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0D439E01">
            <wp:extent cx="4105275" cy="956288"/>
            <wp:effectExtent l="0" t="0" r="0" b="0"/>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r w:rsidRPr="00D37DA4">
        <w:rPr>
          <w:lang w:val="en-US"/>
        </w:rPr>
        <w:t>Studiengang</w:t>
      </w:r>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643DCDE6"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D7A19">
        <w:t>Dezember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Verendung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„Umschalt“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163B83DF" w14:textId="77777777" w:rsidR="009C10E7" w:rsidRPr="005A6D29" w:rsidRDefault="009C10E7" w:rsidP="0065534D">
      <w:pPr>
        <w:pStyle w:val="GrundtextEinrckung"/>
        <w:ind w:left="0" w:firstLine="0"/>
        <w:sectPr w:rsidR="009C10E7" w:rsidRPr="005A6D29">
          <w:type w:val="continuous"/>
          <w:pgSz w:w="11906" w:h="16838" w:code="9"/>
          <w:pgMar w:top="1701" w:right="1701" w:bottom="1701" w:left="1701" w:header="720" w:footer="720" w:gutter="0"/>
          <w:cols w:space="708"/>
          <w:titlePg/>
          <w:docGrid w:linePitch="360"/>
        </w:sectPr>
      </w:pP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0" w:name="Inhamtsverzeichnes" w:displacedByCustomXml="prev"/>
        <w:bookmarkEnd w:id="0" w:displacedByCustomXml="prev"/>
        <w:p w14:paraId="009B03A4" w14:textId="67705006" w:rsidR="00E10605" w:rsidRDefault="00E10605">
          <w:pPr>
            <w:pStyle w:val="Inhaltsverzeichnisberschrift"/>
          </w:pPr>
          <w:r>
            <w:t>Inhalt</w:t>
          </w:r>
        </w:p>
        <w:p w14:paraId="35927CDB" w14:textId="3D4BB46C" w:rsidR="00001774"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8557164" w:history="1">
            <w:r w:rsidR="00001774" w:rsidRPr="00A61360">
              <w:rPr>
                <w:rStyle w:val="Hyperlink"/>
              </w:rPr>
              <w:t>Verzeichnis der Abkürzungen und Akronyme</w:t>
            </w:r>
            <w:r w:rsidR="00001774">
              <w:rPr>
                <w:webHidden/>
              </w:rPr>
              <w:tab/>
            </w:r>
            <w:r w:rsidR="00001774">
              <w:rPr>
                <w:webHidden/>
              </w:rPr>
              <w:fldChar w:fldCharType="begin"/>
            </w:r>
            <w:r w:rsidR="00001774">
              <w:rPr>
                <w:webHidden/>
              </w:rPr>
              <w:instrText xml:space="preserve"> PAGEREF _Toc228557164 \h </w:instrText>
            </w:r>
            <w:r w:rsidR="00001774">
              <w:rPr>
                <w:webHidden/>
              </w:rPr>
            </w:r>
            <w:r w:rsidR="00001774">
              <w:rPr>
                <w:webHidden/>
              </w:rPr>
              <w:fldChar w:fldCharType="separate"/>
            </w:r>
            <w:r w:rsidR="00001774">
              <w:rPr>
                <w:webHidden/>
              </w:rPr>
              <w:t>III</w:t>
            </w:r>
            <w:r w:rsidR="00001774">
              <w:rPr>
                <w:webHidden/>
              </w:rPr>
              <w:fldChar w:fldCharType="end"/>
            </w:r>
          </w:hyperlink>
        </w:p>
        <w:p w14:paraId="4FCCB0CE" w14:textId="12D09464" w:rsidR="00001774" w:rsidRDefault="00001774">
          <w:pPr>
            <w:pStyle w:val="Verzeichnis1"/>
            <w:rPr>
              <w:rFonts w:asciiTheme="minorHAnsi" w:eastAsiaTheme="minorEastAsia" w:hAnsiTheme="minorHAnsi" w:cstheme="minorBidi"/>
              <w:kern w:val="2"/>
              <w:szCs w:val="24"/>
              <w14:ligatures w14:val="standardContextual"/>
            </w:rPr>
          </w:pPr>
          <w:hyperlink w:anchor="_Toc228557165" w:history="1">
            <w:r w:rsidRPr="00A61360">
              <w:rPr>
                <w:rStyle w:val="Hyperlink"/>
              </w:rPr>
              <w:t>Symbolverzeichnis</w:t>
            </w:r>
            <w:r>
              <w:rPr>
                <w:webHidden/>
              </w:rPr>
              <w:tab/>
            </w:r>
            <w:r>
              <w:rPr>
                <w:webHidden/>
              </w:rPr>
              <w:fldChar w:fldCharType="begin"/>
            </w:r>
            <w:r>
              <w:rPr>
                <w:webHidden/>
              </w:rPr>
              <w:instrText xml:space="preserve"> PAGEREF _Toc228557165 \h </w:instrText>
            </w:r>
            <w:r>
              <w:rPr>
                <w:webHidden/>
              </w:rPr>
            </w:r>
            <w:r>
              <w:rPr>
                <w:webHidden/>
              </w:rPr>
              <w:fldChar w:fldCharType="separate"/>
            </w:r>
            <w:r>
              <w:rPr>
                <w:webHidden/>
              </w:rPr>
              <w:t>IV</w:t>
            </w:r>
            <w:r>
              <w:rPr>
                <w:webHidden/>
              </w:rPr>
              <w:fldChar w:fldCharType="end"/>
            </w:r>
          </w:hyperlink>
        </w:p>
        <w:p w14:paraId="7AA7A11B" w14:textId="3EF77A9D" w:rsidR="00001774" w:rsidRDefault="00001774">
          <w:pPr>
            <w:pStyle w:val="Verzeichnis1"/>
            <w:rPr>
              <w:rFonts w:asciiTheme="minorHAnsi" w:eastAsiaTheme="minorEastAsia" w:hAnsiTheme="minorHAnsi" w:cstheme="minorBidi"/>
              <w:kern w:val="2"/>
              <w:szCs w:val="24"/>
              <w14:ligatures w14:val="standardContextual"/>
            </w:rPr>
          </w:pPr>
          <w:hyperlink w:anchor="_Toc228557166" w:history="1">
            <w:r w:rsidRPr="00A61360">
              <w:rPr>
                <w:rStyle w:val="Hyperlink"/>
              </w:rPr>
              <w:t>Abbildungsverzeichnis</w:t>
            </w:r>
            <w:r>
              <w:rPr>
                <w:webHidden/>
              </w:rPr>
              <w:tab/>
            </w:r>
            <w:r>
              <w:rPr>
                <w:webHidden/>
              </w:rPr>
              <w:fldChar w:fldCharType="begin"/>
            </w:r>
            <w:r>
              <w:rPr>
                <w:webHidden/>
              </w:rPr>
              <w:instrText xml:space="preserve"> PAGEREF _Toc228557166 \h </w:instrText>
            </w:r>
            <w:r>
              <w:rPr>
                <w:webHidden/>
              </w:rPr>
            </w:r>
            <w:r>
              <w:rPr>
                <w:webHidden/>
              </w:rPr>
              <w:fldChar w:fldCharType="separate"/>
            </w:r>
            <w:r>
              <w:rPr>
                <w:webHidden/>
              </w:rPr>
              <w:t>V</w:t>
            </w:r>
            <w:r>
              <w:rPr>
                <w:webHidden/>
              </w:rPr>
              <w:fldChar w:fldCharType="end"/>
            </w:r>
          </w:hyperlink>
        </w:p>
        <w:p w14:paraId="0BDC7396" w14:textId="0687E9C3" w:rsidR="00001774" w:rsidRDefault="00001774">
          <w:pPr>
            <w:pStyle w:val="Verzeichnis1"/>
            <w:rPr>
              <w:rFonts w:asciiTheme="minorHAnsi" w:eastAsiaTheme="minorEastAsia" w:hAnsiTheme="minorHAnsi" w:cstheme="minorBidi"/>
              <w:kern w:val="2"/>
              <w:szCs w:val="24"/>
              <w14:ligatures w14:val="standardContextual"/>
            </w:rPr>
          </w:pPr>
          <w:hyperlink w:anchor="_Toc228557167" w:history="1">
            <w:r w:rsidRPr="00A61360">
              <w:rPr>
                <w:rStyle w:val="Hyperlink"/>
              </w:rPr>
              <w:t>Tabellenverzeichnis</w:t>
            </w:r>
            <w:r>
              <w:rPr>
                <w:webHidden/>
              </w:rPr>
              <w:tab/>
            </w:r>
            <w:r>
              <w:rPr>
                <w:webHidden/>
              </w:rPr>
              <w:fldChar w:fldCharType="begin"/>
            </w:r>
            <w:r>
              <w:rPr>
                <w:webHidden/>
              </w:rPr>
              <w:instrText xml:space="preserve"> PAGEREF _Toc228557167 \h </w:instrText>
            </w:r>
            <w:r>
              <w:rPr>
                <w:webHidden/>
              </w:rPr>
            </w:r>
            <w:r>
              <w:rPr>
                <w:webHidden/>
              </w:rPr>
              <w:fldChar w:fldCharType="separate"/>
            </w:r>
            <w:r>
              <w:rPr>
                <w:webHidden/>
              </w:rPr>
              <w:t>VI</w:t>
            </w:r>
            <w:r>
              <w:rPr>
                <w:webHidden/>
              </w:rPr>
              <w:fldChar w:fldCharType="end"/>
            </w:r>
          </w:hyperlink>
        </w:p>
        <w:p w14:paraId="234AEED3" w14:textId="00252CF7" w:rsidR="00001774" w:rsidRDefault="00001774">
          <w:pPr>
            <w:pStyle w:val="Verzeichnis1"/>
            <w:rPr>
              <w:rFonts w:asciiTheme="minorHAnsi" w:eastAsiaTheme="minorEastAsia" w:hAnsiTheme="minorHAnsi" w:cstheme="minorBidi"/>
              <w:kern w:val="2"/>
              <w:szCs w:val="24"/>
              <w14:ligatures w14:val="standardContextual"/>
            </w:rPr>
          </w:pPr>
          <w:hyperlink w:anchor="_Toc228557168" w:history="1">
            <w:r w:rsidRPr="00A61360">
              <w:rPr>
                <w:rStyle w:val="Hyperlink"/>
              </w:rPr>
              <w:t>1</w:t>
            </w:r>
            <w:r>
              <w:rPr>
                <w:rFonts w:asciiTheme="minorHAnsi" w:eastAsiaTheme="minorEastAsia" w:hAnsiTheme="minorHAnsi" w:cstheme="minorBidi"/>
                <w:kern w:val="2"/>
                <w:szCs w:val="24"/>
                <w14:ligatures w14:val="standardContextual"/>
              </w:rPr>
              <w:tab/>
            </w:r>
            <w:r w:rsidRPr="00A61360">
              <w:rPr>
                <w:rStyle w:val="Hyperlink"/>
              </w:rPr>
              <w:t>Einsortierung zu Themenbereichen und Begriffsklärung</w:t>
            </w:r>
            <w:r>
              <w:rPr>
                <w:webHidden/>
              </w:rPr>
              <w:tab/>
            </w:r>
            <w:r>
              <w:rPr>
                <w:webHidden/>
              </w:rPr>
              <w:fldChar w:fldCharType="begin"/>
            </w:r>
            <w:r>
              <w:rPr>
                <w:webHidden/>
              </w:rPr>
              <w:instrText xml:space="preserve"> PAGEREF _Toc228557168 \h </w:instrText>
            </w:r>
            <w:r>
              <w:rPr>
                <w:webHidden/>
              </w:rPr>
            </w:r>
            <w:r>
              <w:rPr>
                <w:webHidden/>
              </w:rPr>
              <w:fldChar w:fldCharType="separate"/>
            </w:r>
            <w:r>
              <w:rPr>
                <w:webHidden/>
              </w:rPr>
              <w:t>1</w:t>
            </w:r>
            <w:r>
              <w:rPr>
                <w:webHidden/>
              </w:rPr>
              <w:fldChar w:fldCharType="end"/>
            </w:r>
          </w:hyperlink>
        </w:p>
        <w:p w14:paraId="0CB8EA60" w14:textId="400B0927" w:rsidR="00001774" w:rsidRDefault="00001774">
          <w:pPr>
            <w:pStyle w:val="Verzeichnis1"/>
            <w:rPr>
              <w:rFonts w:asciiTheme="minorHAnsi" w:eastAsiaTheme="minorEastAsia" w:hAnsiTheme="minorHAnsi" w:cstheme="minorBidi"/>
              <w:kern w:val="2"/>
              <w:szCs w:val="24"/>
              <w14:ligatures w14:val="standardContextual"/>
            </w:rPr>
          </w:pPr>
          <w:hyperlink w:anchor="_Toc228557169" w:history="1">
            <w:r w:rsidRPr="00A61360">
              <w:rPr>
                <w:rStyle w:val="Hyperlink"/>
              </w:rPr>
              <w:t>2</w:t>
            </w:r>
            <w:r>
              <w:rPr>
                <w:rFonts w:asciiTheme="minorHAnsi" w:eastAsiaTheme="minorEastAsia" w:hAnsiTheme="minorHAnsi" w:cstheme="minorBidi"/>
                <w:kern w:val="2"/>
                <w:szCs w:val="24"/>
                <w14:ligatures w14:val="standardContextual"/>
              </w:rPr>
              <w:tab/>
            </w:r>
            <w:r w:rsidRPr="00A61360">
              <w:rPr>
                <w:rStyle w:val="Hyperlink"/>
              </w:rPr>
              <w:t>KI gestützte Gestenerkennung</w:t>
            </w:r>
            <w:r>
              <w:rPr>
                <w:webHidden/>
              </w:rPr>
              <w:tab/>
            </w:r>
            <w:r>
              <w:rPr>
                <w:webHidden/>
              </w:rPr>
              <w:fldChar w:fldCharType="begin"/>
            </w:r>
            <w:r>
              <w:rPr>
                <w:webHidden/>
              </w:rPr>
              <w:instrText xml:space="preserve"> PAGEREF _Toc228557169 \h </w:instrText>
            </w:r>
            <w:r>
              <w:rPr>
                <w:webHidden/>
              </w:rPr>
            </w:r>
            <w:r>
              <w:rPr>
                <w:webHidden/>
              </w:rPr>
              <w:fldChar w:fldCharType="separate"/>
            </w:r>
            <w:r>
              <w:rPr>
                <w:webHidden/>
              </w:rPr>
              <w:t>2</w:t>
            </w:r>
            <w:r>
              <w:rPr>
                <w:webHidden/>
              </w:rPr>
              <w:fldChar w:fldCharType="end"/>
            </w:r>
          </w:hyperlink>
        </w:p>
        <w:p w14:paraId="2D04108F" w14:textId="5AF4EC05" w:rsidR="00001774" w:rsidRDefault="00001774">
          <w:pPr>
            <w:pStyle w:val="Verzeichnis1"/>
            <w:rPr>
              <w:rFonts w:asciiTheme="minorHAnsi" w:eastAsiaTheme="minorEastAsia" w:hAnsiTheme="minorHAnsi" w:cstheme="minorBidi"/>
              <w:kern w:val="2"/>
              <w:szCs w:val="24"/>
              <w14:ligatures w14:val="standardContextual"/>
            </w:rPr>
          </w:pPr>
          <w:hyperlink w:anchor="_Toc228557170" w:history="1">
            <w:r w:rsidRPr="00A61360">
              <w:rPr>
                <w:rStyle w:val="Hyperlink"/>
              </w:rPr>
              <w:t>3</w:t>
            </w:r>
            <w:r>
              <w:rPr>
                <w:rFonts w:asciiTheme="minorHAnsi" w:eastAsiaTheme="minorEastAsia" w:hAnsiTheme="minorHAnsi" w:cstheme="minorBidi"/>
                <w:kern w:val="2"/>
                <w:szCs w:val="24"/>
                <w14:ligatures w14:val="standardContextual"/>
              </w:rPr>
              <w:tab/>
            </w:r>
            <w:r w:rsidRPr="00A61360">
              <w:rPr>
                <w:rStyle w:val="Hyperlink"/>
              </w:rPr>
              <w:t>verschiedene Ansätze der Bildverarbeitung/Gesternerkennung</w:t>
            </w:r>
            <w:r>
              <w:rPr>
                <w:webHidden/>
              </w:rPr>
              <w:tab/>
            </w:r>
            <w:r>
              <w:rPr>
                <w:webHidden/>
              </w:rPr>
              <w:fldChar w:fldCharType="begin"/>
            </w:r>
            <w:r>
              <w:rPr>
                <w:webHidden/>
              </w:rPr>
              <w:instrText xml:space="preserve"> PAGEREF _Toc228557170 \h </w:instrText>
            </w:r>
            <w:r>
              <w:rPr>
                <w:webHidden/>
              </w:rPr>
            </w:r>
            <w:r>
              <w:rPr>
                <w:webHidden/>
              </w:rPr>
              <w:fldChar w:fldCharType="separate"/>
            </w:r>
            <w:r>
              <w:rPr>
                <w:webHidden/>
              </w:rPr>
              <w:t>3</w:t>
            </w:r>
            <w:r>
              <w:rPr>
                <w:webHidden/>
              </w:rPr>
              <w:fldChar w:fldCharType="end"/>
            </w:r>
          </w:hyperlink>
        </w:p>
        <w:p w14:paraId="0FFC13D2" w14:textId="46F69872" w:rsidR="00001774" w:rsidRDefault="00001774">
          <w:pPr>
            <w:pStyle w:val="Verzeichnis1"/>
            <w:rPr>
              <w:rFonts w:asciiTheme="minorHAnsi" w:eastAsiaTheme="minorEastAsia" w:hAnsiTheme="minorHAnsi" w:cstheme="minorBidi"/>
              <w:kern w:val="2"/>
              <w:szCs w:val="24"/>
              <w14:ligatures w14:val="standardContextual"/>
            </w:rPr>
          </w:pPr>
          <w:hyperlink w:anchor="_Toc228557171" w:history="1">
            <w:r w:rsidRPr="00A61360">
              <w:rPr>
                <w:rStyle w:val="Hyperlink"/>
              </w:rPr>
              <w:t>4</w:t>
            </w:r>
            <w:r>
              <w:rPr>
                <w:rFonts w:asciiTheme="minorHAnsi" w:eastAsiaTheme="minorEastAsia" w:hAnsiTheme="minorHAnsi" w:cstheme="minorBidi"/>
                <w:kern w:val="2"/>
                <w:szCs w:val="24"/>
                <w14:ligatures w14:val="standardContextual"/>
              </w:rPr>
              <w:tab/>
            </w:r>
            <w:r w:rsidRPr="00A61360">
              <w:rPr>
                <w:rStyle w:val="Hyperlink"/>
              </w:rPr>
              <w:t>Wahl der Gestenerkennungsverfahren</w:t>
            </w:r>
            <w:r>
              <w:rPr>
                <w:webHidden/>
              </w:rPr>
              <w:tab/>
            </w:r>
            <w:r>
              <w:rPr>
                <w:webHidden/>
              </w:rPr>
              <w:fldChar w:fldCharType="begin"/>
            </w:r>
            <w:r>
              <w:rPr>
                <w:webHidden/>
              </w:rPr>
              <w:instrText xml:space="preserve"> PAGEREF _Toc228557171 \h </w:instrText>
            </w:r>
            <w:r>
              <w:rPr>
                <w:webHidden/>
              </w:rPr>
            </w:r>
            <w:r>
              <w:rPr>
                <w:webHidden/>
              </w:rPr>
              <w:fldChar w:fldCharType="separate"/>
            </w:r>
            <w:r>
              <w:rPr>
                <w:webHidden/>
              </w:rPr>
              <w:t>5</w:t>
            </w:r>
            <w:r>
              <w:rPr>
                <w:webHidden/>
              </w:rPr>
              <w:fldChar w:fldCharType="end"/>
            </w:r>
          </w:hyperlink>
        </w:p>
        <w:p w14:paraId="549118E8" w14:textId="120F7F3B" w:rsidR="00001774" w:rsidRDefault="00001774">
          <w:pPr>
            <w:pStyle w:val="Verzeichnis1"/>
            <w:rPr>
              <w:rFonts w:asciiTheme="minorHAnsi" w:eastAsiaTheme="minorEastAsia" w:hAnsiTheme="minorHAnsi" w:cstheme="minorBidi"/>
              <w:kern w:val="2"/>
              <w:szCs w:val="24"/>
              <w14:ligatures w14:val="standardContextual"/>
            </w:rPr>
          </w:pPr>
          <w:hyperlink w:anchor="_Toc228557172" w:history="1">
            <w:r w:rsidRPr="00A61360">
              <w:rPr>
                <w:rStyle w:val="Hyperlink"/>
              </w:rPr>
              <w:t>5</w:t>
            </w:r>
            <w:r>
              <w:rPr>
                <w:rFonts w:asciiTheme="minorHAnsi" w:eastAsiaTheme="minorEastAsia" w:hAnsiTheme="minorHAnsi" w:cstheme="minorBidi"/>
                <w:kern w:val="2"/>
                <w:szCs w:val="24"/>
                <w14:ligatures w14:val="standardContextual"/>
              </w:rPr>
              <w:tab/>
            </w:r>
            <w:r w:rsidRPr="00A61360">
              <w:rPr>
                <w:rStyle w:val="Hyperlink"/>
              </w:rPr>
              <w:t>Hardware und Software</w:t>
            </w:r>
            <w:r>
              <w:rPr>
                <w:webHidden/>
              </w:rPr>
              <w:tab/>
            </w:r>
            <w:r>
              <w:rPr>
                <w:webHidden/>
              </w:rPr>
              <w:fldChar w:fldCharType="begin"/>
            </w:r>
            <w:r>
              <w:rPr>
                <w:webHidden/>
              </w:rPr>
              <w:instrText xml:space="preserve"> PAGEREF _Toc228557172 \h </w:instrText>
            </w:r>
            <w:r>
              <w:rPr>
                <w:webHidden/>
              </w:rPr>
            </w:r>
            <w:r>
              <w:rPr>
                <w:webHidden/>
              </w:rPr>
              <w:fldChar w:fldCharType="separate"/>
            </w:r>
            <w:r>
              <w:rPr>
                <w:webHidden/>
              </w:rPr>
              <w:t>6</w:t>
            </w:r>
            <w:r>
              <w:rPr>
                <w:webHidden/>
              </w:rPr>
              <w:fldChar w:fldCharType="end"/>
            </w:r>
          </w:hyperlink>
        </w:p>
        <w:p w14:paraId="5D757045" w14:textId="041C18F1" w:rsidR="00001774" w:rsidRDefault="00001774">
          <w:pPr>
            <w:pStyle w:val="Verzeichnis2"/>
            <w:rPr>
              <w:rFonts w:asciiTheme="minorHAnsi" w:eastAsiaTheme="minorEastAsia" w:hAnsiTheme="minorHAnsi" w:cstheme="minorBidi"/>
              <w:kern w:val="2"/>
              <w:szCs w:val="24"/>
              <w14:ligatures w14:val="standardContextual"/>
            </w:rPr>
          </w:pPr>
          <w:hyperlink w:anchor="_Toc228557173" w:history="1">
            <w:r w:rsidRPr="00A61360">
              <w:rPr>
                <w:rStyle w:val="Hyperlink"/>
              </w:rPr>
              <w:t>5.1</w:t>
            </w:r>
            <w:r>
              <w:rPr>
                <w:rFonts w:asciiTheme="minorHAnsi" w:eastAsiaTheme="minorEastAsia" w:hAnsiTheme="minorHAnsi" w:cstheme="minorBidi"/>
                <w:kern w:val="2"/>
                <w:szCs w:val="24"/>
                <w14:ligatures w14:val="standardContextual"/>
              </w:rPr>
              <w:tab/>
            </w:r>
            <w:r w:rsidRPr="00A61360">
              <w:rPr>
                <w:rStyle w:val="Hyperlink"/>
              </w:rPr>
              <w:t>Anforderungen</w:t>
            </w:r>
            <w:r>
              <w:rPr>
                <w:webHidden/>
              </w:rPr>
              <w:tab/>
            </w:r>
            <w:r>
              <w:rPr>
                <w:webHidden/>
              </w:rPr>
              <w:fldChar w:fldCharType="begin"/>
            </w:r>
            <w:r>
              <w:rPr>
                <w:webHidden/>
              </w:rPr>
              <w:instrText xml:space="preserve"> PAGEREF _Toc228557173 \h </w:instrText>
            </w:r>
            <w:r>
              <w:rPr>
                <w:webHidden/>
              </w:rPr>
            </w:r>
            <w:r>
              <w:rPr>
                <w:webHidden/>
              </w:rPr>
              <w:fldChar w:fldCharType="separate"/>
            </w:r>
            <w:r>
              <w:rPr>
                <w:webHidden/>
              </w:rPr>
              <w:t>6</w:t>
            </w:r>
            <w:r>
              <w:rPr>
                <w:webHidden/>
              </w:rPr>
              <w:fldChar w:fldCharType="end"/>
            </w:r>
          </w:hyperlink>
        </w:p>
        <w:p w14:paraId="7D60E7CC" w14:textId="1A96A338"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4" w:history="1">
            <w:r w:rsidRPr="00A61360">
              <w:rPr>
                <w:rStyle w:val="Hyperlink"/>
              </w:rPr>
              <w:t>5.1.1</w:t>
            </w:r>
            <w:r>
              <w:rPr>
                <w:rFonts w:asciiTheme="minorHAnsi" w:eastAsiaTheme="minorEastAsia" w:hAnsiTheme="minorHAnsi" w:cstheme="minorBidi"/>
                <w:kern w:val="2"/>
                <w14:ligatures w14:val="standardContextual"/>
              </w:rPr>
              <w:tab/>
            </w:r>
            <w:r w:rsidRPr="00A61360">
              <w:rPr>
                <w:rStyle w:val="Hyperlink"/>
              </w:rPr>
              <w:t>Projektanforderungen an die Kamera</w:t>
            </w:r>
            <w:r>
              <w:rPr>
                <w:webHidden/>
              </w:rPr>
              <w:tab/>
            </w:r>
            <w:r>
              <w:rPr>
                <w:webHidden/>
              </w:rPr>
              <w:fldChar w:fldCharType="begin"/>
            </w:r>
            <w:r>
              <w:rPr>
                <w:webHidden/>
              </w:rPr>
              <w:instrText xml:space="preserve"> PAGEREF _Toc228557174 \h </w:instrText>
            </w:r>
            <w:r>
              <w:rPr>
                <w:webHidden/>
              </w:rPr>
            </w:r>
            <w:r>
              <w:rPr>
                <w:webHidden/>
              </w:rPr>
              <w:fldChar w:fldCharType="separate"/>
            </w:r>
            <w:r>
              <w:rPr>
                <w:webHidden/>
              </w:rPr>
              <w:t>6</w:t>
            </w:r>
            <w:r>
              <w:rPr>
                <w:webHidden/>
              </w:rPr>
              <w:fldChar w:fldCharType="end"/>
            </w:r>
          </w:hyperlink>
        </w:p>
        <w:p w14:paraId="09A96A0F" w14:textId="46CB60BD"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5" w:history="1">
            <w:r w:rsidRPr="00A61360">
              <w:rPr>
                <w:rStyle w:val="Hyperlink"/>
              </w:rPr>
              <w:t>5.1.2</w:t>
            </w:r>
            <w:r>
              <w:rPr>
                <w:rFonts w:asciiTheme="minorHAnsi" w:eastAsiaTheme="minorEastAsia" w:hAnsiTheme="minorHAnsi" w:cstheme="minorBidi"/>
                <w:kern w:val="2"/>
                <w14:ligatures w14:val="standardContextual"/>
              </w:rPr>
              <w:tab/>
            </w:r>
            <w:r w:rsidRPr="00A61360">
              <w:rPr>
                <w:rStyle w:val="Hyperlink"/>
              </w:rPr>
              <w:t>Projektanforderungen an die Recheneinheit</w:t>
            </w:r>
            <w:r>
              <w:rPr>
                <w:webHidden/>
              </w:rPr>
              <w:tab/>
            </w:r>
            <w:r>
              <w:rPr>
                <w:webHidden/>
              </w:rPr>
              <w:fldChar w:fldCharType="begin"/>
            </w:r>
            <w:r>
              <w:rPr>
                <w:webHidden/>
              </w:rPr>
              <w:instrText xml:space="preserve"> PAGEREF _Toc228557175 \h </w:instrText>
            </w:r>
            <w:r>
              <w:rPr>
                <w:webHidden/>
              </w:rPr>
            </w:r>
            <w:r>
              <w:rPr>
                <w:webHidden/>
              </w:rPr>
              <w:fldChar w:fldCharType="separate"/>
            </w:r>
            <w:r>
              <w:rPr>
                <w:webHidden/>
              </w:rPr>
              <w:t>7</w:t>
            </w:r>
            <w:r>
              <w:rPr>
                <w:webHidden/>
              </w:rPr>
              <w:fldChar w:fldCharType="end"/>
            </w:r>
          </w:hyperlink>
        </w:p>
        <w:p w14:paraId="4356791F" w14:textId="6F0EF47C"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6" w:history="1">
            <w:r w:rsidRPr="00A61360">
              <w:rPr>
                <w:rStyle w:val="Hyperlink"/>
              </w:rPr>
              <w:t>5.1.3</w:t>
            </w:r>
            <w:r>
              <w:rPr>
                <w:rFonts w:asciiTheme="minorHAnsi" w:eastAsiaTheme="minorEastAsia" w:hAnsiTheme="minorHAnsi" w:cstheme="minorBidi"/>
                <w:kern w:val="2"/>
                <w14:ligatures w14:val="standardContextual"/>
              </w:rPr>
              <w:tab/>
            </w:r>
            <w:r w:rsidRPr="00A61360">
              <w:rPr>
                <w:rStyle w:val="Hyperlink"/>
              </w:rPr>
              <w:t>Projektanforderungen an die Programmumgebung</w:t>
            </w:r>
            <w:r>
              <w:rPr>
                <w:webHidden/>
              </w:rPr>
              <w:tab/>
            </w:r>
            <w:r>
              <w:rPr>
                <w:webHidden/>
              </w:rPr>
              <w:fldChar w:fldCharType="begin"/>
            </w:r>
            <w:r>
              <w:rPr>
                <w:webHidden/>
              </w:rPr>
              <w:instrText xml:space="preserve"> PAGEREF _Toc228557176 \h </w:instrText>
            </w:r>
            <w:r>
              <w:rPr>
                <w:webHidden/>
              </w:rPr>
            </w:r>
            <w:r>
              <w:rPr>
                <w:webHidden/>
              </w:rPr>
              <w:fldChar w:fldCharType="separate"/>
            </w:r>
            <w:r>
              <w:rPr>
                <w:webHidden/>
              </w:rPr>
              <w:t>7</w:t>
            </w:r>
            <w:r>
              <w:rPr>
                <w:webHidden/>
              </w:rPr>
              <w:fldChar w:fldCharType="end"/>
            </w:r>
          </w:hyperlink>
        </w:p>
        <w:p w14:paraId="67717286" w14:textId="69DDAAFB" w:rsidR="00001774" w:rsidRDefault="00001774">
          <w:pPr>
            <w:pStyle w:val="Verzeichnis2"/>
            <w:rPr>
              <w:rFonts w:asciiTheme="minorHAnsi" w:eastAsiaTheme="minorEastAsia" w:hAnsiTheme="minorHAnsi" w:cstheme="minorBidi"/>
              <w:kern w:val="2"/>
              <w:szCs w:val="24"/>
              <w14:ligatures w14:val="standardContextual"/>
            </w:rPr>
          </w:pPr>
          <w:hyperlink w:anchor="_Toc228557177" w:history="1">
            <w:r w:rsidRPr="00A61360">
              <w:rPr>
                <w:rStyle w:val="Hyperlink"/>
              </w:rPr>
              <w:t>5.2</w:t>
            </w:r>
            <w:r>
              <w:rPr>
                <w:rFonts w:asciiTheme="minorHAnsi" w:eastAsiaTheme="minorEastAsia" w:hAnsiTheme="minorHAnsi" w:cstheme="minorBidi"/>
                <w:kern w:val="2"/>
                <w:szCs w:val="24"/>
                <w14:ligatures w14:val="standardContextual"/>
              </w:rPr>
              <w:tab/>
            </w:r>
            <w:r w:rsidRPr="00A61360">
              <w:rPr>
                <w:rStyle w:val="Hyperlink"/>
              </w:rPr>
              <w:t>Wahl der Hardware und Software</w:t>
            </w:r>
            <w:r>
              <w:rPr>
                <w:webHidden/>
              </w:rPr>
              <w:tab/>
            </w:r>
            <w:r>
              <w:rPr>
                <w:webHidden/>
              </w:rPr>
              <w:fldChar w:fldCharType="begin"/>
            </w:r>
            <w:r>
              <w:rPr>
                <w:webHidden/>
              </w:rPr>
              <w:instrText xml:space="preserve"> PAGEREF _Toc228557177 \h </w:instrText>
            </w:r>
            <w:r>
              <w:rPr>
                <w:webHidden/>
              </w:rPr>
            </w:r>
            <w:r>
              <w:rPr>
                <w:webHidden/>
              </w:rPr>
              <w:fldChar w:fldCharType="separate"/>
            </w:r>
            <w:r>
              <w:rPr>
                <w:webHidden/>
              </w:rPr>
              <w:t>7</w:t>
            </w:r>
            <w:r>
              <w:rPr>
                <w:webHidden/>
              </w:rPr>
              <w:fldChar w:fldCharType="end"/>
            </w:r>
          </w:hyperlink>
        </w:p>
        <w:p w14:paraId="06437DD6" w14:textId="195C6188" w:rsidR="00001774" w:rsidRDefault="00001774">
          <w:pPr>
            <w:pStyle w:val="Verzeichnis1"/>
            <w:rPr>
              <w:rFonts w:asciiTheme="minorHAnsi" w:eastAsiaTheme="minorEastAsia" w:hAnsiTheme="minorHAnsi" w:cstheme="minorBidi"/>
              <w:kern w:val="2"/>
              <w:szCs w:val="24"/>
              <w14:ligatures w14:val="standardContextual"/>
            </w:rPr>
          </w:pPr>
          <w:hyperlink w:anchor="_Toc228557178" w:history="1">
            <w:r w:rsidRPr="00A61360">
              <w:rPr>
                <w:rStyle w:val="Hyperlink"/>
              </w:rPr>
              <w:t>6</w:t>
            </w:r>
            <w:r>
              <w:rPr>
                <w:rFonts w:asciiTheme="minorHAnsi" w:eastAsiaTheme="minorEastAsia" w:hAnsiTheme="minorHAnsi" w:cstheme="minorBidi"/>
                <w:kern w:val="2"/>
                <w:szCs w:val="24"/>
                <w14:ligatures w14:val="standardContextual"/>
              </w:rPr>
              <w:tab/>
            </w:r>
            <w:r w:rsidRPr="00A61360">
              <w:rPr>
                <w:rStyle w:val="Hyperlink"/>
              </w:rPr>
              <w:t>Armwinkel schätzen</w:t>
            </w:r>
            <w:r>
              <w:rPr>
                <w:webHidden/>
              </w:rPr>
              <w:tab/>
            </w:r>
            <w:r>
              <w:rPr>
                <w:webHidden/>
              </w:rPr>
              <w:fldChar w:fldCharType="begin"/>
            </w:r>
            <w:r>
              <w:rPr>
                <w:webHidden/>
              </w:rPr>
              <w:instrText xml:space="preserve"> PAGEREF _Toc228557178 \h </w:instrText>
            </w:r>
            <w:r>
              <w:rPr>
                <w:webHidden/>
              </w:rPr>
            </w:r>
            <w:r>
              <w:rPr>
                <w:webHidden/>
              </w:rPr>
              <w:fldChar w:fldCharType="separate"/>
            </w:r>
            <w:r>
              <w:rPr>
                <w:webHidden/>
              </w:rPr>
              <w:t>8</w:t>
            </w:r>
            <w:r>
              <w:rPr>
                <w:webHidden/>
              </w:rPr>
              <w:fldChar w:fldCharType="end"/>
            </w:r>
          </w:hyperlink>
        </w:p>
        <w:p w14:paraId="663F3795" w14:textId="5B55DC83" w:rsidR="00001774" w:rsidRDefault="00001774">
          <w:pPr>
            <w:pStyle w:val="Verzeichnis1"/>
            <w:rPr>
              <w:rFonts w:asciiTheme="minorHAnsi" w:eastAsiaTheme="minorEastAsia" w:hAnsiTheme="minorHAnsi" w:cstheme="minorBidi"/>
              <w:kern w:val="2"/>
              <w:szCs w:val="24"/>
              <w14:ligatures w14:val="standardContextual"/>
            </w:rPr>
          </w:pPr>
          <w:hyperlink w:anchor="_Toc228557179" w:history="1">
            <w:r w:rsidRPr="00A61360">
              <w:rPr>
                <w:rStyle w:val="Hyperlink"/>
              </w:rPr>
              <w:t>7</w:t>
            </w:r>
            <w:r>
              <w:rPr>
                <w:rFonts w:asciiTheme="minorHAnsi" w:eastAsiaTheme="minorEastAsia" w:hAnsiTheme="minorHAnsi" w:cstheme="minorBidi"/>
                <w:kern w:val="2"/>
                <w:szCs w:val="24"/>
                <w14:ligatures w14:val="standardContextual"/>
              </w:rPr>
              <w:tab/>
            </w:r>
            <w:r w:rsidRPr="00A61360">
              <w:rPr>
                <w:rStyle w:val="Hyperlink"/>
              </w:rPr>
              <w:t>Anfertigung der Arbeit</w:t>
            </w:r>
            <w:r>
              <w:rPr>
                <w:webHidden/>
              </w:rPr>
              <w:tab/>
            </w:r>
            <w:r>
              <w:rPr>
                <w:webHidden/>
              </w:rPr>
              <w:fldChar w:fldCharType="begin"/>
            </w:r>
            <w:r>
              <w:rPr>
                <w:webHidden/>
              </w:rPr>
              <w:instrText xml:space="preserve"> PAGEREF _Toc228557179 \h </w:instrText>
            </w:r>
            <w:r>
              <w:rPr>
                <w:webHidden/>
              </w:rPr>
            </w:r>
            <w:r>
              <w:rPr>
                <w:webHidden/>
              </w:rPr>
              <w:fldChar w:fldCharType="separate"/>
            </w:r>
            <w:r>
              <w:rPr>
                <w:webHidden/>
              </w:rPr>
              <w:t>9</w:t>
            </w:r>
            <w:r>
              <w:rPr>
                <w:webHidden/>
              </w:rPr>
              <w:fldChar w:fldCharType="end"/>
            </w:r>
          </w:hyperlink>
        </w:p>
        <w:p w14:paraId="22443BDA" w14:textId="0A74056C" w:rsidR="00001774" w:rsidRDefault="00001774">
          <w:pPr>
            <w:pStyle w:val="Verzeichnis1"/>
            <w:rPr>
              <w:rFonts w:asciiTheme="minorHAnsi" w:eastAsiaTheme="minorEastAsia" w:hAnsiTheme="minorHAnsi" w:cstheme="minorBidi"/>
              <w:kern w:val="2"/>
              <w:szCs w:val="24"/>
              <w14:ligatures w14:val="standardContextual"/>
            </w:rPr>
          </w:pPr>
          <w:hyperlink w:anchor="_Toc228557180" w:history="1">
            <w:r w:rsidRPr="00A61360">
              <w:rPr>
                <w:rStyle w:val="Hyperlink"/>
              </w:rPr>
              <w:t>8</w:t>
            </w:r>
            <w:r>
              <w:rPr>
                <w:rFonts w:asciiTheme="minorHAnsi" w:eastAsiaTheme="minorEastAsia" w:hAnsiTheme="minorHAnsi" w:cstheme="minorBidi"/>
                <w:kern w:val="2"/>
                <w:szCs w:val="24"/>
                <w14:ligatures w14:val="standardContextual"/>
              </w:rPr>
              <w:tab/>
            </w:r>
            <w:r w:rsidRPr="00A61360">
              <w:rPr>
                <w:rStyle w:val="Hyperlink"/>
              </w:rPr>
              <w:t>Anforderungen an wissenschaftliche Arbeiten</w:t>
            </w:r>
            <w:r>
              <w:rPr>
                <w:webHidden/>
              </w:rPr>
              <w:tab/>
            </w:r>
            <w:r>
              <w:rPr>
                <w:webHidden/>
              </w:rPr>
              <w:fldChar w:fldCharType="begin"/>
            </w:r>
            <w:r>
              <w:rPr>
                <w:webHidden/>
              </w:rPr>
              <w:instrText xml:space="preserve"> PAGEREF _Toc228557180 \h </w:instrText>
            </w:r>
            <w:r>
              <w:rPr>
                <w:webHidden/>
              </w:rPr>
            </w:r>
            <w:r>
              <w:rPr>
                <w:webHidden/>
              </w:rPr>
              <w:fldChar w:fldCharType="separate"/>
            </w:r>
            <w:r>
              <w:rPr>
                <w:webHidden/>
              </w:rPr>
              <w:t>11</w:t>
            </w:r>
            <w:r>
              <w:rPr>
                <w:webHidden/>
              </w:rPr>
              <w:fldChar w:fldCharType="end"/>
            </w:r>
          </w:hyperlink>
        </w:p>
        <w:p w14:paraId="2EB8E32D" w14:textId="5890410B" w:rsidR="00001774" w:rsidRDefault="00001774">
          <w:pPr>
            <w:pStyle w:val="Verzeichnis2"/>
            <w:rPr>
              <w:rFonts w:asciiTheme="minorHAnsi" w:eastAsiaTheme="minorEastAsia" w:hAnsiTheme="minorHAnsi" w:cstheme="minorBidi"/>
              <w:kern w:val="2"/>
              <w:szCs w:val="24"/>
              <w14:ligatures w14:val="standardContextual"/>
            </w:rPr>
          </w:pPr>
          <w:hyperlink w:anchor="_Toc228557181" w:history="1">
            <w:r w:rsidRPr="00A61360">
              <w:rPr>
                <w:rStyle w:val="Hyperlink"/>
              </w:rPr>
              <w:t>8.1</w:t>
            </w:r>
            <w:r>
              <w:rPr>
                <w:rFonts w:asciiTheme="minorHAnsi" w:eastAsiaTheme="minorEastAsia" w:hAnsiTheme="minorHAnsi" w:cstheme="minorBidi"/>
                <w:kern w:val="2"/>
                <w:szCs w:val="24"/>
                <w14:ligatures w14:val="standardContextual"/>
              </w:rPr>
              <w:tab/>
            </w:r>
            <w:r w:rsidRPr="00A61360">
              <w:rPr>
                <w:rStyle w:val="Hyperlink"/>
              </w:rPr>
              <w:t>Aufbau wissenschaftlicher Arbeiten</w:t>
            </w:r>
            <w:r>
              <w:rPr>
                <w:webHidden/>
              </w:rPr>
              <w:tab/>
            </w:r>
            <w:r>
              <w:rPr>
                <w:webHidden/>
              </w:rPr>
              <w:fldChar w:fldCharType="begin"/>
            </w:r>
            <w:r>
              <w:rPr>
                <w:webHidden/>
              </w:rPr>
              <w:instrText xml:space="preserve"> PAGEREF _Toc228557181 \h </w:instrText>
            </w:r>
            <w:r>
              <w:rPr>
                <w:webHidden/>
              </w:rPr>
            </w:r>
            <w:r>
              <w:rPr>
                <w:webHidden/>
              </w:rPr>
              <w:fldChar w:fldCharType="separate"/>
            </w:r>
            <w:r>
              <w:rPr>
                <w:webHidden/>
              </w:rPr>
              <w:t>11</w:t>
            </w:r>
            <w:r>
              <w:rPr>
                <w:webHidden/>
              </w:rPr>
              <w:fldChar w:fldCharType="end"/>
            </w:r>
          </w:hyperlink>
        </w:p>
        <w:p w14:paraId="05F00C0B" w14:textId="2028FCCB" w:rsidR="00001774" w:rsidRDefault="00001774">
          <w:pPr>
            <w:pStyle w:val="Verzeichnis2"/>
            <w:rPr>
              <w:rFonts w:asciiTheme="minorHAnsi" w:eastAsiaTheme="minorEastAsia" w:hAnsiTheme="minorHAnsi" w:cstheme="minorBidi"/>
              <w:kern w:val="2"/>
              <w:szCs w:val="24"/>
              <w14:ligatures w14:val="standardContextual"/>
            </w:rPr>
          </w:pPr>
          <w:hyperlink w:anchor="_Toc228557182" w:history="1">
            <w:r w:rsidRPr="00A61360">
              <w:rPr>
                <w:rStyle w:val="Hyperlink"/>
              </w:rPr>
              <w:t>8.2</w:t>
            </w:r>
            <w:r>
              <w:rPr>
                <w:rFonts w:asciiTheme="minorHAnsi" w:eastAsiaTheme="minorEastAsia" w:hAnsiTheme="minorHAnsi" w:cstheme="minorBidi"/>
                <w:kern w:val="2"/>
                <w:szCs w:val="24"/>
                <w14:ligatures w14:val="standardContextual"/>
              </w:rPr>
              <w:tab/>
            </w:r>
            <w:r w:rsidRPr="00A61360">
              <w:rPr>
                <w:rStyle w:val="Hyperlink"/>
              </w:rPr>
              <w:t>Begriffsverwendung</w:t>
            </w:r>
            <w:r>
              <w:rPr>
                <w:webHidden/>
              </w:rPr>
              <w:tab/>
            </w:r>
            <w:r>
              <w:rPr>
                <w:webHidden/>
              </w:rPr>
              <w:fldChar w:fldCharType="begin"/>
            </w:r>
            <w:r>
              <w:rPr>
                <w:webHidden/>
              </w:rPr>
              <w:instrText xml:space="preserve"> PAGEREF _Toc228557182 \h </w:instrText>
            </w:r>
            <w:r>
              <w:rPr>
                <w:webHidden/>
              </w:rPr>
            </w:r>
            <w:r>
              <w:rPr>
                <w:webHidden/>
              </w:rPr>
              <w:fldChar w:fldCharType="separate"/>
            </w:r>
            <w:r>
              <w:rPr>
                <w:webHidden/>
              </w:rPr>
              <w:t>14</w:t>
            </w:r>
            <w:r>
              <w:rPr>
                <w:webHidden/>
              </w:rPr>
              <w:fldChar w:fldCharType="end"/>
            </w:r>
          </w:hyperlink>
        </w:p>
        <w:p w14:paraId="650ABB8A" w14:textId="699018FA" w:rsidR="00001774" w:rsidRDefault="00001774">
          <w:pPr>
            <w:pStyle w:val="Verzeichnis2"/>
            <w:rPr>
              <w:rFonts w:asciiTheme="minorHAnsi" w:eastAsiaTheme="minorEastAsia" w:hAnsiTheme="minorHAnsi" w:cstheme="minorBidi"/>
              <w:kern w:val="2"/>
              <w:szCs w:val="24"/>
              <w14:ligatures w14:val="standardContextual"/>
            </w:rPr>
          </w:pPr>
          <w:hyperlink w:anchor="_Toc228557183" w:history="1">
            <w:r w:rsidRPr="00A61360">
              <w:rPr>
                <w:rStyle w:val="Hyperlink"/>
              </w:rPr>
              <w:t>8.3</w:t>
            </w:r>
            <w:r>
              <w:rPr>
                <w:rFonts w:asciiTheme="minorHAnsi" w:eastAsiaTheme="minorEastAsia" w:hAnsiTheme="minorHAnsi" w:cstheme="minorBidi"/>
                <w:kern w:val="2"/>
                <w:szCs w:val="24"/>
                <w14:ligatures w14:val="standardContextual"/>
              </w:rPr>
              <w:tab/>
            </w:r>
            <w:r w:rsidRPr="00A61360">
              <w:rPr>
                <w:rStyle w:val="Hyperlink"/>
              </w:rPr>
              <w:t>Literaturverwendung</w:t>
            </w:r>
            <w:r>
              <w:rPr>
                <w:webHidden/>
              </w:rPr>
              <w:tab/>
            </w:r>
            <w:r>
              <w:rPr>
                <w:webHidden/>
              </w:rPr>
              <w:fldChar w:fldCharType="begin"/>
            </w:r>
            <w:r>
              <w:rPr>
                <w:webHidden/>
              </w:rPr>
              <w:instrText xml:space="preserve"> PAGEREF _Toc228557183 \h </w:instrText>
            </w:r>
            <w:r>
              <w:rPr>
                <w:webHidden/>
              </w:rPr>
            </w:r>
            <w:r>
              <w:rPr>
                <w:webHidden/>
              </w:rPr>
              <w:fldChar w:fldCharType="separate"/>
            </w:r>
            <w:r>
              <w:rPr>
                <w:webHidden/>
              </w:rPr>
              <w:t>15</w:t>
            </w:r>
            <w:r>
              <w:rPr>
                <w:webHidden/>
              </w:rPr>
              <w:fldChar w:fldCharType="end"/>
            </w:r>
          </w:hyperlink>
        </w:p>
        <w:p w14:paraId="67C98A27" w14:textId="228971A7" w:rsidR="00001774" w:rsidRDefault="00001774">
          <w:pPr>
            <w:pStyle w:val="Verzeichnis2"/>
            <w:rPr>
              <w:rFonts w:asciiTheme="minorHAnsi" w:eastAsiaTheme="minorEastAsia" w:hAnsiTheme="minorHAnsi" w:cstheme="minorBidi"/>
              <w:kern w:val="2"/>
              <w:szCs w:val="24"/>
              <w14:ligatures w14:val="standardContextual"/>
            </w:rPr>
          </w:pPr>
          <w:hyperlink w:anchor="_Toc228557184" w:history="1">
            <w:r w:rsidRPr="00A61360">
              <w:rPr>
                <w:rStyle w:val="Hyperlink"/>
              </w:rPr>
              <w:t>8.4</w:t>
            </w:r>
            <w:r>
              <w:rPr>
                <w:rFonts w:asciiTheme="minorHAnsi" w:eastAsiaTheme="minorEastAsia" w:hAnsiTheme="minorHAnsi" w:cstheme="minorBidi"/>
                <w:kern w:val="2"/>
                <w:szCs w:val="24"/>
                <w14:ligatures w14:val="standardContextual"/>
              </w:rPr>
              <w:tab/>
            </w:r>
            <w:r w:rsidRPr="00A61360">
              <w:rPr>
                <w:rStyle w:val="Hyperlink"/>
              </w:rPr>
              <w:t>Stil</w:t>
            </w:r>
            <w:r>
              <w:rPr>
                <w:webHidden/>
              </w:rPr>
              <w:tab/>
            </w:r>
            <w:r>
              <w:rPr>
                <w:webHidden/>
              </w:rPr>
              <w:fldChar w:fldCharType="begin"/>
            </w:r>
            <w:r>
              <w:rPr>
                <w:webHidden/>
              </w:rPr>
              <w:instrText xml:space="preserve"> PAGEREF _Toc228557184 \h </w:instrText>
            </w:r>
            <w:r>
              <w:rPr>
                <w:webHidden/>
              </w:rPr>
            </w:r>
            <w:r>
              <w:rPr>
                <w:webHidden/>
              </w:rPr>
              <w:fldChar w:fldCharType="separate"/>
            </w:r>
            <w:r>
              <w:rPr>
                <w:webHidden/>
              </w:rPr>
              <w:t>17</w:t>
            </w:r>
            <w:r>
              <w:rPr>
                <w:webHidden/>
              </w:rPr>
              <w:fldChar w:fldCharType="end"/>
            </w:r>
          </w:hyperlink>
        </w:p>
        <w:p w14:paraId="39C5DF06" w14:textId="77F5D9E2" w:rsidR="00001774" w:rsidRDefault="00001774">
          <w:pPr>
            <w:pStyle w:val="Verzeichnis1"/>
            <w:rPr>
              <w:rFonts w:asciiTheme="minorHAnsi" w:eastAsiaTheme="minorEastAsia" w:hAnsiTheme="minorHAnsi" w:cstheme="minorBidi"/>
              <w:kern w:val="2"/>
              <w:szCs w:val="24"/>
              <w14:ligatures w14:val="standardContextual"/>
            </w:rPr>
          </w:pPr>
          <w:hyperlink w:anchor="_Toc228557185" w:history="1">
            <w:r w:rsidRPr="00A61360">
              <w:rPr>
                <w:rStyle w:val="Hyperlink"/>
              </w:rPr>
              <w:t>9</w:t>
            </w:r>
            <w:r>
              <w:rPr>
                <w:rFonts w:asciiTheme="minorHAnsi" w:eastAsiaTheme="minorEastAsia" w:hAnsiTheme="minorHAnsi" w:cstheme="minorBidi"/>
                <w:kern w:val="2"/>
                <w:szCs w:val="24"/>
                <w14:ligatures w14:val="standardContextual"/>
              </w:rPr>
              <w:tab/>
            </w:r>
            <w:r w:rsidRPr="00A61360">
              <w:rPr>
                <w:rStyle w:val="Hyperlink"/>
              </w:rPr>
              <w:t>Formatierung wissenschaftlicher Arbeiten</w:t>
            </w:r>
            <w:r>
              <w:rPr>
                <w:webHidden/>
              </w:rPr>
              <w:tab/>
            </w:r>
            <w:r>
              <w:rPr>
                <w:webHidden/>
              </w:rPr>
              <w:fldChar w:fldCharType="begin"/>
            </w:r>
            <w:r>
              <w:rPr>
                <w:webHidden/>
              </w:rPr>
              <w:instrText xml:space="preserve"> PAGEREF _Toc228557185 \h </w:instrText>
            </w:r>
            <w:r>
              <w:rPr>
                <w:webHidden/>
              </w:rPr>
            </w:r>
            <w:r>
              <w:rPr>
                <w:webHidden/>
              </w:rPr>
              <w:fldChar w:fldCharType="separate"/>
            </w:r>
            <w:r>
              <w:rPr>
                <w:webHidden/>
              </w:rPr>
              <w:t>18</w:t>
            </w:r>
            <w:r>
              <w:rPr>
                <w:webHidden/>
              </w:rPr>
              <w:fldChar w:fldCharType="end"/>
            </w:r>
          </w:hyperlink>
        </w:p>
        <w:p w14:paraId="7709AF62" w14:textId="094C7DB5" w:rsidR="00001774" w:rsidRDefault="00001774">
          <w:pPr>
            <w:pStyle w:val="Verzeichnis2"/>
            <w:rPr>
              <w:rFonts w:asciiTheme="minorHAnsi" w:eastAsiaTheme="minorEastAsia" w:hAnsiTheme="minorHAnsi" w:cstheme="minorBidi"/>
              <w:kern w:val="2"/>
              <w:szCs w:val="24"/>
              <w14:ligatures w14:val="standardContextual"/>
            </w:rPr>
          </w:pPr>
          <w:hyperlink w:anchor="_Toc228557186" w:history="1">
            <w:r w:rsidRPr="00A61360">
              <w:rPr>
                <w:rStyle w:val="Hyperlink"/>
              </w:rPr>
              <w:t>9.1</w:t>
            </w:r>
            <w:r>
              <w:rPr>
                <w:rFonts w:asciiTheme="minorHAnsi" w:eastAsiaTheme="minorEastAsia" w:hAnsiTheme="minorHAnsi" w:cstheme="minorBidi"/>
                <w:kern w:val="2"/>
                <w:szCs w:val="24"/>
                <w14:ligatures w14:val="standardContextual"/>
              </w:rPr>
              <w:tab/>
            </w:r>
            <w:r w:rsidRPr="00A61360">
              <w:rPr>
                <w:rStyle w:val="Hyperlink"/>
              </w:rPr>
              <w:t>Allgemeine Hinweise zur Formatierung</w:t>
            </w:r>
            <w:r>
              <w:rPr>
                <w:webHidden/>
              </w:rPr>
              <w:tab/>
            </w:r>
            <w:r>
              <w:rPr>
                <w:webHidden/>
              </w:rPr>
              <w:fldChar w:fldCharType="begin"/>
            </w:r>
            <w:r>
              <w:rPr>
                <w:webHidden/>
              </w:rPr>
              <w:instrText xml:space="preserve"> PAGEREF _Toc228557186 \h </w:instrText>
            </w:r>
            <w:r>
              <w:rPr>
                <w:webHidden/>
              </w:rPr>
            </w:r>
            <w:r>
              <w:rPr>
                <w:webHidden/>
              </w:rPr>
              <w:fldChar w:fldCharType="separate"/>
            </w:r>
            <w:r>
              <w:rPr>
                <w:webHidden/>
              </w:rPr>
              <w:t>18</w:t>
            </w:r>
            <w:r>
              <w:rPr>
                <w:webHidden/>
              </w:rPr>
              <w:fldChar w:fldCharType="end"/>
            </w:r>
          </w:hyperlink>
        </w:p>
        <w:p w14:paraId="499A4A5F" w14:textId="6895A7DB" w:rsidR="00001774" w:rsidRDefault="00001774">
          <w:pPr>
            <w:pStyle w:val="Verzeichnis2"/>
            <w:rPr>
              <w:rFonts w:asciiTheme="minorHAnsi" w:eastAsiaTheme="minorEastAsia" w:hAnsiTheme="minorHAnsi" w:cstheme="minorBidi"/>
              <w:kern w:val="2"/>
              <w:szCs w:val="24"/>
              <w14:ligatures w14:val="standardContextual"/>
            </w:rPr>
          </w:pPr>
          <w:hyperlink w:anchor="_Toc228557187" w:history="1">
            <w:r w:rsidRPr="00A61360">
              <w:rPr>
                <w:rStyle w:val="Hyperlink"/>
              </w:rPr>
              <w:t>9.2</w:t>
            </w:r>
            <w:r>
              <w:rPr>
                <w:rFonts w:asciiTheme="minorHAnsi" w:eastAsiaTheme="minorEastAsia" w:hAnsiTheme="minorHAnsi" w:cstheme="minorBidi"/>
                <w:kern w:val="2"/>
                <w:szCs w:val="24"/>
                <w14:ligatures w14:val="standardContextual"/>
              </w:rPr>
              <w:tab/>
            </w:r>
            <w:r w:rsidRPr="00A61360">
              <w:rPr>
                <w:rStyle w:val="Hyperlink"/>
              </w:rPr>
              <w:t>Übersicht der Formatvorlagen</w:t>
            </w:r>
            <w:r>
              <w:rPr>
                <w:webHidden/>
              </w:rPr>
              <w:tab/>
            </w:r>
            <w:r>
              <w:rPr>
                <w:webHidden/>
              </w:rPr>
              <w:fldChar w:fldCharType="begin"/>
            </w:r>
            <w:r>
              <w:rPr>
                <w:webHidden/>
              </w:rPr>
              <w:instrText xml:space="preserve"> PAGEREF _Toc228557187 \h </w:instrText>
            </w:r>
            <w:r>
              <w:rPr>
                <w:webHidden/>
              </w:rPr>
            </w:r>
            <w:r>
              <w:rPr>
                <w:webHidden/>
              </w:rPr>
              <w:fldChar w:fldCharType="separate"/>
            </w:r>
            <w:r>
              <w:rPr>
                <w:webHidden/>
              </w:rPr>
              <w:t>18</w:t>
            </w:r>
            <w:r>
              <w:rPr>
                <w:webHidden/>
              </w:rPr>
              <w:fldChar w:fldCharType="end"/>
            </w:r>
          </w:hyperlink>
        </w:p>
        <w:p w14:paraId="3F23FD72" w14:textId="781F1359"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88" w:history="1">
            <w:r w:rsidRPr="00A61360">
              <w:rPr>
                <w:rStyle w:val="Hyperlink"/>
              </w:rPr>
              <w:t>9.2.1</w:t>
            </w:r>
            <w:r>
              <w:rPr>
                <w:rFonts w:asciiTheme="minorHAnsi" w:eastAsiaTheme="minorEastAsia" w:hAnsiTheme="minorHAnsi" w:cstheme="minorBidi"/>
                <w:kern w:val="2"/>
                <w14:ligatures w14:val="standardContextual"/>
              </w:rPr>
              <w:tab/>
            </w:r>
            <w:r w:rsidRPr="00A61360">
              <w:rPr>
                <w:rStyle w:val="Hyperlink"/>
              </w:rPr>
              <w:t>Grundtext und Grundzeichen</w:t>
            </w:r>
            <w:r>
              <w:rPr>
                <w:webHidden/>
              </w:rPr>
              <w:tab/>
            </w:r>
            <w:r>
              <w:rPr>
                <w:webHidden/>
              </w:rPr>
              <w:fldChar w:fldCharType="begin"/>
            </w:r>
            <w:r>
              <w:rPr>
                <w:webHidden/>
              </w:rPr>
              <w:instrText xml:space="preserve"> PAGEREF _Toc228557188 \h </w:instrText>
            </w:r>
            <w:r>
              <w:rPr>
                <w:webHidden/>
              </w:rPr>
            </w:r>
            <w:r>
              <w:rPr>
                <w:webHidden/>
              </w:rPr>
              <w:fldChar w:fldCharType="separate"/>
            </w:r>
            <w:r>
              <w:rPr>
                <w:webHidden/>
              </w:rPr>
              <w:t>18</w:t>
            </w:r>
            <w:r>
              <w:rPr>
                <w:webHidden/>
              </w:rPr>
              <w:fldChar w:fldCharType="end"/>
            </w:r>
          </w:hyperlink>
        </w:p>
        <w:p w14:paraId="62BEDD92" w14:textId="4A902657"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89" w:history="1">
            <w:r w:rsidRPr="00A61360">
              <w:rPr>
                <w:rStyle w:val="Hyperlink"/>
              </w:rPr>
              <w:t>9.2.2</w:t>
            </w:r>
            <w:r>
              <w:rPr>
                <w:rFonts w:asciiTheme="minorHAnsi" w:eastAsiaTheme="minorEastAsia" w:hAnsiTheme="minorHAnsi" w:cstheme="minorBidi"/>
                <w:kern w:val="2"/>
                <w14:ligatures w14:val="standardContextual"/>
              </w:rPr>
              <w:tab/>
            </w:r>
            <w:r w:rsidRPr="00A61360">
              <w:rPr>
                <w:rStyle w:val="Hyperlink"/>
              </w:rPr>
              <w:t>Überschriften</w:t>
            </w:r>
            <w:r>
              <w:rPr>
                <w:webHidden/>
              </w:rPr>
              <w:tab/>
            </w:r>
            <w:r>
              <w:rPr>
                <w:webHidden/>
              </w:rPr>
              <w:fldChar w:fldCharType="begin"/>
            </w:r>
            <w:r>
              <w:rPr>
                <w:webHidden/>
              </w:rPr>
              <w:instrText xml:space="preserve"> PAGEREF _Toc228557189 \h </w:instrText>
            </w:r>
            <w:r>
              <w:rPr>
                <w:webHidden/>
              </w:rPr>
            </w:r>
            <w:r>
              <w:rPr>
                <w:webHidden/>
              </w:rPr>
              <w:fldChar w:fldCharType="separate"/>
            </w:r>
            <w:r>
              <w:rPr>
                <w:webHidden/>
              </w:rPr>
              <w:t>19</w:t>
            </w:r>
            <w:r>
              <w:rPr>
                <w:webHidden/>
              </w:rPr>
              <w:fldChar w:fldCharType="end"/>
            </w:r>
          </w:hyperlink>
        </w:p>
        <w:p w14:paraId="4F471E1A" w14:textId="1F22352E"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0" w:history="1">
            <w:r w:rsidRPr="00A61360">
              <w:rPr>
                <w:rStyle w:val="Hyperlink"/>
              </w:rPr>
              <w:t>9.2.3</w:t>
            </w:r>
            <w:r>
              <w:rPr>
                <w:rFonts w:asciiTheme="minorHAnsi" w:eastAsiaTheme="minorEastAsia" w:hAnsiTheme="minorHAnsi" w:cstheme="minorBidi"/>
                <w:kern w:val="2"/>
                <w14:ligatures w14:val="standardContextual"/>
              </w:rPr>
              <w:tab/>
            </w:r>
            <w:r w:rsidRPr="00A61360">
              <w:rPr>
                <w:rStyle w:val="Hyperlink"/>
              </w:rPr>
              <w:t>Auflistung aller Formatvorlagen</w:t>
            </w:r>
            <w:r>
              <w:rPr>
                <w:webHidden/>
              </w:rPr>
              <w:tab/>
            </w:r>
            <w:r>
              <w:rPr>
                <w:webHidden/>
              </w:rPr>
              <w:fldChar w:fldCharType="begin"/>
            </w:r>
            <w:r>
              <w:rPr>
                <w:webHidden/>
              </w:rPr>
              <w:instrText xml:space="preserve"> PAGEREF _Toc228557190 \h </w:instrText>
            </w:r>
            <w:r>
              <w:rPr>
                <w:webHidden/>
              </w:rPr>
            </w:r>
            <w:r>
              <w:rPr>
                <w:webHidden/>
              </w:rPr>
              <w:fldChar w:fldCharType="separate"/>
            </w:r>
            <w:r>
              <w:rPr>
                <w:webHidden/>
              </w:rPr>
              <w:t>20</w:t>
            </w:r>
            <w:r>
              <w:rPr>
                <w:webHidden/>
              </w:rPr>
              <w:fldChar w:fldCharType="end"/>
            </w:r>
          </w:hyperlink>
        </w:p>
        <w:p w14:paraId="765AB325" w14:textId="198DA34A" w:rsidR="00001774" w:rsidRDefault="00001774">
          <w:pPr>
            <w:pStyle w:val="Verzeichnis2"/>
            <w:rPr>
              <w:rFonts w:asciiTheme="minorHAnsi" w:eastAsiaTheme="minorEastAsia" w:hAnsiTheme="minorHAnsi" w:cstheme="minorBidi"/>
              <w:kern w:val="2"/>
              <w:szCs w:val="24"/>
              <w14:ligatures w14:val="standardContextual"/>
            </w:rPr>
          </w:pPr>
          <w:hyperlink w:anchor="_Toc228557191" w:history="1">
            <w:r w:rsidRPr="00A61360">
              <w:rPr>
                <w:rStyle w:val="Hyperlink"/>
              </w:rPr>
              <w:t>9.3</w:t>
            </w:r>
            <w:r>
              <w:rPr>
                <w:rFonts w:asciiTheme="minorHAnsi" w:eastAsiaTheme="minorEastAsia" w:hAnsiTheme="minorHAnsi" w:cstheme="minorBidi"/>
                <w:kern w:val="2"/>
                <w:szCs w:val="24"/>
                <w14:ligatures w14:val="standardContextual"/>
              </w:rPr>
              <w:tab/>
            </w:r>
            <w:r w:rsidRPr="00A61360">
              <w:rPr>
                <w:rStyle w:val="Hyperlink"/>
              </w:rPr>
              <w:t>Abbildungen und Tabellen</w:t>
            </w:r>
            <w:r>
              <w:rPr>
                <w:webHidden/>
              </w:rPr>
              <w:tab/>
            </w:r>
            <w:r>
              <w:rPr>
                <w:webHidden/>
              </w:rPr>
              <w:fldChar w:fldCharType="begin"/>
            </w:r>
            <w:r>
              <w:rPr>
                <w:webHidden/>
              </w:rPr>
              <w:instrText xml:space="preserve"> PAGEREF _Toc228557191 \h </w:instrText>
            </w:r>
            <w:r>
              <w:rPr>
                <w:webHidden/>
              </w:rPr>
            </w:r>
            <w:r>
              <w:rPr>
                <w:webHidden/>
              </w:rPr>
              <w:fldChar w:fldCharType="separate"/>
            </w:r>
            <w:r>
              <w:rPr>
                <w:webHidden/>
              </w:rPr>
              <w:t>21</w:t>
            </w:r>
            <w:r>
              <w:rPr>
                <w:webHidden/>
              </w:rPr>
              <w:fldChar w:fldCharType="end"/>
            </w:r>
          </w:hyperlink>
        </w:p>
        <w:p w14:paraId="10977B45" w14:textId="3D464A0E" w:rsidR="00001774" w:rsidRDefault="00001774">
          <w:pPr>
            <w:pStyle w:val="Verzeichnis2"/>
            <w:rPr>
              <w:rFonts w:asciiTheme="minorHAnsi" w:eastAsiaTheme="minorEastAsia" w:hAnsiTheme="minorHAnsi" w:cstheme="minorBidi"/>
              <w:kern w:val="2"/>
              <w:szCs w:val="24"/>
              <w14:ligatures w14:val="standardContextual"/>
            </w:rPr>
          </w:pPr>
          <w:hyperlink w:anchor="_Toc228557192" w:history="1">
            <w:r w:rsidRPr="00A61360">
              <w:rPr>
                <w:rStyle w:val="Hyperlink"/>
              </w:rPr>
              <w:t>9.4</w:t>
            </w:r>
            <w:r>
              <w:rPr>
                <w:rFonts w:asciiTheme="minorHAnsi" w:eastAsiaTheme="minorEastAsia" w:hAnsiTheme="minorHAnsi" w:cstheme="minorBidi"/>
                <w:kern w:val="2"/>
                <w:szCs w:val="24"/>
                <w14:ligatures w14:val="standardContextual"/>
              </w:rPr>
              <w:tab/>
            </w:r>
            <w:r w:rsidRPr="00A61360">
              <w:rPr>
                <w:rStyle w:val="Hyperlink"/>
              </w:rPr>
              <w:t>Fußnoten und Zitate</w:t>
            </w:r>
            <w:r>
              <w:rPr>
                <w:webHidden/>
              </w:rPr>
              <w:tab/>
            </w:r>
            <w:r>
              <w:rPr>
                <w:webHidden/>
              </w:rPr>
              <w:fldChar w:fldCharType="begin"/>
            </w:r>
            <w:r>
              <w:rPr>
                <w:webHidden/>
              </w:rPr>
              <w:instrText xml:space="preserve"> PAGEREF _Toc228557192 \h </w:instrText>
            </w:r>
            <w:r>
              <w:rPr>
                <w:webHidden/>
              </w:rPr>
            </w:r>
            <w:r>
              <w:rPr>
                <w:webHidden/>
              </w:rPr>
              <w:fldChar w:fldCharType="separate"/>
            </w:r>
            <w:r>
              <w:rPr>
                <w:webHidden/>
              </w:rPr>
              <w:t>22</w:t>
            </w:r>
            <w:r>
              <w:rPr>
                <w:webHidden/>
              </w:rPr>
              <w:fldChar w:fldCharType="end"/>
            </w:r>
          </w:hyperlink>
        </w:p>
        <w:p w14:paraId="1E60BE0A" w14:textId="5CE6AA95" w:rsidR="00001774" w:rsidRDefault="00001774">
          <w:pPr>
            <w:pStyle w:val="Verzeichnis2"/>
            <w:rPr>
              <w:rFonts w:asciiTheme="minorHAnsi" w:eastAsiaTheme="minorEastAsia" w:hAnsiTheme="minorHAnsi" w:cstheme="minorBidi"/>
              <w:kern w:val="2"/>
              <w:szCs w:val="24"/>
              <w14:ligatures w14:val="standardContextual"/>
            </w:rPr>
          </w:pPr>
          <w:hyperlink w:anchor="_Toc228557193" w:history="1">
            <w:r w:rsidRPr="00A61360">
              <w:rPr>
                <w:rStyle w:val="Hyperlink"/>
              </w:rPr>
              <w:t>9.5</w:t>
            </w:r>
            <w:r>
              <w:rPr>
                <w:rFonts w:asciiTheme="minorHAnsi" w:eastAsiaTheme="minorEastAsia" w:hAnsiTheme="minorHAnsi" w:cstheme="minorBidi"/>
                <w:kern w:val="2"/>
                <w:szCs w:val="24"/>
                <w14:ligatures w14:val="standardContextual"/>
              </w:rPr>
              <w:tab/>
            </w:r>
            <w:r w:rsidRPr="00A61360">
              <w:rPr>
                <w:rStyle w:val="Hyperlink"/>
              </w:rPr>
              <w:t>Allgemeine Hinweise zur Benutzung von MS-Word</w:t>
            </w:r>
            <w:r>
              <w:rPr>
                <w:webHidden/>
              </w:rPr>
              <w:tab/>
            </w:r>
            <w:r>
              <w:rPr>
                <w:webHidden/>
              </w:rPr>
              <w:fldChar w:fldCharType="begin"/>
            </w:r>
            <w:r>
              <w:rPr>
                <w:webHidden/>
              </w:rPr>
              <w:instrText xml:space="preserve"> PAGEREF _Toc228557193 \h </w:instrText>
            </w:r>
            <w:r>
              <w:rPr>
                <w:webHidden/>
              </w:rPr>
            </w:r>
            <w:r>
              <w:rPr>
                <w:webHidden/>
              </w:rPr>
              <w:fldChar w:fldCharType="separate"/>
            </w:r>
            <w:r>
              <w:rPr>
                <w:webHidden/>
              </w:rPr>
              <w:t>23</w:t>
            </w:r>
            <w:r>
              <w:rPr>
                <w:webHidden/>
              </w:rPr>
              <w:fldChar w:fldCharType="end"/>
            </w:r>
          </w:hyperlink>
        </w:p>
        <w:p w14:paraId="0067536A" w14:textId="41FFD1DF"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4" w:history="1">
            <w:r w:rsidRPr="00A61360">
              <w:rPr>
                <w:rStyle w:val="Hyperlink"/>
              </w:rPr>
              <w:t>9.5.1</w:t>
            </w:r>
            <w:r>
              <w:rPr>
                <w:rFonts w:asciiTheme="minorHAnsi" w:eastAsiaTheme="minorEastAsia" w:hAnsiTheme="minorHAnsi" w:cstheme="minorBidi"/>
                <w:kern w:val="2"/>
                <w14:ligatures w14:val="standardContextual"/>
              </w:rPr>
              <w:tab/>
            </w:r>
            <w:r w:rsidRPr="00A61360">
              <w:rPr>
                <w:rStyle w:val="Hyperlink"/>
              </w:rPr>
              <w:t>Querverweise</w:t>
            </w:r>
            <w:r>
              <w:rPr>
                <w:webHidden/>
              </w:rPr>
              <w:tab/>
            </w:r>
            <w:r>
              <w:rPr>
                <w:webHidden/>
              </w:rPr>
              <w:fldChar w:fldCharType="begin"/>
            </w:r>
            <w:r>
              <w:rPr>
                <w:webHidden/>
              </w:rPr>
              <w:instrText xml:space="preserve"> PAGEREF _Toc228557194 \h </w:instrText>
            </w:r>
            <w:r>
              <w:rPr>
                <w:webHidden/>
              </w:rPr>
            </w:r>
            <w:r>
              <w:rPr>
                <w:webHidden/>
              </w:rPr>
              <w:fldChar w:fldCharType="separate"/>
            </w:r>
            <w:r>
              <w:rPr>
                <w:webHidden/>
              </w:rPr>
              <w:t>23</w:t>
            </w:r>
            <w:r>
              <w:rPr>
                <w:webHidden/>
              </w:rPr>
              <w:fldChar w:fldCharType="end"/>
            </w:r>
          </w:hyperlink>
        </w:p>
        <w:p w14:paraId="16F7AB74" w14:textId="74BE2693"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5" w:history="1">
            <w:r w:rsidRPr="00A61360">
              <w:rPr>
                <w:rStyle w:val="Hyperlink"/>
              </w:rPr>
              <w:t>9.5.2</w:t>
            </w:r>
            <w:r>
              <w:rPr>
                <w:rFonts w:asciiTheme="minorHAnsi" w:eastAsiaTheme="minorEastAsia" w:hAnsiTheme="minorHAnsi" w:cstheme="minorBidi"/>
                <w:kern w:val="2"/>
                <w14:ligatures w14:val="standardContextual"/>
              </w:rPr>
              <w:tab/>
            </w:r>
            <w:r w:rsidRPr="00A61360">
              <w:rPr>
                <w:rStyle w:val="Hyperlink"/>
              </w:rPr>
              <w:t>Ausdrucke</w:t>
            </w:r>
            <w:r>
              <w:rPr>
                <w:webHidden/>
              </w:rPr>
              <w:tab/>
            </w:r>
            <w:r>
              <w:rPr>
                <w:webHidden/>
              </w:rPr>
              <w:fldChar w:fldCharType="begin"/>
            </w:r>
            <w:r>
              <w:rPr>
                <w:webHidden/>
              </w:rPr>
              <w:instrText xml:space="preserve"> PAGEREF _Toc228557195 \h </w:instrText>
            </w:r>
            <w:r>
              <w:rPr>
                <w:webHidden/>
              </w:rPr>
            </w:r>
            <w:r>
              <w:rPr>
                <w:webHidden/>
              </w:rPr>
              <w:fldChar w:fldCharType="separate"/>
            </w:r>
            <w:r>
              <w:rPr>
                <w:webHidden/>
              </w:rPr>
              <w:t>23</w:t>
            </w:r>
            <w:r>
              <w:rPr>
                <w:webHidden/>
              </w:rPr>
              <w:fldChar w:fldCharType="end"/>
            </w:r>
          </w:hyperlink>
        </w:p>
        <w:p w14:paraId="55E748D9" w14:textId="36793F7C"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1" w:name="Abkürzungsverzeichnis"/>
      <w:bookmarkStart w:id="2" w:name="_Toc395354957"/>
      <w:bookmarkStart w:id="3" w:name="_Toc532290619"/>
      <w:bookmarkStart w:id="4" w:name="_Toc532295852"/>
      <w:bookmarkStart w:id="5" w:name="_Toc226907251"/>
      <w:bookmarkStart w:id="6" w:name="_Toc228557164"/>
      <w:r w:rsidRPr="005A6D29">
        <w:lastRenderedPageBreak/>
        <w:t>Verzeichnis der Abkürzung</w:t>
      </w:r>
      <w:bookmarkEnd w:id="1"/>
      <w:bookmarkEnd w:id="2"/>
      <w:r w:rsidRPr="005A6D29">
        <w:t>en und Akronyme</w:t>
      </w:r>
      <w:bookmarkEnd w:id="3"/>
      <w:bookmarkEnd w:id="4"/>
      <w:bookmarkEnd w:id="5"/>
      <w:bookmarkEnd w:id="6"/>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r w:rsidRPr="005A6D29">
        <w:rPr>
          <w:rStyle w:val="Grundzenglisch"/>
          <w:lang w:val="de-DE"/>
        </w:rPr>
        <w:t>dots per inch</w:t>
      </w:r>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r w:rsidRPr="005A6D29">
        <w:t>GoM</w:t>
      </w:r>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7" w:name="TabellenVerzGESAMT"/>
      <w:r w:rsidRPr="005A6D29">
        <w:t>o. V.</w:t>
      </w:r>
      <w:r w:rsidRPr="005A6D29">
        <w:tab/>
        <w:t>ohne Verfasser</w:t>
      </w:r>
    </w:p>
    <w:p w14:paraId="54D31E66" w14:textId="77777777" w:rsidR="009C10E7" w:rsidRPr="005A6D29" w:rsidRDefault="005D01C0">
      <w:pPr>
        <w:pStyle w:val="GrundtextEinrckung"/>
      </w:pPr>
      <w:r w:rsidRPr="005A6D29">
        <w:t>pt</w:t>
      </w:r>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8" w:name="_Toc395354960"/>
      <w:bookmarkStart w:id="9" w:name="_Toc532290620"/>
      <w:bookmarkStart w:id="10" w:name="_Toc532295853"/>
      <w:bookmarkStart w:id="11" w:name="_Toc226907252"/>
      <w:bookmarkStart w:id="12" w:name="_Toc228557165"/>
      <w:bookmarkEnd w:id="7"/>
      <w:r w:rsidRPr="005A6D29">
        <w:lastRenderedPageBreak/>
        <w:t>Symbolverzeichnis</w:t>
      </w:r>
      <w:bookmarkEnd w:id="8"/>
      <w:bookmarkEnd w:id="9"/>
      <w:bookmarkEnd w:id="10"/>
      <w:bookmarkEnd w:id="11"/>
      <w:bookmarkEnd w:id="12"/>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r w:rsidRPr="005A6D29">
        <w:t>r</w:t>
      </w:r>
      <w:r w:rsidRPr="005A6D29">
        <w:rPr>
          <w:vertAlign w:val="subscript"/>
        </w:rPr>
        <w:t>s</w:t>
      </w:r>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3" w:name="_Toc395354958"/>
      <w:bookmarkStart w:id="14" w:name="_Toc532290621"/>
      <w:bookmarkStart w:id="15" w:name="_Toc532295854"/>
      <w:bookmarkStart w:id="16" w:name="_Toc226907253"/>
      <w:bookmarkStart w:id="17" w:name="_Toc228557166"/>
      <w:r w:rsidRPr="005A6D29">
        <w:lastRenderedPageBreak/>
        <w:t>Abbildungsverzeichnis</w:t>
      </w:r>
      <w:bookmarkEnd w:id="13"/>
      <w:bookmarkEnd w:id="14"/>
      <w:bookmarkEnd w:id="15"/>
      <w:bookmarkEnd w:id="16"/>
      <w:bookmarkEnd w:id="17"/>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Format/Absatz/Textfluß]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8" w:name="_Toc395354959"/>
      <w:bookmarkStart w:id="19" w:name="_Toc532290622"/>
      <w:bookmarkStart w:id="20" w:name="_Toc532295855"/>
      <w:bookmarkStart w:id="21" w:name="_Toc226907254"/>
      <w:bookmarkStart w:id="22" w:name="_Toc228557167"/>
      <w:r w:rsidRPr="005A6D29">
        <w:lastRenderedPageBreak/>
        <w:t>Tabellenverzeichnis</w:t>
      </w:r>
      <w:bookmarkEnd w:id="18"/>
      <w:bookmarkEnd w:id="19"/>
      <w:bookmarkEnd w:id="20"/>
      <w:bookmarkEnd w:id="21"/>
      <w:bookmarkEnd w:id="22"/>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1"/>
          <w:headerReference w:type="first" r:id="rId12"/>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3" w:name="_Toc228557168"/>
      <w:bookmarkStart w:id="24" w:name="_Toc226907255"/>
      <w:r w:rsidRPr="00C06EFD">
        <w:lastRenderedPageBreak/>
        <w:t>Einsortierung zu Themenbereichen</w:t>
      </w:r>
      <w:r w:rsidR="00250B0E">
        <w:t xml:space="preserve"> und Begriffsklärung</w:t>
      </w:r>
      <w:bookmarkEnd w:id="23"/>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hyperlink w:anchor="wiki_gestik" w:history="1">
        <w:r w:rsidR="00C06EFD" w:rsidRPr="003E1EA3">
          <w:rPr>
            <w:rStyle w:val="Hyperlink"/>
          </w:rPr>
          <w:t>wiki., Gestik</w:t>
        </w:r>
      </w:hyperlink>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Pose-based Estimation, Tracking and Action Recognition with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r w:rsidR="00786943" w:rsidRPr="00786943">
        <w:t>pose estimation, pose tracking, and action recognition</w:t>
      </w:r>
      <w:r w:rsidR="00786943">
        <w:t xml:space="preserve">“ übersetzt bedeutet das: </w:t>
      </w:r>
      <w:r w:rsidR="00786943" w:rsidRPr="00786943">
        <w:t>Posenschätzung</w:t>
      </w:r>
      <w:r w:rsidR="00786943">
        <w:t xml:space="preserve"> (Körperpose), </w:t>
      </w:r>
      <w:r w:rsidR="00786943" w:rsidRPr="00786943">
        <w:t>Posenverfolgung</w:t>
      </w:r>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Pose Estimation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5" w:name="_KI_gestützte_Gestenerkennung"/>
      <w:bookmarkStart w:id="26" w:name="_Toc228557169"/>
      <w:bookmarkEnd w:id="25"/>
      <w:r>
        <w:lastRenderedPageBreak/>
        <w:t>KI</w:t>
      </w:r>
      <w:r w:rsidR="00BF5AAC">
        <w:t xml:space="preserve"> gestützte Gestenerkennung</w:t>
      </w:r>
      <w:bookmarkEnd w:id="26"/>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r w:rsidR="008B7A20" w:rsidRPr="008B7A20">
        <w:t>Supervised Learning</w:t>
      </w:r>
      <w:r w:rsidR="008B7A20">
        <w:t>“</w:t>
      </w:r>
      <w:r w:rsidR="00347EA7">
        <w:t xml:space="preserve"> [</w:t>
      </w:r>
      <w:hyperlink w:anchor="wiki_SL" w:history="1">
        <w:r w:rsidR="00347EA7" w:rsidRPr="00347EA7">
          <w:rPr>
            <w:rStyle w:val="Hyperlink"/>
          </w:rPr>
          <w:t>wiki_SL</w:t>
        </w:r>
      </w:hyperlink>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(pose-based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7" w:name="_Toc228557170"/>
      <w:r>
        <w:lastRenderedPageBreak/>
        <w:t>verschiedene Ansätze der Bildverarbeitung/Gesternerkennung</w:t>
      </w:r>
      <w:bookmarkEnd w:id="27"/>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r w:rsidRPr="00102CEF">
        <w:t>Oudah M., Al-Naji A.</w:t>
      </w:r>
      <w:r>
        <w:t xml:space="preserve"> und</w:t>
      </w:r>
      <w:r w:rsidRPr="00102CEF">
        <w:t xml:space="preserve"> Chahl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r w:rsidR="007F61CD" w:rsidRPr="00102CEF">
        <w:t>Oudah M., Al-Naji A.</w:t>
      </w:r>
      <w:r w:rsidR="007F61CD">
        <w:t xml:space="preserve"> und</w:t>
      </w:r>
      <w:r w:rsidR="007F61CD" w:rsidRPr="00102CEF">
        <w:t xml:space="preserve"> Chahl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8" w:name="_Wahl_der_Gestenerkennungsverfahren"/>
      <w:bookmarkStart w:id="29" w:name="_Toc228557171"/>
      <w:bookmarkEnd w:id="28"/>
      <w:r>
        <w:lastRenderedPageBreak/>
        <w:t>Wahl der Gestenerkennungsverfahren</w:t>
      </w:r>
      <w:bookmarkEnd w:id="29"/>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0" w:name="_Toc228557172"/>
      <w:r>
        <w:lastRenderedPageBreak/>
        <w:t>Hardware und Software</w:t>
      </w:r>
      <w:bookmarkEnd w:id="30"/>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1" w:name="_Toc228557173"/>
      <w:r>
        <w:t>Anforderungen</w:t>
      </w:r>
      <w:bookmarkEnd w:id="31"/>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3"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4"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2" w:name="_Toc228557174"/>
      <w:r>
        <w:t>Projekta</w:t>
      </w:r>
      <w:r w:rsidR="00DE3BF6">
        <w:t>nforderungen an die Kamera</w:t>
      </w:r>
      <w:bookmarkEnd w:id="32"/>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182F5D25" w:rsidR="00032059" w:rsidRDefault="00032059" w:rsidP="008455E4">
      <w:pPr>
        <w:pStyle w:val="Grundtext"/>
      </w:pPr>
      <w:r>
        <w:t>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Zu dem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In Englisch “horizontal field of view” und “vertical field of view” genannt, oder kurz “hFOV” und “vFOV”.</w:t>
      </w:r>
      <w:r>
        <w:t xml:space="preserve"> Welcher hFOV und vFOV nötig ist hänkt von folgenden Faktoren ab:</w:t>
      </w:r>
    </w:p>
    <w:p w14:paraId="0D5DEF2A" w14:textId="23F31FE5" w:rsidR="0077574D" w:rsidRDefault="0077574D" w:rsidP="0077574D">
      <w:pPr>
        <w:pStyle w:val="Grundtext"/>
        <w:numPr>
          <w:ilvl w:val="0"/>
          <w:numId w:val="31"/>
        </w:numPr>
      </w:pPr>
      <w:r>
        <w:t>Standzone: Bereich, am Boden, auf dem der Dirigent stehen können soll, um erkannt zu werden.</w:t>
      </w:r>
    </w:p>
    <w:p w14:paraId="039390B8" w14:textId="3BBC2715" w:rsidR="0077574D" w:rsidRDefault="0077574D" w:rsidP="0077574D">
      <w:pPr>
        <w:pStyle w:val="Grundtext"/>
        <w:numPr>
          <w:ilvl w:val="0"/>
          <w:numId w:val="31"/>
        </w:numPr>
      </w:pPr>
      <w:r>
        <w:t>Armradius: Bereich, welchen die Arme des Dirigenten in Anspruch nehmen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hyperlink r:id="rId15" w:history="1">
        <w:r w:rsidR="00001774" w:rsidRPr="002D0945">
          <w:rPr>
            <w:rStyle w:val="Hyperlink"/>
          </w:rPr>
          <w:t>3D-Model</w:t>
        </w:r>
      </w:hyperlink>
      <w:r w:rsidR="00001774">
        <w:t xml:space="preserve"> 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6" w:history="1">
        <w:r w:rsidR="002D0945" w:rsidRPr="002D0945">
          <w:rPr>
            <w:rStyle w:val="Hyperlink"/>
          </w:rPr>
          <w:t>onsha</w:t>
        </w:r>
        <w:r w:rsidR="002D0945">
          <w:rPr>
            <w:rStyle w:val="Hyperlink"/>
          </w:rPr>
          <w:t>p</w:t>
        </w:r>
        <w:r w:rsidR="002D0945" w:rsidRPr="002D0945">
          <w:rPr>
            <w:rStyle w:val="Hyperlink"/>
          </w:rPr>
          <w:t>e</w:t>
        </w:r>
      </w:hyperlink>
      <w:r w:rsidR="002D0945">
        <w:t xml:space="preserve"> erstellt, das ist eine 3D-Moddeling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t>Es existieren Boden und Fensterfront,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0E9B4A96">
            <wp:extent cx="2619375" cy="1851150"/>
            <wp:effectExtent l="0" t="0" r="0" b="0"/>
            <wp:docPr id="179199709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42A9C847" w:rsidR="002145DF" w:rsidRDefault="002145DF" w:rsidP="002145DF">
      <w:pPr>
        <w:pStyle w:val="Beschriftung"/>
        <w:jc w:val="both"/>
        <w:rPr>
          <w:noProof/>
        </w:rPr>
      </w:pPr>
      <w:r>
        <w:t xml:space="preserve">Figure </w:t>
      </w:r>
      <w:fldSimple w:instr=" SEQ Figure \* ARABIC ">
        <w:r w:rsidR="00D71AFD">
          <w:rPr>
            <w:noProof/>
          </w:rPr>
          <w:t>1</w:t>
        </w:r>
      </w:fldSimple>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7FE1ADDD" w:rsidR="002145DF" w:rsidRDefault="00E43446" w:rsidP="00E43446">
      <w:pPr>
        <w:pStyle w:val="Beschriftung"/>
        <w:jc w:val="both"/>
      </w:pPr>
      <w:bookmarkStart w:id="33" w:name="_Ref228563113"/>
      <w:r>
        <w:t xml:space="preserve">Figure </w:t>
      </w:r>
      <w:fldSimple w:instr=" SEQ Figure \* ARABIC ">
        <w:r w:rsidR="00D71AFD">
          <w:rPr>
            <w:noProof/>
          </w:rPr>
          <w:t>2</w:t>
        </w:r>
      </w:fldSimple>
      <w:r>
        <w:t xml:space="preserve"> </w:t>
      </w:r>
      <w:bookmarkStart w:id="34" w:name="_Ref228563199"/>
      <w:r>
        <w:t>- Modell Audiosystem mit Aktionsbereich</w:t>
      </w:r>
      <w:bookmarkEnd w:id="33"/>
      <w:bookmarkEnd w:id="34"/>
    </w:p>
    <w:p w14:paraId="35CAA715" w14:textId="337B1150" w:rsidR="00EA2C73"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t>,07</w:t>
      </w:r>
      <w:r w:rsidR="004E1F18">
        <w:t xml:space="preserve"> Meter großen Menschen aus mit einer Armspanne von </w:t>
      </w:r>
      <w:r w:rsidR="00EA2C73">
        <w:t>rund 223</w:t>
      </w:r>
      <w:r w:rsidR="004E1F18">
        <w:t xml:space="preserve"> cm</w:t>
      </w:r>
      <w:r w:rsidR="00B93EBC">
        <w:t xml:space="preserve">, </w:t>
      </w:r>
      <w:r w:rsidR="00EA2C73">
        <w:t xml:space="preserve">einer Streckhöhe von 261 cm, beim entspannten nach oben zeigen, </w:t>
      </w:r>
      <w:r w:rsidR="00B93EBC">
        <w:t>einer Hals-Kopf-Partie von 3</w:t>
      </w:r>
      <w:r w:rsidR="00EA2C73">
        <w:t>4</w:t>
      </w:r>
      <w:r w:rsidR="00B93EBC">
        <w:t xml:space="preserve"> cm</w:t>
      </w:r>
      <w:r w:rsidR="00EA2C73">
        <w:t xml:space="preserve"> Höhe</w:t>
      </w:r>
      <w:r w:rsidR="00B93EBC">
        <w:t xml:space="preserve"> und einer Schulterhöhe von </w:t>
      </w:r>
      <w:r w:rsidR="00EA2C73">
        <w:t>173</w:t>
      </w:r>
      <w:r w:rsidR="00B93EBC">
        <w:t xml:space="preserve"> cm</w:t>
      </w:r>
      <w:r w:rsidR="004E1F18">
        <w:t>. Diese Maße</w:t>
      </w:r>
      <w:r w:rsidR="00B93EBC">
        <w:t xml:space="preserve"> sind aus den Abmessungen eines 190 cm großen</w:t>
      </w:r>
      <w:r w:rsidR="004E1F18">
        <w:t xml:space="preserve"> </w:t>
      </w:r>
      <w:r w:rsidR="00B93EBC">
        <w:t>Menschen hergeleitet uns sollen in ihrer Ge</w:t>
      </w:r>
      <w:r w:rsidR="008A5CF8">
        <w:t>nau</w:t>
      </w:r>
      <w:r w:rsidR="00B93EBC">
        <w:t>i</w:t>
      </w:r>
      <w:r w:rsidR="008A5CF8">
        <w:t>g</w:t>
      </w:r>
      <w:r w:rsidR="00B93EBC">
        <w:t xml:space="preserve">keit </w:t>
      </w:r>
      <w:r w:rsidR="00BE54D6">
        <w:t>reichen,</w:t>
      </w:r>
      <w:r w:rsidR="00B93EBC">
        <w:t xml:space="preserve"> um </w:t>
      </w:r>
      <w:r w:rsidR="00B93EBC">
        <w:lastRenderedPageBreak/>
        <w:t>die</w:t>
      </w:r>
      <w:r w:rsidR="004E1F18">
        <w:t xml:space="preserve"> </w:t>
      </w:r>
      <w:r w:rsidR="00B93EBC">
        <w:t>m</w:t>
      </w:r>
      <w:r w:rsidR="004E1F18">
        <w:t>aximal</w:t>
      </w:r>
      <w:r w:rsidR="00B93EBC">
        <w:t>e</w:t>
      </w:r>
      <w:r w:rsidR="004E1F18">
        <w:t xml:space="preserve"> menschlicher Größe </w:t>
      </w:r>
      <w:r w:rsidR="00B93EBC">
        <w:t xml:space="preserve">zu repräsentieren, welche die Simulation berücksichtig. </w:t>
      </w:r>
      <w:r w:rsidR="00BE54D6">
        <w:t>Diese Maße</w:t>
      </w:r>
      <w:r w:rsidR="00EA2C73">
        <w:t xml:space="preserve"> einer 2,07 Meter Person</w:t>
      </w:r>
      <w:r w:rsidR="00BE54D6">
        <w:t xml:space="preserve"> erlauben ca. </w:t>
      </w:r>
      <w:r w:rsidR="00EA2C73">
        <w:t>10</w:t>
      </w:r>
      <w:r w:rsidR="00BE54D6">
        <w:t xml:space="preserve"> cm Freiraum zwischen </w:t>
      </w:r>
      <w:r w:rsidR="00EA2C73">
        <w:t>seiner gestreckten Haltung</w:t>
      </w:r>
      <w:r w:rsidR="00BE54D6">
        <w:t xml:space="preserve"> und dem </w:t>
      </w:r>
      <w:r w:rsidR="00EA2C73">
        <w:t>Gerüstbalken oben in der Mitte</w:t>
      </w:r>
      <w:r w:rsidR="00BE54D6">
        <w:t xml:space="preserve">. </w:t>
      </w:r>
    </w:p>
    <w:p w14:paraId="210DD829" w14:textId="0996F6C2" w:rsidR="00EA2C73" w:rsidRDefault="00EA2C73" w:rsidP="0077574D">
      <w:pPr>
        <w:pStyle w:val="Grundtext"/>
      </w:pPr>
      <w:r>
        <w:t>Die untere Körpergrenze soll ein 140 cm großer Mensch repräsentieren</w:t>
      </w:r>
      <w:r>
        <w:t>. Es wird willkürlich davon ausgegangen das noch kleinere Personen nicht mit diesem System interagieren werden.</w:t>
      </w:r>
      <w:r>
        <w:t xml:space="preserve"> </w:t>
      </w:r>
      <w:r>
        <w:t xml:space="preserve">Die </w:t>
      </w:r>
      <w:r>
        <w:t>entsprechende</w:t>
      </w:r>
      <w:r>
        <w:t>n</w:t>
      </w:r>
      <w:r>
        <w:t xml:space="preserve"> Körpermaße werden linear abgeleitet, dass soll in seiner Genauigkeit für </w:t>
      </w:r>
      <w:r>
        <w:t>das Modell mit seiner</w:t>
      </w:r>
      <w:r>
        <w:t xml:space="preserve"> Simulation genügen.</w:t>
      </w:r>
    </w:p>
    <w:p w14:paraId="4BB65EAA" w14:textId="6653CA66" w:rsidR="00E43446" w:rsidRPr="00D61FA3" w:rsidRDefault="00E93075" w:rsidP="0077574D">
      <w:pPr>
        <w:pStyle w:val="Grundtext"/>
        <w:rPr>
          <w:color w:val="000000" w:themeColor="text1"/>
        </w:rPr>
      </w:pPr>
      <w:r w:rsidRPr="00D61FA3">
        <w:rPr>
          <w:color w:val="000000" w:themeColor="text1"/>
        </w:rPr>
        <w:t xml:space="preserve">Die folgende Figure zeigt </w:t>
      </w:r>
      <w:r w:rsidR="00D61FA3">
        <w:rPr>
          <w:color w:val="000000" w:themeColor="text1"/>
        </w:rPr>
        <w:t>zwei</w:t>
      </w:r>
      <w:r w:rsidRPr="00D61FA3">
        <w:rPr>
          <w:color w:val="000000" w:themeColor="text1"/>
        </w:rPr>
        <w:t xml:space="preserve"> </w:t>
      </w:r>
      <w:r w:rsidR="00C9362E">
        <w:rPr>
          <w:color w:val="000000" w:themeColor="text1"/>
        </w:rPr>
        <w:t xml:space="preserve">sich überschneidende </w:t>
      </w:r>
      <w:r w:rsidRPr="00D61FA3">
        <w:rPr>
          <w:color w:val="000000" w:themeColor="text1"/>
        </w:rPr>
        <w:t>Armbereich</w:t>
      </w:r>
      <w:r w:rsidR="00D61FA3">
        <w:rPr>
          <w:color w:val="000000" w:themeColor="text1"/>
        </w:rPr>
        <w:t>e</w:t>
      </w:r>
      <w:r w:rsidR="00C9362E">
        <w:rPr>
          <w:color w:val="000000" w:themeColor="text1"/>
        </w:rPr>
        <w:t xml:space="preserve"> im </w:t>
      </w:r>
      <w:r w:rsidR="00C9362E" w:rsidRPr="00D61FA3">
        <w:rPr>
          <w:color w:val="000000" w:themeColor="text1"/>
        </w:rPr>
        <w:t>Sichtfeld der Kamera</w:t>
      </w:r>
      <w:r w:rsidR="00C9362E">
        <w:rPr>
          <w:color w:val="000000" w:themeColor="text1"/>
        </w:rPr>
        <w:t>.</w:t>
      </w:r>
      <w:r w:rsidRPr="00D61FA3">
        <w:rPr>
          <w:color w:val="000000" w:themeColor="text1"/>
        </w:rPr>
        <w:t xml:space="preserve"> </w:t>
      </w:r>
      <w:r w:rsidR="00C9362E">
        <w:rPr>
          <w:color w:val="000000" w:themeColor="text1"/>
        </w:rPr>
        <w:t>I</w:t>
      </w:r>
      <w:r w:rsidR="00D61FA3">
        <w:rPr>
          <w:color w:val="000000" w:themeColor="text1"/>
        </w:rPr>
        <w:t xml:space="preserve">n Orange, </w:t>
      </w:r>
      <w:r w:rsidR="00C9362E">
        <w:rPr>
          <w:color w:val="000000" w:themeColor="text1"/>
        </w:rPr>
        <w:t>der Armbereich</w:t>
      </w:r>
      <w:r w:rsidR="00D61FA3">
        <w:rPr>
          <w:color w:val="000000" w:themeColor="text1"/>
        </w:rPr>
        <w:t xml:space="preserve"> einer 207 cm</w:t>
      </w:r>
      <w:r w:rsidR="00C9362E">
        <w:rPr>
          <w:color w:val="000000" w:themeColor="text1"/>
        </w:rPr>
        <w:t xml:space="preserve"> großen Person</w:t>
      </w:r>
      <w:r w:rsidR="00D61FA3">
        <w:rPr>
          <w:color w:val="000000" w:themeColor="text1"/>
        </w:rPr>
        <w:t xml:space="preserve"> und in Gelb, den einer</w:t>
      </w:r>
      <w:r w:rsidRPr="00D61FA3">
        <w:rPr>
          <w:color w:val="000000" w:themeColor="text1"/>
        </w:rPr>
        <w:t xml:space="preserve"> </w:t>
      </w:r>
      <w:r w:rsidR="008A5CF8" w:rsidRPr="00D61FA3">
        <w:rPr>
          <w:color w:val="000000" w:themeColor="text1"/>
        </w:rPr>
        <w:t>1</w:t>
      </w:r>
      <w:r w:rsidR="00EA2C73" w:rsidRPr="00D61FA3">
        <w:rPr>
          <w:color w:val="000000" w:themeColor="text1"/>
        </w:rPr>
        <w:t>4</w:t>
      </w:r>
      <w:r w:rsidR="008A5CF8" w:rsidRPr="00D61FA3">
        <w:rPr>
          <w:color w:val="000000" w:themeColor="text1"/>
        </w:rPr>
        <w:t>0 cm großen Person</w:t>
      </w:r>
      <w:r w:rsidR="00D61FA3">
        <w:rPr>
          <w:color w:val="000000" w:themeColor="text1"/>
        </w:rPr>
        <w:t>.</w:t>
      </w:r>
      <w:r w:rsidR="008A5CF8" w:rsidRPr="00D61FA3">
        <w:rPr>
          <w:color w:val="000000" w:themeColor="text1"/>
        </w:rPr>
        <w:t xml:space="preserve"> </w:t>
      </w:r>
      <w:r w:rsidR="00D61FA3">
        <w:rPr>
          <w:color w:val="000000" w:themeColor="text1"/>
        </w:rPr>
        <w:t>D</w:t>
      </w:r>
      <w:r w:rsidR="008A5CF8" w:rsidRPr="00D61FA3">
        <w:rPr>
          <w:color w:val="000000" w:themeColor="text1"/>
        </w:rPr>
        <w:t>as Sichtfeld ist i</w:t>
      </w:r>
      <w:r w:rsidR="00D61FA3">
        <w:rPr>
          <w:color w:val="000000" w:themeColor="text1"/>
        </w:rPr>
        <w:t xml:space="preserve">m </w:t>
      </w:r>
      <w:r w:rsidR="008A5CF8" w:rsidRPr="00D61FA3">
        <w:rPr>
          <w:color w:val="000000" w:themeColor="text1"/>
        </w:rPr>
        <w:t>Simulation</w:t>
      </w:r>
      <w:r w:rsidR="00D61FA3">
        <w:rPr>
          <w:color w:val="000000" w:themeColor="text1"/>
        </w:rPr>
        <w:t>sm</w:t>
      </w:r>
      <w:r w:rsidR="008A5CF8" w:rsidRPr="00D61FA3">
        <w:rPr>
          <w:color w:val="000000" w:themeColor="text1"/>
        </w:rPr>
        <w:t>odell durch eine hell</w:t>
      </w:r>
      <w:r w:rsidR="00E231F1" w:rsidRPr="00D61FA3">
        <w:rPr>
          <w:color w:val="000000" w:themeColor="text1"/>
        </w:rPr>
        <w:t>blaue</w:t>
      </w:r>
      <w:r w:rsidR="008A5CF8" w:rsidRPr="00D61FA3">
        <w:rPr>
          <w:color w:val="000000" w:themeColor="text1"/>
        </w:rPr>
        <w:t xml:space="preserve"> Pyramide dargestellt, deren spitze die Position der Kameralinse repräsentiert. Es lässt sich erkennen, dass </w:t>
      </w:r>
      <w:r w:rsidR="001D517D" w:rsidRPr="00D61FA3">
        <w:rPr>
          <w:color w:val="000000" w:themeColor="text1"/>
        </w:rPr>
        <w:t>das blaue</w:t>
      </w:r>
      <w:r w:rsidR="008A5CF8" w:rsidRPr="00D61FA3">
        <w:rPr>
          <w:color w:val="000000" w:themeColor="text1"/>
        </w:rPr>
        <w:t xml:space="preserve"> Sichtfeld den orangenen</w:t>
      </w:r>
      <w:r w:rsidR="00D61FA3">
        <w:rPr>
          <w:color w:val="000000" w:themeColor="text1"/>
        </w:rPr>
        <w:t xml:space="preserve"> und gelben</w:t>
      </w:r>
      <w:r w:rsidR="008A5CF8" w:rsidRPr="00D61FA3">
        <w:rPr>
          <w:color w:val="000000" w:themeColor="text1"/>
        </w:rPr>
        <w:t xml:space="preserve"> Armbereich nicht</w:t>
      </w:r>
      <w:r w:rsidR="00E231F1" w:rsidRPr="00D61FA3">
        <w:rPr>
          <w:color w:val="000000" w:themeColor="text1"/>
        </w:rPr>
        <w:t xml:space="preserve"> vollständig </w:t>
      </w:r>
      <w:r w:rsidR="001D517D" w:rsidRPr="00D61FA3">
        <w:rPr>
          <w:color w:val="000000" w:themeColor="text1"/>
        </w:rPr>
        <w:t xml:space="preserve">einfängt. Das </w:t>
      </w:r>
      <w:r w:rsidR="00C9362E">
        <w:rPr>
          <w:color w:val="000000" w:themeColor="text1"/>
        </w:rPr>
        <w:t>r</w:t>
      </w:r>
      <w:r w:rsidR="001D517D" w:rsidRPr="00D61FA3">
        <w:rPr>
          <w:color w:val="000000" w:themeColor="text1"/>
        </w:rPr>
        <w:t xml:space="preserve">echte Bild zeigt das Szenario </w:t>
      </w:r>
      <w:r w:rsidR="00C9362E">
        <w:rPr>
          <w:color w:val="000000" w:themeColor="text1"/>
        </w:rPr>
        <w:t>aus</w:t>
      </w:r>
      <w:r w:rsidR="001D517D" w:rsidRPr="00D61FA3">
        <w:rPr>
          <w:color w:val="000000" w:themeColor="text1"/>
        </w:rPr>
        <w:t xml:space="preserve"> der Blickrichtung der Kamera, das blaue Sichtfeld ist hierbei </w:t>
      </w:r>
      <w:r w:rsidR="00627AD4" w:rsidRPr="00D61FA3">
        <w:rPr>
          <w:color w:val="000000" w:themeColor="text1"/>
        </w:rPr>
        <w:t>undurchsichtig,</w:t>
      </w:r>
      <w:r w:rsidR="001D517D" w:rsidRPr="00D61FA3">
        <w:rPr>
          <w:color w:val="000000" w:themeColor="text1"/>
        </w:rPr>
        <w:t xml:space="preserve"> </w:t>
      </w:r>
      <w:r w:rsidR="00D61FA3">
        <w:rPr>
          <w:color w:val="000000" w:themeColor="text1"/>
        </w:rPr>
        <w:t>um</w:t>
      </w:r>
      <w:r w:rsidR="00C9362E">
        <w:rPr>
          <w:color w:val="000000" w:themeColor="text1"/>
        </w:rPr>
        <w:t xml:space="preserve"> Bereichsaustritte</w:t>
      </w:r>
      <w:r w:rsidR="00D61FA3">
        <w:rPr>
          <w:color w:val="000000" w:themeColor="text1"/>
        </w:rPr>
        <w:t xml:space="preserve"> </w:t>
      </w:r>
      <w:r w:rsidR="00627AD4">
        <w:rPr>
          <w:color w:val="000000" w:themeColor="text1"/>
        </w:rPr>
        <w:t>besser sichtbar</w:t>
      </w:r>
      <w:r w:rsidR="001D517D" w:rsidRPr="00D61FA3">
        <w:rPr>
          <w:color w:val="000000" w:themeColor="text1"/>
        </w:rPr>
        <w:t xml:space="preserve"> zu machen.</w:t>
      </w:r>
    </w:p>
    <w:p w14:paraId="09138D3C" w14:textId="2F53D9E2" w:rsidR="00E93075" w:rsidRDefault="00C9362E" w:rsidP="00E93075">
      <w:pPr>
        <w:pStyle w:val="Grundtext"/>
        <w:keepNext/>
      </w:pPr>
      <w:r>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40D5E250" w:rsidR="001D517D" w:rsidRPr="001D517D" w:rsidRDefault="00E93075" w:rsidP="001D517D">
      <w:pPr>
        <w:pStyle w:val="Beschriftung"/>
        <w:jc w:val="both"/>
      </w:pPr>
      <w:r>
        <w:t xml:space="preserve">Figure </w:t>
      </w:r>
      <w:fldSimple w:instr=" SEQ Figure \* ARABIC ">
        <w:r w:rsidR="00D71AFD">
          <w:rPr>
            <w:noProof/>
          </w:rPr>
          <w:t>3</w:t>
        </w:r>
      </w:fldSimple>
      <w:r>
        <w:t xml:space="preserve"> - Modell Audiosystem Armbereich</w:t>
      </w:r>
      <w:r w:rsidR="008C2E91">
        <w:t xml:space="preserve">e 207 cm und 140 cm </w:t>
      </w:r>
      <w:r>
        <w:t>im Sicht</w:t>
      </w:r>
      <w:r w:rsidR="004F7730">
        <w:t>feld</w:t>
      </w:r>
      <w:r>
        <w:t xml:space="preserve"> </w:t>
      </w:r>
      <w:r w:rsidR="00C9362E">
        <w:t>8</w:t>
      </w:r>
      <w:r>
        <w:t xml:space="preserve">0° x </w:t>
      </w:r>
      <w:r w:rsidR="00C9362E">
        <w:t>5</w:t>
      </w:r>
      <w:r>
        <w:t>0°</w:t>
      </w:r>
    </w:p>
    <w:p w14:paraId="0DC8D8BB" w14:textId="36207C5E" w:rsidR="008C2E91" w:rsidRDefault="001D517D" w:rsidP="00FC0683">
      <w:pPr>
        <w:pStyle w:val="Grundtext"/>
        <w:keepNext/>
      </w:pPr>
      <w:r>
        <w:t>Auf diese Art wird im Folgenden festgestellt</w:t>
      </w:r>
      <w:r w:rsidR="00627AD4">
        <w:t>,</w:t>
      </w:r>
      <w:r>
        <w:t xml:space="preserve"> welche Parameter notwendig sind, um Armgesten bildlich voll einzufangen. Es werden Personen zwischen 1</w:t>
      </w:r>
      <w:r w:rsidR="00EA2C73">
        <w:t>4</w:t>
      </w:r>
      <w:r>
        <w:t>0 und 20</w:t>
      </w:r>
      <w:r w:rsidR="00EA2C73">
        <w:t>7</w:t>
      </w:r>
      <w:r>
        <w:t xml:space="preserve"> cm Körperhöhe berücksichtigt.</w:t>
      </w:r>
      <w:r w:rsidR="004F7730">
        <w:t xml:space="preserve"> Der Armbereich deckt hierbei einen </w:t>
      </w:r>
      <w:r w:rsidR="0051167E">
        <w:t>Bewegungsradius von</w:t>
      </w:r>
      <w:r>
        <w:t xml:space="preserve"> </w:t>
      </w:r>
      <w:r w:rsidR="000F4830">
        <w:t>180° ab, senkrecht nach oben bis senkrecht</w:t>
      </w:r>
      <w:r w:rsidR="004F7730">
        <w:t xml:space="preserve"> nach oben. </w:t>
      </w:r>
      <w:r>
        <w:t>Zudem</w:t>
      </w:r>
      <w:r w:rsidR="008C2E91">
        <w:t xml:space="preserve"> werden zwei Kamera </w:t>
      </w:r>
      <w:r w:rsidR="00FC0683">
        <w:t>Ausrichtungen</w:t>
      </w:r>
      <w:r w:rsidR="008C2E91">
        <w:t xml:space="preserve"> getestet, hier 45°</w:t>
      </w:r>
      <w:r w:rsidR="00FC0683">
        <w:t xml:space="preserve"> </w:t>
      </w:r>
      <w:r w:rsidR="008C2E91">
        <w:t>Ausrichtung und 90°</w:t>
      </w:r>
      <w:r w:rsidR="00FC0683">
        <w:t xml:space="preserve"> </w:t>
      </w:r>
      <w:r w:rsidR="008C2E91">
        <w:t xml:space="preserve">Ausrichtung genannt. Der Winkel </w:t>
      </w:r>
      <w:r w:rsidR="0051167E">
        <w:t>beschreibt,</w:t>
      </w:r>
      <w:r w:rsidR="008C2E91">
        <w:t xml:space="preserve"> </w:t>
      </w:r>
      <w:r w:rsidR="00FC0683">
        <w:t>wie d</w:t>
      </w:r>
      <w:r w:rsidR="008C2E91">
        <w:t>ie Kamerablickrichtung zum Lichteinfall</w:t>
      </w:r>
      <w:r w:rsidR="00FC0683">
        <w:t xml:space="preserve"> </w:t>
      </w:r>
      <w:r w:rsidR="008C2E91">
        <w:t xml:space="preserve">steht, wenn das </w:t>
      </w:r>
      <w:r w:rsidR="00FC0683">
        <w:t>Licht</w:t>
      </w:r>
      <w:r w:rsidR="008C2E91">
        <w:t xml:space="preserve"> gerade </w:t>
      </w:r>
      <w:r w:rsidR="008C2E91">
        <w:lastRenderedPageBreak/>
        <w:t>durch die Fensterfront kommen würde.</w:t>
      </w:r>
      <w:r>
        <w:t xml:space="preserve"> </w:t>
      </w:r>
      <w:r w:rsidR="00FC0683">
        <w:t>Die folgenden Bilder</w:t>
      </w:r>
      <w:r w:rsidR="008C2E91">
        <w:t xml:space="preserve"> zeigen Armbereich und Kamera Sichtfeld in </w:t>
      </w:r>
      <w:r w:rsidR="00FC0683">
        <w:t xml:space="preserve">diesen </w:t>
      </w:r>
      <w:r w:rsidR="008C2E91">
        <w:t>beiden Ausrichtungen, linkes Bild 45°, rechtes Bild 90°.</w:t>
      </w:r>
    </w:p>
    <w:p w14:paraId="55432F30" w14:textId="77777777" w:rsidR="00FC0683" w:rsidRDefault="00FC0683" w:rsidP="00FC0683">
      <w:pPr>
        <w:pStyle w:val="Grundtext"/>
        <w:keepNext/>
      </w:pPr>
      <w:r>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0ED5095A" w:rsidR="00FC0683" w:rsidRDefault="00FC0683" w:rsidP="00FC0683">
      <w:pPr>
        <w:pStyle w:val="Beschriftung"/>
        <w:jc w:val="both"/>
      </w:pPr>
      <w:r>
        <w:t xml:space="preserve">Figure </w:t>
      </w:r>
      <w:r>
        <w:fldChar w:fldCharType="begin"/>
      </w:r>
      <w:r>
        <w:instrText xml:space="preserve"> SEQ Figure \* ARABIC </w:instrText>
      </w:r>
      <w:r>
        <w:fldChar w:fldCharType="separate"/>
      </w:r>
      <w:r w:rsidR="00D71AFD">
        <w:rPr>
          <w:noProof/>
        </w:rPr>
        <w:t>4</w:t>
      </w:r>
      <w:r>
        <w:fldChar w:fldCharType="end"/>
      </w:r>
      <w:r>
        <w:t xml:space="preserve"> -Modell Audiosystem 45° und 90° Ausrichtung</w:t>
      </w:r>
    </w:p>
    <w:p w14:paraId="246A6D16" w14:textId="03A4562C" w:rsidR="0051167E" w:rsidRDefault="0051167E" w:rsidP="0051167E">
      <w:r>
        <w:t>Die Wahl der Standzone fiel auf 160 x 100 cm. Der Armbereich eines 207 cm Großen Menschen passt mit diesen gut in beide Ausrichtungen</w:t>
      </w:r>
      <w:r w:rsidR="00D71AFD">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t>D</w:t>
      </w:r>
      <w:r w:rsidR="00D71AFD">
        <w:t xml:space="preserve">ie Standzone im in der 45° Ausrichtung (links) </w:t>
      </w:r>
      <w:r w:rsidR="006658E7">
        <w:t>könnte um 45</w:t>
      </w:r>
      <w:r w:rsidR="00D71AFD">
        <w:t xml:space="preserve"> cm zu den Seiten erweitert werden</w:t>
      </w:r>
      <w:r w:rsidR="006658E7">
        <w:t>, ohne das Kollisionsgefahr besteht</w:t>
      </w:r>
      <w:r w:rsidR="00D71AFD">
        <w:t>, eine Zone von 2</w:t>
      </w:r>
      <w:r w:rsidR="006658E7">
        <w:t>5</w:t>
      </w:r>
      <w:r w:rsidR="00D71AFD">
        <w:t xml:space="preserve">0 x 100 cm wäre räumlich möglich. In der 90° Ausrichtung </w:t>
      </w:r>
      <w:r w:rsidR="006658E7">
        <w:t xml:space="preserve">gäbe es noch 50 cm nach hinten, hier wären 160 x 150 cm </w:t>
      </w:r>
      <w:r w:rsidR="00FB6A72">
        <w:t xml:space="preserve">räumlich </w:t>
      </w:r>
      <w:r w:rsidR="006658E7">
        <w:t>möglich.</w:t>
      </w:r>
    </w:p>
    <w:p w14:paraId="5D162A59" w14:textId="77777777" w:rsidR="00D71AFD" w:rsidRDefault="00D71AFD" w:rsidP="0051167E"/>
    <w:p w14:paraId="0DA1041F" w14:textId="77777777" w:rsidR="00D71AFD" w:rsidRDefault="0051167E" w:rsidP="00D71AFD">
      <w:pPr>
        <w:keepNext/>
      </w:pPr>
      <w:r>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468BCB7" w:rsidR="0051167E" w:rsidRPr="0051167E" w:rsidRDefault="00D71AFD" w:rsidP="00D71AFD">
      <w:pPr>
        <w:pStyle w:val="Beschriftung"/>
      </w:pPr>
      <w:r>
        <w:t xml:space="preserve">Figure </w:t>
      </w:r>
      <w:fldSimple w:instr=" SEQ Figure \* ARABIC ">
        <w:r>
          <w:rPr>
            <w:noProof/>
          </w:rPr>
          <w:t>5</w:t>
        </w:r>
      </w:fldSimple>
      <w:r>
        <w:t xml:space="preserve"> - </w:t>
      </w:r>
      <w:r>
        <w:t>Modell Audiosystem</w:t>
      </w:r>
      <w:r>
        <w:t xml:space="preserve"> Kollisionsbereiche der Ausrichtungen</w:t>
      </w:r>
    </w:p>
    <w:p w14:paraId="1BCD857F" w14:textId="0CCE0AB0" w:rsidR="00547A4B" w:rsidRDefault="00FC0683" w:rsidP="0077574D">
      <w:pPr>
        <w:pStyle w:val="Grundtext"/>
      </w:pPr>
      <w:r>
        <w:t>Innerhalb der zwei Ausrichtungen werden je fünf verschiedene Kamerapositionen simulativ getestet.</w:t>
      </w:r>
      <w:r w:rsidR="00547A4B">
        <w:t xml:space="preserve"> Bezugspunkt der Positionierung ist die </w:t>
      </w:r>
      <w:r w:rsidR="00547A4B">
        <w:t>jeweil</w:t>
      </w:r>
      <w:r w:rsidR="00547A4B">
        <w:t xml:space="preserve">ige Gerüstecke oben </w:t>
      </w:r>
      <w:r w:rsidR="00547A4B">
        <w:lastRenderedPageBreak/>
        <w:t xml:space="preserve">außen. Von da aus werden 50 cm Schritte nach unten und nach innen gemacht. </w:t>
      </w:r>
      <w:r w:rsidR="00CB6FD1">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t xml:space="preserve">Die folgenden </w:t>
      </w:r>
      <w:r w:rsidR="00547A4B">
        <w:t xml:space="preserve">zwei </w:t>
      </w:r>
      <w:r>
        <w:t xml:space="preserve">Bilder zeigen </w:t>
      </w:r>
      <w:r w:rsidR="00CB6FD1">
        <w:t>die getesteten</w:t>
      </w:r>
      <w:r w:rsidR="00547A4B">
        <w:t xml:space="preserve"> Positionierungen</w:t>
      </w:r>
      <w:r>
        <w:t>.</w:t>
      </w:r>
    </w:p>
    <w:p w14:paraId="6B13EB55" w14:textId="77777777" w:rsidR="00547A4B" w:rsidRDefault="00547A4B" w:rsidP="00547A4B">
      <w:pPr>
        <w:pStyle w:val="Grundtext"/>
        <w:keepNext/>
      </w:pPr>
      <w:r>
        <w:rPr>
          <w:noProof/>
        </w:rPr>
        <w:drawing>
          <wp:inline distT="0" distB="0" distL="0" distR="0" wp14:anchorId="79EC4D87" wp14:editId="43C24133">
            <wp:extent cx="5391150" cy="3811270"/>
            <wp:effectExtent l="0" t="0" r="0" b="0"/>
            <wp:docPr id="209754310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22928048" w14:textId="77777777" w:rsidR="00FB6A72" w:rsidRDefault="00547A4B" w:rsidP="00FB6A72">
      <w:pPr>
        <w:pStyle w:val="Beschriftung"/>
        <w:jc w:val="both"/>
      </w:pPr>
      <w:r>
        <w:t xml:space="preserve">Figure </w:t>
      </w:r>
      <w:fldSimple w:instr=" SEQ Figure \* ARABIC ">
        <w:r w:rsidR="00D71AFD">
          <w:rPr>
            <w:noProof/>
          </w:rPr>
          <w:t>6</w:t>
        </w:r>
      </w:fldSimple>
      <w:r w:rsidRPr="00571877">
        <w:t xml:space="preserve"> - Modell Audiosystem Schnittansicht der Kamera Positionen Ausrichtung </w:t>
      </w:r>
      <w:r>
        <w:t>45</w:t>
      </w:r>
      <w:r w:rsidRPr="00571877">
        <w:t>°</w:t>
      </w:r>
    </w:p>
    <w:p w14:paraId="1EADF180" w14:textId="19385E9E" w:rsidR="00807CC6" w:rsidRDefault="008C2E91" w:rsidP="00FB6A72">
      <w:pPr>
        <w:pStyle w:val="Beschriftung"/>
        <w:jc w:val="both"/>
      </w:pPr>
      <w:r>
        <w:rPr>
          <w:noProof/>
        </w:rPr>
        <w:lastRenderedPageBreak/>
        <w:drawing>
          <wp:inline distT="0" distB="0" distL="0" distR="0" wp14:anchorId="5E4F744A" wp14:editId="739CB741">
            <wp:extent cx="5391150" cy="3811270"/>
            <wp:effectExtent l="0" t="0" r="0" b="0"/>
            <wp:docPr id="193859914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6822494A" w14:textId="64BE3029" w:rsidR="00807CC6" w:rsidRDefault="00807CC6" w:rsidP="00807CC6">
      <w:pPr>
        <w:pStyle w:val="Beschriftung"/>
        <w:jc w:val="both"/>
      </w:pPr>
      <w:r>
        <w:t xml:space="preserve">Figure </w:t>
      </w:r>
      <w:fldSimple w:instr=" SEQ Figure \* ARABIC ">
        <w:r w:rsidR="00D71AFD">
          <w:rPr>
            <w:noProof/>
          </w:rPr>
          <w:t>7</w:t>
        </w:r>
      </w:fldSimple>
      <w:r>
        <w:t xml:space="preserve"> - Modell Audiosystem Schnittansicht der Kamera Positionen</w:t>
      </w:r>
      <w:r w:rsidR="00547A4B">
        <w:t xml:space="preserve"> Ausrichtung 90°</w:t>
      </w:r>
    </w:p>
    <w:p w14:paraId="65ECC39D" w14:textId="32169F5E" w:rsidR="00807CC6" w:rsidRDefault="00807CC6" w:rsidP="00807CC6">
      <w:r>
        <w:t>Für die simulativen Tests wurden die folgenden fünf Parameter variiert:</w:t>
      </w:r>
    </w:p>
    <w:p w14:paraId="3447649D" w14:textId="77777777" w:rsidR="00807CC6" w:rsidRDefault="00807CC6" w:rsidP="00807CC6"/>
    <w:p w14:paraId="123799B6" w14:textId="10C31313" w:rsidR="00807CC6" w:rsidRDefault="00FB6A72" w:rsidP="00807CC6">
      <w:pPr>
        <w:ind w:left="705" w:hanging="705"/>
      </w:pPr>
      <w:r>
        <w:t>h, t</w:t>
      </w:r>
      <w:r w:rsidR="00807CC6">
        <w:t xml:space="preserve">: </w:t>
      </w:r>
      <w:r w:rsidR="00807CC6">
        <w:tab/>
        <w:t>Kameraposition</w:t>
      </w:r>
      <w:r w:rsidR="008C2E91">
        <w:t xml:space="preserve"> Tiefe</w:t>
      </w:r>
      <w:r w:rsidR="00807CC6">
        <w:t xml:space="preserve"> und </w:t>
      </w:r>
      <w:r w:rsidR="008C2E91">
        <w:t>Höhe</w:t>
      </w:r>
      <w:r w:rsidR="00807CC6">
        <w:t xml:space="preserve"> in cm gemessen von der System Mitte am                                                                                                           Boden</w:t>
      </w:r>
    </w:p>
    <w:p w14:paraId="139CE79E" w14:textId="3ECD3D4D" w:rsidR="00807CC6" w:rsidRPr="00807CC6" w:rsidRDefault="00807CC6" w:rsidP="00807CC6">
      <w:pPr>
        <w:ind w:left="705" w:hanging="705"/>
      </w:pPr>
      <w:r>
        <w:t xml:space="preserve">n: </w:t>
      </w:r>
      <w:r>
        <w:tab/>
        <w:t>Neigungswinkel der Kamera, positiv von der Horizontalen zum Boden (0 - 90°)</w:t>
      </w:r>
    </w:p>
    <w:p w14:paraId="66828CE7" w14:textId="7FDE7C13" w:rsidR="00807CC6" w:rsidRDefault="00807CC6" w:rsidP="00807CC6">
      <w:pPr>
        <w:pStyle w:val="Grundtext"/>
        <w:jc w:val="left"/>
      </w:pPr>
      <w:r>
        <w:t>h:</w:t>
      </w:r>
      <w:r>
        <w:tab/>
        <w:t xml:space="preserve">horizontaler Kamera Öffnungswinkel – hFOV </w:t>
      </w:r>
      <w:r>
        <w:br/>
        <w:t>v:</w:t>
      </w:r>
      <w:r>
        <w:tab/>
        <w:t xml:space="preserve">vertikaler Kamera Öffnungswinkel – vFOV </w:t>
      </w:r>
    </w:p>
    <w:p w14:paraId="5BA929AD" w14:textId="5ECD3381" w:rsidR="00FB6A72" w:rsidRDefault="00FB6A72" w:rsidP="00807CC6">
      <w:pPr>
        <w:pStyle w:val="Grundtext"/>
        <w:jc w:val="left"/>
      </w:pPr>
      <w:r>
        <w:t>Die Folgenden Tabellen zeigen die Resultate:</w:t>
      </w:r>
    </w:p>
    <w:p w14:paraId="6E590FEC" w14:textId="651E421D" w:rsidR="00FB6A72" w:rsidRPr="00FB6A72" w:rsidRDefault="00FB6A72" w:rsidP="00FB6A72">
      <w:r>
        <w:t>45°</w:t>
      </w:r>
      <w:r>
        <w:t xml:space="preserve">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FB6A72" w14:paraId="164100D8" w14:textId="77777777" w:rsidTr="009524BE">
        <w:tc>
          <w:tcPr>
            <w:tcW w:w="1698" w:type="dxa"/>
          </w:tcPr>
          <w:p w14:paraId="69C4C3E6" w14:textId="08A1F2F0" w:rsidR="00FB6A72" w:rsidRDefault="00FB6A72" w:rsidP="009524BE">
            <w:r>
              <w:t xml:space="preserve"> h [cm]</w:t>
            </w:r>
          </w:p>
        </w:tc>
        <w:tc>
          <w:tcPr>
            <w:tcW w:w="1699" w:type="dxa"/>
          </w:tcPr>
          <w:p w14:paraId="3C9C2F70" w14:textId="35FE4880" w:rsidR="00FB6A72" w:rsidRDefault="00FB6A72" w:rsidP="009524BE">
            <w:r>
              <w:t>t [cm]</w:t>
            </w:r>
          </w:p>
        </w:tc>
        <w:tc>
          <w:tcPr>
            <w:tcW w:w="1699" w:type="dxa"/>
          </w:tcPr>
          <w:p w14:paraId="4ED4B035" w14:textId="22AC2F1B" w:rsidR="00FB6A72" w:rsidRDefault="00FB6A72" w:rsidP="009524BE">
            <w:r>
              <w:t>n [deg]</w:t>
            </w:r>
          </w:p>
        </w:tc>
        <w:tc>
          <w:tcPr>
            <w:tcW w:w="1699" w:type="dxa"/>
          </w:tcPr>
          <w:p w14:paraId="5078B6E5" w14:textId="2BC1186F" w:rsidR="00FB6A72" w:rsidRDefault="00FB6A72" w:rsidP="009524BE">
            <w:r>
              <w:t>h [deg]</w:t>
            </w:r>
          </w:p>
        </w:tc>
        <w:tc>
          <w:tcPr>
            <w:tcW w:w="1699" w:type="dxa"/>
          </w:tcPr>
          <w:p w14:paraId="420D60A2" w14:textId="6BC57172" w:rsidR="00FB6A72" w:rsidRDefault="00FB6A72" w:rsidP="009524BE">
            <w:r>
              <w:t>v [deg]</w:t>
            </w:r>
          </w:p>
        </w:tc>
      </w:tr>
      <w:tr w:rsidR="00FB6A72" w14:paraId="06DD49B7" w14:textId="77777777" w:rsidTr="009524BE">
        <w:tc>
          <w:tcPr>
            <w:tcW w:w="1698" w:type="dxa"/>
          </w:tcPr>
          <w:p w14:paraId="56CA17B7" w14:textId="6C5BC3C2" w:rsidR="00FB6A72" w:rsidRDefault="00FB6A72" w:rsidP="009524BE">
            <w:r>
              <w:t>170</w:t>
            </w:r>
          </w:p>
        </w:tc>
        <w:tc>
          <w:tcPr>
            <w:tcW w:w="1699" w:type="dxa"/>
          </w:tcPr>
          <w:p w14:paraId="21FC98A1" w14:textId="15955636" w:rsidR="00FB6A72" w:rsidRDefault="00FB6A72" w:rsidP="009524BE">
            <w:r>
              <w:t>235</w:t>
            </w:r>
          </w:p>
        </w:tc>
        <w:tc>
          <w:tcPr>
            <w:tcW w:w="1699" w:type="dxa"/>
          </w:tcPr>
          <w:p w14:paraId="72782776" w14:textId="76F06365" w:rsidR="00FB6A72" w:rsidRDefault="00FB6A72" w:rsidP="009524BE">
            <w:r>
              <w:t>2</w:t>
            </w:r>
          </w:p>
        </w:tc>
        <w:tc>
          <w:tcPr>
            <w:tcW w:w="1699" w:type="dxa"/>
          </w:tcPr>
          <w:p w14:paraId="068EC4F2" w14:textId="2584E649" w:rsidR="00FB6A72" w:rsidRDefault="00FB6A72" w:rsidP="009524BE">
            <w:r>
              <w:t>75</w:t>
            </w:r>
          </w:p>
        </w:tc>
        <w:tc>
          <w:tcPr>
            <w:tcW w:w="1699" w:type="dxa"/>
          </w:tcPr>
          <w:p w14:paraId="2E261AC2" w14:textId="263C5D02" w:rsidR="00FB6A72" w:rsidRDefault="00FB6A72" w:rsidP="009524BE">
            <w:r>
              <w:t>51</w:t>
            </w:r>
          </w:p>
        </w:tc>
      </w:tr>
      <w:tr w:rsidR="00FB6A72" w14:paraId="0F764417" w14:textId="77777777" w:rsidTr="009524BE">
        <w:tc>
          <w:tcPr>
            <w:tcW w:w="1698" w:type="dxa"/>
          </w:tcPr>
          <w:p w14:paraId="72619EA9" w14:textId="442462DB" w:rsidR="00FB6A72" w:rsidRDefault="00FB6A72" w:rsidP="009524BE">
            <w:r>
              <w:t>220</w:t>
            </w:r>
          </w:p>
        </w:tc>
        <w:tc>
          <w:tcPr>
            <w:tcW w:w="1699" w:type="dxa"/>
          </w:tcPr>
          <w:p w14:paraId="2610A78B" w14:textId="5A50F6C7" w:rsidR="00FB6A72" w:rsidRDefault="00FB6A72" w:rsidP="009524BE">
            <w:r>
              <w:t>235</w:t>
            </w:r>
          </w:p>
        </w:tc>
        <w:tc>
          <w:tcPr>
            <w:tcW w:w="1699" w:type="dxa"/>
          </w:tcPr>
          <w:p w14:paraId="67F83392" w14:textId="10C9DB0B" w:rsidR="00FB6A72" w:rsidRDefault="00FB6A72" w:rsidP="009524BE">
            <w:r>
              <w:t>13</w:t>
            </w:r>
          </w:p>
        </w:tc>
        <w:tc>
          <w:tcPr>
            <w:tcW w:w="1699" w:type="dxa"/>
          </w:tcPr>
          <w:p w14:paraId="37DF4B18" w14:textId="336E3227" w:rsidR="00FB6A72" w:rsidRDefault="00FB6A72" w:rsidP="009524BE">
            <w:r>
              <w:t>74</w:t>
            </w:r>
          </w:p>
        </w:tc>
        <w:tc>
          <w:tcPr>
            <w:tcW w:w="1699" w:type="dxa"/>
          </w:tcPr>
          <w:p w14:paraId="0C50B682" w14:textId="2F3F4E70" w:rsidR="00FB6A72" w:rsidRDefault="00FB6A72" w:rsidP="009524BE">
            <w:r>
              <w:t>49</w:t>
            </w:r>
          </w:p>
        </w:tc>
      </w:tr>
      <w:tr w:rsidR="00FB6A72" w14:paraId="4BE47410" w14:textId="77777777" w:rsidTr="009524BE">
        <w:tc>
          <w:tcPr>
            <w:tcW w:w="1698" w:type="dxa"/>
          </w:tcPr>
          <w:p w14:paraId="471ED5EF" w14:textId="38666175" w:rsidR="00FB6A72" w:rsidRDefault="00FB6A72" w:rsidP="009524BE">
            <w:r>
              <w:t>270</w:t>
            </w:r>
          </w:p>
        </w:tc>
        <w:tc>
          <w:tcPr>
            <w:tcW w:w="1699" w:type="dxa"/>
          </w:tcPr>
          <w:p w14:paraId="050218C8" w14:textId="7DFF5330" w:rsidR="00FB6A72" w:rsidRDefault="00FB6A72" w:rsidP="009524BE">
            <w:r>
              <w:t>235</w:t>
            </w:r>
          </w:p>
        </w:tc>
        <w:tc>
          <w:tcPr>
            <w:tcW w:w="1699" w:type="dxa"/>
          </w:tcPr>
          <w:p w14:paraId="3C7D53CC" w14:textId="28F1F7D4" w:rsidR="00FB6A72" w:rsidRDefault="00FB6A72" w:rsidP="009524BE">
            <w:r>
              <w:t>23</w:t>
            </w:r>
          </w:p>
        </w:tc>
        <w:tc>
          <w:tcPr>
            <w:tcW w:w="1699" w:type="dxa"/>
          </w:tcPr>
          <w:p w14:paraId="2F049A38" w14:textId="11ACEFD5" w:rsidR="00FB6A72" w:rsidRDefault="00FB6A72" w:rsidP="009524BE">
            <w:r>
              <w:t>70</w:t>
            </w:r>
          </w:p>
        </w:tc>
        <w:tc>
          <w:tcPr>
            <w:tcW w:w="1699" w:type="dxa"/>
          </w:tcPr>
          <w:p w14:paraId="5E9D1967" w14:textId="25EBE48B" w:rsidR="00FB6A72" w:rsidRDefault="00FB6A72" w:rsidP="009524BE">
            <w:r>
              <w:t>45</w:t>
            </w:r>
          </w:p>
        </w:tc>
      </w:tr>
      <w:tr w:rsidR="00FB6A72" w14:paraId="08DCB388" w14:textId="77777777" w:rsidTr="009524BE">
        <w:tc>
          <w:tcPr>
            <w:tcW w:w="1698" w:type="dxa"/>
          </w:tcPr>
          <w:p w14:paraId="16455604" w14:textId="0FD0757D" w:rsidR="00FB6A72" w:rsidRDefault="00FB6A72" w:rsidP="009524BE">
            <w:r>
              <w:t>270</w:t>
            </w:r>
          </w:p>
        </w:tc>
        <w:tc>
          <w:tcPr>
            <w:tcW w:w="1699" w:type="dxa"/>
          </w:tcPr>
          <w:p w14:paraId="7D01A6E0" w14:textId="65F08277" w:rsidR="00FB6A72" w:rsidRDefault="00FB6A72" w:rsidP="009524BE">
            <w:r>
              <w:t>185</w:t>
            </w:r>
          </w:p>
        </w:tc>
        <w:tc>
          <w:tcPr>
            <w:tcW w:w="1699" w:type="dxa"/>
          </w:tcPr>
          <w:p w14:paraId="436BCDE5" w14:textId="3F273F24" w:rsidR="00FB6A72" w:rsidRDefault="00FB6A72" w:rsidP="009524BE">
            <w:r>
              <w:t>28</w:t>
            </w:r>
          </w:p>
        </w:tc>
        <w:tc>
          <w:tcPr>
            <w:tcW w:w="1699" w:type="dxa"/>
          </w:tcPr>
          <w:p w14:paraId="19C6A109" w14:textId="2B171799" w:rsidR="00FB6A72" w:rsidRDefault="00FB6A72" w:rsidP="009524BE">
            <w:r>
              <w:t>84</w:t>
            </w:r>
          </w:p>
        </w:tc>
        <w:tc>
          <w:tcPr>
            <w:tcW w:w="1699" w:type="dxa"/>
          </w:tcPr>
          <w:p w14:paraId="741C9DC0" w14:textId="077F8A33" w:rsidR="00FB6A72" w:rsidRDefault="00FB6A72" w:rsidP="009524BE">
            <w:r>
              <w:t>53</w:t>
            </w:r>
          </w:p>
        </w:tc>
      </w:tr>
      <w:tr w:rsidR="00FB6A72" w14:paraId="37090886" w14:textId="77777777" w:rsidTr="009524BE">
        <w:tc>
          <w:tcPr>
            <w:tcW w:w="1698" w:type="dxa"/>
          </w:tcPr>
          <w:p w14:paraId="15E027B9" w14:textId="7177738D" w:rsidR="00FB6A72" w:rsidRDefault="00FB6A72" w:rsidP="009524BE">
            <w:r>
              <w:t>270</w:t>
            </w:r>
          </w:p>
        </w:tc>
        <w:tc>
          <w:tcPr>
            <w:tcW w:w="1699" w:type="dxa"/>
          </w:tcPr>
          <w:p w14:paraId="5360AA57" w14:textId="4A6C7947" w:rsidR="00FB6A72" w:rsidRDefault="00FB6A72" w:rsidP="009524BE">
            <w:r>
              <w:t>135</w:t>
            </w:r>
          </w:p>
        </w:tc>
        <w:tc>
          <w:tcPr>
            <w:tcW w:w="1699" w:type="dxa"/>
          </w:tcPr>
          <w:p w14:paraId="3E73A60B" w14:textId="023299A5" w:rsidR="00FB6A72" w:rsidRDefault="00FB6A72" w:rsidP="009524BE">
            <w:r>
              <w:t>35</w:t>
            </w:r>
          </w:p>
        </w:tc>
        <w:tc>
          <w:tcPr>
            <w:tcW w:w="1699" w:type="dxa"/>
          </w:tcPr>
          <w:p w14:paraId="75B5D70C" w14:textId="631B8F7A" w:rsidR="00FB6A72" w:rsidRDefault="00FB6A72" w:rsidP="009524BE">
            <w:r>
              <w:t>103</w:t>
            </w:r>
          </w:p>
        </w:tc>
        <w:tc>
          <w:tcPr>
            <w:tcW w:w="1699" w:type="dxa"/>
          </w:tcPr>
          <w:p w14:paraId="5C07EC81" w14:textId="42C696B0" w:rsidR="00FB6A72" w:rsidRDefault="00FB6A72" w:rsidP="009524BE">
            <w:r>
              <w:t>67</w:t>
            </w:r>
          </w:p>
        </w:tc>
      </w:tr>
    </w:tbl>
    <w:p w14:paraId="7AAB82C6" w14:textId="77777777" w:rsidR="00D16BF9" w:rsidRDefault="00D16BF9" w:rsidP="00D16BF9"/>
    <w:p w14:paraId="3F9BA535" w14:textId="1A0CDDF3" w:rsidR="00D16BF9" w:rsidRDefault="00D16BF9" w:rsidP="00D16BF9">
      <w:r>
        <w:t>90°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2727DD73" w14:textId="77777777" w:rsidTr="009524BE">
        <w:tc>
          <w:tcPr>
            <w:tcW w:w="1698" w:type="dxa"/>
          </w:tcPr>
          <w:p w14:paraId="3AB38C34" w14:textId="77777777" w:rsidR="00D16BF9" w:rsidRDefault="00D16BF9" w:rsidP="009524BE">
            <w:r>
              <w:t xml:space="preserve"> h [cm]</w:t>
            </w:r>
          </w:p>
        </w:tc>
        <w:tc>
          <w:tcPr>
            <w:tcW w:w="1699" w:type="dxa"/>
          </w:tcPr>
          <w:p w14:paraId="15168467" w14:textId="77777777" w:rsidR="00D16BF9" w:rsidRDefault="00D16BF9" w:rsidP="009524BE">
            <w:r>
              <w:t>t [cm]</w:t>
            </w:r>
          </w:p>
        </w:tc>
        <w:tc>
          <w:tcPr>
            <w:tcW w:w="1699" w:type="dxa"/>
          </w:tcPr>
          <w:p w14:paraId="1BE23145" w14:textId="77777777" w:rsidR="00D16BF9" w:rsidRDefault="00D16BF9" w:rsidP="009524BE">
            <w:r>
              <w:t>n [deg]</w:t>
            </w:r>
          </w:p>
        </w:tc>
        <w:tc>
          <w:tcPr>
            <w:tcW w:w="1699" w:type="dxa"/>
          </w:tcPr>
          <w:p w14:paraId="4F88F357" w14:textId="77777777" w:rsidR="00D16BF9" w:rsidRDefault="00D16BF9" w:rsidP="009524BE">
            <w:r>
              <w:t>h [deg]</w:t>
            </w:r>
          </w:p>
        </w:tc>
        <w:tc>
          <w:tcPr>
            <w:tcW w:w="1699" w:type="dxa"/>
          </w:tcPr>
          <w:p w14:paraId="53EC3130" w14:textId="77777777" w:rsidR="00D16BF9" w:rsidRDefault="00D16BF9" w:rsidP="009524BE">
            <w:r>
              <w:t>v [deg]</w:t>
            </w:r>
          </w:p>
        </w:tc>
      </w:tr>
      <w:tr w:rsidR="00D16BF9" w14:paraId="6A320BBA" w14:textId="77777777" w:rsidTr="009524BE">
        <w:tc>
          <w:tcPr>
            <w:tcW w:w="1698" w:type="dxa"/>
          </w:tcPr>
          <w:p w14:paraId="3F67448B" w14:textId="77777777" w:rsidR="00D16BF9" w:rsidRDefault="00D16BF9" w:rsidP="009524BE">
            <w:r>
              <w:t>170</w:t>
            </w:r>
          </w:p>
        </w:tc>
        <w:tc>
          <w:tcPr>
            <w:tcW w:w="1699" w:type="dxa"/>
          </w:tcPr>
          <w:p w14:paraId="77BD5213" w14:textId="48086C0B" w:rsidR="00D16BF9" w:rsidRDefault="00D16BF9" w:rsidP="009524BE">
            <w:r>
              <w:t>2</w:t>
            </w:r>
            <w:r>
              <w:t>00</w:t>
            </w:r>
          </w:p>
        </w:tc>
        <w:tc>
          <w:tcPr>
            <w:tcW w:w="1699" w:type="dxa"/>
          </w:tcPr>
          <w:p w14:paraId="35028AFB" w14:textId="77777777" w:rsidR="00D16BF9" w:rsidRDefault="00D16BF9" w:rsidP="009524BE">
            <w:r>
              <w:t>2</w:t>
            </w:r>
          </w:p>
        </w:tc>
        <w:tc>
          <w:tcPr>
            <w:tcW w:w="1699" w:type="dxa"/>
          </w:tcPr>
          <w:p w14:paraId="3D9A7E33" w14:textId="5E7FF3B6" w:rsidR="00D16BF9" w:rsidRDefault="00D16BF9" w:rsidP="009524BE">
            <w:r>
              <w:t>92</w:t>
            </w:r>
          </w:p>
        </w:tc>
        <w:tc>
          <w:tcPr>
            <w:tcW w:w="1699" w:type="dxa"/>
          </w:tcPr>
          <w:p w14:paraId="6AE83B26" w14:textId="7F4F27AE" w:rsidR="00D16BF9" w:rsidRDefault="00D16BF9" w:rsidP="009524BE">
            <w:r>
              <w:t>60</w:t>
            </w:r>
          </w:p>
        </w:tc>
      </w:tr>
      <w:tr w:rsidR="00D16BF9" w14:paraId="40F4F88F" w14:textId="77777777" w:rsidTr="009524BE">
        <w:tc>
          <w:tcPr>
            <w:tcW w:w="1698" w:type="dxa"/>
          </w:tcPr>
          <w:p w14:paraId="1CF8C034" w14:textId="77777777" w:rsidR="00D16BF9" w:rsidRDefault="00D16BF9" w:rsidP="009524BE">
            <w:r>
              <w:t>220</w:t>
            </w:r>
          </w:p>
        </w:tc>
        <w:tc>
          <w:tcPr>
            <w:tcW w:w="1699" w:type="dxa"/>
          </w:tcPr>
          <w:p w14:paraId="0DF2585F" w14:textId="51F67FD4" w:rsidR="00D16BF9" w:rsidRDefault="00D16BF9" w:rsidP="009524BE">
            <w:r>
              <w:t>2</w:t>
            </w:r>
            <w:r>
              <w:t>00</w:t>
            </w:r>
          </w:p>
        </w:tc>
        <w:tc>
          <w:tcPr>
            <w:tcW w:w="1699" w:type="dxa"/>
          </w:tcPr>
          <w:p w14:paraId="2534E0F2" w14:textId="06999652" w:rsidR="00D16BF9" w:rsidRDefault="00D16BF9" w:rsidP="009524BE">
            <w:r>
              <w:t>15</w:t>
            </w:r>
          </w:p>
        </w:tc>
        <w:tc>
          <w:tcPr>
            <w:tcW w:w="1699" w:type="dxa"/>
          </w:tcPr>
          <w:p w14:paraId="78A672BC" w14:textId="58A8F1B8" w:rsidR="00D16BF9" w:rsidRDefault="00D16BF9" w:rsidP="009524BE">
            <w:r>
              <w:t>90</w:t>
            </w:r>
          </w:p>
        </w:tc>
        <w:tc>
          <w:tcPr>
            <w:tcW w:w="1699" w:type="dxa"/>
          </w:tcPr>
          <w:p w14:paraId="248C99CC" w14:textId="03201E26" w:rsidR="00D16BF9" w:rsidRDefault="00D16BF9" w:rsidP="009524BE">
            <w:r>
              <w:t>56</w:t>
            </w:r>
          </w:p>
        </w:tc>
      </w:tr>
      <w:tr w:rsidR="00D16BF9" w14:paraId="5DB07EAD" w14:textId="77777777" w:rsidTr="009524BE">
        <w:tc>
          <w:tcPr>
            <w:tcW w:w="1698" w:type="dxa"/>
          </w:tcPr>
          <w:p w14:paraId="10F04A70" w14:textId="77777777" w:rsidR="00D16BF9" w:rsidRDefault="00D16BF9" w:rsidP="009524BE">
            <w:r>
              <w:t>270</w:t>
            </w:r>
          </w:p>
        </w:tc>
        <w:tc>
          <w:tcPr>
            <w:tcW w:w="1699" w:type="dxa"/>
          </w:tcPr>
          <w:p w14:paraId="6D645EE9" w14:textId="4B555D23" w:rsidR="00D16BF9" w:rsidRDefault="00D16BF9" w:rsidP="009524BE">
            <w:r>
              <w:t>2</w:t>
            </w:r>
            <w:r>
              <w:t>00</w:t>
            </w:r>
          </w:p>
        </w:tc>
        <w:tc>
          <w:tcPr>
            <w:tcW w:w="1699" w:type="dxa"/>
          </w:tcPr>
          <w:p w14:paraId="3E9A01A3" w14:textId="48E87164" w:rsidR="00D16BF9" w:rsidRDefault="00D16BF9" w:rsidP="009524BE">
            <w:r>
              <w:t>2</w:t>
            </w:r>
            <w:r>
              <w:t>7</w:t>
            </w:r>
          </w:p>
        </w:tc>
        <w:tc>
          <w:tcPr>
            <w:tcW w:w="1699" w:type="dxa"/>
          </w:tcPr>
          <w:p w14:paraId="353DA0C2" w14:textId="34A44727" w:rsidR="00D16BF9" w:rsidRDefault="00D16BF9" w:rsidP="009524BE">
            <w:r>
              <w:t>84</w:t>
            </w:r>
          </w:p>
        </w:tc>
        <w:tc>
          <w:tcPr>
            <w:tcW w:w="1699" w:type="dxa"/>
          </w:tcPr>
          <w:p w14:paraId="184D0473" w14:textId="7579C89D" w:rsidR="00D16BF9" w:rsidRDefault="00D16BF9" w:rsidP="009524BE">
            <w:r>
              <w:t>51</w:t>
            </w:r>
          </w:p>
        </w:tc>
      </w:tr>
      <w:tr w:rsidR="00D16BF9" w14:paraId="7721421F" w14:textId="77777777" w:rsidTr="009524BE">
        <w:tc>
          <w:tcPr>
            <w:tcW w:w="1698" w:type="dxa"/>
          </w:tcPr>
          <w:p w14:paraId="56F896F3" w14:textId="77777777" w:rsidR="00D16BF9" w:rsidRDefault="00D16BF9" w:rsidP="009524BE">
            <w:r>
              <w:t>270</w:t>
            </w:r>
          </w:p>
        </w:tc>
        <w:tc>
          <w:tcPr>
            <w:tcW w:w="1699" w:type="dxa"/>
          </w:tcPr>
          <w:p w14:paraId="19C3DBE5" w14:textId="224DA0CD" w:rsidR="00D16BF9" w:rsidRDefault="00D16BF9" w:rsidP="009524BE">
            <w:r>
              <w:t>150</w:t>
            </w:r>
          </w:p>
        </w:tc>
        <w:tc>
          <w:tcPr>
            <w:tcW w:w="1699" w:type="dxa"/>
          </w:tcPr>
          <w:p w14:paraId="09D79E16" w14:textId="147F2010" w:rsidR="00D16BF9" w:rsidRDefault="00D16BF9" w:rsidP="009524BE">
            <w:r>
              <w:t>32</w:t>
            </w:r>
          </w:p>
        </w:tc>
        <w:tc>
          <w:tcPr>
            <w:tcW w:w="1699" w:type="dxa"/>
          </w:tcPr>
          <w:p w14:paraId="2FD866D1" w14:textId="6B29A6CA" w:rsidR="00D16BF9" w:rsidRDefault="00D16BF9" w:rsidP="009524BE">
            <w:r>
              <w:t>102</w:t>
            </w:r>
          </w:p>
        </w:tc>
        <w:tc>
          <w:tcPr>
            <w:tcW w:w="1699" w:type="dxa"/>
          </w:tcPr>
          <w:p w14:paraId="1BED3BF1" w14:textId="62E71A26" w:rsidR="00D16BF9" w:rsidRDefault="00D16BF9" w:rsidP="009524BE">
            <w:r>
              <w:t>61</w:t>
            </w:r>
          </w:p>
        </w:tc>
      </w:tr>
      <w:tr w:rsidR="00D16BF9" w14:paraId="2D41ABFE" w14:textId="77777777" w:rsidTr="009524BE">
        <w:tc>
          <w:tcPr>
            <w:tcW w:w="1698" w:type="dxa"/>
          </w:tcPr>
          <w:p w14:paraId="51F29A98" w14:textId="77777777" w:rsidR="00D16BF9" w:rsidRDefault="00D16BF9" w:rsidP="009524BE">
            <w:r>
              <w:t>270</w:t>
            </w:r>
          </w:p>
        </w:tc>
        <w:tc>
          <w:tcPr>
            <w:tcW w:w="1699" w:type="dxa"/>
          </w:tcPr>
          <w:p w14:paraId="63219275" w14:textId="56172CDF" w:rsidR="00D16BF9" w:rsidRDefault="00D16BF9" w:rsidP="009524BE">
            <w:r>
              <w:t>1</w:t>
            </w:r>
            <w:r>
              <w:t>00</w:t>
            </w:r>
          </w:p>
        </w:tc>
        <w:tc>
          <w:tcPr>
            <w:tcW w:w="1699" w:type="dxa"/>
          </w:tcPr>
          <w:p w14:paraId="19FC7929" w14:textId="1D763E13" w:rsidR="00D16BF9" w:rsidRDefault="00D16BF9" w:rsidP="009524BE">
            <w:r>
              <w:t>45</w:t>
            </w:r>
          </w:p>
        </w:tc>
        <w:tc>
          <w:tcPr>
            <w:tcW w:w="1699" w:type="dxa"/>
          </w:tcPr>
          <w:p w14:paraId="05C0C788" w14:textId="12580A04" w:rsidR="00D16BF9" w:rsidRDefault="00D16BF9" w:rsidP="009524BE">
            <w:r>
              <w:t>1</w:t>
            </w:r>
            <w:r>
              <w:t>27</w:t>
            </w:r>
          </w:p>
        </w:tc>
        <w:tc>
          <w:tcPr>
            <w:tcW w:w="1699" w:type="dxa"/>
          </w:tcPr>
          <w:p w14:paraId="4FB35145" w14:textId="2D22F4E6" w:rsidR="00D16BF9" w:rsidRDefault="00D16BF9" w:rsidP="009524BE">
            <w:r>
              <w:t>82</w:t>
            </w:r>
          </w:p>
        </w:tc>
      </w:tr>
    </w:tbl>
    <w:p w14:paraId="7D49682B" w14:textId="77777777" w:rsidR="00D16BF9" w:rsidRDefault="00D16BF9" w:rsidP="00D16BF9"/>
    <w:p w14:paraId="76D7D442" w14:textId="794BBFAD" w:rsidR="00D16BF9" w:rsidRPr="00FB6A72" w:rsidRDefault="00D16BF9" w:rsidP="00D16BF9">
      <w:r>
        <w:lastRenderedPageBreak/>
        <w:t xml:space="preserve">45° Ausrichtung, Standzone </w:t>
      </w:r>
      <w:r>
        <w:t>25</w:t>
      </w:r>
      <w:r>
        <w:t>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36C40714" w14:textId="77777777" w:rsidTr="009524BE">
        <w:tc>
          <w:tcPr>
            <w:tcW w:w="1698" w:type="dxa"/>
          </w:tcPr>
          <w:p w14:paraId="50F6E4E2" w14:textId="77777777" w:rsidR="00D16BF9" w:rsidRDefault="00D16BF9" w:rsidP="009524BE">
            <w:r>
              <w:t xml:space="preserve"> h [cm]</w:t>
            </w:r>
          </w:p>
        </w:tc>
        <w:tc>
          <w:tcPr>
            <w:tcW w:w="1699" w:type="dxa"/>
          </w:tcPr>
          <w:p w14:paraId="2AB78426" w14:textId="77777777" w:rsidR="00D16BF9" w:rsidRDefault="00D16BF9" w:rsidP="009524BE">
            <w:r>
              <w:t>t [cm]</w:t>
            </w:r>
          </w:p>
        </w:tc>
        <w:tc>
          <w:tcPr>
            <w:tcW w:w="1699" w:type="dxa"/>
          </w:tcPr>
          <w:p w14:paraId="5D557BAC" w14:textId="77777777" w:rsidR="00D16BF9" w:rsidRDefault="00D16BF9" w:rsidP="009524BE">
            <w:r>
              <w:t>n [deg]</w:t>
            </w:r>
          </w:p>
        </w:tc>
        <w:tc>
          <w:tcPr>
            <w:tcW w:w="1699" w:type="dxa"/>
          </w:tcPr>
          <w:p w14:paraId="33765578" w14:textId="77777777" w:rsidR="00D16BF9" w:rsidRDefault="00D16BF9" w:rsidP="009524BE">
            <w:r>
              <w:t>h [deg]</w:t>
            </w:r>
          </w:p>
        </w:tc>
        <w:tc>
          <w:tcPr>
            <w:tcW w:w="1699" w:type="dxa"/>
          </w:tcPr>
          <w:p w14:paraId="5DB9AA38" w14:textId="77777777" w:rsidR="00D16BF9" w:rsidRDefault="00D16BF9" w:rsidP="009524BE">
            <w:r>
              <w:t>v [deg]</w:t>
            </w:r>
          </w:p>
        </w:tc>
      </w:tr>
      <w:tr w:rsidR="00D16BF9" w14:paraId="0CFD4B0D" w14:textId="77777777" w:rsidTr="009524BE">
        <w:tc>
          <w:tcPr>
            <w:tcW w:w="1698" w:type="dxa"/>
          </w:tcPr>
          <w:p w14:paraId="195050DA" w14:textId="41272018" w:rsidR="00D16BF9" w:rsidRDefault="00D16BF9" w:rsidP="009524BE">
            <w:r>
              <w:t>2</w:t>
            </w:r>
            <w:r>
              <w:t>70</w:t>
            </w:r>
          </w:p>
        </w:tc>
        <w:tc>
          <w:tcPr>
            <w:tcW w:w="1699" w:type="dxa"/>
          </w:tcPr>
          <w:p w14:paraId="393A72B8" w14:textId="77777777" w:rsidR="00D16BF9" w:rsidRDefault="00D16BF9" w:rsidP="009524BE">
            <w:r>
              <w:t>235</w:t>
            </w:r>
          </w:p>
        </w:tc>
        <w:tc>
          <w:tcPr>
            <w:tcW w:w="1699" w:type="dxa"/>
          </w:tcPr>
          <w:p w14:paraId="124FC72D" w14:textId="60DC972F" w:rsidR="00D16BF9" w:rsidRDefault="00D16BF9" w:rsidP="009524BE">
            <w:r>
              <w:t>2</w:t>
            </w:r>
            <w:r>
              <w:t>3</w:t>
            </w:r>
          </w:p>
        </w:tc>
        <w:tc>
          <w:tcPr>
            <w:tcW w:w="1699" w:type="dxa"/>
          </w:tcPr>
          <w:p w14:paraId="1998C405" w14:textId="7D52B78F" w:rsidR="00D16BF9" w:rsidRDefault="00D16BF9" w:rsidP="009524BE">
            <w:r>
              <w:t>85</w:t>
            </w:r>
          </w:p>
        </w:tc>
        <w:tc>
          <w:tcPr>
            <w:tcW w:w="1699" w:type="dxa"/>
          </w:tcPr>
          <w:p w14:paraId="14A4AFE9" w14:textId="4722654C" w:rsidR="00D16BF9" w:rsidRDefault="00D16BF9" w:rsidP="009524BE">
            <w:r>
              <w:t>45</w:t>
            </w:r>
          </w:p>
        </w:tc>
      </w:tr>
    </w:tbl>
    <w:p w14:paraId="37A9C8A7" w14:textId="77777777" w:rsidR="00FB6A72" w:rsidRDefault="00FB6A72" w:rsidP="00807CC6">
      <w:pPr>
        <w:pStyle w:val="Grundtext"/>
        <w:jc w:val="left"/>
      </w:pPr>
    </w:p>
    <w:p w14:paraId="6F66E584" w14:textId="119A4216" w:rsidR="00E43446" w:rsidRDefault="00100F9E" w:rsidP="0077574D">
      <w:pPr>
        <w:pStyle w:val="Grundtext"/>
      </w:pPr>
      <w:r>
        <w:t xml:space="preserve">Das </w:t>
      </w:r>
      <w:r w:rsidR="000F52BE">
        <w:t>Mit der 45° Ausrichtung ist mindestens ein Sichtfeld von 70</w:t>
      </w:r>
      <w:r w:rsidR="00CB6FD1">
        <w:t>°</w:t>
      </w:r>
      <w:r w:rsidR="000F52BE">
        <w:t xml:space="preserve"> x 45° notwendig</w:t>
      </w:r>
      <w:r w:rsidR="00CB6FD1">
        <w:t>, wenn es Die Eckposition werden soll. Bei der 90° Ausrichtung wären es 84° x 51°. Für eine Von-Vorne-Sicht mit der Höhe 170 cm, wären es 75° x 51° bzw. 92° x 60°.</w:t>
      </w:r>
      <w:r w:rsidR="00020455">
        <w:t xml:space="preserve"> Zusammengefasst lässt sich sagen das für die meisten und die relevanten Positionen ein Sichtfeld von rund 95° x 60° ausreicht. Bei </w:t>
      </w:r>
      <w:r w:rsidR="00826E87">
        <w:t xml:space="preserve">der Wahl einer </w:t>
      </w:r>
      <w:r w:rsidR="00020455">
        <w:t xml:space="preserve">Kamera mit </w:t>
      </w:r>
      <w:r w:rsidR="00020455">
        <w:t>kleineren</w:t>
      </w:r>
      <w:r w:rsidR="00020455">
        <w:t xml:space="preserve"> Sichtfeld, sollten die wegfallenden Positionierungsmöglichkeiten </w:t>
      </w:r>
      <w:r w:rsidR="00826E87">
        <w:t>berücksichtigt</w:t>
      </w:r>
      <w:r w:rsidR="00020455">
        <w:t xml:space="preserve"> werden.</w:t>
      </w:r>
    </w:p>
    <w:p w14:paraId="600B6DCD" w14:textId="53AF1C83" w:rsidR="00DE3BF6" w:rsidRDefault="008455E4" w:rsidP="00DE3BF6">
      <w:pPr>
        <w:pStyle w:val="berschrift3"/>
      </w:pPr>
      <w:bookmarkStart w:id="35" w:name="_Toc228557175"/>
      <w:r>
        <w:t xml:space="preserve">Projektanforderungen </w:t>
      </w:r>
      <w:r w:rsidR="00DE3BF6">
        <w:t>an die Recheneinheit</w:t>
      </w:r>
      <w:bookmarkEnd w:id="35"/>
    </w:p>
    <w:p w14:paraId="314FED46" w14:textId="7261C4CB" w:rsidR="00DE3BF6" w:rsidRPr="00DE3BF6" w:rsidRDefault="008455E4" w:rsidP="00DE3BF6">
      <w:pPr>
        <w:pStyle w:val="berschrift3"/>
      </w:pPr>
      <w:bookmarkStart w:id="36" w:name="_Toc228557176"/>
      <w:r>
        <w:t xml:space="preserve">Projektanforderungen </w:t>
      </w:r>
      <w:r w:rsidR="00DE3BF6">
        <w:t>an die Programmumgebung</w:t>
      </w:r>
      <w:bookmarkEnd w:id="36"/>
      <w:r w:rsidR="00DE3BF6">
        <w:t xml:space="preserve"> </w:t>
      </w:r>
    </w:p>
    <w:p w14:paraId="39090461" w14:textId="52B7CD92" w:rsidR="00DE3BF6" w:rsidRPr="00DE3BF6" w:rsidRDefault="00DE3BF6" w:rsidP="00DE3BF6">
      <w:pPr>
        <w:pStyle w:val="berschrift2"/>
      </w:pPr>
      <w:bookmarkStart w:id="37" w:name="_Toc228557177"/>
      <w:r>
        <w:t>Wahl der Hardware und Software</w:t>
      </w:r>
      <w:bookmarkEnd w:id="37"/>
    </w:p>
    <w:p w14:paraId="6CAA73BB" w14:textId="3ACF2184" w:rsidR="003B6BC6" w:rsidRDefault="003D68FB" w:rsidP="003D68FB">
      <w:pPr>
        <w:pStyle w:val="berschrift1"/>
      </w:pPr>
      <w:bookmarkStart w:id="38" w:name="_Toc228557178"/>
      <w:r>
        <w:lastRenderedPageBreak/>
        <w:t>Armwinkel schätzen</w:t>
      </w:r>
      <w:bookmarkEnd w:id="38"/>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6EB9B2BE" w:rsidR="003D68FB" w:rsidRPr="003D68FB" w:rsidRDefault="003D68FB" w:rsidP="003D68FB">
      <w:pPr>
        <w:pStyle w:val="Grundtext"/>
      </w:pPr>
      <w:r w:rsidRPr="003D68FB">
        <w:t xml:space="preserve">Im Werk “Visual recognition of pointing gestures for human–robot interaction”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p>
    <w:p w14:paraId="1FC27857" w14:textId="57AE2672" w:rsidR="009C10E7" w:rsidRPr="005A6D29" w:rsidRDefault="005D01C0" w:rsidP="00CC0399">
      <w:pPr>
        <w:pStyle w:val="berschrift1"/>
      </w:pPr>
      <w:bookmarkStart w:id="39" w:name="_Toc228557179"/>
      <w:r w:rsidRPr="00CC0399">
        <w:lastRenderedPageBreak/>
        <w:t>Anfertigung</w:t>
      </w:r>
      <w:r w:rsidRPr="005A6D29">
        <w:t xml:space="preserve"> der Arbeit</w:t>
      </w:r>
      <w:bookmarkEnd w:id="24"/>
      <w:bookmarkEnd w:id="39"/>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Die Pflichtermine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r w:rsidRPr="005A6D29">
        <w:t xml:space="preserve">Disterer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pdf-Datei oder als e-book verfügbar.</w:t>
      </w:r>
    </w:p>
    <w:p w14:paraId="2F050A65" w14:textId="77777777" w:rsidR="009C10E7" w:rsidRPr="005A6D29" w:rsidRDefault="005D01C0">
      <w:pPr>
        <w:pStyle w:val="berschrift1"/>
        <w:spacing w:after="0"/>
      </w:pPr>
      <w:bookmarkStart w:id="40" w:name="_Ref532289901"/>
      <w:bookmarkStart w:id="41" w:name="_Toc532290624"/>
      <w:bookmarkStart w:id="42" w:name="_Toc532295857"/>
      <w:bookmarkStart w:id="43" w:name="_Toc226907256"/>
      <w:bookmarkStart w:id="44" w:name="_Toc228557180"/>
      <w:r w:rsidRPr="005A6D29">
        <w:lastRenderedPageBreak/>
        <w:t>Anforderungen an wissenschaftliche Arbeiten</w:t>
      </w:r>
      <w:bookmarkEnd w:id="40"/>
      <w:bookmarkEnd w:id="41"/>
      <w:bookmarkEnd w:id="42"/>
      <w:bookmarkEnd w:id="43"/>
      <w:bookmarkEnd w:id="44"/>
    </w:p>
    <w:p w14:paraId="6F6C8D12" w14:textId="77777777" w:rsidR="009C10E7" w:rsidRPr="005A6D29" w:rsidRDefault="005D01C0">
      <w:pPr>
        <w:pStyle w:val="berschrift2"/>
        <w:spacing w:before="0"/>
      </w:pPr>
      <w:bookmarkStart w:id="45" w:name="_Toc532290625"/>
      <w:bookmarkStart w:id="46" w:name="_Toc532295858"/>
      <w:bookmarkStart w:id="47" w:name="_Toc226907257"/>
      <w:bookmarkStart w:id="48" w:name="_Toc228557181"/>
      <w:r w:rsidRPr="005A6D29">
        <w:t>Aufbau wissenschaftlicher Arbeiten</w:t>
      </w:r>
      <w:bookmarkEnd w:id="45"/>
      <w:bookmarkEnd w:id="46"/>
      <w:bookmarkEnd w:id="47"/>
      <w:bookmarkEnd w:id="48"/>
    </w:p>
    <w:p w14:paraId="326CD736" w14:textId="77777777" w:rsidR="009C10E7" w:rsidRPr="005A6D29" w:rsidRDefault="005D01C0">
      <w:pPr>
        <w:pStyle w:val="Grundtext"/>
      </w:pPr>
      <w:r w:rsidRPr="005A6D29">
        <w:t>Wissenschaftliche Arbeiten bestehen aus der Titelteil, dem Textteil und dem Anhangteil.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r w:rsidR="00943538" w:rsidRPr="005A6D29">
        <w:t>Anhangteil</w:t>
      </w:r>
      <w:r w:rsidRPr="005A6D29">
        <w:t>.</w:t>
      </w:r>
      <w:r w:rsidR="00943538" w:rsidRPr="005A6D29">
        <w:t xml:space="preserve"> Lose Anlagen, wie z. B. Pläne können die wissenschaftliche Arbeit ergänzen.</w:t>
      </w:r>
      <w:r w:rsidR="00662D8D" w:rsidRPr="005A6D29">
        <w:t xml:space="preserve"> Der Bedraf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49" w:name="Indirektes_Zitat2"/>
      <w:bookmarkEnd w:id="49"/>
      <w:r w:rsidRPr="005A6D29">
        <w:t>vgl. Beutelspacher (1999), S. 21 ff.):</w:t>
      </w:r>
    </w:p>
    <w:p w14:paraId="5473CCD7" w14:textId="77777777" w:rsidR="009C10E7" w:rsidRPr="005A6D29" w:rsidRDefault="005D01C0">
      <w:pPr>
        <w:pStyle w:val="GrundtextAufzhlung"/>
      </w:pPr>
      <w:r w:rsidRPr="005A6D29">
        <w:t>Auf die Einführung von Symbolen ist zu verzichten, wenn ein Objekt in einem bestimmten Text nur ein Mal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0" w:name="_Ref532194113"/>
      <w:bookmarkStart w:id="51" w:name="_Toc532290626"/>
      <w:bookmarkStart w:id="52" w:name="_Toc532295859"/>
      <w:bookmarkStart w:id="53" w:name="_Toc226907258"/>
      <w:bookmarkStart w:id="54" w:name="_Toc228557182"/>
      <w:r w:rsidRPr="005A6D29">
        <w:t>Begriffsverwendung</w:t>
      </w:r>
      <w:bookmarkEnd w:id="50"/>
      <w:bookmarkEnd w:id="51"/>
      <w:bookmarkEnd w:id="52"/>
      <w:bookmarkEnd w:id="53"/>
      <w:bookmarkEnd w:id="54"/>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55" w:name="Indirektes_Zitat"/>
      <w:bookmarkEnd w:id="55"/>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Ein Fachbegriff darf in einer Arbeit nur ein Mal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56" w:name="_Toc532290627"/>
      <w:bookmarkStart w:id="57" w:name="_Toc532295860"/>
      <w:bookmarkStart w:id="58" w:name="_Toc226907259"/>
      <w:bookmarkStart w:id="59" w:name="_Toc228557183"/>
      <w:r w:rsidRPr="005A6D29">
        <w:t>Literaturverwendung</w:t>
      </w:r>
      <w:bookmarkEnd w:id="56"/>
      <w:bookmarkEnd w:id="57"/>
      <w:bookmarkEnd w:id="58"/>
      <w:bookmarkEnd w:id="59"/>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„copy and paste“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dop-pelte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(Disterer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0" w:name="_Ref532289788"/>
      <w:bookmarkStart w:id="61" w:name="_Toc532290628"/>
      <w:bookmarkStart w:id="62" w:name="_Toc532295861"/>
      <w:bookmarkStart w:id="63" w:name="_Toc226907260"/>
      <w:bookmarkStart w:id="64" w:name="_Toc228557184"/>
      <w:r w:rsidRPr="005A6D29">
        <w:lastRenderedPageBreak/>
        <w:t>Stil</w:t>
      </w:r>
      <w:bookmarkEnd w:id="60"/>
      <w:bookmarkEnd w:id="61"/>
      <w:bookmarkEnd w:id="62"/>
      <w:bookmarkEnd w:id="63"/>
      <w:bookmarkEnd w:id="64"/>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65" w:name="_Toc532295862"/>
      <w:bookmarkStart w:id="66" w:name="_Ref532463255"/>
      <w:bookmarkStart w:id="67" w:name="_Toc226907261"/>
      <w:bookmarkStart w:id="68" w:name="_Toc228557185"/>
      <w:r w:rsidRPr="005A6D29">
        <w:lastRenderedPageBreak/>
        <w:t>Formatierung wissenschaftlicher Arbeiten</w:t>
      </w:r>
      <w:bookmarkEnd w:id="65"/>
      <w:bookmarkEnd w:id="66"/>
      <w:bookmarkEnd w:id="67"/>
      <w:bookmarkEnd w:id="68"/>
    </w:p>
    <w:p w14:paraId="506414CC" w14:textId="77777777" w:rsidR="009C10E7" w:rsidRPr="005A6D29" w:rsidRDefault="005D01C0">
      <w:pPr>
        <w:pStyle w:val="berschrift2"/>
        <w:spacing w:before="0"/>
      </w:pPr>
      <w:bookmarkStart w:id="69" w:name="_Toc395354963"/>
      <w:bookmarkStart w:id="70" w:name="_Toc531875764"/>
      <w:bookmarkStart w:id="71" w:name="_Toc531875845"/>
      <w:bookmarkStart w:id="72" w:name="_Toc531876896"/>
      <w:bookmarkStart w:id="73" w:name="_Toc531878875"/>
      <w:bookmarkStart w:id="74" w:name="_Toc532290630"/>
      <w:bookmarkStart w:id="75" w:name="_Toc532295863"/>
      <w:bookmarkStart w:id="76" w:name="_Toc226907262"/>
      <w:bookmarkStart w:id="77" w:name="_Toc228557186"/>
      <w:r w:rsidRPr="005A6D29">
        <w:t>Allgemeine Hinweise zur Formatierung</w:t>
      </w:r>
      <w:bookmarkEnd w:id="69"/>
      <w:bookmarkEnd w:id="70"/>
      <w:bookmarkEnd w:id="71"/>
      <w:bookmarkEnd w:id="72"/>
      <w:bookmarkEnd w:id="73"/>
      <w:bookmarkEnd w:id="74"/>
      <w:bookmarkEnd w:id="75"/>
      <w:bookmarkEnd w:id="76"/>
      <w:bookmarkEnd w:id="77"/>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78" w:name="_Toc395354964"/>
      <w:bookmarkStart w:id="79" w:name="_Toc531875765"/>
      <w:bookmarkStart w:id="80" w:name="_Toc531875846"/>
      <w:bookmarkStart w:id="81" w:name="_Toc531876897"/>
      <w:bookmarkStart w:id="82" w:name="_Toc531878876"/>
      <w:bookmarkStart w:id="83" w:name="_Toc532290631"/>
      <w:bookmarkStart w:id="84" w:name="_Toc532295864"/>
      <w:bookmarkStart w:id="85" w:name="_Toc226907263"/>
      <w:bookmarkStart w:id="86" w:name="_Toc228557187"/>
      <w:r w:rsidRPr="005A6D29">
        <w:t>Übersicht der Formatvorlagen</w:t>
      </w:r>
      <w:bookmarkEnd w:id="78"/>
      <w:bookmarkEnd w:id="79"/>
      <w:bookmarkEnd w:id="80"/>
      <w:bookmarkEnd w:id="81"/>
      <w:bookmarkEnd w:id="82"/>
      <w:bookmarkEnd w:id="83"/>
      <w:bookmarkEnd w:id="84"/>
      <w:bookmarkEnd w:id="85"/>
      <w:bookmarkEnd w:id="86"/>
      <w:r w:rsidRPr="005A6D29">
        <w:t xml:space="preserve"> </w:t>
      </w:r>
    </w:p>
    <w:p w14:paraId="32ED6565" w14:textId="77777777" w:rsidR="009C10E7" w:rsidRPr="005A6D29" w:rsidRDefault="005D01C0">
      <w:pPr>
        <w:pStyle w:val="berschrift3"/>
        <w:spacing w:before="0"/>
      </w:pPr>
      <w:bookmarkStart w:id="87" w:name="_Toc395354965"/>
      <w:bookmarkStart w:id="88" w:name="_Toc531875766"/>
      <w:bookmarkStart w:id="89" w:name="_Toc531875847"/>
      <w:bookmarkStart w:id="90" w:name="_Toc531876898"/>
      <w:bookmarkStart w:id="91" w:name="_Toc531878877"/>
      <w:bookmarkStart w:id="92" w:name="_Toc532290632"/>
      <w:bookmarkStart w:id="93" w:name="_Toc532295865"/>
      <w:bookmarkStart w:id="94" w:name="_Toc226907264"/>
      <w:bookmarkStart w:id="95" w:name="_Toc228557188"/>
      <w:r w:rsidRPr="005A6D29">
        <w:t xml:space="preserve">Grundtext und </w:t>
      </w:r>
      <w:bookmarkEnd w:id="87"/>
      <w:bookmarkEnd w:id="88"/>
      <w:bookmarkEnd w:id="89"/>
      <w:bookmarkEnd w:id="90"/>
      <w:bookmarkEnd w:id="91"/>
      <w:bookmarkEnd w:id="92"/>
      <w:r w:rsidRPr="005A6D29">
        <w:t>Grundzeichen</w:t>
      </w:r>
      <w:bookmarkEnd w:id="93"/>
      <w:bookmarkEnd w:id="94"/>
      <w:bookmarkEnd w:id="95"/>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(Grundz.),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‚Grundz. (Sprache)‘ wird ein fremdsprachlicher Text gekennzeichnet. Sollte eine Überprüfung eines Abschnitts nicht erwünscht sein, so kann über die FV ‚Grund</w:t>
      </w:r>
      <w:r w:rsidRPr="005A6D29">
        <w:softHyphen/>
        <w:t>z. (keine Überprüfung)‘ die Rechtschreibung ausgeschaltet werden.</w:t>
      </w:r>
    </w:p>
    <w:p w14:paraId="6B93B77E" w14:textId="77777777" w:rsidR="009C10E7" w:rsidRPr="005A6D29" w:rsidRDefault="005D01C0">
      <w:pPr>
        <w:pStyle w:val="Grundtext"/>
        <w:rPr>
          <w:rStyle w:val="Grundzfett"/>
        </w:rPr>
      </w:pPr>
      <w:r w:rsidRPr="005A6D29">
        <w:t xml:space="preserve">Mit der FV ‚Grundz. (Kapitälchen)‘ können die Namen von </w:t>
      </w:r>
      <w:r w:rsidRPr="005A6D29">
        <w:rPr>
          <w:rStyle w:val="GrundzKapitlchen"/>
        </w:rPr>
        <w:t>Autoren</w:t>
      </w:r>
      <w:r w:rsidRPr="005A6D29">
        <w:t xml:space="preserve"> im Fließtext hervorgehoben werden; über ‚Grundz.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t>Kunde.KdName, Bestellung.BestNr, Lieferant.LfNr</w:t>
      </w:r>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t>Bestellung.KdNr = Kunde.KdNr AND Bestellung.LfNr = Lieferant.LfNr AND Bestellung.Status = ‘OPEN’;</w:t>
      </w:r>
    </w:p>
    <w:p w14:paraId="1816CC8E" w14:textId="77777777" w:rsidR="009C10E7" w:rsidRPr="005A6D29" w:rsidRDefault="005D01C0">
      <w:pPr>
        <w:pStyle w:val="berschrift3"/>
      </w:pPr>
      <w:bookmarkStart w:id="96" w:name="_Toc395354967"/>
      <w:bookmarkStart w:id="97" w:name="_Toc531875768"/>
      <w:bookmarkStart w:id="98" w:name="_Toc531875849"/>
      <w:bookmarkStart w:id="99" w:name="_Toc531876900"/>
      <w:bookmarkStart w:id="100" w:name="_Toc531878879"/>
      <w:bookmarkStart w:id="101" w:name="_Toc532290634"/>
      <w:bookmarkStart w:id="102" w:name="_Toc532295866"/>
      <w:bookmarkStart w:id="103" w:name="_Toc226907265"/>
      <w:bookmarkStart w:id="104" w:name="_Toc228557189"/>
      <w:r w:rsidRPr="005A6D29">
        <w:t>Überschriften</w:t>
      </w:r>
      <w:bookmarkEnd w:id="96"/>
      <w:bookmarkEnd w:id="97"/>
      <w:bookmarkEnd w:id="98"/>
      <w:bookmarkEnd w:id="99"/>
      <w:bookmarkEnd w:id="100"/>
      <w:bookmarkEnd w:id="101"/>
      <w:bookmarkEnd w:id="102"/>
      <w:bookmarkEnd w:id="103"/>
      <w:bookmarkEnd w:id="104"/>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stand zwischen ihnen auf Null zu setzen. Bildet eine Überschrift den Seitenbeginn, ist auf die gleiche Weise der Abstand vor der Überschrift auf Null einzustellen.</w:t>
      </w:r>
    </w:p>
    <w:p w14:paraId="76E8F2ED" w14:textId="77777777" w:rsidR="009C10E7" w:rsidRPr="005A6D29" w:rsidRDefault="005D01C0">
      <w:pPr>
        <w:pStyle w:val="Grundtext"/>
      </w:pPr>
      <w:r w:rsidRPr="005A6D29">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05" w:name="_Toc395354968"/>
      <w:bookmarkStart w:id="106" w:name="_Toc531875769"/>
      <w:bookmarkStart w:id="107" w:name="_Toc531875850"/>
      <w:bookmarkStart w:id="108" w:name="_Toc531876902"/>
      <w:bookmarkStart w:id="109" w:name="_Toc531878880"/>
      <w:bookmarkStart w:id="110" w:name="_Toc532290635"/>
      <w:bookmarkStart w:id="111" w:name="_Toc532295867"/>
      <w:bookmarkStart w:id="112" w:name="_Toc226907266"/>
      <w:bookmarkStart w:id="113" w:name="_Toc228557190"/>
      <w:r w:rsidRPr="005A6D29">
        <w:lastRenderedPageBreak/>
        <w:t>Auflistung aller Formatvorlagen</w:t>
      </w:r>
      <w:bookmarkEnd w:id="105"/>
      <w:bookmarkEnd w:id="106"/>
      <w:bookmarkEnd w:id="107"/>
      <w:bookmarkEnd w:id="108"/>
      <w:bookmarkEnd w:id="109"/>
      <w:bookmarkEnd w:id="110"/>
      <w:bookmarkEnd w:id="111"/>
      <w:bookmarkEnd w:id="112"/>
      <w:bookmarkEnd w:id="113"/>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Schriftart Times New Roman, 10 pt, Deutsch (Deutschland), zentriert, Zeilenabstand einfach, Abstand vor 6 pt, Abstand nach 12 pt,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Schriftart Times New Roman, 10 pt, Deutsch (Deutschland), Einzug hän</w:t>
            </w:r>
            <w:r w:rsidRPr="005A6D29">
              <w:softHyphen/>
              <w:t>gend 0,5 cm, Block, Zeilenabstand einfach, Absatzkontrolle, Tabstop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r w:rsidRPr="005A6D29">
              <w:t>GrafikQuelle</w:t>
            </w:r>
          </w:p>
        </w:tc>
        <w:tc>
          <w:tcPr>
            <w:tcW w:w="6300" w:type="dxa"/>
          </w:tcPr>
          <w:p w14:paraId="31ADEE9B" w14:textId="77777777" w:rsidR="009C10E7" w:rsidRPr="005A6D29" w:rsidRDefault="005D01C0">
            <w:pPr>
              <w:pStyle w:val="Anmerkungenklein"/>
            </w:pPr>
            <w:r w:rsidRPr="005A6D29">
              <w:t>Grundtext + Schriftgröße 10 pt, zentriert, Zeilenabstand einfach, Abstand vor 6 pt,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Schriftart Times New Roman, 12 pt, Deutsch (Deutschland), Block, Zeilenabstand mind. 18 pt, Abstand nach 12 pt,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Grundtext + Einzug hängend 0,5 cm, Aufzählungszeichen, Tabstop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pt</w:t>
            </w:r>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Grundtext + Abstand vor 12 pt</w:t>
            </w:r>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(Numerierung)</w:t>
            </w:r>
          </w:p>
        </w:tc>
        <w:tc>
          <w:tcPr>
            <w:tcW w:w="6300" w:type="dxa"/>
          </w:tcPr>
          <w:p w14:paraId="163768AA" w14:textId="77777777" w:rsidR="009C10E7" w:rsidRPr="005A6D29" w:rsidRDefault="005D01C0">
            <w:pPr>
              <w:pStyle w:val="Anmerkungenklein"/>
            </w:pPr>
            <w:r w:rsidRPr="005A6D29">
              <w:t>Grundtext (Aufzählung) + Autonumerierung</w:t>
            </w:r>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Grundtext + Schriftart Courier New, 12 pt, Einzug hängend 2 cm, Abstand nach 0 pt, linksbündig, Tabstop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Grundtext (SQL) + Abstand nach 12 pt</w:t>
            </w:r>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Schriftart Times New Roman, 12 pt, Deutsch (Deutschland), Einzug hängend 1,5 cm, linksbündig, Zeilenabstand mind. 16 pt,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Schriftart Times New Roman, 10 pt, Deutsch (Deutschland), zentriert, Zeilenabstand einfach, Abstand nach 6 pt,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Schriftart Times New Roman, 10 pt, Deutsch (Deutschland), linksbündig, Zeilenabstand einfach, Abstand vor 2 pt, Abstand nach 2 pt,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5A6D29">
              <w:t>m</w:t>
            </w:r>
            <w:r w:rsidRPr="005A6D29">
              <w:t>merierung Gliederung Ebene 1 (Tabstop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Überschrift 1 + Schriftart 12 pt, Abstand vor 30 pt,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pt,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Schriftart Times New Roman, 12 pt, Deutsch (Deutschland), linksbündig, Einzug hängend 0,5 cm, Zeilenabstand einfach, Abstand vor 6 pt, Absatzkontrolle, Absätze nicht trennen, Tabstop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pt, Tabstop 1,69 cm, Tabstop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pt, Tabstop 1,3 cm rechtsbündig, Tabstop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pt, Tabstop 1,5 cm rechtsbündig, Tabstop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Tabstop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Schriftart Times New Roman, 12 pt, kursiv, Deutsch (Deutschland), linksbündig, Zeilenabstand 1,5 Zeilen, Abstand vor 30 pt, Abstand nach 3 pt, Absatzkontrolle</w:t>
            </w:r>
          </w:p>
        </w:tc>
      </w:tr>
    </w:tbl>
    <w:p w14:paraId="6160795F" w14:textId="77777777" w:rsidR="009C10E7" w:rsidRPr="005A6D29" w:rsidRDefault="005D01C0">
      <w:pPr>
        <w:pStyle w:val="berschrift2"/>
      </w:pPr>
      <w:bookmarkStart w:id="114" w:name="_Toc531875770"/>
      <w:bookmarkStart w:id="115" w:name="_Toc531875851"/>
      <w:bookmarkStart w:id="116" w:name="_Toc531876903"/>
      <w:bookmarkStart w:id="117" w:name="_Toc531878881"/>
      <w:bookmarkStart w:id="118" w:name="_Toc532290636"/>
      <w:bookmarkStart w:id="119" w:name="_Toc532295868"/>
      <w:bookmarkStart w:id="120" w:name="_Toc226907267"/>
      <w:bookmarkStart w:id="121" w:name="_Toc228557191"/>
      <w:r w:rsidRPr="005A6D29">
        <w:lastRenderedPageBreak/>
        <w:t>Abbildungen und Tabellen</w:t>
      </w:r>
      <w:bookmarkEnd w:id="114"/>
      <w:bookmarkEnd w:id="115"/>
      <w:bookmarkEnd w:id="116"/>
      <w:bookmarkEnd w:id="117"/>
      <w:bookmarkEnd w:id="118"/>
      <w:bookmarkEnd w:id="119"/>
      <w:bookmarkEnd w:id="120"/>
      <w:bookmarkEnd w:id="121"/>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Die Schriftgröße ist 2 pt kleiner zu wählen als der Grundtext, hier also 10 pt.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pt, nicht fett eingesetzt, entspricht dies einer Linienstärke von 0,5 pt.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‚Grundz.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2" w:name="_Ref531870166"/>
      <w:bookmarkStart w:id="123" w:name="_Toc531879347"/>
      <w:bookmarkStart w:id="124" w:name="_Toc532290735"/>
      <w:bookmarkStart w:id="125"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2"/>
      <w:r w:rsidRPr="005A6D29">
        <w:rPr>
          <w:rStyle w:val="Grundzfett"/>
        </w:rPr>
        <w:t>:</w:t>
      </w:r>
      <w:r w:rsidRPr="005A6D29">
        <w:t xml:space="preserve"> Ein Beispiel für eine Abbildung mit fiktiver Quelle</w:t>
      </w:r>
      <w:bookmarkEnd w:id="123"/>
      <w:bookmarkEnd w:id="124"/>
      <w:bookmarkEnd w:id="125"/>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‚GrafikQuelle‘).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26" w:name="_Ref531869008"/>
      <w:bookmarkStart w:id="127" w:name="_Toc531879864"/>
      <w:bookmarkStart w:id="128" w:name="_Toc532290802"/>
      <w:bookmarkStart w:id="129"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26"/>
      <w:r w:rsidRPr="005A6D29">
        <w:rPr>
          <w:rStyle w:val="Grundzfett"/>
        </w:rPr>
        <w:t>:</w:t>
      </w:r>
      <w:r w:rsidRPr="005A6D29">
        <w:t xml:space="preserve"> Quellenangaben bei Abbildungen</w:t>
      </w:r>
      <w:bookmarkEnd w:id="127"/>
      <w:bookmarkEnd w:id="128"/>
      <w:bookmarkEnd w:id="129"/>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0" w:name="_Toc531875771"/>
      <w:bookmarkStart w:id="131" w:name="_Toc531875852"/>
      <w:bookmarkStart w:id="132" w:name="_Toc531876904"/>
      <w:bookmarkStart w:id="133" w:name="_Toc531878882"/>
      <w:bookmarkStart w:id="134" w:name="_Ref532266772"/>
      <w:bookmarkStart w:id="135" w:name="_Ref532279093"/>
      <w:bookmarkStart w:id="136" w:name="_Toc532290637"/>
      <w:bookmarkStart w:id="137" w:name="_Toc532295869"/>
      <w:bookmarkStart w:id="138" w:name="_Toc226907268"/>
      <w:bookmarkStart w:id="139" w:name="_Toc228557192"/>
      <w:r w:rsidRPr="005A6D29">
        <w:t>Fußnoten und Zitate</w:t>
      </w:r>
      <w:bookmarkEnd w:id="130"/>
      <w:bookmarkEnd w:id="131"/>
      <w:bookmarkEnd w:id="132"/>
      <w:bookmarkEnd w:id="133"/>
      <w:bookmarkEnd w:id="134"/>
      <w:bookmarkEnd w:id="135"/>
      <w:bookmarkEnd w:id="136"/>
      <w:bookmarkEnd w:id="137"/>
      <w:bookmarkEnd w:id="138"/>
      <w:bookmarkEnd w:id="139"/>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0" w:name="_Ref532269192"/>
      <w:bookmarkStart w:id="141" w:name="_Toc531879865"/>
      <w:bookmarkStart w:id="142" w:name="_Toc532290803"/>
      <w:bookmarkStart w:id="143"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0"/>
      <w:r w:rsidRPr="005A6D29">
        <w:rPr>
          <w:rStyle w:val="Grundzfett"/>
        </w:rPr>
        <w:t>:</w:t>
      </w:r>
      <w:r w:rsidRPr="005A6D29">
        <w:rPr>
          <w:b/>
        </w:rPr>
        <w:t xml:space="preserve"> </w:t>
      </w:r>
      <w:r w:rsidRPr="005A6D29">
        <w:rPr>
          <w:rStyle w:val="Grundzfett"/>
          <w:b w:val="0"/>
        </w:rPr>
        <w:t>Beispiele für Zitate im Haupttext</w:t>
      </w:r>
      <w:bookmarkEnd w:id="141"/>
      <w:bookmarkEnd w:id="142"/>
      <w:bookmarkEnd w:id="143"/>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44" w:name="_Toc395354974"/>
      <w:bookmarkStart w:id="145" w:name="_Toc531875772"/>
      <w:bookmarkStart w:id="146" w:name="_Toc531875853"/>
      <w:bookmarkStart w:id="147" w:name="_Toc531876905"/>
      <w:bookmarkStart w:id="148" w:name="_Toc531878883"/>
      <w:bookmarkStart w:id="149" w:name="_Toc532290638"/>
      <w:bookmarkStart w:id="150" w:name="_Toc532295870"/>
      <w:bookmarkStart w:id="151" w:name="_Toc226907269"/>
      <w:bookmarkStart w:id="152" w:name="_Toc228557193"/>
      <w:r w:rsidRPr="005A6D29">
        <w:t xml:space="preserve">Allgemeine Hinweise zur Benutzung von </w:t>
      </w:r>
      <w:r w:rsidR="005112AC" w:rsidRPr="005A6D29">
        <w:t>MS-Word</w:t>
      </w:r>
      <w:bookmarkEnd w:id="144"/>
      <w:bookmarkEnd w:id="145"/>
      <w:bookmarkEnd w:id="146"/>
      <w:bookmarkEnd w:id="147"/>
      <w:bookmarkEnd w:id="148"/>
      <w:bookmarkEnd w:id="149"/>
      <w:bookmarkEnd w:id="150"/>
      <w:bookmarkEnd w:id="151"/>
      <w:bookmarkEnd w:id="152"/>
    </w:p>
    <w:p w14:paraId="38871C1A" w14:textId="77777777" w:rsidR="009C10E7" w:rsidRPr="005A6D29" w:rsidRDefault="005D01C0">
      <w:pPr>
        <w:pStyle w:val="berschrift3"/>
        <w:spacing w:before="0"/>
      </w:pPr>
      <w:bookmarkStart w:id="153" w:name="_Toc395354976"/>
      <w:bookmarkStart w:id="154" w:name="_Toc531875773"/>
      <w:bookmarkStart w:id="155" w:name="_Toc531875854"/>
      <w:bookmarkStart w:id="156" w:name="_Toc531876906"/>
      <w:bookmarkStart w:id="157" w:name="_Toc531878884"/>
      <w:bookmarkStart w:id="158" w:name="_Toc532290639"/>
      <w:bookmarkStart w:id="159" w:name="_Toc532295871"/>
      <w:bookmarkStart w:id="160" w:name="_Toc226907270"/>
      <w:bookmarkStart w:id="161" w:name="_Toc228557194"/>
      <w:r w:rsidRPr="005A6D29">
        <w:t>Querverweise</w:t>
      </w:r>
      <w:bookmarkEnd w:id="153"/>
      <w:bookmarkEnd w:id="154"/>
      <w:bookmarkEnd w:id="155"/>
      <w:bookmarkEnd w:id="156"/>
      <w:bookmarkEnd w:id="157"/>
      <w:bookmarkEnd w:id="158"/>
      <w:bookmarkEnd w:id="159"/>
      <w:bookmarkEnd w:id="160"/>
      <w:bookmarkEnd w:id="161"/>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2" w:name="_Toc395354977"/>
      <w:bookmarkStart w:id="163" w:name="_Toc531875774"/>
      <w:bookmarkStart w:id="164" w:name="_Toc531875855"/>
      <w:bookmarkStart w:id="165" w:name="_Toc531876907"/>
      <w:bookmarkStart w:id="166" w:name="_Toc531878885"/>
      <w:bookmarkStart w:id="167" w:name="_Toc532290640"/>
      <w:bookmarkStart w:id="168" w:name="_Toc532295872"/>
      <w:bookmarkStart w:id="169" w:name="_Toc226907271"/>
      <w:bookmarkStart w:id="170" w:name="_Toc228557195"/>
      <w:r w:rsidRPr="005A6D29">
        <w:t>Ausdrucke</w:t>
      </w:r>
      <w:bookmarkEnd w:id="162"/>
      <w:bookmarkEnd w:id="163"/>
      <w:bookmarkEnd w:id="164"/>
      <w:bookmarkEnd w:id="165"/>
      <w:bookmarkEnd w:id="166"/>
      <w:bookmarkEnd w:id="167"/>
      <w:bookmarkEnd w:id="168"/>
      <w:bookmarkEnd w:id="169"/>
      <w:bookmarkEnd w:id="170"/>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1" w:name="_Toc395354982"/>
      <w:r w:rsidRPr="005A6D29">
        <w:lastRenderedPageBreak/>
        <w:t>Anhang</w:t>
      </w:r>
      <w:bookmarkEnd w:id="171"/>
    </w:p>
    <w:p w14:paraId="15E82886" w14:textId="77777777" w:rsidR="009C10E7" w:rsidRPr="005A6D29" w:rsidRDefault="005D01C0">
      <w:pPr>
        <w:pStyle w:val="berschrift8"/>
        <w:spacing w:before="0"/>
      </w:pPr>
      <w:bookmarkStart w:id="172" w:name="_Toc226907272"/>
      <w:r w:rsidRPr="005A6D29">
        <w:rPr>
          <w:rStyle w:val="Grundzenglisch"/>
          <w:lang w:val="de-DE"/>
        </w:rPr>
        <w:t>Formatierung des Anhangs</w:t>
      </w:r>
      <w:bookmarkEnd w:id="172"/>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r w:rsidRPr="005A6D29">
        <w:rPr>
          <w:i/>
        </w:rPr>
        <w:t>Gro</w:t>
      </w:r>
      <w:r w:rsidR="0088198F" w:rsidRPr="005A6D29">
        <w:rPr>
          <w:i/>
        </w:rPr>
        <w:t>ß</w:t>
      </w:r>
      <w:r w:rsidRPr="005A6D29">
        <w:rPr>
          <w:i/>
        </w:rPr>
        <w:t>buchstabe</w:t>
      </w:r>
      <w:r w:rsidRPr="005A6D29">
        <w:t>.</w:t>
      </w:r>
      <w:r w:rsidRPr="005A6D29">
        <w:rPr>
          <w:i/>
        </w:rPr>
        <w:t>Ziffer</w:t>
      </w:r>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3" w:name="_Toc532290736"/>
      <w:bookmarkStart w:id="174"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3"/>
      <w:r w:rsidRPr="005A6D29">
        <w:rPr>
          <w:rStyle w:val="Grundzfett"/>
          <w:b w:val="0"/>
        </w:rPr>
        <w:t>Modell</w:t>
      </w:r>
      <w:bookmarkEnd w:id="174"/>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staben in der Numerierung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75" w:name="_Toc226907273"/>
      <w:r w:rsidRPr="005A6D29">
        <w:t>Kategorien von Äußerungen in wissenschaftlichen Arbeiten</w:t>
      </w:r>
      <w:bookmarkEnd w:id="175"/>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76" w:name="Literaturverzeichnis"/>
      <w:bookmarkStart w:id="177" w:name="_Toc395354983"/>
      <w:bookmarkStart w:id="178" w:name="_Toc226907274"/>
      <w:r w:rsidRPr="005A6D29">
        <w:lastRenderedPageBreak/>
        <w:t>Literaturverzeichnis</w:t>
      </w:r>
      <w:bookmarkEnd w:id="176"/>
      <w:bookmarkEnd w:id="177"/>
      <w:bookmarkEnd w:id="178"/>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79" w:name="AllgemeineFormLiteraturverz"/>
      <w:bookmarkEnd w:id="179"/>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0" w:name="Zwischenueberschrift"/>
      <w:bookmarkEnd w:id="180"/>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Becker, J.; Rosemann, M. (1993): Logistik und CIM: Die effiziente Material- und Informationsflußgestaltung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Tips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r w:rsidRPr="005A6D29">
        <w:t>Disterer,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31"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r w:rsidRPr="005A6D29">
        <w:t>Vieweg+Teubner,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7. Aufl.,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 xml:space="preserve">Becker, J.; Rosemann, M.; Schütte, R. (1995): Grundsätze ordnungsmäßiger Modellierung (GoM).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ing auf Basis von Scannerdaten.</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Rosemann, M. (1995): Erstellung und Integration von Prozeßmodellen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In: Herald Tribune.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1" w:name="_Toc226907275"/>
      <w:r w:rsidRPr="003D68FB">
        <w:rPr>
          <w:lang w:val="en-US"/>
        </w:rPr>
        <w:lastRenderedPageBreak/>
        <w:t>Literaturverzeichnis (Quellen)</w:t>
      </w:r>
      <w:bookmarkEnd w:id="181"/>
    </w:p>
    <w:p w14:paraId="7590CCB0" w14:textId="0163AF80" w:rsidR="00D37DA4" w:rsidRPr="00102CEF" w:rsidRDefault="00D37DA4" w:rsidP="00D37DA4">
      <w:pPr>
        <w:pStyle w:val="Literatureintrag"/>
        <w:jc w:val="both"/>
        <w:rPr>
          <w:lang w:val="en-US"/>
        </w:rPr>
      </w:pPr>
      <w:bookmarkStart w:id="182"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Gaol</w:t>
      </w:r>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im Internet: </w:t>
      </w:r>
      <w:hyperlink r:id="rId32" w:history="1">
        <w:r w:rsidRPr="00D876C0">
          <w:rPr>
            <w:rStyle w:val="Hyperlink"/>
            <w:lang w:val="en-US"/>
          </w:rPr>
          <w:t>https://arxiv.org/pdf/2310.13039</w:t>
        </w:r>
      </w:hyperlink>
      <w:r>
        <w:rPr>
          <w:lang w:val="en-US"/>
        </w:rPr>
        <w:t xml:space="preserve"> (Stand: 12.06.2026)</w:t>
      </w:r>
    </w:p>
    <w:bookmarkEnd w:id="182"/>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3" w:name="wiki_gestik"/>
      <w:r w:rsidRPr="00C06EFD">
        <w:t>Wikipedia</w:t>
      </w:r>
      <w:r>
        <w:t xml:space="preserve"> (2024)</w:t>
      </w:r>
      <w:r w:rsidRPr="00C06EFD">
        <w:t xml:space="preserve">, Gestik </w:t>
      </w:r>
      <w:r>
        <w:t>–</w:t>
      </w:r>
      <w:r w:rsidRPr="00C06EFD">
        <w:t xml:space="preserve"> O</w:t>
      </w:r>
      <w:r>
        <w:t xml:space="preserve">nline im Internet: </w:t>
      </w:r>
      <w:hyperlink r:id="rId33" w:history="1">
        <w:r w:rsidRPr="00D876C0">
          <w:rPr>
            <w:rStyle w:val="Hyperlink"/>
          </w:rPr>
          <w:t>https://de.wikipedia.org/wiki/Gestik</w:t>
        </w:r>
      </w:hyperlink>
      <w:r>
        <w:t xml:space="preserve"> (</w:t>
      </w:r>
      <w:r w:rsidR="00347EA7">
        <w:t xml:space="preserve">Stand: </w:t>
      </w:r>
      <w:r>
        <w:t>12.06.2026)</w:t>
      </w:r>
      <w:bookmarkEnd w:id="183"/>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84" w:name="wiki_SL"/>
      <w:r w:rsidRPr="00347EA7">
        <w:rPr>
          <w:lang w:val="en-US"/>
        </w:rPr>
        <w:t>Wikipedia (2026), Supervised learning</w:t>
      </w:r>
      <w:r>
        <w:rPr>
          <w:lang w:val="en-US"/>
        </w:rPr>
        <w:t xml:space="preserve"> (SL)</w:t>
      </w:r>
      <w:r w:rsidRPr="00347EA7">
        <w:rPr>
          <w:lang w:val="en-US"/>
        </w:rPr>
        <w:t xml:space="preserve"> – Online i</w:t>
      </w:r>
      <w:r>
        <w:rPr>
          <w:lang w:val="en-US"/>
        </w:rPr>
        <w:t xml:space="preserve">m Internet: </w:t>
      </w:r>
      <w:hyperlink r:id="rId34"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85" w:name="Oudah_2020"/>
      <w:r w:rsidRPr="0025388E">
        <w:rPr>
          <w:lang w:val="en-US"/>
        </w:rPr>
        <w:t>Oudah M., Al-Naji A.</w:t>
      </w:r>
      <w:r>
        <w:rPr>
          <w:lang w:val="en-US"/>
        </w:rPr>
        <w:t xml:space="preserve">, </w:t>
      </w:r>
      <w:r w:rsidRPr="0025388E">
        <w:rPr>
          <w:lang w:val="en-US"/>
        </w:rPr>
        <w:t>Chahl J. (2020)</w:t>
      </w:r>
      <w:r>
        <w:rPr>
          <w:lang w:val="en-US"/>
        </w:rPr>
        <w:t>:</w:t>
      </w:r>
      <w:r w:rsidRPr="0025388E">
        <w:rPr>
          <w:lang w:val="en-US"/>
        </w:rPr>
        <w:t xml:space="preserve"> Hand Gesture Recognition Based on Computer Vision: A Review of Techniques</w:t>
      </w:r>
      <w:r>
        <w:rPr>
          <w:lang w:val="en-US"/>
        </w:rPr>
        <w:t xml:space="preserve"> – Online im Internet</w:t>
      </w:r>
      <w:r w:rsidRPr="0025388E">
        <w:rPr>
          <w:lang w:val="en-US"/>
        </w:rPr>
        <w:t xml:space="preserve">: </w:t>
      </w:r>
      <w:hyperlink r:id="rId35" w:history="1">
        <w:r w:rsidRPr="000D3E22">
          <w:rPr>
            <w:rStyle w:val="Hyperlink"/>
            <w:lang w:val="en-US"/>
          </w:rPr>
          <w:t>https://www.mdpi.com/2313-433X/6/8/73</w:t>
        </w:r>
      </w:hyperlink>
      <w:bookmarkEnd w:id="185"/>
    </w:p>
    <w:p w14:paraId="443DF11C" w14:textId="77777777" w:rsidR="0025388E" w:rsidRDefault="0025388E" w:rsidP="00D37DA4">
      <w:pPr>
        <w:pStyle w:val="Literatureintrag"/>
        <w:jc w:val="both"/>
        <w:rPr>
          <w:lang w:val="en-US"/>
        </w:rPr>
      </w:pPr>
    </w:p>
    <w:p w14:paraId="2B18B996" w14:textId="77BEAA93" w:rsidR="003D68FB" w:rsidRPr="003D68FB" w:rsidRDefault="003D68FB" w:rsidP="00D37DA4">
      <w:pPr>
        <w:pStyle w:val="Literatureintrag"/>
        <w:jc w:val="both"/>
        <w:rPr>
          <w:lang w:val="en-US"/>
        </w:rPr>
      </w:pPr>
      <w:bookmarkStart w:id="186" w:name="Nickel_2007"/>
      <w:r w:rsidRPr="003D68FB">
        <w:rPr>
          <w:lang w:val="en-US"/>
        </w:rPr>
        <w:t>Nickel K., Stiefelhagen R. (2007): Visual recognition of pointing gestures for human–robot interaction</w:t>
      </w:r>
      <w:r>
        <w:rPr>
          <w:lang w:val="en-US"/>
        </w:rPr>
        <w:t xml:space="preserve"> - Online im Internet: </w:t>
      </w:r>
      <w:hyperlink r:id="rId36" w:history="1">
        <w:r w:rsidRPr="00351349">
          <w:rPr>
            <w:rStyle w:val="Hyperlink"/>
            <w:lang w:val="en-US"/>
          </w:rPr>
          <w:t>https://www.sciencedirect.com/science/article/abs/pii/S0262885606002897?fr=RR-9&amp;ref=pdf_download&amp;rr=9ef67c904f94e523</w:t>
        </w:r>
      </w:hyperlink>
      <w:r>
        <w:rPr>
          <w:lang w:val="en-US"/>
        </w:rPr>
        <w:t xml:space="preserve"> (Stand: 20.06.26)</w:t>
      </w:r>
    </w:p>
    <w:bookmarkEnd w:id="184"/>
    <w:bookmarkEnd w:id="186"/>
    <w:p w14:paraId="15D7E447" w14:textId="77777777" w:rsidR="009C10E7" w:rsidRPr="005A6D29" w:rsidRDefault="005D01C0">
      <w:pPr>
        <w:pStyle w:val="Grundtextwieberschr1"/>
        <w:numPr>
          <w:ilvl w:val="0"/>
          <w:numId w:val="0"/>
        </w:numPr>
        <w:ind w:left="851" w:hanging="851"/>
      </w:pPr>
      <w:r w:rsidRPr="005A6D29">
        <w:lastRenderedPageBreak/>
        <w:t>Abschließende Erklärung</w:t>
      </w:r>
    </w:p>
    <w:p w14:paraId="165D4619" w14:textId="77777777" w:rsidR="009C10E7" w:rsidRPr="005A6D29"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37"/>
      <w:headerReference w:type="first" r:id="rId38"/>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07D45" w14:textId="77777777" w:rsidR="00A75515" w:rsidRPr="005A6D29" w:rsidRDefault="00A75515">
      <w:r w:rsidRPr="005A6D29">
        <w:separator/>
      </w:r>
    </w:p>
  </w:endnote>
  <w:endnote w:type="continuationSeparator" w:id="0">
    <w:p w14:paraId="09FC114C" w14:textId="77777777" w:rsidR="00A75515" w:rsidRPr="005A6D29" w:rsidRDefault="00A75515">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91348" w14:textId="77777777" w:rsidR="00A75515" w:rsidRPr="005A6D29" w:rsidRDefault="00A75515">
      <w:r w:rsidRPr="005A6D29">
        <w:separator/>
      </w:r>
    </w:p>
  </w:footnote>
  <w:footnote w:type="continuationSeparator" w:id="0">
    <w:p w14:paraId="712472D7" w14:textId="77777777" w:rsidR="00A75515" w:rsidRPr="005A6D29" w:rsidRDefault="00A75515">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Anführungszeichen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1B839E08"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CB6FD1">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40FBC2C6"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826E87">
        <w:rPr>
          <w:rStyle w:val="Hyperlink"/>
          <w:noProof/>
          <w:color w:val="000000" w:themeColor="text1"/>
          <w:u w:val="none"/>
        </w:rPr>
        <w:t>13</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5"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6" w15:restartNumberingAfterBreak="0">
    <w:nsid w:val="4F052F77"/>
    <w:multiLevelType w:val="singleLevel"/>
    <w:tmpl w:val="6B867132"/>
    <w:lvl w:ilvl="0">
      <w:numFmt w:val="decimal"/>
      <w:lvlText w:val="*"/>
      <w:lvlJc w:val="left"/>
    </w:lvl>
  </w:abstractNum>
  <w:abstractNum w:abstractNumId="1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1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2"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3"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4"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77816A02"/>
    <w:multiLevelType w:val="singleLevel"/>
    <w:tmpl w:val="37A8B15C"/>
    <w:lvl w:ilvl="0">
      <w:numFmt w:val="decimal"/>
      <w:lvlText w:val="*"/>
      <w:lvlJc w:val="left"/>
    </w:lvl>
  </w:abstractNum>
  <w:abstractNum w:abstractNumId="27"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7"/>
  </w:num>
  <w:num w:numId="7" w16cid:durableId="582646734">
    <w:abstractNumId w:val="9"/>
  </w:num>
  <w:num w:numId="8" w16cid:durableId="137654574">
    <w:abstractNumId w:val="2"/>
  </w:num>
  <w:num w:numId="9" w16cid:durableId="1613390816">
    <w:abstractNumId w:val="20"/>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18"/>
  </w:num>
  <w:num w:numId="12" w16cid:durableId="1523206813">
    <w:abstractNumId w:val="25"/>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6"/>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6"/>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3"/>
  </w:num>
  <w:num w:numId="18" w16cid:durableId="38166899">
    <w:abstractNumId w:val="10"/>
  </w:num>
  <w:num w:numId="19" w16cid:durableId="1127704012">
    <w:abstractNumId w:val="21"/>
  </w:num>
  <w:num w:numId="20" w16cid:durableId="1900360885">
    <w:abstractNumId w:val="15"/>
  </w:num>
  <w:num w:numId="21" w16cid:durableId="1051342329">
    <w:abstractNumId w:val="6"/>
  </w:num>
  <w:num w:numId="22" w16cid:durableId="415202503">
    <w:abstractNumId w:val="22"/>
  </w:num>
  <w:num w:numId="23" w16cid:durableId="1749501247">
    <w:abstractNumId w:val="24"/>
  </w:num>
  <w:num w:numId="24" w16cid:durableId="1994604197">
    <w:abstractNumId w:val="14"/>
  </w:num>
  <w:num w:numId="25" w16cid:durableId="942570112">
    <w:abstractNumId w:val="12"/>
  </w:num>
  <w:num w:numId="26" w16cid:durableId="1866477436">
    <w:abstractNumId w:val="19"/>
  </w:num>
  <w:num w:numId="27" w16cid:durableId="683941177">
    <w:abstractNumId w:val="12"/>
  </w:num>
  <w:num w:numId="28" w16cid:durableId="970595582">
    <w:abstractNumId w:val="12"/>
  </w:num>
  <w:num w:numId="29" w16cid:durableId="294144387">
    <w:abstractNumId w:val="12"/>
  </w:num>
  <w:num w:numId="30" w16cid:durableId="1417630888">
    <w:abstractNumId w:val="27"/>
  </w:num>
  <w:num w:numId="31" w16cid:durableId="1989432135">
    <w:abstractNumId w:val="4"/>
  </w:num>
  <w:num w:numId="32" w16cid:durableId="8738091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20455"/>
    <w:rsid w:val="00032059"/>
    <w:rsid w:val="000950BA"/>
    <w:rsid w:val="000E0984"/>
    <w:rsid w:val="000F02CF"/>
    <w:rsid w:val="000F4830"/>
    <w:rsid w:val="000F52BE"/>
    <w:rsid w:val="00100F9E"/>
    <w:rsid w:val="00102CEF"/>
    <w:rsid w:val="00156ED5"/>
    <w:rsid w:val="00195C7C"/>
    <w:rsid w:val="001B518C"/>
    <w:rsid w:val="001C3A64"/>
    <w:rsid w:val="001D517D"/>
    <w:rsid w:val="002145DF"/>
    <w:rsid w:val="002303A8"/>
    <w:rsid w:val="00232101"/>
    <w:rsid w:val="00246CB5"/>
    <w:rsid w:val="00250B0E"/>
    <w:rsid w:val="00253701"/>
    <w:rsid w:val="0025388E"/>
    <w:rsid w:val="002A1E88"/>
    <w:rsid w:val="002D0417"/>
    <w:rsid w:val="002D0945"/>
    <w:rsid w:val="002D58F5"/>
    <w:rsid w:val="00306C90"/>
    <w:rsid w:val="00340E8D"/>
    <w:rsid w:val="00347EA7"/>
    <w:rsid w:val="00366CAE"/>
    <w:rsid w:val="003A5053"/>
    <w:rsid w:val="003B6642"/>
    <w:rsid w:val="003B6BC6"/>
    <w:rsid w:val="003D0EEA"/>
    <w:rsid w:val="003D68FB"/>
    <w:rsid w:val="003E1EA3"/>
    <w:rsid w:val="00410FA2"/>
    <w:rsid w:val="0041252C"/>
    <w:rsid w:val="004A7A95"/>
    <w:rsid w:val="004E1F18"/>
    <w:rsid w:val="004F7730"/>
    <w:rsid w:val="005112AC"/>
    <w:rsid w:val="0051167E"/>
    <w:rsid w:val="00535C99"/>
    <w:rsid w:val="00546D7B"/>
    <w:rsid w:val="00547A4B"/>
    <w:rsid w:val="00574FE0"/>
    <w:rsid w:val="00583917"/>
    <w:rsid w:val="005A6D29"/>
    <w:rsid w:val="005C2A22"/>
    <w:rsid w:val="005C38EA"/>
    <w:rsid w:val="005D003A"/>
    <w:rsid w:val="005D01C0"/>
    <w:rsid w:val="006042B8"/>
    <w:rsid w:val="00627AD4"/>
    <w:rsid w:val="0065534D"/>
    <w:rsid w:val="00662D8D"/>
    <w:rsid w:val="006658E7"/>
    <w:rsid w:val="006678BC"/>
    <w:rsid w:val="00685D34"/>
    <w:rsid w:val="00694AA9"/>
    <w:rsid w:val="006C09FD"/>
    <w:rsid w:val="00716920"/>
    <w:rsid w:val="00723B39"/>
    <w:rsid w:val="0075171A"/>
    <w:rsid w:val="00755E3C"/>
    <w:rsid w:val="0077574D"/>
    <w:rsid w:val="00775DF7"/>
    <w:rsid w:val="00786943"/>
    <w:rsid w:val="007A35A5"/>
    <w:rsid w:val="007C03DB"/>
    <w:rsid w:val="007C2AD1"/>
    <w:rsid w:val="007E165D"/>
    <w:rsid w:val="007F61CD"/>
    <w:rsid w:val="00800C60"/>
    <w:rsid w:val="00807CC6"/>
    <w:rsid w:val="0082410C"/>
    <w:rsid w:val="0082534D"/>
    <w:rsid w:val="00826E87"/>
    <w:rsid w:val="008455E4"/>
    <w:rsid w:val="00846C18"/>
    <w:rsid w:val="0088198F"/>
    <w:rsid w:val="00897E2F"/>
    <w:rsid w:val="008A5CF8"/>
    <w:rsid w:val="008B7A20"/>
    <w:rsid w:val="008C2E91"/>
    <w:rsid w:val="008D57F5"/>
    <w:rsid w:val="008F7635"/>
    <w:rsid w:val="00902F03"/>
    <w:rsid w:val="00905687"/>
    <w:rsid w:val="00943538"/>
    <w:rsid w:val="0095670A"/>
    <w:rsid w:val="00956901"/>
    <w:rsid w:val="009C10E7"/>
    <w:rsid w:val="009C4999"/>
    <w:rsid w:val="009C6C98"/>
    <w:rsid w:val="009F11A1"/>
    <w:rsid w:val="00A11309"/>
    <w:rsid w:val="00A75515"/>
    <w:rsid w:val="00AB24D9"/>
    <w:rsid w:val="00AD7A19"/>
    <w:rsid w:val="00AE3457"/>
    <w:rsid w:val="00AF71F8"/>
    <w:rsid w:val="00B278C5"/>
    <w:rsid w:val="00B36DF5"/>
    <w:rsid w:val="00B720EA"/>
    <w:rsid w:val="00B92417"/>
    <w:rsid w:val="00B93EBC"/>
    <w:rsid w:val="00BD3601"/>
    <w:rsid w:val="00BD3FAA"/>
    <w:rsid w:val="00BE39C1"/>
    <w:rsid w:val="00BE4DE9"/>
    <w:rsid w:val="00BE54D6"/>
    <w:rsid w:val="00BF5AAC"/>
    <w:rsid w:val="00C06EFD"/>
    <w:rsid w:val="00C1456A"/>
    <w:rsid w:val="00C73635"/>
    <w:rsid w:val="00C91594"/>
    <w:rsid w:val="00C9362E"/>
    <w:rsid w:val="00C96FBF"/>
    <w:rsid w:val="00CB6FD1"/>
    <w:rsid w:val="00CC0399"/>
    <w:rsid w:val="00CE18C6"/>
    <w:rsid w:val="00D1474F"/>
    <w:rsid w:val="00D16BF9"/>
    <w:rsid w:val="00D37DA4"/>
    <w:rsid w:val="00D534DE"/>
    <w:rsid w:val="00D61FA3"/>
    <w:rsid w:val="00D71AFD"/>
    <w:rsid w:val="00D77976"/>
    <w:rsid w:val="00D77A57"/>
    <w:rsid w:val="00D94083"/>
    <w:rsid w:val="00DC08B0"/>
    <w:rsid w:val="00DC45A7"/>
    <w:rsid w:val="00DE3BF6"/>
    <w:rsid w:val="00E10605"/>
    <w:rsid w:val="00E20B79"/>
    <w:rsid w:val="00E231F1"/>
    <w:rsid w:val="00E43446"/>
    <w:rsid w:val="00E86CF7"/>
    <w:rsid w:val="00E93075"/>
    <w:rsid w:val="00EA2C73"/>
    <w:rsid w:val="00EB1DC0"/>
    <w:rsid w:val="00F03CA1"/>
    <w:rsid w:val="00F22542"/>
    <w:rsid w:val="00F4318C"/>
    <w:rsid w:val="00F669BA"/>
    <w:rsid w:val="00FB3A20"/>
    <w:rsid w:val="00FB6A72"/>
    <w:rsid w:val="00FB75D3"/>
    <w:rsid w:val="00FC0683"/>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16BF9"/>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meenk.com/kinect-field-of-view-comparison/?utm_source=chatgpt.com"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hyperlink" Target="https://en.wikipedia.org/wiki/Supervised_learning" TargetMode="Externa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de.wikipedia.org/wiki/Gestik"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yperlink" Target="https://www.onshape.com/" TargetMode="External"/><Relationship Id="rId20" Type="http://schemas.openxmlformats.org/officeDocument/2006/relationships/image" Target="media/image5.png"/><Relationship Id="rId29" Type="http://schemas.openxmlformats.org/officeDocument/2006/relationships/image" Target="media/image14.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yperlink" Target="https://arxiv.org/pdf/2310.13039" TargetMode="External"/><Relationship Id="rId37" Type="http://schemas.openxmlformats.org/officeDocument/2006/relationships/header" Target="head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ad.onshape.com/documents/00b008a3f533eca98fac5bba/w/b6eb2c8f02007af9c686e203/e/60674b425d3e898ddf7b70c7"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www.sciencedirect.com/science/article/abs/pii/S0262885606002897?fr=RR-9&amp;ref=pdf_download&amp;rr=9ef67c904f94e523" TargetMode="Externa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hyperlink" Target="https://prof.bht-berlin.de/schneider/lehre-studies/download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e.mathworks.com/products/simulink.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wmf"/><Relationship Id="rId35" Type="http://schemas.openxmlformats.org/officeDocument/2006/relationships/hyperlink" Target="https://www.mdpi.com/2313-433X/6/8/73" TargetMode="Externa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46</Pages>
  <Words>10117</Words>
  <Characters>63742</Characters>
  <Application>Microsoft Office Word</Application>
  <DocSecurity>0</DocSecurity>
  <Lines>531</Lines>
  <Paragraphs>147</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73712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33</cp:revision>
  <cp:lastPrinted>2001-12-20T09:45:00Z</cp:lastPrinted>
  <dcterms:created xsi:type="dcterms:W3CDTF">2023-02-22T09:53:00Z</dcterms:created>
  <dcterms:modified xsi:type="dcterms:W3CDTF">2026-05-04T22:05:00Z</dcterms:modified>
</cp:coreProperties>
</file>