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id w:val="14641096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88CE24D" w14:textId="4A9E5277" w:rsidR="00560596" w:rsidRDefault="00560596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910078F" wp14:editId="36FEBFFB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4226DEA3032E49428C1B3D48A6A5857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FD25114" w14:textId="7E342825" w:rsidR="00560596" w:rsidRDefault="006F341C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PROYECTO. EL RELEVO DEL DESARROLLADOR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1F9866F6F543492A81DC0060F4B9775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27D5370" w14:textId="216121F8" w:rsidR="00560596" w:rsidRDefault="006F341C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Sistemas Informáticos</w:t>
              </w:r>
            </w:p>
          </w:sdtContent>
        </w:sdt>
        <w:p w14:paraId="4CF6F489" w14:textId="77777777" w:rsidR="00560596" w:rsidRDefault="00560596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617E183" wp14:editId="3D335CE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7C5B5E35" w14:textId="35449FFF" w:rsidR="00560596" w:rsidRDefault="006F341C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1 de enero de 2026</w:t>
                                    </w:r>
                                  </w:p>
                                </w:sdtContent>
                              </w:sdt>
                              <w:p w14:paraId="5839FFA1" w14:textId="18136073" w:rsidR="00560596" w:rsidRDefault="00F03A25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F341C">
                                      <w:rPr>
                                        <w:caps/>
                                        <w:color w:val="4472C4" w:themeColor="accent1"/>
                                      </w:rPr>
                                      <w:t>EVA ROMÁN CHASTANG</w:t>
                                    </w:r>
                                  </w:sdtContent>
                                </w:sdt>
                              </w:p>
                              <w:p w14:paraId="44109E60" w14:textId="4F0AD58C" w:rsidR="00560596" w:rsidRDefault="00F03A25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F341C">
                                      <w:rPr>
                                        <w:color w:val="4472C4" w:themeColor="accent1"/>
                                      </w:rPr>
                                      <w:t>1º DAW 2025/2026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17E18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7C5B5E35" w14:textId="35449FFF" w:rsidR="00560596" w:rsidRDefault="006F341C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1 de enero de 2026</w:t>
                              </w:r>
                            </w:p>
                          </w:sdtContent>
                        </w:sdt>
                        <w:p w14:paraId="5839FFA1" w14:textId="18136073" w:rsidR="00560596" w:rsidRDefault="00374C59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6F341C">
                                <w:rPr>
                                  <w:caps/>
                                  <w:color w:val="4472C4" w:themeColor="accent1"/>
                                </w:rPr>
                                <w:t>EVA ROMÁN CHASTANG</w:t>
                              </w:r>
                            </w:sdtContent>
                          </w:sdt>
                        </w:p>
                        <w:p w14:paraId="44109E60" w14:textId="4F0AD58C" w:rsidR="00560596" w:rsidRDefault="00374C59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6F341C">
                                <w:rPr>
                                  <w:color w:val="4472C4" w:themeColor="accent1"/>
                                </w:rPr>
                                <w:t>1º DAW 2025/2026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768086A6" wp14:editId="3BBA81FF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40D275E" w14:textId="2127B07E" w:rsidR="00560596" w:rsidRDefault="00560596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8310529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0BE44C" w14:textId="3F4578E9" w:rsidR="00B92BA3" w:rsidRDefault="00B92BA3">
          <w:pPr>
            <w:pStyle w:val="TtulodeTDC"/>
          </w:pPr>
          <w:r>
            <w:t>Tabla de contenido</w:t>
          </w:r>
        </w:p>
        <w:p w14:paraId="32602846" w14:textId="77777777" w:rsidR="00FA568B" w:rsidRDefault="00B92BA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92242" w:history="1">
            <w:r w:rsidR="00FA568B" w:rsidRPr="00E95775">
              <w:rPr>
                <w:rStyle w:val="Hipervnculo"/>
                <w:noProof/>
              </w:rPr>
              <w:t>INTRODUCCIÓN</w:t>
            </w:r>
            <w:r w:rsidR="00FA568B">
              <w:rPr>
                <w:noProof/>
                <w:webHidden/>
              </w:rPr>
              <w:tab/>
            </w:r>
            <w:r w:rsidR="00FA568B">
              <w:rPr>
                <w:noProof/>
                <w:webHidden/>
              </w:rPr>
              <w:fldChar w:fldCharType="begin"/>
            </w:r>
            <w:r w:rsidR="00FA568B">
              <w:rPr>
                <w:noProof/>
                <w:webHidden/>
              </w:rPr>
              <w:instrText xml:space="preserve"> PAGEREF _Toc227592242 \h </w:instrText>
            </w:r>
            <w:r w:rsidR="00FA568B">
              <w:rPr>
                <w:noProof/>
                <w:webHidden/>
              </w:rPr>
            </w:r>
            <w:r w:rsidR="00FA568B">
              <w:rPr>
                <w:noProof/>
                <w:webHidden/>
              </w:rPr>
              <w:fldChar w:fldCharType="separate"/>
            </w:r>
            <w:r w:rsidR="00FA568B">
              <w:rPr>
                <w:noProof/>
                <w:webHidden/>
              </w:rPr>
              <w:t>2</w:t>
            </w:r>
            <w:r w:rsidR="00FA568B">
              <w:rPr>
                <w:noProof/>
                <w:webHidden/>
              </w:rPr>
              <w:fldChar w:fldCharType="end"/>
            </w:r>
          </w:hyperlink>
        </w:p>
        <w:p w14:paraId="2DF5C33F" w14:textId="77777777" w:rsidR="00FA568B" w:rsidRDefault="00FA568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hyperlink w:anchor="_Toc227592243" w:history="1">
            <w:r w:rsidRPr="00E95775">
              <w:rPr>
                <w:rStyle w:val="Hipervnculo"/>
                <w:noProof/>
              </w:rPr>
              <w:t>README.md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01C1B" w14:textId="77777777" w:rsidR="00FA568B" w:rsidRDefault="00FA568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hyperlink w:anchor="_Toc227592244" w:history="1">
            <w:r w:rsidRPr="00E95775">
              <w:rPr>
                <w:rStyle w:val="Hipervnculo"/>
                <w:noProof/>
              </w:rPr>
              <w:t>DOCUMENTACIÓN DE LA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2169E" w14:textId="6DDA7170" w:rsidR="00B92BA3" w:rsidRDefault="00B92BA3">
          <w:r>
            <w:rPr>
              <w:b/>
              <w:bCs/>
            </w:rPr>
            <w:fldChar w:fldCharType="end"/>
          </w:r>
        </w:p>
      </w:sdtContent>
    </w:sdt>
    <w:p w14:paraId="4E38B7B1" w14:textId="77777777" w:rsidR="00B92BA3" w:rsidRDefault="00B92BA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13E5569" w14:textId="4ADB99CF" w:rsidR="00B92BA3" w:rsidRDefault="006F341C" w:rsidP="006F341C">
      <w:pPr>
        <w:pStyle w:val="Ttulo1"/>
      </w:pPr>
      <w:bookmarkStart w:id="0" w:name="_Toc227592242"/>
      <w:r>
        <w:lastRenderedPageBreak/>
        <w:t>INTRODUCCIÓN</w:t>
      </w:r>
      <w:bookmarkEnd w:id="0"/>
    </w:p>
    <w:p w14:paraId="532CA412" w14:textId="77777777" w:rsidR="006F341C" w:rsidRDefault="006F341C" w:rsidP="006F341C"/>
    <w:p w14:paraId="729F31C2" w14:textId="19509EAE" w:rsidR="006F341C" w:rsidRDefault="006F341C" w:rsidP="006F341C">
      <w:r>
        <w:t>Para este proyecto he decidido reutilizar un programa en Python sobre la gestión de alquiler de vehículos.</w:t>
      </w:r>
    </w:p>
    <w:p w14:paraId="02FF5AF2" w14:textId="4114304C" w:rsidR="006F341C" w:rsidRDefault="006F341C" w:rsidP="006F341C">
      <w:r>
        <w:t>A continuación mostraré el procedimiento de este trabajo, creando los archivos README.md y ARQUITECTURE.md, la documentación de la API, mostrando la guía de estilo y el manual de Usuario Digital.</w:t>
      </w:r>
    </w:p>
    <w:p w14:paraId="377C92B0" w14:textId="77777777" w:rsidR="006F341C" w:rsidRDefault="006F341C" w:rsidP="006F341C"/>
    <w:p w14:paraId="3E8D9C97" w14:textId="0382D5DE" w:rsidR="006F341C" w:rsidRDefault="006F341C" w:rsidP="006F341C">
      <w:pPr>
        <w:pStyle w:val="Ttulo1"/>
      </w:pPr>
      <w:bookmarkStart w:id="1" w:name="_Toc227592243"/>
      <w:r>
        <w:t>README.md</w:t>
      </w:r>
      <w:bookmarkEnd w:id="1"/>
    </w:p>
    <w:p w14:paraId="4D5360FE" w14:textId="363447A5" w:rsidR="006F341C" w:rsidRDefault="006F341C" w:rsidP="006F341C"/>
    <w:p w14:paraId="0EAD48AE" w14:textId="0B907AC4" w:rsidR="006F341C" w:rsidRDefault="006F341C" w:rsidP="006F341C">
      <w:r>
        <w:t>Para empezar, he creado un archivo README.md que incluye los requisitos, pasos detallados para el despliegue en local y las variables de entorno necesarias.</w:t>
      </w:r>
    </w:p>
    <w:p w14:paraId="40C25C36" w14:textId="7EBB76B2" w:rsidR="006F341C" w:rsidRDefault="006F341C" w:rsidP="006F341C">
      <w:r w:rsidRPr="006F341C">
        <w:rPr>
          <w:noProof/>
          <w:lang w:eastAsia="es-ES"/>
        </w:rPr>
        <w:drawing>
          <wp:inline distT="0" distB="0" distL="0" distR="0" wp14:anchorId="78C58BEA" wp14:editId="4762D862">
            <wp:extent cx="4783111" cy="3200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2525" cy="320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0137" w14:textId="77777777" w:rsidR="006F341C" w:rsidRDefault="006F341C" w:rsidP="006F341C"/>
    <w:p w14:paraId="3DFB6CD8" w14:textId="6709B506" w:rsidR="006F341C" w:rsidRDefault="00FA568B" w:rsidP="006F341C">
      <w:r>
        <w:t>Ha</w:t>
      </w:r>
      <w:r w:rsidR="006F341C">
        <w:t xml:space="preserve"> continuación he creado y activado un entorno visual, trabajando desde el </w:t>
      </w:r>
      <w:proofErr w:type="spellStart"/>
      <w:r w:rsidR="006F341C">
        <w:t>cmd</w:t>
      </w:r>
      <w:proofErr w:type="spellEnd"/>
      <w:r w:rsidR="006F341C">
        <w:t>:</w:t>
      </w:r>
    </w:p>
    <w:p w14:paraId="35528F35" w14:textId="02046DFE" w:rsidR="006F341C" w:rsidRDefault="006F341C" w:rsidP="006F341C">
      <w:r w:rsidRPr="006F341C">
        <w:rPr>
          <w:noProof/>
          <w:lang w:eastAsia="es-ES"/>
        </w:rPr>
        <w:drawing>
          <wp:inline distT="0" distB="0" distL="0" distR="0" wp14:anchorId="7EFC6104" wp14:editId="6883B8E2">
            <wp:extent cx="2381250" cy="873927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799" cy="88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72A2" w14:textId="77777777" w:rsidR="00954587" w:rsidRDefault="00954587" w:rsidP="006F341C"/>
    <w:p w14:paraId="55758EE3" w14:textId="77777777" w:rsidR="00954587" w:rsidRDefault="00954587" w:rsidP="006F341C"/>
    <w:p w14:paraId="19F772BC" w14:textId="77777777" w:rsidR="00954587" w:rsidRDefault="00954587" w:rsidP="006F341C"/>
    <w:p w14:paraId="1A0773E7" w14:textId="0B4BC205" w:rsidR="00954587" w:rsidRDefault="00954587" w:rsidP="006F341C">
      <w:r>
        <w:lastRenderedPageBreak/>
        <w:t>Lo siguiente es instalar las dependencias y ejecutar la aplicación.</w:t>
      </w:r>
    </w:p>
    <w:p w14:paraId="4B96CCBE" w14:textId="7964E5A0" w:rsidR="00954587" w:rsidRDefault="00954587" w:rsidP="006F341C">
      <w:r w:rsidRPr="00954587">
        <w:rPr>
          <w:noProof/>
          <w:lang w:eastAsia="es-ES"/>
        </w:rPr>
        <w:drawing>
          <wp:inline distT="0" distB="0" distL="0" distR="0" wp14:anchorId="2ECA141A" wp14:editId="6B34D25F">
            <wp:extent cx="3889563" cy="8667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6650" cy="86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B168" w14:textId="77777777" w:rsidR="00954587" w:rsidRDefault="00954587" w:rsidP="006F341C"/>
    <w:p w14:paraId="745EE81F" w14:textId="77777777" w:rsidR="00954587" w:rsidRDefault="00954587" w:rsidP="006F341C"/>
    <w:p w14:paraId="77FBD0D7" w14:textId="07AA1443" w:rsidR="00954587" w:rsidRDefault="00954587" w:rsidP="00954587">
      <w:pPr>
        <w:pStyle w:val="Ttulo1"/>
      </w:pPr>
      <w:bookmarkStart w:id="2" w:name="_Toc227592244"/>
      <w:r>
        <w:t>DOCUMENTACIÓN DE LA API</w:t>
      </w:r>
      <w:bookmarkEnd w:id="2"/>
    </w:p>
    <w:p w14:paraId="22D80FAE" w14:textId="77777777" w:rsidR="00954587" w:rsidRDefault="00954587" w:rsidP="00954587"/>
    <w:p w14:paraId="55DE48AC" w14:textId="4A9D9B4A" w:rsidR="00954587" w:rsidRDefault="00B72E06" w:rsidP="00954587">
      <w:r>
        <w:t xml:space="preserve">Al ser mi proyecto una aplicación de consola y no una aplicación Web o Móvil, no expone servicios hacia el exterior. Por tanto, no tiene </w:t>
      </w:r>
      <w:proofErr w:type="spellStart"/>
      <w:r>
        <w:t>endpoints</w:t>
      </w:r>
      <w:proofErr w:type="spellEnd"/>
      <w:r>
        <w:t xml:space="preserve"> ni requiere documentación en interfaces como </w:t>
      </w:r>
      <w:proofErr w:type="spellStart"/>
      <w:r>
        <w:t>Swagger</w:t>
      </w:r>
      <w:proofErr w:type="spellEnd"/>
      <w:r>
        <w:t xml:space="preserve"> o </w:t>
      </w:r>
      <w:proofErr w:type="spellStart"/>
      <w:r>
        <w:t>Postman</w:t>
      </w:r>
      <w:proofErr w:type="spellEnd"/>
      <w:r>
        <w:t>.</w:t>
      </w:r>
    </w:p>
    <w:p w14:paraId="1CDA03DF" w14:textId="77777777" w:rsidR="003C39F8" w:rsidRDefault="003C39F8" w:rsidP="00954587"/>
    <w:p w14:paraId="72D33E54" w14:textId="1FECE8D5" w:rsidR="003C39F8" w:rsidRDefault="003C39F8" w:rsidP="00954587">
      <w:r>
        <w:t>GUIA DE ARQUITECTURA</w:t>
      </w:r>
    </w:p>
    <w:p w14:paraId="3CA806B9" w14:textId="639A9344" w:rsidR="003C39F8" w:rsidRDefault="003C39F8" w:rsidP="003C39F8">
      <w:r>
        <w:t>El programa usa la herencia para facilitar la reutilización de los tipos de alquileres.</w:t>
      </w:r>
    </w:p>
    <w:p w14:paraId="2A7EF570" w14:textId="792AE722" w:rsidR="003C39F8" w:rsidRDefault="003C39F8" w:rsidP="003C39F8">
      <w:r>
        <w:t xml:space="preserve">Está compuesto por las clases </w:t>
      </w:r>
      <w:proofErr w:type="spellStart"/>
      <w:r>
        <w:t>Vehiculo</w:t>
      </w:r>
      <w:proofErr w:type="spellEnd"/>
      <w:r>
        <w:t xml:space="preserve"> (clase padre), </w:t>
      </w:r>
      <w:proofErr w:type="spellStart"/>
      <w:r>
        <w:t>VehiculoPorDias</w:t>
      </w:r>
      <w:proofErr w:type="spellEnd"/>
      <w:r>
        <w:t xml:space="preserve"> (hija) y </w:t>
      </w:r>
      <w:proofErr w:type="spellStart"/>
      <w:r>
        <w:t>VehiculoPremium</w:t>
      </w:r>
      <w:proofErr w:type="spellEnd"/>
      <w:r>
        <w:t xml:space="preserve"> (hija).</w:t>
      </w:r>
    </w:p>
    <w:p w14:paraId="5820B0C9" w14:textId="2EB534A8" w:rsidR="003C39F8" w:rsidRDefault="003C39F8" w:rsidP="003C39F8">
      <w:r>
        <w:t>Se ha utilizado el uso de las excepciones para controlar los errores que puedan surgir.</w:t>
      </w:r>
    </w:p>
    <w:p w14:paraId="49ED95D2" w14:textId="7C4916A7" w:rsidR="001912B8" w:rsidRPr="0015614C" w:rsidRDefault="001912B8" w:rsidP="003C39F8">
      <w:pPr>
        <w:rPr>
          <w:u w:val="single"/>
        </w:rPr>
      </w:pPr>
      <w:r>
        <w:t>La lógica del programa es la siguiente:</w:t>
      </w:r>
      <w:bookmarkStart w:id="3" w:name="_GoBack"/>
      <w:bookmarkEnd w:id="3"/>
    </w:p>
    <w:p w14:paraId="1AF6F4B0" w14:textId="7519BA71" w:rsidR="001912B8" w:rsidRDefault="001912B8" w:rsidP="001912B8">
      <w:pPr>
        <w:pStyle w:val="Prrafodelista"/>
        <w:numPr>
          <w:ilvl w:val="0"/>
          <w:numId w:val="4"/>
        </w:numPr>
      </w:pPr>
      <w:r>
        <w:t>Punto de entrada (</w:t>
      </w:r>
      <w:proofErr w:type="spellStart"/>
      <w:r>
        <w:t>main</w:t>
      </w:r>
      <w:proofErr w:type="spellEnd"/>
      <w:r>
        <w:t xml:space="preserve">): controlado por un bucle </w:t>
      </w:r>
      <w:proofErr w:type="spellStart"/>
      <w:r>
        <w:t>while</w:t>
      </w:r>
      <w:proofErr w:type="spellEnd"/>
      <w:r>
        <w:t>, el controlador principal que muestra un menú interactivo en la consola.</w:t>
      </w:r>
    </w:p>
    <w:p w14:paraId="1446A44C" w14:textId="7A4FA4A0" w:rsidR="001912B8" w:rsidRDefault="001912B8" w:rsidP="001912B8">
      <w:pPr>
        <w:pStyle w:val="Prrafodelista"/>
        <w:numPr>
          <w:ilvl w:val="0"/>
          <w:numId w:val="4"/>
        </w:numPr>
      </w:pPr>
      <w:r>
        <w:t>Estructura de datos: el inventario de los vehículos se almacena en la memoria utilizando los diccionarios.</w:t>
      </w:r>
    </w:p>
    <w:p w14:paraId="5C6B93B9" w14:textId="78174BBD" w:rsidR="001912B8" w:rsidRPr="00954587" w:rsidRDefault="001912B8" w:rsidP="001912B8">
      <w:r>
        <w:t xml:space="preserve">He utilizado una estructura orientada a objetos porque esto hace que el sistema sea escalable. Si el día de mañana </w:t>
      </w:r>
      <w:proofErr w:type="gramStart"/>
      <w:r>
        <w:t>quieren</w:t>
      </w:r>
      <w:proofErr w:type="gramEnd"/>
      <w:r>
        <w:t xml:space="preserve"> añadir una clase que sea ‘Vehículo Eléctrico’, simplemente se creará una clase que herede de ‘Vehículo’ sin tener que modificar de más el código.</w:t>
      </w:r>
    </w:p>
    <w:sectPr w:rsidR="001912B8" w:rsidRPr="00954587" w:rsidSect="00560596">
      <w:footerReference w:type="default" r:id="rId1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C0AB38" w14:textId="77777777" w:rsidR="00F03A25" w:rsidRDefault="00F03A25" w:rsidP="00560596">
      <w:pPr>
        <w:spacing w:after="0" w:line="240" w:lineRule="auto"/>
      </w:pPr>
      <w:r>
        <w:separator/>
      </w:r>
    </w:p>
  </w:endnote>
  <w:endnote w:type="continuationSeparator" w:id="0">
    <w:p w14:paraId="4648F680" w14:textId="77777777" w:rsidR="00F03A25" w:rsidRDefault="00F03A25" w:rsidP="00560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8151A7" w14:textId="1B30A2E0" w:rsidR="00560596" w:rsidRDefault="00954587">
    <w:pPr>
      <w:pStyle w:val="Piedepgina"/>
    </w:pPr>
    <w:r>
      <w:t>Eva Román Chastang</w:t>
    </w:r>
    <w:r w:rsidR="00560596">
      <w:ptab w:relativeTo="margin" w:alignment="center" w:leader="none"/>
    </w:r>
    <w:r w:rsidR="00560596">
      <w:fldChar w:fldCharType="begin"/>
    </w:r>
    <w:r w:rsidR="00560596">
      <w:instrText>PAGE   \* MERGEFORMAT</w:instrText>
    </w:r>
    <w:r w:rsidR="00560596">
      <w:fldChar w:fldCharType="separate"/>
    </w:r>
    <w:r w:rsidR="0015614C">
      <w:rPr>
        <w:noProof/>
      </w:rPr>
      <w:t>2</w:t>
    </w:r>
    <w:r w:rsidR="00560596">
      <w:fldChar w:fldCharType="end"/>
    </w:r>
    <w:r w:rsidR="00560596">
      <w:ptab w:relativeTo="margin" w:alignment="right" w:leader="none"/>
    </w:r>
    <w:r>
      <w:t>1ºDAW – 25/26</w:t>
    </w:r>
    <w:r w:rsidR="00560596">
      <w:t xml:space="preserve"> – IES </w:t>
    </w:r>
    <w:r>
      <w:t>Gran Capitán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318C02" w14:textId="77777777" w:rsidR="00F03A25" w:rsidRDefault="00F03A25" w:rsidP="00560596">
      <w:pPr>
        <w:spacing w:after="0" w:line="240" w:lineRule="auto"/>
      </w:pPr>
      <w:r>
        <w:separator/>
      </w:r>
    </w:p>
  </w:footnote>
  <w:footnote w:type="continuationSeparator" w:id="0">
    <w:p w14:paraId="632ECB0F" w14:textId="77777777" w:rsidR="00F03A25" w:rsidRDefault="00F03A25" w:rsidP="005605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63D99"/>
    <w:multiLevelType w:val="hybridMultilevel"/>
    <w:tmpl w:val="18DC27B6"/>
    <w:lvl w:ilvl="0" w:tplc="0C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CA6977"/>
    <w:multiLevelType w:val="hybridMultilevel"/>
    <w:tmpl w:val="0FF21EDA"/>
    <w:lvl w:ilvl="0" w:tplc="8D1631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7D65EA"/>
    <w:multiLevelType w:val="hybridMultilevel"/>
    <w:tmpl w:val="BCB88708"/>
    <w:lvl w:ilvl="0" w:tplc="2E1E7D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A621B8"/>
    <w:multiLevelType w:val="hybridMultilevel"/>
    <w:tmpl w:val="20384BB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C0C"/>
    <w:rsid w:val="0015614C"/>
    <w:rsid w:val="001912B8"/>
    <w:rsid w:val="0024695B"/>
    <w:rsid w:val="002528E0"/>
    <w:rsid w:val="00374C59"/>
    <w:rsid w:val="00385C0C"/>
    <w:rsid w:val="003C39F8"/>
    <w:rsid w:val="003E79CC"/>
    <w:rsid w:val="00560596"/>
    <w:rsid w:val="006F341C"/>
    <w:rsid w:val="00954587"/>
    <w:rsid w:val="009A06CB"/>
    <w:rsid w:val="00AB0372"/>
    <w:rsid w:val="00B72E06"/>
    <w:rsid w:val="00B92BA3"/>
    <w:rsid w:val="00C45004"/>
    <w:rsid w:val="00ED3D95"/>
    <w:rsid w:val="00F03A25"/>
    <w:rsid w:val="00FA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967272"/>
  <w15:chartTrackingRefBased/>
  <w15:docId w15:val="{14B28F4B-BF2A-4E83-AF32-CF9959328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5C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2B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5C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5C0C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560596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60596"/>
    <w:rPr>
      <w:rFonts w:eastAsiaTheme="minorEastAsia"/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5605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0596"/>
  </w:style>
  <w:style w:type="paragraph" w:styleId="Piedepgina">
    <w:name w:val="footer"/>
    <w:basedOn w:val="Normal"/>
    <w:link w:val="PiedepginaCar"/>
    <w:uiPriority w:val="99"/>
    <w:unhideWhenUsed/>
    <w:rsid w:val="005605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0596"/>
  </w:style>
  <w:style w:type="paragraph" w:styleId="TtulodeTDC">
    <w:name w:val="TOC Heading"/>
    <w:basedOn w:val="Ttulo1"/>
    <w:next w:val="Normal"/>
    <w:uiPriority w:val="39"/>
    <w:unhideWhenUsed/>
    <w:qFormat/>
    <w:rsid w:val="00B92BA3"/>
    <w:pPr>
      <w:outlineLvl w:val="9"/>
    </w:pPr>
    <w:rPr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92BA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92BA3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B92B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B92BA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19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226DEA3032E49428C1B3D48A6A58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211D56-BBD6-41ED-AB32-818E142AE8EC}"/>
      </w:docPartPr>
      <w:docPartBody>
        <w:p w:rsidR="00A30879" w:rsidRDefault="003E5BFF" w:rsidP="003E5BFF">
          <w:pPr>
            <w:pStyle w:val="4226DEA3032E49428C1B3D48A6A5857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1F9866F6F543492A81DC0060F4B97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BE27A3-BDDA-4319-9CE2-4322681EE6C1}"/>
      </w:docPartPr>
      <w:docPartBody>
        <w:p w:rsidR="00A30879" w:rsidRDefault="003E5BFF" w:rsidP="003E5BFF">
          <w:pPr>
            <w:pStyle w:val="1F9866F6F543492A81DC0060F4B97755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BFF"/>
    <w:rsid w:val="002070F3"/>
    <w:rsid w:val="00380822"/>
    <w:rsid w:val="003E5BFF"/>
    <w:rsid w:val="009A06CB"/>
    <w:rsid w:val="00A1066C"/>
    <w:rsid w:val="00A30879"/>
    <w:rsid w:val="00D732C9"/>
    <w:rsid w:val="00ED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226DEA3032E49428C1B3D48A6A58577">
    <w:name w:val="4226DEA3032E49428C1B3D48A6A58577"/>
    <w:rsid w:val="003E5BFF"/>
  </w:style>
  <w:style w:type="paragraph" w:customStyle="1" w:styleId="1F9866F6F543492A81DC0060F4B97755">
    <w:name w:val="1F9866F6F543492A81DC0060F4B97755"/>
    <w:rsid w:val="003E5B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>1º DAW 2025/2026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1D5EB49-6F91-4127-808C-B36F8A8A1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4</Pages>
  <Words>322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PROYECTO. EL RELEVO DEL DESARROLLADOR</vt:lpstr>
    </vt:vector>
  </TitlesOfParts>
  <Company>EVA ROMÁN CHASTANG</Company>
  <LinksUpToDate>false</LinksUpToDate>
  <CharactersWithSpaces>2092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PROYECTO. EL RELEVO DEL DESARROLLADOR</dc:title>
  <dc:subject>Sistemas Informáticos</dc:subject>
  <dc:creator>jesus cumplido</dc:creator>
  <cp:keywords/>
  <dc:description/>
  <cp:lastModifiedBy>Cuenta Microsoft</cp:lastModifiedBy>
  <cp:revision>3</cp:revision>
  <dcterms:created xsi:type="dcterms:W3CDTF">2026-03-05T09:44:00Z</dcterms:created>
  <dcterms:modified xsi:type="dcterms:W3CDTF">2026-04-20T18:32:00Z</dcterms:modified>
</cp:coreProperties>
</file>