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7CC" w:rsidRDefault="00B047CC" w:rsidP="00420C9B">
      <w:pPr>
        <w:pStyle w:val="Heading2"/>
        <w:jc w:val="center"/>
      </w:pPr>
      <w:r w:rsidRPr="00B047CC">
        <w:t>House Keeping</w:t>
      </w:r>
    </w:p>
    <w:p w:rsidR="00B047CC" w:rsidRDefault="00B047CC" w:rsidP="00B047CC">
      <w:r>
        <w:rPr>
          <w:sz w:val="28"/>
          <w:szCs w:val="28"/>
        </w:rPr>
        <w:t xml:space="preserve"> </w:t>
      </w:r>
      <w:r w:rsidR="00902A80">
        <w:t xml:space="preserve">we will test all non-trivial functions </w:t>
      </w:r>
    </w:p>
    <w:p w:rsidR="00902A80" w:rsidRPr="00B047CC" w:rsidRDefault="00902A80" w:rsidP="00B047CC">
      <w:pPr>
        <w:ind w:firstLine="720"/>
        <w:rPr>
          <w:sz w:val="28"/>
          <w:szCs w:val="28"/>
        </w:rPr>
      </w:pPr>
      <w:r>
        <w:t>- triage if needed</w:t>
      </w:r>
    </w:p>
    <w:p w:rsidR="00902A80" w:rsidRDefault="00902A80" w:rsidP="00902A80">
      <w:r>
        <w:t xml:space="preserve"> </w:t>
      </w:r>
      <w:r>
        <w:tab/>
        <w:t>- e</w:t>
      </w:r>
      <w:r w:rsidR="003701D8">
        <w:t>rring on the side of redundancy</w:t>
      </w:r>
    </w:p>
    <w:p w:rsidR="003701D8" w:rsidRDefault="003701D8" w:rsidP="003701D8"/>
    <w:p w:rsidR="00B047CC" w:rsidRDefault="00B047CC" w:rsidP="00902A80">
      <w:r>
        <w:t xml:space="preserve"> how our git will be lai</w:t>
      </w:r>
      <w:r w:rsidR="00902A80">
        <w:t>d out</w:t>
      </w:r>
      <w:r>
        <w:t>?</w:t>
      </w:r>
    </w:p>
    <w:p w:rsidR="00B047CC" w:rsidRDefault="00B047CC" w:rsidP="00902A80">
      <w:r>
        <w:tab/>
      </w:r>
      <w:r w:rsidR="00607C6C">
        <w:t>&gt;</w:t>
      </w:r>
      <w:r>
        <w:t>Master</w:t>
      </w:r>
    </w:p>
    <w:p w:rsidR="00B047CC" w:rsidRDefault="00B047CC" w:rsidP="00902A80">
      <w:r>
        <w:tab/>
      </w:r>
      <w:r>
        <w:tab/>
      </w:r>
      <w:r w:rsidR="00607C6C">
        <w:t>&gt;</w:t>
      </w:r>
      <w:r>
        <w:t>Dev</w:t>
      </w:r>
    </w:p>
    <w:p w:rsidR="00607C6C" w:rsidRDefault="00607C6C" w:rsidP="003701D8">
      <w:pPr>
        <w:ind w:left="720" w:firstLine="720"/>
      </w:pPr>
      <w:r>
        <w:t>&gt;</w:t>
      </w:r>
      <w:r w:rsidR="00B047CC">
        <w:t>Testing</w:t>
      </w:r>
    </w:p>
    <w:p w:rsidR="003701D8" w:rsidRDefault="003701D8" w:rsidP="00412E7E"/>
    <w:p w:rsidR="00902A80" w:rsidRDefault="00902A80" w:rsidP="00902A80">
      <w:r>
        <w:t xml:space="preserve"> </w:t>
      </w:r>
      <w:r w:rsidR="00607C6C">
        <w:t>Risks</w:t>
      </w:r>
    </w:p>
    <w:p w:rsidR="00607C6C" w:rsidRDefault="00607C6C" w:rsidP="00607C6C">
      <w:pPr>
        <w:pStyle w:val="ListParagraph"/>
        <w:numPr>
          <w:ilvl w:val="0"/>
          <w:numId w:val="1"/>
        </w:numPr>
      </w:pPr>
      <w:r>
        <w:t>TA suggested more testers</w:t>
      </w:r>
    </w:p>
    <w:p w:rsidR="00607C6C" w:rsidRDefault="00607C6C" w:rsidP="00607C6C">
      <w:pPr>
        <w:pStyle w:val="ListParagraph"/>
        <w:numPr>
          <w:ilvl w:val="1"/>
          <w:numId w:val="1"/>
        </w:numPr>
      </w:pPr>
      <w:r>
        <w:t>We will consider that later as needed</w:t>
      </w:r>
    </w:p>
    <w:p w:rsidR="003701D8" w:rsidRDefault="00607C6C" w:rsidP="00412E7E">
      <w:pPr>
        <w:pStyle w:val="ListParagraph"/>
        <w:numPr>
          <w:ilvl w:val="0"/>
          <w:numId w:val="1"/>
        </w:numPr>
      </w:pPr>
      <w:r>
        <w:t>Server Testing will have a learning curve</w:t>
      </w:r>
    </w:p>
    <w:p w:rsidR="00412E7E" w:rsidRDefault="00412E7E" w:rsidP="00412E7E">
      <w:pPr>
        <w:pStyle w:val="ListParagraph"/>
        <w:numPr>
          <w:ilvl w:val="1"/>
          <w:numId w:val="1"/>
        </w:numPr>
      </w:pPr>
      <w:r>
        <w:t>But we are saving this as last in priority queue</w:t>
      </w:r>
    </w:p>
    <w:p w:rsidR="00412E7E" w:rsidRDefault="00412E7E" w:rsidP="00412E7E"/>
    <w:p w:rsidR="00607C6C" w:rsidRDefault="00607C6C" w:rsidP="00902A80">
      <w:r>
        <w:t xml:space="preserve"> S</w:t>
      </w:r>
      <w:r w:rsidR="00902A80">
        <w:t>moke test</w:t>
      </w:r>
    </w:p>
    <w:p w:rsidR="00902A80" w:rsidRDefault="00607C6C" w:rsidP="00607C6C">
      <w:pPr>
        <w:pStyle w:val="ListParagraph"/>
        <w:numPr>
          <w:ilvl w:val="0"/>
          <w:numId w:val="1"/>
        </w:numPr>
      </w:pPr>
      <w:r>
        <w:t>Does the Current Build work</w:t>
      </w:r>
      <w:r w:rsidR="00902A80">
        <w:t>?</w:t>
      </w:r>
    </w:p>
    <w:p w:rsidR="00902A80" w:rsidRDefault="00607C6C" w:rsidP="00902A80">
      <w:pPr>
        <w:pStyle w:val="ListParagraph"/>
        <w:numPr>
          <w:ilvl w:val="0"/>
          <w:numId w:val="1"/>
        </w:numPr>
      </w:pPr>
      <w:r>
        <w:t>Should be automated</w:t>
      </w:r>
    </w:p>
    <w:p w:rsidR="003701D8" w:rsidRDefault="00412E7E" w:rsidP="00902A80">
      <w:pPr>
        <w:pStyle w:val="ListParagraph"/>
        <w:numPr>
          <w:ilvl w:val="0"/>
          <w:numId w:val="1"/>
        </w:numPr>
      </w:pPr>
      <w:r>
        <w:t>Will outline this in the testing plan once we have a design</w:t>
      </w:r>
    </w:p>
    <w:p w:rsidR="00412E7E" w:rsidRDefault="00412E7E" w:rsidP="00412E7E">
      <w:pPr>
        <w:pStyle w:val="ListParagraph"/>
        <w:ind w:left="1080"/>
      </w:pPr>
    </w:p>
    <w:p w:rsidR="00902A80" w:rsidRDefault="00902A80" w:rsidP="00902A80">
      <w:r>
        <w:t xml:space="preserve"> integration tests</w:t>
      </w:r>
    </w:p>
    <w:p w:rsidR="003701D8" w:rsidRDefault="003701D8" w:rsidP="00587206">
      <w:pPr>
        <w:pStyle w:val="ListParagraph"/>
        <w:numPr>
          <w:ilvl w:val="0"/>
          <w:numId w:val="1"/>
        </w:numPr>
      </w:pPr>
      <w:r>
        <w:t>Each object will have an associated testing class that tests all non-trivial functions</w:t>
      </w:r>
    </w:p>
    <w:p w:rsidR="00587206" w:rsidRDefault="00587206" w:rsidP="00587206">
      <w:pPr>
        <w:pStyle w:val="ListParagraph"/>
        <w:ind w:left="1080"/>
      </w:pPr>
    </w:p>
    <w:p w:rsidR="00902A80" w:rsidRDefault="00902A80" w:rsidP="00902A80">
      <w:r>
        <w:t xml:space="preserve"> regression tests</w:t>
      </w:r>
    </w:p>
    <w:p w:rsidR="00902A80" w:rsidRDefault="00607C6C" w:rsidP="00607C6C">
      <w:pPr>
        <w:pStyle w:val="ListParagraph"/>
        <w:numPr>
          <w:ilvl w:val="0"/>
          <w:numId w:val="1"/>
        </w:numPr>
      </w:pPr>
      <w:r>
        <w:t>Done by the developers through use of asserts</w:t>
      </w:r>
      <w:r w:rsidR="003701D8">
        <w:t xml:space="preserve"> and exception handling</w:t>
      </w:r>
      <w:r>
        <w:t>, so we shouldn’t be touching this, but we should keep an eye on them and make sure that we don’t have anything to add</w:t>
      </w:r>
    </w:p>
    <w:p w:rsidR="003701D8" w:rsidRDefault="003701D8" w:rsidP="003701D8">
      <w:r>
        <w:t>User testing</w:t>
      </w:r>
    </w:p>
    <w:p w:rsidR="003701D8" w:rsidRDefault="003701D8" w:rsidP="003701D8">
      <w:pPr>
        <w:pStyle w:val="ListParagraph"/>
        <w:numPr>
          <w:ilvl w:val="0"/>
          <w:numId w:val="1"/>
        </w:numPr>
      </w:pPr>
      <w:r>
        <w:t>Can we have users that are not in team 3 test this? We have signed no NDA.</w:t>
      </w:r>
    </w:p>
    <w:p w:rsidR="003701D8" w:rsidRDefault="003701D8" w:rsidP="003701D8">
      <w:pPr>
        <w:pStyle w:val="ListParagraph"/>
        <w:numPr>
          <w:ilvl w:val="0"/>
          <w:numId w:val="1"/>
        </w:numPr>
      </w:pPr>
      <w:r>
        <w:t>I don’t think that this will be something that we need other people for, basically we will know if it works or does not work</w:t>
      </w:r>
    </w:p>
    <w:p w:rsidR="003701D8" w:rsidRDefault="003701D8" w:rsidP="003701D8">
      <w:pPr>
        <w:pStyle w:val="ListParagraph"/>
        <w:numPr>
          <w:ilvl w:val="1"/>
          <w:numId w:val="1"/>
        </w:numPr>
      </w:pPr>
      <w:r>
        <w:t>This can be decided later on</w:t>
      </w:r>
    </w:p>
    <w:p w:rsidR="003701D8" w:rsidRDefault="00587206" w:rsidP="003701D8">
      <w:pPr>
        <w:pStyle w:val="ListParagraph"/>
        <w:numPr>
          <w:ilvl w:val="0"/>
          <w:numId w:val="1"/>
        </w:numPr>
      </w:pPr>
      <w:r>
        <w:lastRenderedPageBreak/>
        <w:t>Who will be doing the user testing? Us? Dev? Everyone?</w:t>
      </w:r>
    </w:p>
    <w:p w:rsidR="00587206" w:rsidRDefault="00587206" w:rsidP="00587206">
      <w:pPr>
        <w:pStyle w:val="ListParagraph"/>
        <w:ind w:left="1080"/>
      </w:pPr>
    </w:p>
    <w:p w:rsidR="00902A80" w:rsidRDefault="00902A80" w:rsidP="00902A80">
      <w:r>
        <w:t xml:space="preserve"> pair programming</w:t>
      </w:r>
    </w:p>
    <w:p w:rsidR="00902A80" w:rsidRDefault="003701D8" w:rsidP="003701D8">
      <w:pPr>
        <w:pStyle w:val="ListParagraph"/>
        <w:numPr>
          <w:ilvl w:val="0"/>
          <w:numId w:val="1"/>
        </w:numPr>
      </w:pPr>
      <w:r>
        <w:t>We can do it</w:t>
      </w:r>
      <w:r w:rsidR="00587206">
        <w:t>, but pair testing with the oculus might be more proficient</w:t>
      </w:r>
    </w:p>
    <w:p w:rsidR="00587206" w:rsidRDefault="00587206" w:rsidP="00587206">
      <w:pPr>
        <w:pStyle w:val="ListParagraph"/>
        <w:ind w:left="1080"/>
      </w:pPr>
    </w:p>
    <w:p w:rsidR="00902A80" w:rsidRDefault="00902A80" w:rsidP="00902A80">
      <w:r>
        <w:t xml:space="preserve"> logging framework</w:t>
      </w:r>
    </w:p>
    <w:p w:rsidR="00587206" w:rsidRDefault="00587206" w:rsidP="00B12CF1">
      <w:pPr>
        <w:pStyle w:val="ListParagraph"/>
        <w:numPr>
          <w:ilvl w:val="0"/>
          <w:numId w:val="1"/>
        </w:numPr>
      </w:pPr>
      <w:r>
        <w:t>UberLogger</w:t>
      </w:r>
      <w:r w:rsidR="008379B2">
        <w:t xml:space="preserve"> – best documented</w:t>
      </w:r>
    </w:p>
    <w:p w:rsidR="00B12CF1" w:rsidRPr="00587206" w:rsidRDefault="00B12CF1" w:rsidP="00B12CF1">
      <w:pPr>
        <w:pStyle w:val="ListParagraph"/>
        <w:numPr>
          <w:ilvl w:val="0"/>
          <w:numId w:val="1"/>
        </w:numPr>
      </w:pPr>
      <w:r>
        <w:t>The is also unity default</w:t>
      </w:r>
    </w:p>
    <w:p w:rsidR="00941AA0" w:rsidRDefault="00941AA0" w:rsidP="00941AA0">
      <w:r>
        <w:t>Logging</w:t>
      </w:r>
    </w:p>
    <w:p w:rsidR="00941AA0" w:rsidRDefault="00941AA0" w:rsidP="00941AA0">
      <w:pPr>
        <w:pStyle w:val="ListParagraph"/>
        <w:numPr>
          <w:ilvl w:val="0"/>
          <w:numId w:val="1"/>
        </w:numPr>
      </w:pPr>
      <w:r>
        <w:t>Will be included in testing doc as to what we need to log</w:t>
      </w:r>
    </w:p>
    <w:p w:rsidR="00587206" w:rsidRDefault="00587206" w:rsidP="00587206">
      <w:pPr>
        <w:pStyle w:val="ListParagraph"/>
        <w:ind w:left="1080"/>
      </w:pPr>
    </w:p>
    <w:p w:rsidR="00902A80" w:rsidRDefault="00902A80" w:rsidP="00902A80">
      <w:r>
        <w:t xml:space="preserve"> style checker</w:t>
      </w:r>
    </w:p>
    <w:p w:rsidR="00902A80" w:rsidRDefault="00587206" w:rsidP="00587206">
      <w:pPr>
        <w:pStyle w:val="ListParagraph"/>
        <w:numPr>
          <w:ilvl w:val="0"/>
          <w:numId w:val="1"/>
        </w:numPr>
      </w:pPr>
      <w:r>
        <w:t>Whatever dev team decides upon. As long as tabs are 4 spaces.</w:t>
      </w:r>
    </w:p>
    <w:p w:rsidR="00587206" w:rsidRDefault="00587206" w:rsidP="00587206">
      <w:pPr>
        <w:pStyle w:val="ListParagraph"/>
        <w:ind w:left="1080"/>
      </w:pPr>
    </w:p>
    <w:p w:rsidR="00902A80" w:rsidRDefault="00902A80" w:rsidP="00902A80">
      <w:r>
        <w:t xml:space="preserve"> TDD </w:t>
      </w:r>
      <w:r w:rsidR="00587206">
        <w:t>of Integration tests</w:t>
      </w:r>
    </w:p>
    <w:p w:rsidR="00587206" w:rsidRDefault="00587206" w:rsidP="00587206">
      <w:pPr>
        <w:pStyle w:val="ListParagraph"/>
        <w:numPr>
          <w:ilvl w:val="0"/>
          <w:numId w:val="1"/>
        </w:numPr>
      </w:pPr>
      <w:r>
        <w:t>We can be writing tests without having the code in place</w:t>
      </w:r>
    </w:p>
    <w:p w:rsidR="00587206" w:rsidRDefault="00587206" w:rsidP="00587206">
      <w:pPr>
        <w:pStyle w:val="ListParagraph"/>
        <w:numPr>
          <w:ilvl w:val="0"/>
          <w:numId w:val="1"/>
        </w:numPr>
      </w:pPr>
      <w:r>
        <w:t>We don’t need to have tests in place before Dev codes</w:t>
      </w:r>
    </w:p>
    <w:p w:rsidR="00902A80" w:rsidRDefault="00902A80" w:rsidP="00902A80"/>
    <w:p w:rsidR="00902A80" w:rsidRDefault="00902A80" w:rsidP="00902A80">
      <w:r>
        <w:t xml:space="preserve"> </w:t>
      </w:r>
      <w:r w:rsidR="00587206">
        <w:t>A</w:t>
      </w:r>
      <w:r>
        <w:t>sserts</w:t>
      </w:r>
    </w:p>
    <w:p w:rsidR="00587206" w:rsidRDefault="00587206" w:rsidP="00587206">
      <w:pPr>
        <w:pStyle w:val="ListParagraph"/>
        <w:numPr>
          <w:ilvl w:val="0"/>
          <w:numId w:val="1"/>
        </w:numPr>
      </w:pPr>
      <w:r>
        <w:t>Use em!</w:t>
      </w:r>
    </w:p>
    <w:p w:rsidR="009D533B" w:rsidRDefault="009D533B" w:rsidP="009D533B">
      <w:pPr>
        <w:pStyle w:val="ListParagraph"/>
        <w:ind w:left="1080"/>
      </w:pPr>
    </w:p>
    <w:p w:rsidR="00587206" w:rsidRDefault="00587206" w:rsidP="00587206">
      <w:r>
        <w:t>Exceptions</w:t>
      </w:r>
    </w:p>
    <w:p w:rsidR="00587206" w:rsidRDefault="00587206" w:rsidP="00587206">
      <w:pPr>
        <w:pStyle w:val="ListParagraph"/>
        <w:numPr>
          <w:ilvl w:val="0"/>
          <w:numId w:val="1"/>
        </w:numPr>
      </w:pPr>
      <w:r>
        <w:t>Monito</w:t>
      </w:r>
      <w:r w:rsidR="009D533B">
        <w:t>r</w:t>
      </w:r>
      <w:r>
        <w:t xml:space="preserve"> Devs code if there are any cases that you believe need an exception</w:t>
      </w:r>
    </w:p>
    <w:p w:rsidR="00587206" w:rsidRDefault="00587206" w:rsidP="00587206">
      <w:pPr>
        <w:pStyle w:val="ListParagraph"/>
        <w:ind w:left="1080"/>
      </w:pPr>
      <w:r>
        <w:t>*DO NOT TOUCH DEV CODE</w:t>
      </w:r>
    </w:p>
    <w:p w:rsidR="00587206" w:rsidRDefault="00587206" w:rsidP="00587206">
      <w:pPr>
        <w:pStyle w:val="ListParagraph"/>
        <w:ind w:left="1080"/>
      </w:pPr>
      <w:r>
        <w:t>If above situation arises pick a dev and do paired programming with them.</w:t>
      </w:r>
    </w:p>
    <w:p w:rsidR="009D533B" w:rsidRDefault="009D533B" w:rsidP="009D533B">
      <w:pPr>
        <w:pStyle w:val="ListParagraph"/>
        <w:numPr>
          <w:ilvl w:val="0"/>
          <w:numId w:val="1"/>
        </w:numPr>
      </w:pPr>
      <w:r>
        <w:t>Hopefully Devs will do the same</w:t>
      </w:r>
    </w:p>
    <w:p w:rsidR="00902A80" w:rsidRDefault="00902A80" w:rsidP="00902A80"/>
    <w:p w:rsidR="00902A80" w:rsidRDefault="00902A80" w:rsidP="00902A80">
      <w:r>
        <w:t xml:space="preserve"> </w:t>
      </w:r>
      <w:r w:rsidR="00587206">
        <w:t>M</w:t>
      </w:r>
      <w:r>
        <w:t>ocks</w:t>
      </w:r>
    </w:p>
    <w:p w:rsidR="00587206" w:rsidRDefault="00587206" w:rsidP="00587206">
      <w:pPr>
        <w:pStyle w:val="ListParagraph"/>
        <w:numPr>
          <w:ilvl w:val="0"/>
          <w:numId w:val="1"/>
        </w:numPr>
      </w:pPr>
      <w:r>
        <w:t xml:space="preserve">Get these </w:t>
      </w:r>
      <w:r w:rsidR="00BF7F46">
        <w:t>all in</w:t>
      </w:r>
      <w:r>
        <w:t xml:space="preserve"> place real early – they should be the first thing we do before we start writing any integration tests.</w:t>
      </w:r>
    </w:p>
    <w:p w:rsidR="00902A80" w:rsidRDefault="009D533B" w:rsidP="009D533B">
      <w:pPr>
        <w:pStyle w:val="ListParagraph"/>
        <w:numPr>
          <w:ilvl w:val="0"/>
          <w:numId w:val="1"/>
        </w:numPr>
      </w:pPr>
      <w:r>
        <w:t>These will be reliant on the Devs Mocks, so they must Mock before we do</w:t>
      </w:r>
    </w:p>
    <w:p w:rsidR="009D533B" w:rsidRDefault="009D533B" w:rsidP="009D533B">
      <w:pPr>
        <w:ind w:left="720"/>
      </w:pPr>
    </w:p>
    <w:p w:rsidR="001B1139" w:rsidRDefault="001B1139" w:rsidP="009D533B">
      <w:pPr>
        <w:ind w:left="720"/>
      </w:pPr>
      <w:bookmarkStart w:id="0" w:name="_GoBack"/>
      <w:bookmarkEnd w:id="0"/>
    </w:p>
    <w:p w:rsidR="00BF7F46" w:rsidRDefault="00BF7F46" w:rsidP="00902A80">
      <w:r>
        <w:lastRenderedPageBreak/>
        <w:t>Comments</w:t>
      </w:r>
    </w:p>
    <w:p w:rsidR="00BF7F46" w:rsidRDefault="00BF7F46" w:rsidP="00BF7F46">
      <w:pPr>
        <w:pStyle w:val="ListParagraph"/>
        <w:numPr>
          <w:ilvl w:val="0"/>
          <w:numId w:val="1"/>
        </w:numPr>
      </w:pPr>
      <w:r>
        <w:t>Once a coding style is picked I will consider a header commenting style that we want to use if we do use one</w:t>
      </w:r>
    </w:p>
    <w:p w:rsidR="00BF7F46" w:rsidRDefault="00BF7F46" w:rsidP="00BF7F46">
      <w:pPr>
        <w:pStyle w:val="ListParagraph"/>
        <w:ind w:left="1080"/>
      </w:pPr>
    </w:p>
    <w:p w:rsidR="00902A80" w:rsidRDefault="009D533B" w:rsidP="00902A80">
      <w:r>
        <w:t xml:space="preserve"> Testing document</w:t>
      </w:r>
    </w:p>
    <w:p w:rsidR="00902A80" w:rsidRDefault="00902A80" w:rsidP="00BF7F46">
      <w:pPr>
        <w:pStyle w:val="ListParagraph"/>
        <w:numPr>
          <w:ilvl w:val="0"/>
          <w:numId w:val="1"/>
        </w:numPr>
      </w:pPr>
      <w:r>
        <w:t>crc</w:t>
      </w:r>
      <w:r w:rsidR="00BF7F46">
        <w:t xml:space="preserve"> cards</w:t>
      </w:r>
    </w:p>
    <w:p w:rsidR="00BF7F46" w:rsidRDefault="00BF7F46" w:rsidP="00BF7F46">
      <w:pPr>
        <w:pStyle w:val="ListParagraph"/>
        <w:numPr>
          <w:ilvl w:val="0"/>
          <w:numId w:val="1"/>
        </w:numPr>
      </w:pPr>
      <w:r>
        <w:t xml:space="preserve">Descriptions, </w:t>
      </w:r>
      <w:r w:rsidR="00420C9B">
        <w:t>Significance</w:t>
      </w:r>
      <w:r>
        <w:t>, Testing Plan</w:t>
      </w:r>
    </w:p>
    <w:p w:rsidR="00BF7F46" w:rsidRDefault="00902A80" w:rsidP="00902A80">
      <w:pPr>
        <w:pStyle w:val="ListParagraph"/>
        <w:numPr>
          <w:ilvl w:val="0"/>
          <w:numId w:val="1"/>
        </w:numPr>
      </w:pPr>
      <w:r>
        <w:t>testing matrix</w:t>
      </w:r>
    </w:p>
    <w:p w:rsidR="009D533B" w:rsidRDefault="009D533B" w:rsidP="009D533B">
      <w:pPr>
        <w:pStyle w:val="ListParagraph"/>
        <w:numPr>
          <w:ilvl w:val="1"/>
          <w:numId w:val="1"/>
        </w:numPr>
      </w:pPr>
      <w:r>
        <w:t>I will maintain this with updates from the testing team</w:t>
      </w:r>
    </w:p>
    <w:p w:rsidR="00902A80" w:rsidRDefault="00902A80" w:rsidP="00BF7F46">
      <w:pPr>
        <w:pStyle w:val="ListParagraph"/>
        <w:numPr>
          <w:ilvl w:val="0"/>
          <w:numId w:val="1"/>
        </w:numPr>
      </w:pPr>
      <w:r>
        <w:t>"diagrams showing path coverage - whether at the level of testing higher-level features or functional blocks in the entire system or at the code level"</w:t>
      </w:r>
    </w:p>
    <w:p w:rsidR="00902A80" w:rsidRDefault="00902A80" w:rsidP="00902A80"/>
    <w:p w:rsidR="00902A80" w:rsidRDefault="00902A80" w:rsidP="00902A80">
      <w:r>
        <w:t xml:space="preserve"> peer reviews for </w:t>
      </w:r>
      <w:r w:rsidR="00BF7F46">
        <w:t>particularly</w:t>
      </w:r>
      <w:r>
        <w:t xml:space="preserve"> tricky bits</w:t>
      </w:r>
    </w:p>
    <w:p w:rsidR="00902A80" w:rsidRDefault="00BF7F46" w:rsidP="00BF7F46">
      <w:pPr>
        <w:pStyle w:val="ListParagraph"/>
        <w:numPr>
          <w:ilvl w:val="0"/>
          <w:numId w:val="1"/>
        </w:numPr>
      </w:pPr>
      <w:r>
        <w:t>Look for at least 1 peer review per deliverable</w:t>
      </w:r>
    </w:p>
    <w:p w:rsidR="00BF7F46" w:rsidRDefault="00BF7F46" w:rsidP="00BF7F46">
      <w:pPr>
        <w:pStyle w:val="ListParagraph"/>
        <w:ind w:left="1080"/>
      </w:pPr>
    </w:p>
    <w:p w:rsidR="00902A80" w:rsidRDefault="00902A80" w:rsidP="00902A80">
      <w:r>
        <w:t xml:space="preserve"> testing framework</w:t>
      </w:r>
    </w:p>
    <w:p w:rsidR="00902A80" w:rsidRDefault="00BF7F46" w:rsidP="00BF7F46">
      <w:pPr>
        <w:pStyle w:val="ListParagraph"/>
        <w:numPr>
          <w:ilvl w:val="0"/>
          <w:numId w:val="1"/>
        </w:numPr>
      </w:pPr>
      <w:r>
        <w:t>unity has one built in that looks excellent</w:t>
      </w:r>
    </w:p>
    <w:p w:rsidR="00BF7F46" w:rsidRDefault="00BF7F46" w:rsidP="00BF7F46">
      <w:pPr>
        <w:pStyle w:val="ListParagraph"/>
        <w:ind w:left="1080"/>
      </w:pPr>
    </w:p>
    <w:p w:rsidR="00902A80" w:rsidRDefault="00902A80" w:rsidP="00902A80">
      <w:r>
        <w:t xml:space="preserve"> continuous integration</w:t>
      </w:r>
    </w:p>
    <w:p w:rsidR="00902A80" w:rsidRDefault="00BF7F46" w:rsidP="00BF7F46">
      <w:pPr>
        <w:pStyle w:val="ListParagraph"/>
        <w:numPr>
          <w:ilvl w:val="0"/>
          <w:numId w:val="1"/>
        </w:numPr>
      </w:pPr>
      <w:r>
        <w:t>work with Ix</w:t>
      </w:r>
    </w:p>
    <w:p w:rsidR="00902A80" w:rsidRDefault="00902A80" w:rsidP="00902A80">
      <w:r>
        <w:t xml:space="preserve"> activity logs</w:t>
      </w:r>
    </w:p>
    <w:p w:rsidR="00902A80" w:rsidRDefault="00BF7F46" w:rsidP="00BF7F46">
      <w:pPr>
        <w:pStyle w:val="ListParagraph"/>
        <w:numPr>
          <w:ilvl w:val="0"/>
          <w:numId w:val="1"/>
        </w:numPr>
      </w:pPr>
      <w:r>
        <w:t>do them</w:t>
      </w:r>
    </w:p>
    <w:p w:rsidR="00420C9B" w:rsidRDefault="00420C9B" w:rsidP="00BF7F46">
      <w:pPr>
        <w:pStyle w:val="ListParagraph"/>
        <w:numPr>
          <w:ilvl w:val="0"/>
          <w:numId w:val="1"/>
        </w:numPr>
      </w:pPr>
      <w:r>
        <w:t>I will consider if the testing logs need to be different from the dev logs</w:t>
      </w:r>
    </w:p>
    <w:p w:rsidR="00420C9B" w:rsidRDefault="00420C9B" w:rsidP="00420C9B"/>
    <w:p w:rsidR="00902A80" w:rsidRDefault="00902A80" w:rsidP="00902A80">
      <w:r>
        <w:t xml:space="preserve"> how to deal with writing tests for code </w:t>
      </w:r>
      <w:r w:rsidR="00420C9B">
        <w:t>that’s</w:t>
      </w:r>
      <w:r>
        <w:t xml:space="preserve"> already written, but not passing the test?</w:t>
      </w:r>
    </w:p>
    <w:p w:rsidR="00902A80" w:rsidRDefault="00902A80" w:rsidP="00420C9B">
      <w:pPr>
        <w:pStyle w:val="ListParagraph"/>
        <w:numPr>
          <w:ilvl w:val="0"/>
          <w:numId w:val="1"/>
        </w:numPr>
      </w:pPr>
      <w:r>
        <w:t>COMMENT OUT!</w:t>
      </w:r>
    </w:p>
    <w:p w:rsidR="00420C9B" w:rsidRDefault="00902A80" w:rsidP="00420C9B">
      <w:pPr>
        <w:pStyle w:val="ListParagraph"/>
        <w:numPr>
          <w:ilvl w:val="0"/>
          <w:numId w:val="1"/>
        </w:numPr>
      </w:pPr>
      <w:r>
        <w:t>do not commit broken code</w:t>
      </w:r>
      <w:r w:rsidR="00420C9B">
        <w:t>, but we still want your test in there. Then do paired programming with a dev to uncomment the test, resolve the issue, and then commit</w:t>
      </w:r>
    </w:p>
    <w:p w:rsidR="00902A80" w:rsidRDefault="00902A80" w:rsidP="00902A80"/>
    <w:p w:rsidR="00902A80" w:rsidRDefault="00902A80" w:rsidP="00902A80">
      <w:r>
        <w:t>how work will be distributed</w:t>
      </w:r>
    </w:p>
    <w:p w:rsidR="00902A80" w:rsidRDefault="00420C9B" w:rsidP="00902A80">
      <w:pPr>
        <w:pStyle w:val="ListParagraph"/>
        <w:numPr>
          <w:ilvl w:val="0"/>
          <w:numId w:val="1"/>
        </w:numPr>
      </w:pPr>
      <w:r>
        <w:t>I will probably make some kind of a list after design that you can basically pick an object and start coding</w:t>
      </w:r>
      <w:r w:rsidR="009D533B">
        <w:t>, this will likely just be the testing document</w:t>
      </w:r>
    </w:p>
    <w:p w:rsidR="00420C9B" w:rsidRDefault="00420C9B" w:rsidP="00420C9B"/>
    <w:p w:rsidR="00420C9B" w:rsidRDefault="00902A80" w:rsidP="00902A80">
      <w:r>
        <w:lastRenderedPageBreak/>
        <w:t xml:space="preserve">write tests for all bug reports </w:t>
      </w:r>
    </w:p>
    <w:p w:rsidR="00902A80" w:rsidRDefault="00902A80" w:rsidP="009D533B">
      <w:pPr>
        <w:pStyle w:val="ListParagraph"/>
        <w:numPr>
          <w:ilvl w:val="0"/>
          <w:numId w:val="1"/>
        </w:numPr>
      </w:pPr>
      <w:r>
        <w:t xml:space="preserve">probably review bug reports </w:t>
      </w:r>
      <w:r w:rsidR="00420C9B">
        <w:t>because</w:t>
      </w:r>
      <w:r>
        <w:t xml:space="preserve"> they </w:t>
      </w:r>
      <w:r w:rsidR="00420C9B">
        <w:t>got through our tests</w:t>
      </w:r>
      <w:r w:rsidR="009D533B">
        <w:t>/ we can learn from them</w:t>
      </w:r>
    </w:p>
    <w:p w:rsidR="00420C9B" w:rsidRDefault="00420C9B" w:rsidP="00420C9B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What’s next?</w:t>
      </w:r>
    </w:p>
    <w:p w:rsidR="00420C9B" w:rsidRDefault="00420C9B" w:rsidP="00420C9B">
      <w:r>
        <w:t>Mini Milestones:</w:t>
      </w:r>
    </w:p>
    <w:p w:rsidR="00420C9B" w:rsidRDefault="00420C9B" w:rsidP="00420C9B">
      <w:r>
        <w:t>01-22-17</w:t>
      </w:r>
      <w:r>
        <w:tab/>
        <w:t>Requirements Doc First Draft</w:t>
      </w:r>
    </w:p>
    <w:p w:rsidR="00420C9B" w:rsidRDefault="00420C9B" w:rsidP="00420C9B">
      <w:r>
        <w:t>01-24-17</w:t>
      </w:r>
      <w:r>
        <w:tab/>
        <w:t>Architecture and Design Specs First Draft</w:t>
      </w:r>
    </w:p>
    <w:p w:rsidR="00420C9B" w:rsidRDefault="00420C9B" w:rsidP="00420C9B">
      <w:r>
        <w:t>01-28-17</w:t>
      </w:r>
      <w:r>
        <w:tab/>
        <w:t>Testing Plan First Draft</w:t>
      </w:r>
    </w:p>
    <w:p w:rsidR="00420C9B" w:rsidRDefault="00420C9B" w:rsidP="00420C9B"/>
    <w:p w:rsidR="00420C9B" w:rsidRDefault="00420C9B" w:rsidP="00420C9B">
      <w:r>
        <w:t>Task List:</w:t>
      </w:r>
    </w:p>
    <w:p w:rsidR="00420C9B" w:rsidRDefault="00420C9B" w:rsidP="00420C9B">
      <w:r>
        <w:t>01-20-17</w:t>
      </w:r>
      <w:r>
        <w:tab/>
        <w:t>Testing and logging framework decisions</w:t>
      </w:r>
      <w:r>
        <w:tab/>
      </w:r>
    </w:p>
    <w:p w:rsidR="00420C9B" w:rsidRDefault="00420C9B" w:rsidP="00420C9B">
      <w:pPr>
        <w:pStyle w:val="ListParagraph"/>
        <w:numPr>
          <w:ilvl w:val="0"/>
          <w:numId w:val="1"/>
        </w:numPr>
      </w:pPr>
      <w:r>
        <w:t>Detail which defect database, testing and logging frameworks (and code coverage/mocking/style checking if using) will be used for the project and why</w:t>
      </w:r>
    </w:p>
    <w:p w:rsidR="00420C9B" w:rsidRDefault="00420C9B" w:rsidP="00420C9B">
      <w:r>
        <w:t>01-23-17</w:t>
      </w:r>
      <w:r>
        <w:tab/>
        <w:t>Implement frameworks</w:t>
      </w:r>
      <w:r>
        <w:tab/>
      </w:r>
    </w:p>
    <w:p w:rsidR="00420C9B" w:rsidRDefault="00420C9B" w:rsidP="00420C9B">
      <w:pPr>
        <w:pStyle w:val="ListParagraph"/>
        <w:numPr>
          <w:ilvl w:val="0"/>
          <w:numId w:val="1"/>
        </w:numPr>
      </w:pPr>
      <w:r>
        <w:t>Set up and configure infrastructure used for testing etc.</w:t>
      </w:r>
    </w:p>
    <w:p w:rsidR="00420C9B" w:rsidRDefault="00420C9B" w:rsidP="00420C9B">
      <w:r>
        <w:t>01-28-17</w:t>
      </w:r>
      <w:r>
        <w:tab/>
        <w:t>Testing plan</w:t>
      </w:r>
      <w:r>
        <w:tab/>
      </w:r>
    </w:p>
    <w:p w:rsidR="00420C9B" w:rsidRDefault="00420C9B" w:rsidP="00420C9B">
      <w:pPr>
        <w:pStyle w:val="ListParagraph"/>
        <w:numPr>
          <w:ilvl w:val="0"/>
          <w:numId w:val="1"/>
        </w:numPr>
      </w:pPr>
      <w:r>
        <w:t>Have the testing plan drafted and ready for inspection</w:t>
      </w:r>
    </w:p>
    <w:p w:rsidR="00420C9B" w:rsidRPr="00420C9B" w:rsidRDefault="00420C9B" w:rsidP="00420C9B"/>
    <w:sectPr w:rsidR="00420C9B" w:rsidRPr="00420C9B" w:rsidSect="00420C9B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B57" w:rsidRDefault="00F37B57" w:rsidP="00B047CC">
      <w:pPr>
        <w:spacing w:after="0" w:line="240" w:lineRule="auto"/>
      </w:pPr>
      <w:r>
        <w:separator/>
      </w:r>
    </w:p>
  </w:endnote>
  <w:endnote w:type="continuationSeparator" w:id="0">
    <w:p w:rsidR="00F37B57" w:rsidRDefault="00F37B57" w:rsidP="00B0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B57" w:rsidRDefault="00F37B57" w:rsidP="00B047CC">
      <w:pPr>
        <w:spacing w:after="0" w:line="240" w:lineRule="auto"/>
      </w:pPr>
      <w:r>
        <w:separator/>
      </w:r>
    </w:p>
  </w:footnote>
  <w:footnote w:type="continuationSeparator" w:id="0">
    <w:p w:rsidR="00F37B57" w:rsidRDefault="00F37B57" w:rsidP="00B04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C9B" w:rsidRPr="00420C9B" w:rsidRDefault="00420C9B" w:rsidP="00420C9B">
    <w:pPr>
      <w:pStyle w:val="Heading1"/>
      <w:jc w:val="center"/>
      <w:rPr>
        <w:sz w:val="40"/>
        <w:szCs w:val="40"/>
      </w:rPr>
    </w:pPr>
    <w:r w:rsidRPr="00420C9B">
      <w:rPr>
        <w:sz w:val="40"/>
        <w:szCs w:val="40"/>
      </w:rPr>
      <w:t>Testing Team Deliverable 1 Meeting 1 Agenda</w:t>
    </w:r>
  </w:p>
  <w:p w:rsidR="00420C9B" w:rsidRDefault="00420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B524E"/>
    <w:multiLevelType w:val="hybridMultilevel"/>
    <w:tmpl w:val="39F4A254"/>
    <w:lvl w:ilvl="0" w:tplc="2B802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80"/>
    <w:rsid w:val="001B1139"/>
    <w:rsid w:val="003701D8"/>
    <w:rsid w:val="00412E7E"/>
    <w:rsid w:val="00420C9B"/>
    <w:rsid w:val="00467307"/>
    <w:rsid w:val="00587206"/>
    <w:rsid w:val="00607C6C"/>
    <w:rsid w:val="008379B2"/>
    <w:rsid w:val="00902A80"/>
    <w:rsid w:val="00941AA0"/>
    <w:rsid w:val="009D533B"/>
    <w:rsid w:val="00B047CC"/>
    <w:rsid w:val="00B12CF1"/>
    <w:rsid w:val="00BF7F46"/>
    <w:rsid w:val="00C2739B"/>
    <w:rsid w:val="00EB4506"/>
    <w:rsid w:val="00F333A9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DB312"/>
  <w15:chartTrackingRefBased/>
  <w15:docId w15:val="{CE727BAA-4235-47EE-B2D8-C6D37751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CC"/>
  </w:style>
  <w:style w:type="paragraph" w:styleId="Footer">
    <w:name w:val="footer"/>
    <w:basedOn w:val="Normal"/>
    <w:link w:val="FooterChar"/>
    <w:uiPriority w:val="99"/>
    <w:unhideWhenUsed/>
    <w:rsid w:val="00B04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CC"/>
  </w:style>
  <w:style w:type="paragraph" w:styleId="ListParagraph">
    <w:name w:val="List Paragraph"/>
    <w:basedOn w:val="Normal"/>
    <w:uiPriority w:val="34"/>
    <w:qFormat/>
    <w:rsid w:val="00B047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7206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uthor">
    <w:name w:val="author"/>
    <w:basedOn w:val="DefaultParagraphFont"/>
    <w:rsid w:val="00587206"/>
  </w:style>
  <w:style w:type="character" w:styleId="Hyperlink">
    <w:name w:val="Hyperlink"/>
    <w:basedOn w:val="DefaultParagraphFont"/>
    <w:uiPriority w:val="99"/>
    <w:semiHidden/>
    <w:unhideWhenUsed/>
    <w:rsid w:val="0058720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0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7AA07-220C-475C-90FD-2F40CBA6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Snook</dc:creator>
  <cp:keywords/>
  <dc:description/>
  <cp:lastModifiedBy>Evan Snook</cp:lastModifiedBy>
  <cp:revision>4</cp:revision>
  <dcterms:created xsi:type="dcterms:W3CDTF">2017-01-18T06:29:00Z</dcterms:created>
  <dcterms:modified xsi:type="dcterms:W3CDTF">2017-01-18T15:58:00Z</dcterms:modified>
</cp:coreProperties>
</file>