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7954" w14:textId="77777777" w:rsidR="00486CC9" w:rsidRDefault="0089136C">
      <w:pPr>
        <w:pStyle w:val="Heading1"/>
        <w:kinsoku w:val="0"/>
        <w:overflowPunct w:val="0"/>
        <w:spacing w:before="55"/>
        <w:rPr>
          <w:b w:val="0"/>
          <w:bCs w:val="0"/>
          <w:color w:val="000000"/>
        </w:rPr>
      </w:pPr>
      <w:r>
        <w:rPr>
          <w:noProof/>
        </w:rPr>
        <w:pict w14:anchorId="559A2699">
          <v:group id="_x0000_s1026" style="position:absolute;left:0;text-align:left;margin-left:826.2pt;margin-top:579.6pt;width:15.65pt;height:15.65pt;z-index:-251658240;mso-position-horizontal-relative:page;mso-position-vertical-relative:page" coordorigin="16524,11592" coordsize="313,313" o:allowincell="f">
            <v:shape id="_x0000_s1027" style="position:absolute;left:16832;top:11597;width:20;height:284" coordsize="20,284" o:allowincell="f" path="m,283l,e" filled="f" strokecolor="#231f20" strokeweight=".5pt">
              <v:path arrowok="t"/>
            </v:shape>
            <v:shape id="_x0000_s1028" style="position:absolute;left:16529;top:11900;width:284;height:20" coordsize="284,20" o:allowincell="f" path="m283,l,e" filled="f" strokecolor="#231f20" strokeweight=".5pt">
              <v:path arrowok="t"/>
            </v:shape>
            <w10:wrap anchorx="page" anchory="page"/>
          </v:group>
        </w:pict>
      </w:r>
      <w:r>
        <w:rPr>
          <w:noProof/>
        </w:rPr>
        <w:pict w14:anchorId="15C79067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6.35pt;margin-top:88.85pt;width:22.5pt;height:457.85pt;z-index:-251657216;mso-position-horizontal-relative:page;mso-position-vertical-relative:page" o:allowincell="f" filled="f" stroked="f">
            <v:textbox style="layout-flow:vertical;mso-next-textbox:#_x0000_s1029" inset="0,0,0,0">
              <w:txbxContent>
                <w:p w14:paraId="1754614A" w14:textId="77777777" w:rsidR="00486CC9" w:rsidRDefault="00486CC9">
                  <w:pPr>
                    <w:pStyle w:val="BodyText"/>
                    <w:kinsoku w:val="0"/>
                    <w:overflowPunct w:val="0"/>
                    <w:spacing w:line="220" w:lineRule="exact"/>
                    <w:ind w:right="20"/>
                    <w:jc w:val="right"/>
                    <w:rPr>
                      <w:color w:val="000000"/>
                    </w:rPr>
                  </w:pPr>
                </w:p>
              </w:txbxContent>
            </v:textbox>
            <w10:wrap anchorx="page" anchory="page"/>
          </v:shape>
        </w:pict>
      </w:r>
      <w:r w:rsidR="00486CC9">
        <w:rPr>
          <w:color w:val="231F20"/>
          <w:w w:val="95"/>
        </w:rPr>
        <w:t>Docume</w:t>
      </w:r>
      <w:r w:rsidR="00486CC9">
        <w:rPr>
          <w:color w:val="231F20"/>
          <w:spacing w:val="-3"/>
          <w:w w:val="95"/>
        </w:rPr>
        <w:t>n</w:t>
      </w:r>
      <w:r w:rsidR="00486CC9">
        <w:rPr>
          <w:color w:val="231F20"/>
          <w:w w:val="95"/>
        </w:rPr>
        <w:t>t</w:t>
      </w:r>
      <w:r w:rsidR="00486CC9">
        <w:rPr>
          <w:color w:val="231F20"/>
          <w:spacing w:val="-12"/>
          <w:w w:val="95"/>
        </w:rPr>
        <w:t xml:space="preserve"> </w:t>
      </w:r>
      <w:r w:rsidR="00486CC9">
        <w:rPr>
          <w:color w:val="231F20"/>
          <w:spacing w:val="-3"/>
          <w:w w:val="95"/>
        </w:rPr>
        <w:t>f</w:t>
      </w:r>
      <w:r w:rsidR="00486CC9">
        <w:rPr>
          <w:color w:val="231F20"/>
          <w:w w:val="95"/>
        </w:rPr>
        <w:t>or</w:t>
      </w:r>
      <w:r w:rsidR="00486CC9">
        <w:rPr>
          <w:color w:val="231F20"/>
          <w:spacing w:val="-12"/>
          <w:w w:val="95"/>
        </w:rPr>
        <w:t xml:space="preserve"> </w:t>
      </w:r>
      <w:r w:rsidR="00486CC9">
        <w:rPr>
          <w:color w:val="231F20"/>
          <w:spacing w:val="-5"/>
          <w:w w:val="95"/>
        </w:rPr>
        <w:t>A</w:t>
      </w:r>
      <w:r w:rsidR="00486CC9">
        <w:rPr>
          <w:color w:val="231F20"/>
          <w:spacing w:val="4"/>
          <w:w w:val="95"/>
        </w:rPr>
        <w:t>c</w:t>
      </w:r>
      <w:r w:rsidR="00486CC9">
        <w:rPr>
          <w:color w:val="231F20"/>
          <w:w w:val="95"/>
        </w:rPr>
        <w:t>tivities</w:t>
      </w:r>
      <w:r w:rsidR="00486CC9">
        <w:rPr>
          <w:color w:val="231F20"/>
          <w:spacing w:val="-11"/>
          <w:w w:val="95"/>
        </w:rPr>
        <w:t xml:space="preserve"> </w:t>
      </w:r>
      <w:r w:rsidR="00891586">
        <w:rPr>
          <w:color w:val="231F20"/>
          <w:w w:val="95"/>
        </w:rPr>
        <w:t>3 and 4</w:t>
      </w:r>
    </w:p>
    <w:p w14:paraId="1792728B" w14:textId="77777777" w:rsidR="00486CC9" w:rsidRDefault="00486CC9">
      <w:pPr>
        <w:kinsoku w:val="0"/>
        <w:overflowPunct w:val="0"/>
        <w:spacing w:before="8" w:line="190" w:lineRule="exact"/>
        <w:rPr>
          <w:sz w:val="19"/>
          <w:szCs w:val="19"/>
        </w:rPr>
      </w:pPr>
    </w:p>
    <w:p w14:paraId="68410EF8" w14:textId="77777777" w:rsidR="00486CC9" w:rsidRDefault="00486CC9">
      <w:pPr>
        <w:kinsoku w:val="0"/>
        <w:overflowPunct w:val="0"/>
        <w:ind w:left="434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231F20"/>
          <w:spacing w:val="-25"/>
          <w:w w:val="95"/>
          <w:sz w:val="28"/>
          <w:szCs w:val="28"/>
        </w:rPr>
        <w:t>T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est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 w:rsidR="00891586">
        <w:rPr>
          <w:rFonts w:ascii="Arial" w:hAnsi="Arial" w:cs="Arial"/>
          <w:b/>
          <w:bCs/>
          <w:color w:val="231F20"/>
          <w:w w:val="95"/>
          <w:sz w:val="28"/>
          <w:szCs w:val="28"/>
        </w:rPr>
        <w:t>Plan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(add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additional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231F20"/>
          <w:spacing w:val="-3"/>
          <w:w w:val="95"/>
          <w:sz w:val="28"/>
          <w:szCs w:val="28"/>
        </w:rPr>
        <w:t>r</w:t>
      </w:r>
      <w:r>
        <w:rPr>
          <w:rFonts w:ascii="Arial" w:hAnsi="Arial" w:cs="Arial"/>
          <w:b/>
          <w:bCs/>
          <w:color w:val="231F20"/>
          <w:spacing w:val="-4"/>
          <w:w w:val="95"/>
          <w:sz w:val="28"/>
          <w:szCs w:val="28"/>
        </w:rPr>
        <w:t>o</w:t>
      </w:r>
      <w:r>
        <w:rPr>
          <w:rFonts w:ascii="Arial" w:hAnsi="Arial" w:cs="Arial"/>
          <w:b/>
          <w:bCs/>
          <w:color w:val="231F20"/>
          <w:spacing w:val="-5"/>
          <w:w w:val="95"/>
          <w:sz w:val="28"/>
          <w:szCs w:val="28"/>
        </w:rPr>
        <w:t>w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s</w:t>
      </w:r>
      <w:r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 </w:t>
      </w:r>
      <w:r w:rsidR="00891586">
        <w:rPr>
          <w:rFonts w:ascii="Arial" w:hAnsi="Arial" w:cs="Arial"/>
          <w:b/>
          <w:bCs/>
          <w:color w:val="231F20"/>
          <w:spacing w:val="-13"/>
          <w:w w:val="95"/>
          <w:sz w:val="28"/>
          <w:szCs w:val="28"/>
        </w:rPr>
        <w:t xml:space="preserve">as </w:t>
      </w:r>
      <w:r>
        <w:rPr>
          <w:rFonts w:ascii="Arial" w:hAnsi="Arial" w:cs="Arial"/>
          <w:b/>
          <w:bCs/>
          <w:color w:val="231F20"/>
          <w:spacing w:val="-3"/>
          <w:w w:val="95"/>
          <w:sz w:val="28"/>
          <w:szCs w:val="28"/>
        </w:rPr>
        <w:t>r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equi</w:t>
      </w:r>
      <w:r>
        <w:rPr>
          <w:rFonts w:ascii="Arial" w:hAnsi="Arial" w:cs="Arial"/>
          <w:b/>
          <w:bCs/>
          <w:color w:val="231F20"/>
          <w:spacing w:val="-3"/>
          <w:w w:val="95"/>
          <w:sz w:val="28"/>
          <w:szCs w:val="28"/>
        </w:rPr>
        <w:t>r</w:t>
      </w:r>
      <w:r>
        <w:rPr>
          <w:rFonts w:ascii="Arial" w:hAnsi="Arial" w:cs="Arial"/>
          <w:b/>
          <w:bCs/>
          <w:color w:val="231F20"/>
          <w:w w:val="95"/>
          <w:sz w:val="28"/>
          <w:szCs w:val="28"/>
        </w:rPr>
        <w:t>ed)</w:t>
      </w:r>
    </w:p>
    <w:p w14:paraId="22E81D15" w14:textId="77777777" w:rsidR="00486CC9" w:rsidRDefault="00486CC9">
      <w:pPr>
        <w:kinsoku w:val="0"/>
        <w:overflowPunct w:val="0"/>
        <w:spacing w:before="8" w:line="190" w:lineRule="exact"/>
        <w:rPr>
          <w:sz w:val="19"/>
          <w:szCs w:val="19"/>
        </w:rPr>
      </w:pPr>
    </w:p>
    <w:p w14:paraId="3DB07211" w14:textId="77777777" w:rsidR="00486CC9" w:rsidRDefault="0089136C">
      <w:pPr>
        <w:tabs>
          <w:tab w:val="left" w:pos="5133"/>
        </w:tabs>
        <w:kinsoku w:val="0"/>
        <w:overflowPunct w:val="0"/>
        <w:spacing w:line="387" w:lineRule="auto"/>
        <w:ind w:left="434" w:right="4998"/>
        <w:rPr>
          <w:rFonts w:ascii="Arial" w:hAnsi="Arial" w:cs="Arial"/>
          <w:color w:val="231F20"/>
          <w:w w:val="90"/>
          <w:sz w:val="28"/>
          <w:szCs w:val="28"/>
        </w:rPr>
      </w:pPr>
      <w:r>
        <w:rPr>
          <w:noProof/>
        </w:rPr>
        <w:pict w14:anchorId="23FB8A93">
          <v:shape id="_x0000_s1030" type="#_x0000_t202" style="position:absolute;left:0;text-align:left;margin-left:83.75pt;margin-top:27pt;width:17.25pt;height:15pt;z-index:251657216">
            <v:textbox style="mso-next-textbox:#_x0000_s1030">
              <w:txbxContent>
                <w:p w14:paraId="7AB9F680" w14:textId="77777777" w:rsidR="00522B79" w:rsidRDefault="00522B79" w:rsidP="00522B79"/>
              </w:txbxContent>
            </v:textbox>
          </v:shape>
        </w:pict>
      </w:r>
      <w:r>
        <w:rPr>
          <w:noProof/>
        </w:rPr>
        <w:pict w14:anchorId="03FFE400">
          <v:shape id="_x0000_s1031" type="#_x0000_t202" style="position:absolute;left:0;text-align:left;margin-left:325.25pt;margin-top:27pt;width:17.25pt;height:15pt;z-index:251656192">
            <v:textbox style="mso-next-textbox:#_x0000_s1031">
              <w:txbxContent>
                <w:p w14:paraId="6A2D8B16" w14:textId="77777777" w:rsidR="00944DAC" w:rsidRDefault="00944DAC"/>
              </w:txbxContent>
            </v:textbox>
          </v:shape>
        </w:pict>
      </w:r>
      <w:r w:rsidR="00486CC9">
        <w:rPr>
          <w:rFonts w:ascii="Arial" w:hAnsi="Arial" w:cs="Arial"/>
          <w:color w:val="231F20"/>
          <w:spacing w:val="-6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>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>gr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am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language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the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>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odu</w:t>
      </w:r>
      <w:r w:rsidR="00486CC9">
        <w:rPr>
          <w:rFonts w:ascii="Arial" w:hAnsi="Arial" w:cs="Arial"/>
          <w:color w:val="231F20"/>
          <w:spacing w:val="2"/>
          <w:w w:val="95"/>
          <w:sz w:val="28"/>
          <w:szCs w:val="28"/>
        </w:rPr>
        <w:t>c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t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is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>t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be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>r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odu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>c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ed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in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(tick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b</w:t>
      </w:r>
      <w:r w:rsidR="00486CC9">
        <w:rPr>
          <w:rFonts w:ascii="Arial" w:hAnsi="Arial" w:cs="Arial"/>
          <w:color w:val="231F20"/>
          <w:spacing w:val="-4"/>
          <w:w w:val="95"/>
          <w:sz w:val="28"/>
          <w:szCs w:val="28"/>
        </w:rPr>
        <w:t>o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x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-4"/>
          <w:w w:val="95"/>
          <w:sz w:val="28"/>
          <w:szCs w:val="28"/>
        </w:rPr>
        <w:t>f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or</w:t>
      </w:r>
      <w:r w:rsidR="00486CC9">
        <w:rPr>
          <w:rFonts w:ascii="Arial" w:hAnsi="Arial" w:cs="Arial"/>
          <w:color w:val="231F20"/>
          <w:spacing w:val="-2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language</w:t>
      </w:r>
      <w:r w:rsidR="00486CC9">
        <w:rPr>
          <w:rFonts w:ascii="Arial" w:hAnsi="Arial" w:cs="Arial"/>
          <w:color w:val="231F20"/>
          <w:spacing w:val="-3"/>
          <w:w w:val="95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used):</w:t>
      </w:r>
      <w:r w:rsidR="00486CC9">
        <w:rPr>
          <w:rFonts w:ascii="Arial" w:hAnsi="Arial" w:cs="Arial"/>
          <w:color w:val="231F20"/>
          <w:w w:val="90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1"/>
          <w:w w:val="95"/>
          <w:sz w:val="28"/>
          <w:szCs w:val="28"/>
        </w:rPr>
        <w:t>P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>ython</w:t>
      </w:r>
      <w:r w:rsidR="00486CC9">
        <w:rPr>
          <w:rFonts w:ascii="Arial" w:hAnsi="Arial" w:cs="Arial"/>
          <w:color w:val="231F20"/>
          <w:w w:val="95"/>
          <w:sz w:val="28"/>
          <w:szCs w:val="28"/>
        </w:rPr>
        <w:tab/>
      </w:r>
      <w:r w:rsidR="00486CC9">
        <w:rPr>
          <w:rFonts w:ascii="Arial" w:hAnsi="Arial" w:cs="Arial"/>
          <w:color w:val="231F20"/>
          <w:w w:val="90"/>
          <w:sz w:val="28"/>
          <w:szCs w:val="28"/>
        </w:rPr>
        <w:t>C</w:t>
      </w:r>
      <w:r w:rsidR="00486CC9">
        <w:rPr>
          <w:rFonts w:ascii="Arial" w:hAnsi="Arial" w:cs="Arial"/>
          <w:color w:val="231F20"/>
          <w:spacing w:val="-4"/>
          <w:w w:val="90"/>
          <w:sz w:val="28"/>
          <w:szCs w:val="28"/>
        </w:rPr>
        <w:t xml:space="preserve"> </w:t>
      </w:r>
      <w:r w:rsidR="00486CC9">
        <w:rPr>
          <w:rFonts w:ascii="Arial" w:hAnsi="Arial" w:cs="Arial"/>
          <w:color w:val="231F20"/>
          <w:spacing w:val="-15"/>
          <w:w w:val="90"/>
          <w:sz w:val="28"/>
          <w:szCs w:val="28"/>
        </w:rPr>
        <w:t>F</w:t>
      </w:r>
      <w:r w:rsidR="00486CC9">
        <w:rPr>
          <w:rFonts w:ascii="Arial" w:hAnsi="Arial" w:cs="Arial"/>
          <w:color w:val="231F20"/>
          <w:w w:val="90"/>
          <w:sz w:val="28"/>
          <w:szCs w:val="28"/>
        </w:rPr>
        <w:t>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  <w:gridCol w:w="2509"/>
        <w:gridCol w:w="2509"/>
      </w:tblGrid>
      <w:tr w:rsidR="00A61B6F" w14:paraId="1CE1B62F" w14:textId="77777777">
        <w:tc>
          <w:tcPr>
            <w:tcW w:w="2509" w:type="dxa"/>
          </w:tcPr>
          <w:p w14:paraId="3514BBEF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777A9DC8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Number</w:t>
            </w:r>
          </w:p>
        </w:tc>
        <w:tc>
          <w:tcPr>
            <w:tcW w:w="2509" w:type="dxa"/>
          </w:tcPr>
          <w:p w14:paraId="3603F951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1807569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Purpose of Test</w:t>
            </w:r>
          </w:p>
        </w:tc>
        <w:tc>
          <w:tcPr>
            <w:tcW w:w="2509" w:type="dxa"/>
          </w:tcPr>
          <w:p w14:paraId="482526F1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453D7AC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Test Data</w:t>
            </w:r>
          </w:p>
        </w:tc>
        <w:tc>
          <w:tcPr>
            <w:tcW w:w="2509" w:type="dxa"/>
          </w:tcPr>
          <w:p w14:paraId="2F85BF72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90E49B6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Expected Result</w:t>
            </w:r>
          </w:p>
        </w:tc>
        <w:tc>
          <w:tcPr>
            <w:tcW w:w="2509" w:type="dxa"/>
          </w:tcPr>
          <w:p w14:paraId="742EA807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3CF0F760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Actual Result</w:t>
            </w:r>
          </w:p>
        </w:tc>
        <w:tc>
          <w:tcPr>
            <w:tcW w:w="2509" w:type="dxa"/>
          </w:tcPr>
          <w:p w14:paraId="034EE7D5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05209493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Comments</w:t>
            </w:r>
          </w:p>
          <w:p w14:paraId="4DF075BD" w14:textId="77777777" w:rsidR="00A61B6F" w:rsidRDefault="00A61B6F">
            <w:pPr>
              <w:tabs>
                <w:tab w:val="left" w:pos="6630"/>
              </w:tabs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C51F8" w14:paraId="388E8650" w14:textId="77777777">
        <w:tc>
          <w:tcPr>
            <w:tcW w:w="2509" w:type="dxa"/>
          </w:tcPr>
          <w:p w14:paraId="1A16EE29" w14:textId="77777777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509" w:type="dxa"/>
          </w:tcPr>
          <w:p w14:paraId="7CBB6080" w14:textId="338D7C45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accepts 2</w:t>
            </w:r>
          </w:p>
        </w:tc>
        <w:tc>
          <w:tcPr>
            <w:tcW w:w="2509" w:type="dxa"/>
          </w:tcPr>
          <w:p w14:paraId="3B7204E3" w14:textId="5CCC4795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Number of employees = 2</w:t>
            </w:r>
          </w:p>
        </w:tc>
        <w:tc>
          <w:tcPr>
            <w:tcW w:w="2509" w:type="dxa"/>
          </w:tcPr>
          <w:p w14:paraId="20325202" w14:textId="4C037746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Input accepted, program continues to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asking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for first employee’s name</w:t>
            </w:r>
          </w:p>
        </w:tc>
        <w:tc>
          <w:tcPr>
            <w:tcW w:w="2509" w:type="dxa"/>
          </w:tcPr>
          <w:p w14:paraId="4580CC86" w14:textId="0830E21F" w:rsidR="006C51F8" w:rsidRPr="006C51F8" w:rsidRDefault="006C51F8" w:rsidP="006C51F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PASS: </w:t>
            </w:r>
            <w:r w:rsidR="00415118">
              <w:rPr>
                <w:rFonts w:ascii="Arial" w:hAnsi="Arial" w:cs="Arial"/>
                <w:sz w:val="28"/>
                <w:szCs w:val="28"/>
              </w:rPr>
              <w:t>Input accepted and program continued</w:t>
            </w:r>
          </w:p>
        </w:tc>
        <w:tc>
          <w:tcPr>
            <w:tcW w:w="2509" w:type="dxa"/>
          </w:tcPr>
          <w:p w14:paraId="79331A8D" w14:textId="77777777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C51F8" w14:paraId="58EC92AC" w14:textId="77777777">
        <w:tc>
          <w:tcPr>
            <w:tcW w:w="2509" w:type="dxa"/>
          </w:tcPr>
          <w:p w14:paraId="4EC384E7" w14:textId="77777777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509" w:type="dxa"/>
          </w:tcPr>
          <w:p w14:paraId="3DCE6397" w14:textId="7D034B30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accepts 5</w:t>
            </w:r>
          </w:p>
        </w:tc>
        <w:tc>
          <w:tcPr>
            <w:tcW w:w="2509" w:type="dxa"/>
          </w:tcPr>
          <w:p w14:paraId="31CF713F" w14:textId="43071B93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Number of employees = 5</w:t>
            </w:r>
          </w:p>
        </w:tc>
        <w:tc>
          <w:tcPr>
            <w:tcW w:w="2509" w:type="dxa"/>
          </w:tcPr>
          <w:p w14:paraId="7E384C1C" w14:textId="5B25CCC3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Input accepted, program continues to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asking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for first employee’s name</w:t>
            </w:r>
          </w:p>
        </w:tc>
        <w:tc>
          <w:tcPr>
            <w:tcW w:w="2509" w:type="dxa"/>
          </w:tcPr>
          <w:p w14:paraId="50CCC049" w14:textId="7AAFFEB2" w:rsidR="006C51F8" w:rsidRDefault="0041511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Input accepted and program continued</w:t>
            </w:r>
          </w:p>
        </w:tc>
        <w:tc>
          <w:tcPr>
            <w:tcW w:w="2509" w:type="dxa"/>
          </w:tcPr>
          <w:p w14:paraId="59F9A2EF" w14:textId="17621735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Initially failed as was designed to have an inclusive upper bound. Fixed by changing max to = 6</w:t>
            </w:r>
          </w:p>
        </w:tc>
      </w:tr>
      <w:tr w:rsidR="006C51F8" w14:paraId="05BAD5FA" w14:textId="77777777">
        <w:tc>
          <w:tcPr>
            <w:tcW w:w="2509" w:type="dxa"/>
          </w:tcPr>
          <w:p w14:paraId="06C3C740" w14:textId="77777777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2509" w:type="dxa"/>
          </w:tcPr>
          <w:p w14:paraId="1FBF91E8" w14:textId="1C7790AB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rejects 1</w:t>
            </w:r>
          </w:p>
        </w:tc>
        <w:tc>
          <w:tcPr>
            <w:tcW w:w="2509" w:type="dxa"/>
          </w:tcPr>
          <w:p w14:paraId="134D38D7" w14:textId="43AF4472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Number of employees = 1</w:t>
            </w:r>
          </w:p>
        </w:tc>
        <w:tc>
          <w:tcPr>
            <w:tcW w:w="2509" w:type="dxa"/>
          </w:tcPr>
          <w:p w14:paraId="148A557E" w14:textId="62E8C0DD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displays “Error: Input must be between 2 and 5!”. Re-requests input</w:t>
            </w:r>
          </w:p>
        </w:tc>
        <w:tc>
          <w:tcPr>
            <w:tcW w:w="2509" w:type="dxa"/>
          </w:tcPr>
          <w:p w14:paraId="19FE7DE5" w14:textId="76F96509" w:rsidR="006C51F8" w:rsidRDefault="0041511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Input rejected and correct error displayed</w:t>
            </w:r>
          </w:p>
        </w:tc>
        <w:tc>
          <w:tcPr>
            <w:tcW w:w="2509" w:type="dxa"/>
          </w:tcPr>
          <w:p w14:paraId="533079BB" w14:textId="77777777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C51F8" w14:paraId="4A8B41A8" w14:textId="77777777">
        <w:tc>
          <w:tcPr>
            <w:tcW w:w="2509" w:type="dxa"/>
          </w:tcPr>
          <w:p w14:paraId="6BAF7F88" w14:textId="77777777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2509" w:type="dxa"/>
          </w:tcPr>
          <w:p w14:paraId="46BC6896" w14:textId="3D9CB611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number of employees rejects 6</w:t>
            </w:r>
          </w:p>
        </w:tc>
        <w:tc>
          <w:tcPr>
            <w:tcW w:w="2509" w:type="dxa"/>
          </w:tcPr>
          <w:p w14:paraId="450516C9" w14:textId="137D0226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Number of employees = 6</w:t>
            </w:r>
          </w:p>
        </w:tc>
        <w:tc>
          <w:tcPr>
            <w:tcW w:w="2509" w:type="dxa"/>
          </w:tcPr>
          <w:p w14:paraId="6F48041E" w14:textId="35BE52E2" w:rsidR="006C51F8" w:rsidRDefault="006C51F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displays “Error: Input must be between 2 and 5!”. Re-requests input</w:t>
            </w:r>
          </w:p>
        </w:tc>
        <w:tc>
          <w:tcPr>
            <w:tcW w:w="2509" w:type="dxa"/>
          </w:tcPr>
          <w:p w14:paraId="38D2F0B4" w14:textId="0BB8CC31" w:rsidR="006C51F8" w:rsidRDefault="00415118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Input rejected and correct error displayed</w:t>
            </w:r>
          </w:p>
        </w:tc>
        <w:tc>
          <w:tcPr>
            <w:tcW w:w="2509" w:type="dxa"/>
          </w:tcPr>
          <w:p w14:paraId="0F690255" w14:textId="6B5FEADC" w:rsidR="006C51F8" w:rsidRDefault="0069330A" w:rsidP="006C51F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Initially failed as was designed to have an inclusive upper bound. Fixed by changing max to = 6</w:t>
            </w:r>
          </w:p>
        </w:tc>
      </w:tr>
      <w:tr w:rsidR="0069330A" w14:paraId="5D441F3B" w14:textId="77777777">
        <w:tc>
          <w:tcPr>
            <w:tcW w:w="2509" w:type="dxa"/>
          </w:tcPr>
          <w:p w14:paraId="5B62AE82" w14:textId="01B4C091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5</w:t>
            </w:r>
          </w:p>
        </w:tc>
        <w:tc>
          <w:tcPr>
            <w:tcW w:w="2509" w:type="dxa"/>
          </w:tcPr>
          <w:p w14:paraId="73CDA151" w14:textId="7D60CC0C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name accepts a value</w:t>
            </w:r>
          </w:p>
        </w:tc>
        <w:tc>
          <w:tcPr>
            <w:tcW w:w="2509" w:type="dxa"/>
          </w:tcPr>
          <w:p w14:paraId="32B29670" w14:textId="5099277B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“test” as the first employee’s name</w:t>
            </w:r>
          </w:p>
        </w:tc>
        <w:tc>
          <w:tcPr>
            <w:tcW w:w="2509" w:type="dxa"/>
          </w:tcPr>
          <w:p w14:paraId="084223D4" w14:textId="1D51BE55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accepted, program continues to the employee’s ID number</w:t>
            </w:r>
          </w:p>
        </w:tc>
        <w:tc>
          <w:tcPr>
            <w:tcW w:w="2509" w:type="dxa"/>
          </w:tcPr>
          <w:p w14:paraId="6C652706" w14:textId="6A03C99D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Input accepted and program continued</w:t>
            </w:r>
          </w:p>
        </w:tc>
        <w:tc>
          <w:tcPr>
            <w:tcW w:w="2509" w:type="dxa"/>
          </w:tcPr>
          <w:p w14:paraId="7F96F50E" w14:textId="77777777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330A" w14:paraId="58C2808E" w14:textId="77777777">
        <w:tc>
          <w:tcPr>
            <w:tcW w:w="2509" w:type="dxa"/>
          </w:tcPr>
          <w:p w14:paraId="196F1219" w14:textId="77777777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2509" w:type="dxa"/>
          </w:tcPr>
          <w:p w14:paraId="5515FFA1" w14:textId="274DCEE3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name rejects a blank value</w:t>
            </w:r>
          </w:p>
        </w:tc>
        <w:tc>
          <w:tcPr>
            <w:tcW w:w="2509" w:type="dxa"/>
          </w:tcPr>
          <w:p w14:paraId="47FCA652" w14:textId="33CD338F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nothing as the first employee’s name</w:t>
            </w:r>
          </w:p>
        </w:tc>
        <w:tc>
          <w:tcPr>
            <w:tcW w:w="2509" w:type="dxa"/>
          </w:tcPr>
          <w:p w14:paraId="428561AB" w14:textId="56ED18AE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re-requests input.</w:t>
            </w:r>
          </w:p>
        </w:tc>
        <w:tc>
          <w:tcPr>
            <w:tcW w:w="2509" w:type="dxa"/>
          </w:tcPr>
          <w:p w14:paraId="1200BAB6" w14:textId="7B847803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Input rejected and correct error displayed</w:t>
            </w:r>
            <w:r w:rsidR="00797B20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797B20">
              <w:rPr>
                <w:rFonts w:ascii="Arial" w:hAnsi="Arial" w:cs="Arial"/>
                <w:sz w:val="28"/>
                <w:szCs w:val="28"/>
              </w:rPr>
              <w:t>with re-request</w:t>
            </w:r>
          </w:p>
        </w:tc>
        <w:tc>
          <w:tcPr>
            <w:tcW w:w="2509" w:type="dxa"/>
          </w:tcPr>
          <w:p w14:paraId="41078693" w14:textId="77777777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330A" w14:paraId="4119AA90" w14:textId="77777777">
        <w:tc>
          <w:tcPr>
            <w:tcW w:w="2509" w:type="dxa"/>
          </w:tcPr>
          <w:p w14:paraId="38CAA88B" w14:textId="77777777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2509" w:type="dxa"/>
          </w:tcPr>
          <w:p w14:paraId="51B0B7FC" w14:textId="6AE09261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id number accepts a value of 1 or above</w:t>
            </w:r>
          </w:p>
        </w:tc>
        <w:tc>
          <w:tcPr>
            <w:tcW w:w="2509" w:type="dxa"/>
          </w:tcPr>
          <w:p w14:paraId="038F1013" w14:textId="7F966802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1 as the first employee’s id number</w:t>
            </w:r>
          </w:p>
        </w:tc>
        <w:tc>
          <w:tcPr>
            <w:tcW w:w="2509" w:type="dxa"/>
          </w:tcPr>
          <w:p w14:paraId="22684DFE" w14:textId="2AEC35BC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accepted, program continues to the employee’s properties sold</w:t>
            </w:r>
          </w:p>
        </w:tc>
        <w:tc>
          <w:tcPr>
            <w:tcW w:w="2509" w:type="dxa"/>
          </w:tcPr>
          <w:p w14:paraId="1684DFBE" w14:textId="2EB36731" w:rsidR="0069330A" w:rsidRDefault="00917165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PASS: </w:t>
            </w:r>
            <w:r w:rsidR="00797B20">
              <w:rPr>
                <w:rFonts w:ascii="Arial" w:hAnsi="Arial" w:cs="Arial"/>
                <w:sz w:val="28"/>
                <w:szCs w:val="28"/>
              </w:rPr>
              <w:t>Input accepted and program continued</w:t>
            </w:r>
          </w:p>
        </w:tc>
        <w:tc>
          <w:tcPr>
            <w:tcW w:w="2509" w:type="dxa"/>
          </w:tcPr>
          <w:p w14:paraId="02884708" w14:textId="77777777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69330A" w14:paraId="25D8BCB9" w14:textId="77777777">
        <w:tc>
          <w:tcPr>
            <w:tcW w:w="2509" w:type="dxa"/>
          </w:tcPr>
          <w:p w14:paraId="10B13A0C" w14:textId="77777777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2509" w:type="dxa"/>
          </w:tcPr>
          <w:p w14:paraId="7A0C9FC5" w14:textId="03859DAC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id number rejects a value below 1</w:t>
            </w:r>
          </w:p>
        </w:tc>
        <w:tc>
          <w:tcPr>
            <w:tcW w:w="2509" w:type="dxa"/>
          </w:tcPr>
          <w:p w14:paraId="515A385C" w14:textId="371BA9C2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0 as the first employee’s id number</w:t>
            </w:r>
          </w:p>
        </w:tc>
        <w:tc>
          <w:tcPr>
            <w:tcW w:w="2509" w:type="dxa"/>
          </w:tcPr>
          <w:p w14:paraId="0D30FB90" w14:textId="2388863C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re-requests input.</w:t>
            </w:r>
          </w:p>
        </w:tc>
        <w:tc>
          <w:tcPr>
            <w:tcW w:w="2509" w:type="dxa"/>
          </w:tcPr>
          <w:p w14:paraId="2B2F8A7F" w14:textId="2D03CC6D" w:rsidR="0069330A" w:rsidRDefault="00797B20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PASS: Input rejected </w:t>
            </w:r>
            <w:r>
              <w:rPr>
                <w:rFonts w:ascii="Arial" w:hAnsi="Arial" w:cs="Arial"/>
                <w:sz w:val="28"/>
                <w:szCs w:val="28"/>
              </w:rPr>
              <w:t>and correct error displayed</w:t>
            </w:r>
            <w:r>
              <w:rPr>
                <w:rFonts w:ascii="Arial" w:hAnsi="Arial" w:cs="Arial"/>
                <w:sz w:val="28"/>
                <w:szCs w:val="28"/>
              </w:rPr>
              <w:t xml:space="preserve"> with re-request </w:t>
            </w:r>
          </w:p>
        </w:tc>
        <w:tc>
          <w:tcPr>
            <w:tcW w:w="2509" w:type="dxa"/>
          </w:tcPr>
          <w:p w14:paraId="59E0F30A" w14:textId="77777777" w:rsidR="0069330A" w:rsidRDefault="0069330A" w:rsidP="0069330A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7B20" w14:paraId="791CA68B" w14:textId="77777777">
        <w:tc>
          <w:tcPr>
            <w:tcW w:w="2509" w:type="dxa"/>
          </w:tcPr>
          <w:p w14:paraId="06CCC2E0" w14:textId="77777777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2509" w:type="dxa"/>
          </w:tcPr>
          <w:p w14:paraId="785CD1A8" w14:textId="05D8FF6A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properties sold accepts a value of 0 or above</w:t>
            </w:r>
          </w:p>
        </w:tc>
        <w:tc>
          <w:tcPr>
            <w:tcW w:w="2509" w:type="dxa"/>
          </w:tcPr>
          <w:p w14:paraId="1BE40269" w14:textId="6A89992E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0 as the first employee’s properties sold</w:t>
            </w:r>
          </w:p>
        </w:tc>
        <w:tc>
          <w:tcPr>
            <w:tcW w:w="2509" w:type="dxa"/>
          </w:tcPr>
          <w:p w14:paraId="153D2AAC" w14:textId="6372566C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accepted, program continues to the next employee’s name</w:t>
            </w:r>
          </w:p>
        </w:tc>
        <w:tc>
          <w:tcPr>
            <w:tcW w:w="2509" w:type="dxa"/>
          </w:tcPr>
          <w:p w14:paraId="669AC89F" w14:textId="4FFEC338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Input accepted and program continued</w:t>
            </w:r>
          </w:p>
        </w:tc>
        <w:tc>
          <w:tcPr>
            <w:tcW w:w="2509" w:type="dxa"/>
          </w:tcPr>
          <w:p w14:paraId="5B0F682E" w14:textId="77777777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97B20" w14:paraId="5C1ED515" w14:textId="77777777">
        <w:tc>
          <w:tcPr>
            <w:tcW w:w="2509" w:type="dxa"/>
          </w:tcPr>
          <w:p w14:paraId="5B2E09AC" w14:textId="77777777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2509" w:type="dxa"/>
          </w:tcPr>
          <w:p w14:paraId="1035E9F9" w14:textId="2D4F777B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employee’s properties sold rejects a value below 0</w:t>
            </w:r>
          </w:p>
        </w:tc>
        <w:tc>
          <w:tcPr>
            <w:tcW w:w="2509" w:type="dxa"/>
          </w:tcPr>
          <w:p w14:paraId="7F5DAACD" w14:textId="47491FA1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-1 as the first employee’s properties sold</w:t>
            </w:r>
          </w:p>
        </w:tc>
        <w:tc>
          <w:tcPr>
            <w:tcW w:w="2509" w:type="dxa"/>
          </w:tcPr>
          <w:p w14:paraId="476E8743" w14:textId="0C80CEB2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Input rejected, program re-requests input.</w:t>
            </w:r>
          </w:p>
        </w:tc>
        <w:tc>
          <w:tcPr>
            <w:tcW w:w="2509" w:type="dxa"/>
          </w:tcPr>
          <w:p w14:paraId="7647FADD" w14:textId="7B942C68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PASS: Input rejected and correct error displayed with re-request </w:t>
            </w:r>
          </w:p>
        </w:tc>
        <w:tc>
          <w:tcPr>
            <w:tcW w:w="2509" w:type="dxa"/>
          </w:tcPr>
          <w:p w14:paraId="426FF535" w14:textId="77777777" w:rsidR="00797B20" w:rsidRDefault="00797B20" w:rsidP="00797B20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0DD849C" w14:textId="77777777" w:rsidR="00944E56" w:rsidRDefault="00944E5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  <w:gridCol w:w="2509"/>
        <w:gridCol w:w="2509"/>
      </w:tblGrid>
      <w:tr w:rsidR="00E17D73" w14:paraId="21C60DC3" w14:textId="77777777">
        <w:tc>
          <w:tcPr>
            <w:tcW w:w="2509" w:type="dxa"/>
          </w:tcPr>
          <w:p w14:paraId="0900C585" w14:textId="22ADCEA6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2509" w:type="dxa"/>
          </w:tcPr>
          <w:p w14:paraId="7DA6327D" w14:textId="623660E3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employees are being properly sorted.</w:t>
            </w:r>
          </w:p>
        </w:tc>
        <w:tc>
          <w:tcPr>
            <w:tcW w:w="2509" w:type="dxa"/>
          </w:tcPr>
          <w:p w14:paraId="28F09AB7" w14:textId="77777777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63BCB28A" w14:textId="52FF28AD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1FEF200A" w14:textId="77777777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6BEBE7EF" w14:textId="1531427D" w:rsidR="00E17D73" w:rsidRDefault="00E17D73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Properties Sold, </w:t>
            </w:r>
            <w:r w:rsidR="00BA7EA5">
              <w:rPr>
                <w:rFonts w:ascii="Arial" w:hAnsi="Arial" w:cs="Arial"/>
                <w:sz w:val="28"/>
                <w:szCs w:val="28"/>
              </w:rPr>
              <w:t>10, 20, 5, 15</w:t>
            </w:r>
          </w:p>
        </w:tc>
        <w:tc>
          <w:tcPr>
            <w:tcW w:w="2509" w:type="dxa"/>
          </w:tcPr>
          <w:p w14:paraId="542DA5D9" w14:textId="35E29078" w:rsidR="00E17D73" w:rsidRDefault="00BA7EA5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Program will print the employees out in order b, d, a, c with the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id’s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and properties sold matching.</w:t>
            </w:r>
          </w:p>
        </w:tc>
        <w:tc>
          <w:tcPr>
            <w:tcW w:w="2509" w:type="dxa"/>
          </w:tcPr>
          <w:p w14:paraId="76405091" w14:textId="3AC6BB2D" w:rsidR="00E17D73" w:rsidRDefault="00D303C7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Employees printed in correct order with relationships maintained.</w:t>
            </w:r>
          </w:p>
        </w:tc>
        <w:tc>
          <w:tcPr>
            <w:tcW w:w="2509" w:type="dxa"/>
          </w:tcPr>
          <w:p w14:paraId="1C5FC99B" w14:textId="438EEC9F" w:rsidR="00E17D73" w:rsidRDefault="00D303C7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Initially failed as sorted in ascending instead of descending. Fixed with reverse=True</w:t>
            </w:r>
          </w:p>
        </w:tc>
      </w:tr>
      <w:tr w:rsidR="00BA7EA5" w14:paraId="22A30067" w14:textId="77777777">
        <w:tc>
          <w:tcPr>
            <w:tcW w:w="2509" w:type="dxa"/>
          </w:tcPr>
          <w:p w14:paraId="37758296" w14:textId="41B0BA42" w:rsidR="00BA7EA5" w:rsidRDefault="0072473D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2509" w:type="dxa"/>
          </w:tcPr>
          <w:p w14:paraId="321F7C34" w14:textId="439A1DA1" w:rsidR="00BA7EA5" w:rsidRDefault="0072473D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commission is being properly calculated</w:t>
            </w:r>
          </w:p>
        </w:tc>
        <w:tc>
          <w:tcPr>
            <w:tcW w:w="2509" w:type="dxa"/>
          </w:tcPr>
          <w:p w14:paraId="39BBF6DD" w14:textId="77777777" w:rsidR="0072473D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7AFA5B5E" w14:textId="77777777" w:rsidR="0072473D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7190123E" w14:textId="77777777" w:rsidR="0072473D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7CEC9AD9" w14:textId="3F18C058" w:rsidR="00BA7EA5" w:rsidRDefault="0072473D" w:rsidP="0072473D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7F7D80B6" w14:textId="77777777" w:rsidR="0072473D" w:rsidRDefault="0072473D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Program will print out the employees and their commission owed.</w:t>
            </w:r>
          </w:p>
          <w:p w14:paraId="7EDDE0CC" w14:textId="77777777" w:rsidR="00CF2998" w:rsidRDefault="00CF2998" w:rsidP="00CF2998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b: £11500.00</w:t>
            </w:r>
          </w:p>
          <w:p w14:paraId="3A1626DE" w14:textId="14A02294" w:rsidR="00CF2998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d: £7500.00</w:t>
            </w:r>
          </w:p>
          <w:p w14:paraId="11C8E6BE" w14:textId="5E5B4308" w:rsidR="006856B0" w:rsidRDefault="006856B0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a: £</w:t>
            </w:r>
            <w:r w:rsidR="00F1522A">
              <w:rPr>
                <w:rFonts w:ascii="Arial" w:hAnsi="Arial" w:cs="Arial"/>
                <w:sz w:val="28"/>
                <w:szCs w:val="28"/>
              </w:rPr>
              <w:t>5000</w:t>
            </w:r>
            <w:r>
              <w:rPr>
                <w:rFonts w:ascii="Arial" w:hAnsi="Arial" w:cs="Arial"/>
                <w:sz w:val="28"/>
                <w:szCs w:val="28"/>
              </w:rPr>
              <w:t>.00</w:t>
            </w:r>
          </w:p>
          <w:p w14:paraId="1BFD6D5F" w14:textId="49BD56C4" w:rsidR="00811E06" w:rsidRDefault="006856B0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c: £</w:t>
            </w:r>
            <w:r w:rsidR="00811E06">
              <w:rPr>
                <w:rFonts w:ascii="Arial" w:hAnsi="Arial" w:cs="Arial"/>
                <w:sz w:val="28"/>
                <w:szCs w:val="28"/>
              </w:rPr>
              <w:t>2500.00</w:t>
            </w:r>
          </w:p>
        </w:tc>
        <w:tc>
          <w:tcPr>
            <w:tcW w:w="2509" w:type="dxa"/>
          </w:tcPr>
          <w:p w14:paraId="645996C6" w14:textId="693EDE51" w:rsidR="00BA7EA5" w:rsidRDefault="00CD688E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Employees printed with the correct commission rates.</w:t>
            </w:r>
          </w:p>
        </w:tc>
        <w:tc>
          <w:tcPr>
            <w:tcW w:w="2509" w:type="dxa"/>
          </w:tcPr>
          <w:p w14:paraId="5BFA0BC9" w14:textId="0CDE27A9" w:rsidR="00BA7EA5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 is not £10000 due to commission bonus.</w:t>
            </w:r>
          </w:p>
        </w:tc>
      </w:tr>
      <w:tr w:rsidR="00CF2998" w14:paraId="3774FD65" w14:textId="77777777">
        <w:tc>
          <w:tcPr>
            <w:tcW w:w="2509" w:type="dxa"/>
          </w:tcPr>
          <w:p w14:paraId="53FF9311" w14:textId="4458121E" w:rsidR="00CF2998" w:rsidRDefault="00CF2998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2509" w:type="dxa"/>
          </w:tcPr>
          <w:p w14:paraId="0EB9CBAB" w14:textId="191BF084" w:rsidR="00CF2998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total commission is being properly calculated</w:t>
            </w:r>
          </w:p>
        </w:tc>
        <w:tc>
          <w:tcPr>
            <w:tcW w:w="2509" w:type="dxa"/>
          </w:tcPr>
          <w:p w14:paraId="04C94269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380559E3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40562598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08C72675" w14:textId="43ED00AD" w:rsidR="00CF2998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5B1B06FB" w14:textId="599957F3" w:rsidR="00CF2998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Total commission will be £26500.00</w:t>
            </w:r>
          </w:p>
        </w:tc>
        <w:tc>
          <w:tcPr>
            <w:tcW w:w="2509" w:type="dxa"/>
          </w:tcPr>
          <w:p w14:paraId="36E7B908" w14:textId="58490059" w:rsidR="00CF2998" w:rsidRDefault="00CD688E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Correctly totalled to £26500.00</w:t>
            </w:r>
          </w:p>
        </w:tc>
        <w:tc>
          <w:tcPr>
            <w:tcW w:w="2509" w:type="dxa"/>
          </w:tcPr>
          <w:p w14:paraId="72B22652" w14:textId="4ABC1666" w:rsidR="00CF2998" w:rsidRDefault="00CD688E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Initially errored due to </w:t>
            </w:r>
            <w:r w:rsidR="005347E2">
              <w:rPr>
                <w:rFonts w:ascii="Arial" w:hAnsi="Arial" w:cs="Arial"/>
                <w:sz w:val="28"/>
                <w:szCs w:val="28"/>
              </w:rPr>
              <w:t xml:space="preserve">displaying £26500. Fixed by </w:t>
            </w:r>
            <w:proofErr w:type="gramStart"/>
            <w:r w:rsidR="005347E2">
              <w:rPr>
                <w:rFonts w:ascii="Arial" w:hAnsi="Arial" w:cs="Arial"/>
                <w:sz w:val="28"/>
                <w:szCs w:val="28"/>
              </w:rPr>
              <w:t>adding :</w:t>
            </w:r>
            <w:proofErr w:type="gramEnd"/>
            <w:r w:rsidR="005347E2">
              <w:rPr>
                <w:rFonts w:ascii="Arial" w:hAnsi="Arial" w:cs="Arial"/>
                <w:sz w:val="28"/>
                <w:szCs w:val="28"/>
              </w:rPr>
              <w:t>.2f to format string.</w:t>
            </w:r>
          </w:p>
        </w:tc>
      </w:tr>
      <w:tr w:rsidR="00617A36" w14:paraId="380F9F82" w14:textId="77777777">
        <w:tc>
          <w:tcPr>
            <w:tcW w:w="2509" w:type="dxa"/>
          </w:tcPr>
          <w:p w14:paraId="4C00F198" w14:textId="6DCE6FF8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14</w:t>
            </w:r>
          </w:p>
        </w:tc>
        <w:tc>
          <w:tcPr>
            <w:tcW w:w="2509" w:type="dxa"/>
          </w:tcPr>
          <w:p w14:paraId="5B413660" w14:textId="3C5D9956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total properties sold is being properly calculated</w:t>
            </w:r>
          </w:p>
        </w:tc>
        <w:tc>
          <w:tcPr>
            <w:tcW w:w="2509" w:type="dxa"/>
          </w:tcPr>
          <w:p w14:paraId="0070703D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748E88D5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1B2447D2" w14:textId="77777777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6FCFD8C3" w14:textId="59E40CA5" w:rsidR="00617A36" w:rsidRDefault="00617A36" w:rsidP="00617A36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13BBB385" w14:textId="504E8787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Total properties sold will be 50</w:t>
            </w:r>
          </w:p>
        </w:tc>
        <w:tc>
          <w:tcPr>
            <w:tcW w:w="2509" w:type="dxa"/>
          </w:tcPr>
          <w:p w14:paraId="22E2A067" w14:textId="7C7C21BC" w:rsidR="00617A36" w:rsidRDefault="00CD688E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Correctly totalled to 50</w:t>
            </w:r>
          </w:p>
        </w:tc>
        <w:tc>
          <w:tcPr>
            <w:tcW w:w="2509" w:type="dxa"/>
          </w:tcPr>
          <w:p w14:paraId="6B3053E6" w14:textId="77777777" w:rsidR="00617A36" w:rsidRDefault="00617A36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57557C4" w14:textId="77777777" w:rsidR="00944E56" w:rsidRDefault="00944E56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  <w:gridCol w:w="2509"/>
        <w:gridCol w:w="2509"/>
      </w:tblGrid>
      <w:tr w:rsidR="006E5971" w14:paraId="14C99470" w14:textId="77777777">
        <w:tc>
          <w:tcPr>
            <w:tcW w:w="2509" w:type="dxa"/>
          </w:tcPr>
          <w:p w14:paraId="3A2A4F6B" w14:textId="4D350107" w:rsidR="006E5971" w:rsidRDefault="006E5971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2509" w:type="dxa"/>
          </w:tcPr>
          <w:p w14:paraId="04357DBD" w14:textId="51F13D43" w:rsidR="006E5971" w:rsidRDefault="006E5971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Check if the best employee’s information is properly displayed</w:t>
            </w:r>
          </w:p>
        </w:tc>
        <w:tc>
          <w:tcPr>
            <w:tcW w:w="2509" w:type="dxa"/>
          </w:tcPr>
          <w:p w14:paraId="572ECEC2" w14:textId="77777777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Enter 4 employees,</w:t>
            </w:r>
          </w:p>
          <w:p w14:paraId="39BED50C" w14:textId="77777777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Names: a, b, c, d</w:t>
            </w:r>
          </w:p>
          <w:p w14:paraId="69000EC4" w14:textId="77777777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IDs, 1, 2, 3, 4</w:t>
            </w:r>
          </w:p>
          <w:p w14:paraId="1325622D" w14:textId="42435423" w:rsidR="006E5971" w:rsidRDefault="006E5971" w:rsidP="006E5971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Properties Sold, 10, 20, 5, 15</w:t>
            </w:r>
          </w:p>
        </w:tc>
        <w:tc>
          <w:tcPr>
            <w:tcW w:w="2509" w:type="dxa"/>
          </w:tcPr>
          <w:p w14:paraId="1C3419C3" w14:textId="58F0A319" w:rsidR="006E5971" w:rsidRDefault="00BC43F0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Final message will say “Congratulations to b (2) who sold 20 properties this week, and earned a bonus of £</w:t>
            </w:r>
            <w:r w:rsidR="00944E56">
              <w:rPr>
                <w:rFonts w:ascii="Arial" w:hAnsi="Arial" w:cs="Arial"/>
                <w:sz w:val="28"/>
                <w:szCs w:val="28"/>
              </w:rPr>
              <w:t>1500.00 on top of their £10000.00 commission for a total of £11500.00”</w:t>
            </w:r>
          </w:p>
        </w:tc>
        <w:tc>
          <w:tcPr>
            <w:tcW w:w="2509" w:type="dxa"/>
          </w:tcPr>
          <w:p w14:paraId="15CD1746" w14:textId="4D5D7540" w:rsidR="006E5971" w:rsidRDefault="00CD688E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PASS: Message exactly matched expected.</w:t>
            </w:r>
          </w:p>
        </w:tc>
        <w:tc>
          <w:tcPr>
            <w:tcW w:w="2509" w:type="dxa"/>
          </w:tcPr>
          <w:p w14:paraId="78028C34" w14:textId="77777777" w:rsidR="006E5971" w:rsidRDefault="006E5971" w:rsidP="00022A39">
            <w:pPr>
              <w:tabs>
                <w:tab w:val="left" w:pos="6630"/>
              </w:tabs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5E176E0" w14:textId="77777777" w:rsidR="00A61B6F" w:rsidRPr="00A61B6F" w:rsidRDefault="00A61B6F" w:rsidP="00A61B6F">
      <w:pPr>
        <w:tabs>
          <w:tab w:val="left" w:pos="6630"/>
        </w:tabs>
        <w:rPr>
          <w:rFonts w:ascii="Arial" w:hAnsi="Arial" w:cs="Arial"/>
          <w:sz w:val="28"/>
          <w:szCs w:val="28"/>
        </w:rPr>
      </w:pPr>
    </w:p>
    <w:sectPr w:rsidR="00A61B6F" w:rsidRPr="00A61B6F">
      <w:type w:val="continuous"/>
      <w:pgSz w:w="16838" w:h="11920" w:orient="landscape"/>
      <w:pgMar w:top="1020" w:right="960" w:bottom="280" w:left="10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3E165" w14:textId="77777777" w:rsidR="0089136C" w:rsidRDefault="0089136C" w:rsidP="00890087">
      <w:r>
        <w:separator/>
      </w:r>
    </w:p>
  </w:endnote>
  <w:endnote w:type="continuationSeparator" w:id="0">
    <w:p w14:paraId="59BE2F25" w14:textId="77777777" w:rsidR="0089136C" w:rsidRDefault="0089136C" w:rsidP="00890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8E1CB" w14:textId="77777777" w:rsidR="0089136C" w:rsidRDefault="0089136C" w:rsidP="00890087">
      <w:r>
        <w:separator/>
      </w:r>
    </w:p>
  </w:footnote>
  <w:footnote w:type="continuationSeparator" w:id="0">
    <w:p w14:paraId="177F1092" w14:textId="77777777" w:rsidR="0089136C" w:rsidRDefault="0089136C" w:rsidP="00890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BF1"/>
    <w:rsid w:val="00022A39"/>
    <w:rsid w:val="0004663E"/>
    <w:rsid w:val="00091055"/>
    <w:rsid w:val="000E76F6"/>
    <w:rsid w:val="0021782E"/>
    <w:rsid w:val="00286D4C"/>
    <w:rsid w:val="00295010"/>
    <w:rsid w:val="00415118"/>
    <w:rsid w:val="0042151F"/>
    <w:rsid w:val="004240D3"/>
    <w:rsid w:val="00486CC9"/>
    <w:rsid w:val="004D314D"/>
    <w:rsid w:val="00522B79"/>
    <w:rsid w:val="005347E2"/>
    <w:rsid w:val="00617A36"/>
    <w:rsid w:val="006856B0"/>
    <w:rsid w:val="0069330A"/>
    <w:rsid w:val="006A21D9"/>
    <w:rsid w:val="006C51F8"/>
    <w:rsid w:val="006E5971"/>
    <w:rsid w:val="007007A7"/>
    <w:rsid w:val="00710D78"/>
    <w:rsid w:val="0072473D"/>
    <w:rsid w:val="00797B20"/>
    <w:rsid w:val="00811E06"/>
    <w:rsid w:val="00890087"/>
    <w:rsid w:val="0089136C"/>
    <w:rsid w:val="00891586"/>
    <w:rsid w:val="008D78A1"/>
    <w:rsid w:val="00903BF1"/>
    <w:rsid w:val="00917165"/>
    <w:rsid w:val="00944DAC"/>
    <w:rsid w:val="00944E56"/>
    <w:rsid w:val="00A61B6F"/>
    <w:rsid w:val="00A65EDB"/>
    <w:rsid w:val="00BA7EA5"/>
    <w:rsid w:val="00BC43F0"/>
    <w:rsid w:val="00CB487B"/>
    <w:rsid w:val="00CD688E"/>
    <w:rsid w:val="00CF2998"/>
    <w:rsid w:val="00D303C7"/>
    <w:rsid w:val="00D7355F"/>
    <w:rsid w:val="00E17D73"/>
    <w:rsid w:val="00E262C6"/>
    <w:rsid w:val="00F1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586B76E5"/>
  <w14:defaultImageDpi w14:val="0"/>
  <w15:docId w15:val="{0D850FCC-07A1-4DF3-843F-ACF995E8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34"/>
      <w:outlineLvl w:val="0"/>
    </w:pPr>
    <w:rPr>
      <w:rFonts w:ascii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Pr>
      <w:rFonts w:ascii="Gill Sans MT" w:hAnsi="Gill Sans MT" w:cs="Gill Sans MT"/>
      <w:sz w:val="19"/>
      <w:szCs w:val="19"/>
    </w:rPr>
  </w:style>
  <w:style w:type="character" w:customStyle="1" w:styleId="BodyTextChar">
    <w:name w:val="Body Text Char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61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008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90087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9008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90087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rhayter</dc:creator>
  <cp:keywords/>
  <dc:description/>
  <cp:lastModifiedBy>Oliver Vince</cp:lastModifiedBy>
  <cp:revision>35</cp:revision>
  <dcterms:created xsi:type="dcterms:W3CDTF">2026-10-26T08:17:00Z</dcterms:created>
  <dcterms:modified xsi:type="dcterms:W3CDTF">2026-10-26T13:25:00Z</dcterms:modified>
</cp:coreProperties>
</file>