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022E5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bookmarkStart w:id="0" w:name="_Hlk26547683"/>
      <w:bookmarkEnd w:id="0"/>
      <w:r w:rsidRPr="00014324">
        <w:rPr>
          <w:rFonts w:ascii="Times New Roman" w:hAnsi="Times New Roman" w:cs="Times New Roman"/>
          <w:bCs/>
          <w:sz w:val="28"/>
          <w:szCs w:val="28"/>
        </w:rPr>
        <w:t>Міністерство освіти і науки України</w:t>
      </w:r>
    </w:p>
    <w:p w14:paraId="4F676D21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4324">
        <w:rPr>
          <w:rFonts w:ascii="Times New Roman" w:hAnsi="Times New Roman" w:cs="Times New Roman"/>
          <w:bCs/>
          <w:sz w:val="28"/>
          <w:szCs w:val="28"/>
        </w:rPr>
        <w:t>Харківський національний університет ім. В. Н. Каразіна</w:t>
      </w:r>
    </w:p>
    <w:p w14:paraId="4DD25ED5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4324">
        <w:rPr>
          <w:rFonts w:ascii="Times New Roman" w:hAnsi="Times New Roman" w:cs="Times New Roman"/>
          <w:bCs/>
          <w:sz w:val="28"/>
          <w:szCs w:val="28"/>
        </w:rPr>
        <w:t>Факультет комп’ютерних наук</w:t>
      </w:r>
    </w:p>
    <w:p w14:paraId="1269D4F4" w14:textId="4D9C1803" w:rsidR="00935D68" w:rsidRP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14324">
        <w:rPr>
          <w:rFonts w:ascii="Times New Roman" w:hAnsi="Times New Roman" w:cs="Times New Roman"/>
          <w:bCs/>
          <w:sz w:val="28"/>
          <w:szCs w:val="28"/>
        </w:rPr>
        <w:t>Кафедра безпеки інформаційних систем і технологій</w:t>
      </w:r>
    </w:p>
    <w:p w14:paraId="5FF40175" w14:textId="77777777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5C73930" w14:textId="02B75364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E06D11C" w14:textId="7690F856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3293F1EE" w14:textId="77777777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1B3DEE" w14:textId="2EE8D885" w:rsidR="00935D68" w:rsidRP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14324">
        <w:rPr>
          <w:rFonts w:ascii="Times New Roman" w:hAnsi="Times New Roman" w:cs="Times New Roman"/>
          <w:bCs/>
          <w:sz w:val="32"/>
          <w:szCs w:val="32"/>
        </w:rPr>
        <w:t>Лабораторна робота №</w:t>
      </w:r>
      <w:r w:rsidRPr="00935D68">
        <w:rPr>
          <w:rFonts w:ascii="Times New Roman" w:hAnsi="Times New Roman" w:cs="Times New Roman"/>
          <w:bCs/>
          <w:sz w:val="32"/>
          <w:szCs w:val="32"/>
        </w:rPr>
        <w:t>1</w:t>
      </w:r>
    </w:p>
    <w:p w14:paraId="0D238A29" w14:textId="77777777" w:rsidR="00935D68" w:rsidRPr="00014324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32"/>
          <w:szCs w:val="32"/>
        </w:rPr>
      </w:pPr>
      <w:r w:rsidRPr="00014324">
        <w:rPr>
          <w:rFonts w:ascii="Times New Roman" w:hAnsi="Times New Roman" w:cs="Times New Roman"/>
          <w:bCs/>
          <w:i/>
          <w:sz w:val="32"/>
          <w:szCs w:val="32"/>
        </w:rPr>
        <w:t>з навчальної дисципліни</w:t>
      </w:r>
    </w:p>
    <w:p w14:paraId="0C895E11" w14:textId="4EA6FDC9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014324">
        <w:rPr>
          <w:rFonts w:ascii="Times New Roman" w:hAnsi="Times New Roman" w:cs="Times New Roman"/>
          <w:bCs/>
          <w:sz w:val="32"/>
          <w:szCs w:val="32"/>
        </w:rPr>
        <w:t>«</w:t>
      </w:r>
      <w:r>
        <w:rPr>
          <w:rFonts w:ascii="Times New Roman" w:hAnsi="Times New Roman" w:cs="Times New Roman"/>
          <w:bCs/>
          <w:sz w:val="32"/>
          <w:szCs w:val="32"/>
          <w:lang w:val="uk-UA"/>
        </w:rPr>
        <w:t>Захист інформації в інформаційно-комунікаційних системах</w:t>
      </w:r>
      <w:r w:rsidRPr="00014324">
        <w:rPr>
          <w:rFonts w:ascii="Times New Roman" w:hAnsi="Times New Roman" w:cs="Times New Roman"/>
          <w:bCs/>
          <w:sz w:val="32"/>
          <w:szCs w:val="32"/>
        </w:rPr>
        <w:t>»</w:t>
      </w:r>
    </w:p>
    <w:p w14:paraId="7762F6D6" w14:textId="70B50682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6BC79B44" w14:textId="77777777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7F5F2024" w14:textId="7F60FD69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46E69A8F" w14:textId="77777777" w:rsidR="00935D68" w:rsidRP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CEA6175" w14:textId="77777777" w:rsidR="00935D68" w:rsidRPr="00014324" w:rsidRDefault="00935D68" w:rsidP="00935D68">
      <w:pPr>
        <w:spacing w:after="0" w:line="276" w:lineRule="auto"/>
        <w:ind w:left="5387" w:firstLine="284"/>
        <w:rPr>
          <w:rFonts w:ascii="Times New Roman" w:hAnsi="Times New Roman" w:cs="Times New Roman"/>
          <w:sz w:val="32"/>
          <w:szCs w:val="32"/>
        </w:rPr>
      </w:pPr>
      <w:r w:rsidRPr="00014324">
        <w:rPr>
          <w:rFonts w:ascii="Times New Roman" w:hAnsi="Times New Roman" w:cs="Times New Roman"/>
          <w:sz w:val="32"/>
          <w:szCs w:val="32"/>
        </w:rPr>
        <w:t>Викона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Pr="00014324">
        <w:rPr>
          <w:rFonts w:ascii="Times New Roman" w:hAnsi="Times New Roman" w:cs="Times New Roman"/>
          <w:sz w:val="32"/>
          <w:szCs w:val="32"/>
        </w:rPr>
        <w:t>:</w:t>
      </w:r>
    </w:p>
    <w:p w14:paraId="16A99096" w14:textId="77777777" w:rsidR="00935D68" w:rsidRPr="00014324" w:rsidRDefault="00935D68" w:rsidP="00935D68">
      <w:pPr>
        <w:spacing w:after="0" w:line="276" w:lineRule="auto"/>
        <w:ind w:left="6096"/>
        <w:rPr>
          <w:rFonts w:ascii="Times New Roman" w:hAnsi="Times New Roman" w:cs="Times New Roman"/>
          <w:sz w:val="32"/>
          <w:szCs w:val="32"/>
        </w:rPr>
      </w:pPr>
      <w:r w:rsidRPr="00014324">
        <w:rPr>
          <w:rFonts w:ascii="Times New Roman" w:hAnsi="Times New Roman" w:cs="Times New Roman"/>
          <w:sz w:val="32"/>
          <w:szCs w:val="32"/>
        </w:rPr>
        <w:t xml:space="preserve">Студент групи КБ-31 </w:t>
      </w:r>
      <w:r>
        <w:rPr>
          <w:rFonts w:ascii="Times New Roman" w:hAnsi="Times New Roman" w:cs="Times New Roman"/>
          <w:sz w:val="32"/>
          <w:szCs w:val="32"/>
          <w:lang w:val="uk-UA"/>
        </w:rPr>
        <w:t>Кравченко</w:t>
      </w:r>
      <w:r w:rsidRPr="0001432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Є</w:t>
      </w:r>
      <w:r w:rsidRPr="00014324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k-UA"/>
        </w:rPr>
        <w:t>М</w:t>
      </w:r>
      <w:r w:rsidRPr="00014324">
        <w:rPr>
          <w:rFonts w:ascii="Times New Roman" w:hAnsi="Times New Roman" w:cs="Times New Roman"/>
          <w:sz w:val="32"/>
          <w:szCs w:val="32"/>
        </w:rPr>
        <w:t>.</w:t>
      </w:r>
    </w:p>
    <w:p w14:paraId="021C7E1F" w14:textId="77777777" w:rsidR="00935D68" w:rsidRPr="00014324" w:rsidRDefault="00935D68" w:rsidP="00935D68">
      <w:pPr>
        <w:spacing w:after="0" w:line="276" w:lineRule="auto"/>
        <w:ind w:left="5670"/>
        <w:rPr>
          <w:rFonts w:ascii="Times New Roman" w:hAnsi="Times New Roman" w:cs="Times New Roman"/>
          <w:sz w:val="32"/>
          <w:szCs w:val="32"/>
        </w:rPr>
      </w:pPr>
      <w:r w:rsidRPr="00014324">
        <w:rPr>
          <w:rFonts w:ascii="Times New Roman" w:hAnsi="Times New Roman" w:cs="Times New Roman"/>
          <w:sz w:val="32"/>
          <w:szCs w:val="32"/>
        </w:rPr>
        <w:t>Перевірив:</w:t>
      </w:r>
    </w:p>
    <w:p w14:paraId="1A1F2482" w14:textId="77777777" w:rsidR="00935D68" w:rsidRPr="00014324" w:rsidRDefault="00935D68" w:rsidP="00935D68">
      <w:pPr>
        <w:spacing w:after="0" w:line="276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 w:rsidRPr="00014324">
        <w:rPr>
          <w:rFonts w:ascii="Times New Roman" w:hAnsi="Times New Roman" w:cs="Times New Roman"/>
          <w:sz w:val="32"/>
          <w:szCs w:val="32"/>
          <w:lang w:val="uk-UA"/>
        </w:rPr>
        <w:t>Професор</w:t>
      </w:r>
    </w:p>
    <w:p w14:paraId="37C86061" w14:textId="1B3AB37E" w:rsidR="00935D68" w:rsidRPr="00014324" w:rsidRDefault="00C23C08" w:rsidP="00935D68">
      <w:pPr>
        <w:spacing w:after="0" w:line="276" w:lineRule="auto"/>
        <w:ind w:left="6379" w:hanging="283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Єсін</w:t>
      </w:r>
      <w:r w:rsidR="00935D68" w:rsidRPr="00014324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>В</w:t>
      </w:r>
      <w:r w:rsidR="00935D68" w:rsidRPr="00014324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І</w:t>
      </w:r>
      <w:r w:rsidR="00935D68" w:rsidRPr="00014324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21883DCB" w14:textId="77777777" w:rsidR="00935D68" w:rsidRPr="00C23C0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479B466D" w14:textId="77777777" w:rsidR="00935D68" w:rsidRPr="00C23C0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EA8AA9A" w14:textId="0F9C0A23" w:rsidR="00935D68" w:rsidRDefault="00935D68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03DAC51" w14:textId="090883D5" w:rsidR="004E1EA4" w:rsidRDefault="004E1EA4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628E685" w14:textId="74008155" w:rsidR="004E1EA4" w:rsidRDefault="004E1EA4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26E9FC6" w14:textId="77777777" w:rsidR="00B359E7" w:rsidRPr="00C23C08" w:rsidRDefault="00B359E7" w:rsidP="00935D6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32D3D166" w14:textId="271981BA" w:rsidR="004E1EA4" w:rsidRDefault="00935D68" w:rsidP="004E1EA4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C23C08">
        <w:rPr>
          <w:rFonts w:ascii="Times New Roman" w:hAnsi="Times New Roman" w:cs="Times New Roman"/>
          <w:sz w:val="32"/>
          <w:szCs w:val="32"/>
          <w:lang w:val="uk-UA"/>
        </w:rPr>
        <w:t>Харків – 2020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р.</w:t>
      </w:r>
      <w:r w:rsidR="00C23C08">
        <w:rPr>
          <w:rFonts w:ascii="Times New Roman" w:hAnsi="Times New Roman" w:cs="Times New Roman"/>
          <w:sz w:val="32"/>
          <w:szCs w:val="32"/>
          <w:lang w:val="uk-UA"/>
        </w:rPr>
        <w:br w:type="page"/>
      </w:r>
    </w:p>
    <w:p w14:paraId="4856A633" w14:textId="77777777" w:rsidR="000F1440" w:rsidRPr="000F1440" w:rsidRDefault="000F1440" w:rsidP="00BE3206">
      <w:pPr>
        <w:spacing w:after="0" w:line="360" w:lineRule="auto"/>
        <w:ind w:firstLine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92F8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Тема: </w:t>
      </w:r>
      <w:r w:rsidRPr="000F1440">
        <w:rPr>
          <w:rFonts w:ascii="Times New Roman" w:hAnsi="Times New Roman" w:cs="Times New Roman"/>
          <w:color w:val="000000"/>
          <w:sz w:val="28"/>
          <w:szCs w:val="28"/>
        </w:rPr>
        <w:t xml:space="preserve">Проектирование базы данных с использованием </w:t>
      </w:r>
      <w:r w:rsidRPr="000F1440">
        <w:rPr>
          <w:rFonts w:ascii="Times New Roman" w:hAnsi="Times New Roman" w:cs="Times New Roman"/>
          <w:color w:val="000000"/>
          <w:sz w:val="28"/>
          <w:szCs w:val="28"/>
        </w:rPr>
        <w:br/>
        <w:t>ER- модели</w:t>
      </w:r>
    </w:p>
    <w:p w14:paraId="2B27B850" w14:textId="7FB0BDA6" w:rsidR="00AF06AD" w:rsidRDefault="000F1440" w:rsidP="00BE3206">
      <w:pPr>
        <w:pStyle w:val="NormalWeb"/>
        <w:spacing w:before="0" w:after="0" w:line="360" w:lineRule="auto"/>
        <w:ind w:firstLine="360"/>
        <w:rPr>
          <w:color w:val="01332C"/>
          <w:sz w:val="28"/>
          <w:szCs w:val="28"/>
        </w:rPr>
      </w:pPr>
      <w:r w:rsidRPr="00C92F89">
        <w:rPr>
          <w:rStyle w:val="Strong"/>
          <w:color w:val="01332C"/>
          <w:sz w:val="28"/>
          <w:szCs w:val="28"/>
        </w:rPr>
        <w:t>Цель работы</w:t>
      </w:r>
      <w:r w:rsidRPr="00C92F89">
        <w:rPr>
          <w:color w:val="01332C"/>
          <w:sz w:val="28"/>
          <w:szCs w:val="28"/>
        </w:rPr>
        <w:t>:</w:t>
      </w:r>
      <w:r w:rsidRPr="000F1440">
        <w:rPr>
          <w:color w:val="01332C"/>
          <w:sz w:val="28"/>
          <w:szCs w:val="28"/>
        </w:rPr>
        <w:t xml:space="preserve"> ознакомление с методами проектирования реляционных баз данных путем нисходящего проектирования</w:t>
      </w:r>
      <w:r w:rsidRPr="000F1440">
        <w:rPr>
          <w:color w:val="000000"/>
          <w:sz w:val="28"/>
          <w:szCs w:val="28"/>
        </w:rPr>
        <w:t xml:space="preserve"> (</w:t>
      </w:r>
      <w:r w:rsidRPr="000F1440">
        <w:rPr>
          <w:color w:val="01332C"/>
          <w:sz w:val="28"/>
          <w:szCs w:val="28"/>
        </w:rPr>
        <w:t>с использованием модели «</w:t>
      </w:r>
      <w:r w:rsidRPr="000F1440">
        <w:rPr>
          <w:color w:val="01332C"/>
          <w:sz w:val="28"/>
          <w:szCs w:val="28"/>
          <w:lang w:val="uk-UA"/>
        </w:rPr>
        <w:t>с</w:t>
      </w:r>
      <w:r w:rsidRPr="000F1440">
        <w:rPr>
          <w:color w:val="01332C"/>
          <w:sz w:val="28"/>
          <w:szCs w:val="28"/>
        </w:rPr>
        <w:t>ущность-связь»).</w:t>
      </w:r>
    </w:p>
    <w:p w14:paraId="0C30FB12" w14:textId="77777777" w:rsidR="00066223" w:rsidRPr="00066223" w:rsidRDefault="00066223" w:rsidP="00066223">
      <w:pPr>
        <w:spacing w:after="0" w:line="360" w:lineRule="auto"/>
        <w:jc w:val="center"/>
        <w:outlineLvl w:val="4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1. Постановка задачи</w:t>
      </w:r>
    </w:p>
    <w:p w14:paraId="4E1C9218" w14:textId="77777777" w:rsidR="00066223" w:rsidRPr="00066223" w:rsidRDefault="00066223" w:rsidP="00C92F89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>Разработать концептуальную модель ПрО и логическую схему БД компании, занимающегося продажей компьютерной техники.</w:t>
      </w:r>
    </w:p>
    <w:p w14:paraId="391D712B" w14:textId="77777777" w:rsidR="00066223" w:rsidRPr="00066223" w:rsidRDefault="00066223" w:rsidP="00C92F89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Известны: </w:t>
      </w:r>
    </w:p>
    <w:p w14:paraId="398B5F48" w14:textId="77777777" w:rsidR="00066223" w:rsidRPr="00066223" w:rsidRDefault="00066223" w:rsidP="00C92F89">
      <w:pPr>
        <w:numPr>
          <w:ilvl w:val="0"/>
          <w:numId w:val="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Реализуемые компанией товары, их характеристики, описание и цена. </w:t>
      </w:r>
    </w:p>
    <w:p w14:paraId="32D30CC6" w14:textId="77777777" w:rsidR="00066223" w:rsidRPr="00066223" w:rsidRDefault="00066223" w:rsidP="00C92F89">
      <w:pPr>
        <w:numPr>
          <w:ilvl w:val="0"/>
          <w:numId w:val="2"/>
        </w:numPr>
        <w:spacing w:after="0" w:line="360" w:lineRule="auto"/>
        <w:ind w:left="357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>Принцип оформления заказов клиентами (как оформляются заказы).</w:t>
      </w:r>
    </w:p>
    <w:p w14:paraId="659DC392" w14:textId="77777777" w:rsidR="00066223" w:rsidRPr="00066223" w:rsidRDefault="00066223" w:rsidP="00C92F89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>Основные данные:</w:t>
      </w:r>
    </w:p>
    <w:p w14:paraId="7064A85B" w14:textId="77777777" w:rsidR="00066223" w:rsidRPr="00066223" w:rsidRDefault="00066223" w:rsidP="00BE320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b/>
          <w:i/>
          <w:color w:val="000000"/>
          <w:sz w:val="28"/>
          <w:szCs w:val="28"/>
        </w:rPr>
        <w:t>ТОВАРЫ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товарНом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товарНазв, товарОпис, товарРис, товарЦена, колНаСкладе, типНом, типНазв) </w:t>
      </w:r>
    </w:p>
    <w:p w14:paraId="609B8F9C" w14:textId="77777777" w:rsidR="00066223" w:rsidRPr="00066223" w:rsidRDefault="00066223" w:rsidP="00BE3206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ЗАКАЗЫ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(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заказНом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заказДата,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ПокупНом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, ФИОПокуп, ЭлпочтаПокуп, адресПокуп,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товарНом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, количТовЗаказа, видДост, ценаДост, налогНДС, общСумма, заказСост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4AE14AE2" w14:textId="77777777" w:rsidR="00066223" w:rsidRPr="00066223" w:rsidRDefault="00066223" w:rsidP="00C92F89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В атрибутах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«типНом»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«типНазв»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содержится информация о номере типа товаров и названия этого типа. Атрибут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«колНаСкладе»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общее количество товаров с данным номером на складе.</w:t>
      </w:r>
    </w:p>
    <w:p w14:paraId="40029991" w14:textId="77777777" w:rsidR="00066223" w:rsidRPr="00066223" w:rsidRDefault="00066223" w:rsidP="004113AF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В одном заказе может заказываться несколько товаров с разными номерами. Атрибут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«количТовЗаказа»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количество товаров данного типа, заказанных в данном заказе. </w:t>
      </w:r>
    </w:p>
    <w:p w14:paraId="3ECA24DF" w14:textId="77777777" w:rsidR="00066223" w:rsidRPr="00066223" w:rsidRDefault="00066223" w:rsidP="004113AF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В атрибутах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«ПокупНом», «ФИОПокуп», «ЭлпочтаПокуп», «адресПокуп»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содержится информация о покупателе: номер, ФИО, Электронная почта и адрес. </w:t>
      </w:r>
    </w:p>
    <w:p w14:paraId="6BF546A4" w14:textId="77777777" w:rsidR="00066223" w:rsidRPr="00066223" w:rsidRDefault="00066223" w:rsidP="004113AF">
      <w:pPr>
        <w:spacing w:after="0" w:line="360" w:lineRule="auto"/>
        <w:ind w:firstLine="39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В атрибутах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«видДост», «ценаДост»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хранится информация о доставке: вид и цена доставки. Атрибут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«заказСост»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состояние заказа, который может быть иметь значение, например</w:t>
      </w:r>
      <w:r w:rsidRPr="00066223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 «Сделка совершена»</w:t>
      </w:r>
      <w:r w:rsidRPr="00066223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 xml:space="preserve">«Сделка отменена» (или признак сделки: </w:t>
      </w:r>
      <w:r w:rsidRPr="00066223"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066223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о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t>=0, 1)</w:t>
      </w:r>
    </w:p>
    <w:p w14:paraId="3BA3F44B" w14:textId="77777777" w:rsidR="00066223" w:rsidRPr="00066223" w:rsidRDefault="00066223" w:rsidP="004113AF">
      <w:pPr>
        <w:spacing w:after="0" w:line="360" w:lineRule="auto"/>
        <w:ind w:firstLine="397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 xml:space="preserve">Разработать концептуальную модель ПрО и логическую схему БД в виде 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</w:rPr>
        <w:t>-диаграмм</w:t>
      </w:r>
      <w:r w:rsidRPr="00066223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.</w:t>
      </w:r>
    </w:p>
    <w:p w14:paraId="1BDFBEAF" w14:textId="77777777" w:rsidR="00066223" w:rsidRPr="00066223" w:rsidRDefault="00066223" w:rsidP="00C92F89">
      <w:pPr>
        <w:spacing w:after="0" w:line="360" w:lineRule="auto"/>
        <w:jc w:val="center"/>
        <w:outlineLvl w:val="4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>2. Разработка концептуальной модели ПрО и ее представление в виде ER-диаграмм</w:t>
      </w:r>
    </w:p>
    <w:p w14:paraId="71A30674" w14:textId="77777777" w:rsidR="00066223" w:rsidRPr="00066223" w:rsidRDefault="00066223" w:rsidP="00F632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1.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типов сущностей.</w:t>
      </w:r>
    </w:p>
    <w:p w14:paraId="163B89E7" w14:textId="32461D17" w:rsidR="00066223" w:rsidRPr="00066223" w:rsidRDefault="00066223" w:rsidP="00F632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</w:t>
      </w:r>
      <w:r w:rsidRPr="00066223">
        <w:rPr>
          <w:rFonts w:ascii="Times New Roman" w:hAnsi="Times New Roman" w:cs="Times New Roman"/>
          <w:sz w:val="28"/>
          <w:szCs w:val="28"/>
        </w:rPr>
        <w:t>пределение основных типов сущностей, которые требуются для конкретного представления.</w:t>
      </w:r>
    </w:p>
    <w:p w14:paraId="05261CD7" w14:textId="72C856AA" w:rsidR="00066223" w:rsidRPr="00066223" w:rsidRDefault="00066223" w:rsidP="00F632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sz w:val="28"/>
          <w:szCs w:val="28"/>
        </w:rPr>
        <w:t xml:space="preserve">Типы сущностей: </w:t>
      </w:r>
      <w:bookmarkStart w:id="1" w:name="_Hlk39240243"/>
      <w:r w:rsidR="00784345">
        <w:rPr>
          <w:rFonts w:ascii="Times New Roman" w:hAnsi="Times New Roman" w:cs="Times New Roman"/>
          <w:bCs/>
          <w:sz w:val="28"/>
          <w:szCs w:val="28"/>
        </w:rPr>
        <w:t>Товары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784345">
        <w:rPr>
          <w:rFonts w:ascii="Times New Roman" w:hAnsi="Times New Roman" w:cs="Times New Roman"/>
          <w:bCs/>
          <w:sz w:val="28"/>
          <w:szCs w:val="28"/>
        </w:rPr>
        <w:t>Заказы, Покупатели</w:t>
      </w:r>
      <w:r w:rsidR="00F0655C">
        <w:rPr>
          <w:rFonts w:ascii="Times New Roman" w:hAnsi="Times New Roman" w:cs="Times New Roman"/>
          <w:bCs/>
          <w:sz w:val="28"/>
          <w:szCs w:val="28"/>
        </w:rPr>
        <w:t xml:space="preserve">, Заказ_товар, </w:t>
      </w:r>
      <w:r w:rsidRPr="00066223">
        <w:rPr>
          <w:rFonts w:ascii="Times New Roman" w:hAnsi="Times New Roman" w:cs="Times New Roman"/>
          <w:bCs/>
          <w:sz w:val="28"/>
          <w:szCs w:val="28"/>
        </w:rPr>
        <w:t>.</w:t>
      </w:r>
      <w:bookmarkEnd w:id="1"/>
    </w:p>
    <w:p w14:paraId="7E4C8502" w14:textId="0AB1B56B" w:rsidR="00066223" w:rsidRPr="00F0655C" w:rsidRDefault="00F63264" w:rsidP="00F6326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40936AC" wp14:editId="11A7B3F2">
                <wp:simplePos x="0" y="0"/>
                <wp:positionH relativeFrom="margin">
                  <wp:posOffset>1967865</wp:posOffset>
                </wp:positionH>
                <wp:positionV relativeFrom="paragraph">
                  <wp:posOffset>436357</wp:posOffset>
                </wp:positionV>
                <wp:extent cx="1992629" cy="389778"/>
                <wp:effectExtent l="0" t="0" r="27305" b="10795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2629" cy="389778"/>
                          <a:chOff x="0" y="10272"/>
                          <a:chExt cx="1577157" cy="389778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10272"/>
                            <a:ext cx="704267" cy="389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AAE25" w14:textId="12778559" w:rsidR="00066223" w:rsidRPr="00F63264" w:rsidRDefault="00784345" w:rsidP="00066223">
                              <w:pPr>
                                <w:ind w:left="-170" w:right="-136"/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b/>
                                </w:rPr>
                                <w:t>Товар</w:t>
                              </w:r>
                              <w:r w:rsidR="00F63264">
                                <w:rPr>
                                  <w:b/>
                                </w:rPr>
                                <w:t>ы</w:t>
                              </w:r>
                            </w:p>
                          </w:txbxContent>
                        </wps:txbx>
                        <wps:bodyPr rot="0" vert="horz" wrap="square" lIns="0" tIns="91440" rIns="0" bIns="0" anchor="ctr" anchorCtr="0" upright="1">
                          <a:noAutofit/>
                        </wps:bodyPr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852460" y="10272"/>
                            <a:ext cx="724697" cy="3897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45FA80" w14:textId="4EDA743C" w:rsidR="005122A4" w:rsidRDefault="005122A4" w:rsidP="005122A4">
                              <w:pPr>
                                <w:ind w:left="-170" w:right="-136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Заказы</w:t>
                              </w:r>
                            </w:p>
                            <w:p w14:paraId="2DAA12DD" w14:textId="77777777" w:rsidR="005122A4" w:rsidRPr="00784345" w:rsidRDefault="005122A4" w:rsidP="005122A4">
                              <w:pPr>
                                <w:ind w:left="-170" w:right="-136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9144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936AC" id="Group 14" o:spid="_x0000_s1026" style="position:absolute;margin-left:154.95pt;margin-top:34.35pt;width:156.9pt;height:30.7pt;z-index:251667456;mso-position-horizontal-relative:margin;mso-width-relative:margin;mso-height-relative:margin" coordorigin=",102" coordsize="15771,3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">
                <v:rect id="Rectangle 3" o:spid="_x0000_s1027" style="position:absolute;top:102;width:7042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" strokeweight="1pt">
                  <v:textbox inset="0,7.2pt,0,0">
                    <w:txbxContent>
                      <w:p w14:paraId="3C2AAE25" w14:textId="12778559" w:rsidR="00066223" w:rsidRPr="00F63264" w:rsidRDefault="00784345" w:rsidP="00066223">
                        <w:pPr>
                          <w:ind w:left="-170" w:right="-136"/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b/>
                          </w:rPr>
                          <w:t>Товар</w:t>
                        </w:r>
                        <w:r w:rsidR="00F63264">
                          <w:rPr>
                            <w:b/>
                          </w:rPr>
                          <w:t>ы</w:t>
                        </w:r>
                      </w:p>
                    </w:txbxContent>
                  </v:textbox>
                </v:rect>
                <v:rect id="Rectangle 8" o:spid="_x0000_s1028" style="position:absolute;left:8524;top:102;width:7247;height:38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" strokeweight="1pt">
                  <v:textbox inset="0,7.2pt,0,0">
                    <w:txbxContent>
                      <w:p w14:paraId="2F45FA80" w14:textId="4EDA743C" w:rsidR="005122A4" w:rsidRDefault="005122A4" w:rsidP="005122A4">
                        <w:pPr>
                          <w:ind w:left="-170" w:right="-136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Заказы</w:t>
                        </w:r>
                      </w:p>
                      <w:p w14:paraId="2DAA12DD" w14:textId="77777777" w:rsidR="005122A4" w:rsidRPr="00784345" w:rsidRDefault="005122A4" w:rsidP="005122A4">
                        <w:pPr>
                          <w:ind w:left="-170" w:right="-136"/>
                          <w:jc w:val="center"/>
                          <w:rPr>
                            <w:b/>
                          </w:rPr>
                        </w:pP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 w:rsidR="00066223" w:rsidRPr="00066223">
        <w:rPr>
          <w:rFonts w:ascii="Times New Roman" w:hAnsi="Times New Roman" w:cs="Times New Roman"/>
          <w:color w:val="000000"/>
          <w:sz w:val="28"/>
          <w:szCs w:val="28"/>
        </w:rPr>
        <w:t>ER-диаграмма представлена на рис. 1.</w:t>
      </w:r>
    </w:p>
    <w:p w14:paraId="589793E3" w14:textId="45724FB4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7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commentRangeStart w:id="2"/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Рисунок 1 – </w:t>
      </w:r>
      <w:r w:rsidRPr="00066223">
        <w:rPr>
          <w:rFonts w:ascii="Times New Roman" w:hAnsi="Times New Roman" w:cs="Times New Roman"/>
          <w:bCs/>
          <w:i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>-диаграмма для сущностей</w:t>
      </w:r>
      <w:r w:rsidR="00F0655C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784345" w:rsidRPr="00784345">
        <w:rPr>
          <w:rFonts w:ascii="Times New Roman" w:hAnsi="Times New Roman" w:cs="Times New Roman"/>
          <w:bCs/>
          <w:i/>
          <w:sz w:val="28"/>
          <w:szCs w:val="28"/>
        </w:rPr>
        <w:t>Товар</w:t>
      </w:r>
      <w:r w:rsidR="00F63264">
        <w:rPr>
          <w:rFonts w:ascii="Times New Roman" w:hAnsi="Times New Roman" w:cs="Times New Roman"/>
          <w:bCs/>
          <w:i/>
          <w:sz w:val="28"/>
          <w:szCs w:val="28"/>
        </w:rPr>
        <w:t>ы</w:t>
      </w:r>
      <w:r w:rsidR="00784345" w:rsidRPr="00784345">
        <w:rPr>
          <w:rFonts w:ascii="Times New Roman" w:hAnsi="Times New Roman" w:cs="Times New Roman"/>
          <w:bCs/>
          <w:i/>
          <w:sz w:val="28"/>
          <w:szCs w:val="28"/>
        </w:rPr>
        <w:t>, Заказ</w:t>
      </w:r>
      <w:r w:rsidR="00F63264">
        <w:rPr>
          <w:rFonts w:ascii="Times New Roman" w:hAnsi="Times New Roman" w:cs="Times New Roman"/>
          <w:bCs/>
          <w:i/>
          <w:sz w:val="28"/>
          <w:szCs w:val="28"/>
        </w:rPr>
        <w:t>ы</w:t>
      </w:r>
      <w:r w:rsidR="00784345" w:rsidRPr="00784345">
        <w:rPr>
          <w:rFonts w:ascii="Times New Roman" w:hAnsi="Times New Roman" w:cs="Times New Roman"/>
          <w:bCs/>
          <w:i/>
          <w:sz w:val="28"/>
          <w:szCs w:val="28"/>
        </w:rPr>
        <w:t>.</w:t>
      </w:r>
      <w:commentRangeEnd w:id="2"/>
      <w:r w:rsidR="008541AF">
        <w:rPr>
          <w:rStyle w:val="CommentReference"/>
        </w:rPr>
        <w:commentReference w:id="2"/>
      </w:r>
    </w:p>
    <w:p w14:paraId="270EEB02" w14:textId="77777777" w:rsidR="004113AF" w:rsidRDefault="00066223" w:rsidP="004113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Документирование типов сущностей</w:t>
      </w:r>
    </w:p>
    <w:p w14:paraId="1631B544" w14:textId="62BDA022" w:rsidR="00066223" w:rsidRPr="00066223" w:rsidRDefault="00066223" w:rsidP="004113AF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sz w:val="28"/>
          <w:szCs w:val="28"/>
        </w:rPr>
        <w:t>После выделения каждой сущности ей следует присвоить определенное осмысленное имя. Выбранное имя и описание сущности помещается в словарь данных (таблица 1).</w:t>
      </w:r>
    </w:p>
    <w:p w14:paraId="0C03AFF9" w14:textId="18DC04CF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</w:rPr>
        <w:t xml:space="preserve">Таблица 1 – </w:t>
      </w:r>
      <w:r w:rsidR="0090417D">
        <w:rPr>
          <w:rFonts w:ascii="Times New Roman" w:hAnsi="Times New Roman" w:cs="Times New Roman"/>
          <w:i/>
          <w:sz w:val="28"/>
          <w:szCs w:val="28"/>
        </w:rPr>
        <w:t>Словарь данных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588"/>
        <w:gridCol w:w="1732"/>
        <w:gridCol w:w="3740"/>
      </w:tblGrid>
      <w:tr w:rsidR="00066223" w:rsidRPr="00066223" w14:paraId="56D34B1E" w14:textId="77777777" w:rsidTr="00F0655C">
        <w:tc>
          <w:tcPr>
            <w:tcW w:w="1795" w:type="dxa"/>
          </w:tcPr>
          <w:p w14:paraId="048294C4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Имя сущности</w:t>
            </w:r>
          </w:p>
        </w:tc>
        <w:tc>
          <w:tcPr>
            <w:tcW w:w="2588" w:type="dxa"/>
          </w:tcPr>
          <w:p w14:paraId="2091C440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Описание</w:t>
            </w:r>
          </w:p>
        </w:tc>
        <w:tc>
          <w:tcPr>
            <w:tcW w:w="1732" w:type="dxa"/>
          </w:tcPr>
          <w:p w14:paraId="132282B3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Псевдонимы</w:t>
            </w:r>
          </w:p>
        </w:tc>
        <w:tc>
          <w:tcPr>
            <w:tcW w:w="3740" w:type="dxa"/>
          </w:tcPr>
          <w:p w14:paraId="2DFCD064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Коментарии</w:t>
            </w:r>
          </w:p>
        </w:tc>
      </w:tr>
      <w:tr w:rsidR="00066223" w:rsidRPr="00066223" w14:paraId="45913DE3" w14:textId="77777777" w:rsidTr="00F0655C">
        <w:tc>
          <w:tcPr>
            <w:tcW w:w="1795" w:type="dxa"/>
          </w:tcPr>
          <w:p w14:paraId="02F59FFC" w14:textId="16A2D299" w:rsidR="00066223" w:rsidRPr="008763DB" w:rsidRDefault="008763DB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4113AF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588" w:type="dxa"/>
          </w:tcPr>
          <w:p w14:paraId="2407311C" w14:textId="39120B88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Общее обозначение всех</w:t>
            </w:r>
            <w:r w:rsidR="008763DB">
              <w:rPr>
                <w:rFonts w:ascii="Times New Roman" w:hAnsi="Times New Roman" w:cs="Times New Roman"/>
                <w:sz w:val="28"/>
                <w:szCs w:val="28"/>
              </w:rPr>
              <w:t xml:space="preserve"> товаров</w:t>
            </w:r>
          </w:p>
        </w:tc>
        <w:tc>
          <w:tcPr>
            <w:tcW w:w="1732" w:type="dxa"/>
          </w:tcPr>
          <w:p w14:paraId="42F3B93E" w14:textId="465328A4" w:rsidR="00066223" w:rsidRPr="00066223" w:rsidRDefault="00F0655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3740" w:type="dxa"/>
          </w:tcPr>
          <w:p w14:paraId="1B16679A" w14:textId="55CEC6FC" w:rsidR="00066223" w:rsidRPr="00066223" w:rsidRDefault="000E23C4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товаре</w:t>
            </w:r>
          </w:p>
        </w:tc>
      </w:tr>
      <w:tr w:rsidR="0090417D" w:rsidRPr="00066223" w14:paraId="01C1C15B" w14:textId="77777777" w:rsidTr="00F0655C">
        <w:tc>
          <w:tcPr>
            <w:tcW w:w="1795" w:type="dxa"/>
          </w:tcPr>
          <w:p w14:paraId="52C54B38" w14:textId="7F75E429" w:rsidR="0090417D" w:rsidRDefault="0090417D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  <w:r w:rsidR="004113AF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2588" w:type="dxa"/>
          </w:tcPr>
          <w:p w14:paraId="75E3819A" w14:textId="533B3DA0" w:rsidR="0090417D" w:rsidRPr="00066223" w:rsidRDefault="000E23C4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Общее обозначение всех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заказов</w:t>
            </w:r>
          </w:p>
        </w:tc>
        <w:tc>
          <w:tcPr>
            <w:tcW w:w="1732" w:type="dxa"/>
          </w:tcPr>
          <w:p w14:paraId="33EFDE1E" w14:textId="0B3B4B46" w:rsidR="0090417D" w:rsidRPr="00066223" w:rsidRDefault="00F0655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3740" w:type="dxa"/>
          </w:tcPr>
          <w:p w14:paraId="1428F167" w14:textId="30EF6F88" w:rsidR="0090417D" w:rsidRPr="00066223" w:rsidRDefault="000E23C4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Содержит информацию о заказе</w:t>
            </w:r>
          </w:p>
        </w:tc>
      </w:tr>
    </w:tbl>
    <w:p w14:paraId="49B828F1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0786E2" w14:textId="77777777" w:rsidR="00066223" w:rsidRPr="00066223" w:rsidRDefault="00066223" w:rsidP="004113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2.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типов связей.</w:t>
      </w:r>
    </w:p>
    <w:p w14:paraId="0260FEC8" w14:textId="77777777" w:rsidR="00200463" w:rsidRDefault="00066223" w:rsidP="004113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</w:t>
      </w:r>
      <w:r w:rsidRPr="00066223">
        <w:rPr>
          <w:rFonts w:ascii="Times New Roman" w:hAnsi="Times New Roman" w:cs="Times New Roman"/>
          <w:sz w:val="28"/>
          <w:szCs w:val="28"/>
        </w:rPr>
        <w:t>пределение важнейших типов связей, существующих между сущностями.</w:t>
      </w:r>
    </w:p>
    <w:p w14:paraId="5B0AE11E" w14:textId="39B4B5A4" w:rsidR="00066223" w:rsidRPr="00066223" w:rsidRDefault="007A6234" w:rsidP="00200463">
      <w:pPr>
        <w:autoSpaceDE w:val="0"/>
        <w:autoSpaceDN w:val="0"/>
        <w:adjustRightInd w:val="0"/>
        <w:spacing w:after="0" w:line="360" w:lineRule="auto"/>
        <w:ind w:firstLine="399"/>
        <w:jc w:val="center"/>
        <w:rPr>
          <w:rFonts w:ascii="Times New Roman" w:hAnsi="Times New Roman" w:cs="Times New Roman"/>
          <w:sz w:val="28"/>
          <w:szCs w:val="28"/>
        </w:rPr>
      </w:pPr>
      <w:commentRangeStart w:id="3"/>
      <w:commentRangeEnd w:id="3"/>
      <w:r>
        <w:rPr>
          <w:rStyle w:val="CommentReference"/>
        </w:rPr>
        <w:commentReference w:id="3"/>
      </w:r>
      <w:r w:rsidR="004113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A91DEE" wp14:editId="6A5ACF14">
            <wp:extent cx="3819525" cy="39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B18A9" w14:textId="5FE9AF77" w:rsidR="00066223" w:rsidRPr="00354D8C" w:rsidRDefault="00354D8C" w:rsidP="00354D8C">
      <w:pPr>
        <w:autoSpaceDE w:val="0"/>
        <w:autoSpaceDN w:val="0"/>
        <w:adjustRightInd w:val="0"/>
        <w:spacing w:after="0" w:line="360" w:lineRule="auto"/>
        <w:ind w:firstLine="397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Рисунок </w:t>
      </w:r>
      <w:r w:rsidR="00720DCC">
        <w:rPr>
          <w:rFonts w:ascii="Times New Roman" w:hAnsi="Times New Roman" w:cs="Times New Roman"/>
          <w:bCs/>
          <w:i/>
          <w:sz w:val="28"/>
          <w:szCs w:val="28"/>
        </w:rPr>
        <w:t>2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 – </w:t>
      </w:r>
      <w:r w:rsidRPr="00066223">
        <w:rPr>
          <w:rFonts w:ascii="Times New Roman" w:hAnsi="Times New Roman" w:cs="Times New Roman"/>
          <w:bCs/>
          <w:i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-диаграмма для сущностей </w:t>
      </w:r>
      <w:r w:rsidRPr="00784345">
        <w:rPr>
          <w:rFonts w:ascii="Times New Roman" w:hAnsi="Times New Roman" w:cs="Times New Roman"/>
          <w:bCs/>
          <w:i/>
          <w:sz w:val="28"/>
          <w:szCs w:val="28"/>
        </w:rPr>
        <w:t>Товар</w:t>
      </w:r>
      <w:r w:rsidR="005122A4">
        <w:rPr>
          <w:rFonts w:ascii="Times New Roman" w:hAnsi="Times New Roman" w:cs="Times New Roman"/>
          <w:bCs/>
          <w:i/>
          <w:sz w:val="28"/>
          <w:szCs w:val="28"/>
        </w:rPr>
        <w:t>ы</w:t>
      </w:r>
      <w:r w:rsidRPr="00784345">
        <w:rPr>
          <w:rFonts w:ascii="Times New Roman" w:hAnsi="Times New Roman" w:cs="Times New Roman"/>
          <w:bCs/>
          <w:i/>
          <w:sz w:val="28"/>
          <w:szCs w:val="28"/>
        </w:rPr>
        <w:t>, Заказ</w:t>
      </w:r>
      <w:r w:rsidR="005122A4">
        <w:rPr>
          <w:rFonts w:ascii="Times New Roman" w:hAnsi="Times New Roman" w:cs="Times New Roman"/>
          <w:bCs/>
          <w:i/>
          <w:sz w:val="28"/>
          <w:szCs w:val="28"/>
        </w:rPr>
        <w:t>ы</w:t>
      </w:r>
      <w:r w:rsidRPr="00784345">
        <w:rPr>
          <w:rFonts w:ascii="Times New Roman" w:hAnsi="Times New Roman" w:cs="Times New Roman"/>
          <w:bCs/>
          <w:i/>
          <w:sz w:val="28"/>
          <w:szCs w:val="28"/>
        </w:rPr>
        <w:t>.</w:t>
      </w:r>
    </w:p>
    <w:p w14:paraId="669DE049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lastRenderedPageBreak/>
        <w:t>Документирование типов связей</w:t>
      </w:r>
    </w:p>
    <w:p w14:paraId="51B24901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В словарь данных рекомендуется помещать развернутое описание каждой связи, включающее сведения об ограничениях кратности (таблица 2).</w:t>
      </w:r>
    </w:p>
    <w:p w14:paraId="3FA78833" w14:textId="5AD21C04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</w:rPr>
        <w:t xml:space="preserve">Таблица 2 – </w:t>
      </w:r>
      <w:r w:rsidR="00200463">
        <w:rPr>
          <w:rFonts w:ascii="Times New Roman" w:hAnsi="Times New Roman" w:cs="Times New Roman"/>
          <w:i/>
          <w:sz w:val="28"/>
          <w:szCs w:val="28"/>
        </w:rPr>
        <w:t>Словарь данных</w:t>
      </w:r>
    </w:p>
    <w:tbl>
      <w:tblPr>
        <w:tblW w:w="8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795"/>
        <w:gridCol w:w="1920"/>
        <w:gridCol w:w="1484"/>
        <w:gridCol w:w="1906"/>
        <w:gridCol w:w="1742"/>
      </w:tblGrid>
      <w:tr w:rsidR="00066223" w:rsidRPr="00066223" w14:paraId="5EAB5080" w14:textId="77777777" w:rsidTr="00DC28C1">
        <w:trPr>
          <w:jc w:val="center"/>
        </w:trPr>
        <w:tc>
          <w:tcPr>
            <w:tcW w:w="1795" w:type="dxa"/>
          </w:tcPr>
          <w:p w14:paraId="1920E864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Имя сущности</w:t>
            </w:r>
          </w:p>
        </w:tc>
        <w:tc>
          <w:tcPr>
            <w:tcW w:w="1920" w:type="dxa"/>
          </w:tcPr>
          <w:p w14:paraId="1E801255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Кратность</w:t>
            </w:r>
          </w:p>
        </w:tc>
        <w:tc>
          <w:tcPr>
            <w:tcW w:w="1484" w:type="dxa"/>
          </w:tcPr>
          <w:p w14:paraId="324BFDBA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Связь</w:t>
            </w:r>
          </w:p>
        </w:tc>
        <w:tc>
          <w:tcPr>
            <w:tcW w:w="1906" w:type="dxa"/>
          </w:tcPr>
          <w:p w14:paraId="2851A0EA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Имя сущности</w:t>
            </w:r>
          </w:p>
        </w:tc>
        <w:tc>
          <w:tcPr>
            <w:tcW w:w="1742" w:type="dxa"/>
          </w:tcPr>
          <w:p w14:paraId="5E96EA67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Кратность</w:t>
            </w:r>
          </w:p>
        </w:tc>
      </w:tr>
      <w:tr w:rsidR="00066223" w:rsidRPr="00066223" w14:paraId="73F5DCB4" w14:textId="77777777" w:rsidTr="00DC28C1">
        <w:trPr>
          <w:jc w:val="center"/>
        </w:trPr>
        <w:tc>
          <w:tcPr>
            <w:tcW w:w="1795" w:type="dxa"/>
          </w:tcPr>
          <w:p w14:paraId="6D3C2B98" w14:textId="4C396A03" w:rsidR="00066223" w:rsidRPr="00066223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4113AF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920" w:type="dxa"/>
          </w:tcPr>
          <w:p w14:paraId="3861520B" w14:textId="4BEB02A5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r w:rsidR="004113AF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484" w:type="dxa"/>
          </w:tcPr>
          <w:p w14:paraId="08953229" w14:textId="00D84D85" w:rsidR="00066223" w:rsidRPr="00066223" w:rsidRDefault="004113A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Многие</w:t>
            </w:r>
            <w:r w:rsidR="004C37C3">
              <w:rPr>
                <w:rFonts w:ascii="Times New Roman" w:hAnsi="Times New Roman" w:cs="Times New Roman"/>
                <w:sz w:val="28"/>
                <w:szCs w:val="28"/>
              </w:rPr>
              <w:t xml:space="preserve"> ко многим</w:t>
            </w:r>
          </w:p>
        </w:tc>
        <w:tc>
          <w:tcPr>
            <w:tcW w:w="1906" w:type="dxa"/>
          </w:tcPr>
          <w:p w14:paraId="5EB21148" w14:textId="39222377" w:rsidR="00066223" w:rsidRPr="00066223" w:rsidRDefault="00F85E88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  <w:r w:rsidR="004113AF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742" w:type="dxa"/>
          </w:tcPr>
          <w:p w14:paraId="704DCE72" w14:textId="77777777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0..*</w:t>
            </w:r>
          </w:p>
        </w:tc>
      </w:tr>
    </w:tbl>
    <w:p w14:paraId="3A20D7CF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03E1C4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F8CD35" w14:textId="77777777" w:rsidR="00066223" w:rsidRPr="00066223" w:rsidRDefault="00066223" w:rsidP="004113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3.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атрибутов и связывание их с типами сущностей и связей</w:t>
      </w:r>
    </w:p>
    <w:p w14:paraId="78DCE34E" w14:textId="3F9DDD77" w:rsidR="00066223" w:rsidRPr="00066223" w:rsidRDefault="00066223" w:rsidP="004113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sz w:val="28"/>
          <w:szCs w:val="28"/>
        </w:rPr>
        <w:t xml:space="preserve"> связывание атрибутов с соответствующими типами сущностей или связей.</w:t>
      </w:r>
    </w:p>
    <w:p w14:paraId="4D091A93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Атрибуты сущностей</w:t>
      </w:r>
    </w:p>
    <w:p w14:paraId="714D6153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В результате анализа были выявлены атрибуты и связаны с сущностями, как показано в таблице 3.</w:t>
      </w:r>
    </w:p>
    <w:p w14:paraId="409BAAE2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</w:rPr>
        <w:t>Таблица 3 – Атрибуты сущностей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2"/>
        <w:gridCol w:w="7873"/>
      </w:tblGrid>
      <w:tr w:rsidR="00066223" w:rsidRPr="00066223" w14:paraId="4E5E3378" w14:textId="77777777" w:rsidTr="004113AF">
        <w:tc>
          <w:tcPr>
            <w:tcW w:w="1472" w:type="dxa"/>
          </w:tcPr>
          <w:p w14:paraId="2EF77226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Сущность</w:t>
            </w:r>
          </w:p>
        </w:tc>
        <w:tc>
          <w:tcPr>
            <w:tcW w:w="7873" w:type="dxa"/>
          </w:tcPr>
          <w:p w14:paraId="65E2F1AC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Атрибуты</w:t>
            </w:r>
          </w:p>
        </w:tc>
      </w:tr>
      <w:tr w:rsidR="00066223" w:rsidRPr="00066223" w14:paraId="3F47A6D9" w14:textId="77777777" w:rsidTr="004113AF">
        <w:tc>
          <w:tcPr>
            <w:tcW w:w="1472" w:type="dxa"/>
          </w:tcPr>
          <w:p w14:paraId="0EE95039" w14:textId="774B907A" w:rsidR="004C37C3" w:rsidRPr="00066223" w:rsidRDefault="004C37C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</w:p>
        </w:tc>
        <w:tc>
          <w:tcPr>
            <w:tcW w:w="7873" w:type="dxa"/>
          </w:tcPr>
          <w:p w14:paraId="27B75514" w14:textId="375D6439" w:rsidR="00066223" w:rsidRPr="00066223" w:rsidRDefault="004113A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13AF">
              <w:rPr>
                <w:rFonts w:ascii="Times New Roman" w:hAnsi="Times New Roman" w:cs="Times New Roman"/>
                <w:sz w:val="28"/>
                <w:szCs w:val="28"/>
              </w:rPr>
              <w:t>заказНом, заказДата, ПокупНом, ФИОПокуп, ЭлпочтаПокуп, адресПокуп, товарНом, количТовЗаказа, видДост, ценаДост, налогНДС, общСумма, заказСост</w:t>
            </w:r>
          </w:p>
        </w:tc>
      </w:tr>
      <w:tr w:rsidR="004C37C3" w:rsidRPr="00066223" w14:paraId="00812D20" w14:textId="77777777" w:rsidTr="004113AF">
        <w:tc>
          <w:tcPr>
            <w:tcW w:w="1472" w:type="dxa"/>
          </w:tcPr>
          <w:p w14:paraId="76AABA07" w14:textId="09F7D465" w:rsidR="004C37C3" w:rsidRDefault="004C37C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7873" w:type="dxa"/>
          </w:tcPr>
          <w:p w14:paraId="0EAF9203" w14:textId="68F0387D" w:rsidR="004C37C3" w:rsidRPr="00066223" w:rsidRDefault="004113A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113AF">
              <w:rPr>
                <w:rFonts w:ascii="Times New Roman" w:hAnsi="Times New Roman" w:cs="Times New Roman"/>
                <w:sz w:val="28"/>
                <w:szCs w:val="28"/>
              </w:rPr>
              <w:t>товарНом, товарНазв, товарОпис, товарРис, товарЦена, колНаСкладе, типНом, типНазв</w:t>
            </w:r>
          </w:p>
        </w:tc>
      </w:tr>
    </w:tbl>
    <w:p w14:paraId="26004D2D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9D7203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Документирование атрибутов</w:t>
      </w:r>
    </w:p>
    <w:p w14:paraId="572BE5E8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О каждом атрибуте в документацию помещаются следующие сведения:</w:t>
      </w:r>
    </w:p>
    <w:p w14:paraId="4A1FE932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имя атрибута и его описание;</w:t>
      </w:r>
    </w:p>
    <w:p w14:paraId="4541FCEE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тип данных и размерность значения;</w:t>
      </w:r>
    </w:p>
    <w:p w14:paraId="0F91012B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все псевдонимы, под которыми упоминается атрибут;</w:t>
      </w:r>
    </w:p>
    <w:p w14:paraId="48E685C5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lastRenderedPageBreak/>
        <w:t>информация о том, является ли атрибут составным и, если это так, из каких простых атрибутов он состоит;</w:t>
      </w:r>
    </w:p>
    <w:p w14:paraId="4EA6A46B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информация о том, является ли атрибут многозначным;</w:t>
      </w:r>
    </w:p>
    <w:p w14:paraId="69FE6C25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информация о том, является ли данный атрибут производным и, если это так, какой метод используется для вычисления его значения;</w:t>
      </w:r>
    </w:p>
    <w:p w14:paraId="6087A806" w14:textId="77777777" w:rsidR="00066223" w:rsidRPr="00066223" w:rsidRDefault="00066223" w:rsidP="00C92F89">
      <w:pPr>
        <w:numPr>
          <w:ilvl w:val="0"/>
          <w:numId w:val="3"/>
        </w:numPr>
        <w:tabs>
          <w:tab w:val="clear" w:pos="1101"/>
          <w:tab w:val="num" w:pos="798"/>
        </w:tabs>
        <w:autoSpaceDE w:val="0"/>
        <w:autoSpaceDN w:val="0"/>
        <w:adjustRightInd w:val="0"/>
        <w:spacing w:after="0" w:line="360" w:lineRule="auto"/>
        <w:ind w:left="399" w:hanging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значение, принимаемое для атрибута по умолчанию (если таковое имеется).</w:t>
      </w:r>
    </w:p>
    <w:p w14:paraId="4F45CD30" w14:textId="01B9CD26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В таблице 4 показан словар</w:t>
      </w:r>
      <w:r w:rsidR="00CB7ED3">
        <w:rPr>
          <w:rFonts w:ascii="Times New Roman" w:hAnsi="Times New Roman" w:cs="Times New Roman"/>
          <w:sz w:val="28"/>
          <w:szCs w:val="28"/>
        </w:rPr>
        <w:t>ь</w:t>
      </w:r>
      <w:r w:rsidRPr="00066223">
        <w:rPr>
          <w:rFonts w:ascii="Times New Roman" w:hAnsi="Times New Roman" w:cs="Times New Roman"/>
          <w:sz w:val="28"/>
          <w:szCs w:val="28"/>
        </w:rPr>
        <w:t xml:space="preserve"> данных, в котором приведена информация об атрибутах сущностей «Товары» и «Заказы»</w:t>
      </w:r>
      <w:r w:rsidRPr="00066223">
        <w:rPr>
          <w:rFonts w:ascii="Times New Roman" w:hAnsi="Times New Roman" w:cs="Times New Roman"/>
          <w:iCs/>
          <w:sz w:val="28"/>
          <w:szCs w:val="28"/>
        </w:rPr>
        <w:t>.</w:t>
      </w:r>
    </w:p>
    <w:p w14:paraId="43DD9091" w14:textId="13DC91A4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</w:rPr>
        <w:t>Таблица 4 –</w:t>
      </w:r>
      <w:r w:rsidR="0028376A">
        <w:rPr>
          <w:rFonts w:ascii="Times New Roman" w:hAnsi="Times New Roman" w:cs="Times New Roman"/>
          <w:i/>
          <w:sz w:val="28"/>
          <w:szCs w:val="28"/>
        </w:rPr>
        <w:t>С</w:t>
      </w:r>
      <w:r w:rsidRPr="00066223">
        <w:rPr>
          <w:rFonts w:ascii="Times New Roman" w:hAnsi="Times New Roman" w:cs="Times New Roman"/>
          <w:i/>
          <w:sz w:val="28"/>
          <w:szCs w:val="28"/>
        </w:rPr>
        <w:t>ловар</w:t>
      </w:r>
      <w:r w:rsidR="0028376A">
        <w:rPr>
          <w:rFonts w:ascii="Times New Roman" w:hAnsi="Times New Roman" w:cs="Times New Roman"/>
          <w:i/>
          <w:sz w:val="28"/>
          <w:szCs w:val="28"/>
        </w:rPr>
        <w:t>ь</w:t>
      </w:r>
      <w:r w:rsidRPr="00066223">
        <w:rPr>
          <w:rFonts w:ascii="Times New Roman" w:hAnsi="Times New Roman" w:cs="Times New Roman"/>
          <w:i/>
          <w:sz w:val="28"/>
          <w:szCs w:val="28"/>
        </w:rPr>
        <w:t xml:space="preserve"> данных, содержащ</w:t>
      </w:r>
      <w:r w:rsidR="0028376A">
        <w:rPr>
          <w:rFonts w:ascii="Times New Roman" w:hAnsi="Times New Roman" w:cs="Times New Roman"/>
          <w:i/>
          <w:sz w:val="28"/>
          <w:szCs w:val="28"/>
        </w:rPr>
        <w:t>ий</w:t>
      </w:r>
      <w:r w:rsidRPr="00066223">
        <w:rPr>
          <w:rFonts w:ascii="Times New Roman" w:hAnsi="Times New Roman" w:cs="Times New Roman"/>
          <w:i/>
          <w:sz w:val="28"/>
          <w:szCs w:val="28"/>
        </w:rPr>
        <w:t xml:space="preserve"> описания атрибутов</w:t>
      </w:r>
    </w:p>
    <w:tbl>
      <w:tblPr>
        <w:tblW w:w="9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219"/>
        <w:gridCol w:w="1701"/>
        <w:gridCol w:w="2552"/>
        <w:gridCol w:w="2126"/>
        <w:gridCol w:w="1134"/>
        <w:gridCol w:w="851"/>
      </w:tblGrid>
      <w:tr w:rsidR="00066223" w:rsidRPr="00066223" w14:paraId="5F78B79E" w14:textId="77777777" w:rsidTr="00660F55">
        <w:tc>
          <w:tcPr>
            <w:tcW w:w="1219" w:type="dxa"/>
            <w:tcBorders>
              <w:bottom w:val="single" w:sz="4" w:space="0" w:color="auto"/>
            </w:tcBorders>
          </w:tcPr>
          <w:p w14:paraId="25FFD442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Имя сущности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627EA9B0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Атрибуты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3040AA3E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Описание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BCFD62E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Тип и размерность представления данных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F586B65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«Пустые» значения (</w:t>
            </w:r>
            <w:r w:rsidRPr="00066223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null</w:t>
            </w: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)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E1CBC82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Многозначный</w:t>
            </w:r>
          </w:p>
        </w:tc>
      </w:tr>
      <w:tr w:rsidR="00066223" w:rsidRPr="00066223" w14:paraId="6B77F4A7" w14:textId="77777777" w:rsidTr="00660F55">
        <w:trPr>
          <w:trHeight w:val="259"/>
        </w:trPr>
        <w:tc>
          <w:tcPr>
            <w:tcW w:w="1219" w:type="dxa"/>
            <w:vMerge w:val="restart"/>
            <w:tcBorders>
              <w:bottom w:val="nil"/>
            </w:tcBorders>
          </w:tcPr>
          <w:p w14:paraId="3BCC1530" w14:textId="0FCBFE3F" w:rsid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</w:t>
            </w:r>
            <w:r w:rsidR="0028376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  <w:p w14:paraId="36799D8D" w14:textId="77777777" w:rsidR="000C1DDF" w:rsidRPr="000C1DDF" w:rsidRDefault="000C1DDF" w:rsidP="000C1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2913EC" w14:textId="1F55B7D1" w:rsidR="000C1DDF" w:rsidRPr="000C1DDF" w:rsidRDefault="000C1DDF" w:rsidP="000C1D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EE1151" w14:textId="4CDB4339" w:rsidR="00066223" w:rsidRPr="00066223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заказНом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</w:tcPr>
          <w:p w14:paraId="5F1AF5F7" w14:textId="5E55DB5F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Однозначно определяет</w:t>
            </w:r>
            <w:r w:rsidR="000C1DDF">
              <w:rPr>
                <w:rFonts w:ascii="Times New Roman" w:hAnsi="Times New Roman" w:cs="Times New Roman"/>
                <w:sz w:val="28"/>
                <w:szCs w:val="28"/>
              </w:rPr>
              <w:t xml:space="preserve"> заказ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85ADEA5" w14:textId="700094CD" w:rsidR="00066223" w:rsidRPr="00066223" w:rsidRDefault="00660F55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066223" w:rsidRPr="00066223">
              <w:rPr>
                <w:rFonts w:ascii="Times New Roman" w:hAnsi="Times New Roman" w:cs="Times New Roman"/>
                <w:sz w:val="28"/>
                <w:szCs w:val="28"/>
              </w:rPr>
              <w:t>исленный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411C3895" w14:textId="77777777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14:paraId="72B38165" w14:textId="77777777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66223" w:rsidRPr="00066223" w14:paraId="212C5E28" w14:textId="77777777" w:rsidTr="00660F55">
        <w:trPr>
          <w:trHeight w:val="256"/>
        </w:trPr>
        <w:tc>
          <w:tcPr>
            <w:tcW w:w="1219" w:type="dxa"/>
            <w:vMerge/>
            <w:tcBorders>
              <w:bottom w:val="nil"/>
            </w:tcBorders>
          </w:tcPr>
          <w:p w14:paraId="73F19956" w14:textId="77777777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16945D06" w14:textId="5DB613D2" w:rsidR="00066223" w:rsidRPr="00066223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заказДата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C16E7E" w14:textId="4154D7FE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Определяет</w:t>
            </w:r>
            <w:r w:rsidR="000C1DDF">
              <w:rPr>
                <w:rFonts w:ascii="Times New Roman" w:hAnsi="Times New Roman" w:cs="Times New Roman"/>
                <w:sz w:val="28"/>
                <w:szCs w:val="28"/>
              </w:rPr>
              <w:t xml:space="preserve"> дату совершения заказа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B8C446" w14:textId="6448642F" w:rsidR="00066223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Дата/Время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E6582" w14:textId="77777777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98E8EB" w14:textId="77777777" w:rsidR="00066223" w:rsidRPr="00066223" w:rsidRDefault="0006622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C1DDF" w:rsidRPr="00066223" w14:paraId="5BF2ED86" w14:textId="77777777" w:rsidTr="00660F55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7B624C28" w14:textId="77777777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510A3A7" w14:textId="11B5DA14" w:rsidR="000C1DDF" w:rsidRPr="00066223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покупНом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6300BA" w14:textId="7EACAF63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Однозначно определяет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покупателя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1FCF36" w14:textId="6058BFF1" w:rsidR="000C1DDF" w:rsidRPr="00066223" w:rsidRDefault="00660F55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0C1DDF">
              <w:rPr>
                <w:rFonts w:ascii="Times New Roman" w:hAnsi="Times New Roman" w:cs="Times New Roman"/>
                <w:sz w:val="28"/>
                <w:szCs w:val="28"/>
              </w:rPr>
              <w:t>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65D3D2F" w14:textId="633044D0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010392" w14:textId="4B173676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8376A" w:rsidRPr="00066223" w14:paraId="373B5F3F" w14:textId="77777777" w:rsidTr="00660F55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377AD7B4" w14:textId="77777777" w:rsidR="0028376A" w:rsidRPr="00066223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EB1E070" w14:textId="6BF7926F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ФИОПокуп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FC36E8" w14:textId="7BF5E541" w:rsidR="0028376A" w:rsidRPr="00066223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ФИО покупателя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D30C77" w14:textId="0A45A932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921530" w14:textId="185D5B08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C4391C1" w14:textId="78371579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8376A" w:rsidRPr="00066223" w14:paraId="26CF1203" w14:textId="77777777" w:rsidTr="00660F55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3D08651B" w14:textId="77777777" w:rsidR="0028376A" w:rsidRPr="00066223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61B8FFC" w14:textId="3C1B1FB2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ЭлпочтаПокуп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6F5B7C" w14:textId="6BB189DE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электронную почту покупателя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D1592F1" w14:textId="1502EDE8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B2FACC" w14:textId="28D67575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04C3662" w14:textId="761F7E13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8376A" w:rsidRPr="00066223" w14:paraId="265E091C" w14:textId="77777777" w:rsidTr="00660F55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285143E4" w14:textId="77777777" w:rsidR="0028376A" w:rsidRPr="00066223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0A6579F" w14:textId="6FEBBA6D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адресПокуп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87C47C7" w14:textId="050A0205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адрес покупателя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DA6F09" w14:textId="6BFC1D68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E2B2FE" w14:textId="56775940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F98487" w14:textId="55E2DDEA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8376A" w:rsidRPr="00066223" w14:paraId="06D6530A" w14:textId="77777777" w:rsidTr="00660F55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737BF5CF" w14:textId="77777777" w:rsidR="0028376A" w:rsidRPr="00066223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591ED86" w14:textId="77D143DA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товарНом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521A19" w14:textId="5604C440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номер покупателя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C02AFE" w14:textId="16E222EB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3E1A20" w14:textId="1E97EF97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7D453E" w14:textId="2FDFA9EB" w:rsidR="0028376A" w:rsidRDefault="00793E0C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28376A" w:rsidRPr="00066223" w14:paraId="64E6F95C" w14:textId="77777777" w:rsidTr="00660F55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263246F4" w14:textId="77777777" w:rsidR="0028376A" w:rsidRPr="00066223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1D8BE41" w14:textId="7E852F32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количТовЗаказа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307A59F" w14:textId="6FE81D14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Определет количество товаров в заказе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698EB6" w14:textId="4FF4BFA7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94E709" w14:textId="77777777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70151F" w14:textId="77777777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C1DDF" w:rsidRPr="00066223" w14:paraId="4600798D" w14:textId="77777777" w:rsidTr="00E86E32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3D43586E" w14:textId="77777777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BA4452F" w14:textId="3B961C5E" w:rsidR="000C1DDF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видДост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FEF204" w14:textId="38443536" w:rsidR="000C1DDF" w:rsidRPr="00066223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Опредеояет вид доствки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76A68" w14:textId="7761A945" w:rsidR="000C1DDF" w:rsidRDefault="00660F55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AF4103">
              <w:rPr>
                <w:rFonts w:ascii="Times New Roman" w:hAnsi="Times New Roman" w:cs="Times New Roman"/>
                <w:sz w:val="28"/>
                <w:szCs w:val="28"/>
              </w:rPr>
              <w:t>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D9E149" w14:textId="200E2ED0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A48EA0" w14:textId="49BCAAEA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C1DDF" w:rsidRPr="00066223" w14:paraId="1163CEA0" w14:textId="77777777" w:rsidTr="00E86E32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3FE897AC" w14:textId="77777777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0F86B6" w14:textId="00A12132" w:rsidR="000C1DDF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="00AF4103">
              <w:rPr>
                <w:rFonts w:ascii="Times New Roman" w:hAnsi="Times New Roman" w:cs="Times New Roman"/>
                <w:sz w:val="28"/>
                <w:szCs w:val="28"/>
              </w:rPr>
              <w:t>ена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AF4103">
              <w:rPr>
                <w:rFonts w:ascii="Times New Roman" w:hAnsi="Times New Roman" w:cs="Times New Roman"/>
                <w:sz w:val="28"/>
                <w:szCs w:val="28"/>
              </w:rPr>
              <w:t>ост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AFDD2B" w14:textId="181207DD" w:rsidR="000C1DDF" w:rsidRPr="00066223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Опредеояет цену доставки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C4876C" w14:textId="460506AE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A8C1B0B" w14:textId="286D9343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F6428C" w14:textId="237087BB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0C1DDF" w:rsidRPr="00066223" w14:paraId="61014DEE" w14:textId="77777777" w:rsidTr="00660F55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50ABC22F" w14:textId="77777777" w:rsidR="000C1DDF" w:rsidRPr="00066223" w:rsidRDefault="000C1DD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845704B" w14:textId="3BA5E1D9" w:rsidR="000C1DDF" w:rsidRDefault="002A766F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AF4103">
              <w:rPr>
                <w:rFonts w:ascii="Times New Roman" w:hAnsi="Times New Roman" w:cs="Times New Roman"/>
                <w:sz w:val="28"/>
                <w:szCs w:val="28"/>
              </w:rPr>
              <w:t>алогНДС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F1EAAD" w14:textId="7343E479" w:rsidR="000C1DDF" w:rsidRPr="00066223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Определяет налог НДС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DC4CB3C" w14:textId="3368C774" w:rsidR="000C1DDF" w:rsidRDefault="00E86E32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AF4103" w:rsidRPr="00066223">
              <w:rPr>
                <w:rFonts w:ascii="Times New Roman" w:hAnsi="Times New Roman" w:cs="Times New Roman"/>
                <w:sz w:val="28"/>
                <w:szCs w:val="28"/>
              </w:rPr>
              <w:t>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B59536" w14:textId="5E4C287B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2A1F57" w14:textId="096D6F6B" w:rsidR="000C1DDF" w:rsidRDefault="00AF4103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8376A" w:rsidRPr="00066223" w14:paraId="29B2A15C" w14:textId="77777777" w:rsidTr="00660F55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1CF645DC" w14:textId="77777777" w:rsidR="0028376A" w:rsidRPr="00066223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EE2C3AB" w14:textId="57C33AB8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общСумма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793A2E" w14:textId="5C7DE9CF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сумма саказа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B9E65A" w14:textId="7C8C93A1" w:rsidR="0028376A" w:rsidRPr="00066223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C6FD43" w14:textId="39909A76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3EEC2C3" w14:textId="5FC00AB2" w:rsidR="0028376A" w:rsidRDefault="0028376A" w:rsidP="00C92F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8376A" w:rsidRPr="00066223" w14:paraId="7C287B67" w14:textId="77777777" w:rsidTr="00B71C9D">
        <w:trPr>
          <w:trHeight w:val="256"/>
        </w:trPr>
        <w:tc>
          <w:tcPr>
            <w:tcW w:w="1219" w:type="dxa"/>
            <w:tcBorders>
              <w:top w:val="nil"/>
              <w:bottom w:val="nil"/>
            </w:tcBorders>
          </w:tcPr>
          <w:p w14:paraId="5F3EDE3C" w14:textId="77777777" w:rsidR="0028376A" w:rsidRPr="00066223" w:rsidRDefault="0028376A" w:rsidP="0028376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9E08941" w14:textId="6F9324E3" w:rsidR="0028376A" w:rsidRDefault="0028376A" w:rsidP="0028376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заказСост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5FE33D8" w14:textId="0B0B6B2F" w:rsidR="0028376A" w:rsidRDefault="0028376A" w:rsidP="0028376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заказа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3E7E7B" w14:textId="77777777" w:rsidR="0028376A" w:rsidRDefault="0028376A" w:rsidP="0028376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Логический (</w:t>
            </w:r>
            <w:commentRangeStart w:id="4"/>
            <w:r>
              <w:rPr>
                <w:rFonts w:ascii="Times New Roman" w:hAnsi="Times New Roman" w:cs="Times New Roman"/>
                <w:sz w:val="28"/>
                <w:szCs w:val="28"/>
              </w:rPr>
              <w:t>0 – не состоялся</w:t>
            </w:r>
          </w:p>
          <w:p w14:paraId="0417A5E9" w14:textId="4E8713C4" w:rsidR="0028376A" w:rsidRPr="00383108" w:rsidRDefault="0028376A" w:rsidP="0028376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– </w:t>
            </w:r>
            <w:r w:rsidRPr="002A766F">
              <w:rPr>
                <w:rFonts w:ascii="Times New Roman" w:hAnsi="Times New Roman" w:cs="Times New Roman"/>
                <w:sz w:val="28"/>
                <w:szCs w:val="28"/>
              </w:rPr>
              <w:t>состоялся</w:t>
            </w:r>
            <w:commentRangeEnd w:id="4"/>
            <w:r>
              <w:rPr>
                <w:rStyle w:val="CommentReference"/>
              </w:rPr>
              <w:commentReference w:id="4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449737" w14:textId="0979226A" w:rsidR="0028376A" w:rsidRDefault="0028376A" w:rsidP="0028376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69DBF7" w14:textId="70191A82" w:rsidR="0028376A" w:rsidRDefault="0028376A" w:rsidP="0028376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F4103" w:rsidRPr="00066223" w14:paraId="2D1B5959" w14:textId="77777777" w:rsidTr="00660F55">
        <w:tc>
          <w:tcPr>
            <w:tcW w:w="1219" w:type="dxa"/>
            <w:tcBorders>
              <w:top w:val="single" w:sz="4" w:space="0" w:color="auto"/>
              <w:bottom w:val="nil"/>
            </w:tcBorders>
          </w:tcPr>
          <w:p w14:paraId="7A1DA7F4" w14:textId="1FE57D2C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28376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EC1303A" w14:textId="1D8AF9D6" w:rsidR="00AF4103" w:rsidRPr="00066223" w:rsidRDefault="002A766F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товарНом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34641330" w14:textId="705F3E33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Однозначно определяет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товар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E40E469" w14:textId="4F977A72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A879765" w14:textId="5698AD22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EC7ABEC" w14:textId="77777777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F4103" w:rsidRPr="00066223" w14:paraId="58BE7F53" w14:textId="77777777" w:rsidTr="00660F55">
        <w:tc>
          <w:tcPr>
            <w:tcW w:w="1219" w:type="dxa"/>
            <w:tcBorders>
              <w:top w:val="nil"/>
              <w:bottom w:val="nil"/>
            </w:tcBorders>
          </w:tcPr>
          <w:p w14:paraId="67767DD8" w14:textId="77777777" w:rsidR="00AF410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47C6C533" w14:textId="5FB3691C" w:rsidR="00AF4103" w:rsidRPr="00066223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товарЦена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2F88076D" w14:textId="3D79CF2F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091A888" w14:textId="3495392C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FB2B45" w14:textId="165A149F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44B7C2F1" w14:textId="73DDE787" w:rsidR="00AF4103" w:rsidRPr="00066223" w:rsidRDefault="00AF4103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2E542C" w:rsidRPr="00066223" w14:paraId="65E7E010" w14:textId="77777777" w:rsidTr="00660F55">
        <w:tc>
          <w:tcPr>
            <w:tcW w:w="1219" w:type="dxa"/>
            <w:tcBorders>
              <w:top w:val="nil"/>
              <w:bottom w:val="nil"/>
            </w:tcBorders>
          </w:tcPr>
          <w:p w14:paraId="0AF6DA46" w14:textId="77777777" w:rsidR="002E542C" w:rsidRDefault="002E542C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B205EA3" w14:textId="234D9964" w:rsidR="002E542C" w:rsidRPr="00066223" w:rsidRDefault="0028376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товарНазв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63DB5753" w14:textId="1332BC27" w:rsidR="002E542C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0B1E942" w14:textId="2389ADBA" w:rsidR="002E542C" w:rsidRPr="00066223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4E8E92" w14:textId="3B9DDA4A" w:rsidR="002E542C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Нет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04C07226" w14:textId="2FF685C0" w:rsidR="002E542C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60F55" w:rsidRPr="00066223" w14:paraId="16D16EEB" w14:textId="77777777" w:rsidTr="00660F55">
        <w:tc>
          <w:tcPr>
            <w:tcW w:w="1219" w:type="dxa"/>
            <w:tcBorders>
              <w:top w:val="nil"/>
              <w:bottom w:val="nil"/>
            </w:tcBorders>
          </w:tcPr>
          <w:p w14:paraId="1DAF78E7" w14:textId="77777777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FBDF7B4" w14:textId="39BC71E6" w:rsidR="00660F55" w:rsidRDefault="0028376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товарОпис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65D4A0A9" w14:textId="34C9083D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товара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9245F5E" w14:textId="2FA6BEE0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36B692B" w14:textId="35608012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7AAE9685" w14:textId="60F1E295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60F55" w:rsidRPr="00066223" w14:paraId="1D270CE0" w14:textId="77777777" w:rsidTr="00660F55">
        <w:tc>
          <w:tcPr>
            <w:tcW w:w="1219" w:type="dxa"/>
            <w:tcBorders>
              <w:top w:val="nil"/>
              <w:bottom w:val="nil"/>
            </w:tcBorders>
          </w:tcPr>
          <w:p w14:paraId="5DE05CF6" w14:textId="77777777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35B2B61" w14:textId="1A889C9F" w:rsidR="00660F55" w:rsidRDefault="0028376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товарРис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5B9BCBD4" w14:textId="13ABA629" w:rsidR="00660F55" w:rsidRDefault="0028376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AD21C8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нарное представление рисунка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2E76893" w14:textId="40E6ECBD" w:rsidR="00660F55" w:rsidRDefault="00AD21C8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28376A" w:rsidRPr="0028376A">
              <w:rPr>
                <w:rFonts w:ascii="Times New Roman" w:hAnsi="Times New Roman" w:cs="Times New Roman"/>
                <w:sz w:val="28"/>
                <w:szCs w:val="28"/>
              </w:rPr>
              <w:t>ассив двоичных данных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02A379BE" w14:textId="59F07423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54821330" w14:textId="29A27476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60F55" w:rsidRPr="00066223" w14:paraId="7F4F05CE" w14:textId="77777777" w:rsidTr="00660F55">
        <w:tc>
          <w:tcPr>
            <w:tcW w:w="1219" w:type="dxa"/>
            <w:tcBorders>
              <w:top w:val="nil"/>
              <w:bottom w:val="nil"/>
            </w:tcBorders>
          </w:tcPr>
          <w:p w14:paraId="0E0E7E6F" w14:textId="77777777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D152FCE" w14:textId="7FDC6FFE" w:rsidR="00660F55" w:rsidRDefault="008723CA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типНом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10D7D69E" w14:textId="2998FCB0" w:rsidR="00660F55" w:rsidRP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товара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43512AA3" w14:textId="329BE375" w:rsidR="00660F55" w:rsidRDefault="00AD21C8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1BDD94BF" w14:textId="2E7E8CD6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EA01B96" w14:textId="295B96D8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60F55" w:rsidRPr="00066223" w14:paraId="614F33D6" w14:textId="77777777" w:rsidTr="00AD21C8">
        <w:tc>
          <w:tcPr>
            <w:tcW w:w="1219" w:type="dxa"/>
            <w:tcBorders>
              <w:top w:val="nil"/>
              <w:bottom w:val="nil"/>
            </w:tcBorders>
          </w:tcPr>
          <w:p w14:paraId="3B42B32B" w14:textId="77777777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08E05E01" w14:textId="50D7A80A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</w:t>
            </w:r>
            <w:r w:rsidR="008723C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723C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ладе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2282F6A0" w14:textId="7DFF43AA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товаров на складе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53C1CB0" w14:textId="079D771D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Численный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254722" w14:textId="5BA03374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3726A9DC" w14:textId="3C58E74C" w:rsidR="00660F55" w:rsidRDefault="00660F55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AD21C8" w:rsidRPr="00066223" w14:paraId="39099A8C" w14:textId="77777777" w:rsidTr="0097454F">
        <w:tc>
          <w:tcPr>
            <w:tcW w:w="1219" w:type="dxa"/>
            <w:tcBorders>
              <w:top w:val="nil"/>
              <w:bottom w:val="single" w:sz="4" w:space="0" w:color="auto"/>
            </w:tcBorders>
          </w:tcPr>
          <w:p w14:paraId="36FA674B" w14:textId="77777777" w:rsidR="00AD21C8" w:rsidRDefault="00AD21C8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F597054" w14:textId="508A30A4" w:rsidR="00AD21C8" w:rsidRDefault="00AD21C8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типНазв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65371650" w14:textId="518BAB1B" w:rsidR="00AD21C8" w:rsidRDefault="00DC28C1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типа товара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0D5FE610" w14:textId="7DEC87AD" w:rsidR="00AD21C8" w:rsidRDefault="00AD21C8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Текстовый длинной 255 символов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309B5FA" w14:textId="4547F599" w:rsidR="00AD21C8" w:rsidRDefault="00890459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96FA36" w14:textId="0F3D2382" w:rsidR="00AD21C8" w:rsidRDefault="00890459" w:rsidP="0025720A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</w:tbl>
    <w:p w14:paraId="0D3F724B" w14:textId="77777777" w:rsidR="00AF4103" w:rsidRPr="00066223" w:rsidRDefault="00AF4103" w:rsidP="00AF410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3AAB6C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DCF1664" w14:textId="77777777" w:rsidR="00066223" w:rsidRPr="00066223" w:rsidRDefault="00066223" w:rsidP="00DC28C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4.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доменов атрибутов</w:t>
      </w:r>
    </w:p>
    <w:p w14:paraId="43D6EC1E" w14:textId="636B3A02" w:rsidR="00066223" w:rsidRPr="00066223" w:rsidRDefault="00066223" w:rsidP="00D701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5"/>
      <w:r w:rsidRPr="00066223">
        <w:rPr>
          <w:rFonts w:ascii="Times New Roman" w:hAnsi="Times New Roman" w:cs="Times New Roman"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sz w:val="28"/>
          <w:szCs w:val="28"/>
        </w:rPr>
        <w:t xml:space="preserve"> определение доменов для всех атрибутов, присутствующих в локальной концептуальной модели данных</w:t>
      </w:r>
      <w:commentRangeEnd w:id="5"/>
      <w:r w:rsidR="00F31B88">
        <w:rPr>
          <w:rStyle w:val="CommentReference"/>
        </w:rPr>
        <w:commentReference w:id="5"/>
      </w:r>
    </w:p>
    <w:p w14:paraId="272D2021" w14:textId="77777777" w:rsidR="00066223" w:rsidRPr="00066223" w:rsidRDefault="00066223" w:rsidP="00D701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Документирование доменов атрибутов</w:t>
      </w:r>
    </w:p>
    <w:p w14:paraId="093654AE" w14:textId="77777777" w:rsidR="00066223" w:rsidRPr="00066223" w:rsidRDefault="00066223" w:rsidP="00D7014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После определения доменов атрибутов их имена и характеристики помещаются в словарь данных.</w:t>
      </w:r>
    </w:p>
    <w:p w14:paraId="045B3DA7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58EA1D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1A2816" w14:textId="49D21CFC" w:rsidR="00066223" w:rsidRPr="00066223" w:rsidRDefault="00066223" w:rsidP="00D7014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</w:rPr>
        <w:t xml:space="preserve">Таблица 5 – </w:t>
      </w:r>
      <w:r w:rsidR="00B71C9D">
        <w:rPr>
          <w:rFonts w:ascii="Times New Roman" w:hAnsi="Times New Roman" w:cs="Times New Roman"/>
          <w:i/>
          <w:sz w:val="28"/>
          <w:szCs w:val="28"/>
        </w:rPr>
        <w:t>С</w:t>
      </w:r>
      <w:r w:rsidRPr="00066223">
        <w:rPr>
          <w:rFonts w:ascii="Times New Roman" w:hAnsi="Times New Roman" w:cs="Times New Roman"/>
          <w:i/>
          <w:sz w:val="28"/>
          <w:szCs w:val="28"/>
        </w:rPr>
        <w:t>ловар</w:t>
      </w:r>
      <w:r w:rsidR="00B71C9D">
        <w:rPr>
          <w:rFonts w:ascii="Times New Roman" w:hAnsi="Times New Roman" w:cs="Times New Roman"/>
          <w:i/>
          <w:sz w:val="28"/>
          <w:szCs w:val="28"/>
        </w:rPr>
        <w:t>ь</w:t>
      </w:r>
      <w:r w:rsidRPr="00066223">
        <w:rPr>
          <w:rFonts w:ascii="Times New Roman" w:hAnsi="Times New Roman" w:cs="Times New Roman"/>
          <w:i/>
          <w:sz w:val="28"/>
          <w:szCs w:val="28"/>
        </w:rPr>
        <w:t xml:space="preserve"> данных, содержащ</w:t>
      </w:r>
      <w:r w:rsidR="00B71C9D">
        <w:rPr>
          <w:rFonts w:ascii="Times New Roman" w:hAnsi="Times New Roman" w:cs="Times New Roman"/>
          <w:i/>
          <w:sz w:val="28"/>
          <w:szCs w:val="28"/>
        </w:rPr>
        <w:t>ий</w:t>
      </w:r>
      <w:r w:rsidRPr="00066223">
        <w:rPr>
          <w:rFonts w:ascii="Times New Roman" w:hAnsi="Times New Roman" w:cs="Times New Roman"/>
          <w:i/>
          <w:sz w:val="28"/>
          <w:szCs w:val="28"/>
        </w:rPr>
        <w:t xml:space="preserve"> описания доменов </w:t>
      </w:r>
      <w:r w:rsidRPr="00066223">
        <w:rPr>
          <w:rFonts w:ascii="Times New Roman" w:hAnsi="Times New Roman" w:cs="Times New Roman"/>
          <w:i/>
          <w:sz w:val="28"/>
          <w:szCs w:val="28"/>
        </w:rPr>
        <w:br/>
        <w:t>атрибутов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2"/>
        <w:gridCol w:w="3736"/>
        <w:gridCol w:w="3417"/>
      </w:tblGrid>
      <w:tr w:rsidR="00066223" w:rsidRPr="00066223" w14:paraId="2AC1B88F" w14:textId="77777777" w:rsidTr="0025720A">
        <w:tc>
          <w:tcPr>
            <w:tcW w:w="1818" w:type="dxa"/>
          </w:tcPr>
          <w:p w14:paraId="4F80ADC1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Имя домена</w:t>
            </w:r>
          </w:p>
        </w:tc>
        <w:tc>
          <w:tcPr>
            <w:tcW w:w="3990" w:type="dxa"/>
          </w:tcPr>
          <w:p w14:paraId="1696B62F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Характеристика домена</w:t>
            </w:r>
          </w:p>
        </w:tc>
        <w:tc>
          <w:tcPr>
            <w:tcW w:w="3763" w:type="dxa"/>
          </w:tcPr>
          <w:p w14:paraId="2ED7E039" w14:textId="77777777" w:rsidR="00066223" w:rsidRPr="00066223" w:rsidRDefault="00066223" w:rsidP="00C92F89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i/>
                <w:sz w:val="28"/>
                <w:szCs w:val="28"/>
              </w:rPr>
              <w:t>Примеры допустимых значений</w:t>
            </w:r>
          </w:p>
        </w:tc>
      </w:tr>
      <w:tr w:rsidR="00066223" w:rsidRPr="00066223" w14:paraId="51937DF4" w14:textId="77777777" w:rsidTr="0025720A">
        <w:tc>
          <w:tcPr>
            <w:tcW w:w="1818" w:type="dxa"/>
          </w:tcPr>
          <w:p w14:paraId="64D21539" w14:textId="77777777" w:rsidR="00066223" w:rsidRPr="00066223" w:rsidRDefault="00066223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3990" w:type="dxa"/>
          </w:tcPr>
          <w:p w14:paraId="6A850C4A" w14:textId="77777777" w:rsidR="00066223" w:rsidRPr="00066223" w:rsidRDefault="00066223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Строка длиной до 1 Гбайт символов</w:t>
            </w:r>
          </w:p>
        </w:tc>
        <w:tc>
          <w:tcPr>
            <w:tcW w:w="3763" w:type="dxa"/>
          </w:tcPr>
          <w:p w14:paraId="0D3551E5" w14:textId="77777777" w:rsidR="00066223" w:rsidRPr="00066223" w:rsidRDefault="00066223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Различные текстовые данные </w:t>
            </w:r>
          </w:p>
        </w:tc>
      </w:tr>
      <w:tr w:rsidR="00066223" w:rsidRPr="00066223" w14:paraId="5E59E0D1" w14:textId="77777777" w:rsidTr="0025720A">
        <w:tc>
          <w:tcPr>
            <w:tcW w:w="1818" w:type="dxa"/>
          </w:tcPr>
          <w:p w14:paraId="2253E996" w14:textId="46C3DFB3" w:rsidR="00066223" w:rsidRPr="00135EBF" w:rsidRDefault="00135EBF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3990" w:type="dxa"/>
          </w:tcPr>
          <w:p w14:paraId="0834E135" w14:textId="27317B98" w:rsidR="00066223" w:rsidRPr="00066223" w:rsidRDefault="00135EBF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Целое число размером </w:t>
            </w:r>
            <w:r w:rsidR="00C05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байта </w:t>
            </w:r>
          </w:p>
        </w:tc>
        <w:tc>
          <w:tcPr>
            <w:tcW w:w="3763" w:type="dxa"/>
          </w:tcPr>
          <w:p w14:paraId="6FB06D31" w14:textId="09184E39" w:rsidR="00066223" w:rsidRPr="00066223" w:rsidRDefault="00C05C26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От </w:t>
            </w:r>
            <w:r w:rsidRPr="00C05C2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-32,768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до</w:t>
            </w:r>
            <w:r w:rsidRPr="00C05C26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32,767</w:t>
            </w:r>
          </w:p>
        </w:tc>
      </w:tr>
      <w:tr w:rsidR="00135EBF" w:rsidRPr="00066223" w14:paraId="0A0CAA57" w14:textId="77777777" w:rsidTr="0025720A">
        <w:tc>
          <w:tcPr>
            <w:tcW w:w="1818" w:type="dxa"/>
          </w:tcPr>
          <w:p w14:paraId="1F77DF82" w14:textId="1EF7576C" w:rsidR="00135EBF" w:rsidRPr="00135EBF" w:rsidRDefault="00135EBF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3990" w:type="dxa"/>
          </w:tcPr>
          <w:p w14:paraId="54C6457C" w14:textId="7F51B6AE" w:rsidR="00135EBF" w:rsidRDefault="00135EBF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с плавающей точкой размером 4 байта</w:t>
            </w:r>
          </w:p>
        </w:tc>
        <w:tc>
          <w:tcPr>
            <w:tcW w:w="3763" w:type="dxa"/>
          </w:tcPr>
          <w:p w14:paraId="556475EB" w14:textId="2751FA6B" w:rsidR="00135EBF" w:rsidRDefault="00135EBF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От </w:t>
            </w:r>
            <w:r w:rsidRPr="00135EBF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1.2E-38 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до</w:t>
            </w:r>
            <w:r w:rsidRPr="00135EBF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3.4E+38</w:t>
            </w:r>
          </w:p>
        </w:tc>
      </w:tr>
      <w:tr w:rsidR="00C05C26" w:rsidRPr="00C05C26" w14:paraId="60DB4845" w14:textId="77777777" w:rsidTr="0025720A">
        <w:tc>
          <w:tcPr>
            <w:tcW w:w="1818" w:type="dxa"/>
          </w:tcPr>
          <w:p w14:paraId="30BC6B36" w14:textId="73B194ED" w:rsidR="00C05C26" w:rsidRPr="00C05C26" w:rsidRDefault="00C05C26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DATE</w:t>
            </w:r>
          </w:p>
        </w:tc>
        <w:tc>
          <w:tcPr>
            <w:tcW w:w="3990" w:type="dxa"/>
          </w:tcPr>
          <w:p w14:paraId="4769D434" w14:textId="7B8D68A6" w:rsidR="00C05C26" w:rsidRPr="00DC036C" w:rsidRDefault="00C05C26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  <w:r w:rsidRPr="00DC036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Формат</w:t>
            </w:r>
            <w:r w:rsidRPr="00DC036C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ГГГГ</w:t>
            </w:r>
            <w:r w:rsidRPr="00DC03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C05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MM</w:t>
            </w:r>
            <w:r w:rsidRPr="00DC036C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ДД</w:t>
            </w:r>
            <w:r w:rsidRPr="00DC036C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3763" w:type="dxa"/>
          </w:tcPr>
          <w:p w14:paraId="41FEA3B6" w14:textId="0B0230D5" w:rsidR="00C05C26" w:rsidRPr="00C05C26" w:rsidRDefault="00C05C26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r w:rsidRPr="00C05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'1000-01-01'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r w:rsidRPr="00C05C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'9999-12-31'</w:t>
            </w:r>
          </w:p>
        </w:tc>
      </w:tr>
      <w:tr w:rsidR="0004611D" w:rsidRPr="00C05C26" w14:paraId="42250B35" w14:textId="77777777" w:rsidTr="0025720A">
        <w:tc>
          <w:tcPr>
            <w:tcW w:w="1818" w:type="dxa"/>
          </w:tcPr>
          <w:p w14:paraId="24C43D88" w14:textId="42C05700" w:rsidR="0004611D" w:rsidRPr="0004611D" w:rsidRDefault="0004611D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255)</w:t>
            </w:r>
          </w:p>
        </w:tc>
        <w:tc>
          <w:tcPr>
            <w:tcW w:w="3990" w:type="dxa"/>
          </w:tcPr>
          <w:p w14:paraId="17795543" w14:textId="793DE9F6" w:rsidR="0004611D" w:rsidRDefault="0004611D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Текстовое поле </w:t>
            </w:r>
          </w:p>
        </w:tc>
        <w:tc>
          <w:tcPr>
            <w:tcW w:w="3763" w:type="dxa"/>
          </w:tcPr>
          <w:p w14:paraId="24C8B06D" w14:textId="6515E0D2" w:rsidR="0004611D" w:rsidRDefault="006C64CB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255 символов</w:t>
            </w:r>
          </w:p>
        </w:tc>
      </w:tr>
      <w:tr w:rsidR="00DB37CA" w:rsidRPr="00C05C26" w14:paraId="42FCA5A8" w14:textId="77777777" w:rsidTr="0025720A">
        <w:tc>
          <w:tcPr>
            <w:tcW w:w="1818" w:type="dxa"/>
          </w:tcPr>
          <w:p w14:paraId="5138256A" w14:textId="1A11B390" w:rsidR="00DB37CA" w:rsidRPr="00DB37CA" w:rsidRDefault="00DB37CA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BLOB</w:t>
            </w:r>
          </w:p>
        </w:tc>
        <w:tc>
          <w:tcPr>
            <w:tcW w:w="3990" w:type="dxa"/>
          </w:tcPr>
          <w:p w14:paraId="72002361" w14:textId="3BBD7801" w:rsidR="00DB37CA" w:rsidRDefault="00DB37CA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B37CA">
              <w:rPr>
                <w:rFonts w:ascii="Times New Roman" w:hAnsi="Times New Roman" w:cs="Times New Roman"/>
                <w:sz w:val="28"/>
                <w:szCs w:val="28"/>
              </w:rPr>
              <w:t>специальный тип данных, предназначенный, в первую очередь, для хранения изображений, а также компилированного программного кода.</w:t>
            </w:r>
          </w:p>
        </w:tc>
        <w:tc>
          <w:tcPr>
            <w:tcW w:w="3763" w:type="dxa"/>
          </w:tcPr>
          <w:p w14:paraId="0A5A3DAC" w14:textId="5CCF1B80" w:rsidR="00DB37CA" w:rsidRDefault="00DB37CA" w:rsidP="00C92F89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Любые двоичные данные</w:t>
            </w:r>
          </w:p>
        </w:tc>
      </w:tr>
    </w:tbl>
    <w:p w14:paraId="3912A10C" w14:textId="77777777" w:rsidR="00066223" w:rsidRPr="006C64CB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B90B26" w14:textId="77777777" w:rsidR="00066223" w:rsidRPr="00066223" w:rsidRDefault="00066223" w:rsidP="00F632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5.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атрибутов, являющихся потенциальными и первичными ключами</w:t>
      </w:r>
    </w:p>
    <w:p w14:paraId="47ED76B6" w14:textId="7B995F17" w:rsidR="00066223" w:rsidRDefault="00066223" w:rsidP="00DB37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</w:t>
      </w:r>
      <w:r w:rsidRPr="00066223">
        <w:rPr>
          <w:rFonts w:ascii="Times New Roman" w:hAnsi="Times New Roman" w:cs="Times New Roman"/>
          <w:sz w:val="28"/>
          <w:szCs w:val="28"/>
        </w:rPr>
        <w:t>пределение всех потенциальных ключей для каждого типа сущности и, если таких ключей окажется несколько, выбор среди них первичного ключа.</w:t>
      </w:r>
      <w:r w:rsidR="00D70144" w:rsidRPr="00D7014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E1E419" w14:textId="36455081" w:rsidR="0067023A" w:rsidRDefault="0067023A" w:rsidP="00DB37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сущьности Заказы потенциальными ключами могут быть поля: </w:t>
      </w:r>
      <w:r w:rsidRPr="004113AF">
        <w:rPr>
          <w:rFonts w:ascii="Times New Roman" w:hAnsi="Times New Roman" w:cs="Times New Roman"/>
          <w:sz w:val="28"/>
          <w:szCs w:val="28"/>
        </w:rPr>
        <w:t>заказНом,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3AF">
        <w:rPr>
          <w:rFonts w:ascii="Times New Roman" w:hAnsi="Times New Roman" w:cs="Times New Roman"/>
          <w:sz w:val="28"/>
          <w:szCs w:val="28"/>
        </w:rPr>
        <w:t>ПокупНом, ФИОПокуп, ЭлпочтаПокуп, адресПокуп</w:t>
      </w:r>
      <w:r w:rsidR="00CB7ED3">
        <w:rPr>
          <w:rFonts w:ascii="Times New Roman" w:hAnsi="Times New Roman" w:cs="Times New Roman"/>
          <w:sz w:val="28"/>
          <w:szCs w:val="28"/>
        </w:rPr>
        <w:t>.</w:t>
      </w:r>
    </w:p>
    <w:p w14:paraId="59CC19BE" w14:textId="4C237868" w:rsidR="00CB7ED3" w:rsidRPr="00D70144" w:rsidRDefault="00CB7ED3" w:rsidP="00DB37C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сущьности Заказы потенциальными ключами могут быть поля: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113AF">
        <w:rPr>
          <w:rFonts w:ascii="Times New Roman" w:hAnsi="Times New Roman" w:cs="Times New Roman"/>
          <w:sz w:val="28"/>
          <w:szCs w:val="28"/>
        </w:rPr>
        <w:t>товарНом, товарНазв, товарОпис, товарРис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FC1CFC" w14:textId="24A5E94B" w:rsidR="00DC036C" w:rsidRDefault="00DC036C" w:rsidP="00D70144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commentRangeStart w:id="6"/>
      <w:r w:rsidRPr="00066223">
        <w:rPr>
          <w:rFonts w:ascii="Times New Roman" w:hAnsi="Times New Roman" w:cs="Times New Roman"/>
          <w:bCs/>
          <w:noProof/>
          <w:sz w:val="28"/>
          <w:szCs w:val="28"/>
        </w:rPr>
        <w:t>Сущность «</w:t>
      </w:r>
      <w:r>
        <w:rPr>
          <w:rFonts w:ascii="Times New Roman" w:hAnsi="Times New Roman" w:cs="Times New Roman"/>
          <w:bCs/>
          <w:i/>
          <w:noProof/>
          <w:sz w:val="28"/>
          <w:szCs w:val="28"/>
        </w:rPr>
        <w:t>Зака</w:t>
      </w:r>
      <w:r w:rsidR="00DB37CA">
        <w:rPr>
          <w:rFonts w:ascii="Times New Roman" w:hAnsi="Times New Roman" w:cs="Times New Roman"/>
          <w:bCs/>
          <w:i/>
          <w:noProof/>
          <w:sz w:val="28"/>
          <w:szCs w:val="28"/>
        </w:rPr>
        <w:t>ы</w:t>
      </w:r>
      <w:r>
        <w:rPr>
          <w:rFonts w:ascii="Times New Roman" w:hAnsi="Times New Roman" w:cs="Times New Roman"/>
          <w:bCs/>
          <w:i/>
          <w:noProof/>
          <w:sz w:val="28"/>
          <w:szCs w:val="28"/>
        </w:rPr>
        <w:t>з</w:t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»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 первичный ключ – </w:t>
      </w:r>
      <w:r w:rsidR="002619A2">
        <w:rPr>
          <w:rFonts w:ascii="Times New Roman" w:hAnsi="Times New Roman" w:cs="Times New Roman"/>
          <w:i/>
          <w:sz w:val="28"/>
          <w:szCs w:val="28"/>
        </w:rPr>
        <w:t>заказНом</w:t>
      </w:r>
      <w:r w:rsidRPr="00066223">
        <w:rPr>
          <w:rFonts w:ascii="Times New Roman" w:hAnsi="Times New Roman" w:cs="Times New Roman"/>
          <w:sz w:val="28"/>
          <w:szCs w:val="28"/>
        </w:rPr>
        <w:t>.</w:t>
      </w:r>
    </w:p>
    <w:p w14:paraId="12F36F28" w14:textId="0BF3A649" w:rsidR="00DC036C" w:rsidRPr="00066223" w:rsidRDefault="00DC036C" w:rsidP="00D70144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>Сущность «</w:t>
      </w:r>
      <w:r>
        <w:rPr>
          <w:rFonts w:ascii="Times New Roman" w:hAnsi="Times New Roman" w:cs="Times New Roman"/>
          <w:bCs/>
          <w:i/>
          <w:noProof/>
          <w:sz w:val="28"/>
          <w:szCs w:val="28"/>
        </w:rPr>
        <w:t>Товар</w:t>
      </w:r>
      <w:r w:rsidR="00DB37CA">
        <w:rPr>
          <w:rFonts w:ascii="Times New Roman" w:hAnsi="Times New Roman" w:cs="Times New Roman"/>
          <w:bCs/>
          <w:i/>
          <w:noProof/>
          <w:sz w:val="28"/>
          <w:szCs w:val="28"/>
        </w:rPr>
        <w:t>ы</w:t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»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 первичный ключ – </w:t>
      </w:r>
      <w:r w:rsidR="002619A2">
        <w:rPr>
          <w:rFonts w:ascii="Times New Roman" w:hAnsi="Times New Roman" w:cs="Times New Roman"/>
          <w:i/>
          <w:sz w:val="28"/>
          <w:szCs w:val="28"/>
        </w:rPr>
        <w:t>товарНом</w:t>
      </w:r>
      <w:r w:rsidRPr="00066223">
        <w:rPr>
          <w:rFonts w:ascii="Times New Roman" w:hAnsi="Times New Roman" w:cs="Times New Roman"/>
          <w:sz w:val="28"/>
          <w:szCs w:val="28"/>
        </w:rPr>
        <w:t>.</w:t>
      </w:r>
    </w:p>
    <w:commentRangeEnd w:id="6"/>
    <w:p w14:paraId="280DFA20" w14:textId="64A1F81F" w:rsidR="00066223" w:rsidRPr="00066223" w:rsidRDefault="001B06F7" w:rsidP="00D70144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ommentReference"/>
        </w:rPr>
        <w:commentReference w:id="6"/>
      </w:r>
      <w:r w:rsidR="00D70144" w:rsidRPr="00D70144">
        <w:rPr>
          <w:rFonts w:ascii="Times New Roman" w:hAnsi="Times New Roman" w:cs="Times New Roman"/>
          <w:sz w:val="28"/>
          <w:szCs w:val="28"/>
        </w:rPr>
        <w:t>Под первичным ключом понимают поле или набор полей, однозначно (уникально) идентифицирующих запись</w:t>
      </w:r>
      <w:r w:rsidR="00D70144">
        <w:rPr>
          <w:rFonts w:ascii="Times New Roman" w:hAnsi="Times New Roman" w:cs="Times New Roman"/>
          <w:sz w:val="28"/>
          <w:szCs w:val="28"/>
        </w:rPr>
        <w:t>.</w:t>
      </w:r>
    </w:p>
    <w:p w14:paraId="3B416089" w14:textId="77777777" w:rsidR="00066223" w:rsidRPr="00066223" w:rsidRDefault="00066223" w:rsidP="006702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6.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Проверка модели на отсутствие избыточности</w:t>
      </w:r>
    </w:p>
    <w:p w14:paraId="3DF648F0" w14:textId="30859913" w:rsidR="00066223" w:rsidRPr="00456CB0" w:rsidRDefault="00066223" w:rsidP="0067023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проверка на отсутствие какой-либо избыточности данных в модели.</w:t>
      </w:r>
    </w:p>
    <w:p w14:paraId="2C58F8CE" w14:textId="77777777" w:rsidR="00066223" w:rsidRPr="00066223" w:rsidRDefault="00066223" w:rsidP="00D70144">
      <w:pPr>
        <w:autoSpaceDE w:val="0"/>
        <w:autoSpaceDN w:val="0"/>
        <w:adjustRightInd w:val="0"/>
        <w:spacing w:after="0" w:line="360" w:lineRule="auto"/>
        <w:ind w:firstLine="39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noProof/>
          <w:sz w:val="28"/>
          <w:szCs w:val="28"/>
        </w:rPr>
        <w:t xml:space="preserve">В результате имеем искомую </w:t>
      </w:r>
      <w:r w:rsidRPr="00066223">
        <w:rPr>
          <w:rFonts w:ascii="Times New Roman" w:hAnsi="Times New Roman" w:cs="Times New Roman"/>
          <w:bCs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bCs/>
          <w:sz w:val="28"/>
          <w:szCs w:val="28"/>
        </w:rPr>
        <w:t>-диаграмму концептуальной модели ПрО (рис. 3).</w:t>
      </w:r>
    </w:p>
    <w:p w14:paraId="4157A047" w14:textId="478D9D6D" w:rsidR="00066223" w:rsidRPr="00066223" w:rsidRDefault="00793E0C" w:rsidP="00793E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4BB2A2" wp14:editId="541F15A1">
            <wp:extent cx="5724525" cy="3248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A81F" w14:textId="77777777" w:rsidR="00066223" w:rsidRPr="00066223" w:rsidRDefault="00066223" w:rsidP="00C92F89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Рис. 3 – </w:t>
      </w:r>
      <w:r w:rsidRPr="00066223">
        <w:rPr>
          <w:rFonts w:ascii="Times New Roman" w:hAnsi="Times New Roman" w:cs="Times New Roman"/>
          <w:bCs/>
          <w:i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>-диаграмма концептуальной модели ПрО</w:t>
      </w:r>
    </w:p>
    <w:p w14:paraId="4FBA8F6B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1CD3C3" w14:textId="77777777" w:rsidR="00066223" w:rsidRPr="00066223" w:rsidRDefault="00066223" w:rsidP="00F632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7.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Проверка соответствия локальной концептуальной модели ПрО конкретным пользовательским транзакциям</w:t>
      </w:r>
    </w:p>
    <w:p w14:paraId="1EE2F59E" w14:textId="194D7BF5" w:rsidR="00066223" w:rsidRPr="00066223" w:rsidRDefault="00066223" w:rsidP="002C3F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sz w:val="28"/>
          <w:szCs w:val="28"/>
        </w:rPr>
        <w:t>убедиться в том, что локальная концептуальная модель ПрО поддерживает транзакции, необходимые для рассматриваемого представления.</w:t>
      </w:r>
    </w:p>
    <w:p w14:paraId="03F572E3" w14:textId="77777777" w:rsidR="00066223" w:rsidRPr="00066223" w:rsidRDefault="00066223" w:rsidP="00F6326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commentRangeStart w:id="7"/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8.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Обсуждение концептуальной модели ПрО с конечными пользователями</w:t>
      </w:r>
      <w:commentRangeEnd w:id="7"/>
      <w:r w:rsidR="009C7B95">
        <w:rPr>
          <w:rStyle w:val="CommentReference"/>
        </w:rPr>
        <w:commentReference w:id="7"/>
      </w:r>
    </w:p>
    <w:p w14:paraId="7A4522B0" w14:textId="77777777" w:rsidR="00066223" w:rsidRPr="00066223" w:rsidRDefault="00066223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8"/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sz w:val="28"/>
          <w:szCs w:val="28"/>
        </w:rPr>
        <w:t>подтверждения того, что данная модель полностью соответствует спецификации требований пользовательского представления</w:t>
      </w:r>
      <w:commentRangeEnd w:id="8"/>
      <w:r w:rsidR="009C7B95">
        <w:rPr>
          <w:rStyle w:val="CommentReference"/>
        </w:rPr>
        <w:commentReference w:id="8"/>
      </w:r>
      <w:r w:rsidRPr="00066223">
        <w:rPr>
          <w:rFonts w:ascii="Times New Roman" w:hAnsi="Times New Roman" w:cs="Times New Roman"/>
          <w:sz w:val="28"/>
          <w:szCs w:val="28"/>
        </w:rPr>
        <w:t>.</w:t>
      </w:r>
    </w:p>
    <w:p w14:paraId="4950AAEE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BA4301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2A94F56" w14:textId="77777777" w:rsidR="00066223" w:rsidRPr="00066223" w:rsidRDefault="00066223" w:rsidP="00C92F89">
      <w:pPr>
        <w:spacing w:after="0" w:line="360" w:lineRule="auto"/>
        <w:jc w:val="center"/>
        <w:outlineLvl w:val="4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r w:rsidRPr="0006622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t xml:space="preserve">3. Разработка логической схемы БД и ее представление в виде </w:t>
      </w:r>
      <w:r w:rsidRPr="00066223"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  <w:br/>
        <w:t>ER-диаграмм</w:t>
      </w:r>
    </w:p>
    <w:p w14:paraId="54556524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left="1311" w:hanging="131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1.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Исключение особенностей, несовместимых с реляционной моделью.</w:t>
      </w:r>
    </w:p>
    <w:p w14:paraId="6B15FA2E" w14:textId="77777777" w:rsidR="00066223" w:rsidRPr="00066223" w:rsidRDefault="00066223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sz w:val="28"/>
          <w:szCs w:val="28"/>
        </w:rPr>
        <w:t xml:space="preserve"> - уточнение концептуальной модели с целью устранения особенностей, несовместимых с реляционной моделью.</w:t>
      </w:r>
    </w:p>
    <w:p w14:paraId="452BAA53" w14:textId="77777777" w:rsidR="00066223" w:rsidRPr="00066223" w:rsidRDefault="00066223" w:rsidP="00C92F89">
      <w:pPr>
        <w:autoSpaceDE w:val="0"/>
        <w:autoSpaceDN w:val="0"/>
        <w:adjustRightInd w:val="0"/>
        <w:spacing w:after="0" w:line="360" w:lineRule="auto"/>
        <w:ind w:firstLine="399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Назначение данного этапа состоит в следующем:</w:t>
      </w:r>
    </w:p>
    <w:p w14:paraId="3732167B" w14:textId="3286789C" w:rsidR="00066223" w:rsidRDefault="00066223" w:rsidP="00C92F8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lastRenderedPageBreak/>
        <w:t>Удаление двухсторонних связей "многие ко многим" (*:*).</w:t>
      </w:r>
    </w:p>
    <w:p w14:paraId="6BCDC326" w14:textId="120AC50A" w:rsidR="00793E0C" w:rsidRPr="00066223" w:rsidRDefault="00793E0C" w:rsidP="00793E0C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удаления связи </w:t>
      </w:r>
      <w:r w:rsidRPr="00066223">
        <w:rPr>
          <w:rFonts w:ascii="Times New Roman" w:hAnsi="Times New Roman" w:cs="Times New Roman"/>
          <w:sz w:val="28"/>
          <w:szCs w:val="28"/>
        </w:rPr>
        <w:t>"многие ко многим"</w:t>
      </w:r>
      <w:r>
        <w:rPr>
          <w:rFonts w:ascii="Times New Roman" w:hAnsi="Times New Roman" w:cs="Times New Roman"/>
          <w:sz w:val="28"/>
          <w:szCs w:val="28"/>
        </w:rPr>
        <w:t xml:space="preserve"> между сущьностями Товары и Заказы нужно создать дополнительную сущьность Заказы_Товары, которая будет содержать пары ключей покупНом и заказНом, а также </w:t>
      </w:r>
      <w:r w:rsidR="00A46E7E">
        <w:rPr>
          <w:rFonts w:ascii="Times New Roman" w:hAnsi="Times New Roman" w:cs="Times New Roman"/>
          <w:sz w:val="28"/>
          <w:szCs w:val="28"/>
        </w:rPr>
        <w:t>количество товара в заказе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954ED8" w14:textId="77777777" w:rsidR="00066223" w:rsidRPr="00066223" w:rsidRDefault="00066223" w:rsidP="00C92F8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Удаление рекурсивных связей "многие ко многим" (*:*).</w:t>
      </w:r>
    </w:p>
    <w:p w14:paraId="55FE65FF" w14:textId="77777777" w:rsidR="00066223" w:rsidRPr="00066223" w:rsidRDefault="00066223" w:rsidP="00C92F8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Удаление сложных связей.</w:t>
      </w:r>
    </w:p>
    <w:p w14:paraId="2BC3A9AD" w14:textId="14BB4821" w:rsidR="00066223" w:rsidRPr="006059B2" w:rsidRDefault="00066223" w:rsidP="0097454F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sz w:val="28"/>
          <w:szCs w:val="28"/>
        </w:rPr>
        <w:t>Удаление многозначных атрибутов.</w:t>
      </w:r>
    </w:p>
    <w:p w14:paraId="4DD5B85C" w14:textId="77777777" w:rsidR="007A4D7E" w:rsidRDefault="007A4D7E" w:rsidP="00C92F89">
      <w:pPr>
        <w:autoSpaceDE w:val="0"/>
        <w:autoSpaceDN w:val="0"/>
        <w:adjustRightInd w:val="0"/>
        <w:spacing w:after="0" w:line="360" w:lineRule="auto"/>
        <w:jc w:val="both"/>
        <w:rPr>
          <w:noProof/>
        </w:rPr>
      </w:pPr>
    </w:p>
    <w:p w14:paraId="0C511C8E" w14:textId="26CBC293" w:rsidR="00066223" w:rsidRPr="00066223" w:rsidRDefault="009C7B95" w:rsidP="007A4D7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noProof/>
          <w:sz w:val="28"/>
          <w:szCs w:val="28"/>
        </w:rPr>
      </w:pPr>
      <w:commentRangeStart w:id="9"/>
      <w:commentRangeEnd w:id="9"/>
      <w:r>
        <w:rPr>
          <w:rStyle w:val="CommentReference"/>
        </w:rPr>
        <w:commentReference w:id="9"/>
      </w:r>
      <w:r w:rsidR="003F55B1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71F44E80" wp14:editId="6979B995">
            <wp:extent cx="5940425" cy="2928620"/>
            <wp:effectExtent l="0" t="0" r="317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2ABC" w14:textId="0706D950" w:rsidR="00066223" w:rsidRPr="00066223" w:rsidRDefault="00066223" w:rsidP="00C92F89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Рис. </w:t>
      </w:r>
      <w:r w:rsidR="007A4D7E">
        <w:rPr>
          <w:rFonts w:ascii="Times New Roman" w:hAnsi="Times New Roman" w:cs="Times New Roman"/>
          <w:bCs/>
          <w:i/>
          <w:sz w:val="28"/>
          <w:szCs w:val="28"/>
        </w:rPr>
        <w:t>4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 – </w:t>
      </w:r>
      <w:r w:rsidRPr="00066223">
        <w:rPr>
          <w:rFonts w:ascii="Times New Roman" w:hAnsi="Times New Roman" w:cs="Times New Roman"/>
          <w:bCs/>
          <w:i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>-диаграмма логической схемы БД</w:t>
      </w:r>
    </w:p>
    <w:p w14:paraId="73913C25" w14:textId="77777777" w:rsidR="00066223" w:rsidRPr="00066223" w:rsidRDefault="00066223" w:rsidP="00C92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BD4D15" w14:textId="77777777" w:rsidR="00066223" w:rsidRPr="00066223" w:rsidRDefault="00066223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2.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набора отношений исходя из структуры логической схемы БД.</w:t>
      </w:r>
    </w:p>
    <w:p w14:paraId="6A994DF9" w14:textId="151887B0" w:rsidR="006059B2" w:rsidRDefault="00066223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commentRangeStart w:id="10"/>
      <w:r w:rsidRPr="00066223">
        <w:rPr>
          <w:rFonts w:ascii="Times New Roman" w:hAnsi="Times New Roman" w:cs="Times New Roman"/>
          <w:bCs/>
          <w:sz w:val="28"/>
          <w:szCs w:val="28"/>
        </w:rPr>
        <w:t>о</w:t>
      </w:r>
      <w:r w:rsidRPr="00066223">
        <w:rPr>
          <w:rFonts w:ascii="Times New Roman" w:hAnsi="Times New Roman" w:cs="Times New Roman"/>
          <w:sz w:val="28"/>
          <w:szCs w:val="28"/>
        </w:rPr>
        <w:t>пределение набора отношений</w:t>
      </w:r>
      <w:commentRangeEnd w:id="10"/>
      <w:r w:rsidR="009C7B95">
        <w:rPr>
          <w:rStyle w:val="CommentReference"/>
        </w:rPr>
        <w:commentReference w:id="10"/>
      </w:r>
      <w:r w:rsidRPr="00066223">
        <w:rPr>
          <w:rFonts w:ascii="Times New Roman" w:hAnsi="Times New Roman" w:cs="Times New Roman"/>
          <w:sz w:val="28"/>
          <w:szCs w:val="28"/>
        </w:rPr>
        <w:t xml:space="preserve"> на основе логической схемы БД в соответствии с выявленными сущностями, 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связями </w:t>
      </w:r>
      <w:r w:rsidRPr="00066223">
        <w:rPr>
          <w:rFonts w:ascii="Times New Roman" w:hAnsi="Times New Roman" w:cs="Times New Roman"/>
          <w:sz w:val="28"/>
          <w:szCs w:val="28"/>
        </w:rPr>
        <w:t>и атрибутами.</w:t>
      </w:r>
    </w:p>
    <w:tbl>
      <w:tblPr>
        <w:tblW w:w="88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1E0" w:firstRow="1" w:lastRow="1" w:firstColumn="1" w:lastColumn="1" w:noHBand="0" w:noVBand="0"/>
      </w:tblPr>
      <w:tblGrid>
        <w:gridCol w:w="1795"/>
        <w:gridCol w:w="1920"/>
        <w:gridCol w:w="1484"/>
        <w:gridCol w:w="1906"/>
        <w:gridCol w:w="1742"/>
      </w:tblGrid>
      <w:tr w:rsidR="003F55B1" w:rsidRPr="00066223" w14:paraId="5E067188" w14:textId="77777777" w:rsidTr="00A60296">
        <w:trPr>
          <w:jc w:val="center"/>
        </w:trPr>
        <w:tc>
          <w:tcPr>
            <w:tcW w:w="1795" w:type="dxa"/>
          </w:tcPr>
          <w:p w14:paraId="658E2678" w14:textId="77777777" w:rsidR="003F55B1" w:rsidRPr="00066223" w:rsidRDefault="003F55B1" w:rsidP="00A60296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Имя сущности</w:t>
            </w:r>
          </w:p>
        </w:tc>
        <w:tc>
          <w:tcPr>
            <w:tcW w:w="1920" w:type="dxa"/>
          </w:tcPr>
          <w:p w14:paraId="1966A3E3" w14:textId="77777777" w:rsidR="003F55B1" w:rsidRPr="00066223" w:rsidRDefault="003F55B1" w:rsidP="00A60296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Кратность</w:t>
            </w:r>
          </w:p>
        </w:tc>
        <w:tc>
          <w:tcPr>
            <w:tcW w:w="1484" w:type="dxa"/>
          </w:tcPr>
          <w:p w14:paraId="11A9EA39" w14:textId="77777777" w:rsidR="003F55B1" w:rsidRPr="00066223" w:rsidRDefault="003F55B1" w:rsidP="00A60296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Связь</w:t>
            </w:r>
          </w:p>
        </w:tc>
        <w:tc>
          <w:tcPr>
            <w:tcW w:w="1906" w:type="dxa"/>
          </w:tcPr>
          <w:p w14:paraId="3E8B4D5F" w14:textId="77777777" w:rsidR="003F55B1" w:rsidRPr="00066223" w:rsidRDefault="003F55B1" w:rsidP="00A60296">
            <w:pPr>
              <w:spacing w:after="0"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Имя сущности</w:t>
            </w:r>
          </w:p>
        </w:tc>
        <w:tc>
          <w:tcPr>
            <w:tcW w:w="1742" w:type="dxa"/>
          </w:tcPr>
          <w:p w14:paraId="012405FD" w14:textId="77777777" w:rsidR="003F55B1" w:rsidRPr="00066223" w:rsidRDefault="003F55B1" w:rsidP="00A60296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  <w:t>Кратность</w:t>
            </w:r>
          </w:p>
        </w:tc>
      </w:tr>
      <w:tr w:rsidR="003F55B1" w:rsidRPr="00066223" w14:paraId="791B7DDB" w14:textId="77777777" w:rsidTr="00A60296">
        <w:trPr>
          <w:jc w:val="center"/>
        </w:trPr>
        <w:tc>
          <w:tcPr>
            <w:tcW w:w="1795" w:type="dxa"/>
          </w:tcPr>
          <w:p w14:paraId="383E5835" w14:textId="77777777" w:rsidR="003F55B1" w:rsidRPr="00066223" w:rsidRDefault="003F55B1" w:rsidP="00A602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</w:t>
            </w:r>
          </w:p>
        </w:tc>
        <w:tc>
          <w:tcPr>
            <w:tcW w:w="1920" w:type="dxa"/>
          </w:tcPr>
          <w:p w14:paraId="4ACABA7A" w14:textId="3C967A94" w:rsidR="003F55B1" w:rsidRPr="00066223" w:rsidRDefault="003F55B1" w:rsidP="00A602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0..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84" w:type="dxa"/>
          </w:tcPr>
          <w:p w14:paraId="5E60B043" w14:textId="56D974C7" w:rsidR="003F55B1" w:rsidRPr="00066223" w:rsidRDefault="003F55B1" w:rsidP="00A602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 многим</w:t>
            </w:r>
          </w:p>
        </w:tc>
        <w:tc>
          <w:tcPr>
            <w:tcW w:w="1906" w:type="dxa"/>
          </w:tcPr>
          <w:p w14:paraId="3E56E14B" w14:textId="168DCEB3" w:rsidR="003F55B1" w:rsidRPr="00066223" w:rsidRDefault="003F55B1" w:rsidP="00A602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Заказы</w:t>
            </w:r>
          </w:p>
        </w:tc>
        <w:tc>
          <w:tcPr>
            <w:tcW w:w="1742" w:type="dxa"/>
          </w:tcPr>
          <w:p w14:paraId="260DC3C1" w14:textId="77777777" w:rsidR="003F55B1" w:rsidRPr="00066223" w:rsidRDefault="003F55B1" w:rsidP="00A602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0..*</w:t>
            </w:r>
          </w:p>
        </w:tc>
      </w:tr>
      <w:tr w:rsidR="003F55B1" w:rsidRPr="00066223" w14:paraId="33EDE230" w14:textId="77777777" w:rsidTr="00A60296">
        <w:trPr>
          <w:jc w:val="center"/>
        </w:trPr>
        <w:tc>
          <w:tcPr>
            <w:tcW w:w="1795" w:type="dxa"/>
          </w:tcPr>
          <w:p w14:paraId="69CCF357" w14:textId="3A6B76FE" w:rsidR="003F55B1" w:rsidRDefault="003F55B1" w:rsidP="00A602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Заказы</w:t>
            </w:r>
          </w:p>
        </w:tc>
        <w:tc>
          <w:tcPr>
            <w:tcW w:w="1920" w:type="dxa"/>
          </w:tcPr>
          <w:p w14:paraId="76A0493D" w14:textId="76DC4F15" w:rsidR="003F55B1" w:rsidRPr="00066223" w:rsidRDefault="003F55B1" w:rsidP="00A602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0..1</w:t>
            </w:r>
          </w:p>
        </w:tc>
        <w:tc>
          <w:tcPr>
            <w:tcW w:w="1484" w:type="dxa"/>
          </w:tcPr>
          <w:p w14:paraId="7E2693EE" w14:textId="23C12DD1" w:rsidR="003F55B1" w:rsidRDefault="003F55B1" w:rsidP="00A602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Один ко многим</w:t>
            </w:r>
          </w:p>
        </w:tc>
        <w:tc>
          <w:tcPr>
            <w:tcW w:w="1906" w:type="dxa"/>
          </w:tcPr>
          <w:p w14:paraId="29060B85" w14:textId="6EE6715E" w:rsidR="003F55B1" w:rsidRDefault="003F55B1" w:rsidP="00A602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Товары_Заказы</w:t>
            </w:r>
          </w:p>
        </w:tc>
        <w:tc>
          <w:tcPr>
            <w:tcW w:w="1742" w:type="dxa"/>
          </w:tcPr>
          <w:p w14:paraId="67F4C31B" w14:textId="5420F066" w:rsidR="003F55B1" w:rsidRPr="00066223" w:rsidRDefault="003F55B1" w:rsidP="00A60296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66223">
              <w:rPr>
                <w:rFonts w:ascii="Times New Roman" w:hAnsi="Times New Roman" w:cs="Times New Roman"/>
                <w:sz w:val="28"/>
                <w:szCs w:val="28"/>
              </w:rPr>
              <w:t>0..*</w:t>
            </w:r>
          </w:p>
        </w:tc>
      </w:tr>
    </w:tbl>
    <w:p w14:paraId="691A2AB3" w14:textId="77777777" w:rsidR="00A46E7E" w:rsidRPr="00066223" w:rsidRDefault="00A46E7E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1819AF" w14:textId="77777777" w:rsidR="00066223" w:rsidRPr="00066223" w:rsidRDefault="00066223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i/>
          <w:sz w:val="28"/>
          <w:szCs w:val="28"/>
          <w:u w:val="single"/>
        </w:rPr>
        <w:t>Этап 3.</w:t>
      </w:r>
      <w:r w:rsidRPr="00066223">
        <w:rPr>
          <w:rFonts w:ascii="Times New Roman" w:hAnsi="Times New Roman" w:cs="Times New Roman"/>
          <w:sz w:val="28"/>
          <w:szCs w:val="28"/>
        </w:rPr>
        <w:t xml:space="preserve"> Проверка отношений с помощью правил нормализации </w:t>
      </w:r>
      <w:r w:rsidRPr="00066223">
        <w:rPr>
          <w:rFonts w:ascii="Times New Roman" w:hAnsi="Times New Roman" w:cs="Times New Roman"/>
          <w:bCs/>
          <w:sz w:val="28"/>
          <w:szCs w:val="28"/>
        </w:rPr>
        <w:t>(отработать после выполнения лаб.работы № 3)</w:t>
      </w:r>
    </w:p>
    <w:p w14:paraId="736D189F" w14:textId="1846BCDC" w:rsidR="00066223" w:rsidRDefault="00066223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п</w:t>
      </w:r>
      <w:r w:rsidRPr="00066223">
        <w:rPr>
          <w:rFonts w:ascii="Times New Roman" w:hAnsi="Times New Roman" w:cs="Times New Roman"/>
          <w:sz w:val="28"/>
          <w:szCs w:val="28"/>
        </w:rPr>
        <w:t>роверка отношений логической схемы БД с использованием методов нормализации.</w:t>
      </w:r>
    </w:p>
    <w:p w14:paraId="6CC80957" w14:textId="76D0A6A0" w:rsidR="006059B2" w:rsidRPr="00066223" w:rsidRDefault="006059B2" w:rsidP="006059B2">
      <w:pPr>
        <w:autoSpaceDE w:val="0"/>
        <w:autoSpaceDN w:val="0"/>
        <w:adjustRightInd w:val="0"/>
        <w:spacing w:after="0" w:line="360" w:lineRule="auto"/>
        <w:ind w:firstLine="399"/>
        <w:jc w:val="center"/>
        <w:rPr>
          <w:rFonts w:ascii="Times New Roman" w:hAnsi="Times New Roman" w:cs="Times New Roman"/>
          <w:sz w:val="28"/>
          <w:szCs w:val="28"/>
        </w:rPr>
      </w:pPr>
      <w:commentRangeStart w:id="11"/>
      <w:commentRangeStart w:id="12"/>
      <w:r>
        <w:rPr>
          <w:noProof/>
          <w:lang w:eastAsia="ru-RU"/>
        </w:rPr>
        <w:drawing>
          <wp:inline distT="0" distB="0" distL="0" distR="0" wp14:anchorId="3D954209" wp14:editId="5B31F71B">
            <wp:extent cx="5617394" cy="249662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738" t="24291" r="25099" b="28963"/>
                    <a:stretch/>
                  </pic:blipFill>
                  <pic:spPr bwMode="auto">
                    <a:xfrm>
                      <a:off x="0" y="0"/>
                      <a:ext cx="5635440" cy="250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1"/>
      <w:r w:rsidR="009C7B95">
        <w:rPr>
          <w:rStyle w:val="CommentReference"/>
        </w:rPr>
        <w:commentReference w:id="11"/>
      </w:r>
      <w:commentRangeEnd w:id="12"/>
      <w:r w:rsidR="00A46E7E">
        <w:rPr>
          <w:rStyle w:val="CommentReference"/>
        </w:rPr>
        <w:commentReference w:id="12"/>
      </w:r>
    </w:p>
    <w:p w14:paraId="3B567E1A" w14:textId="1E17F60B" w:rsidR="00066223" w:rsidRPr="00066223" w:rsidRDefault="00066223" w:rsidP="00C92F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Рис. </w:t>
      </w:r>
      <w:r w:rsidR="006059B2">
        <w:rPr>
          <w:rFonts w:ascii="Times New Roman" w:hAnsi="Times New Roman" w:cs="Times New Roman"/>
          <w:bCs/>
          <w:i/>
          <w:sz w:val="28"/>
          <w:szCs w:val="28"/>
        </w:rPr>
        <w:t>5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 xml:space="preserve"> – </w:t>
      </w:r>
      <w:r w:rsidRPr="00066223">
        <w:rPr>
          <w:rFonts w:ascii="Times New Roman" w:hAnsi="Times New Roman" w:cs="Times New Roman"/>
          <w:bCs/>
          <w:i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>-диаграмма логической схемы БД</w:t>
      </w:r>
    </w:p>
    <w:p w14:paraId="00308C7B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18A06C6" w14:textId="77777777" w:rsidR="00066223" w:rsidRPr="00066223" w:rsidRDefault="00066223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u w:val="single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 4.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Проверка соответствия отношений требованиям пользовательских транзакций</w:t>
      </w:r>
    </w:p>
    <w:p w14:paraId="2C499CF3" w14:textId="77777777" w:rsidR="00127762" w:rsidRDefault="00066223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3"/>
      <w:commentRangeStart w:id="14"/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убедиться </w:t>
      </w:r>
      <w:r w:rsidRPr="00066223">
        <w:rPr>
          <w:rFonts w:ascii="Times New Roman" w:hAnsi="Times New Roman" w:cs="Times New Roman"/>
          <w:sz w:val="28"/>
          <w:szCs w:val="28"/>
        </w:rPr>
        <w:t xml:space="preserve">в том, 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что </w:t>
      </w:r>
      <w:r w:rsidRPr="00066223">
        <w:rPr>
          <w:rFonts w:ascii="Times New Roman" w:hAnsi="Times New Roman" w:cs="Times New Roman"/>
          <w:sz w:val="28"/>
          <w:szCs w:val="28"/>
        </w:rPr>
        <w:t>отношения логической схемы БД позволяют выполнить все транзакции, предусмотренные пользовательским представлением.</w:t>
      </w:r>
      <w:commentRangeEnd w:id="13"/>
      <w:r w:rsidR="00D55F68">
        <w:rPr>
          <w:rStyle w:val="CommentReference"/>
        </w:rPr>
        <w:commentReference w:id="13"/>
      </w:r>
      <w:commentRangeEnd w:id="14"/>
    </w:p>
    <w:p w14:paraId="71AA28E3" w14:textId="18966C96" w:rsidR="00066223" w:rsidRPr="00066223" w:rsidRDefault="003F55B1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CommentReference"/>
        </w:rPr>
        <w:commentReference w:id="14"/>
      </w:r>
      <w:r w:rsidR="00127762">
        <w:rPr>
          <w:rFonts w:ascii="Times New Roman" w:hAnsi="Times New Roman" w:cs="Times New Roman"/>
          <w:sz w:val="28"/>
          <w:szCs w:val="28"/>
        </w:rPr>
        <w:t>О</w:t>
      </w:r>
      <w:r w:rsidR="00127762" w:rsidRPr="00066223">
        <w:rPr>
          <w:rFonts w:ascii="Times New Roman" w:hAnsi="Times New Roman" w:cs="Times New Roman"/>
          <w:sz w:val="28"/>
          <w:szCs w:val="28"/>
        </w:rPr>
        <w:t>тношения логической схемы БД позволяют выполнить все транзакции, предусмотренные пользовательским представлением</w:t>
      </w:r>
      <w:r w:rsidR="00127762">
        <w:rPr>
          <w:rFonts w:ascii="Times New Roman" w:hAnsi="Times New Roman" w:cs="Times New Roman"/>
          <w:sz w:val="28"/>
          <w:szCs w:val="28"/>
        </w:rPr>
        <w:t>.</w:t>
      </w:r>
      <w:bookmarkStart w:id="15" w:name="_GoBack"/>
      <w:bookmarkEnd w:id="15"/>
    </w:p>
    <w:p w14:paraId="27EF779D" w14:textId="77777777" w:rsidR="00066223" w:rsidRPr="00066223" w:rsidRDefault="00066223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Этап5.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Определение требований поддержки целостности данных</w:t>
      </w:r>
    </w:p>
    <w:p w14:paraId="28CC9249" w14:textId="77777777" w:rsidR="00066223" w:rsidRPr="00066223" w:rsidRDefault="00066223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6"/>
      <w:r w:rsidRPr="00066223">
        <w:rPr>
          <w:rFonts w:ascii="Times New Roman" w:hAnsi="Times New Roman" w:cs="Times New Roman"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sz w:val="28"/>
          <w:szCs w:val="28"/>
        </w:rPr>
        <w:t xml:space="preserve"> определение ограничений, налагаемых в пользовательских представлениях согласно требованиям целостности данных.</w:t>
      </w:r>
      <w:commentRangeEnd w:id="16"/>
      <w:r w:rsidR="00D55F68">
        <w:rPr>
          <w:rStyle w:val="CommentReference"/>
        </w:rPr>
        <w:commentReference w:id="16"/>
      </w:r>
    </w:p>
    <w:p w14:paraId="767A5DBE" w14:textId="77777777" w:rsidR="00066223" w:rsidRPr="00066223" w:rsidRDefault="00066223" w:rsidP="00C92F8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F6B2D05" w14:textId="77777777" w:rsidR="00066223" w:rsidRPr="00066223" w:rsidRDefault="00066223" w:rsidP="00CB7ED3">
      <w:pPr>
        <w:autoSpaceDE w:val="0"/>
        <w:autoSpaceDN w:val="0"/>
        <w:adjustRightInd w:val="0"/>
        <w:spacing w:after="0" w:line="360" w:lineRule="auto"/>
        <w:ind w:firstLine="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lastRenderedPageBreak/>
        <w:t>Этап 6.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Обсуждение разработанной логической схемы БД с конечными пользователями</w:t>
      </w:r>
    </w:p>
    <w:p w14:paraId="6E2D03B0" w14:textId="26725851" w:rsidR="00E433DA" w:rsidRDefault="00066223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17"/>
      <w:r w:rsidRPr="00066223">
        <w:rPr>
          <w:rFonts w:ascii="Times New Roman" w:hAnsi="Times New Roman" w:cs="Times New Roman"/>
          <w:bCs/>
          <w:i/>
          <w:sz w:val="28"/>
          <w:szCs w:val="28"/>
          <w:u w:val="single"/>
        </w:rPr>
        <w:t>Цель</w:t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66223">
        <w:rPr>
          <w:rFonts w:ascii="Times New Roman" w:hAnsi="Times New Roman" w:cs="Times New Roman"/>
          <w:color w:val="000000"/>
          <w:sz w:val="28"/>
          <w:szCs w:val="28"/>
        </w:rPr>
        <w:sym w:font="Symbol" w:char="F02D"/>
      </w:r>
      <w:r w:rsidRPr="00066223">
        <w:rPr>
          <w:rFonts w:ascii="Times New Roman" w:hAnsi="Times New Roman" w:cs="Times New Roman"/>
          <w:bCs/>
          <w:sz w:val="28"/>
          <w:szCs w:val="28"/>
        </w:rPr>
        <w:t xml:space="preserve"> у</w:t>
      </w:r>
      <w:r w:rsidRPr="00066223">
        <w:rPr>
          <w:rFonts w:ascii="Times New Roman" w:hAnsi="Times New Roman" w:cs="Times New Roman"/>
          <w:sz w:val="28"/>
          <w:szCs w:val="28"/>
        </w:rPr>
        <w:t>бедиться, что созданная логическая схема БД и сопроводительная документация с описанием модели точно отражают требования пользовательского представления.</w:t>
      </w:r>
      <w:commentRangeEnd w:id="17"/>
      <w:r w:rsidR="00D55F68">
        <w:rPr>
          <w:rStyle w:val="CommentReference"/>
        </w:rPr>
        <w:commentReference w:id="17"/>
      </w:r>
    </w:p>
    <w:p w14:paraId="696FBAC8" w14:textId="3C82C9D2" w:rsidR="00E433DA" w:rsidRDefault="00E433DA" w:rsidP="00E433D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066223">
        <w:rPr>
          <w:rFonts w:ascii="Times New Roman" w:hAnsi="Times New Roman" w:cs="Times New Roman"/>
          <w:sz w:val="28"/>
          <w:szCs w:val="28"/>
        </w:rPr>
        <w:t>озданная логическая схема БД и сопроводительная документация с описанием модели точно отражают требования пользовательского представления.</w:t>
      </w:r>
      <w:r>
        <w:rPr>
          <w:rStyle w:val="CommentReference"/>
        </w:rPr>
        <w:commentReference w:id="18"/>
      </w:r>
    </w:p>
    <w:p w14:paraId="0BB2E7B5" w14:textId="77777777" w:rsidR="00E433DA" w:rsidRPr="00066223" w:rsidRDefault="00E433DA" w:rsidP="00CB7ED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5E62E8" w14:textId="55BCCDBE" w:rsidR="005A75FE" w:rsidRPr="00C92F89" w:rsidRDefault="00FF372F" w:rsidP="00C92F89">
      <w:pPr>
        <w:spacing w:after="0"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3A687ECB" w14:textId="3B94E1F9" w:rsidR="00066223" w:rsidRDefault="005A75FE" w:rsidP="005A75FE">
      <w:pPr>
        <w:pStyle w:val="NormalWeb"/>
        <w:spacing w:before="0" w:after="0" w:line="360" w:lineRule="auto"/>
        <w:ind w:firstLine="426"/>
        <w:rPr>
          <w:color w:val="01332C"/>
          <w:sz w:val="28"/>
          <w:szCs w:val="28"/>
        </w:rPr>
      </w:pPr>
      <w:r>
        <w:rPr>
          <w:color w:val="01332C"/>
          <w:sz w:val="28"/>
          <w:szCs w:val="28"/>
        </w:rPr>
        <w:t xml:space="preserve">В этой лабораторной работе я провел </w:t>
      </w:r>
      <w:r w:rsidRPr="000F1440">
        <w:rPr>
          <w:color w:val="01332C"/>
          <w:sz w:val="28"/>
          <w:szCs w:val="28"/>
        </w:rPr>
        <w:t>ознакомление с методами проектирования реляционных баз данных путем нисходящего проектирования</w:t>
      </w:r>
      <w:r w:rsidRPr="000F1440">
        <w:rPr>
          <w:color w:val="000000"/>
          <w:sz w:val="28"/>
          <w:szCs w:val="28"/>
        </w:rPr>
        <w:t xml:space="preserve"> (</w:t>
      </w:r>
      <w:r w:rsidRPr="000F1440">
        <w:rPr>
          <w:color w:val="01332C"/>
          <w:sz w:val="28"/>
          <w:szCs w:val="28"/>
        </w:rPr>
        <w:t>с использованием модели «</w:t>
      </w:r>
      <w:r w:rsidRPr="000F1440">
        <w:rPr>
          <w:color w:val="01332C"/>
          <w:sz w:val="28"/>
          <w:szCs w:val="28"/>
          <w:lang w:val="uk-UA"/>
        </w:rPr>
        <w:t>с</w:t>
      </w:r>
      <w:r w:rsidRPr="000F1440">
        <w:rPr>
          <w:color w:val="01332C"/>
          <w:sz w:val="28"/>
          <w:szCs w:val="28"/>
        </w:rPr>
        <w:t>ущность-связь»).</w:t>
      </w:r>
    </w:p>
    <w:p w14:paraId="287DB38C" w14:textId="77777777" w:rsidR="00D55F68" w:rsidRDefault="00D55F68" w:rsidP="005A75FE">
      <w:pPr>
        <w:pStyle w:val="NormalWeb"/>
        <w:spacing w:before="0" w:after="0" w:line="360" w:lineRule="auto"/>
        <w:ind w:firstLine="426"/>
        <w:rPr>
          <w:color w:val="01332C"/>
          <w:sz w:val="28"/>
          <w:szCs w:val="28"/>
        </w:rPr>
      </w:pPr>
    </w:p>
    <w:p w14:paraId="4007D6F1" w14:textId="77777777" w:rsidR="00122509" w:rsidRPr="0046459A" w:rsidRDefault="00122509" w:rsidP="00122509">
      <w:pPr>
        <w:spacing w:after="0" w:line="240" w:lineRule="auto"/>
        <w:jc w:val="both"/>
        <w:rPr>
          <w:color w:val="FF0000"/>
          <w:sz w:val="28"/>
          <w:szCs w:val="28"/>
        </w:rPr>
      </w:pPr>
      <w:r w:rsidRPr="0046459A">
        <w:rPr>
          <w:color w:val="FF0000"/>
          <w:sz w:val="28"/>
          <w:szCs w:val="28"/>
        </w:rPr>
        <w:t>Итого, для получения оценки необходимо:</w:t>
      </w:r>
    </w:p>
    <w:p w14:paraId="1B500300" w14:textId="09CCE33B" w:rsidR="00122509" w:rsidRDefault="00792FE0" w:rsidP="0012250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FF0000"/>
          <w:sz w:val="28"/>
          <w:szCs w:val="28"/>
        </w:rPr>
      </w:pPr>
      <w:r w:rsidRPr="00792FE0">
        <w:rPr>
          <w:b/>
          <w:color w:val="FF0000"/>
          <w:sz w:val="28"/>
          <w:szCs w:val="28"/>
        </w:rPr>
        <w:t>ПЕРЕРАБОТАТЬ РАБОТУ ПРАКТИЧЕСКИ ПОЛНОСТЬЮ В СООТВЕТСТВИИ С ЗАДАНИЕМ</w:t>
      </w:r>
      <w:r w:rsidR="009B43CF">
        <w:rPr>
          <w:b/>
          <w:color w:val="FF0000"/>
          <w:sz w:val="28"/>
          <w:szCs w:val="28"/>
        </w:rPr>
        <w:t xml:space="preserve"> </w:t>
      </w:r>
      <w:r w:rsidR="009B43CF" w:rsidRPr="009B43CF">
        <w:rPr>
          <w:color w:val="FF0000"/>
          <w:sz w:val="28"/>
          <w:szCs w:val="28"/>
        </w:rPr>
        <w:t>(</w:t>
      </w:r>
      <w:r w:rsidR="009B43CF">
        <w:rPr>
          <w:color w:val="FF0000"/>
          <w:sz w:val="28"/>
          <w:szCs w:val="28"/>
        </w:rPr>
        <w:t>начиная с самого начала</w:t>
      </w:r>
      <w:r w:rsidR="009B43CF" w:rsidRPr="009B43CF">
        <w:rPr>
          <w:color w:val="FF0000"/>
          <w:sz w:val="28"/>
          <w:szCs w:val="28"/>
        </w:rPr>
        <w:t>)</w:t>
      </w:r>
      <w:r w:rsidR="00122509">
        <w:rPr>
          <w:color w:val="FF0000"/>
          <w:sz w:val="28"/>
          <w:szCs w:val="28"/>
        </w:rPr>
        <w:t>;</w:t>
      </w:r>
    </w:p>
    <w:p w14:paraId="07CDA249" w14:textId="77777777" w:rsidR="00122509" w:rsidRDefault="00122509" w:rsidP="0012250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FF0000"/>
          <w:sz w:val="28"/>
          <w:szCs w:val="28"/>
        </w:rPr>
      </w:pPr>
      <w:r w:rsidRPr="0046459A">
        <w:rPr>
          <w:color w:val="FF0000"/>
          <w:sz w:val="28"/>
          <w:szCs w:val="28"/>
        </w:rPr>
        <w:t>ответить на вопросы в Примечаниях;</w:t>
      </w:r>
    </w:p>
    <w:p w14:paraId="76D78FFA" w14:textId="77777777" w:rsidR="00122509" w:rsidRDefault="00122509" w:rsidP="0012250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НЕ МЕНЯТЬ МОЕГО НАЗВАНИЯ ФАЙЛА!!!!!;</w:t>
      </w:r>
    </w:p>
    <w:p w14:paraId="46BB5245" w14:textId="77777777" w:rsidR="00122509" w:rsidRPr="0046459A" w:rsidRDefault="00122509" w:rsidP="00122509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FF0000"/>
          <w:sz w:val="28"/>
          <w:szCs w:val="28"/>
        </w:rPr>
      </w:pPr>
      <w:r w:rsidRPr="0046459A">
        <w:rPr>
          <w:color w:val="FF0000"/>
          <w:sz w:val="32"/>
          <w:szCs w:val="32"/>
          <w:highlight w:val="yellow"/>
        </w:rPr>
        <w:t>прислать работу с устраненными недостатками</w:t>
      </w:r>
      <w:r w:rsidRPr="0046459A">
        <w:rPr>
          <w:color w:val="FF0000"/>
          <w:sz w:val="28"/>
          <w:szCs w:val="28"/>
        </w:rPr>
        <w:t xml:space="preserve"> (в виде соответствующих сканов и пояснений) и их выделением каким-то образом (например, цветом и т.д.) </w:t>
      </w:r>
      <w:r w:rsidRPr="0046459A">
        <w:rPr>
          <w:color w:val="FF0000"/>
          <w:sz w:val="32"/>
          <w:szCs w:val="32"/>
          <w:highlight w:val="yellow"/>
        </w:rPr>
        <w:t>в этом же файле - моем редактированном документе</w:t>
      </w:r>
      <w:r w:rsidRPr="0046459A">
        <w:rPr>
          <w:color w:val="FF0000"/>
          <w:sz w:val="32"/>
          <w:szCs w:val="32"/>
        </w:rPr>
        <w:t xml:space="preserve"> (а не новом)</w:t>
      </w:r>
      <w:r w:rsidRPr="0046459A">
        <w:rPr>
          <w:color w:val="FF0000"/>
          <w:sz w:val="28"/>
          <w:szCs w:val="28"/>
        </w:rPr>
        <w:t xml:space="preserve"> !!!!!!!!!</w:t>
      </w:r>
    </w:p>
    <w:p w14:paraId="795DBE06" w14:textId="77777777" w:rsidR="00D55F68" w:rsidRPr="00066223" w:rsidRDefault="00D55F68" w:rsidP="005A75FE">
      <w:pPr>
        <w:pStyle w:val="NormalWeb"/>
        <w:spacing w:before="0" w:after="0" w:line="360" w:lineRule="auto"/>
        <w:ind w:firstLine="426"/>
        <w:rPr>
          <w:color w:val="01332C"/>
          <w:sz w:val="28"/>
          <w:szCs w:val="28"/>
        </w:rPr>
      </w:pPr>
    </w:p>
    <w:sectPr w:rsidR="00D55F68" w:rsidRPr="00066223" w:rsidSect="00DB37CA">
      <w:headerReference w:type="default" r:id="rId15"/>
      <w:pgSz w:w="11906" w:h="16838" w:code="9"/>
      <w:pgMar w:top="1134" w:right="850" w:bottom="1134" w:left="1701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Есин" w:date="2020-05-04T15:18:00Z" w:initials="В.И.">
    <w:p w14:paraId="7DBB1BF5" w14:textId="1435F759" w:rsidR="008541AF" w:rsidRDefault="008541AF">
      <w:pPr>
        <w:pStyle w:val="CommentText"/>
      </w:pPr>
      <w:r>
        <w:rPr>
          <w:rStyle w:val="CommentReference"/>
        </w:rPr>
        <w:annotationRef/>
      </w:r>
      <w:r>
        <w:t>Откуда появились эти сущности, если по условию задачи их всего</w:t>
      </w:r>
      <w:r w:rsidR="009B43CF">
        <w:t xml:space="preserve"> </w:t>
      </w:r>
      <w:r>
        <w:t>ДВЕ?!</w:t>
      </w:r>
    </w:p>
  </w:comment>
  <w:comment w:id="3" w:author="Есин" w:date="2020-05-04T15:19:00Z" w:initials="В.И.">
    <w:p w14:paraId="51FE0D1E" w14:textId="1648D988" w:rsidR="007A6234" w:rsidRDefault="007A6234">
      <w:pPr>
        <w:pStyle w:val="CommentText"/>
      </w:pPr>
      <w:r>
        <w:rPr>
          <w:rStyle w:val="CommentReference"/>
        </w:rPr>
        <w:annotationRef/>
      </w:r>
      <w:r>
        <w:t>Откуда появилась такая диаграмма?</w:t>
      </w:r>
    </w:p>
  </w:comment>
  <w:comment w:id="4" w:author="Есин" w:date="2020-05-04T15:21:00Z" w:initials="В.И.">
    <w:p w14:paraId="2F0E334D" w14:textId="77777777" w:rsidR="0028376A" w:rsidRDefault="0028376A">
      <w:pPr>
        <w:pStyle w:val="CommentText"/>
      </w:pPr>
      <w:r>
        <w:rPr>
          <w:rStyle w:val="CommentReference"/>
        </w:rPr>
        <w:annotationRef/>
      </w:r>
      <w:r>
        <w:t>Что это за тип?</w:t>
      </w:r>
    </w:p>
  </w:comment>
  <w:comment w:id="5" w:author="Есин" w:date="2020-05-04T15:22:00Z" w:initials="В.И.">
    <w:p w14:paraId="5548FD05" w14:textId="47D6742C" w:rsidR="00F31B88" w:rsidRDefault="00F31B88">
      <w:pPr>
        <w:pStyle w:val="CommentText"/>
      </w:pPr>
      <w:r>
        <w:rPr>
          <w:rStyle w:val="CommentReference"/>
        </w:rPr>
        <w:annotationRef/>
      </w:r>
      <w:r>
        <w:t>Про ФОРМАТИРОВАНИЕ я уже устал повторять!!!!</w:t>
      </w:r>
    </w:p>
  </w:comment>
  <w:comment w:id="6" w:author="Есин" w:date="2020-05-04T15:23:00Z" w:initials="В.И.">
    <w:p w14:paraId="6732CFF0" w14:textId="2FF64453" w:rsidR="001B06F7" w:rsidRDefault="001B06F7">
      <w:pPr>
        <w:pStyle w:val="CommentText"/>
      </w:pPr>
      <w:r>
        <w:rPr>
          <w:rStyle w:val="CommentReference"/>
        </w:rPr>
        <w:annotationRef/>
      </w:r>
      <w:r>
        <w:t>Что такое первичный ключ? Сколько их может быть у сущности (отношения, таблицы)?</w:t>
      </w:r>
    </w:p>
  </w:comment>
  <w:comment w:id="7" w:author="Есин" w:date="2020-05-04T15:25:00Z" w:initials="В.И.">
    <w:p w14:paraId="5BA8810F" w14:textId="29A84947" w:rsidR="009C7B95" w:rsidRDefault="009C7B95">
      <w:pPr>
        <w:pStyle w:val="CommentText"/>
      </w:pPr>
      <w:r>
        <w:rPr>
          <w:rStyle w:val="CommentReference"/>
        </w:rPr>
        <w:annotationRef/>
      </w:r>
      <w:r>
        <w:t>Это что за форматирование?</w:t>
      </w:r>
    </w:p>
  </w:comment>
  <w:comment w:id="8" w:author="Есин" w:date="2020-05-04T15:26:00Z" w:initials="В.И.">
    <w:p w14:paraId="380FF73E" w14:textId="3C35C2DE" w:rsidR="009C7B95" w:rsidRDefault="009C7B95">
      <w:pPr>
        <w:pStyle w:val="CommentText"/>
      </w:pPr>
      <w:r>
        <w:rPr>
          <w:rStyle w:val="CommentReference"/>
        </w:rPr>
        <w:annotationRef/>
      </w:r>
      <w:r>
        <w:t xml:space="preserve">И </w:t>
      </w:r>
      <w:r>
        <w:t>как эта цель достигнута?</w:t>
      </w:r>
    </w:p>
  </w:comment>
  <w:comment w:id="9" w:author="Есин" w:date="2020-05-04T15:26:00Z" w:initials="В.И.">
    <w:p w14:paraId="7581A333" w14:textId="5BBACF67" w:rsidR="009C7B95" w:rsidRDefault="009C7B95">
      <w:pPr>
        <w:pStyle w:val="CommentText"/>
      </w:pPr>
      <w:r>
        <w:rPr>
          <w:rStyle w:val="CommentReference"/>
        </w:rPr>
        <w:annotationRef/>
      </w:r>
      <w:r>
        <w:t xml:space="preserve">Это </w:t>
      </w:r>
      <w:r>
        <w:t>откуда появилось?</w:t>
      </w:r>
    </w:p>
  </w:comment>
  <w:comment w:id="10" w:author="Есин" w:date="2020-05-04T15:26:00Z" w:initials="В.И.">
    <w:p w14:paraId="28B39C8E" w14:textId="75CFFAA6" w:rsidR="009C7B95" w:rsidRDefault="009C7B95">
      <w:pPr>
        <w:pStyle w:val="CommentText"/>
      </w:pPr>
      <w:r>
        <w:rPr>
          <w:rStyle w:val="CommentReference"/>
        </w:rPr>
        <w:annotationRef/>
      </w:r>
      <w:r>
        <w:t xml:space="preserve">Где </w:t>
      </w:r>
      <w:r>
        <w:t>этот набор отношений?</w:t>
      </w:r>
    </w:p>
  </w:comment>
  <w:comment w:id="11" w:author="Есин" w:date="2020-05-04T15:27:00Z" w:initials="В.И.">
    <w:p w14:paraId="2C8CC8D4" w14:textId="77777777" w:rsidR="009C7B95" w:rsidRDefault="009C7B95">
      <w:pPr>
        <w:pStyle w:val="CommentText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Style w:val="CommentReference"/>
        </w:rPr>
        <w:annotationRef/>
      </w:r>
      <w:r>
        <w:t xml:space="preserve">В </w:t>
      </w:r>
      <w:r>
        <w:t xml:space="preserve">какой нотации представлена эта </w:t>
      </w:r>
      <w:r w:rsidRPr="00066223">
        <w:rPr>
          <w:rFonts w:ascii="Times New Roman" w:hAnsi="Times New Roman" w:cs="Times New Roman"/>
          <w:bCs/>
          <w:i/>
          <w:sz w:val="28"/>
          <w:szCs w:val="28"/>
          <w:lang w:val="en-US"/>
        </w:rPr>
        <w:t>ER</w:t>
      </w:r>
      <w:r w:rsidRPr="00066223">
        <w:rPr>
          <w:rFonts w:ascii="Times New Roman" w:hAnsi="Times New Roman" w:cs="Times New Roman"/>
          <w:bCs/>
          <w:i/>
          <w:sz w:val="28"/>
          <w:szCs w:val="28"/>
        </w:rPr>
        <w:t>-диаграмма</w:t>
      </w:r>
      <w:r>
        <w:rPr>
          <w:rFonts w:ascii="Times New Roman" w:hAnsi="Times New Roman" w:cs="Times New Roman"/>
          <w:bCs/>
          <w:i/>
          <w:sz w:val="28"/>
          <w:szCs w:val="28"/>
        </w:rPr>
        <w:t>?</w:t>
      </w:r>
    </w:p>
    <w:p w14:paraId="46CFB727" w14:textId="30C5E988" w:rsidR="009C7B95" w:rsidRDefault="009C7B95">
      <w:pPr>
        <w:pStyle w:val="CommentText"/>
      </w:pPr>
      <w:r>
        <w:rPr>
          <w:rFonts w:ascii="Times New Roman" w:hAnsi="Times New Roman" w:cs="Times New Roman"/>
          <w:bCs/>
          <w:i/>
          <w:sz w:val="28"/>
          <w:szCs w:val="28"/>
        </w:rPr>
        <w:t>И в какой нотации нужно ее представить?</w:t>
      </w:r>
    </w:p>
  </w:comment>
  <w:comment w:id="12" w:author="Yevhenii Kravchenko" w:date="2020-05-06T14:47:00Z" w:initials="YK">
    <w:p w14:paraId="2BE504F9" w14:textId="5F1C1507" w:rsidR="00A46E7E" w:rsidRDefault="00A46E7E">
      <w:pPr>
        <w:pStyle w:val="CommentText"/>
      </w:pPr>
      <w:r>
        <w:rPr>
          <w:rStyle w:val="CommentReference"/>
        </w:rPr>
        <w:annotationRef/>
      </w:r>
      <w:r>
        <w:t>Не знаю</w:t>
      </w:r>
    </w:p>
  </w:comment>
  <w:comment w:id="13" w:author="Есин" w:date="2020-05-04T15:28:00Z" w:initials="В.И.">
    <w:p w14:paraId="0CDF4513" w14:textId="71282365" w:rsidR="00D55F68" w:rsidRDefault="00D55F68">
      <w:pPr>
        <w:pStyle w:val="CommentText"/>
      </w:pPr>
      <w:r>
        <w:rPr>
          <w:rStyle w:val="CommentReference"/>
        </w:rPr>
        <w:annotationRef/>
      </w:r>
      <w:r>
        <w:t>Как эта цель достигнута?</w:t>
      </w:r>
    </w:p>
  </w:comment>
  <w:comment w:id="14" w:author="Yevhenii Kravchenko" w:date="2020-05-06T15:46:00Z" w:initials="YK">
    <w:p w14:paraId="4F0E59AE" w14:textId="77777777" w:rsidR="00127762" w:rsidRDefault="003F55B1">
      <w:pPr>
        <w:pStyle w:val="CommentText"/>
      </w:pPr>
      <w:r>
        <w:rPr>
          <w:rStyle w:val="CommentReference"/>
        </w:rPr>
        <w:annotationRef/>
      </w:r>
    </w:p>
    <w:p w14:paraId="45077627" w14:textId="44D589A5" w:rsidR="007029B5" w:rsidRDefault="007029B5">
      <w:pPr>
        <w:pStyle w:val="CommentText"/>
      </w:pPr>
    </w:p>
  </w:comment>
  <w:comment w:id="16" w:author="Есин" w:date="2020-05-04T15:28:00Z" w:initials="В.И.">
    <w:p w14:paraId="56DEB32A" w14:textId="5EF2F799" w:rsidR="00D55F68" w:rsidRDefault="00D55F6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Как эта цель достигнута?</w:t>
      </w:r>
    </w:p>
  </w:comment>
  <w:comment w:id="17" w:author="Есин" w:date="2020-05-04T15:29:00Z" w:initials="В.И.">
    <w:p w14:paraId="2A118B1D" w14:textId="64017F4E" w:rsidR="00D55F68" w:rsidRDefault="00D55F68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 xml:space="preserve">Как </w:t>
      </w:r>
      <w:r>
        <w:t>эта цель достигнута?</w:t>
      </w:r>
    </w:p>
  </w:comment>
  <w:comment w:id="18" w:author="Есин" w:date="2020-05-04T15:29:00Z" w:initials="В.И.">
    <w:p w14:paraId="7E5D750D" w14:textId="77777777" w:rsidR="00E433DA" w:rsidRDefault="00E433DA" w:rsidP="00E433D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Как эта цель достигнута?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BB1BF5" w15:done="0"/>
  <w15:commentEx w15:paraId="51FE0D1E" w15:done="0"/>
  <w15:commentEx w15:paraId="2F0E334D" w15:done="0"/>
  <w15:commentEx w15:paraId="5548FD05" w15:done="0"/>
  <w15:commentEx w15:paraId="6732CFF0" w15:done="0"/>
  <w15:commentEx w15:paraId="5BA8810F" w15:done="0"/>
  <w15:commentEx w15:paraId="380FF73E" w15:done="0"/>
  <w15:commentEx w15:paraId="7581A333" w15:done="0"/>
  <w15:commentEx w15:paraId="28B39C8E" w15:done="0"/>
  <w15:commentEx w15:paraId="46CFB727" w15:done="0"/>
  <w15:commentEx w15:paraId="2BE504F9" w15:paraIdParent="46CFB727" w15:done="0"/>
  <w15:commentEx w15:paraId="0CDF4513" w15:done="0"/>
  <w15:commentEx w15:paraId="45077627" w15:paraIdParent="0CDF4513" w15:done="0"/>
  <w15:commentEx w15:paraId="56DEB32A" w15:done="0"/>
  <w15:commentEx w15:paraId="2A118B1D" w15:done="0"/>
  <w15:commentEx w15:paraId="7E5D75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BB1BF5" w16cid:durableId="225BB366"/>
  <w16cid:commentId w16cid:paraId="51FE0D1E" w16cid:durableId="225BB368"/>
  <w16cid:commentId w16cid:paraId="2F0E334D" w16cid:durableId="225BB36A"/>
  <w16cid:commentId w16cid:paraId="5548FD05" w16cid:durableId="225BB36C"/>
  <w16cid:commentId w16cid:paraId="6732CFF0" w16cid:durableId="225BB36D"/>
  <w16cid:commentId w16cid:paraId="5BA8810F" w16cid:durableId="225BB36F"/>
  <w16cid:commentId w16cid:paraId="380FF73E" w16cid:durableId="225BB370"/>
  <w16cid:commentId w16cid:paraId="7581A333" w16cid:durableId="225BB371"/>
  <w16cid:commentId w16cid:paraId="28B39C8E" w16cid:durableId="225BB372"/>
  <w16cid:commentId w16cid:paraId="46CFB727" w16cid:durableId="225BB373"/>
  <w16cid:commentId w16cid:paraId="2BE504F9" w16cid:durableId="225D4C84"/>
  <w16cid:commentId w16cid:paraId="0CDF4513" w16cid:durableId="225BB374"/>
  <w16cid:commentId w16cid:paraId="45077627" w16cid:durableId="225D5A47"/>
  <w16cid:commentId w16cid:paraId="56DEB32A" w16cid:durableId="225BB375"/>
  <w16cid:commentId w16cid:paraId="2A118B1D" w16cid:durableId="225BB3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1ECA0" w14:textId="77777777" w:rsidR="00AB7D61" w:rsidRDefault="00AB7D61" w:rsidP="008E4B6E">
      <w:pPr>
        <w:spacing w:after="0" w:line="240" w:lineRule="auto"/>
      </w:pPr>
      <w:r>
        <w:separator/>
      </w:r>
    </w:p>
  </w:endnote>
  <w:endnote w:type="continuationSeparator" w:id="0">
    <w:p w14:paraId="1173E86C" w14:textId="77777777" w:rsidR="00AB7D61" w:rsidRDefault="00AB7D61" w:rsidP="008E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1B805" w14:textId="77777777" w:rsidR="00AB7D61" w:rsidRDefault="00AB7D61" w:rsidP="008E4B6E">
      <w:pPr>
        <w:spacing w:after="0" w:line="240" w:lineRule="auto"/>
      </w:pPr>
      <w:r>
        <w:separator/>
      </w:r>
    </w:p>
  </w:footnote>
  <w:footnote w:type="continuationSeparator" w:id="0">
    <w:p w14:paraId="02FCBBEE" w14:textId="77777777" w:rsidR="00AB7D61" w:rsidRDefault="00AB7D61" w:rsidP="008E4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5799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3A0209" w14:textId="5C50F33B" w:rsidR="00DB37CA" w:rsidRDefault="00DB37C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026715" w14:textId="77777777" w:rsidR="00DB37CA" w:rsidRDefault="00DB37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E5A32"/>
    <w:multiLevelType w:val="hybridMultilevel"/>
    <w:tmpl w:val="450C40FA"/>
    <w:lvl w:ilvl="0" w:tplc="9A84360E">
      <w:start w:val="1"/>
      <w:numFmt w:val="decimal"/>
      <w:lvlText w:val="%1."/>
      <w:lvlJc w:val="left"/>
      <w:pPr>
        <w:tabs>
          <w:tab w:val="num" w:pos="759"/>
        </w:tabs>
        <w:ind w:left="7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79"/>
        </w:tabs>
        <w:ind w:left="14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99"/>
        </w:tabs>
        <w:ind w:left="21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19"/>
        </w:tabs>
        <w:ind w:left="29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39"/>
        </w:tabs>
        <w:ind w:left="36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59"/>
        </w:tabs>
        <w:ind w:left="43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79"/>
        </w:tabs>
        <w:ind w:left="50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99"/>
        </w:tabs>
        <w:ind w:left="57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19"/>
        </w:tabs>
        <w:ind w:left="6519" w:hanging="180"/>
      </w:pPr>
    </w:lvl>
  </w:abstractNum>
  <w:abstractNum w:abstractNumId="1" w15:restartNumberingAfterBreak="0">
    <w:nsid w:val="2A663708"/>
    <w:multiLevelType w:val="hybridMultilevel"/>
    <w:tmpl w:val="C944E8D6"/>
    <w:lvl w:ilvl="0" w:tplc="465A6E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F4A72"/>
    <w:multiLevelType w:val="hybridMultilevel"/>
    <w:tmpl w:val="D082ACE8"/>
    <w:lvl w:ilvl="0" w:tplc="0D9A3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D2904"/>
    <w:multiLevelType w:val="multilevel"/>
    <w:tmpl w:val="7BFE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370F5"/>
    <w:multiLevelType w:val="hybridMultilevel"/>
    <w:tmpl w:val="630E8260"/>
    <w:lvl w:ilvl="0" w:tplc="0F48809A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839"/>
        </w:tabs>
        <w:ind w:left="18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59"/>
        </w:tabs>
        <w:ind w:left="25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79"/>
        </w:tabs>
        <w:ind w:left="32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99"/>
        </w:tabs>
        <w:ind w:left="39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19"/>
        </w:tabs>
        <w:ind w:left="47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39"/>
        </w:tabs>
        <w:ind w:left="54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59"/>
        </w:tabs>
        <w:ind w:left="61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79"/>
        </w:tabs>
        <w:ind w:left="6879" w:hanging="360"/>
      </w:pPr>
      <w:rPr>
        <w:rFonts w:ascii="Wingdings" w:hAnsi="Wingdings" w:hint="default"/>
      </w:rPr>
    </w:lvl>
  </w:abstractNum>
  <w:abstractNum w:abstractNumId="5" w15:restartNumberingAfterBreak="0">
    <w:nsid w:val="5C0A482B"/>
    <w:multiLevelType w:val="hybridMultilevel"/>
    <w:tmpl w:val="2A44D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Есин">
    <w15:presenceInfo w15:providerId="None" w15:userId="Есин"/>
  </w15:person>
  <w15:person w15:author="Yevhenii Kravchenko">
    <w15:presenceInfo w15:providerId="Windows Live" w15:userId="b118e53cc6ce0a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126"/>
    <w:rsid w:val="00001A70"/>
    <w:rsid w:val="00015DE8"/>
    <w:rsid w:val="0004611D"/>
    <w:rsid w:val="00066223"/>
    <w:rsid w:val="00082DFF"/>
    <w:rsid w:val="000C1DDF"/>
    <w:rsid w:val="000E23C4"/>
    <w:rsid w:val="000F1440"/>
    <w:rsid w:val="00122509"/>
    <w:rsid w:val="00127762"/>
    <w:rsid w:val="00135EBF"/>
    <w:rsid w:val="00181554"/>
    <w:rsid w:val="001850EE"/>
    <w:rsid w:val="001B06F7"/>
    <w:rsid w:val="00200463"/>
    <w:rsid w:val="002267BA"/>
    <w:rsid w:val="002321CC"/>
    <w:rsid w:val="0025275E"/>
    <w:rsid w:val="002619A2"/>
    <w:rsid w:val="0027459B"/>
    <w:rsid w:val="0028376A"/>
    <w:rsid w:val="002A766F"/>
    <w:rsid w:val="002C3F24"/>
    <w:rsid w:val="002E542C"/>
    <w:rsid w:val="00354D8C"/>
    <w:rsid w:val="00383108"/>
    <w:rsid w:val="003F55B1"/>
    <w:rsid w:val="004113AF"/>
    <w:rsid w:val="00456CB0"/>
    <w:rsid w:val="004B382A"/>
    <w:rsid w:val="004C37C3"/>
    <w:rsid w:val="004E1EA4"/>
    <w:rsid w:val="005122A4"/>
    <w:rsid w:val="00520576"/>
    <w:rsid w:val="005A75FE"/>
    <w:rsid w:val="006059B2"/>
    <w:rsid w:val="00660F55"/>
    <w:rsid w:val="0067023A"/>
    <w:rsid w:val="006762CF"/>
    <w:rsid w:val="006C64CB"/>
    <w:rsid w:val="007029B5"/>
    <w:rsid w:val="00720DCC"/>
    <w:rsid w:val="00784345"/>
    <w:rsid w:val="00792FE0"/>
    <w:rsid w:val="00793E0C"/>
    <w:rsid w:val="007A1D8D"/>
    <w:rsid w:val="007A4D7E"/>
    <w:rsid w:val="007A6234"/>
    <w:rsid w:val="00821C76"/>
    <w:rsid w:val="008541AF"/>
    <w:rsid w:val="008723CA"/>
    <w:rsid w:val="008763DB"/>
    <w:rsid w:val="00890459"/>
    <w:rsid w:val="008E4B6E"/>
    <w:rsid w:val="0090417D"/>
    <w:rsid w:val="00935D68"/>
    <w:rsid w:val="0097454F"/>
    <w:rsid w:val="009B43CF"/>
    <w:rsid w:val="009C7B95"/>
    <w:rsid w:val="00A46E7E"/>
    <w:rsid w:val="00AA39A5"/>
    <w:rsid w:val="00AB7D61"/>
    <w:rsid w:val="00AD21C8"/>
    <w:rsid w:val="00AD2282"/>
    <w:rsid w:val="00AE3D41"/>
    <w:rsid w:val="00AE7D5A"/>
    <w:rsid w:val="00AF06AD"/>
    <w:rsid w:val="00AF4103"/>
    <w:rsid w:val="00B359E7"/>
    <w:rsid w:val="00B71C9D"/>
    <w:rsid w:val="00BA0ED3"/>
    <w:rsid w:val="00BE3206"/>
    <w:rsid w:val="00BE7BF6"/>
    <w:rsid w:val="00C05C26"/>
    <w:rsid w:val="00C23C08"/>
    <w:rsid w:val="00C92F89"/>
    <w:rsid w:val="00CB7ED3"/>
    <w:rsid w:val="00CD6644"/>
    <w:rsid w:val="00D35E5A"/>
    <w:rsid w:val="00D55F68"/>
    <w:rsid w:val="00D70144"/>
    <w:rsid w:val="00DB37CA"/>
    <w:rsid w:val="00DC036C"/>
    <w:rsid w:val="00DC28C1"/>
    <w:rsid w:val="00E433DA"/>
    <w:rsid w:val="00E7701A"/>
    <w:rsid w:val="00E86E32"/>
    <w:rsid w:val="00F0655C"/>
    <w:rsid w:val="00F31B88"/>
    <w:rsid w:val="00F324FE"/>
    <w:rsid w:val="00F57EDB"/>
    <w:rsid w:val="00F62126"/>
    <w:rsid w:val="00F63264"/>
    <w:rsid w:val="00F64893"/>
    <w:rsid w:val="00F85E88"/>
    <w:rsid w:val="00F95E55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1C51F"/>
  <w15:chartTrackingRefBased/>
  <w15:docId w15:val="{63B612F4-7E0F-47B7-B810-817837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F55B1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B6E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E4B6E"/>
  </w:style>
  <w:style w:type="paragraph" w:styleId="Footer">
    <w:name w:val="footer"/>
    <w:basedOn w:val="Normal"/>
    <w:link w:val="FooterChar"/>
    <w:uiPriority w:val="99"/>
    <w:unhideWhenUsed/>
    <w:rsid w:val="008E4B6E"/>
    <w:pPr>
      <w:tabs>
        <w:tab w:val="center" w:pos="4844"/>
        <w:tab w:val="right" w:pos="9689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E4B6E"/>
  </w:style>
  <w:style w:type="paragraph" w:styleId="NormalWeb">
    <w:name w:val="Normal (Web)"/>
    <w:basedOn w:val="Normal"/>
    <w:rsid w:val="000F1440"/>
    <w:pPr>
      <w:spacing w:before="138" w:after="138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qFormat/>
    <w:rsid w:val="000F1440"/>
    <w:rPr>
      <w:b/>
      <w:bCs/>
    </w:rPr>
  </w:style>
  <w:style w:type="paragraph" w:styleId="ListParagraph">
    <w:name w:val="List Paragraph"/>
    <w:basedOn w:val="Normal"/>
    <w:uiPriority w:val="34"/>
    <w:qFormat/>
    <w:rsid w:val="00BE7BF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541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41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41AF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41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41AF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4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1AF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AAB74-E841-42F4-AE22-2B9EB3C90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4440</TotalTime>
  <Pages>12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Yevhenii Kravchenko</cp:lastModifiedBy>
  <cp:revision>60</cp:revision>
  <dcterms:created xsi:type="dcterms:W3CDTF">2020-02-26T10:34:00Z</dcterms:created>
  <dcterms:modified xsi:type="dcterms:W3CDTF">2020-05-06T13:14:00Z</dcterms:modified>
</cp:coreProperties>
</file>