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F9FA" w14:textId="32B40023" w:rsidR="00397EC5" w:rsidRPr="00D447BC" w:rsidRDefault="00A9304B" w:rsidP="00A93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LISTE DES MODULES À IMPLÉMENTER POUR LE PROJET FPS</w:t>
      </w:r>
    </w:p>
    <w:p w14:paraId="76BCF90E" w14:textId="77777777" w:rsidR="00397EC5" w:rsidRPr="00A9304B" w:rsidRDefault="00397EC5" w:rsidP="00A93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7EF1AB78" w14:textId="77777777" w:rsidR="00D447BC" w:rsidRPr="00D447BC" w:rsidRDefault="00D447BC" w:rsidP="00D4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447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Note méthodologique (Fidélité FPS) :</w:t>
      </w:r>
    </w:p>
    <w:p w14:paraId="184C1F98" w14:textId="77777777" w:rsidR="00D447BC" w:rsidRPr="00D447BC" w:rsidRDefault="00D447BC" w:rsidP="00D4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B64CD94" w14:textId="77777777" w:rsidR="00D447BC" w:rsidRPr="00D447BC" w:rsidRDefault="00D447BC" w:rsidP="00D4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47B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Toutes les implémentations proposées dans ce dépôt (pour les termes Sᵢ(t), Eₙ(t), Oₙ(t), les formes dynamiques, les critères de raffinement, etc.) sont des hypothèses initiales : elles servent uniquement à rendre possible la falsification expérimentale dès la phase 1.</w:t>
      </w:r>
    </w:p>
    <w:p w14:paraId="252F8BEC" w14:textId="77777777" w:rsidR="00D447BC" w:rsidRPr="00D447BC" w:rsidRDefault="00D447BC" w:rsidP="00D4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C179874" w14:textId="77777777" w:rsidR="00D447BC" w:rsidRPr="00D447BC" w:rsidRDefault="00D447BC" w:rsidP="00D4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47B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Aucune de ces définitions n’est considérée comme définitive ou universelle.</w:t>
      </w:r>
    </w:p>
    <w:p w14:paraId="20406B11" w14:textId="77777777" w:rsidR="00D447BC" w:rsidRPr="00D447BC" w:rsidRDefault="00D447BC" w:rsidP="00D4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47B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•</w:t>
      </w:r>
      <w:r w:rsidRPr="00D447B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Elles doivent être modifiées, raffinées ou remplacées si l’expérience, l’observation des runs ou le développement théorique l’exigent.</w:t>
      </w:r>
    </w:p>
    <w:p w14:paraId="6258253E" w14:textId="77777777" w:rsidR="00D447BC" w:rsidRPr="00D447BC" w:rsidRDefault="00D447BC" w:rsidP="00D4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47B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•</w:t>
      </w:r>
      <w:r w:rsidRPr="00D447B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Les modes statique/dynamique sont tous activables via la config, et peuvent être étendus ou ajustés à tout moment.</w:t>
      </w:r>
    </w:p>
    <w:p w14:paraId="6A99B2F5" w14:textId="77777777" w:rsidR="00D447BC" w:rsidRPr="00D447BC" w:rsidRDefault="00D447BC" w:rsidP="00D4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47B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•</w:t>
      </w:r>
      <w:r w:rsidRPr="00D447B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La plasticité (la possibilité de revisiter n’importe quel module ou critère, même tardivement) est une part intégrante de la méthode FPS.</w:t>
      </w:r>
    </w:p>
    <w:p w14:paraId="6250F1A9" w14:textId="77777777" w:rsidR="00D447BC" w:rsidRDefault="00D447BC" w:rsidP="00D4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3B8DEB4" w14:textId="7C83AB56" w:rsidR="00D447BC" w:rsidRPr="00D447BC" w:rsidRDefault="00D447BC" w:rsidP="00D4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447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Toute contribution ou usage futur du code doit préserver cette ouverture :</w:t>
      </w:r>
    </w:p>
    <w:p w14:paraId="0C46143E" w14:textId="76448E82" w:rsidR="00D447BC" w:rsidRPr="00D447BC" w:rsidRDefault="00D447BC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447B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 une hypothèse d’implémentation ne correspond plus à la dynamique réellement observée, elle doit être falsifiée et adaptée, conformément à la feuille de route FPS.</w:t>
      </w:r>
    </w:p>
    <w:p w14:paraId="08433493" w14:textId="77777777" w:rsidR="00D447BC" w:rsidRDefault="00D447BC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096568A" w14:textId="77777777" w:rsidR="00D447BC" w:rsidRDefault="00D447BC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3D35C30E" w14:textId="17ED78F5" w:rsidR="00A9304B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1: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init.py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Initialisation</w:t>
      </w:r>
    </w:p>
    <w:p w14:paraId="5288D23E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65F66C6A" w14:textId="77777777" w:rsidR="00A9304B" w:rsidRPr="00A9304B" w:rsidRDefault="00A9304B" w:rsidP="00596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Fonction 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init_strates()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qui initialise toutes les strates avec :</w:t>
      </w:r>
    </w:p>
    <w:p w14:paraId="39A9FAD2" w14:textId="77777777" w:rsidR="00A9304B" w:rsidRPr="00A9304B" w:rsidRDefault="00A9304B" w:rsidP="00596A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Paramètres A₀, f₀ₙ, φₙ, αₙ, βₙ, k, x₀ depuis config.json</w:t>
      </w:r>
    </w:p>
    <w:p w14:paraId="49081BBC" w14:textId="77777777" w:rsidR="00A9304B" w:rsidRPr="00A9304B" w:rsidRDefault="00A9304B" w:rsidP="00596A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Matrice de poids w_{ni} pour connexions inter-strates</w:t>
      </w:r>
    </w:p>
    <w:p w14:paraId="571CE625" w14:textId="77777777" w:rsidR="00A9304B" w:rsidRPr="00A9304B" w:rsidRDefault="00A9304B" w:rsidP="00596A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Gestion de la seed aléatoire (random.seed, np.random.seed)</w:t>
      </w:r>
    </w:p>
    <w:p w14:paraId="0AB5F409" w14:textId="77777777" w:rsidR="00A9304B" w:rsidRPr="00A9304B" w:rsidRDefault="00A9304B" w:rsidP="00596A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Initialisation des états En(t=0) = A₀ et On(t=0) = 0</w:t>
      </w:r>
    </w:p>
    <w:p w14:paraId="015FA18A" w14:textId="77777777" w:rsidR="00A9304B" w:rsidRPr="00A9304B" w:rsidRDefault="00A9304B" w:rsidP="00596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Fonction 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load_config()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pour charger config.json</w:t>
      </w:r>
    </w:p>
    <w:p w14:paraId="4CC4DB50" w14:textId="77777777" w:rsidR="00A9304B" w:rsidRPr="00A9304B" w:rsidRDefault="00A9304B" w:rsidP="00596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Fonction 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setup_logging()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pour préparer les fichiers de log</w:t>
      </w:r>
    </w:p>
    <w:p w14:paraId="371E5E09" w14:textId="77777777" w:rsidR="00A9304B" w:rsidRPr="00A9304B" w:rsidRDefault="00A9304B" w:rsidP="00596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Écriture automatique dans seeds.txt de chaque seed utilisée</w:t>
      </w:r>
    </w:p>
    <w:p w14:paraId="230A59A3" w14:textId="77777777" w:rsidR="00A9304B" w:rsidRPr="00A9304B" w:rsidRDefault="00A9304B" w:rsidP="00596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Création structure de données pour stocker l'état du système</w:t>
      </w:r>
    </w:p>
    <w:p w14:paraId="10CE48A6" w14:textId="54C5B8A2" w:rsidR="008C1216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2: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dynamics.py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Calculs des termes FPS</w:t>
      </w:r>
    </w:p>
    <w:p w14:paraId="09143BA5" w14:textId="77777777" w:rsidR="008A75D3" w:rsidRPr="00A9304B" w:rsidRDefault="008A75D3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79AF98D2" w14:textId="77777777" w:rsidR="008A75D3" w:rsidRPr="008A75D3" w:rsidRDefault="008A75D3" w:rsidP="008A75D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8A75D3">
        <w:rPr>
          <w:rFonts w:ascii="Times New Roman" w:hAnsi="Times New Roman" w:cs="Times New Roman"/>
          <w:color w:val="000000"/>
          <w:kern w:val="0"/>
          <w14:ligatures w14:val="none"/>
        </w:rPr>
        <w:t>NOTE FPS – Plasticité méthodologique :</w:t>
      </w:r>
    </w:p>
    <w:p w14:paraId="4B62457F" w14:textId="6B22F614" w:rsidR="008C1216" w:rsidRPr="00556411" w:rsidRDefault="008A75D3" w:rsidP="00556411">
      <w:pPr>
        <w:spacing w:beforeAutospacing="1" w:after="0" w:afterAutospacing="1" w:line="240" w:lineRule="auto"/>
        <w:divId w:val="1484345817"/>
        <w:rPr>
          <w:rFonts w:ascii="Times New Roman" w:eastAsia="Times New Roman" w:hAnsi="Times New Roman" w:cs="Times New Roman"/>
          <w:kern w:val="0"/>
          <w14:ligatures w14:val="none"/>
        </w:rPr>
      </w:pPr>
      <w:r w:rsidRPr="008A75D3">
        <w:rPr>
          <w:rFonts w:ascii="Times New Roman" w:hAnsi="Times New Roman" w:cs="Times New Roman"/>
          <w:color w:val="000000"/>
          <w:kern w:val="0"/>
          <w14:ligatures w14:val="none"/>
        </w:rPr>
        <w:t>La définition actuelle de [Sᵢ(t)]/[Eₙ(t)]/[Oₙ(t)]</w:t>
      </w:r>
      <w:r w:rsidR="00F13C78">
        <w:rPr>
          <w:rFonts w:ascii="Times New Roman" w:hAnsi="Times New Roman" w:cs="Times New Roman"/>
          <w:color w:val="000000"/>
          <w:kern w:val="0"/>
          <w14:ligatures w14:val="none"/>
        </w:rPr>
        <w:t xml:space="preserve"> (</w:t>
      </w:r>
      <w:r w:rsidR="004A448D">
        <w:rPr>
          <w:rFonts w:ascii="Times New Roman" w:hAnsi="Times New Roman" w:cs="Times New Roman"/>
          <w:color w:val="000000"/>
          <w:kern w:val="0"/>
          <w14:ligatures w14:val="none"/>
        </w:rPr>
        <w:t>ainsi que de</w:t>
      </w:r>
      <w:r w:rsidR="00F13C78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F13C78" w:rsidRPr="00F13C78">
        <w:rPr>
          <w:rFonts w:ascii="Times New Roman" w:hAnsi="Times New Roman" w:cs="Times New Roman"/>
          <w:kern w:val="0"/>
          <w14:ligatures w14:val="none"/>
        </w:rPr>
        <w:t>φₙ(t), θ(t), η(t), μₙ(t)</w:t>
      </w:r>
      <w:r w:rsidR="00C8566F">
        <w:rPr>
          <w:rFonts w:ascii="Times New Roman" w:hAnsi="Times New Roman" w:cs="Times New Roman"/>
          <w:kern w:val="0"/>
          <w14:ligatures w14:val="none"/>
        </w:rPr>
        <w:t xml:space="preserve"> et les latences) </w:t>
      </w:r>
      <w:r w:rsidRPr="00556411">
        <w:rPr>
          <w:rFonts w:ascii="Times New Roman" w:hAnsi="Times New Roman" w:cs="Times New Roman"/>
          <w:color w:val="000000"/>
          <w:kern w:val="0"/>
          <w14:ligatures w14:val="none"/>
        </w:rPr>
        <w:t>est une hypothèse de phase 1,</w:t>
      </w:r>
      <w:r w:rsidR="00556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A75D3">
        <w:rPr>
          <w:rFonts w:ascii="Times New Roman" w:hAnsi="Times New Roman" w:cs="Times New Roman"/>
          <w:color w:val="000000"/>
          <w:kern w:val="0"/>
          <w14:ligatures w14:val="none"/>
        </w:rPr>
        <w:t>appelée à être falsifiée/raffinée selon la feuille de route FPS.</w:t>
      </w:r>
      <w:r w:rsidR="00556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A75D3">
        <w:rPr>
          <w:rFonts w:ascii="Times New Roman" w:hAnsi="Times New Roman" w:cs="Times New Roman"/>
          <w:color w:val="000000"/>
          <w:kern w:val="0"/>
          <w14:ligatures w14:val="none"/>
        </w:rPr>
        <w:t>Toute version ultérieure doit préserver la plasticité du module.</w:t>
      </w:r>
    </w:p>
    <w:p w14:paraId="1C127E03" w14:textId="77777777" w:rsidR="008A75D3" w:rsidRPr="008A75D3" w:rsidRDefault="008A75D3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088F1519" w14:textId="4048FEC3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74290A90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compute_In(t, mode="constant", params={})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Input contextuel avec modes :</w:t>
      </w:r>
    </w:p>
    <w:p w14:paraId="65873623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"constant" : valeur fixe</w:t>
      </w:r>
    </w:p>
    <w:p w14:paraId="0F34D846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"choc" : impulsion à t0</w:t>
      </w:r>
    </w:p>
    <w:p w14:paraId="7959BD0F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"rampe" : augmentation linéaire</w:t>
      </w:r>
    </w:p>
    <w:p w14:paraId="02B6DB2B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"sinus" : oscillation périodique</w:t>
      </w:r>
    </w:p>
    <w:p w14:paraId="3C02B7B2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"uniform" : U[0,1]</w:t>
      </w:r>
    </w:p>
    <w:p w14:paraId="4F4DEE8C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compute_sigma(x, k, x0)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Fonction sigmoïde 1/(1+e^(-k(x-x0)))</w:t>
      </w:r>
    </w:p>
    <w:p w14:paraId="7BC55B41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compute_An(t, A0, In_t, k, x0)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Amplitude adaptative A₀·σ(Iₙ(t))</w:t>
      </w:r>
    </w:p>
    <w:p w14:paraId="5D4ACA1E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compute_S_i(t, n, history)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 des autres strates :</w:t>
      </w:r>
    </w:p>
    <w:p w14:paraId="1938C455" w14:textId="5F55F882" w:rsidR="00A9304B" w:rsidRPr="00A9304B" w:rsidRDefault="000B4439" w:rsidP="00596AA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if </w:t>
      </w:r>
      <w:r w:rsidR="00A9304B"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 == 0: return 0else: return history[t-1]['S'] - history[t-1]['O'][n]</w:t>
      </w:r>
    </w:p>
    <w:p w14:paraId="31D0A5C8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compute_delta_fn(t, alpha_n, w_ni, S_i)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Modulation αₙ·Σᵢw_{ni}·Sᵢ(t)</w:t>
      </w:r>
    </w:p>
    <w:p w14:paraId="2C74A646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compute_fn(t, f0n, delta_fn)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Fréquence f₀ₙ + Δfₙ(t)</w:t>
      </w:r>
    </w:p>
    <w:p w14:paraId="121BA340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compute_phi_n(t, phi_n_prev, mode="static")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Phase avec modes :</w:t>
      </w:r>
    </w:p>
    <w:p w14:paraId="49527D3B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"static" : φₙ constant</w:t>
      </w:r>
    </w:p>
    <w:p w14:paraId="7C9B1600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"dynamic" : évolution à définir après phase 1</w:t>
      </w:r>
    </w:p>
    <w:p w14:paraId="64A7E879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compute_gamma(t, mode="static", T=None)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Latence expressive :</w:t>
      </w:r>
    </w:p>
    <w:p w14:paraId="188E4825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"static" : retourne 1.0</w:t>
      </w:r>
    </w:p>
    <w:p w14:paraId="25727348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"dynamic" : 1/(1+e^{-2(t-T/2)})</w:t>
      </w:r>
    </w:p>
    <w:p w14:paraId="32BD61B5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compute_gamma_n(t, n, mode="static", T=None)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Latence par strate :</w:t>
      </w:r>
    </w:p>
    <w:p w14:paraId="265A1A59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"static" : retourne 1.0</w:t>
      </w:r>
    </w:p>
    <w:p w14:paraId="69B187A5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"dynamic" : 1/(1+e^{-kₙ(t-t₀ₙ)}) avec kₙ=2.0, t₀ₙ=T/2</w:t>
      </w:r>
    </w:p>
    <w:p w14:paraId="5AADB170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compute_On(t, n, An, fn, phi_n, gamma_n)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Sortie observée :</w:t>
      </w:r>
    </w:p>
    <w:p w14:paraId="547CF020" w14:textId="2BB8A032" w:rsidR="00A9304B" w:rsidRPr="00A9304B" w:rsidRDefault="00A9304B" w:rsidP="00596AA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# Contribution de la strate n au signal </w:t>
      </w:r>
      <w:r w:rsidR="0081288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global. 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return An * np.sin(2*np.pi*fn*t + phi_n) * gamma_n</w:t>
      </w:r>
    </w:p>
    <w:p w14:paraId="5814DEAE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compute_En(t, n, history, A0)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Sortie attendue (harmonique cible) :</w:t>
      </w:r>
    </w:p>
    <w:p w14:paraId="33AF97FF" w14:textId="4A3E2D2A" w:rsidR="00A9304B" w:rsidRPr="00A9304B" w:rsidRDefault="00A9304B" w:rsidP="00596AA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# Attracteur basé sur le nombre </w:t>
      </w:r>
      <w:r w:rsidR="001335C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d’or. 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phi = 1.618if len(history) &gt; 0:    return phi * history[-1]['O'][n]else:    return A0  # Valeur initiale = amplitude de base</w:t>
      </w:r>
    </w:p>
    <w:p w14:paraId="7266E2DB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compute_r(t, phi, epsilon, omega, theta)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Ratio spiralé φ+ε·sin(2π·ω·t+θ)</w:t>
      </w:r>
    </w:p>
    <w:p w14:paraId="7019E7DD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compute_C(t, phi_n_array)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Coefficient (1/N)·Σcos(φₙ₊₁-φₙ)</w:t>
      </w:r>
    </w:p>
    <w:p w14:paraId="2CE0F050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compute_A(t, delta_fn_array)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Modulation moyenne (1/N)·ΣΔfₙ(t)</w:t>
      </w:r>
    </w:p>
    <w:p w14:paraId="4C6FFD9C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compute_A_spiral(t, C_t, A_t)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Amplitude harmonisée C(t)·A(t)</w:t>
      </w:r>
    </w:p>
    <w:p w14:paraId="7F612D9F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compute_Fn(t, beta_n, On_t, En_t, gamma_t)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Feedback βₙ·(Oₙ(t)-Eₙ(t))·γ(t)</w:t>
      </w:r>
    </w:p>
    <w:p w14:paraId="4E2038CD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compute_S(t, An_array, fn_array, phi_n_array, mode="simple")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</w:t>
      </w:r>
    </w:p>
    <w:p w14:paraId="452FFD0B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"simple" : Σₙ Aₙ(t)·sin(2π·fₙ(t)·t+φₙ(t))</w:t>
      </w:r>
    </w:p>
    <w:p w14:paraId="5D0B7067" w14:textId="77777777" w:rsidR="00A9304B" w:rsidRPr="00A9304B" w:rsidRDefault="00A9304B" w:rsidP="0059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"extended" : avec γₙ(t) et G(Eₙ(t)-Oₙ(t))</w:t>
      </w:r>
    </w:p>
    <w:p w14:paraId="1AE3FE5B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compute_E(t, signal_array)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Amplitude max : maxₙ|S(t)|</w:t>
      </w:r>
    </w:p>
    <w:p w14:paraId="37A1A1DB" w14:textId="77777777" w:rsidR="00A9304B" w:rsidRPr="00A9304B" w:rsidRDefault="00A9304B" w:rsidP="0059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compute_L(t, signal_array)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Latence : argmaxₙ|S(t)|</w:t>
      </w:r>
    </w:p>
    <w:p w14:paraId="75DCA78F" w14:textId="2D1508F8" w:rsidR="004A473D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3: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regulation.py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Fonctions de régulation</w:t>
      </w:r>
    </w:p>
    <w:p w14:paraId="4AA99EFB" w14:textId="77777777" w:rsidR="004A473D" w:rsidRDefault="004A473D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</w:pPr>
    </w:p>
    <w:p w14:paraId="51A3C8A3" w14:textId="405A701B" w:rsidR="00E3412C" w:rsidRPr="00E3412C" w:rsidRDefault="00E3412C" w:rsidP="00E3412C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3412C">
        <w:rPr>
          <w:rFonts w:ascii="Times New Roman" w:hAnsi="Times New Roman" w:cs="Times New Roman"/>
          <w:color w:val="000000"/>
          <w:kern w:val="0"/>
          <w14:ligatures w14:val="none"/>
        </w:rPr>
        <w:t>NOTE FPS – Plasticité méthodologique :</w:t>
      </w:r>
    </w:p>
    <w:p w14:paraId="37A3210A" w14:textId="13550982" w:rsidR="004A473D" w:rsidRPr="00E3412C" w:rsidRDefault="00E3412C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3412C">
        <w:rPr>
          <w:rFonts w:ascii="Times New Roman" w:hAnsi="Times New Roman" w:cs="Times New Roman"/>
          <w:color w:val="000000"/>
          <w:kern w:val="0"/>
          <w14:ligatures w14:val="none"/>
        </w:rPr>
        <w:t>Les formes de G(x), envₙ(x,t) sont à adapter selon l’expérience. Ne jamais considérer la version présente comme définitive.</w:t>
      </w:r>
    </w:p>
    <w:p w14:paraId="4B794E99" w14:textId="77777777" w:rsidR="004A473D" w:rsidRDefault="004A473D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</w:pPr>
    </w:p>
    <w:p w14:paraId="6107F7AD" w14:textId="083745B1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09B590AD" w14:textId="77777777" w:rsidR="00A9304B" w:rsidRPr="00A9304B" w:rsidRDefault="00A9304B" w:rsidP="00596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compute_G(x, archetype="tanh", params={})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avec 4 archétypes :</w:t>
      </w:r>
    </w:p>
    <w:p w14:paraId="157BF4BF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"tanh" : tanh(λx) avec λ dans params</w:t>
      </w:r>
    </w:p>
    <w:p w14:paraId="4F690A31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"sinc" : sin(x)/x</w:t>
      </w:r>
    </w:p>
    <w:p w14:paraId="0BB8EC98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"resonance" : sin(βx)·exp(-αx²) avec α,β dans params</w:t>
      </w:r>
    </w:p>
    <w:p w14:paraId="5059412F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"adaptive" : forme à définir selon contexte</w:t>
      </w:r>
    </w:p>
    <w:p w14:paraId="0B268A3C" w14:textId="77777777" w:rsidR="00A9304B" w:rsidRPr="00A9304B" w:rsidRDefault="00A9304B" w:rsidP="00596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compute_Gn(x, t, An_t, fn_t, mu_n_t, env_n)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Réponse locale :</w:t>
      </w:r>
    </w:p>
    <w:p w14:paraId="6091D153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Aₙ(t)·sinc[fₙ(t)·(x-μₙ(t))]·envₙ(x,t)</w:t>
      </w:r>
    </w:p>
    <w:p w14:paraId="55183977" w14:textId="77777777" w:rsidR="00A9304B" w:rsidRPr="00A9304B" w:rsidRDefault="00A9304B" w:rsidP="00596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compute_G_temporal(x, t, eta_t, theta_t)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Version temporelle :</w:t>
      </w:r>
    </w:p>
    <w:p w14:paraId="1D615BAE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η(t)·sin(θ(t)·x)</w:t>
      </w:r>
    </w:p>
    <w:p w14:paraId="3B06E6B2" w14:textId="77777777" w:rsidR="00A9304B" w:rsidRPr="00A9304B" w:rsidRDefault="00A9304B" w:rsidP="00596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compute_env_n(x, t, mode="static", sigma_n=0.1, mu_n=0.0, T=None)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</w:t>
      </w:r>
    </w:p>
    <w:p w14:paraId="12CD1541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"static" : gaussienne avec σₙ=0.1 constant</w:t>
      </w:r>
    </w:p>
    <w:p w14:paraId="60B5293D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"dynamic" : σₙ(t)=0.1+0.05·sin(2π·t/T)</w:t>
      </w:r>
    </w:p>
    <w:p w14:paraId="20FC0611" w14:textId="77777777" w:rsidR="00A9304B" w:rsidRPr="00A9304B" w:rsidRDefault="00A9304B" w:rsidP="00596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compute_mu_n(t, mode="static")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Centre enveloppe :</w:t>
      </w:r>
    </w:p>
    <w:p w14:paraId="7F818C25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"static" : 0.0</w:t>
      </w:r>
    </w:p>
    <w:p w14:paraId="27EA5CB5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"dynamic" : à définir phase 2</w:t>
      </w:r>
    </w:p>
    <w:p w14:paraId="64F34991" w14:textId="77777777" w:rsidR="00A9304B" w:rsidRPr="00A9304B" w:rsidRDefault="00A9304B" w:rsidP="00596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compute_sigma_n(t, mode="static", T=None)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Écart-type :</w:t>
      </w:r>
    </w:p>
    <w:p w14:paraId="645A3A42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"static" : 0.1</w:t>
      </w:r>
    </w:p>
    <w:p w14:paraId="7479D61B" w14:textId="77777777" w:rsidR="00A9304B" w:rsidRPr="00A9304B" w:rsidRDefault="00A9304B" w:rsidP="00596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 "dynamic" : 0.1+0.05·sin(2π·t/T)</w:t>
      </w:r>
    </w:p>
    <w:p w14:paraId="6F217D68" w14:textId="72D4EBF3" w:rsidR="008C2025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4: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metrics.py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Calcul des métriques</w:t>
      </w:r>
    </w:p>
    <w:p w14:paraId="017298EE" w14:textId="77777777" w:rsidR="008C2025" w:rsidRDefault="008C2025" w:rsidP="008C202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</w:pPr>
    </w:p>
    <w:p w14:paraId="72FD3A51" w14:textId="112CDEF8" w:rsidR="008C2025" w:rsidRPr="008C2025" w:rsidRDefault="008C2025" w:rsidP="008C202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8C2025">
        <w:rPr>
          <w:rFonts w:ascii="Times New Roman" w:hAnsi="Times New Roman" w:cs="Times New Roman"/>
          <w:color w:val="000000"/>
          <w:kern w:val="0"/>
          <w14:ligatures w14:val="none"/>
        </w:rPr>
        <w:t>NOTE FPS – Plasticité méthodologique :</w:t>
      </w:r>
    </w:p>
    <w:p w14:paraId="6FBF479C" w14:textId="4C328759" w:rsidR="008C2025" w:rsidRPr="008C2025" w:rsidRDefault="008C2025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8C2025">
        <w:rPr>
          <w:rFonts w:ascii="Times New Roman" w:hAnsi="Times New Roman" w:cs="Times New Roman"/>
          <w:color w:val="000000"/>
          <w:kern w:val="0"/>
          <w14:ligatures w14:val="none"/>
        </w:rPr>
        <w:t>Les métriques (effort, entropy, etc.) sont ajustables : toute modification ou alternative testée doit être documentée et laissée ouverte dans la config.</w:t>
      </w:r>
    </w:p>
    <w:p w14:paraId="08EFC3CA" w14:textId="2DF3743E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>À implémenter dans ce module :</w:t>
      </w:r>
    </w:p>
    <w:p w14:paraId="7136E3B7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compute_cpu_step(start_time, end_time, N)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Temps CPU : (end-start)/N</w:t>
      </w:r>
    </w:p>
    <w:p w14:paraId="61CAC5D2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compute_effort(delta_An_array, delta_fn_array, delta_gamma_n_array, An_max, fn_max, gamma_max)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</w:t>
      </w:r>
    </w:p>
    <w:p w14:paraId="3B1405BF" w14:textId="19720CFB" w:rsidR="00A9304B" w:rsidRPr="00A9304B" w:rsidRDefault="00A9304B" w:rsidP="00596AA8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# Version normalisée pour cohérence </w:t>
      </w:r>
      <w:r w:rsidR="0014610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dimensionnelle. effort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= Σ</w:t>
      </w:r>
      <w:r w:rsidRPr="00A9304B">
        <w:rPr>
          <w:rFonts w:ascii="Cambria Math" w:hAnsi="Cambria Math" w:cs="Cambria Math"/>
          <w:color w:val="000000"/>
          <w:kern w:val="0"/>
          <w:sz w:val="20"/>
          <w:szCs w:val="20"/>
          <w14:ligatures w14:val="none"/>
        </w:rPr>
        <w:t>ₙ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[|ΔA</w:t>
      </w:r>
      <w:r w:rsidRPr="00A9304B">
        <w:rPr>
          <w:rFonts w:ascii="Cambria Math" w:hAnsi="Cambria Math" w:cs="Cambria Math"/>
          <w:color w:val="000000"/>
          <w:kern w:val="0"/>
          <w:sz w:val="20"/>
          <w:szCs w:val="20"/>
          <w14:ligatures w14:val="none"/>
        </w:rPr>
        <w:t>ₙ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|/An_max + |Δf</w:t>
      </w:r>
      <w:r w:rsidRPr="00A9304B">
        <w:rPr>
          <w:rFonts w:ascii="Cambria Math" w:hAnsi="Cambria Math" w:cs="Cambria Math"/>
          <w:color w:val="000000"/>
          <w:kern w:val="0"/>
          <w:sz w:val="20"/>
          <w:szCs w:val="20"/>
          <w14:ligatures w14:val="none"/>
        </w:rPr>
        <w:t>ₙ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|/fn_max + |Δγ</w:t>
      </w:r>
      <w:r w:rsidRPr="00A9304B">
        <w:rPr>
          <w:rFonts w:ascii="Cambria Math" w:hAnsi="Cambria Math" w:cs="Cambria Math"/>
          <w:color w:val="000000"/>
          <w:kern w:val="0"/>
          <w:sz w:val="20"/>
          <w:szCs w:val="20"/>
          <w14:ligatures w14:val="none"/>
        </w:rPr>
        <w:t>ₙ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|/gamma_max]</w:t>
      </w:r>
    </w:p>
    <w:p w14:paraId="0A2D3EEA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compute_effort_status(effort_t, effort_history, threshold)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</w:t>
      </w:r>
    </w:p>
    <w:p w14:paraId="04D35846" w14:textId="77777777" w:rsidR="00A9304B" w:rsidRPr="00A9304B" w:rsidRDefault="00A9304B" w:rsidP="00596A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Retourne "stable", "transitoire" ou "chronique"</w:t>
      </w:r>
    </w:p>
    <w:p w14:paraId="3AEE30EC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compute_variance_d2S(S_history, dt)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Variance d²S/dt² (fluidité)</w:t>
      </w:r>
    </w:p>
    <w:p w14:paraId="5ED7B01D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compute_entropy_S(S_t, sampling_rate)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Entropie spectrale (innovation) :</w:t>
      </w:r>
    </w:p>
    <w:p w14:paraId="138C3556" w14:textId="4DB5C2A0" w:rsidR="00A9304B" w:rsidRPr="00A9304B" w:rsidRDefault="00A9304B" w:rsidP="00596AA8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# Entropie de Shannon du spectre de puissance </w:t>
      </w:r>
      <w:r w:rsidR="00E23C00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normalisé. 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freqs, psd = signal.periodogram(S_t, sampling_rate)psd_norm = psd / np.sum(psd)return -np.sum(psd_norm * np.log(psd_norm + 1e-15))</w:t>
      </w:r>
    </w:p>
    <w:p w14:paraId="04E6CDD5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compute_mean_abs_error(En_array, On_array)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mean(|Eₙ(t)-Oₙ(t)|)</w:t>
      </w:r>
    </w:p>
    <w:p w14:paraId="25731097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compute_mean_high_effort(effort_history, percentile=80)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Moyenne haute</w:t>
      </w:r>
    </w:p>
    <w:p w14:paraId="4A502AC6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compute_d_effort_dt(effort_history, dt)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Dérivée temporelle</w:t>
      </w:r>
    </w:p>
    <w:p w14:paraId="0085D76F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compute_t_retour(S_history, t_choc, dt, threshold=0.95)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</w:t>
      </w:r>
    </w:p>
    <w:p w14:paraId="29A66736" w14:textId="4E96097D" w:rsidR="00A9304B" w:rsidRPr="00A9304B" w:rsidRDefault="00A9304B" w:rsidP="00596AA8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Temps pour revenir à 95% de l'état pré-choc</w:t>
      </w:r>
      <w:r w:rsidR="0067600F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État pré-choc = moyenne de |S(t)| sur fenêtre [t_choc-10*dt, t_choc]</w:t>
      </w:r>
      <w:r w:rsidR="0083471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. 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pre_shock_window = S_history[max(0, t_choc-10):t_choc]</w:t>
      </w:r>
      <w:r w:rsidR="0083471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etat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_pre_choc = np.mean(np.abs(pre_shock_window))# Chercher quand |mean(|S(t)|) - etat_pre_choc| &lt; 0.05 * etat_pre_choc</w:t>
      </w:r>
    </w:p>
    <w:p w14:paraId="6FD24AB2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compute_max_median_ratio(S_history)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max(S(t))/médiane(S(t))</w:t>
      </w:r>
    </w:p>
    <w:p w14:paraId="71889053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check_thresholds(metrics_dict, thresholds_dict)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Vérification seuils :</w:t>
      </w:r>
    </w:p>
    <w:p w14:paraId="1F15B9C3" w14:textId="77777777" w:rsidR="00A9304B" w:rsidRPr="00A9304B" w:rsidRDefault="00A9304B" w:rsidP="00596AA8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Note: Seuils initiaux théoriques, à ajuster après 5 runs de calibration</w:t>
      </w:r>
    </w:p>
    <w:p w14:paraId="1F844030" w14:textId="77777777" w:rsidR="00A9304B" w:rsidRPr="00A9304B" w:rsidRDefault="00A9304B" w:rsidP="00596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log_metrics(t, metrics_dict, csv_writer, hdf5_file=None)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Export</w:t>
      </w:r>
    </w:p>
    <w:p w14:paraId="2F9F3CD1" w14:textId="77777777" w:rsidR="00A9304B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5: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simulate.py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Boucle principale</w:t>
      </w:r>
    </w:p>
    <w:p w14:paraId="0AECED6E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3E5D3DB9" w14:textId="77777777" w:rsidR="00A9304B" w:rsidRPr="00A9304B" w:rsidRDefault="00A9304B" w:rsidP="00596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run_simulation(config, mode="FPS")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avec modes :</w:t>
      </w:r>
    </w:p>
    <w:p w14:paraId="1A15B4DB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"FPS" : simulation complète</w:t>
      </w:r>
    </w:p>
    <w:p w14:paraId="4DC7F672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"Kuramoto" : oscillateurs contrôle</w:t>
      </w:r>
    </w:p>
    <w:p w14:paraId="0B4658CC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"neutral" : sans feedback ni spiral</w:t>
      </w:r>
    </w:p>
    <w:p w14:paraId="24C9345F" w14:textId="77777777" w:rsidR="00A9304B" w:rsidRPr="00A9304B" w:rsidRDefault="00A9304B" w:rsidP="00596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Boucle temporelle principale qui pour chaque pas t :</w:t>
      </w:r>
    </w:p>
    <w:p w14:paraId="55EAE512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Calcule tous les Iₙ(t) selon stratégie de perturbation</w:t>
      </w:r>
    </w:p>
    <w:p w14:paraId="2F62C519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Calcule S_i(t) en utilisant l'historique (résout circularité)</w:t>
      </w:r>
    </w:p>
    <w:p w14:paraId="7B301696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 à jour tous les termes (An, fn, φn, etc.) via dynamics.py</w:t>
      </w:r>
    </w:p>
    <w:p w14:paraId="7EDF75C5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Calcule En(t) et On(t) avec nos définitions claires</w:t>
      </w:r>
    </w:p>
    <w:p w14:paraId="5DB5FB61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Applique la régulation G(x) via regulation.py</w:t>
      </w:r>
    </w:p>
    <w:p w14:paraId="297998F9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Calcule S(t) global</w:t>
      </w:r>
    </w:p>
    <w:p w14:paraId="38EE4F0A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Mesure cpu_step avec time.perf_counter()</w:t>
      </w:r>
    </w:p>
    <w:p w14:paraId="295B1085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Calcule toutes les métriques via metrics.py</w:t>
      </w:r>
    </w:p>
    <w:p w14:paraId="259588A6" w14:textId="77777777" w:rsidR="00A9304B" w:rsidRPr="00A9304B" w:rsidRDefault="00A9304B" w:rsidP="00596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 dans CSV (et HDF5 si N&gt;10)</w:t>
      </w:r>
    </w:p>
    <w:p w14:paraId="74A802F8" w14:textId="77777777" w:rsidR="00A9304B" w:rsidRPr="00A9304B" w:rsidRDefault="00A9304B" w:rsidP="00596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Gestion des états précédents pour calcul des deltas</w:t>
      </w:r>
    </w:p>
    <w:p w14:paraId="6C86ECE9" w14:textId="77777777" w:rsidR="00A9304B" w:rsidRPr="00A9304B" w:rsidRDefault="00A9304B" w:rsidP="00596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des différents modes statique/dynamique selon config</w:t>
      </w:r>
    </w:p>
    <w:p w14:paraId="0F3B9A69" w14:textId="77777777" w:rsidR="00A9304B" w:rsidRPr="00A9304B" w:rsidRDefault="00A9304B" w:rsidP="00596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Détection "mode alerte" si écart &gt;3σ sur critères non-déclencheurs</w:t>
      </w:r>
    </w:p>
    <w:p w14:paraId="7C9F7A0B" w14:textId="77777777" w:rsidR="00A9304B" w:rsidRPr="00A9304B" w:rsidRDefault="00A9304B" w:rsidP="00596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Écriture fichiers séparés A_n_{id}.csv, f_n_{id}.csv si N&gt;10</w:t>
      </w:r>
    </w:p>
    <w:p w14:paraId="0D19F847" w14:textId="77777777" w:rsidR="00A9304B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Module 6: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validate_config.py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Validation configuration</w:t>
      </w:r>
    </w:p>
    <w:p w14:paraId="38566E12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66C97DCE" w14:textId="77777777" w:rsidR="00A9304B" w:rsidRPr="00A9304B" w:rsidRDefault="00A9304B" w:rsidP="00596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validate_config(config_path)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qui vérifie :</w:t>
      </w:r>
    </w:p>
    <w:p w14:paraId="5AEC3CCC" w14:textId="77777777" w:rsidR="00A9304B" w:rsidRPr="00A9304B" w:rsidRDefault="00A9304B" w:rsidP="00596A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Présence des sections : system, strates, spiral, to_calibrate</w:t>
      </w:r>
    </w:p>
    <w:p w14:paraId="33E54CB4" w14:textId="77777777" w:rsidR="00A9304B" w:rsidRPr="00A9304B" w:rsidRDefault="00A9304B" w:rsidP="00596A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N&gt;0, T&gt;0, seed définie</w:t>
      </w:r>
    </w:p>
    <w:p w14:paraId="7EBC731F" w14:textId="77777777" w:rsidR="00A9304B" w:rsidRPr="00A9304B" w:rsidRDefault="00A9304B" w:rsidP="00596A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len(strates) == N</w:t>
      </w:r>
    </w:p>
    <w:p w14:paraId="1E997562" w14:textId="77777777" w:rsidR="00A9304B" w:rsidRPr="00A9304B" w:rsidRDefault="00A9304B" w:rsidP="00596A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Chaque strate a : A0, f0, alpha, beta, k, x0, w</w:t>
      </w:r>
    </w:p>
    <w:p w14:paraId="0038F384" w14:textId="77777777" w:rsidR="00A9304B" w:rsidRPr="00A9304B" w:rsidRDefault="00A9304B" w:rsidP="00596A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Paramètres spiral : phi, epsilon, omega, theta</w:t>
      </w:r>
    </w:p>
    <w:p w14:paraId="23E2CA4C" w14:textId="77777777" w:rsidR="00A9304B" w:rsidRPr="00A9304B" w:rsidRDefault="00A9304B" w:rsidP="00596A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Seuils dans to_calibrate : variance_d2S, entropy_S, gamma_n, env_n, sigma_n</w:t>
      </w:r>
    </w:p>
    <w:p w14:paraId="4E779A0E" w14:textId="77777777" w:rsidR="00A9304B" w:rsidRPr="00A9304B" w:rsidRDefault="00A9304B" w:rsidP="00596A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Note: "Seuils théoriques initiaux, à modifier après runs de calibration"</w:t>
      </w:r>
    </w:p>
    <w:p w14:paraId="5D5DE825" w14:textId="77777777" w:rsidR="00A9304B" w:rsidRPr="00A9304B" w:rsidRDefault="00A9304B" w:rsidP="00596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generate_default_config(N, T)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Génère config par défaut</w:t>
      </w:r>
    </w:p>
    <w:p w14:paraId="769FC435" w14:textId="77777777" w:rsidR="00A9304B" w:rsidRPr="00A9304B" w:rsidRDefault="00A9304B" w:rsidP="00596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update_config_threshold(config, criterion, new_value, reason)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</w:t>
      </w:r>
    </w:p>
    <w:p w14:paraId="6A370D41" w14:textId="77777777" w:rsidR="00A9304B" w:rsidRDefault="00A9304B" w:rsidP="00596A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 à jour un seuil et log la modification</w:t>
      </w:r>
    </w:p>
    <w:p w14:paraId="658239AD" w14:textId="77777777" w:rsidR="0096150A" w:rsidRPr="0096150A" w:rsidRDefault="0096150A" w:rsidP="00961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615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Validation des modes de perturbation (type, t0, amplitude)</w:t>
      </w:r>
    </w:p>
    <w:p w14:paraId="4FEB9E01" w14:textId="53BE6B84" w:rsidR="0096150A" w:rsidRPr="0096150A" w:rsidRDefault="0096150A" w:rsidP="00961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615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Vérification cohérence des poids w_{ni}</w:t>
      </w:r>
    </w:p>
    <w:p w14:paraId="1D196561" w14:textId="77F6E2B8" w:rsidR="0096150A" w:rsidRPr="0096150A" w:rsidRDefault="0096150A" w:rsidP="00961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615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 exploration.detect_fractal_patterns == True, vérifier :</w:t>
      </w:r>
    </w:p>
    <w:p w14:paraId="72530BFB" w14:textId="2120AC6D" w:rsidR="0096150A" w:rsidRPr="0096150A" w:rsidRDefault="0096150A" w:rsidP="00E175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615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exploration.metrics est une liste non vide</w:t>
      </w:r>
    </w:p>
    <w:p w14:paraId="76FFA2E7" w14:textId="3A9E1A39" w:rsidR="0096150A" w:rsidRPr="0096150A" w:rsidRDefault="0096150A" w:rsidP="00E175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615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exploration.window_sizes est une liste non vide</w:t>
      </w:r>
    </w:p>
    <w:p w14:paraId="48196863" w14:textId="42811CA3" w:rsidR="0096150A" w:rsidRPr="0096150A" w:rsidRDefault="0096150A" w:rsidP="00E175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615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 &lt; exploration.fractal_threshold &lt; 1</w:t>
      </w:r>
    </w:p>
    <w:p w14:paraId="6183560D" w14:textId="6D56EFF2" w:rsidR="002D7CA8" w:rsidRPr="00A9304B" w:rsidRDefault="0096150A" w:rsidP="00E175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615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Message clair dans le log si config fractale valide (“Fractal motif detection config: OK”)</w:t>
      </w:r>
    </w:p>
    <w:p w14:paraId="30AA2D65" w14:textId="77777777" w:rsidR="00A9304B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7: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analyze.py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Analyse et raffinement</w:t>
      </w:r>
    </w:p>
    <w:p w14:paraId="008DAEA1" w14:textId="77777777" w:rsidR="002D3741" w:rsidRDefault="002D3741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</w:pPr>
    </w:p>
    <w:p w14:paraId="7FFF1409" w14:textId="726F6D0B" w:rsidR="00946CC1" w:rsidRPr="00946CC1" w:rsidRDefault="00946CC1" w:rsidP="00946CC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46CC1">
        <w:rPr>
          <w:rFonts w:ascii="Times New Roman" w:hAnsi="Times New Roman" w:cs="Times New Roman"/>
          <w:color w:val="000000"/>
          <w:kern w:val="0"/>
          <w14:ligatures w14:val="none"/>
        </w:rPr>
        <w:t>NOTE FPS – Plasticité méthodologique :</w:t>
      </w:r>
    </w:p>
    <w:p w14:paraId="4B30480A" w14:textId="77B0881D" w:rsidR="002D3741" w:rsidRPr="00946CC1" w:rsidRDefault="00946CC1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46CC1">
        <w:rPr>
          <w:rFonts w:ascii="Times New Roman" w:hAnsi="Times New Roman" w:cs="Times New Roman"/>
          <w:color w:val="000000"/>
          <w:kern w:val="0"/>
          <w14:ligatures w14:val="none"/>
        </w:rPr>
        <w:t>Le processus de raffinements/ajustements de seuils, critères, et dynamiques doit être itératif et réversible.</w:t>
      </w:r>
    </w:p>
    <w:p w14:paraId="76CCAE6D" w14:textId="77777777" w:rsidR="002D3741" w:rsidRDefault="002D3741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</w:pPr>
    </w:p>
    <w:p w14:paraId="0B9C3A09" w14:textId="164882C0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036B238B" w14:textId="77777777" w:rsidR="00A9304B" w:rsidRPr="00A9304B" w:rsidRDefault="00A9304B" w:rsidP="00596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analyze_criteria_and_refine(logs_batch, config)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qui :</w:t>
      </w:r>
    </w:p>
    <w:p w14:paraId="403F4EC8" w14:textId="77777777" w:rsidR="00A9304B" w:rsidRPr="00A9304B" w:rsidRDefault="00A9304B" w:rsidP="00596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Analyse 5 runs d'un batch</w:t>
      </w:r>
    </w:p>
    <w:p w14:paraId="57BE2CD7" w14:textId="77777777" w:rsidR="00A9304B" w:rsidRPr="00A9304B" w:rsidRDefault="00A9304B" w:rsidP="00596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Vérifie franchissement des seuils pour chaque critère</w:t>
      </w:r>
    </w:p>
    <w:p w14:paraId="35CB1A4F" w14:textId="77777777" w:rsidR="00A9304B" w:rsidRPr="00A9304B" w:rsidRDefault="00A9304B" w:rsidP="00596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Déclenche raffinements si seuil franchi sur &gt;50% des runs</w:t>
      </w:r>
    </w:p>
    <w:p w14:paraId="4BBD193F" w14:textId="77777777" w:rsidR="00A9304B" w:rsidRPr="00A9304B" w:rsidRDefault="00A9304B" w:rsidP="00596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Actions de raffinement par critère :</w:t>
      </w:r>
    </w:p>
    <w:p w14:paraId="307E69D8" w14:textId="77777777" w:rsidR="00A9304B" w:rsidRPr="00A9304B" w:rsidRDefault="00A9304B" w:rsidP="00596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refine_fluidity(config)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ajuste γₙ(t), envₙ(x,t)</w:t>
      </w:r>
    </w:p>
    <w:p w14:paraId="7CAF42C8" w14:textId="77777777" w:rsidR="00A9304B" w:rsidRPr="00A9304B" w:rsidRDefault="00A9304B" w:rsidP="00596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refine_stability(config)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ajuste σ(x), αₙ</w:t>
      </w:r>
    </w:p>
    <w:p w14:paraId="6AA1DF26" w14:textId="77777777" w:rsidR="00A9304B" w:rsidRPr="00A9304B" w:rsidRDefault="00A9304B" w:rsidP="00596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refine_resilience(config)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ajuste αₙ, βₙ</w:t>
      </w:r>
    </w:p>
    <w:p w14:paraId="5EFAB59B" w14:textId="77777777" w:rsidR="00A9304B" w:rsidRPr="00A9304B" w:rsidRDefault="00A9304B" w:rsidP="00596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refine_innovation(config)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ajuste θ(t), η(t), μₙ(t)</w:t>
      </w:r>
    </w:p>
    <w:p w14:paraId="5315DE5D" w14:textId="77777777" w:rsidR="00A9304B" w:rsidRPr="00A9304B" w:rsidRDefault="00A9304B" w:rsidP="00596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refine_regulation(config)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ajuste βₙ, G(x)</w:t>
      </w:r>
    </w:p>
    <w:p w14:paraId="09007493" w14:textId="77777777" w:rsidR="00A9304B" w:rsidRPr="00A9304B" w:rsidRDefault="00A9304B" w:rsidP="00596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refine_cpu(config)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optimise complexité</w:t>
      </w:r>
    </w:p>
    <w:p w14:paraId="7184D642" w14:textId="77777777" w:rsidR="00A9304B" w:rsidRPr="00A9304B" w:rsidRDefault="00A9304B" w:rsidP="00596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refine_chronic_effort(config)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ajuste αₙ, μₙ(t), σₙ(t)</w:t>
      </w:r>
    </w:p>
    <w:p w14:paraId="101C9E49" w14:textId="77777777" w:rsidR="00A9304B" w:rsidRPr="00A9304B" w:rsidRDefault="00A9304B" w:rsidP="00596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refine_transient_effort(config)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ajuste w_{ni}</w:t>
      </w:r>
    </w:p>
    <w:p w14:paraId="34F1172F" w14:textId="77777777" w:rsidR="00A9304B" w:rsidRPr="00A9304B" w:rsidRDefault="00A9304B" w:rsidP="00596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log_refinement(changelog_path, date, run_id, criterion, old_value, new_value, reason)</w:t>
      </w:r>
    </w:p>
    <w:p w14:paraId="2013368D" w14:textId="77777777" w:rsidR="00A9304B" w:rsidRPr="00A9304B" w:rsidRDefault="00A9304B" w:rsidP="00596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compute_correlation_effort_cpu(effort_history, cpu_history)</w:t>
      </w:r>
    </w:p>
    <w:p w14:paraId="1C2075D9" w14:textId="77777777" w:rsidR="00A9304B" w:rsidRPr="00A9304B" w:rsidRDefault="00A9304B" w:rsidP="00596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export_threshold_journal(threshold_history, output_path)</w:t>
      </w:r>
    </w:p>
    <w:p w14:paraId="2455C945" w14:textId="77777777" w:rsidR="00A9304B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8: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perturbations.py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Gestion des perturbations</w:t>
      </w:r>
    </w:p>
    <w:p w14:paraId="0A1721D4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3479799D" w14:textId="77777777" w:rsidR="00A9304B" w:rsidRPr="00A9304B" w:rsidRDefault="00A9304B" w:rsidP="00596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generate_perturbation(t, config)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avec types :</w:t>
      </w:r>
    </w:p>
    <w:p w14:paraId="333B4D55" w14:textId="77777777" w:rsidR="00A9304B" w:rsidRPr="00A9304B" w:rsidRDefault="00A9304B" w:rsidP="00596A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"choc" : impulsion à t0 avec amplitude</w:t>
      </w:r>
    </w:p>
    <w:p w14:paraId="051292CB" w14:textId="77777777" w:rsidR="00A9304B" w:rsidRPr="00A9304B" w:rsidRDefault="00A9304B" w:rsidP="00596A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"rampe" : croissance linéaire de 0 à amplitude</w:t>
      </w:r>
    </w:p>
    <w:p w14:paraId="34963237" w14:textId="77777777" w:rsidR="00A9304B" w:rsidRPr="00A9304B" w:rsidRDefault="00A9304B" w:rsidP="00596A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"sinus" : amplitude·sin(2π·freq·t)</w:t>
      </w:r>
    </w:p>
    <w:p w14:paraId="011131DD" w14:textId="77777777" w:rsidR="00A9304B" w:rsidRPr="00A9304B" w:rsidRDefault="00A9304B" w:rsidP="00596A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"bruit" : random.uniform(-amplitude, amplitude)</w:t>
      </w:r>
    </w:p>
    <w:p w14:paraId="0BB2A283" w14:textId="77777777" w:rsidR="00A9304B" w:rsidRPr="00A9304B" w:rsidRDefault="00A9304B" w:rsidP="00596A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"none" : pas de perturbation</w:t>
      </w:r>
    </w:p>
    <w:p w14:paraId="5F112A0C" w14:textId="77777777" w:rsidR="00A9304B" w:rsidRPr="00A9304B" w:rsidRDefault="00A9304B" w:rsidP="00596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apply_perturbation_to_In(In_array, perturbation_value)</w:t>
      </w:r>
    </w:p>
    <w:p w14:paraId="3086E504" w14:textId="77777777" w:rsidR="00A9304B" w:rsidRPr="00A9304B" w:rsidRDefault="00A9304B" w:rsidP="00596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generate_perturbation_sequence(T, dt, perturbation_configs)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</w:t>
      </w:r>
    </w:p>
    <w:p w14:paraId="420C93BC" w14:textId="77777777" w:rsidR="00A9304B" w:rsidRPr="00A9304B" w:rsidRDefault="00A9304B" w:rsidP="00596A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Pour combiner plusieurs perturbations</w:t>
      </w:r>
    </w:p>
    <w:p w14:paraId="778C5F7F" w14:textId="77777777" w:rsidR="00A9304B" w:rsidRPr="00A9304B" w:rsidRDefault="00A9304B" w:rsidP="00596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Paramètres de perturbation : type, t0, amplitude, durée, fréquence</w:t>
      </w:r>
    </w:p>
    <w:p w14:paraId="5F3880EC" w14:textId="77777777" w:rsidR="00A9304B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9: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visualize.py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Visualisation</w:t>
      </w:r>
    </w:p>
    <w:p w14:paraId="15B6CC42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20C6B062" w14:textId="77777777" w:rsidR="00A9304B" w:rsidRPr="00A9304B" w:rsidRDefault="00A9304B" w:rsidP="00596A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plot_signal_evolution(t_array, S_array, title="")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Évolution S(t)</w:t>
      </w:r>
    </w:p>
    <w:p w14:paraId="0169601E" w14:textId="77777777" w:rsidR="00A9304B" w:rsidRPr="00A9304B" w:rsidRDefault="00A9304B" w:rsidP="00596A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plot_strata_comparison(t_array, An_arrays, fn_arrays)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Par strate</w:t>
      </w:r>
    </w:p>
    <w:p w14:paraId="4299216F" w14:textId="77777777" w:rsidR="00A9304B" w:rsidRPr="00A9304B" w:rsidRDefault="00A9304B" w:rsidP="00596A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plot_phase_diagram(phi_n_arrays)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Diagramme de phase</w:t>
      </w:r>
    </w:p>
    <w:p w14:paraId="07A4848F" w14:textId="77777777" w:rsidR="00A9304B" w:rsidRPr="00A9304B" w:rsidRDefault="00A9304B" w:rsidP="00596A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plot_metrics_dashboard(metrics_history)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Tableau de bord complet</w:t>
      </w:r>
    </w:p>
    <w:p w14:paraId="4D7E09BC" w14:textId="77777777" w:rsidR="00A9304B" w:rsidRPr="00A9304B" w:rsidRDefault="00A9304B" w:rsidP="00596A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create_empirical_grid(scores_dict)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avec icônes/couleurs :</w:t>
      </w:r>
    </w:p>
    <w:p w14:paraId="77485C71" w14:textId="77777777" w:rsidR="00A9304B" w:rsidRPr="00A9304B" w:rsidRDefault="00A9304B" w:rsidP="00596A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Note 1 : </w:t>
      </w:r>
      <w:r w:rsidRPr="00A9304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✖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rouge - Rupture/Chaotique</w:t>
      </w:r>
    </w:p>
    <w:p w14:paraId="2E0F5184" w14:textId="77777777" w:rsidR="00A9304B" w:rsidRPr="00A9304B" w:rsidRDefault="00A9304B" w:rsidP="00596A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 2 : ▲ orange - Instable</w:t>
      </w:r>
    </w:p>
    <w:p w14:paraId="1CB6EF2D" w14:textId="77777777" w:rsidR="00A9304B" w:rsidRPr="00A9304B" w:rsidRDefault="00A9304B" w:rsidP="00596A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 3 : ● jaune - Fonctionnel</w:t>
      </w:r>
    </w:p>
    <w:p w14:paraId="310249FF" w14:textId="77777777" w:rsidR="00A9304B" w:rsidRPr="00A9304B" w:rsidRDefault="00A9304B" w:rsidP="00596A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Note 4 : </w:t>
      </w:r>
      <w:r w:rsidRPr="00A9304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vert - Harmonieux</w:t>
      </w:r>
    </w:p>
    <w:p w14:paraId="3FDD7B67" w14:textId="77777777" w:rsidR="00A9304B" w:rsidRPr="00A9304B" w:rsidRDefault="00A9304B" w:rsidP="00596A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 5 : ∞ bleu doré - FPS-idéal</w:t>
      </w:r>
    </w:p>
    <w:p w14:paraId="2ED3E800" w14:textId="77777777" w:rsidR="00A9304B" w:rsidRPr="00A9304B" w:rsidRDefault="00A9304B" w:rsidP="00596A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animate_spiral_evolution(data, output_path)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Animation temps réel</w:t>
      </w:r>
    </w:p>
    <w:p w14:paraId="127809B7" w14:textId="77777777" w:rsidR="00A9304B" w:rsidRPr="00A9304B" w:rsidRDefault="00A9304B" w:rsidP="00596A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plot_fps_vs_kuramoto(fps_data, kuramoto_data)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Comparaison</w:t>
      </w:r>
    </w:p>
    <w:p w14:paraId="2219706C" w14:textId="77777777" w:rsidR="00A9304B" w:rsidRPr="00A9304B" w:rsidRDefault="00A9304B" w:rsidP="00596A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generate_correlation_matrix(criteria_terms_mapping)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Matrice critère↔termes</w:t>
      </w:r>
    </w:p>
    <w:p w14:paraId="44FAA8E4" w14:textId="77777777" w:rsidR="00A9304B" w:rsidRPr="00A9304B" w:rsidRDefault="00A9304B" w:rsidP="00596A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export_html_report(all_data, output_path)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Rapport HTML complet</w:t>
      </w:r>
    </w:p>
    <w:p w14:paraId="5F2DFB82" w14:textId="77777777" w:rsidR="00A9304B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10: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test_fps.py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Tests unitaires</w:t>
      </w:r>
    </w:p>
    <w:p w14:paraId="02168B6A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35EF052D" w14:textId="77777777" w:rsidR="00A9304B" w:rsidRPr="00A9304B" w:rsidRDefault="00A9304B" w:rsidP="00596A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Tests pour chaque fonction compute avec modes statique/dynamique :</w:t>
      </w:r>
    </w:p>
    <w:p w14:paraId="2DA65483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test_compute_gamma_static()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assert == 1.0</w:t>
      </w:r>
    </w:p>
    <w:p w14:paraId="6104E2CE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test_compute_gamma_dynamic()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assert valeur sigmoïde correcte</w:t>
      </w:r>
    </w:p>
    <w:p w14:paraId="137DE20A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test_compute_gamma_n_static()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et 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test_compute_gamma_n_dynamic()</w:t>
      </w:r>
    </w:p>
    <w:p w14:paraId="5F554E02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test_compute_env_n_static()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et 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test_compute_env_n_dynamic()</w:t>
      </w:r>
    </w:p>
    <w:p w14:paraId="669E7B4A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test_compute_sigma()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vérifier formule sigmoïde</w:t>
      </w:r>
    </w:p>
    <w:p w14:paraId="68ECBA8B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test_compute_An()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test_compute_fn()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5CBD5F94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test_compute_S_i()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vérifier résolution circularité</w:t>
      </w:r>
    </w:p>
    <w:p w14:paraId="68089EFC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test_compute_En_On()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vérifier cohérence</w:t>
      </w:r>
    </w:p>
    <w:p w14:paraId="2DC80ACE" w14:textId="77777777" w:rsidR="00A9304B" w:rsidRPr="00A9304B" w:rsidRDefault="00A9304B" w:rsidP="00596A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Tests de validation :</w:t>
      </w:r>
    </w:p>
    <w:p w14:paraId="6E5351D5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test_validate_config_valid()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et 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test_validate_config_invalid()</w:t>
      </w:r>
    </w:p>
    <w:p w14:paraId="0D773FC9" w14:textId="77777777" w:rsidR="00A9304B" w:rsidRPr="00A9304B" w:rsidRDefault="00A9304B" w:rsidP="00596A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Tests de perturbations :</w:t>
      </w:r>
    </w:p>
    <w:p w14:paraId="32D6A89C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test_perturbation_choc()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test_perturbation_rampe()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700F310D" w14:textId="77777777" w:rsidR="00A9304B" w:rsidRPr="00A9304B" w:rsidRDefault="00A9304B" w:rsidP="00596A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Tests d'intégration :</w:t>
      </w:r>
    </w:p>
    <w:p w14:paraId="11D9AB66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test_full_simulation_fps()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test_full_simulation_kuramoto()</w:t>
      </w:r>
    </w:p>
    <w:p w14:paraId="66911C47" w14:textId="77777777" w:rsidR="00A9304B" w:rsidRPr="00A9304B" w:rsidRDefault="00A9304B" w:rsidP="00596A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Tests de performance :</w:t>
      </w:r>
    </w:p>
    <w:p w14:paraId="67F6C0C8" w14:textId="77777777" w:rsidR="00A9304B" w:rsidRPr="00A9304B" w:rsidRDefault="00A9304B" w:rsidP="00596A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test_cpu_step_bounds()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vérifier temps &lt; seuil</w:t>
      </w:r>
    </w:p>
    <w:p w14:paraId="004EB591" w14:textId="77777777" w:rsidR="00A9304B" w:rsidRPr="00A9304B" w:rsidRDefault="00A9304B" w:rsidP="00596A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Tests de régulation G(x) pour chaque archétype</w:t>
      </w:r>
    </w:p>
    <w:p w14:paraId="66982748" w14:textId="77777777" w:rsidR="00A9304B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11: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utils.py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Utilitaires</w:t>
      </w:r>
    </w:p>
    <w:p w14:paraId="7627EA6B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7458FD5C" w14:textId="77777777" w:rsidR="00A9304B" w:rsidRPr="00A9304B" w:rsidRDefault="00A9304B" w:rsidP="0059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merge_logs(log_files, output_path)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Fusion CSV multiples</w:t>
      </w:r>
    </w:p>
    <w:p w14:paraId="14FCA13E" w14:textId="77777777" w:rsidR="00A9304B" w:rsidRPr="00A9304B" w:rsidRDefault="00A9304B" w:rsidP="0059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load_simulation_state(checkpoint_path)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Charger état sauvegardé</w:t>
      </w:r>
    </w:p>
    <w:p w14:paraId="3AC293E0" w14:textId="77777777" w:rsidR="00A9304B" w:rsidRPr="00A9304B" w:rsidRDefault="00A9304B" w:rsidP="0059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save_simulation_state(state, checkpoint_path)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Sauvegarder état</w:t>
      </w:r>
    </w:p>
    <w:p w14:paraId="55AFD5BC" w14:textId="77777777" w:rsidR="00A9304B" w:rsidRPr="00A9304B" w:rsidRDefault="00A9304B" w:rsidP="0059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replay_from_logs(csv_path)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Rejouer simulation depuis logs</w:t>
      </w:r>
    </w:p>
    <w:p w14:paraId="55A77393" w14:textId="77777777" w:rsidR="00A9304B" w:rsidRPr="00A9304B" w:rsidRDefault="00A9304B" w:rsidP="0059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compare_runs(run1_path, run2_path, metrics)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Comparateur</w:t>
      </w:r>
    </w:p>
    <w:p w14:paraId="1409A5EC" w14:textId="77777777" w:rsidR="00A9304B" w:rsidRPr="00A9304B" w:rsidRDefault="00A9304B" w:rsidP="0059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batch_runner(configs_list, parallel=True)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Runs parallèles</w:t>
      </w:r>
    </w:p>
    <w:p w14:paraId="512F0834" w14:textId="77777777" w:rsidR="00A9304B" w:rsidRPr="00A9304B" w:rsidRDefault="00A9304B" w:rsidP="0059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export_to_hdf5(data_dict, hdf5_path)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Export gros volumes</w:t>
      </w:r>
    </w:p>
    <w:p w14:paraId="145A98F2" w14:textId="77777777" w:rsidR="00A9304B" w:rsidRPr="00A9304B" w:rsidRDefault="00A9304B" w:rsidP="0059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generate_run_id()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ID unique pour chaque run</w:t>
      </w:r>
    </w:p>
    <w:p w14:paraId="72AA3E86" w14:textId="77777777" w:rsidR="00A9304B" w:rsidRPr="00A9304B" w:rsidRDefault="00A9304B" w:rsidP="00596A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setup_directories()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Créer structure dossiers logs/results</w:t>
      </w:r>
    </w:p>
    <w:p w14:paraId="082D86E1" w14:textId="77777777" w:rsidR="00A9304B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12: </w:t>
      </w:r>
      <w:r w:rsidRPr="00A9304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kuramoto.py</w:t>
      </w: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- Oscillateurs de Kuramoto (contrôle)</w:t>
      </w:r>
    </w:p>
    <w:p w14:paraId="559C244D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62299183" w14:textId="77777777" w:rsidR="00A9304B" w:rsidRPr="00A9304B" w:rsidRDefault="00A9304B" w:rsidP="00596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kuramoto_step(phases, frequencies, K, N, dt)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</w:t>
      </w:r>
    </w:p>
    <w:p w14:paraId="6FC02BDF" w14:textId="77777777" w:rsidR="00A9304B" w:rsidRPr="00A9304B" w:rsidRDefault="00A9304B" w:rsidP="00596AA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dφᵢ/dt = ωᵢ + (K/N)·Σⱼsin(φⱼ-φᵢ)</w:t>
      </w:r>
    </w:p>
    <w:p w14:paraId="3A600FAF" w14:textId="77777777" w:rsidR="00A9304B" w:rsidRPr="00A9304B" w:rsidRDefault="00A9304B" w:rsidP="00596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compute_kuramoto_order(phases)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(1/N)·Σₙexp(iφₙ)</w:t>
      </w:r>
    </w:p>
    <w:p w14:paraId="12468837" w14:textId="77777777" w:rsidR="00A9304B" w:rsidRPr="00A9304B" w:rsidRDefault="00A9304B" w:rsidP="00596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run_kuramoto_simulation(config)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Version complète Kuramoto</w:t>
      </w:r>
    </w:p>
    <w:p w14:paraId="36E45F14" w14:textId="77777777" w:rsidR="00A9304B" w:rsidRPr="00A9304B" w:rsidRDefault="00A9304B" w:rsidP="00596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Paramètres : K=0.5, N=20, ωᵢ~U[0,1]</w:t>
      </w:r>
    </w:p>
    <w:p w14:paraId="72204579" w14:textId="77777777" w:rsidR="00A9304B" w:rsidRDefault="00A9304B" w:rsidP="00596A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Mêmes métriques loguées que FPS pour comparaison</w:t>
      </w:r>
    </w:p>
    <w:p w14:paraId="726C3893" w14:textId="3CC35304" w:rsidR="00D149E7" w:rsidRPr="006A200B" w:rsidRDefault="00305A08" w:rsidP="006A20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A20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1</w:t>
      </w:r>
      <w:r w:rsidR="006A20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</w:t>
      </w:r>
      <w:r w:rsidRPr="006A20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 </w:t>
      </w:r>
      <w:r w:rsidR="007D79B0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explore</w:t>
      </w:r>
      <w:r w:rsidRPr="006A200B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.py</w:t>
      </w:r>
      <w:r w:rsidRPr="006A20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</w:t>
      </w:r>
      <w:r w:rsidR="007D79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–</w:t>
      </w:r>
      <w:r w:rsidRPr="006A20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="007D79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Exploration, détection </w:t>
      </w:r>
      <w:r w:rsidR="00FE184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d’émergence et d’anomalie FPS</w:t>
      </w:r>
    </w:p>
    <w:p w14:paraId="46426ED0" w14:textId="77777777" w:rsidR="00D149E7" w:rsidRDefault="00D149E7" w:rsidP="006A200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</w:pPr>
    </w:p>
    <w:p w14:paraId="470DD2D1" w14:textId="77777777" w:rsidR="00E016B2" w:rsidRDefault="00D149E7" w:rsidP="00D149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8A75D3">
        <w:rPr>
          <w:rFonts w:ascii="Times New Roman" w:hAnsi="Times New Roman" w:cs="Times New Roman"/>
          <w:color w:val="000000"/>
          <w:kern w:val="0"/>
          <w14:ligatures w14:val="none"/>
        </w:rPr>
        <w:t>NOTE FPS – Plasticité méthodologique :</w:t>
      </w:r>
    </w:p>
    <w:p w14:paraId="7AB41418" w14:textId="012A1900" w:rsidR="00D149E7" w:rsidRPr="00D149E7" w:rsidRDefault="00D149E7" w:rsidP="00D149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149E7">
        <w:rPr>
          <w:rFonts w:ascii="Times New Roman" w:hAnsi="Times New Roman" w:cs="Times New Roman"/>
          <w:color w:val="000000"/>
          <w:kern w:val="0"/>
          <w14:ligatures w14:val="none"/>
        </w:rPr>
        <w:t>Ce module capture les phénomènes non anticipés ou émergents.</w:t>
      </w:r>
    </w:p>
    <w:p w14:paraId="6973DF2B" w14:textId="77777777" w:rsidR="00D149E7" w:rsidRPr="00D149E7" w:rsidRDefault="00D149E7" w:rsidP="00D149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149E7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Il doit rester ouvert, extensible, et permettre à chaque contributeur d’ajouter ses propres détecteurs ou analyses.</w:t>
      </w:r>
    </w:p>
    <w:p w14:paraId="1D45579B" w14:textId="77777777" w:rsidR="00D149E7" w:rsidRPr="00D149E7" w:rsidRDefault="00D149E7" w:rsidP="00D149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149E7">
        <w:rPr>
          <w:rFonts w:ascii="Times New Roman" w:hAnsi="Times New Roman" w:cs="Times New Roman"/>
          <w:color w:val="000000"/>
          <w:kern w:val="0"/>
          <w14:ligatures w14:val="none"/>
        </w:rPr>
        <w:t>Toute émergence ou anomalie détectée est loguée, traçable (avec seed/config), et sujette à reproductibilité.</w:t>
      </w:r>
    </w:p>
    <w:p w14:paraId="49EBB374" w14:textId="083E86C4" w:rsidR="00D149E7" w:rsidRPr="00D149E7" w:rsidRDefault="00D149E7" w:rsidP="006A200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149E7">
        <w:rPr>
          <w:rFonts w:ascii="Times New Roman" w:hAnsi="Times New Roman" w:cs="Times New Roman"/>
          <w:color w:val="000000"/>
          <w:kern w:val="0"/>
          <w14:ligatures w14:val="none"/>
        </w:rPr>
        <w:t>Les seuils, méthodes et types de détection sont adaptables après les runs initiaux et l’analyse des premières émergences.</w:t>
      </w:r>
    </w:p>
    <w:p w14:paraId="0AE47758" w14:textId="77777777" w:rsidR="00D149E7" w:rsidRDefault="00D149E7" w:rsidP="006A200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</w:pPr>
    </w:p>
    <w:p w14:paraId="1728C6C3" w14:textId="72503A96" w:rsidR="00305A08" w:rsidRPr="006A200B" w:rsidRDefault="00305A08" w:rsidP="006A200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6A200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À implémenter dans ce module :</w:t>
      </w:r>
    </w:p>
    <w:p w14:paraId="2F5D342F" w14:textId="77777777" w:rsidR="00197754" w:rsidRPr="000447C1" w:rsidRDefault="00197754" w:rsidP="00596AA8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detect_anomalies(data, metrics, threshold=3.0, min_duration=3)</w:t>
      </w:r>
    </w:p>
    <w:p w14:paraId="25A7BCA0" w14:textId="77777777" w:rsidR="00197754" w:rsidRPr="00197754" w:rsidRDefault="00197754" w:rsidP="00197754">
      <w:pPr>
        <w:spacing w:before="100" w:beforeAutospacing="1" w:after="100" w:afterAutospacing="1" w:line="240" w:lineRule="auto"/>
        <w:ind w:left="720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Détecte les séquences persistantes de valeurs hors-norme sur chaque métrique (au-delà de threshold * σ, durée minimale min_duration).</w:t>
      </w:r>
    </w:p>
    <w:p w14:paraId="2EFC1FE4" w14:textId="77777777" w:rsidR="00197754" w:rsidRPr="00197754" w:rsidRDefault="00197754" w:rsidP="00197754">
      <w:pPr>
        <w:spacing w:before="100" w:beforeAutospacing="1" w:after="100" w:afterAutospacing="1" w:line="240" w:lineRule="auto"/>
        <w:ind w:left="720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Retourne une list[dict] avec format structuré (event_type, t_start, t_end, metric, value, severity).</w:t>
      </w:r>
    </w:p>
    <w:p w14:paraId="19603889" w14:textId="77777777" w:rsidR="00197754" w:rsidRPr="000447C1" w:rsidRDefault="00197754" w:rsidP="00596AA8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detect_spiral_bifurcations(data, phase_metric='C(t)', threshold=np.pi)</w:t>
      </w:r>
    </w:p>
    <w:p w14:paraId="1B6596EB" w14:textId="77777777" w:rsidR="00197754" w:rsidRPr="00197754" w:rsidRDefault="00197754" w:rsidP="00197754">
      <w:pPr>
        <w:spacing w:before="100" w:beforeAutospacing="1" w:after="100" w:afterAutospacing="1" w:line="240" w:lineRule="auto"/>
        <w:ind w:left="720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Analyse les changements de phase/bifurcations dans la métrique d’accord spiralé.</w:t>
      </w:r>
    </w:p>
    <w:p w14:paraId="235B8339" w14:textId="77777777" w:rsidR="00197754" w:rsidRPr="000447C1" w:rsidRDefault="00197754" w:rsidP="00596AA8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detect_harmonic_emergence(data, signal_metric='S(t)', n_harmonics=5, window=100, step=10)</w:t>
      </w:r>
    </w:p>
    <w:p w14:paraId="08C5F0FC" w14:textId="77777777" w:rsidR="00197754" w:rsidRPr="00197754" w:rsidRDefault="00197754" w:rsidP="00197754">
      <w:pPr>
        <w:spacing w:before="100" w:beforeAutospacing="1" w:after="100" w:afterAutospacing="1" w:line="240" w:lineRule="auto"/>
        <w:ind w:left="720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Utilise une FFT glissante pour détecter l’apparition de nouvelles harmoniques dans le signal global.</w:t>
      </w:r>
    </w:p>
    <w:p w14:paraId="2CBAADC5" w14:textId="77777777" w:rsidR="00197754" w:rsidRPr="000447C1" w:rsidRDefault="00197754" w:rsidP="00596AA8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explore_phase_space(data, metric='S(t)', window=50, min_diagonal_length=5)</w:t>
      </w:r>
    </w:p>
    <w:p w14:paraId="10A91737" w14:textId="77777777" w:rsidR="00197754" w:rsidRDefault="00197754" w:rsidP="00197754">
      <w:pPr>
        <w:spacing w:before="100" w:beforeAutospacing="1" w:after="100" w:afterAutospacing="1" w:line="240" w:lineRule="auto"/>
        <w:ind w:left="720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Recurrence plot : cherche les motifs récurrents/cycles attracteurs dans l’espace de phase. Retourne des événements structurés.</w:t>
      </w:r>
    </w:p>
    <w:p w14:paraId="5A957AE1" w14:textId="1E6FDF04" w:rsidR="00716578" w:rsidRDefault="00D60040" w:rsidP="00D60040">
      <w:pPr>
        <w:pStyle w:val="p1"/>
        <w:numPr>
          <w:ilvl w:val="0"/>
          <w:numId w:val="24"/>
        </w:numPr>
        <w:divId w:val="1868064129"/>
      </w:pPr>
      <w:r w:rsidRPr="00D60040">
        <w:rPr>
          <w:rStyle w:val="s1"/>
        </w:rPr>
        <w:t>detect_fractal_patterns(data, metrics=['S(t)', 'C(t)', 'effort(t)'], window_sizes=[1, 10, 100], threshold=0.8)</w:t>
      </w:r>
      <w:r>
        <w:rPr>
          <w:rStyle w:val="s1"/>
        </w:rPr>
        <w:t xml:space="preserve"> </w:t>
      </w:r>
      <w:r w:rsidR="00716578">
        <w:rPr>
          <w:rStyle w:val="s1"/>
        </w:rPr>
        <w:t>Analyse multi-échelles (recurrence plot, corrélation glissante, fractal dimension, etc.) sur les signaux S(t), C(t), effort(t), etc.</w:t>
      </w:r>
    </w:p>
    <w:p w14:paraId="3398011A" w14:textId="77777777" w:rsidR="00716578" w:rsidRDefault="00716578" w:rsidP="00596AA8">
      <w:pPr>
        <w:pStyle w:val="p1"/>
        <w:numPr>
          <w:ilvl w:val="1"/>
          <w:numId w:val="22"/>
        </w:numPr>
        <w:divId w:val="1868064129"/>
      </w:pPr>
      <w:r>
        <w:rPr>
          <w:rStyle w:val="s1"/>
        </w:rPr>
        <w:t>Détecte et logue automatiquement :</w:t>
      </w:r>
    </w:p>
    <w:p w14:paraId="696F037B" w14:textId="77777777" w:rsidR="00716578" w:rsidRDefault="00716578">
      <w:pPr>
        <w:pStyle w:val="p1"/>
        <w:ind w:left="1440"/>
        <w:divId w:val="1868064129"/>
      </w:pPr>
      <w:r>
        <w:rPr>
          <w:rStyle w:val="s1"/>
        </w:rPr>
        <w:t>• périodes de motifs auto-similaires (pattern récurrent)</w:t>
      </w:r>
    </w:p>
    <w:p w14:paraId="62E578FF" w14:textId="77777777" w:rsidR="00716578" w:rsidRDefault="00716578">
      <w:pPr>
        <w:pStyle w:val="p1"/>
        <w:ind w:left="1440"/>
        <w:divId w:val="1868064129"/>
      </w:pPr>
      <w:r>
        <w:rPr>
          <w:rStyle w:val="s1"/>
        </w:rPr>
        <w:t>• score de similarité fractale (&gt; threshold du config)</w:t>
      </w:r>
    </w:p>
    <w:p w14:paraId="185FBD62" w14:textId="77777777" w:rsidR="00716578" w:rsidRDefault="00716578">
      <w:pPr>
        <w:pStyle w:val="p1"/>
        <w:ind w:left="1440"/>
        <w:divId w:val="1868064129"/>
      </w:pPr>
      <w:r>
        <w:rPr>
          <w:rStyle w:val="s1"/>
        </w:rPr>
        <w:t>• échelle (fenêtre d’observation), t_start, t_end</w:t>
      </w:r>
    </w:p>
    <w:p w14:paraId="2BF11DE9" w14:textId="77777777" w:rsidR="00716578" w:rsidRDefault="00716578">
      <w:pPr>
        <w:pStyle w:val="p1"/>
        <w:ind w:left="1440"/>
        <w:divId w:val="1868064129"/>
      </w:pPr>
      <w:r>
        <w:rPr>
          <w:rStyle w:val="s1"/>
        </w:rPr>
        <w:t>• Exporte dans fractal_events_&lt;run_id&gt;.csv</w:t>
      </w:r>
    </w:p>
    <w:p w14:paraId="5C154E28" w14:textId="77777777" w:rsidR="00716578" w:rsidRDefault="00716578">
      <w:pPr>
        <w:pStyle w:val="p1"/>
        <w:ind w:left="1440"/>
        <w:divId w:val="1868064129"/>
      </w:pPr>
      <w:r>
        <w:rPr>
          <w:rStyle w:val="s1"/>
        </w:rPr>
        <w:lastRenderedPageBreak/>
        <w:t>• Section “Motifs fractals détectés” générée dans exploration_report_&lt;run_id&gt;.md</w:t>
      </w:r>
    </w:p>
    <w:p w14:paraId="38643E8E" w14:textId="77777777" w:rsidR="00716578" w:rsidRDefault="00716578" w:rsidP="00596AA8">
      <w:pPr>
        <w:pStyle w:val="p1"/>
        <w:numPr>
          <w:ilvl w:val="1"/>
          <w:numId w:val="22"/>
        </w:numPr>
        <w:divId w:val="1868064129"/>
      </w:pPr>
      <w:r>
        <w:rPr>
          <w:rStyle w:val="s1"/>
        </w:rPr>
        <w:t>Paramètres contrôlés par config.json :</w:t>
      </w:r>
    </w:p>
    <w:p w14:paraId="78C0A83F" w14:textId="77777777" w:rsidR="00716578" w:rsidRDefault="00716578">
      <w:pPr>
        <w:pStyle w:val="p1"/>
        <w:ind w:left="1440"/>
        <w:divId w:val="1868064129"/>
      </w:pPr>
      <w:r>
        <w:rPr>
          <w:rStyle w:val="s1"/>
        </w:rPr>
        <w:t>• window_sizes (échelles testées)</w:t>
      </w:r>
    </w:p>
    <w:p w14:paraId="120370DA" w14:textId="77777777" w:rsidR="00716578" w:rsidRDefault="00716578">
      <w:pPr>
        <w:pStyle w:val="p1"/>
        <w:ind w:left="1440"/>
        <w:divId w:val="1868064129"/>
      </w:pPr>
      <w:r>
        <w:rPr>
          <w:rStyle w:val="s1"/>
        </w:rPr>
        <w:t>• fractal_threshold</w:t>
      </w:r>
    </w:p>
    <w:p w14:paraId="05C1FBE0" w14:textId="4EA30F06" w:rsidR="002D14E6" w:rsidRPr="00EF22DB" w:rsidRDefault="00716578" w:rsidP="00EF22DB">
      <w:pPr>
        <w:pStyle w:val="p1"/>
        <w:ind w:left="1440"/>
        <w:divId w:val="1868064129"/>
      </w:pPr>
      <w:r>
        <w:rPr>
          <w:rStyle w:val="s1"/>
        </w:rPr>
        <w:t>• metrics à surveiller</w:t>
      </w:r>
    </w:p>
    <w:p w14:paraId="41EC58BF" w14:textId="77777777" w:rsidR="00197754" w:rsidRPr="000447C1" w:rsidRDefault="00197754" w:rsidP="00596AA8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format_value_for_csv(value)</w:t>
      </w:r>
    </w:p>
    <w:p w14:paraId="231560F8" w14:textId="77777777" w:rsidR="00197754" w:rsidRDefault="00197754" w:rsidP="00197754">
      <w:pPr>
        <w:spacing w:before="100" w:beforeAutospacing="1" w:after="100" w:afterAutospacing="1" w:line="240" w:lineRule="auto"/>
        <w:ind w:left="720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Assure l’export correct de valeurs complexes dans les logs (array/list → JSON, float/int → str…).</w:t>
      </w:r>
    </w:p>
    <w:p w14:paraId="7FB353E0" w14:textId="77777777" w:rsidR="000447C1" w:rsidRDefault="000447C1" w:rsidP="00596AA8">
      <w:pPr>
        <w:pStyle w:val="p1"/>
        <w:numPr>
          <w:ilvl w:val="0"/>
          <w:numId w:val="23"/>
        </w:numPr>
        <w:divId w:val="501120795"/>
      </w:pPr>
      <w:r>
        <w:rPr>
          <w:rStyle w:val="s1"/>
        </w:rPr>
        <w:t>Fonction log_fractal_events(events, csv_path)</w:t>
      </w:r>
    </w:p>
    <w:p w14:paraId="6CE4E27A" w14:textId="10E9BA19" w:rsidR="005961EE" w:rsidRPr="000447C1" w:rsidRDefault="000447C1" w:rsidP="000447C1">
      <w:pPr>
        <w:pStyle w:val="p1"/>
        <w:ind w:left="708"/>
        <w:divId w:val="501120795"/>
      </w:pPr>
      <w:r>
        <w:rPr>
          <w:rStyle w:val="s1"/>
        </w:rPr>
        <w:t>Mise à jour automatique du rapport d’exploration (section “Motifs fractals détectés”)</w:t>
      </w:r>
    </w:p>
    <w:p w14:paraId="0635CBCF" w14:textId="77777777" w:rsidR="00197754" w:rsidRPr="000447C1" w:rsidRDefault="00197754" w:rsidP="00596AA8">
      <w:pPr>
        <w:pStyle w:val="Paragraphedeliste"/>
        <w:numPr>
          <w:ilvl w:val="0"/>
          <w:numId w:val="23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log_events(events, csv_path)</w:t>
      </w:r>
    </w:p>
    <w:p w14:paraId="58D88323" w14:textId="77777777" w:rsidR="00197754" w:rsidRPr="00197754" w:rsidRDefault="00197754" w:rsidP="00197754">
      <w:pPr>
        <w:spacing w:before="100" w:beforeAutospacing="1" w:after="100" w:afterAutospacing="1" w:line="240" w:lineRule="auto"/>
        <w:ind w:left="720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Écrit le log CSV des émergences, colonnes : event_type, t_start, t_end, metric, value, severity.</w:t>
      </w:r>
    </w:p>
    <w:p w14:paraId="052BC5BD" w14:textId="77777777" w:rsidR="00197754" w:rsidRPr="000447C1" w:rsidRDefault="00197754" w:rsidP="00596AA8">
      <w:pPr>
        <w:pStyle w:val="Paragraphedeliste"/>
        <w:numPr>
          <w:ilvl w:val="0"/>
          <w:numId w:val="23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run_exploration(run_data_path, output_dir, config=None)</w:t>
      </w:r>
    </w:p>
    <w:p w14:paraId="7B4D85F9" w14:textId="77777777" w:rsidR="00197754" w:rsidRPr="00197754" w:rsidRDefault="00197754" w:rsidP="00197754">
      <w:pPr>
        <w:spacing w:before="100" w:beforeAutospacing="1" w:after="100" w:afterAutospacing="1" w:line="240" w:lineRule="auto"/>
        <w:ind w:left="720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Orchestration complète :</w:t>
      </w:r>
    </w:p>
    <w:p w14:paraId="6819A900" w14:textId="5A8BCA13" w:rsidR="00197754" w:rsidRPr="000447C1" w:rsidRDefault="00197754" w:rsidP="00596AA8">
      <w:pPr>
        <w:pStyle w:val="Paragraphedeliste"/>
        <w:numPr>
          <w:ilvl w:val="1"/>
          <w:numId w:val="23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Charge les logs du run (CSV/HDF5)</w:t>
      </w:r>
    </w:p>
    <w:p w14:paraId="3B755578" w14:textId="2508C1A2" w:rsidR="00197754" w:rsidRPr="000447C1" w:rsidRDefault="00197754" w:rsidP="00596AA8">
      <w:pPr>
        <w:pStyle w:val="Paragraphedeliste"/>
        <w:numPr>
          <w:ilvl w:val="1"/>
          <w:numId w:val="23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Lance tous les détecteurs sur les métriques définies</w:t>
      </w:r>
    </w:p>
    <w:p w14:paraId="1F5CA8B9" w14:textId="26602028" w:rsidR="00197754" w:rsidRPr="000447C1" w:rsidRDefault="00197754" w:rsidP="00596AA8">
      <w:pPr>
        <w:pStyle w:val="Paragraphedeliste"/>
        <w:numPr>
          <w:ilvl w:val="1"/>
          <w:numId w:val="23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Agrège les événements et les exporte dans emergence_events_&lt;run_id&gt;.csv</w:t>
      </w:r>
    </w:p>
    <w:p w14:paraId="40C189AA" w14:textId="17F79D01" w:rsidR="00197754" w:rsidRPr="000447C1" w:rsidRDefault="00197754" w:rsidP="00596AA8">
      <w:pPr>
        <w:pStyle w:val="Paragraphedeliste"/>
        <w:numPr>
          <w:ilvl w:val="1"/>
          <w:numId w:val="23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Génère un rapport Markdown détaillé</w:t>
      </w:r>
    </w:p>
    <w:p w14:paraId="5BCB0B09" w14:textId="77777777" w:rsidR="00197754" w:rsidRPr="00197754" w:rsidRDefault="00197754" w:rsidP="00596AA8">
      <w:pPr>
        <w:numPr>
          <w:ilvl w:val="0"/>
          <w:numId w:val="18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generate_report(events, report_path)</w:t>
      </w:r>
    </w:p>
    <w:p w14:paraId="17732EAA" w14:textId="46280926" w:rsidR="00197754" w:rsidRPr="00197754" w:rsidRDefault="00197754" w:rsidP="00197754">
      <w:pPr>
        <w:spacing w:before="100" w:beforeAutospacing="1" w:after="100" w:afterAutospacing="1" w:line="240" w:lineRule="auto"/>
        <w:ind w:left="720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Génère un rapport lisible :</w:t>
      </w:r>
    </w:p>
    <w:p w14:paraId="38D1F3CB" w14:textId="559DF7DA" w:rsidR="00197754" w:rsidRPr="000447C1" w:rsidRDefault="00197754" w:rsidP="00596AA8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Titre, date, total d’événements</w:t>
      </w:r>
    </w:p>
    <w:p w14:paraId="698289E3" w14:textId="60ACB036" w:rsidR="00197754" w:rsidRPr="000447C1" w:rsidRDefault="00197754" w:rsidP="00596AA8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Regroupement par type et sévérité</w:t>
      </w:r>
    </w:p>
    <w:p w14:paraId="4FF0ACD2" w14:textId="434DC0EF" w:rsidR="00197754" w:rsidRPr="000447C1" w:rsidRDefault="00197754" w:rsidP="00596AA8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Détails sur les cycles/bifurcations majeurs (top 5)</w:t>
      </w:r>
    </w:p>
    <w:p w14:paraId="5F22C895" w14:textId="3C948996" w:rsidR="00197754" w:rsidRPr="000447C1" w:rsidRDefault="00197754" w:rsidP="00596AA8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0447C1">
        <w:rPr>
          <w:rFonts w:ascii="Times New Roman" w:hAnsi="Times New Roman" w:cs="Times New Roman"/>
          <w:kern w:val="0"/>
          <w14:ligatures w14:val="none"/>
        </w:rPr>
        <w:t>Pour chaque événement : t_start-t_end, metric, valeur(s), sévérité</w:t>
      </w:r>
    </w:p>
    <w:p w14:paraId="5475E33B" w14:textId="77777777" w:rsidR="00197754" w:rsidRPr="00197754" w:rsidRDefault="00197754" w:rsidP="00197754">
      <w:p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</w:p>
    <w:p w14:paraId="499B25E0" w14:textId="77777777" w:rsidR="00197754" w:rsidRPr="00197754" w:rsidRDefault="00197754" w:rsidP="00197754">
      <w:pPr>
        <w:spacing w:before="100" w:beforeAutospacing="1" w:after="100" w:afterAutospacing="1" w:line="240" w:lineRule="auto"/>
        <w:outlineLvl w:val="3"/>
        <w:divId w:val="1007294475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7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 :</w:t>
      </w:r>
    </w:p>
    <w:p w14:paraId="6008DB3D" w14:textId="77777777" w:rsidR="00197754" w:rsidRPr="00197754" w:rsidRDefault="00197754" w:rsidP="00596AA8">
      <w:pPr>
        <w:numPr>
          <w:ilvl w:val="0"/>
          <w:numId w:val="19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Fichiers CSV/HDF5 standards FPS (1 ligne par pas de temps, colonnes : t, S(t), C(t), A_spiral(t), effort(t), etc.)</w:t>
      </w:r>
    </w:p>
    <w:p w14:paraId="4ECF9D55" w14:textId="77777777" w:rsidR="00197754" w:rsidRPr="00197754" w:rsidRDefault="00197754" w:rsidP="00596AA8">
      <w:pPr>
        <w:numPr>
          <w:ilvl w:val="0"/>
          <w:numId w:val="19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Configurations des seuils, métriques à surveiller</w:t>
      </w:r>
    </w:p>
    <w:p w14:paraId="0DD3AE7B" w14:textId="77777777" w:rsidR="00197754" w:rsidRPr="00197754" w:rsidRDefault="00197754" w:rsidP="00197754">
      <w:p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</w:p>
    <w:p w14:paraId="0CD96E0B" w14:textId="77777777" w:rsidR="00197754" w:rsidRPr="00197754" w:rsidRDefault="00197754" w:rsidP="00197754">
      <w:pPr>
        <w:spacing w:before="100" w:beforeAutospacing="1" w:after="100" w:afterAutospacing="1" w:line="240" w:lineRule="auto"/>
        <w:outlineLvl w:val="3"/>
        <w:divId w:val="1007294475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7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 :</w:t>
      </w:r>
    </w:p>
    <w:p w14:paraId="0C5F48CF" w14:textId="77777777" w:rsidR="00197754" w:rsidRPr="00197754" w:rsidRDefault="00197754" w:rsidP="00596AA8">
      <w:pPr>
        <w:numPr>
          <w:ilvl w:val="0"/>
          <w:numId w:val="20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emergence_events_&lt;run_id&gt;.csv : toutes les émergences et anomalies loguées, prêtes pour post-analyse ou visualisation</w:t>
      </w:r>
    </w:p>
    <w:p w14:paraId="3E78D224" w14:textId="77777777" w:rsidR="00197754" w:rsidRPr="00197754" w:rsidRDefault="00197754" w:rsidP="00596AA8">
      <w:pPr>
        <w:numPr>
          <w:ilvl w:val="0"/>
          <w:numId w:val="20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exploration_report_&lt;run_id&gt;.md : rapport synthétique et lisible</w:t>
      </w:r>
    </w:p>
    <w:p w14:paraId="3C22779C" w14:textId="77777777" w:rsidR="00197754" w:rsidRPr="00197754" w:rsidRDefault="00197754" w:rsidP="00596AA8">
      <w:pPr>
        <w:numPr>
          <w:ilvl w:val="0"/>
          <w:numId w:val="20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(optionnel) figures de recurrence plot, FFT, phase, pour vérification visuelle</w:t>
      </w:r>
    </w:p>
    <w:p w14:paraId="11536EEC" w14:textId="77777777" w:rsidR="00197754" w:rsidRPr="00197754" w:rsidRDefault="00197754" w:rsidP="00197754">
      <w:p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</w:p>
    <w:p w14:paraId="48D2FFA4" w14:textId="77777777" w:rsidR="00197754" w:rsidRPr="00197754" w:rsidRDefault="00197754" w:rsidP="00197754">
      <w:pPr>
        <w:spacing w:before="100" w:beforeAutospacing="1" w:after="100" w:afterAutospacing="1" w:line="240" w:lineRule="auto"/>
        <w:outlineLvl w:val="3"/>
        <w:divId w:val="1007294475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97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Intégration/Utilisation :</w:t>
      </w:r>
    </w:p>
    <w:p w14:paraId="61A62159" w14:textId="77777777" w:rsidR="00197754" w:rsidRPr="00197754" w:rsidRDefault="00197754" w:rsidP="00596AA8">
      <w:pPr>
        <w:numPr>
          <w:ilvl w:val="0"/>
          <w:numId w:val="21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Appelé automatiquement après chaque run ou batch de simulation, ou en exploration “offline” de logs existants.</w:t>
      </w:r>
    </w:p>
    <w:p w14:paraId="3D5A4D51" w14:textId="77777777" w:rsidR="00197754" w:rsidRPr="00197754" w:rsidRDefault="00197754" w:rsidP="00596AA8">
      <w:pPr>
        <w:numPr>
          <w:ilvl w:val="0"/>
          <w:numId w:val="21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Compatible avec la gestion des seeds/config pour assurer la reproductibilité.</w:t>
      </w:r>
    </w:p>
    <w:p w14:paraId="4C54EB2D" w14:textId="77777777" w:rsidR="00197754" w:rsidRPr="00197754" w:rsidRDefault="00197754" w:rsidP="00596AA8">
      <w:pPr>
        <w:numPr>
          <w:ilvl w:val="0"/>
          <w:numId w:val="21"/>
        </w:numPr>
        <w:spacing w:before="100" w:beforeAutospacing="1" w:after="100" w:afterAutospacing="1" w:line="240" w:lineRule="auto"/>
        <w:divId w:val="1007294475"/>
        <w:rPr>
          <w:rFonts w:ascii="Times New Roman" w:hAnsi="Times New Roman" w:cs="Times New Roman"/>
          <w:kern w:val="0"/>
          <w14:ligatures w14:val="none"/>
        </w:rPr>
      </w:pPr>
      <w:r w:rsidRPr="00197754">
        <w:rPr>
          <w:rFonts w:ascii="Times New Roman" w:hAnsi="Times New Roman" w:cs="Times New Roman"/>
          <w:kern w:val="0"/>
          <w14:ligatures w14:val="none"/>
        </w:rPr>
        <w:t>Peut tourner en tâche indépendante ou en pipeline parallèle à l’analyse stricte.</w:t>
      </w:r>
    </w:p>
    <w:p w14:paraId="6F5ABD09" w14:textId="77777777" w:rsidR="00BD17BB" w:rsidRPr="00A9304B" w:rsidRDefault="00BD17BB" w:rsidP="00BD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163089" w14:textId="77777777" w:rsidR="00A9304B" w:rsidRPr="00A9304B" w:rsidRDefault="00A9304B" w:rsidP="00A930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F1D92BA" wp14:editId="6C92BFBC">
                <wp:extent cx="5760720" cy="1270"/>
                <wp:effectExtent l="0" t="31750" r="0" b="36830"/>
                <wp:docPr id="4792797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C872C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GGbW8P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D50E217" w14:textId="77777777" w:rsidR="00A9304B" w:rsidRPr="00A9304B" w:rsidRDefault="00A9304B" w:rsidP="00A93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930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ÉLÉMENTS RESTANTS SANS MODULE SPÉCIFIQUE</w:t>
      </w:r>
    </w:p>
    <w:p w14:paraId="22FE82E5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Fichiers de configuration à créer :</w:t>
      </w:r>
    </w:p>
    <w:p w14:paraId="18F04C4F" w14:textId="4833C9D1" w:rsidR="00A9304B" w:rsidRPr="00294D87" w:rsidRDefault="00A9304B" w:rsidP="00294D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config.json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Structure complète avec sections</w:t>
      </w:r>
      <w:r w:rsidR="00B57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system/strates/spiral</w:t>
      </w:r>
      <w:r w:rsidR="00B5752C">
        <w:rPr>
          <w:rFonts w:eastAsia="Times New Roman"/>
          <w:i/>
          <w:iCs/>
        </w:rPr>
        <w:t>/</w:t>
      </w:r>
      <w:r w:rsidR="00294D87" w:rsidRPr="00B5752C">
        <w:rPr>
          <w:rFonts w:eastAsia="Times New Roman"/>
        </w:rPr>
        <w:t>exploration</w:t>
      </w:r>
      <w:r w:rsidR="00294D87" w:rsidRPr="00294D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Pr="00294D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to_calibrate</w:t>
      </w:r>
    </w:p>
    <w:p w14:paraId="7CCA556A" w14:textId="6C47E79F" w:rsidR="00885270" w:rsidRDefault="00A9304B" w:rsidP="00596AA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Inclure note "Seuils initiaux théoriques, à ajuster après calibration"</w:t>
      </w:r>
      <w:r w:rsidR="008C15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</w:t>
      </w:r>
    </w:p>
    <w:p w14:paraId="6170E0A6" w14:textId="0F88603C" w:rsidR="008C15D3" w:rsidRPr="00A9304B" w:rsidRDefault="008C15D3" w:rsidP="00596AA8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15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 FPS – Plasticité méthodologique 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C15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Les paramètres et formules listés sont issus de la phase 1 et sont destinés à évoluer. Rien n’est figé. Voir la feuille de route FPS.</w:t>
      </w:r>
    </w:p>
    <w:p w14:paraId="475E483C" w14:textId="77777777" w:rsidR="00A9304B" w:rsidRPr="00A9304B" w:rsidRDefault="00A9304B" w:rsidP="00596A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seeds.txt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Log automatique des graines (géré par init.py mais fichier séparé)</w:t>
      </w:r>
    </w:p>
    <w:p w14:paraId="070611D9" w14:textId="77777777" w:rsidR="00A9304B" w:rsidRPr="00A9304B" w:rsidRDefault="00A9304B" w:rsidP="00596A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changelog.txt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Format : "[Date] | RunID | Métrique=valeur | Action | seed="</w:t>
      </w:r>
    </w:p>
    <w:p w14:paraId="0EE76277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Notebooks à créer :</w:t>
      </w:r>
    </w:p>
    <w:p w14:paraId="5DB91E49" w14:textId="77777777" w:rsidR="00A9304B" w:rsidRPr="00A9304B" w:rsidRDefault="00A9304B" w:rsidP="00596A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fps_main.ipynb</w:t>
      </w: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Notebook d'exploration interactive</w:t>
      </w:r>
    </w:p>
    <w:p w14:paraId="21CBB30F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Documentation à maintenir :</w:t>
      </w:r>
    </w:p>
    <w:p w14:paraId="1EA10671" w14:textId="77777777" w:rsidR="00A9304B" w:rsidRPr="00A9304B" w:rsidRDefault="00A9304B" w:rsidP="00596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Matrice de correspondance critère ↔ termes FPS (dans docs/)</w:t>
      </w:r>
    </w:p>
    <w:p w14:paraId="2280D52D" w14:textId="77777777" w:rsidR="00A9304B" w:rsidRPr="00A9304B" w:rsidRDefault="00A9304B" w:rsidP="00596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Journal des seuils avec historique (généré par analyze.py)</w:t>
      </w:r>
    </w:p>
    <w:p w14:paraId="437ED4B2" w14:textId="77777777" w:rsidR="00A9304B" w:rsidRPr="00A9304B" w:rsidRDefault="00A9304B" w:rsidP="00596A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README avec exemples d'utilisation et clarifications :</w:t>
      </w:r>
    </w:p>
    <w:p w14:paraId="73B29717" w14:textId="77777777" w:rsidR="00A9304B" w:rsidRPr="00A9304B" w:rsidRDefault="00A9304B" w:rsidP="00596A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État pré-choc = moyenne |S(t)| sur 10*dt avant perturbation</w:t>
      </w:r>
    </w:p>
    <w:p w14:paraId="255B32CF" w14:textId="77777777" w:rsidR="00A9304B" w:rsidRPr="00A9304B" w:rsidRDefault="00A9304B" w:rsidP="00596A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Seuils initiaux basés sur théorie, à ajuster empiriquement</w:t>
      </w:r>
    </w:p>
    <w:p w14:paraId="36B906CB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Paramètres à définir après phase 1 :</w:t>
      </w:r>
    </w:p>
    <w:p w14:paraId="73465A2E" w14:textId="77777777" w:rsidR="00A9304B" w:rsidRPr="00A9304B" w:rsidRDefault="00A9304B" w:rsidP="00596A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Forme dynamique de φₙ(t) si nécessaire</w:t>
      </w:r>
    </w:p>
    <w:p w14:paraId="6CFE9F01" w14:textId="77777777" w:rsidR="00A9304B" w:rsidRPr="00A9304B" w:rsidRDefault="00A9304B" w:rsidP="00596A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Formes de θ(t) et η(t) pour G(x,t) adaptatif</w:t>
      </w:r>
    </w:p>
    <w:p w14:paraId="7F26D2C9" w14:textId="77777777" w:rsidR="00A9304B" w:rsidRPr="00A9304B" w:rsidRDefault="00A9304B" w:rsidP="00596A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Dynamique de μₙ(t) pour phase 2</w:t>
      </w:r>
    </w:p>
    <w:p w14:paraId="0F7158BE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Processus à documenter :</w:t>
      </w:r>
    </w:p>
    <w:p w14:paraId="0A661DE9" w14:textId="77777777" w:rsidR="00A9304B" w:rsidRPr="00A9304B" w:rsidRDefault="00A9304B" w:rsidP="00596A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Protocole des 5 runs initiaux de calibration</w:t>
      </w:r>
    </w:p>
    <w:p w14:paraId="0A961F8E" w14:textId="77777777" w:rsidR="00A9304B" w:rsidRPr="00A9304B" w:rsidRDefault="00A9304B" w:rsidP="00596A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Workflow d'analyse batch et raffinement</w:t>
      </w:r>
    </w:p>
    <w:p w14:paraId="3C454EFF" w14:textId="77777777" w:rsidR="00A9304B" w:rsidRPr="00A9304B" w:rsidRDefault="00A9304B" w:rsidP="00596A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Procédure de modification des seuils</w:t>
      </w:r>
    </w:p>
    <w:p w14:paraId="49F46042" w14:textId="77777777" w:rsidR="00A9304B" w:rsidRPr="00A9304B" w:rsidRDefault="00A9304B" w:rsidP="00A930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9304B">
        <w:rPr>
          <w:rFonts w:ascii="Times New Roman" w:hAnsi="Times New Roman" w:cs="Times New Roman"/>
          <w:color w:val="000000"/>
          <w:kern w:val="0"/>
          <w14:ligatures w14:val="none"/>
        </w:rPr>
        <w:t>Cette organisation en modules couvre l'intégralité des éléments mentionnés dans la feuille de route FPS, avec une structure claire et modulaire facilitant l'implémentation et les tests.</w:t>
      </w:r>
    </w:p>
    <w:p w14:paraId="06F9E710" w14:textId="77777777" w:rsidR="00482147" w:rsidRDefault="00482147" w:rsidP="00482147">
      <w:pPr>
        <w:spacing w:beforeAutospacing="1" w:after="0" w:afterAutospacing="1" w:line="240" w:lineRule="auto"/>
        <w:divId w:val="1780833814"/>
        <w:rPr>
          <w:rFonts w:ascii="Times New Roman" w:hAnsi="Times New Roman" w:cs="Times New Roman"/>
          <w:kern w:val="0"/>
          <w14:ligatures w14:val="none"/>
        </w:rPr>
      </w:pPr>
      <w:r w:rsidRPr="00482147">
        <w:rPr>
          <w:rFonts w:ascii="Times New Roman" w:hAnsi="Times New Roman" w:cs="Times New Roman"/>
          <w:kern w:val="0"/>
          <w14:ligatures w14:val="none"/>
        </w:rPr>
        <w:t>Les implémentations proposées pour Sᵢ(t), Eₙ(t), Oₙ(t), etc., sont des choix de phase 1, à falsifier et raffiner si besoin.</w:t>
      </w:r>
    </w:p>
    <w:p w14:paraId="4B5E3A62" w14:textId="77777777" w:rsidR="00944E0E" w:rsidRPr="00944E0E" w:rsidRDefault="00944E0E" w:rsidP="00944E0E">
      <w:pPr>
        <w:spacing w:beforeAutospacing="1" w:after="0" w:afterAutospacing="1" w:line="240" w:lineRule="auto"/>
        <w:divId w:val="1754620363"/>
        <w:rPr>
          <w:rFonts w:ascii="Times New Roman" w:eastAsia="Times New Roman" w:hAnsi="Times New Roman" w:cs="Times New Roman"/>
          <w:kern w:val="0"/>
          <w14:ligatures w14:val="none"/>
        </w:rPr>
      </w:pPr>
      <w:r w:rsidRPr="00944E0E">
        <w:rPr>
          <w:rFonts w:ascii="Times New Roman" w:hAnsi="Times New Roman" w:cs="Times New Roman"/>
          <w:kern w:val="0"/>
          <w14:ligatures w14:val="none"/>
        </w:rPr>
        <w:t>Les modes statique/dynamique sont tous testables et activables via la config, et rien n’interdit d’en ajouter ou de modifier une formule si la théorie ou l’expérience le justifie.</w:t>
      </w:r>
    </w:p>
    <w:p w14:paraId="5CFFD1AC" w14:textId="77777777" w:rsidR="009F3D62" w:rsidRPr="009F3D62" w:rsidRDefault="009F3D62" w:rsidP="009F3D62">
      <w:pPr>
        <w:spacing w:beforeAutospacing="1" w:after="0" w:afterAutospacing="1" w:line="240" w:lineRule="auto"/>
        <w:divId w:val="1300962862"/>
        <w:rPr>
          <w:rFonts w:ascii="Times New Roman" w:eastAsia="Times New Roman" w:hAnsi="Times New Roman" w:cs="Times New Roman"/>
          <w:kern w:val="0"/>
          <w14:ligatures w14:val="none"/>
        </w:rPr>
      </w:pPr>
      <w:r w:rsidRPr="009F3D62">
        <w:rPr>
          <w:rFonts w:ascii="Times New Roman" w:hAnsi="Times New Roman" w:cs="Times New Roman"/>
          <w:kern w:val="0"/>
          <w14:ligatures w14:val="none"/>
        </w:rPr>
        <w:t>La plasticité et la réouverture de chaque module sont une partie de la méthode FPS : tout module peut être revisité si l’observation ou le test l’exige.</w:t>
      </w:r>
    </w:p>
    <w:p w14:paraId="77C25976" w14:textId="77777777" w:rsidR="00944E0E" w:rsidRPr="00482147" w:rsidRDefault="00944E0E" w:rsidP="00482147">
      <w:pPr>
        <w:spacing w:beforeAutospacing="1" w:after="0" w:afterAutospacing="1" w:line="240" w:lineRule="auto"/>
        <w:divId w:val="178083381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1A6DA6" w14:textId="77777777" w:rsidR="00013BAF" w:rsidRPr="00A9304B" w:rsidRDefault="00013BAF" w:rsidP="00A9304B"/>
    <w:sectPr w:rsidR="00013BAF" w:rsidRPr="00A93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03A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C78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064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04A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E1454"/>
    <w:multiLevelType w:val="hybridMultilevel"/>
    <w:tmpl w:val="8CB6A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328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56C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C3E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211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B4D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73405"/>
    <w:multiLevelType w:val="hybridMultilevel"/>
    <w:tmpl w:val="0EF079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B57C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90F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E35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A1C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A2012"/>
    <w:multiLevelType w:val="hybridMultilevel"/>
    <w:tmpl w:val="9A38E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47B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A44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974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804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96E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FC56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86C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97F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344C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31503">
    <w:abstractNumId w:val="17"/>
  </w:num>
  <w:num w:numId="2" w16cid:durableId="206572451">
    <w:abstractNumId w:val="11"/>
  </w:num>
  <w:num w:numId="3" w16cid:durableId="903443761">
    <w:abstractNumId w:val="3"/>
  </w:num>
  <w:num w:numId="4" w16cid:durableId="379941918">
    <w:abstractNumId w:val="2"/>
  </w:num>
  <w:num w:numId="5" w16cid:durableId="143283794">
    <w:abstractNumId w:val="22"/>
  </w:num>
  <w:num w:numId="6" w16cid:durableId="1395540874">
    <w:abstractNumId w:val="18"/>
  </w:num>
  <w:num w:numId="7" w16cid:durableId="685718864">
    <w:abstractNumId w:val="7"/>
  </w:num>
  <w:num w:numId="8" w16cid:durableId="619846222">
    <w:abstractNumId w:val="20"/>
  </w:num>
  <w:num w:numId="9" w16cid:durableId="1843931875">
    <w:abstractNumId w:val="14"/>
  </w:num>
  <w:num w:numId="10" w16cid:durableId="1895382598">
    <w:abstractNumId w:val="0"/>
  </w:num>
  <w:num w:numId="11" w16cid:durableId="1337153410">
    <w:abstractNumId w:val="9"/>
  </w:num>
  <w:num w:numId="12" w16cid:durableId="488254845">
    <w:abstractNumId w:val="13"/>
  </w:num>
  <w:num w:numId="13" w16cid:durableId="863330134">
    <w:abstractNumId w:val="8"/>
  </w:num>
  <w:num w:numId="14" w16cid:durableId="1718551321">
    <w:abstractNumId w:val="5"/>
  </w:num>
  <w:num w:numId="15" w16cid:durableId="152113341">
    <w:abstractNumId w:val="1"/>
  </w:num>
  <w:num w:numId="16" w16cid:durableId="1208640177">
    <w:abstractNumId w:val="16"/>
  </w:num>
  <w:num w:numId="17" w16cid:durableId="1962303442">
    <w:abstractNumId w:val="24"/>
  </w:num>
  <w:num w:numId="18" w16cid:durableId="987902314">
    <w:abstractNumId w:val="6"/>
  </w:num>
  <w:num w:numId="19" w16cid:durableId="121657511">
    <w:abstractNumId w:val="19"/>
  </w:num>
  <w:num w:numId="20" w16cid:durableId="599265447">
    <w:abstractNumId w:val="12"/>
  </w:num>
  <w:num w:numId="21" w16cid:durableId="997684329">
    <w:abstractNumId w:val="23"/>
  </w:num>
  <w:num w:numId="22" w16cid:durableId="1148013725">
    <w:abstractNumId w:val="21"/>
  </w:num>
  <w:num w:numId="23" w16cid:durableId="629172112">
    <w:abstractNumId w:val="15"/>
  </w:num>
  <w:num w:numId="24" w16cid:durableId="882836223">
    <w:abstractNumId w:val="4"/>
  </w:num>
  <w:num w:numId="25" w16cid:durableId="2074085044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AF"/>
    <w:rsid w:val="00013BAF"/>
    <w:rsid w:val="000447C1"/>
    <w:rsid w:val="000B4439"/>
    <w:rsid w:val="000B5702"/>
    <w:rsid w:val="000E54AC"/>
    <w:rsid w:val="001335C2"/>
    <w:rsid w:val="00146104"/>
    <w:rsid w:val="00197754"/>
    <w:rsid w:val="002318AD"/>
    <w:rsid w:val="00294D87"/>
    <w:rsid w:val="002D14E6"/>
    <w:rsid w:val="002D3741"/>
    <w:rsid w:val="002D7CA8"/>
    <w:rsid w:val="00304D5D"/>
    <w:rsid w:val="00305A08"/>
    <w:rsid w:val="00397EC5"/>
    <w:rsid w:val="00482147"/>
    <w:rsid w:val="004A448D"/>
    <w:rsid w:val="004A473D"/>
    <w:rsid w:val="004D6B94"/>
    <w:rsid w:val="005121DE"/>
    <w:rsid w:val="0051569B"/>
    <w:rsid w:val="00525F23"/>
    <w:rsid w:val="00556411"/>
    <w:rsid w:val="005961EE"/>
    <w:rsid w:val="00596AA8"/>
    <w:rsid w:val="0067600F"/>
    <w:rsid w:val="006A200B"/>
    <w:rsid w:val="00716578"/>
    <w:rsid w:val="00771599"/>
    <w:rsid w:val="007D79B0"/>
    <w:rsid w:val="00812883"/>
    <w:rsid w:val="00834715"/>
    <w:rsid w:val="00885270"/>
    <w:rsid w:val="008A75D3"/>
    <w:rsid w:val="008C1216"/>
    <w:rsid w:val="008C15D3"/>
    <w:rsid w:val="008C2025"/>
    <w:rsid w:val="00937339"/>
    <w:rsid w:val="00944E0E"/>
    <w:rsid w:val="00946CC1"/>
    <w:rsid w:val="0096150A"/>
    <w:rsid w:val="00991BF0"/>
    <w:rsid w:val="009F3D62"/>
    <w:rsid w:val="00A9304B"/>
    <w:rsid w:val="00B5752C"/>
    <w:rsid w:val="00BD17BB"/>
    <w:rsid w:val="00C8566F"/>
    <w:rsid w:val="00D149E7"/>
    <w:rsid w:val="00D447BC"/>
    <w:rsid w:val="00D60040"/>
    <w:rsid w:val="00D823E0"/>
    <w:rsid w:val="00E016B2"/>
    <w:rsid w:val="00E17571"/>
    <w:rsid w:val="00E23C00"/>
    <w:rsid w:val="00E3412C"/>
    <w:rsid w:val="00E91C3F"/>
    <w:rsid w:val="00EF22DB"/>
    <w:rsid w:val="00F13C78"/>
    <w:rsid w:val="00F7346D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63525"/>
  <w15:chartTrackingRefBased/>
  <w15:docId w15:val="{6B4BBB32-B225-4D41-93FF-1CB93739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3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3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3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3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3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3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3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3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3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3BA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3BA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3B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3B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3B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3B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3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3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3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3B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3B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3BA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3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3BA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3BAF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Policepardfaut"/>
    <w:rsid w:val="00013BAF"/>
  </w:style>
  <w:style w:type="character" w:styleId="lev">
    <w:name w:val="Strong"/>
    <w:basedOn w:val="Policepardfaut"/>
    <w:uiPriority w:val="22"/>
    <w:qFormat/>
    <w:rsid w:val="00013BA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13BAF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3BA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3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304B"/>
    <w:rPr>
      <w:rFonts w:ascii="Courier New" w:hAnsi="Courier New" w:cs="Courier New"/>
      <w:kern w:val="0"/>
      <w:sz w:val="20"/>
      <w:szCs w:val="20"/>
      <w14:ligatures w14:val="none"/>
    </w:rPr>
  </w:style>
  <w:style w:type="paragraph" w:customStyle="1" w:styleId="p1">
    <w:name w:val="p1"/>
    <w:basedOn w:val="Normal"/>
    <w:rsid w:val="0048214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Policepardfaut"/>
    <w:rsid w:val="00482147"/>
  </w:style>
  <w:style w:type="paragraph" w:customStyle="1" w:styleId="p2">
    <w:name w:val="p2"/>
    <w:basedOn w:val="Normal"/>
    <w:rsid w:val="00BD17B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Policepardfaut"/>
    <w:rsid w:val="00197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2892</Words>
  <Characters>15906</Characters>
  <Application>Microsoft Office Word</Application>
  <DocSecurity>0</DocSecurity>
  <Lines>132</Lines>
  <Paragraphs>37</Paragraphs>
  <ScaleCrop>false</ScaleCrop>
  <Company/>
  <LinksUpToDate>false</LinksUpToDate>
  <CharactersWithSpaces>18761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Gadal</dc:creator>
  <cp:keywords/>
  <dc:description/>
  <cp:lastModifiedBy>Andréa Gadal</cp:lastModifiedBy>
  <cp:revision>2</cp:revision>
  <dcterms:created xsi:type="dcterms:W3CDTF">2025-05-25T19:15:00Z</dcterms:created>
  <dcterms:modified xsi:type="dcterms:W3CDTF">2025-05-25T19:15:00Z</dcterms:modified>
</cp:coreProperties>
</file>