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54BAF" w14:textId="67B9A440" w:rsidR="00815A0C" w:rsidRDefault="001A7E3F" w:rsidP="001A7E3F">
      <w:pPr>
        <w:jc w:val="right"/>
        <w:rPr>
          <w:rtl/>
        </w:rPr>
      </w:pPr>
      <w:r>
        <w:rPr>
          <w:noProof/>
          <w:rtl/>
        </w:rPr>
        <mc:AlternateContent>
          <mc:Choice Requires="wps">
            <w:drawing>
              <wp:anchor distT="45720" distB="45720" distL="114300" distR="114300" simplePos="0" relativeHeight="251659264" behindDoc="0" locked="0" layoutInCell="1" allowOverlap="1" wp14:anchorId="0023710D" wp14:editId="5B9A9BE4">
                <wp:simplePos x="0" y="0"/>
                <wp:positionH relativeFrom="column">
                  <wp:posOffset>-704850</wp:posOffset>
                </wp:positionH>
                <wp:positionV relativeFrom="paragraph">
                  <wp:posOffset>-571500</wp:posOffset>
                </wp:positionV>
                <wp:extent cx="1828800" cy="561975"/>
                <wp:effectExtent l="0" t="0" r="19050" b="2857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28800" cy="561975"/>
                        </a:xfrm>
                        <a:prstGeom prst="rect">
                          <a:avLst/>
                        </a:prstGeom>
                        <a:solidFill>
                          <a:srgbClr val="FFFFFF"/>
                        </a:solidFill>
                        <a:ln w="9525">
                          <a:solidFill>
                            <a:srgbClr val="000000"/>
                          </a:solidFill>
                          <a:miter lim="800000"/>
                          <a:headEnd/>
                          <a:tailEnd/>
                        </a:ln>
                      </wps:spPr>
                      <wps:txbx>
                        <w:txbxContent>
                          <w:p w14:paraId="18F47B53" w14:textId="77777777" w:rsidR="00D16514" w:rsidRDefault="00D16514" w:rsidP="001A7E3F">
                            <w:pPr>
                              <w:jc w:val="right"/>
                            </w:pPr>
                            <w:r>
                              <w:t>Yehoshua Stern 314963927</w:t>
                            </w:r>
                          </w:p>
                          <w:p w14:paraId="3D347757" w14:textId="762BD360" w:rsidR="00D16514" w:rsidRDefault="00D16514" w:rsidP="001A7E3F">
                            <w:pPr>
                              <w:jc w:val="right"/>
                              <w:rPr>
                                <w:rtl/>
                              </w:rPr>
                            </w:pPr>
                            <w:r>
                              <w:t>Eyal Cohen 207947086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3710D" id="_x0000_t202" coordsize="21600,21600" o:spt="202" path="m,l,21600r21600,l21600,xe">
                <v:stroke joinstyle="miter"/>
                <v:path gradientshapeok="t" o:connecttype="rect"/>
              </v:shapetype>
              <v:shape id="תיבת טקסט 2" o:spid="_x0000_s1026" type="#_x0000_t202" style="position:absolute;margin-left:-55.5pt;margin-top:-45pt;width:2in;height:44.25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GhQAIAAFkEAAAOAAAAZHJzL2Uyb0RvYy54bWysVM2O0zAQviPxDpbvNG3Ubtuo6WrpUkBa&#10;fqSFB3Adp7FwPMZ2myxvwW05ckLaF8rrMHZKW/4uCB+smcz4m5lvZrK4bGtF9sI6CTqno8GQEqE5&#10;FFJvc/r+3frJjBLnmS6YAi1yeiccvVw+frRoTCZSqEAVwhIE0S5rTE4r702WJI5XomZuAEZoNJZg&#10;a+ZRtduksKxB9Fol6XB4kTRgC2OBC+fw63VvpMuIX5aC+zdl6YQnKqeYm4+3jfcm3MlywbKtZaaS&#10;/JAG+4csaiY1Bj1CXTPPyM7K36BqyS04KP2AQ51AWUouYg1YzWj4SzW3FTMi1oLkOHOkyf0/WP56&#10;/9YSWeQ0HU0p0azGJnUP3Zfuc/dAuvvuW/e1uydpIKoxLkP/W4MvfPsUWmx4LNqZG+AfHNGwqpje&#10;iitroakEKzDRUXiZnD3tcVwA2TSvoMB4bOchArWlrUmppHnxAxoZIhgHW3d3bJdoPeEh+CydzYZo&#10;4mibXIzm00kMxrKAE7phrPPPBdQkCDm1OA4xDtvfOB/yOrkEdwdKFmupVFTsdrNSluwZjs46ngP6&#10;T25Kkyan80k66an4K8Qwnj9B1NLjDihZ5xTLwROcWBYIfKaLKHsmVS9jykofGA0k9nT6dtOiY6B5&#10;A8Udcmuhn3XcTRQqsJ8oaXDOc+o+7pgVlKiXGvszH43HYTGiMp5MU1TsuWVzbmGaI1ROPSW9uPJx&#10;mUK+Gq6wj6WMxJ4yOeSK8xv5PuxaWJBzPXqd/gjL7wAAAP//AwBQSwMEFAAGAAgAAAAhAOT+yj/f&#10;AAAACwEAAA8AAABkcnMvZG93bnJldi54bWxMj8FOwzAQRO9I/IO1SNxaJ0BpE+JUCCnlkh4opVy3&#10;8ZJExHYUu234ezYnuL3VjGZnsvVoOnGmwbfOKojnEQiyldOtrRXs34vZCoQPaDV2zpKCH/Kwzq+v&#10;Mky1u9g3Ou9CLTjE+hQVNCH0qZS+asign7ueLGtfbjAY+BxqqQe8cLjp5F0UPUqDreUPDfb00lD1&#10;vTsZBa9NsvjYun0p7zefBZbFJikfDkrd3ozPTyACjeHPDFN9rg45dzq6k9VedApmcRzzmMCURAyT&#10;ZblkOE7aAmSeyf8b8l8AAAD//wMAUEsBAi0AFAAGAAgAAAAhALaDOJL+AAAA4QEAABMAAAAAAAAA&#10;AAAAAAAAAAAAAFtDb250ZW50X1R5cGVzXS54bWxQSwECLQAUAAYACAAAACEAOP0h/9YAAACUAQAA&#10;CwAAAAAAAAAAAAAAAAAvAQAAX3JlbHMvLnJlbHNQSwECLQAUAAYACAAAACEAlnVRoUACAABZBAAA&#10;DgAAAAAAAAAAAAAAAAAuAgAAZHJzL2Uyb0RvYy54bWxQSwECLQAUAAYACAAAACEA5P7KP98AAAAL&#10;AQAADwAAAAAAAAAAAAAAAACaBAAAZHJzL2Rvd25yZXYueG1sUEsFBgAAAAAEAAQA8wAAAKYFAAAA&#10;AA==&#10;">
                <v:textbox>
                  <w:txbxContent>
                    <w:p w14:paraId="18F47B53" w14:textId="77777777" w:rsidR="00D16514" w:rsidRDefault="00D16514" w:rsidP="001A7E3F">
                      <w:pPr>
                        <w:jc w:val="right"/>
                      </w:pPr>
                      <w:r>
                        <w:t>Yehoshua Stern 314963927</w:t>
                      </w:r>
                    </w:p>
                    <w:p w14:paraId="3D347757" w14:textId="762BD360" w:rsidR="00D16514" w:rsidRDefault="00D16514" w:rsidP="001A7E3F">
                      <w:pPr>
                        <w:jc w:val="right"/>
                        <w:rPr>
                          <w:rtl/>
                        </w:rPr>
                      </w:pPr>
                      <w:r>
                        <w:t>Eyal Cohen 207947086</w:t>
                      </w:r>
                    </w:p>
                  </w:txbxContent>
                </v:textbox>
              </v:shape>
            </w:pict>
          </mc:Fallback>
        </mc:AlternateContent>
      </w:r>
    </w:p>
    <w:p w14:paraId="57DF2947" w14:textId="74252141" w:rsidR="001A7E3F" w:rsidRDefault="001A7E3F" w:rsidP="001A7E3F">
      <w:pPr>
        <w:bidi w:val="0"/>
        <w:rPr>
          <w:rFonts w:asciiTheme="majorBidi" w:hAnsiTheme="majorBidi" w:cstheme="majorBidi"/>
          <w:b/>
          <w:bCs/>
          <w:sz w:val="32"/>
          <w:szCs w:val="32"/>
          <w:u w:val="single"/>
        </w:rPr>
      </w:pPr>
      <w:r w:rsidRPr="001A7E3F">
        <w:rPr>
          <w:rFonts w:asciiTheme="majorBidi" w:hAnsiTheme="majorBidi" w:cstheme="majorBidi" w:hint="cs"/>
          <w:b/>
          <w:bCs/>
          <w:sz w:val="32"/>
          <w:szCs w:val="32"/>
          <w:u w:val="single"/>
        </w:rPr>
        <w:t>A</w:t>
      </w:r>
      <w:r w:rsidRPr="001A7E3F">
        <w:rPr>
          <w:rFonts w:asciiTheme="majorBidi" w:hAnsiTheme="majorBidi" w:cstheme="majorBidi"/>
          <w:b/>
          <w:bCs/>
          <w:sz w:val="32"/>
          <w:szCs w:val="32"/>
          <w:u w:val="single"/>
        </w:rPr>
        <w:t xml:space="preserve">ss </w:t>
      </w:r>
      <w:r w:rsidR="00725590">
        <w:rPr>
          <w:rFonts w:asciiTheme="majorBidi" w:hAnsiTheme="majorBidi" w:cstheme="majorBidi"/>
          <w:b/>
          <w:bCs/>
          <w:sz w:val="32"/>
          <w:szCs w:val="32"/>
          <w:u w:val="single"/>
        </w:rPr>
        <w:t>4</w:t>
      </w:r>
      <w:r w:rsidRPr="001A7E3F">
        <w:rPr>
          <w:rFonts w:asciiTheme="majorBidi" w:hAnsiTheme="majorBidi" w:cstheme="majorBidi"/>
          <w:b/>
          <w:bCs/>
          <w:sz w:val="32"/>
          <w:szCs w:val="32"/>
          <w:u w:val="single"/>
        </w:rPr>
        <w:t xml:space="preserve"> NLP report</w:t>
      </w:r>
    </w:p>
    <w:p w14:paraId="32BC2954" w14:textId="77777777" w:rsidR="00F34BDB" w:rsidRDefault="00F34BDB" w:rsidP="00725590">
      <w:pPr>
        <w:bidi w:val="0"/>
        <w:rPr>
          <w:rFonts w:asciiTheme="majorBidi" w:hAnsiTheme="majorBidi" w:cstheme="majorBidi"/>
          <w:b/>
          <w:bCs/>
          <w:u w:val="single"/>
        </w:rPr>
      </w:pPr>
    </w:p>
    <w:p w14:paraId="15BDFFD5" w14:textId="0B0DFD54" w:rsidR="00725590" w:rsidRDefault="00725590" w:rsidP="00F34BDB">
      <w:pPr>
        <w:bidi w:val="0"/>
        <w:rPr>
          <w:rFonts w:asciiTheme="majorBidi" w:hAnsiTheme="majorBidi" w:cstheme="majorBidi"/>
          <w:b/>
          <w:bCs/>
          <w:u w:val="single"/>
        </w:rPr>
      </w:pPr>
      <w:r>
        <w:rPr>
          <w:rFonts w:asciiTheme="majorBidi" w:hAnsiTheme="majorBidi" w:cstheme="majorBidi"/>
          <w:b/>
          <w:bCs/>
          <w:u w:val="single"/>
        </w:rPr>
        <w:t>System description:</w:t>
      </w:r>
    </w:p>
    <w:p w14:paraId="077EBB30" w14:textId="4CA43BA9" w:rsidR="00725590" w:rsidRDefault="00725590" w:rsidP="00725590">
      <w:pPr>
        <w:bidi w:val="0"/>
        <w:spacing w:line="240" w:lineRule="auto"/>
        <w:rPr>
          <w:rFonts w:asciiTheme="majorBidi" w:hAnsiTheme="majorBidi" w:cstheme="majorBidi"/>
        </w:rPr>
      </w:pPr>
      <w:r w:rsidRPr="00725590">
        <w:rPr>
          <w:rFonts w:asciiTheme="majorBidi" w:hAnsiTheme="majorBidi" w:cstheme="majorBidi"/>
        </w:rPr>
        <w:t>After many failed attempts with rule</w:t>
      </w:r>
      <w:r>
        <w:rPr>
          <w:rFonts w:asciiTheme="majorBidi" w:hAnsiTheme="majorBidi" w:cstheme="majorBidi"/>
        </w:rPr>
        <w:t>-</w:t>
      </w:r>
      <w:r w:rsidRPr="00725590">
        <w:rPr>
          <w:rFonts w:asciiTheme="majorBidi" w:hAnsiTheme="majorBidi" w:cstheme="majorBidi"/>
        </w:rPr>
        <w:t>based system, we finally decided to take the</w:t>
      </w:r>
      <w:r>
        <w:rPr>
          <w:rFonts w:asciiTheme="majorBidi" w:hAnsiTheme="majorBidi" w:cstheme="majorBidi"/>
        </w:rPr>
        <w:t xml:space="preserve"> machine learning approach.</w:t>
      </w:r>
    </w:p>
    <w:p w14:paraId="53919EA1" w14:textId="0D44C069" w:rsidR="00725590" w:rsidRDefault="00725590" w:rsidP="00725590">
      <w:pPr>
        <w:bidi w:val="0"/>
        <w:spacing w:line="240" w:lineRule="auto"/>
        <w:rPr>
          <w:rFonts w:asciiTheme="majorBidi" w:hAnsiTheme="majorBidi" w:cstheme="majorBidi"/>
        </w:rPr>
      </w:pPr>
      <w:r>
        <w:rPr>
          <w:rFonts w:asciiTheme="majorBidi" w:hAnsiTheme="majorBidi" w:cstheme="majorBidi"/>
        </w:rPr>
        <w:t>We decided to use linear</w:t>
      </w:r>
      <w:r w:rsidR="00CB6493">
        <w:rPr>
          <w:rFonts w:asciiTheme="majorBidi" w:hAnsiTheme="majorBidi" w:cstheme="majorBidi"/>
        </w:rPr>
        <w:t xml:space="preserve"> </w:t>
      </w:r>
      <w:r>
        <w:rPr>
          <w:rFonts w:asciiTheme="majorBidi" w:hAnsiTheme="majorBidi" w:cstheme="majorBidi"/>
        </w:rPr>
        <w:t xml:space="preserve">regression from the </w:t>
      </w:r>
      <w:proofErr w:type="spellStart"/>
      <w:r>
        <w:rPr>
          <w:rFonts w:asciiTheme="majorBidi" w:hAnsiTheme="majorBidi" w:cstheme="majorBidi"/>
        </w:rPr>
        <w:t>sklearn</w:t>
      </w:r>
      <w:proofErr w:type="spellEnd"/>
      <w:r>
        <w:rPr>
          <w:rFonts w:asciiTheme="majorBidi" w:hAnsiTheme="majorBidi" w:cstheme="majorBidi"/>
        </w:rPr>
        <w:t xml:space="preserve"> library, we saw in our experiments that the simpler the model the better our results</w:t>
      </w:r>
      <w:r w:rsidR="00833BFB">
        <w:rPr>
          <w:rFonts w:asciiTheme="majorBidi" w:hAnsiTheme="majorBidi" w:cstheme="majorBidi"/>
        </w:rPr>
        <w:t xml:space="preserve">, which is reasonable considering the data was </w:t>
      </w:r>
      <w:r w:rsidR="00F34BDB">
        <w:rPr>
          <w:rFonts w:asciiTheme="majorBidi" w:hAnsiTheme="majorBidi" w:cstheme="majorBidi"/>
        </w:rPr>
        <w:t>small</w:t>
      </w:r>
    </w:p>
    <w:p w14:paraId="3DE15259" w14:textId="3B565EB8" w:rsidR="008131CF" w:rsidRDefault="008131CF" w:rsidP="008131CF">
      <w:pPr>
        <w:bidi w:val="0"/>
        <w:spacing w:line="240" w:lineRule="auto"/>
        <w:rPr>
          <w:rFonts w:asciiTheme="majorBidi" w:hAnsiTheme="majorBidi" w:cstheme="majorBidi"/>
        </w:rPr>
      </w:pPr>
      <w:r>
        <w:rPr>
          <w:rFonts w:asciiTheme="majorBidi" w:hAnsiTheme="majorBidi" w:cstheme="majorBidi"/>
        </w:rPr>
        <w:t xml:space="preserve">The model is a binary classifier, 1 for </w:t>
      </w:r>
      <w:proofErr w:type="spellStart"/>
      <w:r>
        <w:rPr>
          <w:rFonts w:asciiTheme="majorBidi" w:hAnsiTheme="majorBidi" w:cstheme="majorBidi"/>
        </w:rPr>
        <w:t>Live_In</w:t>
      </w:r>
      <w:proofErr w:type="spellEnd"/>
      <w:r>
        <w:rPr>
          <w:rFonts w:asciiTheme="majorBidi" w:hAnsiTheme="majorBidi" w:cstheme="majorBidi"/>
        </w:rPr>
        <w:t xml:space="preserve"> relation and 0 for all the rest.</w:t>
      </w:r>
    </w:p>
    <w:p w14:paraId="73DDA336" w14:textId="77777777" w:rsidR="008131CF" w:rsidRDefault="008131CF" w:rsidP="00833BFB">
      <w:pPr>
        <w:bidi w:val="0"/>
        <w:spacing w:line="240" w:lineRule="auto"/>
        <w:rPr>
          <w:rFonts w:asciiTheme="majorBidi" w:hAnsiTheme="majorBidi" w:cstheme="majorBidi"/>
          <w:u w:val="single"/>
        </w:rPr>
      </w:pPr>
    </w:p>
    <w:p w14:paraId="09FCA26C" w14:textId="7B7C8A96" w:rsidR="00833BFB" w:rsidRDefault="00833BFB" w:rsidP="008131CF">
      <w:pPr>
        <w:bidi w:val="0"/>
        <w:spacing w:line="240" w:lineRule="auto"/>
        <w:rPr>
          <w:rFonts w:asciiTheme="majorBidi" w:hAnsiTheme="majorBidi" w:cstheme="majorBidi"/>
          <w:u w:val="single"/>
        </w:rPr>
      </w:pPr>
      <w:r>
        <w:rPr>
          <w:rFonts w:asciiTheme="majorBidi" w:hAnsiTheme="majorBidi" w:cstheme="majorBidi"/>
          <w:u w:val="single"/>
        </w:rPr>
        <w:t>Preparing the data:</w:t>
      </w:r>
    </w:p>
    <w:p w14:paraId="5C80E5F1" w14:textId="4C726E7C" w:rsidR="00833BFB" w:rsidRDefault="00833BFB" w:rsidP="00833BFB">
      <w:pPr>
        <w:bidi w:val="0"/>
        <w:spacing w:line="240" w:lineRule="auto"/>
        <w:rPr>
          <w:rFonts w:asciiTheme="majorBidi" w:hAnsiTheme="majorBidi" w:cstheme="majorBidi"/>
        </w:rPr>
      </w:pPr>
      <w:r>
        <w:rPr>
          <w:rFonts w:asciiTheme="majorBidi" w:hAnsiTheme="majorBidi" w:cstheme="majorBidi"/>
        </w:rPr>
        <w:t xml:space="preserve">We got the sentences from the .txt file and we pulled the data with spacy library, then after we did so we processed the data, for each two entities in a sentence we created a train example, if the entities appeared in the .annotations file and the relation between them was </w:t>
      </w:r>
      <w:proofErr w:type="spellStart"/>
      <w:r>
        <w:rPr>
          <w:rFonts w:asciiTheme="majorBidi" w:hAnsiTheme="majorBidi" w:cstheme="majorBidi"/>
        </w:rPr>
        <w:t>Live_In</w:t>
      </w:r>
      <w:proofErr w:type="spellEnd"/>
      <w:r>
        <w:rPr>
          <w:rFonts w:asciiTheme="majorBidi" w:hAnsiTheme="majorBidi" w:cstheme="majorBidi"/>
        </w:rPr>
        <w:t xml:space="preserve"> we considered this example with y = 1, and if it didn’t we considered it as a bad example with     y = 0</w:t>
      </w:r>
      <w:r w:rsidR="00CB6493">
        <w:rPr>
          <w:rFonts w:asciiTheme="majorBidi" w:hAnsiTheme="majorBidi" w:cstheme="majorBidi"/>
        </w:rPr>
        <w:t>, so basically the data is a binary data, 1 for live-in and 0 to everything else.</w:t>
      </w:r>
    </w:p>
    <w:p w14:paraId="1D77A2F7" w14:textId="6FE77460" w:rsidR="00833BFB" w:rsidRDefault="00833BFB" w:rsidP="00833BFB">
      <w:pPr>
        <w:bidi w:val="0"/>
        <w:spacing w:line="240" w:lineRule="auto"/>
        <w:rPr>
          <w:rFonts w:asciiTheme="majorBidi" w:hAnsiTheme="majorBidi" w:cstheme="majorBidi"/>
        </w:rPr>
      </w:pPr>
      <w:r>
        <w:rPr>
          <w:rFonts w:asciiTheme="majorBidi" w:hAnsiTheme="majorBidi" w:cstheme="majorBidi"/>
        </w:rPr>
        <w:t>The TRAIN.txt file size was 345 lines long, with this method we succeeded to create 7200 training examples</w:t>
      </w:r>
      <w:r w:rsidR="00A004A4">
        <w:rPr>
          <w:rFonts w:asciiTheme="majorBidi" w:hAnsiTheme="majorBidi" w:cstheme="majorBidi"/>
        </w:rPr>
        <w:t>.</w:t>
      </w:r>
    </w:p>
    <w:p w14:paraId="4845BAEF" w14:textId="77777777" w:rsidR="008131CF" w:rsidRDefault="008131CF" w:rsidP="00CB6493">
      <w:pPr>
        <w:bidi w:val="0"/>
        <w:spacing w:line="240" w:lineRule="auto"/>
        <w:rPr>
          <w:rFonts w:asciiTheme="majorBidi" w:hAnsiTheme="majorBidi" w:cstheme="majorBidi"/>
          <w:u w:val="single"/>
        </w:rPr>
      </w:pPr>
    </w:p>
    <w:p w14:paraId="66A1C685" w14:textId="18CB3F3D" w:rsidR="00CB6493" w:rsidRDefault="00CB6493" w:rsidP="008131CF">
      <w:pPr>
        <w:bidi w:val="0"/>
        <w:spacing w:line="240" w:lineRule="auto"/>
        <w:rPr>
          <w:rFonts w:asciiTheme="majorBidi" w:hAnsiTheme="majorBidi" w:cstheme="majorBidi"/>
          <w:u w:val="single"/>
        </w:rPr>
      </w:pPr>
      <w:r>
        <w:rPr>
          <w:rFonts w:asciiTheme="majorBidi" w:hAnsiTheme="majorBidi" w:cstheme="majorBidi"/>
          <w:u w:val="single"/>
        </w:rPr>
        <w:t>Features:</w:t>
      </w:r>
    </w:p>
    <w:p w14:paraId="1D686EBA" w14:textId="1EC2CB1C" w:rsidR="00CB6493" w:rsidRDefault="00CB6493" w:rsidP="00CB6493">
      <w:pPr>
        <w:bidi w:val="0"/>
        <w:spacing w:line="240" w:lineRule="auto"/>
        <w:rPr>
          <w:rFonts w:asciiTheme="majorBidi" w:hAnsiTheme="majorBidi" w:cstheme="majorBidi"/>
          <w:u w:val="single"/>
        </w:rPr>
      </w:pPr>
      <w:r>
        <w:rPr>
          <w:rFonts w:asciiTheme="majorBidi" w:hAnsiTheme="majorBidi" w:cstheme="majorBidi"/>
        </w:rPr>
        <w:t xml:space="preserve">When creating the features we wanted to keep it as simple as we can because the lack of training data, we used the </w:t>
      </w:r>
      <w:proofErr w:type="spellStart"/>
      <w:r>
        <w:rPr>
          <w:rFonts w:asciiTheme="majorBidi" w:hAnsiTheme="majorBidi" w:cstheme="majorBidi"/>
        </w:rPr>
        <w:t>DictVectorizer</w:t>
      </w:r>
      <w:proofErr w:type="spellEnd"/>
      <w:r>
        <w:rPr>
          <w:rFonts w:asciiTheme="majorBidi" w:hAnsiTheme="majorBidi" w:cstheme="majorBidi"/>
        </w:rPr>
        <w:t xml:space="preserve"> class from </w:t>
      </w:r>
      <w:proofErr w:type="spellStart"/>
      <w:r>
        <w:rPr>
          <w:rFonts w:asciiTheme="majorBidi" w:hAnsiTheme="majorBidi" w:cstheme="majorBidi"/>
        </w:rPr>
        <w:t>sklearn</w:t>
      </w:r>
      <w:proofErr w:type="spellEnd"/>
      <w:r>
        <w:rPr>
          <w:rFonts w:asciiTheme="majorBidi" w:hAnsiTheme="majorBidi" w:cstheme="majorBidi"/>
        </w:rPr>
        <w:t xml:space="preserve"> to transform the features to a vector to be fed to the model. </w:t>
      </w:r>
      <w:r>
        <w:rPr>
          <w:rFonts w:asciiTheme="majorBidi" w:hAnsiTheme="majorBidi" w:cstheme="majorBidi"/>
          <w:u w:val="single"/>
        </w:rPr>
        <w:t xml:space="preserve"> </w:t>
      </w:r>
    </w:p>
    <w:p w14:paraId="31F6A5FF" w14:textId="51064CCE" w:rsidR="003D28F9" w:rsidRDefault="003D28F9" w:rsidP="003D28F9">
      <w:pPr>
        <w:bidi w:val="0"/>
        <w:spacing w:line="240" w:lineRule="auto"/>
        <w:rPr>
          <w:rFonts w:asciiTheme="majorBidi" w:hAnsiTheme="majorBidi" w:cstheme="majorBidi"/>
        </w:rPr>
      </w:pPr>
      <w:r>
        <w:rPr>
          <w:rFonts w:asciiTheme="majorBidi" w:hAnsiTheme="majorBidi" w:cstheme="majorBidi"/>
        </w:rPr>
        <w:t>The code for the features creating is in the create_features.py file.</w:t>
      </w:r>
    </w:p>
    <w:p w14:paraId="79BD5C2A" w14:textId="0B78A852" w:rsidR="003D28F9" w:rsidRPr="003D28F9" w:rsidRDefault="003D28F9" w:rsidP="003D28F9">
      <w:pPr>
        <w:bidi w:val="0"/>
        <w:spacing w:line="240" w:lineRule="auto"/>
        <w:rPr>
          <w:rFonts w:asciiTheme="majorBidi" w:hAnsiTheme="majorBidi" w:cstheme="majorBidi"/>
        </w:rPr>
      </w:pPr>
      <w:r>
        <w:rPr>
          <w:rFonts w:asciiTheme="majorBidi" w:hAnsiTheme="majorBidi" w:cstheme="majorBidi"/>
        </w:rPr>
        <w:t>Features list:</w:t>
      </w:r>
    </w:p>
    <w:p w14:paraId="2077165D" w14:textId="500E819D" w:rsidR="00CB6493" w:rsidRDefault="003D28F9" w:rsidP="00CB6493">
      <w:pPr>
        <w:pStyle w:val="a3"/>
        <w:numPr>
          <w:ilvl w:val="0"/>
          <w:numId w:val="7"/>
        </w:numPr>
        <w:bidi w:val="0"/>
        <w:spacing w:line="240" w:lineRule="auto"/>
        <w:rPr>
          <w:rFonts w:asciiTheme="majorBidi" w:hAnsiTheme="majorBidi" w:cstheme="majorBidi"/>
        </w:rPr>
      </w:pPr>
      <w:r>
        <w:rPr>
          <w:rFonts w:asciiTheme="majorBidi" w:hAnsiTheme="majorBidi" w:cstheme="majorBidi"/>
        </w:rPr>
        <w:t>Entity 1 type</w:t>
      </w:r>
    </w:p>
    <w:p w14:paraId="65EE4B0C" w14:textId="072F1F72" w:rsidR="003D28F9" w:rsidRDefault="003D28F9" w:rsidP="003D28F9">
      <w:pPr>
        <w:pStyle w:val="a3"/>
        <w:numPr>
          <w:ilvl w:val="0"/>
          <w:numId w:val="7"/>
        </w:numPr>
        <w:bidi w:val="0"/>
        <w:spacing w:line="240" w:lineRule="auto"/>
        <w:rPr>
          <w:rFonts w:asciiTheme="majorBidi" w:hAnsiTheme="majorBidi" w:cstheme="majorBidi"/>
        </w:rPr>
      </w:pPr>
      <w:r>
        <w:rPr>
          <w:rFonts w:asciiTheme="majorBidi" w:hAnsiTheme="majorBidi" w:cstheme="majorBidi"/>
        </w:rPr>
        <w:t>Entity 2 type</w:t>
      </w:r>
    </w:p>
    <w:p w14:paraId="578F4118" w14:textId="4A3EFB4C" w:rsidR="003D28F9" w:rsidRDefault="003D28F9" w:rsidP="003D28F9">
      <w:pPr>
        <w:pStyle w:val="a3"/>
        <w:numPr>
          <w:ilvl w:val="0"/>
          <w:numId w:val="7"/>
        </w:numPr>
        <w:bidi w:val="0"/>
        <w:spacing w:line="240" w:lineRule="auto"/>
        <w:rPr>
          <w:rFonts w:asciiTheme="majorBidi" w:hAnsiTheme="majorBidi" w:cstheme="majorBidi"/>
        </w:rPr>
      </w:pPr>
      <w:r>
        <w:rPr>
          <w:rFonts w:asciiTheme="majorBidi" w:hAnsiTheme="majorBidi" w:cstheme="majorBidi"/>
        </w:rPr>
        <w:t>Concatenation of the two entity types (ent1_ent2)</w:t>
      </w:r>
    </w:p>
    <w:p w14:paraId="6D3B63E7" w14:textId="493284A9" w:rsidR="003D28F9" w:rsidRDefault="003D28F9" w:rsidP="003D28F9">
      <w:pPr>
        <w:pStyle w:val="a3"/>
        <w:numPr>
          <w:ilvl w:val="0"/>
          <w:numId w:val="7"/>
        </w:numPr>
        <w:bidi w:val="0"/>
        <w:spacing w:line="240" w:lineRule="auto"/>
        <w:rPr>
          <w:rFonts w:asciiTheme="majorBidi" w:hAnsiTheme="majorBidi" w:cstheme="majorBidi"/>
        </w:rPr>
      </w:pPr>
      <w:r>
        <w:rPr>
          <w:rFonts w:asciiTheme="majorBidi" w:hAnsiTheme="majorBidi" w:cstheme="majorBidi"/>
        </w:rPr>
        <w:t>Word before the first entity</w:t>
      </w:r>
    </w:p>
    <w:p w14:paraId="32181ADE" w14:textId="003D46DB" w:rsidR="003D28F9" w:rsidRDefault="003D28F9" w:rsidP="003D28F9">
      <w:pPr>
        <w:pStyle w:val="a3"/>
        <w:numPr>
          <w:ilvl w:val="0"/>
          <w:numId w:val="7"/>
        </w:numPr>
        <w:bidi w:val="0"/>
        <w:spacing w:line="240" w:lineRule="auto"/>
        <w:rPr>
          <w:rFonts w:asciiTheme="majorBidi" w:hAnsiTheme="majorBidi" w:cstheme="majorBidi"/>
        </w:rPr>
      </w:pPr>
      <w:r>
        <w:rPr>
          <w:rFonts w:asciiTheme="majorBidi" w:hAnsiTheme="majorBidi" w:cstheme="majorBidi"/>
        </w:rPr>
        <w:t>Word after the second entity</w:t>
      </w:r>
    </w:p>
    <w:p w14:paraId="3CB83143" w14:textId="41A48C78" w:rsidR="003D28F9" w:rsidRDefault="003D28F9" w:rsidP="003D28F9">
      <w:pPr>
        <w:pStyle w:val="a3"/>
        <w:numPr>
          <w:ilvl w:val="0"/>
          <w:numId w:val="7"/>
        </w:numPr>
        <w:bidi w:val="0"/>
        <w:spacing w:line="240" w:lineRule="auto"/>
        <w:rPr>
          <w:rFonts w:asciiTheme="majorBidi" w:hAnsiTheme="majorBidi" w:cstheme="majorBidi"/>
        </w:rPr>
      </w:pPr>
      <w:r>
        <w:rPr>
          <w:rFonts w:asciiTheme="majorBidi" w:hAnsiTheme="majorBidi" w:cstheme="majorBidi"/>
        </w:rPr>
        <w:t>Number of entities between the given two entities in the sentence</w:t>
      </w:r>
    </w:p>
    <w:p w14:paraId="3B72EDCA" w14:textId="239D2615" w:rsidR="003D28F9" w:rsidRDefault="003D28F9" w:rsidP="003D28F9">
      <w:pPr>
        <w:pStyle w:val="a3"/>
        <w:numPr>
          <w:ilvl w:val="0"/>
          <w:numId w:val="7"/>
        </w:numPr>
        <w:bidi w:val="0"/>
        <w:spacing w:line="240" w:lineRule="auto"/>
        <w:rPr>
          <w:rFonts w:asciiTheme="majorBidi" w:hAnsiTheme="majorBidi" w:cstheme="majorBidi"/>
        </w:rPr>
      </w:pPr>
      <w:r>
        <w:rPr>
          <w:rFonts w:asciiTheme="majorBidi" w:hAnsiTheme="majorBidi" w:cstheme="majorBidi"/>
        </w:rPr>
        <w:t>Length of the path between entities in the spacy dependency tree</w:t>
      </w:r>
    </w:p>
    <w:p w14:paraId="5ECAB0B2" w14:textId="3625FB39" w:rsidR="003D28F9" w:rsidRDefault="003D28F9" w:rsidP="003D28F9">
      <w:pPr>
        <w:pStyle w:val="a3"/>
        <w:numPr>
          <w:ilvl w:val="0"/>
          <w:numId w:val="7"/>
        </w:numPr>
        <w:bidi w:val="0"/>
        <w:spacing w:line="240" w:lineRule="auto"/>
        <w:rPr>
          <w:rFonts w:asciiTheme="majorBidi" w:hAnsiTheme="majorBidi" w:cstheme="majorBidi"/>
        </w:rPr>
      </w:pPr>
      <w:r>
        <w:rPr>
          <w:rFonts w:asciiTheme="majorBidi" w:hAnsiTheme="majorBidi" w:cstheme="majorBidi"/>
        </w:rPr>
        <w:t xml:space="preserve">Pos </w:t>
      </w:r>
      <w:r w:rsidR="00F34BDB">
        <w:rPr>
          <w:rFonts w:asciiTheme="majorBidi" w:hAnsiTheme="majorBidi" w:cstheme="majorBidi"/>
        </w:rPr>
        <w:t>triplets'</w:t>
      </w:r>
      <w:r>
        <w:rPr>
          <w:rFonts w:asciiTheme="majorBidi" w:hAnsiTheme="majorBidi" w:cstheme="majorBidi"/>
        </w:rPr>
        <w:t xml:space="preserve"> combinations between the entities in the sentence path</w:t>
      </w:r>
    </w:p>
    <w:p w14:paraId="19EED024" w14:textId="56EB5A3F" w:rsidR="003D28F9" w:rsidRDefault="003D28F9" w:rsidP="003D28F9">
      <w:pPr>
        <w:pStyle w:val="a3"/>
        <w:numPr>
          <w:ilvl w:val="0"/>
          <w:numId w:val="7"/>
        </w:numPr>
        <w:bidi w:val="0"/>
        <w:spacing w:line="240" w:lineRule="auto"/>
        <w:rPr>
          <w:rFonts w:asciiTheme="majorBidi" w:hAnsiTheme="majorBidi" w:cstheme="majorBidi"/>
        </w:rPr>
      </w:pPr>
      <w:r>
        <w:rPr>
          <w:rFonts w:asciiTheme="majorBidi" w:hAnsiTheme="majorBidi" w:cstheme="majorBidi"/>
        </w:rPr>
        <w:t xml:space="preserve">Pos </w:t>
      </w:r>
      <w:r w:rsidR="00F34BDB">
        <w:rPr>
          <w:rFonts w:asciiTheme="majorBidi" w:hAnsiTheme="majorBidi" w:cstheme="majorBidi"/>
        </w:rPr>
        <w:t>triplets'</w:t>
      </w:r>
      <w:r>
        <w:rPr>
          <w:rFonts w:asciiTheme="majorBidi" w:hAnsiTheme="majorBidi" w:cstheme="majorBidi"/>
        </w:rPr>
        <w:t xml:space="preserve"> combinations between the entities in the dependency tree path</w:t>
      </w:r>
    </w:p>
    <w:p w14:paraId="57209C31" w14:textId="15AD861A" w:rsidR="003D28F9" w:rsidRDefault="007D55C5" w:rsidP="003D28F9">
      <w:pPr>
        <w:bidi w:val="0"/>
        <w:spacing w:line="240" w:lineRule="auto"/>
        <w:rPr>
          <w:rFonts w:asciiTheme="majorBidi" w:hAnsiTheme="majorBidi" w:cstheme="majorBidi"/>
        </w:rPr>
      </w:pPr>
      <w:r>
        <w:rPr>
          <w:rFonts w:asciiTheme="majorBidi" w:hAnsiTheme="majorBidi" w:cstheme="majorBidi"/>
        </w:rPr>
        <w:t>Explanation of the pos combinations:</w:t>
      </w:r>
    </w:p>
    <w:p w14:paraId="30C39AB4" w14:textId="42C9C5EA" w:rsidR="007D55C5" w:rsidRDefault="007D55C5" w:rsidP="007D55C5">
      <w:pPr>
        <w:bidi w:val="0"/>
        <w:spacing w:line="240" w:lineRule="auto"/>
        <w:rPr>
          <w:rFonts w:asciiTheme="majorBidi" w:hAnsiTheme="majorBidi" w:cstheme="majorBidi"/>
        </w:rPr>
      </w:pPr>
      <w:r>
        <w:rPr>
          <w:rFonts w:asciiTheme="majorBidi" w:hAnsiTheme="majorBidi" w:cstheme="majorBidi"/>
        </w:rPr>
        <w:t xml:space="preserve">If we have the sentence – sent 10: Israel television rejected a skit by comedian Tuvia </w:t>
      </w:r>
      <w:proofErr w:type="spellStart"/>
      <w:r>
        <w:rPr>
          <w:rFonts w:asciiTheme="majorBidi" w:hAnsiTheme="majorBidi" w:cstheme="majorBidi"/>
        </w:rPr>
        <w:t>Tzafir</w:t>
      </w:r>
      <w:proofErr w:type="spellEnd"/>
      <w:r>
        <w:rPr>
          <w:rFonts w:asciiTheme="majorBidi" w:hAnsiTheme="majorBidi" w:cstheme="majorBidi"/>
        </w:rPr>
        <w:t xml:space="preserve">…, </w:t>
      </w:r>
      <w:r w:rsidR="00F34BDB">
        <w:rPr>
          <w:rFonts w:asciiTheme="majorBidi" w:hAnsiTheme="majorBidi" w:cstheme="majorBidi"/>
        </w:rPr>
        <w:t>let's</w:t>
      </w:r>
      <w:r>
        <w:rPr>
          <w:rFonts w:asciiTheme="majorBidi" w:hAnsiTheme="majorBidi" w:cstheme="majorBidi"/>
        </w:rPr>
        <w:t xml:space="preserve"> say the first entity is Israel and the second entity is Tuvia </w:t>
      </w:r>
      <w:proofErr w:type="spellStart"/>
      <w:r>
        <w:rPr>
          <w:rFonts w:asciiTheme="majorBidi" w:hAnsiTheme="majorBidi" w:cstheme="majorBidi"/>
        </w:rPr>
        <w:t>Tzafir</w:t>
      </w:r>
      <w:proofErr w:type="spellEnd"/>
      <w:r>
        <w:rPr>
          <w:rFonts w:asciiTheme="majorBidi" w:hAnsiTheme="majorBidi" w:cstheme="majorBidi"/>
        </w:rPr>
        <w:t xml:space="preserve">, the pos </w:t>
      </w:r>
      <w:r w:rsidR="00590149">
        <w:rPr>
          <w:rFonts w:asciiTheme="majorBidi" w:hAnsiTheme="majorBidi" w:cstheme="majorBidi"/>
        </w:rPr>
        <w:t>tags</w:t>
      </w:r>
      <w:r>
        <w:rPr>
          <w:rFonts w:asciiTheme="majorBidi" w:hAnsiTheme="majorBidi" w:cstheme="majorBidi"/>
        </w:rPr>
        <w:t xml:space="preserve"> between the entities is: "television rejected a skit by comedian" → </w:t>
      </w:r>
      <w:r w:rsidR="00B529DE">
        <w:rPr>
          <w:rFonts w:asciiTheme="majorBidi" w:hAnsiTheme="majorBidi" w:cstheme="majorBidi"/>
        </w:rPr>
        <w:t>"</w:t>
      </w:r>
      <w:r w:rsidR="00B529DE" w:rsidRPr="00B529DE">
        <w:rPr>
          <w:rFonts w:asciiTheme="majorBidi" w:hAnsiTheme="majorBidi" w:cstheme="majorBidi"/>
        </w:rPr>
        <w:t>NOUN VERB DET NOUN ADP NOUN</w:t>
      </w:r>
      <w:r w:rsidR="00B529DE">
        <w:rPr>
          <w:rFonts w:asciiTheme="majorBidi" w:hAnsiTheme="majorBidi" w:cstheme="majorBidi"/>
        </w:rPr>
        <w:t>".</w:t>
      </w:r>
    </w:p>
    <w:p w14:paraId="0C660353" w14:textId="4AD68CA0" w:rsidR="00B529DE" w:rsidRDefault="00B529DE" w:rsidP="00B529DE">
      <w:pPr>
        <w:bidi w:val="0"/>
        <w:spacing w:line="240" w:lineRule="auto"/>
        <w:rPr>
          <w:rFonts w:asciiTheme="majorBidi" w:hAnsiTheme="majorBidi" w:cstheme="majorBidi"/>
        </w:rPr>
      </w:pPr>
      <w:r>
        <w:rPr>
          <w:rFonts w:asciiTheme="majorBidi" w:hAnsiTheme="majorBidi" w:cstheme="majorBidi"/>
        </w:rPr>
        <w:t xml:space="preserve">Now we took every combination with size of 3 (we tried also 2 and 5 but 3 was the best size in our tests) from the pos list above and added it as a feature, the </w:t>
      </w:r>
      <w:r w:rsidR="00593736">
        <w:rPr>
          <w:rFonts w:asciiTheme="majorBidi" w:hAnsiTheme="majorBidi" w:cstheme="majorBidi"/>
        </w:rPr>
        <w:t>idea</w:t>
      </w:r>
      <w:r>
        <w:rPr>
          <w:rFonts w:asciiTheme="majorBidi" w:hAnsiTheme="majorBidi" w:cstheme="majorBidi"/>
        </w:rPr>
        <w:t xml:space="preserve"> was that if later at the </w:t>
      </w:r>
      <w:r>
        <w:rPr>
          <w:rFonts w:asciiTheme="majorBidi" w:hAnsiTheme="majorBidi" w:cstheme="majorBidi"/>
        </w:rPr>
        <w:lastRenderedPageBreak/>
        <w:t>test we get a sentence with almost the same structure between the entities we would still get a lot of the same features even though it's not exactly the same list of pos tags between the entities.</w:t>
      </w:r>
    </w:p>
    <w:p w14:paraId="11789501" w14:textId="1563C2C8" w:rsidR="00B529DE" w:rsidRPr="003D28F9" w:rsidRDefault="00B529DE" w:rsidP="00B529DE">
      <w:pPr>
        <w:bidi w:val="0"/>
        <w:spacing w:line="240" w:lineRule="auto"/>
        <w:rPr>
          <w:rFonts w:asciiTheme="majorBidi" w:hAnsiTheme="majorBidi" w:cstheme="majorBidi"/>
          <w:rtl/>
        </w:rPr>
      </w:pPr>
      <w:r>
        <w:rPr>
          <w:rFonts w:asciiTheme="majorBidi" w:hAnsiTheme="majorBidi" w:cstheme="majorBidi"/>
        </w:rPr>
        <w:t xml:space="preserve">For the dependency tree combinations, it’s the same as the sentence only that it's the pos tags list on the route in the </w:t>
      </w:r>
      <w:r w:rsidR="00D16514">
        <w:rPr>
          <w:rFonts w:asciiTheme="majorBidi" w:hAnsiTheme="majorBidi" w:cstheme="majorBidi"/>
        </w:rPr>
        <w:t>spacy dependency tree between the entities.</w:t>
      </w:r>
    </w:p>
    <w:p w14:paraId="4364FED2" w14:textId="5F7C2366" w:rsidR="003D28F9" w:rsidRDefault="003D4069" w:rsidP="00A004A4">
      <w:pPr>
        <w:bidi w:val="0"/>
        <w:spacing w:line="240" w:lineRule="auto"/>
        <w:rPr>
          <w:rFonts w:asciiTheme="majorBidi" w:hAnsiTheme="majorBidi" w:cstheme="majorBidi"/>
        </w:rPr>
      </w:pPr>
      <w:r>
        <w:rPr>
          <w:rFonts w:asciiTheme="majorBidi" w:hAnsiTheme="majorBidi" w:cstheme="majorBidi"/>
        </w:rPr>
        <w:t>Other features we tried to add but did not improve the accuracy on the dev set:</w:t>
      </w:r>
    </w:p>
    <w:p w14:paraId="3866F4DF" w14:textId="5A9E73D1" w:rsidR="003D4069" w:rsidRPr="003D4069" w:rsidRDefault="003D4069" w:rsidP="003D4069">
      <w:pPr>
        <w:pStyle w:val="a3"/>
        <w:numPr>
          <w:ilvl w:val="0"/>
          <w:numId w:val="8"/>
        </w:numPr>
        <w:bidi w:val="0"/>
        <w:spacing w:line="240" w:lineRule="auto"/>
        <w:rPr>
          <w:rFonts w:asciiTheme="majorBidi" w:hAnsiTheme="majorBidi" w:cstheme="majorBidi"/>
        </w:rPr>
      </w:pPr>
      <w:r w:rsidRPr="003D4069">
        <w:rPr>
          <w:rFonts w:asciiTheme="majorBidi" w:hAnsiTheme="majorBidi" w:cstheme="majorBidi"/>
        </w:rPr>
        <w:t>Dependency edges</w:t>
      </w:r>
      <w:r>
        <w:rPr>
          <w:rFonts w:asciiTheme="majorBidi" w:hAnsiTheme="majorBidi" w:cstheme="majorBidi"/>
        </w:rPr>
        <w:t xml:space="preserve"> (combinations of)</w:t>
      </w:r>
      <w:r w:rsidRPr="003D4069">
        <w:rPr>
          <w:rFonts w:asciiTheme="majorBidi" w:hAnsiTheme="majorBidi" w:cstheme="majorBidi"/>
        </w:rPr>
        <w:t xml:space="preserve"> on the</w:t>
      </w:r>
      <w:r>
        <w:rPr>
          <w:rFonts w:asciiTheme="majorBidi" w:hAnsiTheme="majorBidi" w:cstheme="majorBidi"/>
        </w:rPr>
        <w:t xml:space="preserve"> dependency tree between the entities (led to overfitting in our opinion)</w:t>
      </w:r>
      <w:r w:rsidRPr="003D4069">
        <w:rPr>
          <w:rFonts w:asciiTheme="majorBidi" w:hAnsiTheme="majorBidi" w:cstheme="majorBidi"/>
        </w:rPr>
        <w:t xml:space="preserve"> </w:t>
      </w:r>
    </w:p>
    <w:p w14:paraId="3715156B" w14:textId="77777777" w:rsidR="008131CF" w:rsidRDefault="008131CF" w:rsidP="003D28F9">
      <w:pPr>
        <w:bidi w:val="0"/>
        <w:spacing w:line="240" w:lineRule="auto"/>
        <w:rPr>
          <w:rFonts w:asciiTheme="majorBidi" w:hAnsiTheme="majorBidi" w:cstheme="majorBidi"/>
          <w:u w:val="single"/>
        </w:rPr>
      </w:pPr>
    </w:p>
    <w:p w14:paraId="385A4BF4" w14:textId="3621505F" w:rsidR="00A004A4" w:rsidRDefault="00A004A4" w:rsidP="008131CF">
      <w:pPr>
        <w:bidi w:val="0"/>
        <w:spacing w:line="240" w:lineRule="auto"/>
        <w:rPr>
          <w:rFonts w:asciiTheme="majorBidi" w:hAnsiTheme="majorBidi" w:cstheme="majorBidi"/>
          <w:u w:val="single"/>
        </w:rPr>
      </w:pPr>
      <w:r>
        <w:rPr>
          <w:rFonts w:asciiTheme="majorBidi" w:hAnsiTheme="majorBidi" w:cstheme="majorBidi"/>
          <w:u w:val="single"/>
        </w:rPr>
        <w:t>Training:</w:t>
      </w:r>
    </w:p>
    <w:p w14:paraId="5361F616" w14:textId="58586774" w:rsidR="00CB6493" w:rsidRDefault="00CB6493" w:rsidP="00CB6493">
      <w:pPr>
        <w:bidi w:val="0"/>
        <w:spacing w:line="240" w:lineRule="auto"/>
        <w:rPr>
          <w:rFonts w:asciiTheme="majorBidi" w:hAnsiTheme="majorBidi" w:cstheme="majorBidi"/>
        </w:rPr>
      </w:pPr>
      <w:r>
        <w:rPr>
          <w:rFonts w:asciiTheme="majorBidi" w:hAnsiTheme="majorBidi" w:cstheme="majorBidi"/>
        </w:rPr>
        <w:t>We took the training examples we created and fed it to linear regression model, we changed the call weights to be 0.8 to y = 1 and 0.2 to y = 0 in our tests it got a better f1 score from 50:50 split and from the opposite split (20:80).</w:t>
      </w:r>
    </w:p>
    <w:p w14:paraId="37BCA040" w14:textId="77777777" w:rsidR="008131CF" w:rsidRDefault="008131CF" w:rsidP="00CB6493">
      <w:pPr>
        <w:bidi w:val="0"/>
        <w:spacing w:line="240" w:lineRule="auto"/>
        <w:rPr>
          <w:rFonts w:asciiTheme="majorBidi" w:hAnsiTheme="majorBidi" w:cstheme="majorBidi"/>
          <w:u w:val="single"/>
        </w:rPr>
      </w:pPr>
    </w:p>
    <w:p w14:paraId="5285BE6E" w14:textId="3EE37998" w:rsidR="00CB6493" w:rsidRDefault="003D4069" w:rsidP="008131CF">
      <w:pPr>
        <w:bidi w:val="0"/>
        <w:spacing w:line="240" w:lineRule="auto"/>
        <w:rPr>
          <w:rFonts w:asciiTheme="majorBidi" w:hAnsiTheme="majorBidi" w:cstheme="majorBidi"/>
          <w:u w:val="single"/>
        </w:rPr>
      </w:pPr>
      <w:r>
        <w:rPr>
          <w:rFonts w:asciiTheme="majorBidi" w:hAnsiTheme="majorBidi" w:cstheme="majorBidi"/>
          <w:u w:val="single"/>
        </w:rPr>
        <w:t>Prediction:</w:t>
      </w:r>
    </w:p>
    <w:p w14:paraId="3E50F313" w14:textId="7099A170" w:rsidR="003D4069" w:rsidRDefault="003D4069" w:rsidP="003D4069">
      <w:pPr>
        <w:bidi w:val="0"/>
        <w:spacing w:line="240" w:lineRule="auto"/>
        <w:rPr>
          <w:rFonts w:asciiTheme="majorBidi" w:hAnsiTheme="majorBidi" w:cstheme="majorBidi"/>
        </w:rPr>
      </w:pPr>
      <w:r>
        <w:rPr>
          <w:rFonts w:asciiTheme="majorBidi" w:hAnsiTheme="majorBidi" w:cstheme="majorBidi"/>
        </w:rPr>
        <w:t xml:space="preserve">We tried to add some rules when predicting but we decided </w:t>
      </w:r>
      <w:r w:rsidR="00D81CAB">
        <w:rPr>
          <w:rFonts w:asciiTheme="majorBidi" w:hAnsiTheme="majorBidi" w:cstheme="majorBidi"/>
        </w:rPr>
        <w:t>not to use it because the accuracy on the train did not improve and the accuracy on the dev set reduced.</w:t>
      </w:r>
    </w:p>
    <w:p w14:paraId="26C796AA" w14:textId="125845B3" w:rsidR="00D81CAB" w:rsidRDefault="00D81CAB" w:rsidP="00D81CAB">
      <w:pPr>
        <w:bidi w:val="0"/>
        <w:spacing w:line="240" w:lineRule="auto"/>
        <w:rPr>
          <w:rFonts w:asciiTheme="majorBidi" w:hAnsiTheme="majorBidi" w:cstheme="majorBidi"/>
        </w:rPr>
      </w:pPr>
      <w:r>
        <w:rPr>
          <w:rFonts w:asciiTheme="majorBidi" w:hAnsiTheme="majorBidi" w:cstheme="majorBidi"/>
        </w:rPr>
        <w:t>The rules we tried:</w:t>
      </w:r>
    </w:p>
    <w:p w14:paraId="5F76A5D0" w14:textId="1D3A35B1" w:rsidR="00D81CAB" w:rsidRDefault="00D81CAB" w:rsidP="00D81CAB">
      <w:pPr>
        <w:pStyle w:val="a3"/>
        <w:numPr>
          <w:ilvl w:val="0"/>
          <w:numId w:val="9"/>
        </w:numPr>
        <w:bidi w:val="0"/>
        <w:spacing w:line="240" w:lineRule="auto"/>
        <w:rPr>
          <w:rFonts w:asciiTheme="majorBidi" w:hAnsiTheme="majorBidi" w:cstheme="majorBidi"/>
        </w:rPr>
      </w:pPr>
      <w:r>
        <w:rPr>
          <w:rFonts w:asciiTheme="majorBidi" w:hAnsiTheme="majorBidi" w:cstheme="majorBidi"/>
        </w:rPr>
        <w:t>Rule</w:t>
      </w:r>
      <w:r w:rsidR="00BD5841">
        <w:rPr>
          <w:rFonts w:asciiTheme="majorBidi" w:hAnsiTheme="majorBidi" w:cstheme="majorBidi"/>
        </w:rPr>
        <w:t xml:space="preserve"> </w:t>
      </w:r>
      <w:r>
        <w:rPr>
          <w:rFonts w:asciiTheme="majorBidi" w:hAnsiTheme="majorBidi" w:cstheme="majorBidi"/>
        </w:rPr>
        <w:t xml:space="preserve">0 </w:t>
      </w:r>
      <w:r w:rsidR="00BD5841">
        <w:rPr>
          <w:rFonts w:asciiTheme="majorBidi" w:hAnsiTheme="majorBidi" w:cstheme="majorBidi"/>
        </w:rPr>
        <w:t>-</w:t>
      </w:r>
      <w:r>
        <w:rPr>
          <w:rFonts w:asciiTheme="majorBidi" w:hAnsiTheme="majorBidi" w:cstheme="majorBidi"/>
        </w:rPr>
        <w:t xml:space="preserve"> if the first entity not in the person entities we got from the training set or the second entity is not in the list of places entities we got from the train set then change the tag to 0.</w:t>
      </w:r>
    </w:p>
    <w:p w14:paraId="69ACA08B" w14:textId="22AD2928" w:rsidR="00D81CAB" w:rsidRDefault="00BD5841" w:rsidP="00D81CAB">
      <w:pPr>
        <w:pStyle w:val="a3"/>
        <w:numPr>
          <w:ilvl w:val="0"/>
          <w:numId w:val="9"/>
        </w:numPr>
        <w:bidi w:val="0"/>
        <w:spacing w:line="240" w:lineRule="auto"/>
        <w:rPr>
          <w:rFonts w:asciiTheme="majorBidi" w:hAnsiTheme="majorBidi" w:cstheme="majorBidi"/>
        </w:rPr>
      </w:pPr>
      <w:r>
        <w:rPr>
          <w:rFonts w:asciiTheme="majorBidi" w:hAnsiTheme="majorBidi" w:cstheme="majorBidi"/>
        </w:rPr>
        <w:t>Rule 1 - if we have not entities between the two entities and the first one is place and the second one is person and the word " 's " appear between them then change the tag to 1</w:t>
      </w:r>
    </w:p>
    <w:p w14:paraId="3E0020AF" w14:textId="07B2D331" w:rsidR="00BD5841" w:rsidRPr="00D81CAB" w:rsidRDefault="00BD5841" w:rsidP="00BD5841">
      <w:pPr>
        <w:pStyle w:val="a3"/>
        <w:numPr>
          <w:ilvl w:val="0"/>
          <w:numId w:val="9"/>
        </w:numPr>
        <w:bidi w:val="0"/>
        <w:spacing w:line="240" w:lineRule="auto"/>
        <w:rPr>
          <w:rFonts w:asciiTheme="majorBidi" w:hAnsiTheme="majorBidi" w:cstheme="majorBidi"/>
        </w:rPr>
      </w:pPr>
      <w:r>
        <w:rPr>
          <w:rFonts w:asciiTheme="majorBidi" w:hAnsiTheme="majorBidi" w:cstheme="majorBidi"/>
        </w:rPr>
        <w:t xml:space="preserve">Rule 2 – if the words " live in " appear between the entities and we have no other entities between the entities change the tag to 1 </w:t>
      </w:r>
    </w:p>
    <w:p w14:paraId="2948B2C8" w14:textId="060A1706" w:rsidR="008131CF" w:rsidRDefault="005C656C" w:rsidP="008131CF">
      <w:pPr>
        <w:bidi w:val="0"/>
        <w:spacing w:line="240" w:lineRule="auto"/>
        <w:rPr>
          <w:rFonts w:asciiTheme="majorBidi" w:hAnsiTheme="majorBidi" w:cstheme="majorBidi"/>
        </w:rPr>
      </w:pPr>
      <w:r>
        <w:rPr>
          <w:rFonts w:asciiTheme="majorBidi" w:hAnsiTheme="majorBidi" w:cstheme="majorBidi"/>
        </w:rPr>
        <w:t>These rules seen to work when looking at the training set because it was learned from there but when we tried it on the dev set we got less accuracy, so we decided to leave the model without these rules.</w:t>
      </w:r>
    </w:p>
    <w:p w14:paraId="516E2F00" w14:textId="77777777" w:rsidR="00F34BDB" w:rsidRDefault="00F34BDB" w:rsidP="008131CF">
      <w:pPr>
        <w:bidi w:val="0"/>
        <w:spacing w:line="240" w:lineRule="auto"/>
        <w:rPr>
          <w:rFonts w:asciiTheme="majorBidi" w:hAnsiTheme="majorBidi" w:cstheme="majorBidi"/>
          <w:b/>
          <w:bCs/>
          <w:u w:val="single"/>
        </w:rPr>
      </w:pPr>
    </w:p>
    <w:p w14:paraId="387D4421" w14:textId="669A885C" w:rsidR="008131CF" w:rsidRDefault="008131CF" w:rsidP="00F34BDB">
      <w:pPr>
        <w:bidi w:val="0"/>
        <w:spacing w:line="240" w:lineRule="auto"/>
        <w:rPr>
          <w:rFonts w:asciiTheme="majorBidi" w:hAnsiTheme="majorBidi" w:cstheme="majorBidi"/>
          <w:b/>
          <w:bCs/>
          <w:u w:val="single"/>
        </w:rPr>
      </w:pPr>
      <w:r>
        <w:rPr>
          <w:rFonts w:asciiTheme="majorBidi" w:hAnsiTheme="majorBidi" w:cstheme="majorBidi"/>
          <w:b/>
          <w:bCs/>
          <w:u w:val="single"/>
        </w:rPr>
        <w:t>Error analysis:</w:t>
      </w:r>
    </w:p>
    <w:p w14:paraId="61B6E6F3" w14:textId="6461E146" w:rsidR="008131CF" w:rsidRDefault="008131CF" w:rsidP="008131CF">
      <w:pPr>
        <w:bidi w:val="0"/>
        <w:spacing w:line="240" w:lineRule="auto"/>
        <w:rPr>
          <w:rFonts w:asciiTheme="majorBidi" w:hAnsiTheme="majorBidi" w:cstheme="majorBidi"/>
        </w:rPr>
      </w:pPr>
      <w:r>
        <w:rPr>
          <w:rFonts w:asciiTheme="majorBidi" w:hAnsiTheme="majorBidi" w:cstheme="majorBidi"/>
        </w:rPr>
        <w:t xml:space="preserve">We noticed that our classifier had good recall score but low precision, we think </w:t>
      </w:r>
      <w:proofErr w:type="spellStart"/>
      <w:r>
        <w:rPr>
          <w:rFonts w:asciiTheme="majorBidi" w:hAnsiTheme="majorBidi" w:cstheme="majorBidi"/>
        </w:rPr>
        <w:t>its</w:t>
      </w:r>
      <w:proofErr w:type="spellEnd"/>
      <w:r>
        <w:rPr>
          <w:rFonts w:asciiTheme="majorBidi" w:hAnsiTheme="majorBidi" w:cstheme="majorBidi"/>
        </w:rPr>
        <w:t xml:space="preserve"> because the use of combinations of pos tags as features, because we only have 110 </w:t>
      </w:r>
      <w:proofErr w:type="spellStart"/>
      <w:r>
        <w:rPr>
          <w:rFonts w:asciiTheme="majorBidi" w:hAnsiTheme="majorBidi" w:cstheme="majorBidi"/>
        </w:rPr>
        <w:t>Live_In</w:t>
      </w:r>
      <w:proofErr w:type="spellEnd"/>
      <w:r>
        <w:rPr>
          <w:rFonts w:asciiTheme="majorBidi" w:hAnsiTheme="majorBidi" w:cstheme="majorBidi"/>
        </w:rPr>
        <w:t xml:space="preserve"> examples we believe the classifier didn’t have enough examples to learn the exact patterns, so some of the patterns it learned classified bad examples as good ones, and that’s why the recall is higher.</w:t>
      </w:r>
    </w:p>
    <w:p w14:paraId="0170C643" w14:textId="11B6E25D" w:rsidR="008131CF" w:rsidRDefault="00F34BDB" w:rsidP="008131CF">
      <w:pPr>
        <w:bidi w:val="0"/>
        <w:spacing w:line="240" w:lineRule="auto"/>
        <w:rPr>
          <w:rFonts w:asciiTheme="majorBidi" w:hAnsiTheme="majorBidi" w:cstheme="majorBidi"/>
        </w:rPr>
      </w:pPr>
      <w:r>
        <w:rPr>
          <w:rFonts w:asciiTheme="majorBidi" w:hAnsiTheme="majorBidi" w:cstheme="majorBidi"/>
        </w:rPr>
        <w:t>Common mistakes:</w:t>
      </w:r>
    </w:p>
    <w:p w14:paraId="3016CD4C" w14:textId="17F28F3D" w:rsidR="00F34BDB" w:rsidRDefault="00F34BDB" w:rsidP="00F34BDB">
      <w:pPr>
        <w:bidi w:val="0"/>
        <w:spacing w:line="240" w:lineRule="auto"/>
        <w:rPr>
          <w:rFonts w:asciiTheme="majorBidi" w:hAnsiTheme="majorBidi" w:cstheme="majorBidi"/>
        </w:rPr>
      </w:pPr>
      <w:r>
        <w:rPr>
          <w:rFonts w:asciiTheme="majorBidi" w:hAnsiTheme="majorBidi" w:cstheme="majorBidi"/>
        </w:rPr>
        <w:t>Sent1695</w:t>
      </w:r>
      <w:r w:rsidR="006A5D64">
        <w:rPr>
          <w:rFonts w:asciiTheme="majorBidi" w:hAnsiTheme="majorBidi" w:cstheme="majorBidi"/>
        </w:rPr>
        <w:t xml:space="preserve"> – " </w:t>
      </w:r>
      <w:bookmarkStart w:id="0" w:name="_GoBack"/>
      <w:bookmarkEnd w:id="0"/>
      <w:r w:rsidR="006A5D64" w:rsidRPr="006A5D64">
        <w:rPr>
          <w:rFonts w:asciiTheme="majorBidi" w:hAnsiTheme="majorBidi" w:cstheme="majorBidi"/>
        </w:rPr>
        <w:t xml:space="preserve">Wang </w:t>
      </w:r>
      <w:proofErr w:type="spellStart"/>
      <w:r w:rsidR="006A5D64" w:rsidRPr="006A5D64">
        <w:rPr>
          <w:rFonts w:asciiTheme="majorBidi" w:hAnsiTheme="majorBidi" w:cstheme="majorBidi"/>
        </w:rPr>
        <w:t>Shaohua</w:t>
      </w:r>
      <w:proofErr w:type="spellEnd"/>
      <w:r w:rsidR="006A5D64" w:rsidRPr="006A5D64">
        <w:rPr>
          <w:rFonts w:asciiTheme="majorBidi" w:hAnsiTheme="majorBidi" w:cstheme="majorBidi"/>
        </w:rPr>
        <w:t xml:space="preserve"> , an official with China 's consulate in San Francisco , said those who fled ` ` were instigated by people with motives to bring damage to China. ' '</w:t>
      </w:r>
      <w:r w:rsidR="006A5D64">
        <w:rPr>
          <w:rFonts w:asciiTheme="majorBidi" w:hAnsiTheme="majorBidi" w:cstheme="majorBidi"/>
        </w:rPr>
        <w:t xml:space="preserve"> " :</w:t>
      </w:r>
      <w:r>
        <w:rPr>
          <w:rFonts w:asciiTheme="majorBidi" w:hAnsiTheme="majorBidi" w:cstheme="majorBidi"/>
        </w:rPr>
        <w:t xml:space="preserve"> </w:t>
      </w:r>
    </w:p>
    <w:p w14:paraId="6F971973" w14:textId="2B206B76" w:rsidR="00F34BDB" w:rsidRDefault="00F34BDB" w:rsidP="00F34BDB">
      <w:pPr>
        <w:bidi w:val="0"/>
        <w:spacing w:line="240" w:lineRule="auto"/>
        <w:rPr>
          <w:rFonts w:asciiTheme="majorBidi" w:hAnsiTheme="majorBidi" w:cstheme="majorBidi"/>
        </w:rPr>
      </w:pPr>
      <w:r>
        <w:rPr>
          <w:rFonts w:asciiTheme="majorBidi" w:hAnsiTheme="majorBidi" w:cstheme="majorBidi"/>
        </w:rPr>
        <w:t xml:space="preserve">Our classifier outputted 3 times about the same entity  "Wang </w:t>
      </w:r>
      <w:proofErr w:type="spellStart"/>
      <w:r>
        <w:rPr>
          <w:rFonts w:asciiTheme="majorBidi" w:hAnsiTheme="majorBidi" w:cstheme="majorBidi"/>
        </w:rPr>
        <w:t>Shaohua</w:t>
      </w:r>
      <w:proofErr w:type="spellEnd"/>
      <w:r>
        <w:rPr>
          <w:rFonts w:asciiTheme="majorBidi" w:hAnsiTheme="majorBidi" w:cstheme="majorBidi"/>
        </w:rPr>
        <w:t xml:space="preserve">" that he lives in different places, we think its because of the way we modeled the problem with the combinations of pos tags, when two place entities are in the same sentence and are closer to each other the classifier might give false positive because only one of them is correct and </w:t>
      </w:r>
      <w:r>
        <w:rPr>
          <w:rFonts w:asciiTheme="majorBidi" w:hAnsiTheme="majorBidi" w:cstheme="majorBidi"/>
        </w:rPr>
        <w:lastRenderedPageBreak/>
        <w:t>have most of its features like a good example but because the other entity is close to it, it will have almost the same features and get classified as true example.</w:t>
      </w:r>
    </w:p>
    <w:p w14:paraId="5D78CBE3" w14:textId="77777777" w:rsidR="00770157" w:rsidRDefault="00770157" w:rsidP="00F34BDB">
      <w:pPr>
        <w:bidi w:val="0"/>
        <w:spacing w:line="240" w:lineRule="auto"/>
        <w:rPr>
          <w:rFonts w:asciiTheme="majorBidi" w:hAnsiTheme="majorBidi" w:cstheme="majorBidi"/>
        </w:rPr>
      </w:pPr>
    </w:p>
    <w:p w14:paraId="75DE9F1F" w14:textId="71D36D15" w:rsidR="00F34BDB" w:rsidRDefault="00770157" w:rsidP="00770157">
      <w:pPr>
        <w:bidi w:val="0"/>
        <w:spacing w:line="240" w:lineRule="auto"/>
        <w:rPr>
          <w:rFonts w:asciiTheme="majorBidi" w:hAnsiTheme="majorBidi" w:cstheme="majorBidi"/>
        </w:rPr>
      </w:pPr>
      <w:r>
        <w:rPr>
          <w:rFonts w:asciiTheme="majorBidi" w:hAnsiTheme="majorBidi" w:cstheme="majorBidi"/>
        </w:rPr>
        <w:t>Sent4590</w:t>
      </w:r>
      <w:r w:rsidR="006A5D64">
        <w:rPr>
          <w:rFonts w:asciiTheme="majorBidi" w:hAnsiTheme="majorBidi" w:cstheme="majorBidi"/>
        </w:rPr>
        <w:t xml:space="preserve"> – " </w:t>
      </w:r>
      <w:r w:rsidR="006A5D64" w:rsidRPr="006A5D64">
        <w:rPr>
          <w:rFonts w:asciiTheme="majorBidi" w:hAnsiTheme="majorBidi" w:cstheme="majorBidi"/>
        </w:rPr>
        <w:t xml:space="preserve">In 1969 , James Earl Ray pleaded guilty in Memphis , Tenn. , to the assassination of civil rights leader Martin Luther King Junior </w:t>
      </w:r>
      <w:r w:rsidR="006A5D64">
        <w:rPr>
          <w:rFonts w:asciiTheme="majorBidi" w:hAnsiTheme="majorBidi" w:cstheme="majorBidi"/>
        </w:rPr>
        <w:t>":</w:t>
      </w:r>
    </w:p>
    <w:p w14:paraId="58AF935D" w14:textId="53A7AAA7" w:rsidR="00770157" w:rsidRDefault="00770157" w:rsidP="00770157">
      <w:pPr>
        <w:bidi w:val="0"/>
        <w:spacing w:line="240" w:lineRule="auto"/>
        <w:rPr>
          <w:rFonts w:asciiTheme="majorBidi" w:hAnsiTheme="majorBidi" w:cstheme="majorBidi"/>
        </w:rPr>
      </w:pPr>
      <w:r>
        <w:rPr>
          <w:rFonts w:asciiTheme="majorBidi" w:hAnsiTheme="majorBidi" w:cstheme="majorBidi"/>
        </w:rPr>
        <w:t xml:space="preserve">James Earl Ray </w:t>
      </w:r>
      <w:proofErr w:type="spellStart"/>
      <w:r>
        <w:rPr>
          <w:rFonts w:asciiTheme="majorBidi" w:hAnsiTheme="majorBidi" w:cstheme="majorBidi"/>
        </w:rPr>
        <w:t>Live_In</w:t>
      </w:r>
      <w:proofErr w:type="spellEnd"/>
      <w:r>
        <w:rPr>
          <w:rFonts w:asciiTheme="majorBidi" w:hAnsiTheme="majorBidi" w:cstheme="majorBidi"/>
        </w:rPr>
        <w:t xml:space="preserve"> Memphis – it was told in the sentence that he pleaded guilty there (that’s in the train sentences), we assume that if we had more data the model was powerful enough to distinguish between sentences of the format (someone who did something at a </w:t>
      </w:r>
      <w:r w:rsidR="005C656C">
        <w:rPr>
          <w:rFonts w:asciiTheme="majorBidi" w:hAnsiTheme="majorBidi" w:cstheme="majorBidi"/>
        </w:rPr>
        <w:t>place</w:t>
      </w:r>
      <w:r>
        <w:rPr>
          <w:rFonts w:asciiTheme="majorBidi" w:hAnsiTheme="majorBidi" w:cstheme="majorBidi"/>
        </w:rPr>
        <w:t>)</w:t>
      </w:r>
      <w:r w:rsidR="005C656C">
        <w:rPr>
          <w:rFonts w:asciiTheme="majorBidi" w:hAnsiTheme="majorBidi" w:cstheme="majorBidi"/>
        </w:rPr>
        <w:t>.</w:t>
      </w:r>
    </w:p>
    <w:p w14:paraId="624AB96F" w14:textId="4C220524" w:rsidR="005C656C" w:rsidRDefault="005C656C" w:rsidP="005C656C">
      <w:pPr>
        <w:bidi w:val="0"/>
        <w:spacing w:line="240" w:lineRule="auto"/>
        <w:rPr>
          <w:rFonts w:asciiTheme="majorBidi" w:hAnsiTheme="majorBidi" w:cstheme="majorBidi"/>
        </w:rPr>
      </w:pPr>
    </w:p>
    <w:p w14:paraId="502C0640" w14:textId="5DA58483" w:rsidR="005C656C" w:rsidRDefault="005C656C" w:rsidP="005C656C">
      <w:pPr>
        <w:bidi w:val="0"/>
        <w:spacing w:line="240" w:lineRule="auto"/>
        <w:rPr>
          <w:rFonts w:asciiTheme="majorBidi" w:hAnsiTheme="majorBidi" w:cstheme="majorBidi"/>
        </w:rPr>
      </w:pPr>
      <w:r>
        <w:rPr>
          <w:rFonts w:asciiTheme="majorBidi" w:hAnsiTheme="majorBidi" w:cstheme="majorBidi"/>
        </w:rPr>
        <w:t>Sent3073</w:t>
      </w:r>
      <w:r w:rsidR="006A5D64">
        <w:rPr>
          <w:rFonts w:asciiTheme="majorBidi" w:hAnsiTheme="majorBidi" w:cstheme="majorBidi"/>
        </w:rPr>
        <w:t xml:space="preserve"> - </w:t>
      </w:r>
      <w:r w:rsidR="006A5D64">
        <w:t>"</w:t>
      </w:r>
      <w:r w:rsidR="006A5D64">
        <w:rPr>
          <w:rFonts w:asciiTheme="majorBidi" w:hAnsiTheme="majorBidi" w:cstheme="majorBidi"/>
        </w:rPr>
        <w:t xml:space="preserve"> </w:t>
      </w:r>
      <w:r w:rsidR="006A5D64" w:rsidRPr="006A5D64">
        <w:rPr>
          <w:rFonts w:asciiTheme="majorBidi" w:hAnsiTheme="majorBidi" w:cstheme="majorBidi"/>
        </w:rPr>
        <w:t>U.S. ( USTR ) Mickey Kantor , who came to Japan amid the political confusion within the Hosokawa administration caused by the economic stimulation plan , stated before he left for home that " If we see no actual results , we might have to consider other options . "</w:t>
      </w:r>
      <w:r w:rsidR="006A5D64">
        <w:rPr>
          <w:rFonts w:asciiTheme="majorBidi" w:hAnsiTheme="majorBidi" w:cstheme="majorBidi"/>
        </w:rPr>
        <w:t xml:space="preserve"> ":</w:t>
      </w:r>
    </w:p>
    <w:p w14:paraId="1E522401" w14:textId="4019D7D8" w:rsidR="005C656C" w:rsidRDefault="005C656C" w:rsidP="005C656C">
      <w:pPr>
        <w:bidi w:val="0"/>
        <w:spacing w:line="240" w:lineRule="auto"/>
        <w:rPr>
          <w:rFonts w:asciiTheme="majorBidi" w:hAnsiTheme="majorBidi" w:cstheme="majorBidi"/>
        </w:rPr>
      </w:pPr>
      <w:r>
        <w:rPr>
          <w:rFonts w:asciiTheme="majorBidi" w:hAnsiTheme="majorBidi" w:cstheme="majorBidi"/>
        </w:rPr>
        <w:t xml:space="preserve">Mickey Kantor </w:t>
      </w:r>
      <w:proofErr w:type="spellStart"/>
      <w:r>
        <w:rPr>
          <w:rFonts w:asciiTheme="majorBidi" w:hAnsiTheme="majorBidi" w:cstheme="majorBidi"/>
        </w:rPr>
        <w:t>Live_In</w:t>
      </w:r>
      <w:proofErr w:type="spellEnd"/>
      <w:r>
        <w:rPr>
          <w:rFonts w:asciiTheme="majorBidi" w:hAnsiTheme="majorBidi" w:cstheme="majorBidi"/>
        </w:rPr>
        <w:t xml:space="preserve"> Japan: in this example the true output was Mickey Kantor </w:t>
      </w:r>
      <w:proofErr w:type="spellStart"/>
      <w:r>
        <w:rPr>
          <w:rFonts w:asciiTheme="majorBidi" w:hAnsiTheme="majorBidi" w:cstheme="majorBidi"/>
        </w:rPr>
        <w:t>Live_In</w:t>
      </w:r>
      <w:proofErr w:type="spellEnd"/>
      <w:r>
        <w:rPr>
          <w:rFonts w:asciiTheme="majorBidi" w:hAnsiTheme="majorBidi" w:cstheme="majorBidi"/>
        </w:rPr>
        <w:t xml:space="preserve"> U.S and the model output both, we thought of adding a heuristic that if we got one output about an entity so the next time we wont output that he lives in a different place, but when we looked at the data we saw examples </w:t>
      </w:r>
      <w:r w:rsidR="007905C1">
        <w:rPr>
          <w:rFonts w:asciiTheme="majorBidi" w:hAnsiTheme="majorBidi" w:cstheme="majorBidi"/>
        </w:rPr>
        <w:t>that had more then one place for the same entity, so we decided to live it like it is.</w:t>
      </w:r>
    </w:p>
    <w:p w14:paraId="3A7A3EDA" w14:textId="7ECA12AC" w:rsidR="007905C1" w:rsidRPr="00770157" w:rsidRDefault="007905C1" w:rsidP="007905C1">
      <w:pPr>
        <w:bidi w:val="0"/>
        <w:spacing w:line="240" w:lineRule="auto"/>
        <w:rPr>
          <w:rFonts w:asciiTheme="majorBidi" w:hAnsiTheme="majorBidi" w:cstheme="majorBidi"/>
        </w:rPr>
      </w:pPr>
      <w:r>
        <w:rPr>
          <w:rFonts w:asciiTheme="majorBidi" w:hAnsiTheme="majorBidi" w:cstheme="majorBidi"/>
        </w:rPr>
        <w:br/>
      </w:r>
    </w:p>
    <w:p w14:paraId="60DC19E9" w14:textId="4D8802C2" w:rsidR="008131CF" w:rsidRDefault="008131CF" w:rsidP="00F34BDB">
      <w:pPr>
        <w:bidi w:val="0"/>
        <w:spacing w:line="240" w:lineRule="auto"/>
        <w:rPr>
          <w:rFonts w:asciiTheme="majorBidi" w:hAnsiTheme="majorBidi" w:cstheme="majorBidi"/>
          <w:b/>
          <w:bCs/>
          <w:u w:val="single"/>
          <w:rtl/>
        </w:rPr>
      </w:pPr>
      <w:r>
        <w:rPr>
          <w:rFonts w:asciiTheme="majorBidi" w:hAnsiTheme="majorBidi" w:cstheme="majorBidi"/>
          <w:b/>
          <w:bCs/>
          <w:u w:val="single"/>
        </w:rPr>
        <w:t>Results for Live-In relation:</w:t>
      </w:r>
    </w:p>
    <w:p w14:paraId="12DD440B" w14:textId="77777777" w:rsidR="00F34BDB" w:rsidRDefault="00F34BDB" w:rsidP="00F34BDB">
      <w:pPr>
        <w:bidi w:val="0"/>
        <w:spacing w:line="240" w:lineRule="auto"/>
        <w:rPr>
          <w:rFonts w:asciiTheme="majorBidi" w:hAnsiTheme="majorBidi" w:cstheme="majorBidi"/>
          <w:b/>
          <w:bCs/>
          <w:u w:val="single"/>
        </w:rPr>
      </w:pPr>
    </w:p>
    <w:tbl>
      <w:tblPr>
        <w:tblStyle w:val="a4"/>
        <w:tblW w:w="0" w:type="auto"/>
        <w:tblLook w:val="04A0" w:firstRow="1" w:lastRow="0" w:firstColumn="1" w:lastColumn="0" w:noHBand="0" w:noVBand="1"/>
      </w:tblPr>
      <w:tblGrid>
        <w:gridCol w:w="1271"/>
        <w:gridCol w:w="3402"/>
        <w:gridCol w:w="3623"/>
      </w:tblGrid>
      <w:tr w:rsidR="008131CF" w14:paraId="28F3D907" w14:textId="77777777" w:rsidTr="00593736">
        <w:tc>
          <w:tcPr>
            <w:tcW w:w="1271" w:type="dxa"/>
          </w:tcPr>
          <w:p w14:paraId="16013611" w14:textId="35E1FDFF" w:rsidR="008131CF" w:rsidRDefault="00593736" w:rsidP="00593736">
            <w:pPr>
              <w:bidi w:val="0"/>
              <w:rPr>
                <w:rFonts w:asciiTheme="majorBidi" w:hAnsiTheme="majorBidi" w:cstheme="majorBidi"/>
              </w:rPr>
            </w:pPr>
            <w:r>
              <w:rPr>
                <w:rFonts w:asciiTheme="majorBidi" w:hAnsiTheme="majorBidi" w:cstheme="majorBidi"/>
              </w:rPr>
              <w:t>Dataset:</w:t>
            </w:r>
          </w:p>
        </w:tc>
        <w:tc>
          <w:tcPr>
            <w:tcW w:w="3402" w:type="dxa"/>
          </w:tcPr>
          <w:p w14:paraId="4783DA34" w14:textId="1C8F5AD9" w:rsidR="008131CF" w:rsidRDefault="008131CF" w:rsidP="008131CF">
            <w:pPr>
              <w:bidi w:val="0"/>
              <w:jc w:val="center"/>
              <w:rPr>
                <w:rFonts w:asciiTheme="majorBidi" w:hAnsiTheme="majorBidi" w:cstheme="majorBidi"/>
              </w:rPr>
            </w:pPr>
            <w:r>
              <w:rPr>
                <w:rFonts w:asciiTheme="majorBidi" w:hAnsiTheme="majorBidi" w:cstheme="majorBidi"/>
              </w:rPr>
              <w:t>Train</w:t>
            </w:r>
          </w:p>
        </w:tc>
        <w:tc>
          <w:tcPr>
            <w:tcW w:w="3623" w:type="dxa"/>
          </w:tcPr>
          <w:p w14:paraId="2856E74A" w14:textId="19E835D7" w:rsidR="008131CF" w:rsidRDefault="00593736" w:rsidP="00593736">
            <w:pPr>
              <w:bidi w:val="0"/>
              <w:jc w:val="center"/>
              <w:rPr>
                <w:rFonts w:asciiTheme="majorBidi" w:hAnsiTheme="majorBidi" w:cstheme="majorBidi"/>
              </w:rPr>
            </w:pPr>
            <w:r>
              <w:rPr>
                <w:rFonts w:asciiTheme="majorBidi" w:hAnsiTheme="majorBidi" w:cstheme="majorBidi"/>
              </w:rPr>
              <w:t>Dev</w:t>
            </w:r>
          </w:p>
        </w:tc>
      </w:tr>
      <w:tr w:rsidR="008131CF" w14:paraId="69D3D672" w14:textId="77777777" w:rsidTr="00593736">
        <w:tc>
          <w:tcPr>
            <w:tcW w:w="1271" w:type="dxa"/>
          </w:tcPr>
          <w:p w14:paraId="2DD99E89" w14:textId="041F4127" w:rsidR="008131CF" w:rsidRDefault="00593736" w:rsidP="00593736">
            <w:pPr>
              <w:bidi w:val="0"/>
              <w:rPr>
                <w:rFonts w:asciiTheme="majorBidi" w:hAnsiTheme="majorBidi" w:cstheme="majorBidi"/>
              </w:rPr>
            </w:pPr>
            <w:r>
              <w:rPr>
                <w:rFonts w:asciiTheme="majorBidi" w:hAnsiTheme="majorBidi" w:cstheme="majorBidi"/>
              </w:rPr>
              <w:t>Recall</w:t>
            </w:r>
          </w:p>
        </w:tc>
        <w:tc>
          <w:tcPr>
            <w:tcW w:w="3402" w:type="dxa"/>
          </w:tcPr>
          <w:p w14:paraId="10A3C211" w14:textId="2F20ABB5" w:rsidR="008131CF" w:rsidRDefault="00593736" w:rsidP="00593736">
            <w:pPr>
              <w:bidi w:val="0"/>
              <w:jc w:val="center"/>
              <w:rPr>
                <w:rFonts w:asciiTheme="majorBidi" w:hAnsiTheme="majorBidi" w:cstheme="majorBidi"/>
              </w:rPr>
            </w:pPr>
            <w:r>
              <w:rPr>
                <w:rFonts w:asciiTheme="majorBidi" w:hAnsiTheme="majorBidi" w:cstheme="majorBidi"/>
              </w:rPr>
              <w:t>0.75</w:t>
            </w:r>
          </w:p>
        </w:tc>
        <w:tc>
          <w:tcPr>
            <w:tcW w:w="3623" w:type="dxa"/>
          </w:tcPr>
          <w:p w14:paraId="7558C6E9" w14:textId="48C9A311" w:rsidR="008131CF" w:rsidRDefault="00593736" w:rsidP="00593736">
            <w:pPr>
              <w:bidi w:val="0"/>
              <w:jc w:val="center"/>
              <w:rPr>
                <w:rFonts w:asciiTheme="majorBidi" w:hAnsiTheme="majorBidi" w:cstheme="majorBidi"/>
              </w:rPr>
            </w:pPr>
            <w:r>
              <w:rPr>
                <w:rFonts w:asciiTheme="majorBidi" w:hAnsiTheme="majorBidi" w:cstheme="majorBidi"/>
              </w:rPr>
              <w:t>0.48</w:t>
            </w:r>
          </w:p>
        </w:tc>
      </w:tr>
      <w:tr w:rsidR="008131CF" w14:paraId="515ECAFE" w14:textId="77777777" w:rsidTr="00593736">
        <w:tc>
          <w:tcPr>
            <w:tcW w:w="1271" w:type="dxa"/>
          </w:tcPr>
          <w:p w14:paraId="7ED6D2B7" w14:textId="6E2E3FF7" w:rsidR="008131CF" w:rsidRDefault="00593736" w:rsidP="00593736">
            <w:pPr>
              <w:bidi w:val="0"/>
              <w:rPr>
                <w:rFonts w:asciiTheme="majorBidi" w:hAnsiTheme="majorBidi" w:cstheme="majorBidi"/>
              </w:rPr>
            </w:pPr>
            <w:r>
              <w:rPr>
                <w:rFonts w:asciiTheme="majorBidi" w:hAnsiTheme="majorBidi" w:cstheme="majorBidi"/>
              </w:rPr>
              <w:t xml:space="preserve">Precision </w:t>
            </w:r>
          </w:p>
        </w:tc>
        <w:tc>
          <w:tcPr>
            <w:tcW w:w="3402" w:type="dxa"/>
          </w:tcPr>
          <w:p w14:paraId="125EA7A0" w14:textId="55DC0A2A" w:rsidR="008131CF" w:rsidRDefault="00593736" w:rsidP="00593736">
            <w:pPr>
              <w:bidi w:val="0"/>
              <w:jc w:val="center"/>
              <w:rPr>
                <w:rFonts w:asciiTheme="majorBidi" w:hAnsiTheme="majorBidi" w:cstheme="majorBidi"/>
              </w:rPr>
            </w:pPr>
            <w:r>
              <w:rPr>
                <w:rFonts w:asciiTheme="majorBidi" w:hAnsiTheme="majorBidi" w:cstheme="majorBidi"/>
              </w:rPr>
              <w:t>0.73</w:t>
            </w:r>
          </w:p>
        </w:tc>
        <w:tc>
          <w:tcPr>
            <w:tcW w:w="3623" w:type="dxa"/>
          </w:tcPr>
          <w:p w14:paraId="54516364" w14:textId="7EBB5346" w:rsidR="008131CF" w:rsidRDefault="00593736" w:rsidP="00593736">
            <w:pPr>
              <w:bidi w:val="0"/>
              <w:jc w:val="center"/>
              <w:rPr>
                <w:rFonts w:asciiTheme="majorBidi" w:hAnsiTheme="majorBidi" w:cstheme="majorBidi"/>
              </w:rPr>
            </w:pPr>
            <w:r>
              <w:rPr>
                <w:rFonts w:asciiTheme="majorBidi" w:hAnsiTheme="majorBidi" w:cstheme="majorBidi"/>
              </w:rPr>
              <w:t>0.46</w:t>
            </w:r>
          </w:p>
        </w:tc>
      </w:tr>
      <w:tr w:rsidR="008131CF" w14:paraId="35EDB61A" w14:textId="77777777" w:rsidTr="00593736">
        <w:tc>
          <w:tcPr>
            <w:tcW w:w="1271" w:type="dxa"/>
          </w:tcPr>
          <w:p w14:paraId="3C9E600B" w14:textId="35E5F421" w:rsidR="008131CF" w:rsidRDefault="00593736" w:rsidP="00593736">
            <w:pPr>
              <w:bidi w:val="0"/>
              <w:rPr>
                <w:rFonts w:asciiTheme="majorBidi" w:hAnsiTheme="majorBidi" w:cstheme="majorBidi"/>
              </w:rPr>
            </w:pPr>
            <w:r>
              <w:rPr>
                <w:rFonts w:asciiTheme="majorBidi" w:hAnsiTheme="majorBidi" w:cstheme="majorBidi"/>
              </w:rPr>
              <w:t>F1</w:t>
            </w:r>
          </w:p>
        </w:tc>
        <w:tc>
          <w:tcPr>
            <w:tcW w:w="3402" w:type="dxa"/>
          </w:tcPr>
          <w:p w14:paraId="22D763CF" w14:textId="5C3BEB90" w:rsidR="008131CF" w:rsidRDefault="00593736" w:rsidP="00593736">
            <w:pPr>
              <w:bidi w:val="0"/>
              <w:jc w:val="center"/>
              <w:rPr>
                <w:rFonts w:asciiTheme="majorBidi" w:hAnsiTheme="majorBidi" w:cstheme="majorBidi"/>
              </w:rPr>
            </w:pPr>
            <w:r>
              <w:rPr>
                <w:rFonts w:asciiTheme="majorBidi" w:hAnsiTheme="majorBidi" w:cstheme="majorBidi"/>
              </w:rPr>
              <w:t>0.74</w:t>
            </w:r>
          </w:p>
        </w:tc>
        <w:tc>
          <w:tcPr>
            <w:tcW w:w="3623" w:type="dxa"/>
          </w:tcPr>
          <w:p w14:paraId="3C1CBF8F" w14:textId="2F8457D8" w:rsidR="008131CF" w:rsidRDefault="00593736" w:rsidP="00593736">
            <w:pPr>
              <w:bidi w:val="0"/>
              <w:jc w:val="center"/>
              <w:rPr>
                <w:rFonts w:asciiTheme="majorBidi" w:hAnsiTheme="majorBidi" w:cstheme="majorBidi"/>
              </w:rPr>
            </w:pPr>
            <w:r>
              <w:rPr>
                <w:rFonts w:asciiTheme="majorBidi" w:hAnsiTheme="majorBidi" w:cstheme="majorBidi"/>
              </w:rPr>
              <w:t>0.47</w:t>
            </w:r>
          </w:p>
        </w:tc>
      </w:tr>
    </w:tbl>
    <w:p w14:paraId="66191368" w14:textId="329C19EA" w:rsidR="008131CF" w:rsidRPr="008131CF" w:rsidRDefault="008131CF" w:rsidP="008131CF">
      <w:pPr>
        <w:bidi w:val="0"/>
        <w:spacing w:line="240" w:lineRule="auto"/>
        <w:rPr>
          <w:rFonts w:asciiTheme="majorBidi" w:hAnsiTheme="majorBidi" w:cstheme="majorBidi"/>
        </w:rPr>
      </w:pPr>
    </w:p>
    <w:sectPr w:rsidR="008131CF" w:rsidRPr="008131CF" w:rsidSect="00DE69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3000"/>
    <w:multiLevelType w:val="hybridMultilevel"/>
    <w:tmpl w:val="2168EB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75205"/>
    <w:multiLevelType w:val="hybridMultilevel"/>
    <w:tmpl w:val="B8402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D6B2D"/>
    <w:multiLevelType w:val="hybridMultilevel"/>
    <w:tmpl w:val="7096A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54611"/>
    <w:multiLevelType w:val="hybridMultilevel"/>
    <w:tmpl w:val="DEC26D8A"/>
    <w:lvl w:ilvl="0" w:tplc="AC2EF5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0D581E"/>
    <w:multiLevelType w:val="hybridMultilevel"/>
    <w:tmpl w:val="FFCA7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010E7"/>
    <w:multiLevelType w:val="hybridMultilevel"/>
    <w:tmpl w:val="9506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46421"/>
    <w:multiLevelType w:val="hybridMultilevel"/>
    <w:tmpl w:val="22D21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90694"/>
    <w:multiLevelType w:val="hybridMultilevel"/>
    <w:tmpl w:val="6770B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51A9D"/>
    <w:multiLevelType w:val="hybridMultilevel"/>
    <w:tmpl w:val="50EE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3"/>
  </w:num>
  <w:num w:numId="6">
    <w:abstractNumId w:val="1"/>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72"/>
    <w:rsid w:val="00054372"/>
    <w:rsid w:val="00091147"/>
    <w:rsid w:val="000D43C6"/>
    <w:rsid w:val="001339FF"/>
    <w:rsid w:val="0015166F"/>
    <w:rsid w:val="00175FD1"/>
    <w:rsid w:val="001A7E3F"/>
    <w:rsid w:val="001D68AE"/>
    <w:rsid w:val="001E1A55"/>
    <w:rsid w:val="00201731"/>
    <w:rsid w:val="00204BD2"/>
    <w:rsid w:val="00284B6F"/>
    <w:rsid w:val="002C0608"/>
    <w:rsid w:val="002F5538"/>
    <w:rsid w:val="003D28F9"/>
    <w:rsid w:val="003D4069"/>
    <w:rsid w:val="003E2740"/>
    <w:rsid w:val="004F612F"/>
    <w:rsid w:val="0052229B"/>
    <w:rsid w:val="00533C83"/>
    <w:rsid w:val="00590149"/>
    <w:rsid w:val="00593736"/>
    <w:rsid w:val="005C656C"/>
    <w:rsid w:val="005F5EA5"/>
    <w:rsid w:val="006A5D64"/>
    <w:rsid w:val="006E041C"/>
    <w:rsid w:val="0071534D"/>
    <w:rsid w:val="00725590"/>
    <w:rsid w:val="0073415C"/>
    <w:rsid w:val="00770157"/>
    <w:rsid w:val="007710F6"/>
    <w:rsid w:val="007905C1"/>
    <w:rsid w:val="007B264A"/>
    <w:rsid w:val="007D55C5"/>
    <w:rsid w:val="007F5642"/>
    <w:rsid w:val="008131CF"/>
    <w:rsid w:val="00815A0C"/>
    <w:rsid w:val="00833BFB"/>
    <w:rsid w:val="008C32BD"/>
    <w:rsid w:val="008C78C9"/>
    <w:rsid w:val="0096475B"/>
    <w:rsid w:val="00986B80"/>
    <w:rsid w:val="00992775"/>
    <w:rsid w:val="009A2058"/>
    <w:rsid w:val="009D45C4"/>
    <w:rsid w:val="009E16D1"/>
    <w:rsid w:val="00A004A4"/>
    <w:rsid w:val="00AE60CC"/>
    <w:rsid w:val="00B12C7C"/>
    <w:rsid w:val="00B529DE"/>
    <w:rsid w:val="00B77092"/>
    <w:rsid w:val="00B862A1"/>
    <w:rsid w:val="00BD5841"/>
    <w:rsid w:val="00C60B57"/>
    <w:rsid w:val="00CB6493"/>
    <w:rsid w:val="00CD66A9"/>
    <w:rsid w:val="00D16514"/>
    <w:rsid w:val="00D3223E"/>
    <w:rsid w:val="00D81CAB"/>
    <w:rsid w:val="00D92AB4"/>
    <w:rsid w:val="00DC3002"/>
    <w:rsid w:val="00DE6900"/>
    <w:rsid w:val="00DF541B"/>
    <w:rsid w:val="00E26932"/>
    <w:rsid w:val="00F34BDB"/>
    <w:rsid w:val="00F72ABD"/>
    <w:rsid w:val="00F97CEE"/>
    <w:rsid w:val="00FE59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207A"/>
  <w15:chartTrackingRefBased/>
  <w15:docId w15:val="{6C46591E-E9D6-4E2C-8EC2-84C0CAFD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6D1"/>
    <w:pPr>
      <w:ind w:left="720"/>
      <w:contextualSpacing/>
    </w:pPr>
  </w:style>
  <w:style w:type="table" w:styleId="a4">
    <w:name w:val="Table Grid"/>
    <w:basedOn w:val="a1"/>
    <w:uiPriority w:val="39"/>
    <w:rsid w:val="00CD6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3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3223E"/>
    <w:rPr>
      <w:rFonts w:ascii="Courier New" w:eastAsia="Times New Roman" w:hAnsi="Courier New" w:cs="Courier New"/>
      <w:sz w:val="20"/>
      <w:szCs w:val="20"/>
    </w:rPr>
  </w:style>
  <w:style w:type="character" w:styleId="Hyperlink">
    <w:name w:val="Hyperlink"/>
    <w:basedOn w:val="a0"/>
    <w:uiPriority w:val="99"/>
    <w:semiHidden/>
    <w:unhideWhenUsed/>
    <w:rsid w:val="0096475B"/>
    <w:rPr>
      <w:color w:val="0563C1"/>
      <w:u w:val="single"/>
    </w:rPr>
  </w:style>
  <w:style w:type="character" w:styleId="FollowedHyperlink">
    <w:name w:val="FollowedHyperlink"/>
    <w:basedOn w:val="a0"/>
    <w:uiPriority w:val="99"/>
    <w:semiHidden/>
    <w:unhideWhenUsed/>
    <w:rsid w:val="0096475B"/>
    <w:rPr>
      <w:color w:val="954F72"/>
      <w:u w:val="single"/>
    </w:rPr>
  </w:style>
  <w:style w:type="paragraph" w:customStyle="1" w:styleId="msonormal0">
    <w:name w:val="msonormal"/>
    <w:basedOn w:val="a"/>
    <w:rsid w:val="0096475B"/>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a"/>
    <w:rsid w:val="0096475B"/>
    <w:pPr>
      <w:bidi w:val="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
    <w:rsid w:val="0096475B"/>
    <w:pPr>
      <w:bidi w:val="0"/>
      <w:spacing w:before="100" w:beforeAutospacing="1" w:after="100" w:afterAutospacing="1" w:line="240" w:lineRule="auto"/>
      <w:jc w:val="center"/>
    </w:pPr>
    <w:rPr>
      <w:rFonts w:ascii="Arial" w:eastAsia="Times New Roman"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7477">
      <w:bodyDiv w:val="1"/>
      <w:marLeft w:val="0"/>
      <w:marRight w:val="0"/>
      <w:marTop w:val="0"/>
      <w:marBottom w:val="0"/>
      <w:divBdr>
        <w:top w:val="none" w:sz="0" w:space="0" w:color="auto"/>
        <w:left w:val="none" w:sz="0" w:space="0" w:color="auto"/>
        <w:bottom w:val="none" w:sz="0" w:space="0" w:color="auto"/>
        <w:right w:val="none" w:sz="0" w:space="0" w:color="auto"/>
      </w:divBdr>
    </w:div>
    <w:div w:id="375472949">
      <w:bodyDiv w:val="1"/>
      <w:marLeft w:val="0"/>
      <w:marRight w:val="0"/>
      <w:marTop w:val="0"/>
      <w:marBottom w:val="0"/>
      <w:divBdr>
        <w:top w:val="none" w:sz="0" w:space="0" w:color="auto"/>
        <w:left w:val="none" w:sz="0" w:space="0" w:color="auto"/>
        <w:bottom w:val="none" w:sz="0" w:space="0" w:color="auto"/>
        <w:right w:val="none" w:sz="0" w:space="0" w:color="auto"/>
      </w:divBdr>
    </w:div>
    <w:div w:id="376590589">
      <w:bodyDiv w:val="1"/>
      <w:marLeft w:val="0"/>
      <w:marRight w:val="0"/>
      <w:marTop w:val="0"/>
      <w:marBottom w:val="0"/>
      <w:divBdr>
        <w:top w:val="none" w:sz="0" w:space="0" w:color="auto"/>
        <w:left w:val="none" w:sz="0" w:space="0" w:color="auto"/>
        <w:bottom w:val="none" w:sz="0" w:space="0" w:color="auto"/>
        <w:right w:val="none" w:sz="0" w:space="0" w:color="auto"/>
      </w:divBdr>
    </w:div>
    <w:div w:id="471677285">
      <w:bodyDiv w:val="1"/>
      <w:marLeft w:val="0"/>
      <w:marRight w:val="0"/>
      <w:marTop w:val="0"/>
      <w:marBottom w:val="0"/>
      <w:divBdr>
        <w:top w:val="none" w:sz="0" w:space="0" w:color="auto"/>
        <w:left w:val="none" w:sz="0" w:space="0" w:color="auto"/>
        <w:bottom w:val="none" w:sz="0" w:space="0" w:color="auto"/>
        <w:right w:val="none" w:sz="0" w:space="0" w:color="auto"/>
      </w:divBdr>
    </w:div>
    <w:div w:id="543175324">
      <w:bodyDiv w:val="1"/>
      <w:marLeft w:val="0"/>
      <w:marRight w:val="0"/>
      <w:marTop w:val="0"/>
      <w:marBottom w:val="0"/>
      <w:divBdr>
        <w:top w:val="none" w:sz="0" w:space="0" w:color="auto"/>
        <w:left w:val="none" w:sz="0" w:space="0" w:color="auto"/>
        <w:bottom w:val="none" w:sz="0" w:space="0" w:color="auto"/>
        <w:right w:val="none" w:sz="0" w:space="0" w:color="auto"/>
      </w:divBdr>
    </w:div>
    <w:div w:id="629746925">
      <w:bodyDiv w:val="1"/>
      <w:marLeft w:val="0"/>
      <w:marRight w:val="0"/>
      <w:marTop w:val="0"/>
      <w:marBottom w:val="0"/>
      <w:divBdr>
        <w:top w:val="none" w:sz="0" w:space="0" w:color="auto"/>
        <w:left w:val="none" w:sz="0" w:space="0" w:color="auto"/>
        <w:bottom w:val="none" w:sz="0" w:space="0" w:color="auto"/>
        <w:right w:val="none" w:sz="0" w:space="0" w:color="auto"/>
      </w:divBdr>
    </w:div>
    <w:div w:id="654335597">
      <w:bodyDiv w:val="1"/>
      <w:marLeft w:val="0"/>
      <w:marRight w:val="0"/>
      <w:marTop w:val="0"/>
      <w:marBottom w:val="0"/>
      <w:divBdr>
        <w:top w:val="none" w:sz="0" w:space="0" w:color="auto"/>
        <w:left w:val="none" w:sz="0" w:space="0" w:color="auto"/>
        <w:bottom w:val="none" w:sz="0" w:space="0" w:color="auto"/>
        <w:right w:val="none" w:sz="0" w:space="0" w:color="auto"/>
      </w:divBdr>
    </w:div>
    <w:div w:id="798303557">
      <w:bodyDiv w:val="1"/>
      <w:marLeft w:val="0"/>
      <w:marRight w:val="0"/>
      <w:marTop w:val="0"/>
      <w:marBottom w:val="0"/>
      <w:divBdr>
        <w:top w:val="none" w:sz="0" w:space="0" w:color="auto"/>
        <w:left w:val="none" w:sz="0" w:space="0" w:color="auto"/>
        <w:bottom w:val="none" w:sz="0" w:space="0" w:color="auto"/>
        <w:right w:val="none" w:sz="0" w:space="0" w:color="auto"/>
      </w:divBdr>
    </w:div>
    <w:div w:id="800613533">
      <w:bodyDiv w:val="1"/>
      <w:marLeft w:val="0"/>
      <w:marRight w:val="0"/>
      <w:marTop w:val="0"/>
      <w:marBottom w:val="0"/>
      <w:divBdr>
        <w:top w:val="none" w:sz="0" w:space="0" w:color="auto"/>
        <w:left w:val="none" w:sz="0" w:space="0" w:color="auto"/>
        <w:bottom w:val="none" w:sz="0" w:space="0" w:color="auto"/>
        <w:right w:val="none" w:sz="0" w:space="0" w:color="auto"/>
      </w:divBdr>
    </w:div>
    <w:div w:id="902059863">
      <w:bodyDiv w:val="1"/>
      <w:marLeft w:val="0"/>
      <w:marRight w:val="0"/>
      <w:marTop w:val="0"/>
      <w:marBottom w:val="0"/>
      <w:divBdr>
        <w:top w:val="none" w:sz="0" w:space="0" w:color="auto"/>
        <w:left w:val="none" w:sz="0" w:space="0" w:color="auto"/>
        <w:bottom w:val="none" w:sz="0" w:space="0" w:color="auto"/>
        <w:right w:val="none" w:sz="0" w:space="0" w:color="auto"/>
      </w:divBdr>
    </w:div>
    <w:div w:id="1101757803">
      <w:bodyDiv w:val="1"/>
      <w:marLeft w:val="0"/>
      <w:marRight w:val="0"/>
      <w:marTop w:val="0"/>
      <w:marBottom w:val="0"/>
      <w:divBdr>
        <w:top w:val="none" w:sz="0" w:space="0" w:color="auto"/>
        <w:left w:val="none" w:sz="0" w:space="0" w:color="auto"/>
        <w:bottom w:val="none" w:sz="0" w:space="0" w:color="auto"/>
        <w:right w:val="none" w:sz="0" w:space="0" w:color="auto"/>
      </w:divBdr>
    </w:div>
    <w:div w:id="1243560847">
      <w:bodyDiv w:val="1"/>
      <w:marLeft w:val="0"/>
      <w:marRight w:val="0"/>
      <w:marTop w:val="0"/>
      <w:marBottom w:val="0"/>
      <w:divBdr>
        <w:top w:val="none" w:sz="0" w:space="0" w:color="auto"/>
        <w:left w:val="none" w:sz="0" w:space="0" w:color="auto"/>
        <w:bottom w:val="none" w:sz="0" w:space="0" w:color="auto"/>
        <w:right w:val="none" w:sz="0" w:space="0" w:color="auto"/>
      </w:divBdr>
    </w:div>
    <w:div w:id="1418017109">
      <w:bodyDiv w:val="1"/>
      <w:marLeft w:val="0"/>
      <w:marRight w:val="0"/>
      <w:marTop w:val="0"/>
      <w:marBottom w:val="0"/>
      <w:divBdr>
        <w:top w:val="none" w:sz="0" w:space="0" w:color="auto"/>
        <w:left w:val="none" w:sz="0" w:space="0" w:color="auto"/>
        <w:bottom w:val="none" w:sz="0" w:space="0" w:color="auto"/>
        <w:right w:val="none" w:sz="0" w:space="0" w:color="auto"/>
      </w:divBdr>
    </w:div>
    <w:div w:id="1441336986">
      <w:bodyDiv w:val="1"/>
      <w:marLeft w:val="0"/>
      <w:marRight w:val="0"/>
      <w:marTop w:val="0"/>
      <w:marBottom w:val="0"/>
      <w:divBdr>
        <w:top w:val="none" w:sz="0" w:space="0" w:color="auto"/>
        <w:left w:val="none" w:sz="0" w:space="0" w:color="auto"/>
        <w:bottom w:val="none" w:sz="0" w:space="0" w:color="auto"/>
        <w:right w:val="none" w:sz="0" w:space="0" w:color="auto"/>
      </w:divBdr>
    </w:div>
    <w:div w:id="1507746945">
      <w:bodyDiv w:val="1"/>
      <w:marLeft w:val="0"/>
      <w:marRight w:val="0"/>
      <w:marTop w:val="0"/>
      <w:marBottom w:val="0"/>
      <w:divBdr>
        <w:top w:val="none" w:sz="0" w:space="0" w:color="auto"/>
        <w:left w:val="none" w:sz="0" w:space="0" w:color="auto"/>
        <w:bottom w:val="none" w:sz="0" w:space="0" w:color="auto"/>
        <w:right w:val="none" w:sz="0" w:space="0" w:color="auto"/>
      </w:divBdr>
    </w:div>
    <w:div w:id="1527671754">
      <w:bodyDiv w:val="1"/>
      <w:marLeft w:val="0"/>
      <w:marRight w:val="0"/>
      <w:marTop w:val="0"/>
      <w:marBottom w:val="0"/>
      <w:divBdr>
        <w:top w:val="none" w:sz="0" w:space="0" w:color="auto"/>
        <w:left w:val="none" w:sz="0" w:space="0" w:color="auto"/>
        <w:bottom w:val="none" w:sz="0" w:space="0" w:color="auto"/>
        <w:right w:val="none" w:sz="0" w:space="0" w:color="auto"/>
      </w:divBdr>
    </w:div>
    <w:div w:id="1708291407">
      <w:bodyDiv w:val="1"/>
      <w:marLeft w:val="0"/>
      <w:marRight w:val="0"/>
      <w:marTop w:val="0"/>
      <w:marBottom w:val="0"/>
      <w:divBdr>
        <w:top w:val="none" w:sz="0" w:space="0" w:color="auto"/>
        <w:left w:val="none" w:sz="0" w:space="0" w:color="auto"/>
        <w:bottom w:val="none" w:sz="0" w:space="0" w:color="auto"/>
        <w:right w:val="none" w:sz="0" w:space="0" w:color="auto"/>
      </w:divBdr>
    </w:div>
    <w:div w:id="1772240369">
      <w:bodyDiv w:val="1"/>
      <w:marLeft w:val="0"/>
      <w:marRight w:val="0"/>
      <w:marTop w:val="0"/>
      <w:marBottom w:val="0"/>
      <w:divBdr>
        <w:top w:val="none" w:sz="0" w:space="0" w:color="auto"/>
        <w:left w:val="none" w:sz="0" w:space="0" w:color="auto"/>
        <w:bottom w:val="none" w:sz="0" w:space="0" w:color="auto"/>
        <w:right w:val="none" w:sz="0" w:space="0" w:color="auto"/>
      </w:divBdr>
    </w:div>
    <w:div w:id="1779833541">
      <w:bodyDiv w:val="1"/>
      <w:marLeft w:val="0"/>
      <w:marRight w:val="0"/>
      <w:marTop w:val="0"/>
      <w:marBottom w:val="0"/>
      <w:divBdr>
        <w:top w:val="none" w:sz="0" w:space="0" w:color="auto"/>
        <w:left w:val="none" w:sz="0" w:space="0" w:color="auto"/>
        <w:bottom w:val="none" w:sz="0" w:space="0" w:color="auto"/>
        <w:right w:val="none" w:sz="0" w:space="0" w:color="auto"/>
      </w:divBdr>
    </w:div>
    <w:div w:id="1889687132">
      <w:bodyDiv w:val="1"/>
      <w:marLeft w:val="0"/>
      <w:marRight w:val="0"/>
      <w:marTop w:val="0"/>
      <w:marBottom w:val="0"/>
      <w:divBdr>
        <w:top w:val="none" w:sz="0" w:space="0" w:color="auto"/>
        <w:left w:val="none" w:sz="0" w:space="0" w:color="auto"/>
        <w:bottom w:val="none" w:sz="0" w:space="0" w:color="auto"/>
        <w:right w:val="none" w:sz="0" w:space="0" w:color="auto"/>
      </w:divBdr>
    </w:div>
    <w:div w:id="2011985607">
      <w:bodyDiv w:val="1"/>
      <w:marLeft w:val="0"/>
      <w:marRight w:val="0"/>
      <w:marTop w:val="0"/>
      <w:marBottom w:val="0"/>
      <w:divBdr>
        <w:top w:val="none" w:sz="0" w:space="0" w:color="auto"/>
        <w:left w:val="none" w:sz="0" w:space="0" w:color="auto"/>
        <w:bottom w:val="none" w:sz="0" w:space="0" w:color="auto"/>
        <w:right w:val="none" w:sz="0" w:space="0" w:color="auto"/>
      </w:divBdr>
    </w:div>
    <w:div w:id="2018605786">
      <w:bodyDiv w:val="1"/>
      <w:marLeft w:val="0"/>
      <w:marRight w:val="0"/>
      <w:marTop w:val="0"/>
      <w:marBottom w:val="0"/>
      <w:divBdr>
        <w:top w:val="none" w:sz="0" w:space="0" w:color="auto"/>
        <w:left w:val="none" w:sz="0" w:space="0" w:color="auto"/>
        <w:bottom w:val="none" w:sz="0" w:space="0" w:color="auto"/>
        <w:right w:val="none" w:sz="0" w:space="0" w:color="auto"/>
      </w:divBdr>
    </w:div>
    <w:div w:id="2053067174">
      <w:bodyDiv w:val="1"/>
      <w:marLeft w:val="0"/>
      <w:marRight w:val="0"/>
      <w:marTop w:val="0"/>
      <w:marBottom w:val="0"/>
      <w:divBdr>
        <w:top w:val="none" w:sz="0" w:space="0" w:color="auto"/>
        <w:left w:val="none" w:sz="0" w:space="0" w:color="auto"/>
        <w:bottom w:val="none" w:sz="0" w:space="0" w:color="auto"/>
        <w:right w:val="none" w:sz="0" w:space="0" w:color="auto"/>
      </w:divBdr>
    </w:div>
    <w:div w:id="21073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2D55B-9897-4667-8B14-72653EB35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2960</TotalTime>
  <Pages>3</Pages>
  <Words>1047</Words>
  <Characters>5240</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Cohen</dc:creator>
  <cp:keywords/>
  <dc:description/>
  <cp:lastModifiedBy>Eyal Cohen</cp:lastModifiedBy>
  <cp:revision>17</cp:revision>
  <dcterms:created xsi:type="dcterms:W3CDTF">2019-12-27T08:59:00Z</dcterms:created>
  <dcterms:modified xsi:type="dcterms:W3CDTF">2020-01-26T08:25:00Z</dcterms:modified>
</cp:coreProperties>
</file>