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  <w:kern w:val="2"/>
          <w:lang w:eastAsia="ja-JP"/>
          <w14:ligatures w14:val="standardContextual"/>
        </w:rPr>
        <w:id w:val="6948172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2C08CF" w14:textId="1AA54497" w:rsidR="00FF3309" w:rsidRPr="00FF3309" w:rsidRDefault="00FF3309" w:rsidP="00FF3309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6BDB1E2" wp14:editId="565DE3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692D2" w14:textId="05153005" w:rsidR="00FF3309" w:rsidRPr="00FF3309" w:rsidRDefault="00FF3309" w:rsidP="00FF3309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BDB1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8947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93692D2" w14:textId="05153005" w:rsidR="00FF3309" w:rsidRPr="00FF3309" w:rsidRDefault="00FF3309" w:rsidP="00FF3309">
                          <w:pPr>
                            <w:pStyle w:val="Sinespaciado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sz w:val="36"/>
              <w:szCs w:val="36"/>
            </w:rPr>
            <w:drawing>
              <wp:inline distT="0" distB="0" distL="0" distR="0" wp14:anchorId="34525A1D" wp14:editId="5657CC65">
                <wp:extent cx="2428875" cy="1876425"/>
                <wp:effectExtent l="0" t="0" r="9525" b="9525"/>
                <wp:docPr id="1289483520" name="Imagen 1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483520" name="Imagen 11" descr="Logotipo, nombre de la empresa&#10;&#10;El contenido generado por IA puede ser incorrecto.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ABE33" w14:textId="77777777" w:rsidR="00FF3309" w:rsidRPr="000A2050" w:rsidRDefault="00FF3309" w:rsidP="00FF3309">
          <w:pPr>
            <w:spacing w:after="0"/>
            <w:ind w:left="36"/>
            <w:jc w:val="center"/>
            <w:rPr>
              <w:sz w:val="36"/>
              <w:szCs w:val="36"/>
            </w:rPr>
          </w:pPr>
          <w:r w:rsidRPr="000A2050">
            <w:rPr>
              <w:sz w:val="36"/>
              <w:szCs w:val="36"/>
            </w:rPr>
            <w:t>Universidad Tecnológica Metropolitana</w:t>
          </w:r>
        </w:p>
        <w:p w14:paraId="023F6B92" w14:textId="77777777" w:rsidR="00FF3309" w:rsidRPr="000A2050" w:rsidRDefault="00FF3309" w:rsidP="00FF3309">
          <w:pPr>
            <w:spacing w:after="0"/>
            <w:ind w:left="36"/>
            <w:jc w:val="center"/>
            <w:rPr>
              <w:sz w:val="36"/>
              <w:szCs w:val="36"/>
            </w:rPr>
          </w:pPr>
          <w:r w:rsidRPr="000A2050">
            <w:rPr>
              <w:sz w:val="36"/>
              <w:szCs w:val="36"/>
            </w:rPr>
            <w:t>Ing. Entornos Virtuales y Negocios Digitales.</w:t>
          </w:r>
        </w:p>
        <w:p w14:paraId="560E66A0" w14:textId="4EF6A0E8" w:rsidR="00FF3309" w:rsidRPr="000A2050" w:rsidRDefault="00FF3309" w:rsidP="00FF3309">
          <w:pPr>
            <w:spacing w:after="0"/>
            <w:ind w:left="36"/>
            <w:jc w:val="center"/>
            <w:rPr>
              <w:sz w:val="36"/>
              <w:szCs w:val="36"/>
            </w:rPr>
          </w:pPr>
          <w:r w:rsidRPr="000A2050">
            <w:rPr>
              <w:sz w:val="36"/>
              <w:szCs w:val="36"/>
            </w:rPr>
            <w:t xml:space="preserve"> de Parcial </w:t>
          </w:r>
          <w:r w:rsidR="008954BB">
            <w:rPr>
              <w:sz w:val="36"/>
              <w:szCs w:val="36"/>
            </w:rPr>
            <w:t>1</w:t>
          </w:r>
        </w:p>
        <w:p w14:paraId="3EA2A553" w14:textId="7181977B" w:rsidR="00FF3309" w:rsidRPr="000A2050" w:rsidRDefault="008954BB" w:rsidP="008954BB">
          <w:pPr>
            <w:spacing w:after="0"/>
            <w:ind w:left="3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10-A</w:t>
          </w:r>
        </w:p>
        <w:p w14:paraId="00AD329B" w14:textId="77777777" w:rsidR="00FF3309" w:rsidRPr="000A2050" w:rsidRDefault="00FF3309" w:rsidP="00FF3309">
          <w:pPr>
            <w:spacing w:after="0"/>
            <w:ind w:left="36"/>
            <w:jc w:val="center"/>
            <w:rPr>
              <w:sz w:val="36"/>
              <w:szCs w:val="36"/>
            </w:rPr>
          </w:pPr>
          <w:r w:rsidRPr="000A2050">
            <w:rPr>
              <w:sz w:val="36"/>
              <w:szCs w:val="36"/>
            </w:rPr>
            <w:t>Integrantes: Frida Galilea Escobedo Espinosa</w:t>
          </w:r>
        </w:p>
        <w:p w14:paraId="0F7B0DE6" w14:textId="77777777" w:rsidR="00FF3309" w:rsidRPr="000A2050" w:rsidRDefault="00FF3309" w:rsidP="00FF3309">
          <w:pPr>
            <w:spacing w:after="0"/>
            <w:ind w:left="36"/>
            <w:jc w:val="center"/>
            <w:rPr>
              <w:sz w:val="36"/>
              <w:szCs w:val="36"/>
            </w:rPr>
          </w:pPr>
          <w:r w:rsidRPr="000A2050">
            <w:rPr>
              <w:sz w:val="36"/>
              <w:szCs w:val="36"/>
            </w:rPr>
            <w:t>Jonathan David Caamal Cheng</w:t>
          </w:r>
        </w:p>
        <w:p w14:paraId="7ED0DCC3" w14:textId="77777777" w:rsidR="00FF3309" w:rsidRPr="000A2050" w:rsidRDefault="00FF3309" w:rsidP="00FF3309">
          <w:pPr>
            <w:spacing w:after="0"/>
            <w:ind w:left="36"/>
            <w:jc w:val="center"/>
            <w:rPr>
              <w:sz w:val="36"/>
              <w:szCs w:val="36"/>
            </w:rPr>
          </w:pPr>
          <w:r w:rsidRPr="000A2050">
            <w:rPr>
              <w:sz w:val="36"/>
              <w:szCs w:val="36"/>
            </w:rPr>
            <w:t xml:space="preserve">Eduardo Vicente Villanueva </w:t>
          </w:r>
          <w:proofErr w:type="spellStart"/>
          <w:r w:rsidRPr="000A2050">
            <w:rPr>
              <w:sz w:val="36"/>
              <w:szCs w:val="36"/>
            </w:rPr>
            <w:t>Yam</w:t>
          </w:r>
          <w:proofErr w:type="spellEnd"/>
        </w:p>
        <w:p w14:paraId="2DB210A0" w14:textId="27B6AD35" w:rsidR="00FF3309" w:rsidRDefault="00FF3309" w:rsidP="008954BB">
          <w:pPr>
            <w:spacing w:after="0"/>
            <w:ind w:left="36"/>
            <w:rPr>
              <w:sz w:val="36"/>
              <w:szCs w:val="36"/>
            </w:rPr>
          </w:pPr>
        </w:p>
        <w:p w14:paraId="1CDA74CB" w14:textId="77777777" w:rsidR="008954BB" w:rsidRDefault="008954BB" w:rsidP="008954BB"/>
        <w:p w14:paraId="3CBDB279" w14:textId="025F4B5A" w:rsidR="00F621DE" w:rsidRDefault="00000000" w:rsidP="008954BB"/>
      </w:sdtContent>
    </w:sdt>
    <w:p w14:paraId="3FCF90FC" w14:textId="42081E0E" w:rsidR="00F83EC8" w:rsidRDefault="00F83EC8" w:rsidP="00F83E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Introducción</w:t>
      </w:r>
    </w:p>
    <w:p w14:paraId="488A6FD3" w14:textId="77777777" w:rsidR="00F83EC8" w:rsidRDefault="00F83EC8" w:rsidP="00D9504B">
      <w:pPr>
        <w:rPr>
          <w:b/>
          <w:bCs/>
          <w:sz w:val="40"/>
          <w:szCs w:val="40"/>
        </w:rPr>
      </w:pPr>
    </w:p>
    <w:p w14:paraId="4606DEC2" w14:textId="71598168" w:rsidR="00F83EC8" w:rsidRPr="00F83EC8" w:rsidRDefault="00F83EC8" w:rsidP="00F83EC8">
      <w:pPr>
        <w:rPr>
          <w:sz w:val="40"/>
          <w:szCs w:val="40"/>
        </w:rPr>
      </w:pPr>
      <w:r w:rsidRPr="00F83EC8">
        <w:rPr>
          <w:sz w:val="40"/>
          <w:szCs w:val="40"/>
        </w:rPr>
        <w:t>En los últimos años, el comercio de productos ha experimentado un crecimiento exponencial en México, impulsado por la conciencia económica, ambiental y cultural de nuevas generaciones de consumidores urbanos que buscan valor en lo reciclado, lo auténtico y lo accesible. Sin embargo, a pesar de esta tendencia, las plataformas dominantes como Facebook Marketplace siguen presentando serios desafíos: falta de seguridad en las transacciones, ausencia de mecanismos confiables de reputación, y una experiencia de usuario poco estandarizada que convierte lo que debería ser un intercambio sencillo en una experiencia estresante e incluso riesgosa.</w:t>
      </w:r>
    </w:p>
    <w:p w14:paraId="109C983D" w14:textId="77777777" w:rsidR="00F83EC8" w:rsidRPr="00F83EC8" w:rsidRDefault="00F83EC8" w:rsidP="00F83EC8">
      <w:pPr>
        <w:rPr>
          <w:sz w:val="40"/>
          <w:szCs w:val="40"/>
        </w:rPr>
      </w:pPr>
      <w:r w:rsidRPr="00F83EC8">
        <w:rPr>
          <w:sz w:val="40"/>
          <w:szCs w:val="40"/>
        </w:rPr>
        <w:t xml:space="preserve">Ante este escenario, surge </w:t>
      </w:r>
      <w:proofErr w:type="spellStart"/>
      <w:r w:rsidRPr="00F83EC8">
        <w:rPr>
          <w:sz w:val="40"/>
          <w:szCs w:val="40"/>
        </w:rPr>
        <w:t>XPMarket</w:t>
      </w:r>
      <w:proofErr w:type="spellEnd"/>
      <w:r w:rsidRPr="00F83EC8">
        <w:rPr>
          <w:sz w:val="40"/>
          <w:szCs w:val="40"/>
        </w:rPr>
        <w:t>: una plataforma de e-</w:t>
      </w:r>
      <w:proofErr w:type="spellStart"/>
      <w:r w:rsidRPr="00F83EC8">
        <w:rPr>
          <w:sz w:val="40"/>
          <w:szCs w:val="40"/>
        </w:rPr>
        <w:t>commerce</w:t>
      </w:r>
      <w:proofErr w:type="spellEnd"/>
      <w:r w:rsidRPr="00F83EC8">
        <w:rPr>
          <w:sz w:val="40"/>
          <w:szCs w:val="40"/>
        </w:rPr>
        <w:t xml:space="preserve"> de segunda mano diseñada específicamente para el mercado mexicano, con el objetivo de ofrecer un espacio seguro, intuitivo y libre de costos ocultos donde compradores y vendedores puedan interactuar con confianza. A </w:t>
      </w:r>
      <w:r w:rsidRPr="00F83EC8">
        <w:rPr>
          <w:sz w:val="40"/>
          <w:szCs w:val="40"/>
        </w:rPr>
        <w:lastRenderedPageBreak/>
        <w:t xml:space="preserve">diferencia de otras soluciones que cobran comisiones elevadas o carecen de controles antifraude, </w:t>
      </w:r>
      <w:proofErr w:type="spellStart"/>
      <w:r w:rsidRPr="00F83EC8">
        <w:rPr>
          <w:sz w:val="40"/>
          <w:szCs w:val="40"/>
        </w:rPr>
        <w:t>XPMarket</w:t>
      </w:r>
      <w:proofErr w:type="spellEnd"/>
      <w:r w:rsidRPr="00F83EC8">
        <w:rPr>
          <w:sz w:val="40"/>
          <w:szCs w:val="40"/>
        </w:rPr>
        <w:t xml:space="preserve"> combina libertad de negocio con protección real: pagos garantizados, perfiles verificados, sistema de calificaciones y herramientas activas de prevención de fraudes, todo ello pensado desde la perspectiva del usuario común, no del algoritmo.</w:t>
      </w:r>
    </w:p>
    <w:p w14:paraId="0DDDF0E6" w14:textId="77777777" w:rsidR="00F83EC8" w:rsidRDefault="00F83EC8" w:rsidP="00D9504B">
      <w:pPr>
        <w:rPr>
          <w:b/>
          <w:bCs/>
          <w:sz w:val="40"/>
          <w:szCs w:val="40"/>
        </w:rPr>
      </w:pPr>
    </w:p>
    <w:p w14:paraId="47497E7F" w14:textId="77777777" w:rsidR="00F83EC8" w:rsidRDefault="00F83EC8" w:rsidP="00D9504B">
      <w:pPr>
        <w:rPr>
          <w:b/>
          <w:bCs/>
          <w:sz w:val="40"/>
          <w:szCs w:val="40"/>
        </w:rPr>
      </w:pPr>
    </w:p>
    <w:p w14:paraId="6F98FFF6" w14:textId="77777777" w:rsidR="00F83EC8" w:rsidRDefault="00F83EC8" w:rsidP="00D9504B">
      <w:pPr>
        <w:rPr>
          <w:b/>
          <w:bCs/>
          <w:sz w:val="40"/>
          <w:szCs w:val="40"/>
        </w:rPr>
      </w:pPr>
    </w:p>
    <w:p w14:paraId="361B221A" w14:textId="77777777" w:rsidR="00F83EC8" w:rsidRDefault="00F83EC8" w:rsidP="00D9504B">
      <w:pPr>
        <w:rPr>
          <w:b/>
          <w:bCs/>
          <w:sz w:val="40"/>
          <w:szCs w:val="40"/>
        </w:rPr>
      </w:pPr>
    </w:p>
    <w:p w14:paraId="4C9E8652" w14:textId="77777777" w:rsidR="00F83EC8" w:rsidRDefault="00F83EC8" w:rsidP="00D9504B">
      <w:pPr>
        <w:rPr>
          <w:b/>
          <w:bCs/>
          <w:sz w:val="40"/>
          <w:szCs w:val="40"/>
        </w:rPr>
      </w:pPr>
    </w:p>
    <w:p w14:paraId="5D111A4D" w14:textId="77777777" w:rsidR="00F83EC8" w:rsidRDefault="00F83EC8" w:rsidP="00D9504B">
      <w:pPr>
        <w:rPr>
          <w:b/>
          <w:bCs/>
          <w:sz w:val="40"/>
          <w:szCs w:val="40"/>
        </w:rPr>
      </w:pPr>
    </w:p>
    <w:p w14:paraId="2C814568" w14:textId="77777777" w:rsidR="00F83EC8" w:rsidRDefault="00F83EC8" w:rsidP="00D9504B">
      <w:pPr>
        <w:rPr>
          <w:b/>
          <w:bCs/>
          <w:sz w:val="40"/>
          <w:szCs w:val="40"/>
        </w:rPr>
      </w:pPr>
    </w:p>
    <w:p w14:paraId="05BFCF57" w14:textId="77777777" w:rsidR="00F83EC8" w:rsidRDefault="00F83EC8" w:rsidP="00D9504B">
      <w:pPr>
        <w:rPr>
          <w:b/>
          <w:bCs/>
          <w:sz w:val="40"/>
          <w:szCs w:val="40"/>
        </w:rPr>
      </w:pPr>
    </w:p>
    <w:p w14:paraId="3DB1762D" w14:textId="77777777" w:rsidR="00F83EC8" w:rsidRDefault="00F83EC8" w:rsidP="00D9504B">
      <w:pPr>
        <w:rPr>
          <w:b/>
          <w:bCs/>
          <w:sz w:val="40"/>
          <w:szCs w:val="40"/>
        </w:rPr>
      </w:pPr>
    </w:p>
    <w:p w14:paraId="042C4D67" w14:textId="6FCA4477" w:rsidR="00D9504B" w:rsidRPr="00D9504B" w:rsidRDefault="00D9504B" w:rsidP="00D9504B">
      <w:pPr>
        <w:rPr>
          <w:b/>
          <w:bCs/>
          <w:sz w:val="40"/>
          <w:szCs w:val="40"/>
        </w:rPr>
      </w:pPr>
      <w:proofErr w:type="spellStart"/>
      <w:r w:rsidRPr="00D9504B">
        <w:rPr>
          <w:b/>
          <w:bCs/>
          <w:sz w:val="40"/>
          <w:szCs w:val="40"/>
        </w:rPr>
        <w:lastRenderedPageBreak/>
        <w:t>Conception</w:t>
      </w:r>
      <w:proofErr w:type="spellEnd"/>
    </w:p>
    <w:p w14:paraId="32A2196C" w14:textId="77777777" w:rsidR="00D9504B" w:rsidRPr="00D9504B" w:rsidRDefault="00D9504B" w:rsidP="00D9504B">
      <w:pPr>
        <w:rPr>
          <w:sz w:val="40"/>
          <w:szCs w:val="40"/>
        </w:rPr>
      </w:pPr>
      <w:proofErr w:type="spellStart"/>
      <w:r w:rsidRPr="00D9504B">
        <w:rPr>
          <w:sz w:val="40"/>
          <w:szCs w:val="40"/>
        </w:rPr>
        <w:t>XPMarket</w:t>
      </w:r>
      <w:proofErr w:type="spellEnd"/>
      <w:r w:rsidRPr="00D9504B">
        <w:rPr>
          <w:sz w:val="40"/>
          <w:szCs w:val="40"/>
        </w:rPr>
        <w:t xml:space="preserve"> es un e-</w:t>
      </w:r>
      <w:proofErr w:type="spellStart"/>
      <w:r w:rsidRPr="00D9504B">
        <w:rPr>
          <w:sz w:val="40"/>
          <w:szCs w:val="40"/>
        </w:rPr>
        <w:t>commerce</w:t>
      </w:r>
      <w:proofErr w:type="spellEnd"/>
      <w:r w:rsidRPr="00D9504B">
        <w:rPr>
          <w:sz w:val="40"/>
          <w:szCs w:val="40"/>
        </w:rPr>
        <w:t xml:space="preserve"> de segunda mano diseñado para ofrecer un espacio seguro, accesible y sin costos ocultos donde compradores y vendedores pueden realizar transacciones confiables. A diferencia de plataformas como Facebook Marketplace, que presentan riesgos de fraude, o de otros </w:t>
      </w:r>
      <w:proofErr w:type="spellStart"/>
      <w:r w:rsidRPr="00D9504B">
        <w:rPr>
          <w:sz w:val="40"/>
          <w:szCs w:val="40"/>
        </w:rPr>
        <w:t>marketplaces</w:t>
      </w:r>
      <w:proofErr w:type="spellEnd"/>
      <w:r w:rsidRPr="00D9504B">
        <w:rPr>
          <w:sz w:val="40"/>
          <w:szCs w:val="40"/>
        </w:rPr>
        <w:t xml:space="preserve"> que cobran comisiones elevadas, XPMarket combina libertad y seguridad mediante reputación, pagos protegidos y herramientas antifraude. Está dirigido al mercado mexicano, especialmente a </w:t>
      </w:r>
      <w:proofErr w:type="spellStart"/>
      <w:r w:rsidRPr="00D9504B">
        <w:rPr>
          <w:sz w:val="40"/>
          <w:szCs w:val="40"/>
        </w:rPr>
        <w:t>gamers</w:t>
      </w:r>
      <w:proofErr w:type="spellEnd"/>
      <w:r w:rsidRPr="00D9504B">
        <w:rPr>
          <w:sz w:val="40"/>
          <w:szCs w:val="40"/>
        </w:rPr>
        <w:t xml:space="preserve"> y coleccionistas, y genera ingresos a través de comisiones bajas, publicidad y servicios premium.</w:t>
      </w:r>
    </w:p>
    <w:p w14:paraId="0FB61622" w14:textId="3B0F0E76" w:rsidR="00D9504B" w:rsidRPr="00D9504B" w:rsidRDefault="00D9504B" w:rsidP="00D9504B">
      <w:pPr>
        <w:rPr>
          <w:sz w:val="40"/>
          <w:szCs w:val="40"/>
        </w:rPr>
      </w:pPr>
    </w:p>
    <w:p w14:paraId="3C4A747B" w14:textId="4BAA86A7" w:rsidR="00D9504B" w:rsidRDefault="00D9504B" w:rsidP="00D9504B">
      <w:pPr>
        <w:rPr>
          <w:b/>
          <w:bCs/>
          <w:sz w:val="40"/>
          <w:szCs w:val="40"/>
        </w:rPr>
      </w:pPr>
      <w:proofErr w:type="spellStart"/>
      <w:r w:rsidRPr="00D9504B">
        <w:rPr>
          <w:b/>
          <w:bCs/>
          <w:sz w:val="40"/>
          <w:szCs w:val="40"/>
        </w:rPr>
        <w:t>Gather</w:t>
      </w:r>
      <w:proofErr w:type="spellEnd"/>
      <w:r w:rsidRPr="00D9504B">
        <w:rPr>
          <w:b/>
          <w:bCs/>
          <w:sz w:val="40"/>
          <w:szCs w:val="40"/>
        </w:rPr>
        <w:t xml:space="preserve"> </w:t>
      </w:r>
      <w:proofErr w:type="spellStart"/>
      <w:r w:rsidRPr="00D9504B">
        <w:rPr>
          <w:b/>
          <w:bCs/>
          <w:sz w:val="40"/>
          <w:szCs w:val="40"/>
        </w:rPr>
        <w:t>Requirements</w:t>
      </w:r>
      <w:proofErr w:type="spellEnd"/>
    </w:p>
    <w:p w14:paraId="462DA691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>Para el desarrollo de XPMarket se identificaron los siguientes requerimientos:</w:t>
      </w:r>
    </w:p>
    <w:p w14:paraId="605BE2BD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>Requerimientos funcionales:</w:t>
      </w:r>
    </w:p>
    <w:p w14:paraId="4016533D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lastRenderedPageBreak/>
        <w:t>Registro y autenticación de usuarios, incluyendo perfiles de comprador y vendedor.</w:t>
      </w:r>
    </w:p>
    <w:p w14:paraId="33841830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t>Publicación y gestión de productos en venta, con fotos, descripción y precio.</w:t>
      </w:r>
    </w:p>
    <w:p w14:paraId="6DA0B8C9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t>Sistema de búsqueda y filtrado de productos por categoría, precio y popularidad.</w:t>
      </w:r>
    </w:p>
    <w:p w14:paraId="49DDDE92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t>Carrito de compras y proceso de pago seguro.</w:t>
      </w:r>
    </w:p>
    <w:p w14:paraId="5FB06213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t>Sistema de reputación y calificaciones para garantizar transacciones confiables.</w:t>
      </w:r>
    </w:p>
    <w:p w14:paraId="0CAF6758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t>Notificaciones y mensajes internos entre usuarios.</w:t>
      </w:r>
    </w:p>
    <w:p w14:paraId="401C58C9" w14:textId="77777777" w:rsidR="00D9504B" w:rsidRPr="00D9504B" w:rsidRDefault="00D9504B" w:rsidP="00D9504B">
      <w:pPr>
        <w:numPr>
          <w:ilvl w:val="0"/>
          <w:numId w:val="3"/>
        </w:numPr>
        <w:rPr>
          <w:sz w:val="40"/>
          <w:szCs w:val="40"/>
        </w:rPr>
      </w:pPr>
      <w:r w:rsidRPr="00D9504B">
        <w:rPr>
          <w:sz w:val="40"/>
          <w:szCs w:val="40"/>
        </w:rPr>
        <w:t>Panel de administración para gestión de usuarios, productos y estadísticas.</w:t>
      </w:r>
    </w:p>
    <w:p w14:paraId="1A86EB3E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>Requerimientos no funcionales:</w:t>
      </w:r>
    </w:p>
    <w:p w14:paraId="44FB634B" w14:textId="77777777" w:rsidR="00D9504B" w:rsidRPr="00D9504B" w:rsidRDefault="00D9504B" w:rsidP="00D9504B">
      <w:pPr>
        <w:numPr>
          <w:ilvl w:val="0"/>
          <w:numId w:val="4"/>
        </w:numPr>
        <w:rPr>
          <w:sz w:val="40"/>
          <w:szCs w:val="40"/>
        </w:rPr>
      </w:pPr>
      <w:r w:rsidRPr="00D9504B">
        <w:rPr>
          <w:sz w:val="40"/>
          <w:szCs w:val="40"/>
        </w:rPr>
        <w:t>Escalabilidad: la plataforma debe soportar un aumento de usuarios y productos sin afectar el rendimiento.</w:t>
      </w:r>
    </w:p>
    <w:p w14:paraId="7B1D0FCE" w14:textId="77777777" w:rsidR="00D9504B" w:rsidRPr="00D9504B" w:rsidRDefault="00D9504B" w:rsidP="00D9504B">
      <w:pPr>
        <w:numPr>
          <w:ilvl w:val="0"/>
          <w:numId w:val="4"/>
        </w:numPr>
        <w:rPr>
          <w:sz w:val="40"/>
          <w:szCs w:val="40"/>
        </w:rPr>
      </w:pPr>
      <w:r w:rsidRPr="00D9504B">
        <w:rPr>
          <w:sz w:val="40"/>
          <w:szCs w:val="40"/>
        </w:rPr>
        <w:lastRenderedPageBreak/>
        <w:t>Seguridad: protección de datos personales y financieros mediante cifrado y prácticas seguras.</w:t>
      </w:r>
    </w:p>
    <w:p w14:paraId="24F450B1" w14:textId="77777777" w:rsidR="00D9504B" w:rsidRPr="00D9504B" w:rsidRDefault="00D9504B" w:rsidP="00D9504B">
      <w:pPr>
        <w:numPr>
          <w:ilvl w:val="0"/>
          <w:numId w:val="4"/>
        </w:numPr>
        <w:rPr>
          <w:sz w:val="40"/>
          <w:szCs w:val="40"/>
        </w:rPr>
      </w:pPr>
      <w:r w:rsidRPr="00D9504B">
        <w:rPr>
          <w:sz w:val="40"/>
          <w:szCs w:val="40"/>
        </w:rPr>
        <w:t>Disponibilidad: el sistema debe estar operativo las 24 horas, con alta tolerancia a fallos.</w:t>
      </w:r>
    </w:p>
    <w:p w14:paraId="4BC85DB5" w14:textId="77777777" w:rsidR="00D9504B" w:rsidRPr="00D9504B" w:rsidRDefault="00D9504B" w:rsidP="00D9504B">
      <w:pPr>
        <w:numPr>
          <w:ilvl w:val="0"/>
          <w:numId w:val="4"/>
        </w:numPr>
        <w:rPr>
          <w:sz w:val="40"/>
          <w:szCs w:val="40"/>
        </w:rPr>
      </w:pPr>
      <w:r w:rsidRPr="00D9504B">
        <w:rPr>
          <w:sz w:val="40"/>
          <w:szCs w:val="40"/>
        </w:rPr>
        <w:t>Usabilidad: interfaz intuitiva y accesible en dispositivos móviles y de escritorio.</w:t>
      </w:r>
    </w:p>
    <w:p w14:paraId="60BFC690" w14:textId="77777777" w:rsidR="00D9504B" w:rsidRPr="00D9504B" w:rsidRDefault="00D9504B" w:rsidP="00D9504B">
      <w:pPr>
        <w:numPr>
          <w:ilvl w:val="0"/>
          <w:numId w:val="4"/>
        </w:numPr>
        <w:rPr>
          <w:sz w:val="40"/>
          <w:szCs w:val="40"/>
        </w:rPr>
      </w:pPr>
      <w:r w:rsidRPr="00D9504B">
        <w:rPr>
          <w:sz w:val="40"/>
          <w:szCs w:val="40"/>
        </w:rPr>
        <w:t>Rendimiento: tiempos de carga optimizados y navegación fluida.</w:t>
      </w:r>
    </w:p>
    <w:p w14:paraId="38316C0A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>Estos requerimientos sirvieron como guía para el diseño, desarrollo y pruebas de la plataforma, asegurando que XPMarket cumpla con las expectativas de los usuarios y las necesidades del negocio.</w:t>
      </w:r>
    </w:p>
    <w:p w14:paraId="61B70315" w14:textId="77777777" w:rsidR="00D9504B" w:rsidRPr="00D9504B" w:rsidRDefault="00D9504B" w:rsidP="00D9504B">
      <w:pPr>
        <w:rPr>
          <w:b/>
          <w:bCs/>
          <w:sz w:val="40"/>
          <w:szCs w:val="40"/>
        </w:rPr>
      </w:pPr>
    </w:p>
    <w:p w14:paraId="0F635419" w14:textId="77777777" w:rsidR="00D9504B" w:rsidRPr="00D9504B" w:rsidRDefault="00D9504B" w:rsidP="00D9504B">
      <w:pPr>
        <w:rPr>
          <w:b/>
          <w:bCs/>
          <w:sz w:val="40"/>
          <w:szCs w:val="40"/>
        </w:rPr>
      </w:pPr>
      <w:proofErr w:type="spellStart"/>
      <w:r w:rsidRPr="00D9504B">
        <w:rPr>
          <w:b/>
          <w:bCs/>
          <w:sz w:val="40"/>
          <w:szCs w:val="40"/>
        </w:rPr>
        <w:t>Analysis</w:t>
      </w:r>
      <w:proofErr w:type="spellEnd"/>
      <w:r w:rsidRPr="00D9504B">
        <w:rPr>
          <w:b/>
          <w:bCs/>
          <w:sz w:val="40"/>
          <w:szCs w:val="40"/>
        </w:rPr>
        <w:t xml:space="preserve"> and </w:t>
      </w:r>
      <w:proofErr w:type="spellStart"/>
      <w:r w:rsidRPr="00D9504B">
        <w:rPr>
          <w:b/>
          <w:bCs/>
          <w:sz w:val="40"/>
          <w:szCs w:val="40"/>
        </w:rPr>
        <w:t>Design</w:t>
      </w:r>
      <w:proofErr w:type="spellEnd"/>
    </w:p>
    <w:p w14:paraId="709E0C82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El diseño actual de XPMarket tiene una base sólida y transmite bien la identidad de la plataforma gracias al uso del logo en rojo y blanco, que resalta en el encabezado junto al buscador central en color amarillo. La </w:t>
      </w:r>
      <w:r w:rsidRPr="00D9504B">
        <w:rPr>
          <w:sz w:val="40"/>
          <w:szCs w:val="40"/>
        </w:rPr>
        <w:lastRenderedPageBreak/>
        <w:t>organización es intuitiva: las categorías se presentan en tarjetas coloridas con íconos grandes que facilitan la navegación, mientras que la barra superior mantiene elementos estándar de un e-</w:t>
      </w:r>
      <w:proofErr w:type="spellStart"/>
      <w:r w:rsidRPr="00D9504B">
        <w:rPr>
          <w:sz w:val="40"/>
          <w:szCs w:val="40"/>
        </w:rPr>
        <w:t>commerce</w:t>
      </w:r>
      <w:proofErr w:type="spellEnd"/>
      <w:r w:rsidRPr="00D9504B">
        <w:rPr>
          <w:sz w:val="40"/>
          <w:szCs w:val="40"/>
        </w:rPr>
        <w:t xml:space="preserve"> como el carrito, la cuenta de usuario y la configuración, lo cual da familiaridad al usuario.</w:t>
      </w:r>
    </w:p>
    <w:p w14:paraId="7A52D7BA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>El carrusel de imágenes dinámicas añade un toque visual atractivo y sirve como espacio para destacar promociones o productos clave. Sin embargo, existen aspectos que se pueden mejorar para alcanzar un diseño más profesional y consistente. El exceso de colores diferentes en categorías y encabezado puede generar saturación visual, por lo que convendría definir una paleta cromática más uniforme con colores principales y complementarios bien elegidos. Asimismo, el espacio alrededor de secciones como “Comprar por Categoría” es algo reducido, lo que resta aire y jerarquía a los contenidos; ampliar el espaciado ayudaría a que la vista sea más clara.</w:t>
      </w:r>
    </w:p>
    <w:p w14:paraId="572AE830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El contraste en elementos como el buscador en amarillo sobre fondo blanco y los textos en el banner principal podría ajustarse para mejorar la accesibilidad y legibilidad, por ejemplo, aplicando un fondo </w:t>
      </w:r>
      <w:r w:rsidRPr="00D9504B">
        <w:rPr>
          <w:sz w:val="40"/>
          <w:szCs w:val="40"/>
        </w:rPr>
        <w:lastRenderedPageBreak/>
        <w:t xml:space="preserve">semitransparente a las imágenes. También, el banner publicitario externo rompe un poco la estética general, por lo que integrarlo en un </w:t>
      </w:r>
      <w:proofErr w:type="spellStart"/>
      <w:r w:rsidRPr="00D9504B">
        <w:rPr>
          <w:sz w:val="40"/>
          <w:szCs w:val="40"/>
        </w:rPr>
        <w:t>card</w:t>
      </w:r>
      <w:proofErr w:type="spellEnd"/>
      <w:r w:rsidRPr="00D9504B">
        <w:rPr>
          <w:sz w:val="40"/>
          <w:szCs w:val="40"/>
        </w:rPr>
        <w:t xml:space="preserve"> estilizado con bordes o sombra le daría coherencia visual. Finalmente, pequeños detalles como animaciones o efectos al pasar el cursor sobre las categorías mejorarían la interacción y la sensación de dinamismo.</w:t>
      </w:r>
    </w:p>
    <w:p w14:paraId="241A6FC0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En conjunto, el diseño cumple su función de forma efectiva, pero con ajustes en paleta, espaciado, accesibilidad y </w:t>
      </w:r>
      <w:proofErr w:type="spellStart"/>
      <w:r w:rsidRPr="00D9504B">
        <w:rPr>
          <w:sz w:val="40"/>
          <w:szCs w:val="40"/>
        </w:rPr>
        <w:t>microinteracciones</w:t>
      </w:r>
      <w:proofErr w:type="spellEnd"/>
      <w:r w:rsidRPr="00D9504B">
        <w:rPr>
          <w:sz w:val="40"/>
          <w:szCs w:val="40"/>
        </w:rPr>
        <w:t>, podría transmitir aún más confianza y profesionalismo.</w:t>
      </w:r>
    </w:p>
    <w:p w14:paraId="253DEB53" w14:textId="7477EB5C" w:rsidR="00D9504B" w:rsidRPr="00D9504B" w:rsidRDefault="00D9504B" w:rsidP="00D9504B">
      <w:pPr>
        <w:rPr>
          <w:sz w:val="40"/>
          <w:szCs w:val="40"/>
        </w:rPr>
      </w:pPr>
    </w:p>
    <w:p w14:paraId="53798912" w14:textId="77777777" w:rsidR="00D9504B" w:rsidRPr="00D9504B" w:rsidRDefault="00D9504B" w:rsidP="00D9504B">
      <w:pPr>
        <w:rPr>
          <w:b/>
          <w:bCs/>
          <w:sz w:val="40"/>
          <w:szCs w:val="40"/>
        </w:rPr>
      </w:pPr>
      <w:proofErr w:type="spellStart"/>
      <w:r w:rsidRPr="00D9504B">
        <w:rPr>
          <w:b/>
          <w:bCs/>
          <w:sz w:val="40"/>
          <w:szCs w:val="40"/>
        </w:rPr>
        <w:t>Code</w:t>
      </w:r>
      <w:proofErr w:type="spellEnd"/>
    </w:p>
    <w:p w14:paraId="788C6109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Para el desarrollo de XPMarket utilizamos Visual Studio </w:t>
      </w:r>
      <w:proofErr w:type="spellStart"/>
      <w:r w:rsidRPr="00D9504B">
        <w:rPr>
          <w:sz w:val="40"/>
          <w:szCs w:val="40"/>
        </w:rPr>
        <w:t>Code</w:t>
      </w:r>
      <w:proofErr w:type="spellEnd"/>
      <w:r w:rsidRPr="00D9504B">
        <w:rPr>
          <w:sz w:val="40"/>
          <w:szCs w:val="40"/>
        </w:rPr>
        <w:t xml:space="preserve"> como entorno principal de programación, ya que ofrece una amplia gama de extensiones y herramientas que facilitan la colaboración y la productividad del equipo.</w:t>
      </w:r>
    </w:p>
    <w:p w14:paraId="3C738CE2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En el frontend empleamos Node.js junto con su ecosistema para construir una interfaz dinámica, moderna y adaptable a diferentes dispositivos, garantizando una experiencia de usuario rápida e intuitiva. En el backend </w:t>
      </w:r>
      <w:r w:rsidRPr="00D9504B">
        <w:rPr>
          <w:sz w:val="40"/>
          <w:szCs w:val="40"/>
        </w:rPr>
        <w:lastRenderedPageBreak/>
        <w:t xml:space="preserve">trabajamos con Laravel (PHP), un </w:t>
      </w:r>
      <w:proofErr w:type="spellStart"/>
      <w:r w:rsidRPr="00D9504B">
        <w:rPr>
          <w:sz w:val="40"/>
          <w:szCs w:val="40"/>
        </w:rPr>
        <w:t>framework</w:t>
      </w:r>
      <w:proofErr w:type="spellEnd"/>
      <w:r w:rsidRPr="00D9504B">
        <w:rPr>
          <w:sz w:val="40"/>
          <w:szCs w:val="40"/>
        </w:rPr>
        <w:t xml:space="preserve"> robusto que nos permite gestionar la lógica de negocio, la seguridad, la autenticación de usuarios y la comunicación con la base de datos de forma estructurada y escalable.</w:t>
      </w:r>
    </w:p>
    <w:p w14:paraId="37F08242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>La integración entre Node.js en el cliente y Laravel en el servidor se realiza mediante API REST, asegurando una comunicación fluida y segura, lo que convierte a la plataforma en una solución confiable, flexible y preparada para crecer con las necesidades del mercado.</w:t>
      </w:r>
    </w:p>
    <w:p w14:paraId="20C1F4BF" w14:textId="7369530D" w:rsidR="00D9504B" w:rsidRPr="00D9504B" w:rsidRDefault="00D9504B" w:rsidP="00D9504B">
      <w:pPr>
        <w:rPr>
          <w:sz w:val="40"/>
          <w:szCs w:val="40"/>
        </w:rPr>
      </w:pPr>
    </w:p>
    <w:p w14:paraId="4BD703E6" w14:textId="77777777" w:rsidR="00D9504B" w:rsidRPr="00D9504B" w:rsidRDefault="00D9504B" w:rsidP="00D9504B">
      <w:pPr>
        <w:rPr>
          <w:b/>
          <w:bCs/>
          <w:sz w:val="40"/>
          <w:szCs w:val="40"/>
        </w:rPr>
      </w:pPr>
      <w:r w:rsidRPr="00D9504B">
        <w:rPr>
          <w:b/>
          <w:bCs/>
          <w:sz w:val="40"/>
          <w:szCs w:val="40"/>
        </w:rPr>
        <w:t>Test</w:t>
      </w:r>
    </w:p>
    <w:p w14:paraId="12BD7775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El </w:t>
      </w:r>
      <w:proofErr w:type="spellStart"/>
      <w:r w:rsidRPr="00D9504B">
        <w:rPr>
          <w:sz w:val="40"/>
          <w:szCs w:val="40"/>
        </w:rPr>
        <w:t>testing</w:t>
      </w:r>
      <w:proofErr w:type="spellEnd"/>
      <w:r w:rsidRPr="00D9504B">
        <w:rPr>
          <w:sz w:val="40"/>
          <w:szCs w:val="40"/>
        </w:rPr>
        <w:t xml:space="preserve"> es el proceso de verificar y validar que un sistema o aplicación funcione correctamente antes de ser liberado a producción. Su objetivo principal es detectar errores, fallos o inconsistencias en las funcionalidades para asegurar que el producto final cumpla con los requisitos establecidos y ofrezca una buena experiencia al usuario.</w:t>
      </w:r>
    </w:p>
    <w:p w14:paraId="099C825F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Dentro de este proceso se pueden realizar distintos tipos de pruebas, como las pruebas unitarias (que validan componentes específicos), las pruebas </w:t>
      </w:r>
      <w:r w:rsidRPr="00D9504B">
        <w:rPr>
          <w:sz w:val="40"/>
          <w:szCs w:val="40"/>
        </w:rPr>
        <w:lastRenderedPageBreak/>
        <w:t xml:space="preserve">de integración (que comprueban la correcta comunicación entre módulos) y las pruebas de usuario o usabilidad (que evalúan la experiencia de navegación). Gracias al </w:t>
      </w:r>
      <w:proofErr w:type="spellStart"/>
      <w:r w:rsidRPr="00D9504B">
        <w:rPr>
          <w:sz w:val="40"/>
          <w:szCs w:val="40"/>
        </w:rPr>
        <w:t>testing</w:t>
      </w:r>
      <w:proofErr w:type="spellEnd"/>
      <w:r w:rsidRPr="00D9504B">
        <w:rPr>
          <w:sz w:val="40"/>
          <w:szCs w:val="40"/>
        </w:rPr>
        <w:t>, es posible reducir riesgos, aumentar la calidad del software y garantizar que la plataforma sea estable y segura antes de llegar a los usuarios finales.</w:t>
      </w:r>
    </w:p>
    <w:p w14:paraId="54423932" w14:textId="2AA419A0" w:rsidR="00D9504B" w:rsidRPr="00D9504B" w:rsidRDefault="00D9504B" w:rsidP="00D9504B">
      <w:pPr>
        <w:rPr>
          <w:sz w:val="40"/>
          <w:szCs w:val="40"/>
        </w:rPr>
      </w:pPr>
    </w:p>
    <w:p w14:paraId="0B992655" w14:textId="77777777" w:rsidR="00D9504B" w:rsidRPr="00D9504B" w:rsidRDefault="00D9504B" w:rsidP="00D9504B">
      <w:pPr>
        <w:rPr>
          <w:b/>
          <w:bCs/>
          <w:sz w:val="40"/>
          <w:szCs w:val="40"/>
        </w:rPr>
      </w:pPr>
      <w:proofErr w:type="spellStart"/>
      <w:r w:rsidRPr="00D9504B">
        <w:rPr>
          <w:b/>
          <w:bCs/>
          <w:sz w:val="40"/>
          <w:szCs w:val="40"/>
        </w:rPr>
        <w:t>Deployment</w:t>
      </w:r>
      <w:proofErr w:type="spellEnd"/>
    </w:p>
    <w:p w14:paraId="0D604554" w14:textId="77777777" w:rsidR="00D9504B" w:rsidRPr="00D9504B" w:rsidRDefault="00D9504B" w:rsidP="00D9504B">
      <w:pPr>
        <w:rPr>
          <w:sz w:val="40"/>
          <w:szCs w:val="40"/>
        </w:rPr>
      </w:pPr>
      <w:r w:rsidRPr="00D9504B">
        <w:rPr>
          <w:sz w:val="40"/>
          <w:szCs w:val="40"/>
        </w:rPr>
        <w:t xml:space="preserve">En XPMarket, utilizamos los servicios de AWS para gestionar la base de datos de manera segura, escalable y con alta disponibilidad. Por otro lado, el frontend se publica en </w:t>
      </w:r>
      <w:proofErr w:type="spellStart"/>
      <w:r w:rsidRPr="00D9504B">
        <w:rPr>
          <w:sz w:val="40"/>
          <w:szCs w:val="40"/>
        </w:rPr>
        <w:t>Vercel</w:t>
      </w:r>
      <w:proofErr w:type="spellEnd"/>
      <w:r w:rsidRPr="00D9504B">
        <w:rPr>
          <w:sz w:val="40"/>
          <w:szCs w:val="40"/>
        </w:rPr>
        <w:t>, lo que nos permite contar con una entrega continua, tiempos de carga optimizados y una infraestructura que se adapta automáticamente a la demanda de los usuarios. Este enfoque garantiza que la plataforma esté disponible en todo momento, con un rendimiento confiable y la flexibilidad necesaria para crecer conforme aumente la cantidad de clientes.</w:t>
      </w:r>
    </w:p>
    <w:p w14:paraId="5E76E3E0" w14:textId="1FFFBCC4" w:rsidR="001E12AA" w:rsidRPr="00634475" w:rsidRDefault="001E12AA" w:rsidP="00D9504B">
      <w:pPr>
        <w:rPr>
          <w:sz w:val="32"/>
          <w:szCs w:val="32"/>
        </w:rPr>
      </w:pPr>
    </w:p>
    <w:sectPr w:rsidR="001E12AA" w:rsidRPr="00634475" w:rsidSect="00FF3309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01367"/>
    <w:multiLevelType w:val="multilevel"/>
    <w:tmpl w:val="F4A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227CD"/>
    <w:multiLevelType w:val="multilevel"/>
    <w:tmpl w:val="5C5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D3A2B"/>
    <w:multiLevelType w:val="multilevel"/>
    <w:tmpl w:val="74B8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E5F29"/>
    <w:multiLevelType w:val="multilevel"/>
    <w:tmpl w:val="F0F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860990">
    <w:abstractNumId w:val="0"/>
  </w:num>
  <w:num w:numId="2" w16cid:durableId="1488326915">
    <w:abstractNumId w:val="2"/>
  </w:num>
  <w:num w:numId="3" w16cid:durableId="1654792458">
    <w:abstractNumId w:val="3"/>
  </w:num>
  <w:num w:numId="4" w16cid:durableId="200081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5F"/>
    <w:rsid w:val="000869A8"/>
    <w:rsid w:val="000D59FB"/>
    <w:rsid w:val="0019046A"/>
    <w:rsid w:val="001D415C"/>
    <w:rsid w:val="001E12AA"/>
    <w:rsid w:val="003310AF"/>
    <w:rsid w:val="0034602E"/>
    <w:rsid w:val="00361F17"/>
    <w:rsid w:val="004B0BC9"/>
    <w:rsid w:val="004C5784"/>
    <w:rsid w:val="0054199E"/>
    <w:rsid w:val="00605323"/>
    <w:rsid w:val="00634475"/>
    <w:rsid w:val="00696D5F"/>
    <w:rsid w:val="006E2679"/>
    <w:rsid w:val="00707F47"/>
    <w:rsid w:val="007303EE"/>
    <w:rsid w:val="007C1EA6"/>
    <w:rsid w:val="0087405C"/>
    <w:rsid w:val="008954BB"/>
    <w:rsid w:val="009063BC"/>
    <w:rsid w:val="00951751"/>
    <w:rsid w:val="00A01357"/>
    <w:rsid w:val="00B05DA1"/>
    <w:rsid w:val="00B2464C"/>
    <w:rsid w:val="00C05EE0"/>
    <w:rsid w:val="00D90CA0"/>
    <w:rsid w:val="00D9504B"/>
    <w:rsid w:val="00DC6F95"/>
    <w:rsid w:val="00DE7051"/>
    <w:rsid w:val="00E71947"/>
    <w:rsid w:val="00ED4515"/>
    <w:rsid w:val="00EF272A"/>
    <w:rsid w:val="00EF3731"/>
    <w:rsid w:val="00F4187D"/>
    <w:rsid w:val="00F601B4"/>
    <w:rsid w:val="00F621DE"/>
    <w:rsid w:val="00F83EC8"/>
    <w:rsid w:val="00FA6146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038E"/>
  <w15:chartTrackingRefBased/>
  <w15:docId w15:val="{0CDE1A43-FF4B-41CC-9B0E-AFBA01A6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96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D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D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D5F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D5F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D5F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D5F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D5F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D5F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D5F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96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D5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D5F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96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D5F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96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D5F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96D5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9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621D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621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F621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F621D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FF3309"/>
    <w:pPr>
      <w:spacing w:after="0" w:line="240" w:lineRule="auto"/>
    </w:pPr>
    <w:rPr>
      <w:kern w:val="0"/>
      <w:lang w:val="es-MX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3309"/>
    <w:rPr>
      <w:kern w:val="0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7775-280A-4804-B160-0D4CFE28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1173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Uc Rodriguez</dc:creator>
  <cp:keywords/>
  <dc:description/>
  <cp:lastModifiedBy>Jonathan Caamal</cp:lastModifiedBy>
  <cp:revision>11</cp:revision>
  <cp:lastPrinted>2025-07-25T10:49:00Z</cp:lastPrinted>
  <dcterms:created xsi:type="dcterms:W3CDTF">2025-09-11T19:48:00Z</dcterms:created>
  <dcterms:modified xsi:type="dcterms:W3CDTF">2025-09-11T20:24:00Z</dcterms:modified>
</cp:coreProperties>
</file>