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86A" w:rsidRDefault="003C786A" w:rsidP="003C786A">
      <w:pPr>
        <w:spacing w:before="100" w:beforeAutospacing="1" w:after="100" w:afterAutospacing="1" w:line="240" w:lineRule="auto"/>
        <w:jc w:val="center"/>
        <w:outlineLvl w:val="0"/>
        <w:rPr>
          <w:rFonts w:cstheme="minorHAnsi"/>
          <w:b/>
          <w:bCs/>
          <w:sz w:val="48"/>
          <w:szCs w:val="48"/>
          <w:lang w:val="en-GB"/>
        </w:rPr>
      </w:pP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52"/>
          <w:szCs w:val="52"/>
          <w:lang w:val="en-GB" w:eastAsia="it-IT"/>
        </w:rPr>
      </w:pPr>
      <w:bookmarkStart w:id="0" w:name="_Toc516133823"/>
      <w:bookmarkStart w:id="1" w:name="_Toc516134070"/>
      <w:r w:rsidRPr="003C786A">
        <w:rPr>
          <w:rFonts w:cstheme="minorHAnsi"/>
          <w:b/>
          <w:bCs/>
          <w:sz w:val="52"/>
          <w:szCs w:val="52"/>
          <w:lang w:val="en-GB"/>
        </w:rPr>
        <w:t>Data Analytics and Data Driven Decision</w:t>
      </w:r>
      <w:bookmarkEnd w:id="0"/>
      <w:bookmarkEnd w:id="1"/>
    </w:p>
    <w:p w:rsidR="003C786A" w:rsidRPr="003C786A" w:rsidRDefault="003C786A" w:rsidP="003C786A">
      <w:pPr>
        <w:pStyle w:val="Standard"/>
        <w:autoSpaceDE w:val="0"/>
        <w:jc w:val="center"/>
        <w:rPr>
          <w:rFonts w:ascii="Calibri" w:eastAsia="Calibri" w:hAnsi="Calibri" w:cs="Calibri"/>
          <w:sz w:val="26"/>
          <w:szCs w:val="26"/>
          <w:lang w:val="en-GB"/>
        </w:rPr>
      </w:pPr>
      <w:r w:rsidRPr="003C786A">
        <w:rPr>
          <w:rFonts w:ascii="Calibri" w:eastAsia="Calibri" w:hAnsi="Calibri" w:cs="Calibri"/>
          <w:sz w:val="26"/>
          <w:szCs w:val="26"/>
          <w:lang w:val="en-GB"/>
        </w:rPr>
        <w:t>Academic year 2017-2018</w:t>
      </w: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40"/>
          <w:szCs w:val="40"/>
          <w:lang w:val="en" w:eastAsia="it-IT"/>
        </w:rPr>
      </w:pPr>
      <w:bookmarkStart w:id="2" w:name="_Toc516133824"/>
      <w:bookmarkStart w:id="3" w:name="_Toc516134071"/>
      <w:r w:rsidRPr="003C786A">
        <w:rPr>
          <w:rFonts w:eastAsia="Times New Roman" w:cstheme="minorHAnsi"/>
          <w:b/>
          <w:bCs/>
          <w:kern w:val="36"/>
          <w:sz w:val="40"/>
          <w:szCs w:val="40"/>
          <w:lang w:val="en" w:eastAsia="it-IT"/>
        </w:rPr>
        <w:t>University of L’Aquila, Italy</w:t>
      </w:r>
      <w:bookmarkEnd w:id="2"/>
      <w:bookmarkEnd w:id="3"/>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F10F1A" w:rsidRPr="003C786A" w:rsidRDefault="00F10F1A" w:rsidP="003C786A">
      <w:pPr>
        <w:spacing w:before="100" w:beforeAutospacing="1" w:after="100" w:afterAutospacing="1" w:line="240" w:lineRule="auto"/>
        <w:jc w:val="center"/>
        <w:outlineLvl w:val="0"/>
        <w:rPr>
          <w:rFonts w:eastAsia="Times New Roman" w:cstheme="minorHAnsi"/>
          <w:b/>
          <w:bCs/>
          <w:kern w:val="36"/>
          <w:sz w:val="68"/>
          <w:szCs w:val="68"/>
          <w:lang w:val="en" w:eastAsia="it-IT"/>
        </w:rPr>
      </w:pPr>
      <w:bookmarkStart w:id="4" w:name="_Toc516134072"/>
      <w:r w:rsidRPr="00F10F1A">
        <w:rPr>
          <w:rFonts w:eastAsia="Times New Roman" w:cstheme="minorHAnsi"/>
          <w:b/>
          <w:bCs/>
          <w:kern w:val="36"/>
          <w:sz w:val="68"/>
          <w:szCs w:val="68"/>
          <w:lang w:val="en" w:eastAsia="it-IT"/>
        </w:rPr>
        <w:t>Cryptocurrenc</w:t>
      </w:r>
      <w:r w:rsidR="003C786A" w:rsidRPr="003C786A">
        <w:rPr>
          <w:rFonts w:eastAsia="Times New Roman" w:cstheme="minorHAnsi"/>
          <w:b/>
          <w:bCs/>
          <w:kern w:val="36"/>
          <w:sz w:val="68"/>
          <w:szCs w:val="68"/>
          <w:lang w:val="en" w:eastAsia="it-IT"/>
        </w:rPr>
        <w:t>ies</w:t>
      </w:r>
      <w:bookmarkEnd w:id="4"/>
    </w:p>
    <w:p w:rsidR="003C786A" w:rsidRPr="00E7101E" w:rsidRDefault="003C786A" w:rsidP="003C786A">
      <w:pPr>
        <w:pStyle w:val="Default"/>
        <w:rPr>
          <w:lang w:val="en-GB"/>
        </w:rPr>
      </w:pP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proofErr w:type="spellStart"/>
      <w:r w:rsidRPr="00295647">
        <w:rPr>
          <w:rFonts w:asciiTheme="minorHAnsi" w:hAnsiTheme="minorHAnsi" w:cstheme="minorHAnsi"/>
          <w:sz w:val="32"/>
          <w:szCs w:val="32"/>
          <w:lang w:val="en-GB"/>
        </w:rPr>
        <w:t>Ebrima</w:t>
      </w:r>
      <w:proofErr w:type="spellEnd"/>
      <w:r w:rsidR="00295647" w:rsidRPr="00295647">
        <w:rPr>
          <w:rFonts w:asciiTheme="minorHAnsi" w:hAnsiTheme="minorHAnsi" w:cstheme="minorHAnsi"/>
          <w:sz w:val="32"/>
          <w:szCs w:val="32"/>
          <w:lang w:val="en-GB"/>
        </w:rPr>
        <w:t xml:space="preserve"> M.</w:t>
      </w:r>
      <w:r w:rsidRPr="00295647">
        <w:rPr>
          <w:rFonts w:asciiTheme="minorHAnsi" w:hAnsiTheme="minorHAnsi" w:cstheme="minorHAnsi"/>
          <w:sz w:val="32"/>
          <w:szCs w:val="32"/>
          <w:lang w:val="en-GB"/>
        </w:rPr>
        <w:t xml:space="preserve"> Bah -</w:t>
      </w:r>
      <w:r w:rsidR="00295647" w:rsidRPr="00295647">
        <w:rPr>
          <w:rFonts w:asciiTheme="minorHAnsi" w:hAnsiTheme="minorHAnsi" w:cstheme="minorHAnsi"/>
          <w:sz w:val="32"/>
          <w:szCs w:val="32"/>
          <w:lang w:val="en-GB"/>
        </w:rPr>
        <w:t xml:space="preserve"> 254</w:t>
      </w:r>
      <w:r w:rsidR="00295647">
        <w:rPr>
          <w:rFonts w:asciiTheme="minorHAnsi" w:hAnsiTheme="minorHAnsi" w:cstheme="minorHAnsi"/>
          <w:sz w:val="32"/>
          <w:szCs w:val="32"/>
          <w:lang w:val="en-GB"/>
        </w:rPr>
        <w:t>906</w:t>
      </w: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Fabio </w:t>
      </w:r>
      <w:proofErr w:type="spellStart"/>
      <w:r w:rsidRPr="00295647">
        <w:rPr>
          <w:rFonts w:asciiTheme="minorHAnsi" w:hAnsiTheme="minorHAnsi" w:cstheme="minorHAnsi"/>
          <w:sz w:val="32"/>
          <w:szCs w:val="32"/>
          <w:lang w:val="en-GB"/>
        </w:rPr>
        <w:t>Giancristofaro</w:t>
      </w:r>
      <w:proofErr w:type="spellEnd"/>
      <w:r w:rsidRPr="00295647">
        <w:rPr>
          <w:rFonts w:asciiTheme="minorHAnsi" w:hAnsiTheme="minorHAnsi" w:cstheme="minorHAnsi"/>
          <w:sz w:val="32"/>
          <w:szCs w:val="32"/>
          <w:lang w:val="en-GB"/>
        </w:rPr>
        <w:t xml:space="preserve"> - 255146</w:t>
      </w: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proofErr w:type="spellStart"/>
      <w:r w:rsidRPr="00295647">
        <w:rPr>
          <w:rFonts w:asciiTheme="minorHAnsi" w:hAnsiTheme="minorHAnsi" w:cstheme="minorHAnsi"/>
          <w:sz w:val="32"/>
          <w:szCs w:val="32"/>
          <w:lang w:val="en-GB"/>
        </w:rPr>
        <w:t>Hilmi</w:t>
      </w:r>
      <w:proofErr w:type="spellEnd"/>
      <w:r w:rsidRPr="00295647">
        <w:rPr>
          <w:rFonts w:asciiTheme="minorHAnsi" w:hAnsiTheme="minorHAnsi" w:cstheme="minorHAnsi"/>
          <w:sz w:val="32"/>
          <w:szCs w:val="32"/>
          <w:lang w:val="en-GB"/>
        </w:rPr>
        <w:t xml:space="preserve"> </w:t>
      </w:r>
      <w:proofErr w:type="spellStart"/>
      <w:r w:rsidR="00295647" w:rsidRPr="00295647">
        <w:rPr>
          <w:rFonts w:asciiTheme="minorHAnsi" w:hAnsiTheme="minorHAnsi" w:cstheme="minorHAnsi"/>
          <w:sz w:val="32"/>
          <w:szCs w:val="32"/>
          <w:lang w:val="en-GB"/>
        </w:rPr>
        <w:t>nurArdian</w:t>
      </w:r>
      <w:proofErr w:type="spellEnd"/>
      <w:r w:rsidRPr="00295647">
        <w:rPr>
          <w:rFonts w:asciiTheme="minorHAnsi" w:hAnsiTheme="minorHAnsi" w:cstheme="minorHAnsi"/>
          <w:sz w:val="32"/>
          <w:szCs w:val="32"/>
          <w:lang w:val="en-GB"/>
        </w:rPr>
        <w:t xml:space="preserve"> -</w:t>
      </w:r>
      <w:r w:rsidR="00295647">
        <w:rPr>
          <w:rFonts w:asciiTheme="minorHAnsi" w:hAnsiTheme="minorHAnsi" w:cstheme="minorHAnsi"/>
          <w:sz w:val="32"/>
          <w:szCs w:val="32"/>
          <w:lang w:val="en-GB"/>
        </w:rPr>
        <w:t xml:space="preserve"> 255449</w:t>
      </w:r>
    </w:p>
    <w:p w:rsidR="00F10F1A" w:rsidRPr="00295647" w:rsidRDefault="003C786A" w:rsidP="003C786A">
      <w:pPr>
        <w:pStyle w:val="Normale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Stefan </w:t>
      </w:r>
      <w:proofErr w:type="spellStart"/>
      <w:r w:rsidRPr="00295647">
        <w:rPr>
          <w:rFonts w:asciiTheme="minorHAnsi" w:hAnsiTheme="minorHAnsi" w:cstheme="minorHAnsi"/>
          <w:sz w:val="32"/>
          <w:szCs w:val="32"/>
          <w:lang w:val="en-GB"/>
        </w:rPr>
        <w:t>Ilic</w:t>
      </w:r>
      <w:proofErr w:type="spellEnd"/>
      <w:r w:rsidRPr="00295647">
        <w:rPr>
          <w:rFonts w:asciiTheme="minorHAnsi" w:hAnsiTheme="minorHAnsi" w:cstheme="minorHAnsi"/>
          <w:sz w:val="32"/>
          <w:szCs w:val="32"/>
          <w:lang w:val="en-GB"/>
        </w:rPr>
        <w:t xml:space="preserve"> -</w:t>
      </w:r>
      <w:r w:rsidR="00CD7F82">
        <w:rPr>
          <w:rFonts w:asciiTheme="minorHAnsi" w:hAnsiTheme="minorHAnsi" w:cstheme="minorHAnsi"/>
          <w:sz w:val="32"/>
          <w:szCs w:val="32"/>
          <w:lang w:val="en-GB"/>
        </w:rPr>
        <w:t xml:space="preserve"> 252212</w:t>
      </w: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A46078" w:rsidRDefault="00A46078" w:rsidP="00A46078">
      <w:pPr>
        <w:rPr>
          <w:rFonts w:ascii="Times New Roman" w:eastAsia="Times New Roman" w:hAnsi="Times New Roman" w:cs="Times New Roman"/>
          <w:sz w:val="24"/>
          <w:szCs w:val="24"/>
          <w:lang w:val="en-GB" w:eastAsia="it-IT"/>
        </w:rPr>
      </w:pPr>
      <w:r>
        <w:rPr>
          <w:lang w:val="en-GB"/>
        </w:rPr>
        <w:br w:type="page"/>
      </w:r>
    </w:p>
    <w:sdt>
      <w:sdtPr>
        <w:rPr>
          <w:rFonts w:asciiTheme="minorHAnsi" w:eastAsiaTheme="minorHAnsi" w:hAnsiTheme="minorHAnsi" w:cstheme="minorBidi"/>
          <w:color w:val="auto"/>
          <w:sz w:val="22"/>
          <w:szCs w:val="22"/>
          <w:lang w:val="it-IT"/>
        </w:rPr>
        <w:id w:val="475959506"/>
        <w:docPartObj>
          <w:docPartGallery w:val="Table of Contents"/>
          <w:docPartUnique/>
        </w:docPartObj>
      </w:sdtPr>
      <w:sdtEndPr>
        <w:rPr>
          <w:b/>
          <w:bCs/>
          <w:noProof/>
        </w:rPr>
      </w:sdtEndPr>
      <w:sdtContent>
        <w:p w:rsidR="00A46078" w:rsidRDefault="00A46078">
          <w:pPr>
            <w:pStyle w:val="Titolosommario"/>
          </w:pPr>
          <w:r>
            <w:t>Table of Contents</w:t>
          </w:r>
        </w:p>
        <w:p w:rsidR="00A46078" w:rsidRDefault="00A46078" w:rsidP="00A46078">
          <w:pPr>
            <w:pStyle w:val="Sommario1"/>
            <w:tabs>
              <w:tab w:val="right" w:leader="dot" w:pos="9628"/>
            </w:tabs>
            <w:rPr>
              <w:rFonts w:cstheme="minorBidi"/>
              <w:noProof/>
              <w:lang w:val="sr-Latn-RS" w:eastAsia="sr-Latn-RS"/>
            </w:rPr>
          </w:pPr>
          <w:r>
            <w:fldChar w:fldCharType="begin"/>
          </w:r>
          <w:r>
            <w:instrText xml:space="preserve"> TOC \o "1-3" \h \z \u </w:instrText>
          </w:r>
          <w:r>
            <w:fldChar w:fldCharType="separate"/>
          </w:r>
        </w:p>
        <w:p w:rsidR="00A46078" w:rsidRDefault="00CB4CD4">
          <w:pPr>
            <w:pStyle w:val="Sommario1"/>
            <w:tabs>
              <w:tab w:val="left" w:pos="440"/>
              <w:tab w:val="right" w:leader="dot" w:pos="9628"/>
            </w:tabs>
            <w:rPr>
              <w:rFonts w:cstheme="minorBidi"/>
              <w:noProof/>
              <w:lang w:val="sr-Latn-RS" w:eastAsia="sr-Latn-RS"/>
            </w:rPr>
          </w:pPr>
          <w:hyperlink w:anchor="_Toc516134073" w:history="1">
            <w:r w:rsidR="00A46078" w:rsidRPr="00715D06">
              <w:rPr>
                <w:rStyle w:val="Collegamentoipertestuale"/>
                <w:noProof/>
                <w:lang w:val="en-GB"/>
              </w:rPr>
              <w:t>1.</w:t>
            </w:r>
            <w:r w:rsidR="00A46078">
              <w:rPr>
                <w:rFonts w:cstheme="minorBidi"/>
                <w:noProof/>
                <w:lang w:val="sr-Latn-RS" w:eastAsia="sr-Latn-RS"/>
              </w:rPr>
              <w:tab/>
            </w:r>
            <w:r w:rsidR="00A46078" w:rsidRPr="00715D06">
              <w:rPr>
                <w:rStyle w:val="Collegamentoipertestuale"/>
                <w:noProof/>
                <w:lang w:val="en-GB"/>
              </w:rPr>
              <w:t>Introduction</w:t>
            </w:r>
            <w:r w:rsidR="00A46078">
              <w:rPr>
                <w:noProof/>
                <w:webHidden/>
              </w:rPr>
              <w:tab/>
            </w:r>
            <w:r w:rsidR="00A46078">
              <w:rPr>
                <w:noProof/>
                <w:webHidden/>
              </w:rPr>
              <w:fldChar w:fldCharType="begin"/>
            </w:r>
            <w:r w:rsidR="00A46078">
              <w:rPr>
                <w:noProof/>
                <w:webHidden/>
              </w:rPr>
              <w:instrText xml:space="preserve"> PAGEREF _Toc516134073 \h </w:instrText>
            </w:r>
            <w:r w:rsidR="00A46078">
              <w:rPr>
                <w:noProof/>
                <w:webHidden/>
              </w:rPr>
            </w:r>
            <w:r w:rsidR="00A46078">
              <w:rPr>
                <w:noProof/>
                <w:webHidden/>
              </w:rPr>
              <w:fldChar w:fldCharType="separate"/>
            </w:r>
            <w:r w:rsidR="00A46078">
              <w:rPr>
                <w:noProof/>
                <w:webHidden/>
              </w:rPr>
              <w:t>3</w:t>
            </w:r>
            <w:r w:rsidR="00A46078">
              <w:rPr>
                <w:noProof/>
                <w:webHidden/>
              </w:rPr>
              <w:fldChar w:fldCharType="end"/>
            </w:r>
          </w:hyperlink>
        </w:p>
        <w:p w:rsidR="00A46078" w:rsidRDefault="00CB4CD4">
          <w:pPr>
            <w:pStyle w:val="Sommario2"/>
            <w:tabs>
              <w:tab w:val="right" w:leader="dot" w:pos="9628"/>
            </w:tabs>
            <w:rPr>
              <w:rFonts w:cstheme="minorBidi"/>
              <w:noProof/>
              <w:lang w:val="sr-Latn-RS" w:eastAsia="sr-Latn-RS"/>
            </w:rPr>
          </w:pPr>
          <w:hyperlink w:anchor="_Toc516134074" w:history="1">
            <w:r w:rsidR="00A46078" w:rsidRPr="00715D06">
              <w:rPr>
                <w:rStyle w:val="Collegamentoipertestuale"/>
                <w:noProof/>
                <w:lang w:val="en-GB"/>
              </w:rPr>
              <w:t>1.1 What is a cryptocurrency?</w:t>
            </w:r>
            <w:r w:rsidR="00A46078">
              <w:rPr>
                <w:noProof/>
                <w:webHidden/>
              </w:rPr>
              <w:tab/>
            </w:r>
            <w:r w:rsidR="00A46078">
              <w:rPr>
                <w:noProof/>
                <w:webHidden/>
              </w:rPr>
              <w:fldChar w:fldCharType="begin"/>
            </w:r>
            <w:r w:rsidR="00A46078">
              <w:rPr>
                <w:noProof/>
                <w:webHidden/>
              </w:rPr>
              <w:instrText xml:space="preserve"> PAGEREF _Toc516134074 \h </w:instrText>
            </w:r>
            <w:r w:rsidR="00A46078">
              <w:rPr>
                <w:noProof/>
                <w:webHidden/>
              </w:rPr>
            </w:r>
            <w:r w:rsidR="00A46078">
              <w:rPr>
                <w:noProof/>
                <w:webHidden/>
              </w:rPr>
              <w:fldChar w:fldCharType="separate"/>
            </w:r>
            <w:r w:rsidR="00A46078">
              <w:rPr>
                <w:noProof/>
                <w:webHidden/>
              </w:rPr>
              <w:t>3</w:t>
            </w:r>
            <w:r w:rsidR="00A46078">
              <w:rPr>
                <w:noProof/>
                <w:webHidden/>
              </w:rPr>
              <w:fldChar w:fldCharType="end"/>
            </w:r>
          </w:hyperlink>
        </w:p>
        <w:p w:rsidR="00A46078" w:rsidRDefault="00CB4CD4">
          <w:pPr>
            <w:pStyle w:val="Sommario1"/>
            <w:tabs>
              <w:tab w:val="right" w:leader="dot" w:pos="9628"/>
            </w:tabs>
            <w:rPr>
              <w:rFonts w:cstheme="minorBidi"/>
              <w:noProof/>
              <w:lang w:val="sr-Latn-RS" w:eastAsia="sr-Latn-RS"/>
            </w:rPr>
          </w:pPr>
          <w:hyperlink w:anchor="_Toc516134075" w:history="1">
            <w:r w:rsidR="00A46078" w:rsidRPr="00715D06">
              <w:rPr>
                <w:rStyle w:val="Collegamentoipertestuale"/>
                <w:rFonts w:cstheme="minorHAnsi"/>
                <w:noProof/>
                <w:lang w:val="en-GB"/>
              </w:rPr>
              <w:t>Actually, there aren’t relevant economic data directly connected with the cryptocurrencies trades but we will try to use different way in order to show some good results.</w:t>
            </w:r>
            <w:r w:rsidR="00A46078">
              <w:rPr>
                <w:noProof/>
                <w:webHidden/>
              </w:rPr>
              <w:tab/>
            </w:r>
            <w:r w:rsidR="00A46078">
              <w:rPr>
                <w:noProof/>
                <w:webHidden/>
              </w:rPr>
              <w:fldChar w:fldCharType="begin"/>
            </w:r>
            <w:r w:rsidR="00A46078">
              <w:rPr>
                <w:noProof/>
                <w:webHidden/>
              </w:rPr>
              <w:instrText xml:space="preserve"> PAGEREF _Toc516134075 \h </w:instrText>
            </w:r>
            <w:r w:rsidR="00A46078">
              <w:rPr>
                <w:noProof/>
                <w:webHidden/>
              </w:rPr>
            </w:r>
            <w:r w:rsidR="00A46078">
              <w:rPr>
                <w:noProof/>
                <w:webHidden/>
              </w:rPr>
              <w:fldChar w:fldCharType="separate"/>
            </w:r>
            <w:r w:rsidR="00A46078">
              <w:rPr>
                <w:noProof/>
                <w:webHidden/>
              </w:rPr>
              <w:t>3</w:t>
            </w:r>
            <w:r w:rsidR="00A46078">
              <w:rPr>
                <w:noProof/>
                <w:webHidden/>
              </w:rPr>
              <w:fldChar w:fldCharType="end"/>
            </w:r>
          </w:hyperlink>
        </w:p>
        <w:p w:rsidR="00A46078" w:rsidRDefault="00CB4CD4">
          <w:pPr>
            <w:pStyle w:val="Sommario1"/>
            <w:tabs>
              <w:tab w:val="left" w:pos="440"/>
              <w:tab w:val="right" w:leader="dot" w:pos="9628"/>
            </w:tabs>
            <w:rPr>
              <w:rFonts w:cstheme="minorBidi"/>
              <w:noProof/>
              <w:lang w:val="sr-Latn-RS" w:eastAsia="sr-Latn-RS"/>
            </w:rPr>
          </w:pPr>
          <w:hyperlink w:anchor="_Toc516134076" w:history="1">
            <w:r w:rsidR="00A46078" w:rsidRPr="00715D06">
              <w:rPr>
                <w:rStyle w:val="Collegamentoipertestuale"/>
                <w:noProof/>
                <w:lang w:val="en-GB"/>
              </w:rPr>
              <w:t>2.</w:t>
            </w:r>
            <w:r w:rsidR="00A46078">
              <w:rPr>
                <w:rFonts w:cstheme="minorBidi"/>
                <w:noProof/>
                <w:lang w:val="sr-Latn-RS" w:eastAsia="sr-Latn-RS"/>
              </w:rPr>
              <w:tab/>
            </w:r>
            <w:r w:rsidR="00A46078" w:rsidRPr="00715D06">
              <w:rPr>
                <w:rStyle w:val="Collegamentoipertestuale"/>
                <w:noProof/>
                <w:lang w:val="en-GB"/>
              </w:rPr>
              <w:t>Description of dataset</w:t>
            </w:r>
            <w:r w:rsidR="00A46078">
              <w:rPr>
                <w:noProof/>
                <w:webHidden/>
              </w:rPr>
              <w:tab/>
            </w:r>
            <w:r w:rsidR="00A46078">
              <w:rPr>
                <w:noProof/>
                <w:webHidden/>
              </w:rPr>
              <w:fldChar w:fldCharType="begin"/>
            </w:r>
            <w:r w:rsidR="00A46078">
              <w:rPr>
                <w:noProof/>
                <w:webHidden/>
              </w:rPr>
              <w:instrText xml:space="preserve"> PAGEREF _Toc516134076 \h </w:instrText>
            </w:r>
            <w:r w:rsidR="00A46078">
              <w:rPr>
                <w:noProof/>
                <w:webHidden/>
              </w:rPr>
            </w:r>
            <w:r w:rsidR="00A46078">
              <w:rPr>
                <w:noProof/>
                <w:webHidden/>
              </w:rPr>
              <w:fldChar w:fldCharType="separate"/>
            </w:r>
            <w:r w:rsidR="00A46078">
              <w:rPr>
                <w:noProof/>
                <w:webHidden/>
              </w:rPr>
              <w:t>3</w:t>
            </w:r>
            <w:r w:rsidR="00A46078">
              <w:rPr>
                <w:noProof/>
                <w:webHidden/>
              </w:rPr>
              <w:fldChar w:fldCharType="end"/>
            </w:r>
          </w:hyperlink>
        </w:p>
        <w:p w:rsidR="00A46078" w:rsidRDefault="00CB4CD4">
          <w:pPr>
            <w:pStyle w:val="Sommario1"/>
            <w:tabs>
              <w:tab w:val="left" w:pos="440"/>
              <w:tab w:val="right" w:leader="dot" w:pos="9628"/>
            </w:tabs>
            <w:rPr>
              <w:rFonts w:cstheme="minorBidi"/>
              <w:noProof/>
              <w:lang w:val="sr-Latn-RS" w:eastAsia="sr-Latn-RS"/>
            </w:rPr>
          </w:pPr>
          <w:hyperlink w:anchor="_Toc516134077" w:history="1">
            <w:r w:rsidR="00A46078" w:rsidRPr="00715D06">
              <w:rPr>
                <w:rStyle w:val="Collegamentoipertestuale"/>
                <w:noProof/>
                <w:lang w:val="en-GB"/>
              </w:rPr>
              <w:t>3.</w:t>
            </w:r>
            <w:r w:rsidR="00A46078">
              <w:rPr>
                <w:rFonts w:cstheme="minorBidi"/>
                <w:noProof/>
                <w:lang w:val="sr-Latn-RS" w:eastAsia="sr-Latn-RS"/>
              </w:rPr>
              <w:tab/>
            </w:r>
            <w:r w:rsidR="00A46078" w:rsidRPr="00715D06">
              <w:rPr>
                <w:rStyle w:val="Collegamentoipertestuale"/>
                <w:noProof/>
                <w:lang w:val="en-GB"/>
              </w:rPr>
              <w:t>Exploratory analysis</w:t>
            </w:r>
            <w:r w:rsidR="00A46078">
              <w:rPr>
                <w:noProof/>
                <w:webHidden/>
              </w:rPr>
              <w:tab/>
            </w:r>
            <w:r w:rsidR="00A46078">
              <w:rPr>
                <w:noProof/>
                <w:webHidden/>
              </w:rPr>
              <w:fldChar w:fldCharType="begin"/>
            </w:r>
            <w:r w:rsidR="00A46078">
              <w:rPr>
                <w:noProof/>
                <w:webHidden/>
              </w:rPr>
              <w:instrText xml:space="preserve"> PAGEREF _Toc516134077 \h </w:instrText>
            </w:r>
            <w:r w:rsidR="00A46078">
              <w:rPr>
                <w:noProof/>
                <w:webHidden/>
              </w:rPr>
            </w:r>
            <w:r w:rsidR="00A46078">
              <w:rPr>
                <w:noProof/>
                <w:webHidden/>
              </w:rPr>
              <w:fldChar w:fldCharType="separate"/>
            </w:r>
            <w:r w:rsidR="00A46078">
              <w:rPr>
                <w:noProof/>
                <w:webHidden/>
              </w:rPr>
              <w:t>4</w:t>
            </w:r>
            <w:r w:rsidR="00A46078">
              <w:rPr>
                <w:noProof/>
                <w:webHidden/>
              </w:rPr>
              <w:fldChar w:fldCharType="end"/>
            </w:r>
          </w:hyperlink>
        </w:p>
        <w:p w:rsidR="00A46078" w:rsidRDefault="00CB4CD4">
          <w:pPr>
            <w:pStyle w:val="Sommario1"/>
            <w:tabs>
              <w:tab w:val="left" w:pos="440"/>
              <w:tab w:val="right" w:leader="dot" w:pos="9628"/>
            </w:tabs>
            <w:rPr>
              <w:rFonts w:cstheme="minorBidi"/>
              <w:noProof/>
              <w:lang w:val="sr-Latn-RS" w:eastAsia="sr-Latn-RS"/>
            </w:rPr>
          </w:pPr>
          <w:hyperlink w:anchor="_Toc516134078" w:history="1">
            <w:r w:rsidR="00A46078" w:rsidRPr="00715D06">
              <w:rPr>
                <w:rStyle w:val="Collegamentoipertestuale"/>
                <w:noProof/>
                <w:lang w:val="en-GB"/>
              </w:rPr>
              <w:t>4.</w:t>
            </w:r>
            <w:r w:rsidR="00A46078">
              <w:rPr>
                <w:rFonts w:cstheme="minorBidi"/>
                <w:noProof/>
                <w:lang w:val="sr-Latn-RS" w:eastAsia="sr-Latn-RS"/>
              </w:rPr>
              <w:tab/>
            </w:r>
            <w:r w:rsidR="00A46078" w:rsidRPr="00715D06">
              <w:rPr>
                <w:rStyle w:val="Collegamentoipertestuale"/>
                <w:noProof/>
                <w:lang w:val="en-GB"/>
              </w:rPr>
              <w:t>Unuspevised learning</w:t>
            </w:r>
            <w:r w:rsidR="00A46078">
              <w:rPr>
                <w:noProof/>
                <w:webHidden/>
              </w:rPr>
              <w:tab/>
            </w:r>
            <w:r w:rsidR="00A46078">
              <w:rPr>
                <w:noProof/>
                <w:webHidden/>
              </w:rPr>
              <w:fldChar w:fldCharType="begin"/>
            </w:r>
            <w:r w:rsidR="00A46078">
              <w:rPr>
                <w:noProof/>
                <w:webHidden/>
              </w:rPr>
              <w:instrText xml:space="preserve"> PAGEREF _Toc516134078 \h </w:instrText>
            </w:r>
            <w:r w:rsidR="00A46078">
              <w:rPr>
                <w:noProof/>
                <w:webHidden/>
              </w:rPr>
            </w:r>
            <w:r w:rsidR="00A46078">
              <w:rPr>
                <w:noProof/>
                <w:webHidden/>
              </w:rPr>
              <w:fldChar w:fldCharType="separate"/>
            </w:r>
            <w:r w:rsidR="00A46078">
              <w:rPr>
                <w:noProof/>
                <w:webHidden/>
              </w:rPr>
              <w:t>4</w:t>
            </w:r>
            <w:r w:rsidR="00A46078">
              <w:rPr>
                <w:noProof/>
                <w:webHidden/>
              </w:rPr>
              <w:fldChar w:fldCharType="end"/>
            </w:r>
          </w:hyperlink>
        </w:p>
        <w:p w:rsidR="00A46078" w:rsidRDefault="00CB4CD4">
          <w:pPr>
            <w:pStyle w:val="Sommario2"/>
            <w:tabs>
              <w:tab w:val="left" w:pos="880"/>
              <w:tab w:val="right" w:leader="dot" w:pos="9628"/>
            </w:tabs>
            <w:rPr>
              <w:rFonts w:cstheme="minorBidi"/>
              <w:noProof/>
              <w:lang w:val="sr-Latn-RS" w:eastAsia="sr-Latn-RS"/>
            </w:rPr>
          </w:pPr>
          <w:hyperlink w:anchor="_Toc516134079" w:history="1">
            <w:r w:rsidR="00A46078" w:rsidRPr="00715D06">
              <w:rPr>
                <w:rStyle w:val="Collegamentoipertestuale"/>
                <w:noProof/>
                <w:lang w:val="en-GB"/>
              </w:rPr>
              <w:t>4.1</w:t>
            </w:r>
            <w:r w:rsidR="00A46078">
              <w:rPr>
                <w:rFonts w:cstheme="minorBidi"/>
                <w:noProof/>
                <w:lang w:val="sr-Latn-RS" w:eastAsia="sr-Latn-RS"/>
              </w:rPr>
              <w:tab/>
            </w:r>
            <w:r w:rsidR="00A46078" w:rsidRPr="00715D06">
              <w:rPr>
                <w:rStyle w:val="Collegamentoipertestuale"/>
                <w:noProof/>
                <w:lang w:val="en-GB"/>
              </w:rPr>
              <w:t>Metcalfe’s law</w:t>
            </w:r>
            <w:r w:rsidR="00A46078">
              <w:rPr>
                <w:noProof/>
                <w:webHidden/>
              </w:rPr>
              <w:tab/>
            </w:r>
            <w:r w:rsidR="00A46078">
              <w:rPr>
                <w:noProof/>
                <w:webHidden/>
              </w:rPr>
              <w:fldChar w:fldCharType="begin"/>
            </w:r>
            <w:r w:rsidR="00A46078">
              <w:rPr>
                <w:noProof/>
                <w:webHidden/>
              </w:rPr>
              <w:instrText xml:space="preserve"> PAGEREF _Toc516134079 \h </w:instrText>
            </w:r>
            <w:r w:rsidR="00A46078">
              <w:rPr>
                <w:noProof/>
                <w:webHidden/>
              </w:rPr>
            </w:r>
            <w:r w:rsidR="00A46078">
              <w:rPr>
                <w:noProof/>
                <w:webHidden/>
              </w:rPr>
              <w:fldChar w:fldCharType="separate"/>
            </w:r>
            <w:r w:rsidR="00A46078">
              <w:rPr>
                <w:noProof/>
                <w:webHidden/>
              </w:rPr>
              <w:t>4</w:t>
            </w:r>
            <w:r w:rsidR="00A46078">
              <w:rPr>
                <w:noProof/>
                <w:webHidden/>
              </w:rPr>
              <w:fldChar w:fldCharType="end"/>
            </w:r>
          </w:hyperlink>
        </w:p>
        <w:p w:rsidR="00A46078" w:rsidRDefault="00CB4CD4">
          <w:pPr>
            <w:pStyle w:val="Sommario1"/>
            <w:tabs>
              <w:tab w:val="left" w:pos="440"/>
              <w:tab w:val="right" w:leader="dot" w:pos="9628"/>
            </w:tabs>
            <w:rPr>
              <w:rFonts w:cstheme="minorBidi"/>
              <w:noProof/>
              <w:lang w:val="sr-Latn-RS" w:eastAsia="sr-Latn-RS"/>
            </w:rPr>
          </w:pPr>
          <w:hyperlink w:anchor="_Toc516134080" w:history="1">
            <w:r w:rsidR="00A46078" w:rsidRPr="00715D06">
              <w:rPr>
                <w:rStyle w:val="Collegamentoipertestuale"/>
                <w:noProof/>
                <w:lang w:val="en-GB"/>
              </w:rPr>
              <w:t>5.</w:t>
            </w:r>
            <w:r w:rsidR="00A46078">
              <w:rPr>
                <w:rFonts w:cstheme="minorBidi"/>
                <w:noProof/>
                <w:lang w:val="sr-Latn-RS" w:eastAsia="sr-Latn-RS"/>
              </w:rPr>
              <w:tab/>
            </w:r>
            <w:r w:rsidR="00A46078" w:rsidRPr="00715D06">
              <w:rPr>
                <w:rStyle w:val="Collegamentoipertestuale"/>
                <w:noProof/>
                <w:lang w:val="en-GB"/>
              </w:rPr>
              <w:t>Supervised learning</w:t>
            </w:r>
            <w:r w:rsidR="00A46078">
              <w:rPr>
                <w:noProof/>
                <w:webHidden/>
              </w:rPr>
              <w:tab/>
            </w:r>
            <w:r w:rsidR="00A46078">
              <w:rPr>
                <w:noProof/>
                <w:webHidden/>
              </w:rPr>
              <w:fldChar w:fldCharType="begin"/>
            </w:r>
            <w:r w:rsidR="00A46078">
              <w:rPr>
                <w:noProof/>
                <w:webHidden/>
              </w:rPr>
              <w:instrText xml:space="preserve"> PAGEREF _Toc516134080 \h </w:instrText>
            </w:r>
            <w:r w:rsidR="00A46078">
              <w:rPr>
                <w:noProof/>
                <w:webHidden/>
              </w:rPr>
            </w:r>
            <w:r w:rsidR="00A46078">
              <w:rPr>
                <w:noProof/>
                <w:webHidden/>
              </w:rPr>
              <w:fldChar w:fldCharType="separate"/>
            </w:r>
            <w:r w:rsidR="00A46078">
              <w:rPr>
                <w:noProof/>
                <w:webHidden/>
              </w:rPr>
              <w:t>5</w:t>
            </w:r>
            <w:r w:rsidR="00A46078">
              <w:rPr>
                <w:noProof/>
                <w:webHidden/>
              </w:rPr>
              <w:fldChar w:fldCharType="end"/>
            </w:r>
          </w:hyperlink>
        </w:p>
        <w:p w:rsidR="00A46078" w:rsidRDefault="00CB4CD4">
          <w:pPr>
            <w:pStyle w:val="Sommario1"/>
            <w:tabs>
              <w:tab w:val="right" w:leader="dot" w:pos="9628"/>
            </w:tabs>
            <w:rPr>
              <w:rFonts w:cstheme="minorBidi"/>
              <w:noProof/>
              <w:lang w:val="sr-Latn-RS" w:eastAsia="sr-Latn-RS"/>
            </w:rPr>
          </w:pPr>
          <w:hyperlink w:anchor="_Toc516134081" w:history="1">
            <w:r w:rsidR="00A46078" w:rsidRPr="00715D06">
              <w:rPr>
                <w:rStyle w:val="Collegamentoipertestuale"/>
                <w:noProof/>
                <w:lang w:val="en-GB"/>
              </w:rPr>
              <w:t>Conclusions</w:t>
            </w:r>
            <w:r w:rsidR="00A46078">
              <w:rPr>
                <w:noProof/>
                <w:webHidden/>
              </w:rPr>
              <w:tab/>
            </w:r>
            <w:r w:rsidR="00A46078">
              <w:rPr>
                <w:noProof/>
                <w:webHidden/>
              </w:rPr>
              <w:fldChar w:fldCharType="begin"/>
            </w:r>
            <w:r w:rsidR="00A46078">
              <w:rPr>
                <w:noProof/>
                <w:webHidden/>
              </w:rPr>
              <w:instrText xml:space="preserve"> PAGEREF _Toc516134081 \h </w:instrText>
            </w:r>
            <w:r w:rsidR="00A46078">
              <w:rPr>
                <w:noProof/>
                <w:webHidden/>
              </w:rPr>
            </w:r>
            <w:r w:rsidR="00A46078">
              <w:rPr>
                <w:noProof/>
                <w:webHidden/>
              </w:rPr>
              <w:fldChar w:fldCharType="separate"/>
            </w:r>
            <w:r w:rsidR="00A46078">
              <w:rPr>
                <w:noProof/>
                <w:webHidden/>
              </w:rPr>
              <w:t>5</w:t>
            </w:r>
            <w:r w:rsidR="00A46078">
              <w:rPr>
                <w:noProof/>
                <w:webHidden/>
              </w:rPr>
              <w:fldChar w:fldCharType="end"/>
            </w:r>
          </w:hyperlink>
        </w:p>
        <w:p w:rsidR="00A46078" w:rsidRDefault="00A46078">
          <w:r>
            <w:rPr>
              <w:b/>
              <w:bCs/>
              <w:noProof/>
            </w:rPr>
            <w:fldChar w:fldCharType="end"/>
          </w:r>
        </w:p>
      </w:sdtContent>
    </w:sdt>
    <w:p w:rsidR="00A46078" w:rsidRDefault="00A46078">
      <w:pPr>
        <w:pStyle w:val="Sommario3"/>
        <w:ind w:left="446"/>
      </w:pPr>
    </w:p>
    <w:p w:rsidR="00A46078" w:rsidRPr="00A46078" w:rsidRDefault="00A46078" w:rsidP="00A46078">
      <w:pPr>
        <w:rPr>
          <w:rFonts w:ascii="Arial" w:eastAsia="Arial" w:hAnsi="Arial" w:cs="Arial"/>
          <w:b/>
          <w:bCs/>
          <w:kern w:val="3"/>
          <w:sz w:val="53"/>
          <w:szCs w:val="53"/>
          <w:lang w:val="en-GB" w:eastAsia="zh-CN" w:bidi="hi-IN"/>
        </w:rPr>
      </w:pPr>
      <w:r>
        <w:rPr>
          <w:rFonts w:ascii="Arial" w:eastAsia="Arial" w:hAnsi="Arial" w:cs="Arial"/>
          <w:b/>
          <w:bCs/>
          <w:sz w:val="53"/>
          <w:szCs w:val="53"/>
          <w:lang w:val="en-GB"/>
        </w:rPr>
        <w:br w:type="page"/>
      </w:r>
    </w:p>
    <w:p w:rsidR="006B1289" w:rsidRPr="006B1289" w:rsidRDefault="00A46078" w:rsidP="00A46078">
      <w:pPr>
        <w:pStyle w:val="Titolo1"/>
        <w:numPr>
          <w:ilvl w:val="0"/>
          <w:numId w:val="13"/>
        </w:numPr>
        <w:rPr>
          <w:lang w:val="en-GB"/>
        </w:rPr>
      </w:pPr>
      <w:r>
        <w:rPr>
          <w:lang w:val="en-GB"/>
        </w:rPr>
        <w:lastRenderedPageBreak/>
        <w:t xml:space="preserve"> </w:t>
      </w:r>
      <w:bookmarkStart w:id="5" w:name="_Toc516134073"/>
      <w:r w:rsidR="006B1289" w:rsidRPr="006B1289">
        <w:rPr>
          <w:lang w:val="en-GB"/>
        </w:rPr>
        <w:t>Introduction</w:t>
      </w:r>
      <w:bookmarkEnd w:id="5"/>
    </w:p>
    <w:p w:rsidR="006B1289" w:rsidRDefault="006B1289" w:rsidP="00F10F1A">
      <w:pPr>
        <w:pStyle w:val="NormaleWeb"/>
        <w:rPr>
          <w:rFonts w:asciiTheme="minorHAnsi" w:hAnsiTheme="minorHAnsi" w:cstheme="minorHAnsi"/>
          <w:lang w:val="en-GB"/>
        </w:rPr>
      </w:pPr>
    </w:p>
    <w:p w:rsidR="0047625D" w:rsidRDefault="00A46078" w:rsidP="00A46078">
      <w:pPr>
        <w:pStyle w:val="Titolo2"/>
        <w:rPr>
          <w:lang w:val="en-GB"/>
        </w:rPr>
      </w:pPr>
      <w:bookmarkStart w:id="6" w:name="_Toc516134074"/>
      <w:r>
        <w:rPr>
          <w:lang w:val="en-GB"/>
        </w:rPr>
        <w:t>1.1</w:t>
      </w:r>
      <w:r w:rsidR="008A3D7D">
        <w:rPr>
          <w:lang w:val="en-GB"/>
        </w:rPr>
        <w:t xml:space="preserve"> </w:t>
      </w:r>
      <w:r w:rsidR="008A3D7D" w:rsidRPr="008A3D7D">
        <w:rPr>
          <w:lang w:val="en-GB"/>
        </w:rPr>
        <w:t>What is a cryptocurrency?</w:t>
      </w:r>
      <w:bookmarkEnd w:id="6"/>
    </w:p>
    <w:p w:rsidR="0047625D" w:rsidRPr="0047625D" w:rsidRDefault="0047625D" w:rsidP="0047625D">
      <w:pPr>
        <w:pStyle w:val="NormaleWeb"/>
        <w:rPr>
          <w:rFonts w:asciiTheme="minorHAnsi" w:hAnsiTheme="minorHAnsi" w:cstheme="minorHAnsi"/>
          <w:b/>
          <w:sz w:val="28"/>
          <w:szCs w:val="28"/>
          <w:lang w:val="en-GB"/>
        </w:rPr>
      </w:pPr>
    </w:p>
    <w:p w:rsidR="00F10F1A" w:rsidRPr="006B1289" w:rsidRDefault="00F10F1A" w:rsidP="00F10F1A">
      <w:pPr>
        <w:pStyle w:val="NormaleWeb"/>
        <w:rPr>
          <w:rFonts w:asciiTheme="minorHAnsi" w:hAnsiTheme="minorHAnsi" w:cstheme="minorHAnsi"/>
          <w:color w:val="000000" w:themeColor="text1"/>
          <w:lang w:val="en-GB"/>
        </w:rPr>
      </w:pPr>
      <w:r w:rsidRPr="006B1289">
        <w:rPr>
          <w:rFonts w:asciiTheme="minorHAnsi" w:hAnsiTheme="minorHAnsi" w:cstheme="minorHAnsi"/>
          <w:color w:val="000000" w:themeColor="text1"/>
          <w:lang w:val="en-GB"/>
        </w:rPr>
        <w:t xml:space="preserve">Cryptocurrency is a kind of </w:t>
      </w:r>
      <w:hyperlink r:id="rId6" w:tooltip="Digital currency" w:history="1">
        <w:r w:rsidRPr="006B1289">
          <w:rPr>
            <w:rStyle w:val="Collegamentoipertestuale"/>
            <w:rFonts w:asciiTheme="minorHAnsi" w:hAnsiTheme="minorHAnsi" w:cstheme="minorHAnsi"/>
            <w:color w:val="000000" w:themeColor="text1"/>
            <w:u w:val="none"/>
            <w:lang w:val="en-GB"/>
          </w:rPr>
          <w:t>digital currency</w:t>
        </w:r>
      </w:hyperlink>
      <w:r w:rsidRPr="006B1289">
        <w:rPr>
          <w:rFonts w:asciiTheme="minorHAnsi" w:hAnsiTheme="minorHAnsi" w:cstheme="minorHAnsi"/>
          <w:color w:val="000000" w:themeColor="text1"/>
          <w:lang w:val="en-GB"/>
        </w:rPr>
        <w:t xml:space="preserve">, </w:t>
      </w:r>
      <w:hyperlink r:id="rId7" w:tooltip="Virtual currency" w:history="1">
        <w:r w:rsidRPr="006B1289">
          <w:rPr>
            <w:rStyle w:val="Collegamentoipertestuale"/>
            <w:rFonts w:asciiTheme="minorHAnsi" w:hAnsiTheme="minorHAnsi" w:cstheme="minorHAnsi"/>
            <w:color w:val="000000" w:themeColor="text1"/>
            <w:u w:val="none"/>
            <w:lang w:val="en-GB"/>
          </w:rPr>
          <w:t>virtual currency</w:t>
        </w:r>
      </w:hyperlink>
      <w:r w:rsidRPr="006B1289">
        <w:rPr>
          <w:rFonts w:asciiTheme="minorHAnsi" w:hAnsiTheme="minorHAnsi" w:cstheme="minorHAnsi"/>
          <w:color w:val="000000" w:themeColor="text1"/>
          <w:lang w:val="en-GB"/>
        </w:rPr>
        <w:t xml:space="preserve"> or </w:t>
      </w:r>
      <w:hyperlink r:id="rId8" w:tooltip="Alternative currency" w:history="1">
        <w:r w:rsidRPr="006B1289">
          <w:rPr>
            <w:rStyle w:val="Collegamentoipertestuale"/>
            <w:rFonts w:asciiTheme="minorHAnsi" w:hAnsiTheme="minorHAnsi" w:cstheme="minorHAnsi"/>
            <w:color w:val="000000" w:themeColor="text1"/>
            <w:u w:val="none"/>
            <w:lang w:val="en-GB"/>
          </w:rPr>
          <w:t>alternative currency</w:t>
        </w:r>
      </w:hyperlink>
      <w:r w:rsidRPr="006B1289">
        <w:rPr>
          <w:rFonts w:asciiTheme="minorHAnsi" w:hAnsiTheme="minorHAnsi" w:cstheme="minorHAnsi"/>
          <w:color w:val="000000" w:themeColor="text1"/>
          <w:lang w:val="en-GB"/>
        </w:rPr>
        <w:t>. Cryptocurrencies use decentralized control</w:t>
      </w:r>
      <w:r w:rsidR="006B1289" w:rsidRPr="006B1289">
        <w:rPr>
          <w:rFonts w:asciiTheme="minorHAnsi" w:hAnsiTheme="minorHAnsi" w:cstheme="minorHAnsi"/>
          <w:color w:val="000000" w:themeColor="text1"/>
          <w:vertAlign w:val="superscript"/>
          <w:lang w:val="en-GB"/>
        </w:rPr>
        <w:t xml:space="preserve"> </w:t>
      </w:r>
      <w:r w:rsidRPr="006B1289">
        <w:rPr>
          <w:rFonts w:asciiTheme="minorHAnsi" w:hAnsiTheme="minorHAnsi" w:cstheme="minorHAnsi"/>
          <w:color w:val="000000" w:themeColor="text1"/>
          <w:lang w:val="en-GB"/>
        </w:rPr>
        <w:t xml:space="preserve">as opposed to centralized </w:t>
      </w:r>
      <w:hyperlink r:id="rId9" w:tooltip="Electronic money" w:history="1">
        <w:r w:rsidRPr="006B1289">
          <w:rPr>
            <w:rStyle w:val="Collegamentoipertestuale"/>
            <w:rFonts w:asciiTheme="minorHAnsi" w:hAnsiTheme="minorHAnsi" w:cstheme="minorHAnsi"/>
            <w:color w:val="000000" w:themeColor="text1"/>
            <w:u w:val="none"/>
            <w:lang w:val="en-GB"/>
          </w:rPr>
          <w:t>electronic money</w:t>
        </w:r>
      </w:hyperlink>
      <w:r w:rsidRPr="006B1289">
        <w:rPr>
          <w:rFonts w:asciiTheme="minorHAnsi" w:hAnsiTheme="minorHAnsi" w:cstheme="minorHAnsi"/>
          <w:color w:val="000000" w:themeColor="text1"/>
          <w:lang w:val="en-GB"/>
        </w:rPr>
        <w:t xml:space="preserve"> and </w:t>
      </w:r>
      <w:hyperlink r:id="rId10" w:tooltip="Central bank" w:history="1">
        <w:r w:rsidRPr="006B1289">
          <w:rPr>
            <w:rStyle w:val="Collegamentoipertestuale"/>
            <w:rFonts w:asciiTheme="minorHAnsi" w:hAnsiTheme="minorHAnsi" w:cstheme="minorHAnsi"/>
            <w:color w:val="000000" w:themeColor="text1"/>
            <w:u w:val="none"/>
            <w:lang w:val="en-GB"/>
          </w:rPr>
          <w:t>central banking</w:t>
        </w:r>
      </w:hyperlink>
      <w:r w:rsidRPr="006B1289">
        <w:rPr>
          <w:rFonts w:asciiTheme="minorHAnsi" w:hAnsiTheme="minorHAnsi" w:cstheme="minorHAnsi"/>
          <w:color w:val="000000" w:themeColor="text1"/>
          <w:lang w:val="en-GB"/>
        </w:rPr>
        <w:t xml:space="preserve"> systems. The decentralized control of each cryptocurrency works through </w:t>
      </w:r>
      <w:hyperlink r:id="rId11" w:tooltip="Distributed ledger" w:history="1">
        <w:r w:rsidRPr="006B1289">
          <w:rPr>
            <w:rStyle w:val="Collegamentoipertestuale"/>
            <w:rFonts w:asciiTheme="minorHAnsi" w:hAnsiTheme="minorHAnsi" w:cstheme="minorHAnsi"/>
            <w:color w:val="000000" w:themeColor="text1"/>
            <w:u w:val="none"/>
            <w:lang w:val="en-GB"/>
          </w:rPr>
          <w:t>distributed ledger</w:t>
        </w:r>
      </w:hyperlink>
      <w:r w:rsidRPr="006B1289">
        <w:rPr>
          <w:rFonts w:asciiTheme="minorHAnsi" w:hAnsiTheme="minorHAnsi" w:cstheme="minorHAnsi"/>
          <w:color w:val="000000" w:themeColor="text1"/>
          <w:lang w:val="en-GB"/>
        </w:rPr>
        <w:t xml:space="preserve"> technology, typically a </w:t>
      </w:r>
      <w:hyperlink r:id="rId12" w:tooltip="Blockchain" w:history="1">
        <w:r w:rsidRPr="006B1289">
          <w:rPr>
            <w:rStyle w:val="Collegamentoipertestuale"/>
            <w:rFonts w:asciiTheme="minorHAnsi" w:hAnsiTheme="minorHAnsi" w:cstheme="minorHAnsi"/>
            <w:color w:val="000000" w:themeColor="text1"/>
            <w:u w:val="none"/>
            <w:lang w:val="en-GB"/>
          </w:rPr>
          <w:t>blockchain</w:t>
        </w:r>
      </w:hyperlink>
      <w:r w:rsidRPr="006B1289">
        <w:rPr>
          <w:rFonts w:asciiTheme="minorHAnsi" w:hAnsiTheme="minorHAnsi" w:cstheme="minorHAnsi"/>
          <w:color w:val="000000" w:themeColor="text1"/>
          <w:lang w:val="en-GB"/>
        </w:rPr>
        <w:t>, that serves as a public financial transaction database.</w:t>
      </w:r>
      <w:r w:rsidR="006B1289" w:rsidRPr="006B1289">
        <w:rPr>
          <w:rFonts w:asciiTheme="minorHAnsi" w:hAnsiTheme="minorHAnsi" w:cstheme="minorHAnsi"/>
          <w:color w:val="000000" w:themeColor="text1"/>
          <w:lang w:val="en-GB"/>
        </w:rPr>
        <w:t xml:space="preserve"> </w:t>
      </w:r>
    </w:p>
    <w:p w:rsidR="00F10F1A" w:rsidRPr="001821B6" w:rsidRDefault="00CB4CD4" w:rsidP="00F10F1A">
      <w:pPr>
        <w:pStyle w:val="NormaleWeb"/>
        <w:rPr>
          <w:rFonts w:asciiTheme="minorHAnsi" w:hAnsiTheme="minorHAnsi" w:cstheme="minorHAnsi"/>
          <w:color w:val="000000" w:themeColor="text1"/>
          <w:vertAlign w:val="superscript"/>
          <w:lang w:val="en-GB"/>
        </w:rPr>
      </w:pPr>
      <w:hyperlink r:id="rId13" w:tooltip="Bitcoin" w:history="1">
        <w:r w:rsidR="00F10F1A" w:rsidRPr="006B1289">
          <w:rPr>
            <w:rStyle w:val="Collegamentoipertestuale"/>
            <w:rFonts w:asciiTheme="minorHAnsi" w:hAnsiTheme="minorHAnsi" w:cstheme="minorHAnsi"/>
            <w:color w:val="000000" w:themeColor="text1"/>
            <w:u w:val="none"/>
            <w:lang w:val="en-GB"/>
          </w:rPr>
          <w:t>Bitcoin</w:t>
        </w:r>
      </w:hyperlink>
      <w:r w:rsidR="00F10F1A" w:rsidRPr="006B1289">
        <w:rPr>
          <w:rFonts w:asciiTheme="minorHAnsi" w:hAnsiTheme="minorHAnsi" w:cstheme="minorHAnsi"/>
          <w:color w:val="000000" w:themeColor="text1"/>
          <w:lang w:val="en-GB"/>
        </w:rPr>
        <w:t xml:space="preserve">, first released as open-source software in 2009, is generally considered the first </w:t>
      </w:r>
      <w:hyperlink r:id="rId14" w:tooltip="Decentralization" w:history="1">
        <w:r w:rsidR="00F10F1A" w:rsidRPr="006B1289">
          <w:rPr>
            <w:rStyle w:val="Collegamentoipertestuale"/>
            <w:rFonts w:asciiTheme="minorHAnsi" w:hAnsiTheme="minorHAnsi" w:cstheme="minorHAnsi"/>
            <w:color w:val="000000" w:themeColor="text1"/>
            <w:u w:val="none"/>
            <w:lang w:val="en-GB"/>
          </w:rPr>
          <w:t>decentralized</w:t>
        </w:r>
      </w:hyperlink>
      <w:r w:rsidR="00F10F1A" w:rsidRPr="006B1289">
        <w:rPr>
          <w:rFonts w:asciiTheme="minorHAnsi" w:hAnsiTheme="minorHAnsi" w:cstheme="minorHAnsi"/>
          <w:color w:val="000000" w:themeColor="text1"/>
          <w:lang w:val="en-GB"/>
        </w:rPr>
        <w:t xml:space="preserve"> cryptocurrency. Since then, over 4,000 </w:t>
      </w:r>
      <w:r w:rsidR="00F10F1A" w:rsidRPr="006B1289">
        <w:rPr>
          <w:rFonts w:asciiTheme="minorHAnsi" w:hAnsiTheme="minorHAnsi" w:cstheme="minorHAnsi"/>
          <w:i/>
          <w:iCs/>
          <w:color w:val="000000" w:themeColor="text1"/>
          <w:lang w:val="en-GB"/>
        </w:rPr>
        <w:t>altcoin</w:t>
      </w:r>
      <w:r w:rsidR="00F10F1A" w:rsidRPr="006B1289">
        <w:rPr>
          <w:rFonts w:asciiTheme="minorHAnsi" w:hAnsiTheme="minorHAnsi" w:cstheme="minorHAnsi"/>
          <w:color w:val="000000" w:themeColor="text1"/>
          <w:lang w:val="en-GB"/>
        </w:rPr>
        <w:t xml:space="preserve"> (</w:t>
      </w:r>
      <w:r w:rsidR="00F10F1A" w:rsidRPr="006B1289">
        <w:rPr>
          <w:rFonts w:asciiTheme="minorHAnsi" w:hAnsiTheme="minorHAnsi" w:cstheme="minorHAnsi"/>
          <w:i/>
          <w:iCs/>
          <w:color w:val="000000" w:themeColor="text1"/>
          <w:lang w:val="en-GB"/>
        </w:rPr>
        <w:t>alternative coin</w:t>
      </w:r>
      <w:r w:rsidR="00F10F1A" w:rsidRPr="006B1289">
        <w:rPr>
          <w:rFonts w:asciiTheme="minorHAnsi" w:hAnsiTheme="minorHAnsi" w:cstheme="minorHAnsi"/>
          <w:color w:val="000000" w:themeColor="text1"/>
          <w:lang w:val="en-GB"/>
        </w:rPr>
        <w:t xml:space="preserve">) variants of bitcoin </w:t>
      </w:r>
      <w:r w:rsidR="00F10F1A" w:rsidRPr="001821B6">
        <w:rPr>
          <w:rFonts w:asciiTheme="minorHAnsi" w:hAnsiTheme="minorHAnsi" w:cstheme="minorHAnsi"/>
          <w:color w:val="000000" w:themeColor="text1"/>
          <w:lang w:val="en-GB"/>
        </w:rPr>
        <w:t>have been created.</w:t>
      </w:r>
      <w:r w:rsidR="006B1289" w:rsidRPr="001821B6">
        <w:rPr>
          <w:rFonts w:asciiTheme="minorHAnsi" w:hAnsiTheme="minorHAnsi" w:cstheme="minorHAnsi"/>
          <w:color w:val="000000" w:themeColor="text1"/>
          <w:vertAlign w:val="superscript"/>
          <w:lang w:val="en-GB"/>
        </w:rPr>
        <w:t xml:space="preserve"> </w:t>
      </w:r>
    </w:p>
    <w:p w:rsidR="001821B6" w:rsidRDefault="00787D98" w:rsidP="00F10F1A">
      <w:pPr>
        <w:pStyle w:val="NormaleWeb"/>
        <w:rPr>
          <w:rFonts w:asciiTheme="minorHAnsi" w:hAnsiTheme="minorHAnsi" w:cstheme="minorHAnsi"/>
          <w:lang w:val="en-GB"/>
        </w:rPr>
      </w:pPr>
      <w:r w:rsidRPr="001821B6">
        <w:rPr>
          <w:rFonts w:asciiTheme="minorHAnsi" w:hAnsiTheme="minorHAnsi" w:cstheme="minorHAnsi"/>
          <w:lang w:val="en-GB"/>
        </w:rPr>
        <w:t>Cryptocurrencies are used primarily outside existing banking and governmental institutions and are exchanged over the Internet. While these alternative, decentralized modes of exchange are in the early stages of development, they have the unique potential to challenge existing systems of currency and payments. As of April 2018, total market capitalization of cryptocurrencies passes 400 billion USD.</w:t>
      </w:r>
    </w:p>
    <w:p w:rsidR="001821B6" w:rsidRDefault="001821B6" w:rsidP="00F10F1A">
      <w:pPr>
        <w:pStyle w:val="NormaleWeb"/>
        <w:rPr>
          <w:rFonts w:asciiTheme="minorHAnsi" w:hAnsiTheme="minorHAnsi" w:cstheme="minorHAnsi"/>
          <w:color w:val="000000" w:themeColor="text1"/>
          <w:lang w:val="en-GB"/>
        </w:rPr>
      </w:pPr>
      <w:r w:rsidRPr="001821B6">
        <w:rPr>
          <w:rFonts w:asciiTheme="minorHAnsi" w:hAnsiTheme="minorHAnsi" w:cstheme="minorHAnsi"/>
          <w:color w:val="000000" w:themeColor="text1"/>
          <w:lang w:val="en-GB"/>
        </w:rPr>
        <w:t xml:space="preserve">The validity of each cryptocurrency's coins is provided by a </w:t>
      </w:r>
      <w:hyperlink r:id="rId15" w:tooltip="Blockchain" w:history="1">
        <w:r w:rsidRPr="001821B6">
          <w:rPr>
            <w:rStyle w:val="Collegamentoipertestuale"/>
            <w:rFonts w:asciiTheme="minorHAnsi" w:hAnsiTheme="minorHAnsi" w:cstheme="minorHAnsi"/>
            <w:color w:val="000000" w:themeColor="text1"/>
            <w:u w:val="none"/>
            <w:lang w:val="en-GB"/>
          </w:rPr>
          <w:t>blockchain</w:t>
        </w:r>
      </w:hyperlink>
      <w:r w:rsidRPr="001821B6">
        <w:rPr>
          <w:rFonts w:asciiTheme="minorHAnsi" w:hAnsiTheme="minorHAnsi" w:cstheme="minorHAnsi"/>
          <w:color w:val="000000" w:themeColor="text1"/>
          <w:lang w:val="en-GB"/>
        </w:rPr>
        <w:t xml:space="preserve">. A blockchain is a continuously growing list of </w:t>
      </w:r>
      <w:hyperlink r:id="rId16" w:tooltip="Record (computer science)" w:history="1">
        <w:r w:rsidRPr="001821B6">
          <w:rPr>
            <w:rStyle w:val="Collegamentoipertestuale"/>
            <w:rFonts w:asciiTheme="minorHAnsi" w:hAnsiTheme="minorHAnsi" w:cstheme="minorHAnsi"/>
            <w:color w:val="000000" w:themeColor="text1"/>
            <w:u w:val="none"/>
            <w:lang w:val="en-GB"/>
          </w:rPr>
          <w:t>records</w:t>
        </w:r>
      </w:hyperlink>
      <w:r w:rsidRPr="001821B6">
        <w:rPr>
          <w:rFonts w:asciiTheme="minorHAnsi" w:hAnsiTheme="minorHAnsi" w:cstheme="minorHAnsi"/>
          <w:color w:val="000000" w:themeColor="text1"/>
          <w:lang w:val="en-GB"/>
        </w:rPr>
        <w:t xml:space="preserve">, called </w:t>
      </w:r>
      <w:r w:rsidRPr="001821B6">
        <w:rPr>
          <w:rFonts w:asciiTheme="minorHAnsi" w:hAnsiTheme="minorHAnsi" w:cstheme="minorHAnsi"/>
          <w:i/>
          <w:iCs/>
          <w:color w:val="000000" w:themeColor="text1"/>
          <w:lang w:val="en-GB"/>
        </w:rPr>
        <w:t>blocks</w:t>
      </w:r>
      <w:r w:rsidRPr="001821B6">
        <w:rPr>
          <w:rFonts w:asciiTheme="minorHAnsi" w:hAnsiTheme="minorHAnsi" w:cstheme="minorHAnsi"/>
          <w:color w:val="000000" w:themeColor="text1"/>
          <w:lang w:val="en-GB"/>
        </w:rPr>
        <w:t xml:space="preserve">, which are linked and secured using </w:t>
      </w:r>
      <w:hyperlink r:id="rId17" w:tooltip="Cryptography" w:history="1">
        <w:r w:rsidRPr="001821B6">
          <w:rPr>
            <w:rStyle w:val="Collegamentoipertestuale"/>
            <w:rFonts w:asciiTheme="minorHAnsi" w:hAnsiTheme="minorHAnsi" w:cstheme="minorHAnsi"/>
            <w:color w:val="000000" w:themeColor="text1"/>
            <w:u w:val="none"/>
            <w:lang w:val="en-GB"/>
          </w:rPr>
          <w:t>cryptography</w:t>
        </w:r>
      </w:hyperlink>
      <w:r w:rsidRPr="001821B6">
        <w:rPr>
          <w:rFonts w:asciiTheme="minorHAnsi" w:hAnsiTheme="minorHAnsi" w:cstheme="minorHAnsi"/>
          <w:color w:val="000000" w:themeColor="text1"/>
          <w:lang w:val="en-GB"/>
        </w:rPr>
        <w:t xml:space="preserve">. Each block typically contains a </w:t>
      </w:r>
      <w:hyperlink r:id="rId18" w:tooltip="Cryptographic hash function" w:history="1">
        <w:r w:rsidRPr="001821B6">
          <w:rPr>
            <w:rStyle w:val="Collegamentoipertestuale"/>
            <w:rFonts w:asciiTheme="minorHAnsi" w:hAnsiTheme="minorHAnsi" w:cstheme="minorHAnsi"/>
            <w:color w:val="000000" w:themeColor="text1"/>
            <w:u w:val="none"/>
            <w:lang w:val="en-GB"/>
          </w:rPr>
          <w:t>hash</w:t>
        </w:r>
      </w:hyperlink>
      <w:r w:rsidRPr="001821B6">
        <w:rPr>
          <w:rFonts w:asciiTheme="minorHAnsi" w:hAnsiTheme="minorHAnsi" w:cstheme="minorHAnsi"/>
          <w:color w:val="000000" w:themeColor="text1"/>
          <w:lang w:val="en-GB"/>
        </w:rPr>
        <w:t xml:space="preserve"> pointer as a link to a previous block, a </w:t>
      </w:r>
      <w:hyperlink r:id="rId19" w:tooltip="Trusted timestamping" w:history="1">
        <w:r w:rsidRPr="001821B6">
          <w:rPr>
            <w:rStyle w:val="Collegamentoipertestuale"/>
            <w:rFonts w:asciiTheme="minorHAnsi" w:hAnsiTheme="minorHAnsi" w:cstheme="minorHAnsi"/>
            <w:color w:val="000000" w:themeColor="text1"/>
            <w:u w:val="none"/>
            <w:lang w:val="en-GB"/>
          </w:rPr>
          <w:t>timestamp</w:t>
        </w:r>
      </w:hyperlink>
      <w:r w:rsidRPr="001821B6">
        <w:rPr>
          <w:rFonts w:asciiTheme="minorHAnsi" w:hAnsiTheme="minorHAnsi" w:cstheme="minorHAnsi"/>
          <w:color w:val="000000" w:themeColor="text1"/>
          <w:lang w:val="en-GB"/>
        </w:rPr>
        <w:t xml:space="preserve"> and transaction data.</w:t>
      </w:r>
    </w:p>
    <w:p w:rsidR="001821B6" w:rsidRPr="001821B6" w:rsidRDefault="001821B6" w:rsidP="00F10F1A">
      <w:pPr>
        <w:pStyle w:val="NormaleWeb"/>
        <w:rPr>
          <w:rFonts w:asciiTheme="minorHAnsi" w:hAnsiTheme="minorHAnsi" w:cstheme="minorHAnsi"/>
          <w:color w:val="000000" w:themeColor="text1"/>
          <w:lang w:val="en-GB"/>
        </w:rPr>
      </w:pPr>
    </w:p>
    <w:p w:rsidR="001B74D7" w:rsidRDefault="001B74D7" w:rsidP="001B74D7">
      <w:pPr>
        <w:pStyle w:val="Titolo2"/>
        <w:rPr>
          <w:lang w:val="en-GB"/>
        </w:rPr>
      </w:pPr>
      <w:r>
        <w:rPr>
          <w:lang w:val="en-GB"/>
        </w:rPr>
        <w:t>1.</w:t>
      </w:r>
      <w:r>
        <w:rPr>
          <w:lang w:val="en-GB"/>
        </w:rPr>
        <w:t>2</w:t>
      </w:r>
      <w:r>
        <w:rPr>
          <w:lang w:val="en-GB"/>
        </w:rPr>
        <w:t xml:space="preserve"> </w:t>
      </w:r>
      <w:r>
        <w:rPr>
          <w:lang w:val="en-GB"/>
        </w:rPr>
        <w:t>Why this data?</w:t>
      </w:r>
    </w:p>
    <w:p w:rsidR="006B1289" w:rsidRPr="001B74D7" w:rsidRDefault="006B1289" w:rsidP="006B1289">
      <w:pPr>
        <w:pStyle w:val="Paragrafoelenco"/>
        <w:ind w:left="360"/>
        <w:rPr>
          <w:rFonts w:cstheme="minorHAnsi"/>
          <w:b/>
          <w:sz w:val="28"/>
          <w:szCs w:val="28"/>
          <w:lang w:val="en-GB"/>
        </w:rPr>
      </w:pPr>
    </w:p>
    <w:p w:rsidR="00F10F1A" w:rsidRDefault="00F10F1A">
      <w:pPr>
        <w:rPr>
          <w:rFonts w:cstheme="minorHAnsi"/>
          <w:sz w:val="24"/>
          <w:szCs w:val="24"/>
          <w:lang w:val="en-GB"/>
        </w:rPr>
      </w:pPr>
      <w:r w:rsidRPr="00F10F1A">
        <w:rPr>
          <w:rFonts w:cstheme="minorHAnsi"/>
          <w:sz w:val="24"/>
          <w:szCs w:val="24"/>
          <w:lang w:val="en-GB"/>
        </w:rPr>
        <w:t xml:space="preserve">We choose this dataset because is one of the most discussed </w:t>
      </w:r>
      <w:proofErr w:type="gramStart"/>
      <w:r w:rsidRPr="00F10F1A">
        <w:rPr>
          <w:rFonts w:cstheme="minorHAnsi"/>
          <w:sz w:val="24"/>
          <w:szCs w:val="24"/>
          <w:lang w:val="en-GB"/>
        </w:rPr>
        <w:t>topic</w:t>
      </w:r>
      <w:proofErr w:type="gramEnd"/>
      <w:r w:rsidRPr="00F10F1A">
        <w:rPr>
          <w:rFonts w:cstheme="minorHAnsi"/>
          <w:sz w:val="24"/>
          <w:szCs w:val="24"/>
          <w:lang w:val="en-GB"/>
        </w:rPr>
        <w:t xml:space="preserve"> in the last period.</w:t>
      </w:r>
      <w:r w:rsidR="005C1435">
        <w:rPr>
          <w:rFonts w:cstheme="minorHAnsi"/>
          <w:sz w:val="24"/>
          <w:szCs w:val="24"/>
          <w:lang w:val="en-GB"/>
        </w:rPr>
        <w:t xml:space="preserve"> Lot of people is trying to study the trade of these coins, others are mining them. In the month of December 2017, the price of Bitcoin reached 20000 USD, an incredible value especially if we consider that 2 years before the price was</w:t>
      </w:r>
      <w:r w:rsidR="00FE64B6">
        <w:rPr>
          <w:rFonts w:cstheme="minorHAnsi"/>
          <w:sz w:val="24"/>
          <w:szCs w:val="24"/>
          <w:lang w:val="en-GB"/>
        </w:rPr>
        <w:t xml:space="preserve"> near</w:t>
      </w:r>
      <w:r w:rsidR="005C1435">
        <w:rPr>
          <w:rFonts w:cstheme="minorHAnsi"/>
          <w:sz w:val="24"/>
          <w:szCs w:val="24"/>
          <w:lang w:val="en-GB"/>
        </w:rPr>
        <w:t xml:space="preserve"> 300 USD.</w:t>
      </w:r>
    </w:p>
    <w:p w:rsidR="003D293A" w:rsidRPr="003D293A" w:rsidRDefault="003D293A">
      <w:pPr>
        <w:rPr>
          <w:rFonts w:cstheme="minorHAnsi"/>
          <w:color w:val="000000" w:themeColor="text1"/>
          <w:sz w:val="24"/>
          <w:szCs w:val="24"/>
          <w:lang w:val="en-GB"/>
        </w:rPr>
      </w:pPr>
      <w:r w:rsidRPr="003D293A">
        <w:rPr>
          <w:color w:val="000000" w:themeColor="text1"/>
          <w:sz w:val="24"/>
          <w:szCs w:val="24"/>
          <w:lang w:val="en-GB"/>
        </w:rPr>
        <w:t xml:space="preserve">Cryptocurrency is beginning to indirectly impact traditional exchanges, too. Interest in cryptocurrency and the Blockchain is high enough that any mention of these technologies can </w:t>
      </w:r>
      <w:hyperlink r:id="rId20" w:history="1">
        <w:r w:rsidRPr="003D293A">
          <w:rPr>
            <w:rStyle w:val="Collegamentoipertestuale"/>
            <w:color w:val="000000" w:themeColor="text1"/>
            <w:sz w:val="24"/>
            <w:szCs w:val="24"/>
            <w:u w:val="none"/>
            <w:lang w:val="en-GB"/>
          </w:rPr>
          <w:t>cause a surge in share price</w:t>
        </w:r>
      </w:hyperlink>
      <w:r w:rsidRPr="003D293A">
        <w:rPr>
          <w:color w:val="000000" w:themeColor="text1"/>
          <w:sz w:val="24"/>
          <w:szCs w:val="24"/>
          <w:lang w:val="en-GB"/>
        </w:rPr>
        <w:t>.</w:t>
      </w:r>
    </w:p>
    <w:p w:rsidR="003D293A" w:rsidRDefault="008A3D7D">
      <w:pPr>
        <w:rPr>
          <w:rFonts w:cstheme="minorHAnsi"/>
          <w:sz w:val="24"/>
          <w:szCs w:val="24"/>
          <w:lang w:val="en-GB"/>
        </w:rPr>
      </w:pPr>
      <w:r>
        <w:rPr>
          <w:rFonts w:cstheme="minorHAnsi"/>
          <w:sz w:val="24"/>
          <w:szCs w:val="24"/>
          <w:lang w:val="en-GB"/>
        </w:rPr>
        <w:t>The aim of this project is to show the trend of cr</w:t>
      </w:r>
      <w:r w:rsidR="0063303D">
        <w:rPr>
          <w:rFonts w:cstheme="minorHAnsi"/>
          <w:sz w:val="24"/>
          <w:szCs w:val="24"/>
          <w:lang w:val="en-GB"/>
        </w:rPr>
        <w:t>y</w:t>
      </w:r>
      <w:r>
        <w:rPr>
          <w:rFonts w:cstheme="minorHAnsi"/>
          <w:sz w:val="24"/>
          <w:szCs w:val="24"/>
          <w:lang w:val="en-GB"/>
        </w:rPr>
        <w:t>ptocurrencies</w:t>
      </w:r>
      <w:r w:rsidR="0063303D">
        <w:rPr>
          <w:rFonts w:cstheme="minorHAnsi"/>
          <w:sz w:val="24"/>
          <w:szCs w:val="24"/>
          <w:lang w:val="en-GB"/>
        </w:rPr>
        <w:t xml:space="preserve"> in the last 3 years</w:t>
      </w:r>
      <w:r w:rsidR="003D293A">
        <w:rPr>
          <w:rFonts w:cstheme="minorHAnsi"/>
          <w:sz w:val="24"/>
          <w:szCs w:val="24"/>
          <w:lang w:val="en-GB"/>
        </w:rPr>
        <w:t>, trying to answer to the most asked question: how the value of a cryptocurrency changes?</w:t>
      </w:r>
      <w:r w:rsidR="0063303D">
        <w:rPr>
          <w:rFonts w:cstheme="minorHAnsi"/>
          <w:sz w:val="24"/>
          <w:szCs w:val="24"/>
          <w:lang w:val="en-GB"/>
        </w:rPr>
        <w:t xml:space="preserve"> </w:t>
      </w:r>
    </w:p>
    <w:p w:rsidR="006B1289" w:rsidRDefault="0063303D">
      <w:pPr>
        <w:rPr>
          <w:rFonts w:cstheme="minorHAnsi"/>
          <w:sz w:val="24"/>
          <w:szCs w:val="24"/>
          <w:lang w:val="en-GB"/>
        </w:rPr>
      </w:pPr>
      <w:r>
        <w:rPr>
          <w:rFonts w:cstheme="minorHAnsi"/>
          <w:sz w:val="24"/>
          <w:szCs w:val="24"/>
          <w:lang w:val="en-GB"/>
        </w:rPr>
        <w:t xml:space="preserve">The most significant information is the value of Bitcoin, the father of all the other </w:t>
      </w:r>
      <w:r w:rsidR="005C1435">
        <w:rPr>
          <w:rFonts w:cstheme="minorHAnsi"/>
          <w:sz w:val="24"/>
          <w:szCs w:val="24"/>
          <w:lang w:val="en-GB"/>
        </w:rPr>
        <w:t>c</w:t>
      </w:r>
      <w:r>
        <w:rPr>
          <w:rFonts w:cstheme="minorHAnsi"/>
          <w:sz w:val="24"/>
          <w:szCs w:val="24"/>
          <w:lang w:val="en-GB"/>
        </w:rPr>
        <w:t>ryptocurrencies.</w:t>
      </w:r>
      <w:r w:rsidR="0047625D">
        <w:rPr>
          <w:rFonts w:cstheme="minorHAnsi"/>
          <w:sz w:val="24"/>
          <w:szCs w:val="24"/>
          <w:lang w:val="en-GB"/>
        </w:rPr>
        <w:t xml:space="preserve"> We will use </w:t>
      </w:r>
      <w:r w:rsidR="001821B6">
        <w:rPr>
          <w:rFonts w:cstheme="minorHAnsi"/>
          <w:sz w:val="24"/>
          <w:szCs w:val="24"/>
          <w:lang w:val="en-GB"/>
        </w:rPr>
        <w:t>B</w:t>
      </w:r>
      <w:r w:rsidR="0047625D">
        <w:rPr>
          <w:rFonts w:cstheme="minorHAnsi"/>
          <w:sz w:val="24"/>
          <w:szCs w:val="24"/>
          <w:lang w:val="en-GB"/>
        </w:rPr>
        <w:t>itcoin as reference for all other cryptocurrencies.</w:t>
      </w:r>
    </w:p>
    <w:p w:rsidR="006B1289" w:rsidRPr="00295647" w:rsidRDefault="000A0D8B" w:rsidP="00295647">
      <w:pPr>
        <w:pStyle w:val="Titolo1"/>
        <w:rPr>
          <w:rFonts w:asciiTheme="minorHAnsi" w:hAnsiTheme="minorHAnsi" w:cstheme="minorHAnsi"/>
          <w:b w:val="0"/>
          <w:sz w:val="24"/>
          <w:szCs w:val="24"/>
          <w:lang w:val="en"/>
        </w:rPr>
      </w:pPr>
      <w:bookmarkStart w:id="7" w:name="_Toc516134075"/>
      <w:r w:rsidRPr="000A0D8B">
        <w:rPr>
          <w:rFonts w:asciiTheme="minorHAnsi" w:hAnsiTheme="minorHAnsi" w:cstheme="minorHAnsi"/>
          <w:b w:val="0"/>
          <w:sz w:val="24"/>
          <w:szCs w:val="24"/>
          <w:lang w:val="en-GB"/>
        </w:rPr>
        <w:lastRenderedPageBreak/>
        <w:t xml:space="preserve">Actually, there aren’t </w:t>
      </w:r>
      <w:r w:rsidR="00BD3B12">
        <w:rPr>
          <w:rFonts w:asciiTheme="minorHAnsi" w:hAnsiTheme="minorHAnsi" w:cstheme="minorHAnsi"/>
          <w:b w:val="0"/>
          <w:sz w:val="24"/>
          <w:szCs w:val="24"/>
          <w:lang w:val="en-GB"/>
        </w:rPr>
        <w:t xml:space="preserve">relevant </w:t>
      </w:r>
      <w:r w:rsidRPr="000A0D8B">
        <w:rPr>
          <w:rFonts w:asciiTheme="minorHAnsi" w:hAnsiTheme="minorHAnsi" w:cstheme="minorHAnsi"/>
          <w:b w:val="0"/>
          <w:sz w:val="24"/>
          <w:szCs w:val="24"/>
          <w:lang w:val="en-GB"/>
        </w:rPr>
        <w:t xml:space="preserve">economic data directly connected with the cryptocurrencies </w:t>
      </w:r>
      <w:proofErr w:type="gramStart"/>
      <w:r w:rsidRPr="000A0D8B">
        <w:rPr>
          <w:rFonts w:asciiTheme="minorHAnsi" w:hAnsiTheme="minorHAnsi" w:cstheme="minorHAnsi"/>
          <w:b w:val="0"/>
          <w:sz w:val="24"/>
          <w:szCs w:val="24"/>
          <w:lang w:val="en-GB"/>
        </w:rPr>
        <w:t>trades</w:t>
      </w:r>
      <w:proofErr w:type="gramEnd"/>
      <w:r w:rsidR="006D26D6">
        <w:rPr>
          <w:rFonts w:asciiTheme="minorHAnsi" w:hAnsiTheme="minorHAnsi" w:cstheme="minorHAnsi"/>
          <w:b w:val="0"/>
          <w:sz w:val="24"/>
          <w:szCs w:val="24"/>
          <w:lang w:val="en-GB"/>
        </w:rPr>
        <w:t xml:space="preserve"> but we will try to use different way in order to show some good results.</w:t>
      </w:r>
      <w:bookmarkEnd w:id="7"/>
    </w:p>
    <w:p w:rsidR="00CD19F8" w:rsidRDefault="00CD19F8">
      <w:pPr>
        <w:rPr>
          <w:rFonts w:cstheme="minorHAnsi"/>
          <w:sz w:val="24"/>
          <w:szCs w:val="24"/>
          <w:lang w:val="en-GB"/>
        </w:rPr>
      </w:pPr>
    </w:p>
    <w:p w:rsidR="00CD19F8" w:rsidRDefault="00CD19F8">
      <w:pPr>
        <w:rPr>
          <w:rFonts w:cstheme="minorHAnsi"/>
          <w:sz w:val="24"/>
          <w:szCs w:val="24"/>
          <w:lang w:val="en-GB"/>
        </w:rPr>
      </w:pPr>
    </w:p>
    <w:p w:rsidR="006B1289" w:rsidRDefault="00A46078" w:rsidP="00A46078">
      <w:pPr>
        <w:pStyle w:val="Titolo1"/>
        <w:numPr>
          <w:ilvl w:val="0"/>
          <w:numId w:val="13"/>
        </w:numPr>
        <w:rPr>
          <w:lang w:val="en-GB"/>
        </w:rPr>
      </w:pPr>
      <w:r>
        <w:rPr>
          <w:lang w:val="en-GB"/>
        </w:rPr>
        <w:t xml:space="preserve"> </w:t>
      </w:r>
      <w:bookmarkStart w:id="8" w:name="_Toc516134076"/>
      <w:r w:rsidR="006B1289" w:rsidRPr="006B1289">
        <w:rPr>
          <w:lang w:val="en-GB"/>
        </w:rPr>
        <w:t>Description of dataset</w:t>
      </w:r>
      <w:bookmarkEnd w:id="8"/>
    </w:p>
    <w:p w:rsidR="00A46078" w:rsidRPr="00A46078" w:rsidRDefault="00A46078" w:rsidP="00A46078">
      <w:pPr>
        <w:rPr>
          <w:lang w:val="en-GB"/>
        </w:rPr>
      </w:pPr>
    </w:p>
    <w:p w:rsidR="003F5038" w:rsidRDefault="00E7101E">
      <w:pPr>
        <w:rPr>
          <w:color w:val="000000" w:themeColor="text1"/>
          <w:sz w:val="24"/>
          <w:szCs w:val="24"/>
          <w:lang w:val="en-GB"/>
        </w:rPr>
      </w:pPr>
      <w:r>
        <w:rPr>
          <w:rFonts w:cstheme="minorHAnsi"/>
          <w:sz w:val="24"/>
          <w:szCs w:val="24"/>
          <w:lang w:val="en-GB"/>
        </w:rPr>
        <w:t>Our dataset is composed by different cryptocurrencies information</w:t>
      </w:r>
      <w:r>
        <w:rPr>
          <w:color w:val="000000" w:themeColor="text1"/>
          <w:sz w:val="24"/>
          <w:szCs w:val="24"/>
          <w:lang w:val="en-GB"/>
        </w:rPr>
        <w:t>.</w:t>
      </w:r>
      <w:r w:rsidR="001B74D7">
        <w:rPr>
          <w:color w:val="000000" w:themeColor="text1"/>
          <w:sz w:val="24"/>
          <w:szCs w:val="24"/>
          <w:lang w:val="en-GB"/>
        </w:rPr>
        <w:t xml:space="preserve"> </w:t>
      </w:r>
      <w:r w:rsidR="003F5038">
        <w:rPr>
          <w:color w:val="000000" w:themeColor="text1"/>
          <w:sz w:val="24"/>
          <w:szCs w:val="24"/>
          <w:lang w:val="en-GB"/>
        </w:rPr>
        <w:t>The main coin,</w:t>
      </w:r>
      <w:r w:rsidR="001B74D7">
        <w:rPr>
          <w:color w:val="000000" w:themeColor="text1"/>
          <w:sz w:val="24"/>
          <w:szCs w:val="24"/>
          <w:lang w:val="en-GB"/>
        </w:rPr>
        <w:t xml:space="preserve"> used as reference</w:t>
      </w:r>
      <w:r w:rsidR="003F5038">
        <w:rPr>
          <w:color w:val="000000" w:themeColor="text1"/>
          <w:sz w:val="24"/>
          <w:szCs w:val="24"/>
          <w:lang w:val="en-GB"/>
        </w:rPr>
        <w:t>,</w:t>
      </w:r>
      <w:r w:rsidR="001B74D7">
        <w:rPr>
          <w:color w:val="000000" w:themeColor="text1"/>
          <w:sz w:val="24"/>
          <w:szCs w:val="24"/>
          <w:lang w:val="en-GB"/>
        </w:rPr>
        <w:t xml:space="preserve"> is the </w:t>
      </w:r>
      <w:r w:rsidR="00967B38">
        <w:rPr>
          <w:color w:val="000000" w:themeColor="text1"/>
          <w:sz w:val="24"/>
          <w:szCs w:val="24"/>
          <w:lang w:val="en-GB"/>
        </w:rPr>
        <w:t>B</w:t>
      </w:r>
      <w:r w:rsidR="001B74D7">
        <w:rPr>
          <w:color w:val="000000" w:themeColor="text1"/>
          <w:sz w:val="24"/>
          <w:szCs w:val="24"/>
          <w:lang w:val="en-GB"/>
        </w:rPr>
        <w:t xml:space="preserve">itcoin. </w:t>
      </w:r>
      <w:r w:rsidR="003F5038">
        <w:rPr>
          <w:color w:val="000000" w:themeColor="text1"/>
          <w:sz w:val="24"/>
          <w:szCs w:val="24"/>
          <w:lang w:val="en-GB"/>
        </w:rPr>
        <w:t>We tried to select as other coins the oldest</w:t>
      </w:r>
      <w:r w:rsidR="00E45E8F">
        <w:rPr>
          <w:color w:val="000000" w:themeColor="text1"/>
          <w:sz w:val="24"/>
          <w:szCs w:val="24"/>
          <w:lang w:val="en-GB"/>
        </w:rPr>
        <w:t xml:space="preserve"> (each coin has data at least from 2015)</w:t>
      </w:r>
      <w:r w:rsidR="00B60A38">
        <w:rPr>
          <w:color w:val="000000" w:themeColor="text1"/>
          <w:sz w:val="24"/>
          <w:szCs w:val="24"/>
          <w:lang w:val="en-GB"/>
        </w:rPr>
        <w:t>,</w:t>
      </w:r>
      <w:r w:rsidR="003F5038">
        <w:rPr>
          <w:color w:val="000000" w:themeColor="text1"/>
          <w:sz w:val="24"/>
          <w:szCs w:val="24"/>
          <w:lang w:val="en-GB"/>
        </w:rPr>
        <w:t xml:space="preserve"> since they contain complete and accurate data. </w:t>
      </w:r>
    </w:p>
    <w:p w:rsidR="001B74D7" w:rsidRDefault="003F5038">
      <w:pPr>
        <w:rPr>
          <w:color w:val="000000" w:themeColor="text1"/>
          <w:sz w:val="24"/>
          <w:szCs w:val="24"/>
          <w:lang w:val="en-GB"/>
        </w:rPr>
      </w:pPr>
      <w:r>
        <w:rPr>
          <w:color w:val="000000" w:themeColor="text1"/>
          <w:sz w:val="24"/>
          <w:szCs w:val="24"/>
          <w:lang w:val="en-GB"/>
        </w:rPr>
        <w:t>Each coin has an abbreviation used in the notebook.</w:t>
      </w:r>
    </w:p>
    <w:p w:rsidR="001B74D7" w:rsidRPr="00787D98" w:rsidRDefault="001B74D7" w:rsidP="001B74D7">
      <w:pPr>
        <w:pStyle w:val="Paragrafoelenco"/>
        <w:numPr>
          <w:ilvl w:val="0"/>
          <w:numId w:val="7"/>
        </w:numPr>
        <w:rPr>
          <w:rFonts w:cstheme="minorHAnsi"/>
          <w:sz w:val="24"/>
          <w:szCs w:val="24"/>
          <w:lang w:val="en-GB"/>
        </w:rPr>
      </w:pPr>
      <w:r>
        <w:rPr>
          <w:rFonts w:cstheme="minorHAnsi"/>
          <w:sz w:val="24"/>
          <w:szCs w:val="24"/>
          <w:lang w:val="en-GB"/>
        </w:rPr>
        <w:t>Bitcoin (BTC)</w:t>
      </w:r>
    </w:p>
    <w:p w:rsidR="001B74D7" w:rsidRPr="00787D98" w:rsidRDefault="003F5038" w:rsidP="001B74D7">
      <w:pPr>
        <w:pStyle w:val="Paragrafoelenco"/>
        <w:numPr>
          <w:ilvl w:val="0"/>
          <w:numId w:val="7"/>
        </w:numPr>
        <w:rPr>
          <w:rFonts w:cstheme="minorHAnsi"/>
          <w:sz w:val="24"/>
          <w:szCs w:val="24"/>
          <w:lang w:val="en-GB"/>
        </w:rPr>
      </w:pPr>
      <w:proofErr w:type="spellStart"/>
      <w:r>
        <w:rPr>
          <w:rFonts w:cstheme="minorHAnsi"/>
          <w:sz w:val="24"/>
          <w:szCs w:val="24"/>
          <w:lang w:val="en-GB"/>
        </w:rPr>
        <w:t>Decred</w:t>
      </w:r>
      <w:proofErr w:type="spellEnd"/>
      <w:r w:rsidR="001B74D7">
        <w:rPr>
          <w:rFonts w:cstheme="minorHAnsi"/>
          <w:sz w:val="24"/>
          <w:szCs w:val="24"/>
          <w:lang w:val="en-GB"/>
        </w:rPr>
        <w:t xml:space="preserve"> </w:t>
      </w:r>
      <w:r w:rsidR="001B74D7">
        <w:rPr>
          <w:rFonts w:cstheme="minorHAnsi"/>
          <w:sz w:val="24"/>
          <w:szCs w:val="24"/>
          <w:lang w:val="en-GB"/>
        </w:rPr>
        <w:t>(</w:t>
      </w:r>
      <w:r w:rsidR="001B74D7">
        <w:rPr>
          <w:rFonts w:cstheme="minorHAnsi"/>
          <w:sz w:val="24"/>
          <w:szCs w:val="24"/>
          <w:lang w:val="en-GB"/>
        </w:rPr>
        <w:t>DCR</w:t>
      </w:r>
      <w:r w:rsidR="001B74D7">
        <w:rPr>
          <w:rFonts w:cstheme="minorHAnsi"/>
          <w:sz w:val="24"/>
          <w:szCs w:val="24"/>
          <w:lang w:val="en-GB"/>
        </w:rPr>
        <w:t>)</w:t>
      </w:r>
    </w:p>
    <w:p w:rsidR="001B74D7" w:rsidRPr="001B74D7" w:rsidRDefault="001B74D7" w:rsidP="001B74D7">
      <w:pPr>
        <w:pStyle w:val="Paragrafoelenco"/>
        <w:numPr>
          <w:ilvl w:val="0"/>
          <w:numId w:val="7"/>
        </w:numPr>
        <w:rPr>
          <w:rFonts w:cstheme="minorHAnsi"/>
          <w:sz w:val="24"/>
          <w:szCs w:val="24"/>
          <w:lang w:val="en-GB"/>
        </w:rPr>
      </w:pPr>
      <w:r>
        <w:rPr>
          <w:rFonts w:cstheme="minorHAnsi"/>
          <w:sz w:val="24"/>
          <w:szCs w:val="24"/>
          <w:lang w:val="en-GB"/>
        </w:rPr>
        <w:t>Doge</w:t>
      </w:r>
      <w:r w:rsidR="003F5038">
        <w:rPr>
          <w:rFonts w:cstheme="minorHAnsi"/>
          <w:sz w:val="24"/>
          <w:szCs w:val="24"/>
          <w:lang w:val="en-GB"/>
        </w:rPr>
        <w:t>c</w:t>
      </w:r>
      <w:r>
        <w:rPr>
          <w:rFonts w:cstheme="minorHAnsi"/>
          <w:sz w:val="24"/>
          <w:szCs w:val="24"/>
          <w:lang w:val="en-GB"/>
        </w:rPr>
        <w:t xml:space="preserve">oin </w:t>
      </w:r>
      <w:r>
        <w:rPr>
          <w:rFonts w:cstheme="minorHAnsi"/>
          <w:sz w:val="24"/>
          <w:szCs w:val="24"/>
          <w:lang w:val="en-GB"/>
        </w:rPr>
        <w:t>(</w:t>
      </w:r>
      <w:r>
        <w:rPr>
          <w:rFonts w:cstheme="minorHAnsi"/>
          <w:sz w:val="24"/>
          <w:szCs w:val="24"/>
          <w:lang w:val="en-GB"/>
        </w:rPr>
        <w:t>DOGE</w:t>
      </w:r>
      <w:r>
        <w:rPr>
          <w:rFonts w:cstheme="minorHAnsi"/>
          <w:sz w:val="24"/>
          <w:szCs w:val="24"/>
          <w:lang w:val="en-GB"/>
        </w:rPr>
        <w:t>)</w:t>
      </w:r>
    </w:p>
    <w:p w:rsidR="001B74D7" w:rsidRPr="001B74D7" w:rsidRDefault="001B74D7" w:rsidP="001B74D7">
      <w:pPr>
        <w:pStyle w:val="Paragrafoelenco"/>
        <w:numPr>
          <w:ilvl w:val="0"/>
          <w:numId w:val="7"/>
        </w:numPr>
        <w:rPr>
          <w:rFonts w:cstheme="minorHAnsi"/>
          <w:sz w:val="24"/>
          <w:szCs w:val="24"/>
          <w:lang w:val="en-GB"/>
        </w:rPr>
      </w:pPr>
      <w:r>
        <w:rPr>
          <w:rStyle w:val="Enfasigrassetto"/>
          <w:rFonts w:cstheme="minorHAnsi"/>
          <w:b w:val="0"/>
          <w:sz w:val="24"/>
          <w:szCs w:val="24"/>
          <w:lang w:val="en-GB"/>
        </w:rPr>
        <w:t>Ethereum Classic</w:t>
      </w:r>
      <w:r>
        <w:rPr>
          <w:rStyle w:val="Enfasigrassetto"/>
          <w:rFonts w:cstheme="minorHAnsi"/>
          <w:b w:val="0"/>
          <w:sz w:val="24"/>
          <w:szCs w:val="24"/>
          <w:lang w:val="en-GB"/>
        </w:rPr>
        <w:t xml:space="preserve"> </w:t>
      </w:r>
      <w:r>
        <w:rPr>
          <w:rFonts w:cstheme="minorHAnsi"/>
          <w:sz w:val="24"/>
          <w:szCs w:val="24"/>
          <w:lang w:val="en-GB"/>
        </w:rPr>
        <w:t>(</w:t>
      </w:r>
      <w:r>
        <w:rPr>
          <w:rFonts w:cstheme="minorHAnsi"/>
          <w:sz w:val="24"/>
          <w:szCs w:val="24"/>
          <w:lang w:val="en-GB"/>
        </w:rPr>
        <w:t>ETC</w:t>
      </w:r>
      <w:r>
        <w:rPr>
          <w:rFonts w:cstheme="minorHAnsi"/>
          <w:sz w:val="24"/>
          <w:szCs w:val="24"/>
          <w:lang w:val="en-GB"/>
        </w:rPr>
        <w:t>)</w:t>
      </w:r>
    </w:p>
    <w:p w:rsidR="001B74D7" w:rsidRDefault="001B74D7" w:rsidP="001B74D7">
      <w:pPr>
        <w:pStyle w:val="Paragrafoelenco"/>
        <w:numPr>
          <w:ilvl w:val="0"/>
          <w:numId w:val="7"/>
        </w:numPr>
        <w:rPr>
          <w:rFonts w:cstheme="minorHAnsi"/>
          <w:sz w:val="24"/>
          <w:szCs w:val="24"/>
          <w:lang w:val="en-GB"/>
        </w:rPr>
      </w:pPr>
      <w:r>
        <w:rPr>
          <w:rFonts w:cstheme="minorHAnsi"/>
          <w:sz w:val="24"/>
          <w:szCs w:val="24"/>
          <w:lang w:val="en-GB"/>
        </w:rPr>
        <w:t>Ethereum (ETH)</w:t>
      </w:r>
    </w:p>
    <w:p w:rsidR="001B74D7" w:rsidRPr="00787D98" w:rsidRDefault="001B74D7" w:rsidP="001B74D7">
      <w:pPr>
        <w:pStyle w:val="Paragrafoelenco"/>
        <w:numPr>
          <w:ilvl w:val="0"/>
          <w:numId w:val="7"/>
        </w:numPr>
        <w:rPr>
          <w:rFonts w:cstheme="minorHAnsi"/>
          <w:sz w:val="24"/>
          <w:szCs w:val="24"/>
          <w:lang w:val="en-GB"/>
        </w:rPr>
      </w:pPr>
      <w:r>
        <w:rPr>
          <w:rFonts w:cstheme="minorHAnsi"/>
          <w:sz w:val="24"/>
          <w:szCs w:val="24"/>
          <w:lang w:val="en-GB"/>
        </w:rPr>
        <w:t>Litecoin (LTC)</w:t>
      </w:r>
    </w:p>
    <w:p w:rsidR="001B74D7" w:rsidRPr="00787D98" w:rsidRDefault="001B74D7" w:rsidP="001B74D7">
      <w:pPr>
        <w:pStyle w:val="Paragrafoelenco"/>
        <w:numPr>
          <w:ilvl w:val="0"/>
          <w:numId w:val="7"/>
        </w:numPr>
        <w:rPr>
          <w:rFonts w:cstheme="minorHAnsi"/>
          <w:sz w:val="24"/>
          <w:szCs w:val="24"/>
          <w:lang w:val="en-GB"/>
        </w:rPr>
      </w:pPr>
      <w:proofErr w:type="spellStart"/>
      <w:r>
        <w:rPr>
          <w:rFonts w:cstheme="minorHAnsi"/>
          <w:sz w:val="24"/>
          <w:szCs w:val="24"/>
          <w:lang w:val="en-GB"/>
        </w:rPr>
        <w:t>Monero</w:t>
      </w:r>
      <w:proofErr w:type="spellEnd"/>
      <w:r>
        <w:rPr>
          <w:rFonts w:cstheme="minorHAnsi"/>
          <w:sz w:val="24"/>
          <w:szCs w:val="24"/>
          <w:lang w:val="en-GB"/>
        </w:rPr>
        <w:t xml:space="preserve"> (XMR)</w:t>
      </w:r>
    </w:p>
    <w:p w:rsidR="001B74D7" w:rsidRDefault="001B74D7" w:rsidP="001B74D7">
      <w:pPr>
        <w:pStyle w:val="Paragrafoelenco"/>
        <w:numPr>
          <w:ilvl w:val="0"/>
          <w:numId w:val="7"/>
        </w:numPr>
        <w:rPr>
          <w:rFonts w:cstheme="minorHAnsi"/>
          <w:sz w:val="24"/>
          <w:szCs w:val="24"/>
          <w:lang w:val="en-GB"/>
        </w:rPr>
      </w:pPr>
      <w:r>
        <w:rPr>
          <w:rFonts w:cstheme="minorHAnsi"/>
          <w:sz w:val="24"/>
          <w:szCs w:val="24"/>
          <w:lang w:val="en-GB"/>
        </w:rPr>
        <w:t>Ripple (XRP)</w:t>
      </w:r>
    </w:p>
    <w:p w:rsidR="001B74D7" w:rsidRDefault="001B74D7" w:rsidP="001B74D7">
      <w:pPr>
        <w:pStyle w:val="Paragrafoelenco"/>
        <w:numPr>
          <w:ilvl w:val="0"/>
          <w:numId w:val="7"/>
        </w:numPr>
        <w:rPr>
          <w:rFonts w:cstheme="minorHAnsi"/>
          <w:sz w:val="24"/>
          <w:szCs w:val="24"/>
          <w:lang w:val="en-GB"/>
        </w:rPr>
      </w:pPr>
      <w:r>
        <w:rPr>
          <w:rFonts w:cstheme="minorHAnsi"/>
          <w:sz w:val="24"/>
          <w:szCs w:val="24"/>
          <w:lang w:val="en-GB"/>
        </w:rPr>
        <w:t>Dash (DASH)</w:t>
      </w:r>
    </w:p>
    <w:p w:rsidR="001B74D7" w:rsidRPr="00787D98" w:rsidRDefault="001B74D7" w:rsidP="001B74D7">
      <w:pPr>
        <w:pStyle w:val="Paragrafoelenco"/>
        <w:numPr>
          <w:ilvl w:val="0"/>
          <w:numId w:val="7"/>
        </w:numPr>
        <w:rPr>
          <w:rFonts w:cstheme="minorHAnsi"/>
          <w:sz w:val="24"/>
          <w:szCs w:val="24"/>
          <w:lang w:val="en-GB"/>
        </w:rPr>
      </w:pPr>
      <w:proofErr w:type="spellStart"/>
      <w:r>
        <w:rPr>
          <w:rFonts w:cstheme="minorHAnsi"/>
          <w:sz w:val="24"/>
          <w:szCs w:val="24"/>
          <w:lang w:val="en-GB"/>
        </w:rPr>
        <w:t>Vertcoin</w:t>
      </w:r>
      <w:proofErr w:type="spellEnd"/>
      <w:r>
        <w:rPr>
          <w:rFonts w:cstheme="minorHAnsi"/>
          <w:sz w:val="24"/>
          <w:szCs w:val="24"/>
          <w:lang w:val="en-GB"/>
        </w:rPr>
        <w:t xml:space="preserve"> (VTC)</w:t>
      </w:r>
    </w:p>
    <w:p w:rsidR="001B74D7" w:rsidRDefault="001B74D7" w:rsidP="001B74D7">
      <w:pPr>
        <w:rPr>
          <w:color w:val="000000" w:themeColor="text1"/>
          <w:sz w:val="24"/>
          <w:szCs w:val="24"/>
          <w:lang w:val="en-GB"/>
        </w:rPr>
      </w:pPr>
      <w:r w:rsidRPr="001B74D7">
        <w:rPr>
          <w:color w:val="000000" w:themeColor="text1"/>
          <w:sz w:val="24"/>
          <w:szCs w:val="24"/>
          <w:lang w:val="en-GB"/>
        </w:rPr>
        <w:tab/>
      </w:r>
    </w:p>
    <w:p w:rsidR="006B1289" w:rsidRPr="00E7101E" w:rsidRDefault="00B60A38">
      <w:pPr>
        <w:rPr>
          <w:rFonts w:cstheme="minorHAnsi"/>
          <w:color w:val="000000" w:themeColor="text1"/>
          <w:sz w:val="24"/>
          <w:szCs w:val="24"/>
          <w:lang w:val="en-GB"/>
        </w:rPr>
      </w:pPr>
      <w:r>
        <w:rPr>
          <w:color w:val="000000" w:themeColor="text1"/>
          <w:sz w:val="24"/>
          <w:szCs w:val="24"/>
          <w:lang w:val="en-GB"/>
        </w:rPr>
        <w:t xml:space="preserve">Since we are working with </w:t>
      </w:r>
      <w:proofErr w:type="spellStart"/>
      <w:r>
        <w:rPr>
          <w:color w:val="000000" w:themeColor="text1"/>
          <w:sz w:val="24"/>
          <w:szCs w:val="24"/>
          <w:lang w:val="en-GB"/>
        </w:rPr>
        <w:t>differente</w:t>
      </w:r>
      <w:proofErr w:type="spellEnd"/>
      <w:r>
        <w:rPr>
          <w:color w:val="000000" w:themeColor="text1"/>
          <w:sz w:val="24"/>
          <w:szCs w:val="24"/>
          <w:lang w:val="en-GB"/>
        </w:rPr>
        <w:t xml:space="preserve"> coins, we</w:t>
      </w:r>
      <w:r w:rsidR="00E7101E" w:rsidRPr="00E7101E">
        <w:rPr>
          <w:color w:val="000000" w:themeColor="text1"/>
          <w:sz w:val="24"/>
          <w:szCs w:val="24"/>
          <w:lang w:val="en-GB"/>
        </w:rPr>
        <w:t xml:space="preserve"> pull the data from one source. We’ll use </w:t>
      </w:r>
      <w:hyperlink r:id="rId21" w:history="1">
        <w:r w:rsidR="00E7101E" w:rsidRPr="00E7101E">
          <w:rPr>
            <w:rStyle w:val="Collegamentoipertestuale"/>
            <w:color w:val="000000" w:themeColor="text1"/>
            <w:sz w:val="24"/>
            <w:szCs w:val="24"/>
            <w:u w:val="none"/>
            <w:lang w:val="en-GB"/>
          </w:rPr>
          <w:t>coinmarketcap.com</w:t>
        </w:r>
      </w:hyperlink>
      <w:r w:rsidR="00E7101E" w:rsidRPr="00E7101E">
        <w:rPr>
          <w:color w:val="000000" w:themeColor="text1"/>
          <w:sz w:val="24"/>
          <w:szCs w:val="24"/>
          <w:lang w:val="en-GB"/>
        </w:rPr>
        <w:t>.</w:t>
      </w:r>
    </w:p>
    <w:p w:rsidR="008A3D7D" w:rsidRDefault="00B60A38">
      <w:pPr>
        <w:rPr>
          <w:rFonts w:cstheme="minorHAnsi"/>
          <w:sz w:val="24"/>
          <w:szCs w:val="24"/>
          <w:lang w:val="en-GB"/>
        </w:rPr>
      </w:pPr>
      <w:r>
        <w:rPr>
          <w:rFonts w:cstheme="minorHAnsi"/>
          <w:sz w:val="24"/>
          <w:szCs w:val="24"/>
          <w:lang w:val="en-GB"/>
        </w:rPr>
        <w:t>All coins have</w:t>
      </w:r>
      <w:r w:rsidR="0063303D">
        <w:rPr>
          <w:rFonts w:cstheme="minorHAnsi"/>
          <w:sz w:val="24"/>
          <w:szCs w:val="24"/>
          <w:lang w:val="en-GB"/>
        </w:rPr>
        <w:t xml:space="preserve"> </w:t>
      </w:r>
      <w:r w:rsidR="00787D98">
        <w:rPr>
          <w:rFonts w:cstheme="minorHAnsi"/>
          <w:sz w:val="24"/>
          <w:szCs w:val="24"/>
          <w:lang w:val="en-GB"/>
        </w:rPr>
        <w:t xml:space="preserve">the same </w:t>
      </w:r>
      <w:r w:rsidR="0063303D">
        <w:rPr>
          <w:rFonts w:cstheme="minorHAnsi"/>
          <w:sz w:val="24"/>
          <w:szCs w:val="24"/>
          <w:lang w:val="en-GB"/>
        </w:rPr>
        <w:t>7 columns:</w:t>
      </w:r>
    </w:p>
    <w:p w:rsidR="0063303D" w:rsidRPr="00787D98" w:rsidRDefault="0063303D" w:rsidP="0063303D">
      <w:pPr>
        <w:pStyle w:val="Paragrafoelenco"/>
        <w:numPr>
          <w:ilvl w:val="0"/>
          <w:numId w:val="7"/>
        </w:numPr>
        <w:rPr>
          <w:rFonts w:cstheme="minorHAnsi"/>
          <w:sz w:val="24"/>
          <w:szCs w:val="24"/>
          <w:lang w:val="en-GB"/>
        </w:rPr>
      </w:pPr>
      <w:r w:rsidRPr="00787D98">
        <w:rPr>
          <w:rFonts w:cstheme="minorHAnsi"/>
          <w:sz w:val="24"/>
          <w:szCs w:val="24"/>
          <w:lang w:val="en-GB"/>
        </w:rPr>
        <w:t>date</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txVolume</w:t>
      </w:r>
      <w:proofErr w:type="spellEnd"/>
      <w:r w:rsidRPr="00787D98">
        <w:rPr>
          <w:rFonts w:cstheme="minorHAnsi"/>
          <w:sz w:val="24"/>
          <w:szCs w:val="24"/>
          <w:lang w:val="en-GB"/>
        </w:rPr>
        <w:t xml:space="preserve"> </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txCount</w:t>
      </w:r>
      <w:proofErr w:type="spellEnd"/>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marketcap</w:t>
      </w:r>
      <w:proofErr w:type="spellEnd"/>
      <w:r w:rsidRPr="00787D98">
        <w:rPr>
          <w:rFonts w:cstheme="minorHAnsi"/>
          <w:sz w:val="24"/>
          <w:szCs w:val="24"/>
          <w:lang w:val="en-GB"/>
        </w:rPr>
        <w:t xml:space="preserve"> </w:t>
      </w:r>
    </w:p>
    <w:p w:rsidR="0063303D" w:rsidRPr="00787D98" w:rsidRDefault="0063303D" w:rsidP="0063303D">
      <w:pPr>
        <w:pStyle w:val="Paragrafoelenco"/>
        <w:numPr>
          <w:ilvl w:val="0"/>
          <w:numId w:val="7"/>
        </w:numPr>
        <w:rPr>
          <w:rStyle w:val="Enfasigrassetto"/>
          <w:rFonts w:cstheme="minorHAnsi"/>
          <w:b w:val="0"/>
          <w:bCs w:val="0"/>
          <w:sz w:val="24"/>
          <w:szCs w:val="24"/>
          <w:lang w:val="en-GB"/>
        </w:rPr>
      </w:pPr>
      <w:proofErr w:type="spellStart"/>
      <w:r w:rsidRPr="00787D98">
        <w:rPr>
          <w:rStyle w:val="Enfasigrassetto"/>
          <w:rFonts w:cstheme="minorHAnsi"/>
          <w:b w:val="0"/>
          <w:sz w:val="24"/>
          <w:szCs w:val="24"/>
          <w:lang w:val="en-GB"/>
        </w:rPr>
        <w:t>exchangevolume</w:t>
      </w:r>
      <w:proofErr w:type="spellEnd"/>
      <w:r w:rsidRPr="00787D98">
        <w:rPr>
          <w:rStyle w:val="Enfasigrassetto"/>
          <w:rFonts w:cstheme="minorHAnsi"/>
          <w:b w:val="0"/>
          <w:sz w:val="24"/>
          <w:szCs w:val="24"/>
          <w:lang w:val="en-GB"/>
        </w:rPr>
        <w:t xml:space="preserve"> </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generatedcoins</w:t>
      </w:r>
      <w:proofErr w:type="spellEnd"/>
    </w:p>
    <w:p w:rsidR="0063303D" w:rsidRPr="00787D98" w:rsidRDefault="0063303D" w:rsidP="0063303D">
      <w:pPr>
        <w:pStyle w:val="Paragrafoelenco"/>
        <w:numPr>
          <w:ilvl w:val="0"/>
          <w:numId w:val="7"/>
        </w:numPr>
        <w:rPr>
          <w:rFonts w:cstheme="minorHAnsi"/>
          <w:sz w:val="24"/>
          <w:szCs w:val="24"/>
          <w:lang w:val="en-GB"/>
        </w:rPr>
      </w:pPr>
      <w:r w:rsidRPr="00787D98">
        <w:rPr>
          <w:rFonts w:cstheme="minorHAnsi"/>
          <w:sz w:val="24"/>
          <w:szCs w:val="24"/>
          <w:lang w:val="en-GB"/>
        </w:rPr>
        <w:t>fees</w:t>
      </w:r>
    </w:p>
    <w:p w:rsidR="00787D98" w:rsidRPr="0063303D" w:rsidRDefault="00787D98" w:rsidP="00787D98">
      <w:pPr>
        <w:pStyle w:val="Paragrafoelenco"/>
        <w:rPr>
          <w:rFonts w:cstheme="minorHAnsi"/>
          <w:sz w:val="24"/>
          <w:szCs w:val="24"/>
          <w:lang w:val="en-GB"/>
        </w:rPr>
      </w:pPr>
    </w:p>
    <w:p w:rsidR="00F10F1A" w:rsidRPr="00F10F1A" w:rsidRDefault="00F10F1A">
      <w:pPr>
        <w:rPr>
          <w:rFonts w:cstheme="minorHAnsi"/>
          <w:sz w:val="24"/>
          <w:szCs w:val="24"/>
          <w:lang w:val="en-GB"/>
        </w:rPr>
      </w:pPr>
      <w:r w:rsidRPr="00F10F1A">
        <w:rPr>
          <w:rFonts w:cstheme="minorHAnsi"/>
          <w:sz w:val="24"/>
          <w:szCs w:val="24"/>
          <w:lang w:val="en-GB"/>
        </w:rPr>
        <w:t xml:space="preserve">First, </w:t>
      </w:r>
      <w:r w:rsidR="0063303D">
        <w:rPr>
          <w:rFonts w:cstheme="minorHAnsi"/>
          <w:sz w:val="24"/>
          <w:szCs w:val="24"/>
          <w:lang w:val="en-GB"/>
        </w:rPr>
        <w:t>we</w:t>
      </w:r>
      <w:r w:rsidRPr="00F10F1A">
        <w:rPr>
          <w:rFonts w:cstheme="minorHAnsi"/>
          <w:sz w:val="24"/>
          <w:szCs w:val="24"/>
          <w:lang w:val="en-GB"/>
        </w:rPr>
        <w:t xml:space="preserve"> have the </w:t>
      </w:r>
      <w:r w:rsidRPr="00F10F1A">
        <w:rPr>
          <w:rStyle w:val="Enfasigrassetto"/>
          <w:rFonts w:cstheme="minorHAnsi"/>
          <w:sz w:val="24"/>
          <w:szCs w:val="24"/>
          <w:lang w:val="en-GB"/>
        </w:rPr>
        <w:t>date</w:t>
      </w:r>
      <w:r w:rsidRPr="00F10F1A">
        <w:rPr>
          <w:rFonts w:cstheme="minorHAnsi"/>
          <w:sz w:val="24"/>
          <w:szCs w:val="24"/>
          <w:lang w:val="en-GB"/>
        </w:rPr>
        <w:t xml:space="preserve">. We use the </w:t>
      </w:r>
      <w:proofErr w:type="spellStart"/>
      <w:r w:rsidRPr="00F10F1A">
        <w:rPr>
          <w:rFonts w:cstheme="minorHAnsi"/>
          <w:sz w:val="24"/>
          <w:szCs w:val="24"/>
          <w:lang w:val="en-GB"/>
        </w:rPr>
        <w:t>gregorian</w:t>
      </w:r>
      <w:proofErr w:type="spellEnd"/>
      <w:r w:rsidRPr="00F10F1A">
        <w:rPr>
          <w:rFonts w:cstheme="minorHAnsi"/>
          <w:sz w:val="24"/>
          <w:szCs w:val="24"/>
          <w:lang w:val="en-GB"/>
        </w:rPr>
        <w:t xml:space="preserve"> calendar</w:t>
      </w:r>
      <w:r w:rsidR="009C3E7B">
        <w:rPr>
          <w:rFonts w:cstheme="minorHAnsi"/>
          <w:sz w:val="24"/>
          <w:szCs w:val="24"/>
          <w:lang w:val="en-GB"/>
        </w:rPr>
        <w:t xml:space="preserve"> with the format dd/mm/</w:t>
      </w:r>
      <w:proofErr w:type="spellStart"/>
      <w:r w:rsidR="009C3E7B">
        <w:rPr>
          <w:rFonts w:cstheme="minorHAnsi"/>
          <w:sz w:val="24"/>
          <w:szCs w:val="24"/>
          <w:lang w:val="en-GB"/>
        </w:rPr>
        <w:t>yyyy</w:t>
      </w:r>
      <w:proofErr w:type="spellEnd"/>
      <w:r w:rsidRPr="00F10F1A">
        <w:rPr>
          <w:rFonts w:cstheme="minorHAnsi"/>
          <w:sz w:val="24"/>
          <w:szCs w:val="24"/>
          <w:lang w:val="en-GB"/>
        </w:rPr>
        <w:t>. Daily closes for our price quotes occur at 00:00 UTC.</w:t>
      </w:r>
    </w:p>
    <w:p w:rsidR="00F10F1A" w:rsidRPr="00F10F1A" w:rsidRDefault="009C3E7B">
      <w:pPr>
        <w:rPr>
          <w:rFonts w:cstheme="minorHAnsi"/>
          <w:sz w:val="24"/>
          <w:szCs w:val="24"/>
          <w:lang w:val="en-GB"/>
        </w:rPr>
      </w:pPr>
      <w:r w:rsidRPr="00F10F1A">
        <w:rPr>
          <w:rFonts w:cstheme="minorHAnsi"/>
          <w:sz w:val="24"/>
          <w:szCs w:val="24"/>
          <w:lang w:val="en-GB"/>
        </w:rPr>
        <w:lastRenderedPageBreak/>
        <w:t>Next,</w:t>
      </w:r>
      <w:r w:rsidR="00F10F1A" w:rsidRPr="00F10F1A">
        <w:rPr>
          <w:rFonts w:cstheme="minorHAnsi"/>
          <w:sz w:val="24"/>
          <w:szCs w:val="24"/>
          <w:lang w:val="en-GB"/>
        </w:rPr>
        <w:t xml:space="preserve"> </w:t>
      </w:r>
      <w:r w:rsidR="0063303D">
        <w:rPr>
          <w:rFonts w:cstheme="minorHAnsi"/>
          <w:sz w:val="24"/>
          <w:szCs w:val="24"/>
          <w:lang w:val="en-GB"/>
        </w:rPr>
        <w:t>we</w:t>
      </w:r>
      <w:r w:rsidR="00F10F1A" w:rsidRPr="00F10F1A">
        <w:rPr>
          <w:rFonts w:cstheme="minorHAnsi"/>
          <w:sz w:val="24"/>
          <w:szCs w:val="24"/>
          <w:lang w:val="en-GB"/>
        </w:rPr>
        <w:t xml:space="preserve"> have </w:t>
      </w:r>
      <w:proofErr w:type="spellStart"/>
      <w:r w:rsidR="00F10F1A" w:rsidRPr="00F10F1A">
        <w:rPr>
          <w:rStyle w:val="Enfasigrassetto"/>
          <w:rFonts w:cstheme="minorHAnsi"/>
          <w:sz w:val="24"/>
          <w:szCs w:val="24"/>
          <w:lang w:val="en-GB"/>
        </w:rPr>
        <w:t>txVolume</w:t>
      </w:r>
      <w:proofErr w:type="spellEnd"/>
      <w:r w:rsidR="00F10F1A" w:rsidRPr="00F10F1A">
        <w:rPr>
          <w:rStyle w:val="Enfasigrassetto"/>
          <w:rFonts w:cstheme="minorHAnsi"/>
          <w:sz w:val="24"/>
          <w:szCs w:val="24"/>
          <w:lang w:val="en-GB"/>
        </w:rPr>
        <w:t>(USD). </w:t>
      </w:r>
      <w:r w:rsidR="00F10F1A" w:rsidRPr="00F10F1A">
        <w:rPr>
          <w:rFonts w:cstheme="minorHAnsi"/>
          <w:sz w:val="24"/>
          <w:szCs w:val="24"/>
          <w:lang w:val="en-GB"/>
        </w:rPr>
        <w:t xml:space="preserve">That’s what we’re talking about when we say “on-chain transaction volume.” Simply put, it’s a broad and largely unadjusted measure of the total value of </w:t>
      </w:r>
      <w:r w:rsidR="00F10F1A" w:rsidRPr="009C3E7B">
        <w:rPr>
          <w:rFonts w:cstheme="minorHAnsi"/>
          <w:sz w:val="24"/>
          <w:szCs w:val="24"/>
          <w:lang w:val="en-GB"/>
        </w:rPr>
        <w:t>outputs</w:t>
      </w:r>
      <w:r w:rsidR="00F10F1A" w:rsidRPr="009C3E7B">
        <w:rPr>
          <w:rFonts w:cstheme="minorHAnsi"/>
          <w:i/>
          <w:sz w:val="24"/>
          <w:szCs w:val="24"/>
          <w:lang w:val="en-GB"/>
        </w:rPr>
        <w:t> </w:t>
      </w:r>
      <w:r w:rsidR="00F10F1A" w:rsidRPr="009C3E7B">
        <w:rPr>
          <w:rStyle w:val="Enfasicorsivo"/>
          <w:rFonts w:cstheme="minorHAnsi"/>
          <w:i w:val="0"/>
          <w:sz w:val="24"/>
          <w:szCs w:val="24"/>
          <w:lang w:val="en-GB"/>
        </w:rPr>
        <w:t>on the blockchain</w:t>
      </w:r>
      <w:r w:rsidR="00F10F1A" w:rsidRPr="00F10F1A">
        <w:rPr>
          <w:rStyle w:val="Enfasicorsivo"/>
          <w:rFonts w:cstheme="minorHAnsi"/>
          <w:sz w:val="24"/>
          <w:szCs w:val="24"/>
          <w:lang w:val="en-GB"/>
        </w:rPr>
        <w:t>, </w:t>
      </w:r>
      <w:r w:rsidR="00F10F1A" w:rsidRPr="00F10F1A">
        <w:rPr>
          <w:rFonts w:cstheme="minorHAnsi"/>
          <w:sz w:val="24"/>
          <w:szCs w:val="24"/>
          <w:lang w:val="en-GB"/>
        </w:rPr>
        <w:t>on a given day. This is an answer to the question “approximately how much value, denominated in USD, circulates on the Bitcoin blockchain a day?”</w:t>
      </w:r>
      <w:r w:rsidR="0063303D">
        <w:rPr>
          <w:rFonts w:cstheme="minorHAnsi"/>
          <w:sz w:val="24"/>
          <w:szCs w:val="24"/>
          <w:lang w:val="en-GB"/>
        </w:rPr>
        <w:t>.</w:t>
      </w:r>
    </w:p>
    <w:p w:rsidR="00F10F1A" w:rsidRPr="00F10F1A" w:rsidRDefault="00F10F1A">
      <w:pPr>
        <w:rPr>
          <w:rFonts w:cstheme="minorHAnsi"/>
          <w:sz w:val="24"/>
          <w:szCs w:val="24"/>
          <w:lang w:val="en-GB"/>
        </w:rPr>
      </w:pPr>
      <w:r w:rsidRPr="00F10F1A">
        <w:rPr>
          <w:rFonts w:cstheme="minorHAnsi"/>
          <w:sz w:val="24"/>
          <w:szCs w:val="24"/>
          <w:lang w:val="en-GB"/>
        </w:rPr>
        <w:t>The third column is </w:t>
      </w:r>
      <w:proofErr w:type="spellStart"/>
      <w:r w:rsidRPr="00F10F1A">
        <w:rPr>
          <w:rStyle w:val="Enfasigrassetto"/>
          <w:rFonts w:cstheme="minorHAnsi"/>
          <w:sz w:val="24"/>
          <w:szCs w:val="24"/>
          <w:lang w:val="en-GB"/>
        </w:rPr>
        <w:t>txCount</w:t>
      </w:r>
      <w:proofErr w:type="spellEnd"/>
      <w:r w:rsidRPr="00F10F1A">
        <w:rPr>
          <w:rStyle w:val="Enfasigrassetto"/>
          <w:rFonts w:cstheme="minorHAnsi"/>
          <w:sz w:val="24"/>
          <w:szCs w:val="24"/>
          <w:lang w:val="en-GB"/>
        </w:rPr>
        <w:t>.</w:t>
      </w:r>
      <w:r w:rsidRPr="00F10F1A">
        <w:rPr>
          <w:rStyle w:val="Enfasicorsivo"/>
          <w:rFonts w:cstheme="minorHAnsi"/>
          <w:b/>
          <w:bCs/>
          <w:sz w:val="24"/>
          <w:szCs w:val="24"/>
          <w:lang w:val="en-GB"/>
        </w:rPr>
        <w:t> </w:t>
      </w:r>
      <w:r w:rsidRPr="00F10F1A">
        <w:rPr>
          <w:rFonts w:cstheme="minorHAnsi"/>
          <w:sz w:val="24"/>
          <w:szCs w:val="24"/>
          <w:lang w:val="en-GB"/>
        </w:rPr>
        <w:t>That refers to the number of transactions happening on the public blockchain a day.</w:t>
      </w:r>
      <w:r w:rsidR="009C3E7B">
        <w:rPr>
          <w:rFonts w:cstheme="minorHAnsi"/>
          <w:sz w:val="24"/>
          <w:szCs w:val="24"/>
          <w:lang w:val="en-GB"/>
        </w:rPr>
        <w:t xml:space="preserve"> For </w:t>
      </w:r>
      <w:r w:rsidRPr="00F10F1A">
        <w:rPr>
          <w:rFonts w:cstheme="minorHAnsi"/>
          <w:sz w:val="24"/>
          <w:szCs w:val="24"/>
          <w:lang w:val="en-GB"/>
        </w:rPr>
        <w:t xml:space="preserve">low-fee blockchains, it’s </w:t>
      </w:r>
      <w:proofErr w:type="gramStart"/>
      <w:r w:rsidRPr="00F10F1A">
        <w:rPr>
          <w:rFonts w:cstheme="minorHAnsi"/>
          <w:sz w:val="24"/>
          <w:szCs w:val="24"/>
          <w:lang w:val="en-GB"/>
        </w:rPr>
        <w:t>really easy</w:t>
      </w:r>
      <w:proofErr w:type="gramEnd"/>
      <w:r w:rsidRPr="00F10F1A">
        <w:rPr>
          <w:rFonts w:cstheme="minorHAnsi"/>
          <w:sz w:val="24"/>
          <w:szCs w:val="24"/>
          <w:lang w:val="en-GB"/>
        </w:rPr>
        <w:t xml:space="preserve"> to fabricate a whole bunch of transactions</w:t>
      </w:r>
      <w:r w:rsidR="0063303D">
        <w:rPr>
          <w:rFonts w:cstheme="minorHAnsi"/>
          <w:sz w:val="24"/>
          <w:szCs w:val="24"/>
          <w:lang w:val="en-GB"/>
        </w:rPr>
        <w:t xml:space="preserve">. </w:t>
      </w:r>
      <w:r w:rsidRPr="00F10F1A">
        <w:rPr>
          <w:rFonts w:cstheme="minorHAnsi"/>
          <w:sz w:val="24"/>
          <w:szCs w:val="24"/>
          <w:lang w:val="en-GB"/>
        </w:rPr>
        <w:t xml:space="preserve">Additionally, UTXO networks like Bitcoin can batch a whole bunch of transactions into one, so </w:t>
      </w:r>
      <w:proofErr w:type="spellStart"/>
      <w:r w:rsidRPr="00F10F1A">
        <w:rPr>
          <w:rStyle w:val="Enfasigrassetto"/>
          <w:rFonts w:cstheme="minorHAnsi"/>
          <w:sz w:val="24"/>
          <w:szCs w:val="24"/>
          <w:lang w:val="en-GB"/>
        </w:rPr>
        <w:t>txCount</w:t>
      </w:r>
      <w:proofErr w:type="spellEnd"/>
      <w:r w:rsidRPr="00F10F1A">
        <w:rPr>
          <w:rStyle w:val="Enfasigrassetto"/>
          <w:rFonts w:cstheme="minorHAnsi"/>
          <w:sz w:val="24"/>
          <w:szCs w:val="24"/>
          <w:lang w:val="en-GB"/>
        </w:rPr>
        <w:t> </w:t>
      </w:r>
      <w:r w:rsidRPr="00F10F1A">
        <w:rPr>
          <w:rFonts w:cstheme="minorHAnsi"/>
          <w:sz w:val="24"/>
          <w:szCs w:val="24"/>
          <w:lang w:val="en-GB"/>
        </w:rPr>
        <w:t>underestimates those ones.</w:t>
      </w:r>
    </w:p>
    <w:p w:rsidR="00F10F1A" w:rsidRPr="00F10F1A" w:rsidRDefault="00F10F1A">
      <w:pPr>
        <w:rPr>
          <w:rFonts w:cstheme="minorHAnsi"/>
          <w:sz w:val="24"/>
          <w:szCs w:val="24"/>
          <w:lang w:val="en-GB"/>
        </w:rPr>
      </w:pPr>
      <w:r w:rsidRPr="00F10F1A">
        <w:rPr>
          <w:rFonts w:cstheme="minorHAnsi"/>
          <w:sz w:val="24"/>
          <w:szCs w:val="24"/>
          <w:lang w:val="en-GB"/>
        </w:rPr>
        <w:t>Next, </w:t>
      </w:r>
      <w:proofErr w:type="spellStart"/>
      <w:r w:rsidRPr="00F10F1A">
        <w:rPr>
          <w:rStyle w:val="Enfasigrassetto"/>
          <w:rFonts w:cstheme="minorHAnsi"/>
          <w:sz w:val="24"/>
          <w:szCs w:val="24"/>
          <w:lang w:val="en-GB"/>
        </w:rPr>
        <w:t>marketcap</w:t>
      </w:r>
      <w:proofErr w:type="spellEnd"/>
      <w:r w:rsidRPr="00F10F1A">
        <w:rPr>
          <w:rStyle w:val="Enfasigrassetto"/>
          <w:rFonts w:cstheme="minorHAnsi"/>
          <w:sz w:val="24"/>
          <w:szCs w:val="24"/>
          <w:lang w:val="en-GB"/>
        </w:rPr>
        <w:t>(USD). </w:t>
      </w:r>
      <w:r w:rsidRPr="00F10F1A">
        <w:rPr>
          <w:rFonts w:cstheme="minorHAnsi"/>
          <w:sz w:val="24"/>
          <w:szCs w:val="24"/>
          <w:lang w:val="en-GB"/>
        </w:rPr>
        <w:t xml:space="preserve">This is of course the unit price multiplied by the number of units in circulation. </w:t>
      </w:r>
      <w:proofErr w:type="spellStart"/>
      <w:r w:rsidRPr="00F10F1A">
        <w:rPr>
          <w:rFonts w:cstheme="minorHAnsi"/>
          <w:sz w:val="24"/>
          <w:szCs w:val="24"/>
          <w:lang w:val="en-GB"/>
        </w:rPr>
        <w:t>Marketcap</w:t>
      </w:r>
      <w:proofErr w:type="spellEnd"/>
      <w:r w:rsidRPr="00F10F1A">
        <w:rPr>
          <w:rFonts w:cstheme="minorHAnsi"/>
          <w:sz w:val="24"/>
          <w:szCs w:val="24"/>
          <w:lang w:val="en-GB"/>
        </w:rPr>
        <w:t xml:space="preserve"> or network value is </w:t>
      </w:r>
      <w:proofErr w:type="gramStart"/>
      <w:r w:rsidRPr="00F10F1A">
        <w:rPr>
          <w:rFonts w:cstheme="minorHAnsi"/>
          <w:sz w:val="24"/>
          <w:szCs w:val="24"/>
          <w:lang w:val="en-GB"/>
        </w:rPr>
        <w:t>definitely flawed</w:t>
      </w:r>
      <w:proofErr w:type="gramEnd"/>
      <w:r w:rsidRPr="00F10F1A">
        <w:rPr>
          <w:rFonts w:cstheme="minorHAnsi"/>
          <w:sz w:val="24"/>
          <w:szCs w:val="24"/>
          <w:lang w:val="en-GB"/>
        </w:rPr>
        <w:t xml:space="preserve">. It becomes less tethered to reality the smaller the float is. Float means the ratio of actual circulating units to the total number of units. Ripple, for instance, has a </w:t>
      </w:r>
      <w:proofErr w:type="gramStart"/>
      <w:r w:rsidRPr="00F10F1A">
        <w:rPr>
          <w:rFonts w:cstheme="minorHAnsi"/>
          <w:sz w:val="24"/>
          <w:szCs w:val="24"/>
          <w:lang w:val="en-GB"/>
        </w:rPr>
        <w:t>fairly small</w:t>
      </w:r>
      <w:proofErr w:type="gramEnd"/>
      <w:r w:rsidRPr="00F10F1A">
        <w:rPr>
          <w:rFonts w:cstheme="minorHAnsi"/>
          <w:sz w:val="24"/>
          <w:szCs w:val="24"/>
          <w:lang w:val="en-GB"/>
        </w:rPr>
        <w:t xml:space="preserve"> float, so one should probably be </w:t>
      </w:r>
      <w:proofErr w:type="spellStart"/>
      <w:r w:rsidRPr="00F10F1A">
        <w:rPr>
          <w:rFonts w:cstheme="minorHAnsi"/>
          <w:sz w:val="24"/>
          <w:szCs w:val="24"/>
          <w:lang w:val="en-GB"/>
        </w:rPr>
        <w:t>skeptical</w:t>
      </w:r>
      <w:proofErr w:type="spellEnd"/>
      <w:r w:rsidRPr="00F10F1A">
        <w:rPr>
          <w:rFonts w:cstheme="minorHAnsi"/>
          <w:sz w:val="24"/>
          <w:szCs w:val="24"/>
          <w:lang w:val="en-GB"/>
        </w:rPr>
        <w:t xml:space="preserve"> of its “market cap.”</w:t>
      </w:r>
    </w:p>
    <w:p w:rsidR="00F10F1A" w:rsidRPr="0063303D" w:rsidRDefault="00F10F1A">
      <w:pPr>
        <w:rPr>
          <w:rFonts w:cstheme="minorHAnsi"/>
          <w:sz w:val="24"/>
          <w:szCs w:val="24"/>
          <w:lang w:val="en-GB"/>
        </w:rPr>
      </w:pPr>
      <w:r w:rsidRPr="00F10F1A">
        <w:rPr>
          <w:rStyle w:val="Enfasigrassetto"/>
          <w:rFonts w:cstheme="minorHAnsi"/>
          <w:sz w:val="24"/>
          <w:szCs w:val="24"/>
          <w:lang w:val="en-GB"/>
        </w:rPr>
        <w:t>Price</w:t>
      </w:r>
      <w:r w:rsidRPr="00F10F1A">
        <w:rPr>
          <w:rFonts w:cstheme="minorHAnsi"/>
          <w:sz w:val="24"/>
          <w:szCs w:val="24"/>
          <w:lang w:val="en-GB"/>
        </w:rPr>
        <w:t xml:space="preserve"> is </w:t>
      </w:r>
      <w:r w:rsidR="0063303D">
        <w:rPr>
          <w:rFonts w:cstheme="minorHAnsi"/>
          <w:sz w:val="24"/>
          <w:szCs w:val="24"/>
          <w:lang w:val="en-GB"/>
        </w:rPr>
        <w:t xml:space="preserve">the opening </w:t>
      </w:r>
      <w:r w:rsidRPr="00F10F1A">
        <w:rPr>
          <w:rFonts w:cstheme="minorHAnsi"/>
          <w:sz w:val="24"/>
          <w:szCs w:val="24"/>
          <w:lang w:val="en-GB"/>
        </w:rPr>
        <w:t xml:space="preserve">price. We get it from </w:t>
      </w:r>
      <w:proofErr w:type="spellStart"/>
      <w:r w:rsidRPr="00F10F1A">
        <w:rPr>
          <w:rFonts w:cstheme="minorHAnsi"/>
          <w:sz w:val="24"/>
          <w:szCs w:val="24"/>
          <w:lang w:val="en-GB"/>
        </w:rPr>
        <w:t>CoinMarketCap</w:t>
      </w:r>
      <w:proofErr w:type="spellEnd"/>
      <w:r w:rsidRPr="00F10F1A">
        <w:rPr>
          <w:rFonts w:cstheme="minorHAnsi"/>
          <w:sz w:val="24"/>
          <w:szCs w:val="24"/>
          <w:lang w:val="en-GB"/>
        </w:rPr>
        <w:t xml:space="preserve">. </w:t>
      </w:r>
    </w:p>
    <w:p w:rsidR="00F10F1A" w:rsidRPr="00F10F1A" w:rsidRDefault="00F10F1A">
      <w:pPr>
        <w:rPr>
          <w:rFonts w:cstheme="minorHAnsi"/>
          <w:sz w:val="24"/>
          <w:szCs w:val="24"/>
          <w:lang w:val="en-GB"/>
        </w:rPr>
      </w:pPr>
      <w:proofErr w:type="spellStart"/>
      <w:r w:rsidRPr="00F10F1A">
        <w:rPr>
          <w:rStyle w:val="Enfasigrassetto"/>
          <w:rFonts w:cstheme="minorHAnsi"/>
          <w:sz w:val="24"/>
          <w:szCs w:val="24"/>
          <w:lang w:val="en-GB"/>
        </w:rPr>
        <w:t>exchangevolume</w:t>
      </w:r>
      <w:proofErr w:type="spellEnd"/>
      <w:r w:rsidRPr="00F10F1A">
        <w:rPr>
          <w:rStyle w:val="Enfasigrassetto"/>
          <w:rFonts w:cstheme="minorHAnsi"/>
          <w:sz w:val="24"/>
          <w:szCs w:val="24"/>
          <w:lang w:val="en-GB"/>
        </w:rPr>
        <w:t>(USD) </w:t>
      </w:r>
      <w:r w:rsidRPr="00F10F1A">
        <w:rPr>
          <w:rFonts w:cstheme="minorHAnsi"/>
          <w:sz w:val="24"/>
          <w:szCs w:val="24"/>
          <w:lang w:val="en-GB"/>
        </w:rPr>
        <w:t>is</w:t>
      </w:r>
      <w:r w:rsidR="0063303D">
        <w:rPr>
          <w:rFonts w:cstheme="minorHAnsi"/>
          <w:sz w:val="24"/>
          <w:szCs w:val="24"/>
          <w:lang w:val="en-GB"/>
        </w:rPr>
        <w:t xml:space="preserve"> </w:t>
      </w:r>
      <w:r w:rsidRPr="00F10F1A">
        <w:rPr>
          <w:rFonts w:cstheme="minorHAnsi"/>
          <w:sz w:val="24"/>
          <w:szCs w:val="24"/>
          <w:lang w:val="en-GB"/>
        </w:rPr>
        <w:t xml:space="preserve">the dollar value of the volume at exchanges like GDAX and </w:t>
      </w:r>
      <w:proofErr w:type="spellStart"/>
      <w:r w:rsidRPr="00F10F1A">
        <w:rPr>
          <w:rFonts w:cstheme="minorHAnsi"/>
          <w:sz w:val="24"/>
          <w:szCs w:val="24"/>
          <w:lang w:val="en-GB"/>
        </w:rPr>
        <w:t>Bitfinex</w:t>
      </w:r>
      <w:proofErr w:type="spellEnd"/>
      <w:r w:rsidRPr="00F10F1A">
        <w:rPr>
          <w:rFonts w:cstheme="minorHAnsi"/>
          <w:sz w:val="24"/>
          <w:szCs w:val="24"/>
          <w:lang w:val="en-GB"/>
        </w:rPr>
        <w:t xml:space="preserve">. It doesn’t include data on OTC exchanges, which is a meaningful portion of all global exchange. </w:t>
      </w:r>
    </w:p>
    <w:p w:rsidR="00F10F1A" w:rsidRPr="00F10F1A" w:rsidRDefault="00F10F1A">
      <w:pPr>
        <w:rPr>
          <w:rFonts w:cstheme="minorHAnsi"/>
          <w:sz w:val="24"/>
          <w:szCs w:val="24"/>
          <w:lang w:val="en-GB"/>
        </w:rPr>
      </w:pPr>
      <w:r w:rsidRPr="00F10F1A">
        <w:rPr>
          <w:rFonts w:cstheme="minorHAnsi"/>
          <w:sz w:val="24"/>
          <w:szCs w:val="24"/>
          <w:lang w:val="en-GB"/>
        </w:rPr>
        <w:t>Next, </w:t>
      </w:r>
      <w:proofErr w:type="spellStart"/>
      <w:r w:rsidRPr="00F10F1A">
        <w:rPr>
          <w:rStyle w:val="Enfasigrassetto"/>
          <w:rFonts w:cstheme="minorHAnsi"/>
          <w:sz w:val="24"/>
          <w:szCs w:val="24"/>
          <w:lang w:val="en-GB"/>
        </w:rPr>
        <w:t>generatedCoins</w:t>
      </w:r>
      <w:proofErr w:type="spellEnd"/>
      <w:r w:rsidRPr="00F10F1A">
        <w:rPr>
          <w:rStyle w:val="Enfasicorsivo"/>
          <w:rFonts w:cstheme="minorHAnsi"/>
          <w:b/>
          <w:bCs/>
          <w:sz w:val="24"/>
          <w:szCs w:val="24"/>
          <w:lang w:val="en-GB"/>
        </w:rPr>
        <w:t>. </w:t>
      </w:r>
      <w:r w:rsidRPr="00F10F1A">
        <w:rPr>
          <w:rFonts w:cstheme="minorHAnsi"/>
          <w:sz w:val="24"/>
          <w:szCs w:val="24"/>
          <w:lang w:val="en-GB"/>
        </w:rPr>
        <w:t xml:space="preserve">This refers to the number of new coins that have been brought into existence on that day. We </w:t>
      </w:r>
      <w:proofErr w:type="gramStart"/>
      <w:r w:rsidRPr="00F10F1A">
        <w:rPr>
          <w:rFonts w:cstheme="minorHAnsi"/>
          <w:sz w:val="24"/>
          <w:szCs w:val="24"/>
          <w:lang w:val="en-GB"/>
        </w:rPr>
        <w:t>count up</w:t>
      </w:r>
      <w:proofErr w:type="gramEnd"/>
      <w:r w:rsidRPr="00F10F1A">
        <w:rPr>
          <w:rFonts w:cstheme="minorHAnsi"/>
          <w:sz w:val="24"/>
          <w:szCs w:val="24"/>
          <w:lang w:val="en-GB"/>
        </w:rPr>
        <w:t xml:space="preserve"> the actual number of newly-minted coins, rather than using the stated inflation figures (i.e. for bitcoin you should expect 12.5 per block, every ten minutes, giving you 12.5*6*24 = 1800 coins per day).</w:t>
      </w:r>
    </w:p>
    <w:p w:rsidR="00F10F1A" w:rsidRDefault="00F10F1A">
      <w:pPr>
        <w:rPr>
          <w:rFonts w:cstheme="minorHAnsi"/>
          <w:color w:val="000000" w:themeColor="text1"/>
          <w:lang w:val="en-GB"/>
        </w:rPr>
      </w:pPr>
      <w:r w:rsidRPr="009C3E7B">
        <w:rPr>
          <w:rFonts w:cstheme="minorHAnsi"/>
          <w:color w:val="000000" w:themeColor="text1"/>
          <w:sz w:val="24"/>
          <w:szCs w:val="24"/>
          <w:lang w:val="en-GB"/>
        </w:rPr>
        <w:t>Lastly, </w:t>
      </w:r>
      <w:r w:rsidRPr="009C3E7B">
        <w:rPr>
          <w:rStyle w:val="Enfasigrassetto"/>
          <w:rFonts w:cstheme="minorHAnsi"/>
          <w:color w:val="000000" w:themeColor="text1"/>
          <w:sz w:val="24"/>
          <w:szCs w:val="24"/>
          <w:lang w:val="en-GB"/>
        </w:rPr>
        <w:t>Fees</w:t>
      </w:r>
      <w:r w:rsidRPr="009C3E7B">
        <w:rPr>
          <w:rFonts w:cstheme="minorHAnsi"/>
          <w:color w:val="000000" w:themeColor="text1"/>
          <w:sz w:val="24"/>
          <w:szCs w:val="24"/>
          <w:lang w:val="en-GB"/>
        </w:rPr>
        <w:t>. Fees in our data are based on the </w:t>
      </w:r>
      <w:r w:rsidRPr="009C3E7B">
        <w:rPr>
          <w:rStyle w:val="Enfasicorsivo"/>
          <w:rFonts w:cstheme="minorHAnsi"/>
          <w:i w:val="0"/>
          <w:color w:val="000000" w:themeColor="text1"/>
          <w:sz w:val="24"/>
          <w:szCs w:val="24"/>
          <w:lang w:val="en-GB"/>
        </w:rPr>
        <w:t>native currency</w:t>
      </w:r>
      <w:r w:rsidRPr="009C3E7B">
        <w:rPr>
          <w:rFonts w:cstheme="minorHAnsi"/>
          <w:color w:val="000000" w:themeColor="text1"/>
          <w:sz w:val="24"/>
          <w:szCs w:val="24"/>
          <w:lang w:val="en-GB"/>
        </w:rPr>
        <w:t>, not USD.</w:t>
      </w:r>
      <w:r w:rsidR="0047625D" w:rsidRPr="009C3E7B">
        <w:rPr>
          <w:rFonts w:cstheme="minorHAnsi"/>
          <w:color w:val="000000" w:themeColor="text1"/>
          <w:sz w:val="24"/>
          <w:szCs w:val="24"/>
          <w:lang w:val="en-GB"/>
        </w:rPr>
        <w:t xml:space="preserve"> </w:t>
      </w:r>
      <w:r w:rsidR="0047625D" w:rsidRPr="009C3E7B">
        <w:rPr>
          <w:rFonts w:cstheme="minorHAnsi"/>
          <w:color w:val="000000" w:themeColor="text1"/>
          <w:lang w:val="en-GB"/>
        </w:rPr>
        <w:t xml:space="preserve">Transaction fees for cryptocurrency depend mainly on the </w:t>
      </w:r>
      <w:hyperlink r:id="rId22" w:tooltip="Supply and demand" w:history="1">
        <w:r w:rsidR="0047625D" w:rsidRPr="009C3E7B">
          <w:rPr>
            <w:rStyle w:val="Collegamentoipertestuale"/>
            <w:rFonts w:cstheme="minorHAnsi"/>
            <w:color w:val="000000" w:themeColor="text1"/>
            <w:u w:val="none"/>
            <w:lang w:val="en-GB"/>
          </w:rPr>
          <w:t>supply</w:t>
        </w:r>
      </w:hyperlink>
      <w:r w:rsidR="0047625D" w:rsidRPr="009C3E7B">
        <w:rPr>
          <w:rFonts w:cstheme="minorHAnsi"/>
          <w:color w:val="000000" w:themeColor="text1"/>
          <w:lang w:val="en-GB"/>
        </w:rPr>
        <w:t xml:space="preserve"> of network capacity at the time, versus the </w:t>
      </w:r>
      <w:hyperlink r:id="rId23" w:tooltip="Supply and demand" w:history="1">
        <w:r w:rsidR="0047625D" w:rsidRPr="009C3E7B">
          <w:rPr>
            <w:rStyle w:val="Collegamentoipertestuale"/>
            <w:rFonts w:cstheme="minorHAnsi"/>
            <w:color w:val="000000" w:themeColor="text1"/>
            <w:u w:val="none"/>
            <w:lang w:val="en-GB"/>
          </w:rPr>
          <w:t>demand</w:t>
        </w:r>
      </w:hyperlink>
      <w:r w:rsidR="0047625D" w:rsidRPr="009C3E7B">
        <w:rPr>
          <w:rFonts w:cstheme="minorHAnsi"/>
          <w:color w:val="000000" w:themeColor="text1"/>
          <w:lang w:val="en-GB"/>
        </w:rPr>
        <w:t xml:space="preserve"> from the currency holder for a faster transaction. The currency holder can choose a specific transaction fee, while network entities process transactions in order of highest offered fee to lowest.</w:t>
      </w:r>
    </w:p>
    <w:p w:rsidR="00A46078" w:rsidRDefault="00A46078" w:rsidP="00A46078">
      <w:pPr>
        <w:pStyle w:val="Titolo1"/>
        <w:rPr>
          <w:rFonts w:asciiTheme="minorHAnsi" w:eastAsiaTheme="minorHAnsi" w:hAnsiTheme="minorHAnsi" w:cstheme="minorHAnsi"/>
          <w:b w:val="0"/>
          <w:bCs w:val="0"/>
          <w:color w:val="000000" w:themeColor="text1"/>
          <w:kern w:val="0"/>
          <w:sz w:val="24"/>
          <w:szCs w:val="24"/>
          <w:lang w:val="en-GB" w:eastAsia="en-US"/>
        </w:rPr>
      </w:pPr>
    </w:p>
    <w:p w:rsidR="008D3EFB" w:rsidRPr="008D3EFB" w:rsidRDefault="00A46078" w:rsidP="00A46078">
      <w:pPr>
        <w:pStyle w:val="Titolo1"/>
        <w:numPr>
          <w:ilvl w:val="0"/>
          <w:numId w:val="14"/>
        </w:numPr>
        <w:rPr>
          <w:lang w:val="en-GB"/>
        </w:rPr>
      </w:pPr>
      <w:r>
        <w:rPr>
          <w:lang w:val="en-GB"/>
        </w:rPr>
        <w:t xml:space="preserve"> </w:t>
      </w:r>
      <w:bookmarkStart w:id="9" w:name="_Toc516134077"/>
      <w:r w:rsidR="008D3EFB">
        <w:rPr>
          <w:lang w:val="en-GB"/>
        </w:rPr>
        <w:t>Exploratory analysis</w:t>
      </w:r>
      <w:bookmarkEnd w:id="9"/>
    </w:p>
    <w:p w:rsidR="008D3EFB" w:rsidRDefault="008D3EFB" w:rsidP="008D3EFB">
      <w:pPr>
        <w:pStyle w:val="Paragrafoelenco"/>
        <w:ind w:left="1080"/>
        <w:rPr>
          <w:rFonts w:cstheme="minorHAnsi"/>
          <w:color w:val="000000" w:themeColor="text1"/>
          <w:sz w:val="24"/>
          <w:szCs w:val="24"/>
          <w:lang w:val="en-GB"/>
        </w:rPr>
      </w:pPr>
    </w:p>
    <w:p w:rsidR="008D3EFB" w:rsidRPr="008D3EFB" w:rsidRDefault="00A46078" w:rsidP="00A46078">
      <w:pPr>
        <w:pStyle w:val="Titolo1"/>
        <w:numPr>
          <w:ilvl w:val="0"/>
          <w:numId w:val="14"/>
        </w:numPr>
        <w:rPr>
          <w:lang w:val="en-GB"/>
        </w:rPr>
      </w:pPr>
      <w:r>
        <w:rPr>
          <w:lang w:val="en-GB"/>
        </w:rPr>
        <w:t xml:space="preserve"> </w:t>
      </w:r>
      <w:bookmarkStart w:id="10" w:name="_Toc516134078"/>
      <w:proofErr w:type="spellStart"/>
      <w:r w:rsidR="008D3EFB">
        <w:rPr>
          <w:lang w:val="en-GB"/>
        </w:rPr>
        <w:t>Unuspevised</w:t>
      </w:r>
      <w:proofErr w:type="spellEnd"/>
      <w:r w:rsidR="008D3EFB">
        <w:rPr>
          <w:lang w:val="en-GB"/>
        </w:rPr>
        <w:t xml:space="preserve"> learning</w:t>
      </w:r>
      <w:bookmarkEnd w:id="10"/>
    </w:p>
    <w:p w:rsidR="008D3EFB" w:rsidRDefault="008D3EFB" w:rsidP="008D3EFB">
      <w:pPr>
        <w:pStyle w:val="Paragrafoelenco"/>
        <w:ind w:left="1080"/>
        <w:rPr>
          <w:rFonts w:cstheme="minorHAnsi"/>
          <w:color w:val="000000" w:themeColor="text1"/>
          <w:sz w:val="24"/>
          <w:szCs w:val="24"/>
          <w:lang w:val="en-GB"/>
        </w:rPr>
      </w:pPr>
    </w:p>
    <w:p w:rsidR="00CB4CD4" w:rsidRDefault="00CB4CD4" w:rsidP="008D3EFB">
      <w:pPr>
        <w:pStyle w:val="Paragrafoelenco"/>
        <w:ind w:left="1080"/>
        <w:rPr>
          <w:rFonts w:cstheme="minorHAnsi"/>
          <w:color w:val="000000" w:themeColor="text1"/>
          <w:sz w:val="24"/>
          <w:szCs w:val="24"/>
          <w:lang w:val="en-GB"/>
        </w:rPr>
      </w:pPr>
    </w:p>
    <w:p w:rsidR="00CB4CD4" w:rsidRDefault="00CB4CD4" w:rsidP="008D3EFB">
      <w:pPr>
        <w:pStyle w:val="Paragrafoelenco"/>
        <w:ind w:left="1080"/>
        <w:rPr>
          <w:rFonts w:cstheme="minorHAnsi"/>
          <w:color w:val="000000" w:themeColor="text1"/>
          <w:sz w:val="24"/>
          <w:szCs w:val="24"/>
          <w:lang w:val="en-GB"/>
        </w:rPr>
      </w:pPr>
    </w:p>
    <w:p w:rsidR="00CB4CD4" w:rsidRPr="008D3EFB" w:rsidRDefault="00CB4CD4" w:rsidP="008D3EFB">
      <w:pPr>
        <w:pStyle w:val="Paragrafoelenco"/>
        <w:ind w:left="1080"/>
        <w:rPr>
          <w:rFonts w:cstheme="minorHAnsi"/>
          <w:color w:val="000000" w:themeColor="text1"/>
          <w:sz w:val="24"/>
          <w:szCs w:val="24"/>
          <w:lang w:val="en-GB"/>
        </w:rPr>
      </w:pPr>
      <w:bookmarkStart w:id="11" w:name="_GoBack"/>
      <w:bookmarkEnd w:id="11"/>
    </w:p>
    <w:p w:rsidR="008D3EFB" w:rsidRDefault="008D3EFB" w:rsidP="00A46078">
      <w:pPr>
        <w:pStyle w:val="Titolo2"/>
        <w:numPr>
          <w:ilvl w:val="1"/>
          <w:numId w:val="14"/>
        </w:numPr>
        <w:rPr>
          <w:lang w:val="en-GB"/>
        </w:rPr>
      </w:pPr>
      <w:bookmarkStart w:id="12" w:name="_Toc516134079"/>
      <w:r>
        <w:rPr>
          <w:lang w:val="en-GB"/>
        </w:rPr>
        <w:lastRenderedPageBreak/>
        <w:t>Metcalfe’s law</w:t>
      </w:r>
      <w:bookmarkEnd w:id="12"/>
    </w:p>
    <w:p w:rsidR="00E770BE" w:rsidRDefault="00E770BE" w:rsidP="00E770BE">
      <w:pPr>
        <w:rPr>
          <w:sz w:val="24"/>
          <w:szCs w:val="24"/>
          <w:lang w:val="en-GB"/>
        </w:rPr>
      </w:pPr>
    </w:p>
    <w:p w:rsidR="00E770BE" w:rsidRDefault="00E770BE" w:rsidP="00E770BE">
      <w:pPr>
        <w:rPr>
          <w:sz w:val="24"/>
          <w:szCs w:val="24"/>
          <w:lang w:val="en-GB"/>
        </w:rPr>
      </w:pPr>
      <w:r w:rsidRPr="00E770BE">
        <w:rPr>
          <w:sz w:val="24"/>
          <w:szCs w:val="24"/>
          <w:lang w:val="en-GB"/>
        </w:rPr>
        <w:t>Metcalfe's Law states that the value of a network is proportional to the square of the number of users on the network. The classic example is a fax machine: a fax machine is useless by itself but is very useful if a few of your friends have one. If the number of fax machine user’s doubles, the value of the network increases exponentially.</w:t>
      </w:r>
    </w:p>
    <w:p w:rsidR="00E770BE" w:rsidRPr="00B44173" w:rsidRDefault="00CB4CD4" w:rsidP="006D26D6">
      <w:pPr>
        <w:pStyle w:val="NormaleWeb"/>
        <w:rPr>
          <w:rFonts w:asciiTheme="minorHAnsi" w:hAnsiTheme="minorHAnsi" w:cstheme="minorHAnsi"/>
          <w:color w:val="000000" w:themeColor="text1"/>
          <w:lang w:val="en-GB"/>
        </w:rPr>
      </w:pPr>
      <w:hyperlink r:id="rId24" w:anchor="ampshare=http://www.businessinsider.com/bitcoin-price-movement-explained-by-one-equation-fundstrat-tom-lee-metcalf-law-network-effect-2017-10" w:history="1">
        <w:proofErr w:type="spellStart"/>
        <w:r w:rsidR="00B44173" w:rsidRPr="00B44173">
          <w:rPr>
            <w:rStyle w:val="Collegamentoipertestuale"/>
            <w:rFonts w:asciiTheme="minorHAnsi" w:hAnsiTheme="minorHAnsi" w:cstheme="minorHAnsi"/>
            <w:color w:val="000000" w:themeColor="text1"/>
            <w:u w:val="none"/>
            <w:lang w:val="en-GB"/>
          </w:rPr>
          <w:t>Fundstrat</w:t>
        </w:r>
        <w:proofErr w:type="spellEnd"/>
      </w:hyperlink>
      <w:r w:rsidR="00B44173" w:rsidRPr="00B44173">
        <w:rPr>
          <w:rFonts w:asciiTheme="minorHAnsi" w:hAnsiTheme="minorHAnsi" w:cstheme="minorHAnsi"/>
          <w:color w:val="000000" w:themeColor="text1"/>
          <w:lang w:val="en-GB"/>
        </w:rPr>
        <w:t xml:space="preserve"> had the idea to try and apply this formula to the price of bitcoin. Unique bitcoin addresses are used as a proxy for number of network users.</w:t>
      </w:r>
      <w:r w:rsidR="00B44173">
        <w:rPr>
          <w:rFonts w:asciiTheme="minorHAnsi" w:hAnsiTheme="minorHAnsi" w:cstheme="minorHAnsi"/>
          <w:color w:val="000000" w:themeColor="text1"/>
          <w:lang w:val="en-GB"/>
        </w:rPr>
        <w:t xml:space="preserve"> He </w:t>
      </w:r>
      <w:r w:rsidR="00B44173" w:rsidRPr="00B44173">
        <w:rPr>
          <w:rFonts w:asciiTheme="minorHAnsi" w:hAnsiTheme="minorHAnsi" w:cstheme="minorHAnsi"/>
          <w:color w:val="000000" w:themeColor="text1"/>
          <w:lang w:val="en-GB"/>
        </w:rPr>
        <w:t xml:space="preserve">also added to this formula the number of transactions per user. </w:t>
      </w:r>
      <w:proofErr w:type="spellStart"/>
      <w:r w:rsidR="00B44173" w:rsidRPr="00B44173">
        <w:rPr>
          <w:rFonts w:asciiTheme="minorHAnsi" w:hAnsiTheme="minorHAnsi" w:cstheme="minorHAnsi"/>
          <w:color w:val="000000" w:themeColor="text1"/>
          <w:lang w:val="en-GB"/>
        </w:rPr>
        <w:t>Fund</w:t>
      </w:r>
      <w:r w:rsidR="00B44173">
        <w:rPr>
          <w:rFonts w:cstheme="minorHAnsi"/>
          <w:color w:val="000000" w:themeColor="text1"/>
          <w:lang w:val="en-GB"/>
        </w:rPr>
        <w:t>s</w:t>
      </w:r>
      <w:r w:rsidR="00B44173" w:rsidRPr="00B44173">
        <w:rPr>
          <w:rFonts w:asciiTheme="minorHAnsi" w:hAnsiTheme="minorHAnsi" w:cstheme="minorHAnsi"/>
          <w:color w:val="000000" w:themeColor="text1"/>
          <w:lang w:val="en-GB"/>
        </w:rPr>
        <w:t>trat</w:t>
      </w:r>
      <w:proofErr w:type="spellEnd"/>
      <w:r w:rsidR="00B44173" w:rsidRPr="00B44173">
        <w:rPr>
          <w:rFonts w:asciiTheme="minorHAnsi" w:hAnsiTheme="minorHAnsi" w:cstheme="minorHAnsi"/>
          <w:color w:val="000000" w:themeColor="text1"/>
          <w:lang w:val="en-GB"/>
        </w:rPr>
        <w:t xml:space="preserve"> found a formula by regressing the price of bitcoin against both unique addresses squared and transaction volume per user. This model explained 94% of the variation in the cryptocurrency price since 2013.</w:t>
      </w:r>
    </w:p>
    <w:p w:rsidR="00B44173" w:rsidRPr="00B44173" w:rsidRDefault="00B44173" w:rsidP="00B44173">
      <w:pPr>
        <w:spacing w:before="100" w:beforeAutospacing="1" w:after="100" w:afterAutospacing="1" w:line="240" w:lineRule="auto"/>
        <w:jc w:val="center"/>
        <w:rPr>
          <w:rStyle w:val="mi"/>
          <w:rFonts w:cstheme="minorHAnsi"/>
          <w:i/>
          <w:iCs/>
          <w:sz w:val="28"/>
          <w:szCs w:val="28"/>
          <w:lang w:val="en-GB"/>
        </w:rPr>
      </w:pPr>
      <w:r w:rsidRPr="00B44173">
        <w:rPr>
          <w:rStyle w:val="mi"/>
          <w:rFonts w:cstheme="minorHAnsi"/>
          <w:i/>
          <w:iCs/>
          <w:sz w:val="28"/>
          <w:szCs w:val="28"/>
          <w:lang w:val="en-GB"/>
        </w:rPr>
        <w:t xml:space="preserve">BTC </w:t>
      </w:r>
      <w:r w:rsidRPr="00B44173">
        <w:rPr>
          <w:rStyle w:val="mo"/>
          <w:rFonts w:cstheme="minorHAnsi"/>
          <w:sz w:val="28"/>
          <w:szCs w:val="28"/>
          <w:lang w:val="en-GB"/>
        </w:rPr>
        <w:t xml:space="preserve">= </w:t>
      </w:r>
      <w:r w:rsidRPr="00B44173">
        <w:rPr>
          <w:rStyle w:val="mi"/>
          <w:rFonts w:cstheme="minorHAnsi"/>
          <w:i/>
          <w:iCs/>
          <w:sz w:val="28"/>
          <w:szCs w:val="28"/>
          <w:lang w:val="en-GB"/>
        </w:rPr>
        <w:t>x * n</w:t>
      </w:r>
      <w:r w:rsidRPr="0068348B">
        <w:rPr>
          <w:rFonts w:cstheme="minorHAnsi"/>
          <w:sz w:val="28"/>
          <w:szCs w:val="28"/>
          <w:vertAlign w:val="superscript"/>
          <w:lang w:val="en-GB"/>
        </w:rPr>
        <w:t xml:space="preserve"> </w:t>
      </w:r>
      <w:proofErr w:type="gramStart"/>
      <w:r w:rsidRPr="0068348B">
        <w:rPr>
          <w:rStyle w:val="st"/>
          <w:rFonts w:cstheme="minorHAnsi"/>
          <w:sz w:val="28"/>
          <w:szCs w:val="28"/>
          <w:vertAlign w:val="superscript"/>
          <w:lang w:val="en-GB"/>
        </w:rPr>
        <w:t xml:space="preserve">2  </w:t>
      </w:r>
      <w:r w:rsidRPr="00B44173">
        <w:rPr>
          <w:rStyle w:val="mi"/>
          <w:rFonts w:cstheme="minorHAnsi"/>
          <w:i/>
          <w:iCs/>
          <w:sz w:val="28"/>
          <w:szCs w:val="28"/>
          <w:lang w:val="en-GB"/>
        </w:rPr>
        <w:t>*</w:t>
      </w:r>
      <w:proofErr w:type="gramEnd"/>
      <w:r w:rsidRPr="0068348B">
        <w:rPr>
          <w:rStyle w:val="st"/>
          <w:rFonts w:cstheme="minorHAnsi"/>
          <w:sz w:val="28"/>
          <w:szCs w:val="28"/>
          <w:vertAlign w:val="superscript"/>
          <w:lang w:val="en-GB"/>
        </w:rPr>
        <w:t xml:space="preserve">  </w:t>
      </w:r>
      <w:r w:rsidRPr="00B44173">
        <w:rPr>
          <w:rStyle w:val="mi"/>
          <w:rFonts w:cstheme="minorHAnsi"/>
          <w:i/>
          <w:iCs/>
          <w:sz w:val="28"/>
          <w:szCs w:val="28"/>
          <w:lang w:val="en-GB"/>
        </w:rPr>
        <w:t>t/n</w:t>
      </w:r>
    </w:p>
    <w:p w:rsidR="00E770BE" w:rsidRPr="00E770BE" w:rsidRDefault="00E770BE" w:rsidP="00E770BE">
      <w:pPr>
        <w:spacing w:before="100" w:beforeAutospacing="1" w:after="100" w:afterAutospacing="1" w:line="240" w:lineRule="auto"/>
        <w:rPr>
          <w:rFonts w:eastAsia="Times New Roman" w:cstheme="minorHAnsi"/>
          <w:sz w:val="24"/>
          <w:szCs w:val="24"/>
          <w:lang w:val="en-GB" w:eastAsia="it-IT"/>
        </w:rPr>
      </w:pPr>
      <w:r w:rsidRPr="00E770BE">
        <w:rPr>
          <w:rFonts w:eastAsia="Times New Roman" w:cstheme="minorHAnsi"/>
          <w:sz w:val="24"/>
          <w:szCs w:val="24"/>
          <w:lang w:val="en-GB" w:eastAsia="it-IT"/>
        </w:rPr>
        <w:t>Where X is a constant, n is number of addresses, and t is transactions</w:t>
      </w:r>
    </w:p>
    <w:p w:rsidR="006D26D6" w:rsidRDefault="006D26D6" w:rsidP="00E770BE">
      <w:pPr>
        <w:spacing w:before="100" w:beforeAutospacing="1" w:after="100" w:afterAutospacing="1" w:line="240" w:lineRule="auto"/>
        <w:rPr>
          <w:rFonts w:eastAsia="Times New Roman" w:cstheme="minorHAnsi"/>
          <w:sz w:val="24"/>
          <w:szCs w:val="24"/>
          <w:lang w:val="en-GB" w:eastAsia="it-IT"/>
        </w:rPr>
      </w:pPr>
    </w:p>
    <w:p w:rsidR="00E770BE" w:rsidRPr="00E770BE" w:rsidRDefault="00E770BE" w:rsidP="00E770BE">
      <w:pPr>
        <w:spacing w:before="100" w:beforeAutospacing="1" w:after="100" w:afterAutospacing="1" w:line="240" w:lineRule="auto"/>
        <w:rPr>
          <w:rFonts w:eastAsia="Times New Roman" w:cstheme="minorHAnsi"/>
          <w:sz w:val="24"/>
          <w:szCs w:val="24"/>
          <w:lang w:val="en-GB" w:eastAsia="it-IT"/>
        </w:rPr>
      </w:pPr>
      <w:r w:rsidRPr="00E770BE">
        <w:rPr>
          <w:rFonts w:eastAsia="Times New Roman" w:cstheme="minorHAnsi"/>
          <w:sz w:val="24"/>
          <w:szCs w:val="24"/>
          <w:lang w:val="en-GB" w:eastAsia="it-IT"/>
        </w:rPr>
        <w:t xml:space="preserve">In this notebook, </w:t>
      </w:r>
      <w:r w:rsidR="006D26D6">
        <w:rPr>
          <w:rFonts w:eastAsia="Times New Roman" w:cstheme="minorHAnsi"/>
          <w:sz w:val="24"/>
          <w:szCs w:val="24"/>
          <w:lang w:val="en-GB" w:eastAsia="it-IT"/>
        </w:rPr>
        <w:t>we will</w:t>
      </w:r>
      <w:r w:rsidRPr="00E770BE">
        <w:rPr>
          <w:rFonts w:eastAsia="Times New Roman" w:cstheme="minorHAnsi"/>
          <w:sz w:val="24"/>
          <w:szCs w:val="24"/>
          <w:lang w:val="en-GB" w:eastAsia="it-IT"/>
        </w:rPr>
        <w:t xml:space="preserve"> try </w:t>
      </w:r>
      <w:r w:rsidR="006D26D6">
        <w:rPr>
          <w:rFonts w:eastAsia="Times New Roman" w:cstheme="minorHAnsi"/>
          <w:sz w:val="24"/>
          <w:szCs w:val="24"/>
          <w:lang w:val="en-GB" w:eastAsia="it-IT"/>
        </w:rPr>
        <w:t>to</w:t>
      </w:r>
      <w:r w:rsidRPr="00E770BE">
        <w:rPr>
          <w:rFonts w:eastAsia="Times New Roman" w:cstheme="minorHAnsi"/>
          <w:sz w:val="24"/>
          <w:szCs w:val="24"/>
          <w:lang w:val="en-GB" w:eastAsia="it-IT"/>
        </w:rPr>
        <w:t xml:space="preserve"> replicate these results</w:t>
      </w:r>
      <w:r w:rsidR="006D26D6">
        <w:rPr>
          <w:rFonts w:eastAsia="Times New Roman" w:cstheme="minorHAnsi"/>
          <w:sz w:val="24"/>
          <w:szCs w:val="24"/>
          <w:lang w:val="en-GB" w:eastAsia="it-IT"/>
        </w:rPr>
        <w:t>, trying to modify the main formula. We will use the transaction volume instead the t/n value.</w:t>
      </w:r>
    </w:p>
    <w:p w:rsidR="00B44173" w:rsidRPr="00E770BE" w:rsidRDefault="00B44173" w:rsidP="00B44173">
      <w:pPr>
        <w:spacing w:after="0" w:line="240" w:lineRule="auto"/>
        <w:jc w:val="center"/>
        <w:rPr>
          <w:rFonts w:eastAsia="Times New Roman" w:cstheme="minorHAnsi"/>
          <w:sz w:val="28"/>
          <w:szCs w:val="28"/>
          <w:lang w:val="en-GB" w:eastAsia="it-IT"/>
        </w:rPr>
      </w:pPr>
      <w:r w:rsidRPr="00B44173">
        <w:rPr>
          <w:rFonts w:eastAsia="Times New Roman" w:cstheme="minorHAnsi"/>
          <w:i/>
          <w:iCs/>
          <w:sz w:val="28"/>
          <w:szCs w:val="28"/>
          <w:lang w:val="en-GB" w:eastAsia="it-IT"/>
        </w:rPr>
        <w:t xml:space="preserve">BTC </w:t>
      </w:r>
      <w:r w:rsidRPr="00B44173">
        <w:rPr>
          <w:rFonts w:eastAsia="Times New Roman" w:cstheme="minorHAnsi"/>
          <w:sz w:val="28"/>
          <w:szCs w:val="28"/>
          <w:lang w:val="en-GB" w:eastAsia="it-IT"/>
        </w:rPr>
        <w:t xml:space="preserve">= </w:t>
      </w:r>
      <w:r w:rsidRPr="00B44173">
        <w:rPr>
          <w:rFonts w:eastAsia="Times New Roman" w:cstheme="minorHAnsi"/>
          <w:i/>
          <w:iCs/>
          <w:sz w:val="28"/>
          <w:szCs w:val="28"/>
          <w:lang w:val="en-GB" w:eastAsia="it-IT"/>
        </w:rPr>
        <w:t xml:space="preserve">x </w:t>
      </w:r>
      <w:r w:rsidRPr="00B44173">
        <w:rPr>
          <w:rFonts w:eastAsia="Times New Roman" w:cstheme="minorHAnsi"/>
          <w:sz w:val="28"/>
          <w:szCs w:val="28"/>
          <w:lang w:val="en-GB" w:eastAsia="it-IT"/>
        </w:rPr>
        <w:t xml:space="preserve">* </w:t>
      </w:r>
      <w:r w:rsidRPr="00B44173">
        <w:rPr>
          <w:rFonts w:eastAsia="Times New Roman" w:cstheme="minorHAnsi"/>
          <w:i/>
          <w:iCs/>
          <w:sz w:val="28"/>
          <w:szCs w:val="28"/>
          <w:lang w:val="en-GB" w:eastAsia="it-IT"/>
        </w:rPr>
        <w:t>n</w:t>
      </w:r>
      <w:r w:rsidRPr="0068348B">
        <w:rPr>
          <w:rFonts w:cstheme="minorHAnsi"/>
          <w:sz w:val="28"/>
          <w:szCs w:val="28"/>
          <w:vertAlign w:val="superscript"/>
          <w:lang w:val="en-GB"/>
        </w:rPr>
        <w:t xml:space="preserve"> </w:t>
      </w:r>
      <w:proofErr w:type="gramStart"/>
      <w:r w:rsidRPr="0068348B">
        <w:rPr>
          <w:rStyle w:val="st"/>
          <w:rFonts w:cstheme="minorHAnsi"/>
          <w:sz w:val="28"/>
          <w:szCs w:val="28"/>
          <w:vertAlign w:val="superscript"/>
          <w:lang w:val="en-GB"/>
        </w:rPr>
        <w:t xml:space="preserve">2  </w:t>
      </w:r>
      <w:r w:rsidRPr="00B44173">
        <w:rPr>
          <w:rFonts w:eastAsia="Times New Roman" w:cstheme="minorHAnsi"/>
          <w:sz w:val="28"/>
          <w:szCs w:val="28"/>
          <w:lang w:val="en-GB" w:eastAsia="it-IT"/>
        </w:rPr>
        <w:t>*</w:t>
      </w:r>
      <w:proofErr w:type="gramEnd"/>
      <w:r w:rsidRPr="00B44173">
        <w:rPr>
          <w:rFonts w:eastAsia="Times New Roman" w:cstheme="minorHAnsi"/>
          <w:sz w:val="28"/>
          <w:szCs w:val="28"/>
          <w:lang w:val="en-GB" w:eastAsia="it-IT"/>
        </w:rPr>
        <w:t xml:space="preserve"> </w:t>
      </w:r>
      <w:r w:rsidR="006D26D6">
        <w:rPr>
          <w:rFonts w:eastAsia="Times New Roman" w:cstheme="minorHAnsi"/>
          <w:i/>
          <w:iCs/>
          <w:sz w:val="28"/>
          <w:szCs w:val="28"/>
          <w:lang w:val="en-GB" w:eastAsia="it-IT"/>
        </w:rPr>
        <w:t>v</w:t>
      </w:r>
    </w:p>
    <w:p w:rsidR="00E770BE" w:rsidRDefault="0068348B" w:rsidP="0068348B">
      <w:pPr>
        <w:pStyle w:val="NormaleWeb"/>
        <w:rPr>
          <w:rFonts w:asciiTheme="minorHAnsi" w:hAnsiTheme="minorHAnsi" w:cstheme="minorHAnsi"/>
          <w:lang w:val="en-GB"/>
        </w:rPr>
      </w:pPr>
      <w:r>
        <w:rPr>
          <w:rFonts w:asciiTheme="minorHAnsi" w:hAnsiTheme="minorHAnsi" w:cstheme="minorHAnsi"/>
          <w:lang w:val="en-GB"/>
        </w:rPr>
        <w:t>Price prediction is done in different way, splitting the…</w:t>
      </w:r>
    </w:p>
    <w:p w:rsidR="0068348B" w:rsidRPr="0068348B" w:rsidRDefault="0068348B" w:rsidP="0068348B">
      <w:pPr>
        <w:pStyle w:val="NormaleWeb"/>
        <w:rPr>
          <w:rFonts w:asciiTheme="minorHAnsi" w:hAnsiTheme="minorHAnsi" w:cstheme="minorHAnsi"/>
          <w:lang w:val="en-GB"/>
        </w:rPr>
      </w:pPr>
      <w:r>
        <w:rPr>
          <w:rFonts w:asciiTheme="minorHAnsi" w:hAnsiTheme="minorHAnsi" w:cstheme="minorHAnsi"/>
          <w:lang w:val="en-GB"/>
        </w:rPr>
        <w:t>And using one and more coins.</w:t>
      </w:r>
    </w:p>
    <w:p w:rsidR="008D3EFB" w:rsidRDefault="008D3EFB">
      <w:pPr>
        <w:rPr>
          <w:rFonts w:cstheme="minorHAnsi"/>
          <w:color w:val="000000" w:themeColor="text1"/>
          <w:sz w:val="24"/>
          <w:szCs w:val="24"/>
          <w:lang w:val="en-GB"/>
        </w:rPr>
      </w:pPr>
    </w:p>
    <w:p w:rsidR="008D3EFB" w:rsidRDefault="00A46078" w:rsidP="00A46078">
      <w:pPr>
        <w:pStyle w:val="Titolo1"/>
        <w:numPr>
          <w:ilvl w:val="0"/>
          <w:numId w:val="14"/>
        </w:numPr>
        <w:rPr>
          <w:lang w:val="en-GB"/>
        </w:rPr>
      </w:pPr>
      <w:r>
        <w:rPr>
          <w:lang w:val="en-GB"/>
        </w:rPr>
        <w:t xml:space="preserve"> </w:t>
      </w:r>
      <w:bookmarkStart w:id="13" w:name="_Toc516134080"/>
      <w:r w:rsidR="008D3EFB">
        <w:rPr>
          <w:lang w:val="en-GB"/>
        </w:rPr>
        <w:t>Supervised</w:t>
      </w:r>
      <w:r w:rsidR="008D3EFB" w:rsidRPr="008D3EFB">
        <w:rPr>
          <w:lang w:val="en-GB"/>
        </w:rPr>
        <w:t xml:space="preserve"> learning</w:t>
      </w:r>
      <w:bookmarkEnd w:id="13"/>
    </w:p>
    <w:p w:rsidR="008D3EFB" w:rsidRPr="008D3EFB" w:rsidRDefault="008D3EFB" w:rsidP="00A46078">
      <w:pPr>
        <w:pStyle w:val="Titolo1"/>
        <w:rPr>
          <w:lang w:val="en-GB"/>
        </w:rPr>
      </w:pPr>
      <w:bookmarkStart w:id="14" w:name="_Toc516134081"/>
      <w:r>
        <w:rPr>
          <w:lang w:val="en-GB"/>
        </w:rPr>
        <w:t>Conclusions</w:t>
      </w:r>
      <w:bookmarkEnd w:id="14"/>
    </w:p>
    <w:p w:rsidR="00DA34EF" w:rsidRPr="00DA34EF" w:rsidRDefault="00DA34EF">
      <w:pPr>
        <w:rPr>
          <w:rFonts w:cstheme="minorHAnsi"/>
          <w:color w:val="000000" w:themeColor="text1"/>
          <w:sz w:val="24"/>
          <w:szCs w:val="24"/>
          <w:lang w:val="en-GB"/>
        </w:rPr>
      </w:pPr>
      <w:r w:rsidRPr="00DA34EF">
        <w:rPr>
          <w:sz w:val="24"/>
          <w:szCs w:val="24"/>
          <w:lang w:val="en-GB"/>
        </w:rPr>
        <w:t xml:space="preserve">There is no single indicator that can accurately predict the price of BTC </w:t>
      </w:r>
      <w:r w:rsidR="00110E88">
        <w:rPr>
          <w:sz w:val="24"/>
          <w:szCs w:val="24"/>
          <w:lang w:val="en-GB"/>
        </w:rPr>
        <w:t xml:space="preserve">(or others) </w:t>
      </w:r>
      <w:r w:rsidRPr="00DA34EF">
        <w:rPr>
          <w:sz w:val="24"/>
          <w:szCs w:val="24"/>
          <w:lang w:val="en-GB"/>
        </w:rPr>
        <w:t>as there are too many variables to consider</w:t>
      </w:r>
      <w:r w:rsidR="00110E88">
        <w:rPr>
          <w:sz w:val="24"/>
          <w:szCs w:val="24"/>
          <w:lang w:val="en-GB"/>
        </w:rPr>
        <w:t>. H</w:t>
      </w:r>
      <w:r w:rsidRPr="00DA34EF">
        <w:rPr>
          <w:sz w:val="24"/>
          <w:szCs w:val="24"/>
          <w:lang w:val="en-GB"/>
        </w:rPr>
        <w:t>owever, if we accept the premise that blockchain networks that are predominantly in the speculative stages of adoption behave like online telecommunications networks, then Metcalfe may help us to better understand where usage and price intersect and when one has significantly outpaced the other.</w:t>
      </w:r>
    </w:p>
    <w:p w:rsidR="008D3EFB" w:rsidRDefault="0068348B">
      <w:pPr>
        <w:rPr>
          <w:rFonts w:cstheme="minorHAnsi"/>
          <w:color w:val="000000" w:themeColor="text1"/>
          <w:sz w:val="24"/>
          <w:szCs w:val="24"/>
          <w:lang w:val="en-GB"/>
        </w:rPr>
      </w:pPr>
      <w:r>
        <w:rPr>
          <w:rFonts w:cstheme="minorHAnsi"/>
          <w:color w:val="000000" w:themeColor="text1"/>
          <w:sz w:val="24"/>
          <w:szCs w:val="24"/>
          <w:lang w:val="en-GB"/>
        </w:rPr>
        <w:t xml:space="preserve">We can see that prediction with Metcalfe’s law </w:t>
      </w:r>
      <w:r w:rsidR="0045575A">
        <w:rPr>
          <w:rFonts w:cstheme="minorHAnsi"/>
          <w:color w:val="000000" w:themeColor="text1"/>
          <w:sz w:val="24"/>
          <w:szCs w:val="24"/>
          <w:lang w:val="en-GB"/>
        </w:rPr>
        <w:t xml:space="preserve">improve </w:t>
      </w:r>
      <w:r>
        <w:rPr>
          <w:rFonts w:cstheme="minorHAnsi"/>
          <w:color w:val="000000" w:themeColor="text1"/>
          <w:sz w:val="24"/>
          <w:szCs w:val="24"/>
          <w:lang w:val="en-GB"/>
        </w:rPr>
        <w:t>comparing more than one coin.</w:t>
      </w:r>
    </w:p>
    <w:p w:rsidR="008C3623" w:rsidRPr="008D3EFB" w:rsidRDefault="008C3623" w:rsidP="008D3EFB">
      <w:pPr>
        <w:rPr>
          <w:rFonts w:cstheme="minorHAnsi"/>
          <w:b/>
          <w:color w:val="000000" w:themeColor="text1"/>
          <w:sz w:val="24"/>
          <w:szCs w:val="24"/>
          <w:lang w:val="en-GB"/>
        </w:rPr>
      </w:pPr>
    </w:p>
    <w:sectPr w:rsidR="008C3623" w:rsidRPr="008D3E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3FB"/>
    <w:multiLevelType w:val="multilevel"/>
    <w:tmpl w:val="727470BE"/>
    <w:lvl w:ilvl="0">
      <w:start w:val="1"/>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E2648A"/>
    <w:multiLevelType w:val="multilevel"/>
    <w:tmpl w:val="BCBE6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D7D01"/>
    <w:multiLevelType w:val="multilevel"/>
    <w:tmpl w:val="CBBA490A"/>
    <w:lvl w:ilvl="0">
      <w:start w:val="2"/>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A72194"/>
    <w:multiLevelType w:val="multilevel"/>
    <w:tmpl w:val="EC0AC58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C81A4A"/>
    <w:multiLevelType w:val="multilevel"/>
    <w:tmpl w:val="8410BF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4508FF"/>
    <w:multiLevelType w:val="multilevel"/>
    <w:tmpl w:val="443409EA"/>
    <w:lvl w:ilvl="0">
      <w:start w:val="1"/>
      <w:numFmt w:val="decimal"/>
      <w:lvlText w:val="%1"/>
      <w:lvlJc w:val="left"/>
      <w:pPr>
        <w:ind w:left="1050" w:hanging="1050"/>
      </w:pPr>
      <w:rPr>
        <w:rFonts w:eastAsia="Arial" w:hint="default"/>
        <w:b w:val="0"/>
        <w:i w:val="0"/>
      </w:rPr>
    </w:lvl>
    <w:lvl w:ilvl="1">
      <w:start w:val="1"/>
      <w:numFmt w:val="decimal"/>
      <w:lvlText w:val="%1.%2"/>
      <w:lvlJc w:val="left"/>
      <w:pPr>
        <w:ind w:left="1410" w:hanging="1050"/>
      </w:pPr>
      <w:rPr>
        <w:rFonts w:eastAsia="Arial" w:hint="default"/>
        <w:b w:val="0"/>
        <w:i w:val="0"/>
        <w:sz w:val="36"/>
        <w:szCs w:val="36"/>
      </w:rPr>
    </w:lvl>
    <w:lvl w:ilvl="2">
      <w:start w:val="1"/>
      <w:numFmt w:val="decimal"/>
      <w:lvlText w:val="%1.%2.%3"/>
      <w:lvlJc w:val="left"/>
      <w:pPr>
        <w:ind w:left="1800" w:hanging="1080"/>
      </w:pPr>
      <w:rPr>
        <w:rFonts w:eastAsia="Arial" w:hint="default"/>
        <w:b w:val="0"/>
        <w:i w:val="0"/>
      </w:rPr>
    </w:lvl>
    <w:lvl w:ilvl="3">
      <w:start w:val="1"/>
      <w:numFmt w:val="decimal"/>
      <w:lvlText w:val="%1.%2.%3.%4"/>
      <w:lvlJc w:val="left"/>
      <w:pPr>
        <w:ind w:left="2520" w:hanging="1440"/>
      </w:pPr>
      <w:rPr>
        <w:rFonts w:eastAsia="Arial" w:hint="default"/>
        <w:b w:val="0"/>
        <w:i w:val="0"/>
      </w:rPr>
    </w:lvl>
    <w:lvl w:ilvl="4">
      <w:start w:val="1"/>
      <w:numFmt w:val="decimal"/>
      <w:lvlText w:val="%1.%2.%3.%4.%5"/>
      <w:lvlJc w:val="left"/>
      <w:pPr>
        <w:ind w:left="3240" w:hanging="1800"/>
      </w:pPr>
      <w:rPr>
        <w:rFonts w:eastAsia="Arial" w:hint="default"/>
        <w:b w:val="0"/>
        <w:i w:val="0"/>
      </w:rPr>
    </w:lvl>
    <w:lvl w:ilvl="5">
      <w:start w:val="1"/>
      <w:numFmt w:val="decimal"/>
      <w:lvlText w:val="%1.%2.%3.%4.%5.%6"/>
      <w:lvlJc w:val="left"/>
      <w:pPr>
        <w:ind w:left="3960" w:hanging="2160"/>
      </w:pPr>
      <w:rPr>
        <w:rFonts w:eastAsia="Arial" w:hint="default"/>
        <w:b w:val="0"/>
        <w:i w:val="0"/>
      </w:rPr>
    </w:lvl>
    <w:lvl w:ilvl="6">
      <w:start w:val="1"/>
      <w:numFmt w:val="decimal"/>
      <w:lvlText w:val="%1.%2.%3.%4.%5.%6.%7"/>
      <w:lvlJc w:val="left"/>
      <w:pPr>
        <w:ind w:left="4680" w:hanging="2520"/>
      </w:pPr>
      <w:rPr>
        <w:rFonts w:eastAsia="Arial" w:hint="default"/>
        <w:b w:val="0"/>
        <w:i w:val="0"/>
      </w:rPr>
    </w:lvl>
    <w:lvl w:ilvl="7">
      <w:start w:val="1"/>
      <w:numFmt w:val="decimal"/>
      <w:lvlText w:val="%1.%2.%3.%4.%5.%6.%7.%8"/>
      <w:lvlJc w:val="left"/>
      <w:pPr>
        <w:ind w:left="5400" w:hanging="2880"/>
      </w:pPr>
      <w:rPr>
        <w:rFonts w:eastAsia="Arial" w:hint="default"/>
        <w:b w:val="0"/>
        <w:i w:val="0"/>
      </w:rPr>
    </w:lvl>
    <w:lvl w:ilvl="8">
      <w:start w:val="1"/>
      <w:numFmt w:val="decimal"/>
      <w:lvlText w:val="%1.%2.%3.%4.%5.%6.%7.%8.%9"/>
      <w:lvlJc w:val="left"/>
      <w:pPr>
        <w:ind w:left="6480" w:hanging="3600"/>
      </w:pPr>
      <w:rPr>
        <w:rFonts w:eastAsia="Arial" w:hint="default"/>
        <w:b w:val="0"/>
        <w:i w:val="0"/>
      </w:rPr>
    </w:lvl>
  </w:abstractNum>
  <w:abstractNum w:abstractNumId="6" w15:restartNumberingAfterBreak="0">
    <w:nsid w:val="1C6A5190"/>
    <w:multiLevelType w:val="hybridMultilevel"/>
    <w:tmpl w:val="29920F5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31345FA8"/>
    <w:multiLevelType w:val="multilevel"/>
    <w:tmpl w:val="E9C60B1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93E3BAF"/>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80C1B96"/>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CD5145E"/>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5E30C6B"/>
    <w:multiLevelType w:val="hybridMultilevel"/>
    <w:tmpl w:val="C0ECC962"/>
    <w:lvl w:ilvl="0" w:tplc="ECF27D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3A05F4"/>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52F6530"/>
    <w:multiLevelType w:val="multilevel"/>
    <w:tmpl w:val="5E7C3524"/>
    <w:lvl w:ilvl="0">
      <w:start w:val="1"/>
      <w:numFmt w:val="decimal"/>
      <w:lvlText w:val="%1"/>
      <w:lvlJc w:val="left"/>
      <w:pPr>
        <w:ind w:left="495" w:hanging="495"/>
      </w:pPr>
      <w:rPr>
        <w:rFonts w:eastAsia="SimSun" w:hint="default"/>
        <w:b/>
      </w:rPr>
    </w:lvl>
    <w:lvl w:ilvl="1">
      <w:start w:val="2"/>
      <w:numFmt w:val="decimal"/>
      <w:lvlText w:val="%1.%2"/>
      <w:lvlJc w:val="left"/>
      <w:pPr>
        <w:ind w:left="1440" w:hanging="720"/>
      </w:pPr>
      <w:rPr>
        <w:rFonts w:eastAsia="SimSun" w:hint="default"/>
        <w:b/>
      </w:rPr>
    </w:lvl>
    <w:lvl w:ilvl="2">
      <w:start w:val="1"/>
      <w:numFmt w:val="decimal"/>
      <w:lvlText w:val="%1.%2.%3"/>
      <w:lvlJc w:val="left"/>
      <w:pPr>
        <w:ind w:left="2520" w:hanging="1080"/>
      </w:pPr>
      <w:rPr>
        <w:rFonts w:eastAsia="SimSun" w:hint="default"/>
        <w:b/>
      </w:rPr>
    </w:lvl>
    <w:lvl w:ilvl="3">
      <w:start w:val="1"/>
      <w:numFmt w:val="decimal"/>
      <w:lvlText w:val="%1.%2.%3.%4"/>
      <w:lvlJc w:val="left"/>
      <w:pPr>
        <w:ind w:left="3600" w:hanging="1440"/>
      </w:pPr>
      <w:rPr>
        <w:rFonts w:eastAsia="SimSun" w:hint="default"/>
        <w:b/>
      </w:rPr>
    </w:lvl>
    <w:lvl w:ilvl="4">
      <w:start w:val="1"/>
      <w:numFmt w:val="decimal"/>
      <w:lvlText w:val="%1.%2.%3.%4.%5"/>
      <w:lvlJc w:val="left"/>
      <w:pPr>
        <w:ind w:left="4320" w:hanging="1440"/>
      </w:pPr>
      <w:rPr>
        <w:rFonts w:eastAsia="SimSun" w:hint="default"/>
        <w:b/>
      </w:rPr>
    </w:lvl>
    <w:lvl w:ilvl="5">
      <w:start w:val="1"/>
      <w:numFmt w:val="decimal"/>
      <w:lvlText w:val="%1.%2.%3.%4.%5.%6"/>
      <w:lvlJc w:val="left"/>
      <w:pPr>
        <w:ind w:left="5400" w:hanging="1800"/>
      </w:pPr>
      <w:rPr>
        <w:rFonts w:eastAsia="SimSun" w:hint="default"/>
        <w:b/>
      </w:rPr>
    </w:lvl>
    <w:lvl w:ilvl="6">
      <w:start w:val="1"/>
      <w:numFmt w:val="decimal"/>
      <w:lvlText w:val="%1.%2.%3.%4.%5.%6.%7"/>
      <w:lvlJc w:val="left"/>
      <w:pPr>
        <w:ind w:left="6480" w:hanging="2160"/>
      </w:pPr>
      <w:rPr>
        <w:rFonts w:eastAsia="SimSun" w:hint="default"/>
        <w:b/>
      </w:rPr>
    </w:lvl>
    <w:lvl w:ilvl="7">
      <w:start w:val="1"/>
      <w:numFmt w:val="decimal"/>
      <w:lvlText w:val="%1.%2.%3.%4.%5.%6.%7.%8"/>
      <w:lvlJc w:val="left"/>
      <w:pPr>
        <w:ind w:left="7560" w:hanging="2520"/>
      </w:pPr>
      <w:rPr>
        <w:rFonts w:eastAsia="SimSun" w:hint="default"/>
        <w:b/>
      </w:rPr>
    </w:lvl>
    <w:lvl w:ilvl="8">
      <w:start w:val="1"/>
      <w:numFmt w:val="decimal"/>
      <w:lvlText w:val="%1.%2.%3.%4.%5.%6.%7.%8.%9"/>
      <w:lvlJc w:val="left"/>
      <w:pPr>
        <w:ind w:left="8640" w:hanging="2880"/>
      </w:pPr>
      <w:rPr>
        <w:rFonts w:eastAsia="SimSun" w:hint="default"/>
        <w:b/>
      </w:rPr>
    </w:lvl>
  </w:abstractNum>
  <w:num w:numId="1">
    <w:abstractNumId w:val="0"/>
  </w:num>
  <w:num w:numId="2">
    <w:abstractNumId w:val="2"/>
  </w:num>
  <w:num w:numId="3">
    <w:abstractNumId w:val="8"/>
  </w:num>
  <w:num w:numId="4">
    <w:abstractNumId w:val="12"/>
  </w:num>
  <w:num w:numId="5">
    <w:abstractNumId w:val="1"/>
  </w:num>
  <w:num w:numId="6">
    <w:abstractNumId w:val="4"/>
  </w:num>
  <w:num w:numId="7">
    <w:abstractNumId w:val="11"/>
  </w:num>
  <w:num w:numId="8">
    <w:abstractNumId w:val="5"/>
  </w:num>
  <w:num w:numId="9">
    <w:abstractNumId w:val="13"/>
  </w:num>
  <w:num w:numId="10">
    <w:abstractNumId w:val="10"/>
  </w:num>
  <w:num w:numId="11">
    <w:abstractNumId w:val="3"/>
  </w:num>
  <w:num w:numId="12">
    <w:abstractNumId w:val="9"/>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1A"/>
    <w:rsid w:val="000A0D8B"/>
    <w:rsid w:val="00110E88"/>
    <w:rsid w:val="001821B6"/>
    <w:rsid w:val="001B74D7"/>
    <w:rsid w:val="00287EDB"/>
    <w:rsid w:val="002920B5"/>
    <w:rsid w:val="00295647"/>
    <w:rsid w:val="00394C32"/>
    <w:rsid w:val="003C786A"/>
    <w:rsid w:val="003D293A"/>
    <w:rsid w:val="003F5038"/>
    <w:rsid w:val="0045575A"/>
    <w:rsid w:val="0047625D"/>
    <w:rsid w:val="00552352"/>
    <w:rsid w:val="005C1435"/>
    <w:rsid w:val="0063303D"/>
    <w:rsid w:val="0068348B"/>
    <w:rsid w:val="006B1289"/>
    <w:rsid w:val="006D26D6"/>
    <w:rsid w:val="00787D98"/>
    <w:rsid w:val="00835D8C"/>
    <w:rsid w:val="008A3D7D"/>
    <w:rsid w:val="008C3623"/>
    <w:rsid w:val="008D3EFB"/>
    <w:rsid w:val="00967B38"/>
    <w:rsid w:val="009C3E7B"/>
    <w:rsid w:val="00A46078"/>
    <w:rsid w:val="00B22BDE"/>
    <w:rsid w:val="00B44173"/>
    <w:rsid w:val="00B60A38"/>
    <w:rsid w:val="00BD3B12"/>
    <w:rsid w:val="00C40059"/>
    <w:rsid w:val="00CB4CD4"/>
    <w:rsid w:val="00CD19F8"/>
    <w:rsid w:val="00CD7F82"/>
    <w:rsid w:val="00DA34EF"/>
    <w:rsid w:val="00E45E8F"/>
    <w:rsid w:val="00E7101E"/>
    <w:rsid w:val="00E770BE"/>
    <w:rsid w:val="00F10F1A"/>
    <w:rsid w:val="00FE6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D7D8"/>
  <w15:chartTrackingRefBased/>
  <w15:docId w15:val="{68423B16-185F-43B7-91D0-E318B200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F10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A46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10F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10F1A"/>
    <w:rPr>
      <w:color w:val="0000FF"/>
      <w:u w:val="single"/>
    </w:rPr>
  </w:style>
  <w:style w:type="character" w:styleId="Enfasigrassetto">
    <w:name w:val="Strong"/>
    <w:basedOn w:val="Carpredefinitoparagrafo"/>
    <w:uiPriority w:val="22"/>
    <w:qFormat/>
    <w:rsid w:val="00F10F1A"/>
    <w:rPr>
      <w:b/>
      <w:bCs/>
    </w:rPr>
  </w:style>
  <w:style w:type="character" w:styleId="Enfasicorsivo">
    <w:name w:val="Emphasis"/>
    <w:basedOn w:val="Carpredefinitoparagrafo"/>
    <w:uiPriority w:val="20"/>
    <w:qFormat/>
    <w:rsid w:val="00F10F1A"/>
    <w:rPr>
      <w:i/>
      <w:iCs/>
    </w:rPr>
  </w:style>
  <w:style w:type="character" w:customStyle="1" w:styleId="Titolo1Carattere">
    <w:name w:val="Titolo 1 Carattere"/>
    <w:basedOn w:val="Carpredefinitoparagrafo"/>
    <w:link w:val="Titolo1"/>
    <w:uiPriority w:val="9"/>
    <w:rsid w:val="00F10F1A"/>
    <w:rPr>
      <w:rFonts w:ascii="Times New Roman" w:eastAsia="Times New Roman" w:hAnsi="Times New Roman" w:cs="Times New Roman"/>
      <w:b/>
      <w:bCs/>
      <w:kern w:val="36"/>
      <w:sz w:val="48"/>
      <w:szCs w:val="48"/>
      <w:lang w:eastAsia="it-IT"/>
    </w:rPr>
  </w:style>
  <w:style w:type="paragraph" w:customStyle="1" w:styleId="Standard">
    <w:name w:val="Standard"/>
    <w:rsid w:val="003C786A"/>
    <w:pPr>
      <w:widowControl w:val="0"/>
      <w:suppressAutoHyphens/>
      <w:autoSpaceDN w:val="0"/>
      <w:spacing w:after="0" w:line="240" w:lineRule="auto"/>
      <w:textAlignment w:val="baseline"/>
    </w:pPr>
    <w:rPr>
      <w:rFonts w:ascii="Times New Roman" w:eastAsia="SimSun" w:hAnsi="Times New Roman" w:cs="Arial Unicode MS"/>
      <w:kern w:val="3"/>
      <w:sz w:val="24"/>
      <w:szCs w:val="24"/>
      <w:lang w:eastAsia="zh-CN" w:bidi="hi-IN"/>
    </w:rPr>
  </w:style>
  <w:style w:type="paragraph" w:customStyle="1" w:styleId="Default">
    <w:name w:val="Default"/>
    <w:rsid w:val="003C786A"/>
    <w:pPr>
      <w:autoSpaceDE w:val="0"/>
      <w:autoSpaceDN w:val="0"/>
      <w:adjustRightInd w:val="0"/>
      <w:spacing w:after="0" w:line="240" w:lineRule="auto"/>
    </w:pPr>
    <w:rPr>
      <w:rFonts w:ascii="Times New Roman" w:hAnsi="Times New Roman" w:cs="Times New Roman"/>
      <w:color w:val="000000"/>
      <w:sz w:val="24"/>
      <w:szCs w:val="24"/>
    </w:rPr>
  </w:style>
  <w:style w:type="paragraph" w:styleId="Paragrafoelenco">
    <w:name w:val="List Paragraph"/>
    <w:basedOn w:val="Normale"/>
    <w:uiPriority w:val="34"/>
    <w:qFormat/>
    <w:rsid w:val="006B1289"/>
    <w:pPr>
      <w:ind w:left="720"/>
      <w:contextualSpacing/>
    </w:pPr>
  </w:style>
  <w:style w:type="character" w:customStyle="1" w:styleId="mi">
    <w:name w:val="mi"/>
    <w:basedOn w:val="Carpredefinitoparagrafo"/>
    <w:rsid w:val="00E770BE"/>
  </w:style>
  <w:style w:type="character" w:customStyle="1" w:styleId="mo">
    <w:name w:val="mo"/>
    <w:basedOn w:val="Carpredefinitoparagrafo"/>
    <w:rsid w:val="00E770BE"/>
  </w:style>
  <w:style w:type="character" w:customStyle="1" w:styleId="mn">
    <w:name w:val="mn"/>
    <w:basedOn w:val="Carpredefinitoparagrafo"/>
    <w:rsid w:val="00E770BE"/>
  </w:style>
  <w:style w:type="character" w:customStyle="1" w:styleId="st">
    <w:name w:val="st"/>
    <w:basedOn w:val="Carpredefinitoparagrafo"/>
    <w:rsid w:val="00394C32"/>
  </w:style>
  <w:style w:type="paragraph" w:styleId="Testofumetto">
    <w:name w:val="Balloon Text"/>
    <w:basedOn w:val="Normale"/>
    <w:link w:val="TestofumettoCarattere"/>
    <w:uiPriority w:val="99"/>
    <w:semiHidden/>
    <w:unhideWhenUsed/>
    <w:rsid w:val="006D26D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D26D6"/>
    <w:rPr>
      <w:rFonts w:ascii="Segoe UI" w:hAnsi="Segoe UI" w:cs="Segoe UI"/>
      <w:sz w:val="18"/>
      <w:szCs w:val="18"/>
    </w:rPr>
  </w:style>
  <w:style w:type="paragraph" w:styleId="Titolosommario">
    <w:name w:val="TOC Heading"/>
    <w:basedOn w:val="Titolo1"/>
    <w:next w:val="Normale"/>
    <w:uiPriority w:val="39"/>
    <w:unhideWhenUsed/>
    <w:qFormat/>
    <w:rsid w:val="00A460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Sommario2">
    <w:name w:val="toc 2"/>
    <w:basedOn w:val="Normale"/>
    <w:next w:val="Normale"/>
    <w:autoRedefine/>
    <w:uiPriority w:val="39"/>
    <w:unhideWhenUsed/>
    <w:rsid w:val="00A46078"/>
    <w:pPr>
      <w:spacing w:after="100" w:line="259" w:lineRule="auto"/>
      <w:ind w:left="220"/>
    </w:pPr>
    <w:rPr>
      <w:rFonts w:eastAsiaTheme="minorEastAsia" w:cs="Times New Roman"/>
      <w:lang w:val="en-US"/>
    </w:rPr>
  </w:style>
  <w:style w:type="paragraph" w:styleId="Sommario1">
    <w:name w:val="toc 1"/>
    <w:basedOn w:val="Normale"/>
    <w:next w:val="Normale"/>
    <w:autoRedefine/>
    <w:uiPriority w:val="39"/>
    <w:unhideWhenUsed/>
    <w:rsid w:val="00A46078"/>
    <w:pPr>
      <w:spacing w:after="100" w:line="259" w:lineRule="auto"/>
    </w:pPr>
    <w:rPr>
      <w:rFonts w:eastAsiaTheme="minorEastAsia" w:cs="Times New Roman"/>
      <w:lang w:val="en-US"/>
    </w:rPr>
  </w:style>
  <w:style w:type="paragraph" w:styleId="Sommario3">
    <w:name w:val="toc 3"/>
    <w:basedOn w:val="Normale"/>
    <w:next w:val="Normale"/>
    <w:autoRedefine/>
    <w:uiPriority w:val="39"/>
    <w:unhideWhenUsed/>
    <w:rsid w:val="00A46078"/>
    <w:pPr>
      <w:spacing w:after="100" w:line="259" w:lineRule="auto"/>
      <w:ind w:left="440"/>
    </w:pPr>
    <w:rPr>
      <w:rFonts w:eastAsiaTheme="minorEastAsia" w:cs="Times New Roman"/>
      <w:lang w:val="en-US"/>
    </w:rPr>
  </w:style>
  <w:style w:type="character" w:customStyle="1" w:styleId="Titolo2Carattere">
    <w:name w:val="Titolo 2 Carattere"/>
    <w:basedOn w:val="Carpredefinitoparagrafo"/>
    <w:link w:val="Titolo2"/>
    <w:uiPriority w:val="9"/>
    <w:rsid w:val="00A4607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7102">
      <w:bodyDiv w:val="1"/>
      <w:marLeft w:val="0"/>
      <w:marRight w:val="0"/>
      <w:marTop w:val="0"/>
      <w:marBottom w:val="0"/>
      <w:divBdr>
        <w:top w:val="none" w:sz="0" w:space="0" w:color="auto"/>
        <w:left w:val="none" w:sz="0" w:space="0" w:color="auto"/>
        <w:bottom w:val="none" w:sz="0" w:space="0" w:color="auto"/>
        <w:right w:val="none" w:sz="0" w:space="0" w:color="auto"/>
      </w:divBdr>
      <w:divsChild>
        <w:div w:id="759563191">
          <w:marLeft w:val="0"/>
          <w:marRight w:val="0"/>
          <w:marTop w:val="0"/>
          <w:marBottom w:val="0"/>
          <w:divBdr>
            <w:top w:val="none" w:sz="0" w:space="0" w:color="auto"/>
            <w:left w:val="none" w:sz="0" w:space="0" w:color="auto"/>
            <w:bottom w:val="none" w:sz="0" w:space="0" w:color="auto"/>
            <w:right w:val="none" w:sz="0" w:space="0" w:color="auto"/>
          </w:divBdr>
        </w:div>
        <w:div w:id="2076849412">
          <w:marLeft w:val="0"/>
          <w:marRight w:val="0"/>
          <w:marTop w:val="0"/>
          <w:marBottom w:val="0"/>
          <w:divBdr>
            <w:top w:val="none" w:sz="0" w:space="0" w:color="auto"/>
            <w:left w:val="none" w:sz="0" w:space="0" w:color="auto"/>
            <w:bottom w:val="none" w:sz="0" w:space="0" w:color="auto"/>
            <w:right w:val="none" w:sz="0" w:space="0" w:color="auto"/>
          </w:divBdr>
        </w:div>
      </w:divsChild>
    </w:div>
    <w:div w:id="317076664">
      <w:bodyDiv w:val="1"/>
      <w:marLeft w:val="0"/>
      <w:marRight w:val="0"/>
      <w:marTop w:val="0"/>
      <w:marBottom w:val="0"/>
      <w:divBdr>
        <w:top w:val="none" w:sz="0" w:space="0" w:color="auto"/>
        <w:left w:val="none" w:sz="0" w:space="0" w:color="auto"/>
        <w:bottom w:val="none" w:sz="0" w:space="0" w:color="auto"/>
        <w:right w:val="none" w:sz="0" w:space="0" w:color="auto"/>
      </w:divBdr>
    </w:div>
    <w:div w:id="822506550">
      <w:bodyDiv w:val="1"/>
      <w:marLeft w:val="0"/>
      <w:marRight w:val="0"/>
      <w:marTop w:val="0"/>
      <w:marBottom w:val="0"/>
      <w:divBdr>
        <w:top w:val="none" w:sz="0" w:space="0" w:color="auto"/>
        <w:left w:val="none" w:sz="0" w:space="0" w:color="auto"/>
        <w:bottom w:val="none" w:sz="0" w:space="0" w:color="auto"/>
        <w:right w:val="none" w:sz="0" w:space="0" w:color="auto"/>
      </w:divBdr>
    </w:div>
    <w:div w:id="925646866">
      <w:bodyDiv w:val="1"/>
      <w:marLeft w:val="0"/>
      <w:marRight w:val="0"/>
      <w:marTop w:val="0"/>
      <w:marBottom w:val="0"/>
      <w:divBdr>
        <w:top w:val="none" w:sz="0" w:space="0" w:color="auto"/>
        <w:left w:val="none" w:sz="0" w:space="0" w:color="auto"/>
        <w:bottom w:val="none" w:sz="0" w:space="0" w:color="auto"/>
        <w:right w:val="none" w:sz="0" w:space="0" w:color="auto"/>
      </w:divBdr>
    </w:div>
    <w:div w:id="1271429421">
      <w:bodyDiv w:val="1"/>
      <w:marLeft w:val="0"/>
      <w:marRight w:val="0"/>
      <w:marTop w:val="0"/>
      <w:marBottom w:val="0"/>
      <w:divBdr>
        <w:top w:val="none" w:sz="0" w:space="0" w:color="auto"/>
        <w:left w:val="none" w:sz="0" w:space="0" w:color="auto"/>
        <w:bottom w:val="none" w:sz="0" w:space="0" w:color="auto"/>
        <w:right w:val="none" w:sz="0" w:space="0" w:color="auto"/>
      </w:divBdr>
    </w:div>
    <w:div w:id="14842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ternative_currency" TargetMode="External"/><Relationship Id="rId13" Type="http://schemas.openxmlformats.org/officeDocument/2006/relationships/hyperlink" Target="https://en.wikipedia.org/wiki/Bitcoin" TargetMode="External"/><Relationship Id="rId18" Type="http://schemas.openxmlformats.org/officeDocument/2006/relationships/hyperlink" Target="https://en.wikipedia.org/wiki/Cryptographic_hash_func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inmarketcap.com" TargetMode="External"/><Relationship Id="rId7" Type="http://schemas.openxmlformats.org/officeDocument/2006/relationships/hyperlink" Target="https://en.wikipedia.org/wiki/Virtual_currency" TargetMode="External"/><Relationship Id="rId12" Type="http://schemas.openxmlformats.org/officeDocument/2006/relationships/hyperlink" Target="https://en.wikipedia.org/wiki/Blockchain" TargetMode="External"/><Relationship Id="rId17" Type="http://schemas.openxmlformats.org/officeDocument/2006/relationships/hyperlink" Target="https://en.wikipedia.org/wiki/Cryptograph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ecord_(computer_science)" TargetMode="External"/><Relationship Id="rId20" Type="http://schemas.openxmlformats.org/officeDocument/2006/relationships/hyperlink" Target="http://www.telegraph.co.uk/technology/2018/01/22/telecoms-minnows-shares-rise-130pc-adding-blockchain-name/" TargetMode="External"/><Relationship Id="rId1" Type="http://schemas.openxmlformats.org/officeDocument/2006/relationships/customXml" Target="../customXml/item1.xml"/><Relationship Id="rId6" Type="http://schemas.openxmlformats.org/officeDocument/2006/relationships/hyperlink" Target="https://en.wikipedia.org/wiki/Digital_currency" TargetMode="External"/><Relationship Id="rId11" Type="http://schemas.openxmlformats.org/officeDocument/2006/relationships/hyperlink" Target="https://en.wikipedia.org/wiki/Distributed_ledger" TargetMode="External"/><Relationship Id="rId24" Type="http://schemas.openxmlformats.org/officeDocument/2006/relationships/hyperlink" Target="http://www.businessinsider.com/bitcoin-price-movement-explained-by-one-equation-fundstrat-tom-lee-metcalf-law-network-effect-2017-10" TargetMode="External"/><Relationship Id="rId5" Type="http://schemas.openxmlformats.org/officeDocument/2006/relationships/webSettings" Target="webSettings.xml"/><Relationship Id="rId15" Type="http://schemas.openxmlformats.org/officeDocument/2006/relationships/hyperlink" Target="https://en.wikipedia.org/wiki/Blockchain" TargetMode="External"/><Relationship Id="rId23" Type="http://schemas.openxmlformats.org/officeDocument/2006/relationships/hyperlink" Target="https://en.wikipedia.org/wiki/Supply_and_demand" TargetMode="External"/><Relationship Id="rId10" Type="http://schemas.openxmlformats.org/officeDocument/2006/relationships/hyperlink" Target="https://en.wikipedia.org/wiki/Central_bank" TargetMode="External"/><Relationship Id="rId19" Type="http://schemas.openxmlformats.org/officeDocument/2006/relationships/hyperlink" Target="https://en.wikipedia.org/wiki/Trusted_timestamping" TargetMode="External"/><Relationship Id="rId4" Type="http://schemas.openxmlformats.org/officeDocument/2006/relationships/settings" Target="settings.xml"/><Relationship Id="rId9" Type="http://schemas.openxmlformats.org/officeDocument/2006/relationships/hyperlink" Target="https://en.wikipedia.org/wiki/Electronic_money" TargetMode="External"/><Relationship Id="rId14" Type="http://schemas.openxmlformats.org/officeDocument/2006/relationships/hyperlink" Target="https://en.wikipedia.org/wiki/Decentralization" TargetMode="External"/><Relationship Id="rId22" Type="http://schemas.openxmlformats.org/officeDocument/2006/relationships/hyperlink" Target="https://en.wikipedia.org/wiki/Supply_and_deman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9043D-261F-4236-A6C3-5F0BF02A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1503</Words>
  <Characters>8570</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dc:creator>
  <cp:keywords/>
  <dc:description/>
  <cp:lastModifiedBy>Fabio G</cp:lastModifiedBy>
  <cp:revision>20</cp:revision>
  <dcterms:created xsi:type="dcterms:W3CDTF">2018-05-28T13:22:00Z</dcterms:created>
  <dcterms:modified xsi:type="dcterms:W3CDTF">2018-06-07T15:00:00Z</dcterms:modified>
</cp:coreProperties>
</file>