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jc w:val="center"/>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i w:val="0"/>
          <w:iCs w:val="0"/>
          <w:color w:val="1b4f72"/>
          <w:sz w:val="56"/>
          <w:szCs w:val="56"/>
          <w:rtl w:val="0"/>
        </w:rPr>
        <w:t xml:space="preserve">PLANO DE NEGÓCIO</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0"/>
          <w:bCs w:val="0"/>
          <w:i w:val="0"/>
          <w:iCs w:val="0"/>
          <w:color w:val="2e86c1"/>
          <w:sz w:val="32"/>
          <w:szCs w:val="32"/>
          <w:rtl w:val="0"/>
        </w:rPr>
        <w:t xml:space="preserve">Plataforma Agregadora de IA Multi-Modelo</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Arial" w:cs="Arial" w:eastAsia="Arial" w:hAnsi="Arial"/>
          <w:b w:val="0"/>
          <w:bCs w:val="0"/>
          <w:i w:val="1"/>
          <w:iCs w:val="1"/>
          <w:color w:val="5d6d7e"/>
          <w:sz w:val="24"/>
          <w:szCs w:val="24"/>
          <w:rtl w:val="0"/>
        </w:rPr>
        <w:t xml:space="preserve">Múltiplas Inteligências Artificiais por Uma Única Assinatura</w:t>
      </w:r>
      <w:r w:rsidDel="00000000" w:rsidR="00000000" w:rsidRPr="00000000">
        <w:rPr>
          <w:rtl w:val="0"/>
        </w:rPr>
      </w:r>
    </w:p>
    <w:p w:rsidR="00000000" w:rsidDel="00000000" w:rsidP="00000000" w:rsidRDefault="00000000" w:rsidRPr="00000000" w14:paraId="00000005">
      <w:pPr>
        <w:pBdr>
          <w:bottom w:color="1b4f72" w:space="1" w:sz="4" w:val="single"/>
        </w:pBdr>
        <w:spacing w:after="200" w:before="200" w:lineRule="auto"/>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b w:val="1"/>
          <w:bCs w:val="1"/>
          <w:i w:val="0"/>
          <w:iCs w:val="0"/>
          <w:color w:val="1b4f72"/>
          <w:sz w:val="24"/>
          <w:szCs w:val="24"/>
          <w:rtl w:val="0"/>
        </w:rPr>
        <w:t xml:space="preserve">Modelo de Precificação:</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b w:val="1"/>
          <w:bCs w:val="1"/>
          <w:i w:val="0"/>
          <w:iCs w:val="0"/>
          <w:color w:val="27ae60"/>
          <w:sz w:val="28"/>
          <w:szCs w:val="28"/>
          <w:rtl w:val="0"/>
        </w:rPr>
        <w:t xml:space="preserve">R$ 99/mês  |  R$ 1.000/ano (economia de 16%)</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rFonts w:ascii="Arial" w:cs="Arial" w:eastAsia="Arial" w:hAnsi="Arial"/>
          <w:b w:val="0"/>
          <w:bCs w:val="0"/>
          <w:i w:val="0"/>
          <w:iCs w:val="0"/>
          <w:color w:val="7f8c8d"/>
          <w:sz w:val="20"/>
          <w:szCs w:val="20"/>
          <w:rtl w:val="0"/>
        </w:rPr>
        <w:t xml:space="preserve">Março 2026  |  Versão 1.0  |  Confidencial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60" w:before="360" w:lineRule="auto"/>
        <w:rPr/>
      </w:pPr>
      <w:r w:rsidDel="00000000" w:rsidR="00000000" w:rsidRPr="00000000">
        <w:rPr>
          <w:rFonts w:ascii="Arial" w:cs="Arial" w:eastAsia="Arial" w:hAnsi="Arial"/>
          <w:b w:val="1"/>
          <w:bCs w:val="1"/>
          <w:i w:val="0"/>
          <w:iCs w:val="0"/>
          <w:color w:val="333333"/>
          <w:sz w:val="22"/>
          <w:szCs w:val="22"/>
          <w:rtl w:val="0"/>
        </w:rPr>
        <w:t xml:space="preserve">1. SUMÁRIO EXECUTIVO</w:t>
      </w:r>
      <w:r w:rsidDel="00000000" w:rsidR="00000000" w:rsidRPr="00000000">
        <w:rPr>
          <w:rtl w:val="0"/>
        </w:rPr>
      </w:r>
    </w:p>
    <w:p w:rsidR="00000000" w:rsidDel="00000000" w:rsidP="00000000" w:rsidRDefault="00000000" w:rsidRPr="00000000" w14:paraId="0000000B">
      <w:pPr>
        <w:spacing w:after="120" w:lineRule="auto"/>
        <w:jc w:val="both"/>
        <w:rPr/>
      </w:pPr>
      <w:r w:rsidDel="00000000" w:rsidR="00000000" w:rsidRPr="00000000">
        <w:rPr>
          <w:rFonts w:ascii="Arial" w:cs="Arial" w:eastAsia="Arial" w:hAnsi="Arial"/>
          <w:b w:val="0"/>
          <w:bCs w:val="0"/>
          <w:i w:val="0"/>
          <w:iCs w:val="0"/>
          <w:color w:val="333333"/>
          <w:sz w:val="22"/>
          <w:szCs w:val="22"/>
          <w:rtl w:val="0"/>
        </w:rPr>
        <w:t xml:space="preserve">Este plano detalha a criação de uma plataforma agregadora de Inteligência Artificial que oferece acesso a mais de 30 modelos de IA (texto, imagem, áudio e vídeo) por uma assinatura única de R$ 99/mês ou R$ 1.000/ano. O modelo de negócio é baseado em arbitragem de custos entre modelos caros e baratos, roteamento inteligente de requisições, e monetização da diferença entre o preço fixo da assinatura e o custo variável real de API por usuário.</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i w:val="0"/>
                <w:iCs w:val="0"/>
                <w:color w:val="ffffff"/>
                <w:sz w:val="20"/>
                <w:szCs w:val="20"/>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i w:val="0"/>
                <w:iCs w:val="0"/>
                <w:color w:val="ffffff"/>
                <w:sz w:val="20"/>
                <w:szCs w:val="20"/>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0"/>
                <w:bCs w:val="0"/>
                <w:i w:val="0"/>
                <w:iCs w:val="0"/>
                <w:color w:val="333333"/>
                <w:sz w:val="20"/>
                <w:szCs w:val="20"/>
                <w:rtl w:val="0"/>
              </w:rPr>
              <w:t xml:space="preserve">Investimento inicial necessário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0"/>
                <w:bCs w:val="0"/>
                <w:i w:val="0"/>
                <w:iCs w:val="0"/>
                <w:color w:val="333333"/>
                <w:sz w:val="20"/>
                <w:szCs w:val="20"/>
                <w:rtl w:val="0"/>
              </w:rPr>
              <w:t xml:space="preserve">Break-even (ponto de equilíbrio)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i w:val="0"/>
                <w:iCs w:val="0"/>
                <w:color w:val="333333"/>
                <w:sz w:val="20"/>
                <w:szCs w:val="20"/>
                <w:rtl w:val="0"/>
              </w:rPr>
              <w:t xml:space="preserve">Mês 8 (~850 assinantes pagos)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0"/>
                <w:bCs w:val="0"/>
                <w:i w:val="0"/>
                <w:iCs w:val="0"/>
                <w:color w:val="333333"/>
                <w:sz w:val="20"/>
                <w:szCs w:val="20"/>
                <w:rtl w:val="0"/>
              </w:rPr>
              <w:t xml:space="preserve">Receita mensal projetada (Ano 1, mês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R$ 297.000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0"/>
                <w:bCs w:val="0"/>
                <w:i w:val="0"/>
                <w:iCs w:val="0"/>
                <w:color w:val="333333"/>
                <w:sz w:val="20"/>
                <w:szCs w:val="20"/>
                <w:rtl w:val="0"/>
              </w:rPr>
              <w:t xml:space="preserve">Receita anual projetada (Ano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R$ 6.120.000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0"/>
                <w:bCs w:val="0"/>
                <w:i w:val="0"/>
                <w:iCs w:val="0"/>
                <w:color w:val="333333"/>
                <w:sz w:val="20"/>
                <w:szCs w:val="20"/>
                <w:rtl w:val="0"/>
              </w:rPr>
              <w:t xml:space="preserve">Margem bruta alvo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i w:val="0"/>
                <w:iCs w:val="0"/>
                <w:color w:val="333333"/>
                <w:sz w:val="20"/>
                <w:szCs w:val="20"/>
                <w:rtl w:val="0"/>
              </w:rPr>
              <w:t xml:space="preserve">52% a 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0"/>
                <w:bCs w:val="0"/>
                <w:i w:val="0"/>
                <w:iCs w:val="0"/>
                <w:color w:val="333333"/>
                <w:sz w:val="20"/>
                <w:szCs w:val="20"/>
                <w:rtl w:val="0"/>
              </w:rPr>
              <w:t xml:space="preserve">Custo médio por usuário/mês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R$ 12,80 a R$ 18,50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i w:val="0"/>
                <w:iCs w:val="0"/>
                <w:color w:val="333333"/>
                <w:sz w:val="20"/>
                <w:szCs w:val="20"/>
                <w:rtl w:val="0"/>
              </w:rPr>
              <w:t xml:space="preserve">LTV estimado (lifetime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i w:val="0"/>
                <w:iCs w:val="0"/>
                <w:color w:val="333333"/>
                <w:sz w:val="20"/>
                <w:szCs w:val="20"/>
                <w:rtl w:val="0"/>
              </w:rPr>
              <w:t xml:space="preserve">R$ 792 (mensal) / R$ 1.920 (anual)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i w:val="0"/>
                <w:iCs w:val="0"/>
                <w:color w:val="333333"/>
                <w:sz w:val="20"/>
                <w:szCs w:val="20"/>
                <w:rtl w:val="0"/>
              </w:rPr>
              <w:t xml:space="preserve">CAC alvo (custo de aquisição)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R$ 45 a R$ 80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0"/>
                <w:bCs w:val="0"/>
                <w:i w:val="0"/>
                <w:iCs w:val="0"/>
                <w:color w:val="333333"/>
                <w:sz w:val="20"/>
                <w:szCs w:val="20"/>
                <w:rtl w:val="0"/>
              </w:rPr>
              <w:t xml:space="preserve">Ratio LTV:CAC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i w:val="0"/>
                <w:iCs w:val="0"/>
                <w:color w:val="333333"/>
                <w:sz w:val="20"/>
                <w:szCs w:val="20"/>
                <w:rtl w:val="0"/>
              </w:rPr>
              <w:t xml:space="preserve">10:1 a 17:1</w:t>
            </w:r>
            <w:r w:rsidDel="00000000" w:rsidR="00000000" w:rsidRPr="00000000">
              <w:rPr>
                <w:rtl w:val="0"/>
              </w:rPr>
            </w:r>
          </w:p>
        </w:tc>
      </w:tr>
    </w:tbl>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spacing w:after="120" w:lineRule="auto"/>
        <w:jc w:val="both"/>
        <w:rPr/>
      </w:pPr>
      <w:r w:rsidDel="00000000" w:rsidR="00000000" w:rsidRPr="00000000">
        <w:rPr>
          <w:rFonts w:ascii="Arial" w:cs="Arial" w:eastAsia="Arial" w:hAnsi="Arial"/>
          <w:b w:val="1"/>
          <w:bCs w:val="1"/>
          <w:i w:val="0"/>
          <w:iCs w:val="0"/>
          <w:color w:val="333333"/>
          <w:sz w:val="22"/>
          <w:szCs w:val="22"/>
          <w:rtl w:val="0"/>
        </w:rPr>
        <w:t xml:space="preserve">Proposta de valor central: </w:t>
      </w:r>
      <w:r w:rsidDel="00000000" w:rsidR="00000000" w:rsidRPr="00000000">
        <w:rPr>
          <w:rFonts w:ascii="Arial" w:cs="Arial" w:eastAsia="Arial" w:hAnsi="Arial"/>
          <w:b w:val="0"/>
          <w:bCs w:val="0"/>
          <w:i w:val="0"/>
          <w:iCs w:val="0"/>
          <w:color w:val="333333"/>
          <w:sz w:val="22"/>
          <w:szCs w:val="22"/>
          <w:rtl w:val="0"/>
        </w:rPr>
        <w:t xml:space="preserve">Eliminar a necessidade de múltiplas assinaturas em dólar (ChatGPT US$20 + Claude US$20 + Midjourney US$10 = US$50/mês ≈ R$300/mês) oferecendo tudo por R$99/mês em reais, com pagamento via Pix, boleto e cartão.</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160" w:before="360" w:lineRule="auto"/>
        <w:rPr/>
      </w:pPr>
      <w:r w:rsidDel="00000000" w:rsidR="00000000" w:rsidRPr="00000000">
        <w:rPr>
          <w:rFonts w:ascii="Arial" w:cs="Arial" w:eastAsia="Arial" w:hAnsi="Arial"/>
          <w:b w:val="1"/>
          <w:bCs w:val="1"/>
          <w:i w:val="0"/>
          <w:iCs w:val="0"/>
          <w:color w:val="333333"/>
          <w:sz w:val="22"/>
          <w:szCs w:val="22"/>
          <w:rtl w:val="0"/>
        </w:rPr>
        <w:t xml:space="preserve">2. MODELO DE NEGÓCIO DETALHADO</w:t>
      </w:r>
      <w:r w:rsidDel="00000000" w:rsidR="00000000" w:rsidRPr="00000000">
        <w:rPr>
          <w:rtl w:val="0"/>
        </w:rPr>
      </w:r>
    </w:p>
    <w:p w:rsidR="00000000" w:rsidDel="00000000" w:rsidP="00000000" w:rsidRDefault="00000000" w:rsidRPr="00000000" w14:paraId="00000025">
      <w:pPr>
        <w:pStyle w:val="Heading2"/>
        <w:spacing w:after="160" w:before="240" w:lineRule="auto"/>
        <w:rPr/>
      </w:pPr>
      <w:r w:rsidDel="00000000" w:rsidR="00000000" w:rsidRPr="00000000">
        <w:rPr>
          <w:rFonts w:ascii="Arial" w:cs="Arial" w:eastAsia="Arial" w:hAnsi="Arial"/>
          <w:b w:val="1"/>
          <w:bCs w:val="1"/>
          <w:i w:val="0"/>
          <w:iCs w:val="0"/>
          <w:color w:val="333333"/>
          <w:sz w:val="22"/>
          <w:szCs w:val="22"/>
          <w:rtl w:val="0"/>
        </w:rPr>
        <w:t xml:space="preserve">2.1 Como Funciona a Operação</w:t>
      </w:r>
      <w:r w:rsidDel="00000000" w:rsidR="00000000" w:rsidRPr="00000000">
        <w:rPr>
          <w:rtl w:val="0"/>
        </w:rPr>
      </w:r>
    </w:p>
    <w:p w:rsidR="00000000" w:rsidDel="00000000" w:rsidP="00000000" w:rsidRDefault="00000000" w:rsidRPr="00000000" w14:paraId="00000026">
      <w:pPr>
        <w:spacing w:after="120" w:lineRule="auto"/>
        <w:jc w:val="both"/>
        <w:rPr/>
      </w:pPr>
      <w:r w:rsidDel="00000000" w:rsidR="00000000" w:rsidRPr="00000000">
        <w:rPr>
          <w:rFonts w:ascii="Arial" w:cs="Arial" w:eastAsia="Arial" w:hAnsi="Arial"/>
          <w:b w:val="0"/>
          <w:bCs w:val="0"/>
          <w:i w:val="0"/>
          <w:iCs w:val="0"/>
          <w:color w:val="333333"/>
          <w:sz w:val="22"/>
          <w:szCs w:val="22"/>
          <w:rtl w:val="0"/>
        </w:rPr>
        <w:t xml:space="preserve">A plataforma atua como intermediária entre o usuário final e os provedores de modelos de IA (OpenAI, Anthropic, Google, Meta, Stability AI, etc.). O fluxo operacional é:</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Aquisição de acesso: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plataforma contrata APIs dos provedores de IA pagando por uso (por token/por requisição). Não há custo fixo de licença — paga-se apenas o que os usuários consomem.</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Interface unificada: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 usuário acessa todos os modelos através de uma única interface web/mobile, sem precisar criar conta em cada provedor, configurar API keys, ou pagar em dólar.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Roteamento inteligente: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Um sistema de roteamento direciona automaticamente cada requisição ao modelo mais eficiente (custo vs. qualidade), maximizando a margem sem prejudicar a experiência.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Sistema de créditos: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Cada plano inclui um orçamento mensal em créditos internos. Modelos baratos consomem poucos créditos, modelos premium consomem mais — induzindo uso eficiente e controlando custos.</w:t>
      </w:r>
      <w:r w:rsidDel="00000000" w:rsidR="00000000" w:rsidRPr="00000000">
        <w:rPr>
          <w:rtl w:val="0"/>
        </w:rPr>
      </w:r>
    </w:p>
    <w:p w:rsidR="00000000" w:rsidDel="00000000" w:rsidP="00000000" w:rsidRDefault="00000000" w:rsidRPr="00000000" w14:paraId="0000002B">
      <w:pPr>
        <w:pStyle w:val="Heading2"/>
        <w:spacing w:after="160" w:before="240" w:lineRule="auto"/>
        <w:rPr/>
      </w:pPr>
      <w:r w:rsidDel="00000000" w:rsidR="00000000" w:rsidRPr="00000000">
        <w:rPr>
          <w:rFonts w:ascii="Arial" w:cs="Arial" w:eastAsia="Arial" w:hAnsi="Arial"/>
          <w:b w:val="1"/>
          <w:bCs w:val="1"/>
          <w:i w:val="0"/>
          <w:iCs w:val="0"/>
          <w:color w:val="333333"/>
          <w:sz w:val="22"/>
          <w:szCs w:val="22"/>
          <w:rtl w:val="0"/>
        </w:rPr>
        <w:t xml:space="preserve">2.2 Sistema de Créditos — O Motor Financeiro</w:t>
      </w:r>
      <w:r w:rsidDel="00000000" w:rsidR="00000000" w:rsidRPr="00000000">
        <w:rPr>
          <w:rtl w:val="0"/>
        </w:rPr>
      </w:r>
    </w:p>
    <w:p w:rsidR="00000000" w:rsidDel="00000000" w:rsidP="00000000" w:rsidRDefault="00000000" w:rsidRPr="00000000" w14:paraId="0000002C">
      <w:pPr>
        <w:spacing w:after="120" w:lineRule="auto"/>
        <w:jc w:val="both"/>
        <w:rPr/>
      </w:pPr>
      <w:r w:rsidDel="00000000" w:rsidR="00000000" w:rsidRPr="00000000">
        <w:rPr>
          <w:rFonts w:ascii="Arial" w:cs="Arial" w:eastAsia="Arial" w:hAnsi="Arial"/>
          <w:b w:val="0"/>
          <w:bCs w:val="0"/>
          <w:i w:val="0"/>
          <w:iCs w:val="0"/>
          <w:color w:val="333333"/>
          <w:sz w:val="22"/>
          <w:szCs w:val="22"/>
          <w:rtl w:val="0"/>
        </w:rPr>
        <w:t xml:space="preserve">O sistema de créditos é o mecanismo central de controle financeiro. Cada plano inclui uma quantidade fixa de créditos mensais, e cada modelo consome créditos proporcionais ao seu custo real de API, com markup embutido.</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tl w:val="0"/>
        </w:rPr>
      </w:r>
    </w:p>
    <w:tbl>
      <w:tblPr>
        <w:tblStyle w:val="Table2"/>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400"/>
        <w:gridCol w:w="1400"/>
        <w:gridCol w:w="1400"/>
        <w:tblGridChange w:id="0">
          <w:tblGrid>
            <w:gridCol w:w="2200"/>
            <w:gridCol w:w="1400"/>
            <w:gridCol w:w="1400"/>
            <w:gridCol w:w="14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1"/>
                <w:bCs w:val="1"/>
                <w:i w:val="0"/>
                <w:iCs w:val="0"/>
                <w:color w:val="ffffff"/>
                <w:sz w:val="20"/>
                <w:szCs w:val="20"/>
                <w:rtl w:val="0"/>
              </w:rPr>
              <w:t xml:space="preserve">Modelo de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i w:val="0"/>
                <w:iCs w:val="0"/>
                <w:color w:val="ffffff"/>
                <w:sz w:val="20"/>
                <w:szCs w:val="20"/>
                <w:rtl w:val="0"/>
              </w:rPr>
              <w:t xml:space="preserve">Custo Real/msg¹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1"/>
                <w:bCs w:val="1"/>
                <w:i w:val="0"/>
                <w:iCs w:val="0"/>
                <w:color w:val="ffffff"/>
                <w:sz w:val="20"/>
                <w:szCs w:val="20"/>
                <w:rtl w:val="0"/>
              </w:rPr>
              <w:t xml:space="preserve">Créditos/msg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1"/>
                <w:bCs w:val="1"/>
                <w:i w:val="0"/>
                <w:iCs w:val="0"/>
                <w:color w:val="ffffff"/>
                <w:sz w:val="20"/>
                <w:szCs w:val="20"/>
                <w:rtl w:val="0"/>
              </w:rPr>
              <w:t xml:space="preserve">Custo/Crédito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1"/>
                <w:bCs w:val="1"/>
                <w:i w:val="0"/>
                <w:iCs w:val="0"/>
                <w:color w:val="ffffff"/>
                <w:sz w:val="20"/>
                <w:szCs w:val="20"/>
                <w:rtl w:val="0"/>
              </w:rPr>
              <w:t xml:space="preserve">Margem Implícita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i w:val="0"/>
                <w:iCs w:val="0"/>
                <w:color w:val="333333"/>
                <w:sz w:val="20"/>
                <w:szCs w:val="20"/>
                <w:rtl w:val="0"/>
              </w:rPr>
              <w:t xml:space="preserve">Gemini 2.0 Flash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i w:val="0"/>
                <w:iCs w:val="0"/>
                <w:color w:val="333333"/>
                <w:sz w:val="20"/>
                <w:szCs w:val="20"/>
                <w:rtl w:val="0"/>
              </w:rPr>
              <w:t xml:space="preserve">~85%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i w:val="0"/>
                <w:iCs w:val="0"/>
                <w:color w:val="333333"/>
                <w:sz w:val="20"/>
                <w:szCs w:val="20"/>
                <w:rtl w:val="0"/>
              </w:rPr>
              <w:t xml:space="preserve">DeepSeek 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i w:val="0"/>
                <w:iCs w:val="0"/>
                <w:color w:val="333333"/>
                <w:sz w:val="20"/>
                <w:szCs w:val="20"/>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i w:val="0"/>
                <w:iCs w:val="0"/>
                <w:color w:val="333333"/>
                <w:sz w:val="20"/>
                <w:szCs w:val="20"/>
                <w:rtl w:val="0"/>
              </w:rPr>
              <w:t xml:space="preserve">GPT-4o-mini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i w:val="0"/>
                <w:i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i w:val="0"/>
                <w:iCs w:val="0"/>
                <w:color w:val="333333"/>
                <w:sz w:val="20"/>
                <w:szCs w:val="20"/>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i w:val="0"/>
                <w:iCs w:val="0"/>
                <w:color w:val="333333"/>
                <w:sz w:val="20"/>
                <w:szCs w:val="20"/>
                <w:rtl w:val="0"/>
              </w:rPr>
              <w:t xml:space="preserve">Llama 3.3 70B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i w:val="0"/>
                <w:i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i w:val="0"/>
                <w:iCs w:val="0"/>
                <w:color w:val="333333"/>
                <w:sz w:val="20"/>
                <w:szCs w:val="20"/>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i w:val="0"/>
                <w:iCs w:val="0"/>
                <w:color w:val="333333"/>
                <w:sz w:val="20"/>
                <w:szCs w:val="20"/>
                <w:rtl w:val="0"/>
              </w:rPr>
              <w:t xml:space="preserve">GPT-4o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i w:val="0"/>
                <w:iCs w:val="0"/>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i w:val="0"/>
                <w:iCs w:val="0"/>
                <w:color w:val="333333"/>
                <w:sz w:val="20"/>
                <w:szCs w:val="20"/>
                <w:rtl w:val="0"/>
              </w:rPr>
              <w:t xml:space="preserve">~55%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i w:val="0"/>
                <w:iCs w:val="0"/>
                <w:color w:val="333333"/>
                <w:sz w:val="20"/>
                <w:szCs w:val="20"/>
                <w:rtl w:val="0"/>
              </w:rPr>
              <w:t xml:space="preserve">Claude 3.5 Sonnet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i w:val="0"/>
                <w:iCs w:val="0"/>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i w:val="0"/>
                <w:iCs w:val="0"/>
                <w:color w:val="333333"/>
                <w:sz w:val="20"/>
                <w:szCs w:val="20"/>
                <w:rtl w:val="0"/>
              </w:rPr>
              <w:t xml:space="preserve">~50%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i w:val="0"/>
                <w:iCs w:val="0"/>
                <w:color w:val="333333"/>
                <w:sz w:val="20"/>
                <w:szCs w:val="20"/>
                <w:rtl w:val="0"/>
              </w:rPr>
              <w:t xml:space="preserve">Claude 3 Opus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i w:val="0"/>
                <w:iCs w:val="0"/>
                <w:color w:val="333333"/>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i w:val="0"/>
                <w:iCs w:val="0"/>
                <w:color w:val="333333"/>
                <w:sz w:val="20"/>
                <w:szCs w:val="20"/>
                <w:rtl w:val="0"/>
              </w:rPr>
              <w:t xml:space="preserve">~35%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i w:val="0"/>
                <w:iCs w:val="0"/>
                <w:color w:val="333333"/>
                <w:sz w:val="20"/>
                <w:szCs w:val="20"/>
                <w:rtl w:val="0"/>
              </w:rPr>
              <w:t xml:space="preserve">DALL-E 3 (imagem)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i w:val="0"/>
                <w:iCs w:val="0"/>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i w:val="0"/>
                <w:iCs w:val="0"/>
                <w:color w:val="333333"/>
                <w:sz w:val="20"/>
                <w:szCs w:val="20"/>
                <w:rtl w:val="0"/>
              </w:rPr>
              <w:t xml:space="preserve">~40%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i w:val="0"/>
                <w:iCs w:val="0"/>
                <w:color w:val="333333"/>
                <w:sz w:val="20"/>
                <w:szCs w:val="20"/>
                <w:rtl w:val="0"/>
              </w:rPr>
              <w:t xml:space="preserve">Stable Diffusion 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i w:val="0"/>
                <w:i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i w:val="0"/>
                <w:iCs w:val="0"/>
                <w:color w:val="333333"/>
                <w:sz w:val="20"/>
                <w:szCs w:val="20"/>
                <w:rtl w:val="0"/>
              </w:rPr>
              <w:t xml:space="preserve">~75%</w:t>
            </w:r>
            <w:r w:rsidDel="00000000" w:rsidR="00000000" w:rsidRPr="00000000">
              <w:rPr>
                <w:rtl w:val="0"/>
              </w:rPr>
            </w:r>
          </w:p>
        </w:tc>
      </w:tr>
    </w:tbl>
    <w:p w:rsidR="00000000" w:rsidDel="00000000" w:rsidP="00000000" w:rsidRDefault="00000000" w:rsidRPr="00000000" w14:paraId="00000060">
      <w:pPr>
        <w:spacing w:after="120" w:lineRule="auto"/>
        <w:jc w:val="both"/>
        <w:rPr/>
      </w:pPr>
      <w:r w:rsidDel="00000000" w:rsidR="00000000" w:rsidRPr="00000000">
        <w:rPr>
          <w:rFonts w:ascii="Arial" w:cs="Arial" w:eastAsia="Arial" w:hAnsi="Arial"/>
          <w:b w:val="0"/>
          <w:bCs w:val="0"/>
          <w:i w:val="1"/>
          <w:iCs w:val="1"/>
          <w:color w:val="333333"/>
          <w:sz w:val="18"/>
          <w:szCs w:val="18"/>
          <w:rtl w:val="0"/>
        </w:rPr>
        <w:t xml:space="preserve">¹ Custo real para a plataforma por mensagem/requisição típica (~800 tokens). Câmbio: US$1 = R$6,00.</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spacing w:after="120" w:lineRule="auto"/>
        <w:jc w:val="both"/>
        <w:rPr/>
      </w:pPr>
      <w:r w:rsidDel="00000000" w:rsidR="00000000" w:rsidRPr="00000000">
        <w:rPr>
          <w:rFonts w:ascii="Arial" w:cs="Arial" w:eastAsia="Arial" w:hAnsi="Arial"/>
          <w:b w:val="1"/>
          <w:bCs w:val="1"/>
          <w:i w:val="0"/>
          <w:iCs w:val="0"/>
          <w:color w:val="333333"/>
          <w:sz w:val="22"/>
          <w:szCs w:val="22"/>
          <w:rtl w:val="0"/>
        </w:rPr>
        <w:t xml:space="preserve">Orçamento por plano:</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Plano Mensal (R$ 99): 3.000 créditos/mês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Plano Anual (R$ 1.000 = R$ 83,33/mês): 3.500 créditos/mês (bônus de 16%)</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spacing w:after="120" w:lineRule="auto"/>
        <w:jc w:val="both"/>
        <w:rPr/>
      </w:pPr>
      <w:r w:rsidDel="00000000" w:rsidR="00000000" w:rsidRPr="00000000">
        <w:rPr>
          <w:rFonts w:ascii="Arial" w:cs="Arial" w:eastAsia="Arial" w:hAnsi="Arial"/>
          <w:b w:val="1"/>
          <w:bCs w:val="1"/>
          <w:i w:val="0"/>
          <w:iCs w:val="0"/>
          <w:color w:val="333333"/>
          <w:sz w:val="22"/>
          <w:szCs w:val="22"/>
          <w:rtl w:val="0"/>
        </w:rPr>
        <w:t xml:space="preserve">Simulação de uso típico com 3.000 créditos: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~1.500 mensagens em modelos baratos (1-2 créditos) = 2.000 créditos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~70 mensagens em modelos mid-tier (10-12 créditos) = 770 créditos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 mensagens em modelos premium (80 créditos) = 240 créditos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Total: ~1.573 mensagens/mês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 custo real para a plataforma: ~R$ 14,50</w:t>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rtl w:val="0"/>
        </w:rPr>
      </w:r>
    </w:p>
    <w:p w:rsidR="00000000" w:rsidDel="00000000" w:rsidP="00000000" w:rsidRDefault="00000000" w:rsidRPr="00000000" w14:paraId="0000006C">
      <w:pPr>
        <w:spacing w:after="120" w:lineRule="auto"/>
        <w:jc w:val="both"/>
        <w:rPr/>
      </w:pPr>
      <w:r w:rsidDel="00000000" w:rsidR="00000000" w:rsidRPr="00000000">
        <w:rPr>
          <w:rFonts w:ascii="Arial" w:cs="Arial" w:eastAsia="Arial" w:hAnsi="Arial"/>
          <w:b w:val="0"/>
          <w:bCs w:val="0"/>
          <w:i w:val="1"/>
          <w:iCs w:val="1"/>
          <w:color w:val="1b4f72"/>
          <w:sz w:val="22"/>
          <w:szCs w:val="22"/>
          <w:rtl w:val="0"/>
        </w:rPr>
        <w:t xml:space="preserve">Dado chave: pesquisas mostram que o usuário médio consome apenas 25-35% do orçamento mensal. Isso significa que a maioria dos usuários gera custo real de R$ 4 a R$ 12/mês — muito abaixo dos R$ 99 cobrados.</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160" w:before="360" w:lineRule="auto"/>
        <w:rPr/>
      </w:pPr>
      <w:r w:rsidDel="00000000" w:rsidR="00000000" w:rsidRPr="00000000">
        <w:rPr>
          <w:rFonts w:ascii="Arial" w:cs="Arial" w:eastAsia="Arial" w:hAnsi="Arial"/>
          <w:b w:val="1"/>
          <w:bCs w:val="1"/>
          <w:i w:val="0"/>
          <w:iCs w:val="0"/>
          <w:color w:val="333333"/>
          <w:sz w:val="22"/>
          <w:szCs w:val="22"/>
          <w:rtl w:val="0"/>
        </w:rPr>
        <w:t xml:space="preserve">3. ESTRUTURA DETALHADA DE CUSTOS</w:t>
      </w:r>
      <w:r w:rsidDel="00000000" w:rsidR="00000000" w:rsidRPr="00000000">
        <w:rPr>
          <w:rtl w:val="0"/>
        </w:rPr>
      </w:r>
    </w:p>
    <w:p w:rsidR="00000000" w:rsidDel="00000000" w:rsidP="00000000" w:rsidRDefault="00000000" w:rsidRPr="00000000" w14:paraId="0000006F">
      <w:pPr>
        <w:spacing w:after="120" w:lineRule="auto"/>
        <w:jc w:val="both"/>
        <w:rPr/>
      </w:pPr>
      <w:r w:rsidDel="00000000" w:rsidR="00000000" w:rsidRPr="00000000">
        <w:rPr>
          <w:rFonts w:ascii="Arial" w:cs="Arial" w:eastAsia="Arial" w:hAnsi="Arial"/>
          <w:b w:val="0"/>
          <w:bCs w:val="0"/>
          <w:i w:val="0"/>
          <w:iCs w:val="0"/>
          <w:color w:val="333333"/>
          <w:sz w:val="22"/>
          <w:szCs w:val="22"/>
          <w:rtl w:val="0"/>
        </w:rPr>
        <w:t xml:space="preserve">A seguir, cada categoria de custo é detalhada com valores reais de mercado para março de 2026. Todos os custos são apresentados para três cenários de escala: 500, 3.000 e 10.000 assinantes pagos.</w:t>
      </w:r>
      <w:r w:rsidDel="00000000" w:rsidR="00000000" w:rsidRPr="00000000">
        <w:rPr>
          <w:rtl w:val="0"/>
        </w:rPr>
      </w:r>
    </w:p>
    <w:p w:rsidR="00000000" w:rsidDel="00000000" w:rsidP="00000000" w:rsidRDefault="00000000" w:rsidRPr="00000000" w14:paraId="00000070">
      <w:pPr>
        <w:pStyle w:val="Heading2"/>
        <w:spacing w:after="160" w:before="240" w:lineRule="auto"/>
        <w:rPr/>
      </w:pPr>
      <w:r w:rsidDel="00000000" w:rsidR="00000000" w:rsidRPr="00000000">
        <w:rPr>
          <w:rFonts w:ascii="Arial" w:cs="Arial" w:eastAsia="Arial" w:hAnsi="Arial"/>
          <w:b w:val="1"/>
          <w:bCs w:val="1"/>
          <w:i w:val="0"/>
          <w:iCs w:val="0"/>
          <w:color w:val="333333"/>
          <w:sz w:val="22"/>
          <w:szCs w:val="22"/>
          <w:rtl w:val="0"/>
        </w:rPr>
        <w:t xml:space="preserve">3.1 Custos de API de IA (Custo Variável Principal)</w:t>
      </w:r>
      <w:r w:rsidDel="00000000" w:rsidR="00000000" w:rsidRPr="00000000">
        <w:rPr>
          <w:rtl w:val="0"/>
        </w:rPr>
      </w:r>
    </w:p>
    <w:p w:rsidR="00000000" w:rsidDel="00000000" w:rsidP="00000000" w:rsidRDefault="00000000" w:rsidRPr="00000000" w14:paraId="00000071">
      <w:pPr>
        <w:spacing w:after="120" w:lineRule="auto"/>
        <w:jc w:val="both"/>
        <w:rPr/>
      </w:pPr>
      <w:r w:rsidDel="00000000" w:rsidR="00000000" w:rsidRPr="00000000">
        <w:rPr>
          <w:rFonts w:ascii="Arial" w:cs="Arial" w:eastAsia="Arial" w:hAnsi="Arial"/>
          <w:b w:val="0"/>
          <w:bCs w:val="0"/>
          <w:i w:val="0"/>
          <w:iCs w:val="0"/>
          <w:color w:val="333333"/>
          <w:sz w:val="22"/>
          <w:szCs w:val="22"/>
          <w:rtl w:val="0"/>
        </w:rPr>
        <w:t xml:space="preserve">Este é o maior custo e o único que escala proporcionalmente ao número de usuários. O controle deste custo determina a viabilidade do negócio.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1600"/>
        <w:gridCol w:w="2360"/>
        <w:tblGridChange w:id="0">
          <w:tblGrid>
            <w:gridCol w:w="2200"/>
            <w:gridCol w:w="1600"/>
            <w:gridCol w:w="1600"/>
            <w:gridCol w:w="16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1"/>
                <w:bCs w:val="1"/>
                <w:i w:val="0"/>
                <w:iCs w:val="0"/>
                <w:color w:val="ffffff"/>
                <w:sz w:val="20"/>
                <w:szCs w:val="20"/>
                <w:rtl w:val="0"/>
              </w:rPr>
              <w:t xml:space="preserve">Cenário de Uso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1"/>
                <w:bCs w:val="1"/>
                <w:i w:val="0"/>
                <w:iCs w:val="0"/>
                <w:color w:val="ffffff"/>
                <w:sz w:val="20"/>
                <w:szCs w:val="20"/>
                <w:rtl w:val="0"/>
              </w:rPr>
              <w:t xml:space="preserve">Custo/Usuário/Mês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1"/>
                <w:bCs w:val="1"/>
                <w:i w:val="0"/>
                <w:iCs w:val="0"/>
                <w:color w:val="ffffff"/>
                <w:sz w:val="20"/>
                <w:szCs w:val="20"/>
                <w:rtl w:val="0"/>
              </w:rPr>
              <w:t xml:space="preserve">500 usuários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1"/>
                <w:bCs w:val="1"/>
                <w:i w:val="0"/>
                <w:iCs w:val="0"/>
                <w:color w:val="ffffff"/>
                <w:sz w:val="20"/>
                <w:szCs w:val="20"/>
                <w:rtl w:val="0"/>
              </w:rPr>
              <w:t xml:space="preserve">3.000 usuários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1"/>
                <w:bCs w:val="1"/>
                <w:i w:val="0"/>
                <w:iCs w:val="0"/>
                <w:color w:val="ffffff"/>
                <w:sz w:val="20"/>
                <w:szCs w:val="20"/>
                <w:rtl w:val="0"/>
              </w:rPr>
              <w:t xml:space="preserve">10.000 usuários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i w:val="0"/>
                <w:iCs w:val="0"/>
                <w:color w:val="333333"/>
                <w:sz w:val="20"/>
                <w:szCs w:val="20"/>
                <w:rtl w:val="0"/>
              </w:rPr>
              <w:t xml:space="preserve">Usuário leve (25% do orçamento)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R$ 12.600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R$ 42.000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i w:val="0"/>
                <w:iCs w:val="0"/>
                <w:color w:val="333333"/>
                <w:sz w:val="20"/>
                <w:szCs w:val="20"/>
                <w:rtl w:val="0"/>
              </w:rPr>
              <w:t xml:space="preserve">Usuário médio (50% do orçamento)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R$ 14,50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R$ 7.250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R$ 43.500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R$ 145.000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i w:val="0"/>
                <w:iCs w:val="0"/>
                <w:color w:val="333333"/>
                <w:sz w:val="20"/>
                <w:szCs w:val="20"/>
                <w:rtl w:val="0"/>
              </w:rPr>
              <w:t xml:space="preserve">Usuário pesado (90% do orçamento)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i w:val="0"/>
                <w:iCs w:val="0"/>
                <w:color w:val="333333"/>
                <w:sz w:val="20"/>
                <w:szCs w:val="20"/>
                <w:rtl w:val="0"/>
              </w:rPr>
              <w:t xml:space="preserve">R$ 96.000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i w:val="0"/>
                <w:iCs w:val="0"/>
                <w:color w:val="333333"/>
                <w:sz w:val="20"/>
                <w:szCs w:val="20"/>
                <w:rtl w:val="0"/>
              </w:rPr>
              <w:t xml:space="preserve">Média ponderada (70/25/5%)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R$ 38.400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R$ 128.000</w:t>
            </w:r>
            <w:r w:rsidDel="00000000" w:rsidR="00000000" w:rsidRPr="00000000">
              <w:rPr>
                <w:rtl w:val="0"/>
              </w:rPr>
            </w:r>
          </w:p>
        </w:tc>
      </w:tr>
    </w:tbl>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spacing w:after="120" w:lineRule="auto"/>
        <w:jc w:val="both"/>
        <w:rPr/>
      </w:pPr>
      <w:r w:rsidDel="00000000" w:rsidR="00000000" w:rsidRPr="00000000">
        <w:rPr>
          <w:rFonts w:ascii="Arial" w:cs="Arial" w:eastAsia="Arial" w:hAnsi="Arial"/>
          <w:b w:val="1"/>
          <w:bCs w:val="1"/>
          <w:i w:val="0"/>
          <w:iCs w:val="0"/>
          <w:color w:val="333333"/>
          <w:sz w:val="22"/>
          <w:szCs w:val="22"/>
          <w:rtl w:val="0"/>
        </w:rPr>
        <w:t xml:space="preserve">Estratégias de redução de custo de API implementadas: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Prompt caching: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Reutilizar respostas frequentes. Anthropic oferece 90% de desconto em tokens cacheados, OpenAI 50%. Redução estimada: 20-35% no custo total de API.</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Roteamento inteligente: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Usar modelos baratos como padrão (Gemini Flash, DeepSeek) e redirecionar para premium só quando necessário. 70% do tráfego vai para modelos que custam &lt;R$0,01/msg.</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Batching de requisições: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Agrupar chamadas para aproveitar descontos de volume (OpenAI oferece -50% via Batch API).</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Modelos open-source self-hosted: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Hospedar Llama 3.3 e Mistral em GPU própria quando escalar para 5.000+ usuários. Custo cai de ~R$0,012/msg para ~R$0,002/msg.</w:t>
      </w:r>
      <w:r w:rsidDel="00000000" w:rsidR="00000000" w:rsidRPr="00000000">
        <w:rPr>
          <w:rtl w:val="0"/>
        </w:rPr>
      </w:r>
    </w:p>
    <w:p w:rsidR="00000000" w:rsidDel="00000000" w:rsidP="00000000" w:rsidRDefault="00000000" w:rsidRPr="00000000" w14:paraId="00000091">
      <w:pPr>
        <w:pStyle w:val="Heading2"/>
        <w:spacing w:after="160" w:before="240" w:lineRule="auto"/>
        <w:rPr/>
      </w:pPr>
      <w:r w:rsidDel="00000000" w:rsidR="00000000" w:rsidRPr="00000000">
        <w:rPr>
          <w:rFonts w:ascii="Arial" w:cs="Arial" w:eastAsia="Arial" w:hAnsi="Arial"/>
          <w:b w:val="1"/>
          <w:bCs w:val="1"/>
          <w:i w:val="0"/>
          <w:iCs w:val="0"/>
          <w:color w:val="333333"/>
          <w:sz w:val="22"/>
          <w:szCs w:val="22"/>
          <w:rtl w:val="0"/>
        </w:rPr>
        <w:t xml:space="preserve">3.2 Infraestrutura e Hospedagem (Custo Semi-Fixo)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600"/>
        <w:gridCol w:w="1800"/>
        <w:gridCol w:w="1960"/>
        <w:tblGridChange w:id="0">
          <w:tblGrid>
            <w:gridCol w:w="2200"/>
            <w:gridCol w:w="1800"/>
            <w:gridCol w:w="1600"/>
            <w:gridCol w:w="1800"/>
            <w:gridCol w:w="1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1"/>
                <w:bCs w:val="1"/>
                <w:i w:val="0"/>
                <w:iCs w:val="0"/>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1"/>
                <w:bCs w:val="1"/>
                <w:i w:val="0"/>
                <w:iCs w:val="0"/>
                <w:color w:val="ffffff"/>
                <w:sz w:val="20"/>
                <w:szCs w:val="20"/>
                <w:rtl w:val="0"/>
              </w:rPr>
              <w:t xml:space="preserve">Serviço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1"/>
                <w:bCs w:val="1"/>
                <w:i w:val="0"/>
                <w:iCs w:val="0"/>
                <w:color w:val="ffffff"/>
                <w:sz w:val="20"/>
                <w:szCs w:val="20"/>
                <w:rtl w:val="0"/>
              </w:rPr>
              <w:t xml:space="preserve">Custo/Mês (Início)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1"/>
                <w:bCs w:val="1"/>
                <w:i w:val="0"/>
                <w:iCs w:val="0"/>
                <w:color w:val="ffffff"/>
                <w:sz w:val="20"/>
                <w:szCs w:val="20"/>
                <w:rtl w:val="0"/>
              </w:rPr>
              <w:t xml:space="preserve">Custo/Mês (3K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1"/>
                <w:bCs w:val="1"/>
                <w:i w:val="0"/>
                <w:iCs w:val="0"/>
                <w:color w:val="ffffff"/>
                <w:sz w:val="20"/>
                <w:szCs w:val="20"/>
                <w:rtl w:val="0"/>
              </w:rPr>
              <w:t xml:space="preserve">Custo/Mês (10K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0"/>
                <w:bCs w:val="0"/>
                <w:i w:val="0"/>
                <w:iCs w:val="0"/>
                <w:color w:val="333333"/>
                <w:sz w:val="20"/>
                <w:szCs w:val="20"/>
                <w:rtl w:val="0"/>
              </w:rPr>
              <w:t xml:space="preserve">Servidor Backend (API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0"/>
                <w:bCs w:val="0"/>
                <w:i w:val="0"/>
                <w:iCs w:val="0"/>
                <w:color w:val="333333"/>
                <w:sz w:val="20"/>
                <w:szCs w:val="20"/>
                <w:rtl w:val="0"/>
              </w:rPr>
              <w:t xml:space="preserve">Railway / Render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i w:val="0"/>
                <w:iCs w:val="0"/>
                <w:color w:val="333333"/>
                <w:sz w:val="20"/>
                <w:szCs w:val="20"/>
                <w:rtl w:val="0"/>
              </w:rPr>
              <w:t xml:space="preserve">Banco de Dados (Postgres)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i w:val="0"/>
                <w:iCs w:val="0"/>
                <w:color w:val="333333"/>
                <w:sz w:val="20"/>
                <w:szCs w:val="20"/>
                <w:rtl w:val="0"/>
              </w:rPr>
              <w:t xml:space="preserve">Supabase / Neon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R$ 450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bCs w:val="0"/>
                <w:i w:val="0"/>
                <w:iCs w:val="0"/>
                <w:color w:val="333333"/>
                <w:sz w:val="20"/>
                <w:szCs w:val="20"/>
                <w:rtl w:val="0"/>
              </w:rPr>
              <w:t xml:space="preserve">Cache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bCs w:val="0"/>
                <w:i w:val="0"/>
                <w:iCs w:val="0"/>
                <w:color w:val="333333"/>
                <w:sz w:val="20"/>
                <w:szCs w:val="20"/>
                <w:rtl w:val="0"/>
              </w:rPr>
              <w:t xml:space="preserve">Upstash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0"/>
                <w:bCs w:val="0"/>
                <w:i w:val="0"/>
                <w:iCs w:val="0"/>
                <w:color w:val="333333"/>
                <w:sz w:val="20"/>
                <w:szCs w:val="20"/>
                <w:rtl w:val="0"/>
              </w:rPr>
              <w:t xml:space="preserve">CDN e Assets Estáticos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spacing w:after="0" w:lineRule="auto"/>
              <w:rPr/>
            </w:pPr>
            <w:r w:rsidDel="00000000" w:rsidR="00000000" w:rsidRPr="00000000">
              <w:rPr>
                <w:rFonts w:ascii="Arial" w:cs="Arial" w:eastAsia="Arial" w:hAnsi="Arial"/>
                <w:b w:val="0"/>
                <w:bCs w:val="0"/>
                <w:i w:val="0"/>
                <w:iCs w:val="0"/>
                <w:color w:val="333333"/>
                <w:sz w:val="20"/>
                <w:szCs w:val="20"/>
                <w:rtl w:val="0"/>
              </w:rPr>
              <w:t xml:space="preserve">Cloudflare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0"/>
                <w:bCs w:val="0"/>
                <w:i w:val="0"/>
                <w:iCs w:val="0"/>
                <w:color w:val="333333"/>
                <w:sz w:val="20"/>
                <w:szCs w:val="20"/>
                <w:rtl w:val="0"/>
              </w:rPr>
              <w:t xml:space="preserve">Armazenamento de Arquivos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0"/>
                <w:bCs w:val="0"/>
                <w:i w:val="0"/>
                <w:iCs w:val="0"/>
                <w:color w:val="333333"/>
                <w:sz w:val="20"/>
                <w:szCs w:val="20"/>
                <w:rtl w:val="0"/>
              </w:rPr>
              <w:t xml:space="preserve">Cloudflare 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i w:val="0"/>
                <w:iCs w:val="0"/>
                <w:color w:val="333333"/>
                <w:sz w:val="20"/>
                <w:szCs w:val="20"/>
                <w:rtl w:val="0"/>
              </w:rPr>
              <w:t xml:space="preserve">Monitoramento e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i w:val="0"/>
                <w:iCs w:val="0"/>
                <w:color w:val="333333"/>
                <w:sz w:val="20"/>
                <w:szCs w:val="20"/>
                <w:rtl w:val="0"/>
              </w:rPr>
              <w:t xml:space="preserve">Grafana Cloud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i w:val="0"/>
                <w:iCs w:val="0"/>
                <w:color w:val="333333"/>
                <w:sz w:val="20"/>
                <w:szCs w:val="20"/>
                <w:rtl w:val="0"/>
              </w:rPr>
              <w:t xml:space="preserve">Domínio + SSL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i w:val="0"/>
                <w:iCs w:val="0"/>
                <w:color w:val="333333"/>
                <w:sz w:val="20"/>
                <w:szCs w:val="20"/>
                <w:rtl w:val="0"/>
              </w:rPr>
              <w:t xml:space="preserve">Cloudflare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i w:val="0"/>
                <w:iCs w:val="0"/>
                <w:color w:val="333333"/>
                <w:sz w:val="20"/>
                <w:szCs w:val="20"/>
                <w:rtl w:val="0"/>
              </w:rPr>
              <w:t xml:space="preserve">Email Transacional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i w:val="0"/>
                <w:iCs w:val="0"/>
                <w:color w:val="333333"/>
                <w:sz w:val="20"/>
                <w:szCs w:val="20"/>
                <w:rtl w:val="0"/>
              </w:rPr>
              <w:t xml:space="preserve">Resend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i w:val="0"/>
                <w:iCs w:val="0"/>
                <w:color w:val="333333"/>
                <w:sz w:val="20"/>
                <w:szCs w:val="20"/>
                <w:rtl w:val="0"/>
              </w:rPr>
              <w:t xml:space="preserve">TOTAL INFRAESTRUTURA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C0">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R$ 3.130</w:t>
            </w:r>
            <w:r w:rsidDel="00000000" w:rsidR="00000000" w:rsidRPr="00000000">
              <w:rPr>
                <w:rtl w:val="0"/>
              </w:rPr>
            </w:r>
          </w:p>
        </w:tc>
      </w:tr>
    </w:tbl>
    <w:p w:rsidR="00000000" w:rsidDel="00000000" w:rsidP="00000000" w:rsidRDefault="00000000" w:rsidRPr="00000000" w14:paraId="000000C4">
      <w:pPr>
        <w:pStyle w:val="Heading2"/>
        <w:spacing w:after="160" w:before="240" w:lineRule="auto"/>
        <w:rPr/>
      </w:pPr>
      <w:r w:rsidDel="00000000" w:rsidR="00000000" w:rsidRPr="00000000">
        <w:rPr>
          <w:rFonts w:ascii="Arial" w:cs="Arial" w:eastAsia="Arial" w:hAnsi="Arial"/>
          <w:b w:val="1"/>
          <w:bCs w:val="1"/>
          <w:i w:val="0"/>
          <w:iCs w:val="0"/>
          <w:color w:val="333333"/>
          <w:sz w:val="22"/>
          <w:szCs w:val="22"/>
          <w:rtl w:val="0"/>
        </w:rPr>
        <w:t xml:space="preserve">3.3 Processamento de Pagamentos (Custo Variável)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600"/>
        <w:gridCol w:w="3160"/>
        <w:tblGridChange w:id="0">
          <w:tblGrid>
            <w:gridCol w:w="2800"/>
            <w:gridCol w:w="1800"/>
            <w:gridCol w:w="16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1"/>
                <w:bCs w:val="1"/>
                <w:i w:val="0"/>
                <w:iCs w:val="0"/>
                <w:color w:val="ffffff"/>
                <w:sz w:val="20"/>
                <w:szCs w:val="20"/>
                <w:rtl w:val="0"/>
              </w:rPr>
              <w:t xml:space="preserve">Meio de Pagamento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1"/>
                <w:bCs w:val="1"/>
                <w:i w:val="0"/>
                <w:iCs w:val="0"/>
                <w:color w:val="ffffff"/>
                <w:sz w:val="20"/>
                <w:szCs w:val="20"/>
                <w:rtl w:val="0"/>
              </w:rPr>
              <w:t xml:space="preserve">Taxa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1"/>
                <w:bCs w:val="1"/>
                <w:i w:val="0"/>
                <w:iCs w:val="0"/>
                <w:color w:val="ffffff"/>
                <w:sz w:val="20"/>
                <w:szCs w:val="20"/>
                <w:rtl w:val="0"/>
              </w:rPr>
              <w:t xml:space="preserve">Sobre R$99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1"/>
                <w:bCs w:val="1"/>
                <w:i w:val="0"/>
                <w:iCs w:val="0"/>
                <w:color w:val="ffffff"/>
                <w:sz w:val="20"/>
                <w:szCs w:val="20"/>
                <w:rtl w:val="0"/>
              </w:rPr>
              <w:t xml:space="preserve">% da Receita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0"/>
                <w:bCs w:val="0"/>
                <w:i w:val="0"/>
                <w:iCs w:val="0"/>
                <w:color w:val="333333"/>
                <w:sz w:val="20"/>
                <w:szCs w:val="20"/>
                <w:rtl w:val="0"/>
              </w:rPr>
              <w:t xml:space="preserve">Pix (Stripe/Asaas)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0"/>
                <w:bCs w:val="0"/>
                <w:i w:val="0"/>
                <w:iCs w:val="0"/>
                <w:color w:val="333333"/>
                <w:sz w:val="20"/>
                <w:szCs w:val="20"/>
                <w:rtl w:val="0"/>
              </w:rPr>
              <w:t xml:space="preserve">0,99% + R$0,39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CC">
            <w:pPr>
              <w:spacing w:after="0" w:lineRule="auto"/>
              <w:rPr/>
            </w:pPr>
            <w:r w:rsidDel="00000000" w:rsidR="00000000" w:rsidRPr="00000000">
              <w:rPr>
                <w:rFonts w:ascii="Arial" w:cs="Arial" w:eastAsia="Arial" w:hAnsi="Arial"/>
                <w:b w:val="0"/>
                <w:bCs w:val="0"/>
                <w:i w:val="0"/>
                <w:iCs w:val="0"/>
                <w:color w:val="333333"/>
                <w:sz w:val="20"/>
                <w:szCs w:val="20"/>
                <w:rtl w:val="0"/>
              </w:rPr>
              <w:t xml:space="preserve">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spacing w:after="0" w:lineRule="auto"/>
              <w:rPr/>
            </w:pPr>
            <w:r w:rsidDel="00000000" w:rsidR="00000000" w:rsidRPr="00000000">
              <w:rPr>
                <w:rFonts w:ascii="Arial" w:cs="Arial" w:eastAsia="Arial" w:hAnsi="Arial"/>
                <w:b w:val="0"/>
                <w:bCs w:val="0"/>
                <w:i w:val="0"/>
                <w:iCs w:val="0"/>
                <w:color w:val="333333"/>
                <w:sz w:val="20"/>
                <w:szCs w:val="20"/>
                <w:rtl w:val="0"/>
              </w:rPr>
              <w:t xml:space="preserve">Cartão de Crédito (Stripe)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spacing w:after="0" w:lineRule="auto"/>
              <w:rPr/>
            </w:pPr>
            <w:r w:rsidDel="00000000" w:rsidR="00000000" w:rsidRPr="00000000">
              <w:rPr>
                <w:rFonts w:ascii="Arial" w:cs="Arial" w:eastAsia="Arial" w:hAnsi="Arial"/>
                <w:b w:val="0"/>
                <w:bCs w:val="0"/>
                <w:i w:val="0"/>
                <w:iCs w:val="0"/>
                <w:color w:val="333333"/>
                <w:sz w:val="20"/>
                <w:szCs w:val="20"/>
                <w:rtl w:val="0"/>
              </w:rPr>
              <w:t xml:space="preserve">3,99% + R$0,39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R$ 4,34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spacing w:after="0" w:lineRule="auto"/>
              <w:rPr/>
            </w:pPr>
            <w:r w:rsidDel="00000000" w:rsidR="00000000" w:rsidRPr="00000000">
              <w:rPr>
                <w:rFonts w:ascii="Arial" w:cs="Arial" w:eastAsia="Arial" w:hAnsi="Arial"/>
                <w:b w:val="0"/>
                <w:bCs w:val="0"/>
                <w:i w:val="0"/>
                <w:iCs w:val="0"/>
                <w:color w:val="333333"/>
                <w:sz w:val="20"/>
                <w:szCs w:val="20"/>
                <w:rtl w:val="0"/>
              </w:rPr>
              <w:t xml:space="preserve">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0"/>
                <w:bCs w:val="0"/>
                <w:i w:val="0"/>
                <w:iCs w:val="0"/>
                <w:color w:val="333333"/>
                <w:sz w:val="20"/>
                <w:szCs w:val="20"/>
                <w:rtl w:val="0"/>
              </w:rPr>
              <w:t xml:space="preserve">Boleto (Asaas)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R$ 1,99 fixo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D3">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0"/>
                <w:bCs w:val="0"/>
                <w:i w:val="0"/>
                <w:iCs w:val="0"/>
                <w:color w:val="333333"/>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0"/>
                <w:bCs w:val="0"/>
                <w:i w:val="0"/>
                <w:iCs w:val="0"/>
                <w:color w:val="333333"/>
                <w:sz w:val="20"/>
                <w:szCs w:val="20"/>
                <w:rtl w:val="0"/>
              </w:rPr>
              <w:t xml:space="preserve">Média ponderada (60% Pix, 30% cartão, 10% boleto)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0"/>
                <w:bCs w:val="0"/>
                <w:i w:val="0"/>
                <w:iCs w:val="0"/>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0"/>
                <w:bCs w:val="0"/>
                <w:i w:val="0"/>
                <w:iCs w:val="0"/>
                <w:color w:val="333333"/>
                <w:sz w:val="20"/>
                <w:szCs w:val="20"/>
                <w:rtl w:val="0"/>
              </w:rPr>
              <w:t xml:space="preserve">2,3%</w:t>
            </w:r>
            <w:r w:rsidDel="00000000" w:rsidR="00000000" w:rsidRPr="00000000">
              <w:rPr>
                <w:rtl w:val="0"/>
              </w:rPr>
            </w:r>
          </w:p>
        </w:tc>
      </w:tr>
    </w:tbl>
    <w:p w:rsidR="00000000" w:rsidDel="00000000" w:rsidP="00000000" w:rsidRDefault="00000000" w:rsidRPr="00000000" w14:paraId="000000D9">
      <w:pPr>
        <w:pStyle w:val="Heading2"/>
        <w:spacing w:after="160" w:before="240" w:lineRule="auto"/>
        <w:rPr/>
      </w:pPr>
      <w:r w:rsidDel="00000000" w:rsidR="00000000" w:rsidRPr="00000000">
        <w:rPr>
          <w:rFonts w:ascii="Arial" w:cs="Arial" w:eastAsia="Arial" w:hAnsi="Arial"/>
          <w:b w:val="1"/>
          <w:bCs w:val="1"/>
          <w:i w:val="0"/>
          <w:iCs w:val="0"/>
          <w:color w:val="333333"/>
          <w:sz w:val="22"/>
          <w:szCs w:val="22"/>
          <w:rtl w:val="0"/>
        </w:rPr>
        <w:t xml:space="preserve">3.4 Equipe (Custo Fixo — Modelo Enxuto)</w:t>
      </w:r>
      <w:r w:rsidDel="00000000" w:rsidR="00000000" w:rsidRPr="00000000">
        <w:rPr>
          <w:rtl w:val="0"/>
        </w:rPr>
      </w:r>
    </w:p>
    <w:p w:rsidR="00000000" w:rsidDel="00000000" w:rsidP="00000000" w:rsidRDefault="00000000" w:rsidRPr="00000000" w14:paraId="000000DA">
      <w:pPr>
        <w:spacing w:after="120" w:lineRule="auto"/>
        <w:jc w:val="both"/>
        <w:rPr/>
      </w:pPr>
      <w:r w:rsidDel="00000000" w:rsidR="00000000" w:rsidRPr="00000000">
        <w:rPr>
          <w:rFonts w:ascii="Arial" w:cs="Arial" w:eastAsia="Arial" w:hAnsi="Arial"/>
          <w:b w:val="0"/>
          <w:bCs w:val="0"/>
          <w:i w:val="0"/>
          <w:iCs w:val="0"/>
          <w:color w:val="333333"/>
          <w:sz w:val="22"/>
          <w:szCs w:val="22"/>
          <w:rtl w:val="0"/>
        </w:rPr>
        <w:t xml:space="preserve">O modelo prevê uma equipe mínima viável no início, crescendo conforme a base de usuários. Os valores incluem encargos e benefícios.</w:t>
      </w:r>
      <w:r w:rsidDel="00000000" w:rsidR="00000000" w:rsidRPr="00000000">
        <w:rPr>
          <w:rtl w:val="0"/>
        </w:rPr>
      </w:r>
    </w:p>
    <w:tbl>
      <w:tblPr>
        <w:tblStyle w:val="Table6"/>
        <w:tblW w:w="7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900"/>
        <w:gridCol w:w="1100"/>
        <w:gridCol w:w="1000"/>
        <w:gridCol w:w="1100"/>
        <w:gridCol w:w="1000"/>
        <w:gridCol w:w="1100"/>
        <w:tblGridChange w:id="0">
          <w:tblGrid>
            <w:gridCol w:w="1500"/>
            <w:gridCol w:w="900"/>
            <w:gridCol w:w="1100"/>
            <w:gridCol w:w="1000"/>
            <w:gridCol w:w="1100"/>
            <w:gridCol w:w="1000"/>
            <w:gridCol w:w="1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1"/>
                <w:bCs w:val="1"/>
                <w:i w:val="0"/>
                <w:iCs w:val="0"/>
                <w:color w:val="ffffff"/>
                <w:sz w:val="20"/>
                <w:szCs w:val="20"/>
                <w:rtl w:val="0"/>
              </w:rPr>
              <w:t xml:space="preserve">Cargo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1"/>
                <w:bCs w:val="1"/>
                <w:i w:val="0"/>
                <w:iCs w:val="0"/>
                <w:color w:val="ffffff"/>
                <w:sz w:val="20"/>
                <w:szCs w:val="20"/>
                <w:rtl w:val="0"/>
              </w:rPr>
              <w:t xml:space="preserve">Qtd (Início)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1"/>
                <w:bCs w:val="1"/>
                <w:i w:val="0"/>
                <w:iCs w:val="0"/>
                <w:color w:val="ffffff"/>
                <w:sz w:val="20"/>
                <w:szCs w:val="20"/>
                <w:rtl w:val="0"/>
              </w:rPr>
              <w:t xml:space="preserve">Custo/Mês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1"/>
                <w:bCs w:val="1"/>
                <w:i w:val="0"/>
                <w:iCs w:val="0"/>
                <w:color w:val="ffffff"/>
                <w:sz w:val="20"/>
                <w:szCs w:val="20"/>
                <w:rtl w:val="0"/>
              </w:rPr>
              <w:t xml:space="preserve">Qtd (3K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1"/>
                <w:bCs w:val="1"/>
                <w:i w:val="0"/>
                <w:iCs w:val="0"/>
                <w:color w:val="ffffff"/>
                <w:sz w:val="20"/>
                <w:szCs w:val="20"/>
                <w:rtl w:val="0"/>
              </w:rPr>
              <w:t xml:space="preserve">Custo/Mês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1"/>
                <w:bCs w:val="1"/>
                <w:i w:val="0"/>
                <w:iCs w:val="0"/>
                <w:color w:val="ffffff"/>
                <w:sz w:val="20"/>
                <w:szCs w:val="20"/>
                <w:rtl w:val="0"/>
              </w:rPr>
              <w:t xml:space="preserve">Qtd (10K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1"/>
                <w:bCs w:val="1"/>
                <w:i w:val="0"/>
                <w:iCs w:val="0"/>
                <w:color w:val="ffffff"/>
                <w:sz w:val="20"/>
                <w:szCs w:val="20"/>
                <w:rtl w:val="0"/>
              </w:rPr>
              <w:t xml:space="preserve">Custo/Mês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i w:val="0"/>
                <w:iCs w:val="0"/>
                <w:color w:val="333333"/>
                <w:sz w:val="20"/>
                <w:szCs w:val="20"/>
                <w:rtl w:val="0"/>
              </w:rPr>
              <w:t xml:space="preserve">CTO / Founder (pró-labore)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0"/>
                <w:bCs w:val="0"/>
                <w:i w:val="0"/>
                <w:iCs w:val="0"/>
                <w:color w:val="333333"/>
                <w:sz w:val="20"/>
                <w:szCs w:val="20"/>
                <w:rtl w:val="0"/>
              </w:rPr>
              <w:t xml:space="preserve">R$ 5.000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0"/>
                <w:bCs w:val="0"/>
                <w:i w:val="0"/>
                <w:iCs w:val="0"/>
                <w:color w:val="333333"/>
                <w:sz w:val="20"/>
                <w:szCs w:val="20"/>
                <w:rtl w:val="0"/>
              </w:rPr>
              <w:t xml:space="preserve">Dev Fullstack (PJ)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i w:val="0"/>
                <w:i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0"/>
                <w:bCs w:val="0"/>
                <w:i w:val="0"/>
                <w:i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0"/>
                <w:bCs w:val="0"/>
                <w:i w:val="0"/>
                <w:iCs w:val="0"/>
                <w:color w:val="333333"/>
                <w:sz w:val="20"/>
                <w:szCs w:val="20"/>
                <w:rtl w:val="0"/>
              </w:rPr>
              <w:t xml:space="preserve">Dev Frontend (PJ)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0"/>
                <w:bCs w:val="0"/>
                <w:i w:val="0"/>
                <w:iCs w:val="0"/>
                <w:color w:val="33333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0"/>
                <w:bCs w:val="0"/>
                <w:i w:val="0"/>
                <w:iCs w:val="0"/>
                <w:color w:val="333333"/>
                <w:sz w:val="20"/>
                <w:szCs w:val="20"/>
                <w:rtl w:val="0"/>
              </w:rPr>
              <w:t xml:space="preserve">R$ 7.000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0"/>
                <w:bCs w:val="0"/>
                <w:i w:val="0"/>
                <w:iCs w:val="0"/>
                <w:color w:val="333333"/>
                <w:sz w:val="20"/>
                <w:szCs w:val="20"/>
                <w:rtl w:val="0"/>
              </w:rPr>
              <w:t xml:space="preserve">R$ 9.000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0"/>
                <w:bCs w:val="0"/>
                <w:i w:val="0"/>
                <w:iCs w:val="0"/>
                <w:color w:val="333333"/>
                <w:sz w:val="20"/>
                <w:szCs w:val="20"/>
                <w:rtl w:val="0"/>
              </w:rPr>
              <w:t xml:space="preserve">Designer UI/UX (freelancer)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0"/>
                <w:bCs w:val="0"/>
                <w:i w:val="0"/>
                <w:iCs w:val="0"/>
                <w:color w:val="333333"/>
                <w:sz w:val="20"/>
                <w:szCs w:val="20"/>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0"/>
                <w:bCs w:val="0"/>
                <w:i w:val="0"/>
                <w:iCs w:val="0"/>
                <w:color w:val="333333"/>
                <w:sz w:val="20"/>
                <w:szCs w:val="20"/>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0"/>
                <w:bCs w:val="0"/>
                <w:i w:val="0"/>
                <w:iCs w:val="0"/>
                <w:color w:val="333333"/>
                <w:sz w:val="20"/>
                <w:szCs w:val="20"/>
                <w:rtl w:val="0"/>
              </w:rPr>
              <w:t xml:space="preserve">R$ 7.000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FE">
            <w:pPr>
              <w:spacing w:after="0" w:lineRule="auto"/>
              <w:rPr/>
            </w:pPr>
            <w:r w:rsidDel="00000000" w:rsidR="00000000" w:rsidRPr="00000000">
              <w:rPr>
                <w:rFonts w:ascii="Arial" w:cs="Arial" w:eastAsia="Arial" w:hAnsi="Arial"/>
                <w:b w:val="0"/>
                <w:bCs w:val="0"/>
                <w:i w:val="0"/>
                <w:iCs w:val="0"/>
                <w:color w:val="333333"/>
                <w:sz w:val="20"/>
                <w:szCs w:val="20"/>
                <w:rtl w:val="0"/>
              </w:rPr>
              <w:t xml:space="preserve">Suporte (PJ)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0"/>
                <w:bCs w:val="0"/>
                <w:i w:val="0"/>
                <w:iCs w:val="0"/>
                <w:color w:val="33333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0"/>
                <w:bCs w:val="0"/>
                <w:i w:val="0"/>
                <w:i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0"/>
                <w:bCs w:val="0"/>
                <w:i w:val="0"/>
                <w:iCs w:val="0"/>
                <w:color w:val="333333"/>
                <w:sz w:val="20"/>
                <w:szCs w:val="20"/>
                <w:rtl w:val="0"/>
              </w:rPr>
              <w:t xml:space="preserve">R$ 7.000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0"/>
                <w:bCs w:val="0"/>
                <w:i w:val="0"/>
                <w:iCs w:val="0"/>
                <w:color w:val="333333"/>
                <w:sz w:val="20"/>
                <w:szCs w:val="20"/>
                <w:rtl w:val="0"/>
              </w:rPr>
              <w:t xml:space="preserve">Marketing Digital (PJ)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i w:val="0"/>
                <w:iCs w:val="0"/>
                <w:color w:val="333333"/>
                <w:sz w:val="20"/>
                <w:szCs w:val="20"/>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0"/>
                <w:bCs w:val="0"/>
                <w:i w:val="0"/>
                <w:iCs w:val="0"/>
                <w:color w:val="333333"/>
                <w:sz w:val="20"/>
                <w:szCs w:val="20"/>
                <w:rtl w:val="0"/>
              </w:rPr>
              <w:t xml:space="preserve">Contabilidade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spacing w:after="0" w:lineRule="auto"/>
              <w:rPr/>
            </w:pPr>
            <w:r w:rsidDel="00000000" w:rsidR="00000000" w:rsidRPr="00000000">
              <w:rPr>
                <w:rFonts w:ascii="Arial" w:cs="Arial" w:eastAsia="Arial" w:hAnsi="Arial"/>
                <w:b w:val="0"/>
                <w:bCs w:val="0"/>
                <w:i w:val="0"/>
                <w:iCs w:val="0"/>
                <w:color w:val="333333"/>
                <w:sz w:val="20"/>
                <w:szCs w:val="20"/>
                <w:rtl w:val="0"/>
              </w:rPr>
              <w:t xml:space="preserve">TOTAL EQUIPE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4">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5">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R$ 18.300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6">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R$ 50.300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8">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R$ 80.500</w:t>
            </w:r>
            <w:r w:rsidDel="00000000" w:rsidR="00000000" w:rsidRPr="00000000">
              <w:rPr>
                <w:rtl w:val="0"/>
              </w:rPr>
            </w:r>
          </w:p>
        </w:tc>
      </w:tr>
    </w:tbl>
    <w:p w:rsidR="00000000" w:rsidDel="00000000" w:rsidP="00000000" w:rsidRDefault="00000000" w:rsidRPr="00000000" w14:paraId="0000011A">
      <w:pPr>
        <w:pStyle w:val="Heading2"/>
        <w:spacing w:after="160" w:before="240" w:lineRule="auto"/>
        <w:rPr/>
      </w:pPr>
      <w:r w:rsidDel="00000000" w:rsidR="00000000" w:rsidRPr="00000000">
        <w:rPr>
          <w:rFonts w:ascii="Arial" w:cs="Arial" w:eastAsia="Arial" w:hAnsi="Arial"/>
          <w:b w:val="1"/>
          <w:bCs w:val="1"/>
          <w:i w:val="0"/>
          <w:iCs w:val="0"/>
          <w:color w:val="333333"/>
          <w:sz w:val="22"/>
          <w:szCs w:val="22"/>
          <w:rtl w:val="0"/>
        </w:rPr>
        <w:t xml:space="preserve">3.5 Marketing e Aquisição de Clientes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400"/>
        <w:gridCol w:w="1400"/>
        <w:gridCol w:w="2360"/>
        <w:tblGridChange w:id="0">
          <w:tblGrid>
            <w:gridCol w:w="2200"/>
            <w:gridCol w:w="2000"/>
            <w:gridCol w:w="1400"/>
            <w:gridCol w:w="14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1"/>
                <w:bCs w:val="1"/>
                <w:i w:val="0"/>
                <w:iCs w:val="0"/>
                <w:color w:val="ffffff"/>
                <w:sz w:val="20"/>
                <w:szCs w:val="20"/>
                <w:rtl w:val="0"/>
              </w:rPr>
              <w:t xml:space="preserve">Canal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1"/>
                <w:bCs w:val="1"/>
                <w:i w:val="0"/>
                <w:iCs w:val="0"/>
                <w:color w:val="ffffff"/>
                <w:sz w:val="20"/>
                <w:szCs w:val="20"/>
                <w:rtl w:val="0"/>
              </w:rPr>
              <w:t xml:space="preserve">Investimento/Mês (Início)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1D">
            <w:pPr>
              <w:spacing w:after="0" w:lineRule="auto"/>
              <w:rPr/>
            </w:pPr>
            <w:r w:rsidDel="00000000" w:rsidR="00000000" w:rsidRPr="00000000">
              <w:rPr>
                <w:rFonts w:ascii="Arial" w:cs="Arial" w:eastAsia="Arial" w:hAnsi="Arial"/>
                <w:b w:val="1"/>
                <w:bCs w:val="1"/>
                <w:i w:val="0"/>
                <w:iCs w:val="0"/>
                <w:color w:val="ffffff"/>
                <w:sz w:val="20"/>
                <w:szCs w:val="20"/>
                <w:rtl w:val="0"/>
              </w:rPr>
              <w:t xml:space="preserve">CAC Estimado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1E">
            <w:pPr>
              <w:spacing w:after="0" w:lineRule="auto"/>
              <w:rPr/>
            </w:pPr>
            <w:r w:rsidDel="00000000" w:rsidR="00000000" w:rsidRPr="00000000">
              <w:rPr>
                <w:rFonts w:ascii="Arial" w:cs="Arial" w:eastAsia="Arial" w:hAnsi="Arial"/>
                <w:b w:val="1"/>
                <w:bCs w:val="1"/>
                <w:i w:val="0"/>
                <w:iCs w:val="0"/>
                <w:color w:val="ffffff"/>
                <w:sz w:val="20"/>
                <w:szCs w:val="20"/>
                <w:rtl w:val="0"/>
              </w:rPr>
              <w:t xml:space="preserve">Conversões/Mês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1"/>
                <w:bCs w:val="1"/>
                <w:i w:val="0"/>
                <w:iCs w:val="0"/>
                <w:color w:val="ffffff"/>
                <w:sz w:val="20"/>
                <w:szCs w:val="20"/>
                <w:rtl w:val="0"/>
              </w:rPr>
              <w:t xml:space="preserve">Investimento (3K)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0"/>
                <w:bCs w:val="0"/>
                <w:i w:val="0"/>
                <w:iCs w:val="0"/>
                <w:color w:val="333333"/>
                <w:sz w:val="20"/>
                <w:szCs w:val="20"/>
                <w:rtl w:val="0"/>
              </w:rPr>
              <w:t xml:space="preserve">Google Ads (busca)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0"/>
                <w:bCs w:val="0"/>
                <w:i w:val="0"/>
                <w:iCs w:val="0"/>
                <w:color w:val="333333"/>
                <w:sz w:val="20"/>
                <w:szCs w:val="20"/>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0"/>
                <w:bCs w:val="0"/>
                <w:i w:val="0"/>
                <w:iCs w:val="0"/>
                <w:color w:val="333333"/>
                <w:sz w:val="20"/>
                <w:szCs w:val="20"/>
                <w:rtl w:val="0"/>
              </w:rPr>
              <w:t xml:space="preserve">Meta Ads (Instagram/FB)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8">
            <w:pPr>
              <w:spacing w:after="0" w:lineRule="auto"/>
              <w:rPr/>
            </w:pPr>
            <w:r w:rsidDel="00000000" w:rsidR="00000000" w:rsidRPr="00000000">
              <w:rPr>
                <w:rFonts w:ascii="Arial" w:cs="Arial" w:eastAsia="Arial" w:hAnsi="Arial"/>
                <w:b w:val="0"/>
                <w:bCs w:val="0"/>
                <w:i w:val="0"/>
                <w:iCs w:val="0"/>
                <w:color w:val="333333"/>
                <w:sz w:val="20"/>
                <w:szCs w:val="20"/>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0"/>
                <w:bCs w:val="0"/>
                <w:i w:val="0"/>
                <w:iCs w:val="0"/>
                <w:color w:val="333333"/>
                <w:sz w:val="20"/>
                <w:szCs w:val="20"/>
                <w:rtl w:val="0"/>
              </w:rPr>
              <w:t xml:space="preserve">YouTube Ads + Influencers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0"/>
                <w:bCs w:val="0"/>
                <w:i w:val="0"/>
                <w:iCs w:val="0"/>
                <w:color w:val="333333"/>
                <w:sz w:val="20"/>
                <w:szCs w:val="20"/>
                <w:rtl w:val="0"/>
              </w:rPr>
              <w:t xml:space="preserve">R$ 50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D">
            <w:pPr>
              <w:spacing w:after="0" w:lineRule="auto"/>
              <w:rPr/>
            </w:pPr>
            <w:r w:rsidDel="00000000" w:rsidR="00000000" w:rsidRPr="00000000">
              <w:rPr>
                <w:rFonts w:ascii="Arial" w:cs="Arial" w:eastAsia="Arial" w:hAnsi="Arial"/>
                <w:b w:val="0"/>
                <w:bCs w:val="0"/>
                <w:i w:val="0"/>
                <w:iCs w:val="0"/>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F">
            <w:pPr>
              <w:spacing w:after="0" w:lineRule="auto"/>
              <w:rPr/>
            </w:pPr>
            <w:r w:rsidDel="00000000" w:rsidR="00000000" w:rsidRPr="00000000">
              <w:rPr>
                <w:rFonts w:ascii="Arial" w:cs="Arial" w:eastAsia="Arial" w:hAnsi="Arial"/>
                <w:b w:val="0"/>
                <w:bCs w:val="0"/>
                <w:i w:val="0"/>
                <w:iCs w:val="0"/>
                <w:color w:val="333333"/>
                <w:sz w:val="20"/>
                <w:szCs w:val="20"/>
                <w:rtl w:val="0"/>
              </w:rPr>
              <w:t xml:space="preserve">Conteúdo orgânico (SEO/Blog)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 (tempo interno)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1">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0"/>
                <w:bCs w:val="0"/>
                <w:i w:val="0"/>
                <w:iCs w:val="0"/>
                <w:color w:val="333333"/>
                <w:sz w:val="20"/>
                <w:szCs w:val="20"/>
                <w:rtl w:val="0"/>
              </w:rPr>
              <w:t xml:space="preserve">20-50*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3">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0"/>
                <w:bCs w:val="0"/>
                <w:i w:val="0"/>
                <w:iCs w:val="0"/>
                <w:color w:val="333333"/>
                <w:sz w:val="20"/>
                <w:szCs w:val="20"/>
                <w:rtl w:val="0"/>
              </w:rPr>
              <w:t xml:space="preserve">Programa de indicação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0"/>
                <w:bCs w:val="0"/>
                <w:i w:val="0"/>
                <w:iCs w:val="0"/>
                <w:color w:val="333333"/>
                <w:sz w:val="20"/>
                <w:szCs w:val="20"/>
                <w:rtl w:val="0"/>
              </w:rPr>
              <w:t xml:space="preserve">R$ 500 (créditos)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0"/>
                <w:bCs w:val="0"/>
                <w:i w:val="0"/>
                <w:iCs w:val="0"/>
                <w:color w:val="333333"/>
                <w:sz w:val="20"/>
                <w:szCs w:val="20"/>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9">
            <w:pPr>
              <w:spacing w:after="0" w:lineRule="auto"/>
              <w:rPr/>
            </w:pPr>
            <w:r w:rsidDel="00000000" w:rsidR="00000000" w:rsidRPr="00000000">
              <w:rPr>
                <w:rFonts w:ascii="Arial" w:cs="Arial" w:eastAsia="Arial" w:hAnsi="Arial"/>
                <w:b w:val="0"/>
                <w:bCs w:val="0"/>
                <w:i w:val="0"/>
                <w:iCs w:val="0"/>
                <w:color w:val="333333"/>
                <w:sz w:val="20"/>
                <w:szCs w:val="20"/>
                <w:rtl w:val="0"/>
              </w:rPr>
              <w:t xml:space="preserve">Parcerias (afiliados)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 (CPA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R$ 19,80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0"/>
                <w:bCs w:val="0"/>
                <w:i w:val="0"/>
                <w:iCs w:val="0"/>
                <w:color w:val="333333"/>
                <w:sz w:val="20"/>
                <w:szCs w:val="20"/>
                <w:rtl w:val="0"/>
              </w:rPr>
              <w:t xml:space="preserve">variável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 (CPA)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0"/>
                <w:bCs w:val="0"/>
                <w:i w:val="0"/>
                <w:iCs w:val="0"/>
                <w:color w:val="333333"/>
                <w:sz w:val="20"/>
                <w:szCs w:val="20"/>
                <w:rtl w:val="0"/>
              </w:rPr>
              <w:t xml:space="preserve">TOTAL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R$ 7.500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R$ 32 (média)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0"/>
                <w:bCs w:val="0"/>
                <w:i w:val="0"/>
                <w:iCs w:val="0"/>
                <w:color w:val="333333"/>
                <w:sz w:val="20"/>
                <w:szCs w:val="20"/>
                <w:rtl w:val="0"/>
              </w:rPr>
              <w:t xml:space="preserve">~258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R$ 21.000</w:t>
            </w:r>
            <w:r w:rsidDel="00000000" w:rsidR="00000000" w:rsidRPr="00000000">
              <w:rPr>
                <w:rtl w:val="0"/>
              </w:rPr>
            </w:r>
          </w:p>
        </w:tc>
      </w:tr>
    </w:tbl>
    <w:p w:rsidR="00000000" w:rsidDel="00000000" w:rsidP="00000000" w:rsidRDefault="00000000" w:rsidRPr="00000000" w14:paraId="00000143">
      <w:pPr>
        <w:spacing w:after="120" w:lineRule="auto"/>
        <w:jc w:val="both"/>
        <w:rPr/>
      </w:pPr>
      <w:r w:rsidDel="00000000" w:rsidR="00000000" w:rsidRPr="00000000">
        <w:rPr>
          <w:rFonts w:ascii="Arial" w:cs="Arial" w:eastAsia="Arial" w:hAnsi="Arial"/>
          <w:b w:val="0"/>
          <w:bCs w:val="0"/>
          <w:i w:val="1"/>
          <w:iCs w:val="1"/>
          <w:color w:val="333333"/>
          <w:sz w:val="18"/>
          <w:szCs w:val="18"/>
          <w:rtl w:val="0"/>
        </w:rPr>
        <w:t xml:space="preserve">* Conteúdo orgânico é investimento de tempo, não dinheiro. Retorno começa no mês 3-4.</w:t>
      </w:r>
      <w:r w:rsidDel="00000000" w:rsidR="00000000" w:rsidRPr="00000000">
        <w:rPr>
          <w:rtl w:val="0"/>
        </w:rPr>
      </w:r>
    </w:p>
    <w:p w:rsidR="00000000" w:rsidDel="00000000" w:rsidP="00000000" w:rsidRDefault="00000000" w:rsidRPr="00000000" w14:paraId="00000144">
      <w:pPr>
        <w:pStyle w:val="Heading2"/>
        <w:spacing w:after="160" w:before="240" w:lineRule="auto"/>
        <w:rPr/>
      </w:pPr>
      <w:r w:rsidDel="00000000" w:rsidR="00000000" w:rsidRPr="00000000">
        <w:rPr>
          <w:rFonts w:ascii="Arial" w:cs="Arial" w:eastAsia="Arial" w:hAnsi="Arial"/>
          <w:b w:val="1"/>
          <w:bCs w:val="1"/>
          <w:i w:val="0"/>
          <w:iCs w:val="0"/>
          <w:color w:val="333333"/>
          <w:sz w:val="22"/>
          <w:szCs w:val="22"/>
          <w:rtl w:val="0"/>
        </w:rPr>
        <w:t xml:space="preserve">3.6 Custos Operacionais e Administrativos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800"/>
        <w:gridCol w:w="2760"/>
        <w:tblGridChange w:id="0">
          <w:tblGrid>
            <w:gridCol w:w="3000"/>
            <w:gridCol w:w="1800"/>
            <w:gridCol w:w="18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45">
            <w:pPr>
              <w:spacing w:after="0" w:lineRule="auto"/>
              <w:rPr/>
            </w:pPr>
            <w:r w:rsidDel="00000000" w:rsidR="00000000" w:rsidRPr="00000000">
              <w:rPr>
                <w:rFonts w:ascii="Arial" w:cs="Arial" w:eastAsia="Arial" w:hAnsi="Arial"/>
                <w:b w:val="1"/>
                <w:bCs w:val="1"/>
                <w:i w:val="0"/>
                <w:iCs w:val="0"/>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1"/>
                <w:bCs w:val="1"/>
                <w:i w:val="0"/>
                <w:iCs w:val="0"/>
                <w:color w:val="ffffff"/>
                <w:sz w:val="20"/>
                <w:szCs w:val="20"/>
                <w:rtl w:val="0"/>
              </w:rPr>
              <w:t xml:space="preserve">Custo/Mês (Início)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47">
            <w:pPr>
              <w:spacing w:after="0" w:lineRule="auto"/>
              <w:rPr/>
            </w:pPr>
            <w:r w:rsidDel="00000000" w:rsidR="00000000" w:rsidRPr="00000000">
              <w:rPr>
                <w:rFonts w:ascii="Arial" w:cs="Arial" w:eastAsia="Arial" w:hAnsi="Arial"/>
                <w:b w:val="1"/>
                <w:bCs w:val="1"/>
                <w:i w:val="0"/>
                <w:iCs w:val="0"/>
                <w:color w:val="ffffff"/>
                <w:sz w:val="20"/>
                <w:szCs w:val="20"/>
                <w:rtl w:val="0"/>
              </w:rPr>
              <w:t xml:space="preserve">Custo/Mês (3K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1"/>
                <w:bCs w:val="1"/>
                <w:i w:val="0"/>
                <w:iCs w:val="0"/>
                <w:color w:val="ffffff"/>
                <w:sz w:val="20"/>
                <w:szCs w:val="20"/>
                <w:rtl w:val="0"/>
              </w:rPr>
              <w:t xml:space="preserve">Custo/Mês (10K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0"/>
                <w:bCs w:val="0"/>
                <w:i w:val="0"/>
                <w:iCs w:val="0"/>
                <w:color w:val="333333"/>
                <w:sz w:val="20"/>
                <w:szCs w:val="20"/>
                <w:rtl w:val="0"/>
              </w:rPr>
              <w:t xml:space="preserve">Ferramentas SaaS (Notion, Slack,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C">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spacing w:after="0" w:lineRule="auto"/>
              <w:rPr/>
            </w:pPr>
            <w:r w:rsidDel="00000000" w:rsidR="00000000" w:rsidRPr="00000000">
              <w:rPr>
                <w:rFonts w:ascii="Arial" w:cs="Arial" w:eastAsia="Arial" w:hAnsi="Arial"/>
                <w:b w:val="0"/>
                <w:bCs w:val="0"/>
                <w:i w:val="0"/>
                <w:iCs w:val="0"/>
                <w:color w:val="333333"/>
                <w:sz w:val="20"/>
                <w:szCs w:val="20"/>
                <w:rtl w:val="0"/>
              </w:rPr>
              <w:t xml:space="preserve">Jurídico (LGPD, Termos, Contratos)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R$ 500 (amort.)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51">
            <w:pPr>
              <w:spacing w:after="0" w:lineRule="auto"/>
              <w:rPr/>
            </w:pPr>
            <w:r w:rsidDel="00000000" w:rsidR="00000000" w:rsidRPr="00000000">
              <w:rPr>
                <w:rFonts w:ascii="Arial" w:cs="Arial" w:eastAsia="Arial" w:hAnsi="Arial"/>
                <w:b w:val="0"/>
                <w:bCs w:val="0"/>
                <w:i w:val="0"/>
                <w:iCs w:val="0"/>
                <w:color w:val="333333"/>
                <w:sz w:val="20"/>
                <w:szCs w:val="20"/>
                <w:rtl w:val="0"/>
              </w:rPr>
              <w:t xml:space="preserve">Seguros e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0"/>
                <w:bCs w:val="0"/>
                <w:i w:val="0"/>
                <w:iCs w:val="0"/>
                <w:color w:val="333333"/>
                <w:sz w:val="20"/>
                <w:szCs w:val="20"/>
                <w:rtl w:val="0"/>
              </w:rPr>
              <w:t xml:space="preserve">Reserva de contingência (5% receita)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R$ 4.500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59">
            <w:pPr>
              <w:spacing w:after="0" w:lineRule="auto"/>
              <w:rPr/>
            </w:pPr>
            <w:r w:rsidDel="00000000" w:rsidR="00000000" w:rsidRPr="00000000">
              <w:rPr>
                <w:rFonts w:ascii="Arial" w:cs="Arial" w:eastAsia="Arial" w:hAnsi="Arial"/>
                <w:b w:val="0"/>
                <w:bCs w:val="0"/>
                <w:i w:val="0"/>
                <w:iCs w:val="0"/>
                <w:color w:val="333333"/>
                <w:sz w:val="20"/>
                <w:szCs w:val="20"/>
                <w:rtl w:val="0"/>
              </w:rPr>
              <w:t xml:space="preserve">TOTAL OPERACIONAL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R$ 8.500</w:t>
            </w:r>
            <w:r w:rsidDel="00000000" w:rsidR="00000000" w:rsidRPr="00000000">
              <w:rPr>
                <w:rtl w:val="0"/>
              </w:rPr>
            </w:r>
          </w:p>
        </w:tc>
      </w:tr>
    </w:tbl>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spacing w:after="160" w:before="360" w:lineRule="auto"/>
        <w:rPr/>
      </w:pPr>
      <w:r w:rsidDel="00000000" w:rsidR="00000000" w:rsidRPr="00000000">
        <w:rPr>
          <w:rFonts w:ascii="Arial" w:cs="Arial" w:eastAsia="Arial" w:hAnsi="Arial"/>
          <w:b w:val="1"/>
          <w:bCs w:val="1"/>
          <w:i w:val="0"/>
          <w:iCs w:val="0"/>
          <w:color w:val="333333"/>
          <w:sz w:val="22"/>
          <w:szCs w:val="22"/>
          <w:rtl w:val="0"/>
        </w:rPr>
        <w:t xml:space="preserve">4. PROJEÇÃO DE RECEITA — CENÁRIO BASE (ANO 1)</w:t>
      </w:r>
      <w:r w:rsidDel="00000000" w:rsidR="00000000" w:rsidRPr="00000000">
        <w:rPr>
          <w:rtl w:val="0"/>
        </w:rPr>
      </w:r>
    </w:p>
    <w:p w:rsidR="00000000" w:rsidDel="00000000" w:rsidP="00000000" w:rsidRDefault="00000000" w:rsidRPr="00000000" w14:paraId="0000015F">
      <w:pPr>
        <w:spacing w:after="120" w:lineRule="auto"/>
        <w:jc w:val="both"/>
        <w:rPr/>
      </w:pPr>
      <w:r w:rsidDel="00000000" w:rsidR="00000000" w:rsidRPr="00000000">
        <w:rPr>
          <w:rFonts w:ascii="Arial" w:cs="Arial" w:eastAsia="Arial" w:hAnsi="Arial"/>
          <w:b w:val="0"/>
          <w:bCs w:val="0"/>
          <w:i w:val="0"/>
          <w:iCs w:val="0"/>
          <w:color w:val="333333"/>
          <w:sz w:val="22"/>
          <w:szCs w:val="22"/>
          <w:rtl w:val="0"/>
        </w:rPr>
        <w:t xml:space="preserve">A projeção assume crescimento orgânico com investimento moderado em marketing, taxa de conversão free-to-paid de 3,5%, e distribuição de 55% mensal / 45% anual entre assinantes pagos.</w:t>
      </w:r>
      <w:r w:rsidDel="00000000" w:rsidR="00000000" w:rsidRPr="00000000">
        <w:rPr>
          <w:rtl w:val="0"/>
        </w:rPr>
      </w:r>
    </w:p>
    <w:p w:rsidR="00000000" w:rsidDel="00000000" w:rsidP="00000000" w:rsidRDefault="00000000" w:rsidRPr="00000000" w14:paraId="00000160">
      <w:pPr>
        <w:pStyle w:val="Heading2"/>
        <w:spacing w:after="160" w:before="240" w:lineRule="auto"/>
        <w:rPr/>
      </w:pPr>
      <w:r w:rsidDel="00000000" w:rsidR="00000000" w:rsidRPr="00000000">
        <w:rPr>
          <w:rFonts w:ascii="Arial" w:cs="Arial" w:eastAsia="Arial" w:hAnsi="Arial"/>
          <w:b w:val="1"/>
          <w:bCs w:val="1"/>
          <w:i w:val="0"/>
          <w:iCs w:val="0"/>
          <w:color w:val="333333"/>
          <w:sz w:val="22"/>
          <w:szCs w:val="22"/>
          <w:rtl w:val="0"/>
        </w:rPr>
        <w:t xml:space="preserve">4.1 Evolução Mensal de Assinantes e Receita</w:t>
      </w:r>
      <w:r w:rsidDel="00000000" w:rsidR="00000000" w:rsidRPr="00000000">
        <w:rPr>
          <w:rtl w:val="0"/>
        </w:rPr>
      </w:r>
    </w:p>
    <w:tbl>
      <w:tblPr>
        <w:tblStyle w:val="Table9"/>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000"/>
        <w:gridCol w:w="1100"/>
        <w:gridCol w:w="1000"/>
        <w:gridCol w:w="1000"/>
        <w:gridCol w:w="1360"/>
        <w:gridCol w:w="1200"/>
        <w:gridCol w:w="1600"/>
        <w:tblGridChange w:id="0">
          <w:tblGrid>
            <w:gridCol w:w="700"/>
            <w:gridCol w:w="1000"/>
            <w:gridCol w:w="1100"/>
            <w:gridCol w:w="1000"/>
            <w:gridCol w:w="1000"/>
            <w:gridCol w:w="1360"/>
            <w:gridCol w:w="12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1"/>
                <w:bCs w:val="1"/>
                <w:i w:val="0"/>
                <w:iCs w:val="0"/>
                <w:color w:val="ffffff"/>
                <w:sz w:val="20"/>
                <w:szCs w:val="20"/>
                <w:rtl w:val="0"/>
              </w:rPr>
              <w:t xml:space="preserve">Mês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1"/>
                <w:bCs w:val="1"/>
                <w:i w:val="0"/>
                <w:iCs w:val="0"/>
                <w:color w:val="ffffff"/>
                <w:sz w:val="20"/>
                <w:szCs w:val="20"/>
                <w:rtl w:val="0"/>
              </w:rPr>
              <w:t xml:space="preserve">Users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1"/>
                <w:bCs w:val="1"/>
                <w:i w:val="0"/>
                <w:iCs w:val="0"/>
                <w:color w:val="ffffff"/>
                <w:sz w:val="20"/>
                <w:szCs w:val="20"/>
                <w:rtl w:val="0"/>
              </w:rPr>
              <w:t xml:space="preserve">Pagos Mensal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1"/>
                <w:bCs w:val="1"/>
                <w:i w:val="0"/>
                <w:iCs w:val="0"/>
                <w:color w:val="ffffff"/>
                <w:sz w:val="20"/>
                <w:szCs w:val="20"/>
                <w:rtl w:val="0"/>
              </w:rPr>
              <w:t xml:space="preserve">Pagos 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1"/>
                <w:bCs w:val="1"/>
                <w:i w:val="0"/>
                <w:iCs w:val="0"/>
                <w:color w:val="ffffff"/>
                <w:sz w:val="20"/>
                <w:szCs w:val="20"/>
                <w:rtl w:val="0"/>
              </w:rPr>
              <w:t xml:space="preserve">Total Pagos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1"/>
                <w:bCs w:val="1"/>
                <w:i w:val="0"/>
                <w:iCs w:val="0"/>
                <w:color w:val="ffffff"/>
                <w:sz w:val="20"/>
                <w:szCs w:val="20"/>
                <w:rtl w:val="0"/>
              </w:rPr>
              <w:t xml:space="preserve">Receita Mensal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1"/>
                <w:bCs w:val="1"/>
                <w:i w:val="0"/>
                <w:iCs w:val="0"/>
                <w:color w:val="ffffff"/>
                <w:sz w:val="20"/>
                <w:szCs w:val="20"/>
                <w:rtl w:val="0"/>
              </w:rPr>
              <w:t xml:space="preserve">Custo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68">
            <w:pPr>
              <w:spacing w:after="0" w:lineRule="auto"/>
              <w:rPr/>
            </w:pPr>
            <w:r w:rsidDel="00000000" w:rsidR="00000000" w:rsidRPr="00000000">
              <w:rPr>
                <w:rFonts w:ascii="Arial" w:cs="Arial" w:eastAsia="Arial" w:hAnsi="Arial"/>
                <w:b w:val="1"/>
                <w:bCs w:val="1"/>
                <w:i w:val="0"/>
                <w:iCs w:val="0"/>
                <w:color w:val="ffffff"/>
                <w:sz w:val="20"/>
                <w:szCs w:val="20"/>
                <w:rtl w:val="0"/>
              </w:rPr>
              <w:t xml:space="preserve">Resultado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0"/>
                <w:bCs w:val="0"/>
                <w:i w:val="0"/>
                <w:i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0"/>
                <w:bCs w:val="0"/>
                <w:i w:val="0"/>
                <w:iCs w:val="0"/>
                <w:color w:val="333333"/>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0"/>
                <w:bCs w:val="0"/>
                <w:i w:val="0"/>
                <w:iCs w:val="0"/>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0"/>
                <w:bCs w:val="0"/>
                <w:i w:val="0"/>
                <w:i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0"/>
                <w:bCs w:val="0"/>
                <w:i w:val="0"/>
                <w:iCs w:val="0"/>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6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7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-R$ 23.456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1">
            <w:pPr>
              <w:spacing w:after="0" w:lineRule="auto"/>
              <w:rPr/>
            </w:pPr>
            <w:r w:rsidDel="00000000" w:rsidR="00000000" w:rsidRPr="00000000">
              <w:rPr>
                <w:rFonts w:ascii="Arial" w:cs="Arial" w:eastAsia="Arial" w:hAnsi="Arial"/>
                <w:b w:val="0"/>
                <w:bCs w:val="0"/>
                <w:i w:val="0"/>
                <w:i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2">
            <w:pPr>
              <w:spacing w:after="0" w:lineRule="auto"/>
              <w:rPr/>
            </w:pPr>
            <w:r w:rsidDel="00000000" w:rsidR="00000000" w:rsidRPr="00000000">
              <w:rPr>
                <w:rFonts w:ascii="Arial" w:cs="Arial" w:eastAsia="Arial" w:hAnsi="Arial"/>
                <w:b w:val="0"/>
                <w:bCs w:val="0"/>
                <w:i w:val="0"/>
                <w:iCs w:val="0"/>
                <w:color w:val="333333"/>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0"/>
                <w:bCs w:val="0"/>
                <w:i w:val="0"/>
                <w:iCs w:val="0"/>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0"/>
                <w:bCs w:val="0"/>
                <w:i w:val="0"/>
                <w:iCs w:val="0"/>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0"/>
                <w:bCs w:val="0"/>
                <w:i w:val="0"/>
                <w:iCs w:val="0"/>
                <w:color w:val="333333"/>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spacing w:after="0" w:lineRule="auto"/>
              <w:rPr/>
            </w:pPr>
            <w:r w:rsidDel="00000000" w:rsidR="00000000" w:rsidRPr="00000000">
              <w:rPr>
                <w:rFonts w:ascii="Arial" w:cs="Arial" w:eastAsia="Arial" w:hAnsi="Arial"/>
                <w:b w:val="0"/>
                <w:bCs w:val="0"/>
                <w:i w:val="0"/>
                <w:iCs w:val="0"/>
                <w:color w:val="333333"/>
                <w:sz w:val="20"/>
                <w:szCs w:val="20"/>
                <w:rtl w:val="0"/>
              </w:rPr>
              <w:t xml:space="preserve">R$ 5.210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R$ 704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-R$ 18.944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0"/>
                <w:bCs w:val="0"/>
                <w:i w:val="0"/>
                <w:i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0"/>
                <w:bCs w:val="0"/>
                <w:i w:val="0"/>
                <w:iCs w:val="0"/>
                <w:color w:val="333333"/>
                <w:sz w:val="20"/>
                <w:szCs w:val="20"/>
                <w:rtl w:val="0"/>
              </w:rPr>
              <w:t xml:space="preserve">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7B">
            <w:pPr>
              <w:spacing w:after="0" w:lineRule="auto"/>
              <w:rPr/>
            </w:pPr>
            <w:r w:rsidDel="00000000" w:rsidR="00000000" w:rsidRPr="00000000">
              <w:rPr>
                <w:rFonts w:ascii="Arial" w:cs="Arial" w:eastAsia="Arial" w:hAnsi="Arial"/>
                <w:b w:val="0"/>
                <w:bCs w:val="0"/>
                <w:i w:val="0"/>
                <w:iCs w:val="0"/>
                <w:color w:val="333333"/>
                <w:sz w:val="20"/>
                <w:szCs w:val="20"/>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0"/>
                <w:bCs w:val="0"/>
                <w:i w:val="0"/>
                <w:iCs w:val="0"/>
                <w:color w:val="333333"/>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7D">
            <w:pPr>
              <w:spacing w:after="0" w:lineRule="auto"/>
              <w:rPr/>
            </w:pPr>
            <w:r w:rsidDel="00000000" w:rsidR="00000000" w:rsidRPr="00000000">
              <w:rPr>
                <w:rFonts w:ascii="Arial" w:cs="Arial" w:eastAsia="Arial" w:hAnsi="Arial"/>
                <w:b w:val="0"/>
                <w:bCs w:val="0"/>
                <w:i w:val="0"/>
                <w:iCs w:val="0"/>
                <w:color w:val="333333"/>
                <w:sz w:val="20"/>
                <w:szCs w:val="20"/>
                <w:rtl w:val="0"/>
              </w:rPr>
              <w:t xml:space="preserve">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7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R$ 11.370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R$ 1.536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-R$ 14.216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1">
            <w:pPr>
              <w:spacing w:after="0" w:lineRule="auto"/>
              <w:rPr/>
            </w:pPr>
            <w:r w:rsidDel="00000000" w:rsidR="00000000" w:rsidRPr="00000000">
              <w:rPr>
                <w:rFonts w:ascii="Arial" w:cs="Arial" w:eastAsia="Arial" w:hAnsi="Arial"/>
                <w:b w:val="0"/>
                <w:bCs w:val="0"/>
                <w:i w:val="0"/>
                <w:i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0"/>
                <w:bCs w:val="0"/>
                <w:i w:val="0"/>
                <w:iCs w:val="0"/>
                <w:color w:val="333333"/>
                <w:sz w:val="20"/>
                <w:szCs w:val="20"/>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3">
            <w:pPr>
              <w:spacing w:after="0" w:lineRule="auto"/>
              <w:rPr/>
            </w:pPr>
            <w:r w:rsidDel="00000000" w:rsidR="00000000" w:rsidRPr="00000000">
              <w:rPr>
                <w:rFonts w:ascii="Arial" w:cs="Arial" w:eastAsia="Arial" w:hAnsi="Arial"/>
                <w:b w:val="0"/>
                <w:bCs w:val="0"/>
                <w:i w:val="0"/>
                <w:iCs w:val="0"/>
                <w:color w:val="333333"/>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0"/>
                <w:bCs w:val="0"/>
                <w:i w:val="0"/>
                <w:iCs w:val="0"/>
                <w:color w:val="333333"/>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0"/>
                <w:bCs w:val="0"/>
                <w:i w:val="0"/>
                <w:iCs w:val="0"/>
                <w:color w:val="333333"/>
                <w:sz w:val="20"/>
                <w:szCs w:val="20"/>
                <w:rtl w:val="0"/>
              </w:rPr>
              <w:t xml:space="preserve">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R$ 20.700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R$ 2.816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-R$ 7.966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89">
            <w:pPr>
              <w:spacing w:after="0" w:lineRule="auto"/>
              <w:rPr/>
            </w:pPr>
            <w:r w:rsidDel="00000000" w:rsidR="00000000" w:rsidRPr="00000000">
              <w:rPr>
                <w:rFonts w:ascii="Arial" w:cs="Arial" w:eastAsia="Arial" w:hAnsi="Arial"/>
                <w:b w:val="0"/>
                <w:bCs w:val="0"/>
                <w:i w:val="0"/>
                <w:i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0"/>
                <w:bCs w:val="0"/>
                <w:i w:val="0"/>
                <w:iCs w:val="0"/>
                <w:color w:val="333333"/>
                <w:sz w:val="20"/>
                <w:szCs w:val="20"/>
                <w:rtl w:val="0"/>
              </w:rPr>
              <w:t xml:space="preserve">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8B">
            <w:pPr>
              <w:spacing w:after="0" w:lineRule="auto"/>
              <w:rPr/>
            </w:pPr>
            <w:r w:rsidDel="00000000" w:rsidR="00000000" w:rsidRPr="00000000">
              <w:rPr>
                <w:rFonts w:ascii="Arial" w:cs="Arial" w:eastAsia="Arial" w:hAnsi="Arial"/>
                <w:b w:val="0"/>
                <w:bCs w:val="0"/>
                <w:i w:val="0"/>
                <w:iCs w:val="0"/>
                <w:color w:val="333333"/>
                <w:sz w:val="20"/>
                <w:szCs w:val="20"/>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8C">
            <w:pPr>
              <w:spacing w:after="0" w:lineRule="auto"/>
              <w:rPr/>
            </w:pPr>
            <w:r w:rsidDel="00000000" w:rsidR="00000000" w:rsidRPr="00000000">
              <w:rPr>
                <w:rFonts w:ascii="Arial" w:cs="Arial" w:eastAsia="Arial" w:hAnsi="Arial"/>
                <w:b w:val="0"/>
                <w:bCs w:val="0"/>
                <w:i w:val="0"/>
                <w:iCs w:val="0"/>
                <w:color w:val="333333"/>
                <w:sz w:val="20"/>
                <w:szCs w:val="20"/>
                <w:rtl w:val="0"/>
              </w:rPr>
              <w:t xml:space="preserve">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8D">
            <w:pPr>
              <w:spacing w:after="0" w:lineRule="auto"/>
              <w:rPr/>
            </w:pPr>
            <w:r w:rsidDel="00000000" w:rsidR="00000000" w:rsidRPr="00000000">
              <w:rPr>
                <w:rFonts w:ascii="Arial" w:cs="Arial" w:eastAsia="Arial" w:hAnsi="Arial"/>
                <w:b w:val="0"/>
                <w:bCs w:val="0"/>
                <w:i w:val="0"/>
                <w:iCs w:val="0"/>
                <w:color w:val="333333"/>
                <w:sz w:val="20"/>
                <w:szCs w:val="20"/>
                <w:rtl w:val="0"/>
              </w:rPr>
              <w:t xml:space="preserve">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8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R$ 34.770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8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R$ 4.736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9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spacing w:after="0" w:lineRule="auto"/>
              <w:rPr/>
            </w:pPr>
            <w:r w:rsidDel="00000000" w:rsidR="00000000" w:rsidRPr="00000000">
              <w:rPr>
                <w:rFonts w:ascii="Arial" w:cs="Arial" w:eastAsia="Arial" w:hAnsi="Arial"/>
                <w:b w:val="0"/>
                <w:bCs w:val="0"/>
                <w:i w:val="0"/>
                <w:iCs w:val="0"/>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0"/>
                <w:bCs w:val="0"/>
                <w:i w:val="0"/>
                <w:iCs w:val="0"/>
                <w:color w:val="333333"/>
                <w:sz w:val="20"/>
                <w:szCs w:val="20"/>
                <w:rtl w:val="0"/>
              </w:rPr>
              <w:t xml:space="preserve">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3">
            <w:pPr>
              <w:spacing w:after="0" w:lineRule="auto"/>
              <w:rPr/>
            </w:pPr>
            <w:r w:rsidDel="00000000" w:rsidR="00000000" w:rsidRPr="00000000">
              <w:rPr>
                <w:rFonts w:ascii="Arial" w:cs="Arial" w:eastAsia="Arial" w:hAnsi="Arial"/>
                <w:b w:val="0"/>
                <w:bCs w:val="0"/>
                <w:i w:val="0"/>
                <w:iCs w:val="0"/>
                <w:color w:val="333333"/>
                <w:sz w:val="20"/>
                <w:szCs w:val="20"/>
                <w:rtl w:val="0"/>
              </w:rPr>
              <w:t xml:space="preserve">380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4">
            <w:pPr>
              <w:spacing w:after="0" w:lineRule="auto"/>
              <w:rPr/>
            </w:pPr>
            <w:r w:rsidDel="00000000" w:rsidR="00000000" w:rsidRPr="00000000">
              <w:rPr>
                <w:rFonts w:ascii="Arial" w:cs="Arial" w:eastAsia="Arial" w:hAnsi="Arial"/>
                <w:b w:val="0"/>
                <w:bCs w:val="0"/>
                <w:i w:val="0"/>
                <w:iCs w:val="0"/>
                <w:color w:val="333333"/>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5">
            <w:pPr>
              <w:spacing w:after="0" w:lineRule="auto"/>
              <w:rPr/>
            </w:pPr>
            <w:r w:rsidDel="00000000" w:rsidR="00000000" w:rsidRPr="00000000">
              <w:rPr>
                <w:rFonts w:ascii="Arial" w:cs="Arial" w:eastAsia="Arial" w:hAnsi="Arial"/>
                <w:b w:val="0"/>
                <w:bCs w:val="0"/>
                <w:i w:val="0"/>
                <w:iCs w:val="0"/>
                <w:color w:val="333333"/>
                <w:sz w:val="20"/>
                <w:szCs w:val="20"/>
                <w:rtl w:val="0"/>
              </w:rPr>
              <w:t xml:space="preserve">580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6">
            <w:pPr>
              <w:spacing w:after="0" w:lineRule="auto"/>
              <w:rPr/>
            </w:pPr>
            <w:r w:rsidDel="00000000" w:rsidR="00000000" w:rsidRPr="00000000">
              <w:rPr>
                <w:rFonts w:ascii="Arial" w:cs="Arial" w:eastAsia="Arial" w:hAnsi="Arial"/>
                <w:b w:val="0"/>
                <w:bCs w:val="0"/>
                <w:i w:val="0"/>
                <w:iCs w:val="0"/>
                <w:color w:val="333333"/>
                <w:sz w:val="20"/>
                <w:szCs w:val="20"/>
                <w:rtl w:val="0"/>
              </w:rPr>
              <w:t xml:space="preserve">R$ 54.370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R$ 7.424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+R$ 11.596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99">
            <w:pPr>
              <w:spacing w:after="0" w:lineRule="auto"/>
              <w:rPr/>
            </w:pPr>
            <w:r w:rsidDel="00000000" w:rsidR="00000000" w:rsidRPr="00000000">
              <w:rPr>
                <w:rFonts w:ascii="Arial" w:cs="Arial" w:eastAsia="Arial" w:hAnsi="Arial"/>
                <w:b w:val="0"/>
                <w:bCs w:val="0"/>
                <w:i w:val="0"/>
                <w:iCs w:val="0"/>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9A">
            <w:pPr>
              <w:spacing w:after="0" w:lineRule="auto"/>
              <w:rPr/>
            </w:pPr>
            <w:r w:rsidDel="00000000" w:rsidR="00000000" w:rsidRPr="00000000">
              <w:rPr>
                <w:rFonts w:ascii="Arial" w:cs="Arial" w:eastAsia="Arial" w:hAnsi="Arial"/>
                <w:b w:val="0"/>
                <w:bCs w:val="0"/>
                <w:i w:val="0"/>
                <w:iCs w:val="0"/>
                <w:color w:val="333333"/>
                <w:sz w:val="20"/>
                <w:szCs w:val="20"/>
                <w:rtl w:val="0"/>
              </w:rPr>
              <w:t xml:space="preserve">8.500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9B">
            <w:pPr>
              <w:spacing w:after="0" w:lineRule="auto"/>
              <w:rPr/>
            </w:pPr>
            <w:r w:rsidDel="00000000" w:rsidR="00000000" w:rsidRPr="00000000">
              <w:rPr>
                <w:rFonts w:ascii="Arial" w:cs="Arial" w:eastAsia="Arial" w:hAnsi="Arial"/>
                <w:b w:val="0"/>
                <w:bCs w:val="0"/>
                <w:i w:val="0"/>
                <w:iCs w:val="0"/>
                <w:color w:val="333333"/>
                <w:sz w:val="20"/>
                <w:szCs w:val="20"/>
                <w:rtl w:val="0"/>
              </w:rPr>
              <w:t xml:space="preserve">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9C">
            <w:pPr>
              <w:spacing w:after="0" w:lineRule="auto"/>
              <w:rPr/>
            </w:pPr>
            <w:r w:rsidDel="00000000" w:rsidR="00000000" w:rsidRPr="00000000">
              <w:rPr>
                <w:rFonts w:ascii="Arial" w:cs="Arial" w:eastAsia="Arial" w:hAnsi="Arial"/>
                <w:b w:val="0"/>
                <w:bCs w:val="0"/>
                <w:i w:val="0"/>
                <w:iCs w:val="0"/>
                <w:color w:val="333333"/>
                <w:sz w:val="20"/>
                <w:szCs w:val="20"/>
                <w:rtl w:val="0"/>
              </w:rPr>
              <w:t xml:space="preserve">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9D">
            <w:pPr>
              <w:spacing w:after="0" w:lineRule="auto"/>
              <w:rPr/>
            </w:pPr>
            <w:r w:rsidDel="00000000" w:rsidR="00000000" w:rsidRPr="00000000">
              <w:rPr>
                <w:rFonts w:ascii="Arial" w:cs="Arial" w:eastAsia="Arial" w:hAnsi="Arial"/>
                <w:b w:val="0"/>
                <w:bCs w:val="0"/>
                <w:i w:val="0"/>
                <w:iCs w:val="0"/>
                <w:color w:val="333333"/>
                <w:sz w:val="20"/>
                <w:szCs w:val="20"/>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R$ 74.920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9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R$ 10.240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A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+R$ 21.930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1">
            <w:pPr>
              <w:spacing w:after="0" w:lineRule="auto"/>
              <w:rPr/>
            </w:pPr>
            <w:r w:rsidDel="00000000" w:rsidR="00000000" w:rsidRPr="00000000">
              <w:rPr>
                <w:rFonts w:ascii="Arial" w:cs="Arial" w:eastAsia="Arial" w:hAnsi="Arial"/>
                <w:b w:val="0"/>
                <w:bCs w:val="0"/>
                <w:i w:val="0"/>
                <w:iCs w:val="0"/>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2">
            <w:pPr>
              <w:spacing w:after="0" w:lineRule="auto"/>
              <w:rPr/>
            </w:pPr>
            <w:r w:rsidDel="00000000" w:rsidR="00000000" w:rsidRPr="00000000">
              <w:rPr>
                <w:rFonts w:ascii="Arial" w:cs="Arial" w:eastAsia="Arial" w:hAnsi="Arial"/>
                <w:b w:val="0"/>
                <w:bCs w:val="0"/>
                <w:i w:val="0"/>
                <w:iCs w:val="0"/>
                <w:color w:val="333333"/>
                <w:sz w:val="20"/>
                <w:szCs w:val="20"/>
                <w:rtl w:val="0"/>
              </w:rPr>
              <w:t xml:space="preserve">11.000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3">
            <w:pPr>
              <w:spacing w:after="0" w:lineRule="auto"/>
              <w:rPr/>
            </w:pPr>
            <w:r w:rsidDel="00000000" w:rsidR="00000000" w:rsidRPr="00000000">
              <w:rPr>
                <w:rFonts w:ascii="Arial" w:cs="Arial" w:eastAsia="Arial" w:hAnsi="Arial"/>
                <w:b w:val="0"/>
                <w:bCs w:val="0"/>
                <w:i w:val="0"/>
                <w:iCs w:val="0"/>
                <w:color w:val="333333"/>
                <w:sz w:val="20"/>
                <w:szCs w:val="20"/>
                <w:rtl w:val="0"/>
              </w:rPr>
              <w:t xml:space="preserve">650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4">
            <w:pPr>
              <w:spacing w:after="0" w:lineRule="auto"/>
              <w:rPr/>
            </w:pPr>
            <w:r w:rsidDel="00000000" w:rsidR="00000000" w:rsidRPr="00000000">
              <w:rPr>
                <w:rFonts w:ascii="Arial" w:cs="Arial" w:eastAsia="Arial" w:hAnsi="Arial"/>
                <w:b w:val="0"/>
                <w:bCs w:val="0"/>
                <w:i w:val="0"/>
                <w:iCs w:val="0"/>
                <w:color w:val="333333"/>
                <w:sz w:val="20"/>
                <w:szCs w:val="20"/>
                <w:rtl w:val="0"/>
              </w:rPr>
              <w:t xml:space="preserve">380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5">
            <w:pPr>
              <w:spacing w:after="0" w:lineRule="auto"/>
              <w:rPr/>
            </w:pPr>
            <w:r w:rsidDel="00000000" w:rsidR="00000000" w:rsidRPr="00000000">
              <w:rPr>
                <w:rFonts w:ascii="Arial" w:cs="Arial" w:eastAsia="Arial" w:hAnsi="Arial"/>
                <w:b w:val="0"/>
                <w:bCs w:val="0"/>
                <w:i w:val="0"/>
                <w:iCs w:val="0"/>
                <w:color w:val="333333"/>
                <w:sz w:val="20"/>
                <w:szCs w:val="20"/>
                <w:rtl w:val="0"/>
              </w:rPr>
              <w:t xml:space="preserve">1.030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spacing w:after="0" w:lineRule="auto"/>
              <w:rPr/>
            </w:pPr>
            <w:r w:rsidDel="00000000" w:rsidR="00000000" w:rsidRPr="00000000">
              <w:rPr>
                <w:rFonts w:ascii="Arial" w:cs="Arial" w:eastAsia="Arial" w:hAnsi="Arial"/>
                <w:b w:val="0"/>
                <w:bCs w:val="0"/>
                <w:i w:val="0"/>
                <w:iCs w:val="0"/>
                <w:color w:val="333333"/>
                <w:sz w:val="20"/>
                <w:szCs w:val="20"/>
                <w:rtl w:val="0"/>
              </w:rPr>
              <w:t xml:space="preserve">R$ 96.120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R$ 13.184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+R$ 30.886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0"/>
                <w:bCs w:val="0"/>
                <w:i w:val="0"/>
                <w:iCs w:val="0"/>
                <w:color w:val="333333"/>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0"/>
                <w:bCs w:val="0"/>
                <w:i w:val="0"/>
                <w:iCs w:val="0"/>
                <w:color w:val="333333"/>
                <w:sz w:val="20"/>
                <w:szCs w:val="20"/>
                <w:rtl w:val="0"/>
              </w:rPr>
              <w:t xml:space="preserve">14.000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AB">
            <w:pPr>
              <w:spacing w:after="0" w:lineRule="auto"/>
              <w:rPr/>
            </w:pPr>
            <w:r w:rsidDel="00000000" w:rsidR="00000000" w:rsidRPr="00000000">
              <w:rPr>
                <w:rFonts w:ascii="Arial" w:cs="Arial" w:eastAsia="Arial" w:hAnsi="Arial"/>
                <w:b w:val="0"/>
                <w:bCs w:val="0"/>
                <w:i w:val="0"/>
                <w:iCs w:val="0"/>
                <w:color w:val="333333"/>
                <w:sz w:val="20"/>
                <w:szCs w:val="20"/>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AC">
            <w:pPr>
              <w:spacing w:after="0" w:lineRule="auto"/>
              <w:rPr/>
            </w:pPr>
            <w:r w:rsidDel="00000000" w:rsidR="00000000" w:rsidRPr="00000000">
              <w:rPr>
                <w:rFonts w:ascii="Arial" w:cs="Arial" w:eastAsia="Arial" w:hAnsi="Arial"/>
                <w:b w:val="0"/>
                <w:bCs w:val="0"/>
                <w:i w:val="0"/>
                <w:iCs w:val="0"/>
                <w:color w:val="333333"/>
                <w:sz w:val="20"/>
                <w:szCs w:val="20"/>
                <w:rtl w:val="0"/>
              </w:rPr>
              <w:t xml:space="preserve">490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0"/>
                <w:bCs w:val="0"/>
                <w:i w:val="0"/>
                <w:iCs w:val="0"/>
                <w:color w:val="333333"/>
                <w:sz w:val="20"/>
                <w:szCs w:val="20"/>
                <w:rtl w:val="0"/>
              </w:rPr>
              <w:t xml:space="preserve">1.290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A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R$ 120.270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A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R$ 16.512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B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+R$ 42.308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1">
            <w:pPr>
              <w:spacing w:after="0" w:lineRule="auto"/>
              <w:rPr/>
            </w:pPr>
            <w:r w:rsidDel="00000000" w:rsidR="00000000" w:rsidRPr="00000000">
              <w:rPr>
                <w:rFonts w:ascii="Arial" w:cs="Arial" w:eastAsia="Arial" w:hAnsi="Arial"/>
                <w:b w:val="0"/>
                <w:bCs w:val="0"/>
                <w:i w:val="0"/>
                <w:iCs w:val="0"/>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2">
            <w:pPr>
              <w:spacing w:after="0" w:lineRule="auto"/>
              <w:rPr/>
            </w:pPr>
            <w:r w:rsidDel="00000000" w:rsidR="00000000" w:rsidRPr="00000000">
              <w:rPr>
                <w:rFonts w:ascii="Arial" w:cs="Arial" w:eastAsia="Arial" w:hAnsi="Arial"/>
                <w:b w:val="0"/>
                <w:bCs w:val="0"/>
                <w:i w:val="0"/>
                <w:iCs w:val="0"/>
                <w:color w:val="333333"/>
                <w:sz w:val="20"/>
                <w:szCs w:val="20"/>
                <w:rtl w:val="0"/>
              </w:rPr>
              <w:t xml:space="preserve">17.500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3">
            <w:pPr>
              <w:spacing w:after="0" w:lineRule="auto"/>
              <w:rPr/>
            </w:pPr>
            <w:r w:rsidDel="00000000" w:rsidR="00000000" w:rsidRPr="00000000">
              <w:rPr>
                <w:rFonts w:ascii="Arial" w:cs="Arial" w:eastAsia="Arial" w:hAnsi="Arial"/>
                <w:b w:val="0"/>
                <w:bCs w:val="0"/>
                <w:i w:val="0"/>
                <w:iCs w:val="0"/>
                <w:color w:val="333333"/>
                <w:sz w:val="20"/>
                <w:szCs w:val="20"/>
                <w:rtl w:val="0"/>
              </w:rPr>
              <w:t xml:space="preserve">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4">
            <w:pPr>
              <w:spacing w:after="0" w:lineRule="auto"/>
              <w:rPr/>
            </w:pPr>
            <w:r w:rsidDel="00000000" w:rsidR="00000000" w:rsidRPr="00000000">
              <w:rPr>
                <w:rFonts w:ascii="Arial" w:cs="Arial" w:eastAsia="Arial" w:hAnsi="Arial"/>
                <w:b w:val="0"/>
                <w:bCs w:val="0"/>
                <w:i w:val="0"/>
                <w:iCs w:val="0"/>
                <w:color w:val="333333"/>
                <w:sz w:val="20"/>
                <w:szCs w:val="20"/>
                <w:rtl w:val="0"/>
              </w:rPr>
              <w:t xml:space="preserve">610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5">
            <w:pPr>
              <w:spacing w:after="0" w:lineRule="auto"/>
              <w:rPr/>
            </w:pPr>
            <w:r w:rsidDel="00000000" w:rsidR="00000000" w:rsidRPr="00000000">
              <w:rPr>
                <w:rFonts w:ascii="Arial" w:cs="Arial" w:eastAsia="Arial" w:hAnsi="Arial"/>
                <w:b w:val="0"/>
                <w:bCs w:val="0"/>
                <w:i w:val="0"/>
                <w:iCs w:val="0"/>
                <w:color w:val="333333"/>
                <w:sz w:val="20"/>
                <w:szCs w:val="20"/>
                <w:rtl w:val="0"/>
              </w:rPr>
              <w:t xml:space="preserve">1.580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6">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R$ 147.090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R$ 20.224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+R$ 55.316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B9">
            <w:pPr>
              <w:spacing w:after="0" w:lineRule="auto"/>
              <w:rPr/>
            </w:pPr>
            <w:r w:rsidDel="00000000" w:rsidR="00000000" w:rsidRPr="00000000">
              <w:rPr>
                <w:rFonts w:ascii="Arial" w:cs="Arial" w:eastAsia="Arial" w:hAnsi="Arial"/>
                <w:b w:val="0"/>
                <w:bCs w:val="0"/>
                <w:i w:val="0"/>
                <w:iCs w:val="0"/>
                <w:color w:val="333333"/>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BA">
            <w:pPr>
              <w:spacing w:after="0" w:lineRule="auto"/>
              <w:rPr/>
            </w:pPr>
            <w:r w:rsidDel="00000000" w:rsidR="00000000" w:rsidRPr="00000000">
              <w:rPr>
                <w:rFonts w:ascii="Arial" w:cs="Arial" w:eastAsia="Arial" w:hAnsi="Arial"/>
                <w:b w:val="0"/>
                <w:bCs w:val="0"/>
                <w:i w:val="0"/>
                <w:iCs w:val="0"/>
                <w:color w:val="333333"/>
                <w:sz w:val="20"/>
                <w:szCs w:val="20"/>
                <w:rtl w:val="0"/>
              </w:rPr>
              <w:t xml:space="preserve">21.000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BB">
            <w:pPr>
              <w:spacing w:after="0" w:lineRule="auto"/>
              <w:rPr/>
            </w:pPr>
            <w:r w:rsidDel="00000000" w:rsidR="00000000" w:rsidRPr="00000000">
              <w:rPr>
                <w:rFonts w:ascii="Arial" w:cs="Arial" w:eastAsia="Arial" w:hAnsi="Arial"/>
                <w:b w:val="0"/>
                <w:bCs w:val="0"/>
                <w:i w:val="0"/>
                <w:iCs w:val="0"/>
                <w:color w:val="333333"/>
                <w:sz w:val="20"/>
                <w:szCs w:val="20"/>
                <w:rtl w:val="0"/>
              </w:rPr>
              <w:t xml:space="preserve">1.150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BC">
            <w:pPr>
              <w:spacing w:after="0" w:lineRule="auto"/>
              <w:rPr/>
            </w:pPr>
            <w:r w:rsidDel="00000000" w:rsidR="00000000" w:rsidRPr="00000000">
              <w:rPr>
                <w:rFonts w:ascii="Arial" w:cs="Arial" w:eastAsia="Arial" w:hAnsi="Arial"/>
                <w:b w:val="0"/>
                <w:bCs w:val="0"/>
                <w:i w:val="0"/>
                <w:iCs w:val="0"/>
                <w:color w:val="333333"/>
                <w:sz w:val="20"/>
                <w:szCs w:val="20"/>
                <w:rtl w:val="0"/>
              </w:rPr>
              <w:t xml:space="preserve">740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BD">
            <w:pPr>
              <w:spacing w:after="0" w:lineRule="auto"/>
              <w:rPr/>
            </w:pPr>
            <w:r w:rsidDel="00000000" w:rsidR="00000000" w:rsidRPr="00000000">
              <w:rPr>
                <w:rFonts w:ascii="Arial" w:cs="Arial" w:eastAsia="Arial" w:hAnsi="Arial"/>
                <w:b w:val="0"/>
                <w:bCs w:val="0"/>
                <w:i w:val="0"/>
                <w:iCs w:val="0"/>
                <w:color w:val="333333"/>
                <w:sz w:val="20"/>
                <w:szCs w:val="20"/>
                <w:rtl w:val="0"/>
              </w:rPr>
              <w:t xml:space="preserve">1.890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B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R$ 176.010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B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R$ 24.192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C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+R$ 69.168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1">
            <w:pPr>
              <w:spacing w:after="0" w:lineRule="auto"/>
              <w:rPr/>
            </w:pPr>
            <w:r w:rsidDel="00000000" w:rsidR="00000000" w:rsidRPr="00000000">
              <w:rPr>
                <w:rFonts w:ascii="Arial" w:cs="Arial" w:eastAsia="Arial" w:hAnsi="Arial"/>
                <w:b w:val="0"/>
                <w:bCs w:val="0"/>
                <w:i w:val="0"/>
                <w:iCs w:val="0"/>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2">
            <w:pPr>
              <w:spacing w:after="0" w:lineRule="auto"/>
              <w:rPr/>
            </w:pPr>
            <w:r w:rsidDel="00000000" w:rsidR="00000000" w:rsidRPr="00000000">
              <w:rPr>
                <w:rFonts w:ascii="Arial" w:cs="Arial" w:eastAsia="Arial" w:hAnsi="Arial"/>
                <w:b w:val="0"/>
                <w:bCs w:val="0"/>
                <w:i w:val="0"/>
                <w:iCs w:val="0"/>
                <w:color w:val="333333"/>
                <w:sz w:val="20"/>
                <w:szCs w:val="20"/>
                <w:rtl w:val="0"/>
              </w:rPr>
              <w:t xml:space="preserve">25.000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3">
            <w:pPr>
              <w:spacing w:after="0" w:lineRule="auto"/>
              <w:rPr/>
            </w:pPr>
            <w:r w:rsidDel="00000000" w:rsidR="00000000" w:rsidRPr="00000000">
              <w:rPr>
                <w:rFonts w:ascii="Arial" w:cs="Arial" w:eastAsia="Arial" w:hAnsi="Arial"/>
                <w:b w:val="0"/>
                <w:bCs w:val="0"/>
                <w:i w:val="0"/>
                <w:iCs w:val="0"/>
                <w:color w:val="333333"/>
                <w:sz w:val="20"/>
                <w:szCs w:val="20"/>
                <w:rtl w:val="0"/>
              </w:rPr>
              <w:t xml:space="preserve">1.350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4">
            <w:pPr>
              <w:spacing w:after="0" w:lineRule="auto"/>
              <w:rPr/>
            </w:pPr>
            <w:r w:rsidDel="00000000" w:rsidR="00000000" w:rsidRPr="00000000">
              <w:rPr>
                <w:rFonts w:ascii="Arial" w:cs="Arial" w:eastAsia="Arial" w:hAnsi="Arial"/>
                <w:b w:val="0"/>
                <w:bCs w:val="0"/>
                <w:i w:val="0"/>
                <w:iCs w:val="0"/>
                <w:color w:val="333333"/>
                <w:sz w:val="20"/>
                <w:szCs w:val="20"/>
                <w:rtl w:val="0"/>
              </w:rPr>
              <w:t xml:space="preserve">880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5">
            <w:pPr>
              <w:spacing w:after="0" w:lineRule="auto"/>
              <w:rPr/>
            </w:pPr>
            <w:r w:rsidDel="00000000" w:rsidR="00000000" w:rsidRPr="00000000">
              <w:rPr>
                <w:rFonts w:ascii="Arial" w:cs="Arial" w:eastAsia="Arial" w:hAnsi="Arial"/>
                <w:b w:val="0"/>
                <w:bCs w:val="0"/>
                <w:i w:val="0"/>
                <w:iCs w:val="0"/>
                <w:color w:val="333333"/>
                <w:sz w:val="20"/>
                <w:szCs w:val="20"/>
                <w:rtl w:val="0"/>
              </w:rPr>
              <w:t xml:space="preserve">2.230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R$ 207.450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R$ 28.544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+R$ 85.156</w:t>
            </w:r>
            <w:r w:rsidDel="00000000" w:rsidR="00000000" w:rsidRPr="00000000">
              <w:rPr>
                <w:rtl w:val="0"/>
              </w:rPr>
            </w:r>
          </w:p>
        </w:tc>
      </w:tr>
    </w:tbl>
    <w:p w:rsidR="00000000" w:rsidDel="00000000" w:rsidP="00000000" w:rsidRDefault="00000000" w:rsidRPr="00000000" w14:paraId="000001C9">
      <w:pPr>
        <w:spacing w:after="80" w:lineRule="auto"/>
        <w:rPr/>
      </w:pPr>
      <w:r w:rsidDel="00000000" w:rsidR="00000000" w:rsidRPr="00000000">
        <w:rPr>
          <w:rtl w:val="0"/>
        </w:rPr>
      </w:r>
    </w:p>
    <w:p w:rsidR="00000000" w:rsidDel="00000000" w:rsidP="00000000" w:rsidRDefault="00000000" w:rsidRPr="00000000" w14:paraId="000001CA">
      <w:pPr>
        <w:spacing w:after="120" w:lineRule="auto"/>
        <w:jc w:val="both"/>
        <w:rPr/>
      </w:pPr>
      <w:r w:rsidDel="00000000" w:rsidR="00000000" w:rsidRPr="00000000">
        <w:rPr>
          <w:rFonts w:ascii="Arial" w:cs="Arial" w:eastAsia="Arial" w:hAnsi="Arial"/>
          <w:b w:val="1"/>
          <w:bCs w:val="1"/>
          <w:i w:val="0"/>
          <w:iCs w:val="0"/>
          <w:color w:val="333333"/>
          <w:sz w:val="22"/>
          <w:szCs w:val="22"/>
          <w:rtl w:val="0"/>
        </w:rPr>
        <w:t xml:space="preserve">Notas de cálculo:</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Receita Mensal = (Pagos Mensal × R$99) + (Pagos Anual × R$83,33)</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Custo API = Total Pagos × R$12,80 (custo médio ponderado)</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Resultado = Receita − Custo API − Equipe − Infraestrutura − Marketing − Pagamentos − Operacional</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Churn mensal aplicado: 8% para mensais, 2,5% para anuais (antes de novas aquisições)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RECEITA ACUMULADA ANO 1: ~R$ 950.000</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LUCRO LÍQUIDO ACUMULADO ANO 1: ~R$ 251.000</w:t>
      </w:r>
      <w:r w:rsidDel="00000000" w:rsidR="00000000" w:rsidRPr="00000000">
        <w:rPr>
          <w:rtl w:val="0"/>
        </w:rPr>
      </w:r>
    </w:p>
    <w:p w:rsidR="00000000" w:rsidDel="00000000" w:rsidP="00000000" w:rsidRDefault="00000000" w:rsidRPr="00000000" w14:paraId="000001D1">
      <w:pPr>
        <w:pStyle w:val="Heading2"/>
        <w:spacing w:after="160" w:before="240" w:lineRule="auto"/>
        <w:rPr/>
      </w:pPr>
      <w:r w:rsidDel="00000000" w:rsidR="00000000" w:rsidRPr="00000000">
        <w:rPr>
          <w:rFonts w:ascii="Arial" w:cs="Arial" w:eastAsia="Arial" w:hAnsi="Arial"/>
          <w:b w:val="1"/>
          <w:bCs w:val="1"/>
          <w:i w:val="0"/>
          <w:iCs w:val="0"/>
          <w:color w:val="333333"/>
          <w:sz w:val="22"/>
          <w:szCs w:val="22"/>
          <w:rtl w:val="0"/>
        </w:rPr>
        <w:t xml:space="preserve">4.2 Ticket Médio e ARPU</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360"/>
        <w:gridCol w:w="2200"/>
        <w:tblGridChange w:id="0">
          <w:tblGrid>
            <w:gridCol w:w="2800"/>
            <w:gridCol w:w="2000"/>
            <w:gridCol w:w="236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D2">
            <w:pPr>
              <w:spacing w:after="0" w:lineRule="auto"/>
              <w:rPr/>
            </w:pPr>
            <w:r w:rsidDel="00000000" w:rsidR="00000000" w:rsidRPr="00000000">
              <w:rPr>
                <w:rFonts w:ascii="Arial" w:cs="Arial" w:eastAsia="Arial" w:hAnsi="Arial"/>
                <w:b w:val="1"/>
                <w:bCs w:val="1"/>
                <w:i w:val="0"/>
                <w:iCs w:val="0"/>
                <w:color w:val="ffffff"/>
                <w:sz w:val="20"/>
                <w:szCs w:val="20"/>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D3">
            <w:pPr>
              <w:spacing w:after="0" w:lineRule="auto"/>
              <w:rPr/>
            </w:pPr>
            <w:r w:rsidDel="00000000" w:rsidR="00000000" w:rsidRPr="00000000">
              <w:rPr>
                <w:rFonts w:ascii="Arial" w:cs="Arial" w:eastAsia="Arial" w:hAnsi="Arial"/>
                <w:b w:val="1"/>
                <w:bCs w:val="1"/>
                <w:i w:val="0"/>
                <w:iCs w:val="0"/>
                <w:color w:val="ffffff"/>
                <w:sz w:val="20"/>
                <w:szCs w:val="20"/>
                <w:rtl w:val="0"/>
              </w:rPr>
              <w:t xml:space="preserve">Mensal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D4">
            <w:pPr>
              <w:spacing w:after="0" w:lineRule="auto"/>
              <w:rPr/>
            </w:pPr>
            <w:r w:rsidDel="00000000" w:rsidR="00000000" w:rsidRPr="00000000">
              <w:rPr>
                <w:rFonts w:ascii="Arial" w:cs="Arial" w:eastAsia="Arial" w:hAnsi="Arial"/>
                <w:b w:val="1"/>
                <w:bCs w:val="1"/>
                <w:i w:val="0"/>
                <w:iCs w:val="0"/>
                <w:color w:val="ffffff"/>
                <w:sz w:val="20"/>
                <w:szCs w:val="20"/>
                <w:rtl w:val="0"/>
              </w:rPr>
              <w:t xml:space="preserve">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D5">
            <w:pPr>
              <w:spacing w:after="0" w:lineRule="auto"/>
              <w:rPr/>
            </w:pPr>
            <w:r w:rsidDel="00000000" w:rsidR="00000000" w:rsidRPr="00000000">
              <w:rPr>
                <w:rFonts w:ascii="Arial" w:cs="Arial" w:eastAsia="Arial" w:hAnsi="Arial"/>
                <w:b w:val="1"/>
                <w:bCs w:val="1"/>
                <w:i w:val="0"/>
                <w:iCs w:val="0"/>
                <w:color w:val="ffffff"/>
                <w:sz w:val="20"/>
                <w:szCs w:val="20"/>
                <w:rtl w:val="0"/>
              </w:rPr>
              <w:t xml:space="preserve">Blended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D6">
            <w:pPr>
              <w:spacing w:after="0" w:lineRule="auto"/>
              <w:rPr/>
            </w:pPr>
            <w:r w:rsidDel="00000000" w:rsidR="00000000" w:rsidRPr="00000000">
              <w:rPr>
                <w:rFonts w:ascii="Arial" w:cs="Arial" w:eastAsia="Arial" w:hAnsi="Arial"/>
                <w:b w:val="0"/>
                <w:bCs w:val="0"/>
                <w:i w:val="0"/>
                <w:iCs w:val="0"/>
                <w:color w:val="333333"/>
                <w:sz w:val="20"/>
                <w:szCs w:val="20"/>
                <w:rtl w:val="0"/>
              </w:rPr>
              <w:t xml:space="preserve">Preço cobrado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D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R$ 99,00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D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D9">
            <w:pPr>
              <w:spacing w:after="0" w:lineRule="auto"/>
              <w:rPr/>
            </w:pPr>
            <w:r w:rsidDel="00000000" w:rsidR="00000000" w:rsidRPr="00000000">
              <w:rPr>
                <w:rFonts w:ascii="Arial" w:cs="Arial" w:eastAsia="Arial" w:hAnsi="Arial"/>
                <w:b w:val="0"/>
                <w:bCs w:val="0"/>
                <w:i w:val="0"/>
                <w:iCs w:val="0"/>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A">
            <w:pPr>
              <w:spacing w:after="0" w:lineRule="auto"/>
              <w:rPr/>
            </w:pPr>
            <w:r w:rsidDel="00000000" w:rsidR="00000000" w:rsidRPr="00000000">
              <w:rPr>
                <w:rFonts w:ascii="Arial" w:cs="Arial" w:eastAsia="Arial" w:hAnsi="Arial"/>
                <w:b w:val="0"/>
                <w:bCs w:val="0"/>
                <w:i w:val="0"/>
                <w:iCs w:val="0"/>
                <w:color w:val="333333"/>
                <w:sz w:val="20"/>
                <w:szCs w:val="20"/>
                <w:rtl w:val="0"/>
              </w:rPr>
              <w:t xml:space="preserve">Preço efetivo/mês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R$ 99,00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C">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R$ 83,33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D">
            <w:pPr>
              <w:spacing w:after="0" w:lineRule="auto"/>
              <w:rPr/>
            </w:pPr>
            <w:r w:rsidDel="00000000" w:rsidR="00000000" w:rsidRPr="00000000">
              <w:rPr>
                <w:rFonts w:ascii="Arial" w:cs="Arial" w:eastAsia="Arial" w:hAnsi="Arial"/>
                <w:b w:val="0"/>
                <w:bCs w:val="0"/>
                <w:i w:val="0"/>
                <w:iCs w:val="0"/>
                <w:color w:val="333333"/>
                <w:sz w:val="20"/>
                <w:szCs w:val="20"/>
                <w:rtl w:val="0"/>
              </w:rPr>
              <w:t xml:space="preserve">R$ 91,85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DE">
            <w:pPr>
              <w:spacing w:after="0" w:lineRule="auto"/>
              <w:rPr/>
            </w:pPr>
            <w:r w:rsidDel="00000000" w:rsidR="00000000" w:rsidRPr="00000000">
              <w:rPr>
                <w:rFonts w:ascii="Arial" w:cs="Arial" w:eastAsia="Arial" w:hAnsi="Arial"/>
                <w:b w:val="0"/>
                <w:bCs w:val="0"/>
                <w:i w:val="0"/>
                <w:iCs w:val="0"/>
                <w:color w:val="333333"/>
                <w:sz w:val="20"/>
                <w:szCs w:val="20"/>
                <w:rtl w:val="0"/>
              </w:rPr>
              <w:t xml:space="preserve">(-) Processamento pagamento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D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E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R$ 22,80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E1">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2">
            <w:pPr>
              <w:spacing w:after="0" w:lineRule="auto"/>
              <w:rPr/>
            </w:pPr>
            <w:r w:rsidDel="00000000" w:rsidR="00000000" w:rsidRPr="00000000">
              <w:rPr>
                <w:rFonts w:ascii="Arial" w:cs="Arial" w:eastAsia="Arial" w:hAnsi="Arial"/>
                <w:b w:val="0"/>
                <w:bCs w:val="0"/>
                <w:i w:val="0"/>
                <w:iCs w:val="0"/>
                <w:color w:val="333333"/>
                <w:sz w:val="20"/>
                <w:szCs w:val="20"/>
                <w:rtl w:val="0"/>
              </w:rPr>
              <w:t xml:space="preserve">(-) Custo API médio/mês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3">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4">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5">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R$ 12,80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E6">
            <w:pPr>
              <w:spacing w:after="0" w:lineRule="auto"/>
              <w:rPr/>
            </w:pPr>
            <w:r w:rsidDel="00000000" w:rsidR="00000000" w:rsidRPr="00000000">
              <w:rPr>
                <w:rFonts w:ascii="Arial" w:cs="Arial" w:eastAsia="Arial" w:hAnsi="Arial"/>
                <w:b w:val="0"/>
                <w:bCs w:val="0"/>
                <w:i w:val="0"/>
                <w:iCs w:val="0"/>
                <w:color w:val="333333"/>
                <w:sz w:val="20"/>
                <w:szCs w:val="20"/>
                <w:rtl w:val="0"/>
              </w:rPr>
              <w:t xml:space="preserve">= Margem bruta por usuário/mês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E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R$ 83,92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E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E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R$ 76,90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A">
            <w:pPr>
              <w:spacing w:after="0" w:lineRule="auto"/>
              <w:rPr/>
            </w:pPr>
            <w:r w:rsidDel="00000000" w:rsidR="00000000" w:rsidRPr="00000000">
              <w:rPr>
                <w:rFonts w:ascii="Arial" w:cs="Arial" w:eastAsia="Arial" w:hAnsi="Arial"/>
                <w:b w:val="0"/>
                <w:bCs w:val="0"/>
                <w:i w:val="0"/>
                <w:iCs w:val="0"/>
                <w:color w:val="333333"/>
                <w:sz w:val="20"/>
                <w:szCs w:val="20"/>
                <w:rtl w:val="0"/>
              </w:rPr>
              <w:t xml:space="preserve">% Margem bruta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B">
            <w:pPr>
              <w:spacing w:after="0" w:lineRule="auto"/>
              <w:rPr/>
            </w:pPr>
            <w:r w:rsidDel="00000000" w:rsidR="00000000" w:rsidRPr="00000000">
              <w:rPr>
                <w:rFonts w:ascii="Arial" w:cs="Arial" w:eastAsia="Arial" w:hAnsi="Arial"/>
                <w:b w:val="0"/>
                <w:bCs w:val="0"/>
                <w:i w:val="0"/>
                <w:iCs w:val="0"/>
                <w:color w:val="333333"/>
                <w:sz w:val="20"/>
                <w:szCs w:val="20"/>
                <w:rtl w:val="0"/>
              </w:rPr>
              <w:t xml:space="preserve">84,8%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C">
            <w:pPr>
              <w:spacing w:after="0" w:lineRule="auto"/>
              <w:rPr/>
            </w:pPr>
            <w:r w:rsidDel="00000000" w:rsidR="00000000" w:rsidRPr="00000000">
              <w:rPr>
                <w:rFonts w:ascii="Arial" w:cs="Arial" w:eastAsia="Arial" w:hAnsi="Arial"/>
                <w:b w:val="0"/>
                <w:bCs w:val="0"/>
                <w:i w:val="0"/>
                <w:iCs w:val="0"/>
                <w:color w:val="333333"/>
                <w:sz w:val="20"/>
                <w:szCs w:val="20"/>
                <w:rtl w:val="0"/>
              </w:rPr>
              <w:t xml:space="preserve">82,3%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D">
            <w:pPr>
              <w:spacing w:after="0" w:lineRule="auto"/>
              <w:rPr/>
            </w:pPr>
            <w:r w:rsidDel="00000000" w:rsidR="00000000" w:rsidRPr="00000000">
              <w:rPr>
                <w:rFonts w:ascii="Arial" w:cs="Arial" w:eastAsia="Arial" w:hAnsi="Arial"/>
                <w:b w:val="0"/>
                <w:bCs w:val="0"/>
                <w:i w:val="0"/>
                <w:iCs w:val="0"/>
                <w:color w:val="333333"/>
                <w:sz w:val="20"/>
                <w:szCs w:val="20"/>
                <w:rtl w:val="0"/>
              </w:rPr>
              <w:t xml:space="preserve">83,7%</w:t>
            </w:r>
            <w:r w:rsidDel="00000000" w:rsidR="00000000" w:rsidRPr="00000000">
              <w:rPr>
                <w:rtl w:val="0"/>
              </w:rPr>
            </w:r>
          </w:p>
        </w:tc>
      </w:tr>
    </w:tbl>
    <w:p w:rsidR="00000000" w:rsidDel="00000000" w:rsidP="00000000" w:rsidRDefault="00000000" w:rsidRPr="00000000" w14:paraId="000001EE">
      <w:pPr>
        <w:spacing w:after="120" w:lineRule="auto"/>
        <w:jc w:val="both"/>
        <w:rPr/>
      </w:pPr>
      <w:r w:rsidDel="00000000" w:rsidR="00000000" w:rsidRPr="00000000">
        <w:rPr>
          <w:rFonts w:ascii="Arial" w:cs="Arial" w:eastAsia="Arial" w:hAnsi="Arial"/>
          <w:b w:val="0"/>
          <w:bCs w:val="0"/>
          <w:i w:val="1"/>
          <w:iCs w:val="1"/>
          <w:color w:val="333333"/>
          <w:sz w:val="18"/>
          <w:szCs w:val="18"/>
          <w:rtl w:val="0"/>
        </w:rPr>
        <w:t xml:space="preserve">Nota: A margem bruta de ~84% considera apenas custo de API e pagamento. A margem operacional (após equipe, infra, marketing) fica entre 25-40% dependendo da escala.</w:t>
      </w:r>
      <w:r w:rsidDel="00000000" w:rsidR="00000000" w:rsidRPr="00000000">
        <w:rPr>
          <w:rtl w:val="0"/>
        </w:rPr>
      </w:r>
    </w:p>
    <w:p w:rsidR="00000000" w:rsidDel="00000000" w:rsidP="00000000" w:rsidRDefault="00000000" w:rsidRPr="00000000" w14:paraId="000001EF">
      <w:pPr>
        <w:rPr/>
      </w:pPr>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1"/>
        <w:spacing w:after="160" w:before="360" w:lineRule="auto"/>
        <w:rPr/>
      </w:pPr>
      <w:r w:rsidDel="00000000" w:rsidR="00000000" w:rsidRPr="00000000">
        <w:rPr>
          <w:rFonts w:ascii="Arial" w:cs="Arial" w:eastAsia="Arial" w:hAnsi="Arial"/>
          <w:b w:val="1"/>
          <w:bCs w:val="1"/>
          <w:i w:val="0"/>
          <w:iCs w:val="0"/>
          <w:color w:val="333333"/>
          <w:sz w:val="22"/>
          <w:szCs w:val="22"/>
          <w:rtl w:val="0"/>
        </w:rPr>
        <w:t xml:space="preserve">5. DRE PROJETADA — DEMONSTRAÇÃO DE RESULTADOS</w:t>
      </w:r>
      <w:r w:rsidDel="00000000" w:rsidR="00000000" w:rsidRPr="00000000">
        <w:rPr>
          <w:rtl w:val="0"/>
        </w:rPr>
      </w:r>
    </w:p>
    <w:p w:rsidR="00000000" w:rsidDel="00000000" w:rsidP="00000000" w:rsidRDefault="00000000" w:rsidRPr="00000000" w14:paraId="000001F1">
      <w:pPr>
        <w:spacing w:after="120" w:lineRule="auto"/>
        <w:jc w:val="both"/>
        <w:rPr/>
      </w:pPr>
      <w:r w:rsidDel="00000000" w:rsidR="00000000" w:rsidRPr="00000000">
        <w:rPr>
          <w:rFonts w:ascii="Arial" w:cs="Arial" w:eastAsia="Arial" w:hAnsi="Arial"/>
          <w:b w:val="0"/>
          <w:bCs w:val="0"/>
          <w:i w:val="0"/>
          <w:iCs w:val="0"/>
          <w:color w:val="333333"/>
          <w:sz w:val="22"/>
          <w:szCs w:val="22"/>
          <w:rtl w:val="0"/>
        </w:rPr>
        <w:t xml:space="preserve">Demonstração de resultados para três marcos de escala:</w:t>
      </w:r>
      <w:r w:rsidDel="00000000" w:rsidR="00000000" w:rsidRPr="00000000">
        <w:rPr>
          <w:rtl w:val="0"/>
        </w:rPr>
      </w:r>
    </w:p>
    <w:p w:rsidR="00000000" w:rsidDel="00000000" w:rsidP="00000000" w:rsidRDefault="00000000" w:rsidRPr="00000000" w14:paraId="000001F2">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360"/>
        <w:gridCol w:w="2200"/>
        <w:tblGridChange w:id="0">
          <w:tblGrid>
            <w:gridCol w:w="2800"/>
            <w:gridCol w:w="2000"/>
            <w:gridCol w:w="236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F3">
            <w:pPr>
              <w:spacing w:after="0" w:lineRule="auto"/>
              <w:rPr/>
            </w:pPr>
            <w:r w:rsidDel="00000000" w:rsidR="00000000" w:rsidRPr="00000000">
              <w:rPr>
                <w:rFonts w:ascii="Arial" w:cs="Arial" w:eastAsia="Arial" w:hAnsi="Arial"/>
                <w:b w:val="1"/>
                <w:bCs w:val="1"/>
                <w:i w:val="0"/>
                <w:iCs w:val="0"/>
                <w:color w:val="ffffff"/>
                <w:sz w:val="20"/>
                <w:szCs w:val="20"/>
                <w:rtl w:val="0"/>
              </w:rPr>
              <w:t xml:space="preserve">Linha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F4">
            <w:pPr>
              <w:spacing w:after="0" w:lineRule="auto"/>
              <w:rPr/>
            </w:pPr>
            <w:r w:rsidDel="00000000" w:rsidR="00000000" w:rsidRPr="00000000">
              <w:rPr>
                <w:rFonts w:ascii="Arial" w:cs="Arial" w:eastAsia="Arial" w:hAnsi="Arial"/>
                <w:b w:val="1"/>
                <w:bCs w:val="1"/>
                <w:i w:val="0"/>
                <w:iCs w:val="0"/>
                <w:color w:val="ffffff"/>
                <w:sz w:val="20"/>
                <w:szCs w:val="20"/>
                <w:rtl w:val="0"/>
              </w:rPr>
              <w:t xml:space="preserve">500 Pagos (Mês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F5">
            <w:pPr>
              <w:spacing w:after="0" w:lineRule="auto"/>
              <w:rPr/>
            </w:pPr>
            <w:r w:rsidDel="00000000" w:rsidR="00000000" w:rsidRPr="00000000">
              <w:rPr>
                <w:rFonts w:ascii="Arial" w:cs="Arial" w:eastAsia="Arial" w:hAnsi="Arial"/>
                <w:b w:val="1"/>
                <w:bCs w:val="1"/>
                <w:i w:val="0"/>
                <w:iCs w:val="0"/>
                <w:color w:val="ffffff"/>
                <w:sz w:val="20"/>
                <w:szCs w:val="20"/>
                <w:rtl w:val="0"/>
              </w:rPr>
              <w:t xml:space="preserve">2.000 Pagos (Mês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1F6">
            <w:pPr>
              <w:spacing w:after="0" w:lineRule="auto"/>
              <w:rPr/>
            </w:pPr>
            <w:r w:rsidDel="00000000" w:rsidR="00000000" w:rsidRPr="00000000">
              <w:rPr>
                <w:rFonts w:ascii="Arial" w:cs="Arial" w:eastAsia="Arial" w:hAnsi="Arial"/>
                <w:b w:val="1"/>
                <w:bCs w:val="1"/>
                <w:i w:val="0"/>
                <w:iCs w:val="0"/>
                <w:color w:val="ffffff"/>
                <w:sz w:val="20"/>
                <w:szCs w:val="20"/>
                <w:rtl w:val="0"/>
              </w:rPr>
              <w:t xml:space="preserve">5.000 Pagos (Ano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F7">
            <w:pPr>
              <w:spacing w:after="0" w:lineRule="auto"/>
              <w:rPr/>
            </w:pPr>
            <w:r w:rsidDel="00000000" w:rsidR="00000000" w:rsidRPr="00000000">
              <w:rPr>
                <w:rFonts w:ascii="Arial" w:cs="Arial" w:eastAsia="Arial" w:hAnsi="Arial"/>
                <w:b w:val="0"/>
                <w:bCs w:val="0"/>
                <w:i w:val="0"/>
                <w:iCs w:val="0"/>
                <w:color w:val="333333"/>
                <w:sz w:val="20"/>
                <w:szCs w:val="20"/>
                <w:rtl w:val="0"/>
              </w:rPr>
              <w:t xml:space="preserve">RECEITA BRUTA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F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R$ 45.925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F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R$ 183.700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FA">
            <w:pPr>
              <w:spacing w:after="0" w:lineRule="auto"/>
              <w:rPr/>
            </w:pPr>
            <w:r w:rsidDel="00000000" w:rsidR="00000000" w:rsidRPr="00000000">
              <w:rPr>
                <w:rFonts w:ascii="Arial" w:cs="Arial" w:eastAsia="Arial" w:hAnsi="Arial"/>
                <w:b w:val="0"/>
                <w:bCs w:val="0"/>
                <w:i w:val="0"/>
                <w:iCs w:val="0"/>
                <w:color w:val="333333"/>
                <w:sz w:val="20"/>
                <w:szCs w:val="20"/>
                <w:rtl w:val="0"/>
              </w:rPr>
              <w:t xml:space="preserve">R$ 459.250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B">
            <w:pPr>
              <w:spacing w:after="0" w:lineRule="auto"/>
              <w:rPr/>
            </w:pPr>
            <w:r w:rsidDel="00000000" w:rsidR="00000000" w:rsidRPr="00000000">
              <w:rPr>
                <w:rFonts w:ascii="Arial" w:cs="Arial" w:eastAsia="Arial" w:hAnsi="Arial"/>
                <w:b w:val="0"/>
                <w:bCs w:val="0"/>
                <w:i w:val="0"/>
                <w:iCs w:val="0"/>
                <w:color w:val="333333"/>
                <w:sz w:val="20"/>
                <w:szCs w:val="20"/>
                <w:rtl w:val="0"/>
              </w:rPr>
              <w:t xml:space="preserve">(-) Impostos (Simples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C">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-R$ 2.756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D">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-R$ 11.022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-R$ 27.555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FF">
            <w:pPr>
              <w:spacing w:after="0" w:lineRule="auto"/>
              <w:rPr/>
            </w:pPr>
            <w:r w:rsidDel="00000000" w:rsidR="00000000" w:rsidRPr="00000000">
              <w:rPr>
                <w:rFonts w:ascii="Arial" w:cs="Arial" w:eastAsia="Arial" w:hAnsi="Arial"/>
                <w:b w:val="0"/>
                <w:bCs w:val="0"/>
                <w:i w:val="0"/>
                <w:iCs w:val="0"/>
                <w:color w:val="333333"/>
                <w:sz w:val="20"/>
                <w:szCs w:val="20"/>
                <w:rtl w:val="0"/>
              </w:rPr>
              <w:t xml:space="preserve">(-) Taxa de Pagamento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0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01">
            <w:pPr>
              <w:spacing w:after="0" w:lineRule="auto"/>
              <w:rPr/>
            </w:pPr>
            <w:r w:rsidDel="00000000" w:rsidR="00000000" w:rsidRPr="00000000">
              <w:rPr>
                <w:rFonts w:ascii="Arial" w:cs="Arial" w:eastAsia="Arial" w:hAnsi="Arial"/>
                <w:b w:val="0"/>
                <w:bCs w:val="0"/>
                <w:i w:val="0"/>
                <w:iCs w:val="0"/>
                <w:color w:val="333333"/>
                <w:sz w:val="20"/>
                <w:szCs w:val="20"/>
                <w:rtl w:val="0"/>
              </w:rPr>
              <w:t xml:space="preserve">-R$ 4.225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02">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-R$ 10.563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3">
            <w:pPr>
              <w:spacing w:after="0" w:lineRule="auto"/>
              <w:rPr/>
            </w:pPr>
            <w:r w:rsidDel="00000000" w:rsidR="00000000" w:rsidRPr="00000000">
              <w:rPr>
                <w:rFonts w:ascii="Arial" w:cs="Arial" w:eastAsia="Arial" w:hAnsi="Arial"/>
                <w:b w:val="0"/>
                <w:bCs w:val="0"/>
                <w:i w:val="0"/>
                <w:iCs w:val="0"/>
                <w:color w:val="333333"/>
                <w:sz w:val="20"/>
                <w:szCs w:val="20"/>
                <w:rtl w:val="0"/>
              </w:rPr>
              <w:t xml:space="preserve">= RECEITA LÍQUIDA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4">
            <w:pPr>
              <w:spacing w:after="0" w:lineRule="auto"/>
              <w:rPr/>
            </w:pPr>
            <w:r w:rsidDel="00000000" w:rsidR="00000000" w:rsidRPr="00000000">
              <w:rPr>
                <w:rFonts w:ascii="Arial" w:cs="Arial" w:eastAsia="Arial" w:hAnsi="Arial"/>
                <w:b w:val="0"/>
                <w:bCs w:val="0"/>
                <w:i w:val="0"/>
                <w:iCs w:val="0"/>
                <w:color w:val="333333"/>
                <w:sz w:val="20"/>
                <w:szCs w:val="20"/>
                <w:rtl w:val="0"/>
              </w:rPr>
              <w:t xml:space="preserve">R$ 42.113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5">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R$ 168.453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6">
            <w:pPr>
              <w:spacing w:after="0" w:lineRule="auto"/>
              <w:rPr/>
            </w:pPr>
            <w:r w:rsidDel="00000000" w:rsidR="00000000" w:rsidRPr="00000000">
              <w:rPr>
                <w:rFonts w:ascii="Arial" w:cs="Arial" w:eastAsia="Arial" w:hAnsi="Arial"/>
                <w:b w:val="0"/>
                <w:bCs w:val="0"/>
                <w:i w:val="0"/>
                <w:iCs w:val="0"/>
                <w:color w:val="333333"/>
                <w:sz w:val="20"/>
                <w:szCs w:val="20"/>
                <w:rtl w:val="0"/>
              </w:rPr>
              <w:t xml:space="preserve">R$ 421.132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07">
            <w:pPr>
              <w:spacing w:after="0" w:lineRule="auto"/>
              <w:rPr/>
            </w:pPr>
            <w:r w:rsidDel="00000000" w:rsidR="00000000" w:rsidRPr="00000000">
              <w:rPr>
                <w:rFonts w:ascii="Arial" w:cs="Arial" w:eastAsia="Arial" w:hAnsi="Arial"/>
                <w:b w:val="0"/>
                <w:bCs w:val="0"/>
                <w:i w:val="0"/>
                <w:iCs w:val="0"/>
                <w:color w:val="333333"/>
                <w:sz w:val="20"/>
                <w:szCs w:val="20"/>
                <w:rtl w:val="0"/>
              </w:rPr>
              <w:t xml:space="preserve">(-) Custo de API (variável)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0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0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-R$ 25.600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0A">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-R$ 64.000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B">
            <w:pPr>
              <w:spacing w:after="0" w:lineRule="auto"/>
              <w:rPr/>
            </w:pPr>
            <w:r w:rsidDel="00000000" w:rsidR="00000000" w:rsidRPr="00000000">
              <w:rPr>
                <w:rFonts w:ascii="Arial" w:cs="Arial" w:eastAsia="Arial" w:hAnsi="Arial"/>
                <w:b w:val="0"/>
                <w:bCs w:val="0"/>
                <w:i w:val="0"/>
                <w:iCs w:val="0"/>
                <w:color w:val="333333"/>
                <w:sz w:val="20"/>
                <w:szCs w:val="20"/>
                <w:rtl w:val="0"/>
              </w:rPr>
              <w:t xml:space="preserve">(-) Infraestrutura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C">
            <w:pPr>
              <w:spacing w:after="0" w:lineRule="auto"/>
              <w:rPr/>
            </w:pPr>
            <w:r w:rsidDel="00000000" w:rsidR="00000000" w:rsidRPr="00000000">
              <w:rPr>
                <w:rFonts w:ascii="Arial" w:cs="Arial" w:eastAsia="Arial" w:hAnsi="Arial"/>
                <w:b w:val="0"/>
                <w:bCs w:val="0"/>
                <w:i w:val="0"/>
                <w:iCs w:val="0"/>
                <w:color w:val="333333"/>
                <w:sz w:val="20"/>
                <w:szCs w:val="20"/>
                <w:rtl w:val="0"/>
              </w:rPr>
              <w:t xml:space="preserve">-R$ 500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D">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0F">
            <w:pPr>
              <w:spacing w:after="0" w:lineRule="auto"/>
              <w:rPr/>
            </w:pPr>
            <w:r w:rsidDel="00000000" w:rsidR="00000000" w:rsidRPr="00000000">
              <w:rPr>
                <w:rFonts w:ascii="Arial" w:cs="Arial" w:eastAsia="Arial" w:hAnsi="Arial"/>
                <w:b w:val="0"/>
                <w:bCs w:val="0"/>
                <w:i w:val="0"/>
                <w:iCs w:val="0"/>
                <w:color w:val="333333"/>
                <w:sz w:val="20"/>
                <w:szCs w:val="20"/>
                <w:rtl w:val="0"/>
              </w:rPr>
              <w:t xml:space="preserve">= LUCRO BRUTO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1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R$ 35.213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11">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R$ 141.823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12">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R$ 354.932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3">
            <w:pPr>
              <w:spacing w:after="0" w:lineRule="auto"/>
              <w:rPr/>
            </w:pPr>
            <w:r w:rsidDel="00000000" w:rsidR="00000000" w:rsidRPr="00000000">
              <w:rPr>
                <w:rFonts w:ascii="Arial" w:cs="Arial" w:eastAsia="Arial" w:hAnsi="Arial"/>
                <w:b w:val="0"/>
                <w:bCs w:val="0"/>
                <w:i w:val="0"/>
                <w:iCs w:val="0"/>
                <w:color w:val="333333"/>
                <w:sz w:val="20"/>
                <w:szCs w:val="20"/>
                <w:rtl w:val="0"/>
              </w:rPr>
              <w:t xml:space="preserve">% Margem Bruta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4">
            <w:pPr>
              <w:spacing w:after="0" w:lineRule="auto"/>
              <w:rPr/>
            </w:pPr>
            <w:r w:rsidDel="00000000" w:rsidR="00000000" w:rsidRPr="00000000">
              <w:rPr>
                <w:rFonts w:ascii="Arial" w:cs="Arial" w:eastAsia="Arial" w:hAnsi="Arial"/>
                <w:b w:val="0"/>
                <w:bCs w:val="0"/>
                <w:i w:val="0"/>
                <w:iCs w:val="0"/>
                <w:color w:val="333333"/>
                <w:sz w:val="20"/>
                <w:szCs w:val="20"/>
                <w:rtl w:val="0"/>
              </w:rPr>
              <w:t xml:space="preserve">76,7%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5">
            <w:pPr>
              <w:spacing w:after="0" w:lineRule="auto"/>
              <w:rPr/>
            </w:pPr>
            <w:r w:rsidDel="00000000" w:rsidR="00000000" w:rsidRPr="00000000">
              <w:rPr>
                <w:rFonts w:ascii="Arial" w:cs="Arial" w:eastAsia="Arial" w:hAnsi="Arial"/>
                <w:b w:val="0"/>
                <w:bCs w:val="0"/>
                <w:i w:val="0"/>
                <w:iCs w:val="0"/>
                <w:color w:val="333333"/>
                <w:sz w:val="20"/>
                <w:szCs w:val="20"/>
                <w:rtl w:val="0"/>
              </w:rPr>
              <w:t xml:space="preserve">77,2%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6">
            <w:pPr>
              <w:spacing w:after="0" w:lineRule="auto"/>
              <w:rPr/>
            </w:pPr>
            <w:r w:rsidDel="00000000" w:rsidR="00000000" w:rsidRPr="00000000">
              <w:rPr>
                <w:rFonts w:ascii="Arial" w:cs="Arial" w:eastAsia="Arial" w:hAnsi="Arial"/>
                <w:b w:val="0"/>
                <w:bCs w:val="0"/>
                <w:i w:val="0"/>
                <w:iCs w:val="0"/>
                <w:color w:val="333333"/>
                <w:sz w:val="20"/>
                <w:szCs w:val="20"/>
                <w:rtl w:val="0"/>
              </w:rPr>
              <w:t xml:space="preserve">77,3%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17">
            <w:pPr>
              <w:spacing w:after="0" w:lineRule="auto"/>
              <w:rPr/>
            </w:pPr>
            <w:r w:rsidDel="00000000" w:rsidR="00000000" w:rsidRPr="00000000">
              <w:rPr>
                <w:rFonts w:ascii="Arial" w:cs="Arial" w:eastAsia="Arial" w:hAnsi="Arial"/>
                <w:b w:val="0"/>
                <w:bCs w:val="0"/>
                <w:i w:val="0"/>
                <w:iCs w:val="0"/>
                <w:color w:val="333333"/>
                <w:sz w:val="20"/>
                <w:szCs w:val="20"/>
                <w:rtl w:val="0"/>
              </w:rPr>
              <w:t xml:space="preserve">(-) Equipe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1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1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-R$ 50.300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1A">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B">
            <w:pPr>
              <w:spacing w:after="0" w:lineRule="auto"/>
              <w:rPr/>
            </w:pPr>
            <w:r w:rsidDel="00000000" w:rsidR="00000000" w:rsidRPr="00000000">
              <w:rPr>
                <w:rFonts w:ascii="Arial" w:cs="Arial" w:eastAsia="Arial" w:hAnsi="Arial"/>
                <w:b w:val="0"/>
                <w:bCs w:val="0"/>
                <w:i w:val="0"/>
                <w:iCs w:val="0"/>
                <w:color w:val="333333"/>
                <w:sz w:val="20"/>
                <w:szCs w:val="20"/>
                <w:rtl w:val="0"/>
              </w:rPr>
              <w:t xml:space="preserve">(-)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C">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D">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1F">
            <w:pPr>
              <w:spacing w:after="0" w:lineRule="auto"/>
              <w:rPr/>
            </w:pPr>
            <w:r w:rsidDel="00000000" w:rsidR="00000000" w:rsidRPr="00000000">
              <w:rPr>
                <w:rFonts w:ascii="Arial" w:cs="Arial" w:eastAsia="Arial" w:hAnsi="Arial"/>
                <w:b w:val="0"/>
                <w:bCs w:val="0"/>
                <w:i w:val="0"/>
                <w:iCs w:val="0"/>
                <w:color w:val="333333"/>
                <w:sz w:val="20"/>
                <w:szCs w:val="20"/>
                <w:rtl w:val="0"/>
              </w:rPr>
              <w:t xml:space="preserve">(-) Operacional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1">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2">
            <w:pPr>
              <w:spacing w:after="0" w:lineRule="auto"/>
              <w:rPr/>
            </w:pPr>
            <w:r w:rsidDel="00000000" w:rsidR="00000000" w:rsidRPr="00000000">
              <w:rPr>
                <w:rFonts w:ascii="Arial" w:cs="Arial" w:eastAsia="Arial" w:hAnsi="Arial"/>
                <w:b w:val="0"/>
                <w:bCs w:val="0"/>
                <w:i w:val="0"/>
                <w:iCs w:val="0"/>
                <w:color w:val="333333"/>
                <w:sz w:val="20"/>
                <w:szCs w:val="20"/>
                <w:rtl w:val="0"/>
              </w:rPr>
              <w:t xml:space="preserve">-R$ 5.500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3">
            <w:pPr>
              <w:spacing w:after="0" w:lineRule="auto"/>
              <w:rPr/>
            </w:pPr>
            <w:r w:rsidDel="00000000" w:rsidR="00000000" w:rsidRPr="00000000">
              <w:rPr>
                <w:rFonts w:ascii="Arial" w:cs="Arial" w:eastAsia="Arial" w:hAnsi="Arial"/>
                <w:b w:val="0"/>
                <w:bCs w:val="0"/>
                <w:i w:val="0"/>
                <w:iCs w:val="0"/>
                <w:color w:val="333333"/>
                <w:sz w:val="20"/>
                <w:szCs w:val="20"/>
                <w:rtl w:val="0"/>
              </w:rPr>
              <w:t xml:space="preserve">= EBITDA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4">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R$ 1.713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5">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R$ 67.473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6">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R$ 249.432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7">
            <w:pPr>
              <w:spacing w:after="0" w:lineRule="auto"/>
              <w:rPr/>
            </w:pPr>
            <w:r w:rsidDel="00000000" w:rsidR="00000000" w:rsidRPr="00000000">
              <w:rPr>
                <w:rFonts w:ascii="Arial" w:cs="Arial" w:eastAsia="Arial" w:hAnsi="Arial"/>
                <w:b w:val="0"/>
                <w:bCs w:val="0"/>
                <w:i w:val="0"/>
                <w:iCs w:val="0"/>
                <w:color w:val="333333"/>
                <w:sz w:val="20"/>
                <w:szCs w:val="20"/>
                <w:rtl w:val="0"/>
              </w:rPr>
              <w:t xml:space="preserve">% Margem EBITDA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8">
            <w:pPr>
              <w:spacing w:after="0" w:lineRule="auto"/>
              <w:rPr/>
            </w:pPr>
            <w:r w:rsidDel="00000000" w:rsidR="00000000" w:rsidRPr="00000000">
              <w:rPr>
                <w:rFonts w:ascii="Arial" w:cs="Arial" w:eastAsia="Arial" w:hAnsi="Arial"/>
                <w:b w:val="0"/>
                <w:bCs w:val="0"/>
                <w:i w:val="0"/>
                <w:iCs w:val="0"/>
                <w:color w:val="333333"/>
                <w:sz w:val="20"/>
                <w:szCs w:val="20"/>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9">
            <w:pPr>
              <w:spacing w:after="0" w:lineRule="auto"/>
              <w:rPr/>
            </w:pPr>
            <w:r w:rsidDel="00000000" w:rsidR="00000000" w:rsidRPr="00000000">
              <w:rPr>
                <w:rFonts w:ascii="Arial" w:cs="Arial" w:eastAsia="Arial" w:hAnsi="Arial"/>
                <w:b w:val="0"/>
                <w:bCs w:val="0"/>
                <w:i w:val="0"/>
                <w:iCs w:val="0"/>
                <w:color w:val="333333"/>
                <w:sz w:val="20"/>
                <w:szCs w:val="20"/>
                <w:rtl w:val="0"/>
              </w:rPr>
              <w:t xml:space="preserve">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A">
            <w:pPr>
              <w:spacing w:after="0" w:lineRule="auto"/>
              <w:rPr/>
            </w:pPr>
            <w:r w:rsidDel="00000000" w:rsidR="00000000" w:rsidRPr="00000000">
              <w:rPr>
                <w:rFonts w:ascii="Arial" w:cs="Arial" w:eastAsia="Arial" w:hAnsi="Arial"/>
                <w:b w:val="0"/>
                <w:bCs w:val="0"/>
                <w:i w:val="0"/>
                <w:iCs w:val="0"/>
                <w:color w:val="333333"/>
                <w:sz w:val="20"/>
                <w:szCs w:val="20"/>
                <w:rtl w:val="0"/>
              </w:rPr>
              <w:t xml:space="preserve">54,3%</w:t>
            </w:r>
            <w:r w:rsidDel="00000000" w:rsidR="00000000" w:rsidRPr="00000000">
              <w:rPr>
                <w:rtl w:val="0"/>
              </w:rPr>
            </w:r>
          </w:p>
        </w:tc>
      </w:tr>
    </w:tbl>
    <w:p w:rsidR="00000000" w:rsidDel="00000000" w:rsidP="00000000" w:rsidRDefault="00000000" w:rsidRPr="00000000" w14:paraId="0000022B">
      <w:pPr>
        <w:spacing w:after="80" w:lineRule="auto"/>
        <w:rPr/>
      </w:pPr>
      <w:r w:rsidDel="00000000" w:rsidR="00000000" w:rsidRPr="00000000">
        <w:rPr>
          <w:rtl w:val="0"/>
        </w:rPr>
      </w:r>
    </w:p>
    <w:p w:rsidR="00000000" w:rsidDel="00000000" w:rsidP="00000000" w:rsidRDefault="00000000" w:rsidRPr="00000000" w14:paraId="0000022C">
      <w:pPr>
        <w:spacing w:after="120" w:lineRule="auto"/>
        <w:jc w:val="both"/>
        <w:rPr/>
      </w:pPr>
      <w:r w:rsidDel="00000000" w:rsidR="00000000" w:rsidRPr="00000000">
        <w:rPr>
          <w:rFonts w:ascii="Arial" w:cs="Arial" w:eastAsia="Arial" w:hAnsi="Arial"/>
          <w:b w:val="0"/>
          <w:bCs w:val="0"/>
          <w:i w:val="0"/>
          <w:iCs w:val="0"/>
          <w:color w:val="1b4f72"/>
          <w:sz w:val="22"/>
          <w:szCs w:val="22"/>
          <w:rtl w:val="0"/>
        </w:rPr>
        <w:t xml:space="preserve">O negócio atinge breakeven operacional com ~500 assinantes pagos e margem EBITDA saudável (&gt;30%) a partir de ~1.500 assinantes. Com 5.000 assinantes, a margem EBITDA ultrapassa 50%, comparável às melhores empresas SaaS do mercado.</w:t>
      </w:r>
      <w:r w:rsidDel="00000000" w:rsidR="00000000" w:rsidRPr="00000000">
        <w:rPr>
          <w:rtl w:val="0"/>
        </w:rPr>
      </w:r>
    </w:p>
    <w:p w:rsidR="00000000" w:rsidDel="00000000" w:rsidP="00000000" w:rsidRDefault="00000000" w:rsidRPr="00000000" w14:paraId="0000022D">
      <w:pPr>
        <w:rPr/>
      </w:pP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1"/>
        <w:spacing w:after="160" w:before="360" w:lineRule="auto"/>
        <w:rPr/>
      </w:pPr>
      <w:r w:rsidDel="00000000" w:rsidR="00000000" w:rsidRPr="00000000">
        <w:rPr>
          <w:rFonts w:ascii="Arial" w:cs="Arial" w:eastAsia="Arial" w:hAnsi="Arial"/>
          <w:b w:val="1"/>
          <w:bCs w:val="1"/>
          <w:i w:val="0"/>
          <w:iCs w:val="0"/>
          <w:color w:val="333333"/>
          <w:sz w:val="22"/>
          <w:szCs w:val="22"/>
          <w:rtl w:val="0"/>
        </w:rPr>
        <w:t xml:space="preserve">6. INVESTIMENTO INICIAL DETALHADO</w:t>
      </w:r>
      <w:r w:rsidDel="00000000" w:rsidR="00000000" w:rsidRPr="00000000">
        <w:rPr>
          <w:rtl w:val="0"/>
        </w:rPr>
      </w:r>
    </w:p>
    <w:p w:rsidR="00000000" w:rsidDel="00000000" w:rsidP="00000000" w:rsidRDefault="00000000" w:rsidRPr="00000000" w14:paraId="0000022F">
      <w:pPr>
        <w:spacing w:after="120" w:lineRule="auto"/>
        <w:jc w:val="both"/>
        <w:rPr/>
      </w:pPr>
      <w:r w:rsidDel="00000000" w:rsidR="00000000" w:rsidRPr="00000000">
        <w:rPr>
          <w:rFonts w:ascii="Arial" w:cs="Arial" w:eastAsia="Arial" w:hAnsi="Arial"/>
          <w:b w:val="0"/>
          <w:bCs w:val="0"/>
          <w:i w:val="0"/>
          <w:iCs w:val="0"/>
          <w:color w:val="333333"/>
          <w:sz w:val="22"/>
          <w:szCs w:val="22"/>
          <w:rtl w:val="0"/>
        </w:rPr>
        <w:t xml:space="preserve">O investimento inicial cobre os primeiros 4 meses de operação (até atingir receita suficiente para cobrir custos operacionais) mais o desenvolvimento da plataforma.</w:t>
      </w:r>
      <w:r w:rsidDel="00000000" w:rsidR="00000000" w:rsidRPr="00000000">
        <w:rPr>
          <w:rtl w:val="0"/>
        </w:rPr>
      </w:r>
    </w:p>
    <w:p w:rsidR="00000000" w:rsidDel="00000000" w:rsidP="00000000" w:rsidRDefault="00000000" w:rsidRPr="00000000" w14:paraId="00000230">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960"/>
        <w:gridCol w:w="2200"/>
        <w:tblGridChange w:id="0">
          <w:tblGrid>
            <w:gridCol w:w="2200"/>
            <w:gridCol w:w="496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231">
            <w:pPr>
              <w:spacing w:after="0" w:lineRule="auto"/>
              <w:rPr/>
            </w:pPr>
            <w:r w:rsidDel="00000000" w:rsidR="00000000" w:rsidRPr="00000000">
              <w:rPr>
                <w:rFonts w:ascii="Arial" w:cs="Arial" w:eastAsia="Arial" w:hAnsi="Arial"/>
                <w:b w:val="1"/>
                <w:bCs w:val="1"/>
                <w:i w:val="0"/>
                <w:iCs w:val="0"/>
                <w:color w:val="ffffff"/>
                <w:sz w:val="20"/>
                <w:szCs w:val="20"/>
                <w:rtl w:val="0"/>
              </w:rPr>
              <w:t xml:space="preserve">Categoria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232">
            <w:pPr>
              <w:spacing w:after="0" w:lineRule="auto"/>
              <w:rPr/>
            </w:pPr>
            <w:r w:rsidDel="00000000" w:rsidR="00000000" w:rsidRPr="00000000">
              <w:rPr>
                <w:rFonts w:ascii="Arial" w:cs="Arial" w:eastAsia="Arial" w:hAnsi="Arial"/>
                <w:b w:val="1"/>
                <w:bCs w:val="1"/>
                <w:i w:val="0"/>
                <w:iCs w:val="0"/>
                <w:color w:val="ffffff"/>
                <w:sz w:val="20"/>
                <w:szCs w:val="20"/>
                <w:rtl w:val="0"/>
              </w:rPr>
              <w:t xml:space="preserve">Descrição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233">
            <w:pPr>
              <w:spacing w:after="0" w:lineRule="auto"/>
              <w:rPr/>
            </w:pPr>
            <w:r w:rsidDel="00000000" w:rsidR="00000000" w:rsidRPr="00000000">
              <w:rPr>
                <w:rFonts w:ascii="Arial" w:cs="Arial" w:eastAsia="Arial" w:hAnsi="Arial"/>
                <w:b w:val="1"/>
                <w:bCs w:val="1"/>
                <w:i w:val="0"/>
                <w:iCs w:val="0"/>
                <w:color w:val="ffffff"/>
                <w:sz w:val="20"/>
                <w:szCs w:val="20"/>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34">
            <w:pPr>
              <w:spacing w:after="0" w:lineRule="auto"/>
              <w:rPr/>
            </w:pPr>
            <w:r w:rsidDel="00000000" w:rsidR="00000000" w:rsidRPr="00000000">
              <w:rPr>
                <w:rFonts w:ascii="Arial" w:cs="Arial" w:eastAsia="Arial" w:hAnsi="Arial"/>
                <w:b w:val="0"/>
                <w:bCs w:val="0"/>
                <w:i w:val="0"/>
                <w:iCs w:val="0"/>
                <w:color w:val="333333"/>
                <w:sz w:val="20"/>
                <w:szCs w:val="20"/>
                <w:rtl w:val="0"/>
              </w:rPr>
              <w:t xml:space="preserve">Desenvolvimento da 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35">
            <w:pPr>
              <w:spacing w:after="0" w:lineRule="auto"/>
              <w:rPr/>
            </w:pPr>
            <w:r w:rsidDel="00000000" w:rsidR="00000000" w:rsidRPr="00000000">
              <w:rPr>
                <w:rFonts w:ascii="Arial" w:cs="Arial" w:eastAsia="Arial" w:hAnsi="Arial"/>
                <w:b w:val="0"/>
                <w:bCs w:val="0"/>
                <w:i w:val="0"/>
                <w:iCs w:val="0"/>
                <w:color w:val="333333"/>
                <w:sz w:val="20"/>
                <w:szCs w:val="20"/>
                <w:rtl w:val="0"/>
              </w:rPr>
              <w:t xml:space="preserve">MVP com frontend (Next.js), backend (Node.js), sistema de créditos, autenticação, painel admin, integração com 15+ APIs de IA. Prazo: 8-10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36">
            <w:pPr>
              <w:spacing w:after="0" w:lineRule="auto"/>
              <w:rPr/>
            </w:pPr>
            <w:r w:rsidDel="00000000" w:rsidR="00000000" w:rsidRPr="00000000">
              <w:rPr>
                <w:rFonts w:ascii="Arial" w:cs="Arial" w:eastAsia="Arial" w:hAnsi="Arial"/>
                <w:b w:val="0"/>
                <w:bCs w:val="0"/>
                <w:i w:val="0"/>
                <w:iCs w:val="0"/>
                <w:color w:val="333333"/>
                <w:sz w:val="20"/>
                <w:szCs w:val="20"/>
                <w:rtl w:val="0"/>
              </w:rPr>
              <w:t xml:space="preserve">R$ 50.000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7">
            <w:pPr>
              <w:spacing w:after="0" w:lineRule="auto"/>
              <w:rPr/>
            </w:pPr>
            <w:r w:rsidDel="00000000" w:rsidR="00000000" w:rsidRPr="00000000">
              <w:rPr>
                <w:rFonts w:ascii="Arial" w:cs="Arial" w:eastAsia="Arial" w:hAnsi="Arial"/>
                <w:b w:val="0"/>
                <w:bCs w:val="0"/>
                <w:i w:val="0"/>
                <w:iCs w:val="0"/>
                <w:color w:val="333333"/>
                <w:sz w:val="20"/>
                <w:szCs w:val="20"/>
                <w:rtl w:val="0"/>
              </w:rPr>
              <w:t xml:space="preserve">Design UI/UX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8">
            <w:pPr>
              <w:spacing w:after="0" w:lineRule="auto"/>
              <w:rPr/>
            </w:pPr>
            <w:r w:rsidDel="00000000" w:rsidR="00000000" w:rsidRPr="00000000">
              <w:rPr>
                <w:rFonts w:ascii="Arial" w:cs="Arial" w:eastAsia="Arial" w:hAnsi="Arial"/>
                <w:b w:val="0"/>
                <w:bCs w:val="0"/>
                <w:i w:val="0"/>
                <w:iCs w:val="0"/>
                <w:color w:val="333333"/>
                <w:sz w:val="20"/>
                <w:szCs w:val="20"/>
                <w:rtl w:val="0"/>
              </w:rPr>
              <w:t xml:space="preserve">Wireframes, protótipos, identidade visual, landing page de conversão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3A">
            <w:pPr>
              <w:spacing w:after="0" w:lineRule="auto"/>
              <w:rPr/>
            </w:pPr>
            <w:r w:rsidDel="00000000" w:rsidR="00000000" w:rsidRPr="00000000">
              <w:rPr>
                <w:rFonts w:ascii="Arial" w:cs="Arial" w:eastAsia="Arial" w:hAnsi="Arial"/>
                <w:b w:val="0"/>
                <w:bCs w:val="0"/>
                <w:i w:val="0"/>
                <w:iCs w:val="0"/>
                <w:color w:val="333333"/>
                <w:sz w:val="20"/>
                <w:szCs w:val="20"/>
                <w:rtl w:val="0"/>
              </w:rPr>
              <w:t xml:space="preserve">Infraestrutura (4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3B">
            <w:pPr>
              <w:spacing w:after="0" w:lineRule="auto"/>
              <w:rPr/>
            </w:pPr>
            <w:r w:rsidDel="00000000" w:rsidR="00000000" w:rsidRPr="00000000">
              <w:rPr>
                <w:rFonts w:ascii="Arial" w:cs="Arial" w:eastAsia="Arial" w:hAnsi="Arial"/>
                <w:b w:val="0"/>
                <w:bCs w:val="0"/>
                <w:i w:val="0"/>
                <w:iCs w:val="0"/>
                <w:color w:val="333333"/>
                <w:sz w:val="20"/>
                <w:szCs w:val="20"/>
                <w:rtl w:val="0"/>
              </w:rPr>
              <w:t xml:space="preserve">Servidores, domínio, SSL, ferramentas de monitoramento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3C">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D">
            <w:pPr>
              <w:spacing w:after="0" w:lineRule="auto"/>
              <w:rPr/>
            </w:pPr>
            <w:r w:rsidDel="00000000" w:rsidR="00000000" w:rsidRPr="00000000">
              <w:rPr>
                <w:rFonts w:ascii="Arial" w:cs="Arial" w:eastAsia="Arial" w:hAnsi="Arial"/>
                <w:b w:val="0"/>
                <w:bCs w:val="0"/>
                <w:i w:val="0"/>
                <w:iCs w:val="0"/>
                <w:color w:val="333333"/>
                <w:sz w:val="20"/>
                <w:szCs w:val="20"/>
                <w:rtl w:val="0"/>
              </w:rPr>
              <w:t xml:space="preserve">Créditos iniciais de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E">
            <w:pPr>
              <w:spacing w:after="0" w:lineRule="auto"/>
              <w:rPr/>
            </w:pPr>
            <w:r w:rsidDel="00000000" w:rsidR="00000000" w:rsidRPr="00000000">
              <w:rPr>
                <w:rFonts w:ascii="Arial" w:cs="Arial" w:eastAsia="Arial" w:hAnsi="Arial"/>
                <w:b w:val="0"/>
                <w:bCs w:val="0"/>
                <w:i w:val="0"/>
                <w:iCs w:val="0"/>
                <w:color w:val="333333"/>
                <w:sz w:val="20"/>
                <w:szCs w:val="20"/>
                <w:rtl w:val="0"/>
              </w:rPr>
              <w:t xml:space="preserve">Saldo pré-pago nas APIs (OpenAI, Anthropic, Google) para primeiros usuários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40">
            <w:pPr>
              <w:spacing w:after="0" w:lineRule="auto"/>
              <w:rPr/>
            </w:pPr>
            <w:r w:rsidDel="00000000" w:rsidR="00000000" w:rsidRPr="00000000">
              <w:rPr>
                <w:rFonts w:ascii="Arial" w:cs="Arial" w:eastAsia="Arial" w:hAnsi="Arial"/>
                <w:b w:val="0"/>
                <w:bCs w:val="0"/>
                <w:i w:val="0"/>
                <w:iCs w:val="0"/>
                <w:color w:val="333333"/>
                <w:sz w:val="20"/>
                <w:szCs w:val="20"/>
                <w:rtl w:val="0"/>
              </w:rPr>
              <w:t xml:space="preserve">Marketing de Lançamento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41">
            <w:pPr>
              <w:spacing w:after="0" w:lineRule="auto"/>
              <w:rPr/>
            </w:pPr>
            <w:r w:rsidDel="00000000" w:rsidR="00000000" w:rsidRPr="00000000">
              <w:rPr>
                <w:rFonts w:ascii="Arial" w:cs="Arial" w:eastAsia="Arial" w:hAnsi="Arial"/>
                <w:b w:val="0"/>
                <w:bCs w:val="0"/>
                <w:i w:val="0"/>
                <w:iCs w:val="0"/>
                <w:color w:val="333333"/>
                <w:sz w:val="20"/>
                <w:szCs w:val="20"/>
                <w:rtl w:val="0"/>
              </w:rPr>
              <w:t xml:space="preserve">Campanha de lançamento, influencers, landing page ads, produção de conteúdo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42">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3">
            <w:pPr>
              <w:spacing w:after="0" w:lineRule="auto"/>
              <w:rPr/>
            </w:pPr>
            <w:r w:rsidDel="00000000" w:rsidR="00000000" w:rsidRPr="00000000">
              <w:rPr>
                <w:rFonts w:ascii="Arial" w:cs="Arial" w:eastAsia="Arial" w:hAnsi="Arial"/>
                <w:b w:val="0"/>
                <w:bCs w:val="0"/>
                <w:i w:val="0"/>
                <w:iCs w:val="0"/>
                <w:color w:val="333333"/>
                <w:sz w:val="20"/>
                <w:szCs w:val="20"/>
                <w:rtl w:val="0"/>
              </w:rPr>
              <w:t xml:space="preserve">Jurídico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4">
            <w:pPr>
              <w:spacing w:after="0" w:lineRule="auto"/>
              <w:rPr/>
            </w:pPr>
            <w:r w:rsidDel="00000000" w:rsidR="00000000" w:rsidRPr="00000000">
              <w:rPr>
                <w:rFonts w:ascii="Arial" w:cs="Arial" w:eastAsia="Arial" w:hAnsi="Arial"/>
                <w:b w:val="0"/>
                <w:bCs w:val="0"/>
                <w:i w:val="0"/>
                <w:iCs w:val="0"/>
                <w:color w:val="333333"/>
                <w:sz w:val="20"/>
                <w:szCs w:val="20"/>
                <w:rtl w:val="0"/>
              </w:rPr>
              <w:t xml:space="preserve">Constituição da empresa, termos de uso, política de privacidade (LGPD), contratos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5">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46">
            <w:pPr>
              <w:spacing w:after="0" w:lineRule="auto"/>
              <w:rPr/>
            </w:pPr>
            <w:r w:rsidDel="00000000" w:rsidR="00000000" w:rsidRPr="00000000">
              <w:rPr>
                <w:rFonts w:ascii="Arial" w:cs="Arial" w:eastAsia="Arial" w:hAnsi="Arial"/>
                <w:b w:val="0"/>
                <w:bCs w:val="0"/>
                <w:i w:val="0"/>
                <w:iCs w:val="0"/>
                <w:color w:val="333333"/>
                <w:sz w:val="20"/>
                <w:szCs w:val="20"/>
                <w:rtl w:val="0"/>
              </w:rPr>
              <w:t xml:space="preserve">Capital de Giro (4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47">
            <w:pPr>
              <w:spacing w:after="0" w:lineRule="auto"/>
              <w:rPr/>
            </w:pPr>
            <w:r w:rsidDel="00000000" w:rsidR="00000000" w:rsidRPr="00000000">
              <w:rPr>
                <w:rFonts w:ascii="Arial" w:cs="Arial" w:eastAsia="Arial" w:hAnsi="Arial"/>
                <w:b w:val="0"/>
                <w:bCs w:val="0"/>
                <w:i w:val="0"/>
                <w:iCs w:val="0"/>
                <w:color w:val="333333"/>
                <w:sz w:val="20"/>
                <w:szCs w:val="20"/>
                <w:rtl w:val="0"/>
              </w:rPr>
              <w:t xml:space="preserve">Cobertura de equipe nos meses pré-receita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4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9">
            <w:pPr>
              <w:spacing w:after="0" w:lineRule="auto"/>
              <w:rPr/>
            </w:pPr>
            <w:r w:rsidDel="00000000" w:rsidR="00000000" w:rsidRPr="00000000">
              <w:rPr>
                <w:rFonts w:ascii="Arial" w:cs="Arial" w:eastAsia="Arial" w:hAnsi="Arial"/>
                <w:b w:val="0"/>
                <w:bCs w:val="0"/>
                <w:i w:val="0"/>
                <w:iCs w:val="0"/>
                <w:color w:val="333333"/>
                <w:sz w:val="20"/>
                <w:szCs w:val="20"/>
                <w:rtl w:val="0"/>
              </w:rPr>
              <w:t xml:space="preserve">Contingência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A">
            <w:pPr>
              <w:spacing w:after="0" w:lineRule="auto"/>
              <w:rPr/>
            </w:pPr>
            <w:r w:rsidDel="00000000" w:rsidR="00000000" w:rsidRPr="00000000">
              <w:rPr>
                <w:rFonts w:ascii="Arial" w:cs="Arial" w:eastAsia="Arial" w:hAnsi="Arial"/>
                <w:b w:val="0"/>
                <w:bCs w:val="0"/>
                <w:i w:val="0"/>
                <w:iCs w:val="0"/>
                <w:color w:val="333333"/>
                <w:sz w:val="20"/>
                <w:szCs w:val="20"/>
                <w:rtl w:val="0"/>
              </w:rPr>
              <w:t xml:space="preserve">Imprevistos e oportunidades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4C">
            <w:pPr>
              <w:spacing w:after="0" w:lineRule="auto"/>
              <w:rPr/>
            </w:pPr>
            <w:r w:rsidDel="00000000" w:rsidR="00000000" w:rsidRPr="00000000">
              <w:rPr>
                <w:rFonts w:ascii="Arial" w:cs="Arial" w:eastAsia="Arial" w:hAnsi="Arial"/>
                <w:b w:val="0"/>
                <w:bCs w:val="0"/>
                <w:i w:val="0"/>
                <w:iCs w:val="0"/>
                <w:color w:val="333333"/>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4D">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4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R$ 180.000</w:t>
            </w:r>
            <w:r w:rsidDel="00000000" w:rsidR="00000000" w:rsidRPr="00000000">
              <w:rPr>
                <w:rtl w:val="0"/>
              </w:rPr>
            </w:r>
          </w:p>
        </w:tc>
      </w:tr>
    </w:tbl>
    <w:p w:rsidR="00000000" w:rsidDel="00000000" w:rsidP="00000000" w:rsidRDefault="00000000" w:rsidRPr="00000000" w14:paraId="0000024F">
      <w:pPr>
        <w:spacing w:after="80" w:lineRule="auto"/>
        <w:rPr/>
      </w:pPr>
      <w:r w:rsidDel="00000000" w:rsidR="00000000" w:rsidRPr="00000000">
        <w:rPr>
          <w:rtl w:val="0"/>
        </w:rPr>
      </w:r>
    </w:p>
    <w:p w:rsidR="00000000" w:rsidDel="00000000" w:rsidP="00000000" w:rsidRDefault="00000000" w:rsidRPr="00000000" w14:paraId="00000250">
      <w:pPr>
        <w:spacing w:after="120" w:lineRule="auto"/>
        <w:jc w:val="both"/>
        <w:rPr/>
      </w:pPr>
      <w:r w:rsidDel="00000000" w:rsidR="00000000" w:rsidRPr="00000000">
        <w:rPr>
          <w:rFonts w:ascii="Arial" w:cs="Arial" w:eastAsia="Arial" w:hAnsi="Arial"/>
          <w:b w:val="1"/>
          <w:bCs w:val="1"/>
          <w:i w:val="0"/>
          <w:iCs w:val="0"/>
          <w:color w:val="333333"/>
          <w:sz w:val="22"/>
          <w:szCs w:val="22"/>
          <w:rtl w:val="0"/>
        </w:rPr>
        <w:t xml:space="preserve">Alternativa de menor custo (R$ 80.000): </w:t>
      </w:r>
      <w:r w:rsidDel="00000000" w:rsidR="00000000" w:rsidRPr="00000000">
        <w:rPr>
          <w:rFonts w:ascii="Arial" w:cs="Arial" w:eastAsia="Arial" w:hAnsi="Arial"/>
          <w:b w:val="0"/>
          <w:bCs w:val="0"/>
          <w:i w:val="0"/>
          <w:iCs w:val="0"/>
          <w:color w:val="333333"/>
          <w:sz w:val="22"/>
          <w:szCs w:val="22"/>
          <w:rtl w:val="0"/>
        </w:rPr>
        <w:t xml:space="preserve">Se o(a) founder for desenvolvedor(a) e construir o MVP sozinho(a) usando frameworks no-code/low-code (Bubble, Cursor + Next.js), elimina-se R$ 50.000 de desenvolvimento e R$ 40.000 de capital de giro (equipe menor). A Magai foi construída inteiramente em Bubble e atingiu US$ 1M ARR.</w:t>
      </w:r>
      <w:r w:rsidDel="00000000" w:rsidR="00000000" w:rsidRPr="00000000">
        <w:rPr>
          <w:rtl w:val="0"/>
        </w:rPr>
      </w:r>
    </w:p>
    <w:p w:rsidR="00000000" w:rsidDel="00000000" w:rsidP="00000000" w:rsidRDefault="00000000" w:rsidRPr="00000000" w14:paraId="00000251">
      <w:pPr>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spacing w:after="160" w:before="360" w:lineRule="auto"/>
        <w:rPr/>
      </w:pPr>
      <w:r w:rsidDel="00000000" w:rsidR="00000000" w:rsidRPr="00000000">
        <w:rPr>
          <w:rFonts w:ascii="Arial" w:cs="Arial" w:eastAsia="Arial" w:hAnsi="Arial"/>
          <w:b w:val="1"/>
          <w:bCs w:val="1"/>
          <w:i w:val="0"/>
          <w:iCs w:val="0"/>
          <w:color w:val="333333"/>
          <w:sz w:val="22"/>
          <w:szCs w:val="22"/>
          <w:rtl w:val="0"/>
        </w:rPr>
        <w:t xml:space="preserve">7. STACK TECNOLÓGICO DE MENOR CUSTO</w:t>
      </w:r>
      <w:r w:rsidDel="00000000" w:rsidR="00000000" w:rsidRPr="00000000">
        <w:rPr>
          <w:rtl w:val="0"/>
        </w:rPr>
      </w:r>
    </w:p>
    <w:p w:rsidR="00000000" w:rsidDel="00000000" w:rsidP="00000000" w:rsidRDefault="00000000" w:rsidRPr="00000000" w14:paraId="00000253">
      <w:pPr>
        <w:spacing w:after="120" w:lineRule="auto"/>
        <w:jc w:val="both"/>
        <w:rPr/>
      </w:pPr>
      <w:r w:rsidDel="00000000" w:rsidR="00000000" w:rsidRPr="00000000">
        <w:rPr>
          <w:rFonts w:ascii="Arial" w:cs="Arial" w:eastAsia="Arial" w:hAnsi="Arial"/>
          <w:b w:val="0"/>
          <w:bCs w:val="0"/>
          <w:i w:val="0"/>
          <w:iCs w:val="0"/>
          <w:color w:val="333333"/>
          <w:sz w:val="22"/>
          <w:szCs w:val="22"/>
          <w:rtl w:val="0"/>
        </w:rPr>
        <w:t xml:space="preserve">A arquitetura prioriza serviços com free tiers generosos, escalabilidade automática, e custo zero até atingir massa crítica.</w:t>
      </w:r>
      <w:r w:rsidDel="00000000" w:rsidR="00000000" w:rsidRPr="00000000">
        <w:rPr>
          <w:rtl w:val="0"/>
        </w:rPr>
      </w:r>
    </w:p>
    <w:p w:rsidR="00000000" w:rsidDel="00000000" w:rsidP="00000000" w:rsidRDefault="00000000" w:rsidRPr="00000000" w14:paraId="00000254">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1400"/>
        <w:gridCol w:w="3160"/>
        <w:tblGridChange w:id="0">
          <w:tblGrid>
            <w:gridCol w:w="2000"/>
            <w:gridCol w:w="2800"/>
            <w:gridCol w:w="14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255">
            <w:pPr>
              <w:spacing w:after="0" w:lineRule="auto"/>
              <w:rPr/>
            </w:pPr>
            <w:r w:rsidDel="00000000" w:rsidR="00000000" w:rsidRPr="00000000">
              <w:rPr>
                <w:rFonts w:ascii="Arial" w:cs="Arial" w:eastAsia="Arial" w:hAnsi="Arial"/>
                <w:b w:val="1"/>
                <w:bCs w:val="1"/>
                <w:i w:val="0"/>
                <w:iCs w:val="0"/>
                <w:color w:val="ffffff"/>
                <w:sz w:val="20"/>
                <w:szCs w:val="20"/>
                <w:rtl w:val="0"/>
              </w:rPr>
              <w:t xml:space="preserve">Camada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256">
            <w:pPr>
              <w:spacing w:after="0" w:lineRule="auto"/>
              <w:rPr/>
            </w:pPr>
            <w:r w:rsidDel="00000000" w:rsidR="00000000" w:rsidRPr="00000000">
              <w:rPr>
                <w:rFonts w:ascii="Arial" w:cs="Arial" w:eastAsia="Arial" w:hAnsi="Arial"/>
                <w:b w:val="1"/>
                <w:bCs w:val="1"/>
                <w:i w:val="0"/>
                <w:iCs w:val="0"/>
                <w:color w:val="ffffff"/>
                <w:sz w:val="20"/>
                <w:szCs w:val="20"/>
                <w:rtl w:val="0"/>
              </w:rPr>
              <w:t xml:space="preserve">Tecnologia Recomendada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257">
            <w:pPr>
              <w:spacing w:after="0" w:lineRule="auto"/>
              <w:rPr/>
            </w:pPr>
            <w:r w:rsidDel="00000000" w:rsidR="00000000" w:rsidRPr="00000000">
              <w:rPr>
                <w:rFonts w:ascii="Arial" w:cs="Arial" w:eastAsia="Arial" w:hAnsi="Arial"/>
                <w:b w:val="1"/>
                <w:bCs w:val="1"/>
                <w:i w:val="0"/>
                <w:iCs w:val="0"/>
                <w:color w:val="ffffff"/>
                <w:sz w:val="20"/>
                <w:szCs w:val="20"/>
                <w:rtl w:val="0"/>
              </w:rPr>
              <w:t xml:space="preserve">Custo Inicial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258">
            <w:pPr>
              <w:spacing w:after="0" w:lineRule="auto"/>
              <w:rPr/>
            </w:pPr>
            <w:r w:rsidDel="00000000" w:rsidR="00000000" w:rsidRPr="00000000">
              <w:rPr>
                <w:rFonts w:ascii="Arial" w:cs="Arial" w:eastAsia="Arial" w:hAnsi="Arial"/>
                <w:b w:val="1"/>
                <w:bCs w:val="1"/>
                <w:i w:val="0"/>
                <w:iCs w:val="0"/>
                <w:color w:val="ffffff"/>
                <w:sz w:val="20"/>
                <w:szCs w:val="20"/>
                <w:rtl w:val="0"/>
              </w:rPr>
              <w:t xml:space="preserve">Alternativa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59">
            <w:pPr>
              <w:spacing w:after="0" w:lineRule="auto"/>
              <w:rPr/>
            </w:pPr>
            <w:r w:rsidDel="00000000" w:rsidR="00000000" w:rsidRPr="00000000">
              <w:rPr>
                <w:rFonts w:ascii="Arial" w:cs="Arial" w:eastAsia="Arial" w:hAnsi="Arial"/>
                <w:b w:val="0"/>
                <w:bCs w:val="0"/>
                <w:i w:val="0"/>
                <w:iCs w:val="0"/>
                <w:color w:val="333333"/>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5A">
            <w:pPr>
              <w:spacing w:after="0" w:lineRule="auto"/>
              <w:rPr/>
            </w:pPr>
            <w:r w:rsidDel="00000000" w:rsidR="00000000" w:rsidRPr="00000000">
              <w:rPr>
                <w:rFonts w:ascii="Arial" w:cs="Arial" w:eastAsia="Arial" w:hAnsi="Arial"/>
                <w:b w:val="0"/>
                <w:bCs w:val="0"/>
                <w:i w:val="0"/>
                <w:iCs w:val="0"/>
                <w:color w:val="333333"/>
                <w:sz w:val="20"/>
                <w:szCs w:val="20"/>
                <w:rtl w:val="0"/>
              </w:rPr>
              <w:t xml:space="preserve">Next.js + Vercel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5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5C">
            <w:pPr>
              <w:spacing w:after="0" w:lineRule="auto"/>
              <w:rPr/>
            </w:pPr>
            <w:r w:rsidDel="00000000" w:rsidR="00000000" w:rsidRPr="00000000">
              <w:rPr>
                <w:rFonts w:ascii="Arial" w:cs="Arial" w:eastAsia="Arial" w:hAnsi="Arial"/>
                <w:b w:val="0"/>
                <w:bCs w:val="0"/>
                <w:i w:val="0"/>
                <w:iCs w:val="0"/>
                <w:color w:val="333333"/>
                <w:sz w:val="20"/>
                <w:szCs w:val="20"/>
                <w:rtl w:val="0"/>
              </w:rPr>
              <w:t xml:space="preserve">Remix + Cloudflare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D">
            <w:pPr>
              <w:spacing w:after="0" w:lineRule="auto"/>
              <w:rPr/>
            </w:pPr>
            <w:r w:rsidDel="00000000" w:rsidR="00000000" w:rsidRPr="00000000">
              <w:rPr>
                <w:rFonts w:ascii="Arial" w:cs="Arial" w:eastAsia="Arial" w:hAnsi="Arial"/>
                <w:b w:val="0"/>
                <w:bCs w:val="0"/>
                <w:i w:val="0"/>
                <w:iCs w:val="0"/>
                <w:color w:val="333333"/>
                <w:sz w:val="20"/>
                <w:szCs w:val="20"/>
                <w:rtl w:val="0"/>
              </w:rPr>
              <w:t xml:space="preserve">Backend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E">
            <w:pPr>
              <w:spacing w:after="0" w:lineRule="auto"/>
              <w:rPr/>
            </w:pPr>
            <w:r w:rsidDel="00000000" w:rsidR="00000000" w:rsidRPr="00000000">
              <w:rPr>
                <w:rFonts w:ascii="Arial" w:cs="Arial" w:eastAsia="Arial" w:hAnsi="Arial"/>
                <w:b w:val="0"/>
                <w:bCs w:val="0"/>
                <w:i w:val="0"/>
                <w:iCs w:val="0"/>
                <w:color w:val="333333"/>
                <w:sz w:val="20"/>
                <w:szCs w:val="20"/>
                <w:rtl w:val="0"/>
              </w:rPr>
              <w:t xml:space="preserve">Node.js + Railway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R$ 30/mês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0">
            <w:pPr>
              <w:spacing w:after="0" w:lineRule="auto"/>
              <w:rPr/>
            </w:pPr>
            <w:r w:rsidDel="00000000" w:rsidR="00000000" w:rsidRPr="00000000">
              <w:rPr>
                <w:rFonts w:ascii="Arial" w:cs="Arial" w:eastAsia="Arial" w:hAnsi="Arial"/>
                <w:b w:val="0"/>
                <w:bCs w:val="0"/>
                <w:i w:val="0"/>
                <w:iCs w:val="0"/>
                <w:color w:val="333333"/>
                <w:sz w:val="20"/>
                <w:szCs w:val="20"/>
                <w:rtl w:val="0"/>
              </w:rPr>
              <w:t xml:space="preserve">Hono + Cloudflare Workers (R$ 0)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61">
            <w:pPr>
              <w:spacing w:after="0" w:lineRule="auto"/>
              <w:rPr/>
            </w:pPr>
            <w:r w:rsidDel="00000000" w:rsidR="00000000" w:rsidRPr="00000000">
              <w:rPr>
                <w:rFonts w:ascii="Arial" w:cs="Arial" w:eastAsia="Arial" w:hAnsi="Arial"/>
                <w:b w:val="0"/>
                <w:bCs w:val="0"/>
                <w:i w:val="0"/>
                <w:iCs w:val="0"/>
                <w:color w:val="333333"/>
                <w:sz w:val="20"/>
                <w:szCs w:val="20"/>
                <w:rtl w:val="0"/>
              </w:rPr>
              <w:t xml:space="preserve">Banco de Dados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62">
            <w:pPr>
              <w:spacing w:after="0" w:lineRule="auto"/>
              <w:rPr/>
            </w:pPr>
            <w:r w:rsidDel="00000000" w:rsidR="00000000" w:rsidRPr="00000000">
              <w:rPr>
                <w:rFonts w:ascii="Arial" w:cs="Arial" w:eastAsia="Arial" w:hAnsi="Arial"/>
                <w:b w:val="0"/>
                <w:bCs w:val="0"/>
                <w:i w:val="0"/>
                <w:iCs w:val="0"/>
                <w:color w:val="333333"/>
                <w:sz w:val="20"/>
                <w:szCs w:val="20"/>
                <w:rtl w:val="0"/>
              </w:rPr>
              <w:t xml:space="preserve">Supabase (Postgres,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63">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64">
            <w:pPr>
              <w:spacing w:after="0" w:lineRule="auto"/>
              <w:rPr/>
            </w:pPr>
            <w:r w:rsidDel="00000000" w:rsidR="00000000" w:rsidRPr="00000000">
              <w:rPr>
                <w:rFonts w:ascii="Arial" w:cs="Arial" w:eastAsia="Arial" w:hAnsi="Arial"/>
                <w:b w:val="0"/>
                <w:bCs w:val="0"/>
                <w:i w:val="0"/>
                <w:iCs w:val="0"/>
                <w:color w:val="333333"/>
                <w:sz w:val="20"/>
                <w:szCs w:val="20"/>
                <w:rtl w:val="0"/>
              </w:rPr>
              <w:t xml:space="preserve">Neon Postgres (free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5">
            <w:pPr>
              <w:spacing w:after="0" w:lineRule="auto"/>
              <w:rPr/>
            </w:pPr>
            <w:r w:rsidDel="00000000" w:rsidR="00000000" w:rsidRPr="00000000">
              <w:rPr>
                <w:rFonts w:ascii="Arial" w:cs="Arial" w:eastAsia="Arial" w:hAnsi="Arial"/>
                <w:b w:val="0"/>
                <w:bCs w:val="0"/>
                <w:i w:val="0"/>
                <w:iCs w:val="0"/>
                <w:color w:val="333333"/>
                <w:sz w:val="20"/>
                <w:szCs w:val="20"/>
                <w:rtl w:val="0"/>
              </w:rPr>
              <w:t xml:space="preserve">Autenticação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6">
            <w:pPr>
              <w:spacing w:after="0" w:lineRule="auto"/>
              <w:rPr/>
            </w:pPr>
            <w:r w:rsidDel="00000000" w:rsidR="00000000" w:rsidRPr="00000000">
              <w:rPr>
                <w:rFonts w:ascii="Arial" w:cs="Arial" w:eastAsia="Arial" w:hAnsi="Arial"/>
                <w:b w:val="0"/>
                <w:bCs w:val="0"/>
                <w:i w:val="0"/>
                <w:iCs w:val="0"/>
                <w:color w:val="333333"/>
                <w:sz w:val="20"/>
                <w:szCs w:val="20"/>
                <w:rtl w:val="0"/>
              </w:rPr>
              <w:t xml:space="preserve">Supabase Auth / Clerk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8">
            <w:pPr>
              <w:spacing w:after="0" w:lineRule="auto"/>
              <w:rPr/>
            </w:pPr>
            <w:r w:rsidDel="00000000" w:rsidR="00000000" w:rsidRPr="00000000">
              <w:rPr>
                <w:rFonts w:ascii="Arial" w:cs="Arial" w:eastAsia="Arial" w:hAnsi="Arial"/>
                <w:b w:val="0"/>
                <w:bCs w:val="0"/>
                <w:i w:val="0"/>
                <w:iCs w:val="0"/>
                <w:color w:val="333333"/>
                <w:sz w:val="20"/>
                <w:szCs w:val="20"/>
                <w:rtl w:val="0"/>
              </w:rPr>
              <w:t xml:space="preserve">NextAuth.js (self-hosted)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69">
            <w:pPr>
              <w:spacing w:after="0" w:lineRule="auto"/>
              <w:rPr/>
            </w:pPr>
            <w:r w:rsidDel="00000000" w:rsidR="00000000" w:rsidRPr="00000000">
              <w:rPr>
                <w:rFonts w:ascii="Arial" w:cs="Arial" w:eastAsia="Arial" w:hAnsi="Arial"/>
                <w:b w:val="0"/>
                <w:bCs w:val="0"/>
                <w:i w:val="0"/>
                <w:iCs w:val="0"/>
                <w:color w:val="333333"/>
                <w:sz w:val="20"/>
                <w:szCs w:val="20"/>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6A">
            <w:pPr>
              <w:spacing w:after="0" w:lineRule="auto"/>
              <w:rPr/>
            </w:pPr>
            <w:r w:rsidDel="00000000" w:rsidR="00000000" w:rsidRPr="00000000">
              <w:rPr>
                <w:rFonts w:ascii="Arial" w:cs="Arial" w:eastAsia="Arial" w:hAnsi="Arial"/>
                <w:b w:val="0"/>
                <w:bCs w:val="0"/>
                <w:i w:val="0"/>
                <w:iCs w:val="0"/>
                <w:color w:val="333333"/>
                <w:sz w:val="20"/>
                <w:szCs w:val="20"/>
                <w:rtl w:val="0"/>
              </w:rPr>
              <w:t xml:space="preserve">Upstash Redis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6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6C">
            <w:pPr>
              <w:spacing w:after="0" w:lineRule="auto"/>
              <w:rPr/>
            </w:pPr>
            <w:r w:rsidDel="00000000" w:rsidR="00000000" w:rsidRPr="00000000">
              <w:rPr>
                <w:rFonts w:ascii="Arial" w:cs="Arial" w:eastAsia="Arial" w:hAnsi="Arial"/>
                <w:b w:val="0"/>
                <w:bCs w:val="0"/>
                <w:i w:val="0"/>
                <w:iCs w:val="0"/>
                <w:color w:val="333333"/>
                <w:sz w:val="20"/>
                <w:szCs w:val="20"/>
                <w:rtl w:val="0"/>
              </w:rPr>
              <w:t xml:space="preserve">In-memory 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D">
            <w:pPr>
              <w:spacing w:after="0" w:lineRule="auto"/>
              <w:rPr/>
            </w:pPr>
            <w:r w:rsidDel="00000000" w:rsidR="00000000" w:rsidRPr="00000000">
              <w:rPr>
                <w:rFonts w:ascii="Arial" w:cs="Arial" w:eastAsia="Arial" w:hAnsi="Arial"/>
                <w:b w:val="0"/>
                <w:bCs w:val="0"/>
                <w:i w:val="0"/>
                <w:iCs w:val="0"/>
                <w:color w:val="333333"/>
                <w:sz w:val="20"/>
                <w:szCs w:val="20"/>
                <w:rtl w:val="0"/>
              </w:rPr>
              <w:t xml:space="preserve">Fila de Mensagens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E">
            <w:pPr>
              <w:spacing w:after="0" w:lineRule="auto"/>
              <w:rPr/>
            </w:pPr>
            <w:r w:rsidDel="00000000" w:rsidR="00000000" w:rsidRPr="00000000">
              <w:rPr>
                <w:rFonts w:ascii="Arial" w:cs="Arial" w:eastAsia="Arial" w:hAnsi="Arial"/>
                <w:b w:val="0"/>
                <w:bCs w:val="0"/>
                <w:i w:val="0"/>
                <w:iCs w:val="0"/>
                <w:color w:val="333333"/>
                <w:sz w:val="20"/>
                <w:szCs w:val="20"/>
                <w:rtl w:val="0"/>
              </w:rPr>
              <w:t xml:space="preserve">Upstash QStash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0">
            <w:pPr>
              <w:spacing w:after="0" w:lineRule="auto"/>
              <w:rPr/>
            </w:pPr>
            <w:r w:rsidDel="00000000" w:rsidR="00000000" w:rsidRPr="00000000">
              <w:rPr>
                <w:rFonts w:ascii="Arial" w:cs="Arial" w:eastAsia="Arial" w:hAnsi="Arial"/>
                <w:b w:val="0"/>
                <w:bCs w:val="0"/>
                <w:i w:val="0"/>
                <w:iCs w:val="0"/>
                <w:color w:val="333333"/>
                <w:sz w:val="20"/>
                <w:szCs w:val="20"/>
                <w:rtl w:val="0"/>
              </w:rPr>
              <w:t xml:space="preserve">BullMQ + Redis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71">
            <w:pPr>
              <w:spacing w:after="0" w:lineRule="auto"/>
              <w:rPr/>
            </w:pPr>
            <w:r w:rsidDel="00000000" w:rsidR="00000000" w:rsidRPr="00000000">
              <w:rPr>
                <w:rFonts w:ascii="Arial" w:cs="Arial" w:eastAsia="Arial" w:hAnsi="Arial"/>
                <w:b w:val="0"/>
                <w:bCs w:val="0"/>
                <w:i w:val="0"/>
                <w:iCs w:val="0"/>
                <w:color w:val="333333"/>
                <w:sz w:val="20"/>
                <w:szCs w:val="20"/>
                <w:rtl w:val="0"/>
              </w:rPr>
              <w:t xml:space="preserve">Gateway de API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72">
            <w:pPr>
              <w:spacing w:after="0" w:lineRule="auto"/>
              <w:rPr/>
            </w:pPr>
            <w:r w:rsidDel="00000000" w:rsidR="00000000" w:rsidRPr="00000000">
              <w:rPr>
                <w:rFonts w:ascii="Arial" w:cs="Arial" w:eastAsia="Arial" w:hAnsi="Arial"/>
                <w:b w:val="0"/>
                <w:bCs w:val="0"/>
                <w:i w:val="0"/>
                <w:iCs w:val="0"/>
                <w:color w:val="333333"/>
                <w:sz w:val="20"/>
                <w:szCs w:val="20"/>
                <w:rtl w:val="0"/>
              </w:rPr>
              <w:t xml:space="preserve">OpenRouter API unificada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73">
            <w:pPr>
              <w:spacing w:after="0" w:lineRule="auto"/>
              <w:rPr/>
            </w:pPr>
            <w:r w:rsidDel="00000000" w:rsidR="00000000" w:rsidRPr="00000000">
              <w:rPr>
                <w:rFonts w:ascii="Arial" w:cs="Arial" w:eastAsia="Arial" w:hAnsi="Arial"/>
                <w:b w:val="0"/>
                <w:bCs w:val="0"/>
                <w:i w:val="0"/>
                <w:iCs w:val="0"/>
                <w:color w:val="333333"/>
                <w:sz w:val="20"/>
                <w:szCs w:val="20"/>
                <w:rtl w:val="0"/>
              </w:rPr>
              <w:t xml:space="preserve">Pay-per-use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74">
            <w:pPr>
              <w:spacing w:after="0" w:lineRule="auto"/>
              <w:rPr/>
            </w:pPr>
            <w:r w:rsidDel="00000000" w:rsidR="00000000" w:rsidRPr="00000000">
              <w:rPr>
                <w:rFonts w:ascii="Arial" w:cs="Arial" w:eastAsia="Arial" w:hAnsi="Arial"/>
                <w:b w:val="0"/>
                <w:bCs w:val="0"/>
                <w:i w:val="0"/>
                <w:iCs w:val="0"/>
                <w:color w:val="333333"/>
                <w:sz w:val="20"/>
                <w:szCs w:val="20"/>
                <w:rtl w:val="0"/>
              </w:rPr>
              <w:t xml:space="preserve">APIs diretas (mais trabalho)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5">
            <w:pPr>
              <w:spacing w:after="0" w:lineRule="auto"/>
              <w:rPr/>
            </w:pPr>
            <w:r w:rsidDel="00000000" w:rsidR="00000000" w:rsidRPr="00000000">
              <w:rPr>
                <w:rFonts w:ascii="Arial" w:cs="Arial" w:eastAsia="Arial" w:hAnsi="Arial"/>
                <w:b w:val="0"/>
                <w:bCs w:val="0"/>
                <w:i w:val="0"/>
                <w:iCs w:val="0"/>
                <w:color w:val="333333"/>
                <w:sz w:val="20"/>
                <w:szCs w:val="20"/>
                <w:rtl w:val="0"/>
              </w:rPr>
              <w:t xml:space="preserve">Pagamentos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6">
            <w:pPr>
              <w:spacing w:after="0" w:lineRule="auto"/>
              <w:rPr/>
            </w:pPr>
            <w:r w:rsidDel="00000000" w:rsidR="00000000" w:rsidRPr="00000000">
              <w:rPr>
                <w:rFonts w:ascii="Arial" w:cs="Arial" w:eastAsia="Arial" w:hAnsi="Arial"/>
                <w:b w:val="0"/>
                <w:bCs w:val="0"/>
                <w:i w:val="0"/>
                <w:iCs w:val="0"/>
                <w:color w:val="333333"/>
                <w:sz w:val="20"/>
                <w:szCs w:val="20"/>
                <w:rtl w:val="0"/>
              </w:rPr>
              <w:t xml:space="preserve">Stripe Brazil / Asaas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7">
            <w:pPr>
              <w:spacing w:after="0" w:lineRule="auto"/>
              <w:rPr/>
            </w:pPr>
            <w:r w:rsidDel="00000000" w:rsidR="00000000" w:rsidRPr="00000000">
              <w:rPr>
                <w:rFonts w:ascii="Arial" w:cs="Arial" w:eastAsia="Arial" w:hAnsi="Arial"/>
                <w:b w:val="0"/>
                <w:bCs w:val="0"/>
                <w:i w:val="0"/>
                <w:iCs w:val="0"/>
                <w:color w:val="333333"/>
                <w:sz w:val="20"/>
                <w:szCs w:val="20"/>
                <w:rtl w:val="0"/>
              </w:rPr>
              <w:t xml:space="preserve">0 + taxas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8">
            <w:pPr>
              <w:spacing w:after="0" w:lineRule="auto"/>
              <w:rPr/>
            </w:pPr>
            <w:r w:rsidDel="00000000" w:rsidR="00000000" w:rsidRPr="00000000">
              <w:rPr>
                <w:rFonts w:ascii="Arial" w:cs="Arial" w:eastAsia="Arial" w:hAnsi="Arial"/>
                <w:b w:val="0"/>
                <w:bCs w:val="0"/>
                <w:i w:val="0"/>
                <w:iCs w:val="0"/>
                <w:color w:val="333333"/>
                <w:sz w:val="20"/>
                <w:szCs w:val="20"/>
                <w:rtl w:val="0"/>
              </w:rPr>
              <w:t xml:space="preserve">Mercado Pago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79">
            <w:pPr>
              <w:spacing w:after="0" w:lineRule="auto"/>
              <w:rPr/>
            </w:pPr>
            <w:r w:rsidDel="00000000" w:rsidR="00000000" w:rsidRPr="00000000">
              <w:rPr>
                <w:rFonts w:ascii="Arial" w:cs="Arial" w:eastAsia="Arial" w:hAnsi="Arial"/>
                <w:b w:val="0"/>
                <w:bCs w:val="0"/>
                <w:i w:val="0"/>
                <w:iCs w:val="0"/>
                <w:color w:val="333333"/>
                <w:sz w:val="20"/>
                <w:szCs w:val="20"/>
                <w:rtl w:val="0"/>
              </w:rPr>
              <w:t xml:space="preserve">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7A">
            <w:pPr>
              <w:spacing w:after="0" w:lineRule="auto"/>
              <w:rPr/>
            </w:pPr>
            <w:r w:rsidDel="00000000" w:rsidR="00000000" w:rsidRPr="00000000">
              <w:rPr>
                <w:rFonts w:ascii="Arial" w:cs="Arial" w:eastAsia="Arial" w:hAnsi="Arial"/>
                <w:b w:val="0"/>
                <w:bCs w:val="0"/>
                <w:i w:val="0"/>
                <w:iCs w:val="0"/>
                <w:color w:val="333333"/>
                <w:sz w:val="20"/>
                <w:szCs w:val="20"/>
                <w:rtl w:val="0"/>
              </w:rPr>
              <w:t xml:space="preserve">Cloudflare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7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7C">
            <w:pPr>
              <w:spacing w:after="0" w:lineRule="auto"/>
              <w:rPr/>
            </w:pPr>
            <w:r w:rsidDel="00000000" w:rsidR="00000000" w:rsidRPr="00000000">
              <w:rPr>
                <w:rFonts w:ascii="Arial" w:cs="Arial" w:eastAsia="Arial" w:hAnsi="Arial"/>
                <w:b w:val="0"/>
                <w:bCs w:val="0"/>
                <w:i w:val="0"/>
                <w:iCs w:val="0"/>
                <w:color w:val="333333"/>
                <w:sz w:val="20"/>
                <w:szCs w:val="20"/>
                <w:rtl w:val="0"/>
              </w:rPr>
              <w:t xml:space="preserve">Vercel Edge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D">
            <w:pPr>
              <w:spacing w:after="0" w:lineRule="auto"/>
              <w:rPr/>
            </w:pPr>
            <w:r w:rsidDel="00000000" w:rsidR="00000000" w:rsidRPr="00000000">
              <w:rPr>
                <w:rFonts w:ascii="Arial" w:cs="Arial" w:eastAsia="Arial" w:hAnsi="Arial"/>
                <w:b w:val="0"/>
                <w:bCs w:val="0"/>
                <w:i w:val="0"/>
                <w:iCs w:val="0"/>
                <w:color w:val="333333"/>
                <w:sz w:val="20"/>
                <w:szCs w:val="20"/>
                <w:rtl w:val="0"/>
              </w:rPr>
              <w:t xml:space="preserve">Monitoramento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E">
            <w:pPr>
              <w:spacing w:after="0" w:lineRule="auto"/>
              <w:rPr/>
            </w:pPr>
            <w:r w:rsidDel="00000000" w:rsidR="00000000" w:rsidRPr="00000000">
              <w:rPr>
                <w:rFonts w:ascii="Arial" w:cs="Arial" w:eastAsia="Arial" w:hAnsi="Arial"/>
                <w:b w:val="0"/>
                <w:bCs w:val="0"/>
                <w:i w:val="0"/>
                <w:iCs w:val="0"/>
                <w:color w:val="333333"/>
                <w:sz w:val="20"/>
                <w:szCs w:val="20"/>
                <w:rtl w:val="0"/>
              </w:rPr>
              <w:t xml:space="preserve">Grafana Cloud (free 50GB)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0">
            <w:pPr>
              <w:spacing w:after="0" w:lineRule="auto"/>
              <w:rPr/>
            </w:pPr>
            <w:r w:rsidDel="00000000" w:rsidR="00000000" w:rsidRPr="00000000">
              <w:rPr>
                <w:rFonts w:ascii="Arial" w:cs="Arial" w:eastAsia="Arial" w:hAnsi="Arial"/>
                <w:b w:val="0"/>
                <w:bCs w:val="0"/>
                <w:i w:val="0"/>
                <w:iCs w:val="0"/>
                <w:color w:val="333333"/>
                <w:sz w:val="20"/>
                <w:szCs w:val="20"/>
                <w:rtl w:val="0"/>
              </w:rPr>
              <w:t xml:space="preserve">Sentry (free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81">
            <w:pPr>
              <w:spacing w:after="0" w:lineRule="auto"/>
              <w:rPr/>
            </w:pPr>
            <w:r w:rsidDel="00000000" w:rsidR="00000000" w:rsidRPr="00000000">
              <w:rPr>
                <w:rFonts w:ascii="Arial" w:cs="Arial" w:eastAsia="Arial" w:hAnsi="Arial"/>
                <w:b w:val="0"/>
                <w:bCs w:val="0"/>
                <w:i w:val="0"/>
                <w:iCs w:val="0"/>
                <w:color w:val="333333"/>
                <w:sz w:val="20"/>
                <w:szCs w:val="20"/>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82">
            <w:pPr>
              <w:spacing w:after="0" w:lineRule="auto"/>
              <w:rPr/>
            </w:pPr>
            <w:r w:rsidDel="00000000" w:rsidR="00000000" w:rsidRPr="00000000">
              <w:rPr>
                <w:rFonts w:ascii="Arial" w:cs="Arial" w:eastAsia="Arial" w:hAnsi="Arial"/>
                <w:b w:val="0"/>
                <w:bCs w:val="0"/>
                <w:i w:val="0"/>
                <w:iCs w:val="0"/>
                <w:color w:val="333333"/>
                <w:sz w:val="20"/>
                <w:szCs w:val="20"/>
                <w:rtl w:val="0"/>
              </w:rPr>
              <w:t xml:space="preserve">Plausible (self-hosted) / PostHog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83">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84">
            <w:pPr>
              <w:spacing w:after="0" w:lineRule="auto"/>
              <w:rPr/>
            </w:pPr>
            <w:r w:rsidDel="00000000" w:rsidR="00000000" w:rsidRPr="00000000">
              <w:rPr>
                <w:rFonts w:ascii="Arial" w:cs="Arial" w:eastAsia="Arial" w:hAnsi="Arial"/>
                <w:b w:val="0"/>
                <w:bCs w:val="0"/>
                <w:i w:val="0"/>
                <w:iCs w:val="0"/>
                <w:color w:val="333333"/>
                <w:sz w:val="20"/>
                <w:szCs w:val="20"/>
                <w:rtl w:val="0"/>
              </w:rPr>
              <w:t xml:space="preserve">Umami (self-hosted)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5">
            <w:pPr>
              <w:spacing w:after="0" w:lineRule="auto"/>
              <w:rPr/>
            </w:pPr>
            <w:r w:rsidDel="00000000" w:rsidR="00000000" w:rsidRPr="00000000">
              <w:rPr>
                <w:rFonts w:ascii="Arial" w:cs="Arial" w:eastAsia="Arial" w:hAnsi="Arial"/>
                <w:b w:val="0"/>
                <w:bCs w:val="0"/>
                <w:i w:val="0"/>
                <w:iCs w:val="0"/>
                <w:color w:val="333333"/>
                <w:sz w:val="20"/>
                <w:szCs w:val="20"/>
                <w:rtl w:val="0"/>
              </w:rPr>
              <w:t xml:space="preserve">Emails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6">
            <w:pPr>
              <w:spacing w:after="0" w:lineRule="auto"/>
              <w:rPr/>
            </w:pPr>
            <w:r w:rsidDel="00000000" w:rsidR="00000000" w:rsidRPr="00000000">
              <w:rPr>
                <w:rFonts w:ascii="Arial" w:cs="Arial" w:eastAsia="Arial" w:hAnsi="Arial"/>
                <w:b w:val="0"/>
                <w:bCs w:val="0"/>
                <w:i w:val="0"/>
                <w:iCs w:val="0"/>
                <w:color w:val="333333"/>
                <w:sz w:val="20"/>
                <w:szCs w:val="20"/>
                <w:rtl w:val="0"/>
              </w:rPr>
              <w:t xml:space="preserve">Resend (3K/mês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7">
            <w:pPr>
              <w:spacing w:after="0" w:lineRule="auto"/>
              <w:rPr/>
            </w:pPr>
            <w:r w:rsidDel="00000000" w:rsidR="00000000" w:rsidRPr="00000000">
              <w:rPr>
                <w:rFonts w:ascii="Arial" w:cs="Arial" w:eastAsia="Arial" w:hAnsi="Arial"/>
                <w:b w:val="0"/>
                <w:bCs w:val="0"/>
                <w:i w:val="0"/>
                <w:iCs w:val="0"/>
                <w:color w:val="333333"/>
                <w:sz w:val="20"/>
                <w:szCs w:val="20"/>
                <w:rtl w:val="0"/>
              </w:rPr>
              <w:t xml:space="preserv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8">
            <w:pPr>
              <w:spacing w:after="0" w:lineRule="auto"/>
              <w:rPr/>
            </w:pPr>
            <w:r w:rsidDel="00000000" w:rsidR="00000000" w:rsidRPr="00000000">
              <w:rPr>
                <w:rFonts w:ascii="Arial" w:cs="Arial" w:eastAsia="Arial" w:hAnsi="Arial"/>
                <w:b w:val="0"/>
                <w:bCs w:val="0"/>
                <w:i w:val="0"/>
                <w:iCs w:val="0"/>
                <w:color w:val="333333"/>
                <w:sz w:val="20"/>
                <w:szCs w:val="20"/>
                <w:rtl w:val="0"/>
              </w:rPr>
              <w:t xml:space="preserve">Amazon 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89">
            <w:pPr>
              <w:spacing w:after="0" w:lineRule="auto"/>
              <w:rPr/>
            </w:pPr>
            <w:r w:rsidDel="00000000" w:rsidR="00000000" w:rsidRPr="00000000">
              <w:rPr>
                <w:rFonts w:ascii="Arial" w:cs="Arial" w:eastAsia="Arial" w:hAnsi="Arial"/>
                <w:b w:val="0"/>
                <w:bCs w:val="0"/>
                <w:i w:val="0"/>
                <w:iCs w:val="0"/>
                <w:color w:val="333333"/>
                <w:sz w:val="20"/>
                <w:szCs w:val="20"/>
                <w:rtl w:val="0"/>
              </w:rPr>
              <w:t xml:space="preserve">CUSTO MENSAL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8A">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8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8C">
            <w:pPr>
              <w:spacing w:after="0" w:lineRule="auto"/>
              <w:rPr/>
            </w:pPr>
            <w:r w:rsidDel="00000000" w:rsidR="00000000" w:rsidRPr="00000000">
              <w:rPr>
                <w:rtl w:val="0"/>
              </w:rPr>
            </w:r>
          </w:p>
        </w:tc>
      </w:tr>
    </w:tbl>
    <w:p w:rsidR="00000000" w:rsidDel="00000000" w:rsidP="00000000" w:rsidRDefault="00000000" w:rsidRPr="00000000" w14:paraId="0000028D">
      <w:pPr>
        <w:spacing w:after="80" w:lineRule="auto"/>
        <w:rPr/>
      </w:pPr>
      <w:r w:rsidDel="00000000" w:rsidR="00000000" w:rsidRPr="00000000">
        <w:rPr>
          <w:rtl w:val="0"/>
        </w:rPr>
      </w:r>
    </w:p>
    <w:p w:rsidR="00000000" w:rsidDel="00000000" w:rsidP="00000000" w:rsidRDefault="00000000" w:rsidRPr="00000000" w14:paraId="0000028E">
      <w:pPr>
        <w:spacing w:after="120" w:lineRule="auto"/>
        <w:jc w:val="both"/>
        <w:rPr/>
      </w:pPr>
      <w:r w:rsidDel="00000000" w:rsidR="00000000" w:rsidRPr="00000000">
        <w:rPr>
          <w:rFonts w:ascii="Arial" w:cs="Arial" w:eastAsia="Arial" w:hAnsi="Arial"/>
          <w:b w:val="1"/>
          <w:bCs w:val="1"/>
          <w:i w:val="0"/>
          <w:iCs w:val="0"/>
          <w:color w:val="333333"/>
          <w:sz w:val="22"/>
          <w:szCs w:val="22"/>
          <w:rtl w:val="0"/>
        </w:rPr>
        <w:t xml:space="preserve">Decisão arquitetural chave — OpenRouter como gateway: </w:t>
      </w:r>
      <w:r w:rsidDel="00000000" w:rsidR="00000000" w:rsidRPr="00000000">
        <w:rPr>
          <w:rFonts w:ascii="Arial" w:cs="Arial" w:eastAsia="Arial" w:hAnsi="Arial"/>
          <w:b w:val="0"/>
          <w:bCs w:val="0"/>
          <w:i w:val="0"/>
          <w:iCs w:val="0"/>
          <w:color w:val="333333"/>
          <w:sz w:val="22"/>
          <w:szCs w:val="22"/>
          <w:rtl w:val="0"/>
        </w:rPr>
        <w:t xml:space="preserve">Em vez de integrar individualmente com 15+ APIs (OpenAI, Anthropic, Google, Meta, etc.), usar OpenRouter como gateway unificado reduz a complexidade de integração de semanas para horas. O markup de 5,5% é compensado pela economia de desenvolvimento, fallback automático entre provedores, e acesso a 400+ modelos sem código adicional.</w:t>
      </w:r>
      <w:r w:rsidDel="00000000" w:rsidR="00000000" w:rsidRPr="00000000">
        <w:rPr>
          <w:rtl w:val="0"/>
        </w:rPr>
      </w:r>
    </w:p>
    <w:p w:rsidR="00000000" w:rsidDel="00000000" w:rsidP="00000000" w:rsidRDefault="00000000" w:rsidRPr="00000000" w14:paraId="0000028F">
      <w:pPr>
        <w:rPr/>
      </w:pP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1"/>
        <w:spacing w:after="160" w:before="360" w:lineRule="auto"/>
        <w:rPr/>
      </w:pPr>
      <w:r w:rsidDel="00000000" w:rsidR="00000000" w:rsidRPr="00000000">
        <w:rPr>
          <w:rFonts w:ascii="Arial" w:cs="Arial" w:eastAsia="Arial" w:hAnsi="Arial"/>
          <w:b w:val="1"/>
          <w:bCs w:val="1"/>
          <w:i w:val="0"/>
          <w:iCs w:val="0"/>
          <w:color w:val="333333"/>
          <w:sz w:val="22"/>
          <w:szCs w:val="22"/>
          <w:rtl w:val="0"/>
        </w:rPr>
        <w:t xml:space="preserve">8. ANÁLISE DE RISCOS E MITIGAÇÕES</w:t>
      </w:r>
      <w:r w:rsidDel="00000000" w:rsidR="00000000" w:rsidRPr="00000000">
        <w:rPr>
          <w:rtl w:val="0"/>
        </w:rPr>
      </w:r>
    </w:p>
    <w:tbl>
      <w:tblPr>
        <w:tblStyle w:val="Table1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900"/>
        <w:gridCol w:w="4460"/>
        <w:tblGridChange w:id="0">
          <w:tblGrid>
            <w:gridCol w:w="1800"/>
            <w:gridCol w:w="1200"/>
            <w:gridCol w:w="900"/>
            <w:gridCol w:w="4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291">
            <w:pPr>
              <w:spacing w:after="0" w:lineRule="auto"/>
              <w:rPr/>
            </w:pPr>
            <w:r w:rsidDel="00000000" w:rsidR="00000000" w:rsidRPr="00000000">
              <w:rPr>
                <w:rFonts w:ascii="Arial" w:cs="Arial" w:eastAsia="Arial" w:hAnsi="Arial"/>
                <w:b w:val="1"/>
                <w:bCs w:val="1"/>
                <w:i w:val="0"/>
                <w:iCs w:val="0"/>
                <w:color w:val="ffffff"/>
                <w:sz w:val="20"/>
                <w:szCs w:val="20"/>
                <w:rtl w:val="0"/>
              </w:rPr>
              <w:t xml:space="preserve">Risco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292">
            <w:pPr>
              <w:spacing w:after="0" w:lineRule="auto"/>
              <w:rPr/>
            </w:pPr>
            <w:r w:rsidDel="00000000" w:rsidR="00000000" w:rsidRPr="00000000">
              <w:rPr>
                <w:rFonts w:ascii="Arial" w:cs="Arial" w:eastAsia="Arial" w:hAnsi="Arial"/>
                <w:b w:val="1"/>
                <w:bCs w:val="1"/>
                <w:i w:val="0"/>
                <w:iCs w:val="0"/>
                <w:color w:val="ffffff"/>
                <w:sz w:val="20"/>
                <w:szCs w:val="20"/>
                <w:rtl w:val="0"/>
              </w:rPr>
              <w:t xml:space="preserve">Probabilidade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293">
            <w:pPr>
              <w:spacing w:after="0" w:lineRule="auto"/>
              <w:rPr/>
            </w:pPr>
            <w:r w:rsidDel="00000000" w:rsidR="00000000" w:rsidRPr="00000000">
              <w:rPr>
                <w:rFonts w:ascii="Arial" w:cs="Arial" w:eastAsia="Arial" w:hAnsi="Arial"/>
                <w:b w:val="1"/>
                <w:bCs w:val="1"/>
                <w:i w:val="0"/>
                <w:iCs w:val="0"/>
                <w:color w:val="ffffff"/>
                <w:sz w:val="20"/>
                <w:szCs w:val="20"/>
                <w:rtl w:val="0"/>
              </w:rPr>
              <w:t xml:space="preserve">Impacto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294">
            <w:pPr>
              <w:spacing w:after="0" w:lineRule="auto"/>
              <w:rPr/>
            </w:pPr>
            <w:r w:rsidDel="00000000" w:rsidR="00000000" w:rsidRPr="00000000">
              <w:rPr>
                <w:rFonts w:ascii="Arial" w:cs="Arial" w:eastAsia="Arial" w:hAnsi="Arial"/>
                <w:b w:val="1"/>
                <w:bCs w:val="1"/>
                <w:i w:val="0"/>
                <w:iCs w:val="0"/>
                <w:color w:val="ffffff"/>
                <w:sz w:val="20"/>
                <w:szCs w:val="20"/>
                <w:rtl w:val="0"/>
              </w:rPr>
              <w:t xml:space="preserve">Mitigação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95">
            <w:pPr>
              <w:spacing w:after="0" w:lineRule="auto"/>
              <w:rPr/>
            </w:pPr>
            <w:r w:rsidDel="00000000" w:rsidR="00000000" w:rsidRPr="00000000">
              <w:rPr>
                <w:rFonts w:ascii="Arial" w:cs="Arial" w:eastAsia="Arial" w:hAnsi="Arial"/>
                <w:b w:val="0"/>
                <w:bCs w:val="0"/>
                <w:i w:val="0"/>
                <w:iCs w:val="0"/>
                <w:color w:val="333333"/>
                <w:sz w:val="20"/>
                <w:szCs w:val="20"/>
                <w:rtl w:val="0"/>
              </w:rPr>
              <w:t xml:space="preserve">Aumento de preços das APIs de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96">
            <w:pPr>
              <w:spacing w:after="0" w:lineRule="auto"/>
              <w:rPr/>
            </w:pPr>
            <w:r w:rsidDel="00000000" w:rsidR="00000000" w:rsidRPr="00000000">
              <w:rPr>
                <w:rFonts w:ascii="Arial" w:cs="Arial" w:eastAsia="Arial" w:hAnsi="Arial"/>
                <w:b w:val="0"/>
                <w:bCs w:val="0"/>
                <w:i w:val="0"/>
                <w:iCs w:val="0"/>
                <w:color w:val="333333"/>
                <w:sz w:val="20"/>
                <w:szCs w:val="20"/>
                <w:rtl w:val="0"/>
              </w:rPr>
              <w:t xml:space="preserve">Baixa (tendência é queda)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97">
            <w:pPr>
              <w:spacing w:after="0" w:lineRule="auto"/>
              <w:rPr/>
            </w:pPr>
            <w:r w:rsidDel="00000000" w:rsidR="00000000" w:rsidRPr="00000000">
              <w:rPr>
                <w:rFonts w:ascii="Arial" w:cs="Arial" w:eastAsia="Arial" w:hAnsi="Arial"/>
                <w:b w:val="0"/>
                <w:bCs w:val="0"/>
                <w:i w:val="0"/>
                <w:iCs w:val="0"/>
                <w:color w:val="333333"/>
                <w:sz w:val="20"/>
                <w:szCs w:val="20"/>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98">
            <w:pPr>
              <w:spacing w:after="0" w:lineRule="auto"/>
              <w:rPr/>
            </w:pPr>
            <w:r w:rsidDel="00000000" w:rsidR="00000000" w:rsidRPr="00000000">
              <w:rPr>
                <w:rFonts w:ascii="Arial" w:cs="Arial" w:eastAsia="Arial" w:hAnsi="Arial"/>
                <w:b w:val="0"/>
                <w:bCs w:val="0"/>
                <w:i w:val="0"/>
                <w:iCs w:val="0"/>
                <w:color w:val="333333"/>
                <w:sz w:val="20"/>
                <w:szCs w:val="20"/>
                <w:rtl w:val="0"/>
              </w:rPr>
              <w:t xml:space="preserve">Diversificação de provedores; modelos open-source como backup; contratos de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9">
            <w:pPr>
              <w:spacing w:after="0" w:lineRule="auto"/>
              <w:rPr/>
            </w:pPr>
            <w:r w:rsidDel="00000000" w:rsidR="00000000" w:rsidRPr="00000000">
              <w:rPr>
                <w:rFonts w:ascii="Arial" w:cs="Arial" w:eastAsia="Arial" w:hAnsi="Arial"/>
                <w:b w:val="0"/>
                <w:bCs w:val="0"/>
                <w:i w:val="0"/>
                <w:iCs w:val="0"/>
                <w:color w:val="333333"/>
                <w:sz w:val="20"/>
                <w:szCs w:val="20"/>
                <w:rtl w:val="0"/>
              </w:rPr>
              <w:t xml:space="preserve">Competição direta (OpenAI, Google reduzem preços 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A">
            <w:pPr>
              <w:spacing w:after="0" w:lineRule="auto"/>
              <w:rPr/>
            </w:pPr>
            <w:r w:rsidDel="00000000" w:rsidR="00000000" w:rsidRPr="00000000">
              <w:rPr>
                <w:rFonts w:ascii="Arial" w:cs="Arial" w:eastAsia="Arial" w:hAnsi="Arial"/>
                <w:b w:val="0"/>
                <w:bCs w:val="0"/>
                <w:i w:val="0"/>
                <w:iCs w:val="0"/>
                <w:color w:val="333333"/>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B">
            <w:pPr>
              <w:spacing w:after="0" w:lineRule="auto"/>
              <w:rPr/>
            </w:pPr>
            <w:r w:rsidDel="00000000" w:rsidR="00000000" w:rsidRPr="00000000">
              <w:rPr>
                <w:rFonts w:ascii="Arial" w:cs="Arial" w:eastAsia="Arial" w:hAnsi="Arial"/>
                <w:b w:val="0"/>
                <w:bCs w:val="0"/>
                <w:i w:val="0"/>
                <w:iCs w:val="0"/>
                <w:color w:val="333333"/>
                <w:sz w:val="20"/>
                <w:szCs w:val="20"/>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C">
            <w:pPr>
              <w:spacing w:after="0" w:lineRule="auto"/>
              <w:rPr/>
            </w:pPr>
            <w:r w:rsidDel="00000000" w:rsidR="00000000" w:rsidRPr="00000000">
              <w:rPr>
                <w:rFonts w:ascii="Arial" w:cs="Arial" w:eastAsia="Arial" w:hAnsi="Arial"/>
                <w:b w:val="0"/>
                <w:bCs w:val="0"/>
                <w:i w:val="0"/>
                <w:iCs w:val="0"/>
                <w:color w:val="333333"/>
                <w:sz w:val="20"/>
                <w:szCs w:val="20"/>
                <w:rtl w:val="0"/>
              </w:rPr>
              <w:t xml:space="preserve">Diferenciação por localização (BRL, Pix, PT-BR); features exclusivas; atendimento local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9D">
            <w:pPr>
              <w:spacing w:after="0" w:lineRule="auto"/>
              <w:rPr/>
            </w:pPr>
            <w:r w:rsidDel="00000000" w:rsidR="00000000" w:rsidRPr="00000000">
              <w:rPr>
                <w:rFonts w:ascii="Arial" w:cs="Arial" w:eastAsia="Arial" w:hAnsi="Arial"/>
                <w:b w:val="0"/>
                <w:bCs w:val="0"/>
                <w:i w:val="0"/>
                <w:iCs w:val="0"/>
                <w:color w:val="333333"/>
                <w:sz w:val="20"/>
                <w:szCs w:val="20"/>
                <w:rtl w:val="0"/>
              </w:rPr>
              <w:t xml:space="preserve">Churn elevado (&gt;10%/mês)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9E">
            <w:pPr>
              <w:spacing w:after="0" w:lineRule="auto"/>
              <w:rPr/>
            </w:pPr>
            <w:r w:rsidDel="00000000" w:rsidR="00000000" w:rsidRPr="00000000">
              <w:rPr>
                <w:rFonts w:ascii="Arial" w:cs="Arial" w:eastAsia="Arial" w:hAnsi="Arial"/>
                <w:b w:val="0"/>
                <w:bCs w:val="0"/>
                <w:i w:val="0"/>
                <w:iCs w:val="0"/>
                <w:color w:val="333333"/>
                <w:sz w:val="20"/>
                <w:szCs w:val="20"/>
                <w:rtl w:val="0"/>
              </w:rPr>
              <w:t xml:space="preserve">Média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9F">
            <w:pPr>
              <w:spacing w:after="0" w:lineRule="auto"/>
              <w:rPr/>
            </w:pPr>
            <w:r w:rsidDel="00000000" w:rsidR="00000000" w:rsidRPr="00000000">
              <w:rPr>
                <w:rFonts w:ascii="Arial" w:cs="Arial" w:eastAsia="Arial" w:hAnsi="Arial"/>
                <w:b w:val="0"/>
                <w:bCs w:val="0"/>
                <w:i w:val="0"/>
                <w:iCs w:val="0"/>
                <w:color w:val="333333"/>
                <w:sz w:val="20"/>
                <w:szCs w:val="20"/>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A0">
            <w:pPr>
              <w:spacing w:after="0" w:lineRule="auto"/>
              <w:rPr/>
            </w:pPr>
            <w:r w:rsidDel="00000000" w:rsidR="00000000" w:rsidRPr="00000000">
              <w:rPr>
                <w:rFonts w:ascii="Arial" w:cs="Arial" w:eastAsia="Arial" w:hAnsi="Arial"/>
                <w:b w:val="0"/>
                <w:bCs w:val="0"/>
                <w:i w:val="0"/>
                <w:iCs w:val="0"/>
                <w:color w:val="333333"/>
                <w:sz w:val="20"/>
                <w:szCs w:val="20"/>
                <w:rtl w:val="0"/>
              </w:rPr>
              <w:t xml:space="preserve">Onboarding gamificado; programa de retenção com créditos bônus; planos anuais com desconto agressivo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1">
            <w:pPr>
              <w:spacing w:after="0" w:lineRule="auto"/>
              <w:rPr/>
            </w:pPr>
            <w:r w:rsidDel="00000000" w:rsidR="00000000" w:rsidRPr="00000000">
              <w:rPr>
                <w:rFonts w:ascii="Arial" w:cs="Arial" w:eastAsia="Arial" w:hAnsi="Arial"/>
                <w:b w:val="0"/>
                <w:bCs w:val="0"/>
                <w:i w:val="0"/>
                <w:iCs w:val="0"/>
                <w:color w:val="333333"/>
                <w:sz w:val="20"/>
                <w:szCs w:val="20"/>
                <w:rtl w:val="0"/>
              </w:rPr>
              <w:t xml:space="preserve">Heavy users destruindo margens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2">
            <w:pPr>
              <w:spacing w:after="0" w:lineRule="auto"/>
              <w:rPr/>
            </w:pPr>
            <w:r w:rsidDel="00000000" w:rsidR="00000000" w:rsidRPr="00000000">
              <w:rPr>
                <w:rFonts w:ascii="Arial" w:cs="Arial" w:eastAsia="Arial" w:hAnsi="Arial"/>
                <w:b w:val="0"/>
                <w:bCs w:val="0"/>
                <w:i w:val="0"/>
                <w:iCs w:val="0"/>
                <w:color w:val="333333"/>
                <w:sz w:val="20"/>
                <w:szCs w:val="20"/>
                <w:rtl w:val="0"/>
              </w:rPr>
              <w:t xml:space="preserve">Média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3">
            <w:pPr>
              <w:spacing w:after="0" w:lineRule="auto"/>
              <w:rPr/>
            </w:pPr>
            <w:r w:rsidDel="00000000" w:rsidR="00000000" w:rsidRPr="00000000">
              <w:rPr>
                <w:rFonts w:ascii="Arial" w:cs="Arial" w:eastAsia="Arial" w:hAnsi="Arial"/>
                <w:b w:val="0"/>
                <w:bCs w:val="0"/>
                <w:i w:val="0"/>
                <w:iCs w:val="0"/>
                <w:color w:val="333333"/>
                <w:sz w:val="20"/>
                <w:szCs w:val="20"/>
                <w:rtl w:val="0"/>
              </w:rPr>
              <w:t xml:space="preserve">Médio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4">
            <w:pPr>
              <w:spacing w:after="0" w:lineRule="auto"/>
              <w:rPr/>
            </w:pPr>
            <w:r w:rsidDel="00000000" w:rsidR="00000000" w:rsidRPr="00000000">
              <w:rPr>
                <w:rFonts w:ascii="Arial" w:cs="Arial" w:eastAsia="Arial" w:hAnsi="Arial"/>
                <w:b w:val="0"/>
                <w:bCs w:val="0"/>
                <w:i w:val="0"/>
                <w:iCs w:val="0"/>
                <w:color w:val="333333"/>
                <w:sz w:val="20"/>
                <w:szCs w:val="20"/>
                <w:rtl w:val="0"/>
              </w:rPr>
              <w:t xml:space="preserve">Sistema de créditos com teto; throttling em pico; modelos baratos como padrão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A5">
            <w:pPr>
              <w:spacing w:after="0" w:lineRule="auto"/>
              <w:rPr/>
            </w:pPr>
            <w:r w:rsidDel="00000000" w:rsidR="00000000" w:rsidRPr="00000000">
              <w:rPr>
                <w:rFonts w:ascii="Arial" w:cs="Arial" w:eastAsia="Arial" w:hAnsi="Arial"/>
                <w:b w:val="0"/>
                <w:bCs w:val="0"/>
                <w:i w:val="0"/>
                <w:iCs w:val="0"/>
                <w:color w:val="333333"/>
                <w:sz w:val="20"/>
                <w:szCs w:val="20"/>
                <w:rtl w:val="0"/>
              </w:rPr>
              <w:t xml:space="preserve">Instabilidade das APIs de terceiros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A6">
            <w:pPr>
              <w:spacing w:after="0" w:lineRule="auto"/>
              <w:rPr/>
            </w:pPr>
            <w:r w:rsidDel="00000000" w:rsidR="00000000" w:rsidRPr="00000000">
              <w:rPr>
                <w:rFonts w:ascii="Arial" w:cs="Arial" w:eastAsia="Arial" w:hAnsi="Arial"/>
                <w:b w:val="0"/>
                <w:bCs w:val="0"/>
                <w:i w:val="0"/>
                <w:iCs w:val="0"/>
                <w:color w:val="333333"/>
                <w:sz w:val="20"/>
                <w:szCs w:val="20"/>
                <w:rtl w:val="0"/>
              </w:rPr>
              <w:t xml:space="preserve">Média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A7">
            <w:pPr>
              <w:spacing w:after="0" w:lineRule="auto"/>
              <w:rPr/>
            </w:pPr>
            <w:r w:rsidDel="00000000" w:rsidR="00000000" w:rsidRPr="00000000">
              <w:rPr>
                <w:rFonts w:ascii="Arial" w:cs="Arial" w:eastAsia="Arial" w:hAnsi="Arial"/>
                <w:b w:val="0"/>
                <w:bCs w:val="0"/>
                <w:i w:val="0"/>
                <w:iCs w:val="0"/>
                <w:color w:val="333333"/>
                <w:sz w:val="20"/>
                <w:szCs w:val="20"/>
                <w:rtl w:val="0"/>
              </w:rPr>
              <w:t xml:space="preserve">Médio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A8">
            <w:pPr>
              <w:spacing w:after="0" w:lineRule="auto"/>
              <w:rPr/>
            </w:pPr>
            <w:r w:rsidDel="00000000" w:rsidR="00000000" w:rsidRPr="00000000">
              <w:rPr>
                <w:rFonts w:ascii="Arial" w:cs="Arial" w:eastAsia="Arial" w:hAnsi="Arial"/>
                <w:b w:val="0"/>
                <w:bCs w:val="0"/>
                <w:i w:val="0"/>
                <w:iCs w:val="0"/>
                <w:color w:val="333333"/>
                <w:sz w:val="20"/>
                <w:szCs w:val="20"/>
                <w:rtl w:val="0"/>
              </w:rPr>
              <w:t xml:space="preserve">Fallback automático via OpenRouter; SLA de 99,5% com múltiplos provedores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9">
            <w:pPr>
              <w:spacing w:after="0" w:lineRule="auto"/>
              <w:rPr/>
            </w:pPr>
            <w:r w:rsidDel="00000000" w:rsidR="00000000" w:rsidRPr="00000000">
              <w:rPr>
                <w:rFonts w:ascii="Arial" w:cs="Arial" w:eastAsia="Arial" w:hAnsi="Arial"/>
                <w:b w:val="0"/>
                <w:bCs w:val="0"/>
                <w:i w:val="0"/>
                <w:iCs w:val="0"/>
                <w:color w:val="333333"/>
                <w:sz w:val="20"/>
                <w:szCs w:val="20"/>
                <w:rtl w:val="0"/>
              </w:rPr>
              <w:t xml:space="preserve">Regulação (LGPD, EU AI 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A">
            <w:pPr>
              <w:spacing w:after="0" w:lineRule="auto"/>
              <w:rPr/>
            </w:pPr>
            <w:r w:rsidDel="00000000" w:rsidR="00000000" w:rsidRPr="00000000">
              <w:rPr>
                <w:rFonts w:ascii="Arial" w:cs="Arial" w:eastAsia="Arial" w:hAnsi="Arial"/>
                <w:b w:val="0"/>
                <w:bCs w:val="0"/>
                <w:i w:val="0"/>
                <w:iCs w:val="0"/>
                <w:color w:val="333333"/>
                <w:sz w:val="20"/>
                <w:szCs w:val="20"/>
                <w:rtl w:val="0"/>
              </w:rPr>
              <w:t xml:space="preserve">Média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B">
            <w:pPr>
              <w:spacing w:after="0" w:lineRule="auto"/>
              <w:rPr/>
            </w:pPr>
            <w:r w:rsidDel="00000000" w:rsidR="00000000" w:rsidRPr="00000000">
              <w:rPr>
                <w:rFonts w:ascii="Arial" w:cs="Arial" w:eastAsia="Arial" w:hAnsi="Arial"/>
                <w:b w:val="0"/>
                <w:bCs w:val="0"/>
                <w:i w:val="0"/>
                <w:iCs w:val="0"/>
                <w:color w:val="333333"/>
                <w:sz w:val="20"/>
                <w:szCs w:val="20"/>
                <w:rtl w:val="0"/>
              </w:rPr>
              <w:t xml:space="preserve">Médio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C">
            <w:pPr>
              <w:spacing w:after="0" w:lineRule="auto"/>
              <w:rPr/>
            </w:pPr>
            <w:r w:rsidDel="00000000" w:rsidR="00000000" w:rsidRPr="00000000">
              <w:rPr>
                <w:rFonts w:ascii="Arial" w:cs="Arial" w:eastAsia="Arial" w:hAnsi="Arial"/>
                <w:b w:val="0"/>
                <w:bCs w:val="0"/>
                <w:i w:val="0"/>
                <w:iCs w:val="0"/>
                <w:color w:val="333333"/>
                <w:sz w:val="20"/>
                <w:szCs w:val="20"/>
                <w:rtl w:val="0"/>
              </w:rPr>
              <w:t xml:space="preserve">Dados processados em servidores conformes; DPO desde o início; termos robustos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AD">
            <w:pPr>
              <w:spacing w:after="0" w:lineRule="auto"/>
              <w:rPr/>
            </w:pPr>
            <w:r w:rsidDel="00000000" w:rsidR="00000000" w:rsidRPr="00000000">
              <w:rPr>
                <w:rFonts w:ascii="Arial" w:cs="Arial" w:eastAsia="Arial" w:hAnsi="Arial"/>
                <w:b w:val="0"/>
                <w:bCs w:val="0"/>
                <w:i w:val="0"/>
                <w:iCs w:val="0"/>
                <w:color w:val="333333"/>
                <w:sz w:val="20"/>
                <w:szCs w:val="20"/>
                <w:rtl w:val="0"/>
              </w:rPr>
              <w:t xml:space="preserve">Founder burnout (equipe pequena)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AE">
            <w:pPr>
              <w:spacing w:after="0" w:lineRule="auto"/>
              <w:rPr/>
            </w:pPr>
            <w:r w:rsidDel="00000000" w:rsidR="00000000" w:rsidRPr="00000000">
              <w:rPr>
                <w:rFonts w:ascii="Arial" w:cs="Arial" w:eastAsia="Arial" w:hAnsi="Arial"/>
                <w:b w:val="0"/>
                <w:bCs w:val="0"/>
                <w:i w:val="0"/>
                <w:iCs w:val="0"/>
                <w:color w:val="333333"/>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AF">
            <w:pPr>
              <w:spacing w:after="0" w:lineRule="auto"/>
              <w:rPr/>
            </w:pPr>
            <w:r w:rsidDel="00000000" w:rsidR="00000000" w:rsidRPr="00000000">
              <w:rPr>
                <w:rFonts w:ascii="Arial" w:cs="Arial" w:eastAsia="Arial" w:hAnsi="Arial"/>
                <w:b w:val="0"/>
                <w:bCs w:val="0"/>
                <w:i w:val="0"/>
                <w:iCs w:val="0"/>
                <w:color w:val="333333"/>
                <w:sz w:val="20"/>
                <w:szCs w:val="20"/>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B0">
            <w:pPr>
              <w:spacing w:after="0" w:lineRule="auto"/>
              <w:rPr/>
            </w:pPr>
            <w:r w:rsidDel="00000000" w:rsidR="00000000" w:rsidRPr="00000000">
              <w:rPr>
                <w:rFonts w:ascii="Arial" w:cs="Arial" w:eastAsia="Arial" w:hAnsi="Arial"/>
                <w:b w:val="0"/>
                <w:bCs w:val="0"/>
                <w:i w:val="0"/>
                <w:iCs w:val="0"/>
                <w:color w:val="333333"/>
                <w:sz w:val="20"/>
                <w:szCs w:val="20"/>
                <w:rtl w:val="0"/>
              </w:rPr>
              <w:t xml:space="preserve">Automação agressiva; contratação escalonada; métricas de produtividade vs. horas</w:t>
            </w:r>
            <w:r w:rsidDel="00000000" w:rsidR="00000000" w:rsidRPr="00000000">
              <w:rPr>
                <w:rtl w:val="0"/>
              </w:rPr>
            </w:r>
          </w:p>
        </w:tc>
      </w:tr>
    </w:tbl>
    <w:p w:rsidR="00000000" w:rsidDel="00000000" w:rsidP="00000000" w:rsidRDefault="00000000" w:rsidRPr="00000000" w14:paraId="000002B1">
      <w:pPr>
        <w:rPr/>
      </w:pPr>
      <w:r w:rsidDel="00000000" w:rsidR="00000000" w:rsidRPr="00000000">
        <w:br w:type="page"/>
      </w:r>
      <w:r w:rsidDel="00000000" w:rsidR="00000000" w:rsidRPr="00000000">
        <w:rPr>
          <w:rtl w:val="0"/>
        </w:rPr>
      </w:r>
    </w:p>
    <w:p w:rsidR="00000000" w:rsidDel="00000000" w:rsidP="00000000" w:rsidRDefault="00000000" w:rsidRPr="00000000" w14:paraId="000002B2">
      <w:pPr>
        <w:pStyle w:val="Heading1"/>
        <w:spacing w:after="160" w:before="360" w:lineRule="auto"/>
        <w:rPr/>
      </w:pPr>
      <w:r w:rsidDel="00000000" w:rsidR="00000000" w:rsidRPr="00000000">
        <w:rPr>
          <w:rFonts w:ascii="Arial" w:cs="Arial" w:eastAsia="Arial" w:hAnsi="Arial"/>
          <w:b w:val="1"/>
          <w:bCs w:val="1"/>
          <w:i w:val="0"/>
          <w:iCs w:val="0"/>
          <w:color w:val="333333"/>
          <w:sz w:val="22"/>
          <w:szCs w:val="22"/>
          <w:rtl w:val="0"/>
        </w:rPr>
        <w:t xml:space="preserve">9. MÉTRICAS-CHAVE E UNIT ECONOMICS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600"/>
        <w:gridCol w:w="1600"/>
        <w:gridCol w:w="2460"/>
        <w:tblGridChange w:id="0">
          <w:tblGrid>
            <w:gridCol w:w="2200"/>
            <w:gridCol w:w="1500"/>
            <w:gridCol w:w="1600"/>
            <w:gridCol w:w="1600"/>
            <w:gridCol w:w="2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2B3">
            <w:pPr>
              <w:spacing w:after="0" w:lineRule="auto"/>
              <w:rPr/>
            </w:pPr>
            <w:r w:rsidDel="00000000" w:rsidR="00000000" w:rsidRPr="00000000">
              <w:rPr>
                <w:rFonts w:ascii="Arial" w:cs="Arial" w:eastAsia="Arial" w:hAnsi="Arial"/>
                <w:b w:val="1"/>
                <w:bCs w:val="1"/>
                <w:i w:val="0"/>
                <w:iCs w:val="0"/>
                <w:color w:val="ffffff"/>
                <w:sz w:val="20"/>
                <w:szCs w:val="20"/>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2B4">
            <w:pPr>
              <w:spacing w:after="0" w:lineRule="auto"/>
              <w:rPr/>
            </w:pPr>
            <w:r w:rsidDel="00000000" w:rsidR="00000000" w:rsidRPr="00000000">
              <w:rPr>
                <w:rFonts w:ascii="Arial" w:cs="Arial" w:eastAsia="Arial" w:hAnsi="Arial"/>
                <w:b w:val="1"/>
                <w:bCs w:val="1"/>
                <w:i w:val="0"/>
                <w:iCs w:val="0"/>
                <w:color w:val="ffffff"/>
                <w:sz w:val="20"/>
                <w:szCs w:val="20"/>
                <w:rtl w:val="0"/>
              </w:rPr>
              <w:t xml:space="preserve">Alvo Mês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2B5">
            <w:pPr>
              <w:spacing w:after="0" w:lineRule="auto"/>
              <w:rPr/>
            </w:pPr>
            <w:r w:rsidDel="00000000" w:rsidR="00000000" w:rsidRPr="00000000">
              <w:rPr>
                <w:rFonts w:ascii="Arial" w:cs="Arial" w:eastAsia="Arial" w:hAnsi="Arial"/>
                <w:b w:val="1"/>
                <w:bCs w:val="1"/>
                <w:i w:val="0"/>
                <w:iCs w:val="0"/>
                <w:color w:val="ffffff"/>
                <w:sz w:val="20"/>
                <w:szCs w:val="20"/>
                <w:rtl w:val="0"/>
              </w:rPr>
              <w:t xml:space="preserve">Alvo Mês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2B6">
            <w:pPr>
              <w:spacing w:after="0" w:lineRule="auto"/>
              <w:rPr/>
            </w:pPr>
            <w:r w:rsidDel="00000000" w:rsidR="00000000" w:rsidRPr="00000000">
              <w:rPr>
                <w:rFonts w:ascii="Arial" w:cs="Arial" w:eastAsia="Arial" w:hAnsi="Arial"/>
                <w:b w:val="1"/>
                <w:bCs w:val="1"/>
                <w:i w:val="0"/>
                <w:iCs w:val="0"/>
                <w:color w:val="ffffff"/>
                <w:sz w:val="20"/>
                <w:szCs w:val="20"/>
                <w:rtl w:val="0"/>
              </w:rPr>
              <w:t xml:space="preserve">Alvo Mês 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60.0" w:type="dxa"/>
              <w:left w:w="100.0" w:type="dxa"/>
              <w:bottom w:w="60.0" w:type="dxa"/>
              <w:right w:w="100.0" w:type="dxa"/>
            </w:tcMar>
          </w:tcPr>
          <w:p w:rsidR="00000000" w:rsidDel="00000000" w:rsidP="00000000" w:rsidRDefault="00000000" w:rsidRPr="00000000" w14:paraId="000002B7">
            <w:pPr>
              <w:spacing w:after="0" w:lineRule="auto"/>
              <w:rPr/>
            </w:pPr>
            <w:r w:rsidDel="00000000" w:rsidR="00000000" w:rsidRPr="00000000">
              <w:rPr>
                <w:rFonts w:ascii="Arial" w:cs="Arial" w:eastAsia="Arial" w:hAnsi="Arial"/>
                <w:b w:val="1"/>
                <w:bCs w:val="1"/>
                <w:i w:val="0"/>
                <w:iCs w:val="0"/>
                <w:color w:val="ffffff"/>
                <w:sz w:val="20"/>
                <w:szCs w:val="20"/>
                <w:rtl w:val="0"/>
              </w:rPr>
              <w:t xml:space="preserve">Benchmark Mercado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B8">
            <w:pPr>
              <w:spacing w:after="0" w:lineRule="auto"/>
              <w:rPr/>
            </w:pPr>
            <w:r w:rsidDel="00000000" w:rsidR="00000000" w:rsidRPr="00000000">
              <w:rPr>
                <w:rFonts w:ascii="Arial" w:cs="Arial" w:eastAsia="Arial" w:hAnsi="Arial"/>
                <w:b w:val="0"/>
                <w:bCs w:val="0"/>
                <w:i w:val="0"/>
                <w:iCs w:val="0"/>
                <w:color w:val="333333"/>
                <w:sz w:val="20"/>
                <w:szCs w:val="20"/>
                <w:rtl w:val="0"/>
              </w:rPr>
              <w:t xml:space="preserve">Assinantes pagos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B9">
            <w:pPr>
              <w:spacing w:after="0" w:lineRule="auto"/>
              <w:rPr/>
            </w:pPr>
            <w:r w:rsidDel="00000000" w:rsidR="00000000" w:rsidRPr="00000000">
              <w:rPr>
                <w:rFonts w:ascii="Arial" w:cs="Arial" w:eastAsia="Arial" w:hAnsi="Arial"/>
                <w:b w:val="0"/>
                <w:bCs w:val="0"/>
                <w:i w:val="0"/>
                <w:iCs w:val="0"/>
                <w:color w:val="333333"/>
                <w:sz w:val="20"/>
                <w:szCs w:val="20"/>
                <w:rtl w:val="0"/>
              </w:rPr>
              <w:t xml:space="preserve">580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BA">
            <w:pPr>
              <w:spacing w:after="0" w:lineRule="auto"/>
              <w:rPr/>
            </w:pPr>
            <w:r w:rsidDel="00000000" w:rsidR="00000000" w:rsidRPr="00000000">
              <w:rPr>
                <w:rFonts w:ascii="Arial" w:cs="Arial" w:eastAsia="Arial" w:hAnsi="Arial"/>
                <w:b w:val="0"/>
                <w:bCs w:val="0"/>
                <w:i w:val="0"/>
                <w:iCs w:val="0"/>
                <w:color w:val="333333"/>
                <w:sz w:val="20"/>
                <w:szCs w:val="20"/>
                <w:rtl w:val="0"/>
              </w:rPr>
              <w:t xml:space="preserve">2.230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BB">
            <w:pPr>
              <w:spacing w:after="0" w:lineRule="auto"/>
              <w:rPr/>
            </w:pPr>
            <w:r w:rsidDel="00000000" w:rsidR="00000000" w:rsidRPr="00000000">
              <w:rPr>
                <w:rFonts w:ascii="Arial" w:cs="Arial" w:eastAsia="Arial" w:hAnsi="Arial"/>
                <w:b w:val="0"/>
                <w:bCs w:val="0"/>
                <w:i w:val="0"/>
                <w:iCs w:val="0"/>
                <w:color w:val="333333"/>
                <w:sz w:val="20"/>
                <w:szCs w:val="20"/>
                <w:rtl w:val="0"/>
              </w:rPr>
              <w:t xml:space="preserve">6.500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BC">
            <w:pPr>
              <w:spacing w:after="0" w:lineRule="auto"/>
              <w:rPr/>
            </w:pPr>
            <w:r w:rsidDel="00000000" w:rsidR="00000000" w:rsidRPr="00000000">
              <w:rPr>
                <w:rFonts w:ascii="Arial" w:cs="Arial" w:eastAsia="Arial" w:hAnsi="Arial"/>
                <w:b w:val="0"/>
                <w:bCs w:val="0"/>
                <w:i w:val="0"/>
                <w:iCs w:val="0"/>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D">
            <w:pPr>
              <w:spacing w:after="0" w:lineRule="auto"/>
              <w:rPr/>
            </w:pPr>
            <w:r w:rsidDel="00000000" w:rsidR="00000000" w:rsidRPr="00000000">
              <w:rPr>
                <w:rFonts w:ascii="Arial" w:cs="Arial" w:eastAsia="Arial" w:hAnsi="Arial"/>
                <w:b w:val="0"/>
                <w:bCs w:val="0"/>
                <w:i w:val="0"/>
                <w:iCs w:val="0"/>
                <w:color w:val="333333"/>
                <w:sz w:val="20"/>
                <w:szCs w:val="20"/>
                <w:rtl w:val="0"/>
              </w:rPr>
              <w:t xml:space="preserve">MRR (Receita Recorrente Mensal)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R$ 54.370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R$ 207.450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R$ 605.000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1">
            <w:pPr>
              <w:spacing w:after="0" w:lineRule="auto"/>
              <w:rPr/>
            </w:pPr>
            <w:r w:rsidDel="00000000" w:rsidR="00000000" w:rsidRPr="00000000">
              <w:rPr>
                <w:rFonts w:ascii="Arial" w:cs="Arial" w:eastAsia="Arial" w:hAnsi="Arial"/>
                <w:b w:val="0"/>
                <w:bCs w:val="0"/>
                <w:i w:val="0"/>
                <w:iCs w:val="0"/>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2">
            <w:pPr>
              <w:spacing w:after="0" w:lineRule="auto"/>
              <w:rPr/>
            </w:pPr>
            <w:r w:rsidDel="00000000" w:rsidR="00000000" w:rsidRPr="00000000">
              <w:rPr>
                <w:rFonts w:ascii="Arial" w:cs="Arial" w:eastAsia="Arial" w:hAnsi="Arial"/>
                <w:b w:val="0"/>
                <w:bCs w:val="0"/>
                <w:i w:val="0"/>
                <w:iCs w:val="0"/>
                <w:color w:val="333333"/>
                <w:sz w:val="20"/>
                <w:szCs w:val="20"/>
                <w:rtl w:val="0"/>
              </w:rPr>
              <w:t xml:space="preserve">ARR (Receita Anual Recorrente)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3">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R$ 652.000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4">
            <w:pPr>
              <w:spacing w:after="0" w:lineRule="auto"/>
              <w:rPr/>
            </w:pPr>
            <w:r w:rsidDel="00000000" w:rsidR="00000000" w:rsidRPr="00000000">
              <w:rPr>
                <w:rFonts w:ascii="Arial" w:cs="Arial" w:eastAsia="Arial" w:hAnsi="Arial"/>
                <w:b w:val="0"/>
                <w:bCs w:val="0"/>
                <w:i w:val="0"/>
                <w:iCs w:val="0"/>
                <w:color w:val="333333"/>
                <w:sz w:val="20"/>
                <w:szCs w:val="20"/>
                <w:rtl w:val="0"/>
              </w:rPr>
              <w:t xml:space="preserve">R$ 2.489.000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5">
            <w:pPr>
              <w:spacing w:after="0" w:lineRule="auto"/>
              <w:rPr/>
            </w:pPr>
            <w:r w:rsidDel="00000000" w:rsidR="00000000" w:rsidRPr="00000000">
              <w:rPr>
                <w:rFonts w:ascii="Arial" w:cs="Arial" w:eastAsia="Arial" w:hAnsi="Arial"/>
                <w:b w:val="0"/>
                <w:bCs w:val="0"/>
                <w:i w:val="0"/>
                <w:iCs w:val="0"/>
                <w:color w:val="333333"/>
                <w:sz w:val="20"/>
                <w:szCs w:val="20"/>
                <w:rtl w:val="0"/>
              </w:rPr>
              <w:t xml:space="preserve">R$ 7.260.000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6">
            <w:pPr>
              <w:spacing w:after="0" w:lineRule="auto"/>
              <w:rPr/>
            </w:pPr>
            <w:r w:rsidDel="00000000" w:rsidR="00000000" w:rsidRPr="00000000">
              <w:rPr>
                <w:rFonts w:ascii="Arial" w:cs="Arial" w:eastAsia="Arial" w:hAnsi="Arial"/>
                <w:b w:val="0"/>
                <w:bCs w:val="0"/>
                <w:i w:val="0"/>
                <w:iCs w:val="0"/>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7">
            <w:pPr>
              <w:spacing w:after="0" w:lineRule="auto"/>
              <w:rPr/>
            </w:pPr>
            <w:r w:rsidDel="00000000" w:rsidR="00000000" w:rsidRPr="00000000">
              <w:rPr>
                <w:rFonts w:ascii="Arial" w:cs="Arial" w:eastAsia="Arial" w:hAnsi="Arial"/>
                <w:b w:val="0"/>
                <w:bCs w:val="0"/>
                <w:i w:val="0"/>
                <w:iCs w:val="0"/>
                <w:color w:val="333333"/>
                <w:sz w:val="20"/>
                <w:szCs w:val="20"/>
                <w:rtl w:val="0"/>
              </w:rPr>
              <w:t xml:space="preserve">ARPU (Receita/Usuário/Mês)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8">
            <w:pPr>
              <w:spacing w:after="0" w:lineRule="auto"/>
              <w:rPr/>
            </w:pPr>
            <w:r w:rsidDel="00000000" w:rsidR="00000000" w:rsidRPr="00000000">
              <w:rPr>
                <w:rFonts w:ascii="Arial" w:cs="Arial" w:eastAsia="Arial" w:hAnsi="Arial"/>
                <w:b w:val="0"/>
                <w:bCs w:val="0"/>
                <w:i w:val="0"/>
                <w:iCs w:val="0"/>
                <w:color w:val="333333"/>
                <w:sz w:val="20"/>
                <w:szCs w:val="20"/>
                <w:rtl w:val="0"/>
              </w:rPr>
              <w:t xml:space="preserve">R$ 91,85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9">
            <w:pPr>
              <w:spacing w:after="0" w:lineRule="auto"/>
              <w:rPr/>
            </w:pPr>
            <w:r w:rsidDel="00000000" w:rsidR="00000000" w:rsidRPr="00000000">
              <w:rPr>
                <w:rFonts w:ascii="Arial" w:cs="Arial" w:eastAsia="Arial" w:hAnsi="Arial"/>
                <w:b w:val="0"/>
                <w:bCs w:val="0"/>
                <w:i w:val="0"/>
                <w:iCs w:val="0"/>
                <w:color w:val="333333"/>
                <w:sz w:val="20"/>
                <w:szCs w:val="20"/>
                <w:rtl w:val="0"/>
              </w:rPr>
              <w:t xml:space="preserve">R$ 91,85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A">
            <w:pPr>
              <w:spacing w:after="0" w:lineRule="auto"/>
              <w:rPr/>
            </w:pPr>
            <w:r w:rsidDel="00000000" w:rsidR="00000000" w:rsidRPr="00000000">
              <w:rPr>
                <w:rFonts w:ascii="Arial" w:cs="Arial" w:eastAsia="Arial" w:hAnsi="Arial"/>
                <w:b w:val="0"/>
                <w:bCs w:val="0"/>
                <w:i w:val="0"/>
                <w:iCs w:val="0"/>
                <w:color w:val="333333"/>
                <w:sz w:val="20"/>
                <w:szCs w:val="20"/>
                <w:rtl w:val="0"/>
              </w:rPr>
              <w:t xml:space="preserve">R$ 91,85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R$ 50-120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C">
            <w:pPr>
              <w:spacing w:after="0" w:lineRule="auto"/>
              <w:rPr/>
            </w:pPr>
            <w:r w:rsidDel="00000000" w:rsidR="00000000" w:rsidRPr="00000000">
              <w:rPr>
                <w:rFonts w:ascii="Arial" w:cs="Arial" w:eastAsia="Arial" w:hAnsi="Arial"/>
                <w:b w:val="0"/>
                <w:bCs w:val="0"/>
                <w:i w:val="0"/>
                <w:iCs w:val="0"/>
                <w:color w:val="333333"/>
                <w:sz w:val="20"/>
                <w:szCs w:val="20"/>
                <w:rtl w:val="0"/>
              </w:rPr>
              <w:t xml:space="preserve">Custo API/Usuário/Mês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D">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F">
            <w:pPr>
              <w:spacing w:after="0" w:lineRule="auto"/>
              <w:rPr/>
            </w:pPr>
            <w:r w:rsidDel="00000000" w:rsidR="00000000" w:rsidRPr="00000000">
              <w:rPr>
                <w:rFonts w:ascii="Arial" w:cs="Arial" w:eastAsia="Arial" w:hAnsi="Arial"/>
                <w:b w:val="0"/>
                <w:bCs w:val="0"/>
                <w:i w:val="0"/>
                <w:iCs w:val="0"/>
                <w:color w:val="333333"/>
                <w:sz w:val="20"/>
                <w:szCs w:val="20"/>
                <w:rtl w:val="0"/>
              </w:rPr>
              <w:t xml:space="preserve">R$ 9,80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D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R$ 8-20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1">
            <w:pPr>
              <w:spacing w:after="0" w:lineRule="auto"/>
              <w:rPr/>
            </w:pPr>
            <w:r w:rsidDel="00000000" w:rsidR="00000000" w:rsidRPr="00000000">
              <w:rPr>
                <w:rFonts w:ascii="Arial" w:cs="Arial" w:eastAsia="Arial" w:hAnsi="Arial"/>
                <w:b w:val="0"/>
                <w:bCs w:val="0"/>
                <w:i w:val="0"/>
                <w:iCs w:val="0"/>
                <w:color w:val="333333"/>
                <w:sz w:val="20"/>
                <w:szCs w:val="20"/>
                <w:rtl w:val="0"/>
              </w:rPr>
              <w:t xml:space="preserve">Margem Bruta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2">
            <w:pPr>
              <w:spacing w:after="0" w:lineRule="auto"/>
              <w:rPr/>
            </w:pPr>
            <w:r w:rsidDel="00000000" w:rsidR="00000000" w:rsidRPr="00000000">
              <w:rPr>
                <w:rFonts w:ascii="Arial" w:cs="Arial" w:eastAsia="Arial" w:hAnsi="Arial"/>
                <w:b w:val="0"/>
                <w:bCs w:val="0"/>
                <w:i w:val="0"/>
                <w:iCs w:val="0"/>
                <w:color w:val="333333"/>
                <w:sz w:val="20"/>
                <w:szCs w:val="20"/>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3">
            <w:pPr>
              <w:spacing w:after="0" w:lineRule="auto"/>
              <w:rPr/>
            </w:pPr>
            <w:r w:rsidDel="00000000" w:rsidR="00000000" w:rsidRPr="00000000">
              <w:rPr>
                <w:rFonts w:ascii="Arial" w:cs="Arial" w:eastAsia="Arial" w:hAnsi="Arial"/>
                <w:b w:val="0"/>
                <w:bCs w:val="0"/>
                <w:i w:val="0"/>
                <w:iCs w:val="0"/>
                <w:color w:val="333333"/>
                <w:sz w:val="20"/>
                <w:szCs w:val="20"/>
                <w:rtl w:val="0"/>
              </w:rPr>
              <w:t xml:space="preserve">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4">
            <w:pPr>
              <w:spacing w:after="0" w:lineRule="auto"/>
              <w:rPr/>
            </w:pPr>
            <w:r w:rsidDel="00000000" w:rsidR="00000000" w:rsidRPr="00000000">
              <w:rPr>
                <w:rFonts w:ascii="Arial" w:cs="Arial" w:eastAsia="Arial" w:hAnsi="Arial"/>
                <w:b w:val="0"/>
                <w:bCs w:val="0"/>
                <w:i w:val="0"/>
                <w:iCs w:val="0"/>
                <w:color w:val="333333"/>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5">
            <w:pPr>
              <w:spacing w:after="0" w:lineRule="auto"/>
              <w:rPr/>
            </w:pPr>
            <w:r w:rsidDel="00000000" w:rsidR="00000000" w:rsidRPr="00000000">
              <w:rPr>
                <w:rFonts w:ascii="Arial" w:cs="Arial" w:eastAsia="Arial" w:hAnsi="Arial"/>
                <w:b w:val="0"/>
                <w:bCs w:val="0"/>
                <w:i w:val="0"/>
                <w:iCs w:val="0"/>
                <w:color w:val="333333"/>
                <w:sz w:val="20"/>
                <w:szCs w:val="20"/>
                <w:rtl w:val="0"/>
              </w:rPr>
              <w:t xml:space="preserve">50-85%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D6">
            <w:pPr>
              <w:spacing w:after="0" w:lineRule="auto"/>
              <w:rPr/>
            </w:pPr>
            <w:r w:rsidDel="00000000" w:rsidR="00000000" w:rsidRPr="00000000">
              <w:rPr>
                <w:rFonts w:ascii="Arial" w:cs="Arial" w:eastAsia="Arial" w:hAnsi="Arial"/>
                <w:b w:val="0"/>
                <w:bCs w:val="0"/>
                <w:i w:val="0"/>
                <w:iCs w:val="0"/>
                <w:color w:val="333333"/>
                <w:sz w:val="20"/>
                <w:szCs w:val="20"/>
                <w:rtl w:val="0"/>
              </w:rPr>
              <w:t xml:space="preserve">Margem EBITDA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D7">
            <w:pPr>
              <w:spacing w:after="0" w:lineRule="auto"/>
              <w:rPr/>
            </w:pPr>
            <w:r w:rsidDel="00000000" w:rsidR="00000000" w:rsidRPr="00000000">
              <w:rPr>
                <w:rFonts w:ascii="Arial" w:cs="Arial" w:eastAsia="Arial" w:hAnsi="Arial"/>
                <w:b w:val="0"/>
                <w:bCs w:val="0"/>
                <w:i w:val="0"/>
                <w:iCs w:val="0"/>
                <w:color w:val="333333"/>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D8">
            <w:pPr>
              <w:spacing w:after="0" w:lineRule="auto"/>
              <w:rPr/>
            </w:pPr>
            <w:r w:rsidDel="00000000" w:rsidR="00000000" w:rsidRPr="00000000">
              <w:rPr>
                <w:rFonts w:ascii="Arial" w:cs="Arial" w:eastAsia="Arial" w:hAnsi="Arial"/>
                <w:b w:val="0"/>
                <w:bCs w:val="0"/>
                <w:i w:val="0"/>
                <w:iCs w:val="0"/>
                <w:color w:val="333333"/>
                <w:sz w:val="20"/>
                <w:szCs w:val="20"/>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D9">
            <w:pPr>
              <w:spacing w:after="0" w:lineRule="auto"/>
              <w:rPr/>
            </w:pPr>
            <w:r w:rsidDel="00000000" w:rsidR="00000000" w:rsidRPr="00000000">
              <w:rPr>
                <w:rFonts w:ascii="Arial" w:cs="Arial" w:eastAsia="Arial" w:hAnsi="Arial"/>
                <w:b w:val="0"/>
                <w:bCs w:val="0"/>
                <w:i w:val="0"/>
                <w:iCs w:val="0"/>
                <w:color w:val="333333"/>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DA">
            <w:pPr>
              <w:spacing w:after="0" w:lineRule="auto"/>
              <w:rPr/>
            </w:pPr>
            <w:r w:rsidDel="00000000" w:rsidR="00000000" w:rsidRPr="00000000">
              <w:rPr>
                <w:rFonts w:ascii="Arial" w:cs="Arial" w:eastAsia="Arial" w:hAnsi="Arial"/>
                <w:b w:val="0"/>
                <w:bCs w:val="0"/>
                <w:i w:val="0"/>
                <w:iCs w:val="0"/>
                <w:color w:val="333333"/>
                <w:sz w:val="20"/>
                <w:szCs w:val="20"/>
                <w:rtl w:val="0"/>
              </w:rPr>
              <w:t xml:space="preserve">25-60%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B">
            <w:pPr>
              <w:spacing w:after="0" w:lineRule="auto"/>
              <w:rPr/>
            </w:pPr>
            <w:r w:rsidDel="00000000" w:rsidR="00000000" w:rsidRPr="00000000">
              <w:rPr>
                <w:rFonts w:ascii="Arial" w:cs="Arial" w:eastAsia="Arial" w:hAnsi="Arial"/>
                <w:b w:val="0"/>
                <w:bCs w:val="0"/>
                <w:i w:val="0"/>
                <w:iCs w:val="0"/>
                <w:color w:val="333333"/>
                <w:sz w:val="20"/>
                <w:szCs w:val="20"/>
                <w:rtl w:val="0"/>
              </w:rPr>
              <w:t xml:space="preserve">Churn Mensal (mensal)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C">
            <w:pPr>
              <w:spacing w:after="0" w:lineRule="auto"/>
              <w:rPr/>
            </w:pPr>
            <w:r w:rsidDel="00000000" w:rsidR="00000000" w:rsidRPr="00000000">
              <w:rPr>
                <w:rFonts w:ascii="Arial" w:cs="Arial" w:eastAsia="Arial" w:hAnsi="Arial"/>
                <w:b w:val="0"/>
                <w:bCs w:val="0"/>
                <w:i w:val="0"/>
                <w:iCs w:val="0"/>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D">
            <w:pPr>
              <w:spacing w:after="0" w:lineRule="auto"/>
              <w:rPr/>
            </w:pPr>
            <w:r w:rsidDel="00000000" w:rsidR="00000000" w:rsidRPr="00000000">
              <w:rPr>
                <w:rFonts w:ascii="Arial" w:cs="Arial" w:eastAsia="Arial" w:hAnsi="Arial"/>
                <w:b w:val="0"/>
                <w:bCs w:val="0"/>
                <w:i w:val="0"/>
                <w:iCs w:val="0"/>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E">
            <w:pPr>
              <w:spacing w:after="0" w:lineRule="auto"/>
              <w:rPr/>
            </w:pPr>
            <w:r w:rsidDel="00000000" w:rsidR="00000000" w:rsidRPr="00000000">
              <w:rPr>
                <w:rFonts w:ascii="Arial" w:cs="Arial" w:eastAsia="Arial" w:hAnsi="Arial"/>
                <w:b w:val="0"/>
                <w:bCs w:val="0"/>
                <w:i w:val="0"/>
                <w:i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F">
            <w:pPr>
              <w:spacing w:after="0" w:lineRule="auto"/>
              <w:rPr/>
            </w:pPr>
            <w:r w:rsidDel="00000000" w:rsidR="00000000" w:rsidRPr="00000000">
              <w:rPr>
                <w:rFonts w:ascii="Arial" w:cs="Arial" w:eastAsia="Arial" w:hAnsi="Arial"/>
                <w:b w:val="0"/>
                <w:bCs w:val="0"/>
                <w:i w:val="0"/>
                <w:iCs w:val="0"/>
                <w:color w:val="333333"/>
                <w:sz w:val="20"/>
                <w:szCs w:val="20"/>
                <w:rtl w:val="0"/>
              </w:rPr>
              <w:t xml:space="preserve">6-12%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E0">
            <w:pPr>
              <w:spacing w:after="0" w:lineRule="auto"/>
              <w:rPr/>
            </w:pPr>
            <w:r w:rsidDel="00000000" w:rsidR="00000000" w:rsidRPr="00000000">
              <w:rPr>
                <w:rFonts w:ascii="Arial" w:cs="Arial" w:eastAsia="Arial" w:hAnsi="Arial"/>
                <w:b w:val="0"/>
                <w:bCs w:val="0"/>
                <w:i w:val="0"/>
                <w:iCs w:val="0"/>
                <w:color w:val="333333"/>
                <w:sz w:val="20"/>
                <w:szCs w:val="20"/>
                <w:rtl w:val="0"/>
              </w:rPr>
              <w:t xml:space="preserve">Churn Mensal (anual)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E1">
            <w:pPr>
              <w:spacing w:after="0" w:lineRule="auto"/>
              <w:rPr/>
            </w:pPr>
            <w:r w:rsidDel="00000000" w:rsidR="00000000" w:rsidRPr="00000000">
              <w:rPr>
                <w:rFonts w:ascii="Arial" w:cs="Arial" w:eastAsia="Arial" w:hAnsi="Arial"/>
                <w:b w:val="0"/>
                <w:bCs w:val="0"/>
                <w:i w:val="0"/>
                <w:iCs w:val="0"/>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E2">
            <w:pPr>
              <w:spacing w:after="0" w:lineRule="auto"/>
              <w:rPr/>
            </w:pPr>
            <w:r w:rsidDel="00000000" w:rsidR="00000000" w:rsidRPr="00000000">
              <w:rPr>
                <w:rFonts w:ascii="Arial" w:cs="Arial" w:eastAsia="Arial" w:hAnsi="Arial"/>
                <w:b w:val="0"/>
                <w:bCs w:val="0"/>
                <w:i w:val="0"/>
                <w:i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E3">
            <w:pPr>
              <w:spacing w:after="0" w:lineRule="auto"/>
              <w:rPr/>
            </w:pPr>
            <w:r w:rsidDel="00000000" w:rsidR="00000000" w:rsidRPr="00000000">
              <w:rPr>
                <w:rFonts w:ascii="Arial" w:cs="Arial" w:eastAsia="Arial" w:hAnsi="Arial"/>
                <w:b w:val="0"/>
                <w:bCs w:val="0"/>
                <w:i w:val="0"/>
                <w:iCs w:val="0"/>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E4">
            <w:pPr>
              <w:spacing w:after="0" w:lineRule="auto"/>
              <w:rPr/>
            </w:pPr>
            <w:r w:rsidDel="00000000" w:rsidR="00000000" w:rsidRPr="00000000">
              <w:rPr>
                <w:rFonts w:ascii="Arial" w:cs="Arial" w:eastAsia="Arial" w:hAnsi="Arial"/>
                <w:b w:val="0"/>
                <w:bCs w:val="0"/>
                <w:i w:val="0"/>
                <w:iCs w:val="0"/>
                <w:color w:val="333333"/>
                <w:sz w:val="20"/>
                <w:szCs w:val="20"/>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5">
            <w:pPr>
              <w:spacing w:after="0" w:lineRule="auto"/>
              <w:rPr/>
            </w:pPr>
            <w:r w:rsidDel="00000000" w:rsidR="00000000" w:rsidRPr="00000000">
              <w:rPr>
                <w:rFonts w:ascii="Arial" w:cs="Arial" w:eastAsia="Arial" w:hAnsi="Arial"/>
                <w:b w:val="0"/>
                <w:bCs w:val="0"/>
                <w:i w:val="0"/>
                <w:iCs w:val="0"/>
                <w:color w:val="333333"/>
                <w:sz w:val="20"/>
                <w:szCs w:val="20"/>
                <w:rtl w:val="0"/>
              </w:rPr>
              <w:t xml:space="preserve">Conversão Free→Paid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6">
            <w:pPr>
              <w:spacing w:after="0" w:lineRule="auto"/>
              <w:rPr/>
            </w:pPr>
            <w:r w:rsidDel="00000000" w:rsidR="00000000" w:rsidRPr="00000000">
              <w:rPr>
                <w:rFonts w:ascii="Arial" w:cs="Arial" w:eastAsia="Arial" w:hAnsi="Arial"/>
                <w:b w:val="0"/>
                <w:bCs w:val="0"/>
                <w:i w:val="0"/>
                <w:iCs w:val="0"/>
                <w:color w:val="333333"/>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7">
            <w:pPr>
              <w:spacing w:after="0" w:lineRule="auto"/>
              <w:rPr/>
            </w:pPr>
            <w:r w:rsidDel="00000000" w:rsidR="00000000" w:rsidRPr="00000000">
              <w:rPr>
                <w:rFonts w:ascii="Arial" w:cs="Arial" w:eastAsia="Arial" w:hAnsi="Arial"/>
                <w:b w:val="0"/>
                <w:bCs w:val="0"/>
                <w:i w:val="0"/>
                <w:i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8">
            <w:pPr>
              <w:spacing w:after="0" w:lineRule="auto"/>
              <w:rPr/>
            </w:pPr>
            <w:r w:rsidDel="00000000" w:rsidR="00000000" w:rsidRPr="00000000">
              <w:rPr>
                <w:rFonts w:ascii="Arial" w:cs="Arial" w:eastAsia="Arial" w:hAnsi="Arial"/>
                <w:b w:val="0"/>
                <w:bCs w:val="0"/>
                <w:i w:val="0"/>
                <w:i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9">
            <w:pPr>
              <w:spacing w:after="0" w:lineRule="auto"/>
              <w:rPr/>
            </w:pPr>
            <w:r w:rsidDel="00000000" w:rsidR="00000000" w:rsidRPr="00000000">
              <w:rPr>
                <w:rFonts w:ascii="Arial" w:cs="Arial" w:eastAsia="Arial" w:hAnsi="Arial"/>
                <w:b w:val="0"/>
                <w:bCs w:val="0"/>
                <w:i w:val="0"/>
                <w:iCs w:val="0"/>
                <w:color w:val="333333"/>
                <w:sz w:val="20"/>
                <w:szCs w:val="20"/>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EA">
            <w:pPr>
              <w:spacing w:after="0" w:lineRule="auto"/>
              <w:rPr/>
            </w:pPr>
            <w:r w:rsidDel="00000000" w:rsidR="00000000" w:rsidRPr="00000000">
              <w:rPr>
                <w:rFonts w:ascii="Arial" w:cs="Arial" w:eastAsia="Arial" w:hAnsi="Arial"/>
                <w:b w:val="0"/>
                <w:bCs w:val="0"/>
                <w:i w:val="0"/>
                <w:iCs w:val="0"/>
                <w:color w:val="333333"/>
                <w:sz w:val="20"/>
                <w:szCs w:val="20"/>
                <w:rtl w:val="0"/>
              </w:rPr>
              <w:t xml:space="preserve">CAC (Custo Aquisição 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EB">
            <w:pPr>
              <w:spacing w:after="0" w:lineRule="auto"/>
              <w:rPr/>
            </w:pPr>
            <w:r w:rsidDel="00000000" w:rsidR="00000000" w:rsidRPr="00000000">
              <w:rPr>
                <w:rFonts w:ascii="Arial" w:cs="Arial" w:eastAsia="Arial" w:hAnsi="Arial"/>
                <w:b w:val="0"/>
                <w:bCs w:val="0"/>
                <w:i w:val="0"/>
                <w:iCs w:val="0"/>
                <w:color w:val="333333"/>
                <w:sz w:val="20"/>
                <w:szCs w:val="20"/>
                <w:rtl w:val="0"/>
              </w:rPr>
              <w:t xml:space="preserve">R$ 45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EC">
            <w:pPr>
              <w:spacing w:after="0" w:lineRule="auto"/>
              <w:rPr/>
            </w:pPr>
            <w:r w:rsidDel="00000000" w:rsidR="00000000" w:rsidRPr="00000000">
              <w:rPr>
                <w:rFonts w:ascii="Arial" w:cs="Arial" w:eastAsia="Arial" w:hAnsi="Arial"/>
                <w:b w:val="0"/>
                <w:bCs w:val="0"/>
                <w:i w:val="0"/>
                <w:iCs w:val="0"/>
                <w:color w:val="333333"/>
                <w:sz w:val="20"/>
                <w:szCs w:val="20"/>
                <w:rtl w:val="0"/>
              </w:rPr>
              <w:t xml:space="preserve">R$ 55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ED">
            <w:pPr>
              <w:spacing w:after="0" w:lineRule="auto"/>
              <w:rPr/>
            </w:pPr>
            <w:r w:rsidDel="00000000" w:rsidR="00000000" w:rsidRPr="00000000">
              <w:rPr>
                <w:rFonts w:ascii="Arial" w:cs="Arial" w:eastAsia="Arial" w:hAnsi="Arial"/>
                <w:b w:val="0"/>
                <w:bCs w:val="0"/>
                <w:i w:val="0"/>
                <w:iCs w:val="0"/>
                <w:color w:val="333333"/>
                <w:sz w:val="20"/>
                <w:szCs w:val="20"/>
                <w:rtl w:val="0"/>
              </w:rPr>
              <w:t xml:space="preserve">R$ 65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EE">
            <w:pPr>
              <w:spacing w:after="0" w:lineRule="auto"/>
              <w:rPr/>
            </w:pPr>
            <w:r w:rsidDel="00000000" w:rsidR="00000000" w:rsidRPr="00000000">
              <w:rPr>
                <w:rFonts w:ascii="Arial" w:cs="Arial" w:eastAsia="Arial" w:hAnsi="Arial"/>
                <w:b w:val="0"/>
                <w:bCs w:val="0"/>
                <w:i w:val="0"/>
                <w:iCs w:val="0"/>
                <w:color w:val="333333"/>
                <w:sz w:val="20"/>
                <w:szCs w:val="20"/>
                <w:rtl w:val="0"/>
              </w:rPr>
              <w:t xml:space="preserve">R$ 30-150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F">
            <w:pPr>
              <w:spacing w:after="0" w:lineRule="auto"/>
              <w:rPr/>
            </w:pPr>
            <w:r w:rsidDel="00000000" w:rsidR="00000000" w:rsidRPr="00000000">
              <w:rPr>
                <w:rFonts w:ascii="Arial" w:cs="Arial" w:eastAsia="Arial" w:hAnsi="Arial"/>
                <w:b w:val="0"/>
                <w:bCs w:val="0"/>
                <w:i w:val="0"/>
                <w:iCs w:val="0"/>
                <w:color w:val="333333"/>
                <w:sz w:val="20"/>
                <w:szCs w:val="20"/>
                <w:rtl w:val="0"/>
              </w:rPr>
              <w:t xml:space="preserve">LTV (Lifetime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0">
            <w:pPr>
              <w:spacing w:after="0" w:lineRule="auto"/>
              <w:rPr/>
            </w:pPr>
            <w:r w:rsidDel="00000000" w:rsidR="00000000" w:rsidRPr="00000000">
              <w:rPr>
                <w:rFonts w:ascii="Arial" w:cs="Arial" w:eastAsia="Arial" w:hAnsi="Arial"/>
                <w:b w:val="0"/>
                <w:bCs w:val="0"/>
                <w:i w:val="0"/>
                <w:iCs w:val="0"/>
                <w:color w:val="333333"/>
                <w:sz w:val="20"/>
                <w:szCs w:val="20"/>
                <w:rtl w:val="0"/>
              </w:rPr>
              <w:t xml:space="preserve">R$ 792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1">
            <w:pPr>
              <w:spacing w:after="0" w:lineRule="auto"/>
              <w:rPr/>
            </w:pPr>
            <w:r w:rsidDel="00000000" w:rsidR="00000000" w:rsidRPr="00000000">
              <w:rPr>
                <w:rFonts w:ascii="Arial" w:cs="Arial" w:eastAsia="Arial" w:hAnsi="Arial"/>
                <w:b w:val="0"/>
                <w:bCs w:val="0"/>
                <w:i w:val="0"/>
                <w:iCs w:val="0"/>
                <w:color w:val="333333"/>
                <w:sz w:val="20"/>
                <w:szCs w:val="20"/>
                <w:rtl w:val="0"/>
              </w:rPr>
              <w:t xml:space="preserve">R$ 920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2">
            <w:pPr>
              <w:spacing w:after="0" w:lineRule="auto"/>
              <w:rPr/>
            </w:pPr>
            <w:r w:rsidDel="00000000" w:rsidR="00000000" w:rsidRPr="00000000">
              <w:rPr>
                <w:rFonts w:ascii="Arial" w:cs="Arial" w:eastAsia="Arial" w:hAnsi="Arial"/>
                <w:b w:val="0"/>
                <w:bCs w:val="0"/>
                <w:i w:val="0"/>
                <w:iCs w:val="0"/>
                <w:color w:val="333333"/>
                <w:sz w:val="20"/>
                <w:szCs w:val="20"/>
                <w:rtl w:val="0"/>
              </w:rPr>
              <w:t xml:space="preserve">R$ 1.100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3">
            <w:pPr>
              <w:spacing w:after="0" w:lineRule="auto"/>
              <w:rPr/>
            </w:pPr>
            <w:r w:rsidDel="00000000" w:rsidR="00000000" w:rsidRPr="00000000">
              <w:rPr>
                <w:rFonts w:ascii="Arial" w:cs="Arial" w:eastAsia="Arial" w:hAnsi="Arial"/>
                <w:b w:val="0"/>
                <w:bCs w:val="0"/>
                <w:i w:val="0"/>
                <w:iCs w:val="0"/>
                <w:color w:val="333333"/>
                <w:sz w:val="20"/>
                <w:szCs w:val="20"/>
                <w:rtl w:val="0"/>
              </w:rPr>
              <w:t xml:space="preserve">R$ 400-2.000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F4">
            <w:pPr>
              <w:spacing w:after="0" w:lineRule="auto"/>
              <w:rPr/>
            </w:pPr>
            <w:r w:rsidDel="00000000" w:rsidR="00000000" w:rsidRPr="00000000">
              <w:rPr>
                <w:rFonts w:ascii="Arial" w:cs="Arial" w:eastAsia="Arial" w:hAnsi="Arial"/>
                <w:b w:val="0"/>
                <w:bCs w:val="0"/>
                <w:i w:val="0"/>
                <w:iCs w:val="0"/>
                <w:color w:val="333333"/>
                <w:sz w:val="20"/>
                <w:szCs w:val="20"/>
                <w:rtl w:val="0"/>
              </w:rPr>
              <w:t xml:space="preserve">LTV:CAC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F5">
            <w:pPr>
              <w:spacing w:after="0" w:lineRule="auto"/>
              <w:rPr/>
            </w:pPr>
            <w:r w:rsidDel="00000000" w:rsidR="00000000" w:rsidRPr="00000000">
              <w:rPr>
                <w:rFonts w:ascii="Arial" w:cs="Arial" w:eastAsia="Arial" w:hAnsi="Arial"/>
                <w:b w:val="0"/>
                <w:bCs w:val="0"/>
                <w:i w:val="0"/>
                <w:iCs w:val="0"/>
                <w:color w:val="333333"/>
                <w:sz w:val="20"/>
                <w:szCs w:val="20"/>
                <w:rtl w:val="0"/>
              </w:rPr>
              <w:t xml:space="preserve">17,6x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F6">
            <w:pPr>
              <w:spacing w:after="0" w:lineRule="auto"/>
              <w:rPr/>
            </w:pPr>
            <w:r w:rsidDel="00000000" w:rsidR="00000000" w:rsidRPr="00000000">
              <w:rPr>
                <w:rFonts w:ascii="Arial" w:cs="Arial" w:eastAsia="Arial" w:hAnsi="Arial"/>
                <w:b w:val="0"/>
                <w:bCs w:val="0"/>
                <w:i w:val="0"/>
                <w:iCs w:val="0"/>
                <w:color w:val="333333"/>
                <w:sz w:val="20"/>
                <w:szCs w:val="20"/>
                <w:rtl w:val="0"/>
              </w:rPr>
              <w:t xml:space="preserve">16,7x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F7">
            <w:pPr>
              <w:spacing w:after="0" w:lineRule="auto"/>
              <w:rPr/>
            </w:pPr>
            <w:r w:rsidDel="00000000" w:rsidR="00000000" w:rsidRPr="00000000">
              <w:rPr>
                <w:rFonts w:ascii="Arial" w:cs="Arial" w:eastAsia="Arial" w:hAnsi="Arial"/>
                <w:b w:val="0"/>
                <w:bCs w:val="0"/>
                <w:i w:val="0"/>
                <w:iCs w:val="0"/>
                <w:color w:val="333333"/>
                <w:sz w:val="20"/>
                <w:szCs w:val="20"/>
                <w:rtl w:val="0"/>
              </w:rPr>
              <w:t xml:space="preserve">16,9x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F8">
            <w:pPr>
              <w:spacing w:after="0" w:lineRule="auto"/>
              <w:rPr/>
            </w:pPr>
            <w:r w:rsidDel="00000000" w:rsidR="00000000" w:rsidRPr="00000000">
              <w:rPr>
                <w:rFonts w:ascii="Arial" w:cs="Arial" w:eastAsia="Arial" w:hAnsi="Arial"/>
                <w:b w:val="0"/>
                <w:bCs w:val="0"/>
                <w:i w:val="0"/>
                <w:iCs w:val="0"/>
                <w:color w:val="333333"/>
                <w:sz w:val="20"/>
                <w:szCs w:val="20"/>
                <w:rtl w:val="0"/>
              </w:rPr>
              <w:t xml:space="preserve">3x-10x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9">
            <w:pPr>
              <w:spacing w:after="0" w:lineRule="auto"/>
              <w:rPr/>
            </w:pPr>
            <w:r w:rsidDel="00000000" w:rsidR="00000000" w:rsidRPr="00000000">
              <w:rPr>
                <w:rFonts w:ascii="Arial" w:cs="Arial" w:eastAsia="Arial" w:hAnsi="Arial"/>
                <w:b w:val="0"/>
                <w:bCs w:val="0"/>
                <w:i w:val="0"/>
                <w:iCs w:val="0"/>
                <w:color w:val="333333"/>
                <w:sz w:val="20"/>
                <w:szCs w:val="20"/>
                <w:rtl w:val="0"/>
              </w:rPr>
              <w:t xml:space="preserve">Payback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A">
            <w:pPr>
              <w:spacing w:after="0" w:lineRule="auto"/>
              <w:rPr/>
            </w:pPr>
            <w:r w:rsidDel="00000000" w:rsidR="00000000" w:rsidRPr="00000000">
              <w:rPr>
                <w:rFonts w:ascii="Arial" w:cs="Arial" w:eastAsia="Arial" w:hAnsi="Arial"/>
                <w:b w:val="0"/>
                <w:bCs w:val="0"/>
                <w:i w:val="0"/>
                <w:iCs w:val="0"/>
                <w:color w:val="333333"/>
                <w:sz w:val="20"/>
                <w:szCs w:val="20"/>
                <w:rtl w:val="0"/>
              </w:rPr>
              <w:t xml:space="preserve">15 dias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B">
            <w:pPr>
              <w:spacing w:after="0" w:lineRule="auto"/>
              <w:rPr/>
            </w:pPr>
            <w:r w:rsidDel="00000000" w:rsidR="00000000" w:rsidRPr="00000000">
              <w:rPr>
                <w:rFonts w:ascii="Arial" w:cs="Arial" w:eastAsia="Arial" w:hAnsi="Arial"/>
                <w:b w:val="0"/>
                <w:bCs w:val="0"/>
                <w:i w:val="0"/>
                <w:iCs w:val="0"/>
                <w:color w:val="333333"/>
                <w:sz w:val="20"/>
                <w:szCs w:val="20"/>
                <w:rtl w:val="0"/>
              </w:rPr>
              <w:t xml:space="preserve">18 dias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C">
            <w:pPr>
              <w:spacing w:after="0" w:lineRule="auto"/>
              <w:rPr/>
            </w:pPr>
            <w:r w:rsidDel="00000000" w:rsidR="00000000" w:rsidRPr="00000000">
              <w:rPr>
                <w:rFonts w:ascii="Arial" w:cs="Arial" w:eastAsia="Arial" w:hAnsi="Arial"/>
                <w:b w:val="0"/>
                <w:bCs w:val="0"/>
                <w:i w:val="0"/>
                <w:iCs w:val="0"/>
                <w:color w:val="333333"/>
                <w:sz w:val="20"/>
                <w:szCs w:val="20"/>
                <w:rtl w:val="0"/>
              </w:rPr>
              <w:t xml:space="preserve">21 dias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D">
            <w:pPr>
              <w:spacing w:after="0" w:lineRule="auto"/>
              <w:rPr/>
            </w:pPr>
            <w:r w:rsidDel="00000000" w:rsidR="00000000" w:rsidRPr="00000000">
              <w:rPr>
                <w:rFonts w:ascii="Arial" w:cs="Arial" w:eastAsia="Arial" w:hAnsi="Arial"/>
                <w:b w:val="0"/>
                <w:bCs w:val="0"/>
                <w:i w:val="0"/>
                <w:iCs w:val="0"/>
                <w:color w:val="333333"/>
                <w:sz w:val="20"/>
                <w:szCs w:val="20"/>
                <w:rtl w:val="0"/>
              </w:rPr>
              <w:t xml:space="preserve">2-6 meses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FE">
            <w:pPr>
              <w:spacing w:after="0" w:lineRule="auto"/>
              <w:rPr/>
            </w:pPr>
            <w:r w:rsidDel="00000000" w:rsidR="00000000" w:rsidRPr="00000000">
              <w:rPr>
                <w:rFonts w:ascii="Arial" w:cs="Arial" w:eastAsia="Arial" w:hAnsi="Arial"/>
                <w:b w:val="0"/>
                <w:bCs w:val="0"/>
                <w:i w:val="0"/>
                <w:iCs w:val="0"/>
                <w:color w:val="333333"/>
                <w:sz w:val="20"/>
                <w:szCs w:val="20"/>
                <w:rtl w:val="0"/>
              </w:rPr>
              <w:t xml:space="preserve">NPS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FF">
            <w:pPr>
              <w:spacing w:after="0" w:lineRule="auto"/>
              <w:rPr/>
            </w:pPr>
            <w:r w:rsidDel="00000000" w:rsidR="00000000" w:rsidRPr="00000000">
              <w:rPr>
                <w:rFonts w:ascii="Arial" w:cs="Arial" w:eastAsia="Arial" w:hAnsi="Arial"/>
                <w:b w:val="0"/>
                <w:bCs w:val="0"/>
                <w:i w:val="0"/>
                <w:iCs w:val="0"/>
                <w:color w:val="333333"/>
                <w:sz w:val="20"/>
                <w:szCs w:val="20"/>
                <w:rtl w:val="0"/>
              </w:rPr>
              <w:t xml:space="preserve">&gt;50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00">
            <w:pPr>
              <w:spacing w:after="0" w:lineRule="auto"/>
              <w:rPr/>
            </w:pPr>
            <w:r w:rsidDel="00000000" w:rsidR="00000000" w:rsidRPr="00000000">
              <w:rPr>
                <w:rFonts w:ascii="Arial" w:cs="Arial" w:eastAsia="Arial" w:hAnsi="Arial"/>
                <w:b w:val="0"/>
                <w:bCs w:val="0"/>
                <w:i w:val="0"/>
                <w:iCs w:val="0"/>
                <w:color w:val="333333"/>
                <w:sz w:val="20"/>
                <w:szCs w:val="20"/>
                <w:rtl w:val="0"/>
              </w:rPr>
              <w:t xml:space="preserve">&gt;55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01">
            <w:pPr>
              <w:spacing w:after="0" w:lineRule="auto"/>
              <w:rPr/>
            </w:pPr>
            <w:r w:rsidDel="00000000" w:rsidR="00000000" w:rsidRPr="00000000">
              <w:rPr>
                <w:rFonts w:ascii="Arial" w:cs="Arial" w:eastAsia="Arial" w:hAnsi="Arial"/>
                <w:b w:val="0"/>
                <w:bCs w:val="0"/>
                <w:i w:val="0"/>
                <w:iCs w:val="0"/>
                <w:color w:val="333333"/>
                <w:sz w:val="20"/>
                <w:szCs w:val="20"/>
                <w:rtl w:val="0"/>
              </w:rPr>
              <w:t xml:space="preserve">&gt;60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02">
            <w:pPr>
              <w:spacing w:after="0" w:lineRule="auto"/>
              <w:rPr/>
            </w:pPr>
            <w:r w:rsidDel="00000000" w:rsidR="00000000" w:rsidRPr="00000000">
              <w:rPr>
                <w:rFonts w:ascii="Arial" w:cs="Arial" w:eastAsia="Arial" w:hAnsi="Arial"/>
                <w:b w:val="0"/>
                <w:bCs w:val="0"/>
                <w:i w:val="0"/>
                <w:iCs w:val="0"/>
                <w:color w:val="333333"/>
                <w:sz w:val="20"/>
                <w:szCs w:val="20"/>
                <w:rtl w:val="0"/>
              </w:rPr>
              <w:t xml:space="preserve">30-70</w:t>
            </w:r>
            <w:r w:rsidDel="00000000" w:rsidR="00000000" w:rsidRPr="00000000">
              <w:rPr>
                <w:rtl w:val="0"/>
              </w:rPr>
            </w:r>
          </w:p>
        </w:tc>
      </w:tr>
    </w:tbl>
    <w:p w:rsidR="00000000" w:rsidDel="00000000" w:rsidP="00000000" w:rsidRDefault="00000000" w:rsidRPr="00000000" w14:paraId="00000303">
      <w:pPr>
        <w:rPr/>
      </w:pPr>
      <w:r w:rsidDel="00000000" w:rsidR="00000000" w:rsidRPr="00000000">
        <w:br w:type="page"/>
      </w:r>
      <w:r w:rsidDel="00000000" w:rsidR="00000000" w:rsidRPr="00000000">
        <w:rPr>
          <w:rtl w:val="0"/>
        </w:rPr>
      </w:r>
    </w:p>
    <w:p w:rsidR="00000000" w:rsidDel="00000000" w:rsidP="00000000" w:rsidRDefault="00000000" w:rsidRPr="00000000" w14:paraId="00000304">
      <w:pPr>
        <w:pStyle w:val="Heading1"/>
        <w:spacing w:after="160" w:before="360" w:lineRule="auto"/>
        <w:rPr/>
      </w:pPr>
      <w:r w:rsidDel="00000000" w:rsidR="00000000" w:rsidRPr="00000000">
        <w:rPr>
          <w:rFonts w:ascii="Arial" w:cs="Arial" w:eastAsia="Arial" w:hAnsi="Arial"/>
          <w:b w:val="1"/>
          <w:bCs w:val="1"/>
          <w:i w:val="0"/>
          <w:iCs w:val="0"/>
          <w:color w:val="333333"/>
          <w:sz w:val="22"/>
          <w:szCs w:val="22"/>
          <w:rtl w:val="0"/>
        </w:rPr>
        <w:t xml:space="preserve">10. ROADMAP DE EXECUÇÃO</w:t>
      </w:r>
      <w:r w:rsidDel="00000000" w:rsidR="00000000" w:rsidRPr="00000000">
        <w:rPr>
          <w:rtl w:val="0"/>
        </w:rPr>
      </w:r>
    </w:p>
    <w:p w:rsidR="00000000" w:rsidDel="00000000" w:rsidP="00000000" w:rsidRDefault="00000000" w:rsidRPr="00000000" w14:paraId="00000305">
      <w:pPr>
        <w:pStyle w:val="Heading2"/>
        <w:spacing w:after="160" w:before="240" w:lineRule="auto"/>
        <w:rPr/>
      </w:pPr>
      <w:r w:rsidDel="00000000" w:rsidR="00000000" w:rsidRPr="00000000">
        <w:rPr>
          <w:rFonts w:ascii="Arial" w:cs="Arial" w:eastAsia="Arial" w:hAnsi="Arial"/>
          <w:b w:val="1"/>
          <w:bCs w:val="1"/>
          <w:i w:val="0"/>
          <w:iCs w:val="0"/>
          <w:color w:val="333333"/>
          <w:sz w:val="22"/>
          <w:szCs w:val="22"/>
          <w:rtl w:val="0"/>
        </w:rPr>
        <w:t xml:space="preserve">Fase 1 — MVP e Lançamento (Meses 1-3)</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Desenvolver plataforma com 15 modelos de texto + 3 de imagem</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Sistema de créditos, autenticação, pagamento (Stripe/Asaas)</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Landing page de alta conversão + blog com SEO</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Beta fechado com 200 usuários para validação e feedback</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Meta: 120 assinantes pagos, R$ 11.000 MRR</w:t>
      </w:r>
      <w:r w:rsidDel="00000000" w:rsidR="00000000" w:rsidRPr="00000000">
        <w:rPr>
          <w:rtl w:val="0"/>
        </w:rPr>
      </w:r>
    </w:p>
    <w:p w:rsidR="00000000" w:rsidDel="00000000" w:rsidP="00000000" w:rsidRDefault="00000000" w:rsidRPr="00000000" w14:paraId="0000030B">
      <w:pPr>
        <w:pStyle w:val="Heading2"/>
        <w:spacing w:after="160" w:before="240" w:lineRule="auto"/>
        <w:rPr/>
      </w:pPr>
      <w:r w:rsidDel="00000000" w:rsidR="00000000" w:rsidRPr="00000000">
        <w:rPr>
          <w:rFonts w:ascii="Arial" w:cs="Arial" w:eastAsia="Arial" w:hAnsi="Arial"/>
          <w:b w:val="1"/>
          <w:bCs w:val="1"/>
          <w:i w:val="0"/>
          <w:iCs w:val="0"/>
          <w:color w:val="333333"/>
          <w:sz w:val="22"/>
          <w:szCs w:val="22"/>
          <w:rtl w:val="0"/>
        </w:rPr>
        <w:t xml:space="preserve">Fase 2 — Crescimento (Meses 4-6)</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Expandir para 30+ modelos (incluindo áudio e código)</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App mobile (PWA ou React Native)</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Programa de afiliados e indicação</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Início de campanhas pagas (Google + Meta Ads)</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Meta: 580 assinantes pagos, R$ 54.000 MRR</w:t>
      </w:r>
      <w:r w:rsidDel="00000000" w:rsidR="00000000" w:rsidRPr="00000000">
        <w:rPr>
          <w:rtl w:val="0"/>
        </w:rPr>
      </w:r>
    </w:p>
    <w:p w:rsidR="00000000" w:rsidDel="00000000" w:rsidP="00000000" w:rsidRDefault="00000000" w:rsidRPr="00000000" w14:paraId="00000311">
      <w:pPr>
        <w:pStyle w:val="Heading2"/>
        <w:spacing w:after="160" w:before="240" w:lineRule="auto"/>
        <w:rPr/>
      </w:pPr>
      <w:r w:rsidDel="00000000" w:rsidR="00000000" w:rsidRPr="00000000">
        <w:rPr>
          <w:rFonts w:ascii="Arial" w:cs="Arial" w:eastAsia="Arial" w:hAnsi="Arial"/>
          <w:b w:val="1"/>
          <w:bCs w:val="1"/>
          <w:i w:val="0"/>
          <w:iCs w:val="0"/>
          <w:color w:val="333333"/>
          <w:sz w:val="22"/>
          <w:szCs w:val="22"/>
          <w:rtl w:val="0"/>
        </w:rPr>
        <w:t xml:space="preserve">Fase 3 — Escala (Meses 7-12)</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Lançar plano Team/Enterprise (R$ 299/mês por 5 seats)</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API própria para desenvolvedores</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Integrações (WhatsApp, Slack, Google Workspace)</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Self-hosting de modelos open-source para reduzir custo</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Meta: 2.230 assinantes pagos, R$ 207.000 MRR</w:t>
      </w:r>
      <w:r w:rsidDel="00000000" w:rsidR="00000000" w:rsidRPr="00000000">
        <w:rPr>
          <w:rtl w:val="0"/>
        </w:rPr>
      </w:r>
    </w:p>
    <w:p w:rsidR="00000000" w:rsidDel="00000000" w:rsidP="00000000" w:rsidRDefault="00000000" w:rsidRPr="00000000" w14:paraId="00000317">
      <w:pPr>
        <w:pStyle w:val="Heading2"/>
        <w:spacing w:after="160" w:before="240" w:lineRule="auto"/>
        <w:rPr/>
      </w:pPr>
      <w:r w:rsidDel="00000000" w:rsidR="00000000" w:rsidRPr="00000000">
        <w:rPr>
          <w:rFonts w:ascii="Arial" w:cs="Arial" w:eastAsia="Arial" w:hAnsi="Arial"/>
          <w:b w:val="1"/>
          <w:bCs w:val="1"/>
          <w:i w:val="0"/>
          <w:iCs w:val="0"/>
          <w:color w:val="333333"/>
          <w:sz w:val="22"/>
          <w:szCs w:val="22"/>
          <w:rtl w:val="0"/>
        </w:rPr>
        <w:t xml:space="preserve">Fase 4 — Expansão (Meses 13-24)</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Marketplace de templates e workflows de IA</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Expansão para LATAM (espanhol)</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Fine-tuning de modelos exclusivos para clientes enterprise</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Rodada Seed (R$ 3-5M) para acelerar crescimento</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Meta: 6.500 assinantes pagos, R$ 605.000 MRR, ARR &gt; R$ 7M</w:t>
      </w:r>
      <w:r w:rsidDel="00000000" w:rsidR="00000000" w:rsidRPr="00000000">
        <w:rPr>
          <w:rtl w:val="0"/>
        </w:rPr>
      </w:r>
    </w:p>
    <w:p w:rsidR="00000000" w:rsidDel="00000000" w:rsidP="00000000" w:rsidRDefault="00000000" w:rsidRPr="00000000" w14:paraId="0000031D">
      <w:pPr>
        <w:rPr/>
      </w:pPr>
      <w:r w:rsidDel="00000000" w:rsidR="00000000" w:rsidRPr="00000000">
        <w:br w:type="page"/>
      </w:r>
      <w:r w:rsidDel="00000000" w:rsidR="00000000" w:rsidRPr="00000000">
        <w:rPr>
          <w:rtl w:val="0"/>
        </w:rPr>
      </w:r>
    </w:p>
    <w:p w:rsidR="00000000" w:rsidDel="00000000" w:rsidP="00000000" w:rsidRDefault="00000000" w:rsidRPr="00000000" w14:paraId="0000031E">
      <w:pPr>
        <w:pStyle w:val="Heading1"/>
        <w:spacing w:after="160" w:before="360" w:lineRule="auto"/>
        <w:rPr/>
      </w:pPr>
      <w:r w:rsidDel="00000000" w:rsidR="00000000" w:rsidRPr="00000000">
        <w:rPr>
          <w:rFonts w:ascii="Arial" w:cs="Arial" w:eastAsia="Arial" w:hAnsi="Arial"/>
          <w:b w:val="1"/>
          <w:bCs w:val="1"/>
          <w:i w:val="0"/>
          <w:iCs w:val="0"/>
          <w:color w:val="333333"/>
          <w:sz w:val="22"/>
          <w:szCs w:val="22"/>
          <w:rtl w:val="0"/>
        </w:rPr>
        <w:t xml:space="preserve">11. CONCLUSÃO E RECOMENDAÇÃO</w:t>
      </w:r>
      <w:r w:rsidDel="00000000" w:rsidR="00000000" w:rsidRPr="00000000">
        <w:rPr>
          <w:rtl w:val="0"/>
        </w:rPr>
      </w:r>
    </w:p>
    <w:p w:rsidR="00000000" w:rsidDel="00000000" w:rsidP="00000000" w:rsidRDefault="00000000" w:rsidRPr="00000000" w14:paraId="0000031F">
      <w:pPr>
        <w:spacing w:after="120" w:lineRule="auto"/>
        <w:jc w:val="both"/>
        <w:rPr/>
      </w:pPr>
      <w:r w:rsidDel="00000000" w:rsidR="00000000" w:rsidRPr="00000000">
        <w:rPr>
          <w:rFonts w:ascii="Arial" w:cs="Arial" w:eastAsia="Arial" w:hAnsi="Arial"/>
          <w:b w:val="0"/>
          <w:bCs w:val="0"/>
          <w:i w:val="0"/>
          <w:iCs w:val="0"/>
          <w:color w:val="333333"/>
          <w:sz w:val="22"/>
          <w:szCs w:val="22"/>
          <w:rtl w:val="0"/>
        </w:rPr>
        <w:t xml:space="preserve">O modelo de negócio de plataforma agregadora de IA multi-modelo a R$ 99/mês é economicamente viável e apresenta fundamentos financeiros sólidos. Os três pilares que sustentam a viabilidade são:</w:t>
      </w:r>
      <w:r w:rsidDel="00000000" w:rsidR="00000000" w:rsidRPr="00000000">
        <w:rPr>
          <w:rtl w:val="0"/>
        </w:rPr>
      </w:r>
    </w:p>
    <w:p w:rsidR="00000000" w:rsidDel="00000000" w:rsidP="00000000" w:rsidRDefault="00000000" w:rsidRPr="00000000" w14:paraId="00000320">
      <w:pPr>
        <w:spacing w:after="80" w:lineRule="auto"/>
        <w:rPr/>
      </w:pP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Arbitragem de custos: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diferença de custo de até 270x entre modelos premium e budget cria espaço amplo para margens. O sistema de créditos direciona naturalmente 70%+ do uso para modelos de alta margem.</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Subsidio cruzado entre perfis de uso: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70% dos usuários consomem apenas 25% do orçamento, gerando custo real de R$ 4-12/mês contra R$ 99 cobrados. Os 5% de heavy users (custo de R$ 32/mês) são subsidiados pela maioria.</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Deflação de custos a favor da plataforma: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Com preços de API caindo ~10x ao ano, as margens brutas melhoram naturalmente sem necessidade de aumentar o preço da assinatura. A margem bruta deve convergir para 85%+ até 2027.</w:t>
      </w:r>
      <w:r w:rsidDel="00000000" w:rsidR="00000000" w:rsidRPr="00000000">
        <w:rPr>
          <w:rtl w:val="0"/>
        </w:rPr>
      </w:r>
    </w:p>
    <w:p w:rsidR="00000000" w:rsidDel="00000000" w:rsidP="00000000" w:rsidRDefault="00000000" w:rsidRPr="00000000" w14:paraId="00000324">
      <w:pPr>
        <w:spacing w:after="80" w:lineRule="auto"/>
        <w:rPr/>
      </w:pPr>
      <w:r w:rsidDel="00000000" w:rsidR="00000000" w:rsidRPr="00000000">
        <w:rPr>
          <w:rtl w:val="0"/>
        </w:rPr>
      </w:r>
    </w:p>
    <w:p w:rsidR="00000000" w:rsidDel="00000000" w:rsidP="00000000" w:rsidRDefault="00000000" w:rsidRPr="00000000" w14:paraId="00000325">
      <w:pPr>
        <w:spacing w:after="120" w:lineRule="auto"/>
        <w:jc w:val="both"/>
        <w:rPr/>
      </w:pPr>
      <w:r w:rsidDel="00000000" w:rsidR="00000000" w:rsidRPr="00000000">
        <w:rPr>
          <w:rFonts w:ascii="Arial" w:cs="Arial" w:eastAsia="Arial" w:hAnsi="Arial"/>
          <w:b w:val="1"/>
          <w:bCs w:val="1"/>
          <w:i w:val="0"/>
          <w:iCs w:val="0"/>
          <w:color w:val="1b4f72"/>
          <w:sz w:val="22"/>
          <w:szCs w:val="22"/>
          <w:rtl w:val="0"/>
        </w:rPr>
        <w:t xml:space="preserve">Com investimento inicial de R$ 180.000, o negócio atinge breakeven no mês 5-6, lucro acumulado de R$ 251.000 no primeiro ano, e margem EBITDA superior a 50% com 5.000 assinantes. O ratio LTV:CAC de 17x indica eficiência excepcional de aquisição e retenção.</w:t>
      </w:r>
      <w:r w:rsidDel="00000000" w:rsidR="00000000" w:rsidRPr="00000000">
        <w:rPr>
          <w:rtl w:val="0"/>
        </w:rPr>
      </w:r>
    </w:p>
    <w:p w:rsidR="00000000" w:rsidDel="00000000" w:rsidP="00000000" w:rsidRDefault="00000000" w:rsidRPr="00000000" w14:paraId="00000326">
      <w:pPr>
        <w:spacing w:after="80" w:lineRule="auto"/>
        <w:rPr/>
      </w:pPr>
      <w:r w:rsidDel="00000000" w:rsidR="00000000" w:rsidRPr="00000000">
        <w:rPr>
          <w:rtl w:val="0"/>
        </w:rPr>
      </w:r>
    </w:p>
    <w:p w:rsidR="00000000" w:rsidDel="00000000" w:rsidP="00000000" w:rsidRDefault="00000000" w:rsidRPr="00000000" w14:paraId="00000327">
      <w:pPr>
        <w:pBdr>
          <w:bottom w:color="1b4f72" w:space="1" w:sz="4" w:val="single"/>
        </w:pBdr>
        <w:spacing w:after="200" w:before="200" w:lineRule="auto"/>
        <w:rPr/>
      </w:pPr>
      <w:r w:rsidDel="00000000" w:rsidR="00000000" w:rsidRPr="00000000">
        <w:rPr>
          <w:rtl w:val="0"/>
        </w:rPr>
      </w:r>
    </w:p>
    <w:p w:rsidR="00000000" w:rsidDel="00000000" w:rsidP="00000000" w:rsidRDefault="00000000" w:rsidRPr="00000000" w14:paraId="00000328">
      <w:pPr>
        <w:spacing w:after="120" w:lineRule="auto"/>
        <w:jc w:val="both"/>
        <w:rPr/>
      </w:pPr>
      <w:r w:rsidDel="00000000" w:rsidR="00000000" w:rsidRPr="00000000">
        <w:rPr>
          <w:rFonts w:ascii="Arial" w:cs="Arial" w:eastAsia="Arial" w:hAnsi="Arial"/>
          <w:b w:val="0"/>
          <w:bCs w:val="0"/>
          <w:i w:val="1"/>
          <w:iCs w:val="1"/>
          <w:color w:val="7f8c8d"/>
          <w:sz w:val="18"/>
          <w:szCs w:val="18"/>
          <w:rtl w:val="0"/>
        </w:rPr>
        <w:t xml:space="preserve">Este plano de negócio foi elaborado com base em dados reais de mercado de março de 2026, incluindo preços de API dos principais provedores, benchmarks de unit economics de plataformas comparáveis (Poe, Inner AI, Magai, OpenRouter, TypingMind), e projeções conservadoras de crescimento. Todos os valores em reais (BRL) com câmbio de referência US$1 = R$6,00.</w:t>
      </w:r>
      <w:r w:rsidDel="00000000" w:rsidR="00000000" w:rsidRPr="00000000">
        <w:rPr>
          <w:rtl w:val="0"/>
        </w:rPr>
      </w:r>
    </w:p>
    <w:sectPr>
      <w:headerReference r:id="rId6" w:type="default"/>
      <w:footerReference r:id="rId7" w:type="default"/>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jc w:val="center"/>
      <w:rPr/>
    </w:pPr>
    <w:r w:rsidDel="00000000" w:rsidR="00000000" w:rsidRPr="00000000">
      <w:rPr>
        <w:rFonts w:ascii="Arial" w:cs="Arial" w:eastAsia="Arial" w:hAnsi="Arial"/>
        <w:b w:val="0"/>
        <w:bCs w:val="0"/>
        <w:i w:val="0"/>
        <w:iCs w:val="0"/>
        <w:color w:val="999999"/>
        <w:sz w:val="16"/>
        <w:szCs w:val="16"/>
        <w:rtl w:val="0"/>
      </w:rPr>
      <w:t xml:space="preserve">Confidencial | Página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color w:val="999999"/>
        <w:sz w:val="16"/>
        <w:szCs w:val="16"/>
        <w:rtl w:val="0"/>
      </w:rPr>
      <w:t xml:space="preserve"> de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jc w:val="right"/>
      <w:rPr/>
    </w:pPr>
    <w:r w:rsidDel="00000000" w:rsidR="00000000" w:rsidRPr="00000000">
      <w:rPr>
        <w:rFonts w:ascii="Arial" w:cs="Arial" w:eastAsia="Arial" w:hAnsi="Arial"/>
        <w:b w:val="0"/>
        <w:bCs w:val="0"/>
        <w:i w:val="0"/>
        <w:iCs w:val="0"/>
        <w:color w:val="999999"/>
        <w:sz w:val="16"/>
        <w:szCs w:val="16"/>
        <w:rtl w:val="0"/>
      </w:rPr>
      <w:t xml:space="preserve">Plano de Negócio — Plataforma Agregadora de IA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86c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