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B220" w14:textId="77777777" w:rsidR="00133ADB" w:rsidRPr="00A81E05" w:rsidRDefault="00000000" w:rsidP="00A7326A">
      <w:pPr>
        <w:pStyle w:val="Title"/>
        <w:spacing w:after="100"/>
        <w:jc w:val="center"/>
        <w:rPr>
          <w:lang w:val="en-US"/>
        </w:rPr>
      </w:pPr>
      <w:r w:rsidRPr="00A81E05">
        <w:rPr>
          <w:lang w:val="en-US"/>
        </w:rPr>
        <w:t>Technical Documentation</w:t>
      </w:r>
    </w:p>
    <w:p w14:paraId="0A727468" w14:textId="77777777" w:rsidR="00133ADB" w:rsidRPr="00A81E05" w:rsidRDefault="00000000" w:rsidP="00A7326A">
      <w:pPr>
        <w:pStyle w:val="Heading1"/>
        <w:spacing w:after="100"/>
        <w:rPr>
          <w:lang w:val="en-US"/>
        </w:rPr>
      </w:pPr>
      <w:bookmarkStart w:id="0" w:name="project-structure"/>
      <w:r w:rsidRPr="00A81E05">
        <w:rPr>
          <w:lang w:val="en-US"/>
        </w:rPr>
        <w:t>Project Structure</w:t>
      </w:r>
    </w:p>
    <w:p w14:paraId="63E87A25" w14:textId="77777777" w:rsidR="00133ADB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>The project is organized as a small monorepo with 3 main packages, each owning a separated part of the workflow.</w:t>
      </w:r>
    </w:p>
    <w:p w14:paraId="12287B0A" w14:textId="3866BF8E" w:rsidR="00820CF0" w:rsidRPr="00A81E05" w:rsidRDefault="00820CF0" w:rsidP="00A7326A">
      <w:pPr>
        <w:spacing w:after="100"/>
        <w:rPr>
          <w:lang w:val="en-US"/>
        </w:rPr>
      </w:pPr>
      <w:r>
        <w:rPr>
          <w:noProof/>
        </w:rPr>
        <w:drawing>
          <wp:inline distT="0" distB="0" distL="0" distR="0" wp14:anchorId="58CF69F9" wp14:editId="4554AACC">
            <wp:extent cx="2863970" cy="7364095"/>
            <wp:effectExtent l="0" t="0" r="0" b="0"/>
            <wp:docPr id="135115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50489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111" cy="74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B867" w14:textId="7AD182C3" w:rsidR="00133ADB" w:rsidRPr="00A81E05" w:rsidRDefault="00000000" w:rsidP="00A7326A">
      <w:pPr>
        <w:numPr>
          <w:ilvl w:val="0"/>
          <w:numId w:val="4"/>
        </w:numPr>
        <w:spacing w:after="100"/>
        <w:rPr>
          <w:lang w:val="en-US"/>
        </w:rPr>
      </w:pPr>
      <w:r w:rsidRPr="00F31128">
        <w:rPr>
          <w:b/>
          <w:bCs/>
          <w:color w:val="E36C0A" w:themeColor="accent6" w:themeShade="BF"/>
          <w:lang w:val="en-US"/>
        </w:rPr>
        <w:lastRenderedPageBreak/>
        <w:t>core</w:t>
      </w:r>
      <w:r w:rsidRPr="00A81E05">
        <w:rPr>
          <w:lang w:val="en-US"/>
        </w:rPr>
        <w:t xml:space="preserve"> - Shared parsing and diagram</w:t>
      </w:r>
      <w:r w:rsidR="005A633C">
        <w:rPr>
          <w:lang w:val="en-US"/>
        </w:rPr>
        <w:t xml:space="preserve"> manipulation and </w:t>
      </w:r>
      <w:r w:rsidRPr="00A81E05">
        <w:rPr>
          <w:lang w:val="en-US"/>
        </w:rPr>
        <w:t>building logic. This is where React components are statically analyzed and transformed into the internal State Diagram model</w:t>
      </w:r>
      <w:r w:rsidR="005A633C">
        <w:rPr>
          <w:lang w:val="en-US"/>
        </w:rPr>
        <w:t xml:space="preserve"> representation</w:t>
      </w:r>
      <w:r w:rsidRPr="00A81E05">
        <w:rPr>
          <w:lang w:val="en-US"/>
        </w:rPr>
        <w:t>.</w:t>
      </w:r>
    </w:p>
    <w:p w14:paraId="458934E3" w14:textId="77777777" w:rsidR="00133ADB" w:rsidRPr="00A81E05" w:rsidRDefault="00000000" w:rsidP="00A7326A">
      <w:pPr>
        <w:numPr>
          <w:ilvl w:val="0"/>
          <w:numId w:val="4"/>
        </w:numPr>
        <w:spacing w:after="100"/>
        <w:rPr>
          <w:lang w:val="en-US"/>
        </w:rPr>
      </w:pPr>
      <w:r w:rsidRPr="00F31128">
        <w:rPr>
          <w:b/>
          <w:bCs/>
          <w:color w:val="00B050"/>
          <w:lang w:val="en-US"/>
        </w:rPr>
        <w:t>vscode-extension</w:t>
      </w:r>
      <w:r w:rsidRPr="00A81E05">
        <w:rPr>
          <w:lang w:val="en-US"/>
        </w:rPr>
        <w:t xml:space="preserve"> - Extension host code. It registers commands, owns the cache, drives refreshes, exposes AI tools, and coordinates communication between VS Code and the webview.</w:t>
      </w:r>
    </w:p>
    <w:p w14:paraId="3BBED0C4" w14:textId="13A71F55" w:rsidR="00133ADB" w:rsidRPr="00A81E05" w:rsidRDefault="00000000" w:rsidP="00A7326A">
      <w:pPr>
        <w:numPr>
          <w:ilvl w:val="0"/>
          <w:numId w:val="4"/>
        </w:numPr>
        <w:spacing w:after="100"/>
        <w:rPr>
          <w:lang w:val="en-US"/>
        </w:rPr>
      </w:pPr>
      <w:r w:rsidRPr="00F31128">
        <w:rPr>
          <w:b/>
          <w:bCs/>
          <w:color w:val="00B0F0"/>
          <w:lang w:val="en-US"/>
        </w:rPr>
        <w:t>webview-ui</w:t>
      </w:r>
      <w:r w:rsidRPr="00A81E05">
        <w:rPr>
          <w:lang w:val="en-US"/>
        </w:rPr>
        <w:t xml:space="preserve"> - React-based UI rendered inside the Component State panel. It computes diagram layout and visualizes the result, provides the details panel, generates diagram screenshots on demand</w:t>
      </w:r>
      <w:r w:rsidR="005469F8">
        <w:rPr>
          <w:lang w:val="en-US"/>
        </w:rPr>
        <w:t xml:space="preserve"> etc.</w:t>
      </w:r>
    </w:p>
    <w:p w14:paraId="225BC30D" w14:textId="45F6CF4E" w:rsidR="00133ADB" w:rsidRDefault="005469F8" w:rsidP="00A7326A">
      <w:pPr>
        <w:spacing w:after="100"/>
        <w:rPr>
          <w:lang w:val="en-US"/>
        </w:rPr>
      </w:pPr>
      <w:r>
        <w:rPr>
          <w:lang w:val="en-US"/>
        </w:rPr>
        <w:t xml:space="preserve">In a web development terms, the </w:t>
      </w:r>
      <w:r w:rsidR="00934CDE" w:rsidRPr="00F31128">
        <w:rPr>
          <w:b/>
          <w:bCs/>
          <w:color w:val="E36C0A" w:themeColor="accent6" w:themeShade="BF"/>
          <w:lang w:val="en-US"/>
        </w:rPr>
        <w:t>core</w:t>
      </w:r>
      <w:r w:rsidR="00934CDE" w:rsidRPr="00A81E05">
        <w:rPr>
          <w:lang w:val="en-US"/>
        </w:rPr>
        <w:t xml:space="preserve"> </w:t>
      </w:r>
      <w:r>
        <w:rPr>
          <w:lang w:val="en-US"/>
        </w:rPr>
        <w:t xml:space="preserve">can be </w:t>
      </w:r>
      <w:r w:rsidR="009915D7">
        <w:rPr>
          <w:lang w:val="en-US"/>
        </w:rPr>
        <w:t>thought</w:t>
      </w:r>
      <w:r>
        <w:rPr>
          <w:lang w:val="en-US"/>
        </w:rPr>
        <w:t xml:space="preserve"> of as Backend, the </w:t>
      </w:r>
      <w:r w:rsidR="00934CDE" w:rsidRPr="00F31128">
        <w:rPr>
          <w:b/>
          <w:bCs/>
          <w:color w:val="00B050"/>
          <w:lang w:val="en-US"/>
        </w:rPr>
        <w:t>vscode-extension</w:t>
      </w:r>
      <w:r w:rsidR="00934CDE" w:rsidRPr="00A81E05">
        <w:rPr>
          <w:lang w:val="en-US"/>
        </w:rPr>
        <w:t xml:space="preserve"> </w:t>
      </w:r>
      <w:r w:rsidR="000F3914">
        <w:rPr>
          <w:lang w:val="en-US"/>
        </w:rPr>
        <w:t xml:space="preserve">as some sort of Middleware/Executor and </w:t>
      </w:r>
      <w:r w:rsidR="00934CDE" w:rsidRPr="00F31128">
        <w:rPr>
          <w:b/>
          <w:bCs/>
          <w:color w:val="00B0F0"/>
          <w:lang w:val="en-US"/>
        </w:rPr>
        <w:t>webview-ui</w:t>
      </w:r>
      <w:r w:rsidR="00934CDE" w:rsidRPr="00A81E05">
        <w:rPr>
          <w:lang w:val="en-US"/>
        </w:rPr>
        <w:t xml:space="preserve"> </w:t>
      </w:r>
      <w:r w:rsidR="000F3914">
        <w:rPr>
          <w:lang w:val="en-US"/>
        </w:rPr>
        <w:t>as Fronten</w:t>
      </w:r>
      <w:r w:rsidR="00934CDE">
        <w:rPr>
          <w:lang w:val="en-US"/>
        </w:rPr>
        <w:t>d</w:t>
      </w:r>
      <w:r w:rsidR="000F3914">
        <w:rPr>
          <w:lang w:val="en-US"/>
        </w:rPr>
        <w:t>.</w:t>
      </w:r>
    </w:p>
    <w:p w14:paraId="174C077D" w14:textId="77777777" w:rsidR="00820CF0" w:rsidRDefault="00820CF0" w:rsidP="00820CF0">
      <w:pPr>
        <w:rPr>
          <w:lang w:val="en-US"/>
        </w:rPr>
      </w:pPr>
      <w:r>
        <w:rPr>
          <w:lang w:val="en-US"/>
        </w:rPr>
        <w:t>The extension is implemented with Typescript most prominently utilizing the following technologies:</w:t>
      </w:r>
    </w:p>
    <w:p w14:paraId="5AC80AF8" w14:textId="77777777" w:rsidR="00820CF0" w:rsidRDefault="00820CF0" w:rsidP="00820CF0">
      <w:pPr>
        <w:pStyle w:val="ListParagraph"/>
        <w:numPr>
          <w:ilvl w:val="0"/>
          <w:numId w:val="19"/>
        </w:numPr>
        <w:rPr>
          <w:lang w:val="en-US"/>
        </w:rPr>
      </w:pPr>
      <w:r w:rsidRPr="003C3C99">
        <w:rPr>
          <w:b/>
          <w:bCs/>
          <w:lang w:val="en-US"/>
        </w:rPr>
        <w:t>ts-morph</w:t>
      </w:r>
      <w:r>
        <w:rPr>
          <w:lang w:val="en-US"/>
        </w:rPr>
        <w:t xml:space="preserve"> – For parsing the TS/JS representation of the component.</w:t>
      </w:r>
    </w:p>
    <w:p w14:paraId="4759ADA6" w14:textId="77777777" w:rsidR="00820CF0" w:rsidRDefault="00820CF0" w:rsidP="00820CF0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b/>
          <w:bCs/>
          <w:lang w:val="en-US"/>
        </w:rPr>
        <w:t xml:space="preserve">React </w:t>
      </w:r>
      <w:r>
        <w:rPr>
          <w:lang w:val="en-US"/>
        </w:rPr>
        <w:t>– The main framework besides the VS Code API.</w:t>
      </w:r>
    </w:p>
    <w:p w14:paraId="5667A62D" w14:textId="77777777" w:rsidR="00820CF0" w:rsidRDefault="00820CF0" w:rsidP="00820CF0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b/>
          <w:bCs/>
          <w:lang w:val="en-US"/>
        </w:rPr>
        <w:t xml:space="preserve">ReactFlow </w:t>
      </w:r>
      <w:r>
        <w:rPr>
          <w:lang w:val="en-US"/>
        </w:rPr>
        <w:t>– For rendering the diagram.</w:t>
      </w:r>
    </w:p>
    <w:p w14:paraId="615EE343" w14:textId="77777777" w:rsidR="00820CF0" w:rsidRDefault="00820CF0" w:rsidP="00820CF0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b/>
          <w:bCs/>
          <w:lang w:val="en-US"/>
        </w:rPr>
        <w:t xml:space="preserve">Shadcn </w:t>
      </w:r>
      <w:r>
        <w:rPr>
          <w:lang w:val="en-US"/>
        </w:rPr>
        <w:t>– Provide customizable lightweight components.</w:t>
      </w:r>
    </w:p>
    <w:p w14:paraId="59B77DF4" w14:textId="6F96089B" w:rsidR="00820CF0" w:rsidRPr="00F31128" w:rsidRDefault="00820CF0" w:rsidP="00F31128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b/>
          <w:bCs/>
          <w:lang w:val="en-US"/>
        </w:rPr>
        <w:t xml:space="preserve">Tailwind </w:t>
      </w:r>
      <w:r>
        <w:rPr>
          <w:lang w:val="en-US"/>
        </w:rPr>
        <w:t>– For styling.</w:t>
      </w:r>
    </w:p>
    <w:p w14:paraId="35568704" w14:textId="69D509A2" w:rsidR="00133ADB" w:rsidRPr="00A81E05" w:rsidRDefault="00605632" w:rsidP="00A7326A">
      <w:pPr>
        <w:pStyle w:val="Heading2"/>
        <w:spacing w:after="100"/>
        <w:rPr>
          <w:lang w:val="en-US"/>
        </w:rPr>
      </w:pPr>
      <w:bookmarkStart w:id="1" w:name="high-level-data-flow"/>
      <w:r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 wp14:anchorId="32ACCB0B" wp14:editId="1F376839">
            <wp:simplePos x="0" y="0"/>
            <wp:positionH relativeFrom="column">
              <wp:posOffset>-271780</wp:posOffset>
            </wp:positionH>
            <wp:positionV relativeFrom="paragraph">
              <wp:posOffset>328295</wp:posOffset>
            </wp:positionV>
            <wp:extent cx="6721475" cy="3251835"/>
            <wp:effectExtent l="0" t="0" r="0" b="0"/>
            <wp:wrapSquare wrapText="bothSides"/>
            <wp:docPr id="1729510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47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1E05">
        <w:rPr>
          <w:lang w:val="en-US"/>
        </w:rPr>
        <w:t>High-level data flow</w:t>
      </w:r>
    </w:p>
    <w:p w14:paraId="17C7C195" w14:textId="40B5ED04" w:rsidR="00A7326A" w:rsidRPr="00A81E05" w:rsidRDefault="00A7326A" w:rsidP="00A7326A">
      <w:pPr>
        <w:rPr>
          <w:lang w:val="en-US"/>
        </w:rPr>
      </w:pPr>
    </w:p>
    <w:p w14:paraId="6740B097" w14:textId="5120C8D3" w:rsidR="00133ADB" w:rsidRPr="00A81E05" w:rsidRDefault="00DB5EB9" w:rsidP="00A7326A">
      <w:pPr>
        <w:pStyle w:val="Heading2"/>
        <w:spacing w:after="100"/>
        <w:rPr>
          <w:lang w:val="en-US"/>
        </w:rPr>
      </w:pPr>
      <w:bookmarkStart w:id="2" w:name="why-the-cache-matters"/>
      <w:bookmarkEnd w:id="1"/>
      <w:r>
        <w:rPr>
          <w:lang w:val="en-US"/>
        </w:rPr>
        <w:t>The cache as the single source of truth</w:t>
      </w:r>
    </w:p>
    <w:p w14:paraId="37C39029" w14:textId="77777777" w:rsidR="00133ADB" w:rsidRPr="00A81E05" w:rsidRDefault="00000000" w:rsidP="00A7326A">
      <w:pPr>
        <w:spacing w:after="100"/>
        <w:rPr>
          <w:lang w:val="en-US"/>
        </w:rPr>
      </w:pPr>
      <w:r w:rsidRPr="00934CDE">
        <w:rPr>
          <w:i/>
          <w:iCs/>
          <w:lang w:val="en-US"/>
        </w:rPr>
        <w:t>componentStateCache</w:t>
      </w:r>
      <w:r w:rsidRPr="00A81E05">
        <w:rPr>
          <w:lang w:val="en-US"/>
        </w:rPr>
        <w:t xml:space="preserve"> is the central integration point of the whole feature.</w:t>
      </w:r>
    </w:p>
    <w:p w14:paraId="647E3FAC" w14:textId="77777777" w:rsidR="00133ADB" w:rsidRPr="00A81E05" w:rsidRDefault="00000000" w:rsidP="00A7326A">
      <w:pPr>
        <w:numPr>
          <w:ilvl w:val="0"/>
          <w:numId w:val="5"/>
        </w:numPr>
        <w:spacing w:after="100"/>
        <w:rPr>
          <w:lang w:val="en-US"/>
        </w:rPr>
      </w:pPr>
      <w:r w:rsidRPr="00A81E05">
        <w:rPr>
          <w:lang w:val="en-US"/>
        </w:rPr>
        <w:t xml:space="preserve">It stores the last parsed </w:t>
      </w:r>
      <w:r w:rsidRPr="00934CDE">
        <w:rPr>
          <w:i/>
          <w:iCs/>
          <w:lang w:val="en-US"/>
        </w:rPr>
        <w:t>StateDiagram</w:t>
      </w:r>
      <w:r w:rsidRPr="00A81E05">
        <w:rPr>
          <w:lang w:val="en-US"/>
        </w:rPr>
        <w:t xml:space="preserve"> per document.</w:t>
      </w:r>
    </w:p>
    <w:p w14:paraId="5A5D8DF6" w14:textId="77777777" w:rsidR="00133ADB" w:rsidRPr="00A81E05" w:rsidRDefault="00000000" w:rsidP="00A7326A">
      <w:pPr>
        <w:numPr>
          <w:ilvl w:val="0"/>
          <w:numId w:val="5"/>
        </w:numPr>
        <w:spacing w:after="100"/>
        <w:rPr>
          <w:lang w:val="en-US"/>
        </w:rPr>
      </w:pPr>
      <w:r w:rsidRPr="00A81E05">
        <w:rPr>
          <w:lang w:val="en-US"/>
        </w:rPr>
        <w:t>It remembers which document is currently considered active/relevant.</w:t>
      </w:r>
    </w:p>
    <w:p w14:paraId="521C0676" w14:textId="77777777" w:rsidR="00133ADB" w:rsidRPr="00A81E05" w:rsidRDefault="00000000" w:rsidP="00A7326A">
      <w:pPr>
        <w:numPr>
          <w:ilvl w:val="0"/>
          <w:numId w:val="5"/>
        </w:numPr>
        <w:spacing w:after="100"/>
        <w:rPr>
          <w:lang w:val="en-US"/>
        </w:rPr>
      </w:pPr>
      <w:r w:rsidRPr="00A81E05">
        <w:rPr>
          <w:lang w:val="en-US"/>
        </w:rPr>
        <w:t>It also stores the most recent diagram image, if one was generated.</w:t>
      </w:r>
    </w:p>
    <w:p w14:paraId="1830AC85" w14:textId="2939E6AB" w:rsidR="00133ADB" w:rsidRPr="00A81E05" w:rsidRDefault="00000000" w:rsidP="00A7326A">
      <w:pPr>
        <w:numPr>
          <w:ilvl w:val="0"/>
          <w:numId w:val="5"/>
        </w:numPr>
        <w:spacing w:after="100"/>
        <w:rPr>
          <w:lang w:val="en-US"/>
        </w:rPr>
      </w:pPr>
      <w:r w:rsidRPr="00A81E05">
        <w:rPr>
          <w:lang w:val="en-US"/>
        </w:rPr>
        <w:t>Both the panel and the AI tooling consume data from the same cache, which keeps the diagram representation consistent across the extension.</w:t>
      </w:r>
    </w:p>
    <w:p w14:paraId="1E572104" w14:textId="77777777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lastRenderedPageBreak/>
        <w:t>This means the panel, the participant, and the tools are not separately parsing the file in unrelated ways. They converge on the same cached representation.</w:t>
      </w:r>
    </w:p>
    <w:p w14:paraId="0F9A60DC" w14:textId="77777777" w:rsidR="00133ADB" w:rsidRPr="00A81E05" w:rsidRDefault="00000000" w:rsidP="00A7326A">
      <w:pPr>
        <w:pStyle w:val="Heading2"/>
        <w:spacing w:after="100"/>
        <w:rPr>
          <w:lang w:val="en-US"/>
        </w:rPr>
      </w:pPr>
      <w:bookmarkStart w:id="3" w:name="operational-notes"/>
      <w:bookmarkEnd w:id="2"/>
      <w:r w:rsidRPr="00A81E05">
        <w:rPr>
          <w:lang w:val="en-US"/>
        </w:rPr>
        <w:t>Operational notes</w:t>
      </w:r>
    </w:p>
    <w:p w14:paraId="3082998F" w14:textId="77777777" w:rsidR="00133ADB" w:rsidRPr="00A81E05" w:rsidRDefault="00000000" w:rsidP="00A7326A">
      <w:pPr>
        <w:numPr>
          <w:ilvl w:val="0"/>
          <w:numId w:val="6"/>
        </w:numPr>
        <w:spacing w:after="100"/>
        <w:rPr>
          <w:lang w:val="en-US"/>
        </w:rPr>
      </w:pPr>
      <w:r w:rsidRPr="00A81E05">
        <w:rPr>
          <w:lang w:val="en-US"/>
        </w:rPr>
        <w:t xml:space="preserve">Opening </w:t>
      </w:r>
      <w:r w:rsidRPr="00A81E05">
        <w:rPr>
          <w:b/>
          <w:bCs/>
          <w:lang w:val="en-US"/>
        </w:rPr>
        <w:t>Component State Panel</w:t>
      </w:r>
      <w:r w:rsidRPr="00A81E05">
        <w:rPr>
          <w:lang w:val="en-US"/>
        </w:rPr>
        <w:t xml:space="preserve"> triggers parsing through the extension.</w:t>
      </w:r>
    </w:p>
    <w:p w14:paraId="1D49E149" w14:textId="77777777" w:rsidR="00133ADB" w:rsidRPr="00A81E05" w:rsidRDefault="00000000" w:rsidP="00A7326A">
      <w:pPr>
        <w:numPr>
          <w:ilvl w:val="0"/>
          <w:numId w:val="6"/>
        </w:numPr>
        <w:spacing w:after="100"/>
        <w:rPr>
          <w:lang w:val="en-US"/>
        </w:rPr>
      </w:pPr>
      <w:r w:rsidRPr="00A81E05">
        <w:rPr>
          <w:lang w:val="en-US"/>
        </w:rPr>
        <w:t>Saving the active document updates cache and refreshes panel view.</w:t>
      </w:r>
    </w:p>
    <w:p w14:paraId="36547B4C" w14:textId="77777777" w:rsidR="00133ADB" w:rsidRPr="00A81E05" w:rsidRDefault="00000000" w:rsidP="00A7326A">
      <w:pPr>
        <w:numPr>
          <w:ilvl w:val="0"/>
          <w:numId w:val="6"/>
        </w:numPr>
        <w:spacing w:after="100"/>
        <w:rPr>
          <w:lang w:val="en-US"/>
        </w:rPr>
      </w:pPr>
      <w:r w:rsidRPr="00A81E05">
        <w:rPr>
          <w:lang w:val="en-US"/>
        </w:rPr>
        <w:t>Changing relevant settings clears the cache so diagrams rebuild with new options.</w:t>
      </w:r>
    </w:p>
    <w:p w14:paraId="620ADAEA" w14:textId="77777777" w:rsidR="00133ADB" w:rsidRPr="00A81E05" w:rsidRDefault="00000000" w:rsidP="00A7326A">
      <w:pPr>
        <w:numPr>
          <w:ilvl w:val="0"/>
          <w:numId w:val="6"/>
        </w:numPr>
        <w:spacing w:after="100"/>
        <w:rPr>
          <w:lang w:val="en-US"/>
        </w:rPr>
      </w:pPr>
      <w:r w:rsidRPr="00A81E05">
        <w:rPr>
          <w:lang w:val="en-US"/>
        </w:rPr>
        <w:t>Layouting is applied after parsing and before final rendering in the webview path (using shared layout helpers).</w:t>
      </w:r>
    </w:p>
    <w:p w14:paraId="557D27B6" w14:textId="77777777" w:rsidR="00133ADB" w:rsidRPr="00A81E05" w:rsidRDefault="00000000" w:rsidP="00A7326A">
      <w:pPr>
        <w:numPr>
          <w:ilvl w:val="0"/>
          <w:numId w:val="6"/>
        </w:numPr>
        <w:spacing w:after="100"/>
        <w:rPr>
          <w:lang w:val="en-US"/>
        </w:rPr>
      </w:pPr>
      <w:r w:rsidRPr="00A81E05">
        <w:rPr>
          <w:lang w:val="en-US"/>
        </w:rPr>
        <w:t>Diagram image can be obtained in two ways:</w:t>
      </w:r>
    </w:p>
    <w:p w14:paraId="3D694FC1" w14:textId="130DBC40" w:rsidR="00133ADB" w:rsidRPr="00A81E05" w:rsidRDefault="003B2922" w:rsidP="00A7326A">
      <w:pPr>
        <w:numPr>
          <w:ilvl w:val="1"/>
          <w:numId w:val="7"/>
        </w:numPr>
        <w:spacing w:after="100"/>
        <w:rPr>
          <w:lang w:val="en-US"/>
        </w:rPr>
      </w:pPr>
      <w:r w:rsidRPr="003B2922">
        <w:rPr>
          <w:b/>
          <w:bCs/>
          <w:lang w:val="en-US"/>
        </w:rPr>
        <w:t>Request Current Diagram Image</w:t>
      </w:r>
      <w:r w:rsidRPr="00A81E05">
        <w:rPr>
          <w:lang w:val="en-US"/>
        </w:rPr>
        <w:t>: requestDiagramImage -&gt; webview capture -&gt; onDiagramImage -&gt; cache update -&gt; optional disk save.</w:t>
      </w:r>
      <w:r>
        <w:rPr>
          <w:lang w:val="en-US"/>
        </w:rPr>
        <w:br/>
        <w:t xml:space="preserve">The Chat participant or the AI tool requests it in a similar </w:t>
      </w:r>
      <w:r w:rsidR="003E1FAE">
        <w:rPr>
          <w:lang w:val="en-US"/>
        </w:rPr>
        <w:t>style</w:t>
      </w:r>
      <w:r>
        <w:rPr>
          <w:lang w:val="en-US"/>
        </w:rPr>
        <w:t>.</w:t>
      </w:r>
    </w:p>
    <w:p w14:paraId="0C256267" w14:textId="594A9366" w:rsidR="00133ADB" w:rsidRPr="00A81E05" w:rsidRDefault="008E798F" w:rsidP="00A7326A">
      <w:pPr>
        <w:numPr>
          <w:ilvl w:val="1"/>
          <w:numId w:val="7"/>
        </w:numPr>
        <w:spacing w:after="100"/>
        <w:rPr>
          <w:lang w:val="en-US"/>
        </w:rPr>
      </w:pPr>
      <w:r w:rsidRPr="008E798F">
        <w:rPr>
          <w:b/>
          <w:bCs/>
          <w:lang w:val="en-US"/>
        </w:rPr>
        <w:t>Inside the webview</w:t>
      </w:r>
      <w:r w:rsidRPr="00A81E05">
        <w:rPr>
          <w:lang w:val="en-US"/>
        </w:rPr>
        <w:t xml:space="preserve">: </w:t>
      </w:r>
      <w:r>
        <w:rPr>
          <w:lang w:val="en-US"/>
        </w:rPr>
        <w:t xml:space="preserve">User clicks the Screenshot, camera button -&gt; </w:t>
      </w:r>
      <w:r w:rsidR="00060AD9" w:rsidRPr="00A81E05">
        <w:rPr>
          <w:lang w:val="en-US"/>
        </w:rPr>
        <w:t>onDiagramImage -&gt; cache update -&gt; optional disk save.</w:t>
      </w:r>
    </w:p>
    <w:p w14:paraId="113CC13E" w14:textId="77777777" w:rsidR="00133ADB" w:rsidRPr="00A81E05" w:rsidRDefault="00000000" w:rsidP="00A7326A">
      <w:pPr>
        <w:pStyle w:val="Heading1"/>
        <w:spacing w:after="100"/>
        <w:rPr>
          <w:lang w:val="en-US"/>
        </w:rPr>
      </w:pPr>
      <w:bookmarkStart w:id="4" w:name="diagram-representation"/>
      <w:bookmarkEnd w:id="0"/>
      <w:bookmarkEnd w:id="3"/>
      <w:r w:rsidRPr="00A81E05">
        <w:rPr>
          <w:lang w:val="en-US"/>
        </w:rPr>
        <w:t>Diagram representation</w:t>
      </w:r>
    </w:p>
    <w:p w14:paraId="62CE275C" w14:textId="1947A7AF" w:rsidR="00133ADB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 xml:space="preserve">The central representation is </w:t>
      </w:r>
      <w:r w:rsidRPr="00DE2740">
        <w:rPr>
          <w:i/>
          <w:iCs/>
          <w:lang w:val="en-US"/>
        </w:rPr>
        <w:t>StateDiagram</w:t>
      </w:r>
      <w:r w:rsidR="00DE2740">
        <w:rPr>
          <w:i/>
          <w:iCs/>
          <w:lang w:val="en-US"/>
        </w:rPr>
        <w:t xml:space="preserve"> </w:t>
      </w:r>
      <w:r w:rsidR="00DE2740">
        <w:rPr>
          <w:lang w:val="en-US"/>
        </w:rPr>
        <w:t>(located in the code)</w:t>
      </w:r>
      <w:r w:rsidRPr="00A81E05">
        <w:rPr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E2740" w14:paraId="2CA037B2" w14:textId="77777777" w:rsidTr="00C125D1">
        <w:tc>
          <w:tcPr>
            <w:tcW w:w="9962" w:type="dxa"/>
            <w:shd w:val="clear" w:color="auto" w:fill="262626" w:themeFill="text1" w:themeFillTint="D9"/>
          </w:tcPr>
          <w:p w14:paraId="3D97E743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type CodePos = {</w:t>
            </w:r>
          </w:p>
          <w:p w14:paraId="078FBE8C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line: number;</w:t>
            </w:r>
          </w:p>
          <w:p w14:paraId="308DC618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col: number;</w:t>
            </w:r>
          </w:p>
          <w:p w14:paraId="49F55A43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};</w:t>
            </w:r>
          </w:p>
          <w:p w14:paraId="6494AA7C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365D315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type FunctionDeclarationKind = 'function' | 'arrow-function' | 'function-expression';</w:t>
            </w:r>
          </w:p>
          <w:p w14:paraId="303A855D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501B0173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type StateHookKind = string /*| 'useState'*/;</w:t>
            </w:r>
          </w:p>
          <w:p w14:paraId="3713694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7EB9993C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type Id = string /*| number*/;</w:t>
            </w:r>
          </w:p>
          <w:p w14:paraId="31387C99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5F10BF57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type MutationPattern = 'setter-call' | 'ref-current';</w:t>
            </w:r>
          </w:p>
          <w:p w14:paraId="20894A91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4DFE6DF9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interface StateDiagramComponent {</w:t>
            </w:r>
          </w:p>
          <w:p w14:paraId="34CDC65E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name: string;</w:t>
            </w:r>
          </w:p>
          <w:p w14:paraId="553FE6FA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pos: CodePos;</w:t>
            </w:r>
          </w:p>
          <w:p w14:paraId="0F8CF511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exportName: 'default';</w:t>
            </w:r>
          </w:p>
          <w:p w14:paraId="2DA2446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declarationKind: FunctionDeclarationKind;</w:t>
            </w:r>
          </w:p>
          <w:p w14:paraId="4526D1E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}</w:t>
            </w:r>
          </w:p>
          <w:p w14:paraId="7D4E498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3F67A10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interface StateVariable {</w:t>
            </w:r>
          </w:p>
          <w:p w14:paraId="059858A4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lastRenderedPageBreak/>
              <w:t>    id: Id;</w:t>
            </w:r>
          </w:p>
          <w:p w14:paraId="408D44AC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hook: StateHookKind;</w:t>
            </w:r>
          </w:p>
          <w:p w14:paraId="0690641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name: string;</w:t>
            </w:r>
          </w:p>
          <w:p w14:paraId="6C5B6AAA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setterName: string;</w:t>
            </w:r>
          </w:p>
          <w:p w14:paraId="0A17E61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mutPattern: MutationPattern;</w:t>
            </w:r>
          </w:p>
          <w:p w14:paraId="51E283E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initializerText?: string;</w:t>
            </w:r>
          </w:p>
          <w:p w14:paraId="79EA16D1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typeText?: string;</w:t>
            </w:r>
          </w:p>
          <w:p w14:paraId="247A4617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pos: CodePos;</w:t>
            </w:r>
          </w:p>
          <w:p w14:paraId="66B202F7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5628AC6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states?: StateUpdate[]; // This will be populated later with the updates related to all the states this variable can reach in all functions that mut it.</w:t>
            </w:r>
          </w:p>
          <w:p w14:paraId="716AA9C1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mutators?: StateMutatingFunction[]; // All the functions that mutate this state variable.</w:t>
            </w:r>
          </w:p>
          <w:p w14:paraId="23FF561D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}</w:t>
            </w:r>
          </w:p>
          <w:p w14:paraId="159759E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6A608B58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interface StateMutatingFunction { // A function that mutates a specific StateVariable.</w:t>
            </w:r>
          </w:p>
          <w:p w14:paraId="14CE910E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id: Id;</w:t>
            </w:r>
          </w:p>
          <w:p w14:paraId="539F70A5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name: string;</w:t>
            </w:r>
          </w:p>
          <w:p w14:paraId="26B14A6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 xml:space="preserve">    args?: string; </w:t>
            </w:r>
          </w:p>
          <w:p w14:paraId="7A7F15F2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pos: CodePos;</w:t>
            </w:r>
          </w:p>
          <w:p w14:paraId="7879D348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type: FunctionDeclarationKind;</w:t>
            </w:r>
          </w:p>
          <w:p w14:paraId="128F174D" w14:textId="77777777" w:rsidR="00787612" w:rsidRDefault="00787612" w:rsidP="00787612">
            <w:pPr>
              <w:spacing w:after="100"/>
              <w:rPr>
                <w:lang w:val="en-US"/>
              </w:rPr>
            </w:pPr>
          </w:p>
          <w:p w14:paraId="51D4CE68" w14:textId="02DF0FBD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nodes: StateGraphNode[]; // Ordered list of graph nodes (state updates and control</w:t>
            </w:r>
            <w:r w:rsidR="00896DB5">
              <w:rPr>
                <w:lang w:val="en-US"/>
              </w:rPr>
              <w:t xml:space="preserve"> </w:t>
            </w:r>
            <w:r w:rsidRPr="00787612">
              <w:rPr>
                <w:lang w:val="en-US"/>
              </w:rPr>
              <w:t>flow structure) in this function.</w:t>
            </w:r>
          </w:p>
          <w:p w14:paraId="6BFF576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transitions: StateTransition[]; // Directed edges connecting the graph nodes.</w:t>
            </w:r>
          </w:p>
          <w:p w14:paraId="3DC7F7C9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}</w:t>
            </w:r>
          </w:p>
          <w:p w14:paraId="3B79A1E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4443EFA2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 xml:space="preserve">export type StateUpdateKind = </w:t>
            </w:r>
          </w:p>
          <w:p w14:paraId="7D4CEAD8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'direct' |</w:t>
            </w:r>
          </w:p>
          <w:p w14:paraId="0ADA6E3D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'expression' |</w:t>
            </w:r>
          </w:p>
          <w:p w14:paraId="78C3C0BF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'updater';</w:t>
            </w:r>
          </w:p>
          <w:p w14:paraId="08C64E22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3AB033D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 xml:space="preserve">export type ControlFlowNodeKind = </w:t>
            </w:r>
          </w:p>
          <w:p w14:paraId="14C074A7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'entry' |</w:t>
            </w:r>
          </w:p>
          <w:p w14:paraId="3647E61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'decision' |</w:t>
            </w:r>
          </w:p>
          <w:p w14:paraId="7F52B567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'try-decision' |</w:t>
            </w:r>
          </w:p>
          <w:p w14:paraId="2306215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'switch-decision' |</w:t>
            </w:r>
          </w:p>
          <w:p w14:paraId="3D39AFE4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'loop-decision' |</w:t>
            </w:r>
          </w:p>
          <w:p w14:paraId="691D9AE3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'merge' |</w:t>
            </w:r>
          </w:p>
          <w:p w14:paraId="2FCBE73C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'exit' |</w:t>
            </w:r>
          </w:p>
          <w:p w14:paraId="3C72AA6F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lastRenderedPageBreak/>
              <w:t>    'throw';</w:t>
            </w:r>
          </w:p>
          <w:p w14:paraId="160142A9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49671B2B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 xml:space="preserve">export type StateGraphNodeType = </w:t>
            </w:r>
          </w:p>
          <w:p w14:paraId="138A2F4B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'state-update' |</w:t>
            </w:r>
          </w:p>
          <w:p w14:paraId="37450E9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'control-flow';</w:t>
            </w:r>
          </w:p>
          <w:p w14:paraId="6F4D6F2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08AD0847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type StateGraphNode = StateUpdate | ControlFlowNode;</w:t>
            </w:r>
          </w:p>
          <w:p w14:paraId="712343C3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70EB83FA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interface ControlFlowNode {</w:t>
            </w:r>
          </w:p>
          <w:p w14:paraId="1632FCA4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id: Id;</w:t>
            </w:r>
          </w:p>
          <w:p w14:paraId="3D12EBEE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nodeType: 'control-flow';</w:t>
            </w:r>
          </w:p>
          <w:p w14:paraId="19F1E6D3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kind: ControlFlowNodeKind;</w:t>
            </w:r>
          </w:p>
          <w:p w14:paraId="7030EC9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label?: string; // txt for decision nodes</w:t>
            </w:r>
          </w:p>
          <w:p w14:paraId="1FF04E32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pos: CodePos;</w:t>
            </w:r>
          </w:p>
          <w:p w14:paraId="60F48DA2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}</w:t>
            </w:r>
          </w:p>
          <w:p w14:paraId="20EA65E8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5B5437E4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interface StateUpdate {</w:t>
            </w:r>
          </w:p>
          <w:p w14:paraId="48F1120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id: Id;</w:t>
            </w:r>
          </w:p>
          <w:p w14:paraId="634D551B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nodeType: 'state-update';</w:t>
            </w:r>
          </w:p>
          <w:p w14:paraId="28C6E05A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stateVariableId: Id;</w:t>
            </w:r>
          </w:p>
          <w:p w14:paraId="7099939D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setterName: string;</w:t>
            </w:r>
          </w:p>
          <w:p w14:paraId="4EC0F3B5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mutPattern: MutationPattern;</w:t>
            </w:r>
          </w:p>
          <w:p w14:paraId="5B524264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kind: StateUpdateKind;</w:t>
            </w:r>
          </w:p>
          <w:p w14:paraId="7DC9D5C9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pos: CodePos;</w:t>
            </w:r>
          </w:p>
          <w:p w14:paraId="431B6998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label?: string; // expression txt</w:t>
            </w:r>
          </w:p>
          <w:p w14:paraId="0DAEC383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}</w:t>
            </w:r>
          </w:p>
          <w:p w14:paraId="048F438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071E115F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enum StateTransitionKind {</w:t>
            </w:r>
          </w:p>
          <w:p w14:paraId="278D2B0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Normal = 'normal',</w:t>
            </w:r>
          </w:p>
          <w:p w14:paraId="6DB76F65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Then = 'then',</w:t>
            </w:r>
          </w:p>
          <w:p w14:paraId="31397213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Else = 'else',</w:t>
            </w:r>
          </w:p>
          <w:p w14:paraId="03DA0A7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Case = 'case',</w:t>
            </w:r>
          </w:p>
          <w:p w14:paraId="5ED0164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Default = 'default',</w:t>
            </w:r>
          </w:p>
          <w:p w14:paraId="6FF276BB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Loop = 'loop',</w:t>
            </w:r>
          </w:p>
          <w:p w14:paraId="43C1C9D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Catch = 'catch',</w:t>
            </w:r>
          </w:p>
          <w:p w14:paraId="7C68F1C7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Finally = 'finally',</w:t>
            </w:r>
          </w:p>
          <w:p w14:paraId="611053BB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Return = 'return',</w:t>
            </w:r>
          </w:p>
          <w:p w14:paraId="4A691143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Throw = 'throw',</w:t>
            </w:r>
          </w:p>
          <w:p w14:paraId="50E7B9EB" w14:textId="3A8A05CF" w:rsid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}</w:t>
            </w:r>
          </w:p>
          <w:p w14:paraId="1221D89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64D44682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interface StateTransition {</w:t>
            </w:r>
          </w:p>
          <w:p w14:paraId="3EA1D6C6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id: Id;</w:t>
            </w:r>
          </w:p>
          <w:p w14:paraId="61B932D5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fromNodeId: Id;</w:t>
            </w:r>
          </w:p>
          <w:p w14:paraId="18E00B78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toNodeId: Id;</w:t>
            </w:r>
          </w:p>
          <w:p w14:paraId="6624B842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kind: StateTransitionKind;</w:t>
            </w:r>
          </w:p>
          <w:p w14:paraId="29BDA8A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label: string;</w:t>
            </w:r>
          </w:p>
          <w:p w14:paraId="6BFAC422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rawConditionText?: string;</w:t>
            </w:r>
          </w:p>
          <w:p w14:paraId="0E434D88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}</w:t>
            </w:r>
          </w:p>
          <w:p w14:paraId="47021394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</w:p>
          <w:p w14:paraId="35B5DEF2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export interface StateDiagram {</w:t>
            </w:r>
          </w:p>
          <w:p w14:paraId="1D36BD03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component?: StateDiagramComponent;</w:t>
            </w:r>
          </w:p>
          <w:p w14:paraId="57FDE06C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stateVariables: StateVariable[];</w:t>
            </w:r>
          </w:p>
          <w:p w14:paraId="41978240" w14:textId="77777777" w:rsidR="00787612" w:rsidRPr="00787612" w:rsidRDefault="00787612" w:rsidP="00787612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    source?: string; // Orig component source code or path to source file</w:t>
            </w:r>
          </w:p>
          <w:p w14:paraId="55D3779A" w14:textId="55E014CD" w:rsidR="00DE2740" w:rsidRDefault="00787612" w:rsidP="00A7326A">
            <w:pPr>
              <w:spacing w:after="100"/>
              <w:rPr>
                <w:lang w:val="en-US"/>
              </w:rPr>
            </w:pPr>
            <w:r w:rsidRPr="00787612">
              <w:rPr>
                <w:lang w:val="en-US"/>
              </w:rPr>
              <w:t>}</w:t>
            </w:r>
          </w:p>
        </w:tc>
      </w:tr>
    </w:tbl>
    <w:p w14:paraId="19C8EB56" w14:textId="77777777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lastRenderedPageBreak/>
        <w:t>At a high level, the structure is:</w:t>
      </w:r>
    </w:p>
    <w:p w14:paraId="4BF8FFD5" w14:textId="77777777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b/>
          <w:bCs/>
          <w:lang w:val="en-US"/>
        </w:rPr>
        <w:t>Component -&gt; StateVariables -&gt; Mutators -&gt; FlowGraph</w:t>
      </w:r>
    </w:p>
    <w:p w14:paraId="2A7B740F" w14:textId="77777777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>More concretely:</w:t>
      </w:r>
    </w:p>
    <w:p w14:paraId="5D202995" w14:textId="3DE07C40" w:rsidR="00133ADB" w:rsidRPr="00A81E05" w:rsidRDefault="00000000" w:rsidP="00A7326A">
      <w:pPr>
        <w:numPr>
          <w:ilvl w:val="0"/>
          <w:numId w:val="8"/>
        </w:numPr>
        <w:spacing w:after="100"/>
        <w:rPr>
          <w:lang w:val="en-US"/>
        </w:rPr>
      </w:pPr>
      <w:r w:rsidRPr="00A81E05">
        <w:rPr>
          <w:b/>
          <w:bCs/>
          <w:lang w:val="en-US"/>
        </w:rPr>
        <w:t>Component</w:t>
      </w:r>
      <w:r w:rsidRPr="00A81E05">
        <w:rPr>
          <w:lang w:val="en-US"/>
        </w:rPr>
        <w:t xml:space="preserve"> - Basic metadata about the detected default</w:t>
      </w:r>
      <w:r w:rsidR="0025698E">
        <w:rPr>
          <w:lang w:val="en-US"/>
        </w:rPr>
        <w:t xml:space="preserve"> </w:t>
      </w:r>
      <w:r w:rsidRPr="00A81E05">
        <w:rPr>
          <w:lang w:val="en-US"/>
        </w:rPr>
        <w:t>exported React component.</w:t>
      </w:r>
    </w:p>
    <w:p w14:paraId="35E81391" w14:textId="43F5A1E8" w:rsidR="00133ADB" w:rsidRPr="00A81E05" w:rsidRDefault="00000000" w:rsidP="00A7326A">
      <w:pPr>
        <w:numPr>
          <w:ilvl w:val="0"/>
          <w:numId w:val="8"/>
        </w:numPr>
        <w:spacing w:after="100"/>
        <w:rPr>
          <w:lang w:val="en-US"/>
        </w:rPr>
      </w:pPr>
      <w:r w:rsidRPr="00A81E05">
        <w:rPr>
          <w:b/>
          <w:bCs/>
          <w:lang w:val="en-US"/>
        </w:rPr>
        <w:t>StateVariables</w:t>
      </w:r>
      <w:r w:rsidRPr="00A81E05">
        <w:rPr>
          <w:lang w:val="en-US"/>
        </w:rPr>
        <w:t xml:space="preserve"> - Each tracked state</w:t>
      </w:r>
      <w:r w:rsidR="0025698E">
        <w:rPr>
          <w:lang w:val="en-US"/>
        </w:rPr>
        <w:t xml:space="preserve"> representation</w:t>
      </w:r>
      <w:r w:rsidRPr="00A81E05">
        <w:rPr>
          <w:lang w:val="en-US"/>
        </w:rPr>
        <w:t xml:space="preserve">, </w:t>
      </w:r>
      <w:r w:rsidR="00A11DD1">
        <w:rPr>
          <w:lang w:val="en-US"/>
        </w:rPr>
        <w:t>with</w:t>
      </w:r>
      <w:r w:rsidRPr="00A81E05">
        <w:rPr>
          <w:lang w:val="en-US"/>
        </w:rPr>
        <w:t xml:space="preserve"> its hook kind, name, initializer, mutation pattern, and source position.</w:t>
      </w:r>
    </w:p>
    <w:p w14:paraId="234384BC" w14:textId="72105058" w:rsidR="00133ADB" w:rsidRPr="00A81E05" w:rsidRDefault="00000000" w:rsidP="00A7326A">
      <w:pPr>
        <w:numPr>
          <w:ilvl w:val="0"/>
          <w:numId w:val="8"/>
        </w:numPr>
        <w:spacing w:after="100"/>
        <w:rPr>
          <w:lang w:val="en-US"/>
        </w:rPr>
      </w:pPr>
      <w:r w:rsidRPr="00A81E05">
        <w:rPr>
          <w:b/>
          <w:bCs/>
          <w:lang w:val="en-US"/>
        </w:rPr>
        <w:t>Mutators</w:t>
      </w:r>
      <w:r w:rsidRPr="00A81E05">
        <w:rPr>
          <w:lang w:val="en-US"/>
        </w:rPr>
        <w:t xml:space="preserve"> </w:t>
      </w:r>
      <w:r w:rsidR="00DB7B6C">
        <w:rPr>
          <w:lang w:val="en-US"/>
        </w:rPr>
        <w:t>–</w:t>
      </w:r>
      <w:r w:rsidRPr="00A81E05">
        <w:rPr>
          <w:lang w:val="en-US"/>
        </w:rPr>
        <w:t xml:space="preserve"> Functions</w:t>
      </w:r>
      <w:r w:rsidR="00DB7B6C">
        <w:rPr>
          <w:lang w:val="en-US"/>
        </w:rPr>
        <w:t>, arrow functions</w:t>
      </w:r>
      <w:r w:rsidRPr="00A81E05">
        <w:rPr>
          <w:lang w:val="en-US"/>
        </w:rPr>
        <w:t xml:space="preserve"> or scopes that mutate a given state variable.</w:t>
      </w:r>
    </w:p>
    <w:p w14:paraId="0F51DC12" w14:textId="10A52001" w:rsidR="00133ADB" w:rsidRPr="00A81E05" w:rsidRDefault="00000000" w:rsidP="00A7326A">
      <w:pPr>
        <w:numPr>
          <w:ilvl w:val="0"/>
          <w:numId w:val="8"/>
        </w:numPr>
        <w:spacing w:after="100"/>
        <w:rPr>
          <w:lang w:val="en-US"/>
        </w:rPr>
      </w:pPr>
      <w:r w:rsidRPr="00A81E05">
        <w:rPr>
          <w:b/>
          <w:bCs/>
          <w:lang w:val="en-US"/>
        </w:rPr>
        <w:t>FlowGraph</w:t>
      </w:r>
      <w:r w:rsidRPr="00A81E05">
        <w:rPr>
          <w:lang w:val="en-US"/>
        </w:rPr>
        <w:t xml:space="preserve"> - </w:t>
      </w:r>
      <w:r w:rsidR="0022004F">
        <w:rPr>
          <w:lang w:val="en-US"/>
        </w:rPr>
        <w:t>Directed</w:t>
      </w:r>
      <w:r w:rsidRPr="00A81E05">
        <w:rPr>
          <w:lang w:val="en-US"/>
        </w:rPr>
        <w:t xml:space="preserve"> graph</w:t>
      </w:r>
      <w:r w:rsidR="0022004F">
        <w:rPr>
          <w:lang w:val="en-US"/>
        </w:rPr>
        <w:t xml:space="preserve"> with</w:t>
      </w:r>
      <w:r w:rsidRPr="00A81E05">
        <w:rPr>
          <w:lang w:val="en-US"/>
        </w:rPr>
        <w:t xml:space="preserve"> nodes and transitions describing how updates happen through control flow.</w:t>
      </w:r>
      <w:bookmarkStart w:id="5" w:name="main-statediagram-shape"/>
      <w:r w:rsidR="0022004F">
        <w:rPr>
          <w:lang w:val="en-US"/>
        </w:rPr>
        <w:t xml:space="preserve"> The State flow diagram representation itself.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4981"/>
        <w:gridCol w:w="4981"/>
      </w:tblGrid>
      <w:tr w:rsidR="00133ADB" w:rsidRPr="00A81E05" w14:paraId="526463B3" w14:textId="77777777" w:rsidTr="00A73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0" w:type="dxa"/>
          </w:tcPr>
          <w:p w14:paraId="52744E1E" w14:textId="77777777" w:rsidR="00133ADB" w:rsidRPr="00A81E05" w:rsidRDefault="00000000" w:rsidP="00A7326A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>Part</w:t>
            </w:r>
          </w:p>
        </w:tc>
        <w:tc>
          <w:tcPr>
            <w:tcW w:w="3960" w:type="dxa"/>
          </w:tcPr>
          <w:p w14:paraId="52E5BBD9" w14:textId="77777777" w:rsidR="00133ADB" w:rsidRPr="00A81E05" w:rsidRDefault="00000000" w:rsidP="00A7326A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>Purpose</w:t>
            </w:r>
          </w:p>
        </w:tc>
      </w:tr>
      <w:tr w:rsidR="00133ADB" w:rsidRPr="00A81E05" w14:paraId="2D393BA6" w14:textId="77777777" w:rsidTr="00A7326A">
        <w:tc>
          <w:tcPr>
            <w:tcW w:w="3960" w:type="dxa"/>
          </w:tcPr>
          <w:p w14:paraId="7051AB22" w14:textId="77777777" w:rsidR="00133ADB" w:rsidRPr="007C3D21" w:rsidRDefault="00000000" w:rsidP="00A7326A">
            <w:pPr>
              <w:spacing w:after="100"/>
              <w:rPr>
                <w:i/>
                <w:iCs/>
                <w:lang w:val="en-US"/>
              </w:rPr>
            </w:pPr>
            <w:r w:rsidRPr="007C3D21">
              <w:rPr>
                <w:i/>
                <w:iCs/>
                <w:lang w:val="en-US"/>
              </w:rPr>
              <w:t>component</w:t>
            </w:r>
          </w:p>
        </w:tc>
        <w:tc>
          <w:tcPr>
            <w:tcW w:w="3960" w:type="dxa"/>
          </w:tcPr>
          <w:p w14:paraId="081F20C8" w14:textId="77777777" w:rsidR="00133ADB" w:rsidRPr="00A81E05" w:rsidRDefault="00000000" w:rsidP="00A7326A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>Identifies the resolved React component and its declaration metadata</w:t>
            </w:r>
          </w:p>
        </w:tc>
      </w:tr>
      <w:tr w:rsidR="00133ADB" w:rsidRPr="00A81E05" w14:paraId="7E375BA7" w14:textId="77777777" w:rsidTr="00A7326A">
        <w:tc>
          <w:tcPr>
            <w:tcW w:w="3960" w:type="dxa"/>
          </w:tcPr>
          <w:p w14:paraId="07B2227B" w14:textId="77777777" w:rsidR="00133ADB" w:rsidRPr="007C3D21" w:rsidRDefault="00000000" w:rsidP="00A7326A">
            <w:pPr>
              <w:spacing w:after="100"/>
              <w:rPr>
                <w:i/>
                <w:iCs/>
                <w:lang w:val="en-US"/>
              </w:rPr>
            </w:pPr>
            <w:r w:rsidRPr="007C3D21">
              <w:rPr>
                <w:i/>
                <w:iCs/>
                <w:lang w:val="en-US"/>
              </w:rPr>
              <w:t>stateVariables</w:t>
            </w:r>
          </w:p>
        </w:tc>
        <w:tc>
          <w:tcPr>
            <w:tcW w:w="3960" w:type="dxa"/>
          </w:tcPr>
          <w:p w14:paraId="57E16D9F" w14:textId="77777777" w:rsidR="00133ADB" w:rsidRPr="00A81E05" w:rsidRDefault="00000000" w:rsidP="00A7326A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>Main payload of the analysis; tracked state-like variables</w:t>
            </w:r>
          </w:p>
        </w:tc>
      </w:tr>
      <w:tr w:rsidR="00133ADB" w:rsidRPr="00A81E05" w14:paraId="041ED576" w14:textId="77777777" w:rsidTr="00A7326A">
        <w:tc>
          <w:tcPr>
            <w:tcW w:w="3960" w:type="dxa"/>
          </w:tcPr>
          <w:p w14:paraId="2CC40F47" w14:textId="77777777" w:rsidR="00133ADB" w:rsidRPr="007C3D21" w:rsidRDefault="00000000" w:rsidP="00A7326A">
            <w:pPr>
              <w:spacing w:after="100"/>
              <w:rPr>
                <w:i/>
                <w:iCs/>
                <w:lang w:val="en-US"/>
              </w:rPr>
            </w:pPr>
            <w:r w:rsidRPr="007C3D21">
              <w:rPr>
                <w:i/>
                <w:iCs/>
                <w:lang w:val="en-US"/>
              </w:rPr>
              <w:t>source</w:t>
            </w:r>
          </w:p>
        </w:tc>
        <w:tc>
          <w:tcPr>
            <w:tcW w:w="3960" w:type="dxa"/>
          </w:tcPr>
          <w:p w14:paraId="788AE923" w14:textId="77777777" w:rsidR="00133ADB" w:rsidRPr="00A81E05" w:rsidRDefault="00000000" w:rsidP="00A7326A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>Original input used to build the model</w:t>
            </w:r>
          </w:p>
        </w:tc>
      </w:tr>
    </w:tbl>
    <w:p w14:paraId="2DEFB927" w14:textId="1D755A99" w:rsidR="00133ADB" w:rsidRPr="00A81E05" w:rsidRDefault="00000000" w:rsidP="002B41BA">
      <w:pPr>
        <w:pStyle w:val="Heading2"/>
        <w:rPr>
          <w:lang w:val="en-US"/>
        </w:rPr>
      </w:pPr>
      <w:bookmarkStart w:id="6" w:name="statevariable"/>
      <w:bookmarkEnd w:id="5"/>
      <w:r w:rsidRPr="00A81E05">
        <w:rPr>
          <w:lang w:val="en-US"/>
        </w:rPr>
        <w:t>StateVariable</w:t>
      </w:r>
    </w:p>
    <w:p w14:paraId="609EEA3A" w14:textId="77777777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>Each state variable records:</w:t>
      </w:r>
    </w:p>
    <w:p w14:paraId="4B8CA3D6" w14:textId="77777777" w:rsidR="00133ADB" w:rsidRPr="00A81E05" w:rsidRDefault="00000000" w:rsidP="00A7326A">
      <w:pPr>
        <w:numPr>
          <w:ilvl w:val="0"/>
          <w:numId w:val="9"/>
        </w:numPr>
        <w:spacing w:after="100"/>
        <w:rPr>
          <w:lang w:val="en-US"/>
        </w:rPr>
      </w:pPr>
      <w:r w:rsidRPr="00A81E05">
        <w:rPr>
          <w:lang w:val="en-US"/>
        </w:rPr>
        <w:t xml:space="preserve">Hook name, such as </w:t>
      </w:r>
      <w:r w:rsidRPr="009E0059">
        <w:rPr>
          <w:i/>
          <w:iCs/>
          <w:lang w:val="en-US"/>
        </w:rPr>
        <w:t>useState</w:t>
      </w:r>
      <w:r w:rsidRPr="00A81E05">
        <w:rPr>
          <w:lang w:val="en-US"/>
        </w:rPr>
        <w:t xml:space="preserve"> or </w:t>
      </w:r>
      <w:r w:rsidRPr="009E0059">
        <w:rPr>
          <w:i/>
          <w:iCs/>
          <w:lang w:val="en-US"/>
        </w:rPr>
        <w:t>useRef</w:t>
      </w:r>
    </w:p>
    <w:p w14:paraId="6D7630BD" w14:textId="77777777" w:rsidR="00133ADB" w:rsidRPr="00A81E05" w:rsidRDefault="00000000" w:rsidP="00A7326A">
      <w:pPr>
        <w:numPr>
          <w:ilvl w:val="0"/>
          <w:numId w:val="9"/>
        </w:numPr>
        <w:spacing w:after="100"/>
        <w:rPr>
          <w:lang w:val="en-US"/>
        </w:rPr>
      </w:pPr>
      <w:r w:rsidRPr="00A81E05">
        <w:rPr>
          <w:lang w:val="en-US"/>
        </w:rPr>
        <w:t>Variable name and setter name</w:t>
      </w:r>
    </w:p>
    <w:p w14:paraId="6A38C75B" w14:textId="77777777" w:rsidR="00133ADB" w:rsidRPr="00A81E05" w:rsidRDefault="00000000" w:rsidP="00A7326A">
      <w:pPr>
        <w:numPr>
          <w:ilvl w:val="0"/>
          <w:numId w:val="9"/>
        </w:numPr>
        <w:spacing w:after="100"/>
        <w:rPr>
          <w:lang w:val="en-US"/>
        </w:rPr>
      </w:pPr>
      <w:r w:rsidRPr="00A81E05">
        <w:rPr>
          <w:lang w:val="en-US"/>
        </w:rPr>
        <w:t>Mutation pattern (setter-call or ref-current)</w:t>
      </w:r>
    </w:p>
    <w:p w14:paraId="1F44E246" w14:textId="77777777" w:rsidR="00133ADB" w:rsidRPr="00A81E05" w:rsidRDefault="00000000" w:rsidP="00A7326A">
      <w:pPr>
        <w:numPr>
          <w:ilvl w:val="0"/>
          <w:numId w:val="9"/>
        </w:numPr>
        <w:spacing w:after="100"/>
        <w:rPr>
          <w:lang w:val="en-US"/>
        </w:rPr>
      </w:pPr>
      <w:r w:rsidRPr="00A81E05">
        <w:rPr>
          <w:lang w:val="en-US"/>
        </w:rPr>
        <w:t>Initializer/type/source position</w:t>
      </w:r>
    </w:p>
    <w:p w14:paraId="30A966B5" w14:textId="77777777" w:rsidR="00133ADB" w:rsidRPr="00A81E05" w:rsidRDefault="00000000" w:rsidP="00A7326A">
      <w:pPr>
        <w:numPr>
          <w:ilvl w:val="0"/>
          <w:numId w:val="9"/>
        </w:numPr>
        <w:spacing w:after="100"/>
        <w:rPr>
          <w:lang w:val="en-US"/>
        </w:rPr>
      </w:pPr>
      <w:r w:rsidRPr="00A81E05">
        <w:rPr>
          <w:lang w:val="en-US"/>
        </w:rPr>
        <w:t>Derived states and mutators discovered later in the pipeline</w:t>
      </w:r>
    </w:p>
    <w:p w14:paraId="6DD5E7F9" w14:textId="77777777" w:rsidR="00133ADB" w:rsidRPr="00A81E05" w:rsidRDefault="00000000" w:rsidP="002B41BA">
      <w:pPr>
        <w:pStyle w:val="Heading2"/>
        <w:rPr>
          <w:lang w:val="en-US"/>
        </w:rPr>
      </w:pPr>
      <w:bookmarkStart w:id="7" w:name="statemutatingfunction"/>
      <w:bookmarkEnd w:id="6"/>
      <w:r w:rsidRPr="00A81E05">
        <w:rPr>
          <w:lang w:val="en-US"/>
        </w:rPr>
        <w:lastRenderedPageBreak/>
        <w:t>StateMutatingFunction</w:t>
      </w:r>
    </w:p>
    <w:p w14:paraId="42311A77" w14:textId="77777777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>Each mutator groups the graph for one function/scope that changes a specific state variable:</w:t>
      </w:r>
    </w:p>
    <w:p w14:paraId="70D12D5B" w14:textId="77777777" w:rsidR="00133ADB" w:rsidRPr="00A81E05" w:rsidRDefault="00000000" w:rsidP="00A7326A">
      <w:pPr>
        <w:numPr>
          <w:ilvl w:val="0"/>
          <w:numId w:val="10"/>
        </w:numPr>
        <w:spacing w:after="100"/>
        <w:rPr>
          <w:lang w:val="en-US"/>
        </w:rPr>
      </w:pPr>
      <w:r w:rsidRPr="00A81E05">
        <w:rPr>
          <w:lang w:val="en-US"/>
        </w:rPr>
        <w:t>Function identity and source position</w:t>
      </w:r>
    </w:p>
    <w:p w14:paraId="23C5EC01" w14:textId="77777777" w:rsidR="00133ADB" w:rsidRPr="00A81E05" w:rsidRDefault="00000000" w:rsidP="00A7326A">
      <w:pPr>
        <w:numPr>
          <w:ilvl w:val="0"/>
          <w:numId w:val="10"/>
        </w:numPr>
        <w:spacing w:after="100"/>
        <w:rPr>
          <w:lang w:val="en-US"/>
        </w:rPr>
      </w:pPr>
      <w:r w:rsidRPr="00A81E05">
        <w:rPr>
          <w:lang w:val="en-US"/>
        </w:rPr>
        <w:t>Graph nodes in execution order</w:t>
      </w:r>
    </w:p>
    <w:p w14:paraId="7AFBA439" w14:textId="77777777" w:rsidR="00133ADB" w:rsidRPr="00A81E05" w:rsidRDefault="00000000" w:rsidP="00A7326A">
      <w:pPr>
        <w:numPr>
          <w:ilvl w:val="0"/>
          <w:numId w:val="10"/>
        </w:numPr>
        <w:spacing w:after="100"/>
        <w:rPr>
          <w:lang w:val="en-US"/>
        </w:rPr>
      </w:pPr>
      <w:r w:rsidRPr="00A81E05">
        <w:rPr>
          <w:lang w:val="en-US"/>
        </w:rPr>
        <w:t>Graph transitions between them</w:t>
      </w:r>
    </w:p>
    <w:p w14:paraId="22D811F3" w14:textId="77777777" w:rsidR="00133ADB" w:rsidRPr="00A81E05" w:rsidRDefault="00000000" w:rsidP="002B41BA">
      <w:pPr>
        <w:pStyle w:val="Heading2"/>
        <w:rPr>
          <w:lang w:val="en-US"/>
        </w:rPr>
      </w:pPr>
      <w:bookmarkStart w:id="8" w:name="graph-node-and-transition-model"/>
      <w:bookmarkEnd w:id="7"/>
      <w:r w:rsidRPr="00A81E05">
        <w:rPr>
          <w:lang w:val="en-US"/>
        </w:rPr>
        <w:t>Graph node and transition model</w:t>
      </w:r>
    </w:p>
    <w:p w14:paraId="563558D7" w14:textId="77777777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>The flow graph combines two node families:</w:t>
      </w:r>
    </w:p>
    <w:p w14:paraId="579E0779" w14:textId="77777777" w:rsidR="00133ADB" w:rsidRPr="00A81E05" w:rsidRDefault="00000000" w:rsidP="00A7326A">
      <w:pPr>
        <w:numPr>
          <w:ilvl w:val="0"/>
          <w:numId w:val="11"/>
        </w:numPr>
        <w:spacing w:after="100"/>
        <w:rPr>
          <w:lang w:val="en-US"/>
        </w:rPr>
      </w:pPr>
      <w:r w:rsidRPr="00A81E05">
        <w:rPr>
          <w:b/>
          <w:bCs/>
          <w:lang w:val="en-US"/>
        </w:rPr>
        <w:t>State-update nodes</w:t>
      </w:r>
      <w:r w:rsidRPr="00A81E05">
        <w:rPr>
          <w:lang w:val="en-US"/>
        </w:rPr>
        <w:t xml:space="preserve"> - represent concrete mutations such as setter calls or direct </w:t>
      </w:r>
      <w:r w:rsidRPr="00481B58">
        <w:rPr>
          <w:i/>
          <w:iCs/>
          <w:lang w:val="en-US"/>
        </w:rPr>
        <w:t>ref.current</w:t>
      </w:r>
      <w:r w:rsidRPr="00A81E05">
        <w:rPr>
          <w:lang w:val="en-US"/>
        </w:rPr>
        <w:t xml:space="preserve"> writes</w:t>
      </w:r>
    </w:p>
    <w:p w14:paraId="64917EDA" w14:textId="77777777" w:rsidR="00133ADB" w:rsidRPr="00A81E05" w:rsidRDefault="00000000" w:rsidP="00A7326A">
      <w:pPr>
        <w:numPr>
          <w:ilvl w:val="0"/>
          <w:numId w:val="11"/>
        </w:numPr>
        <w:spacing w:after="100"/>
        <w:rPr>
          <w:lang w:val="en-US"/>
        </w:rPr>
      </w:pPr>
      <w:r w:rsidRPr="00A81E05">
        <w:rPr>
          <w:b/>
          <w:bCs/>
          <w:lang w:val="en-US"/>
        </w:rPr>
        <w:t>Control-flow nodes</w:t>
      </w:r>
      <w:r w:rsidRPr="00A81E05">
        <w:rPr>
          <w:lang w:val="en-US"/>
        </w:rPr>
        <w:t xml:space="preserve"> - represent branching and structural flow (decision, switch-decision, loop-decision, merge, exit, throw, …)</w:t>
      </w:r>
    </w:p>
    <w:p w14:paraId="3CBC5F7E" w14:textId="65F12AC4" w:rsidR="00672AEA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>Transitions then connect those nodes and carry semantic meaning such as then, else, case, catch, finally, return, or throw.</w:t>
      </w:r>
    </w:p>
    <w:p w14:paraId="1C4EFE88" w14:textId="77777777" w:rsidR="00481B58" w:rsidRPr="00A81E05" w:rsidRDefault="00481B58" w:rsidP="00481B58">
      <w:pPr>
        <w:pStyle w:val="Heading2"/>
        <w:rPr>
          <w:lang w:val="en-US"/>
        </w:rPr>
      </w:pPr>
      <w:bookmarkStart w:id="9" w:name="code-to-diagram-mapping"/>
      <w:bookmarkStart w:id="10" w:name="state-parsing"/>
      <w:bookmarkEnd w:id="4"/>
      <w:bookmarkEnd w:id="8"/>
      <w:r w:rsidRPr="00A81E05">
        <w:rPr>
          <w:lang w:val="en-US"/>
        </w:rPr>
        <w:t>Code-to-diagram mapping</w:t>
      </w:r>
    </w:p>
    <w:tbl>
      <w:tblPr>
        <w:tblStyle w:val="GridTable1Light"/>
        <w:tblW w:w="5000" w:type="pct"/>
        <w:tblLayout w:type="fixed"/>
        <w:tblLook w:val="0020" w:firstRow="1" w:lastRow="0" w:firstColumn="0" w:lastColumn="0" w:noHBand="0" w:noVBand="0"/>
      </w:tblPr>
      <w:tblGrid>
        <w:gridCol w:w="4981"/>
        <w:gridCol w:w="4981"/>
      </w:tblGrid>
      <w:tr w:rsidR="00481B58" w:rsidRPr="00A81E05" w14:paraId="5A8F29D0" w14:textId="77777777" w:rsidTr="00B45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81" w:type="dxa"/>
          </w:tcPr>
          <w:p w14:paraId="1D876FCA" w14:textId="77777777" w:rsidR="00481B58" w:rsidRPr="00A81E05" w:rsidRDefault="00481B58" w:rsidP="001B5058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>Source code concept</w:t>
            </w:r>
          </w:p>
        </w:tc>
        <w:tc>
          <w:tcPr>
            <w:tcW w:w="4981" w:type="dxa"/>
          </w:tcPr>
          <w:p w14:paraId="6FD85DB0" w14:textId="77777777" w:rsidR="00481B58" w:rsidRPr="00A81E05" w:rsidRDefault="00481B58" w:rsidP="001B5058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>Diagram representation</w:t>
            </w:r>
          </w:p>
        </w:tc>
      </w:tr>
      <w:tr w:rsidR="00481B58" w:rsidRPr="00A81E05" w14:paraId="2977FB21" w14:textId="77777777" w:rsidTr="00B45BD2">
        <w:tc>
          <w:tcPr>
            <w:tcW w:w="4981" w:type="dxa"/>
          </w:tcPr>
          <w:p w14:paraId="4143FA96" w14:textId="77777777" w:rsidR="00481B58" w:rsidRPr="00A81E05" w:rsidRDefault="00481B58" w:rsidP="001B5058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>export default React component</w:t>
            </w:r>
          </w:p>
        </w:tc>
        <w:tc>
          <w:tcPr>
            <w:tcW w:w="4981" w:type="dxa"/>
          </w:tcPr>
          <w:p w14:paraId="67F12727" w14:textId="3C8879F4" w:rsidR="00481B58" w:rsidRPr="00A81E05" w:rsidRDefault="00F0129A" w:rsidP="001B5058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>C</w:t>
            </w:r>
            <w:r w:rsidR="00481B58" w:rsidRPr="00A81E05">
              <w:rPr>
                <w:lang w:val="en-US"/>
              </w:rPr>
              <w:t>omponent</w:t>
            </w:r>
            <w:r>
              <w:rPr>
                <w:lang w:val="en-US"/>
              </w:rPr>
              <w:t xml:space="preserve"> (The whole panel view)</w:t>
            </w:r>
          </w:p>
        </w:tc>
      </w:tr>
      <w:tr w:rsidR="00481B58" w:rsidRPr="00A81E05" w14:paraId="38AA0E3A" w14:textId="77777777" w:rsidTr="00B45BD2">
        <w:tc>
          <w:tcPr>
            <w:tcW w:w="4981" w:type="dxa"/>
          </w:tcPr>
          <w:p w14:paraId="7AE9F368" w14:textId="77777777" w:rsidR="00481B58" w:rsidRPr="00A81E05" w:rsidRDefault="00481B58" w:rsidP="001B5058">
            <w:pPr>
              <w:spacing w:after="100"/>
              <w:rPr>
                <w:lang w:val="en-US"/>
              </w:rPr>
            </w:pPr>
            <w:r w:rsidRPr="00004FE2">
              <w:rPr>
                <w:i/>
                <w:iCs/>
                <w:lang w:val="en-US"/>
              </w:rPr>
              <w:t>useState</w:t>
            </w:r>
            <w:r w:rsidRPr="00A81E05">
              <w:rPr>
                <w:lang w:val="en-US"/>
              </w:rPr>
              <w:t>(...) or configured custom state hook</w:t>
            </w:r>
          </w:p>
        </w:tc>
        <w:tc>
          <w:tcPr>
            <w:tcW w:w="4981" w:type="dxa"/>
          </w:tcPr>
          <w:p w14:paraId="6BC95111" w14:textId="77777777" w:rsidR="001B4572" w:rsidRDefault="00481B58" w:rsidP="001B5058">
            <w:pPr>
              <w:spacing w:after="100"/>
              <w:rPr>
                <w:lang w:val="en-US"/>
              </w:rPr>
            </w:pPr>
            <w:r w:rsidRPr="00004FE2">
              <w:rPr>
                <w:i/>
                <w:iCs/>
                <w:lang w:val="en-US"/>
              </w:rPr>
              <w:t>StateVariable</w:t>
            </w:r>
            <w:r w:rsidRPr="00A81E05">
              <w:rPr>
                <w:lang w:val="en-US"/>
              </w:rPr>
              <w:t xml:space="preserve"> with </w:t>
            </w:r>
            <w:r w:rsidRPr="00004FE2">
              <w:rPr>
                <w:i/>
                <w:iCs/>
                <w:lang w:val="en-US"/>
              </w:rPr>
              <w:t>setter-call</w:t>
            </w:r>
            <w:r w:rsidRPr="00A81E05">
              <w:rPr>
                <w:lang w:val="en-US"/>
              </w:rPr>
              <w:t xml:space="preserve"> mutation pattern</w:t>
            </w:r>
            <w:r w:rsidR="002973F5">
              <w:rPr>
                <w:lang w:val="en-US"/>
              </w:rPr>
              <w:t xml:space="preserve"> (First group level)</w:t>
            </w:r>
          </w:p>
          <w:p w14:paraId="7C2BD57D" w14:textId="2ACD3A22" w:rsidR="002973F5" w:rsidRPr="00A81E05" w:rsidRDefault="002973F5" w:rsidP="001B5058">
            <w:pPr>
              <w:spacing w:after="10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E3BECBE" wp14:editId="036F0F99">
                  <wp:extent cx="2175934" cy="481966"/>
                  <wp:effectExtent l="0" t="0" r="0" b="0"/>
                  <wp:docPr id="424032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0326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168" cy="486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B58" w:rsidRPr="00A81E05" w14:paraId="3E4BB5C7" w14:textId="77777777" w:rsidTr="00B45BD2">
        <w:tc>
          <w:tcPr>
            <w:tcW w:w="4981" w:type="dxa"/>
          </w:tcPr>
          <w:p w14:paraId="6EF09D9C" w14:textId="77777777" w:rsidR="00481B58" w:rsidRPr="00A81E05" w:rsidRDefault="00481B58" w:rsidP="001B5058">
            <w:pPr>
              <w:spacing w:after="100"/>
              <w:rPr>
                <w:lang w:val="en-US"/>
              </w:rPr>
            </w:pPr>
            <w:r w:rsidRPr="00004FE2">
              <w:rPr>
                <w:i/>
                <w:iCs/>
                <w:lang w:val="en-US"/>
              </w:rPr>
              <w:t>useRef</w:t>
            </w:r>
            <w:r w:rsidRPr="00A81E05">
              <w:rPr>
                <w:lang w:val="en-US"/>
              </w:rPr>
              <w:t>(...) or configured ref-like hook</w:t>
            </w:r>
          </w:p>
        </w:tc>
        <w:tc>
          <w:tcPr>
            <w:tcW w:w="4981" w:type="dxa"/>
          </w:tcPr>
          <w:p w14:paraId="721F6E41" w14:textId="77777777" w:rsidR="002973F5" w:rsidRDefault="00481B58" w:rsidP="002973F5">
            <w:pPr>
              <w:spacing w:after="100"/>
              <w:rPr>
                <w:lang w:val="en-US"/>
              </w:rPr>
            </w:pPr>
            <w:r w:rsidRPr="00004FE2">
              <w:rPr>
                <w:i/>
                <w:iCs/>
                <w:lang w:val="en-US"/>
              </w:rPr>
              <w:t>StateVariable</w:t>
            </w:r>
            <w:r w:rsidRPr="00A81E05">
              <w:rPr>
                <w:lang w:val="en-US"/>
              </w:rPr>
              <w:t xml:space="preserve"> with </w:t>
            </w:r>
            <w:r w:rsidRPr="00004FE2">
              <w:rPr>
                <w:i/>
                <w:iCs/>
                <w:lang w:val="en-US"/>
              </w:rPr>
              <w:t>ref-current</w:t>
            </w:r>
            <w:r w:rsidRPr="00A81E05">
              <w:rPr>
                <w:lang w:val="en-US"/>
              </w:rPr>
              <w:t xml:space="preserve"> mutation pattern</w:t>
            </w:r>
            <w:r w:rsidR="002973F5">
              <w:rPr>
                <w:lang w:val="en-US"/>
              </w:rPr>
              <w:t xml:space="preserve"> (First group level)</w:t>
            </w:r>
          </w:p>
          <w:p w14:paraId="1FDB6202" w14:textId="565A1DB7" w:rsidR="00481B58" w:rsidRPr="00A81E05" w:rsidRDefault="002973F5" w:rsidP="001B5058">
            <w:pPr>
              <w:spacing w:after="10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A32DE01" wp14:editId="3B54DA24">
                  <wp:extent cx="2173339" cy="397933"/>
                  <wp:effectExtent l="0" t="0" r="0" b="0"/>
                  <wp:docPr id="217333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3335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036" cy="40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BD2" w:rsidRPr="00A81E05" w14:paraId="5CBB22D1" w14:textId="77777777" w:rsidTr="00B45BD2">
        <w:tc>
          <w:tcPr>
            <w:tcW w:w="4981" w:type="dxa"/>
          </w:tcPr>
          <w:p w14:paraId="4604EA25" w14:textId="1EA369D2" w:rsidR="00B45BD2" w:rsidRPr="00004FE2" w:rsidRDefault="00B45BD2" w:rsidP="001B5058">
            <w:pPr>
              <w:spacing w:after="100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function variableMutator(…)</w:t>
            </w:r>
          </w:p>
        </w:tc>
        <w:tc>
          <w:tcPr>
            <w:tcW w:w="4981" w:type="dxa"/>
          </w:tcPr>
          <w:p w14:paraId="08372723" w14:textId="3D3B0AF0" w:rsidR="00B45BD2" w:rsidRPr="002C0D38" w:rsidRDefault="00B45BD2" w:rsidP="002973F5">
            <w:pPr>
              <w:spacing w:after="100"/>
              <w:rPr>
                <w:lang w:val="en-US"/>
              </w:rPr>
            </w:pPr>
            <w:r w:rsidRPr="002C0D38">
              <w:rPr>
                <w:lang w:val="en-US"/>
              </w:rPr>
              <w:t xml:space="preserve">Second group level </w:t>
            </w:r>
            <w:r w:rsidR="002C0D38" w:rsidRPr="002C0D38">
              <w:rPr>
                <w:lang w:val="en-US"/>
              </w:rPr>
              <w:t>containing</w:t>
            </w:r>
            <w:r w:rsidRPr="002C0D38">
              <w:rPr>
                <w:lang w:val="en-US"/>
              </w:rPr>
              <w:t xml:space="preserve"> the </w:t>
            </w:r>
            <w:r w:rsidR="002C0D38" w:rsidRPr="002C0D38">
              <w:rPr>
                <w:lang w:val="en-US"/>
              </w:rPr>
              <w:t>diagram</w:t>
            </w:r>
          </w:p>
          <w:p w14:paraId="4597699A" w14:textId="511AF1AF" w:rsidR="00030E2D" w:rsidRPr="00004FE2" w:rsidRDefault="002C0D38" w:rsidP="002973F5">
            <w:pPr>
              <w:spacing w:after="100"/>
              <w:rPr>
                <w:i/>
                <w:i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1B6B339" wp14:editId="6E27FFC4">
                  <wp:extent cx="2111026" cy="482600"/>
                  <wp:effectExtent l="0" t="0" r="0" b="0"/>
                  <wp:docPr id="1198211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2118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865" cy="488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B58" w:rsidRPr="00A81E05" w14:paraId="64AF294F" w14:textId="77777777" w:rsidTr="00B45BD2">
        <w:tc>
          <w:tcPr>
            <w:tcW w:w="4981" w:type="dxa"/>
          </w:tcPr>
          <w:p w14:paraId="79895EF8" w14:textId="77777777" w:rsidR="00481B58" w:rsidRPr="00A81E05" w:rsidRDefault="00481B58" w:rsidP="001B5058">
            <w:pPr>
              <w:spacing w:after="100"/>
              <w:rPr>
                <w:lang w:val="en-US"/>
              </w:rPr>
            </w:pPr>
            <w:r w:rsidRPr="00004FE2">
              <w:rPr>
                <w:i/>
                <w:iCs/>
                <w:lang w:val="en-US"/>
              </w:rPr>
              <w:t>setValue</w:t>
            </w:r>
            <w:r w:rsidRPr="00A81E05">
              <w:rPr>
                <w:lang w:val="en-US"/>
              </w:rPr>
              <w:t>(...)</w:t>
            </w:r>
          </w:p>
        </w:tc>
        <w:tc>
          <w:tcPr>
            <w:tcW w:w="4981" w:type="dxa"/>
          </w:tcPr>
          <w:p w14:paraId="544792AB" w14:textId="66852CCA" w:rsidR="00481B58" w:rsidRDefault="00481B58" w:rsidP="001B5058">
            <w:pPr>
              <w:spacing w:after="100"/>
              <w:rPr>
                <w:lang w:val="en-US"/>
              </w:rPr>
            </w:pPr>
            <w:r w:rsidRPr="00004FE2">
              <w:rPr>
                <w:i/>
                <w:iCs/>
                <w:lang w:val="en-US"/>
              </w:rPr>
              <w:t>state-update</w:t>
            </w:r>
            <w:r w:rsidRPr="00A81E05">
              <w:rPr>
                <w:lang w:val="en-US"/>
              </w:rPr>
              <w:t xml:space="preserve"> node</w:t>
            </w:r>
            <w:r w:rsidR="003F150D">
              <w:rPr>
                <w:lang w:val="en-US"/>
              </w:rPr>
              <w:t xml:space="preserve"> with state value</w:t>
            </w:r>
          </w:p>
          <w:p w14:paraId="260D3B78" w14:textId="3E1E6DBB" w:rsidR="002973F5" w:rsidRPr="00A81E05" w:rsidRDefault="002973F5" w:rsidP="001B5058">
            <w:pPr>
              <w:spacing w:after="10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648091" wp14:editId="568C4A2A">
                  <wp:extent cx="2114550" cy="685800"/>
                  <wp:effectExtent l="0" t="0" r="0" b="0"/>
                  <wp:docPr id="183883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833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B58" w:rsidRPr="00A81E05" w14:paraId="2CA3E05E" w14:textId="77777777" w:rsidTr="00B45BD2">
        <w:tc>
          <w:tcPr>
            <w:tcW w:w="4981" w:type="dxa"/>
          </w:tcPr>
          <w:p w14:paraId="2ED096D0" w14:textId="77777777" w:rsidR="00481B58" w:rsidRPr="00A81E05" w:rsidRDefault="00481B58" w:rsidP="001B5058">
            <w:pPr>
              <w:spacing w:after="100"/>
              <w:rPr>
                <w:lang w:val="en-US"/>
              </w:rPr>
            </w:pPr>
            <w:r w:rsidRPr="00004FE2">
              <w:rPr>
                <w:i/>
                <w:iCs/>
                <w:lang w:val="en-US"/>
              </w:rPr>
              <w:t>ref.current =</w:t>
            </w:r>
            <w:r w:rsidRPr="00A81E05">
              <w:rPr>
                <w:lang w:val="en-US"/>
              </w:rPr>
              <w:t xml:space="preserve"> ...</w:t>
            </w:r>
          </w:p>
        </w:tc>
        <w:tc>
          <w:tcPr>
            <w:tcW w:w="4981" w:type="dxa"/>
          </w:tcPr>
          <w:p w14:paraId="01ED4FAA" w14:textId="71EE5E38" w:rsidR="00481B58" w:rsidRDefault="00481B58" w:rsidP="001B5058">
            <w:pPr>
              <w:spacing w:after="100"/>
              <w:rPr>
                <w:lang w:val="en-US"/>
              </w:rPr>
            </w:pPr>
            <w:r w:rsidRPr="00004FE2">
              <w:rPr>
                <w:i/>
                <w:iCs/>
                <w:lang w:val="en-US"/>
              </w:rPr>
              <w:t>state-update</w:t>
            </w:r>
            <w:r w:rsidRPr="00A81E05">
              <w:rPr>
                <w:lang w:val="en-US"/>
              </w:rPr>
              <w:t xml:space="preserve"> node</w:t>
            </w:r>
            <w:r w:rsidR="006615CA">
              <w:rPr>
                <w:lang w:val="en-US"/>
              </w:rPr>
              <w:t xml:space="preserve"> with state value</w:t>
            </w:r>
          </w:p>
          <w:p w14:paraId="13367E9C" w14:textId="753DB241" w:rsidR="00010068" w:rsidRPr="00A81E05" w:rsidRDefault="00010068" w:rsidP="001B5058">
            <w:pPr>
              <w:spacing w:after="10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AEC5010" wp14:editId="36C857BF">
                  <wp:extent cx="2047875" cy="628650"/>
                  <wp:effectExtent l="0" t="0" r="9525" b="0"/>
                  <wp:docPr id="1762754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7549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B58" w:rsidRPr="00A81E05" w14:paraId="5EDE2F2C" w14:textId="77777777" w:rsidTr="00B45BD2">
        <w:tc>
          <w:tcPr>
            <w:tcW w:w="4981" w:type="dxa"/>
          </w:tcPr>
          <w:p w14:paraId="25E34ABF" w14:textId="77777777" w:rsidR="00481B58" w:rsidRPr="00004FE2" w:rsidRDefault="00481B58" w:rsidP="001B5058">
            <w:pPr>
              <w:spacing w:after="100"/>
              <w:rPr>
                <w:i/>
                <w:iCs/>
                <w:lang w:val="en-US"/>
              </w:rPr>
            </w:pPr>
            <w:r w:rsidRPr="00004FE2">
              <w:rPr>
                <w:i/>
                <w:iCs/>
                <w:lang w:val="en-US"/>
              </w:rPr>
              <w:t>if / else</w:t>
            </w:r>
          </w:p>
        </w:tc>
        <w:tc>
          <w:tcPr>
            <w:tcW w:w="4981" w:type="dxa"/>
          </w:tcPr>
          <w:p w14:paraId="338FB614" w14:textId="7A9759C4" w:rsidR="00481B58" w:rsidRDefault="00481B58" w:rsidP="001B5058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 xml:space="preserve">decision node + </w:t>
            </w:r>
            <w:r w:rsidR="00004FE2">
              <w:rPr>
                <w:lang w:val="en-US"/>
              </w:rPr>
              <w:t>[true]</w:t>
            </w:r>
            <w:r w:rsidRPr="00A81E05">
              <w:rPr>
                <w:lang w:val="en-US"/>
              </w:rPr>
              <w:t>/</w:t>
            </w:r>
            <w:r w:rsidR="00004FE2">
              <w:rPr>
                <w:lang w:val="en-US"/>
              </w:rPr>
              <w:t>[false]</w:t>
            </w:r>
            <w:r w:rsidRPr="00A81E05">
              <w:rPr>
                <w:lang w:val="en-US"/>
              </w:rPr>
              <w:t xml:space="preserve"> transitions</w:t>
            </w:r>
            <w:r w:rsidR="00010068">
              <w:rPr>
                <w:lang w:val="en-US"/>
              </w:rPr>
              <w:t xml:space="preserve"> and subsequent merge</w:t>
            </w:r>
            <w:r w:rsidR="008D7183">
              <w:rPr>
                <w:lang w:val="en-US"/>
              </w:rPr>
              <w:t xml:space="preserve">, </w:t>
            </w:r>
            <w:r w:rsidR="00004FE2">
              <w:rPr>
                <w:lang w:val="en-US"/>
              </w:rPr>
              <w:t>or guard transitions with condition</w:t>
            </w:r>
            <w:r w:rsidR="008D7183">
              <w:rPr>
                <w:lang w:val="en-US"/>
              </w:rPr>
              <w:t>. (</w:t>
            </w:r>
            <w:r w:rsidR="00CE62D7">
              <w:rPr>
                <w:lang w:val="en-US"/>
              </w:rPr>
              <w:t>Green and gray diamond</w:t>
            </w:r>
            <w:r w:rsidR="008D7183">
              <w:rPr>
                <w:lang w:val="en-US"/>
              </w:rPr>
              <w:t xml:space="preserve"> nodes)</w:t>
            </w:r>
          </w:p>
          <w:p w14:paraId="129B76BD" w14:textId="77777777" w:rsidR="00AD0410" w:rsidRDefault="00AD0410" w:rsidP="001B5058">
            <w:pPr>
              <w:spacing w:after="100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61FFCD" wp14:editId="446ECC73">
                  <wp:extent cx="1778000" cy="1071671"/>
                  <wp:effectExtent l="0" t="0" r="0" b="0"/>
                  <wp:docPr id="1437158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1581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361" cy="1074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737A3" w14:textId="1CBCAC11" w:rsidR="00AD0410" w:rsidRPr="00A81E05" w:rsidRDefault="00AD0410" w:rsidP="001B5058">
            <w:pPr>
              <w:spacing w:after="10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D21D37B" wp14:editId="12886A81">
                  <wp:extent cx="1787236" cy="914400"/>
                  <wp:effectExtent l="0" t="0" r="0" b="0"/>
                  <wp:docPr id="658272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2726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196" cy="91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B58" w:rsidRPr="00A81E05" w14:paraId="2E8A82C7" w14:textId="77777777" w:rsidTr="00B45BD2">
        <w:tc>
          <w:tcPr>
            <w:tcW w:w="4981" w:type="dxa"/>
          </w:tcPr>
          <w:p w14:paraId="0CC4855A" w14:textId="77777777" w:rsidR="00481B58" w:rsidRPr="00004FE2" w:rsidRDefault="00481B58" w:rsidP="001B5058">
            <w:pPr>
              <w:spacing w:after="100"/>
              <w:rPr>
                <w:i/>
                <w:iCs/>
                <w:lang w:val="en-US"/>
              </w:rPr>
            </w:pPr>
            <w:r w:rsidRPr="00004FE2">
              <w:rPr>
                <w:i/>
                <w:iCs/>
                <w:lang w:val="en-US"/>
              </w:rPr>
              <w:lastRenderedPageBreak/>
              <w:t>switch</w:t>
            </w:r>
          </w:p>
        </w:tc>
        <w:tc>
          <w:tcPr>
            <w:tcW w:w="4981" w:type="dxa"/>
          </w:tcPr>
          <w:p w14:paraId="5707F655" w14:textId="2A38202C" w:rsidR="00481B58" w:rsidRDefault="00481B58" w:rsidP="001B5058">
            <w:pPr>
              <w:spacing w:after="100"/>
              <w:rPr>
                <w:lang w:val="en-US"/>
              </w:rPr>
            </w:pPr>
            <w:r w:rsidRPr="00004FE2">
              <w:rPr>
                <w:i/>
                <w:iCs/>
                <w:lang w:val="en-US"/>
              </w:rPr>
              <w:t>switch-decision</w:t>
            </w:r>
            <w:r w:rsidRPr="00A81E05">
              <w:rPr>
                <w:lang w:val="en-US"/>
              </w:rPr>
              <w:t xml:space="preserve"> node + </w:t>
            </w:r>
            <w:r w:rsidR="007841ED">
              <w:rPr>
                <w:lang w:val="en-US"/>
              </w:rPr>
              <w:t>[</w:t>
            </w:r>
            <w:r w:rsidRPr="00A81E05">
              <w:rPr>
                <w:lang w:val="en-US"/>
              </w:rPr>
              <w:t>case</w:t>
            </w:r>
            <w:r w:rsidR="007841ED">
              <w:rPr>
                <w:lang w:val="en-US"/>
              </w:rPr>
              <w:t>]</w:t>
            </w:r>
            <w:r w:rsidRPr="00A81E05">
              <w:rPr>
                <w:lang w:val="en-US"/>
              </w:rPr>
              <w:t>/</w:t>
            </w:r>
            <w:r w:rsidR="007841ED">
              <w:rPr>
                <w:lang w:val="en-US"/>
              </w:rPr>
              <w:t>[</w:t>
            </w:r>
            <w:r w:rsidRPr="00A81E05">
              <w:rPr>
                <w:lang w:val="en-US"/>
              </w:rPr>
              <w:t>default</w:t>
            </w:r>
            <w:r w:rsidR="007841ED">
              <w:rPr>
                <w:lang w:val="en-US"/>
              </w:rPr>
              <w:t>]</w:t>
            </w:r>
            <w:r w:rsidRPr="00A81E05">
              <w:rPr>
                <w:lang w:val="en-US"/>
              </w:rPr>
              <w:t xml:space="preserve"> transitions</w:t>
            </w:r>
            <w:r w:rsidR="00CE62D7">
              <w:rPr>
                <w:lang w:val="en-US"/>
              </w:rPr>
              <w:t xml:space="preserve"> (Grass-green diamond nodes)</w:t>
            </w:r>
          </w:p>
          <w:p w14:paraId="6A3C836B" w14:textId="497F4415" w:rsidR="00CE62D7" w:rsidRPr="00A81E05" w:rsidRDefault="00CE62D7" w:rsidP="001B5058">
            <w:pPr>
              <w:spacing w:after="10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263A3E2" wp14:editId="3392EF2B">
                  <wp:extent cx="3025775" cy="982345"/>
                  <wp:effectExtent l="0" t="0" r="3175" b="8255"/>
                  <wp:docPr id="577423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4234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775" cy="98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B58" w:rsidRPr="00A81E05" w14:paraId="560BB4B0" w14:textId="77777777" w:rsidTr="00B45BD2">
        <w:tc>
          <w:tcPr>
            <w:tcW w:w="4981" w:type="dxa"/>
          </w:tcPr>
          <w:p w14:paraId="12C7DD25" w14:textId="77777777" w:rsidR="00481B58" w:rsidRPr="00004FE2" w:rsidRDefault="00481B58" w:rsidP="001B5058">
            <w:pPr>
              <w:spacing w:after="100"/>
              <w:rPr>
                <w:i/>
                <w:iCs/>
                <w:lang w:val="en-US"/>
              </w:rPr>
            </w:pPr>
            <w:r w:rsidRPr="00004FE2">
              <w:rPr>
                <w:i/>
                <w:iCs/>
                <w:lang w:val="en-US"/>
              </w:rPr>
              <w:t>try / catch / finally</w:t>
            </w:r>
          </w:p>
        </w:tc>
        <w:tc>
          <w:tcPr>
            <w:tcW w:w="4981" w:type="dxa"/>
          </w:tcPr>
          <w:p w14:paraId="0D9EF8CF" w14:textId="04D6F5D6" w:rsidR="00481B58" w:rsidRDefault="00481B58" w:rsidP="001B5058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 xml:space="preserve">try-decision structure + </w:t>
            </w:r>
            <w:r w:rsidR="007841ED">
              <w:rPr>
                <w:lang w:val="en-US"/>
              </w:rPr>
              <w:t>[</w:t>
            </w:r>
            <w:r w:rsidRPr="00A81E05">
              <w:rPr>
                <w:lang w:val="en-US"/>
              </w:rPr>
              <w:t>catch</w:t>
            </w:r>
            <w:r w:rsidR="007841ED">
              <w:rPr>
                <w:lang w:val="en-US"/>
              </w:rPr>
              <w:t xml:space="preserve">] </w:t>
            </w:r>
            <w:r w:rsidRPr="00A81E05">
              <w:rPr>
                <w:lang w:val="en-US"/>
              </w:rPr>
              <w:t>transition</w:t>
            </w:r>
            <w:r w:rsidR="009C1239">
              <w:rPr>
                <w:lang w:val="en-US"/>
              </w:rPr>
              <w:t xml:space="preserve"> and normal transition for body</w:t>
            </w:r>
            <w:r w:rsidR="00CE62D7">
              <w:rPr>
                <w:lang w:val="en-US"/>
              </w:rPr>
              <w:t xml:space="preserve"> with </w:t>
            </w:r>
            <w:r w:rsidR="009C1239">
              <w:rPr>
                <w:lang w:val="en-US"/>
              </w:rPr>
              <w:t>(</w:t>
            </w:r>
            <w:r w:rsidR="00E259C6">
              <w:rPr>
                <w:lang w:val="en-US"/>
              </w:rPr>
              <w:t>Brown/orange try diamond</w:t>
            </w:r>
            <w:r w:rsidR="009C1239">
              <w:rPr>
                <w:lang w:val="en-US"/>
              </w:rPr>
              <w:t>)</w:t>
            </w:r>
          </w:p>
          <w:p w14:paraId="187B878C" w14:textId="62129978" w:rsidR="00CE62D7" w:rsidRPr="00A81E05" w:rsidRDefault="009C1239" w:rsidP="001B5058">
            <w:pPr>
              <w:spacing w:after="10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E967E23" wp14:editId="0A160B64">
                  <wp:extent cx="2142747" cy="990600"/>
                  <wp:effectExtent l="0" t="0" r="0" b="0"/>
                  <wp:docPr id="1105930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9307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756" cy="99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B58" w:rsidRPr="00A81E05" w14:paraId="2A999DB6" w14:textId="77777777" w:rsidTr="00B45BD2">
        <w:tc>
          <w:tcPr>
            <w:tcW w:w="4981" w:type="dxa"/>
          </w:tcPr>
          <w:p w14:paraId="1A1FB1EF" w14:textId="77777777" w:rsidR="00481B58" w:rsidRPr="00A81E05" w:rsidRDefault="00481B58" w:rsidP="001B5058">
            <w:pPr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>loops</w:t>
            </w:r>
          </w:p>
        </w:tc>
        <w:tc>
          <w:tcPr>
            <w:tcW w:w="4981" w:type="dxa"/>
          </w:tcPr>
          <w:p w14:paraId="5CE7F122" w14:textId="77777777" w:rsidR="00ED0F42" w:rsidRDefault="00481B58" w:rsidP="001B5058">
            <w:pPr>
              <w:spacing w:after="100"/>
              <w:rPr>
                <w:lang w:val="en-US"/>
              </w:rPr>
            </w:pPr>
            <w:r w:rsidRPr="007841ED">
              <w:rPr>
                <w:i/>
                <w:iCs/>
                <w:lang w:val="en-US"/>
              </w:rPr>
              <w:t>loop-decision</w:t>
            </w:r>
            <w:r w:rsidRPr="00A81E05">
              <w:rPr>
                <w:lang w:val="en-US"/>
              </w:rPr>
              <w:t xml:space="preserve"> node + </w:t>
            </w:r>
            <w:r w:rsidR="007841ED">
              <w:rPr>
                <w:lang w:val="en-US"/>
              </w:rPr>
              <w:t>[</w:t>
            </w:r>
            <w:r w:rsidRPr="00A81E05">
              <w:rPr>
                <w:lang w:val="en-US"/>
              </w:rPr>
              <w:t>loop</w:t>
            </w:r>
            <w:r w:rsidR="007841ED">
              <w:rPr>
                <w:lang w:val="en-US"/>
              </w:rPr>
              <w:t>] loopback</w:t>
            </w:r>
            <w:r w:rsidRPr="00A81E05">
              <w:rPr>
                <w:lang w:val="en-US"/>
              </w:rPr>
              <w:t xml:space="preserve"> </w:t>
            </w:r>
            <w:r w:rsidR="00297736">
              <w:rPr>
                <w:lang w:val="en-US"/>
              </w:rPr>
              <w:t xml:space="preserve">dashed </w:t>
            </w:r>
            <w:r w:rsidRPr="00A81E05">
              <w:rPr>
                <w:lang w:val="en-US"/>
              </w:rPr>
              <w:t>transitions</w:t>
            </w:r>
            <w:r w:rsidR="00ED0F42">
              <w:rPr>
                <w:lang w:val="en-US"/>
              </w:rPr>
              <w:t xml:space="preserve"> (Blue diamond)</w:t>
            </w:r>
          </w:p>
          <w:p w14:paraId="4CF9EA2D" w14:textId="67D93D97" w:rsidR="00957577" w:rsidRPr="00A81E05" w:rsidRDefault="00957577" w:rsidP="001B5058">
            <w:pPr>
              <w:spacing w:after="10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41CACFD" wp14:editId="76B70136">
                  <wp:extent cx="2967487" cy="708709"/>
                  <wp:effectExtent l="0" t="0" r="0" b="0"/>
                  <wp:docPr id="2023886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8860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542" cy="708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B58" w:rsidRPr="00A81E05" w14:paraId="1C357812" w14:textId="77777777" w:rsidTr="00B45BD2">
        <w:tc>
          <w:tcPr>
            <w:tcW w:w="4981" w:type="dxa"/>
          </w:tcPr>
          <w:p w14:paraId="62440F07" w14:textId="77777777" w:rsidR="00481B58" w:rsidRPr="00004FE2" w:rsidRDefault="00481B58" w:rsidP="001B5058">
            <w:pPr>
              <w:spacing w:after="100"/>
              <w:rPr>
                <w:i/>
                <w:iCs/>
                <w:lang w:val="en-US"/>
              </w:rPr>
            </w:pPr>
            <w:r w:rsidRPr="00004FE2">
              <w:rPr>
                <w:i/>
                <w:iCs/>
                <w:lang w:val="en-US"/>
              </w:rPr>
              <w:t>return / throw</w:t>
            </w:r>
          </w:p>
        </w:tc>
        <w:tc>
          <w:tcPr>
            <w:tcW w:w="4981" w:type="dxa"/>
          </w:tcPr>
          <w:p w14:paraId="669AD783" w14:textId="3E0B7E1A" w:rsidR="003340BB" w:rsidRDefault="00481B58" w:rsidP="00957577">
            <w:pPr>
              <w:tabs>
                <w:tab w:val="right" w:pos="4765"/>
              </w:tabs>
              <w:spacing w:after="100"/>
              <w:rPr>
                <w:lang w:val="en-US"/>
              </w:rPr>
            </w:pPr>
            <w:r w:rsidRPr="00A81E05">
              <w:rPr>
                <w:lang w:val="en-US"/>
              </w:rPr>
              <w:t xml:space="preserve">exit/throw style </w:t>
            </w:r>
            <w:r w:rsidR="0082282A">
              <w:rPr>
                <w:lang w:val="en-US"/>
              </w:rPr>
              <w:t xml:space="preserve">nodes </w:t>
            </w:r>
            <w:r w:rsidR="00957577">
              <w:rPr>
                <w:lang w:val="en-US"/>
              </w:rPr>
              <w:t>(Circle with border, or red X sign)</w:t>
            </w:r>
          </w:p>
          <w:p w14:paraId="68017D6C" w14:textId="619BEEC0" w:rsidR="00481B58" w:rsidRPr="00A81E05" w:rsidRDefault="003340BB" w:rsidP="00957577">
            <w:pPr>
              <w:tabs>
                <w:tab w:val="right" w:pos="4765"/>
              </w:tabs>
              <w:spacing w:after="10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9956A0B" wp14:editId="5E080AF0">
                  <wp:extent cx="1397479" cy="1262782"/>
                  <wp:effectExtent l="0" t="0" r="0" b="0"/>
                  <wp:docPr id="673853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8536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766" cy="1267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41CC">
              <w:rPr>
                <w:noProof/>
              </w:rPr>
              <w:drawing>
                <wp:inline distT="0" distB="0" distL="0" distR="0" wp14:anchorId="3623344F" wp14:editId="4F3F48DC">
                  <wp:extent cx="1430708" cy="1284258"/>
                  <wp:effectExtent l="0" t="0" r="0" b="0"/>
                  <wp:docPr id="94090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902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05" cy="1291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57577">
              <w:rPr>
                <w:lang w:val="en-US"/>
              </w:rPr>
              <w:tab/>
            </w:r>
          </w:p>
        </w:tc>
      </w:tr>
      <w:bookmarkEnd w:id="9"/>
    </w:tbl>
    <w:p w14:paraId="57D2D628" w14:textId="77777777" w:rsidR="00B379DD" w:rsidRDefault="00B379DD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73DB570E" w14:textId="00B917CD" w:rsidR="00133ADB" w:rsidRPr="00A81E05" w:rsidRDefault="00000000" w:rsidP="00A7326A">
      <w:pPr>
        <w:pStyle w:val="Heading2"/>
        <w:spacing w:after="100"/>
        <w:rPr>
          <w:lang w:val="en-US"/>
        </w:rPr>
      </w:pPr>
      <w:r w:rsidRPr="00A81E05">
        <w:rPr>
          <w:lang w:val="en-US"/>
        </w:rPr>
        <w:lastRenderedPageBreak/>
        <w:t>State parsing</w:t>
      </w:r>
    </w:p>
    <w:p w14:paraId="40A7AFA5" w14:textId="77777777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 xml:space="preserve">The parsing pipeline is centered around </w:t>
      </w:r>
      <w:r w:rsidRPr="00481B58">
        <w:rPr>
          <w:i/>
          <w:iCs/>
          <w:lang w:val="en-US"/>
        </w:rPr>
        <w:t>parseReactComponent</w:t>
      </w:r>
      <w:r w:rsidRPr="00A81E05">
        <w:rPr>
          <w:lang w:val="en-US"/>
        </w:rPr>
        <w:t>. It performs static analysis only. No runtime execution, instrumentation, or browser hooks are needed.</w:t>
      </w:r>
    </w:p>
    <w:p w14:paraId="7C0A14A5" w14:textId="77777777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 xml:space="preserve">Location: </w:t>
      </w:r>
      <w:r w:rsidRPr="00481B58">
        <w:rPr>
          <w:b/>
          <w:bCs/>
          <w:lang w:val="en-US"/>
        </w:rPr>
        <w:t>packages/core/src/app@state-diagram/parser/react/parser.ts</w:t>
      </w:r>
      <w:r w:rsidRPr="00A81E05">
        <w:rPr>
          <w:lang w:val="en-US"/>
        </w:rPr>
        <w:t>.</w:t>
      </w:r>
    </w:p>
    <w:p w14:paraId="349DAC66" w14:textId="1751F602" w:rsidR="00133ADB" w:rsidRPr="00A81E05" w:rsidRDefault="00D009B8" w:rsidP="00A7326A">
      <w:pPr>
        <w:pStyle w:val="Heading3"/>
        <w:spacing w:after="100"/>
        <w:rPr>
          <w:lang w:val="en-US"/>
        </w:rPr>
      </w:pPr>
      <w:bookmarkStart w:id="11" w:name="component-resolution"/>
      <w:r>
        <w:rPr>
          <w:lang w:val="en-US"/>
        </w:rPr>
        <w:t>1</w:t>
      </w:r>
      <w:r w:rsidRPr="00A81E05">
        <w:rPr>
          <w:lang w:val="en-US"/>
        </w:rPr>
        <w:t>. Component resolution</w:t>
      </w:r>
    </w:p>
    <w:p w14:paraId="1FEB9C6C" w14:textId="52C779B3" w:rsidR="00133ADB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 xml:space="preserve">Handled by </w:t>
      </w:r>
      <w:r w:rsidRPr="00FA656D">
        <w:rPr>
          <w:i/>
          <w:iCs/>
          <w:lang w:val="en-US"/>
        </w:rPr>
        <w:t>resolveDefaultExportComponent</w:t>
      </w:r>
      <w:r w:rsidR="00FA656D">
        <w:rPr>
          <w:lang w:val="en-US"/>
        </w:rPr>
        <w:t xml:space="preserve"> from</w:t>
      </w:r>
      <w:r w:rsidRPr="00A81E05">
        <w:rPr>
          <w:lang w:val="en-US"/>
        </w:rPr>
        <w:t xml:space="preserve"> </w:t>
      </w:r>
      <w:r w:rsidRPr="00FA656D">
        <w:rPr>
          <w:i/>
          <w:iCs/>
          <w:lang w:val="en-US"/>
        </w:rPr>
        <w:t>app@state-diagram/parser/react/component.ts</w:t>
      </w:r>
      <w:r w:rsidRPr="00A81E05">
        <w:rPr>
          <w:lang w:val="en-US"/>
        </w:rPr>
        <w:t>.</w:t>
      </w:r>
    </w:p>
    <w:p w14:paraId="736A9FE6" w14:textId="77777777" w:rsidR="00D009B8" w:rsidRPr="00A81E05" w:rsidRDefault="00D009B8" w:rsidP="00D009B8">
      <w:pPr>
        <w:numPr>
          <w:ilvl w:val="0"/>
          <w:numId w:val="12"/>
        </w:numPr>
        <w:spacing w:after="100"/>
        <w:rPr>
          <w:lang w:val="en-US"/>
        </w:rPr>
      </w:pPr>
      <w:r w:rsidRPr="00A81E05">
        <w:rPr>
          <w:lang w:val="en-US"/>
        </w:rPr>
        <w:t>The parser receives the current component input and creates a source file representation.</w:t>
      </w:r>
    </w:p>
    <w:p w14:paraId="5C85276D" w14:textId="77777777" w:rsidR="00D009B8" w:rsidRPr="00A81E05" w:rsidRDefault="00D009B8" w:rsidP="00D009B8">
      <w:pPr>
        <w:numPr>
          <w:ilvl w:val="0"/>
          <w:numId w:val="12"/>
        </w:numPr>
        <w:spacing w:after="100"/>
        <w:rPr>
          <w:lang w:val="en-US"/>
        </w:rPr>
      </w:pPr>
      <w:r w:rsidRPr="00A81E05">
        <w:rPr>
          <w:lang w:val="en-US"/>
        </w:rPr>
        <w:t>It tries to resolve the default</w:t>
      </w:r>
      <w:r>
        <w:rPr>
          <w:lang w:val="en-US"/>
        </w:rPr>
        <w:t xml:space="preserve"> export of the</w:t>
      </w:r>
      <w:r w:rsidRPr="00A81E05">
        <w:rPr>
          <w:lang w:val="en-US"/>
        </w:rPr>
        <w:t xml:space="preserve"> React component.</w:t>
      </w:r>
    </w:p>
    <w:p w14:paraId="4BFAE43C" w14:textId="60F0BBB8" w:rsidR="00D009B8" w:rsidRPr="00D009B8" w:rsidRDefault="00D009B8" w:rsidP="00A7326A">
      <w:pPr>
        <w:numPr>
          <w:ilvl w:val="0"/>
          <w:numId w:val="12"/>
        </w:numPr>
        <w:spacing w:after="100"/>
        <w:rPr>
          <w:lang w:val="en-US"/>
        </w:rPr>
      </w:pPr>
      <w:r w:rsidRPr="00A81E05">
        <w:rPr>
          <w:lang w:val="en-US"/>
        </w:rPr>
        <w:t xml:space="preserve">If no valid </w:t>
      </w:r>
      <w:r>
        <w:rPr>
          <w:lang w:val="en-US"/>
        </w:rPr>
        <w:t>exported</w:t>
      </w:r>
      <w:r w:rsidRPr="00A81E05">
        <w:rPr>
          <w:lang w:val="en-US"/>
        </w:rPr>
        <w:t xml:space="preserve"> component is found, the result is an empty StateDiagram with no state variables.</w:t>
      </w:r>
    </w:p>
    <w:p w14:paraId="28EAB949" w14:textId="29E2EC67" w:rsidR="00133ADB" w:rsidRPr="00A81E05" w:rsidRDefault="00711416" w:rsidP="00A7326A">
      <w:pPr>
        <w:numPr>
          <w:ilvl w:val="0"/>
          <w:numId w:val="13"/>
        </w:numPr>
        <w:spacing w:after="100"/>
        <w:rPr>
          <w:lang w:val="en-US"/>
        </w:rPr>
      </w:pPr>
      <w:r>
        <w:rPr>
          <w:lang w:val="en-US"/>
        </w:rPr>
        <w:t>If found, it e</w:t>
      </w:r>
      <w:r w:rsidRPr="00A81E05">
        <w:rPr>
          <w:lang w:val="en-US"/>
        </w:rPr>
        <w:t>xtracts component metadata needed later for the model.</w:t>
      </w:r>
    </w:p>
    <w:p w14:paraId="4FD2E762" w14:textId="3CF31274" w:rsidR="00133ADB" w:rsidRPr="00A81E05" w:rsidRDefault="00D009B8" w:rsidP="00A7326A">
      <w:pPr>
        <w:pStyle w:val="Heading3"/>
        <w:spacing w:after="100"/>
        <w:rPr>
          <w:lang w:val="en-US"/>
        </w:rPr>
      </w:pPr>
      <w:bookmarkStart w:id="12" w:name="state-variable-collection"/>
      <w:bookmarkEnd w:id="11"/>
      <w:r>
        <w:rPr>
          <w:lang w:val="en-US"/>
        </w:rPr>
        <w:t>2</w:t>
      </w:r>
      <w:r w:rsidRPr="00A81E05">
        <w:rPr>
          <w:lang w:val="en-US"/>
        </w:rPr>
        <w:t>. State variable collection</w:t>
      </w:r>
    </w:p>
    <w:p w14:paraId="6903677A" w14:textId="33A79C04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 xml:space="preserve">Handled by </w:t>
      </w:r>
      <w:r w:rsidRPr="000255BE">
        <w:rPr>
          <w:i/>
          <w:iCs/>
          <w:lang w:val="en-US"/>
        </w:rPr>
        <w:t>collectStateVariables</w:t>
      </w:r>
      <w:r w:rsidR="000255BE">
        <w:rPr>
          <w:lang w:val="en-US"/>
        </w:rPr>
        <w:t xml:space="preserve"> from </w:t>
      </w:r>
      <w:r w:rsidRPr="000255BE">
        <w:rPr>
          <w:i/>
          <w:iCs/>
          <w:lang w:val="en-US"/>
        </w:rPr>
        <w:t>app@state-diagram/parser/react/state-variables.ts</w:t>
      </w:r>
      <w:r w:rsidRPr="00A81E05">
        <w:rPr>
          <w:lang w:val="en-US"/>
        </w:rPr>
        <w:t>.</w:t>
      </w:r>
    </w:p>
    <w:p w14:paraId="42A59B19" w14:textId="77777777" w:rsidR="00133ADB" w:rsidRPr="00A81E05" w:rsidRDefault="00000000" w:rsidP="00A7326A">
      <w:pPr>
        <w:numPr>
          <w:ilvl w:val="0"/>
          <w:numId w:val="14"/>
        </w:numPr>
        <w:spacing w:after="100"/>
        <w:rPr>
          <w:lang w:val="en-US"/>
        </w:rPr>
      </w:pPr>
      <w:r w:rsidRPr="00A81E05">
        <w:rPr>
          <w:lang w:val="en-US"/>
        </w:rPr>
        <w:t>Finds supported state-like declarations.</w:t>
      </w:r>
    </w:p>
    <w:p w14:paraId="663BD782" w14:textId="77777777" w:rsidR="00133ADB" w:rsidRPr="00A81E05" w:rsidRDefault="00000000" w:rsidP="00A7326A">
      <w:pPr>
        <w:numPr>
          <w:ilvl w:val="0"/>
          <w:numId w:val="14"/>
        </w:numPr>
        <w:spacing w:after="100"/>
        <w:rPr>
          <w:lang w:val="en-US"/>
        </w:rPr>
      </w:pPr>
      <w:r w:rsidRPr="00A81E05">
        <w:rPr>
          <w:lang w:val="en-US"/>
        </w:rPr>
        <w:t xml:space="preserve">Recognizes </w:t>
      </w:r>
      <w:r w:rsidRPr="00236657">
        <w:rPr>
          <w:i/>
          <w:iCs/>
          <w:lang w:val="en-US"/>
        </w:rPr>
        <w:t>useState</w:t>
      </w:r>
      <w:r w:rsidRPr="00A81E05">
        <w:rPr>
          <w:lang w:val="en-US"/>
        </w:rPr>
        <w:t xml:space="preserve">, </w:t>
      </w:r>
      <w:r w:rsidRPr="00236657">
        <w:rPr>
          <w:i/>
          <w:iCs/>
          <w:lang w:val="en-US"/>
        </w:rPr>
        <w:t>useRef</w:t>
      </w:r>
      <w:r w:rsidRPr="00A81E05">
        <w:rPr>
          <w:lang w:val="en-US"/>
        </w:rPr>
        <w:t>, and configured custom hook names.</w:t>
      </w:r>
    </w:p>
    <w:p w14:paraId="20C796BB" w14:textId="77777777" w:rsidR="00133ADB" w:rsidRPr="00A81E05" w:rsidRDefault="00000000" w:rsidP="00A7326A">
      <w:pPr>
        <w:numPr>
          <w:ilvl w:val="0"/>
          <w:numId w:val="14"/>
        </w:numPr>
        <w:spacing w:after="100"/>
        <w:rPr>
          <w:lang w:val="en-US"/>
        </w:rPr>
      </w:pPr>
      <w:r w:rsidRPr="00A81E05">
        <w:rPr>
          <w:lang w:val="en-US"/>
        </w:rPr>
        <w:t>Records names, setters, mutation kind, initializers, types, and source positions.</w:t>
      </w:r>
    </w:p>
    <w:p w14:paraId="23EE4B1E" w14:textId="2F3B3E0C" w:rsidR="00133ADB" w:rsidRPr="00A81E05" w:rsidRDefault="00D009B8" w:rsidP="00A7326A">
      <w:pPr>
        <w:pStyle w:val="Heading3"/>
        <w:spacing w:after="100"/>
        <w:rPr>
          <w:lang w:val="en-US"/>
        </w:rPr>
      </w:pPr>
      <w:bookmarkStart w:id="13" w:name="mutator-discovery"/>
      <w:bookmarkEnd w:id="12"/>
      <w:r>
        <w:rPr>
          <w:lang w:val="en-US"/>
        </w:rPr>
        <w:t>3</w:t>
      </w:r>
      <w:r w:rsidRPr="00A81E05">
        <w:rPr>
          <w:lang w:val="en-US"/>
        </w:rPr>
        <w:t>. Mutator discovery</w:t>
      </w:r>
    </w:p>
    <w:p w14:paraId="07C486CF" w14:textId="769DD330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 xml:space="preserve">Handled by </w:t>
      </w:r>
      <w:r w:rsidRPr="00F17A5C">
        <w:rPr>
          <w:i/>
          <w:iCs/>
          <w:lang w:val="en-US"/>
        </w:rPr>
        <w:t>populateStateUpdatesAndMutators</w:t>
      </w:r>
      <w:r w:rsidR="00F17A5C">
        <w:rPr>
          <w:lang w:val="en-US"/>
        </w:rPr>
        <w:t xml:space="preserve"> </w:t>
      </w:r>
      <w:r w:rsidR="00F17A5C" w:rsidRPr="00F17A5C">
        <w:rPr>
          <w:lang w:val="en-US"/>
        </w:rPr>
        <w:t xml:space="preserve">from </w:t>
      </w:r>
      <w:r w:rsidRPr="00F17A5C">
        <w:rPr>
          <w:i/>
          <w:iCs/>
          <w:lang w:val="en-US"/>
        </w:rPr>
        <w:t>app@state-diagram/parser/react/state-mutators.ts</w:t>
      </w:r>
      <w:r w:rsidRPr="00A81E05">
        <w:rPr>
          <w:lang w:val="en-US"/>
        </w:rPr>
        <w:t>.</w:t>
      </w:r>
    </w:p>
    <w:p w14:paraId="19745C90" w14:textId="56DF98C5" w:rsidR="00133ADB" w:rsidRPr="00A81E05" w:rsidRDefault="00000000" w:rsidP="00A7326A">
      <w:pPr>
        <w:numPr>
          <w:ilvl w:val="0"/>
          <w:numId w:val="15"/>
        </w:numPr>
        <w:spacing w:after="100"/>
        <w:rPr>
          <w:lang w:val="en-US"/>
        </w:rPr>
      </w:pPr>
      <w:r w:rsidRPr="00A81E05">
        <w:rPr>
          <w:lang w:val="en-US"/>
        </w:rPr>
        <w:t>Scans the component for places</w:t>
      </w:r>
      <w:r w:rsidR="0016454E">
        <w:rPr>
          <w:lang w:val="en-US"/>
        </w:rPr>
        <w:t xml:space="preserve"> (functions)</w:t>
      </w:r>
      <w:r w:rsidRPr="00A81E05">
        <w:rPr>
          <w:lang w:val="en-US"/>
        </w:rPr>
        <w:t xml:space="preserve"> where tracked state variables are changed</w:t>
      </w:r>
      <w:r w:rsidR="00D447A7">
        <w:rPr>
          <w:lang w:val="en-US"/>
        </w:rPr>
        <w:t xml:space="preserve"> (setter calls</w:t>
      </w:r>
      <w:r w:rsidR="003B2633">
        <w:rPr>
          <w:lang w:val="en-US"/>
        </w:rPr>
        <w:t>…</w:t>
      </w:r>
      <w:r w:rsidR="00D447A7">
        <w:rPr>
          <w:lang w:val="en-US"/>
        </w:rPr>
        <w:t>)</w:t>
      </w:r>
      <w:r w:rsidRPr="00A81E05">
        <w:rPr>
          <w:lang w:val="en-US"/>
        </w:rPr>
        <w:t>.</w:t>
      </w:r>
    </w:p>
    <w:p w14:paraId="200FBDFB" w14:textId="77777777" w:rsidR="00133ADB" w:rsidRPr="00A81E05" w:rsidRDefault="00000000" w:rsidP="00A7326A">
      <w:pPr>
        <w:numPr>
          <w:ilvl w:val="0"/>
          <w:numId w:val="15"/>
        </w:numPr>
        <w:spacing w:after="100"/>
        <w:rPr>
          <w:lang w:val="en-US"/>
        </w:rPr>
      </w:pPr>
      <w:r w:rsidRPr="00A81E05">
        <w:rPr>
          <w:lang w:val="en-US"/>
        </w:rPr>
        <w:t>Resolves setter calls and supported ref mutations.</w:t>
      </w:r>
    </w:p>
    <w:p w14:paraId="16F80C78" w14:textId="190A53E9" w:rsidR="00133ADB" w:rsidRPr="00A81E05" w:rsidRDefault="00000000" w:rsidP="00A7326A">
      <w:pPr>
        <w:numPr>
          <w:ilvl w:val="0"/>
          <w:numId w:val="15"/>
        </w:numPr>
        <w:spacing w:after="100"/>
        <w:rPr>
          <w:lang w:val="en-US"/>
        </w:rPr>
      </w:pPr>
      <w:r w:rsidRPr="00A81E05">
        <w:rPr>
          <w:lang w:val="en-US"/>
        </w:rPr>
        <w:t>Groups those updates under mutating functions</w:t>
      </w:r>
      <w:r w:rsidR="009D35E2">
        <w:rPr>
          <w:lang w:val="en-US"/>
        </w:rPr>
        <w:t xml:space="preserve"> and adds them to respective variable.</w:t>
      </w:r>
    </w:p>
    <w:p w14:paraId="4503199B" w14:textId="2D5D9458" w:rsidR="00133ADB" w:rsidRPr="00A81E05" w:rsidRDefault="00D009B8" w:rsidP="00A7326A">
      <w:pPr>
        <w:pStyle w:val="Heading3"/>
        <w:spacing w:after="100"/>
        <w:rPr>
          <w:lang w:val="en-US"/>
        </w:rPr>
      </w:pPr>
      <w:bookmarkStart w:id="14" w:name="flow-graph-construction"/>
      <w:bookmarkEnd w:id="13"/>
      <w:r>
        <w:rPr>
          <w:lang w:val="en-US"/>
        </w:rPr>
        <w:t>4</w:t>
      </w:r>
      <w:r w:rsidRPr="00A81E05">
        <w:rPr>
          <w:lang w:val="en-US"/>
        </w:rPr>
        <w:t>. Flow graph construction</w:t>
      </w:r>
    </w:p>
    <w:p w14:paraId="22FA2A20" w14:textId="48B1BCB8" w:rsidR="00133ADB" w:rsidRPr="00A81E05" w:rsidRDefault="00000000" w:rsidP="00A7326A">
      <w:pPr>
        <w:spacing w:after="100"/>
        <w:rPr>
          <w:lang w:val="en-US"/>
        </w:rPr>
      </w:pPr>
      <w:r w:rsidRPr="00A81E05">
        <w:rPr>
          <w:lang w:val="en-US"/>
        </w:rPr>
        <w:t xml:space="preserve">Handled by </w:t>
      </w:r>
      <w:r w:rsidRPr="00AD1D1C">
        <w:rPr>
          <w:i/>
          <w:iCs/>
          <w:lang w:val="en-US"/>
        </w:rPr>
        <w:t>buildTransitionFlowGraph</w:t>
      </w:r>
      <w:r w:rsidR="00AD1D1C">
        <w:rPr>
          <w:lang w:val="en-US"/>
        </w:rPr>
        <w:t xml:space="preserve"> from </w:t>
      </w:r>
      <w:r w:rsidRPr="00AD1D1C">
        <w:rPr>
          <w:i/>
          <w:iCs/>
          <w:lang w:val="en-US"/>
        </w:rPr>
        <w:t>app@state-diagram/parser/react/flow-graph.ts</w:t>
      </w:r>
      <w:r w:rsidRPr="00A81E05">
        <w:rPr>
          <w:lang w:val="en-US"/>
        </w:rPr>
        <w:t>.</w:t>
      </w:r>
    </w:p>
    <w:p w14:paraId="722EC6CB" w14:textId="525E39BD" w:rsidR="00133ADB" w:rsidRPr="00A81E05" w:rsidRDefault="00000000" w:rsidP="00A7326A">
      <w:pPr>
        <w:numPr>
          <w:ilvl w:val="0"/>
          <w:numId w:val="16"/>
        </w:numPr>
        <w:spacing w:after="100"/>
        <w:rPr>
          <w:lang w:val="en-US"/>
        </w:rPr>
      </w:pPr>
      <w:r w:rsidRPr="00A81E05">
        <w:rPr>
          <w:lang w:val="en-US"/>
        </w:rPr>
        <w:t>Walks the relevant</w:t>
      </w:r>
      <w:r w:rsidR="009E5474">
        <w:rPr>
          <w:lang w:val="en-US"/>
        </w:rPr>
        <w:t xml:space="preserve"> ts-morph</w:t>
      </w:r>
      <w:r w:rsidRPr="00A81E05">
        <w:rPr>
          <w:lang w:val="en-US"/>
        </w:rPr>
        <w:t xml:space="preserve"> AST/control-flow structures</w:t>
      </w:r>
      <w:r w:rsidR="009E5474">
        <w:rPr>
          <w:lang w:val="en-US"/>
        </w:rPr>
        <w:t>, utilizing visitor design pattern.</w:t>
      </w:r>
    </w:p>
    <w:p w14:paraId="078D4A4B" w14:textId="77777777" w:rsidR="00133ADB" w:rsidRPr="00A81E05" w:rsidRDefault="00000000" w:rsidP="00A7326A">
      <w:pPr>
        <w:numPr>
          <w:ilvl w:val="0"/>
          <w:numId w:val="16"/>
        </w:numPr>
        <w:spacing w:after="100"/>
        <w:rPr>
          <w:lang w:val="en-US"/>
        </w:rPr>
      </w:pPr>
      <w:r w:rsidRPr="00A81E05">
        <w:rPr>
          <w:lang w:val="en-US"/>
        </w:rPr>
        <w:t>Turns branches, merges, loops, switches, try/catch blocks, and exits into graph nodes and transitions.</w:t>
      </w:r>
    </w:p>
    <w:p w14:paraId="5267CC21" w14:textId="77777777" w:rsidR="00133ADB" w:rsidRPr="00A81E05" w:rsidRDefault="00000000" w:rsidP="00A7326A">
      <w:pPr>
        <w:numPr>
          <w:ilvl w:val="0"/>
          <w:numId w:val="16"/>
        </w:numPr>
        <w:spacing w:after="100"/>
        <w:rPr>
          <w:lang w:val="en-US"/>
        </w:rPr>
      </w:pPr>
      <w:r w:rsidRPr="00A81E05">
        <w:rPr>
          <w:lang w:val="en-US"/>
        </w:rPr>
        <w:t>Connects discovered updates to the surrounding control-flow context.</w:t>
      </w:r>
    </w:p>
    <w:p w14:paraId="730EE042" w14:textId="6DF43B10" w:rsidR="00133ADB" w:rsidRPr="00A81E05" w:rsidRDefault="00D009B8" w:rsidP="00A7326A">
      <w:pPr>
        <w:pStyle w:val="Heading3"/>
        <w:spacing w:after="100"/>
        <w:rPr>
          <w:lang w:val="en-US"/>
        </w:rPr>
      </w:pPr>
      <w:bookmarkStart w:id="15" w:name="model-assembly"/>
      <w:bookmarkEnd w:id="14"/>
      <w:r>
        <w:rPr>
          <w:lang w:val="en-US"/>
        </w:rPr>
        <w:t>5</w:t>
      </w:r>
      <w:r w:rsidRPr="00A81E05">
        <w:rPr>
          <w:lang w:val="en-US"/>
        </w:rPr>
        <w:t>. Model assembly</w:t>
      </w:r>
    </w:p>
    <w:p w14:paraId="47144F72" w14:textId="1DE4CAD5" w:rsidR="00133ADB" w:rsidRPr="00A81E05" w:rsidRDefault="00AB18CD" w:rsidP="00AB18CD">
      <w:pPr>
        <w:spacing w:after="100"/>
        <w:rPr>
          <w:lang w:val="en-US"/>
        </w:rPr>
      </w:pPr>
      <w:r w:rsidRPr="00A81E05">
        <w:rPr>
          <w:lang w:val="en-US"/>
        </w:rPr>
        <w:t xml:space="preserve">Handled by </w:t>
      </w:r>
      <w:r w:rsidRPr="00AB18CD">
        <w:rPr>
          <w:i/>
          <w:iCs/>
          <w:lang w:val="en-US"/>
        </w:rPr>
        <w:t>createComponentModel</w:t>
      </w:r>
      <w:r w:rsidRPr="00A81E05">
        <w:rPr>
          <w:lang w:val="en-US"/>
        </w:rPr>
        <w:t xml:space="preserve"> </w:t>
      </w:r>
      <w:r>
        <w:rPr>
          <w:lang w:val="en-US"/>
        </w:rPr>
        <w:t xml:space="preserve">from </w:t>
      </w:r>
      <w:r w:rsidRPr="00AB18CD">
        <w:rPr>
          <w:i/>
          <w:iCs/>
          <w:lang w:val="en-US"/>
        </w:rPr>
        <w:t>app@state-diagram/parser/react/component.ts</w:t>
      </w:r>
      <w:r w:rsidR="00403745">
        <w:rPr>
          <w:b/>
          <w:bCs/>
          <w:lang w:val="en-US"/>
        </w:rPr>
        <w:t xml:space="preserve"> </w:t>
      </w:r>
      <w:r w:rsidR="00403745">
        <w:rPr>
          <w:lang w:val="en-US"/>
        </w:rPr>
        <w:t xml:space="preserve">and </w:t>
      </w:r>
      <w:r w:rsidR="00403745" w:rsidRPr="00481B58">
        <w:rPr>
          <w:i/>
          <w:iCs/>
          <w:lang w:val="en-US"/>
        </w:rPr>
        <w:t>parseReactComponent</w:t>
      </w:r>
      <w:r w:rsidR="00403745">
        <w:rPr>
          <w:i/>
          <w:iCs/>
          <w:lang w:val="en-US"/>
        </w:rPr>
        <w:t xml:space="preserve"> </w:t>
      </w:r>
      <w:r w:rsidR="00403745">
        <w:rPr>
          <w:lang w:val="en-US"/>
        </w:rPr>
        <w:t>itself</w:t>
      </w:r>
      <w:r>
        <w:rPr>
          <w:lang w:val="en-US"/>
        </w:rPr>
        <w:t>.</w:t>
      </w:r>
    </w:p>
    <w:p w14:paraId="71389E21" w14:textId="26D06F14" w:rsidR="00133ADB" w:rsidRPr="00A81E05" w:rsidRDefault="00000000" w:rsidP="00A7326A">
      <w:pPr>
        <w:numPr>
          <w:ilvl w:val="0"/>
          <w:numId w:val="17"/>
        </w:numPr>
        <w:spacing w:after="100"/>
        <w:rPr>
          <w:lang w:val="en-US"/>
        </w:rPr>
      </w:pPr>
      <w:r w:rsidRPr="00A81E05">
        <w:rPr>
          <w:lang w:val="en-US"/>
        </w:rPr>
        <w:t>The parser</w:t>
      </w:r>
      <w:r w:rsidR="007F7DC8">
        <w:rPr>
          <w:lang w:val="en-US"/>
        </w:rPr>
        <w:t xml:space="preserve"> assembles and</w:t>
      </w:r>
      <w:r w:rsidRPr="00A81E05">
        <w:rPr>
          <w:lang w:val="en-US"/>
        </w:rPr>
        <w:t xml:space="preserve"> returns the final StateDiagram object containing component info, state variables, mutators, graph nodes, and transitions.</w:t>
      </w:r>
    </w:p>
    <w:p w14:paraId="24175066" w14:textId="03D487CB" w:rsidR="00133ADB" w:rsidRPr="00A81E05" w:rsidRDefault="00000000" w:rsidP="00A7326A">
      <w:pPr>
        <w:numPr>
          <w:ilvl w:val="0"/>
          <w:numId w:val="17"/>
        </w:numPr>
        <w:spacing w:after="100"/>
        <w:rPr>
          <w:lang w:val="en-US"/>
        </w:rPr>
      </w:pPr>
      <w:r w:rsidRPr="00A81E05">
        <w:rPr>
          <w:lang w:val="en-US"/>
        </w:rPr>
        <w:t>The temporary source</w:t>
      </w:r>
      <w:r w:rsidR="00F442BA">
        <w:rPr>
          <w:lang w:val="en-US"/>
        </w:rPr>
        <w:t xml:space="preserve"> </w:t>
      </w:r>
      <w:r w:rsidRPr="00A81E05">
        <w:rPr>
          <w:lang w:val="en-US"/>
        </w:rPr>
        <w:t>file representation is disposed afterwards.</w:t>
      </w:r>
    </w:p>
    <w:p w14:paraId="2D742F00" w14:textId="6E70DA66" w:rsidR="00133ADB" w:rsidRPr="00A81E05" w:rsidRDefault="00000000" w:rsidP="00A7326A">
      <w:pPr>
        <w:pStyle w:val="Heading3"/>
        <w:spacing w:after="100"/>
        <w:rPr>
          <w:lang w:val="en-US"/>
        </w:rPr>
      </w:pPr>
      <w:bookmarkStart w:id="16" w:name="pipeline-summary"/>
      <w:bookmarkEnd w:id="15"/>
      <w:r w:rsidRPr="00A81E05">
        <w:rPr>
          <w:lang w:val="en-US"/>
        </w:rPr>
        <w:t xml:space="preserve">Pipeline </w:t>
      </w:r>
      <w:r w:rsidR="00C3549E">
        <w:rPr>
          <w:lang w:val="en-US"/>
        </w:rPr>
        <w:t>in short</w:t>
      </w:r>
    </w:p>
    <w:p w14:paraId="5D3BD396" w14:textId="7CD58B7A" w:rsidR="00133ADB" w:rsidRPr="00A81E05" w:rsidRDefault="00C3549E" w:rsidP="00A7326A">
      <w:pPr>
        <w:pStyle w:val="SourceCode"/>
        <w:wordWrap/>
        <w:spacing w:after="100"/>
        <w:rPr>
          <w:lang w:val="en-US"/>
        </w:rPr>
      </w:pPr>
      <w:r>
        <w:rPr>
          <w:lang w:val="en-US"/>
        </w:rPr>
        <w:t xml:space="preserve">Receive </w:t>
      </w:r>
      <w:r w:rsidR="001F728D">
        <w:rPr>
          <w:lang w:val="en-US"/>
        </w:rPr>
        <w:t xml:space="preserve">and process </w:t>
      </w:r>
      <w:r>
        <w:rPr>
          <w:lang w:val="en-US"/>
        </w:rPr>
        <w:t>source file</w:t>
      </w:r>
      <w:r w:rsidRPr="00A81E05">
        <w:rPr>
          <w:lang w:val="en-US"/>
        </w:rPr>
        <w:t xml:space="preserve"> </w:t>
      </w:r>
      <w:r w:rsidR="001F728D" w:rsidRPr="001F728D">
        <w:rPr>
          <w:lang w:val="en-US"/>
        </w:rPr>
        <w:sym w:font="Wingdings" w:char="F0E0"/>
      </w:r>
      <w:r w:rsidRPr="00A81E05">
        <w:rPr>
          <w:lang w:val="en-US"/>
        </w:rPr>
        <w:t xml:space="preserve"> resolve component</w:t>
      </w:r>
      <w:r w:rsidR="001F728D">
        <w:rPr>
          <w:lang w:val="en-US"/>
        </w:rPr>
        <w:t xml:space="preserve"> </w:t>
      </w:r>
      <w:r w:rsidR="001F728D" w:rsidRPr="001F728D">
        <w:rPr>
          <w:lang w:val="en-US"/>
        </w:rPr>
        <w:sym w:font="Wingdings" w:char="F0E0"/>
      </w:r>
      <w:r w:rsidRPr="00A81E05">
        <w:rPr>
          <w:lang w:val="en-US"/>
        </w:rPr>
        <w:t xml:space="preserve"> collect state variables</w:t>
      </w:r>
      <w:r w:rsidR="001F728D">
        <w:rPr>
          <w:lang w:val="en-US"/>
        </w:rPr>
        <w:t xml:space="preserve"> </w:t>
      </w:r>
      <w:r w:rsidR="001F728D" w:rsidRPr="001F728D">
        <w:rPr>
          <w:lang w:val="en-US"/>
        </w:rPr>
        <w:sym w:font="Wingdings" w:char="F0E0"/>
      </w:r>
      <w:r w:rsidR="001F728D">
        <w:rPr>
          <w:lang w:val="en-US"/>
        </w:rPr>
        <w:t xml:space="preserve"> </w:t>
      </w:r>
      <w:r w:rsidRPr="00A81E05">
        <w:rPr>
          <w:lang w:val="en-US"/>
        </w:rPr>
        <w:t>find mutators and updates</w:t>
      </w:r>
      <w:r w:rsidR="001F728D">
        <w:rPr>
          <w:lang w:val="en-US"/>
        </w:rPr>
        <w:t xml:space="preserve"> </w:t>
      </w:r>
      <w:r w:rsidR="001F728D" w:rsidRPr="001F728D">
        <w:rPr>
          <w:lang w:val="en-US"/>
        </w:rPr>
        <w:sym w:font="Wingdings" w:char="F0E0"/>
      </w:r>
      <w:r w:rsidRPr="00A81E05">
        <w:rPr>
          <w:lang w:val="en-US"/>
        </w:rPr>
        <w:t xml:space="preserve"> build flow graph</w:t>
      </w:r>
      <w:r w:rsidR="001F728D">
        <w:rPr>
          <w:lang w:val="en-US"/>
        </w:rPr>
        <w:t xml:space="preserve"> </w:t>
      </w:r>
      <w:r w:rsidR="001F728D" w:rsidRPr="001F728D">
        <w:rPr>
          <w:lang w:val="en-US"/>
        </w:rPr>
        <w:sym w:font="Wingdings" w:char="F0E0"/>
      </w:r>
      <w:r w:rsidR="001F728D">
        <w:rPr>
          <w:lang w:val="en-US"/>
        </w:rPr>
        <w:t xml:space="preserve"> </w:t>
      </w:r>
      <w:r w:rsidRPr="00A81E05">
        <w:rPr>
          <w:lang w:val="en-US"/>
        </w:rPr>
        <w:t xml:space="preserve">assemble </w:t>
      </w:r>
      <w:r w:rsidR="001F728D">
        <w:rPr>
          <w:lang w:val="en-US"/>
        </w:rPr>
        <w:t xml:space="preserve">and return </w:t>
      </w:r>
      <w:r w:rsidRPr="001F728D">
        <w:rPr>
          <w:i/>
          <w:iCs/>
          <w:lang w:val="en-US"/>
        </w:rPr>
        <w:t>StateDiagram</w:t>
      </w:r>
    </w:p>
    <w:p w14:paraId="5B31115C" w14:textId="77777777" w:rsidR="00133ADB" w:rsidRPr="00A81E05" w:rsidRDefault="00000000" w:rsidP="00A7326A">
      <w:pPr>
        <w:pStyle w:val="Heading3"/>
        <w:spacing w:after="100"/>
        <w:rPr>
          <w:lang w:val="en-US"/>
        </w:rPr>
      </w:pPr>
      <w:bookmarkStart w:id="17" w:name="notes-on-supported-patterns"/>
      <w:bookmarkEnd w:id="16"/>
      <w:r w:rsidRPr="00A81E05">
        <w:rPr>
          <w:lang w:val="en-US"/>
        </w:rPr>
        <w:lastRenderedPageBreak/>
        <w:t>Notes on supported patterns</w:t>
      </w:r>
    </w:p>
    <w:p w14:paraId="0473D788" w14:textId="77777777" w:rsidR="00133ADB" w:rsidRPr="00A81E05" w:rsidRDefault="00000000" w:rsidP="00A7326A">
      <w:pPr>
        <w:numPr>
          <w:ilvl w:val="0"/>
          <w:numId w:val="18"/>
        </w:numPr>
        <w:spacing w:after="100"/>
        <w:rPr>
          <w:lang w:val="en-US"/>
        </w:rPr>
      </w:pPr>
      <w:r w:rsidRPr="00A81E05">
        <w:rPr>
          <w:lang w:val="en-US"/>
        </w:rPr>
        <w:t>The implementation is focused on static patterns that can be recognized reliably from source.</w:t>
      </w:r>
    </w:p>
    <w:p w14:paraId="6B203F77" w14:textId="77777777" w:rsidR="00133ADB" w:rsidRPr="00A81E05" w:rsidRDefault="00000000" w:rsidP="00A7326A">
      <w:pPr>
        <w:numPr>
          <w:ilvl w:val="0"/>
          <w:numId w:val="18"/>
        </w:numPr>
        <w:spacing w:after="100"/>
        <w:rPr>
          <w:lang w:val="en-US"/>
        </w:rPr>
      </w:pPr>
      <w:r w:rsidRPr="00B94AC1">
        <w:rPr>
          <w:i/>
          <w:iCs/>
          <w:lang w:val="en-US"/>
        </w:rPr>
        <w:t>useState</w:t>
      </w:r>
      <w:r w:rsidRPr="00A81E05">
        <w:rPr>
          <w:lang w:val="en-US"/>
        </w:rPr>
        <w:t xml:space="preserve"> is the default state-hook model.</w:t>
      </w:r>
    </w:p>
    <w:p w14:paraId="4F2FA7DF" w14:textId="77777777" w:rsidR="00133ADB" w:rsidRPr="00A81E05" w:rsidRDefault="00000000" w:rsidP="00A7326A">
      <w:pPr>
        <w:numPr>
          <w:ilvl w:val="0"/>
          <w:numId w:val="18"/>
        </w:numPr>
        <w:spacing w:after="100"/>
        <w:rPr>
          <w:lang w:val="en-US"/>
        </w:rPr>
      </w:pPr>
      <w:r w:rsidRPr="00A81E05">
        <w:rPr>
          <w:lang w:val="en-US"/>
        </w:rPr>
        <w:t xml:space="preserve">Ref-like tracking is supported through direct </w:t>
      </w:r>
      <w:r w:rsidRPr="00B94AC1">
        <w:rPr>
          <w:i/>
          <w:iCs/>
          <w:lang w:val="en-US"/>
        </w:rPr>
        <w:t>.current</w:t>
      </w:r>
      <w:r w:rsidRPr="00A81E05">
        <w:rPr>
          <w:lang w:val="en-US"/>
        </w:rPr>
        <w:t xml:space="preserve"> writes on recognized hooks.</w:t>
      </w:r>
    </w:p>
    <w:p w14:paraId="09D0DCD7" w14:textId="45A1D00B" w:rsidR="002E2AD0" w:rsidRDefault="00000000" w:rsidP="00A7326A">
      <w:pPr>
        <w:numPr>
          <w:ilvl w:val="0"/>
          <w:numId w:val="18"/>
        </w:numPr>
        <w:spacing w:after="100"/>
        <w:rPr>
          <w:lang w:val="en-US"/>
        </w:rPr>
      </w:pPr>
      <w:r w:rsidRPr="00A81E05">
        <w:rPr>
          <w:lang w:val="en-US"/>
        </w:rPr>
        <w:t>Custom hook names can be configured so third</w:t>
      </w:r>
      <w:r w:rsidR="00B01708">
        <w:rPr>
          <w:lang w:val="en-US"/>
        </w:rPr>
        <w:t xml:space="preserve"> </w:t>
      </w:r>
      <w:r w:rsidRPr="00A81E05">
        <w:rPr>
          <w:lang w:val="en-US"/>
        </w:rPr>
        <w:t>party state helpers fit into the same pipeline.</w:t>
      </w:r>
      <w:bookmarkStart w:id="18" w:name="other-notable-parts"/>
      <w:bookmarkEnd w:id="10"/>
      <w:bookmarkEnd w:id="17"/>
    </w:p>
    <w:p w14:paraId="67018C45" w14:textId="77777777" w:rsidR="002E2AD0" w:rsidRPr="002E2AD0" w:rsidRDefault="002E2AD0" w:rsidP="002E2AD0">
      <w:pPr>
        <w:spacing w:after="100"/>
        <w:rPr>
          <w:lang w:val="en-US"/>
        </w:rPr>
      </w:pPr>
    </w:p>
    <w:bookmarkEnd w:id="18"/>
    <w:p w14:paraId="5083A4EE" w14:textId="033A292E" w:rsidR="00133ADB" w:rsidRDefault="003D4347" w:rsidP="00A7326A">
      <w:pPr>
        <w:pStyle w:val="Heading2"/>
        <w:spacing w:after="100"/>
        <w:rPr>
          <w:lang w:val="en-US"/>
        </w:rPr>
      </w:pPr>
      <w:r>
        <w:rPr>
          <w:lang w:val="en-US"/>
        </w:rPr>
        <w:t>Notable parts of code</w:t>
      </w:r>
    </w:p>
    <w:p w14:paraId="359A74ED" w14:textId="1821FA26" w:rsidR="009D4F9B" w:rsidRDefault="009D4F9B" w:rsidP="009D4F9B">
      <w:pPr>
        <w:pStyle w:val="Heading3"/>
        <w:spacing w:after="10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EFFC19B" wp14:editId="27DBA36B">
            <wp:simplePos x="0" y="0"/>
            <wp:positionH relativeFrom="column">
              <wp:posOffset>-470535</wp:posOffset>
            </wp:positionH>
            <wp:positionV relativeFrom="paragraph">
              <wp:posOffset>386080</wp:posOffset>
            </wp:positionV>
            <wp:extent cx="7136130" cy="4528820"/>
            <wp:effectExtent l="0" t="0" r="0" b="0"/>
            <wp:wrapSquare wrapText="bothSides"/>
            <wp:docPr id="175151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1115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13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24FC">
        <w:rPr>
          <w:lang w:val="en-US"/>
        </w:rPr>
        <w:t>State Diagram Chat Participant</w:t>
      </w:r>
      <w:r>
        <w:rPr>
          <w:lang w:val="en-US"/>
        </w:rPr>
        <w:t xml:space="preserve"> – Prompt building</w:t>
      </w:r>
    </w:p>
    <w:p w14:paraId="6101C980" w14:textId="0114A7CD" w:rsidR="009D4F9B" w:rsidRDefault="009D4F9B" w:rsidP="009D4F9B">
      <w:pPr>
        <w:rPr>
          <w:lang w:val="en-US"/>
        </w:rPr>
      </w:pPr>
    </w:p>
    <w:p w14:paraId="588C7010" w14:textId="1D30DE25" w:rsidR="00902363" w:rsidRPr="00902363" w:rsidRDefault="001A24C9" w:rsidP="00902363">
      <w:pPr>
        <w:pStyle w:val="Heading3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095A6662" wp14:editId="1E16AA6B">
            <wp:simplePos x="0" y="0"/>
            <wp:positionH relativeFrom="column">
              <wp:posOffset>-470535</wp:posOffset>
            </wp:positionH>
            <wp:positionV relativeFrom="paragraph">
              <wp:posOffset>335915</wp:posOffset>
            </wp:positionV>
            <wp:extent cx="7136130" cy="2337435"/>
            <wp:effectExtent l="0" t="0" r="0" b="0"/>
            <wp:wrapSquare wrapText="bothSides"/>
            <wp:docPr id="156680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0207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E5D" w:rsidRPr="00AB1E5D">
        <w:rPr>
          <w:lang w:val="en-US"/>
        </w:rPr>
        <w:t>GetCurrentStateDiagramTool</w:t>
      </w:r>
      <w:r w:rsidR="00902363">
        <w:rPr>
          <w:lang w:val="en-US"/>
        </w:rPr>
        <w:t xml:space="preserve"> (#stateDiagram)</w:t>
      </w:r>
    </w:p>
    <w:p w14:paraId="3728A551" w14:textId="37AC0C15" w:rsidR="004F57E4" w:rsidRDefault="004F57E4">
      <w:pPr>
        <w:rPr>
          <w:lang w:val="en-US"/>
        </w:rPr>
      </w:pPr>
    </w:p>
    <w:p w14:paraId="09FE33B3" w14:textId="58449ED6" w:rsidR="005D1F85" w:rsidRDefault="004F57E4" w:rsidP="001A24C9">
      <w:pPr>
        <w:pStyle w:val="Heading3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633E3A90" wp14:editId="66948371">
            <wp:simplePos x="0" y="0"/>
            <wp:positionH relativeFrom="column">
              <wp:posOffset>-427355</wp:posOffset>
            </wp:positionH>
            <wp:positionV relativeFrom="paragraph">
              <wp:posOffset>327660</wp:posOffset>
            </wp:positionV>
            <wp:extent cx="7056120" cy="2572385"/>
            <wp:effectExtent l="0" t="0" r="0" b="0"/>
            <wp:wrapSquare wrapText="bothSides"/>
            <wp:docPr id="201109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270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4C9" w:rsidRPr="001A24C9">
        <w:rPr>
          <w:lang w:val="en-US"/>
        </w:rPr>
        <w:t>GetCurrentStateDiagramImageTool</w:t>
      </w:r>
      <w:r w:rsidR="001A24C9">
        <w:rPr>
          <w:lang w:val="en-US"/>
        </w:rPr>
        <w:t xml:space="preserve"> (</w:t>
      </w:r>
      <w:r w:rsidR="001A24C9" w:rsidRPr="001A24C9">
        <w:rPr>
          <w:lang w:val="en-US"/>
        </w:rPr>
        <w:t>#stateDiagramImage</w:t>
      </w:r>
      <w:r w:rsidR="001A24C9">
        <w:rPr>
          <w:lang w:val="en-US"/>
        </w:rPr>
        <w:t>)</w:t>
      </w:r>
    </w:p>
    <w:p w14:paraId="52017D35" w14:textId="128025F6" w:rsidR="0019727F" w:rsidRDefault="0019727F">
      <w:pPr>
        <w:rPr>
          <w:lang w:val="en-US"/>
        </w:rPr>
      </w:pPr>
      <w:r>
        <w:rPr>
          <w:lang w:val="en-US"/>
        </w:rPr>
        <w:br w:type="page"/>
      </w:r>
    </w:p>
    <w:p w14:paraId="593D1B18" w14:textId="2897121C" w:rsidR="001A24C9" w:rsidRDefault="001A24C9" w:rsidP="001A24C9">
      <w:pPr>
        <w:rPr>
          <w:lang w:val="en-US"/>
        </w:rPr>
      </w:pPr>
    </w:p>
    <w:p w14:paraId="6DFA1311" w14:textId="363689A6" w:rsidR="00C125D1" w:rsidRDefault="0019727F" w:rsidP="0019727F">
      <w:pPr>
        <w:pStyle w:val="Heading3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6E22DA17" wp14:editId="71413A9A">
            <wp:simplePos x="0" y="0"/>
            <wp:positionH relativeFrom="column">
              <wp:posOffset>-398145</wp:posOffset>
            </wp:positionH>
            <wp:positionV relativeFrom="paragraph">
              <wp:posOffset>311785</wp:posOffset>
            </wp:positionV>
            <wp:extent cx="6942455" cy="3143885"/>
            <wp:effectExtent l="0" t="0" r="0" b="0"/>
            <wp:wrapSquare wrapText="bothSides"/>
            <wp:docPr id="159808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8080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245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Handler</w:t>
      </w:r>
      <w:r w:rsidR="007F2B11">
        <w:rPr>
          <w:lang w:val="en-US"/>
        </w:rPr>
        <w:t xml:space="preserve"> </w:t>
      </w:r>
      <w:r>
        <w:rPr>
          <w:lang w:val="en-US"/>
        </w:rPr>
        <w:t>for</w:t>
      </w:r>
      <w:r w:rsidR="007F2B11">
        <w:rPr>
          <w:lang w:val="en-US"/>
        </w:rPr>
        <w:t xml:space="preserve"> messages from</w:t>
      </w:r>
      <w:r>
        <w:rPr>
          <w:lang w:val="en-US"/>
        </w:rPr>
        <w:t xml:space="preserve"> Webview</w:t>
      </w:r>
    </w:p>
    <w:p w14:paraId="2AC6A685" w14:textId="7A70032B" w:rsidR="0019727F" w:rsidRDefault="0019727F" w:rsidP="0019727F">
      <w:pPr>
        <w:rPr>
          <w:lang w:val="en-US"/>
        </w:rPr>
      </w:pPr>
    </w:p>
    <w:p w14:paraId="7B50C0A4" w14:textId="0602995A" w:rsidR="00EB01E2" w:rsidRDefault="005302BA" w:rsidP="005302BA">
      <w:pPr>
        <w:pStyle w:val="Heading3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7200E4A2" wp14:editId="6E72094C">
            <wp:simplePos x="0" y="0"/>
            <wp:positionH relativeFrom="column">
              <wp:posOffset>-347345</wp:posOffset>
            </wp:positionH>
            <wp:positionV relativeFrom="paragraph">
              <wp:posOffset>287020</wp:posOffset>
            </wp:positionV>
            <wp:extent cx="6891655" cy="3191510"/>
            <wp:effectExtent l="0" t="0" r="0" b="0"/>
            <wp:wrapSquare wrapText="bothSides"/>
            <wp:docPr id="51750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0630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65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1E2">
        <w:rPr>
          <w:lang w:val="en-US"/>
        </w:rPr>
        <w:t>Parsing cache update function</w:t>
      </w:r>
    </w:p>
    <w:p w14:paraId="6F8C6AD7" w14:textId="1BABFD3D" w:rsidR="005302BA" w:rsidRDefault="005302BA">
      <w:pPr>
        <w:rPr>
          <w:lang w:val="en-US"/>
        </w:rPr>
      </w:pPr>
      <w:r>
        <w:rPr>
          <w:lang w:val="en-US"/>
        </w:rPr>
        <w:br w:type="page"/>
      </w:r>
    </w:p>
    <w:p w14:paraId="301ED8D7" w14:textId="77777777" w:rsidR="005302BA" w:rsidRDefault="005302BA" w:rsidP="005302BA">
      <w:pPr>
        <w:rPr>
          <w:lang w:val="en-US"/>
        </w:rPr>
      </w:pPr>
    </w:p>
    <w:p w14:paraId="3A1729F9" w14:textId="5507583B" w:rsidR="005302BA" w:rsidRDefault="00B62771" w:rsidP="00797DF7">
      <w:pPr>
        <w:pStyle w:val="Heading3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82F9E86" wp14:editId="55A373B3">
            <wp:simplePos x="0" y="0"/>
            <wp:positionH relativeFrom="column">
              <wp:posOffset>-330200</wp:posOffset>
            </wp:positionH>
            <wp:positionV relativeFrom="paragraph">
              <wp:posOffset>286385</wp:posOffset>
            </wp:positionV>
            <wp:extent cx="6842125" cy="4851400"/>
            <wp:effectExtent l="0" t="0" r="0" b="0"/>
            <wp:wrapSquare wrapText="bothSides"/>
            <wp:docPr id="209505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5079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DF7">
        <w:rPr>
          <w:lang w:val="en-US"/>
        </w:rPr>
        <w:t>Visiting relevant parts of</w:t>
      </w:r>
      <w:r w:rsidR="004A2CA0">
        <w:rPr>
          <w:lang w:val="en-US"/>
        </w:rPr>
        <w:t xml:space="preserve"> the Ts-morph AST during the flow creation</w:t>
      </w:r>
    </w:p>
    <w:p w14:paraId="5C55F147" w14:textId="2991E4FC" w:rsidR="00B62771" w:rsidRDefault="00B62771" w:rsidP="00B62771">
      <w:pPr>
        <w:rPr>
          <w:lang w:val="en-US"/>
        </w:rPr>
      </w:pPr>
    </w:p>
    <w:p w14:paraId="25E00F64" w14:textId="5B6BAA3C" w:rsidR="0007561C" w:rsidRDefault="00553288" w:rsidP="00553288">
      <w:pPr>
        <w:pStyle w:val="Heading3"/>
        <w:rPr>
          <w:lang w:val="en-US"/>
        </w:rPr>
      </w:pPr>
      <w:r>
        <w:rPr>
          <w:lang w:val="en-US"/>
        </w:rPr>
        <w:t>Source code</w:t>
      </w:r>
    </w:p>
    <w:p w14:paraId="337D7A74" w14:textId="2C73C757" w:rsidR="00553288" w:rsidRDefault="00553288" w:rsidP="00553288">
      <w:pPr>
        <w:rPr>
          <w:lang w:val="en-US"/>
        </w:rPr>
      </w:pPr>
      <w:r>
        <w:rPr>
          <w:lang w:val="en-US"/>
        </w:rPr>
        <w:t>Whole source code of the implementation is available online at</w:t>
      </w:r>
      <w:r w:rsidR="008824E5">
        <w:rPr>
          <w:lang w:val="en-US"/>
        </w:rPr>
        <w:t xml:space="preserve"> </w:t>
      </w:r>
      <w:hyperlink r:id="rId26" w:history="1">
        <w:r w:rsidR="008824E5" w:rsidRPr="00EC5BD2">
          <w:rPr>
            <w:rStyle w:val="Hyperlink"/>
            <w:lang w:val="en-US"/>
          </w:rPr>
          <w:t>https://github.com/FIIT-ASICDE/react-diagrams-vscode</w:t>
        </w:r>
      </w:hyperlink>
      <w:r w:rsidR="00693958">
        <w:rPr>
          <w:lang w:val="en-US"/>
        </w:rPr>
        <w:t>.</w:t>
      </w:r>
    </w:p>
    <w:p w14:paraId="1FEDB7EE" w14:textId="5B5043B0" w:rsidR="00693958" w:rsidRDefault="00AC5D37" w:rsidP="00553288">
      <w:pPr>
        <w:rPr>
          <w:lang w:val="en-US"/>
        </w:rPr>
      </w:pPr>
      <w:r>
        <w:rPr>
          <w:lang w:val="en-US"/>
        </w:rPr>
        <w:t xml:space="preserve">Note however that </w:t>
      </w:r>
      <w:r w:rsidR="00512F59">
        <w:rPr>
          <w:lang w:val="en-US"/>
        </w:rPr>
        <w:t>multiple people were working on this project in the same repository. Most of the state diagram related code was developed on state-diagram branch (</w:t>
      </w:r>
      <w:hyperlink r:id="rId27" w:history="1">
        <w:r w:rsidR="00512F59" w:rsidRPr="00EC5BD2">
          <w:rPr>
            <w:rStyle w:val="Hyperlink"/>
            <w:lang w:val="en-US"/>
          </w:rPr>
          <w:t>https://github.com/FIIT-ASICDE/react-diagrams-vscode/tree/feature/state-diagrams</w:t>
        </w:r>
      </w:hyperlink>
      <w:r w:rsidR="00512F59">
        <w:rPr>
          <w:lang w:val="en-US"/>
        </w:rPr>
        <w:t>)</w:t>
      </w:r>
      <w:r w:rsidR="00447797">
        <w:rPr>
          <w:lang w:val="en-US"/>
        </w:rPr>
        <w:t>. Branch may no longer exist in far future.</w:t>
      </w:r>
    </w:p>
    <w:p w14:paraId="4FBC6BC8" w14:textId="77777777" w:rsidR="008824E5" w:rsidRPr="00553288" w:rsidRDefault="008824E5" w:rsidP="00553288">
      <w:pPr>
        <w:rPr>
          <w:lang w:val="en-US"/>
        </w:rPr>
      </w:pPr>
    </w:p>
    <w:sectPr w:rsidR="008824E5" w:rsidRPr="00553288" w:rsidSect="00D15013">
      <w:pgSz w:w="11906" w:h="16838"/>
      <w:pgMar w:top="1152" w:right="1080" w:bottom="1152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940C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DCE1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9784665"/>
    <w:multiLevelType w:val="hybridMultilevel"/>
    <w:tmpl w:val="4A7CF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11ACE"/>
    <w:multiLevelType w:val="multilevel"/>
    <w:tmpl w:val="2BB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5219E"/>
    <w:multiLevelType w:val="hybridMultilevel"/>
    <w:tmpl w:val="832CC242"/>
    <w:lvl w:ilvl="0" w:tplc="116233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681454">
    <w:abstractNumId w:val="2"/>
  </w:num>
  <w:num w:numId="2" w16cid:durableId="1725182307">
    <w:abstractNumId w:val="3"/>
  </w:num>
  <w:num w:numId="3" w16cid:durableId="765007204">
    <w:abstractNumId w:val="0"/>
  </w:num>
  <w:num w:numId="4" w16cid:durableId="259993159">
    <w:abstractNumId w:val="1"/>
  </w:num>
  <w:num w:numId="5" w16cid:durableId="1197308532">
    <w:abstractNumId w:val="1"/>
  </w:num>
  <w:num w:numId="6" w16cid:durableId="387847591">
    <w:abstractNumId w:val="1"/>
  </w:num>
  <w:num w:numId="7" w16cid:durableId="882055891">
    <w:abstractNumId w:val="1"/>
  </w:num>
  <w:num w:numId="8" w16cid:durableId="1901860391">
    <w:abstractNumId w:val="1"/>
  </w:num>
  <w:num w:numId="9" w16cid:durableId="1558586213">
    <w:abstractNumId w:val="1"/>
  </w:num>
  <w:num w:numId="10" w16cid:durableId="1111438710">
    <w:abstractNumId w:val="1"/>
  </w:num>
  <w:num w:numId="11" w16cid:durableId="2072921211">
    <w:abstractNumId w:val="1"/>
  </w:num>
  <w:num w:numId="12" w16cid:durableId="461190994">
    <w:abstractNumId w:val="1"/>
  </w:num>
  <w:num w:numId="13" w16cid:durableId="1386905153">
    <w:abstractNumId w:val="1"/>
  </w:num>
  <w:num w:numId="14" w16cid:durableId="1334261330">
    <w:abstractNumId w:val="1"/>
  </w:num>
  <w:num w:numId="15" w16cid:durableId="317731488">
    <w:abstractNumId w:val="1"/>
  </w:num>
  <w:num w:numId="16" w16cid:durableId="647824996">
    <w:abstractNumId w:val="1"/>
  </w:num>
  <w:num w:numId="17" w16cid:durableId="153492825">
    <w:abstractNumId w:val="1"/>
  </w:num>
  <w:num w:numId="18" w16cid:durableId="1833327248">
    <w:abstractNumId w:val="1"/>
  </w:num>
  <w:num w:numId="19" w16cid:durableId="852232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CB"/>
    <w:rsid w:val="0000202C"/>
    <w:rsid w:val="00004FE2"/>
    <w:rsid w:val="00010068"/>
    <w:rsid w:val="0001735B"/>
    <w:rsid w:val="00017B17"/>
    <w:rsid w:val="0002405C"/>
    <w:rsid w:val="000255BE"/>
    <w:rsid w:val="00030E2D"/>
    <w:rsid w:val="000357CB"/>
    <w:rsid w:val="00060AD9"/>
    <w:rsid w:val="0007561C"/>
    <w:rsid w:val="000840FB"/>
    <w:rsid w:val="000B00D8"/>
    <w:rsid w:val="000D32D9"/>
    <w:rsid w:val="000F3914"/>
    <w:rsid w:val="001147AA"/>
    <w:rsid w:val="00115AE1"/>
    <w:rsid w:val="001212AF"/>
    <w:rsid w:val="00133ADB"/>
    <w:rsid w:val="0014476E"/>
    <w:rsid w:val="0016454E"/>
    <w:rsid w:val="00165E4F"/>
    <w:rsid w:val="00186C04"/>
    <w:rsid w:val="0019727F"/>
    <w:rsid w:val="001A0A4C"/>
    <w:rsid w:val="001A24C9"/>
    <w:rsid w:val="001B3CF8"/>
    <w:rsid w:val="001B4572"/>
    <w:rsid w:val="001C4AD8"/>
    <w:rsid w:val="001C62B8"/>
    <w:rsid w:val="001C6D14"/>
    <w:rsid w:val="001D04D4"/>
    <w:rsid w:val="001E7AC0"/>
    <w:rsid w:val="001E7C48"/>
    <w:rsid w:val="001F728D"/>
    <w:rsid w:val="0022004F"/>
    <w:rsid w:val="002241D7"/>
    <w:rsid w:val="002301C9"/>
    <w:rsid w:val="00236657"/>
    <w:rsid w:val="00247DE1"/>
    <w:rsid w:val="0025698E"/>
    <w:rsid w:val="00271456"/>
    <w:rsid w:val="00287E92"/>
    <w:rsid w:val="0029153F"/>
    <w:rsid w:val="002973F5"/>
    <w:rsid w:val="00297736"/>
    <w:rsid w:val="002B12F8"/>
    <w:rsid w:val="002B41BA"/>
    <w:rsid w:val="002C0D38"/>
    <w:rsid w:val="002E2AD0"/>
    <w:rsid w:val="003057C1"/>
    <w:rsid w:val="003340BB"/>
    <w:rsid w:val="00360B38"/>
    <w:rsid w:val="00361E99"/>
    <w:rsid w:val="00362F5F"/>
    <w:rsid w:val="00365C39"/>
    <w:rsid w:val="00367DB0"/>
    <w:rsid w:val="0038036A"/>
    <w:rsid w:val="00381A52"/>
    <w:rsid w:val="003976DE"/>
    <w:rsid w:val="003A6878"/>
    <w:rsid w:val="003B2633"/>
    <w:rsid w:val="003B2922"/>
    <w:rsid w:val="003B5F3E"/>
    <w:rsid w:val="003C3C99"/>
    <w:rsid w:val="003D4347"/>
    <w:rsid w:val="003E1FAE"/>
    <w:rsid w:val="003E6398"/>
    <w:rsid w:val="003F150D"/>
    <w:rsid w:val="003F75FF"/>
    <w:rsid w:val="00403745"/>
    <w:rsid w:val="004103EB"/>
    <w:rsid w:val="00413E47"/>
    <w:rsid w:val="00443343"/>
    <w:rsid w:val="00447797"/>
    <w:rsid w:val="0045142D"/>
    <w:rsid w:val="00454159"/>
    <w:rsid w:val="004573E0"/>
    <w:rsid w:val="00466D25"/>
    <w:rsid w:val="00471708"/>
    <w:rsid w:val="00481B58"/>
    <w:rsid w:val="004A2CA0"/>
    <w:rsid w:val="004D2560"/>
    <w:rsid w:val="004E33AC"/>
    <w:rsid w:val="004E3E6D"/>
    <w:rsid w:val="004E41AC"/>
    <w:rsid w:val="004E6BE3"/>
    <w:rsid w:val="004F1074"/>
    <w:rsid w:val="004F57E4"/>
    <w:rsid w:val="00512F59"/>
    <w:rsid w:val="005302BA"/>
    <w:rsid w:val="00537E63"/>
    <w:rsid w:val="005469F8"/>
    <w:rsid w:val="00553288"/>
    <w:rsid w:val="00571922"/>
    <w:rsid w:val="005765A6"/>
    <w:rsid w:val="00583209"/>
    <w:rsid w:val="005A633C"/>
    <w:rsid w:val="005D1F85"/>
    <w:rsid w:val="005F5009"/>
    <w:rsid w:val="00601FB5"/>
    <w:rsid w:val="00605632"/>
    <w:rsid w:val="00607F13"/>
    <w:rsid w:val="0061568F"/>
    <w:rsid w:val="00631C22"/>
    <w:rsid w:val="006615CA"/>
    <w:rsid w:val="00672AEA"/>
    <w:rsid w:val="006738CE"/>
    <w:rsid w:val="00693958"/>
    <w:rsid w:val="00697D03"/>
    <w:rsid w:val="006A2DC3"/>
    <w:rsid w:val="006C22F2"/>
    <w:rsid w:val="006D54D7"/>
    <w:rsid w:val="006E07C1"/>
    <w:rsid w:val="006E2292"/>
    <w:rsid w:val="00702EBA"/>
    <w:rsid w:val="00711416"/>
    <w:rsid w:val="007154CA"/>
    <w:rsid w:val="00737257"/>
    <w:rsid w:val="007714DD"/>
    <w:rsid w:val="0078419C"/>
    <w:rsid w:val="007841ED"/>
    <w:rsid w:val="00787612"/>
    <w:rsid w:val="00797DF7"/>
    <w:rsid w:val="007A74AD"/>
    <w:rsid w:val="007C3D21"/>
    <w:rsid w:val="007D0DD0"/>
    <w:rsid w:val="007F2B11"/>
    <w:rsid w:val="007F7DC8"/>
    <w:rsid w:val="00802018"/>
    <w:rsid w:val="00802841"/>
    <w:rsid w:val="008122F4"/>
    <w:rsid w:val="008127F8"/>
    <w:rsid w:val="00820CF0"/>
    <w:rsid w:val="0082282A"/>
    <w:rsid w:val="0085495D"/>
    <w:rsid w:val="00860886"/>
    <w:rsid w:val="00864F47"/>
    <w:rsid w:val="008824E5"/>
    <w:rsid w:val="00896DB5"/>
    <w:rsid w:val="008C1D1D"/>
    <w:rsid w:val="008D7183"/>
    <w:rsid w:val="008E0A3C"/>
    <w:rsid w:val="008E798F"/>
    <w:rsid w:val="00902363"/>
    <w:rsid w:val="00903E0F"/>
    <w:rsid w:val="00912F5A"/>
    <w:rsid w:val="0093121A"/>
    <w:rsid w:val="00934CDE"/>
    <w:rsid w:val="00957577"/>
    <w:rsid w:val="00962C78"/>
    <w:rsid w:val="009915D7"/>
    <w:rsid w:val="009A09FB"/>
    <w:rsid w:val="009A20B0"/>
    <w:rsid w:val="009A36B7"/>
    <w:rsid w:val="009A6130"/>
    <w:rsid w:val="009C04CB"/>
    <w:rsid w:val="009C1239"/>
    <w:rsid w:val="009D2E63"/>
    <w:rsid w:val="009D35E2"/>
    <w:rsid w:val="009D4F9B"/>
    <w:rsid w:val="009E0059"/>
    <w:rsid w:val="009E4D79"/>
    <w:rsid w:val="009E5474"/>
    <w:rsid w:val="009F15DF"/>
    <w:rsid w:val="00A042D3"/>
    <w:rsid w:val="00A06D1F"/>
    <w:rsid w:val="00A11DD1"/>
    <w:rsid w:val="00A1619B"/>
    <w:rsid w:val="00A22D18"/>
    <w:rsid w:val="00A2449F"/>
    <w:rsid w:val="00A64487"/>
    <w:rsid w:val="00A726E6"/>
    <w:rsid w:val="00A7326A"/>
    <w:rsid w:val="00A81E05"/>
    <w:rsid w:val="00A94F84"/>
    <w:rsid w:val="00AA0FB5"/>
    <w:rsid w:val="00AA3585"/>
    <w:rsid w:val="00AB18CD"/>
    <w:rsid w:val="00AB1E5D"/>
    <w:rsid w:val="00AC5D37"/>
    <w:rsid w:val="00AD0410"/>
    <w:rsid w:val="00AD1D1C"/>
    <w:rsid w:val="00AE0977"/>
    <w:rsid w:val="00B01283"/>
    <w:rsid w:val="00B01708"/>
    <w:rsid w:val="00B06948"/>
    <w:rsid w:val="00B379DD"/>
    <w:rsid w:val="00B45BD2"/>
    <w:rsid w:val="00B5251E"/>
    <w:rsid w:val="00B55958"/>
    <w:rsid w:val="00B560EA"/>
    <w:rsid w:val="00B62771"/>
    <w:rsid w:val="00B82E33"/>
    <w:rsid w:val="00B83B8C"/>
    <w:rsid w:val="00B94AC1"/>
    <w:rsid w:val="00BC0197"/>
    <w:rsid w:val="00BF5986"/>
    <w:rsid w:val="00C125D1"/>
    <w:rsid w:val="00C271EC"/>
    <w:rsid w:val="00C34FD9"/>
    <w:rsid w:val="00C3549E"/>
    <w:rsid w:val="00C427BA"/>
    <w:rsid w:val="00C4576A"/>
    <w:rsid w:val="00C631BB"/>
    <w:rsid w:val="00C853A1"/>
    <w:rsid w:val="00CA3DE4"/>
    <w:rsid w:val="00CA5DB5"/>
    <w:rsid w:val="00CE62D7"/>
    <w:rsid w:val="00CF152E"/>
    <w:rsid w:val="00CF2FE3"/>
    <w:rsid w:val="00D009B8"/>
    <w:rsid w:val="00D03590"/>
    <w:rsid w:val="00D15013"/>
    <w:rsid w:val="00D447A7"/>
    <w:rsid w:val="00D50231"/>
    <w:rsid w:val="00D62A7F"/>
    <w:rsid w:val="00D826A4"/>
    <w:rsid w:val="00DB01D8"/>
    <w:rsid w:val="00DB5B71"/>
    <w:rsid w:val="00DB5EB9"/>
    <w:rsid w:val="00DB7B6C"/>
    <w:rsid w:val="00DC6534"/>
    <w:rsid w:val="00DE2740"/>
    <w:rsid w:val="00DE6C0F"/>
    <w:rsid w:val="00E259C6"/>
    <w:rsid w:val="00E326BA"/>
    <w:rsid w:val="00E72006"/>
    <w:rsid w:val="00E8402F"/>
    <w:rsid w:val="00EB01E2"/>
    <w:rsid w:val="00ED0F42"/>
    <w:rsid w:val="00EE41CC"/>
    <w:rsid w:val="00EF29DE"/>
    <w:rsid w:val="00F0129A"/>
    <w:rsid w:val="00F06665"/>
    <w:rsid w:val="00F10F58"/>
    <w:rsid w:val="00F17A5C"/>
    <w:rsid w:val="00F31128"/>
    <w:rsid w:val="00F375FB"/>
    <w:rsid w:val="00F442BA"/>
    <w:rsid w:val="00F74BE6"/>
    <w:rsid w:val="00FA656D"/>
    <w:rsid w:val="00FD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7F3E"/>
  <w15:docId w15:val="{85306BE4-1769-488B-9D95-1488B993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3F5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4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4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C04C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9C04C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9C04CB"/>
    <w:rPr>
      <w:rFonts w:eastAsiaTheme="majorEastAsia" w:cstheme="majorBidi"/>
      <w:color w:val="365F9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rsid w:val="009C04CB"/>
    <w:rPr>
      <w:rFonts w:eastAsiaTheme="majorEastAsia" w:cstheme="majorBidi"/>
      <w:i/>
      <w:iCs/>
      <w:color w:val="365F9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CB"/>
    <w:rPr>
      <w:rFonts w:eastAsiaTheme="majorEastAsia" w:cstheme="majorBidi"/>
      <w:color w:val="365F9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4CB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4CB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4CB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4CB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C0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CB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4CB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C0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4CB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C0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4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4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4CB"/>
    <w:rPr>
      <w:i/>
      <w:iCs/>
      <w:color w:val="365F9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C04C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02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GridTable1Light">
    <w:name w:val="Grid Table 1 Light"/>
    <w:basedOn w:val="TableNormal"/>
    <w:uiPriority w:val="46"/>
    <w:rsid w:val="00A732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D009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FIIT-ASICDE/react-diagrams-vscode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github.com/FIIT-ASICDE/react-diagrams-vscode/tree/feature/state-diagrams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328B3-F57B-4E39-BD04-045E42B8D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6239</TotalTime>
  <Pages>13</Pages>
  <Words>1731</Words>
  <Characters>9870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 B</cp:lastModifiedBy>
  <cp:revision>97</cp:revision>
  <dcterms:created xsi:type="dcterms:W3CDTF">2026-05-03T22:08:00Z</dcterms:created>
  <dcterms:modified xsi:type="dcterms:W3CDTF">2026-05-09T20:03:00Z</dcterms:modified>
</cp:coreProperties>
</file>