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7F173B" w14:textId="77777777" w:rsidR="002E229E" w:rsidRDefault="00EB0030" w:rsidP="000F3B08">
      <w:pPr>
        <w:pStyle w:val="Titel"/>
        <w:outlineLvl w:val="0"/>
      </w:pPr>
      <w:r>
        <w:t>FIX Performance Session Layer (FIXP)</w:t>
      </w:r>
    </w:p>
    <w:p w14:paraId="1C7F173C" w14:textId="77777777" w:rsidR="002E229E" w:rsidRDefault="00EB0030">
      <w:pPr>
        <w:pStyle w:val="Untertitel"/>
      </w:pPr>
      <w:r>
        <w:t>Technical Specification</w:t>
      </w:r>
    </w:p>
    <w:p w14:paraId="1C7F173D" w14:textId="77777777" w:rsidR="002E229E" w:rsidRDefault="00EB0030">
      <w:pPr>
        <w:pStyle w:val="Author"/>
      </w:pPr>
      <w:r>
        <w:t>Version 1.0 – Technical Standard – April 15, 2021</w:t>
      </w:r>
    </w:p>
    <w:p w14:paraId="1C7F173E" w14:textId="77777777" w:rsidR="002E229E" w:rsidRDefault="00EB0030">
      <w:pPr>
        <w:pStyle w:val="Author"/>
      </w:pPr>
      <w:r>
        <w:t xml:space="preserve"> </w:t>
      </w:r>
    </w:p>
    <w:p w14:paraId="1C7F173F" w14:textId="77777777" w:rsidR="002E229E" w:rsidRDefault="00EB0030">
      <w:pPr>
        <w:pStyle w:val="Author"/>
      </w:pPr>
      <w:r>
        <w:t>THIS DOCUMENT IS THE FINAL VERSION OF A FIX TECHNICAL STANDARD. THIS VERSION HAS BEEN</w:t>
      </w:r>
    </w:p>
    <w:p w14:paraId="1C7F1740" w14:textId="77777777" w:rsidR="002E229E" w:rsidRDefault="00EB0030">
      <w:pPr>
        <w:pStyle w:val="Author"/>
      </w:pPr>
      <w:r>
        <w:t>APPROVED BY THE GLOBAL TECHNICAL COMMITTEE AS THE FINAL STEP IN CREATING A NEW FIX</w:t>
      </w:r>
    </w:p>
    <w:p w14:paraId="1C7F1741" w14:textId="77777777" w:rsidR="002E229E" w:rsidRDefault="00EB0030">
      <w:pPr>
        <w:pStyle w:val="Author"/>
      </w:pPr>
      <w:r>
        <w:t>TECHNICAL STANDARD OR A NEW VERSION OF AN EXISTING FIX TECHNICAL STANDARD. POTENTIAL</w:t>
      </w:r>
    </w:p>
    <w:p w14:paraId="1C7F1742" w14:textId="77777777" w:rsidR="002E229E" w:rsidRDefault="00EB0030">
      <w:pPr>
        <w:pStyle w:val="Author"/>
      </w:pPr>
      <w:r>
        <w:t>ADOPTERS ARE STRONGLY ENCOURAGED TO USE ONLY THE FINAL VERSION. EXISTING ADOPTERS ARE</w:t>
      </w:r>
    </w:p>
    <w:p w14:paraId="1C7F1743" w14:textId="77777777" w:rsidR="002E229E" w:rsidRDefault="00EB0030">
      <w:pPr>
        <w:pStyle w:val="Author"/>
      </w:pPr>
      <w:r>
        <w:t>STRONGLY ENCOURAGED TO UPGRADE TO THE FINAL VERSION.</w:t>
      </w:r>
    </w:p>
    <w:sdt>
      <w:sdtPr>
        <w:rPr>
          <w:rFonts w:eastAsiaTheme="minorHAnsi" w:cstheme="minorBidi"/>
          <w:b w:val="0"/>
          <w:color w:val="auto"/>
          <w:sz w:val="20"/>
          <w:szCs w:val="24"/>
          <w:u w:val="none"/>
        </w:rPr>
        <w:id w:val="1987128530"/>
        <w:docPartObj>
          <w:docPartGallery w:val="Table of Contents"/>
          <w:docPartUnique/>
        </w:docPartObj>
      </w:sdtPr>
      <w:sdtEndPr/>
      <w:sdtContent>
        <w:p w14:paraId="1C7F1744" w14:textId="77777777" w:rsidR="002E229E" w:rsidRDefault="00EB0030" w:rsidP="000F3B08">
          <w:pPr>
            <w:pStyle w:val="Inhaltsverzeichnisberschrift"/>
            <w:outlineLvl w:val="0"/>
          </w:pPr>
          <w:r>
            <w:t>Table of Contents</w:t>
          </w:r>
        </w:p>
        <w:p w14:paraId="56C6A9C9" w14:textId="0A6C52C9" w:rsidR="00E607BA" w:rsidRDefault="00EB0030">
          <w:pPr>
            <w:pStyle w:val="Verzeichnis1"/>
            <w:rPr>
              <w:rFonts w:asciiTheme="minorHAnsi" w:eastAsiaTheme="minorEastAsia" w:hAnsiTheme="minorHAnsi"/>
              <w:b w:val="0"/>
              <w:noProof/>
              <w:sz w:val="24"/>
              <w:lang w:val="de-DE" w:eastAsia="de-DE"/>
            </w:rPr>
          </w:pPr>
          <w:r>
            <w:fldChar w:fldCharType="begin"/>
          </w:r>
          <w:r>
            <w:instrText>TOC \o "1-4" \h \z \u</w:instrText>
          </w:r>
          <w:r>
            <w:fldChar w:fldCharType="separate"/>
          </w:r>
          <w:hyperlink w:anchor="_Toc68972346" w:history="1">
            <w:r w:rsidR="00E607BA" w:rsidRPr="00AE10CD">
              <w:rPr>
                <w:rStyle w:val="Hyperlink"/>
                <w:noProof/>
              </w:rPr>
              <w:t>1</w:t>
            </w:r>
            <w:r w:rsidR="00E607BA">
              <w:rPr>
                <w:rFonts w:asciiTheme="minorHAnsi" w:eastAsiaTheme="minorEastAsia" w:hAnsiTheme="minorHAnsi"/>
                <w:b w:val="0"/>
                <w:noProof/>
                <w:sz w:val="24"/>
                <w:lang w:val="de-DE" w:eastAsia="de-DE"/>
              </w:rPr>
              <w:tab/>
            </w:r>
            <w:r w:rsidR="00E607BA" w:rsidRPr="00AE10CD">
              <w:rPr>
                <w:rStyle w:val="Hyperlink"/>
                <w:noProof/>
              </w:rPr>
              <w:t>Introduction</w:t>
            </w:r>
            <w:r w:rsidR="00E607BA">
              <w:rPr>
                <w:noProof/>
                <w:webHidden/>
              </w:rPr>
              <w:tab/>
            </w:r>
            <w:r w:rsidR="00E607BA">
              <w:rPr>
                <w:noProof/>
                <w:webHidden/>
              </w:rPr>
              <w:fldChar w:fldCharType="begin"/>
            </w:r>
            <w:r w:rsidR="00E607BA">
              <w:rPr>
                <w:noProof/>
                <w:webHidden/>
              </w:rPr>
              <w:instrText xml:space="preserve"> PAGEREF _Toc68972346 \h </w:instrText>
            </w:r>
            <w:r w:rsidR="00E607BA">
              <w:rPr>
                <w:noProof/>
                <w:webHidden/>
              </w:rPr>
            </w:r>
            <w:r w:rsidR="00E607BA">
              <w:rPr>
                <w:noProof/>
                <w:webHidden/>
              </w:rPr>
              <w:fldChar w:fldCharType="separate"/>
            </w:r>
            <w:r w:rsidR="003711EA">
              <w:rPr>
                <w:noProof/>
                <w:webHidden/>
              </w:rPr>
              <w:t>6</w:t>
            </w:r>
            <w:r w:rsidR="00E607BA">
              <w:rPr>
                <w:noProof/>
                <w:webHidden/>
              </w:rPr>
              <w:fldChar w:fldCharType="end"/>
            </w:r>
          </w:hyperlink>
        </w:p>
        <w:p w14:paraId="1E6C79F6" w14:textId="793414F3" w:rsidR="00E607BA" w:rsidRDefault="00B351D4">
          <w:pPr>
            <w:pStyle w:val="Verzeichnis2"/>
            <w:rPr>
              <w:rFonts w:asciiTheme="minorHAnsi" w:eastAsiaTheme="minorEastAsia" w:hAnsiTheme="minorHAnsi"/>
              <w:noProof/>
              <w:sz w:val="24"/>
              <w:lang w:val="de-DE" w:eastAsia="de-DE"/>
            </w:rPr>
          </w:pPr>
          <w:hyperlink w:anchor="_Toc68972347" w:history="1">
            <w:r w:rsidR="00E607BA" w:rsidRPr="00AE10CD">
              <w:rPr>
                <w:rStyle w:val="Hyperlink"/>
                <w:noProof/>
              </w:rPr>
              <w:t>1.1</w:t>
            </w:r>
            <w:r w:rsidR="00E607BA">
              <w:rPr>
                <w:rFonts w:asciiTheme="minorHAnsi" w:eastAsiaTheme="minorEastAsia" w:hAnsiTheme="minorHAnsi"/>
                <w:noProof/>
                <w:sz w:val="24"/>
                <w:lang w:val="de-DE" w:eastAsia="de-DE"/>
              </w:rPr>
              <w:tab/>
            </w:r>
            <w:r w:rsidR="00E607BA" w:rsidRPr="00AE10CD">
              <w:rPr>
                <w:rStyle w:val="Hyperlink"/>
                <w:noProof/>
              </w:rPr>
              <w:t>Authors</w:t>
            </w:r>
            <w:r w:rsidR="00E607BA">
              <w:rPr>
                <w:noProof/>
                <w:webHidden/>
              </w:rPr>
              <w:tab/>
            </w:r>
            <w:r w:rsidR="00E607BA">
              <w:rPr>
                <w:noProof/>
                <w:webHidden/>
              </w:rPr>
              <w:fldChar w:fldCharType="begin"/>
            </w:r>
            <w:r w:rsidR="00E607BA">
              <w:rPr>
                <w:noProof/>
                <w:webHidden/>
              </w:rPr>
              <w:instrText xml:space="preserve"> PAGEREF _Toc68972347 \h </w:instrText>
            </w:r>
            <w:r w:rsidR="00E607BA">
              <w:rPr>
                <w:noProof/>
                <w:webHidden/>
              </w:rPr>
            </w:r>
            <w:r w:rsidR="00E607BA">
              <w:rPr>
                <w:noProof/>
                <w:webHidden/>
              </w:rPr>
              <w:fldChar w:fldCharType="separate"/>
            </w:r>
            <w:r w:rsidR="003711EA">
              <w:rPr>
                <w:noProof/>
                <w:webHidden/>
              </w:rPr>
              <w:t>6</w:t>
            </w:r>
            <w:r w:rsidR="00E607BA">
              <w:rPr>
                <w:noProof/>
                <w:webHidden/>
              </w:rPr>
              <w:fldChar w:fldCharType="end"/>
            </w:r>
          </w:hyperlink>
        </w:p>
        <w:p w14:paraId="428F8219" w14:textId="2F52BFB6" w:rsidR="00E607BA" w:rsidRDefault="00B351D4">
          <w:pPr>
            <w:pStyle w:val="Verzeichnis3"/>
            <w:rPr>
              <w:rFonts w:asciiTheme="minorHAnsi" w:eastAsiaTheme="minorEastAsia" w:hAnsiTheme="minorHAnsi"/>
              <w:noProof/>
              <w:sz w:val="24"/>
              <w:lang w:val="de-DE" w:eastAsia="de-DE"/>
            </w:rPr>
          </w:pPr>
          <w:hyperlink w:anchor="_Toc68972348" w:history="1">
            <w:r w:rsidR="00E607BA" w:rsidRPr="00AE10CD">
              <w:rPr>
                <w:rStyle w:val="Hyperlink"/>
                <w:noProof/>
              </w:rPr>
              <w:t>1.1.1</w:t>
            </w:r>
            <w:r w:rsidR="00E607BA">
              <w:rPr>
                <w:rFonts w:asciiTheme="minorHAnsi" w:eastAsiaTheme="minorEastAsia" w:hAnsiTheme="minorHAnsi"/>
                <w:noProof/>
                <w:sz w:val="24"/>
                <w:lang w:val="de-DE" w:eastAsia="de-DE"/>
              </w:rPr>
              <w:tab/>
            </w:r>
            <w:r w:rsidR="00E607BA" w:rsidRPr="00AE10CD">
              <w:rPr>
                <w:rStyle w:val="Hyperlink"/>
                <w:noProof/>
              </w:rPr>
              <w:t>Related FIX Standards</w:t>
            </w:r>
            <w:r w:rsidR="00E607BA">
              <w:rPr>
                <w:noProof/>
                <w:webHidden/>
              </w:rPr>
              <w:tab/>
            </w:r>
            <w:r w:rsidR="00E607BA">
              <w:rPr>
                <w:noProof/>
                <w:webHidden/>
              </w:rPr>
              <w:fldChar w:fldCharType="begin"/>
            </w:r>
            <w:r w:rsidR="00E607BA">
              <w:rPr>
                <w:noProof/>
                <w:webHidden/>
              </w:rPr>
              <w:instrText xml:space="preserve"> PAGEREF _Toc68972348 \h </w:instrText>
            </w:r>
            <w:r w:rsidR="00E607BA">
              <w:rPr>
                <w:noProof/>
                <w:webHidden/>
              </w:rPr>
            </w:r>
            <w:r w:rsidR="00E607BA">
              <w:rPr>
                <w:noProof/>
                <w:webHidden/>
              </w:rPr>
              <w:fldChar w:fldCharType="separate"/>
            </w:r>
            <w:r w:rsidR="003711EA">
              <w:rPr>
                <w:noProof/>
                <w:webHidden/>
              </w:rPr>
              <w:t>6</w:t>
            </w:r>
            <w:r w:rsidR="00E607BA">
              <w:rPr>
                <w:noProof/>
                <w:webHidden/>
              </w:rPr>
              <w:fldChar w:fldCharType="end"/>
            </w:r>
          </w:hyperlink>
        </w:p>
        <w:p w14:paraId="167EC79C" w14:textId="5818E583" w:rsidR="00E607BA" w:rsidRDefault="00B351D4">
          <w:pPr>
            <w:pStyle w:val="Verzeichnis3"/>
            <w:rPr>
              <w:rFonts w:asciiTheme="minorHAnsi" w:eastAsiaTheme="minorEastAsia" w:hAnsiTheme="minorHAnsi"/>
              <w:noProof/>
              <w:sz w:val="24"/>
              <w:lang w:val="de-DE" w:eastAsia="de-DE"/>
            </w:rPr>
          </w:pPr>
          <w:hyperlink w:anchor="_Toc68972349" w:history="1">
            <w:r w:rsidR="00E607BA" w:rsidRPr="00AE10CD">
              <w:rPr>
                <w:rStyle w:val="Hyperlink"/>
                <w:noProof/>
              </w:rPr>
              <w:t>1.1.2</w:t>
            </w:r>
            <w:r w:rsidR="00E607BA">
              <w:rPr>
                <w:rFonts w:asciiTheme="minorHAnsi" w:eastAsiaTheme="minorEastAsia" w:hAnsiTheme="minorHAnsi"/>
                <w:noProof/>
                <w:sz w:val="24"/>
                <w:lang w:val="de-DE" w:eastAsia="de-DE"/>
              </w:rPr>
              <w:tab/>
            </w:r>
            <w:r w:rsidR="00E607BA" w:rsidRPr="00AE10CD">
              <w:rPr>
                <w:rStyle w:val="Hyperlink"/>
                <w:noProof/>
              </w:rPr>
              <w:t>Dependencies on Other Specifications</w:t>
            </w:r>
            <w:r w:rsidR="00E607BA">
              <w:rPr>
                <w:noProof/>
                <w:webHidden/>
              </w:rPr>
              <w:tab/>
            </w:r>
            <w:r w:rsidR="00E607BA">
              <w:rPr>
                <w:noProof/>
                <w:webHidden/>
              </w:rPr>
              <w:fldChar w:fldCharType="begin"/>
            </w:r>
            <w:r w:rsidR="00E607BA">
              <w:rPr>
                <w:noProof/>
                <w:webHidden/>
              </w:rPr>
              <w:instrText xml:space="preserve"> PAGEREF _Toc68972349 \h </w:instrText>
            </w:r>
            <w:r w:rsidR="00E607BA">
              <w:rPr>
                <w:noProof/>
                <w:webHidden/>
              </w:rPr>
            </w:r>
            <w:r w:rsidR="00E607BA">
              <w:rPr>
                <w:noProof/>
                <w:webHidden/>
              </w:rPr>
              <w:fldChar w:fldCharType="separate"/>
            </w:r>
            <w:r w:rsidR="003711EA">
              <w:rPr>
                <w:noProof/>
                <w:webHidden/>
              </w:rPr>
              <w:t>7</w:t>
            </w:r>
            <w:r w:rsidR="00E607BA">
              <w:rPr>
                <w:noProof/>
                <w:webHidden/>
              </w:rPr>
              <w:fldChar w:fldCharType="end"/>
            </w:r>
          </w:hyperlink>
        </w:p>
        <w:p w14:paraId="18BC6CF0" w14:textId="4CA6D29A" w:rsidR="00E607BA" w:rsidRDefault="00B351D4">
          <w:pPr>
            <w:pStyle w:val="Verzeichnis2"/>
            <w:rPr>
              <w:rFonts w:asciiTheme="minorHAnsi" w:eastAsiaTheme="minorEastAsia" w:hAnsiTheme="minorHAnsi"/>
              <w:noProof/>
              <w:sz w:val="24"/>
              <w:lang w:val="de-DE" w:eastAsia="de-DE"/>
            </w:rPr>
          </w:pPr>
          <w:hyperlink w:anchor="_Toc68972350" w:history="1">
            <w:r w:rsidR="00E607BA" w:rsidRPr="00AE10CD">
              <w:rPr>
                <w:rStyle w:val="Hyperlink"/>
                <w:noProof/>
              </w:rPr>
              <w:t>1.2</w:t>
            </w:r>
            <w:r w:rsidR="00E607BA">
              <w:rPr>
                <w:rFonts w:asciiTheme="minorHAnsi" w:eastAsiaTheme="minorEastAsia" w:hAnsiTheme="minorHAnsi"/>
                <w:noProof/>
                <w:sz w:val="24"/>
                <w:lang w:val="de-DE" w:eastAsia="de-DE"/>
              </w:rPr>
              <w:tab/>
            </w:r>
            <w:r w:rsidR="00E607BA" w:rsidRPr="00AE10CD">
              <w:rPr>
                <w:rStyle w:val="Hyperlink"/>
                <w:noProof/>
              </w:rPr>
              <w:t>Specification terms</w:t>
            </w:r>
            <w:r w:rsidR="00E607BA">
              <w:rPr>
                <w:noProof/>
                <w:webHidden/>
              </w:rPr>
              <w:tab/>
            </w:r>
            <w:r w:rsidR="00E607BA">
              <w:rPr>
                <w:noProof/>
                <w:webHidden/>
              </w:rPr>
              <w:fldChar w:fldCharType="begin"/>
            </w:r>
            <w:r w:rsidR="00E607BA">
              <w:rPr>
                <w:noProof/>
                <w:webHidden/>
              </w:rPr>
              <w:instrText xml:space="preserve"> PAGEREF _Toc68972350 \h </w:instrText>
            </w:r>
            <w:r w:rsidR="00E607BA">
              <w:rPr>
                <w:noProof/>
                <w:webHidden/>
              </w:rPr>
            </w:r>
            <w:r w:rsidR="00E607BA">
              <w:rPr>
                <w:noProof/>
                <w:webHidden/>
              </w:rPr>
              <w:fldChar w:fldCharType="separate"/>
            </w:r>
            <w:r w:rsidR="003711EA">
              <w:rPr>
                <w:noProof/>
                <w:webHidden/>
              </w:rPr>
              <w:t>7</w:t>
            </w:r>
            <w:r w:rsidR="00E607BA">
              <w:rPr>
                <w:noProof/>
                <w:webHidden/>
              </w:rPr>
              <w:fldChar w:fldCharType="end"/>
            </w:r>
          </w:hyperlink>
        </w:p>
        <w:p w14:paraId="0FABEEAF" w14:textId="4CE40473" w:rsidR="00E607BA" w:rsidRDefault="00B351D4">
          <w:pPr>
            <w:pStyle w:val="Verzeichnis2"/>
            <w:rPr>
              <w:rFonts w:asciiTheme="minorHAnsi" w:eastAsiaTheme="minorEastAsia" w:hAnsiTheme="minorHAnsi"/>
              <w:noProof/>
              <w:sz w:val="24"/>
              <w:lang w:val="de-DE" w:eastAsia="de-DE"/>
            </w:rPr>
          </w:pPr>
          <w:hyperlink w:anchor="_Toc68972351" w:history="1">
            <w:r w:rsidR="00E607BA" w:rsidRPr="00AE10CD">
              <w:rPr>
                <w:rStyle w:val="Hyperlink"/>
                <w:noProof/>
              </w:rPr>
              <w:t>1.3</w:t>
            </w:r>
            <w:r w:rsidR="00E607BA">
              <w:rPr>
                <w:rFonts w:asciiTheme="minorHAnsi" w:eastAsiaTheme="minorEastAsia" w:hAnsiTheme="minorHAnsi"/>
                <w:noProof/>
                <w:sz w:val="24"/>
                <w:lang w:val="de-DE" w:eastAsia="de-DE"/>
              </w:rPr>
              <w:tab/>
            </w:r>
            <w:r w:rsidR="00E607BA" w:rsidRPr="00AE10CD">
              <w:rPr>
                <w:rStyle w:val="Hyperlink"/>
                <w:noProof/>
              </w:rPr>
              <w:t>Definitions</w:t>
            </w:r>
            <w:r w:rsidR="00E607BA">
              <w:rPr>
                <w:noProof/>
                <w:webHidden/>
              </w:rPr>
              <w:tab/>
            </w:r>
            <w:r w:rsidR="00E607BA">
              <w:rPr>
                <w:noProof/>
                <w:webHidden/>
              </w:rPr>
              <w:fldChar w:fldCharType="begin"/>
            </w:r>
            <w:r w:rsidR="00E607BA">
              <w:rPr>
                <w:noProof/>
                <w:webHidden/>
              </w:rPr>
              <w:instrText xml:space="preserve"> PAGEREF _Toc68972351 \h </w:instrText>
            </w:r>
            <w:r w:rsidR="00E607BA">
              <w:rPr>
                <w:noProof/>
                <w:webHidden/>
              </w:rPr>
            </w:r>
            <w:r w:rsidR="00E607BA">
              <w:rPr>
                <w:noProof/>
                <w:webHidden/>
              </w:rPr>
              <w:fldChar w:fldCharType="separate"/>
            </w:r>
            <w:r w:rsidR="003711EA">
              <w:rPr>
                <w:noProof/>
                <w:webHidden/>
              </w:rPr>
              <w:t>7</w:t>
            </w:r>
            <w:r w:rsidR="00E607BA">
              <w:rPr>
                <w:noProof/>
                <w:webHidden/>
              </w:rPr>
              <w:fldChar w:fldCharType="end"/>
            </w:r>
          </w:hyperlink>
        </w:p>
        <w:p w14:paraId="51F06B97" w14:textId="08A5EFA3" w:rsidR="00E607BA" w:rsidRDefault="00B351D4">
          <w:pPr>
            <w:pStyle w:val="Verzeichnis1"/>
            <w:rPr>
              <w:rFonts w:asciiTheme="minorHAnsi" w:eastAsiaTheme="minorEastAsia" w:hAnsiTheme="minorHAnsi"/>
              <w:b w:val="0"/>
              <w:noProof/>
              <w:sz w:val="24"/>
              <w:lang w:val="de-DE" w:eastAsia="de-DE"/>
            </w:rPr>
          </w:pPr>
          <w:hyperlink w:anchor="_Toc68972352" w:history="1">
            <w:r w:rsidR="00E607BA" w:rsidRPr="00AE10CD">
              <w:rPr>
                <w:rStyle w:val="Hyperlink"/>
                <w:noProof/>
              </w:rPr>
              <w:t>2</w:t>
            </w:r>
            <w:r w:rsidR="00E607BA">
              <w:rPr>
                <w:rFonts w:asciiTheme="minorHAnsi" w:eastAsiaTheme="minorEastAsia" w:hAnsiTheme="minorHAnsi"/>
                <w:b w:val="0"/>
                <w:noProof/>
                <w:sz w:val="24"/>
                <w:lang w:val="de-DE" w:eastAsia="de-DE"/>
              </w:rPr>
              <w:tab/>
            </w:r>
            <w:r w:rsidR="00E607BA" w:rsidRPr="00AE10CD">
              <w:rPr>
                <w:rStyle w:val="Hyperlink"/>
                <w:noProof/>
              </w:rPr>
              <w:t>Requirements</w:t>
            </w:r>
            <w:r w:rsidR="00E607BA">
              <w:rPr>
                <w:noProof/>
                <w:webHidden/>
              </w:rPr>
              <w:tab/>
            </w:r>
            <w:r w:rsidR="00E607BA">
              <w:rPr>
                <w:noProof/>
                <w:webHidden/>
              </w:rPr>
              <w:fldChar w:fldCharType="begin"/>
            </w:r>
            <w:r w:rsidR="00E607BA">
              <w:rPr>
                <w:noProof/>
                <w:webHidden/>
              </w:rPr>
              <w:instrText xml:space="preserve"> PAGEREF _Toc68972352 \h </w:instrText>
            </w:r>
            <w:r w:rsidR="00E607BA">
              <w:rPr>
                <w:noProof/>
                <w:webHidden/>
              </w:rPr>
            </w:r>
            <w:r w:rsidR="00E607BA">
              <w:rPr>
                <w:noProof/>
                <w:webHidden/>
              </w:rPr>
              <w:fldChar w:fldCharType="separate"/>
            </w:r>
            <w:r w:rsidR="003711EA">
              <w:rPr>
                <w:noProof/>
                <w:webHidden/>
              </w:rPr>
              <w:t>9</w:t>
            </w:r>
            <w:r w:rsidR="00E607BA">
              <w:rPr>
                <w:noProof/>
                <w:webHidden/>
              </w:rPr>
              <w:fldChar w:fldCharType="end"/>
            </w:r>
          </w:hyperlink>
        </w:p>
        <w:p w14:paraId="0F5C6CA8" w14:textId="2961E151" w:rsidR="00E607BA" w:rsidRDefault="00B351D4">
          <w:pPr>
            <w:pStyle w:val="Verzeichnis2"/>
            <w:rPr>
              <w:rFonts w:asciiTheme="minorHAnsi" w:eastAsiaTheme="minorEastAsia" w:hAnsiTheme="minorHAnsi"/>
              <w:noProof/>
              <w:sz w:val="24"/>
              <w:lang w:val="de-DE" w:eastAsia="de-DE"/>
            </w:rPr>
          </w:pPr>
          <w:hyperlink w:anchor="_Toc68972353" w:history="1">
            <w:r w:rsidR="00E607BA" w:rsidRPr="00AE10CD">
              <w:rPr>
                <w:rStyle w:val="Hyperlink"/>
                <w:noProof/>
              </w:rPr>
              <w:t>2.1</w:t>
            </w:r>
            <w:r w:rsidR="00E607BA">
              <w:rPr>
                <w:rFonts w:asciiTheme="minorHAnsi" w:eastAsiaTheme="minorEastAsia" w:hAnsiTheme="minorHAnsi"/>
                <w:noProof/>
                <w:sz w:val="24"/>
                <w:lang w:val="de-DE" w:eastAsia="de-DE"/>
              </w:rPr>
              <w:tab/>
            </w:r>
            <w:r w:rsidR="00E607BA" w:rsidRPr="00AE10CD">
              <w:rPr>
                <w:rStyle w:val="Hyperlink"/>
                <w:noProof/>
              </w:rPr>
              <w:t>Business Requirements</w:t>
            </w:r>
            <w:r w:rsidR="00E607BA">
              <w:rPr>
                <w:noProof/>
                <w:webHidden/>
              </w:rPr>
              <w:tab/>
            </w:r>
            <w:r w:rsidR="00E607BA">
              <w:rPr>
                <w:noProof/>
                <w:webHidden/>
              </w:rPr>
              <w:fldChar w:fldCharType="begin"/>
            </w:r>
            <w:r w:rsidR="00E607BA">
              <w:rPr>
                <w:noProof/>
                <w:webHidden/>
              </w:rPr>
              <w:instrText xml:space="preserve"> PAGEREF _Toc68972353 \h </w:instrText>
            </w:r>
            <w:r w:rsidR="00E607BA">
              <w:rPr>
                <w:noProof/>
                <w:webHidden/>
              </w:rPr>
            </w:r>
            <w:r w:rsidR="00E607BA">
              <w:rPr>
                <w:noProof/>
                <w:webHidden/>
              </w:rPr>
              <w:fldChar w:fldCharType="separate"/>
            </w:r>
            <w:r w:rsidR="003711EA">
              <w:rPr>
                <w:noProof/>
                <w:webHidden/>
              </w:rPr>
              <w:t>9</w:t>
            </w:r>
            <w:r w:rsidR="00E607BA">
              <w:rPr>
                <w:noProof/>
                <w:webHidden/>
              </w:rPr>
              <w:fldChar w:fldCharType="end"/>
            </w:r>
          </w:hyperlink>
        </w:p>
        <w:p w14:paraId="67C1129D" w14:textId="1D767A8C" w:rsidR="00E607BA" w:rsidRDefault="00B351D4">
          <w:pPr>
            <w:pStyle w:val="Verzeichnis2"/>
            <w:rPr>
              <w:rFonts w:asciiTheme="minorHAnsi" w:eastAsiaTheme="minorEastAsia" w:hAnsiTheme="minorHAnsi"/>
              <w:noProof/>
              <w:sz w:val="24"/>
              <w:lang w:val="de-DE" w:eastAsia="de-DE"/>
            </w:rPr>
          </w:pPr>
          <w:hyperlink w:anchor="_Toc68972354" w:history="1">
            <w:r w:rsidR="00E607BA" w:rsidRPr="00AE10CD">
              <w:rPr>
                <w:rStyle w:val="Hyperlink"/>
                <w:noProof/>
              </w:rPr>
              <w:t>2.2</w:t>
            </w:r>
            <w:r w:rsidR="00E607BA">
              <w:rPr>
                <w:rFonts w:asciiTheme="minorHAnsi" w:eastAsiaTheme="minorEastAsia" w:hAnsiTheme="minorHAnsi"/>
                <w:noProof/>
                <w:sz w:val="24"/>
                <w:lang w:val="de-DE" w:eastAsia="de-DE"/>
              </w:rPr>
              <w:tab/>
            </w:r>
            <w:r w:rsidR="00E607BA" w:rsidRPr="00AE10CD">
              <w:rPr>
                <w:rStyle w:val="Hyperlink"/>
                <w:noProof/>
              </w:rPr>
              <w:t>Technical Requirements</w:t>
            </w:r>
            <w:r w:rsidR="00E607BA">
              <w:rPr>
                <w:noProof/>
                <w:webHidden/>
              </w:rPr>
              <w:tab/>
            </w:r>
            <w:r w:rsidR="00E607BA">
              <w:rPr>
                <w:noProof/>
                <w:webHidden/>
              </w:rPr>
              <w:fldChar w:fldCharType="begin"/>
            </w:r>
            <w:r w:rsidR="00E607BA">
              <w:rPr>
                <w:noProof/>
                <w:webHidden/>
              </w:rPr>
              <w:instrText xml:space="preserve"> PAGEREF _Toc68972354 \h </w:instrText>
            </w:r>
            <w:r w:rsidR="00E607BA">
              <w:rPr>
                <w:noProof/>
                <w:webHidden/>
              </w:rPr>
            </w:r>
            <w:r w:rsidR="00E607BA">
              <w:rPr>
                <w:noProof/>
                <w:webHidden/>
              </w:rPr>
              <w:fldChar w:fldCharType="separate"/>
            </w:r>
            <w:r w:rsidR="003711EA">
              <w:rPr>
                <w:noProof/>
                <w:webHidden/>
              </w:rPr>
              <w:t>9</w:t>
            </w:r>
            <w:r w:rsidR="00E607BA">
              <w:rPr>
                <w:noProof/>
                <w:webHidden/>
              </w:rPr>
              <w:fldChar w:fldCharType="end"/>
            </w:r>
          </w:hyperlink>
        </w:p>
        <w:p w14:paraId="74F409F7" w14:textId="224B7CDA" w:rsidR="00E607BA" w:rsidRDefault="00B351D4">
          <w:pPr>
            <w:pStyle w:val="Verzeichnis3"/>
            <w:rPr>
              <w:rFonts w:asciiTheme="minorHAnsi" w:eastAsiaTheme="minorEastAsia" w:hAnsiTheme="minorHAnsi"/>
              <w:noProof/>
              <w:sz w:val="24"/>
              <w:lang w:val="de-DE" w:eastAsia="de-DE"/>
            </w:rPr>
          </w:pPr>
          <w:hyperlink w:anchor="_Toc68972355" w:history="1">
            <w:r w:rsidR="00E607BA" w:rsidRPr="00AE10CD">
              <w:rPr>
                <w:rStyle w:val="Hyperlink"/>
                <w:noProof/>
              </w:rPr>
              <w:t>2.2.1</w:t>
            </w:r>
            <w:r w:rsidR="00E607BA">
              <w:rPr>
                <w:rFonts w:asciiTheme="minorHAnsi" w:eastAsiaTheme="minorEastAsia" w:hAnsiTheme="minorHAnsi"/>
                <w:noProof/>
                <w:sz w:val="24"/>
                <w:lang w:val="de-DE" w:eastAsia="de-DE"/>
              </w:rPr>
              <w:tab/>
            </w:r>
            <w:r w:rsidR="00E607BA" w:rsidRPr="00AE10CD">
              <w:rPr>
                <w:rStyle w:val="Hyperlink"/>
                <w:noProof/>
              </w:rPr>
              <w:t>Protocol Layering</w:t>
            </w:r>
            <w:r w:rsidR="00E607BA">
              <w:rPr>
                <w:noProof/>
                <w:webHidden/>
              </w:rPr>
              <w:tab/>
            </w:r>
            <w:r w:rsidR="00E607BA">
              <w:rPr>
                <w:noProof/>
                <w:webHidden/>
              </w:rPr>
              <w:fldChar w:fldCharType="begin"/>
            </w:r>
            <w:r w:rsidR="00E607BA">
              <w:rPr>
                <w:noProof/>
                <w:webHidden/>
              </w:rPr>
              <w:instrText xml:space="preserve"> PAGEREF _Toc68972355 \h </w:instrText>
            </w:r>
            <w:r w:rsidR="00E607BA">
              <w:rPr>
                <w:noProof/>
                <w:webHidden/>
              </w:rPr>
            </w:r>
            <w:r w:rsidR="00E607BA">
              <w:rPr>
                <w:noProof/>
                <w:webHidden/>
              </w:rPr>
              <w:fldChar w:fldCharType="separate"/>
            </w:r>
            <w:r w:rsidR="003711EA">
              <w:rPr>
                <w:noProof/>
                <w:webHidden/>
              </w:rPr>
              <w:t>9</w:t>
            </w:r>
            <w:r w:rsidR="00E607BA">
              <w:rPr>
                <w:noProof/>
                <w:webHidden/>
              </w:rPr>
              <w:fldChar w:fldCharType="end"/>
            </w:r>
          </w:hyperlink>
        </w:p>
        <w:p w14:paraId="512F4F60" w14:textId="0982BD13" w:rsidR="00E607BA" w:rsidRDefault="00B351D4">
          <w:pPr>
            <w:pStyle w:val="Verzeichnis3"/>
            <w:rPr>
              <w:rFonts w:asciiTheme="minorHAnsi" w:eastAsiaTheme="minorEastAsia" w:hAnsiTheme="minorHAnsi"/>
              <w:noProof/>
              <w:sz w:val="24"/>
              <w:lang w:val="de-DE" w:eastAsia="de-DE"/>
            </w:rPr>
          </w:pPr>
          <w:hyperlink w:anchor="_Toc68972356" w:history="1">
            <w:r w:rsidR="00E607BA" w:rsidRPr="00AE10CD">
              <w:rPr>
                <w:rStyle w:val="Hyperlink"/>
                <w:noProof/>
              </w:rPr>
              <w:t>2.2.2</w:t>
            </w:r>
            <w:r w:rsidR="00E607BA">
              <w:rPr>
                <w:rFonts w:asciiTheme="minorHAnsi" w:eastAsiaTheme="minorEastAsia" w:hAnsiTheme="minorHAnsi"/>
                <w:noProof/>
                <w:sz w:val="24"/>
                <w:lang w:val="de-DE" w:eastAsia="de-DE"/>
              </w:rPr>
              <w:tab/>
            </w:r>
            <w:r w:rsidR="00E607BA" w:rsidRPr="00AE10CD">
              <w:rPr>
                <w:rStyle w:val="Hyperlink"/>
                <w:noProof/>
              </w:rPr>
              <w:t>Security Mechanisms</w:t>
            </w:r>
            <w:r w:rsidR="00E607BA">
              <w:rPr>
                <w:noProof/>
                <w:webHidden/>
              </w:rPr>
              <w:tab/>
            </w:r>
            <w:r w:rsidR="00E607BA">
              <w:rPr>
                <w:noProof/>
                <w:webHidden/>
              </w:rPr>
              <w:fldChar w:fldCharType="begin"/>
            </w:r>
            <w:r w:rsidR="00E607BA">
              <w:rPr>
                <w:noProof/>
                <w:webHidden/>
              </w:rPr>
              <w:instrText xml:space="preserve"> PAGEREF _Toc68972356 \h </w:instrText>
            </w:r>
            <w:r w:rsidR="00E607BA">
              <w:rPr>
                <w:noProof/>
                <w:webHidden/>
              </w:rPr>
            </w:r>
            <w:r w:rsidR="00E607BA">
              <w:rPr>
                <w:noProof/>
                <w:webHidden/>
              </w:rPr>
              <w:fldChar w:fldCharType="separate"/>
            </w:r>
            <w:r w:rsidR="003711EA">
              <w:rPr>
                <w:noProof/>
                <w:webHidden/>
              </w:rPr>
              <w:t>9</w:t>
            </w:r>
            <w:r w:rsidR="00E607BA">
              <w:rPr>
                <w:noProof/>
                <w:webHidden/>
              </w:rPr>
              <w:fldChar w:fldCharType="end"/>
            </w:r>
          </w:hyperlink>
        </w:p>
        <w:p w14:paraId="1F04FF74" w14:textId="1266A5B0" w:rsidR="00E607BA" w:rsidRDefault="00B351D4">
          <w:pPr>
            <w:pStyle w:val="Verzeichnis3"/>
            <w:rPr>
              <w:rFonts w:asciiTheme="minorHAnsi" w:eastAsiaTheme="minorEastAsia" w:hAnsiTheme="minorHAnsi"/>
              <w:noProof/>
              <w:sz w:val="24"/>
              <w:lang w:val="de-DE" w:eastAsia="de-DE"/>
            </w:rPr>
          </w:pPr>
          <w:hyperlink w:anchor="_Toc68972357" w:history="1">
            <w:r w:rsidR="00E607BA" w:rsidRPr="00AE10CD">
              <w:rPr>
                <w:rStyle w:val="Hyperlink"/>
                <w:noProof/>
              </w:rPr>
              <w:t>2.2.3</w:t>
            </w:r>
            <w:r w:rsidR="00E607BA">
              <w:rPr>
                <w:rFonts w:asciiTheme="minorHAnsi" w:eastAsiaTheme="minorEastAsia" w:hAnsiTheme="minorHAnsi"/>
                <w:noProof/>
                <w:sz w:val="24"/>
                <w:lang w:val="de-DE" w:eastAsia="de-DE"/>
              </w:rPr>
              <w:tab/>
            </w:r>
            <w:r w:rsidR="00E607BA" w:rsidRPr="00AE10CD">
              <w:rPr>
                <w:rStyle w:val="Hyperlink"/>
                <w:noProof/>
              </w:rPr>
              <w:t>Low Overhead</w:t>
            </w:r>
            <w:r w:rsidR="00E607BA">
              <w:rPr>
                <w:noProof/>
                <w:webHidden/>
              </w:rPr>
              <w:tab/>
            </w:r>
            <w:r w:rsidR="00E607BA">
              <w:rPr>
                <w:noProof/>
                <w:webHidden/>
              </w:rPr>
              <w:fldChar w:fldCharType="begin"/>
            </w:r>
            <w:r w:rsidR="00E607BA">
              <w:rPr>
                <w:noProof/>
                <w:webHidden/>
              </w:rPr>
              <w:instrText xml:space="preserve"> PAGEREF _Toc68972357 \h </w:instrText>
            </w:r>
            <w:r w:rsidR="00E607BA">
              <w:rPr>
                <w:noProof/>
                <w:webHidden/>
              </w:rPr>
            </w:r>
            <w:r w:rsidR="00E607BA">
              <w:rPr>
                <w:noProof/>
                <w:webHidden/>
              </w:rPr>
              <w:fldChar w:fldCharType="separate"/>
            </w:r>
            <w:r w:rsidR="003711EA">
              <w:rPr>
                <w:noProof/>
                <w:webHidden/>
              </w:rPr>
              <w:t>9</w:t>
            </w:r>
            <w:r w:rsidR="00E607BA">
              <w:rPr>
                <w:noProof/>
                <w:webHidden/>
              </w:rPr>
              <w:fldChar w:fldCharType="end"/>
            </w:r>
          </w:hyperlink>
        </w:p>
        <w:p w14:paraId="1DC8B5FF" w14:textId="53939657" w:rsidR="00E607BA" w:rsidRDefault="00B351D4">
          <w:pPr>
            <w:pStyle w:val="Verzeichnis1"/>
            <w:rPr>
              <w:rFonts w:asciiTheme="minorHAnsi" w:eastAsiaTheme="minorEastAsia" w:hAnsiTheme="minorHAnsi"/>
              <w:b w:val="0"/>
              <w:noProof/>
              <w:sz w:val="24"/>
              <w:lang w:val="de-DE" w:eastAsia="de-DE"/>
            </w:rPr>
          </w:pPr>
          <w:hyperlink w:anchor="_Toc68972358" w:history="1">
            <w:r w:rsidR="00E607BA" w:rsidRPr="00AE10CD">
              <w:rPr>
                <w:rStyle w:val="Hyperlink"/>
                <w:noProof/>
              </w:rPr>
              <w:t>3</w:t>
            </w:r>
            <w:r w:rsidR="00E607BA">
              <w:rPr>
                <w:rFonts w:asciiTheme="minorHAnsi" w:eastAsiaTheme="minorEastAsia" w:hAnsiTheme="minorHAnsi"/>
                <w:b w:val="0"/>
                <w:noProof/>
                <w:sz w:val="24"/>
                <w:lang w:val="de-DE" w:eastAsia="de-DE"/>
              </w:rPr>
              <w:tab/>
            </w:r>
            <w:r w:rsidR="00E607BA" w:rsidRPr="00AE10CD">
              <w:rPr>
                <w:rStyle w:val="Hyperlink"/>
                <w:noProof/>
              </w:rPr>
              <w:t>Common Features</w:t>
            </w:r>
            <w:r w:rsidR="00E607BA">
              <w:rPr>
                <w:noProof/>
                <w:webHidden/>
              </w:rPr>
              <w:tab/>
            </w:r>
            <w:r w:rsidR="00E607BA">
              <w:rPr>
                <w:noProof/>
                <w:webHidden/>
              </w:rPr>
              <w:fldChar w:fldCharType="begin"/>
            </w:r>
            <w:r w:rsidR="00E607BA">
              <w:rPr>
                <w:noProof/>
                <w:webHidden/>
              </w:rPr>
              <w:instrText xml:space="preserve"> PAGEREF _Toc68972358 \h </w:instrText>
            </w:r>
            <w:r w:rsidR="00E607BA">
              <w:rPr>
                <w:noProof/>
                <w:webHidden/>
              </w:rPr>
            </w:r>
            <w:r w:rsidR="00E607BA">
              <w:rPr>
                <w:noProof/>
                <w:webHidden/>
              </w:rPr>
              <w:fldChar w:fldCharType="separate"/>
            </w:r>
            <w:r w:rsidR="003711EA">
              <w:rPr>
                <w:noProof/>
                <w:webHidden/>
              </w:rPr>
              <w:t>11</w:t>
            </w:r>
            <w:r w:rsidR="00E607BA">
              <w:rPr>
                <w:noProof/>
                <w:webHidden/>
              </w:rPr>
              <w:fldChar w:fldCharType="end"/>
            </w:r>
          </w:hyperlink>
        </w:p>
        <w:p w14:paraId="37FABB99" w14:textId="016AE586" w:rsidR="00E607BA" w:rsidRDefault="00B351D4">
          <w:pPr>
            <w:pStyle w:val="Verzeichnis2"/>
            <w:rPr>
              <w:rFonts w:asciiTheme="minorHAnsi" w:eastAsiaTheme="minorEastAsia" w:hAnsiTheme="minorHAnsi"/>
              <w:noProof/>
              <w:sz w:val="24"/>
              <w:lang w:val="de-DE" w:eastAsia="de-DE"/>
            </w:rPr>
          </w:pPr>
          <w:hyperlink w:anchor="_Toc68972359" w:history="1">
            <w:r w:rsidR="00E607BA" w:rsidRPr="00AE10CD">
              <w:rPr>
                <w:rStyle w:val="Hyperlink"/>
                <w:noProof/>
              </w:rPr>
              <w:t>3.1</w:t>
            </w:r>
            <w:r w:rsidR="00E607BA">
              <w:rPr>
                <w:rFonts w:asciiTheme="minorHAnsi" w:eastAsiaTheme="minorEastAsia" w:hAnsiTheme="minorHAnsi"/>
                <w:noProof/>
                <w:sz w:val="24"/>
                <w:lang w:val="de-DE" w:eastAsia="de-DE"/>
              </w:rPr>
              <w:tab/>
            </w:r>
            <w:r w:rsidR="00E607BA" w:rsidRPr="00AE10CD">
              <w:rPr>
                <w:rStyle w:val="Hyperlink"/>
                <w:noProof/>
              </w:rPr>
              <w:t>Usage and Naming Conventions</w:t>
            </w:r>
            <w:r w:rsidR="00E607BA">
              <w:rPr>
                <w:noProof/>
                <w:webHidden/>
              </w:rPr>
              <w:tab/>
            </w:r>
            <w:r w:rsidR="00E607BA">
              <w:rPr>
                <w:noProof/>
                <w:webHidden/>
              </w:rPr>
              <w:fldChar w:fldCharType="begin"/>
            </w:r>
            <w:r w:rsidR="00E607BA">
              <w:rPr>
                <w:noProof/>
                <w:webHidden/>
              </w:rPr>
              <w:instrText xml:space="preserve"> PAGEREF _Toc68972359 \h </w:instrText>
            </w:r>
            <w:r w:rsidR="00E607BA">
              <w:rPr>
                <w:noProof/>
                <w:webHidden/>
              </w:rPr>
            </w:r>
            <w:r w:rsidR="00E607BA">
              <w:rPr>
                <w:noProof/>
                <w:webHidden/>
              </w:rPr>
              <w:fldChar w:fldCharType="separate"/>
            </w:r>
            <w:r w:rsidR="003711EA">
              <w:rPr>
                <w:noProof/>
                <w:webHidden/>
              </w:rPr>
              <w:t>11</w:t>
            </w:r>
            <w:r w:rsidR="00E607BA">
              <w:rPr>
                <w:noProof/>
                <w:webHidden/>
              </w:rPr>
              <w:fldChar w:fldCharType="end"/>
            </w:r>
          </w:hyperlink>
        </w:p>
        <w:p w14:paraId="28FBACC2" w14:textId="4526A878" w:rsidR="00E607BA" w:rsidRDefault="00B351D4">
          <w:pPr>
            <w:pStyle w:val="Verzeichnis2"/>
            <w:rPr>
              <w:rFonts w:asciiTheme="minorHAnsi" w:eastAsiaTheme="minorEastAsia" w:hAnsiTheme="minorHAnsi"/>
              <w:noProof/>
              <w:sz w:val="24"/>
              <w:lang w:val="de-DE" w:eastAsia="de-DE"/>
            </w:rPr>
          </w:pPr>
          <w:hyperlink w:anchor="_Toc68972360" w:history="1">
            <w:r w:rsidR="00E607BA" w:rsidRPr="00AE10CD">
              <w:rPr>
                <w:rStyle w:val="Hyperlink"/>
                <w:noProof/>
              </w:rPr>
              <w:t>3.2</w:t>
            </w:r>
            <w:r w:rsidR="00E607BA">
              <w:rPr>
                <w:rFonts w:asciiTheme="minorHAnsi" w:eastAsiaTheme="minorEastAsia" w:hAnsiTheme="minorHAnsi"/>
                <w:noProof/>
                <w:sz w:val="24"/>
                <w:lang w:val="de-DE" w:eastAsia="de-DE"/>
              </w:rPr>
              <w:tab/>
            </w:r>
            <w:r w:rsidR="00E607BA" w:rsidRPr="00AE10CD">
              <w:rPr>
                <w:rStyle w:val="Hyperlink"/>
                <w:noProof/>
              </w:rPr>
              <w:t>Data Types</w:t>
            </w:r>
            <w:r w:rsidR="00E607BA">
              <w:rPr>
                <w:noProof/>
                <w:webHidden/>
              </w:rPr>
              <w:tab/>
            </w:r>
            <w:r w:rsidR="00E607BA">
              <w:rPr>
                <w:noProof/>
                <w:webHidden/>
              </w:rPr>
              <w:fldChar w:fldCharType="begin"/>
            </w:r>
            <w:r w:rsidR="00E607BA">
              <w:rPr>
                <w:noProof/>
                <w:webHidden/>
              </w:rPr>
              <w:instrText xml:space="preserve"> PAGEREF _Toc68972360 \h </w:instrText>
            </w:r>
            <w:r w:rsidR="00E607BA">
              <w:rPr>
                <w:noProof/>
                <w:webHidden/>
              </w:rPr>
            </w:r>
            <w:r w:rsidR="00E607BA">
              <w:rPr>
                <w:noProof/>
                <w:webHidden/>
              </w:rPr>
              <w:fldChar w:fldCharType="separate"/>
            </w:r>
            <w:r w:rsidR="003711EA">
              <w:rPr>
                <w:noProof/>
                <w:webHidden/>
              </w:rPr>
              <w:t>11</w:t>
            </w:r>
            <w:r w:rsidR="00E607BA">
              <w:rPr>
                <w:noProof/>
                <w:webHidden/>
              </w:rPr>
              <w:fldChar w:fldCharType="end"/>
            </w:r>
          </w:hyperlink>
        </w:p>
        <w:p w14:paraId="5A1F4F97" w14:textId="4A383A50" w:rsidR="00E607BA" w:rsidRDefault="00B351D4">
          <w:pPr>
            <w:pStyle w:val="Verzeichnis2"/>
            <w:rPr>
              <w:rFonts w:asciiTheme="minorHAnsi" w:eastAsiaTheme="minorEastAsia" w:hAnsiTheme="minorHAnsi"/>
              <w:noProof/>
              <w:sz w:val="24"/>
              <w:lang w:val="de-DE" w:eastAsia="de-DE"/>
            </w:rPr>
          </w:pPr>
          <w:hyperlink w:anchor="_Toc68972361" w:history="1">
            <w:r w:rsidR="00E607BA" w:rsidRPr="00AE10CD">
              <w:rPr>
                <w:rStyle w:val="Hyperlink"/>
                <w:noProof/>
              </w:rPr>
              <w:t>3.3</w:t>
            </w:r>
            <w:r w:rsidR="00E607BA">
              <w:rPr>
                <w:rFonts w:asciiTheme="minorHAnsi" w:eastAsiaTheme="minorEastAsia" w:hAnsiTheme="minorHAnsi"/>
                <w:noProof/>
                <w:sz w:val="24"/>
                <w:lang w:val="de-DE" w:eastAsia="de-DE"/>
              </w:rPr>
              <w:tab/>
            </w:r>
            <w:r w:rsidR="00E607BA" w:rsidRPr="00AE10CD">
              <w:rPr>
                <w:rStyle w:val="Hyperlink"/>
                <w:noProof/>
              </w:rPr>
              <w:t>FIXP Session Messages</w:t>
            </w:r>
            <w:r w:rsidR="00E607BA">
              <w:rPr>
                <w:noProof/>
                <w:webHidden/>
              </w:rPr>
              <w:tab/>
            </w:r>
            <w:r w:rsidR="00E607BA">
              <w:rPr>
                <w:noProof/>
                <w:webHidden/>
              </w:rPr>
              <w:fldChar w:fldCharType="begin"/>
            </w:r>
            <w:r w:rsidR="00E607BA">
              <w:rPr>
                <w:noProof/>
                <w:webHidden/>
              </w:rPr>
              <w:instrText xml:space="preserve"> PAGEREF _Toc68972361 \h </w:instrText>
            </w:r>
            <w:r w:rsidR="00E607BA">
              <w:rPr>
                <w:noProof/>
                <w:webHidden/>
              </w:rPr>
            </w:r>
            <w:r w:rsidR="00E607BA">
              <w:rPr>
                <w:noProof/>
                <w:webHidden/>
              </w:rPr>
              <w:fldChar w:fldCharType="separate"/>
            </w:r>
            <w:r w:rsidR="003711EA">
              <w:rPr>
                <w:noProof/>
                <w:webHidden/>
              </w:rPr>
              <w:t>11</w:t>
            </w:r>
            <w:r w:rsidR="00E607BA">
              <w:rPr>
                <w:noProof/>
                <w:webHidden/>
              </w:rPr>
              <w:fldChar w:fldCharType="end"/>
            </w:r>
          </w:hyperlink>
        </w:p>
        <w:p w14:paraId="7E3D27C6" w14:textId="02F7170A" w:rsidR="00E607BA" w:rsidRDefault="00B351D4">
          <w:pPr>
            <w:pStyle w:val="Verzeichnis3"/>
            <w:rPr>
              <w:rFonts w:asciiTheme="minorHAnsi" w:eastAsiaTheme="minorEastAsia" w:hAnsiTheme="minorHAnsi"/>
              <w:noProof/>
              <w:sz w:val="24"/>
              <w:lang w:val="de-DE" w:eastAsia="de-DE"/>
            </w:rPr>
          </w:pPr>
          <w:hyperlink w:anchor="_Toc68972362" w:history="1">
            <w:r w:rsidR="00E607BA" w:rsidRPr="00AE10CD">
              <w:rPr>
                <w:rStyle w:val="Hyperlink"/>
                <w:noProof/>
              </w:rPr>
              <w:t>3.3.1</w:t>
            </w:r>
            <w:r w:rsidR="00E607BA">
              <w:rPr>
                <w:rFonts w:asciiTheme="minorHAnsi" w:eastAsiaTheme="minorEastAsia" w:hAnsiTheme="minorHAnsi"/>
                <w:noProof/>
                <w:sz w:val="24"/>
                <w:lang w:val="de-DE" w:eastAsia="de-DE"/>
              </w:rPr>
              <w:tab/>
            </w:r>
            <w:r w:rsidR="00E607BA" w:rsidRPr="00AE10CD">
              <w:rPr>
                <w:rStyle w:val="Hyperlink"/>
                <w:noProof/>
              </w:rPr>
              <w:t>Message Type Identification</w:t>
            </w:r>
            <w:r w:rsidR="00E607BA">
              <w:rPr>
                <w:noProof/>
                <w:webHidden/>
              </w:rPr>
              <w:tab/>
            </w:r>
            <w:r w:rsidR="00E607BA">
              <w:rPr>
                <w:noProof/>
                <w:webHidden/>
              </w:rPr>
              <w:fldChar w:fldCharType="begin"/>
            </w:r>
            <w:r w:rsidR="00E607BA">
              <w:rPr>
                <w:noProof/>
                <w:webHidden/>
              </w:rPr>
              <w:instrText xml:space="preserve"> PAGEREF _Toc68972362 \h </w:instrText>
            </w:r>
            <w:r w:rsidR="00E607BA">
              <w:rPr>
                <w:noProof/>
                <w:webHidden/>
              </w:rPr>
            </w:r>
            <w:r w:rsidR="00E607BA">
              <w:rPr>
                <w:noProof/>
                <w:webHidden/>
              </w:rPr>
              <w:fldChar w:fldCharType="separate"/>
            </w:r>
            <w:r w:rsidR="003711EA">
              <w:rPr>
                <w:noProof/>
                <w:webHidden/>
              </w:rPr>
              <w:t>12</w:t>
            </w:r>
            <w:r w:rsidR="00E607BA">
              <w:rPr>
                <w:noProof/>
                <w:webHidden/>
              </w:rPr>
              <w:fldChar w:fldCharType="end"/>
            </w:r>
          </w:hyperlink>
        </w:p>
        <w:p w14:paraId="0B2BC18E" w14:textId="497EFFCC" w:rsidR="00E607BA" w:rsidRDefault="00B351D4">
          <w:pPr>
            <w:pStyle w:val="Verzeichnis3"/>
            <w:rPr>
              <w:rFonts w:asciiTheme="minorHAnsi" w:eastAsiaTheme="minorEastAsia" w:hAnsiTheme="minorHAnsi"/>
              <w:noProof/>
              <w:sz w:val="24"/>
              <w:lang w:val="de-DE" w:eastAsia="de-DE"/>
            </w:rPr>
          </w:pPr>
          <w:hyperlink w:anchor="_Toc68972363" w:history="1">
            <w:r w:rsidR="00E607BA" w:rsidRPr="00AE10CD">
              <w:rPr>
                <w:rStyle w:val="Hyperlink"/>
                <w:noProof/>
              </w:rPr>
              <w:t>3.3.2</w:t>
            </w:r>
            <w:r w:rsidR="00E607BA">
              <w:rPr>
                <w:rFonts w:asciiTheme="minorHAnsi" w:eastAsiaTheme="minorEastAsia" w:hAnsiTheme="minorHAnsi"/>
                <w:noProof/>
                <w:sz w:val="24"/>
                <w:lang w:val="de-DE" w:eastAsia="de-DE"/>
              </w:rPr>
              <w:tab/>
            </w:r>
            <w:r w:rsidR="00E607BA" w:rsidRPr="00AE10CD">
              <w:rPr>
                <w:rStyle w:val="Hyperlink"/>
                <w:noProof/>
              </w:rPr>
              <w:t>Fields</w:t>
            </w:r>
            <w:r w:rsidR="00E607BA">
              <w:rPr>
                <w:noProof/>
                <w:webHidden/>
              </w:rPr>
              <w:tab/>
            </w:r>
            <w:r w:rsidR="00E607BA">
              <w:rPr>
                <w:noProof/>
                <w:webHidden/>
              </w:rPr>
              <w:fldChar w:fldCharType="begin"/>
            </w:r>
            <w:r w:rsidR="00E607BA">
              <w:rPr>
                <w:noProof/>
                <w:webHidden/>
              </w:rPr>
              <w:instrText xml:space="preserve"> PAGEREF _Toc68972363 \h </w:instrText>
            </w:r>
            <w:r w:rsidR="00E607BA">
              <w:rPr>
                <w:noProof/>
                <w:webHidden/>
              </w:rPr>
            </w:r>
            <w:r w:rsidR="00E607BA">
              <w:rPr>
                <w:noProof/>
                <w:webHidden/>
              </w:rPr>
              <w:fldChar w:fldCharType="separate"/>
            </w:r>
            <w:r w:rsidR="003711EA">
              <w:rPr>
                <w:noProof/>
                <w:webHidden/>
              </w:rPr>
              <w:t>12</w:t>
            </w:r>
            <w:r w:rsidR="00E607BA">
              <w:rPr>
                <w:noProof/>
                <w:webHidden/>
              </w:rPr>
              <w:fldChar w:fldCharType="end"/>
            </w:r>
          </w:hyperlink>
        </w:p>
        <w:p w14:paraId="28AD2A59" w14:textId="7605DA8A" w:rsidR="00E607BA" w:rsidRDefault="00B351D4">
          <w:pPr>
            <w:pStyle w:val="Verzeichnis3"/>
            <w:rPr>
              <w:rFonts w:asciiTheme="minorHAnsi" w:eastAsiaTheme="minorEastAsia" w:hAnsiTheme="minorHAnsi"/>
              <w:noProof/>
              <w:sz w:val="24"/>
              <w:lang w:val="de-DE" w:eastAsia="de-DE"/>
            </w:rPr>
          </w:pPr>
          <w:hyperlink w:anchor="_Toc68972364" w:history="1">
            <w:r w:rsidR="00E607BA" w:rsidRPr="00AE10CD">
              <w:rPr>
                <w:rStyle w:val="Hyperlink"/>
                <w:noProof/>
              </w:rPr>
              <w:t>3.3.3</w:t>
            </w:r>
            <w:r w:rsidR="00E607BA">
              <w:rPr>
                <w:rFonts w:asciiTheme="minorHAnsi" w:eastAsiaTheme="minorEastAsia" w:hAnsiTheme="minorHAnsi"/>
                <w:noProof/>
                <w:sz w:val="24"/>
                <w:lang w:val="de-DE" w:eastAsia="de-DE"/>
              </w:rPr>
              <w:tab/>
            </w:r>
            <w:r w:rsidR="00E607BA" w:rsidRPr="00AE10CD">
              <w:rPr>
                <w:rStyle w:val="Hyperlink"/>
                <w:noProof/>
              </w:rPr>
              <w:t>Message Framing</w:t>
            </w:r>
            <w:r w:rsidR="00E607BA">
              <w:rPr>
                <w:noProof/>
                <w:webHidden/>
              </w:rPr>
              <w:tab/>
            </w:r>
            <w:r w:rsidR="00E607BA">
              <w:rPr>
                <w:noProof/>
                <w:webHidden/>
              </w:rPr>
              <w:fldChar w:fldCharType="begin"/>
            </w:r>
            <w:r w:rsidR="00E607BA">
              <w:rPr>
                <w:noProof/>
                <w:webHidden/>
              </w:rPr>
              <w:instrText xml:space="preserve"> PAGEREF _Toc68972364 \h </w:instrText>
            </w:r>
            <w:r w:rsidR="00E607BA">
              <w:rPr>
                <w:noProof/>
                <w:webHidden/>
              </w:rPr>
            </w:r>
            <w:r w:rsidR="00E607BA">
              <w:rPr>
                <w:noProof/>
                <w:webHidden/>
              </w:rPr>
              <w:fldChar w:fldCharType="separate"/>
            </w:r>
            <w:r w:rsidR="003711EA">
              <w:rPr>
                <w:noProof/>
                <w:webHidden/>
              </w:rPr>
              <w:t>12</w:t>
            </w:r>
            <w:r w:rsidR="00E607BA">
              <w:rPr>
                <w:noProof/>
                <w:webHidden/>
              </w:rPr>
              <w:fldChar w:fldCharType="end"/>
            </w:r>
          </w:hyperlink>
        </w:p>
        <w:p w14:paraId="163E4FEF" w14:textId="27F4E2BB" w:rsidR="00E607BA" w:rsidRDefault="00B351D4">
          <w:pPr>
            <w:pStyle w:val="Verzeichnis2"/>
            <w:rPr>
              <w:rFonts w:asciiTheme="minorHAnsi" w:eastAsiaTheme="minorEastAsia" w:hAnsiTheme="minorHAnsi"/>
              <w:noProof/>
              <w:sz w:val="24"/>
              <w:lang w:val="de-DE" w:eastAsia="de-DE"/>
            </w:rPr>
          </w:pPr>
          <w:hyperlink w:anchor="_Toc68972365" w:history="1">
            <w:r w:rsidR="00E607BA" w:rsidRPr="00AE10CD">
              <w:rPr>
                <w:rStyle w:val="Hyperlink"/>
                <w:noProof/>
              </w:rPr>
              <w:t>3.4</w:t>
            </w:r>
            <w:r w:rsidR="00E607BA">
              <w:rPr>
                <w:rFonts w:asciiTheme="minorHAnsi" w:eastAsiaTheme="minorEastAsia" w:hAnsiTheme="minorHAnsi"/>
                <w:noProof/>
                <w:sz w:val="24"/>
                <w:lang w:val="de-DE" w:eastAsia="de-DE"/>
              </w:rPr>
              <w:tab/>
            </w:r>
            <w:r w:rsidR="00E607BA" w:rsidRPr="00AE10CD">
              <w:rPr>
                <w:rStyle w:val="Hyperlink"/>
                <w:noProof/>
              </w:rPr>
              <w:t>Session Properties</w:t>
            </w:r>
            <w:r w:rsidR="00E607BA">
              <w:rPr>
                <w:noProof/>
                <w:webHidden/>
              </w:rPr>
              <w:tab/>
            </w:r>
            <w:r w:rsidR="00E607BA">
              <w:rPr>
                <w:noProof/>
                <w:webHidden/>
              </w:rPr>
              <w:fldChar w:fldCharType="begin"/>
            </w:r>
            <w:r w:rsidR="00E607BA">
              <w:rPr>
                <w:noProof/>
                <w:webHidden/>
              </w:rPr>
              <w:instrText xml:space="preserve"> PAGEREF _Toc68972365 \h </w:instrText>
            </w:r>
            <w:r w:rsidR="00E607BA">
              <w:rPr>
                <w:noProof/>
                <w:webHidden/>
              </w:rPr>
            </w:r>
            <w:r w:rsidR="00E607BA">
              <w:rPr>
                <w:noProof/>
                <w:webHidden/>
              </w:rPr>
              <w:fldChar w:fldCharType="separate"/>
            </w:r>
            <w:r w:rsidR="003711EA">
              <w:rPr>
                <w:noProof/>
                <w:webHidden/>
              </w:rPr>
              <w:t>12</w:t>
            </w:r>
            <w:r w:rsidR="00E607BA">
              <w:rPr>
                <w:noProof/>
                <w:webHidden/>
              </w:rPr>
              <w:fldChar w:fldCharType="end"/>
            </w:r>
          </w:hyperlink>
        </w:p>
        <w:p w14:paraId="6F8D2EC1" w14:textId="6FA677ED" w:rsidR="00E607BA" w:rsidRDefault="00B351D4">
          <w:pPr>
            <w:pStyle w:val="Verzeichnis3"/>
            <w:rPr>
              <w:rFonts w:asciiTheme="minorHAnsi" w:eastAsiaTheme="minorEastAsia" w:hAnsiTheme="minorHAnsi"/>
              <w:noProof/>
              <w:sz w:val="24"/>
              <w:lang w:val="de-DE" w:eastAsia="de-DE"/>
            </w:rPr>
          </w:pPr>
          <w:hyperlink w:anchor="_Toc68972366" w:history="1">
            <w:r w:rsidR="00E607BA" w:rsidRPr="00AE10CD">
              <w:rPr>
                <w:rStyle w:val="Hyperlink"/>
                <w:noProof/>
              </w:rPr>
              <w:t>3.4.1</w:t>
            </w:r>
            <w:r w:rsidR="00E607BA">
              <w:rPr>
                <w:rFonts w:asciiTheme="minorHAnsi" w:eastAsiaTheme="minorEastAsia" w:hAnsiTheme="minorHAnsi"/>
                <w:noProof/>
                <w:sz w:val="24"/>
                <w:lang w:val="de-DE" w:eastAsia="de-DE"/>
              </w:rPr>
              <w:tab/>
            </w:r>
            <w:r w:rsidR="00E607BA" w:rsidRPr="00AE10CD">
              <w:rPr>
                <w:rStyle w:val="Hyperlink"/>
                <w:noProof/>
              </w:rPr>
              <w:t>Session Identification</w:t>
            </w:r>
            <w:r w:rsidR="00E607BA">
              <w:rPr>
                <w:noProof/>
                <w:webHidden/>
              </w:rPr>
              <w:tab/>
            </w:r>
            <w:r w:rsidR="00E607BA">
              <w:rPr>
                <w:noProof/>
                <w:webHidden/>
              </w:rPr>
              <w:fldChar w:fldCharType="begin"/>
            </w:r>
            <w:r w:rsidR="00E607BA">
              <w:rPr>
                <w:noProof/>
                <w:webHidden/>
              </w:rPr>
              <w:instrText xml:space="preserve"> PAGEREF _Toc68972366 \h </w:instrText>
            </w:r>
            <w:r w:rsidR="00E607BA">
              <w:rPr>
                <w:noProof/>
                <w:webHidden/>
              </w:rPr>
            </w:r>
            <w:r w:rsidR="00E607BA">
              <w:rPr>
                <w:noProof/>
                <w:webHidden/>
              </w:rPr>
              <w:fldChar w:fldCharType="separate"/>
            </w:r>
            <w:r w:rsidR="003711EA">
              <w:rPr>
                <w:noProof/>
                <w:webHidden/>
              </w:rPr>
              <w:t>12</w:t>
            </w:r>
            <w:r w:rsidR="00E607BA">
              <w:rPr>
                <w:noProof/>
                <w:webHidden/>
              </w:rPr>
              <w:fldChar w:fldCharType="end"/>
            </w:r>
          </w:hyperlink>
        </w:p>
        <w:p w14:paraId="1647A564" w14:textId="4CE55EFB" w:rsidR="00E607BA" w:rsidRDefault="00B351D4">
          <w:pPr>
            <w:pStyle w:val="Verzeichnis3"/>
            <w:rPr>
              <w:rFonts w:asciiTheme="minorHAnsi" w:eastAsiaTheme="minorEastAsia" w:hAnsiTheme="minorHAnsi"/>
              <w:noProof/>
              <w:sz w:val="24"/>
              <w:lang w:val="de-DE" w:eastAsia="de-DE"/>
            </w:rPr>
          </w:pPr>
          <w:hyperlink w:anchor="_Toc68972367" w:history="1">
            <w:r w:rsidR="00E607BA" w:rsidRPr="00AE10CD">
              <w:rPr>
                <w:rStyle w:val="Hyperlink"/>
                <w:noProof/>
              </w:rPr>
              <w:t>3.4.2</w:t>
            </w:r>
            <w:r w:rsidR="00E607BA">
              <w:rPr>
                <w:rFonts w:asciiTheme="minorHAnsi" w:eastAsiaTheme="minorEastAsia" w:hAnsiTheme="minorHAnsi"/>
                <w:noProof/>
                <w:sz w:val="24"/>
                <w:lang w:val="de-DE" w:eastAsia="de-DE"/>
              </w:rPr>
              <w:tab/>
            </w:r>
            <w:r w:rsidR="00E607BA" w:rsidRPr="00AE10CD">
              <w:rPr>
                <w:rStyle w:val="Hyperlink"/>
                <w:noProof/>
              </w:rPr>
              <w:t>User Identification</w:t>
            </w:r>
            <w:r w:rsidR="00E607BA">
              <w:rPr>
                <w:noProof/>
                <w:webHidden/>
              </w:rPr>
              <w:tab/>
            </w:r>
            <w:r w:rsidR="00E607BA">
              <w:rPr>
                <w:noProof/>
                <w:webHidden/>
              </w:rPr>
              <w:fldChar w:fldCharType="begin"/>
            </w:r>
            <w:r w:rsidR="00E607BA">
              <w:rPr>
                <w:noProof/>
                <w:webHidden/>
              </w:rPr>
              <w:instrText xml:space="preserve"> PAGEREF _Toc68972367 \h </w:instrText>
            </w:r>
            <w:r w:rsidR="00E607BA">
              <w:rPr>
                <w:noProof/>
                <w:webHidden/>
              </w:rPr>
            </w:r>
            <w:r w:rsidR="00E607BA">
              <w:rPr>
                <w:noProof/>
                <w:webHidden/>
              </w:rPr>
              <w:fldChar w:fldCharType="separate"/>
            </w:r>
            <w:r w:rsidR="003711EA">
              <w:rPr>
                <w:noProof/>
                <w:webHidden/>
              </w:rPr>
              <w:t>12</w:t>
            </w:r>
            <w:r w:rsidR="00E607BA">
              <w:rPr>
                <w:noProof/>
                <w:webHidden/>
              </w:rPr>
              <w:fldChar w:fldCharType="end"/>
            </w:r>
          </w:hyperlink>
        </w:p>
        <w:p w14:paraId="55A0A9CB" w14:textId="722AE52D" w:rsidR="00E607BA" w:rsidRDefault="00B351D4">
          <w:pPr>
            <w:pStyle w:val="Verzeichnis3"/>
            <w:rPr>
              <w:rFonts w:asciiTheme="minorHAnsi" w:eastAsiaTheme="minorEastAsia" w:hAnsiTheme="minorHAnsi"/>
              <w:noProof/>
              <w:sz w:val="24"/>
              <w:lang w:val="de-DE" w:eastAsia="de-DE"/>
            </w:rPr>
          </w:pPr>
          <w:hyperlink w:anchor="_Toc68972368" w:history="1">
            <w:r w:rsidR="00E607BA" w:rsidRPr="00AE10CD">
              <w:rPr>
                <w:rStyle w:val="Hyperlink"/>
                <w:noProof/>
              </w:rPr>
              <w:t>3.4.3</w:t>
            </w:r>
            <w:r w:rsidR="00E607BA">
              <w:rPr>
                <w:rFonts w:asciiTheme="minorHAnsi" w:eastAsiaTheme="minorEastAsia" w:hAnsiTheme="minorHAnsi"/>
                <w:noProof/>
                <w:sz w:val="24"/>
                <w:lang w:val="de-DE" w:eastAsia="de-DE"/>
              </w:rPr>
              <w:tab/>
            </w:r>
            <w:r w:rsidR="00E607BA" w:rsidRPr="00AE10CD">
              <w:rPr>
                <w:rStyle w:val="Hyperlink"/>
                <w:noProof/>
              </w:rPr>
              <w:t>Session Lifetime</w:t>
            </w:r>
            <w:r w:rsidR="00E607BA">
              <w:rPr>
                <w:noProof/>
                <w:webHidden/>
              </w:rPr>
              <w:tab/>
            </w:r>
            <w:r w:rsidR="00E607BA">
              <w:rPr>
                <w:noProof/>
                <w:webHidden/>
              </w:rPr>
              <w:fldChar w:fldCharType="begin"/>
            </w:r>
            <w:r w:rsidR="00E607BA">
              <w:rPr>
                <w:noProof/>
                <w:webHidden/>
              </w:rPr>
              <w:instrText xml:space="preserve"> PAGEREF _Toc68972368 \h </w:instrText>
            </w:r>
            <w:r w:rsidR="00E607BA">
              <w:rPr>
                <w:noProof/>
                <w:webHidden/>
              </w:rPr>
            </w:r>
            <w:r w:rsidR="00E607BA">
              <w:rPr>
                <w:noProof/>
                <w:webHidden/>
              </w:rPr>
              <w:fldChar w:fldCharType="separate"/>
            </w:r>
            <w:r w:rsidR="003711EA">
              <w:rPr>
                <w:noProof/>
                <w:webHidden/>
              </w:rPr>
              <w:t>12</w:t>
            </w:r>
            <w:r w:rsidR="00E607BA">
              <w:rPr>
                <w:noProof/>
                <w:webHidden/>
              </w:rPr>
              <w:fldChar w:fldCharType="end"/>
            </w:r>
          </w:hyperlink>
        </w:p>
        <w:p w14:paraId="0F9EC0FE" w14:textId="5A95814E" w:rsidR="00E607BA" w:rsidRDefault="00B351D4">
          <w:pPr>
            <w:pStyle w:val="Verzeichnis3"/>
            <w:rPr>
              <w:rFonts w:asciiTheme="minorHAnsi" w:eastAsiaTheme="minorEastAsia" w:hAnsiTheme="minorHAnsi"/>
              <w:noProof/>
              <w:sz w:val="24"/>
              <w:lang w:val="de-DE" w:eastAsia="de-DE"/>
            </w:rPr>
          </w:pPr>
          <w:hyperlink w:anchor="_Toc68972369" w:history="1">
            <w:r w:rsidR="00E607BA" w:rsidRPr="00AE10CD">
              <w:rPr>
                <w:rStyle w:val="Hyperlink"/>
                <w:noProof/>
              </w:rPr>
              <w:t>3.4.4</w:t>
            </w:r>
            <w:r w:rsidR="00E607BA">
              <w:rPr>
                <w:rFonts w:asciiTheme="minorHAnsi" w:eastAsiaTheme="minorEastAsia" w:hAnsiTheme="minorHAnsi"/>
                <w:noProof/>
                <w:sz w:val="24"/>
                <w:lang w:val="de-DE" w:eastAsia="de-DE"/>
              </w:rPr>
              <w:tab/>
            </w:r>
            <w:r w:rsidR="00E607BA" w:rsidRPr="00AE10CD">
              <w:rPr>
                <w:rStyle w:val="Hyperlink"/>
                <w:noProof/>
              </w:rPr>
              <w:t>Flow Types</w:t>
            </w:r>
            <w:r w:rsidR="00E607BA">
              <w:rPr>
                <w:noProof/>
                <w:webHidden/>
              </w:rPr>
              <w:tab/>
            </w:r>
            <w:r w:rsidR="00E607BA">
              <w:rPr>
                <w:noProof/>
                <w:webHidden/>
              </w:rPr>
              <w:fldChar w:fldCharType="begin"/>
            </w:r>
            <w:r w:rsidR="00E607BA">
              <w:rPr>
                <w:noProof/>
                <w:webHidden/>
              </w:rPr>
              <w:instrText xml:space="preserve"> PAGEREF _Toc68972369 \h </w:instrText>
            </w:r>
            <w:r w:rsidR="00E607BA">
              <w:rPr>
                <w:noProof/>
                <w:webHidden/>
              </w:rPr>
            </w:r>
            <w:r w:rsidR="00E607BA">
              <w:rPr>
                <w:noProof/>
                <w:webHidden/>
              </w:rPr>
              <w:fldChar w:fldCharType="separate"/>
            </w:r>
            <w:r w:rsidR="003711EA">
              <w:rPr>
                <w:noProof/>
                <w:webHidden/>
              </w:rPr>
              <w:t>13</w:t>
            </w:r>
            <w:r w:rsidR="00E607BA">
              <w:rPr>
                <w:noProof/>
                <w:webHidden/>
              </w:rPr>
              <w:fldChar w:fldCharType="end"/>
            </w:r>
          </w:hyperlink>
        </w:p>
        <w:p w14:paraId="585E877F" w14:textId="0F69E0A2" w:rsidR="00E607BA" w:rsidRDefault="00B351D4">
          <w:pPr>
            <w:pStyle w:val="Verzeichnis4"/>
            <w:rPr>
              <w:rFonts w:asciiTheme="minorHAnsi" w:eastAsiaTheme="minorEastAsia" w:hAnsiTheme="minorHAnsi"/>
              <w:sz w:val="24"/>
              <w:lang w:val="de-DE" w:eastAsia="de-DE"/>
            </w:rPr>
          </w:pPr>
          <w:hyperlink w:anchor="_Toc68972370" w:history="1">
            <w:r w:rsidR="00E607BA" w:rsidRPr="00AE10CD">
              <w:rPr>
                <w:rStyle w:val="Hyperlink"/>
              </w:rPr>
              <w:t>3.4.4.1</w:t>
            </w:r>
            <w:r w:rsidR="00E607BA">
              <w:rPr>
                <w:rFonts w:asciiTheme="minorHAnsi" w:eastAsiaTheme="minorEastAsia" w:hAnsiTheme="minorHAnsi"/>
                <w:sz w:val="24"/>
                <w:lang w:val="de-DE" w:eastAsia="de-DE"/>
              </w:rPr>
              <w:tab/>
            </w:r>
            <w:r w:rsidR="00E607BA" w:rsidRPr="00AE10CD">
              <w:rPr>
                <w:rStyle w:val="Hyperlink"/>
              </w:rPr>
              <w:t>Flow Restrictions</w:t>
            </w:r>
            <w:r w:rsidR="00E607BA">
              <w:rPr>
                <w:webHidden/>
              </w:rPr>
              <w:tab/>
            </w:r>
            <w:r w:rsidR="00E607BA">
              <w:rPr>
                <w:webHidden/>
              </w:rPr>
              <w:fldChar w:fldCharType="begin"/>
            </w:r>
            <w:r w:rsidR="00E607BA">
              <w:rPr>
                <w:webHidden/>
              </w:rPr>
              <w:instrText xml:space="preserve"> PAGEREF _Toc68972370 \h </w:instrText>
            </w:r>
            <w:r w:rsidR="00E607BA">
              <w:rPr>
                <w:webHidden/>
              </w:rPr>
            </w:r>
            <w:r w:rsidR="00E607BA">
              <w:rPr>
                <w:webHidden/>
              </w:rPr>
              <w:fldChar w:fldCharType="separate"/>
            </w:r>
            <w:r w:rsidR="003711EA">
              <w:rPr>
                <w:webHidden/>
              </w:rPr>
              <w:t>13</w:t>
            </w:r>
            <w:r w:rsidR="00E607BA">
              <w:rPr>
                <w:webHidden/>
              </w:rPr>
              <w:fldChar w:fldCharType="end"/>
            </w:r>
          </w:hyperlink>
        </w:p>
        <w:p w14:paraId="3D80E7F5" w14:textId="12EBDA0C" w:rsidR="00E607BA" w:rsidRDefault="00B351D4">
          <w:pPr>
            <w:pStyle w:val="Verzeichnis2"/>
            <w:rPr>
              <w:rFonts w:asciiTheme="minorHAnsi" w:eastAsiaTheme="minorEastAsia" w:hAnsiTheme="minorHAnsi"/>
              <w:noProof/>
              <w:sz w:val="24"/>
              <w:lang w:val="de-DE" w:eastAsia="de-DE"/>
            </w:rPr>
          </w:pPr>
          <w:hyperlink w:anchor="_Toc68972371" w:history="1">
            <w:r w:rsidR="00E607BA" w:rsidRPr="00AE10CD">
              <w:rPr>
                <w:rStyle w:val="Hyperlink"/>
                <w:noProof/>
              </w:rPr>
              <w:t>3.5</w:t>
            </w:r>
            <w:r w:rsidR="00E607BA">
              <w:rPr>
                <w:rFonts w:asciiTheme="minorHAnsi" w:eastAsiaTheme="minorEastAsia" w:hAnsiTheme="minorHAnsi"/>
                <w:noProof/>
                <w:sz w:val="24"/>
                <w:lang w:val="de-DE" w:eastAsia="de-DE"/>
              </w:rPr>
              <w:tab/>
            </w:r>
            <w:r w:rsidR="00E607BA" w:rsidRPr="00AE10CD">
              <w:rPr>
                <w:rStyle w:val="Hyperlink"/>
                <w:noProof/>
              </w:rPr>
              <w:t>Message Sequencing</w:t>
            </w:r>
            <w:r w:rsidR="00E607BA">
              <w:rPr>
                <w:noProof/>
                <w:webHidden/>
              </w:rPr>
              <w:tab/>
            </w:r>
            <w:r w:rsidR="00E607BA">
              <w:rPr>
                <w:noProof/>
                <w:webHidden/>
              </w:rPr>
              <w:fldChar w:fldCharType="begin"/>
            </w:r>
            <w:r w:rsidR="00E607BA">
              <w:rPr>
                <w:noProof/>
                <w:webHidden/>
              </w:rPr>
              <w:instrText xml:space="preserve"> PAGEREF _Toc68972371 \h </w:instrText>
            </w:r>
            <w:r w:rsidR="00E607BA">
              <w:rPr>
                <w:noProof/>
                <w:webHidden/>
              </w:rPr>
            </w:r>
            <w:r w:rsidR="00E607BA">
              <w:rPr>
                <w:noProof/>
                <w:webHidden/>
              </w:rPr>
              <w:fldChar w:fldCharType="separate"/>
            </w:r>
            <w:r w:rsidR="003711EA">
              <w:rPr>
                <w:noProof/>
                <w:webHidden/>
              </w:rPr>
              <w:t>13</w:t>
            </w:r>
            <w:r w:rsidR="00E607BA">
              <w:rPr>
                <w:noProof/>
                <w:webHidden/>
              </w:rPr>
              <w:fldChar w:fldCharType="end"/>
            </w:r>
          </w:hyperlink>
        </w:p>
        <w:p w14:paraId="154F6D29" w14:textId="556707E5" w:rsidR="00E607BA" w:rsidRDefault="00B351D4">
          <w:pPr>
            <w:pStyle w:val="Verzeichnis3"/>
            <w:rPr>
              <w:rFonts w:asciiTheme="minorHAnsi" w:eastAsiaTheme="minorEastAsia" w:hAnsiTheme="minorHAnsi"/>
              <w:noProof/>
              <w:sz w:val="24"/>
              <w:lang w:val="de-DE" w:eastAsia="de-DE"/>
            </w:rPr>
          </w:pPr>
          <w:hyperlink w:anchor="_Toc68972372" w:history="1">
            <w:r w:rsidR="00E607BA" w:rsidRPr="00AE10CD">
              <w:rPr>
                <w:rStyle w:val="Hyperlink"/>
                <w:noProof/>
              </w:rPr>
              <w:t>3.5.1</w:t>
            </w:r>
            <w:r w:rsidR="00E607BA">
              <w:rPr>
                <w:rFonts w:asciiTheme="minorHAnsi" w:eastAsiaTheme="minorEastAsia" w:hAnsiTheme="minorHAnsi"/>
                <w:noProof/>
                <w:sz w:val="24"/>
                <w:lang w:val="de-DE" w:eastAsia="de-DE"/>
              </w:rPr>
              <w:tab/>
            </w:r>
            <w:r w:rsidR="00E607BA" w:rsidRPr="00AE10CD">
              <w:rPr>
                <w:rStyle w:val="Hyperlink"/>
                <w:noProof/>
              </w:rPr>
              <w:t>Sequence Numbering</w:t>
            </w:r>
            <w:r w:rsidR="00E607BA">
              <w:rPr>
                <w:noProof/>
                <w:webHidden/>
              </w:rPr>
              <w:tab/>
            </w:r>
            <w:r w:rsidR="00E607BA">
              <w:rPr>
                <w:noProof/>
                <w:webHidden/>
              </w:rPr>
              <w:fldChar w:fldCharType="begin"/>
            </w:r>
            <w:r w:rsidR="00E607BA">
              <w:rPr>
                <w:noProof/>
                <w:webHidden/>
              </w:rPr>
              <w:instrText xml:space="preserve"> PAGEREF _Toc68972372 \h </w:instrText>
            </w:r>
            <w:r w:rsidR="00E607BA">
              <w:rPr>
                <w:noProof/>
                <w:webHidden/>
              </w:rPr>
            </w:r>
            <w:r w:rsidR="00E607BA">
              <w:rPr>
                <w:noProof/>
                <w:webHidden/>
              </w:rPr>
              <w:fldChar w:fldCharType="separate"/>
            </w:r>
            <w:r w:rsidR="003711EA">
              <w:rPr>
                <w:noProof/>
                <w:webHidden/>
              </w:rPr>
              <w:t>13</w:t>
            </w:r>
            <w:r w:rsidR="00E607BA">
              <w:rPr>
                <w:noProof/>
                <w:webHidden/>
              </w:rPr>
              <w:fldChar w:fldCharType="end"/>
            </w:r>
          </w:hyperlink>
        </w:p>
        <w:p w14:paraId="231B787E" w14:textId="6829079F" w:rsidR="00E607BA" w:rsidRDefault="00B351D4">
          <w:pPr>
            <w:pStyle w:val="Verzeichnis3"/>
            <w:rPr>
              <w:rFonts w:asciiTheme="minorHAnsi" w:eastAsiaTheme="minorEastAsia" w:hAnsiTheme="minorHAnsi"/>
              <w:noProof/>
              <w:sz w:val="24"/>
              <w:lang w:val="de-DE" w:eastAsia="de-DE"/>
            </w:rPr>
          </w:pPr>
          <w:hyperlink w:anchor="_Toc68972373" w:history="1">
            <w:r w:rsidR="00E607BA" w:rsidRPr="00AE10CD">
              <w:rPr>
                <w:rStyle w:val="Hyperlink"/>
                <w:noProof/>
              </w:rPr>
              <w:t>3.5.2</w:t>
            </w:r>
            <w:r w:rsidR="00E607BA">
              <w:rPr>
                <w:rFonts w:asciiTheme="minorHAnsi" w:eastAsiaTheme="minorEastAsia" w:hAnsiTheme="minorHAnsi"/>
                <w:noProof/>
                <w:sz w:val="24"/>
                <w:lang w:val="de-DE" w:eastAsia="de-DE"/>
              </w:rPr>
              <w:tab/>
            </w:r>
            <w:r w:rsidR="00E607BA" w:rsidRPr="00AE10CD">
              <w:rPr>
                <w:rStyle w:val="Hyperlink"/>
                <w:noProof/>
              </w:rPr>
              <w:t>Datagram oriented protocol considerations</w:t>
            </w:r>
            <w:r w:rsidR="00E607BA">
              <w:rPr>
                <w:noProof/>
                <w:webHidden/>
              </w:rPr>
              <w:tab/>
            </w:r>
            <w:r w:rsidR="00E607BA">
              <w:rPr>
                <w:noProof/>
                <w:webHidden/>
              </w:rPr>
              <w:fldChar w:fldCharType="begin"/>
            </w:r>
            <w:r w:rsidR="00E607BA">
              <w:rPr>
                <w:noProof/>
                <w:webHidden/>
              </w:rPr>
              <w:instrText xml:space="preserve"> PAGEREF _Toc68972373 \h </w:instrText>
            </w:r>
            <w:r w:rsidR="00E607BA">
              <w:rPr>
                <w:noProof/>
                <w:webHidden/>
              </w:rPr>
            </w:r>
            <w:r w:rsidR="00E607BA">
              <w:rPr>
                <w:noProof/>
                <w:webHidden/>
              </w:rPr>
              <w:fldChar w:fldCharType="separate"/>
            </w:r>
            <w:r w:rsidR="003711EA">
              <w:rPr>
                <w:noProof/>
                <w:webHidden/>
              </w:rPr>
              <w:t>13</w:t>
            </w:r>
            <w:r w:rsidR="00E607BA">
              <w:rPr>
                <w:noProof/>
                <w:webHidden/>
              </w:rPr>
              <w:fldChar w:fldCharType="end"/>
            </w:r>
          </w:hyperlink>
        </w:p>
        <w:p w14:paraId="6FEA2EE5" w14:textId="7B4B4A86" w:rsidR="00E607BA" w:rsidRDefault="00B351D4">
          <w:pPr>
            <w:pStyle w:val="Verzeichnis3"/>
            <w:rPr>
              <w:rFonts w:asciiTheme="minorHAnsi" w:eastAsiaTheme="minorEastAsia" w:hAnsiTheme="minorHAnsi"/>
              <w:noProof/>
              <w:sz w:val="24"/>
              <w:lang w:val="de-DE" w:eastAsia="de-DE"/>
            </w:rPr>
          </w:pPr>
          <w:hyperlink w:anchor="_Toc68972374" w:history="1">
            <w:r w:rsidR="00E607BA" w:rsidRPr="00AE10CD">
              <w:rPr>
                <w:rStyle w:val="Hyperlink"/>
                <w:noProof/>
              </w:rPr>
              <w:t>3.5.3</w:t>
            </w:r>
            <w:r w:rsidR="00E607BA">
              <w:rPr>
                <w:rFonts w:asciiTheme="minorHAnsi" w:eastAsiaTheme="minorEastAsia" w:hAnsiTheme="minorHAnsi"/>
                <w:noProof/>
                <w:sz w:val="24"/>
                <w:lang w:val="de-DE" w:eastAsia="de-DE"/>
              </w:rPr>
              <w:tab/>
            </w:r>
            <w:r w:rsidR="00E607BA" w:rsidRPr="00AE10CD">
              <w:rPr>
                <w:rStyle w:val="Hyperlink"/>
                <w:noProof/>
              </w:rPr>
              <w:t>Multiplexed session considerations</w:t>
            </w:r>
            <w:r w:rsidR="00E607BA">
              <w:rPr>
                <w:noProof/>
                <w:webHidden/>
              </w:rPr>
              <w:tab/>
            </w:r>
            <w:r w:rsidR="00E607BA">
              <w:rPr>
                <w:noProof/>
                <w:webHidden/>
              </w:rPr>
              <w:fldChar w:fldCharType="begin"/>
            </w:r>
            <w:r w:rsidR="00E607BA">
              <w:rPr>
                <w:noProof/>
                <w:webHidden/>
              </w:rPr>
              <w:instrText xml:space="preserve"> PAGEREF _Toc68972374 \h </w:instrText>
            </w:r>
            <w:r w:rsidR="00E607BA">
              <w:rPr>
                <w:noProof/>
                <w:webHidden/>
              </w:rPr>
            </w:r>
            <w:r w:rsidR="00E607BA">
              <w:rPr>
                <w:noProof/>
                <w:webHidden/>
              </w:rPr>
              <w:fldChar w:fldCharType="separate"/>
            </w:r>
            <w:r w:rsidR="003711EA">
              <w:rPr>
                <w:noProof/>
                <w:webHidden/>
              </w:rPr>
              <w:t>13</w:t>
            </w:r>
            <w:r w:rsidR="00E607BA">
              <w:rPr>
                <w:noProof/>
                <w:webHidden/>
              </w:rPr>
              <w:fldChar w:fldCharType="end"/>
            </w:r>
          </w:hyperlink>
        </w:p>
        <w:p w14:paraId="0615FF15" w14:textId="4C533ECF" w:rsidR="00E607BA" w:rsidRDefault="00B351D4">
          <w:pPr>
            <w:pStyle w:val="Verzeichnis3"/>
            <w:rPr>
              <w:rFonts w:asciiTheme="minorHAnsi" w:eastAsiaTheme="minorEastAsia" w:hAnsiTheme="minorHAnsi"/>
              <w:noProof/>
              <w:sz w:val="24"/>
              <w:lang w:val="de-DE" w:eastAsia="de-DE"/>
            </w:rPr>
          </w:pPr>
          <w:hyperlink w:anchor="_Toc68972375" w:history="1">
            <w:r w:rsidR="00E607BA" w:rsidRPr="00AE10CD">
              <w:rPr>
                <w:rStyle w:val="Hyperlink"/>
                <w:noProof/>
              </w:rPr>
              <w:t>3.5.4</w:t>
            </w:r>
            <w:r w:rsidR="00E607BA">
              <w:rPr>
                <w:rFonts w:asciiTheme="minorHAnsi" w:eastAsiaTheme="minorEastAsia" w:hAnsiTheme="minorHAnsi"/>
                <w:noProof/>
                <w:sz w:val="24"/>
                <w:lang w:val="de-DE" w:eastAsia="de-DE"/>
              </w:rPr>
              <w:tab/>
            </w:r>
            <w:r w:rsidR="00E607BA" w:rsidRPr="00AE10CD">
              <w:rPr>
                <w:rStyle w:val="Hyperlink"/>
                <w:noProof/>
              </w:rPr>
              <w:t>Context switches</w:t>
            </w:r>
            <w:r w:rsidR="00E607BA">
              <w:rPr>
                <w:noProof/>
                <w:webHidden/>
              </w:rPr>
              <w:tab/>
            </w:r>
            <w:r w:rsidR="00E607BA">
              <w:rPr>
                <w:noProof/>
                <w:webHidden/>
              </w:rPr>
              <w:fldChar w:fldCharType="begin"/>
            </w:r>
            <w:r w:rsidR="00E607BA">
              <w:rPr>
                <w:noProof/>
                <w:webHidden/>
              </w:rPr>
              <w:instrText xml:space="preserve"> PAGEREF _Toc68972375 \h </w:instrText>
            </w:r>
            <w:r w:rsidR="00E607BA">
              <w:rPr>
                <w:noProof/>
                <w:webHidden/>
              </w:rPr>
            </w:r>
            <w:r w:rsidR="00E607BA">
              <w:rPr>
                <w:noProof/>
                <w:webHidden/>
              </w:rPr>
              <w:fldChar w:fldCharType="separate"/>
            </w:r>
            <w:r w:rsidR="003711EA">
              <w:rPr>
                <w:noProof/>
                <w:webHidden/>
              </w:rPr>
              <w:t>14</w:t>
            </w:r>
            <w:r w:rsidR="00E607BA">
              <w:rPr>
                <w:noProof/>
                <w:webHidden/>
              </w:rPr>
              <w:fldChar w:fldCharType="end"/>
            </w:r>
          </w:hyperlink>
        </w:p>
        <w:p w14:paraId="14E76DB9" w14:textId="68DE6D9A" w:rsidR="00E607BA" w:rsidRDefault="00B351D4">
          <w:pPr>
            <w:pStyle w:val="Verzeichnis3"/>
            <w:rPr>
              <w:rFonts w:asciiTheme="minorHAnsi" w:eastAsiaTheme="minorEastAsia" w:hAnsiTheme="minorHAnsi"/>
              <w:noProof/>
              <w:sz w:val="24"/>
              <w:lang w:val="de-DE" w:eastAsia="de-DE"/>
            </w:rPr>
          </w:pPr>
          <w:hyperlink w:anchor="_Toc68972376" w:history="1">
            <w:r w:rsidR="00E607BA" w:rsidRPr="00AE10CD">
              <w:rPr>
                <w:rStyle w:val="Hyperlink"/>
                <w:noProof/>
              </w:rPr>
              <w:t>3.5.5</w:t>
            </w:r>
            <w:r w:rsidR="00E607BA">
              <w:rPr>
                <w:rFonts w:asciiTheme="minorHAnsi" w:eastAsiaTheme="minorEastAsia" w:hAnsiTheme="minorHAnsi"/>
                <w:noProof/>
                <w:sz w:val="24"/>
                <w:lang w:val="de-DE" w:eastAsia="de-DE"/>
              </w:rPr>
              <w:tab/>
            </w:r>
            <w:r w:rsidR="00E607BA" w:rsidRPr="00AE10CD">
              <w:rPr>
                <w:rStyle w:val="Hyperlink"/>
                <w:noProof/>
              </w:rPr>
              <w:t>Application Layer Sequencing</w:t>
            </w:r>
            <w:r w:rsidR="00E607BA">
              <w:rPr>
                <w:noProof/>
                <w:webHidden/>
              </w:rPr>
              <w:tab/>
            </w:r>
            <w:r w:rsidR="00E607BA">
              <w:rPr>
                <w:noProof/>
                <w:webHidden/>
              </w:rPr>
              <w:fldChar w:fldCharType="begin"/>
            </w:r>
            <w:r w:rsidR="00E607BA">
              <w:rPr>
                <w:noProof/>
                <w:webHidden/>
              </w:rPr>
              <w:instrText xml:space="preserve"> PAGEREF _Toc68972376 \h </w:instrText>
            </w:r>
            <w:r w:rsidR="00E607BA">
              <w:rPr>
                <w:noProof/>
                <w:webHidden/>
              </w:rPr>
            </w:r>
            <w:r w:rsidR="00E607BA">
              <w:rPr>
                <w:noProof/>
                <w:webHidden/>
              </w:rPr>
              <w:fldChar w:fldCharType="separate"/>
            </w:r>
            <w:r w:rsidR="003711EA">
              <w:rPr>
                <w:noProof/>
                <w:webHidden/>
              </w:rPr>
              <w:t>14</w:t>
            </w:r>
            <w:r w:rsidR="00E607BA">
              <w:rPr>
                <w:noProof/>
                <w:webHidden/>
              </w:rPr>
              <w:fldChar w:fldCharType="end"/>
            </w:r>
          </w:hyperlink>
        </w:p>
        <w:p w14:paraId="0D690250" w14:textId="02707A07" w:rsidR="00E607BA" w:rsidRDefault="00B351D4">
          <w:pPr>
            <w:pStyle w:val="Verzeichnis2"/>
            <w:rPr>
              <w:rFonts w:asciiTheme="minorHAnsi" w:eastAsiaTheme="minorEastAsia" w:hAnsiTheme="minorHAnsi"/>
              <w:noProof/>
              <w:sz w:val="24"/>
              <w:lang w:val="de-DE" w:eastAsia="de-DE"/>
            </w:rPr>
          </w:pPr>
          <w:hyperlink w:anchor="_Toc68972377" w:history="1">
            <w:r w:rsidR="00E607BA" w:rsidRPr="00AE10CD">
              <w:rPr>
                <w:rStyle w:val="Hyperlink"/>
                <w:noProof/>
              </w:rPr>
              <w:t>3.6</w:t>
            </w:r>
            <w:r w:rsidR="00E607BA">
              <w:rPr>
                <w:rFonts w:asciiTheme="minorHAnsi" w:eastAsiaTheme="minorEastAsia" w:hAnsiTheme="minorHAnsi"/>
                <w:noProof/>
                <w:sz w:val="24"/>
                <w:lang w:val="de-DE" w:eastAsia="de-DE"/>
              </w:rPr>
              <w:tab/>
            </w:r>
            <w:r w:rsidR="00E607BA" w:rsidRPr="00AE10CD">
              <w:rPr>
                <w:rStyle w:val="Hyperlink"/>
                <w:noProof/>
              </w:rPr>
              <w:t>In-band Template Delivery</w:t>
            </w:r>
            <w:r w:rsidR="00E607BA">
              <w:rPr>
                <w:noProof/>
                <w:webHidden/>
              </w:rPr>
              <w:tab/>
            </w:r>
            <w:r w:rsidR="00E607BA">
              <w:rPr>
                <w:noProof/>
                <w:webHidden/>
              </w:rPr>
              <w:fldChar w:fldCharType="begin"/>
            </w:r>
            <w:r w:rsidR="00E607BA">
              <w:rPr>
                <w:noProof/>
                <w:webHidden/>
              </w:rPr>
              <w:instrText xml:space="preserve"> PAGEREF _Toc68972377 \h </w:instrText>
            </w:r>
            <w:r w:rsidR="00E607BA">
              <w:rPr>
                <w:noProof/>
                <w:webHidden/>
              </w:rPr>
            </w:r>
            <w:r w:rsidR="00E607BA">
              <w:rPr>
                <w:noProof/>
                <w:webHidden/>
              </w:rPr>
              <w:fldChar w:fldCharType="separate"/>
            </w:r>
            <w:r w:rsidR="003711EA">
              <w:rPr>
                <w:noProof/>
                <w:webHidden/>
              </w:rPr>
              <w:t>14</w:t>
            </w:r>
            <w:r w:rsidR="00E607BA">
              <w:rPr>
                <w:noProof/>
                <w:webHidden/>
              </w:rPr>
              <w:fldChar w:fldCharType="end"/>
            </w:r>
          </w:hyperlink>
        </w:p>
        <w:p w14:paraId="108A8212" w14:textId="79141B64" w:rsidR="00E607BA" w:rsidRDefault="00B351D4">
          <w:pPr>
            <w:pStyle w:val="Verzeichnis1"/>
            <w:rPr>
              <w:rFonts w:asciiTheme="minorHAnsi" w:eastAsiaTheme="minorEastAsia" w:hAnsiTheme="minorHAnsi"/>
              <w:b w:val="0"/>
              <w:noProof/>
              <w:sz w:val="24"/>
              <w:lang w:val="de-DE" w:eastAsia="de-DE"/>
            </w:rPr>
          </w:pPr>
          <w:hyperlink w:anchor="_Toc68972378" w:history="1">
            <w:r w:rsidR="00E607BA" w:rsidRPr="00AE10CD">
              <w:rPr>
                <w:rStyle w:val="Hyperlink"/>
                <w:noProof/>
              </w:rPr>
              <w:t>4</w:t>
            </w:r>
            <w:r w:rsidR="00E607BA">
              <w:rPr>
                <w:rFonts w:asciiTheme="minorHAnsi" w:eastAsiaTheme="minorEastAsia" w:hAnsiTheme="minorHAnsi"/>
                <w:b w:val="0"/>
                <w:noProof/>
                <w:sz w:val="24"/>
                <w:lang w:val="de-DE" w:eastAsia="de-DE"/>
              </w:rPr>
              <w:tab/>
            </w:r>
            <w:r w:rsidR="00E607BA" w:rsidRPr="00AE10CD">
              <w:rPr>
                <w:rStyle w:val="Hyperlink"/>
                <w:noProof/>
              </w:rPr>
              <w:t>Point-to-Point Session Protocol</w:t>
            </w:r>
            <w:r w:rsidR="00E607BA">
              <w:rPr>
                <w:noProof/>
                <w:webHidden/>
              </w:rPr>
              <w:tab/>
            </w:r>
            <w:r w:rsidR="00E607BA">
              <w:rPr>
                <w:noProof/>
                <w:webHidden/>
              </w:rPr>
              <w:fldChar w:fldCharType="begin"/>
            </w:r>
            <w:r w:rsidR="00E607BA">
              <w:rPr>
                <w:noProof/>
                <w:webHidden/>
              </w:rPr>
              <w:instrText xml:space="preserve"> PAGEREF _Toc68972378 \h </w:instrText>
            </w:r>
            <w:r w:rsidR="00E607BA">
              <w:rPr>
                <w:noProof/>
                <w:webHidden/>
              </w:rPr>
            </w:r>
            <w:r w:rsidR="00E607BA">
              <w:rPr>
                <w:noProof/>
                <w:webHidden/>
              </w:rPr>
              <w:fldChar w:fldCharType="separate"/>
            </w:r>
            <w:r w:rsidR="003711EA">
              <w:rPr>
                <w:noProof/>
                <w:webHidden/>
              </w:rPr>
              <w:t>16</w:t>
            </w:r>
            <w:r w:rsidR="00E607BA">
              <w:rPr>
                <w:noProof/>
                <w:webHidden/>
              </w:rPr>
              <w:fldChar w:fldCharType="end"/>
            </w:r>
          </w:hyperlink>
        </w:p>
        <w:p w14:paraId="2CAC9933" w14:textId="3CE93777" w:rsidR="00E607BA" w:rsidRDefault="00B351D4">
          <w:pPr>
            <w:pStyle w:val="Verzeichnis2"/>
            <w:rPr>
              <w:rFonts w:asciiTheme="minorHAnsi" w:eastAsiaTheme="minorEastAsia" w:hAnsiTheme="minorHAnsi"/>
              <w:noProof/>
              <w:sz w:val="24"/>
              <w:lang w:val="de-DE" w:eastAsia="de-DE"/>
            </w:rPr>
          </w:pPr>
          <w:hyperlink w:anchor="_Toc68972379" w:history="1">
            <w:r w:rsidR="00E607BA" w:rsidRPr="00AE10CD">
              <w:rPr>
                <w:rStyle w:val="Hyperlink"/>
                <w:noProof/>
              </w:rPr>
              <w:t>4.1</w:t>
            </w:r>
            <w:r w:rsidR="00E607BA">
              <w:rPr>
                <w:rFonts w:asciiTheme="minorHAnsi" w:eastAsiaTheme="minorEastAsia" w:hAnsiTheme="minorHAnsi"/>
                <w:noProof/>
                <w:sz w:val="24"/>
                <w:lang w:val="de-DE" w:eastAsia="de-DE"/>
              </w:rPr>
              <w:tab/>
            </w:r>
            <w:r w:rsidR="00E607BA" w:rsidRPr="00AE10CD">
              <w:rPr>
                <w:rStyle w:val="Hyperlink"/>
                <w:noProof/>
              </w:rPr>
              <w:t>Summary of Messages that Control Lifetime</w:t>
            </w:r>
            <w:r w:rsidR="00E607BA">
              <w:rPr>
                <w:noProof/>
                <w:webHidden/>
              </w:rPr>
              <w:tab/>
            </w:r>
            <w:r w:rsidR="00E607BA">
              <w:rPr>
                <w:noProof/>
                <w:webHidden/>
              </w:rPr>
              <w:fldChar w:fldCharType="begin"/>
            </w:r>
            <w:r w:rsidR="00E607BA">
              <w:rPr>
                <w:noProof/>
                <w:webHidden/>
              </w:rPr>
              <w:instrText xml:space="preserve"> PAGEREF _Toc68972379 \h </w:instrText>
            </w:r>
            <w:r w:rsidR="00E607BA">
              <w:rPr>
                <w:noProof/>
                <w:webHidden/>
              </w:rPr>
            </w:r>
            <w:r w:rsidR="00E607BA">
              <w:rPr>
                <w:noProof/>
                <w:webHidden/>
              </w:rPr>
              <w:fldChar w:fldCharType="separate"/>
            </w:r>
            <w:r w:rsidR="003711EA">
              <w:rPr>
                <w:noProof/>
                <w:webHidden/>
              </w:rPr>
              <w:t>16</w:t>
            </w:r>
            <w:r w:rsidR="00E607BA">
              <w:rPr>
                <w:noProof/>
                <w:webHidden/>
              </w:rPr>
              <w:fldChar w:fldCharType="end"/>
            </w:r>
          </w:hyperlink>
        </w:p>
        <w:p w14:paraId="747DF6E4" w14:textId="51DF6AA9" w:rsidR="00E607BA" w:rsidRDefault="00B351D4">
          <w:pPr>
            <w:pStyle w:val="Verzeichnis2"/>
            <w:rPr>
              <w:rFonts w:asciiTheme="minorHAnsi" w:eastAsiaTheme="minorEastAsia" w:hAnsiTheme="minorHAnsi"/>
              <w:noProof/>
              <w:sz w:val="24"/>
              <w:lang w:val="de-DE" w:eastAsia="de-DE"/>
            </w:rPr>
          </w:pPr>
          <w:hyperlink w:anchor="_Toc68972380" w:history="1">
            <w:r w:rsidR="00E607BA" w:rsidRPr="00AE10CD">
              <w:rPr>
                <w:rStyle w:val="Hyperlink"/>
                <w:noProof/>
              </w:rPr>
              <w:t>4.2</w:t>
            </w:r>
            <w:r w:rsidR="00E607BA">
              <w:rPr>
                <w:rFonts w:asciiTheme="minorHAnsi" w:eastAsiaTheme="minorEastAsia" w:hAnsiTheme="minorHAnsi"/>
                <w:noProof/>
                <w:sz w:val="24"/>
                <w:lang w:val="de-DE" w:eastAsia="de-DE"/>
              </w:rPr>
              <w:tab/>
            </w:r>
            <w:r w:rsidR="00E607BA" w:rsidRPr="00AE10CD">
              <w:rPr>
                <w:rStyle w:val="Hyperlink"/>
                <w:noProof/>
              </w:rPr>
              <w:t>Session Initiation and Negotiation</w:t>
            </w:r>
            <w:r w:rsidR="00E607BA">
              <w:rPr>
                <w:noProof/>
                <w:webHidden/>
              </w:rPr>
              <w:tab/>
            </w:r>
            <w:r w:rsidR="00E607BA">
              <w:rPr>
                <w:noProof/>
                <w:webHidden/>
              </w:rPr>
              <w:fldChar w:fldCharType="begin"/>
            </w:r>
            <w:r w:rsidR="00E607BA">
              <w:rPr>
                <w:noProof/>
                <w:webHidden/>
              </w:rPr>
              <w:instrText xml:space="preserve"> PAGEREF _Toc68972380 \h </w:instrText>
            </w:r>
            <w:r w:rsidR="00E607BA">
              <w:rPr>
                <w:noProof/>
                <w:webHidden/>
              </w:rPr>
            </w:r>
            <w:r w:rsidR="00E607BA">
              <w:rPr>
                <w:noProof/>
                <w:webHidden/>
              </w:rPr>
              <w:fldChar w:fldCharType="separate"/>
            </w:r>
            <w:r w:rsidR="003711EA">
              <w:rPr>
                <w:noProof/>
                <w:webHidden/>
              </w:rPr>
              <w:t>16</w:t>
            </w:r>
            <w:r w:rsidR="00E607BA">
              <w:rPr>
                <w:noProof/>
                <w:webHidden/>
              </w:rPr>
              <w:fldChar w:fldCharType="end"/>
            </w:r>
          </w:hyperlink>
        </w:p>
        <w:p w14:paraId="1F757FF7" w14:textId="48115438" w:rsidR="00E607BA" w:rsidRDefault="00B351D4">
          <w:pPr>
            <w:pStyle w:val="Verzeichnis3"/>
            <w:rPr>
              <w:rFonts w:asciiTheme="minorHAnsi" w:eastAsiaTheme="minorEastAsia" w:hAnsiTheme="minorHAnsi"/>
              <w:noProof/>
              <w:sz w:val="24"/>
              <w:lang w:val="de-DE" w:eastAsia="de-DE"/>
            </w:rPr>
          </w:pPr>
          <w:hyperlink w:anchor="_Toc68972381" w:history="1">
            <w:r w:rsidR="00E607BA" w:rsidRPr="00AE10CD">
              <w:rPr>
                <w:rStyle w:val="Hyperlink"/>
                <w:noProof/>
              </w:rPr>
              <w:t>4.2.1</w:t>
            </w:r>
            <w:r w:rsidR="00E607BA">
              <w:rPr>
                <w:rFonts w:asciiTheme="minorHAnsi" w:eastAsiaTheme="minorEastAsia" w:hAnsiTheme="minorHAnsi"/>
                <w:noProof/>
                <w:sz w:val="24"/>
                <w:lang w:val="de-DE" w:eastAsia="de-DE"/>
              </w:rPr>
              <w:tab/>
            </w:r>
            <w:r w:rsidR="00E607BA" w:rsidRPr="00AE10CD">
              <w:rPr>
                <w:rStyle w:val="Hyperlink"/>
                <w:noProof/>
              </w:rPr>
              <w:t>Initiate Session Negotiation</w:t>
            </w:r>
            <w:r w:rsidR="00E607BA">
              <w:rPr>
                <w:noProof/>
                <w:webHidden/>
              </w:rPr>
              <w:tab/>
            </w:r>
            <w:r w:rsidR="00E607BA">
              <w:rPr>
                <w:noProof/>
                <w:webHidden/>
              </w:rPr>
              <w:fldChar w:fldCharType="begin"/>
            </w:r>
            <w:r w:rsidR="00E607BA">
              <w:rPr>
                <w:noProof/>
                <w:webHidden/>
              </w:rPr>
              <w:instrText xml:space="preserve"> PAGEREF _Toc68972381 \h </w:instrText>
            </w:r>
            <w:r w:rsidR="00E607BA">
              <w:rPr>
                <w:noProof/>
                <w:webHidden/>
              </w:rPr>
            </w:r>
            <w:r w:rsidR="00E607BA">
              <w:rPr>
                <w:noProof/>
                <w:webHidden/>
              </w:rPr>
              <w:fldChar w:fldCharType="separate"/>
            </w:r>
            <w:r w:rsidR="003711EA">
              <w:rPr>
                <w:noProof/>
                <w:webHidden/>
              </w:rPr>
              <w:t>16</w:t>
            </w:r>
            <w:r w:rsidR="00E607BA">
              <w:rPr>
                <w:noProof/>
                <w:webHidden/>
              </w:rPr>
              <w:fldChar w:fldCharType="end"/>
            </w:r>
          </w:hyperlink>
        </w:p>
        <w:p w14:paraId="79BAF960" w14:textId="42287A39" w:rsidR="00E607BA" w:rsidRDefault="00B351D4">
          <w:pPr>
            <w:pStyle w:val="Verzeichnis3"/>
            <w:rPr>
              <w:rFonts w:asciiTheme="minorHAnsi" w:eastAsiaTheme="minorEastAsia" w:hAnsiTheme="minorHAnsi"/>
              <w:noProof/>
              <w:sz w:val="24"/>
              <w:lang w:val="de-DE" w:eastAsia="de-DE"/>
            </w:rPr>
          </w:pPr>
          <w:hyperlink w:anchor="_Toc68972382" w:history="1">
            <w:r w:rsidR="00E607BA" w:rsidRPr="00AE10CD">
              <w:rPr>
                <w:rStyle w:val="Hyperlink"/>
                <w:noProof/>
              </w:rPr>
              <w:t>4.2.2</w:t>
            </w:r>
            <w:r w:rsidR="00E607BA">
              <w:rPr>
                <w:rFonts w:asciiTheme="minorHAnsi" w:eastAsiaTheme="minorEastAsia" w:hAnsiTheme="minorHAnsi"/>
                <w:noProof/>
                <w:sz w:val="24"/>
                <w:lang w:val="de-DE" w:eastAsia="de-DE"/>
              </w:rPr>
              <w:tab/>
            </w:r>
            <w:r w:rsidR="00E607BA" w:rsidRPr="00AE10CD">
              <w:rPr>
                <w:rStyle w:val="Hyperlink"/>
                <w:noProof/>
              </w:rPr>
              <w:t>Accept Session Negotiation</w:t>
            </w:r>
            <w:r w:rsidR="00E607BA">
              <w:rPr>
                <w:noProof/>
                <w:webHidden/>
              </w:rPr>
              <w:tab/>
            </w:r>
            <w:r w:rsidR="00E607BA">
              <w:rPr>
                <w:noProof/>
                <w:webHidden/>
              </w:rPr>
              <w:fldChar w:fldCharType="begin"/>
            </w:r>
            <w:r w:rsidR="00E607BA">
              <w:rPr>
                <w:noProof/>
                <w:webHidden/>
              </w:rPr>
              <w:instrText xml:space="preserve"> PAGEREF _Toc68972382 \h </w:instrText>
            </w:r>
            <w:r w:rsidR="00E607BA">
              <w:rPr>
                <w:noProof/>
                <w:webHidden/>
              </w:rPr>
            </w:r>
            <w:r w:rsidR="00E607BA">
              <w:rPr>
                <w:noProof/>
                <w:webHidden/>
              </w:rPr>
              <w:fldChar w:fldCharType="separate"/>
            </w:r>
            <w:r w:rsidR="003711EA">
              <w:rPr>
                <w:noProof/>
                <w:webHidden/>
              </w:rPr>
              <w:t>16</w:t>
            </w:r>
            <w:r w:rsidR="00E607BA">
              <w:rPr>
                <w:noProof/>
                <w:webHidden/>
              </w:rPr>
              <w:fldChar w:fldCharType="end"/>
            </w:r>
          </w:hyperlink>
        </w:p>
        <w:p w14:paraId="14FDBF21" w14:textId="29AD60EE" w:rsidR="00E607BA" w:rsidRDefault="00B351D4">
          <w:pPr>
            <w:pStyle w:val="Verzeichnis3"/>
            <w:rPr>
              <w:rFonts w:asciiTheme="minorHAnsi" w:eastAsiaTheme="minorEastAsia" w:hAnsiTheme="minorHAnsi"/>
              <w:noProof/>
              <w:sz w:val="24"/>
              <w:lang w:val="de-DE" w:eastAsia="de-DE"/>
            </w:rPr>
          </w:pPr>
          <w:hyperlink w:anchor="_Toc68972383" w:history="1">
            <w:r w:rsidR="00E607BA" w:rsidRPr="00AE10CD">
              <w:rPr>
                <w:rStyle w:val="Hyperlink"/>
                <w:noProof/>
              </w:rPr>
              <w:t>4.2.3</w:t>
            </w:r>
            <w:r w:rsidR="00E607BA">
              <w:rPr>
                <w:rFonts w:asciiTheme="minorHAnsi" w:eastAsiaTheme="minorEastAsia" w:hAnsiTheme="minorHAnsi"/>
                <w:noProof/>
                <w:sz w:val="24"/>
                <w:lang w:val="de-DE" w:eastAsia="de-DE"/>
              </w:rPr>
              <w:tab/>
            </w:r>
            <w:r w:rsidR="00E607BA" w:rsidRPr="00AE10CD">
              <w:rPr>
                <w:rStyle w:val="Hyperlink"/>
                <w:noProof/>
              </w:rPr>
              <w:t>Reject Session Negotiation</w:t>
            </w:r>
            <w:r w:rsidR="00E607BA">
              <w:rPr>
                <w:noProof/>
                <w:webHidden/>
              </w:rPr>
              <w:tab/>
            </w:r>
            <w:r w:rsidR="00E607BA">
              <w:rPr>
                <w:noProof/>
                <w:webHidden/>
              </w:rPr>
              <w:fldChar w:fldCharType="begin"/>
            </w:r>
            <w:r w:rsidR="00E607BA">
              <w:rPr>
                <w:noProof/>
                <w:webHidden/>
              </w:rPr>
              <w:instrText xml:space="preserve"> PAGEREF _Toc68972383 \h </w:instrText>
            </w:r>
            <w:r w:rsidR="00E607BA">
              <w:rPr>
                <w:noProof/>
                <w:webHidden/>
              </w:rPr>
            </w:r>
            <w:r w:rsidR="00E607BA">
              <w:rPr>
                <w:noProof/>
                <w:webHidden/>
              </w:rPr>
              <w:fldChar w:fldCharType="separate"/>
            </w:r>
            <w:r w:rsidR="003711EA">
              <w:rPr>
                <w:noProof/>
                <w:webHidden/>
              </w:rPr>
              <w:t>17</w:t>
            </w:r>
            <w:r w:rsidR="00E607BA">
              <w:rPr>
                <w:noProof/>
                <w:webHidden/>
              </w:rPr>
              <w:fldChar w:fldCharType="end"/>
            </w:r>
          </w:hyperlink>
        </w:p>
        <w:p w14:paraId="659A1427" w14:textId="095121E9" w:rsidR="00E607BA" w:rsidRDefault="00B351D4">
          <w:pPr>
            <w:pStyle w:val="Verzeichnis3"/>
            <w:rPr>
              <w:rFonts w:asciiTheme="minorHAnsi" w:eastAsiaTheme="minorEastAsia" w:hAnsiTheme="minorHAnsi"/>
              <w:noProof/>
              <w:sz w:val="24"/>
              <w:lang w:val="de-DE" w:eastAsia="de-DE"/>
            </w:rPr>
          </w:pPr>
          <w:hyperlink w:anchor="_Toc68972384" w:history="1">
            <w:r w:rsidR="00E607BA" w:rsidRPr="00AE10CD">
              <w:rPr>
                <w:rStyle w:val="Hyperlink"/>
                <w:noProof/>
              </w:rPr>
              <w:t>4.2.4</w:t>
            </w:r>
            <w:r w:rsidR="00E607BA">
              <w:rPr>
                <w:rFonts w:asciiTheme="minorHAnsi" w:eastAsiaTheme="minorEastAsia" w:hAnsiTheme="minorHAnsi"/>
                <w:noProof/>
                <w:sz w:val="24"/>
                <w:lang w:val="de-DE" w:eastAsia="de-DE"/>
              </w:rPr>
              <w:tab/>
            </w:r>
            <w:r w:rsidR="00E607BA" w:rsidRPr="00AE10CD">
              <w:rPr>
                <w:rStyle w:val="Hyperlink"/>
                <w:noProof/>
              </w:rPr>
              <w:t>Session Negotiation Sequence Diagram</w:t>
            </w:r>
            <w:r w:rsidR="00E607BA">
              <w:rPr>
                <w:noProof/>
                <w:webHidden/>
              </w:rPr>
              <w:tab/>
            </w:r>
            <w:r w:rsidR="00E607BA">
              <w:rPr>
                <w:noProof/>
                <w:webHidden/>
              </w:rPr>
              <w:fldChar w:fldCharType="begin"/>
            </w:r>
            <w:r w:rsidR="00E607BA">
              <w:rPr>
                <w:noProof/>
                <w:webHidden/>
              </w:rPr>
              <w:instrText xml:space="preserve"> PAGEREF _Toc68972384 \h </w:instrText>
            </w:r>
            <w:r w:rsidR="00E607BA">
              <w:rPr>
                <w:noProof/>
                <w:webHidden/>
              </w:rPr>
            </w:r>
            <w:r w:rsidR="00E607BA">
              <w:rPr>
                <w:noProof/>
                <w:webHidden/>
              </w:rPr>
              <w:fldChar w:fldCharType="separate"/>
            </w:r>
            <w:r w:rsidR="003711EA">
              <w:rPr>
                <w:noProof/>
                <w:webHidden/>
              </w:rPr>
              <w:t>18</w:t>
            </w:r>
            <w:r w:rsidR="00E607BA">
              <w:rPr>
                <w:noProof/>
                <w:webHidden/>
              </w:rPr>
              <w:fldChar w:fldCharType="end"/>
            </w:r>
          </w:hyperlink>
        </w:p>
        <w:p w14:paraId="6303FABA" w14:textId="58DF4F02" w:rsidR="00E607BA" w:rsidRDefault="00B351D4">
          <w:pPr>
            <w:pStyle w:val="Verzeichnis2"/>
            <w:rPr>
              <w:rFonts w:asciiTheme="minorHAnsi" w:eastAsiaTheme="minorEastAsia" w:hAnsiTheme="minorHAnsi"/>
              <w:noProof/>
              <w:sz w:val="24"/>
              <w:lang w:val="de-DE" w:eastAsia="de-DE"/>
            </w:rPr>
          </w:pPr>
          <w:hyperlink w:anchor="_Toc68972385" w:history="1">
            <w:r w:rsidR="00E607BA" w:rsidRPr="00AE10CD">
              <w:rPr>
                <w:rStyle w:val="Hyperlink"/>
                <w:noProof/>
              </w:rPr>
              <w:t>4.3</w:t>
            </w:r>
            <w:r w:rsidR="00E607BA">
              <w:rPr>
                <w:rFonts w:asciiTheme="minorHAnsi" w:eastAsiaTheme="minorEastAsia" w:hAnsiTheme="minorHAnsi"/>
                <w:noProof/>
                <w:sz w:val="24"/>
                <w:lang w:val="de-DE" w:eastAsia="de-DE"/>
              </w:rPr>
              <w:tab/>
            </w:r>
            <w:r w:rsidR="00E607BA" w:rsidRPr="00AE10CD">
              <w:rPr>
                <w:rStyle w:val="Hyperlink"/>
                <w:noProof/>
              </w:rPr>
              <w:t>Session Establishment</w:t>
            </w:r>
            <w:r w:rsidR="00E607BA">
              <w:rPr>
                <w:noProof/>
                <w:webHidden/>
              </w:rPr>
              <w:tab/>
            </w:r>
            <w:r w:rsidR="00E607BA">
              <w:rPr>
                <w:noProof/>
                <w:webHidden/>
              </w:rPr>
              <w:fldChar w:fldCharType="begin"/>
            </w:r>
            <w:r w:rsidR="00E607BA">
              <w:rPr>
                <w:noProof/>
                <w:webHidden/>
              </w:rPr>
              <w:instrText xml:space="preserve"> PAGEREF _Toc68972385 \h </w:instrText>
            </w:r>
            <w:r w:rsidR="00E607BA">
              <w:rPr>
                <w:noProof/>
                <w:webHidden/>
              </w:rPr>
            </w:r>
            <w:r w:rsidR="00E607BA">
              <w:rPr>
                <w:noProof/>
                <w:webHidden/>
              </w:rPr>
              <w:fldChar w:fldCharType="separate"/>
            </w:r>
            <w:r w:rsidR="003711EA">
              <w:rPr>
                <w:noProof/>
                <w:webHidden/>
              </w:rPr>
              <w:t>18</w:t>
            </w:r>
            <w:r w:rsidR="00E607BA">
              <w:rPr>
                <w:noProof/>
                <w:webHidden/>
              </w:rPr>
              <w:fldChar w:fldCharType="end"/>
            </w:r>
          </w:hyperlink>
        </w:p>
        <w:p w14:paraId="2AB69441" w14:textId="54327AA9" w:rsidR="00E607BA" w:rsidRDefault="00B351D4">
          <w:pPr>
            <w:pStyle w:val="Verzeichnis3"/>
            <w:rPr>
              <w:rFonts w:asciiTheme="minorHAnsi" w:eastAsiaTheme="minorEastAsia" w:hAnsiTheme="minorHAnsi"/>
              <w:noProof/>
              <w:sz w:val="24"/>
              <w:lang w:val="de-DE" w:eastAsia="de-DE"/>
            </w:rPr>
          </w:pPr>
          <w:hyperlink w:anchor="_Toc68972386" w:history="1">
            <w:r w:rsidR="00E607BA" w:rsidRPr="00AE10CD">
              <w:rPr>
                <w:rStyle w:val="Hyperlink"/>
                <w:noProof/>
              </w:rPr>
              <w:t>4.3.1</w:t>
            </w:r>
            <w:r w:rsidR="00E607BA">
              <w:rPr>
                <w:rFonts w:asciiTheme="minorHAnsi" w:eastAsiaTheme="minorEastAsia" w:hAnsiTheme="minorHAnsi"/>
                <w:noProof/>
                <w:sz w:val="24"/>
                <w:lang w:val="de-DE" w:eastAsia="de-DE"/>
              </w:rPr>
              <w:tab/>
            </w:r>
            <w:r w:rsidR="00E607BA" w:rsidRPr="00AE10CD">
              <w:rPr>
                <w:rStyle w:val="Hyperlink"/>
                <w:noProof/>
              </w:rPr>
              <w:t>Establish</w:t>
            </w:r>
            <w:r w:rsidR="00E607BA">
              <w:rPr>
                <w:noProof/>
                <w:webHidden/>
              </w:rPr>
              <w:tab/>
            </w:r>
            <w:r w:rsidR="00E607BA">
              <w:rPr>
                <w:noProof/>
                <w:webHidden/>
              </w:rPr>
              <w:fldChar w:fldCharType="begin"/>
            </w:r>
            <w:r w:rsidR="00E607BA">
              <w:rPr>
                <w:noProof/>
                <w:webHidden/>
              </w:rPr>
              <w:instrText xml:space="preserve"> PAGEREF _Toc68972386 \h </w:instrText>
            </w:r>
            <w:r w:rsidR="00E607BA">
              <w:rPr>
                <w:noProof/>
                <w:webHidden/>
              </w:rPr>
            </w:r>
            <w:r w:rsidR="00E607BA">
              <w:rPr>
                <w:noProof/>
                <w:webHidden/>
              </w:rPr>
              <w:fldChar w:fldCharType="separate"/>
            </w:r>
            <w:r w:rsidR="003711EA">
              <w:rPr>
                <w:noProof/>
                <w:webHidden/>
              </w:rPr>
              <w:t>18</w:t>
            </w:r>
            <w:r w:rsidR="00E607BA">
              <w:rPr>
                <w:noProof/>
                <w:webHidden/>
              </w:rPr>
              <w:fldChar w:fldCharType="end"/>
            </w:r>
          </w:hyperlink>
        </w:p>
        <w:p w14:paraId="39623D8F" w14:textId="346E5187" w:rsidR="00E607BA" w:rsidRDefault="00B351D4">
          <w:pPr>
            <w:pStyle w:val="Verzeichnis3"/>
            <w:rPr>
              <w:rFonts w:asciiTheme="minorHAnsi" w:eastAsiaTheme="minorEastAsia" w:hAnsiTheme="minorHAnsi"/>
              <w:noProof/>
              <w:sz w:val="24"/>
              <w:lang w:val="de-DE" w:eastAsia="de-DE"/>
            </w:rPr>
          </w:pPr>
          <w:hyperlink w:anchor="_Toc68972387" w:history="1">
            <w:r w:rsidR="00E607BA" w:rsidRPr="00AE10CD">
              <w:rPr>
                <w:rStyle w:val="Hyperlink"/>
                <w:noProof/>
              </w:rPr>
              <w:t>4.3.2</w:t>
            </w:r>
            <w:r w:rsidR="00E607BA">
              <w:rPr>
                <w:rFonts w:asciiTheme="minorHAnsi" w:eastAsiaTheme="minorEastAsia" w:hAnsiTheme="minorHAnsi"/>
                <w:noProof/>
                <w:sz w:val="24"/>
                <w:lang w:val="de-DE" w:eastAsia="de-DE"/>
              </w:rPr>
              <w:tab/>
            </w:r>
            <w:r w:rsidR="00E607BA" w:rsidRPr="00AE10CD">
              <w:rPr>
                <w:rStyle w:val="Hyperlink"/>
                <w:noProof/>
              </w:rPr>
              <w:t>Establish Acknowledgment</w:t>
            </w:r>
            <w:r w:rsidR="00E607BA">
              <w:rPr>
                <w:noProof/>
                <w:webHidden/>
              </w:rPr>
              <w:tab/>
            </w:r>
            <w:r w:rsidR="00E607BA">
              <w:rPr>
                <w:noProof/>
                <w:webHidden/>
              </w:rPr>
              <w:fldChar w:fldCharType="begin"/>
            </w:r>
            <w:r w:rsidR="00E607BA">
              <w:rPr>
                <w:noProof/>
                <w:webHidden/>
              </w:rPr>
              <w:instrText xml:space="preserve"> PAGEREF _Toc68972387 \h </w:instrText>
            </w:r>
            <w:r w:rsidR="00E607BA">
              <w:rPr>
                <w:noProof/>
                <w:webHidden/>
              </w:rPr>
            </w:r>
            <w:r w:rsidR="00E607BA">
              <w:rPr>
                <w:noProof/>
                <w:webHidden/>
              </w:rPr>
              <w:fldChar w:fldCharType="separate"/>
            </w:r>
            <w:r w:rsidR="003711EA">
              <w:rPr>
                <w:noProof/>
                <w:webHidden/>
              </w:rPr>
              <w:t>19</w:t>
            </w:r>
            <w:r w:rsidR="00E607BA">
              <w:rPr>
                <w:noProof/>
                <w:webHidden/>
              </w:rPr>
              <w:fldChar w:fldCharType="end"/>
            </w:r>
          </w:hyperlink>
        </w:p>
        <w:p w14:paraId="08E0566B" w14:textId="2BFDC8ED" w:rsidR="00E607BA" w:rsidRDefault="00B351D4">
          <w:pPr>
            <w:pStyle w:val="Verzeichnis3"/>
            <w:rPr>
              <w:rFonts w:asciiTheme="minorHAnsi" w:eastAsiaTheme="minorEastAsia" w:hAnsiTheme="minorHAnsi"/>
              <w:noProof/>
              <w:sz w:val="24"/>
              <w:lang w:val="de-DE" w:eastAsia="de-DE"/>
            </w:rPr>
          </w:pPr>
          <w:hyperlink w:anchor="_Toc68972388" w:history="1">
            <w:r w:rsidR="00E607BA" w:rsidRPr="00AE10CD">
              <w:rPr>
                <w:rStyle w:val="Hyperlink"/>
                <w:noProof/>
              </w:rPr>
              <w:t>4.3.3</w:t>
            </w:r>
            <w:r w:rsidR="00E607BA">
              <w:rPr>
                <w:rFonts w:asciiTheme="minorHAnsi" w:eastAsiaTheme="minorEastAsia" w:hAnsiTheme="minorHAnsi"/>
                <w:noProof/>
                <w:sz w:val="24"/>
                <w:lang w:val="de-DE" w:eastAsia="de-DE"/>
              </w:rPr>
              <w:tab/>
            </w:r>
            <w:r w:rsidR="00E607BA" w:rsidRPr="00AE10CD">
              <w:rPr>
                <w:rStyle w:val="Hyperlink"/>
                <w:noProof/>
              </w:rPr>
              <w:t>Establish Reject</w:t>
            </w:r>
            <w:r w:rsidR="00E607BA">
              <w:rPr>
                <w:noProof/>
                <w:webHidden/>
              </w:rPr>
              <w:tab/>
            </w:r>
            <w:r w:rsidR="00E607BA">
              <w:rPr>
                <w:noProof/>
                <w:webHidden/>
              </w:rPr>
              <w:fldChar w:fldCharType="begin"/>
            </w:r>
            <w:r w:rsidR="00E607BA">
              <w:rPr>
                <w:noProof/>
                <w:webHidden/>
              </w:rPr>
              <w:instrText xml:space="preserve"> PAGEREF _Toc68972388 \h </w:instrText>
            </w:r>
            <w:r w:rsidR="00E607BA">
              <w:rPr>
                <w:noProof/>
                <w:webHidden/>
              </w:rPr>
            </w:r>
            <w:r w:rsidR="00E607BA">
              <w:rPr>
                <w:noProof/>
                <w:webHidden/>
              </w:rPr>
              <w:fldChar w:fldCharType="separate"/>
            </w:r>
            <w:r w:rsidR="003711EA">
              <w:rPr>
                <w:noProof/>
                <w:webHidden/>
              </w:rPr>
              <w:t>19</w:t>
            </w:r>
            <w:r w:rsidR="00E607BA">
              <w:rPr>
                <w:noProof/>
                <w:webHidden/>
              </w:rPr>
              <w:fldChar w:fldCharType="end"/>
            </w:r>
          </w:hyperlink>
        </w:p>
        <w:p w14:paraId="215FF494" w14:textId="2734174C" w:rsidR="00E607BA" w:rsidRDefault="00B351D4">
          <w:pPr>
            <w:pStyle w:val="Verzeichnis3"/>
            <w:rPr>
              <w:rFonts w:asciiTheme="minorHAnsi" w:eastAsiaTheme="minorEastAsia" w:hAnsiTheme="minorHAnsi"/>
              <w:noProof/>
              <w:sz w:val="24"/>
              <w:lang w:val="de-DE" w:eastAsia="de-DE"/>
            </w:rPr>
          </w:pPr>
          <w:hyperlink w:anchor="_Toc68972389" w:history="1">
            <w:r w:rsidR="00E607BA" w:rsidRPr="00AE10CD">
              <w:rPr>
                <w:rStyle w:val="Hyperlink"/>
                <w:noProof/>
              </w:rPr>
              <w:t>4.3.4</w:t>
            </w:r>
            <w:r w:rsidR="00E607BA">
              <w:rPr>
                <w:rFonts w:asciiTheme="minorHAnsi" w:eastAsiaTheme="minorEastAsia" w:hAnsiTheme="minorHAnsi"/>
                <w:noProof/>
                <w:sz w:val="24"/>
                <w:lang w:val="de-DE" w:eastAsia="de-DE"/>
              </w:rPr>
              <w:tab/>
            </w:r>
            <w:r w:rsidR="00E607BA" w:rsidRPr="00AE10CD">
              <w:rPr>
                <w:rStyle w:val="Hyperlink"/>
                <w:noProof/>
              </w:rPr>
              <w:t>Session Establishment Sequence Diagram</w:t>
            </w:r>
            <w:r w:rsidR="00E607BA">
              <w:rPr>
                <w:noProof/>
                <w:webHidden/>
              </w:rPr>
              <w:tab/>
            </w:r>
            <w:r w:rsidR="00E607BA">
              <w:rPr>
                <w:noProof/>
                <w:webHidden/>
              </w:rPr>
              <w:fldChar w:fldCharType="begin"/>
            </w:r>
            <w:r w:rsidR="00E607BA">
              <w:rPr>
                <w:noProof/>
                <w:webHidden/>
              </w:rPr>
              <w:instrText xml:space="preserve"> PAGEREF _Toc68972389 \h </w:instrText>
            </w:r>
            <w:r w:rsidR="00E607BA">
              <w:rPr>
                <w:noProof/>
                <w:webHidden/>
              </w:rPr>
            </w:r>
            <w:r w:rsidR="00E607BA">
              <w:rPr>
                <w:noProof/>
                <w:webHidden/>
              </w:rPr>
              <w:fldChar w:fldCharType="separate"/>
            </w:r>
            <w:r w:rsidR="003711EA">
              <w:rPr>
                <w:noProof/>
                <w:webHidden/>
              </w:rPr>
              <w:t>20</w:t>
            </w:r>
            <w:r w:rsidR="00E607BA">
              <w:rPr>
                <w:noProof/>
                <w:webHidden/>
              </w:rPr>
              <w:fldChar w:fldCharType="end"/>
            </w:r>
          </w:hyperlink>
        </w:p>
        <w:p w14:paraId="7936A3F5" w14:textId="0A929E1C" w:rsidR="00E607BA" w:rsidRDefault="00B351D4">
          <w:pPr>
            <w:pStyle w:val="Verzeichnis2"/>
            <w:rPr>
              <w:rFonts w:asciiTheme="minorHAnsi" w:eastAsiaTheme="minorEastAsia" w:hAnsiTheme="minorHAnsi"/>
              <w:noProof/>
              <w:sz w:val="24"/>
              <w:lang w:val="de-DE" w:eastAsia="de-DE"/>
            </w:rPr>
          </w:pPr>
          <w:hyperlink w:anchor="_Toc68972390" w:history="1">
            <w:r w:rsidR="00E607BA" w:rsidRPr="00AE10CD">
              <w:rPr>
                <w:rStyle w:val="Hyperlink"/>
                <w:noProof/>
              </w:rPr>
              <w:t>4.4</w:t>
            </w:r>
            <w:r w:rsidR="00E607BA">
              <w:rPr>
                <w:rFonts w:asciiTheme="minorHAnsi" w:eastAsiaTheme="minorEastAsia" w:hAnsiTheme="minorHAnsi"/>
                <w:noProof/>
                <w:sz w:val="24"/>
                <w:lang w:val="de-DE" w:eastAsia="de-DE"/>
              </w:rPr>
              <w:tab/>
            </w:r>
            <w:r w:rsidR="00E607BA" w:rsidRPr="00AE10CD">
              <w:rPr>
                <w:rStyle w:val="Hyperlink"/>
                <w:noProof/>
              </w:rPr>
              <w:t>Transport Termination</w:t>
            </w:r>
            <w:r w:rsidR="00E607BA">
              <w:rPr>
                <w:noProof/>
                <w:webHidden/>
              </w:rPr>
              <w:tab/>
            </w:r>
            <w:r w:rsidR="00E607BA">
              <w:rPr>
                <w:noProof/>
                <w:webHidden/>
              </w:rPr>
              <w:fldChar w:fldCharType="begin"/>
            </w:r>
            <w:r w:rsidR="00E607BA">
              <w:rPr>
                <w:noProof/>
                <w:webHidden/>
              </w:rPr>
              <w:instrText xml:space="preserve"> PAGEREF _Toc68972390 \h </w:instrText>
            </w:r>
            <w:r w:rsidR="00E607BA">
              <w:rPr>
                <w:noProof/>
                <w:webHidden/>
              </w:rPr>
            </w:r>
            <w:r w:rsidR="00E607BA">
              <w:rPr>
                <w:noProof/>
                <w:webHidden/>
              </w:rPr>
              <w:fldChar w:fldCharType="separate"/>
            </w:r>
            <w:r w:rsidR="003711EA">
              <w:rPr>
                <w:noProof/>
                <w:webHidden/>
              </w:rPr>
              <w:t>20</w:t>
            </w:r>
            <w:r w:rsidR="00E607BA">
              <w:rPr>
                <w:noProof/>
                <w:webHidden/>
              </w:rPr>
              <w:fldChar w:fldCharType="end"/>
            </w:r>
          </w:hyperlink>
        </w:p>
        <w:p w14:paraId="403CF82C" w14:textId="0ACDAEB8" w:rsidR="00E607BA" w:rsidRDefault="00B351D4">
          <w:pPr>
            <w:pStyle w:val="Verzeichnis3"/>
            <w:rPr>
              <w:rFonts w:asciiTheme="minorHAnsi" w:eastAsiaTheme="minorEastAsia" w:hAnsiTheme="minorHAnsi"/>
              <w:noProof/>
              <w:sz w:val="24"/>
              <w:lang w:val="de-DE" w:eastAsia="de-DE"/>
            </w:rPr>
          </w:pPr>
          <w:hyperlink w:anchor="_Toc68972391" w:history="1">
            <w:r w:rsidR="00E607BA" w:rsidRPr="00AE10CD">
              <w:rPr>
                <w:rStyle w:val="Hyperlink"/>
                <w:noProof/>
              </w:rPr>
              <w:t>4.4.1</w:t>
            </w:r>
            <w:r w:rsidR="00E607BA">
              <w:rPr>
                <w:rFonts w:asciiTheme="minorHAnsi" w:eastAsiaTheme="minorEastAsia" w:hAnsiTheme="minorHAnsi"/>
                <w:noProof/>
                <w:sz w:val="24"/>
                <w:lang w:val="de-DE" w:eastAsia="de-DE"/>
              </w:rPr>
              <w:tab/>
            </w:r>
            <w:r w:rsidR="00E607BA" w:rsidRPr="00AE10CD">
              <w:rPr>
                <w:rStyle w:val="Hyperlink"/>
                <w:noProof/>
              </w:rPr>
              <w:t>Terminate Response</w:t>
            </w:r>
            <w:r w:rsidR="00E607BA">
              <w:rPr>
                <w:noProof/>
                <w:webHidden/>
              </w:rPr>
              <w:tab/>
            </w:r>
            <w:r w:rsidR="00E607BA">
              <w:rPr>
                <w:noProof/>
                <w:webHidden/>
              </w:rPr>
              <w:fldChar w:fldCharType="begin"/>
            </w:r>
            <w:r w:rsidR="00E607BA">
              <w:rPr>
                <w:noProof/>
                <w:webHidden/>
              </w:rPr>
              <w:instrText xml:space="preserve"> PAGEREF _Toc68972391 \h </w:instrText>
            </w:r>
            <w:r w:rsidR="00E607BA">
              <w:rPr>
                <w:noProof/>
                <w:webHidden/>
              </w:rPr>
            </w:r>
            <w:r w:rsidR="00E607BA">
              <w:rPr>
                <w:noProof/>
                <w:webHidden/>
              </w:rPr>
              <w:fldChar w:fldCharType="separate"/>
            </w:r>
            <w:r w:rsidR="003711EA">
              <w:rPr>
                <w:noProof/>
                <w:webHidden/>
              </w:rPr>
              <w:t>21</w:t>
            </w:r>
            <w:r w:rsidR="00E607BA">
              <w:rPr>
                <w:noProof/>
                <w:webHidden/>
              </w:rPr>
              <w:fldChar w:fldCharType="end"/>
            </w:r>
          </w:hyperlink>
        </w:p>
        <w:p w14:paraId="7E0987B9" w14:textId="1015B6B8" w:rsidR="00E607BA" w:rsidRDefault="00B351D4">
          <w:pPr>
            <w:pStyle w:val="Verzeichnis3"/>
            <w:rPr>
              <w:rFonts w:asciiTheme="minorHAnsi" w:eastAsiaTheme="minorEastAsia" w:hAnsiTheme="minorHAnsi"/>
              <w:noProof/>
              <w:sz w:val="24"/>
              <w:lang w:val="de-DE" w:eastAsia="de-DE"/>
            </w:rPr>
          </w:pPr>
          <w:hyperlink w:anchor="_Toc68972392" w:history="1">
            <w:r w:rsidR="00E607BA" w:rsidRPr="00AE10CD">
              <w:rPr>
                <w:rStyle w:val="Hyperlink"/>
                <w:noProof/>
              </w:rPr>
              <w:t>4.4.2</w:t>
            </w:r>
            <w:r w:rsidR="00E607BA">
              <w:rPr>
                <w:rFonts w:asciiTheme="minorHAnsi" w:eastAsiaTheme="minorEastAsia" w:hAnsiTheme="minorHAnsi"/>
                <w:noProof/>
                <w:sz w:val="24"/>
                <w:lang w:val="de-DE" w:eastAsia="de-DE"/>
              </w:rPr>
              <w:tab/>
            </w:r>
            <w:r w:rsidR="00E607BA" w:rsidRPr="00AE10CD">
              <w:rPr>
                <w:rStyle w:val="Hyperlink"/>
                <w:noProof/>
              </w:rPr>
              <w:t>Closing the Transport</w:t>
            </w:r>
            <w:r w:rsidR="00E607BA">
              <w:rPr>
                <w:noProof/>
                <w:webHidden/>
              </w:rPr>
              <w:tab/>
            </w:r>
            <w:r w:rsidR="00E607BA">
              <w:rPr>
                <w:noProof/>
                <w:webHidden/>
              </w:rPr>
              <w:fldChar w:fldCharType="begin"/>
            </w:r>
            <w:r w:rsidR="00E607BA">
              <w:rPr>
                <w:noProof/>
                <w:webHidden/>
              </w:rPr>
              <w:instrText xml:space="preserve"> PAGEREF _Toc68972392 \h </w:instrText>
            </w:r>
            <w:r w:rsidR="00E607BA">
              <w:rPr>
                <w:noProof/>
                <w:webHidden/>
              </w:rPr>
            </w:r>
            <w:r w:rsidR="00E607BA">
              <w:rPr>
                <w:noProof/>
                <w:webHidden/>
              </w:rPr>
              <w:fldChar w:fldCharType="separate"/>
            </w:r>
            <w:r w:rsidR="003711EA">
              <w:rPr>
                <w:noProof/>
                <w:webHidden/>
              </w:rPr>
              <w:t>21</w:t>
            </w:r>
            <w:r w:rsidR="00E607BA">
              <w:rPr>
                <w:noProof/>
                <w:webHidden/>
              </w:rPr>
              <w:fldChar w:fldCharType="end"/>
            </w:r>
          </w:hyperlink>
        </w:p>
        <w:p w14:paraId="4EA8B8F2" w14:textId="619C0779" w:rsidR="00E607BA" w:rsidRDefault="00B351D4">
          <w:pPr>
            <w:pStyle w:val="Verzeichnis3"/>
            <w:rPr>
              <w:rFonts w:asciiTheme="minorHAnsi" w:eastAsiaTheme="minorEastAsia" w:hAnsiTheme="minorHAnsi"/>
              <w:noProof/>
              <w:sz w:val="24"/>
              <w:lang w:val="de-DE" w:eastAsia="de-DE"/>
            </w:rPr>
          </w:pPr>
          <w:hyperlink w:anchor="_Toc68972393" w:history="1">
            <w:r w:rsidR="00E607BA" w:rsidRPr="00AE10CD">
              <w:rPr>
                <w:rStyle w:val="Hyperlink"/>
                <w:noProof/>
              </w:rPr>
              <w:t>4.4.3</w:t>
            </w:r>
            <w:r w:rsidR="00E607BA">
              <w:rPr>
                <w:rFonts w:asciiTheme="minorHAnsi" w:eastAsiaTheme="minorEastAsia" w:hAnsiTheme="minorHAnsi"/>
                <w:noProof/>
                <w:sz w:val="24"/>
                <w:lang w:val="de-DE" w:eastAsia="de-DE"/>
              </w:rPr>
              <w:tab/>
            </w:r>
            <w:r w:rsidR="00E607BA" w:rsidRPr="00AE10CD">
              <w:rPr>
                <w:rStyle w:val="Hyperlink"/>
                <w:noProof/>
              </w:rPr>
              <w:t>Terminate Session Sequence Diagrams</w:t>
            </w:r>
            <w:r w:rsidR="00E607BA">
              <w:rPr>
                <w:noProof/>
                <w:webHidden/>
              </w:rPr>
              <w:tab/>
            </w:r>
            <w:r w:rsidR="00E607BA">
              <w:rPr>
                <w:noProof/>
                <w:webHidden/>
              </w:rPr>
              <w:fldChar w:fldCharType="begin"/>
            </w:r>
            <w:r w:rsidR="00E607BA">
              <w:rPr>
                <w:noProof/>
                <w:webHidden/>
              </w:rPr>
              <w:instrText xml:space="preserve"> PAGEREF _Toc68972393 \h </w:instrText>
            </w:r>
            <w:r w:rsidR="00E607BA">
              <w:rPr>
                <w:noProof/>
                <w:webHidden/>
              </w:rPr>
            </w:r>
            <w:r w:rsidR="00E607BA">
              <w:rPr>
                <w:noProof/>
                <w:webHidden/>
              </w:rPr>
              <w:fldChar w:fldCharType="separate"/>
            </w:r>
            <w:r w:rsidR="003711EA">
              <w:rPr>
                <w:noProof/>
                <w:webHidden/>
              </w:rPr>
              <w:t>22</w:t>
            </w:r>
            <w:r w:rsidR="00E607BA">
              <w:rPr>
                <w:noProof/>
                <w:webHidden/>
              </w:rPr>
              <w:fldChar w:fldCharType="end"/>
            </w:r>
          </w:hyperlink>
        </w:p>
        <w:p w14:paraId="39CBF5C1" w14:textId="6637871B" w:rsidR="00E607BA" w:rsidRDefault="00B351D4">
          <w:pPr>
            <w:pStyle w:val="Verzeichnis2"/>
            <w:rPr>
              <w:rFonts w:asciiTheme="minorHAnsi" w:eastAsiaTheme="minorEastAsia" w:hAnsiTheme="minorHAnsi"/>
              <w:noProof/>
              <w:sz w:val="24"/>
              <w:lang w:val="de-DE" w:eastAsia="de-DE"/>
            </w:rPr>
          </w:pPr>
          <w:hyperlink w:anchor="_Toc68972394" w:history="1">
            <w:r w:rsidR="00E607BA" w:rsidRPr="00AE10CD">
              <w:rPr>
                <w:rStyle w:val="Hyperlink"/>
                <w:noProof/>
              </w:rPr>
              <w:t>4.5</w:t>
            </w:r>
            <w:r w:rsidR="00E607BA">
              <w:rPr>
                <w:rFonts w:asciiTheme="minorHAnsi" w:eastAsiaTheme="minorEastAsia" w:hAnsiTheme="minorHAnsi"/>
                <w:noProof/>
                <w:sz w:val="24"/>
                <w:lang w:val="de-DE" w:eastAsia="de-DE"/>
              </w:rPr>
              <w:tab/>
            </w:r>
            <w:r w:rsidR="00E607BA" w:rsidRPr="00AE10CD">
              <w:rPr>
                <w:rStyle w:val="Hyperlink"/>
                <w:noProof/>
              </w:rPr>
              <w:t>Session Heartbeat</w:t>
            </w:r>
            <w:r w:rsidR="00E607BA">
              <w:rPr>
                <w:noProof/>
                <w:webHidden/>
              </w:rPr>
              <w:tab/>
            </w:r>
            <w:r w:rsidR="00E607BA">
              <w:rPr>
                <w:noProof/>
                <w:webHidden/>
              </w:rPr>
              <w:fldChar w:fldCharType="begin"/>
            </w:r>
            <w:r w:rsidR="00E607BA">
              <w:rPr>
                <w:noProof/>
                <w:webHidden/>
              </w:rPr>
              <w:instrText xml:space="preserve"> PAGEREF _Toc68972394 \h </w:instrText>
            </w:r>
            <w:r w:rsidR="00E607BA">
              <w:rPr>
                <w:noProof/>
                <w:webHidden/>
              </w:rPr>
            </w:r>
            <w:r w:rsidR="00E607BA">
              <w:rPr>
                <w:noProof/>
                <w:webHidden/>
              </w:rPr>
              <w:fldChar w:fldCharType="separate"/>
            </w:r>
            <w:r w:rsidR="003711EA">
              <w:rPr>
                <w:noProof/>
                <w:webHidden/>
              </w:rPr>
              <w:t>23</w:t>
            </w:r>
            <w:r w:rsidR="00E607BA">
              <w:rPr>
                <w:noProof/>
                <w:webHidden/>
              </w:rPr>
              <w:fldChar w:fldCharType="end"/>
            </w:r>
          </w:hyperlink>
        </w:p>
        <w:p w14:paraId="609FBEC9" w14:textId="3E26408D" w:rsidR="00E607BA" w:rsidRDefault="00B351D4">
          <w:pPr>
            <w:pStyle w:val="Verzeichnis2"/>
            <w:rPr>
              <w:rFonts w:asciiTheme="minorHAnsi" w:eastAsiaTheme="minorEastAsia" w:hAnsiTheme="minorHAnsi"/>
              <w:noProof/>
              <w:sz w:val="24"/>
              <w:lang w:val="de-DE" w:eastAsia="de-DE"/>
            </w:rPr>
          </w:pPr>
          <w:hyperlink w:anchor="_Toc68972395" w:history="1">
            <w:r w:rsidR="00E607BA" w:rsidRPr="00AE10CD">
              <w:rPr>
                <w:rStyle w:val="Hyperlink"/>
                <w:noProof/>
              </w:rPr>
              <w:t>4.6</w:t>
            </w:r>
            <w:r w:rsidR="00E607BA">
              <w:rPr>
                <w:rFonts w:asciiTheme="minorHAnsi" w:eastAsiaTheme="minorEastAsia" w:hAnsiTheme="minorHAnsi"/>
                <w:noProof/>
                <w:sz w:val="24"/>
                <w:lang w:val="de-DE" w:eastAsia="de-DE"/>
              </w:rPr>
              <w:tab/>
            </w:r>
            <w:r w:rsidR="00E607BA" w:rsidRPr="00AE10CD">
              <w:rPr>
                <w:rStyle w:val="Hyperlink"/>
                <w:noProof/>
              </w:rPr>
              <w:t>Resynchronization</w:t>
            </w:r>
            <w:r w:rsidR="00E607BA">
              <w:rPr>
                <w:noProof/>
                <w:webHidden/>
              </w:rPr>
              <w:tab/>
            </w:r>
            <w:r w:rsidR="00E607BA">
              <w:rPr>
                <w:noProof/>
                <w:webHidden/>
              </w:rPr>
              <w:fldChar w:fldCharType="begin"/>
            </w:r>
            <w:r w:rsidR="00E607BA">
              <w:rPr>
                <w:noProof/>
                <w:webHidden/>
              </w:rPr>
              <w:instrText xml:space="preserve"> PAGEREF _Toc68972395 \h </w:instrText>
            </w:r>
            <w:r w:rsidR="00E607BA">
              <w:rPr>
                <w:noProof/>
                <w:webHidden/>
              </w:rPr>
            </w:r>
            <w:r w:rsidR="00E607BA">
              <w:rPr>
                <w:noProof/>
                <w:webHidden/>
              </w:rPr>
              <w:fldChar w:fldCharType="separate"/>
            </w:r>
            <w:r w:rsidR="003711EA">
              <w:rPr>
                <w:noProof/>
                <w:webHidden/>
              </w:rPr>
              <w:t>24</w:t>
            </w:r>
            <w:r w:rsidR="00E607BA">
              <w:rPr>
                <w:noProof/>
                <w:webHidden/>
              </w:rPr>
              <w:fldChar w:fldCharType="end"/>
            </w:r>
          </w:hyperlink>
        </w:p>
        <w:p w14:paraId="6B66FE68" w14:textId="340930DD" w:rsidR="00E607BA" w:rsidRDefault="00B351D4">
          <w:pPr>
            <w:pStyle w:val="Verzeichnis3"/>
            <w:rPr>
              <w:rFonts w:asciiTheme="minorHAnsi" w:eastAsiaTheme="minorEastAsia" w:hAnsiTheme="minorHAnsi"/>
              <w:noProof/>
              <w:sz w:val="24"/>
              <w:lang w:val="de-DE" w:eastAsia="de-DE"/>
            </w:rPr>
          </w:pPr>
          <w:hyperlink w:anchor="_Toc68972396" w:history="1">
            <w:r w:rsidR="00E607BA" w:rsidRPr="00AE10CD">
              <w:rPr>
                <w:rStyle w:val="Hyperlink"/>
                <w:noProof/>
              </w:rPr>
              <w:t>4.6.1</w:t>
            </w:r>
            <w:r w:rsidR="00E607BA">
              <w:rPr>
                <w:rFonts w:asciiTheme="minorHAnsi" w:eastAsiaTheme="minorEastAsia" w:hAnsiTheme="minorHAnsi"/>
                <w:noProof/>
                <w:sz w:val="24"/>
                <w:lang w:val="de-DE" w:eastAsia="de-DE"/>
              </w:rPr>
              <w:tab/>
            </w:r>
            <w:r w:rsidR="00E607BA" w:rsidRPr="00AE10CD">
              <w:rPr>
                <w:rStyle w:val="Hyperlink"/>
                <w:noProof/>
              </w:rPr>
              <w:t>Retransmission Request</w:t>
            </w:r>
            <w:r w:rsidR="00E607BA">
              <w:rPr>
                <w:noProof/>
                <w:webHidden/>
              </w:rPr>
              <w:tab/>
            </w:r>
            <w:r w:rsidR="00E607BA">
              <w:rPr>
                <w:noProof/>
                <w:webHidden/>
              </w:rPr>
              <w:fldChar w:fldCharType="begin"/>
            </w:r>
            <w:r w:rsidR="00E607BA">
              <w:rPr>
                <w:noProof/>
                <w:webHidden/>
              </w:rPr>
              <w:instrText xml:space="preserve"> PAGEREF _Toc68972396 \h </w:instrText>
            </w:r>
            <w:r w:rsidR="00E607BA">
              <w:rPr>
                <w:noProof/>
                <w:webHidden/>
              </w:rPr>
            </w:r>
            <w:r w:rsidR="00E607BA">
              <w:rPr>
                <w:noProof/>
                <w:webHidden/>
              </w:rPr>
              <w:fldChar w:fldCharType="separate"/>
            </w:r>
            <w:r w:rsidR="003711EA">
              <w:rPr>
                <w:noProof/>
                <w:webHidden/>
              </w:rPr>
              <w:t>24</w:t>
            </w:r>
            <w:r w:rsidR="00E607BA">
              <w:rPr>
                <w:noProof/>
                <w:webHidden/>
              </w:rPr>
              <w:fldChar w:fldCharType="end"/>
            </w:r>
          </w:hyperlink>
        </w:p>
        <w:p w14:paraId="693AD05E" w14:textId="02F16F26" w:rsidR="00E607BA" w:rsidRDefault="00B351D4">
          <w:pPr>
            <w:pStyle w:val="Verzeichnis3"/>
            <w:rPr>
              <w:rFonts w:asciiTheme="minorHAnsi" w:eastAsiaTheme="minorEastAsia" w:hAnsiTheme="minorHAnsi"/>
              <w:noProof/>
              <w:sz w:val="24"/>
              <w:lang w:val="de-DE" w:eastAsia="de-DE"/>
            </w:rPr>
          </w:pPr>
          <w:hyperlink w:anchor="_Toc68972397" w:history="1">
            <w:r w:rsidR="00E607BA" w:rsidRPr="00AE10CD">
              <w:rPr>
                <w:rStyle w:val="Hyperlink"/>
                <w:noProof/>
              </w:rPr>
              <w:t>4.6.2</w:t>
            </w:r>
            <w:r w:rsidR="00E607BA">
              <w:rPr>
                <w:rFonts w:asciiTheme="minorHAnsi" w:eastAsiaTheme="minorEastAsia" w:hAnsiTheme="minorHAnsi"/>
                <w:noProof/>
                <w:sz w:val="24"/>
                <w:lang w:val="de-DE" w:eastAsia="de-DE"/>
              </w:rPr>
              <w:tab/>
            </w:r>
            <w:r w:rsidR="00E607BA" w:rsidRPr="00AE10CD">
              <w:rPr>
                <w:rStyle w:val="Hyperlink"/>
                <w:noProof/>
              </w:rPr>
              <w:t>Retransmission Responses</w:t>
            </w:r>
            <w:r w:rsidR="00E607BA">
              <w:rPr>
                <w:noProof/>
                <w:webHidden/>
              </w:rPr>
              <w:tab/>
            </w:r>
            <w:r w:rsidR="00E607BA">
              <w:rPr>
                <w:noProof/>
                <w:webHidden/>
              </w:rPr>
              <w:fldChar w:fldCharType="begin"/>
            </w:r>
            <w:r w:rsidR="00E607BA">
              <w:rPr>
                <w:noProof/>
                <w:webHidden/>
              </w:rPr>
              <w:instrText xml:space="preserve"> PAGEREF _Toc68972397 \h </w:instrText>
            </w:r>
            <w:r w:rsidR="00E607BA">
              <w:rPr>
                <w:noProof/>
                <w:webHidden/>
              </w:rPr>
            </w:r>
            <w:r w:rsidR="00E607BA">
              <w:rPr>
                <w:noProof/>
                <w:webHidden/>
              </w:rPr>
              <w:fldChar w:fldCharType="separate"/>
            </w:r>
            <w:r w:rsidR="003711EA">
              <w:rPr>
                <w:noProof/>
                <w:webHidden/>
              </w:rPr>
              <w:t>24</w:t>
            </w:r>
            <w:r w:rsidR="00E607BA">
              <w:rPr>
                <w:noProof/>
                <w:webHidden/>
              </w:rPr>
              <w:fldChar w:fldCharType="end"/>
            </w:r>
          </w:hyperlink>
        </w:p>
        <w:p w14:paraId="10589844" w14:textId="73231D0C" w:rsidR="00E607BA" w:rsidRDefault="00B351D4">
          <w:pPr>
            <w:pStyle w:val="Verzeichnis4"/>
            <w:rPr>
              <w:rFonts w:asciiTheme="minorHAnsi" w:eastAsiaTheme="minorEastAsia" w:hAnsiTheme="minorHAnsi"/>
              <w:sz w:val="24"/>
              <w:lang w:val="de-DE" w:eastAsia="de-DE"/>
            </w:rPr>
          </w:pPr>
          <w:hyperlink w:anchor="_Toc68972398" w:history="1">
            <w:r w:rsidR="00E607BA" w:rsidRPr="00AE10CD">
              <w:rPr>
                <w:rStyle w:val="Hyperlink"/>
              </w:rPr>
              <w:t>4.6.2.1</w:t>
            </w:r>
            <w:r w:rsidR="00E607BA">
              <w:rPr>
                <w:rFonts w:asciiTheme="minorHAnsi" w:eastAsiaTheme="minorEastAsia" w:hAnsiTheme="minorHAnsi"/>
                <w:sz w:val="24"/>
                <w:lang w:val="de-DE" w:eastAsia="de-DE"/>
              </w:rPr>
              <w:tab/>
            </w:r>
            <w:r w:rsidR="00E607BA" w:rsidRPr="00AE10CD">
              <w:rPr>
                <w:rStyle w:val="Hyperlink"/>
              </w:rPr>
              <w:t>Retransmission Diagram</w:t>
            </w:r>
            <w:r w:rsidR="00E607BA">
              <w:rPr>
                <w:webHidden/>
              </w:rPr>
              <w:tab/>
            </w:r>
            <w:r w:rsidR="00E607BA">
              <w:rPr>
                <w:webHidden/>
              </w:rPr>
              <w:fldChar w:fldCharType="begin"/>
            </w:r>
            <w:r w:rsidR="00E607BA">
              <w:rPr>
                <w:webHidden/>
              </w:rPr>
              <w:instrText xml:space="preserve"> PAGEREF _Toc68972398 \h </w:instrText>
            </w:r>
            <w:r w:rsidR="00E607BA">
              <w:rPr>
                <w:webHidden/>
              </w:rPr>
            </w:r>
            <w:r w:rsidR="00E607BA">
              <w:rPr>
                <w:webHidden/>
              </w:rPr>
              <w:fldChar w:fldCharType="separate"/>
            </w:r>
            <w:r w:rsidR="003711EA">
              <w:rPr>
                <w:webHidden/>
              </w:rPr>
              <w:t>25</w:t>
            </w:r>
            <w:r w:rsidR="00E607BA">
              <w:rPr>
                <w:webHidden/>
              </w:rPr>
              <w:fldChar w:fldCharType="end"/>
            </w:r>
          </w:hyperlink>
        </w:p>
        <w:p w14:paraId="31D634AE" w14:textId="2808CDCE" w:rsidR="00E607BA" w:rsidRDefault="00B351D4">
          <w:pPr>
            <w:pStyle w:val="Verzeichnis4"/>
            <w:rPr>
              <w:rFonts w:asciiTheme="minorHAnsi" w:eastAsiaTheme="minorEastAsia" w:hAnsiTheme="minorHAnsi"/>
              <w:sz w:val="24"/>
              <w:lang w:val="de-DE" w:eastAsia="de-DE"/>
            </w:rPr>
          </w:pPr>
          <w:hyperlink w:anchor="_Toc68972399" w:history="1">
            <w:r w:rsidR="00E607BA" w:rsidRPr="00AE10CD">
              <w:rPr>
                <w:rStyle w:val="Hyperlink"/>
              </w:rPr>
              <w:t>4.6.2.2</w:t>
            </w:r>
            <w:r w:rsidR="00E607BA">
              <w:rPr>
                <w:rFonts w:asciiTheme="minorHAnsi" w:eastAsiaTheme="minorEastAsia" w:hAnsiTheme="minorHAnsi"/>
                <w:sz w:val="24"/>
                <w:lang w:val="de-DE" w:eastAsia="de-DE"/>
              </w:rPr>
              <w:tab/>
            </w:r>
            <w:r w:rsidR="00E607BA" w:rsidRPr="00AE10CD">
              <w:rPr>
                <w:rStyle w:val="Hyperlink"/>
              </w:rPr>
              <w:t>Interleaving and Pacing Retransmissions</w:t>
            </w:r>
            <w:r w:rsidR="00E607BA">
              <w:rPr>
                <w:webHidden/>
              </w:rPr>
              <w:tab/>
            </w:r>
            <w:r w:rsidR="00E607BA">
              <w:rPr>
                <w:webHidden/>
              </w:rPr>
              <w:fldChar w:fldCharType="begin"/>
            </w:r>
            <w:r w:rsidR="00E607BA">
              <w:rPr>
                <w:webHidden/>
              </w:rPr>
              <w:instrText xml:space="preserve"> PAGEREF _Toc68972399 \h </w:instrText>
            </w:r>
            <w:r w:rsidR="00E607BA">
              <w:rPr>
                <w:webHidden/>
              </w:rPr>
            </w:r>
            <w:r w:rsidR="00E607BA">
              <w:rPr>
                <w:webHidden/>
              </w:rPr>
              <w:fldChar w:fldCharType="separate"/>
            </w:r>
            <w:r w:rsidR="003711EA">
              <w:rPr>
                <w:webHidden/>
              </w:rPr>
              <w:t>25</w:t>
            </w:r>
            <w:r w:rsidR="00E607BA">
              <w:rPr>
                <w:webHidden/>
              </w:rPr>
              <w:fldChar w:fldCharType="end"/>
            </w:r>
          </w:hyperlink>
        </w:p>
        <w:p w14:paraId="01AFD819" w14:textId="5A223B29" w:rsidR="00E607BA" w:rsidRDefault="00B351D4">
          <w:pPr>
            <w:pStyle w:val="Verzeichnis4"/>
            <w:rPr>
              <w:rFonts w:asciiTheme="minorHAnsi" w:eastAsiaTheme="minorEastAsia" w:hAnsiTheme="minorHAnsi"/>
              <w:sz w:val="24"/>
              <w:lang w:val="de-DE" w:eastAsia="de-DE"/>
            </w:rPr>
          </w:pPr>
          <w:hyperlink w:anchor="_Toc68972400" w:history="1">
            <w:r w:rsidR="00E607BA" w:rsidRPr="00AE10CD">
              <w:rPr>
                <w:rStyle w:val="Hyperlink"/>
              </w:rPr>
              <w:t>4.6.2.3</w:t>
            </w:r>
            <w:r w:rsidR="00E607BA">
              <w:rPr>
                <w:rFonts w:asciiTheme="minorHAnsi" w:eastAsiaTheme="minorEastAsia" w:hAnsiTheme="minorHAnsi"/>
                <w:sz w:val="24"/>
                <w:lang w:val="de-DE" w:eastAsia="de-DE"/>
              </w:rPr>
              <w:tab/>
            </w:r>
            <w:r w:rsidR="00E607BA" w:rsidRPr="00AE10CD">
              <w:rPr>
                <w:rStyle w:val="Hyperlink"/>
              </w:rPr>
              <w:t>Retransmit Rejection</w:t>
            </w:r>
            <w:r w:rsidR="00E607BA">
              <w:rPr>
                <w:webHidden/>
              </w:rPr>
              <w:tab/>
            </w:r>
            <w:r w:rsidR="00E607BA">
              <w:rPr>
                <w:webHidden/>
              </w:rPr>
              <w:fldChar w:fldCharType="begin"/>
            </w:r>
            <w:r w:rsidR="00E607BA">
              <w:rPr>
                <w:webHidden/>
              </w:rPr>
              <w:instrText xml:space="preserve"> PAGEREF _Toc68972400 \h </w:instrText>
            </w:r>
            <w:r w:rsidR="00E607BA">
              <w:rPr>
                <w:webHidden/>
              </w:rPr>
            </w:r>
            <w:r w:rsidR="00E607BA">
              <w:rPr>
                <w:webHidden/>
              </w:rPr>
              <w:fldChar w:fldCharType="separate"/>
            </w:r>
            <w:r w:rsidR="003711EA">
              <w:rPr>
                <w:webHidden/>
              </w:rPr>
              <w:t>25</w:t>
            </w:r>
            <w:r w:rsidR="00E607BA">
              <w:rPr>
                <w:webHidden/>
              </w:rPr>
              <w:fldChar w:fldCharType="end"/>
            </w:r>
          </w:hyperlink>
        </w:p>
        <w:p w14:paraId="5201E53D" w14:textId="7FAA4ADA" w:rsidR="00E607BA" w:rsidRDefault="00B351D4">
          <w:pPr>
            <w:pStyle w:val="Verzeichnis3"/>
            <w:rPr>
              <w:rFonts w:asciiTheme="minorHAnsi" w:eastAsiaTheme="minorEastAsia" w:hAnsiTheme="minorHAnsi"/>
              <w:noProof/>
              <w:sz w:val="24"/>
              <w:lang w:val="de-DE" w:eastAsia="de-DE"/>
            </w:rPr>
          </w:pPr>
          <w:hyperlink w:anchor="_Toc68972401" w:history="1">
            <w:r w:rsidR="00E607BA" w:rsidRPr="00AE10CD">
              <w:rPr>
                <w:rStyle w:val="Hyperlink"/>
                <w:noProof/>
              </w:rPr>
              <w:t>4.6.3</w:t>
            </w:r>
            <w:r w:rsidR="00E607BA">
              <w:rPr>
                <w:rFonts w:asciiTheme="minorHAnsi" w:eastAsiaTheme="minorEastAsia" w:hAnsiTheme="minorHAnsi"/>
                <w:noProof/>
                <w:sz w:val="24"/>
                <w:lang w:val="de-DE" w:eastAsia="de-DE"/>
              </w:rPr>
              <w:tab/>
            </w:r>
            <w:r w:rsidR="00E607BA" w:rsidRPr="00AE10CD">
              <w:rPr>
                <w:rStyle w:val="Hyperlink"/>
                <w:noProof/>
              </w:rPr>
              <w:t>RetransmitReject Diagram</w:t>
            </w:r>
            <w:r w:rsidR="00E607BA">
              <w:rPr>
                <w:noProof/>
                <w:webHidden/>
              </w:rPr>
              <w:tab/>
            </w:r>
            <w:r w:rsidR="00E607BA">
              <w:rPr>
                <w:noProof/>
                <w:webHidden/>
              </w:rPr>
              <w:fldChar w:fldCharType="begin"/>
            </w:r>
            <w:r w:rsidR="00E607BA">
              <w:rPr>
                <w:noProof/>
                <w:webHidden/>
              </w:rPr>
              <w:instrText xml:space="preserve"> PAGEREF _Toc68972401 \h </w:instrText>
            </w:r>
            <w:r w:rsidR="00E607BA">
              <w:rPr>
                <w:noProof/>
                <w:webHidden/>
              </w:rPr>
            </w:r>
            <w:r w:rsidR="00E607BA">
              <w:rPr>
                <w:noProof/>
                <w:webHidden/>
              </w:rPr>
              <w:fldChar w:fldCharType="separate"/>
            </w:r>
            <w:r w:rsidR="003711EA">
              <w:rPr>
                <w:noProof/>
                <w:webHidden/>
              </w:rPr>
              <w:t>26</w:t>
            </w:r>
            <w:r w:rsidR="00E607BA">
              <w:rPr>
                <w:noProof/>
                <w:webHidden/>
              </w:rPr>
              <w:fldChar w:fldCharType="end"/>
            </w:r>
          </w:hyperlink>
        </w:p>
        <w:p w14:paraId="2DC42ACF" w14:textId="318D293C" w:rsidR="00E607BA" w:rsidRDefault="00B351D4">
          <w:pPr>
            <w:pStyle w:val="Verzeichnis3"/>
            <w:rPr>
              <w:rFonts w:asciiTheme="minorHAnsi" w:eastAsiaTheme="minorEastAsia" w:hAnsiTheme="minorHAnsi"/>
              <w:noProof/>
              <w:sz w:val="24"/>
              <w:lang w:val="de-DE" w:eastAsia="de-DE"/>
            </w:rPr>
          </w:pPr>
          <w:hyperlink w:anchor="_Toc68972402" w:history="1">
            <w:r w:rsidR="00E607BA" w:rsidRPr="00AE10CD">
              <w:rPr>
                <w:rStyle w:val="Hyperlink"/>
                <w:noProof/>
              </w:rPr>
              <w:t>4.6.4</w:t>
            </w:r>
            <w:r w:rsidR="00E607BA">
              <w:rPr>
                <w:rFonts w:asciiTheme="minorHAnsi" w:eastAsiaTheme="minorEastAsia" w:hAnsiTheme="minorHAnsi"/>
                <w:noProof/>
                <w:sz w:val="24"/>
                <w:lang w:val="de-DE" w:eastAsia="de-DE"/>
              </w:rPr>
              <w:tab/>
            </w:r>
            <w:r w:rsidR="00E607BA" w:rsidRPr="00AE10CD">
              <w:rPr>
                <w:rStyle w:val="Hyperlink"/>
                <w:noProof/>
              </w:rPr>
              <w:t>Retransmission Violations</w:t>
            </w:r>
            <w:r w:rsidR="00E607BA">
              <w:rPr>
                <w:noProof/>
                <w:webHidden/>
              </w:rPr>
              <w:tab/>
            </w:r>
            <w:r w:rsidR="00E607BA">
              <w:rPr>
                <w:noProof/>
                <w:webHidden/>
              </w:rPr>
              <w:fldChar w:fldCharType="begin"/>
            </w:r>
            <w:r w:rsidR="00E607BA">
              <w:rPr>
                <w:noProof/>
                <w:webHidden/>
              </w:rPr>
              <w:instrText xml:space="preserve"> PAGEREF _Toc68972402 \h </w:instrText>
            </w:r>
            <w:r w:rsidR="00E607BA">
              <w:rPr>
                <w:noProof/>
                <w:webHidden/>
              </w:rPr>
            </w:r>
            <w:r w:rsidR="00E607BA">
              <w:rPr>
                <w:noProof/>
                <w:webHidden/>
              </w:rPr>
              <w:fldChar w:fldCharType="separate"/>
            </w:r>
            <w:r w:rsidR="003711EA">
              <w:rPr>
                <w:noProof/>
                <w:webHidden/>
              </w:rPr>
              <w:t>27</w:t>
            </w:r>
            <w:r w:rsidR="00E607BA">
              <w:rPr>
                <w:noProof/>
                <w:webHidden/>
              </w:rPr>
              <w:fldChar w:fldCharType="end"/>
            </w:r>
          </w:hyperlink>
        </w:p>
        <w:p w14:paraId="59AB02EA" w14:textId="5D4294E6" w:rsidR="00E607BA" w:rsidRDefault="00B351D4">
          <w:pPr>
            <w:pStyle w:val="Verzeichnis3"/>
            <w:rPr>
              <w:rFonts w:asciiTheme="minorHAnsi" w:eastAsiaTheme="minorEastAsia" w:hAnsiTheme="minorHAnsi"/>
              <w:noProof/>
              <w:sz w:val="24"/>
              <w:lang w:val="de-DE" w:eastAsia="de-DE"/>
            </w:rPr>
          </w:pPr>
          <w:hyperlink w:anchor="_Toc68972403" w:history="1">
            <w:r w:rsidR="00E607BA" w:rsidRPr="00AE10CD">
              <w:rPr>
                <w:rStyle w:val="Hyperlink"/>
                <w:noProof/>
              </w:rPr>
              <w:t>4.6.5</w:t>
            </w:r>
            <w:r w:rsidR="00E607BA">
              <w:rPr>
                <w:rFonts w:asciiTheme="minorHAnsi" w:eastAsiaTheme="minorEastAsia" w:hAnsiTheme="minorHAnsi"/>
                <w:noProof/>
                <w:sz w:val="24"/>
                <w:lang w:val="de-DE" w:eastAsia="de-DE"/>
              </w:rPr>
              <w:tab/>
            </w:r>
            <w:r w:rsidR="00E607BA" w:rsidRPr="00AE10CD">
              <w:rPr>
                <w:rStyle w:val="Hyperlink"/>
                <w:noProof/>
              </w:rPr>
              <w:t>Retransmit Violation Diagram</w:t>
            </w:r>
            <w:r w:rsidR="00E607BA">
              <w:rPr>
                <w:noProof/>
                <w:webHidden/>
              </w:rPr>
              <w:tab/>
            </w:r>
            <w:r w:rsidR="00E607BA">
              <w:rPr>
                <w:noProof/>
                <w:webHidden/>
              </w:rPr>
              <w:fldChar w:fldCharType="begin"/>
            </w:r>
            <w:r w:rsidR="00E607BA">
              <w:rPr>
                <w:noProof/>
                <w:webHidden/>
              </w:rPr>
              <w:instrText xml:space="preserve"> PAGEREF _Toc68972403 \h </w:instrText>
            </w:r>
            <w:r w:rsidR="00E607BA">
              <w:rPr>
                <w:noProof/>
                <w:webHidden/>
              </w:rPr>
            </w:r>
            <w:r w:rsidR="00E607BA">
              <w:rPr>
                <w:noProof/>
                <w:webHidden/>
              </w:rPr>
              <w:fldChar w:fldCharType="separate"/>
            </w:r>
            <w:r w:rsidR="003711EA">
              <w:rPr>
                <w:noProof/>
                <w:webHidden/>
              </w:rPr>
              <w:t>27</w:t>
            </w:r>
            <w:r w:rsidR="00E607BA">
              <w:rPr>
                <w:noProof/>
                <w:webHidden/>
              </w:rPr>
              <w:fldChar w:fldCharType="end"/>
            </w:r>
          </w:hyperlink>
        </w:p>
        <w:p w14:paraId="109BC24C" w14:textId="3F3F9E74" w:rsidR="00E607BA" w:rsidRDefault="00B351D4">
          <w:pPr>
            <w:pStyle w:val="Verzeichnis3"/>
            <w:rPr>
              <w:rFonts w:asciiTheme="minorHAnsi" w:eastAsiaTheme="minorEastAsia" w:hAnsiTheme="minorHAnsi"/>
              <w:noProof/>
              <w:sz w:val="24"/>
              <w:lang w:val="de-DE" w:eastAsia="de-DE"/>
            </w:rPr>
          </w:pPr>
          <w:hyperlink w:anchor="_Toc68972404" w:history="1">
            <w:r w:rsidR="00E607BA" w:rsidRPr="00AE10CD">
              <w:rPr>
                <w:rStyle w:val="Hyperlink"/>
                <w:noProof/>
              </w:rPr>
              <w:t>4.6.6</w:t>
            </w:r>
            <w:r w:rsidR="00E607BA">
              <w:rPr>
                <w:rFonts w:asciiTheme="minorHAnsi" w:eastAsiaTheme="minorEastAsia" w:hAnsiTheme="minorHAnsi"/>
                <w:noProof/>
                <w:sz w:val="24"/>
                <w:lang w:val="de-DE" w:eastAsia="de-DE"/>
              </w:rPr>
              <w:tab/>
            </w:r>
            <w:r w:rsidR="00E607BA" w:rsidRPr="00AE10CD">
              <w:rPr>
                <w:rStyle w:val="Hyperlink"/>
                <w:noProof/>
              </w:rPr>
              <w:t>FIX Application Layer Recovery</w:t>
            </w:r>
            <w:r w:rsidR="00E607BA">
              <w:rPr>
                <w:noProof/>
                <w:webHidden/>
              </w:rPr>
              <w:tab/>
            </w:r>
            <w:r w:rsidR="00E607BA">
              <w:rPr>
                <w:noProof/>
                <w:webHidden/>
              </w:rPr>
              <w:fldChar w:fldCharType="begin"/>
            </w:r>
            <w:r w:rsidR="00E607BA">
              <w:rPr>
                <w:noProof/>
                <w:webHidden/>
              </w:rPr>
              <w:instrText xml:space="preserve"> PAGEREF _Toc68972404 \h </w:instrText>
            </w:r>
            <w:r w:rsidR="00E607BA">
              <w:rPr>
                <w:noProof/>
                <w:webHidden/>
              </w:rPr>
            </w:r>
            <w:r w:rsidR="00E607BA">
              <w:rPr>
                <w:noProof/>
                <w:webHidden/>
              </w:rPr>
              <w:fldChar w:fldCharType="separate"/>
            </w:r>
            <w:r w:rsidR="003711EA">
              <w:rPr>
                <w:noProof/>
                <w:webHidden/>
              </w:rPr>
              <w:t>27</w:t>
            </w:r>
            <w:r w:rsidR="00E607BA">
              <w:rPr>
                <w:noProof/>
                <w:webHidden/>
              </w:rPr>
              <w:fldChar w:fldCharType="end"/>
            </w:r>
          </w:hyperlink>
        </w:p>
        <w:p w14:paraId="427997AE" w14:textId="69271A3A" w:rsidR="00E607BA" w:rsidRDefault="00B351D4">
          <w:pPr>
            <w:pStyle w:val="Verzeichnis2"/>
            <w:rPr>
              <w:rFonts w:asciiTheme="minorHAnsi" w:eastAsiaTheme="minorEastAsia" w:hAnsiTheme="minorHAnsi"/>
              <w:noProof/>
              <w:sz w:val="24"/>
              <w:lang w:val="de-DE" w:eastAsia="de-DE"/>
            </w:rPr>
          </w:pPr>
          <w:hyperlink w:anchor="_Toc68972405" w:history="1">
            <w:r w:rsidR="00E607BA" w:rsidRPr="00AE10CD">
              <w:rPr>
                <w:rStyle w:val="Hyperlink"/>
                <w:noProof/>
              </w:rPr>
              <w:t>4.7</w:t>
            </w:r>
            <w:r w:rsidR="00E607BA">
              <w:rPr>
                <w:rFonts w:asciiTheme="minorHAnsi" w:eastAsiaTheme="minorEastAsia" w:hAnsiTheme="minorHAnsi"/>
                <w:noProof/>
                <w:sz w:val="24"/>
                <w:lang w:val="de-DE" w:eastAsia="de-DE"/>
              </w:rPr>
              <w:tab/>
            </w:r>
            <w:r w:rsidR="00E607BA" w:rsidRPr="00AE10CD">
              <w:rPr>
                <w:rStyle w:val="Hyperlink"/>
                <w:noProof/>
              </w:rPr>
              <w:t>Finalizing a Session</w:t>
            </w:r>
            <w:r w:rsidR="00E607BA">
              <w:rPr>
                <w:noProof/>
                <w:webHidden/>
              </w:rPr>
              <w:tab/>
            </w:r>
            <w:r w:rsidR="00E607BA">
              <w:rPr>
                <w:noProof/>
                <w:webHidden/>
              </w:rPr>
              <w:fldChar w:fldCharType="begin"/>
            </w:r>
            <w:r w:rsidR="00E607BA">
              <w:rPr>
                <w:noProof/>
                <w:webHidden/>
              </w:rPr>
              <w:instrText xml:space="preserve"> PAGEREF _Toc68972405 \h </w:instrText>
            </w:r>
            <w:r w:rsidR="00E607BA">
              <w:rPr>
                <w:noProof/>
                <w:webHidden/>
              </w:rPr>
            </w:r>
            <w:r w:rsidR="00E607BA">
              <w:rPr>
                <w:noProof/>
                <w:webHidden/>
              </w:rPr>
              <w:fldChar w:fldCharType="separate"/>
            </w:r>
            <w:r w:rsidR="003711EA">
              <w:rPr>
                <w:noProof/>
                <w:webHidden/>
              </w:rPr>
              <w:t>27</w:t>
            </w:r>
            <w:r w:rsidR="00E607BA">
              <w:rPr>
                <w:noProof/>
                <w:webHidden/>
              </w:rPr>
              <w:fldChar w:fldCharType="end"/>
            </w:r>
          </w:hyperlink>
        </w:p>
        <w:p w14:paraId="4DBCBF48" w14:textId="2B718B16" w:rsidR="00E607BA" w:rsidRDefault="00B351D4">
          <w:pPr>
            <w:pStyle w:val="Verzeichnis3"/>
            <w:rPr>
              <w:rFonts w:asciiTheme="minorHAnsi" w:eastAsiaTheme="minorEastAsia" w:hAnsiTheme="minorHAnsi"/>
              <w:noProof/>
              <w:sz w:val="24"/>
              <w:lang w:val="de-DE" w:eastAsia="de-DE"/>
            </w:rPr>
          </w:pPr>
          <w:hyperlink w:anchor="_Toc68972406" w:history="1">
            <w:r w:rsidR="00E607BA" w:rsidRPr="00AE10CD">
              <w:rPr>
                <w:rStyle w:val="Hyperlink"/>
                <w:noProof/>
              </w:rPr>
              <w:t>4.7.1</w:t>
            </w:r>
            <w:r w:rsidR="00E607BA">
              <w:rPr>
                <w:rFonts w:asciiTheme="minorHAnsi" w:eastAsiaTheme="minorEastAsia" w:hAnsiTheme="minorHAnsi"/>
                <w:noProof/>
                <w:sz w:val="24"/>
                <w:lang w:val="de-DE" w:eastAsia="de-DE"/>
              </w:rPr>
              <w:tab/>
            </w:r>
            <w:r w:rsidR="00E607BA" w:rsidRPr="00AE10CD">
              <w:rPr>
                <w:rStyle w:val="Hyperlink"/>
                <w:noProof/>
              </w:rPr>
              <w:t>Finish Sending</w:t>
            </w:r>
            <w:r w:rsidR="00E607BA">
              <w:rPr>
                <w:noProof/>
                <w:webHidden/>
              </w:rPr>
              <w:tab/>
            </w:r>
            <w:r w:rsidR="00E607BA">
              <w:rPr>
                <w:noProof/>
                <w:webHidden/>
              </w:rPr>
              <w:fldChar w:fldCharType="begin"/>
            </w:r>
            <w:r w:rsidR="00E607BA">
              <w:rPr>
                <w:noProof/>
                <w:webHidden/>
              </w:rPr>
              <w:instrText xml:space="preserve"> PAGEREF _Toc68972406 \h </w:instrText>
            </w:r>
            <w:r w:rsidR="00E607BA">
              <w:rPr>
                <w:noProof/>
                <w:webHidden/>
              </w:rPr>
            </w:r>
            <w:r w:rsidR="00E607BA">
              <w:rPr>
                <w:noProof/>
                <w:webHidden/>
              </w:rPr>
              <w:fldChar w:fldCharType="separate"/>
            </w:r>
            <w:r w:rsidR="003711EA">
              <w:rPr>
                <w:noProof/>
                <w:webHidden/>
              </w:rPr>
              <w:t>28</w:t>
            </w:r>
            <w:r w:rsidR="00E607BA">
              <w:rPr>
                <w:noProof/>
                <w:webHidden/>
              </w:rPr>
              <w:fldChar w:fldCharType="end"/>
            </w:r>
          </w:hyperlink>
        </w:p>
        <w:p w14:paraId="5D031B86" w14:textId="22D09D35" w:rsidR="00E607BA" w:rsidRDefault="00B351D4">
          <w:pPr>
            <w:pStyle w:val="Verzeichnis3"/>
            <w:rPr>
              <w:rFonts w:asciiTheme="minorHAnsi" w:eastAsiaTheme="minorEastAsia" w:hAnsiTheme="minorHAnsi"/>
              <w:noProof/>
              <w:sz w:val="24"/>
              <w:lang w:val="de-DE" w:eastAsia="de-DE"/>
            </w:rPr>
          </w:pPr>
          <w:hyperlink w:anchor="_Toc68972407" w:history="1">
            <w:r w:rsidR="00E607BA" w:rsidRPr="00AE10CD">
              <w:rPr>
                <w:rStyle w:val="Hyperlink"/>
                <w:noProof/>
              </w:rPr>
              <w:t>4.7.2</w:t>
            </w:r>
            <w:r w:rsidR="00E607BA">
              <w:rPr>
                <w:rFonts w:asciiTheme="minorHAnsi" w:eastAsiaTheme="minorEastAsia" w:hAnsiTheme="minorHAnsi"/>
                <w:noProof/>
                <w:sz w:val="24"/>
                <w:lang w:val="de-DE" w:eastAsia="de-DE"/>
              </w:rPr>
              <w:tab/>
            </w:r>
            <w:r w:rsidR="00E607BA" w:rsidRPr="00AE10CD">
              <w:rPr>
                <w:rStyle w:val="Hyperlink"/>
                <w:noProof/>
              </w:rPr>
              <w:t>Finish Receiving</w:t>
            </w:r>
            <w:r w:rsidR="00E607BA">
              <w:rPr>
                <w:noProof/>
                <w:webHidden/>
              </w:rPr>
              <w:tab/>
            </w:r>
            <w:r w:rsidR="00E607BA">
              <w:rPr>
                <w:noProof/>
                <w:webHidden/>
              </w:rPr>
              <w:fldChar w:fldCharType="begin"/>
            </w:r>
            <w:r w:rsidR="00E607BA">
              <w:rPr>
                <w:noProof/>
                <w:webHidden/>
              </w:rPr>
              <w:instrText xml:space="preserve"> PAGEREF _Toc68972407 \h </w:instrText>
            </w:r>
            <w:r w:rsidR="00E607BA">
              <w:rPr>
                <w:noProof/>
                <w:webHidden/>
              </w:rPr>
            </w:r>
            <w:r w:rsidR="00E607BA">
              <w:rPr>
                <w:noProof/>
                <w:webHidden/>
              </w:rPr>
              <w:fldChar w:fldCharType="separate"/>
            </w:r>
            <w:r w:rsidR="003711EA">
              <w:rPr>
                <w:noProof/>
                <w:webHidden/>
              </w:rPr>
              <w:t>28</w:t>
            </w:r>
            <w:r w:rsidR="00E607BA">
              <w:rPr>
                <w:noProof/>
                <w:webHidden/>
              </w:rPr>
              <w:fldChar w:fldCharType="end"/>
            </w:r>
          </w:hyperlink>
        </w:p>
        <w:p w14:paraId="5B43D2DF" w14:textId="499B0D03" w:rsidR="00E607BA" w:rsidRDefault="00B351D4">
          <w:pPr>
            <w:pStyle w:val="Verzeichnis3"/>
            <w:rPr>
              <w:rFonts w:asciiTheme="minorHAnsi" w:eastAsiaTheme="minorEastAsia" w:hAnsiTheme="minorHAnsi"/>
              <w:noProof/>
              <w:sz w:val="24"/>
              <w:lang w:val="de-DE" w:eastAsia="de-DE"/>
            </w:rPr>
          </w:pPr>
          <w:hyperlink w:anchor="_Toc68972408" w:history="1">
            <w:r w:rsidR="00E607BA" w:rsidRPr="00AE10CD">
              <w:rPr>
                <w:rStyle w:val="Hyperlink"/>
                <w:noProof/>
              </w:rPr>
              <w:t>4.7.3</w:t>
            </w:r>
            <w:r w:rsidR="00E607BA">
              <w:rPr>
                <w:rFonts w:asciiTheme="minorHAnsi" w:eastAsiaTheme="minorEastAsia" w:hAnsiTheme="minorHAnsi"/>
                <w:noProof/>
                <w:sz w:val="24"/>
                <w:lang w:val="de-DE" w:eastAsia="de-DE"/>
              </w:rPr>
              <w:tab/>
            </w:r>
            <w:r w:rsidR="00E607BA" w:rsidRPr="00AE10CD">
              <w:rPr>
                <w:rStyle w:val="Hyperlink"/>
                <w:noProof/>
              </w:rPr>
              <w:t>Terminating a Recoverable Session Sequence Diagram</w:t>
            </w:r>
            <w:r w:rsidR="00E607BA">
              <w:rPr>
                <w:noProof/>
                <w:webHidden/>
              </w:rPr>
              <w:tab/>
            </w:r>
            <w:r w:rsidR="00E607BA">
              <w:rPr>
                <w:noProof/>
                <w:webHidden/>
              </w:rPr>
              <w:fldChar w:fldCharType="begin"/>
            </w:r>
            <w:r w:rsidR="00E607BA">
              <w:rPr>
                <w:noProof/>
                <w:webHidden/>
              </w:rPr>
              <w:instrText xml:space="preserve"> PAGEREF _Toc68972408 \h </w:instrText>
            </w:r>
            <w:r w:rsidR="00E607BA">
              <w:rPr>
                <w:noProof/>
                <w:webHidden/>
              </w:rPr>
            </w:r>
            <w:r w:rsidR="00E607BA">
              <w:rPr>
                <w:noProof/>
                <w:webHidden/>
              </w:rPr>
              <w:fldChar w:fldCharType="separate"/>
            </w:r>
            <w:r w:rsidR="003711EA">
              <w:rPr>
                <w:noProof/>
                <w:webHidden/>
              </w:rPr>
              <w:t>29</w:t>
            </w:r>
            <w:r w:rsidR="00E607BA">
              <w:rPr>
                <w:noProof/>
                <w:webHidden/>
              </w:rPr>
              <w:fldChar w:fldCharType="end"/>
            </w:r>
          </w:hyperlink>
        </w:p>
        <w:p w14:paraId="53FDA421" w14:textId="0AF66625" w:rsidR="00E607BA" w:rsidRDefault="00B351D4">
          <w:pPr>
            <w:pStyle w:val="Verzeichnis2"/>
            <w:rPr>
              <w:rFonts w:asciiTheme="minorHAnsi" w:eastAsiaTheme="minorEastAsia" w:hAnsiTheme="minorHAnsi"/>
              <w:noProof/>
              <w:sz w:val="24"/>
              <w:lang w:val="de-DE" w:eastAsia="de-DE"/>
            </w:rPr>
          </w:pPr>
          <w:hyperlink w:anchor="_Toc68972409" w:history="1">
            <w:r w:rsidR="00E607BA" w:rsidRPr="00AE10CD">
              <w:rPr>
                <w:rStyle w:val="Hyperlink"/>
                <w:noProof/>
              </w:rPr>
              <w:t>4.8</w:t>
            </w:r>
            <w:r w:rsidR="00E607BA">
              <w:rPr>
                <w:rFonts w:asciiTheme="minorHAnsi" w:eastAsiaTheme="minorEastAsia" w:hAnsiTheme="minorHAnsi"/>
                <w:noProof/>
                <w:sz w:val="24"/>
                <w:lang w:val="de-DE" w:eastAsia="de-DE"/>
              </w:rPr>
              <w:tab/>
            </w:r>
            <w:r w:rsidR="00E607BA" w:rsidRPr="00AE10CD">
              <w:rPr>
                <w:rStyle w:val="Hyperlink"/>
                <w:noProof/>
              </w:rPr>
              <w:t>Idempotent Flow</w:t>
            </w:r>
            <w:r w:rsidR="00E607BA">
              <w:rPr>
                <w:noProof/>
                <w:webHidden/>
              </w:rPr>
              <w:tab/>
            </w:r>
            <w:r w:rsidR="00E607BA">
              <w:rPr>
                <w:noProof/>
                <w:webHidden/>
              </w:rPr>
              <w:fldChar w:fldCharType="begin"/>
            </w:r>
            <w:r w:rsidR="00E607BA">
              <w:rPr>
                <w:noProof/>
                <w:webHidden/>
              </w:rPr>
              <w:instrText xml:space="preserve"> PAGEREF _Toc68972409 \h </w:instrText>
            </w:r>
            <w:r w:rsidR="00E607BA">
              <w:rPr>
                <w:noProof/>
                <w:webHidden/>
              </w:rPr>
            </w:r>
            <w:r w:rsidR="00E607BA">
              <w:rPr>
                <w:noProof/>
                <w:webHidden/>
              </w:rPr>
              <w:fldChar w:fldCharType="separate"/>
            </w:r>
            <w:r w:rsidR="003711EA">
              <w:rPr>
                <w:noProof/>
                <w:webHidden/>
              </w:rPr>
              <w:t>29</w:t>
            </w:r>
            <w:r w:rsidR="00E607BA">
              <w:rPr>
                <w:noProof/>
                <w:webHidden/>
              </w:rPr>
              <w:fldChar w:fldCharType="end"/>
            </w:r>
          </w:hyperlink>
        </w:p>
        <w:p w14:paraId="448E6E23" w14:textId="4B274C5D" w:rsidR="00E607BA" w:rsidRDefault="00B351D4">
          <w:pPr>
            <w:pStyle w:val="Verzeichnis3"/>
            <w:rPr>
              <w:rFonts w:asciiTheme="minorHAnsi" w:eastAsiaTheme="minorEastAsia" w:hAnsiTheme="minorHAnsi"/>
              <w:noProof/>
              <w:sz w:val="24"/>
              <w:lang w:val="de-DE" w:eastAsia="de-DE"/>
            </w:rPr>
          </w:pPr>
          <w:hyperlink w:anchor="_Toc68972410" w:history="1">
            <w:r w:rsidR="00E607BA" w:rsidRPr="00AE10CD">
              <w:rPr>
                <w:rStyle w:val="Hyperlink"/>
                <w:noProof/>
              </w:rPr>
              <w:t>4.8.1</w:t>
            </w:r>
            <w:r w:rsidR="00E607BA">
              <w:rPr>
                <w:rFonts w:asciiTheme="minorHAnsi" w:eastAsiaTheme="minorEastAsia" w:hAnsiTheme="minorHAnsi"/>
                <w:noProof/>
                <w:sz w:val="24"/>
                <w:lang w:val="de-DE" w:eastAsia="de-DE"/>
              </w:rPr>
              <w:tab/>
            </w:r>
            <w:r w:rsidR="00E607BA" w:rsidRPr="00AE10CD">
              <w:rPr>
                <w:rStyle w:val="Hyperlink"/>
                <w:noProof/>
              </w:rPr>
              <w:t>Applied</w:t>
            </w:r>
            <w:r w:rsidR="00E607BA">
              <w:rPr>
                <w:noProof/>
                <w:webHidden/>
              </w:rPr>
              <w:tab/>
            </w:r>
            <w:r w:rsidR="00E607BA">
              <w:rPr>
                <w:noProof/>
                <w:webHidden/>
              </w:rPr>
              <w:fldChar w:fldCharType="begin"/>
            </w:r>
            <w:r w:rsidR="00E607BA">
              <w:rPr>
                <w:noProof/>
                <w:webHidden/>
              </w:rPr>
              <w:instrText xml:space="preserve"> PAGEREF _Toc68972410 \h </w:instrText>
            </w:r>
            <w:r w:rsidR="00E607BA">
              <w:rPr>
                <w:noProof/>
                <w:webHidden/>
              </w:rPr>
            </w:r>
            <w:r w:rsidR="00E607BA">
              <w:rPr>
                <w:noProof/>
                <w:webHidden/>
              </w:rPr>
              <w:fldChar w:fldCharType="separate"/>
            </w:r>
            <w:r w:rsidR="003711EA">
              <w:rPr>
                <w:noProof/>
                <w:webHidden/>
              </w:rPr>
              <w:t>30</w:t>
            </w:r>
            <w:r w:rsidR="00E607BA">
              <w:rPr>
                <w:noProof/>
                <w:webHidden/>
              </w:rPr>
              <w:fldChar w:fldCharType="end"/>
            </w:r>
          </w:hyperlink>
        </w:p>
        <w:p w14:paraId="272420FD" w14:textId="2CD4365F" w:rsidR="00E607BA" w:rsidRDefault="00B351D4">
          <w:pPr>
            <w:pStyle w:val="Verzeichnis3"/>
            <w:rPr>
              <w:rFonts w:asciiTheme="minorHAnsi" w:eastAsiaTheme="minorEastAsia" w:hAnsiTheme="minorHAnsi"/>
              <w:noProof/>
              <w:sz w:val="24"/>
              <w:lang w:val="de-DE" w:eastAsia="de-DE"/>
            </w:rPr>
          </w:pPr>
          <w:hyperlink w:anchor="_Toc68972411" w:history="1">
            <w:r w:rsidR="00E607BA" w:rsidRPr="00AE10CD">
              <w:rPr>
                <w:rStyle w:val="Hyperlink"/>
                <w:noProof/>
              </w:rPr>
              <w:t>4.8.2</w:t>
            </w:r>
            <w:r w:rsidR="00E607BA">
              <w:rPr>
                <w:rFonts w:asciiTheme="minorHAnsi" w:eastAsiaTheme="minorEastAsia" w:hAnsiTheme="minorHAnsi"/>
                <w:noProof/>
                <w:sz w:val="24"/>
                <w:lang w:val="de-DE" w:eastAsia="de-DE"/>
              </w:rPr>
              <w:tab/>
            </w:r>
            <w:r w:rsidR="00E607BA" w:rsidRPr="00AE10CD">
              <w:rPr>
                <w:rStyle w:val="Hyperlink"/>
                <w:noProof/>
              </w:rPr>
              <w:t>NotApplied</w:t>
            </w:r>
            <w:r w:rsidR="00E607BA">
              <w:rPr>
                <w:noProof/>
                <w:webHidden/>
              </w:rPr>
              <w:tab/>
            </w:r>
            <w:r w:rsidR="00E607BA">
              <w:rPr>
                <w:noProof/>
                <w:webHidden/>
              </w:rPr>
              <w:fldChar w:fldCharType="begin"/>
            </w:r>
            <w:r w:rsidR="00E607BA">
              <w:rPr>
                <w:noProof/>
                <w:webHidden/>
              </w:rPr>
              <w:instrText xml:space="preserve"> PAGEREF _Toc68972411 \h </w:instrText>
            </w:r>
            <w:r w:rsidR="00E607BA">
              <w:rPr>
                <w:noProof/>
                <w:webHidden/>
              </w:rPr>
            </w:r>
            <w:r w:rsidR="00E607BA">
              <w:rPr>
                <w:noProof/>
                <w:webHidden/>
              </w:rPr>
              <w:fldChar w:fldCharType="separate"/>
            </w:r>
            <w:r w:rsidR="003711EA">
              <w:rPr>
                <w:noProof/>
                <w:webHidden/>
              </w:rPr>
              <w:t>30</w:t>
            </w:r>
            <w:r w:rsidR="00E607BA">
              <w:rPr>
                <w:noProof/>
                <w:webHidden/>
              </w:rPr>
              <w:fldChar w:fldCharType="end"/>
            </w:r>
          </w:hyperlink>
        </w:p>
        <w:p w14:paraId="30124F72" w14:textId="163CFEDB" w:rsidR="00E607BA" w:rsidRDefault="00B351D4">
          <w:pPr>
            <w:pStyle w:val="Verzeichnis3"/>
            <w:rPr>
              <w:rFonts w:asciiTheme="minorHAnsi" w:eastAsiaTheme="minorEastAsia" w:hAnsiTheme="minorHAnsi"/>
              <w:noProof/>
              <w:sz w:val="24"/>
              <w:lang w:val="de-DE" w:eastAsia="de-DE"/>
            </w:rPr>
          </w:pPr>
          <w:hyperlink w:anchor="_Toc68972412" w:history="1">
            <w:r w:rsidR="00E607BA" w:rsidRPr="00AE10CD">
              <w:rPr>
                <w:rStyle w:val="Hyperlink"/>
                <w:noProof/>
              </w:rPr>
              <w:t>4.8.3</w:t>
            </w:r>
            <w:r w:rsidR="00E607BA">
              <w:rPr>
                <w:rFonts w:asciiTheme="minorHAnsi" w:eastAsiaTheme="minorEastAsia" w:hAnsiTheme="minorHAnsi"/>
                <w:noProof/>
                <w:sz w:val="24"/>
                <w:lang w:val="de-DE" w:eastAsia="de-DE"/>
              </w:rPr>
              <w:tab/>
            </w:r>
            <w:r w:rsidR="00E607BA" w:rsidRPr="00AE10CD">
              <w:rPr>
                <w:rStyle w:val="Hyperlink"/>
                <w:noProof/>
              </w:rPr>
              <w:t>Idempotent Flow Sequence Diagram</w:t>
            </w:r>
            <w:r w:rsidR="00E607BA">
              <w:rPr>
                <w:noProof/>
                <w:webHidden/>
              </w:rPr>
              <w:tab/>
            </w:r>
            <w:r w:rsidR="00E607BA">
              <w:rPr>
                <w:noProof/>
                <w:webHidden/>
              </w:rPr>
              <w:fldChar w:fldCharType="begin"/>
            </w:r>
            <w:r w:rsidR="00E607BA">
              <w:rPr>
                <w:noProof/>
                <w:webHidden/>
              </w:rPr>
              <w:instrText xml:space="preserve"> PAGEREF _Toc68972412 \h </w:instrText>
            </w:r>
            <w:r w:rsidR="00E607BA">
              <w:rPr>
                <w:noProof/>
                <w:webHidden/>
              </w:rPr>
            </w:r>
            <w:r w:rsidR="00E607BA">
              <w:rPr>
                <w:noProof/>
                <w:webHidden/>
              </w:rPr>
              <w:fldChar w:fldCharType="separate"/>
            </w:r>
            <w:r w:rsidR="003711EA">
              <w:rPr>
                <w:noProof/>
                <w:webHidden/>
              </w:rPr>
              <w:t>31</w:t>
            </w:r>
            <w:r w:rsidR="00E607BA">
              <w:rPr>
                <w:noProof/>
                <w:webHidden/>
              </w:rPr>
              <w:fldChar w:fldCharType="end"/>
            </w:r>
          </w:hyperlink>
        </w:p>
        <w:p w14:paraId="497E9178" w14:textId="6698998B" w:rsidR="00E607BA" w:rsidRDefault="00B351D4">
          <w:pPr>
            <w:pStyle w:val="Verzeichnis1"/>
            <w:rPr>
              <w:rFonts w:asciiTheme="minorHAnsi" w:eastAsiaTheme="minorEastAsia" w:hAnsiTheme="minorHAnsi"/>
              <w:b w:val="0"/>
              <w:noProof/>
              <w:sz w:val="24"/>
              <w:lang w:val="de-DE" w:eastAsia="de-DE"/>
            </w:rPr>
          </w:pPr>
          <w:hyperlink w:anchor="_Toc68972413" w:history="1">
            <w:r w:rsidR="00E607BA" w:rsidRPr="00AE10CD">
              <w:rPr>
                <w:rStyle w:val="Hyperlink"/>
                <w:noProof/>
              </w:rPr>
              <w:t>5</w:t>
            </w:r>
            <w:r w:rsidR="00E607BA">
              <w:rPr>
                <w:rFonts w:asciiTheme="minorHAnsi" w:eastAsiaTheme="minorEastAsia" w:hAnsiTheme="minorHAnsi"/>
                <w:b w:val="0"/>
                <w:noProof/>
                <w:sz w:val="24"/>
                <w:lang w:val="de-DE" w:eastAsia="de-DE"/>
              </w:rPr>
              <w:tab/>
            </w:r>
            <w:r w:rsidR="00E607BA" w:rsidRPr="00AE10CD">
              <w:rPr>
                <w:rStyle w:val="Hyperlink"/>
                <w:noProof/>
              </w:rPr>
              <w:t>Multicast Session Protocol</w:t>
            </w:r>
            <w:r w:rsidR="00E607BA">
              <w:rPr>
                <w:noProof/>
                <w:webHidden/>
              </w:rPr>
              <w:tab/>
            </w:r>
            <w:r w:rsidR="00E607BA">
              <w:rPr>
                <w:noProof/>
                <w:webHidden/>
              </w:rPr>
              <w:fldChar w:fldCharType="begin"/>
            </w:r>
            <w:r w:rsidR="00E607BA">
              <w:rPr>
                <w:noProof/>
                <w:webHidden/>
              </w:rPr>
              <w:instrText xml:space="preserve"> PAGEREF _Toc68972413 \h </w:instrText>
            </w:r>
            <w:r w:rsidR="00E607BA">
              <w:rPr>
                <w:noProof/>
                <w:webHidden/>
              </w:rPr>
            </w:r>
            <w:r w:rsidR="00E607BA">
              <w:rPr>
                <w:noProof/>
                <w:webHidden/>
              </w:rPr>
              <w:fldChar w:fldCharType="separate"/>
            </w:r>
            <w:r w:rsidR="003711EA">
              <w:rPr>
                <w:noProof/>
                <w:webHidden/>
              </w:rPr>
              <w:t>32</w:t>
            </w:r>
            <w:r w:rsidR="00E607BA">
              <w:rPr>
                <w:noProof/>
                <w:webHidden/>
              </w:rPr>
              <w:fldChar w:fldCharType="end"/>
            </w:r>
          </w:hyperlink>
        </w:p>
        <w:p w14:paraId="179F8642" w14:textId="78B23053" w:rsidR="00E607BA" w:rsidRDefault="00B351D4">
          <w:pPr>
            <w:pStyle w:val="Verzeichnis2"/>
            <w:rPr>
              <w:rFonts w:asciiTheme="minorHAnsi" w:eastAsiaTheme="minorEastAsia" w:hAnsiTheme="minorHAnsi"/>
              <w:noProof/>
              <w:sz w:val="24"/>
              <w:lang w:val="de-DE" w:eastAsia="de-DE"/>
            </w:rPr>
          </w:pPr>
          <w:hyperlink w:anchor="_Toc68972414" w:history="1">
            <w:r w:rsidR="00E607BA" w:rsidRPr="00AE10CD">
              <w:rPr>
                <w:rStyle w:val="Hyperlink"/>
                <w:noProof/>
              </w:rPr>
              <w:t>5.1</w:t>
            </w:r>
            <w:r w:rsidR="00E607BA">
              <w:rPr>
                <w:rFonts w:asciiTheme="minorHAnsi" w:eastAsiaTheme="minorEastAsia" w:hAnsiTheme="minorHAnsi"/>
                <w:noProof/>
                <w:sz w:val="24"/>
                <w:lang w:val="de-DE" w:eastAsia="de-DE"/>
              </w:rPr>
              <w:tab/>
            </w:r>
            <w:r w:rsidR="00E607BA" w:rsidRPr="00AE10CD">
              <w:rPr>
                <w:rStyle w:val="Hyperlink"/>
                <w:noProof/>
              </w:rPr>
              <w:t>Multicast Session Lifecycle</w:t>
            </w:r>
            <w:r w:rsidR="00E607BA">
              <w:rPr>
                <w:noProof/>
                <w:webHidden/>
              </w:rPr>
              <w:tab/>
            </w:r>
            <w:r w:rsidR="00E607BA">
              <w:rPr>
                <w:noProof/>
                <w:webHidden/>
              </w:rPr>
              <w:fldChar w:fldCharType="begin"/>
            </w:r>
            <w:r w:rsidR="00E607BA">
              <w:rPr>
                <w:noProof/>
                <w:webHidden/>
              </w:rPr>
              <w:instrText xml:space="preserve"> PAGEREF _Toc68972414 \h </w:instrText>
            </w:r>
            <w:r w:rsidR="00E607BA">
              <w:rPr>
                <w:noProof/>
                <w:webHidden/>
              </w:rPr>
            </w:r>
            <w:r w:rsidR="00E607BA">
              <w:rPr>
                <w:noProof/>
                <w:webHidden/>
              </w:rPr>
              <w:fldChar w:fldCharType="separate"/>
            </w:r>
            <w:r w:rsidR="003711EA">
              <w:rPr>
                <w:noProof/>
                <w:webHidden/>
              </w:rPr>
              <w:t>32</w:t>
            </w:r>
            <w:r w:rsidR="00E607BA">
              <w:rPr>
                <w:noProof/>
                <w:webHidden/>
              </w:rPr>
              <w:fldChar w:fldCharType="end"/>
            </w:r>
          </w:hyperlink>
        </w:p>
        <w:p w14:paraId="5DEE4766" w14:textId="368878C1" w:rsidR="00E607BA" w:rsidRDefault="00B351D4">
          <w:pPr>
            <w:pStyle w:val="Verzeichnis3"/>
            <w:rPr>
              <w:rFonts w:asciiTheme="minorHAnsi" w:eastAsiaTheme="minorEastAsia" w:hAnsiTheme="minorHAnsi"/>
              <w:noProof/>
              <w:sz w:val="24"/>
              <w:lang w:val="de-DE" w:eastAsia="de-DE"/>
            </w:rPr>
          </w:pPr>
          <w:hyperlink w:anchor="_Toc68972415" w:history="1">
            <w:r w:rsidR="00E607BA" w:rsidRPr="00AE10CD">
              <w:rPr>
                <w:rStyle w:val="Hyperlink"/>
                <w:noProof/>
              </w:rPr>
              <w:t>5.1.1</w:t>
            </w:r>
            <w:r w:rsidR="00E607BA">
              <w:rPr>
                <w:rFonts w:asciiTheme="minorHAnsi" w:eastAsiaTheme="minorEastAsia" w:hAnsiTheme="minorHAnsi"/>
                <w:noProof/>
                <w:sz w:val="24"/>
                <w:lang w:val="de-DE" w:eastAsia="de-DE"/>
              </w:rPr>
              <w:tab/>
            </w:r>
            <w:r w:rsidR="00E607BA" w:rsidRPr="00AE10CD">
              <w:rPr>
                <w:rStyle w:val="Hyperlink"/>
                <w:noProof/>
              </w:rPr>
              <w:t>Multicast Session Establishment</w:t>
            </w:r>
            <w:r w:rsidR="00E607BA">
              <w:rPr>
                <w:noProof/>
                <w:webHidden/>
              </w:rPr>
              <w:tab/>
            </w:r>
            <w:r w:rsidR="00E607BA">
              <w:rPr>
                <w:noProof/>
                <w:webHidden/>
              </w:rPr>
              <w:fldChar w:fldCharType="begin"/>
            </w:r>
            <w:r w:rsidR="00E607BA">
              <w:rPr>
                <w:noProof/>
                <w:webHidden/>
              </w:rPr>
              <w:instrText xml:space="preserve"> PAGEREF _Toc68972415 \h </w:instrText>
            </w:r>
            <w:r w:rsidR="00E607BA">
              <w:rPr>
                <w:noProof/>
                <w:webHidden/>
              </w:rPr>
            </w:r>
            <w:r w:rsidR="00E607BA">
              <w:rPr>
                <w:noProof/>
                <w:webHidden/>
              </w:rPr>
              <w:fldChar w:fldCharType="separate"/>
            </w:r>
            <w:r w:rsidR="003711EA">
              <w:rPr>
                <w:noProof/>
                <w:webHidden/>
              </w:rPr>
              <w:t>32</w:t>
            </w:r>
            <w:r w:rsidR="00E607BA">
              <w:rPr>
                <w:noProof/>
                <w:webHidden/>
              </w:rPr>
              <w:fldChar w:fldCharType="end"/>
            </w:r>
          </w:hyperlink>
        </w:p>
        <w:p w14:paraId="19360174" w14:textId="10C4EC39" w:rsidR="00E607BA" w:rsidRDefault="00B351D4">
          <w:pPr>
            <w:pStyle w:val="Verzeichnis4"/>
            <w:rPr>
              <w:rFonts w:asciiTheme="minorHAnsi" w:eastAsiaTheme="minorEastAsia" w:hAnsiTheme="minorHAnsi"/>
              <w:sz w:val="24"/>
              <w:lang w:val="de-DE" w:eastAsia="de-DE"/>
            </w:rPr>
          </w:pPr>
          <w:hyperlink w:anchor="_Toc68972416" w:history="1">
            <w:r w:rsidR="00E607BA" w:rsidRPr="00AE10CD">
              <w:rPr>
                <w:rStyle w:val="Hyperlink"/>
              </w:rPr>
              <w:t>5.1.1.1</w:t>
            </w:r>
            <w:r w:rsidR="00E607BA">
              <w:rPr>
                <w:rFonts w:asciiTheme="minorHAnsi" w:eastAsiaTheme="minorEastAsia" w:hAnsiTheme="minorHAnsi"/>
                <w:sz w:val="24"/>
                <w:lang w:val="de-DE" w:eastAsia="de-DE"/>
              </w:rPr>
              <w:tab/>
            </w:r>
            <w:r w:rsidR="00E607BA" w:rsidRPr="00AE10CD">
              <w:rPr>
                <w:rStyle w:val="Hyperlink"/>
              </w:rPr>
              <w:t>Topic Message</w:t>
            </w:r>
            <w:r w:rsidR="00E607BA">
              <w:rPr>
                <w:webHidden/>
              </w:rPr>
              <w:tab/>
            </w:r>
            <w:r w:rsidR="00E607BA">
              <w:rPr>
                <w:webHidden/>
              </w:rPr>
              <w:fldChar w:fldCharType="begin"/>
            </w:r>
            <w:r w:rsidR="00E607BA">
              <w:rPr>
                <w:webHidden/>
              </w:rPr>
              <w:instrText xml:space="preserve"> PAGEREF _Toc68972416 \h </w:instrText>
            </w:r>
            <w:r w:rsidR="00E607BA">
              <w:rPr>
                <w:webHidden/>
              </w:rPr>
            </w:r>
            <w:r w:rsidR="00E607BA">
              <w:rPr>
                <w:webHidden/>
              </w:rPr>
              <w:fldChar w:fldCharType="separate"/>
            </w:r>
            <w:r w:rsidR="003711EA">
              <w:rPr>
                <w:webHidden/>
              </w:rPr>
              <w:t>32</w:t>
            </w:r>
            <w:r w:rsidR="00E607BA">
              <w:rPr>
                <w:webHidden/>
              </w:rPr>
              <w:fldChar w:fldCharType="end"/>
            </w:r>
          </w:hyperlink>
        </w:p>
        <w:p w14:paraId="47E27A1C" w14:textId="4E0C03B9" w:rsidR="00E607BA" w:rsidRDefault="00B351D4">
          <w:pPr>
            <w:pStyle w:val="Verzeichnis3"/>
            <w:rPr>
              <w:rFonts w:asciiTheme="minorHAnsi" w:eastAsiaTheme="minorEastAsia" w:hAnsiTheme="minorHAnsi"/>
              <w:noProof/>
              <w:sz w:val="24"/>
              <w:lang w:val="de-DE" w:eastAsia="de-DE"/>
            </w:rPr>
          </w:pPr>
          <w:hyperlink w:anchor="_Toc68972417" w:history="1">
            <w:r w:rsidR="00E607BA" w:rsidRPr="00AE10CD">
              <w:rPr>
                <w:rStyle w:val="Hyperlink"/>
                <w:noProof/>
              </w:rPr>
              <w:t>5.1.2</w:t>
            </w:r>
            <w:r w:rsidR="00E607BA">
              <w:rPr>
                <w:rFonts w:asciiTheme="minorHAnsi" w:eastAsiaTheme="minorEastAsia" w:hAnsiTheme="minorHAnsi"/>
                <w:noProof/>
                <w:sz w:val="24"/>
                <w:lang w:val="de-DE" w:eastAsia="de-DE"/>
              </w:rPr>
              <w:tab/>
            </w:r>
            <w:r w:rsidR="00E607BA" w:rsidRPr="00AE10CD">
              <w:rPr>
                <w:rStyle w:val="Hyperlink"/>
                <w:noProof/>
              </w:rPr>
              <w:t>Finalizing a Multicast Session</w:t>
            </w:r>
            <w:r w:rsidR="00E607BA">
              <w:rPr>
                <w:noProof/>
                <w:webHidden/>
              </w:rPr>
              <w:tab/>
            </w:r>
            <w:r w:rsidR="00E607BA">
              <w:rPr>
                <w:noProof/>
                <w:webHidden/>
              </w:rPr>
              <w:fldChar w:fldCharType="begin"/>
            </w:r>
            <w:r w:rsidR="00E607BA">
              <w:rPr>
                <w:noProof/>
                <w:webHidden/>
              </w:rPr>
              <w:instrText xml:space="preserve"> PAGEREF _Toc68972417 \h </w:instrText>
            </w:r>
            <w:r w:rsidR="00E607BA">
              <w:rPr>
                <w:noProof/>
                <w:webHidden/>
              </w:rPr>
            </w:r>
            <w:r w:rsidR="00E607BA">
              <w:rPr>
                <w:noProof/>
                <w:webHidden/>
              </w:rPr>
              <w:fldChar w:fldCharType="separate"/>
            </w:r>
            <w:r w:rsidR="003711EA">
              <w:rPr>
                <w:noProof/>
                <w:webHidden/>
              </w:rPr>
              <w:t>32</w:t>
            </w:r>
            <w:r w:rsidR="00E607BA">
              <w:rPr>
                <w:noProof/>
                <w:webHidden/>
              </w:rPr>
              <w:fldChar w:fldCharType="end"/>
            </w:r>
          </w:hyperlink>
        </w:p>
        <w:p w14:paraId="56735C23" w14:textId="2FF3975F" w:rsidR="00E607BA" w:rsidRDefault="00B351D4">
          <w:pPr>
            <w:pStyle w:val="Verzeichnis2"/>
            <w:rPr>
              <w:rFonts w:asciiTheme="minorHAnsi" w:eastAsiaTheme="minorEastAsia" w:hAnsiTheme="minorHAnsi"/>
              <w:noProof/>
              <w:sz w:val="24"/>
              <w:lang w:val="de-DE" w:eastAsia="de-DE"/>
            </w:rPr>
          </w:pPr>
          <w:hyperlink w:anchor="_Toc68972418" w:history="1">
            <w:r w:rsidR="00E607BA" w:rsidRPr="00AE10CD">
              <w:rPr>
                <w:rStyle w:val="Hyperlink"/>
                <w:noProof/>
              </w:rPr>
              <w:t>5.2</w:t>
            </w:r>
            <w:r w:rsidR="00E607BA">
              <w:rPr>
                <w:rFonts w:asciiTheme="minorHAnsi" w:eastAsiaTheme="minorEastAsia" w:hAnsiTheme="minorHAnsi"/>
                <w:noProof/>
                <w:sz w:val="24"/>
                <w:lang w:val="de-DE" w:eastAsia="de-DE"/>
              </w:rPr>
              <w:tab/>
            </w:r>
            <w:r w:rsidR="00E607BA" w:rsidRPr="00AE10CD">
              <w:rPr>
                <w:rStyle w:val="Hyperlink"/>
                <w:noProof/>
              </w:rPr>
              <w:t>Idempotent Flow over Multicast</w:t>
            </w:r>
            <w:r w:rsidR="00E607BA">
              <w:rPr>
                <w:noProof/>
                <w:webHidden/>
              </w:rPr>
              <w:tab/>
            </w:r>
            <w:r w:rsidR="00E607BA">
              <w:rPr>
                <w:noProof/>
                <w:webHidden/>
              </w:rPr>
              <w:fldChar w:fldCharType="begin"/>
            </w:r>
            <w:r w:rsidR="00E607BA">
              <w:rPr>
                <w:noProof/>
                <w:webHidden/>
              </w:rPr>
              <w:instrText xml:space="preserve"> PAGEREF _Toc68972418 \h </w:instrText>
            </w:r>
            <w:r w:rsidR="00E607BA">
              <w:rPr>
                <w:noProof/>
                <w:webHidden/>
              </w:rPr>
            </w:r>
            <w:r w:rsidR="00E607BA">
              <w:rPr>
                <w:noProof/>
                <w:webHidden/>
              </w:rPr>
              <w:fldChar w:fldCharType="separate"/>
            </w:r>
            <w:r w:rsidR="003711EA">
              <w:rPr>
                <w:noProof/>
                <w:webHidden/>
              </w:rPr>
              <w:t>33</w:t>
            </w:r>
            <w:r w:rsidR="00E607BA">
              <w:rPr>
                <w:noProof/>
                <w:webHidden/>
              </w:rPr>
              <w:fldChar w:fldCharType="end"/>
            </w:r>
          </w:hyperlink>
        </w:p>
        <w:p w14:paraId="22A28DFF" w14:textId="438580E1" w:rsidR="00E607BA" w:rsidRDefault="00B351D4">
          <w:pPr>
            <w:pStyle w:val="Verzeichnis2"/>
            <w:rPr>
              <w:rFonts w:asciiTheme="minorHAnsi" w:eastAsiaTheme="minorEastAsia" w:hAnsiTheme="minorHAnsi"/>
              <w:noProof/>
              <w:sz w:val="24"/>
              <w:lang w:val="de-DE" w:eastAsia="de-DE"/>
            </w:rPr>
          </w:pPr>
          <w:hyperlink w:anchor="_Toc68972419" w:history="1">
            <w:r w:rsidR="00E607BA" w:rsidRPr="00AE10CD">
              <w:rPr>
                <w:rStyle w:val="Hyperlink"/>
                <w:noProof/>
              </w:rPr>
              <w:t>5.3</w:t>
            </w:r>
            <w:r w:rsidR="00E607BA">
              <w:rPr>
                <w:rFonts w:asciiTheme="minorHAnsi" w:eastAsiaTheme="minorEastAsia" w:hAnsiTheme="minorHAnsi"/>
                <w:noProof/>
                <w:sz w:val="24"/>
                <w:lang w:val="de-DE" w:eastAsia="de-DE"/>
              </w:rPr>
              <w:tab/>
            </w:r>
            <w:r w:rsidR="00E607BA" w:rsidRPr="00AE10CD">
              <w:rPr>
                <w:rStyle w:val="Hyperlink"/>
                <w:noProof/>
              </w:rPr>
              <w:t>Session Heartbeat</w:t>
            </w:r>
            <w:r w:rsidR="00E607BA">
              <w:rPr>
                <w:noProof/>
                <w:webHidden/>
              </w:rPr>
              <w:tab/>
            </w:r>
            <w:r w:rsidR="00E607BA">
              <w:rPr>
                <w:noProof/>
                <w:webHidden/>
              </w:rPr>
              <w:fldChar w:fldCharType="begin"/>
            </w:r>
            <w:r w:rsidR="00E607BA">
              <w:rPr>
                <w:noProof/>
                <w:webHidden/>
              </w:rPr>
              <w:instrText xml:space="preserve"> PAGEREF _Toc68972419 \h </w:instrText>
            </w:r>
            <w:r w:rsidR="00E607BA">
              <w:rPr>
                <w:noProof/>
                <w:webHidden/>
              </w:rPr>
            </w:r>
            <w:r w:rsidR="00E607BA">
              <w:rPr>
                <w:noProof/>
                <w:webHidden/>
              </w:rPr>
              <w:fldChar w:fldCharType="separate"/>
            </w:r>
            <w:r w:rsidR="003711EA">
              <w:rPr>
                <w:noProof/>
                <w:webHidden/>
              </w:rPr>
              <w:t>33</w:t>
            </w:r>
            <w:r w:rsidR="00E607BA">
              <w:rPr>
                <w:noProof/>
                <w:webHidden/>
              </w:rPr>
              <w:fldChar w:fldCharType="end"/>
            </w:r>
          </w:hyperlink>
        </w:p>
        <w:p w14:paraId="512E3CF6" w14:textId="0A5454D4" w:rsidR="00E607BA" w:rsidRDefault="00B351D4">
          <w:pPr>
            <w:pStyle w:val="Verzeichnis1"/>
            <w:rPr>
              <w:rFonts w:asciiTheme="minorHAnsi" w:eastAsiaTheme="minorEastAsia" w:hAnsiTheme="minorHAnsi"/>
              <w:b w:val="0"/>
              <w:noProof/>
              <w:sz w:val="24"/>
              <w:lang w:val="de-DE" w:eastAsia="de-DE"/>
            </w:rPr>
          </w:pPr>
          <w:hyperlink w:anchor="_Toc68972420" w:history="1">
            <w:r w:rsidR="00E607BA" w:rsidRPr="00AE10CD">
              <w:rPr>
                <w:rStyle w:val="Hyperlink"/>
                <w:noProof/>
              </w:rPr>
              <w:t>6</w:t>
            </w:r>
            <w:r w:rsidR="00E607BA">
              <w:rPr>
                <w:rFonts w:asciiTheme="minorHAnsi" w:eastAsiaTheme="minorEastAsia" w:hAnsiTheme="minorHAnsi"/>
                <w:b w:val="0"/>
                <w:noProof/>
                <w:sz w:val="24"/>
                <w:lang w:val="de-DE" w:eastAsia="de-DE"/>
              </w:rPr>
              <w:tab/>
            </w:r>
            <w:r w:rsidR="00E607BA" w:rsidRPr="00AE10CD">
              <w:rPr>
                <w:rStyle w:val="Hyperlink"/>
                <w:noProof/>
              </w:rPr>
              <w:t>Summary of Session Messages</w:t>
            </w:r>
            <w:r w:rsidR="00E607BA">
              <w:rPr>
                <w:noProof/>
                <w:webHidden/>
              </w:rPr>
              <w:tab/>
            </w:r>
            <w:r w:rsidR="00E607BA">
              <w:rPr>
                <w:noProof/>
                <w:webHidden/>
              </w:rPr>
              <w:fldChar w:fldCharType="begin"/>
            </w:r>
            <w:r w:rsidR="00E607BA">
              <w:rPr>
                <w:noProof/>
                <w:webHidden/>
              </w:rPr>
              <w:instrText xml:space="preserve"> PAGEREF _Toc68972420 \h </w:instrText>
            </w:r>
            <w:r w:rsidR="00E607BA">
              <w:rPr>
                <w:noProof/>
                <w:webHidden/>
              </w:rPr>
            </w:r>
            <w:r w:rsidR="00E607BA">
              <w:rPr>
                <w:noProof/>
                <w:webHidden/>
              </w:rPr>
              <w:fldChar w:fldCharType="separate"/>
            </w:r>
            <w:r w:rsidR="003711EA">
              <w:rPr>
                <w:noProof/>
                <w:webHidden/>
              </w:rPr>
              <w:t>34</w:t>
            </w:r>
            <w:r w:rsidR="00E607BA">
              <w:rPr>
                <w:noProof/>
                <w:webHidden/>
              </w:rPr>
              <w:fldChar w:fldCharType="end"/>
            </w:r>
          </w:hyperlink>
        </w:p>
        <w:p w14:paraId="75E59496" w14:textId="355927D9" w:rsidR="00E607BA" w:rsidRDefault="00B351D4">
          <w:pPr>
            <w:pStyle w:val="Verzeichnis2"/>
            <w:rPr>
              <w:rFonts w:asciiTheme="minorHAnsi" w:eastAsiaTheme="minorEastAsia" w:hAnsiTheme="minorHAnsi"/>
              <w:noProof/>
              <w:sz w:val="24"/>
              <w:lang w:val="de-DE" w:eastAsia="de-DE"/>
            </w:rPr>
          </w:pPr>
          <w:hyperlink w:anchor="_Toc68972421" w:history="1">
            <w:r w:rsidR="00E607BA" w:rsidRPr="00AE10CD">
              <w:rPr>
                <w:rStyle w:val="Hyperlink"/>
                <w:noProof/>
              </w:rPr>
              <w:t>6.1</w:t>
            </w:r>
            <w:r w:rsidR="00E607BA">
              <w:rPr>
                <w:rFonts w:asciiTheme="minorHAnsi" w:eastAsiaTheme="minorEastAsia" w:hAnsiTheme="minorHAnsi"/>
                <w:noProof/>
                <w:sz w:val="24"/>
                <w:lang w:val="de-DE" w:eastAsia="de-DE"/>
              </w:rPr>
              <w:tab/>
            </w:r>
            <w:r w:rsidR="00E607BA" w:rsidRPr="00AE10CD">
              <w:rPr>
                <w:rStyle w:val="Hyperlink"/>
                <w:noProof/>
              </w:rPr>
              <w:t>FIXP Session Messages</w:t>
            </w:r>
            <w:r w:rsidR="00E607BA">
              <w:rPr>
                <w:noProof/>
                <w:webHidden/>
              </w:rPr>
              <w:tab/>
            </w:r>
            <w:r w:rsidR="00E607BA">
              <w:rPr>
                <w:noProof/>
                <w:webHidden/>
              </w:rPr>
              <w:fldChar w:fldCharType="begin"/>
            </w:r>
            <w:r w:rsidR="00E607BA">
              <w:rPr>
                <w:noProof/>
                <w:webHidden/>
              </w:rPr>
              <w:instrText xml:space="preserve"> PAGEREF _Toc68972421 \h </w:instrText>
            </w:r>
            <w:r w:rsidR="00E607BA">
              <w:rPr>
                <w:noProof/>
                <w:webHidden/>
              </w:rPr>
            </w:r>
            <w:r w:rsidR="00E607BA">
              <w:rPr>
                <w:noProof/>
                <w:webHidden/>
              </w:rPr>
              <w:fldChar w:fldCharType="separate"/>
            </w:r>
            <w:r w:rsidR="003711EA">
              <w:rPr>
                <w:noProof/>
                <w:webHidden/>
              </w:rPr>
              <w:t>34</w:t>
            </w:r>
            <w:r w:rsidR="00E607BA">
              <w:rPr>
                <w:noProof/>
                <w:webHidden/>
              </w:rPr>
              <w:fldChar w:fldCharType="end"/>
            </w:r>
          </w:hyperlink>
        </w:p>
        <w:p w14:paraId="03823BED" w14:textId="3997DA05" w:rsidR="00E607BA" w:rsidRDefault="00B351D4">
          <w:pPr>
            <w:pStyle w:val="Verzeichnis2"/>
            <w:rPr>
              <w:rFonts w:asciiTheme="minorHAnsi" w:eastAsiaTheme="minorEastAsia" w:hAnsiTheme="minorHAnsi"/>
              <w:noProof/>
              <w:sz w:val="24"/>
              <w:lang w:val="de-DE" w:eastAsia="de-DE"/>
            </w:rPr>
          </w:pPr>
          <w:hyperlink w:anchor="_Toc68972422" w:history="1">
            <w:r w:rsidR="00E607BA" w:rsidRPr="00AE10CD">
              <w:rPr>
                <w:rStyle w:val="Hyperlink"/>
                <w:noProof/>
              </w:rPr>
              <w:t>6.2</w:t>
            </w:r>
            <w:r w:rsidR="00E607BA">
              <w:rPr>
                <w:rFonts w:asciiTheme="minorHAnsi" w:eastAsiaTheme="minorEastAsia" w:hAnsiTheme="minorHAnsi"/>
                <w:noProof/>
                <w:sz w:val="24"/>
                <w:lang w:val="de-DE" w:eastAsia="de-DE"/>
              </w:rPr>
              <w:tab/>
            </w:r>
            <w:r w:rsidR="00E607BA" w:rsidRPr="00AE10CD">
              <w:rPr>
                <w:rStyle w:val="Hyperlink"/>
                <w:noProof/>
              </w:rPr>
              <w:t>Related Application Messages</w:t>
            </w:r>
            <w:r w:rsidR="00E607BA">
              <w:rPr>
                <w:noProof/>
                <w:webHidden/>
              </w:rPr>
              <w:tab/>
            </w:r>
            <w:r w:rsidR="00E607BA">
              <w:rPr>
                <w:noProof/>
                <w:webHidden/>
              </w:rPr>
              <w:fldChar w:fldCharType="begin"/>
            </w:r>
            <w:r w:rsidR="00E607BA">
              <w:rPr>
                <w:noProof/>
                <w:webHidden/>
              </w:rPr>
              <w:instrText xml:space="preserve"> PAGEREF _Toc68972422 \h </w:instrText>
            </w:r>
            <w:r w:rsidR="00E607BA">
              <w:rPr>
                <w:noProof/>
                <w:webHidden/>
              </w:rPr>
            </w:r>
            <w:r w:rsidR="00E607BA">
              <w:rPr>
                <w:noProof/>
                <w:webHidden/>
              </w:rPr>
              <w:fldChar w:fldCharType="separate"/>
            </w:r>
            <w:r w:rsidR="003711EA">
              <w:rPr>
                <w:noProof/>
                <w:webHidden/>
              </w:rPr>
              <w:t>34</w:t>
            </w:r>
            <w:r w:rsidR="00E607BA">
              <w:rPr>
                <w:noProof/>
                <w:webHidden/>
              </w:rPr>
              <w:fldChar w:fldCharType="end"/>
            </w:r>
          </w:hyperlink>
        </w:p>
        <w:p w14:paraId="3641A946" w14:textId="7EADA07B" w:rsidR="00E607BA" w:rsidRDefault="00B351D4">
          <w:pPr>
            <w:pStyle w:val="Verzeichnis2"/>
            <w:rPr>
              <w:rFonts w:asciiTheme="minorHAnsi" w:eastAsiaTheme="minorEastAsia" w:hAnsiTheme="minorHAnsi"/>
              <w:noProof/>
              <w:sz w:val="24"/>
              <w:lang w:val="de-DE" w:eastAsia="de-DE"/>
            </w:rPr>
          </w:pPr>
          <w:hyperlink w:anchor="_Toc68972423" w:history="1">
            <w:r w:rsidR="00E607BA" w:rsidRPr="00AE10CD">
              <w:rPr>
                <w:rStyle w:val="Hyperlink"/>
                <w:noProof/>
              </w:rPr>
              <w:t>6.3</w:t>
            </w:r>
            <w:r w:rsidR="00E607BA">
              <w:rPr>
                <w:rFonts w:asciiTheme="minorHAnsi" w:eastAsiaTheme="minorEastAsia" w:hAnsiTheme="minorHAnsi"/>
                <w:noProof/>
                <w:sz w:val="24"/>
                <w:lang w:val="de-DE" w:eastAsia="de-DE"/>
              </w:rPr>
              <w:tab/>
            </w:r>
            <w:r w:rsidR="00E607BA" w:rsidRPr="00AE10CD">
              <w:rPr>
                <w:rStyle w:val="Hyperlink"/>
                <w:noProof/>
              </w:rPr>
              <w:t>Summary of Protocol Violations</w:t>
            </w:r>
            <w:r w:rsidR="00E607BA">
              <w:rPr>
                <w:noProof/>
                <w:webHidden/>
              </w:rPr>
              <w:tab/>
            </w:r>
            <w:r w:rsidR="00E607BA">
              <w:rPr>
                <w:noProof/>
                <w:webHidden/>
              </w:rPr>
              <w:fldChar w:fldCharType="begin"/>
            </w:r>
            <w:r w:rsidR="00E607BA">
              <w:rPr>
                <w:noProof/>
                <w:webHidden/>
              </w:rPr>
              <w:instrText xml:space="preserve"> PAGEREF _Toc68972423 \h </w:instrText>
            </w:r>
            <w:r w:rsidR="00E607BA">
              <w:rPr>
                <w:noProof/>
                <w:webHidden/>
              </w:rPr>
            </w:r>
            <w:r w:rsidR="00E607BA">
              <w:rPr>
                <w:noProof/>
                <w:webHidden/>
              </w:rPr>
              <w:fldChar w:fldCharType="separate"/>
            </w:r>
            <w:r w:rsidR="003711EA">
              <w:rPr>
                <w:noProof/>
                <w:webHidden/>
              </w:rPr>
              <w:t>35</w:t>
            </w:r>
            <w:r w:rsidR="00E607BA">
              <w:rPr>
                <w:noProof/>
                <w:webHidden/>
              </w:rPr>
              <w:fldChar w:fldCharType="end"/>
            </w:r>
          </w:hyperlink>
        </w:p>
        <w:p w14:paraId="1007A26C" w14:textId="3A24BF9A" w:rsidR="00E607BA" w:rsidRDefault="00B351D4">
          <w:pPr>
            <w:pStyle w:val="Verzeichnis1"/>
            <w:rPr>
              <w:rFonts w:asciiTheme="minorHAnsi" w:eastAsiaTheme="minorEastAsia" w:hAnsiTheme="minorHAnsi"/>
              <w:b w:val="0"/>
              <w:noProof/>
              <w:sz w:val="24"/>
              <w:lang w:val="de-DE" w:eastAsia="de-DE"/>
            </w:rPr>
          </w:pPr>
          <w:hyperlink w:anchor="_Toc68972424" w:history="1">
            <w:r w:rsidR="00E607BA" w:rsidRPr="00AE10CD">
              <w:rPr>
                <w:rStyle w:val="Hyperlink"/>
                <w:noProof/>
              </w:rPr>
              <w:t>7</w:t>
            </w:r>
            <w:r w:rsidR="00E607BA">
              <w:rPr>
                <w:rFonts w:asciiTheme="minorHAnsi" w:eastAsiaTheme="minorEastAsia" w:hAnsiTheme="minorHAnsi"/>
                <w:b w:val="0"/>
                <w:noProof/>
                <w:sz w:val="24"/>
                <w:lang w:val="de-DE" w:eastAsia="de-DE"/>
              </w:rPr>
              <w:tab/>
            </w:r>
            <w:r w:rsidR="00E607BA" w:rsidRPr="00AE10CD">
              <w:rPr>
                <w:rStyle w:val="Hyperlink"/>
                <w:noProof/>
              </w:rPr>
              <w:t>Appendix A - Usage Examples (TCP)</w:t>
            </w:r>
            <w:r w:rsidR="00E607BA">
              <w:rPr>
                <w:noProof/>
                <w:webHidden/>
              </w:rPr>
              <w:tab/>
            </w:r>
            <w:r w:rsidR="00E607BA">
              <w:rPr>
                <w:noProof/>
                <w:webHidden/>
              </w:rPr>
              <w:fldChar w:fldCharType="begin"/>
            </w:r>
            <w:r w:rsidR="00E607BA">
              <w:rPr>
                <w:noProof/>
                <w:webHidden/>
              </w:rPr>
              <w:instrText xml:space="preserve"> PAGEREF _Toc68972424 \h </w:instrText>
            </w:r>
            <w:r w:rsidR="00E607BA">
              <w:rPr>
                <w:noProof/>
                <w:webHidden/>
              </w:rPr>
            </w:r>
            <w:r w:rsidR="00E607BA">
              <w:rPr>
                <w:noProof/>
                <w:webHidden/>
              </w:rPr>
              <w:fldChar w:fldCharType="separate"/>
            </w:r>
            <w:r w:rsidR="003711EA">
              <w:rPr>
                <w:noProof/>
                <w:webHidden/>
              </w:rPr>
              <w:t>36</w:t>
            </w:r>
            <w:r w:rsidR="00E607BA">
              <w:rPr>
                <w:noProof/>
                <w:webHidden/>
              </w:rPr>
              <w:fldChar w:fldCharType="end"/>
            </w:r>
          </w:hyperlink>
        </w:p>
        <w:p w14:paraId="0FEEC15C" w14:textId="77BE3CC8" w:rsidR="00E607BA" w:rsidRDefault="00B351D4">
          <w:pPr>
            <w:pStyle w:val="Verzeichnis2"/>
            <w:rPr>
              <w:rFonts w:asciiTheme="minorHAnsi" w:eastAsiaTheme="minorEastAsia" w:hAnsiTheme="minorHAnsi"/>
              <w:noProof/>
              <w:sz w:val="24"/>
              <w:lang w:val="de-DE" w:eastAsia="de-DE"/>
            </w:rPr>
          </w:pPr>
          <w:hyperlink w:anchor="_Toc68972425" w:history="1">
            <w:r w:rsidR="00E607BA" w:rsidRPr="00AE10CD">
              <w:rPr>
                <w:rStyle w:val="Hyperlink"/>
                <w:noProof/>
              </w:rPr>
              <w:t>7.1</w:t>
            </w:r>
            <w:r w:rsidR="00E607BA">
              <w:rPr>
                <w:rFonts w:asciiTheme="minorHAnsi" w:eastAsiaTheme="minorEastAsia" w:hAnsiTheme="minorHAnsi"/>
                <w:noProof/>
                <w:sz w:val="24"/>
                <w:lang w:val="de-DE" w:eastAsia="de-DE"/>
              </w:rPr>
              <w:tab/>
            </w:r>
            <w:r w:rsidR="00E607BA" w:rsidRPr="00AE10CD">
              <w:rPr>
                <w:rStyle w:val="Hyperlink"/>
                <w:noProof/>
              </w:rPr>
              <w:t>Initialization</w:t>
            </w:r>
            <w:r w:rsidR="00E607BA">
              <w:rPr>
                <w:noProof/>
                <w:webHidden/>
              </w:rPr>
              <w:tab/>
            </w:r>
            <w:r w:rsidR="00E607BA">
              <w:rPr>
                <w:noProof/>
                <w:webHidden/>
              </w:rPr>
              <w:fldChar w:fldCharType="begin"/>
            </w:r>
            <w:r w:rsidR="00E607BA">
              <w:rPr>
                <w:noProof/>
                <w:webHidden/>
              </w:rPr>
              <w:instrText xml:space="preserve"> PAGEREF _Toc68972425 \h </w:instrText>
            </w:r>
            <w:r w:rsidR="00E607BA">
              <w:rPr>
                <w:noProof/>
                <w:webHidden/>
              </w:rPr>
            </w:r>
            <w:r w:rsidR="00E607BA">
              <w:rPr>
                <w:noProof/>
                <w:webHidden/>
              </w:rPr>
              <w:fldChar w:fldCharType="separate"/>
            </w:r>
            <w:r w:rsidR="003711EA">
              <w:rPr>
                <w:noProof/>
                <w:webHidden/>
              </w:rPr>
              <w:t>36</w:t>
            </w:r>
            <w:r w:rsidR="00E607BA">
              <w:rPr>
                <w:noProof/>
                <w:webHidden/>
              </w:rPr>
              <w:fldChar w:fldCharType="end"/>
            </w:r>
          </w:hyperlink>
        </w:p>
        <w:p w14:paraId="557C9BC5" w14:textId="77AA7DC3" w:rsidR="00E607BA" w:rsidRDefault="00B351D4">
          <w:pPr>
            <w:pStyle w:val="Verzeichnis3"/>
            <w:rPr>
              <w:rFonts w:asciiTheme="minorHAnsi" w:eastAsiaTheme="minorEastAsia" w:hAnsiTheme="minorHAnsi"/>
              <w:noProof/>
              <w:sz w:val="24"/>
              <w:lang w:val="de-DE" w:eastAsia="de-DE"/>
            </w:rPr>
          </w:pPr>
          <w:hyperlink w:anchor="_Toc68972426" w:history="1">
            <w:r w:rsidR="00E607BA" w:rsidRPr="00AE10CD">
              <w:rPr>
                <w:rStyle w:val="Hyperlink"/>
                <w:noProof/>
              </w:rPr>
              <w:t>7.1.1</w:t>
            </w:r>
            <w:r w:rsidR="00E607BA">
              <w:rPr>
                <w:rFonts w:asciiTheme="minorHAnsi" w:eastAsiaTheme="minorEastAsia" w:hAnsiTheme="minorHAnsi"/>
                <w:noProof/>
                <w:sz w:val="24"/>
                <w:lang w:val="de-DE" w:eastAsia="de-DE"/>
              </w:rPr>
              <w:tab/>
            </w:r>
            <w:r w:rsidR="00E607BA" w:rsidRPr="00AE10CD">
              <w:rPr>
                <w:rStyle w:val="Hyperlink"/>
                <w:noProof/>
              </w:rPr>
              <w:t>Session negotiation (both Recoverable)</w:t>
            </w:r>
            <w:r w:rsidR="00E607BA">
              <w:rPr>
                <w:noProof/>
                <w:webHidden/>
              </w:rPr>
              <w:tab/>
            </w:r>
            <w:r w:rsidR="00E607BA">
              <w:rPr>
                <w:noProof/>
                <w:webHidden/>
              </w:rPr>
              <w:fldChar w:fldCharType="begin"/>
            </w:r>
            <w:r w:rsidR="00E607BA">
              <w:rPr>
                <w:noProof/>
                <w:webHidden/>
              </w:rPr>
              <w:instrText xml:space="preserve"> PAGEREF _Toc68972426 \h </w:instrText>
            </w:r>
            <w:r w:rsidR="00E607BA">
              <w:rPr>
                <w:noProof/>
                <w:webHidden/>
              </w:rPr>
            </w:r>
            <w:r w:rsidR="00E607BA">
              <w:rPr>
                <w:noProof/>
                <w:webHidden/>
              </w:rPr>
              <w:fldChar w:fldCharType="separate"/>
            </w:r>
            <w:r w:rsidR="003711EA">
              <w:rPr>
                <w:noProof/>
                <w:webHidden/>
              </w:rPr>
              <w:t>36</w:t>
            </w:r>
            <w:r w:rsidR="00E607BA">
              <w:rPr>
                <w:noProof/>
                <w:webHidden/>
              </w:rPr>
              <w:fldChar w:fldCharType="end"/>
            </w:r>
          </w:hyperlink>
        </w:p>
        <w:p w14:paraId="2870BAFF" w14:textId="1622BF78" w:rsidR="00E607BA" w:rsidRDefault="00B351D4">
          <w:pPr>
            <w:pStyle w:val="Verzeichnis3"/>
            <w:rPr>
              <w:rFonts w:asciiTheme="minorHAnsi" w:eastAsiaTheme="minorEastAsia" w:hAnsiTheme="minorHAnsi"/>
              <w:noProof/>
              <w:sz w:val="24"/>
              <w:lang w:val="de-DE" w:eastAsia="de-DE"/>
            </w:rPr>
          </w:pPr>
          <w:hyperlink w:anchor="_Toc68972427" w:history="1">
            <w:r w:rsidR="00E607BA" w:rsidRPr="00AE10CD">
              <w:rPr>
                <w:rStyle w:val="Hyperlink"/>
                <w:noProof/>
              </w:rPr>
              <w:t>7.1.2</w:t>
            </w:r>
            <w:r w:rsidR="00E607BA">
              <w:rPr>
                <w:rFonts w:asciiTheme="minorHAnsi" w:eastAsiaTheme="minorEastAsia" w:hAnsiTheme="minorHAnsi"/>
                <w:noProof/>
                <w:sz w:val="24"/>
                <w:lang w:val="de-DE" w:eastAsia="de-DE"/>
              </w:rPr>
              <w:tab/>
            </w:r>
            <w:r w:rsidR="00E607BA" w:rsidRPr="00AE10CD">
              <w:rPr>
                <w:rStyle w:val="Hyperlink"/>
                <w:noProof/>
              </w:rPr>
              <w:t>Session negotiation (both Unsequenced)</w:t>
            </w:r>
            <w:r w:rsidR="00E607BA">
              <w:rPr>
                <w:noProof/>
                <w:webHidden/>
              </w:rPr>
              <w:tab/>
            </w:r>
            <w:r w:rsidR="00E607BA">
              <w:rPr>
                <w:noProof/>
                <w:webHidden/>
              </w:rPr>
              <w:fldChar w:fldCharType="begin"/>
            </w:r>
            <w:r w:rsidR="00E607BA">
              <w:rPr>
                <w:noProof/>
                <w:webHidden/>
              </w:rPr>
              <w:instrText xml:space="preserve"> PAGEREF _Toc68972427 \h </w:instrText>
            </w:r>
            <w:r w:rsidR="00E607BA">
              <w:rPr>
                <w:noProof/>
                <w:webHidden/>
              </w:rPr>
            </w:r>
            <w:r w:rsidR="00E607BA">
              <w:rPr>
                <w:noProof/>
                <w:webHidden/>
              </w:rPr>
              <w:fldChar w:fldCharType="separate"/>
            </w:r>
            <w:r w:rsidR="003711EA">
              <w:rPr>
                <w:noProof/>
                <w:webHidden/>
              </w:rPr>
              <w:t>36</w:t>
            </w:r>
            <w:r w:rsidR="00E607BA">
              <w:rPr>
                <w:noProof/>
                <w:webHidden/>
              </w:rPr>
              <w:fldChar w:fldCharType="end"/>
            </w:r>
          </w:hyperlink>
        </w:p>
        <w:p w14:paraId="07C287BB" w14:textId="08665F73" w:rsidR="00E607BA" w:rsidRDefault="00B351D4">
          <w:pPr>
            <w:pStyle w:val="Verzeichnis3"/>
            <w:rPr>
              <w:rFonts w:asciiTheme="minorHAnsi" w:eastAsiaTheme="minorEastAsia" w:hAnsiTheme="minorHAnsi"/>
              <w:noProof/>
              <w:sz w:val="24"/>
              <w:lang w:val="de-DE" w:eastAsia="de-DE"/>
            </w:rPr>
          </w:pPr>
          <w:hyperlink w:anchor="_Toc68972428" w:history="1">
            <w:r w:rsidR="00E607BA" w:rsidRPr="00AE10CD">
              <w:rPr>
                <w:rStyle w:val="Hyperlink"/>
                <w:noProof/>
              </w:rPr>
              <w:t>7.1.3</w:t>
            </w:r>
            <w:r w:rsidR="00E607BA">
              <w:rPr>
                <w:rFonts w:asciiTheme="minorHAnsi" w:eastAsiaTheme="minorEastAsia" w:hAnsiTheme="minorHAnsi"/>
                <w:noProof/>
                <w:sz w:val="24"/>
                <w:lang w:val="de-DE" w:eastAsia="de-DE"/>
              </w:rPr>
              <w:tab/>
            </w:r>
            <w:r w:rsidR="00E607BA" w:rsidRPr="00AE10CD">
              <w:rPr>
                <w:rStyle w:val="Hyperlink"/>
                <w:noProof/>
              </w:rPr>
              <w:t>Session negotiation (Client Idempotent and Server Recoverable – highly recommended)</w:t>
            </w:r>
            <w:r w:rsidR="00E607BA">
              <w:rPr>
                <w:noProof/>
                <w:webHidden/>
              </w:rPr>
              <w:tab/>
            </w:r>
            <w:r w:rsidR="00E607BA">
              <w:rPr>
                <w:noProof/>
                <w:webHidden/>
              </w:rPr>
              <w:fldChar w:fldCharType="begin"/>
            </w:r>
            <w:r w:rsidR="00E607BA">
              <w:rPr>
                <w:noProof/>
                <w:webHidden/>
              </w:rPr>
              <w:instrText xml:space="preserve"> PAGEREF _Toc68972428 \h </w:instrText>
            </w:r>
            <w:r w:rsidR="00E607BA">
              <w:rPr>
                <w:noProof/>
                <w:webHidden/>
              </w:rPr>
            </w:r>
            <w:r w:rsidR="00E607BA">
              <w:rPr>
                <w:noProof/>
                <w:webHidden/>
              </w:rPr>
              <w:fldChar w:fldCharType="separate"/>
            </w:r>
            <w:r w:rsidR="003711EA">
              <w:rPr>
                <w:noProof/>
                <w:webHidden/>
              </w:rPr>
              <w:t>36</w:t>
            </w:r>
            <w:r w:rsidR="00E607BA">
              <w:rPr>
                <w:noProof/>
                <w:webHidden/>
              </w:rPr>
              <w:fldChar w:fldCharType="end"/>
            </w:r>
          </w:hyperlink>
        </w:p>
        <w:p w14:paraId="4CDDC229" w14:textId="0F8CDC0C" w:rsidR="00E607BA" w:rsidRDefault="00B351D4">
          <w:pPr>
            <w:pStyle w:val="Verzeichnis3"/>
            <w:rPr>
              <w:rFonts w:asciiTheme="minorHAnsi" w:eastAsiaTheme="minorEastAsia" w:hAnsiTheme="minorHAnsi"/>
              <w:noProof/>
              <w:sz w:val="24"/>
              <w:lang w:val="de-DE" w:eastAsia="de-DE"/>
            </w:rPr>
          </w:pPr>
          <w:hyperlink w:anchor="_Toc68972429" w:history="1">
            <w:r w:rsidR="00E607BA" w:rsidRPr="00AE10CD">
              <w:rPr>
                <w:rStyle w:val="Hyperlink"/>
                <w:noProof/>
              </w:rPr>
              <w:t>7.1.4</w:t>
            </w:r>
            <w:r w:rsidR="00E607BA">
              <w:rPr>
                <w:rFonts w:asciiTheme="minorHAnsi" w:eastAsiaTheme="minorEastAsia" w:hAnsiTheme="minorHAnsi"/>
                <w:noProof/>
                <w:sz w:val="24"/>
                <w:lang w:val="de-DE" w:eastAsia="de-DE"/>
              </w:rPr>
              <w:tab/>
            </w:r>
            <w:r w:rsidR="00E607BA" w:rsidRPr="00AE10CD">
              <w:rPr>
                <w:rStyle w:val="Hyperlink"/>
                <w:noProof/>
              </w:rPr>
              <w:t>Session negotiation (Client None and Server Recoverable)</w:t>
            </w:r>
            <w:r w:rsidR="00E607BA">
              <w:rPr>
                <w:noProof/>
                <w:webHidden/>
              </w:rPr>
              <w:tab/>
            </w:r>
            <w:r w:rsidR="00E607BA">
              <w:rPr>
                <w:noProof/>
                <w:webHidden/>
              </w:rPr>
              <w:fldChar w:fldCharType="begin"/>
            </w:r>
            <w:r w:rsidR="00E607BA">
              <w:rPr>
                <w:noProof/>
                <w:webHidden/>
              </w:rPr>
              <w:instrText xml:space="preserve"> PAGEREF _Toc68972429 \h </w:instrText>
            </w:r>
            <w:r w:rsidR="00E607BA">
              <w:rPr>
                <w:noProof/>
                <w:webHidden/>
              </w:rPr>
            </w:r>
            <w:r w:rsidR="00E607BA">
              <w:rPr>
                <w:noProof/>
                <w:webHidden/>
              </w:rPr>
              <w:fldChar w:fldCharType="separate"/>
            </w:r>
            <w:r w:rsidR="003711EA">
              <w:rPr>
                <w:noProof/>
                <w:webHidden/>
              </w:rPr>
              <w:t>36</w:t>
            </w:r>
            <w:r w:rsidR="00E607BA">
              <w:rPr>
                <w:noProof/>
                <w:webHidden/>
              </w:rPr>
              <w:fldChar w:fldCharType="end"/>
            </w:r>
          </w:hyperlink>
        </w:p>
        <w:p w14:paraId="726E85B2" w14:textId="4BC88E56" w:rsidR="00E607BA" w:rsidRDefault="00B351D4">
          <w:pPr>
            <w:pStyle w:val="Verzeichnis3"/>
            <w:rPr>
              <w:rFonts w:asciiTheme="minorHAnsi" w:eastAsiaTheme="minorEastAsia" w:hAnsiTheme="minorHAnsi"/>
              <w:noProof/>
              <w:sz w:val="24"/>
              <w:lang w:val="de-DE" w:eastAsia="de-DE"/>
            </w:rPr>
          </w:pPr>
          <w:hyperlink w:anchor="_Toc68972430" w:history="1">
            <w:r w:rsidR="00E607BA" w:rsidRPr="00AE10CD">
              <w:rPr>
                <w:rStyle w:val="Hyperlink"/>
                <w:noProof/>
              </w:rPr>
              <w:t>7.1.5</w:t>
            </w:r>
            <w:r w:rsidR="00E607BA">
              <w:rPr>
                <w:rFonts w:asciiTheme="minorHAnsi" w:eastAsiaTheme="minorEastAsia" w:hAnsiTheme="minorHAnsi"/>
                <w:noProof/>
                <w:sz w:val="24"/>
                <w:lang w:val="de-DE" w:eastAsia="de-DE"/>
              </w:rPr>
              <w:tab/>
            </w:r>
            <w:r w:rsidR="00E607BA" w:rsidRPr="00AE10CD">
              <w:rPr>
                <w:rStyle w:val="Hyperlink"/>
                <w:noProof/>
              </w:rPr>
              <w:t>Session negotiation (Client Unsequenced and Server Recoverable)</w:t>
            </w:r>
            <w:r w:rsidR="00E607BA">
              <w:rPr>
                <w:noProof/>
                <w:webHidden/>
              </w:rPr>
              <w:tab/>
            </w:r>
            <w:r w:rsidR="00E607BA">
              <w:rPr>
                <w:noProof/>
                <w:webHidden/>
              </w:rPr>
              <w:fldChar w:fldCharType="begin"/>
            </w:r>
            <w:r w:rsidR="00E607BA">
              <w:rPr>
                <w:noProof/>
                <w:webHidden/>
              </w:rPr>
              <w:instrText xml:space="preserve"> PAGEREF _Toc68972430 \h </w:instrText>
            </w:r>
            <w:r w:rsidR="00E607BA">
              <w:rPr>
                <w:noProof/>
                <w:webHidden/>
              </w:rPr>
            </w:r>
            <w:r w:rsidR="00E607BA">
              <w:rPr>
                <w:noProof/>
                <w:webHidden/>
              </w:rPr>
              <w:fldChar w:fldCharType="separate"/>
            </w:r>
            <w:r w:rsidR="003711EA">
              <w:rPr>
                <w:noProof/>
                <w:webHidden/>
              </w:rPr>
              <w:t>37</w:t>
            </w:r>
            <w:r w:rsidR="00E607BA">
              <w:rPr>
                <w:noProof/>
                <w:webHidden/>
              </w:rPr>
              <w:fldChar w:fldCharType="end"/>
            </w:r>
          </w:hyperlink>
        </w:p>
        <w:p w14:paraId="150BDF99" w14:textId="594C5063" w:rsidR="00E607BA" w:rsidRDefault="00B351D4">
          <w:pPr>
            <w:pStyle w:val="Verzeichnis3"/>
            <w:rPr>
              <w:rFonts w:asciiTheme="minorHAnsi" w:eastAsiaTheme="minorEastAsia" w:hAnsiTheme="minorHAnsi"/>
              <w:noProof/>
              <w:sz w:val="24"/>
              <w:lang w:val="de-DE" w:eastAsia="de-DE"/>
            </w:rPr>
          </w:pPr>
          <w:hyperlink w:anchor="_Toc68972431" w:history="1">
            <w:r w:rsidR="00E607BA" w:rsidRPr="00AE10CD">
              <w:rPr>
                <w:rStyle w:val="Hyperlink"/>
                <w:noProof/>
              </w:rPr>
              <w:t>7.1.6</w:t>
            </w:r>
            <w:r w:rsidR="00E607BA">
              <w:rPr>
                <w:rFonts w:asciiTheme="minorHAnsi" w:eastAsiaTheme="minorEastAsia" w:hAnsiTheme="minorHAnsi"/>
                <w:noProof/>
                <w:sz w:val="24"/>
                <w:lang w:val="de-DE" w:eastAsia="de-DE"/>
              </w:rPr>
              <w:tab/>
            </w:r>
            <w:r w:rsidR="00E607BA" w:rsidRPr="00AE10CD">
              <w:rPr>
                <w:rStyle w:val="Hyperlink"/>
                <w:noProof/>
              </w:rPr>
              <w:t>Session negotiation (Client None and Server Unsequenced)</w:t>
            </w:r>
            <w:r w:rsidR="00E607BA">
              <w:rPr>
                <w:noProof/>
                <w:webHidden/>
              </w:rPr>
              <w:tab/>
            </w:r>
            <w:r w:rsidR="00E607BA">
              <w:rPr>
                <w:noProof/>
                <w:webHidden/>
              </w:rPr>
              <w:fldChar w:fldCharType="begin"/>
            </w:r>
            <w:r w:rsidR="00E607BA">
              <w:rPr>
                <w:noProof/>
                <w:webHidden/>
              </w:rPr>
              <w:instrText xml:space="preserve"> PAGEREF _Toc68972431 \h </w:instrText>
            </w:r>
            <w:r w:rsidR="00E607BA">
              <w:rPr>
                <w:noProof/>
                <w:webHidden/>
              </w:rPr>
            </w:r>
            <w:r w:rsidR="00E607BA">
              <w:rPr>
                <w:noProof/>
                <w:webHidden/>
              </w:rPr>
              <w:fldChar w:fldCharType="separate"/>
            </w:r>
            <w:r w:rsidR="003711EA">
              <w:rPr>
                <w:noProof/>
                <w:webHidden/>
              </w:rPr>
              <w:t>37</w:t>
            </w:r>
            <w:r w:rsidR="00E607BA">
              <w:rPr>
                <w:noProof/>
                <w:webHidden/>
              </w:rPr>
              <w:fldChar w:fldCharType="end"/>
            </w:r>
          </w:hyperlink>
        </w:p>
        <w:p w14:paraId="038DB3A6" w14:textId="1EC5D1BA" w:rsidR="00E607BA" w:rsidRDefault="00B351D4">
          <w:pPr>
            <w:pStyle w:val="Verzeichnis3"/>
            <w:rPr>
              <w:rFonts w:asciiTheme="minorHAnsi" w:eastAsiaTheme="minorEastAsia" w:hAnsiTheme="minorHAnsi"/>
              <w:noProof/>
              <w:sz w:val="24"/>
              <w:lang w:val="de-DE" w:eastAsia="de-DE"/>
            </w:rPr>
          </w:pPr>
          <w:hyperlink w:anchor="_Toc68972432" w:history="1">
            <w:r w:rsidR="00E607BA" w:rsidRPr="00AE10CD">
              <w:rPr>
                <w:rStyle w:val="Hyperlink"/>
                <w:noProof/>
              </w:rPr>
              <w:t>7.1.7</w:t>
            </w:r>
            <w:r w:rsidR="00E607BA">
              <w:rPr>
                <w:rFonts w:asciiTheme="minorHAnsi" w:eastAsiaTheme="minorEastAsia" w:hAnsiTheme="minorHAnsi"/>
                <w:noProof/>
                <w:sz w:val="24"/>
                <w:lang w:val="de-DE" w:eastAsia="de-DE"/>
              </w:rPr>
              <w:tab/>
            </w:r>
            <w:r w:rsidR="00E607BA" w:rsidRPr="00AE10CD">
              <w:rPr>
                <w:rStyle w:val="Hyperlink"/>
                <w:noProof/>
              </w:rPr>
              <w:t>Session negotiation (rejects)</w:t>
            </w:r>
            <w:r w:rsidR="00E607BA">
              <w:rPr>
                <w:noProof/>
                <w:webHidden/>
              </w:rPr>
              <w:tab/>
            </w:r>
            <w:r w:rsidR="00E607BA">
              <w:rPr>
                <w:noProof/>
                <w:webHidden/>
              </w:rPr>
              <w:fldChar w:fldCharType="begin"/>
            </w:r>
            <w:r w:rsidR="00E607BA">
              <w:rPr>
                <w:noProof/>
                <w:webHidden/>
              </w:rPr>
              <w:instrText xml:space="preserve"> PAGEREF _Toc68972432 \h </w:instrText>
            </w:r>
            <w:r w:rsidR="00E607BA">
              <w:rPr>
                <w:noProof/>
                <w:webHidden/>
              </w:rPr>
            </w:r>
            <w:r w:rsidR="00E607BA">
              <w:rPr>
                <w:noProof/>
                <w:webHidden/>
              </w:rPr>
              <w:fldChar w:fldCharType="separate"/>
            </w:r>
            <w:r w:rsidR="003711EA">
              <w:rPr>
                <w:noProof/>
                <w:webHidden/>
              </w:rPr>
              <w:t>37</w:t>
            </w:r>
            <w:r w:rsidR="00E607BA">
              <w:rPr>
                <w:noProof/>
                <w:webHidden/>
              </w:rPr>
              <w:fldChar w:fldCharType="end"/>
            </w:r>
          </w:hyperlink>
        </w:p>
        <w:p w14:paraId="6E318A38" w14:textId="182A8BD0" w:rsidR="00E607BA" w:rsidRDefault="00B351D4">
          <w:pPr>
            <w:pStyle w:val="Verzeichnis4"/>
            <w:rPr>
              <w:rFonts w:asciiTheme="minorHAnsi" w:eastAsiaTheme="minorEastAsia" w:hAnsiTheme="minorHAnsi"/>
              <w:sz w:val="24"/>
              <w:lang w:val="de-DE" w:eastAsia="de-DE"/>
            </w:rPr>
          </w:pPr>
          <w:hyperlink w:anchor="_Toc68972433" w:history="1">
            <w:r w:rsidR="00E607BA" w:rsidRPr="00AE10CD">
              <w:rPr>
                <w:rStyle w:val="Hyperlink"/>
              </w:rPr>
              <w:t>7.1.7.1</w:t>
            </w:r>
            <w:r w:rsidR="00E607BA">
              <w:rPr>
                <w:rFonts w:asciiTheme="minorHAnsi" w:eastAsiaTheme="minorEastAsia" w:hAnsiTheme="minorHAnsi"/>
                <w:sz w:val="24"/>
                <w:lang w:val="de-DE" w:eastAsia="de-DE"/>
              </w:rPr>
              <w:tab/>
            </w:r>
            <w:r w:rsidR="00E607BA" w:rsidRPr="00AE10CD">
              <w:rPr>
                <w:rStyle w:val="Hyperlink"/>
              </w:rPr>
              <w:t>Bad credentials</w:t>
            </w:r>
            <w:r w:rsidR="00E607BA">
              <w:rPr>
                <w:webHidden/>
              </w:rPr>
              <w:tab/>
            </w:r>
            <w:r w:rsidR="00E607BA">
              <w:rPr>
                <w:webHidden/>
              </w:rPr>
              <w:fldChar w:fldCharType="begin"/>
            </w:r>
            <w:r w:rsidR="00E607BA">
              <w:rPr>
                <w:webHidden/>
              </w:rPr>
              <w:instrText xml:space="preserve"> PAGEREF _Toc68972433 \h </w:instrText>
            </w:r>
            <w:r w:rsidR="00E607BA">
              <w:rPr>
                <w:webHidden/>
              </w:rPr>
            </w:r>
            <w:r w:rsidR="00E607BA">
              <w:rPr>
                <w:webHidden/>
              </w:rPr>
              <w:fldChar w:fldCharType="separate"/>
            </w:r>
            <w:r w:rsidR="003711EA">
              <w:rPr>
                <w:webHidden/>
              </w:rPr>
              <w:t>37</w:t>
            </w:r>
            <w:r w:rsidR="00E607BA">
              <w:rPr>
                <w:webHidden/>
              </w:rPr>
              <w:fldChar w:fldCharType="end"/>
            </w:r>
          </w:hyperlink>
        </w:p>
        <w:p w14:paraId="7D9078E8" w14:textId="28CE4F2F" w:rsidR="00E607BA" w:rsidRDefault="00B351D4">
          <w:pPr>
            <w:pStyle w:val="Verzeichnis4"/>
            <w:rPr>
              <w:rFonts w:asciiTheme="minorHAnsi" w:eastAsiaTheme="minorEastAsia" w:hAnsiTheme="minorHAnsi"/>
              <w:sz w:val="24"/>
              <w:lang w:val="de-DE" w:eastAsia="de-DE"/>
            </w:rPr>
          </w:pPr>
          <w:hyperlink w:anchor="_Toc68972434" w:history="1">
            <w:r w:rsidR="00E607BA" w:rsidRPr="00AE10CD">
              <w:rPr>
                <w:rStyle w:val="Hyperlink"/>
              </w:rPr>
              <w:t>7.1.7.2</w:t>
            </w:r>
            <w:r w:rsidR="00E607BA">
              <w:rPr>
                <w:rFonts w:asciiTheme="minorHAnsi" w:eastAsiaTheme="minorEastAsia" w:hAnsiTheme="minorHAnsi"/>
                <w:sz w:val="24"/>
                <w:lang w:val="de-DE" w:eastAsia="de-DE"/>
              </w:rPr>
              <w:tab/>
            </w:r>
            <w:r w:rsidR="00E607BA" w:rsidRPr="00AE10CD">
              <w:rPr>
                <w:rStyle w:val="Hyperlink"/>
              </w:rPr>
              <w:t>Flow type not supported</w:t>
            </w:r>
            <w:r w:rsidR="00E607BA">
              <w:rPr>
                <w:webHidden/>
              </w:rPr>
              <w:tab/>
            </w:r>
            <w:r w:rsidR="00E607BA">
              <w:rPr>
                <w:webHidden/>
              </w:rPr>
              <w:fldChar w:fldCharType="begin"/>
            </w:r>
            <w:r w:rsidR="00E607BA">
              <w:rPr>
                <w:webHidden/>
              </w:rPr>
              <w:instrText xml:space="preserve"> PAGEREF _Toc68972434 \h </w:instrText>
            </w:r>
            <w:r w:rsidR="00E607BA">
              <w:rPr>
                <w:webHidden/>
              </w:rPr>
            </w:r>
            <w:r w:rsidR="00E607BA">
              <w:rPr>
                <w:webHidden/>
              </w:rPr>
              <w:fldChar w:fldCharType="separate"/>
            </w:r>
            <w:r w:rsidR="003711EA">
              <w:rPr>
                <w:webHidden/>
              </w:rPr>
              <w:t>37</w:t>
            </w:r>
            <w:r w:rsidR="00E607BA">
              <w:rPr>
                <w:webHidden/>
              </w:rPr>
              <w:fldChar w:fldCharType="end"/>
            </w:r>
          </w:hyperlink>
        </w:p>
        <w:p w14:paraId="2A7B5225" w14:textId="073864D0" w:rsidR="00E607BA" w:rsidRDefault="00B351D4">
          <w:pPr>
            <w:pStyle w:val="Verzeichnis4"/>
            <w:rPr>
              <w:rFonts w:asciiTheme="minorHAnsi" w:eastAsiaTheme="minorEastAsia" w:hAnsiTheme="minorHAnsi"/>
              <w:sz w:val="24"/>
              <w:lang w:val="de-DE" w:eastAsia="de-DE"/>
            </w:rPr>
          </w:pPr>
          <w:hyperlink w:anchor="_Toc68972435" w:history="1">
            <w:r w:rsidR="00E607BA" w:rsidRPr="00AE10CD">
              <w:rPr>
                <w:rStyle w:val="Hyperlink"/>
              </w:rPr>
              <w:t>7.1.7.3</w:t>
            </w:r>
            <w:r w:rsidR="00E607BA">
              <w:rPr>
                <w:rFonts w:asciiTheme="minorHAnsi" w:eastAsiaTheme="minorEastAsia" w:hAnsiTheme="minorHAnsi"/>
                <w:sz w:val="24"/>
                <w:lang w:val="de-DE" w:eastAsia="de-DE"/>
              </w:rPr>
              <w:tab/>
            </w:r>
            <w:r w:rsidR="00E607BA" w:rsidRPr="00AE10CD">
              <w:rPr>
                <w:rStyle w:val="Hyperlink"/>
              </w:rPr>
              <w:t>Invalid session ID</w:t>
            </w:r>
            <w:r w:rsidR="00E607BA">
              <w:rPr>
                <w:webHidden/>
              </w:rPr>
              <w:tab/>
            </w:r>
            <w:r w:rsidR="00E607BA">
              <w:rPr>
                <w:webHidden/>
              </w:rPr>
              <w:fldChar w:fldCharType="begin"/>
            </w:r>
            <w:r w:rsidR="00E607BA">
              <w:rPr>
                <w:webHidden/>
              </w:rPr>
              <w:instrText xml:space="preserve"> PAGEREF _Toc68972435 \h </w:instrText>
            </w:r>
            <w:r w:rsidR="00E607BA">
              <w:rPr>
                <w:webHidden/>
              </w:rPr>
            </w:r>
            <w:r w:rsidR="00E607BA">
              <w:rPr>
                <w:webHidden/>
              </w:rPr>
              <w:fldChar w:fldCharType="separate"/>
            </w:r>
            <w:r w:rsidR="003711EA">
              <w:rPr>
                <w:webHidden/>
              </w:rPr>
              <w:t>38</w:t>
            </w:r>
            <w:r w:rsidR="00E607BA">
              <w:rPr>
                <w:webHidden/>
              </w:rPr>
              <w:fldChar w:fldCharType="end"/>
            </w:r>
          </w:hyperlink>
        </w:p>
        <w:p w14:paraId="580B24A4" w14:textId="22A448C4" w:rsidR="00E607BA" w:rsidRDefault="00B351D4">
          <w:pPr>
            <w:pStyle w:val="Verzeichnis4"/>
            <w:rPr>
              <w:rFonts w:asciiTheme="minorHAnsi" w:eastAsiaTheme="minorEastAsia" w:hAnsiTheme="minorHAnsi"/>
              <w:sz w:val="24"/>
              <w:lang w:val="de-DE" w:eastAsia="de-DE"/>
            </w:rPr>
          </w:pPr>
          <w:hyperlink w:anchor="_Toc68972436" w:history="1">
            <w:r w:rsidR="00E607BA" w:rsidRPr="00AE10CD">
              <w:rPr>
                <w:rStyle w:val="Hyperlink"/>
              </w:rPr>
              <w:t>7.1.7.4</w:t>
            </w:r>
            <w:r w:rsidR="00E607BA">
              <w:rPr>
                <w:rFonts w:asciiTheme="minorHAnsi" w:eastAsiaTheme="minorEastAsia" w:hAnsiTheme="minorHAnsi"/>
                <w:sz w:val="24"/>
                <w:lang w:val="de-DE" w:eastAsia="de-DE"/>
              </w:rPr>
              <w:tab/>
            </w:r>
            <w:r w:rsidR="00E607BA" w:rsidRPr="00AE10CD">
              <w:rPr>
                <w:rStyle w:val="Hyperlink"/>
              </w:rPr>
              <w:t>Invalid request timestamp</w:t>
            </w:r>
            <w:r w:rsidR="00E607BA">
              <w:rPr>
                <w:webHidden/>
              </w:rPr>
              <w:tab/>
            </w:r>
            <w:r w:rsidR="00E607BA">
              <w:rPr>
                <w:webHidden/>
              </w:rPr>
              <w:fldChar w:fldCharType="begin"/>
            </w:r>
            <w:r w:rsidR="00E607BA">
              <w:rPr>
                <w:webHidden/>
              </w:rPr>
              <w:instrText xml:space="preserve"> PAGEREF _Toc68972436 \h </w:instrText>
            </w:r>
            <w:r w:rsidR="00E607BA">
              <w:rPr>
                <w:webHidden/>
              </w:rPr>
            </w:r>
            <w:r w:rsidR="00E607BA">
              <w:rPr>
                <w:webHidden/>
              </w:rPr>
              <w:fldChar w:fldCharType="separate"/>
            </w:r>
            <w:r w:rsidR="003711EA">
              <w:rPr>
                <w:webHidden/>
              </w:rPr>
              <w:t>38</w:t>
            </w:r>
            <w:r w:rsidR="00E607BA">
              <w:rPr>
                <w:webHidden/>
              </w:rPr>
              <w:fldChar w:fldCharType="end"/>
            </w:r>
          </w:hyperlink>
        </w:p>
        <w:p w14:paraId="3E898131" w14:textId="15D8B3B1" w:rsidR="00E607BA" w:rsidRDefault="00B351D4">
          <w:pPr>
            <w:pStyle w:val="Verzeichnis4"/>
            <w:rPr>
              <w:rFonts w:asciiTheme="minorHAnsi" w:eastAsiaTheme="minorEastAsia" w:hAnsiTheme="minorHAnsi"/>
              <w:sz w:val="24"/>
              <w:lang w:val="de-DE" w:eastAsia="de-DE"/>
            </w:rPr>
          </w:pPr>
          <w:hyperlink w:anchor="_Toc68972437" w:history="1">
            <w:r w:rsidR="00E607BA" w:rsidRPr="00AE10CD">
              <w:rPr>
                <w:rStyle w:val="Hyperlink"/>
              </w:rPr>
              <w:t>7.1.7.5</w:t>
            </w:r>
            <w:r w:rsidR="00E607BA">
              <w:rPr>
                <w:rFonts w:asciiTheme="minorHAnsi" w:eastAsiaTheme="minorEastAsia" w:hAnsiTheme="minorHAnsi"/>
                <w:sz w:val="24"/>
                <w:lang w:val="de-DE" w:eastAsia="de-DE"/>
              </w:rPr>
              <w:tab/>
            </w:r>
            <w:r w:rsidR="00E607BA" w:rsidRPr="00AE10CD">
              <w:rPr>
                <w:rStyle w:val="Hyperlink"/>
              </w:rPr>
              <w:t>Mismatch of sessionID/RequestTimestamp</w:t>
            </w:r>
            <w:r w:rsidR="00E607BA">
              <w:rPr>
                <w:webHidden/>
              </w:rPr>
              <w:tab/>
            </w:r>
            <w:r w:rsidR="00E607BA">
              <w:rPr>
                <w:webHidden/>
              </w:rPr>
              <w:fldChar w:fldCharType="begin"/>
            </w:r>
            <w:r w:rsidR="00E607BA">
              <w:rPr>
                <w:webHidden/>
              </w:rPr>
              <w:instrText xml:space="preserve"> PAGEREF _Toc68972437 \h </w:instrText>
            </w:r>
            <w:r w:rsidR="00E607BA">
              <w:rPr>
                <w:webHidden/>
              </w:rPr>
            </w:r>
            <w:r w:rsidR="00E607BA">
              <w:rPr>
                <w:webHidden/>
              </w:rPr>
              <w:fldChar w:fldCharType="separate"/>
            </w:r>
            <w:r w:rsidR="003711EA">
              <w:rPr>
                <w:webHidden/>
              </w:rPr>
              <w:t>38</w:t>
            </w:r>
            <w:r w:rsidR="00E607BA">
              <w:rPr>
                <w:webHidden/>
              </w:rPr>
              <w:fldChar w:fldCharType="end"/>
            </w:r>
          </w:hyperlink>
        </w:p>
        <w:p w14:paraId="3C2E17EE" w14:textId="3A6227E7" w:rsidR="00E607BA" w:rsidRDefault="00B351D4">
          <w:pPr>
            <w:pStyle w:val="Verzeichnis4"/>
            <w:rPr>
              <w:rFonts w:asciiTheme="minorHAnsi" w:eastAsiaTheme="minorEastAsia" w:hAnsiTheme="minorHAnsi"/>
              <w:sz w:val="24"/>
              <w:lang w:val="de-DE" w:eastAsia="de-DE"/>
            </w:rPr>
          </w:pPr>
          <w:hyperlink w:anchor="_Toc68972438" w:history="1">
            <w:r w:rsidR="00E607BA" w:rsidRPr="00AE10CD">
              <w:rPr>
                <w:rStyle w:val="Hyperlink"/>
              </w:rPr>
              <w:t>7.1.7.6</w:t>
            </w:r>
            <w:r w:rsidR="00E607BA">
              <w:rPr>
                <w:rFonts w:asciiTheme="minorHAnsi" w:eastAsiaTheme="minorEastAsia" w:hAnsiTheme="minorHAnsi"/>
                <w:sz w:val="24"/>
                <w:lang w:val="de-DE" w:eastAsia="de-DE"/>
              </w:rPr>
              <w:tab/>
            </w:r>
            <w:r w:rsidR="00E607BA" w:rsidRPr="00AE10CD">
              <w:rPr>
                <w:rStyle w:val="Hyperlink"/>
              </w:rPr>
              <w:t>NegotiationResponse or Reject Not Received</w:t>
            </w:r>
            <w:r w:rsidR="00E607BA">
              <w:rPr>
                <w:webHidden/>
              </w:rPr>
              <w:tab/>
            </w:r>
            <w:r w:rsidR="00E607BA">
              <w:rPr>
                <w:webHidden/>
              </w:rPr>
              <w:fldChar w:fldCharType="begin"/>
            </w:r>
            <w:r w:rsidR="00E607BA">
              <w:rPr>
                <w:webHidden/>
              </w:rPr>
              <w:instrText xml:space="preserve"> PAGEREF _Toc68972438 \h </w:instrText>
            </w:r>
            <w:r w:rsidR="00E607BA">
              <w:rPr>
                <w:webHidden/>
              </w:rPr>
            </w:r>
            <w:r w:rsidR="00E607BA">
              <w:rPr>
                <w:webHidden/>
              </w:rPr>
              <w:fldChar w:fldCharType="separate"/>
            </w:r>
            <w:r w:rsidR="003711EA">
              <w:rPr>
                <w:webHidden/>
              </w:rPr>
              <w:t>39</w:t>
            </w:r>
            <w:r w:rsidR="00E607BA">
              <w:rPr>
                <w:webHidden/>
              </w:rPr>
              <w:fldChar w:fldCharType="end"/>
            </w:r>
          </w:hyperlink>
        </w:p>
        <w:p w14:paraId="4F58EB37" w14:textId="4D0900F0" w:rsidR="00E607BA" w:rsidRDefault="00B351D4">
          <w:pPr>
            <w:pStyle w:val="Verzeichnis2"/>
            <w:rPr>
              <w:rFonts w:asciiTheme="minorHAnsi" w:eastAsiaTheme="minorEastAsia" w:hAnsiTheme="minorHAnsi"/>
              <w:noProof/>
              <w:sz w:val="24"/>
              <w:lang w:val="de-DE" w:eastAsia="de-DE"/>
            </w:rPr>
          </w:pPr>
          <w:hyperlink w:anchor="_Toc68972439" w:history="1">
            <w:r w:rsidR="00E607BA" w:rsidRPr="00AE10CD">
              <w:rPr>
                <w:rStyle w:val="Hyperlink"/>
                <w:noProof/>
              </w:rPr>
              <w:t>7.2</w:t>
            </w:r>
            <w:r w:rsidR="00E607BA">
              <w:rPr>
                <w:rFonts w:asciiTheme="minorHAnsi" w:eastAsiaTheme="minorEastAsia" w:hAnsiTheme="minorHAnsi"/>
                <w:noProof/>
                <w:sz w:val="24"/>
                <w:lang w:val="de-DE" w:eastAsia="de-DE"/>
              </w:rPr>
              <w:tab/>
            </w:r>
            <w:r w:rsidR="00E607BA" w:rsidRPr="00AE10CD">
              <w:rPr>
                <w:rStyle w:val="Hyperlink"/>
                <w:noProof/>
              </w:rPr>
              <w:t>Binding</w:t>
            </w:r>
            <w:r w:rsidR="00E607BA">
              <w:rPr>
                <w:noProof/>
                <w:webHidden/>
              </w:rPr>
              <w:tab/>
            </w:r>
            <w:r w:rsidR="00E607BA">
              <w:rPr>
                <w:noProof/>
                <w:webHidden/>
              </w:rPr>
              <w:fldChar w:fldCharType="begin"/>
            </w:r>
            <w:r w:rsidR="00E607BA">
              <w:rPr>
                <w:noProof/>
                <w:webHidden/>
              </w:rPr>
              <w:instrText xml:space="preserve"> PAGEREF _Toc68972439 \h </w:instrText>
            </w:r>
            <w:r w:rsidR="00E607BA">
              <w:rPr>
                <w:noProof/>
                <w:webHidden/>
              </w:rPr>
            </w:r>
            <w:r w:rsidR="00E607BA">
              <w:rPr>
                <w:noProof/>
                <w:webHidden/>
              </w:rPr>
              <w:fldChar w:fldCharType="separate"/>
            </w:r>
            <w:r w:rsidR="003711EA">
              <w:rPr>
                <w:noProof/>
                <w:webHidden/>
              </w:rPr>
              <w:t>39</w:t>
            </w:r>
            <w:r w:rsidR="00E607BA">
              <w:rPr>
                <w:noProof/>
                <w:webHidden/>
              </w:rPr>
              <w:fldChar w:fldCharType="end"/>
            </w:r>
          </w:hyperlink>
        </w:p>
        <w:p w14:paraId="21446A15" w14:textId="7722E1F7" w:rsidR="00E607BA" w:rsidRDefault="00B351D4">
          <w:pPr>
            <w:pStyle w:val="Verzeichnis3"/>
            <w:rPr>
              <w:rFonts w:asciiTheme="minorHAnsi" w:eastAsiaTheme="minorEastAsia" w:hAnsiTheme="minorHAnsi"/>
              <w:noProof/>
              <w:sz w:val="24"/>
              <w:lang w:val="de-DE" w:eastAsia="de-DE"/>
            </w:rPr>
          </w:pPr>
          <w:hyperlink w:anchor="_Toc68972440" w:history="1">
            <w:r w:rsidR="00E607BA" w:rsidRPr="00AE10CD">
              <w:rPr>
                <w:rStyle w:val="Hyperlink"/>
                <w:noProof/>
              </w:rPr>
              <w:t>7.2.1</w:t>
            </w:r>
            <w:r w:rsidR="00E607BA">
              <w:rPr>
                <w:rFonts w:asciiTheme="minorHAnsi" w:eastAsiaTheme="minorEastAsia" w:hAnsiTheme="minorHAnsi"/>
                <w:noProof/>
                <w:sz w:val="24"/>
                <w:lang w:val="de-DE" w:eastAsia="de-DE"/>
              </w:rPr>
              <w:tab/>
            </w:r>
            <w:r w:rsidR="00E607BA" w:rsidRPr="00AE10CD">
              <w:rPr>
                <w:rStyle w:val="Hyperlink"/>
                <w:noProof/>
              </w:rPr>
              <w:t>Establishment (Recoverable)</w:t>
            </w:r>
            <w:r w:rsidR="00E607BA">
              <w:rPr>
                <w:noProof/>
                <w:webHidden/>
              </w:rPr>
              <w:tab/>
            </w:r>
            <w:r w:rsidR="00E607BA">
              <w:rPr>
                <w:noProof/>
                <w:webHidden/>
              </w:rPr>
              <w:fldChar w:fldCharType="begin"/>
            </w:r>
            <w:r w:rsidR="00E607BA">
              <w:rPr>
                <w:noProof/>
                <w:webHidden/>
              </w:rPr>
              <w:instrText xml:space="preserve"> PAGEREF _Toc68972440 \h </w:instrText>
            </w:r>
            <w:r w:rsidR="00E607BA">
              <w:rPr>
                <w:noProof/>
                <w:webHidden/>
              </w:rPr>
            </w:r>
            <w:r w:rsidR="00E607BA">
              <w:rPr>
                <w:noProof/>
                <w:webHidden/>
              </w:rPr>
              <w:fldChar w:fldCharType="separate"/>
            </w:r>
            <w:r w:rsidR="003711EA">
              <w:rPr>
                <w:noProof/>
                <w:webHidden/>
              </w:rPr>
              <w:t>39</w:t>
            </w:r>
            <w:r w:rsidR="00E607BA">
              <w:rPr>
                <w:noProof/>
                <w:webHidden/>
              </w:rPr>
              <w:fldChar w:fldCharType="end"/>
            </w:r>
          </w:hyperlink>
        </w:p>
        <w:p w14:paraId="58A67DF2" w14:textId="7EA29030" w:rsidR="00E607BA" w:rsidRDefault="00B351D4">
          <w:pPr>
            <w:pStyle w:val="Verzeichnis3"/>
            <w:rPr>
              <w:rFonts w:asciiTheme="minorHAnsi" w:eastAsiaTheme="minorEastAsia" w:hAnsiTheme="minorHAnsi"/>
              <w:noProof/>
              <w:sz w:val="24"/>
              <w:lang w:val="de-DE" w:eastAsia="de-DE"/>
            </w:rPr>
          </w:pPr>
          <w:hyperlink w:anchor="_Toc68972441" w:history="1">
            <w:r w:rsidR="00E607BA" w:rsidRPr="00AE10CD">
              <w:rPr>
                <w:rStyle w:val="Hyperlink"/>
                <w:noProof/>
              </w:rPr>
              <w:t>7.2.2</w:t>
            </w:r>
            <w:r w:rsidR="00E607BA">
              <w:rPr>
                <w:rFonts w:asciiTheme="minorHAnsi" w:eastAsiaTheme="minorEastAsia" w:hAnsiTheme="minorHAnsi"/>
                <w:noProof/>
                <w:sz w:val="24"/>
                <w:lang w:val="de-DE" w:eastAsia="de-DE"/>
              </w:rPr>
              <w:tab/>
            </w:r>
            <w:r w:rsidR="00E607BA" w:rsidRPr="00AE10CD">
              <w:rPr>
                <w:rStyle w:val="Hyperlink"/>
                <w:noProof/>
              </w:rPr>
              <w:t>Establishment (Unsequenced)</w:t>
            </w:r>
            <w:r w:rsidR="00E607BA">
              <w:rPr>
                <w:noProof/>
                <w:webHidden/>
              </w:rPr>
              <w:tab/>
            </w:r>
            <w:r w:rsidR="00E607BA">
              <w:rPr>
                <w:noProof/>
                <w:webHidden/>
              </w:rPr>
              <w:fldChar w:fldCharType="begin"/>
            </w:r>
            <w:r w:rsidR="00E607BA">
              <w:rPr>
                <w:noProof/>
                <w:webHidden/>
              </w:rPr>
              <w:instrText xml:space="preserve"> PAGEREF _Toc68972441 \h </w:instrText>
            </w:r>
            <w:r w:rsidR="00E607BA">
              <w:rPr>
                <w:noProof/>
                <w:webHidden/>
              </w:rPr>
            </w:r>
            <w:r w:rsidR="00E607BA">
              <w:rPr>
                <w:noProof/>
                <w:webHidden/>
              </w:rPr>
              <w:fldChar w:fldCharType="separate"/>
            </w:r>
            <w:r w:rsidR="003711EA">
              <w:rPr>
                <w:noProof/>
                <w:webHidden/>
              </w:rPr>
              <w:t>39</w:t>
            </w:r>
            <w:r w:rsidR="00E607BA">
              <w:rPr>
                <w:noProof/>
                <w:webHidden/>
              </w:rPr>
              <w:fldChar w:fldCharType="end"/>
            </w:r>
          </w:hyperlink>
        </w:p>
        <w:p w14:paraId="063A9059" w14:textId="05A3561D" w:rsidR="00E607BA" w:rsidRDefault="00B351D4">
          <w:pPr>
            <w:pStyle w:val="Verzeichnis3"/>
            <w:rPr>
              <w:rFonts w:asciiTheme="minorHAnsi" w:eastAsiaTheme="minorEastAsia" w:hAnsiTheme="minorHAnsi"/>
              <w:noProof/>
              <w:sz w:val="24"/>
              <w:lang w:val="de-DE" w:eastAsia="de-DE"/>
            </w:rPr>
          </w:pPr>
          <w:hyperlink w:anchor="_Toc68972442" w:history="1">
            <w:r w:rsidR="00E607BA" w:rsidRPr="00AE10CD">
              <w:rPr>
                <w:rStyle w:val="Hyperlink"/>
                <w:noProof/>
              </w:rPr>
              <w:t>7.2.3</w:t>
            </w:r>
            <w:r w:rsidR="00E607BA">
              <w:rPr>
                <w:rFonts w:asciiTheme="minorHAnsi" w:eastAsiaTheme="minorEastAsia" w:hAnsiTheme="minorHAnsi"/>
                <w:noProof/>
                <w:sz w:val="24"/>
                <w:lang w:val="de-DE" w:eastAsia="de-DE"/>
              </w:rPr>
              <w:tab/>
            </w:r>
            <w:r w:rsidR="00E607BA" w:rsidRPr="00AE10CD">
              <w:rPr>
                <w:rStyle w:val="Hyperlink"/>
                <w:noProof/>
              </w:rPr>
              <w:t>Establishment (idempotent)</w:t>
            </w:r>
            <w:r w:rsidR="00E607BA">
              <w:rPr>
                <w:noProof/>
                <w:webHidden/>
              </w:rPr>
              <w:tab/>
            </w:r>
            <w:r w:rsidR="00E607BA">
              <w:rPr>
                <w:noProof/>
                <w:webHidden/>
              </w:rPr>
              <w:fldChar w:fldCharType="begin"/>
            </w:r>
            <w:r w:rsidR="00E607BA">
              <w:rPr>
                <w:noProof/>
                <w:webHidden/>
              </w:rPr>
              <w:instrText xml:space="preserve"> PAGEREF _Toc68972442 \h </w:instrText>
            </w:r>
            <w:r w:rsidR="00E607BA">
              <w:rPr>
                <w:noProof/>
                <w:webHidden/>
              </w:rPr>
            </w:r>
            <w:r w:rsidR="00E607BA">
              <w:rPr>
                <w:noProof/>
                <w:webHidden/>
              </w:rPr>
              <w:fldChar w:fldCharType="separate"/>
            </w:r>
            <w:r w:rsidR="003711EA">
              <w:rPr>
                <w:noProof/>
                <w:webHidden/>
              </w:rPr>
              <w:t>40</w:t>
            </w:r>
            <w:r w:rsidR="00E607BA">
              <w:rPr>
                <w:noProof/>
                <w:webHidden/>
              </w:rPr>
              <w:fldChar w:fldCharType="end"/>
            </w:r>
          </w:hyperlink>
        </w:p>
        <w:p w14:paraId="0FC05B3C" w14:textId="5A66752B" w:rsidR="00E607BA" w:rsidRDefault="00B351D4">
          <w:pPr>
            <w:pStyle w:val="Verzeichnis3"/>
            <w:rPr>
              <w:rFonts w:asciiTheme="minorHAnsi" w:eastAsiaTheme="minorEastAsia" w:hAnsiTheme="minorHAnsi"/>
              <w:noProof/>
              <w:sz w:val="24"/>
              <w:lang w:val="de-DE" w:eastAsia="de-DE"/>
            </w:rPr>
          </w:pPr>
          <w:hyperlink w:anchor="_Toc68972443" w:history="1">
            <w:r w:rsidR="00E607BA" w:rsidRPr="00AE10CD">
              <w:rPr>
                <w:rStyle w:val="Hyperlink"/>
                <w:noProof/>
              </w:rPr>
              <w:t>7.2.4</w:t>
            </w:r>
            <w:r w:rsidR="00E607BA">
              <w:rPr>
                <w:rFonts w:asciiTheme="minorHAnsi" w:eastAsiaTheme="minorEastAsia" w:hAnsiTheme="minorHAnsi"/>
                <w:noProof/>
                <w:sz w:val="24"/>
                <w:lang w:val="de-DE" w:eastAsia="de-DE"/>
              </w:rPr>
              <w:tab/>
            </w:r>
            <w:r w:rsidR="00E607BA" w:rsidRPr="00AE10CD">
              <w:rPr>
                <w:rStyle w:val="Hyperlink"/>
                <w:noProof/>
              </w:rPr>
              <w:t>Establishment (none)</w:t>
            </w:r>
            <w:r w:rsidR="00E607BA">
              <w:rPr>
                <w:noProof/>
                <w:webHidden/>
              </w:rPr>
              <w:tab/>
            </w:r>
            <w:r w:rsidR="00E607BA">
              <w:rPr>
                <w:noProof/>
                <w:webHidden/>
              </w:rPr>
              <w:fldChar w:fldCharType="begin"/>
            </w:r>
            <w:r w:rsidR="00E607BA">
              <w:rPr>
                <w:noProof/>
                <w:webHidden/>
              </w:rPr>
              <w:instrText xml:space="preserve"> PAGEREF _Toc68972443 \h </w:instrText>
            </w:r>
            <w:r w:rsidR="00E607BA">
              <w:rPr>
                <w:noProof/>
                <w:webHidden/>
              </w:rPr>
            </w:r>
            <w:r w:rsidR="00E607BA">
              <w:rPr>
                <w:noProof/>
                <w:webHidden/>
              </w:rPr>
              <w:fldChar w:fldCharType="separate"/>
            </w:r>
            <w:r w:rsidR="003711EA">
              <w:rPr>
                <w:noProof/>
                <w:webHidden/>
              </w:rPr>
              <w:t>40</w:t>
            </w:r>
            <w:r w:rsidR="00E607BA">
              <w:rPr>
                <w:noProof/>
                <w:webHidden/>
              </w:rPr>
              <w:fldChar w:fldCharType="end"/>
            </w:r>
          </w:hyperlink>
        </w:p>
        <w:p w14:paraId="6178C96A" w14:textId="3A02FF2A" w:rsidR="00E607BA" w:rsidRDefault="00B351D4">
          <w:pPr>
            <w:pStyle w:val="Verzeichnis3"/>
            <w:rPr>
              <w:rFonts w:asciiTheme="minorHAnsi" w:eastAsiaTheme="minorEastAsia" w:hAnsiTheme="minorHAnsi"/>
              <w:noProof/>
              <w:sz w:val="24"/>
              <w:lang w:val="de-DE" w:eastAsia="de-DE"/>
            </w:rPr>
          </w:pPr>
          <w:hyperlink w:anchor="_Toc68972444" w:history="1">
            <w:r w:rsidR="00E607BA" w:rsidRPr="00AE10CD">
              <w:rPr>
                <w:rStyle w:val="Hyperlink"/>
                <w:noProof/>
              </w:rPr>
              <w:t>7.2.5</w:t>
            </w:r>
            <w:r w:rsidR="00E607BA">
              <w:rPr>
                <w:rFonts w:asciiTheme="minorHAnsi" w:eastAsiaTheme="minorEastAsia" w:hAnsiTheme="minorHAnsi"/>
                <w:noProof/>
                <w:sz w:val="24"/>
                <w:lang w:val="de-DE" w:eastAsia="de-DE"/>
              </w:rPr>
              <w:tab/>
            </w:r>
            <w:r w:rsidR="00E607BA" w:rsidRPr="00AE10CD">
              <w:rPr>
                <w:rStyle w:val="Hyperlink"/>
                <w:noProof/>
              </w:rPr>
              <w:t>Establishment rejects</w:t>
            </w:r>
            <w:r w:rsidR="00E607BA">
              <w:rPr>
                <w:noProof/>
                <w:webHidden/>
              </w:rPr>
              <w:tab/>
            </w:r>
            <w:r w:rsidR="00E607BA">
              <w:rPr>
                <w:noProof/>
                <w:webHidden/>
              </w:rPr>
              <w:fldChar w:fldCharType="begin"/>
            </w:r>
            <w:r w:rsidR="00E607BA">
              <w:rPr>
                <w:noProof/>
                <w:webHidden/>
              </w:rPr>
              <w:instrText xml:space="preserve"> PAGEREF _Toc68972444 \h </w:instrText>
            </w:r>
            <w:r w:rsidR="00E607BA">
              <w:rPr>
                <w:noProof/>
                <w:webHidden/>
              </w:rPr>
            </w:r>
            <w:r w:rsidR="00E607BA">
              <w:rPr>
                <w:noProof/>
                <w:webHidden/>
              </w:rPr>
              <w:fldChar w:fldCharType="separate"/>
            </w:r>
            <w:r w:rsidR="003711EA">
              <w:rPr>
                <w:noProof/>
                <w:webHidden/>
              </w:rPr>
              <w:t>40</w:t>
            </w:r>
            <w:r w:rsidR="00E607BA">
              <w:rPr>
                <w:noProof/>
                <w:webHidden/>
              </w:rPr>
              <w:fldChar w:fldCharType="end"/>
            </w:r>
          </w:hyperlink>
        </w:p>
        <w:p w14:paraId="71D3BF52" w14:textId="77EAFAA6" w:rsidR="00E607BA" w:rsidRDefault="00B351D4">
          <w:pPr>
            <w:pStyle w:val="Verzeichnis4"/>
            <w:rPr>
              <w:rFonts w:asciiTheme="minorHAnsi" w:eastAsiaTheme="minorEastAsia" w:hAnsiTheme="minorHAnsi"/>
              <w:sz w:val="24"/>
              <w:lang w:val="de-DE" w:eastAsia="de-DE"/>
            </w:rPr>
          </w:pPr>
          <w:hyperlink w:anchor="_Toc68972445" w:history="1">
            <w:r w:rsidR="00E607BA" w:rsidRPr="00AE10CD">
              <w:rPr>
                <w:rStyle w:val="Hyperlink"/>
              </w:rPr>
              <w:t>7.2.5.1</w:t>
            </w:r>
            <w:r w:rsidR="00E607BA">
              <w:rPr>
                <w:rFonts w:asciiTheme="minorHAnsi" w:eastAsiaTheme="minorEastAsia" w:hAnsiTheme="minorHAnsi"/>
                <w:sz w:val="24"/>
                <w:lang w:val="de-DE" w:eastAsia="de-DE"/>
              </w:rPr>
              <w:tab/>
            </w:r>
            <w:r w:rsidR="00E607BA" w:rsidRPr="00AE10CD">
              <w:rPr>
                <w:rStyle w:val="Hyperlink"/>
              </w:rPr>
              <w:t>Unnegotiated</w:t>
            </w:r>
            <w:r w:rsidR="00E607BA">
              <w:rPr>
                <w:webHidden/>
              </w:rPr>
              <w:tab/>
            </w:r>
            <w:r w:rsidR="00E607BA">
              <w:rPr>
                <w:webHidden/>
              </w:rPr>
              <w:fldChar w:fldCharType="begin"/>
            </w:r>
            <w:r w:rsidR="00E607BA">
              <w:rPr>
                <w:webHidden/>
              </w:rPr>
              <w:instrText xml:space="preserve"> PAGEREF _Toc68972445 \h </w:instrText>
            </w:r>
            <w:r w:rsidR="00E607BA">
              <w:rPr>
                <w:webHidden/>
              </w:rPr>
            </w:r>
            <w:r w:rsidR="00E607BA">
              <w:rPr>
                <w:webHidden/>
              </w:rPr>
              <w:fldChar w:fldCharType="separate"/>
            </w:r>
            <w:r w:rsidR="003711EA">
              <w:rPr>
                <w:webHidden/>
              </w:rPr>
              <w:t>40</w:t>
            </w:r>
            <w:r w:rsidR="00E607BA">
              <w:rPr>
                <w:webHidden/>
              </w:rPr>
              <w:fldChar w:fldCharType="end"/>
            </w:r>
          </w:hyperlink>
        </w:p>
        <w:p w14:paraId="635FA87E" w14:textId="15F23369" w:rsidR="00E607BA" w:rsidRDefault="00B351D4">
          <w:pPr>
            <w:pStyle w:val="Verzeichnis4"/>
            <w:rPr>
              <w:rFonts w:asciiTheme="minorHAnsi" w:eastAsiaTheme="minorEastAsia" w:hAnsiTheme="minorHAnsi"/>
              <w:sz w:val="24"/>
              <w:lang w:val="de-DE" w:eastAsia="de-DE"/>
            </w:rPr>
          </w:pPr>
          <w:hyperlink w:anchor="_Toc68972446" w:history="1">
            <w:r w:rsidR="00E607BA" w:rsidRPr="00AE10CD">
              <w:rPr>
                <w:rStyle w:val="Hyperlink"/>
              </w:rPr>
              <w:t>7.2.5.2</w:t>
            </w:r>
            <w:r w:rsidR="00E607BA">
              <w:rPr>
                <w:rFonts w:asciiTheme="minorHAnsi" w:eastAsiaTheme="minorEastAsia" w:hAnsiTheme="minorHAnsi"/>
                <w:sz w:val="24"/>
                <w:lang w:val="de-DE" w:eastAsia="de-DE"/>
              </w:rPr>
              <w:tab/>
            </w:r>
            <w:r w:rsidR="00E607BA" w:rsidRPr="00AE10CD">
              <w:rPr>
                <w:rStyle w:val="Hyperlink"/>
              </w:rPr>
              <w:t>Already established</w:t>
            </w:r>
            <w:r w:rsidR="00E607BA">
              <w:rPr>
                <w:webHidden/>
              </w:rPr>
              <w:tab/>
            </w:r>
            <w:r w:rsidR="00E607BA">
              <w:rPr>
                <w:webHidden/>
              </w:rPr>
              <w:fldChar w:fldCharType="begin"/>
            </w:r>
            <w:r w:rsidR="00E607BA">
              <w:rPr>
                <w:webHidden/>
              </w:rPr>
              <w:instrText xml:space="preserve"> PAGEREF _Toc68972446 \h </w:instrText>
            </w:r>
            <w:r w:rsidR="00E607BA">
              <w:rPr>
                <w:webHidden/>
              </w:rPr>
            </w:r>
            <w:r w:rsidR="00E607BA">
              <w:rPr>
                <w:webHidden/>
              </w:rPr>
              <w:fldChar w:fldCharType="separate"/>
            </w:r>
            <w:r w:rsidR="003711EA">
              <w:rPr>
                <w:webHidden/>
              </w:rPr>
              <w:t>41</w:t>
            </w:r>
            <w:r w:rsidR="00E607BA">
              <w:rPr>
                <w:webHidden/>
              </w:rPr>
              <w:fldChar w:fldCharType="end"/>
            </w:r>
          </w:hyperlink>
        </w:p>
        <w:p w14:paraId="67CFE5C7" w14:textId="02BCED63" w:rsidR="00E607BA" w:rsidRDefault="00B351D4">
          <w:pPr>
            <w:pStyle w:val="Verzeichnis4"/>
            <w:rPr>
              <w:rFonts w:asciiTheme="minorHAnsi" w:eastAsiaTheme="minorEastAsia" w:hAnsiTheme="minorHAnsi"/>
              <w:sz w:val="24"/>
              <w:lang w:val="de-DE" w:eastAsia="de-DE"/>
            </w:rPr>
          </w:pPr>
          <w:hyperlink w:anchor="_Toc68972447" w:history="1">
            <w:r w:rsidR="00E607BA" w:rsidRPr="00AE10CD">
              <w:rPr>
                <w:rStyle w:val="Hyperlink"/>
              </w:rPr>
              <w:t>7.2.5.3</w:t>
            </w:r>
            <w:r w:rsidR="00E607BA">
              <w:rPr>
                <w:rFonts w:asciiTheme="minorHAnsi" w:eastAsiaTheme="minorEastAsia" w:hAnsiTheme="minorHAnsi"/>
                <w:sz w:val="24"/>
                <w:lang w:val="de-DE" w:eastAsia="de-DE"/>
              </w:rPr>
              <w:tab/>
            </w:r>
            <w:r w:rsidR="00E607BA" w:rsidRPr="00AE10CD">
              <w:rPr>
                <w:rStyle w:val="Hyperlink"/>
              </w:rPr>
              <w:t>Session blocked</w:t>
            </w:r>
            <w:r w:rsidR="00E607BA">
              <w:rPr>
                <w:webHidden/>
              </w:rPr>
              <w:tab/>
            </w:r>
            <w:r w:rsidR="00E607BA">
              <w:rPr>
                <w:webHidden/>
              </w:rPr>
              <w:fldChar w:fldCharType="begin"/>
            </w:r>
            <w:r w:rsidR="00E607BA">
              <w:rPr>
                <w:webHidden/>
              </w:rPr>
              <w:instrText xml:space="preserve"> PAGEREF _Toc68972447 \h </w:instrText>
            </w:r>
            <w:r w:rsidR="00E607BA">
              <w:rPr>
                <w:webHidden/>
              </w:rPr>
            </w:r>
            <w:r w:rsidR="00E607BA">
              <w:rPr>
                <w:webHidden/>
              </w:rPr>
              <w:fldChar w:fldCharType="separate"/>
            </w:r>
            <w:r w:rsidR="003711EA">
              <w:rPr>
                <w:webHidden/>
              </w:rPr>
              <w:t>41</w:t>
            </w:r>
            <w:r w:rsidR="00E607BA">
              <w:rPr>
                <w:webHidden/>
              </w:rPr>
              <w:fldChar w:fldCharType="end"/>
            </w:r>
          </w:hyperlink>
        </w:p>
        <w:p w14:paraId="2DAEF4BC" w14:textId="69CFEBD7" w:rsidR="00E607BA" w:rsidRDefault="00B351D4">
          <w:pPr>
            <w:pStyle w:val="Verzeichnis4"/>
            <w:rPr>
              <w:rFonts w:asciiTheme="minorHAnsi" w:eastAsiaTheme="minorEastAsia" w:hAnsiTheme="minorHAnsi"/>
              <w:sz w:val="24"/>
              <w:lang w:val="de-DE" w:eastAsia="de-DE"/>
            </w:rPr>
          </w:pPr>
          <w:hyperlink w:anchor="_Toc68972448" w:history="1">
            <w:r w:rsidR="00E607BA" w:rsidRPr="00AE10CD">
              <w:rPr>
                <w:rStyle w:val="Hyperlink"/>
              </w:rPr>
              <w:t>7.2.5.4</w:t>
            </w:r>
            <w:r w:rsidR="00E607BA">
              <w:rPr>
                <w:rFonts w:asciiTheme="minorHAnsi" w:eastAsiaTheme="minorEastAsia" w:hAnsiTheme="minorHAnsi"/>
                <w:sz w:val="24"/>
                <w:lang w:val="de-DE" w:eastAsia="de-DE"/>
              </w:rPr>
              <w:tab/>
            </w:r>
            <w:r w:rsidR="00E607BA" w:rsidRPr="00AE10CD">
              <w:rPr>
                <w:rStyle w:val="Hyperlink"/>
              </w:rPr>
              <w:t>Invalid keep alive interval</w:t>
            </w:r>
            <w:r w:rsidR="00E607BA">
              <w:rPr>
                <w:webHidden/>
              </w:rPr>
              <w:tab/>
            </w:r>
            <w:r w:rsidR="00E607BA">
              <w:rPr>
                <w:webHidden/>
              </w:rPr>
              <w:fldChar w:fldCharType="begin"/>
            </w:r>
            <w:r w:rsidR="00E607BA">
              <w:rPr>
                <w:webHidden/>
              </w:rPr>
              <w:instrText xml:space="preserve"> PAGEREF _Toc68972448 \h </w:instrText>
            </w:r>
            <w:r w:rsidR="00E607BA">
              <w:rPr>
                <w:webHidden/>
              </w:rPr>
            </w:r>
            <w:r w:rsidR="00E607BA">
              <w:rPr>
                <w:webHidden/>
              </w:rPr>
              <w:fldChar w:fldCharType="separate"/>
            </w:r>
            <w:r w:rsidR="003711EA">
              <w:rPr>
                <w:webHidden/>
              </w:rPr>
              <w:t>42</w:t>
            </w:r>
            <w:r w:rsidR="00E607BA">
              <w:rPr>
                <w:webHidden/>
              </w:rPr>
              <w:fldChar w:fldCharType="end"/>
            </w:r>
          </w:hyperlink>
        </w:p>
        <w:p w14:paraId="2BEFAA4A" w14:textId="6E545076" w:rsidR="00E607BA" w:rsidRDefault="00B351D4">
          <w:pPr>
            <w:pStyle w:val="Verzeichnis4"/>
            <w:rPr>
              <w:rFonts w:asciiTheme="minorHAnsi" w:eastAsiaTheme="minorEastAsia" w:hAnsiTheme="minorHAnsi"/>
              <w:sz w:val="24"/>
              <w:lang w:val="de-DE" w:eastAsia="de-DE"/>
            </w:rPr>
          </w:pPr>
          <w:hyperlink w:anchor="_Toc68972449" w:history="1">
            <w:r w:rsidR="00E607BA" w:rsidRPr="00AE10CD">
              <w:rPr>
                <w:rStyle w:val="Hyperlink"/>
              </w:rPr>
              <w:t>7.2.5.5</w:t>
            </w:r>
            <w:r w:rsidR="00E607BA">
              <w:rPr>
                <w:rFonts w:asciiTheme="minorHAnsi" w:eastAsiaTheme="minorEastAsia" w:hAnsiTheme="minorHAnsi"/>
                <w:sz w:val="24"/>
                <w:lang w:val="de-DE" w:eastAsia="de-DE"/>
              </w:rPr>
              <w:tab/>
            </w:r>
            <w:r w:rsidR="00E607BA" w:rsidRPr="00AE10CD">
              <w:rPr>
                <w:rStyle w:val="Hyperlink"/>
              </w:rPr>
              <w:t>Invalid session ID</w:t>
            </w:r>
            <w:r w:rsidR="00E607BA">
              <w:rPr>
                <w:webHidden/>
              </w:rPr>
              <w:tab/>
            </w:r>
            <w:r w:rsidR="00E607BA">
              <w:rPr>
                <w:webHidden/>
              </w:rPr>
              <w:fldChar w:fldCharType="begin"/>
            </w:r>
            <w:r w:rsidR="00E607BA">
              <w:rPr>
                <w:webHidden/>
              </w:rPr>
              <w:instrText xml:space="preserve"> PAGEREF _Toc68972449 \h </w:instrText>
            </w:r>
            <w:r w:rsidR="00E607BA">
              <w:rPr>
                <w:webHidden/>
              </w:rPr>
            </w:r>
            <w:r w:rsidR="00E607BA">
              <w:rPr>
                <w:webHidden/>
              </w:rPr>
              <w:fldChar w:fldCharType="separate"/>
            </w:r>
            <w:r w:rsidR="003711EA">
              <w:rPr>
                <w:webHidden/>
              </w:rPr>
              <w:t>42</w:t>
            </w:r>
            <w:r w:rsidR="00E607BA">
              <w:rPr>
                <w:webHidden/>
              </w:rPr>
              <w:fldChar w:fldCharType="end"/>
            </w:r>
          </w:hyperlink>
        </w:p>
        <w:p w14:paraId="24649221" w14:textId="1FCE0E23" w:rsidR="00E607BA" w:rsidRDefault="00B351D4">
          <w:pPr>
            <w:pStyle w:val="Verzeichnis4"/>
            <w:rPr>
              <w:rFonts w:asciiTheme="minorHAnsi" w:eastAsiaTheme="minorEastAsia" w:hAnsiTheme="minorHAnsi"/>
              <w:sz w:val="24"/>
              <w:lang w:val="de-DE" w:eastAsia="de-DE"/>
            </w:rPr>
          </w:pPr>
          <w:hyperlink w:anchor="_Toc68972450" w:history="1">
            <w:r w:rsidR="00E607BA" w:rsidRPr="00AE10CD">
              <w:rPr>
                <w:rStyle w:val="Hyperlink"/>
              </w:rPr>
              <w:t>7.2.5.6</w:t>
            </w:r>
            <w:r w:rsidR="00E607BA">
              <w:rPr>
                <w:rFonts w:asciiTheme="minorHAnsi" w:eastAsiaTheme="minorEastAsia" w:hAnsiTheme="minorHAnsi"/>
                <w:sz w:val="24"/>
                <w:lang w:val="de-DE" w:eastAsia="de-DE"/>
              </w:rPr>
              <w:tab/>
            </w:r>
            <w:r w:rsidR="00E607BA" w:rsidRPr="00AE10CD">
              <w:rPr>
                <w:rStyle w:val="Hyperlink"/>
              </w:rPr>
              <w:t>Invalid request timestamp</w:t>
            </w:r>
            <w:r w:rsidR="00E607BA">
              <w:rPr>
                <w:webHidden/>
              </w:rPr>
              <w:tab/>
            </w:r>
            <w:r w:rsidR="00E607BA">
              <w:rPr>
                <w:webHidden/>
              </w:rPr>
              <w:fldChar w:fldCharType="begin"/>
            </w:r>
            <w:r w:rsidR="00E607BA">
              <w:rPr>
                <w:webHidden/>
              </w:rPr>
              <w:instrText xml:space="preserve"> PAGEREF _Toc68972450 \h </w:instrText>
            </w:r>
            <w:r w:rsidR="00E607BA">
              <w:rPr>
                <w:webHidden/>
              </w:rPr>
            </w:r>
            <w:r w:rsidR="00E607BA">
              <w:rPr>
                <w:webHidden/>
              </w:rPr>
              <w:fldChar w:fldCharType="separate"/>
            </w:r>
            <w:r w:rsidR="003711EA">
              <w:rPr>
                <w:webHidden/>
              </w:rPr>
              <w:t>43</w:t>
            </w:r>
            <w:r w:rsidR="00E607BA">
              <w:rPr>
                <w:webHidden/>
              </w:rPr>
              <w:fldChar w:fldCharType="end"/>
            </w:r>
          </w:hyperlink>
        </w:p>
        <w:p w14:paraId="4146CD23" w14:textId="1E332602" w:rsidR="00E607BA" w:rsidRDefault="00B351D4">
          <w:pPr>
            <w:pStyle w:val="Verzeichnis4"/>
            <w:rPr>
              <w:rFonts w:asciiTheme="minorHAnsi" w:eastAsiaTheme="minorEastAsia" w:hAnsiTheme="minorHAnsi"/>
              <w:sz w:val="24"/>
              <w:lang w:val="de-DE" w:eastAsia="de-DE"/>
            </w:rPr>
          </w:pPr>
          <w:hyperlink w:anchor="_Toc68972451" w:history="1">
            <w:r w:rsidR="00E607BA" w:rsidRPr="00AE10CD">
              <w:rPr>
                <w:rStyle w:val="Hyperlink"/>
              </w:rPr>
              <w:t>7.2.5.7</w:t>
            </w:r>
            <w:r w:rsidR="00E607BA">
              <w:rPr>
                <w:rFonts w:asciiTheme="minorHAnsi" w:eastAsiaTheme="minorEastAsia" w:hAnsiTheme="minorHAnsi"/>
                <w:sz w:val="24"/>
                <w:lang w:val="de-DE" w:eastAsia="de-DE"/>
              </w:rPr>
              <w:tab/>
            </w:r>
            <w:r w:rsidR="00E607BA" w:rsidRPr="00AE10CD">
              <w:rPr>
                <w:rStyle w:val="Hyperlink"/>
              </w:rPr>
              <w:t>Bad credentials</w:t>
            </w:r>
            <w:r w:rsidR="00E607BA">
              <w:rPr>
                <w:webHidden/>
              </w:rPr>
              <w:tab/>
            </w:r>
            <w:r w:rsidR="00E607BA">
              <w:rPr>
                <w:webHidden/>
              </w:rPr>
              <w:fldChar w:fldCharType="begin"/>
            </w:r>
            <w:r w:rsidR="00E607BA">
              <w:rPr>
                <w:webHidden/>
              </w:rPr>
              <w:instrText xml:space="preserve"> PAGEREF _Toc68972451 \h </w:instrText>
            </w:r>
            <w:r w:rsidR="00E607BA">
              <w:rPr>
                <w:webHidden/>
              </w:rPr>
            </w:r>
            <w:r w:rsidR="00E607BA">
              <w:rPr>
                <w:webHidden/>
              </w:rPr>
              <w:fldChar w:fldCharType="separate"/>
            </w:r>
            <w:r w:rsidR="003711EA">
              <w:rPr>
                <w:webHidden/>
              </w:rPr>
              <w:t>43</w:t>
            </w:r>
            <w:r w:rsidR="00E607BA">
              <w:rPr>
                <w:webHidden/>
              </w:rPr>
              <w:fldChar w:fldCharType="end"/>
            </w:r>
          </w:hyperlink>
        </w:p>
        <w:p w14:paraId="543886B0" w14:textId="5CCDAEF1" w:rsidR="00E607BA" w:rsidRDefault="00B351D4">
          <w:pPr>
            <w:pStyle w:val="Verzeichnis4"/>
            <w:rPr>
              <w:rFonts w:asciiTheme="minorHAnsi" w:eastAsiaTheme="minorEastAsia" w:hAnsiTheme="minorHAnsi"/>
              <w:sz w:val="24"/>
              <w:lang w:val="de-DE" w:eastAsia="de-DE"/>
            </w:rPr>
          </w:pPr>
          <w:hyperlink w:anchor="_Toc68972452" w:history="1">
            <w:r w:rsidR="00E607BA" w:rsidRPr="00AE10CD">
              <w:rPr>
                <w:rStyle w:val="Hyperlink"/>
              </w:rPr>
              <w:t>7.2.5.8</w:t>
            </w:r>
            <w:r w:rsidR="00E607BA">
              <w:rPr>
                <w:rFonts w:asciiTheme="minorHAnsi" w:eastAsiaTheme="minorEastAsia" w:hAnsiTheme="minorHAnsi"/>
                <w:sz w:val="24"/>
                <w:lang w:val="de-DE" w:eastAsia="de-DE"/>
              </w:rPr>
              <w:tab/>
            </w:r>
            <w:r w:rsidR="00E607BA" w:rsidRPr="00AE10CD">
              <w:rPr>
                <w:rStyle w:val="Hyperlink"/>
              </w:rPr>
              <w:t>Mismatch of SessionID/RequestTimestamp</w:t>
            </w:r>
            <w:r w:rsidR="00E607BA">
              <w:rPr>
                <w:webHidden/>
              </w:rPr>
              <w:tab/>
            </w:r>
            <w:r w:rsidR="00E607BA">
              <w:rPr>
                <w:webHidden/>
              </w:rPr>
              <w:fldChar w:fldCharType="begin"/>
            </w:r>
            <w:r w:rsidR="00E607BA">
              <w:rPr>
                <w:webHidden/>
              </w:rPr>
              <w:instrText xml:space="preserve"> PAGEREF _Toc68972452 \h </w:instrText>
            </w:r>
            <w:r w:rsidR="00E607BA">
              <w:rPr>
                <w:webHidden/>
              </w:rPr>
            </w:r>
            <w:r w:rsidR="00E607BA">
              <w:rPr>
                <w:webHidden/>
              </w:rPr>
              <w:fldChar w:fldCharType="separate"/>
            </w:r>
            <w:r w:rsidR="003711EA">
              <w:rPr>
                <w:webHidden/>
              </w:rPr>
              <w:t>43</w:t>
            </w:r>
            <w:r w:rsidR="00E607BA">
              <w:rPr>
                <w:webHidden/>
              </w:rPr>
              <w:fldChar w:fldCharType="end"/>
            </w:r>
          </w:hyperlink>
        </w:p>
        <w:p w14:paraId="1793F903" w14:textId="39AF5384" w:rsidR="00E607BA" w:rsidRDefault="00B351D4">
          <w:pPr>
            <w:pStyle w:val="Verzeichnis4"/>
            <w:rPr>
              <w:rFonts w:asciiTheme="minorHAnsi" w:eastAsiaTheme="minorEastAsia" w:hAnsiTheme="minorHAnsi"/>
              <w:sz w:val="24"/>
              <w:lang w:val="de-DE" w:eastAsia="de-DE"/>
            </w:rPr>
          </w:pPr>
          <w:hyperlink w:anchor="_Toc68972453" w:history="1">
            <w:r w:rsidR="00E607BA" w:rsidRPr="00AE10CD">
              <w:rPr>
                <w:rStyle w:val="Hyperlink"/>
              </w:rPr>
              <w:t>7.2.5.9</w:t>
            </w:r>
            <w:r w:rsidR="00E607BA">
              <w:rPr>
                <w:rFonts w:asciiTheme="minorHAnsi" w:eastAsiaTheme="minorEastAsia" w:hAnsiTheme="minorHAnsi"/>
                <w:sz w:val="24"/>
                <w:lang w:val="de-DE" w:eastAsia="de-DE"/>
              </w:rPr>
              <w:tab/>
            </w:r>
            <w:r w:rsidR="00E607BA" w:rsidRPr="00AE10CD">
              <w:rPr>
                <w:rStyle w:val="Hyperlink"/>
              </w:rPr>
              <w:t>EstablishmentAck or Reject Not Received</w:t>
            </w:r>
            <w:r w:rsidR="00E607BA">
              <w:rPr>
                <w:webHidden/>
              </w:rPr>
              <w:tab/>
            </w:r>
            <w:r w:rsidR="00E607BA">
              <w:rPr>
                <w:webHidden/>
              </w:rPr>
              <w:fldChar w:fldCharType="begin"/>
            </w:r>
            <w:r w:rsidR="00E607BA">
              <w:rPr>
                <w:webHidden/>
              </w:rPr>
              <w:instrText xml:space="preserve"> PAGEREF _Toc68972453 \h </w:instrText>
            </w:r>
            <w:r w:rsidR="00E607BA">
              <w:rPr>
                <w:webHidden/>
              </w:rPr>
            </w:r>
            <w:r w:rsidR="00E607BA">
              <w:rPr>
                <w:webHidden/>
              </w:rPr>
              <w:fldChar w:fldCharType="separate"/>
            </w:r>
            <w:r w:rsidR="003711EA">
              <w:rPr>
                <w:webHidden/>
              </w:rPr>
              <w:t>44</w:t>
            </w:r>
            <w:r w:rsidR="00E607BA">
              <w:rPr>
                <w:webHidden/>
              </w:rPr>
              <w:fldChar w:fldCharType="end"/>
            </w:r>
          </w:hyperlink>
        </w:p>
        <w:p w14:paraId="22C4B139" w14:textId="5FFE81D5" w:rsidR="00E607BA" w:rsidRDefault="00B351D4">
          <w:pPr>
            <w:pStyle w:val="Verzeichnis2"/>
            <w:rPr>
              <w:rFonts w:asciiTheme="minorHAnsi" w:eastAsiaTheme="minorEastAsia" w:hAnsiTheme="minorHAnsi"/>
              <w:noProof/>
              <w:sz w:val="24"/>
              <w:lang w:val="de-DE" w:eastAsia="de-DE"/>
            </w:rPr>
          </w:pPr>
          <w:hyperlink w:anchor="_Toc68972454" w:history="1">
            <w:r w:rsidR="00E607BA" w:rsidRPr="00AE10CD">
              <w:rPr>
                <w:rStyle w:val="Hyperlink"/>
                <w:noProof/>
              </w:rPr>
              <w:t>7.3</w:t>
            </w:r>
            <w:r w:rsidR="00E607BA">
              <w:rPr>
                <w:rFonts w:asciiTheme="minorHAnsi" w:eastAsiaTheme="minorEastAsia" w:hAnsiTheme="minorHAnsi"/>
                <w:noProof/>
                <w:sz w:val="24"/>
                <w:lang w:val="de-DE" w:eastAsia="de-DE"/>
              </w:rPr>
              <w:tab/>
            </w:r>
            <w:r w:rsidR="00E607BA" w:rsidRPr="00AE10CD">
              <w:rPr>
                <w:rStyle w:val="Hyperlink"/>
                <w:noProof/>
              </w:rPr>
              <w:t>Unbinding</w:t>
            </w:r>
            <w:r w:rsidR="00E607BA">
              <w:rPr>
                <w:noProof/>
                <w:webHidden/>
              </w:rPr>
              <w:tab/>
            </w:r>
            <w:r w:rsidR="00E607BA">
              <w:rPr>
                <w:noProof/>
                <w:webHidden/>
              </w:rPr>
              <w:fldChar w:fldCharType="begin"/>
            </w:r>
            <w:r w:rsidR="00E607BA">
              <w:rPr>
                <w:noProof/>
                <w:webHidden/>
              </w:rPr>
              <w:instrText xml:space="preserve"> PAGEREF _Toc68972454 \h </w:instrText>
            </w:r>
            <w:r w:rsidR="00E607BA">
              <w:rPr>
                <w:noProof/>
                <w:webHidden/>
              </w:rPr>
            </w:r>
            <w:r w:rsidR="00E607BA">
              <w:rPr>
                <w:noProof/>
                <w:webHidden/>
              </w:rPr>
              <w:fldChar w:fldCharType="separate"/>
            </w:r>
            <w:r w:rsidR="003711EA">
              <w:rPr>
                <w:noProof/>
                <w:webHidden/>
              </w:rPr>
              <w:t>45</w:t>
            </w:r>
            <w:r w:rsidR="00E607BA">
              <w:rPr>
                <w:noProof/>
                <w:webHidden/>
              </w:rPr>
              <w:fldChar w:fldCharType="end"/>
            </w:r>
          </w:hyperlink>
        </w:p>
        <w:p w14:paraId="6ECF95F8" w14:textId="7F88B27A" w:rsidR="00E607BA" w:rsidRDefault="00B351D4">
          <w:pPr>
            <w:pStyle w:val="Verzeichnis3"/>
            <w:rPr>
              <w:rFonts w:asciiTheme="minorHAnsi" w:eastAsiaTheme="minorEastAsia" w:hAnsiTheme="minorHAnsi"/>
              <w:noProof/>
              <w:sz w:val="24"/>
              <w:lang w:val="de-DE" w:eastAsia="de-DE"/>
            </w:rPr>
          </w:pPr>
          <w:hyperlink w:anchor="_Toc68972455" w:history="1">
            <w:r w:rsidR="00E607BA" w:rsidRPr="00AE10CD">
              <w:rPr>
                <w:rStyle w:val="Hyperlink"/>
                <w:noProof/>
              </w:rPr>
              <w:t>7.3.1</w:t>
            </w:r>
            <w:r w:rsidR="00E607BA">
              <w:rPr>
                <w:rFonts w:asciiTheme="minorHAnsi" w:eastAsiaTheme="minorEastAsia" w:hAnsiTheme="minorHAnsi"/>
                <w:noProof/>
                <w:sz w:val="24"/>
                <w:lang w:val="de-DE" w:eastAsia="de-DE"/>
              </w:rPr>
              <w:tab/>
            </w:r>
            <w:r w:rsidR="00E607BA" w:rsidRPr="00AE10CD">
              <w:rPr>
                <w:rStyle w:val="Hyperlink"/>
                <w:noProof/>
              </w:rPr>
              <w:t>Ungraceful termination (time out)</w:t>
            </w:r>
            <w:r w:rsidR="00E607BA">
              <w:rPr>
                <w:noProof/>
                <w:webHidden/>
              </w:rPr>
              <w:tab/>
            </w:r>
            <w:r w:rsidR="00E607BA">
              <w:rPr>
                <w:noProof/>
                <w:webHidden/>
              </w:rPr>
              <w:fldChar w:fldCharType="begin"/>
            </w:r>
            <w:r w:rsidR="00E607BA">
              <w:rPr>
                <w:noProof/>
                <w:webHidden/>
              </w:rPr>
              <w:instrText xml:space="preserve"> PAGEREF _Toc68972455 \h </w:instrText>
            </w:r>
            <w:r w:rsidR="00E607BA">
              <w:rPr>
                <w:noProof/>
                <w:webHidden/>
              </w:rPr>
            </w:r>
            <w:r w:rsidR="00E607BA">
              <w:rPr>
                <w:noProof/>
                <w:webHidden/>
              </w:rPr>
              <w:fldChar w:fldCharType="separate"/>
            </w:r>
            <w:r w:rsidR="003711EA">
              <w:rPr>
                <w:noProof/>
                <w:webHidden/>
              </w:rPr>
              <w:t>45</w:t>
            </w:r>
            <w:r w:rsidR="00E607BA">
              <w:rPr>
                <w:noProof/>
                <w:webHidden/>
              </w:rPr>
              <w:fldChar w:fldCharType="end"/>
            </w:r>
          </w:hyperlink>
        </w:p>
        <w:p w14:paraId="2CB94920" w14:textId="0E9B9F28" w:rsidR="00E607BA" w:rsidRDefault="00B351D4">
          <w:pPr>
            <w:pStyle w:val="Verzeichnis3"/>
            <w:rPr>
              <w:rFonts w:asciiTheme="minorHAnsi" w:eastAsiaTheme="minorEastAsia" w:hAnsiTheme="minorHAnsi"/>
              <w:noProof/>
              <w:sz w:val="24"/>
              <w:lang w:val="de-DE" w:eastAsia="de-DE"/>
            </w:rPr>
          </w:pPr>
          <w:hyperlink w:anchor="_Toc68972456" w:history="1">
            <w:r w:rsidR="00E607BA" w:rsidRPr="00AE10CD">
              <w:rPr>
                <w:rStyle w:val="Hyperlink"/>
                <w:noProof/>
              </w:rPr>
              <w:t>7.3.2</w:t>
            </w:r>
            <w:r w:rsidR="00E607BA">
              <w:rPr>
                <w:rFonts w:asciiTheme="minorHAnsi" w:eastAsiaTheme="minorEastAsia" w:hAnsiTheme="minorHAnsi"/>
                <w:noProof/>
                <w:sz w:val="24"/>
                <w:lang w:val="de-DE" w:eastAsia="de-DE"/>
              </w:rPr>
              <w:tab/>
            </w:r>
            <w:r w:rsidR="00E607BA" w:rsidRPr="00AE10CD">
              <w:rPr>
                <w:rStyle w:val="Hyperlink"/>
                <w:noProof/>
              </w:rPr>
              <w:t>Ungraceful termination (sequence message received with lower sequence number)</w:t>
            </w:r>
            <w:r w:rsidR="00E607BA">
              <w:rPr>
                <w:noProof/>
                <w:webHidden/>
              </w:rPr>
              <w:tab/>
            </w:r>
            <w:r w:rsidR="00E607BA">
              <w:rPr>
                <w:noProof/>
                <w:webHidden/>
              </w:rPr>
              <w:fldChar w:fldCharType="begin"/>
            </w:r>
            <w:r w:rsidR="00E607BA">
              <w:rPr>
                <w:noProof/>
                <w:webHidden/>
              </w:rPr>
              <w:instrText xml:space="preserve"> PAGEREF _Toc68972456 \h </w:instrText>
            </w:r>
            <w:r w:rsidR="00E607BA">
              <w:rPr>
                <w:noProof/>
                <w:webHidden/>
              </w:rPr>
            </w:r>
            <w:r w:rsidR="00E607BA">
              <w:rPr>
                <w:noProof/>
                <w:webHidden/>
              </w:rPr>
              <w:fldChar w:fldCharType="separate"/>
            </w:r>
            <w:r w:rsidR="003711EA">
              <w:rPr>
                <w:noProof/>
                <w:webHidden/>
              </w:rPr>
              <w:t>45</w:t>
            </w:r>
            <w:r w:rsidR="00E607BA">
              <w:rPr>
                <w:noProof/>
                <w:webHidden/>
              </w:rPr>
              <w:fldChar w:fldCharType="end"/>
            </w:r>
          </w:hyperlink>
        </w:p>
        <w:p w14:paraId="5B37182E" w14:textId="72E59195" w:rsidR="00E607BA" w:rsidRDefault="00B351D4">
          <w:pPr>
            <w:pStyle w:val="Verzeichnis3"/>
            <w:rPr>
              <w:rFonts w:asciiTheme="minorHAnsi" w:eastAsiaTheme="minorEastAsia" w:hAnsiTheme="minorHAnsi"/>
              <w:noProof/>
              <w:sz w:val="24"/>
              <w:lang w:val="de-DE" w:eastAsia="de-DE"/>
            </w:rPr>
          </w:pPr>
          <w:hyperlink w:anchor="_Toc68972457" w:history="1">
            <w:r w:rsidR="00E607BA" w:rsidRPr="00AE10CD">
              <w:rPr>
                <w:rStyle w:val="Hyperlink"/>
                <w:noProof/>
              </w:rPr>
              <w:t>7.3.3</w:t>
            </w:r>
            <w:r w:rsidR="00E607BA">
              <w:rPr>
                <w:rFonts w:asciiTheme="minorHAnsi" w:eastAsiaTheme="minorEastAsia" w:hAnsiTheme="minorHAnsi"/>
                <w:noProof/>
                <w:sz w:val="24"/>
                <w:lang w:val="de-DE" w:eastAsia="de-DE"/>
              </w:rPr>
              <w:tab/>
            </w:r>
            <w:r w:rsidR="00E607BA" w:rsidRPr="00AE10CD">
              <w:rPr>
                <w:rStyle w:val="Hyperlink"/>
                <w:noProof/>
              </w:rPr>
              <w:t>Ungraceful termination (establishment ack received with lower sequence number)</w:t>
            </w:r>
            <w:r w:rsidR="00E607BA">
              <w:rPr>
                <w:noProof/>
                <w:webHidden/>
              </w:rPr>
              <w:tab/>
            </w:r>
            <w:r w:rsidR="00E607BA">
              <w:rPr>
                <w:noProof/>
                <w:webHidden/>
              </w:rPr>
              <w:fldChar w:fldCharType="begin"/>
            </w:r>
            <w:r w:rsidR="00E607BA">
              <w:rPr>
                <w:noProof/>
                <w:webHidden/>
              </w:rPr>
              <w:instrText xml:space="preserve"> PAGEREF _Toc68972457 \h </w:instrText>
            </w:r>
            <w:r w:rsidR="00E607BA">
              <w:rPr>
                <w:noProof/>
                <w:webHidden/>
              </w:rPr>
            </w:r>
            <w:r w:rsidR="00E607BA">
              <w:rPr>
                <w:noProof/>
                <w:webHidden/>
              </w:rPr>
              <w:fldChar w:fldCharType="separate"/>
            </w:r>
            <w:r w:rsidR="003711EA">
              <w:rPr>
                <w:noProof/>
                <w:webHidden/>
              </w:rPr>
              <w:t>46</w:t>
            </w:r>
            <w:r w:rsidR="00E607BA">
              <w:rPr>
                <w:noProof/>
                <w:webHidden/>
              </w:rPr>
              <w:fldChar w:fldCharType="end"/>
            </w:r>
          </w:hyperlink>
        </w:p>
        <w:p w14:paraId="6BA78875" w14:textId="229C558D" w:rsidR="00E607BA" w:rsidRDefault="00B351D4">
          <w:pPr>
            <w:pStyle w:val="Verzeichnis3"/>
            <w:rPr>
              <w:rFonts w:asciiTheme="minorHAnsi" w:eastAsiaTheme="minorEastAsia" w:hAnsiTheme="minorHAnsi"/>
              <w:noProof/>
              <w:sz w:val="24"/>
              <w:lang w:val="de-DE" w:eastAsia="de-DE"/>
            </w:rPr>
          </w:pPr>
          <w:hyperlink w:anchor="_Toc68972458" w:history="1">
            <w:r w:rsidR="00E607BA" w:rsidRPr="00AE10CD">
              <w:rPr>
                <w:rStyle w:val="Hyperlink"/>
                <w:noProof/>
              </w:rPr>
              <w:t>7.3.4</w:t>
            </w:r>
            <w:r w:rsidR="00E607BA">
              <w:rPr>
                <w:rFonts w:asciiTheme="minorHAnsi" w:eastAsiaTheme="minorEastAsia" w:hAnsiTheme="minorHAnsi"/>
                <w:noProof/>
                <w:sz w:val="24"/>
                <w:lang w:val="de-DE" w:eastAsia="de-DE"/>
              </w:rPr>
              <w:tab/>
            </w:r>
            <w:r w:rsidR="00E607BA" w:rsidRPr="00AE10CD">
              <w:rPr>
                <w:rStyle w:val="Hyperlink"/>
                <w:noProof/>
              </w:rPr>
              <w:t>Graceful Termination</w:t>
            </w:r>
            <w:r w:rsidR="00E607BA">
              <w:rPr>
                <w:noProof/>
                <w:webHidden/>
              </w:rPr>
              <w:tab/>
            </w:r>
            <w:r w:rsidR="00E607BA">
              <w:rPr>
                <w:noProof/>
                <w:webHidden/>
              </w:rPr>
              <w:fldChar w:fldCharType="begin"/>
            </w:r>
            <w:r w:rsidR="00E607BA">
              <w:rPr>
                <w:noProof/>
                <w:webHidden/>
              </w:rPr>
              <w:instrText xml:space="preserve"> PAGEREF _Toc68972458 \h </w:instrText>
            </w:r>
            <w:r w:rsidR="00E607BA">
              <w:rPr>
                <w:noProof/>
                <w:webHidden/>
              </w:rPr>
            </w:r>
            <w:r w:rsidR="00E607BA">
              <w:rPr>
                <w:noProof/>
                <w:webHidden/>
              </w:rPr>
              <w:fldChar w:fldCharType="separate"/>
            </w:r>
            <w:r w:rsidR="003711EA">
              <w:rPr>
                <w:noProof/>
                <w:webHidden/>
              </w:rPr>
              <w:t>47</w:t>
            </w:r>
            <w:r w:rsidR="00E607BA">
              <w:rPr>
                <w:noProof/>
                <w:webHidden/>
              </w:rPr>
              <w:fldChar w:fldCharType="end"/>
            </w:r>
          </w:hyperlink>
        </w:p>
        <w:p w14:paraId="152AD1FD" w14:textId="0CAADC39" w:rsidR="00E607BA" w:rsidRDefault="00B351D4">
          <w:pPr>
            <w:pStyle w:val="Verzeichnis3"/>
            <w:rPr>
              <w:rFonts w:asciiTheme="minorHAnsi" w:eastAsiaTheme="minorEastAsia" w:hAnsiTheme="minorHAnsi"/>
              <w:noProof/>
              <w:sz w:val="24"/>
              <w:lang w:val="de-DE" w:eastAsia="de-DE"/>
            </w:rPr>
          </w:pPr>
          <w:hyperlink w:anchor="_Toc68972459" w:history="1">
            <w:r w:rsidR="00E607BA" w:rsidRPr="00AE10CD">
              <w:rPr>
                <w:rStyle w:val="Hyperlink"/>
                <w:noProof/>
              </w:rPr>
              <w:t>7.3.5</w:t>
            </w:r>
            <w:r w:rsidR="00E607BA">
              <w:rPr>
                <w:rFonts w:asciiTheme="minorHAnsi" w:eastAsiaTheme="minorEastAsia" w:hAnsiTheme="minorHAnsi"/>
                <w:noProof/>
                <w:sz w:val="24"/>
                <w:lang w:val="de-DE" w:eastAsia="de-DE"/>
              </w:rPr>
              <w:tab/>
            </w:r>
            <w:r w:rsidR="00E607BA" w:rsidRPr="00AE10CD">
              <w:rPr>
                <w:rStyle w:val="Hyperlink"/>
                <w:noProof/>
              </w:rPr>
              <w:t>Disconnection</w:t>
            </w:r>
            <w:r w:rsidR="00E607BA">
              <w:rPr>
                <w:noProof/>
                <w:webHidden/>
              </w:rPr>
              <w:tab/>
            </w:r>
            <w:r w:rsidR="00E607BA">
              <w:rPr>
                <w:noProof/>
                <w:webHidden/>
              </w:rPr>
              <w:fldChar w:fldCharType="begin"/>
            </w:r>
            <w:r w:rsidR="00E607BA">
              <w:rPr>
                <w:noProof/>
                <w:webHidden/>
              </w:rPr>
              <w:instrText xml:space="preserve"> PAGEREF _Toc68972459 \h </w:instrText>
            </w:r>
            <w:r w:rsidR="00E607BA">
              <w:rPr>
                <w:noProof/>
                <w:webHidden/>
              </w:rPr>
            </w:r>
            <w:r w:rsidR="00E607BA">
              <w:rPr>
                <w:noProof/>
                <w:webHidden/>
              </w:rPr>
              <w:fldChar w:fldCharType="separate"/>
            </w:r>
            <w:r w:rsidR="003711EA">
              <w:rPr>
                <w:noProof/>
                <w:webHidden/>
              </w:rPr>
              <w:t>48</w:t>
            </w:r>
            <w:r w:rsidR="00E607BA">
              <w:rPr>
                <w:noProof/>
                <w:webHidden/>
              </w:rPr>
              <w:fldChar w:fldCharType="end"/>
            </w:r>
          </w:hyperlink>
        </w:p>
        <w:p w14:paraId="26C69687" w14:textId="3765F3B7" w:rsidR="00E607BA" w:rsidRDefault="00B351D4">
          <w:pPr>
            <w:pStyle w:val="Verzeichnis2"/>
            <w:rPr>
              <w:rFonts w:asciiTheme="minorHAnsi" w:eastAsiaTheme="minorEastAsia" w:hAnsiTheme="minorHAnsi"/>
              <w:noProof/>
              <w:sz w:val="24"/>
              <w:lang w:val="de-DE" w:eastAsia="de-DE"/>
            </w:rPr>
          </w:pPr>
          <w:hyperlink w:anchor="_Toc68972460" w:history="1">
            <w:r w:rsidR="00E607BA" w:rsidRPr="00AE10CD">
              <w:rPr>
                <w:rStyle w:val="Hyperlink"/>
                <w:noProof/>
              </w:rPr>
              <w:t>7.4</w:t>
            </w:r>
            <w:r w:rsidR="00E607BA">
              <w:rPr>
                <w:rFonts w:asciiTheme="minorHAnsi" w:eastAsiaTheme="minorEastAsia" w:hAnsiTheme="minorHAnsi"/>
                <w:noProof/>
                <w:sz w:val="24"/>
                <w:lang w:val="de-DE" w:eastAsia="de-DE"/>
              </w:rPr>
              <w:tab/>
            </w:r>
            <w:r w:rsidR="00E607BA" w:rsidRPr="00AE10CD">
              <w:rPr>
                <w:rStyle w:val="Hyperlink"/>
                <w:noProof/>
              </w:rPr>
              <w:t>Transferring</w:t>
            </w:r>
            <w:r w:rsidR="00E607BA">
              <w:rPr>
                <w:noProof/>
                <w:webHidden/>
              </w:rPr>
              <w:tab/>
            </w:r>
            <w:r w:rsidR="00E607BA">
              <w:rPr>
                <w:noProof/>
                <w:webHidden/>
              </w:rPr>
              <w:fldChar w:fldCharType="begin"/>
            </w:r>
            <w:r w:rsidR="00E607BA">
              <w:rPr>
                <w:noProof/>
                <w:webHidden/>
              </w:rPr>
              <w:instrText xml:space="preserve"> PAGEREF _Toc68972460 \h </w:instrText>
            </w:r>
            <w:r w:rsidR="00E607BA">
              <w:rPr>
                <w:noProof/>
                <w:webHidden/>
              </w:rPr>
            </w:r>
            <w:r w:rsidR="00E607BA">
              <w:rPr>
                <w:noProof/>
                <w:webHidden/>
              </w:rPr>
              <w:fldChar w:fldCharType="separate"/>
            </w:r>
            <w:r w:rsidR="003711EA">
              <w:rPr>
                <w:noProof/>
                <w:webHidden/>
              </w:rPr>
              <w:t>49</w:t>
            </w:r>
            <w:r w:rsidR="00E607BA">
              <w:rPr>
                <w:noProof/>
                <w:webHidden/>
              </w:rPr>
              <w:fldChar w:fldCharType="end"/>
            </w:r>
          </w:hyperlink>
        </w:p>
        <w:p w14:paraId="2B8974B0" w14:textId="0341D7E7" w:rsidR="00E607BA" w:rsidRDefault="00B351D4">
          <w:pPr>
            <w:pStyle w:val="Verzeichnis3"/>
            <w:rPr>
              <w:rFonts w:asciiTheme="minorHAnsi" w:eastAsiaTheme="minorEastAsia" w:hAnsiTheme="minorHAnsi"/>
              <w:noProof/>
              <w:sz w:val="24"/>
              <w:lang w:val="de-DE" w:eastAsia="de-DE"/>
            </w:rPr>
          </w:pPr>
          <w:hyperlink w:anchor="_Toc68972461" w:history="1">
            <w:r w:rsidR="00E607BA" w:rsidRPr="00AE10CD">
              <w:rPr>
                <w:rStyle w:val="Hyperlink"/>
                <w:noProof/>
              </w:rPr>
              <w:t>7.4.1</w:t>
            </w:r>
            <w:r w:rsidR="00E607BA">
              <w:rPr>
                <w:rFonts w:asciiTheme="minorHAnsi" w:eastAsiaTheme="minorEastAsia" w:hAnsiTheme="minorHAnsi"/>
                <w:noProof/>
                <w:sz w:val="24"/>
                <w:lang w:val="de-DE" w:eastAsia="de-DE"/>
              </w:rPr>
              <w:tab/>
            </w:r>
            <w:r w:rsidR="00E607BA" w:rsidRPr="00AE10CD">
              <w:rPr>
                <w:rStyle w:val="Hyperlink"/>
                <w:noProof/>
              </w:rPr>
              <w:t>Sequence</w:t>
            </w:r>
            <w:r w:rsidR="00E607BA">
              <w:rPr>
                <w:noProof/>
                <w:webHidden/>
              </w:rPr>
              <w:tab/>
            </w:r>
            <w:r w:rsidR="00E607BA">
              <w:rPr>
                <w:noProof/>
                <w:webHidden/>
              </w:rPr>
              <w:fldChar w:fldCharType="begin"/>
            </w:r>
            <w:r w:rsidR="00E607BA">
              <w:rPr>
                <w:noProof/>
                <w:webHidden/>
              </w:rPr>
              <w:instrText xml:space="preserve"> PAGEREF _Toc68972461 \h </w:instrText>
            </w:r>
            <w:r w:rsidR="00E607BA">
              <w:rPr>
                <w:noProof/>
                <w:webHidden/>
              </w:rPr>
            </w:r>
            <w:r w:rsidR="00E607BA">
              <w:rPr>
                <w:noProof/>
                <w:webHidden/>
              </w:rPr>
              <w:fldChar w:fldCharType="separate"/>
            </w:r>
            <w:r w:rsidR="003711EA">
              <w:rPr>
                <w:noProof/>
                <w:webHidden/>
              </w:rPr>
              <w:t>49</w:t>
            </w:r>
            <w:r w:rsidR="00E607BA">
              <w:rPr>
                <w:noProof/>
                <w:webHidden/>
              </w:rPr>
              <w:fldChar w:fldCharType="end"/>
            </w:r>
          </w:hyperlink>
        </w:p>
        <w:p w14:paraId="534E4DE4" w14:textId="726C2D53" w:rsidR="00E607BA" w:rsidRDefault="00B351D4">
          <w:pPr>
            <w:pStyle w:val="Verzeichnis4"/>
            <w:rPr>
              <w:rFonts w:asciiTheme="minorHAnsi" w:eastAsiaTheme="minorEastAsia" w:hAnsiTheme="minorHAnsi"/>
              <w:sz w:val="24"/>
              <w:lang w:val="de-DE" w:eastAsia="de-DE"/>
            </w:rPr>
          </w:pPr>
          <w:hyperlink w:anchor="_Toc68972462" w:history="1">
            <w:r w:rsidR="00E607BA" w:rsidRPr="00AE10CD">
              <w:rPr>
                <w:rStyle w:val="Hyperlink"/>
              </w:rPr>
              <w:t>7.4.1.1</w:t>
            </w:r>
            <w:r w:rsidR="00E607BA">
              <w:rPr>
                <w:rFonts w:asciiTheme="minorHAnsi" w:eastAsiaTheme="minorEastAsia" w:hAnsiTheme="minorHAnsi"/>
                <w:sz w:val="24"/>
                <w:lang w:val="de-DE" w:eastAsia="de-DE"/>
              </w:rPr>
              <w:tab/>
            </w:r>
            <w:r w:rsidR="00E607BA" w:rsidRPr="00AE10CD">
              <w:rPr>
                <w:rStyle w:val="Hyperlink"/>
              </w:rPr>
              <w:t>Sequence (Higher sequence number)</w:t>
            </w:r>
            <w:r w:rsidR="00E607BA">
              <w:rPr>
                <w:webHidden/>
              </w:rPr>
              <w:tab/>
            </w:r>
            <w:r w:rsidR="00E607BA">
              <w:rPr>
                <w:webHidden/>
              </w:rPr>
              <w:fldChar w:fldCharType="begin"/>
            </w:r>
            <w:r w:rsidR="00E607BA">
              <w:rPr>
                <w:webHidden/>
              </w:rPr>
              <w:instrText xml:space="preserve"> PAGEREF _Toc68972462 \h </w:instrText>
            </w:r>
            <w:r w:rsidR="00E607BA">
              <w:rPr>
                <w:webHidden/>
              </w:rPr>
            </w:r>
            <w:r w:rsidR="00E607BA">
              <w:rPr>
                <w:webHidden/>
              </w:rPr>
              <w:fldChar w:fldCharType="separate"/>
            </w:r>
            <w:r w:rsidR="003711EA">
              <w:rPr>
                <w:webHidden/>
              </w:rPr>
              <w:t>50</w:t>
            </w:r>
            <w:r w:rsidR="00E607BA">
              <w:rPr>
                <w:webHidden/>
              </w:rPr>
              <w:fldChar w:fldCharType="end"/>
            </w:r>
          </w:hyperlink>
        </w:p>
        <w:p w14:paraId="7E0F0861" w14:textId="2B5B6C26" w:rsidR="00E607BA" w:rsidRDefault="00B351D4">
          <w:pPr>
            <w:pStyle w:val="Verzeichnis4"/>
            <w:rPr>
              <w:rFonts w:asciiTheme="minorHAnsi" w:eastAsiaTheme="minorEastAsia" w:hAnsiTheme="minorHAnsi"/>
              <w:sz w:val="24"/>
              <w:lang w:val="de-DE" w:eastAsia="de-DE"/>
            </w:rPr>
          </w:pPr>
          <w:hyperlink w:anchor="_Toc68972463" w:history="1">
            <w:r w:rsidR="00E607BA" w:rsidRPr="00AE10CD">
              <w:rPr>
                <w:rStyle w:val="Hyperlink"/>
              </w:rPr>
              <w:t>7.4.1.2</w:t>
            </w:r>
            <w:r w:rsidR="00E607BA">
              <w:rPr>
                <w:rFonts w:asciiTheme="minorHAnsi" w:eastAsiaTheme="minorEastAsia" w:hAnsiTheme="minorHAnsi"/>
                <w:sz w:val="24"/>
                <w:lang w:val="de-DE" w:eastAsia="de-DE"/>
              </w:rPr>
              <w:tab/>
            </w:r>
            <w:r w:rsidR="00E607BA" w:rsidRPr="00AE10CD">
              <w:rPr>
                <w:rStyle w:val="Hyperlink"/>
              </w:rPr>
              <w:t>Sequence (Lower sequence number)</w:t>
            </w:r>
            <w:r w:rsidR="00E607BA">
              <w:rPr>
                <w:webHidden/>
              </w:rPr>
              <w:tab/>
            </w:r>
            <w:r w:rsidR="00E607BA">
              <w:rPr>
                <w:webHidden/>
              </w:rPr>
              <w:fldChar w:fldCharType="begin"/>
            </w:r>
            <w:r w:rsidR="00E607BA">
              <w:rPr>
                <w:webHidden/>
              </w:rPr>
              <w:instrText xml:space="preserve"> PAGEREF _Toc68972463 \h </w:instrText>
            </w:r>
            <w:r w:rsidR="00E607BA">
              <w:rPr>
                <w:webHidden/>
              </w:rPr>
            </w:r>
            <w:r w:rsidR="00E607BA">
              <w:rPr>
                <w:webHidden/>
              </w:rPr>
              <w:fldChar w:fldCharType="separate"/>
            </w:r>
            <w:r w:rsidR="003711EA">
              <w:rPr>
                <w:webHidden/>
              </w:rPr>
              <w:t>50</w:t>
            </w:r>
            <w:r w:rsidR="00E607BA">
              <w:rPr>
                <w:webHidden/>
              </w:rPr>
              <w:fldChar w:fldCharType="end"/>
            </w:r>
          </w:hyperlink>
        </w:p>
        <w:p w14:paraId="21C1684D" w14:textId="6371F961" w:rsidR="00E607BA" w:rsidRDefault="00B351D4">
          <w:pPr>
            <w:pStyle w:val="Verzeichnis4"/>
            <w:rPr>
              <w:rFonts w:asciiTheme="minorHAnsi" w:eastAsiaTheme="minorEastAsia" w:hAnsiTheme="minorHAnsi"/>
              <w:sz w:val="24"/>
              <w:lang w:val="de-DE" w:eastAsia="de-DE"/>
            </w:rPr>
          </w:pPr>
          <w:hyperlink w:anchor="_Toc68972464" w:history="1">
            <w:r w:rsidR="00E607BA" w:rsidRPr="00AE10CD">
              <w:rPr>
                <w:rStyle w:val="Hyperlink"/>
              </w:rPr>
              <w:t>7.4.1.3</w:t>
            </w:r>
            <w:r w:rsidR="00E607BA">
              <w:rPr>
                <w:rFonts w:asciiTheme="minorHAnsi" w:eastAsiaTheme="minorEastAsia" w:hAnsiTheme="minorHAnsi"/>
                <w:sz w:val="24"/>
                <w:lang w:val="de-DE" w:eastAsia="de-DE"/>
              </w:rPr>
              <w:tab/>
            </w:r>
            <w:r w:rsidR="00E607BA" w:rsidRPr="00AE10CD">
              <w:rPr>
                <w:rStyle w:val="Hyperlink"/>
              </w:rPr>
              <w:t>Sequence (heartbeat)</w:t>
            </w:r>
            <w:r w:rsidR="00E607BA">
              <w:rPr>
                <w:webHidden/>
              </w:rPr>
              <w:tab/>
            </w:r>
            <w:r w:rsidR="00E607BA">
              <w:rPr>
                <w:webHidden/>
              </w:rPr>
              <w:fldChar w:fldCharType="begin"/>
            </w:r>
            <w:r w:rsidR="00E607BA">
              <w:rPr>
                <w:webHidden/>
              </w:rPr>
              <w:instrText xml:space="preserve"> PAGEREF _Toc68972464 \h </w:instrText>
            </w:r>
            <w:r w:rsidR="00E607BA">
              <w:rPr>
                <w:webHidden/>
              </w:rPr>
            </w:r>
            <w:r w:rsidR="00E607BA">
              <w:rPr>
                <w:webHidden/>
              </w:rPr>
              <w:fldChar w:fldCharType="separate"/>
            </w:r>
            <w:r w:rsidR="003711EA">
              <w:rPr>
                <w:webHidden/>
              </w:rPr>
              <w:t>51</w:t>
            </w:r>
            <w:r w:rsidR="00E607BA">
              <w:rPr>
                <w:webHidden/>
              </w:rPr>
              <w:fldChar w:fldCharType="end"/>
            </w:r>
          </w:hyperlink>
        </w:p>
        <w:p w14:paraId="13CB1D94" w14:textId="5CCBA141" w:rsidR="00E607BA" w:rsidRDefault="00B351D4">
          <w:pPr>
            <w:pStyle w:val="Verzeichnis3"/>
            <w:rPr>
              <w:rFonts w:asciiTheme="minorHAnsi" w:eastAsiaTheme="minorEastAsia" w:hAnsiTheme="minorHAnsi"/>
              <w:noProof/>
              <w:sz w:val="24"/>
              <w:lang w:val="de-DE" w:eastAsia="de-DE"/>
            </w:rPr>
          </w:pPr>
          <w:hyperlink w:anchor="_Toc68972465" w:history="1">
            <w:r w:rsidR="00E607BA" w:rsidRPr="00AE10CD">
              <w:rPr>
                <w:rStyle w:val="Hyperlink"/>
                <w:noProof/>
              </w:rPr>
              <w:t>7.4.2</w:t>
            </w:r>
            <w:r w:rsidR="00E607BA">
              <w:rPr>
                <w:rFonts w:asciiTheme="minorHAnsi" w:eastAsiaTheme="minorEastAsia" w:hAnsiTheme="minorHAnsi"/>
                <w:noProof/>
                <w:sz w:val="24"/>
                <w:lang w:val="de-DE" w:eastAsia="de-DE"/>
              </w:rPr>
              <w:tab/>
            </w:r>
            <w:r w:rsidR="00E607BA" w:rsidRPr="00AE10CD">
              <w:rPr>
                <w:rStyle w:val="Hyperlink"/>
                <w:noProof/>
              </w:rPr>
              <w:t>Context (Multiplexing Session ID’s)</w:t>
            </w:r>
            <w:r w:rsidR="00E607BA">
              <w:rPr>
                <w:noProof/>
                <w:webHidden/>
              </w:rPr>
              <w:tab/>
            </w:r>
            <w:r w:rsidR="00E607BA">
              <w:rPr>
                <w:noProof/>
                <w:webHidden/>
              </w:rPr>
              <w:fldChar w:fldCharType="begin"/>
            </w:r>
            <w:r w:rsidR="00E607BA">
              <w:rPr>
                <w:noProof/>
                <w:webHidden/>
              </w:rPr>
              <w:instrText xml:space="preserve"> PAGEREF _Toc68972465 \h </w:instrText>
            </w:r>
            <w:r w:rsidR="00E607BA">
              <w:rPr>
                <w:noProof/>
                <w:webHidden/>
              </w:rPr>
            </w:r>
            <w:r w:rsidR="00E607BA">
              <w:rPr>
                <w:noProof/>
                <w:webHidden/>
              </w:rPr>
              <w:fldChar w:fldCharType="separate"/>
            </w:r>
            <w:r w:rsidR="003711EA">
              <w:rPr>
                <w:noProof/>
                <w:webHidden/>
              </w:rPr>
              <w:t>52</w:t>
            </w:r>
            <w:r w:rsidR="00E607BA">
              <w:rPr>
                <w:noProof/>
                <w:webHidden/>
              </w:rPr>
              <w:fldChar w:fldCharType="end"/>
            </w:r>
          </w:hyperlink>
        </w:p>
        <w:p w14:paraId="723A74CE" w14:textId="5167A647" w:rsidR="00E607BA" w:rsidRDefault="00B351D4">
          <w:pPr>
            <w:pStyle w:val="Verzeichnis4"/>
            <w:rPr>
              <w:rFonts w:asciiTheme="minorHAnsi" w:eastAsiaTheme="minorEastAsia" w:hAnsiTheme="minorHAnsi"/>
              <w:sz w:val="24"/>
              <w:lang w:val="de-DE" w:eastAsia="de-DE"/>
            </w:rPr>
          </w:pPr>
          <w:hyperlink w:anchor="_Toc68972466" w:history="1">
            <w:r w:rsidR="00E607BA" w:rsidRPr="00AE10CD">
              <w:rPr>
                <w:rStyle w:val="Hyperlink"/>
              </w:rPr>
              <w:t>7.4.2.1</w:t>
            </w:r>
            <w:r w:rsidR="00E607BA">
              <w:rPr>
                <w:rFonts w:asciiTheme="minorHAnsi" w:eastAsiaTheme="minorEastAsia" w:hAnsiTheme="minorHAnsi"/>
                <w:sz w:val="24"/>
                <w:lang w:val="de-DE" w:eastAsia="de-DE"/>
              </w:rPr>
              <w:tab/>
            </w:r>
            <w:r w:rsidR="00E607BA" w:rsidRPr="00AE10CD">
              <w:rPr>
                <w:rStyle w:val="Hyperlink"/>
              </w:rPr>
              <w:t>Context flow using sequence</w:t>
            </w:r>
            <w:r w:rsidR="00E607BA">
              <w:rPr>
                <w:webHidden/>
              </w:rPr>
              <w:tab/>
            </w:r>
            <w:r w:rsidR="00E607BA">
              <w:rPr>
                <w:webHidden/>
              </w:rPr>
              <w:fldChar w:fldCharType="begin"/>
            </w:r>
            <w:r w:rsidR="00E607BA">
              <w:rPr>
                <w:webHidden/>
              </w:rPr>
              <w:instrText xml:space="preserve"> PAGEREF _Toc68972466 \h </w:instrText>
            </w:r>
            <w:r w:rsidR="00E607BA">
              <w:rPr>
                <w:webHidden/>
              </w:rPr>
            </w:r>
            <w:r w:rsidR="00E607BA">
              <w:rPr>
                <w:webHidden/>
              </w:rPr>
              <w:fldChar w:fldCharType="separate"/>
            </w:r>
            <w:r w:rsidR="003711EA">
              <w:rPr>
                <w:webHidden/>
              </w:rPr>
              <w:t>53</w:t>
            </w:r>
            <w:r w:rsidR="00E607BA">
              <w:rPr>
                <w:webHidden/>
              </w:rPr>
              <w:fldChar w:fldCharType="end"/>
            </w:r>
          </w:hyperlink>
        </w:p>
        <w:p w14:paraId="479FEBF6" w14:textId="30129395" w:rsidR="00E607BA" w:rsidRDefault="00B351D4">
          <w:pPr>
            <w:pStyle w:val="Verzeichnis3"/>
            <w:rPr>
              <w:rFonts w:asciiTheme="minorHAnsi" w:eastAsiaTheme="minorEastAsia" w:hAnsiTheme="minorHAnsi"/>
              <w:noProof/>
              <w:sz w:val="24"/>
              <w:lang w:val="de-DE" w:eastAsia="de-DE"/>
            </w:rPr>
          </w:pPr>
          <w:hyperlink w:anchor="_Toc68972467" w:history="1">
            <w:r w:rsidR="00E607BA" w:rsidRPr="00AE10CD">
              <w:rPr>
                <w:rStyle w:val="Hyperlink"/>
                <w:noProof/>
              </w:rPr>
              <w:t>7.4.3</w:t>
            </w:r>
            <w:r w:rsidR="00E607BA">
              <w:rPr>
                <w:rFonts w:asciiTheme="minorHAnsi" w:eastAsiaTheme="minorEastAsia" w:hAnsiTheme="minorHAnsi"/>
                <w:noProof/>
                <w:sz w:val="24"/>
                <w:lang w:val="de-DE" w:eastAsia="de-DE"/>
              </w:rPr>
              <w:tab/>
            </w:r>
            <w:r w:rsidR="00E607BA" w:rsidRPr="00AE10CD">
              <w:rPr>
                <w:rStyle w:val="Hyperlink"/>
                <w:noProof/>
              </w:rPr>
              <w:t>Unsequenced Heartbeat</w:t>
            </w:r>
            <w:r w:rsidR="00E607BA">
              <w:rPr>
                <w:noProof/>
                <w:webHidden/>
              </w:rPr>
              <w:tab/>
            </w:r>
            <w:r w:rsidR="00E607BA">
              <w:rPr>
                <w:noProof/>
                <w:webHidden/>
              </w:rPr>
              <w:fldChar w:fldCharType="begin"/>
            </w:r>
            <w:r w:rsidR="00E607BA">
              <w:rPr>
                <w:noProof/>
                <w:webHidden/>
              </w:rPr>
              <w:instrText xml:space="preserve"> PAGEREF _Toc68972467 \h </w:instrText>
            </w:r>
            <w:r w:rsidR="00E607BA">
              <w:rPr>
                <w:noProof/>
                <w:webHidden/>
              </w:rPr>
            </w:r>
            <w:r w:rsidR="00E607BA">
              <w:rPr>
                <w:noProof/>
                <w:webHidden/>
              </w:rPr>
              <w:fldChar w:fldCharType="separate"/>
            </w:r>
            <w:r w:rsidR="003711EA">
              <w:rPr>
                <w:noProof/>
                <w:webHidden/>
              </w:rPr>
              <w:t>54</w:t>
            </w:r>
            <w:r w:rsidR="00E607BA">
              <w:rPr>
                <w:noProof/>
                <w:webHidden/>
              </w:rPr>
              <w:fldChar w:fldCharType="end"/>
            </w:r>
          </w:hyperlink>
        </w:p>
        <w:p w14:paraId="5D2C1036" w14:textId="6C27FB1B" w:rsidR="00E607BA" w:rsidRDefault="00B351D4">
          <w:pPr>
            <w:pStyle w:val="Verzeichnis3"/>
            <w:rPr>
              <w:rFonts w:asciiTheme="minorHAnsi" w:eastAsiaTheme="minorEastAsia" w:hAnsiTheme="minorHAnsi"/>
              <w:noProof/>
              <w:sz w:val="24"/>
              <w:lang w:val="de-DE" w:eastAsia="de-DE"/>
            </w:rPr>
          </w:pPr>
          <w:hyperlink w:anchor="_Toc68972468" w:history="1">
            <w:r w:rsidR="00E607BA" w:rsidRPr="00AE10CD">
              <w:rPr>
                <w:rStyle w:val="Hyperlink"/>
                <w:noProof/>
              </w:rPr>
              <w:t>7.4.4</w:t>
            </w:r>
            <w:r w:rsidR="00E607BA">
              <w:rPr>
                <w:rFonts w:asciiTheme="minorHAnsi" w:eastAsiaTheme="minorEastAsia" w:hAnsiTheme="minorHAnsi"/>
                <w:noProof/>
                <w:sz w:val="24"/>
                <w:lang w:val="de-DE" w:eastAsia="de-DE"/>
              </w:rPr>
              <w:tab/>
            </w:r>
            <w:r w:rsidR="00E607BA" w:rsidRPr="00AE10CD">
              <w:rPr>
                <w:rStyle w:val="Hyperlink"/>
                <w:noProof/>
              </w:rPr>
              <w:t>Retransmission Request</w:t>
            </w:r>
            <w:r w:rsidR="00E607BA">
              <w:rPr>
                <w:noProof/>
                <w:webHidden/>
              </w:rPr>
              <w:tab/>
            </w:r>
            <w:r w:rsidR="00E607BA">
              <w:rPr>
                <w:noProof/>
                <w:webHidden/>
              </w:rPr>
              <w:fldChar w:fldCharType="begin"/>
            </w:r>
            <w:r w:rsidR="00E607BA">
              <w:rPr>
                <w:noProof/>
                <w:webHidden/>
              </w:rPr>
              <w:instrText xml:space="preserve"> PAGEREF _Toc68972468 \h </w:instrText>
            </w:r>
            <w:r w:rsidR="00E607BA">
              <w:rPr>
                <w:noProof/>
                <w:webHidden/>
              </w:rPr>
            </w:r>
            <w:r w:rsidR="00E607BA">
              <w:rPr>
                <w:noProof/>
                <w:webHidden/>
              </w:rPr>
              <w:fldChar w:fldCharType="separate"/>
            </w:r>
            <w:r w:rsidR="003711EA">
              <w:rPr>
                <w:noProof/>
                <w:webHidden/>
              </w:rPr>
              <w:t>54</w:t>
            </w:r>
            <w:r w:rsidR="00E607BA">
              <w:rPr>
                <w:noProof/>
                <w:webHidden/>
              </w:rPr>
              <w:fldChar w:fldCharType="end"/>
            </w:r>
          </w:hyperlink>
        </w:p>
        <w:p w14:paraId="7E76CB45" w14:textId="2289B994" w:rsidR="00E607BA" w:rsidRDefault="00B351D4">
          <w:pPr>
            <w:pStyle w:val="Verzeichnis4"/>
            <w:rPr>
              <w:rFonts w:asciiTheme="minorHAnsi" w:eastAsiaTheme="minorEastAsia" w:hAnsiTheme="minorHAnsi"/>
              <w:sz w:val="24"/>
              <w:lang w:val="de-DE" w:eastAsia="de-DE"/>
            </w:rPr>
          </w:pPr>
          <w:hyperlink w:anchor="_Toc68972469" w:history="1">
            <w:r w:rsidR="00E607BA" w:rsidRPr="00AE10CD">
              <w:rPr>
                <w:rStyle w:val="Hyperlink"/>
              </w:rPr>
              <w:t>7.4.4.1</w:t>
            </w:r>
            <w:r w:rsidR="00E607BA">
              <w:rPr>
                <w:rFonts w:asciiTheme="minorHAnsi" w:eastAsiaTheme="minorEastAsia" w:hAnsiTheme="minorHAnsi"/>
                <w:sz w:val="24"/>
                <w:lang w:val="de-DE" w:eastAsia="de-DE"/>
              </w:rPr>
              <w:tab/>
            </w:r>
            <w:r w:rsidR="00E607BA" w:rsidRPr="00AE10CD">
              <w:rPr>
                <w:rStyle w:val="Hyperlink"/>
              </w:rPr>
              <w:t>Retransmission (Concurrent)</w:t>
            </w:r>
            <w:r w:rsidR="00E607BA">
              <w:rPr>
                <w:webHidden/>
              </w:rPr>
              <w:tab/>
            </w:r>
            <w:r w:rsidR="00E607BA">
              <w:rPr>
                <w:webHidden/>
              </w:rPr>
              <w:fldChar w:fldCharType="begin"/>
            </w:r>
            <w:r w:rsidR="00E607BA">
              <w:rPr>
                <w:webHidden/>
              </w:rPr>
              <w:instrText xml:space="preserve"> PAGEREF _Toc68972469 \h </w:instrText>
            </w:r>
            <w:r w:rsidR="00E607BA">
              <w:rPr>
                <w:webHidden/>
              </w:rPr>
            </w:r>
            <w:r w:rsidR="00E607BA">
              <w:rPr>
                <w:webHidden/>
              </w:rPr>
              <w:fldChar w:fldCharType="separate"/>
            </w:r>
            <w:r w:rsidR="003711EA">
              <w:rPr>
                <w:webHidden/>
              </w:rPr>
              <w:t>55</w:t>
            </w:r>
            <w:r w:rsidR="00E607BA">
              <w:rPr>
                <w:webHidden/>
              </w:rPr>
              <w:fldChar w:fldCharType="end"/>
            </w:r>
          </w:hyperlink>
        </w:p>
        <w:p w14:paraId="2E61063C" w14:textId="6F5A1F98" w:rsidR="00E607BA" w:rsidRDefault="00B351D4">
          <w:pPr>
            <w:pStyle w:val="Verzeichnis4"/>
            <w:rPr>
              <w:rFonts w:asciiTheme="minorHAnsi" w:eastAsiaTheme="minorEastAsia" w:hAnsiTheme="minorHAnsi"/>
              <w:sz w:val="24"/>
              <w:lang w:val="de-DE" w:eastAsia="de-DE"/>
            </w:rPr>
          </w:pPr>
          <w:hyperlink w:anchor="_Toc68972470" w:history="1">
            <w:r w:rsidR="00E607BA" w:rsidRPr="00AE10CD">
              <w:rPr>
                <w:rStyle w:val="Hyperlink"/>
              </w:rPr>
              <w:t>7.4.4.2</w:t>
            </w:r>
            <w:r w:rsidR="00E607BA">
              <w:rPr>
                <w:rFonts w:asciiTheme="minorHAnsi" w:eastAsiaTheme="minorEastAsia" w:hAnsiTheme="minorHAnsi"/>
                <w:sz w:val="24"/>
                <w:lang w:val="de-DE" w:eastAsia="de-DE"/>
              </w:rPr>
              <w:tab/>
            </w:r>
            <w:r w:rsidR="00E607BA" w:rsidRPr="00AE10CD">
              <w:rPr>
                <w:rStyle w:val="Hyperlink"/>
              </w:rPr>
              <w:t>Retransmission (Interleaving)</w:t>
            </w:r>
            <w:r w:rsidR="00E607BA">
              <w:rPr>
                <w:webHidden/>
              </w:rPr>
              <w:tab/>
            </w:r>
            <w:r w:rsidR="00E607BA">
              <w:rPr>
                <w:webHidden/>
              </w:rPr>
              <w:fldChar w:fldCharType="begin"/>
            </w:r>
            <w:r w:rsidR="00E607BA">
              <w:rPr>
                <w:webHidden/>
              </w:rPr>
              <w:instrText xml:space="preserve"> PAGEREF _Toc68972470 \h </w:instrText>
            </w:r>
            <w:r w:rsidR="00E607BA">
              <w:rPr>
                <w:webHidden/>
              </w:rPr>
            </w:r>
            <w:r w:rsidR="00E607BA">
              <w:rPr>
                <w:webHidden/>
              </w:rPr>
              <w:fldChar w:fldCharType="separate"/>
            </w:r>
            <w:r w:rsidR="003711EA">
              <w:rPr>
                <w:webHidden/>
              </w:rPr>
              <w:t>56</w:t>
            </w:r>
            <w:r w:rsidR="00E607BA">
              <w:rPr>
                <w:webHidden/>
              </w:rPr>
              <w:fldChar w:fldCharType="end"/>
            </w:r>
          </w:hyperlink>
        </w:p>
        <w:p w14:paraId="5B39027D" w14:textId="3EB3FA9B" w:rsidR="00E607BA" w:rsidRDefault="00B351D4">
          <w:pPr>
            <w:pStyle w:val="Verzeichnis3"/>
            <w:rPr>
              <w:rFonts w:asciiTheme="minorHAnsi" w:eastAsiaTheme="minorEastAsia" w:hAnsiTheme="minorHAnsi"/>
              <w:noProof/>
              <w:sz w:val="24"/>
              <w:lang w:val="de-DE" w:eastAsia="de-DE"/>
            </w:rPr>
          </w:pPr>
          <w:hyperlink w:anchor="_Toc68972471" w:history="1">
            <w:r w:rsidR="00E607BA" w:rsidRPr="00AE10CD">
              <w:rPr>
                <w:rStyle w:val="Hyperlink"/>
                <w:noProof/>
              </w:rPr>
              <w:t>7.4.5</w:t>
            </w:r>
            <w:r w:rsidR="00E607BA">
              <w:rPr>
                <w:rFonts w:asciiTheme="minorHAnsi" w:eastAsiaTheme="minorEastAsia" w:hAnsiTheme="minorHAnsi"/>
                <w:noProof/>
                <w:sz w:val="24"/>
                <w:lang w:val="de-DE" w:eastAsia="de-DE"/>
              </w:rPr>
              <w:tab/>
            </w:r>
            <w:r w:rsidR="00E607BA" w:rsidRPr="00AE10CD">
              <w:rPr>
                <w:rStyle w:val="Hyperlink"/>
                <w:noProof/>
              </w:rPr>
              <w:t>Retransmission Reject</w:t>
            </w:r>
            <w:r w:rsidR="00E607BA">
              <w:rPr>
                <w:noProof/>
                <w:webHidden/>
              </w:rPr>
              <w:tab/>
            </w:r>
            <w:r w:rsidR="00E607BA">
              <w:rPr>
                <w:noProof/>
                <w:webHidden/>
              </w:rPr>
              <w:fldChar w:fldCharType="begin"/>
            </w:r>
            <w:r w:rsidR="00E607BA">
              <w:rPr>
                <w:noProof/>
                <w:webHidden/>
              </w:rPr>
              <w:instrText xml:space="preserve"> PAGEREF _Toc68972471 \h </w:instrText>
            </w:r>
            <w:r w:rsidR="00E607BA">
              <w:rPr>
                <w:noProof/>
                <w:webHidden/>
              </w:rPr>
            </w:r>
            <w:r w:rsidR="00E607BA">
              <w:rPr>
                <w:noProof/>
                <w:webHidden/>
              </w:rPr>
              <w:fldChar w:fldCharType="separate"/>
            </w:r>
            <w:r w:rsidR="003711EA">
              <w:rPr>
                <w:noProof/>
                <w:webHidden/>
              </w:rPr>
              <w:t>57</w:t>
            </w:r>
            <w:r w:rsidR="00E607BA">
              <w:rPr>
                <w:noProof/>
                <w:webHidden/>
              </w:rPr>
              <w:fldChar w:fldCharType="end"/>
            </w:r>
          </w:hyperlink>
        </w:p>
        <w:p w14:paraId="35215552" w14:textId="796D707F" w:rsidR="00E607BA" w:rsidRDefault="00B351D4">
          <w:pPr>
            <w:pStyle w:val="Verzeichnis4"/>
            <w:rPr>
              <w:rFonts w:asciiTheme="minorHAnsi" w:eastAsiaTheme="minorEastAsia" w:hAnsiTheme="minorHAnsi"/>
              <w:sz w:val="24"/>
              <w:lang w:val="de-DE" w:eastAsia="de-DE"/>
            </w:rPr>
          </w:pPr>
          <w:hyperlink w:anchor="_Toc68972472" w:history="1">
            <w:r w:rsidR="00E607BA" w:rsidRPr="00AE10CD">
              <w:rPr>
                <w:rStyle w:val="Hyperlink"/>
              </w:rPr>
              <w:t>7.4.5.1</w:t>
            </w:r>
            <w:r w:rsidR="00E607BA">
              <w:rPr>
                <w:rFonts w:asciiTheme="minorHAnsi" w:eastAsiaTheme="minorEastAsia" w:hAnsiTheme="minorHAnsi"/>
                <w:sz w:val="24"/>
                <w:lang w:val="de-DE" w:eastAsia="de-DE"/>
              </w:rPr>
              <w:tab/>
            </w:r>
            <w:r w:rsidR="00E607BA" w:rsidRPr="00AE10CD">
              <w:rPr>
                <w:rStyle w:val="Hyperlink"/>
              </w:rPr>
              <w:t>Invalid FromSeqNo</w:t>
            </w:r>
            <w:r w:rsidR="00E607BA">
              <w:rPr>
                <w:webHidden/>
              </w:rPr>
              <w:tab/>
            </w:r>
            <w:r w:rsidR="00E607BA">
              <w:rPr>
                <w:webHidden/>
              </w:rPr>
              <w:fldChar w:fldCharType="begin"/>
            </w:r>
            <w:r w:rsidR="00E607BA">
              <w:rPr>
                <w:webHidden/>
              </w:rPr>
              <w:instrText xml:space="preserve"> PAGEREF _Toc68972472 \h </w:instrText>
            </w:r>
            <w:r w:rsidR="00E607BA">
              <w:rPr>
                <w:webHidden/>
              </w:rPr>
            </w:r>
            <w:r w:rsidR="00E607BA">
              <w:rPr>
                <w:webHidden/>
              </w:rPr>
              <w:fldChar w:fldCharType="separate"/>
            </w:r>
            <w:r w:rsidR="003711EA">
              <w:rPr>
                <w:webHidden/>
              </w:rPr>
              <w:t>57</w:t>
            </w:r>
            <w:r w:rsidR="00E607BA">
              <w:rPr>
                <w:webHidden/>
              </w:rPr>
              <w:fldChar w:fldCharType="end"/>
            </w:r>
          </w:hyperlink>
        </w:p>
        <w:p w14:paraId="5AD2F172" w14:textId="60CB8010" w:rsidR="00E607BA" w:rsidRDefault="00B351D4">
          <w:pPr>
            <w:pStyle w:val="Verzeichnis4"/>
            <w:rPr>
              <w:rFonts w:asciiTheme="minorHAnsi" w:eastAsiaTheme="minorEastAsia" w:hAnsiTheme="minorHAnsi"/>
              <w:sz w:val="24"/>
              <w:lang w:val="de-DE" w:eastAsia="de-DE"/>
            </w:rPr>
          </w:pPr>
          <w:hyperlink w:anchor="_Toc68972473" w:history="1">
            <w:r w:rsidR="00E607BA" w:rsidRPr="00AE10CD">
              <w:rPr>
                <w:rStyle w:val="Hyperlink"/>
              </w:rPr>
              <w:t>7.4.5.2</w:t>
            </w:r>
            <w:r w:rsidR="00E607BA">
              <w:rPr>
                <w:rFonts w:asciiTheme="minorHAnsi" w:eastAsiaTheme="minorEastAsia" w:hAnsiTheme="minorHAnsi"/>
                <w:sz w:val="24"/>
                <w:lang w:val="de-DE" w:eastAsia="de-DE"/>
              </w:rPr>
              <w:tab/>
            </w:r>
            <w:r w:rsidR="00E607BA" w:rsidRPr="00AE10CD">
              <w:rPr>
                <w:rStyle w:val="Hyperlink"/>
              </w:rPr>
              <w:t>Retransmission Reject (OutOfRange)</w:t>
            </w:r>
            <w:r w:rsidR="00E607BA">
              <w:rPr>
                <w:webHidden/>
              </w:rPr>
              <w:tab/>
            </w:r>
            <w:r w:rsidR="00E607BA">
              <w:rPr>
                <w:webHidden/>
              </w:rPr>
              <w:fldChar w:fldCharType="begin"/>
            </w:r>
            <w:r w:rsidR="00E607BA">
              <w:rPr>
                <w:webHidden/>
              </w:rPr>
              <w:instrText xml:space="preserve"> PAGEREF _Toc68972473 \h </w:instrText>
            </w:r>
            <w:r w:rsidR="00E607BA">
              <w:rPr>
                <w:webHidden/>
              </w:rPr>
            </w:r>
            <w:r w:rsidR="00E607BA">
              <w:rPr>
                <w:webHidden/>
              </w:rPr>
              <w:fldChar w:fldCharType="separate"/>
            </w:r>
            <w:r w:rsidR="003711EA">
              <w:rPr>
                <w:webHidden/>
              </w:rPr>
              <w:t>58</w:t>
            </w:r>
            <w:r w:rsidR="00E607BA">
              <w:rPr>
                <w:webHidden/>
              </w:rPr>
              <w:fldChar w:fldCharType="end"/>
            </w:r>
          </w:hyperlink>
        </w:p>
        <w:p w14:paraId="69858744" w14:textId="14814091" w:rsidR="00E607BA" w:rsidRDefault="00B351D4">
          <w:pPr>
            <w:pStyle w:val="Verzeichnis4"/>
            <w:rPr>
              <w:rFonts w:asciiTheme="minorHAnsi" w:eastAsiaTheme="minorEastAsia" w:hAnsiTheme="minorHAnsi"/>
              <w:sz w:val="24"/>
              <w:lang w:val="de-DE" w:eastAsia="de-DE"/>
            </w:rPr>
          </w:pPr>
          <w:hyperlink w:anchor="_Toc68972474" w:history="1">
            <w:r w:rsidR="00E607BA" w:rsidRPr="00AE10CD">
              <w:rPr>
                <w:rStyle w:val="Hyperlink"/>
              </w:rPr>
              <w:t>7.4.5.3</w:t>
            </w:r>
            <w:r w:rsidR="00E607BA">
              <w:rPr>
                <w:rFonts w:asciiTheme="minorHAnsi" w:eastAsiaTheme="minorEastAsia" w:hAnsiTheme="minorHAnsi"/>
                <w:sz w:val="24"/>
                <w:lang w:val="de-DE" w:eastAsia="de-DE"/>
              </w:rPr>
              <w:tab/>
            </w:r>
            <w:r w:rsidR="00E607BA" w:rsidRPr="00AE10CD">
              <w:rPr>
                <w:rStyle w:val="Hyperlink"/>
              </w:rPr>
              <w:t>Retransmission Reject (Invalid Session ID)</w:t>
            </w:r>
            <w:r w:rsidR="00E607BA">
              <w:rPr>
                <w:webHidden/>
              </w:rPr>
              <w:tab/>
            </w:r>
            <w:r w:rsidR="00E607BA">
              <w:rPr>
                <w:webHidden/>
              </w:rPr>
              <w:fldChar w:fldCharType="begin"/>
            </w:r>
            <w:r w:rsidR="00E607BA">
              <w:rPr>
                <w:webHidden/>
              </w:rPr>
              <w:instrText xml:space="preserve"> PAGEREF _Toc68972474 \h </w:instrText>
            </w:r>
            <w:r w:rsidR="00E607BA">
              <w:rPr>
                <w:webHidden/>
              </w:rPr>
            </w:r>
            <w:r w:rsidR="00E607BA">
              <w:rPr>
                <w:webHidden/>
              </w:rPr>
              <w:fldChar w:fldCharType="separate"/>
            </w:r>
            <w:r w:rsidR="003711EA">
              <w:rPr>
                <w:webHidden/>
              </w:rPr>
              <w:t>58</w:t>
            </w:r>
            <w:r w:rsidR="00E607BA">
              <w:rPr>
                <w:webHidden/>
              </w:rPr>
              <w:fldChar w:fldCharType="end"/>
            </w:r>
          </w:hyperlink>
        </w:p>
        <w:p w14:paraId="42A32846" w14:textId="530EF196" w:rsidR="00E607BA" w:rsidRDefault="00B351D4">
          <w:pPr>
            <w:pStyle w:val="Verzeichnis4"/>
            <w:rPr>
              <w:rFonts w:asciiTheme="minorHAnsi" w:eastAsiaTheme="minorEastAsia" w:hAnsiTheme="minorHAnsi"/>
              <w:sz w:val="24"/>
              <w:lang w:val="de-DE" w:eastAsia="de-DE"/>
            </w:rPr>
          </w:pPr>
          <w:hyperlink w:anchor="_Toc68972475" w:history="1">
            <w:r w:rsidR="00E607BA" w:rsidRPr="00AE10CD">
              <w:rPr>
                <w:rStyle w:val="Hyperlink"/>
              </w:rPr>
              <w:t>7.4.5.4</w:t>
            </w:r>
            <w:r w:rsidR="00E607BA">
              <w:rPr>
                <w:rFonts w:asciiTheme="minorHAnsi" w:eastAsiaTheme="minorEastAsia" w:hAnsiTheme="minorHAnsi"/>
                <w:sz w:val="24"/>
                <w:lang w:val="de-DE" w:eastAsia="de-DE"/>
              </w:rPr>
              <w:tab/>
            </w:r>
            <w:r w:rsidR="00E607BA" w:rsidRPr="00AE10CD">
              <w:rPr>
                <w:rStyle w:val="Hyperlink"/>
              </w:rPr>
              <w:t>Retransmission Reject (Request Limit Exceeded)</w:t>
            </w:r>
            <w:r w:rsidR="00E607BA">
              <w:rPr>
                <w:webHidden/>
              </w:rPr>
              <w:tab/>
            </w:r>
            <w:r w:rsidR="00E607BA">
              <w:rPr>
                <w:webHidden/>
              </w:rPr>
              <w:fldChar w:fldCharType="begin"/>
            </w:r>
            <w:r w:rsidR="00E607BA">
              <w:rPr>
                <w:webHidden/>
              </w:rPr>
              <w:instrText xml:space="preserve"> PAGEREF _Toc68972475 \h </w:instrText>
            </w:r>
            <w:r w:rsidR="00E607BA">
              <w:rPr>
                <w:webHidden/>
              </w:rPr>
            </w:r>
            <w:r w:rsidR="00E607BA">
              <w:rPr>
                <w:webHidden/>
              </w:rPr>
              <w:fldChar w:fldCharType="separate"/>
            </w:r>
            <w:r w:rsidR="003711EA">
              <w:rPr>
                <w:webHidden/>
              </w:rPr>
              <w:t>59</w:t>
            </w:r>
            <w:r w:rsidR="00E607BA">
              <w:rPr>
                <w:webHidden/>
              </w:rPr>
              <w:fldChar w:fldCharType="end"/>
            </w:r>
          </w:hyperlink>
        </w:p>
        <w:p w14:paraId="084CE6D7" w14:textId="7B43361E" w:rsidR="00E607BA" w:rsidRDefault="00B351D4">
          <w:pPr>
            <w:pStyle w:val="Verzeichnis4"/>
            <w:rPr>
              <w:rFonts w:asciiTheme="minorHAnsi" w:eastAsiaTheme="minorEastAsia" w:hAnsiTheme="minorHAnsi"/>
              <w:sz w:val="24"/>
              <w:lang w:val="de-DE" w:eastAsia="de-DE"/>
            </w:rPr>
          </w:pPr>
          <w:hyperlink w:anchor="_Toc68972476" w:history="1">
            <w:r w:rsidR="00E607BA" w:rsidRPr="00AE10CD">
              <w:rPr>
                <w:rStyle w:val="Hyperlink"/>
              </w:rPr>
              <w:t>7.4.5.5</w:t>
            </w:r>
            <w:r w:rsidR="00E607BA">
              <w:rPr>
                <w:rFonts w:asciiTheme="minorHAnsi" w:eastAsiaTheme="minorEastAsia" w:hAnsiTheme="minorHAnsi"/>
                <w:sz w:val="24"/>
                <w:lang w:val="de-DE" w:eastAsia="de-DE"/>
              </w:rPr>
              <w:tab/>
            </w:r>
            <w:r w:rsidR="00E607BA" w:rsidRPr="00AE10CD">
              <w:rPr>
                <w:rStyle w:val="Hyperlink"/>
              </w:rPr>
              <w:t>Retransmission Reject (Retrasmission Out of Bounds)</w:t>
            </w:r>
            <w:r w:rsidR="00E607BA">
              <w:rPr>
                <w:webHidden/>
              </w:rPr>
              <w:tab/>
            </w:r>
            <w:r w:rsidR="00E607BA">
              <w:rPr>
                <w:webHidden/>
              </w:rPr>
              <w:fldChar w:fldCharType="begin"/>
            </w:r>
            <w:r w:rsidR="00E607BA">
              <w:rPr>
                <w:webHidden/>
              </w:rPr>
              <w:instrText xml:space="preserve"> PAGEREF _Toc68972476 \h </w:instrText>
            </w:r>
            <w:r w:rsidR="00E607BA">
              <w:rPr>
                <w:webHidden/>
              </w:rPr>
            </w:r>
            <w:r w:rsidR="00E607BA">
              <w:rPr>
                <w:webHidden/>
              </w:rPr>
              <w:fldChar w:fldCharType="separate"/>
            </w:r>
            <w:r w:rsidR="003711EA">
              <w:rPr>
                <w:webHidden/>
              </w:rPr>
              <w:t>60</w:t>
            </w:r>
            <w:r w:rsidR="00E607BA">
              <w:rPr>
                <w:webHidden/>
              </w:rPr>
              <w:fldChar w:fldCharType="end"/>
            </w:r>
          </w:hyperlink>
        </w:p>
        <w:p w14:paraId="09407EAE" w14:textId="20F9892E" w:rsidR="00E607BA" w:rsidRDefault="00B351D4">
          <w:pPr>
            <w:pStyle w:val="Verzeichnis2"/>
            <w:rPr>
              <w:rFonts w:asciiTheme="minorHAnsi" w:eastAsiaTheme="minorEastAsia" w:hAnsiTheme="minorHAnsi"/>
              <w:noProof/>
              <w:sz w:val="24"/>
              <w:lang w:val="de-DE" w:eastAsia="de-DE"/>
            </w:rPr>
          </w:pPr>
          <w:hyperlink w:anchor="_Toc68972477" w:history="1">
            <w:r w:rsidR="00E607BA" w:rsidRPr="00AE10CD">
              <w:rPr>
                <w:rStyle w:val="Hyperlink"/>
                <w:noProof/>
              </w:rPr>
              <w:t>7.5</w:t>
            </w:r>
            <w:r w:rsidR="00E607BA">
              <w:rPr>
                <w:rFonts w:asciiTheme="minorHAnsi" w:eastAsiaTheme="minorEastAsia" w:hAnsiTheme="minorHAnsi"/>
                <w:noProof/>
                <w:sz w:val="24"/>
                <w:lang w:val="de-DE" w:eastAsia="de-DE"/>
              </w:rPr>
              <w:tab/>
            </w:r>
            <w:r w:rsidR="00E607BA" w:rsidRPr="00AE10CD">
              <w:rPr>
                <w:rStyle w:val="Hyperlink"/>
                <w:noProof/>
              </w:rPr>
              <w:t>Finalizing</w:t>
            </w:r>
            <w:r w:rsidR="00E607BA">
              <w:rPr>
                <w:noProof/>
                <w:webHidden/>
              </w:rPr>
              <w:tab/>
            </w:r>
            <w:r w:rsidR="00E607BA">
              <w:rPr>
                <w:noProof/>
                <w:webHidden/>
              </w:rPr>
              <w:fldChar w:fldCharType="begin"/>
            </w:r>
            <w:r w:rsidR="00E607BA">
              <w:rPr>
                <w:noProof/>
                <w:webHidden/>
              </w:rPr>
              <w:instrText xml:space="preserve"> PAGEREF _Toc68972477 \h </w:instrText>
            </w:r>
            <w:r w:rsidR="00E607BA">
              <w:rPr>
                <w:noProof/>
                <w:webHidden/>
              </w:rPr>
            </w:r>
            <w:r w:rsidR="00E607BA">
              <w:rPr>
                <w:noProof/>
                <w:webHidden/>
              </w:rPr>
              <w:fldChar w:fldCharType="separate"/>
            </w:r>
            <w:r w:rsidR="003711EA">
              <w:rPr>
                <w:noProof/>
                <w:webHidden/>
              </w:rPr>
              <w:t>61</w:t>
            </w:r>
            <w:r w:rsidR="00E607BA">
              <w:rPr>
                <w:noProof/>
                <w:webHidden/>
              </w:rPr>
              <w:fldChar w:fldCharType="end"/>
            </w:r>
          </w:hyperlink>
        </w:p>
        <w:p w14:paraId="0A489203" w14:textId="25D786F9" w:rsidR="00E607BA" w:rsidRDefault="00B351D4">
          <w:pPr>
            <w:pStyle w:val="Verzeichnis3"/>
            <w:rPr>
              <w:rFonts w:asciiTheme="minorHAnsi" w:eastAsiaTheme="minorEastAsia" w:hAnsiTheme="minorHAnsi"/>
              <w:noProof/>
              <w:sz w:val="24"/>
              <w:lang w:val="de-DE" w:eastAsia="de-DE"/>
            </w:rPr>
          </w:pPr>
          <w:hyperlink w:anchor="_Toc68972478" w:history="1">
            <w:r w:rsidR="00E607BA" w:rsidRPr="00AE10CD">
              <w:rPr>
                <w:rStyle w:val="Hyperlink"/>
                <w:noProof/>
              </w:rPr>
              <w:t>7.5.1</w:t>
            </w:r>
            <w:r w:rsidR="00E607BA">
              <w:rPr>
                <w:rFonts w:asciiTheme="minorHAnsi" w:eastAsiaTheme="minorEastAsia" w:hAnsiTheme="minorHAnsi"/>
                <w:noProof/>
                <w:sz w:val="24"/>
                <w:lang w:val="de-DE" w:eastAsia="de-DE"/>
              </w:rPr>
              <w:tab/>
            </w:r>
            <w:r w:rsidR="00E607BA" w:rsidRPr="00AE10CD">
              <w:rPr>
                <w:rStyle w:val="Hyperlink"/>
                <w:noProof/>
              </w:rPr>
              <w:t>Finished Sending &amp; Finished Receiving</w:t>
            </w:r>
            <w:r w:rsidR="00E607BA">
              <w:rPr>
                <w:noProof/>
                <w:webHidden/>
              </w:rPr>
              <w:tab/>
            </w:r>
            <w:r w:rsidR="00E607BA">
              <w:rPr>
                <w:noProof/>
                <w:webHidden/>
              </w:rPr>
              <w:fldChar w:fldCharType="begin"/>
            </w:r>
            <w:r w:rsidR="00E607BA">
              <w:rPr>
                <w:noProof/>
                <w:webHidden/>
              </w:rPr>
              <w:instrText xml:space="preserve"> PAGEREF _Toc68972478 \h </w:instrText>
            </w:r>
            <w:r w:rsidR="00E607BA">
              <w:rPr>
                <w:noProof/>
                <w:webHidden/>
              </w:rPr>
            </w:r>
            <w:r w:rsidR="00E607BA">
              <w:rPr>
                <w:noProof/>
                <w:webHidden/>
              </w:rPr>
              <w:fldChar w:fldCharType="separate"/>
            </w:r>
            <w:r w:rsidR="003711EA">
              <w:rPr>
                <w:noProof/>
                <w:webHidden/>
              </w:rPr>
              <w:t>61</w:t>
            </w:r>
            <w:r w:rsidR="00E607BA">
              <w:rPr>
                <w:noProof/>
                <w:webHidden/>
              </w:rPr>
              <w:fldChar w:fldCharType="end"/>
            </w:r>
          </w:hyperlink>
        </w:p>
        <w:p w14:paraId="1D16246E" w14:textId="78587482" w:rsidR="00E607BA" w:rsidRDefault="00B351D4">
          <w:pPr>
            <w:pStyle w:val="Verzeichnis3"/>
            <w:rPr>
              <w:rFonts w:asciiTheme="minorHAnsi" w:eastAsiaTheme="minorEastAsia" w:hAnsiTheme="minorHAnsi"/>
              <w:noProof/>
              <w:sz w:val="24"/>
              <w:lang w:val="de-DE" w:eastAsia="de-DE"/>
            </w:rPr>
          </w:pPr>
          <w:hyperlink w:anchor="_Toc68972479" w:history="1">
            <w:r w:rsidR="00E607BA" w:rsidRPr="00AE10CD">
              <w:rPr>
                <w:rStyle w:val="Hyperlink"/>
                <w:noProof/>
              </w:rPr>
              <w:t>7.5.2</w:t>
            </w:r>
            <w:r w:rsidR="00E607BA">
              <w:rPr>
                <w:rFonts w:asciiTheme="minorHAnsi" w:eastAsiaTheme="minorEastAsia" w:hAnsiTheme="minorHAnsi"/>
                <w:noProof/>
                <w:sz w:val="24"/>
                <w:lang w:val="de-DE" w:eastAsia="de-DE"/>
              </w:rPr>
              <w:tab/>
            </w:r>
            <w:r w:rsidR="00E607BA" w:rsidRPr="00AE10CD">
              <w:rPr>
                <w:rStyle w:val="Hyperlink"/>
                <w:noProof/>
              </w:rPr>
              <w:t>Finished Sending &amp; No Response Received</w:t>
            </w:r>
            <w:r w:rsidR="00E607BA">
              <w:rPr>
                <w:noProof/>
                <w:webHidden/>
              </w:rPr>
              <w:tab/>
            </w:r>
            <w:r w:rsidR="00E607BA">
              <w:rPr>
                <w:noProof/>
                <w:webHidden/>
              </w:rPr>
              <w:fldChar w:fldCharType="begin"/>
            </w:r>
            <w:r w:rsidR="00E607BA">
              <w:rPr>
                <w:noProof/>
                <w:webHidden/>
              </w:rPr>
              <w:instrText xml:space="preserve"> PAGEREF _Toc68972479 \h </w:instrText>
            </w:r>
            <w:r w:rsidR="00E607BA">
              <w:rPr>
                <w:noProof/>
                <w:webHidden/>
              </w:rPr>
            </w:r>
            <w:r w:rsidR="00E607BA">
              <w:rPr>
                <w:noProof/>
                <w:webHidden/>
              </w:rPr>
              <w:fldChar w:fldCharType="separate"/>
            </w:r>
            <w:r w:rsidR="003711EA">
              <w:rPr>
                <w:noProof/>
                <w:webHidden/>
              </w:rPr>
              <w:t>62</w:t>
            </w:r>
            <w:r w:rsidR="00E607BA">
              <w:rPr>
                <w:noProof/>
                <w:webHidden/>
              </w:rPr>
              <w:fldChar w:fldCharType="end"/>
            </w:r>
          </w:hyperlink>
        </w:p>
        <w:p w14:paraId="7580514C" w14:textId="1BE67312" w:rsidR="00E607BA" w:rsidRDefault="00B351D4">
          <w:pPr>
            <w:pStyle w:val="Verzeichnis3"/>
            <w:rPr>
              <w:rFonts w:asciiTheme="minorHAnsi" w:eastAsiaTheme="minorEastAsia" w:hAnsiTheme="minorHAnsi"/>
              <w:noProof/>
              <w:sz w:val="24"/>
              <w:lang w:val="de-DE" w:eastAsia="de-DE"/>
            </w:rPr>
          </w:pPr>
          <w:hyperlink w:anchor="_Toc68972480" w:history="1">
            <w:r w:rsidR="00E607BA" w:rsidRPr="00AE10CD">
              <w:rPr>
                <w:rStyle w:val="Hyperlink"/>
                <w:noProof/>
              </w:rPr>
              <w:t>7.5.3</w:t>
            </w:r>
            <w:r w:rsidR="00E607BA">
              <w:rPr>
                <w:rFonts w:asciiTheme="minorHAnsi" w:eastAsiaTheme="minorEastAsia" w:hAnsiTheme="minorHAnsi"/>
                <w:noProof/>
                <w:sz w:val="24"/>
                <w:lang w:val="de-DE" w:eastAsia="de-DE"/>
              </w:rPr>
              <w:tab/>
            </w:r>
            <w:r w:rsidR="00E607BA" w:rsidRPr="00AE10CD">
              <w:rPr>
                <w:rStyle w:val="Hyperlink"/>
                <w:noProof/>
              </w:rPr>
              <w:t>Finished Sending &amp; Recoverable Flow</w:t>
            </w:r>
            <w:r w:rsidR="00E607BA">
              <w:rPr>
                <w:noProof/>
                <w:webHidden/>
              </w:rPr>
              <w:tab/>
            </w:r>
            <w:r w:rsidR="00E607BA">
              <w:rPr>
                <w:noProof/>
                <w:webHidden/>
              </w:rPr>
              <w:fldChar w:fldCharType="begin"/>
            </w:r>
            <w:r w:rsidR="00E607BA">
              <w:rPr>
                <w:noProof/>
                <w:webHidden/>
              </w:rPr>
              <w:instrText xml:space="preserve"> PAGEREF _Toc68972480 \h </w:instrText>
            </w:r>
            <w:r w:rsidR="00E607BA">
              <w:rPr>
                <w:noProof/>
                <w:webHidden/>
              </w:rPr>
            </w:r>
            <w:r w:rsidR="00E607BA">
              <w:rPr>
                <w:noProof/>
                <w:webHidden/>
              </w:rPr>
              <w:fldChar w:fldCharType="separate"/>
            </w:r>
            <w:r w:rsidR="003711EA">
              <w:rPr>
                <w:noProof/>
                <w:webHidden/>
              </w:rPr>
              <w:t>63</w:t>
            </w:r>
            <w:r w:rsidR="00E607BA">
              <w:rPr>
                <w:noProof/>
                <w:webHidden/>
              </w:rPr>
              <w:fldChar w:fldCharType="end"/>
            </w:r>
          </w:hyperlink>
        </w:p>
        <w:p w14:paraId="56BBB96F" w14:textId="0496DA44" w:rsidR="00E607BA" w:rsidRDefault="00B351D4">
          <w:pPr>
            <w:pStyle w:val="Verzeichnis3"/>
            <w:rPr>
              <w:rFonts w:asciiTheme="minorHAnsi" w:eastAsiaTheme="minorEastAsia" w:hAnsiTheme="minorHAnsi"/>
              <w:noProof/>
              <w:sz w:val="24"/>
              <w:lang w:val="de-DE" w:eastAsia="de-DE"/>
            </w:rPr>
          </w:pPr>
          <w:hyperlink w:anchor="_Toc68972481" w:history="1">
            <w:r w:rsidR="00E607BA" w:rsidRPr="00AE10CD">
              <w:rPr>
                <w:rStyle w:val="Hyperlink"/>
                <w:noProof/>
              </w:rPr>
              <w:t>7.5.4</w:t>
            </w:r>
            <w:r w:rsidR="00E607BA">
              <w:rPr>
                <w:rFonts w:asciiTheme="minorHAnsi" w:eastAsiaTheme="minorEastAsia" w:hAnsiTheme="minorHAnsi"/>
                <w:noProof/>
                <w:sz w:val="24"/>
                <w:lang w:val="de-DE" w:eastAsia="de-DE"/>
              </w:rPr>
              <w:tab/>
            </w:r>
            <w:r w:rsidR="00E607BA" w:rsidRPr="00AE10CD">
              <w:rPr>
                <w:rStyle w:val="Hyperlink"/>
                <w:noProof/>
              </w:rPr>
              <w:t>Finished Sending &amp; Termination</w:t>
            </w:r>
            <w:r w:rsidR="00E607BA">
              <w:rPr>
                <w:noProof/>
                <w:webHidden/>
              </w:rPr>
              <w:tab/>
            </w:r>
            <w:r w:rsidR="00E607BA">
              <w:rPr>
                <w:noProof/>
                <w:webHidden/>
              </w:rPr>
              <w:fldChar w:fldCharType="begin"/>
            </w:r>
            <w:r w:rsidR="00E607BA">
              <w:rPr>
                <w:noProof/>
                <w:webHidden/>
              </w:rPr>
              <w:instrText xml:space="preserve"> PAGEREF _Toc68972481 \h </w:instrText>
            </w:r>
            <w:r w:rsidR="00E607BA">
              <w:rPr>
                <w:noProof/>
                <w:webHidden/>
              </w:rPr>
            </w:r>
            <w:r w:rsidR="00E607BA">
              <w:rPr>
                <w:noProof/>
                <w:webHidden/>
              </w:rPr>
              <w:fldChar w:fldCharType="separate"/>
            </w:r>
            <w:r w:rsidR="003711EA">
              <w:rPr>
                <w:noProof/>
                <w:webHidden/>
              </w:rPr>
              <w:t>64</w:t>
            </w:r>
            <w:r w:rsidR="00E607BA">
              <w:rPr>
                <w:noProof/>
                <w:webHidden/>
              </w:rPr>
              <w:fldChar w:fldCharType="end"/>
            </w:r>
          </w:hyperlink>
        </w:p>
        <w:p w14:paraId="7AC5B5A8" w14:textId="19E84DA0" w:rsidR="00E607BA" w:rsidRDefault="00B351D4">
          <w:pPr>
            <w:pStyle w:val="Verzeichnis3"/>
            <w:rPr>
              <w:rFonts w:asciiTheme="minorHAnsi" w:eastAsiaTheme="minorEastAsia" w:hAnsiTheme="minorHAnsi"/>
              <w:noProof/>
              <w:sz w:val="24"/>
              <w:lang w:val="de-DE" w:eastAsia="de-DE"/>
            </w:rPr>
          </w:pPr>
          <w:hyperlink w:anchor="_Toc68972482" w:history="1">
            <w:r w:rsidR="00E607BA" w:rsidRPr="00AE10CD">
              <w:rPr>
                <w:rStyle w:val="Hyperlink"/>
                <w:noProof/>
              </w:rPr>
              <w:t>7.5.5</w:t>
            </w:r>
            <w:r w:rsidR="00E607BA">
              <w:rPr>
                <w:rFonts w:asciiTheme="minorHAnsi" w:eastAsiaTheme="minorEastAsia" w:hAnsiTheme="minorHAnsi"/>
                <w:noProof/>
                <w:sz w:val="24"/>
                <w:lang w:val="de-DE" w:eastAsia="de-DE"/>
              </w:rPr>
              <w:tab/>
            </w:r>
            <w:r w:rsidR="00E607BA" w:rsidRPr="00AE10CD">
              <w:rPr>
                <w:rStyle w:val="Hyperlink"/>
                <w:noProof/>
              </w:rPr>
              <w:t>Finished Sending &amp; Further Message Flow</w:t>
            </w:r>
            <w:r w:rsidR="00E607BA">
              <w:rPr>
                <w:noProof/>
                <w:webHidden/>
              </w:rPr>
              <w:tab/>
            </w:r>
            <w:r w:rsidR="00E607BA">
              <w:rPr>
                <w:noProof/>
                <w:webHidden/>
              </w:rPr>
              <w:fldChar w:fldCharType="begin"/>
            </w:r>
            <w:r w:rsidR="00E607BA">
              <w:rPr>
                <w:noProof/>
                <w:webHidden/>
              </w:rPr>
              <w:instrText xml:space="preserve"> PAGEREF _Toc68972482 \h </w:instrText>
            </w:r>
            <w:r w:rsidR="00E607BA">
              <w:rPr>
                <w:noProof/>
                <w:webHidden/>
              </w:rPr>
            </w:r>
            <w:r w:rsidR="00E607BA">
              <w:rPr>
                <w:noProof/>
                <w:webHidden/>
              </w:rPr>
              <w:fldChar w:fldCharType="separate"/>
            </w:r>
            <w:r w:rsidR="003711EA">
              <w:rPr>
                <w:noProof/>
                <w:webHidden/>
              </w:rPr>
              <w:t>65</w:t>
            </w:r>
            <w:r w:rsidR="00E607BA">
              <w:rPr>
                <w:noProof/>
                <w:webHidden/>
              </w:rPr>
              <w:fldChar w:fldCharType="end"/>
            </w:r>
          </w:hyperlink>
        </w:p>
        <w:p w14:paraId="0DD6E22C" w14:textId="1E1AFFE4" w:rsidR="00E607BA" w:rsidRDefault="00B351D4">
          <w:pPr>
            <w:pStyle w:val="Verzeichnis3"/>
            <w:rPr>
              <w:rFonts w:asciiTheme="minorHAnsi" w:eastAsiaTheme="minorEastAsia" w:hAnsiTheme="minorHAnsi"/>
              <w:noProof/>
              <w:sz w:val="24"/>
              <w:lang w:val="de-DE" w:eastAsia="de-DE"/>
            </w:rPr>
          </w:pPr>
          <w:hyperlink w:anchor="_Toc68972483" w:history="1">
            <w:r w:rsidR="00E607BA" w:rsidRPr="00AE10CD">
              <w:rPr>
                <w:rStyle w:val="Hyperlink"/>
                <w:noProof/>
              </w:rPr>
              <w:t>7.5.6</w:t>
            </w:r>
            <w:r w:rsidR="00E607BA">
              <w:rPr>
                <w:rFonts w:asciiTheme="minorHAnsi" w:eastAsiaTheme="minorEastAsia" w:hAnsiTheme="minorHAnsi"/>
                <w:noProof/>
                <w:sz w:val="24"/>
                <w:lang w:val="de-DE" w:eastAsia="de-DE"/>
              </w:rPr>
              <w:tab/>
            </w:r>
            <w:r w:rsidR="00E607BA" w:rsidRPr="00AE10CD">
              <w:rPr>
                <w:rStyle w:val="Hyperlink"/>
                <w:noProof/>
              </w:rPr>
              <w:t>Finished Sending &amp; Half-Close</w:t>
            </w:r>
            <w:r w:rsidR="00E607BA">
              <w:rPr>
                <w:noProof/>
                <w:webHidden/>
              </w:rPr>
              <w:tab/>
            </w:r>
            <w:r w:rsidR="00E607BA">
              <w:rPr>
                <w:noProof/>
                <w:webHidden/>
              </w:rPr>
              <w:fldChar w:fldCharType="begin"/>
            </w:r>
            <w:r w:rsidR="00E607BA">
              <w:rPr>
                <w:noProof/>
                <w:webHidden/>
              </w:rPr>
              <w:instrText xml:space="preserve"> PAGEREF _Toc68972483 \h </w:instrText>
            </w:r>
            <w:r w:rsidR="00E607BA">
              <w:rPr>
                <w:noProof/>
                <w:webHidden/>
              </w:rPr>
            </w:r>
            <w:r w:rsidR="00E607BA">
              <w:rPr>
                <w:noProof/>
                <w:webHidden/>
              </w:rPr>
              <w:fldChar w:fldCharType="separate"/>
            </w:r>
            <w:r w:rsidR="003711EA">
              <w:rPr>
                <w:noProof/>
                <w:webHidden/>
              </w:rPr>
              <w:t>66</w:t>
            </w:r>
            <w:r w:rsidR="00E607BA">
              <w:rPr>
                <w:noProof/>
                <w:webHidden/>
              </w:rPr>
              <w:fldChar w:fldCharType="end"/>
            </w:r>
          </w:hyperlink>
        </w:p>
        <w:p w14:paraId="07AF7A72" w14:textId="3F54DD6C" w:rsidR="00E607BA" w:rsidRDefault="00B351D4">
          <w:pPr>
            <w:pStyle w:val="Verzeichnis1"/>
            <w:rPr>
              <w:rFonts w:asciiTheme="minorHAnsi" w:eastAsiaTheme="minorEastAsia" w:hAnsiTheme="minorHAnsi"/>
              <w:b w:val="0"/>
              <w:noProof/>
              <w:sz w:val="24"/>
              <w:lang w:val="de-DE" w:eastAsia="de-DE"/>
            </w:rPr>
          </w:pPr>
          <w:hyperlink w:anchor="_Toc68972484" w:history="1">
            <w:r w:rsidR="00E607BA" w:rsidRPr="00AE10CD">
              <w:rPr>
                <w:rStyle w:val="Hyperlink"/>
                <w:noProof/>
              </w:rPr>
              <w:t>8</w:t>
            </w:r>
            <w:r w:rsidR="00E607BA">
              <w:rPr>
                <w:rFonts w:asciiTheme="minorHAnsi" w:eastAsiaTheme="minorEastAsia" w:hAnsiTheme="minorHAnsi"/>
                <w:b w:val="0"/>
                <w:noProof/>
                <w:sz w:val="24"/>
                <w:lang w:val="de-DE" w:eastAsia="de-DE"/>
              </w:rPr>
              <w:tab/>
            </w:r>
            <w:r w:rsidR="00E607BA" w:rsidRPr="00AE10CD">
              <w:rPr>
                <w:rStyle w:val="Hyperlink"/>
                <w:noProof/>
              </w:rPr>
              <w:t>Appendix B – FIXP Rules of Engagement</w:t>
            </w:r>
            <w:r w:rsidR="00E607BA">
              <w:rPr>
                <w:noProof/>
                <w:webHidden/>
              </w:rPr>
              <w:tab/>
            </w:r>
            <w:r w:rsidR="00E607BA">
              <w:rPr>
                <w:noProof/>
                <w:webHidden/>
              </w:rPr>
              <w:fldChar w:fldCharType="begin"/>
            </w:r>
            <w:r w:rsidR="00E607BA">
              <w:rPr>
                <w:noProof/>
                <w:webHidden/>
              </w:rPr>
              <w:instrText xml:space="preserve"> PAGEREF _Toc68972484 \h </w:instrText>
            </w:r>
            <w:r w:rsidR="00E607BA">
              <w:rPr>
                <w:noProof/>
                <w:webHidden/>
              </w:rPr>
            </w:r>
            <w:r w:rsidR="00E607BA">
              <w:rPr>
                <w:noProof/>
                <w:webHidden/>
              </w:rPr>
              <w:fldChar w:fldCharType="separate"/>
            </w:r>
            <w:r w:rsidR="003711EA">
              <w:rPr>
                <w:noProof/>
                <w:webHidden/>
              </w:rPr>
              <w:t>68</w:t>
            </w:r>
            <w:r w:rsidR="00E607BA">
              <w:rPr>
                <w:noProof/>
                <w:webHidden/>
              </w:rPr>
              <w:fldChar w:fldCharType="end"/>
            </w:r>
          </w:hyperlink>
        </w:p>
        <w:p w14:paraId="1C7F1745" w14:textId="71F90D53" w:rsidR="002E229E" w:rsidRDefault="00EB0030">
          <w:r>
            <w:fldChar w:fldCharType="end"/>
          </w:r>
        </w:p>
      </w:sdtContent>
    </w:sdt>
    <w:p w14:paraId="1C7F1746" w14:textId="77777777" w:rsidR="002E229E" w:rsidRDefault="00EB0030">
      <w:pPr>
        <w:pStyle w:val="Disclaimer"/>
      </w:pPr>
      <w:r>
        <w:lastRenderedPageBreak/>
        <w:t>DISCLAIMER</w:t>
      </w:r>
    </w:p>
    <w:p w14:paraId="1C7F1747" w14:textId="77777777" w:rsidR="002E229E" w:rsidRDefault="00EB0030">
      <w:pPr>
        <w:pStyle w:val="Textkrper"/>
      </w:pPr>
      <w:r>
        <w:t>THE INFORMATION CONTAINED HEREIN AND THE FINANCIAL INFORMATION EXCHANGE PROTOCOL (COLLECTIVELY, THE “FIX PROTOCOL”) ARE PROVIDED “AS IS” AND NO PERSON OR ENTITY ASSOCIATED WITH THE FIX PROTOCOL MAKES ANY REPRESENTATION OR WARRANTY, EXPRESS OR IMPLIED, AS TO THE FIX PROTOCOL (OR THE RESULTS TO BE OBTAINED BY THE USE THEREOF) OR ANY OTHER MATTER AND EACH SUCH PERSON AND ENTITY SPECIFICALLY DISCLAIMS ANY WARRANTY OF ORIGINALITY, ACCURACY, COMPLETENESS, MERCHANTABILITY OR FITNESS FOR A PARTICULAR PURPOSE. SUCH PERSONS AND ENTITIES DO NOT WARRANT THAT THE FIX PROTOCOL WILL CONFORM TO ANY DESCRIPTION THEREOF OR BE FREE OF ERRORS. THE ENTIRE RISK OF ANY USE OF THE FIX PROTOCOL IS ASSUMED BY THE USER.</w:t>
      </w:r>
    </w:p>
    <w:p w14:paraId="1C7F1748" w14:textId="77777777" w:rsidR="002E229E" w:rsidRDefault="00EB0030">
      <w:pPr>
        <w:pStyle w:val="Textkrper"/>
      </w:pPr>
      <w:r>
        <w:t>NO PERSON OR ENTITY ASSOCIATED WITH THE FIX PROTOCOL SHALL HAVE ANY LIABILITY FOR DAMAGES OF ANY KIND ARISING IN ANY MANNER OUT OF OR IN CONNECTION WITH ANY USER’S USE OF (OR ANY INABILITY TO USE) THE FIX PROTOCOL, WHETHER DIRECT, INDIRECT, INCIDENTAL, SPECIAL OR CONSEQUENTIAL (INCLUDING, WITHOUT LIMITATION, LOSS OF DATA, LOSS OF USE, CLAIMS OF THIRD PARTIES OR LOST PROFITS OR REVENUES OR OTHER ECONOMIC LOSS), WHETHER IN TORT (INCLUDING NEGLIGENCE AND STRICT LIABILITY), CONTRACT OR OTHERWISE, WHETHER OR NOT ANY SUCH PERSON OR ENTITY HAS BEEN ADVISED OF, OR OTHERWISE MIGHT HAVE ANTICIPATED THE POSSIBILITY OF, SUCH DAMAGES.</w:t>
      </w:r>
    </w:p>
    <w:p w14:paraId="1C7F1749" w14:textId="77777777" w:rsidR="002E229E" w:rsidRDefault="00EB0030">
      <w:pPr>
        <w:pStyle w:val="Textkrper"/>
      </w:pPr>
      <w:r>
        <w:rPr>
          <w:b/>
          <w:bCs/>
        </w:rPr>
        <w:t>DRAFT OR NOT RATIFIED PROPOSALS</w:t>
      </w:r>
      <w:r>
        <w:t xml:space="preserve"> (REFER TO PROPOSAL STATUS AND/OR SUBMISSION STATUS ON COVER PAGE) ARE PROVIDED “AS IS” TO INTERESTED PARTIES FOR DISCUSSION ONLY. PARTIES THAT CHOOSE TO IMPLEMENT THIS DRAFT PROPOSAL DO SO AT THEIR OWN RISK. IT IS A DRAFT DOCUMENT AND MAY BE UPDATED, REPLACED, OR MADE OBSOLETE BY OTHER DOCUMENTS AT ANY TIME. THE FIX GLOBAL TECHNICAL COMMITTEE WILL NOT ALLOW EARLY IMPLEMENTATION TO CONSTRAIN ITS ABILITY TO MAKE CHANGES TO THIS SPECIFICATION PRIOR TO FINAL RELEASE. IT IS INAPPROPRIATE TO USE FIX WORKING DRAFTS AS REFERENCE MATERIAL OR TO CITE THEM AS OTHER THAN “WORKS IN PROGRESS”. THE FIX GLOBAL TECHNICAL COMMITTEE WILL ISSUE, UPON COMPLETION OF REVIEW AND RATIFICATION, AN OFFICIAL STATUS (“APPROVED”) OF/FOR THE PROPOSAL AND A RELEASE NUMBER.</w:t>
      </w:r>
    </w:p>
    <w:p w14:paraId="1C7F174A" w14:textId="77777777" w:rsidR="002E229E" w:rsidRDefault="00EB0030">
      <w:pPr>
        <w:pStyle w:val="Textkrper"/>
      </w:pPr>
      <w:r>
        <w:t>No proprietary or ownership interest of any kind is granted with respect to the FIX Protocol (or any rights therein), except as expressly set out in FIX Protocol Limited’s Copyright and Acceptable Use Policy.</w:t>
      </w:r>
    </w:p>
    <w:p w14:paraId="1C7F174B" w14:textId="77777777" w:rsidR="002E229E" w:rsidRDefault="00EB0030">
      <w:pPr>
        <w:pStyle w:val="Textkrper"/>
      </w:pPr>
      <w:r>
        <w:t>© Copyright 2011-2021 FIX Protocol Limited, all rights reserved</w:t>
      </w:r>
    </w:p>
    <w:p w14:paraId="1C7F174C" w14:textId="77777777" w:rsidR="002E229E" w:rsidRDefault="00EB0030">
      <w:pPr>
        <w:pStyle w:val="Textkrper"/>
      </w:pPr>
      <w:r>
        <w:br/>
      </w:r>
    </w:p>
    <w:p w14:paraId="1C7F174D" w14:textId="77777777" w:rsidR="002E229E" w:rsidRDefault="00EB0030">
      <w:pPr>
        <w:pStyle w:val="Textkrper"/>
      </w:pPr>
      <w:r>
        <w:rPr>
          <w:noProof/>
        </w:rPr>
        <w:drawing>
          <wp:inline distT="0" distB="0" distL="0" distR="0" wp14:anchorId="1C7F2C31" wp14:editId="1C7F2C32">
            <wp:extent cx="1117600" cy="393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i.creativecommons.org/l/by-nd/4.0/88x31.png"/>
                    <pic:cNvPicPr>
                      <a:picLocks noChangeAspect="1" noChangeArrowheads="1"/>
                    </pic:cNvPicPr>
                  </pic:nvPicPr>
                  <pic:blipFill>
                    <a:blip r:embed="rId8"/>
                    <a:stretch>
                      <a:fillRect/>
                    </a:stretch>
                  </pic:blipFill>
                  <pic:spPr bwMode="auto">
                    <a:xfrm>
                      <a:off x="0" y="0"/>
                      <a:ext cx="1117600" cy="393700"/>
                    </a:xfrm>
                    <a:prstGeom prst="rect">
                      <a:avLst/>
                    </a:prstGeom>
                    <a:noFill/>
                    <a:ln w="9525">
                      <a:noFill/>
                      <a:headEnd/>
                      <a:tailEnd/>
                    </a:ln>
                  </pic:spPr>
                </pic:pic>
              </a:graphicData>
            </a:graphic>
          </wp:inline>
        </w:drawing>
      </w:r>
    </w:p>
    <w:p w14:paraId="1C7F174E" w14:textId="7657DB17" w:rsidR="002E229E" w:rsidRDefault="00EB0030">
      <w:pPr>
        <w:pStyle w:val="Textkrper"/>
      </w:pPr>
      <w:r>
        <w:t xml:space="preserve">FIX Technical Standard Specifications by </w:t>
      </w:r>
      <w:hyperlink r:id="rId9">
        <w:r>
          <w:rPr>
            <w:rStyle w:val="Hyperlink"/>
          </w:rPr>
          <w:t>FIX Protocol Ltd.</w:t>
        </w:r>
      </w:hyperlink>
      <w:r>
        <w:t xml:space="preserve"> are licensed under a </w:t>
      </w:r>
      <w:hyperlink r:id="rId10">
        <w:r>
          <w:rPr>
            <w:rStyle w:val="Hyperlink"/>
          </w:rPr>
          <w:t>Creative Commons Attribution-NoDerivatives 4.0 International License</w:t>
        </w:r>
      </w:hyperlink>
      <w:r>
        <w:t xml:space="preserve">. Based on a work at </w:t>
      </w:r>
      <w:hyperlink r:id="rId11">
        <w:r>
          <w:rPr>
            <w:rStyle w:val="Hyperlink"/>
          </w:rPr>
          <w:t>https://github.com/FIXTradingCommunity/</w:t>
        </w:r>
      </w:hyperlink>
      <w:r>
        <w:t>.</w:t>
      </w:r>
    </w:p>
    <w:p w14:paraId="1C7F174F" w14:textId="77777777" w:rsidR="002E229E" w:rsidRDefault="00EB0030">
      <w:pPr>
        <w:pStyle w:val="berschrift1"/>
      </w:pPr>
      <w:bookmarkStart w:id="0" w:name="_Toc68972346"/>
      <w:bookmarkStart w:id="1" w:name="introduction"/>
      <w:r>
        <w:lastRenderedPageBreak/>
        <w:t>Introduction</w:t>
      </w:r>
      <w:bookmarkEnd w:id="0"/>
    </w:p>
    <w:p w14:paraId="1C7F1750" w14:textId="77777777" w:rsidR="002E229E" w:rsidRDefault="00EB0030">
      <w:pPr>
        <w:pStyle w:val="FirstParagraph"/>
      </w:pPr>
      <w:r>
        <w:t xml:space="preserve">FIX Performance Session Layer (FIXP) is a “lightweight point-to-point protocol” introduced to provide an open industry standard for high performance computing requirements currently encountered by the FIX Community. FIXP is a derived work. The origin and basis for FIXP are the FIX session layer protocols and the designed and implemented by NASDAQOMX, </w:t>
      </w:r>
      <w:proofErr w:type="spellStart"/>
      <w:r>
        <w:t>SoupTCP</w:t>
      </w:r>
      <w:proofErr w:type="spellEnd"/>
      <w:r>
        <w:t xml:space="preserve">, </w:t>
      </w:r>
      <w:proofErr w:type="spellStart"/>
      <w:r>
        <w:t>SoupBinTCP</w:t>
      </w:r>
      <w:proofErr w:type="spellEnd"/>
      <w:r>
        <w:t xml:space="preserve">, and UFO (UDP for Orders). Every attempt was made to keep FIXP as close to the functionality and behavior of </w:t>
      </w:r>
      <w:proofErr w:type="spellStart"/>
      <w:r>
        <w:t>SoupBinTCP</w:t>
      </w:r>
      <w:proofErr w:type="spellEnd"/>
      <w:r>
        <w:t xml:space="preserve"> and UFO as possible. Extensions and refactoring were performed as incremental improvements. Every attempt was made to limit the FIXP to establishing and maintaining a communication session between two end points in a reliable manner, regardless of the reliability of the underlying transport.</w:t>
      </w:r>
    </w:p>
    <w:p w14:paraId="1C7F1751" w14:textId="77777777" w:rsidR="002E229E" w:rsidRDefault="00EB0030">
      <w:pPr>
        <w:pStyle w:val="Textkrper"/>
      </w:pPr>
      <w:r>
        <w:t>FIXP features</w:t>
      </w:r>
    </w:p>
    <w:p w14:paraId="1C7F1752" w14:textId="77777777" w:rsidR="002E229E" w:rsidRDefault="00EB0030" w:rsidP="00EB0030">
      <w:pPr>
        <w:numPr>
          <w:ilvl w:val="0"/>
          <w:numId w:val="4"/>
        </w:numPr>
      </w:pPr>
      <w:r>
        <w:t>Binary protocol</w:t>
      </w:r>
    </w:p>
    <w:p w14:paraId="1C7F1753" w14:textId="77777777" w:rsidR="002E229E" w:rsidRDefault="00EB0030" w:rsidP="00EB0030">
      <w:pPr>
        <w:numPr>
          <w:ilvl w:val="0"/>
          <w:numId w:val="4"/>
        </w:numPr>
      </w:pPr>
      <w:r>
        <w:t>Very simple lightweight point-to-point session layer for reliable communication.</w:t>
      </w:r>
    </w:p>
    <w:p w14:paraId="1C7F1754" w14:textId="77777777" w:rsidR="002E229E" w:rsidRDefault="00EB0030" w:rsidP="00EB0030">
      <w:pPr>
        <w:numPr>
          <w:ilvl w:val="0"/>
          <w:numId w:val="4"/>
        </w:numPr>
      </w:pPr>
      <w:r>
        <w:t>Communication protocol independent</w:t>
      </w:r>
    </w:p>
    <w:p w14:paraId="1C7F1755" w14:textId="77777777" w:rsidR="002E229E" w:rsidRDefault="00EB0030" w:rsidP="00EB0030">
      <w:pPr>
        <w:numPr>
          <w:ilvl w:val="0"/>
          <w:numId w:val="4"/>
        </w:numPr>
      </w:pPr>
      <w:r>
        <w:t>Encoding independent</w:t>
      </w:r>
    </w:p>
    <w:p w14:paraId="1C7F1756" w14:textId="77777777" w:rsidR="002E229E" w:rsidRDefault="00EB0030" w:rsidP="00EB0030">
      <w:pPr>
        <w:numPr>
          <w:ilvl w:val="0"/>
          <w:numId w:val="4"/>
        </w:numPr>
      </w:pPr>
      <w:r>
        <w:t>Restricted to initiating, maintaining, and reestablishing a session.</w:t>
      </w:r>
    </w:p>
    <w:p w14:paraId="1C7F1757" w14:textId="77777777" w:rsidR="002E229E" w:rsidRDefault="00EB0030">
      <w:pPr>
        <w:pStyle w:val="berschrift2"/>
      </w:pPr>
      <w:bookmarkStart w:id="2" w:name="_Toc68972347"/>
      <w:bookmarkStart w:id="3" w:name="authors"/>
      <w:r>
        <w:t>Authors</w:t>
      </w:r>
      <w:bookmarkEnd w:id="2"/>
    </w:p>
    <w:tbl>
      <w:tblPr>
        <w:tblStyle w:val="Table"/>
        <w:tblW w:w="5000" w:type="pct"/>
        <w:tblLook w:val="0020" w:firstRow="1" w:lastRow="0" w:firstColumn="0" w:lastColumn="0" w:noHBand="0" w:noVBand="0"/>
      </w:tblPr>
      <w:tblGrid>
        <w:gridCol w:w="1646"/>
        <w:gridCol w:w="2184"/>
        <w:gridCol w:w="2944"/>
        <w:gridCol w:w="3074"/>
      </w:tblGrid>
      <w:tr w:rsidR="002E229E" w14:paraId="1C7F175C"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1758" w14:textId="77777777" w:rsidR="002E229E" w:rsidRDefault="00EB0030">
            <w:pPr>
              <w:pStyle w:val="Compact"/>
            </w:pPr>
            <w:r>
              <w:t>Name</w:t>
            </w:r>
          </w:p>
        </w:tc>
        <w:tc>
          <w:tcPr>
            <w:tcW w:w="0" w:type="auto"/>
          </w:tcPr>
          <w:p w14:paraId="1C7F1759" w14:textId="77777777" w:rsidR="002E229E" w:rsidRDefault="00EB0030">
            <w:pPr>
              <w:pStyle w:val="Compact"/>
            </w:pPr>
            <w:r>
              <w:t>Affiliation</w:t>
            </w:r>
          </w:p>
        </w:tc>
        <w:tc>
          <w:tcPr>
            <w:tcW w:w="0" w:type="auto"/>
          </w:tcPr>
          <w:p w14:paraId="1C7F175A" w14:textId="77777777" w:rsidR="002E229E" w:rsidRDefault="00EB0030">
            <w:pPr>
              <w:pStyle w:val="Compact"/>
            </w:pPr>
            <w:r>
              <w:t>Contact</w:t>
            </w:r>
          </w:p>
        </w:tc>
        <w:tc>
          <w:tcPr>
            <w:tcW w:w="0" w:type="auto"/>
          </w:tcPr>
          <w:p w14:paraId="1C7F175B" w14:textId="77777777" w:rsidR="002E229E" w:rsidRDefault="00EB0030">
            <w:pPr>
              <w:pStyle w:val="Compact"/>
            </w:pPr>
            <w:r>
              <w:t>Role</w:t>
            </w:r>
          </w:p>
        </w:tc>
      </w:tr>
      <w:tr w:rsidR="002E229E" w14:paraId="1C7F1761" w14:textId="77777777">
        <w:tc>
          <w:tcPr>
            <w:tcW w:w="0" w:type="auto"/>
          </w:tcPr>
          <w:p w14:paraId="1C7F175D" w14:textId="77777777" w:rsidR="002E229E" w:rsidRDefault="00EB0030">
            <w:pPr>
              <w:pStyle w:val="Compact"/>
            </w:pPr>
            <w:r>
              <w:t xml:space="preserve">Anders </w:t>
            </w:r>
            <w:proofErr w:type="spellStart"/>
            <w:r>
              <w:t>Furuhed</w:t>
            </w:r>
            <w:proofErr w:type="spellEnd"/>
          </w:p>
        </w:tc>
        <w:tc>
          <w:tcPr>
            <w:tcW w:w="0" w:type="auto"/>
          </w:tcPr>
          <w:p w14:paraId="1C7F175E" w14:textId="77777777" w:rsidR="002E229E" w:rsidRDefault="00EB0030">
            <w:pPr>
              <w:pStyle w:val="Compact"/>
            </w:pPr>
            <w:r>
              <w:t>Goldman Sachs</w:t>
            </w:r>
          </w:p>
        </w:tc>
        <w:tc>
          <w:tcPr>
            <w:tcW w:w="0" w:type="auto"/>
          </w:tcPr>
          <w:p w14:paraId="1C7F175F" w14:textId="237D0A2D" w:rsidR="002E229E" w:rsidRDefault="00B351D4">
            <w:pPr>
              <w:pStyle w:val="Compact"/>
            </w:pPr>
            <w:hyperlink r:id="rId12">
              <w:r w:rsidR="00EB0030">
                <w:rPr>
                  <w:rStyle w:val="Hyperlink"/>
                </w:rPr>
                <w:t>anders.furuhed@gs.com</w:t>
              </w:r>
            </w:hyperlink>
          </w:p>
        </w:tc>
        <w:tc>
          <w:tcPr>
            <w:tcW w:w="0" w:type="auto"/>
          </w:tcPr>
          <w:p w14:paraId="1C7F1760" w14:textId="77777777" w:rsidR="002E229E" w:rsidRDefault="00EB0030">
            <w:pPr>
              <w:pStyle w:val="Compact"/>
            </w:pPr>
            <w:r>
              <w:t>Protocol Designer</w:t>
            </w:r>
          </w:p>
        </w:tc>
      </w:tr>
      <w:tr w:rsidR="002E229E" w14:paraId="1C7F1766" w14:textId="77777777">
        <w:tc>
          <w:tcPr>
            <w:tcW w:w="0" w:type="auto"/>
          </w:tcPr>
          <w:p w14:paraId="1C7F1762" w14:textId="77777777" w:rsidR="002E229E" w:rsidRDefault="00EB0030">
            <w:pPr>
              <w:pStyle w:val="Compact"/>
            </w:pPr>
            <w:r>
              <w:t xml:space="preserve">David </w:t>
            </w:r>
            <w:proofErr w:type="spellStart"/>
            <w:r>
              <w:t>Rosenborg</w:t>
            </w:r>
            <w:proofErr w:type="spellEnd"/>
          </w:p>
        </w:tc>
        <w:tc>
          <w:tcPr>
            <w:tcW w:w="0" w:type="auto"/>
          </w:tcPr>
          <w:p w14:paraId="1C7F1763" w14:textId="77777777" w:rsidR="002E229E" w:rsidRDefault="00EB0030">
            <w:pPr>
              <w:pStyle w:val="Compact"/>
            </w:pPr>
            <w:r>
              <w:t>Goldman Sachs</w:t>
            </w:r>
          </w:p>
        </w:tc>
        <w:tc>
          <w:tcPr>
            <w:tcW w:w="0" w:type="auto"/>
          </w:tcPr>
          <w:p w14:paraId="1C7F1764" w14:textId="0EFC2DE7" w:rsidR="002E229E" w:rsidRDefault="00B351D4">
            <w:pPr>
              <w:pStyle w:val="Compact"/>
            </w:pPr>
            <w:hyperlink r:id="rId13">
              <w:r w:rsidR="00EB0030">
                <w:rPr>
                  <w:rStyle w:val="Hyperlink"/>
                </w:rPr>
                <w:t>david.rosenborg@gs.com</w:t>
              </w:r>
            </w:hyperlink>
          </w:p>
        </w:tc>
        <w:tc>
          <w:tcPr>
            <w:tcW w:w="0" w:type="auto"/>
          </w:tcPr>
          <w:p w14:paraId="1C7F1765" w14:textId="77777777" w:rsidR="002E229E" w:rsidRDefault="00EB0030">
            <w:pPr>
              <w:pStyle w:val="Compact"/>
            </w:pPr>
            <w:r>
              <w:t>Protocol Designer</w:t>
            </w:r>
          </w:p>
        </w:tc>
      </w:tr>
      <w:tr w:rsidR="002E229E" w14:paraId="1C7F176B" w14:textId="77777777">
        <w:tc>
          <w:tcPr>
            <w:tcW w:w="0" w:type="auto"/>
          </w:tcPr>
          <w:p w14:paraId="1C7F1767" w14:textId="77777777" w:rsidR="002E229E" w:rsidRDefault="00EB0030">
            <w:pPr>
              <w:pStyle w:val="Compact"/>
            </w:pPr>
            <w:r>
              <w:t>Rolf Andersson</w:t>
            </w:r>
          </w:p>
        </w:tc>
        <w:tc>
          <w:tcPr>
            <w:tcW w:w="0" w:type="auto"/>
          </w:tcPr>
          <w:p w14:paraId="1C7F1768" w14:textId="77777777" w:rsidR="002E229E" w:rsidRDefault="00EB0030">
            <w:pPr>
              <w:pStyle w:val="Compact"/>
            </w:pPr>
            <w:r>
              <w:t>Goldman Sachs</w:t>
            </w:r>
          </w:p>
        </w:tc>
        <w:tc>
          <w:tcPr>
            <w:tcW w:w="0" w:type="auto"/>
          </w:tcPr>
          <w:p w14:paraId="1C7F1769" w14:textId="7B79AA51" w:rsidR="002E229E" w:rsidRDefault="00B351D4">
            <w:pPr>
              <w:pStyle w:val="Compact"/>
            </w:pPr>
            <w:hyperlink r:id="rId14">
              <w:r w:rsidR="00EB0030">
                <w:rPr>
                  <w:rStyle w:val="Hyperlink"/>
                </w:rPr>
                <w:t>rolf.andersson@gs.com</w:t>
              </w:r>
            </w:hyperlink>
          </w:p>
        </w:tc>
        <w:tc>
          <w:tcPr>
            <w:tcW w:w="0" w:type="auto"/>
          </w:tcPr>
          <w:p w14:paraId="1C7F176A" w14:textId="77777777" w:rsidR="002E229E" w:rsidRDefault="00EB0030">
            <w:pPr>
              <w:pStyle w:val="Compact"/>
            </w:pPr>
            <w:r>
              <w:t>Contributor</w:t>
            </w:r>
          </w:p>
        </w:tc>
      </w:tr>
      <w:tr w:rsidR="002E229E" w14:paraId="1C7F1770" w14:textId="77777777">
        <w:tc>
          <w:tcPr>
            <w:tcW w:w="0" w:type="auto"/>
          </w:tcPr>
          <w:p w14:paraId="1C7F176C" w14:textId="77777777" w:rsidR="002E229E" w:rsidRDefault="00EB0030">
            <w:pPr>
              <w:pStyle w:val="Compact"/>
            </w:pPr>
            <w:r>
              <w:t>Jim Northey</w:t>
            </w:r>
          </w:p>
        </w:tc>
        <w:tc>
          <w:tcPr>
            <w:tcW w:w="0" w:type="auto"/>
          </w:tcPr>
          <w:p w14:paraId="1C7F176D" w14:textId="77777777" w:rsidR="002E229E" w:rsidRDefault="00EB0030">
            <w:pPr>
              <w:pStyle w:val="Compact"/>
            </w:pPr>
            <w:r>
              <w:t>LaSalle Technology</w:t>
            </w:r>
          </w:p>
        </w:tc>
        <w:tc>
          <w:tcPr>
            <w:tcW w:w="0" w:type="auto"/>
          </w:tcPr>
          <w:p w14:paraId="1C7F176E" w14:textId="0587D67F" w:rsidR="002E229E" w:rsidRDefault="00B351D4">
            <w:pPr>
              <w:pStyle w:val="Compact"/>
            </w:pPr>
            <w:hyperlink r:id="rId15">
              <w:r w:rsidR="00EB0030">
                <w:rPr>
                  <w:rStyle w:val="Hyperlink"/>
                </w:rPr>
                <w:t>jim.northey@fintechstandards.us</w:t>
              </w:r>
            </w:hyperlink>
          </w:p>
        </w:tc>
        <w:tc>
          <w:tcPr>
            <w:tcW w:w="0" w:type="auto"/>
          </w:tcPr>
          <w:p w14:paraId="1C7F176F" w14:textId="77777777" w:rsidR="002E229E" w:rsidRDefault="00EB0030">
            <w:pPr>
              <w:pStyle w:val="Compact"/>
            </w:pPr>
            <w:r>
              <w:t>Global Technical Committee co-chair</w:t>
            </w:r>
          </w:p>
        </w:tc>
      </w:tr>
      <w:tr w:rsidR="002E229E" w14:paraId="1C7F1775" w14:textId="77777777">
        <w:tc>
          <w:tcPr>
            <w:tcW w:w="0" w:type="auto"/>
          </w:tcPr>
          <w:p w14:paraId="1C7F1771" w14:textId="77777777" w:rsidR="002E229E" w:rsidRDefault="00EB0030">
            <w:pPr>
              <w:pStyle w:val="Compact"/>
            </w:pPr>
            <w:r>
              <w:t>Júlio L R Monteiro</w:t>
            </w:r>
          </w:p>
        </w:tc>
        <w:tc>
          <w:tcPr>
            <w:tcW w:w="0" w:type="auto"/>
          </w:tcPr>
          <w:p w14:paraId="1C7F1772" w14:textId="77777777" w:rsidR="002E229E" w:rsidRDefault="00EB0030">
            <w:pPr>
              <w:pStyle w:val="Compact"/>
            </w:pPr>
            <w:r>
              <w:t>formerly B3</w:t>
            </w:r>
          </w:p>
        </w:tc>
        <w:tc>
          <w:tcPr>
            <w:tcW w:w="0" w:type="auto"/>
          </w:tcPr>
          <w:p w14:paraId="1C7F1773" w14:textId="473C7D5C" w:rsidR="002E229E" w:rsidRDefault="00B351D4">
            <w:pPr>
              <w:pStyle w:val="Compact"/>
            </w:pPr>
            <w:hyperlink r:id="rId16">
              <w:r w:rsidR="00EB0030">
                <w:rPr>
                  <w:rStyle w:val="Hyperlink"/>
                </w:rPr>
                <w:t>juliolrmonteiro@gmail.com</w:t>
              </w:r>
            </w:hyperlink>
          </w:p>
        </w:tc>
        <w:tc>
          <w:tcPr>
            <w:tcW w:w="0" w:type="auto"/>
          </w:tcPr>
          <w:p w14:paraId="1C7F1774" w14:textId="77777777" w:rsidR="002E229E" w:rsidRDefault="00EB0030">
            <w:pPr>
              <w:pStyle w:val="Compact"/>
            </w:pPr>
            <w:r>
              <w:t>Editor, Working Group convener</w:t>
            </w:r>
          </w:p>
        </w:tc>
      </w:tr>
      <w:tr w:rsidR="002E229E" w14:paraId="1C7F177A" w14:textId="77777777">
        <w:tc>
          <w:tcPr>
            <w:tcW w:w="0" w:type="auto"/>
          </w:tcPr>
          <w:p w14:paraId="1C7F1776" w14:textId="77777777" w:rsidR="002E229E" w:rsidRDefault="00EB0030">
            <w:pPr>
              <w:pStyle w:val="Compact"/>
            </w:pPr>
            <w:r>
              <w:t xml:space="preserve">Aditya </w:t>
            </w:r>
            <w:proofErr w:type="spellStart"/>
            <w:r>
              <w:t>Kapur</w:t>
            </w:r>
            <w:proofErr w:type="spellEnd"/>
          </w:p>
        </w:tc>
        <w:tc>
          <w:tcPr>
            <w:tcW w:w="0" w:type="auto"/>
          </w:tcPr>
          <w:p w14:paraId="1C7F1777" w14:textId="77777777" w:rsidR="002E229E" w:rsidRDefault="00EB0030">
            <w:pPr>
              <w:pStyle w:val="Compact"/>
            </w:pPr>
            <w:r>
              <w:t>CME Group, Inc</w:t>
            </w:r>
          </w:p>
        </w:tc>
        <w:tc>
          <w:tcPr>
            <w:tcW w:w="0" w:type="auto"/>
          </w:tcPr>
          <w:p w14:paraId="1C7F1778" w14:textId="76A2073D" w:rsidR="002E229E" w:rsidRDefault="00B351D4">
            <w:pPr>
              <w:pStyle w:val="Compact"/>
            </w:pPr>
            <w:hyperlink r:id="rId17">
              <w:r w:rsidR="00EB0030">
                <w:rPr>
                  <w:rStyle w:val="Hyperlink"/>
                </w:rPr>
                <w:t>Aditya.kapur@cmegroup.com</w:t>
              </w:r>
            </w:hyperlink>
          </w:p>
        </w:tc>
        <w:tc>
          <w:tcPr>
            <w:tcW w:w="0" w:type="auto"/>
          </w:tcPr>
          <w:p w14:paraId="1C7F1779" w14:textId="77777777" w:rsidR="002E229E" w:rsidRDefault="00EB0030">
            <w:pPr>
              <w:pStyle w:val="Compact"/>
            </w:pPr>
            <w:r>
              <w:t>Contributor</w:t>
            </w:r>
          </w:p>
        </w:tc>
      </w:tr>
      <w:tr w:rsidR="002E229E" w14:paraId="1C7F177F" w14:textId="77777777">
        <w:tc>
          <w:tcPr>
            <w:tcW w:w="0" w:type="auto"/>
          </w:tcPr>
          <w:p w14:paraId="1C7F177B" w14:textId="77777777" w:rsidR="002E229E" w:rsidRDefault="00EB0030">
            <w:pPr>
              <w:pStyle w:val="Compact"/>
            </w:pPr>
            <w:r>
              <w:t>Don Mendelson</w:t>
            </w:r>
          </w:p>
        </w:tc>
        <w:tc>
          <w:tcPr>
            <w:tcW w:w="0" w:type="auto"/>
          </w:tcPr>
          <w:p w14:paraId="1C7F177C" w14:textId="77777777" w:rsidR="002E229E" w:rsidRDefault="00EB0030">
            <w:pPr>
              <w:pStyle w:val="Compact"/>
            </w:pPr>
            <w:r>
              <w:t>Silver Flash LLC</w:t>
            </w:r>
          </w:p>
        </w:tc>
        <w:tc>
          <w:tcPr>
            <w:tcW w:w="0" w:type="auto"/>
          </w:tcPr>
          <w:p w14:paraId="1C7F177D" w14:textId="40FCA0AD" w:rsidR="002E229E" w:rsidRDefault="00B351D4">
            <w:pPr>
              <w:pStyle w:val="Compact"/>
            </w:pPr>
            <w:hyperlink r:id="rId18">
              <w:r w:rsidR="00EB0030">
                <w:rPr>
                  <w:rStyle w:val="Hyperlink"/>
                </w:rPr>
                <w:t>donmendelson@silverflash.net</w:t>
              </w:r>
            </w:hyperlink>
          </w:p>
        </w:tc>
        <w:tc>
          <w:tcPr>
            <w:tcW w:w="0" w:type="auto"/>
          </w:tcPr>
          <w:p w14:paraId="1C7F177E" w14:textId="77777777" w:rsidR="002E229E" w:rsidRDefault="00EB0030">
            <w:pPr>
              <w:pStyle w:val="Compact"/>
            </w:pPr>
            <w:r>
              <w:t>Working Group Lead</w:t>
            </w:r>
          </w:p>
        </w:tc>
      </w:tr>
      <w:tr w:rsidR="002E229E" w14:paraId="1C7F1784" w14:textId="77777777">
        <w:tc>
          <w:tcPr>
            <w:tcW w:w="0" w:type="auto"/>
          </w:tcPr>
          <w:p w14:paraId="1C7F1780" w14:textId="77777777" w:rsidR="002E229E" w:rsidRDefault="00EB0030">
            <w:pPr>
              <w:pStyle w:val="Compact"/>
            </w:pPr>
            <w:r>
              <w:t>Li Zhu</w:t>
            </w:r>
          </w:p>
        </w:tc>
        <w:tc>
          <w:tcPr>
            <w:tcW w:w="0" w:type="auto"/>
          </w:tcPr>
          <w:p w14:paraId="1C7F1781" w14:textId="77777777" w:rsidR="002E229E" w:rsidRDefault="00EB0030">
            <w:pPr>
              <w:pStyle w:val="Compact"/>
            </w:pPr>
            <w:r>
              <w:t>Shanghai Stock Exchange</w:t>
            </w:r>
          </w:p>
        </w:tc>
        <w:tc>
          <w:tcPr>
            <w:tcW w:w="0" w:type="auto"/>
          </w:tcPr>
          <w:p w14:paraId="1C7F1782" w14:textId="36ACEDE1" w:rsidR="002E229E" w:rsidRDefault="00B351D4">
            <w:pPr>
              <w:pStyle w:val="Compact"/>
            </w:pPr>
            <w:hyperlink r:id="rId19">
              <w:r w:rsidR="00EB0030">
                <w:rPr>
                  <w:rStyle w:val="Hyperlink"/>
                </w:rPr>
                <w:t>lzhu@sse.com.cn</w:t>
              </w:r>
            </w:hyperlink>
          </w:p>
        </w:tc>
        <w:tc>
          <w:tcPr>
            <w:tcW w:w="0" w:type="auto"/>
          </w:tcPr>
          <w:p w14:paraId="1C7F1783" w14:textId="77777777" w:rsidR="002E229E" w:rsidRDefault="00EB0030">
            <w:pPr>
              <w:pStyle w:val="Compact"/>
            </w:pPr>
            <w:r>
              <w:t>Contributor</w:t>
            </w:r>
          </w:p>
        </w:tc>
      </w:tr>
    </w:tbl>
    <w:p w14:paraId="1C7F1785" w14:textId="77777777" w:rsidR="002E229E" w:rsidRDefault="00EB0030">
      <w:pPr>
        <w:pStyle w:val="berschrift3"/>
      </w:pPr>
      <w:bookmarkStart w:id="4" w:name="_Toc68972348"/>
      <w:bookmarkStart w:id="5" w:name="related-fix-standards"/>
      <w:r>
        <w:t>Related FIX Standards</w:t>
      </w:r>
      <w:bookmarkEnd w:id="4"/>
    </w:p>
    <w:p w14:paraId="1C7F1786" w14:textId="77777777" w:rsidR="002E229E" w:rsidRDefault="00EB0030">
      <w:pPr>
        <w:pStyle w:val="FirstParagraph"/>
      </w:pPr>
      <w:r>
        <w:t>The FIX Simple Open Framing Header standard governs how messages are delimited and has a specific relationship mentioned in this specification. FIXP interoperates with the other FIX standards at application and presentation layers, but it is not dependent on them. Therefore, they are considered non-normative for FIXP.</w:t>
      </w:r>
    </w:p>
    <w:tbl>
      <w:tblPr>
        <w:tblStyle w:val="Table"/>
        <w:tblW w:w="5000" w:type="pct"/>
        <w:tblLook w:val="0020" w:firstRow="1" w:lastRow="0" w:firstColumn="0" w:lastColumn="0" w:noHBand="0" w:noVBand="0"/>
      </w:tblPr>
      <w:tblGrid>
        <w:gridCol w:w="2447"/>
        <w:gridCol w:w="1359"/>
        <w:gridCol w:w="1988"/>
        <w:gridCol w:w="2952"/>
        <w:gridCol w:w="1102"/>
      </w:tblGrid>
      <w:tr w:rsidR="002E229E" w14:paraId="1C7F178C"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1787" w14:textId="77777777" w:rsidR="002E229E" w:rsidRDefault="00EB0030">
            <w:pPr>
              <w:pStyle w:val="Compact"/>
            </w:pPr>
            <w:r>
              <w:t>Related Standard</w:t>
            </w:r>
          </w:p>
        </w:tc>
        <w:tc>
          <w:tcPr>
            <w:tcW w:w="0" w:type="auto"/>
          </w:tcPr>
          <w:p w14:paraId="1C7F1788" w14:textId="77777777" w:rsidR="002E229E" w:rsidRDefault="00EB0030">
            <w:pPr>
              <w:pStyle w:val="Compact"/>
            </w:pPr>
            <w:r>
              <w:t>Version</w:t>
            </w:r>
          </w:p>
        </w:tc>
        <w:tc>
          <w:tcPr>
            <w:tcW w:w="0" w:type="auto"/>
          </w:tcPr>
          <w:p w14:paraId="1C7F1789" w14:textId="77777777" w:rsidR="002E229E" w:rsidRDefault="00EB0030">
            <w:pPr>
              <w:pStyle w:val="Compact"/>
            </w:pPr>
            <w:r>
              <w:t>Reference location</w:t>
            </w:r>
          </w:p>
        </w:tc>
        <w:tc>
          <w:tcPr>
            <w:tcW w:w="0" w:type="auto"/>
          </w:tcPr>
          <w:p w14:paraId="1C7F178A" w14:textId="77777777" w:rsidR="002E229E" w:rsidRDefault="00EB0030">
            <w:pPr>
              <w:pStyle w:val="Compact"/>
            </w:pPr>
            <w:r>
              <w:t>Relationship</w:t>
            </w:r>
          </w:p>
        </w:tc>
        <w:tc>
          <w:tcPr>
            <w:tcW w:w="0" w:type="auto"/>
          </w:tcPr>
          <w:p w14:paraId="1C7F178B" w14:textId="77777777" w:rsidR="002E229E" w:rsidRDefault="00EB0030">
            <w:pPr>
              <w:pStyle w:val="Compact"/>
            </w:pPr>
            <w:r>
              <w:t>Normative</w:t>
            </w:r>
          </w:p>
        </w:tc>
      </w:tr>
      <w:tr w:rsidR="002E229E" w14:paraId="1C7F1792" w14:textId="77777777">
        <w:tc>
          <w:tcPr>
            <w:tcW w:w="0" w:type="auto"/>
          </w:tcPr>
          <w:p w14:paraId="1C7F178D" w14:textId="77777777" w:rsidR="002E229E" w:rsidRDefault="00EB0030">
            <w:pPr>
              <w:pStyle w:val="Compact"/>
            </w:pPr>
            <w:r>
              <w:t>Simple Open Framing Header</w:t>
            </w:r>
          </w:p>
        </w:tc>
        <w:tc>
          <w:tcPr>
            <w:tcW w:w="0" w:type="auto"/>
          </w:tcPr>
          <w:p w14:paraId="1C7F178E" w14:textId="77777777" w:rsidR="002E229E" w:rsidRDefault="00EB0030">
            <w:pPr>
              <w:pStyle w:val="Compact"/>
            </w:pPr>
            <w:r>
              <w:t>Draft Standard</w:t>
            </w:r>
          </w:p>
        </w:tc>
        <w:tc>
          <w:tcPr>
            <w:tcW w:w="0" w:type="auto"/>
          </w:tcPr>
          <w:p w14:paraId="1C7F178F" w14:textId="232EB332" w:rsidR="002E229E" w:rsidRDefault="00B351D4">
            <w:pPr>
              <w:pStyle w:val="Compact"/>
            </w:pPr>
            <w:hyperlink r:id="rId20">
              <w:r w:rsidR="00EB0030">
                <w:rPr>
                  <w:rStyle w:val="Hyperlink"/>
                </w:rPr>
                <w:t>SOFH</w:t>
              </w:r>
            </w:hyperlink>
          </w:p>
        </w:tc>
        <w:tc>
          <w:tcPr>
            <w:tcW w:w="0" w:type="auto"/>
          </w:tcPr>
          <w:p w14:paraId="1C7F1790" w14:textId="77777777" w:rsidR="002E229E" w:rsidRDefault="00EB0030">
            <w:pPr>
              <w:pStyle w:val="Compact"/>
            </w:pPr>
            <w:r>
              <w:t>Optional usage at presentation layer</w:t>
            </w:r>
          </w:p>
        </w:tc>
        <w:tc>
          <w:tcPr>
            <w:tcW w:w="0" w:type="auto"/>
          </w:tcPr>
          <w:p w14:paraId="1C7F1791" w14:textId="77777777" w:rsidR="002E229E" w:rsidRDefault="00EB0030">
            <w:pPr>
              <w:pStyle w:val="Compact"/>
            </w:pPr>
            <w:r>
              <w:t>Yes</w:t>
            </w:r>
          </w:p>
        </w:tc>
      </w:tr>
      <w:tr w:rsidR="002E229E" w14:paraId="1C7F1798" w14:textId="77777777">
        <w:tc>
          <w:tcPr>
            <w:tcW w:w="0" w:type="auto"/>
          </w:tcPr>
          <w:p w14:paraId="1C7F1793" w14:textId="77777777" w:rsidR="002E229E" w:rsidRDefault="00EB0030">
            <w:pPr>
              <w:pStyle w:val="Compact"/>
            </w:pPr>
            <w:r>
              <w:t>FIX message specifications</w:t>
            </w:r>
          </w:p>
        </w:tc>
        <w:tc>
          <w:tcPr>
            <w:tcW w:w="0" w:type="auto"/>
          </w:tcPr>
          <w:p w14:paraId="1C7F1794" w14:textId="77777777" w:rsidR="002E229E" w:rsidRDefault="00EB0030">
            <w:pPr>
              <w:pStyle w:val="Compact"/>
            </w:pPr>
            <w:r>
              <w:t>5.0 SP2</w:t>
            </w:r>
          </w:p>
        </w:tc>
        <w:tc>
          <w:tcPr>
            <w:tcW w:w="0" w:type="auto"/>
          </w:tcPr>
          <w:p w14:paraId="1C7F1795" w14:textId="519D5290" w:rsidR="002E229E" w:rsidRDefault="00B351D4">
            <w:pPr>
              <w:pStyle w:val="Compact"/>
            </w:pPr>
            <w:hyperlink r:id="rId21">
              <w:r w:rsidR="00EB0030">
                <w:rPr>
                  <w:rStyle w:val="Hyperlink"/>
                </w:rPr>
                <w:t>FIX 5.0 SP2</w:t>
              </w:r>
            </w:hyperlink>
          </w:p>
        </w:tc>
        <w:tc>
          <w:tcPr>
            <w:tcW w:w="0" w:type="auto"/>
          </w:tcPr>
          <w:p w14:paraId="1C7F1796" w14:textId="77777777" w:rsidR="002E229E" w:rsidRDefault="00EB0030">
            <w:pPr>
              <w:pStyle w:val="Compact"/>
            </w:pPr>
            <w:r>
              <w:t>Presentation and application layers</w:t>
            </w:r>
          </w:p>
        </w:tc>
        <w:tc>
          <w:tcPr>
            <w:tcW w:w="0" w:type="auto"/>
          </w:tcPr>
          <w:p w14:paraId="1C7F1797" w14:textId="77777777" w:rsidR="002E229E" w:rsidRDefault="00EB0030">
            <w:pPr>
              <w:pStyle w:val="Compact"/>
            </w:pPr>
            <w:r>
              <w:t>No</w:t>
            </w:r>
          </w:p>
        </w:tc>
      </w:tr>
      <w:tr w:rsidR="002E229E" w14:paraId="1C7F179E" w14:textId="77777777">
        <w:tc>
          <w:tcPr>
            <w:tcW w:w="0" w:type="auto"/>
          </w:tcPr>
          <w:p w14:paraId="1C7F1799" w14:textId="77777777" w:rsidR="002E229E" w:rsidRDefault="00EB0030">
            <w:pPr>
              <w:pStyle w:val="Compact"/>
            </w:pPr>
            <w:r>
              <w:t>FIX Simple Binary Encoding</w:t>
            </w:r>
          </w:p>
        </w:tc>
        <w:tc>
          <w:tcPr>
            <w:tcW w:w="0" w:type="auto"/>
          </w:tcPr>
          <w:p w14:paraId="1C7F179A" w14:textId="77777777" w:rsidR="002E229E" w:rsidRDefault="00EB0030">
            <w:pPr>
              <w:pStyle w:val="Compact"/>
            </w:pPr>
            <w:r>
              <w:t>Version 1.0</w:t>
            </w:r>
          </w:p>
        </w:tc>
        <w:tc>
          <w:tcPr>
            <w:tcW w:w="0" w:type="auto"/>
          </w:tcPr>
          <w:p w14:paraId="1C7F179B" w14:textId="1B755081" w:rsidR="002E229E" w:rsidRDefault="00B351D4">
            <w:pPr>
              <w:pStyle w:val="Compact"/>
            </w:pPr>
            <w:hyperlink r:id="rId22">
              <w:r w:rsidR="00EB0030">
                <w:rPr>
                  <w:rStyle w:val="Hyperlink"/>
                </w:rPr>
                <w:t>Simple Binary Encoding</w:t>
              </w:r>
            </w:hyperlink>
          </w:p>
        </w:tc>
        <w:tc>
          <w:tcPr>
            <w:tcW w:w="0" w:type="auto"/>
          </w:tcPr>
          <w:p w14:paraId="1C7F179C" w14:textId="77777777" w:rsidR="002E229E" w:rsidRDefault="00EB0030">
            <w:pPr>
              <w:pStyle w:val="Compact"/>
            </w:pPr>
            <w:r>
              <w:t>Optional usage at presentation layer</w:t>
            </w:r>
          </w:p>
        </w:tc>
        <w:tc>
          <w:tcPr>
            <w:tcW w:w="0" w:type="auto"/>
          </w:tcPr>
          <w:p w14:paraId="1C7F179D" w14:textId="77777777" w:rsidR="002E229E" w:rsidRDefault="00EB0030">
            <w:pPr>
              <w:pStyle w:val="Compact"/>
            </w:pPr>
            <w:r>
              <w:t>No</w:t>
            </w:r>
          </w:p>
        </w:tc>
      </w:tr>
      <w:tr w:rsidR="002E229E" w14:paraId="1C7F17A4" w14:textId="77777777">
        <w:tc>
          <w:tcPr>
            <w:tcW w:w="0" w:type="auto"/>
          </w:tcPr>
          <w:p w14:paraId="1C7F179F" w14:textId="77777777" w:rsidR="002E229E" w:rsidRDefault="00EB0030">
            <w:pPr>
              <w:pStyle w:val="Compact"/>
            </w:pPr>
            <w:r>
              <w:t>Encoding FIX Using ASN.1</w:t>
            </w:r>
          </w:p>
        </w:tc>
        <w:tc>
          <w:tcPr>
            <w:tcW w:w="0" w:type="auto"/>
          </w:tcPr>
          <w:p w14:paraId="1C7F17A0" w14:textId="77777777" w:rsidR="002E229E" w:rsidRDefault="00EB0030">
            <w:pPr>
              <w:pStyle w:val="Compact"/>
            </w:pPr>
            <w:r>
              <w:t>Draft Standard</w:t>
            </w:r>
          </w:p>
        </w:tc>
        <w:tc>
          <w:tcPr>
            <w:tcW w:w="0" w:type="auto"/>
          </w:tcPr>
          <w:p w14:paraId="1C7F17A1" w14:textId="7E9E37CE" w:rsidR="002E229E" w:rsidRDefault="00B351D4">
            <w:pPr>
              <w:pStyle w:val="Compact"/>
            </w:pPr>
            <w:hyperlink r:id="rId23">
              <w:r w:rsidR="00EB0030">
                <w:rPr>
                  <w:rStyle w:val="Hyperlink"/>
                </w:rPr>
                <w:t>ASN.1</w:t>
              </w:r>
            </w:hyperlink>
          </w:p>
        </w:tc>
        <w:tc>
          <w:tcPr>
            <w:tcW w:w="0" w:type="auto"/>
          </w:tcPr>
          <w:p w14:paraId="1C7F17A2" w14:textId="77777777" w:rsidR="002E229E" w:rsidRDefault="00EB0030">
            <w:pPr>
              <w:pStyle w:val="Compact"/>
            </w:pPr>
            <w:r>
              <w:t>Optional usage at presentation layer</w:t>
            </w:r>
          </w:p>
        </w:tc>
        <w:tc>
          <w:tcPr>
            <w:tcW w:w="0" w:type="auto"/>
          </w:tcPr>
          <w:p w14:paraId="1C7F17A3" w14:textId="77777777" w:rsidR="002E229E" w:rsidRDefault="00EB0030">
            <w:pPr>
              <w:pStyle w:val="Compact"/>
            </w:pPr>
            <w:r>
              <w:t>No</w:t>
            </w:r>
          </w:p>
        </w:tc>
      </w:tr>
      <w:tr w:rsidR="002E229E" w14:paraId="1C7F17AA" w14:textId="77777777">
        <w:tc>
          <w:tcPr>
            <w:tcW w:w="0" w:type="auto"/>
          </w:tcPr>
          <w:p w14:paraId="1C7F17A5" w14:textId="77777777" w:rsidR="002E229E" w:rsidRDefault="00EB0030">
            <w:pPr>
              <w:pStyle w:val="Compact"/>
            </w:pPr>
            <w:r>
              <w:lastRenderedPageBreak/>
              <w:t>Encoding FIX Using GPB</w:t>
            </w:r>
          </w:p>
        </w:tc>
        <w:tc>
          <w:tcPr>
            <w:tcW w:w="0" w:type="auto"/>
          </w:tcPr>
          <w:p w14:paraId="1C7F17A6" w14:textId="77777777" w:rsidR="002E229E" w:rsidRDefault="00EB0030">
            <w:pPr>
              <w:pStyle w:val="Compact"/>
            </w:pPr>
            <w:r>
              <w:t>RC2</w:t>
            </w:r>
          </w:p>
        </w:tc>
        <w:tc>
          <w:tcPr>
            <w:tcW w:w="0" w:type="auto"/>
          </w:tcPr>
          <w:p w14:paraId="1C7F17A7" w14:textId="16CFDCF7" w:rsidR="002E229E" w:rsidRDefault="00B351D4">
            <w:pPr>
              <w:pStyle w:val="Compact"/>
            </w:pPr>
            <w:hyperlink r:id="rId24">
              <w:r w:rsidR="00EB0030">
                <w:rPr>
                  <w:rStyle w:val="Hyperlink"/>
                </w:rPr>
                <w:t>GPB</w:t>
              </w:r>
            </w:hyperlink>
          </w:p>
        </w:tc>
        <w:tc>
          <w:tcPr>
            <w:tcW w:w="0" w:type="auto"/>
          </w:tcPr>
          <w:p w14:paraId="1C7F17A8" w14:textId="77777777" w:rsidR="002E229E" w:rsidRDefault="00EB0030">
            <w:pPr>
              <w:pStyle w:val="Compact"/>
            </w:pPr>
            <w:r>
              <w:t>Optional usage at presentation layer</w:t>
            </w:r>
          </w:p>
        </w:tc>
        <w:tc>
          <w:tcPr>
            <w:tcW w:w="0" w:type="auto"/>
          </w:tcPr>
          <w:p w14:paraId="1C7F17A9" w14:textId="77777777" w:rsidR="002E229E" w:rsidRDefault="00EB0030">
            <w:pPr>
              <w:pStyle w:val="Compact"/>
            </w:pPr>
            <w:r>
              <w:t>No</w:t>
            </w:r>
          </w:p>
        </w:tc>
      </w:tr>
    </w:tbl>
    <w:p w14:paraId="1C7F17AB" w14:textId="77777777" w:rsidR="002E229E" w:rsidRDefault="00EB0030">
      <w:pPr>
        <w:pStyle w:val="berschrift3"/>
      </w:pPr>
      <w:bookmarkStart w:id="6" w:name="_Toc68972349"/>
      <w:bookmarkStart w:id="7" w:name="dependencies-on-other-specifications"/>
      <w:bookmarkEnd w:id="5"/>
      <w:r>
        <w:t>Dependencies on Other Specifications</w:t>
      </w:r>
      <w:bookmarkEnd w:id="6"/>
    </w:p>
    <w:p w14:paraId="1C7F17AC" w14:textId="77777777" w:rsidR="002E229E" w:rsidRDefault="00EB0030">
      <w:pPr>
        <w:pStyle w:val="FirstParagraph"/>
      </w:pPr>
      <w:r>
        <w:t>FIXP is dependent on several industry standards. Implementations of FIXP must conform to these standards to interoperate. Therefore, they are normative for FIXP. Other protocols may be used by agreement between counterparties.</w:t>
      </w:r>
    </w:p>
    <w:tbl>
      <w:tblPr>
        <w:tblStyle w:val="Table"/>
        <w:tblW w:w="4999" w:type="pct"/>
        <w:tblLook w:val="0020" w:firstRow="1" w:lastRow="0" w:firstColumn="0" w:lastColumn="0" w:noHBand="0" w:noVBand="0"/>
      </w:tblPr>
      <w:tblGrid>
        <w:gridCol w:w="2686"/>
        <w:gridCol w:w="850"/>
        <w:gridCol w:w="3499"/>
        <w:gridCol w:w="1709"/>
        <w:gridCol w:w="1102"/>
      </w:tblGrid>
      <w:tr w:rsidR="002E229E" w14:paraId="1C7F17B2"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17AD" w14:textId="77777777" w:rsidR="002E229E" w:rsidRDefault="00EB0030">
            <w:pPr>
              <w:pStyle w:val="Compact"/>
            </w:pPr>
            <w:r>
              <w:t>Related Standard</w:t>
            </w:r>
          </w:p>
        </w:tc>
        <w:tc>
          <w:tcPr>
            <w:tcW w:w="0" w:type="auto"/>
          </w:tcPr>
          <w:p w14:paraId="1C7F17AE" w14:textId="77777777" w:rsidR="002E229E" w:rsidRDefault="00EB0030">
            <w:pPr>
              <w:pStyle w:val="Compact"/>
            </w:pPr>
            <w:r>
              <w:t>Version</w:t>
            </w:r>
          </w:p>
        </w:tc>
        <w:tc>
          <w:tcPr>
            <w:tcW w:w="0" w:type="auto"/>
          </w:tcPr>
          <w:p w14:paraId="1C7F17AF" w14:textId="77777777" w:rsidR="002E229E" w:rsidRDefault="00EB0030">
            <w:pPr>
              <w:pStyle w:val="Compact"/>
            </w:pPr>
            <w:r>
              <w:t>Reference location</w:t>
            </w:r>
          </w:p>
        </w:tc>
        <w:tc>
          <w:tcPr>
            <w:tcW w:w="0" w:type="auto"/>
          </w:tcPr>
          <w:p w14:paraId="1C7F17B0" w14:textId="77777777" w:rsidR="002E229E" w:rsidRDefault="00EB0030">
            <w:pPr>
              <w:pStyle w:val="Compact"/>
            </w:pPr>
            <w:r>
              <w:t>Relationship</w:t>
            </w:r>
          </w:p>
        </w:tc>
        <w:tc>
          <w:tcPr>
            <w:tcW w:w="0" w:type="auto"/>
          </w:tcPr>
          <w:p w14:paraId="1C7F17B1" w14:textId="77777777" w:rsidR="002E229E" w:rsidRDefault="00EB0030">
            <w:pPr>
              <w:pStyle w:val="Compact"/>
            </w:pPr>
            <w:r>
              <w:t>Normative</w:t>
            </w:r>
          </w:p>
        </w:tc>
      </w:tr>
      <w:tr w:rsidR="002E229E" w14:paraId="1C7F17B8" w14:textId="77777777">
        <w:tc>
          <w:tcPr>
            <w:tcW w:w="0" w:type="auto"/>
          </w:tcPr>
          <w:p w14:paraId="1C7F17B3" w14:textId="5B91B77B" w:rsidR="002E229E" w:rsidRDefault="00EB0030">
            <w:pPr>
              <w:pStyle w:val="Compact"/>
            </w:pPr>
            <w:r>
              <w:t xml:space="preserve">RFC 793 Transmission Control </w:t>
            </w:r>
            <w:r w:rsidR="00685E9F">
              <w:t>Protocol</w:t>
            </w:r>
            <w:r>
              <w:t xml:space="preserve"> (TCP)</w:t>
            </w:r>
          </w:p>
        </w:tc>
        <w:tc>
          <w:tcPr>
            <w:tcW w:w="0" w:type="auto"/>
          </w:tcPr>
          <w:p w14:paraId="1C7F17B4" w14:textId="77777777" w:rsidR="002E229E" w:rsidRDefault="00EB0030">
            <w:pPr>
              <w:pStyle w:val="Compact"/>
            </w:pPr>
            <w:r>
              <w:t>N/A</w:t>
            </w:r>
          </w:p>
        </w:tc>
        <w:tc>
          <w:tcPr>
            <w:tcW w:w="0" w:type="auto"/>
          </w:tcPr>
          <w:p w14:paraId="1C7F17B5" w14:textId="3F5C9E69" w:rsidR="002E229E" w:rsidRDefault="00B351D4">
            <w:pPr>
              <w:pStyle w:val="Compact"/>
            </w:pPr>
            <w:hyperlink r:id="rId25">
              <w:r w:rsidR="00EB0030">
                <w:rPr>
                  <w:rStyle w:val="Hyperlink"/>
                </w:rPr>
                <w:t>http://tools.ietf.org/html/rfc793</w:t>
              </w:r>
            </w:hyperlink>
            <w:r w:rsidR="00EB0030">
              <w:t xml:space="preserve"> and related standards</w:t>
            </w:r>
          </w:p>
        </w:tc>
        <w:tc>
          <w:tcPr>
            <w:tcW w:w="0" w:type="auto"/>
          </w:tcPr>
          <w:p w14:paraId="1C7F17B6" w14:textId="77777777" w:rsidR="002E229E" w:rsidRDefault="00EB0030">
            <w:pPr>
              <w:pStyle w:val="Compact"/>
            </w:pPr>
            <w:r>
              <w:t>Uses transport</w:t>
            </w:r>
          </w:p>
        </w:tc>
        <w:tc>
          <w:tcPr>
            <w:tcW w:w="0" w:type="auto"/>
          </w:tcPr>
          <w:p w14:paraId="1C7F17B7" w14:textId="77777777" w:rsidR="002E229E" w:rsidRDefault="00EB0030">
            <w:pPr>
              <w:pStyle w:val="Compact"/>
            </w:pPr>
            <w:r>
              <w:t>Yes</w:t>
            </w:r>
          </w:p>
        </w:tc>
      </w:tr>
      <w:tr w:rsidR="002E229E" w14:paraId="1C7F17BE" w14:textId="77777777">
        <w:tc>
          <w:tcPr>
            <w:tcW w:w="0" w:type="auto"/>
          </w:tcPr>
          <w:p w14:paraId="1C7F17B9" w14:textId="77777777" w:rsidR="002E229E" w:rsidRDefault="00EB0030">
            <w:pPr>
              <w:pStyle w:val="Compact"/>
            </w:pPr>
            <w:r>
              <w:t>RFC 768 User Datagram Protocol (UDP)</w:t>
            </w:r>
          </w:p>
        </w:tc>
        <w:tc>
          <w:tcPr>
            <w:tcW w:w="0" w:type="auto"/>
          </w:tcPr>
          <w:p w14:paraId="1C7F17BA" w14:textId="77777777" w:rsidR="002E229E" w:rsidRDefault="00EB0030">
            <w:pPr>
              <w:pStyle w:val="Compact"/>
            </w:pPr>
            <w:r>
              <w:t>N/A</w:t>
            </w:r>
          </w:p>
        </w:tc>
        <w:tc>
          <w:tcPr>
            <w:tcW w:w="0" w:type="auto"/>
          </w:tcPr>
          <w:p w14:paraId="1C7F17BB" w14:textId="5F360233" w:rsidR="002E229E" w:rsidRDefault="00B351D4">
            <w:pPr>
              <w:pStyle w:val="Compact"/>
            </w:pPr>
            <w:hyperlink r:id="rId26">
              <w:r w:rsidR="00EB0030">
                <w:rPr>
                  <w:rStyle w:val="Hyperlink"/>
                </w:rPr>
                <w:t>http://tools.ietf.org/html/rfc768</w:t>
              </w:r>
            </w:hyperlink>
          </w:p>
        </w:tc>
        <w:tc>
          <w:tcPr>
            <w:tcW w:w="0" w:type="auto"/>
          </w:tcPr>
          <w:p w14:paraId="1C7F17BC" w14:textId="77777777" w:rsidR="002E229E" w:rsidRDefault="00EB0030">
            <w:pPr>
              <w:pStyle w:val="Compact"/>
            </w:pPr>
            <w:r>
              <w:t>Uses transport</w:t>
            </w:r>
          </w:p>
        </w:tc>
        <w:tc>
          <w:tcPr>
            <w:tcW w:w="0" w:type="auto"/>
          </w:tcPr>
          <w:p w14:paraId="1C7F17BD" w14:textId="77777777" w:rsidR="002E229E" w:rsidRDefault="00EB0030">
            <w:pPr>
              <w:pStyle w:val="Compact"/>
            </w:pPr>
            <w:r>
              <w:t>Yes</w:t>
            </w:r>
          </w:p>
        </w:tc>
      </w:tr>
      <w:tr w:rsidR="002E229E" w14:paraId="1C7F17C4" w14:textId="77777777">
        <w:tc>
          <w:tcPr>
            <w:tcW w:w="0" w:type="auto"/>
          </w:tcPr>
          <w:p w14:paraId="1C7F17BF" w14:textId="77777777" w:rsidR="002E229E" w:rsidRDefault="00EB0030">
            <w:pPr>
              <w:pStyle w:val="Compact"/>
            </w:pPr>
            <w:r>
              <w:t>RFC4122 A Universally Unique Identifier (UUID) URN Namespace</w:t>
            </w:r>
          </w:p>
        </w:tc>
        <w:tc>
          <w:tcPr>
            <w:tcW w:w="0" w:type="auto"/>
          </w:tcPr>
          <w:p w14:paraId="1C7F17C0" w14:textId="77777777" w:rsidR="002E229E" w:rsidRDefault="00EB0030">
            <w:pPr>
              <w:pStyle w:val="Compact"/>
            </w:pPr>
            <w:r>
              <w:t>N/A</w:t>
            </w:r>
          </w:p>
        </w:tc>
        <w:tc>
          <w:tcPr>
            <w:tcW w:w="0" w:type="auto"/>
          </w:tcPr>
          <w:p w14:paraId="1C7F17C1" w14:textId="35FF597C" w:rsidR="002E229E" w:rsidRDefault="00B351D4">
            <w:pPr>
              <w:pStyle w:val="Compact"/>
            </w:pPr>
            <w:hyperlink r:id="rId27">
              <w:r w:rsidR="00EB0030">
                <w:rPr>
                  <w:rStyle w:val="Hyperlink"/>
                </w:rPr>
                <w:t>http://tools.ietf.org/html/rfc4122</w:t>
              </w:r>
            </w:hyperlink>
          </w:p>
        </w:tc>
        <w:tc>
          <w:tcPr>
            <w:tcW w:w="0" w:type="auto"/>
          </w:tcPr>
          <w:p w14:paraId="1C7F17C2" w14:textId="77777777" w:rsidR="002E229E" w:rsidRDefault="00EB0030">
            <w:pPr>
              <w:pStyle w:val="Compact"/>
            </w:pPr>
            <w:r>
              <w:t>Uses</w:t>
            </w:r>
          </w:p>
        </w:tc>
        <w:tc>
          <w:tcPr>
            <w:tcW w:w="0" w:type="auto"/>
          </w:tcPr>
          <w:p w14:paraId="1C7F17C3" w14:textId="77777777" w:rsidR="002E229E" w:rsidRDefault="00EB0030">
            <w:pPr>
              <w:pStyle w:val="Compact"/>
            </w:pPr>
            <w:r>
              <w:t>Yes</w:t>
            </w:r>
          </w:p>
        </w:tc>
      </w:tr>
      <w:tr w:rsidR="002E229E" w14:paraId="1C7F17CA" w14:textId="77777777">
        <w:tc>
          <w:tcPr>
            <w:tcW w:w="0" w:type="auto"/>
          </w:tcPr>
          <w:p w14:paraId="1C7F17C5" w14:textId="77777777" w:rsidR="002E229E" w:rsidRDefault="00EB0030">
            <w:pPr>
              <w:pStyle w:val="Compact"/>
            </w:pPr>
            <w:r>
              <w:t>UTF-8, a transformation format of ISO 10646</w:t>
            </w:r>
          </w:p>
        </w:tc>
        <w:tc>
          <w:tcPr>
            <w:tcW w:w="0" w:type="auto"/>
          </w:tcPr>
          <w:p w14:paraId="1C7F17C6" w14:textId="77777777" w:rsidR="002E229E" w:rsidRDefault="00EB0030">
            <w:pPr>
              <w:pStyle w:val="Compact"/>
            </w:pPr>
            <w:r>
              <w:t>N/A</w:t>
            </w:r>
          </w:p>
        </w:tc>
        <w:tc>
          <w:tcPr>
            <w:tcW w:w="0" w:type="auto"/>
          </w:tcPr>
          <w:p w14:paraId="1C7F17C7" w14:textId="2018C6A9" w:rsidR="002E229E" w:rsidRDefault="00B351D4">
            <w:pPr>
              <w:pStyle w:val="Compact"/>
            </w:pPr>
            <w:hyperlink r:id="rId28">
              <w:r w:rsidR="00EB0030">
                <w:rPr>
                  <w:rStyle w:val="Hyperlink"/>
                </w:rPr>
                <w:t>http://tools.ietf.org/html/rfc3629</w:t>
              </w:r>
            </w:hyperlink>
          </w:p>
        </w:tc>
        <w:tc>
          <w:tcPr>
            <w:tcW w:w="0" w:type="auto"/>
          </w:tcPr>
          <w:p w14:paraId="1C7F17C8" w14:textId="77777777" w:rsidR="002E229E" w:rsidRDefault="00EB0030">
            <w:pPr>
              <w:pStyle w:val="Compact"/>
            </w:pPr>
            <w:r>
              <w:t>Uses encoding</w:t>
            </w:r>
          </w:p>
        </w:tc>
        <w:tc>
          <w:tcPr>
            <w:tcW w:w="0" w:type="auto"/>
          </w:tcPr>
          <w:p w14:paraId="1C7F17C9" w14:textId="77777777" w:rsidR="002E229E" w:rsidRDefault="00EB0030">
            <w:pPr>
              <w:pStyle w:val="Compact"/>
            </w:pPr>
            <w:r>
              <w:t>Yes</w:t>
            </w:r>
          </w:p>
        </w:tc>
      </w:tr>
      <w:tr w:rsidR="002E229E" w14:paraId="1C7F17D0" w14:textId="77777777">
        <w:tc>
          <w:tcPr>
            <w:tcW w:w="0" w:type="auto"/>
          </w:tcPr>
          <w:p w14:paraId="1C7F17CB" w14:textId="77777777" w:rsidR="002E229E" w:rsidRDefault="00EB0030">
            <w:pPr>
              <w:pStyle w:val="Compact"/>
            </w:pPr>
            <w:r>
              <w:t>Various authentication protocols</w:t>
            </w:r>
          </w:p>
        </w:tc>
        <w:tc>
          <w:tcPr>
            <w:tcW w:w="0" w:type="auto"/>
          </w:tcPr>
          <w:p w14:paraId="1C7F17CC" w14:textId="77777777" w:rsidR="002E229E" w:rsidRDefault="00EB0030">
            <w:pPr>
              <w:pStyle w:val="Compact"/>
            </w:pPr>
            <w:r>
              <w:t>N/A</w:t>
            </w:r>
          </w:p>
        </w:tc>
        <w:tc>
          <w:tcPr>
            <w:tcW w:w="0" w:type="auto"/>
          </w:tcPr>
          <w:p w14:paraId="1C7F17CD" w14:textId="77777777" w:rsidR="002E229E" w:rsidRDefault="002E229E"/>
        </w:tc>
        <w:tc>
          <w:tcPr>
            <w:tcW w:w="0" w:type="auto"/>
          </w:tcPr>
          <w:p w14:paraId="1C7F17CE" w14:textId="77777777" w:rsidR="002E229E" w:rsidRDefault="00EB0030">
            <w:pPr>
              <w:pStyle w:val="Compact"/>
            </w:pPr>
            <w:r>
              <w:t>Optional usage at session layer</w:t>
            </w:r>
          </w:p>
        </w:tc>
        <w:tc>
          <w:tcPr>
            <w:tcW w:w="0" w:type="auto"/>
          </w:tcPr>
          <w:p w14:paraId="1C7F17CF" w14:textId="77777777" w:rsidR="002E229E" w:rsidRDefault="00EB0030">
            <w:pPr>
              <w:pStyle w:val="Compact"/>
            </w:pPr>
            <w:r>
              <w:t>No</w:t>
            </w:r>
          </w:p>
        </w:tc>
      </w:tr>
    </w:tbl>
    <w:p w14:paraId="1C7F17D1" w14:textId="77777777" w:rsidR="002E229E" w:rsidRDefault="00EB0030">
      <w:pPr>
        <w:pStyle w:val="berschrift2"/>
      </w:pPr>
      <w:bookmarkStart w:id="8" w:name="_Toc68972350"/>
      <w:bookmarkStart w:id="9" w:name="specification-terms"/>
      <w:bookmarkEnd w:id="3"/>
      <w:bookmarkEnd w:id="7"/>
      <w:r>
        <w:t>Specification terms</w:t>
      </w:r>
      <w:bookmarkEnd w:id="8"/>
    </w:p>
    <w:p w14:paraId="1C7F17D2" w14:textId="718A0859" w:rsidR="002E229E" w:rsidRDefault="00EB0030">
      <w:pPr>
        <w:pStyle w:val="FirstParagraph"/>
      </w:pPr>
      <w:r>
        <w:t xml:space="preserve">These key words in this document are to be interpreted as described in </w:t>
      </w:r>
      <w:hyperlink r:id="rId29">
        <w:r>
          <w:rPr>
            <w:rStyle w:val="Hyperlink"/>
          </w:rPr>
          <w:t>Internet Engineering Task Force RFC2119</w:t>
        </w:r>
      </w:hyperlink>
      <w:r>
        <w:t>. These terms indicate an absolute requirement for implementations of the standard: “</w:t>
      </w:r>
      <w:r>
        <w:rPr>
          <w:b/>
          <w:bCs/>
        </w:rPr>
        <w:t>must</w:t>
      </w:r>
      <w:r>
        <w:t>”, or “</w:t>
      </w:r>
      <w:r>
        <w:rPr>
          <w:b/>
          <w:bCs/>
        </w:rPr>
        <w:t>required</w:t>
      </w:r>
      <w:r>
        <w:t>”.</w:t>
      </w:r>
    </w:p>
    <w:p w14:paraId="1C7F17D3" w14:textId="77777777" w:rsidR="002E229E" w:rsidRDefault="00EB0030">
      <w:pPr>
        <w:pStyle w:val="Textkrper"/>
      </w:pPr>
      <w:r>
        <w:t>This term indicates an absolute prohibition: “</w:t>
      </w:r>
      <w:r>
        <w:rPr>
          <w:b/>
          <w:bCs/>
        </w:rPr>
        <w:t>must not</w:t>
      </w:r>
      <w:r>
        <w:t>”.</w:t>
      </w:r>
    </w:p>
    <w:p w14:paraId="1C7F17D4" w14:textId="77777777" w:rsidR="002E229E" w:rsidRDefault="00EB0030">
      <w:pPr>
        <w:pStyle w:val="Textkrper"/>
      </w:pPr>
      <w:r>
        <w:t>These terms indicate that a feature is allowed by the standard but not required: “</w:t>
      </w:r>
      <w:r>
        <w:rPr>
          <w:b/>
          <w:bCs/>
        </w:rPr>
        <w:t>may</w:t>
      </w:r>
      <w:r>
        <w:t>”, “</w:t>
      </w:r>
      <w:r>
        <w:rPr>
          <w:b/>
          <w:bCs/>
        </w:rPr>
        <w:t>optional</w:t>
      </w:r>
      <w:r>
        <w:t>”. An implementation that does not provide an optional feature must be prepared to interoperate with one that does.</w:t>
      </w:r>
    </w:p>
    <w:p w14:paraId="1C7F17D5" w14:textId="77777777" w:rsidR="002E229E" w:rsidRDefault="00EB0030">
      <w:pPr>
        <w:pStyle w:val="Textkrper"/>
      </w:pPr>
      <w:r>
        <w:t>These terms give guidance, recommendation or best practices: “</w:t>
      </w:r>
      <w:r>
        <w:rPr>
          <w:b/>
          <w:bCs/>
        </w:rPr>
        <w:t>should</w:t>
      </w:r>
      <w:r>
        <w:t>” or “</w:t>
      </w:r>
      <w:r>
        <w:rPr>
          <w:b/>
          <w:bCs/>
        </w:rPr>
        <w:t>recommended</w:t>
      </w:r>
      <w:r>
        <w:t>”. A recommended choice among alternatives is described as “</w:t>
      </w:r>
      <w:r>
        <w:rPr>
          <w:b/>
          <w:bCs/>
        </w:rPr>
        <w:t>preferred</w:t>
      </w:r>
      <w:r>
        <w:t>”.</w:t>
      </w:r>
    </w:p>
    <w:p w14:paraId="1C7F17D6" w14:textId="77777777" w:rsidR="002E229E" w:rsidRDefault="00EB0030">
      <w:pPr>
        <w:pStyle w:val="Textkrper"/>
      </w:pPr>
      <w:r>
        <w:t>These terms give guidance that a practice is not recommended: “</w:t>
      </w:r>
      <w:r>
        <w:rPr>
          <w:b/>
          <w:bCs/>
        </w:rPr>
        <w:t>should not</w:t>
      </w:r>
      <w:r>
        <w:t>” or “</w:t>
      </w:r>
      <w:r>
        <w:rPr>
          <w:b/>
          <w:bCs/>
        </w:rPr>
        <w:t>not recommended</w:t>
      </w:r>
      <w:r>
        <w:t>”.</w:t>
      </w:r>
    </w:p>
    <w:p w14:paraId="1C7F17D7" w14:textId="77777777" w:rsidR="002E229E" w:rsidRDefault="00EB0030">
      <w:pPr>
        <w:pStyle w:val="berschrift2"/>
      </w:pPr>
      <w:bookmarkStart w:id="10" w:name="_Toc68972351"/>
      <w:bookmarkStart w:id="11" w:name="definitions"/>
      <w:bookmarkEnd w:id="9"/>
      <w:r>
        <w:t>Definitions</w:t>
      </w:r>
      <w:bookmarkEnd w:id="10"/>
    </w:p>
    <w:tbl>
      <w:tblPr>
        <w:tblStyle w:val="Table"/>
        <w:tblW w:w="5000" w:type="pct"/>
        <w:tblLook w:val="0020" w:firstRow="1" w:lastRow="0" w:firstColumn="0" w:lastColumn="0" w:noHBand="0" w:noVBand="0"/>
      </w:tblPr>
      <w:tblGrid>
        <w:gridCol w:w="1297"/>
        <w:gridCol w:w="8551"/>
      </w:tblGrid>
      <w:tr w:rsidR="002E229E" w14:paraId="1C7F17DA"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17D8" w14:textId="77777777" w:rsidR="002E229E" w:rsidRDefault="00EB0030">
            <w:pPr>
              <w:pStyle w:val="Compact"/>
            </w:pPr>
            <w:r>
              <w:t>Term</w:t>
            </w:r>
          </w:p>
        </w:tc>
        <w:tc>
          <w:tcPr>
            <w:tcW w:w="0" w:type="auto"/>
          </w:tcPr>
          <w:p w14:paraId="1C7F17D9" w14:textId="77777777" w:rsidR="002E229E" w:rsidRDefault="00EB0030">
            <w:pPr>
              <w:pStyle w:val="Compact"/>
            </w:pPr>
            <w:r>
              <w:t>Definition</w:t>
            </w:r>
          </w:p>
        </w:tc>
      </w:tr>
      <w:tr w:rsidR="002E229E" w14:paraId="1C7F17DD" w14:textId="77777777">
        <w:tc>
          <w:tcPr>
            <w:tcW w:w="0" w:type="auto"/>
          </w:tcPr>
          <w:p w14:paraId="1C7F17DB" w14:textId="77777777" w:rsidR="002E229E" w:rsidRDefault="00EB0030">
            <w:pPr>
              <w:pStyle w:val="Compact"/>
            </w:pPr>
            <w:r>
              <w:t>Client</w:t>
            </w:r>
          </w:p>
        </w:tc>
        <w:tc>
          <w:tcPr>
            <w:tcW w:w="0" w:type="auto"/>
          </w:tcPr>
          <w:p w14:paraId="1C7F17DC" w14:textId="77777777" w:rsidR="002E229E" w:rsidRDefault="00EB0030">
            <w:pPr>
              <w:pStyle w:val="Compact"/>
            </w:pPr>
            <w:r>
              <w:t>Initiator of session</w:t>
            </w:r>
          </w:p>
        </w:tc>
      </w:tr>
      <w:tr w:rsidR="002E229E" w14:paraId="1C7F17E0" w14:textId="77777777">
        <w:tc>
          <w:tcPr>
            <w:tcW w:w="0" w:type="auto"/>
          </w:tcPr>
          <w:p w14:paraId="1C7F17DE" w14:textId="77777777" w:rsidR="002E229E" w:rsidRDefault="00EB0030">
            <w:pPr>
              <w:pStyle w:val="Compact"/>
            </w:pPr>
            <w:r>
              <w:t>Credentials</w:t>
            </w:r>
          </w:p>
        </w:tc>
        <w:tc>
          <w:tcPr>
            <w:tcW w:w="0" w:type="auto"/>
          </w:tcPr>
          <w:p w14:paraId="1C7F17DF" w14:textId="77777777" w:rsidR="002E229E" w:rsidRDefault="00EB0030">
            <w:pPr>
              <w:pStyle w:val="Compact"/>
            </w:pPr>
            <w:r>
              <w:t>User identification for authentication</w:t>
            </w:r>
          </w:p>
        </w:tc>
      </w:tr>
      <w:tr w:rsidR="002E229E" w14:paraId="1C7F17E3" w14:textId="77777777">
        <w:tc>
          <w:tcPr>
            <w:tcW w:w="0" w:type="auto"/>
          </w:tcPr>
          <w:p w14:paraId="1C7F17E1" w14:textId="77777777" w:rsidR="002E229E" w:rsidRDefault="00EB0030">
            <w:pPr>
              <w:pStyle w:val="Compact"/>
            </w:pPr>
            <w:r>
              <w:t>Flow</w:t>
            </w:r>
          </w:p>
        </w:tc>
        <w:tc>
          <w:tcPr>
            <w:tcW w:w="0" w:type="auto"/>
          </w:tcPr>
          <w:p w14:paraId="1C7F17E2" w14:textId="77777777" w:rsidR="002E229E" w:rsidRDefault="00EB0030">
            <w:pPr>
              <w:pStyle w:val="Compact"/>
            </w:pPr>
            <w:r>
              <w:t>A unidirectional stream of messages. Each flow has one producer and one or more consumers.</w:t>
            </w:r>
          </w:p>
        </w:tc>
      </w:tr>
      <w:tr w:rsidR="002E229E" w14:paraId="1C7F17E6" w14:textId="77777777">
        <w:tc>
          <w:tcPr>
            <w:tcW w:w="0" w:type="auto"/>
          </w:tcPr>
          <w:p w14:paraId="1C7F17E4" w14:textId="77777777" w:rsidR="002E229E" w:rsidRDefault="00EB0030">
            <w:pPr>
              <w:pStyle w:val="Compact"/>
            </w:pPr>
            <w:r>
              <w:t>Idempotence</w:t>
            </w:r>
          </w:p>
        </w:tc>
        <w:tc>
          <w:tcPr>
            <w:tcW w:w="0" w:type="auto"/>
          </w:tcPr>
          <w:p w14:paraId="1C7F17E5" w14:textId="77777777" w:rsidR="002E229E" w:rsidRDefault="00EB0030">
            <w:pPr>
              <w:pStyle w:val="Compact"/>
            </w:pPr>
            <w:r>
              <w:t>Idempotence means that an operation that is applied multiple times does not change the outcome, the result, after the first time</w:t>
            </w:r>
          </w:p>
        </w:tc>
      </w:tr>
      <w:tr w:rsidR="002E229E" w14:paraId="1C7F17E9" w14:textId="77777777">
        <w:tc>
          <w:tcPr>
            <w:tcW w:w="0" w:type="auto"/>
          </w:tcPr>
          <w:p w14:paraId="1C7F17E7" w14:textId="77777777" w:rsidR="002E229E" w:rsidRDefault="00EB0030">
            <w:pPr>
              <w:pStyle w:val="Compact"/>
            </w:pPr>
            <w:r>
              <w:t>Multicast</w:t>
            </w:r>
          </w:p>
        </w:tc>
        <w:tc>
          <w:tcPr>
            <w:tcW w:w="0" w:type="auto"/>
          </w:tcPr>
          <w:p w14:paraId="1C7F17E8" w14:textId="77777777" w:rsidR="002E229E" w:rsidRDefault="00EB0030">
            <w:pPr>
              <w:pStyle w:val="Compact"/>
            </w:pPr>
            <w:r>
              <w:t>A method of sending datagrams from one producer to multiple consumers</w:t>
            </w:r>
          </w:p>
        </w:tc>
      </w:tr>
      <w:tr w:rsidR="002E229E" w14:paraId="1C7F17EC" w14:textId="77777777">
        <w:tc>
          <w:tcPr>
            <w:tcW w:w="0" w:type="auto"/>
          </w:tcPr>
          <w:p w14:paraId="1C7F17EA" w14:textId="77777777" w:rsidR="002E229E" w:rsidRDefault="00EB0030">
            <w:pPr>
              <w:pStyle w:val="Compact"/>
            </w:pPr>
            <w:r>
              <w:t>IETF</w:t>
            </w:r>
          </w:p>
        </w:tc>
        <w:tc>
          <w:tcPr>
            <w:tcW w:w="0" w:type="auto"/>
          </w:tcPr>
          <w:p w14:paraId="1C7F17EB" w14:textId="77777777" w:rsidR="002E229E" w:rsidRDefault="00EB0030">
            <w:pPr>
              <w:pStyle w:val="Compact"/>
            </w:pPr>
            <w:r>
              <w:t>Internet Engineering Task Force</w:t>
            </w:r>
          </w:p>
        </w:tc>
      </w:tr>
      <w:tr w:rsidR="002E229E" w14:paraId="1C7F17EF" w14:textId="77777777">
        <w:tc>
          <w:tcPr>
            <w:tcW w:w="0" w:type="auto"/>
          </w:tcPr>
          <w:p w14:paraId="1C7F17ED" w14:textId="77777777" w:rsidR="002E229E" w:rsidRDefault="00EB0030">
            <w:pPr>
              <w:pStyle w:val="Compact"/>
            </w:pPr>
            <w:r>
              <w:t>Server</w:t>
            </w:r>
          </w:p>
        </w:tc>
        <w:tc>
          <w:tcPr>
            <w:tcW w:w="0" w:type="auto"/>
          </w:tcPr>
          <w:p w14:paraId="1C7F17EE" w14:textId="77777777" w:rsidR="002E229E" w:rsidRDefault="00EB0030">
            <w:pPr>
              <w:pStyle w:val="Compact"/>
            </w:pPr>
            <w:r>
              <w:t>Acceptor of session</w:t>
            </w:r>
          </w:p>
        </w:tc>
      </w:tr>
      <w:tr w:rsidR="002E229E" w14:paraId="1C7F17F2" w14:textId="77777777">
        <w:tc>
          <w:tcPr>
            <w:tcW w:w="0" w:type="auto"/>
          </w:tcPr>
          <w:p w14:paraId="1C7F17F0" w14:textId="77777777" w:rsidR="002E229E" w:rsidRDefault="00EB0030">
            <w:pPr>
              <w:pStyle w:val="Compact"/>
            </w:pPr>
            <w:r>
              <w:t>Session</w:t>
            </w:r>
          </w:p>
        </w:tc>
        <w:tc>
          <w:tcPr>
            <w:tcW w:w="0" w:type="auto"/>
          </w:tcPr>
          <w:p w14:paraId="1C7F17F1" w14:textId="77777777" w:rsidR="002E229E" w:rsidRDefault="00EB0030">
            <w:pPr>
              <w:pStyle w:val="Compact"/>
            </w:pPr>
            <w:r>
              <w:t xml:space="preserve">A dialog for exchanging application messages between peers. An established point-to-point session </w:t>
            </w:r>
            <w:r>
              <w:lastRenderedPageBreak/>
              <w:t>consists of a pair of flows, one in each direction between peers. A multicast session consists of a single flow from the producer to multiple consumers.</w:t>
            </w:r>
          </w:p>
        </w:tc>
      </w:tr>
      <w:tr w:rsidR="002E229E" w14:paraId="1C7F17F5" w14:textId="77777777">
        <w:tc>
          <w:tcPr>
            <w:tcW w:w="0" w:type="auto"/>
          </w:tcPr>
          <w:p w14:paraId="1C7F17F3" w14:textId="77777777" w:rsidR="002E229E" w:rsidRDefault="00EB0030">
            <w:pPr>
              <w:pStyle w:val="Compact"/>
            </w:pPr>
            <w:r>
              <w:lastRenderedPageBreak/>
              <w:t>TCP</w:t>
            </w:r>
          </w:p>
        </w:tc>
        <w:tc>
          <w:tcPr>
            <w:tcW w:w="0" w:type="auto"/>
          </w:tcPr>
          <w:p w14:paraId="1C7F17F4" w14:textId="77777777" w:rsidR="002E229E" w:rsidRDefault="00EB0030">
            <w:pPr>
              <w:pStyle w:val="Compact"/>
            </w:pPr>
            <w:r>
              <w:t>Transmission Control Protocol is a set of IETF standards for a reliable stream of data exchanged between peers. Since it is connection oriented, it incorporates some features of a session protocol.</w:t>
            </w:r>
          </w:p>
        </w:tc>
      </w:tr>
      <w:tr w:rsidR="002E229E" w14:paraId="1C7F17F8" w14:textId="77777777">
        <w:tc>
          <w:tcPr>
            <w:tcW w:w="0" w:type="auto"/>
          </w:tcPr>
          <w:p w14:paraId="1C7F17F6" w14:textId="77777777" w:rsidR="002E229E" w:rsidRDefault="00EB0030">
            <w:pPr>
              <w:pStyle w:val="Compact"/>
            </w:pPr>
            <w:r>
              <w:t>TLS</w:t>
            </w:r>
          </w:p>
        </w:tc>
        <w:tc>
          <w:tcPr>
            <w:tcW w:w="0" w:type="auto"/>
          </w:tcPr>
          <w:p w14:paraId="1C7F17F7" w14:textId="77777777" w:rsidR="002E229E" w:rsidRDefault="00EB0030">
            <w:pPr>
              <w:pStyle w:val="Compact"/>
            </w:pPr>
            <w:r>
              <w:t>Transport Layer Security is a set of IETF standards to provide security to a session. TLS is a successor to Secure Sockets Layer (SSL).</w:t>
            </w:r>
          </w:p>
        </w:tc>
      </w:tr>
      <w:tr w:rsidR="002E229E" w14:paraId="1C7F17FB" w14:textId="77777777">
        <w:tc>
          <w:tcPr>
            <w:tcW w:w="0" w:type="auto"/>
          </w:tcPr>
          <w:p w14:paraId="1C7F17F9" w14:textId="77777777" w:rsidR="002E229E" w:rsidRDefault="00EB0030">
            <w:pPr>
              <w:pStyle w:val="Compact"/>
            </w:pPr>
            <w:r>
              <w:t>UDP</w:t>
            </w:r>
          </w:p>
        </w:tc>
        <w:tc>
          <w:tcPr>
            <w:tcW w:w="0" w:type="auto"/>
          </w:tcPr>
          <w:p w14:paraId="1C7F17FA" w14:textId="77777777" w:rsidR="002E229E" w:rsidRDefault="00EB0030">
            <w:pPr>
              <w:pStyle w:val="Compact"/>
            </w:pPr>
            <w:r>
              <w:t>User Datagram Protocol is a connectionless transmission for delivering packets of data. Any rules for a long-lived exchange of messages must be supplied by a session protocol.</w:t>
            </w:r>
          </w:p>
        </w:tc>
      </w:tr>
    </w:tbl>
    <w:p w14:paraId="1C7F17FC" w14:textId="77777777" w:rsidR="002E229E" w:rsidRDefault="00EB0030">
      <w:pPr>
        <w:pStyle w:val="berschrift1"/>
      </w:pPr>
      <w:bookmarkStart w:id="12" w:name="_Toc68972352"/>
      <w:bookmarkStart w:id="13" w:name="requirements"/>
      <w:bookmarkEnd w:id="1"/>
      <w:bookmarkEnd w:id="11"/>
      <w:r>
        <w:lastRenderedPageBreak/>
        <w:t>Requirements</w:t>
      </w:r>
      <w:bookmarkEnd w:id="12"/>
    </w:p>
    <w:p w14:paraId="1C7F17FD" w14:textId="77777777" w:rsidR="002E229E" w:rsidRDefault="00EB0030">
      <w:pPr>
        <w:pStyle w:val="berschrift2"/>
      </w:pPr>
      <w:bookmarkStart w:id="14" w:name="_Toc68972353"/>
      <w:bookmarkStart w:id="15" w:name="business-requirements"/>
      <w:r>
        <w:t>Business Requirements</w:t>
      </w:r>
      <w:bookmarkEnd w:id="14"/>
    </w:p>
    <w:p w14:paraId="1C7F17FE" w14:textId="77777777" w:rsidR="002E229E" w:rsidRDefault="00EB0030">
      <w:pPr>
        <w:pStyle w:val="FirstParagraph"/>
      </w:pPr>
      <w:r>
        <w:t>Create an enhanced session protocol that can provide reliable, highly efficient, exchange of messages to support high performance financial messaging, over a variety of transports.</w:t>
      </w:r>
    </w:p>
    <w:p w14:paraId="1C7F17FF" w14:textId="77777777" w:rsidR="002E229E" w:rsidRDefault="00EB0030">
      <w:pPr>
        <w:pStyle w:val="Textkrper"/>
      </w:pPr>
      <w:r>
        <w:t>Protocol shall be fit for purpose for current high message rates, low latency environments in financial markets, but should be to every extent possible applicable to other business domains. There is no reason to limit or couple the session layer to the financial markets / trading business domain without extraordinary reason.</w:t>
      </w:r>
    </w:p>
    <w:p w14:paraId="1C7F1800" w14:textId="77777777" w:rsidR="002E229E" w:rsidRDefault="00EB0030">
      <w:pPr>
        <w:pStyle w:val="Textkrper"/>
      </w:pPr>
      <w:r>
        <w:t xml:space="preserve">Support common message flow types: Recoverable, </w:t>
      </w:r>
      <w:proofErr w:type="spellStart"/>
      <w:r>
        <w:t>Unsequenced</w:t>
      </w:r>
      <w:proofErr w:type="spellEnd"/>
      <w:r>
        <w:t>, Idempotent (operations guaranteed to be applied only once), and None (for a one-way flow of messages).</w:t>
      </w:r>
    </w:p>
    <w:p w14:paraId="1C7F1801" w14:textId="77777777" w:rsidR="002E229E" w:rsidRDefault="00EB0030">
      <w:pPr>
        <w:pStyle w:val="Textkrper"/>
      </w:pPr>
      <w:r>
        <w:t>Protocol shall support asymmetric models, such as market participant to market, in addition to peer-to-peer (symmetric). Allow the communication of messages to multiple receivers (broadcast).</w:t>
      </w:r>
    </w:p>
    <w:p w14:paraId="1C7F1802" w14:textId="77777777" w:rsidR="002E229E" w:rsidRDefault="00EB0030">
      <w:pPr>
        <w:pStyle w:val="Textkrper"/>
      </w:pPr>
      <w:r>
        <w:t>The session protocol does not require or recommend a specific authentication protocol. Counterparties are free to agree on user authentication techniques that fit their needs.</w:t>
      </w:r>
    </w:p>
    <w:p w14:paraId="1C7F1803" w14:textId="77777777" w:rsidR="002E229E" w:rsidRDefault="00EB0030">
      <w:pPr>
        <w:pStyle w:val="berschrift2"/>
      </w:pPr>
      <w:bookmarkStart w:id="16" w:name="_Toc68972354"/>
      <w:bookmarkStart w:id="17" w:name="technical-requirements"/>
      <w:bookmarkEnd w:id="15"/>
      <w:r>
        <w:t>Technical Requirements</w:t>
      </w:r>
      <w:bookmarkEnd w:id="16"/>
    </w:p>
    <w:p w14:paraId="1C7F1804" w14:textId="77777777" w:rsidR="002E229E" w:rsidRDefault="00EB0030">
      <w:pPr>
        <w:pStyle w:val="berschrift3"/>
      </w:pPr>
      <w:bookmarkStart w:id="18" w:name="_Toc68972355"/>
      <w:bookmarkStart w:id="19" w:name="protocol-layering"/>
      <w:r>
        <w:t>Protocol Layering</w:t>
      </w:r>
      <w:bookmarkEnd w:id="18"/>
    </w:p>
    <w:p w14:paraId="1C7F1805" w14:textId="77777777" w:rsidR="002E229E" w:rsidRDefault="00EB0030">
      <w:pPr>
        <w:pStyle w:val="FirstParagraph"/>
      </w:pPr>
      <w:proofErr w:type="gramStart"/>
      <w:r>
        <w:t>This standard endeavors</w:t>
      </w:r>
      <w:proofErr w:type="gramEnd"/>
      <w:r>
        <w:t xml:space="preserve"> to maintain a clear separation of protocol layers, as expressed by the Open Systems Interconnection model (OSI). The responsibilities of a session layer are establishment, termination and restart procedures and rules for the exchange of application messages.</w:t>
      </w:r>
    </w:p>
    <w:p w14:paraId="1C7F1806" w14:textId="77777777" w:rsidR="002E229E" w:rsidRDefault="00EB0030">
      <w:pPr>
        <w:pStyle w:val="Textkrper"/>
      </w:pPr>
      <w:r>
        <w:t>The protocol shall be independent of message encoding (presentation layer), to provide the maximum utility. Encoding independence applies both to session layer messages specified in this document as well as to application messages. It is simpler if session protocol messages are encoded the same way as application messages, but that is not a requirement of this session protocol.</w:t>
      </w:r>
    </w:p>
    <w:p w14:paraId="1C7F1807" w14:textId="77777777" w:rsidR="002E229E" w:rsidRDefault="00EB0030">
      <w:pPr>
        <w:pStyle w:val="Textkrper"/>
      </w:pPr>
      <w:r>
        <w:t xml:space="preserve">Users are free to specify message encodings by agreement with counterparties. FIX provides Simple Binary Encoding as well as mappings of FIX to other </w:t>
      </w:r>
      <w:proofErr w:type="gramStart"/>
      <w:r>
        <w:t>high performance</w:t>
      </w:r>
      <w:proofErr w:type="gramEnd"/>
      <w:r>
        <w:t xml:space="preserve"> encodings such as ASN.1, and Google Protocol Buffers. See the list of related standards above. Other recognized encodings may follow in the future.</w:t>
      </w:r>
    </w:p>
    <w:p w14:paraId="1C7F1808" w14:textId="77777777" w:rsidR="002E229E" w:rsidRDefault="00EB0030">
      <w:pPr>
        <w:pStyle w:val="Textkrper"/>
      </w:pPr>
      <w:r>
        <w:t>Of necessity, the session protocol makes some adaptations for transport layer protocols used by the session layer since the capabilities of common transports are quite different. In particular, TCP is connection- and stream-oriented and implements its own reliable delivery mechanisms. Meanwhile, UDP is datagram-oriented and does not guarantee delivery in order. Unfortunately, these characteristics bleed across protocol layers.</w:t>
      </w:r>
    </w:p>
    <w:p w14:paraId="1C7F1809" w14:textId="77777777" w:rsidR="002E229E" w:rsidRDefault="00EB0030">
      <w:pPr>
        <w:pStyle w:val="berschrift3"/>
      </w:pPr>
      <w:bookmarkStart w:id="20" w:name="_Toc68972356"/>
      <w:bookmarkStart w:id="21" w:name="security-mechanisms"/>
      <w:bookmarkEnd w:id="19"/>
      <w:r>
        <w:t>Security Mechanisms</w:t>
      </w:r>
      <w:bookmarkEnd w:id="20"/>
    </w:p>
    <w:p w14:paraId="1C7F180A" w14:textId="77777777" w:rsidR="002E229E" w:rsidRDefault="00EB0030">
      <w:pPr>
        <w:pStyle w:val="FirstParagraph"/>
      </w:pPr>
      <w:r>
        <w:t>FIXP does not specify its own security features. Rather, the FIX Trading Community separately issues security requirements and recommendations that may apply to FIXP and other FIX session protocols. Due to the ever-changing nature of information security, the requirements and recommendations are likely to be updated periodically. In general, it is recommended that FIX traffic be protected by using proven controls specified by the FIX Trading Community.</w:t>
      </w:r>
    </w:p>
    <w:p w14:paraId="1C7F180B" w14:textId="77777777" w:rsidR="002E229E" w:rsidRDefault="00EB0030">
      <w:pPr>
        <w:pStyle w:val="Textkrper"/>
      </w:pPr>
      <w:r>
        <w:t>The FIX Trading Community is in the process of specifying how to authenticate parties using TLS and optionally using FIX credentials. FIX credentials can be used to authenticate a client after an underlying TLS session has been established. FIXP supports this use case by providing a field for credentials in the FIXP session negotiation handshake.</w:t>
      </w:r>
    </w:p>
    <w:p w14:paraId="1C7F180C" w14:textId="77777777" w:rsidR="002E229E" w:rsidRDefault="00EB0030">
      <w:pPr>
        <w:pStyle w:val="berschrift3"/>
      </w:pPr>
      <w:bookmarkStart w:id="22" w:name="_Toc68972357"/>
      <w:bookmarkStart w:id="23" w:name="low-overhead"/>
      <w:bookmarkEnd w:id="21"/>
      <w:r>
        <w:t>Low Overhead</w:t>
      </w:r>
      <w:bookmarkEnd w:id="22"/>
    </w:p>
    <w:p w14:paraId="1C7F180D" w14:textId="77777777" w:rsidR="002E229E" w:rsidRDefault="00EB0030">
      <w:pPr>
        <w:pStyle w:val="FirstParagraph"/>
      </w:pPr>
      <w:r>
        <w:t>Minimum overhead is added to the messages exchanged between peers, using only the strictly necessary control messages.</w:t>
      </w:r>
    </w:p>
    <w:p w14:paraId="1C7F180E" w14:textId="77777777" w:rsidR="002E229E" w:rsidRDefault="00EB0030">
      <w:pPr>
        <w:pStyle w:val="Textkrper"/>
      </w:pPr>
      <w:r>
        <w:lastRenderedPageBreak/>
        <w:t>By agreement between counterparties, a message framing protocol may be used to delimit messages. This relieves the session layer of application message decoding to determine message boundaries. FIX offers the Simple Open Framing Header standard for framing messages encoded with binary wire formats. See standards references above.</w:t>
      </w:r>
    </w:p>
    <w:p w14:paraId="1C7F180F" w14:textId="77777777" w:rsidR="002E229E" w:rsidRDefault="00EB0030">
      <w:pPr>
        <w:pStyle w:val="berschrift1"/>
      </w:pPr>
      <w:bookmarkStart w:id="24" w:name="_Toc68972358"/>
      <w:bookmarkStart w:id="25" w:name="common-features"/>
      <w:bookmarkEnd w:id="13"/>
      <w:bookmarkEnd w:id="17"/>
      <w:bookmarkEnd w:id="23"/>
      <w:r>
        <w:lastRenderedPageBreak/>
        <w:t>Common Features</w:t>
      </w:r>
      <w:bookmarkEnd w:id="24"/>
    </w:p>
    <w:p w14:paraId="1C7F1810" w14:textId="77777777" w:rsidR="002E229E" w:rsidRDefault="00EB0030">
      <w:pPr>
        <w:pStyle w:val="berschrift2"/>
      </w:pPr>
      <w:bookmarkStart w:id="26" w:name="_Toc68972359"/>
      <w:bookmarkStart w:id="27" w:name="usage-and-naming-conventions"/>
      <w:r>
        <w:t>Usage and Naming Conventions</w:t>
      </w:r>
      <w:bookmarkEnd w:id="26"/>
    </w:p>
    <w:p w14:paraId="1C7F1811" w14:textId="77777777" w:rsidR="002E229E" w:rsidRDefault="00EB0030">
      <w:pPr>
        <w:pStyle w:val="FirstParagraph"/>
      </w:pPr>
      <w:r>
        <w:t>All symbolic names for messages and fields in this protocol must follow the same naming convention as other FIX specifications: alphanumeric characters plus underscores without spaces.</w:t>
      </w:r>
    </w:p>
    <w:p w14:paraId="1C7F1812" w14:textId="77777777" w:rsidR="002E229E" w:rsidRDefault="00EB0030">
      <w:pPr>
        <w:pStyle w:val="berschrift2"/>
      </w:pPr>
      <w:bookmarkStart w:id="28" w:name="_Toc68972360"/>
      <w:bookmarkStart w:id="29" w:name="data-types"/>
      <w:bookmarkEnd w:id="27"/>
      <w:r>
        <w:t>Data Types</w:t>
      </w:r>
      <w:bookmarkEnd w:id="28"/>
    </w:p>
    <w:p w14:paraId="1C7F1813" w14:textId="576F3F0F" w:rsidR="002E229E" w:rsidRDefault="00EB0030">
      <w:pPr>
        <w:pStyle w:val="FirstParagraph"/>
      </w:pPr>
      <w:r>
        <w:t xml:space="preserve">Data types used in this standard are abstract. The terminology used to define them are to be interpreted as described in international standard </w:t>
      </w:r>
      <w:hyperlink r:id="rId30">
        <w:r>
          <w:rPr>
            <w:rStyle w:val="Hyperlink"/>
          </w:rPr>
          <w:t>ISO/IEC 11404 Information technology – General-Purpose Datatypes</w:t>
        </w:r>
      </w:hyperlink>
      <w:r>
        <w:t>.</w:t>
      </w:r>
    </w:p>
    <w:p w14:paraId="1C7F1814" w14:textId="77777777" w:rsidR="002E229E" w:rsidRDefault="00EB0030">
      <w:pPr>
        <w:pStyle w:val="Textkrper"/>
      </w:pPr>
      <w:r>
        <w:t>It defines a set of datatypes, independent of any particular programming language specification or implementation, that is rich enough so that any common datatype in a standard programming language or service package can be mapped to some datatype in the set.</w:t>
      </w:r>
    </w:p>
    <w:p w14:paraId="1C7F1815" w14:textId="77777777" w:rsidR="002E229E" w:rsidRDefault="00EB0030">
      <w:pPr>
        <w:pStyle w:val="Textkrper"/>
      </w:pPr>
      <w:r>
        <w:t>Actual wire format of FIXP is left to the presentation layer implementation.</w:t>
      </w:r>
    </w:p>
    <w:tbl>
      <w:tblPr>
        <w:tblStyle w:val="Table"/>
        <w:tblW w:w="5000" w:type="pct"/>
        <w:tblLook w:val="0020" w:firstRow="1" w:lastRow="0" w:firstColumn="0" w:lastColumn="0" w:noHBand="0" w:noVBand="0"/>
      </w:tblPr>
      <w:tblGrid>
        <w:gridCol w:w="1343"/>
        <w:gridCol w:w="2936"/>
        <w:gridCol w:w="1223"/>
        <w:gridCol w:w="4346"/>
      </w:tblGrid>
      <w:tr w:rsidR="002E229E" w14:paraId="1C7F181A"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1816" w14:textId="77777777" w:rsidR="002E229E" w:rsidRDefault="00EB0030">
            <w:pPr>
              <w:pStyle w:val="Compact"/>
            </w:pPr>
            <w:r>
              <w:rPr>
                <w:bCs/>
              </w:rPr>
              <w:t>FIXP Type</w:t>
            </w:r>
          </w:p>
        </w:tc>
        <w:tc>
          <w:tcPr>
            <w:tcW w:w="0" w:type="auto"/>
          </w:tcPr>
          <w:p w14:paraId="1C7F1817" w14:textId="77777777" w:rsidR="002E229E" w:rsidRDefault="00EB0030">
            <w:pPr>
              <w:pStyle w:val="Compact"/>
            </w:pPr>
            <w:r>
              <w:rPr>
                <w:bCs/>
              </w:rPr>
              <w:t>Description</w:t>
            </w:r>
          </w:p>
        </w:tc>
        <w:tc>
          <w:tcPr>
            <w:tcW w:w="0" w:type="auto"/>
          </w:tcPr>
          <w:p w14:paraId="1C7F1818" w14:textId="77777777" w:rsidR="002E229E" w:rsidRDefault="00EB0030">
            <w:pPr>
              <w:pStyle w:val="Compact"/>
            </w:pPr>
            <w:r>
              <w:rPr>
                <w:bCs/>
              </w:rPr>
              <w:t>General Purpose Type</w:t>
            </w:r>
          </w:p>
        </w:tc>
        <w:tc>
          <w:tcPr>
            <w:tcW w:w="0" w:type="auto"/>
          </w:tcPr>
          <w:p w14:paraId="1C7F1819" w14:textId="77777777" w:rsidR="002E229E" w:rsidRDefault="00EB0030">
            <w:pPr>
              <w:pStyle w:val="Compact"/>
            </w:pPr>
            <w:r>
              <w:rPr>
                <w:bCs/>
              </w:rPr>
              <w:t>Properties</w:t>
            </w:r>
          </w:p>
        </w:tc>
      </w:tr>
      <w:tr w:rsidR="002E229E" w14:paraId="1C7F181F" w14:textId="77777777">
        <w:tc>
          <w:tcPr>
            <w:tcW w:w="0" w:type="auto"/>
          </w:tcPr>
          <w:p w14:paraId="1C7F181B" w14:textId="77777777" w:rsidR="002E229E" w:rsidRDefault="00EB0030">
            <w:pPr>
              <w:pStyle w:val="Compact"/>
            </w:pPr>
            <w:r>
              <w:t>u8</w:t>
            </w:r>
          </w:p>
        </w:tc>
        <w:tc>
          <w:tcPr>
            <w:tcW w:w="0" w:type="auto"/>
          </w:tcPr>
          <w:p w14:paraId="1C7F181C" w14:textId="77777777" w:rsidR="002E229E" w:rsidRDefault="00EB0030">
            <w:pPr>
              <w:pStyle w:val="Compact"/>
            </w:pPr>
            <w:r>
              <w:t>Unsigned number</w:t>
            </w:r>
          </w:p>
        </w:tc>
        <w:tc>
          <w:tcPr>
            <w:tcW w:w="0" w:type="auto"/>
          </w:tcPr>
          <w:p w14:paraId="1C7F181D" w14:textId="77777777" w:rsidR="002E229E" w:rsidRDefault="00EB0030">
            <w:pPr>
              <w:pStyle w:val="Compact"/>
            </w:pPr>
            <w:r>
              <w:t>Integer</w:t>
            </w:r>
          </w:p>
        </w:tc>
        <w:tc>
          <w:tcPr>
            <w:tcW w:w="0" w:type="auto"/>
          </w:tcPr>
          <w:p w14:paraId="1C7F181E" w14:textId="77777777" w:rsidR="002E229E" w:rsidRDefault="00EB0030">
            <w:pPr>
              <w:pStyle w:val="Compact"/>
            </w:pPr>
            <w:r>
              <w:t xml:space="preserve">Ordered, exact, numeric, bounded. Range </w:t>
            </w:r>
            <w:proofErr w:type="gramStart"/>
            <w:r>
              <w:t>0..</w:t>
            </w:r>
            <w:proofErr w:type="gramEnd"/>
            <w:r>
              <w:t>2</w:t>
            </w:r>
            <w:r>
              <w:rPr>
                <w:vertAlign w:val="superscript"/>
              </w:rPr>
              <w:t>8</w:t>
            </w:r>
            <w:r>
              <w:t>-1</w:t>
            </w:r>
          </w:p>
        </w:tc>
      </w:tr>
      <w:tr w:rsidR="002E229E" w14:paraId="1C7F1824" w14:textId="77777777">
        <w:tc>
          <w:tcPr>
            <w:tcW w:w="0" w:type="auto"/>
          </w:tcPr>
          <w:p w14:paraId="1C7F1820" w14:textId="77777777" w:rsidR="002E229E" w:rsidRDefault="00EB0030">
            <w:pPr>
              <w:pStyle w:val="Compact"/>
            </w:pPr>
            <w:r>
              <w:t>u16</w:t>
            </w:r>
          </w:p>
        </w:tc>
        <w:tc>
          <w:tcPr>
            <w:tcW w:w="0" w:type="auto"/>
          </w:tcPr>
          <w:p w14:paraId="1C7F1821" w14:textId="77777777" w:rsidR="002E229E" w:rsidRDefault="00EB0030">
            <w:pPr>
              <w:pStyle w:val="Compact"/>
            </w:pPr>
            <w:r>
              <w:t>Unsigned number</w:t>
            </w:r>
          </w:p>
        </w:tc>
        <w:tc>
          <w:tcPr>
            <w:tcW w:w="0" w:type="auto"/>
          </w:tcPr>
          <w:p w14:paraId="1C7F1822" w14:textId="77777777" w:rsidR="002E229E" w:rsidRDefault="00EB0030">
            <w:pPr>
              <w:pStyle w:val="Compact"/>
            </w:pPr>
            <w:r>
              <w:t>Integer</w:t>
            </w:r>
          </w:p>
        </w:tc>
        <w:tc>
          <w:tcPr>
            <w:tcW w:w="0" w:type="auto"/>
          </w:tcPr>
          <w:p w14:paraId="1C7F1823" w14:textId="77777777" w:rsidR="002E229E" w:rsidRDefault="00EB0030">
            <w:pPr>
              <w:pStyle w:val="Compact"/>
            </w:pPr>
            <w:r>
              <w:t xml:space="preserve">Ordered, exact, numeric, bounded. Range </w:t>
            </w:r>
            <w:proofErr w:type="gramStart"/>
            <w:r>
              <w:t>0..</w:t>
            </w:r>
            <w:proofErr w:type="gramEnd"/>
            <w:r>
              <w:t>2</w:t>
            </w:r>
            <w:r>
              <w:rPr>
                <w:vertAlign w:val="superscript"/>
              </w:rPr>
              <w:t>16</w:t>
            </w:r>
            <w:r>
              <w:t>-1</w:t>
            </w:r>
          </w:p>
        </w:tc>
      </w:tr>
      <w:tr w:rsidR="002E229E" w14:paraId="1C7F1829" w14:textId="77777777">
        <w:tc>
          <w:tcPr>
            <w:tcW w:w="0" w:type="auto"/>
          </w:tcPr>
          <w:p w14:paraId="1C7F1825" w14:textId="77777777" w:rsidR="002E229E" w:rsidRDefault="00EB0030">
            <w:pPr>
              <w:pStyle w:val="Compact"/>
            </w:pPr>
            <w:r>
              <w:t>u32</w:t>
            </w:r>
          </w:p>
        </w:tc>
        <w:tc>
          <w:tcPr>
            <w:tcW w:w="0" w:type="auto"/>
          </w:tcPr>
          <w:p w14:paraId="1C7F1826" w14:textId="77777777" w:rsidR="002E229E" w:rsidRDefault="00EB0030">
            <w:pPr>
              <w:pStyle w:val="Compact"/>
            </w:pPr>
            <w:r>
              <w:t>Unsigned number</w:t>
            </w:r>
          </w:p>
        </w:tc>
        <w:tc>
          <w:tcPr>
            <w:tcW w:w="0" w:type="auto"/>
          </w:tcPr>
          <w:p w14:paraId="1C7F1827" w14:textId="77777777" w:rsidR="002E229E" w:rsidRDefault="00EB0030">
            <w:pPr>
              <w:pStyle w:val="Compact"/>
            </w:pPr>
            <w:r>
              <w:t>Integer</w:t>
            </w:r>
          </w:p>
        </w:tc>
        <w:tc>
          <w:tcPr>
            <w:tcW w:w="0" w:type="auto"/>
          </w:tcPr>
          <w:p w14:paraId="1C7F1828" w14:textId="77777777" w:rsidR="002E229E" w:rsidRDefault="00EB0030">
            <w:pPr>
              <w:pStyle w:val="Compact"/>
            </w:pPr>
            <w:r>
              <w:t xml:space="preserve">Ordered, exact, numeric, bounded. Range </w:t>
            </w:r>
            <w:proofErr w:type="gramStart"/>
            <w:r>
              <w:t>0..</w:t>
            </w:r>
            <w:proofErr w:type="gramEnd"/>
            <w:r>
              <w:t>2</w:t>
            </w:r>
            <w:r>
              <w:rPr>
                <w:vertAlign w:val="superscript"/>
              </w:rPr>
              <w:t>32</w:t>
            </w:r>
            <w:r>
              <w:t>-1</w:t>
            </w:r>
          </w:p>
        </w:tc>
      </w:tr>
      <w:tr w:rsidR="002E229E" w14:paraId="1C7F182E" w14:textId="77777777">
        <w:tc>
          <w:tcPr>
            <w:tcW w:w="0" w:type="auto"/>
          </w:tcPr>
          <w:p w14:paraId="1C7F182A" w14:textId="77777777" w:rsidR="002E229E" w:rsidRDefault="00EB0030">
            <w:pPr>
              <w:pStyle w:val="Compact"/>
            </w:pPr>
            <w:r>
              <w:t>u64</w:t>
            </w:r>
          </w:p>
        </w:tc>
        <w:tc>
          <w:tcPr>
            <w:tcW w:w="0" w:type="auto"/>
          </w:tcPr>
          <w:p w14:paraId="1C7F182B" w14:textId="77777777" w:rsidR="002E229E" w:rsidRDefault="00EB0030">
            <w:pPr>
              <w:pStyle w:val="Compact"/>
            </w:pPr>
            <w:r>
              <w:t>Unsigned number</w:t>
            </w:r>
          </w:p>
        </w:tc>
        <w:tc>
          <w:tcPr>
            <w:tcW w:w="0" w:type="auto"/>
          </w:tcPr>
          <w:p w14:paraId="1C7F182C" w14:textId="77777777" w:rsidR="002E229E" w:rsidRDefault="00EB0030">
            <w:pPr>
              <w:pStyle w:val="Compact"/>
            </w:pPr>
            <w:r>
              <w:t>Integer</w:t>
            </w:r>
          </w:p>
        </w:tc>
        <w:tc>
          <w:tcPr>
            <w:tcW w:w="0" w:type="auto"/>
          </w:tcPr>
          <w:p w14:paraId="1C7F182D" w14:textId="77777777" w:rsidR="002E229E" w:rsidRDefault="00EB0030">
            <w:pPr>
              <w:pStyle w:val="Compact"/>
            </w:pPr>
            <w:r>
              <w:t xml:space="preserve">Ordered, exact, numeric, bounded. Range </w:t>
            </w:r>
            <w:proofErr w:type="gramStart"/>
            <w:r>
              <w:t>0..</w:t>
            </w:r>
            <w:proofErr w:type="gramEnd"/>
            <w:r>
              <w:t>2</w:t>
            </w:r>
            <w:r>
              <w:rPr>
                <w:vertAlign w:val="superscript"/>
              </w:rPr>
              <w:t>64</w:t>
            </w:r>
            <w:r>
              <w:t>-1</w:t>
            </w:r>
          </w:p>
        </w:tc>
      </w:tr>
      <w:tr w:rsidR="002E229E" w14:paraId="1C7F1833" w14:textId="77777777">
        <w:tc>
          <w:tcPr>
            <w:tcW w:w="0" w:type="auto"/>
          </w:tcPr>
          <w:p w14:paraId="1C7F182F" w14:textId="77777777" w:rsidR="002E229E" w:rsidRDefault="00EB0030">
            <w:pPr>
              <w:pStyle w:val="Compact"/>
            </w:pPr>
            <w:r>
              <w:t>UUID</w:t>
            </w:r>
          </w:p>
        </w:tc>
        <w:tc>
          <w:tcPr>
            <w:tcW w:w="0" w:type="auto"/>
          </w:tcPr>
          <w:p w14:paraId="1C7F1830" w14:textId="77777777" w:rsidR="002E229E" w:rsidRDefault="00EB0030">
            <w:pPr>
              <w:pStyle w:val="Compact"/>
            </w:pPr>
            <w:r>
              <w:t>RFC 4122 version 4 compliant unique identifier</w:t>
            </w:r>
          </w:p>
        </w:tc>
        <w:tc>
          <w:tcPr>
            <w:tcW w:w="0" w:type="auto"/>
          </w:tcPr>
          <w:p w14:paraId="1C7F1831" w14:textId="77777777" w:rsidR="002E229E" w:rsidRDefault="00EB0030">
            <w:pPr>
              <w:pStyle w:val="Compact"/>
            </w:pPr>
            <w:r>
              <w:t>Octet string</w:t>
            </w:r>
          </w:p>
        </w:tc>
        <w:tc>
          <w:tcPr>
            <w:tcW w:w="0" w:type="auto"/>
          </w:tcPr>
          <w:p w14:paraId="1C7F1832" w14:textId="77777777" w:rsidR="002E229E" w:rsidRDefault="00EB0030">
            <w:pPr>
              <w:pStyle w:val="Compact"/>
            </w:pPr>
            <w:r>
              <w:t>Fixed size 16.</w:t>
            </w:r>
          </w:p>
        </w:tc>
      </w:tr>
      <w:tr w:rsidR="002E229E" w14:paraId="1C7F1838" w14:textId="77777777">
        <w:tc>
          <w:tcPr>
            <w:tcW w:w="0" w:type="auto"/>
          </w:tcPr>
          <w:p w14:paraId="1C7F1834" w14:textId="77777777" w:rsidR="002E229E" w:rsidRDefault="00EB0030">
            <w:pPr>
              <w:pStyle w:val="Compact"/>
            </w:pPr>
            <w:r>
              <w:t>String</w:t>
            </w:r>
          </w:p>
        </w:tc>
        <w:tc>
          <w:tcPr>
            <w:tcW w:w="0" w:type="auto"/>
          </w:tcPr>
          <w:p w14:paraId="1C7F1835" w14:textId="77777777" w:rsidR="002E229E" w:rsidRDefault="00EB0030">
            <w:pPr>
              <w:pStyle w:val="Compact"/>
            </w:pPr>
            <w:r>
              <w:t>Text</w:t>
            </w:r>
          </w:p>
        </w:tc>
        <w:tc>
          <w:tcPr>
            <w:tcW w:w="0" w:type="auto"/>
          </w:tcPr>
          <w:p w14:paraId="1C7F1836" w14:textId="77777777" w:rsidR="002E229E" w:rsidRDefault="00EB0030">
            <w:pPr>
              <w:pStyle w:val="Compact"/>
            </w:pPr>
            <w:r>
              <w:t>Character string</w:t>
            </w:r>
          </w:p>
        </w:tc>
        <w:tc>
          <w:tcPr>
            <w:tcW w:w="0" w:type="auto"/>
          </w:tcPr>
          <w:p w14:paraId="1C7F1837" w14:textId="77777777" w:rsidR="002E229E" w:rsidRDefault="00EB0030">
            <w:pPr>
              <w:pStyle w:val="Compact"/>
            </w:pPr>
            <w:r>
              <w:t>Unordered, exact, non-numeric, denumerable. Parameterized by character set.</w:t>
            </w:r>
          </w:p>
        </w:tc>
      </w:tr>
      <w:tr w:rsidR="002E229E" w14:paraId="1C7F183D" w14:textId="77777777">
        <w:tc>
          <w:tcPr>
            <w:tcW w:w="0" w:type="auto"/>
          </w:tcPr>
          <w:p w14:paraId="1C7F1839" w14:textId="77777777" w:rsidR="002E229E" w:rsidRDefault="00EB0030">
            <w:pPr>
              <w:pStyle w:val="Compact"/>
            </w:pPr>
            <w:proofErr w:type="spellStart"/>
            <w:r>
              <w:t>nanotime</w:t>
            </w:r>
            <w:proofErr w:type="spellEnd"/>
          </w:p>
        </w:tc>
        <w:tc>
          <w:tcPr>
            <w:tcW w:w="0" w:type="auto"/>
          </w:tcPr>
          <w:p w14:paraId="1C7F183A" w14:textId="77777777" w:rsidR="002E229E" w:rsidRDefault="00EB0030">
            <w:pPr>
              <w:pStyle w:val="Compact"/>
            </w:pPr>
            <w:r>
              <w:t>Time in nanoseconds</w:t>
            </w:r>
          </w:p>
        </w:tc>
        <w:tc>
          <w:tcPr>
            <w:tcW w:w="0" w:type="auto"/>
          </w:tcPr>
          <w:p w14:paraId="1C7F183B" w14:textId="77777777" w:rsidR="002E229E" w:rsidRDefault="00EB0030">
            <w:pPr>
              <w:pStyle w:val="Compact"/>
            </w:pPr>
            <w:r>
              <w:t>Date-and-Time</w:t>
            </w:r>
          </w:p>
        </w:tc>
        <w:tc>
          <w:tcPr>
            <w:tcW w:w="0" w:type="auto"/>
          </w:tcPr>
          <w:p w14:paraId="1C7F183C" w14:textId="77777777" w:rsidR="002E229E" w:rsidRDefault="00EB0030">
            <w:pPr>
              <w:pStyle w:val="Compact"/>
            </w:pPr>
            <w:r>
              <w:t>Ordered, exact, numeric, bounded. Time-unit = nanosecond. Same range as u64.</w:t>
            </w:r>
          </w:p>
        </w:tc>
      </w:tr>
      <w:tr w:rsidR="002E229E" w14:paraId="1C7F1842" w14:textId="77777777">
        <w:tc>
          <w:tcPr>
            <w:tcW w:w="0" w:type="auto"/>
          </w:tcPr>
          <w:p w14:paraId="1C7F183E" w14:textId="77777777" w:rsidR="002E229E" w:rsidRDefault="00EB0030">
            <w:pPr>
              <w:pStyle w:val="Compact"/>
            </w:pPr>
            <w:proofErr w:type="spellStart"/>
            <w:r>
              <w:t>DeltaMillisecs</w:t>
            </w:r>
            <w:proofErr w:type="spellEnd"/>
          </w:p>
        </w:tc>
        <w:tc>
          <w:tcPr>
            <w:tcW w:w="0" w:type="auto"/>
          </w:tcPr>
          <w:p w14:paraId="1C7F183F" w14:textId="77777777" w:rsidR="002E229E" w:rsidRDefault="00EB0030">
            <w:pPr>
              <w:pStyle w:val="Compact"/>
            </w:pPr>
            <w:r>
              <w:t>Number of milliseconds</w:t>
            </w:r>
          </w:p>
        </w:tc>
        <w:tc>
          <w:tcPr>
            <w:tcW w:w="0" w:type="auto"/>
          </w:tcPr>
          <w:p w14:paraId="1C7F1840" w14:textId="77777777" w:rsidR="002E229E" w:rsidRDefault="00EB0030">
            <w:pPr>
              <w:pStyle w:val="Compact"/>
            </w:pPr>
            <w:r>
              <w:t>Time interval</w:t>
            </w:r>
          </w:p>
        </w:tc>
        <w:tc>
          <w:tcPr>
            <w:tcW w:w="0" w:type="auto"/>
          </w:tcPr>
          <w:p w14:paraId="1C7F1841" w14:textId="77777777" w:rsidR="002E229E" w:rsidRDefault="00EB0030">
            <w:pPr>
              <w:pStyle w:val="Compact"/>
            </w:pPr>
            <w:r>
              <w:t>Ordered, exact, numeric, bounded. Time-unit = millisecond. Same range as u32.</w:t>
            </w:r>
          </w:p>
        </w:tc>
      </w:tr>
      <w:tr w:rsidR="002E229E" w14:paraId="1C7F1847" w14:textId="77777777">
        <w:tc>
          <w:tcPr>
            <w:tcW w:w="0" w:type="auto"/>
          </w:tcPr>
          <w:p w14:paraId="1C7F1843" w14:textId="77777777" w:rsidR="002E229E" w:rsidRDefault="00EB0030">
            <w:pPr>
              <w:pStyle w:val="Compact"/>
            </w:pPr>
            <w:r>
              <w:t>Object</w:t>
            </w:r>
          </w:p>
        </w:tc>
        <w:tc>
          <w:tcPr>
            <w:tcW w:w="0" w:type="auto"/>
          </w:tcPr>
          <w:p w14:paraId="1C7F1844" w14:textId="77777777" w:rsidR="002E229E" w:rsidRDefault="00EB0030">
            <w:pPr>
              <w:pStyle w:val="Compact"/>
            </w:pPr>
            <w:r>
              <w:t>Unspecified data content</w:t>
            </w:r>
          </w:p>
        </w:tc>
        <w:tc>
          <w:tcPr>
            <w:tcW w:w="0" w:type="auto"/>
          </w:tcPr>
          <w:p w14:paraId="1C7F1845" w14:textId="77777777" w:rsidR="002E229E" w:rsidRDefault="00EB0030">
            <w:pPr>
              <w:pStyle w:val="Compact"/>
            </w:pPr>
            <w:r>
              <w:t>Octet string</w:t>
            </w:r>
          </w:p>
        </w:tc>
        <w:tc>
          <w:tcPr>
            <w:tcW w:w="0" w:type="auto"/>
          </w:tcPr>
          <w:p w14:paraId="1C7F1846" w14:textId="77777777" w:rsidR="002E229E" w:rsidRDefault="00EB0030">
            <w:pPr>
              <w:pStyle w:val="Compact"/>
            </w:pPr>
            <w:r>
              <w:t>Unordered, exact, non-numeric, denumerable.</w:t>
            </w:r>
          </w:p>
        </w:tc>
      </w:tr>
      <w:tr w:rsidR="002E229E" w14:paraId="1C7F184C" w14:textId="77777777">
        <w:tc>
          <w:tcPr>
            <w:tcW w:w="0" w:type="auto"/>
          </w:tcPr>
          <w:p w14:paraId="1C7F1848" w14:textId="77777777" w:rsidR="002E229E" w:rsidRDefault="00EB0030">
            <w:pPr>
              <w:pStyle w:val="Compact"/>
            </w:pPr>
            <w:r>
              <w:t>Enumeration</w:t>
            </w:r>
          </w:p>
        </w:tc>
        <w:tc>
          <w:tcPr>
            <w:tcW w:w="0" w:type="auto"/>
          </w:tcPr>
          <w:p w14:paraId="1C7F1849" w14:textId="77777777" w:rsidR="002E229E" w:rsidRDefault="00EB0030">
            <w:pPr>
              <w:pStyle w:val="Compact"/>
            </w:pPr>
            <w:r>
              <w:t>A finite set of values. Error and message type identifiers are enumerated by symbolic name in this specification.</w:t>
            </w:r>
          </w:p>
        </w:tc>
        <w:tc>
          <w:tcPr>
            <w:tcW w:w="0" w:type="auto"/>
          </w:tcPr>
          <w:p w14:paraId="1C7F184A" w14:textId="77777777" w:rsidR="002E229E" w:rsidRDefault="00EB0030">
            <w:pPr>
              <w:pStyle w:val="Compact"/>
            </w:pPr>
            <w:r>
              <w:t>State</w:t>
            </w:r>
          </w:p>
        </w:tc>
        <w:tc>
          <w:tcPr>
            <w:tcW w:w="0" w:type="auto"/>
          </w:tcPr>
          <w:p w14:paraId="1C7F184B" w14:textId="77777777" w:rsidR="002E229E" w:rsidRDefault="00EB0030">
            <w:pPr>
              <w:pStyle w:val="Compact"/>
            </w:pPr>
            <w:r>
              <w:t>Unordered, exact, non-numeric. The value space of a state datatype is the set comprising exactly the named values in the state-value-list, each of which is designated by a unique state-literal.</w:t>
            </w:r>
          </w:p>
        </w:tc>
      </w:tr>
    </w:tbl>
    <w:p w14:paraId="1C7F184D" w14:textId="77777777" w:rsidR="002E229E" w:rsidRDefault="00EB0030">
      <w:pPr>
        <w:pStyle w:val="berschrift2"/>
      </w:pPr>
      <w:bookmarkStart w:id="30" w:name="_Toc68972361"/>
      <w:bookmarkStart w:id="31" w:name="fixp-session-messages"/>
      <w:bookmarkEnd w:id="29"/>
      <w:r>
        <w:t>FIXP Session Messages</w:t>
      </w:r>
      <w:bookmarkEnd w:id="30"/>
    </w:p>
    <w:p w14:paraId="1C7F184E" w14:textId="77777777" w:rsidR="002E229E" w:rsidRDefault="00EB0030">
      <w:pPr>
        <w:pStyle w:val="FirstParagraph"/>
      </w:pPr>
      <w:r>
        <w:t>The FIXP protocol defines several messages that are used to establish and tear down sessions and control sequencing of messages for delivery. Message layouts are specified in this document by symbolic names and the abstract data types listed above. Wire format details are provided by supplements to this specification for each of the supported FIX encodings.</w:t>
      </w:r>
    </w:p>
    <w:p w14:paraId="1C7F184F" w14:textId="77777777" w:rsidR="002E229E" w:rsidRDefault="00EB0030">
      <w:pPr>
        <w:pStyle w:val="Textkrper"/>
      </w:pPr>
      <w:r>
        <w:t>Those supplements also explain how to distinguish session messages from application messages in that specific encoding. FIXP does not require that application messages be in the same encoding as session messages. With the use of Simple Open Framing Header to identify the encoding of the following message, it is even possible to mix wire formats in a session. However, a common encoding for all messages likely permits simpler implementation.</w:t>
      </w:r>
    </w:p>
    <w:p w14:paraId="1C7F1850" w14:textId="77777777" w:rsidR="002E229E" w:rsidRDefault="00EB0030">
      <w:pPr>
        <w:pStyle w:val="berschrift3"/>
      </w:pPr>
      <w:bookmarkStart w:id="32" w:name="_Toc68972362"/>
      <w:bookmarkStart w:id="33" w:name="message-type-identification"/>
      <w:r>
        <w:lastRenderedPageBreak/>
        <w:t>Message Type Identification</w:t>
      </w:r>
      <w:bookmarkEnd w:id="32"/>
    </w:p>
    <w:p w14:paraId="1C7F1851" w14:textId="77777777" w:rsidR="002E229E" w:rsidRDefault="00EB0030">
      <w:pPr>
        <w:pStyle w:val="FirstParagraph"/>
      </w:pPr>
      <w:r>
        <w:t>Message types are listed in this document as an enumeration of symbolic names. Each FIX encoding tells how message type identifiers are encoded on the wire.</w:t>
      </w:r>
    </w:p>
    <w:p w14:paraId="1C7F1852" w14:textId="77777777" w:rsidR="002E229E" w:rsidRDefault="00EB0030">
      <w:pPr>
        <w:pStyle w:val="Textkrper"/>
      </w:pPr>
      <w:r>
        <w:t>See section 4 below for an enumeration of message types.</w:t>
      </w:r>
    </w:p>
    <w:p w14:paraId="1C7F1853" w14:textId="77777777" w:rsidR="002E229E" w:rsidRDefault="00EB0030">
      <w:pPr>
        <w:pStyle w:val="berschrift3"/>
      </w:pPr>
      <w:bookmarkStart w:id="34" w:name="_Toc68972363"/>
      <w:bookmarkStart w:id="35" w:name="fields"/>
      <w:bookmarkEnd w:id="33"/>
      <w:r>
        <w:t>Fields</w:t>
      </w:r>
      <w:bookmarkEnd w:id="34"/>
    </w:p>
    <w:p w14:paraId="1C7F1854" w14:textId="77777777" w:rsidR="002E229E" w:rsidRDefault="00EB0030">
      <w:pPr>
        <w:pStyle w:val="FirstParagraph"/>
      </w:pPr>
      <w:r>
        <w:t>Exact wire format is determined by a presentation layer protocol (message encoding). However, fields should be encoded in the same order that they are listed in this specification.</w:t>
      </w:r>
    </w:p>
    <w:p w14:paraId="1C7F1855" w14:textId="77777777" w:rsidR="002E229E" w:rsidRDefault="00EB0030">
      <w:pPr>
        <w:pStyle w:val="berschrift3"/>
      </w:pPr>
      <w:bookmarkStart w:id="36" w:name="_Toc68972364"/>
      <w:bookmarkStart w:id="37" w:name="message-framing"/>
      <w:bookmarkEnd w:id="35"/>
      <w:r>
        <w:t>Message Framing</w:t>
      </w:r>
      <w:bookmarkEnd w:id="36"/>
    </w:p>
    <w:p w14:paraId="1C7F1856" w14:textId="77777777" w:rsidR="002E229E" w:rsidRDefault="00EB0030">
      <w:pPr>
        <w:pStyle w:val="FirstParagraph"/>
      </w:pPr>
      <w:r>
        <w:t>FIXP does not require application messages to have a session layer header. Application messages may have their own presentation layer header, depending on encoding. However, application messages may immediately follow Sequence without any intervening session layer prologue.</w:t>
      </w:r>
    </w:p>
    <w:p w14:paraId="1C7F1857" w14:textId="77777777" w:rsidR="002E229E" w:rsidRDefault="00EB0030">
      <w:pPr>
        <w:pStyle w:val="Textkrper"/>
      </w:pPr>
      <w:r>
        <w:t>Optionally, application messages may be delimited by use of the Simple Open Framing Header. This is most useful if session message encoding is different than application message encoding or if a session carries application messages in multiple encodings. The framing header identifies the encoding of the message that follows and gives its overall length. If it is used, then FIXP need not parse application messages to determine length and keep track of message counts in a flow.</w:t>
      </w:r>
    </w:p>
    <w:p w14:paraId="1C7F1858" w14:textId="77777777" w:rsidR="002E229E" w:rsidRDefault="00EB0030">
      <w:pPr>
        <w:pStyle w:val="berschrift2"/>
      </w:pPr>
      <w:bookmarkStart w:id="38" w:name="_Toc68972365"/>
      <w:bookmarkStart w:id="39" w:name="session-properties"/>
      <w:bookmarkEnd w:id="31"/>
      <w:bookmarkEnd w:id="37"/>
      <w:r>
        <w:t>Session Properties</w:t>
      </w:r>
      <w:bookmarkEnd w:id="38"/>
    </w:p>
    <w:p w14:paraId="1C7F1859" w14:textId="77777777" w:rsidR="002E229E" w:rsidRDefault="00EB0030">
      <w:pPr>
        <w:pStyle w:val="berschrift3"/>
      </w:pPr>
      <w:bookmarkStart w:id="40" w:name="_Toc68972366"/>
      <w:bookmarkStart w:id="41" w:name="session-identification"/>
      <w:r>
        <w:t>Session Identification</w:t>
      </w:r>
      <w:bookmarkEnd w:id="40"/>
    </w:p>
    <w:p w14:paraId="1C7F185A" w14:textId="77777777" w:rsidR="002E229E" w:rsidRDefault="00EB0030">
      <w:pPr>
        <w:pStyle w:val="FirstParagraph"/>
      </w:pPr>
      <w:r>
        <w:t>Each session must be identified by a unique Session ID encoded as a UUID version 4 (RFC 4122) assigned by the client. The benefit of using an UUID is that it is effortless to allocate in a distributed system. It is also simple and efficient to hash and therefore easy to look up at the endpoints. The downside is a larger size overhead. The identifier however does not appear in the stream except once at the start of each datagram, when using UDP, or when sessions are multiplexed, regardless of the underlying transport that is used. For a non-multiplexed TCP session, the identifier therefore appears only once during the lifetime of the TCP session. A session identifier must be unique, not only amongst currently active sessions, but for all time. Reusing a session ID is a protocol violation.</w:t>
      </w:r>
    </w:p>
    <w:p w14:paraId="1C7F185B" w14:textId="77777777" w:rsidR="002E229E" w:rsidRDefault="00EB0030">
      <w:pPr>
        <w:pStyle w:val="berschrift3"/>
      </w:pPr>
      <w:bookmarkStart w:id="42" w:name="_Toc68972367"/>
      <w:bookmarkStart w:id="43" w:name="user-identification"/>
      <w:bookmarkEnd w:id="41"/>
      <w:r>
        <w:t>User Identification</w:t>
      </w:r>
      <w:bookmarkEnd w:id="42"/>
    </w:p>
    <w:p w14:paraId="1C7F185C" w14:textId="77777777" w:rsidR="002E229E" w:rsidRDefault="00EB0030">
      <w:pPr>
        <w:pStyle w:val="FirstParagraph"/>
      </w:pPr>
      <w:r>
        <w:t xml:space="preserve">The FIX Trading Community is in the process of specifying how to authenticate counterparties. This is expected to primarily </w:t>
      </w:r>
      <w:proofErr w:type="gramStart"/>
      <w:r>
        <w:t>using</w:t>
      </w:r>
      <w:proofErr w:type="gramEnd"/>
      <w:r>
        <w:t xml:space="preserve"> TLS and, optionally, using TLS in conjunction with FIX credentials. FIX credentials can be used after a TLS transport has been established, whilst its FIXP session is being established. In any event, the security features will be specified outside of FIXP, but may make use of FIXP credentials.</w:t>
      </w:r>
    </w:p>
    <w:p w14:paraId="1C7F185D" w14:textId="77777777" w:rsidR="002E229E" w:rsidRDefault="00EB0030">
      <w:pPr>
        <w:pStyle w:val="Textkrper"/>
      </w:pPr>
      <w:r>
        <w:t>FIXP does not dictate the format of user credentials. They are agreed between counterparties and should be documented in rules of engagement. The Credentials field in FIXP is of datatype Object (opaque data) so no restriction on its contents is imposed by the protocol.</w:t>
      </w:r>
    </w:p>
    <w:p w14:paraId="1C7F185E" w14:textId="77777777" w:rsidR="002E229E" w:rsidRDefault="00EB0030">
      <w:pPr>
        <w:pStyle w:val="berschrift3"/>
      </w:pPr>
      <w:bookmarkStart w:id="44" w:name="_Toc68972368"/>
      <w:bookmarkStart w:id="45" w:name="session-lifetime"/>
      <w:bookmarkEnd w:id="43"/>
      <w:r>
        <w:t>Session Lifetime</w:t>
      </w:r>
      <w:bookmarkEnd w:id="44"/>
    </w:p>
    <w:p w14:paraId="1C7F185F" w14:textId="77777777" w:rsidR="002E229E" w:rsidRDefault="00EB0030">
      <w:pPr>
        <w:pStyle w:val="FirstParagraph"/>
      </w:pPr>
      <w:r>
        <w:t>A logical session is established between counterparties and lasts until information flows between them are complete. Commonly, such flows are concurrent with daily trading sessions, but no set time limit is imposed by this protocol. Rather, timings for session start and end are set by agreement between counterparties.</w:t>
      </w:r>
    </w:p>
    <w:p w14:paraId="1C7F1860" w14:textId="77777777" w:rsidR="002E229E" w:rsidRDefault="00EB0030">
      <w:pPr>
        <w:pStyle w:val="Textkrper"/>
      </w:pPr>
      <w:r>
        <w:t>A logical session is identified by a session ID, as described above, until its information flows are finalized. After finalization, the old session ID is no longer valid, and messages are no longer recoverable. Counterparties may subsequently start a new session under a different ID.</w:t>
      </w:r>
    </w:p>
    <w:p w14:paraId="1C7F1861" w14:textId="77777777" w:rsidR="002E229E" w:rsidRDefault="00EB0030">
      <w:pPr>
        <w:pStyle w:val="Textkrper"/>
      </w:pPr>
      <w:r>
        <w:t>A logical session is bound to a transport, but a session may outlive a transport connection. The binding to a transport may be terminated intentionally or may be triggered by an error condition. However, a client may reconnect and bind the existing session to the new transport. When re-establishing an existing session, the original session ID continues to be used, and recoverable messages that were lost by disconnection may be recovered.</w:t>
      </w:r>
    </w:p>
    <w:p w14:paraId="1C7F1862" w14:textId="77777777" w:rsidR="002E229E" w:rsidRDefault="00EB0030">
      <w:pPr>
        <w:pStyle w:val="berschrift3"/>
      </w:pPr>
      <w:bookmarkStart w:id="46" w:name="_Toc68972369"/>
      <w:bookmarkStart w:id="47" w:name="flow-types"/>
      <w:bookmarkEnd w:id="45"/>
      <w:r>
        <w:lastRenderedPageBreak/>
        <w:t>Flow Types</w:t>
      </w:r>
      <w:bookmarkEnd w:id="46"/>
    </w:p>
    <w:p w14:paraId="1C7F1863" w14:textId="77777777" w:rsidR="002E229E" w:rsidRDefault="00EB0030">
      <w:pPr>
        <w:pStyle w:val="FirstParagraph"/>
      </w:pPr>
      <w:r>
        <w:t>Each stream of application messages in one direction on a FIXP session is called a flow. FIXP supports configurable delivery guarantees for each flow. A bidirectional session may have asymmetrical flows.</w:t>
      </w:r>
    </w:p>
    <w:p w14:paraId="1C7F1864" w14:textId="77777777" w:rsidR="002E229E" w:rsidRDefault="00EB0030">
      <w:pPr>
        <w:pStyle w:val="Textkrper"/>
      </w:pPr>
      <w:r>
        <w:t>From highest to lowest delivery guarantee, the flow types are:</w:t>
      </w:r>
    </w:p>
    <w:p w14:paraId="1C7F1865" w14:textId="77777777" w:rsidR="002E229E" w:rsidRDefault="00EB0030" w:rsidP="00EB0030">
      <w:pPr>
        <w:numPr>
          <w:ilvl w:val="0"/>
          <w:numId w:val="5"/>
        </w:numPr>
      </w:pPr>
      <w:r>
        <w:rPr>
          <w:b/>
          <w:bCs/>
        </w:rPr>
        <w:t>Recoverable</w:t>
      </w:r>
      <w:r>
        <w:t xml:space="preserve">: Guarantees </w:t>
      </w:r>
      <w:proofErr w:type="gramStart"/>
      <w:r>
        <w:t>exactly-once</w:t>
      </w:r>
      <w:proofErr w:type="gramEnd"/>
      <w:r>
        <w:t xml:space="preserve"> message delivery. If gaps are detected, then missed messages may be recovered by retransmission.</w:t>
      </w:r>
    </w:p>
    <w:p w14:paraId="1C7F1866" w14:textId="77777777" w:rsidR="002E229E" w:rsidRDefault="00EB0030" w:rsidP="00EB0030">
      <w:pPr>
        <w:numPr>
          <w:ilvl w:val="0"/>
          <w:numId w:val="5"/>
        </w:numPr>
      </w:pPr>
      <w:r>
        <w:rPr>
          <w:b/>
          <w:bCs/>
        </w:rPr>
        <w:t>Idempotent</w:t>
      </w:r>
      <w:r>
        <w:t>: Guarantees at-most-once delivery. If gaps are detected, the sender is notified, but recovery is under control of the application, if it is done at all.</w:t>
      </w:r>
    </w:p>
    <w:p w14:paraId="1C7F1867" w14:textId="77777777" w:rsidR="002E229E" w:rsidRDefault="00EB0030" w:rsidP="00EB0030">
      <w:pPr>
        <w:numPr>
          <w:ilvl w:val="0"/>
          <w:numId w:val="5"/>
        </w:numPr>
      </w:pPr>
      <w:proofErr w:type="spellStart"/>
      <w:r>
        <w:rPr>
          <w:b/>
          <w:bCs/>
        </w:rPr>
        <w:t>Unsequenced</w:t>
      </w:r>
      <w:proofErr w:type="spellEnd"/>
      <w:r>
        <w:t>: Makes no delivery guarantees (best-effort). This choice is appropriate if guarantees are unnecessary or if recovery is provided at the application layer or through a different communication channel.</w:t>
      </w:r>
    </w:p>
    <w:p w14:paraId="1C7F1868" w14:textId="77777777" w:rsidR="002E229E" w:rsidRDefault="00EB0030" w:rsidP="00EB0030">
      <w:pPr>
        <w:numPr>
          <w:ilvl w:val="0"/>
          <w:numId w:val="5"/>
        </w:numPr>
      </w:pPr>
      <w:r>
        <w:rPr>
          <w:b/>
          <w:bCs/>
        </w:rPr>
        <w:t>None</w:t>
      </w:r>
      <w:r>
        <w:t xml:space="preserve">: No application messages should be sent in one direction of a session. If </w:t>
      </w:r>
      <w:proofErr w:type="spellStart"/>
      <w:r>
        <w:t>ClientFlow</w:t>
      </w:r>
      <w:proofErr w:type="spellEnd"/>
      <w:r>
        <w:t xml:space="preserve"> is None, then application messages flow only from server to client.</w:t>
      </w:r>
    </w:p>
    <w:p w14:paraId="1C7F1869" w14:textId="77777777" w:rsidR="002E229E" w:rsidRDefault="00EB0030">
      <w:pPr>
        <w:pStyle w:val="berschrift4"/>
      </w:pPr>
      <w:bookmarkStart w:id="48" w:name="_Toc68972370"/>
      <w:bookmarkStart w:id="49" w:name="flow-restrictions"/>
      <w:r>
        <w:t>Flow Restrictions</w:t>
      </w:r>
      <w:bookmarkEnd w:id="48"/>
    </w:p>
    <w:p w14:paraId="1C7F186A" w14:textId="77777777" w:rsidR="002E229E" w:rsidRDefault="00EB0030">
      <w:pPr>
        <w:pStyle w:val="FirstParagraph"/>
      </w:pPr>
      <w:r>
        <w:t>All the flow types listed above are possible for a point-to-point session. Only one of the flows may be None, meaning that although the transport supports bidirectional transmissions, application messages flow in only one direction. By agreement between counterparties, only certain of these flow types may be supported for a particular service.</w:t>
      </w:r>
    </w:p>
    <w:p w14:paraId="1C7F186B" w14:textId="77777777" w:rsidR="002E229E" w:rsidRDefault="00EB0030">
      <w:pPr>
        <w:pStyle w:val="Textkrper"/>
      </w:pPr>
      <w:r>
        <w:t>A multicast session only supports one flow from producer to consumers, and it is restricted to the Idempotent type, possibly with out-of-band recovery.</w:t>
      </w:r>
    </w:p>
    <w:p w14:paraId="1C7F186C" w14:textId="77777777" w:rsidR="002E229E" w:rsidRDefault="00EB0030">
      <w:pPr>
        <w:pStyle w:val="berschrift2"/>
      </w:pPr>
      <w:bookmarkStart w:id="50" w:name="_Toc68972371"/>
      <w:bookmarkStart w:id="51" w:name="message-sequencing"/>
      <w:bookmarkEnd w:id="39"/>
      <w:bookmarkEnd w:id="47"/>
      <w:bookmarkEnd w:id="49"/>
      <w:r>
        <w:t>Message Sequencing</w:t>
      </w:r>
      <w:bookmarkEnd w:id="50"/>
    </w:p>
    <w:p w14:paraId="1C7F186D" w14:textId="77777777" w:rsidR="002E229E" w:rsidRDefault="00EB0030">
      <w:pPr>
        <w:pStyle w:val="berschrift3"/>
      </w:pPr>
      <w:bookmarkStart w:id="52" w:name="_Toc68972372"/>
      <w:bookmarkStart w:id="53" w:name="sequence-numbering"/>
      <w:r>
        <w:t>Sequence Numbering</w:t>
      </w:r>
      <w:bookmarkEnd w:id="52"/>
    </w:p>
    <w:p w14:paraId="1C7F186E" w14:textId="77777777" w:rsidR="002E229E" w:rsidRDefault="00EB0030">
      <w:pPr>
        <w:pStyle w:val="FirstParagraph"/>
      </w:pPr>
      <w:r>
        <w:t xml:space="preserve">Sequence numbering supports ordered delivery and recovery of messages. In FIXP, only application messages are sequenced, not session protocol messages. A Sequence message (or Context message described below) must be used to start a sequenced flow of application messages. Any applications message passed after a Sequence message is implicitly numbered, where the first message after Sequence has the sequence number </w:t>
      </w:r>
      <w:proofErr w:type="spellStart"/>
      <w:r>
        <w:t>NextSeqNo</w:t>
      </w:r>
      <w:proofErr w:type="spellEnd"/>
      <w:r>
        <w:t>.</w:t>
      </w:r>
    </w:p>
    <w:p w14:paraId="1C7F186F" w14:textId="77777777" w:rsidR="002E229E" w:rsidRDefault="00EB0030">
      <w:pPr>
        <w:pStyle w:val="Textkrper"/>
      </w:pPr>
      <w:r>
        <w:t xml:space="preserve">Sending a Sequence or Context message on an </w:t>
      </w:r>
      <w:proofErr w:type="spellStart"/>
      <w:r>
        <w:t>Unsequenced</w:t>
      </w:r>
      <w:proofErr w:type="spellEnd"/>
      <w:r>
        <w:t xml:space="preserve"> or </w:t>
      </w:r>
      <w:proofErr w:type="gramStart"/>
      <w:r>
        <w:t>None</w:t>
      </w:r>
      <w:proofErr w:type="gramEnd"/>
      <w:r>
        <w:t xml:space="preserve"> flow is a protocol violation.</w:t>
      </w:r>
    </w:p>
    <w:p w14:paraId="1C7F1870" w14:textId="77777777" w:rsidR="002E229E" w:rsidRDefault="00EB0030">
      <w:pPr>
        <w:pStyle w:val="Textkrper"/>
      </w:pPr>
      <w:r>
        <w:rPr>
          <w:b/>
          <w:bCs/>
        </w:rPr>
        <w:t>Sequence</w:t>
      </w:r>
    </w:p>
    <w:p w14:paraId="1C7F1871" w14:textId="77777777" w:rsidR="002E229E" w:rsidRDefault="00EB0030">
      <w:pPr>
        <w:pStyle w:val="Textkrper"/>
      </w:pPr>
      <w:r>
        <w:t>Sequence message must be used only in a Recoverable or Idempotent flow on a non-multiplexed transport.</w:t>
      </w:r>
    </w:p>
    <w:tbl>
      <w:tblPr>
        <w:tblStyle w:val="Table"/>
        <w:tblW w:w="5000" w:type="pct"/>
        <w:tblLook w:val="0020" w:firstRow="1" w:lastRow="0" w:firstColumn="0" w:lastColumn="0" w:noHBand="0" w:noVBand="0"/>
      </w:tblPr>
      <w:tblGrid>
        <w:gridCol w:w="1325"/>
        <w:gridCol w:w="684"/>
        <w:gridCol w:w="973"/>
        <w:gridCol w:w="1007"/>
        <w:gridCol w:w="5859"/>
      </w:tblGrid>
      <w:tr w:rsidR="002E229E" w14:paraId="1C7F1877"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1872" w14:textId="77777777" w:rsidR="002E229E" w:rsidRDefault="00EB0030">
            <w:pPr>
              <w:pStyle w:val="Compact"/>
            </w:pPr>
            <w:r>
              <w:rPr>
                <w:bCs/>
              </w:rPr>
              <w:t>Field name</w:t>
            </w:r>
          </w:p>
        </w:tc>
        <w:tc>
          <w:tcPr>
            <w:tcW w:w="0" w:type="auto"/>
          </w:tcPr>
          <w:p w14:paraId="1C7F1873" w14:textId="77777777" w:rsidR="002E229E" w:rsidRDefault="00EB0030">
            <w:pPr>
              <w:pStyle w:val="Compact"/>
            </w:pPr>
            <w:r>
              <w:t>Type</w:t>
            </w:r>
          </w:p>
        </w:tc>
        <w:tc>
          <w:tcPr>
            <w:tcW w:w="0" w:type="auto"/>
          </w:tcPr>
          <w:p w14:paraId="1C7F1874" w14:textId="77777777" w:rsidR="002E229E" w:rsidRDefault="00EB0030">
            <w:pPr>
              <w:pStyle w:val="Compact"/>
            </w:pPr>
            <w:r>
              <w:t>Required</w:t>
            </w:r>
          </w:p>
        </w:tc>
        <w:tc>
          <w:tcPr>
            <w:tcW w:w="0" w:type="auto"/>
          </w:tcPr>
          <w:p w14:paraId="1C7F1875" w14:textId="77777777" w:rsidR="002E229E" w:rsidRDefault="00EB0030">
            <w:pPr>
              <w:pStyle w:val="Compact"/>
            </w:pPr>
            <w:r>
              <w:t>Value</w:t>
            </w:r>
          </w:p>
        </w:tc>
        <w:tc>
          <w:tcPr>
            <w:tcW w:w="0" w:type="auto"/>
          </w:tcPr>
          <w:p w14:paraId="1C7F1876" w14:textId="77777777" w:rsidR="002E229E" w:rsidRDefault="00EB0030">
            <w:pPr>
              <w:pStyle w:val="Compact"/>
            </w:pPr>
            <w:r>
              <w:t>Description</w:t>
            </w:r>
          </w:p>
        </w:tc>
      </w:tr>
      <w:tr w:rsidR="002E229E" w14:paraId="1C7F187D" w14:textId="77777777">
        <w:tc>
          <w:tcPr>
            <w:tcW w:w="0" w:type="auto"/>
          </w:tcPr>
          <w:p w14:paraId="1C7F1878" w14:textId="77777777" w:rsidR="002E229E" w:rsidRDefault="00EB0030">
            <w:pPr>
              <w:pStyle w:val="Compact"/>
            </w:pPr>
            <w:proofErr w:type="spellStart"/>
            <w:r>
              <w:t>MessageType</w:t>
            </w:r>
            <w:proofErr w:type="spellEnd"/>
          </w:p>
        </w:tc>
        <w:tc>
          <w:tcPr>
            <w:tcW w:w="0" w:type="auto"/>
          </w:tcPr>
          <w:p w14:paraId="1C7F1879" w14:textId="77777777" w:rsidR="002E229E" w:rsidRDefault="00EB0030">
            <w:pPr>
              <w:pStyle w:val="Compact"/>
            </w:pPr>
            <w:r>
              <w:t>Enum</w:t>
            </w:r>
          </w:p>
        </w:tc>
        <w:tc>
          <w:tcPr>
            <w:tcW w:w="0" w:type="auto"/>
          </w:tcPr>
          <w:p w14:paraId="1C7F187A" w14:textId="77777777" w:rsidR="002E229E" w:rsidRDefault="00EB0030">
            <w:pPr>
              <w:pStyle w:val="Compact"/>
            </w:pPr>
            <w:r>
              <w:t>Y</w:t>
            </w:r>
          </w:p>
        </w:tc>
        <w:tc>
          <w:tcPr>
            <w:tcW w:w="0" w:type="auto"/>
          </w:tcPr>
          <w:p w14:paraId="1C7F187B" w14:textId="77777777" w:rsidR="002E229E" w:rsidRDefault="00EB0030">
            <w:pPr>
              <w:pStyle w:val="Compact"/>
            </w:pPr>
            <w:r>
              <w:t>Sequence</w:t>
            </w:r>
          </w:p>
        </w:tc>
        <w:tc>
          <w:tcPr>
            <w:tcW w:w="0" w:type="auto"/>
          </w:tcPr>
          <w:p w14:paraId="1C7F187C" w14:textId="77777777" w:rsidR="002E229E" w:rsidRDefault="002E229E"/>
        </w:tc>
      </w:tr>
      <w:tr w:rsidR="002E229E" w14:paraId="1C7F1883" w14:textId="77777777">
        <w:tc>
          <w:tcPr>
            <w:tcW w:w="0" w:type="auto"/>
          </w:tcPr>
          <w:p w14:paraId="1C7F187E" w14:textId="77777777" w:rsidR="002E229E" w:rsidRDefault="00EB0030">
            <w:pPr>
              <w:pStyle w:val="Compact"/>
            </w:pPr>
            <w:proofErr w:type="spellStart"/>
            <w:r>
              <w:t>NextSeqNo</w:t>
            </w:r>
            <w:proofErr w:type="spellEnd"/>
          </w:p>
        </w:tc>
        <w:tc>
          <w:tcPr>
            <w:tcW w:w="0" w:type="auto"/>
          </w:tcPr>
          <w:p w14:paraId="1C7F187F" w14:textId="77777777" w:rsidR="002E229E" w:rsidRDefault="00EB0030">
            <w:pPr>
              <w:pStyle w:val="Compact"/>
            </w:pPr>
            <w:r>
              <w:t>u64</w:t>
            </w:r>
          </w:p>
        </w:tc>
        <w:tc>
          <w:tcPr>
            <w:tcW w:w="0" w:type="auto"/>
          </w:tcPr>
          <w:p w14:paraId="1C7F1880" w14:textId="77777777" w:rsidR="002E229E" w:rsidRDefault="00EB0030">
            <w:pPr>
              <w:pStyle w:val="Compact"/>
            </w:pPr>
            <w:r>
              <w:t>Y</w:t>
            </w:r>
          </w:p>
        </w:tc>
        <w:tc>
          <w:tcPr>
            <w:tcW w:w="0" w:type="auto"/>
          </w:tcPr>
          <w:p w14:paraId="1C7F1881" w14:textId="77777777" w:rsidR="002E229E" w:rsidRDefault="002E229E"/>
        </w:tc>
        <w:tc>
          <w:tcPr>
            <w:tcW w:w="0" w:type="auto"/>
          </w:tcPr>
          <w:p w14:paraId="1C7F1882" w14:textId="77777777" w:rsidR="002E229E" w:rsidRDefault="00EB0030">
            <w:pPr>
              <w:pStyle w:val="Compact"/>
            </w:pPr>
            <w:r>
              <w:t>The sequence number of the next message after the Sequence message.</w:t>
            </w:r>
          </w:p>
        </w:tc>
      </w:tr>
    </w:tbl>
    <w:p w14:paraId="1C7F1884" w14:textId="77777777" w:rsidR="002E229E" w:rsidRDefault="00EB0030">
      <w:pPr>
        <w:pStyle w:val="berschrift3"/>
      </w:pPr>
      <w:bookmarkStart w:id="54" w:name="_Toc68972373"/>
      <w:bookmarkStart w:id="55" w:name="X1a166fe181e44e9b066e38b13b50120c2f40353"/>
      <w:bookmarkEnd w:id="53"/>
      <w:r>
        <w:t>Datagram oriented protocol considerations</w:t>
      </w:r>
      <w:bookmarkEnd w:id="54"/>
    </w:p>
    <w:p w14:paraId="1C7F1885" w14:textId="77777777" w:rsidR="002E229E" w:rsidRDefault="00EB0030">
      <w:pPr>
        <w:pStyle w:val="FirstParagraph"/>
      </w:pPr>
      <w:r>
        <w:t>Using a datagram-oriented transport like UDP, each datagram carrying a sequenced flow, the Sequence message is key to detecting packet loss and packet reordering and must precede any application messages in the packet.</w:t>
      </w:r>
    </w:p>
    <w:p w14:paraId="1C7F1886" w14:textId="77777777" w:rsidR="002E229E" w:rsidRDefault="00EB0030">
      <w:pPr>
        <w:pStyle w:val="Textkrper"/>
      </w:pPr>
      <w:r>
        <w:t>FIXP provides no mechanism for fragmenting messages across datagrams. In other words, each application message must fit within a single datagram on UDP.</w:t>
      </w:r>
    </w:p>
    <w:p w14:paraId="1C7F1887" w14:textId="77777777" w:rsidR="002E229E" w:rsidRDefault="00EB0030">
      <w:pPr>
        <w:pStyle w:val="berschrift3"/>
      </w:pPr>
      <w:bookmarkStart w:id="56" w:name="_Toc68972374"/>
      <w:bookmarkStart w:id="57" w:name="multiplexed-session-considerations"/>
      <w:bookmarkEnd w:id="55"/>
      <w:r>
        <w:t>Multiplexed session considerations</w:t>
      </w:r>
      <w:bookmarkEnd w:id="56"/>
    </w:p>
    <w:p w14:paraId="1C7F1888" w14:textId="77777777" w:rsidR="002E229E" w:rsidRDefault="00EB0030">
      <w:pPr>
        <w:pStyle w:val="FirstParagraph"/>
      </w:pPr>
      <w:r>
        <w:t>If sessions are multiplexed over a transport, they should be framed independently. If a framing header is used, the same framing protocol must be used for all sessions on a multiplexed transport. There would be no practical way to delimit messages with mixed framing policies.</w:t>
      </w:r>
    </w:p>
    <w:p w14:paraId="1C7F1889" w14:textId="77777777" w:rsidR="002E229E" w:rsidRDefault="00EB0030">
      <w:pPr>
        <w:pStyle w:val="Textkrper"/>
      </w:pPr>
      <w:r>
        <w:lastRenderedPageBreak/>
        <w:t xml:space="preserve">If flows are multiplexed over a transport, the transport does not imply the session. When multiplexing, the Context message expands Sequence to also specify the session being sequenced. Context is used to set the session for the remainder of the current datagram (in a datagram-oriented transport) or until a new Context is passed. In a sequenced flow, Context supersedes the role of Sequence by including </w:t>
      </w:r>
      <w:proofErr w:type="spellStart"/>
      <w:r>
        <w:t>NextSeqNo</w:t>
      </w:r>
      <w:proofErr w:type="spellEnd"/>
      <w:r>
        <w:t xml:space="preserve"> (optimizes away the Sequence that would otherwise follow).</w:t>
      </w:r>
    </w:p>
    <w:p w14:paraId="1C7F188A" w14:textId="77777777" w:rsidR="002E229E" w:rsidRDefault="00EB0030">
      <w:pPr>
        <w:pStyle w:val="Textkrper"/>
      </w:pPr>
      <w:r>
        <w:rPr>
          <w:b/>
          <w:bCs/>
        </w:rPr>
        <w:t>Context</w:t>
      </w:r>
    </w:p>
    <w:p w14:paraId="1C7F188B" w14:textId="77777777" w:rsidR="002E229E" w:rsidRDefault="00EB0030">
      <w:pPr>
        <w:pStyle w:val="Textkrper"/>
      </w:pPr>
      <w:r>
        <w:t>Context message must be used in a Recoverable or Idempotent flow on a multiplexed transport.</w:t>
      </w:r>
    </w:p>
    <w:tbl>
      <w:tblPr>
        <w:tblStyle w:val="Table"/>
        <w:tblW w:w="5000" w:type="pct"/>
        <w:tblLook w:val="0020" w:firstRow="1" w:lastRow="0" w:firstColumn="0" w:lastColumn="0" w:noHBand="0" w:noVBand="0"/>
      </w:tblPr>
      <w:tblGrid>
        <w:gridCol w:w="1334"/>
        <w:gridCol w:w="688"/>
        <w:gridCol w:w="979"/>
        <w:gridCol w:w="859"/>
        <w:gridCol w:w="5988"/>
      </w:tblGrid>
      <w:tr w:rsidR="002E229E" w14:paraId="1C7F1891"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188C" w14:textId="77777777" w:rsidR="002E229E" w:rsidRDefault="00EB0030">
            <w:pPr>
              <w:pStyle w:val="Compact"/>
            </w:pPr>
            <w:r>
              <w:rPr>
                <w:bCs/>
              </w:rPr>
              <w:t>Field name</w:t>
            </w:r>
          </w:p>
        </w:tc>
        <w:tc>
          <w:tcPr>
            <w:tcW w:w="0" w:type="auto"/>
          </w:tcPr>
          <w:p w14:paraId="1C7F188D" w14:textId="77777777" w:rsidR="002E229E" w:rsidRDefault="00EB0030">
            <w:pPr>
              <w:pStyle w:val="Compact"/>
            </w:pPr>
            <w:r>
              <w:t>Type</w:t>
            </w:r>
          </w:p>
        </w:tc>
        <w:tc>
          <w:tcPr>
            <w:tcW w:w="0" w:type="auto"/>
          </w:tcPr>
          <w:p w14:paraId="1C7F188E" w14:textId="77777777" w:rsidR="002E229E" w:rsidRDefault="00EB0030">
            <w:pPr>
              <w:pStyle w:val="Compact"/>
            </w:pPr>
            <w:r>
              <w:t>Required</w:t>
            </w:r>
          </w:p>
        </w:tc>
        <w:tc>
          <w:tcPr>
            <w:tcW w:w="0" w:type="auto"/>
          </w:tcPr>
          <w:p w14:paraId="1C7F188F" w14:textId="77777777" w:rsidR="002E229E" w:rsidRDefault="00EB0030">
            <w:pPr>
              <w:pStyle w:val="Compact"/>
            </w:pPr>
            <w:r>
              <w:t>Value</w:t>
            </w:r>
          </w:p>
        </w:tc>
        <w:tc>
          <w:tcPr>
            <w:tcW w:w="0" w:type="auto"/>
          </w:tcPr>
          <w:p w14:paraId="1C7F1890" w14:textId="77777777" w:rsidR="002E229E" w:rsidRDefault="00EB0030">
            <w:pPr>
              <w:pStyle w:val="Compact"/>
            </w:pPr>
            <w:r>
              <w:t>Description</w:t>
            </w:r>
          </w:p>
        </w:tc>
      </w:tr>
      <w:tr w:rsidR="002E229E" w14:paraId="1C7F1897" w14:textId="77777777">
        <w:tc>
          <w:tcPr>
            <w:tcW w:w="0" w:type="auto"/>
          </w:tcPr>
          <w:p w14:paraId="1C7F1892" w14:textId="77777777" w:rsidR="002E229E" w:rsidRDefault="00EB0030">
            <w:pPr>
              <w:pStyle w:val="Compact"/>
            </w:pPr>
            <w:proofErr w:type="spellStart"/>
            <w:r>
              <w:t>MessageType</w:t>
            </w:r>
            <w:proofErr w:type="spellEnd"/>
          </w:p>
        </w:tc>
        <w:tc>
          <w:tcPr>
            <w:tcW w:w="0" w:type="auto"/>
          </w:tcPr>
          <w:p w14:paraId="1C7F1893" w14:textId="77777777" w:rsidR="002E229E" w:rsidRDefault="00EB0030">
            <w:pPr>
              <w:pStyle w:val="Compact"/>
            </w:pPr>
            <w:r>
              <w:t>Enum</w:t>
            </w:r>
          </w:p>
        </w:tc>
        <w:tc>
          <w:tcPr>
            <w:tcW w:w="0" w:type="auto"/>
          </w:tcPr>
          <w:p w14:paraId="1C7F1894" w14:textId="77777777" w:rsidR="002E229E" w:rsidRDefault="00EB0030">
            <w:pPr>
              <w:pStyle w:val="Compact"/>
            </w:pPr>
            <w:r>
              <w:t>Y</w:t>
            </w:r>
          </w:p>
        </w:tc>
        <w:tc>
          <w:tcPr>
            <w:tcW w:w="0" w:type="auto"/>
          </w:tcPr>
          <w:p w14:paraId="1C7F1895" w14:textId="77777777" w:rsidR="002E229E" w:rsidRDefault="00EB0030">
            <w:pPr>
              <w:pStyle w:val="Compact"/>
            </w:pPr>
            <w:r>
              <w:t>Context</w:t>
            </w:r>
          </w:p>
        </w:tc>
        <w:tc>
          <w:tcPr>
            <w:tcW w:w="0" w:type="auto"/>
          </w:tcPr>
          <w:p w14:paraId="1C7F1896" w14:textId="77777777" w:rsidR="002E229E" w:rsidRDefault="002E229E"/>
        </w:tc>
      </w:tr>
      <w:tr w:rsidR="002E229E" w14:paraId="1C7F189D" w14:textId="77777777">
        <w:tc>
          <w:tcPr>
            <w:tcW w:w="0" w:type="auto"/>
          </w:tcPr>
          <w:p w14:paraId="1C7F1898" w14:textId="77777777" w:rsidR="002E229E" w:rsidRDefault="00EB0030">
            <w:pPr>
              <w:pStyle w:val="Compact"/>
            </w:pPr>
            <w:proofErr w:type="spellStart"/>
            <w:r>
              <w:t>SessionId</w:t>
            </w:r>
            <w:proofErr w:type="spellEnd"/>
          </w:p>
        </w:tc>
        <w:tc>
          <w:tcPr>
            <w:tcW w:w="0" w:type="auto"/>
          </w:tcPr>
          <w:p w14:paraId="1C7F1899" w14:textId="77777777" w:rsidR="002E229E" w:rsidRDefault="00EB0030">
            <w:pPr>
              <w:pStyle w:val="Compact"/>
            </w:pPr>
            <w:r>
              <w:t>UUID</w:t>
            </w:r>
          </w:p>
        </w:tc>
        <w:tc>
          <w:tcPr>
            <w:tcW w:w="0" w:type="auto"/>
          </w:tcPr>
          <w:p w14:paraId="1C7F189A" w14:textId="77777777" w:rsidR="002E229E" w:rsidRDefault="00EB0030">
            <w:pPr>
              <w:pStyle w:val="Compact"/>
            </w:pPr>
            <w:r>
              <w:t>Y</w:t>
            </w:r>
          </w:p>
        </w:tc>
        <w:tc>
          <w:tcPr>
            <w:tcW w:w="0" w:type="auto"/>
          </w:tcPr>
          <w:p w14:paraId="1C7F189B" w14:textId="77777777" w:rsidR="002E229E" w:rsidRDefault="002E229E"/>
        </w:tc>
        <w:tc>
          <w:tcPr>
            <w:tcW w:w="0" w:type="auto"/>
          </w:tcPr>
          <w:p w14:paraId="1C7F189C" w14:textId="77777777" w:rsidR="002E229E" w:rsidRDefault="00EB0030">
            <w:pPr>
              <w:pStyle w:val="Compact"/>
            </w:pPr>
            <w:r>
              <w:t>Session Identifier</w:t>
            </w:r>
          </w:p>
        </w:tc>
      </w:tr>
      <w:tr w:rsidR="002E229E" w14:paraId="1C7F18A3" w14:textId="77777777">
        <w:tc>
          <w:tcPr>
            <w:tcW w:w="0" w:type="auto"/>
          </w:tcPr>
          <w:p w14:paraId="1C7F189E" w14:textId="77777777" w:rsidR="002E229E" w:rsidRDefault="00EB0030">
            <w:pPr>
              <w:pStyle w:val="Compact"/>
            </w:pPr>
            <w:proofErr w:type="spellStart"/>
            <w:r>
              <w:t>NextSeqNo</w:t>
            </w:r>
            <w:proofErr w:type="spellEnd"/>
          </w:p>
        </w:tc>
        <w:tc>
          <w:tcPr>
            <w:tcW w:w="0" w:type="auto"/>
          </w:tcPr>
          <w:p w14:paraId="1C7F189F" w14:textId="77777777" w:rsidR="002E229E" w:rsidRDefault="00EB0030">
            <w:pPr>
              <w:pStyle w:val="Compact"/>
            </w:pPr>
            <w:r>
              <w:t>u64</w:t>
            </w:r>
          </w:p>
        </w:tc>
        <w:tc>
          <w:tcPr>
            <w:tcW w:w="0" w:type="auto"/>
          </w:tcPr>
          <w:p w14:paraId="1C7F18A0" w14:textId="77777777" w:rsidR="002E229E" w:rsidRDefault="00EB0030">
            <w:pPr>
              <w:pStyle w:val="Compact"/>
            </w:pPr>
            <w:r>
              <w:t>N</w:t>
            </w:r>
          </w:p>
        </w:tc>
        <w:tc>
          <w:tcPr>
            <w:tcW w:w="0" w:type="auto"/>
          </w:tcPr>
          <w:p w14:paraId="1C7F18A1" w14:textId="77777777" w:rsidR="002E229E" w:rsidRDefault="002E229E"/>
        </w:tc>
        <w:tc>
          <w:tcPr>
            <w:tcW w:w="0" w:type="auto"/>
          </w:tcPr>
          <w:p w14:paraId="1C7F18A2" w14:textId="77777777" w:rsidR="002E229E" w:rsidRDefault="00EB0030">
            <w:pPr>
              <w:pStyle w:val="Compact"/>
            </w:pPr>
            <w:r>
              <w:t>The sequence number of the next message after the Context message.</w:t>
            </w:r>
          </w:p>
        </w:tc>
      </w:tr>
    </w:tbl>
    <w:p w14:paraId="1C7F18A4" w14:textId="77777777" w:rsidR="002E229E" w:rsidRDefault="00EB0030">
      <w:pPr>
        <w:pStyle w:val="berschrift3"/>
      </w:pPr>
      <w:bookmarkStart w:id="58" w:name="_Toc68972375"/>
      <w:bookmarkStart w:id="59" w:name="context-switches"/>
      <w:bookmarkEnd w:id="57"/>
      <w:r>
        <w:t>Context switches</w:t>
      </w:r>
      <w:bookmarkEnd w:id="58"/>
    </w:p>
    <w:p w14:paraId="1C7F18A5" w14:textId="77777777" w:rsidR="002E229E" w:rsidRDefault="00EB0030">
      <w:pPr>
        <w:pStyle w:val="FirstParagraph"/>
      </w:pPr>
      <w:r>
        <w:t xml:space="preserve">A change in session context ends the sequence of messages implicitly and the sender must pass a Sequence or Context message again before starting to send sequenced messages. A Sequence message must be sent if the session is not </w:t>
      </w:r>
      <w:proofErr w:type="gramStart"/>
      <w:r>
        <w:t>multiplexed</w:t>
      </w:r>
      <w:proofErr w:type="gramEnd"/>
      <w:r>
        <w:t xml:space="preserve"> and Context must be sent if it is multiplexed.</w:t>
      </w:r>
    </w:p>
    <w:p w14:paraId="1C7F18A6" w14:textId="77777777" w:rsidR="002E229E" w:rsidRDefault="00EB0030">
      <w:pPr>
        <w:pStyle w:val="Textkrper"/>
      </w:pPr>
      <w:r>
        <w:t>Changes of session context include:</w:t>
      </w:r>
    </w:p>
    <w:p w14:paraId="1C7F18A7" w14:textId="77777777" w:rsidR="002E229E" w:rsidRDefault="00EB0030" w:rsidP="00EB0030">
      <w:pPr>
        <w:numPr>
          <w:ilvl w:val="0"/>
          <w:numId w:val="6"/>
        </w:numPr>
      </w:pPr>
      <w:r>
        <w:t>Interleaving of new, real-time messages and retransmitted messages.</w:t>
      </w:r>
    </w:p>
    <w:p w14:paraId="1C7F18A8" w14:textId="77777777" w:rsidR="002E229E" w:rsidRDefault="00EB0030" w:rsidP="00EB0030">
      <w:pPr>
        <w:numPr>
          <w:ilvl w:val="0"/>
          <w:numId w:val="6"/>
        </w:numPr>
      </w:pPr>
      <w:r>
        <w:t>Switching from one multiplexed session to another when sharing a transport.</w:t>
      </w:r>
    </w:p>
    <w:p w14:paraId="1C7F18A9" w14:textId="77777777" w:rsidR="002E229E" w:rsidRDefault="00EB0030">
      <w:pPr>
        <w:pStyle w:val="berschrift3"/>
      </w:pPr>
      <w:bookmarkStart w:id="60" w:name="_Toc68972376"/>
      <w:bookmarkStart w:id="61" w:name="application-layer-sequencing"/>
      <w:bookmarkEnd w:id="59"/>
      <w:r>
        <w:t>Application Layer Sequencing</w:t>
      </w:r>
      <w:bookmarkEnd w:id="60"/>
    </w:p>
    <w:p w14:paraId="1C7F18AA" w14:textId="77777777" w:rsidR="002E229E" w:rsidRDefault="00EB0030">
      <w:pPr>
        <w:pStyle w:val="FirstParagraph"/>
      </w:pPr>
      <w:r>
        <w:t xml:space="preserve">Application-layer sequencing may be used on an </w:t>
      </w:r>
      <w:proofErr w:type="spellStart"/>
      <w:r>
        <w:t>Unsequenced</w:t>
      </w:r>
      <w:proofErr w:type="spellEnd"/>
      <w:r>
        <w:t xml:space="preserve"> flow as an alternative to FIXP session-layer message sequencing. If used, each application message body must contain an identifier used to sequence messages, and the application provider must specify rules for out-of-order delivery and recovery.</w:t>
      </w:r>
    </w:p>
    <w:p w14:paraId="1C7F18AB" w14:textId="77777777" w:rsidR="002E229E" w:rsidRDefault="00EB0030">
      <w:pPr>
        <w:pStyle w:val="berschrift2"/>
      </w:pPr>
      <w:bookmarkStart w:id="62" w:name="_Toc68972377"/>
      <w:bookmarkStart w:id="63" w:name="in-band-template-delivery"/>
      <w:bookmarkEnd w:id="51"/>
      <w:bookmarkEnd w:id="61"/>
      <w:r>
        <w:t>In-band Template Delivery</w:t>
      </w:r>
      <w:bookmarkEnd w:id="62"/>
    </w:p>
    <w:p w14:paraId="1C7F18AC" w14:textId="77777777" w:rsidR="002E229E" w:rsidRDefault="00EB0030">
      <w:pPr>
        <w:pStyle w:val="FirstParagraph"/>
      </w:pPr>
      <w:r>
        <w:t>FIXP is independent of the wire format of session and application messages. However, some message encodings are controlled by templates that must be shared between peers in order to interoperate. Therefore, FIXP provides a means to deliver templates or message schemas.</w:t>
      </w:r>
    </w:p>
    <w:p w14:paraId="1C7F18AD" w14:textId="77777777" w:rsidR="002E229E" w:rsidRDefault="00EB0030">
      <w:pPr>
        <w:pStyle w:val="Textkrper"/>
      </w:pPr>
      <w:r>
        <w:t>All FIX encodings that use a template or message schema are supported. They are identified by the same code registered for Simple Open Framing Header (SOFH).</w:t>
      </w:r>
    </w:p>
    <w:p w14:paraId="1C7F18AE" w14:textId="77777777" w:rsidR="002E229E" w:rsidRDefault="00EB0030">
      <w:pPr>
        <w:pStyle w:val="Textkrper"/>
      </w:pPr>
      <w:r>
        <w:t xml:space="preserve">Templates may be delivered either over a point-to-point or multicast session. </w:t>
      </w:r>
      <w:proofErr w:type="spellStart"/>
      <w:r>
        <w:t>MessageTemplate</w:t>
      </w:r>
      <w:proofErr w:type="spellEnd"/>
      <w:r>
        <w:t xml:space="preserve"> may be sent at any time. For a multicast, it is recommended to resend templates at intervals to support late joiners. It is assumed to apply to all sessions on a transport in the case of multiplexing.</w:t>
      </w:r>
    </w:p>
    <w:p w14:paraId="1C7F18AF" w14:textId="77777777" w:rsidR="002E229E" w:rsidRDefault="00EB0030">
      <w:pPr>
        <w:pStyle w:val="Textkrper"/>
      </w:pPr>
      <w:proofErr w:type="spellStart"/>
      <w:r>
        <w:rPr>
          <w:b/>
          <w:bCs/>
        </w:rPr>
        <w:t>MessageTemplate</w:t>
      </w:r>
      <w:proofErr w:type="spellEnd"/>
    </w:p>
    <w:tbl>
      <w:tblPr>
        <w:tblStyle w:val="Table"/>
        <w:tblW w:w="5000" w:type="pct"/>
        <w:tblLook w:val="0020" w:firstRow="1" w:lastRow="0" w:firstColumn="0" w:lastColumn="0" w:noHBand="0" w:noVBand="0"/>
      </w:tblPr>
      <w:tblGrid>
        <w:gridCol w:w="1352"/>
        <w:gridCol w:w="1000"/>
        <w:gridCol w:w="973"/>
        <w:gridCol w:w="1703"/>
        <w:gridCol w:w="4820"/>
      </w:tblGrid>
      <w:tr w:rsidR="002E229E" w14:paraId="1C7F18B5"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18B0" w14:textId="77777777" w:rsidR="002E229E" w:rsidRDefault="00EB0030">
            <w:pPr>
              <w:pStyle w:val="Compact"/>
            </w:pPr>
            <w:r>
              <w:rPr>
                <w:bCs/>
              </w:rPr>
              <w:t>Field name</w:t>
            </w:r>
          </w:p>
        </w:tc>
        <w:tc>
          <w:tcPr>
            <w:tcW w:w="0" w:type="auto"/>
          </w:tcPr>
          <w:p w14:paraId="1C7F18B1" w14:textId="77777777" w:rsidR="002E229E" w:rsidRDefault="00EB0030">
            <w:pPr>
              <w:pStyle w:val="Compact"/>
            </w:pPr>
            <w:r>
              <w:t>Type</w:t>
            </w:r>
          </w:p>
        </w:tc>
        <w:tc>
          <w:tcPr>
            <w:tcW w:w="0" w:type="auto"/>
          </w:tcPr>
          <w:p w14:paraId="1C7F18B2" w14:textId="77777777" w:rsidR="002E229E" w:rsidRDefault="00EB0030">
            <w:pPr>
              <w:pStyle w:val="Compact"/>
              <w:jc w:val="center"/>
            </w:pPr>
            <w:r>
              <w:t>Required</w:t>
            </w:r>
          </w:p>
        </w:tc>
        <w:tc>
          <w:tcPr>
            <w:tcW w:w="0" w:type="auto"/>
          </w:tcPr>
          <w:p w14:paraId="1C7F18B3" w14:textId="77777777" w:rsidR="002E229E" w:rsidRDefault="00EB0030">
            <w:pPr>
              <w:pStyle w:val="Compact"/>
            </w:pPr>
            <w:r>
              <w:t>Value</w:t>
            </w:r>
          </w:p>
        </w:tc>
        <w:tc>
          <w:tcPr>
            <w:tcW w:w="0" w:type="auto"/>
          </w:tcPr>
          <w:p w14:paraId="1C7F18B4" w14:textId="77777777" w:rsidR="002E229E" w:rsidRDefault="00EB0030">
            <w:pPr>
              <w:pStyle w:val="Compact"/>
            </w:pPr>
            <w:r>
              <w:t>Description</w:t>
            </w:r>
          </w:p>
        </w:tc>
      </w:tr>
      <w:tr w:rsidR="002E229E" w14:paraId="1C7F18BB" w14:textId="77777777">
        <w:tc>
          <w:tcPr>
            <w:tcW w:w="0" w:type="auto"/>
          </w:tcPr>
          <w:p w14:paraId="1C7F18B6" w14:textId="77777777" w:rsidR="002E229E" w:rsidRDefault="00EB0030">
            <w:pPr>
              <w:pStyle w:val="Compact"/>
            </w:pPr>
            <w:proofErr w:type="spellStart"/>
            <w:r>
              <w:t>MessageType</w:t>
            </w:r>
            <w:proofErr w:type="spellEnd"/>
          </w:p>
        </w:tc>
        <w:tc>
          <w:tcPr>
            <w:tcW w:w="0" w:type="auto"/>
          </w:tcPr>
          <w:p w14:paraId="1C7F18B7" w14:textId="77777777" w:rsidR="002E229E" w:rsidRDefault="00EB0030">
            <w:pPr>
              <w:pStyle w:val="Compact"/>
            </w:pPr>
            <w:r>
              <w:t>Enum</w:t>
            </w:r>
          </w:p>
        </w:tc>
        <w:tc>
          <w:tcPr>
            <w:tcW w:w="0" w:type="auto"/>
          </w:tcPr>
          <w:p w14:paraId="1C7F18B8" w14:textId="77777777" w:rsidR="002E229E" w:rsidRDefault="00EB0030">
            <w:pPr>
              <w:pStyle w:val="Compact"/>
              <w:jc w:val="center"/>
            </w:pPr>
            <w:r>
              <w:t>Y</w:t>
            </w:r>
          </w:p>
        </w:tc>
        <w:tc>
          <w:tcPr>
            <w:tcW w:w="0" w:type="auto"/>
          </w:tcPr>
          <w:p w14:paraId="1C7F18B9" w14:textId="77777777" w:rsidR="002E229E" w:rsidRDefault="00EB0030">
            <w:pPr>
              <w:pStyle w:val="Compact"/>
            </w:pPr>
            <w:proofErr w:type="spellStart"/>
            <w:r>
              <w:t>MessageTemplate</w:t>
            </w:r>
            <w:proofErr w:type="spellEnd"/>
          </w:p>
        </w:tc>
        <w:tc>
          <w:tcPr>
            <w:tcW w:w="0" w:type="auto"/>
          </w:tcPr>
          <w:p w14:paraId="1C7F18BA" w14:textId="77777777" w:rsidR="002E229E" w:rsidRDefault="002E229E"/>
        </w:tc>
      </w:tr>
      <w:tr w:rsidR="002E229E" w14:paraId="1C7F18C1" w14:textId="77777777">
        <w:tc>
          <w:tcPr>
            <w:tcW w:w="0" w:type="auto"/>
          </w:tcPr>
          <w:p w14:paraId="1C7F18BC" w14:textId="77777777" w:rsidR="002E229E" w:rsidRDefault="00EB0030">
            <w:pPr>
              <w:pStyle w:val="Compact"/>
            </w:pPr>
            <w:proofErr w:type="spellStart"/>
            <w:r>
              <w:t>EncodingType</w:t>
            </w:r>
            <w:proofErr w:type="spellEnd"/>
          </w:p>
        </w:tc>
        <w:tc>
          <w:tcPr>
            <w:tcW w:w="0" w:type="auto"/>
          </w:tcPr>
          <w:p w14:paraId="1C7F18BD" w14:textId="77777777" w:rsidR="002E229E" w:rsidRDefault="00EB0030">
            <w:pPr>
              <w:pStyle w:val="Compact"/>
            </w:pPr>
            <w:r>
              <w:t>u32</w:t>
            </w:r>
          </w:p>
        </w:tc>
        <w:tc>
          <w:tcPr>
            <w:tcW w:w="0" w:type="auto"/>
          </w:tcPr>
          <w:p w14:paraId="1C7F18BE" w14:textId="77777777" w:rsidR="002E229E" w:rsidRDefault="00EB0030">
            <w:pPr>
              <w:pStyle w:val="Compact"/>
              <w:jc w:val="center"/>
            </w:pPr>
            <w:r>
              <w:t>Y</w:t>
            </w:r>
          </w:p>
        </w:tc>
        <w:tc>
          <w:tcPr>
            <w:tcW w:w="0" w:type="auto"/>
          </w:tcPr>
          <w:p w14:paraId="1C7F18BF" w14:textId="77777777" w:rsidR="002E229E" w:rsidRDefault="002E229E"/>
        </w:tc>
        <w:tc>
          <w:tcPr>
            <w:tcW w:w="0" w:type="auto"/>
          </w:tcPr>
          <w:p w14:paraId="1C7F18C0" w14:textId="77777777" w:rsidR="002E229E" w:rsidRDefault="00EB0030">
            <w:pPr>
              <w:pStyle w:val="Compact"/>
            </w:pPr>
            <w:r>
              <w:t>Identifier registered for SOFH</w:t>
            </w:r>
          </w:p>
        </w:tc>
      </w:tr>
      <w:tr w:rsidR="002E229E" w14:paraId="1C7F18C7" w14:textId="77777777">
        <w:tc>
          <w:tcPr>
            <w:tcW w:w="0" w:type="auto"/>
          </w:tcPr>
          <w:p w14:paraId="1C7F18C2" w14:textId="77777777" w:rsidR="002E229E" w:rsidRDefault="00EB0030">
            <w:pPr>
              <w:pStyle w:val="Compact"/>
            </w:pPr>
            <w:proofErr w:type="spellStart"/>
            <w:r>
              <w:t>EffectiveTime</w:t>
            </w:r>
            <w:proofErr w:type="spellEnd"/>
          </w:p>
        </w:tc>
        <w:tc>
          <w:tcPr>
            <w:tcW w:w="0" w:type="auto"/>
          </w:tcPr>
          <w:p w14:paraId="1C7F18C3" w14:textId="77777777" w:rsidR="002E229E" w:rsidRDefault="00EB0030">
            <w:pPr>
              <w:pStyle w:val="Compact"/>
            </w:pPr>
            <w:proofErr w:type="spellStart"/>
            <w:r>
              <w:t>nanotime</w:t>
            </w:r>
            <w:proofErr w:type="spellEnd"/>
          </w:p>
        </w:tc>
        <w:tc>
          <w:tcPr>
            <w:tcW w:w="0" w:type="auto"/>
          </w:tcPr>
          <w:p w14:paraId="1C7F18C4" w14:textId="77777777" w:rsidR="002E229E" w:rsidRDefault="00EB0030">
            <w:pPr>
              <w:pStyle w:val="Compact"/>
              <w:jc w:val="center"/>
            </w:pPr>
            <w:r>
              <w:t>N</w:t>
            </w:r>
          </w:p>
        </w:tc>
        <w:tc>
          <w:tcPr>
            <w:tcW w:w="0" w:type="auto"/>
          </w:tcPr>
          <w:p w14:paraId="1C7F18C5" w14:textId="77777777" w:rsidR="002E229E" w:rsidRDefault="002E229E"/>
        </w:tc>
        <w:tc>
          <w:tcPr>
            <w:tcW w:w="0" w:type="auto"/>
          </w:tcPr>
          <w:p w14:paraId="1C7F18C6" w14:textId="77777777" w:rsidR="002E229E" w:rsidRDefault="00EB0030">
            <w:pPr>
              <w:pStyle w:val="Compact"/>
            </w:pPr>
            <w:r>
              <w:t>Date-time that the template becomes effective. If not present, effective immediately.</w:t>
            </w:r>
          </w:p>
        </w:tc>
      </w:tr>
      <w:tr w:rsidR="002E229E" w14:paraId="1C7F18CD" w14:textId="77777777">
        <w:tc>
          <w:tcPr>
            <w:tcW w:w="0" w:type="auto"/>
          </w:tcPr>
          <w:p w14:paraId="1C7F18C8" w14:textId="77777777" w:rsidR="002E229E" w:rsidRDefault="00EB0030">
            <w:pPr>
              <w:pStyle w:val="Compact"/>
            </w:pPr>
            <w:r>
              <w:t>Version</w:t>
            </w:r>
          </w:p>
        </w:tc>
        <w:tc>
          <w:tcPr>
            <w:tcW w:w="0" w:type="auto"/>
          </w:tcPr>
          <w:p w14:paraId="1C7F18C9" w14:textId="77777777" w:rsidR="002E229E" w:rsidRDefault="00EB0030">
            <w:pPr>
              <w:pStyle w:val="Compact"/>
            </w:pPr>
            <w:r>
              <w:t>Object</w:t>
            </w:r>
          </w:p>
        </w:tc>
        <w:tc>
          <w:tcPr>
            <w:tcW w:w="0" w:type="auto"/>
          </w:tcPr>
          <w:p w14:paraId="1C7F18CA" w14:textId="77777777" w:rsidR="002E229E" w:rsidRDefault="00EB0030">
            <w:pPr>
              <w:pStyle w:val="Compact"/>
              <w:jc w:val="center"/>
            </w:pPr>
            <w:r>
              <w:t>N</w:t>
            </w:r>
          </w:p>
        </w:tc>
        <w:tc>
          <w:tcPr>
            <w:tcW w:w="0" w:type="auto"/>
          </w:tcPr>
          <w:p w14:paraId="1C7F18CB" w14:textId="77777777" w:rsidR="002E229E" w:rsidRDefault="002E229E"/>
        </w:tc>
        <w:tc>
          <w:tcPr>
            <w:tcW w:w="0" w:type="auto"/>
          </w:tcPr>
          <w:p w14:paraId="1C7F18CC" w14:textId="77777777" w:rsidR="002E229E" w:rsidRDefault="00EB0030">
            <w:pPr>
              <w:pStyle w:val="Compact"/>
            </w:pPr>
            <w:r>
              <w:t xml:space="preserve">Version and format description. Version may also be embedded in the template itself, depending on </w:t>
            </w:r>
            <w:r>
              <w:lastRenderedPageBreak/>
              <w:t>protocol.</w:t>
            </w:r>
          </w:p>
        </w:tc>
      </w:tr>
      <w:tr w:rsidR="002E229E" w14:paraId="1C7F18D3" w14:textId="77777777">
        <w:tc>
          <w:tcPr>
            <w:tcW w:w="0" w:type="auto"/>
          </w:tcPr>
          <w:p w14:paraId="1C7F18CE" w14:textId="77777777" w:rsidR="002E229E" w:rsidRDefault="00EB0030">
            <w:pPr>
              <w:pStyle w:val="Compact"/>
            </w:pPr>
            <w:r>
              <w:lastRenderedPageBreak/>
              <w:t>Template</w:t>
            </w:r>
          </w:p>
        </w:tc>
        <w:tc>
          <w:tcPr>
            <w:tcW w:w="0" w:type="auto"/>
          </w:tcPr>
          <w:p w14:paraId="1C7F18CF" w14:textId="77777777" w:rsidR="002E229E" w:rsidRDefault="00EB0030">
            <w:pPr>
              <w:pStyle w:val="Compact"/>
            </w:pPr>
            <w:r>
              <w:t>Object</w:t>
            </w:r>
          </w:p>
        </w:tc>
        <w:tc>
          <w:tcPr>
            <w:tcW w:w="0" w:type="auto"/>
          </w:tcPr>
          <w:p w14:paraId="1C7F18D0" w14:textId="77777777" w:rsidR="002E229E" w:rsidRDefault="00EB0030">
            <w:pPr>
              <w:pStyle w:val="Compact"/>
              <w:jc w:val="center"/>
            </w:pPr>
            <w:r>
              <w:t>Y</w:t>
            </w:r>
          </w:p>
        </w:tc>
        <w:tc>
          <w:tcPr>
            <w:tcW w:w="0" w:type="auto"/>
          </w:tcPr>
          <w:p w14:paraId="1C7F18D1" w14:textId="77777777" w:rsidR="002E229E" w:rsidRDefault="002E229E"/>
        </w:tc>
        <w:tc>
          <w:tcPr>
            <w:tcW w:w="0" w:type="auto"/>
          </w:tcPr>
          <w:p w14:paraId="1C7F18D2" w14:textId="77777777" w:rsidR="002E229E" w:rsidRDefault="00EB0030">
            <w:pPr>
              <w:pStyle w:val="Compact"/>
            </w:pPr>
            <w:r>
              <w:t>Content of the template or message schema</w:t>
            </w:r>
          </w:p>
        </w:tc>
      </w:tr>
    </w:tbl>
    <w:p w14:paraId="1C7F18D4" w14:textId="77777777" w:rsidR="002E229E" w:rsidRDefault="00EB0030">
      <w:pPr>
        <w:pStyle w:val="berschrift1"/>
      </w:pPr>
      <w:bookmarkStart w:id="64" w:name="_Toc68972378"/>
      <w:bookmarkStart w:id="65" w:name="point-to-point-session-protocol"/>
      <w:bookmarkEnd w:id="25"/>
      <w:bookmarkEnd w:id="63"/>
      <w:r>
        <w:lastRenderedPageBreak/>
        <w:t>Point-to-Point Session Protocol</w:t>
      </w:r>
      <w:bookmarkEnd w:id="64"/>
    </w:p>
    <w:p w14:paraId="1C7F18D5" w14:textId="77777777" w:rsidR="002E229E" w:rsidRDefault="00EB0030">
      <w:pPr>
        <w:pStyle w:val="FirstParagraph"/>
      </w:pPr>
      <w:r>
        <w:t>A point-to-point session between a client and server must be conducted over a bidirectional transport, such as TCP or UDP unicast. Point-to-point protocol is designed for private flows of information between organizations. Optionally, multiple sessions belonging to an organization may be multiplexed over a shared transport.</w:t>
      </w:r>
    </w:p>
    <w:p w14:paraId="1C7F18D6" w14:textId="77777777" w:rsidR="002E229E" w:rsidRDefault="00EB0030">
      <w:pPr>
        <w:pStyle w:val="berschrift2"/>
      </w:pPr>
      <w:bookmarkStart w:id="66" w:name="_Toc68972379"/>
      <w:bookmarkStart w:id="67" w:name="X183ed052643d67d6c2c97fedf645128af9615e7"/>
      <w:r>
        <w:t>Summary of Messages that Control Lifetime</w:t>
      </w:r>
      <w:bookmarkEnd w:id="66"/>
    </w:p>
    <w:p w14:paraId="1C7F18D7" w14:textId="77777777" w:rsidR="002E229E" w:rsidRDefault="00EB0030">
      <w:pPr>
        <w:pStyle w:val="FirstParagraph"/>
      </w:pPr>
      <w:r>
        <w:t>A logical session must be created by using a Negotiation message. The session ID must be sent in the Negotiation message and that ID is used for the lifetime of the session.</w:t>
      </w:r>
    </w:p>
    <w:p w14:paraId="1C7F18D8" w14:textId="77777777" w:rsidR="002E229E" w:rsidRDefault="00EB0030">
      <w:pPr>
        <w:pStyle w:val="Textkrper"/>
      </w:pPr>
      <w:r>
        <w:t>After negotiation is complete, the client must send an Establish message to reach the established state. Once established, exchange of application messages may proceed. The established state is concurrent with the lifetime of a connection-oriented transport such as TCP. A client may re-establish a previous session after reconnecting without any further negotiation. Thus, Establish binds the session to the new transport instance.</w:t>
      </w:r>
    </w:p>
    <w:p w14:paraId="1C7F18D9" w14:textId="77777777" w:rsidR="002E229E" w:rsidRDefault="00EB0030">
      <w:pPr>
        <w:pStyle w:val="Textkrper"/>
      </w:pPr>
      <w:r>
        <w:t>To signal a peer that a disconnection is about to occur, a Terminate message should be sent. This unbinds the transport from the session, but it does not end a logical session.</w:t>
      </w:r>
    </w:p>
    <w:p w14:paraId="1C7F18DA" w14:textId="77777777" w:rsidR="002E229E" w:rsidRDefault="00EB0030">
      <w:pPr>
        <w:pStyle w:val="Textkrper"/>
      </w:pPr>
      <w:r>
        <w:t>A session that has a recoverable flow may be re-established by sending Establish with the same session ID, and an exchange of messages may continue until all business transactions are finished.</w:t>
      </w:r>
    </w:p>
    <w:p w14:paraId="1C7F18DB" w14:textId="77777777" w:rsidR="002E229E" w:rsidRDefault="00EB0030">
      <w:pPr>
        <w:pStyle w:val="Textkrper"/>
      </w:pPr>
      <w:r>
        <w:t xml:space="preserve">A logical session should be ended by sending a </w:t>
      </w:r>
      <w:proofErr w:type="spellStart"/>
      <w:r>
        <w:t>FinishedSending</w:t>
      </w:r>
      <w:proofErr w:type="spellEnd"/>
      <w:r>
        <w:t xml:space="preserve"> message. Thereafter, no more application messages should be sent. The peer must respond with </w:t>
      </w:r>
      <w:proofErr w:type="spellStart"/>
      <w:r>
        <w:t>FinishedReceiving</w:t>
      </w:r>
      <w:proofErr w:type="spellEnd"/>
      <w:r>
        <w:t xml:space="preserve"> when it has processed the last message, and then the transport must be terminated for the final time for that session. Once a flow is finalized and the transport is unbound, a session ID is no longer </w:t>
      </w:r>
      <w:proofErr w:type="gramStart"/>
      <w:r>
        <w:t>valid</w:t>
      </w:r>
      <w:proofErr w:type="gramEnd"/>
      <w:r>
        <w:t xml:space="preserve"> and messages previously sent on that session are no longer recoverable.</w:t>
      </w:r>
    </w:p>
    <w:p w14:paraId="1C7F18DC" w14:textId="77777777" w:rsidR="002E229E" w:rsidRDefault="00EB0030">
      <w:pPr>
        <w:pStyle w:val="berschrift2"/>
      </w:pPr>
      <w:bookmarkStart w:id="68" w:name="_Toc68972380"/>
      <w:bookmarkStart w:id="69" w:name="session-initiation-and-negotiation"/>
      <w:bookmarkEnd w:id="67"/>
      <w:r>
        <w:t>Session Initiation and Negotiation</w:t>
      </w:r>
      <w:bookmarkEnd w:id="68"/>
    </w:p>
    <w:p w14:paraId="1C7F18DD" w14:textId="77777777" w:rsidR="002E229E" w:rsidRDefault="00EB0030">
      <w:pPr>
        <w:pStyle w:val="FirstParagraph"/>
      </w:pPr>
      <w:r>
        <w:t xml:space="preserve">A negotiation dialog is provided to support a session negotiation protocol that is used for a client to declare what id it will be using, without having to go out of band. There is no concept of resetting a session. Instead of starting over a session, a new session is negotiated - a </w:t>
      </w:r>
      <w:proofErr w:type="spellStart"/>
      <w:r>
        <w:t>SessionId</w:t>
      </w:r>
      <w:proofErr w:type="spellEnd"/>
      <w:r>
        <w:t xml:space="preserve"> in UUID form is cheap.</w:t>
      </w:r>
    </w:p>
    <w:p w14:paraId="1C7F18DE" w14:textId="77777777" w:rsidR="002E229E" w:rsidRDefault="00EB0030">
      <w:pPr>
        <w:pStyle w:val="Textkrper"/>
      </w:pPr>
      <w:r>
        <w:t>The negotiation dialog declares the types of message flow in each direction of a session.</w:t>
      </w:r>
    </w:p>
    <w:p w14:paraId="1C7F18DF" w14:textId="77777777" w:rsidR="002E229E" w:rsidRDefault="00EB0030">
      <w:pPr>
        <w:pStyle w:val="berschrift3"/>
      </w:pPr>
      <w:bookmarkStart w:id="70" w:name="_Toc68972381"/>
      <w:bookmarkStart w:id="71" w:name="initiate-session-negotiation"/>
      <w:r>
        <w:t>Initiate Session Negotiation</w:t>
      </w:r>
      <w:bookmarkEnd w:id="70"/>
    </w:p>
    <w:p w14:paraId="1C7F18E0" w14:textId="77777777" w:rsidR="002E229E" w:rsidRDefault="00EB0030">
      <w:pPr>
        <w:pStyle w:val="FirstParagraph"/>
      </w:pPr>
      <w:r>
        <w:t>Negotiate message is sent from client to server.</w:t>
      </w:r>
    </w:p>
    <w:p w14:paraId="1C7F18E1" w14:textId="77777777" w:rsidR="002E229E" w:rsidRDefault="00EB0030">
      <w:pPr>
        <w:pStyle w:val="Textkrper"/>
      </w:pPr>
      <w:r>
        <w:rPr>
          <w:b/>
          <w:bCs/>
        </w:rPr>
        <w:t>Negotiate</w:t>
      </w:r>
    </w:p>
    <w:p w14:paraId="1C7F18E2" w14:textId="77777777" w:rsidR="002E229E" w:rsidRDefault="00EB0030">
      <w:pPr>
        <w:pStyle w:val="Textkrper"/>
      </w:pPr>
      <w:proofErr w:type="spellStart"/>
      <w:r>
        <w:t>FlowType</w:t>
      </w:r>
      <w:proofErr w:type="spellEnd"/>
      <w:r>
        <w:t xml:space="preserve"> = Recoverable | </w:t>
      </w:r>
      <w:proofErr w:type="spellStart"/>
      <w:r>
        <w:t>Unsequenced</w:t>
      </w:r>
      <w:proofErr w:type="spellEnd"/>
      <w:r>
        <w:t xml:space="preserve"> | Idempotent | None</w:t>
      </w:r>
    </w:p>
    <w:tbl>
      <w:tblPr>
        <w:tblStyle w:val="Table"/>
        <w:tblW w:w="5000" w:type="pct"/>
        <w:tblLook w:val="0020" w:firstRow="1" w:lastRow="0" w:firstColumn="0" w:lastColumn="0" w:noHBand="0" w:noVBand="0"/>
      </w:tblPr>
      <w:tblGrid>
        <w:gridCol w:w="1325"/>
        <w:gridCol w:w="1259"/>
        <w:gridCol w:w="973"/>
        <w:gridCol w:w="1020"/>
        <w:gridCol w:w="5271"/>
      </w:tblGrid>
      <w:tr w:rsidR="002E229E" w14:paraId="1C7F18E8"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18E3" w14:textId="77777777" w:rsidR="002E229E" w:rsidRDefault="00EB0030">
            <w:pPr>
              <w:pStyle w:val="Compact"/>
            </w:pPr>
            <w:r>
              <w:rPr>
                <w:bCs/>
              </w:rPr>
              <w:t>Field name</w:t>
            </w:r>
          </w:p>
        </w:tc>
        <w:tc>
          <w:tcPr>
            <w:tcW w:w="0" w:type="auto"/>
          </w:tcPr>
          <w:p w14:paraId="1C7F18E4" w14:textId="77777777" w:rsidR="002E229E" w:rsidRDefault="00EB0030">
            <w:pPr>
              <w:pStyle w:val="Compact"/>
            </w:pPr>
            <w:r>
              <w:rPr>
                <w:bCs/>
              </w:rPr>
              <w:t>Type</w:t>
            </w:r>
          </w:p>
        </w:tc>
        <w:tc>
          <w:tcPr>
            <w:tcW w:w="0" w:type="auto"/>
          </w:tcPr>
          <w:p w14:paraId="1C7F18E5" w14:textId="77777777" w:rsidR="002E229E" w:rsidRDefault="00EB0030">
            <w:pPr>
              <w:pStyle w:val="Compact"/>
            </w:pPr>
            <w:r>
              <w:rPr>
                <w:bCs/>
              </w:rPr>
              <w:t>Required</w:t>
            </w:r>
          </w:p>
        </w:tc>
        <w:tc>
          <w:tcPr>
            <w:tcW w:w="0" w:type="auto"/>
          </w:tcPr>
          <w:p w14:paraId="1C7F18E6" w14:textId="77777777" w:rsidR="002E229E" w:rsidRDefault="00EB0030">
            <w:pPr>
              <w:pStyle w:val="Compact"/>
            </w:pPr>
            <w:r>
              <w:rPr>
                <w:bCs/>
              </w:rPr>
              <w:t>Value</w:t>
            </w:r>
          </w:p>
        </w:tc>
        <w:tc>
          <w:tcPr>
            <w:tcW w:w="0" w:type="auto"/>
          </w:tcPr>
          <w:p w14:paraId="1C7F18E7" w14:textId="77777777" w:rsidR="002E229E" w:rsidRDefault="00EB0030">
            <w:pPr>
              <w:pStyle w:val="Compact"/>
            </w:pPr>
            <w:r>
              <w:rPr>
                <w:bCs/>
              </w:rPr>
              <w:t>Description</w:t>
            </w:r>
          </w:p>
        </w:tc>
      </w:tr>
      <w:tr w:rsidR="002E229E" w14:paraId="1C7F18EE" w14:textId="77777777">
        <w:tc>
          <w:tcPr>
            <w:tcW w:w="0" w:type="auto"/>
          </w:tcPr>
          <w:p w14:paraId="1C7F18E9" w14:textId="77777777" w:rsidR="002E229E" w:rsidRDefault="00EB0030">
            <w:pPr>
              <w:pStyle w:val="Compact"/>
            </w:pPr>
            <w:proofErr w:type="spellStart"/>
            <w:r>
              <w:t>MessageType</w:t>
            </w:r>
            <w:proofErr w:type="spellEnd"/>
          </w:p>
        </w:tc>
        <w:tc>
          <w:tcPr>
            <w:tcW w:w="0" w:type="auto"/>
          </w:tcPr>
          <w:p w14:paraId="1C7F18EA" w14:textId="77777777" w:rsidR="002E229E" w:rsidRDefault="00EB0030">
            <w:pPr>
              <w:pStyle w:val="Compact"/>
            </w:pPr>
            <w:r>
              <w:t>Enum</w:t>
            </w:r>
          </w:p>
        </w:tc>
        <w:tc>
          <w:tcPr>
            <w:tcW w:w="0" w:type="auto"/>
          </w:tcPr>
          <w:p w14:paraId="1C7F18EB" w14:textId="77777777" w:rsidR="002E229E" w:rsidRDefault="00EB0030">
            <w:pPr>
              <w:pStyle w:val="Compact"/>
            </w:pPr>
            <w:r>
              <w:t>Y</w:t>
            </w:r>
          </w:p>
        </w:tc>
        <w:tc>
          <w:tcPr>
            <w:tcW w:w="0" w:type="auto"/>
          </w:tcPr>
          <w:p w14:paraId="1C7F18EC" w14:textId="77777777" w:rsidR="002E229E" w:rsidRDefault="00EB0030">
            <w:pPr>
              <w:pStyle w:val="Compact"/>
            </w:pPr>
            <w:r>
              <w:t>Negotiate</w:t>
            </w:r>
          </w:p>
        </w:tc>
        <w:tc>
          <w:tcPr>
            <w:tcW w:w="0" w:type="auto"/>
          </w:tcPr>
          <w:p w14:paraId="1C7F18ED" w14:textId="77777777" w:rsidR="002E229E" w:rsidRDefault="002E229E"/>
        </w:tc>
      </w:tr>
      <w:tr w:rsidR="002E229E" w14:paraId="1C7F18F4" w14:textId="77777777">
        <w:tc>
          <w:tcPr>
            <w:tcW w:w="0" w:type="auto"/>
          </w:tcPr>
          <w:p w14:paraId="1C7F18EF" w14:textId="77777777" w:rsidR="002E229E" w:rsidRDefault="00EB0030">
            <w:pPr>
              <w:pStyle w:val="Compact"/>
            </w:pPr>
            <w:proofErr w:type="spellStart"/>
            <w:r>
              <w:t>SessionId</w:t>
            </w:r>
            <w:proofErr w:type="spellEnd"/>
          </w:p>
        </w:tc>
        <w:tc>
          <w:tcPr>
            <w:tcW w:w="0" w:type="auto"/>
          </w:tcPr>
          <w:p w14:paraId="1C7F18F0" w14:textId="77777777" w:rsidR="002E229E" w:rsidRDefault="00EB0030">
            <w:pPr>
              <w:pStyle w:val="Compact"/>
            </w:pPr>
            <w:r>
              <w:t>UUID</w:t>
            </w:r>
          </w:p>
        </w:tc>
        <w:tc>
          <w:tcPr>
            <w:tcW w:w="0" w:type="auto"/>
          </w:tcPr>
          <w:p w14:paraId="1C7F18F1" w14:textId="77777777" w:rsidR="002E229E" w:rsidRDefault="00EB0030">
            <w:pPr>
              <w:pStyle w:val="Compact"/>
            </w:pPr>
            <w:r>
              <w:t>Y</w:t>
            </w:r>
          </w:p>
        </w:tc>
        <w:tc>
          <w:tcPr>
            <w:tcW w:w="0" w:type="auto"/>
          </w:tcPr>
          <w:p w14:paraId="1C7F18F2" w14:textId="77777777" w:rsidR="002E229E" w:rsidRDefault="002E229E"/>
        </w:tc>
        <w:tc>
          <w:tcPr>
            <w:tcW w:w="0" w:type="auto"/>
          </w:tcPr>
          <w:p w14:paraId="1C7F18F3" w14:textId="77777777" w:rsidR="002E229E" w:rsidRDefault="00EB0030">
            <w:pPr>
              <w:pStyle w:val="Compact"/>
            </w:pPr>
            <w:r>
              <w:t>Session Identifier</w:t>
            </w:r>
          </w:p>
        </w:tc>
      </w:tr>
      <w:tr w:rsidR="002E229E" w14:paraId="1C7F18FA" w14:textId="77777777">
        <w:tc>
          <w:tcPr>
            <w:tcW w:w="0" w:type="auto"/>
          </w:tcPr>
          <w:p w14:paraId="1C7F18F5" w14:textId="77777777" w:rsidR="002E229E" w:rsidRDefault="00EB0030">
            <w:pPr>
              <w:pStyle w:val="Compact"/>
            </w:pPr>
            <w:r>
              <w:t>Timestamp</w:t>
            </w:r>
          </w:p>
        </w:tc>
        <w:tc>
          <w:tcPr>
            <w:tcW w:w="0" w:type="auto"/>
          </w:tcPr>
          <w:p w14:paraId="1C7F18F6" w14:textId="77777777" w:rsidR="002E229E" w:rsidRDefault="00EB0030">
            <w:pPr>
              <w:pStyle w:val="Compact"/>
            </w:pPr>
            <w:proofErr w:type="spellStart"/>
            <w:r>
              <w:t>nanotime</w:t>
            </w:r>
            <w:proofErr w:type="spellEnd"/>
          </w:p>
        </w:tc>
        <w:tc>
          <w:tcPr>
            <w:tcW w:w="0" w:type="auto"/>
          </w:tcPr>
          <w:p w14:paraId="1C7F18F7" w14:textId="77777777" w:rsidR="002E229E" w:rsidRDefault="00EB0030">
            <w:pPr>
              <w:pStyle w:val="Compact"/>
            </w:pPr>
            <w:r>
              <w:t>Y</w:t>
            </w:r>
          </w:p>
        </w:tc>
        <w:tc>
          <w:tcPr>
            <w:tcW w:w="0" w:type="auto"/>
          </w:tcPr>
          <w:p w14:paraId="1C7F18F8" w14:textId="77777777" w:rsidR="002E229E" w:rsidRDefault="002E229E"/>
        </w:tc>
        <w:tc>
          <w:tcPr>
            <w:tcW w:w="0" w:type="auto"/>
          </w:tcPr>
          <w:p w14:paraId="1C7F18F9" w14:textId="77777777" w:rsidR="002E229E" w:rsidRDefault="00EB0030">
            <w:pPr>
              <w:pStyle w:val="Compact"/>
            </w:pPr>
            <w:r>
              <w:t>Time of request</w:t>
            </w:r>
          </w:p>
        </w:tc>
      </w:tr>
      <w:tr w:rsidR="002E229E" w14:paraId="1C7F1900" w14:textId="77777777">
        <w:tc>
          <w:tcPr>
            <w:tcW w:w="0" w:type="auto"/>
          </w:tcPr>
          <w:p w14:paraId="1C7F18FB" w14:textId="77777777" w:rsidR="002E229E" w:rsidRDefault="00EB0030">
            <w:pPr>
              <w:pStyle w:val="Compact"/>
            </w:pPr>
            <w:proofErr w:type="spellStart"/>
            <w:r>
              <w:t>ClientFlow</w:t>
            </w:r>
            <w:proofErr w:type="spellEnd"/>
          </w:p>
        </w:tc>
        <w:tc>
          <w:tcPr>
            <w:tcW w:w="0" w:type="auto"/>
          </w:tcPr>
          <w:p w14:paraId="1C7F18FC" w14:textId="77777777" w:rsidR="002E229E" w:rsidRDefault="00EB0030">
            <w:pPr>
              <w:pStyle w:val="Compact"/>
            </w:pPr>
            <w:proofErr w:type="spellStart"/>
            <w:r>
              <w:t>FlowType</w:t>
            </w:r>
            <w:proofErr w:type="spellEnd"/>
            <w:r>
              <w:t xml:space="preserve"> Enum</w:t>
            </w:r>
          </w:p>
        </w:tc>
        <w:tc>
          <w:tcPr>
            <w:tcW w:w="0" w:type="auto"/>
          </w:tcPr>
          <w:p w14:paraId="1C7F18FD" w14:textId="77777777" w:rsidR="002E229E" w:rsidRDefault="00EB0030">
            <w:pPr>
              <w:pStyle w:val="Compact"/>
            </w:pPr>
            <w:r>
              <w:t>Y</w:t>
            </w:r>
          </w:p>
        </w:tc>
        <w:tc>
          <w:tcPr>
            <w:tcW w:w="0" w:type="auto"/>
          </w:tcPr>
          <w:p w14:paraId="1C7F18FE" w14:textId="77777777" w:rsidR="002E229E" w:rsidRDefault="002E229E"/>
        </w:tc>
        <w:tc>
          <w:tcPr>
            <w:tcW w:w="0" w:type="auto"/>
          </w:tcPr>
          <w:p w14:paraId="1C7F18FF" w14:textId="77777777" w:rsidR="002E229E" w:rsidRDefault="00EB0030">
            <w:pPr>
              <w:pStyle w:val="Compact"/>
            </w:pPr>
            <w:r>
              <w:t>Type of flow from client to server</w:t>
            </w:r>
          </w:p>
        </w:tc>
      </w:tr>
      <w:tr w:rsidR="002E229E" w14:paraId="1C7F1906" w14:textId="77777777">
        <w:tc>
          <w:tcPr>
            <w:tcW w:w="0" w:type="auto"/>
          </w:tcPr>
          <w:p w14:paraId="1C7F1901" w14:textId="77777777" w:rsidR="002E229E" w:rsidRDefault="00EB0030">
            <w:pPr>
              <w:pStyle w:val="Compact"/>
            </w:pPr>
            <w:r>
              <w:t>Credentials</w:t>
            </w:r>
          </w:p>
        </w:tc>
        <w:tc>
          <w:tcPr>
            <w:tcW w:w="0" w:type="auto"/>
          </w:tcPr>
          <w:p w14:paraId="1C7F1902" w14:textId="77777777" w:rsidR="002E229E" w:rsidRDefault="00EB0030">
            <w:pPr>
              <w:pStyle w:val="Compact"/>
            </w:pPr>
            <w:r>
              <w:t>Object</w:t>
            </w:r>
          </w:p>
        </w:tc>
        <w:tc>
          <w:tcPr>
            <w:tcW w:w="0" w:type="auto"/>
          </w:tcPr>
          <w:p w14:paraId="1C7F1903" w14:textId="77777777" w:rsidR="002E229E" w:rsidRDefault="00EB0030">
            <w:pPr>
              <w:pStyle w:val="Compact"/>
            </w:pPr>
            <w:r>
              <w:t>N</w:t>
            </w:r>
          </w:p>
        </w:tc>
        <w:tc>
          <w:tcPr>
            <w:tcW w:w="0" w:type="auto"/>
          </w:tcPr>
          <w:p w14:paraId="1C7F1904" w14:textId="77777777" w:rsidR="002E229E" w:rsidRDefault="002E229E"/>
        </w:tc>
        <w:tc>
          <w:tcPr>
            <w:tcW w:w="0" w:type="auto"/>
          </w:tcPr>
          <w:p w14:paraId="1C7F1905" w14:textId="77777777" w:rsidR="002E229E" w:rsidRDefault="00EB0030">
            <w:pPr>
              <w:pStyle w:val="Compact"/>
            </w:pPr>
            <w:r>
              <w:t>Optional credentials to identify the client. Format to be determined by agreement between counterparties.</w:t>
            </w:r>
          </w:p>
        </w:tc>
      </w:tr>
    </w:tbl>
    <w:p w14:paraId="1C7F1907" w14:textId="77777777" w:rsidR="002E229E" w:rsidRDefault="00EB0030">
      <w:pPr>
        <w:pStyle w:val="berschrift3"/>
      </w:pPr>
      <w:bookmarkStart w:id="72" w:name="_Toc68972382"/>
      <w:bookmarkStart w:id="73" w:name="accept-session-negotiation"/>
      <w:bookmarkEnd w:id="71"/>
      <w:r>
        <w:t>Accept Session Negotiation</w:t>
      </w:r>
      <w:bookmarkEnd w:id="72"/>
    </w:p>
    <w:p w14:paraId="1C7F1908" w14:textId="77777777" w:rsidR="002E229E" w:rsidRDefault="00EB0030">
      <w:pPr>
        <w:pStyle w:val="FirstParagraph"/>
      </w:pPr>
      <w:r>
        <w:t xml:space="preserve">When a session is accepted by a server, it must send a </w:t>
      </w:r>
      <w:proofErr w:type="spellStart"/>
      <w:r>
        <w:t>NegotiationResponse</w:t>
      </w:r>
      <w:proofErr w:type="spellEnd"/>
      <w:r>
        <w:t xml:space="preserve"> in response to a Negotiate message.</w:t>
      </w:r>
    </w:p>
    <w:p w14:paraId="1C7F1909" w14:textId="77777777" w:rsidR="002E229E" w:rsidRDefault="00EB0030">
      <w:pPr>
        <w:pStyle w:val="Textkrper"/>
      </w:pPr>
      <w:r>
        <w:lastRenderedPageBreak/>
        <w:t xml:space="preserve">To support mutual authentication, a server may return a Credentials field to the </w:t>
      </w:r>
      <w:proofErr w:type="spellStart"/>
      <w:r>
        <w:t>NegotiationResponse</w:t>
      </w:r>
      <w:proofErr w:type="spellEnd"/>
      <w:r>
        <w:t xml:space="preserve"> message. It conveys identification of the server back to the client. As for the Credentials field in the Negotiate message, the format should be determined by agreement of counterparties.</w:t>
      </w:r>
    </w:p>
    <w:p w14:paraId="1C7F190A" w14:textId="77777777" w:rsidR="002E229E" w:rsidRDefault="00EB0030">
      <w:pPr>
        <w:pStyle w:val="Textkrper"/>
      </w:pPr>
      <w:proofErr w:type="spellStart"/>
      <w:r>
        <w:rPr>
          <w:b/>
          <w:bCs/>
        </w:rPr>
        <w:t>NegotiationResponse</w:t>
      </w:r>
      <w:proofErr w:type="spellEnd"/>
    </w:p>
    <w:p w14:paraId="1C7F190B" w14:textId="77777777" w:rsidR="002E229E" w:rsidRDefault="00EB0030">
      <w:pPr>
        <w:pStyle w:val="Textkrper"/>
      </w:pPr>
      <w:proofErr w:type="spellStart"/>
      <w:r>
        <w:t>FlowType</w:t>
      </w:r>
      <w:proofErr w:type="spellEnd"/>
      <w:r>
        <w:t xml:space="preserve"> = Recoverable | </w:t>
      </w:r>
      <w:proofErr w:type="spellStart"/>
      <w:r>
        <w:t>Unsequenced</w:t>
      </w:r>
      <w:proofErr w:type="spellEnd"/>
      <w:r>
        <w:t xml:space="preserve"> | Idempotent | None</w:t>
      </w:r>
    </w:p>
    <w:tbl>
      <w:tblPr>
        <w:tblStyle w:val="Table"/>
        <w:tblW w:w="4999" w:type="pct"/>
        <w:tblLook w:val="0020" w:firstRow="1" w:lastRow="0" w:firstColumn="0" w:lastColumn="0" w:noHBand="0" w:noVBand="0"/>
      </w:tblPr>
      <w:tblGrid>
        <w:gridCol w:w="1788"/>
        <w:gridCol w:w="1145"/>
        <w:gridCol w:w="973"/>
        <w:gridCol w:w="1957"/>
        <w:gridCol w:w="3983"/>
      </w:tblGrid>
      <w:tr w:rsidR="002E229E" w14:paraId="1C7F1911"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190C" w14:textId="77777777" w:rsidR="002E229E" w:rsidRDefault="00EB0030">
            <w:pPr>
              <w:pStyle w:val="Compact"/>
            </w:pPr>
            <w:r>
              <w:rPr>
                <w:bCs/>
              </w:rPr>
              <w:t>Field name</w:t>
            </w:r>
          </w:p>
        </w:tc>
        <w:tc>
          <w:tcPr>
            <w:tcW w:w="0" w:type="auto"/>
          </w:tcPr>
          <w:p w14:paraId="1C7F190D" w14:textId="77777777" w:rsidR="002E229E" w:rsidRDefault="00EB0030">
            <w:pPr>
              <w:pStyle w:val="Compact"/>
            </w:pPr>
            <w:r>
              <w:rPr>
                <w:bCs/>
              </w:rPr>
              <w:t>Type</w:t>
            </w:r>
          </w:p>
        </w:tc>
        <w:tc>
          <w:tcPr>
            <w:tcW w:w="0" w:type="auto"/>
          </w:tcPr>
          <w:p w14:paraId="1C7F190E" w14:textId="77777777" w:rsidR="002E229E" w:rsidRDefault="00EB0030">
            <w:pPr>
              <w:pStyle w:val="Compact"/>
            </w:pPr>
            <w:r>
              <w:rPr>
                <w:bCs/>
              </w:rPr>
              <w:t>Required</w:t>
            </w:r>
          </w:p>
        </w:tc>
        <w:tc>
          <w:tcPr>
            <w:tcW w:w="0" w:type="auto"/>
          </w:tcPr>
          <w:p w14:paraId="1C7F190F" w14:textId="77777777" w:rsidR="002E229E" w:rsidRDefault="00EB0030">
            <w:pPr>
              <w:pStyle w:val="Compact"/>
            </w:pPr>
            <w:r>
              <w:rPr>
                <w:bCs/>
              </w:rPr>
              <w:t>Value</w:t>
            </w:r>
          </w:p>
        </w:tc>
        <w:tc>
          <w:tcPr>
            <w:tcW w:w="0" w:type="auto"/>
          </w:tcPr>
          <w:p w14:paraId="1C7F1910" w14:textId="77777777" w:rsidR="002E229E" w:rsidRDefault="00EB0030">
            <w:pPr>
              <w:pStyle w:val="Compact"/>
            </w:pPr>
            <w:r>
              <w:rPr>
                <w:bCs/>
              </w:rPr>
              <w:t>Description</w:t>
            </w:r>
          </w:p>
        </w:tc>
      </w:tr>
      <w:tr w:rsidR="002E229E" w14:paraId="1C7F1917" w14:textId="77777777">
        <w:tc>
          <w:tcPr>
            <w:tcW w:w="0" w:type="auto"/>
          </w:tcPr>
          <w:p w14:paraId="1C7F1912" w14:textId="77777777" w:rsidR="002E229E" w:rsidRDefault="00EB0030">
            <w:pPr>
              <w:pStyle w:val="Compact"/>
            </w:pPr>
            <w:proofErr w:type="spellStart"/>
            <w:r>
              <w:t>MessageType</w:t>
            </w:r>
            <w:proofErr w:type="spellEnd"/>
          </w:p>
        </w:tc>
        <w:tc>
          <w:tcPr>
            <w:tcW w:w="0" w:type="auto"/>
          </w:tcPr>
          <w:p w14:paraId="1C7F1913" w14:textId="77777777" w:rsidR="002E229E" w:rsidRDefault="00EB0030">
            <w:pPr>
              <w:pStyle w:val="Compact"/>
            </w:pPr>
            <w:r>
              <w:t>Enum</w:t>
            </w:r>
          </w:p>
        </w:tc>
        <w:tc>
          <w:tcPr>
            <w:tcW w:w="0" w:type="auto"/>
          </w:tcPr>
          <w:p w14:paraId="1C7F1914" w14:textId="77777777" w:rsidR="002E229E" w:rsidRDefault="00EB0030">
            <w:pPr>
              <w:pStyle w:val="Compact"/>
            </w:pPr>
            <w:r>
              <w:t>Y</w:t>
            </w:r>
          </w:p>
        </w:tc>
        <w:tc>
          <w:tcPr>
            <w:tcW w:w="0" w:type="auto"/>
          </w:tcPr>
          <w:p w14:paraId="1C7F1915" w14:textId="77777777" w:rsidR="002E229E" w:rsidRDefault="00EB0030">
            <w:pPr>
              <w:pStyle w:val="Compact"/>
            </w:pPr>
            <w:proofErr w:type="spellStart"/>
            <w:r>
              <w:t>NegotiationResponse</w:t>
            </w:r>
            <w:proofErr w:type="spellEnd"/>
          </w:p>
        </w:tc>
        <w:tc>
          <w:tcPr>
            <w:tcW w:w="0" w:type="auto"/>
          </w:tcPr>
          <w:p w14:paraId="1C7F1916" w14:textId="77777777" w:rsidR="002E229E" w:rsidRDefault="002E229E"/>
        </w:tc>
      </w:tr>
      <w:tr w:rsidR="002E229E" w14:paraId="1C7F191D" w14:textId="77777777">
        <w:tc>
          <w:tcPr>
            <w:tcW w:w="0" w:type="auto"/>
          </w:tcPr>
          <w:p w14:paraId="1C7F1918" w14:textId="77777777" w:rsidR="002E229E" w:rsidRDefault="00EB0030">
            <w:pPr>
              <w:pStyle w:val="Compact"/>
            </w:pPr>
            <w:proofErr w:type="spellStart"/>
            <w:r>
              <w:t>SessionId</w:t>
            </w:r>
            <w:proofErr w:type="spellEnd"/>
          </w:p>
        </w:tc>
        <w:tc>
          <w:tcPr>
            <w:tcW w:w="0" w:type="auto"/>
          </w:tcPr>
          <w:p w14:paraId="1C7F1919" w14:textId="77777777" w:rsidR="002E229E" w:rsidRDefault="00EB0030">
            <w:pPr>
              <w:pStyle w:val="Compact"/>
            </w:pPr>
            <w:r>
              <w:t>UUID</w:t>
            </w:r>
          </w:p>
        </w:tc>
        <w:tc>
          <w:tcPr>
            <w:tcW w:w="0" w:type="auto"/>
          </w:tcPr>
          <w:p w14:paraId="1C7F191A" w14:textId="77777777" w:rsidR="002E229E" w:rsidRDefault="00EB0030">
            <w:pPr>
              <w:pStyle w:val="Compact"/>
            </w:pPr>
            <w:r>
              <w:t>Y</w:t>
            </w:r>
          </w:p>
        </w:tc>
        <w:tc>
          <w:tcPr>
            <w:tcW w:w="0" w:type="auto"/>
          </w:tcPr>
          <w:p w14:paraId="1C7F191B" w14:textId="77777777" w:rsidR="002E229E" w:rsidRDefault="002E229E"/>
        </w:tc>
        <w:tc>
          <w:tcPr>
            <w:tcW w:w="0" w:type="auto"/>
          </w:tcPr>
          <w:p w14:paraId="1C7F191C" w14:textId="77777777" w:rsidR="002E229E" w:rsidRDefault="00EB0030">
            <w:pPr>
              <w:pStyle w:val="Compact"/>
            </w:pPr>
            <w:r>
              <w:t>Session Identifier</w:t>
            </w:r>
          </w:p>
        </w:tc>
      </w:tr>
      <w:tr w:rsidR="002E229E" w14:paraId="1C7F1923" w14:textId="77777777">
        <w:tc>
          <w:tcPr>
            <w:tcW w:w="0" w:type="auto"/>
          </w:tcPr>
          <w:p w14:paraId="1C7F191E" w14:textId="77777777" w:rsidR="002E229E" w:rsidRDefault="00EB0030">
            <w:pPr>
              <w:pStyle w:val="Compact"/>
            </w:pPr>
            <w:proofErr w:type="spellStart"/>
            <w:r>
              <w:t>RequestTimestamp</w:t>
            </w:r>
            <w:proofErr w:type="spellEnd"/>
          </w:p>
        </w:tc>
        <w:tc>
          <w:tcPr>
            <w:tcW w:w="0" w:type="auto"/>
          </w:tcPr>
          <w:p w14:paraId="1C7F191F" w14:textId="77777777" w:rsidR="002E229E" w:rsidRDefault="00EB0030">
            <w:pPr>
              <w:pStyle w:val="Compact"/>
            </w:pPr>
            <w:proofErr w:type="spellStart"/>
            <w:r>
              <w:t>nanotime</w:t>
            </w:r>
            <w:proofErr w:type="spellEnd"/>
          </w:p>
        </w:tc>
        <w:tc>
          <w:tcPr>
            <w:tcW w:w="0" w:type="auto"/>
          </w:tcPr>
          <w:p w14:paraId="1C7F1920" w14:textId="77777777" w:rsidR="002E229E" w:rsidRDefault="00EB0030">
            <w:pPr>
              <w:pStyle w:val="Compact"/>
            </w:pPr>
            <w:r>
              <w:t>Y</w:t>
            </w:r>
          </w:p>
        </w:tc>
        <w:tc>
          <w:tcPr>
            <w:tcW w:w="0" w:type="auto"/>
          </w:tcPr>
          <w:p w14:paraId="1C7F1921" w14:textId="77777777" w:rsidR="002E229E" w:rsidRDefault="002E229E"/>
        </w:tc>
        <w:tc>
          <w:tcPr>
            <w:tcW w:w="0" w:type="auto"/>
          </w:tcPr>
          <w:p w14:paraId="1C7F1922" w14:textId="77777777" w:rsidR="002E229E" w:rsidRDefault="00EB0030">
            <w:pPr>
              <w:pStyle w:val="Compact"/>
            </w:pPr>
            <w:r>
              <w:t xml:space="preserve">Matches </w:t>
            </w:r>
            <w:proofErr w:type="spellStart"/>
            <w:r>
              <w:t>Negotiate.Timestamp</w:t>
            </w:r>
            <w:proofErr w:type="spellEnd"/>
          </w:p>
        </w:tc>
      </w:tr>
      <w:tr w:rsidR="002E229E" w14:paraId="1C7F1929" w14:textId="77777777">
        <w:tc>
          <w:tcPr>
            <w:tcW w:w="0" w:type="auto"/>
          </w:tcPr>
          <w:p w14:paraId="1C7F1924" w14:textId="77777777" w:rsidR="002E229E" w:rsidRDefault="00EB0030">
            <w:pPr>
              <w:pStyle w:val="Compact"/>
            </w:pPr>
            <w:proofErr w:type="spellStart"/>
            <w:r>
              <w:t>ServerFlow</w:t>
            </w:r>
            <w:proofErr w:type="spellEnd"/>
          </w:p>
        </w:tc>
        <w:tc>
          <w:tcPr>
            <w:tcW w:w="0" w:type="auto"/>
          </w:tcPr>
          <w:p w14:paraId="1C7F1925" w14:textId="77777777" w:rsidR="002E229E" w:rsidRDefault="00EB0030">
            <w:pPr>
              <w:pStyle w:val="Compact"/>
            </w:pPr>
            <w:proofErr w:type="spellStart"/>
            <w:r>
              <w:t>FlowType</w:t>
            </w:r>
            <w:proofErr w:type="spellEnd"/>
            <w:r>
              <w:t xml:space="preserve"> Enum</w:t>
            </w:r>
          </w:p>
        </w:tc>
        <w:tc>
          <w:tcPr>
            <w:tcW w:w="0" w:type="auto"/>
          </w:tcPr>
          <w:p w14:paraId="1C7F1926" w14:textId="77777777" w:rsidR="002E229E" w:rsidRDefault="00EB0030">
            <w:pPr>
              <w:pStyle w:val="Compact"/>
            </w:pPr>
            <w:r>
              <w:t>Y</w:t>
            </w:r>
          </w:p>
        </w:tc>
        <w:tc>
          <w:tcPr>
            <w:tcW w:w="0" w:type="auto"/>
          </w:tcPr>
          <w:p w14:paraId="1C7F1927" w14:textId="77777777" w:rsidR="002E229E" w:rsidRDefault="002E229E"/>
        </w:tc>
        <w:tc>
          <w:tcPr>
            <w:tcW w:w="0" w:type="auto"/>
          </w:tcPr>
          <w:p w14:paraId="1C7F1928" w14:textId="77777777" w:rsidR="002E229E" w:rsidRDefault="00EB0030">
            <w:pPr>
              <w:pStyle w:val="Compact"/>
            </w:pPr>
            <w:r>
              <w:t>Type of flow from server to client</w:t>
            </w:r>
          </w:p>
        </w:tc>
      </w:tr>
      <w:tr w:rsidR="002E229E" w14:paraId="1C7F192F" w14:textId="77777777">
        <w:tc>
          <w:tcPr>
            <w:tcW w:w="0" w:type="auto"/>
          </w:tcPr>
          <w:p w14:paraId="1C7F192A" w14:textId="77777777" w:rsidR="002E229E" w:rsidRDefault="00EB0030">
            <w:pPr>
              <w:pStyle w:val="Compact"/>
            </w:pPr>
            <w:r>
              <w:t>Credentials</w:t>
            </w:r>
          </w:p>
        </w:tc>
        <w:tc>
          <w:tcPr>
            <w:tcW w:w="0" w:type="auto"/>
          </w:tcPr>
          <w:p w14:paraId="1C7F192B" w14:textId="77777777" w:rsidR="002E229E" w:rsidRDefault="00EB0030">
            <w:pPr>
              <w:pStyle w:val="Compact"/>
            </w:pPr>
            <w:r>
              <w:t>Object</w:t>
            </w:r>
          </w:p>
        </w:tc>
        <w:tc>
          <w:tcPr>
            <w:tcW w:w="0" w:type="auto"/>
          </w:tcPr>
          <w:p w14:paraId="1C7F192C" w14:textId="77777777" w:rsidR="002E229E" w:rsidRDefault="00EB0030">
            <w:pPr>
              <w:pStyle w:val="Compact"/>
            </w:pPr>
            <w:r>
              <w:t>N</w:t>
            </w:r>
          </w:p>
        </w:tc>
        <w:tc>
          <w:tcPr>
            <w:tcW w:w="0" w:type="auto"/>
          </w:tcPr>
          <w:p w14:paraId="1C7F192D" w14:textId="77777777" w:rsidR="002E229E" w:rsidRDefault="002E229E"/>
        </w:tc>
        <w:tc>
          <w:tcPr>
            <w:tcW w:w="0" w:type="auto"/>
          </w:tcPr>
          <w:p w14:paraId="1C7F192E" w14:textId="77777777" w:rsidR="002E229E" w:rsidRDefault="00EB0030">
            <w:pPr>
              <w:pStyle w:val="Compact"/>
            </w:pPr>
            <w:r>
              <w:t>Optional credentials to identify the server. Format to be determined by agreement between counterparties.</w:t>
            </w:r>
          </w:p>
        </w:tc>
      </w:tr>
    </w:tbl>
    <w:p w14:paraId="1C7F1930" w14:textId="77777777" w:rsidR="002E229E" w:rsidRDefault="00EB0030">
      <w:pPr>
        <w:pStyle w:val="berschrift3"/>
      </w:pPr>
      <w:bookmarkStart w:id="74" w:name="_Toc68972383"/>
      <w:bookmarkStart w:id="75" w:name="reject-session-negotiation"/>
      <w:bookmarkEnd w:id="73"/>
      <w:r>
        <w:t>Reject Session Negotiation</w:t>
      </w:r>
      <w:bookmarkEnd w:id="74"/>
    </w:p>
    <w:p w14:paraId="1C7F1931" w14:textId="77777777" w:rsidR="002E229E" w:rsidRDefault="00EB0030">
      <w:pPr>
        <w:pStyle w:val="FirstParagraph"/>
      </w:pPr>
      <w:r>
        <w:t xml:space="preserve">When a session cannot be created, a server must send </w:t>
      </w:r>
      <w:proofErr w:type="spellStart"/>
      <w:r>
        <w:t>NegotiationReject</w:t>
      </w:r>
      <w:proofErr w:type="spellEnd"/>
      <w:r>
        <w:t xml:space="preserve"> to the client, giving the reason for the rejection. No further messages should be sent, and the transport should be terminated.</w:t>
      </w:r>
    </w:p>
    <w:p w14:paraId="1C7F1932" w14:textId="77777777" w:rsidR="002E229E" w:rsidRDefault="00EB0030">
      <w:pPr>
        <w:pStyle w:val="Textkrper"/>
      </w:pPr>
      <w:proofErr w:type="spellStart"/>
      <w:r>
        <w:t>NegotiationRejectCode</w:t>
      </w:r>
      <w:proofErr w:type="spellEnd"/>
      <w:r>
        <w:t xml:space="preserve"> = Credentials | Unspecified | </w:t>
      </w:r>
      <w:proofErr w:type="spellStart"/>
      <w:r>
        <w:t>FlowTypeNotSupported</w:t>
      </w:r>
      <w:proofErr w:type="spellEnd"/>
      <w:r>
        <w:t xml:space="preserve"> | </w:t>
      </w:r>
      <w:proofErr w:type="spellStart"/>
      <w:r>
        <w:t>DuplicateId</w:t>
      </w:r>
      <w:proofErr w:type="spellEnd"/>
    </w:p>
    <w:p w14:paraId="1C7F1933" w14:textId="77777777" w:rsidR="002E229E" w:rsidRDefault="00EB0030">
      <w:pPr>
        <w:pStyle w:val="Textkrper"/>
      </w:pPr>
      <w:r>
        <w:t>Rejection reasons:</w:t>
      </w:r>
    </w:p>
    <w:p w14:paraId="1C7F1934" w14:textId="77777777" w:rsidR="002E229E" w:rsidRDefault="00EB0030" w:rsidP="00EB0030">
      <w:pPr>
        <w:numPr>
          <w:ilvl w:val="0"/>
          <w:numId w:val="7"/>
        </w:numPr>
      </w:pPr>
      <w:r>
        <w:t>Credentials: failed authentication because identity is not recognized, or the user is not authorized to use a particular service.</w:t>
      </w:r>
    </w:p>
    <w:p w14:paraId="1C7F1935" w14:textId="77777777" w:rsidR="002E229E" w:rsidRDefault="00EB0030" w:rsidP="00EB0030">
      <w:pPr>
        <w:numPr>
          <w:ilvl w:val="0"/>
          <w:numId w:val="7"/>
        </w:numPr>
      </w:pPr>
      <w:proofErr w:type="spellStart"/>
      <w:r>
        <w:t>FlowTypeNotSupported</w:t>
      </w:r>
      <w:proofErr w:type="spellEnd"/>
      <w:r>
        <w:t>: server does not support requested client flow type.</w:t>
      </w:r>
    </w:p>
    <w:p w14:paraId="1C7F1936" w14:textId="77777777" w:rsidR="002E229E" w:rsidRDefault="00EB0030" w:rsidP="00EB0030">
      <w:pPr>
        <w:numPr>
          <w:ilvl w:val="0"/>
          <w:numId w:val="7"/>
        </w:numPr>
      </w:pPr>
      <w:proofErr w:type="spellStart"/>
      <w:r>
        <w:t>DuplicateId</w:t>
      </w:r>
      <w:proofErr w:type="spellEnd"/>
      <w:r>
        <w:t>: session ID is non-unique.</w:t>
      </w:r>
    </w:p>
    <w:p w14:paraId="1C7F1937" w14:textId="77777777" w:rsidR="002E229E" w:rsidRDefault="00EB0030" w:rsidP="00EB0030">
      <w:pPr>
        <w:numPr>
          <w:ilvl w:val="0"/>
          <w:numId w:val="7"/>
        </w:numPr>
      </w:pPr>
      <w:r>
        <w:t>Unspecified: Any other reason that the server cannot create a session.</w:t>
      </w:r>
    </w:p>
    <w:p w14:paraId="1C7F1938" w14:textId="77777777" w:rsidR="002E229E" w:rsidRDefault="00EB0030">
      <w:pPr>
        <w:pStyle w:val="FirstParagraph"/>
      </w:pPr>
      <w:r>
        <w:t>If negotiation is re-attempted after rejection, a new session ID should be generated.</w:t>
      </w:r>
    </w:p>
    <w:p w14:paraId="1C7F1939" w14:textId="77777777" w:rsidR="002E229E" w:rsidRDefault="00EB0030">
      <w:pPr>
        <w:pStyle w:val="Textkrper"/>
      </w:pPr>
      <w:proofErr w:type="spellStart"/>
      <w:r>
        <w:rPr>
          <w:b/>
          <w:bCs/>
        </w:rPr>
        <w:t>NegotiationReject</w:t>
      </w:r>
      <w:proofErr w:type="spellEnd"/>
    </w:p>
    <w:tbl>
      <w:tblPr>
        <w:tblStyle w:val="Table"/>
        <w:tblW w:w="0" w:type="pct"/>
        <w:tblLook w:val="0020" w:firstRow="1" w:lastRow="0" w:firstColumn="0" w:lastColumn="0" w:noHBand="0" w:noVBand="0"/>
      </w:tblPr>
      <w:tblGrid>
        <w:gridCol w:w="1788"/>
        <w:gridCol w:w="2593"/>
        <w:gridCol w:w="973"/>
        <w:gridCol w:w="1684"/>
        <w:gridCol w:w="2697"/>
      </w:tblGrid>
      <w:tr w:rsidR="002E229E" w14:paraId="1C7F193F"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193A" w14:textId="77777777" w:rsidR="002E229E" w:rsidRDefault="00EB0030">
            <w:pPr>
              <w:pStyle w:val="Compact"/>
            </w:pPr>
            <w:r>
              <w:rPr>
                <w:bCs/>
              </w:rPr>
              <w:t>Field name</w:t>
            </w:r>
          </w:p>
        </w:tc>
        <w:tc>
          <w:tcPr>
            <w:tcW w:w="0" w:type="auto"/>
          </w:tcPr>
          <w:p w14:paraId="1C7F193B" w14:textId="77777777" w:rsidR="002E229E" w:rsidRDefault="00EB0030">
            <w:pPr>
              <w:pStyle w:val="Compact"/>
            </w:pPr>
            <w:r>
              <w:rPr>
                <w:bCs/>
              </w:rPr>
              <w:t>Type</w:t>
            </w:r>
          </w:p>
        </w:tc>
        <w:tc>
          <w:tcPr>
            <w:tcW w:w="0" w:type="auto"/>
          </w:tcPr>
          <w:p w14:paraId="1C7F193C" w14:textId="77777777" w:rsidR="002E229E" w:rsidRDefault="00EB0030">
            <w:pPr>
              <w:pStyle w:val="Compact"/>
            </w:pPr>
            <w:r>
              <w:rPr>
                <w:bCs/>
              </w:rPr>
              <w:t>Required</w:t>
            </w:r>
          </w:p>
        </w:tc>
        <w:tc>
          <w:tcPr>
            <w:tcW w:w="0" w:type="auto"/>
          </w:tcPr>
          <w:p w14:paraId="1C7F193D" w14:textId="77777777" w:rsidR="002E229E" w:rsidRDefault="00EB0030">
            <w:pPr>
              <w:pStyle w:val="Compact"/>
            </w:pPr>
            <w:r>
              <w:rPr>
                <w:bCs/>
              </w:rPr>
              <w:t>Value</w:t>
            </w:r>
          </w:p>
        </w:tc>
        <w:tc>
          <w:tcPr>
            <w:tcW w:w="0" w:type="auto"/>
          </w:tcPr>
          <w:p w14:paraId="1C7F193E" w14:textId="77777777" w:rsidR="002E229E" w:rsidRDefault="00EB0030">
            <w:pPr>
              <w:pStyle w:val="Compact"/>
            </w:pPr>
            <w:r>
              <w:rPr>
                <w:bCs/>
              </w:rPr>
              <w:t>Description</w:t>
            </w:r>
          </w:p>
        </w:tc>
      </w:tr>
      <w:tr w:rsidR="002E229E" w14:paraId="1C7F1945" w14:textId="77777777">
        <w:tc>
          <w:tcPr>
            <w:tcW w:w="0" w:type="auto"/>
          </w:tcPr>
          <w:p w14:paraId="1C7F1940" w14:textId="77777777" w:rsidR="002E229E" w:rsidRDefault="00EB0030">
            <w:pPr>
              <w:pStyle w:val="Compact"/>
            </w:pPr>
            <w:proofErr w:type="spellStart"/>
            <w:r>
              <w:t>MessageType</w:t>
            </w:r>
            <w:proofErr w:type="spellEnd"/>
          </w:p>
        </w:tc>
        <w:tc>
          <w:tcPr>
            <w:tcW w:w="0" w:type="auto"/>
          </w:tcPr>
          <w:p w14:paraId="1C7F1941" w14:textId="77777777" w:rsidR="002E229E" w:rsidRDefault="00EB0030">
            <w:pPr>
              <w:pStyle w:val="Compact"/>
            </w:pPr>
            <w:r>
              <w:t>Enum</w:t>
            </w:r>
          </w:p>
        </w:tc>
        <w:tc>
          <w:tcPr>
            <w:tcW w:w="0" w:type="auto"/>
          </w:tcPr>
          <w:p w14:paraId="1C7F1942" w14:textId="77777777" w:rsidR="002E229E" w:rsidRDefault="00EB0030">
            <w:pPr>
              <w:pStyle w:val="Compact"/>
            </w:pPr>
            <w:r>
              <w:t>Y</w:t>
            </w:r>
          </w:p>
        </w:tc>
        <w:tc>
          <w:tcPr>
            <w:tcW w:w="0" w:type="auto"/>
          </w:tcPr>
          <w:p w14:paraId="1C7F1943" w14:textId="77777777" w:rsidR="002E229E" w:rsidRDefault="00EB0030">
            <w:pPr>
              <w:pStyle w:val="Compact"/>
            </w:pPr>
            <w:proofErr w:type="spellStart"/>
            <w:r>
              <w:t>NegotiationReject</w:t>
            </w:r>
            <w:proofErr w:type="spellEnd"/>
          </w:p>
        </w:tc>
        <w:tc>
          <w:tcPr>
            <w:tcW w:w="0" w:type="auto"/>
          </w:tcPr>
          <w:p w14:paraId="1C7F1944" w14:textId="77777777" w:rsidR="002E229E" w:rsidRDefault="002E229E"/>
        </w:tc>
      </w:tr>
      <w:tr w:rsidR="002E229E" w14:paraId="1C7F194B" w14:textId="77777777">
        <w:tc>
          <w:tcPr>
            <w:tcW w:w="0" w:type="auto"/>
          </w:tcPr>
          <w:p w14:paraId="1C7F1946" w14:textId="77777777" w:rsidR="002E229E" w:rsidRDefault="00EB0030">
            <w:pPr>
              <w:pStyle w:val="Compact"/>
            </w:pPr>
            <w:proofErr w:type="spellStart"/>
            <w:r>
              <w:t>SessionId</w:t>
            </w:r>
            <w:proofErr w:type="spellEnd"/>
          </w:p>
        </w:tc>
        <w:tc>
          <w:tcPr>
            <w:tcW w:w="0" w:type="auto"/>
          </w:tcPr>
          <w:p w14:paraId="1C7F1947" w14:textId="77777777" w:rsidR="002E229E" w:rsidRDefault="00EB0030">
            <w:pPr>
              <w:pStyle w:val="Compact"/>
            </w:pPr>
            <w:r>
              <w:t>UUID</w:t>
            </w:r>
          </w:p>
        </w:tc>
        <w:tc>
          <w:tcPr>
            <w:tcW w:w="0" w:type="auto"/>
          </w:tcPr>
          <w:p w14:paraId="1C7F1948" w14:textId="77777777" w:rsidR="002E229E" w:rsidRDefault="00EB0030">
            <w:pPr>
              <w:pStyle w:val="Compact"/>
            </w:pPr>
            <w:r>
              <w:t>Y</w:t>
            </w:r>
          </w:p>
        </w:tc>
        <w:tc>
          <w:tcPr>
            <w:tcW w:w="0" w:type="auto"/>
          </w:tcPr>
          <w:p w14:paraId="1C7F1949" w14:textId="77777777" w:rsidR="002E229E" w:rsidRDefault="002E229E"/>
        </w:tc>
        <w:tc>
          <w:tcPr>
            <w:tcW w:w="0" w:type="auto"/>
          </w:tcPr>
          <w:p w14:paraId="1C7F194A" w14:textId="77777777" w:rsidR="002E229E" w:rsidRDefault="00EB0030">
            <w:pPr>
              <w:pStyle w:val="Compact"/>
            </w:pPr>
            <w:r>
              <w:t>Session Identifier</w:t>
            </w:r>
          </w:p>
        </w:tc>
      </w:tr>
      <w:tr w:rsidR="002E229E" w14:paraId="1C7F1951" w14:textId="77777777">
        <w:tc>
          <w:tcPr>
            <w:tcW w:w="0" w:type="auto"/>
          </w:tcPr>
          <w:p w14:paraId="1C7F194C" w14:textId="77777777" w:rsidR="002E229E" w:rsidRDefault="00EB0030">
            <w:pPr>
              <w:pStyle w:val="Compact"/>
            </w:pPr>
            <w:proofErr w:type="spellStart"/>
            <w:r>
              <w:t>RequestTimestamp</w:t>
            </w:r>
            <w:proofErr w:type="spellEnd"/>
          </w:p>
        </w:tc>
        <w:tc>
          <w:tcPr>
            <w:tcW w:w="0" w:type="auto"/>
          </w:tcPr>
          <w:p w14:paraId="1C7F194D" w14:textId="77777777" w:rsidR="002E229E" w:rsidRDefault="00EB0030">
            <w:pPr>
              <w:pStyle w:val="Compact"/>
            </w:pPr>
            <w:proofErr w:type="spellStart"/>
            <w:r>
              <w:t>nanotime</w:t>
            </w:r>
            <w:proofErr w:type="spellEnd"/>
          </w:p>
        </w:tc>
        <w:tc>
          <w:tcPr>
            <w:tcW w:w="0" w:type="auto"/>
          </w:tcPr>
          <w:p w14:paraId="1C7F194E" w14:textId="77777777" w:rsidR="002E229E" w:rsidRDefault="00EB0030">
            <w:pPr>
              <w:pStyle w:val="Compact"/>
            </w:pPr>
            <w:r>
              <w:t>Y</w:t>
            </w:r>
          </w:p>
        </w:tc>
        <w:tc>
          <w:tcPr>
            <w:tcW w:w="0" w:type="auto"/>
          </w:tcPr>
          <w:p w14:paraId="1C7F194F" w14:textId="77777777" w:rsidR="002E229E" w:rsidRDefault="002E229E"/>
        </w:tc>
        <w:tc>
          <w:tcPr>
            <w:tcW w:w="0" w:type="auto"/>
          </w:tcPr>
          <w:p w14:paraId="1C7F1950" w14:textId="77777777" w:rsidR="002E229E" w:rsidRDefault="00EB0030">
            <w:pPr>
              <w:pStyle w:val="Compact"/>
            </w:pPr>
            <w:r>
              <w:t xml:space="preserve">Matches </w:t>
            </w:r>
            <w:proofErr w:type="spellStart"/>
            <w:r>
              <w:t>Negotiate.Timestamp</w:t>
            </w:r>
            <w:proofErr w:type="spellEnd"/>
          </w:p>
        </w:tc>
      </w:tr>
      <w:tr w:rsidR="002E229E" w14:paraId="1C7F1957" w14:textId="77777777">
        <w:tc>
          <w:tcPr>
            <w:tcW w:w="0" w:type="auto"/>
          </w:tcPr>
          <w:p w14:paraId="1C7F1952" w14:textId="77777777" w:rsidR="002E229E" w:rsidRDefault="00EB0030">
            <w:pPr>
              <w:pStyle w:val="Compact"/>
            </w:pPr>
            <w:r>
              <w:t>Code</w:t>
            </w:r>
          </w:p>
        </w:tc>
        <w:tc>
          <w:tcPr>
            <w:tcW w:w="0" w:type="auto"/>
          </w:tcPr>
          <w:p w14:paraId="1C7F1953" w14:textId="77777777" w:rsidR="002E229E" w:rsidRDefault="00EB0030">
            <w:pPr>
              <w:pStyle w:val="Compact"/>
            </w:pPr>
            <w:proofErr w:type="spellStart"/>
            <w:r>
              <w:t>NegotiationRejectCode</w:t>
            </w:r>
            <w:proofErr w:type="spellEnd"/>
            <w:r>
              <w:t xml:space="preserve"> Enum</w:t>
            </w:r>
          </w:p>
        </w:tc>
        <w:tc>
          <w:tcPr>
            <w:tcW w:w="0" w:type="auto"/>
          </w:tcPr>
          <w:p w14:paraId="1C7F1954" w14:textId="77777777" w:rsidR="002E229E" w:rsidRDefault="00EB0030">
            <w:pPr>
              <w:pStyle w:val="Compact"/>
            </w:pPr>
            <w:r>
              <w:t>Y</w:t>
            </w:r>
          </w:p>
        </w:tc>
        <w:tc>
          <w:tcPr>
            <w:tcW w:w="0" w:type="auto"/>
          </w:tcPr>
          <w:p w14:paraId="1C7F1955" w14:textId="77777777" w:rsidR="002E229E" w:rsidRDefault="002E229E"/>
        </w:tc>
        <w:tc>
          <w:tcPr>
            <w:tcW w:w="0" w:type="auto"/>
          </w:tcPr>
          <w:p w14:paraId="1C7F1956" w14:textId="77777777" w:rsidR="002E229E" w:rsidRDefault="002E229E"/>
        </w:tc>
      </w:tr>
      <w:tr w:rsidR="002E229E" w14:paraId="1C7F195D" w14:textId="77777777">
        <w:tc>
          <w:tcPr>
            <w:tcW w:w="0" w:type="auto"/>
          </w:tcPr>
          <w:p w14:paraId="1C7F1958" w14:textId="77777777" w:rsidR="002E229E" w:rsidRDefault="00EB0030">
            <w:pPr>
              <w:pStyle w:val="Compact"/>
            </w:pPr>
            <w:r>
              <w:t>Reason</w:t>
            </w:r>
          </w:p>
        </w:tc>
        <w:tc>
          <w:tcPr>
            <w:tcW w:w="0" w:type="auto"/>
          </w:tcPr>
          <w:p w14:paraId="1C7F1959" w14:textId="77777777" w:rsidR="002E229E" w:rsidRDefault="00EB0030">
            <w:pPr>
              <w:pStyle w:val="Compact"/>
            </w:pPr>
            <w:r>
              <w:t>string</w:t>
            </w:r>
          </w:p>
        </w:tc>
        <w:tc>
          <w:tcPr>
            <w:tcW w:w="0" w:type="auto"/>
          </w:tcPr>
          <w:p w14:paraId="1C7F195A" w14:textId="77777777" w:rsidR="002E229E" w:rsidRDefault="00EB0030">
            <w:pPr>
              <w:pStyle w:val="Compact"/>
            </w:pPr>
            <w:r>
              <w:t>N</w:t>
            </w:r>
          </w:p>
        </w:tc>
        <w:tc>
          <w:tcPr>
            <w:tcW w:w="0" w:type="auto"/>
          </w:tcPr>
          <w:p w14:paraId="1C7F195B" w14:textId="77777777" w:rsidR="002E229E" w:rsidRDefault="002E229E"/>
        </w:tc>
        <w:tc>
          <w:tcPr>
            <w:tcW w:w="0" w:type="auto"/>
          </w:tcPr>
          <w:p w14:paraId="1C7F195C" w14:textId="77777777" w:rsidR="002E229E" w:rsidRDefault="00EB0030">
            <w:pPr>
              <w:pStyle w:val="Compact"/>
            </w:pPr>
            <w:r>
              <w:t>Reject reason details</w:t>
            </w:r>
          </w:p>
        </w:tc>
      </w:tr>
    </w:tbl>
    <w:p w14:paraId="1C7F195E" w14:textId="77777777" w:rsidR="002E229E" w:rsidRDefault="00EB0030">
      <w:pPr>
        <w:pStyle w:val="berschrift3"/>
      </w:pPr>
      <w:bookmarkStart w:id="76" w:name="_Toc68972384"/>
      <w:bookmarkStart w:id="77" w:name="session-negotiation-sequence-diagram"/>
      <w:bookmarkEnd w:id="75"/>
      <w:r>
        <w:lastRenderedPageBreak/>
        <w:t>Session Negotiation Sequence Diagram</w:t>
      </w:r>
      <w:bookmarkEnd w:id="76"/>
    </w:p>
    <w:p w14:paraId="1C7F195F" w14:textId="77777777" w:rsidR="002E229E" w:rsidRDefault="00EB0030">
      <w:pPr>
        <w:pStyle w:val="FirstParagraph"/>
      </w:pPr>
      <w:r>
        <w:rPr>
          <w:noProof/>
        </w:rPr>
        <w:drawing>
          <wp:inline distT="0" distB="0" distL="0" distR="0" wp14:anchorId="1C7F2C33" wp14:editId="1C7F2C34">
            <wp:extent cx="6108700" cy="472035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edia/SessionNegotiation.png"/>
                    <pic:cNvPicPr>
                      <a:picLocks noChangeAspect="1" noChangeArrowheads="1"/>
                    </pic:cNvPicPr>
                  </pic:nvPicPr>
                  <pic:blipFill>
                    <a:blip r:embed="rId31"/>
                    <a:stretch>
                      <a:fillRect/>
                    </a:stretch>
                  </pic:blipFill>
                  <pic:spPr bwMode="auto">
                    <a:xfrm>
                      <a:off x="0" y="0"/>
                      <a:ext cx="6108700" cy="4720359"/>
                    </a:xfrm>
                    <a:prstGeom prst="rect">
                      <a:avLst/>
                    </a:prstGeom>
                    <a:noFill/>
                    <a:ln w="9525">
                      <a:noFill/>
                      <a:headEnd/>
                      <a:tailEnd/>
                    </a:ln>
                  </pic:spPr>
                </pic:pic>
              </a:graphicData>
            </a:graphic>
          </wp:inline>
        </w:drawing>
      </w:r>
    </w:p>
    <w:p w14:paraId="1C7F1960" w14:textId="77777777" w:rsidR="002E229E" w:rsidRDefault="00EB0030">
      <w:pPr>
        <w:pStyle w:val="berschrift2"/>
      </w:pPr>
      <w:bookmarkStart w:id="78" w:name="_Toc68972385"/>
      <w:bookmarkStart w:id="79" w:name="session-establishment"/>
      <w:bookmarkEnd w:id="69"/>
      <w:bookmarkEnd w:id="77"/>
      <w:r>
        <w:t>Session Establishment</w:t>
      </w:r>
      <w:bookmarkEnd w:id="78"/>
    </w:p>
    <w:p w14:paraId="1C7F1961" w14:textId="77777777" w:rsidR="002E229E" w:rsidRDefault="00EB0030">
      <w:pPr>
        <w:pStyle w:val="FirstParagraph"/>
      </w:pPr>
      <w:r>
        <w:t xml:space="preserve">Establish attempts to bind the specified logical session to the transport that the message is passed over. The response to Establish is either </w:t>
      </w:r>
      <w:proofErr w:type="spellStart"/>
      <w:r>
        <w:t>EstablishmentAck</w:t>
      </w:r>
      <w:proofErr w:type="spellEnd"/>
      <w:r>
        <w:t xml:space="preserve"> or </w:t>
      </w:r>
      <w:proofErr w:type="spellStart"/>
      <w:r>
        <w:t>EstablishmentReject</w:t>
      </w:r>
      <w:proofErr w:type="spellEnd"/>
      <w:r>
        <w:t>.</w:t>
      </w:r>
    </w:p>
    <w:p w14:paraId="1C7F1962" w14:textId="77777777" w:rsidR="002E229E" w:rsidRDefault="00EB0030">
      <w:pPr>
        <w:pStyle w:val="berschrift3"/>
      </w:pPr>
      <w:bookmarkStart w:id="80" w:name="_Toc68972386"/>
      <w:bookmarkStart w:id="81" w:name="establish"/>
      <w:r>
        <w:t>Establish</w:t>
      </w:r>
      <w:bookmarkEnd w:id="80"/>
    </w:p>
    <w:p w14:paraId="1C7F1963" w14:textId="77777777" w:rsidR="002E229E" w:rsidRDefault="00EB0030">
      <w:pPr>
        <w:pStyle w:val="FirstParagraph"/>
      </w:pPr>
      <w:r>
        <w:t>The client must send Establish message to the server and await acknowledgement.</w:t>
      </w:r>
    </w:p>
    <w:p w14:paraId="1C7F1964" w14:textId="77777777" w:rsidR="002E229E" w:rsidRDefault="00EB0030">
      <w:pPr>
        <w:pStyle w:val="Textkrper"/>
      </w:pPr>
      <w:r>
        <w:t xml:space="preserve">There is no specific timeout value for the wait defined in this protocol. Experience should be a guide to determine an abnormal wait after which a server is considered unresponsive. Then establishment may be </w:t>
      </w:r>
      <w:proofErr w:type="gramStart"/>
      <w:r>
        <w:t>retried</w:t>
      </w:r>
      <w:proofErr w:type="gramEnd"/>
      <w:r>
        <w:t xml:space="preserve"> or out-of-band inquiry may be made to determine application readiness.</w:t>
      </w:r>
    </w:p>
    <w:p w14:paraId="1C7F1965" w14:textId="77777777" w:rsidR="002E229E" w:rsidRDefault="00EB0030">
      <w:pPr>
        <w:pStyle w:val="Textkrper"/>
      </w:pPr>
      <w:r>
        <w:rPr>
          <w:b/>
          <w:bCs/>
        </w:rPr>
        <w:t>Establish</w:t>
      </w:r>
    </w:p>
    <w:tbl>
      <w:tblPr>
        <w:tblStyle w:val="Table"/>
        <w:tblW w:w="5000" w:type="pct"/>
        <w:tblLook w:val="0020" w:firstRow="1" w:lastRow="0" w:firstColumn="0" w:lastColumn="0" w:noHBand="0" w:noVBand="0"/>
      </w:tblPr>
      <w:tblGrid>
        <w:gridCol w:w="1626"/>
        <w:gridCol w:w="1343"/>
        <w:gridCol w:w="973"/>
        <w:gridCol w:w="935"/>
        <w:gridCol w:w="4971"/>
      </w:tblGrid>
      <w:tr w:rsidR="002E229E" w14:paraId="1C7F196B"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1966" w14:textId="77777777" w:rsidR="002E229E" w:rsidRDefault="00EB0030">
            <w:pPr>
              <w:pStyle w:val="Compact"/>
            </w:pPr>
            <w:r>
              <w:rPr>
                <w:bCs/>
              </w:rPr>
              <w:t>Field name</w:t>
            </w:r>
          </w:p>
        </w:tc>
        <w:tc>
          <w:tcPr>
            <w:tcW w:w="0" w:type="auto"/>
          </w:tcPr>
          <w:p w14:paraId="1C7F1967" w14:textId="77777777" w:rsidR="002E229E" w:rsidRDefault="00EB0030">
            <w:pPr>
              <w:pStyle w:val="Compact"/>
            </w:pPr>
            <w:r>
              <w:rPr>
                <w:bCs/>
              </w:rPr>
              <w:t>Type</w:t>
            </w:r>
          </w:p>
        </w:tc>
        <w:tc>
          <w:tcPr>
            <w:tcW w:w="0" w:type="auto"/>
          </w:tcPr>
          <w:p w14:paraId="1C7F1968" w14:textId="77777777" w:rsidR="002E229E" w:rsidRDefault="00EB0030">
            <w:pPr>
              <w:pStyle w:val="Compact"/>
            </w:pPr>
            <w:r>
              <w:rPr>
                <w:bCs/>
              </w:rPr>
              <w:t>Required</w:t>
            </w:r>
          </w:p>
        </w:tc>
        <w:tc>
          <w:tcPr>
            <w:tcW w:w="0" w:type="auto"/>
          </w:tcPr>
          <w:p w14:paraId="1C7F1969" w14:textId="77777777" w:rsidR="002E229E" w:rsidRDefault="00EB0030">
            <w:pPr>
              <w:pStyle w:val="Compact"/>
            </w:pPr>
            <w:r>
              <w:rPr>
                <w:bCs/>
              </w:rPr>
              <w:t>Value</w:t>
            </w:r>
          </w:p>
        </w:tc>
        <w:tc>
          <w:tcPr>
            <w:tcW w:w="0" w:type="auto"/>
          </w:tcPr>
          <w:p w14:paraId="1C7F196A" w14:textId="77777777" w:rsidR="002E229E" w:rsidRDefault="00EB0030">
            <w:pPr>
              <w:pStyle w:val="Compact"/>
            </w:pPr>
            <w:r>
              <w:rPr>
                <w:bCs/>
              </w:rPr>
              <w:t>Description</w:t>
            </w:r>
          </w:p>
        </w:tc>
      </w:tr>
      <w:tr w:rsidR="002E229E" w14:paraId="1C7F1971" w14:textId="77777777">
        <w:tc>
          <w:tcPr>
            <w:tcW w:w="0" w:type="auto"/>
          </w:tcPr>
          <w:p w14:paraId="1C7F196C" w14:textId="77777777" w:rsidR="002E229E" w:rsidRDefault="00EB0030">
            <w:pPr>
              <w:pStyle w:val="Compact"/>
            </w:pPr>
            <w:proofErr w:type="spellStart"/>
            <w:r>
              <w:t>MessageType</w:t>
            </w:r>
            <w:proofErr w:type="spellEnd"/>
          </w:p>
        </w:tc>
        <w:tc>
          <w:tcPr>
            <w:tcW w:w="0" w:type="auto"/>
          </w:tcPr>
          <w:p w14:paraId="1C7F196D" w14:textId="77777777" w:rsidR="002E229E" w:rsidRDefault="00EB0030">
            <w:pPr>
              <w:pStyle w:val="Compact"/>
            </w:pPr>
            <w:r>
              <w:t>Enum</w:t>
            </w:r>
          </w:p>
        </w:tc>
        <w:tc>
          <w:tcPr>
            <w:tcW w:w="0" w:type="auto"/>
          </w:tcPr>
          <w:p w14:paraId="1C7F196E" w14:textId="77777777" w:rsidR="002E229E" w:rsidRDefault="00EB0030">
            <w:pPr>
              <w:pStyle w:val="Compact"/>
            </w:pPr>
            <w:r>
              <w:t>Y</w:t>
            </w:r>
          </w:p>
        </w:tc>
        <w:tc>
          <w:tcPr>
            <w:tcW w:w="0" w:type="auto"/>
          </w:tcPr>
          <w:p w14:paraId="1C7F196F" w14:textId="77777777" w:rsidR="002E229E" w:rsidRDefault="00EB0030">
            <w:pPr>
              <w:pStyle w:val="Compact"/>
            </w:pPr>
            <w:r>
              <w:t>Establish</w:t>
            </w:r>
          </w:p>
        </w:tc>
        <w:tc>
          <w:tcPr>
            <w:tcW w:w="0" w:type="auto"/>
          </w:tcPr>
          <w:p w14:paraId="1C7F1970" w14:textId="77777777" w:rsidR="002E229E" w:rsidRDefault="002E229E"/>
        </w:tc>
      </w:tr>
      <w:tr w:rsidR="002E229E" w14:paraId="1C7F1977" w14:textId="77777777">
        <w:tc>
          <w:tcPr>
            <w:tcW w:w="0" w:type="auto"/>
          </w:tcPr>
          <w:p w14:paraId="1C7F1972" w14:textId="77777777" w:rsidR="002E229E" w:rsidRDefault="00EB0030">
            <w:pPr>
              <w:pStyle w:val="Compact"/>
            </w:pPr>
            <w:proofErr w:type="spellStart"/>
            <w:r>
              <w:t>SessionId</w:t>
            </w:r>
            <w:proofErr w:type="spellEnd"/>
          </w:p>
        </w:tc>
        <w:tc>
          <w:tcPr>
            <w:tcW w:w="0" w:type="auto"/>
          </w:tcPr>
          <w:p w14:paraId="1C7F1973" w14:textId="77777777" w:rsidR="002E229E" w:rsidRDefault="00EB0030">
            <w:pPr>
              <w:pStyle w:val="Compact"/>
            </w:pPr>
            <w:r>
              <w:t>UUID</w:t>
            </w:r>
          </w:p>
        </w:tc>
        <w:tc>
          <w:tcPr>
            <w:tcW w:w="0" w:type="auto"/>
          </w:tcPr>
          <w:p w14:paraId="1C7F1974" w14:textId="77777777" w:rsidR="002E229E" w:rsidRDefault="00EB0030">
            <w:pPr>
              <w:pStyle w:val="Compact"/>
            </w:pPr>
            <w:r>
              <w:t>Y</w:t>
            </w:r>
          </w:p>
        </w:tc>
        <w:tc>
          <w:tcPr>
            <w:tcW w:w="0" w:type="auto"/>
          </w:tcPr>
          <w:p w14:paraId="1C7F1975" w14:textId="77777777" w:rsidR="002E229E" w:rsidRDefault="002E229E"/>
        </w:tc>
        <w:tc>
          <w:tcPr>
            <w:tcW w:w="0" w:type="auto"/>
          </w:tcPr>
          <w:p w14:paraId="1C7F1976" w14:textId="77777777" w:rsidR="002E229E" w:rsidRDefault="00EB0030">
            <w:pPr>
              <w:pStyle w:val="Compact"/>
            </w:pPr>
            <w:r>
              <w:t>Session Identifier</w:t>
            </w:r>
          </w:p>
        </w:tc>
      </w:tr>
      <w:tr w:rsidR="002E229E" w14:paraId="1C7F197D" w14:textId="77777777">
        <w:tc>
          <w:tcPr>
            <w:tcW w:w="0" w:type="auto"/>
          </w:tcPr>
          <w:p w14:paraId="1C7F1978" w14:textId="77777777" w:rsidR="002E229E" w:rsidRDefault="00EB0030">
            <w:pPr>
              <w:pStyle w:val="Compact"/>
            </w:pPr>
            <w:r>
              <w:t>Timestamp</w:t>
            </w:r>
          </w:p>
        </w:tc>
        <w:tc>
          <w:tcPr>
            <w:tcW w:w="0" w:type="auto"/>
          </w:tcPr>
          <w:p w14:paraId="1C7F1979" w14:textId="77777777" w:rsidR="002E229E" w:rsidRDefault="00EB0030">
            <w:pPr>
              <w:pStyle w:val="Compact"/>
            </w:pPr>
            <w:proofErr w:type="spellStart"/>
            <w:r>
              <w:t>nanotime</w:t>
            </w:r>
            <w:proofErr w:type="spellEnd"/>
          </w:p>
        </w:tc>
        <w:tc>
          <w:tcPr>
            <w:tcW w:w="0" w:type="auto"/>
          </w:tcPr>
          <w:p w14:paraId="1C7F197A" w14:textId="77777777" w:rsidR="002E229E" w:rsidRDefault="00EB0030">
            <w:pPr>
              <w:pStyle w:val="Compact"/>
            </w:pPr>
            <w:r>
              <w:t>Y</w:t>
            </w:r>
          </w:p>
        </w:tc>
        <w:tc>
          <w:tcPr>
            <w:tcW w:w="0" w:type="auto"/>
          </w:tcPr>
          <w:p w14:paraId="1C7F197B" w14:textId="77777777" w:rsidR="002E229E" w:rsidRDefault="002E229E"/>
        </w:tc>
        <w:tc>
          <w:tcPr>
            <w:tcW w:w="0" w:type="auto"/>
          </w:tcPr>
          <w:p w14:paraId="1C7F197C" w14:textId="77777777" w:rsidR="002E229E" w:rsidRDefault="00EB0030">
            <w:pPr>
              <w:pStyle w:val="Compact"/>
            </w:pPr>
            <w:r>
              <w:t>Time of request</w:t>
            </w:r>
          </w:p>
        </w:tc>
      </w:tr>
      <w:tr w:rsidR="002E229E" w14:paraId="1C7F1983" w14:textId="77777777">
        <w:tc>
          <w:tcPr>
            <w:tcW w:w="0" w:type="auto"/>
          </w:tcPr>
          <w:p w14:paraId="1C7F197E" w14:textId="77777777" w:rsidR="002E229E" w:rsidRDefault="00EB0030">
            <w:pPr>
              <w:pStyle w:val="Compact"/>
            </w:pPr>
            <w:proofErr w:type="spellStart"/>
            <w:r>
              <w:t>KeepaliveInterval</w:t>
            </w:r>
            <w:proofErr w:type="spellEnd"/>
          </w:p>
        </w:tc>
        <w:tc>
          <w:tcPr>
            <w:tcW w:w="0" w:type="auto"/>
          </w:tcPr>
          <w:p w14:paraId="1C7F197F" w14:textId="77777777" w:rsidR="002E229E" w:rsidRDefault="00EB0030">
            <w:pPr>
              <w:pStyle w:val="Compact"/>
            </w:pPr>
            <w:proofErr w:type="spellStart"/>
            <w:r>
              <w:t>DeltaMillisecs</w:t>
            </w:r>
            <w:proofErr w:type="spellEnd"/>
          </w:p>
        </w:tc>
        <w:tc>
          <w:tcPr>
            <w:tcW w:w="0" w:type="auto"/>
          </w:tcPr>
          <w:p w14:paraId="1C7F1980" w14:textId="77777777" w:rsidR="002E229E" w:rsidRDefault="00EB0030">
            <w:pPr>
              <w:pStyle w:val="Compact"/>
            </w:pPr>
            <w:r>
              <w:t>Y</w:t>
            </w:r>
          </w:p>
        </w:tc>
        <w:tc>
          <w:tcPr>
            <w:tcW w:w="0" w:type="auto"/>
          </w:tcPr>
          <w:p w14:paraId="1C7F1981" w14:textId="77777777" w:rsidR="002E229E" w:rsidRDefault="002E229E"/>
        </w:tc>
        <w:tc>
          <w:tcPr>
            <w:tcW w:w="0" w:type="auto"/>
          </w:tcPr>
          <w:p w14:paraId="1C7F1982" w14:textId="77777777" w:rsidR="002E229E" w:rsidRDefault="00EB0030">
            <w:pPr>
              <w:pStyle w:val="Compact"/>
            </w:pPr>
            <w:r>
              <w:t>The longest time in milliseconds the client may remain silent before sending a keep alive message</w:t>
            </w:r>
          </w:p>
        </w:tc>
      </w:tr>
      <w:tr w:rsidR="002E229E" w14:paraId="1C7F1989" w14:textId="77777777">
        <w:tc>
          <w:tcPr>
            <w:tcW w:w="0" w:type="auto"/>
          </w:tcPr>
          <w:p w14:paraId="1C7F1984" w14:textId="77777777" w:rsidR="002E229E" w:rsidRDefault="00EB0030">
            <w:pPr>
              <w:pStyle w:val="Compact"/>
            </w:pPr>
            <w:proofErr w:type="spellStart"/>
            <w:r>
              <w:lastRenderedPageBreak/>
              <w:t>NextSeqNo</w:t>
            </w:r>
            <w:proofErr w:type="spellEnd"/>
          </w:p>
        </w:tc>
        <w:tc>
          <w:tcPr>
            <w:tcW w:w="0" w:type="auto"/>
          </w:tcPr>
          <w:p w14:paraId="1C7F1985" w14:textId="77777777" w:rsidR="002E229E" w:rsidRDefault="00EB0030">
            <w:pPr>
              <w:pStyle w:val="Compact"/>
            </w:pPr>
            <w:r>
              <w:t>u64</w:t>
            </w:r>
          </w:p>
        </w:tc>
        <w:tc>
          <w:tcPr>
            <w:tcW w:w="0" w:type="auto"/>
          </w:tcPr>
          <w:p w14:paraId="1C7F1986" w14:textId="77777777" w:rsidR="002E229E" w:rsidRDefault="00EB0030">
            <w:pPr>
              <w:pStyle w:val="Compact"/>
            </w:pPr>
            <w:r>
              <w:t>N</w:t>
            </w:r>
          </w:p>
        </w:tc>
        <w:tc>
          <w:tcPr>
            <w:tcW w:w="0" w:type="auto"/>
          </w:tcPr>
          <w:p w14:paraId="1C7F1987" w14:textId="77777777" w:rsidR="002E229E" w:rsidRDefault="002E229E"/>
        </w:tc>
        <w:tc>
          <w:tcPr>
            <w:tcW w:w="0" w:type="auto"/>
          </w:tcPr>
          <w:p w14:paraId="1C7F1988" w14:textId="77777777" w:rsidR="002E229E" w:rsidRDefault="00EB0030">
            <w:pPr>
              <w:pStyle w:val="Compact"/>
            </w:pPr>
            <w:r>
              <w:t>For re-establishment of a recoverable server flow only, the next application sequence number to be produced by the client.</w:t>
            </w:r>
          </w:p>
        </w:tc>
      </w:tr>
      <w:tr w:rsidR="002E229E" w14:paraId="1C7F198F" w14:textId="77777777">
        <w:tc>
          <w:tcPr>
            <w:tcW w:w="0" w:type="auto"/>
          </w:tcPr>
          <w:p w14:paraId="1C7F198A" w14:textId="77777777" w:rsidR="002E229E" w:rsidRDefault="00EB0030">
            <w:pPr>
              <w:pStyle w:val="Compact"/>
            </w:pPr>
            <w:r>
              <w:t>Credentials</w:t>
            </w:r>
          </w:p>
        </w:tc>
        <w:tc>
          <w:tcPr>
            <w:tcW w:w="0" w:type="auto"/>
          </w:tcPr>
          <w:p w14:paraId="1C7F198B" w14:textId="77777777" w:rsidR="002E229E" w:rsidRDefault="00EB0030">
            <w:pPr>
              <w:pStyle w:val="Compact"/>
            </w:pPr>
            <w:r>
              <w:t>object</w:t>
            </w:r>
          </w:p>
        </w:tc>
        <w:tc>
          <w:tcPr>
            <w:tcW w:w="0" w:type="auto"/>
          </w:tcPr>
          <w:p w14:paraId="1C7F198C" w14:textId="77777777" w:rsidR="002E229E" w:rsidRDefault="00EB0030">
            <w:pPr>
              <w:pStyle w:val="Compact"/>
            </w:pPr>
            <w:r>
              <w:t>N</w:t>
            </w:r>
          </w:p>
        </w:tc>
        <w:tc>
          <w:tcPr>
            <w:tcW w:w="0" w:type="auto"/>
          </w:tcPr>
          <w:p w14:paraId="1C7F198D" w14:textId="77777777" w:rsidR="002E229E" w:rsidRDefault="002E229E"/>
        </w:tc>
        <w:tc>
          <w:tcPr>
            <w:tcW w:w="0" w:type="auto"/>
          </w:tcPr>
          <w:p w14:paraId="1C7F198E" w14:textId="77777777" w:rsidR="002E229E" w:rsidRDefault="00EB0030">
            <w:pPr>
              <w:pStyle w:val="Compact"/>
            </w:pPr>
            <w:r>
              <w:t>Optional credentials to identify the client.</w:t>
            </w:r>
          </w:p>
        </w:tc>
      </w:tr>
    </w:tbl>
    <w:p w14:paraId="1C7F1990" w14:textId="77777777" w:rsidR="002E229E" w:rsidRDefault="00EB0030">
      <w:pPr>
        <w:pStyle w:val="Textkrper"/>
      </w:pPr>
      <w:r>
        <w:t xml:space="preserve">Counterparties may agree on a valid range for </w:t>
      </w:r>
      <w:proofErr w:type="spellStart"/>
      <w:r>
        <w:t>KeepaliveInterval</w:t>
      </w:r>
      <w:proofErr w:type="spellEnd"/>
      <w:r>
        <w:t>.</w:t>
      </w:r>
    </w:p>
    <w:p w14:paraId="1C7F1991" w14:textId="77777777" w:rsidR="002E229E" w:rsidRDefault="00EB0030">
      <w:pPr>
        <w:pStyle w:val="Textkrper"/>
      </w:pPr>
      <w:r>
        <w:t xml:space="preserve">The server should evaluate </w:t>
      </w:r>
      <w:proofErr w:type="spellStart"/>
      <w:r>
        <w:t>NextSeqNo</w:t>
      </w:r>
      <w:proofErr w:type="spellEnd"/>
      <w:r>
        <w:t xml:space="preserve"> to determine whether it missed any messages after re-establishment of a recoverable flow. If so, it may immediately send a </w:t>
      </w:r>
      <w:proofErr w:type="spellStart"/>
      <w:r>
        <w:t>RetransmitRequest</w:t>
      </w:r>
      <w:proofErr w:type="spellEnd"/>
      <w:r>
        <w:t xml:space="preserve"> after sending </w:t>
      </w:r>
      <w:proofErr w:type="spellStart"/>
      <w:r>
        <w:t>EstablishAck</w:t>
      </w:r>
      <w:proofErr w:type="spellEnd"/>
      <w:r>
        <w:t>.</w:t>
      </w:r>
    </w:p>
    <w:p w14:paraId="1C7F1992" w14:textId="77777777" w:rsidR="002E229E" w:rsidRDefault="00EB0030">
      <w:pPr>
        <w:pStyle w:val="berschrift3"/>
      </w:pPr>
      <w:bookmarkStart w:id="82" w:name="_Toc68972387"/>
      <w:bookmarkStart w:id="83" w:name="establish-acknowledgment"/>
      <w:bookmarkEnd w:id="81"/>
      <w:r>
        <w:t>Establish Acknowledgment</w:t>
      </w:r>
      <w:bookmarkEnd w:id="82"/>
    </w:p>
    <w:p w14:paraId="1C7F1993" w14:textId="77777777" w:rsidR="002E229E" w:rsidRDefault="00EB0030">
      <w:pPr>
        <w:pStyle w:val="FirstParagraph"/>
      </w:pPr>
      <w:r>
        <w:t xml:space="preserve">Used to indicate the acceptor acknowledges the session. If the communication flow from this endpoint is recoverable, it should fill the </w:t>
      </w:r>
      <w:proofErr w:type="spellStart"/>
      <w:r>
        <w:t>NextSeqNo</w:t>
      </w:r>
      <w:proofErr w:type="spellEnd"/>
      <w:r>
        <w:t xml:space="preserve"> field, allowing the initiator to start requesting the replay of messages that it has not received.</w:t>
      </w:r>
    </w:p>
    <w:p w14:paraId="1C7F1994" w14:textId="77777777" w:rsidR="002E229E" w:rsidRDefault="00EB0030">
      <w:pPr>
        <w:pStyle w:val="Textkrper"/>
      </w:pPr>
      <w:proofErr w:type="spellStart"/>
      <w:r>
        <w:rPr>
          <w:b/>
          <w:bCs/>
        </w:rPr>
        <w:t>EstablishmentAck</w:t>
      </w:r>
      <w:proofErr w:type="spellEnd"/>
    </w:p>
    <w:tbl>
      <w:tblPr>
        <w:tblStyle w:val="Table"/>
        <w:tblW w:w="5000" w:type="pct"/>
        <w:tblLook w:val="0020" w:firstRow="1" w:lastRow="0" w:firstColumn="0" w:lastColumn="0" w:noHBand="0" w:noVBand="0"/>
      </w:tblPr>
      <w:tblGrid>
        <w:gridCol w:w="1788"/>
        <w:gridCol w:w="1343"/>
        <w:gridCol w:w="973"/>
        <w:gridCol w:w="1658"/>
        <w:gridCol w:w="4086"/>
      </w:tblGrid>
      <w:tr w:rsidR="002E229E" w14:paraId="1C7F199A"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1995" w14:textId="77777777" w:rsidR="002E229E" w:rsidRDefault="00EB0030">
            <w:pPr>
              <w:pStyle w:val="Compact"/>
            </w:pPr>
            <w:r>
              <w:rPr>
                <w:bCs/>
              </w:rPr>
              <w:t>Field name</w:t>
            </w:r>
          </w:p>
        </w:tc>
        <w:tc>
          <w:tcPr>
            <w:tcW w:w="0" w:type="auto"/>
          </w:tcPr>
          <w:p w14:paraId="1C7F1996" w14:textId="77777777" w:rsidR="002E229E" w:rsidRDefault="00EB0030">
            <w:pPr>
              <w:pStyle w:val="Compact"/>
            </w:pPr>
            <w:r>
              <w:rPr>
                <w:bCs/>
              </w:rPr>
              <w:t>Type</w:t>
            </w:r>
          </w:p>
        </w:tc>
        <w:tc>
          <w:tcPr>
            <w:tcW w:w="0" w:type="auto"/>
          </w:tcPr>
          <w:p w14:paraId="1C7F1997" w14:textId="77777777" w:rsidR="002E229E" w:rsidRDefault="00EB0030">
            <w:pPr>
              <w:pStyle w:val="Compact"/>
            </w:pPr>
            <w:r>
              <w:rPr>
                <w:bCs/>
              </w:rPr>
              <w:t>Required</w:t>
            </w:r>
          </w:p>
        </w:tc>
        <w:tc>
          <w:tcPr>
            <w:tcW w:w="0" w:type="auto"/>
          </w:tcPr>
          <w:p w14:paraId="1C7F1998" w14:textId="77777777" w:rsidR="002E229E" w:rsidRDefault="00EB0030">
            <w:pPr>
              <w:pStyle w:val="Compact"/>
            </w:pPr>
            <w:r>
              <w:rPr>
                <w:bCs/>
              </w:rPr>
              <w:t>Value</w:t>
            </w:r>
          </w:p>
        </w:tc>
        <w:tc>
          <w:tcPr>
            <w:tcW w:w="0" w:type="auto"/>
          </w:tcPr>
          <w:p w14:paraId="1C7F1999" w14:textId="77777777" w:rsidR="002E229E" w:rsidRDefault="00EB0030">
            <w:pPr>
              <w:pStyle w:val="Compact"/>
            </w:pPr>
            <w:r>
              <w:rPr>
                <w:bCs/>
              </w:rPr>
              <w:t>Description</w:t>
            </w:r>
          </w:p>
        </w:tc>
      </w:tr>
      <w:tr w:rsidR="002E229E" w14:paraId="1C7F19A0" w14:textId="77777777">
        <w:tc>
          <w:tcPr>
            <w:tcW w:w="0" w:type="auto"/>
          </w:tcPr>
          <w:p w14:paraId="1C7F199B" w14:textId="77777777" w:rsidR="002E229E" w:rsidRDefault="00EB0030">
            <w:pPr>
              <w:pStyle w:val="Compact"/>
            </w:pPr>
            <w:proofErr w:type="spellStart"/>
            <w:r>
              <w:t>MessageType</w:t>
            </w:r>
            <w:proofErr w:type="spellEnd"/>
          </w:p>
        </w:tc>
        <w:tc>
          <w:tcPr>
            <w:tcW w:w="0" w:type="auto"/>
          </w:tcPr>
          <w:p w14:paraId="1C7F199C" w14:textId="77777777" w:rsidR="002E229E" w:rsidRDefault="00EB0030">
            <w:pPr>
              <w:pStyle w:val="Compact"/>
            </w:pPr>
            <w:r>
              <w:t>Enum</w:t>
            </w:r>
          </w:p>
        </w:tc>
        <w:tc>
          <w:tcPr>
            <w:tcW w:w="0" w:type="auto"/>
          </w:tcPr>
          <w:p w14:paraId="1C7F199D" w14:textId="77777777" w:rsidR="002E229E" w:rsidRDefault="00EB0030">
            <w:pPr>
              <w:pStyle w:val="Compact"/>
            </w:pPr>
            <w:r>
              <w:t>Y</w:t>
            </w:r>
          </w:p>
        </w:tc>
        <w:tc>
          <w:tcPr>
            <w:tcW w:w="0" w:type="auto"/>
          </w:tcPr>
          <w:p w14:paraId="1C7F199E" w14:textId="77777777" w:rsidR="002E229E" w:rsidRDefault="00EB0030">
            <w:pPr>
              <w:pStyle w:val="Compact"/>
            </w:pPr>
            <w:proofErr w:type="spellStart"/>
            <w:r>
              <w:t>EstablishmentAck</w:t>
            </w:r>
            <w:proofErr w:type="spellEnd"/>
          </w:p>
        </w:tc>
        <w:tc>
          <w:tcPr>
            <w:tcW w:w="0" w:type="auto"/>
          </w:tcPr>
          <w:p w14:paraId="1C7F199F" w14:textId="77777777" w:rsidR="002E229E" w:rsidRDefault="002E229E"/>
        </w:tc>
      </w:tr>
      <w:tr w:rsidR="002E229E" w14:paraId="1C7F19A6" w14:textId="77777777">
        <w:tc>
          <w:tcPr>
            <w:tcW w:w="0" w:type="auto"/>
          </w:tcPr>
          <w:p w14:paraId="1C7F19A1" w14:textId="77777777" w:rsidR="002E229E" w:rsidRDefault="00EB0030">
            <w:pPr>
              <w:pStyle w:val="Compact"/>
            </w:pPr>
            <w:proofErr w:type="spellStart"/>
            <w:r>
              <w:t>SessionId</w:t>
            </w:r>
            <w:proofErr w:type="spellEnd"/>
          </w:p>
        </w:tc>
        <w:tc>
          <w:tcPr>
            <w:tcW w:w="0" w:type="auto"/>
          </w:tcPr>
          <w:p w14:paraId="1C7F19A2" w14:textId="77777777" w:rsidR="002E229E" w:rsidRDefault="00EB0030">
            <w:pPr>
              <w:pStyle w:val="Compact"/>
            </w:pPr>
            <w:r>
              <w:t>UUID</w:t>
            </w:r>
          </w:p>
        </w:tc>
        <w:tc>
          <w:tcPr>
            <w:tcW w:w="0" w:type="auto"/>
          </w:tcPr>
          <w:p w14:paraId="1C7F19A3" w14:textId="77777777" w:rsidR="002E229E" w:rsidRDefault="00EB0030">
            <w:pPr>
              <w:pStyle w:val="Compact"/>
            </w:pPr>
            <w:r>
              <w:t>Y</w:t>
            </w:r>
          </w:p>
        </w:tc>
        <w:tc>
          <w:tcPr>
            <w:tcW w:w="0" w:type="auto"/>
          </w:tcPr>
          <w:p w14:paraId="1C7F19A4" w14:textId="77777777" w:rsidR="002E229E" w:rsidRDefault="002E229E"/>
        </w:tc>
        <w:tc>
          <w:tcPr>
            <w:tcW w:w="0" w:type="auto"/>
          </w:tcPr>
          <w:p w14:paraId="1C7F19A5" w14:textId="77777777" w:rsidR="002E229E" w:rsidRDefault="00EB0030">
            <w:pPr>
              <w:pStyle w:val="Compact"/>
            </w:pPr>
            <w:proofErr w:type="spellStart"/>
            <w:r>
              <w:t>SessionId</w:t>
            </w:r>
            <w:proofErr w:type="spellEnd"/>
            <w:r>
              <w:t xml:space="preserve"> is included only for robustness, as matching </w:t>
            </w:r>
            <w:proofErr w:type="spellStart"/>
            <w:r>
              <w:t>RequestTimestamp</w:t>
            </w:r>
            <w:proofErr w:type="spellEnd"/>
            <w:r>
              <w:t xml:space="preserve"> is enough</w:t>
            </w:r>
          </w:p>
        </w:tc>
      </w:tr>
      <w:tr w:rsidR="002E229E" w14:paraId="1C7F19AC" w14:textId="77777777">
        <w:tc>
          <w:tcPr>
            <w:tcW w:w="0" w:type="auto"/>
          </w:tcPr>
          <w:p w14:paraId="1C7F19A7" w14:textId="77777777" w:rsidR="002E229E" w:rsidRDefault="00EB0030">
            <w:pPr>
              <w:pStyle w:val="Compact"/>
            </w:pPr>
            <w:proofErr w:type="spellStart"/>
            <w:r>
              <w:t>RequestTimestamp</w:t>
            </w:r>
            <w:proofErr w:type="spellEnd"/>
          </w:p>
        </w:tc>
        <w:tc>
          <w:tcPr>
            <w:tcW w:w="0" w:type="auto"/>
          </w:tcPr>
          <w:p w14:paraId="1C7F19A8" w14:textId="77777777" w:rsidR="002E229E" w:rsidRDefault="00EB0030">
            <w:pPr>
              <w:pStyle w:val="Compact"/>
            </w:pPr>
            <w:proofErr w:type="spellStart"/>
            <w:r>
              <w:t>nanotime</w:t>
            </w:r>
            <w:proofErr w:type="spellEnd"/>
          </w:p>
        </w:tc>
        <w:tc>
          <w:tcPr>
            <w:tcW w:w="0" w:type="auto"/>
          </w:tcPr>
          <w:p w14:paraId="1C7F19A9" w14:textId="77777777" w:rsidR="002E229E" w:rsidRDefault="00EB0030">
            <w:pPr>
              <w:pStyle w:val="Compact"/>
            </w:pPr>
            <w:r>
              <w:t>Y</w:t>
            </w:r>
          </w:p>
        </w:tc>
        <w:tc>
          <w:tcPr>
            <w:tcW w:w="0" w:type="auto"/>
          </w:tcPr>
          <w:p w14:paraId="1C7F19AA" w14:textId="77777777" w:rsidR="002E229E" w:rsidRDefault="002E229E"/>
        </w:tc>
        <w:tc>
          <w:tcPr>
            <w:tcW w:w="0" w:type="auto"/>
          </w:tcPr>
          <w:p w14:paraId="1C7F19AB" w14:textId="77777777" w:rsidR="002E229E" w:rsidRDefault="00EB0030">
            <w:pPr>
              <w:pStyle w:val="Compact"/>
            </w:pPr>
            <w:r>
              <w:t xml:space="preserve">Must match </w:t>
            </w:r>
            <w:proofErr w:type="spellStart"/>
            <w:r>
              <w:t>Establish.Timestamp</w:t>
            </w:r>
            <w:proofErr w:type="spellEnd"/>
          </w:p>
        </w:tc>
      </w:tr>
      <w:tr w:rsidR="002E229E" w14:paraId="1C7F19B2" w14:textId="77777777">
        <w:tc>
          <w:tcPr>
            <w:tcW w:w="0" w:type="auto"/>
          </w:tcPr>
          <w:p w14:paraId="1C7F19AD" w14:textId="77777777" w:rsidR="002E229E" w:rsidRDefault="00EB0030">
            <w:pPr>
              <w:pStyle w:val="Compact"/>
            </w:pPr>
            <w:proofErr w:type="spellStart"/>
            <w:r>
              <w:t>KeepaliveInterval</w:t>
            </w:r>
            <w:proofErr w:type="spellEnd"/>
          </w:p>
        </w:tc>
        <w:tc>
          <w:tcPr>
            <w:tcW w:w="0" w:type="auto"/>
          </w:tcPr>
          <w:p w14:paraId="1C7F19AE" w14:textId="77777777" w:rsidR="002E229E" w:rsidRDefault="00EB0030">
            <w:pPr>
              <w:pStyle w:val="Compact"/>
            </w:pPr>
            <w:proofErr w:type="spellStart"/>
            <w:r>
              <w:t>DeltaMillisecs</w:t>
            </w:r>
            <w:proofErr w:type="spellEnd"/>
          </w:p>
        </w:tc>
        <w:tc>
          <w:tcPr>
            <w:tcW w:w="0" w:type="auto"/>
          </w:tcPr>
          <w:p w14:paraId="1C7F19AF" w14:textId="77777777" w:rsidR="002E229E" w:rsidRDefault="00EB0030">
            <w:pPr>
              <w:pStyle w:val="Compact"/>
            </w:pPr>
            <w:r>
              <w:t>Y</w:t>
            </w:r>
          </w:p>
        </w:tc>
        <w:tc>
          <w:tcPr>
            <w:tcW w:w="0" w:type="auto"/>
          </w:tcPr>
          <w:p w14:paraId="1C7F19B0" w14:textId="77777777" w:rsidR="002E229E" w:rsidRDefault="002E229E"/>
        </w:tc>
        <w:tc>
          <w:tcPr>
            <w:tcW w:w="0" w:type="auto"/>
          </w:tcPr>
          <w:p w14:paraId="1C7F19B1" w14:textId="77777777" w:rsidR="002E229E" w:rsidRDefault="00EB0030">
            <w:pPr>
              <w:pStyle w:val="Compact"/>
            </w:pPr>
            <w:r>
              <w:t>The longest time in milliseconds the server may wait before sending a keep alive message</w:t>
            </w:r>
          </w:p>
        </w:tc>
      </w:tr>
      <w:tr w:rsidR="002E229E" w14:paraId="1C7F19B8" w14:textId="77777777">
        <w:tc>
          <w:tcPr>
            <w:tcW w:w="0" w:type="auto"/>
          </w:tcPr>
          <w:p w14:paraId="1C7F19B3" w14:textId="77777777" w:rsidR="002E229E" w:rsidRDefault="00EB0030">
            <w:pPr>
              <w:pStyle w:val="Compact"/>
            </w:pPr>
            <w:proofErr w:type="spellStart"/>
            <w:r>
              <w:t>NextSeqNo</w:t>
            </w:r>
            <w:proofErr w:type="spellEnd"/>
          </w:p>
        </w:tc>
        <w:tc>
          <w:tcPr>
            <w:tcW w:w="0" w:type="auto"/>
          </w:tcPr>
          <w:p w14:paraId="1C7F19B4" w14:textId="77777777" w:rsidR="002E229E" w:rsidRDefault="00EB0030">
            <w:pPr>
              <w:pStyle w:val="Compact"/>
            </w:pPr>
            <w:r>
              <w:t>u64</w:t>
            </w:r>
          </w:p>
        </w:tc>
        <w:tc>
          <w:tcPr>
            <w:tcW w:w="0" w:type="auto"/>
          </w:tcPr>
          <w:p w14:paraId="1C7F19B5" w14:textId="77777777" w:rsidR="002E229E" w:rsidRDefault="00EB0030">
            <w:pPr>
              <w:pStyle w:val="Compact"/>
            </w:pPr>
            <w:r>
              <w:t>N</w:t>
            </w:r>
          </w:p>
        </w:tc>
        <w:tc>
          <w:tcPr>
            <w:tcW w:w="0" w:type="auto"/>
          </w:tcPr>
          <w:p w14:paraId="1C7F19B6" w14:textId="77777777" w:rsidR="002E229E" w:rsidRDefault="002E229E"/>
        </w:tc>
        <w:tc>
          <w:tcPr>
            <w:tcW w:w="0" w:type="auto"/>
          </w:tcPr>
          <w:p w14:paraId="1C7F19B7" w14:textId="77777777" w:rsidR="002E229E" w:rsidRDefault="00EB0030">
            <w:pPr>
              <w:pStyle w:val="Compact"/>
            </w:pPr>
            <w:r>
              <w:t>For a recoverable server flow only, the next application sequence number to be produced by the server.</w:t>
            </w:r>
          </w:p>
        </w:tc>
      </w:tr>
    </w:tbl>
    <w:p w14:paraId="1C7F19B9" w14:textId="77777777" w:rsidR="002E229E" w:rsidRDefault="00EB0030">
      <w:pPr>
        <w:pStyle w:val="Textkrper"/>
      </w:pPr>
      <w:r>
        <w:t xml:space="preserve">The client should evaluate </w:t>
      </w:r>
      <w:proofErr w:type="spellStart"/>
      <w:r>
        <w:t>NextSeqNo</w:t>
      </w:r>
      <w:proofErr w:type="spellEnd"/>
      <w:r>
        <w:t xml:space="preserve"> to determine whether it missed any messages after re-establishment of a recoverable flow. If so, it may immediately send a </w:t>
      </w:r>
      <w:proofErr w:type="spellStart"/>
      <w:proofErr w:type="gramStart"/>
      <w:r>
        <w:t>RetransmitRequest</w:t>
      </w:r>
      <w:proofErr w:type="spellEnd"/>
      <w:r>
        <w:t xml:space="preserve"> .</w:t>
      </w:r>
      <w:proofErr w:type="gramEnd"/>
    </w:p>
    <w:p w14:paraId="1C7F19BA" w14:textId="77777777" w:rsidR="002E229E" w:rsidRDefault="00EB0030">
      <w:pPr>
        <w:pStyle w:val="berschrift3"/>
      </w:pPr>
      <w:bookmarkStart w:id="84" w:name="_Toc68972388"/>
      <w:bookmarkStart w:id="85" w:name="establish-reject"/>
      <w:bookmarkEnd w:id="83"/>
      <w:r>
        <w:t>Establish Reject</w:t>
      </w:r>
      <w:bookmarkEnd w:id="84"/>
    </w:p>
    <w:p w14:paraId="1C7F19BB" w14:textId="77777777" w:rsidR="002E229E" w:rsidRDefault="00EB0030">
      <w:pPr>
        <w:pStyle w:val="FirstParagraph"/>
      </w:pPr>
      <w:proofErr w:type="spellStart"/>
      <w:r>
        <w:t>EstablishmentRejectCode</w:t>
      </w:r>
      <w:proofErr w:type="spellEnd"/>
      <w:r>
        <w:t xml:space="preserve"> = Unnegotiated | </w:t>
      </w:r>
      <w:proofErr w:type="spellStart"/>
      <w:r>
        <w:t>AlreadyEstablished</w:t>
      </w:r>
      <w:proofErr w:type="spellEnd"/>
      <w:r>
        <w:t xml:space="preserve"> | </w:t>
      </w:r>
      <w:proofErr w:type="spellStart"/>
      <w:r>
        <w:t>SessionBlocked</w:t>
      </w:r>
      <w:proofErr w:type="spellEnd"/>
      <w:r>
        <w:t xml:space="preserve"> | </w:t>
      </w:r>
      <w:proofErr w:type="spellStart"/>
      <w:r>
        <w:t>KeepaliveInterval</w:t>
      </w:r>
      <w:proofErr w:type="spellEnd"/>
      <w:r>
        <w:t xml:space="preserve"> | Credentials | Unspecified</w:t>
      </w:r>
    </w:p>
    <w:p w14:paraId="1C7F19BC" w14:textId="77777777" w:rsidR="002E229E" w:rsidRDefault="00EB0030">
      <w:pPr>
        <w:pStyle w:val="Textkrper"/>
      </w:pPr>
      <w:r>
        <w:t>Rejection reasons:</w:t>
      </w:r>
    </w:p>
    <w:p w14:paraId="1C7F19BD" w14:textId="77777777" w:rsidR="002E229E" w:rsidRDefault="00EB0030" w:rsidP="00EB0030">
      <w:pPr>
        <w:numPr>
          <w:ilvl w:val="0"/>
          <w:numId w:val="8"/>
        </w:numPr>
      </w:pPr>
      <w:r>
        <w:t>Unnegotiated: Establish request was not preceded by a Negotiation or session was finalized, requiring renegotiation.</w:t>
      </w:r>
    </w:p>
    <w:p w14:paraId="1C7F19BE" w14:textId="77777777" w:rsidR="002E229E" w:rsidRDefault="00EB0030" w:rsidP="00EB0030">
      <w:pPr>
        <w:numPr>
          <w:ilvl w:val="0"/>
          <w:numId w:val="8"/>
        </w:numPr>
      </w:pPr>
      <w:proofErr w:type="spellStart"/>
      <w:r>
        <w:t>AlreadyEstablished</w:t>
      </w:r>
      <w:proofErr w:type="spellEnd"/>
      <w:r>
        <w:t xml:space="preserve">: </w:t>
      </w:r>
      <w:proofErr w:type="spellStart"/>
      <w:r>
        <w:t>EstablishmentAck</w:t>
      </w:r>
      <w:proofErr w:type="spellEnd"/>
      <w:r>
        <w:t xml:space="preserve"> was already sent; Establish was redundant.</w:t>
      </w:r>
    </w:p>
    <w:p w14:paraId="1C7F19BF" w14:textId="77777777" w:rsidR="002E229E" w:rsidRDefault="00EB0030" w:rsidP="00EB0030">
      <w:pPr>
        <w:numPr>
          <w:ilvl w:val="0"/>
          <w:numId w:val="8"/>
        </w:numPr>
      </w:pPr>
      <w:proofErr w:type="spellStart"/>
      <w:r>
        <w:t>SessionBlocked</w:t>
      </w:r>
      <w:proofErr w:type="spellEnd"/>
      <w:r>
        <w:t>: user is not authorized</w:t>
      </w:r>
    </w:p>
    <w:p w14:paraId="1C7F19C0" w14:textId="77777777" w:rsidR="002E229E" w:rsidRDefault="00EB0030" w:rsidP="00EB0030">
      <w:pPr>
        <w:numPr>
          <w:ilvl w:val="0"/>
          <w:numId w:val="8"/>
        </w:numPr>
      </w:pPr>
      <w:proofErr w:type="spellStart"/>
      <w:r>
        <w:t>KeepaliveInterval</w:t>
      </w:r>
      <w:proofErr w:type="spellEnd"/>
      <w:r>
        <w:t>: value is out of accepted range.</w:t>
      </w:r>
    </w:p>
    <w:p w14:paraId="1C7F19C1" w14:textId="77777777" w:rsidR="002E229E" w:rsidRDefault="00EB0030" w:rsidP="00EB0030">
      <w:pPr>
        <w:numPr>
          <w:ilvl w:val="0"/>
          <w:numId w:val="8"/>
        </w:numPr>
      </w:pPr>
      <w:r>
        <w:t>Credentials: failed because identity is not recognized, or the user is not authorized to use a particular service.</w:t>
      </w:r>
    </w:p>
    <w:p w14:paraId="1C7F19C2" w14:textId="77777777" w:rsidR="002E229E" w:rsidRDefault="00EB0030" w:rsidP="00EB0030">
      <w:pPr>
        <w:numPr>
          <w:ilvl w:val="0"/>
          <w:numId w:val="8"/>
        </w:numPr>
      </w:pPr>
      <w:r>
        <w:t>Unspecified: Any other reason that the server cannot establish a session.</w:t>
      </w:r>
    </w:p>
    <w:p w14:paraId="1C7F19C3" w14:textId="77777777" w:rsidR="002E229E" w:rsidRDefault="00EB0030">
      <w:pPr>
        <w:pStyle w:val="FirstParagraph"/>
      </w:pPr>
      <w:proofErr w:type="spellStart"/>
      <w:r>
        <w:rPr>
          <w:b/>
          <w:bCs/>
        </w:rPr>
        <w:t>EstablishmentReject</w:t>
      </w:r>
      <w:proofErr w:type="spellEnd"/>
    </w:p>
    <w:tbl>
      <w:tblPr>
        <w:tblStyle w:val="Table"/>
        <w:tblW w:w="0" w:type="pct"/>
        <w:tblLook w:val="0020" w:firstRow="1" w:lastRow="0" w:firstColumn="0" w:lastColumn="0" w:noHBand="0" w:noVBand="0"/>
      </w:tblPr>
      <w:tblGrid>
        <w:gridCol w:w="1788"/>
        <w:gridCol w:w="2429"/>
        <w:gridCol w:w="973"/>
        <w:gridCol w:w="1874"/>
        <w:gridCol w:w="2671"/>
      </w:tblGrid>
      <w:tr w:rsidR="002E229E" w14:paraId="1C7F19C9"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19C4" w14:textId="77777777" w:rsidR="002E229E" w:rsidRDefault="00EB0030">
            <w:pPr>
              <w:pStyle w:val="Compact"/>
            </w:pPr>
            <w:r>
              <w:rPr>
                <w:bCs/>
              </w:rPr>
              <w:lastRenderedPageBreak/>
              <w:t>Field name</w:t>
            </w:r>
          </w:p>
        </w:tc>
        <w:tc>
          <w:tcPr>
            <w:tcW w:w="0" w:type="auto"/>
          </w:tcPr>
          <w:p w14:paraId="1C7F19C5" w14:textId="77777777" w:rsidR="002E229E" w:rsidRDefault="00EB0030">
            <w:pPr>
              <w:pStyle w:val="Compact"/>
            </w:pPr>
            <w:r>
              <w:rPr>
                <w:bCs/>
              </w:rPr>
              <w:t>Type</w:t>
            </w:r>
          </w:p>
        </w:tc>
        <w:tc>
          <w:tcPr>
            <w:tcW w:w="0" w:type="auto"/>
          </w:tcPr>
          <w:p w14:paraId="1C7F19C6" w14:textId="77777777" w:rsidR="002E229E" w:rsidRDefault="00EB0030">
            <w:pPr>
              <w:pStyle w:val="Compact"/>
            </w:pPr>
            <w:r>
              <w:rPr>
                <w:bCs/>
              </w:rPr>
              <w:t>Required</w:t>
            </w:r>
          </w:p>
        </w:tc>
        <w:tc>
          <w:tcPr>
            <w:tcW w:w="0" w:type="auto"/>
          </w:tcPr>
          <w:p w14:paraId="1C7F19C7" w14:textId="77777777" w:rsidR="002E229E" w:rsidRDefault="00EB0030">
            <w:pPr>
              <w:pStyle w:val="Compact"/>
            </w:pPr>
            <w:r>
              <w:rPr>
                <w:bCs/>
              </w:rPr>
              <w:t>Value</w:t>
            </w:r>
          </w:p>
        </w:tc>
        <w:tc>
          <w:tcPr>
            <w:tcW w:w="0" w:type="auto"/>
          </w:tcPr>
          <w:p w14:paraId="1C7F19C8" w14:textId="77777777" w:rsidR="002E229E" w:rsidRDefault="00EB0030">
            <w:pPr>
              <w:pStyle w:val="Compact"/>
            </w:pPr>
            <w:r>
              <w:rPr>
                <w:bCs/>
              </w:rPr>
              <w:t>Description</w:t>
            </w:r>
          </w:p>
        </w:tc>
      </w:tr>
      <w:tr w:rsidR="002E229E" w14:paraId="1C7F19CF" w14:textId="77777777">
        <w:tc>
          <w:tcPr>
            <w:tcW w:w="0" w:type="auto"/>
          </w:tcPr>
          <w:p w14:paraId="1C7F19CA" w14:textId="77777777" w:rsidR="002E229E" w:rsidRDefault="00EB0030">
            <w:pPr>
              <w:pStyle w:val="Compact"/>
            </w:pPr>
            <w:proofErr w:type="spellStart"/>
            <w:r>
              <w:t>MessageType</w:t>
            </w:r>
            <w:proofErr w:type="spellEnd"/>
          </w:p>
        </w:tc>
        <w:tc>
          <w:tcPr>
            <w:tcW w:w="0" w:type="auto"/>
          </w:tcPr>
          <w:p w14:paraId="1C7F19CB" w14:textId="77777777" w:rsidR="002E229E" w:rsidRDefault="00EB0030">
            <w:pPr>
              <w:pStyle w:val="Compact"/>
            </w:pPr>
            <w:r>
              <w:t>Enum</w:t>
            </w:r>
          </w:p>
        </w:tc>
        <w:tc>
          <w:tcPr>
            <w:tcW w:w="0" w:type="auto"/>
          </w:tcPr>
          <w:p w14:paraId="1C7F19CC" w14:textId="77777777" w:rsidR="002E229E" w:rsidRDefault="00EB0030">
            <w:pPr>
              <w:pStyle w:val="Compact"/>
            </w:pPr>
            <w:r>
              <w:t>Y</w:t>
            </w:r>
          </w:p>
        </w:tc>
        <w:tc>
          <w:tcPr>
            <w:tcW w:w="0" w:type="auto"/>
          </w:tcPr>
          <w:p w14:paraId="1C7F19CD" w14:textId="77777777" w:rsidR="002E229E" w:rsidRDefault="00EB0030">
            <w:pPr>
              <w:pStyle w:val="Compact"/>
            </w:pPr>
            <w:proofErr w:type="spellStart"/>
            <w:r>
              <w:t>EstablishmentReject</w:t>
            </w:r>
            <w:proofErr w:type="spellEnd"/>
          </w:p>
        </w:tc>
        <w:tc>
          <w:tcPr>
            <w:tcW w:w="0" w:type="auto"/>
          </w:tcPr>
          <w:p w14:paraId="1C7F19CE" w14:textId="77777777" w:rsidR="002E229E" w:rsidRDefault="002E229E"/>
        </w:tc>
      </w:tr>
      <w:tr w:rsidR="002E229E" w14:paraId="1C7F19D5" w14:textId="77777777">
        <w:tc>
          <w:tcPr>
            <w:tcW w:w="0" w:type="auto"/>
          </w:tcPr>
          <w:p w14:paraId="1C7F19D0" w14:textId="77777777" w:rsidR="002E229E" w:rsidRDefault="00EB0030">
            <w:pPr>
              <w:pStyle w:val="Compact"/>
            </w:pPr>
            <w:proofErr w:type="spellStart"/>
            <w:r>
              <w:t>SessionId</w:t>
            </w:r>
            <w:proofErr w:type="spellEnd"/>
          </w:p>
        </w:tc>
        <w:tc>
          <w:tcPr>
            <w:tcW w:w="0" w:type="auto"/>
          </w:tcPr>
          <w:p w14:paraId="1C7F19D1" w14:textId="77777777" w:rsidR="002E229E" w:rsidRDefault="00EB0030">
            <w:pPr>
              <w:pStyle w:val="Compact"/>
            </w:pPr>
            <w:r>
              <w:t>UUID</w:t>
            </w:r>
          </w:p>
        </w:tc>
        <w:tc>
          <w:tcPr>
            <w:tcW w:w="0" w:type="auto"/>
          </w:tcPr>
          <w:p w14:paraId="1C7F19D2" w14:textId="77777777" w:rsidR="002E229E" w:rsidRDefault="00EB0030">
            <w:pPr>
              <w:pStyle w:val="Compact"/>
            </w:pPr>
            <w:r>
              <w:t>Y</w:t>
            </w:r>
          </w:p>
        </w:tc>
        <w:tc>
          <w:tcPr>
            <w:tcW w:w="0" w:type="auto"/>
          </w:tcPr>
          <w:p w14:paraId="1C7F19D3" w14:textId="77777777" w:rsidR="002E229E" w:rsidRDefault="002E229E"/>
        </w:tc>
        <w:tc>
          <w:tcPr>
            <w:tcW w:w="0" w:type="auto"/>
          </w:tcPr>
          <w:p w14:paraId="1C7F19D4" w14:textId="77777777" w:rsidR="002E229E" w:rsidRDefault="00EB0030">
            <w:pPr>
              <w:pStyle w:val="Compact"/>
            </w:pPr>
            <w:proofErr w:type="spellStart"/>
            <w:r>
              <w:t>SessionId</w:t>
            </w:r>
            <w:proofErr w:type="spellEnd"/>
            <w:r>
              <w:t xml:space="preserve"> is redundant and included only for robustness</w:t>
            </w:r>
          </w:p>
        </w:tc>
      </w:tr>
      <w:tr w:rsidR="002E229E" w14:paraId="1C7F19DB" w14:textId="77777777">
        <w:tc>
          <w:tcPr>
            <w:tcW w:w="0" w:type="auto"/>
          </w:tcPr>
          <w:p w14:paraId="1C7F19D6" w14:textId="77777777" w:rsidR="002E229E" w:rsidRDefault="00EB0030">
            <w:pPr>
              <w:pStyle w:val="Compact"/>
            </w:pPr>
            <w:proofErr w:type="spellStart"/>
            <w:r>
              <w:t>RequestTimestamp</w:t>
            </w:r>
            <w:proofErr w:type="spellEnd"/>
          </w:p>
        </w:tc>
        <w:tc>
          <w:tcPr>
            <w:tcW w:w="0" w:type="auto"/>
          </w:tcPr>
          <w:p w14:paraId="1C7F19D7" w14:textId="77777777" w:rsidR="002E229E" w:rsidRDefault="00EB0030">
            <w:pPr>
              <w:pStyle w:val="Compact"/>
            </w:pPr>
            <w:proofErr w:type="spellStart"/>
            <w:r>
              <w:t>nanotime</w:t>
            </w:r>
            <w:proofErr w:type="spellEnd"/>
          </w:p>
        </w:tc>
        <w:tc>
          <w:tcPr>
            <w:tcW w:w="0" w:type="auto"/>
          </w:tcPr>
          <w:p w14:paraId="1C7F19D8" w14:textId="77777777" w:rsidR="002E229E" w:rsidRDefault="00EB0030">
            <w:pPr>
              <w:pStyle w:val="Compact"/>
            </w:pPr>
            <w:r>
              <w:t>Y</w:t>
            </w:r>
          </w:p>
        </w:tc>
        <w:tc>
          <w:tcPr>
            <w:tcW w:w="0" w:type="auto"/>
          </w:tcPr>
          <w:p w14:paraId="1C7F19D9" w14:textId="77777777" w:rsidR="002E229E" w:rsidRDefault="002E229E"/>
        </w:tc>
        <w:tc>
          <w:tcPr>
            <w:tcW w:w="0" w:type="auto"/>
          </w:tcPr>
          <w:p w14:paraId="1C7F19DA" w14:textId="77777777" w:rsidR="002E229E" w:rsidRDefault="00EB0030">
            <w:pPr>
              <w:pStyle w:val="Compact"/>
            </w:pPr>
            <w:r>
              <w:t xml:space="preserve">Must match </w:t>
            </w:r>
            <w:proofErr w:type="spellStart"/>
            <w:r>
              <w:t>Establish.Timestamp</w:t>
            </w:r>
            <w:proofErr w:type="spellEnd"/>
          </w:p>
        </w:tc>
      </w:tr>
      <w:tr w:rsidR="002E229E" w14:paraId="1C7F19E1" w14:textId="77777777">
        <w:tc>
          <w:tcPr>
            <w:tcW w:w="0" w:type="auto"/>
          </w:tcPr>
          <w:p w14:paraId="1C7F19DC" w14:textId="77777777" w:rsidR="002E229E" w:rsidRDefault="00EB0030">
            <w:pPr>
              <w:pStyle w:val="Compact"/>
            </w:pPr>
            <w:r>
              <w:t>Code</w:t>
            </w:r>
          </w:p>
        </w:tc>
        <w:tc>
          <w:tcPr>
            <w:tcW w:w="0" w:type="auto"/>
          </w:tcPr>
          <w:p w14:paraId="1C7F19DD" w14:textId="77777777" w:rsidR="002E229E" w:rsidRDefault="00EB0030">
            <w:pPr>
              <w:pStyle w:val="Compact"/>
            </w:pPr>
            <w:proofErr w:type="spellStart"/>
            <w:r>
              <w:t>EstablishmentRejectCode</w:t>
            </w:r>
            <w:proofErr w:type="spellEnd"/>
            <w:r>
              <w:t xml:space="preserve"> Enum</w:t>
            </w:r>
          </w:p>
        </w:tc>
        <w:tc>
          <w:tcPr>
            <w:tcW w:w="0" w:type="auto"/>
          </w:tcPr>
          <w:p w14:paraId="1C7F19DE" w14:textId="77777777" w:rsidR="002E229E" w:rsidRDefault="00EB0030">
            <w:pPr>
              <w:pStyle w:val="Compact"/>
            </w:pPr>
            <w:r>
              <w:t>Y</w:t>
            </w:r>
          </w:p>
        </w:tc>
        <w:tc>
          <w:tcPr>
            <w:tcW w:w="0" w:type="auto"/>
          </w:tcPr>
          <w:p w14:paraId="1C7F19DF" w14:textId="77777777" w:rsidR="002E229E" w:rsidRDefault="002E229E"/>
        </w:tc>
        <w:tc>
          <w:tcPr>
            <w:tcW w:w="0" w:type="auto"/>
          </w:tcPr>
          <w:p w14:paraId="1C7F19E0" w14:textId="77777777" w:rsidR="002E229E" w:rsidRDefault="002E229E"/>
        </w:tc>
      </w:tr>
      <w:tr w:rsidR="002E229E" w14:paraId="1C7F19E7" w14:textId="77777777">
        <w:tc>
          <w:tcPr>
            <w:tcW w:w="0" w:type="auto"/>
          </w:tcPr>
          <w:p w14:paraId="1C7F19E2" w14:textId="77777777" w:rsidR="002E229E" w:rsidRDefault="00EB0030">
            <w:pPr>
              <w:pStyle w:val="Compact"/>
            </w:pPr>
            <w:r>
              <w:t>Reason</w:t>
            </w:r>
          </w:p>
        </w:tc>
        <w:tc>
          <w:tcPr>
            <w:tcW w:w="0" w:type="auto"/>
          </w:tcPr>
          <w:p w14:paraId="1C7F19E3" w14:textId="77777777" w:rsidR="002E229E" w:rsidRDefault="00EB0030">
            <w:pPr>
              <w:pStyle w:val="Compact"/>
            </w:pPr>
            <w:r>
              <w:t>string</w:t>
            </w:r>
          </w:p>
        </w:tc>
        <w:tc>
          <w:tcPr>
            <w:tcW w:w="0" w:type="auto"/>
          </w:tcPr>
          <w:p w14:paraId="1C7F19E4" w14:textId="77777777" w:rsidR="002E229E" w:rsidRDefault="00EB0030">
            <w:pPr>
              <w:pStyle w:val="Compact"/>
            </w:pPr>
            <w:r>
              <w:t>N</w:t>
            </w:r>
          </w:p>
        </w:tc>
        <w:tc>
          <w:tcPr>
            <w:tcW w:w="0" w:type="auto"/>
          </w:tcPr>
          <w:p w14:paraId="1C7F19E5" w14:textId="77777777" w:rsidR="002E229E" w:rsidRDefault="002E229E"/>
        </w:tc>
        <w:tc>
          <w:tcPr>
            <w:tcW w:w="0" w:type="auto"/>
          </w:tcPr>
          <w:p w14:paraId="1C7F19E6" w14:textId="77777777" w:rsidR="002E229E" w:rsidRDefault="00EB0030">
            <w:pPr>
              <w:pStyle w:val="Compact"/>
            </w:pPr>
            <w:r>
              <w:t>Reject reason details</w:t>
            </w:r>
          </w:p>
        </w:tc>
      </w:tr>
    </w:tbl>
    <w:p w14:paraId="1C7F19E8" w14:textId="77777777" w:rsidR="002E229E" w:rsidRDefault="00EB0030">
      <w:pPr>
        <w:pStyle w:val="berschrift3"/>
      </w:pPr>
      <w:bookmarkStart w:id="86" w:name="_Toc68972389"/>
      <w:bookmarkStart w:id="87" w:name="session-establishment-sequence-diagram"/>
      <w:bookmarkEnd w:id="85"/>
      <w:r>
        <w:t>Session Establishment Sequence Diagram</w:t>
      </w:r>
      <w:bookmarkEnd w:id="86"/>
    </w:p>
    <w:p w14:paraId="1C7F19E9" w14:textId="77777777" w:rsidR="002E229E" w:rsidRDefault="00EB0030">
      <w:pPr>
        <w:pStyle w:val="FirstParagraph"/>
      </w:pPr>
      <w:r>
        <w:rPr>
          <w:noProof/>
        </w:rPr>
        <w:drawing>
          <wp:inline distT="0" distB="0" distL="0" distR="0" wp14:anchorId="1C7F2C35" wp14:editId="1C7F2C36">
            <wp:extent cx="6108700" cy="472035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edia/SessionEstablishment.png"/>
                    <pic:cNvPicPr>
                      <a:picLocks noChangeAspect="1" noChangeArrowheads="1"/>
                    </pic:cNvPicPr>
                  </pic:nvPicPr>
                  <pic:blipFill>
                    <a:blip r:embed="rId32"/>
                    <a:stretch>
                      <a:fillRect/>
                    </a:stretch>
                  </pic:blipFill>
                  <pic:spPr bwMode="auto">
                    <a:xfrm>
                      <a:off x="0" y="0"/>
                      <a:ext cx="6108700" cy="4720359"/>
                    </a:xfrm>
                    <a:prstGeom prst="rect">
                      <a:avLst/>
                    </a:prstGeom>
                    <a:noFill/>
                    <a:ln w="9525">
                      <a:noFill/>
                      <a:headEnd/>
                      <a:tailEnd/>
                    </a:ln>
                  </pic:spPr>
                </pic:pic>
              </a:graphicData>
            </a:graphic>
          </wp:inline>
        </w:drawing>
      </w:r>
    </w:p>
    <w:p w14:paraId="1C7F19EA" w14:textId="77777777" w:rsidR="002E229E" w:rsidRDefault="00EB0030">
      <w:pPr>
        <w:pStyle w:val="berschrift2"/>
      </w:pPr>
      <w:bookmarkStart w:id="88" w:name="_Toc68972390"/>
      <w:bookmarkStart w:id="89" w:name="transport-termination"/>
      <w:bookmarkEnd w:id="79"/>
      <w:bookmarkEnd w:id="87"/>
      <w:r>
        <w:t>Transport Termination</w:t>
      </w:r>
      <w:bookmarkEnd w:id="88"/>
    </w:p>
    <w:p w14:paraId="1C7F19EB" w14:textId="77777777" w:rsidR="002E229E" w:rsidRDefault="00EB0030">
      <w:pPr>
        <w:pStyle w:val="FirstParagraph"/>
      </w:pPr>
      <w:r>
        <w:t>Terminate is a signal to the peer that a party intends to drop the binding between the logical session and the underlying transport. Either peer may terminate its transport if there are no more messages to send but it expects to re-establish the logical session at a later time.</w:t>
      </w:r>
    </w:p>
    <w:p w14:paraId="1C7F19EC" w14:textId="77777777" w:rsidR="002E229E" w:rsidRDefault="00EB0030">
      <w:pPr>
        <w:pStyle w:val="Textkrper"/>
      </w:pPr>
      <w:r>
        <w:t>An established session becomes terminated (stops being established) for any of the following reasons:</w:t>
      </w:r>
    </w:p>
    <w:p w14:paraId="1C7F19ED" w14:textId="77777777" w:rsidR="002E229E" w:rsidRDefault="00EB0030" w:rsidP="00EB0030">
      <w:pPr>
        <w:numPr>
          <w:ilvl w:val="0"/>
          <w:numId w:val="9"/>
        </w:numPr>
      </w:pPr>
      <w:r>
        <w:t>One of the peers receives a Terminate message.</w:t>
      </w:r>
    </w:p>
    <w:p w14:paraId="1C7F19EE" w14:textId="77777777" w:rsidR="002E229E" w:rsidRDefault="00EB0030" w:rsidP="00EB0030">
      <w:pPr>
        <w:numPr>
          <w:ilvl w:val="0"/>
          <w:numId w:val="9"/>
        </w:numPr>
      </w:pPr>
      <w:r>
        <w:t>The transport was abruptly disconnected.</w:t>
      </w:r>
    </w:p>
    <w:p w14:paraId="1C7F19EF" w14:textId="77777777" w:rsidR="002E229E" w:rsidRDefault="00EB0030" w:rsidP="00EB0030">
      <w:pPr>
        <w:numPr>
          <w:ilvl w:val="0"/>
          <w:numId w:val="9"/>
        </w:numPr>
      </w:pPr>
      <w:r>
        <w:lastRenderedPageBreak/>
        <w:t xml:space="preserve">The keep-alive interval </w:t>
      </w:r>
      <w:proofErr w:type="gramStart"/>
      <w:r>
        <w:t>expired</w:t>
      </w:r>
      <w:proofErr w:type="gramEnd"/>
      <w:r>
        <w:t xml:space="preserve"> and no keep-alive message received. It is recommended to allow some leniency in timeout to allow for slight mismatches of timers between parties.</w:t>
      </w:r>
    </w:p>
    <w:p w14:paraId="1C7F19F0" w14:textId="77777777" w:rsidR="002E229E" w:rsidRDefault="00EB0030" w:rsidP="00EB0030">
      <w:pPr>
        <w:numPr>
          <w:ilvl w:val="0"/>
          <w:numId w:val="9"/>
        </w:numPr>
      </w:pPr>
      <w:r>
        <w:t xml:space="preserve">The peer violated this protocol. A specific example of protocol violation is to send a </w:t>
      </w:r>
      <w:proofErr w:type="spellStart"/>
      <w:r>
        <w:t>RetransmitRequest</w:t>
      </w:r>
      <w:proofErr w:type="spellEnd"/>
      <w:r>
        <w:t xml:space="preserve"> while another one is in progress.</w:t>
      </w:r>
    </w:p>
    <w:p w14:paraId="1C7F19F1" w14:textId="77777777" w:rsidR="002E229E" w:rsidRDefault="00EB0030" w:rsidP="00EB0030">
      <w:pPr>
        <w:numPr>
          <w:ilvl w:val="0"/>
          <w:numId w:val="9"/>
        </w:numPr>
      </w:pPr>
      <w:r>
        <w:t>Additionally, a transport should be terminated if an unrecoverable error occurs in message parsing or framing.</w:t>
      </w:r>
    </w:p>
    <w:p w14:paraId="1C7F19F2" w14:textId="77777777" w:rsidR="002E229E" w:rsidRDefault="00EB0030">
      <w:pPr>
        <w:pStyle w:val="FirstParagraph"/>
      </w:pPr>
      <w:r>
        <w:t>No other messages may be sent on the session after sending a Terminate message. Any messages sent after Terminate are a protocol violation and should be ignored.</w:t>
      </w:r>
    </w:p>
    <w:p w14:paraId="1C7F19F3" w14:textId="77777777" w:rsidR="002E229E" w:rsidRDefault="00EB0030">
      <w:pPr>
        <w:pStyle w:val="Textkrper"/>
      </w:pPr>
      <w:proofErr w:type="spellStart"/>
      <w:r>
        <w:t>TerminationCode</w:t>
      </w:r>
      <w:proofErr w:type="spellEnd"/>
      <w:r>
        <w:t xml:space="preserve"> = Finished | </w:t>
      </w:r>
      <w:proofErr w:type="spellStart"/>
      <w:r>
        <w:t>UnspecifiedError</w:t>
      </w:r>
      <w:proofErr w:type="spellEnd"/>
      <w:r>
        <w:t xml:space="preserve"> | </w:t>
      </w:r>
      <w:proofErr w:type="spellStart"/>
      <w:r>
        <w:t>ReRequestOutOfBounds</w:t>
      </w:r>
      <w:proofErr w:type="spellEnd"/>
      <w:r>
        <w:t xml:space="preserve"> | </w:t>
      </w:r>
      <w:proofErr w:type="spellStart"/>
      <w:r>
        <w:t>ReRequestInProgress</w:t>
      </w:r>
      <w:proofErr w:type="spellEnd"/>
    </w:p>
    <w:p w14:paraId="1C7F19F4" w14:textId="77777777" w:rsidR="002E229E" w:rsidRDefault="00EB0030">
      <w:pPr>
        <w:pStyle w:val="Textkrper"/>
      </w:pPr>
      <w:r>
        <w:rPr>
          <w:b/>
          <w:bCs/>
        </w:rPr>
        <w:t>Terminate</w:t>
      </w:r>
    </w:p>
    <w:tbl>
      <w:tblPr>
        <w:tblStyle w:val="Table"/>
        <w:tblW w:w="0" w:type="pct"/>
        <w:tblLook w:val="0020" w:firstRow="1" w:lastRow="0" w:firstColumn="0" w:lastColumn="0" w:noHBand="0" w:noVBand="0"/>
      </w:tblPr>
      <w:tblGrid>
        <w:gridCol w:w="1325"/>
        <w:gridCol w:w="2079"/>
        <w:gridCol w:w="973"/>
        <w:gridCol w:w="1056"/>
        <w:gridCol w:w="4302"/>
      </w:tblGrid>
      <w:tr w:rsidR="002E229E" w14:paraId="1C7F19FA"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19F5" w14:textId="77777777" w:rsidR="002E229E" w:rsidRDefault="00EB0030">
            <w:pPr>
              <w:pStyle w:val="Compact"/>
            </w:pPr>
            <w:r>
              <w:rPr>
                <w:bCs/>
              </w:rPr>
              <w:t>Field name</w:t>
            </w:r>
          </w:p>
        </w:tc>
        <w:tc>
          <w:tcPr>
            <w:tcW w:w="0" w:type="auto"/>
          </w:tcPr>
          <w:p w14:paraId="1C7F19F6" w14:textId="77777777" w:rsidR="002E229E" w:rsidRDefault="00EB0030">
            <w:pPr>
              <w:pStyle w:val="Compact"/>
            </w:pPr>
            <w:r>
              <w:rPr>
                <w:bCs/>
              </w:rPr>
              <w:t>Type</w:t>
            </w:r>
          </w:p>
        </w:tc>
        <w:tc>
          <w:tcPr>
            <w:tcW w:w="0" w:type="auto"/>
          </w:tcPr>
          <w:p w14:paraId="1C7F19F7" w14:textId="77777777" w:rsidR="002E229E" w:rsidRDefault="00EB0030">
            <w:pPr>
              <w:pStyle w:val="Compact"/>
            </w:pPr>
            <w:r>
              <w:rPr>
                <w:bCs/>
              </w:rPr>
              <w:t>Required</w:t>
            </w:r>
          </w:p>
        </w:tc>
        <w:tc>
          <w:tcPr>
            <w:tcW w:w="0" w:type="auto"/>
          </w:tcPr>
          <w:p w14:paraId="1C7F19F8" w14:textId="77777777" w:rsidR="002E229E" w:rsidRDefault="00EB0030">
            <w:pPr>
              <w:pStyle w:val="Compact"/>
            </w:pPr>
            <w:r>
              <w:rPr>
                <w:bCs/>
              </w:rPr>
              <w:t>Value</w:t>
            </w:r>
          </w:p>
        </w:tc>
        <w:tc>
          <w:tcPr>
            <w:tcW w:w="0" w:type="auto"/>
          </w:tcPr>
          <w:p w14:paraId="1C7F19F9" w14:textId="77777777" w:rsidR="002E229E" w:rsidRDefault="00EB0030">
            <w:pPr>
              <w:pStyle w:val="Compact"/>
            </w:pPr>
            <w:r>
              <w:rPr>
                <w:bCs/>
              </w:rPr>
              <w:t>Description</w:t>
            </w:r>
          </w:p>
        </w:tc>
      </w:tr>
      <w:tr w:rsidR="002E229E" w14:paraId="1C7F1A00" w14:textId="77777777">
        <w:tc>
          <w:tcPr>
            <w:tcW w:w="0" w:type="auto"/>
          </w:tcPr>
          <w:p w14:paraId="1C7F19FB" w14:textId="77777777" w:rsidR="002E229E" w:rsidRDefault="00EB0030">
            <w:pPr>
              <w:pStyle w:val="Compact"/>
            </w:pPr>
            <w:proofErr w:type="spellStart"/>
            <w:r>
              <w:t>MessageType</w:t>
            </w:r>
            <w:proofErr w:type="spellEnd"/>
          </w:p>
        </w:tc>
        <w:tc>
          <w:tcPr>
            <w:tcW w:w="0" w:type="auto"/>
          </w:tcPr>
          <w:p w14:paraId="1C7F19FC" w14:textId="77777777" w:rsidR="002E229E" w:rsidRDefault="00EB0030">
            <w:pPr>
              <w:pStyle w:val="Compact"/>
            </w:pPr>
            <w:r>
              <w:t>Enum</w:t>
            </w:r>
          </w:p>
        </w:tc>
        <w:tc>
          <w:tcPr>
            <w:tcW w:w="0" w:type="auto"/>
          </w:tcPr>
          <w:p w14:paraId="1C7F19FD" w14:textId="77777777" w:rsidR="002E229E" w:rsidRDefault="00EB0030">
            <w:pPr>
              <w:pStyle w:val="Compact"/>
            </w:pPr>
            <w:r>
              <w:t>Y</w:t>
            </w:r>
          </w:p>
        </w:tc>
        <w:tc>
          <w:tcPr>
            <w:tcW w:w="0" w:type="auto"/>
          </w:tcPr>
          <w:p w14:paraId="1C7F19FE" w14:textId="77777777" w:rsidR="002E229E" w:rsidRDefault="00EB0030">
            <w:pPr>
              <w:pStyle w:val="Compact"/>
            </w:pPr>
            <w:r>
              <w:t>Terminate</w:t>
            </w:r>
          </w:p>
        </w:tc>
        <w:tc>
          <w:tcPr>
            <w:tcW w:w="0" w:type="auto"/>
          </w:tcPr>
          <w:p w14:paraId="1C7F19FF" w14:textId="77777777" w:rsidR="002E229E" w:rsidRDefault="002E229E"/>
        </w:tc>
      </w:tr>
      <w:tr w:rsidR="002E229E" w14:paraId="1C7F1A06" w14:textId="77777777">
        <w:tc>
          <w:tcPr>
            <w:tcW w:w="0" w:type="auto"/>
          </w:tcPr>
          <w:p w14:paraId="1C7F1A01" w14:textId="77777777" w:rsidR="002E229E" w:rsidRDefault="00EB0030">
            <w:pPr>
              <w:pStyle w:val="Compact"/>
            </w:pPr>
            <w:proofErr w:type="spellStart"/>
            <w:r>
              <w:t>SessionId</w:t>
            </w:r>
            <w:proofErr w:type="spellEnd"/>
          </w:p>
        </w:tc>
        <w:tc>
          <w:tcPr>
            <w:tcW w:w="0" w:type="auto"/>
          </w:tcPr>
          <w:p w14:paraId="1C7F1A02" w14:textId="77777777" w:rsidR="002E229E" w:rsidRDefault="00EB0030">
            <w:pPr>
              <w:pStyle w:val="Compact"/>
            </w:pPr>
            <w:r>
              <w:t>UUID</w:t>
            </w:r>
          </w:p>
        </w:tc>
        <w:tc>
          <w:tcPr>
            <w:tcW w:w="0" w:type="auto"/>
          </w:tcPr>
          <w:p w14:paraId="1C7F1A03" w14:textId="77777777" w:rsidR="002E229E" w:rsidRDefault="00EB0030">
            <w:pPr>
              <w:pStyle w:val="Compact"/>
            </w:pPr>
            <w:r>
              <w:t>Y</w:t>
            </w:r>
          </w:p>
        </w:tc>
        <w:tc>
          <w:tcPr>
            <w:tcW w:w="0" w:type="auto"/>
          </w:tcPr>
          <w:p w14:paraId="1C7F1A04" w14:textId="77777777" w:rsidR="002E229E" w:rsidRDefault="002E229E"/>
        </w:tc>
        <w:tc>
          <w:tcPr>
            <w:tcW w:w="0" w:type="auto"/>
          </w:tcPr>
          <w:p w14:paraId="1C7F1A05" w14:textId="77777777" w:rsidR="002E229E" w:rsidRDefault="00EB0030">
            <w:pPr>
              <w:pStyle w:val="Compact"/>
            </w:pPr>
            <w:proofErr w:type="spellStart"/>
            <w:r>
              <w:t>SessionId</w:t>
            </w:r>
            <w:proofErr w:type="spellEnd"/>
            <w:r>
              <w:t xml:space="preserve"> is redundant and included only for robustness</w:t>
            </w:r>
          </w:p>
        </w:tc>
      </w:tr>
      <w:tr w:rsidR="002E229E" w14:paraId="1C7F1A0C" w14:textId="77777777">
        <w:tc>
          <w:tcPr>
            <w:tcW w:w="0" w:type="auto"/>
          </w:tcPr>
          <w:p w14:paraId="1C7F1A07" w14:textId="77777777" w:rsidR="002E229E" w:rsidRDefault="00EB0030">
            <w:pPr>
              <w:pStyle w:val="Compact"/>
            </w:pPr>
            <w:r>
              <w:t>Code</w:t>
            </w:r>
          </w:p>
        </w:tc>
        <w:tc>
          <w:tcPr>
            <w:tcW w:w="0" w:type="auto"/>
          </w:tcPr>
          <w:p w14:paraId="1C7F1A08" w14:textId="77777777" w:rsidR="002E229E" w:rsidRDefault="00EB0030">
            <w:pPr>
              <w:pStyle w:val="Compact"/>
            </w:pPr>
            <w:proofErr w:type="spellStart"/>
            <w:r>
              <w:t>TerminationCode</w:t>
            </w:r>
            <w:proofErr w:type="spellEnd"/>
            <w:r>
              <w:t xml:space="preserve"> Enum</w:t>
            </w:r>
          </w:p>
        </w:tc>
        <w:tc>
          <w:tcPr>
            <w:tcW w:w="0" w:type="auto"/>
          </w:tcPr>
          <w:p w14:paraId="1C7F1A09" w14:textId="77777777" w:rsidR="002E229E" w:rsidRDefault="00EB0030">
            <w:pPr>
              <w:pStyle w:val="Compact"/>
            </w:pPr>
            <w:r>
              <w:t>Y</w:t>
            </w:r>
          </w:p>
        </w:tc>
        <w:tc>
          <w:tcPr>
            <w:tcW w:w="0" w:type="auto"/>
          </w:tcPr>
          <w:p w14:paraId="1C7F1A0A" w14:textId="77777777" w:rsidR="002E229E" w:rsidRDefault="002E229E"/>
        </w:tc>
        <w:tc>
          <w:tcPr>
            <w:tcW w:w="0" w:type="auto"/>
          </w:tcPr>
          <w:p w14:paraId="1C7F1A0B" w14:textId="77777777" w:rsidR="002E229E" w:rsidRDefault="002E229E"/>
        </w:tc>
      </w:tr>
      <w:tr w:rsidR="002E229E" w14:paraId="1C7F1A12" w14:textId="77777777">
        <w:tc>
          <w:tcPr>
            <w:tcW w:w="0" w:type="auto"/>
          </w:tcPr>
          <w:p w14:paraId="1C7F1A0D" w14:textId="77777777" w:rsidR="002E229E" w:rsidRDefault="00EB0030">
            <w:pPr>
              <w:pStyle w:val="Compact"/>
            </w:pPr>
            <w:r>
              <w:t>Reason</w:t>
            </w:r>
          </w:p>
        </w:tc>
        <w:tc>
          <w:tcPr>
            <w:tcW w:w="0" w:type="auto"/>
          </w:tcPr>
          <w:p w14:paraId="1C7F1A0E" w14:textId="77777777" w:rsidR="002E229E" w:rsidRDefault="00EB0030">
            <w:pPr>
              <w:pStyle w:val="Compact"/>
            </w:pPr>
            <w:r>
              <w:t>string</w:t>
            </w:r>
          </w:p>
        </w:tc>
        <w:tc>
          <w:tcPr>
            <w:tcW w:w="0" w:type="auto"/>
          </w:tcPr>
          <w:p w14:paraId="1C7F1A0F" w14:textId="77777777" w:rsidR="002E229E" w:rsidRDefault="00EB0030">
            <w:pPr>
              <w:pStyle w:val="Compact"/>
            </w:pPr>
            <w:r>
              <w:t>N</w:t>
            </w:r>
          </w:p>
        </w:tc>
        <w:tc>
          <w:tcPr>
            <w:tcW w:w="0" w:type="auto"/>
          </w:tcPr>
          <w:p w14:paraId="1C7F1A10" w14:textId="77777777" w:rsidR="002E229E" w:rsidRDefault="002E229E"/>
        </w:tc>
        <w:tc>
          <w:tcPr>
            <w:tcW w:w="0" w:type="auto"/>
          </w:tcPr>
          <w:p w14:paraId="1C7F1A11" w14:textId="77777777" w:rsidR="002E229E" w:rsidRDefault="00EB0030">
            <w:pPr>
              <w:pStyle w:val="Compact"/>
            </w:pPr>
            <w:r>
              <w:t>Reject reason details</w:t>
            </w:r>
          </w:p>
        </w:tc>
      </w:tr>
    </w:tbl>
    <w:p w14:paraId="1C7F1A13" w14:textId="77777777" w:rsidR="002E229E" w:rsidRDefault="00EB0030">
      <w:pPr>
        <w:pStyle w:val="berschrift3"/>
      </w:pPr>
      <w:bookmarkStart w:id="90" w:name="_Toc68972391"/>
      <w:bookmarkStart w:id="91" w:name="terminate-response"/>
      <w:r>
        <w:t>Terminate Response</w:t>
      </w:r>
      <w:bookmarkEnd w:id="90"/>
    </w:p>
    <w:p w14:paraId="1C7F1A14" w14:textId="77777777" w:rsidR="002E229E" w:rsidRDefault="00EB0030">
      <w:pPr>
        <w:pStyle w:val="FirstParagraph"/>
      </w:pPr>
      <w:r>
        <w:t>On a point-to-point session, the party that initiated termination should then wait for a response from its peer to permit in-flight messages to be processed. Upon receiving a Terminate message, the receiver must respond with a Terminate message. The Terminate response must be the last message sent.</w:t>
      </w:r>
    </w:p>
    <w:p w14:paraId="1C7F1A15" w14:textId="77777777" w:rsidR="002E229E" w:rsidRDefault="00EB0030">
      <w:pPr>
        <w:pStyle w:val="Textkrper"/>
      </w:pPr>
      <w:r>
        <w:t>If the peer is unresponsive to Terminate for a heartbeat interval, then the initiator of termination should consider the session terminated anyway.</w:t>
      </w:r>
    </w:p>
    <w:p w14:paraId="1C7F1A16" w14:textId="77777777" w:rsidR="002E229E" w:rsidRDefault="00EB0030">
      <w:pPr>
        <w:pStyle w:val="berschrift3"/>
      </w:pPr>
      <w:bookmarkStart w:id="92" w:name="_Toc68972392"/>
      <w:bookmarkStart w:id="93" w:name="closing-the-transport"/>
      <w:bookmarkEnd w:id="91"/>
      <w:r>
        <w:t>Closing the Transport</w:t>
      </w:r>
      <w:bookmarkEnd w:id="92"/>
    </w:p>
    <w:p w14:paraId="1C7F1A17" w14:textId="77777777" w:rsidR="002E229E" w:rsidRDefault="00EB0030">
      <w:pPr>
        <w:pStyle w:val="FirstParagraph"/>
      </w:pPr>
      <w:r>
        <w:t>On a non-multiplexed transport, when the party that initiated termination receives the Terminate response from its peer, it then should close the transport immediately.</w:t>
      </w:r>
    </w:p>
    <w:p w14:paraId="1C7F1A18" w14:textId="77777777" w:rsidR="002E229E" w:rsidRDefault="00EB0030">
      <w:pPr>
        <w:pStyle w:val="Textkrper"/>
      </w:pPr>
      <w:r>
        <w:t>On a multiplexed transport, the transport should be closed when the last session on that transport is terminated. When termination is the result of an unexpected transport disconnection, then all sessions on that transport are terminated.</w:t>
      </w:r>
    </w:p>
    <w:p w14:paraId="1C7F1A19" w14:textId="77777777" w:rsidR="002E229E" w:rsidRDefault="00EB0030">
      <w:pPr>
        <w:pStyle w:val="Textkrper"/>
      </w:pPr>
      <w:r>
        <w:t>On a connectionless transport such as UDP, the Terminate message informs the peer that message exchange is suspended since there is no disconnection signal in the transport layer.</w:t>
      </w:r>
    </w:p>
    <w:p w14:paraId="1C7F1A1A" w14:textId="77777777" w:rsidR="002E229E" w:rsidRDefault="00EB0030">
      <w:pPr>
        <w:pStyle w:val="Textkrper"/>
      </w:pPr>
      <w:r>
        <w:t>On a connection-oriented transport such as TCP, when the last peer that initiated termination receives a Terminate response, it should disconnect the socket from its end. Both peers then complete the transport close handshake.</w:t>
      </w:r>
    </w:p>
    <w:p w14:paraId="1C7F1A1B" w14:textId="77777777" w:rsidR="002E229E" w:rsidRDefault="00EB0030">
      <w:pPr>
        <w:pStyle w:val="berschrift3"/>
      </w:pPr>
      <w:bookmarkStart w:id="94" w:name="_Toc68972393"/>
      <w:bookmarkStart w:id="95" w:name="terminate-session-sequence-diagrams"/>
      <w:bookmarkEnd w:id="93"/>
      <w:r>
        <w:lastRenderedPageBreak/>
        <w:t>Terminate Session Sequence Diagrams</w:t>
      </w:r>
      <w:bookmarkEnd w:id="94"/>
    </w:p>
    <w:p w14:paraId="1C7F1A1C" w14:textId="77777777" w:rsidR="002E229E" w:rsidRDefault="00EB0030">
      <w:r>
        <w:rPr>
          <w:noProof/>
        </w:rPr>
        <w:drawing>
          <wp:inline distT="0" distB="0" distL="0" distR="0" wp14:anchorId="1C7F2C37" wp14:editId="1C7F2C38">
            <wp:extent cx="6108700" cy="4720359"/>
            <wp:effectExtent l="0" t="0" r="0" b="0"/>
            <wp:docPr id="4" name="Picture" descr="UnbindTransport-TCP"/>
            <wp:cNvGraphicFramePr/>
            <a:graphic xmlns:a="http://schemas.openxmlformats.org/drawingml/2006/main">
              <a:graphicData uri="http://schemas.openxmlformats.org/drawingml/2006/picture">
                <pic:pic xmlns:pic="http://schemas.openxmlformats.org/drawingml/2006/picture">
                  <pic:nvPicPr>
                    <pic:cNvPr id="0" name="Picture" descr="media/UnbindTransport-TCP.png"/>
                    <pic:cNvPicPr>
                      <a:picLocks noChangeAspect="1" noChangeArrowheads="1"/>
                    </pic:cNvPicPr>
                  </pic:nvPicPr>
                  <pic:blipFill>
                    <a:blip r:embed="rId33"/>
                    <a:stretch>
                      <a:fillRect/>
                    </a:stretch>
                  </pic:blipFill>
                  <pic:spPr bwMode="auto">
                    <a:xfrm>
                      <a:off x="0" y="0"/>
                      <a:ext cx="6108700" cy="4720359"/>
                    </a:xfrm>
                    <a:prstGeom prst="rect">
                      <a:avLst/>
                    </a:prstGeom>
                    <a:noFill/>
                    <a:ln w="9525">
                      <a:noFill/>
                      <a:headEnd/>
                      <a:tailEnd/>
                    </a:ln>
                  </pic:spPr>
                </pic:pic>
              </a:graphicData>
            </a:graphic>
          </wp:inline>
        </w:drawing>
      </w:r>
    </w:p>
    <w:p w14:paraId="1C7F1A1D" w14:textId="77777777" w:rsidR="002E229E" w:rsidRDefault="00EB0030">
      <w:pPr>
        <w:pStyle w:val="ImageCaption"/>
      </w:pPr>
      <w:proofErr w:type="spellStart"/>
      <w:r>
        <w:t>UnbindTransport</w:t>
      </w:r>
      <w:proofErr w:type="spellEnd"/>
      <w:r>
        <w:t>-TCP</w:t>
      </w:r>
    </w:p>
    <w:p w14:paraId="1C7F1A1E" w14:textId="77777777" w:rsidR="002E229E" w:rsidRDefault="00EB0030">
      <w:r>
        <w:rPr>
          <w:noProof/>
        </w:rPr>
        <w:lastRenderedPageBreak/>
        <w:drawing>
          <wp:inline distT="0" distB="0" distL="0" distR="0" wp14:anchorId="1C7F2C39" wp14:editId="1C7F2C3A">
            <wp:extent cx="6108700" cy="4720359"/>
            <wp:effectExtent l="0" t="0" r="0" b="0"/>
            <wp:docPr id="5" name="Picture" descr="Unbind Transport-UDP"/>
            <wp:cNvGraphicFramePr/>
            <a:graphic xmlns:a="http://schemas.openxmlformats.org/drawingml/2006/main">
              <a:graphicData uri="http://schemas.openxmlformats.org/drawingml/2006/picture">
                <pic:pic xmlns:pic="http://schemas.openxmlformats.org/drawingml/2006/picture">
                  <pic:nvPicPr>
                    <pic:cNvPr id="0" name="Picture" descr="media/UnbindTransport-UDP.png"/>
                    <pic:cNvPicPr>
                      <a:picLocks noChangeAspect="1" noChangeArrowheads="1"/>
                    </pic:cNvPicPr>
                  </pic:nvPicPr>
                  <pic:blipFill>
                    <a:blip r:embed="rId34"/>
                    <a:stretch>
                      <a:fillRect/>
                    </a:stretch>
                  </pic:blipFill>
                  <pic:spPr bwMode="auto">
                    <a:xfrm>
                      <a:off x="0" y="0"/>
                      <a:ext cx="6108700" cy="4720359"/>
                    </a:xfrm>
                    <a:prstGeom prst="rect">
                      <a:avLst/>
                    </a:prstGeom>
                    <a:noFill/>
                    <a:ln w="9525">
                      <a:noFill/>
                      <a:headEnd/>
                      <a:tailEnd/>
                    </a:ln>
                  </pic:spPr>
                </pic:pic>
              </a:graphicData>
            </a:graphic>
          </wp:inline>
        </w:drawing>
      </w:r>
    </w:p>
    <w:p w14:paraId="1C7F1A1F" w14:textId="77777777" w:rsidR="002E229E" w:rsidRDefault="00EB0030">
      <w:pPr>
        <w:pStyle w:val="ImageCaption"/>
      </w:pPr>
      <w:r>
        <w:t>Unbind Transport-UDP</w:t>
      </w:r>
    </w:p>
    <w:p w14:paraId="1C7F1A20" w14:textId="77777777" w:rsidR="002E229E" w:rsidRDefault="00EB0030">
      <w:pPr>
        <w:pStyle w:val="berschrift2"/>
      </w:pPr>
      <w:bookmarkStart w:id="96" w:name="_Toc68972394"/>
      <w:bookmarkStart w:id="97" w:name="session-heartbeat"/>
      <w:bookmarkEnd w:id="89"/>
      <w:bookmarkEnd w:id="95"/>
      <w:r>
        <w:t>Session Heartbeat</w:t>
      </w:r>
      <w:bookmarkEnd w:id="96"/>
    </w:p>
    <w:p w14:paraId="1C7F1A21" w14:textId="77777777" w:rsidR="002E229E" w:rsidRDefault="00EB0030">
      <w:pPr>
        <w:pStyle w:val="FirstParagraph"/>
      </w:pPr>
      <w:r>
        <w:t>Each peer must send a heartbeat message during each interval in which no application messages were sent. A party may send a heartbeat before its interval has expired, for example to force its peer to check for a sequence number gap prior to sending a large batch of application messages.</w:t>
      </w:r>
    </w:p>
    <w:p w14:paraId="1C7F1A22" w14:textId="77777777" w:rsidR="002E229E" w:rsidRDefault="00EB0030">
      <w:pPr>
        <w:pStyle w:val="Textkrper"/>
      </w:pPr>
      <w:r>
        <w:t xml:space="preserve">A client’s heartbeat timing is governed by the </w:t>
      </w:r>
      <w:proofErr w:type="spellStart"/>
      <w:r>
        <w:t>KeepaliveInterval</w:t>
      </w:r>
      <w:proofErr w:type="spellEnd"/>
      <w:r>
        <w:t xml:space="preserve"> value it sent in the Establish message, and a server is governed by the value it sent in </w:t>
      </w:r>
      <w:proofErr w:type="spellStart"/>
      <w:r>
        <w:t>EstablishAck</w:t>
      </w:r>
      <w:proofErr w:type="spellEnd"/>
      <w:r>
        <w:t>.</w:t>
      </w:r>
    </w:p>
    <w:p w14:paraId="1C7F1A23" w14:textId="77777777" w:rsidR="002E229E" w:rsidRDefault="00EB0030">
      <w:pPr>
        <w:pStyle w:val="Textkrper"/>
      </w:pPr>
      <w:r>
        <w:t>Each party should check whether it has received any message from its peer in the expected interval. Silence is taken as evidence that the transport is no longer valid, and the session should be terminated in that event.</w:t>
      </w:r>
    </w:p>
    <w:p w14:paraId="1C7F1A24" w14:textId="77777777" w:rsidR="002E229E" w:rsidRDefault="00EB0030">
      <w:pPr>
        <w:pStyle w:val="Textkrper"/>
      </w:pPr>
      <w:r>
        <w:t>For recoverable or idempotent flows, the gap detection should be achieved by sending Sequence messages respecting the keepalive interval.</w:t>
      </w:r>
    </w:p>
    <w:p w14:paraId="1C7F1A25" w14:textId="77777777" w:rsidR="002E229E" w:rsidRDefault="00EB0030">
      <w:pPr>
        <w:pStyle w:val="Textkrper"/>
      </w:pPr>
      <w:r>
        <w:t xml:space="preserve">For </w:t>
      </w:r>
      <w:proofErr w:type="spellStart"/>
      <w:r>
        <w:t>Unsequenced</w:t>
      </w:r>
      <w:proofErr w:type="spellEnd"/>
      <w:r>
        <w:t xml:space="preserve"> and None (one-way session) flows, there is the </w:t>
      </w:r>
      <w:proofErr w:type="spellStart"/>
      <w:r>
        <w:t>UnsequencedHeartbeat</w:t>
      </w:r>
      <w:proofErr w:type="spellEnd"/>
      <w:r>
        <w:t xml:space="preserve"> message to detect that a logical session has disappeared or that there is a problem with the transport, allowing the peer to terminate session state timely and to potentially reestablish the session.</w:t>
      </w:r>
    </w:p>
    <w:p w14:paraId="1C7F1A26" w14:textId="77777777" w:rsidR="002E229E" w:rsidRDefault="00EB0030">
      <w:pPr>
        <w:pStyle w:val="Textkrper"/>
      </w:pPr>
      <w:proofErr w:type="spellStart"/>
      <w:r>
        <w:rPr>
          <w:b/>
          <w:bCs/>
        </w:rPr>
        <w:t>UnsequencedHeartbeat</w:t>
      </w:r>
      <w:proofErr w:type="spellEnd"/>
    </w:p>
    <w:tbl>
      <w:tblPr>
        <w:tblStyle w:val="Table"/>
        <w:tblW w:w="0" w:type="pct"/>
        <w:tblLook w:val="0020" w:firstRow="1" w:lastRow="0" w:firstColumn="0" w:lastColumn="0" w:noHBand="0" w:noVBand="0"/>
      </w:tblPr>
      <w:tblGrid>
        <w:gridCol w:w="1325"/>
        <w:gridCol w:w="684"/>
        <w:gridCol w:w="973"/>
        <w:gridCol w:w="2156"/>
        <w:gridCol w:w="1168"/>
      </w:tblGrid>
      <w:tr w:rsidR="002E229E" w14:paraId="1C7F1A2C"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1A27" w14:textId="77777777" w:rsidR="002E229E" w:rsidRDefault="00EB0030">
            <w:pPr>
              <w:pStyle w:val="Compact"/>
            </w:pPr>
            <w:r>
              <w:rPr>
                <w:bCs/>
              </w:rPr>
              <w:t>Field name</w:t>
            </w:r>
          </w:p>
        </w:tc>
        <w:tc>
          <w:tcPr>
            <w:tcW w:w="0" w:type="auto"/>
          </w:tcPr>
          <w:p w14:paraId="1C7F1A28" w14:textId="77777777" w:rsidR="002E229E" w:rsidRDefault="00EB0030">
            <w:pPr>
              <w:pStyle w:val="Compact"/>
            </w:pPr>
            <w:r>
              <w:rPr>
                <w:bCs/>
              </w:rPr>
              <w:t>Type</w:t>
            </w:r>
          </w:p>
        </w:tc>
        <w:tc>
          <w:tcPr>
            <w:tcW w:w="0" w:type="auto"/>
          </w:tcPr>
          <w:p w14:paraId="1C7F1A29" w14:textId="77777777" w:rsidR="002E229E" w:rsidRDefault="00EB0030">
            <w:pPr>
              <w:pStyle w:val="Compact"/>
            </w:pPr>
            <w:r>
              <w:rPr>
                <w:bCs/>
              </w:rPr>
              <w:t>Required</w:t>
            </w:r>
          </w:p>
        </w:tc>
        <w:tc>
          <w:tcPr>
            <w:tcW w:w="0" w:type="auto"/>
          </w:tcPr>
          <w:p w14:paraId="1C7F1A2A" w14:textId="77777777" w:rsidR="002E229E" w:rsidRDefault="00EB0030">
            <w:pPr>
              <w:pStyle w:val="Compact"/>
            </w:pPr>
            <w:r>
              <w:rPr>
                <w:bCs/>
              </w:rPr>
              <w:t>Value</w:t>
            </w:r>
          </w:p>
        </w:tc>
        <w:tc>
          <w:tcPr>
            <w:tcW w:w="0" w:type="auto"/>
          </w:tcPr>
          <w:p w14:paraId="1C7F1A2B" w14:textId="77777777" w:rsidR="002E229E" w:rsidRDefault="00EB0030">
            <w:pPr>
              <w:pStyle w:val="Compact"/>
            </w:pPr>
            <w:r>
              <w:rPr>
                <w:bCs/>
              </w:rPr>
              <w:t>Description</w:t>
            </w:r>
          </w:p>
        </w:tc>
      </w:tr>
      <w:tr w:rsidR="002E229E" w14:paraId="1C7F1A32" w14:textId="77777777">
        <w:tc>
          <w:tcPr>
            <w:tcW w:w="0" w:type="auto"/>
          </w:tcPr>
          <w:p w14:paraId="1C7F1A2D" w14:textId="77777777" w:rsidR="002E229E" w:rsidRDefault="00EB0030">
            <w:pPr>
              <w:pStyle w:val="Compact"/>
            </w:pPr>
            <w:proofErr w:type="spellStart"/>
            <w:r>
              <w:t>MessageType</w:t>
            </w:r>
            <w:proofErr w:type="spellEnd"/>
          </w:p>
        </w:tc>
        <w:tc>
          <w:tcPr>
            <w:tcW w:w="0" w:type="auto"/>
          </w:tcPr>
          <w:p w14:paraId="1C7F1A2E" w14:textId="77777777" w:rsidR="002E229E" w:rsidRDefault="00EB0030">
            <w:pPr>
              <w:pStyle w:val="Compact"/>
            </w:pPr>
            <w:r>
              <w:t>Enum</w:t>
            </w:r>
          </w:p>
        </w:tc>
        <w:tc>
          <w:tcPr>
            <w:tcW w:w="0" w:type="auto"/>
          </w:tcPr>
          <w:p w14:paraId="1C7F1A2F" w14:textId="77777777" w:rsidR="002E229E" w:rsidRDefault="00EB0030">
            <w:pPr>
              <w:pStyle w:val="Compact"/>
            </w:pPr>
            <w:r>
              <w:t>Y</w:t>
            </w:r>
          </w:p>
        </w:tc>
        <w:tc>
          <w:tcPr>
            <w:tcW w:w="0" w:type="auto"/>
          </w:tcPr>
          <w:p w14:paraId="1C7F1A30" w14:textId="77777777" w:rsidR="002E229E" w:rsidRDefault="00EB0030">
            <w:pPr>
              <w:pStyle w:val="Compact"/>
            </w:pPr>
            <w:proofErr w:type="spellStart"/>
            <w:r>
              <w:t>UnsequencedHeartbeat</w:t>
            </w:r>
            <w:proofErr w:type="spellEnd"/>
          </w:p>
        </w:tc>
        <w:tc>
          <w:tcPr>
            <w:tcW w:w="0" w:type="auto"/>
          </w:tcPr>
          <w:p w14:paraId="1C7F1A31" w14:textId="77777777" w:rsidR="002E229E" w:rsidRDefault="002E229E"/>
        </w:tc>
      </w:tr>
    </w:tbl>
    <w:p w14:paraId="1C7F1A33" w14:textId="77777777" w:rsidR="002E229E" w:rsidRDefault="00EB0030">
      <w:pPr>
        <w:pStyle w:val="Textkrper"/>
      </w:pPr>
      <w:r>
        <w:t xml:space="preserve">When a session is being finalized, but the </w:t>
      </w:r>
      <w:proofErr w:type="spellStart"/>
      <w:r>
        <w:t>FinishedReceiving</w:t>
      </w:r>
      <w:proofErr w:type="spellEnd"/>
      <w:r>
        <w:t xml:space="preserve"> message has not yet been received, then </w:t>
      </w:r>
      <w:proofErr w:type="spellStart"/>
      <w:r>
        <w:t>FinishedSending</w:t>
      </w:r>
      <w:proofErr w:type="spellEnd"/>
      <w:r>
        <w:t xml:space="preserve"> message must be used as the heartbeat.</w:t>
      </w:r>
    </w:p>
    <w:p w14:paraId="1C7F1A34" w14:textId="77777777" w:rsidR="002E229E" w:rsidRDefault="00EB0030">
      <w:pPr>
        <w:pStyle w:val="Textkrper"/>
      </w:pPr>
      <w:r>
        <w:lastRenderedPageBreak/>
        <w:t>On TCP, it is recommended that Nagle algorithm be disabled to prevent the transmission of heartbeats and other messages from being delayed, potentially causing unnecessary session termination.</w:t>
      </w:r>
    </w:p>
    <w:p w14:paraId="1C7F1A35" w14:textId="77777777" w:rsidR="002E229E" w:rsidRDefault="00EB0030">
      <w:pPr>
        <w:pStyle w:val="berschrift2"/>
      </w:pPr>
      <w:bookmarkStart w:id="98" w:name="_Toc68972395"/>
      <w:bookmarkStart w:id="99" w:name="resynchronization"/>
      <w:bookmarkEnd w:id="97"/>
      <w:r>
        <w:t>Resynchronization</w:t>
      </w:r>
      <w:bookmarkEnd w:id="98"/>
    </w:p>
    <w:p w14:paraId="1C7F1A36" w14:textId="77777777" w:rsidR="002E229E" w:rsidRDefault="00EB0030">
      <w:pPr>
        <w:pStyle w:val="FirstParagraph"/>
      </w:pPr>
      <w:r>
        <w:t>The following sections describe resynchronization of a recoverable flow.</w:t>
      </w:r>
    </w:p>
    <w:p w14:paraId="1C7F1A37" w14:textId="77777777" w:rsidR="002E229E" w:rsidRDefault="00EB0030">
      <w:pPr>
        <w:pStyle w:val="berschrift3"/>
      </w:pPr>
      <w:bookmarkStart w:id="100" w:name="_Toc68972396"/>
      <w:bookmarkStart w:id="101" w:name="retransmission-request"/>
      <w:r>
        <w:t>Retransmission Request</w:t>
      </w:r>
      <w:bookmarkEnd w:id="100"/>
    </w:p>
    <w:p w14:paraId="1C7F1A38" w14:textId="77777777" w:rsidR="002E229E" w:rsidRDefault="00EB0030">
      <w:pPr>
        <w:pStyle w:val="FirstParagraph"/>
      </w:pPr>
      <w:r>
        <w:t xml:space="preserve">When receiving a recoverable message flow, a peer may request sequenced messages to be retransmitted by sending a </w:t>
      </w:r>
      <w:proofErr w:type="spellStart"/>
      <w:r>
        <w:rPr>
          <w:i/>
          <w:iCs/>
        </w:rPr>
        <w:t>RetransmitRequest</w:t>
      </w:r>
      <w:proofErr w:type="spellEnd"/>
      <w:r>
        <w:t xml:space="preserve"> message, which should be answered by one or more </w:t>
      </w:r>
      <w:r>
        <w:rPr>
          <w:i/>
          <w:iCs/>
        </w:rPr>
        <w:t>Retransmission</w:t>
      </w:r>
      <w:r>
        <w:t xml:space="preserve"> messages (or with a </w:t>
      </w:r>
      <w:r>
        <w:rPr>
          <w:i/>
          <w:iCs/>
        </w:rPr>
        <w:t>Terminate</w:t>
      </w:r>
      <w:r>
        <w:t xml:space="preserve"> message if the request is invalid).</w:t>
      </w:r>
    </w:p>
    <w:p w14:paraId="1C7F1A39" w14:textId="77777777" w:rsidR="002E229E" w:rsidRDefault="00EB0030">
      <w:pPr>
        <w:pStyle w:val="Textkrper"/>
      </w:pPr>
      <w:r>
        <w:t xml:space="preserve">Only one </w:t>
      </w:r>
      <w:proofErr w:type="spellStart"/>
      <w:r>
        <w:t>RetransmitRequest</w:t>
      </w:r>
      <w:proofErr w:type="spellEnd"/>
      <w:r>
        <w:t xml:space="preserve"> is allowed in-flight at a time per session. Another </w:t>
      </w:r>
      <w:proofErr w:type="spellStart"/>
      <w:r>
        <w:t>RetransmitRequest</w:t>
      </w:r>
      <w:proofErr w:type="spellEnd"/>
      <w:r>
        <w:t xml:space="preserve"> must not be sent until a response has been received from a previous request.</w:t>
      </w:r>
    </w:p>
    <w:p w14:paraId="1C7F1A3A" w14:textId="77777777" w:rsidR="002E229E" w:rsidRDefault="00EB0030">
      <w:pPr>
        <w:pStyle w:val="Textkrper"/>
      </w:pPr>
      <w:r>
        <w:t>The receiver on a recoverable flow should accept messages with a higher sequence number after recognizing a gap. However, the application should queue messages for in-sequence processing after a requested retransmission is received.</w:t>
      </w:r>
    </w:p>
    <w:p w14:paraId="1C7F1A3B" w14:textId="77777777" w:rsidR="002E229E" w:rsidRDefault="00EB0030">
      <w:pPr>
        <w:pStyle w:val="Textkrper"/>
      </w:pPr>
      <w:r>
        <w:t xml:space="preserve">Sending a </w:t>
      </w:r>
      <w:proofErr w:type="spellStart"/>
      <w:r>
        <w:t>RetransmitRequest</w:t>
      </w:r>
      <w:proofErr w:type="spellEnd"/>
      <w:r>
        <w:t xml:space="preserve"> to the sender of an Idempotent, </w:t>
      </w:r>
      <w:proofErr w:type="spellStart"/>
      <w:r>
        <w:t>Unsequenced</w:t>
      </w:r>
      <w:proofErr w:type="spellEnd"/>
      <w:r>
        <w:t xml:space="preserve"> or </w:t>
      </w:r>
      <w:proofErr w:type="gramStart"/>
      <w:r>
        <w:t>None</w:t>
      </w:r>
      <w:proofErr w:type="gramEnd"/>
      <w:r>
        <w:t xml:space="preserve"> flow is a protocol violation. In that case, the session must be terminated.</w:t>
      </w:r>
    </w:p>
    <w:p w14:paraId="1C7F1A3C" w14:textId="77777777" w:rsidR="002E229E" w:rsidRDefault="00EB0030">
      <w:pPr>
        <w:pStyle w:val="Textkrper"/>
      </w:pPr>
      <w:proofErr w:type="spellStart"/>
      <w:r>
        <w:rPr>
          <w:b/>
          <w:bCs/>
        </w:rPr>
        <w:t>RestransmitRequest</w:t>
      </w:r>
      <w:proofErr w:type="spellEnd"/>
    </w:p>
    <w:tbl>
      <w:tblPr>
        <w:tblStyle w:val="Table"/>
        <w:tblW w:w="0" w:type="pct"/>
        <w:tblLook w:val="0020" w:firstRow="1" w:lastRow="0" w:firstColumn="0" w:lastColumn="0" w:noHBand="0" w:noVBand="0"/>
      </w:tblPr>
      <w:tblGrid>
        <w:gridCol w:w="1325"/>
        <w:gridCol w:w="1000"/>
        <w:gridCol w:w="973"/>
        <w:gridCol w:w="1854"/>
        <w:gridCol w:w="4517"/>
      </w:tblGrid>
      <w:tr w:rsidR="002E229E" w14:paraId="1C7F1A42"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1A3D" w14:textId="77777777" w:rsidR="002E229E" w:rsidRDefault="00EB0030">
            <w:pPr>
              <w:pStyle w:val="Compact"/>
            </w:pPr>
            <w:r>
              <w:rPr>
                <w:bCs/>
              </w:rPr>
              <w:t>Field name</w:t>
            </w:r>
          </w:p>
        </w:tc>
        <w:tc>
          <w:tcPr>
            <w:tcW w:w="0" w:type="auto"/>
          </w:tcPr>
          <w:p w14:paraId="1C7F1A3E" w14:textId="77777777" w:rsidR="002E229E" w:rsidRDefault="00EB0030">
            <w:pPr>
              <w:pStyle w:val="Compact"/>
            </w:pPr>
            <w:r>
              <w:rPr>
                <w:bCs/>
              </w:rPr>
              <w:t>Type</w:t>
            </w:r>
          </w:p>
        </w:tc>
        <w:tc>
          <w:tcPr>
            <w:tcW w:w="0" w:type="auto"/>
          </w:tcPr>
          <w:p w14:paraId="1C7F1A3F" w14:textId="77777777" w:rsidR="002E229E" w:rsidRDefault="00EB0030">
            <w:pPr>
              <w:pStyle w:val="Compact"/>
            </w:pPr>
            <w:r>
              <w:rPr>
                <w:bCs/>
              </w:rPr>
              <w:t>Required</w:t>
            </w:r>
          </w:p>
        </w:tc>
        <w:tc>
          <w:tcPr>
            <w:tcW w:w="0" w:type="auto"/>
          </w:tcPr>
          <w:p w14:paraId="1C7F1A40" w14:textId="77777777" w:rsidR="002E229E" w:rsidRDefault="00EB0030">
            <w:pPr>
              <w:pStyle w:val="Compact"/>
            </w:pPr>
            <w:r>
              <w:rPr>
                <w:bCs/>
              </w:rPr>
              <w:t>Value</w:t>
            </w:r>
          </w:p>
        </w:tc>
        <w:tc>
          <w:tcPr>
            <w:tcW w:w="0" w:type="auto"/>
          </w:tcPr>
          <w:p w14:paraId="1C7F1A41" w14:textId="77777777" w:rsidR="002E229E" w:rsidRDefault="00EB0030">
            <w:pPr>
              <w:pStyle w:val="Compact"/>
            </w:pPr>
            <w:r>
              <w:rPr>
                <w:bCs/>
              </w:rPr>
              <w:t>Description</w:t>
            </w:r>
          </w:p>
        </w:tc>
      </w:tr>
      <w:tr w:rsidR="002E229E" w14:paraId="1C7F1A48" w14:textId="77777777">
        <w:tc>
          <w:tcPr>
            <w:tcW w:w="0" w:type="auto"/>
          </w:tcPr>
          <w:p w14:paraId="1C7F1A43" w14:textId="77777777" w:rsidR="002E229E" w:rsidRDefault="00EB0030">
            <w:pPr>
              <w:pStyle w:val="Compact"/>
            </w:pPr>
            <w:proofErr w:type="spellStart"/>
            <w:r>
              <w:t>MessageType</w:t>
            </w:r>
            <w:proofErr w:type="spellEnd"/>
          </w:p>
        </w:tc>
        <w:tc>
          <w:tcPr>
            <w:tcW w:w="0" w:type="auto"/>
          </w:tcPr>
          <w:p w14:paraId="1C7F1A44" w14:textId="77777777" w:rsidR="002E229E" w:rsidRDefault="00EB0030">
            <w:pPr>
              <w:pStyle w:val="Compact"/>
            </w:pPr>
            <w:r>
              <w:t>Enum</w:t>
            </w:r>
          </w:p>
        </w:tc>
        <w:tc>
          <w:tcPr>
            <w:tcW w:w="0" w:type="auto"/>
          </w:tcPr>
          <w:p w14:paraId="1C7F1A45" w14:textId="77777777" w:rsidR="002E229E" w:rsidRDefault="00EB0030">
            <w:pPr>
              <w:pStyle w:val="Compact"/>
            </w:pPr>
            <w:r>
              <w:t>Y</w:t>
            </w:r>
          </w:p>
        </w:tc>
        <w:tc>
          <w:tcPr>
            <w:tcW w:w="0" w:type="auto"/>
          </w:tcPr>
          <w:p w14:paraId="1C7F1A46" w14:textId="77777777" w:rsidR="002E229E" w:rsidRDefault="00EB0030">
            <w:pPr>
              <w:pStyle w:val="Compact"/>
            </w:pPr>
            <w:proofErr w:type="spellStart"/>
            <w:r>
              <w:t>RestransmitRequest</w:t>
            </w:r>
            <w:proofErr w:type="spellEnd"/>
          </w:p>
        </w:tc>
        <w:tc>
          <w:tcPr>
            <w:tcW w:w="0" w:type="auto"/>
          </w:tcPr>
          <w:p w14:paraId="1C7F1A47" w14:textId="77777777" w:rsidR="002E229E" w:rsidRDefault="002E229E"/>
        </w:tc>
      </w:tr>
      <w:tr w:rsidR="002E229E" w14:paraId="1C7F1A4E" w14:textId="77777777">
        <w:tc>
          <w:tcPr>
            <w:tcW w:w="0" w:type="auto"/>
          </w:tcPr>
          <w:p w14:paraId="1C7F1A49" w14:textId="77777777" w:rsidR="002E229E" w:rsidRDefault="00EB0030">
            <w:pPr>
              <w:pStyle w:val="Compact"/>
            </w:pPr>
            <w:proofErr w:type="spellStart"/>
            <w:r>
              <w:t>SessionId</w:t>
            </w:r>
            <w:proofErr w:type="spellEnd"/>
          </w:p>
        </w:tc>
        <w:tc>
          <w:tcPr>
            <w:tcW w:w="0" w:type="auto"/>
          </w:tcPr>
          <w:p w14:paraId="1C7F1A4A" w14:textId="77777777" w:rsidR="002E229E" w:rsidRDefault="00EB0030">
            <w:pPr>
              <w:pStyle w:val="Compact"/>
            </w:pPr>
            <w:r>
              <w:t>UUID</w:t>
            </w:r>
          </w:p>
        </w:tc>
        <w:tc>
          <w:tcPr>
            <w:tcW w:w="0" w:type="auto"/>
          </w:tcPr>
          <w:p w14:paraId="1C7F1A4B" w14:textId="77777777" w:rsidR="002E229E" w:rsidRDefault="00EB0030">
            <w:pPr>
              <w:pStyle w:val="Compact"/>
            </w:pPr>
            <w:r>
              <w:t>Y</w:t>
            </w:r>
          </w:p>
        </w:tc>
        <w:tc>
          <w:tcPr>
            <w:tcW w:w="0" w:type="auto"/>
          </w:tcPr>
          <w:p w14:paraId="1C7F1A4C" w14:textId="77777777" w:rsidR="002E229E" w:rsidRDefault="002E229E"/>
        </w:tc>
        <w:tc>
          <w:tcPr>
            <w:tcW w:w="0" w:type="auto"/>
          </w:tcPr>
          <w:p w14:paraId="1C7F1A4D" w14:textId="77777777" w:rsidR="002E229E" w:rsidRDefault="002E229E"/>
        </w:tc>
      </w:tr>
      <w:tr w:rsidR="002E229E" w14:paraId="1C7F1A54" w14:textId="77777777">
        <w:tc>
          <w:tcPr>
            <w:tcW w:w="0" w:type="auto"/>
          </w:tcPr>
          <w:p w14:paraId="1C7F1A4F" w14:textId="77777777" w:rsidR="002E229E" w:rsidRDefault="00EB0030">
            <w:pPr>
              <w:pStyle w:val="Compact"/>
            </w:pPr>
            <w:r>
              <w:t>Timestamp</w:t>
            </w:r>
          </w:p>
        </w:tc>
        <w:tc>
          <w:tcPr>
            <w:tcW w:w="0" w:type="auto"/>
          </w:tcPr>
          <w:p w14:paraId="1C7F1A50" w14:textId="77777777" w:rsidR="002E229E" w:rsidRDefault="00EB0030">
            <w:pPr>
              <w:pStyle w:val="Compact"/>
            </w:pPr>
            <w:proofErr w:type="spellStart"/>
            <w:r>
              <w:t>nanotime</w:t>
            </w:r>
            <w:proofErr w:type="spellEnd"/>
          </w:p>
        </w:tc>
        <w:tc>
          <w:tcPr>
            <w:tcW w:w="0" w:type="auto"/>
          </w:tcPr>
          <w:p w14:paraId="1C7F1A51" w14:textId="77777777" w:rsidR="002E229E" w:rsidRDefault="00EB0030">
            <w:pPr>
              <w:pStyle w:val="Compact"/>
            </w:pPr>
            <w:r>
              <w:t>Y</w:t>
            </w:r>
          </w:p>
        </w:tc>
        <w:tc>
          <w:tcPr>
            <w:tcW w:w="0" w:type="auto"/>
          </w:tcPr>
          <w:p w14:paraId="1C7F1A52" w14:textId="77777777" w:rsidR="002E229E" w:rsidRDefault="002E229E"/>
        </w:tc>
        <w:tc>
          <w:tcPr>
            <w:tcW w:w="0" w:type="auto"/>
          </w:tcPr>
          <w:p w14:paraId="1C7F1A53" w14:textId="77777777" w:rsidR="002E229E" w:rsidRDefault="00EB0030">
            <w:pPr>
              <w:pStyle w:val="Compact"/>
            </w:pPr>
            <w:r>
              <w:t>Timestamp used as a unique identifier of the request</w:t>
            </w:r>
          </w:p>
        </w:tc>
      </w:tr>
      <w:tr w:rsidR="002E229E" w14:paraId="1C7F1A5A" w14:textId="77777777">
        <w:tc>
          <w:tcPr>
            <w:tcW w:w="0" w:type="auto"/>
          </w:tcPr>
          <w:p w14:paraId="1C7F1A55" w14:textId="77777777" w:rsidR="002E229E" w:rsidRDefault="00EB0030">
            <w:pPr>
              <w:pStyle w:val="Compact"/>
            </w:pPr>
            <w:proofErr w:type="spellStart"/>
            <w:r>
              <w:t>FromSeqNo</w:t>
            </w:r>
            <w:proofErr w:type="spellEnd"/>
          </w:p>
        </w:tc>
        <w:tc>
          <w:tcPr>
            <w:tcW w:w="0" w:type="auto"/>
          </w:tcPr>
          <w:p w14:paraId="1C7F1A56" w14:textId="77777777" w:rsidR="002E229E" w:rsidRDefault="00EB0030">
            <w:pPr>
              <w:pStyle w:val="Compact"/>
            </w:pPr>
            <w:r>
              <w:t>u64</w:t>
            </w:r>
          </w:p>
        </w:tc>
        <w:tc>
          <w:tcPr>
            <w:tcW w:w="0" w:type="auto"/>
          </w:tcPr>
          <w:p w14:paraId="1C7F1A57" w14:textId="77777777" w:rsidR="002E229E" w:rsidRDefault="00EB0030">
            <w:pPr>
              <w:pStyle w:val="Compact"/>
            </w:pPr>
            <w:r>
              <w:t>Y</w:t>
            </w:r>
          </w:p>
        </w:tc>
        <w:tc>
          <w:tcPr>
            <w:tcW w:w="0" w:type="auto"/>
          </w:tcPr>
          <w:p w14:paraId="1C7F1A58" w14:textId="77777777" w:rsidR="002E229E" w:rsidRDefault="002E229E"/>
        </w:tc>
        <w:tc>
          <w:tcPr>
            <w:tcW w:w="0" w:type="auto"/>
          </w:tcPr>
          <w:p w14:paraId="1C7F1A59" w14:textId="77777777" w:rsidR="002E229E" w:rsidRDefault="00EB0030">
            <w:pPr>
              <w:pStyle w:val="Compact"/>
            </w:pPr>
            <w:r>
              <w:t>Sequence number of the first message requested</w:t>
            </w:r>
          </w:p>
        </w:tc>
      </w:tr>
      <w:tr w:rsidR="002E229E" w14:paraId="1C7F1A60" w14:textId="77777777">
        <w:tc>
          <w:tcPr>
            <w:tcW w:w="0" w:type="auto"/>
          </w:tcPr>
          <w:p w14:paraId="1C7F1A5B" w14:textId="77777777" w:rsidR="002E229E" w:rsidRDefault="00EB0030">
            <w:pPr>
              <w:pStyle w:val="Compact"/>
            </w:pPr>
            <w:r>
              <w:t>Count</w:t>
            </w:r>
          </w:p>
        </w:tc>
        <w:tc>
          <w:tcPr>
            <w:tcW w:w="0" w:type="auto"/>
          </w:tcPr>
          <w:p w14:paraId="1C7F1A5C" w14:textId="77777777" w:rsidR="002E229E" w:rsidRDefault="00EB0030">
            <w:pPr>
              <w:pStyle w:val="Compact"/>
            </w:pPr>
            <w:r>
              <w:t>u32</w:t>
            </w:r>
          </w:p>
        </w:tc>
        <w:tc>
          <w:tcPr>
            <w:tcW w:w="0" w:type="auto"/>
          </w:tcPr>
          <w:p w14:paraId="1C7F1A5D" w14:textId="77777777" w:rsidR="002E229E" w:rsidRDefault="00EB0030">
            <w:pPr>
              <w:pStyle w:val="Compact"/>
            </w:pPr>
            <w:r>
              <w:t>Y</w:t>
            </w:r>
          </w:p>
        </w:tc>
        <w:tc>
          <w:tcPr>
            <w:tcW w:w="0" w:type="auto"/>
          </w:tcPr>
          <w:p w14:paraId="1C7F1A5E" w14:textId="77777777" w:rsidR="002E229E" w:rsidRDefault="002E229E"/>
        </w:tc>
        <w:tc>
          <w:tcPr>
            <w:tcW w:w="0" w:type="auto"/>
          </w:tcPr>
          <w:p w14:paraId="1C7F1A5F" w14:textId="77777777" w:rsidR="002E229E" w:rsidRDefault="00EB0030">
            <w:pPr>
              <w:pStyle w:val="Compact"/>
            </w:pPr>
            <w:r>
              <w:t>Count of messages requested</w:t>
            </w:r>
          </w:p>
        </w:tc>
      </w:tr>
    </w:tbl>
    <w:p w14:paraId="1C7F1A61" w14:textId="77777777" w:rsidR="002E229E" w:rsidRDefault="00EB0030">
      <w:pPr>
        <w:pStyle w:val="berschrift3"/>
      </w:pPr>
      <w:bookmarkStart w:id="102" w:name="_Toc68972397"/>
      <w:bookmarkStart w:id="103" w:name="retransmission-responses"/>
      <w:bookmarkEnd w:id="101"/>
      <w:r>
        <w:t>Retransmission Responses</w:t>
      </w:r>
      <w:bookmarkEnd w:id="102"/>
    </w:p>
    <w:p w14:paraId="1C7F1A62" w14:textId="77777777" w:rsidR="002E229E" w:rsidRDefault="00EB0030">
      <w:pPr>
        <w:pStyle w:val="FirstParagraph"/>
      </w:pPr>
      <w:r>
        <w:rPr>
          <w:i/>
          <w:iCs/>
        </w:rPr>
        <w:t>Retransmission</w:t>
      </w:r>
      <w:r>
        <w:t xml:space="preserve"> implies that the subsequent messages are sequenced without requiring that a Sequence message is passed. In a datagram-oriented transport, Retransmission is passed in every single retransmission datagram.</w:t>
      </w:r>
    </w:p>
    <w:p w14:paraId="1C7F1A63" w14:textId="77777777" w:rsidR="002E229E" w:rsidRDefault="00EB0030">
      <w:pPr>
        <w:pStyle w:val="Textkrper"/>
      </w:pPr>
      <w:proofErr w:type="spellStart"/>
      <w:r>
        <w:rPr>
          <w:b/>
          <w:bCs/>
        </w:rPr>
        <w:t>Restransmission</w:t>
      </w:r>
      <w:proofErr w:type="spellEnd"/>
    </w:p>
    <w:tbl>
      <w:tblPr>
        <w:tblStyle w:val="Table"/>
        <w:tblW w:w="5000" w:type="pct"/>
        <w:tblLook w:val="0020" w:firstRow="1" w:lastRow="0" w:firstColumn="0" w:lastColumn="0" w:noHBand="0" w:noVBand="0"/>
      </w:tblPr>
      <w:tblGrid>
        <w:gridCol w:w="1788"/>
        <w:gridCol w:w="1000"/>
        <w:gridCol w:w="973"/>
        <w:gridCol w:w="1537"/>
        <w:gridCol w:w="4550"/>
      </w:tblGrid>
      <w:tr w:rsidR="002E229E" w14:paraId="1C7F1A69"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1A64" w14:textId="77777777" w:rsidR="002E229E" w:rsidRDefault="00EB0030">
            <w:pPr>
              <w:pStyle w:val="Compact"/>
            </w:pPr>
            <w:r>
              <w:rPr>
                <w:bCs/>
              </w:rPr>
              <w:t>Field name</w:t>
            </w:r>
          </w:p>
        </w:tc>
        <w:tc>
          <w:tcPr>
            <w:tcW w:w="0" w:type="auto"/>
          </w:tcPr>
          <w:p w14:paraId="1C7F1A65" w14:textId="77777777" w:rsidR="002E229E" w:rsidRDefault="00EB0030">
            <w:pPr>
              <w:pStyle w:val="Compact"/>
            </w:pPr>
            <w:r>
              <w:rPr>
                <w:bCs/>
              </w:rPr>
              <w:t>Type</w:t>
            </w:r>
          </w:p>
        </w:tc>
        <w:tc>
          <w:tcPr>
            <w:tcW w:w="0" w:type="auto"/>
          </w:tcPr>
          <w:p w14:paraId="1C7F1A66" w14:textId="77777777" w:rsidR="002E229E" w:rsidRDefault="00EB0030">
            <w:pPr>
              <w:pStyle w:val="Compact"/>
            </w:pPr>
            <w:r>
              <w:rPr>
                <w:bCs/>
              </w:rPr>
              <w:t>Required</w:t>
            </w:r>
          </w:p>
        </w:tc>
        <w:tc>
          <w:tcPr>
            <w:tcW w:w="0" w:type="auto"/>
          </w:tcPr>
          <w:p w14:paraId="1C7F1A67" w14:textId="77777777" w:rsidR="002E229E" w:rsidRDefault="00EB0030">
            <w:pPr>
              <w:pStyle w:val="Compact"/>
            </w:pPr>
            <w:r>
              <w:rPr>
                <w:bCs/>
              </w:rPr>
              <w:t>Value</w:t>
            </w:r>
          </w:p>
        </w:tc>
        <w:tc>
          <w:tcPr>
            <w:tcW w:w="0" w:type="auto"/>
          </w:tcPr>
          <w:p w14:paraId="1C7F1A68" w14:textId="77777777" w:rsidR="002E229E" w:rsidRDefault="00EB0030">
            <w:pPr>
              <w:pStyle w:val="Compact"/>
            </w:pPr>
            <w:r>
              <w:rPr>
                <w:bCs/>
              </w:rPr>
              <w:t>Description</w:t>
            </w:r>
          </w:p>
        </w:tc>
      </w:tr>
      <w:tr w:rsidR="002E229E" w14:paraId="1C7F1A6F" w14:textId="77777777">
        <w:tc>
          <w:tcPr>
            <w:tcW w:w="0" w:type="auto"/>
          </w:tcPr>
          <w:p w14:paraId="1C7F1A6A" w14:textId="77777777" w:rsidR="002E229E" w:rsidRDefault="00EB0030">
            <w:pPr>
              <w:pStyle w:val="Compact"/>
            </w:pPr>
            <w:proofErr w:type="spellStart"/>
            <w:r>
              <w:t>MessageType</w:t>
            </w:r>
            <w:proofErr w:type="spellEnd"/>
          </w:p>
        </w:tc>
        <w:tc>
          <w:tcPr>
            <w:tcW w:w="0" w:type="auto"/>
          </w:tcPr>
          <w:p w14:paraId="1C7F1A6B" w14:textId="77777777" w:rsidR="002E229E" w:rsidRDefault="00EB0030">
            <w:pPr>
              <w:pStyle w:val="Compact"/>
            </w:pPr>
            <w:r>
              <w:t>Enum</w:t>
            </w:r>
          </w:p>
        </w:tc>
        <w:tc>
          <w:tcPr>
            <w:tcW w:w="0" w:type="auto"/>
          </w:tcPr>
          <w:p w14:paraId="1C7F1A6C" w14:textId="77777777" w:rsidR="002E229E" w:rsidRDefault="00EB0030">
            <w:pPr>
              <w:pStyle w:val="Compact"/>
            </w:pPr>
            <w:r>
              <w:t>Y</w:t>
            </w:r>
          </w:p>
        </w:tc>
        <w:tc>
          <w:tcPr>
            <w:tcW w:w="0" w:type="auto"/>
          </w:tcPr>
          <w:p w14:paraId="1C7F1A6D" w14:textId="77777777" w:rsidR="002E229E" w:rsidRDefault="00EB0030">
            <w:pPr>
              <w:pStyle w:val="Compact"/>
            </w:pPr>
            <w:proofErr w:type="spellStart"/>
            <w:r>
              <w:t>Restransmission</w:t>
            </w:r>
            <w:proofErr w:type="spellEnd"/>
          </w:p>
        </w:tc>
        <w:tc>
          <w:tcPr>
            <w:tcW w:w="0" w:type="auto"/>
          </w:tcPr>
          <w:p w14:paraId="1C7F1A6E" w14:textId="77777777" w:rsidR="002E229E" w:rsidRDefault="002E229E"/>
        </w:tc>
      </w:tr>
      <w:tr w:rsidR="002E229E" w14:paraId="1C7F1A75" w14:textId="77777777">
        <w:tc>
          <w:tcPr>
            <w:tcW w:w="0" w:type="auto"/>
          </w:tcPr>
          <w:p w14:paraId="1C7F1A70" w14:textId="77777777" w:rsidR="002E229E" w:rsidRDefault="00EB0030">
            <w:pPr>
              <w:pStyle w:val="Compact"/>
            </w:pPr>
            <w:proofErr w:type="spellStart"/>
            <w:r>
              <w:t>SessionId</w:t>
            </w:r>
            <w:proofErr w:type="spellEnd"/>
          </w:p>
        </w:tc>
        <w:tc>
          <w:tcPr>
            <w:tcW w:w="0" w:type="auto"/>
          </w:tcPr>
          <w:p w14:paraId="1C7F1A71" w14:textId="77777777" w:rsidR="002E229E" w:rsidRDefault="00EB0030">
            <w:pPr>
              <w:pStyle w:val="Compact"/>
            </w:pPr>
            <w:r>
              <w:t>UUID</w:t>
            </w:r>
          </w:p>
        </w:tc>
        <w:tc>
          <w:tcPr>
            <w:tcW w:w="0" w:type="auto"/>
          </w:tcPr>
          <w:p w14:paraId="1C7F1A72" w14:textId="77777777" w:rsidR="002E229E" w:rsidRDefault="00EB0030">
            <w:pPr>
              <w:pStyle w:val="Compact"/>
            </w:pPr>
            <w:r>
              <w:t>Y</w:t>
            </w:r>
          </w:p>
        </w:tc>
        <w:tc>
          <w:tcPr>
            <w:tcW w:w="0" w:type="auto"/>
          </w:tcPr>
          <w:p w14:paraId="1C7F1A73" w14:textId="77777777" w:rsidR="002E229E" w:rsidRDefault="002E229E"/>
        </w:tc>
        <w:tc>
          <w:tcPr>
            <w:tcW w:w="0" w:type="auto"/>
          </w:tcPr>
          <w:p w14:paraId="1C7F1A74" w14:textId="77777777" w:rsidR="002E229E" w:rsidRDefault="00EB0030">
            <w:pPr>
              <w:pStyle w:val="Compact"/>
            </w:pPr>
            <w:r>
              <w:t>Defeats the need for Context when multiplexing</w:t>
            </w:r>
          </w:p>
        </w:tc>
      </w:tr>
      <w:tr w:rsidR="002E229E" w14:paraId="1C7F1A7B" w14:textId="77777777">
        <w:tc>
          <w:tcPr>
            <w:tcW w:w="0" w:type="auto"/>
          </w:tcPr>
          <w:p w14:paraId="1C7F1A76" w14:textId="77777777" w:rsidR="002E229E" w:rsidRDefault="00EB0030">
            <w:pPr>
              <w:pStyle w:val="Compact"/>
            </w:pPr>
            <w:proofErr w:type="spellStart"/>
            <w:r>
              <w:t>RequestTimestamp</w:t>
            </w:r>
            <w:proofErr w:type="spellEnd"/>
          </w:p>
        </w:tc>
        <w:tc>
          <w:tcPr>
            <w:tcW w:w="0" w:type="auto"/>
          </w:tcPr>
          <w:p w14:paraId="1C7F1A77" w14:textId="77777777" w:rsidR="002E229E" w:rsidRDefault="00EB0030">
            <w:pPr>
              <w:pStyle w:val="Compact"/>
            </w:pPr>
            <w:proofErr w:type="spellStart"/>
            <w:r>
              <w:t>nanotime</w:t>
            </w:r>
            <w:proofErr w:type="spellEnd"/>
          </w:p>
        </w:tc>
        <w:tc>
          <w:tcPr>
            <w:tcW w:w="0" w:type="auto"/>
          </w:tcPr>
          <w:p w14:paraId="1C7F1A78" w14:textId="77777777" w:rsidR="002E229E" w:rsidRDefault="00EB0030">
            <w:pPr>
              <w:pStyle w:val="Compact"/>
            </w:pPr>
            <w:r>
              <w:t>Y</w:t>
            </w:r>
          </w:p>
        </w:tc>
        <w:tc>
          <w:tcPr>
            <w:tcW w:w="0" w:type="auto"/>
          </w:tcPr>
          <w:p w14:paraId="1C7F1A79" w14:textId="77777777" w:rsidR="002E229E" w:rsidRDefault="002E229E"/>
        </w:tc>
        <w:tc>
          <w:tcPr>
            <w:tcW w:w="0" w:type="auto"/>
          </w:tcPr>
          <w:p w14:paraId="1C7F1A7A" w14:textId="77777777" w:rsidR="002E229E" w:rsidRDefault="00EB0030">
            <w:pPr>
              <w:pStyle w:val="Compact"/>
            </w:pPr>
            <w:r>
              <w:t xml:space="preserve">Value from </w:t>
            </w:r>
            <w:proofErr w:type="spellStart"/>
            <w:r>
              <w:t>RetransmitRequest</w:t>
            </w:r>
            <w:proofErr w:type="spellEnd"/>
            <w:r>
              <w:t xml:space="preserve"> Timestamp field. Used to match responses to requests.</w:t>
            </w:r>
          </w:p>
        </w:tc>
      </w:tr>
      <w:tr w:rsidR="002E229E" w14:paraId="1C7F1A81" w14:textId="77777777">
        <w:tc>
          <w:tcPr>
            <w:tcW w:w="0" w:type="auto"/>
          </w:tcPr>
          <w:p w14:paraId="1C7F1A7C" w14:textId="77777777" w:rsidR="002E229E" w:rsidRDefault="00EB0030">
            <w:pPr>
              <w:pStyle w:val="Compact"/>
            </w:pPr>
            <w:proofErr w:type="spellStart"/>
            <w:r>
              <w:t>NextSeqNo</w:t>
            </w:r>
            <w:proofErr w:type="spellEnd"/>
          </w:p>
        </w:tc>
        <w:tc>
          <w:tcPr>
            <w:tcW w:w="0" w:type="auto"/>
          </w:tcPr>
          <w:p w14:paraId="1C7F1A7D" w14:textId="77777777" w:rsidR="002E229E" w:rsidRDefault="00EB0030">
            <w:pPr>
              <w:pStyle w:val="Compact"/>
            </w:pPr>
            <w:r>
              <w:t>u64</w:t>
            </w:r>
          </w:p>
        </w:tc>
        <w:tc>
          <w:tcPr>
            <w:tcW w:w="0" w:type="auto"/>
          </w:tcPr>
          <w:p w14:paraId="1C7F1A7E" w14:textId="77777777" w:rsidR="002E229E" w:rsidRDefault="00EB0030">
            <w:pPr>
              <w:pStyle w:val="Compact"/>
            </w:pPr>
            <w:r>
              <w:t>Y</w:t>
            </w:r>
          </w:p>
        </w:tc>
        <w:tc>
          <w:tcPr>
            <w:tcW w:w="0" w:type="auto"/>
          </w:tcPr>
          <w:p w14:paraId="1C7F1A7F" w14:textId="77777777" w:rsidR="002E229E" w:rsidRDefault="002E229E"/>
        </w:tc>
        <w:tc>
          <w:tcPr>
            <w:tcW w:w="0" w:type="auto"/>
          </w:tcPr>
          <w:p w14:paraId="1C7F1A80" w14:textId="77777777" w:rsidR="002E229E" w:rsidRDefault="00EB0030">
            <w:pPr>
              <w:pStyle w:val="Compact"/>
            </w:pPr>
            <w:r>
              <w:t>Sequence number of the next message to be retransmitted</w:t>
            </w:r>
          </w:p>
        </w:tc>
      </w:tr>
      <w:tr w:rsidR="002E229E" w14:paraId="1C7F1A87" w14:textId="77777777">
        <w:tc>
          <w:tcPr>
            <w:tcW w:w="0" w:type="auto"/>
          </w:tcPr>
          <w:p w14:paraId="1C7F1A82" w14:textId="77777777" w:rsidR="002E229E" w:rsidRDefault="00EB0030">
            <w:pPr>
              <w:pStyle w:val="Compact"/>
            </w:pPr>
            <w:r>
              <w:t>Count</w:t>
            </w:r>
          </w:p>
        </w:tc>
        <w:tc>
          <w:tcPr>
            <w:tcW w:w="0" w:type="auto"/>
          </w:tcPr>
          <w:p w14:paraId="1C7F1A83" w14:textId="77777777" w:rsidR="002E229E" w:rsidRDefault="00EB0030">
            <w:pPr>
              <w:pStyle w:val="Compact"/>
            </w:pPr>
            <w:r>
              <w:t>u32</w:t>
            </w:r>
          </w:p>
        </w:tc>
        <w:tc>
          <w:tcPr>
            <w:tcW w:w="0" w:type="auto"/>
          </w:tcPr>
          <w:p w14:paraId="1C7F1A84" w14:textId="77777777" w:rsidR="002E229E" w:rsidRDefault="00EB0030">
            <w:pPr>
              <w:pStyle w:val="Compact"/>
            </w:pPr>
            <w:r>
              <w:t>Y</w:t>
            </w:r>
          </w:p>
        </w:tc>
        <w:tc>
          <w:tcPr>
            <w:tcW w:w="0" w:type="auto"/>
          </w:tcPr>
          <w:p w14:paraId="1C7F1A85" w14:textId="77777777" w:rsidR="002E229E" w:rsidRDefault="002E229E"/>
        </w:tc>
        <w:tc>
          <w:tcPr>
            <w:tcW w:w="0" w:type="auto"/>
          </w:tcPr>
          <w:p w14:paraId="1C7F1A86" w14:textId="77777777" w:rsidR="002E229E" w:rsidRDefault="00EB0030">
            <w:pPr>
              <w:pStyle w:val="Compact"/>
            </w:pPr>
            <w:r>
              <w:t>Count of messages to be retransmitted in a batch</w:t>
            </w:r>
          </w:p>
        </w:tc>
      </w:tr>
    </w:tbl>
    <w:p w14:paraId="1C7F1A88" w14:textId="77777777" w:rsidR="002E229E" w:rsidRDefault="00EB0030">
      <w:pPr>
        <w:pStyle w:val="berschrift4"/>
      </w:pPr>
      <w:bookmarkStart w:id="104" w:name="_Toc68972398"/>
      <w:bookmarkStart w:id="105" w:name="retransmission-diagram"/>
      <w:r>
        <w:lastRenderedPageBreak/>
        <w:t>Retransmission Diagram</w:t>
      </w:r>
      <w:bookmarkEnd w:id="104"/>
    </w:p>
    <w:p w14:paraId="1C7F1A89" w14:textId="77777777" w:rsidR="002E229E" w:rsidRDefault="00EB0030">
      <w:pPr>
        <w:pStyle w:val="FirstParagraph"/>
      </w:pPr>
      <w:r>
        <w:rPr>
          <w:noProof/>
        </w:rPr>
        <w:drawing>
          <wp:inline distT="0" distB="0" distL="0" distR="0" wp14:anchorId="1C7F2C3B" wp14:editId="1C7F2C3C">
            <wp:extent cx="6108700" cy="4720359"/>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edia/Retransmission.png"/>
                    <pic:cNvPicPr>
                      <a:picLocks noChangeAspect="1" noChangeArrowheads="1"/>
                    </pic:cNvPicPr>
                  </pic:nvPicPr>
                  <pic:blipFill>
                    <a:blip r:embed="rId35"/>
                    <a:stretch>
                      <a:fillRect/>
                    </a:stretch>
                  </pic:blipFill>
                  <pic:spPr bwMode="auto">
                    <a:xfrm>
                      <a:off x="0" y="0"/>
                      <a:ext cx="6108700" cy="4720359"/>
                    </a:xfrm>
                    <a:prstGeom prst="rect">
                      <a:avLst/>
                    </a:prstGeom>
                    <a:noFill/>
                    <a:ln w="9525">
                      <a:noFill/>
                      <a:headEnd/>
                      <a:tailEnd/>
                    </a:ln>
                  </pic:spPr>
                </pic:pic>
              </a:graphicData>
            </a:graphic>
          </wp:inline>
        </w:drawing>
      </w:r>
    </w:p>
    <w:p w14:paraId="1C7F1A8A" w14:textId="77777777" w:rsidR="002E229E" w:rsidRDefault="00EB0030">
      <w:pPr>
        <w:pStyle w:val="berschrift4"/>
      </w:pPr>
      <w:bookmarkStart w:id="106" w:name="_Toc68972399"/>
      <w:bookmarkStart w:id="107" w:name="interleaving-and-pacing-retransmissions"/>
      <w:bookmarkEnd w:id="105"/>
      <w:r>
        <w:t>Interleaving and Pacing Retransmissions</w:t>
      </w:r>
      <w:bookmarkEnd w:id="106"/>
    </w:p>
    <w:p w14:paraId="1C7F1A8B" w14:textId="77777777" w:rsidR="002E229E" w:rsidRDefault="00EB0030">
      <w:pPr>
        <w:pStyle w:val="FirstParagraph"/>
      </w:pPr>
      <w:r>
        <w:t xml:space="preserve">This protocol does </w:t>
      </w:r>
      <w:r>
        <w:rPr>
          <w:i/>
          <w:iCs/>
        </w:rPr>
        <w:t>not</w:t>
      </w:r>
      <w:r>
        <w:t xml:space="preserve"> require real-time messages to be held by the sender until retransmission of a range of messages is complete. Rather, ranges of retransmitted and real-time messages may be interleaved. Each time some messages are retransmitted, they must be preceded by a Retransmission message with a count of messages. Each time real-time flow resumes, a Sequence message (or Context message on a multiplexed flow) must be sent.</w:t>
      </w:r>
    </w:p>
    <w:p w14:paraId="1C7F1A8C" w14:textId="77777777" w:rsidR="002E229E" w:rsidRDefault="00EB0030">
      <w:pPr>
        <w:pStyle w:val="Textkrper"/>
      </w:pPr>
      <w:r>
        <w:t xml:space="preserve">The provider of a recoverable flow need not retransmit all requested messages in a single batch. Rather, retransmission should be executed as an iterative process. It is the requester’s responsibility to determine whether the current batch fills the original gap. If not, it should send another </w:t>
      </w:r>
      <w:proofErr w:type="spellStart"/>
      <w:r>
        <w:t>RetransmitRequest</w:t>
      </w:r>
      <w:proofErr w:type="spellEnd"/>
      <w:r>
        <w:t xml:space="preserve"> for the remainder. Requests and responses should proceed iteratively until all desired messages have been retransmitted. This interaction automatically paces the retransmission flow while allowing real-time messages to flow through uninhibited.</w:t>
      </w:r>
    </w:p>
    <w:p w14:paraId="1C7F1A8D" w14:textId="77777777" w:rsidR="002E229E" w:rsidRDefault="00EB0030">
      <w:pPr>
        <w:pStyle w:val="Textkrper"/>
      </w:pPr>
      <w:r>
        <w:t xml:space="preserve">Pacing is the responsibility of the </w:t>
      </w:r>
      <w:proofErr w:type="spellStart"/>
      <w:r>
        <w:t>retransmitter</w:t>
      </w:r>
      <w:proofErr w:type="spellEnd"/>
      <w:r>
        <w:t>. It is managed by controlling the size of batches of retransmitted messages. To maximize interleaving with real-time messages without queuing, it is recommended that messages be retransmitted in small batches. Optimally, a batch should not exceed to the size of a datagram, even on a TCP stream.</w:t>
      </w:r>
    </w:p>
    <w:p w14:paraId="1C7F1A8E" w14:textId="77777777" w:rsidR="002E229E" w:rsidRDefault="00EB0030">
      <w:pPr>
        <w:pStyle w:val="Textkrper"/>
      </w:pPr>
      <w:r>
        <w:t xml:space="preserve">However, when retransmission is provided through a separate recovery session without interleaving real-time messages, then the </w:t>
      </w:r>
      <w:proofErr w:type="spellStart"/>
      <w:r>
        <w:t>retransmitter</w:t>
      </w:r>
      <w:proofErr w:type="spellEnd"/>
      <w:r>
        <w:t xml:space="preserve"> may choose to fulfill requests in a single batch.</w:t>
      </w:r>
    </w:p>
    <w:p w14:paraId="1C7F1A8F" w14:textId="77777777" w:rsidR="002E229E" w:rsidRDefault="00EB0030">
      <w:pPr>
        <w:pStyle w:val="berschrift4"/>
      </w:pPr>
      <w:bookmarkStart w:id="108" w:name="_Toc68972400"/>
      <w:bookmarkStart w:id="109" w:name="retransmit-rejection"/>
      <w:bookmarkEnd w:id="107"/>
      <w:r>
        <w:t>Retransmit Rejection</w:t>
      </w:r>
      <w:bookmarkEnd w:id="108"/>
    </w:p>
    <w:p w14:paraId="1C7F1A90" w14:textId="77777777" w:rsidR="002E229E" w:rsidRDefault="00EB0030">
      <w:pPr>
        <w:pStyle w:val="FirstParagraph"/>
      </w:pPr>
      <w:r>
        <w:t xml:space="preserve">If the provider of a recoverable flow is unable to retransmit requested messages, it responds with a </w:t>
      </w:r>
      <w:proofErr w:type="spellStart"/>
      <w:r>
        <w:t>RetransmitReject</w:t>
      </w:r>
      <w:proofErr w:type="spellEnd"/>
      <w:r>
        <w:t xml:space="preserve"> message.</w:t>
      </w:r>
    </w:p>
    <w:p w14:paraId="1C7F1A91" w14:textId="77777777" w:rsidR="002E229E" w:rsidRDefault="00EB0030">
      <w:pPr>
        <w:pStyle w:val="Textkrper"/>
      </w:pPr>
      <w:proofErr w:type="spellStart"/>
      <w:r>
        <w:t>RetransmitRejectCode</w:t>
      </w:r>
      <w:proofErr w:type="spellEnd"/>
      <w:r>
        <w:t xml:space="preserve"> = </w:t>
      </w:r>
      <w:proofErr w:type="spellStart"/>
      <w:r>
        <w:t>OutOfRange</w:t>
      </w:r>
      <w:proofErr w:type="spellEnd"/>
      <w:r>
        <w:t xml:space="preserve"> | </w:t>
      </w:r>
      <w:proofErr w:type="spellStart"/>
      <w:r>
        <w:t>InvalidSession</w:t>
      </w:r>
      <w:proofErr w:type="spellEnd"/>
      <w:r>
        <w:t xml:space="preserve"> | </w:t>
      </w:r>
      <w:proofErr w:type="spellStart"/>
      <w:r>
        <w:t>RequestLimitExceeded</w:t>
      </w:r>
      <w:proofErr w:type="spellEnd"/>
    </w:p>
    <w:p w14:paraId="1C7F1A92" w14:textId="77777777" w:rsidR="002E229E" w:rsidRDefault="00EB0030">
      <w:pPr>
        <w:pStyle w:val="Textkrper"/>
      </w:pPr>
      <w:r>
        <w:t>Rejection reasons:</w:t>
      </w:r>
    </w:p>
    <w:p w14:paraId="1C7F1A93" w14:textId="77777777" w:rsidR="002E229E" w:rsidRDefault="00EB0030" w:rsidP="00EB0030">
      <w:pPr>
        <w:numPr>
          <w:ilvl w:val="0"/>
          <w:numId w:val="10"/>
        </w:numPr>
      </w:pPr>
      <w:proofErr w:type="spellStart"/>
      <w:r>
        <w:lastRenderedPageBreak/>
        <w:t>OutOfRange</w:t>
      </w:r>
      <w:proofErr w:type="spellEnd"/>
      <w:r>
        <w:t xml:space="preserve">: </w:t>
      </w:r>
      <w:proofErr w:type="spellStart"/>
      <w:r>
        <w:t>NextSeqNo</w:t>
      </w:r>
      <w:proofErr w:type="spellEnd"/>
      <w:r>
        <w:t xml:space="preserve"> + Count is beyond the range of sequence numbers</w:t>
      </w:r>
    </w:p>
    <w:p w14:paraId="1C7F1A94" w14:textId="77777777" w:rsidR="002E229E" w:rsidRDefault="00EB0030" w:rsidP="00EB0030">
      <w:pPr>
        <w:numPr>
          <w:ilvl w:val="0"/>
          <w:numId w:val="10"/>
        </w:numPr>
      </w:pPr>
      <w:proofErr w:type="spellStart"/>
      <w:r>
        <w:t>InvalidSession</w:t>
      </w:r>
      <w:proofErr w:type="spellEnd"/>
      <w:r>
        <w:t xml:space="preserve">: The specified </w:t>
      </w:r>
      <w:proofErr w:type="spellStart"/>
      <w:r>
        <w:t>SessionId</w:t>
      </w:r>
      <w:proofErr w:type="spellEnd"/>
      <w:r>
        <w:t xml:space="preserve"> is unknown or is not authorized for the requester to access.</w:t>
      </w:r>
    </w:p>
    <w:p w14:paraId="1C7F1A95" w14:textId="5757D302" w:rsidR="002E229E" w:rsidRDefault="00EB0030" w:rsidP="00EB0030">
      <w:pPr>
        <w:numPr>
          <w:ilvl w:val="0"/>
          <w:numId w:val="10"/>
        </w:numPr>
      </w:pPr>
      <w:proofErr w:type="spellStart"/>
      <w:r>
        <w:t>RequestLimitExceeded</w:t>
      </w:r>
      <w:proofErr w:type="spellEnd"/>
      <w:r>
        <w:t>: The message Count exceeds a local rule for maximum retransmission size.</w:t>
      </w:r>
    </w:p>
    <w:p w14:paraId="1C7F1A96" w14:textId="77777777" w:rsidR="002E229E" w:rsidRDefault="00EB0030">
      <w:pPr>
        <w:pStyle w:val="FirstParagraph"/>
      </w:pPr>
      <w:proofErr w:type="spellStart"/>
      <w:r>
        <w:rPr>
          <w:b/>
          <w:bCs/>
        </w:rPr>
        <w:t>RestransmitReject</w:t>
      </w:r>
      <w:proofErr w:type="spellEnd"/>
    </w:p>
    <w:tbl>
      <w:tblPr>
        <w:tblStyle w:val="Table"/>
        <w:tblW w:w="5000" w:type="pct"/>
        <w:tblLook w:val="0020" w:firstRow="1" w:lastRow="0" w:firstColumn="0" w:lastColumn="0" w:noHBand="0" w:noVBand="0"/>
      </w:tblPr>
      <w:tblGrid>
        <w:gridCol w:w="1788"/>
        <w:gridCol w:w="2172"/>
        <w:gridCol w:w="973"/>
        <w:gridCol w:w="1698"/>
        <w:gridCol w:w="3217"/>
      </w:tblGrid>
      <w:tr w:rsidR="002E229E" w14:paraId="1C7F1A9C"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1A97" w14:textId="77777777" w:rsidR="002E229E" w:rsidRDefault="00EB0030">
            <w:pPr>
              <w:pStyle w:val="Compact"/>
            </w:pPr>
            <w:r>
              <w:rPr>
                <w:bCs/>
              </w:rPr>
              <w:t>Field name</w:t>
            </w:r>
          </w:p>
        </w:tc>
        <w:tc>
          <w:tcPr>
            <w:tcW w:w="0" w:type="auto"/>
          </w:tcPr>
          <w:p w14:paraId="1C7F1A98" w14:textId="77777777" w:rsidR="002E229E" w:rsidRDefault="00EB0030">
            <w:pPr>
              <w:pStyle w:val="Compact"/>
            </w:pPr>
            <w:r>
              <w:rPr>
                <w:bCs/>
              </w:rPr>
              <w:t>Type</w:t>
            </w:r>
          </w:p>
        </w:tc>
        <w:tc>
          <w:tcPr>
            <w:tcW w:w="0" w:type="auto"/>
          </w:tcPr>
          <w:p w14:paraId="1C7F1A99" w14:textId="77777777" w:rsidR="002E229E" w:rsidRDefault="00EB0030">
            <w:pPr>
              <w:pStyle w:val="Compact"/>
            </w:pPr>
            <w:r>
              <w:rPr>
                <w:bCs/>
              </w:rPr>
              <w:t>Required</w:t>
            </w:r>
          </w:p>
        </w:tc>
        <w:tc>
          <w:tcPr>
            <w:tcW w:w="0" w:type="auto"/>
          </w:tcPr>
          <w:p w14:paraId="1C7F1A9A" w14:textId="77777777" w:rsidR="002E229E" w:rsidRDefault="00EB0030">
            <w:pPr>
              <w:pStyle w:val="Compact"/>
            </w:pPr>
            <w:r>
              <w:rPr>
                <w:bCs/>
              </w:rPr>
              <w:t>Value</w:t>
            </w:r>
          </w:p>
        </w:tc>
        <w:tc>
          <w:tcPr>
            <w:tcW w:w="0" w:type="auto"/>
          </w:tcPr>
          <w:p w14:paraId="1C7F1A9B" w14:textId="77777777" w:rsidR="002E229E" w:rsidRDefault="00EB0030">
            <w:pPr>
              <w:pStyle w:val="Compact"/>
            </w:pPr>
            <w:r>
              <w:rPr>
                <w:bCs/>
              </w:rPr>
              <w:t>Description</w:t>
            </w:r>
          </w:p>
        </w:tc>
      </w:tr>
      <w:tr w:rsidR="002E229E" w14:paraId="1C7F1AA2" w14:textId="77777777">
        <w:tc>
          <w:tcPr>
            <w:tcW w:w="0" w:type="auto"/>
          </w:tcPr>
          <w:p w14:paraId="1C7F1A9D" w14:textId="77777777" w:rsidR="002E229E" w:rsidRDefault="00EB0030">
            <w:pPr>
              <w:pStyle w:val="Compact"/>
            </w:pPr>
            <w:proofErr w:type="spellStart"/>
            <w:r>
              <w:t>MessageType</w:t>
            </w:r>
            <w:proofErr w:type="spellEnd"/>
          </w:p>
        </w:tc>
        <w:tc>
          <w:tcPr>
            <w:tcW w:w="0" w:type="auto"/>
          </w:tcPr>
          <w:p w14:paraId="1C7F1A9E" w14:textId="77777777" w:rsidR="002E229E" w:rsidRDefault="00EB0030">
            <w:pPr>
              <w:pStyle w:val="Compact"/>
            </w:pPr>
            <w:r>
              <w:t>Enum</w:t>
            </w:r>
          </w:p>
        </w:tc>
        <w:tc>
          <w:tcPr>
            <w:tcW w:w="0" w:type="auto"/>
          </w:tcPr>
          <w:p w14:paraId="1C7F1A9F" w14:textId="77777777" w:rsidR="002E229E" w:rsidRDefault="00EB0030">
            <w:pPr>
              <w:pStyle w:val="Compact"/>
            </w:pPr>
            <w:r>
              <w:t>Y</w:t>
            </w:r>
          </w:p>
        </w:tc>
        <w:tc>
          <w:tcPr>
            <w:tcW w:w="0" w:type="auto"/>
          </w:tcPr>
          <w:p w14:paraId="1C7F1AA0" w14:textId="77777777" w:rsidR="002E229E" w:rsidRDefault="00EB0030">
            <w:pPr>
              <w:pStyle w:val="Compact"/>
            </w:pPr>
            <w:proofErr w:type="spellStart"/>
            <w:r>
              <w:t>RestransmitReject</w:t>
            </w:r>
            <w:proofErr w:type="spellEnd"/>
          </w:p>
        </w:tc>
        <w:tc>
          <w:tcPr>
            <w:tcW w:w="0" w:type="auto"/>
          </w:tcPr>
          <w:p w14:paraId="1C7F1AA1" w14:textId="77777777" w:rsidR="002E229E" w:rsidRDefault="002E229E"/>
        </w:tc>
      </w:tr>
      <w:tr w:rsidR="002E229E" w14:paraId="1C7F1AA8" w14:textId="77777777">
        <w:tc>
          <w:tcPr>
            <w:tcW w:w="0" w:type="auto"/>
          </w:tcPr>
          <w:p w14:paraId="1C7F1AA3" w14:textId="77777777" w:rsidR="002E229E" w:rsidRDefault="00EB0030">
            <w:pPr>
              <w:pStyle w:val="Compact"/>
            </w:pPr>
            <w:proofErr w:type="spellStart"/>
            <w:r>
              <w:t>SessionId</w:t>
            </w:r>
            <w:proofErr w:type="spellEnd"/>
          </w:p>
        </w:tc>
        <w:tc>
          <w:tcPr>
            <w:tcW w:w="0" w:type="auto"/>
          </w:tcPr>
          <w:p w14:paraId="1C7F1AA4" w14:textId="77777777" w:rsidR="002E229E" w:rsidRDefault="00EB0030">
            <w:pPr>
              <w:pStyle w:val="Compact"/>
            </w:pPr>
            <w:r>
              <w:t>UUID</w:t>
            </w:r>
          </w:p>
        </w:tc>
        <w:tc>
          <w:tcPr>
            <w:tcW w:w="0" w:type="auto"/>
          </w:tcPr>
          <w:p w14:paraId="1C7F1AA5" w14:textId="77777777" w:rsidR="002E229E" w:rsidRDefault="00EB0030">
            <w:pPr>
              <w:pStyle w:val="Compact"/>
            </w:pPr>
            <w:r>
              <w:t>Y</w:t>
            </w:r>
          </w:p>
        </w:tc>
        <w:tc>
          <w:tcPr>
            <w:tcW w:w="0" w:type="auto"/>
          </w:tcPr>
          <w:p w14:paraId="1C7F1AA6" w14:textId="77777777" w:rsidR="002E229E" w:rsidRDefault="002E229E"/>
        </w:tc>
        <w:tc>
          <w:tcPr>
            <w:tcW w:w="0" w:type="auto"/>
          </w:tcPr>
          <w:p w14:paraId="1C7F1AA7" w14:textId="77777777" w:rsidR="002E229E" w:rsidRDefault="00EB0030">
            <w:pPr>
              <w:pStyle w:val="Compact"/>
            </w:pPr>
            <w:r>
              <w:t>Session identifier</w:t>
            </w:r>
          </w:p>
        </w:tc>
      </w:tr>
      <w:tr w:rsidR="002E229E" w14:paraId="1C7F1AAE" w14:textId="77777777">
        <w:tc>
          <w:tcPr>
            <w:tcW w:w="0" w:type="auto"/>
          </w:tcPr>
          <w:p w14:paraId="1C7F1AA9" w14:textId="77777777" w:rsidR="002E229E" w:rsidRDefault="00EB0030">
            <w:pPr>
              <w:pStyle w:val="Compact"/>
            </w:pPr>
            <w:proofErr w:type="spellStart"/>
            <w:r>
              <w:t>RequestTimestamp</w:t>
            </w:r>
            <w:proofErr w:type="spellEnd"/>
          </w:p>
        </w:tc>
        <w:tc>
          <w:tcPr>
            <w:tcW w:w="0" w:type="auto"/>
          </w:tcPr>
          <w:p w14:paraId="1C7F1AAA" w14:textId="77777777" w:rsidR="002E229E" w:rsidRDefault="00EB0030">
            <w:pPr>
              <w:pStyle w:val="Compact"/>
            </w:pPr>
            <w:proofErr w:type="spellStart"/>
            <w:r>
              <w:t>nanotime</w:t>
            </w:r>
            <w:proofErr w:type="spellEnd"/>
          </w:p>
        </w:tc>
        <w:tc>
          <w:tcPr>
            <w:tcW w:w="0" w:type="auto"/>
          </w:tcPr>
          <w:p w14:paraId="1C7F1AAB" w14:textId="77777777" w:rsidR="002E229E" w:rsidRDefault="00EB0030">
            <w:pPr>
              <w:pStyle w:val="Compact"/>
            </w:pPr>
            <w:r>
              <w:t>Y</w:t>
            </w:r>
          </w:p>
        </w:tc>
        <w:tc>
          <w:tcPr>
            <w:tcW w:w="0" w:type="auto"/>
          </w:tcPr>
          <w:p w14:paraId="1C7F1AAC" w14:textId="77777777" w:rsidR="002E229E" w:rsidRDefault="002E229E"/>
        </w:tc>
        <w:tc>
          <w:tcPr>
            <w:tcW w:w="0" w:type="auto"/>
          </w:tcPr>
          <w:p w14:paraId="1C7F1AAD" w14:textId="77777777" w:rsidR="002E229E" w:rsidRDefault="00EB0030">
            <w:pPr>
              <w:pStyle w:val="Compact"/>
            </w:pPr>
            <w:r>
              <w:t xml:space="preserve">Value from </w:t>
            </w:r>
            <w:proofErr w:type="spellStart"/>
            <w:r>
              <w:t>RetransmitRequest</w:t>
            </w:r>
            <w:proofErr w:type="spellEnd"/>
            <w:r>
              <w:t xml:space="preserve"> Timestamp field. Used to match responses to requests.</w:t>
            </w:r>
          </w:p>
        </w:tc>
      </w:tr>
      <w:tr w:rsidR="002E229E" w14:paraId="1C7F1AB4" w14:textId="77777777">
        <w:tc>
          <w:tcPr>
            <w:tcW w:w="0" w:type="auto"/>
          </w:tcPr>
          <w:p w14:paraId="1C7F1AAF" w14:textId="77777777" w:rsidR="002E229E" w:rsidRDefault="00EB0030">
            <w:pPr>
              <w:pStyle w:val="Compact"/>
            </w:pPr>
            <w:r>
              <w:t>Code</w:t>
            </w:r>
          </w:p>
        </w:tc>
        <w:tc>
          <w:tcPr>
            <w:tcW w:w="0" w:type="auto"/>
          </w:tcPr>
          <w:p w14:paraId="1C7F1AB0" w14:textId="77777777" w:rsidR="002E229E" w:rsidRDefault="00EB0030">
            <w:pPr>
              <w:pStyle w:val="Compact"/>
            </w:pPr>
            <w:proofErr w:type="spellStart"/>
            <w:r>
              <w:t>RetransmitRejectCode</w:t>
            </w:r>
            <w:proofErr w:type="spellEnd"/>
            <w:r>
              <w:t xml:space="preserve"> Enum</w:t>
            </w:r>
          </w:p>
        </w:tc>
        <w:tc>
          <w:tcPr>
            <w:tcW w:w="0" w:type="auto"/>
          </w:tcPr>
          <w:p w14:paraId="1C7F1AB1" w14:textId="77777777" w:rsidR="002E229E" w:rsidRDefault="00EB0030">
            <w:pPr>
              <w:pStyle w:val="Compact"/>
            </w:pPr>
            <w:r>
              <w:t>Y</w:t>
            </w:r>
          </w:p>
        </w:tc>
        <w:tc>
          <w:tcPr>
            <w:tcW w:w="0" w:type="auto"/>
          </w:tcPr>
          <w:p w14:paraId="1C7F1AB2" w14:textId="77777777" w:rsidR="002E229E" w:rsidRDefault="002E229E"/>
        </w:tc>
        <w:tc>
          <w:tcPr>
            <w:tcW w:w="0" w:type="auto"/>
          </w:tcPr>
          <w:p w14:paraId="1C7F1AB3" w14:textId="77777777" w:rsidR="002E229E" w:rsidRDefault="002E229E"/>
        </w:tc>
      </w:tr>
      <w:tr w:rsidR="002E229E" w14:paraId="1C7F1ABA" w14:textId="77777777">
        <w:tc>
          <w:tcPr>
            <w:tcW w:w="0" w:type="auto"/>
          </w:tcPr>
          <w:p w14:paraId="1C7F1AB5" w14:textId="77777777" w:rsidR="002E229E" w:rsidRDefault="00EB0030">
            <w:pPr>
              <w:pStyle w:val="Compact"/>
            </w:pPr>
            <w:r>
              <w:t>Reason</w:t>
            </w:r>
          </w:p>
        </w:tc>
        <w:tc>
          <w:tcPr>
            <w:tcW w:w="0" w:type="auto"/>
          </w:tcPr>
          <w:p w14:paraId="1C7F1AB6" w14:textId="77777777" w:rsidR="002E229E" w:rsidRDefault="00EB0030">
            <w:pPr>
              <w:pStyle w:val="Compact"/>
            </w:pPr>
            <w:r>
              <w:t>string</w:t>
            </w:r>
          </w:p>
        </w:tc>
        <w:tc>
          <w:tcPr>
            <w:tcW w:w="0" w:type="auto"/>
          </w:tcPr>
          <w:p w14:paraId="1C7F1AB7" w14:textId="77777777" w:rsidR="002E229E" w:rsidRDefault="00EB0030">
            <w:pPr>
              <w:pStyle w:val="Compact"/>
            </w:pPr>
            <w:r>
              <w:t>N</w:t>
            </w:r>
          </w:p>
        </w:tc>
        <w:tc>
          <w:tcPr>
            <w:tcW w:w="0" w:type="auto"/>
          </w:tcPr>
          <w:p w14:paraId="1C7F1AB8" w14:textId="77777777" w:rsidR="002E229E" w:rsidRDefault="002E229E"/>
        </w:tc>
        <w:tc>
          <w:tcPr>
            <w:tcW w:w="0" w:type="auto"/>
          </w:tcPr>
          <w:p w14:paraId="1C7F1AB9" w14:textId="77777777" w:rsidR="002E229E" w:rsidRDefault="00EB0030">
            <w:pPr>
              <w:pStyle w:val="Compact"/>
            </w:pPr>
            <w:r>
              <w:t>Reject reason details</w:t>
            </w:r>
          </w:p>
        </w:tc>
      </w:tr>
    </w:tbl>
    <w:p w14:paraId="1C7F1ABB" w14:textId="77777777" w:rsidR="002E229E" w:rsidRDefault="00EB0030">
      <w:pPr>
        <w:pStyle w:val="berschrift3"/>
      </w:pPr>
      <w:bookmarkStart w:id="110" w:name="_Toc68972401"/>
      <w:bookmarkStart w:id="111" w:name="retransmitreject-diagram"/>
      <w:bookmarkEnd w:id="103"/>
      <w:bookmarkEnd w:id="109"/>
      <w:proofErr w:type="spellStart"/>
      <w:r>
        <w:t>RetransmitReject</w:t>
      </w:r>
      <w:proofErr w:type="spellEnd"/>
      <w:r>
        <w:t xml:space="preserve"> Diagram</w:t>
      </w:r>
      <w:bookmarkEnd w:id="110"/>
    </w:p>
    <w:p w14:paraId="1C7F1ABC" w14:textId="77777777" w:rsidR="002E229E" w:rsidRDefault="00EB0030">
      <w:pPr>
        <w:pStyle w:val="FirstParagraph"/>
      </w:pPr>
      <w:r>
        <w:rPr>
          <w:noProof/>
        </w:rPr>
        <w:drawing>
          <wp:inline distT="0" distB="0" distL="0" distR="0" wp14:anchorId="1C7F2C3D" wp14:editId="1C7F2C3E">
            <wp:extent cx="6108700" cy="4720359"/>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edia/RetransmissionReject.png"/>
                    <pic:cNvPicPr>
                      <a:picLocks noChangeAspect="1" noChangeArrowheads="1"/>
                    </pic:cNvPicPr>
                  </pic:nvPicPr>
                  <pic:blipFill>
                    <a:blip r:embed="rId36"/>
                    <a:stretch>
                      <a:fillRect/>
                    </a:stretch>
                  </pic:blipFill>
                  <pic:spPr bwMode="auto">
                    <a:xfrm>
                      <a:off x="0" y="0"/>
                      <a:ext cx="6108700" cy="4720359"/>
                    </a:xfrm>
                    <a:prstGeom prst="rect">
                      <a:avLst/>
                    </a:prstGeom>
                    <a:noFill/>
                    <a:ln w="9525">
                      <a:noFill/>
                      <a:headEnd/>
                      <a:tailEnd/>
                    </a:ln>
                  </pic:spPr>
                </pic:pic>
              </a:graphicData>
            </a:graphic>
          </wp:inline>
        </w:drawing>
      </w:r>
    </w:p>
    <w:p w14:paraId="1C7F1ABD" w14:textId="77777777" w:rsidR="002E229E" w:rsidRDefault="00EB0030">
      <w:pPr>
        <w:pStyle w:val="berschrift3"/>
      </w:pPr>
      <w:bookmarkStart w:id="112" w:name="_Toc68972402"/>
      <w:bookmarkStart w:id="113" w:name="retransmission-violations"/>
      <w:bookmarkEnd w:id="111"/>
      <w:r>
        <w:lastRenderedPageBreak/>
        <w:t>Retransmission Violations</w:t>
      </w:r>
      <w:bookmarkEnd w:id="112"/>
    </w:p>
    <w:p w14:paraId="1C7F1ABE" w14:textId="77777777" w:rsidR="002E229E" w:rsidRDefault="00EB0030">
      <w:pPr>
        <w:pStyle w:val="FirstParagraph"/>
      </w:pPr>
      <w:r>
        <w:t xml:space="preserve">For a </w:t>
      </w:r>
      <w:proofErr w:type="spellStart"/>
      <w:r>
        <w:t>RetransmitRequest</w:t>
      </w:r>
      <w:proofErr w:type="spellEnd"/>
      <w:r>
        <w:t xml:space="preserve"> that the requester should have known was invalid with certainty, the sender should terminate the session. Terminate message with </w:t>
      </w:r>
      <w:proofErr w:type="spellStart"/>
      <w:r>
        <w:rPr>
          <w:b/>
          <w:bCs/>
        </w:rPr>
        <w:t>ReRequestInProgress</w:t>
      </w:r>
      <w:proofErr w:type="spellEnd"/>
      <w:r>
        <w:t xml:space="preserve"> code should be sent if it sees a premature retransmit request.</w:t>
      </w:r>
    </w:p>
    <w:p w14:paraId="1C7F1ABF" w14:textId="77777777" w:rsidR="002E229E" w:rsidRDefault="00EB0030">
      <w:pPr>
        <w:pStyle w:val="berschrift3"/>
      </w:pPr>
      <w:bookmarkStart w:id="114" w:name="_Toc68972403"/>
      <w:bookmarkStart w:id="115" w:name="retransmit-violation-diagram"/>
      <w:bookmarkEnd w:id="113"/>
      <w:r>
        <w:t>Retransmit Violation Diagram</w:t>
      </w:r>
      <w:bookmarkEnd w:id="114"/>
    </w:p>
    <w:p w14:paraId="1C7F1AC0" w14:textId="77777777" w:rsidR="002E229E" w:rsidRDefault="00EB0030">
      <w:pPr>
        <w:pStyle w:val="FirstParagraph"/>
      </w:pPr>
      <w:r>
        <w:rPr>
          <w:noProof/>
        </w:rPr>
        <w:drawing>
          <wp:inline distT="0" distB="0" distL="0" distR="0" wp14:anchorId="1C7F2C3F" wp14:editId="1C7F2C40">
            <wp:extent cx="6108700" cy="4720359"/>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edia/RetransmitViolation.png"/>
                    <pic:cNvPicPr>
                      <a:picLocks noChangeAspect="1" noChangeArrowheads="1"/>
                    </pic:cNvPicPr>
                  </pic:nvPicPr>
                  <pic:blipFill>
                    <a:blip r:embed="rId37"/>
                    <a:stretch>
                      <a:fillRect/>
                    </a:stretch>
                  </pic:blipFill>
                  <pic:spPr bwMode="auto">
                    <a:xfrm>
                      <a:off x="0" y="0"/>
                      <a:ext cx="6108700" cy="4720359"/>
                    </a:xfrm>
                    <a:prstGeom prst="rect">
                      <a:avLst/>
                    </a:prstGeom>
                    <a:noFill/>
                    <a:ln w="9525">
                      <a:noFill/>
                      <a:headEnd/>
                      <a:tailEnd/>
                    </a:ln>
                  </pic:spPr>
                </pic:pic>
              </a:graphicData>
            </a:graphic>
          </wp:inline>
        </w:drawing>
      </w:r>
    </w:p>
    <w:p w14:paraId="1C7F1AC1" w14:textId="77777777" w:rsidR="002E229E" w:rsidRDefault="00EB0030">
      <w:pPr>
        <w:pStyle w:val="berschrift3"/>
      </w:pPr>
      <w:bookmarkStart w:id="116" w:name="_Toc68972404"/>
      <w:bookmarkStart w:id="117" w:name="fix-application-layer-recovery"/>
      <w:bookmarkEnd w:id="115"/>
      <w:r>
        <w:t>FIX Application Layer Recovery</w:t>
      </w:r>
      <w:bookmarkEnd w:id="116"/>
    </w:p>
    <w:p w14:paraId="1C7F1AC2" w14:textId="77777777" w:rsidR="002E229E" w:rsidRDefault="00EB0030">
      <w:pPr>
        <w:pStyle w:val="FirstParagraph"/>
      </w:pPr>
      <w:r>
        <w:t xml:space="preserve">As an alternative to a FIXP recoverable flow, application layer sequencing and recovery may be used. To avoid duplication of effort in two layers of the protocol stack, application layer sequencing should be used with a FIXP </w:t>
      </w:r>
      <w:proofErr w:type="spellStart"/>
      <w:r>
        <w:t>Unsequenced</w:t>
      </w:r>
      <w:proofErr w:type="spellEnd"/>
      <w:r>
        <w:t xml:space="preserve"> flow.</w:t>
      </w:r>
    </w:p>
    <w:p w14:paraId="1C7F1AC3" w14:textId="77777777" w:rsidR="002E229E" w:rsidRDefault="00EB0030">
      <w:pPr>
        <w:pStyle w:val="Textkrper"/>
      </w:pPr>
      <w:r>
        <w:t xml:space="preserve">See FIX application specifications for a description of the </w:t>
      </w:r>
      <w:proofErr w:type="spellStart"/>
      <w:r>
        <w:t>ApplicationSequenceControl</w:t>
      </w:r>
      <w:proofErr w:type="spellEnd"/>
      <w:r>
        <w:t xml:space="preserve"> group and these message types:</w:t>
      </w:r>
    </w:p>
    <w:p w14:paraId="1C7F1AC4" w14:textId="77777777" w:rsidR="002E229E" w:rsidRDefault="00EB0030" w:rsidP="00EB0030">
      <w:pPr>
        <w:numPr>
          <w:ilvl w:val="0"/>
          <w:numId w:val="11"/>
        </w:numPr>
      </w:pPr>
      <w:proofErr w:type="spellStart"/>
      <w:r>
        <w:t>ApplicationMessageReport</w:t>
      </w:r>
      <w:proofErr w:type="spellEnd"/>
    </w:p>
    <w:p w14:paraId="1C7F1AC5" w14:textId="77777777" w:rsidR="002E229E" w:rsidRDefault="00EB0030" w:rsidP="00EB0030">
      <w:pPr>
        <w:numPr>
          <w:ilvl w:val="0"/>
          <w:numId w:val="11"/>
        </w:numPr>
      </w:pPr>
      <w:proofErr w:type="spellStart"/>
      <w:r>
        <w:t>ApplicationMessageRequest</w:t>
      </w:r>
      <w:proofErr w:type="spellEnd"/>
    </w:p>
    <w:p w14:paraId="1C7F1AC6" w14:textId="77777777" w:rsidR="002E229E" w:rsidRDefault="00EB0030" w:rsidP="00EB0030">
      <w:pPr>
        <w:numPr>
          <w:ilvl w:val="0"/>
          <w:numId w:val="11"/>
        </w:numPr>
      </w:pPr>
      <w:proofErr w:type="spellStart"/>
      <w:r>
        <w:t>ApplicationMessageRequestAck</w:t>
      </w:r>
      <w:proofErr w:type="spellEnd"/>
    </w:p>
    <w:p w14:paraId="1C7F1AC7" w14:textId="77777777" w:rsidR="002E229E" w:rsidRDefault="00EB0030">
      <w:pPr>
        <w:pStyle w:val="berschrift2"/>
      </w:pPr>
      <w:bookmarkStart w:id="118" w:name="_Toc68972405"/>
      <w:bookmarkStart w:id="119" w:name="finalizing-a-session"/>
      <w:bookmarkEnd w:id="99"/>
      <w:bookmarkEnd w:id="117"/>
      <w:r>
        <w:t>Finalizing a Session</w:t>
      </w:r>
      <w:bookmarkEnd w:id="118"/>
    </w:p>
    <w:p w14:paraId="1C7F1AC8" w14:textId="77777777" w:rsidR="002E229E" w:rsidRDefault="00EB0030">
      <w:pPr>
        <w:pStyle w:val="FirstParagraph"/>
      </w:pPr>
      <w:r>
        <w:t>Finalization is a handshake that ends a logical session when there are no more messages to exchange.</w:t>
      </w:r>
    </w:p>
    <w:p w14:paraId="1C7F1AC9" w14:textId="77777777" w:rsidR="002E229E" w:rsidRDefault="00EB0030">
      <w:pPr>
        <w:pStyle w:val="berschrift3"/>
      </w:pPr>
      <w:bookmarkStart w:id="120" w:name="_Toc68972406"/>
      <w:bookmarkStart w:id="121" w:name="finish-sending"/>
      <w:r>
        <w:lastRenderedPageBreak/>
        <w:t>Finish Sending</w:t>
      </w:r>
      <w:bookmarkEnd w:id="120"/>
    </w:p>
    <w:p w14:paraId="1C7F1ACA" w14:textId="77777777" w:rsidR="002E229E" w:rsidRDefault="00EB0030">
      <w:pPr>
        <w:pStyle w:val="FirstParagraph"/>
      </w:pPr>
      <w:r>
        <w:t xml:space="preserve">A </w:t>
      </w:r>
      <w:proofErr w:type="spellStart"/>
      <w:r>
        <w:t>FinishedSending</w:t>
      </w:r>
      <w:proofErr w:type="spellEnd"/>
      <w:r>
        <w:t xml:space="preserve"> message should be sent to begin finalizing a logical session when the last application message in a flow has been sent.</w:t>
      </w:r>
    </w:p>
    <w:p w14:paraId="1C7F1ACB" w14:textId="77777777" w:rsidR="002E229E" w:rsidRDefault="00EB0030">
      <w:pPr>
        <w:pStyle w:val="Textkrper"/>
      </w:pPr>
      <w:r>
        <w:t xml:space="preserve">The sender of this message awaits a </w:t>
      </w:r>
      <w:proofErr w:type="spellStart"/>
      <w:r>
        <w:t>FinishedReceiving</w:t>
      </w:r>
      <w:proofErr w:type="spellEnd"/>
      <w:r>
        <w:t xml:space="preserve"> response. If the wait takes longer than </w:t>
      </w:r>
      <w:proofErr w:type="spellStart"/>
      <w:r>
        <w:t>KeepaliveInterval</w:t>
      </w:r>
      <w:proofErr w:type="spellEnd"/>
      <w:r>
        <w:t xml:space="preserve"> for the flow, it should send </w:t>
      </w:r>
      <w:proofErr w:type="spellStart"/>
      <w:r>
        <w:t>FinishedSending</w:t>
      </w:r>
      <w:proofErr w:type="spellEnd"/>
      <w:r>
        <w:t xml:space="preserve"> messages as heartbeats until finalization is complete.</w:t>
      </w:r>
    </w:p>
    <w:p w14:paraId="1C7F1ACC" w14:textId="77777777" w:rsidR="002E229E" w:rsidRDefault="00EB0030">
      <w:pPr>
        <w:pStyle w:val="Textkrper"/>
      </w:pPr>
      <w:proofErr w:type="spellStart"/>
      <w:r>
        <w:rPr>
          <w:b/>
          <w:bCs/>
        </w:rPr>
        <w:t>FinishedSending</w:t>
      </w:r>
      <w:proofErr w:type="spellEnd"/>
    </w:p>
    <w:tbl>
      <w:tblPr>
        <w:tblStyle w:val="Table"/>
        <w:tblW w:w="0" w:type="pct"/>
        <w:tblLook w:val="0020" w:firstRow="1" w:lastRow="0" w:firstColumn="0" w:lastColumn="0" w:noHBand="0" w:noVBand="0"/>
      </w:tblPr>
      <w:tblGrid>
        <w:gridCol w:w="1325"/>
        <w:gridCol w:w="684"/>
        <w:gridCol w:w="973"/>
        <w:gridCol w:w="1540"/>
        <w:gridCol w:w="4930"/>
      </w:tblGrid>
      <w:tr w:rsidR="002E229E" w14:paraId="1C7F1AD2"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1ACD" w14:textId="77777777" w:rsidR="002E229E" w:rsidRDefault="00EB0030">
            <w:pPr>
              <w:pStyle w:val="Compact"/>
            </w:pPr>
            <w:r>
              <w:rPr>
                <w:bCs/>
              </w:rPr>
              <w:t>Field name</w:t>
            </w:r>
          </w:p>
        </w:tc>
        <w:tc>
          <w:tcPr>
            <w:tcW w:w="0" w:type="auto"/>
          </w:tcPr>
          <w:p w14:paraId="1C7F1ACE" w14:textId="77777777" w:rsidR="002E229E" w:rsidRDefault="00EB0030">
            <w:pPr>
              <w:pStyle w:val="Compact"/>
            </w:pPr>
            <w:r>
              <w:rPr>
                <w:bCs/>
              </w:rPr>
              <w:t>Type</w:t>
            </w:r>
          </w:p>
        </w:tc>
        <w:tc>
          <w:tcPr>
            <w:tcW w:w="0" w:type="auto"/>
          </w:tcPr>
          <w:p w14:paraId="1C7F1ACF" w14:textId="77777777" w:rsidR="002E229E" w:rsidRDefault="00EB0030">
            <w:pPr>
              <w:pStyle w:val="Compact"/>
            </w:pPr>
            <w:r>
              <w:rPr>
                <w:bCs/>
              </w:rPr>
              <w:t>Required</w:t>
            </w:r>
          </w:p>
        </w:tc>
        <w:tc>
          <w:tcPr>
            <w:tcW w:w="0" w:type="auto"/>
          </w:tcPr>
          <w:p w14:paraId="1C7F1AD0" w14:textId="77777777" w:rsidR="002E229E" w:rsidRDefault="00EB0030">
            <w:pPr>
              <w:pStyle w:val="Compact"/>
            </w:pPr>
            <w:r>
              <w:rPr>
                <w:bCs/>
              </w:rPr>
              <w:t>Value</w:t>
            </w:r>
          </w:p>
        </w:tc>
        <w:tc>
          <w:tcPr>
            <w:tcW w:w="0" w:type="auto"/>
          </w:tcPr>
          <w:p w14:paraId="1C7F1AD1" w14:textId="77777777" w:rsidR="002E229E" w:rsidRDefault="00EB0030">
            <w:pPr>
              <w:pStyle w:val="Compact"/>
            </w:pPr>
            <w:r>
              <w:rPr>
                <w:bCs/>
              </w:rPr>
              <w:t>Description</w:t>
            </w:r>
          </w:p>
        </w:tc>
      </w:tr>
      <w:tr w:rsidR="002E229E" w14:paraId="1C7F1AD8" w14:textId="77777777">
        <w:tc>
          <w:tcPr>
            <w:tcW w:w="0" w:type="auto"/>
          </w:tcPr>
          <w:p w14:paraId="1C7F1AD3" w14:textId="77777777" w:rsidR="002E229E" w:rsidRDefault="00EB0030">
            <w:pPr>
              <w:pStyle w:val="Compact"/>
            </w:pPr>
            <w:proofErr w:type="spellStart"/>
            <w:r>
              <w:t>MessageType</w:t>
            </w:r>
            <w:proofErr w:type="spellEnd"/>
          </w:p>
        </w:tc>
        <w:tc>
          <w:tcPr>
            <w:tcW w:w="0" w:type="auto"/>
          </w:tcPr>
          <w:p w14:paraId="1C7F1AD4" w14:textId="77777777" w:rsidR="002E229E" w:rsidRDefault="00EB0030">
            <w:pPr>
              <w:pStyle w:val="Compact"/>
            </w:pPr>
            <w:r>
              <w:t>Enum</w:t>
            </w:r>
          </w:p>
        </w:tc>
        <w:tc>
          <w:tcPr>
            <w:tcW w:w="0" w:type="auto"/>
          </w:tcPr>
          <w:p w14:paraId="1C7F1AD5" w14:textId="77777777" w:rsidR="002E229E" w:rsidRDefault="00EB0030">
            <w:pPr>
              <w:pStyle w:val="Compact"/>
            </w:pPr>
            <w:r>
              <w:t>Y</w:t>
            </w:r>
          </w:p>
        </w:tc>
        <w:tc>
          <w:tcPr>
            <w:tcW w:w="0" w:type="auto"/>
          </w:tcPr>
          <w:p w14:paraId="1C7F1AD6" w14:textId="77777777" w:rsidR="002E229E" w:rsidRDefault="00EB0030">
            <w:pPr>
              <w:pStyle w:val="Compact"/>
            </w:pPr>
            <w:proofErr w:type="spellStart"/>
            <w:r>
              <w:t>FinishedSending</w:t>
            </w:r>
            <w:proofErr w:type="spellEnd"/>
          </w:p>
        </w:tc>
        <w:tc>
          <w:tcPr>
            <w:tcW w:w="0" w:type="auto"/>
          </w:tcPr>
          <w:p w14:paraId="1C7F1AD7" w14:textId="77777777" w:rsidR="002E229E" w:rsidRDefault="002E229E"/>
        </w:tc>
      </w:tr>
      <w:tr w:rsidR="002E229E" w14:paraId="1C7F1ADE" w14:textId="77777777">
        <w:tc>
          <w:tcPr>
            <w:tcW w:w="0" w:type="auto"/>
          </w:tcPr>
          <w:p w14:paraId="1C7F1AD9" w14:textId="77777777" w:rsidR="002E229E" w:rsidRDefault="00EB0030">
            <w:pPr>
              <w:pStyle w:val="Compact"/>
            </w:pPr>
            <w:proofErr w:type="spellStart"/>
            <w:r>
              <w:t>SessionId</w:t>
            </w:r>
            <w:proofErr w:type="spellEnd"/>
          </w:p>
        </w:tc>
        <w:tc>
          <w:tcPr>
            <w:tcW w:w="0" w:type="auto"/>
          </w:tcPr>
          <w:p w14:paraId="1C7F1ADA" w14:textId="77777777" w:rsidR="002E229E" w:rsidRDefault="00EB0030">
            <w:pPr>
              <w:pStyle w:val="Compact"/>
            </w:pPr>
            <w:r>
              <w:t>UUID</w:t>
            </w:r>
          </w:p>
        </w:tc>
        <w:tc>
          <w:tcPr>
            <w:tcW w:w="0" w:type="auto"/>
          </w:tcPr>
          <w:p w14:paraId="1C7F1ADB" w14:textId="77777777" w:rsidR="002E229E" w:rsidRDefault="00EB0030">
            <w:pPr>
              <w:pStyle w:val="Compact"/>
            </w:pPr>
            <w:r>
              <w:t>Y</w:t>
            </w:r>
          </w:p>
        </w:tc>
        <w:tc>
          <w:tcPr>
            <w:tcW w:w="0" w:type="auto"/>
          </w:tcPr>
          <w:p w14:paraId="1C7F1ADC" w14:textId="77777777" w:rsidR="002E229E" w:rsidRDefault="002E229E"/>
        </w:tc>
        <w:tc>
          <w:tcPr>
            <w:tcW w:w="0" w:type="auto"/>
          </w:tcPr>
          <w:p w14:paraId="1C7F1ADD" w14:textId="77777777" w:rsidR="002E229E" w:rsidRDefault="00EB0030">
            <w:pPr>
              <w:pStyle w:val="Compact"/>
            </w:pPr>
            <w:proofErr w:type="spellStart"/>
            <w:r>
              <w:t>SessionId</w:t>
            </w:r>
            <w:proofErr w:type="spellEnd"/>
            <w:r>
              <w:t xml:space="preserve"> is redundant and included only for robustness</w:t>
            </w:r>
          </w:p>
        </w:tc>
      </w:tr>
      <w:tr w:rsidR="002E229E" w14:paraId="1C7F1AE4" w14:textId="77777777">
        <w:tc>
          <w:tcPr>
            <w:tcW w:w="0" w:type="auto"/>
          </w:tcPr>
          <w:p w14:paraId="1C7F1ADF" w14:textId="77777777" w:rsidR="002E229E" w:rsidRDefault="00EB0030">
            <w:pPr>
              <w:pStyle w:val="Compact"/>
            </w:pPr>
            <w:proofErr w:type="spellStart"/>
            <w:r>
              <w:t>LastSeqNo</w:t>
            </w:r>
            <w:proofErr w:type="spellEnd"/>
          </w:p>
        </w:tc>
        <w:tc>
          <w:tcPr>
            <w:tcW w:w="0" w:type="auto"/>
          </w:tcPr>
          <w:p w14:paraId="1C7F1AE0" w14:textId="77777777" w:rsidR="002E229E" w:rsidRDefault="00EB0030">
            <w:pPr>
              <w:pStyle w:val="Compact"/>
            </w:pPr>
            <w:r>
              <w:t>u64</w:t>
            </w:r>
          </w:p>
        </w:tc>
        <w:tc>
          <w:tcPr>
            <w:tcW w:w="0" w:type="auto"/>
          </w:tcPr>
          <w:p w14:paraId="1C7F1AE1" w14:textId="77777777" w:rsidR="002E229E" w:rsidRDefault="00EB0030">
            <w:pPr>
              <w:pStyle w:val="Compact"/>
            </w:pPr>
            <w:r>
              <w:t>N</w:t>
            </w:r>
          </w:p>
        </w:tc>
        <w:tc>
          <w:tcPr>
            <w:tcW w:w="0" w:type="auto"/>
          </w:tcPr>
          <w:p w14:paraId="1C7F1AE2" w14:textId="77777777" w:rsidR="002E229E" w:rsidRDefault="002E229E"/>
        </w:tc>
        <w:tc>
          <w:tcPr>
            <w:tcW w:w="0" w:type="auto"/>
          </w:tcPr>
          <w:p w14:paraId="1C7F1AE3" w14:textId="77777777" w:rsidR="002E229E" w:rsidRDefault="00EB0030">
            <w:pPr>
              <w:pStyle w:val="Compact"/>
            </w:pPr>
            <w:r>
              <w:t>Must be populated for an idempotent or recoverable flow</w:t>
            </w:r>
          </w:p>
        </w:tc>
      </w:tr>
    </w:tbl>
    <w:p w14:paraId="1C7F1AE5" w14:textId="77777777" w:rsidR="002E229E" w:rsidRDefault="00EB0030">
      <w:pPr>
        <w:pStyle w:val="Textkrper"/>
      </w:pPr>
      <w:r>
        <w:t xml:space="preserve">The peer should evaluate </w:t>
      </w:r>
      <w:proofErr w:type="spellStart"/>
      <w:r>
        <w:t>LastSeqNo</w:t>
      </w:r>
      <w:proofErr w:type="spellEnd"/>
      <w:r>
        <w:t xml:space="preserve"> to determine whether it has processed the flow to the end. If received on a recoverable flow, the peer may send a </w:t>
      </w:r>
      <w:proofErr w:type="spellStart"/>
      <w:r>
        <w:t>RetransmitRequest</w:t>
      </w:r>
      <w:proofErr w:type="spellEnd"/>
      <w:r>
        <w:t xml:space="preserve"> to recover any missed messages before acknowledging finalization of the flow. On an idempotent flow, it should send </w:t>
      </w:r>
      <w:proofErr w:type="spellStart"/>
      <w:r>
        <w:t>NotApplied</w:t>
      </w:r>
      <w:proofErr w:type="spellEnd"/>
      <w:r>
        <w:t xml:space="preserve"> to notify the sender of the gap.</w:t>
      </w:r>
    </w:p>
    <w:p w14:paraId="1C7F1AE6" w14:textId="77777777" w:rsidR="002E229E" w:rsidRDefault="00EB0030">
      <w:pPr>
        <w:pStyle w:val="berschrift3"/>
      </w:pPr>
      <w:bookmarkStart w:id="122" w:name="_Toc68972407"/>
      <w:bookmarkStart w:id="123" w:name="finish-receiving"/>
      <w:bookmarkEnd w:id="121"/>
      <w:r>
        <w:t>Finish Receiving</w:t>
      </w:r>
      <w:bookmarkEnd w:id="122"/>
    </w:p>
    <w:p w14:paraId="1C7F1AE7" w14:textId="77777777" w:rsidR="002E229E" w:rsidRDefault="00EB0030">
      <w:pPr>
        <w:pStyle w:val="FirstParagraph"/>
      </w:pPr>
      <w:r>
        <w:t xml:space="preserve">Upon processing the last application message indicated by the </w:t>
      </w:r>
      <w:proofErr w:type="spellStart"/>
      <w:r>
        <w:t>FinishedSending</w:t>
      </w:r>
      <w:proofErr w:type="spellEnd"/>
      <w:r>
        <w:t xml:space="preserve"> message (possibly received on a retransmission), a </w:t>
      </w:r>
      <w:proofErr w:type="spellStart"/>
      <w:r>
        <w:t>FinishedReceving</w:t>
      </w:r>
      <w:proofErr w:type="spellEnd"/>
      <w:r>
        <w:t xml:space="preserve"> message must be sent in response.</w:t>
      </w:r>
    </w:p>
    <w:p w14:paraId="1C7F1AE8" w14:textId="77777777" w:rsidR="002E229E" w:rsidRDefault="00EB0030">
      <w:pPr>
        <w:pStyle w:val="Textkrper"/>
      </w:pPr>
      <w:r>
        <w:t xml:space="preserve">When a </w:t>
      </w:r>
      <w:proofErr w:type="spellStart"/>
      <w:r>
        <w:t>FinishedReceiving</w:t>
      </w:r>
      <w:proofErr w:type="spellEnd"/>
      <w:r>
        <w:t xml:space="preserve"> has been received by the party that initiated the finalization handshake, a Terminate message should be sent to unbind the transport. At that point, the session is considered finalized, and its session ID is no longer valid.</w:t>
      </w:r>
    </w:p>
    <w:p w14:paraId="1C7F1AE9" w14:textId="77777777" w:rsidR="002E229E" w:rsidRDefault="00EB0030">
      <w:pPr>
        <w:pStyle w:val="Textkrper"/>
      </w:pPr>
      <w:proofErr w:type="spellStart"/>
      <w:r>
        <w:rPr>
          <w:b/>
          <w:bCs/>
        </w:rPr>
        <w:t>FinishedReceiving</w:t>
      </w:r>
      <w:proofErr w:type="spellEnd"/>
    </w:p>
    <w:tbl>
      <w:tblPr>
        <w:tblStyle w:val="Table"/>
        <w:tblW w:w="0" w:type="pct"/>
        <w:tblLook w:val="0020" w:firstRow="1" w:lastRow="0" w:firstColumn="0" w:lastColumn="0" w:noHBand="0" w:noVBand="0"/>
      </w:tblPr>
      <w:tblGrid>
        <w:gridCol w:w="1325"/>
        <w:gridCol w:w="684"/>
        <w:gridCol w:w="973"/>
        <w:gridCol w:w="1667"/>
        <w:gridCol w:w="4751"/>
      </w:tblGrid>
      <w:tr w:rsidR="002E229E" w14:paraId="1C7F1AEF"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1AEA" w14:textId="77777777" w:rsidR="002E229E" w:rsidRDefault="00EB0030">
            <w:pPr>
              <w:pStyle w:val="Compact"/>
            </w:pPr>
            <w:r>
              <w:rPr>
                <w:bCs/>
              </w:rPr>
              <w:t>Field name</w:t>
            </w:r>
          </w:p>
        </w:tc>
        <w:tc>
          <w:tcPr>
            <w:tcW w:w="0" w:type="auto"/>
          </w:tcPr>
          <w:p w14:paraId="1C7F1AEB" w14:textId="77777777" w:rsidR="002E229E" w:rsidRDefault="00EB0030">
            <w:pPr>
              <w:pStyle w:val="Compact"/>
            </w:pPr>
            <w:r>
              <w:rPr>
                <w:bCs/>
              </w:rPr>
              <w:t>Type</w:t>
            </w:r>
          </w:p>
        </w:tc>
        <w:tc>
          <w:tcPr>
            <w:tcW w:w="0" w:type="auto"/>
          </w:tcPr>
          <w:p w14:paraId="1C7F1AEC" w14:textId="77777777" w:rsidR="002E229E" w:rsidRDefault="00EB0030">
            <w:pPr>
              <w:pStyle w:val="Compact"/>
            </w:pPr>
            <w:r>
              <w:rPr>
                <w:bCs/>
              </w:rPr>
              <w:t>Required</w:t>
            </w:r>
          </w:p>
        </w:tc>
        <w:tc>
          <w:tcPr>
            <w:tcW w:w="0" w:type="auto"/>
          </w:tcPr>
          <w:p w14:paraId="1C7F1AED" w14:textId="77777777" w:rsidR="002E229E" w:rsidRDefault="00EB0030">
            <w:pPr>
              <w:pStyle w:val="Compact"/>
            </w:pPr>
            <w:r>
              <w:rPr>
                <w:bCs/>
              </w:rPr>
              <w:t>Value</w:t>
            </w:r>
          </w:p>
        </w:tc>
        <w:tc>
          <w:tcPr>
            <w:tcW w:w="0" w:type="auto"/>
          </w:tcPr>
          <w:p w14:paraId="1C7F1AEE" w14:textId="77777777" w:rsidR="002E229E" w:rsidRDefault="00EB0030">
            <w:pPr>
              <w:pStyle w:val="Compact"/>
            </w:pPr>
            <w:r>
              <w:rPr>
                <w:bCs/>
              </w:rPr>
              <w:t>Description</w:t>
            </w:r>
          </w:p>
        </w:tc>
      </w:tr>
      <w:tr w:rsidR="002E229E" w14:paraId="1C7F1AF5" w14:textId="77777777">
        <w:tc>
          <w:tcPr>
            <w:tcW w:w="0" w:type="auto"/>
          </w:tcPr>
          <w:p w14:paraId="1C7F1AF0" w14:textId="77777777" w:rsidR="002E229E" w:rsidRDefault="00EB0030">
            <w:pPr>
              <w:pStyle w:val="Compact"/>
            </w:pPr>
            <w:proofErr w:type="spellStart"/>
            <w:r>
              <w:t>MessageType</w:t>
            </w:r>
            <w:proofErr w:type="spellEnd"/>
          </w:p>
        </w:tc>
        <w:tc>
          <w:tcPr>
            <w:tcW w:w="0" w:type="auto"/>
          </w:tcPr>
          <w:p w14:paraId="1C7F1AF1" w14:textId="77777777" w:rsidR="002E229E" w:rsidRDefault="00EB0030">
            <w:pPr>
              <w:pStyle w:val="Compact"/>
            </w:pPr>
            <w:r>
              <w:t>Enum</w:t>
            </w:r>
          </w:p>
        </w:tc>
        <w:tc>
          <w:tcPr>
            <w:tcW w:w="0" w:type="auto"/>
          </w:tcPr>
          <w:p w14:paraId="1C7F1AF2" w14:textId="77777777" w:rsidR="002E229E" w:rsidRDefault="00EB0030">
            <w:pPr>
              <w:pStyle w:val="Compact"/>
            </w:pPr>
            <w:r>
              <w:t>Y</w:t>
            </w:r>
          </w:p>
        </w:tc>
        <w:tc>
          <w:tcPr>
            <w:tcW w:w="0" w:type="auto"/>
          </w:tcPr>
          <w:p w14:paraId="1C7F1AF3" w14:textId="77777777" w:rsidR="002E229E" w:rsidRDefault="00EB0030">
            <w:pPr>
              <w:pStyle w:val="Compact"/>
            </w:pPr>
            <w:proofErr w:type="spellStart"/>
            <w:r>
              <w:t>FinishedReceiving</w:t>
            </w:r>
            <w:proofErr w:type="spellEnd"/>
          </w:p>
        </w:tc>
        <w:tc>
          <w:tcPr>
            <w:tcW w:w="0" w:type="auto"/>
          </w:tcPr>
          <w:p w14:paraId="1C7F1AF4" w14:textId="77777777" w:rsidR="002E229E" w:rsidRDefault="002E229E"/>
        </w:tc>
      </w:tr>
      <w:tr w:rsidR="002E229E" w14:paraId="1C7F1AFB" w14:textId="77777777">
        <w:tc>
          <w:tcPr>
            <w:tcW w:w="0" w:type="auto"/>
          </w:tcPr>
          <w:p w14:paraId="1C7F1AF6" w14:textId="77777777" w:rsidR="002E229E" w:rsidRDefault="00EB0030">
            <w:pPr>
              <w:pStyle w:val="Compact"/>
            </w:pPr>
            <w:proofErr w:type="spellStart"/>
            <w:r>
              <w:t>SessionId</w:t>
            </w:r>
            <w:proofErr w:type="spellEnd"/>
          </w:p>
        </w:tc>
        <w:tc>
          <w:tcPr>
            <w:tcW w:w="0" w:type="auto"/>
          </w:tcPr>
          <w:p w14:paraId="1C7F1AF7" w14:textId="77777777" w:rsidR="002E229E" w:rsidRDefault="00EB0030">
            <w:pPr>
              <w:pStyle w:val="Compact"/>
            </w:pPr>
            <w:r>
              <w:t>UUID</w:t>
            </w:r>
          </w:p>
        </w:tc>
        <w:tc>
          <w:tcPr>
            <w:tcW w:w="0" w:type="auto"/>
          </w:tcPr>
          <w:p w14:paraId="1C7F1AF8" w14:textId="77777777" w:rsidR="002E229E" w:rsidRDefault="00EB0030">
            <w:pPr>
              <w:pStyle w:val="Compact"/>
            </w:pPr>
            <w:r>
              <w:t>Y</w:t>
            </w:r>
          </w:p>
        </w:tc>
        <w:tc>
          <w:tcPr>
            <w:tcW w:w="0" w:type="auto"/>
          </w:tcPr>
          <w:p w14:paraId="1C7F1AF9" w14:textId="77777777" w:rsidR="002E229E" w:rsidRDefault="002E229E"/>
        </w:tc>
        <w:tc>
          <w:tcPr>
            <w:tcW w:w="0" w:type="auto"/>
          </w:tcPr>
          <w:p w14:paraId="1C7F1AFA" w14:textId="77777777" w:rsidR="002E229E" w:rsidRDefault="00EB0030">
            <w:pPr>
              <w:pStyle w:val="Compact"/>
            </w:pPr>
            <w:proofErr w:type="spellStart"/>
            <w:r>
              <w:t>SessionId</w:t>
            </w:r>
            <w:proofErr w:type="spellEnd"/>
            <w:r>
              <w:t xml:space="preserve"> is redundant and included only for robustness</w:t>
            </w:r>
          </w:p>
        </w:tc>
      </w:tr>
    </w:tbl>
    <w:p w14:paraId="1C7F1AFC" w14:textId="77777777" w:rsidR="002E229E" w:rsidRDefault="00EB0030">
      <w:pPr>
        <w:pStyle w:val="berschrift3"/>
      </w:pPr>
      <w:bookmarkStart w:id="124" w:name="_Toc68972408"/>
      <w:bookmarkStart w:id="125" w:name="X6492c1448452f12f2fc7a7ddcd92ede1f71fdd6"/>
      <w:bookmarkEnd w:id="123"/>
      <w:r>
        <w:lastRenderedPageBreak/>
        <w:t>Terminating a Recoverable Session Sequence Diagram</w:t>
      </w:r>
      <w:bookmarkEnd w:id="124"/>
    </w:p>
    <w:p w14:paraId="1C7F1AFD" w14:textId="77777777" w:rsidR="002E229E" w:rsidRDefault="00EB0030">
      <w:pPr>
        <w:pStyle w:val="FirstParagraph"/>
      </w:pPr>
      <w:r>
        <w:rPr>
          <w:noProof/>
        </w:rPr>
        <w:drawing>
          <wp:inline distT="0" distB="0" distL="0" distR="0" wp14:anchorId="1C7F2C41" wp14:editId="1C7F2C42">
            <wp:extent cx="6108700" cy="4720359"/>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edia/FlowFinalization.png"/>
                    <pic:cNvPicPr>
                      <a:picLocks noChangeAspect="1" noChangeArrowheads="1"/>
                    </pic:cNvPicPr>
                  </pic:nvPicPr>
                  <pic:blipFill>
                    <a:blip r:embed="rId38"/>
                    <a:stretch>
                      <a:fillRect/>
                    </a:stretch>
                  </pic:blipFill>
                  <pic:spPr bwMode="auto">
                    <a:xfrm>
                      <a:off x="0" y="0"/>
                      <a:ext cx="6108700" cy="4720359"/>
                    </a:xfrm>
                    <a:prstGeom prst="rect">
                      <a:avLst/>
                    </a:prstGeom>
                    <a:noFill/>
                    <a:ln w="9525">
                      <a:noFill/>
                      <a:headEnd/>
                      <a:tailEnd/>
                    </a:ln>
                  </pic:spPr>
                </pic:pic>
              </a:graphicData>
            </a:graphic>
          </wp:inline>
        </w:drawing>
      </w:r>
    </w:p>
    <w:p w14:paraId="1C7F1AFE" w14:textId="77777777" w:rsidR="002E229E" w:rsidRDefault="00EB0030">
      <w:pPr>
        <w:pStyle w:val="berschrift2"/>
      </w:pPr>
      <w:bookmarkStart w:id="126" w:name="_Toc68972409"/>
      <w:bookmarkStart w:id="127" w:name="idempotent-flow"/>
      <w:bookmarkEnd w:id="119"/>
      <w:bookmarkEnd w:id="125"/>
      <w:r>
        <w:t>Idempotent Flow</w:t>
      </w:r>
      <w:bookmarkEnd w:id="126"/>
    </w:p>
    <w:p w14:paraId="1C7F1AFF" w14:textId="77777777" w:rsidR="002E229E" w:rsidRDefault="00EB0030">
      <w:pPr>
        <w:pStyle w:val="FirstParagraph"/>
      </w:pPr>
      <w:r>
        <w:t>When using the idempotent flow, the protocol ensures that each application message is an idempotent operation that will be guaranteed to be applied only once.</w:t>
      </w:r>
    </w:p>
    <w:p w14:paraId="1C7F1B00" w14:textId="77777777" w:rsidR="002E229E" w:rsidRDefault="00EB0030">
      <w:pPr>
        <w:pStyle w:val="Textkrper"/>
      </w:pPr>
      <w:r>
        <w:t xml:space="preserve">To guarantee idempotence, a unique sequential identifier must be allocated to each operation to be carried out. The response flow must identify which operations have been carried </w:t>
      </w:r>
      <w:proofErr w:type="gramStart"/>
      <w:r>
        <w:t>out, and</w:t>
      </w:r>
      <w:proofErr w:type="gramEnd"/>
      <w:r>
        <w:t xml:space="preserve"> is sequenced. The lack of acknowledgment of an operation should trigger the operation to be reattempted (at least once semantics). The lack of acknowledgment should be triggered by the acknowledgment of a later operation or by the expiration of a timer. The side carrying out an operation must filter out operations with a duplicate identifier (at most once semantics). If a transaction has already been applied, a duplicate request should be silently dropped.</w:t>
      </w:r>
    </w:p>
    <w:p w14:paraId="1C7F1B01" w14:textId="77777777" w:rsidR="002E229E" w:rsidRDefault="00EB0030">
      <w:pPr>
        <w:pStyle w:val="Textkrper"/>
      </w:pPr>
      <w:r>
        <w:t xml:space="preserve">The start of an idempotent flow must be initiated with a Sequence message (or Context message on a multiplexed transport) that explicitly provides the sequence number of the next application message in its field </w:t>
      </w:r>
      <w:proofErr w:type="spellStart"/>
      <w:r>
        <w:t>NextSeqNo</w:t>
      </w:r>
      <w:proofErr w:type="spellEnd"/>
      <w:r>
        <w:t xml:space="preserve">. The first application message after a Sequence (or Context) message has the implicit sequence number </w:t>
      </w:r>
      <w:proofErr w:type="spellStart"/>
      <w:r>
        <w:t>NextSeqNo</w:t>
      </w:r>
      <w:proofErr w:type="spellEnd"/>
      <w:r>
        <w:t>. For subsequent application messages, the sequence number is incremented implicitly. That is, the sequence number is not sent on the wire in every application message, but rather, sender and receiver each should keep track of the next expected sequence number.</w:t>
      </w:r>
    </w:p>
    <w:p w14:paraId="1C7F1B02" w14:textId="61D2FEAF" w:rsidR="002E229E" w:rsidRDefault="00EB0030">
      <w:pPr>
        <w:pStyle w:val="Textkrper"/>
      </w:pPr>
      <w:r>
        <w:t xml:space="preserve">As explained in section 3, a Sequence or Context message must be sent after any context switch or once per packet on a Datagram oriented transport. Additionally, as explained in </w:t>
      </w:r>
      <w:hyperlink w:anchor="session-heartbeat">
        <w:r>
          <w:rPr>
            <w:rStyle w:val="Hyperlink"/>
          </w:rPr>
          <w:t>Session Heartbeat</w:t>
        </w:r>
      </w:hyperlink>
      <w:r>
        <w:t xml:space="preserve">, they must be sent as </w:t>
      </w:r>
      <w:proofErr w:type="spellStart"/>
      <w:r>
        <w:t>hearbeats</w:t>
      </w:r>
      <w:proofErr w:type="spellEnd"/>
      <w:r>
        <w:t xml:space="preserve"> during idle periods. After every explicit </w:t>
      </w:r>
      <w:proofErr w:type="spellStart"/>
      <w:r>
        <w:t>NextSeqNo</w:t>
      </w:r>
      <w:proofErr w:type="spellEnd"/>
      <w:r>
        <w:t>, the sequence number of subsequent application messages should be tracked implicitly.</w:t>
      </w:r>
    </w:p>
    <w:p w14:paraId="1C7F1B03" w14:textId="77777777" w:rsidR="002E229E" w:rsidRDefault="00EB0030">
      <w:pPr>
        <w:pStyle w:val="Textkrper"/>
      </w:pPr>
      <w:r>
        <w:lastRenderedPageBreak/>
        <w:t xml:space="preserve">The recoverable server return flow should report the result of operations at the application level. Implementers may opt to use the following </w:t>
      </w:r>
      <w:r>
        <w:rPr>
          <w:i/>
          <w:iCs/>
        </w:rPr>
        <w:t>Applied</w:t>
      </w:r>
      <w:r>
        <w:t xml:space="preserve"> or </w:t>
      </w:r>
      <w:proofErr w:type="spellStart"/>
      <w:r>
        <w:rPr>
          <w:i/>
          <w:iCs/>
        </w:rPr>
        <w:t>NotApplied</w:t>
      </w:r>
      <w:proofErr w:type="spellEnd"/>
      <w:r>
        <w:t xml:space="preserve"> messages to return the status of the operation if a more specific application message is not provided.</w:t>
      </w:r>
    </w:p>
    <w:p w14:paraId="1C7F1B04" w14:textId="77777777" w:rsidR="002E229E" w:rsidRDefault="00EB0030">
      <w:pPr>
        <w:pStyle w:val="berschrift3"/>
      </w:pPr>
      <w:bookmarkStart w:id="128" w:name="_Toc68972410"/>
      <w:bookmarkStart w:id="129" w:name="applied"/>
      <w:r>
        <w:t>Applied</w:t>
      </w:r>
      <w:bookmarkEnd w:id="128"/>
    </w:p>
    <w:p w14:paraId="1C7F1B05" w14:textId="33EB9E7B" w:rsidR="002E229E" w:rsidRDefault="00EB0030">
      <w:pPr>
        <w:pStyle w:val="FirstParagraph"/>
      </w:pPr>
      <w:r>
        <w:t xml:space="preserve">This is an optional application response message to support an idempotent flow. Standard FIX semantics provide application layer acknowledgements to requests, </w:t>
      </w:r>
      <w:proofErr w:type="gramStart"/>
      <w:r>
        <w:t>e.g.</w:t>
      </w:r>
      <w:proofErr w:type="gramEnd"/>
      <w:r>
        <w:t> </w:t>
      </w:r>
      <w:proofErr w:type="spellStart"/>
      <w:r>
        <w:t>ExecutionReport</w:t>
      </w:r>
      <w:proofErr w:type="spellEnd"/>
      <w:r>
        <w:t xml:space="preserve"> in response to </w:t>
      </w:r>
      <w:proofErr w:type="spellStart"/>
      <w:r>
        <w:t>NewOrderSingle</w:t>
      </w:r>
      <w:proofErr w:type="spellEnd"/>
      <w:r>
        <w:t xml:space="preserve">. The principle is to use application specific acknowledgement messages where possible; use the Applied message where an </w:t>
      </w:r>
      <w:proofErr w:type="gramStart"/>
      <w:r>
        <w:t>application level</w:t>
      </w:r>
      <w:proofErr w:type="gramEnd"/>
      <w:r>
        <w:t xml:space="preserve"> acknowledgement message does not exist.</w:t>
      </w:r>
    </w:p>
    <w:p w14:paraId="1C7F1B06" w14:textId="77777777" w:rsidR="002E229E" w:rsidRDefault="00EB0030">
      <w:pPr>
        <w:pStyle w:val="Textkrper"/>
      </w:pPr>
      <w:r>
        <w:t>Since Applied is an application message, it will be reliably delivered if returned on a recoverable flow.</w:t>
      </w:r>
    </w:p>
    <w:p w14:paraId="1C7F1B07" w14:textId="77777777" w:rsidR="002E229E" w:rsidRDefault="00EB0030">
      <w:pPr>
        <w:pStyle w:val="Textkrper"/>
      </w:pPr>
      <w:r>
        <w:rPr>
          <w:b/>
          <w:bCs/>
        </w:rPr>
        <w:t>Applied</w:t>
      </w:r>
    </w:p>
    <w:tbl>
      <w:tblPr>
        <w:tblStyle w:val="Table"/>
        <w:tblW w:w="0" w:type="pct"/>
        <w:tblLook w:val="0020" w:firstRow="1" w:lastRow="0" w:firstColumn="0" w:lastColumn="0" w:noHBand="0" w:noVBand="0"/>
      </w:tblPr>
      <w:tblGrid>
        <w:gridCol w:w="1325"/>
        <w:gridCol w:w="684"/>
        <w:gridCol w:w="973"/>
        <w:gridCol w:w="839"/>
        <w:gridCol w:w="3452"/>
      </w:tblGrid>
      <w:tr w:rsidR="002E229E" w14:paraId="1C7F1B0D"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1B08" w14:textId="77777777" w:rsidR="002E229E" w:rsidRDefault="00EB0030">
            <w:pPr>
              <w:pStyle w:val="Compact"/>
            </w:pPr>
            <w:r>
              <w:rPr>
                <w:bCs/>
              </w:rPr>
              <w:t>Field name</w:t>
            </w:r>
          </w:p>
        </w:tc>
        <w:tc>
          <w:tcPr>
            <w:tcW w:w="0" w:type="auto"/>
          </w:tcPr>
          <w:p w14:paraId="1C7F1B09" w14:textId="77777777" w:rsidR="002E229E" w:rsidRDefault="00EB0030">
            <w:pPr>
              <w:pStyle w:val="Compact"/>
            </w:pPr>
            <w:r>
              <w:rPr>
                <w:bCs/>
              </w:rPr>
              <w:t>Type</w:t>
            </w:r>
          </w:p>
        </w:tc>
        <w:tc>
          <w:tcPr>
            <w:tcW w:w="0" w:type="auto"/>
          </w:tcPr>
          <w:p w14:paraId="1C7F1B0A" w14:textId="77777777" w:rsidR="002E229E" w:rsidRDefault="00EB0030">
            <w:pPr>
              <w:pStyle w:val="Compact"/>
            </w:pPr>
            <w:r>
              <w:rPr>
                <w:bCs/>
              </w:rPr>
              <w:t>Required</w:t>
            </w:r>
          </w:p>
        </w:tc>
        <w:tc>
          <w:tcPr>
            <w:tcW w:w="0" w:type="auto"/>
          </w:tcPr>
          <w:p w14:paraId="1C7F1B0B" w14:textId="77777777" w:rsidR="002E229E" w:rsidRDefault="00EB0030">
            <w:pPr>
              <w:pStyle w:val="Compact"/>
            </w:pPr>
            <w:r>
              <w:rPr>
                <w:bCs/>
              </w:rPr>
              <w:t>Value</w:t>
            </w:r>
          </w:p>
        </w:tc>
        <w:tc>
          <w:tcPr>
            <w:tcW w:w="0" w:type="auto"/>
          </w:tcPr>
          <w:p w14:paraId="1C7F1B0C" w14:textId="77777777" w:rsidR="002E229E" w:rsidRDefault="00EB0030">
            <w:pPr>
              <w:pStyle w:val="Compact"/>
            </w:pPr>
            <w:r>
              <w:rPr>
                <w:bCs/>
              </w:rPr>
              <w:t>Description</w:t>
            </w:r>
          </w:p>
        </w:tc>
      </w:tr>
      <w:tr w:rsidR="002E229E" w14:paraId="1C7F1B13" w14:textId="77777777">
        <w:tc>
          <w:tcPr>
            <w:tcW w:w="0" w:type="auto"/>
          </w:tcPr>
          <w:p w14:paraId="1C7F1B0E" w14:textId="77777777" w:rsidR="002E229E" w:rsidRDefault="00EB0030">
            <w:pPr>
              <w:pStyle w:val="Compact"/>
            </w:pPr>
            <w:proofErr w:type="spellStart"/>
            <w:r>
              <w:t>MessageType</w:t>
            </w:r>
            <w:proofErr w:type="spellEnd"/>
          </w:p>
        </w:tc>
        <w:tc>
          <w:tcPr>
            <w:tcW w:w="0" w:type="auto"/>
          </w:tcPr>
          <w:p w14:paraId="1C7F1B0F" w14:textId="77777777" w:rsidR="002E229E" w:rsidRDefault="00EB0030">
            <w:pPr>
              <w:pStyle w:val="Compact"/>
            </w:pPr>
            <w:r>
              <w:t>Enum</w:t>
            </w:r>
          </w:p>
        </w:tc>
        <w:tc>
          <w:tcPr>
            <w:tcW w:w="0" w:type="auto"/>
          </w:tcPr>
          <w:p w14:paraId="1C7F1B10" w14:textId="77777777" w:rsidR="002E229E" w:rsidRDefault="00EB0030">
            <w:pPr>
              <w:pStyle w:val="Compact"/>
            </w:pPr>
            <w:r>
              <w:t>Y</w:t>
            </w:r>
          </w:p>
        </w:tc>
        <w:tc>
          <w:tcPr>
            <w:tcW w:w="0" w:type="auto"/>
          </w:tcPr>
          <w:p w14:paraId="1C7F1B11" w14:textId="77777777" w:rsidR="002E229E" w:rsidRDefault="00EB0030">
            <w:pPr>
              <w:pStyle w:val="Compact"/>
            </w:pPr>
            <w:r>
              <w:t>Applied</w:t>
            </w:r>
          </w:p>
        </w:tc>
        <w:tc>
          <w:tcPr>
            <w:tcW w:w="0" w:type="auto"/>
          </w:tcPr>
          <w:p w14:paraId="1C7F1B12" w14:textId="77777777" w:rsidR="002E229E" w:rsidRDefault="002E229E"/>
        </w:tc>
      </w:tr>
      <w:tr w:rsidR="002E229E" w14:paraId="1C7F1B19" w14:textId="77777777">
        <w:tc>
          <w:tcPr>
            <w:tcW w:w="0" w:type="auto"/>
          </w:tcPr>
          <w:p w14:paraId="1C7F1B14" w14:textId="77777777" w:rsidR="002E229E" w:rsidRDefault="00EB0030">
            <w:pPr>
              <w:pStyle w:val="Compact"/>
            </w:pPr>
            <w:proofErr w:type="spellStart"/>
            <w:r>
              <w:t>FromSeqNo</w:t>
            </w:r>
            <w:proofErr w:type="spellEnd"/>
          </w:p>
        </w:tc>
        <w:tc>
          <w:tcPr>
            <w:tcW w:w="0" w:type="auto"/>
          </w:tcPr>
          <w:p w14:paraId="1C7F1B15" w14:textId="77777777" w:rsidR="002E229E" w:rsidRDefault="00EB0030">
            <w:pPr>
              <w:pStyle w:val="Compact"/>
            </w:pPr>
            <w:r>
              <w:t>u64</w:t>
            </w:r>
          </w:p>
        </w:tc>
        <w:tc>
          <w:tcPr>
            <w:tcW w:w="0" w:type="auto"/>
          </w:tcPr>
          <w:p w14:paraId="1C7F1B16" w14:textId="77777777" w:rsidR="002E229E" w:rsidRDefault="00EB0030">
            <w:pPr>
              <w:pStyle w:val="Compact"/>
            </w:pPr>
            <w:r>
              <w:t>Y</w:t>
            </w:r>
          </w:p>
        </w:tc>
        <w:tc>
          <w:tcPr>
            <w:tcW w:w="0" w:type="auto"/>
          </w:tcPr>
          <w:p w14:paraId="1C7F1B17" w14:textId="77777777" w:rsidR="002E229E" w:rsidRDefault="002E229E"/>
        </w:tc>
        <w:tc>
          <w:tcPr>
            <w:tcW w:w="0" w:type="auto"/>
          </w:tcPr>
          <w:p w14:paraId="1C7F1B18" w14:textId="77777777" w:rsidR="002E229E" w:rsidRDefault="00EB0030">
            <w:pPr>
              <w:pStyle w:val="Compact"/>
            </w:pPr>
            <w:r>
              <w:t>The first applied sequence number</w:t>
            </w:r>
          </w:p>
        </w:tc>
      </w:tr>
      <w:tr w:rsidR="002E229E" w14:paraId="1C7F1B1F" w14:textId="77777777">
        <w:tc>
          <w:tcPr>
            <w:tcW w:w="0" w:type="auto"/>
          </w:tcPr>
          <w:p w14:paraId="1C7F1B1A" w14:textId="77777777" w:rsidR="002E229E" w:rsidRDefault="00EB0030">
            <w:pPr>
              <w:pStyle w:val="Compact"/>
            </w:pPr>
            <w:r>
              <w:t>Count</w:t>
            </w:r>
          </w:p>
        </w:tc>
        <w:tc>
          <w:tcPr>
            <w:tcW w:w="0" w:type="auto"/>
          </w:tcPr>
          <w:p w14:paraId="1C7F1B1B" w14:textId="77777777" w:rsidR="002E229E" w:rsidRDefault="00EB0030">
            <w:pPr>
              <w:pStyle w:val="Compact"/>
            </w:pPr>
            <w:r>
              <w:t>u32</w:t>
            </w:r>
          </w:p>
        </w:tc>
        <w:tc>
          <w:tcPr>
            <w:tcW w:w="0" w:type="auto"/>
          </w:tcPr>
          <w:p w14:paraId="1C7F1B1C" w14:textId="77777777" w:rsidR="002E229E" w:rsidRDefault="00EB0030">
            <w:pPr>
              <w:pStyle w:val="Compact"/>
            </w:pPr>
            <w:r>
              <w:t>Y</w:t>
            </w:r>
          </w:p>
        </w:tc>
        <w:tc>
          <w:tcPr>
            <w:tcW w:w="0" w:type="auto"/>
          </w:tcPr>
          <w:p w14:paraId="1C7F1B1D" w14:textId="77777777" w:rsidR="002E229E" w:rsidRDefault="002E229E"/>
        </w:tc>
        <w:tc>
          <w:tcPr>
            <w:tcW w:w="0" w:type="auto"/>
          </w:tcPr>
          <w:p w14:paraId="1C7F1B1E" w14:textId="77777777" w:rsidR="002E229E" w:rsidRDefault="00EB0030">
            <w:pPr>
              <w:pStyle w:val="Compact"/>
            </w:pPr>
            <w:r>
              <w:t>How many messages have been applied</w:t>
            </w:r>
          </w:p>
        </w:tc>
      </w:tr>
    </w:tbl>
    <w:p w14:paraId="1C7F1B20" w14:textId="77777777" w:rsidR="002E229E" w:rsidRDefault="00EB0030">
      <w:pPr>
        <w:pStyle w:val="berschrift3"/>
      </w:pPr>
      <w:bookmarkStart w:id="130" w:name="_Toc68972411"/>
      <w:bookmarkStart w:id="131" w:name="notapplied"/>
      <w:bookmarkEnd w:id="129"/>
      <w:proofErr w:type="spellStart"/>
      <w:r>
        <w:t>NotApplied</w:t>
      </w:r>
      <w:bookmarkEnd w:id="130"/>
      <w:proofErr w:type="spellEnd"/>
    </w:p>
    <w:p w14:paraId="1C7F1B21" w14:textId="77777777" w:rsidR="002E229E" w:rsidRDefault="00EB0030">
      <w:pPr>
        <w:pStyle w:val="FirstParagraph"/>
      </w:pPr>
      <w:r>
        <w:t xml:space="preserve">When a receiver on an idempotent flow recognizes a sequence number gap, it should send the </w:t>
      </w:r>
      <w:proofErr w:type="spellStart"/>
      <w:r>
        <w:t>NotApplied</w:t>
      </w:r>
      <w:proofErr w:type="spellEnd"/>
      <w:r>
        <w:t xml:space="preserve"> message immediately but continue to accept messages with a higher sequence number after the gap.</w:t>
      </w:r>
    </w:p>
    <w:p w14:paraId="1C7F1B22" w14:textId="77777777" w:rsidR="002E229E" w:rsidRDefault="00EB0030">
      <w:pPr>
        <w:pStyle w:val="Textkrper"/>
      </w:pPr>
      <w:r>
        <w:t xml:space="preserve">The sender on an idempotent flow uses the </w:t>
      </w:r>
      <w:proofErr w:type="spellStart"/>
      <w:r>
        <w:t>NotApplied</w:t>
      </w:r>
      <w:proofErr w:type="spellEnd"/>
      <w:r>
        <w:t xml:space="preserve"> message to discover which its requests have not been acted upon. It has a responsibility to make a decision about recovery at an application layer. It may decide to resend the transactions with new sequence numbers, to send different transactions, or to do nothing.</w:t>
      </w:r>
    </w:p>
    <w:p w14:paraId="1C7F1B23" w14:textId="77777777" w:rsidR="002E229E" w:rsidRDefault="00EB0030">
      <w:pPr>
        <w:pStyle w:val="Textkrper"/>
      </w:pPr>
      <w:r>
        <w:t xml:space="preserve">Like Applied, the </w:t>
      </w:r>
      <w:proofErr w:type="spellStart"/>
      <w:r>
        <w:t>NotApplied</w:t>
      </w:r>
      <w:proofErr w:type="spellEnd"/>
      <w:r>
        <w:t xml:space="preserve"> message is handled as an application message. That is, it consumes a sequence number.</w:t>
      </w:r>
    </w:p>
    <w:p w14:paraId="1C7F1B24" w14:textId="77777777" w:rsidR="002E229E" w:rsidRDefault="00EB0030">
      <w:pPr>
        <w:pStyle w:val="Textkrper"/>
      </w:pPr>
      <w:r>
        <w:t xml:space="preserve">It is recommended that the return flow of an idempotent request flow be recoverable to allow Applied and </w:t>
      </w:r>
      <w:proofErr w:type="spellStart"/>
      <w:r>
        <w:t>NotApplied</w:t>
      </w:r>
      <w:proofErr w:type="spellEnd"/>
      <w:r>
        <w:t xml:space="preserve"> message to be resynchronized if necessary. Thus, the sender can determine with certainty (perhaps after some delay) which requests have been accepted.</w:t>
      </w:r>
    </w:p>
    <w:p w14:paraId="1C7F1B25" w14:textId="77777777" w:rsidR="002E229E" w:rsidRDefault="00EB0030">
      <w:pPr>
        <w:pStyle w:val="Textkrper"/>
      </w:pPr>
      <w:r>
        <w:t xml:space="preserve">Sending </w:t>
      </w:r>
      <w:proofErr w:type="spellStart"/>
      <w:r>
        <w:t>NotApplied</w:t>
      </w:r>
      <w:proofErr w:type="spellEnd"/>
      <w:r>
        <w:t xml:space="preserve"> for a Recoverable, </w:t>
      </w:r>
      <w:proofErr w:type="spellStart"/>
      <w:r>
        <w:t>Unsequenced</w:t>
      </w:r>
      <w:proofErr w:type="spellEnd"/>
      <w:r>
        <w:t xml:space="preserve"> or </w:t>
      </w:r>
      <w:proofErr w:type="gramStart"/>
      <w:r>
        <w:t>None</w:t>
      </w:r>
      <w:proofErr w:type="gramEnd"/>
      <w:r>
        <w:t xml:space="preserve"> flow is a protocol violation. On a recoverable flow, </w:t>
      </w:r>
      <w:proofErr w:type="spellStart"/>
      <w:r>
        <w:t>RetransmitRequest</w:t>
      </w:r>
      <w:proofErr w:type="spellEnd"/>
      <w:r>
        <w:t xml:space="preserve"> must be used instead.</w:t>
      </w:r>
    </w:p>
    <w:p w14:paraId="1C7F1B26" w14:textId="77777777" w:rsidR="002E229E" w:rsidRDefault="00EB0030">
      <w:pPr>
        <w:pStyle w:val="Textkrper"/>
      </w:pPr>
      <w:proofErr w:type="spellStart"/>
      <w:r>
        <w:rPr>
          <w:b/>
          <w:bCs/>
        </w:rPr>
        <w:t>NotApplied</w:t>
      </w:r>
      <w:proofErr w:type="spellEnd"/>
    </w:p>
    <w:tbl>
      <w:tblPr>
        <w:tblStyle w:val="Table"/>
        <w:tblW w:w="0" w:type="pct"/>
        <w:tblLook w:val="0020" w:firstRow="1" w:lastRow="0" w:firstColumn="0" w:lastColumn="0" w:noHBand="0" w:noVBand="0"/>
      </w:tblPr>
      <w:tblGrid>
        <w:gridCol w:w="1325"/>
        <w:gridCol w:w="684"/>
        <w:gridCol w:w="973"/>
        <w:gridCol w:w="1140"/>
        <w:gridCol w:w="3674"/>
      </w:tblGrid>
      <w:tr w:rsidR="002E229E" w14:paraId="1C7F1B2C"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1B27" w14:textId="77777777" w:rsidR="002E229E" w:rsidRDefault="00EB0030">
            <w:pPr>
              <w:pStyle w:val="Compact"/>
            </w:pPr>
            <w:r>
              <w:rPr>
                <w:bCs/>
              </w:rPr>
              <w:t>Field name</w:t>
            </w:r>
          </w:p>
        </w:tc>
        <w:tc>
          <w:tcPr>
            <w:tcW w:w="0" w:type="auto"/>
          </w:tcPr>
          <w:p w14:paraId="1C7F1B28" w14:textId="77777777" w:rsidR="002E229E" w:rsidRDefault="00EB0030">
            <w:pPr>
              <w:pStyle w:val="Compact"/>
            </w:pPr>
            <w:r>
              <w:rPr>
                <w:bCs/>
              </w:rPr>
              <w:t>Type</w:t>
            </w:r>
          </w:p>
        </w:tc>
        <w:tc>
          <w:tcPr>
            <w:tcW w:w="0" w:type="auto"/>
          </w:tcPr>
          <w:p w14:paraId="1C7F1B29" w14:textId="77777777" w:rsidR="002E229E" w:rsidRDefault="00EB0030">
            <w:pPr>
              <w:pStyle w:val="Compact"/>
            </w:pPr>
            <w:r>
              <w:rPr>
                <w:bCs/>
              </w:rPr>
              <w:t>Required</w:t>
            </w:r>
          </w:p>
        </w:tc>
        <w:tc>
          <w:tcPr>
            <w:tcW w:w="0" w:type="auto"/>
          </w:tcPr>
          <w:p w14:paraId="1C7F1B2A" w14:textId="77777777" w:rsidR="002E229E" w:rsidRDefault="00EB0030">
            <w:pPr>
              <w:pStyle w:val="Compact"/>
            </w:pPr>
            <w:r>
              <w:rPr>
                <w:bCs/>
              </w:rPr>
              <w:t>Value</w:t>
            </w:r>
          </w:p>
        </w:tc>
        <w:tc>
          <w:tcPr>
            <w:tcW w:w="0" w:type="auto"/>
          </w:tcPr>
          <w:p w14:paraId="1C7F1B2B" w14:textId="77777777" w:rsidR="002E229E" w:rsidRDefault="00EB0030">
            <w:pPr>
              <w:pStyle w:val="Compact"/>
            </w:pPr>
            <w:r>
              <w:rPr>
                <w:bCs/>
              </w:rPr>
              <w:t>Description</w:t>
            </w:r>
          </w:p>
        </w:tc>
      </w:tr>
      <w:tr w:rsidR="002E229E" w14:paraId="1C7F1B32" w14:textId="77777777">
        <w:tc>
          <w:tcPr>
            <w:tcW w:w="0" w:type="auto"/>
          </w:tcPr>
          <w:p w14:paraId="1C7F1B2D" w14:textId="77777777" w:rsidR="002E229E" w:rsidRDefault="00EB0030">
            <w:pPr>
              <w:pStyle w:val="Compact"/>
            </w:pPr>
            <w:proofErr w:type="spellStart"/>
            <w:r>
              <w:t>MessageType</w:t>
            </w:r>
            <w:proofErr w:type="spellEnd"/>
          </w:p>
        </w:tc>
        <w:tc>
          <w:tcPr>
            <w:tcW w:w="0" w:type="auto"/>
          </w:tcPr>
          <w:p w14:paraId="1C7F1B2E" w14:textId="77777777" w:rsidR="002E229E" w:rsidRDefault="00EB0030">
            <w:pPr>
              <w:pStyle w:val="Compact"/>
            </w:pPr>
            <w:r>
              <w:t>Enum</w:t>
            </w:r>
          </w:p>
        </w:tc>
        <w:tc>
          <w:tcPr>
            <w:tcW w:w="0" w:type="auto"/>
          </w:tcPr>
          <w:p w14:paraId="1C7F1B2F" w14:textId="77777777" w:rsidR="002E229E" w:rsidRDefault="00EB0030">
            <w:pPr>
              <w:pStyle w:val="Compact"/>
            </w:pPr>
            <w:r>
              <w:t>Y</w:t>
            </w:r>
          </w:p>
        </w:tc>
        <w:tc>
          <w:tcPr>
            <w:tcW w:w="0" w:type="auto"/>
          </w:tcPr>
          <w:p w14:paraId="1C7F1B30" w14:textId="77777777" w:rsidR="002E229E" w:rsidRDefault="00EB0030">
            <w:pPr>
              <w:pStyle w:val="Compact"/>
            </w:pPr>
            <w:proofErr w:type="spellStart"/>
            <w:r>
              <w:t>NotApplied</w:t>
            </w:r>
            <w:proofErr w:type="spellEnd"/>
          </w:p>
        </w:tc>
        <w:tc>
          <w:tcPr>
            <w:tcW w:w="0" w:type="auto"/>
          </w:tcPr>
          <w:p w14:paraId="1C7F1B31" w14:textId="77777777" w:rsidR="002E229E" w:rsidRDefault="002E229E"/>
        </w:tc>
      </w:tr>
      <w:tr w:rsidR="002E229E" w14:paraId="1C7F1B38" w14:textId="77777777">
        <w:tc>
          <w:tcPr>
            <w:tcW w:w="0" w:type="auto"/>
          </w:tcPr>
          <w:p w14:paraId="1C7F1B33" w14:textId="77777777" w:rsidR="002E229E" w:rsidRDefault="00EB0030">
            <w:pPr>
              <w:pStyle w:val="Compact"/>
            </w:pPr>
            <w:proofErr w:type="spellStart"/>
            <w:r>
              <w:t>FromSeqNo</w:t>
            </w:r>
            <w:proofErr w:type="spellEnd"/>
          </w:p>
        </w:tc>
        <w:tc>
          <w:tcPr>
            <w:tcW w:w="0" w:type="auto"/>
          </w:tcPr>
          <w:p w14:paraId="1C7F1B34" w14:textId="77777777" w:rsidR="002E229E" w:rsidRDefault="00EB0030">
            <w:pPr>
              <w:pStyle w:val="Compact"/>
            </w:pPr>
            <w:r>
              <w:t>u64</w:t>
            </w:r>
          </w:p>
        </w:tc>
        <w:tc>
          <w:tcPr>
            <w:tcW w:w="0" w:type="auto"/>
          </w:tcPr>
          <w:p w14:paraId="1C7F1B35" w14:textId="77777777" w:rsidR="002E229E" w:rsidRDefault="00EB0030">
            <w:pPr>
              <w:pStyle w:val="Compact"/>
            </w:pPr>
            <w:r>
              <w:t>Y</w:t>
            </w:r>
          </w:p>
        </w:tc>
        <w:tc>
          <w:tcPr>
            <w:tcW w:w="0" w:type="auto"/>
          </w:tcPr>
          <w:p w14:paraId="1C7F1B36" w14:textId="77777777" w:rsidR="002E229E" w:rsidRDefault="002E229E"/>
        </w:tc>
        <w:tc>
          <w:tcPr>
            <w:tcW w:w="0" w:type="auto"/>
          </w:tcPr>
          <w:p w14:paraId="1C7F1B37" w14:textId="77777777" w:rsidR="002E229E" w:rsidRDefault="00EB0030">
            <w:pPr>
              <w:pStyle w:val="Compact"/>
            </w:pPr>
            <w:r>
              <w:t>The first not applied sequence number</w:t>
            </w:r>
          </w:p>
        </w:tc>
      </w:tr>
      <w:tr w:rsidR="002E229E" w14:paraId="1C7F1B3E" w14:textId="77777777">
        <w:tc>
          <w:tcPr>
            <w:tcW w:w="0" w:type="auto"/>
          </w:tcPr>
          <w:p w14:paraId="1C7F1B39" w14:textId="77777777" w:rsidR="002E229E" w:rsidRDefault="00EB0030">
            <w:pPr>
              <w:pStyle w:val="Compact"/>
            </w:pPr>
            <w:r>
              <w:t>Count</w:t>
            </w:r>
          </w:p>
        </w:tc>
        <w:tc>
          <w:tcPr>
            <w:tcW w:w="0" w:type="auto"/>
          </w:tcPr>
          <w:p w14:paraId="1C7F1B3A" w14:textId="77777777" w:rsidR="002E229E" w:rsidRDefault="00EB0030">
            <w:pPr>
              <w:pStyle w:val="Compact"/>
            </w:pPr>
            <w:r>
              <w:t>u32</w:t>
            </w:r>
          </w:p>
        </w:tc>
        <w:tc>
          <w:tcPr>
            <w:tcW w:w="0" w:type="auto"/>
          </w:tcPr>
          <w:p w14:paraId="1C7F1B3B" w14:textId="77777777" w:rsidR="002E229E" w:rsidRDefault="00EB0030">
            <w:pPr>
              <w:pStyle w:val="Compact"/>
            </w:pPr>
            <w:r>
              <w:t>Y</w:t>
            </w:r>
          </w:p>
        </w:tc>
        <w:tc>
          <w:tcPr>
            <w:tcW w:w="0" w:type="auto"/>
          </w:tcPr>
          <w:p w14:paraId="1C7F1B3C" w14:textId="77777777" w:rsidR="002E229E" w:rsidRDefault="002E229E"/>
        </w:tc>
        <w:tc>
          <w:tcPr>
            <w:tcW w:w="0" w:type="auto"/>
          </w:tcPr>
          <w:p w14:paraId="1C7F1B3D" w14:textId="77777777" w:rsidR="002E229E" w:rsidRDefault="00EB0030">
            <w:pPr>
              <w:pStyle w:val="Compact"/>
            </w:pPr>
            <w:r>
              <w:t>How many messages haven’t been applied</w:t>
            </w:r>
          </w:p>
        </w:tc>
      </w:tr>
    </w:tbl>
    <w:p w14:paraId="1C7F1B3F" w14:textId="77777777" w:rsidR="002E229E" w:rsidRDefault="00EB0030">
      <w:pPr>
        <w:pStyle w:val="berschrift3"/>
      </w:pPr>
      <w:bookmarkStart w:id="132" w:name="_Toc68972412"/>
      <w:bookmarkStart w:id="133" w:name="idempotent-flow-sequence-diagram"/>
      <w:bookmarkEnd w:id="131"/>
      <w:r>
        <w:lastRenderedPageBreak/>
        <w:t>Idempotent Flow Sequence Diagram</w:t>
      </w:r>
      <w:bookmarkEnd w:id="132"/>
    </w:p>
    <w:p w14:paraId="1C7F1B40" w14:textId="77777777" w:rsidR="002E229E" w:rsidRDefault="00EB0030">
      <w:pPr>
        <w:pStyle w:val="FirstParagraph"/>
      </w:pPr>
      <w:r>
        <w:rPr>
          <w:noProof/>
        </w:rPr>
        <w:drawing>
          <wp:inline distT="0" distB="0" distL="0" distR="0" wp14:anchorId="1C7F2C43" wp14:editId="1C7F2C44">
            <wp:extent cx="6108700" cy="4720359"/>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edia/Idempotent.png"/>
                    <pic:cNvPicPr>
                      <a:picLocks noChangeAspect="1" noChangeArrowheads="1"/>
                    </pic:cNvPicPr>
                  </pic:nvPicPr>
                  <pic:blipFill>
                    <a:blip r:embed="rId39"/>
                    <a:stretch>
                      <a:fillRect/>
                    </a:stretch>
                  </pic:blipFill>
                  <pic:spPr bwMode="auto">
                    <a:xfrm>
                      <a:off x="0" y="0"/>
                      <a:ext cx="6108700" cy="4720359"/>
                    </a:xfrm>
                    <a:prstGeom prst="rect">
                      <a:avLst/>
                    </a:prstGeom>
                    <a:noFill/>
                    <a:ln w="9525">
                      <a:noFill/>
                      <a:headEnd/>
                      <a:tailEnd/>
                    </a:ln>
                  </pic:spPr>
                </pic:pic>
              </a:graphicData>
            </a:graphic>
          </wp:inline>
        </w:drawing>
      </w:r>
    </w:p>
    <w:p w14:paraId="1C7F1B41" w14:textId="77777777" w:rsidR="002E229E" w:rsidRDefault="00EB0030">
      <w:pPr>
        <w:pStyle w:val="berschrift1"/>
      </w:pPr>
      <w:bookmarkStart w:id="134" w:name="_Toc68972413"/>
      <w:bookmarkStart w:id="135" w:name="multicast-session-protocol"/>
      <w:bookmarkEnd w:id="65"/>
      <w:bookmarkEnd w:id="127"/>
      <w:bookmarkEnd w:id="133"/>
      <w:r>
        <w:lastRenderedPageBreak/>
        <w:t>Multicast Session Protocol</w:t>
      </w:r>
      <w:bookmarkEnd w:id="134"/>
    </w:p>
    <w:p w14:paraId="1C7F1B42" w14:textId="77777777" w:rsidR="002E229E" w:rsidRDefault="00EB0030">
      <w:pPr>
        <w:pStyle w:val="FirstParagraph"/>
      </w:pPr>
      <w:r>
        <w:t>A multicast session conveys messages one way from a publisher to any number of listeners. It is conducted over a connectionless transport such UDP multicast. Multicast session protocol is typically used for publishing market data or common reference information to many consumers. Multiple independent flows may be multiplexed over a shared multicast transport.</w:t>
      </w:r>
    </w:p>
    <w:p w14:paraId="1C7F1B43" w14:textId="77777777" w:rsidR="002E229E" w:rsidRDefault="00EB0030">
      <w:pPr>
        <w:pStyle w:val="berschrift2"/>
      </w:pPr>
      <w:bookmarkStart w:id="136" w:name="_Toc68972414"/>
      <w:bookmarkStart w:id="137" w:name="multicast-session-lifecycle"/>
      <w:r>
        <w:t>Multicast Session Lifecycle</w:t>
      </w:r>
      <w:bookmarkEnd w:id="136"/>
    </w:p>
    <w:p w14:paraId="1C7F1B44" w14:textId="77777777" w:rsidR="002E229E" w:rsidRDefault="00EB0030">
      <w:pPr>
        <w:pStyle w:val="FirstParagraph"/>
      </w:pPr>
      <w:r>
        <w:t>Since a multicast transport is connectionless, there is no negotiation or binding or unbinding of the transport as in the point-to-point protocol. Thus, Negotiation and Establishment messages and their respective responses are not used.</w:t>
      </w:r>
    </w:p>
    <w:p w14:paraId="1C7F1B45" w14:textId="77777777" w:rsidR="002E229E" w:rsidRDefault="00EB0030">
      <w:pPr>
        <w:pStyle w:val="Textkrper"/>
      </w:pPr>
      <w:r>
        <w:t>Multicast addresses and publishing schedules must be provided out-of-band to listeners. To capture all messages, listeners must be ready to receive at scheduled times. Publishing continues until the end of a logical flow.</w:t>
      </w:r>
    </w:p>
    <w:p w14:paraId="1C7F1B46" w14:textId="77777777" w:rsidR="002E229E" w:rsidRDefault="00EB0030">
      <w:pPr>
        <w:pStyle w:val="berschrift3"/>
      </w:pPr>
      <w:bookmarkStart w:id="138" w:name="_Toc68972415"/>
      <w:bookmarkStart w:id="139" w:name="multicast-session-establishment"/>
      <w:r>
        <w:t>Multicast Session Establishment</w:t>
      </w:r>
      <w:bookmarkEnd w:id="138"/>
    </w:p>
    <w:p w14:paraId="1C7F1B47" w14:textId="77777777" w:rsidR="002E229E" w:rsidRDefault="00EB0030">
      <w:pPr>
        <w:pStyle w:val="FirstParagraph"/>
      </w:pPr>
      <w:r>
        <w:t>Like a point-to-point session, a multicast session is identified by a UUID. Each time a session is initiated, a new UUID must be generated, and sequence numbers of subsequent application messages must begin with 1.</w:t>
      </w:r>
    </w:p>
    <w:p w14:paraId="1C7F1B48" w14:textId="77777777" w:rsidR="002E229E" w:rsidRDefault="00EB0030">
      <w:pPr>
        <w:pStyle w:val="berschrift4"/>
      </w:pPr>
      <w:bookmarkStart w:id="140" w:name="_Toc68972416"/>
      <w:bookmarkStart w:id="141" w:name="topic-message"/>
      <w:r>
        <w:t>Topic Message</w:t>
      </w:r>
      <w:bookmarkEnd w:id="140"/>
    </w:p>
    <w:p w14:paraId="1C7F1B49" w14:textId="77777777" w:rsidR="002E229E" w:rsidRDefault="00EB0030">
      <w:pPr>
        <w:pStyle w:val="FirstParagraph"/>
      </w:pPr>
      <w:r>
        <w:t>To associate a transient UUID to a permanent or semi-permanent classification of messages, a Topic message must be used to initiate a flow. Multiple topics may be published on a transport.</w:t>
      </w:r>
    </w:p>
    <w:p w14:paraId="1C7F1B4A" w14:textId="77777777" w:rsidR="002E229E" w:rsidRDefault="00EB0030">
      <w:pPr>
        <w:pStyle w:val="Textkrper"/>
      </w:pPr>
      <w:proofErr w:type="spellStart"/>
      <w:r>
        <w:t>FlowType</w:t>
      </w:r>
      <w:proofErr w:type="spellEnd"/>
      <w:r>
        <w:t xml:space="preserve"> = Recoverable | Idempotent</w:t>
      </w:r>
    </w:p>
    <w:p w14:paraId="1C7F1B4B" w14:textId="77777777" w:rsidR="002E229E" w:rsidRDefault="00EB0030">
      <w:pPr>
        <w:pStyle w:val="Textkrper"/>
      </w:pPr>
      <w:r>
        <w:t>Valid flow types on a multicast session are:</w:t>
      </w:r>
    </w:p>
    <w:p w14:paraId="1C7F1B4C" w14:textId="77777777" w:rsidR="002E229E" w:rsidRDefault="00EB0030" w:rsidP="00EB0030">
      <w:pPr>
        <w:numPr>
          <w:ilvl w:val="0"/>
          <w:numId w:val="12"/>
        </w:numPr>
      </w:pPr>
      <w:r>
        <w:rPr>
          <w:b/>
          <w:bCs/>
        </w:rPr>
        <w:t>Recoverable</w:t>
      </w:r>
      <w:r>
        <w:t xml:space="preserve">: Messages are sequenced and recoverable. Since the transport is one-way, </w:t>
      </w:r>
      <w:proofErr w:type="spellStart"/>
      <w:r>
        <w:t>RetransmitRequests</w:t>
      </w:r>
      <w:proofErr w:type="spellEnd"/>
      <w:r>
        <w:t xml:space="preserve"> must be delivered through a separate session, however.</w:t>
      </w:r>
    </w:p>
    <w:p w14:paraId="1C7F1B4D" w14:textId="77777777" w:rsidR="002E229E" w:rsidRDefault="00EB0030" w:rsidP="00EB0030">
      <w:pPr>
        <w:numPr>
          <w:ilvl w:val="0"/>
          <w:numId w:val="12"/>
        </w:numPr>
      </w:pPr>
      <w:r>
        <w:rPr>
          <w:b/>
          <w:bCs/>
        </w:rPr>
        <w:t>Idempotent</w:t>
      </w:r>
      <w:r>
        <w:t xml:space="preserve">: Messages are sequenced to allow detection of </w:t>
      </w:r>
      <w:proofErr w:type="gramStart"/>
      <w:r>
        <w:t>loss</w:t>
      </w:r>
      <w:proofErr w:type="gramEnd"/>
      <w:r>
        <w:t xml:space="preserve"> but any missed messages are not recoverable.</w:t>
      </w:r>
    </w:p>
    <w:p w14:paraId="1C7F1B4E" w14:textId="77777777" w:rsidR="002E229E" w:rsidRDefault="00EB0030">
      <w:pPr>
        <w:pStyle w:val="FirstParagraph"/>
      </w:pPr>
      <w:r>
        <w:t>Each Topic carries a Classification for the flow to associate it to a permanent or semi-permanent application layer entity. Typical classifications are product types, market symbols or the like.</w:t>
      </w:r>
    </w:p>
    <w:p w14:paraId="1C7F1B4F" w14:textId="77777777" w:rsidR="002E229E" w:rsidRDefault="00EB0030">
      <w:pPr>
        <w:pStyle w:val="Textkrper"/>
      </w:pPr>
      <w:r>
        <w:t>To support late joiners, Topic messages should be repeated at regular intervals on a session. This specification does not dictate a specific interval, but the shorter the interval, the less time it takes for a late joiner to identify flows. It is recommended that Topic message be sent with Session heartbeats when the session is otherwise idle. See session heartbeat section below.</w:t>
      </w:r>
    </w:p>
    <w:p w14:paraId="1C7F1B50" w14:textId="77777777" w:rsidR="002E229E" w:rsidRDefault="00EB0030">
      <w:pPr>
        <w:pStyle w:val="Textkrper"/>
      </w:pPr>
      <w:r>
        <w:rPr>
          <w:b/>
          <w:bCs/>
        </w:rPr>
        <w:t>Topic</w:t>
      </w:r>
    </w:p>
    <w:tbl>
      <w:tblPr>
        <w:tblStyle w:val="Table"/>
        <w:tblW w:w="0" w:type="pct"/>
        <w:tblLook w:val="0020" w:firstRow="1" w:lastRow="0" w:firstColumn="0" w:lastColumn="0" w:noHBand="0" w:noVBand="0"/>
      </w:tblPr>
      <w:tblGrid>
        <w:gridCol w:w="1325"/>
        <w:gridCol w:w="1508"/>
        <w:gridCol w:w="973"/>
        <w:gridCol w:w="691"/>
        <w:gridCol w:w="3864"/>
      </w:tblGrid>
      <w:tr w:rsidR="002E229E" w14:paraId="1C7F1B56"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1B51" w14:textId="77777777" w:rsidR="002E229E" w:rsidRDefault="00EB0030">
            <w:pPr>
              <w:pStyle w:val="Compact"/>
            </w:pPr>
            <w:r>
              <w:rPr>
                <w:bCs/>
              </w:rPr>
              <w:t>Field name</w:t>
            </w:r>
          </w:p>
        </w:tc>
        <w:tc>
          <w:tcPr>
            <w:tcW w:w="0" w:type="auto"/>
          </w:tcPr>
          <w:p w14:paraId="1C7F1B52" w14:textId="77777777" w:rsidR="002E229E" w:rsidRDefault="00EB0030">
            <w:pPr>
              <w:pStyle w:val="Compact"/>
            </w:pPr>
            <w:r>
              <w:rPr>
                <w:bCs/>
              </w:rPr>
              <w:t>Type</w:t>
            </w:r>
          </w:p>
        </w:tc>
        <w:tc>
          <w:tcPr>
            <w:tcW w:w="0" w:type="auto"/>
          </w:tcPr>
          <w:p w14:paraId="1C7F1B53" w14:textId="77777777" w:rsidR="002E229E" w:rsidRDefault="00EB0030">
            <w:pPr>
              <w:pStyle w:val="Compact"/>
            </w:pPr>
            <w:r>
              <w:rPr>
                <w:bCs/>
              </w:rPr>
              <w:t>Required</w:t>
            </w:r>
          </w:p>
        </w:tc>
        <w:tc>
          <w:tcPr>
            <w:tcW w:w="0" w:type="auto"/>
          </w:tcPr>
          <w:p w14:paraId="1C7F1B54" w14:textId="77777777" w:rsidR="002E229E" w:rsidRDefault="00EB0030">
            <w:pPr>
              <w:pStyle w:val="Compact"/>
            </w:pPr>
            <w:r>
              <w:rPr>
                <w:bCs/>
              </w:rPr>
              <w:t>Value</w:t>
            </w:r>
          </w:p>
        </w:tc>
        <w:tc>
          <w:tcPr>
            <w:tcW w:w="0" w:type="auto"/>
          </w:tcPr>
          <w:p w14:paraId="1C7F1B55" w14:textId="77777777" w:rsidR="002E229E" w:rsidRDefault="00EB0030">
            <w:pPr>
              <w:pStyle w:val="Compact"/>
            </w:pPr>
            <w:r>
              <w:rPr>
                <w:bCs/>
              </w:rPr>
              <w:t>Description</w:t>
            </w:r>
          </w:p>
        </w:tc>
      </w:tr>
      <w:tr w:rsidR="002E229E" w14:paraId="1C7F1B5C" w14:textId="77777777">
        <w:tc>
          <w:tcPr>
            <w:tcW w:w="0" w:type="auto"/>
          </w:tcPr>
          <w:p w14:paraId="1C7F1B57" w14:textId="77777777" w:rsidR="002E229E" w:rsidRDefault="00EB0030">
            <w:pPr>
              <w:pStyle w:val="Compact"/>
            </w:pPr>
            <w:proofErr w:type="spellStart"/>
            <w:r>
              <w:t>MessageType</w:t>
            </w:r>
            <w:proofErr w:type="spellEnd"/>
          </w:p>
        </w:tc>
        <w:tc>
          <w:tcPr>
            <w:tcW w:w="0" w:type="auto"/>
          </w:tcPr>
          <w:p w14:paraId="1C7F1B58" w14:textId="77777777" w:rsidR="002E229E" w:rsidRDefault="00EB0030">
            <w:pPr>
              <w:pStyle w:val="Compact"/>
            </w:pPr>
            <w:r>
              <w:t>Enum</w:t>
            </w:r>
          </w:p>
        </w:tc>
        <w:tc>
          <w:tcPr>
            <w:tcW w:w="0" w:type="auto"/>
          </w:tcPr>
          <w:p w14:paraId="1C7F1B59" w14:textId="77777777" w:rsidR="002E229E" w:rsidRDefault="00EB0030">
            <w:pPr>
              <w:pStyle w:val="Compact"/>
            </w:pPr>
            <w:r>
              <w:t>Y</w:t>
            </w:r>
          </w:p>
        </w:tc>
        <w:tc>
          <w:tcPr>
            <w:tcW w:w="0" w:type="auto"/>
          </w:tcPr>
          <w:p w14:paraId="1C7F1B5A" w14:textId="77777777" w:rsidR="002E229E" w:rsidRDefault="00EB0030">
            <w:pPr>
              <w:pStyle w:val="Compact"/>
            </w:pPr>
            <w:r>
              <w:t>Topic</w:t>
            </w:r>
          </w:p>
        </w:tc>
        <w:tc>
          <w:tcPr>
            <w:tcW w:w="0" w:type="auto"/>
          </w:tcPr>
          <w:p w14:paraId="1C7F1B5B" w14:textId="77777777" w:rsidR="002E229E" w:rsidRDefault="002E229E"/>
        </w:tc>
      </w:tr>
      <w:tr w:rsidR="002E229E" w14:paraId="1C7F1B62" w14:textId="77777777">
        <w:tc>
          <w:tcPr>
            <w:tcW w:w="0" w:type="auto"/>
          </w:tcPr>
          <w:p w14:paraId="1C7F1B5D" w14:textId="77777777" w:rsidR="002E229E" w:rsidRDefault="00EB0030">
            <w:pPr>
              <w:pStyle w:val="Compact"/>
            </w:pPr>
            <w:proofErr w:type="spellStart"/>
            <w:r>
              <w:t>SessionId</w:t>
            </w:r>
            <w:proofErr w:type="spellEnd"/>
          </w:p>
        </w:tc>
        <w:tc>
          <w:tcPr>
            <w:tcW w:w="0" w:type="auto"/>
          </w:tcPr>
          <w:p w14:paraId="1C7F1B5E" w14:textId="77777777" w:rsidR="002E229E" w:rsidRDefault="00EB0030">
            <w:pPr>
              <w:pStyle w:val="Compact"/>
            </w:pPr>
            <w:r>
              <w:t>UUID</w:t>
            </w:r>
          </w:p>
        </w:tc>
        <w:tc>
          <w:tcPr>
            <w:tcW w:w="0" w:type="auto"/>
          </w:tcPr>
          <w:p w14:paraId="1C7F1B5F" w14:textId="77777777" w:rsidR="002E229E" w:rsidRDefault="00EB0030">
            <w:pPr>
              <w:pStyle w:val="Compact"/>
            </w:pPr>
            <w:r>
              <w:t>Y</w:t>
            </w:r>
          </w:p>
        </w:tc>
        <w:tc>
          <w:tcPr>
            <w:tcW w:w="0" w:type="auto"/>
          </w:tcPr>
          <w:p w14:paraId="1C7F1B60" w14:textId="77777777" w:rsidR="002E229E" w:rsidRDefault="002E229E"/>
        </w:tc>
        <w:tc>
          <w:tcPr>
            <w:tcW w:w="0" w:type="auto"/>
          </w:tcPr>
          <w:p w14:paraId="1C7F1B61" w14:textId="77777777" w:rsidR="002E229E" w:rsidRDefault="00EB0030">
            <w:pPr>
              <w:pStyle w:val="Compact"/>
            </w:pPr>
            <w:r>
              <w:t>Session Identifier</w:t>
            </w:r>
          </w:p>
        </w:tc>
      </w:tr>
      <w:tr w:rsidR="002E229E" w14:paraId="1C7F1B68" w14:textId="77777777">
        <w:tc>
          <w:tcPr>
            <w:tcW w:w="0" w:type="auto"/>
          </w:tcPr>
          <w:p w14:paraId="1C7F1B63" w14:textId="77777777" w:rsidR="002E229E" w:rsidRDefault="00EB0030">
            <w:pPr>
              <w:pStyle w:val="Compact"/>
            </w:pPr>
            <w:r>
              <w:t>Flow</w:t>
            </w:r>
          </w:p>
        </w:tc>
        <w:tc>
          <w:tcPr>
            <w:tcW w:w="0" w:type="auto"/>
          </w:tcPr>
          <w:p w14:paraId="1C7F1B64" w14:textId="77777777" w:rsidR="002E229E" w:rsidRDefault="00EB0030">
            <w:pPr>
              <w:pStyle w:val="Compact"/>
            </w:pPr>
            <w:proofErr w:type="spellStart"/>
            <w:r>
              <w:t>FlowType</w:t>
            </w:r>
            <w:proofErr w:type="spellEnd"/>
            <w:r>
              <w:t xml:space="preserve"> Enum</w:t>
            </w:r>
          </w:p>
        </w:tc>
        <w:tc>
          <w:tcPr>
            <w:tcW w:w="0" w:type="auto"/>
          </w:tcPr>
          <w:p w14:paraId="1C7F1B65" w14:textId="77777777" w:rsidR="002E229E" w:rsidRDefault="00EB0030">
            <w:pPr>
              <w:pStyle w:val="Compact"/>
            </w:pPr>
            <w:r>
              <w:t>Y</w:t>
            </w:r>
          </w:p>
        </w:tc>
        <w:tc>
          <w:tcPr>
            <w:tcW w:w="0" w:type="auto"/>
          </w:tcPr>
          <w:p w14:paraId="1C7F1B66" w14:textId="77777777" w:rsidR="002E229E" w:rsidRDefault="002E229E"/>
        </w:tc>
        <w:tc>
          <w:tcPr>
            <w:tcW w:w="0" w:type="auto"/>
          </w:tcPr>
          <w:p w14:paraId="1C7F1B67" w14:textId="77777777" w:rsidR="002E229E" w:rsidRDefault="00EB0030">
            <w:pPr>
              <w:pStyle w:val="Compact"/>
            </w:pPr>
            <w:r>
              <w:t>Type of flow from publisher</w:t>
            </w:r>
          </w:p>
        </w:tc>
      </w:tr>
      <w:tr w:rsidR="002E229E" w14:paraId="1C7F1B6E" w14:textId="77777777">
        <w:tc>
          <w:tcPr>
            <w:tcW w:w="0" w:type="auto"/>
          </w:tcPr>
          <w:p w14:paraId="1C7F1B69" w14:textId="77777777" w:rsidR="002E229E" w:rsidRDefault="00EB0030">
            <w:pPr>
              <w:pStyle w:val="Compact"/>
            </w:pPr>
            <w:r>
              <w:t>Classification</w:t>
            </w:r>
          </w:p>
        </w:tc>
        <w:tc>
          <w:tcPr>
            <w:tcW w:w="0" w:type="auto"/>
          </w:tcPr>
          <w:p w14:paraId="1C7F1B6A" w14:textId="77777777" w:rsidR="002E229E" w:rsidRDefault="00EB0030">
            <w:pPr>
              <w:pStyle w:val="Compact"/>
            </w:pPr>
            <w:r>
              <w:t>Object</w:t>
            </w:r>
          </w:p>
        </w:tc>
        <w:tc>
          <w:tcPr>
            <w:tcW w:w="0" w:type="auto"/>
          </w:tcPr>
          <w:p w14:paraId="1C7F1B6B" w14:textId="77777777" w:rsidR="002E229E" w:rsidRDefault="00EB0030">
            <w:pPr>
              <w:pStyle w:val="Compact"/>
            </w:pPr>
            <w:r>
              <w:t>Y</w:t>
            </w:r>
          </w:p>
        </w:tc>
        <w:tc>
          <w:tcPr>
            <w:tcW w:w="0" w:type="auto"/>
          </w:tcPr>
          <w:p w14:paraId="1C7F1B6C" w14:textId="77777777" w:rsidR="002E229E" w:rsidRDefault="002E229E"/>
        </w:tc>
        <w:tc>
          <w:tcPr>
            <w:tcW w:w="0" w:type="auto"/>
          </w:tcPr>
          <w:p w14:paraId="1C7F1B6D" w14:textId="77777777" w:rsidR="002E229E" w:rsidRDefault="00EB0030">
            <w:pPr>
              <w:pStyle w:val="Compact"/>
            </w:pPr>
            <w:r>
              <w:t>Category of application messages that follow</w:t>
            </w:r>
          </w:p>
        </w:tc>
      </w:tr>
    </w:tbl>
    <w:p w14:paraId="1C7F1B6F" w14:textId="77777777" w:rsidR="002E229E" w:rsidRDefault="00EB0030">
      <w:pPr>
        <w:pStyle w:val="berschrift3"/>
      </w:pPr>
      <w:bookmarkStart w:id="142" w:name="_Toc68972417"/>
      <w:bookmarkStart w:id="143" w:name="finalizing-a-multicast-session"/>
      <w:bookmarkEnd w:id="139"/>
      <w:bookmarkEnd w:id="141"/>
      <w:r>
        <w:t>Finalizing a Multicast Session</w:t>
      </w:r>
      <w:bookmarkEnd w:id="142"/>
    </w:p>
    <w:p w14:paraId="1C7F1B70" w14:textId="77777777" w:rsidR="002E229E" w:rsidRDefault="00EB0030">
      <w:pPr>
        <w:pStyle w:val="FirstParagraph"/>
      </w:pPr>
      <w:r>
        <w:t xml:space="preserve">Finalization ends a logical flow when there are no more application messages to send. A multicast flow should be finalized by transmitting a </w:t>
      </w:r>
      <w:proofErr w:type="spellStart"/>
      <w:r>
        <w:t>FinishedSending</w:t>
      </w:r>
      <w:proofErr w:type="spellEnd"/>
      <w:r>
        <w:t xml:space="preserve"> message. No further messages should be sent, and the session ID is no longer valid after that.</w:t>
      </w:r>
    </w:p>
    <w:p w14:paraId="1C7F1B71" w14:textId="77777777" w:rsidR="002E229E" w:rsidRDefault="00EB0030">
      <w:pPr>
        <w:pStyle w:val="berschrift2"/>
      </w:pPr>
      <w:bookmarkStart w:id="144" w:name="_Toc68972418"/>
      <w:bookmarkStart w:id="145" w:name="idempotent-flow-over-multicast"/>
      <w:bookmarkEnd w:id="137"/>
      <w:bookmarkEnd w:id="143"/>
      <w:r>
        <w:lastRenderedPageBreak/>
        <w:t>Idempotent Flow over Multicast</w:t>
      </w:r>
      <w:bookmarkEnd w:id="144"/>
    </w:p>
    <w:p w14:paraId="1C7F1B72" w14:textId="77777777" w:rsidR="002E229E" w:rsidRDefault="00EB0030">
      <w:pPr>
        <w:pStyle w:val="FirstParagraph"/>
      </w:pPr>
      <w:r>
        <w:t xml:space="preserve">The goal of an idempotent flow over multicast is to provide at-most-once delivery guarantee to each consumer. Unlike a point-to-point session, however, there is no opportunity to return a </w:t>
      </w:r>
      <w:proofErr w:type="spellStart"/>
      <w:r>
        <w:t>NotApplied</w:t>
      </w:r>
      <w:proofErr w:type="spellEnd"/>
      <w:r>
        <w:t xml:space="preserve"> message to the producer over a one-way transport if a sequence number gap is detected. Therefore, on a multicast, an idempotent flow provides a means to detect data loss, but no direct way to notify the producer or initiate recovery.</w:t>
      </w:r>
    </w:p>
    <w:p w14:paraId="1C7F1B73" w14:textId="77777777" w:rsidR="002E229E" w:rsidRDefault="00EB0030">
      <w:pPr>
        <w:pStyle w:val="Textkrper"/>
      </w:pPr>
      <w:r>
        <w:t>An idempotent flow is implemented by the producer in the same way over a multicast transport as for point-to-point over UDP unicast. Each datagram must begin with either a Sequence message if non-multiplexed or a Context message if the flow is sent over a multiplexed transport.</w:t>
      </w:r>
    </w:p>
    <w:p w14:paraId="1C7F1B74" w14:textId="77777777" w:rsidR="002E229E" w:rsidRDefault="00EB0030">
      <w:pPr>
        <w:pStyle w:val="berschrift2"/>
      </w:pPr>
      <w:bookmarkStart w:id="146" w:name="_Toc68972419"/>
      <w:bookmarkStart w:id="147" w:name="session-heartbeat-1"/>
      <w:bookmarkEnd w:id="145"/>
      <w:r>
        <w:t>Session Heartbeat</w:t>
      </w:r>
      <w:bookmarkEnd w:id="146"/>
    </w:p>
    <w:p w14:paraId="1C7F1B75" w14:textId="77777777" w:rsidR="002E229E" w:rsidRDefault="00EB0030">
      <w:pPr>
        <w:pStyle w:val="FirstParagraph"/>
      </w:pPr>
      <w:r>
        <w:t>During the lifetime of a multicast session, its publisher should send Sequence or Context messages as a heartbeat at regular intervals when the session is otherwise inactive. This allows a receiver to tell whether a session is live and has not reached the end of its logical flow. If only a single Topic is published, then Sequence message may be used for heartbeats since there is no context switch. If multiple topics are published on a shared multicast transport, then Context must be used. See the Common Features section above for a description of sequence numbering and the Sequence and Context messages.</w:t>
      </w:r>
    </w:p>
    <w:p w14:paraId="1C7F1B76" w14:textId="77777777" w:rsidR="002E229E" w:rsidRDefault="00EB0030">
      <w:pPr>
        <w:pStyle w:val="Textkrper"/>
      </w:pPr>
      <w:r>
        <w:t>In addition to the Sequence or Context message, it is recommended that a Topic message should be published on the heartbeat interval. This provides an opportunity for late joiners to gather session characteristics during every idle period.</w:t>
      </w:r>
    </w:p>
    <w:p w14:paraId="1C7F1B77" w14:textId="77777777" w:rsidR="002E229E" w:rsidRDefault="00EB0030">
      <w:pPr>
        <w:pStyle w:val="berschrift1"/>
      </w:pPr>
      <w:bookmarkStart w:id="148" w:name="_Toc68972420"/>
      <w:bookmarkStart w:id="149" w:name="summary-of-session-messages"/>
      <w:bookmarkEnd w:id="135"/>
      <w:bookmarkEnd w:id="147"/>
      <w:r>
        <w:lastRenderedPageBreak/>
        <w:t>Summary of Session Messages</w:t>
      </w:r>
      <w:bookmarkEnd w:id="148"/>
    </w:p>
    <w:p w14:paraId="1C7F1B78" w14:textId="77777777" w:rsidR="002E229E" w:rsidRDefault="00EB0030">
      <w:pPr>
        <w:pStyle w:val="berschrift2"/>
      </w:pPr>
      <w:bookmarkStart w:id="150" w:name="_Toc68972421"/>
      <w:bookmarkStart w:id="151" w:name="fixp-session-messages-1"/>
      <w:r>
        <w:t>FIXP Session Messages</w:t>
      </w:r>
      <w:bookmarkEnd w:id="150"/>
    </w:p>
    <w:tbl>
      <w:tblPr>
        <w:tblStyle w:val="Table"/>
        <w:tblW w:w="0" w:type="pct"/>
        <w:tblLook w:val="0020" w:firstRow="1" w:lastRow="0" w:firstColumn="0" w:lastColumn="0" w:noHBand="0" w:noVBand="0"/>
      </w:tblPr>
      <w:tblGrid>
        <w:gridCol w:w="1217"/>
        <w:gridCol w:w="2156"/>
        <w:gridCol w:w="3269"/>
        <w:gridCol w:w="593"/>
        <w:gridCol w:w="593"/>
        <w:gridCol w:w="593"/>
        <w:gridCol w:w="593"/>
      </w:tblGrid>
      <w:tr w:rsidR="002E229E" w14:paraId="1C7F1B80" w14:textId="77777777" w:rsidTr="001647AA">
        <w:trPr>
          <w:cnfStyle w:val="100000000000" w:firstRow="1" w:lastRow="0" w:firstColumn="0" w:lastColumn="0" w:oddVBand="0" w:evenVBand="0" w:oddHBand="0" w:evenHBand="0" w:firstRowFirstColumn="0" w:firstRowLastColumn="0" w:lastRowFirstColumn="0" w:lastRowLastColumn="0"/>
          <w:cantSplit/>
          <w:trHeight w:val="1390"/>
        </w:trPr>
        <w:tc>
          <w:tcPr>
            <w:tcW w:w="0" w:type="auto"/>
          </w:tcPr>
          <w:p w14:paraId="1C7F1B79" w14:textId="77777777" w:rsidR="002E229E" w:rsidRDefault="00EB0030">
            <w:pPr>
              <w:pStyle w:val="Compact"/>
            </w:pPr>
            <w:r>
              <w:t>Stage</w:t>
            </w:r>
          </w:p>
        </w:tc>
        <w:tc>
          <w:tcPr>
            <w:tcW w:w="0" w:type="auto"/>
          </w:tcPr>
          <w:p w14:paraId="1C7F1B7A" w14:textId="77777777" w:rsidR="002E229E" w:rsidRDefault="00EB0030">
            <w:pPr>
              <w:pStyle w:val="Compact"/>
            </w:pPr>
            <w:r>
              <w:t>Message Name</w:t>
            </w:r>
          </w:p>
        </w:tc>
        <w:tc>
          <w:tcPr>
            <w:tcW w:w="0" w:type="auto"/>
          </w:tcPr>
          <w:p w14:paraId="1C7F1B7B" w14:textId="77777777" w:rsidR="002E229E" w:rsidRDefault="00EB0030">
            <w:pPr>
              <w:pStyle w:val="Compact"/>
            </w:pPr>
            <w:r>
              <w:t>Purpose</w:t>
            </w:r>
          </w:p>
        </w:tc>
        <w:tc>
          <w:tcPr>
            <w:tcW w:w="0" w:type="auto"/>
            <w:textDirection w:val="btLr"/>
          </w:tcPr>
          <w:p w14:paraId="1C7F1B7C" w14:textId="77777777" w:rsidR="002E229E" w:rsidRDefault="00EB0030" w:rsidP="0030538F">
            <w:pPr>
              <w:pStyle w:val="Compact"/>
              <w:ind w:left="113" w:right="113"/>
              <w:jc w:val="center"/>
            </w:pPr>
            <w:r>
              <w:t>Recoverable</w:t>
            </w:r>
          </w:p>
        </w:tc>
        <w:tc>
          <w:tcPr>
            <w:tcW w:w="0" w:type="auto"/>
            <w:textDirection w:val="btLr"/>
          </w:tcPr>
          <w:p w14:paraId="1C7F1B7D" w14:textId="77777777" w:rsidR="002E229E" w:rsidRDefault="00EB0030" w:rsidP="0030538F">
            <w:pPr>
              <w:pStyle w:val="Compact"/>
              <w:ind w:left="113" w:right="113"/>
              <w:jc w:val="center"/>
            </w:pPr>
            <w:r>
              <w:t>Idempotent</w:t>
            </w:r>
          </w:p>
        </w:tc>
        <w:tc>
          <w:tcPr>
            <w:tcW w:w="0" w:type="auto"/>
            <w:textDirection w:val="btLr"/>
            <w:vAlign w:val="center"/>
          </w:tcPr>
          <w:p w14:paraId="1C7F1B7E" w14:textId="77777777" w:rsidR="002E229E" w:rsidRDefault="00EB0030" w:rsidP="001647AA">
            <w:pPr>
              <w:pStyle w:val="Compact"/>
              <w:ind w:left="113" w:right="113"/>
              <w:jc w:val="center"/>
            </w:pPr>
            <w:proofErr w:type="spellStart"/>
            <w:r>
              <w:t>Unsequenced</w:t>
            </w:r>
            <w:proofErr w:type="spellEnd"/>
            <w:r>
              <w:t xml:space="preserve"> / None</w:t>
            </w:r>
          </w:p>
        </w:tc>
        <w:tc>
          <w:tcPr>
            <w:tcW w:w="0" w:type="auto"/>
            <w:textDirection w:val="btLr"/>
          </w:tcPr>
          <w:p w14:paraId="1C7F1B7F" w14:textId="77777777" w:rsidR="002E229E" w:rsidRDefault="00EB0030" w:rsidP="0030538F">
            <w:pPr>
              <w:pStyle w:val="Compact"/>
              <w:ind w:left="113" w:right="113"/>
              <w:jc w:val="center"/>
            </w:pPr>
            <w:r>
              <w:t>Multicast</w:t>
            </w:r>
          </w:p>
        </w:tc>
      </w:tr>
      <w:tr w:rsidR="002E229E" w14:paraId="1C7F1B88" w14:textId="77777777">
        <w:tc>
          <w:tcPr>
            <w:tcW w:w="0" w:type="auto"/>
          </w:tcPr>
          <w:p w14:paraId="1C7F1B81" w14:textId="77777777" w:rsidR="002E229E" w:rsidRDefault="00EB0030">
            <w:pPr>
              <w:pStyle w:val="Compact"/>
            </w:pPr>
            <w:r>
              <w:t>Initialization</w:t>
            </w:r>
          </w:p>
        </w:tc>
        <w:tc>
          <w:tcPr>
            <w:tcW w:w="0" w:type="auto"/>
          </w:tcPr>
          <w:p w14:paraId="1C7F1B82" w14:textId="77777777" w:rsidR="002E229E" w:rsidRDefault="00EB0030">
            <w:pPr>
              <w:pStyle w:val="Compact"/>
            </w:pPr>
            <w:r>
              <w:t>Negotiate</w:t>
            </w:r>
          </w:p>
        </w:tc>
        <w:tc>
          <w:tcPr>
            <w:tcW w:w="0" w:type="auto"/>
          </w:tcPr>
          <w:p w14:paraId="1C7F1B83" w14:textId="77777777" w:rsidR="002E229E" w:rsidRDefault="00EB0030">
            <w:pPr>
              <w:pStyle w:val="Compact"/>
            </w:pPr>
            <w:proofErr w:type="gramStart"/>
            <w:r>
              <w:t>Initiates</w:t>
            </w:r>
            <w:proofErr w:type="gramEnd"/>
            <w:r>
              <w:t xml:space="preserve"> session</w:t>
            </w:r>
          </w:p>
        </w:tc>
        <w:tc>
          <w:tcPr>
            <w:tcW w:w="0" w:type="auto"/>
          </w:tcPr>
          <w:p w14:paraId="1C7F1B84" w14:textId="77777777" w:rsidR="002E229E" w:rsidRDefault="00EB0030">
            <w:pPr>
              <w:pStyle w:val="Compact"/>
              <w:jc w:val="center"/>
            </w:pPr>
            <w:r>
              <w:t>•</w:t>
            </w:r>
          </w:p>
        </w:tc>
        <w:tc>
          <w:tcPr>
            <w:tcW w:w="0" w:type="auto"/>
          </w:tcPr>
          <w:p w14:paraId="1C7F1B85" w14:textId="77777777" w:rsidR="002E229E" w:rsidRDefault="00EB0030">
            <w:pPr>
              <w:pStyle w:val="Compact"/>
              <w:jc w:val="center"/>
            </w:pPr>
            <w:r>
              <w:t>•</w:t>
            </w:r>
          </w:p>
        </w:tc>
        <w:tc>
          <w:tcPr>
            <w:tcW w:w="0" w:type="auto"/>
          </w:tcPr>
          <w:p w14:paraId="1C7F1B86" w14:textId="77777777" w:rsidR="002E229E" w:rsidRDefault="00EB0030">
            <w:pPr>
              <w:pStyle w:val="Compact"/>
              <w:jc w:val="center"/>
            </w:pPr>
            <w:r>
              <w:t>•</w:t>
            </w:r>
          </w:p>
        </w:tc>
        <w:tc>
          <w:tcPr>
            <w:tcW w:w="0" w:type="auto"/>
          </w:tcPr>
          <w:p w14:paraId="1C7F1B87" w14:textId="77777777" w:rsidR="002E229E" w:rsidRDefault="002E229E"/>
        </w:tc>
      </w:tr>
      <w:tr w:rsidR="002E229E" w14:paraId="1C7F1B90" w14:textId="77777777">
        <w:tc>
          <w:tcPr>
            <w:tcW w:w="0" w:type="auto"/>
          </w:tcPr>
          <w:p w14:paraId="1C7F1B89" w14:textId="77777777" w:rsidR="002E229E" w:rsidRDefault="002E229E"/>
        </w:tc>
        <w:tc>
          <w:tcPr>
            <w:tcW w:w="0" w:type="auto"/>
          </w:tcPr>
          <w:p w14:paraId="1C7F1B8A" w14:textId="77777777" w:rsidR="002E229E" w:rsidRDefault="00EB0030">
            <w:pPr>
              <w:pStyle w:val="Compact"/>
            </w:pPr>
            <w:proofErr w:type="spellStart"/>
            <w:r>
              <w:t>NegotiationResponse</w:t>
            </w:r>
            <w:proofErr w:type="spellEnd"/>
          </w:p>
        </w:tc>
        <w:tc>
          <w:tcPr>
            <w:tcW w:w="0" w:type="auto"/>
          </w:tcPr>
          <w:p w14:paraId="1C7F1B8B" w14:textId="77777777" w:rsidR="002E229E" w:rsidRDefault="00EB0030">
            <w:pPr>
              <w:pStyle w:val="Compact"/>
            </w:pPr>
            <w:r>
              <w:t>Accepts session</w:t>
            </w:r>
          </w:p>
        </w:tc>
        <w:tc>
          <w:tcPr>
            <w:tcW w:w="0" w:type="auto"/>
          </w:tcPr>
          <w:p w14:paraId="1C7F1B8C" w14:textId="77777777" w:rsidR="002E229E" w:rsidRDefault="00EB0030">
            <w:pPr>
              <w:pStyle w:val="Compact"/>
              <w:jc w:val="center"/>
            </w:pPr>
            <w:r>
              <w:t>•</w:t>
            </w:r>
          </w:p>
        </w:tc>
        <w:tc>
          <w:tcPr>
            <w:tcW w:w="0" w:type="auto"/>
          </w:tcPr>
          <w:p w14:paraId="1C7F1B8D" w14:textId="77777777" w:rsidR="002E229E" w:rsidRDefault="00EB0030">
            <w:pPr>
              <w:pStyle w:val="Compact"/>
              <w:jc w:val="center"/>
            </w:pPr>
            <w:r>
              <w:t>•</w:t>
            </w:r>
          </w:p>
        </w:tc>
        <w:tc>
          <w:tcPr>
            <w:tcW w:w="0" w:type="auto"/>
          </w:tcPr>
          <w:p w14:paraId="1C7F1B8E" w14:textId="77777777" w:rsidR="002E229E" w:rsidRDefault="00EB0030">
            <w:pPr>
              <w:pStyle w:val="Compact"/>
              <w:jc w:val="center"/>
            </w:pPr>
            <w:r>
              <w:t>•</w:t>
            </w:r>
          </w:p>
        </w:tc>
        <w:tc>
          <w:tcPr>
            <w:tcW w:w="0" w:type="auto"/>
          </w:tcPr>
          <w:p w14:paraId="1C7F1B8F" w14:textId="77777777" w:rsidR="002E229E" w:rsidRDefault="002E229E"/>
        </w:tc>
      </w:tr>
      <w:tr w:rsidR="002E229E" w14:paraId="1C7F1B98" w14:textId="77777777">
        <w:tc>
          <w:tcPr>
            <w:tcW w:w="0" w:type="auto"/>
          </w:tcPr>
          <w:p w14:paraId="1C7F1B91" w14:textId="77777777" w:rsidR="002E229E" w:rsidRDefault="002E229E"/>
        </w:tc>
        <w:tc>
          <w:tcPr>
            <w:tcW w:w="0" w:type="auto"/>
          </w:tcPr>
          <w:p w14:paraId="1C7F1B92" w14:textId="77777777" w:rsidR="002E229E" w:rsidRDefault="00EB0030">
            <w:pPr>
              <w:pStyle w:val="Compact"/>
            </w:pPr>
            <w:proofErr w:type="spellStart"/>
            <w:r>
              <w:t>NegotiationReject</w:t>
            </w:r>
            <w:proofErr w:type="spellEnd"/>
          </w:p>
        </w:tc>
        <w:tc>
          <w:tcPr>
            <w:tcW w:w="0" w:type="auto"/>
          </w:tcPr>
          <w:p w14:paraId="1C7F1B93" w14:textId="77777777" w:rsidR="002E229E" w:rsidRDefault="00EB0030">
            <w:pPr>
              <w:pStyle w:val="Compact"/>
            </w:pPr>
            <w:r>
              <w:t>Rejects session</w:t>
            </w:r>
          </w:p>
        </w:tc>
        <w:tc>
          <w:tcPr>
            <w:tcW w:w="0" w:type="auto"/>
          </w:tcPr>
          <w:p w14:paraId="1C7F1B94" w14:textId="77777777" w:rsidR="002E229E" w:rsidRDefault="00EB0030">
            <w:pPr>
              <w:pStyle w:val="Compact"/>
              <w:jc w:val="center"/>
            </w:pPr>
            <w:r>
              <w:t>•</w:t>
            </w:r>
          </w:p>
        </w:tc>
        <w:tc>
          <w:tcPr>
            <w:tcW w:w="0" w:type="auto"/>
          </w:tcPr>
          <w:p w14:paraId="1C7F1B95" w14:textId="77777777" w:rsidR="002E229E" w:rsidRDefault="00EB0030">
            <w:pPr>
              <w:pStyle w:val="Compact"/>
              <w:jc w:val="center"/>
            </w:pPr>
            <w:r>
              <w:t>•</w:t>
            </w:r>
          </w:p>
        </w:tc>
        <w:tc>
          <w:tcPr>
            <w:tcW w:w="0" w:type="auto"/>
          </w:tcPr>
          <w:p w14:paraId="1C7F1B96" w14:textId="77777777" w:rsidR="002E229E" w:rsidRDefault="00EB0030">
            <w:pPr>
              <w:pStyle w:val="Compact"/>
              <w:jc w:val="center"/>
            </w:pPr>
            <w:r>
              <w:t>•</w:t>
            </w:r>
          </w:p>
        </w:tc>
        <w:tc>
          <w:tcPr>
            <w:tcW w:w="0" w:type="auto"/>
          </w:tcPr>
          <w:p w14:paraId="1C7F1B97" w14:textId="77777777" w:rsidR="002E229E" w:rsidRDefault="002E229E"/>
        </w:tc>
      </w:tr>
      <w:tr w:rsidR="002E229E" w14:paraId="1C7F1BA0" w14:textId="77777777">
        <w:tc>
          <w:tcPr>
            <w:tcW w:w="0" w:type="auto"/>
          </w:tcPr>
          <w:p w14:paraId="1C7F1B99" w14:textId="77777777" w:rsidR="002E229E" w:rsidRDefault="002E229E"/>
        </w:tc>
        <w:tc>
          <w:tcPr>
            <w:tcW w:w="0" w:type="auto"/>
          </w:tcPr>
          <w:p w14:paraId="1C7F1B9A" w14:textId="77777777" w:rsidR="002E229E" w:rsidRDefault="00EB0030">
            <w:pPr>
              <w:pStyle w:val="Compact"/>
            </w:pPr>
            <w:r>
              <w:t>Topic</w:t>
            </w:r>
          </w:p>
        </w:tc>
        <w:tc>
          <w:tcPr>
            <w:tcW w:w="0" w:type="auto"/>
          </w:tcPr>
          <w:p w14:paraId="1C7F1B9B" w14:textId="77777777" w:rsidR="002E229E" w:rsidRDefault="00EB0030">
            <w:pPr>
              <w:pStyle w:val="Compact"/>
            </w:pPr>
            <w:r>
              <w:t>Announces a flow</w:t>
            </w:r>
          </w:p>
        </w:tc>
        <w:tc>
          <w:tcPr>
            <w:tcW w:w="0" w:type="auto"/>
          </w:tcPr>
          <w:p w14:paraId="1C7F1B9C" w14:textId="77777777" w:rsidR="002E229E" w:rsidRDefault="002E229E"/>
        </w:tc>
        <w:tc>
          <w:tcPr>
            <w:tcW w:w="0" w:type="auto"/>
          </w:tcPr>
          <w:p w14:paraId="1C7F1B9D" w14:textId="77777777" w:rsidR="002E229E" w:rsidRDefault="002E229E"/>
        </w:tc>
        <w:tc>
          <w:tcPr>
            <w:tcW w:w="0" w:type="auto"/>
          </w:tcPr>
          <w:p w14:paraId="1C7F1B9E" w14:textId="77777777" w:rsidR="002E229E" w:rsidRDefault="002E229E"/>
        </w:tc>
        <w:tc>
          <w:tcPr>
            <w:tcW w:w="0" w:type="auto"/>
          </w:tcPr>
          <w:p w14:paraId="1C7F1B9F" w14:textId="77777777" w:rsidR="002E229E" w:rsidRDefault="00EB0030">
            <w:pPr>
              <w:pStyle w:val="Compact"/>
              <w:jc w:val="center"/>
            </w:pPr>
            <w:r>
              <w:t>•</w:t>
            </w:r>
          </w:p>
        </w:tc>
      </w:tr>
      <w:tr w:rsidR="002E229E" w14:paraId="1C7F1BA8" w14:textId="77777777">
        <w:tc>
          <w:tcPr>
            <w:tcW w:w="0" w:type="auto"/>
          </w:tcPr>
          <w:p w14:paraId="1C7F1BA1" w14:textId="77777777" w:rsidR="002E229E" w:rsidRDefault="002E229E"/>
        </w:tc>
        <w:tc>
          <w:tcPr>
            <w:tcW w:w="0" w:type="auto"/>
          </w:tcPr>
          <w:p w14:paraId="1C7F1BA2" w14:textId="77777777" w:rsidR="002E229E" w:rsidRDefault="00EB0030">
            <w:pPr>
              <w:pStyle w:val="Compact"/>
            </w:pPr>
            <w:proofErr w:type="spellStart"/>
            <w:r>
              <w:t>MessageTemplate</w:t>
            </w:r>
            <w:proofErr w:type="spellEnd"/>
          </w:p>
        </w:tc>
        <w:tc>
          <w:tcPr>
            <w:tcW w:w="0" w:type="auto"/>
          </w:tcPr>
          <w:p w14:paraId="1C7F1BA3" w14:textId="77777777" w:rsidR="002E229E" w:rsidRDefault="00EB0030">
            <w:pPr>
              <w:pStyle w:val="Compact"/>
            </w:pPr>
            <w:r>
              <w:t>Delivers template</w:t>
            </w:r>
          </w:p>
        </w:tc>
        <w:tc>
          <w:tcPr>
            <w:tcW w:w="0" w:type="auto"/>
          </w:tcPr>
          <w:p w14:paraId="1C7F1BA4" w14:textId="77777777" w:rsidR="002E229E" w:rsidRDefault="00EB0030">
            <w:pPr>
              <w:pStyle w:val="Compact"/>
              <w:jc w:val="center"/>
            </w:pPr>
            <w:r>
              <w:t>•</w:t>
            </w:r>
          </w:p>
        </w:tc>
        <w:tc>
          <w:tcPr>
            <w:tcW w:w="0" w:type="auto"/>
          </w:tcPr>
          <w:p w14:paraId="1C7F1BA5" w14:textId="77777777" w:rsidR="002E229E" w:rsidRDefault="00EB0030">
            <w:pPr>
              <w:pStyle w:val="Compact"/>
              <w:jc w:val="center"/>
            </w:pPr>
            <w:r>
              <w:t>•</w:t>
            </w:r>
          </w:p>
        </w:tc>
        <w:tc>
          <w:tcPr>
            <w:tcW w:w="0" w:type="auto"/>
          </w:tcPr>
          <w:p w14:paraId="1C7F1BA6" w14:textId="77777777" w:rsidR="002E229E" w:rsidRDefault="00EB0030">
            <w:pPr>
              <w:pStyle w:val="Compact"/>
              <w:jc w:val="center"/>
            </w:pPr>
            <w:r>
              <w:t>•</w:t>
            </w:r>
          </w:p>
        </w:tc>
        <w:tc>
          <w:tcPr>
            <w:tcW w:w="0" w:type="auto"/>
          </w:tcPr>
          <w:p w14:paraId="1C7F1BA7" w14:textId="77777777" w:rsidR="002E229E" w:rsidRDefault="00EB0030">
            <w:pPr>
              <w:pStyle w:val="Compact"/>
              <w:jc w:val="center"/>
            </w:pPr>
            <w:r>
              <w:t>•</w:t>
            </w:r>
          </w:p>
        </w:tc>
      </w:tr>
      <w:tr w:rsidR="002E229E" w14:paraId="1C7F1BB0" w14:textId="77777777">
        <w:tc>
          <w:tcPr>
            <w:tcW w:w="0" w:type="auto"/>
          </w:tcPr>
          <w:p w14:paraId="1C7F1BA9" w14:textId="77777777" w:rsidR="002E229E" w:rsidRDefault="00EB0030">
            <w:pPr>
              <w:pStyle w:val="Compact"/>
            </w:pPr>
            <w:r>
              <w:t>Binding</w:t>
            </w:r>
          </w:p>
        </w:tc>
        <w:tc>
          <w:tcPr>
            <w:tcW w:w="0" w:type="auto"/>
          </w:tcPr>
          <w:p w14:paraId="1C7F1BAA" w14:textId="77777777" w:rsidR="002E229E" w:rsidRDefault="00EB0030">
            <w:pPr>
              <w:pStyle w:val="Compact"/>
            </w:pPr>
            <w:r>
              <w:t>Establish</w:t>
            </w:r>
          </w:p>
        </w:tc>
        <w:tc>
          <w:tcPr>
            <w:tcW w:w="0" w:type="auto"/>
          </w:tcPr>
          <w:p w14:paraId="1C7F1BAB" w14:textId="77777777" w:rsidR="002E229E" w:rsidRDefault="00EB0030">
            <w:pPr>
              <w:pStyle w:val="Compact"/>
            </w:pPr>
            <w:r>
              <w:t>Binds session to transport</w:t>
            </w:r>
          </w:p>
        </w:tc>
        <w:tc>
          <w:tcPr>
            <w:tcW w:w="0" w:type="auto"/>
          </w:tcPr>
          <w:p w14:paraId="1C7F1BAC" w14:textId="77777777" w:rsidR="002E229E" w:rsidRDefault="00EB0030">
            <w:pPr>
              <w:pStyle w:val="Compact"/>
              <w:jc w:val="center"/>
            </w:pPr>
            <w:r>
              <w:t>•</w:t>
            </w:r>
          </w:p>
        </w:tc>
        <w:tc>
          <w:tcPr>
            <w:tcW w:w="0" w:type="auto"/>
          </w:tcPr>
          <w:p w14:paraId="1C7F1BAD" w14:textId="77777777" w:rsidR="002E229E" w:rsidRDefault="00EB0030">
            <w:pPr>
              <w:pStyle w:val="Compact"/>
              <w:jc w:val="center"/>
            </w:pPr>
            <w:r>
              <w:t>•</w:t>
            </w:r>
          </w:p>
        </w:tc>
        <w:tc>
          <w:tcPr>
            <w:tcW w:w="0" w:type="auto"/>
          </w:tcPr>
          <w:p w14:paraId="1C7F1BAE" w14:textId="77777777" w:rsidR="002E229E" w:rsidRDefault="00EB0030">
            <w:pPr>
              <w:pStyle w:val="Compact"/>
              <w:jc w:val="center"/>
            </w:pPr>
            <w:r>
              <w:t>•</w:t>
            </w:r>
          </w:p>
        </w:tc>
        <w:tc>
          <w:tcPr>
            <w:tcW w:w="0" w:type="auto"/>
          </w:tcPr>
          <w:p w14:paraId="1C7F1BAF" w14:textId="77777777" w:rsidR="002E229E" w:rsidRDefault="002E229E"/>
        </w:tc>
      </w:tr>
      <w:tr w:rsidR="002E229E" w14:paraId="1C7F1BB8" w14:textId="77777777">
        <w:tc>
          <w:tcPr>
            <w:tcW w:w="0" w:type="auto"/>
          </w:tcPr>
          <w:p w14:paraId="1C7F1BB1" w14:textId="77777777" w:rsidR="002E229E" w:rsidRDefault="002E229E"/>
        </w:tc>
        <w:tc>
          <w:tcPr>
            <w:tcW w:w="0" w:type="auto"/>
          </w:tcPr>
          <w:p w14:paraId="1C7F1BB2" w14:textId="77777777" w:rsidR="002E229E" w:rsidRDefault="00EB0030">
            <w:pPr>
              <w:pStyle w:val="Compact"/>
            </w:pPr>
            <w:proofErr w:type="spellStart"/>
            <w:r>
              <w:t>EstablishmentAck</w:t>
            </w:r>
            <w:proofErr w:type="spellEnd"/>
          </w:p>
        </w:tc>
        <w:tc>
          <w:tcPr>
            <w:tcW w:w="0" w:type="auto"/>
          </w:tcPr>
          <w:p w14:paraId="1C7F1BB3" w14:textId="77777777" w:rsidR="002E229E" w:rsidRDefault="00EB0030">
            <w:pPr>
              <w:pStyle w:val="Compact"/>
            </w:pPr>
            <w:r>
              <w:t>Accepts binding</w:t>
            </w:r>
          </w:p>
        </w:tc>
        <w:tc>
          <w:tcPr>
            <w:tcW w:w="0" w:type="auto"/>
          </w:tcPr>
          <w:p w14:paraId="1C7F1BB4" w14:textId="77777777" w:rsidR="002E229E" w:rsidRDefault="00EB0030">
            <w:pPr>
              <w:pStyle w:val="Compact"/>
              <w:jc w:val="center"/>
            </w:pPr>
            <w:r>
              <w:t>•</w:t>
            </w:r>
          </w:p>
        </w:tc>
        <w:tc>
          <w:tcPr>
            <w:tcW w:w="0" w:type="auto"/>
          </w:tcPr>
          <w:p w14:paraId="1C7F1BB5" w14:textId="77777777" w:rsidR="002E229E" w:rsidRDefault="00EB0030">
            <w:pPr>
              <w:pStyle w:val="Compact"/>
              <w:jc w:val="center"/>
            </w:pPr>
            <w:r>
              <w:t>•</w:t>
            </w:r>
          </w:p>
        </w:tc>
        <w:tc>
          <w:tcPr>
            <w:tcW w:w="0" w:type="auto"/>
          </w:tcPr>
          <w:p w14:paraId="1C7F1BB6" w14:textId="77777777" w:rsidR="002E229E" w:rsidRDefault="00EB0030">
            <w:pPr>
              <w:pStyle w:val="Compact"/>
              <w:jc w:val="center"/>
            </w:pPr>
            <w:r>
              <w:t>•</w:t>
            </w:r>
          </w:p>
        </w:tc>
        <w:tc>
          <w:tcPr>
            <w:tcW w:w="0" w:type="auto"/>
          </w:tcPr>
          <w:p w14:paraId="1C7F1BB7" w14:textId="77777777" w:rsidR="002E229E" w:rsidRDefault="002E229E"/>
        </w:tc>
      </w:tr>
      <w:tr w:rsidR="002E229E" w14:paraId="1C7F1BC0" w14:textId="77777777">
        <w:tc>
          <w:tcPr>
            <w:tcW w:w="0" w:type="auto"/>
          </w:tcPr>
          <w:p w14:paraId="1C7F1BB9" w14:textId="77777777" w:rsidR="002E229E" w:rsidRDefault="002E229E"/>
        </w:tc>
        <w:tc>
          <w:tcPr>
            <w:tcW w:w="0" w:type="auto"/>
          </w:tcPr>
          <w:p w14:paraId="1C7F1BBA" w14:textId="77777777" w:rsidR="002E229E" w:rsidRDefault="00EB0030">
            <w:pPr>
              <w:pStyle w:val="Compact"/>
            </w:pPr>
            <w:proofErr w:type="spellStart"/>
            <w:r>
              <w:t>EstablishmentReject</w:t>
            </w:r>
            <w:proofErr w:type="spellEnd"/>
          </w:p>
        </w:tc>
        <w:tc>
          <w:tcPr>
            <w:tcW w:w="0" w:type="auto"/>
          </w:tcPr>
          <w:p w14:paraId="1C7F1BBB" w14:textId="77777777" w:rsidR="002E229E" w:rsidRDefault="00EB0030">
            <w:pPr>
              <w:pStyle w:val="Compact"/>
            </w:pPr>
            <w:r>
              <w:t>Rejects binding</w:t>
            </w:r>
          </w:p>
        </w:tc>
        <w:tc>
          <w:tcPr>
            <w:tcW w:w="0" w:type="auto"/>
          </w:tcPr>
          <w:p w14:paraId="1C7F1BBC" w14:textId="77777777" w:rsidR="002E229E" w:rsidRDefault="00EB0030">
            <w:pPr>
              <w:pStyle w:val="Compact"/>
              <w:jc w:val="center"/>
            </w:pPr>
            <w:r>
              <w:t>•</w:t>
            </w:r>
          </w:p>
        </w:tc>
        <w:tc>
          <w:tcPr>
            <w:tcW w:w="0" w:type="auto"/>
          </w:tcPr>
          <w:p w14:paraId="1C7F1BBD" w14:textId="77777777" w:rsidR="002E229E" w:rsidRDefault="00EB0030">
            <w:pPr>
              <w:pStyle w:val="Compact"/>
              <w:jc w:val="center"/>
            </w:pPr>
            <w:r>
              <w:t>•</w:t>
            </w:r>
          </w:p>
        </w:tc>
        <w:tc>
          <w:tcPr>
            <w:tcW w:w="0" w:type="auto"/>
          </w:tcPr>
          <w:p w14:paraId="1C7F1BBE" w14:textId="77777777" w:rsidR="002E229E" w:rsidRDefault="00EB0030">
            <w:pPr>
              <w:pStyle w:val="Compact"/>
              <w:jc w:val="center"/>
            </w:pPr>
            <w:r>
              <w:t>•</w:t>
            </w:r>
          </w:p>
        </w:tc>
        <w:tc>
          <w:tcPr>
            <w:tcW w:w="0" w:type="auto"/>
          </w:tcPr>
          <w:p w14:paraId="1C7F1BBF" w14:textId="77777777" w:rsidR="002E229E" w:rsidRDefault="002E229E"/>
        </w:tc>
      </w:tr>
      <w:tr w:rsidR="002E229E" w14:paraId="1C7F1BC8" w14:textId="77777777">
        <w:tc>
          <w:tcPr>
            <w:tcW w:w="0" w:type="auto"/>
          </w:tcPr>
          <w:p w14:paraId="1C7F1BC1" w14:textId="77777777" w:rsidR="002E229E" w:rsidRDefault="00EB0030">
            <w:pPr>
              <w:pStyle w:val="Compact"/>
            </w:pPr>
            <w:r>
              <w:t>Transferring</w:t>
            </w:r>
          </w:p>
        </w:tc>
        <w:tc>
          <w:tcPr>
            <w:tcW w:w="0" w:type="auto"/>
          </w:tcPr>
          <w:p w14:paraId="1C7F1BC2" w14:textId="77777777" w:rsidR="002E229E" w:rsidRDefault="00EB0030">
            <w:pPr>
              <w:pStyle w:val="Compact"/>
            </w:pPr>
            <w:r>
              <w:t>Sequence</w:t>
            </w:r>
          </w:p>
        </w:tc>
        <w:tc>
          <w:tcPr>
            <w:tcW w:w="0" w:type="auto"/>
          </w:tcPr>
          <w:p w14:paraId="1C7F1BC3" w14:textId="77777777" w:rsidR="002E229E" w:rsidRDefault="00EB0030">
            <w:pPr>
              <w:pStyle w:val="Compact"/>
            </w:pPr>
            <w:r>
              <w:t>Initiates a sequenced flow, keep-alive</w:t>
            </w:r>
          </w:p>
        </w:tc>
        <w:tc>
          <w:tcPr>
            <w:tcW w:w="0" w:type="auto"/>
          </w:tcPr>
          <w:p w14:paraId="1C7F1BC4" w14:textId="77777777" w:rsidR="002E229E" w:rsidRDefault="00EB0030">
            <w:pPr>
              <w:pStyle w:val="Compact"/>
              <w:jc w:val="center"/>
            </w:pPr>
            <w:r>
              <w:t>•</w:t>
            </w:r>
          </w:p>
        </w:tc>
        <w:tc>
          <w:tcPr>
            <w:tcW w:w="0" w:type="auto"/>
          </w:tcPr>
          <w:p w14:paraId="1C7F1BC5" w14:textId="77777777" w:rsidR="002E229E" w:rsidRDefault="00EB0030">
            <w:pPr>
              <w:pStyle w:val="Compact"/>
              <w:jc w:val="center"/>
            </w:pPr>
            <w:r>
              <w:t>•</w:t>
            </w:r>
          </w:p>
        </w:tc>
        <w:tc>
          <w:tcPr>
            <w:tcW w:w="0" w:type="auto"/>
          </w:tcPr>
          <w:p w14:paraId="1C7F1BC6" w14:textId="77777777" w:rsidR="002E229E" w:rsidRDefault="002E229E"/>
        </w:tc>
        <w:tc>
          <w:tcPr>
            <w:tcW w:w="0" w:type="auto"/>
          </w:tcPr>
          <w:p w14:paraId="1C7F1BC7" w14:textId="77777777" w:rsidR="002E229E" w:rsidRDefault="00EB0030">
            <w:pPr>
              <w:pStyle w:val="Compact"/>
              <w:jc w:val="center"/>
            </w:pPr>
            <w:r>
              <w:t>•</w:t>
            </w:r>
          </w:p>
        </w:tc>
      </w:tr>
      <w:tr w:rsidR="002E229E" w14:paraId="1C7F1BD0" w14:textId="77777777">
        <w:tc>
          <w:tcPr>
            <w:tcW w:w="0" w:type="auto"/>
          </w:tcPr>
          <w:p w14:paraId="1C7F1BC9" w14:textId="77777777" w:rsidR="002E229E" w:rsidRDefault="002E229E"/>
        </w:tc>
        <w:tc>
          <w:tcPr>
            <w:tcW w:w="0" w:type="auto"/>
          </w:tcPr>
          <w:p w14:paraId="1C7F1BCA" w14:textId="77777777" w:rsidR="002E229E" w:rsidRDefault="00EB0030">
            <w:pPr>
              <w:pStyle w:val="Compact"/>
            </w:pPr>
            <w:r>
              <w:t>Context</w:t>
            </w:r>
          </w:p>
        </w:tc>
        <w:tc>
          <w:tcPr>
            <w:tcW w:w="0" w:type="auto"/>
          </w:tcPr>
          <w:p w14:paraId="1C7F1BCB" w14:textId="77777777" w:rsidR="002E229E" w:rsidRDefault="00EB0030">
            <w:pPr>
              <w:pStyle w:val="Compact"/>
            </w:pPr>
            <w:r>
              <w:t>Multiplexing</w:t>
            </w:r>
          </w:p>
        </w:tc>
        <w:tc>
          <w:tcPr>
            <w:tcW w:w="0" w:type="auto"/>
          </w:tcPr>
          <w:p w14:paraId="1C7F1BCC" w14:textId="77777777" w:rsidR="002E229E" w:rsidRDefault="00EB0030">
            <w:pPr>
              <w:pStyle w:val="Compact"/>
              <w:jc w:val="center"/>
            </w:pPr>
            <w:r>
              <w:t>•</w:t>
            </w:r>
          </w:p>
        </w:tc>
        <w:tc>
          <w:tcPr>
            <w:tcW w:w="0" w:type="auto"/>
          </w:tcPr>
          <w:p w14:paraId="1C7F1BCD" w14:textId="77777777" w:rsidR="002E229E" w:rsidRDefault="00EB0030">
            <w:pPr>
              <w:pStyle w:val="Compact"/>
              <w:jc w:val="center"/>
            </w:pPr>
            <w:r>
              <w:t>•</w:t>
            </w:r>
          </w:p>
        </w:tc>
        <w:tc>
          <w:tcPr>
            <w:tcW w:w="0" w:type="auto"/>
          </w:tcPr>
          <w:p w14:paraId="1C7F1BCE" w14:textId="77777777" w:rsidR="002E229E" w:rsidRDefault="00EB0030">
            <w:pPr>
              <w:pStyle w:val="Compact"/>
              <w:jc w:val="center"/>
            </w:pPr>
            <w:r>
              <w:t>•</w:t>
            </w:r>
          </w:p>
        </w:tc>
        <w:tc>
          <w:tcPr>
            <w:tcW w:w="0" w:type="auto"/>
          </w:tcPr>
          <w:p w14:paraId="1C7F1BCF" w14:textId="77777777" w:rsidR="002E229E" w:rsidRDefault="00EB0030">
            <w:pPr>
              <w:pStyle w:val="Compact"/>
              <w:jc w:val="center"/>
            </w:pPr>
            <w:r>
              <w:t>•</w:t>
            </w:r>
          </w:p>
        </w:tc>
      </w:tr>
      <w:tr w:rsidR="002E229E" w14:paraId="1C7F1BD8" w14:textId="77777777">
        <w:tc>
          <w:tcPr>
            <w:tcW w:w="0" w:type="auto"/>
          </w:tcPr>
          <w:p w14:paraId="1C7F1BD1" w14:textId="77777777" w:rsidR="002E229E" w:rsidRDefault="002E229E"/>
        </w:tc>
        <w:tc>
          <w:tcPr>
            <w:tcW w:w="0" w:type="auto"/>
          </w:tcPr>
          <w:p w14:paraId="1C7F1BD2" w14:textId="77777777" w:rsidR="002E229E" w:rsidRDefault="00EB0030">
            <w:pPr>
              <w:pStyle w:val="Compact"/>
            </w:pPr>
            <w:proofErr w:type="spellStart"/>
            <w:r>
              <w:t>UnsequencedHeartbeat</w:t>
            </w:r>
            <w:proofErr w:type="spellEnd"/>
          </w:p>
        </w:tc>
        <w:tc>
          <w:tcPr>
            <w:tcW w:w="0" w:type="auto"/>
          </w:tcPr>
          <w:p w14:paraId="1C7F1BD3" w14:textId="77777777" w:rsidR="002E229E" w:rsidRDefault="00EB0030">
            <w:pPr>
              <w:pStyle w:val="Compact"/>
            </w:pPr>
            <w:r>
              <w:t>Keep-alive</w:t>
            </w:r>
          </w:p>
        </w:tc>
        <w:tc>
          <w:tcPr>
            <w:tcW w:w="0" w:type="auto"/>
          </w:tcPr>
          <w:p w14:paraId="1C7F1BD4" w14:textId="77777777" w:rsidR="002E229E" w:rsidRDefault="002E229E"/>
        </w:tc>
        <w:tc>
          <w:tcPr>
            <w:tcW w:w="0" w:type="auto"/>
          </w:tcPr>
          <w:p w14:paraId="1C7F1BD5" w14:textId="77777777" w:rsidR="002E229E" w:rsidRDefault="002E229E"/>
        </w:tc>
        <w:tc>
          <w:tcPr>
            <w:tcW w:w="0" w:type="auto"/>
          </w:tcPr>
          <w:p w14:paraId="1C7F1BD6" w14:textId="77777777" w:rsidR="002E229E" w:rsidRDefault="00EB0030">
            <w:pPr>
              <w:pStyle w:val="Compact"/>
              <w:jc w:val="center"/>
            </w:pPr>
            <w:r>
              <w:t>•</w:t>
            </w:r>
          </w:p>
        </w:tc>
        <w:tc>
          <w:tcPr>
            <w:tcW w:w="0" w:type="auto"/>
          </w:tcPr>
          <w:p w14:paraId="1C7F1BD7" w14:textId="77777777" w:rsidR="002E229E" w:rsidRDefault="002E229E"/>
        </w:tc>
      </w:tr>
      <w:tr w:rsidR="002E229E" w14:paraId="1C7F1BE0" w14:textId="77777777">
        <w:tc>
          <w:tcPr>
            <w:tcW w:w="0" w:type="auto"/>
          </w:tcPr>
          <w:p w14:paraId="1C7F1BD9" w14:textId="77777777" w:rsidR="002E229E" w:rsidRDefault="002E229E"/>
        </w:tc>
        <w:tc>
          <w:tcPr>
            <w:tcW w:w="0" w:type="auto"/>
          </w:tcPr>
          <w:p w14:paraId="1C7F1BDA" w14:textId="77777777" w:rsidR="002E229E" w:rsidRDefault="00EB0030">
            <w:pPr>
              <w:pStyle w:val="Compact"/>
            </w:pPr>
            <w:proofErr w:type="spellStart"/>
            <w:r>
              <w:t>RetransmitRequest</w:t>
            </w:r>
            <w:proofErr w:type="spellEnd"/>
          </w:p>
        </w:tc>
        <w:tc>
          <w:tcPr>
            <w:tcW w:w="0" w:type="auto"/>
          </w:tcPr>
          <w:p w14:paraId="1C7F1BDB" w14:textId="77777777" w:rsidR="002E229E" w:rsidRDefault="00EB0030">
            <w:pPr>
              <w:pStyle w:val="Compact"/>
            </w:pPr>
            <w:proofErr w:type="gramStart"/>
            <w:r>
              <w:t>Requests</w:t>
            </w:r>
            <w:proofErr w:type="gramEnd"/>
            <w:r>
              <w:t xml:space="preserve"> resynchronization</w:t>
            </w:r>
          </w:p>
        </w:tc>
        <w:tc>
          <w:tcPr>
            <w:tcW w:w="0" w:type="auto"/>
          </w:tcPr>
          <w:p w14:paraId="1C7F1BDC" w14:textId="77777777" w:rsidR="002E229E" w:rsidRDefault="00EB0030">
            <w:pPr>
              <w:pStyle w:val="Compact"/>
              <w:jc w:val="center"/>
            </w:pPr>
            <w:r>
              <w:t>•</w:t>
            </w:r>
          </w:p>
        </w:tc>
        <w:tc>
          <w:tcPr>
            <w:tcW w:w="0" w:type="auto"/>
          </w:tcPr>
          <w:p w14:paraId="1C7F1BDD" w14:textId="77777777" w:rsidR="002E229E" w:rsidRDefault="002E229E"/>
        </w:tc>
        <w:tc>
          <w:tcPr>
            <w:tcW w:w="0" w:type="auto"/>
          </w:tcPr>
          <w:p w14:paraId="1C7F1BDE" w14:textId="77777777" w:rsidR="002E229E" w:rsidRDefault="002E229E"/>
        </w:tc>
        <w:tc>
          <w:tcPr>
            <w:tcW w:w="0" w:type="auto"/>
          </w:tcPr>
          <w:p w14:paraId="1C7F1BDF" w14:textId="77777777" w:rsidR="002E229E" w:rsidRDefault="002E229E"/>
        </w:tc>
      </w:tr>
      <w:tr w:rsidR="002E229E" w14:paraId="1C7F1BE8" w14:textId="77777777">
        <w:tc>
          <w:tcPr>
            <w:tcW w:w="0" w:type="auto"/>
          </w:tcPr>
          <w:p w14:paraId="1C7F1BE1" w14:textId="77777777" w:rsidR="002E229E" w:rsidRDefault="002E229E"/>
        </w:tc>
        <w:tc>
          <w:tcPr>
            <w:tcW w:w="0" w:type="auto"/>
          </w:tcPr>
          <w:p w14:paraId="1C7F1BE2" w14:textId="77777777" w:rsidR="002E229E" w:rsidRDefault="00EB0030">
            <w:pPr>
              <w:pStyle w:val="Compact"/>
            </w:pPr>
            <w:r>
              <w:t>Retransmission</w:t>
            </w:r>
          </w:p>
        </w:tc>
        <w:tc>
          <w:tcPr>
            <w:tcW w:w="0" w:type="auto"/>
          </w:tcPr>
          <w:p w14:paraId="1C7F1BE3" w14:textId="77777777" w:rsidR="002E229E" w:rsidRDefault="00EB0030">
            <w:pPr>
              <w:pStyle w:val="Compact"/>
            </w:pPr>
            <w:r>
              <w:t>Resynchronization</w:t>
            </w:r>
          </w:p>
        </w:tc>
        <w:tc>
          <w:tcPr>
            <w:tcW w:w="0" w:type="auto"/>
          </w:tcPr>
          <w:p w14:paraId="1C7F1BE4" w14:textId="77777777" w:rsidR="002E229E" w:rsidRDefault="00EB0030">
            <w:pPr>
              <w:pStyle w:val="Compact"/>
              <w:jc w:val="center"/>
            </w:pPr>
            <w:r>
              <w:t>•</w:t>
            </w:r>
          </w:p>
        </w:tc>
        <w:tc>
          <w:tcPr>
            <w:tcW w:w="0" w:type="auto"/>
          </w:tcPr>
          <w:p w14:paraId="1C7F1BE5" w14:textId="77777777" w:rsidR="002E229E" w:rsidRDefault="002E229E"/>
        </w:tc>
        <w:tc>
          <w:tcPr>
            <w:tcW w:w="0" w:type="auto"/>
          </w:tcPr>
          <w:p w14:paraId="1C7F1BE6" w14:textId="77777777" w:rsidR="002E229E" w:rsidRDefault="002E229E"/>
        </w:tc>
        <w:tc>
          <w:tcPr>
            <w:tcW w:w="0" w:type="auto"/>
          </w:tcPr>
          <w:p w14:paraId="1C7F1BE7" w14:textId="77777777" w:rsidR="002E229E" w:rsidRDefault="002E229E"/>
        </w:tc>
      </w:tr>
      <w:tr w:rsidR="002E229E" w14:paraId="1C7F1BF0" w14:textId="77777777">
        <w:tc>
          <w:tcPr>
            <w:tcW w:w="0" w:type="auto"/>
          </w:tcPr>
          <w:p w14:paraId="1C7F1BE9" w14:textId="77777777" w:rsidR="002E229E" w:rsidRDefault="00EB0030">
            <w:pPr>
              <w:pStyle w:val="Compact"/>
            </w:pPr>
            <w:r>
              <w:t>Unbinding</w:t>
            </w:r>
          </w:p>
        </w:tc>
        <w:tc>
          <w:tcPr>
            <w:tcW w:w="0" w:type="auto"/>
          </w:tcPr>
          <w:p w14:paraId="1C7F1BEA" w14:textId="77777777" w:rsidR="002E229E" w:rsidRDefault="00EB0030">
            <w:pPr>
              <w:pStyle w:val="Compact"/>
            </w:pPr>
            <w:r>
              <w:t>Terminate</w:t>
            </w:r>
          </w:p>
        </w:tc>
        <w:tc>
          <w:tcPr>
            <w:tcW w:w="0" w:type="auto"/>
          </w:tcPr>
          <w:p w14:paraId="1C7F1BEB" w14:textId="77777777" w:rsidR="002E229E" w:rsidRDefault="00EB0030">
            <w:pPr>
              <w:pStyle w:val="Compact"/>
            </w:pPr>
            <w:r>
              <w:t>Unbinds a transport</w:t>
            </w:r>
          </w:p>
        </w:tc>
        <w:tc>
          <w:tcPr>
            <w:tcW w:w="0" w:type="auto"/>
          </w:tcPr>
          <w:p w14:paraId="1C7F1BEC" w14:textId="77777777" w:rsidR="002E229E" w:rsidRDefault="00EB0030">
            <w:pPr>
              <w:pStyle w:val="Compact"/>
              <w:jc w:val="center"/>
            </w:pPr>
            <w:r>
              <w:t>•</w:t>
            </w:r>
          </w:p>
        </w:tc>
        <w:tc>
          <w:tcPr>
            <w:tcW w:w="0" w:type="auto"/>
          </w:tcPr>
          <w:p w14:paraId="1C7F1BED" w14:textId="77777777" w:rsidR="002E229E" w:rsidRDefault="00EB0030">
            <w:pPr>
              <w:pStyle w:val="Compact"/>
              <w:jc w:val="center"/>
            </w:pPr>
            <w:r>
              <w:t>•</w:t>
            </w:r>
          </w:p>
        </w:tc>
        <w:tc>
          <w:tcPr>
            <w:tcW w:w="0" w:type="auto"/>
          </w:tcPr>
          <w:p w14:paraId="1C7F1BEE" w14:textId="77777777" w:rsidR="002E229E" w:rsidRDefault="00EB0030">
            <w:pPr>
              <w:pStyle w:val="Compact"/>
              <w:jc w:val="center"/>
            </w:pPr>
            <w:r>
              <w:t>•</w:t>
            </w:r>
          </w:p>
        </w:tc>
        <w:tc>
          <w:tcPr>
            <w:tcW w:w="0" w:type="auto"/>
          </w:tcPr>
          <w:p w14:paraId="1C7F1BEF" w14:textId="77777777" w:rsidR="002E229E" w:rsidRDefault="002E229E"/>
        </w:tc>
      </w:tr>
      <w:tr w:rsidR="002E229E" w14:paraId="1C7F1BF8" w14:textId="77777777">
        <w:tc>
          <w:tcPr>
            <w:tcW w:w="0" w:type="auto"/>
          </w:tcPr>
          <w:p w14:paraId="1C7F1BF1" w14:textId="77777777" w:rsidR="002E229E" w:rsidRDefault="00EB0030">
            <w:pPr>
              <w:pStyle w:val="Compact"/>
            </w:pPr>
            <w:r>
              <w:t>Finalizing</w:t>
            </w:r>
          </w:p>
        </w:tc>
        <w:tc>
          <w:tcPr>
            <w:tcW w:w="0" w:type="auto"/>
          </w:tcPr>
          <w:p w14:paraId="1C7F1BF2" w14:textId="77777777" w:rsidR="002E229E" w:rsidRDefault="00EB0030">
            <w:pPr>
              <w:pStyle w:val="Compact"/>
            </w:pPr>
            <w:proofErr w:type="spellStart"/>
            <w:r>
              <w:t>FinishedSending</w:t>
            </w:r>
            <w:proofErr w:type="spellEnd"/>
          </w:p>
        </w:tc>
        <w:tc>
          <w:tcPr>
            <w:tcW w:w="0" w:type="auto"/>
          </w:tcPr>
          <w:p w14:paraId="1C7F1BF3" w14:textId="77777777" w:rsidR="002E229E" w:rsidRDefault="00EB0030">
            <w:pPr>
              <w:pStyle w:val="Compact"/>
            </w:pPr>
            <w:r>
              <w:t>Ends a logical flow</w:t>
            </w:r>
          </w:p>
        </w:tc>
        <w:tc>
          <w:tcPr>
            <w:tcW w:w="0" w:type="auto"/>
          </w:tcPr>
          <w:p w14:paraId="1C7F1BF4" w14:textId="77777777" w:rsidR="002E229E" w:rsidRDefault="00EB0030">
            <w:pPr>
              <w:pStyle w:val="Compact"/>
              <w:jc w:val="center"/>
            </w:pPr>
            <w:r>
              <w:t>•</w:t>
            </w:r>
          </w:p>
        </w:tc>
        <w:tc>
          <w:tcPr>
            <w:tcW w:w="0" w:type="auto"/>
          </w:tcPr>
          <w:p w14:paraId="1C7F1BF5" w14:textId="77777777" w:rsidR="002E229E" w:rsidRDefault="00EB0030">
            <w:pPr>
              <w:pStyle w:val="Compact"/>
              <w:jc w:val="center"/>
            </w:pPr>
            <w:r>
              <w:t>•</w:t>
            </w:r>
          </w:p>
        </w:tc>
        <w:tc>
          <w:tcPr>
            <w:tcW w:w="0" w:type="auto"/>
          </w:tcPr>
          <w:p w14:paraId="1C7F1BF6" w14:textId="77777777" w:rsidR="002E229E" w:rsidRDefault="00EB0030">
            <w:pPr>
              <w:pStyle w:val="Compact"/>
              <w:jc w:val="center"/>
            </w:pPr>
            <w:r>
              <w:t>•</w:t>
            </w:r>
          </w:p>
        </w:tc>
        <w:tc>
          <w:tcPr>
            <w:tcW w:w="0" w:type="auto"/>
          </w:tcPr>
          <w:p w14:paraId="1C7F1BF7" w14:textId="77777777" w:rsidR="002E229E" w:rsidRDefault="00EB0030">
            <w:pPr>
              <w:pStyle w:val="Compact"/>
              <w:jc w:val="center"/>
            </w:pPr>
            <w:r>
              <w:t>•</w:t>
            </w:r>
          </w:p>
        </w:tc>
      </w:tr>
      <w:tr w:rsidR="002E229E" w14:paraId="1C7F1C00" w14:textId="77777777">
        <w:tc>
          <w:tcPr>
            <w:tcW w:w="0" w:type="auto"/>
          </w:tcPr>
          <w:p w14:paraId="1C7F1BF9" w14:textId="77777777" w:rsidR="002E229E" w:rsidRDefault="002E229E"/>
        </w:tc>
        <w:tc>
          <w:tcPr>
            <w:tcW w:w="0" w:type="auto"/>
          </w:tcPr>
          <w:p w14:paraId="1C7F1BFA" w14:textId="77777777" w:rsidR="002E229E" w:rsidRDefault="00EB0030">
            <w:pPr>
              <w:pStyle w:val="Compact"/>
            </w:pPr>
            <w:proofErr w:type="spellStart"/>
            <w:r>
              <w:t>FinishedReceiving</w:t>
            </w:r>
            <w:proofErr w:type="spellEnd"/>
          </w:p>
        </w:tc>
        <w:tc>
          <w:tcPr>
            <w:tcW w:w="0" w:type="auto"/>
          </w:tcPr>
          <w:p w14:paraId="1C7F1BFB" w14:textId="77777777" w:rsidR="002E229E" w:rsidRDefault="00EB0030">
            <w:pPr>
              <w:pStyle w:val="Compact"/>
            </w:pPr>
            <w:r>
              <w:t>Ends a logical flow</w:t>
            </w:r>
          </w:p>
        </w:tc>
        <w:tc>
          <w:tcPr>
            <w:tcW w:w="0" w:type="auto"/>
          </w:tcPr>
          <w:p w14:paraId="1C7F1BFC" w14:textId="77777777" w:rsidR="002E229E" w:rsidRDefault="00EB0030">
            <w:pPr>
              <w:pStyle w:val="Compact"/>
              <w:jc w:val="center"/>
            </w:pPr>
            <w:r>
              <w:t>•</w:t>
            </w:r>
          </w:p>
        </w:tc>
        <w:tc>
          <w:tcPr>
            <w:tcW w:w="0" w:type="auto"/>
          </w:tcPr>
          <w:p w14:paraId="1C7F1BFD" w14:textId="77777777" w:rsidR="002E229E" w:rsidRDefault="00EB0030">
            <w:pPr>
              <w:pStyle w:val="Compact"/>
              <w:jc w:val="center"/>
            </w:pPr>
            <w:r>
              <w:t>•</w:t>
            </w:r>
          </w:p>
        </w:tc>
        <w:tc>
          <w:tcPr>
            <w:tcW w:w="0" w:type="auto"/>
          </w:tcPr>
          <w:p w14:paraId="1C7F1BFE" w14:textId="77777777" w:rsidR="002E229E" w:rsidRDefault="00EB0030">
            <w:pPr>
              <w:pStyle w:val="Compact"/>
              <w:jc w:val="center"/>
            </w:pPr>
            <w:r>
              <w:t>•</w:t>
            </w:r>
          </w:p>
        </w:tc>
        <w:tc>
          <w:tcPr>
            <w:tcW w:w="0" w:type="auto"/>
          </w:tcPr>
          <w:p w14:paraId="1C7F1BFF" w14:textId="77777777" w:rsidR="002E229E" w:rsidRDefault="00EB0030">
            <w:pPr>
              <w:pStyle w:val="Compact"/>
              <w:jc w:val="center"/>
            </w:pPr>
            <w:r>
              <w:t>•</w:t>
            </w:r>
          </w:p>
        </w:tc>
      </w:tr>
    </w:tbl>
    <w:p w14:paraId="1C7F1C01" w14:textId="77777777" w:rsidR="002E229E" w:rsidRDefault="00EB0030">
      <w:pPr>
        <w:pStyle w:val="berschrift2"/>
      </w:pPr>
      <w:bookmarkStart w:id="152" w:name="_Toc68972422"/>
      <w:bookmarkStart w:id="153" w:name="related-application-messages"/>
      <w:bookmarkEnd w:id="151"/>
      <w:r>
        <w:t>Related Application Messages</w:t>
      </w:r>
      <w:bookmarkEnd w:id="152"/>
    </w:p>
    <w:p w14:paraId="1C7F1C02" w14:textId="77777777" w:rsidR="002E229E" w:rsidRDefault="00EB0030">
      <w:pPr>
        <w:pStyle w:val="FirstParagraph"/>
      </w:pPr>
      <w:r>
        <w:t>These optional application messages respond to application messages on an idempotent flow.</w:t>
      </w:r>
    </w:p>
    <w:tbl>
      <w:tblPr>
        <w:tblStyle w:val="Table"/>
        <w:tblW w:w="0" w:type="pct"/>
        <w:tblLook w:val="0020" w:firstRow="1" w:lastRow="0" w:firstColumn="0" w:lastColumn="0" w:noHBand="0" w:noVBand="0"/>
      </w:tblPr>
      <w:tblGrid>
        <w:gridCol w:w="1208"/>
        <w:gridCol w:w="1485"/>
        <w:gridCol w:w="4622"/>
      </w:tblGrid>
      <w:tr w:rsidR="002E229E" w14:paraId="1C7F1C06"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1C03" w14:textId="77777777" w:rsidR="002E229E" w:rsidRDefault="00EB0030">
            <w:pPr>
              <w:pStyle w:val="Compact"/>
            </w:pPr>
            <w:r>
              <w:t>Stage</w:t>
            </w:r>
          </w:p>
        </w:tc>
        <w:tc>
          <w:tcPr>
            <w:tcW w:w="0" w:type="auto"/>
          </w:tcPr>
          <w:p w14:paraId="1C7F1C04" w14:textId="77777777" w:rsidR="002E229E" w:rsidRDefault="00EB0030">
            <w:pPr>
              <w:pStyle w:val="Compact"/>
            </w:pPr>
            <w:r>
              <w:t>Message Name</w:t>
            </w:r>
          </w:p>
        </w:tc>
        <w:tc>
          <w:tcPr>
            <w:tcW w:w="0" w:type="auto"/>
          </w:tcPr>
          <w:p w14:paraId="1C7F1C05" w14:textId="77777777" w:rsidR="002E229E" w:rsidRDefault="00EB0030">
            <w:pPr>
              <w:pStyle w:val="Compact"/>
            </w:pPr>
            <w:r>
              <w:t>Purpose</w:t>
            </w:r>
          </w:p>
        </w:tc>
      </w:tr>
      <w:tr w:rsidR="002E229E" w14:paraId="1C7F1C0A" w14:textId="77777777">
        <w:tc>
          <w:tcPr>
            <w:tcW w:w="0" w:type="auto"/>
          </w:tcPr>
          <w:p w14:paraId="1C7F1C07" w14:textId="77777777" w:rsidR="002E229E" w:rsidRDefault="00EB0030">
            <w:pPr>
              <w:pStyle w:val="Compact"/>
            </w:pPr>
            <w:r>
              <w:t>Transferring</w:t>
            </w:r>
          </w:p>
        </w:tc>
        <w:tc>
          <w:tcPr>
            <w:tcW w:w="0" w:type="auto"/>
          </w:tcPr>
          <w:p w14:paraId="1C7F1C08" w14:textId="77777777" w:rsidR="002E229E" w:rsidRDefault="00EB0030">
            <w:pPr>
              <w:pStyle w:val="Compact"/>
            </w:pPr>
            <w:r>
              <w:t>Applied</w:t>
            </w:r>
          </w:p>
        </w:tc>
        <w:tc>
          <w:tcPr>
            <w:tcW w:w="0" w:type="auto"/>
          </w:tcPr>
          <w:p w14:paraId="1C7F1C09" w14:textId="77777777" w:rsidR="002E229E" w:rsidRDefault="00EB0030">
            <w:pPr>
              <w:pStyle w:val="Compact"/>
            </w:pPr>
            <w:r>
              <w:t>Acknowledge idempotent operations</w:t>
            </w:r>
          </w:p>
        </w:tc>
      </w:tr>
      <w:tr w:rsidR="002E229E" w14:paraId="1C7F1C0E" w14:textId="77777777">
        <w:tc>
          <w:tcPr>
            <w:tcW w:w="0" w:type="auto"/>
          </w:tcPr>
          <w:p w14:paraId="1C7F1C0B" w14:textId="77777777" w:rsidR="002E229E" w:rsidRDefault="002E229E"/>
        </w:tc>
        <w:tc>
          <w:tcPr>
            <w:tcW w:w="0" w:type="auto"/>
          </w:tcPr>
          <w:p w14:paraId="1C7F1C0C" w14:textId="77777777" w:rsidR="002E229E" w:rsidRDefault="00EB0030">
            <w:pPr>
              <w:pStyle w:val="Compact"/>
            </w:pPr>
            <w:proofErr w:type="spellStart"/>
            <w:r>
              <w:t>NotApplied</w:t>
            </w:r>
            <w:proofErr w:type="spellEnd"/>
          </w:p>
        </w:tc>
        <w:tc>
          <w:tcPr>
            <w:tcW w:w="0" w:type="auto"/>
          </w:tcPr>
          <w:p w14:paraId="1C7F1C0D" w14:textId="77777777" w:rsidR="002E229E" w:rsidRDefault="00EB0030">
            <w:pPr>
              <w:pStyle w:val="Compact"/>
            </w:pPr>
            <w:r>
              <w:t>Negative acknowledgement of idempotent operations</w:t>
            </w:r>
          </w:p>
        </w:tc>
      </w:tr>
    </w:tbl>
    <w:p w14:paraId="1C7F1C0F" w14:textId="77777777" w:rsidR="002E229E" w:rsidRDefault="00EB0030">
      <w:pPr>
        <w:pStyle w:val="berschrift2"/>
      </w:pPr>
      <w:bookmarkStart w:id="154" w:name="_Toc68972423"/>
      <w:bookmarkStart w:id="155" w:name="summary-of-protocol-violations"/>
      <w:bookmarkEnd w:id="153"/>
      <w:r>
        <w:lastRenderedPageBreak/>
        <w:t>Summary of Protocol Violations</w:t>
      </w:r>
      <w:bookmarkEnd w:id="154"/>
    </w:p>
    <w:p w14:paraId="1C7F1C10" w14:textId="77777777" w:rsidR="002E229E" w:rsidRDefault="00EB0030">
      <w:pPr>
        <w:pStyle w:val="FirstParagraph"/>
      </w:pPr>
      <w:r>
        <w:t xml:space="preserve">If any of these violations by a peer is detected, the session should be immediately terminated. Any application messages that cause a violation, such as a message sent after </w:t>
      </w:r>
      <w:proofErr w:type="spellStart"/>
      <w:r>
        <w:t>FinishedSending</w:t>
      </w:r>
      <w:proofErr w:type="spellEnd"/>
      <w:r>
        <w:t>, should be ignored.</w:t>
      </w:r>
    </w:p>
    <w:p w14:paraId="1C7F1C11" w14:textId="77777777" w:rsidR="002E229E" w:rsidRDefault="00EB0030" w:rsidP="00EB0030">
      <w:pPr>
        <w:pStyle w:val="Compact"/>
        <w:numPr>
          <w:ilvl w:val="0"/>
          <w:numId w:val="13"/>
        </w:numPr>
      </w:pPr>
      <w:r>
        <w:t xml:space="preserve">Sending a session message that is inappropriate to the flow type, such as a Sequence message on an </w:t>
      </w:r>
      <w:proofErr w:type="spellStart"/>
      <w:r>
        <w:t>unsequenced</w:t>
      </w:r>
      <w:proofErr w:type="spellEnd"/>
      <w:r>
        <w:t xml:space="preserve"> flow. See table above.</w:t>
      </w:r>
    </w:p>
    <w:p w14:paraId="1C7F1C12" w14:textId="77777777" w:rsidR="002E229E" w:rsidRDefault="00EB0030" w:rsidP="00EB0030">
      <w:pPr>
        <w:pStyle w:val="Compact"/>
        <w:numPr>
          <w:ilvl w:val="0"/>
          <w:numId w:val="13"/>
        </w:numPr>
      </w:pPr>
      <w:r>
        <w:t xml:space="preserve">Sending an application message on a point-to-point session that is not in established state. That is, prior to </w:t>
      </w:r>
      <w:proofErr w:type="spellStart"/>
      <w:r>
        <w:t>EstablishmentAck</w:t>
      </w:r>
      <w:proofErr w:type="spellEnd"/>
      <w:r>
        <w:t>.</w:t>
      </w:r>
    </w:p>
    <w:p w14:paraId="1C7F1C13" w14:textId="77777777" w:rsidR="002E229E" w:rsidRDefault="00EB0030" w:rsidP="00EB0030">
      <w:pPr>
        <w:pStyle w:val="Compact"/>
        <w:numPr>
          <w:ilvl w:val="0"/>
          <w:numId w:val="13"/>
        </w:numPr>
      </w:pPr>
      <w:r>
        <w:t xml:space="preserve">Sending Establish without having successfully negotiated a session. That is, a </w:t>
      </w:r>
      <w:proofErr w:type="spellStart"/>
      <w:r>
        <w:t>NegotiationResponse</w:t>
      </w:r>
      <w:proofErr w:type="spellEnd"/>
      <w:r>
        <w:t xml:space="preserve"> must have been received for the session.</w:t>
      </w:r>
    </w:p>
    <w:p w14:paraId="1C7F1C14" w14:textId="77777777" w:rsidR="002E229E" w:rsidRDefault="00EB0030" w:rsidP="00EB0030">
      <w:pPr>
        <w:pStyle w:val="Compact"/>
        <w:numPr>
          <w:ilvl w:val="0"/>
          <w:numId w:val="13"/>
        </w:numPr>
      </w:pPr>
      <w:r>
        <w:t xml:space="preserve">Sending an application message after logical flow has been finalized with </w:t>
      </w:r>
      <w:proofErr w:type="spellStart"/>
      <w:r>
        <w:t>FinishedSending</w:t>
      </w:r>
      <w:proofErr w:type="spellEnd"/>
      <w:r>
        <w:t xml:space="preserve">. The responder on a point-to-point session may not send an application message after sending </w:t>
      </w:r>
      <w:proofErr w:type="spellStart"/>
      <w:r>
        <w:t>FinishedReceiving</w:t>
      </w:r>
      <w:proofErr w:type="spellEnd"/>
      <w:r>
        <w:t>.</w:t>
      </w:r>
    </w:p>
    <w:p w14:paraId="1C7F1C15" w14:textId="77777777" w:rsidR="002E229E" w:rsidRDefault="00EB0030" w:rsidP="00EB0030">
      <w:pPr>
        <w:pStyle w:val="Compact"/>
        <w:numPr>
          <w:ilvl w:val="0"/>
          <w:numId w:val="13"/>
        </w:numPr>
      </w:pPr>
      <w:r>
        <w:t xml:space="preserve">Sending </w:t>
      </w:r>
      <w:proofErr w:type="spellStart"/>
      <w:r>
        <w:t>FinishedReceiving</w:t>
      </w:r>
      <w:proofErr w:type="spellEnd"/>
      <w:r>
        <w:t xml:space="preserve"> without having received </w:t>
      </w:r>
      <w:proofErr w:type="spellStart"/>
      <w:r>
        <w:t>FinishedSending</w:t>
      </w:r>
      <w:proofErr w:type="spellEnd"/>
      <w:r>
        <w:t xml:space="preserve"> from the peer.</w:t>
      </w:r>
    </w:p>
    <w:p w14:paraId="1C7F1C16" w14:textId="77777777" w:rsidR="002E229E" w:rsidRDefault="00EB0030" w:rsidP="00EB0030">
      <w:pPr>
        <w:pStyle w:val="Compact"/>
        <w:numPr>
          <w:ilvl w:val="0"/>
          <w:numId w:val="13"/>
        </w:numPr>
      </w:pPr>
      <w:r>
        <w:t>Sending any application or session message after sending Terminate.</w:t>
      </w:r>
    </w:p>
    <w:p w14:paraId="1C7F1C17" w14:textId="77777777" w:rsidR="002E229E" w:rsidRDefault="00EB0030" w:rsidP="00EB0030">
      <w:pPr>
        <w:pStyle w:val="Compact"/>
        <w:numPr>
          <w:ilvl w:val="0"/>
          <w:numId w:val="13"/>
        </w:numPr>
      </w:pPr>
      <w:r>
        <w:t>Reusing the session ID of a session that was finalized. (The server may have a practical limit of session history to enforce this rule.)</w:t>
      </w:r>
    </w:p>
    <w:p w14:paraId="1C7F1C18" w14:textId="77777777" w:rsidR="002E229E" w:rsidRDefault="00EB0030" w:rsidP="00EB0030">
      <w:pPr>
        <w:pStyle w:val="Compact"/>
        <w:numPr>
          <w:ilvl w:val="0"/>
          <w:numId w:val="13"/>
        </w:numPr>
      </w:pPr>
      <w:r>
        <w:t xml:space="preserve">Sending a </w:t>
      </w:r>
      <w:proofErr w:type="spellStart"/>
      <w:r>
        <w:t>RetransmitRequest</w:t>
      </w:r>
      <w:proofErr w:type="spellEnd"/>
      <w:r>
        <w:t xml:space="preserve"> while a retransmission is in progress.</w:t>
      </w:r>
    </w:p>
    <w:p w14:paraId="1C7F1C19" w14:textId="77777777" w:rsidR="002E229E" w:rsidRDefault="00EB0030" w:rsidP="00EB0030">
      <w:pPr>
        <w:pStyle w:val="Compact"/>
        <w:numPr>
          <w:ilvl w:val="0"/>
          <w:numId w:val="13"/>
        </w:numPr>
      </w:pPr>
      <w:r>
        <w:t xml:space="preserve">Sending a </w:t>
      </w:r>
      <w:proofErr w:type="spellStart"/>
      <w:r>
        <w:t>RetransmitRequest</w:t>
      </w:r>
      <w:proofErr w:type="spellEnd"/>
      <w:r>
        <w:t xml:space="preserve"> with request range out of bounds. That is, it is a violation to request a retransmission of a message with a sequence number that has not been sent yet.</w:t>
      </w:r>
    </w:p>
    <w:p w14:paraId="4311B354" w14:textId="77777777" w:rsidR="008D662E" w:rsidRDefault="008D662E">
      <w:pPr>
        <w:pStyle w:val="berschrift1"/>
        <w:sectPr w:rsidR="008D662E" w:rsidSect="001E4AED">
          <w:headerReference w:type="default" r:id="rId40"/>
          <w:footerReference w:type="default" r:id="rId41"/>
          <w:headerReference w:type="first" r:id="rId42"/>
          <w:footerReference w:type="first" r:id="rId43"/>
          <w:pgSz w:w="11900" w:h="16840"/>
          <w:pgMar w:top="1134" w:right="1134" w:bottom="1134" w:left="1134" w:header="1134" w:footer="454" w:gutter="0"/>
          <w:cols w:space="708"/>
          <w:titlePg/>
          <w:docGrid w:linePitch="360"/>
        </w:sectPr>
      </w:pPr>
      <w:bookmarkStart w:id="156" w:name="_Toc68972424"/>
      <w:bookmarkStart w:id="157" w:name="appendix-a---usage-examples-tcp"/>
      <w:bookmarkEnd w:id="149"/>
      <w:bookmarkEnd w:id="155"/>
    </w:p>
    <w:p w14:paraId="1C7F1C1A" w14:textId="4D3D4876" w:rsidR="002E229E" w:rsidRDefault="00EB0030">
      <w:pPr>
        <w:pStyle w:val="berschrift1"/>
      </w:pPr>
      <w:r>
        <w:lastRenderedPageBreak/>
        <w:t>Appendix A - Usage Examples (TCP)</w:t>
      </w:r>
      <w:bookmarkEnd w:id="156"/>
    </w:p>
    <w:p w14:paraId="1C7F1C1B" w14:textId="77777777" w:rsidR="002E229E" w:rsidRDefault="00EB0030">
      <w:pPr>
        <w:pStyle w:val="FirstParagraph"/>
      </w:pPr>
      <w:r>
        <w:t>These use cases contain sample values for illustrative purposes only</w:t>
      </w:r>
    </w:p>
    <w:p w14:paraId="1C7F1C1C" w14:textId="77777777" w:rsidR="002E229E" w:rsidRDefault="00EB0030">
      <w:pPr>
        <w:pStyle w:val="berschrift2"/>
      </w:pPr>
      <w:bookmarkStart w:id="158" w:name="_Toc68972425"/>
      <w:bookmarkStart w:id="159" w:name="initialization"/>
      <w:r>
        <w:t>Initialization</w:t>
      </w:r>
      <w:bookmarkEnd w:id="158"/>
    </w:p>
    <w:p w14:paraId="1C7F1C1D" w14:textId="77777777" w:rsidR="002E229E" w:rsidRDefault="00EB0030">
      <w:pPr>
        <w:pStyle w:val="berschrift3"/>
      </w:pPr>
      <w:bookmarkStart w:id="160" w:name="_Toc68972426"/>
      <w:bookmarkStart w:id="161" w:name="session-negotiation-both-recoverable"/>
      <w:r>
        <w:t>Session negotiation (both Recoverable)</w:t>
      </w:r>
      <w:bookmarkEnd w:id="160"/>
    </w:p>
    <w:tbl>
      <w:tblPr>
        <w:tblStyle w:val="Table"/>
        <w:tblW w:w="5000" w:type="pct"/>
        <w:tblLook w:val="0020" w:firstRow="1" w:lastRow="0" w:firstColumn="0" w:lastColumn="0" w:noHBand="0" w:noVBand="0"/>
      </w:tblPr>
      <w:tblGrid>
        <w:gridCol w:w="2262"/>
        <w:gridCol w:w="2545"/>
        <w:gridCol w:w="1379"/>
        <w:gridCol w:w="1491"/>
        <w:gridCol w:w="2431"/>
        <w:gridCol w:w="1588"/>
        <w:gridCol w:w="1588"/>
        <w:gridCol w:w="1504"/>
      </w:tblGrid>
      <w:tr w:rsidR="002E229E" w14:paraId="1C7F1C26"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1C1E" w14:textId="77777777" w:rsidR="002E229E" w:rsidRDefault="00EB0030">
            <w:pPr>
              <w:pStyle w:val="Compact"/>
            </w:pPr>
            <w:r>
              <w:rPr>
                <w:bCs/>
              </w:rPr>
              <w:t>Message Received</w:t>
            </w:r>
          </w:p>
        </w:tc>
        <w:tc>
          <w:tcPr>
            <w:tcW w:w="0" w:type="auto"/>
          </w:tcPr>
          <w:p w14:paraId="1C7F1C1F" w14:textId="77777777" w:rsidR="002E229E" w:rsidRDefault="00EB0030">
            <w:pPr>
              <w:pStyle w:val="Compact"/>
            </w:pPr>
            <w:r>
              <w:rPr>
                <w:bCs/>
              </w:rPr>
              <w:t>Message Sent</w:t>
            </w:r>
          </w:p>
        </w:tc>
        <w:tc>
          <w:tcPr>
            <w:tcW w:w="0" w:type="auto"/>
          </w:tcPr>
          <w:p w14:paraId="1C7F1C20" w14:textId="77777777" w:rsidR="002E229E" w:rsidRDefault="00EB0030">
            <w:pPr>
              <w:pStyle w:val="Compact"/>
            </w:pPr>
            <w:r>
              <w:rPr>
                <w:bCs/>
              </w:rPr>
              <w:t>Session ID</w:t>
            </w:r>
          </w:p>
        </w:tc>
        <w:tc>
          <w:tcPr>
            <w:tcW w:w="0" w:type="auto"/>
          </w:tcPr>
          <w:p w14:paraId="1C7F1C21" w14:textId="77777777" w:rsidR="002E229E" w:rsidRDefault="00EB0030">
            <w:pPr>
              <w:pStyle w:val="Compact"/>
            </w:pPr>
            <w:r>
              <w:rPr>
                <w:bCs/>
              </w:rPr>
              <w:t>Timestamp</w:t>
            </w:r>
          </w:p>
        </w:tc>
        <w:tc>
          <w:tcPr>
            <w:tcW w:w="0" w:type="auto"/>
          </w:tcPr>
          <w:p w14:paraId="1C7F1C22" w14:textId="77777777" w:rsidR="002E229E" w:rsidRDefault="00EB0030">
            <w:pPr>
              <w:pStyle w:val="Compact"/>
            </w:pPr>
            <w:r>
              <w:rPr>
                <w:bCs/>
              </w:rPr>
              <w:t>Request Timestamp</w:t>
            </w:r>
          </w:p>
        </w:tc>
        <w:tc>
          <w:tcPr>
            <w:tcW w:w="0" w:type="auto"/>
          </w:tcPr>
          <w:p w14:paraId="1C7F1C23" w14:textId="77777777" w:rsidR="002E229E" w:rsidRDefault="00EB0030">
            <w:pPr>
              <w:pStyle w:val="Compact"/>
            </w:pPr>
            <w:r>
              <w:rPr>
                <w:bCs/>
              </w:rPr>
              <w:t>Client Flow</w:t>
            </w:r>
          </w:p>
        </w:tc>
        <w:tc>
          <w:tcPr>
            <w:tcW w:w="0" w:type="auto"/>
          </w:tcPr>
          <w:p w14:paraId="1C7F1C24" w14:textId="77777777" w:rsidR="002E229E" w:rsidRDefault="00EB0030">
            <w:pPr>
              <w:pStyle w:val="Compact"/>
            </w:pPr>
            <w:r>
              <w:rPr>
                <w:bCs/>
              </w:rPr>
              <w:t>Server Flow</w:t>
            </w:r>
          </w:p>
        </w:tc>
        <w:tc>
          <w:tcPr>
            <w:tcW w:w="0" w:type="auto"/>
          </w:tcPr>
          <w:p w14:paraId="1C7F1C25" w14:textId="77777777" w:rsidR="002E229E" w:rsidRDefault="00EB0030">
            <w:pPr>
              <w:pStyle w:val="Compact"/>
            </w:pPr>
            <w:r>
              <w:rPr>
                <w:bCs/>
              </w:rPr>
              <w:t>Credentials</w:t>
            </w:r>
          </w:p>
        </w:tc>
      </w:tr>
      <w:tr w:rsidR="002E229E" w14:paraId="1C7F1C2F" w14:textId="77777777">
        <w:tc>
          <w:tcPr>
            <w:tcW w:w="0" w:type="auto"/>
          </w:tcPr>
          <w:p w14:paraId="1C7F1C27" w14:textId="77777777" w:rsidR="002E229E" w:rsidRDefault="00EB0030">
            <w:pPr>
              <w:pStyle w:val="Compact"/>
            </w:pPr>
            <w:r>
              <w:t>Negotiate</w:t>
            </w:r>
          </w:p>
        </w:tc>
        <w:tc>
          <w:tcPr>
            <w:tcW w:w="0" w:type="auto"/>
          </w:tcPr>
          <w:p w14:paraId="1C7F1C28" w14:textId="77777777" w:rsidR="002E229E" w:rsidRDefault="00EB0030">
            <w:pPr>
              <w:pStyle w:val="Compact"/>
            </w:pPr>
            <w:r>
              <w:t> </w:t>
            </w:r>
          </w:p>
        </w:tc>
        <w:tc>
          <w:tcPr>
            <w:tcW w:w="0" w:type="auto"/>
          </w:tcPr>
          <w:p w14:paraId="1C7F1C29" w14:textId="77777777" w:rsidR="002E229E" w:rsidRDefault="00EB0030">
            <w:pPr>
              <w:pStyle w:val="Compact"/>
            </w:pPr>
            <w:r>
              <w:t>ABC</w:t>
            </w:r>
          </w:p>
        </w:tc>
        <w:tc>
          <w:tcPr>
            <w:tcW w:w="0" w:type="auto"/>
          </w:tcPr>
          <w:p w14:paraId="1C7F1C2A" w14:textId="77777777" w:rsidR="002E229E" w:rsidRDefault="00EB0030">
            <w:pPr>
              <w:pStyle w:val="Compact"/>
            </w:pPr>
            <w:r>
              <w:t>T1</w:t>
            </w:r>
          </w:p>
        </w:tc>
        <w:tc>
          <w:tcPr>
            <w:tcW w:w="0" w:type="auto"/>
          </w:tcPr>
          <w:p w14:paraId="1C7F1C2B" w14:textId="77777777" w:rsidR="002E229E" w:rsidRDefault="00EB0030">
            <w:pPr>
              <w:pStyle w:val="Compact"/>
            </w:pPr>
            <w:r>
              <w:t>–</w:t>
            </w:r>
          </w:p>
        </w:tc>
        <w:tc>
          <w:tcPr>
            <w:tcW w:w="0" w:type="auto"/>
          </w:tcPr>
          <w:p w14:paraId="1C7F1C2C" w14:textId="77777777" w:rsidR="002E229E" w:rsidRDefault="00EB0030">
            <w:pPr>
              <w:pStyle w:val="Compact"/>
            </w:pPr>
            <w:r>
              <w:t>Recoverable</w:t>
            </w:r>
          </w:p>
        </w:tc>
        <w:tc>
          <w:tcPr>
            <w:tcW w:w="0" w:type="auto"/>
          </w:tcPr>
          <w:p w14:paraId="1C7F1C2D" w14:textId="77777777" w:rsidR="002E229E" w:rsidRDefault="00EB0030">
            <w:pPr>
              <w:pStyle w:val="Compact"/>
            </w:pPr>
            <w:r>
              <w:t>–</w:t>
            </w:r>
          </w:p>
        </w:tc>
        <w:tc>
          <w:tcPr>
            <w:tcW w:w="0" w:type="auto"/>
          </w:tcPr>
          <w:p w14:paraId="1C7F1C2E" w14:textId="77777777" w:rsidR="002E229E" w:rsidRDefault="00EB0030">
            <w:pPr>
              <w:pStyle w:val="Compact"/>
            </w:pPr>
            <w:r>
              <w:rPr>
                <w:b/>
                <w:bCs/>
              </w:rPr>
              <w:t>123</w:t>
            </w:r>
          </w:p>
        </w:tc>
      </w:tr>
      <w:tr w:rsidR="002E229E" w14:paraId="1C7F1C38" w14:textId="77777777">
        <w:tc>
          <w:tcPr>
            <w:tcW w:w="0" w:type="auto"/>
          </w:tcPr>
          <w:p w14:paraId="1C7F1C30" w14:textId="77777777" w:rsidR="002E229E" w:rsidRDefault="002E229E"/>
        </w:tc>
        <w:tc>
          <w:tcPr>
            <w:tcW w:w="0" w:type="auto"/>
          </w:tcPr>
          <w:p w14:paraId="1C7F1C31" w14:textId="77777777" w:rsidR="002E229E" w:rsidRDefault="00EB0030">
            <w:pPr>
              <w:pStyle w:val="Compact"/>
            </w:pPr>
            <w:proofErr w:type="spellStart"/>
            <w:r>
              <w:t>NegotiationResponse</w:t>
            </w:r>
            <w:proofErr w:type="spellEnd"/>
          </w:p>
        </w:tc>
        <w:tc>
          <w:tcPr>
            <w:tcW w:w="0" w:type="auto"/>
          </w:tcPr>
          <w:p w14:paraId="1C7F1C32" w14:textId="77777777" w:rsidR="002E229E" w:rsidRDefault="00EB0030">
            <w:pPr>
              <w:pStyle w:val="Compact"/>
            </w:pPr>
            <w:r>
              <w:t>ABC</w:t>
            </w:r>
          </w:p>
        </w:tc>
        <w:tc>
          <w:tcPr>
            <w:tcW w:w="0" w:type="auto"/>
          </w:tcPr>
          <w:p w14:paraId="1C7F1C33" w14:textId="77777777" w:rsidR="002E229E" w:rsidRDefault="00EB0030">
            <w:pPr>
              <w:pStyle w:val="Compact"/>
            </w:pPr>
            <w:r>
              <w:t>–</w:t>
            </w:r>
          </w:p>
        </w:tc>
        <w:tc>
          <w:tcPr>
            <w:tcW w:w="0" w:type="auto"/>
          </w:tcPr>
          <w:p w14:paraId="1C7F1C34" w14:textId="77777777" w:rsidR="002E229E" w:rsidRDefault="00EB0030">
            <w:pPr>
              <w:pStyle w:val="Compact"/>
            </w:pPr>
            <w:r>
              <w:t>T1</w:t>
            </w:r>
          </w:p>
        </w:tc>
        <w:tc>
          <w:tcPr>
            <w:tcW w:w="0" w:type="auto"/>
          </w:tcPr>
          <w:p w14:paraId="1C7F1C35" w14:textId="77777777" w:rsidR="002E229E" w:rsidRDefault="00EB0030">
            <w:pPr>
              <w:pStyle w:val="Compact"/>
            </w:pPr>
            <w:r>
              <w:t>–</w:t>
            </w:r>
          </w:p>
        </w:tc>
        <w:tc>
          <w:tcPr>
            <w:tcW w:w="0" w:type="auto"/>
          </w:tcPr>
          <w:p w14:paraId="1C7F1C36" w14:textId="77777777" w:rsidR="002E229E" w:rsidRDefault="00EB0030">
            <w:pPr>
              <w:pStyle w:val="Compact"/>
            </w:pPr>
            <w:r>
              <w:t>Recoverable</w:t>
            </w:r>
          </w:p>
        </w:tc>
        <w:tc>
          <w:tcPr>
            <w:tcW w:w="0" w:type="auto"/>
          </w:tcPr>
          <w:p w14:paraId="1C7F1C37" w14:textId="77777777" w:rsidR="002E229E" w:rsidRDefault="00EB0030">
            <w:pPr>
              <w:pStyle w:val="Compact"/>
            </w:pPr>
            <w:r>
              <w:rPr>
                <w:b/>
                <w:bCs/>
              </w:rPr>
              <w:t>–</w:t>
            </w:r>
          </w:p>
        </w:tc>
      </w:tr>
    </w:tbl>
    <w:p w14:paraId="1C7F1C39" w14:textId="77777777" w:rsidR="002E229E" w:rsidRDefault="00EB0030">
      <w:pPr>
        <w:pStyle w:val="berschrift3"/>
      </w:pPr>
      <w:bookmarkStart w:id="162" w:name="_Toc68972427"/>
      <w:bookmarkStart w:id="163" w:name="session-negotiation-both-unsequenced"/>
      <w:bookmarkEnd w:id="161"/>
      <w:r>
        <w:t xml:space="preserve">Session negotiation (both </w:t>
      </w:r>
      <w:proofErr w:type="spellStart"/>
      <w:r>
        <w:t>Unsequenced</w:t>
      </w:r>
      <w:proofErr w:type="spellEnd"/>
      <w:r>
        <w:t>)</w:t>
      </w:r>
      <w:bookmarkEnd w:id="162"/>
    </w:p>
    <w:tbl>
      <w:tblPr>
        <w:tblStyle w:val="Table"/>
        <w:tblW w:w="5000" w:type="pct"/>
        <w:tblLook w:val="0020" w:firstRow="1" w:lastRow="0" w:firstColumn="0" w:lastColumn="0" w:noHBand="0" w:noVBand="0"/>
      </w:tblPr>
      <w:tblGrid>
        <w:gridCol w:w="2220"/>
        <w:gridCol w:w="2497"/>
        <w:gridCol w:w="1352"/>
        <w:gridCol w:w="1462"/>
        <w:gridCol w:w="2384"/>
        <w:gridCol w:w="1699"/>
        <w:gridCol w:w="1699"/>
        <w:gridCol w:w="1475"/>
      </w:tblGrid>
      <w:tr w:rsidR="002E229E" w14:paraId="1C7F1C42"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1C3A" w14:textId="77777777" w:rsidR="002E229E" w:rsidRDefault="00EB0030">
            <w:pPr>
              <w:pStyle w:val="Compact"/>
            </w:pPr>
            <w:r>
              <w:rPr>
                <w:bCs/>
              </w:rPr>
              <w:t>Message Received</w:t>
            </w:r>
          </w:p>
        </w:tc>
        <w:tc>
          <w:tcPr>
            <w:tcW w:w="0" w:type="auto"/>
          </w:tcPr>
          <w:p w14:paraId="1C7F1C3B" w14:textId="77777777" w:rsidR="002E229E" w:rsidRDefault="00EB0030">
            <w:pPr>
              <w:pStyle w:val="Compact"/>
            </w:pPr>
            <w:r>
              <w:rPr>
                <w:bCs/>
              </w:rPr>
              <w:t>Message Sent</w:t>
            </w:r>
          </w:p>
        </w:tc>
        <w:tc>
          <w:tcPr>
            <w:tcW w:w="0" w:type="auto"/>
          </w:tcPr>
          <w:p w14:paraId="1C7F1C3C" w14:textId="77777777" w:rsidR="002E229E" w:rsidRDefault="00EB0030">
            <w:pPr>
              <w:pStyle w:val="Compact"/>
            </w:pPr>
            <w:r>
              <w:rPr>
                <w:bCs/>
              </w:rPr>
              <w:t>Session ID</w:t>
            </w:r>
          </w:p>
        </w:tc>
        <w:tc>
          <w:tcPr>
            <w:tcW w:w="0" w:type="auto"/>
          </w:tcPr>
          <w:p w14:paraId="1C7F1C3D" w14:textId="77777777" w:rsidR="002E229E" w:rsidRDefault="00EB0030">
            <w:pPr>
              <w:pStyle w:val="Compact"/>
            </w:pPr>
            <w:r>
              <w:rPr>
                <w:bCs/>
              </w:rPr>
              <w:t>Timestamp</w:t>
            </w:r>
          </w:p>
        </w:tc>
        <w:tc>
          <w:tcPr>
            <w:tcW w:w="0" w:type="auto"/>
          </w:tcPr>
          <w:p w14:paraId="1C7F1C3E" w14:textId="77777777" w:rsidR="002E229E" w:rsidRDefault="00EB0030">
            <w:pPr>
              <w:pStyle w:val="Compact"/>
            </w:pPr>
            <w:r>
              <w:rPr>
                <w:bCs/>
              </w:rPr>
              <w:t>Request Timestamp</w:t>
            </w:r>
          </w:p>
        </w:tc>
        <w:tc>
          <w:tcPr>
            <w:tcW w:w="0" w:type="auto"/>
          </w:tcPr>
          <w:p w14:paraId="1C7F1C3F" w14:textId="77777777" w:rsidR="002E229E" w:rsidRDefault="00EB0030">
            <w:pPr>
              <w:pStyle w:val="Compact"/>
            </w:pPr>
            <w:r>
              <w:rPr>
                <w:bCs/>
              </w:rPr>
              <w:t>Client Flow</w:t>
            </w:r>
          </w:p>
        </w:tc>
        <w:tc>
          <w:tcPr>
            <w:tcW w:w="0" w:type="auto"/>
          </w:tcPr>
          <w:p w14:paraId="1C7F1C40" w14:textId="77777777" w:rsidR="002E229E" w:rsidRDefault="00EB0030">
            <w:pPr>
              <w:pStyle w:val="Compact"/>
            </w:pPr>
            <w:r>
              <w:rPr>
                <w:bCs/>
              </w:rPr>
              <w:t>Server Flow</w:t>
            </w:r>
          </w:p>
        </w:tc>
        <w:tc>
          <w:tcPr>
            <w:tcW w:w="0" w:type="auto"/>
          </w:tcPr>
          <w:p w14:paraId="1C7F1C41" w14:textId="77777777" w:rsidR="002E229E" w:rsidRDefault="00EB0030">
            <w:pPr>
              <w:pStyle w:val="Compact"/>
            </w:pPr>
            <w:r>
              <w:rPr>
                <w:bCs/>
              </w:rPr>
              <w:t>Credentials</w:t>
            </w:r>
          </w:p>
        </w:tc>
      </w:tr>
      <w:tr w:rsidR="002E229E" w14:paraId="1C7F1C4B" w14:textId="77777777">
        <w:tc>
          <w:tcPr>
            <w:tcW w:w="0" w:type="auto"/>
          </w:tcPr>
          <w:p w14:paraId="1C7F1C43" w14:textId="77777777" w:rsidR="002E229E" w:rsidRDefault="00EB0030">
            <w:pPr>
              <w:pStyle w:val="Compact"/>
            </w:pPr>
            <w:r>
              <w:t>Negotiate</w:t>
            </w:r>
          </w:p>
        </w:tc>
        <w:tc>
          <w:tcPr>
            <w:tcW w:w="0" w:type="auto"/>
          </w:tcPr>
          <w:p w14:paraId="1C7F1C44" w14:textId="77777777" w:rsidR="002E229E" w:rsidRDefault="00EB0030">
            <w:pPr>
              <w:pStyle w:val="Compact"/>
            </w:pPr>
            <w:r>
              <w:t> </w:t>
            </w:r>
          </w:p>
        </w:tc>
        <w:tc>
          <w:tcPr>
            <w:tcW w:w="0" w:type="auto"/>
          </w:tcPr>
          <w:p w14:paraId="1C7F1C45" w14:textId="77777777" w:rsidR="002E229E" w:rsidRDefault="00EB0030">
            <w:pPr>
              <w:pStyle w:val="Compact"/>
            </w:pPr>
            <w:r>
              <w:t>ABC</w:t>
            </w:r>
          </w:p>
        </w:tc>
        <w:tc>
          <w:tcPr>
            <w:tcW w:w="0" w:type="auto"/>
          </w:tcPr>
          <w:p w14:paraId="1C7F1C46" w14:textId="77777777" w:rsidR="002E229E" w:rsidRDefault="00EB0030">
            <w:pPr>
              <w:pStyle w:val="Compact"/>
            </w:pPr>
            <w:r>
              <w:t>T1</w:t>
            </w:r>
          </w:p>
        </w:tc>
        <w:tc>
          <w:tcPr>
            <w:tcW w:w="0" w:type="auto"/>
          </w:tcPr>
          <w:p w14:paraId="1C7F1C47" w14:textId="77777777" w:rsidR="002E229E" w:rsidRDefault="00EB0030">
            <w:pPr>
              <w:pStyle w:val="Compact"/>
            </w:pPr>
            <w:r>
              <w:t>–</w:t>
            </w:r>
          </w:p>
        </w:tc>
        <w:tc>
          <w:tcPr>
            <w:tcW w:w="0" w:type="auto"/>
          </w:tcPr>
          <w:p w14:paraId="1C7F1C48" w14:textId="77777777" w:rsidR="002E229E" w:rsidRDefault="00EB0030">
            <w:pPr>
              <w:pStyle w:val="Compact"/>
            </w:pPr>
            <w:proofErr w:type="spellStart"/>
            <w:r>
              <w:t>Unsequenced</w:t>
            </w:r>
            <w:proofErr w:type="spellEnd"/>
          </w:p>
        </w:tc>
        <w:tc>
          <w:tcPr>
            <w:tcW w:w="0" w:type="auto"/>
          </w:tcPr>
          <w:p w14:paraId="1C7F1C49" w14:textId="77777777" w:rsidR="002E229E" w:rsidRDefault="00EB0030">
            <w:pPr>
              <w:pStyle w:val="Compact"/>
            </w:pPr>
            <w:r>
              <w:t>–</w:t>
            </w:r>
          </w:p>
        </w:tc>
        <w:tc>
          <w:tcPr>
            <w:tcW w:w="0" w:type="auto"/>
          </w:tcPr>
          <w:p w14:paraId="1C7F1C4A" w14:textId="77777777" w:rsidR="002E229E" w:rsidRDefault="00EB0030">
            <w:pPr>
              <w:pStyle w:val="Compact"/>
            </w:pPr>
            <w:r>
              <w:t>123</w:t>
            </w:r>
          </w:p>
        </w:tc>
      </w:tr>
      <w:tr w:rsidR="002E229E" w14:paraId="1C7F1C54" w14:textId="77777777">
        <w:tc>
          <w:tcPr>
            <w:tcW w:w="0" w:type="auto"/>
          </w:tcPr>
          <w:p w14:paraId="1C7F1C4C" w14:textId="77777777" w:rsidR="002E229E" w:rsidRDefault="002E229E"/>
        </w:tc>
        <w:tc>
          <w:tcPr>
            <w:tcW w:w="0" w:type="auto"/>
          </w:tcPr>
          <w:p w14:paraId="1C7F1C4D" w14:textId="77777777" w:rsidR="002E229E" w:rsidRDefault="00EB0030">
            <w:pPr>
              <w:pStyle w:val="Compact"/>
            </w:pPr>
            <w:proofErr w:type="spellStart"/>
            <w:r>
              <w:t>NegotiationResponse</w:t>
            </w:r>
            <w:proofErr w:type="spellEnd"/>
          </w:p>
        </w:tc>
        <w:tc>
          <w:tcPr>
            <w:tcW w:w="0" w:type="auto"/>
          </w:tcPr>
          <w:p w14:paraId="1C7F1C4E" w14:textId="77777777" w:rsidR="002E229E" w:rsidRDefault="00EB0030">
            <w:pPr>
              <w:pStyle w:val="Compact"/>
            </w:pPr>
            <w:r>
              <w:t>ABC</w:t>
            </w:r>
          </w:p>
        </w:tc>
        <w:tc>
          <w:tcPr>
            <w:tcW w:w="0" w:type="auto"/>
          </w:tcPr>
          <w:p w14:paraId="1C7F1C4F" w14:textId="77777777" w:rsidR="002E229E" w:rsidRDefault="00EB0030">
            <w:pPr>
              <w:pStyle w:val="Compact"/>
            </w:pPr>
            <w:r>
              <w:t>–</w:t>
            </w:r>
          </w:p>
        </w:tc>
        <w:tc>
          <w:tcPr>
            <w:tcW w:w="0" w:type="auto"/>
          </w:tcPr>
          <w:p w14:paraId="1C7F1C50" w14:textId="77777777" w:rsidR="002E229E" w:rsidRDefault="00EB0030">
            <w:pPr>
              <w:pStyle w:val="Compact"/>
            </w:pPr>
            <w:r>
              <w:t>T1</w:t>
            </w:r>
          </w:p>
        </w:tc>
        <w:tc>
          <w:tcPr>
            <w:tcW w:w="0" w:type="auto"/>
          </w:tcPr>
          <w:p w14:paraId="1C7F1C51" w14:textId="77777777" w:rsidR="002E229E" w:rsidRDefault="00EB0030">
            <w:pPr>
              <w:pStyle w:val="Compact"/>
            </w:pPr>
            <w:r>
              <w:t>–</w:t>
            </w:r>
          </w:p>
        </w:tc>
        <w:tc>
          <w:tcPr>
            <w:tcW w:w="0" w:type="auto"/>
          </w:tcPr>
          <w:p w14:paraId="1C7F1C52" w14:textId="77777777" w:rsidR="002E229E" w:rsidRDefault="00EB0030">
            <w:pPr>
              <w:pStyle w:val="Compact"/>
            </w:pPr>
            <w:proofErr w:type="spellStart"/>
            <w:r>
              <w:t>Unsequenced</w:t>
            </w:r>
            <w:proofErr w:type="spellEnd"/>
          </w:p>
        </w:tc>
        <w:tc>
          <w:tcPr>
            <w:tcW w:w="0" w:type="auto"/>
          </w:tcPr>
          <w:p w14:paraId="1C7F1C53" w14:textId="77777777" w:rsidR="002E229E" w:rsidRDefault="00EB0030">
            <w:pPr>
              <w:pStyle w:val="Compact"/>
            </w:pPr>
            <w:r>
              <w:t>–</w:t>
            </w:r>
          </w:p>
        </w:tc>
      </w:tr>
    </w:tbl>
    <w:p w14:paraId="1C7F1C55" w14:textId="77777777" w:rsidR="002E229E" w:rsidRDefault="00EB0030">
      <w:pPr>
        <w:pStyle w:val="berschrift3"/>
      </w:pPr>
      <w:bookmarkStart w:id="164" w:name="_Toc68972428"/>
      <w:bookmarkStart w:id="165" w:name="X96cebeda19cc95b59a863c5a557cbeacc0f66ae"/>
      <w:bookmarkEnd w:id="163"/>
      <w:r>
        <w:t>Session negotiation (Client Idempotent and Server Recoverable – highly recommended)</w:t>
      </w:r>
      <w:bookmarkEnd w:id="164"/>
    </w:p>
    <w:tbl>
      <w:tblPr>
        <w:tblStyle w:val="Table"/>
        <w:tblW w:w="5000" w:type="pct"/>
        <w:tblLook w:val="0020" w:firstRow="1" w:lastRow="0" w:firstColumn="0" w:lastColumn="0" w:noHBand="0" w:noVBand="0"/>
      </w:tblPr>
      <w:tblGrid>
        <w:gridCol w:w="2270"/>
        <w:gridCol w:w="2555"/>
        <w:gridCol w:w="1384"/>
        <w:gridCol w:w="1496"/>
        <w:gridCol w:w="2440"/>
        <w:gridCol w:w="1540"/>
        <w:gridCol w:w="1594"/>
        <w:gridCol w:w="1509"/>
      </w:tblGrid>
      <w:tr w:rsidR="002E229E" w14:paraId="1C7F1C5E"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1C56" w14:textId="77777777" w:rsidR="002E229E" w:rsidRDefault="00EB0030">
            <w:pPr>
              <w:pStyle w:val="Compact"/>
            </w:pPr>
            <w:r>
              <w:rPr>
                <w:bCs/>
              </w:rPr>
              <w:t>Message Received</w:t>
            </w:r>
          </w:p>
        </w:tc>
        <w:tc>
          <w:tcPr>
            <w:tcW w:w="0" w:type="auto"/>
          </w:tcPr>
          <w:p w14:paraId="1C7F1C57" w14:textId="77777777" w:rsidR="002E229E" w:rsidRDefault="00EB0030">
            <w:pPr>
              <w:pStyle w:val="Compact"/>
            </w:pPr>
            <w:r>
              <w:rPr>
                <w:bCs/>
              </w:rPr>
              <w:t>Message Sent</w:t>
            </w:r>
          </w:p>
        </w:tc>
        <w:tc>
          <w:tcPr>
            <w:tcW w:w="0" w:type="auto"/>
          </w:tcPr>
          <w:p w14:paraId="1C7F1C58" w14:textId="77777777" w:rsidR="002E229E" w:rsidRDefault="00EB0030">
            <w:pPr>
              <w:pStyle w:val="Compact"/>
            </w:pPr>
            <w:r>
              <w:rPr>
                <w:bCs/>
              </w:rPr>
              <w:t>Session ID</w:t>
            </w:r>
          </w:p>
        </w:tc>
        <w:tc>
          <w:tcPr>
            <w:tcW w:w="0" w:type="auto"/>
          </w:tcPr>
          <w:p w14:paraId="1C7F1C59" w14:textId="77777777" w:rsidR="002E229E" w:rsidRDefault="00EB0030">
            <w:pPr>
              <w:pStyle w:val="Compact"/>
            </w:pPr>
            <w:r>
              <w:rPr>
                <w:bCs/>
              </w:rPr>
              <w:t>Timestamp</w:t>
            </w:r>
          </w:p>
        </w:tc>
        <w:tc>
          <w:tcPr>
            <w:tcW w:w="0" w:type="auto"/>
          </w:tcPr>
          <w:p w14:paraId="1C7F1C5A" w14:textId="77777777" w:rsidR="002E229E" w:rsidRDefault="00EB0030">
            <w:pPr>
              <w:pStyle w:val="Compact"/>
            </w:pPr>
            <w:r>
              <w:rPr>
                <w:bCs/>
              </w:rPr>
              <w:t>Request Timestamp</w:t>
            </w:r>
          </w:p>
        </w:tc>
        <w:tc>
          <w:tcPr>
            <w:tcW w:w="0" w:type="auto"/>
          </w:tcPr>
          <w:p w14:paraId="1C7F1C5B" w14:textId="77777777" w:rsidR="002E229E" w:rsidRDefault="00EB0030">
            <w:pPr>
              <w:pStyle w:val="Compact"/>
            </w:pPr>
            <w:r>
              <w:rPr>
                <w:bCs/>
              </w:rPr>
              <w:t>Client Flow</w:t>
            </w:r>
          </w:p>
        </w:tc>
        <w:tc>
          <w:tcPr>
            <w:tcW w:w="0" w:type="auto"/>
          </w:tcPr>
          <w:p w14:paraId="1C7F1C5C" w14:textId="77777777" w:rsidR="002E229E" w:rsidRDefault="00EB0030">
            <w:pPr>
              <w:pStyle w:val="Compact"/>
            </w:pPr>
            <w:r>
              <w:rPr>
                <w:bCs/>
              </w:rPr>
              <w:t>Server Flow</w:t>
            </w:r>
          </w:p>
        </w:tc>
        <w:tc>
          <w:tcPr>
            <w:tcW w:w="0" w:type="auto"/>
          </w:tcPr>
          <w:p w14:paraId="1C7F1C5D" w14:textId="77777777" w:rsidR="002E229E" w:rsidRDefault="00EB0030">
            <w:pPr>
              <w:pStyle w:val="Compact"/>
            </w:pPr>
            <w:r>
              <w:rPr>
                <w:bCs/>
              </w:rPr>
              <w:t>Credentials</w:t>
            </w:r>
          </w:p>
        </w:tc>
      </w:tr>
      <w:tr w:rsidR="002E229E" w14:paraId="1C7F1C67" w14:textId="77777777">
        <w:tc>
          <w:tcPr>
            <w:tcW w:w="0" w:type="auto"/>
          </w:tcPr>
          <w:p w14:paraId="1C7F1C5F" w14:textId="77777777" w:rsidR="002E229E" w:rsidRDefault="00EB0030">
            <w:pPr>
              <w:pStyle w:val="Compact"/>
            </w:pPr>
            <w:r>
              <w:t>Negotiate</w:t>
            </w:r>
          </w:p>
        </w:tc>
        <w:tc>
          <w:tcPr>
            <w:tcW w:w="0" w:type="auto"/>
          </w:tcPr>
          <w:p w14:paraId="1C7F1C60" w14:textId="77777777" w:rsidR="002E229E" w:rsidRDefault="00EB0030">
            <w:pPr>
              <w:pStyle w:val="Compact"/>
            </w:pPr>
            <w:r>
              <w:t> </w:t>
            </w:r>
          </w:p>
        </w:tc>
        <w:tc>
          <w:tcPr>
            <w:tcW w:w="0" w:type="auto"/>
          </w:tcPr>
          <w:p w14:paraId="1C7F1C61" w14:textId="77777777" w:rsidR="002E229E" w:rsidRDefault="00EB0030">
            <w:pPr>
              <w:pStyle w:val="Compact"/>
            </w:pPr>
            <w:r>
              <w:t>ABC</w:t>
            </w:r>
          </w:p>
        </w:tc>
        <w:tc>
          <w:tcPr>
            <w:tcW w:w="0" w:type="auto"/>
          </w:tcPr>
          <w:p w14:paraId="1C7F1C62" w14:textId="77777777" w:rsidR="002E229E" w:rsidRDefault="00EB0030">
            <w:pPr>
              <w:pStyle w:val="Compact"/>
            </w:pPr>
            <w:r>
              <w:t>T1</w:t>
            </w:r>
          </w:p>
        </w:tc>
        <w:tc>
          <w:tcPr>
            <w:tcW w:w="0" w:type="auto"/>
          </w:tcPr>
          <w:p w14:paraId="1C7F1C63" w14:textId="77777777" w:rsidR="002E229E" w:rsidRDefault="00EB0030">
            <w:pPr>
              <w:pStyle w:val="Compact"/>
            </w:pPr>
            <w:r>
              <w:t>–</w:t>
            </w:r>
          </w:p>
        </w:tc>
        <w:tc>
          <w:tcPr>
            <w:tcW w:w="0" w:type="auto"/>
          </w:tcPr>
          <w:p w14:paraId="1C7F1C64" w14:textId="77777777" w:rsidR="002E229E" w:rsidRDefault="00EB0030">
            <w:pPr>
              <w:pStyle w:val="Compact"/>
            </w:pPr>
            <w:r>
              <w:t>Idempotent</w:t>
            </w:r>
          </w:p>
        </w:tc>
        <w:tc>
          <w:tcPr>
            <w:tcW w:w="0" w:type="auto"/>
          </w:tcPr>
          <w:p w14:paraId="1C7F1C65" w14:textId="77777777" w:rsidR="002E229E" w:rsidRDefault="00EB0030">
            <w:pPr>
              <w:pStyle w:val="Compact"/>
            </w:pPr>
            <w:r>
              <w:t>–</w:t>
            </w:r>
          </w:p>
        </w:tc>
        <w:tc>
          <w:tcPr>
            <w:tcW w:w="0" w:type="auto"/>
          </w:tcPr>
          <w:p w14:paraId="1C7F1C66" w14:textId="77777777" w:rsidR="002E229E" w:rsidRDefault="00EB0030">
            <w:pPr>
              <w:pStyle w:val="Compact"/>
            </w:pPr>
            <w:r>
              <w:t>123</w:t>
            </w:r>
          </w:p>
        </w:tc>
      </w:tr>
      <w:tr w:rsidR="002E229E" w14:paraId="1C7F1C70" w14:textId="77777777">
        <w:tc>
          <w:tcPr>
            <w:tcW w:w="0" w:type="auto"/>
          </w:tcPr>
          <w:p w14:paraId="1C7F1C68" w14:textId="77777777" w:rsidR="002E229E" w:rsidRDefault="002E229E"/>
        </w:tc>
        <w:tc>
          <w:tcPr>
            <w:tcW w:w="0" w:type="auto"/>
          </w:tcPr>
          <w:p w14:paraId="1C7F1C69" w14:textId="77777777" w:rsidR="002E229E" w:rsidRDefault="00EB0030">
            <w:pPr>
              <w:pStyle w:val="Compact"/>
            </w:pPr>
            <w:proofErr w:type="spellStart"/>
            <w:r>
              <w:t>NegotiationResponse</w:t>
            </w:r>
            <w:proofErr w:type="spellEnd"/>
          </w:p>
        </w:tc>
        <w:tc>
          <w:tcPr>
            <w:tcW w:w="0" w:type="auto"/>
          </w:tcPr>
          <w:p w14:paraId="1C7F1C6A" w14:textId="77777777" w:rsidR="002E229E" w:rsidRDefault="00EB0030">
            <w:pPr>
              <w:pStyle w:val="Compact"/>
            </w:pPr>
            <w:r>
              <w:t>ABC</w:t>
            </w:r>
          </w:p>
        </w:tc>
        <w:tc>
          <w:tcPr>
            <w:tcW w:w="0" w:type="auto"/>
          </w:tcPr>
          <w:p w14:paraId="1C7F1C6B" w14:textId="77777777" w:rsidR="002E229E" w:rsidRDefault="00EB0030">
            <w:pPr>
              <w:pStyle w:val="Compact"/>
            </w:pPr>
            <w:r>
              <w:t>–</w:t>
            </w:r>
          </w:p>
        </w:tc>
        <w:tc>
          <w:tcPr>
            <w:tcW w:w="0" w:type="auto"/>
          </w:tcPr>
          <w:p w14:paraId="1C7F1C6C" w14:textId="77777777" w:rsidR="002E229E" w:rsidRDefault="00EB0030">
            <w:pPr>
              <w:pStyle w:val="Compact"/>
            </w:pPr>
            <w:r>
              <w:t>T1</w:t>
            </w:r>
          </w:p>
        </w:tc>
        <w:tc>
          <w:tcPr>
            <w:tcW w:w="0" w:type="auto"/>
          </w:tcPr>
          <w:p w14:paraId="1C7F1C6D" w14:textId="77777777" w:rsidR="002E229E" w:rsidRDefault="00EB0030">
            <w:pPr>
              <w:pStyle w:val="Compact"/>
            </w:pPr>
            <w:r>
              <w:t>–</w:t>
            </w:r>
          </w:p>
        </w:tc>
        <w:tc>
          <w:tcPr>
            <w:tcW w:w="0" w:type="auto"/>
          </w:tcPr>
          <w:p w14:paraId="1C7F1C6E" w14:textId="77777777" w:rsidR="002E229E" w:rsidRDefault="00EB0030">
            <w:pPr>
              <w:pStyle w:val="Compact"/>
            </w:pPr>
            <w:r>
              <w:t>Recoverable</w:t>
            </w:r>
          </w:p>
        </w:tc>
        <w:tc>
          <w:tcPr>
            <w:tcW w:w="0" w:type="auto"/>
          </w:tcPr>
          <w:p w14:paraId="1C7F1C6F" w14:textId="77777777" w:rsidR="002E229E" w:rsidRDefault="00EB0030">
            <w:pPr>
              <w:pStyle w:val="Compact"/>
            </w:pPr>
            <w:r>
              <w:t>–</w:t>
            </w:r>
          </w:p>
        </w:tc>
      </w:tr>
    </w:tbl>
    <w:p w14:paraId="1C7F1C71" w14:textId="77777777" w:rsidR="002E229E" w:rsidRDefault="00EB0030">
      <w:pPr>
        <w:pStyle w:val="berschrift3"/>
      </w:pPr>
      <w:bookmarkStart w:id="166" w:name="_Toc68972429"/>
      <w:bookmarkStart w:id="167" w:name="Xb2c9c8a893faad8408185da0dcc93a3bdbc1310"/>
      <w:bookmarkEnd w:id="165"/>
      <w:r>
        <w:t>Session negotiation (Client None and Server Recoverable)</w:t>
      </w:r>
      <w:bookmarkEnd w:id="166"/>
    </w:p>
    <w:tbl>
      <w:tblPr>
        <w:tblStyle w:val="Table"/>
        <w:tblW w:w="5000" w:type="pct"/>
        <w:tblLook w:val="0020" w:firstRow="1" w:lastRow="0" w:firstColumn="0" w:lastColumn="0" w:noHBand="0" w:noVBand="0"/>
      </w:tblPr>
      <w:tblGrid>
        <w:gridCol w:w="2258"/>
        <w:gridCol w:w="2538"/>
        <w:gridCol w:w="1375"/>
        <w:gridCol w:w="1486"/>
        <w:gridCol w:w="2424"/>
        <w:gridCol w:w="1480"/>
        <w:gridCol w:w="1728"/>
        <w:gridCol w:w="1499"/>
      </w:tblGrid>
      <w:tr w:rsidR="002E229E" w14:paraId="1C7F1C7A"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1C72" w14:textId="77777777" w:rsidR="002E229E" w:rsidRDefault="00EB0030">
            <w:pPr>
              <w:pStyle w:val="Compact"/>
            </w:pPr>
            <w:r>
              <w:rPr>
                <w:bCs/>
              </w:rPr>
              <w:t>Message Received</w:t>
            </w:r>
          </w:p>
        </w:tc>
        <w:tc>
          <w:tcPr>
            <w:tcW w:w="0" w:type="auto"/>
          </w:tcPr>
          <w:p w14:paraId="1C7F1C73" w14:textId="77777777" w:rsidR="002E229E" w:rsidRDefault="00EB0030">
            <w:pPr>
              <w:pStyle w:val="Compact"/>
            </w:pPr>
            <w:r>
              <w:rPr>
                <w:bCs/>
              </w:rPr>
              <w:t>Message Sent</w:t>
            </w:r>
          </w:p>
        </w:tc>
        <w:tc>
          <w:tcPr>
            <w:tcW w:w="0" w:type="auto"/>
          </w:tcPr>
          <w:p w14:paraId="1C7F1C74" w14:textId="77777777" w:rsidR="002E229E" w:rsidRDefault="00EB0030">
            <w:pPr>
              <w:pStyle w:val="Compact"/>
            </w:pPr>
            <w:r>
              <w:rPr>
                <w:bCs/>
              </w:rPr>
              <w:t>Session ID</w:t>
            </w:r>
          </w:p>
        </w:tc>
        <w:tc>
          <w:tcPr>
            <w:tcW w:w="0" w:type="auto"/>
          </w:tcPr>
          <w:p w14:paraId="1C7F1C75" w14:textId="77777777" w:rsidR="002E229E" w:rsidRDefault="00EB0030">
            <w:pPr>
              <w:pStyle w:val="Compact"/>
            </w:pPr>
            <w:r>
              <w:rPr>
                <w:bCs/>
              </w:rPr>
              <w:t>Timestamp</w:t>
            </w:r>
          </w:p>
        </w:tc>
        <w:tc>
          <w:tcPr>
            <w:tcW w:w="0" w:type="auto"/>
          </w:tcPr>
          <w:p w14:paraId="1C7F1C76" w14:textId="77777777" w:rsidR="002E229E" w:rsidRDefault="00EB0030">
            <w:pPr>
              <w:pStyle w:val="Compact"/>
            </w:pPr>
            <w:r>
              <w:rPr>
                <w:bCs/>
              </w:rPr>
              <w:t>Request Timestamp</w:t>
            </w:r>
          </w:p>
        </w:tc>
        <w:tc>
          <w:tcPr>
            <w:tcW w:w="0" w:type="auto"/>
          </w:tcPr>
          <w:p w14:paraId="1C7F1C77" w14:textId="77777777" w:rsidR="002E229E" w:rsidRDefault="00EB0030">
            <w:pPr>
              <w:pStyle w:val="Compact"/>
            </w:pPr>
            <w:r>
              <w:rPr>
                <w:bCs/>
              </w:rPr>
              <w:t>Client Flow</w:t>
            </w:r>
          </w:p>
        </w:tc>
        <w:tc>
          <w:tcPr>
            <w:tcW w:w="0" w:type="auto"/>
          </w:tcPr>
          <w:p w14:paraId="1C7F1C78" w14:textId="77777777" w:rsidR="002E229E" w:rsidRDefault="00EB0030">
            <w:pPr>
              <w:pStyle w:val="Compact"/>
            </w:pPr>
            <w:r>
              <w:rPr>
                <w:bCs/>
              </w:rPr>
              <w:t>Server Flow</w:t>
            </w:r>
          </w:p>
        </w:tc>
        <w:tc>
          <w:tcPr>
            <w:tcW w:w="0" w:type="auto"/>
          </w:tcPr>
          <w:p w14:paraId="1C7F1C79" w14:textId="77777777" w:rsidR="002E229E" w:rsidRDefault="00EB0030">
            <w:pPr>
              <w:pStyle w:val="Compact"/>
            </w:pPr>
            <w:r>
              <w:rPr>
                <w:bCs/>
              </w:rPr>
              <w:t>Credentials</w:t>
            </w:r>
          </w:p>
        </w:tc>
      </w:tr>
      <w:tr w:rsidR="002E229E" w14:paraId="1C7F1C83" w14:textId="77777777">
        <w:tc>
          <w:tcPr>
            <w:tcW w:w="0" w:type="auto"/>
          </w:tcPr>
          <w:p w14:paraId="1C7F1C7B" w14:textId="77777777" w:rsidR="002E229E" w:rsidRDefault="00EB0030">
            <w:pPr>
              <w:pStyle w:val="Compact"/>
            </w:pPr>
            <w:r>
              <w:t>Negotiate</w:t>
            </w:r>
          </w:p>
        </w:tc>
        <w:tc>
          <w:tcPr>
            <w:tcW w:w="0" w:type="auto"/>
          </w:tcPr>
          <w:p w14:paraId="1C7F1C7C" w14:textId="77777777" w:rsidR="002E229E" w:rsidRDefault="00EB0030">
            <w:pPr>
              <w:pStyle w:val="Compact"/>
            </w:pPr>
            <w:r>
              <w:t> </w:t>
            </w:r>
          </w:p>
        </w:tc>
        <w:tc>
          <w:tcPr>
            <w:tcW w:w="0" w:type="auto"/>
          </w:tcPr>
          <w:p w14:paraId="1C7F1C7D" w14:textId="77777777" w:rsidR="002E229E" w:rsidRDefault="00EB0030">
            <w:pPr>
              <w:pStyle w:val="Compact"/>
            </w:pPr>
            <w:r>
              <w:t>ABC</w:t>
            </w:r>
          </w:p>
        </w:tc>
        <w:tc>
          <w:tcPr>
            <w:tcW w:w="0" w:type="auto"/>
          </w:tcPr>
          <w:p w14:paraId="1C7F1C7E" w14:textId="77777777" w:rsidR="002E229E" w:rsidRDefault="00EB0030">
            <w:pPr>
              <w:pStyle w:val="Compact"/>
            </w:pPr>
            <w:r>
              <w:t>T1</w:t>
            </w:r>
          </w:p>
        </w:tc>
        <w:tc>
          <w:tcPr>
            <w:tcW w:w="0" w:type="auto"/>
          </w:tcPr>
          <w:p w14:paraId="1C7F1C7F" w14:textId="77777777" w:rsidR="002E229E" w:rsidRDefault="00EB0030">
            <w:pPr>
              <w:pStyle w:val="Compact"/>
            </w:pPr>
            <w:r>
              <w:t>–</w:t>
            </w:r>
          </w:p>
        </w:tc>
        <w:tc>
          <w:tcPr>
            <w:tcW w:w="0" w:type="auto"/>
          </w:tcPr>
          <w:p w14:paraId="1C7F1C80" w14:textId="77777777" w:rsidR="002E229E" w:rsidRDefault="00EB0030">
            <w:pPr>
              <w:pStyle w:val="Compact"/>
            </w:pPr>
            <w:r>
              <w:t>None</w:t>
            </w:r>
          </w:p>
        </w:tc>
        <w:tc>
          <w:tcPr>
            <w:tcW w:w="0" w:type="auto"/>
          </w:tcPr>
          <w:p w14:paraId="1C7F1C81" w14:textId="77777777" w:rsidR="002E229E" w:rsidRDefault="00EB0030">
            <w:pPr>
              <w:pStyle w:val="Compact"/>
            </w:pPr>
            <w:r>
              <w:t>–</w:t>
            </w:r>
          </w:p>
        </w:tc>
        <w:tc>
          <w:tcPr>
            <w:tcW w:w="0" w:type="auto"/>
          </w:tcPr>
          <w:p w14:paraId="1C7F1C82" w14:textId="77777777" w:rsidR="002E229E" w:rsidRDefault="00EB0030">
            <w:pPr>
              <w:pStyle w:val="Compact"/>
            </w:pPr>
            <w:r>
              <w:t>123</w:t>
            </w:r>
          </w:p>
        </w:tc>
      </w:tr>
      <w:tr w:rsidR="002E229E" w14:paraId="1C7F1C8C" w14:textId="77777777">
        <w:tc>
          <w:tcPr>
            <w:tcW w:w="0" w:type="auto"/>
          </w:tcPr>
          <w:p w14:paraId="1C7F1C84" w14:textId="77777777" w:rsidR="002E229E" w:rsidRDefault="002E229E"/>
        </w:tc>
        <w:tc>
          <w:tcPr>
            <w:tcW w:w="0" w:type="auto"/>
          </w:tcPr>
          <w:p w14:paraId="1C7F1C85" w14:textId="77777777" w:rsidR="002E229E" w:rsidRDefault="00EB0030">
            <w:pPr>
              <w:pStyle w:val="Compact"/>
            </w:pPr>
            <w:proofErr w:type="spellStart"/>
            <w:r>
              <w:t>NegotiationResponse</w:t>
            </w:r>
            <w:proofErr w:type="spellEnd"/>
          </w:p>
        </w:tc>
        <w:tc>
          <w:tcPr>
            <w:tcW w:w="0" w:type="auto"/>
          </w:tcPr>
          <w:p w14:paraId="1C7F1C86" w14:textId="77777777" w:rsidR="002E229E" w:rsidRDefault="00EB0030">
            <w:pPr>
              <w:pStyle w:val="Compact"/>
            </w:pPr>
            <w:r>
              <w:t>ABC</w:t>
            </w:r>
          </w:p>
        </w:tc>
        <w:tc>
          <w:tcPr>
            <w:tcW w:w="0" w:type="auto"/>
          </w:tcPr>
          <w:p w14:paraId="1C7F1C87" w14:textId="77777777" w:rsidR="002E229E" w:rsidRDefault="00EB0030">
            <w:pPr>
              <w:pStyle w:val="Compact"/>
            </w:pPr>
            <w:r>
              <w:t>–</w:t>
            </w:r>
          </w:p>
        </w:tc>
        <w:tc>
          <w:tcPr>
            <w:tcW w:w="0" w:type="auto"/>
          </w:tcPr>
          <w:p w14:paraId="1C7F1C88" w14:textId="77777777" w:rsidR="002E229E" w:rsidRDefault="00EB0030">
            <w:pPr>
              <w:pStyle w:val="Compact"/>
            </w:pPr>
            <w:r>
              <w:t>T1</w:t>
            </w:r>
          </w:p>
        </w:tc>
        <w:tc>
          <w:tcPr>
            <w:tcW w:w="0" w:type="auto"/>
          </w:tcPr>
          <w:p w14:paraId="1C7F1C89" w14:textId="77777777" w:rsidR="002E229E" w:rsidRDefault="00EB0030">
            <w:pPr>
              <w:pStyle w:val="Compact"/>
            </w:pPr>
            <w:r>
              <w:t>–</w:t>
            </w:r>
          </w:p>
        </w:tc>
        <w:tc>
          <w:tcPr>
            <w:tcW w:w="0" w:type="auto"/>
          </w:tcPr>
          <w:p w14:paraId="1C7F1C8A" w14:textId="77777777" w:rsidR="002E229E" w:rsidRDefault="00EB0030">
            <w:pPr>
              <w:pStyle w:val="Compact"/>
            </w:pPr>
            <w:proofErr w:type="spellStart"/>
            <w:r>
              <w:t>Unsequenced</w:t>
            </w:r>
            <w:proofErr w:type="spellEnd"/>
          </w:p>
        </w:tc>
        <w:tc>
          <w:tcPr>
            <w:tcW w:w="0" w:type="auto"/>
          </w:tcPr>
          <w:p w14:paraId="1C7F1C8B" w14:textId="77777777" w:rsidR="002E229E" w:rsidRDefault="00EB0030">
            <w:pPr>
              <w:pStyle w:val="Compact"/>
            </w:pPr>
            <w:r>
              <w:t>–</w:t>
            </w:r>
          </w:p>
        </w:tc>
      </w:tr>
    </w:tbl>
    <w:p w14:paraId="1C7F1C8D" w14:textId="77777777" w:rsidR="002E229E" w:rsidRDefault="00EB0030">
      <w:pPr>
        <w:pStyle w:val="berschrift3"/>
      </w:pPr>
      <w:bookmarkStart w:id="168" w:name="_Toc68972430"/>
      <w:bookmarkStart w:id="169" w:name="X0e3ba11c1de3463626d661dddb04b82e2c7c8b3"/>
      <w:bookmarkEnd w:id="167"/>
      <w:r>
        <w:lastRenderedPageBreak/>
        <w:t xml:space="preserve">Session negotiation (Client </w:t>
      </w:r>
      <w:proofErr w:type="spellStart"/>
      <w:r>
        <w:t>Unsequenced</w:t>
      </w:r>
      <w:proofErr w:type="spellEnd"/>
      <w:r>
        <w:t xml:space="preserve"> and Server Recoverable)</w:t>
      </w:r>
      <w:bookmarkEnd w:id="168"/>
    </w:p>
    <w:tbl>
      <w:tblPr>
        <w:tblStyle w:val="Table"/>
        <w:tblW w:w="5000" w:type="pct"/>
        <w:tblLook w:val="0020" w:firstRow="1" w:lastRow="0" w:firstColumn="0" w:lastColumn="0" w:noHBand="0" w:noVBand="0"/>
      </w:tblPr>
      <w:tblGrid>
        <w:gridCol w:w="2241"/>
        <w:gridCol w:w="2521"/>
        <w:gridCol w:w="1365"/>
        <w:gridCol w:w="1476"/>
        <w:gridCol w:w="2407"/>
        <w:gridCol w:w="1716"/>
        <w:gridCol w:w="1573"/>
        <w:gridCol w:w="1489"/>
      </w:tblGrid>
      <w:tr w:rsidR="002E229E" w14:paraId="1C7F1C96"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1C8E" w14:textId="77777777" w:rsidR="002E229E" w:rsidRDefault="00EB0030">
            <w:pPr>
              <w:pStyle w:val="Compact"/>
            </w:pPr>
            <w:r>
              <w:rPr>
                <w:bCs/>
              </w:rPr>
              <w:t>Message Received</w:t>
            </w:r>
          </w:p>
        </w:tc>
        <w:tc>
          <w:tcPr>
            <w:tcW w:w="0" w:type="auto"/>
          </w:tcPr>
          <w:p w14:paraId="1C7F1C8F" w14:textId="77777777" w:rsidR="002E229E" w:rsidRDefault="00EB0030">
            <w:pPr>
              <w:pStyle w:val="Compact"/>
            </w:pPr>
            <w:r>
              <w:rPr>
                <w:bCs/>
              </w:rPr>
              <w:t>Message Sent</w:t>
            </w:r>
          </w:p>
        </w:tc>
        <w:tc>
          <w:tcPr>
            <w:tcW w:w="0" w:type="auto"/>
          </w:tcPr>
          <w:p w14:paraId="1C7F1C90" w14:textId="77777777" w:rsidR="002E229E" w:rsidRDefault="00EB0030">
            <w:pPr>
              <w:pStyle w:val="Compact"/>
            </w:pPr>
            <w:r>
              <w:rPr>
                <w:bCs/>
              </w:rPr>
              <w:t>Session ID</w:t>
            </w:r>
          </w:p>
        </w:tc>
        <w:tc>
          <w:tcPr>
            <w:tcW w:w="0" w:type="auto"/>
          </w:tcPr>
          <w:p w14:paraId="1C7F1C91" w14:textId="77777777" w:rsidR="002E229E" w:rsidRDefault="00EB0030">
            <w:pPr>
              <w:pStyle w:val="Compact"/>
            </w:pPr>
            <w:r>
              <w:rPr>
                <w:bCs/>
              </w:rPr>
              <w:t>Timestamp</w:t>
            </w:r>
          </w:p>
        </w:tc>
        <w:tc>
          <w:tcPr>
            <w:tcW w:w="0" w:type="auto"/>
          </w:tcPr>
          <w:p w14:paraId="1C7F1C92" w14:textId="77777777" w:rsidR="002E229E" w:rsidRDefault="00EB0030">
            <w:pPr>
              <w:pStyle w:val="Compact"/>
            </w:pPr>
            <w:r>
              <w:rPr>
                <w:bCs/>
              </w:rPr>
              <w:t>Request Timestamp</w:t>
            </w:r>
          </w:p>
        </w:tc>
        <w:tc>
          <w:tcPr>
            <w:tcW w:w="0" w:type="auto"/>
          </w:tcPr>
          <w:p w14:paraId="1C7F1C93" w14:textId="77777777" w:rsidR="002E229E" w:rsidRDefault="00EB0030">
            <w:pPr>
              <w:pStyle w:val="Compact"/>
            </w:pPr>
            <w:r>
              <w:rPr>
                <w:bCs/>
              </w:rPr>
              <w:t>Client Flow</w:t>
            </w:r>
          </w:p>
        </w:tc>
        <w:tc>
          <w:tcPr>
            <w:tcW w:w="0" w:type="auto"/>
          </w:tcPr>
          <w:p w14:paraId="1C7F1C94" w14:textId="77777777" w:rsidR="002E229E" w:rsidRDefault="00EB0030">
            <w:pPr>
              <w:pStyle w:val="Compact"/>
            </w:pPr>
            <w:r>
              <w:rPr>
                <w:bCs/>
              </w:rPr>
              <w:t>Server Flow</w:t>
            </w:r>
          </w:p>
        </w:tc>
        <w:tc>
          <w:tcPr>
            <w:tcW w:w="0" w:type="auto"/>
          </w:tcPr>
          <w:p w14:paraId="1C7F1C95" w14:textId="77777777" w:rsidR="002E229E" w:rsidRDefault="00EB0030">
            <w:pPr>
              <w:pStyle w:val="Compact"/>
            </w:pPr>
            <w:r>
              <w:rPr>
                <w:bCs/>
              </w:rPr>
              <w:t>Credentials</w:t>
            </w:r>
          </w:p>
        </w:tc>
      </w:tr>
      <w:tr w:rsidR="002E229E" w14:paraId="1C7F1C9F" w14:textId="77777777">
        <w:tc>
          <w:tcPr>
            <w:tcW w:w="0" w:type="auto"/>
          </w:tcPr>
          <w:p w14:paraId="1C7F1C97" w14:textId="77777777" w:rsidR="002E229E" w:rsidRDefault="00EB0030">
            <w:pPr>
              <w:pStyle w:val="Compact"/>
            </w:pPr>
            <w:r>
              <w:t>Negotiate</w:t>
            </w:r>
          </w:p>
        </w:tc>
        <w:tc>
          <w:tcPr>
            <w:tcW w:w="0" w:type="auto"/>
          </w:tcPr>
          <w:p w14:paraId="1C7F1C98" w14:textId="77777777" w:rsidR="002E229E" w:rsidRDefault="00EB0030">
            <w:pPr>
              <w:pStyle w:val="Compact"/>
            </w:pPr>
            <w:r>
              <w:t> </w:t>
            </w:r>
          </w:p>
        </w:tc>
        <w:tc>
          <w:tcPr>
            <w:tcW w:w="0" w:type="auto"/>
          </w:tcPr>
          <w:p w14:paraId="1C7F1C99" w14:textId="77777777" w:rsidR="002E229E" w:rsidRDefault="00EB0030">
            <w:pPr>
              <w:pStyle w:val="Compact"/>
            </w:pPr>
            <w:r>
              <w:t>ABC</w:t>
            </w:r>
          </w:p>
        </w:tc>
        <w:tc>
          <w:tcPr>
            <w:tcW w:w="0" w:type="auto"/>
          </w:tcPr>
          <w:p w14:paraId="1C7F1C9A" w14:textId="77777777" w:rsidR="002E229E" w:rsidRDefault="00EB0030">
            <w:pPr>
              <w:pStyle w:val="Compact"/>
            </w:pPr>
            <w:r>
              <w:t>T1</w:t>
            </w:r>
          </w:p>
        </w:tc>
        <w:tc>
          <w:tcPr>
            <w:tcW w:w="0" w:type="auto"/>
          </w:tcPr>
          <w:p w14:paraId="1C7F1C9B" w14:textId="77777777" w:rsidR="002E229E" w:rsidRDefault="00EB0030">
            <w:pPr>
              <w:pStyle w:val="Compact"/>
            </w:pPr>
            <w:r>
              <w:t>–</w:t>
            </w:r>
          </w:p>
        </w:tc>
        <w:tc>
          <w:tcPr>
            <w:tcW w:w="0" w:type="auto"/>
          </w:tcPr>
          <w:p w14:paraId="1C7F1C9C" w14:textId="77777777" w:rsidR="002E229E" w:rsidRDefault="00EB0030">
            <w:pPr>
              <w:pStyle w:val="Compact"/>
            </w:pPr>
            <w:proofErr w:type="spellStart"/>
            <w:r>
              <w:t>Unsequenced</w:t>
            </w:r>
            <w:proofErr w:type="spellEnd"/>
          </w:p>
        </w:tc>
        <w:tc>
          <w:tcPr>
            <w:tcW w:w="0" w:type="auto"/>
          </w:tcPr>
          <w:p w14:paraId="1C7F1C9D" w14:textId="77777777" w:rsidR="002E229E" w:rsidRDefault="00EB0030">
            <w:pPr>
              <w:pStyle w:val="Compact"/>
            </w:pPr>
            <w:r>
              <w:t>–</w:t>
            </w:r>
          </w:p>
        </w:tc>
        <w:tc>
          <w:tcPr>
            <w:tcW w:w="0" w:type="auto"/>
          </w:tcPr>
          <w:p w14:paraId="1C7F1C9E" w14:textId="77777777" w:rsidR="002E229E" w:rsidRDefault="00EB0030">
            <w:pPr>
              <w:pStyle w:val="Compact"/>
            </w:pPr>
            <w:r>
              <w:t>123</w:t>
            </w:r>
          </w:p>
        </w:tc>
      </w:tr>
      <w:tr w:rsidR="002E229E" w14:paraId="1C7F1CA8" w14:textId="77777777">
        <w:tc>
          <w:tcPr>
            <w:tcW w:w="0" w:type="auto"/>
          </w:tcPr>
          <w:p w14:paraId="1C7F1CA0" w14:textId="77777777" w:rsidR="002E229E" w:rsidRDefault="002E229E"/>
        </w:tc>
        <w:tc>
          <w:tcPr>
            <w:tcW w:w="0" w:type="auto"/>
          </w:tcPr>
          <w:p w14:paraId="1C7F1CA1" w14:textId="77777777" w:rsidR="002E229E" w:rsidRDefault="00EB0030">
            <w:pPr>
              <w:pStyle w:val="Compact"/>
            </w:pPr>
            <w:proofErr w:type="spellStart"/>
            <w:r>
              <w:t>NegotiationResponse</w:t>
            </w:r>
            <w:proofErr w:type="spellEnd"/>
          </w:p>
        </w:tc>
        <w:tc>
          <w:tcPr>
            <w:tcW w:w="0" w:type="auto"/>
          </w:tcPr>
          <w:p w14:paraId="1C7F1CA2" w14:textId="77777777" w:rsidR="002E229E" w:rsidRDefault="00EB0030">
            <w:pPr>
              <w:pStyle w:val="Compact"/>
            </w:pPr>
            <w:r>
              <w:t>ABC</w:t>
            </w:r>
          </w:p>
        </w:tc>
        <w:tc>
          <w:tcPr>
            <w:tcW w:w="0" w:type="auto"/>
          </w:tcPr>
          <w:p w14:paraId="1C7F1CA3" w14:textId="77777777" w:rsidR="002E229E" w:rsidRDefault="00EB0030">
            <w:pPr>
              <w:pStyle w:val="Compact"/>
            </w:pPr>
            <w:r>
              <w:t>–</w:t>
            </w:r>
          </w:p>
        </w:tc>
        <w:tc>
          <w:tcPr>
            <w:tcW w:w="0" w:type="auto"/>
          </w:tcPr>
          <w:p w14:paraId="1C7F1CA4" w14:textId="77777777" w:rsidR="002E229E" w:rsidRDefault="00EB0030">
            <w:pPr>
              <w:pStyle w:val="Compact"/>
            </w:pPr>
            <w:r>
              <w:t>T1</w:t>
            </w:r>
          </w:p>
        </w:tc>
        <w:tc>
          <w:tcPr>
            <w:tcW w:w="0" w:type="auto"/>
          </w:tcPr>
          <w:p w14:paraId="1C7F1CA5" w14:textId="77777777" w:rsidR="002E229E" w:rsidRDefault="00EB0030">
            <w:pPr>
              <w:pStyle w:val="Compact"/>
            </w:pPr>
            <w:r>
              <w:t>–</w:t>
            </w:r>
          </w:p>
        </w:tc>
        <w:tc>
          <w:tcPr>
            <w:tcW w:w="0" w:type="auto"/>
          </w:tcPr>
          <w:p w14:paraId="1C7F1CA6" w14:textId="77777777" w:rsidR="002E229E" w:rsidRDefault="00EB0030">
            <w:pPr>
              <w:pStyle w:val="Compact"/>
            </w:pPr>
            <w:r>
              <w:t>Recoverable</w:t>
            </w:r>
          </w:p>
        </w:tc>
        <w:tc>
          <w:tcPr>
            <w:tcW w:w="0" w:type="auto"/>
          </w:tcPr>
          <w:p w14:paraId="1C7F1CA7" w14:textId="77777777" w:rsidR="002E229E" w:rsidRDefault="00EB0030">
            <w:pPr>
              <w:pStyle w:val="Compact"/>
            </w:pPr>
            <w:r>
              <w:t>–</w:t>
            </w:r>
          </w:p>
        </w:tc>
      </w:tr>
    </w:tbl>
    <w:p w14:paraId="1C7F1CA9" w14:textId="77777777" w:rsidR="002E229E" w:rsidRDefault="00EB0030">
      <w:pPr>
        <w:pStyle w:val="berschrift3"/>
      </w:pPr>
      <w:bookmarkStart w:id="170" w:name="_Toc68972431"/>
      <w:bookmarkStart w:id="171" w:name="X6b5fce26b00d357d0ff9cc2129e1b6216fdad1b"/>
      <w:bookmarkEnd w:id="169"/>
      <w:r>
        <w:t xml:space="preserve">Session negotiation (Client None and Server </w:t>
      </w:r>
      <w:proofErr w:type="spellStart"/>
      <w:r>
        <w:t>Unsequenced</w:t>
      </w:r>
      <w:proofErr w:type="spellEnd"/>
      <w:r>
        <w:t>)</w:t>
      </w:r>
      <w:bookmarkEnd w:id="170"/>
    </w:p>
    <w:tbl>
      <w:tblPr>
        <w:tblStyle w:val="Table"/>
        <w:tblW w:w="5000" w:type="pct"/>
        <w:tblLook w:val="0020" w:firstRow="1" w:lastRow="0" w:firstColumn="0" w:lastColumn="0" w:noHBand="0" w:noVBand="0"/>
      </w:tblPr>
      <w:tblGrid>
        <w:gridCol w:w="2258"/>
        <w:gridCol w:w="2538"/>
        <w:gridCol w:w="1375"/>
        <w:gridCol w:w="1486"/>
        <w:gridCol w:w="2424"/>
        <w:gridCol w:w="1480"/>
        <w:gridCol w:w="1728"/>
        <w:gridCol w:w="1499"/>
      </w:tblGrid>
      <w:tr w:rsidR="002E229E" w14:paraId="1C7F1CB2"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1CAA" w14:textId="77777777" w:rsidR="002E229E" w:rsidRDefault="00EB0030">
            <w:pPr>
              <w:pStyle w:val="Compact"/>
            </w:pPr>
            <w:r>
              <w:rPr>
                <w:bCs/>
              </w:rPr>
              <w:t>Message Received</w:t>
            </w:r>
          </w:p>
        </w:tc>
        <w:tc>
          <w:tcPr>
            <w:tcW w:w="0" w:type="auto"/>
          </w:tcPr>
          <w:p w14:paraId="1C7F1CAB" w14:textId="77777777" w:rsidR="002E229E" w:rsidRDefault="00EB0030">
            <w:pPr>
              <w:pStyle w:val="Compact"/>
            </w:pPr>
            <w:r>
              <w:rPr>
                <w:bCs/>
              </w:rPr>
              <w:t>Message Sent</w:t>
            </w:r>
          </w:p>
        </w:tc>
        <w:tc>
          <w:tcPr>
            <w:tcW w:w="0" w:type="auto"/>
          </w:tcPr>
          <w:p w14:paraId="1C7F1CAC" w14:textId="77777777" w:rsidR="002E229E" w:rsidRDefault="00EB0030">
            <w:pPr>
              <w:pStyle w:val="Compact"/>
            </w:pPr>
            <w:r>
              <w:rPr>
                <w:bCs/>
              </w:rPr>
              <w:t>Session ID</w:t>
            </w:r>
          </w:p>
        </w:tc>
        <w:tc>
          <w:tcPr>
            <w:tcW w:w="0" w:type="auto"/>
          </w:tcPr>
          <w:p w14:paraId="1C7F1CAD" w14:textId="77777777" w:rsidR="002E229E" w:rsidRDefault="00EB0030">
            <w:pPr>
              <w:pStyle w:val="Compact"/>
            </w:pPr>
            <w:r>
              <w:rPr>
                <w:bCs/>
              </w:rPr>
              <w:t>Timestamp</w:t>
            </w:r>
          </w:p>
        </w:tc>
        <w:tc>
          <w:tcPr>
            <w:tcW w:w="0" w:type="auto"/>
          </w:tcPr>
          <w:p w14:paraId="1C7F1CAE" w14:textId="77777777" w:rsidR="002E229E" w:rsidRDefault="00EB0030">
            <w:pPr>
              <w:pStyle w:val="Compact"/>
            </w:pPr>
            <w:r>
              <w:rPr>
                <w:bCs/>
              </w:rPr>
              <w:t>Request Timestamp</w:t>
            </w:r>
          </w:p>
        </w:tc>
        <w:tc>
          <w:tcPr>
            <w:tcW w:w="0" w:type="auto"/>
          </w:tcPr>
          <w:p w14:paraId="1C7F1CAF" w14:textId="77777777" w:rsidR="002E229E" w:rsidRDefault="00EB0030">
            <w:pPr>
              <w:pStyle w:val="Compact"/>
            </w:pPr>
            <w:r>
              <w:rPr>
                <w:bCs/>
              </w:rPr>
              <w:t>Client Flow</w:t>
            </w:r>
          </w:p>
        </w:tc>
        <w:tc>
          <w:tcPr>
            <w:tcW w:w="0" w:type="auto"/>
          </w:tcPr>
          <w:p w14:paraId="1C7F1CB0" w14:textId="77777777" w:rsidR="002E229E" w:rsidRDefault="00EB0030">
            <w:pPr>
              <w:pStyle w:val="Compact"/>
            </w:pPr>
            <w:r>
              <w:rPr>
                <w:bCs/>
              </w:rPr>
              <w:t>Server Flow</w:t>
            </w:r>
          </w:p>
        </w:tc>
        <w:tc>
          <w:tcPr>
            <w:tcW w:w="0" w:type="auto"/>
          </w:tcPr>
          <w:p w14:paraId="1C7F1CB1" w14:textId="77777777" w:rsidR="002E229E" w:rsidRDefault="00EB0030">
            <w:pPr>
              <w:pStyle w:val="Compact"/>
            </w:pPr>
            <w:r>
              <w:rPr>
                <w:bCs/>
              </w:rPr>
              <w:t>Credentials</w:t>
            </w:r>
          </w:p>
        </w:tc>
      </w:tr>
      <w:tr w:rsidR="002E229E" w14:paraId="1C7F1CBB" w14:textId="77777777">
        <w:tc>
          <w:tcPr>
            <w:tcW w:w="0" w:type="auto"/>
          </w:tcPr>
          <w:p w14:paraId="1C7F1CB3" w14:textId="77777777" w:rsidR="002E229E" w:rsidRDefault="00EB0030">
            <w:pPr>
              <w:pStyle w:val="Compact"/>
            </w:pPr>
            <w:r>
              <w:t>Negotiate</w:t>
            </w:r>
          </w:p>
        </w:tc>
        <w:tc>
          <w:tcPr>
            <w:tcW w:w="0" w:type="auto"/>
          </w:tcPr>
          <w:p w14:paraId="1C7F1CB4" w14:textId="77777777" w:rsidR="002E229E" w:rsidRDefault="00EB0030">
            <w:pPr>
              <w:pStyle w:val="Compact"/>
            </w:pPr>
            <w:r>
              <w:t> </w:t>
            </w:r>
          </w:p>
        </w:tc>
        <w:tc>
          <w:tcPr>
            <w:tcW w:w="0" w:type="auto"/>
          </w:tcPr>
          <w:p w14:paraId="1C7F1CB5" w14:textId="77777777" w:rsidR="002E229E" w:rsidRDefault="00EB0030">
            <w:pPr>
              <w:pStyle w:val="Compact"/>
            </w:pPr>
            <w:r>
              <w:t>ABC</w:t>
            </w:r>
          </w:p>
        </w:tc>
        <w:tc>
          <w:tcPr>
            <w:tcW w:w="0" w:type="auto"/>
          </w:tcPr>
          <w:p w14:paraId="1C7F1CB6" w14:textId="77777777" w:rsidR="002E229E" w:rsidRDefault="00EB0030">
            <w:pPr>
              <w:pStyle w:val="Compact"/>
            </w:pPr>
            <w:r>
              <w:t>T1</w:t>
            </w:r>
          </w:p>
        </w:tc>
        <w:tc>
          <w:tcPr>
            <w:tcW w:w="0" w:type="auto"/>
          </w:tcPr>
          <w:p w14:paraId="1C7F1CB7" w14:textId="77777777" w:rsidR="002E229E" w:rsidRDefault="00EB0030">
            <w:pPr>
              <w:pStyle w:val="Compact"/>
            </w:pPr>
            <w:r>
              <w:t>–</w:t>
            </w:r>
          </w:p>
        </w:tc>
        <w:tc>
          <w:tcPr>
            <w:tcW w:w="0" w:type="auto"/>
          </w:tcPr>
          <w:p w14:paraId="1C7F1CB8" w14:textId="77777777" w:rsidR="002E229E" w:rsidRDefault="00EB0030">
            <w:pPr>
              <w:pStyle w:val="Compact"/>
            </w:pPr>
            <w:r>
              <w:t>None</w:t>
            </w:r>
          </w:p>
        </w:tc>
        <w:tc>
          <w:tcPr>
            <w:tcW w:w="0" w:type="auto"/>
          </w:tcPr>
          <w:p w14:paraId="1C7F1CB9" w14:textId="77777777" w:rsidR="002E229E" w:rsidRDefault="00EB0030">
            <w:pPr>
              <w:pStyle w:val="Compact"/>
            </w:pPr>
            <w:r>
              <w:t>–</w:t>
            </w:r>
          </w:p>
        </w:tc>
        <w:tc>
          <w:tcPr>
            <w:tcW w:w="0" w:type="auto"/>
          </w:tcPr>
          <w:p w14:paraId="1C7F1CBA" w14:textId="77777777" w:rsidR="002E229E" w:rsidRDefault="00EB0030">
            <w:pPr>
              <w:pStyle w:val="Compact"/>
            </w:pPr>
            <w:r>
              <w:t>123</w:t>
            </w:r>
          </w:p>
        </w:tc>
      </w:tr>
      <w:tr w:rsidR="002E229E" w14:paraId="1C7F1CC4" w14:textId="77777777">
        <w:tc>
          <w:tcPr>
            <w:tcW w:w="0" w:type="auto"/>
          </w:tcPr>
          <w:p w14:paraId="1C7F1CBC" w14:textId="77777777" w:rsidR="002E229E" w:rsidRDefault="002E229E"/>
        </w:tc>
        <w:tc>
          <w:tcPr>
            <w:tcW w:w="0" w:type="auto"/>
          </w:tcPr>
          <w:p w14:paraId="1C7F1CBD" w14:textId="77777777" w:rsidR="002E229E" w:rsidRDefault="00EB0030">
            <w:pPr>
              <w:pStyle w:val="Compact"/>
            </w:pPr>
            <w:proofErr w:type="spellStart"/>
            <w:r>
              <w:t>NegotiationResponse</w:t>
            </w:r>
            <w:proofErr w:type="spellEnd"/>
          </w:p>
        </w:tc>
        <w:tc>
          <w:tcPr>
            <w:tcW w:w="0" w:type="auto"/>
          </w:tcPr>
          <w:p w14:paraId="1C7F1CBE" w14:textId="77777777" w:rsidR="002E229E" w:rsidRDefault="00EB0030">
            <w:pPr>
              <w:pStyle w:val="Compact"/>
            </w:pPr>
            <w:r>
              <w:t>ABC</w:t>
            </w:r>
          </w:p>
        </w:tc>
        <w:tc>
          <w:tcPr>
            <w:tcW w:w="0" w:type="auto"/>
          </w:tcPr>
          <w:p w14:paraId="1C7F1CBF" w14:textId="77777777" w:rsidR="002E229E" w:rsidRDefault="00EB0030">
            <w:pPr>
              <w:pStyle w:val="Compact"/>
            </w:pPr>
            <w:r>
              <w:t>–</w:t>
            </w:r>
          </w:p>
        </w:tc>
        <w:tc>
          <w:tcPr>
            <w:tcW w:w="0" w:type="auto"/>
          </w:tcPr>
          <w:p w14:paraId="1C7F1CC0" w14:textId="77777777" w:rsidR="002E229E" w:rsidRDefault="00EB0030">
            <w:pPr>
              <w:pStyle w:val="Compact"/>
            </w:pPr>
            <w:r>
              <w:t>T1</w:t>
            </w:r>
          </w:p>
        </w:tc>
        <w:tc>
          <w:tcPr>
            <w:tcW w:w="0" w:type="auto"/>
          </w:tcPr>
          <w:p w14:paraId="1C7F1CC1" w14:textId="77777777" w:rsidR="002E229E" w:rsidRDefault="00EB0030">
            <w:pPr>
              <w:pStyle w:val="Compact"/>
            </w:pPr>
            <w:r>
              <w:t>–</w:t>
            </w:r>
          </w:p>
        </w:tc>
        <w:tc>
          <w:tcPr>
            <w:tcW w:w="0" w:type="auto"/>
          </w:tcPr>
          <w:p w14:paraId="1C7F1CC2" w14:textId="77777777" w:rsidR="002E229E" w:rsidRDefault="00EB0030">
            <w:pPr>
              <w:pStyle w:val="Compact"/>
            </w:pPr>
            <w:proofErr w:type="spellStart"/>
            <w:r>
              <w:t>Unsequenced</w:t>
            </w:r>
            <w:proofErr w:type="spellEnd"/>
          </w:p>
        </w:tc>
        <w:tc>
          <w:tcPr>
            <w:tcW w:w="0" w:type="auto"/>
          </w:tcPr>
          <w:p w14:paraId="1C7F1CC3" w14:textId="77777777" w:rsidR="002E229E" w:rsidRDefault="00EB0030">
            <w:pPr>
              <w:pStyle w:val="Compact"/>
            </w:pPr>
            <w:r>
              <w:t>–</w:t>
            </w:r>
          </w:p>
        </w:tc>
      </w:tr>
    </w:tbl>
    <w:p w14:paraId="1C7F1CC5" w14:textId="77777777" w:rsidR="002E229E" w:rsidRDefault="00EB0030">
      <w:pPr>
        <w:pStyle w:val="berschrift3"/>
      </w:pPr>
      <w:bookmarkStart w:id="172" w:name="_Toc68972432"/>
      <w:bookmarkStart w:id="173" w:name="session-negotiation-rejects"/>
      <w:bookmarkEnd w:id="171"/>
      <w:r>
        <w:t>Session negotiation (rejects)</w:t>
      </w:r>
      <w:bookmarkEnd w:id="172"/>
    </w:p>
    <w:p w14:paraId="1C7F1CC6" w14:textId="77777777" w:rsidR="002E229E" w:rsidRDefault="00EB0030">
      <w:pPr>
        <w:pStyle w:val="berschrift4"/>
      </w:pPr>
      <w:bookmarkStart w:id="174" w:name="_Toc68972433"/>
      <w:bookmarkStart w:id="175" w:name="bad-credentials"/>
      <w:r>
        <w:t>Bad credentials</w:t>
      </w:r>
      <w:bookmarkEnd w:id="174"/>
    </w:p>
    <w:p w14:paraId="1C7F1CC7" w14:textId="77777777" w:rsidR="002E229E" w:rsidRDefault="00EB0030">
      <w:pPr>
        <w:pStyle w:val="FirstParagraph"/>
      </w:pPr>
      <w:r>
        <w:t>For example – Valid Credentials are 123 but Negotiate message is sent with Credentials as 456 then it will be rejected.</w:t>
      </w:r>
    </w:p>
    <w:tbl>
      <w:tblPr>
        <w:tblStyle w:val="Table"/>
        <w:tblW w:w="5000" w:type="pct"/>
        <w:tblLook w:val="0020" w:firstRow="1" w:lastRow="0" w:firstColumn="0" w:lastColumn="0" w:noHBand="0" w:noVBand="0"/>
      </w:tblPr>
      <w:tblGrid>
        <w:gridCol w:w="1997"/>
        <w:gridCol w:w="1933"/>
        <w:gridCol w:w="1217"/>
        <w:gridCol w:w="1316"/>
        <w:gridCol w:w="2146"/>
        <w:gridCol w:w="1355"/>
        <w:gridCol w:w="1711"/>
        <w:gridCol w:w="1786"/>
        <w:gridCol w:w="1327"/>
      </w:tblGrid>
      <w:tr w:rsidR="002E229E" w14:paraId="1C7F1CD1"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1CC8" w14:textId="77777777" w:rsidR="002E229E" w:rsidRDefault="00EB0030">
            <w:pPr>
              <w:pStyle w:val="Compact"/>
            </w:pPr>
            <w:r>
              <w:rPr>
                <w:bCs/>
              </w:rPr>
              <w:t>Message Received</w:t>
            </w:r>
          </w:p>
        </w:tc>
        <w:tc>
          <w:tcPr>
            <w:tcW w:w="0" w:type="auto"/>
          </w:tcPr>
          <w:p w14:paraId="1C7F1CC9" w14:textId="77777777" w:rsidR="002E229E" w:rsidRDefault="00EB0030">
            <w:pPr>
              <w:pStyle w:val="Compact"/>
            </w:pPr>
            <w:r>
              <w:rPr>
                <w:bCs/>
              </w:rPr>
              <w:t>Message Sent</w:t>
            </w:r>
          </w:p>
        </w:tc>
        <w:tc>
          <w:tcPr>
            <w:tcW w:w="0" w:type="auto"/>
          </w:tcPr>
          <w:p w14:paraId="1C7F1CCA" w14:textId="77777777" w:rsidR="002E229E" w:rsidRDefault="00EB0030">
            <w:pPr>
              <w:pStyle w:val="Compact"/>
            </w:pPr>
            <w:r>
              <w:rPr>
                <w:bCs/>
              </w:rPr>
              <w:t>Session ID</w:t>
            </w:r>
          </w:p>
        </w:tc>
        <w:tc>
          <w:tcPr>
            <w:tcW w:w="0" w:type="auto"/>
          </w:tcPr>
          <w:p w14:paraId="1C7F1CCB" w14:textId="77777777" w:rsidR="002E229E" w:rsidRDefault="00EB0030">
            <w:pPr>
              <w:pStyle w:val="Compact"/>
            </w:pPr>
            <w:r>
              <w:rPr>
                <w:bCs/>
              </w:rPr>
              <w:t>Timestamp</w:t>
            </w:r>
          </w:p>
        </w:tc>
        <w:tc>
          <w:tcPr>
            <w:tcW w:w="0" w:type="auto"/>
          </w:tcPr>
          <w:p w14:paraId="1C7F1CCC" w14:textId="77777777" w:rsidR="002E229E" w:rsidRDefault="00EB0030">
            <w:pPr>
              <w:pStyle w:val="Compact"/>
            </w:pPr>
            <w:r>
              <w:rPr>
                <w:bCs/>
              </w:rPr>
              <w:t>Request Timestamp</w:t>
            </w:r>
          </w:p>
        </w:tc>
        <w:tc>
          <w:tcPr>
            <w:tcW w:w="0" w:type="auto"/>
          </w:tcPr>
          <w:p w14:paraId="1C7F1CCD" w14:textId="77777777" w:rsidR="002E229E" w:rsidRDefault="00EB0030">
            <w:pPr>
              <w:pStyle w:val="Compact"/>
            </w:pPr>
            <w:r>
              <w:rPr>
                <w:bCs/>
              </w:rPr>
              <w:t>Client Flow</w:t>
            </w:r>
          </w:p>
        </w:tc>
        <w:tc>
          <w:tcPr>
            <w:tcW w:w="0" w:type="auto"/>
          </w:tcPr>
          <w:p w14:paraId="1C7F1CCE" w14:textId="77777777" w:rsidR="002E229E" w:rsidRDefault="00EB0030">
            <w:pPr>
              <w:pStyle w:val="Compact"/>
            </w:pPr>
            <w:r>
              <w:rPr>
                <w:bCs/>
              </w:rPr>
              <w:t>Code</w:t>
            </w:r>
          </w:p>
        </w:tc>
        <w:tc>
          <w:tcPr>
            <w:tcW w:w="0" w:type="auto"/>
          </w:tcPr>
          <w:p w14:paraId="1C7F1CCF" w14:textId="77777777" w:rsidR="002E229E" w:rsidRDefault="00EB0030">
            <w:pPr>
              <w:pStyle w:val="Compact"/>
            </w:pPr>
            <w:r>
              <w:rPr>
                <w:bCs/>
              </w:rPr>
              <w:t>Reason</w:t>
            </w:r>
          </w:p>
        </w:tc>
        <w:tc>
          <w:tcPr>
            <w:tcW w:w="0" w:type="auto"/>
          </w:tcPr>
          <w:p w14:paraId="1C7F1CD0" w14:textId="77777777" w:rsidR="002E229E" w:rsidRDefault="00EB0030">
            <w:pPr>
              <w:pStyle w:val="Compact"/>
            </w:pPr>
            <w:r>
              <w:rPr>
                <w:bCs/>
              </w:rPr>
              <w:t>Credentials</w:t>
            </w:r>
          </w:p>
        </w:tc>
      </w:tr>
      <w:tr w:rsidR="002E229E" w14:paraId="1C7F1CDB" w14:textId="77777777">
        <w:tc>
          <w:tcPr>
            <w:tcW w:w="0" w:type="auto"/>
          </w:tcPr>
          <w:p w14:paraId="1C7F1CD2" w14:textId="77777777" w:rsidR="002E229E" w:rsidRDefault="00EB0030">
            <w:pPr>
              <w:pStyle w:val="Compact"/>
            </w:pPr>
            <w:r>
              <w:t>Negotiate</w:t>
            </w:r>
          </w:p>
        </w:tc>
        <w:tc>
          <w:tcPr>
            <w:tcW w:w="0" w:type="auto"/>
          </w:tcPr>
          <w:p w14:paraId="1C7F1CD3" w14:textId="77777777" w:rsidR="002E229E" w:rsidRDefault="00EB0030">
            <w:pPr>
              <w:pStyle w:val="Compact"/>
            </w:pPr>
            <w:r>
              <w:t> </w:t>
            </w:r>
          </w:p>
        </w:tc>
        <w:tc>
          <w:tcPr>
            <w:tcW w:w="0" w:type="auto"/>
          </w:tcPr>
          <w:p w14:paraId="1C7F1CD4" w14:textId="77777777" w:rsidR="002E229E" w:rsidRDefault="00EB0030">
            <w:pPr>
              <w:pStyle w:val="Compact"/>
            </w:pPr>
            <w:r>
              <w:t>ABC</w:t>
            </w:r>
          </w:p>
        </w:tc>
        <w:tc>
          <w:tcPr>
            <w:tcW w:w="0" w:type="auto"/>
          </w:tcPr>
          <w:p w14:paraId="1C7F1CD5" w14:textId="77777777" w:rsidR="002E229E" w:rsidRDefault="00EB0030">
            <w:pPr>
              <w:pStyle w:val="Compact"/>
            </w:pPr>
            <w:r>
              <w:t>T1</w:t>
            </w:r>
          </w:p>
        </w:tc>
        <w:tc>
          <w:tcPr>
            <w:tcW w:w="0" w:type="auto"/>
          </w:tcPr>
          <w:p w14:paraId="1C7F1CD6" w14:textId="77777777" w:rsidR="002E229E" w:rsidRDefault="00EB0030">
            <w:pPr>
              <w:pStyle w:val="Compact"/>
            </w:pPr>
            <w:r>
              <w:t>–</w:t>
            </w:r>
          </w:p>
        </w:tc>
        <w:tc>
          <w:tcPr>
            <w:tcW w:w="0" w:type="auto"/>
          </w:tcPr>
          <w:p w14:paraId="1C7F1CD7" w14:textId="77777777" w:rsidR="002E229E" w:rsidRDefault="00EB0030">
            <w:pPr>
              <w:pStyle w:val="Compact"/>
            </w:pPr>
            <w:r>
              <w:t>Idempotent</w:t>
            </w:r>
          </w:p>
        </w:tc>
        <w:tc>
          <w:tcPr>
            <w:tcW w:w="0" w:type="auto"/>
          </w:tcPr>
          <w:p w14:paraId="1C7F1CD8" w14:textId="77777777" w:rsidR="002E229E" w:rsidRDefault="002E229E"/>
        </w:tc>
        <w:tc>
          <w:tcPr>
            <w:tcW w:w="0" w:type="auto"/>
          </w:tcPr>
          <w:p w14:paraId="1C7F1CD9" w14:textId="77777777" w:rsidR="002E229E" w:rsidRDefault="00EB0030">
            <w:pPr>
              <w:pStyle w:val="Compact"/>
            </w:pPr>
            <w:r>
              <w:t>–</w:t>
            </w:r>
          </w:p>
        </w:tc>
        <w:tc>
          <w:tcPr>
            <w:tcW w:w="0" w:type="auto"/>
          </w:tcPr>
          <w:p w14:paraId="1C7F1CDA" w14:textId="77777777" w:rsidR="002E229E" w:rsidRDefault="00EB0030">
            <w:pPr>
              <w:pStyle w:val="Compact"/>
            </w:pPr>
            <w:r>
              <w:t>456</w:t>
            </w:r>
          </w:p>
        </w:tc>
      </w:tr>
      <w:tr w:rsidR="002E229E" w14:paraId="1C7F1CE5" w14:textId="77777777">
        <w:tc>
          <w:tcPr>
            <w:tcW w:w="0" w:type="auto"/>
          </w:tcPr>
          <w:p w14:paraId="1C7F1CDC" w14:textId="77777777" w:rsidR="002E229E" w:rsidRDefault="002E229E"/>
        </w:tc>
        <w:tc>
          <w:tcPr>
            <w:tcW w:w="0" w:type="auto"/>
          </w:tcPr>
          <w:p w14:paraId="1C7F1CDD" w14:textId="77777777" w:rsidR="002E229E" w:rsidRDefault="00EB0030">
            <w:pPr>
              <w:pStyle w:val="Compact"/>
            </w:pPr>
            <w:proofErr w:type="spellStart"/>
            <w:r>
              <w:t>NegotiationReject</w:t>
            </w:r>
            <w:proofErr w:type="spellEnd"/>
          </w:p>
        </w:tc>
        <w:tc>
          <w:tcPr>
            <w:tcW w:w="0" w:type="auto"/>
          </w:tcPr>
          <w:p w14:paraId="1C7F1CDE" w14:textId="77777777" w:rsidR="002E229E" w:rsidRDefault="00EB0030">
            <w:pPr>
              <w:pStyle w:val="Compact"/>
            </w:pPr>
            <w:r>
              <w:t>ABC</w:t>
            </w:r>
          </w:p>
        </w:tc>
        <w:tc>
          <w:tcPr>
            <w:tcW w:w="0" w:type="auto"/>
          </w:tcPr>
          <w:p w14:paraId="1C7F1CDF" w14:textId="77777777" w:rsidR="002E229E" w:rsidRDefault="00EB0030">
            <w:pPr>
              <w:pStyle w:val="Compact"/>
            </w:pPr>
            <w:r>
              <w:t>–</w:t>
            </w:r>
          </w:p>
        </w:tc>
        <w:tc>
          <w:tcPr>
            <w:tcW w:w="0" w:type="auto"/>
          </w:tcPr>
          <w:p w14:paraId="1C7F1CE0" w14:textId="77777777" w:rsidR="002E229E" w:rsidRDefault="00EB0030">
            <w:pPr>
              <w:pStyle w:val="Compact"/>
            </w:pPr>
            <w:r>
              <w:t>T1</w:t>
            </w:r>
          </w:p>
        </w:tc>
        <w:tc>
          <w:tcPr>
            <w:tcW w:w="0" w:type="auto"/>
          </w:tcPr>
          <w:p w14:paraId="1C7F1CE1" w14:textId="77777777" w:rsidR="002E229E" w:rsidRDefault="00EB0030">
            <w:pPr>
              <w:pStyle w:val="Compact"/>
            </w:pPr>
            <w:r>
              <w:t>–</w:t>
            </w:r>
          </w:p>
        </w:tc>
        <w:tc>
          <w:tcPr>
            <w:tcW w:w="0" w:type="auto"/>
          </w:tcPr>
          <w:p w14:paraId="1C7F1CE2" w14:textId="77777777" w:rsidR="002E229E" w:rsidRDefault="00EB0030">
            <w:pPr>
              <w:pStyle w:val="Compact"/>
            </w:pPr>
            <w:r>
              <w:t>Bad Credentials</w:t>
            </w:r>
          </w:p>
        </w:tc>
        <w:tc>
          <w:tcPr>
            <w:tcW w:w="0" w:type="auto"/>
          </w:tcPr>
          <w:p w14:paraId="1C7F1CE3" w14:textId="77777777" w:rsidR="002E229E" w:rsidRDefault="00EB0030">
            <w:pPr>
              <w:pStyle w:val="Compact"/>
            </w:pPr>
            <w:r>
              <w:t>Invalid Trader ID</w:t>
            </w:r>
          </w:p>
        </w:tc>
        <w:tc>
          <w:tcPr>
            <w:tcW w:w="0" w:type="auto"/>
          </w:tcPr>
          <w:p w14:paraId="1C7F1CE4" w14:textId="77777777" w:rsidR="002E229E" w:rsidRDefault="00EB0030">
            <w:pPr>
              <w:pStyle w:val="Compact"/>
            </w:pPr>
            <w:r>
              <w:t>–</w:t>
            </w:r>
          </w:p>
        </w:tc>
      </w:tr>
    </w:tbl>
    <w:p w14:paraId="1C7F1CE6" w14:textId="77777777" w:rsidR="002E229E" w:rsidRDefault="00EB0030">
      <w:pPr>
        <w:pStyle w:val="berschrift4"/>
      </w:pPr>
      <w:bookmarkStart w:id="176" w:name="_Toc68972434"/>
      <w:bookmarkStart w:id="177" w:name="flow-type-not-supported"/>
      <w:bookmarkEnd w:id="175"/>
      <w:r>
        <w:t>Flow type not supported</w:t>
      </w:r>
      <w:bookmarkEnd w:id="176"/>
    </w:p>
    <w:p w14:paraId="1C7F1CE7" w14:textId="77777777" w:rsidR="002E229E" w:rsidRDefault="00EB0030">
      <w:pPr>
        <w:pStyle w:val="FirstParagraph"/>
      </w:pPr>
      <w:r>
        <w:t>For example – Recoverable flow from Client is not supported but Negotiate message is sent with Client Flow as Recoverable then it will be rejected.</w:t>
      </w:r>
    </w:p>
    <w:tbl>
      <w:tblPr>
        <w:tblStyle w:val="Table"/>
        <w:tblW w:w="5000" w:type="pct"/>
        <w:tblLook w:val="0020" w:firstRow="1" w:lastRow="0" w:firstColumn="0" w:lastColumn="0" w:noHBand="0" w:noVBand="0"/>
      </w:tblPr>
      <w:tblGrid>
        <w:gridCol w:w="1677"/>
        <w:gridCol w:w="1684"/>
        <w:gridCol w:w="1041"/>
        <w:gridCol w:w="1146"/>
        <w:gridCol w:w="1807"/>
        <w:gridCol w:w="1221"/>
        <w:gridCol w:w="2151"/>
        <w:gridCol w:w="2905"/>
        <w:gridCol w:w="1156"/>
      </w:tblGrid>
      <w:tr w:rsidR="002E229E" w14:paraId="1C7F1CF1"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1CE8" w14:textId="77777777" w:rsidR="002E229E" w:rsidRDefault="00EB0030">
            <w:pPr>
              <w:pStyle w:val="Compact"/>
            </w:pPr>
            <w:r>
              <w:rPr>
                <w:bCs/>
              </w:rPr>
              <w:t>Message Received</w:t>
            </w:r>
          </w:p>
        </w:tc>
        <w:tc>
          <w:tcPr>
            <w:tcW w:w="0" w:type="auto"/>
          </w:tcPr>
          <w:p w14:paraId="1C7F1CE9" w14:textId="77777777" w:rsidR="002E229E" w:rsidRDefault="00EB0030">
            <w:pPr>
              <w:pStyle w:val="Compact"/>
            </w:pPr>
            <w:r>
              <w:rPr>
                <w:bCs/>
              </w:rPr>
              <w:t>Message Sent</w:t>
            </w:r>
          </w:p>
        </w:tc>
        <w:tc>
          <w:tcPr>
            <w:tcW w:w="0" w:type="auto"/>
          </w:tcPr>
          <w:p w14:paraId="1C7F1CEA" w14:textId="77777777" w:rsidR="002E229E" w:rsidRDefault="00EB0030">
            <w:pPr>
              <w:pStyle w:val="Compact"/>
            </w:pPr>
            <w:r>
              <w:rPr>
                <w:bCs/>
              </w:rPr>
              <w:t>Session ID</w:t>
            </w:r>
          </w:p>
        </w:tc>
        <w:tc>
          <w:tcPr>
            <w:tcW w:w="0" w:type="auto"/>
          </w:tcPr>
          <w:p w14:paraId="1C7F1CEB" w14:textId="77777777" w:rsidR="002E229E" w:rsidRDefault="00EB0030">
            <w:pPr>
              <w:pStyle w:val="Compact"/>
            </w:pPr>
            <w:r>
              <w:rPr>
                <w:bCs/>
              </w:rPr>
              <w:t>Timestamp</w:t>
            </w:r>
          </w:p>
        </w:tc>
        <w:tc>
          <w:tcPr>
            <w:tcW w:w="0" w:type="auto"/>
          </w:tcPr>
          <w:p w14:paraId="1C7F1CEC" w14:textId="77777777" w:rsidR="002E229E" w:rsidRDefault="00EB0030">
            <w:pPr>
              <w:pStyle w:val="Compact"/>
            </w:pPr>
            <w:r>
              <w:rPr>
                <w:bCs/>
              </w:rPr>
              <w:t>Request Timestamp</w:t>
            </w:r>
          </w:p>
        </w:tc>
        <w:tc>
          <w:tcPr>
            <w:tcW w:w="0" w:type="auto"/>
          </w:tcPr>
          <w:p w14:paraId="1C7F1CED" w14:textId="77777777" w:rsidR="002E229E" w:rsidRDefault="00EB0030">
            <w:pPr>
              <w:pStyle w:val="Compact"/>
            </w:pPr>
            <w:r>
              <w:rPr>
                <w:bCs/>
              </w:rPr>
              <w:t>Client Flow</w:t>
            </w:r>
          </w:p>
        </w:tc>
        <w:tc>
          <w:tcPr>
            <w:tcW w:w="0" w:type="auto"/>
          </w:tcPr>
          <w:p w14:paraId="1C7F1CEE" w14:textId="77777777" w:rsidR="002E229E" w:rsidRDefault="00EB0030">
            <w:pPr>
              <w:pStyle w:val="Compact"/>
            </w:pPr>
            <w:r>
              <w:rPr>
                <w:bCs/>
              </w:rPr>
              <w:t>Code</w:t>
            </w:r>
          </w:p>
        </w:tc>
        <w:tc>
          <w:tcPr>
            <w:tcW w:w="0" w:type="auto"/>
          </w:tcPr>
          <w:p w14:paraId="1C7F1CEF" w14:textId="77777777" w:rsidR="002E229E" w:rsidRDefault="00EB0030">
            <w:pPr>
              <w:pStyle w:val="Compact"/>
            </w:pPr>
            <w:r>
              <w:rPr>
                <w:bCs/>
              </w:rPr>
              <w:t>Reason</w:t>
            </w:r>
          </w:p>
        </w:tc>
        <w:tc>
          <w:tcPr>
            <w:tcW w:w="0" w:type="auto"/>
          </w:tcPr>
          <w:p w14:paraId="1C7F1CF0" w14:textId="77777777" w:rsidR="002E229E" w:rsidRDefault="00EB0030">
            <w:pPr>
              <w:pStyle w:val="Compact"/>
            </w:pPr>
            <w:r>
              <w:rPr>
                <w:bCs/>
              </w:rPr>
              <w:t>Credentials</w:t>
            </w:r>
          </w:p>
        </w:tc>
      </w:tr>
      <w:tr w:rsidR="002E229E" w14:paraId="1C7F1CFB" w14:textId="77777777">
        <w:tc>
          <w:tcPr>
            <w:tcW w:w="0" w:type="auto"/>
          </w:tcPr>
          <w:p w14:paraId="1C7F1CF2" w14:textId="77777777" w:rsidR="002E229E" w:rsidRDefault="00EB0030">
            <w:pPr>
              <w:pStyle w:val="Compact"/>
            </w:pPr>
            <w:r>
              <w:t>Negotiate</w:t>
            </w:r>
          </w:p>
        </w:tc>
        <w:tc>
          <w:tcPr>
            <w:tcW w:w="0" w:type="auto"/>
          </w:tcPr>
          <w:p w14:paraId="1C7F1CF3" w14:textId="77777777" w:rsidR="002E229E" w:rsidRDefault="00EB0030">
            <w:pPr>
              <w:pStyle w:val="Compact"/>
            </w:pPr>
            <w:r>
              <w:t> </w:t>
            </w:r>
          </w:p>
        </w:tc>
        <w:tc>
          <w:tcPr>
            <w:tcW w:w="0" w:type="auto"/>
          </w:tcPr>
          <w:p w14:paraId="1C7F1CF4" w14:textId="77777777" w:rsidR="002E229E" w:rsidRDefault="00EB0030">
            <w:pPr>
              <w:pStyle w:val="Compact"/>
            </w:pPr>
            <w:r>
              <w:t>ABC</w:t>
            </w:r>
          </w:p>
        </w:tc>
        <w:tc>
          <w:tcPr>
            <w:tcW w:w="0" w:type="auto"/>
          </w:tcPr>
          <w:p w14:paraId="1C7F1CF5" w14:textId="77777777" w:rsidR="002E229E" w:rsidRDefault="00EB0030">
            <w:pPr>
              <w:pStyle w:val="Compact"/>
            </w:pPr>
            <w:r>
              <w:t>T1</w:t>
            </w:r>
          </w:p>
        </w:tc>
        <w:tc>
          <w:tcPr>
            <w:tcW w:w="0" w:type="auto"/>
          </w:tcPr>
          <w:p w14:paraId="1C7F1CF6" w14:textId="77777777" w:rsidR="002E229E" w:rsidRDefault="00EB0030">
            <w:pPr>
              <w:pStyle w:val="Compact"/>
            </w:pPr>
            <w:r>
              <w:t>–</w:t>
            </w:r>
          </w:p>
        </w:tc>
        <w:tc>
          <w:tcPr>
            <w:tcW w:w="0" w:type="auto"/>
          </w:tcPr>
          <w:p w14:paraId="1C7F1CF7" w14:textId="77777777" w:rsidR="002E229E" w:rsidRDefault="00EB0030">
            <w:pPr>
              <w:pStyle w:val="Compact"/>
            </w:pPr>
            <w:r>
              <w:t>Recoverable</w:t>
            </w:r>
          </w:p>
        </w:tc>
        <w:tc>
          <w:tcPr>
            <w:tcW w:w="0" w:type="auto"/>
          </w:tcPr>
          <w:p w14:paraId="1C7F1CF8" w14:textId="77777777" w:rsidR="002E229E" w:rsidRDefault="00EB0030">
            <w:pPr>
              <w:pStyle w:val="Compact"/>
            </w:pPr>
            <w:r>
              <w:t>–</w:t>
            </w:r>
          </w:p>
        </w:tc>
        <w:tc>
          <w:tcPr>
            <w:tcW w:w="0" w:type="auto"/>
          </w:tcPr>
          <w:p w14:paraId="1C7F1CF9" w14:textId="77777777" w:rsidR="002E229E" w:rsidRDefault="00EB0030">
            <w:pPr>
              <w:pStyle w:val="Compact"/>
            </w:pPr>
            <w:r>
              <w:t>–</w:t>
            </w:r>
          </w:p>
        </w:tc>
        <w:tc>
          <w:tcPr>
            <w:tcW w:w="0" w:type="auto"/>
          </w:tcPr>
          <w:p w14:paraId="1C7F1CFA" w14:textId="77777777" w:rsidR="002E229E" w:rsidRDefault="00EB0030">
            <w:pPr>
              <w:pStyle w:val="Compact"/>
            </w:pPr>
            <w:r>
              <w:t>123</w:t>
            </w:r>
          </w:p>
        </w:tc>
      </w:tr>
      <w:tr w:rsidR="002E229E" w14:paraId="1C7F1D05" w14:textId="77777777">
        <w:tc>
          <w:tcPr>
            <w:tcW w:w="0" w:type="auto"/>
          </w:tcPr>
          <w:p w14:paraId="1C7F1CFC" w14:textId="77777777" w:rsidR="002E229E" w:rsidRDefault="002E229E"/>
        </w:tc>
        <w:tc>
          <w:tcPr>
            <w:tcW w:w="0" w:type="auto"/>
          </w:tcPr>
          <w:p w14:paraId="1C7F1CFD" w14:textId="77777777" w:rsidR="002E229E" w:rsidRDefault="00EB0030">
            <w:pPr>
              <w:pStyle w:val="Compact"/>
            </w:pPr>
            <w:proofErr w:type="spellStart"/>
            <w:r>
              <w:t>NegotiationReject</w:t>
            </w:r>
            <w:proofErr w:type="spellEnd"/>
          </w:p>
        </w:tc>
        <w:tc>
          <w:tcPr>
            <w:tcW w:w="0" w:type="auto"/>
          </w:tcPr>
          <w:p w14:paraId="1C7F1CFE" w14:textId="77777777" w:rsidR="002E229E" w:rsidRDefault="00EB0030">
            <w:pPr>
              <w:pStyle w:val="Compact"/>
            </w:pPr>
            <w:r>
              <w:t>ABC</w:t>
            </w:r>
          </w:p>
        </w:tc>
        <w:tc>
          <w:tcPr>
            <w:tcW w:w="0" w:type="auto"/>
          </w:tcPr>
          <w:p w14:paraId="1C7F1CFF" w14:textId="77777777" w:rsidR="002E229E" w:rsidRDefault="00EB0030">
            <w:pPr>
              <w:pStyle w:val="Compact"/>
            </w:pPr>
            <w:r>
              <w:t>–</w:t>
            </w:r>
          </w:p>
        </w:tc>
        <w:tc>
          <w:tcPr>
            <w:tcW w:w="0" w:type="auto"/>
          </w:tcPr>
          <w:p w14:paraId="1C7F1D00" w14:textId="77777777" w:rsidR="002E229E" w:rsidRDefault="00EB0030">
            <w:pPr>
              <w:pStyle w:val="Compact"/>
            </w:pPr>
            <w:r>
              <w:t>T1</w:t>
            </w:r>
          </w:p>
        </w:tc>
        <w:tc>
          <w:tcPr>
            <w:tcW w:w="0" w:type="auto"/>
          </w:tcPr>
          <w:p w14:paraId="1C7F1D01" w14:textId="77777777" w:rsidR="002E229E" w:rsidRDefault="00EB0030">
            <w:pPr>
              <w:pStyle w:val="Compact"/>
            </w:pPr>
            <w:r>
              <w:t>–</w:t>
            </w:r>
          </w:p>
        </w:tc>
        <w:tc>
          <w:tcPr>
            <w:tcW w:w="0" w:type="auto"/>
          </w:tcPr>
          <w:p w14:paraId="1C7F1D02" w14:textId="77777777" w:rsidR="002E229E" w:rsidRDefault="00EB0030">
            <w:pPr>
              <w:pStyle w:val="Compact"/>
            </w:pPr>
            <w:proofErr w:type="spellStart"/>
            <w:r>
              <w:t>FlowTypeNotSupported</w:t>
            </w:r>
            <w:proofErr w:type="spellEnd"/>
          </w:p>
        </w:tc>
        <w:tc>
          <w:tcPr>
            <w:tcW w:w="0" w:type="auto"/>
          </w:tcPr>
          <w:p w14:paraId="1C7F1D03" w14:textId="77777777" w:rsidR="002E229E" w:rsidRDefault="00EB0030">
            <w:pPr>
              <w:pStyle w:val="Compact"/>
            </w:pPr>
            <w:r>
              <w:t>Client Recoverable Flow Prohibited</w:t>
            </w:r>
          </w:p>
        </w:tc>
        <w:tc>
          <w:tcPr>
            <w:tcW w:w="0" w:type="auto"/>
          </w:tcPr>
          <w:p w14:paraId="1C7F1D04" w14:textId="77777777" w:rsidR="002E229E" w:rsidRDefault="00EB0030">
            <w:pPr>
              <w:pStyle w:val="Compact"/>
            </w:pPr>
            <w:r>
              <w:t>–</w:t>
            </w:r>
          </w:p>
        </w:tc>
      </w:tr>
    </w:tbl>
    <w:p w14:paraId="1C7F1D06" w14:textId="77777777" w:rsidR="002E229E" w:rsidRDefault="00EB0030">
      <w:pPr>
        <w:pStyle w:val="berschrift4"/>
      </w:pPr>
      <w:bookmarkStart w:id="178" w:name="_Toc68972435"/>
      <w:bookmarkStart w:id="179" w:name="invalid-session-id"/>
      <w:bookmarkEnd w:id="177"/>
      <w:r>
        <w:lastRenderedPageBreak/>
        <w:t>Invalid session ID</w:t>
      </w:r>
      <w:bookmarkEnd w:id="178"/>
    </w:p>
    <w:p w14:paraId="1C7F1D07" w14:textId="77777777" w:rsidR="002E229E" w:rsidRDefault="00EB0030">
      <w:pPr>
        <w:pStyle w:val="FirstParagraph"/>
      </w:pPr>
      <w:r>
        <w:t>For example – Session ID does not follow UUID or GUID semantics as per RFC 4122 and Negotiate message is sent with Session ID as all zeros then it will be rejected.</w:t>
      </w:r>
    </w:p>
    <w:tbl>
      <w:tblPr>
        <w:tblStyle w:val="Table"/>
        <w:tblW w:w="5000" w:type="pct"/>
        <w:tblLook w:val="0020" w:firstRow="1" w:lastRow="0" w:firstColumn="0" w:lastColumn="0" w:noHBand="0" w:noVBand="0"/>
      </w:tblPr>
      <w:tblGrid>
        <w:gridCol w:w="1946"/>
        <w:gridCol w:w="1883"/>
        <w:gridCol w:w="1185"/>
        <w:gridCol w:w="1282"/>
        <w:gridCol w:w="2090"/>
        <w:gridCol w:w="1320"/>
        <w:gridCol w:w="1314"/>
        <w:gridCol w:w="2475"/>
        <w:gridCol w:w="1293"/>
      </w:tblGrid>
      <w:tr w:rsidR="002E229E" w14:paraId="1C7F1D11"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1D08" w14:textId="77777777" w:rsidR="002E229E" w:rsidRDefault="00EB0030">
            <w:pPr>
              <w:pStyle w:val="Compact"/>
            </w:pPr>
            <w:r>
              <w:rPr>
                <w:bCs/>
              </w:rPr>
              <w:t>Message Received</w:t>
            </w:r>
          </w:p>
        </w:tc>
        <w:tc>
          <w:tcPr>
            <w:tcW w:w="0" w:type="auto"/>
          </w:tcPr>
          <w:p w14:paraId="1C7F1D09" w14:textId="77777777" w:rsidR="002E229E" w:rsidRDefault="00EB0030">
            <w:pPr>
              <w:pStyle w:val="Compact"/>
            </w:pPr>
            <w:r>
              <w:rPr>
                <w:bCs/>
              </w:rPr>
              <w:t>Message Sent</w:t>
            </w:r>
          </w:p>
        </w:tc>
        <w:tc>
          <w:tcPr>
            <w:tcW w:w="0" w:type="auto"/>
          </w:tcPr>
          <w:p w14:paraId="1C7F1D0A" w14:textId="77777777" w:rsidR="002E229E" w:rsidRDefault="00EB0030">
            <w:pPr>
              <w:pStyle w:val="Compact"/>
            </w:pPr>
            <w:r>
              <w:rPr>
                <w:bCs/>
              </w:rPr>
              <w:t>Session ID</w:t>
            </w:r>
          </w:p>
        </w:tc>
        <w:tc>
          <w:tcPr>
            <w:tcW w:w="0" w:type="auto"/>
          </w:tcPr>
          <w:p w14:paraId="1C7F1D0B" w14:textId="77777777" w:rsidR="002E229E" w:rsidRDefault="00EB0030">
            <w:pPr>
              <w:pStyle w:val="Compact"/>
            </w:pPr>
            <w:r>
              <w:rPr>
                <w:bCs/>
              </w:rPr>
              <w:t>Timestamp</w:t>
            </w:r>
          </w:p>
        </w:tc>
        <w:tc>
          <w:tcPr>
            <w:tcW w:w="0" w:type="auto"/>
          </w:tcPr>
          <w:p w14:paraId="1C7F1D0C" w14:textId="77777777" w:rsidR="002E229E" w:rsidRDefault="00EB0030">
            <w:pPr>
              <w:pStyle w:val="Compact"/>
            </w:pPr>
            <w:r>
              <w:rPr>
                <w:bCs/>
              </w:rPr>
              <w:t>Request Timestamp</w:t>
            </w:r>
          </w:p>
        </w:tc>
        <w:tc>
          <w:tcPr>
            <w:tcW w:w="0" w:type="auto"/>
          </w:tcPr>
          <w:p w14:paraId="1C7F1D0D" w14:textId="77777777" w:rsidR="002E229E" w:rsidRDefault="00EB0030">
            <w:pPr>
              <w:pStyle w:val="Compact"/>
            </w:pPr>
            <w:r>
              <w:rPr>
                <w:bCs/>
              </w:rPr>
              <w:t>Client Flow</w:t>
            </w:r>
          </w:p>
        </w:tc>
        <w:tc>
          <w:tcPr>
            <w:tcW w:w="0" w:type="auto"/>
          </w:tcPr>
          <w:p w14:paraId="1C7F1D0E" w14:textId="77777777" w:rsidR="002E229E" w:rsidRDefault="00EB0030">
            <w:pPr>
              <w:pStyle w:val="Compact"/>
            </w:pPr>
            <w:r>
              <w:rPr>
                <w:bCs/>
              </w:rPr>
              <w:t>Code</w:t>
            </w:r>
          </w:p>
        </w:tc>
        <w:tc>
          <w:tcPr>
            <w:tcW w:w="0" w:type="auto"/>
          </w:tcPr>
          <w:p w14:paraId="1C7F1D0F" w14:textId="77777777" w:rsidR="002E229E" w:rsidRDefault="00EB0030">
            <w:pPr>
              <w:pStyle w:val="Compact"/>
            </w:pPr>
            <w:r>
              <w:rPr>
                <w:bCs/>
              </w:rPr>
              <w:t>Reason</w:t>
            </w:r>
          </w:p>
        </w:tc>
        <w:tc>
          <w:tcPr>
            <w:tcW w:w="0" w:type="auto"/>
          </w:tcPr>
          <w:p w14:paraId="1C7F1D10" w14:textId="77777777" w:rsidR="002E229E" w:rsidRDefault="00EB0030">
            <w:pPr>
              <w:pStyle w:val="Compact"/>
            </w:pPr>
            <w:r>
              <w:rPr>
                <w:bCs/>
              </w:rPr>
              <w:t>Credentials</w:t>
            </w:r>
          </w:p>
        </w:tc>
      </w:tr>
      <w:tr w:rsidR="002E229E" w14:paraId="1C7F1D1B" w14:textId="77777777">
        <w:tc>
          <w:tcPr>
            <w:tcW w:w="0" w:type="auto"/>
          </w:tcPr>
          <w:p w14:paraId="1C7F1D12" w14:textId="77777777" w:rsidR="002E229E" w:rsidRDefault="00EB0030">
            <w:pPr>
              <w:pStyle w:val="Compact"/>
            </w:pPr>
            <w:r>
              <w:t>Negotiate</w:t>
            </w:r>
          </w:p>
        </w:tc>
        <w:tc>
          <w:tcPr>
            <w:tcW w:w="0" w:type="auto"/>
          </w:tcPr>
          <w:p w14:paraId="1C7F1D13" w14:textId="77777777" w:rsidR="002E229E" w:rsidRDefault="00EB0030">
            <w:pPr>
              <w:pStyle w:val="Compact"/>
            </w:pPr>
            <w:r>
              <w:t> </w:t>
            </w:r>
          </w:p>
        </w:tc>
        <w:tc>
          <w:tcPr>
            <w:tcW w:w="0" w:type="auto"/>
          </w:tcPr>
          <w:p w14:paraId="1C7F1D14" w14:textId="77777777" w:rsidR="002E229E" w:rsidRDefault="00EB0030">
            <w:pPr>
              <w:pStyle w:val="Compact"/>
            </w:pPr>
            <w:r>
              <w:t>000</w:t>
            </w:r>
          </w:p>
        </w:tc>
        <w:tc>
          <w:tcPr>
            <w:tcW w:w="0" w:type="auto"/>
          </w:tcPr>
          <w:p w14:paraId="1C7F1D15" w14:textId="77777777" w:rsidR="002E229E" w:rsidRDefault="00EB0030">
            <w:pPr>
              <w:pStyle w:val="Compact"/>
            </w:pPr>
            <w:r>
              <w:t>0</w:t>
            </w:r>
          </w:p>
        </w:tc>
        <w:tc>
          <w:tcPr>
            <w:tcW w:w="0" w:type="auto"/>
          </w:tcPr>
          <w:p w14:paraId="1C7F1D16" w14:textId="77777777" w:rsidR="002E229E" w:rsidRDefault="00EB0030">
            <w:pPr>
              <w:pStyle w:val="Compact"/>
            </w:pPr>
            <w:r>
              <w:t>–</w:t>
            </w:r>
          </w:p>
        </w:tc>
        <w:tc>
          <w:tcPr>
            <w:tcW w:w="0" w:type="auto"/>
          </w:tcPr>
          <w:p w14:paraId="1C7F1D17" w14:textId="77777777" w:rsidR="002E229E" w:rsidRDefault="00EB0030">
            <w:pPr>
              <w:pStyle w:val="Compact"/>
            </w:pPr>
            <w:r>
              <w:t>Idempotent</w:t>
            </w:r>
          </w:p>
        </w:tc>
        <w:tc>
          <w:tcPr>
            <w:tcW w:w="0" w:type="auto"/>
          </w:tcPr>
          <w:p w14:paraId="1C7F1D18" w14:textId="77777777" w:rsidR="002E229E" w:rsidRDefault="00EB0030">
            <w:pPr>
              <w:pStyle w:val="Compact"/>
            </w:pPr>
            <w:r>
              <w:t>–</w:t>
            </w:r>
          </w:p>
        </w:tc>
        <w:tc>
          <w:tcPr>
            <w:tcW w:w="0" w:type="auto"/>
          </w:tcPr>
          <w:p w14:paraId="1C7F1D19" w14:textId="77777777" w:rsidR="002E229E" w:rsidRDefault="00EB0030">
            <w:pPr>
              <w:pStyle w:val="Compact"/>
            </w:pPr>
            <w:r>
              <w:t>–</w:t>
            </w:r>
          </w:p>
        </w:tc>
        <w:tc>
          <w:tcPr>
            <w:tcW w:w="0" w:type="auto"/>
          </w:tcPr>
          <w:p w14:paraId="1C7F1D1A" w14:textId="77777777" w:rsidR="002E229E" w:rsidRDefault="00EB0030">
            <w:pPr>
              <w:pStyle w:val="Compact"/>
            </w:pPr>
            <w:r>
              <w:t>123</w:t>
            </w:r>
          </w:p>
        </w:tc>
      </w:tr>
      <w:tr w:rsidR="002E229E" w14:paraId="1C7F1D25" w14:textId="77777777">
        <w:tc>
          <w:tcPr>
            <w:tcW w:w="0" w:type="auto"/>
          </w:tcPr>
          <w:p w14:paraId="1C7F1D1C" w14:textId="77777777" w:rsidR="002E229E" w:rsidRDefault="002E229E"/>
        </w:tc>
        <w:tc>
          <w:tcPr>
            <w:tcW w:w="0" w:type="auto"/>
          </w:tcPr>
          <w:p w14:paraId="1C7F1D1D" w14:textId="77777777" w:rsidR="002E229E" w:rsidRDefault="00EB0030">
            <w:pPr>
              <w:pStyle w:val="Compact"/>
            </w:pPr>
            <w:proofErr w:type="spellStart"/>
            <w:r>
              <w:t>NegotiationReject</w:t>
            </w:r>
            <w:proofErr w:type="spellEnd"/>
          </w:p>
        </w:tc>
        <w:tc>
          <w:tcPr>
            <w:tcW w:w="0" w:type="auto"/>
          </w:tcPr>
          <w:p w14:paraId="1C7F1D1E" w14:textId="77777777" w:rsidR="002E229E" w:rsidRDefault="00EB0030">
            <w:pPr>
              <w:pStyle w:val="Compact"/>
            </w:pPr>
            <w:r>
              <w:t>000</w:t>
            </w:r>
          </w:p>
        </w:tc>
        <w:tc>
          <w:tcPr>
            <w:tcW w:w="0" w:type="auto"/>
          </w:tcPr>
          <w:p w14:paraId="1C7F1D1F" w14:textId="77777777" w:rsidR="002E229E" w:rsidRDefault="00EB0030">
            <w:pPr>
              <w:pStyle w:val="Compact"/>
            </w:pPr>
            <w:r>
              <w:t>–</w:t>
            </w:r>
          </w:p>
        </w:tc>
        <w:tc>
          <w:tcPr>
            <w:tcW w:w="0" w:type="auto"/>
          </w:tcPr>
          <w:p w14:paraId="1C7F1D20" w14:textId="77777777" w:rsidR="002E229E" w:rsidRDefault="00EB0030">
            <w:pPr>
              <w:pStyle w:val="Compact"/>
            </w:pPr>
            <w:r>
              <w:t>0</w:t>
            </w:r>
          </w:p>
        </w:tc>
        <w:tc>
          <w:tcPr>
            <w:tcW w:w="0" w:type="auto"/>
          </w:tcPr>
          <w:p w14:paraId="1C7F1D21" w14:textId="77777777" w:rsidR="002E229E" w:rsidRDefault="00EB0030">
            <w:pPr>
              <w:pStyle w:val="Compact"/>
            </w:pPr>
            <w:r>
              <w:t>–</w:t>
            </w:r>
          </w:p>
        </w:tc>
        <w:tc>
          <w:tcPr>
            <w:tcW w:w="0" w:type="auto"/>
          </w:tcPr>
          <w:p w14:paraId="1C7F1D22" w14:textId="77777777" w:rsidR="002E229E" w:rsidRDefault="00EB0030">
            <w:pPr>
              <w:pStyle w:val="Compact"/>
            </w:pPr>
            <w:r>
              <w:t>Unspecified</w:t>
            </w:r>
          </w:p>
        </w:tc>
        <w:tc>
          <w:tcPr>
            <w:tcW w:w="0" w:type="auto"/>
          </w:tcPr>
          <w:p w14:paraId="1C7F1D23" w14:textId="77777777" w:rsidR="002E229E" w:rsidRDefault="00EB0030">
            <w:pPr>
              <w:pStyle w:val="Compact"/>
            </w:pPr>
            <w:r>
              <w:t xml:space="preserve">Invalid </w:t>
            </w:r>
            <w:proofErr w:type="spellStart"/>
            <w:r>
              <w:t>SessionID</w:t>
            </w:r>
            <w:proofErr w:type="spellEnd"/>
            <w:r>
              <w:t xml:space="preserve"> Format</w:t>
            </w:r>
          </w:p>
        </w:tc>
        <w:tc>
          <w:tcPr>
            <w:tcW w:w="0" w:type="auto"/>
          </w:tcPr>
          <w:p w14:paraId="1C7F1D24" w14:textId="77777777" w:rsidR="002E229E" w:rsidRDefault="00EB0030">
            <w:pPr>
              <w:pStyle w:val="Compact"/>
            </w:pPr>
            <w:r>
              <w:t>–</w:t>
            </w:r>
          </w:p>
        </w:tc>
      </w:tr>
    </w:tbl>
    <w:p w14:paraId="1C7F1D26" w14:textId="77777777" w:rsidR="002E229E" w:rsidRDefault="00EB0030">
      <w:pPr>
        <w:pStyle w:val="berschrift4"/>
      </w:pPr>
      <w:bookmarkStart w:id="180" w:name="_Toc68972436"/>
      <w:bookmarkStart w:id="181" w:name="invalid-request-timestamp"/>
      <w:bookmarkEnd w:id="179"/>
      <w:r>
        <w:t>Invalid request timestamp</w:t>
      </w:r>
      <w:bookmarkEnd w:id="180"/>
    </w:p>
    <w:p w14:paraId="1C7F1D27" w14:textId="77777777" w:rsidR="002E229E" w:rsidRDefault="00EB0030">
      <w:pPr>
        <w:pStyle w:val="FirstParagraph"/>
      </w:pPr>
      <w:r>
        <w:t>For example – Timestamp follows Unix Epoch semantics and is to be sent with nanosecond level precision but Negotiate message is sent with Timestamp as Unix Epoch but expressed as number of seconds then it will be rejected.</w:t>
      </w:r>
    </w:p>
    <w:tbl>
      <w:tblPr>
        <w:tblStyle w:val="Table"/>
        <w:tblW w:w="5000" w:type="pct"/>
        <w:tblLook w:val="0020" w:firstRow="1" w:lastRow="0" w:firstColumn="0" w:lastColumn="0" w:noHBand="0" w:noVBand="0"/>
      </w:tblPr>
      <w:tblGrid>
        <w:gridCol w:w="1926"/>
        <w:gridCol w:w="1865"/>
        <w:gridCol w:w="1174"/>
        <w:gridCol w:w="1269"/>
        <w:gridCol w:w="2070"/>
        <w:gridCol w:w="1307"/>
        <w:gridCol w:w="1301"/>
        <w:gridCol w:w="2596"/>
        <w:gridCol w:w="1280"/>
      </w:tblGrid>
      <w:tr w:rsidR="002E229E" w14:paraId="1C7F1D31"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1D28" w14:textId="77777777" w:rsidR="002E229E" w:rsidRDefault="00EB0030">
            <w:pPr>
              <w:pStyle w:val="Compact"/>
            </w:pPr>
            <w:r>
              <w:rPr>
                <w:bCs/>
              </w:rPr>
              <w:t>Message Received</w:t>
            </w:r>
          </w:p>
        </w:tc>
        <w:tc>
          <w:tcPr>
            <w:tcW w:w="0" w:type="auto"/>
          </w:tcPr>
          <w:p w14:paraId="1C7F1D29" w14:textId="77777777" w:rsidR="002E229E" w:rsidRDefault="00EB0030">
            <w:pPr>
              <w:pStyle w:val="Compact"/>
            </w:pPr>
            <w:r>
              <w:rPr>
                <w:bCs/>
              </w:rPr>
              <w:t>Message Sent</w:t>
            </w:r>
          </w:p>
        </w:tc>
        <w:tc>
          <w:tcPr>
            <w:tcW w:w="0" w:type="auto"/>
          </w:tcPr>
          <w:p w14:paraId="1C7F1D2A" w14:textId="77777777" w:rsidR="002E229E" w:rsidRDefault="00EB0030">
            <w:pPr>
              <w:pStyle w:val="Compact"/>
            </w:pPr>
            <w:r>
              <w:rPr>
                <w:bCs/>
              </w:rPr>
              <w:t>Session ID</w:t>
            </w:r>
          </w:p>
        </w:tc>
        <w:tc>
          <w:tcPr>
            <w:tcW w:w="0" w:type="auto"/>
          </w:tcPr>
          <w:p w14:paraId="1C7F1D2B" w14:textId="77777777" w:rsidR="002E229E" w:rsidRDefault="00EB0030">
            <w:pPr>
              <w:pStyle w:val="Compact"/>
            </w:pPr>
            <w:r>
              <w:rPr>
                <w:bCs/>
              </w:rPr>
              <w:t>Timestamp</w:t>
            </w:r>
          </w:p>
        </w:tc>
        <w:tc>
          <w:tcPr>
            <w:tcW w:w="0" w:type="auto"/>
          </w:tcPr>
          <w:p w14:paraId="1C7F1D2C" w14:textId="77777777" w:rsidR="002E229E" w:rsidRDefault="00EB0030">
            <w:pPr>
              <w:pStyle w:val="Compact"/>
            </w:pPr>
            <w:r>
              <w:rPr>
                <w:bCs/>
              </w:rPr>
              <w:t>Request Timestamp</w:t>
            </w:r>
          </w:p>
        </w:tc>
        <w:tc>
          <w:tcPr>
            <w:tcW w:w="0" w:type="auto"/>
          </w:tcPr>
          <w:p w14:paraId="1C7F1D2D" w14:textId="77777777" w:rsidR="002E229E" w:rsidRDefault="00EB0030">
            <w:pPr>
              <w:pStyle w:val="Compact"/>
            </w:pPr>
            <w:r>
              <w:rPr>
                <w:bCs/>
              </w:rPr>
              <w:t>Client Flow</w:t>
            </w:r>
          </w:p>
        </w:tc>
        <w:tc>
          <w:tcPr>
            <w:tcW w:w="0" w:type="auto"/>
          </w:tcPr>
          <w:p w14:paraId="1C7F1D2E" w14:textId="77777777" w:rsidR="002E229E" w:rsidRDefault="00EB0030">
            <w:pPr>
              <w:pStyle w:val="Compact"/>
            </w:pPr>
            <w:r>
              <w:rPr>
                <w:bCs/>
              </w:rPr>
              <w:t>Code</w:t>
            </w:r>
          </w:p>
        </w:tc>
        <w:tc>
          <w:tcPr>
            <w:tcW w:w="0" w:type="auto"/>
          </w:tcPr>
          <w:p w14:paraId="1C7F1D2F" w14:textId="77777777" w:rsidR="002E229E" w:rsidRDefault="00EB0030">
            <w:pPr>
              <w:pStyle w:val="Compact"/>
            </w:pPr>
            <w:r>
              <w:rPr>
                <w:bCs/>
              </w:rPr>
              <w:t>Reason</w:t>
            </w:r>
          </w:p>
        </w:tc>
        <w:tc>
          <w:tcPr>
            <w:tcW w:w="0" w:type="auto"/>
          </w:tcPr>
          <w:p w14:paraId="1C7F1D30" w14:textId="77777777" w:rsidR="002E229E" w:rsidRDefault="00EB0030">
            <w:pPr>
              <w:pStyle w:val="Compact"/>
            </w:pPr>
            <w:r>
              <w:rPr>
                <w:bCs/>
              </w:rPr>
              <w:t>Credentials</w:t>
            </w:r>
          </w:p>
        </w:tc>
      </w:tr>
      <w:tr w:rsidR="002E229E" w14:paraId="1C7F1D3B" w14:textId="77777777">
        <w:tc>
          <w:tcPr>
            <w:tcW w:w="0" w:type="auto"/>
          </w:tcPr>
          <w:p w14:paraId="1C7F1D32" w14:textId="77777777" w:rsidR="002E229E" w:rsidRDefault="00EB0030">
            <w:pPr>
              <w:pStyle w:val="Compact"/>
            </w:pPr>
            <w:r>
              <w:t>Negotiate</w:t>
            </w:r>
          </w:p>
        </w:tc>
        <w:tc>
          <w:tcPr>
            <w:tcW w:w="0" w:type="auto"/>
          </w:tcPr>
          <w:p w14:paraId="1C7F1D33" w14:textId="77777777" w:rsidR="002E229E" w:rsidRDefault="00EB0030">
            <w:pPr>
              <w:pStyle w:val="Compact"/>
            </w:pPr>
            <w:r>
              <w:t> </w:t>
            </w:r>
          </w:p>
        </w:tc>
        <w:tc>
          <w:tcPr>
            <w:tcW w:w="0" w:type="auto"/>
          </w:tcPr>
          <w:p w14:paraId="1C7F1D34" w14:textId="77777777" w:rsidR="002E229E" w:rsidRDefault="00EB0030">
            <w:pPr>
              <w:pStyle w:val="Compact"/>
            </w:pPr>
            <w:r>
              <w:t>ABC</w:t>
            </w:r>
          </w:p>
        </w:tc>
        <w:tc>
          <w:tcPr>
            <w:tcW w:w="0" w:type="auto"/>
          </w:tcPr>
          <w:p w14:paraId="1C7F1D35" w14:textId="77777777" w:rsidR="002E229E" w:rsidRDefault="00EB0030">
            <w:pPr>
              <w:pStyle w:val="Compact"/>
            </w:pPr>
            <w:r>
              <w:t>86400</w:t>
            </w:r>
          </w:p>
        </w:tc>
        <w:tc>
          <w:tcPr>
            <w:tcW w:w="0" w:type="auto"/>
          </w:tcPr>
          <w:p w14:paraId="1C7F1D36" w14:textId="77777777" w:rsidR="002E229E" w:rsidRDefault="00EB0030">
            <w:pPr>
              <w:pStyle w:val="Compact"/>
            </w:pPr>
            <w:r>
              <w:t>–</w:t>
            </w:r>
          </w:p>
        </w:tc>
        <w:tc>
          <w:tcPr>
            <w:tcW w:w="0" w:type="auto"/>
          </w:tcPr>
          <w:p w14:paraId="1C7F1D37" w14:textId="77777777" w:rsidR="002E229E" w:rsidRDefault="00EB0030">
            <w:pPr>
              <w:pStyle w:val="Compact"/>
            </w:pPr>
            <w:r>
              <w:t>Idempotent</w:t>
            </w:r>
          </w:p>
        </w:tc>
        <w:tc>
          <w:tcPr>
            <w:tcW w:w="0" w:type="auto"/>
          </w:tcPr>
          <w:p w14:paraId="1C7F1D38" w14:textId="77777777" w:rsidR="002E229E" w:rsidRDefault="00EB0030">
            <w:pPr>
              <w:pStyle w:val="Compact"/>
            </w:pPr>
            <w:r>
              <w:t>–</w:t>
            </w:r>
          </w:p>
        </w:tc>
        <w:tc>
          <w:tcPr>
            <w:tcW w:w="0" w:type="auto"/>
          </w:tcPr>
          <w:p w14:paraId="1C7F1D39" w14:textId="77777777" w:rsidR="002E229E" w:rsidRDefault="00EB0030">
            <w:pPr>
              <w:pStyle w:val="Compact"/>
            </w:pPr>
            <w:r>
              <w:t>–</w:t>
            </w:r>
          </w:p>
        </w:tc>
        <w:tc>
          <w:tcPr>
            <w:tcW w:w="0" w:type="auto"/>
          </w:tcPr>
          <w:p w14:paraId="1C7F1D3A" w14:textId="77777777" w:rsidR="002E229E" w:rsidRDefault="00EB0030">
            <w:pPr>
              <w:pStyle w:val="Compact"/>
            </w:pPr>
            <w:r>
              <w:t>123</w:t>
            </w:r>
          </w:p>
        </w:tc>
      </w:tr>
      <w:tr w:rsidR="002E229E" w14:paraId="1C7F1D45" w14:textId="77777777">
        <w:tc>
          <w:tcPr>
            <w:tcW w:w="0" w:type="auto"/>
          </w:tcPr>
          <w:p w14:paraId="1C7F1D3C" w14:textId="77777777" w:rsidR="002E229E" w:rsidRDefault="002E229E"/>
        </w:tc>
        <w:tc>
          <w:tcPr>
            <w:tcW w:w="0" w:type="auto"/>
          </w:tcPr>
          <w:p w14:paraId="1C7F1D3D" w14:textId="77777777" w:rsidR="002E229E" w:rsidRDefault="00EB0030">
            <w:pPr>
              <w:pStyle w:val="Compact"/>
            </w:pPr>
            <w:proofErr w:type="spellStart"/>
            <w:r>
              <w:t>NegotiationReject</w:t>
            </w:r>
            <w:proofErr w:type="spellEnd"/>
          </w:p>
        </w:tc>
        <w:tc>
          <w:tcPr>
            <w:tcW w:w="0" w:type="auto"/>
          </w:tcPr>
          <w:p w14:paraId="1C7F1D3E" w14:textId="77777777" w:rsidR="002E229E" w:rsidRDefault="00EB0030">
            <w:pPr>
              <w:pStyle w:val="Compact"/>
            </w:pPr>
            <w:r>
              <w:t>ABC</w:t>
            </w:r>
          </w:p>
        </w:tc>
        <w:tc>
          <w:tcPr>
            <w:tcW w:w="0" w:type="auto"/>
          </w:tcPr>
          <w:p w14:paraId="1C7F1D3F" w14:textId="77777777" w:rsidR="002E229E" w:rsidRDefault="00EB0030">
            <w:pPr>
              <w:pStyle w:val="Compact"/>
            </w:pPr>
            <w:r>
              <w:t>–</w:t>
            </w:r>
          </w:p>
        </w:tc>
        <w:tc>
          <w:tcPr>
            <w:tcW w:w="0" w:type="auto"/>
          </w:tcPr>
          <w:p w14:paraId="1C7F1D40" w14:textId="77777777" w:rsidR="002E229E" w:rsidRDefault="00EB0030">
            <w:pPr>
              <w:pStyle w:val="Compact"/>
            </w:pPr>
            <w:r>
              <w:t>86400</w:t>
            </w:r>
          </w:p>
        </w:tc>
        <w:tc>
          <w:tcPr>
            <w:tcW w:w="0" w:type="auto"/>
          </w:tcPr>
          <w:p w14:paraId="1C7F1D41" w14:textId="77777777" w:rsidR="002E229E" w:rsidRDefault="00EB0030">
            <w:pPr>
              <w:pStyle w:val="Compact"/>
            </w:pPr>
            <w:r>
              <w:t>–</w:t>
            </w:r>
          </w:p>
        </w:tc>
        <w:tc>
          <w:tcPr>
            <w:tcW w:w="0" w:type="auto"/>
          </w:tcPr>
          <w:p w14:paraId="1C7F1D42" w14:textId="77777777" w:rsidR="002E229E" w:rsidRDefault="00EB0030">
            <w:pPr>
              <w:pStyle w:val="Compact"/>
            </w:pPr>
            <w:r>
              <w:t>Unspecified</w:t>
            </w:r>
          </w:p>
        </w:tc>
        <w:tc>
          <w:tcPr>
            <w:tcW w:w="0" w:type="auto"/>
          </w:tcPr>
          <w:p w14:paraId="1C7F1D43" w14:textId="77777777" w:rsidR="002E229E" w:rsidRDefault="00EB0030">
            <w:pPr>
              <w:pStyle w:val="Compact"/>
            </w:pPr>
            <w:r>
              <w:t>Invalid Timestamp Format</w:t>
            </w:r>
          </w:p>
        </w:tc>
        <w:tc>
          <w:tcPr>
            <w:tcW w:w="0" w:type="auto"/>
          </w:tcPr>
          <w:p w14:paraId="1C7F1D44" w14:textId="77777777" w:rsidR="002E229E" w:rsidRDefault="00EB0030">
            <w:pPr>
              <w:pStyle w:val="Compact"/>
            </w:pPr>
            <w:r>
              <w:t>–</w:t>
            </w:r>
          </w:p>
        </w:tc>
      </w:tr>
    </w:tbl>
    <w:p w14:paraId="1C7F1D46" w14:textId="77777777" w:rsidR="002E229E" w:rsidRDefault="00EB0030">
      <w:pPr>
        <w:pStyle w:val="berschrift4"/>
      </w:pPr>
      <w:bookmarkStart w:id="182" w:name="_Toc68972437"/>
      <w:bookmarkStart w:id="183" w:name="mismatch-of-sessionidrequesttimestamp"/>
      <w:bookmarkEnd w:id="181"/>
      <w:r>
        <w:t xml:space="preserve">Mismatch of </w:t>
      </w:r>
      <w:proofErr w:type="spellStart"/>
      <w:r>
        <w:t>sessionID</w:t>
      </w:r>
      <w:proofErr w:type="spellEnd"/>
      <w:r>
        <w:t>/</w:t>
      </w:r>
      <w:proofErr w:type="spellStart"/>
      <w:r>
        <w:t>RequestTimestamp</w:t>
      </w:r>
      <w:bookmarkEnd w:id="182"/>
      <w:proofErr w:type="spellEnd"/>
    </w:p>
    <w:p w14:paraId="1C7F1D47" w14:textId="77777777" w:rsidR="002E229E" w:rsidRDefault="00EB0030">
      <w:pPr>
        <w:pStyle w:val="FirstParagraph"/>
      </w:pPr>
      <w:r>
        <w:t xml:space="preserve">For example – the session identifier and the request timestamp in the </w:t>
      </w:r>
      <w:proofErr w:type="spellStart"/>
      <w:r>
        <w:t>NegotiationResponse</w:t>
      </w:r>
      <w:proofErr w:type="spellEnd"/>
      <w:r>
        <w:t xml:space="preserve"> do not match with the Negotiate message then the acknowledgment MUST be </w:t>
      </w:r>
      <w:proofErr w:type="gramStart"/>
      <w:r>
        <w:t>ignored</w:t>
      </w:r>
      <w:proofErr w:type="gramEnd"/>
      <w:r>
        <w:t xml:space="preserve"> and an internal alert may be generated followed by a new Negotiate message</w:t>
      </w:r>
    </w:p>
    <w:tbl>
      <w:tblPr>
        <w:tblStyle w:val="Table"/>
        <w:tblW w:w="4999" w:type="pct"/>
        <w:tblLook w:val="0020" w:firstRow="1" w:lastRow="0" w:firstColumn="0" w:lastColumn="0" w:noHBand="0" w:noVBand="0"/>
      </w:tblPr>
      <w:tblGrid>
        <w:gridCol w:w="5761"/>
        <w:gridCol w:w="1957"/>
        <w:gridCol w:w="916"/>
        <w:gridCol w:w="1146"/>
        <w:gridCol w:w="1407"/>
        <w:gridCol w:w="1221"/>
        <w:gridCol w:w="1221"/>
        <w:gridCol w:w="1156"/>
      </w:tblGrid>
      <w:tr w:rsidR="002E229E" w14:paraId="1C7F1D50"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1D48" w14:textId="77777777" w:rsidR="002E229E" w:rsidRDefault="00EB0030">
            <w:pPr>
              <w:pStyle w:val="Compact"/>
            </w:pPr>
            <w:r>
              <w:rPr>
                <w:bCs/>
              </w:rPr>
              <w:t>Message Received</w:t>
            </w:r>
          </w:p>
        </w:tc>
        <w:tc>
          <w:tcPr>
            <w:tcW w:w="0" w:type="auto"/>
          </w:tcPr>
          <w:p w14:paraId="1C7F1D49" w14:textId="77777777" w:rsidR="002E229E" w:rsidRDefault="00EB0030">
            <w:pPr>
              <w:pStyle w:val="Compact"/>
            </w:pPr>
            <w:r>
              <w:rPr>
                <w:bCs/>
              </w:rPr>
              <w:t>Message Sent</w:t>
            </w:r>
          </w:p>
        </w:tc>
        <w:tc>
          <w:tcPr>
            <w:tcW w:w="0" w:type="auto"/>
          </w:tcPr>
          <w:p w14:paraId="1C7F1D4A" w14:textId="77777777" w:rsidR="002E229E" w:rsidRDefault="00EB0030">
            <w:pPr>
              <w:pStyle w:val="Compact"/>
            </w:pPr>
            <w:r>
              <w:rPr>
                <w:bCs/>
              </w:rPr>
              <w:t>Session ID</w:t>
            </w:r>
          </w:p>
        </w:tc>
        <w:tc>
          <w:tcPr>
            <w:tcW w:w="0" w:type="auto"/>
          </w:tcPr>
          <w:p w14:paraId="1C7F1D4B" w14:textId="77777777" w:rsidR="002E229E" w:rsidRDefault="00EB0030">
            <w:pPr>
              <w:pStyle w:val="Compact"/>
            </w:pPr>
            <w:r>
              <w:rPr>
                <w:bCs/>
              </w:rPr>
              <w:t>Timestamp</w:t>
            </w:r>
          </w:p>
        </w:tc>
        <w:tc>
          <w:tcPr>
            <w:tcW w:w="0" w:type="auto"/>
          </w:tcPr>
          <w:p w14:paraId="1C7F1D4C" w14:textId="77777777" w:rsidR="002E229E" w:rsidRDefault="00EB0030">
            <w:pPr>
              <w:pStyle w:val="Compact"/>
            </w:pPr>
            <w:r>
              <w:rPr>
                <w:bCs/>
              </w:rPr>
              <w:t>Request Timestamp</w:t>
            </w:r>
          </w:p>
        </w:tc>
        <w:tc>
          <w:tcPr>
            <w:tcW w:w="0" w:type="auto"/>
          </w:tcPr>
          <w:p w14:paraId="1C7F1D4D" w14:textId="77777777" w:rsidR="002E229E" w:rsidRDefault="00EB0030">
            <w:pPr>
              <w:pStyle w:val="Compact"/>
            </w:pPr>
            <w:r>
              <w:rPr>
                <w:bCs/>
              </w:rPr>
              <w:t>Client Flow</w:t>
            </w:r>
          </w:p>
        </w:tc>
        <w:tc>
          <w:tcPr>
            <w:tcW w:w="0" w:type="auto"/>
          </w:tcPr>
          <w:p w14:paraId="1C7F1D4E" w14:textId="77777777" w:rsidR="002E229E" w:rsidRDefault="00EB0030">
            <w:pPr>
              <w:pStyle w:val="Compact"/>
            </w:pPr>
            <w:r>
              <w:rPr>
                <w:bCs/>
              </w:rPr>
              <w:t>Server Flow</w:t>
            </w:r>
          </w:p>
        </w:tc>
        <w:tc>
          <w:tcPr>
            <w:tcW w:w="0" w:type="auto"/>
          </w:tcPr>
          <w:p w14:paraId="1C7F1D4F" w14:textId="77777777" w:rsidR="002E229E" w:rsidRDefault="00EB0030">
            <w:pPr>
              <w:pStyle w:val="Compact"/>
            </w:pPr>
            <w:r>
              <w:rPr>
                <w:bCs/>
              </w:rPr>
              <w:t>Credentials</w:t>
            </w:r>
          </w:p>
        </w:tc>
      </w:tr>
      <w:tr w:rsidR="002E229E" w14:paraId="1C7F1D59" w14:textId="77777777">
        <w:tc>
          <w:tcPr>
            <w:tcW w:w="0" w:type="auto"/>
          </w:tcPr>
          <w:p w14:paraId="1C7F1D51" w14:textId="77777777" w:rsidR="002E229E" w:rsidRDefault="00EB0030">
            <w:pPr>
              <w:pStyle w:val="Compact"/>
            </w:pPr>
            <w:r>
              <w:t>Negotiate</w:t>
            </w:r>
          </w:p>
        </w:tc>
        <w:tc>
          <w:tcPr>
            <w:tcW w:w="0" w:type="auto"/>
          </w:tcPr>
          <w:p w14:paraId="1C7F1D52" w14:textId="77777777" w:rsidR="002E229E" w:rsidRDefault="00EB0030">
            <w:pPr>
              <w:pStyle w:val="Compact"/>
            </w:pPr>
            <w:r>
              <w:t> </w:t>
            </w:r>
          </w:p>
        </w:tc>
        <w:tc>
          <w:tcPr>
            <w:tcW w:w="0" w:type="auto"/>
          </w:tcPr>
          <w:p w14:paraId="1C7F1D53" w14:textId="77777777" w:rsidR="002E229E" w:rsidRDefault="00EB0030">
            <w:pPr>
              <w:pStyle w:val="Compact"/>
            </w:pPr>
            <w:r>
              <w:t>ABC</w:t>
            </w:r>
          </w:p>
        </w:tc>
        <w:tc>
          <w:tcPr>
            <w:tcW w:w="0" w:type="auto"/>
          </w:tcPr>
          <w:p w14:paraId="1C7F1D54" w14:textId="77777777" w:rsidR="002E229E" w:rsidRDefault="00EB0030">
            <w:pPr>
              <w:pStyle w:val="Compact"/>
            </w:pPr>
            <w:r>
              <w:t>T1</w:t>
            </w:r>
          </w:p>
        </w:tc>
        <w:tc>
          <w:tcPr>
            <w:tcW w:w="0" w:type="auto"/>
          </w:tcPr>
          <w:p w14:paraId="1C7F1D55" w14:textId="77777777" w:rsidR="002E229E" w:rsidRDefault="00EB0030">
            <w:pPr>
              <w:pStyle w:val="Compact"/>
            </w:pPr>
            <w:r>
              <w:t>–</w:t>
            </w:r>
          </w:p>
        </w:tc>
        <w:tc>
          <w:tcPr>
            <w:tcW w:w="0" w:type="auto"/>
          </w:tcPr>
          <w:p w14:paraId="1C7F1D56" w14:textId="77777777" w:rsidR="002E229E" w:rsidRDefault="00EB0030">
            <w:pPr>
              <w:pStyle w:val="Compact"/>
            </w:pPr>
            <w:r>
              <w:t>Recoverable</w:t>
            </w:r>
          </w:p>
        </w:tc>
        <w:tc>
          <w:tcPr>
            <w:tcW w:w="0" w:type="auto"/>
          </w:tcPr>
          <w:p w14:paraId="1C7F1D57" w14:textId="77777777" w:rsidR="002E229E" w:rsidRDefault="00EB0030">
            <w:pPr>
              <w:pStyle w:val="Compact"/>
            </w:pPr>
            <w:r>
              <w:t>–</w:t>
            </w:r>
          </w:p>
        </w:tc>
        <w:tc>
          <w:tcPr>
            <w:tcW w:w="0" w:type="auto"/>
          </w:tcPr>
          <w:p w14:paraId="1C7F1D58" w14:textId="77777777" w:rsidR="002E229E" w:rsidRDefault="00EB0030">
            <w:pPr>
              <w:pStyle w:val="Compact"/>
            </w:pPr>
            <w:r>
              <w:t>123</w:t>
            </w:r>
          </w:p>
        </w:tc>
      </w:tr>
      <w:tr w:rsidR="002E229E" w14:paraId="1C7F1D62" w14:textId="77777777">
        <w:tc>
          <w:tcPr>
            <w:tcW w:w="0" w:type="auto"/>
          </w:tcPr>
          <w:p w14:paraId="1C7F1D5A" w14:textId="77777777" w:rsidR="002E229E" w:rsidRDefault="002E229E"/>
        </w:tc>
        <w:tc>
          <w:tcPr>
            <w:tcW w:w="0" w:type="auto"/>
          </w:tcPr>
          <w:p w14:paraId="1C7F1D5B" w14:textId="77777777" w:rsidR="002E229E" w:rsidRDefault="00EB0030">
            <w:pPr>
              <w:pStyle w:val="Compact"/>
            </w:pPr>
            <w:proofErr w:type="spellStart"/>
            <w:r>
              <w:t>NegotiationResponse</w:t>
            </w:r>
            <w:proofErr w:type="spellEnd"/>
          </w:p>
        </w:tc>
        <w:tc>
          <w:tcPr>
            <w:tcW w:w="0" w:type="auto"/>
          </w:tcPr>
          <w:p w14:paraId="1C7F1D5C" w14:textId="77777777" w:rsidR="002E229E" w:rsidRDefault="00EB0030">
            <w:pPr>
              <w:pStyle w:val="Compact"/>
            </w:pPr>
            <w:r>
              <w:t>DEF</w:t>
            </w:r>
          </w:p>
        </w:tc>
        <w:tc>
          <w:tcPr>
            <w:tcW w:w="0" w:type="auto"/>
          </w:tcPr>
          <w:p w14:paraId="1C7F1D5D" w14:textId="77777777" w:rsidR="002E229E" w:rsidRDefault="00EB0030">
            <w:pPr>
              <w:pStyle w:val="Compact"/>
            </w:pPr>
            <w:r>
              <w:t>–</w:t>
            </w:r>
          </w:p>
        </w:tc>
        <w:tc>
          <w:tcPr>
            <w:tcW w:w="0" w:type="auto"/>
          </w:tcPr>
          <w:p w14:paraId="1C7F1D5E" w14:textId="77777777" w:rsidR="002E229E" w:rsidRDefault="00EB0030">
            <w:pPr>
              <w:pStyle w:val="Compact"/>
            </w:pPr>
            <w:r>
              <w:t>T2</w:t>
            </w:r>
          </w:p>
        </w:tc>
        <w:tc>
          <w:tcPr>
            <w:tcW w:w="0" w:type="auto"/>
          </w:tcPr>
          <w:p w14:paraId="1C7F1D5F" w14:textId="77777777" w:rsidR="002E229E" w:rsidRDefault="00EB0030">
            <w:pPr>
              <w:pStyle w:val="Compact"/>
            </w:pPr>
            <w:r>
              <w:t>–</w:t>
            </w:r>
          </w:p>
        </w:tc>
        <w:tc>
          <w:tcPr>
            <w:tcW w:w="0" w:type="auto"/>
          </w:tcPr>
          <w:p w14:paraId="1C7F1D60" w14:textId="77777777" w:rsidR="002E229E" w:rsidRDefault="00EB0030">
            <w:pPr>
              <w:pStyle w:val="Compact"/>
            </w:pPr>
            <w:r>
              <w:t>Recoverable</w:t>
            </w:r>
          </w:p>
        </w:tc>
        <w:tc>
          <w:tcPr>
            <w:tcW w:w="0" w:type="auto"/>
          </w:tcPr>
          <w:p w14:paraId="1C7F1D61" w14:textId="77777777" w:rsidR="002E229E" w:rsidRDefault="00EB0030">
            <w:pPr>
              <w:pStyle w:val="Compact"/>
            </w:pPr>
            <w:r>
              <w:t>–</w:t>
            </w:r>
          </w:p>
        </w:tc>
      </w:tr>
      <w:tr w:rsidR="002E229E" w14:paraId="1C7F1D6B" w14:textId="77777777">
        <w:tc>
          <w:tcPr>
            <w:tcW w:w="0" w:type="auto"/>
          </w:tcPr>
          <w:p w14:paraId="1C7F1D63" w14:textId="77777777" w:rsidR="002E229E" w:rsidRDefault="00EB0030">
            <w:pPr>
              <w:pStyle w:val="Compact"/>
            </w:pPr>
            <w:r>
              <w:t xml:space="preserve">&lt;Ignore </w:t>
            </w:r>
            <w:proofErr w:type="spellStart"/>
            <w:r>
              <w:t>NegotiationResponse</w:t>
            </w:r>
            <w:proofErr w:type="spellEnd"/>
            <w:r>
              <w:t xml:space="preserve"> message since it contains incorrect Session ID and/or </w:t>
            </w:r>
            <w:proofErr w:type="spellStart"/>
            <w:r>
              <w:t>RequestTimestamp</w:t>
            </w:r>
            <w:proofErr w:type="spellEnd"/>
            <w:r>
              <w:t xml:space="preserve"> and Generate Internal Alert and Possibly Retry&gt;</w:t>
            </w:r>
          </w:p>
        </w:tc>
        <w:tc>
          <w:tcPr>
            <w:tcW w:w="0" w:type="auto"/>
          </w:tcPr>
          <w:p w14:paraId="1C7F1D64" w14:textId="77777777" w:rsidR="002E229E" w:rsidRDefault="002E229E"/>
        </w:tc>
        <w:tc>
          <w:tcPr>
            <w:tcW w:w="0" w:type="auto"/>
          </w:tcPr>
          <w:p w14:paraId="1C7F1D65" w14:textId="77777777" w:rsidR="002E229E" w:rsidRDefault="002E229E"/>
        </w:tc>
        <w:tc>
          <w:tcPr>
            <w:tcW w:w="0" w:type="auto"/>
          </w:tcPr>
          <w:p w14:paraId="1C7F1D66" w14:textId="77777777" w:rsidR="002E229E" w:rsidRDefault="002E229E"/>
        </w:tc>
        <w:tc>
          <w:tcPr>
            <w:tcW w:w="0" w:type="auto"/>
          </w:tcPr>
          <w:p w14:paraId="1C7F1D67" w14:textId="77777777" w:rsidR="002E229E" w:rsidRDefault="002E229E"/>
        </w:tc>
        <w:tc>
          <w:tcPr>
            <w:tcW w:w="0" w:type="auto"/>
          </w:tcPr>
          <w:p w14:paraId="1C7F1D68" w14:textId="77777777" w:rsidR="002E229E" w:rsidRDefault="002E229E"/>
        </w:tc>
        <w:tc>
          <w:tcPr>
            <w:tcW w:w="0" w:type="auto"/>
          </w:tcPr>
          <w:p w14:paraId="1C7F1D69" w14:textId="77777777" w:rsidR="002E229E" w:rsidRDefault="002E229E"/>
        </w:tc>
        <w:tc>
          <w:tcPr>
            <w:tcW w:w="0" w:type="auto"/>
          </w:tcPr>
          <w:p w14:paraId="1C7F1D6A" w14:textId="77777777" w:rsidR="002E229E" w:rsidRDefault="002E229E"/>
        </w:tc>
      </w:tr>
      <w:tr w:rsidR="002E229E" w14:paraId="1C7F1D74" w14:textId="77777777">
        <w:tc>
          <w:tcPr>
            <w:tcW w:w="0" w:type="auto"/>
          </w:tcPr>
          <w:p w14:paraId="1C7F1D6C" w14:textId="77777777" w:rsidR="002E229E" w:rsidRDefault="00EB0030">
            <w:pPr>
              <w:pStyle w:val="Compact"/>
            </w:pPr>
            <w:r>
              <w:t>Negotiate</w:t>
            </w:r>
          </w:p>
        </w:tc>
        <w:tc>
          <w:tcPr>
            <w:tcW w:w="0" w:type="auto"/>
          </w:tcPr>
          <w:p w14:paraId="1C7F1D6D" w14:textId="77777777" w:rsidR="002E229E" w:rsidRDefault="00EB0030">
            <w:pPr>
              <w:pStyle w:val="Compact"/>
            </w:pPr>
            <w:r>
              <w:t> </w:t>
            </w:r>
          </w:p>
        </w:tc>
        <w:tc>
          <w:tcPr>
            <w:tcW w:w="0" w:type="auto"/>
          </w:tcPr>
          <w:p w14:paraId="1C7F1D6E" w14:textId="77777777" w:rsidR="002E229E" w:rsidRDefault="00EB0030">
            <w:pPr>
              <w:pStyle w:val="Compact"/>
            </w:pPr>
            <w:r>
              <w:t>XYZ</w:t>
            </w:r>
          </w:p>
        </w:tc>
        <w:tc>
          <w:tcPr>
            <w:tcW w:w="0" w:type="auto"/>
          </w:tcPr>
          <w:p w14:paraId="1C7F1D6F" w14:textId="77777777" w:rsidR="002E229E" w:rsidRDefault="00EB0030">
            <w:pPr>
              <w:pStyle w:val="Compact"/>
            </w:pPr>
            <w:r>
              <w:t>T3</w:t>
            </w:r>
          </w:p>
        </w:tc>
        <w:tc>
          <w:tcPr>
            <w:tcW w:w="0" w:type="auto"/>
          </w:tcPr>
          <w:p w14:paraId="1C7F1D70" w14:textId="77777777" w:rsidR="002E229E" w:rsidRDefault="00EB0030">
            <w:pPr>
              <w:pStyle w:val="Compact"/>
            </w:pPr>
            <w:r>
              <w:t>–</w:t>
            </w:r>
          </w:p>
        </w:tc>
        <w:tc>
          <w:tcPr>
            <w:tcW w:w="0" w:type="auto"/>
          </w:tcPr>
          <w:p w14:paraId="1C7F1D71" w14:textId="77777777" w:rsidR="002E229E" w:rsidRDefault="00EB0030">
            <w:pPr>
              <w:pStyle w:val="Compact"/>
            </w:pPr>
            <w:r>
              <w:t>Recoverable</w:t>
            </w:r>
          </w:p>
        </w:tc>
        <w:tc>
          <w:tcPr>
            <w:tcW w:w="0" w:type="auto"/>
          </w:tcPr>
          <w:p w14:paraId="1C7F1D72" w14:textId="77777777" w:rsidR="002E229E" w:rsidRDefault="00EB0030">
            <w:pPr>
              <w:pStyle w:val="Compact"/>
            </w:pPr>
            <w:r>
              <w:t>–</w:t>
            </w:r>
          </w:p>
        </w:tc>
        <w:tc>
          <w:tcPr>
            <w:tcW w:w="0" w:type="auto"/>
          </w:tcPr>
          <w:p w14:paraId="1C7F1D73" w14:textId="77777777" w:rsidR="002E229E" w:rsidRDefault="00EB0030">
            <w:pPr>
              <w:pStyle w:val="Compact"/>
            </w:pPr>
            <w:r>
              <w:t>123</w:t>
            </w:r>
          </w:p>
        </w:tc>
      </w:tr>
      <w:tr w:rsidR="002E229E" w14:paraId="1C7F1D7D" w14:textId="77777777">
        <w:tc>
          <w:tcPr>
            <w:tcW w:w="0" w:type="auto"/>
          </w:tcPr>
          <w:p w14:paraId="1C7F1D75" w14:textId="77777777" w:rsidR="002E229E" w:rsidRDefault="00EB0030">
            <w:pPr>
              <w:pStyle w:val="Compact"/>
            </w:pPr>
            <w:r>
              <w:t>&lt;New Negotiate message should contain new Session ID&gt;</w:t>
            </w:r>
          </w:p>
        </w:tc>
        <w:tc>
          <w:tcPr>
            <w:tcW w:w="0" w:type="auto"/>
          </w:tcPr>
          <w:p w14:paraId="1C7F1D76" w14:textId="77777777" w:rsidR="002E229E" w:rsidRDefault="002E229E"/>
        </w:tc>
        <w:tc>
          <w:tcPr>
            <w:tcW w:w="0" w:type="auto"/>
          </w:tcPr>
          <w:p w14:paraId="1C7F1D77" w14:textId="77777777" w:rsidR="002E229E" w:rsidRDefault="002E229E"/>
        </w:tc>
        <w:tc>
          <w:tcPr>
            <w:tcW w:w="0" w:type="auto"/>
          </w:tcPr>
          <w:p w14:paraId="1C7F1D78" w14:textId="77777777" w:rsidR="002E229E" w:rsidRDefault="002E229E"/>
        </w:tc>
        <w:tc>
          <w:tcPr>
            <w:tcW w:w="0" w:type="auto"/>
          </w:tcPr>
          <w:p w14:paraId="1C7F1D79" w14:textId="77777777" w:rsidR="002E229E" w:rsidRDefault="002E229E"/>
        </w:tc>
        <w:tc>
          <w:tcPr>
            <w:tcW w:w="0" w:type="auto"/>
          </w:tcPr>
          <w:p w14:paraId="1C7F1D7A" w14:textId="77777777" w:rsidR="002E229E" w:rsidRDefault="002E229E"/>
        </w:tc>
        <w:tc>
          <w:tcPr>
            <w:tcW w:w="0" w:type="auto"/>
          </w:tcPr>
          <w:p w14:paraId="1C7F1D7B" w14:textId="77777777" w:rsidR="002E229E" w:rsidRDefault="002E229E"/>
        </w:tc>
        <w:tc>
          <w:tcPr>
            <w:tcW w:w="0" w:type="auto"/>
          </w:tcPr>
          <w:p w14:paraId="1C7F1D7C" w14:textId="77777777" w:rsidR="002E229E" w:rsidRDefault="002E229E"/>
        </w:tc>
      </w:tr>
    </w:tbl>
    <w:p w14:paraId="1C7F1D7E" w14:textId="77777777" w:rsidR="002E229E" w:rsidRDefault="00EB0030">
      <w:pPr>
        <w:pStyle w:val="berschrift4"/>
      </w:pPr>
      <w:bookmarkStart w:id="184" w:name="_Toc68972438"/>
      <w:bookmarkStart w:id="185" w:name="X788c5b0f0c7deb2ba277b7a2b560d66f8058b96"/>
      <w:bookmarkEnd w:id="183"/>
      <w:proofErr w:type="spellStart"/>
      <w:r>
        <w:lastRenderedPageBreak/>
        <w:t>NegotiationResponse</w:t>
      </w:r>
      <w:proofErr w:type="spellEnd"/>
      <w:r>
        <w:t xml:space="preserve"> or Reject Not Received</w:t>
      </w:r>
      <w:bookmarkEnd w:id="184"/>
    </w:p>
    <w:p w14:paraId="1C7F1D7F" w14:textId="77777777" w:rsidR="002E229E" w:rsidRDefault="00EB0030">
      <w:pPr>
        <w:pStyle w:val="FirstParagraph"/>
      </w:pPr>
      <w:r>
        <w:t xml:space="preserve">For example – the Negotiate message is neither accepted nor rejected and one </w:t>
      </w:r>
      <w:proofErr w:type="spellStart"/>
      <w:r>
        <w:t>KeepAliveInterval</w:t>
      </w:r>
      <w:proofErr w:type="spellEnd"/>
      <w:r>
        <w:t>* has lapsed then an internal alert may be generated followed by a new Negotiate message.</w:t>
      </w:r>
    </w:p>
    <w:tbl>
      <w:tblPr>
        <w:tblStyle w:val="Table"/>
        <w:tblW w:w="5000" w:type="pct"/>
        <w:tblLook w:val="0020" w:firstRow="1" w:lastRow="0" w:firstColumn="0" w:lastColumn="0" w:noHBand="0" w:noVBand="0"/>
      </w:tblPr>
      <w:tblGrid>
        <w:gridCol w:w="5233"/>
        <w:gridCol w:w="1446"/>
        <w:gridCol w:w="1124"/>
        <w:gridCol w:w="1216"/>
        <w:gridCol w:w="1983"/>
        <w:gridCol w:w="1295"/>
        <w:gridCol w:w="1265"/>
        <w:gridCol w:w="1226"/>
      </w:tblGrid>
      <w:tr w:rsidR="002E229E" w14:paraId="1C7F1D88"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1D80" w14:textId="77777777" w:rsidR="002E229E" w:rsidRDefault="00EB0030">
            <w:pPr>
              <w:pStyle w:val="Compact"/>
            </w:pPr>
            <w:r>
              <w:rPr>
                <w:bCs/>
              </w:rPr>
              <w:t>Message Received</w:t>
            </w:r>
          </w:p>
        </w:tc>
        <w:tc>
          <w:tcPr>
            <w:tcW w:w="0" w:type="auto"/>
          </w:tcPr>
          <w:p w14:paraId="1C7F1D81" w14:textId="77777777" w:rsidR="002E229E" w:rsidRDefault="00EB0030">
            <w:pPr>
              <w:pStyle w:val="Compact"/>
            </w:pPr>
            <w:r>
              <w:rPr>
                <w:bCs/>
              </w:rPr>
              <w:t>Message Sent</w:t>
            </w:r>
          </w:p>
        </w:tc>
        <w:tc>
          <w:tcPr>
            <w:tcW w:w="0" w:type="auto"/>
          </w:tcPr>
          <w:p w14:paraId="1C7F1D82" w14:textId="77777777" w:rsidR="002E229E" w:rsidRDefault="00EB0030">
            <w:pPr>
              <w:pStyle w:val="Compact"/>
            </w:pPr>
            <w:r>
              <w:rPr>
                <w:bCs/>
              </w:rPr>
              <w:t>Session ID</w:t>
            </w:r>
          </w:p>
        </w:tc>
        <w:tc>
          <w:tcPr>
            <w:tcW w:w="0" w:type="auto"/>
          </w:tcPr>
          <w:p w14:paraId="1C7F1D83" w14:textId="77777777" w:rsidR="002E229E" w:rsidRDefault="00EB0030">
            <w:pPr>
              <w:pStyle w:val="Compact"/>
            </w:pPr>
            <w:r>
              <w:rPr>
                <w:bCs/>
              </w:rPr>
              <w:t>Timestamp</w:t>
            </w:r>
          </w:p>
        </w:tc>
        <w:tc>
          <w:tcPr>
            <w:tcW w:w="0" w:type="auto"/>
          </w:tcPr>
          <w:p w14:paraId="1C7F1D84" w14:textId="77777777" w:rsidR="002E229E" w:rsidRDefault="00EB0030">
            <w:pPr>
              <w:pStyle w:val="Compact"/>
            </w:pPr>
            <w:r>
              <w:rPr>
                <w:bCs/>
              </w:rPr>
              <w:t>Request Timestamp</w:t>
            </w:r>
          </w:p>
        </w:tc>
        <w:tc>
          <w:tcPr>
            <w:tcW w:w="0" w:type="auto"/>
          </w:tcPr>
          <w:p w14:paraId="1C7F1D85" w14:textId="77777777" w:rsidR="002E229E" w:rsidRDefault="00EB0030">
            <w:pPr>
              <w:pStyle w:val="Compact"/>
            </w:pPr>
            <w:r>
              <w:rPr>
                <w:bCs/>
              </w:rPr>
              <w:t>Client Flow</w:t>
            </w:r>
          </w:p>
        </w:tc>
        <w:tc>
          <w:tcPr>
            <w:tcW w:w="0" w:type="auto"/>
          </w:tcPr>
          <w:p w14:paraId="1C7F1D86" w14:textId="77777777" w:rsidR="002E229E" w:rsidRDefault="00EB0030">
            <w:pPr>
              <w:pStyle w:val="Compact"/>
            </w:pPr>
            <w:r>
              <w:rPr>
                <w:bCs/>
              </w:rPr>
              <w:t>Server Flow</w:t>
            </w:r>
          </w:p>
        </w:tc>
        <w:tc>
          <w:tcPr>
            <w:tcW w:w="0" w:type="auto"/>
          </w:tcPr>
          <w:p w14:paraId="1C7F1D87" w14:textId="77777777" w:rsidR="002E229E" w:rsidRDefault="00EB0030">
            <w:pPr>
              <w:pStyle w:val="Compact"/>
            </w:pPr>
            <w:r>
              <w:rPr>
                <w:bCs/>
              </w:rPr>
              <w:t>Credentials</w:t>
            </w:r>
          </w:p>
        </w:tc>
      </w:tr>
      <w:tr w:rsidR="002E229E" w14:paraId="1C7F1D91" w14:textId="77777777">
        <w:tc>
          <w:tcPr>
            <w:tcW w:w="0" w:type="auto"/>
          </w:tcPr>
          <w:p w14:paraId="1C7F1D89" w14:textId="77777777" w:rsidR="002E229E" w:rsidRDefault="00EB0030">
            <w:pPr>
              <w:pStyle w:val="Compact"/>
            </w:pPr>
            <w:r>
              <w:t>Negotiate</w:t>
            </w:r>
          </w:p>
        </w:tc>
        <w:tc>
          <w:tcPr>
            <w:tcW w:w="0" w:type="auto"/>
          </w:tcPr>
          <w:p w14:paraId="1C7F1D8A" w14:textId="77777777" w:rsidR="002E229E" w:rsidRDefault="00EB0030">
            <w:pPr>
              <w:pStyle w:val="Compact"/>
            </w:pPr>
            <w:r>
              <w:t> </w:t>
            </w:r>
          </w:p>
        </w:tc>
        <w:tc>
          <w:tcPr>
            <w:tcW w:w="0" w:type="auto"/>
          </w:tcPr>
          <w:p w14:paraId="1C7F1D8B" w14:textId="77777777" w:rsidR="002E229E" w:rsidRDefault="00EB0030">
            <w:pPr>
              <w:pStyle w:val="Compact"/>
            </w:pPr>
            <w:r>
              <w:t>ABC</w:t>
            </w:r>
          </w:p>
        </w:tc>
        <w:tc>
          <w:tcPr>
            <w:tcW w:w="0" w:type="auto"/>
          </w:tcPr>
          <w:p w14:paraId="1C7F1D8C" w14:textId="77777777" w:rsidR="002E229E" w:rsidRDefault="00EB0030">
            <w:pPr>
              <w:pStyle w:val="Compact"/>
            </w:pPr>
            <w:r>
              <w:t>T1</w:t>
            </w:r>
          </w:p>
        </w:tc>
        <w:tc>
          <w:tcPr>
            <w:tcW w:w="0" w:type="auto"/>
          </w:tcPr>
          <w:p w14:paraId="1C7F1D8D" w14:textId="77777777" w:rsidR="002E229E" w:rsidRDefault="00EB0030">
            <w:pPr>
              <w:pStyle w:val="Compact"/>
            </w:pPr>
            <w:r>
              <w:t>–</w:t>
            </w:r>
          </w:p>
        </w:tc>
        <w:tc>
          <w:tcPr>
            <w:tcW w:w="0" w:type="auto"/>
          </w:tcPr>
          <w:p w14:paraId="1C7F1D8E" w14:textId="77777777" w:rsidR="002E229E" w:rsidRDefault="00EB0030">
            <w:pPr>
              <w:pStyle w:val="Compact"/>
            </w:pPr>
            <w:r>
              <w:t>Recoverable</w:t>
            </w:r>
          </w:p>
        </w:tc>
        <w:tc>
          <w:tcPr>
            <w:tcW w:w="0" w:type="auto"/>
          </w:tcPr>
          <w:p w14:paraId="1C7F1D8F" w14:textId="77777777" w:rsidR="002E229E" w:rsidRDefault="00EB0030">
            <w:pPr>
              <w:pStyle w:val="Compact"/>
            </w:pPr>
            <w:r>
              <w:t>–</w:t>
            </w:r>
          </w:p>
        </w:tc>
        <w:tc>
          <w:tcPr>
            <w:tcW w:w="0" w:type="auto"/>
          </w:tcPr>
          <w:p w14:paraId="1C7F1D90" w14:textId="77777777" w:rsidR="002E229E" w:rsidRDefault="00EB0030">
            <w:pPr>
              <w:pStyle w:val="Compact"/>
            </w:pPr>
            <w:r>
              <w:t>123</w:t>
            </w:r>
          </w:p>
        </w:tc>
      </w:tr>
      <w:tr w:rsidR="002E229E" w14:paraId="1C7F1D9A" w14:textId="77777777">
        <w:tc>
          <w:tcPr>
            <w:tcW w:w="0" w:type="auto"/>
          </w:tcPr>
          <w:p w14:paraId="1C7F1D92" w14:textId="77777777" w:rsidR="002E229E" w:rsidRDefault="00EB0030">
            <w:pPr>
              <w:pStyle w:val="Compact"/>
            </w:pPr>
            <w:r>
              <w:t xml:space="preserve">&lt;One </w:t>
            </w:r>
            <w:proofErr w:type="spellStart"/>
            <w:r>
              <w:t>KeepAliveInterval</w:t>
            </w:r>
            <w:proofErr w:type="spellEnd"/>
            <w:r>
              <w:t xml:space="preserve"> has lapsed without any response&gt;</w:t>
            </w:r>
          </w:p>
        </w:tc>
        <w:tc>
          <w:tcPr>
            <w:tcW w:w="0" w:type="auto"/>
          </w:tcPr>
          <w:p w14:paraId="1C7F1D93" w14:textId="77777777" w:rsidR="002E229E" w:rsidRDefault="002E229E"/>
        </w:tc>
        <w:tc>
          <w:tcPr>
            <w:tcW w:w="0" w:type="auto"/>
          </w:tcPr>
          <w:p w14:paraId="1C7F1D94" w14:textId="77777777" w:rsidR="002E229E" w:rsidRDefault="002E229E"/>
        </w:tc>
        <w:tc>
          <w:tcPr>
            <w:tcW w:w="0" w:type="auto"/>
          </w:tcPr>
          <w:p w14:paraId="1C7F1D95" w14:textId="77777777" w:rsidR="002E229E" w:rsidRDefault="002E229E"/>
        </w:tc>
        <w:tc>
          <w:tcPr>
            <w:tcW w:w="0" w:type="auto"/>
          </w:tcPr>
          <w:p w14:paraId="1C7F1D96" w14:textId="77777777" w:rsidR="002E229E" w:rsidRDefault="002E229E"/>
        </w:tc>
        <w:tc>
          <w:tcPr>
            <w:tcW w:w="0" w:type="auto"/>
          </w:tcPr>
          <w:p w14:paraId="1C7F1D97" w14:textId="77777777" w:rsidR="002E229E" w:rsidRDefault="002E229E"/>
        </w:tc>
        <w:tc>
          <w:tcPr>
            <w:tcW w:w="0" w:type="auto"/>
          </w:tcPr>
          <w:p w14:paraId="1C7F1D98" w14:textId="77777777" w:rsidR="002E229E" w:rsidRDefault="002E229E"/>
        </w:tc>
        <w:tc>
          <w:tcPr>
            <w:tcW w:w="0" w:type="auto"/>
          </w:tcPr>
          <w:p w14:paraId="1C7F1D99" w14:textId="77777777" w:rsidR="002E229E" w:rsidRDefault="002E229E"/>
        </w:tc>
      </w:tr>
      <w:tr w:rsidR="002E229E" w14:paraId="1C7F1DA3" w14:textId="77777777">
        <w:tc>
          <w:tcPr>
            <w:tcW w:w="0" w:type="auto"/>
          </w:tcPr>
          <w:p w14:paraId="1C7F1D9B" w14:textId="77777777" w:rsidR="002E229E" w:rsidRDefault="00EB0030">
            <w:pPr>
              <w:pStyle w:val="Compact"/>
            </w:pPr>
            <w:r>
              <w:t>Negotiate</w:t>
            </w:r>
          </w:p>
        </w:tc>
        <w:tc>
          <w:tcPr>
            <w:tcW w:w="0" w:type="auto"/>
          </w:tcPr>
          <w:p w14:paraId="1C7F1D9C" w14:textId="77777777" w:rsidR="002E229E" w:rsidRDefault="00EB0030">
            <w:pPr>
              <w:pStyle w:val="Compact"/>
            </w:pPr>
            <w:r>
              <w:t> </w:t>
            </w:r>
          </w:p>
        </w:tc>
        <w:tc>
          <w:tcPr>
            <w:tcW w:w="0" w:type="auto"/>
          </w:tcPr>
          <w:p w14:paraId="1C7F1D9D" w14:textId="77777777" w:rsidR="002E229E" w:rsidRDefault="00EB0030">
            <w:pPr>
              <w:pStyle w:val="Compact"/>
            </w:pPr>
            <w:r>
              <w:t>XYZ</w:t>
            </w:r>
          </w:p>
        </w:tc>
        <w:tc>
          <w:tcPr>
            <w:tcW w:w="0" w:type="auto"/>
          </w:tcPr>
          <w:p w14:paraId="1C7F1D9E" w14:textId="77777777" w:rsidR="002E229E" w:rsidRDefault="00EB0030">
            <w:pPr>
              <w:pStyle w:val="Compact"/>
            </w:pPr>
            <w:r>
              <w:t>T3</w:t>
            </w:r>
          </w:p>
        </w:tc>
        <w:tc>
          <w:tcPr>
            <w:tcW w:w="0" w:type="auto"/>
          </w:tcPr>
          <w:p w14:paraId="1C7F1D9F" w14:textId="77777777" w:rsidR="002E229E" w:rsidRDefault="00EB0030">
            <w:pPr>
              <w:pStyle w:val="Compact"/>
            </w:pPr>
            <w:r>
              <w:t>–</w:t>
            </w:r>
          </w:p>
        </w:tc>
        <w:tc>
          <w:tcPr>
            <w:tcW w:w="0" w:type="auto"/>
          </w:tcPr>
          <w:p w14:paraId="1C7F1DA0" w14:textId="77777777" w:rsidR="002E229E" w:rsidRDefault="00EB0030">
            <w:pPr>
              <w:pStyle w:val="Compact"/>
            </w:pPr>
            <w:r>
              <w:t>Recoverable</w:t>
            </w:r>
          </w:p>
        </w:tc>
        <w:tc>
          <w:tcPr>
            <w:tcW w:w="0" w:type="auto"/>
          </w:tcPr>
          <w:p w14:paraId="1C7F1DA1" w14:textId="77777777" w:rsidR="002E229E" w:rsidRDefault="00EB0030">
            <w:pPr>
              <w:pStyle w:val="Compact"/>
            </w:pPr>
            <w:r>
              <w:t>–</w:t>
            </w:r>
          </w:p>
        </w:tc>
        <w:tc>
          <w:tcPr>
            <w:tcW w:w="0" w:type="auto"/>
          </w:tcPr>
          <w:p w14:paraId="1C7F1DA2" w14:textId="77777777" w:rsidR="002E229E" w:rsidRDefault="00EB0030">
            <w:pPr>
              <w:pStyle w:val="Compact"/>
            </w:pPr>
            <w:r>
              <w:t>123</w:t>
            </w:r>
          </w:p>
        </w:tc>
      </w:tr>
      <w:tr w:rsidR="002E229E" w14:paraId="1C7F1DAC" w14:textId="77777777">
        <w:tc>
          <w:tcPr>
            <w:tcW w:w="0" w:type="auto"/>
          </w:tcPr>
          <w:p w14:paraId="1C7F1DA4" w14:textId="77777777" w:rsidR="002E229E" w:rsidRDefault="00EB0030">
            <w:pPr>
              <w:pStyle w:val="Compact"/>
            </w:pPr>
            <w:r>
              <w:t>&lt;New Negotiate message should contain new Session ID&gt;</w:t>
            </w:r>
          </w:p>
        </w:tc>
        <w:tc>
          <w:tcPr>
            <w:tcW w:w="0" w:type="auto"/>
          </w:tcPr>
          <w:p w14:paraId="1C7F1DA5" w14:textId="77777777" w:rsidR="002E229E" w:rsidRDefault="002E229E"/>
        </w:tc>
        <w:tc>
          <w:tcPr>
            <w:tcW w:w="0" w:type="auto"/>
          </w:tcPr>
          <w:p w14:paraId="1C7F1DA6" w14:textId="77777777" w:rsidR="002E229E" w:rsidRDefault="002E229E"/>
        </w:tc>
        <w:tc>
          <w:tcPr>
            <w:tcW w:w="0" w:type="auto"/>
          </w:tcPr>
          <w:p w14:paraId="1C7F1DA7" w14:textId="77777777" w:rsidR="002E229E" w:rsidRDefault="002E229E"/>
        </w:tc>
        <w:tc>
          <w:tcPr>
            <w:tcW w:w="0" w:type="auto"/>
          </w:tcPr>
          <w:p w14:paraId="1C7F1DA8" w14:textId="77777777" w:rsidR="002E229E" w:rsidRDefault="002E229E"/>
        </w:tc>
        <w:tc>
          <w:tcPr>
            <w:tcW w:w="0" w:type="auto"/>
          </w:tcPr>
          <w:p w14:paraId="1C7F1DA9" w14:textId="77777777" w:rsidR="002E229E" w:rsidRDefault="002E229E"/>
        </w:tc>
        <w:tc>
          <w:tcPr>
            <w:tcW w:w="0" w:type="auto"/>
          </w:tcPr>
          <w:p w14:paraId="1C7F1DAA" w14:textId="77777777" w:rsidR="002E229E" w:rsidRDefault="002E229E"/>
        </w:tc>
        <w:tc>
          <w:tcPr>
            <w:tcW w:w="0" w:type="auto"/>
          </w:tcPr>
          <w:p w14:paraId="1C7F1DAB" w14:textId="77777777" w:rsidR="002E229E" w:rsidRDefault="002E229E"/>
        </w:tc>
      </w:tr>
    </w:tbl>
    <w:p w14:paraId="1C7F1DAD" w14:textId="77777777" w:rsidR="002E229E" w:rsidRDefault="00EB0030">
      <w:pPr>
        <w:pStyle w:val="Textkrper"/>
      </w:pPr>
      <w:r>
        <w:t xml:space="preserve">*Even though the </w:t>
      </w:r>
      <w:proofErr w:type="spellStart"/>
      <w:r>
        <w:t>KeepAliveInterval</w:t>
      </w:r>
      <w:proofErr w:type="spellEnd"/>
      <w:r>
        <w:t xml:space="preserve"> is part of the Establish message, generally speaking there will be a recommended value or range agreed to by the counterparties which can serve as a catch-all for these types of scenarios.</w:t>
      </w:r>
    </w:p>
    <w:p w14:paraId="1C7F1DAE" w14:textId="77777777" w:rsidR="002E229E" w:rsidRDefault="00EB0030">
      <w:pPr>
        <w:pStyle w:val="berschrift2"/>
      </w:pPr>
      <w:bookmarkStart w:id="186" w:name="Xc0e4aceb273d5f364bbd5adb35fd4248be77268"/>
      <w:bookmarkStart w:id="187" w:name="X2d736de285e351032b5c8c0f5cf1661058567ed"/>
      <w:bookmarkStart w:id="188" w:name="_Toc68972439"/>
      <w:bookmarkStart w:id="189" w:name="binding"/>
      <w:bookmarkEnd w:id="159"/>
      <w:bookmarkEnd w:id="173"/>
      <w:bookmarkEnd w:id="185"/>
      <w:bookmarkEnd w:id="186"/>
      <w:bookmarkEnd w:id="187"/>
      <w:r>
        <w:t>Binding</w:t>
      </w:r>
      <w:bookmarkEnd w:id="188"/>
    </w:p>
    <w:p w14:paraId="1C7F1DAF" w14:textId="77777777" w:rsidR="002E229E" w:rsidRDefault="00EB0030">
      <w:pPr>
        <w:pStyle w:val="berschrift3"/>
      </w:pPr>
      <w:bookmarkStart w:id="190" w:name="_Toc68972440"/>
      <w:bookmarkStart w:id="191" w:name="establishment-recoverable"/>
      <w:r>
        <w:t>Establishment (Recoverable)</w:t>
      </w:r>
      <w:bookmarkEnd w:id="190"/>
    </w:p>
    <w:tbl>
      <w:tblPr>
        <w:tblStyle w:val="Table"/>
        <w:tblW w:w="5000" w:type="pct"/>
        <w:tblLook w:val="0020" w:firstRow="1" w:lastRow="0" w:firstColumn="0" w:lastColumn="0" w:noHBand="0" w:noVBand="0"/>
      </w:tblPr>
      <w:tblGrid>
        <w:gridCol w:w="1951"/>
        <w:gridCol w:w="2193"/>
        <w:gridCol w:w="1188"/>
        <w:gridCol w:w="1284"/>
        <w:gridCol w:w="2095"/>
        <w:gridCol w:w="1368"/>
        <w:gridCol w:w="1999"/>
        <w:gridCol w:w="1342"/>
        <w:gridCol w:w="1368"/>
      </w:tblGrid>
      <w:tr w:rsidR="002E229E" w14:paraId="1C7F1DB9"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1DB0" w14:textId="77777777" w:rsidR="002E229E" w:rsidRDefault="00EB0030">
            <w:pPr>
              <w:pStyle w:val="Compact"/>
            </w:pPr>
            <w:r>
              <w:rPr>
                <w:bCs/>
              </w:rPr>
              <w:t>Message Received</w:t>
            </w:r>
          </w:p>
        </w:tc>
        <w:tc>
          <w:tcPr>
            <w:tcW w:w="0" w:type="auto"/>
          </w:tcPr>
          <w:p w14:paraId="1C7F1DB1" w14:textId="77777777" w:rsidR="002E229E" w:rsidRDefault="00EB0030">
            <w:pPr>
              <w:pStyle w:val="Compact"/>
            </w:pPr>
            <w:r>
              <w:rPr>
                <w:bCs/>
              </w:rPr>
              <w:t>Message Sent</w:t>
            </w:r>
          </w:p>
        </w:tc>
        <w:tc>
          <w:tcPr>
            <w:tcW w:w="0" w:type="auto"/>
          </w:tcPr>
          <w:p w14:paraId="1C7F1DB2" w14:textId="77777777" w:rsidR="002E229E" w:rsidRDefault="00EB0030">
            <w:pPr>
              <w:pStyle w:val="Compact"/>
            </w:pPr>
            <w:r>
              <w:rPr>
                <w:bCs/>
              </w:rPr>
              <w:t>Session ID</w:t>
            </w:r>
          </w:p>
        </w:tc>
        <w:tc>
          <w:tcPr>
            <w:tcW w:w="0" w:type="auto"/>
          </w:tcPr>
          <w:p w14:paraId="1C7F1DB3" w14:textId="77777777" w:rsidR="002E229E" w:rsidRDefault="00EB0030">
            <w:pPr>
              <w:pStyle w:val="Compact"/>
            </w:pPr>
            <w:r>
              <w:rPr>
                <w:bCs/>
              </w:rPr>
              <w:t>Timestamp</w:t>
            </w:r>
          </w:p>
        </w:tc>
        <w:tc>
          <w:tcPr>
            <w:tcW w:w="0" w:type="auto"/>
          </w:tcPr>
          <w:p w14:paraId="1C7F1DB4" w14:textId="77777777" w:rsidR="002E229E" w:rsidRDefault="00EB0030">
            <w:pPr>
              <w:pStyle w:val="Compact"/>
            </w:pPr>
            <w:r>
              <w:rPr>
                <w:bCs/>
              </w:rPr>
              <w:t>Request Timestamp</w:t>
            </w:r>
          </w:p>
        </w:tc>
        <w:tc>
          <w:tcPr>
            <w:tcW w:w="0" w:type="auto"/>
          </w:tcPr>
          <w:p w14:paraId="1C7F1DB5" w14:textId="77777777" w:rsidR="002E229E" w:rsidRDefault="00EB0030">
            <w:pPr>
              <w:pStyle w:val="Compact"/>
            </w:pPr>
            <w:r>
              <w:rPr>
                <w:bCs/>
              </w:rPr>
              <w:t>Client Flow</w:t>
            </w:r>
          </w:p>
        </w:tc>
        <w:tc>
          <w:tcPr>
            <w:tcW w:w="0" w:type="auto"/>
          </w:tcPr>
          <w:p w14:paraId="1C7F1DB6" w14:textId="77777777" w:rsidR="002E229E" w:rsidRDefault="00EB0030">
            <w:pPr>
              <w:pStyle w:val="Compact"/>
            </w:pPr>
            <w:r>
              <w:rPr>
                <w:bCs/>
              </w:rPr>
              <w:t>Keep Alive Interval</w:t>
            </w:r>
          </w:p>
        </w:tc>
        <w:tc>
          <w:tcPr>
            <w:tcW w:w="0" w:type="auto"/>
          </w:tcPr>
          <w:p w14:paraId="1C7F1DB7" w14:textId="77777777" w:rsidR="002E229E" w:rsidRDefault="00EB0030">
            <w:pPr>
              <w:pStyle w:val="Compact"/>
            </w:pPr>
            <w:r>
              <w:rPr>
                <w:bCs/>
              </w:rPr>
              <w:t xml:space="preserve">Next </w:t>
            </w:r>
            <w:proofErr w:type="spellStart"/>
            <w:r>
              <w:rPr>
                <w:bCs/>
              </w:rPr>
              <w:t>SeqNo</w:t>
            </w:r>
            <w:proofErr w:type="spellEnd"/>
          </w:p>
        </w:tc>
        <w:tc>
          <w:tcPr>
            <w:tcW w:w="0" w:type="auto"/>
          </w:tcPr>
          <w:p w14:paraId="1C7F1DB8" w14:textId="77777777" w:rsidR="002E229E" w:rsidRDefault="00EB0030">
            <w:pPr>
              <w:pStyle w:val="Compact"/>
            </w:pPr>
            <w:r>
              <w:rPr>
                <w:bCs/>
              </w:rPr>
              <w:t>Server Flow</w:t>
            </w:r>
          </w:p>
        </w:tc>
      </w:tr>
      <w:tr w:rsidR="002E229E" w14:paraId="1C7F1DC3" w14:textId="77777777">
        <w:tc>
          <w:tcPr>
            <w:tcW w:w="0" w:type="auto"/>
          </w:tcPr>
          <w:p w14:paraId="1C7F1DBA" w14:textId="77777777" w:rsidR="002E229E" w:rsidRDefault="00EB0030">
            <w:pPr>
              <w:pStyle w:val="Compact"/>
            </w:pPr>
            <w:r>
              <w:t>Negotiate</w:t>
            </w:r>
          </w:p>
        </w:tc>
        <w:tc>
          <w:tcPr>
            <w:tcW w:w="0" w:type="auto"/>
          </w:tcPr>
          <w:p w14:paraId="1C7F1DBB" w14:textId="77777777" w:rsidR="002E229E" w:rsidRDefault="00EB0030">
            <w:pPr>
              <w:pStyle w:val="Compact"/>
            </w:pPr>
            <w:r>
              <w:t> </w:t>
            </w:r>
          </w:p>
        </w:tc>
        <w:tc>
          <w:tcPr>
            <w:tcW w:w="0" w:type="auto"/>
          </w:tcPr>
          <w:p w14:paraId="1C7F1DBC" w14:textId="77777777" w:rsidR="002E229E" w:rsidRDefault="00EB0030">
            <w:pPr>
              <w:pStyle w:val="Compact"/>
            </w:pPr>
            <w:r>
              <w:t>ABC</w:t>
            </w:r>
          </w:p>
        </w:tc>
        <w:tc>
          <w:tcPr>
            <w:tcW w:w="0" w:type="auto"/>
          </w:tcPr>
          <w:p w14:paraId="1C7F1DBD" w14:textId="77777777" w:rsidR="002E229E" w:rsidRDefault="00EB0030">
            <w:pPr>
              <w:pStyle w:val="Compact"/>
            </w:pPr>
            <w:r>
              <w:t>T1</w:t>
            </w:r>
          </w:p>
        </w:tc>
        <w:tc>
          <w:tcPr>
            <w:tcW w:w="0" w:type="auto"/>
          </w:tcPr>
          <w:p w14:paraId="1C7F1DBE" w14:textId="77777777" w:rsidR="002E229E" w:rsidRDefault="00EB0030">
            <w:pPr>
              <w:pStyle w:val="Compact"/>
            </w:pPr>
            <w:r>
              <w:t>–</w:t>
            </w:r>
          </w:p>
        </w:tc>
        <w:tc>
          <w:tcPr>
            <w:tcW w:w="0" w:type="auto"/>
          </w:tcPr>
          <w:p w14:paraId="1C7F1DBF" w14:textId="77777777" w:rsidR="002E229E" w:rsidRDefault="00EB0030">
            <w:pPr>
              <w:pStyle w:val="Compact"/>
            </w:pPr>
            <w:r>
              <w:t>Recoverable</w:t>
            </w:r>
          </w:p>
        </w:tc>
        <w:tc>
          <w:tcPr>
            <w:tcW w:w="0" w:type="auto"/>
          </w:tcPr>
          <w:p w14:paraId="1C7F1DC0" w14:textId="77777777" w:rsidR="002E229E" w:rsidRDefault="00EB0030">
            <w:pPr>
              <w:pStyle w:val="Compact"/>
            </w:pPr>
            <w:r>
              <w:t>–</w:t>
            </w:r>
          </w:p>
        </w:tc>
        <w:tc>
          <w:tcPr>
            <w:tcW w:w="0" w:type="auto"/>
          </w:tcPr>
          <w:p w14:paraId="1C7F1DC1" w14:textId="77777777" w:rsidR="002E229E" w:rsidRDefault="00EB0030">
            <w:pPr>
              <w:pStyle w:val="Compact"/>
            </w:pPr>
            <w:r>
              <w:t>–</w:t>
            </w:r>
          </w:p>
        </w:tc>
        <w:tc>
          <w:tcPr>
            <w:tcW w:w="0" w:type="auto"/>
          </w:tcPr>
          <w:p w14:paraId="1C7F1DC2" w14:textId="77777777" w:rsidR="002E229E" w:rsidRDefault="00EB0030">
            <w:pPr>
              <w:pStyle w:val="Compact"/>
            </w:pPr>
            <w:r>
              <w:t>–</w:t>
            </w:r>
          </w:p>
        </w:tc>
      </w:tr>
      <w:tr w:rsidR="002E229E" w14:paraId="1C7F1DCD" w14:textId="77777777">
        <w:tc>
          <w:tcPr>
            <w:tcW w:w="0" w:type="auto"/>
          </w:tcPr>
          <w:p w14:paraId="1C7F1DC4" w14:textId="77777777" w:rsidR="002E229E" w:rsidRDefault="002E229E"/>
        </w:tc>
        <w:tc>
          <w:tcPr>
            <w:tcW w:w="0" w:type="auto"/>
          </w:tcPr>
          <w:p w14:paraId="1C7F1DC5" w14:textId="77777777" w:rsidR="002E229E" w:rsidRDefault="00EB0030">
            <w:pPr>
              <w:pStyle w:val="Compact"/>
            </w:pPr>
            <w:proofErr w:type="spellStart"/>
            <w:r>
              <w:t>NegotiationResponse</w:t>
            </w:r>
            <w:proofErr w:type="spellEnd"/>
          </w:p>
        </w:tc>
        <w:tc>
          <w:tcPr>
            <w:tcW w:w="0" w:type="auto"/>
          </w:tcPr>
          <w:p w14:paraId="1C7F1DC6" w14:textId="77777777" w:rsidR="002E229E" w:rsidRDefault="00EB0030">
            <w:pPr>
              <w:pStyle w:val="Compact"/>
            </w:pPr>
            <w:r>
              <w:t>ABC</w:t>
            </w:r>
          </w:p>
        </w:tc>
        <w:tc>
          <w:tcPr>
            <w:tcW w:w="0" w:type="auto"/>
          </w:tcPr>
          <w:p w14:paraId="1C7F1DC7" w14:textId="77777777" w:rsidR="002E229E" w:rsidRDefault="00EB0030">
            <w:pPr>
              <w:pStyle w:val="Compact"/>
            </w:pPr>
            <w:r>
              <w:t>–</w:t>
            </w:r>
          </w:p>
        </w:tc>
        <w:tc>
          <w:tcPr>
            <w:tcW w:w="0" w:type="auto"/>
          </w:tcPr>
          <w:p w14:paraId="1C7F1DC8" w14:textId="77777777" w:rsidR="002E229E" w:rsidRDefault="00EB0030">
            <w:pPr>
              <w:pStyle w:val="Compact"/>
            </w:pPr>
            <w:r>
              <w:t>T1</w:t>
            </w:r>
          </w:p>
        </w:tc>
        <w:tc>
          <w:tcPr>
            <w:tcW w:w="0" w:type="auto"/>
          </w:tcPr>
          <w:p w14:paraId="1C7F1DC9" w14:textId="77777777" w:rsidR="002E229E" w:rsidRDefault="00EB0030">
            <w:pPr>
              <w:pStyle w:val="Compact"/>
            </w:pPr>
            <w:r>
              <w:t>–</w:t>
            </w:r>
          </w:p>
        </w:tc>
        <w:tc>
          <w:tcPr>
            <w:tcW w:w="0" w:type="auto"/>
          </w:tcPr>
          <w:p w14:paraId="1C7F1DCA" w14:textId="77777777" w:rsidR="002E229E" w:rsidRDefault="00EB0030">
            <w:pPr>
              <w:pStyle w:val="Compact"/>
            </w:pPr>
            <w:r>
              <w:t>–</w:t>
            </w:r>
          </w:p>
        </w:tc>
        <w:tc>
          <w:tcPr>
            <w:tcW w:w="0" w:type="auto"/>
          </w:tcPr>
          <w:p w14:paraId="1C7F1DCB" w14:textId="77777777" w:rsidR="002E229E" w:rsidRDefault="00EB0030">
            <w:pPr>
              <w:pStyle w:val="Compact"/>
            </w:pPr>
            <w:r>
              <w:t>–</w:t>
            </w:r>
          </w:p>
        </w:tc>
        <w:tc>
          <w:tcPr>
            <w:tcW w:w="0" w:type="auto"/>
          </w:tcPr>
          <w:p w14:paraId="1C7F1DCC" w14:textId="77777777" w:rsidR="002E229E" w:rsidRDefault="00EB0030">
            <w:pPr>
              <w:pStyle w:val="Compact"/>
            </w:pPr>
            <w:r>
              <w:t>Recoverable</w:t>
            </w:r>
          </w:p>
        </w:tc>
      </w:tr>
      <w:tr w:rsidR="002E229E" w14:paraId="1C7F1DD7" w14:textId="77777777">
        <w:tc>
          <w:tcPr>
            <w:tcW w:w="0" w:type="auto"/>
          </w:tcPr>
          <w:p w14:paraId="1C7F1DCE" w14:textId="77777777" w:rsidR="002E229E" w:rsidRDefault="00EB0030">
            <w:pPr>
              <w:pStyle w:val="Compact"/>
            </w:pPr>
            <w:r>
              <w:t>Establish</w:t>
            </w:r>
          </w:p>
        </w:tc>
        <w:tc>
          <w:tcPr>
            <w:tcW w:w="0" w:type="auto"/>
          </w:tcPr>
          <w:p w14:paraId="1C7F1DCF" w14:textId="77777777" w:rsidR="002E229E" w:rsidRDefault="002E229E"/>
        </w:tc>
        <w:tc>
          <w:tcPr>
            <w:tcW w:w="0" w:type="auto"/>
          </w:tcPr>
          <w:p w14:paraId="1C7F1DD0" w14:textId="77777777" w:rsidR="002E229E" w:rsidRDefault="00EB0030">
            <w:pPr>
              <w:pStyle w:val="Compact"/>
            </w:pPr>
            <w:r>
              <w:t>ABC</w:t>
            </w:r>
          </w:p>
        </w:tc>
        <w:tc>
          <w:tcPr>
            <w:tcW w:w="0" w:type="auto"/>
          </w:tcPr>
          <w:p w14:paraId="1C7F1DD1" w14:textId="77777777" w:rsidR="002E229E" w:rsidRDefault="00EB0030">
            <w:pPr>
              <w:pStyle w:val="Compact"/>
            </w:pPr>
            <w:r>
              <w:t>T2</w:t>
            </w:r>
          </w:p>
        </w:tc>
        <w:tc>
          <w:tcPr>
            <w:tcW w:w="0" w:type="auto"/>
          </w:tcPr>
          <w:p w14:paraId="1C7F1DD2" w14:textId="77777777" w:rsidR="002E229E" w:rsidRDefault="00EB0030">
            <w:pPr>
              <w:pStyle w:val="Compact"/>
            </w:pPr>
            <w:r>
              <w:t>–</w:t>
            </w:r>
          </w:p>
        </w:tc>
        <w:tc>
          <w:tcPr>
            <w:tcW w:w="0" w:type="auto"/>
          </w:tcPr>
          <w:p w14:paraId="1C7F1DD3" w14:textId="77777777" w:rsidR="002E229E" w:rsidRDefault="00EB0030">
            <w:pPr>
              <w:pStyle w:val="Compact"/>
            </w:pPr>
            <w:r>
              <w:t>–</w:t>
            </w:r>
          </w:p>
        </w:tc>
        <w:tc>
          <w:tcPr>
            <w:tcW w:w="0" w:type="auto"/>
          </w:tcPr>
          <w:p w14:paraId="1C7F1DD4" w14:textId="77777777" w:rsidR="002E229E" w:rsidRDefault="00EB0030">
            <w:pPr>
              <w:pStyle w:val="Compact"/>
            </w:pPr>
            <w:r>
              <w:t>10</w:t>
            </w:r>
          </w:p>
        </w:tc>
        <w:tc>
          <w:tcPr>
            <w:tcW w:w="0" w:type="auto"/>
          </w:tcPr>
          <w:p w14:paraId="1C7F1DD5" w14:textId="77777777" w:rsidR="002E229E" w:rsidRDefault="00EB0030">
            <w:pPr>
              <w:pStyle w:val="Compact"/>
            </w:pPr>
            <w:r>
              <w:t>1</w:t>
            </w:r>
          </w:p>
        </w:tc>
        <w:tc>
          <w:tcPr>
            <w:tcW w:w="0" w:type="auto"/>
          </w:tcPr>
          <w:p w14:paraId="1C7F1DD6" w14:textId="77777777" w:rsidR="002E229E" w:rsidRDefault="00EB0030">
            <w:pPr>
              <w:pStyle w:val="Compact"/>
            </w:pPr>
            <w:r>
              <w:t>–</w:t>
            </w:r>
          </w:p>
        </w:tc>
      </w:tr>
      <w:tr w:rsidR="002E229E" w14:paraId="1C7F1DE1" w14:textId="77777777">
        <w:tc>
          <w:tcPr>
            <w:tcW w:w="0" w:type="auto"/>
          </w:tcPr>
          <w:p w14:paraId="1C7F1DD8" w14:textId="77777777" w:rsidR="002E229E" w:rsidRDefault="002E229E"/>
        </w:tc>
        <w:tc>
          <w:tcPr>
            <w:tcW w:w="0" w:type="auto"/>
          </w:tcPr>
          <w:p w14:paraId="1C7F1DD9" w14:textId="77777777" w:rsidR="002E229E" w:rsidRDefault="00EB0030">
            <w:pPr>
              <w:pStyle w:val="Compact"/>
            </w:pPr>
            <w:proofErr w:type="spellStart"/>
            <w:r>
              <w:t>EstablishmentAck</w:t>
            </w:r>
            <w:proofErr w:type="spellEnd"/>
          </w:p>
        </w:tc>
        <w:tc>
          <w:tcPr>
            <w:tcW w:w="0" w:type="auto"/>
          </w:tcPr>
          <w:p w14:paraId="1C7F1DDA" w14:textId="77777777" w:rsidR="002E229E" w:rsidRDefault="00EB0030">
            <w:pPr>
              <w:pStyle w:val="Compact"/>
            </w:pPr>
            <w:r>
              <w:t>ABC</w:t>
            </w:r>
          </w:p>
        </w:tc>
        <w:tc>
          <w:tcPr>
            <w:tcW w:w="0" w:type="auto"/>
          </w:tcPr>
          <w:p w14:paraId="1C7F1DDB" w14:textId="77777777" w:rsidR="002E229E" w:rsidRDefault="00EB0030">
            <w:pPr>
              <w:pStyle w:val="Compact"/>
            </w:pPr>
            <w:r>
              <w:t>–</w:t>
            </w:r>
          </w:p>
        </w:tc>
        <w:tc>
          <w:tcPr>
            <w:tcW w:w="0" w:type="auto"/>
          </w:tcPr>
          <w:p w14:paraId="1C7F1DDC" w14:textId="77777777" w:rsidR="002E229E" w:rsidRDefault="00EB0030">
            <w:pPr>
              <w:pStyle w:val="Compact"/>
            </w:pPr>
            <w:r>
              <w:t>T2</w:t>
            </w:r>
          </w:p>
        </w:tc>
        <w:tc>
          <w:tcPr>
            <w:tcW w:w="0" w:type="auto"/>
          </w:tcPr>
          <w:p w14:paraId="1C7F1DDD" w14:textId="77777777" w:rsidR="002E229E" w:rsidRDefault="00EB0030">
            <w:pPr>
              <w:pStyle w:val="Compact"/>
            </w:pPr>
            <w:r>
              <w:t>–</w:t>
            </w:r>
          </w:p>
        </w:tc>
        <w:tc>
          <w:tcPr>
            <w:tcW w:w="0" w:type="auto"/>
          </w:tcPr>
          <w:p w14:paraId="1C7F1DDE" w14:textId="77777777" w:rsidR="002E229E" w:rsidRDefault="00EB0030">
            <w:pPr>
              <w:pStyle w:val="Compact"/>
            </w:pPr>
            <w:r>
              <w:t>10</w:t>
            </w:r>
          </w:p>
        </w:tc>
        <w:tc>
          <w:tcPr>
            <w:tcW w:w="0" w:type="auto"/>
          </w:tcPr>
          <w:p w14:paraId="1C7F1DDF" w14:textId="77777777" w:rsidR="002E229E" w:rsidRDefault="00EB0030">
            <w:pPr>
              <w:pStyle w:val="Compact"/>
            </w:pPr>
            <w:r>
              <w:t>1</w:t>
            </w:r>
          </w:p>
        </w:tc>
        <w:tc>
          <w:tcPr>
            <w:tcW w:w="0" w:type="auto"/>
          </w:tcPr>
          <w:p w14:paraId="1C7F1DE0" w14:textId="77777777" w:rsidR="002E229E" w:rsidRDefault="00EB0030">
            <w:pPr>
              <w:pStyle w:val="Compact"/>
            </w:pPr>
            <w:r>
              <w:t>–</w:t>
            </w:r>
          </w:p>
        </w:tc>
      </w:tr>
    </w:tbl>
    <w:p w14:paraId="1C7F1DE2" w14:textId="77777777" w:rsidR="002E229E" w:rsidRDefault="00EB0030">
      <w:pPr>
        <w:pStyle w:val="berschrift3"/>
      </w:pPr>
      <w:bookmarkStart w:id="192" w:name="_Toc68972441"/>
      <w:bookmarkStart w:id="193" w:name="establishment-unsequenced"/>
      <w:bookmarkEnd w:id="191"/>
      <w:r>
        <w:t>Establishment (</w:t>
      </w:r>
      <w:proofErr w:type="spellStart"/>
      <w:r>
        <w:t>Unsequenced</w:t>
      </w:r>
      <w:proofErr w:type="spellEnd"/>
      <w:r>
        <w:t>)</w:t>
      </w:r>
      <w:bookmarkEnd w:id="192"/>
    </w:p>
    <w:tbl>
      <w:tblPr>
        <w:tblStyle w:val="Table"/>
        <w:tblW w:w="5000" w:type="pct"/>
        <w:tblLook w:val="0020" w:firstRow="1" w:lastRow="0" w:firstColumn="0" w:lastColumn="0" w:noHBand="0" w:noVBand="0"/>
      </w:tblPr>
      <w:tblGrid>
        <w:gridCol w:w="1919"/>
        <w:gridCol w:w="2157"/>
        <w:gridCol w:w="1168"/>
        <w:gridCol w:w="1263"/>
        <w:gridCol w:w="2060"/>
        <w:gridCol w:w="1468"/>
        <w:gridCol w:w="1966"/>
        <w:gridCol w:w="1319"/>
        <w:gridCol w:w="1468"/>
      </w:tblGrid>
      <w:tr w:rsidR="002E229E" w14:paraId="1C7F1DEC"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1DE3" w14:textId="77777777" w:rsidR="002E229E" w:rsidRDefault="00EB0030">
            <w:pPr>
              <w:pStyle w:val="Compact"/>
            </w:pPr>
            <w:r>
              <w:rPr>
                <w:bCs/>
              </w:rPr>
              <w:t>Message Received</w:t>
            </w:r>
          </w:p>
        </w:tc>
        <w:tc>
          <w:tcPr>
            <w:tcW w:w="0" w:type="auto"/>
          </w:tcPr>
          <w:p w14:paraId="1C7F1DE4" w14:textId="77777777" w:rsidR="002E229E" w:rsidRDefault="00EB0030">
            <w:pPr>
              <w:pStyle w:val="Compact"/>
            </w:pPr>
            <w:r>
              <w:rPr>
                <w:bCs/>
              </w:rPr>
              <w:t>Message Sent</w:t>
            </w:r>
          </w:p>
        </w:tc>
        <w:tc>
          <w:tcPr>
            <w:tcW w:w="0" w:type="auto"/>
          </w:tcPr>
          <w:p w14:paraId="1C7F1DE5" w14:textId="77777777" w:rsidR="002E229E" w:rsidRDefault="00EB0030">
            <w:pPr>
              <w:pStyle w:val="Compact"/>
            </w:pPr>
            <w:r>
              <w:rPr>
                <w:bCs/>
              </w:rPr>
              <w:t>Session ID</w:t>
            </w:r>
          </w:p>
        </w:tc>
        <w:tc>
          <w:tcPr>
            <w:tcW w:w="0" w:type="auto"/>
          </w:tcPr>
          <w:p w14:paraId="1C7F1DE6" w14:textId="77777777" w:rsidR="002E229E" w:rsidRDefault="00EB0030">
            <w:pPr>
              <w:pStyle w:val="Compact"/>
            </w:pPr>
            <w:r>
              <w:rPr>
                <w:bCs/>
              </w:rPr>
              <w:t>Timestamp</w:t>
            </w:r>
          </w:p>
        </w:tc>
        <w:tc>
          <w:tcPr>
            <w:tcW w:w="0" w:type="auto"/>
          </w:tcPr>
          <w:p w14:paraId="1C7F1DE7" w14:textId="77777777" w:rsidR="002E229E" w:rsidRDefault="00EB0030">
            <w:pPr>
              <w:pStyle w:val="Compact"/>
            </w:pPr>
            <w:r>
              <w:rPr>
                <w:bCs/>
              </w:rPr>
              <w:t>Request Timestamp</w:t>
            </w:r>
          </w:p>
        </w:tc>
        <w:tc>
          <w:tcPr>
            <w:tcW w:w="0" w:type="auto"/>
          </w:tcPr>
          <w:p w14:paraId="1C7F1DE8" w14:textId="77777777" w:rsidR="002E229E" w:rsidRDefault="00EB0030">
            <w:pPr>
              <w:pStyle w:val="Compact"/>
            </w:pPr>
            <w:r>
              <w:rPr>
                <w:bCs/>
              </w:rPr>
              <w:t>Client Flow</w:t>
            </w:r>
          </w:p>
        </w:tc>
        <w:tc>
          <w:tcPr>
            <w:tcW w:w="0" w:type="auto"/>
          </w:tcPr>
          <w:p w14:paraId="1C7F1DE9" w14:textId="77777777" w:rsidR="002E229E" w:rsidRDefault="00EB0030">
            <w:pPr>
              <w:pStyle w:val="Compact"/>
            </w:pPr>
            <w:r>
              <w:rPr>
                <w:bCs/>
              </w:rPr>
              <w:t>Keep Alive Interval</w:t>
            </w:r>
          </w:p>
        </w:tc>
        <w:tc>
          <w:tcPr>
            <w:tcW w:w="0" w:type="auto"/>
          </w:tcPr>
          <w:p w14:paraId="1C7F1DEA" w14:textId="77777777" w:rsidR="002E229E" w:rsidRDefault="00EB0030">
            <w:pPr>
              <w:pStyle w:val="Compact"/>
            </w:pPr>
            <w:r>
              <w:rPr>
                <w:bCs/>
              </w:rPr>
              <w:t xml:space="preserve">Next </w:t>
            </w:r>
            <w:proofErr w:type="spellStart"/>
            <w:r>
              <w:rPr>
                <w:bCs/>
              </w:rPr>
              <w:t>SeqNo</w:t>
            </w:r>
            <w:proofErr w:type="spellEnd"/>
          </w:p>
        </w:tc>
        <w:tc>
          <w:tcPr>
            <w:tcW w:w="0" w:type="auto"/>
          </w:tcPr>
          <w:p w14:paraId="1C7F1DEB" w14:textId="77777777" w:rsidR="002E229E" w:rsidRDefault="00EB0030">
            <w:pPr>
              <w:pStyle w:val="Compact"/>
            </w:pPr>
            <w:r>
              <w:rPr>
                <w:bCs/>
              </w:rPr>
              <w:t>Server Flow</w:t>
            </w:r>
          </w:p>
        </w:tc>
      </w:tr>
      <w:tr w:rsidR="002E229E" w14:paraId="1C7F1DF6" w14:textId="77777777">
        <w:tc>
          <w:tcPr>
            <w:tcW w:w="0" w:type="auto"/>
          </w:tcPr>
          <w:p w14:paraId="1C7F1DED" w14:textId="77777777" w:rsidR="002E229E" w:rsidRDefault="00EB0030">
            <w:pPr>
              <w:pStyle w:val="Compact"/>
            </w:pPr>
            <w:r>
              <w:t>Negotiate</w:t>
            </w:r>
          </w:p>
        </w:tc>
        <w:tc>
          <w:tcPr>
            <w:tcW w:w="0" w:type="auto"/>
          </w:tcPr>
          <w:p w14:paraId="1C7F1DEE" w14:textId="77777777" w:rsidR="002E229E" w:rsidRDefault="00EB0030">
            <w:pPr>
              <w:pStyle w:val="Compact"/>
            </w:pPr>
            <w:r>
              <w:t> </w:t>
            </w:r>
          </w:p>
        </w:tc>
        <w:tc>
          <w:tcPr>
            <w:tcW w:w="0" w:type="auto"/>
          </w:tcPr>
          <w:p w14:paraId="1C7F1DEF" w14:textId="77777777" w:rsidR="002E229E" w:rsidRDefault="00EB0030">
            <w:pPr>
              <w:pStyle w:val="Compact"/>
            </w:pPr>
            <w:r>
              <w:t>ABC</w:t>
            </w:r>
          </w:p>
        </w:tc>
        <w:tc>
          <w:tcPr>
            <w:tcW w:w="0" w:type="auto"/>
          </w:tcPr>
          <w:p w14:paraId="1C7F1DF0" w14:textId="77777777" w:rsidR="002E229E" w:rsidRDefault="00EB0030">
            <w:pPr>
              <w:pStyle w:val="Compact"/>
            </w:pPr>
            <w:r>
              <w:t>T1</w:t>
            </w:r>
          </w:p>
        </w:tc>
        <w:tc>
          <w:tcPr>
            <w:tcW w:w="0" w:type="auto"/>
          </w:tcPr>
          <w:p w14:paraId="1C7F1DF1" w14:textId="77777777" w:rsidR="002E229E" w:rsidRDefault="00EB0030">
            <w:pPr>
              <w:pStyle w:val="Compact"/>
            </w:pPr>
            <w:r>
              <w:t>–</w:t>
            </w:r>
          </w:p>
        </w:tc>
        <w:tc>
          <w:tcPr>
            <w:tcW w:w="0" w:type="auto"/>
          </w:tcPr>
          <w:p w14:paraId="1C7F1DF2" w14:textId="77777777" w:rsidR="002E229E" w:rsidRDefault="00EB0030">
            <w:pPr>
              <w:pStyle w:val="Compact"/>
            </w:pPr>
            <w:proofErr w:type="spellStart"/>
            <w:r>
              <w:t>Unsequenced</w:t>
            </w:r>
            <w:proofErr w:type="spellEnd"/>
          </w:p>
        </w:tc>
        <w:tc>
          <w:tcPr>
            <w:tcW w:w="0" w:type="auto"/>
          </w:tcPr>
          <w:p w14:paraId="1C7F1DF3" w14:textId="77777777" w:rsidR="002E229E" w:rsidRDefault="00EB0030">
            <w:pPr>
              <w:pStyle w:val="Compact"/>
            </w:pPr>
            <w:r>
              <w:t>–</w:t>
            </w:r>
          </w:p>
        </w:tc>
        <w:tc>
          <w:tcPr>
            <w:tcW w:w="0" w:type="auto"/>
          </w:tcPr>
          <w:p w14:paraId="1C7F1DF4" w14:textId="77777777" w:rsidR="002E229E" w:rsidRDefault="00EB0030">
            <w:pPr>
              <w:pStyle w:val="Compact"/>
            </w:pPr>
            <w:r>
              <w:t>–</w:t>
            </w:r>
          </w:p>
        </w:tc>
        <w:tc>
          <w:tcPr>
            <w:tcW w:w="0" w:type="auto"/>
          </w:tcPr>
          <w:p w14:paraId="1C7F1DF5" w14:textId="77777777" w:rsidR="002E229E" w:rsidRDefault="00EB0030">
            <w:pPr>
              <w:pStyle w:val="Compact"/>
            </w:pPr>
            <w:r>
              <w:t>–</w:t>
            </w:r>
          </w:p>
        </w:tc>
      </w:tr>
      <w:tr w:rsidR="002E229E" w14:paraId="1C7F1E00" w14:textId="77777777">
        <w:tc>
          <w:tcPr>
            <w:tcW w:w="0" w:type="auto"/>
          </w:tcPr>
          <w:p w14:paraId="1C7F1DF7" w14:textId="77777777" w:rsidR="002E229E" w:rsidRDefault="002E229E"/>
        </w:tc>
        <w:tc>
          <w:tcPr>
            <w:tcW w:w="0" w:type="auto"/>
          </w:tcPr>
          <w:p w14:paraId="1C7F1DF8" w14:textId="77777777" w:rsidR="002E229E" w:rsidRDefault="00EB0030">
            <w:pPr>
              <w:pStyle w:val="Compact"/>
            </w:pPr>
            <w:proofErr w:type="spellStart"/>
            <w:r>
              <w:t>NegotiationResponse</w:t>
            </w:r>
            <w:proofErr w:type="spellEnd"/>
          </w:p>
        </w:tc>
        <w:tc>
          <w:tcPr>
            <w:tcW w:w="0" w:type="auto"/>
          </w:tcPr>
          <w:p w14:paraId="1C7F1DF9" w14:textId="77777777" w:rsidR="002E229E" w:rsidRDefault="00EB0030">
            <w:pPr>
              <w:pStyle w:val="Compact"/>
            </w:pPr>
            <w:r>
              <w:t>ABC</w:t>
            </w:r>
          </w:p>
        </w:tc>
        <w:tc>
          <w:tcPr>
            <w:tcW w:w="0" w:type="auto"/>
          </w:tcPr>
          <w:p w14:paraId="1C7F1DFA" w14:textId="77777777" w:rsidR="002E229E" w:rsidRDefault="00EB0030">
            <w:pPr>
              <w:pStyle w:val="Compact"/>
            </w:pPr>
            <w:r>
              <w:t>–</w:t>
            </w:r>
          </w:p>
        </w:tc>
        <w:tc>
          <w:tcPr>
            <w:tcW w:w="0" w:type="auto"/>
          </w:tcPr>
          <w:p w14:paraId="1C7F1DFB" w14:textId="77777777" w:rsidR="002E229E" w:rsidRDefault="00EB0030">
            <w:pPr>
              <w:pStyle w:val="Compact"/>
            </w:pPr>
            <w:r>
              <w:t>T1</w:t>
            </w:r>
          </w:p>
        </w:tc>
        <w:tc>
          <w:tcPr>
            <w:tcW w:w="0" w:type="auto"/>
          </w:tcPr>
          <w:p w14:paraId="1C7F1DFC" w14:textId="77777777" w:rsidR="002E229E" w:rsidRDefault="00EB0030">
            <w:pPr>
              <w:pStyle w:val="Compact"/>
            </w:pPr>
            <w:r>
              <w:t>–</w:t>
            </w:r>
          </w:p>
        </w:tc>
        <w:tc>
          <w:tcPr>
            <w:tcW w:w="0" w:type="auto"/>
          </w:tcPr>
          <w:p w14:paraId="1C7F1DFD" w14:textId="77777777" w:rsidR="002E229E" w:rsidRDefault="00EB0030">
            <w:pPr>
              <w:pStyle w:val="Compact"/>
            </w:pPr>
            <w:r>
              <w:t>–</w:t>
            </w:r>
          </w:p>
        </w:tc>
        <w:tc>
          <w:tcPr>
            <w:tcW w:w="0" w:type="auto"/>
          </w:tcPr>
          <w:p w14:paraId="1C7F1DFE" w14:textId="77777777" w:rsidR="002E229E" w:rsidRDefault="00EB0030">
            <w:pPr>
              <w:pStyle w:val="Compact"/>
            </w:pPr>
            <w:r>
              <w:t>–</w:t>
            </w:r>
          </w:p>
        </w:tc>
        <w:tc>
          <w:tcPr>
            <w:tcW w:w="0" w:type="auto"/>
          </w:tcPr>
          <w:p w14:paraId="1C7F1DFF" w14:textId="77777777" w:rsidR="002E229E" w:rsidRDefault="00EB0030">
            <w:pPr>
              <w:pStyle w:val="Compact"/>
            </w:pPr>
            <w:proofErr w:type="spellStart"/>
            <w:r>
              <w:t>Unsequenced</w:t>
            </w:r>
            <w:proofErr w:type="spellEnd"/>
          </w:p>
        </w:tc>
      </w:tr>
      <w:tr w:rsidR="002E229E" w14:paraId="1C7F1E0A" w14:textId="77777777">
        <w:tc>
          <w:tcPr>
            <w:tcW w:w="0" w:type="auto"/>
          </w:tcPr>
          <w:p w14:paraId="1C7F1E01" w14:textId="77777777" w:rsidR="002E229E" w:rsidRDefault="00EB0030">
            <w:pPr>
              <w:pStyle w:val="Compact"/>
            </w:pPr>
            <w:r>
              <w:t>Establish</w:t>
            </w:r>
          </w:p>
        </w:tc>
        <w:tc>
          <w:tcPr>
            <w:tcW w:w="0" w:type="auto"/>
          </w:tcPr>
          <w:p w14:paraId="1C7F1E02" w14:textId="77777777" w:rsidR="002E229E" w:rsidRDefault="002E229E"/>
        </w:tc>
        <w:tc>
          <w:tcPr>
            <w:tcW w:w="0" w:type="auto"/>
          </w:tcPr>
          <w:p w14:paraId="1C7F1E03" w14:textId="77777777" w:rsidR="002E229E" w:rsidRDefault="00EB0030">
            <w:pPr>
              <w:pStyle w:val="Compact"/>
            </w:pPr>
            <w:r>
              <w:t>ABC</w:t>
            </w:r>
          </w:p>
        </w:tc>
        <w:tc>
          <w:tcPr>
            <w:tcW w:w="0" w:type="auto"/>
          </w:tcPr>
          <w:p w14:paraId="1C7F1E04" w14:textId="77777777" w:rsidR="002E229E" w:rsidRDefault="00EB0030">
            <w:pPr>
              <w:pStyle w:val="Compact"/>
            </w:pPr>
            <w:r>
              <w:t>T2</w:t>
            </w:r>
          </w:p>
        </w:tc>
        <w:tc>
          <w:tcPr>
            <w:tcW w:w="0" w:type="auto"/>
          </w:tcPr>
          <w:p w14:paraId="1C7F1E05" w14:textId="77777777" w:rsidR="002E229E" w:rsidRDefault="00EB0030">
            <w:pPr>
              <w:pStyle w:val="Compact"/>
            </w:pPr>
            <w:r>
              <w:t>–</w:t>
            </w:r>
          </w:p>
        </w:tc>
        <w:tc>
          <w:tcPr>
            <w:tcW w:w="0" w:type="auto"/>
          </w:tcPr>
          <w:p w14:paraId="1C7F1E06" w14:textId="77777777" w:rsidR="002E229E" w:rsidRDefault="00EB0030">
            <w:pPr>
              <w:pStyle w:val="Compact"/>
            </w:pPr>
            <w:r>
              <w:t>–</w:t>
            </w:r>
          </w:p>
        </w:tc>
        <w:tc>
          <w:tcPr>
            <w:tcW w:w="0" w:type="auto"/>
          </w:tcPr>
          <w:p w14:paraId="1C7F1E07" w14:textId="77777777" w:rsidR="002E229E" w:rsidRDefault="00EB0030">
            <w:pPr>
              <w:pStyle w:val="Compact"/>
            </w:pPr>
            <w:r>
              <w:t>10</w:t>
            </w:r>
          </w:p>
        </w:tc>
        <w:tc>
          <w:tcPr>
            <w:tcW w:w="0" w:type="auto"/>
          </w:tcPr>
          <w:p w14:paraId="1C7F1E08" w14:textId="77777777" w:rsidR="002E229E" w:rsidRDefault="00EB0030">
            <w:pPr>
              <w:pStyle w:val="Compact"/>
            </w:pPr>
            <w:r>
              <w:t>–</w:t>
            </w:r>
          </w:p>
        </w:tc>
        <w:tc>
          <w:tcPr>
            <w:tcW w:w="0" w:type="auto"/>
          </w:tcPr>
          <w:p w14:paraId="1C7F1E09" w14:textId="77777777" w:rsidR="002E229E" w:rsidRDefault="00EB0030">
            <w:pPr>
              <w:pStyle w:val="Compact"/>
            </w:pPr>
            <w:r>
              <w:t>–</w:t>
            </w:r>
          </w:p>
        </w:tc>
      </w:tr>
      <w:tr w:rsidR="002E229E" w14:paraId="1C7F1E14" w14:textId="77777777">
        <w:tc>
          <w:tcPr>
            <w:tcW w:w="0" w:type="auto"/>
          </w:tcPr>
          <w:p w14:paraId="1C7F1E0B" w14:textId="77777777" w:rsidR="002E229E" w:rsidRDefault="002E229E"/>
        </w:tc>
        <w:tc>
          <w:tcPr>
            <w:tcW w:w="0" w:type="auto"/>
          </w:tcPr>
          <w:p w14:paraId="1C7F1E0C" w14:textId="48CC698E" w:rsidR="002E229E" w:rsidRDefault="00EB0030">
            <w:pPr>
              <w:pStyle w:val="Compact"/>
            </w:pPr>
            <w:proofErr w:type="spellStart"/>
            <w:r>
              <w:t>EstablishmentAck</w:t>
            </w:r>
            <w:proofErr w:type="spellEnd"/>
          </w:p>
        </w:tc>
        <w:tc>
          <w:tcPr>
            <w:tcW w:w="0" w:type="auto"/>
          </w:tcPr>
          <w:p w14:paraId="1C7F1E0D" w14:textId="77777777" w:rsidR="002E229E" w:rsidRDefault="00EB0030">
            <w:pPr>
              <w:pStyle w:val="Compact"/>
            </w:pPr>
            <w:r>
              <w:t>ABC</w:t>
            </w:r>
          </w:p>
        </w:tc>
        <w:tc>
          <w:tcPr>
            <w:tcW w:w="0" w:type="auto"/>
          </w:tcPr>
          <w:p w14:paraId="1C7F1E0E" w14:textId="77777777" w:rsidR="002E229E" w:rsidRDefault="00EB0030">
            <w:pPr>
              <w:pStyle w:val="Compact"/>
            </w:pPr>
            <w:r>
              <w:t>–</w:t>
            </w:r>
          </w:p>
        </w:tc>
        <w:tc>
          <w:tcPr>
            <w:tcW w:w="0" w:type="auto"/>
          </w:tcPr>
          <w:p w14:paraId="1C7F1E0F" w14:textId="77777777" w:rsidR="002E229E" w:rsidRDefault="00EB0030">
            <w:pPr>
              <w:pStyle w:val="Compact"/>
            </w:pPr>
            <w:r>
              <w:t>T2</w:t>
            </w:r>
          </w:p>
        </w:tc>
        <w:tc>
          <w:tcPr>
            <w:tcW w:w="0" w:type="auto"/>
          </w:tcPr>
          <w:p w14:paraId="1C7F1E10" w14:textId="77777777" w:rsidR="002E229E" w:rsidRDefault="00EB0030">
            <w:pPr>
              <w:pStyle w:val="Compact"/>
            </w:pPr>
            <w:r>
              <w:t>–</w:t>
            </w:r>
          </w:p>
        </w:tc>
        <w:tc>
          <w:tcPr>
            <w:tcW w:w="0" w:type="auto"/>
          </w:tcPr>
          <w:p w14:paraId="1C7F1E11" w14:textId="77777777" w:rsidR="002E229E" w:rsidRDefault="00EB0030">
            <w:pPr>
              <w:pStyle w:val="Compact"/>
            </w:pPr>
            <w:r>
              <w:t>10</w:t>
            </w:r>
          </w:p>
        </w:tc>
        <w:tc>
          <w:tcPr>
            <w:tcW w:w="0" w:type="auto"/>
          </w:tcPr>
          <w:p w14:paraId="1C7F1E12" w14:textId="77777777" w:rsidR="002E229E" w:rsidRDefault="00EB0030">
            <w:pPr>
              <w:pStyle w:val="Compact"/>
            </w:pPr>
            <w:r>
              <w:t>–</w:t>
            </w:r>
          </w:p>
        </w:tc>
        <w:tc>
          <w:tcPr>
            <w:tcW w:w="0" w:type="auto"/>
          </w:tcPr>
          <w:p w14:paraId="1C7F1E13" w14:textId="77777777" w:rsidR="002E229E" w:rsidRDefault="00EB0030">
            <w:pPr>
              <w:pStyle w:val="Compact"/>
            </w:pPr>
            <w:r>
              <w:t>–</w:t>
            </w:r>
          </w:p>
        </w:tc>
      </w:tr>
    </w:tbl>
    <w:p w14:paraId="1C7F1E15" w14:textId="77777777" w:rsidR="002E229E" w:rsidRDefault="00EB0030">
      <w:pPr>
        <w:pStyle w:val="berschrift3"/>
      </w:pPr>
      <w:bookmarkStart w:id="194" w:name="_Toc68972442"/>
      <w:bookmarkStart w:id="195" w:name="establishment-idempotent"/>
      <w:bookmarkEnd w:id="193"/>
      <w:r>
        <w:t>Establishment (idempotent)</w:t>
      </w:r>
      <w:bookmarkEnd w:id="194"/>
    </w:p>
    <w:tbl>
      <w:tblPr>
        <w:tblStyle w:val="Table"/>
        <w:tblW w:w="5000" w:type="pct"/>
        <w:tblLook w:val="0020" w:firstRow="1" w:lastRow="0" w:firstColumn="0" w:lastColumn="0" w:noHBand="0" w:noVBand="0"/>
      </w:tblPr>
      <w:tblGrid>
        <w:gridCol w:w="1955"/>
        <w:gridCol w:w="2200"/>
        <w:gridCol w:w="1192"/>
        <w:gridCol w:w="1288"/>
        <w:gridCol w:w="2101"/>
        <w:gridCol w:w="1327"/>
        <w:gridCol w:w="2006"/>
        <w:gridCol w:w="1346"/>
        <w:gridCol w:w="1373"/>
      </w:tblGrid>
      <w:tr w:rsidR="002E229E" w14:paraId="1C7F1E1F"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1E16" w14:textId="77777777" w:rsidR="002E229E" w:rsidRDefault="00EB0030">
            <w:pPr>
              <w:pStyle w:val="Compact"/>
            </w:pPr>
            <w:r>
              <w:rPr>
                <w:bCs/>
              </w:rPr>
              <w:t>Message Received</w:t>
            </w:r>
          </w:p>
        </w:tc>
        <w:tc>
          <w:tcPr>
            <w:tcW w:w="0" w:type="auto"/>
          </w:tcPr>
          <w:p w14:paraId="1C7F1E17" w14:textId="77777777" w:rsidR="002E229E" w:rsidRDefault="00EB0030">
            <w:pPr>
              <w:pStyle w:val="Compact"/>
            </w:pPr>
            <w:r>
              <w:rPr>
                <w:bCs/>
              </w:rPr>
              <w:t>Message Sent</w:t>
            </w:r>
          </w:p>
        </w:tc>
        <w:tc>
          <w:tcPr>
            <w:tcW w:w="0" w:type="auto"/>
          </w:tcPr>
          <w:p w14:paraId="1C7F1E18" w14:textId="77777777" w:rsidR="002E229E" w:rsidRDefault="00EB0030">
            <w:pPr>
              <w:pStyle w:val="Compact"/>
            </w:pPr>
            <w:r>
              <w:rPr>
                <w:bCs/>
              </w:rPr>
              <w:t>Session ID</w:t>
            </w:r>
          </w:p>
        </w:tc>
        <w:tc>
          <w:tcPr>
            <w:tcW w:w="0" w:type="auto"/>
          </w:tcPr>
          <w:p w14:paraId="1C7F1E19" w14:textId="77777777" w:rsidR="002E229E" w:rsidRDefault="00EB0030">
            <w:pPr>
              <w:pStyle w:val="Compact"/>
            </w:pPr>
            <w:r>
              <w:rPr>
                <w:bCs/>
              </w:rPr>
              <w:t>Timestamp</w:t>
            </w:r>
          </w:p>
        </w:tc>
        <w:tc>
          <w:tcPr>
            <w:tcW w:w="0" w:type="auto"/>
          </w:tcPr>
          <w:p w14:paraId="1C7F1E1A" w14:textId="77777777" w:rsidR="002E229E" w:rsidRDefault="00EB0030">
            <w:pPr>
              <w:pStyle w:val="Compact"/>
            </w:pPr>
            <w:r>
              <w:rPr>
                <w:bCs/>
              </w:rPr>
              <w:t>Request Timestamp</w:t>
            </w:r>
          </w:p>
        </w:tc>
        <w:tc>
          <w:tcPr>
            <w:tcW w:w="0" w:type="auto"/>
          </w:tcPr>
          <w:p w14:paraId="1C7F1E1B" w14:textId="77777777" w:rsidR="002E229E" w:rsidRDefault="00EB0030">
            <w:pPr>
              <w:pStyle w:val="Compact"/>
            </w:pPr>
            <w:r>
              <w:rPr>
                <w:bCs/>
              </w:rPr>
              <w:t>Client Flow</w:t>
            </w:r>
          </w:p>
        </w:tc>
        <w:tc>
          <w:tcPr>
            <w:tcW w:w="0" w:type="auto"/>
          </w:tcPr>
          <w:p w14:paraId="1C7F1E1C" w14:textId="77777777" w:rsidR="002E229E" w:rsidRDefault="00EB0030">
            <w:pPr>
              <w:pStyle w:val="Compact"/>
            </w:pPr>
            <w:r>
              <w:rPr>
                <w:bCs/>
              </w:rPr>
              <w:t>Keep Alive Interval</w:t>
            </w:r>
          </w:p>
        </w:tc>
        <w:tc>
          <w:tcPr>
            <w:tcW w:w="0" w:type="auto"/>
          </w:tcPr>
          <w:p w14:paraId="1C7F1E1D" w14:textId="77777777" w:rsidR="002E229E" w:rsidRDefault="00EB0030">
            <w:pPr>
              <w:pStyle w:val="Compact"/>
            </w:pPr>
            <w:r>
              <w:rPr>
                <w:bCs/>
              </w:rPr>
              <w:t xml:space="preserve">Next </w:t>
            </w:r>
            <w:proofErr w:type="spellStart"/>
            <w:r>
              <w:rPr>
                <w:bCs/>
              </w:rPr>
              <w:t>SeqNo</w:t>
            </w:r>
            <w:proofErr w:type="spellEnd"/>
          </w:p>
        </w:tc>
        <w:tc>
          <w:tcPr>
            <w:tcW w:w="0" w:type="auto"/>
          </w:tcPr>
          <w:p w14:paraId="1C7F1E1E" w14:textId="77777777" w:rsidR="002E229E" w:rsidRDefault="00EB0030">
            <w:pPr>
              <w:pStyle w:val="Compact"/>
            </w:pPr>
            <w:r>
              <w:rPr>
                <w:bCs/>
              </w:rPr>
              <w:t>Server Flow</w:t>
            </w:r>
          </w:p>
        </w:tc>
      </w:tr>
      <w:tr w:rsidR="002E229E" w14:paraId="1C7F1E29" w14:textId="77777777">
        <w:tc>
          <w:tcPr>
            <w:tcW w:w="0" w:type="auto"/>
          </w:tcPr>
          <w:p w14:paraId="1C7F1E20" w14:textId="77777777" w:rsidR="002E229E" w:rsidRDefault="00EB0030">
            <w:pPr>
              <w:pStyle w:val="Compact"/>
            </w:pPr>
            <w:r>
              <w:t>Negotiate</w:t>
            </w:r>
          </w:p>
        </w:tc>
        <w:tc>
          <w:tcPr>
            <w:tcW w:w="0" w:type="auto"/>
          </w:tcPr>
          <w:p w14:paraId="1C7F1E21" w14:textId="77777777" w:rsidR="002E229E" w:rsidRDefault="00EB0030">
            <w:pPr>
              <w:pStyle w:val="Compact"/>
            </w:pPr>
            <w:r>
              <w:t> </w:t>
            </w:r>
          </w:p>
        </w:tc>
        <w:tc>
          <w:tcPr>
            <w:tcW w:w="0" w:type="auto"/>
          </w:tcPr>
          <w:p w14:paraId="1C7F1E22" w14:textId="77777777" w:rsidR="002E229E" w:rsidRDefault="00EB0030">
            <w:pPr>
              <w:pStyle w:val="Compact"/>
            </w:pPr>
            <w:r>
              <w:t>ABC</w:t>
            </w:r>
          </w:p>
        </w:tc>
        <w:tc>
          <w:tcPr>
            <w:tcW w:w="0" w:type="auto"/>
          </w:tcPr>
          <w:p w14:paraId="1C7F1E23" w14:textId="77777777" w:rsidR="002E229E" w:rsidRDefault="00EB0030">
            <w:pPr>
              <w:pStyle w:val="Compact"/>
            </w:pPr>
            <w:r>
              <w:t>T1</w:t>
            </w:r>
          </w:p>
        </w:tc>
        <w:tc>
          <w:tcPr>
            <w:tcW w:w="0" w:type="auto"/>
          </w:tcPr>
          <w:p w14:paraId="1C7F1E24" w14:textId="77777777" w:rsidR="002E229E" w:rsidRDefault="00EB0030">
            <w:pPr>
              <w:pStyle w:val="Compact"/>
            </w:pPr>
            <w:r>
              <w:t>–</w:t>
            </w:r>
          </w:p>
        </w:tc>
        <w:tc>
          <w:tcPr>
            <w:tcW w:w="0" w:type="auto"/>
          </w:tcPr>
          <w:p w14:paraId="1C7F1E25" w14:textId="77777777" w:rsidR="002E229E" w:rsidRDefault="00EB0030">
            <w:pPr>
              <w:pStyle w:val="Compact"/>
            </w:pPr>
            <w:r>
              <w:t>Idempotent</w:t>
            </w:r>
          </w:p>
        </w:tc>
        <w:tc>
          <w:tcPr>
            <w:tcW w:w="0" w:type="auto"/>
          </w:tcPr>
          <w:p w14:paraId="1C7F1E26" w14:textId="77777777" w:rsidR="002E229E" w:rsidRDefault="00EB0030">
            <w:pPr>
              <w:pStyle w:val="Compact"/>
            </w:pPr>
            <w:r>
              <w:t>–</w:t>
            </w:r>
          </w:p>
        </w:tc>
        <w:tc>
          <w:tcPr>
            <w:tcW w:w="0" w:type="auto"/>
          </w:tcPr>
          <w:p w14:paraId="1C7F1E27" w14:textId="77777777" w:rsidR="002E229E" w:rsidRDefault="00EB0030">
            <w:pPr>
              <w:pStyle w:val="Compact"/>
            </w:pPr>
            <w:r>
              <w:t>–</w:t>
            </w:r>
          </w:p>
        </w:tc>
        <w:tc>
          <w:tcPr>
            <w:tcW w:w="0" w:type="auto"/>
          </w:tcPr>
          <w:p w14:paraId="1C7F1E28" w14:textId="77777777" w:rsidR="002E229E" w:rsidRDefault="00EB0030">
            <w:pPr>
              <w:pStyle w:val="Compact"/>
            </w:pPr>
            <w:r>
              <w:t>–</w:t>
            </w:r>
          </w:p>
        </w:tc>
      </w:tr>
      <w:tr w:rsidR="002E229E" w14:paraId="1C7F1E33" w14:textId="77777777">
        <w:tc>
          <w:tcPr>
            <w:tcW w:w="0" w:type="auto"/>
          </w:tcPr>
          <w:p w14:paraId="1C7F1E2A" w14:textId="77777777" w:rsidR="002E229E" w:rsidRDefault="002E229E"/>
        </w:tc>
        <w:tc>
          <w:tcPr>
            <w:tcW w:w="0" w:type="auto"/>
          </w:tcPr>
          <w:p w14:paraId="1C7F1E2B" w14:textId="77777777" w:rsidR="002E229E" w:rsidRDefault="00EB0030">
            <w:pPr>
              <w:pStyle w:val="Compact"/>
            </w:pPr>
            <w:proofErr w:type="spellStart"/>
            <w:r>
              <w:t>NegotiationResponse</w:t>
            </w:r>
            <w:proofErr w:type="spellEnd"/>
          </w:p>
        </w:tc>
        <w:tc>
          <w:tcPr>
            <w:tcW w:w="0" w:type="auto"/>
          </w:tcPr>
          <w:p w14:paraId="1C7F1E2C" w14:textId="77777777" w:rsidR="002E229E" w:rsidRDefault="00EB0030">
            <w:pPr>
              <w:pStyle w:val="Compact"/>
            </w:pPr>
            <w:r>
              <w:t>ABC</w:t>
            </w:r>
          </w:p>
        </w:tc>
        <w:tc>
          <w:tcPr>
            <w:tcW w:w="0" w:type="auto"/>
          </w:tcPr>
          <w:p w14:paraId="1C7F1E2D" w14:textId="77777777" w:rsidR="002E229E" w:rsidRDefault="00EB0030">
            <w:pPr>
              <w:pStyle w:val="Compact"/>
            </w:pPr>
            <w:r>
              <w:t>–</w:t>
            </w:r>
          </w:p>
        </w:tc>
        <w:tc>
          <w:tcPr>
            <w:tcW w:w="0" w:type="auto"/>
          </w:tcPr>
          <w:p w14:paraId="1C7F1E2E" w14:textId="77777777" w:rsidR="002E229E" w:rsidRDefault="00EB0030">
            <w:pPr>
              <w:pStyle w:val="Compact"/>
            </w:pPr>
            <w:r>
              <w:t>T1</w:t>
            </w:r>
          </w:p>
        </w:tc>
        <w:tc>
          <w:tcPr>
            <w:tcW w:w="0" w:type="auto"/>
          </w:tcPr>
          <w:p w14:paraId="1C7F1E2F" w14:textId="77777777" w:rsidR="002E229E" w:rsidRDefault="00EB0030">
            <w:pPr>
              <w:pStyle w:val="Compact"/>
            </w:pPr>
            <w:r>
              <w:t>–</w:t>
            </w:r>
          </w:p>
        </w:tc>
        <w:tc>
          <w:tcPr>
            <w:tcW w:w="0" w:type="auto"/>
          </w:tcPr>
          <w:p w14:paraId="1C7F1E30" w14:textId="77777777" w:rsidR="002E229E" w:rsidRDefault="00EB0030">
            <w:pPr>
              <w:pStyle w:val="Compact"/>
            </w:pPr>
            <w:r>
              <w:t>–</w:t>
            </w:r>
          </w:p>
        </w:tc>
        <w:tc>
          <w:tcPr>
            <w:tcW w:w="0" w:type="auto"/>
          </w:tcPr>
          <w:p w14:paraId="1C7F1E31" w14:textId="77777777" w:rsidR="002E229E" w:rsidRDefault="00EB0030">
            <w:pPr>
              <w:pStyle w:val="Compact"/>
            </w:pPr>
            <w:r>
              <w:t>–</w:t>
            </w:r>
          </w:p>
        </w:tc>
        <w:tc>
          <w:tcPr>
            <w:tcW w:w="0" w:type="auto"/>
          </w:tcPr>
          <w:p w14:paraId="1C7F1E32" w14:textId="77777777" w:rsidR="002E229E" w:rsidRDefault="00EB0030">
            <w:pPr>
              <w:pStyle w:val="Compact"/>
            </w:pPr>
            <w:r>
              <w:t>Recoverable</w:t>
            </w:r>
          </w:p>
        </w:tc>
      </w:tr>
      <w:tr w:rsidR="002E229E" w14:paraId="1C7F1E3D" w14:textId="77777777">
        <w:tc>
          <w:tcPr>
            <w:tcW w:w="0" w:type="auto"/>
          </w:tcPr>
          <w:p w14:paraId="1C7F1E34" w14:textId="77777777" w:rsidR="002E229E" w:rsidRDefault="00EB0030">
            <w:pPr>
              <w:pStyle w:val="Compact"/>
            </w:pPr>
            <w:r>
              <w:t>Establish</w:t>
            </w:r>
          </w:p>
        </w:tc>
        <w:tc>
          <w:tcPr>
            <w:tcW w:w="0" w:type="auto"/>
          </w:tcPr>
          <w:p w14:paraId="1C7F1E35" w14:textId="77777777" w:rsidR="002E229E" w:rsidRDefault="002E229E"/>
        </w:tc>
        <w:tc>
          <w:tcPr>
            <w:tcW w:w="0" w:type="auto"/>
          </w:tcPr>
          <w:p w14:paraId="1C7F1E36" w14:textId="77777777" w:rsidR="002E229E" w:rsidRDefault="00EB0030">
            <w:pPr>
              <w:pStyle w:val="Compact"/>
            </w:pPr>
            <w:r>
              <w:t>ABC</w:t>
            </w:r>
          </w:p>
        </w:tc>
        <w:tc>
          <w:tcPr>
            <w:tcW w:w="0" w:type="auto"/>
          </w:tcPr>
          <w:p w14:paraId="1C7F1E37" w14:textId="77777777" w:rsidR="002E229E" w:rsidRDefault="00EB0030">
            <w:pPr>
              <w:pStyle w:val="Compact"/>
            </w:pPr>
            <w:r>
              <w:t>T2</w:t>
            </w:r>
          </w:p>
        </w:tc>
        <w:tc>
          <w:tcPr>
            <w:tcW w:w="0" w:type="auto"/>
          </w:tcPr>
          <w:p w14:paraId="1C7F1E38" w14:textId="77777777" w:rsidR="002E229E" w:rsidRDefault="00EB0030">
            <w:pPr>
              <w:pStyle w:val="Compact"/>
            </w:pPr>
            <w:r>
              <w:t>–</w:t>
            </w:r>
          </w:p>
        </w:tc>
        <w:tc>
          <w:tcPr>
            <w:tcW w:w="0" w:type="auto"/>
          </w:tcPr>
          <w:p w14:paraId="1C7F1E39" w14:textId="77777777" w:rsidR="002E229E" w:rsidRDefault="00EB0030">
            <w:pPr>
              <w:pStyle w:val="Compact"/>
            </w:pPr>
            <w:r>
              <w:t>–</w:t>
            </w:r>
          </w:p>
        </w:tc>
        <w:tc>
          <w:tcPr>
            <w:tcW w:w="0" w:type="auto"/>
          </w:tcPr>
          <w:p w14:paraId="1C7F1E3A" w14:textId="77777777" w:rsidR="002E229E" w:rsidRDefault="00EB0030">
            <w:pPr>
              <w:pStyle w:val="Compact"/>
            </w:pPr>
            <w:r>
              <w:t>10</w:t>
            </w:r>
          </w:p>
        </w:tc>
        <w:tc>
          <w:tcPr>
            <w:tcW w:w="0" w:type="auto"/>
          </w:tcPr>
          <w:p w14:paraId="1C7F1E3B" w14:textId="77777777" w:rsidR="002E229E" w:rsidRDefault="00EB0030">
            <w:pPr>
              <w:pStyle w:val="Compact"/>
            </w:pPr>
            <w:r>
              <w:t>1</w:t>
            </w:r>
          </w:p>
        </w:tc>
        <w:tc>
          <w:tcPr>
            <w:tcW w:w="0" w:type="auto"/>
          </w:tcPr>
          <w:p w14:paraId="1C7F1E3C" w14:textId="77777777" w:rsidR="002E229E" w:rsidRDefault="00EB0030">
            <w:pPr>
              <w:pStyle w:val="Compact"/>
            </w:pPr>
            <w:r>
              <w:t>–</w:t>
            </w:r>
          </w:p>
        </w:tc>
      </w:tr>
      <w:tr w:rsidR="002E229E" w14:paraId="1C7F1E47" w14:textId="77777777">
        <w:tc>
          <w:tcPr>
            <w:tcW w:w="0" w:type="auto"/>
          </w:tcPr>
          <w:p w14:paraId="1C7F1E3E" w14:textId="77777777" w:rsidR="002E229E" w:rsidRDefault="002E229E"/>
        </w:tc>
        <w:tc>
          <w:tcPr>
            <w:tcW w:w="0" w:type="auto"/>
          </w:tcPr>
          <w:p w14:paraId="1C7F1E3F" w14:textId="64FA36D7" w:rsidR="002E229E" w:rsidRDefault="00EB0030">
            <w:pPr>
              <w:pStyle w:val="Compact"/>
            </w:pPr>
            <w:proofErr w:type="spellStart"/>
            <w:r>
              <w:t>EstablishmentAck</w:t>
            </w:r>
            <w:proofErr w:type="spellEnd"/>
          </w:p>
        </w:tc>
        <w:tc>
          <w:tcPr>
            <w:tcW w:w="0" w:type="auto"/>
          </w:tcPr>
          <w:p w14:paraId="1C7F1E40" w14:textId="77777777" w:rsidR="002E229E" w:rsidRDefault="00EB0030">
            <w:pPr>
              <w:pStyle w:val="Compact"/>
            </w:pPr>
            <w:r>
              <w:t>ABC</w:t>
            </w:r>
          </w:p>
        </w:tc>
        <w:tc>
          <w:tcPr>
            <w:tcW w:w="0" w:type="auto"/>
          </w:tcPr>
          <w:p w14:paraId="1C7F1E41" w14:textId="77777777" w:rsidR="002E229E" w:rsidRDefault="00EB0030">
            <w:pPr>
              <w:pStyle w:val="Compact"/>
            </w:pPr>
            <w:r>
              <w:t>–</w:t>
            </w:r>
          </w:p>
        </w:tc>
        <w:tc>
          <w:tcPr>
            <w:tcW w:w="0" w:type="auto"/>
          </w:tcPr>
          <w:p w14:paraId="1C7F1E42" w14:textId="77777777" w:rsidR="002E229E" w:rsidRDefault="00EB0030">
            <w:pPr>
              <w:pStyle w:val="Compact"/>
            </w:pPr>
            <w:r>
              <w:t>T2</w:t>
            </w:r>
          </w:p>
        </w:tc>
        <w:tc>
          <w:tcPr>
            <w:tcW w:w="0" w:type="auto"/>
          </w:tcPr>
          <w:p w14:paraId="1C7F1E43" w14:textId="77777777" w:rsidR="002E229E" w:rsidRDefault="00EB0030">
            <w:pPr>
              <w:pStyle w:val="Compact"/>
            </w:pPr>
            <w:r>
              <w:t>–</w:t>
            </w:r>
          </w:p>
        </w:tc>
        <w:tc>
          <w:tcPr>
            <w:tcW w:w="0" w:type="auto"/>
          </w:tcPr>
          <w:p w14:paraId="1C7F1E44" w14:textId="77777777" w:rsidR="002E229E" w:rsidRDefault="00EB0030">
            <w:pPr>
              <w:pStyle w:val="Compact"/>
            </w:pPr>
            <w:r>
              <w:t>10</w:t>
            </w:r>
          </w:p>
        </w:tc>
        <w:tc>
          <w:tcPr>
            <w:tcW w:w="0" w:type="auto"/>
          </w:tcPr>
          <w:p w14:paraId="1C7F1E45" w14:textId="77777777" w:rsidR="002E229E" w:rsidRDefault="00EB0030">
            <w:pPr>
              <w:pStyle w:val="Compact"/>
            </w:pPr>
            <w:r>
              <w:t>1</w:t>
            </w:r>
          </w:p>
        </w:tc>
        <w:tc>
          <w:tcPr>
            <w:tcW w:w="0" w:type="auto"/>
          </w:tcPr>
          <w:p w14:paraId="1C7F1E46" w14:textId="77777777" w:rsidR="002E229E" w:rsidRDefault="00EB0030">
            <w:pPr>
              <w:pStyle w:val="Compact"/>
            </w:pPr>
            <w:r>
              <w:t>–</w:t>
            </w:r>
          </w:p>
        </w:tc>
      </w:tr>
    </w:tbl>
    <w:p w14:paraId="1C7F1E48" w14:textId="77777777" w:rsidR="002E229E" w:rsidRDefault="00EB0030">
      <w:pPr>
        <w:pStyle w:val="berschrift3"/>
      </w:pPr>
      <w:bookmarkStart w:id="196" w:name="_Toc68972443"/>
      <w:bookmarkStart w:id="197" w:name="establishment-none"/>
      <w:bookmarkEnd w:id="195"/>
      <w:r>
        <w:t>Establishment (none)</w:t>
      </w:r>
      <w:bookmarkEnd w:id="196"/>
    </w:p>
    <w:tbl>
      <w:tblPr>
        <w:tblStyle w:val="Table"/>
        <w:tblW w:w="5000" w:type="pct"/>
        <w:tblLook w:val="0020" w:firstRow="1" w:lastRow="0" w:firstColumn="0" w:lastColumn="0" w:noHBand="0" w:noVBand="0"/>
      </w:tblPr>
      <w:tblGrid>
        <w:gridCol w:w="1966"/>
        <w:gridCol w:w="2212"/>
        <w:gridCol w:w="1198"/>
        <w:gridCol w:w="1295"/>
        <w:gridCol w:w="2112"/>
        <w:gridCol w:w="1289"/>
        <w:gridCol w:w="2016"/>
        <w:gridCol w:w="1353"/>
        <w:gridCol w:w="1347"/>
      </w:tblGrid>
      <w:tr w:rsidR="002E229E" w14:paraId="1C7F1E52"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1E49" w14:textId="77777777" w:rsidR="002E229E" w:rsidRDefault="00EB0030">
            <w:pPr>
              <w:pStyle w:val="Compact"/>
            </w:pPr>
            <w:r>
              <w:rPr>
                <w:bCs/>
              </w:rPr>
              <w:t>Message Received</w:t>
            </w:r>
          </w:p>
        </w:tc>
        <w:tc>
          <w:tcPr>
            <w:tcW w:w="0" w:type="auto"/>
          </w:tcPr>
          <w:p w14:paraId="1C7F1E4A" w14:textId="77777777" w:rsidR="002E229E" w:rsidRDefault="00EB0030">
            <w:pPr>
              <w:pStyle w:val="Compact"/>
            </w:pPr>
            <w:r>
              <w:rPr>
                <w:bCs/>
              </w:rPr>
              <w:t>Message Sent</w:t>
            </w:r>
          </w:p>
        </w:tc>
        <w:tc>
          <w:tcPr>
            <w:tcW w:w="0" w:type="auto"/>
          </w:tcPr>
          <w:p w14:paraId="1C7F1E4B" w14:textId="77777777" w:rsidR="002E229E" w:rsidRDefault="00EB0030">
            <w:pPr>
              <w:pStyle w:val="Compact"/>
            </w:pPr>
            <w:r>
              <w:rPr>
                <w:bCs/>
              </w:rPr>
              <w:t>Session ID</w:t>
            </w:r>
          </w:p>
        </w:tc>
        <w:tc>
          <w:tcPr>
            <w:tcW w:w="0" w:type="auto"/>
          </w:tcPr>
          <w:p w14:paraId="1C7F1E4C" w14:textId="77777777" w:rsidR="002E229E" w:rsidRDefault="00EB0030">
            <w:pPr>
              <w:pStyle w:val="Compact"/>
            </w:pPr>
            <w:r>
              <w:rPr>
                <w:bCs/>
              </w:rPr>
              <w:t>Timestamp</w:t>
            </w:r>
          </w:p>
        </w:tc>
        <w:tc>
          <w:tcPr>
            <w:tcW w:w="0" w:type="auto"/>
          </w:tcPr>
          <w:p w14:paraId="1C7F1E4D" w14:textId="77777777" w:rsidR="002E229E" w:rsidRDefault="00EB0030">
            <w:pPr>
              <w:pStyle w:val="Compact"/>
            </w:pPr>
            <w:r>
              <w:rPr>
                <w:bCs/>
              </w:rPr>
              <w:t>Request Timestamp</w:t>
            </w:r>
          </w:p>
        </w:tc>
        <w:tc>
          <w:tcPr>
            <w:tcW w:w="0" w:type="auto"/>
          </w:tcPr>
          <w:p w14:paraId="1C7F1E4E" w14:textId="77777777" w:rsidR="002E229E" w:rsidRDefault="00EB0030">
            <w:pPr>
              <w:pStyle w:val="Compact"/>
            </w:pPr>
            <w:r>
              <w:rPr>
                <w:bCs/>
              </w:rPr>
              <w:t>Client Flow</w:t>
            </w:r>
          </w:p>
        </w:tc>
        <w:tc>
          <w:tcPr>
            <w:tcW w:w="0" w:type="auto"/>
          </w:tcPr>
          <w:p w14:paraId="1C7F1E4F" w14:textId="77777777" w:rsidR="002E229E" w:rsidRDefault="00EB0030">
            <w:pPr>
              <w:pStyle w:val="Compact"/>
            </w:pPr>
            <w:r>
              <w:rPr>
                <w:bCs/>
              </w:rPr>
              <w:t>Keep Alive Interval</w:t>
            </w:r>
          </w:p>
        </w:tc>
        <w:tc>
          <w:tcPr>
            <w:tcW w:w="0" w:type="auto"/>
          </w:tcPr>
          <w:p w14:paraId="1C7F1E50" w14:textId="77777777" w:rsidR="002E229E" w:rsidRDefault="00EB0030">
            <w:pPr>
              <w:pStyle w:val="Compact"/>
            </w:pPr>
            <w:r>
              <w:rPr>
                <w:bCs/>
              </w:rPr>
              <w:t xml:space="preserve">Next </w:t>
            </w:r>
            <w:proofErr w:type="spellStart"/>
            <w:r>
              <w:rPr>
                <w:bCs/>
              </w:rPr>
              <w:t>SeqNo</w:t>
            </w:r>
            <w:proofErr w:type="spellEnd"/>
          </w:p>
        </w:tc>
        <w:tc>
          <w:tcPr>
            <w:tcW w:w="0" w:type="auto"/>
          </w:tcPr>
          <w:p w14:paraId="1C7F1E51" w14:textId="77777777" w:rsidR="002E229E" w:rsidRDefault="00EB0030">
            <w:pPr>
              <w:pStyle w:val="Compact"/>
            </w:pPr>
            <w:r>
              <w:rPr>
                <w:bCs/>
              </w:rPr>
              <w:t>Server Flow</w:t>
            </w:r>
          </w:p>
        </w:tc>
      </w:tr>
      <w:tr w:rsidR="002E229E" w14:paraId="1C7F1E5C" w14:textId="77777777">
        <w:tc>
          <w:tcPr>
            <w:tcW w:w="0" w:type="auto"/>
          </w:tcPr>
          <w:p w14:paraId="1C7F1E53" w14:textId="77777777" w:rsidR="002E229E" w:rsidRDefault="00EB0030">
            <w:pPr>
              <w:pStyle w:val="Compact"/>
            </w:pPr>
            <w:r>
              <w:t>Negotiate</w:t>
            </w:r>
          </w:p>
        </w:tc>
        <w:tc>
          <w:tcPr>
            <w:tcW w:w="0" w:type="auto"/>
          </w:tcPr>
          <w:p w14:paraId="1C7F1E54" w14:textId="77777777" w:rsidR="002E229E" w:rsidRDefault="00EB0030">
            <w:pPr>
              <w:pStyle w:val="Compact"/>
            </w:pPr>
            <w:r>
              <w:t> </w:t>
            </w:r>
          </w:p>
        </w:tc>
        <w:tc>
          <w:tcPr>
            <w:tcW w:w="0" w:type="auto"/>
          </w:tcPr>
          <w:p w14:paraId="1C7F1E55" w14:textId="77777777" w:rsidR="002E229E" w:rsidRDefault="00EB0030">
            <w:pPr>
              <w:pStyle w:val="Compact"/>
            </w:pPr>
            <w:r>
              <w:t>ABC</w:t>
            </w:r>
          </w:p>
        </w:tc>
        <w:tc>
          <w:tcPr>
            <w:tcW w:w="0" w:type="auto"/>
          </w:tcPr>
          <w:p w14:paraId="1C7F1E56" w14:textId="77777777" w:rsidR="002E229E" w:rsidRDefault="00EB0030">
            <w:pPr>
              <w:pStyle w:val="Compact"/>
            </w:pPr>
            <w:r>
              <w:t>T1</w:t>
            </w:r>
          </w:p>
        </w:tc>
        <w:tc>
          <w:tcPr>
            <w:tcW w:w="0" w:type="auto"/>
          </w:tcPr>
          <w:p w14:paraId="1C7F1E57" w14:textId="77777777" w:rsidR="002E229E" w:rsidRDefault="00EB0030">
            <w:pPr>
              <w:pStyle w:val="Compact"/>
            </w:pPr>
            <w:r>
              <w:t>–</w:t>
            </w:r>
          </w:p>
        </w:tc>
        <w:tc>
          <w:tcPr>
            <w:tcW w:w="0" w:type="auto"/>
          </w:tcPr>
          <w:p w14:paraId="1C7F1E58" w14:textId="77777777" w:rsidR="002E229E" w:rsidRDefault="00EB0030">
            <w:pPr>
              <w:pStyle w:val="Compact"/>
            </w:pPr>
            <w:r>
              <w:t>None</w:t>
            </w:r>
          </w:p>
        </w:tc>
        <w:tc>
          <w:tcPr>
            <w:tcW w:w="0" w:type="auto"/>
          </w:tcPr>
          <w:p w14:paraId="1C7F1E59" w14:textId="77777777" w:rsidR="002E229E" w:rsidRDefault="00EB0030">
            <w:pPr>
              <w:pStyle w:val="Compact"/>
            </w:pPr>
            <w:r>
              <w:t>–</w:t>
            </w:r>
          </w:p>
        </w:tc>
        <w:tc>
          <w:tcPr>
            <w:tcW w:w="0" w:type="auto"/>
          </w:tcPr>
          <w:p w14:paraId="1C7F1E5A" w14:textId="77777777" w:rsidR="002E229E" w:rsidRDefault="00EB0030">
            <w:pPr>
              <w:pStyle w:val="Compact"/>
            </w:pPr>
            <w:r>
              <w:t>–</w:t>
            </w:r>
          </w:p>
        </w:tc>
        <w:tc>
          <w:tcPr>
            <w:tcW w:w="0" w:type="auto"/>
          </w:tcPr>
          <w:p w14:paraId="1C7F1E5B" w14:textId="77777777" w:rsidR="002E229E" w:rsidRDefault="00EB0030">
            <w:pPr>
              <w:pStyle w:val="Compact"/>
            </w:pPr>
            <w:r>
              <w:t>–</w:t>
            </w:r>
          </w:p>
        </w:tc>
      </w:tr>
      <w:tr w:rsidR="002E229E" w14:paraId="1C7F1E66" w14:textId="77777777">
        <w:tc>
          <w:tcPr>
            <w:tcW w:w="0" w:type="auto"/>
          </w:tcPr>
          <w:p w14:paraId="1C7F1E5D" w14:textId="77777777" w:rsidR="002E229E" w:rsidRDefault="002E229E"/>
        </w:tc>
        <w:tc>
          <w:tcPr>
            <w:tcW w:w="0" w:type="auto"/>
          </w:tcPr>
          <w:p w14:paraId="1C7F1E5E" w14:textId="77777777" w:rsidR="002E229E" w:rsidRDefault="00EB0030">
            <w:pPr>
              <w:pStyle w:val="Compact"/>
            </w:pPr>
            <w:proofErr w:type="spellStart"/>
            <w:r>
              <w:t>NegotiationResponse</w:t>
            </w:r>
            <w:proofErr w:type="spellEnd"/>
          </w:p>
        </w:tc>
        <w:tc>
          <w:tcPr>
            <w:tcW w:w="0" w:type="auto"/>
          </w:tcPr>
          <w:p w14:paraId="1C7F1E5F" w14:textId="77777777" w:rsidR="002E229E" w:rsidRDefault="00EB0030">
            <w:pPr>
              <w:pStyle w:val="Compact"/>
            </w:pPr>
            <w:r>
              <w:t>ABC</w:t>
            </w:r>
          </w:p>
        </w:tc>
        <w:tc>
          <w:tcPr>
            <w:tcW w:w="0" w:type="auto"/>
          </w:tcPr>
          <w:p w14:paraId="1C7F1E60" w14:textId="77777777" w:rsidR="002E229E" w:rsidRDefault="00EB0030">
            <w:pPr>
              <w:pStyle w:val="Compact"/>
            </w:pPr>
            <w:r>
              <w:t>–</w:t>
            </w:r>
          </w:p>
        </w:tc>
        <w:tc>
          <w:tcPr>
            <w:tcW w:w="0" w:type="auto"/>
          </w:tcPr>
          <w:p w14:paraId="1C7F1E61" w14:textId="77777777" w:rsidR="002E229E" w:rsidRDefault="00EB0030">
            <w:pPr>
              <w:pStyle w:val="Compact"/>
            </w:pPr>
            <w:r>
              <w:t>T1</w:t>
            </w:r>
          </w:p>
        </w:tc>
        <w:tc>
          <w:tcPr>
            <w:tcW w:w="0" w:type="auto"/>
          </w:tcPr>
          <w:p w14:paraId="1C7F1E62" w14:textId="77777777" w:rsidR="002E229E" w:rsidRDefault="00EB0030">
            <w:pPr>
              <w:pStyle w:val="Compact"/>
            </w:pPr>
            <w:r>
              <w:t>–</w:t>
            </w:r>
          </w:p>
        </w:tc>
        <w:tc>
          <w:tcPr>
            <w:tcW w:w="0" w:type="auto"/>
          </w:tcPr>
          <w:p w14:paraId="1C7F1E63" w14:textId="77777777" w:rsidR="002E229E" w:rsidRDefault="00EB0030">
            <w:pPr>
              <w:pStyle w:val="Compact"/>
            </w:pPr>
            <w:r>
              <w:t>–</w:t>
            </w:r>
          </w:p>
        </w:tc>
        <w:tc>
          <w:tcPr>
            <w:tcW w:w="0" w:type="auto"/>
          </w:tcPr>
          <w:p w14:paraId="1C7F1E64" w14:textId="77777777" w:rsidR="002E229E" w:rsidRDefault="00EB0030">
            <w:pPr>
              <w:pStyle w:val="Compact"/>
            </w:pPr>
            <w:r>
              <w:t>–</w:t>
            </w:r>
          </w:p>
        </w:tc>
        <w:tc>
          <w:tcPr>
            <w:tcW w:w="0" w:type="auto"/>
          </w:tcPr>
          <w:p w14:paraId="1C7F1E65" w14:textId="77777777" w:rsidR="002E229E" w:rsidRDefault="00EB0030">
            <w:pPr>
              <w:pStyle w:val="Compact"/>
            </w:pPr>
            <w:r>
              <w:t>None</w:t>
            </w:r>
          </w:p>
        </w:tc>
      </w:tr>
      <w:tr w:rsidR="002E229E" w14:paraId="1C7F1E70" w14:textId="77777777">
        <w:tc>
          <w:tcPr>
            <w:tcW w:w="0" w:type="auto"/>
          </w:tcPr>
          <w:p w14:paraId="1C7F1E67" w14:textId="77777777" w:rsidR="002E229E" w:rsidRDefault="00EB0030">
            <w:pPr>
              <w:pStyle w:val="Compact"/>
            </w:pPr>
            <w:r>
              <w:t>Establish</w:t>
            </w:r>
          </w:p>
        </w:tc>
        <w:tc>
          <w:tcPr>
            <w:tcW w:w="0" w:type="auto"/>
          </w:tcPr>
          <w:p w14:paraId="1C7F1E68" w14:textId="77777777" w:rsidR="002E229E" w:rsidRDefault="002E229E"/>
        </w:tc>
        <w:tc>
          <w:tcPr>
            <w:tcW w:w="0" w:type="auto"/>
          </w:tcPr>
          <w:p w14:paraId="1C7F1E69" w14:textId="77777777" w:rsidR="002E229E" w:rsidRDefault="00EB0030">
            <w:pPr>
              <w:pStyle w:val="Compact"/>
            </w:pPr>
            <w:r>
              <w:t>ABC</w:t>
            </w:r>
          </w:p>
        </w:tc>
        <w:tc>
          <w:tcPr>
            <w:tcW w:w="0" w:type="auto"/>
          </w:tcPr>
          <w:p w14:paraId="1C7F1E6A" w14:textId="77777777" w:rsidR="002E229E" w:rsidRDefault="00EB0030">
            <w:pPr>
              <w:pStyle w:val="Compact"/>
            </w:pPr>
            <w:r>
              <w:t>T2</w:t>
            </w:r>
          </w:p>
        </w:tc>
        <w:tc>
          <w:tcPr>
            <w:tcW w:w="0" w:type="auto"/>
          </w:tcPr>
          <w:p w14:paraId="1C7F1E6B" w14:textId="77777777" w:rsidR="002E229E" w:rsidRDefault="00EB0030">
            <w:pPr>
              <w:pStyle w:val="Compact"/>
            </w:pPr>
            <w:r>
              <w:t>–</w:t>
            </w:r>
          </w:p>
        </w:tc>
        <w:tc>
          <w:tcPr>
            <w:tcW w:w="0" w:type="auto"/>
          </w:tcPr>
          <w:p w14:paraId="1C7F1E6C" w14:textId="77777777" w:rsidR="002E229E" w:rsidRDefault="00EB0030">
            <w:pPr>
              <w:pStyle w:val="Compact"/>
            </w:pPr>
            <w:r>
              <w:t>–</w:t>
            </w:r>
          </w:p>
        </w:tc>
        <w:tc>
          <w:tcPr>
            <w:tcW w:w="0" w:type="auto"/>
          </w:tcPr>
          <w:p w14:paraId="1C7F1E6D" w14:textId="77777777" w:rsidR="002E229E" w:rsidRDefault="00EB0030">
            <w:pPr>
              <w:pStyle w:val="Compact"/>
            </w:pPr>
            <w:r>
              <w:t>10</w:t>
            </w:r>
          </w:p>
        </w:tc>
        <w:tc>
          <w:tcPr>
            <w:tcW w:w="0" w:type="auto"/>
          </w:tcPr>
          <w:p w14:paraId="1C7F1E6E" w14:textId="77777777" w:rsidR="002E229E" w:rsidRDefault="00EB0030">
            <w:pPr>
              <w:pStyle w:val="Compact"/>
            </w:pPr>
            <w:r>
              <w:t>–</w:t>
            </w:r>
          </w:p>
        </w:tc>
        <w:tc>
          <w:tcPr>
            <w:tcW w:w="0" w:type="auto"/>
          </w:tcPr>
          <w:p w14:paraId="1C7F1E6F" w14:textId="77777777" w:rsidR="002E229E" w:rsidRDefault="00EB0030">
            <w:pPr>
              <w:pStyle w:val="Compact"/>
            </w:pPr>
            <w:r>
              <w:t>–</w:t>
            </w:r>
          </w:p>
        </w:tc>
      </w:tr>
      <w:tr w:rsidR="002E229E" w14:paraId="1C7F1E7A" w14:textId="77777777">
        <w:tc>
          <w:tcPr>
            <w:tcW w:w="0" w:type="auto"/>
          </w:tcPr>
          <w:p w14:paraId="1C7F1E71" w14:textId="77777777" w:rsidR="002E229E" w:rsidRDefault="002E229E"/>
        </w:tc>
        <w:tc>
          <w:tcPr>
            <w:tcW w:w="0" w:type="auto"/>
          </w:tcPr>
          <w:p w14:paraId="1C7F1E72" w14:textId="6E16B02B" w:rsidR="002E229E" w:rsidRDefault="00EB0030">
            <w:pPr>
              <w:pStyle w:val="Compact"/>
            </w:pPr>
            <w:proofErr w:type="spellStart"/>
            <w:r>
              <w:t>EstablishmentAck</w:t>
            </w:r>
            <w:proofErr w:type="spellEnd"/>
          </w:p>
        </w:tc>
        <w:tc>
          <w:tcPr>
            <w:tcW w:w="0" w:type="auto"/>
          </w:tcPr>
          <w:p w14:paraId="1C7F1E73" w14:textId="77777777" w:rsidR="002E229E" w:rsidRDefault="00EB0030">
            <w:pPr>
              <w:pStyle w:val="Compact"/>
            </w:pPr>
            <w:r>
              <w:t>ABC</w:t>
            </w:r>
          </w:p>
        </w:tc>
        <w:tc>
          <w:tcPr>
            <w:tcW w:w="0" w:type="auto"/>
          </w:tcPr>
          <w:p w14:paraId="1C7F1E74" w14:textId="77777777" w:rsidR="002E229E" w:rsidRDefault="00EB0030">
            <w:pPr>
              <w:pStyle w:val="Compact"/>
            </w:pPr>
            <w:r>
              <w:t>–</w:t>
            </w:r>
          </w:p>
        </w:tc>
        <w:tc>
          <w:tcPr>
            <w:tcW w:w="0" w:type="auto"/>
          </w:tcPr>
          <w:p w14:paraId="1C7F1E75" w14:textId="77777777" w:rsidR="002E229E" w:rsidRDefault="00EB0030">
            <w:pPr>
              <w:pStyle w:val="Compact"/>
            </w:pPr>
            <w:r>
              <w:t>T2</w:t>
            </w:r>
          </w:p>
        </w:tc>
        <w:tc>
          <w:tcPr>
            <w:tcW w:w="0" w:type="auto"/>
          </w:tcPr>
          <w:p w14:paraId="1C7F1E76" w14:textId="77777777" w:rsidR="002E229E" w:rsidRDefault="00EB0030">
            <w:pPr>
              <w:pStyle w:val="Compact"/>
            </w:pPr>
            <w:r>
              <w:t>–</w:t>
            </w:r>
          </w:p>
        </w:tc>
        <w:tc>
          <w:tcPr>
            <w:tcW w:w="0" w:type="auto"/>
          </w:tcPr>
          <w:p w14:paraId="1C7F1E77" w14:textId="77777777" w:rsidR="002E229E" w:rsidRDefault="00EB0030">
            <w:pPr>
              <w:pStyle w:val="Compact"/>
            </w:pPr>
            <w:r>
              <w:t>10</w:t>
            </w:r>
          </w:p>
        </w:tc>
        <w:tc>
          <w:tcPr>
            <w:tcW w:w="0" w:type="auto"/>
          </w:tcPr>
          <w:p w14:paraId="1C7F1E78" w14:textId="77777777" w:rsidR="002E229E" w:rsidRDefault="00EB0030">
            <w:pPr>
              <w:pStyle w:val="Compact"/>
            </w:pPr>
            <w:r>
              <w:t>–</w:t>
            </w:r>
          </w:p>
        </w:tc>
        <w:tc>
          <w:tcPr>
            <w:tcW w:w="0" w:type="auto"/>
          </w:tcPr>
          <w:p w14:paraId="1C7F1E79" w14:textId="77777777" w:rsidR="002E229E" w:rsidRDefault="00EB0030">
            <w:pPr>
              <w:pStyle w:val="Compact"/>
            </w:pPr>
            <w:r>
              <w:t>–</w:t>
            </w:r>
          </w:p>
        </w:tc>
      </w:tr>
    </w:tbl>
    <w:p w14:paraId="1C7F1E7B" w14:textId="77777777" w:rsidR="002E229E" w:rsidRDefault="00EB0030">
      <w:pPr>
        <w:pStyle w:val="berschrift3"/>
      </w:pPr>
      <w:bookmarkStart w:id="198" w:name="_Toc68972444"/>
      <w:bookmarkStart w:id="199" w:name="establishment-rejects"/>
      <w:bookmarkEnd w:id="197"/>
      <w:r>
        <w:t>Establishment rejects</w:t>
      </w:r>
      <w:bookmarkEnd w:id="198"/>
    </w:p>
    <w:p w14:paraId="1C7F1E7C" w14:textId="77777777" w:rsidR="002E229E" w:rsidRDefault="00EB0030">
      <w:pPr>
        <w:pStyle w:val="berschrift4"/>
      </w:pPr>
      <w:bookmarkStart w:id="200" w:name="_Toc68972445"/>
      <w:bookmarkStart w:id="201" w:name="unnegotiated"/>
      <w:r>
        <w:t>Unnegotiated</w:t>
      </w:r>
      <w:bookmarkEnd w:id="200"/>
    </w:p>
    <w:p w14:paraId="1C7F1E7D" w14:textId="77777777" w:rsidR="002E229E" w:rsidRDefault="00EB0030">
      <w:pPr>
        <w:pStyle w:val="FirstParagraph"/>
      </w:pPr>
      <w:r>
        <w:t>For example – Trying to send an Establish message without first Negotiating the session will result in the Establishment message being rejected.</w:t>
      </w:r>
    </w:p>
    <w:tbl>
      <w:tblPr>
        <w:tblStyle w:val="Table"/>
        <w:tblW w:w="5000" w:type="pct"/>
        <w:tblLook w:val="0020" w:firstRow="1" w:lastRow="0" w:firstColumn="0" w:lastColumn="0" w:noHBand="0" w:noVBand="0"/>
      </w:tblPr>
      <w:tblGrid>
        <w:gridCol w:w="1713"/>
        <w:gridCol w:w="1900"/>
        <w:gridCol w:w="1052"/>
        <w:gridCol w:w="1146"/>
        <w:gridCol w:w="1844"/>
        <w:gridCol w:w="1334"/>
        <w:gridCol w:w="4047"/>
        <w:gridCol w:w="1752"/>
      </w:tblGrid>
      <w:tr w:rsidR="002E229E" w14:paraId="1C7F1E86"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1E7E" w14:textId="77777777" w:rsidR="002E229E" w:rsidRDefault="00EB0030">
            <w:pPr>
              <w:pStyle w:val="Compact"/>
            </w:pPr>
            <w:r>
              <w:rPr>
                <w:bCs/>
              </w:rPr>
              <w:lastRenderedPageBreak/>
              <w:t>Message Received</w:t>
            </w:r>
          </w:p>
        </w:tc>
        <w:tc>
          <w:tcPr>
            <w:tcW w:w="0" w:type="auto"/>
          </w:tcPr>
          <w:p w14:paraId="1C7F1E7F" w14:textId="77777777" w:rsidR="002E229E" w:rsidRDefault="00EB0030">
            <w:pPr>
              <w:pStyle w:val="Compact"/>
            </w:pPr>
            <w:r>
              <w:rPr>
                <w:bCs/>
              </w:rPr>
              <w:t>Message Sent</w:t>
            </w:r>
          </w:p>
        </w:tc>
        <w:tc>
          <w:tcPr>
            <w:tcW w:w="0" w:type="auto"/>
          </w:tcPr>
          <w:p w14:paraId="1C7F1E80" w14:textId="77777777" w:rsidR="002E229E" w:rsidRDefault="00EB0030">
            <w:pPr>
              <w:pStyle w:val="Compact"/>
            </w:pPr>
            <w:r>
              <w:rPr>
                <w:bCs/>
              </w:rPr>
              <w:t>Session ID</w:t>
            </w:r>
          </w:p>
        </w:tc>
        <w:tc>
          <w:tcPr>
            <w:tcW w:w="0" w:type="auto"/>
          </w:tcPr>
          <w:p w14:paraId="1C7F1E81" w14:textId="77777777" w:rsidR="002E229E" w:rsidRDefault="00EB0030">
            <w:pPr>
              <w:pStyle w:val="Compact"/>
            </w:pPr>
            <w:r>
              <w:rPr>
                <w:bCs/>
              </w:rPr>
              <w:t>Timestamp</w:t>
            </w:r>
          </w:p>
        </w:tc>
        <w:tc>
          <w:tcPr>
            <w:tcW w:w="0" w:type="auto"/>
          </w:tcPr>
          <w:p w14:paraId="1C7F1E82" w14:textId="77777777" w:rsidR="002E229E" w:rsidRDefault="00EB0030">
            <w:pPr>
              <w:pStyle w:val="Compact"/>
            </w:pPr>
            <w:r>
              <w:rPr>
                <w:bCs/>
              </w:rPr>
              <w:t>Request Timestamp</w:t>
            </w:r>
          </w:p>
        </w:tc>
        <w:tc>
          <w:tcPr>
            <w:tcW w:w="0" w:type="auto"/>
          </w:tcPr>
          <w:p w14:paraId="1C7F1E83" w14:textId="77777777" w:rsidR="002E229E" w:rsidRDefault="00EB0030">
            <w:pPr>
              <w:pStyle w:val="Compact"/>
            </w:pPr>
            <w:r>
              <w:rPr>
                <w:bCs/>
              </w:rPr>
              <w:t>Code</w:t>
            </w:r>
          </w:p>
        </w:tc>
        <w:tc>
          <w:tcPr>
            <w:tcW w:w="0" w:type="auto"/>
          </w:tcPr>
          <w:p w14:paraId="1C7F1E84" w14:textId="77777777" w:rsidR="002E229E" w:rsidRDefault="00EB0030">
            <w:pPr>
              <w:pStyle w:val="Compact"/>
            </w:pPr>
            <w:r>
              <w:rPr>
                <w:bCs/>
              </w:rPr>
              <w:t>Reason</w:t>
            </w:r>
          </w:p>
        </w:tc>
        <w:tc>
          <w:tcPr>
            <w:tcW w:w="0" w:type="auto"/>
          </w:tcPr>
          <w:p w14:paraId="1C7F1E85" w14:textId="77777777" w:rsidR="002E229E" w:rsidRDefault="00EB0030">
            <w:pPr>
              <w:pStyle w:val="Compact"/>
            </w:pPr>
            <w:r>
              <w:rPr>
                <w:bCs/>
              </w:rPr>
              <w:t>Keep Alive Interval</w:t>
            </w:r>
          </w:p>
        </w:tc>
      </w:tr>
      <w:tr w:rsidR="002E229E" w14:paraId="1C7F1E8F" w14:textId="77777777">
        <w:tc>
          <w:tcPr>
            <w:tcW w:w="0" w:type="auto"/>
          </w:tcPr>
          <w:p w14:paraId="1C7F1E87" w14:textId="77777777" w:rsidR="002E229E" w:rsidRDefault="00EB0030">
            <w:pPr>
              <w:pStyle w:val="Compact"/>
            </w:pPr>
            <w:r>
              <w:t>Establish</w:t>
            </w:r>
          </w:p>
        </w:tc>
        <w:tc>
          <w:tcPr>
            <w:tcW w:w="0" w:type="auto"/>
          </w:tcPr>
          <w:p w14:paraId="1C7F1E88" w14:textId="77777777" w:rsidR="002E229E" w:rsidRDefault="002E229E"/>
        </w:tc>
        <w:tc>
          <w:tcPr>
            <w:tcW w:w="0" w:type="auto"/>
          </w:tcPr>
          <w:p w14:paraId="1C7F1E89" w14:textId="77777777" w:rsidR="002E229E" w:rsidRDefault="00EB0030">
            <w:pPr>
              <w:pStyle w:val="Compact"/>
            </w:pPr>
            <w:r>
              <w:t>ABC</w:t>
            </w:r>
          </w:p>
        </w:tc>
        <w:tc>
          <w:tcPr>
            <w:tcW w:w="0" w:type="auto"/>
          </w:tcPr>
          <w:p w14:paraId="1C7F1E8A" w14:textId="77777777" w:rsidR="002E229E" w:rsidRDefault="00EB0030">
            <w:pPr>
              <w:pStyle w:val="Compact"/>
            </w:pPr>
            <w:r>
              <w:t>T2</w:t>
            </w:r>
          </w:p>
        </w:tc>
        <w:tc>
          <w:tcPr>
            <w:tcW w:w="0" w:type="auto"/>
          </w:tcPr>
          <w:p w14:paraId="1C7F1E8B" w14:textId="77777777" w:rsidR="002E229E" w:rsidRDefault="00EB0030">
            <w:pPr>
              <w:pStyle w:val="Compact"/>
            </w:pPr>
            <w:r>
              <w:t>–</w:t>
            </w:r>
          </w:p>
        </w:tc>
        <w:tc>
          <w:tcPr>
            <w:tcW w:w="0" w:type="auto"/>
          </w:tcPr>
          <w:p w14:paraId="1C7F1E8C" w14:textId="77777777" w:rsidR="002E229E" w:rsidRDefault="00EB0030">
            <w:pPr>
              <w:pStyle w:val="Compact"/>
            </w:pPr>
            <w:r>
              <w:t>–</w:t>
            </w:r>
          </w:p>
        </w:tc>
        <w:tc>
          <w:tcPr>
            <w:tcW w:w="0" w:type="auto"/>
          </w:tcPr>
          <w:p w14:paraId="1C7F1E8D" w14:textId="77777777" w:rsidR="002E229E" w:rsidRDefault="00EB0030">
            <w:pPr>
              <w:pStyle w:val="Compact"/>
            </w:pPr>
            <w:r>
              <w:t>–</w:t>
            </w:r>
          </w:p>
        </w:tc>
        <w:tc>
          <w:tcPr>
            <w:tcW w:w="0" w:type="auto"/>
          </w:tcPr>
          <w:p w14:paraId="1C7F1E8E" w14:textId="77777777" w:rsidR="002E229E" w:rsidRDefault="00EB0030">
            <w:pPr>
              <w:pStyle w:val="Compact"/>
            </w:pPr>
            <w:r>
              <w:t>10</w:t>
            </w:r>
          </w:p>
        </w:tc>
      </w:tr>
      <w:tr w:rsidR="002E229E" w14:paraId="1C7F1E98" w14:textId="77777777">
        <w:tc>
          <w:tcPr>
            <w:tcW w:w="0" w:type="auto"/>
          </w:tcPr>
          <w:p w14:paraId="1C7F1E90" w14:textId="77777777" w:rsidR="002E229E" w:rsidRDefault="002E229E"/>
        </w:tc>
        <w:tc>
          <w:tcPr>
            <w:tcW w:w="0" w:type="auto"/>
          </w:tcPr>
          <w:p w14:paraId="1C7F1E91" w14:textId="77714832" w:rsidR="002E229E" w:rsidRDefault="00EB0030">
            <w:pPr>
              <w:pStyle w:val="Compact"/>
            </w:pPr>
            <w:r>
              <w:t>Establishment Reject</w:t>
            </w:r>
          </w:p>
        </w:tc>
        <w:tc>
          <w:tcPr>
            <w:tcW w:w="0" w:type="auto"/>
          </w:tcPr>
          <w:p w14:paraId="1C7F1E92" w14:textId="77777777" w:rsidR="002E229E" w:rsidRDefault="00EB0030">
            <w:pPr>
              <w:pStyle w:val="Compact"/>
            </w:pPr>
            <w:r>
              <w:t>ABC</w:t>
            </w:r>
          </w:p>
        </w:tc>
        <w:tc>
          <w:tcPr>
            <w:tcW w:w="0" w:type="auto"/>
          </w:tcPr>
          <w:p w14:paraId="1C7F1E93" w14:textId="77777777" w:rsidR="002E229E" w:rsidRDefault="00EB0030">
            <w:pPr>
              <w:pStyle w:val="Compact"/>
            </w:pPr>
            <w:r>
              <w:t>–</w:t>
            </w:r>
          </w:p>
        </w:tc>
        <w:tc>
          <w:tcPr>
            <w:tcW w:w="0" w:type="auto"/>
          </w:tcPr>
          <w:p w14:paraId="1C7F1E94" w14:textId="77777777" w:rsidR="002E229E" w:rsidRDefault="00EB0030">
            <w:pPr>
              <w:pStyle w:val="Compact"/>
            </w:pPr>
            <w:r>
              <w:t>T2</w:t>
            </w:r>
          </w:p>
        </w:tc>
        <w:tc>
          <w:tcPr>
            <w:tcW w:w="0" w:type="auto"/>
          </w:tcPr>
          <w:p w14:paraId="1C7F1E95" w14:textId="77777777" w:rsidR="002E229E" w:rsidRDefault="00EB0030">
            <w:pPr>
              <w:pStyle w:val="Compact"/>
            </w:pPr>
            <w:r>
              <w:t>Unnegotiated</w:t>
            </w:r>
          </w:p>
        </w:tc>
        <w:tc>
          <w:tcPr>
            <w:tcW w:w="0" w:type="auto"/>
          </w:tcPr>
          <w:p w14:paraId="1C7F1E96" w14:textId="77777777" w:rsidR="002E229E" w:rsidRDefault="00EB0030">
            <w:pPr>
              <w:pStyle w:val="Compact"/>
            </w:pPr>
            <w:r>
              <w:t>Establishment Not Allowed Without Negotiation</w:t>
            </w:r>
          </w:p>
        </w:tc>
        <w:tc>
          <w:tcPr>
            <w:tcW w:w="0" w:type="auto"/>
          </w:tcPr>
          <w:p w14:paraId="1C7F1E97" w14:textId="77777777" w:rsidR="002E229E" w:rsidRDefault="00EB0030">
            <w:pPr>
              <w:pStyle w:val="Compact"/>
            </w:pPr>
            <w:r>
              <w:t>–</w:t>
            </w:r>
          </w:p>
        </w:tc>
      </w:tr>
    </w:tbl>
    <w:p w14:paraId="1C7F1E99" w14:textId="77777777" w:rsidR="002E229E" w:rsidRDefault="00EB0030">
      <w:pPr>
        <w:pStyle w:val="berschrift4"/>
      </w:pPr>
      <w:bookmarkStart w:id="202" w:name="_Toc68972446"/>
      <w:bookmarkStart w:id="203" w:name="already-established"/>
      <w:bookmarkEnd w:id="201"/>
      <w:r>
        <w:t>Already established</w:t>
      </w:r>
      <w:bookmarkEnd w:id="202"/>
    </w:p>
    <w:p w14:paraId="1C7F1E9A" w14:textId="77777777" w:rsidR="002E229E" w:rsidRDefault="00EB0030">
      <w:pPr>
        <w:pStyle w:val="FirstParagraph"/>
      </w:pPr>
      <w:r>
        <w:t>For example – Trying to send an Establish message when the session itself is already Negotiated and Established will result in the Establishment message being rejected.</w:t>
      </w:r>
    </w:p>
    <w:tbl>
      <w:tblPr>
        <w:tblStyle w:val="Table"/>
        <w:tblW w:w="4999" w:type="pct"/>
        <w:tblLook w:val="0020" w:firstRow="1" w:lastRow="0" w:firstColumn="0" w:lastColumn="0" w:noHBand="0" w:noVBand="0"/>
      </w:tblPr>
      <w:tblGrid>
        <w:gridCol w:w="1840"/>
        <w:gridCol w:w="2068"/>
        <w:gridCol w:w="1120"/>
        <w:gridCol w:w="1211"/>
        <w:gridCol w:w="1975"/>
        <w:gridCol w:w="1910"/>
        <w:gridCol w:w="2775"/>
        <w:gridCol w:w="1886"/>
      </w:tblGrid>
      <w:tr w:rsidR="002E229E" w14:paraId="1C7F1EA3"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1E9B" w14:textId="77777777" w:rsidR="002E229E" w:rsidRDefault="00EB0030">
            <w:pPr>
              <w:pStyle w:val="Compact"/>
            </w:pPr>
            <w:r>
              <w:rPr>
                <w:bCs/>
              </w:rPr>
              <w:t>Message Received</w:t>
            </w:r>
          </w:p>
        </w:tc>
        <w:tc>
          <w:tcPr>
            <w:tcW w:w="0" w:type="auto"/>
          </w:tcPr>
          <w:p w14:paraId="1C7F1E9C" w14:textId="77777777" w:rsidR="002E229E" w:rsidRDefault="00EB0030">
            <w:pPr>
              <w:pStyle w:val="Compact"/>
            </w:pPr>
            <w:r>
              <w:rPr>
                <w:bCs/>
              </w:rPr>
              <w:t>Message Sent</w:t>
            </w:r>
          </w:p>
        </w:tc>
        <w:tc>
          <w:tcPr>
            <w:tcW w:w="0" w:type="auto"/>
          </w:tcPr>
          <w:p w14:paraId="1C7F1E9D" w14:textId="77777777" w:rsidR="002E229E" w:rsidRDefault="00EB0030">
            <w:pPr>
              <w:pStyle w:val="Compact"/>
            </w:pPr>
            <w:r>
              <w:rPr>
                <w:bCs/>
              </w:rPr>
              <w:t>Session ID</w:t>
            </w:r>
          </w:p>
        </w:tc>
        <w:tc>
          <w:tcPr>
            <w:tcW w:w="0" w:type="auto"/>
          </w:tcPr>
          <w:p w14:paraId="1C7F1E9E" w14:textId="77777777" w:rsidR="002E229E" w:rsidRDefault="00EB0030">
            <w:pPr>
              <w:pStyle w:val="Compact"/>
            </w:pPr>
            <w:r>
              <w:rPr>
                <w:bCs/>
              </w:rPr>
              <w:t>Timestamp</w:t>
            </w:r>
          </w:p>
        </w:tc>
        <w:tc>
          <w:tcPr>
            <w:tcW w:w="0" w:type="auto"/>
          </w:tcPr>
          <w:p w14:paraId="1C7F1E9F" w14:textId="77777777" w:rsidR="002E229E" w:rsidRDefault="00EB0030">
            <w:pPr>
              <w:pStyle w:val="Compact"/>
            </w:pPr>
            <w:r>
              <w:rPr>
                <w:bCs/>
              </w:rPr>
              <w:t>Request Timestamp</w:t>
            </w:r>
          </w:p>
        </w:tc>
        <w:tc>
          <w:tcPr>
            <w:tcW w:w="0" w:type="auto"/>
          </w:tcPr>
          <w:p w14:paraId="1C7F1EA0" w14:textId="77777777" w:rsidR="002E229E" w:rsidRDefault="00EB0030">
            <w:pPr>
              <w:pStyle w:val="Compact"/>
            </w:pPr>
            <w:r>
              <w:rPr>
                <w:bCs/>
              </w:rPr>
              <w:t>Code</w:t>
            </w:r>
          </w:p>
        </w:tc>
        <w:tc>
          <w:tcPr>
            <w:tcW w:w="0" w:type="auto"/>
          </w:tcPr>
          <w:p w14:paraId="1C7F1EA1" w14:textId="77777777" w:rsidR="002E229E" w:rsidRDefault="00EB0030">
            <w:pPr>
              <w:pStyle w:val="Compact"/>
            </w:pPr>
            <w:r>
              <w:rPr>
                <w:bCs/>
              </w:rPr>
              <w:t>Reason</w:t>
            </w:r>
          </w:p>
        </w:tc>
        <w:tc>
          <w:tcPr>
            <w:tcW w:w="0" w:type="auto"/>
          </w:tcPr>
          <w:p w14:paraId="1C7F1EA2" w14:textId="77777777" w:rsidR="002E229E" w:rsidRDefault="00EB0030">
            <w:pPr>
              <w:pStyle w:val="Compact"/>
            </w:pPr>
            <w:r>
              <w:rPr>
                <w:bCs/>
              </w:rPr>
              <w:t>Keep Alive Interval</w:t>
            </w:r>
          </w:p>
        </w:tc>
      </w:tr>
      <w:tr w:rsidR="002E229E" w14:paraId="1C7F1EAC" w14:textId="77777777">
        <w:tc>
          <w:tcPr>
            <w:tcW w:w="0" w:type="auto"/>
          </w:tcPr>
          <w:p w14:paraId="1C7F1EA4" w14:textId="77777777" w:rsidR="002E229E" w:rsidRDefault="00EB0030">
            <w:pPr>
              <w:pStyle w:val="Compact"/>
            </w:pPr>
            <w:r>
              <w:t>Negotiate</w:t>
            </w:r>
          </w:p>
        </w:tc>
        <w:tc>
          <w:tcPr>
            <w:tcW w:w="0" w:type="auto"/>
          </w:tcPr>
          <w:p w14:paraId="1C7F1EA5" w14:textId="77777777" w:rsidR="002E229E" w:rsidRDefault="00EB0030">
            <w:pPr>
              <w:pStyle w:val="Compact"/>
            </w:pPr>
            <w:r>
              <w:t> </w:t>
            </w:r>
          </w:p>
        </w:tc>
        <w:tc>
          <w:tcPr>
            <w:tcW w:w="0" w:type="auto"/>
          </w:tcPr>
          <w:p w14:paraId="1C7F1EA6" w14:textId="77777777" w:rsidR="002E229E" w:rsidRDefault="00EB0030">
            <w:pPr>
              <w:pStyle w:val="Compact"/>
            </w:pPr>
            <w:r>
              <w:t>ABC</w:t>
            </w:r>
          </w:p>
        </w:tc>
        <w:tc>
          <w:tcPr>
            <w:tcW w:w="0" w:type="auto"/>
          </w:tcPr>
          <w:p w14:paraId="1C7F1EA7" w14:textId="77777777" w:rsidR="002E229E" w:rsidRDefault="00EB0030">
            <w:pPr>
              <w:pStyle w:val="Compact"/>
            </w:pPr>
            <w:r>
              <w:t>T1</w:t>
            </w:r>
          </w:p>
        </w:tc>
        <w:tc>
          <w:tcPr>
            <w:tcW w:w="0" w:type="auto"/>
          </w:tcPr>
          <w:p w14:paraId="1C7F1EA8" w14:textId="77777777" w:rsidR="002E229E" w:rsidRDefault="00EB0030">
            <w:pPr>
              <w:pStyle w:val="Compact"/>
            </w:pPr>
            <w:r>
              <w:t>–</w:t>
            </w:r>
          </w:p>
        </w:tc>
        <w:tc>
          <w:tcPr>
            <w:tcW w:w="0" w:type="auto"/>
          </w:tcPr>
          <w:p w14:paraId="1C7F1EA9" w14:textId="77777777" w:rsidR="002E229E" w:rsidRDefault="00EB0030">
            <w:pPr>
              <w:pStyle w:val="Compact"/>
            </w:pPr>
            <w:r>
              <w:t>–</w:t>
            </w:r>
          </w:p>
        </w:tc>
        <w:tc>
          <w:tcPr>
            <w:tcW w:w="0" w:type="auto"/>
          </w:tcPr>
          <w:p w14:paraId="1C7F1EAA" w14:textId="77777777" w:rsidR="002E229E" w:rsidRDefault="00EB0030">
            <w:pPr>
              <w:pStyle w:val="Compact"/>
            </w:pPr>
            <w:r>
              <w:t>–</w:t>
            </w:r>
          </w:p>
        </w:tc>
        <w:tc>
          <w:tcPr>
            <w:tcW w:w="0" w:type="auto"/>
          </w:tcPr>
          <w:p w14:paraId="1C7F1EAB" w14:textId="77777777" w:rsidR="002E229E" w:rsidRDefault="00EB0030">
            <w:pPr>
              <w:pStyle w:val="Compact"/>
            </w:pPr>
            <w:r>
              <w:t>–</w:t>
            </w:r>
          </w:p>
        </w:tc>
      </w:tr>
      <w:tr w:rsidR="002E229E" w14:paraId="1C7F1EB5" w14:textId="77777777">
        <w:tc>
          <w:tcPr>
            <w:tcW w:w="0" w:type="auto"/>
          </w:tcPr>
          <w:p w14:paraId="1C7F1EAD" w14:textId="77777777" w:rsidR="002E229E" w:rsidRDefault="002E229E"/>
        </w:tc>
        <w:tc>
          <w:tcPr>
            <w:tcW w:w="0" w:type="auto"/>
          </w:tcPr>
          <w:p w14:paraId="1C7F1EAE" w14:textId="38FE2FE9" w:rsidR="002E229E" w:rsidRDefault="00EB0030">
            <w:pPr>
              <w:pStyle w:val="Compact"/>
            </w:pPr>
            <w:proofErr w:type="spellStart"/>
            <w:r>
              <w:t>NegotiationResponse</w:t>
            </w:r>
            <w:proofErr w:type="spellEnd"/>
          </w:p>
        </w:tc>
        <w:tc>
          <w:tcPr>
            <w:tcW w:w="0" w:type="auto"/>
          </w:tcPr>
          <w:p w14:paraId="1C7F1EAF" w14:textId="77777777" w:rsidR="002E229E" w:rsidRDefault="00EB0030">
            <w:pPr>
              <w:pStyle w:val="Compact"/>
            </w:pPr>
            <w:r>
              <w:t>ABC</w:t>
            </w:r>
          </w:p>
        </w:tc>
        <w:tc>
          <w:tcPr>
            <w:tcW w:w="0" w:type="auto"/>
          </w:tcPr>
          <w:p w14:paraId="1C7F1EB0" w14:textId="77777777" w:rsidR="002E229E" w:rsidRDefault="00EB0030">
            <w:pPr>
              <w:pStyle w:val="Compact"/>
            </w:pPr>
            <w:r>
              <w:t>–</w:t>
            </w:r>
          </w:p>
        </w:tc>
        <w:tc>
          <w:tcPr>
            <w:tcW w:w="0" w:type="auto"/>
          </w:tcPr>
          <w:p w14:paraId="1C7F1EB1" w14:textId="77777777" w:rsidR="002E229E" w:rsidRDefault="00EB0030">
            <w:pPr>
              <w:pStyle w:val="Compact"/>
            </w:pPr>
            <w:r>
              <w:t>T1</w:t>
            </w:r>
          </w:p>
        </w:tc>
        <w:tc>
          <w:tcPr>
            <w:tcW w:w="0" w:type="auto"/>
          </w:tcPr>
          <w:p w14:paraId="1C7F1EB2" w14:textId="77777777" w:rsidR="002E229E" w:rsidRDefault="00EB0030">
            <w:pPr>
              <w:pStyle w:val="Compact"/>
            </w:pPr>
            <w:r>
              <w:t>–</w:t>
            </w:r>
          </w:p>
        </w:tc>
        <w:tc>
          <w:tcPr>
            <w:tcW w:w="0" w:type="auto"/>
          </w:tcPr>
          <w:p w14:paraId="1C7F1EB3" w14:textId="77777777" w:rsidR="002E229E" w:rsidRDefault="00EB0030">
            <w:pPr>
              <w:pStyle w:val="Compact"/>
            </w:pPr>
            <w:r>
              <w:t>–</w:t>
            </w:r>
          </w:p>
        </w:tc>
        <w:tc>
          <w:tcPr>
            <w:tcW w:w="0" w:type="auto"/>
          </w:tcPr>
          <w:p w14:paraId="1C7F1EB4" w14:textId="77777777" w:rsidR="002E229E" w:rsidRDefault="00EB0030">
            <w:pPr>
              <w:pStyle w:val="Compact"/>
            </w:pPr>
            <w:r>
              <w:t>–</w:t>
            </w:r>
          </w:p>
        </w:tc>
      </w:tr>
      <w:tr w:rsidR="002E229E" w14:paraId="1C7F1EBE" w14:textId="77777777">
        <w:tc>
          <w:tcPr>
            <w:tcW w:w="0" w:type="auto"/>
          </w:tcPr>
          <w:p w14:paraId="1C7F1EB6" w14:textId="77777777" w:rsidR="002E229E" w:rsidRDefault="00EB0030">
            <w:pPr>
              <w:pStyle w:val="Compact"/>
            </w:pPr>
            <w:r>
              <w:t>Establish</w:t>
            </w:r>
          </w:p>
        </w:tc>
        <w:tc>
          <w:tcPr>
            <w:tcW w:w="0" w:type="auto"/>
          </w:tcPr>
          <w:p w14:paraId="1C7F1EB7" w14:textId="77777777" w:rsidR="002E229E" w:rsidRDefault="002E229E"/>
        </w:tc>
        <w:tc>
          <w:tcPr>
            <w:tcW w:w="0" w:type="auto"/>
          </w:tcPr>
          <w:p w14:paraId="1C7F1EB8" w14:textId="77777777" w:rsidR="002E229E" w:rsidRDefault="00EB0030">
            <w:pPr>
              <w:pStyle w:val="Compact"/>
            </w:pPr>
            <w:r>
              <w:t>ABC</w:t>
            </w:r>
          </w:p>
        </w:tc>
        <w:tc>
          <w:tcPr>
            <w:tcW w:w="0" w:type="auto"/>
          </w:tcPr>
          <w:p w14:paraId="1C7F1EB9" w14:textId="77777777" w:rsidR="002E229E" w:rsidRDefault="00EB0030">
            <w:pPr>
              <w:pStyle w:val="Compact"/>
            </w:pPr>
            <w:r>
              <w:t>T2</w:t>
            </w:r>
          </w:p>
        </w:tc>
        <w:tc>
          <w:tcPr>
            <w:tcW w:w="0" w:type="auto"/>
          </w:tcPr>
          <w:p w14:paraId="1C7F1EBA" w14:textId="77777777" w:rsidR="002E229E" w:rsidRDefault="00EB0030">
            <w:pPr>
              <w:pStyle w:val="Compact"/>
            </w:pPr>
            <w:r>
              <w:t>–</w:t>
            </w:r>
          </w:p>
        </w:tc>
        <w:tc>
          <w:tcPr>
            <w:tcW w:w="0" w:type="auto"/>
          </w:tcPr>
          <w:p w14:paraId="1C7F1EBB" w14:textId="77777777" w:rsidR="002E229E" w:rsidRDefault="00EB0030">
            <w:pPr>
              <w:pStyle w:val="Compact"/>
            </w:pPr>
            <w:r>
              <w:t>–</w:t>
            </w:r>
          </w:p>
        </w:tc>
        <w:tc>
          <w:tcPr>
            <w:tcW w:w="0" w:type="auto"/>
          </w:tcPr>
          <w:p w14:paraId="1C7F1EBC" w14:textId="77777777" w:rsidR="002E229E" w:rsidRDefault="00EB0030">
            <w:pPr>
              <w:pStyle w:val="Compact"/>
            </w:pPr>
            <w:r>
              <w:t>–</w:t>
            </w:r>
          </w:p>
        </w:tc>
        <w:tc>
          <w:tcPr>
            <w:tcW w:w="0" w:type="auto"/>
          </w:tcPr>
          <w:p w14:paraId="1C7F1EBD" w14:textId="77777777" w:rsidR="002E229E" w:rsidRDefault="00EB0030">
            <w:pPr>
              <w:pStyle w:val="Compact"/>
            </w:pPr>
            <w:r>
              <w:t>10</w:t>
            </w:r>
          </w:p>
        </w:tc>
      </w:tr>
      <w:tr w:rsidR="002E229E" w14:paraId="1C7F1EC7" w14:textId="77777777">
        <w:tc>
          <w:tcPr>
            <w:tcW w:w="0" w:type="auto"/>
          </w:tcPr>
          <w:p w14:paraId="1C7F1EBF" w14:textId="77777777" w:rsidR="002E229E" w:rsidRDefault="002E229E"/>
        </w:tc>
        <w:tc>
          <w:tcPr>
            <w:tcW w:w="0" w:type="auto"/>
          </w:tcPr>
          <w:p w14:paraId="1C7F1EC0" w14:textId="4FEB99A1" w:rsidR="002E229E" w:rsidRDefault="00EB0030">
            <w:pPr>
              <w:pStyle w:val="Compact"/>
            </w:pPr>
            <w:proofErr w:type="spellStart"/>
            <w:r>
              <w:t>EstablishmentAck</w:t>
            </w:r>
            <w:proofErr w:type="spellEnd"/>
          </w:p>
        </w:tc>
        <w:tc>
          <w:tcPr>
            <w:tcW w:w="0" w:type="auto"/>
          </w:tcPr>
          <w:p w14:paraId="1C7F1EC1" w14:textId="77777777" w:rsidR="002E229E" w:rsidRDefault="00EB0030">
            <w:pPr>
              <w:pStyle w:val="Compact"/>
            </w:pPr>
            <w:r>
              <w:t>ABC</w:t>
            </w:r>
          </w:p>
        </w:tc>
        <w:tc>
          <w:tcPr>
            <w:tcW w:w="0" w:type="auto"/>
          </w:tcPr>
          <w:p w14:paraId="1C7F1EC2" w14:textId="77777777" w:rsidR="002E229E" w:rsidRDefault="00EB0030">
            <w:pPr>
              <w:pStyle w:val="Compact"/>
            </w:pPr>
            <w:r>
              <w:t>–</w:t>
            </w:r>
          </w:p>
        </w:tc>
        <w:tc>
          <w:tcPr>
            <w:tcW w:w="0" w:type="auto"/>
          </w:tcPr>
          <w:p w14:paraId="1C7F1EC3" w14:textId="77777777" w:rsidR="002E229E" w:rsidRDefault="00EB0030">
            <w:pPr>
              <w:pStyle w:val="Compact"/>
            </w:pPr>
            <w:r>
              <w:t>T2</w:t>
            </w:r>
          </w:p>
        </w:tc>
        <w:tc>
          <w:tcPr>
            <w:tcW w:w="0" w:type="auto"/>
          </w:tcPr>
          <w:p w14:paraId="1C7F1EC4" w14:textId="77777777" w:rsidR="002E229E" w:rsidRDefault="00EB0030">
            <w:pPr>
              <w:pStyle w:val="Compact"/>
            </w:pPr>
            <w:r>
              <w:t>–</w:t>
            </w:r>
          </w:p>
        </w:tc>
        <w:tc>
          <w:tcPr>
            <w:tcW w:w="0" w:type="auto"/>
          </w:tcPr>
          <w:p w14:paraId="1C7F1EC5" w14:textId="77777777" w:rsidR="002E229E" w:rsidRDefault="00EB0030">
            <w:pPr>
              <w:pStyle w:val="Compact"/>
            </w:pPr>
            <w:r>
              <w:t>–</w:t>
            </w:r>
          </w:p>
        </w:tc>
        <w:tc>
          <w:tcPr>
            <w:tcW w:w="0" w:type="auto"/>
          </w:tcPr>
          <w:p w14:paraId="1C7F1EC6" w14:textId="77777777" w:rsidR="002E229E" w:rsidRDefault="00EB0030">
            <w:pPr>
              <w:pStyle w:val="Compact"/>
            </w:pPr>
            <w:r>
              <w:t>10</w:t>
            </w:r>
          </w:p>
        </w:tc>
      </w:tr>
      <w:tr w:rsidR="002E229E" w14:paraId="1C7F1ED0" w14:textId="77777777">
        <w:tc>
          <w:tcPr>
            <w:tcW w:w="0" w:type="auto"/>
          </w:tcPr>
          <w:p w14:paraId="1C7F1EC8" w14:textId="77777777" w:rsidR="002E229E" w:rsidRDefault="00EB0030">
            <w:pPr>
              <w:pStyle w:val="Compact"/>
            </w:pPr>
            <w:r>
              <w:t>Establish</w:t>
            </w:r>
          </w:p>
        </w:tc>
        <w:tc>
          <w:tcPr>
            <w:tcW w:w="0" w:type="auto"/>
          </w:tcPr>
          <w:p w14:paraId="1C7F1EC9" w14:textId="77777777" w:rsidR="002E229E" w:rsidRDefault="002E229E"/>
        </w:tc>
        <w:tc>
          <w:tcPr>
            <w:tcW w:w="0" w:type="auto"/>
          </w:tcPr>
          <w:p w14:paraId="1C7F1ECA" w14:textId="77777777" w:rsidR="002E229E" w:rsidRDefault="00EB0030">
            <w:pPr>
              <w:pStyle w:val="Compact"/>
            </w:pPr>
            <w:r>
              <w:t>ABC</w:t>
            </w:r>
          </w:p>
        </w:tc>
        <w:tc>
          <w:tcPr>
            <w:tcW w:w="0" w:type="auto"/>
          </w:tcPr>
          <w:p w14:paraId="1C7F1ECB" w14:textId="77777777" w:rsidR="002E229E" w:rsidRDefault="00EB0030">
            <w:pPr>
              <w:pStyle w:val="Compact"/>
            </w:pPr>
            <w:r>
              <w:t>T3</w:t>
            </w:r>
          </w:p>
        </w:tc>
        <w:tc>
          <w:tcPr>
            <w:tcW w:w="0" w:type="auto"/>
          </w:tcPr>
          <w:p w14:paraId="1C7F1ECC" w14:textId="77777777" w:rsidR="002E229E" w:rsidRDefault="00EB0030">
            <w:pPr>
              <w:pStyle w:val="Compact"/>
            </w:pPr>
            <w:r>
              <w:t>–</w:t>
            </w:r>
          </w:p>
        </w:tc>
        <w:tc>
          <w:tcPr>
            <w:tcW w:w="0" w:type="auto"/>
          </w:tcPr>
          <w:p w14:paraId="1C7F1ECD" w14:textId="77777777" w:rsidR="002E229E" w:rsidRDefault="00EB0030">
            <w:pPr>
              <w:pStyle w:val="Compact"/>
            </w:pPr>
            <w:r>
              <w:t>–</w:t>
            </w:r>
          </w:p>
        </w:tc>
        <w:tc>
          <w:tcPr>
            <w:tcW w:w="0" w:type="auto"/>
          </w:tcPr>
          <w:p w14:paraId="1C7F1ECE" w14:textId="77777777" w:rsidR="002E229E" w:rsidRDefault="00EB0030">
            <w:pPr>
              <w:pStyle w:val="Compact"/>
            </w:pPr>
            <w:r>
              <w:t>–</w:t>
            </w:r>
          </w:p>
        </w:tc>
        <w:tc>
          <w:tcPr>
            <w:tcW w:w="0" w:type="auto"/>
          </w:tcPr>
          <w:p w14:paraId="1C7F1ECF" w14:textId="77777777" w:rsidR="002E229E" w:rsidRDefault="00EB0030">
            <w:pPr>
              <w:pStyle w:val="Compact"/>
            </w:pPr>
            <w:r>
              <w:t>10</w:t>
            </w:r>
          </w:p>
        </w:tc>
      </w:tr>
      <w:tr w:rsidR="002E229E" w14:paraId="1C7F1ED9" w14:textId="77777777">
        <w:tc>
          <w:tcPr>
            <w:tcW w:w="0" w:type="auto"/>
          </w:tcPr>
          <w:p w14:paraId="1C7F1ED1" w14:textId="77777777" w:rsidR="002E229E" w:rsidRDefault="002E229E"/>
        </w:tc>
        <w:tc>
          <w:tcPr>
            <w:tcW w:w="0" w:type="auto"/>
          </w:tcPr>
          <w:p w14:paraId="1C7F1ED2" w14:textId="1C718BE2" w:rsidR="002E229E" w:rsidRDefault="00EB0030">
            <w:pPr>
              <w:pStyle w:val="Compact"/>
            </w:pPr>
            <w:proofErr w:type="spellStart"/>
            <w:r>
              <w:t>EstablishmentReject</w:t>
            </w:r>
            <w:proofErr w:type="spellEnd"/>
          </w:p>
        </w:tc>
        <w:tc>
          <w:tcPr>
            <w:tcW w:w="0" w:type="auto"/>
          </w:tcPr>
          <w:p w14:paraId="1C7F1ED3" w14:textId="77777777" w:rsidR="002E229E" w:rsidRDefault="00EB0030">
            <w:pPr>
              <w:pStyle w:val="Compact"/>
            </w:pPr>
            <w:r>
              <w:t>ABC</w:t>
            </w:r>
          </w:p>
        </w:tc>
        <w:tc>
          <w:tcPr>
            <w:tcW w:w="0" w:type="auto"/>
          </w:tcPr>
          <w:p w14:paraId="1C7F1ED4" w14:textId="77777777" w:rsidR="002E229E" w:rsidRDefault="00EB0030">
            <w:pPr>
              <w:pStyle w:val="Compact"/>
            </w:pPr>
            <w:r>
              <w:t>–</w:t>
            </w:r>
          </w:p>
        </w:tc>
        <w:tc>
          <w:tcPr>
            <w:tcW w:w="0" w:type="auto"/>
          </w:tcPr>
          <w:p w14:paraId="1C7F1ED5" w14:textId="77777777" w:rsidR="002E229E" w:rsidRDefault="00EB0030">
            <w:pPr>
              <w:pStyle w:val="Compact"/>
            </w:pPr>
            <w:r>
              <w:t>T3</w:t>
            </w:r>
          </w:p>
        </w:tc>
        <w:tc>
          <w:tcPr>
            <w:tcW w:w="0" w:type="auto"/>
          </w:tcPr>
          <w:p w14:paraId="1C7F1ED6" w14:textId="77777777" w:rsidR="002E229E" w:rsidRDefault="00EB0030">
            <w:pPr>
              <w:pStyle w:val="Compact"/>
            </w:pPr>
            <w:r>
              <w:t>Already Established</w:t>
            </w:r>
          </w:p>
        </w:tc>
        <w:tc>
          <w:tcPr>
            <w:tcW w:w="0" w:type="auto"/>
          </w:tcPr>
          <w:p w14:paraId="1C7F1ED7" w14:textId="77777777" w:rsidR="002E229E" w:rsidRDefault="00EB0030">
            <w:pPr>
              <w:pStyle w:val="Compact"/>
            </w:pPr>
            <w:r>
              <w:t>Session is Already Established</w:t>
            </w:r>
          </w:p>
        </w:tc>
        <w:tc>
          <w:tcPr>
            <w:tcW w:w="0" w:type="auto"/>
          </w:tcPr>
          <w:p w14:paraId="1C7F1ED8" w14:textId="77777777" w:rsidR="002E229E" w:rsidRDefault="00EB0030">
            <w:pPr>
              <w:pStyle w:val="Compact"/>
            </w:pPr>
            <w:r>
              <w:t>–</w:t>
            </w:r>
          </w:p>
        </w:tc>
      </w:tr>
    </w:tbl>
    <w:p w14:paraId="1C7F1EDA" w14:textId="77777777" w:rsidR="002E229E" w:rsidRDefault="00EB0030">
      <w:pPr>
        <w:pStyle w:val="berschrift4"/>
      </w:pPr>
      <w:bookmarkStart w:id="204" w:name="_Toc68972447"/>
      <w:bookmarkStart w:id="205" w:name="session-blocked"/>
      <w:bookmarkEnd w:id="203"/>
      <w:r>
        <w:t>Session blocked</w:t>
      </w:r>
      <w:bookmarkEnd w:id="204"/>
    </w:p>
    <w:p w14:paraId="1C7F1EDB" w14:textId="77777777" w:rsidR="002E229E" w:rsidRDefault="00EB0030">
      <w:pPr>
        <w:pStyle w:val="FirstParagraph"/>
      </w:pPr>
      <w:r>
        <w:t>For example – if a particular Session ID has been blocked for bad behavior and is not allowed to establish a session with the counterparty then also the Establishment message will be rejected.</w:t>
      </w:r>
    </w:p>
    <w:tbl>
      <w:tblPr>
        <w:tblStyle w:val="Table"/>
        <w:tblW w:w="5000" w:type="pct"/>
        <w:tblLook w:val="0020" w:firstRow="1" w:lastRow="0" w:firstColumn="0" w:lastColumn="0" w:noHBand="0" w:noVBand="0"/>
      </w:tblPr>
      <w:tblGrid>
        <w:gridCol w:w="1596"/>
        <w:gridCol w:w="1957"/>
        <w:gridCol w:w="1015"/>
        <w:gridCol w:w="1146"/>
        <w:gridCol w:w="1724"/>
        <w:gridCol w:w="1376"/>
        <w:gridCol w:w="4375"/>
        <w:gridCol w:w="1599"/>
      </w:tblGrid>
      <w:tr w:rsidR="002E229E" w14:paraId="1C7F1EE4"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1EDC" w14:textId="77777777" w:rsidR="002E229E" w:rsidRDefault="00EB0030">
            <w:pPr>
              <w:pStyle w:val="Compact"/>
            </w:pPr>
            <w:r>
              <w:rPr>
                <w:bCs/>
              </w:rPr>
              <w:t>Message Received</w:t>
            </w:r>
          </w:p>
        </w:tc>
        <w:tc>
          <w:tcPr>
            <w:tcW w:w="0" w:type="auto"/>
          </w:tcPr>
          <w:p w14:paraId="1C7F1EDD" w14:textId="77777777" w:rsidR="002E229E" w:rsidRDefault="00EB0030">
            <w:pPr>
              <w:pStyle w:val="Compact"/>
            </w:pPr>
            <w:r>
              <w:rPr>
                <w:bCs/>
              </w:rPr>
              <w:t>Message Sent</w:t>
            </w:r>
          </w:p>
        </w:tc>
        <w:tc>
          <w:tcPr>
            <w:tcW w:w="0" w:type="auto"/>
          </w:tcPr>
          <w:p w14:paraId="1C7F1EDE" w14:textId="77777777" w:rsidR="002E229E" w:rsidRDefault="00EB0030">
            <w:pPr>
              <w:pStyle w:val="Compact"/>
            </w:pPr>
            <w:r>
              <w:rPr>
                <w:bCs/>
              </w:rPr>
              <w:t>Session ID</w:t>
            </w:r>
          </w:p>
        </w:tc>
        <w:tc>
          <w:tcPr>
            <w:tcW w:w="0" w:type="auto"/>
          </w:tcPr>
          <w:p w14:paraId="1C7F1EDF" w14:textId="77777777" w:rsidR="002E229E" w:rsidRDefault="00EB0030">
            <w:pPr>
              <w:pStyle w:val="Compact"/>
            </w:pPr>
            <w:r>
              <w:rPr>
                <w:bCs/>
              </w:rPr>
              <w:t>Timestamp</w:t>
            </w:r>
          </w:p>
        </w:tc>
        <w:tc>
          <w:tcPr>
            <w:tcW w:w="0" w:type="auto"/>
          </w:tcPr>
          <w:p w14:paraId="1C7F1EE0" w14:textId="77777777" w:rsidR="002E229E" w:rsidRDefault="00EB0030">
            <w:pPr>
              <w:pStyle w:val="Compact"/>
            </w:pPr>
            <w:r>
              <w:rPr>
                <w:bCs/>
              </w:rPr>
              <w:t>Request Timestamp</w:t>
            </w:r>
          </w:p>
        </w:tc>
        <w:tc>
          <w:tcPr>
            <w:tcW w:w="0" w:type="auto"/>
          </w:tcPr>
          <w:p w14:paraId="1C7F1EE1" w14:textId="77777777" w:rsidR="002E229E" w:rsidRDefault="00EB0030">
            <w:pPr>
              <w:pStyle w:val="Compact"/>
            </w:pPr>
            <w:r>
              <w:rPr>
                <w:bCs/>
              </w:rPr>
              <w:t>Code</w:t>
            </w:r>
          </w:p>
        </w:tc>
        <w:tc>
          <w:tcPr>
            <w:tcW w:w="0" w:type="auto"/>
          </w:tcPr>
          <w:p w14:paraId="1C7F1EE2" w14:textId="77777777" w:rsidR="002E229E" w:rsidRDefault="00EB0030">
            <w:pPr>
              <w:pStyle w:val="Compact"/>
            </w:pPr>
            <w:r>
              <w:rPr>
                <w:bCs/>
              </w:rPr>
              <w:t>Reason</w:t>
            </w:r>
          </w:p>
        </w:tc>
        <w:tc>
          <w:tcPr>
            <w:tcW w:w="0" w:type="auto"/>
          </w:tcPr>
          <w:p w14:paraId="1C7F1EE3" w14:textId="77777777" w:rsidR="002E229E" w:rsidRDefault="00EB0030">
            <w:pPr>
              <w:pStyle w:val="Compact"/>
            </w:pPr>
            <w:r>
              <w:rPr>
                <w:bCs/>
              </w:rPr>
              <w:t>Keep Alive Interval</w:t>
            </w:r>
          </w:p>
        </w:tc>
      </w:tr>
      <w:tr w:rsidR="002E229E" w14:paraId="1C7F1EED" w14:textId="77777777">
        <w:tc>
          <w:tcPr>
            <w:tcW w:w="0" w:type="auto"/>
          </w:tcPr>
          <w:p w14:paraId="1C7F1EE5" w14:textId="77777777" w:rsidR="002E229E" w:rsidRDefault="00EB0030">
            <w:pPr>
              <w:pStyle w:val="Compact"/>
            </w:pPr>
            <w:r>
              <w:t>Negotiate</w:t>
            </w:r>
          </w:p>
        </w:tc>
        <w:tc>
          <w:tcPr>
            <w:tcW w:w="0" w:type="auto"/>
          </w:tcPr>
          <w:p w14:paraId="1C7F1EE6" w14:textId="77777777" w:rsidR="002E229E" w:rsidRDefault="00EB0030">
            <w:pPr>
              <w:pStyle w:val="Compact"/>
            </w:pPr>
            <w:r>
              <w:t> </w:t>
            </w:r>
          </w:p>
        </w:tc>
        <w:tc>
          <w:tcPr>
            <w:tcW w:w="0" w:type="auto"/>
          </w:tcPr>
          <w:p w14:paraId="1C7F1EE7" w14:textId="77777777" w:rsidR="002E229E" w:rsidRDefault="00EB0030">
            <w:pPr>
              <w:pStyle w:val="Compact"/>
            </w:pPr>
            <w:r>
              <w:t>ABC</w:t>
            </w:r>
          </w:p>
        </w:tc>
        <w:tc>
          <w:tcPr>
            <w:tcW w:w="0" w:type="auto"/>
          </w:tcPr>
          <w:p w14:paraId="1C7F1EE8" w14:textId="77777777" w:rsidR="002E229E" w:rsidRDefault="00EB0030">
            <w:pPr>
              <w:pStyle w:val="Compact"/>
            </w:pPr>
            <w:r>
              <w:t>T1</w:t>
            </w:r>
          </w:p>
        </w:tc>
        <w:tc>
          <w:tcPr>
            <w:tcW w:w="0" w:type="auto"/>
          </w:tcPr>
          <w:p w14:paraId="1C7F1EE9" w14:textId="77777777" w:rsidR="002E229E" w:rsidRDefault="00EB0030">
            <w:pPr>
              <w:pStyle w:val="Compact"/>
            </w:pPr>
            <w:r>
              <w:t>–</w:t>
            </w:r>
          </w:p>
        </w:tc>
        <w:tc>
          <w:tcPr>
            <w:tcW w:w="0" w:type="auto"/>
          </w:tcPr>
          <w:p w14:paraId="1C7F1EEA" w14:textId="77777777" w:rsidR="002E229E" w:rsidRDefault="00EB0030">
            <w:pPr>
              <w:pStyle w:val="Compact"/>
            </w:pPr>
            <w:r>
              <w:t>–</w:t>
            </w:r>
          </w:p>
        </w:tc>
        <w:tc>
          <w:tcPr>
            <w:tcW w:w="0" w:type="auto"/>
          </w:tcPr>
          <w:p w14:paraId="1C7F1EEB" w14:textId="77777777" w:rsidR="002E229E" w:rsidRDefault="00EB0030">
            <w:pPr>
              <w:pStyle w:val="Compact"/>
            </w:pPr>
            <w:r>
              <w:t>–</w:t>
            </w:r>
          </w:p>
        </w:tc>
        <w:tc>
          <w:tcPr>
            <w:tcW w:w="0" w:type="auto"/>
          </w:tcPr>
          <w:p w14:paraId="1C7F1EEC" w14:textId="77777777" w:rsidR="002E229E" w:rsidRDefault="00EB0030">
            <w:pPr>
              <w:pStyle w:val="Compact"/>
            </w:pPr>
            <w:r>
              <w:t>–</w:t>
            </w:r>
          </w:p>
        </w:tc>
      </w:tr>
      <w:tr w:rsidR="002E229E" w14:paraId="1C7F1EF6" w14:textId="77777777">
        <w:tc>
          <w:tcPr>
            <w:tcW w:w="0" w:type="auto"/>
          </w:tcPr>
          <w:p w14:paraId="1C7F1EEE" w14:textId="77777777" w:rsidR="002E229E" w:rsidRDefault="002E229E"/>
        </w:tc>
        <w:tc>
          <w:tcPr>
            <w:tcW w:w="0" w:type="auto"/>
          </w:tcPr>
          <w:p w14:paraId="1C7F1EEF" w14:textId="77777777" w:rsidR="002E229E" w:rsidRDefault="00EB0030">
            <w:pPr>
              <w:pStyle w:val="Compact"/>
            </w:pPr>
            <w:proofErr w:type="spellStart"/>
            <w:r>
              <w:t>NegotiationResponse</w:t>
            </w:r>
            <w:proofErr w:type="spellEnd"/>
          </w:p>
        </w:tc>
        <w:tc>
          <w:tcPr>
            <w:tcW w:w="0" w:type="auto"/>
          </w:tcPr>
          <w:p w14:paraId="1C7F1EF0" w14:textId="77777777" w:rsidR="002E229E" w:rsidRDefault="00EB0030">
            <w:pPr>
              <w:pStyle w:val="Compact"/>
            </w:pPr>
            <w:r>
              <w:t>ABC</w:t>
            </w:r>
          </w:p>
        </w:tc>
        <w:tc>
          <w:tcPr>
            <w:tcW w:w="0" w:type="auto"/>
          </w:tcPr>
          <w:p w14:paraId="1C7F1EF1" w14:textId="77777777" w:rsidR="002E229E" w:rsidRDefault="00EB0030">
            <w:pPr>
              <w:pStyle w:val="Compact"/>
            </w:pPr>
            <w:r>
              <w:t>–</w:t>
            </w:r>
          </w:p>
        </w:tc>
        <w:tc>
          <w:tcPr>
            <w:tcW w:w="0" w:type="auto"/>
          </w:tcPr>
          <w:p w14:paraId="1C7F1EF2" w14:textId="77777777" w:rsidR="002E229E" w:rsidRDefault="00EB0030">
            <w:pPr>
              <w:pStyle w:val="Compact"/>
            </w:pPr>
            <w:r>
              <w:t>T1</w:t>
            </w:r>
          </w:p>
        </w:tc>
        <w:tc>
          <w:tcPr>
            <w:tcW w:w="0" w:type="auto"/>
          </w:tcPr>
          <w:p w14:paraId="1C7F1EF3" w14:textId="77777777" w:rsidR="002E229E" w:rsidRDefault="00EB0030">
            <w:pPr>
              <w:pStyle w:val="Compact"/>
            </w:pPr>
            <w:r>
              <w:t>–</w:t>
            </w:r>
          </w:p>
        </w:tc>
        <w:tc>
          <w:tcPr>
            <w:tcW w:w="0" w:type="auto"/>
          </w:tcPr>
          <w:p w14:paraId="1C7F1EF4" w14:textId="77777777" w:rsidR="002E229E" w:rsidRDefault="00EB0030">
            <w:pPr>
              <w:pStyle w:val="Compact"/>
            </w:pPr>
            <w:r>
              <w:t>–</w:t>
            </w:r>
          </w:p>
        </w:tc>
        <w:tc>
          <w:tcPr>
            <w:tcW w:w="0" w:type="auto"/>
          </w:tcPr>
          <w:p w14:paraId="1C7F1EF5" w14:textId="77777777" w:rsidR="002E229E" w:rsidRDefault="00EB0030">
            <w:pPr>
              <w:pStyle w:val="Compact"/>
            </w:pPr>
            <w:r>
              <w:t>–</w:t>
            </w:r>
          </w:p>
        </w:tc>
      </w:tr>
      <w:tr w:rsidR="002E229E" w14:paraId="1C7F1EFF" w14:textId="77777777">
        <w:tc>
          <w:tcPr>
            <w:tcW w:w="0" w:type="auto"/>
          </w:tcPr>
          <w:p w14:paraId="1C7F1EF7" w14:textId="77777777" w:rsidR="002E229E" w:rsidRDefault="00EB0030">
            <w:pPr>
              <w:pStyle w:val="Compact"/>
            </w:pPr>
            <w:r>
              <w:lastRenderedPageBreak/>
              <w:t>Establish</w:t>
            </w:r>
          </w:p>
        </w:tc>
        <w:tc>
          <w:tcPr>
            <w:tcW w:w="0" w:type="auto"/>
          </w:tcPr>
          <w:p w14:paraId="1C7F1EF8" w14:textId="77777777" w:rsidR="002E229E" w:rsidRDefault="002E229E"/>
        </w:tc>
        <w:tc>
          <w:tcPr>
            <w:tcW w:w="0" w:type="auto"/>
          </w:tcPr>
          <w:p w14:paraId="1C7F1EF9" w14:textId="77777777" w:rsidR="002E229E" w:rsidRDefault="00EB0030">
            <w:pPr>
              <w:pStyle w:val="Compact"/>
            </w:pPr>
            <w:r>
              <w:t>ABC</w:t>
            </w:r>
          </w:p>
        </w:tc>
        <w:tc>
          <w:tcPr>
            <w:tcW w:w="0" w:type="auto"/>
          </w:tcPr>
          <w:p w14:paraId="1C7F1EFA" w14:textId="77777777" w:rsidR="002E229E" w:rsidRDefault="00EB0030">
            <w:pPr>
              <w:pStyle w:val="Compact"/>
            </w:pPr>
            <w:r>
              <w:t>T2</w:t>
            </w:r>
          </w:p>
        </w:tc>
        <w:tc>
          <w:tcPr>
            <w:tcW w:w="0" w:type="auto"/>
          </w:tcPr>
          <w:p w14:paraId="1C7F1EFB" w14:textId="77777777" w:rsidR="002E229E" w:rsidRDefault="00EB0030">
            <w:pPr>
              <w:pStyle w:val="Compact"/>
            </w:pPr>
            <w:r>
              <w:t>–</w:t>
            </w:r>
          </w:p>
        </w:tc>
        <w:tc>
          <w:tcPr>
            <w:tcW w:w="0" w:type="auto"/>
          </w:tcPr>
          <w:p w14:paraId="1C7F1EFC" w14:textId="77777777" w:rsidR="002E229E" w:rsidRDefault="00EB0030">
            <w:pPr>
              <w:pStyle w:val="Compact"/>
            </w:pPr>
            <w:r>
              <w:t>–</w:t>
            </w:r>
          </w:p>
        </w:tc>
        <w:tc>
          <w:tcPr>
            <w:tcW w:w="0" w:type="auto"/>
          </w:tcPr>
          <w:p w14:paraId="1C7F1EFD" w14:textId="77777777" w:rsidR="002E229E" w:rsidRDefault="00EB0030">
            <w:pPr>
              <w:pStyle w:val="Compact"/>
            </w:pPr>
            <w:r>
              <w:t>–</w:t>
            </w:r>
          </w:p>
        </w:tc>
        <w:tc>
          <w:tcPr>
            <w:tcW w:w="0" w:type="auto"/>
          </w:tcPr>
          <w:p w14:paraId="1C7F1EFE" w14:textId="77777777" w:rsidR="002E229E" w:rsidRDefault="00EB0030">
            <w:pPr>
              <w:pStyle w:val="Compact"/>
            </w:pPr>
            <w:r>
              <w:t>10</w:t>
            </w:r>
          </w:p>
        </w:tc>
      </w:tr>
      <w:tr w:rsidR="002E229E" w14:paraId="1C7F1F08" w14:textId="77777777">
        <w:tc>
          <w:tcPr>
            <w:tcW w:w="0" w:type="auto"/>
          </w:tcPr>
          <w:p w14:paraId="1C7F1F00" w14:textId="77777777" w:rsidR="002E229E" w:rsidRDefault="002E229E"/>
        </w:tc>
        <w:tc>
          <w:tcPr>
            <w:tcW w:w="0" w:type="auto"/>
          </w:tcPr>
          <w:p w14:paraId="1C7F1F01" w14:textId="77777777" w:rsidR="002E229E" w:rsidRDefault="00EB0030">
            <w:pPr>
              <w:pStyle w:val="Compact"/>
            </w:pPr>
            <w:proofErr w:type="spellStart"/>
            <w:r>
              <w:t>EstablishmentReject</w:t>
            </w:r>
            <w:proofErr w:type="spellEnd"/>
          </w:p>
        </w:tc>
        <w:tc>
          <w:tcPr>
            <w:tcW w:w="0" w:type="auto"/>
          </w:tcPr>
          <w:p w14:paraId="1C7F1F02" w14:textId="77777777" w:rsidR="002E229E" w:rsidRDefault="00EB0030">
            <w:pPr>
              <w:pStyle w:val="Compact"/>
            </w:pPr>
            <w:r>
              <w:t>ABC</w:t>
            </w:r>
          </w:p>
        </w:tc>
        <w:tc>
          <w:tcPr>
            <w:tcW w:w="0" w:type="auto"/>
          </w:tcPr>
          <w:p w14:paraId="1C7F1F03" w14:textId="77777777" w:rsidR="002E229E" w:rsidRDefault="00EB0030">
            <w:pPr>
              <w:pStyle w:val="Compact"/>
            </w:pPr>
            <w:r>
              <w:t>–</w:t>
            </w:r>
          </w:p>
        </w:tc>
        <w:tc>
          <w:tcPr>
            <w:tcW w:w="0" w:type="auto"/>
          </w:tcPr>
          <w:p w14:paraId="1C7F1F04" w14:textId="77777777" w:rsidR="002E229E" w:rsidRDefault="00EB0030">
            <w:pPr>
              <w:pStyle w:val="Compact"/>
            </w:pPr>
            <w:r>
              <w:t>T2</w:t>
            </w:r>
          </w:p>
        </w:tc>
        <w:tc>
          <w:tcPr>
            <w:tcW w:w="0" w:type="auto"/>
          </w:tcPr>
          <w:p w14:paraId="1C7F1F05" w14:textId="77777777" w:rsidR="002E229E" w:rsidRDefault="00EB0030">
            <w:pPr>
              <w:pStyle w:val="Compact"/>
            </w:pPr>
            <w:r>
              <w:t>Session Blocked</w:t>
            </w:r>
          </w:p>
        </w:tc>
        <w:tc>
          <w:tcPr>
            <w:tcW w:w="0" w:type="auto"/>
          </w:tcPr>
          <w:p w14:paraId="1C7F1F06" w14:textId="77777777" w:rsidR="002E229E" w:rsidRDefault="00EB0030">
            <w:pPr>
              <w:pStyle w:val="Compact"/>
            </w:pPr>
            <w:r>
              <w:t>Session Has Been Blocked, Please Contact Market Operations</w:t>
            </w:r>
          </w:p>
        </w:tc>
        <w:tc>
          <w:tcPr>
            <w:tcW w:w="0" w:type="auto"/>
          </w:tcPr>
          <w:p w14:paraId="1C7F1F07" w14:textId="77777777" w:rsidR="002E229E" w:rsidRDefault="00EB0030">
            <w:pPr>
              <w:pStyle w:val="Compact"/>
            </w:pPr>
            <w:r>
              <w:t>10</w:t>
            </w:r>
          </w:p>
        </w:tc>
      </w:tr>
    </w:tbl>
    <w:p w14:paraId="1C7F1F09" w14:textId="77777777" w:rsidR="002E229E" w:rsidRDefault="00EB0030">
      <w:pPr>
        <w:pStyle w:val="berschrift4"/>
      </w:pPr>
      <w:bookmarkStart w:id="206" w:name="_Toc68972448"/>
      <w:bookmarkStart w:id="207" w:name="invalid-keep-alive-interval"/>
      <w:bookmarkEnd w:id="205"/>
      <w:r>
        <w:t>Invalid keep alive interval</w:t>
      </w:r>
      <w:bookmarkEnd w:id="206"/>
    </w:p>
    <w:p w14:paraId="1C7F1F0A" w14:textId="77777777" w:rsidR="002E229E" w:rsidRDefault="00EB0030">
      <w:pPr>
        <w:pStyle w:val="FirstParagraph"/>
      </w:pPr>
      <w:r>
        <w:t xml:space="preserve">For example – if the bilateral rules of engagement permit a </w:t>
      </w:r>
      <w:proofErr w:type="spellStart"/>
      <w:r>
        <w:t>KeepAliveInterval</w:t>
      </w:r>
      <w:proofErr w:type="spellEnd"/>
      <w:r>
        <w:t xml:space="preserve"> no smaller than 10 milliseconds then an Establishment message sent with a </w:t>
      </w:r>
      <w:proofErr w:type="spellStart"/>
      <w:r>
        <w:t>KeepAliveInterval</w:t>
      </w:r>
      <w:proofErr w:type="spellEnd"/>
      <w:r>
        <w:t xml:space="preserve"> of 1 millisecond will be rejected.</w:t>
      </w:r>
    </w:p>
    <w:tbl>
      <w:tblPr>
        <w:tblStyle w:val="Table"/>
        <w:tblW w:w="5000" w:type="pct"/>
        <w:tblLook w:val="0020" w:firstRow="1" w:lastRow="0" w:firstColumn="0" w:lastColumn="0" w:noHBand="0" w:noVBand="0"/>
      </w:tblPr>
      <w:tblGrid>
        <w:gridCol w:w="1904"/>
        <w:gridCol w:w="2140"/>
        <w:gridCol w:w="1159"/>
        <w:gridCol w:w="1253"/>
        <w:gridCol w:w="2044"/>
        <w:gridCol w:w="1849"/>
        <w:gridCol w:w="2488"/>
        <w:gridCol w:w="1951"/>
      </w:tblGrid>
      <w:tr w:rsidR="002E229E" w14:paraId="1C7F1F13"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1F0B" w14:textId="77777777" w:rsidR="002E229E" w:rsidRDefault="00EB0030">
            <w:pPr>
              <w:pStyle w:val="Compact"/>
            </w:pPr>
            <w:r>
              <w:rPr>
                <w:bCs/>
              </w:rPr>
              <w:t>Message Received</w:t>
            </w:r>
          </w:p>
        </w:tc>
        <w:tc>
          <w:tcPr>
            <w:tcW w:w="0" w:type="auto"/>
          </w:tcPr>
          <w:p w14:paraId="1C7F1F0C" w14:textId="77777777" w:rsidR="002E229E" w:rsidRDefault="00EB0030">
            <w:pPr>
              <w:pStyle w:val="Compact"/>
            </w:pPr>
            <w:r>
              <w:rPr>
                <w:bCs/>
              </w:rPr>
              <w:t>Message Sent</w:t>
            </w:r>
          </w:p>
        </w:tc>
        <w:tc>
          <w:tcPr>
            <w:tcW w:w="0" w:type="auto"/>
          </w:tcPr>
          <w:p w14:paraId="1C7F1F0D" w14:textId="77777777" w:rsidR="002E229E" w:rsidRDefault="00EB0030">
            <w:pPr>
              <w:pStyle w:val="Compact"/>
            </w:pPr>
            <w:r>
              <w:rPr>
                <w:bCs/>
              </w:rPr>
              <w:t>Session ID</w:t>
            </w:r>
          </w:p>
        </w:tc>
        <w:tc>
          <w:tcPr>
            <w:tcW w:w="0" w:type="auto"/>
          </w:tcPr>
          <w:p w14:paraId="1C7F1F0E" w14:textId="77777777" w:rsidR="002E229E" w:rsidRDefault="00EB0030">
            <w:pPr>
              <w:pStyle w:val="Compact"/>
            </w:pPr>
            <w:r>
              <w:rPr>
                <w:bCs/>
              </w:rPr>
              <w:t>Timestamp</w:t>
            </w:r>
          </w:p>
        </w:tc>
        <w:tc>
          <w:tcPr>
            <w:tcW w:w="0" w:type="auto"/>
          </w:tcPr>
          <w:p w14:paraId="1C7F1F0F" w14:textId="77777777" w:rsidR="002E229E" w:rsidRDefault="00EB0030">
            <w:pPr>
              <w:pStyle w:val="Compact"/>
            </w:pPr>
            <w:r>
              <w:rPr>
                <w:bCs/>
              </w:rPr>
              <w:t>Request Timestamp</w:t>
            </w:r>
          </w:p>
        </w:tc>
        <w:tc>
          <w:tcPr>
            <w:tcW w:w="0" w:type="auto"/>
          </w:tcPr>
          <w:p w14:paraId="1C7F1F10" w14:textId="77777777" w:rsidR="002E229E" w:rsidRDefault="00EB0030">
            <w:pPr>
              <w:pStyle w:val="Compact"/>
            </w:pPr>
            <w:r>
              <w:rPr>
                <w:bCs/>
              </w:rPr>
              <w:t>Code</w:t>
            </w:r>
          </w:p>
        </w:tc>
        <w:tc>
          <w:tcPr>
            <w:tcW w:w="0" w:type="auto"/>
          </w:tcPr>
          <w:p w14:paraId="1C7F1F11" w14:textId="77777777" w:rsidR="002E229E" w:rsidRDefault="00EB0030">
            <w:pPr>
              <w:pStyle w:val="Compact"/>
            </w:pPr>
            <w:r>
              <w:rPr>
                <w:bCs/>
              </w:rPr>
              <w:t>Reason</w:t>
            </w:r>
          </w:p>
        </w:tc>
        <w:tc>
          <w:tcPr>
            <w:tcW w:w="0" w:type="auto"/>
          </w:tcPr>
          <w:p w14:paraId="1C7F1F12" w14:textId="77777777" w:rsidR="002E229E" w:rsidRDefault="00EB0030">
            <w:pPr>
              <w:pStyle w:val="Compact"/>
            </w:pPr>
            <w:r>
              <w:rPr>
                <w:bCs/>
              </w:rPr>
              <w:t>Keep Alive Interval</w:t>
            </w:r>
          </w:p>
        </w:tc>
      </w:tr>
      <w:tr w:rsidR="002E229E" w14:paraId="1C7F1F1C" w14:textId="77777777">
        <w:tc>
          <w:tcPr>
            <w:tcW w:w="0" w:type="auto"/>
          </w:tcPr>
          <w:p w14:paraId="1C7F1F14" w14:textId="77777777" w:rsidR="002E229E" w:rsidRDefault="00EB0030">
            <w:pPr>
              <w:pStyle w:val="Compact"/>
            </w:pPr>
            <w:r>
              <w:t>Negotiate</w:t>
            </w:r>
          </w:p>
        </w:tc>
        <w:tc>
          <w:tcPr>
            <w:tcW w:w="0" w:type="auto"/>
          </w:tcPr>
          <w:p w14:paraId="1C7F1F15" w14:textId="77777777" w:rsidR="002E229E" w:rsidRDefault="00EB0030">
            <w:pPr>
              <w:pStyle w:val="Compact"/>
            </w:pPr>
            <w:r>
              <w:t> </w:t>
            </w:r>
          </w:p>
        </w:tc>
        <w:tc>
          <w:tcPr>
            <w:tcW w:w="0" w:type="auto"/>
          </w:tcPr>
          <w:p w14:paraId="1C7F1F16" w14:textId="77777777" w:rsidR="002E229E" w:rsidRDefault="00EB0030">
            <w:pPr>
              <w:pStyle w:val="Compact"/>
            </w:pPr>
            <w:r>
              <w:t>ABC</w:t>
            </w:r>
          </w:p>
        </w:tc>
        <w:tc>
          <w:tcPr>
            <w:tcW w:w="0" w:type="auto"/>
          </w:tcPr>
          <w:p w14:paraId="1C7F1F17" w14:textId="77777777" w:rsidR="002E229E" w:rsidRDefault="00EB0030">
            <w:pPr>
              <w:pStyle w:val="Compact"/>
            </w:pPr>
            <w:r>
              <w:t>T1</w:t>
            </w:r>
          </w:p>
        </w:tc>
        <w:tc>
          <w:tcPr>
            <w:tcW w:w="0" w:type="auto"/>
          </w:tcPr>
          <w:p w14:paraId="1C7F1F18" w14:textId="77777777" w:rsidR="002E229E" w:rsidRDefault="00EB0030">
            <w:pPr>
              <w:pStyle w:val="Compact"/>
            </w:pPr>
            <w:r>
              <w:t>–</w:t>
            </w:r>
          </w:p>
        </w:tc>
        <w:tc>
          <w:tcPr>
            <w:tcW w:w="0" w:type="auto"/>
          </w:tcPr>
          <w:p w14:paraId="1C7F1F19" w14:textId="77777777" w:rsidR="002E229E" w:rsidRDefault="00EB0030">
            <w:pPr>
              <w:pStyle w:val="Compact"/>
            </w:pPr>
            <w:r>
              <w:t>–</w:t>
            </w:r>
          </w:p>
        </w:tc>
        <w:tc>
          <w:tcPr>
            <w:tcW w:w="0" w:type="auto"/>
          </w:tcPr>
          <w:p w14:paraId="1C7F1F1A" w14:textId="77777777" w:rsidR="002E229E" w:rsidRDefault="00EB0030">
            <w:pPr>
              <w:pStyle w:val="Compact"/>
            </w:pPr>
            <w:r>
              <w:t>–</w:t>
            </w:r>
          </w:p>
        </w:tc>
        <w:tc>
          <w:tcPr>
            <w:tcW w:w="0" w:type="auto"/>
          </w:tcPr>
          <w:p w14:paraId="1C7F1F1B" w14:textId="77777777" w:rsidR="002E229E" w:rsidRDefault="00EB0030">
            <w:pPr>
              <w:pStyle w:val="Compact"/>
            </w:pPr>
            <w:r>
              <w:t>–</w:t>
            </w:r>
          </w:p>
        </w:tc>
      </w:tr>
      <w:tr w:rsidR="002E229E" w14:paraId="1C7F1F25" w14:textId="77777777">
        <w:tc>
          <w:tcPr>
            <w:tcW w:w="0" w:type="auto"/>
          </w:tcPr>
          <w:p w14:paraId="1C7F1F1D" w14:textId="77777777" w:rsidR="002E229E" w:rsidRDefault="002E229E"/>
        </w:tc>
        <w:tc>
          <w:tcPr>
            <w:tcW w:w="0" w:type="auto"/>
          </w:tcPr>
          <w:p w14:paraId="1C7F1F1E" w14:textId="77777777" w:rsidR="002E229E" w:rsidRDefault="00EB0030">
            <w:pPr>
              <w:pStyle w:val="Compact"/>
            </w:pPr>
            <w:proofErr w:type="spellStart"/>
            <w:r>
              <w:t>NegotiationResponse</w:t>
            </w:r>
            <w:proofErr w:type="spellEnd"/>
          </w:p>
        </w:tc>
        <w:tc>
          <w:tcPr>
            <w:tcW w:w="0" w:type="auto"/>
          </w:tcPr>
          <w:p w14:paraId="1C7F1F1F" w14:textId="77777777" w:rsidR="002E229E" w:rsidRDefault="00EB0030">
            <w:pPr>
              <w:pStyle w:val="Compact"/>
            </w:pPr>
            <w:r>
              <w:t>ABC</w:t>
            </w:r>
          </w:p>
        </w:tc>
        <w:tc>
          <w:tcPr>
            <w:tcW w:w="0" w:type="auto"/>
          </w:tcPr>
          <w:p w14:paraId="1C7F1F20" w14:textId="77777777" w:rsidR="002E229E" w:rsidRDefault="00EB0030">
            <w:pPr>
              <w:pStyle w:val="Compact"/>
            </w:pPr>
            <w:r>
              <w:t>–</w:t>
            </w:r>
          </w:p>
        </w:tc>
        <w:tc>
          <w:tcPr>
            <w:tcW w:w="0" w:type="auto"/>
          </w:tcPr>
          <w:p w14:paraId="1C7F1F21" w14:textId="77777777" w:rsidR="002E229E" w:rsidRDefault="00EB0030">
            <w:pPr>
              <w:pStyle w:val="Compact"/>
            </w:pPr>
            <w:r>
              <w:t>T1</w:t>
            </w:r>
          </w:p>
        </w:tc>
        <w:tc>
          <w:tcPr>
            <w:tcW w:w="0" w:type="auto"/>
          </w:tcPr>
          <w:p w14:paraId="1C7F1F22" w14:textId="77777777" w:rsidR="002E229E" w:rsidRDefault="00EB0030">
            <w:pPr>
              <w:pStyle w:val="Compact"/>
            </w:pPr>
            <w:r>
              <w:t>–</w:t>
            </w:r>
          </w:p>
        </w:tc>
        <w:tc>
          <w:tcPr>
            <w:tcW w:w="0" w:type="auto"/>
          </w:tcPr>
          <w:p w14:paraId="1C7F1F23" w14:textId="77777777" w:rsidR="002E229E" w:rsidRDefault="00EB0030">
            <w:pPr>
              <w:pStyle w:val="Compact"/>
            </w:pPr>
            <w:r>
              <w:t>–</w:t>
            </w:r>
          </w:p>
        </w:tc>
        <w:tc>
          <w:tcPr>
            <w:tcW w:w="0" w:type="auto"/>
          </w:tcPr>
          <w:p w14:paraId="1C7F1F24" w14:textId="77777777" w:rsidR="002E229E" w:rsidRDefault="00EB0030">
            <w:pPr>
              <w:pStyle w:val="Compact"/>
            </w:pPr>
            <w:r>
              <w:t>–</w:t>
            </w:r>
          </w:p>
        </w:tc>
      </w:tr>
      <w:tr w:rsidR="002E229E" w14:paraId="1C7F1F2E" w14:textId="77777777">
        <w:tc>
          <w:tcPr>
            <w:tcW w:w="0" w:type="auto"/>
          </w:tcPr>
          <w:p w14:paraId="1C7F1F26" w14:textId="77777777" w:rsidR="002E229E" w:rsidRDefault="00EB0030">
            <w:pPr>
              <w:pStyle w:val="Compact"/>
            </w:pPr>
            <w:r>
              <w:t>Establish</w:t>
            </w:r>
          </w:p>
        </w:tc>
        <w:tc>
          <w:tcPr>
            <w:tcW w:w="0" w:type="auto"/>
          </w:tcPr>
          <w:p w14:paraId="1C7F1F27" w14:textId="77777777" w:rsidR="002E229E" w:rsidRDefault="002E229E"/>
        </w:tc>
        <w:tc>
          <w:tcPr>
            <w:tcW w:w="0" w:type="auto"/>
          </w:tcPr>
          <w:p w14:paraId="1C7F1F28" w14:textId="77777777" w:rsidR="002E229E" w:rsidRDefault="00EB0030">
            <w:pPr>
              <w:pStyle w:val="Compact"/>
            </w:pPr>
            <w:r>
              <w:t>ABC</w:t>
            </w:r>
          </w:p>
        </w:tc>
        <w:tc>
          <w:tcPr>
            <w:tcW w:w="0" w:type="auto"/>
          </w:tcPr>
          <w:p w14:paraId="1C7F1F29" w14:textId="77777777" w:rsidR="002E229E" w:rsidRDefault="00EB0030">
            <w:pPr>
              <w:pStyle w:val="Compact"/>
            </w:pPr>
            <w:r>
              <w:t>T2</w:t>
            </w:r>
          </w:p>
        </w:tc>
        <w:tc>
          <w:tcPr>
            <w:tcW w:w="0" w:type="auto"/>
          </w:tcPr>
          <w:p w14:paraId="1C7F1F2A" w14:textId="77777777" w:rsidR="002E229E" w:rsidRDefault="00EB0030">
            <w:pPr>
              <w:pStyle w:val="Compact"/>
            </w:pPr>
            <w:r>
              <w:t>–</w:t>
            </w:r>
          </w:p>
        </w:tc>
        <w:tc>
          <w:tcPr>
            <w:tcW w:w="0" w:type="auto"/>
          </w:tcPr>
          <w:p w14:paraId="1C7F1F2B" w14:textId="77777777" w:rsidR="002E229E" w:rsidRDefault="00EB0030">
            <w:pPr>
              <w:pStyle w:val="Compact"/>
            </w:pPr>
            <w:r>
              <w:t>–</w:t>
            </w:r>
          </w:p>
        </w:tc>
        <w:tc>
          <w:tcPr>
            <w:tcW w:w="0" w:type="auto"/>
          </w:tcPr>
          <w:p w14:paraId="1C7F1F2C" w14:textId="77777777" w:rsidR="002E229E" w:rsidRDefault="00EB0030">
            <w:pPr>
              <w:pStyle w:val="Compact"/>
            </w:pPr>
            <w:r>
              <w:t>–</w:t>
            </w:r>
          </w:p>
        </w:tc>
        <w:tc>
          <w:tcPr>
            <w:tcW w:w="0" w:type="auto"/>
          </w:tcPr>
          <w:p w14:paraId="1C7F1F2D" w14:textId="77777777" w:rsidR="002E229E" w:rsidRDefault="00EB0030">
            <w:pPr>
              <w:pStyle w:val="Compact"/>
            </w:pPr>
            <w:r>
              <w:t>1</w:t>
            </w:r>
          </w:p>
        </w:tc>
      </w:tr>
      <w:tr w:rsidR="002E229E" w14:paraId="1C7F1F37" w14:textId="77777777">
        <w:tc>
          <w:tcPr>
            <w:tcW w:w="0" w:type="auto"/>
          </w:tcPr>
          <w:p w14:paraId="1C7F1F2F" w14:textId="77777777" w:rsidR="002E229E" w:rsidRDefault="002E229E"/>
        </w:tc>
        <w:tc>
          <w:tcPr>
            <w:tcW w:w="0" w:type="auto"/>
          </w:tcPr>
          <w:p w14:paraId="1C7F1F30" w14:textId="77777777" w:rsidR="002E229E" w:rsidRDefault="00EB0030">
            <w:pPr>
              <w:pStyle w:val="Compact"/>
            </w:pPr>
            <w:proofErr w:type="spellStart"/>
            <w:r>
              <w:t>EstablishmentReject</w:t>
            </w:r>
            <w:proofErr w:type="spellEnd"/>
          </w:p>
        </w:tc>
        <w:tc>
          <w:tcPr>
            <w:tcW w:w="0" w:type="auto"/>
          </w:tcPr>
          <w:p w14:paraId="1C7F1F31" w14:textId="77777777" w:rsidR="002E229E" w:rsidRDefault="00EB0030">
            <w:pPr>
              <w:pStyle w:val="Compact"/>
            </w:pPr>
            <w:r>
              <w:t>ABC</w:t>
            </w:r>
          </w:p>
        </w:tc>
        <w:tc>
          <w:tcPr>
            <w:tcW w:w="0" w:type="auto"/>
          </w:tcPr>
          <w:p w14:paraId="1C7F1F32" w14:textId="77777777" w:rsidR="002E229E" w:rsidRDefault="00EB0030">
            <w:pPr>
              <w:pStyle w:val="Compact"/>
            </w:pPr>
            <w:r>
              <w:t>–</w:t>
            </w:r>
          </w:p>
        </w:tc>
        <w:tc>
          <w:tcPr>
            <w:tcW w:w="0" w:type="auto"/>
          </w:tcPr>
          <w:p w14:paraId="1C7F1F33" w14:textId="77777777" w:rsidR="002E229E" w:rsidRDefault="00EB0030">
            <w:pPr>
              <w:pStyle w:val="Compact"/>
            </w:pPr>
            <w:r>
              <w:t>T2</w:t>
            </w:r>
          </w:p>
        </w:tc>
        <w:tc>
          <w:tcPr>
            <w:tcW w:w="0" w:type="auto"/>
          </w:tcPr>
          <w:p w14:paraId="1C7F1F34" w14:textId="77777777" w:rsidR="002E229E" w:rsidRDefault="00EB0030">
            <w:pPr>
              <w:pStyle w:val="Compact"/>
            </w:pPr>
            <w:proofErr w:type="spellStart"/>
            <w:r>
              <w:t>KeepAlive</w:t>
            </w:r>
            <w:proofErr w:type="spellEnd"/>
            <w:r>
              <w:t xml:space="preserve"> Interval</w:t>
            </w:r>
          </w:p>
        </w:tc>
        <w:tc>
          <w:tcPr>
            <w:tcW w:w="0" w:type="auto"/>
          </w:tcPr>
          <w:p w14:paraId="1C7F1F35" w14:textId="77777777" w:rsidR="002E229E" w:rsidRDefault="00EB0030">
            <w:pPr>
              <w:pStyle w:val="Compact"/>
            </w:pPr>
            <w:r>
              <w:t xml:space="preserve">Invalid </w:t>
            </w:r>
            <w:proofErr w:type="spellStart"/>
            <w:r>
              <w:t>KeepAlive</w:t>
            </w:r>
            <w:proofErr w:type="spellEnd"/>
            <w:r>
              <w:t xml:space="preserve"> Interval</w:t>
            </w:r>
          </w:p>
        </w:tc>
        <w:tc>
          <w:tcPr>
            <w:tcW w:w="0" w:type="auto"/>
          </w:tcPr>
          <w:p w14:paraId="1C7F1F36" w14:textId="77777777" w:rsidR="002E229E" w:rsidRDefault="00EB0030">
            <w:pPr>
              <w:pStyle w:val="Compact"/>
            </w:pPr>
            <w:r>
              <w:t>1</w:t>
            </w:r>
          </w:p>
        </w:tc>
      </w:tr>
    </w:tbl>
    <w:p w14:paraId="1C7F1F38" w14:textId="77777777" w:rsidR="002E229E" w:rsidRDefault="00EB0030">
      <w:pPr>
        <w:pStyle w:val="berschrift4"/>
      </w:pPr>
      <w:bookmarkStart w:id="208" w:name="_Toc68972449"/>
      <w:bookmarkStart w:id="209" w:name="invalid-session-id-1"/>
      <w:bookmarkEnd w:id="207"/>
      <w:r>
        <w:t>Invalid session ID</w:t>
      </w:r>
      <w:bookmarkEnd w:id="208"/>
    </w:p>
    <w:p w14:paraId="1C7F1F39" w14:textId="77777777" w:rsidR="002E229E" w:rsidRDefault="00EB0030">
      <w:pPr>
        <w:pStyle w:val="FirstParagraph"/>
      </w:pPr>
      <w:r>
        <w:t>For example – Session ID does not follow UUID or GUID semantics as per RFC 4122 and Establishment message is sent with Session ID as all zeros then it will be rejected.</w:t>
      </w:r>
    </w:p>
    <w:tbl>
      <w:tblPr>
        <w:tblStyle w:val="Table"/>
        <w:tblW w:w="5000" w:type="pct"/>
        <w:tblLook w:val="0020" w:firstRow="1" w:lastRow="0" w:firstColumn="0" w:lastColumn="0" w:noHBand="0" w:noVBand="0"/>
      </w:tblPr>
      <w:tblGrid>
        <w:gridCol w:w="1980"/>
        <w:gridCol w:w="2228"/>
        <w:gridCol w:w="1207"/>
        <w:gridCol w:w="1305"/>
        <w:gridCol w:w="2128"/>
        <w:gridCol w:w="1338"/>
        <w:gridCol w:w="2571"/>
        <w:gridCol w:w="2031"/>
      </w:tblGrid>
      <w:tr w:rsidR="002E229E" w14:paraId="1C7F1F42"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1F3A" w14:textId="77777777" w:rsidR="002E229E" w:rsidRDefault="00EB0030">
            <w:pPr>
              <w:pStyle w:val="Compact"/>
            </w:pPr>
            <w:r>
              <w:rPr>
                <w:bCs/>
              </w:rPr>
              <w:t>Message Received</w:t>
            </w:r>
          </w:p>
        </w:tc>
        <w:tc>
          <w:tcPr>
            <w:tcW w:w="0" w:type="auto"/>
          </w:tcPr>
          <w:p w14:paraId="1C7F1F3B" w14:textId="77777777" w:rsidR="002E229E" w:rsidRDefault="00EB0030">
            <w:pPr>
              <w:pStyle w:val="Compact"/>
            </w:pPr>
            <w:r>
              <w:rPr>
                <w:bCs/>
              </w:rPr>
              <w:t>Message Sent</w:t>
            </w:r>
          </w:p>
        </w:tc>
        <w:tc>
          <w:tcPr>
            <w:tcW w:w="0" w:type="auto"/>
          </w:tcPr>
          <w:p w14:paraId="1C7F1F3C" w14:textId="77777777" w:rsidR="002E229E" w:rsidRDefault="00EB0030">
            <w:pPr>
              <w:pStyle w:val="Compact"/>
            </w:pPr>
            <w:r>
              <w:rPr>
                <w:bCs/>
              </w:rPr>
              <w:t>Session ID</w:t>
            </w:r>
          </w:p>
        </w:tc>
        <w:tc>
          <w:tcPr>
            <w:tcW w:w="0" w:type="auto"/>
          </w:tcPr>
          <w:p w14:paraId="1C7F1F3D" w14:textId="77777777" w:rsidR="002E229E" w:rsidRDefault="00EB0030">
            <w:pPr>
              <w:pStyle w:val="Compact"/>
            </w:pPr>
            <w:r>
              <w:rPr>
                <w:bCs/>
              </w:rPr>
              <w:t>Timestamp</w:t>
            </w:r>
          </w:p>
        </w:tc>
        <w:tc>
          <w:tcPr>
            <w:tcW w:w="0" w:type="auto"/>
          </w:tcPr>
          <w:p w14:paraId="1C7F1F3E" w14:textId="77777777" w:rsidR="002E229E" w:rsidRDefault="00EB0030">
            <w:pPr>
              <w:pStyle w:val="Compact"/>
            </w:pPr>
            <w:r>
              <w:rPr>
                <w:bCs/>
              </w:rPr>
              <w:t>Request Timestamp</w:t>
            </w:r>
          </w:p>
        </w:tc>
        <w:tc>
          <w:tcPr>
            <w:tcW w:w="0" w:type="auto"/>
          </w:tcPr>
          <w:p w14:paraId="1C7F1F3F" w14:textId="77777777" w:rsidR="002E229E" w:rsidRDefault="00EB0030">
            <w:pPr>
              <w:pStyle w:val="Compact"/>
            </w:pPr>
            <w:r>
              <w:rPr>
                <w:bCs/>
              </w:rPr>
              <w:t>Code</w:t>
            </w:r>
          </w:p>
        </w:tc>
        <w:tc>
          <w:tcPr>
            <w:tcW w:w="0" w:type="auto"/>
          </w:tcPr>
          <w:p w14:paraId="1C7F1F40" w14:textId="77777777" w:rsidR="002E229E" w:rsidRDefault="00EB0030">
            <w:pPr>
              <w:pStyle w:val="Compact"/>
            </w:pPr>
            <w:r>
              <w:rPr>
                <w:bCs/>
              </w:rPr>
              <w:t>Reason</w:t>
            </w:r>
          </w:p>
        </w:tc>
        <w:tc>
          <w:tcPr>
            <w:tcW w:w="0" w:type="auto"/>
          </w:tcPr>
          <w:p w14:paraId="1C7F1F41" w14:textId="77777777" w:rsidR="002E229E" w:rsidRDefault="00EB0030">
            <w:pPr>
              <w:pStyle w:val="Compact"/>
            </w:pPr>
            <w:r>
              <w:rPr>
                <w:bCs/>
              </w:rPr>
              <w:t>Keep Alive Interval</w:t>
            </w:r>
          </w:p>
        </w:tc>
      </w:tr>
      <w:tr w:rsidR="002E229E" w14:paraId="1C7F1F4B" w14:textId="77777777">
        <w:tc>
          <w:tcPr>
            <w:tcW w:w="0" w:type="auto"/>
          </w:tcPr>
          <w:p w14:paraId="1C7F1F43" w14:textId="77777777" w:rsidR="002E229E" w:rsidRDefault="00EB0030">
            <w:pPr>
              <w:pStyle w:val="Compact"/>
            </w:pPr>
            <w:r>
              <w:t>Negotiate</w:t>
            </w:r>
          </w:p>
        </w:tc>
        <w:tc>
          <w:tcPr>
            <w:tcW w:w="0" w:type="auto"/>
          </w:tcPr>
          <w:p w14:paraId="1C7F1F44" w14:textId="77777777" w:rsidR="002E229E" w:rsidRDefault="00EB0030">
            <w:pPr>
              <w:pStyle w:val="Compact"/>
            </w:pPr>
            <w:r>
              <w:t> </w:t>
            </w:r>
          </w:p>
        </w:tc>
        <w:tc>
          <w:tcPr>
            <w:tcW w:w="0" w:type="auto"/>
          </w:tcPr>
          <w:p w14:paraId="1C7F1F45" w14:textId="77777777" w:rsidR="002E229E" w:rsidRDefault="00EB0030">
            <w:pPr>
              <w:pStyle w:val="Compact"/>
            </w:pPr>
            <w:r>
              <w:t>ABC</w:t>
            </w:r>
          </w:p>
        </w:tc>
        <w:tc>
          <w:tcPr>
            <w:tcW w:w="0" w:type="auto"/>
          </w:tcPr>
          <w:p w14:paraId="1C7F1F46" w14:textId="77777777" w:rsidR="002E229E" w:rsidRDefault="00EB0030">
            <w:pPr>
              <w:pStyle w:val="Compact"/>
            </w:pPr>
            <w:r>
              <w:t>T1</w:t>
            </w:r>
          </w:p>
        </w:tc>
        <w:tc>
          <w:tcPr>
            <w:tcW w:w="0" w:type="auto"/>
          </w:tcPr>
          <w:p w14:paraId="1C7F1F47" w14:textId="77777777" w:rsidR="002E229E" w:rsidRDefault="00EB0030">
            <w:pPr>
              <w:pStyle w:val="Compact"/>
            </w:pPr>
            <w:r>
              <w:t>–</w:t>
            </w:r>
          </w:p>
        </w:tc>
        <w:tc>
          <w:tcPr>
            <w:tcW w:w="0" w:type="auto"/>
          </w:tcPr>
          <w:p w14:paraId="1C7F1F48" w14:textId="77777777" w:rsidR="002E229E" w:rsidRDefault="00EB0030">
            <w:pPr>
              <w:pStyle w:val="Compact"/>
            </w:pPr>
            <w:r>
              <w:t>–</w:t>
            </w:r>
          </w:p>
        </w:tc>
        <w:tc>
          <w:tcPr>
            <w:tcW w:w="0" w:type="auto"/>
          </w:tcPr>
          <w:p w14:paraId="1C7F1F49" w14:textId="77777777" w:rsidR="002E229E" w:rsidRDefault="00EB0030">
            <w:pPr>
              <w:pStyle w:val="Compact"/>
            </w:pPr>
            <w:r>
              <w:t>–</w:t>
            </w:r>
          </w:p>
        </w:tc>
        <w:tc>
          <w:tcPr>
            <w:tcW w:w="0" w:type="auto"/>
          </w:tcPr>
          <w:p w14:paraId="1C7F1F4A" w14:textId="77777777" w:rsidR="002E229E" w:rsidRDefault="00EB0030">
            <w:pPr>
              <w:pStyle w:val="Compact"/>
            </w:pPr>
            <w:r>
              <w:t>–</w:t>
            </w:r>
          </w:p>
        </w:tc>
      </w:tr>
      <w:tr w:rsidR="002E229E" w14:paraId="1C7F1F54" w14:textId="77777777">
        <w:tc>
          <w:tcPr>
            <w:tcW w:w="0" w:type="auto"/>
          </w:tcPr>
          <w:p w14:paraId="1C7F1F4C" w14:textId="77777777" w:rsidR="002E229E" w:rsidRDefault="002E229E"/>
        </w:tc>
        <w:tc>
          <w:tcPr>
            <w:tcW w:w="0" w:type="auto"/>
          </w:tcPr>
          <w:p w14:paraId="1C7F1F4D" w14:textId="352366A0" w:rsidR="002E229E" w:rsidRDefault="001851D6">
            <w:pPr>
              <w:pStyle w:val="Compact"/>
            </w:pPr>
            <w:proofErr w:type="spellStart"/>
            <w:r>
              <w:t>NegotiationResp</w:t>
            </w:r>
            <w:r w:rsidR="00EB0030">
              <w:t>onse</w:t>
            </w:r>
            <w:proofErr w:type="spellEnd"/>
          </w:p>
        </w:tc>
        <w:tc>
          <w:tcPr>
            <w:tcW w:w="0" w:type="auto"/>
          </w:tcPr>
          <w:p w14:paraId="1C7F1F4E" w14:textId="77777777" w:rsidR="002E229E" w:rsidRDefault="00EB0030">
            <w:pPr>
              <w:pStyle w:val="Compact"/>
            </w:pPr>
            <w:r>
              <w:t>ABC</w:t>
            </w:r>
          </w:p>
        </w:tc>
        <w:tc>
          <w:tcPr>
            <w:tcW w:w="0" w:type="auto"/>
          </w:tcPr>
          <w:p w14:paraId="1C7F1F4F" w14:textId="77777777" w:rsidR="002E229E" w:rsidRDefault="00EB0030">
            <w:pPr>
              <w:pStyle w:val="Compact"/>
            </w:pPr>
            <w:r>
              <w:t>–</w:t>
            </w:r>
          </w:p>
        </w:tc>
        <w:tc>
          <w:tcPr>
            <w:tcW w:w="0" w:type="auto"/>
          </w:tcPr>
          <w:p w14:paraId="1C7F1F50" w14:textId="77777777" w:rsidR="002E229E" w:rsidRDefault="00EB0030">
            <w:pPr>
              <w:pStyle w:val="Compact"/>
            </w:pPr>
            <w:r>
              <w:t>T1</w:t>
            </w:r>
          </w:p>
        </w:tc>
        <w:tc>
          <w:tcPr>
            <w:tcW w:w="0" w:type="auto"/>
          </w:tcPr>
          <w:p w14:paraId="1C7F1F51" w14:textId="77777777" w:rsidR="002E229E" w:rsidRDefault="00EB0030">
            <w:pPr>
              <w:pStyle w:val="Compact"/>
            </w:pPr>
            <w:r>
              <w:t>–</w:t>
            </w:r>
          </w:p>
        </w:tc>
        <w:tc>
          <w:tcPr>
            <w:tcW w:w="0" w:type="auto"/>
          </w:tcPr>
          <w:p w14:paraId="1C7F1F52" w14:textId="77777777" w:rsidR="002E229E" w:rsidRDefault="00EB0030">
            <w:pPr>
              <w:pStyle w:val="Compact"/>
            </w:pPr>
            <w:r>
              <w:t>–</w:t>
            </w:r>
          </w:p>
        </w:tc>
        <w:tc>
          <w:tcPr>
            <w:tcW w:w="0" w:type="auto"/>
          </w:tcPr>
          <w:p w14:paraId="1C7F1F53" w14:textId="77777777" w:rsidR="002E229E" w:rsidRDefault="00EB0030">
            <w:pPr>
              <w:pStyle w:val="Compact"/>
            </w:pPr>
            <w:r>
              <w:t>–</w:t>
            </w:r>
          </w:p>
        </w:tc>
      </w:tr>
      <w:tr w:rsidR="002E229E" w14:paraId="1C7F1F5D" w14:textId="77777777">
        <w:tc>
          <w:tcPr>
            <w:tcW w:w="0" w:type="auto"/>
          </w:tcPr>
          <w:p w14:paraId="1C7F1F55" w14:textId="77777777" w:rsidR="002E229E" w:rsidRDefault="00EB0030">
            <w:pPr>
              <w:pStyle w:val="Compact"/>
            </w:pPr>
            <w:r>
              <w:t>Establish</w:t>
            </w:r>
          </w:p>
        </w:tc>
        <w:tc>
          <w:tcPr>
            <w:tcW w:w="0" w:type="auto"/>
          </w:tcPr>
          <w:p w14:paraId="1C7F1F56" w14:textId="77777777" w:rsidR="002E229E" w:rsidRDefault="002E229E"/>
        </w:tc>
        <w:tc>
          <w:tcPr>
            <w:tcW w:w="0" w:type="auto"/>
          </w:tcPr>
          <w:p w14:paraId="1C7F1F57" w14:textId="77777777" w:rsidR="002E229E" w:rsidRDefault="00EB0030">
            <w:pPr>
              <w:pStyle w:val="Compact"/>
            </w:pPr>
            <w:r>
              <w:t>000</w:t>
            </w:r>
          </w:p>
        </w:tc>
        <w:tc>
          <w:tcPr>
            <w:tcW w:w="0" w:type="auto"/>
          </w:tcPr>
          <w:p w14:paraId="1C7F1F58" w14:textId="77777777" w:rsidR="002E229E" w:rsidRDefault="00EB0030">
            <w:pPr>
              <w:pStyle w:val="Compact"/>
            </w:pPr>
            <w:r>
              <w:t>T2</w:t>
            </w:r>
          </w:p>
        </w:tc>
        <w:tc>
          <w:tcPr>
            <w:tcW w:w="0" w:type="auto"/>
          </w:tcPr>
          <w:p w14:paraId="1C7F1F59" w14:textId="77777777" w:rsidR="002E229E" w:rsidRDefault="00EB0030">
            <w:pPr>
              <w:pStyle w:val="Compact"/>
            </w:pPr>
            <w:r>
              <w:t>–</w:t>
            </w:r>
          </w:p>
        </w:tc>
        <w:tc>
          <w:tcPr>
            <w:tcW w:w="0" w:type="auto"/>
          </w:tcPr>
          <w:p w14:paraId="1C7F1F5A" w14:textId="77777777" w:rsidR="002E229E" w:rsidRDefault="00EB0030">
            <w:pPr>
              <w:pStyle w:val="Compact"/>
            </w:pPr>
            <w:r>
              <w:t>–</w:t>
            </w:r>
          </w:p>
        </w:tc>
        <w:tc>
          <w:tcPr>
            <w:tcW w:w="0" w:type="auto"/>
          </w:tcPr>
          <w:p w14:paraId="1C7F1F5B" w14:textId="77777777" w:rsidR="002E229E" w:rsidRDefault="00EB0030">
            <w:pPr>
              <w:pStyle w:val="Compact"/>
            </w:pPr>
            <w:r>
              <w:t>–</w:t>
            </w:r>
          </w:p>
        </w:tc>
        <w:tc>
          <w:tcPr>
            <w:tcW w:w="0" w:type="auto"/>
          </w:tcPr>
          <w:p w14:paraId="1C7F1F5C" w14:textId="77777777" w:rsidR="002E229E" w:rsidRDefault="00EB0030">
            <w:pPr>
              <w:pStyle w:val="Compact"/>
            </w:pPr>
            <w:r>
              <w:t>10</w:t>
            </w:r>
          </w:p>
        </w:tc>
      </w:tr>
      <w:tr w:rsidR="002E229E" w14:paraId="1C7F1F66" w14:textId="77777777">
        <w:tc>
          <w:tcPr>
            <w:tcW w:w="0" w:type="auto"/>
          </w:tcPr>
          <w:p w14:paraId="1C7F1F5E" w14:textId="77777777" w:rsidR="002E229E" w:rsidRDefault="002E229E"/>
        </w:tc>
        <w:tc>
          <w:tcPr>
            <w:tcW w:w="0" w:type="auto"/>
          </w:tcPr>
          <w:p w14:paraId="1C7F1F5F" w14:textId="4B102123" w:rsidR="002E229E" w:rsidRDefault="00EB0030">
            <w:pPr>
              <w:pStyle w:val="Compact"/>
            </w:pPr>
            <w:proofErr w:type="spellStart"/>
            <w:r>
              <w:t>EstablishmentReject</w:t>
            </w:r>
            <w:proofErr w:type="spellEnd"/>
          </w:p>
        </w:tc>
        <w:tc>
          <w:tcPr>
            <w:tcW w:w="0" w:type="auto"/>
          </w:tcPr>
          <w:p w14:paraId="1C7F1F60" w14:textId="77777777" w:rsidR="002E229E" w:rsidRDefault="00EB0030">
            <w:pPr>
              <w:pStyle w:val="Compact"/>
            </w:pPr>
            <w:r>
              <w:t>000</w:t>
            </w:r>
          </w:p>
        </w:tc>
        <w:tc>
          <w:tcPr>
            <w:tcW w:w="0" w:type="auto"/>
          </w:tcPr>
          <w:p w14:paraId="1C7F1F61" w14:textId="77777777" w:rsidR="002E229E" w:rsidRDefault="00EB0030">
            <w:pPr>
              <w:pStyle w:val="Compact"/>
            </w:pPr>
            <w:r>
              <w:t>–</w:t>
            </w:r>
          </w:p>
        </w:tc>
        <w:tc>
          <w:tcPr>
            <w:tcW w:w="0" w:type="auto"/>
          </w:tcPr>
          <w:p w14:paraId="1C7F1F62" w14:textId="77777777" w:rsidR="002E229E" w:rsidRDefault="00EB0030">
            <w:pPr>
              <w:pStyle w:val="Compact"/>
            </w:pPr>
            <w:r>
              <w:t>T2</w:t>
            </w:r>
          </w:p>
        </w:tc>
        <w:tc>
          <w:tcPr>
            <w:tcW w:w="0" w:type="auto"/>
          </w:tcPr>
          <w:p w14:paraId="1C7F1F63" w14:textId="77777777" w:rsidR="002E229E" w:rsidRDefault="00EB0030">
            <w:pPr>
              <w:pStyle w:val="Compact"/>
            </w:pPr>
            <w:r>
              <w:t>Unspecified</w:t>
            </w:r>
          </w:p>
        </w:tc>
        <w:tc>
          <w:tcPr>
            <w:tcW w:w="0" w:type="auto"/>
          </w:tcPr>
          <w:p w14:paraId="1C7F1F64" w14:textId="77777777" w:rsidR="002E229E" w:rsidRDefault="00EB0030">
            <w:pPr>
              <w:pStyle w:val="Compact"/>
            </w:pPr>
            <w:r>
              <w:t>Invalid Session ID Format</w:t>
            </w:r>
          </w:p>
        </w:tc>
        <w:tc>
          <w:tcPr>
            <w:tcW w:w="0" w:type="auto"/>
          </w:tcPr>
          <w:p w14:paraId="1C7F1F65" w14:textId="77777777" w:rsidR="002E229E" w:rsidRDefault="00EB0030">
            <w:pPr>
              <w:pStyle w:val="Compact"/>
            </w:pPr>
            <w:r>
              <w:t>10</w:t>
            </w:r>
          </w:p>
        </w:tc>
      </w:tr>
    </w:tbl>
    <w:p w14:paraId="1C7F1F67" w14:textId="77777777" w:rsidR="002E229E" w:rsidRDefault="00EB0030">
      <w:pPr>
        <w:pStyle w:val="berschrift4"/>
      </w:pPr>
      <w:bookmarkStart w:id="210" w:name="_Toc68972450"/>
      <w:bookmarkStart w:id="211" w:name="invalid-request-timestamp-1"/>
      <w:bookmarkEnd w:id="209"/>
      <w:r>
        <w:lastRenderedPageBreak/>
        <w:t>Invalid request timestamp</w:t>
      </w:r>
      <w:bookmarkEnd w:id="210"/>
    </w:p>
    <w:p w14:paraId="1C7F1F68" w14:textId="77777777" w:rsidR="002E229E" w:rsidRDefault="00EB0030">
      <w:pPr>
        <w:pStyle w:val="FirstParagraph"/>
      </w:pPr>
      <w:r>
        <w:t xml:space="preserve">For example – Timestamp follows Unix Epoch semantics and is to be sent with nanosecond level </w:t>
      </w:r>
      <w:proofErr w:type="gramStart"/>
      <w:r>
        <w:t>precision</w:t>
      </w:r>
      <w:proofErr w:type="gramEnd"/>
      <w:r>
        <w:t xml:space="preserve"> but Establishment message is sent with Timestamp as Unix Epoch but expressed as number of seconds then it will be rejected.</w:t>
      </w:r>
    </w:p>
    <w:tbl>
      <w:tblPr>
        <w:tblStyle w:val="Table"/>
        <w:tblW w:w="5000" w:type="pct"/>
        <w:tblLook w:val="0020" w:firstRow="1" w:lastRow="0" w:firstColumn="0" w:lastColumn="0" w:noHBand="0" w:noVBand="0"/>
      </w:tblPr>
      <w:tblGrid>
        <w:gridCol w:w="1968"/>
        <w:gridCol w:w="2213"/>
        <w:gridCol w:w="1199"/>
        <w:gridCol w:w="1296"/>
        <w:gridCol w:w="2114"/>
        <w:gridCol w:w="1329"/>
        <w:gridCol w:w="2651"/>
        <w:gridCol w:w="2018"/>
      </w:tblGrid>
      <w:tr w:rsidR="002E229E" w14:paraId="1C7F1F71"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1F69" w14:textId="77777777" w:rsidR="002E229E" w:rsidRDefault="00EB0030">
            <w:pPr>
              <w:pStyle w:val="Compact"/>
            </w:pPr>
            <w:r>
              <w:rPr>
                <w:bCs/>
              </w:rPr>
              <w:t>Message Received</w:t>
            </w:r>
          </w:p>
        </w:tc>
        <w:tc>
          <w:tcPr>
            <w:tcW w:w="0" w:type="auto"/>
          </w:tcPr>
          <w:p w14:paraId="1C7F1F6A" w14:textId="77777777" w:rsidR="002E229E" w:rsidRDefault="00EB0030">
            <w:pPr>
              <w:pStyle w:val="Compact"/>
            </w:pPr>
            <w:r>
              <w:rPr>
                <w:bCs/>
              </w:rPr>
              <w:t>Message Sent</w:t>
            </w:r>
          </w:p>
        </w:tc>
        <w:tc>
          <w:tcPr>
            <w:tcW w:w="0" w:type="auto"/>
          </w:tcPr>
          <w:p w14:paraId="1C7F1F6B" w14:textId="77777777" w:rsidR="002E229E" w:rsidRDefault="00EB0030">
            <w:pPr>
              <w:pStyle w:val="Compact"/>
            </w:pPr>
            <w:r>
              <w:rPr>
                <w:bCs/>
              </w:rPr>
              <w:t>Session ID</w:t>
            </w:r>
          </w:p>
        </w:tc>
        <w:tc>
          <w:tcPr>
            <w:tcW w:w="0" w:type="auto"/>
          </w:tcPr>
          <w:p w14:paraId="1C7F1F6C" w14:textId="77777777" w:rsidR="002E229E" w:rsidRDefault="00EB0030">
            <w:pPr>
              <w:pStyle w:val="Compact"/>
            </w:pPr>
            <w:r>
              <w:rPr>
                <w:bCs/>
              </w:rPr>
              <w:t>Timestamp</w:t>
            </w:r>
          </w:p>
        </w:tc>
        <w:tc>
          <w:tcPr>
            <w:tcW w:w="0" w:type="auto"/>
          </w:tcPr>
          <w:p w14:paraId="1C7F1F6D" w14:textId="77777777" w:rsidR="002E229E" w:rsidRDefault="00EB0030">
            <w:pPr>
              <w:pStyle w:val="Compact"/>
            </w:pPr>
            <w:r>
              <w:rPr>
                <w:bCs/>
              </w:rPr>
              <w:t>Request Timestamp</w:t>
            </w:r>
          </w:p>
        </w:tc>
        <w:tc>
          <w:tcPr>
            <w:tcW w:w="0" w:type="auto"/>
          </w:tcPr>
          <w:p w14:paraId="1C7F1F6E" w14:textId="77777777" w:rsidR="002E229E" w:rsidRDefault="00EB0030">
            <w:pPr>
              <w:pStyle w:val="Compact"/>
            </w:pPr>
            <w:r>
              <w:rPr>
                <w:bCs/>
              </w:rPr>
              <w:t>Code</w:t>
            </w:r>
          </w:p>
        </w:tc>
        <w:tc>
          <w:tcPr>
            <w:tcW w:w="0" w:type="auto"/>
          </w:tcPr>
          <w:p w14:paraId="1C7F1F6F" w14:textId="77777777" w:rsidR="002E229E" w:rsidRDefault="00EB0030">
            <w:pPr>
              <w:pStyle w:val="Compact"/>
            </w:pPr>
            <w:r>
              <w:rPr>
                <w:bCs/>
              </w:rPr>
              <w:t>Reason</w:t>
            </w:r>
          </w:p>
        </w:tc>
        <w:tc>
          <w:tcPr>
            <w:tcW w:w="0" w:type="auto"/>
          </w:tcPr>
          <w:p w14:paraId="1C7F1F70" w14:textId="77777777" w:rsidR="002E229E" w:rsidRDefault="00EB0030">
            <w:pPr>
              <w:pStyle w:val="Compact"/>
            </w:pPr>
            <w:r>
              <w:rPr>
                <w:bCs/>
              </w:rPr>
              <w:t>Keep Alive Interval</w:t>
            </w:r>
          </w:p>
        </w:tc>
      </w:tr>
      <w:tr w:rsidR="002E229E" w14:paraId="1C7F1F7A" w14:textId="77777777">
        <w:tc>
          <w:tcPr>
            <w:tcW w:w="0" w:type="auto"/>
          </w:tcPr>
          <w:p w14:paraId="1C7F1F72" w14:textId="77777777" w:rsidR="002E229E" w:rsidRDefault="00EB0030">
            <w:pPr>
              <w:pStyle w:val="Compact"/>
            </w:pPr>
            <w:r>
              <w:t>Negotiate</w:t>
            </w:r>
          </w:p>
        </w:tc>
        <w:tc>
          <w:tcPr>
            <w:tcW w:w="0" w:type="auto"/>
          </w:tcPr>
          <w:p w14:paraId="1C7F1F73" w14:textId="77777777" w:rsidR="002E229E" w:rsidRDefault="00EB0030">
            <w:pPr>
              <w:pStyle w:val="Compact"/>
            </w:pPr>
            <w:r>
              <w:t> </w:t>
            </w:r>
          </w:p>
        </w:tc>
        <w:tc>
          <w:tcPr>
            <w:tcW w:w="0" w:type="auto"/>
          </w:tcPr>
          <w:p w14:paraId="1C7F1F74" w14:textId="77777777" w:rsidR="002E229E" w:rsidRDefault="00EB0030">
            <w:pPr>
              <w:pStyle w:val="Compact"/>
            </w:pPr>
            <w:r>
              <w:t>ABC</w:t>
            </w:r>
          </w:p>
        </w:tc>
        <w:tc>
          <w:tcPr>
            <w:tcW w:w="0" w:type="auto"/>
          </w:tcPr>
          <w:p w14:paraId="1C7F1F75" w14:textId="77777777" w:rsidR="002E229E" w:rsidRDefault="00EB0030">
            <w:pPr>
              <w:pStyle w:val="Compact"/>
            </w:pPr>
            <w:r>
              <w:t>T1</w:t>
            </w:r>
          </w:p>
        </w:tc>
        <w:tc>
          <w:tcPr>
            <w:tcW w:w="0" w:type="auto"/>
          </w:tcPr>
          <w:p w14:paraId="1C7F1F76" w14:textId="77777777" w:rsidR="002E229E" w:rsidRDefault="00EB0030">
            <w:pPr>
              <w:pStyle w:val="Compact"/>
            </w:pPr>
            <w:r>
              <w:t>–</w:t>
            </w:r>
          </w:p>
        </w:tc>
        <w:tc>
          <w:tcPr>
            <w:tcW w:w="0" w:type="auto"/>
          </w:tcPr>
          <w:p w14:paraId="1C7F1F77" w14:textId="77777777" w:rsidR="002E229E" w:rsidRDefault="00EB0030">
            <w:pPr>
              <w:pStyle w:val="Compact"/>
            </w:pPr>
            <w:r>
              <w:t>–</w:t>
            </w:r>
          </w:p>
        </w:tc>
        <w:tc>
          <w:tcPr>
            <w:tcW w:w="0" w:type="auto"/>
          </w:tcPr>
          <w:p w14:paraId="1C7F1F78" w14:textId="77777777" w:rsidR="002E229E" w:rsidRDefault="00EB0030">
            <w:pPr>
              <w:pStyle w:val="Compact"/>
            </w:pPr>
            <w:r>
              <w:t>–</w:t>
            </w:r>
          </w:p>
        </w:tc>
        <w:tc>
          <w:tcPr>
            <w:tcW w:w="0" w:type="auto"/>
          </w:tcPr>
          <w:p w14:paraId="1C7F1F79" w14:textId="77777777" w:rsidR="002E229E" w:rsidRDefault="00EB0030">
            <w:pPr>
              <w:pStyle w:val="Compact"/>
            </w:pPr>
            <w:r>
              <w:t>–</w:t>
            </w:r>
          </w:p>
        </w:tc>
      </w:tr>
      <w:tr w:rsidR="002E229E" w14:paraId="1C7F1F83" w14:textId="77777777">
        <w:tc>
          <w:tcPr>
            <w:tcW w:w="0" w:type="auto"/>
          </w:tcPr>
          <w:p w14:paraId="1C7F1F7B" w14:textId="77777777" w:rsidR="002E229E" w:rsidRDefault="002E229E"/>
        </w:tc>
        <w:tc>
          <w:tcPr>
            <w:tcW w:w="0" w:type="auto"/>
          </w:tcPr>
          <w:p w14:paraId="1C7F1F7C" w14:textId="4DA57AB1" w:rsidR="002E229E" w:rsidRDefault="001851D6">
            <w:pPr>
              <w:pStyle w:val="Compact"/>
            </w:pPr>
            <w:proofErr w:type="spellStart"/>
            <w:r>
              <w:t>NegotiationResp</w:t>
            </w:r>
            <w:r w:rsidR="00EB0030">
              <w:t>onse</w:t>
            </w:r>
            <w:proofErr w:type="spellEnd"/>
          </w:p>
        </w:tc>
        <w:tc>
          <w:tcPr>
            <w:tcW w:w="0" w:type="auto"/>
          </w:tcPr>
          <w:p w14:paraId="1C7F1F7D" w14:textId="77777777" w:rsidR="002E229E" w:rsidRDefault="00EB0030">
            <w:pPr>
              <w:pStyle w:val="Compact"/>
            </w:pPr>
            <w:r>
              <w:t>ABC</w:t>
            </w:r>
          </w:p>
        </w:tc>
        <w:tc>
          <w:tcPr>
            <w:tcW w:w="0" w:type="auto"/>
          </w:tcPr>
          <w:p w14:paraId="1C7F1F7E" w14:textId="77777777" w:rsidR="002E229E" w:rsidRDefault="00EB0030">
            <w:pPr>
              <w:pStyle w:val="Compact"/>
            </w:pPr>
            <w:r>
              <w:t>–</w:t>
            </w:r>
          </w:p>
        </w:tc>
        <w:tc>
          <w:tcPr>
            <w:tcW w:w="0" w:type="auto"/>
          </w:tcPr>
          <w:p w14:paraId="1C7F1F7F" w14:textId="77777777" w:rsidR="002E229E" w:rsidRDefault="00EB0030">
            <w:pPr>
              <w:pStyle w:val="Compact"/>
            </w:pPr>
            <w:r>
              <w:t>T1</w:t>
            </w:r>
          </w:p>
        </w:tc>
        <w:tc>
          <w:tcPr>
            <w:tcW w:w="0" w:type="auto"/>
          </w:tcPr>
          <w:p w14:paraId="1C7F1F80" w14:textId="77777777" w:rsidR="002E229E" w:rsidRDefault="00EB0030">
            <w:pPr>
              <w:pStyle w:val="Compact"/>
            </w:pPr>
            <w:r>
              <w:t>–</w:t>
            </w:r>
          </w:p>
        </w:tc>
        <w:tc>
          <w:tcPr>
            <w:tcW w:w="0" w:type="auto"/>
          </w:tcPr>
          <w:p w14:paraId="1C7F1F81" w14:textId="77777777" w:rsidR="002E229E" w:rsidRDefault="00EB0030">
            <w:pPr>
              <w:pStyle w:val="Compact"/>
            </w:pPr>
            <w:r>
              <w:t>–</w:t>
            </w:r>
          </w:p>
        </w:tc>
        <w:tc>
          <w:tcPr>
            <w:tcW w:w="0" w:type="auto"/>
          </w:tcPr>
          <w:p w14:paraId="1C7F1F82" w14:textId="77777777" w:rsidR="002E229E" w:rsidRDefault="00EB0030">
            <w:pPr>
              <w:pStyle w:val="Compact"/>
            </w:pPr>
            <w:r>
              <w:t>–</w:t>
            </w:r>
          </w:p>
        </w:tc>
      </w:tr>
      <w:tr w:rsidR="002E229E" w14:paraId="1C7F1F8C" w14:textId="77777777">
        <w:tc>
          <w:tcPr>
            <w:tcW w:w="0" w:type="auto"/>
          </w:tcPr>
          <w:p w14:paraId="1C7F1F84" w14:textId="77777777" w:rsidR="002E229E" w:rsidRDefault="00EB0030">
            <w:pPr>
              <w:pStyle w:val="Compact"/>
            </w:pPr>
            <w:r>
              <w:t>Establish</w:t>
            </w:r>
          </w:p>
        </w:tc>
        <w:tc>
          <w:tcPr>
            <w:tcW w:w="0" w:type="auto"/>
          </w:tcPr>
          <w:p w14:paraId="1C7F1F85" w14:textId="77777777" w:rsidR="002E229E" w:rsidRDefault="002E229E"/>
        </w:tc>
        <w:tc>
          <w:tcPr>
            <w:tcW w:w="0" w:type="auto"/>
          </w:tcPr>
          <w:p w14:paraId="1C7F1F86" w14:textId="77777777" w:rsidR="002E229E" w:rsidRDefault="00EB0030">
            <w:pPr>
              <w:pStyle w:val="Compact"/>
            </w:pPr>
            <w:r>
              <w:t>ABC</w:t>
            </w:r>
          </w:p>
        </w:tc>
        <w:tc>
          <w:tcPr>
            <w:tcW w:w="0" w:type="auto"/>
          </w:tcPr>
          <w:p w14:paraId="1C7F1F87" w14:textId="77777777" w:rsidR="002E229E" w:rsidRDefault="00EB0030">
            <w:pPr>
              <w:pStyle w:val="Compact"/>
            </w:pPr>
            <w:r>
              <w:t>86400</w:t>
            </w:r>
          </w:p>
        </w:tc>
        <w:tc>
          <w:tcPr>
            <w:tcW w:w="0" w:type="auto"/>
          </w:tcPr>
          <w:p w14:paraId="1C7F1F88" w14:textId="77777777" w:rsidR="002E229E" w:rsidRDefault="00EB0030">
            <w:pPr>
              <w:pStyle w:val="Compact"/>
            </w:pPr>
            <w:r>
              <w:t>–</w:t>
            </w:r>
          </w:p>
        </w:tc>
        <w:tc>
          <w:tcPr>
            <w:tcW w:w="0" w:type="auto"/>
          </w:tcPr>
          <w:p w14:paraId="1C7F1F89" w14:textId="77777777" w:rsidR="002E229E" w:rsidRDefault="00EB0030">
            <w:pPr>
              <w:pStyle w:val="Compact"/>
            </w:pPr>
            <w:r>
              <w:t>–</w:t>
            </w:r>
          </w:p>
        </w:tc>
        <w:tc>
          <w:tcPr>
            <w:tcW w:w="0" w:type="auto"/>
          </w:tcPr>
          <w:p w14:paraId="1C7F1F8A" w14:textId="77777777" w:rsidR="002E229E" w:rsidRDefault="00EB0030">
            <w:pPr>
              <w:pStyle w:val="Compact"/>
            </w:pPr>
            <w:r>
              <w:t>–</w:t>
            </w:r>
          </w:p>
        </w:tc>
        <w:tc>
          <w:tcPr>
            <w:tcW w:w="0" w:type="auto"/>
          </w:tcPr>
          <w:p w14:paraId="1C7F1F8B" w14:textId="77777777" w:rsidR="002E229E" w:rsidRDefault="00EB0030">
            <w:pPr>
              <w:pStyle w:val="Compact"/>
            </w:pPr>
            <w:r>
              <w:t>10</w:t>
            </w:r>
          </w:p>
        </w:tc>
      </w:tr>
      <w:tr w:rsidR="002E229E" w14:paraId="1C7F1F95" w14:textId="77777777">
        <w:tc>
          <w:tcPr>
            <w:tcW w:w="0" w:type="auto"/>
          </w:tcPr>
          <w:p w14:paraId="1C7F1F8D" w14:textId="77777777" w:rsidR="002E229E" w:rsidRDefault="002E229E"/>
        </w:tc>
        <w:tc>
          <w:tcPr>
            <w:tcW w:w="0" w:type="auto"/>
          </w:tcPr>
          <w:p w14:paraId="1C7F1F8E" w14:textId="1C59D9E0" w:rsidR="002E229E" w:rsidRDefault="00EB0030">
            <w:pPr>
              <w:pStyle w:val="Compact"/>
            </w:pPr>
            <w:proofErr w:type="spellStart"/>
            <w:r>
              <w:t>EstablishmentReject</w:t>
            </w:r>
            <w:proofErr w:type="spellEnd"/>
          </w:p>
        </w:tc>
        <w:tc>
          <w:tcPr>
            <w:tcW w:w="0" w:type="auto"/>
          </w:tcPr>
          <w:p w14:paraId="1C7F1F8F" w14:textId="77777777" w:rsidR="002E229E" w:rsidRDefault="00EB0030">
            <w:pPr>
              <w:pStyle w:val="Compact"/>
            </w:pPr>
            <w:r>
              <w:t>ABC</w:t>
            </w:r>
          </w:p>
        </w:tc>
        <w:tc>
          <w:tcPr>
            <w:tcW w:w="0" w:type="auto"/>
          </w:tcPr>
          <w:p w14:paraId="1C7F1F90" w14:textId="77777777" w:rsidR="002E229E" w:rsidRDefault="00EB0030">
            <w:pPr>
              <w:pStyle w:val="Compact"/>
            </w:pPr>
            <w:r>
              <w:t>–</w:t>
            </w:r>
          </w:p>
        </w:tc>
        <w:tc>
          <w:tcPr>
            <w:tcW w:w="0" w:type="auto"/>
          </w:tcPr>
          <w:p w14:paraId="1C7F1F91" w14:textId="77777777" w:rsidR="002E229E" w:rsidRDefault="00EB0030">
            <w:pPr>
              <w:pStyle w:val="Compact"/>
            </w:pPr>
            <w:r>
              <w:t>86400</w:t>
            </w:r>
          </w:p>
        </w:tc>
        <w:tc>
          <w:tcPr>
            <w:tcW w:w="0" w:type="auto"/>
          </w:tcPr>
          <w:p w14:paraId="1C7F1F92" w14:textId="77777777" w:rsidR="002E229E" w:rsidRDefault="00EB0030">
            <w:pPr>
              <w:pStyle w:val="Compact"/>
            </w:pPr>
            <w:r>
              <w:t>Unspecified</w:t>
            </w:r>
          </w:p>
        </w:tc>
        <w:tc>
          <w:tcPr>
            <w:tcW w:w="0" w:type="auto"/>
          </w:tcPr>
          <w:p w14:paraId="1C7F1F93" w14:textId="77777777" w:rsidR="002E229E" w:rsidRDefault="00EB0030">
            <w:pPr>
              <w:pStyle w:val="Compact"/>
            </w:pPr>
            <w:r>
              <w:t>Invalid Timestamp Format</w:t>
            </w:r>
          </w:p>
        </w:tc>
        <w:tc>
          <w:tcPr>
            <w:tcW w:w="0" w:type="auto"/>
          </w:tcPr>
          <w:p w14:paraId="1C7F1F94" w14:textId="77777777" w:rsidR="002E229E" w:rsidRDefault="00EB0030">
            <w:pPr>
              <w:pStyle w:val="Compact"/>
            </w:pPr>
            <w:r>
              <w:t>10</w:t>
            </w:r>
          </w:p>
        </w:tc>
      </w:tr>
    </w:tbl>
    <w:p w14:paraId="1C7F1F96" w14:textId="77777777" w:rsidR="002E229E" w:rsidRDefault="00EB0030">
      <w:pPr>
        <w:pStyle w:val="berschrift4"/>
      </w:pPr>
      <w:bookmarkStart w:id="212" w:name="_Toc68972451"/>
      <w:bookmarkStart w:id="213" w:name="bad-credentials-1"/>
      <w:bookmarkEnd w:id="211"/>
      <w:r>
        <w:t>Bad credentials</w:t>
      </w:r>
      <w:bookmarkEnd w:id="212"/>
    </w:p>
    <w:p w14:paraId="1C7F1F97" w14:textId="77777777" w:rsidR="002E229E" w:rsidRDefault="00EB0030">
      <w:pPr>
        <w:pStyle w:val="FirstParagraph"/>
      </w:pPr>
      <w:r>
        <w:t>For example – Valid Credentials are 123 but Establishment message is sent with Credentials as 456 then it will be rejected.</w:t>
      </w:r>
    </w:p>
    <w:tbl>
      <w:tblPr>
        <w:tblStyle w:val="Table"/>
        <w:tblW w:w="5000" w:type="pct"/>
        <w:tblLook w:val="0020" w:firstRow="1" w:lastRow="0" w:firstColumn="0" w:lastColumn="0" w:noHBand="0" w:noVBand="0"/>
      </w:tblPr>
      <w:tblGrid>
        <w:gridCol w:w="2149"/>
        <w:gridCol w:w="2417"/>
        <w:gridCol w:w="1309"/>
        <w:gridCol w:w="1415"/>
        <w:gridCol w:w="2308"/>
        <w:gridCol w:w="1840"/>
        <w:gridCol w:w="1922"/>
        <w:gridCol w:w="1428"/>
      </w:tblGrid>
      <w:tr w:rsidR="002E229E" w14:paraId="1C7F1FA0"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1F98" w14:textId="77777777" w:rsidR="002E229E" w:rsidRDefault="00EB0030">
            <w:pPr>
              <w:pStyle w:val="Compact"/>
            </w:pPr>
            <w:r>
              <w:rPr>
                <w:bCs/>
              </w:rPr>
              <w:t>Message Received</w:t>
            </w:r>
          </w:p>
        </w:tc>
        <w:tc>
          <w:tcPr>
            <w:tcW w:w="0" w:type="auto"/>
          </w:tcPr>
          <w:p w14:paraId="1C7F1F99" w14:textId="77777777" w:rsidR="002E229E" w:rsidRDefault="00EB0030">
            <w:pPr>
              <w:pStyle w:val="Compact"/>
            </w:pPr>
            <w:r>
              <w:rPr>
                <w:bCs/>
              </w:rPr>
              <w:t>Message Sent</w:t>
            </w:r>
          </w:p>
        </w:tc>
        <w:tc>
          <w:tcPr>
            <w:tcW w:w="0" w:type="auto"/>
          </w:tcPr>
          <w:p w14:paraId="1C7F1F9A" w14:textId="77777777" w:rsidR="002E229E" w:rsidRDefault="00EB0030">
            <w:pPr>
              <w:pStyle w:val="Compact"/>
            </w:pPr>
            <w:r>
              <w:rPr>
                <w:bCs/>
              </w:rPr>
              <w:t>Session ID</w:t>
            </w:r>
          </w:p>
        </w:tc>
        <w:tc>
          <w:tcPr>
            <w:tcW w:w="0" w:type="auto"/>
          </w:tcPr>
          <w:p w14:paraId="1C7F1F9B" w14:textId="77777777" w:rsidR="002E229E" w:rsidRDefault="00EB0030">
            <w:pPr>
              <w:pStyle w:val="Compact"/>
            </w:pPr>
            <w:r>
              <w:rPr>
                <w:bCs/>
              </w:rPr>
              <w:t>Timestamp</w:t>
            </w:r>
          </w:p>
        </w:tc>
        <w:tc>
          <w:tcPr>
            <w:tcW w:w="0" w:type="auto"/>
          </w:tcPr>
          <w:p w14:paraId="1C7F1F9C" w14:textId="77777777" w:rsidR="002E229E" w:rsidRDefault="00EB0030">
            <w:pPr>
              <w:pStyle w:val="Compact"/>
            </w:pPr>
            <w:r>
              <w:rPr>
                <w:bCs/>
              </w:rPr>
              <w:t>Request Timestamp</w:t>
            </w:r>
          </w:p>
        </w:tc>
        <w:tc>
          <w:tcPr>
            <w:tcW w:w="0" w:type="auto"/>
          </w:tcPr>
          <w:p w14:paraId="1C7F1F9D" w14:textId="77777777" w:rsidR="002E229E" w:rsidRDefault="00EB0030">
            <w:pPr>
              <w:pStyle w:val="Compact"/>
            </w:pPr>
            <w:r>
              <w:rPr>
                <w:bCs/>
              </w:rPr>
              <w:t>Code</w:t>
            </w:r>
          </w:p>
        </w:tc>
        <w:tc>
          <w:tcPr>
            <w:tcW w:w="0" w:type="auto"/>
          </w:tcPr>
          <w:p w14:paraId="1C7F1F9E" w14:textId="77777777" w:rsidR="002E229E" w:rsidRDefault="00EB0030">
            <w:pPr>
              <w:pStyle w:val="Compact"/>
            </w:pPr>
            <w:r>
              <w:rPr>
                <w:bCs/>
              </w:rPr>
              <w:t>Reason</w:t>
            </w:r>
          </w:p>
        </w:tc>
        <w:tc>
          <w:tcPr>
            <w:tcW w:w="0" w:type="auto"/>
          </w:tcPr>
          <w:p w14:paraId="1C7F1F9F" w14:textId="77777777" w:rsidR="002E229E" w:rsidRDefault="00EB0030">
            <w:pPr>
              <w:pStyle w:val="Compact"/>
            </w:pPr>
            <w:r>
              <w:rPr>
                <w:bCs/>
              </w:rPr>
              <w:t>Credentials</w:t>
            </w:r>
          </w:p>
        </w:tc>
      </w:tr>
      <w:tr w:rsidR="002E229E" w14:paraId="1C7F1FA9" w14:textId="77777777">
        <w:tc>
          <w:tcPr>
            <w:tcW w:w="0" w:type="auto"/>
          </w:tcPr>
          <w:p w14:paraId="1C7F1FA1" w14:textId="77777777" w:rsidR="002E229E" w:rsidRDefault="00EB0030">
            <w:pPr>
              <w:pStyle w:val="Compact"/>
            </w:pPr>
            <w:r>
              <w:t>Negotiate</w:t>
            </w:r>
          </w:p>
        </w:tc>
        <w:tc>
          <w:tcPr>
            <w:tcW w:w="0" w:type="auto"/>
          </w:tcPr>
          <w:p w14:paraId="1C7F1FA2" w14:textId="77777777" w:rsidR="002E229E" w:rsidRDefault="00EB0030">
            <w:pPr>
              <w:pStyle w:val="Compact"/>
            </w:pPr>
            <w:r>
              <w:t> </w:t>
            </w:r>
          </w:p>
        </w:tc>
        <w:tc>
          <w:tcPr>
            <w:tcW w:w="0" w:type="auto"/>
          </w:tcPr>
          <w:p w14:paraId="1C7F1FA3" w14:textId="77777777" w:rsidR="002E229E" w:rsidRDefault="00EB0030">
            <w:pPr>
              <w:pStyle w:val="Compact"/>
            </w:pPr>
            <w:r>
              <w:t>ABC</w:t>
            </w:r>
          </w:p>
        </w:tc>
        <w:tc>
          <w:tcPr>
            <w:tcW w:w="0" w:type="auto"/>
          </w:tcPr>
          <w:p w14:paraId="1C7F1FA4" w14:textId="77777777" w:rsidR="002E229E" w:rsidRDefault="00EB0030">
            <w:pPr>
              <w:pStyle w:val="Compact"/>
            </w:pPr>
            <w:r>
              <w:t>T1</w:t>
            </w:r>
          </w:p>
        </w:tc>
        <w:tc>
          <w:tcPr>
            <w:tcW w:w="0" w:type="auto"/>
          </w:tcPr>
          <w:p w14:paraId="1C7F1FA5" w14:textId="77777777" w:rsidR="002E229E" w:rsidRDefault="00EB0030">
            <w:pPr>
              <w:pStyle w:val="Compact"/>
            </w:pPr>
            <w:r>
              <w:t>–</w:t>
            </w:r>
          </w:p>
        </w:tc>
        <w:tc>
          <w:tcPr>
            <w:tcW w:w="0" w:type="auto"/>
          </w:tcPr>
          <w:p w14:paraId="1C7F1FA6" w14:textId="77777777" w:rsidR="002E229E" w:rsidRDefault="00EB0030">
            <w:pPr>
              <w:pStyle w:val="Compact"/>
            </w:pPr>
            <w:r>
              <w:t>–</w:t>
            </w:r>
          </w:p>
        </w:tc>
        <w:tc>
          <w:tcPr>
            <w:tcW w:w="0" w:type="auto"/>
          </w:tcPr>
          <w:p w14:paraId="1C7F1FA7" w14:textId="77777777" w:rsidR="002E229E" w:rsidRDefault="00EB0030">
            <w:pPr>
              <w:pStyle w:val="Compact"/>
            </w:pPr>
            <w:r>
              <w:t>–</w:t>
            </w:r>
          </w:p>
        </w:tc>
        <w:tc>
          <w:tcPr>
            <w:tcW w:w="0" w:type="auto"/>
          </w:tcPr>
          <w:p w14:paraId="1C7F1FA8" w14:textId="77777777" w:rsidR="002E229E" w:rsidRDefault="00EB0030">
            <w:pPr>
              <w:pStyle w:val="Compact"/>
            </w:pPr>
            <w:r>
              <w:t>123</w:t>
            </w:r>
          </w:p>
        </w:tc>
      </w:tr>
      <w:tr w:rsidR="002E229E" w14:paraId="1C7F1FB2" w14:textId="77777777">
        <w:tc>
          <w:tcPr>
            <w:tcW w:w="0" w:type="auto"/>
          </w:tcPr>
          <w:p w14:paraId="1C7F1FAA" w14:textId="77777777" w:rsidR="002E229E" w:rsidRDefault="002E229E"/>
        </w:tc>
        <w:tc>
          <w:tcPr>
            <w:tcW w:w="0" w:type="auto"/>
          </w:tcPr>
          <w:p w14:paraId="1C7F1FAB" w14:textId="77777777" w:rsidR="002E229E" w:rsidRDefault="00EB0030">
            <w:pPr>
              <w:pStyle w:val="Compact"/>
            </w:pPr>
            <w:proofErr w:type="spellStart"/>
            <w:r>
              <w:t>NegotiationResponse</w:t>
            </w:r>
            <w:proofErr w:type="spellEnd"/>
          </w:p>
        </w:tc>
        <w:tc>
          <w:tcPr>
            <w:tcW w:w="0" w:type="auto"/>
          </w:tcPr>
          <w:p w14:paraId="1C7F1FAC" w14:textId="77777777" w:rsidR="002E229E" w:rsidRDefault="00EB0030">
            <w:pPr>
              <w:pStyle w:val="Compact"/>
            </w:pPr>
            <w:r>
              <w:t>ABC</w:t>
            </w:r>
          </w:p>
        </w:tc>
        <w:tc>
          <w:tcPr>
            <w:tcW w:w="0" w:type="auto"/>
          </w:tcPr>
          <w:p w14:paraId="1C7F1FAD" w14:textId="77777777" w:rsidR="002E229E" w:rsidRDefault="00EB0030">
            <w:pPr>
              <w:pStyle w:val="Compact"/>
            </w:pPr>
            <w:r>
              <w:t>–</w:t>
            </w:r>
          </w:p>
        </w:tc>
        <w:tc>
          <w:tcPr>
            <w:tcW w:w="0" w:type="auto"/>
          </w:tcPr>
          <w:p w14:paraId="1C7F1FAE" w14:textId="77777777" w:rsidR="002E229E" w:rsidRDefault="00EB0030">
            <w:pPr>
              <w:pStyle w:val="Compact"/>
            </w:pPr>
            <w:r>
              <w:t>T1</w:t>
            </w:r>
          </w:p>
        </w:tc>
        <w:tc>
          <w:tcPr>
            <w:tcW w:w="0" w:type="auto"/>
          </w:tcPr>
          <w:p w14:paraId="1C7F1FAF" w14:textId="77777777" w:rsidR="002E229E" w:rsidRDefault="00EB0030">
            <w:pPr>
              <w:pStyle w:val="Compact"/>
            </w:pPr>
            <w:r>
              <w:t>–</w:t>
            </w:r>
          </w:p>
        </w:tc>
        <w:tc>
          <w:tcPr>
            <w:tcW w:w="0" w:type="auto"/>
          </w:tcPr>
          <w:p w14:paraId="1C7F1FB0" w14:textId="77777777" w:rsidR="002E229E" w:rsidRDefault="00EB0030">
            <w:pPr>
              <w:pStyle w:val="Compact"/>
            </w:pPr>
            <w:r>
              <w:t>–</w:t>
            </w:r>
          </w:p>
        </w:tc>
        <w:tc>
          <w:tcPr>
            <w:tcW w:w="0" w:type="auto"/>
          </w:tcPr>
          <w:p w14:paraId="1C7F1FB1" w14:textId="77777777" w:rsidR="002E229E" w:rsidRDefault="00EB0030">
            <w:pPr>
              <w:pStyle w:val="Compact"/>
            </w:pPr>
            <w:r>
              <w:t>–</w:t>
            </w:r>
          </w:p>
        </w:tc>
      </w:tr>
      <w:tr w:rsidR="002E229E" w14:paraId="1C7F1FBB" w14:textId="77777777">
        <w:tc>
          <w:tcPr>
            <w:tcW w:w="0" w:type="auto"/>
          </w:tcPr>
          <w:p w14:paraId="1C7F1FB3" w14:textId="77777777" w:rsidR="002E229E" w:rsidRDefault="00EB0030">
            <w:pPr>
              <w:pStyle w:val="Compact"/>
            </w:pPr>
            <w:r>
              <w:t>Establish</w:t>
            </w:r>
          </w:p>
        </w:tc>
        <w:tc>
          <w:tcPr>
            <w:tcW w:w="0" w:type="auto"/>
          </w:tcPr>
          <w:p w14:paraId="1C7F1FB4" w14:textId="77777777" w:rsidR="002E229E" w:rsidRDefault="002E229E"/>
        </w:tc>
        <w:tc>
          <w:tcPr>
            <w:tcW w:w="0" w:type="auto"/>
          </w:tcPr>
          <w:p w14:paraId="1C7F1FB5" w14:textId="77777777" w:rsidR="002E229E" w:rsidRDefault="00EB0030">
            <w:pPr>
              <w:pStyle w:val="Compact"/>
            </w:pPr>
            <w:r>
              <w:t>ABC</w:t>
            </w:r>
          </w:p>
        </w:tc>
        <w:tc>
          <w:tcPr>
            <w:tcW w:w="0" w:type="auto"/>
          </w:tcPr>
          <w:p w14:paraId="1C7F1FB6" w14:textId="77777777" w:rsidR="002E229E" w:rsidRDefault="00EB0030">
            <w:pPr>
              <w:pStyle w:val="Compact"/>
            </w:pPr>
            <w:r>
              <w:t>T2</w:t>
            </w:r>
          </w:p>
        </w:tc>
        <w:tc>
          <w:tcPr>
            <w:tcW w:w="0" w:type="auto"/>
          </w:tcPr>
          <w:p w14:paraId="1C7F1FB7" w14:textId="77777777" w:rsidR="002E229E" w:rsidRDefault="00EB0030">
            <w:pPr>
              <w:pStyle w:val="Compact"/>
            </w:pPr>
            <w:r>
              <w:t>–</w:t>
            </w:r>
          </w:p>
        </w:tc>
        <w:tc>
          <w:tcPr>
            <w:tcW w:w="0" w:type="auto"/>
          </w:tcPr>
          <w:p w14:paraId="1C7F1FB8" w14:textId="77777777" w:rsidR="002E229E" w:rsidRDefault="00EB0030">
            <w:pPr>
              <w:pStyle w:val="Compact"/>
            </w:pPr>
            <w:r>
              <w:t>–</w:t>
            </w:r>
          </w:p>
        </w:tc>
        <w:tc>
          <w:tcPr>
            <w:tcW w:w="0" w:type="auto"/>
          </w:tcPr>
          <w:p w14:paraId="1C7F1FB9" w14:textId="77777777" w:rsidR="002E229E" w:rsidRDefault="00EB0030">
            <w:pPr>
              <w:pStyle w:val="Compact"/>
            </w:pPr>
            <w:r>
              <w:t>–</w:t>
            </w:r>
          </w:p>
        </w:tc>
        <w:tc>
          <w:tcPr>
            <w:tcW w:w="0" w:type="auto"/>
          </w:tcPr>
          <w:p w14:paraId="1C7F1FBA" w14:textId="77777777" w:rsidR="002E229E" w:rsidRDefault="00EB0030">
            <w:pPr>
              <w:pStyle w:val="Compact"/>
            </w:pPr>
            <w:r>
              <w:t>456</w:t>
            </w:r>
          </w:p>
        </w:tc>
      </w:tr>
      <w:tr w:rsidR="002E229E" w14:paraId="1C7F1FC4" w14:textId="77777777">
        <w:tc>
          <w:tcPr>
            <w:tcW w:w="0" w:type="auto"/>
          </w:tcPr>
          <w:p w14:paraId="1C7F1FBC" w14:textId="77777777" w:rsidR="002E229E" w:rsidRDefault="002E229E"/>
        </w:tc>
        <w:tc>
          <w:tcPr>
            <w:tcW w:w="0" w:type="auto"/>
          </w:tcPr>
          <w:p w14:paraId="1C7F1FBD" w14:textId="77777777" w:rsidR="002E229E" w:rsidRDefault="00EB0030">
            <w:pPr>
              <w:pStyle w:val="Compact"/>
            </w:pPr>
            <w:proofErr w:type="spellStart"/>
            <w:r>
              <w:t>EstablishmentReject</w:t>
            </w:r>
            <w:proofErr w:type="spellEnd"/>
          </w:p>
        </w:tc>
        <w:tc>
          <w:tcPr>
            <w:tcW w:w="0" w:type="auto"/>
          </w:tcPr>
          <w:p w14:paraId="1C7F1FBE" w14:textId="77777777" w:rsidR="002E229E" w:rsidRDefault="00EB0030">
            <w:pPr>
              <w:pStyle w:val="Compact"/>
            </w:pPr>
            <w:r>
              <w:t>ABC</w:t>
            </w:r>
          </w:p>
        </w:tc>
        <w:tc>
          <w:tcPr>
            <w:tcW w:w="0" w:type="auto"/>
          </w:tcPr>
          <w:p w14:paraId="1C7F1FBF" w14:textId="77777777" w:rsidR="002E229E" w:rsidRDefault="00EB0030">
            <w:pPr>
              <w:pStyle w:val="Compact"/>
            </w:pPr>
            <w:r>
              <w:t>–</w:t>
            </w:r>
          </w:p>
        </w:tc>
        <w:tc>
          <w:tcPr>
            <w:tcW w:w="0" w:type="auto"/>
          </w:tcPr>
          <w:p w14:paraId="1C7F1FC0" w14:textId="77777777" w:rsidR="002E229E" w:rsidRDefault="00EB0030">
            <w:pPr>
              <w:pStyle w:val="Compact"/>
            </w:pPr>
            <w:r>
              <w:t>T2</w:t>
            </w:r>
          </w:p>
        </w:tc>
        <w:tc>
          <w:tcPr>
            <w:tcW w:w="0" w:type="auto"/>
          </w:tcPr>
          <w:p w14:paraId="1C7F1FC1" w14:textId="77777777" w:rsidR="002E229E" w:rsidRDefault="00EB0030">
            <w:pPr>
              <w:pStyle w:val="Compact"/>
            </w:pPr>
            <w:r>
              <w:t>Bad Credentials</w:t>
            </w:r>
          </w:p>
        </w:tc>
        <w:tc>
          <w:tcPr>
            <w:tcW w:w="0" w:type="auto"/>
          </w:tcPr>
          <w:p w14:paraId="1C7F1FC2" w14:textId="77777777" w:rsidR="002E229E" w:rsidRDefault="00EB0030">
            <w:pPr>
              <w:pStyle w:val="Compact"/>
            </w:pPr>
            <w:r>
              <w:t>Invalid Trader ID</w:t>
            </w:r>
          </w:p>
        </w:tc>
        <w:tc>
          <w:tcPr>
            <w:tcW w:w="0" w:type="auto"/>
          </w:tcPr>
          <w:p w14:paraId="1C7F1FC3" w14:textId="77777777" w:rsidR="002E229E" w:rsidRDefault="00EB0030">
            <w:pPr>
              <w:pStyle w:val="Compact"/>
            </w:pPr>
            <w:r>
              <w:t>–</w:t>
            </w:r>
          </w:p>
        </w:tc>
      </w:tr>
    </w:tbl>
    <w:p w14:paraId="1C7F1FC5" w14:textId="77777777" w:rsidR="002E229E" w:rsidRDefault="00EB0030">
      <w:pPr>
        <w:pStyle w:val="berschrift4"/>
      </w:pPr>
      <w:bookmarkStart w:id="214" w:name="_Toc68972452"/>
      <w:bookmarkStart w:id="215" w:name="mismatch-of-sessionidrequesttimestamp-1"/>
      <w:bookmarkEnd w:id="213"/>
      <w:r>
        <w:t xml:space="preserve">Mismatch of </w:t>
      </w:r>
      <w:proofErr w:type="spellStart"/>
      <w:r>
        <w:t>SessionID</w:t>
      </w:r>
      <w:proofErr w:type="spellEnd"/>
      <w:r>
        <w:t>/</w:t>
      </w:r>
      <w:proofErr w:type="spellStart"/>
      <w:r>
        <w:t>RequestTimestamp</w:t>
      </w:r>
      <w:bookmarkEnd w:id="214"/>
      <w:proofErr w:type="spellEnd"/>
    </w:p>
    <w:p w14:paraId="0E144825" w14:textId="4219F2DD" w:rsidR="00546237" w:rsidRPr="00546237" w:rsidRDefault="00EB0030" w:rsidP="00546237">
      <w:pPr>
        <w:pStyle w:val="FirstParagraph"/>
      </w:pPr>
      <w:r>
        <w:t xml:space="preserve">For example – the session identifier and the request timestamp in the </w:t>
      </w:r>
      <w:proofErr w:type="spellStart"/>
      <w:r>
        <w:t>EstablishmentAck</w:t>
      </w:r>
      <w:proofErr w:type="spellEnd"/>
      <w:r>
        <w:t xml:space="preserve"> do not match with the Establishment message then the acknowledgment MUST be </w:t>
      </w:r>
      <w:proofErr w:type="gramStart"/>
      <w:r>
        <w:t>ignored</w:t>
      </w:r>
      <w:proofErr w:type="gramEnd"/>
      <w:r>
        <w:t xml:space="preserve"> and an internal alert may be generated.</w:t>
      </w:r>
    </w:p>
    <w:tbl>
      <w:tblPr>
        <w:tblStyle w:val="Table"/>
        <w:tblW w:w="5000" w:type="pct"/>
        <w:tblLook w:val="0020" w:firstRow="1" w:lastRow="0" w:firstColumn="0" w:lastColumn="0" w:noHBand="0" w:noVBand="0"/>
      </w:tblPr>
      <w:tblGrid>
        <w:gridCol w:w="4977"/>
        <w:gridCol w:w="1957"/>
        <w:gridCol w:w="904"/>
        <w:gridCol w:w="1146"/>
        <w:gridCol w:w="1367"/>
        <w:gridCol w:w="1180"/>
        <w:gridCol w:w="1144"/>
        <w:gridCol w:w="892"/>
        <w:gridCol w:w="1221"/>
      </w:tblGrid>
      <w:tr w:rsidR="002E229E" w14:paraId="1C7F1FD0"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1FC7" w14:textId="77777777" w:rsidR="002E229E" w:rsidRDefault="00EB0030">
            <w:pPr>
              <w:pStyle w:val="Compact"/>
            </w:pPr>
            <w:r>
              <w:rPr>
                <w:bCs/>
              </w:rPr>
              <w:t>Message Received</w:t>
            </w:r>
          </w:p>
        </w:tc>
        <w:tc>
          <w:tcPr>
            <w:tcW w:w="0" w:type="auto"/>
          </w:tcPr>
          <w:p w14:paraId="1C7F1FC8" w14:textId="77777777" w:rsidR="002E229E" w:rsidRDefault="00EB0030">
            <w:pPr>
              <w:pStyle w:val="Compact"/>
            </w:pPr>
            <w:r>
              <w:rPr>
                <w:bCs/>
              </w:rPr>
              <w:t>Message Sent</w:t>
            </w:r>
          </w:p>
        </w:tc>
        <w:tc>
          <w:tcPr>
            <w:tcW w:w="0" w:type="auto"/>
          </w:tcPr>
          <w:p w14:paraId="1C7F1FC9" w14:textId="77777777" w:rsidR="002E229E" w:rsidRDefault="00EB0030">
            <w:pPr>
              <w:pStyle w:val="Compact"/>
            </w:pPr>
            <w:r>
              <w:t>Session ID</w:t>
            </w:r>
          </w:p>
        </w:tc>
        <w:tc>
          <w:tcPr>
            <w:tcW w:w="0" w:type="auto"/>
          </w:tcPr>
          <w:p w14:paraId="1C7F1FCA" w14:textId="77777777" w:rsidR="002E229E" w:rsidRDefault="00EB0030">
            <w:pPr>
              <w:pStyle w:val="Compact"/>
            </w:pPr>
            <w:r>
              <w:t>Timestamp</w:t>
            </w:r>
          </w:p>
        </w:tc>
        <w:tc>
          <w:tcPr>
            <w:tcW w:w="0" w:type="auto"/>
          </w:tcPr>
          <w:p w14:paraId="1C7F1FCB" w14:textId="77777777" w:rsidR="002E229E" w:rsidRDefault="00EB0030">
            <w:pPr>
              <w:pStyle w:val="Compact"/>
            </w:pPr>
            <w:r>
              <w:t>Request Timestamp</w:t>
            </w:r>
          </w:p>
        </w:tc>
        <w:tc>
          <w:tcPr>
            <w:tcW w:w="0" w:type="auto"/>
          </w:tcPr>
          <w:p w14:paraId="1C7F1FCC" w14:textId="77777777" w:rsidR="002E229E" w:rsidRDefault="00EB0030">
            <w:pPr>
              <w:pStyle w:val="Compact"/>
            </w:pPr>
            <w:r>
              <w:t>Client Flow</w:t>
            </w:r>
          </w:p>
        </w:tc>
        <w:tc>
          <w:tcPr>
            <w:tcW w:w="0" w:type="auto"/>
          </w:tcPr>
          <w:p w14:paraId="1C7F1FCD" w14:textId="77777777" w:rsidR="002E229E" w:rsidRDefault="00EB0030">
            <w:pPr>
              <w:pStyle w:val="Compact"/>
            </w:pPr>
            <w:r>
              <w:t>Keep Alive Interval</w:t>
            </w:r>
          </w:p>
        </w:tc>
        <w:tc>
          <w:tcPr>
            <w:tcW w:w="0" w:type="auto"/>
          </w:tcPr>
          <w:p w14:paraId="1C7F1FCE" w14:textId="77777777" w:rsidR="002E229E" w:rsidRDefault="00EB0030">
            <w:pPr>
              <w:pStyle w:val="Compact"/>
            </w:pPr>
            <w:r>
              <w:t xml:space="preserve">Next </w:t>
            </w:r>
            <w:proofErr w:type="spellStart"/>
            <w:r>
              <w:t>SeqNo</w:t>
            </w:r>
            <w:proofErr w:type="spellEnd"/>
          </w:p>
        </w:tc>
        <w:tc>
          <w:tcPr>
            <w:tcW w:w="0" w:type="auto"/>
          </w:tcPr>
          <w:p w14:paraId="1C7F1FCF" w14:textId="77777777" w:rsidR="002E229E" w:rsidRDefault="00EB0030">
            <w:pPr>
              <w:pStyle w:val="Compact"/>
            </w:pPr>
            <w:r>
              <w:t>Server Flow</w:t>
            </w:r>
          </w:p>
        </w:tc>
      </w:tr>
      <w:tr w:rsidR="002E229E" w14:paraId="1C7F1FDA" w14:textId="77777777">
        <w:tc>
          <w:tcPr>
            <w:tcW w:w="0" w:type="auto"/>
          </w:tcPr>
          <w:p w14:paraId="1C7F1FD1" w14:textId="77777777" w:rsidR="002E229E" w:rsidRDefault="00EB0030">
            <w:pPr>
              <w:pStyle w:val="Compact"/>
            </w:pPr>
            <w:r>
              <w:t>Negotiate</w:t>
            </w:r>
          </w:p>
        </w:tc>
        <w:tc>
          <w:tcPr>
            <w:tcW w:w="0" w:type="auto"/>
          </w:tcPr>
          <w:p w14:paraId="1C7F1FD2" w14:textId="77777777" w:rsidR="002E229E" w:rsidRDefault="00EB0030">
            <w:pPr>
              <w:pStyle w:val="Compact"/>
            </w:pPr>
            <w:r>
              <w:t> </w:t>
            </w:r>
          </w:p>
        </w:tc>
        <w:tc>
          <w:tcPr>
            <w:tcW w:w="0" w:type="auto"/>
          </w:tcPr>
          <w:p w14:paraId="1C7F1FD3" w14:textId="77777777" w:rsidR="002E229E" w:rsidRDefault="00EB0030">
            <w:pPr>
              <w:pStyle w:val="Compact"/>
            </w:pPr>
            <w:r>
              <w:t>ABC</w:t>
            </w:r>
          </w:p>
        </w:tc>
        <w:tc>
          <w:tcPr>
            <w:tcW w:w="0" w:type="auto"/>
          </w:tcPr>
          <w:p w14:paraId="1C7F1FD4" w14:textId="77777777" w:rsidR="002E229E" w:rsidRDefault="00EB0030">
            <w:pPr>
              <w:pStyle w:val="Compact"/>
            </w:pPr>
            <w:r>
              <w:t>T1</w:t>
            </w:r>
          </w:p>
        </w:tc>
        <w:tc>
          <w:tcPr>
            <w:tcW w:w="0" w:type="auto"/>
          </w:tcPr>
          <w:p w14:paraId="1C7F1FD5" w14:textId="77777777" w:rsidR="002E229E" w:rsidRDefault="00EB0030">
            <w:pPr>
              <w:pStyle w:val="Compact"/>
            </w:pPr>
            <w:r>
              <w:t>–</w:t>
            </w:r>
          </w:p>
        </w:tc>
        <w:tc>
          <w:tcPr>
            <w:tcW w:w="0" w:type="auto"/>
          </w:tcPr>
          <w:p w14:paraId="1C7F1FD6" w14:textId="77777777" w:rsidR="002E229E" w:rsidRDefault="00EB0030">
            <w:pPr>
              <w:pStyle w:val="Compact"/>
            </w:pPr>
            <w:r>
              <w:t>Idempotent</w:t>
            </w:r>
          </w:p>
        </w:tc>
        <w:tc>
          <w:tcPr>
            <w:tcW w:w="0" w:type="auto"/>
          </w:tcPr>
          <w:p w14:paraId="1C7F1FD7" w14:textId="77777777" w:rsidR="002E229E" w:rsidRDefault="00EB0030">
            <w:pPr>
              <w:pStyle w:val="Compact"/>
            </w:pPr>
            <w:r>
              <w:t>–</w:t>
            </w:r>
          </w:p>
        </w:tc>
        <w:tc>
          <w:tcPr>
            <w:tcW w:w="0" w:type="auto"/>
          </w:tcPr>
          <w:p w14:paraId="1C7F1FD8" w14:textId="77777777" w:rsidR="002E229E" w:rsidRDefault="00EB0030">
            <w:pPr>
              <w:pStyle w:val="Compact"/>
            </w:pPr>
            <w:r>
              <w:t>–</w:t>
            </w:r>
          </w:p>
        </w:tc>
        <w:tc>
          <w:tcPr>
            <w:tcW w:w="0" w:type="auto"/>
          </w:tcPr>
          <w:p w14:paraId="1C7F1FD9" w14:textId="77777777" w:rsidR="002E229E" w:rsidRDefault="00EB0030">
            <w:pPr>
              <w:pStyle w:val="Compact"/>
            </w:pPr>
            <w:r>
              <w:t>–</w:t>
            </w:r>
          </w:p>
        </w:tc>
      </w:tr>
      <w:tr w:rsidR="002E229E" w14:paraId="1C7F1FE4" w14:textId="77777777">
        <w:tc>
          <w:tcPr>
            <w:tcW w:w="0" w:type="auto"/>
          </w:tcPr>
          <w:p w14:paraId="1C7F1FDB" w14:textId="77777777" w:rsidR="002E229E" w:rsidRDefault="002E229E"/>
        </w:tc>
        <w:tc>
          <w:tcPr>
            <w:tcW w:w="0" w:type="auto"/>
          </w:tcPr>
          <w:p w14:paraId="1C7F1FDC" w14:textId="77777777" w:rsidR="002E229E" w:rsidRDefault="00EB0030">
            <w:pPr>
              <w:pStyle w:val="Compact"/>
            </w:pPr>
            <w:proofErr w:type="spellStart"/>
            <w:r>
              <w:t>NegotiationResponse</w:t>
            </w:r>
            <w:proofErr w:type="spellEnd"/>
          </w:p>
        </w:tc>
        <w:tc>
          <w:tcPr>
            <w:tcW w:w="0" w:type="auto"/>
          </w:tcPr>
          <w:p w14:paraId="1C7F1FDD" w14:textId="77777777" w:rsidR="002E229E" w:rsidRDefault="00EB0030">
            <w:pPr>
              <w:pStyle w:val="Compact"/>
            </w:pPr>
            <w:r>
              <w:t>ABC</w:t>
            </w:r>
          </w:p>
        </w:tc>
        <w:tc>
          <w:tcPr>
            <w:tcW w:w="0" w:type="auto"/>
          </w:tcPr>
          <w:p w14:paraId="1C7F1FDE" w14:textId="77777777" w:rsidR="002E229E" w:rsidRDefault="00EB0030">
            <w:pPr>
              <w:pStyle w:val="Compact"/>
            </w:pPr>
            <w:r>
              <w:t>–</w:t>
            </w:r>
          </w:p>
        </w:tc>
        <w:tc>
          <w:tcPr>
            <w:tcW w:w="0" w:type="auto"/>
          </w:tcPr>
          <w:p w14:paraId="1C7F1FDF" w14:textId="77777777" w:rsidR="002E229E" w:rsidRDefault="00EB0030">
            <w:pPr>
              <w:pStyle w:val="Compact"/>
            </w:pPr>
            <w:r>
              <w:t>T1</w:t>
            </w:r>
          </w:p>
        </w:tc>
        <w:tc>
          <w:tcPr>
            <w:tcW w:w="0" w:type="auto"/>
          </w:tcPr>
          <w:p w14:paraId="1C7F1FE0" w14:textId="77777777" w:rsidR="002E229E" w:rsidRDefault="00EB0030">
            <w:pPr>
              <w:pStyle w:val="Compact"/>
            </w:pPr>
            <w:r>
              <w:t>–</w:t>
            </w:r>
          </w:p>
        </w:tc>
        <w:tc>
          <w:tcPr>
            <w:tcW w:w="0" w:type="auto"/>
          </w:tcPr>
          <w:p w14:paraId="1C7F1FE1" w14:textId="77777777" w:rsidR="002E229E" w:rsidRDefault="00EB0030">
            <w:pPr>
              <w:pStyle w:val="Compact"/>
            </w:pPr>
            <w:r>
              <w:t>–</w:t>
            </w:r>
          </w:p>
        </w:tc>
        <w:tc>
          <w:tcPr>
            <w:tcW w:w="0" w:type="auto"/>
          </w:tcPr>
          <w:p w14:paraId="1C7F1FE2" w14:textId="77777777" w:rsidR="002E229E" w:rsidRDefault="00EB0030">
            <w:pPr>
              <w:pStyle w:val="Compact"/>
            </w:pPr>
            <w:r>
              <w:t>–</w:t>
            </w:r>
          </w:p>
        </w:tc>
        <w:tc>
          <w:tcPr>
            <w:tcW w:w="0" w:type="auto"/>
          </w:tcPr>
          <w:p w14:paraId="1C7F1FE3" w14:textId="77777777" w:rsidR="002E229E" w:rsidRDefault="00EB0030">
            <w:pPr>
              <w:pStyle w:val="Compact"/>
            </w:pPr>
            <w:r>
              <w:t>Recoverable</w:t>
            </w:r>
          </w:p>
        </w:tc>
      </w:tr>
      <w:tr w:rsidR="002E229E" w14:paraId="1C7F1FEE" w14:textId="77777777">
        <w:tc>
          <w:tcPr>
            <w:tcW w:w="0" w:type="auto"/>
          </w:tcPr>
          <w:p w14:paraId="1C7F1FE5" w14:textId="77777777" w:rsidR="002E229E" w:rsidRDefault="00EB0030">
            <w:pPr>
              <w:pStyle w:val="Compact"/>
            </w:pPr>
            <w:r>
              <w:t>Establish</w:t>
            </w:r>
          </w:p>
        </w:tc>
        <w:tc>
          <w:tcPr>
            <w:tcW w:w="0" w:type="auto"/>
          </w:tcPr>
          <w:p w14:paraId="1C7F1FE6" w14:textId="77777777" w:rsidR="002E229E" w:rsidRDefault="002E229E"/>
        </w:tc>
        <w:tc>
          <w:tcPr>
            <w:tcW w:w="0" w:type="auto"/>
          </w:tcPr>
          <w:p w14:paraId="1C7F1FE7" w14:textId="77777777" w:rsidR="002E229E" w:rsidRDefault="00EB0030">
            <w:pPr>
              <w:pStyle w:val="Compact"/>
            </w:pPr>
            <w:r>
              <w:t>ABC</w:t>
            </w:r>
          </w:p>
        </w:tc>
        <w:tc>
          <w:tcPr>
            <w:tcW w:w="0" w:type="auto"/>
          </w:tcPr>
          <w:p w14:paraId="1C7F1FE8" w14:textId="77777777" w:rsidR="002E229E" w:rsidRDefault="00EB0030">
            <w:pPr>
              <w:pStyle w:val="Compact"/>
            </w:pPr>
            <w:r>
              <w:t>T2</w:t>
            </w:r>
          </w:p>
        </w:tc>
        <w:tc>
          <w:tcPr>
            <w:tcW w:w="0" w:type="auto"/>
          </w:tcPr>
          <w:p w14:paraId="1C7F1FE9" w14:textId="77777777" w:rsidR="002E229E" w:rsidRDefault="00EB0030">
            <w:pPr>
              <w:pStyle w:val="Compact"/>
            </w:pPr>
            <w:r>
              <w:t>–</w:t>
            </w:r>
          </w:p>
        </w:tc>
        <w:tc>
          <w:tcPr>
            <w:tcW w:w="0" w:type="auto"/>
          </w:tcPr>
          <w:p w14:paraId="1C7F1FEA" w14:textId="77777777" w:rsidR="002E229E" w:rsidRDefault="00EB0030">
            <w:pPr>
              <w:pStyle w:val="Compact"/>
            </w:pPr>
            <w:r>
              <w:t>–</w:t>
            </w:r>
          </w:p>
        </w:tc>
        <w:tc>
          <w:tcPr>
            <w:tcW w:w="0" w:type="auto"/>
          </w:tcPr>
          <w:p w14:paraId="1C7F1FEB" w14:textId="77777777" w:rsidR="002E229E" w:rsidRDefault="00EB0030">
            <w:pPr>
              <w:pStyle w:val="Compact"/>
            </w:pPr>
            <w:r>
              <w:t>10</w:t>
            </w:r>
          </w:p>
        </w:tc>
        <w:tc>
          <w:tcPr>
            <w:tcW w:w="0" w:type="auto"/>
          </w:tcPr>
          <w:p w14:paraId="1C7F1FEC" w14:textId="77777777" w:rsidR="002E229E" w:rsidRDefault="00EB0030">
            <w:pPr>
              <w:pStyle w:val="Compact"/>
            </w:pPr>
            <w:r>
              <w:t>–</w:t>
            </w:r>
          </w:p>
        </w:tc>
        <w:tc>
          <w:tcPr>
            <w:tcW w:w="0" w:type="auto"/>
          </w:tcPr>
          <w:p w14:paraId="1C7F1FED" w14:textId="77777777" w:rsidR="002E229E" w:rsidRDefault="00EB0030">
            <w:pPr>
              <w:pStyle w:val="Compact"/>
            </w:pPr>
            <w:r>
              <w:t>–</w:t>
            </w:r>
          </w:p>
        </w:tc>
      </w:tr>
      <w:tr w:rsidR="002E229E" w14:paraId="1C7F1FF8" w14:textId="77777777">
        <w:tc>
          <w:tcPr>
            <w:tcW w:w="0" w:type="auto"/>
          </w:tcPr>
          <w:p w14:paraId="1C7F1FEF" w14:textId="77777777" w:rsidR="002E229E" w:rsidRDefault="002E229E"/>
        </w:tc>
        <w:tc>
          <w:tcPr>
            <w:tcW w:w="0" w:type="auto"/>
          </w:tcPr>
          <w:p w14:paraId="1C7F1FF0" w14:textId="77777777" w:rsidR="002E229E" w:rsidRDefault="00EB0030">
            <w:pPr>
              <w:pStyle w:val="Compact"/>
            </w:pPr>
            <w:proofErr w:type="spellStart"/>
            <w:r>
              <w:t>EstablishmentAck</w:t>
            </w:r>
            <w:proofErr w:type="spellEnd"/>
          </w:p>
        </w:tc>
        <w:tc>
          <w:tcPr>
            <w:tcW w:w="0" w:type="auto"/>
          </w:tcPr>
          <w:p w14:paraId="1C7F1FF1" w14:textId="77777777" w:rsidR="002E229E" w:rsidRDefault="00EB0030">
            <w:pPr>
              <w:pStyle w:val="Compact"/>
            </w:pPr>
            <w:r>
              <w:t>DEF</w:t>
            </w:r>
          </w:p>
        </w:tc>
        <w:tc>
          <w:tcPr>
            <w:tcW w:w="0" w:type="auto"/>
          </w:tcPr>
          <w:p w14:paraId="1C7F1FF2" w14:textId="77777777" w:rsidR="002E229E" w:rsidRDefault="00EB0030">
            <w:pPr>
              <w:pStyle w:val="Compact"/>
            </w:pPr>
            <w:r>
              <w:t>–</w:t>
            </w:r>
          </w:p>
        </w:tc>
        <w:tc>
          <w:tcPr>
            <w:tcW w:w="0" w:type="auto"/>
          </w:tcPr>
          <w:p w14:paraId="1C7F1FF3" w14:textId="77777777" w:rsidR="002E229E" w:rsidRDefault="00EB0030">
            <w:pPr>
              <w:pStyle w:val="Compact"/>
            </w:pPr>
            <w:r>
              <w:t>T3</w:t>
            </w:r>
          </w:p>
        </w:tc>
        <w:tc>
          <w:tcPr>
            <w:tcW w:w="0" w:type="auto"/>
          </w:tcPr>
          <w:p w14:paraId="1C7F1FF4" w14:textId="77777777" w:rsidR="002E229E" w:rsidRDefault="00EB0030">
            <w:pPr>
              <w:pStyle w:val="Compact"/>
            </w:pPr>
            <w:r>
              <w:t>–</w:t>
            </w:r>
          </w:p>
        </w:tc>
        <w:tc>
          <w:tcPr>
            <w:tcW w:w="0" w:type="auto"/>
          </w:tcPr>
          <w:p w14:paraId="1C7F1FF5" w14:textId="77777777" w:rsidR="002E229E" w:rsidRDefault="00EB0030">
            <w:pPr>
              <w:pStyle w:val="Compact"/>
            </w:pPr>
            <w:r>
              <w:t>10</w:t>
            </w:r>
          </w:p>
        </w:tc>
        <w:tc>
          <w:tcPr>
            <w:tcW w:w="0" w:type="auto"/>
          </w:tcPr>
          <w:p w14:paraId="1C7F1FF6" w14:textId="77777777" w:rsidR="002E229E" w:rsidRDefault="00EB0030">
            <w:pPr>
              <w:pStyle w:val="Compact"/>
            </w:pPr>
            <w:r>
              <w:t>1</w:t>
            </w:r>
          </w:p>
        </w:tc>
        <w:tc>
          <w:tcPr>
            <w:tcW w:w="0" w:type="auto"/>
          </w:tcPr>
          <w:p w14:paraId="1C7F1FF7" w14:textId="77777777" w:rsidR="002E229E" w:rsidRDefault="00EB0030">
            <w:pPr>
              <w:pStyle w:val="Compact"/>
            </w:pPr>
            <w:r>
              <w:t>–</w:t>
            </w:r>
          </w:p>
        </w:tc>
      </w:tr>
      <w:tr w:rsidR="002E229E" w14:paraId="1C7F2002" w14:textId="77777777">
        <w:tc>
          <w:tcPr>
            <w:tcW w:w="0" w:type="auto"/>
          </w:tcPr>
          <w:p w14:paraId="1C7F1FF9" w14:textId="77777777" w:rsidR="002E229E" w:rsidRDefault="00EB0030">
            <w:pPr>
              <w:pStyle w:val="Compact"/>
            </w:pPr>
            <w:r>
              <w:t xml:space="preserve">&lt;Ignore </w:t>
            </w:r>
            <w:proofErr w:type="spellStart"/>
            <w:r>
              <w:t>EstablishmentAck</w:t>
            </w:r>
            <w:proofErr w:type="spellEnd"/>
            <w:r>
              <w:t xml:space="preserve"> message since it contains incorrect Session ID and/or </w:t>
            </w:r>
            <w:proofErr w:type="spellStart"/>
            <w:r>
              <w:t>RequestTimestamp</w:t>
            </w:r>
            <w:proofErr w:type="spellEnd"/>
            <w:r>
              <w:t xml:space="preserve"> and Generate Internal Alert and Possibly Retry&gt;</w:t>
            </w:r>
          </w:p>
        </w:tc>
        <w:tc>
          <w:tcPr>
            <w:tcW w:w="0" w:type="auto"/>
          </w:tcPr>
          <w:p w14:paraId="1C7F1FFA" w14:textId="77777777" w:rsidR="002E229E" w:rsidRDefault="002E229E"/>
        </w:tc>
        <w:tc>
          <w:tcPr>
            <w:tcW w:w="0" w:type="auto"/>
          </w:tcPr>
          <w:p w14:paraId="1C7F1FFB" w14:textId="77777777" w:rsidR="002E229E" w:rsidRDefault="002E229E"/>
        </w:tc>
        <w:tc>
          <w:tcPr>
            <w:tcW w:w="0" w:type="auto"/>
          </w:tcPr>
          <w:p w14:paraId="1C7F1FFC" w14:textId="77777777" w:rsidR="002E229E" w:rsidRDefault="002E229E"/>
        </w:tc>
        <w:tc>
          <w:tcPr>
            <w:tcW w:w="0" w:type="auto"/>
          </w:tcPr>
          <w:p w14:paraId="1C7F1FFD" w14:textId="77777777" w:rsidR="002E229E" w:rsidRDefault="002E229E"/>
        </w:tc>
        <w:tc>
          <w:tcPr>
            <w:tcW w:w="0" w:type="auto"/>
          </w:tcPr>
          <w:p w14:paraId="1C7F1FFE" w14:textId="77777777" w:rsidR="002E229E" w:rsidRDefault="002E229E"/>
        </w:tc>
        <w:tc>
          <w:tcPr>
            <w:tcW w:w="0" w:type="auto"/>
          </w:tcPr>
          <w:p w14:paraId="1C7F1FFF" w14:textId="77777777" w:rsidR="002E229E" w:rsidRDefault="002E229E"/>
        </w:tc>
        <w:tc>
          <w:tcPr>
            <w:tcW w:w="0" w:type="auto"/>
          </w:tcPr>
          <w:p w14:paraId="1C7F2000" w14:textId="77777777" w:rsidR="002E229E" w:rsidRDefault="002E229E"/>
        </w:tc>
        <w:tc>
          <w:tcPr>
            <w:tcW w:w="0" w:type="auto"/>
          </w:tcPr>
          <w:p w14:paraId="1C7F2001" w14:textId="77777777" w:rsidR="002E229E" w:rsidRDefault="002E229E"/>
        </w:tc>
      </w:tr>
      <w:tr w:rsidR="002E229E" w14:paraId="1C7F200C" w14:textId="77777777">
        <w:tc>
          <w:tcPr>
            <w:tcW w:w="0" w:type="auto"/>
          </w:tcPr>
          <w:p w14:paraId="1C7F2003" w14:textId="77777777" w:rsidR="002E229E" w:rsidRDefault="00EB0030">
            <w:pPr>
              <w:pStyle w:val="Compact"/>
            </w:pPr>
            <w:r>
              <w:t>Establish</w:t>
            </w:r>
          </w:p>
        </w:tc>
        <w:tc>
          <w:tcPr>
            <w:tcW w:w="0" w:type="auto"/>
          </w:tcPr>
          <w:p w14:paraId="1C7F2004" w14:textId="77777777" w:rsidR="002E229E" w:rsidRDefault="002E229E"/>
        </w:tc>
        <w:tc>
          <w:tcPr>
            <w:tcW w:w="0" w:type="auto"/>
          </w:tcPr>
          <w:p w14:paraId="1C7F2005" w14:textId="77777777" w:rsidR="002E229E" w:rsidRDefault="00EB0030">
            <w:pPr>
              <w:pStyle w:val="Compact"/>
            </w:pPr>
            <w:r>
              <w:t>ABC</w:t>
            </w:r>
          </w:p>
        </w:tc>
        <w:tc>
          <w:tcPr>
            <w:tcW w:w="0" w:type="auto"/>
          </w:tcPr>
          <w:p w14:paraId="1C7F2006" w14:textId="77777777" w:rsidR="002E229E" w:rsidRDefault="00EB0030">
            <w:pPr>
              <w:pStyle w:val="Compact"/>
            </w:pPr>
            <w:r>
              <w:t>T4</w:t>
            </w:r>
          </w:p>
        </w:tc>
        <w:tc>
          <w:tcPr>
            <w:tcW w:w="0" w:type="auto"/>
          </w:tcPr>
          <w:p w14:paraId="1C7F2007" w14:textId="77777777" w:rsidR="002E229E" w:rsidRDefault="00EB0030">
            <w:pPr>
              <w:pStyle w:val="Compact"/>
            </w:pPr>
            <w:r>
              <w:t>–</w:t>
            </w:r>
          </w:p>
        </w:tc>
        <w:tc>
          <w:tcPr>
            <w:tcW w:w="0" w:type="auto"/>
          </w:tcPr>
          <w:p w14:paraId="1C7F2008" w14:textId="77777777" w:rsidR="002E229E" w:rsidRDefault="00EB0030">
            <w:pPr>
              <w:pStyle w:val="Compact"/>
            </w:pPr>
            <w:r>
              <w:t>–</w:t>
            </w:r>
          </w:p>
        </w:tc>
        <w:tc>
          <w:tcPr>
            <w:tcW w:w="0" w:type="auto"/>
          </w:tcPr>
          <w:p w14:paraId="1C7F2009" w14:textId="77777777" w:rsidR="002E229E" w:rsidRDefault="00EB0030">
            <w:pPr>
              <w:pStyle w:val="Compact"/>
            </w:pPr>
            <w:r>
              <w:t>10</w:t>
            </w:r>
          </w:p>
        </w:tc>
        <w:tc>
          <w:tcPr>
            <w:tcW w:w="0" w:type="auto"/>
          </w:tcPr>
          <w:p w14:paraId="1C7F200A" w14:textId="77777777" w:rsidR="002E229E" w:rsidRDefault="00EB0030">
            <w:pPr>
              <w:pStyle w:val="Compact"/>
            </w:pPr>
            <w:r>
              <w:t>–</w:t>
            </w:r>
          </w:p>
        </w:tc>
        <w:tc>
          <w:tcPr>
            <w:tcW w:w="0" w:type="auto"/>
          </w:tcPr>
          <w:p w14:paraId="1C7F200B" w14:textId="77777777" w:rsidR="002E229E" w:rsidRDefault="00EB0030">
            <w:pPr>
              <w:pStyle w:val="Compact"/>
            </w:pPr>
            <w:r>
              <w:t>–</w:t>
            </w:r>
          </w:p>
        </w:tc>
      </w:tr>
      <w:tr w:rsidR="002E229E" w14:paraId="1C7F2016" w14:textId="77777777">
        <w:tc>
          <w:tcPr>
            <w:tcW w:w="0" w:type="auto"/>
          </w:tcPr>
          <w:p w14:paraId="1C7F200D" w14:textId="77777777" w:rsidR="002E229E" w:rsidRDefault="00EB0030">
            <w:pPr>
              <w:pStyle w:val="Compact"/>
            </w:pPr>
            <w:r>
              <w:t>&lt;New Establish message should contain same Session ID&gt;</w:t>
            </w:r>
          </w:p>
        </w:tc>
        <w:tc>
          <w:tcPr>
            <w:tcW w:w="0" w:type="auto"/>
          </w:tcPr>
          <w:p w14:paraId="1C7F200E" w14:textId="77777777" w:rsidR="002E229E" w:rsidRDefault="002E229E"/>
        </w:tc>
        <w:tc>
          <w:tcPr>
            <w:tcW w:w="0" w:type="auto"/>
          </w:tcPr>
          <w:p w14:paraId="1C7F200F" w14:textId="77777777" w:rsidR="002E229E" w:rsidRDefault="002E229E"/>
        </w:tc>
        <w:tc>
          <w:tcPr>
            <w:tcW w:w="0" w:type="auto"/>
          </w:tcPr>
          <w:p w14:paraId="1C7F2010" w14:textId="77777777" w:rsidR="002E229E" w:rsidRDefault="002E229E"/>
        </w:tc>
        <w:tc>
          <w:tcPr>
            <w:tcW w:w="0" w:type="auto"/>
          </w:tcPr>
          <w:p w14:paraId="1C7F2011" w14:textId="77777777" w:rsidR="002E229E" w:rsidRDefault="002E229E"/>
        </w:tc>
        <w:tc>
          <w:tcPr>
            <w:tcW w:w="0" w:type="auto"/>
          </w:tcPr>
          <w:p w14:paraId="1C7F2012" w14:textId="77777777" w:rsidR="002E229E" w:rsidRDefault="002E229E"/>
        </w:tc>
        <w:tc>
          <w:tcPr>
            <w:tcW w:w="0" w:type="auto"/>
          </w:tcPr>
          <w:p w14:paraId="1C7F2013" w14:textId="77777777" w:rsidR="002E229E" w:rsidRDefault="002E229E"/>
        </w:tc>
        <w:tc>
          <w:tcPr>
            <w:tcW w:w="0" w:type="auto"/>
          </w:tcPr>
          <w:p w14:paraId="1C7F2014" w14:textId="77777777" w:rsidR="002E229E" w:rsidRDefault="002E229E"/>
        </w:tc>
        <w:tc>
          <w:tcPr>
            <w:tcW w:w="0" w:type="auto"/>
          </w:tcPr>
          <w:p w14:paraId="1C7F2015" w14:textId="77777777" w:rsidR="002E229E" w:rsidRDefault="002E229E"/>
        </w:tc>
      </w:tr>
    </w:tbl>
    <w:p w14:paraId="1C7F2017" w14:textId="77777777" w:rsidR="002E229E" w:rsidRDefault="00EB0030">
      <w:pPr>
        <w:pStyle w:val="berschrift4"/>
      </w:pPr>
      <w:bookmarkStart w:id="216" w:name="_Toc68972453"/>
      <w:bookmarkStart w:id="217" w:name="establishmentack-or-reject-not-received"/>
      <w:bookmarkEnd w:id="215"/>
      <w:proofErr w:type="spellStart"/>
      <w:r>
        <w:t>EstablishmentAck</w:t>
      </w:r>
      <w:proofErr w:type="spellEnd"/>
      <w:r>
        <w:t xml:space="preserve"> or Reject Not Received</w:t>
      </w:r>
      <w:bookmarkEnd w:id="216"/>
    </w:p>
    <w:p w14:paraId="1C7F2018" w14:textId="77777777" w:rsidR="002E229E" w:rsidRDefault="00EB0030">
      <w:pPr>
        <w:pStyle w:val="FirstParagraph"/>
      </w:pPr>
      <w:r>
        <w:t xml:space="preserve">For example – the Establish message is neither accepted nor rejected and one </w:t>
      </w:r>
      <w:proofErr w:type="spellStart"/>
      <w:r>
        <w:t>KeepAliveInterval</w:t>
      </w:r>
      <w:proofErr w:type="spellEnd"/>
      <w:r>
        <w:t xml:space="preserve"> has lapsed then an internal alert may be generated followed by a new Establish message.</w:t>
      </w:r>
    </w:p>
    <w:tbl>
      <w:tblPr>
        <w:tblStyle w:val="Table"/>
        <w:tblW w:w="5000" w:type="pct"/>
        <w:tblLook w:val="0020" w:firstRow="1" w:lastRow="0" w:firstColumn="0" w:lastColumn="0" w:noHBand="0" w:noVBand="0"/>
      </w:tblPr>
      <w:tblGrid>
        <w:gridCol w:w="3825"/>
        <w:gridCol w:w="1957"/>
        <w:gridCol w:w="984"/>
        <w:gridCol w:w="1146"/>
        <w:gridCol w:w="1625"/>
        <w:gridCol w:w="1180"/>
        <w:gridCol w:w="1221"/>
        <w:gridCol w:w="1156"/>
        <w:gridCol w:w="1694"/>
      </w:tblGrid>
      <w:tr w:rsidR="002E229E" w14:paraId="1C7F2022"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2019" w14:textId="77777777" w:rsidR="002E229E" w:rsidRDefault="00EB0030">
            <w:pPr>
              <w:pStyle w:val="Compact"/>
            </w:pPr>
            <w:r>
              <w:rPr>
                <w:bCs/>
              </w:rPr>
              <w:t>Message Received</w:t>
            </w:r>
          </w:p>
        </w:tc>
        <w:tc>
          <w:tcPr>
            <w:tcW w:w="0" w:type="auto"/>
          </w:tcPr>
          <w:p w14:paraId="1C7F201A" w14:textId="77777777" w:rsidR="002E229E" w:rsidRDefault="00EB0030">
            <w:pPr>
              <w:pStyle w:val="Compact"/>
            </w:pPr>
            <w:r>
              <w:rPr>
                <w:bCs/>
              </w:rPr>
              <w:t>Message Sent</w:t>
            </w:r>
          </w:p>
        </w:tc>
        <w:tc>
          <w:tcPr>
            <w:tcW w:w="0" w:type="auto"/>
          </w:tcPr>
          <w:p w14:paraId="1C7F201B" w14:textId="77777777" w:rsidR="002E229E" w:rsidRDefault="00EB0030">
            <w:pPr>
              <w:pStyle w:val="Compact"/>
            </w:pPr>
            <w:r>
              <w:rPr>
                <w:bCs/>
              </w:rPr>
              <w:t>Session ID</w:t>
            </w:r>
          </w:p>
        </w:tc>
        <w:tc>
          <w:tcPr>
            <w:tcW w:w="0" w:type="auto"/>
          </w:tcPr>
          <w:p w14:paraId="1C7F201C" w14:textId="77777777" w:rsidR="002E229E" w:rsidRDefault="00EB0030">
            <w:pPr>
              <w:pStyle w:val="Compact"/>
            </w:pPr>
            <w:r>
              <w:rPr>
                <w:bCs/>
              </w:rPr>
              <w:t>Timestamp</w:t>
            </w:r>
          </w:p>
        </w:tc>
        <w:tc>
          <w:tcPr>
            <w:tcW w:w="0" w:type="auto"/>
          </w:tcPr>
          <w:p w14:paraId="1C7F201D" w14:textId="77777777" w:rsidR="002E229E" w:rsidRDefault="00EB0030">
            <w:pPr>
              <w:pStyle w:val="Compact"/>
            </w:pPr>
            <w:r>
              <w:rPr>
                <w:bCs/>
              </w:rPr>
              <w:t>Request Timestamp</w:t>
            </w:r>
          </w:p>
        </w:tc>
        <w:tc>
          <w:tcPr>
            <w:tcW w:w="0" w:type="auto"/>
          </w:tcPr>
          <w:p w14:paraId="1C7F201E" w14:textId="77777777" w:rsidR="002E229E" w:rsidRDefault="00EB0030">
            <w:pPr>
              <w:pStyle w:val="Compact"/>
            </w:pPr>
            <w:r>
              <w:rPr>
                <w:bCs/>
              </w:rPr>
              <w:t>Client Flow</w:t>
            </w:r>
          </w:p>
        </w:tc>
        <w:tc>
          <w:tcPr>
            <w:tcW w:w="0" w:type="auto"/>
          </w:tcPr>
          <w:p w14:paraId="1C7F201F" w14:textId="77777777" w:rsidR="002E229E" w:rsidRDefault="00EB0030">
            <w:pPr>
              <w:pStyle w:val="Compact"/>
            </w:pPr>
            <w:r>
              <w:rPr>
                <w:bCs/>
              </w:rPr>
              <w:t>Server Flow</w:t>
            </w:r>
          </w:p>
        </w:tc>
        <w:tc>
          <w:tcPr>
            <w:tcW w:w="0" w:type="auto"/>
          </w:tcPr>
          <w:p w14:paraId="1C7F2020" w14:textId="77777777" w:rsidR="002E229E" w:rsidRDefault="00EB0030">
            <w:pPr>
              <w:pStyle w:val="Compact"/>
            </w:pPr>
            <w:r>
              <w:rPr>
                <w:bCs/>
              </w:rPr>
              <w:t>Credentials</w:t>
            </w:r>
          </w:p>
        </w:tc>
        <w:tc>
          <w:tcPr>
            <w:tcW w:w="0" w:type="auto"/>
          </w:tcPr>
          <w:p w14:paraId="1C7F2021" w14:textId="77777777" w:rsidR="002E229E" w:rsidRDefault="00EB0030">
            <w:pPr>
              <w:pStyle w:val="Compact"/>
            </w:pPr>
            <w:proofErr w:type="spellStart"/>
            <w:r>
              <w:rPr>
                <w:bCs/>
              </w:rPr>
              <w:t>KeepAliveInterval</w:t>
            </w:r>
            <w:proofErr w:type="spellEnd"/>
          </w:p>
        </w:tc>
      </w:tr>
      <w:tr w:rsidR="002E229E" w14:paraId="1C7F202C" w14:textId="77777777">
        <w:tc>
          <w:tcPr>
            <w:tcW w:w="0" w:type="auto"/>
          </w:tcPr>
          <w:p w14:paraId="1C7F2023" w14:textId="77777777" w:rsidR="002E229E" w:rsidRDefault="00EB0030">
            <w:pPr>
              <w:pStyle w:val="Compact"/>
            </w:pPr>
            <w:r>
              <w:t>Negotiate</w:t>
            </w:r>
          </w:p>
        </w:tc>
        <w:tc>
          <w:tcPr>
            <w:tcW w:w="0" w:type="auto"/>
          </w:tcPr>
          <w:p w14:paraId="1C7F2024" w14:textId="77777777" w:rsidR="002E229E" w:rsidRDefault="00EB0030">
            <w:pPr>
              <w:pStyle w:val="Compact"/>
            </w:pPr>
            <w:r>
              <w:t> </w:t>
            </w:r>
          </w:p>
        </w:tc>
        <w:tc>
          <w:tcPr>
            <w:tcW w:w="0" w:type="auto"/>
          </w:tcPr>
          <w:p w14:paraId="1C7F2025" w14:textId="77777777" w:rsidR="002E229E" w:rsidRDefault="00EB0030">
            <w:pPr>
              <w:pStyle w:val="Compact"/>
            </w:pPr>
            <w:r>
              <w:t>ABC</w:t>
            </w:r>
          </w:p>
        </w:tc>
        <w:tc>
          <w:tcPr>
            <w:tcW w:w="0" w:type="auto"/>
          </w:tcPr>
          <w:p w14:paraId="1C7F2026" w14:textId="77777777" w:rsidR="002E229E" w:rsidRDefault="00EB0030">
            <w:pPr>
              <w:pStyle w:val="Compact"/>
            </w:pPr>
            <w:r>
              <w:t>T1</w:t>
            </w:r>
          </w:p>
        </w:tc>
        <w:tc>
          <w:tcPr>
            <w:tcW w:w="0" w:type="auto"/>
          </w:tcPr>
          <w:p w14:paraId="1C7F2027" w14:textId="77777777" w:rsidR="002E229E" w:rsidRDefault="00EB0030">
            <w:pPr>
              <w:pStyle w:val="Compact"/>
            </w:pPr>
            <w:r>
              <w:t>–</w:t>
            </w:r>
          </w:p>
        </w:tc>
        <w:tc>
          <w:tcPr>
            <w:tcW w:w="0" w:type="auto"/>
          </w:tcPr>
          <w:p w14:paraId="1C7F2028" w14:textId="77777777" w:rsidR="002E229E" w:rsidRDefault="00EB0030">
            <w:pPr>
              <w:pStyle w:val="Compact"/>
            </w:pPr>
            <w:r>
              <w:t>Idempotent</w:t>
            </w:r>
          </w:p>
        </w:tc>
        <w:tc>
          <w:tcPr>
            <w:tcW w:w="0" w:type="auto"/>
          </w:tcPr>
          <w:p w14:paraId="1C7F2029" w14:textId="77777777" w:rsidR="002E229E" w:rsidRDefault="00EB0030">
            <w:pPr>
              <w:pStyle w:val="Compact"/>
            </w:pPr>
            <w:r>
              <w:t>–</w:t>
            </w:r>
          </w:p>
        </w:tc>
        <w:tc>
          <w:tcPr>
            <w:tcW w:w="0" w:type="auto"/>
          </w:tcPr>
          <w:p w14:paraId="1C7F202A" w14:textId="77777777" w:rsidR="002E229E" w:rsidRDefault="00EB0030">
            <w:pPr>
              <w:pStyle w:val="Compact"/>
            </w:pPr>
            <w:r>
              <w:t>123</w:t>
            </w:r>
          </w:p>
        </w:tc>
        <w:tc>
          <w:tcPr>
            <w:tcW w:w="0" w:type="auto"/>
          </w:tcPr>
          <w:p w14:paraId="1C7F202B" w14:textId="77777777" w:rsidR="002E229E" w:rsidRDefault="002E229E"/>
        </w:tc>
      </w:tr>
      <w:tr w:rsidR="002E229E" w14:paraId="1C7F2036" w14:textId="77777777">
        <w:tc>
          <w:tcPr>
            <w:tcW w:w="0" w:type="auto"/>
          </w:tcPr>
          <w:p w14:paraId="1C7F202D" w14:textId="77777777" w:rsidR="002E229E" w:rsidRDefault="002E229E"/>
        </w:tc>
        <w:tc>
          <w:tcPr>
            <w:tcW w:w="0" w:type="auto"/>
          </w:tcPr>
          <w:p w14:paraId="1C7F202E" w14:textId="77777777" w:rsidR="002E229E" w:rsidRDefault="00EB0030">
            <w:pPr>
              <w:pStyle w:val="Compact"/>
            </w:pPr>
            <w:proofErr w:type="spellStart"/>
            <w:r>
              <w:t>NegotiationResponse</w:t>
            </w:r>
            <w:proofErr w:type="spellEnd"/>
          </w:p>
        </w:tc>
        <w:tc>
          <w:tcPr>
            <w:tcW w:w="0" w:type="auto"/>
          </w:tcPr>
          <w:p w14:paraId="1C7F202F" w14:textId="77777777" w:rsidR="002E229E" w:rsidRDefault="00EB0030">
            <w:pPr>
              <w:pStyle w:val="Compact"/>
            </w:pPr>
            <w:r>
              <w:t>ABC</w:t>
            </w:r>
          </w:p>
        </w:tc>
        <w:tc>
          <w:tcPr>
            <w:tcW w:w="0" w:type="auto"/>
          </w:tcPr>
          <w:p w14:paraId="1C7F2030" w14:textId="77777777" w:rsidR="002E229E" w:rsidRDefault="00EB0030">
            <w:pPr>
              <w:pStyle w:val="Compact"/>
            </w:pPr>
            <w:r>
              <w:t>–</w:t>
            </w:r>
          </w:p>
        </w:tc>
        <w:tc>
          <w:tcPr>
            <w:tcW w:w="0" w:type="auto"/>
          </w:tcPr>
          <w:p w14:paraId="1C7F2031" w14:textId="77777777" w:rsidR="002E229E" w:rsidRDefault="00EB0030">
            <w:pPr>
              <w:pStyle w:val="Compact"/>
            </w:pPr>
            <w:r>
              <w:t>T1</w:t>
            </w:r>
          </w:p>
        </w:tc>
        <w:tc>
          <w:tcPr>
            <w:tcW w:w="0" w:type="auto"/>
          </w:tcPr>
          <w:p w14:paraId="1C7F2032" w14:textId="77777777" w:rsidR="002E229E" w:rsidRDefault="00EB0030">
            <w:pPr>
              <w:pStyle w:val="Compact"/>
            </w:pPr>
            <w:r>
              <w:t>–</w:t>
            </w:r>
          </w:p>
        </w:tc>
        <w:tc>
          <w:tcPr>
            <w:tcW w:w="0" w:type="auto"/>
          </w:tcPr>
          <w:p w14:paraId="1C7F2033" w14:textId="77777777" w:rsidR="002E229E" w:rsidRDefault="00EB0030">
            <w:pPr>
              <w:pStyle w:val="Compact"/>
            </w:pPr>
            <w:r>
              <w:t>Recoverable</w:t>
            </w:r>
          </w:p>
        </w:tc>
        <w:tc>
          <w:tcPr>
            <w:tcW w:w="0" w:type="auto"/>
          </w:tcPr>
          <w:p w14:paraId="1C7F2034" w14:textId="77777777" w:rsidR="002E229E" w:rsidRDefault="00EB0030">
            <w:pPr>
              <w:pStyle w:val="Compact"/>
            </w:pPr>
            <w:r>
              <w:t>–</w:t>
            </w:r>
          </w:p>
        </w:tc>
        <w:tc>
          <w:tcPr>
            <w:tcW w:w="0" w:type="auto"/>
          </w:tcPr>
          <w:p w14:paraId="1C7F2035" w14:textId="77777777" w:rsidR="002E229E" w:rsidRDefault="002E229E"/>
        </w:tc>
      </w:tr>
      <w:tr w:rsidR="002E229E" w14:paraId="1C7F2040" w14:textId="77777777">
        <w:tc>
          <w:tcPr>
            <w:tcW w:w="0" w:type="auto"/>
          </w:tcPr>
          <w:p w14:paraId="1C7F2037" w14:textId="77777777" w:rsidR="002E229E" w:rsidRDefault="00EB0030">
            <w:pPr>
              <w:pStyle w:val="Compact"/>
            </w:pPr>
            <w:r>
              <w:t>Establish</w:t>
            </w:r>
          </w:p>
        </w:tc>
        <w:tc>
          <w:tcPr>
            <w:tcW w:w="0" w:type="auto"/>
          </w:tcPr>
          <w:p w14:paraId="1C7F2038" w14:textId="77777777" w:rsidR="002E229E" w:rsidRDefault="002E229E"/>
        </w:tc>
        <w:tc>
          <w:tcPr>
            <w:tcW w:w="0" w:type="auto"/>
          </w:tcPr>
          <w:p w14:paraId="1C7F2039" w14:textId="77777777" w:rsidR="002E229E" w:rsidRDefault="00EB0030">
            <w:pPr>
              <w:pStyle w:val="Compact"/>
            </w:pPr>
            <w:r>
              <w:t>ABC</w:t>
            </w:r>
          </w:p>
        </w:tc>
        <w:tc>
          <w:tcPr>
            <w:tcW w:w="0" w:type="auto"/>
          </w:tcPr>
          <w:p w14:paraId="1C7F203A" w14:textId="77777777" w:rsidR="002E229E" w:rsidRDefault="00EB0030">
            <w:pPr>
              <w:pStyle w:val="Compact"/>
            </w:pPr>
            <w:r>
              <w:t>T2</w:t>
            </w:r>
          </w:p>
        </w:tc>
        <w:tc>
          <w:tcPr>
            <w:tcW w:w="0" w:type="auto"/>
          </w:tcPr>
          <w:p w14:paraId="1C7F203B" w14:textId="77777777" w:rsidR="002E229E" w:rsidRDefault="00EB0030">
            <w:pPr>
              <w:pStyle w:val="Compact"/>
            </w:pPr>
            <w:r>
              <w:t>–</w:t>
            </w:r>
          </w:p>
        </w:tc>
        <w:tc>
          <w:tcPr>
            <w:tcW w:w="0" w:type="auto"/>
          </w:tcPr>
          <w:p w14:paraId="1C7F203C" w14:textId="77777777" w:rsidR="002E229E" w:rsidRDefault="00EB0030">
            <w:pPr>
              <w:pStyle w:val="Compact"/>
            </w:pPr>
            <w:r>
              <w:t>–</w:t>
            </w:r>
          </w:p>
        </w:tc>
        <w:tc>
          <w:tcPr>
            <w:tcW w:w="0" w:type="auto"/>
          </w:tcPr>
          <w:p w14:paraId="1C7F203D" w14:textId="77777777" w:rsidR="002E229E" w:rsidRDefault="00EB0030">
            <w:pPr>
              <w:pStyle w:val="Compact"/>
            </w:pPr>
            <w:r>
              <w:t>–</w:t>
            </w:r>
          </w:p>
        </w:tc>
        <w:tc>
          <w:tcPr>
            <w:tcW w:w="0" w:type="auto"/>
          </w:tcPr>
          <w:p w14:paraId="1C7F203E" w14:textId="77777777" w:rsidR="002E229E" w:rsidRDefault="00EB0030">
            <w:pPr>
              <w:pStyle w:val="Compact"/>
            </w:pPr>
            <w:r>
              <w:t>–</w:t>
            </w:r>
          </w:p>
        </w:tc>
        <w:tc>
          <w:tcPr>
            <w:tcW w:w="0" w:type="auto"/>
          </w:tcPr>
          <w:p w14:paraId="1C7F203F" w14:textId="77777777" w:rsidR="002E229E" w:rsidRDefault="00EB0030">
            <w:pPr>
              <w:pStyle w:val="Compact"/>
            </w:pPr>
            <w:r>
              <w:t>10</w:t>
            </w:r>
          </w:p>
        </w:tc>
      </w:tr>
      <w:tr w:rsidR="002E229E" w14:paraId="1C7F204A" w14:textId="77777777">
        <w:tc>
          <w:tcPr>
            <w:tcW w:w="0" w:type="auto"/>
          </w:tcPr>
          <w:p w14:paraId="1C7F2041" w14:textId="77777777" w:rsidR="002E229E" w:rsidRDefault="00EB0030">
            <w:pPr>
              <w:pStyle w:val="Compact"/>
            </w:pPr>
            <w:r>
              <w:t xml:space="preserve">&lt;One </w:t>
            </w:r>
            <w:proofErr w:type="spellStart"/>
            <w:r>
              <w:t>KeepAliveInterval</w:t>
            </w:r>
            <w:proofErr w:type="spellEnd"/>
            <w:r>
              <w:t xml:space="preserve"> has lapsed without any response&gt;</w:t>
            </w:r>
          </w:p>
        </w:tc>
        <w:tc>
          <w:tcPr>
            <w:tcW w:w="0" w:type="auto"/>
          </w:tcPr>
          <w:p w14:paraId="1C7F2042" w14:textId="77777777" w:rsidR="002E229E" w:rsidRDefault="002E229E"/>
        </w:tc>
        <w:tc>
          <w:tcPr>
            <w:tcW w:w="0" w:type="auto"/>
          </w:tcPr>
          <w:p w14:paraId="1C7F2043" w14:textId="77777777" w:rsidR="002E229E" w:rsidRDefault="002E229E"/>
        </w:tc>
        <w:tc>
          <w:tcPr>
            <w:tcW w:w="0" w:type="auto"/>
          </w:tcPr>
          <w:p w14:paraId="1C7F2044" w14:textId="77777777" w:rsidR="002E229E" w:rsidRDefault="002E229E"/>
        </w:tc>
        <w:tc>
          <w:tcPr>
            <w:tcW w:w="0" w:type="auto"/>
          </w:tcPr>
          <w:p w14:paraId="1C7F2045" w14:textId="77777777" w:rsidR="002E229E" w:rsidRDefault="002E229E"/>
        </w:tc>
        <w:tc>
          <w:tcPr>
            <w:tcW w:w="0" w:type="auto"/>
          </w:tcPr>
          <w:p w14:paraId="1C7F2046" w14:textId="77777777" w:rsidR="002E229E" w:rsidRDefault="002E229E"/>
        </w:tc>
        <w:tc>
          <w:tcPr>
            <w:tcW w:w="0" w:type="auto"/>
          </w:tcPr>
          <w:p w14:paraId="1C7F2047" w14:textId="77777777" w:rsidR="002E229E" w:rsidRDefault="002E229E"/>
        </w:tc>
        <w:tc>
          <w:tcPr>
            <w:tcW w:w="0" w:type="auto"/>
          </w:tcPr>
          <w:p w14:paraId="1C7F2048" w14:textId="77777777" w:rsidR="002E229E" w:rsidRDefault="002E229E"/>
        </w:tc>
        <w:tc>
          <w:tcPr>
            <w:tcW w:w="0" w:type="auto"/>
          </w:tcPr>
          <w:p w14:paraId="1C7F2049" w14:textId="77777777" w:rsidR="002E229E" w:rsidRDefault="002E229E"/>
        </w:tc>
      </w:tr>
      <w:tr w:rsidR="002E229E" w14:paraId="1C7F2054" w14:textId="77777777">
        <w:tc>
          <w:tcPr>
            <w:tcW w:w="0" w:type="auto"/>
          </w:tcPr>
          <w:p w14:paraId="1C7F204B" w14:textId="77777777" w:rsidR="002E229E" w:rsidRDefault="00EB0030">
            <w:pPr>
              <w:pStyle w:val="Compact"/>
            </w:pPr>
            <w:r>
              <w:t>Establish</w:t>
            </w:r>
          </w:p>
        </w:tc>
        <w:tc>
          <w:tcPr>
            <w:tcW w:w="0" w:type="auto"/>
          </w:tcPr>
          <w:p w14:paraId="1C7F204C" w14:textId="77777777" w:rsidR="002E229E" w:rsidRDefault="00EB0030">
            <w:pPr>
              <w:pStyle w:val="Compact"/>
            </w:pPr>
            <w:r>
              <w:t> </w:t>
            </w:r>
          </w:p>
        </w:tc>
        <w:tc>
          <w:tcPr>
            <w:tcW w:w="0" w:type="auto"/>
          </w:tcPr>
          <w:p w14:paraId="1C7F204D" w14:textId="77777777" w:rsidR="002E229E" w:rsidRDefault="00EB0030">
            <w:pPr>
              <w:pStyle w:val="Compact"/>
            </w:pPr>
            <w:r>
              <w:t>ABC</w:t>
            </w:r>
          </w:p>
        </w:tc>
        <w:tc>
          <w:tcPr>
            <w:tcW w:w="0" w:type="auto"/>
          </w:tcPr>
          <w:p w14:paraId="1C7F204E" w14:textId="77777777" w:rsidR="002E229E" w:rsidRDefault="00EB0030">
            <w:pPr>
              <w:pStyle w:val="Compact"/>
            </w:pPr>
            <w:r>
              <w:t>T3</w:t>
            </w:r>
          </w:p>
        </w:tc>
        <w:tc>
          <w:tcPr>
            <w:tcW w:w="0" w:type="auto"/>
          </w:tcPr>
          <w:p w14:paraId="1C7F204F" w14:textId="77777777" w:rsidR="002E229E" w:rsidRDefault="00EB0030">
            <w:pPr>
              <w:pStyle w:val="Compact"/>
            </w:pPr>
            <w:r>
              <w:t>–</w:t>
            </w:r>
          </w:p>
        </w:tc>
        <w:tc>
          <w:tcPr>
            <w:tcW w:w="0" w:type="auto"/>
          </w:tcPr>
          <w:p w14:paraId="1C7F2050" w14:textId="77777777" w:rsidR="002E229E" w:rsidRDefault="00EB0030">
            <w:pPr>
              <w:pStyle w:val="Compact"/>
            </w:pPr>
            <w:r>
              <w:t>–</w:t>
            </w:r>
          </w:p>
        </w:tc>
        <w:tc>
          <w:tcPr>
            <w:tcW w:w="0" w:type="auto"/>
          </w:tcPr>
          <w:p w14:paraId="1C7F2051" w14:textId="77777777" w:rsidR="002E229E" w:rsidRDefault="00EB0030">
            <w:pPr>
              <w:pStyle w:val="Compact"/>
            </w:pPr>
            <w:r>
              <w:t>–</w:t>
            </w:r>
          </w:p>
        </w:tc>
        <w:tc>
          <w:tcPr>
            <w:tcW w:w="0" w:type="auto"/>
          </w:tcPr>
          <w:p w14:paraId="1C7F2052" w14:textId="77777777" w:rsidR="002E229E" w:rsidRDefault="00EB0030">
            <w:pPr>
              <w:pStyle w:val="Compact"/>
            </w:pPr>
            <w:r>
              <w:t>–</w:t>
            </w:r>
          </w:p>
        </w:tc>
        <w:tc>
          <w:tcPr>
            <w:tcW w:w="0" w:type="auto"/>
          </w:tcPr>
          <w:p w14:paraId="1C7F2053" w14:textId="77777777" w:rsidR="002E229E" w:rsidRDefault="00EB0030">
            <w:pPr>
              <w:pStyle w:val="Compact"/>
            </w:pPr>
            <w:r>
              <w:t>10</w:t>
            </w:r>
          </w:p>
        </w:tc>
      </w:tr>
      <w:tr w:rsidR="002E229E" w14:paraId="1C7F205E" w14:textId="77777777">
        <w:tc>
          <w:tcPr>
            <w:tcW w:w="0" w:type="auto"/>
          </w:tcPr>
          <w:p w14:paraId="1C7F2055" w14:textId="77777777" w:rsidR="002E229E" w:rsidRDefault="00EB0030">
            <w:pPr>
              <w:pStyle w:val="Compact"/>
            </w:pPr>
            <w:r>
              <w:t>&lt;New Establish message should contain same Session ID&gt;</w:t>
            </w:r>
          </w:p>
        </w:tc>
        <w:tc>
          <w:tcPr>
            <w:tcW w:w="0" w:type="auto"/>
          </w:tcPr>
          <w:p w14:paraId="1C7F2056" w14:textId="77777777" w:rsidR="002E229E" w:rsidRDefault="002E229E"/>
        </w:tc>
        <w:tc>
          <w:tcPr>
            <w:tcW w:w="0" w:type="auto"/>
          </w:tcPr>
          <w:p w14:paraId="1C7F2057" w14:textId="77777777" w:rsidR="002E229E" w:rsidRDefault="002E229E"/>
        </w:tc>
        <w:tc>
          <w:tcPr>
            <w:tcW w:w="0" w:type="auto"/>
          </w:tcPr>
          <w:p w14:paraId="1C7F2058" w14:textId="77777777" w:rsidR="002E229E" w:rsidRDefault="002E229E"/>
        </w:tc>
        <w:tc>
          <w:tcPr>
            <w:tcW w:w="0" w:type="auto"/>
          </w:tcPr>
          <w:p w14:paraId="1C7F2059" w14:textId="77777777" w:rsidR="002E229E" w:rsidRDefault="002E229E"/>
        </w:tc>
        <w:tc>
          <w:tcPr>
            <w:tcW w:w="0" w:type="auto"/>
          </w:tcPr>
          <w:p w14:paraId="1C7F205A" w14:textId="77777777" w:rsidR="002E229E" w:rsidRDefault="002E229E"/>
        </w:tc>
        <w:tc>
          <w:tcPr>
            <w:tcW w:w="0" w:type="auto"/>
          </w:tcPr>
          <w:p w14:paraId="1C7F205B" w14:textId="77777777" w:rsidR="002E229E" w:rsidRDefault="002E229E"/>
        </w:tc>
        <w:tc>
          <w:tcPr>
            <w:tcW w:w="0" w:type="auto"/>
          </w:tcPr>
          <w:p w14:paraId="1C7F205C" w14:textId="77777777" w:rsidR="002E229E" w:rsidRDefault="002E229E"/>
        </w:tc>
        <w:tc>
          <w:tcPr>
            <w:tcW w:w="0" w:type="auto"/>
          </w:tcPr>
          <w:p w14:paraId="1C7F205D" w14:textId="77777777" w:rsidR="002E229E" w:rsidRDefault="002E229E"/>
        </w:tc>
      </w:tr>
    </w:tbl>
    <w:p w14:paraId="1C7F205F" w14:textId="77777777" w:rsidR="002E229E" w:rsidRDefault="00EB0030">
      <w:pPr>
        <w:pStyle w:val="berschrift2"/>
      </w:pPr>
      <w:bookmarkStart w:id="218" w:name="X6592d0889ea7734be6cd4e7b7e9da6237d70e1b"/>
      <w:bookmarkStart w:id="219" w:name="X28840811986b8273cb6dd220a66db3c2b246ba0"/>
      <w:bookmarkStart w:id="220" w:name="_Toc68972454"/>
      <w:bookmarkStart w:id="221" w:name="unbinding"/>
      <w:bookmarkEnd w:id="189"/>
      <w:bookmarkEnd w:id="199"/>
      <w:bookmarkEnd w:id="217"/>
      <w:bookmarkEnd w:id="218"/>
      <w:bookmarkEnd w:id="219"/>
      <w:r>
        <w:lastRenderedPageBreak/>
        <w:t>Unbinding</w:t>
      </w:r>
      <w:bookmarkEnd w:id="220"/>
    </w:p>
    <w:p w14:paraId="1C7F2060" w14:textId="77777777" w:rsidR="002E229E" w:rsidRDefault="00EB0030">
      <w:pPr>
        <w:pStyle w:val="berschrift3"/>
      </w:pPr>
      <w:bookmarkStart w:id="222" w:name="_Toc68972455"/>
      <w:bookmarkStart w:id="223" w:name="ungraceful-termination-time-out"/>
      <w:r>
        <w:t>Ungraceful termination (time out)</w:t>
      </w:r>
      <w:bookmarkEnd w:id="222"/>
    </w:p>
    <w:p w14:paraId="1C7F2061" w14:textId="77777777" w:rsidR="002E229E" w:rsidRDefault="00EB0030">
      <w:pPr>
        <w:pStyle w:val="FirstParagraph"/>
      </w:pPr>
      <w:r>
        <w:t xml:space="preserve">When the </w:t>
      </w:r>
      <w:proofErr w:type="spellStart"/>
      <w:r>
        <w:t>KeepAliveInterval</w:t>
      </w:r>
      <w:proofErr w:type="spellEnd"/>
      <w:r>
        <w:t xml:space="preserve"> has </w:t>
      </w:r>
      <w:proofErr w:type="gramStart"/>
      <w:r>
        <w:t>expired</w:t>
      </w:r>
      <w:proofErr w:type="gramEnd"/>
      <w:r>
        <w:t xml:space="preserve"> and no keep alive message is received then the session is terminated ungracefully and will need to be re-established. The transport level connection is still open (TCP socket) therefore Negotiation is not required. Termination due to error does not require the sender to wait for corresponding Terminate response from counterparty.</w:t>
      </w:r>
    </w:p>
    <w:tbl>
      <w:tblPr>
        <w:tblStyle w:val="Table"/>
        <w:tblW w:w="5000" w:type="pct"/>
        <w:tblLook w:val="0020" w:firstRow="1" w:lastRow="0" w:firstColumn="0" w:lastColumn="0" w:noHBand="0" w:noVBand="0"/>
      </w:tblPr>
      <w:tblGrid>
        <w:gridCol w:w="4273"/>
        <w:gridCol w:w="1957"/>
        <w:gridCol w:w="936"/>
        <w:gridCol w:w="1146"/>
        <w:gridCol w:w="1470"/>
        <w:gridCol w:w="1180"/>
        <w:gridCol w:w="1275"/>
        <w:gridCol w:w="881"/>
        <w:gridCol w:w="1670"/>
      </w:tblGrid>
      <w:tr w:rsidR="002E229E" w14:paraId="1C7F206B"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2062" w14:textId="77777777" w:rsidR="002E229E" w:rsidRDefault="00EB0030">
            <w:pPr>
              <w:pStyle w:val="Compact"/>
            </w:pPr>
            <w:r>
              <w:rPr>
                <w:bCs/>
              </w:rPr>
              <w:t>Message Received</w:t>
            </w:r>
          </w:p>
        </w:tc>
        <w:tc>
          <w:tcPr>
            <w:tcW w:w="0" w:type="auto"/>
          </w:tcPr>
          <w:p w14:paraId="1C7F2063" w14:textId="77777777" w:rsidR="002E229E" w:rsidRDefault="00EB0030">
            <w:pPr>
              <w:pStyle w:val="Compact"/>
            </w:pPr>
            <w:r>
              <w:rPr>
                <w:bCs/>
              </w:rPr>
              <w:t>Message Sent</w:t>
            </w:r>
          </w:p>
        </w:tc>
        <w:tc>
          <w:tcPr>
            <w:tcW w:w="0" w:type="auto"/>
          </w:tcPr>
          <w:p w14:paraId="1C7F2064" w14:textId="77777777" w:rsidR="002E229E" w:rsidRDefault="00EB0030">
            <w:pPr>
              <w:pStyle w:val="Compact"/>
            </w:pPr>
            <w:r>
              <w:rPr>
                <w:bCs/>
              </w:rPr>
              <w:t>Session ID</w:t>
            </w:r>
          </w:p>
        </w:tc>
        <w:tc>
          <w:tcPr>
            <w:tcW w:w="0" w:type="auto"/>
          </w:tcPr>
          <w:p w14:paraId="1C7F2065" w14:textId="77777777" w:rsidR="002E229E" w:rsidRDefault="00EB0030">
            <w:pPr>
              <w:pStyle w:val="Compact"/>
            </w:pPr>
            <w:r>
              <w:rPr>
                <w:bCs/>
              </w:rPr>
              <w:t>Timestamp</w:t>
            </w:r>
          </w:p>
        </w:tc>
        <w:tc>
          <w:tcPr>
            <w:tcW w:w="0" w:type="auto"/>
          </w:tcPr>
          <w:p w14:paraId="1C7F2066" w14:textId="77777777" w:rsidR="002E229E" w:rsidRDefault="00EB0030">
            <w:pPr>
              <w:pStyle w:val="Compact"/>
            </w:pPr>
            <w:r>
              <w:rPr>
                <w:bCs/>
              </w:rPr>
              <w:t>Request Timestamp</w:t>
            </w:r>
          </w:p>
        </w:tc>
        <w:tc>
          <w:tcPr>
            <w:tcW w:w="0" w:type="auto"/>
          </w:tcPr>
          <w:p w14:paraId="1C7F2067" w14:textId="77777777" w:rsidR="002E229E" w:rsidRDefault="00EB0030">
            <w:pPr>
              <w:pStyle w:val="Compact"/>
            </w:pPr>
            <w:r>
              <w:rPr>
                <w:bCs/>
              </w:rPr>
              <w:t>Client Flow</w:t>
            </w:r>
          </w:p>
        </w:tc>
        <w:tc>
          <w:tcPr>
            <w:tcW w:w="0" w:type="auto"/>
          </w:tcPr>
          <w:p w14:paraId="1C7F2068" w14:textId="77777777" w:rsidR="002E229E" w:rsidRDefault="00EB0030">
            <w:pPr>
              <w:pStyle w:val="Compact"/>
            </w:pPr>
            <w:r>
              <w:rPr>
                <w:bCs/>
              </w:rPr>
              <w:t>Keep Alive Interval</w:t>
            </w:r>
          </w:p>
        </w:tc>
        <w:tc>
          <w:tcPr>
            <w:tcW w:w="0" w:type="auto"/>
          </w:tcPr>
          <w:p w14:paraId="1C7F2069" w14:textId="77777777" w:rsidR="002E229E" w:rsidRDefault="00EB0030">
            <w:pPr>
              <w:pStyle w:val="Compact"/>
            </w:pPr>
            <w:r>
              <w:rPr>
                <w:bCs/>
              </w:rPr>
              <w:t>Code</w:t>
            </w:r>
          </w:p>
        </w:tc>
        <w:tc>
          <w:tcPr>
            <w:tcW w:w="0" w:type="auto"/>
          </w:tcPr>
          <w:p w14:paraId="1C7F206A" w14:textId="77777777" w:rsidR="002E229E" w:rsidRDefault="00EB0030">
            <w:pPr>
              <w:pStyle w:val="Compact"/>
            </w:pPr>
            <w:r>
              <w:rPr>
                <w:bCs/>
              </w:rPr>
              <w:t>Reason</w:t>
            </w:r>
          </w:p>
        </w:tc>
      </w:tr>
      <w:tr w:rsidR="002E229E" w14:paraId="1C7F2075" w14:textId="77777777">
        <w:tc>
          <w:tcPr>
            <w:tcW w:w="0" w:type="auto"/>
          </w:tcPr>
          <w:p w14:paraId="1C7F206C" w14:textId="77777777" w:rsidR="002E229E" w:rsidRDefault="00EB0030">
            <w:pPr>
              <w:pStyle w:val="Compact"/>
            </w:pPr>
            <w:r>
              <w:t>Negotiate</w:t>
            </w:r>
          </w:p>
        </w:tc>
        <w:tc>
          <w:tcPr>
            <w:tcW w:w="0" w:type="auto"/>
          </w:tcPr>
          <w:p w14:paraId="1C7F206D" w14:textId="77777777" w:rsidR="002E229E" w:rsidRDefault="00EB0030">
            <w:pPr>
              <w:pStyle w:val="Compact"/>
            </w:pPr>
            <w:r>
              <w:t> </w:t>
            </w:r>
          </w:p>
        </w:tc>
        <w:tc>
          <w:tcPr>
            <w:tcW w:w="0" w:type="auto"/>
          </w:tcPr>
          <w:p w14:paraId="1C7F206E" w14:textId="77777777" w:rsidR="002E229E" w:rsidRDefault="00EB0030">
            <w:pPr>
              <w:pStyle w:val="Compact"/>
            </w:pPr>
            <w:r>
              <w:t>ABC</w:t>
            </w:r>
          </w:p>
        </w:tc>
        <w:tc>
          <w:tcPr>
            <w:tcW w:w="0" w:type="auto"/>
          </w:tcPr>
          <w:p w14:paraId="1C7F206F" w14:textId="77777777" w:rsidR="002E229E" w:rsidRDefault="00EB0030">
            <w:pPr>
              <w:pStyle w:val="Compact"/>
            </w:pPr>
            <w:r>
              <w:t>T1</w:t>
            </w:r>
          </w:p>
        </w:tc>
        <w:tc>
          <w:tcPr>
            <w:tcW w:w="0" w:type="auto"/>
          </w:tcPr>
          <w:p w14:paraId="1C7F2070" w14:textId="77777777" w:rsidR="002E229E" w:rsidRDefault="00EB0030">
            <w:pPr>
              <w:pStyle w:val="Compact"/>
            </w:pPr>
            <w:r>
              <w:t>–</w:t>
            </w:r>
          </w:p>
        </w:tc>
        <w:tc>
          <w:tcPr>
            <w:tcW w:w="0" w:type="auto"/>
          </w:tcPr>
          <w:p w14:paraId="1C7F2071" w14:textId="77777777" w:rsidR="002E229E" w:rsidRDefault="00EB0030">
            <w:pPr>
              <w:pStyle w:val="Compact"/>
            </w:pPr>
            <w:r>
              <w:t>Idempotent</w:t>
            </w:r>
          </w:p>
        </w:tc>
        <w:tc>
          <w:tcPr>
            <w:tcW w:w="0" w:type="auto"/>
          </w:tcPr>
          <w:p w14:paraId="1C7F2072" w14:textId="77777777" w:rsidR="002E229E" w:rsidRDefault="00EB0030">
            <w:pPr>
              <w:pStyle w:val="Compact"/>
            </w:pPr>
            <w:r>
              <w:t>–</w:t>
            </w:r>
          </w:p>
        </w:tc>
        <w:tc>
          <w:tcPr>
            <w:tcW w:w="0" w:type="auto"/>
          </w:tcPr>
          <w:p w14:paraId="1C7F2073" w14:textId="77777777" w:rsidR="002E229E" w:rsidRDefault="00EB0030">
            <w:pPr>
              <w:pStyle w:val="Compact"/>
            </w:pPr>
            <w:r>
              <w:t>–</w:t>
            </w:r>
          </w:p>
        </w:tc>
        <w:tc>
          <w:tcPr>
            <w:tcW w:w="0" w:type="auto"/>
          </w:tcPr>
          <w:p w14:paraId="1C7F2074" w14:textId="77777777" w:rsidR="002E229E" w:rsidRDefault="00EB0030">
            <w:pPr>
              <w:pStyle w:val="Compact"/>
            </w:pPr>
            <w:r>
              <w:t>–</w:t>
            </w:r>
          </w:p>
        </w:tc>
      </w:tr>
      <w:tr w:rsidR="002E229E" w14:paraId="1C7F207F" w14:textId="77777777">
        <w:tc>
          <w:tcPr>
            <w:tcW w:w="0" w:type="auto"/>
          </w:tcPr>
          <w:p w14:paraId="1C7F2076" w14:textId="77777777" w:rsidR="002E229E" w:rsidRDefault="002E229E"/>
        </w:tc>
        <w:tc>
          <w:tcPr>
            <w:tcW w:w="0" w:type="auto"/>
          </w:tcPr>
          <w:p w14:paraId="1C7F2077" w14:textId="77777777" w:rsidR="002E229E" w:rsidRDefault="00EB0030">
            <w:pPr>
              <w:pStyle w:val="Compact"/>
            </w:pPr>
            <w:proofErr w:type="spellStart"/>
            <w:r>
              <w:t>NegotiationResponse</w:t>
            </w:r>
            <w:proofErr w:type="spellEnd"/>
          </w:p>
        </w:tc>
        <w:tc>
          <w:tcPr>
            <w:tcW w:w="0" w:type="auto"/>
          </w:tcPr>
          <w:p w14:paraId="1C7F2078" w14:textId="77777777" w:rsidR="002E229E" w:rsidRDefault="00EB0030">
            <w:pPr>
              <w:pStyle w:val="Compact"/>
            </w:pPr>
            <w:r>
              <w:t>ABC</w:t>
            </w:r>
          </w:p>
        </w:tc>
        <w:tc>
          <w:tcPr>
            <w:tcW w:w="0" w:type="auto"/>
          </w:tcPr>
          <w:p w14:paraId="1C7F2079" w14:textId="77777777" w:rsidR="002E229E" w:rsidRDefault="00EB0030">
            <w:pPr>
              <w:pStyle w:val="Compact"/>
            </w:pPr>
            <w:r>
              <w:t>–</w:t>
            </w:r>
          </w:p>
        </w:tc>
        <w:tc>
          <w:tcPr>
            <w:tcW w:w="0" w:type="auto"/>
          </w:tcPr>
          <w:p w14:paraId="1C7F207A" w14:textId="77777777" w:rsidR="002E229E" w:rsidRDefault="00EB0030">
            <w:pPr>
              <w:pStyle w:val="Compact"/>
            </w:pPr>
            <w:r>
              <w:t>T1</w:t>
            </w:r>
          </w:p>
        </w:tc>
        <w:tc>
          <w:tcPr>
            <w:tcW w:w="0" w:type="auto"/>
          </w:tcPr>
          <w:p w14:paraId="1C7F207B" w14:textId="77777777" w:rsidR="002E229E" w:rsidRDefault="00EB0030">
            <w:pPr>
              <w:pStyle w:val="Compact"/>
            </w:pPr>
            <w:r>
              <w:t>–</w:t>
            </w:r>
          </w:p>
        </w:tc>
        <w:tc>
          <w:tcPr>
            <w:tcW w:w="0" w:type="auto"/>
          </w:tcPr>
          <w:p w14:paraId="1C7F207C" w14:textId="77777777" w:rsidR="002E229E" w:rsidRDefault="00EB0030">
            <w:pPr>
              <w:pStyle w:val="Compact"/>
            </w:pPr>
            <w:r>
              <w:t>–</w:t>
            </w:r>
          </w:p>
        </w:tc>
        <w:tc>
          <w:tcPr>
            <w:tcW w:w="0" w:type="auto"/>
          </w:tcPr>
          <w:p w14:paraId="1C7F207D" w14:textId="77777777" w:rsidR="002E229E" w:rsidRDefault="00EB0030">
            <w:pPr>
              <w:pStyle w:val="Compact"/>
            </w:pPr>
            <w:r>
              <w:t>–</w:t>
            </w:r>
          </w:p>
        </w:tc>
        <w:tc>
          <w:tcPr>
            <w:tcW w:w="0" w:type="auto"/>
          </w:tcPr>
          <w:p w14:paraId="1C7F207E" w14:textId="77777777" w:rsidR="002E229E" w:rsidRDefault="00EB0030">
            <w:pPr>
              <w:pStyle w:val="Compact"/>
            </w:pPr>
            <w:r>
              <w:t>–</w:t>
            </w:r>
          </w:p>
        </w:tc>
      </w:tr>
      <w:tr w:rsidR="002E229E" w14:paraId="1C7F2089" w14:textId="77777777">
        <w:tc>
          <w:tcPr>
            <w:tcW w:w="0" w:type="auto"/>
          </w:tcPr>
          <w:p w14:paraId="1C7F2080" w14:textId="77777777" w:rsidR="002E229E" w:rsidRDefault="00EB0030">
            <w:pPr>
              <w:pStyle w:val="Compact"/>
            </w:pPr>
            <w:r>
              <w:t>Establish</w:t>
            </w:r>
          </w:p>
        </w:tc>
        <w:tc>
          <w:tcPr>
            <w:tcW w:w="0" w:type="auto"/>
          </w:tcPr>
          <w:p w14:paraId="1C7F2081" w14:textId="77777777" w:rsidR="002E229E" w:rsidRDefault="002E229E"/>
        </w:tc>
        <w:tc>
          <w:tcPr>
            <w:tcW w:w="0" w:type="auto"/>
          </w:tcPr>
          <w:p w14:paraId="1C7F2082" w14:textId="77777777" w:rsidR="002E229E" w:rsidRDefault="00EB0030">
            <w:pPr>
              <w:pStyle w:val="Compact"/>
            </w:pPr>
            <w:r>
              <w:t>ABC</w:t>
            </w:r>
          </w:p>
        </w:tc>
        <w:tc>
          <w:tcPr>
            <w:tcW w:w="0" w:type="auto"/>
          </w:tcPr>
          <w:p w14:paraId="1C7F2083" w14:textId="77777777" w:rsidR="002E229E" w:rsidRDefault="00EB0030">
            <w:pPr>
              <w:pStyle w:val="Compact"/>
            </w:pPr>
            <w:r>
              <w:t>T2</w:t>
            </w:r>
          </w:p>
        </w:tc>
        <w:tc>
          <w:tcPr>
            <w:tcW w:w="0" w:type="auto"/>
          </w:tcPr>
          <w:p w14:paraId="1C7F2084" w14:textId="77777777" w:rsidR="002E229E" w:rsidRDefault="00EB0030">
            <w:pPr>
              <w:pStyle w:val="Compact"/>
            </w:pPr>
            <w:r>
              <w:t>–</w:t>
            </w:r>
          </w:p>
        </w:tc>
        <w:tc>
          <w:tcPr>
            <w:tcW w:w="0" w:type="auto"/>
          </w:tcPr>
          <w:p w14:paraId="1C7F2085" w14:textId="77777777" w:rsidR="002E229E" w:rsidRDefault="00EB0030">
            <w:pPr>
              <w:pStyle w:val="Compact"/>
            </w:pPr>
            <w:r>
              <w:t>–</w:t>
            </w:r>
          </w:p>
        </w:tc>
        <w:tc>
          <w:tcPr>
            <w:tcW w:w="0" w:type="auto"/>
          </w:tcPr>
          <w:p w14:paraId="1C7F2086" w14:textId="77777777" w:rsidR="002E229E" w:rsidRDefault="00EB0030">
            <w:pPr>
              <w:pStyle w:val="Compact"/>
            </w:pPr>
            <w:r>
              <w:t>10</w:t>
            </w:r>
          </w:p>
        </w:tc>
        <w:tc>
          <w:tcPr>
            <w:tcW w:w="0" w:type="auto"/>
          </w:tcPr>
          <w:p w14:paraId="1C7F2087" w14:textId="77777777" w:rsidR="002E229E" w:rsidRDefault="00EB0030">
            <w:pPr>
              <w:pStyle w:val="Compact"/>
            </w:pPr>
            <w:r>
              <w:t>–</w:t>
            </w:r>
          </w:p>
        </w:tc>
        <w:tc>
          <w:tcPr>
            <w:tcW w:w="0" w:type="auto"/>
          </w:tcPr>
          <w:p w14:paraId="1C7F2088" w14:textId="77777777" w:rsidR="002E229E" w:rsidRDefault="00EB0030">
            <w:pPr>
              <w:pStyle w:val="Compact"/>
            </w:pPr>
            <w:r>
              <w:t>–</w:t>
            </w:r>
          </w:p>
        </w:tc>
      </w:tr>
      <w:tr w:rsidR="002E229E" w14:paraId="1C7F2093" w14:textId="77777777">
        <w:tc>
          <w:tcPr>
            <w:tcW w:w="0" w:type="auto"/>
          </w:tcPr>
          <w:p w14:paraId="1C7F208A" w14:textId="77777777" w:rsidR="002E229E" w:rsidRDefault="002E229E"/>
        </w:tc>
        <w:tc>
          <w:tcPr>
            <w:tcW w:w="0" w:type="auto"/>
          </w:tcPr>
          <w:p w14:paraId="1C7F208B" w14:textId="44D412DB" w:rsidR="002E229E" w:rsidRDefault="00EB0030">
            <w:pPr>
              <w:pStyle w:val="Compact"/>
            </w:pPr>
            <w:proofErr w:type="spellStart"/>
            <w:r>
              <w:t>EstablishmentAck</w:t>
            </w:r>
            <w:proofErr w:type="spellEnd"/>
          </w:p>
        </w:tc>
        <w:tc>
          <w:tcPr>
            <w:tcW w:w="0" w:type="auto"/>
          </w:tcPr>
          <w:p w14:paraId="1C7F208C" w14:textId="77777777" w:rsidR="002E229E" w:rsidRDefault="00EB0030">
            <w:pPr>
              <w:pStyle w:val="Compact"/>
            </w:pPr>
            <w:r>
              <w:t>ABC</w:t>
            </w:r>
          </w:p>
        </w:tc>
        <w:tc>
          <w:tcPr>
            <w:tcW w:w="0" w:type="auto"/>
          </w:tcPr>
          <w:p w14:paraId="1C7F208D" w14:textId="77777777" w:rsidR="002E229E" w:rsidRDefault="00EB0030">
            <w:pPr>
              <w:pStyle w:val="Compact"/>
            </w:pPr>
            <w:r>
              <w:t>–</w:t>
            </w:r>
          </w:p>
        </w:tc>
        <w:tc>
          <w:tcPr>
            <w:tcW w:w="0" w:type="auto"/>
          </w:tcPr>
          <w:p w14:paraId="1C7F208E" w14:textId="77777777" w:rsidR="002E229E" w:rsidRDefault="00EB0030">
            <w:pPr>
              <w:pStyle w:val="Compact"/>
            </w:pPr>
            <w:r>
              <w:t>T2</w:t>
            </w:r>
          </w:p>
        </w:tc>
        <w:tc>
          <w:tcPr>
            <w:tcW w:w="0" w:type="auto"/>
          </w:tcPr>
          <w:p w14:paraId="1C7F208F" w14:textId="77777777" w:rsidR="002E229E" w:rsidRDefault="00EB0030">
            <w:pPr>
              <w:pStyle w:val="Compact"/>
            </w:pPr>
            <w:r>
              <w:t>–</w:t>
            </w:r>
          </w:p>
        </w:tc>
        <w:tc>
          <w:tcPr>
            <w:tcW w:w="0" w:type="auto"/>
          </w:tcPr>
          <w:p w14:paraId="1C7F2090" w14:textId="77777777" w:rsidR="002E229E" w:rsidRDefault="00EB0030">
            <w:pPr>
              <w:pStyle w:val="Compact"/>
            </w:pPr>
            <w:r>
              <w:t>10</w:t>
            </w:r>
          </w:p>
        </w:tc>
        <w:tc>
          <w:tcPr>
            <w:tcW w:w="0" w:type="auto"/>
          </w:tcPr>
          <w:p w14:paraId="1C7F2091" w14:textId="77777777" w:rsidR="002E229E" w:rsidRDefault="00EB0030">
            <w:pPr>
              <w:pStyle w:val="Compact"/>
            </w:pPr>
            <w:r>
              <w:t>–</w:t>
            </w:r>
          </w:p>
        </w:tc>
        <w:tc>
          <w:tcPr>
            <w:tcW w:w="0" w:type="auto"/>
          </w:tcPr>
          <w:p w14:paraId="1C7F2092" w14:textId="77777777" w:rsidR="002E229E" w:rsidRDefault="00EB0030">
            <w:pPr>
              <w:pStyle w:val="Compact"/>
            </w:pPr>
            <w:r>
              <w:t>–</w:t>
            </w:r>
          </w:p>
        </w:tc>
      </w:tr>
      <w:tr w:rsidR="002E229E" w14:paraId="1C7F209D" w14:textId="77777777">
        <w:tc>
          <w:tcPr>
            <w:tcW w:w="0" w:type="auto"/>
          </w:tcPr>
          <w:p w14:paraId="1C7F2094" w14:textId="77777777" w:rsidR="002E229E" w:rsidRDefault="00EB0030">
            <w:pPr>
              <w:pStyle w:val="Compact"/>
            </w:pPr>
            <w:r>
              <w:t>&lt;Time Interval Greater Than Keep Alive Interval Has Lapsed Without Any Message Being Received&gt;</w:t>
            </w:r>
          </w:p>
        </w:tc>
        <w:tc>
          <w:tcPr>
            <w:tcW w:w="0" w:type="auto"/>
          </w:tcPr>
          <w:p w14:paraId="1C7F2095" w14:textId="77777777" w:rsidR="002E229E" w:rsidRDefault="002E229E"/>
        </w:tc>
        <w:tc>
          <w:tcPr>
            <w:tcW w:w="0" w:type="auto"/>
          </w:tcPr>
          <w:p w14:paraId="1C7F2096" w14:textId="77777777" w:rsidR="002E229E" w:rsidRDefault="002E229E"/>
        </w:tc>
        <w:tc>
          <w:tcPr>
            <w:tcW w:w="0" w:type="auto"/>
          </w:tcPr>
          <w:p w14:paraId="1C7F2097" w14:textId="77777777" w:rsidR="002E229E" w:rsidRDefault="002E229E"/>
        </w:tc>
        <w:tc>
          <w:tcPr>
            <w:tcW w:w="0" w:type="auto"/>
          </w:tcPr>
          <w:p w14:paraId="1C7F2098" w14:textId="77777777" w:rsidR="002E229E" w:rsidRDefault="002E229E"/>
        </w:tc>
        <w:tc>
          <w:tcPr>
            <w:tcW w:w="0" w:type="auto"/>
          </w:tcPr>
          <w:p w14:paraId="1C7F2099" w14:textId="77777777" w:rsidR="002E229E" w:rsidRDefault="002E229E"/>
        </w:tc>
        <w:tc>
          <w:tcPr>
            <w:tcW w:w="0" w:type="auto"/>
          </w:tcPr>
          <w:p w14:paraId="1C7F209A" w14:textId="77777777" w:rsidR="002E229E" w:rsidRDefault="002E229E"/>
        </w:tc>
        <w:tc>
          <w:tcPr>
            <w:tcW w:w="0" w:type="auto"/>
          </w:tcPr>
          <w:p w14:paraId="1C7F209B" w14:textId="77777777" w:rsidR="002E229E" w:rsidRDefault="002E229E"/>
        </w:tc>
        <w:tc>
          <w:tcPr>
            <w:tcW w:w="0" w:type="auto"/>
          </w:tcPr>
          <w:p w14:paraId="1C7F209C" w14:textId="77777777" w:rsidR="002E229E" w:rsidRDefault="002E229E"/>
        </w:tc>
      </w:tr>
      <w:tr w:rsidR="002E229E" w14:paraId="1C7F20A7" w14:textId="77777777">
        <w:tc>
          <w:tcPr>
            <w:tcW w:w="0" w:type="auto"/>
          </w:tcPr>
          <w:p w14:paraId="1C7F209E" w14:textId="77777777" w:rsidR="002E229E" w:rsidRDefault="002E229E"/>
        </w:tc>
        <w:tc>
          <w:tcPr>
            <w:tcW w:w="0" w:type="auto"/>
          </w:tcPr>
          <w:p w14:paraId="1C7F209F" w14:textId="77777777" w:rsidR="002E229E" w:rsidRDefault="00EB0030">
            <w:pPr>
              <w:pStyle w:val="Compact"/>
            </w:pPr>
            <w:r>
              <w:t>Terminate</w:t>
            </w:r>
          </w:p>
        </w:tc>
        <w:tc>
          <w:tcPr>
            <w:tcW w:w="0" w:type="auto"/>
          </w:tcPr>
          <w:p w14:paraId="1C7F20A0" w14:textId="77777777" w:rsidR="002E229E" w:rsidRDefault="00EB0030">
            <w:pPr>
              <w:pStyle w:val="Compact"/>
            </w:pPr>
            <w:r>
              <w:t>ABC</w:t>
            </w:r>
          </w:p>
        </w:tc>
        <w:tc>
          <w:tcPr>
            <w:tcW w:w="0" w:type="auto"/>
          </w:tcPr>
          <w:p w14:paraId="1C7F20A1" w14:textId="77777777" w:rsidR="002E229E" w:rsidRDefault="00EB0030">
            <w:pPr>
              <w:pStyle w:val="Compact"/>
            </w:pPr>
            <w:r>
              <w:t>–</w:t>
            </w:r>
          </w:p>
        </w:tc>
        <w:tc>
          <w:tcPr>
            <w:tcW w:w="0" w:type="auto"/>
          </w:tcPr>
          <w:p w14:paraId="1C7F20A2" w14:textId="77777777" w:rsidR="002E229E" w:rsidRDefault="00EB0030">
            <w:pPr>
              <w:pStyle w:val="Compact"/>
            </w:pPr>
            <w:r>
              <w:t>–</w:t>
            </w:r>
          </w:p>
        </w:tc>
        <w:tc>
          <w:tcPr>
            <w:tcW w:w="0" w:type="auto"/>
          </w:tcPr>
          <w:p w14:paraId="1C7F20A3" w14:textId="77777777" w:rsidR="002E229E" w:rsidRDefault="00EB0030">
            <w:pPr>
              <w:pStyle w:val="Compact"/>
            </w:pPr>
            <w:r>
              <w:t>–</w:t>
            </w:r>
          </w:p>
        </w:tc>
        <w:tc>
          <w:tcPr>
            <w:tcW w:w="0" w:type="auto"/>
          </w:tcPr>
          <w:p w14:paraId="1C7F20A4" w14:textId="77777777" w:rsidR="002E229E" w:rsidRDefault="00EB0030">
            <w:pPr>
              <w:pStyle w:val="Compact"/>
            </w:pPr>
            <w:r>
              <w:t>–</w:t>
            </w:r>
          </w:p>
        </w:tc>
        <w:tc>
          <w:tcPr>
            <w:tcW w:w="0" w:type="auto"/>
          </w:tcPr>
          <w:p w14:paraId="1C7F20A5" w14:textId="77777777" w:rsidR="002E229E" w:rsidRDefault="00EB0030">
            <w:pPr>
              <w:pStyle w:val="Compact"/>
            </w:pPr>
            <w:r>
              <w:t>Timed Out</w:t>
            </w:r>
          </w:p>
        </w:tc>
        <w:tc>
          <w:tcPr>
            <w:tcW w:w="0" w:type="auto"/>
          </w:tcPr>
          <w:p w14:paraId="1C7F20A6" w14:textId="77777777" w:rsidR="002E229E" w:rsidRDefault="00EB0030">
            <w:pPr>
              <w:pStyle w:val="Compact"/>
            </w:pPr>
            <w:r>
              <w:t>Keep Alive Interval Has Lapsed</w:t>
            </w:r>
          </w:p>
        </w:tc>
      </w:tr>
      <w:tr w:rsidR="002E229E" w14:paraId="1C7F20B1" w14:textId="77777777">
        <w:tc>
          <w:tcPr>
            <w:tcW w:w="0" w:type="auto"/>
          </w:tcPr>
          <w:p w14:paraId="1C7F20A8" w14:textId="77777777" w:rsidR="002E229E" w:rsidRDefault="00EB0030">
            <w:pPr>
              <w:pStyle w:val="Compact"/>
            </w:pPr>
            <w:r>
              <w:t>Establish</w:t>
            </w:r>
          </w:p>
        </w:tc>
        <w:tc>
          <w:tcPr>
            <w:tcW w:w="0" w:type="auto"/>
          </w:tcPr>
          <w:p w14:paraId="1C7F20A9" w14:textId="77777777" w:rsidR="002E229E" w:rsidRDefault="002E229E"/>
        </w:tc>
        <w:tc>
          <w:tcPr>
            <w:tcW w:w="0" w:type="auto"/>
          </w:tcPr>
          <w:p w14:paraId="1C7F20AA" w14:textId="77777777" w:rsidR="002E229E" w:rsidRDefault="00EB0030">
            <w:pPr>
              <w:pStyle w:val="Compact"/>
            </w:pPr>
            <w:r>
              <w:t>ABC</w:t>
            </w:r>
          </w:p>
        </w:tc>
        <w:tc>
          <w:tcPr>
            <w:tcW w:w="0" w:type="auto"/>
          </w:tcPr>
          <w:p w14:paraId="1C7F20AB" w14:textId="77777777" w:rsidR="002E229E" w:rsidRDefault="00EB0030">
            <w:pPr>
              <w:pStyle w:val="Compact"/>
            </w:pPr>
            <w:r>
              <w:t>T3</w:t>
            </w:r>
          </w:p>
        </w:tc>
        <w:tc>
          <w:tcPr>
            <w:tcW w:w="0" w:type="auto"/>
          </w:tcPr>
          <w:p w14:paraId="1C7F20AC" w14:textId="77777777" w:rsidR="002E229E" w:rsidRDefault="00EB0030">
            <w:pPr>
              <w:pStyle w:val="Compact"/>
            </w:pPr>
            <w:r>
              <w:t>–</w:t>
            </w:r>
          </w:p>
        </w:tc>
        <w:tc>
          <w:tcPr>
            <w:tcW w:w="0" w:type="auto"/>
          </w:tcPr>
          <w:p w14:paraId="1C7F20AD" w14:textId="77777777" w:rsidR="002E229E" w:rsidRDefault="00EB0030">
            <w:pPr>
              <w:pStyle w:val="Compact"/>
            </w:pPr>
            <w:r>
              <w:t>–</w:t>
            </w:r>
          </w:p>
        </w:tc>
        <w:tc>
          <w:tcPr>
            <w:tcW w:w="0" w:type="auto"/>
          </w:tcPr>
          <w:p w14:paraId="1C7F20AE" w14:textId="77777777" w:rsidR="002E229E" w:rsidRDefault="00EB0030">
            <w:pPr>
              <w:pStyle w:val="Compact"/>
            </w:pPr>
            <w:r>
              <w:t>10</w:t>
            </w:r>
          </w:p>
        </w:tc>
        <w:tc>
          <w:tcPr>
            <w:tcW w:w="0" w:type="auto"/>
          </w:tcPr>
          <w:p w14:paraId="1C7F20AF" w14:textId="77777777" w:rsidR="002E229E" w:rsidRDefault="00EB0030">
            <w:pPr>
              <w:pStyle w:val="Compact"/>
            </w:pPr>
            <w:r>
              <w:t>–</w:t>
            </w:r>
          </w:p>
        </w:tc>
        <w:tc>
          <w:tcPr>
            <w:tcW w:w="0" w:type="auto"/>
          </w:tcPr>
          <w:p w14:paraId="1C7F20B0" w14:textId="77777777" w:rsidR="002E229E" w:rsidRDefault="00EB0030">
            <w:pPr>
              <w:pStyle w:val="Compact"/>
            </w:pPr>
            <w:r>
              <w:t>–</w:t>
            </w:r>
          </w:p>
        </w:tc>
      </w:tr>
      <w:tr w:rsidR="002E229E" w14:paraId="1C7F20BB" w14:textId="77777777">
        <w:tc>
          <w:tcPr>
            <w:tcW w:w="0" w:type="auto"/>
          </w:tcPr>
          <w:p w14:paraId="1C7F20B2" w14:textId="77777777" w:rsidR="002E229E" w:rsidRDefault="002E229E"/>
        </w:tc>
        <w:tc>
          <w:tcPr>
            <w:tcW w:w="0" w:type="auto"/>
          </w:tcPr>
          <w:p w14:paraId="1C7F20B3" w14:textId="25CC4BCC" w:rsidR="002E229E" w:rsidRDefault="00EB0030">
            <w:pPr>
              <w:pStyle w:val="Compact"/>
            </w:pPr>
            <w:proofErr w:type="spellStart"/>
            <w:r>
              <w:t>EstablishmentAck</w:t>
            </w:r>
            <w:proofErr w:type="spellEnd"/>
          </w:p>
        </w:tc>
        <w:tc>
          <w:tcPr>
            <w:tcW w:w="0" w:type="auto"/>
          </w:tcPr>
          <w:p w14:paraId="1C7F20B4" w14:textId="77777777" w:rsidR="002E229E" w:rsidRDefault="00EB0030">
            <w:pPr>
              <w:pStyle w:val="Compact"/>
            </w:pPr>
            <w:r>
              <w:t>ABC</w:t>
            </w:r>
          </w:p>
        </w:tc>
        <w:tc>
          <w:tcPr>
            <w:tcW w:w="0" w:type="auto"/>
          </w:tcPr>
          <w:p w14:paraId="1C7F20B5" w14:textId="77777777" w:rsidR="002E229E" w:rsidRDefault="00EB0030">
            <w:pPr>
              <w:pStyle w:val="Compact"/>
            </w:pPr>
            <w:r>
              <w:t>–</w:t>
            </w:r>
          </w:p>
        </w:tc>
        <w:tc>
          <w:tcPr>
            <w:tcW w:w="0" w:type="auto"/>
          </w:tcPr>
          <w:p w14:paraId="1C7F20B6" w14:textId="77777777" w:rsidR="002E229E" w:rsidRDefault="00EB0030">
            <w:pPr>
              <w:pStyle w:val="Compact"/>
            </w:pPr>
            <w:r>
              <w:t>T3</w:t>
            </w:r>
          </w:p>
        </w:tc>
        <w:tc>
          <w:tcPr>
            <w:tcW w:w="0" w:type="auto"/>
          </w:tcPr>
          <w:p w14:paraId="1C7F20B7" w14:textId="77777777" w:rsidR="002E229E" w:rsidRDefault="00EB0030">
            <w:pPr>
              <w:pStyle w:val="Compact"/>
            </w:pPr>
            <w:r>
              <w:t>–</w:t>
            </w:r>
          </w:p>
        </w:tc>
        <w:tc>
          <w:tcPr>
            <w:tcW w:w="0" w:type="auto"/>
          </w:tcPr>
          <w:p w14:paraId="1C7F20B8" w14:textId="77777777" w:rsidR="002E229E" w:rsidRDefault="00EB0030">
            <w:pPr>
              <w:pStyle w:val="Compact"/>
            </w:pPr>
            <w:r>
              <w:t>10</w:t>
            </w:r>
          </w:p>
        </w:tc>
        <w:tc>
          <w:tcPr>
            <w:tcW w:w="0" w:type="auto"/>
          </w:tcPr>
          <w:p w14:paraId="1C7F20B9" w14:textId="77777777" w:rsidR="002E229E" w:rsidRDefault="00EB0030">
            <w:pPr>
              <w:pStyle w:val="Compact"/>
            </w:pPr>
            <w:r>
              <w:t>–</w:t>
            </w:r>
          </w:p>
        </w:tc>
        <w:tc>
          <w:tcPr>
            <w:tcW w:w="0" w:type="auto"/>
          </w:tcPr>
          <w:p w14:paraId="1C7F20BA" w14:textId="77777777" w:rsidR="002E229E" w:rsidRDefault="00EB0030">
            <w:pPr>
              <w:pStyle w:val="Compact"/>
            </w:pPr>
            <w:r>
              <w:t>–</w:t>
            </w:r>
          </w:p>
        </w:tc>
      </w:tr>
      <w:tr w:rsidR="002E229E" w14:paraId="1C7F20C5" w14:textId="77777777">
        <w:tc>
          <w:tcPr>
            <w:tcW w:w="0" w:type="auto"/>
          </w:tcPr>
          <w:p w14:paraId="1C7F20BC" w14:textId="77777777" w:rsidR="002E229E" w:rsidRDefault="00EB0030">
            <w:pPr>
              <w:pStyle w:val="Compact"/>
            </w:pPr>
            <w:r>
              <w:t>&lt;New Establish message should be sent with same Session ID&gt;</w:t>
            </w:r>
          </w:p>
        </w:tc>
        <w:tc>
          <w:tcPr>
            <w:tcW w:w="0" w:type="auto"/>
          </w:tcPr>
          <w:p w14:paraId="1C7F20BD" w14:textId="77777777" w:rsidR="002E229E" w:rsidRDefault="002E229E"/>
        </w:tc>
        <w:tc>
          <w:tcPr>
            <w:tcW w:w="0" w:type="auto"/>
          </w:tcPr>
          <w:p w14:paraId="1C7F20BE" w14:textId="77777777" w:rsidR="002E229E" w:rsidRDefault="002E229E"/>
        </w:tc>
        <w:tc>
          <w:tcPr>
            <w:tcW w:w="0" w:type="auto"/>
          </w:tcPr>
          <w:p w14:paraId="1C7F20BF" w14:textId="77777777" w:rsidR="002E229E" w:rsidRDefault="002E229E"/>
        </w:tc>
        <w:tc>
          <w:tcPr>
            <w:tcW w:w="0" w:type="auto"/>
          </w:tcPr>
          <w:p w14:paraId="1C7F20C0" w14:textId="77777777" w:rsidR="002E229E" w:rsidRDefault="002E229E"/>
        </w:tc>
        <w:tc>
          <w:tcPr>
            <w:tcW w:w="0" w:type="auto"/>
          </w:tcPr>
          <w:p w14:paraId="1C7F20C1" w14:textId="77777777" w:rsidR="002E229E" w:rsidRDefault="002E229E"/>
        </w:tc>
        <w:tc>
          <w:tcPr>
            <w:tcW w:w="0" w:type="auto"/>
          </w:tcPr>
          <w:p w14:paraId="1C7F20C2" w14:textId="77777777" w:rsidR="002E229E" w:rsidRDefault="002E229E"/>
        </w:tc>
        <w:tc>
          <w:tcPr>
            <w:tcW w:w="0" w:type="auto"/>
          </w:tcPr>
          <w:p w14:paraId="1C7F20C3" w14:textId="77777777" w:rsidR="002E229E" w:rsidRDefault="002E229E"/>
        </w:tc>
        <w:tc>
          <w:tcPr>
            <w:tcW w:w="0" w:type="auto"/>
          </w:tcPr>
          <w:p w14:paraId="1C7F20C4" w14:textId="77777777" w:rsidR="002E229E" w:rsidRDefault="002E229E"/>
        </w:tc>
      </w:tr>
    </w:tbl>
    <w:p w14:paraId="1C7F20C6" w14:textId="77777777" w:rsidR="002E229E" w:rsidRDefault="00EB0030">
      <w:pPr>
        <w:pStyle w:val="berschrift3"/>
      </w:pPr>
      <w:bookmarkStart w:id="224" w:name="_Toc68972456"/>
      <w:bookmarkStart w:id="225" w:name="X8fe17da986e0a9a6ef354582f1995c47486c946"/>
      <w:bookmarkEnd w:id="223"/>
      <w:r>
        <w:t>Ungraceful termination (sequence message received with lower sequence number)</w:t>
      </w:r>
      <w:bookmarkEnd w:id="224"/>
    </w:p>
    <w:p w14:paraId="1C7F20C7" w14:textId="77777777" w:rsidR="002E229E" w:rsidRDefault="00EB0030">
      <w:pPr>
        <w:pStyle w:val="FirstParagraph"/>
      </w:pPr>
      <w:r>
        <w:t xml:space="preserve">The session could also be deliberately terminated due to Sequence message received with </w:t>
      </w:r>
      <w:proofErr w:type="gramStart"/>
      <w:r>
        <w:t>lower than expected</w:t>
      </w:r>
      <w:proofErr w:type="gramEnd"/>
      <w:r>
        <w:t xml:space="preserve"> sequence number and then it will need to be re-established. The transport level connection is still open (TCP socket) therefore Negotiation is not required. Termination due to error does not require the sender to wait for corresponding Terminate response from counterparty.</w:t>
      </w:r>
    </w:p>
    <w:tbl>
      <w:tblPr>
        <w:tblStyle w:val="Table"/>
        <w:tblW w:w="5000" w:type="pct"/>
        <w:tblLook w:val="0020" w:firstRow="1" w:lastRow="0" w:firstColumn="0" w:lastColumn="0" w:noHBand="0" w:noVBand="0"/>
      </w:tblPr>
      <w:tblGrid>
        <w:gridCol w:w="2192"/>
        <w:gridCol w:w="1957"/>
        <w:gridCol w:w="897"/>
        <w:gridCol w:w="1146"/>
        <w:gridCol w:w="1344"/>
        <w:gridCol w:w="879"/>
        <w:gridCol w:w="1382"/>
        <w:gridCol w:w="1180"/>
        <w:gridCol w:w="1221"/>
        <w:gridCol w:w="1300"/>
        <w:gridCol w:w="1290"/>
      </w:tblGrid>
      <w:tr w:rsidR="002E229E" w14:paraId="1C7F20D3"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20C8" w14:textId="77777777" w:rsidR="002E229E" w:rsidRDefault="00EB0030">
            <w:pPr>
              <w:pStyle w:val="Compact"/>
            </w:pPr>
            <w:r>
              <w:rPr>
                <w:bCs/>
              </w:rPr>
              <w:lastRenderedPageBreak/>
              <w:t>Message Received</w:t>
            </w:r>
          </w:p>
        </w:tc>
        <w:tc>
          <w:tcPr>
            <w:tcW w:w="0" w:type="auto"/>
          </w:tcPr>
          <w:p w14:paraId="1C7F20C9" w14:textId="77777777" w:rsidR="002E229E" w:rsidRDefault="00EB0030">
            <w:pPr>
              <w:pStyle w:val="Compact"/>
            </w:pPr>
            <w:r>
              <w:rPr>
                <w:bCs/>
              </w:rPr>
              <w:t>Message Sent</w:t>
            </w:r>
          </w:p>
        </w:tc>
        <w:tc>
          <w:tcPr>
            <w:tcW w:w="0" w:type="auto"/>
          </w:tcPr>
          <w:p w14:paraId="1C7F20CA" w14:textId="77777777" w:rsidR="002E229E" w:rsidRDefault="00EB0030">
            <w:pPr>
              <w:pStyle w:val="Compact"/>
            </w:pPr>
            <w:r>
              <w:rPr>
                <w:bCs/>
              </w:rPr>
              <w:t>Session ID</w:t>
            </w:r>
          </w:p>
        </w:tc>
        <w:tc>
          <w:tcPr>
            <w:tcW w:w="0" w:type="auto"/>
          </w:tcPr>
          <w:p w14:paraId="1C7F20CB" w14:textId="77777777" w:rsidR="002E229E" w:rsidRDefault="00EB0030">
            <w:pPr>
              <w:pStyle w:val="Compact"/>
            </w:pPr>
            <w:r>
              <w:rPr>
                <w:bCs/>
              </w:rPr>
              <w:t>Timestamp</w:t>
            </w:r>
          </w:p>
        </w:tc>
        <w:tc>
          <w:tcPr>
            <w:tcW w:w="0" w:type="auto"/>
          </w:tcPr>
          <w:p w14:paraId="1C7F20CC" w14:textId="77777777" w:rsidR="002E229E" w:rsidRDefault="00EB0030">
            <w:pPr>
              <w:pStyle w:val="Compact"/>
            </w:pPr>
            <w:r>
              <w:rPr>
                <w:bCs/>
              </w:rPr>
              <w:t>Request Timestamp</w:t>
            </w:r>
          </w:p>
        </w:tc>
        <w:tc>
          <w:tcPr>
            <w:tcW w:w="0" w:type="auto"/>
          </w:tcPr>
          <w:p w14:paraId="1C7F20CD" w14:textId="77777777" w:rsidR="002E229E" w:rsidRDefault="00EB0030">
            <w:pPr>
              <w:pStyle w:val="Compact"/>
            </w:pPr>
            <w:r>
              <w:rPr>
                <w:bCs/>
              </w:rPr>
              <w:t xml:space="preserve">Next </w:t>
            </w:r>
            <w:proofErr w:type="spellStart"/>
            <w:r>
              <w:rPr>
                <w:bCs/>
              </w:rPr>
              <w:t>SeqNo</w:t>
            </w:r>
            <w:proofErr w:type="spellEnd"/>
          </w:p>
        </w:tc>
        <w:tc>
          <w:tcPr>
            <w:tcW w:w="0" w:type="auto"/>
          </w:tcPr>
          <w:p w14:paraId="1C7F20CE" w14:textId="77777777" w:rsidR="002E229E" w:rsidRDefault="00EB0030">
            <w:pPr>
              <w:pStyle w:val="Compact"/>
            </w:pPr>
            <w:proofErr w:type="spellStart"/>
            <w:r>
              <w:rPr>
                <w:bCs/>
              </w:rPr>
              <w:t>ImplicitSeqNo</w:t>
            </w:r>
            <w:proofErr w:type="spellEnd"/>
          </w:p>
        </w:tc>
        <w:tc>
          <w:tcPr>
            <w:tcW w:w="0" w:type="auto"/>
          </w:tcPr>
          <w:p w14:paraId="1C7F20CF" w14:textId="77777777" w:rsidR="002E229E" w:rsidRDefault="00EB0030">
            <w:pPr>
              <w:pStyle w:val="Compact"/>
            </w:pPr>
            <w:r>
              <w:rPr>
                <w:bCs/>
              </w:rPr>
              <w:t>Client Flow</w:t>
            </w:r>
          </w:p>
        </w:tc>
        <w:tc>
          <w:tcPr>
            <w:tcW w:w="0" w:type="auto"/>
          </w:tcPr>
          <w:p w14:paraId="1C7F20D0" w14:textId="77777777" w:rsidR="002E229E" w:rsidRDefault="00EB0030">
            <w:pPr>
              <w:pStyle w:val="Compact"/>
            </w:pPr>
            <w:r>
              <w:rPr>
                <w:bCs/>
              </w:rPr>
              <w:t>Server Flow</w:t>
            </w:r>
          </w:p>
        </w:tc>
        <w:tc>
          <w:tcPr>
            <w:tcW w:w="0" w:type="auto"/>
          </w:tcPr>
          <w:p w14:paraId="1C7F20D1" w14:textId="77777777" w:rsidR="002E229E" w:rsidRDefault="00EB0030">
            <w:pPr>
              <w:pStyle w:val="Compact"/>
            </w:pPr>
            <w:r>
              <w:rPr>
                <w:bCs/>
              </w:rPr>
              <w:t>Code</w:t>
            </w:r>
          </w:p>
        </w:tc>
        <w:tc>
          <w:tcPr>
            <w:tcW w:w="0" w:type="auto"/>
          </w:tcPr>
          <w:p w14:paraId="1C7F20D2" w14:textId="77777777" w:rsidR="002E229E" w:rsidRDefault="00EB0030">
            <w:pPr>
              <w:pStyle w:val="Compact"/>
            </w:pPr>
            <w:r>
              <w:rPr>
                <w:bCs/>
              </w:rPr>
              <w:t>Reason</w:t>
            </w:r>
          </w:p>
        </w:tc>
      </w:tr>
      <w:tr w:rsidR="002E229E" w14:paraId="1C7F20DF" w14:textId="77777777">
        <w:tc>
          <w:tcPr>
            <w:tcW w:w="0" w:type="auto"/>
          </w:tcPr>
          <w:p w14:paraId="1C7F20D4" w14:textId="77777777" w:rsidR="002E229E" w:rsidRDefault="00EB0030">
            <w:pPr>
              <w:pStyle w:val="Compact"/>
            </w:pPr>
            <w:r>
              <w:t>Negotiate</w:t>
            </w:r>
          </w:p>
        </w:tc>
        <w:tc>
          <w:tcPr>
            <w:tcW w:w="0" w:type="auto"/>
          </w:tcPr>
          <w:p w14:paraId="1C7F20D5" w14:textId="77777777" w:rsidR="002E229E" w:rsidRDefault="00EB0030">
            <w:pPr>
              <w:pStyle w:val="Compact"/>
            </w:pPr>
            <w:r>
              <w:t> </w:t>
            </w:r>
          </w:p>
        </w:tc>
        <w:tc>
          <w:tcPr>
            <w:tcW w:w="0" w:type="auto"/>
          </w:tcPr>
          <w:p w14:paraId="1C7F20D6" w14:textId="77777777" w:rsidR="002E229E" w:rsidRDefault="00EB0030">
            <w:pPr>
              <w:pStyle w:val="Compact"/>
            </w:pPr>
            <w:r>
              <w:t>ABC</w:t>
            </w:r>
          </w:p>
        </w:tc>
        <w:tc>
          <w:tcPr>
            <w:tcW w:w="0" w:type="auto"/>
          </w:tcPr>
          <w:p w14:paraId="1C7F20D7" w14:textId="77777777" w:rsidR="002E229E" w:rsidRDefault="00EB0030">
            <w:pPr>
              <w:pStyle w:val="Compact"/>
            </w:pPr>
            <w:r>
              <w:t>T1</w:t>
            </w:r>
          </w:p>
        </w:tc>
        <w:tc>
          <w:tcPr>
            <w:tcW w:w="0" w:type="auto"/>
          </w:tcPr>
          <w:p w14:paraId="1C7F20D8" w14:textId="77777777" w:rsidR="002E229E" w:rsidRDefault="00EB0030">
            <w:pPr>
              <w:pStyle w:val="Compact"/>
            </w:pPr>
            <w:r>
              <w:t>–</w:t>
            </w:r>
          </w:p>
        </w:tc>
        <w:tc>
          <w:tcPr>
            <w:tcW w:w="0" w:type="auto"/>
          </w:tcPr>
          <w:p w14:paraId="1C7F20D9" w14:textId="77777777" w:rsidR="002E229E" w:rsidRDefault="00EB0030">
            <w:pPr>
              <w:pStyle w:val="Compact"/>
            </w:pPr>
            <w:r>
              <w:t>–</w:t>
            </w:r>
          </w:p>
        </w:tc>
        <w:tc>
          <w:tcPr>
            <w:tcW w:w="0" w:type="auto"/>
          </w:tcPr>
          <w:p w14:paraId="1C7F20DA" w14:textId="77777777" w:rsidR="002E229E" w:rsidRDefault="00EB0030">
            <w:pPr>
              <w:pStyle w:val="Compact"/>
            </w:pPr>
            <w:r>
              <w:t>–</w:t>
            </w:r>
          </w:p>
        </w:tc>
        <w:tc>
          <w:tcPr>
            <w:tcW w:w="0" w:type="auto"/>
          </w:tcPr>
          <w:p w14:paraId="1C7F20DB" w14:textId="77777777" w:rsidR="002E229E" w:rsidRDefault="00EB0030">
            <w:pPr>
              <w:pStyle w:val="Compact"/>
            </w:pPr>
            <w:r>
              <w:t>Idempotent</w:t>
            </w:r>
          </w:p>
        </w:tc>
        <w:tc>
          <w:tcPr>
            <w:tcW w:w="0" w:type="auto"/>
          </w:tcPr>
          <w:p w14:paraId="1C7F20DC" w14:textId="77777777" w:rsidR="002E229E" w:rsidRDefault="00EB0030">
            <w:pPr>
              <w:pStyle w:val="Compact"/>
            </w:pPr>
            <w:r>
              <w:t>–</w:t>
            </w:r>
          </w:p>
        </w:tc>
        <w:tc>
          <w:tcPr>
            <w:tcW w:w="0" w:type="auto"/>
          </w:tcPr>
          <w:p w14:paraId="1C7F20DD" w14:textId="77777777" w:rsidR="002E229E" w:rsidRDefault="00EB0030">
            <w:pPr>
              <w:pStyle w:val="Compact"/>
            </w:pPr>
            <w:r>
              <w:t>–</w:t>
            </w:r>
          </w:p>
        </w:tc>
        <w:tc>
          <w:tcPr>
            <w:tcW w:w="0" w:type="auto"/>
          </w:tcPr>
          <w:p w14:paraId="1C7F20DE" w14:textId="77777777" w:rsidR="002E229E" w:rsidRDefault="00EB0030">
            <w:pPr>
              <w:pStyle w:val="Compact"/>
            </w:pPr>
            <w:r>
              <w:t>–</w:t>
            </w:r>
          </w:p>
        </w:tc>
      </w:tr>
      <w:tr w:rsidR="002E229E" w14:paraId="1C7F20EB" w14:textId="77777777">
        <w:tc>
          <w:tcPr>
            <w:tcW w:w="0" w:type="auto"/>
          </w:tcPr>
          <w:p w14:paraId="1C7F20E0" w14:textId="77777777" w:rsidR="002E229E" w:rsidRDefault="002E229E"/>
        </w:tc>
        <w:tc>
          <w:tcPr>
            <w:tcW w:w="0" w:type="auto"/>
          </w:tcPr>
          <w:p w14:paraId="1C7F20E1" w14:textId="16FD53C8" w:rsidR="002E229E" w:rsidRDefault="001851D6">
            <w:pPr>
              <w:pStyle w:val="Compact"/>
            </w:pPr>
            <w:proofErr w:type="spellStart"/>
            <w:r>
              <w:t>NegotiationResp</w:t>
            </w:r>
            <w:r w:rsidR="00EB0030">
              <w:t>onse</w:t>
            </w:r>
            <w:proofErr w:type="spellEnd"/>
          </w:p>
        </w:tc>
        <w:tc>
          <w:tcPr>
            <w:tcW w:w="0" w:type="auto"/>
          </w:tcPr>
          <w:p w14:paraId="1C7F20E2" w14:textId="77777777" w:rsidR="002E229E" w:rsidRDefault="00EB0030">
            <w:pPr>
              <w:pStyle w:val="Compact"/>
            </w:pPr>
            <w:r>
              <w:t>ABC</w:t>
            </w:r>
          </w:p>
        </w:tc>
        <w:tc>
          <w:tcPr>
            <w:tcW w:w="0" w:type="auto"/>
          </w:tcPr>
          <w:p w14:paraId="1C7F20E3" w14:textId="77777777" w:rsidR="002E229E" w:rsidRDefault="00EB0030">
            <w:pPr>
              <w:pStyle w:val="Compact"/>
            </w:pPr>
            <w:r>
              <w:t>–</w:t>
            </w:r>
          </w:p>
        </w:tc>
        <w:tc>
          <w:tcPr>
            <w:tcW w:w="0" w:type="auto"/>
          </w:tcPr>
          <w:p w14:paraId="1C7F20E4" w14:textId="77777777" w:rsidR="002E229E" w:rsidRDefault="00EB0030">
            <w:pPr>
              <w:pStyle w:val="Compact"/>
            </w:pPr>
            <w:r>
              <w:t>T1</w:t>
            </w:r>
          </w:p>
        </w:tc>
        <w:tc>
          <w:tcPr>
            <w:tcW w:w="0" w:type="auto"/>
          </w:tcPr>
          <w:p w14:paraId="1C7F20E5" w14:textId="77777777" w:rsidR="002E229E" w:rsidRDefault="00EB0030">
            <w:pPr>
              <w:pStyle w:val="Compact"/>
            </w:pPr>
            <w:r>
              <w:t>–</w:t>
            </w:r>
          </w:p>
        </w:tc>
        <w:tc>
          <w:tcPr>
            <w:tcW w:w="0" w:type="auto"/>
          </w:tcPr>
          <w:p w14:paraId="1C7F20E6" w14:textId="77777777" w:rsidR="002E229E" w:rsidRDefault="00EB0030">
            <w:pPr>
              <w:pStyle w:val="Compact"/>
            </w:pPr>
            <w:r>
              <w:t>–</w:t>
            </w:r>
          </w:p>
        </w:tc>
        <w:tc>
          <w:tcPr>
            <w:tcW w:w="0" w:type="auto"/>
          </w:tcPr>
          <w:p w14:paraId="1C7F20E7" w14:textId="77777777" w:rsidR="002E229E" w:rsidRDefault="002E229E"/>
        </w:tc>
        <w:tc>
          <w:tcPr>
            <w:tcW w:w="0" w:type="auto"/>
          </w:tcPr>
          <w:p w14:paraId="1C7F20E8" w14:textId="77777777" w:rsidR="002E229E" w:rsidRDefault="00EB0030">
            <w:pPr>
              <w:pStyle w:val="Compact"/>
            </w:pPr>
            <w:r>
              <w:t>Recoverable</w:t>
            </w:r>
          </w:p>
        </w:tc>
        <w:tc>
          <w:tcPr>
            <w:tcW w:w="0" w:type="auto"/>
          </w:tcPr>
          <w:p w14:paraId="1C7F20E9" w14:textId="77777777" w:rsidR="002E229E" w:rsidRDefault="00EB0030">
            <w:pPr>
              <w:pStyle w:val="Compact"/>
            </w:pPr>
            <w:r>
              <w:t>–</w:t>
            </w:r>
          </w:p>
        </w:tc>
        <w:tc>
          <w:tcPr>
            <w:tcW w:w="0" w:type="auto"/>
          </w:tcPr>
          <w:p w14:paraId="1C7F20EA" w14:textId="77777777" w:rsidR="002E229E" w:rsidRDefault="00EB0030">
            <w:pPr>
              <w:pStyle w:val="Compact"/>
            </w:pPr>
            <w:r>
              <w:t>–</w:t>
            </w:r>
          </w:p>
        </w:tc>
      </w:tr>
      <w:tr w:rsidR="002E229E" w14:paraId="1C7F20F7" w14:textId="77777777">
        <w:tc>
          <w:tcPr>
            <w:tcW w:w="0" w:type="auto"/>
          </w:tcPr>
          <w:p w14:paraId="1C7F20EC" w14:textId="77777777" w:rsidR="002E229E" w:rsidRDefault="00EB0030">
            <w:pPr>
              <w:pStyle w:val="Compact"/>
            </w:pPr>
            <w:r>
              <w:t>Establish</w:t>
            </w:r>
          </w:p>
        </w:tc>
        <w:tc>
          <w:tcPr>
            <w:tcW w:w="0" w:type="auto"/>
          </w:tcPr>
          <w:p w14:paraId="1C7F20ED" w14:textId="77777777" w:rsidR="002E229E" w:rsidRDefault="002E229E"/>
        </w:tc>
        <w:tc>
          <w:tcPr>
            <w:tcW w:w="0" w:type="auto"/>
          </w:tcPr>
          <w:p w14:paraId="1C7F20EE" w14:textId="77777777" w:rsidR="002E229E" w:rsidRDefault="00EB0030">
            <w:pPr>
              <w:pStyle w:val="Compact"/>
            </w:pPr>
            <w:r>
              <w:t>ABC</w:t>
            </w:r>
          </w:p>
        </w:tc>
        <w:tc>
          <w:tcPr>
            <w:tcW w:w="0" w:type="auto"/>
          </w:tcPr>
          <w:p w14:paraId="1C7F20EF" w14:textId="77777777" w:rsidR="002E229E" w:rsidRDefault="00EB0030">
            <w:pPr>
              <w:pStyle w:val="Compact"/>
            </w:pPr>
            <w:r>
              <w:t>T2</w:t>
            </w:r>
          </w:p>
        </w:tc>
        <w:tc>
          <w:tcPr>
            <w:tcW w:w="0" w:type="auto"/>
          </w:tcPr>
          <w:p w14:paraId="1C7F20F0" w14:textId="77777777" w:rsidR="002E229E" w:rsidRDefault="00EB0030">
            <w:pPr>
              <w:pStyle w:val="Compact"/>
            </w:pPr>
            <w:r>
              <w:t>–</w:t>
            </w:r>
          </w:p>
        </w:tc>
        <w:tc>
          <w:tcPr>
            <w:tcW w:w="0" w:type="auto"/>
          </w:tcPr>
          <w:p w14:paraId="1C7F20F1" w14:textId="77777777" w:rsidR="002E229E" w:rsidRDefault="00EB0030">
            <w:pPr>
              <w:pStyle w:val="Compact"/>
            </w:pPr>
            <w:r>
              <w:t>200</w:t>
            </w:r>
          </w:p>
        </w:tc>
        <w:tc>
          <w:tcPr>
            <w:tcW w:w="0" w:type="auto"/>
          </w:tcPr>
          <w:p w14:paraId="1C7F20F2" w14:textId="77777777" w:rsidR="002E229E" w:rsidRDefault="00EB0030">
            <w:pPr>
              <w:pStyle w:val="Compact"/>
            </w:pPr>
            <w:r>
              <w:t>–</w:t>
            </w:r>
          </w:p>
        </w:tc>
        <w:tc>
          <w:tcPr>
            <w:tcW w:w="0" w:type="auto"/>
          </w:tcPr>
          <w:p w14:paraId="1C7F20F3" w14:textId="77777777" w:rsidR="002E229E" w:rsidRDefault="00EB0030">
            <w:pPr>
              <w:pStyle w:val="Compact"/>
            </w:pPr>
            <w:r>
              <w:t>–</w:t>
            </w:r>
          </w:p>
        </w:tc>
        <w:tc>
          <w:tcPr>
            <w:tcW w:w="0" w:type="auto"/>
          </w:tcPr>
          <w:p w14:paraId="1C7F20F4" w14:textId="77777777" w:rsidR="002E229E" w:rsidRDefault="00EB0030">
            <w:pPr>
              <w:pStyle w:val="Compact"/>
            </w:pPr>
            <w:r>
              <w:t>–</w:t>
            </w:r>
          </w:p>
        </w:tc>
        <w:tc>
          <w:tcPr>
            <w:tcW w:w="0" w:type="auto"/>
          </w:tcPr>
          <w:p w14:paraId="1C7F20F5" w14:textId="77777777" w:rsidR="002E229E" w:rsidRDefault="00EB0030">
            <w:pPr>
              <w:pStyle w:val="Compact"/>
            </w:pPr>
            <w:r>
              <w:t>–</w:t>
            </w:r>
          </w:p>
        </w:tc>
        <w:tc>
          <w:tcPr>
            <w:tcW w:w="0" w:type="auto"/>
          </w:tcPr>
          <w:p w14:paraId="1C7F20F6" w14:textId="77777777" w:rsidR="002E229E" w:rsidRDefault="00EB0030">
            <w:pPr>
              <w:pStyle w:val="Compact"/>
            </w:pPr>
            <w:r>
              <w:t>–</w:t>
            </w:r>
          </w:p>
        </w:tc>
      </w:tr>
      <w:tr w:rsidR="002E229E" w14:paraId="1C7F2103" w14:textId="77777777">
        <w:tc>
          <w:tcPr>
            <w:tcW w:w="0" w:type="auto"/>
          </w:tcPr>
          <w:p w14:paraId="1C7F20F8" w14:textId="77777777" w:rsidR="002E229E" w:rsidRDefault="002E229E"/>
        </w:tc>
        <w:tc>
          <w:tcPr>
            <w:tcW w:w="0" w:type="auto"/>
          </w:tcPr>
          <w:p w14:paraId="1C7F20F9" w14:textId="16E43EEB" w:rsidR="002E229E" w:rsidRDefault="00EB0030">
            <w:pPr>
              <w:pStyle w:val="Compact"/>
            </w:pPr>
            <w:proofErr w:type="spellStart"/>
            <w:r>
              <w:t>EstablishmentAck</w:t>
            </w:r>
            <w:proofErr w:type="spellEnd"/>
          </w:p>
        </w:tc>
        <w:tc>
          <w:tcPr>
            <w:tcW w:w="0" w:type="auto"/>
          </w:tcPr>
          <w:p w14:paraId="1C7F20FA" w14:textId="77777777" w:rsidR="002E229E" w:rsidRDefault="00EB0030">
            <w:pPr>
              <w:pStyle w:val="Compact"/>
            </w:pPr>
            <w:r>
              <w:t>ABC</w:t>
            </w:r>
          </w:p>
        </w:tc>
        <w:tc>
          <w:tcPr>
            <w:tcW w:w="0" w:type="auto"/>
          </w:tcPr>
          <w:p w14:paraId="1C7F20FB" w14:textId="77777777" w:rsidR="002E229E" w:rsidRDefault="00EB0030">
            <w:pPr>
              <w:pStyle w:val="Compact"/>
            </w:pPr>
            <w:r>
              <w:t>–</w:t>
            </w:r>
          </w:p>
        </w:tc>
        <w:tc>
          <w:tcPr>
            <w:tcW w:w="0" w:type="auto"/>
          </w:tcPr>
          <w:p w14:paraId="1C7F20FC" w14:textId="77777777" w:rsidR="002E229E" w:rsidRDefault="00EB0030">
            <w:pPr>
              <w:pStyle w:val="Compact"/>
            </w:pPr>
            <w:r>
              <w:t>T2</w:t>
            </w:r>
          </w:p>
        </w:tc>
        <w:tc>
          <w:tcPr>
            <w:tcW w:w="0" w:type="auto"/>
          </w:tcPr>
          <w:p w14:paraId="1C7F20FD" w14:textId="77777777" w:rsidR="002E229E" w:rsidRDefault="00EB0030">
            <w:pPr>
              <w:pStyle w:val="Compact"/>
            </w:pPr>
            <w:r>
              <w:t>1000</w:t>
            </w:r>
          </w:p>
        </w:tc>
        <w:tc>
          <w:tcPr>
            <w:tcW w:w="0" w:type="auto"/>
          </w:tcPr>
          <w:p w14:paraId="1C7F20FE" w14:textId="77777777" w:rsidR="002E229E" w:rsidRDefault="00EB0030">
            <w:pPr>
              <w:pStyle w:val="Compact"/>
            </w:pPr>
            <w:r>
              <w:t>–</w:t>
            </w:r>
          </w:p>
        </w:tc>
        <w:tc>
          <w:tcPr>
            <w:tcW w:w="0" w:type="auto"/>
          </w:tcPr>
          <w:p w14:paraId="1C7F20FF" w14:textId="77777777" w:rsidR="002E229E" w:rsidRDefault="00EB0030">
            <w:pPr>
              <w:pStyle w:val="Compact"/>
            </w:pPr>
            <w:r>
              <w:t>–</w:t>
            </w:r>
          </w:p>
        </w:tc>
        <w:tc>
          <w:tcPr>
            <w:tcW w:w="0" w:type="auto"/>
          </w:tcPr>
          <w:p w14:paraId="1C7F2100" w14:textId="77777777" w:rsidR="002E229E" w:rsidRDefault="00EB0030">
            <w:pPr>
              <w:pStyle w:val="Compact"/>
            </w:pPr>
            <w:r>
              <w:t>–</w:t>
            </w:r>
          </w:p>
        </w:tc>
        <w:tc>
          <w:tcPr>
            <w:tcW w:w="0" w:type="auto"/>
          </w:tcPr>
          <w:p w14:paraId="1C7F2101" w14:textId="77777777" w:rsidR="002E229E" w:rsidRDefault="00EB0030">
            <w:pPr>
              <w:pStyle w:val="Compact"/>
            </w:pPr>
            <w:r>
              <w:t>–</w:t>
            </w:r>
          </w:p>
        </w:tc>
        <w:tc>
          <w:tcPr>
            <w:tcW w:w="0" w:type="auto"/>
          </w:tcPr>
          <w:p w14:paraId="1C7F2102" w14:textId="77777777" w:rsidR="002E229E" w:rsidRDefault="00EB0030">
            <w:pPr>
              <w:pStyle w:val="Compact"/>
            </w:pPr>
            <w:r>
              <w:t>–</w:t>
            </w:r>
          </w:p>
        </w:tc>
      </w:tr>
      <w:tr w:rsidR="002E229E" w14:paraId="1C7F210F" w14:textId="77777777">
        <w:tc>
          <w:tcPr>
            <w:tcW w:w="0" w:type="auto"/>
          </w:tcPr>
          <w:p w14:paraId="1C7F2104" w14:textId="77777777" w:rsidR="002E229E" w:rsidRDefault="00EB0030">
            <w:pPr>
              <w:pStyle w:val="Compact"/>
            </w:pPr>
            <w:r>
              <w:t>Sequence</w:t>
            </w:r>
          </w:p>
        </w:tc>
        <w:tc>
          <w:tcPr>
            <w:tcW w:w="0" w:type="auto"/>
          </w:tcPr>
          <w:p w14:paraId="1C7F2105" w14:textId="77777777" w:rsidR="002E229E" w:rsidRDefault="002E229E"/>
        </w:tc>
        <w:tc>
          <w:tcPr>
            <w:tcW w:w="0" w:type="auto"/>
          </w:tcPr>
          <w:p w14:paraId="1C7F2106" w14:textId="77777777" w:rsidR="002E229E" w:rsidRDefault="00EB0030">
            <w:pPr>
              <w:pStyle w:val="Compact"/>
            </w:pPr>
            <w:r>
              <w:t>–</w:t>
            </w:r>
          </w:p>
        </w:tc>
        <w:tc>
          <w:tcPr>
            <w:tcW w:w="0" w:type="auto"/>
          </w:tcPr>
          <w:p w14:paraId="1C7F2107" w14:textId="77777777" w:rsidR="002E229E" w:rsidRDefault="00EB0030">
            <w:pPr>
              <w:pStyle w:val="Compact"/>
            </w:pPr>
            <w:r>
              <w:t>–</w:t>
            </w:r>
          </w:p>
        </w:tc>
        <w:tc>
          <w:tcPr>
            <w:tcW w:w="0" w:type="auto"/>
          </w:tcPr>
          <w:p w14:paraId="1C7F2108" w14:textId="77777777" w:rsidR="002E229E" w:rsidRDefault="00EB0030">
            <w:pPr>
              <w:pStyle w:val="Compact"/>
            </w:pPr>
            <w:r>
              <w:t>–</w:t>
            </w:r>
          </w:p>
        </w:tc>
        <w:tc>
          <w:tcPr>
            <w:tcW w:w="0" w:type="auto"/>
          </w:tcPr>
          <w:p w14:paraId="1C7F2109" w14:textId="77777777" w:rsidR="002E229E" w:rsidRDefault="00EB0030">
            <w:pPr>
              <w:pStyle w:val="Compact"/>
            </w:pPr>
            <w:r>
              <w:t>100</w:t>
            </w:r>
          </w:p>
        </w:tc>
        <w:tc>
          <w:tcPr>
            <w:tcW w:w="0" w:type="auto"/>
          </w:tcPr>
          <w:p w14:paraId="1C7F210A" w14:textId="77777777" w:rsidR="002E229E" w:rsidRDefault="00EB0030">
            <w:pPr>
              <w:pStyle w:val="Compact"/>
            </w:pPr>
            <w:r>
              <w:t>–</w:t>
            </w:r>
          </w:p>
        </w:tc>
        <w:tc>
          <w:tcPr>
            <w:tcW w:w="0" w:type="auto"/>
          </w:tcPr>
          <w:p w14:paraId="1C7F210B" w14:textId="77777777" w:rsidR="002E229E" w:rsidRDefault="00EB0030">
            <w:pPr>
              <w:pStyle w:val="Compact"/>
            </w:pPr>
            <w:r>
              <w:t>–</w:t>
            </w:r>
          </w:p>
        </w:tc>
        <w:tc>
          <w:tcPr>
            <w:tcW w:w="0" w:type="auto"/>
          </w:tcPr>
          <w:p w14:paraId="1C7F210C" w14:textId="77777777" w:rsidR="002E229E" w:rsidRDefault="00EB0030">
            <w:pPr>
              <w:pStyle w:val="Compact"/>
            </w:pPr>
            <w:r>
              <w:t>–</w:t>
            </w:r>
          </w:p>
        </w:tc>
        <w:tc>
          <w:tcPr>
            <w:tcW w:w="0" w:type="auto"/>
          </w:tcPr>
          <w:p w14:paraId="1C7F210D" w14:textId="77777777" w:rsidR="002E229E" w:rsidRDefault="00EB0030">
            <w:pPr>
              <w:pStyle w:val="Compact"/>
            </w:pPr>
            <w:r>
              <w:t>–</w:t>
            </w:r>
          </w:p>
        </w:tc>
        <w:tc>
          <w:tcPr>
            <w:tcW w:w="0" w:type="auto"/>
          </w:tcPr>
          <w:p w14:paraId="1C7F210E" w14:textId="77777777" w:rsidR="002E229E" w:rsidRDefault="00EB0030">
            <w:pPr>
              <w:pStyle w:val="Compact"/>
            </w:pPr>
            <w:r>
              <w:t>–</w:t>
            </w:r>
          </w:p>
        </w:tc>
      </w:tr>
      <w:tr w:rsidR="002E229E" w14:paraId="1C7F211B" w14:textId="77777777">
        <w:tc>
          <w:tcPr>
            <w:tcW w:w="0" w:type="auto"/>
          </w:tcPr>
          <w:p w14:paraId="1C7F2110" w14:textId="77777777" w:rsidR="002E229E" w:rsidRDefault="002E229E"/>
        </w:tc>
        <w:tc>
          <w:tcPr>
            <w:tcW w:w="0" w:type="auto"/>
          </w:tcPr>
          <w:p w14:paraId="1C7F2111" w14:textId="77777777" w:rsidR="002E229E" w:rsidRDefault="00EB0030">
            <w:pPr>
              <w:pStyle w:val="Compact"/>
            </w:pPr>
            <w:r>
              <w:t>Terminate</w:t>
            </w:r>
          </w:p>
        </w:tc>
        <w:tc>
          <w:tcPr>
            <w:tcW w:w="0" w:type="auto"/>
          </w:tcPr>
          <w:p w14:paraId="1C7F2112" w14:textId="77777777" w:rsidR="002E229E" w:rsidRDefault="00EB0030">
            <w:pPr>
              <w:pStyle w:val="Compact"/>
            </w:pPr>
            <w:r>
              <w:t>ABC</w:t>
            </w:r>
          </w:p>
        </w:tc>
        <w:tc>
          <w:tcPr>
            <w:tcW w:w="0" w:type="auto"/>
          </w:tcPr>
          <w:p w14:paraId="1C7F2113" w14:textId="77777777" w:rsidR="002E229E" w:rsidRDefault="00EB0030">
            <w:pPr>
              <w:pStyle w:val="Compact"/>
            </w:pPr>
            <w:r>
              <w:t>–</w:t>
            </w:r>
          </w:p>
        </w:tc>
        <w:tc>
          <w:tcPr>
            <w:tcW w:w="0" w:type="auto"/>
          </w:tcPr>
          <w:p w14:paraId="1C7F2114" w14:textId="77777777" w:rsidR="002E229E" w:rsidRDefault="00EB0030">
            <w:pPr>
              <w:pStyle w:val="Compact"/>
            </w:pPr>
            <w:r>
              <w:t>–</w:t>
            </w:r>
          </w:p>
        </w:tc>
        <w:tc>
          <w:tcPr>
            <w:tcW w:w="0" w:type="auto"/>
          </w:tcPr>
          <w:p w14:paraId="1C7F2115" w14:textId="77777777" w:rsidR="002E229E" w:rsidRDefault="00EB0030">
            <w:pPr>
              <w:pStyle w:val="Compact"/>
            </w:pPr>
            <w:r>
              <w:t>–</w:t>
            </w:r>
          </w:p>
        </w:tc>
        <w:tc>
          <w:tcPr>
            <w:tcW w:w="0" w:type="auto"/>
          </w:tcPr>
          <w:p w14:paraId="1C7F2116" w14:textId="77777777" w:rsidR="002E229E" w:rsidRDefault="00EB0030">
            <w:pPr>
              <w:pStyle w:val="Compact"/>
            </w:pPr>
            <w:r>
              <w:t>–</w:t>
            </w:r>
          </w:p>
        </w:tc>
        <w:tc>
          <w:tcPr>
            <w:tcW w:w="0" w:type="auto"/>
          </w:tcPr>
          <w:p w14:paraId="1C7F2117" w14:textId="77777777" w:rsidR="002E229E" w:rsidRDefault="00EB0030">
            <w:pPr>
              <w:pStyle w:val="Compact"/>
            </w:pPr>
            <w:r>
              <w:t>–</w:t>
            </w:r>
          </w:p>
        </w:tc>
        <w:tc>
          <w:tcPr>
            <w:tcW w:w="0" w:type="auto"/>
          </w:tcPr>
          <w:p w14:paraId="1C7F2118" w14:textId="77777777" w:rsidR="002E229E" w:rsidRDefault="00EB0030">
            <w:pPr>
              <w:pStyle w:val="Compact"/>
            </w:pPr>
            <w:r>
              <w:t>–</w:t>
            </w:r>
          </w:p>
        </w:tc>
        <w:tc>
          <w:tcPr>
            <w:tcW w:w="0" w:type="auto"/>
          </w:tcPr>
          <w:p w14:paraId="1C7F2119" w14:textId="77777777" w:rsidR="002E229E" w:rsidRDefault="00EB0030">
            <w:pPr>
              <w:pStyle w:val="Compact"/>
            </w:pPr>
            <w:r>
              <w:t>Unspecified Error</w:t>
            </w:r>
          </w:p>
        </w:tc>
        <w:tc>
          <w:tcPr>
            <w:tcW w:w="0" w:type="auto"/>
          </w:tcPr>
          <w:p w14:paraId="1C7F211A" w14:textId="77777777" w:rsidR="002E229E" w:rsidRDefault="00EB0030">
            <w:pPr>
              <w:pStyle w:val="Compact"/>
            </w:pPr>
            <w:r>
              <w:t xml:space="preserve">Invalid </w:t>
            </w:r>
            <w:proofErr w:type="spellStart"/>
            <w:r>
              <w:t>NextSeqNo</w:t>
            </w:r>
            <w:proofErr w:type="spellEnd"/>
          </w:p>
        </w:tc>
      </w:tr>
      <w:tr w:rsidR="002E229E" w14:paraId="1C7F2127" w14:textId="77777777">
        <w:tc>
          <w:tcPr>
            <w:tcW w:w="0" w:type="auto"/>
          </w:tcPr>
          <w:p w14:paraId="1C7F211C" w14:textId="77777777" w:rsidR="002E229E" w:rsidRDefault="00EB0030">
            <w:pPr>
              <w:pStyle w:val="Compact"/>
            </w:pPr>
            <w:r>
              <w:t>Establish</w:t>
            </w:r>
          </w:p>
        </w:tc>
        <w:tc>
          <w:tcPr>
            <w:tcW w:w="0" w:type="auto"/>
          </w:tcPr>
          <w:p w14:paraId="1C7F211D" w14:textId="77777777" w:rsidR="002E229E" w:rsidRDefault="002E229E"/>
        </w:tc>
        <w:tc>
          <w:tcPr>
            <w:tcW w:w="0" w:type="auto"/>
          </w:tcPr>
          <w:p w14:paraId="1C7F211E" w14:textId="77777777" w:rsidR="002E229E" w:rsidRDefault="00EB0030">
            <w:pPr>
              <w:pStyle w:val="Compact"/>
            </w:pPr>
            <w:r>
              <w:t>ABC</w:t>
            </w:r>
          </w:p>
        </w:tc>
        <w:tc>
          <w:tcPr>
            <w:tcW w:w="0" w:type="auto"/>
          </w:tcPr>
          <w:p w14:paraId="1C7F211F" w14:textId="77777777" w:rsidR="002E229E" w:rsidRDefault="00EB0030">
            <w:pPr>
              <w:pStyle w:val="Compact"/>
            </w:pPr>
            <w:r>
              <w:t>T4</w:t>
            </w:r>
          </w:p>
        </w:tc>
        <w:tc>
          <w:tcPr>
            <w:tcW w:w="0" w:type="auto"/>
          </w:tcPr>
          <w:p w14:paraId="1C7F2120" w14:textId="77777777" w:rsidR="002E229E" w:rsidRDefault="00EB0030">
            <w:pPr>
              <w:pStyle w:val="Compact"/>
            </w:pPr>
            <w:r>
              <w:t>–</w:t>
            </w:r>
          </w:p>
        </w:tc>
        <w:tc>
          <w:tcPr>
            <w:tcW w:w="0" w:type="auto"/>
          </w:tcPr>
          <w:p w14:paraId="1C7F2121" w14:textId="77777777" w:rsidR="002E229E" w:rsidRDefault="00EB0030">
            <w:pPr>
              <w:pStyle w:val="Compact"/>
            </w:pPr>
            <w:r>
              <w:t>200</w:t>
            </w:r>
          </w:p>
        </w:tc>
        <w:tc>
          <w:tcPr>
            <w:tcW w:w="0" w:type="auto"/>
          </w:tcPr>
          <w:p w14:paraId="1C7F2122" w14:textId="77777777" w:rsidR="002E229E" w:rsidRDefault="00EB0030">
            <w:pPr>
              <w:pStyle w:val="Compact"/>
            </w:pPr>
            <w:r>
              <w:t>–</w:t>
            </w:r>
          </w:p>
        </w:tc>
        <w:tc>
          <w:tcPr>
            <w:tcW w:w="0" w:type="auto"/>
          </w:tcPr>
          <w:p w14:paraId="1C7F2123" w14:textId="77777777" w:rsidR="002E229E" w:rsidRDefault="00EB0030">
            <w:pPr>
              <w:pStyle w:val="Compact"/>
            </w:pPr>
            <w:r>
              <w:t>Idempotent</w:t>
            </w:r>
          </w:p>
        </w:tc>
        <w:tc>
          <w:tcPr>
            <w:tcW w:w="0" w:type="auto"/>
          </w:tcPr>
          <w:p w14:paraId="1C7F2124" w14:textId="77777777" w:rsidR="002E229E" w:rsidRDefault="00EB0030">
            <w:pPr>
              <w:pStyle w:val="Compact"/>
            </w:pPr>
            <w:r>
              <w:t>–</w:t>
            </w:r>
          </w:p>
        </w:tc>
        <w:tc>
          <w:tcPr>
            <w:tcW w:w="0" w:type="auto"/>
          </w:tcPr>
          <w:p w14:paraId="1C7F2125" w14:textId="77777777" w:rsidR="002E229E" w:rsidRDefault="00EB0030">
            <w:pPr>
              <w:pStyle w:val="Compact"/>
            </w:pPr>
            <w:r>
              <w:t>–</w:t>
            </w:r>
          </w:p>
        </w:tc>
        <w:tc>
          <w:tcPr>
            <w:tcW w:w="0" w:type="auto"/>
          </w:tcPr>
          <w:p w14:paraId="1C7F2126" w14:textId="77777777" w:rsidR="002E229E" w:rsidRDefault="00EB0030">
            <w:pPr>
              <w:pStyle w:val="Compact"/>
            </w:pPr>
            <w:r>
              <w:t>–</w:t>
            </w:r>
          </w:p>
        </w:tc>
      </w:tr>
      <w:tr w:rsidR="002E229E" w14:paraId="1C7F2133" w14:textId="77777777">
        <w:tc>
          <w:tcPr>
            <w:tcW w:w="0" w:type="auto"/>
          </w:tcPr>
          <w:p w14:paraId="1C7F2128" w14:textId="77777777" w:rsidR="002E229E" w:rsidRDefault="002E229E"/>
        </w:tc>
        <w:tc>
          <w:tcPr>
            <w:tcW w:w="0" w:type="auto"/>
          </w:tcPr>
          <w:p w14:paraId="1C7F2129" w14:textId="4D4E6B4D" w:rsidR="002E229E" w:rsidRDefault="00EB0030">
            <w:pPr>
              <w:pStyle w:val="Compact"/>
            </w:pPr>
            <w:proofErr w:type="spellStart"/>
            <w:r>
              <w:t>EstablishmentAck</w:t>
            </w:r>
            <w:proofErr w:type="spellEnd"/>
          </w:p>
        </w:tc>
        <w:tc>
          <w:tcPr>
            <w:tcW w:w="0" w:type="auto"/>
          </w:tcPr>
          <w:p w14:paraId="1C7F212A" w14:textId="77777777" w:rsidR="002E229E" w:rsidRDefault="00EB0030">
            <w:pPr>
              <w:pStyle w:val="Compact"/>
            </w:pPr>
            <w:r>
              <w:t>ABC</w:t>
            </w:r>
          </w:p>
        </w:tc>
        <w:tc>
          <w:tcPr>
            <w:tcW w:w="0" w:type="auto"/>
          </w:tcPr>
          <w:p w14:paraId="1C7F212B" w14:textId="77777777" w:rsidR="002E229E" w:rsidRDefault="00EB0030">
            <w:pPr>
              <w:pStyle w:val="Compact"/>
            </w:pPr>
            <w:r>
              <w:t>–</w:t>
            </w:r>
          </w:p>
        </w:tc>
        <w:tc>
          <w:tcPr>
            <w:tcW w:w="0" w:type="auto"/>
          </w:tcPr>
          <w:p w14:paraId="1C7F212C" w14:textId="77777777" w:rsidR="002E229E" w:rsidRDefault="00EB0030">
            <w:pPr>
              <w:pStyle w:val="Compact"/>
            </w:pPr>
            <w:r>
              <w:t>T4</w:t>
            </w:r>
          </w:p>
        </w:tc>
        <w:tc>
          <w:tcPr>
            <w:tcW w:w="0" w:type="auto"/>
          </w:tcPr>
          <w:p w14:paraId="1C7F212D" w14:textId="77777777" w:rsidR="002E229E" w:rsidRDefault="00EB0030">
            <w:pPr>
              <w:pStyle w:val="Compact"/>
            </w:pPr>
            <w:r>
              <w:t>1001</w:t>
            </w:r>
          </w:p>
        </w:tc>
        <w:tc>
          <w:tcPr>
            <w:tcW w:w="0" w:type="auto"/>
          </w:tcPr>
          <w:p w14:paraId="1C7F212E" w14:textId="77777777" w:rsidR="002E229E" w:rsidRDefault="00EB0030">
            <w:pPr>
              <w:pStyle w:val="Compact"/>
            </w:pPr>
            <w:r>
              <w:t>–</w:t>
            </w:r>
          </w:p>
        </w:tc>
        <w:tc>
          <w:tcPr>
            <w:tcW w:w="0" w:type="auto"/>
          </w:tcPr>
          <w:p w14:paraId="1C7F212F" w14:textId="77777777" w:rsidR="002E229E" w:rsidRDefault="00EB0030">
            <w:pPr>
              <w:pStyle w:val="Compact"/>
            </w:pPr>
            <w:r>
              <w:t>–</w:t>
            </w:r>
          </w:p>
        </w:tc>
        <w:tc>
          <w:tcPr>
            <w:tcW w:w="0" w:type="auto"/>
          </w:tcPr>
          <w:p w14:paraId="1C7F2130" w14:textId="77777777" w:rsidR="002E229E" w:rsidRDefault="00EB0030">
            <w:pPr>
              <w:pStyle w:val="Compact"/>
            </w:pPr>
            <w:r>
              <w:t>Recoverable</w:t>
            </w:r>
          </w:p>
        </w:tc>
        <w:tc>
          <w:tcPr>
            <w:tcW w:w="0" w:type="auto"/>
          </w:tcPr>
          <w:p w14:paraId="1C7F2131" w14:textId="77777777" w:rsidR="002E229E" w:rsidRDefault="00EB0030">
            <w:pPr>
              <w:pStyle w:val="Compact"/>
            </w:pPr>
            <w:r>
              <w:t>–</w:t>
            </w:r>
          </w:p>
        </w:tc>
        <w:tc>
          <w:tcPr>
            <w:tcW w:w="0" w:type="auto"/>
          </w:tcPr>
          <w:p w14:paraId="1C7F2132" w14:textId="77777777" w:rsidR="002E229E" w:rsidRDefault="00EB0030">
            <w:pPr>
              <w:pStyle w:val="Compact"/>
            </w:pPr>
            <w:r>
              <w:t>–</w:t>
            </w:r>
          </w:p>
        </w:tc>
      </w:tr>
      <w:tr w:rsidR="002E229E" w14:paraId="1C7F213F" w14:textId="77777777">
        <w:tc>
          <w:tcPr>
            <w:tcW w:w="0" w:type="auto"/>
          </w:tcPr>
          <w:p w14:paraId="1C7F2134" w14:textId="77777777" w:rsidR="002E229E" w:rsidRDefault="00EB0030">
            <w:pPr>
              <w:pStyle w:val="Compact"/>
            </w:pPr>
            <w:r>
              <w:t>&lt;New Establish message should be sent with same Session ID&gt;</w:t>
            </w:r>
          </w:p>
        </w:tc>
        <w:tc>
          <w:tcPr>
            <w:tcW w:w="0" w:type="auto"/>
          </w:tcPr>
          <w:p w14:paraId="1C7F2135" w14:textId="77777777" w:rsidR="002E229E" w:rsidRDefault="002E229E"/>
        </w:tc>
        <w:tc>
          <w:tcPr>
            <w:tcW w:w="0" w:type="auto"/>
          </w:tcPr>
          <w:p w14:paraId="1C7F2136" w14:textId="77777777" w:rsidR="002E229E" w:rsidRDefault="002E229E"/>
        </w:tc>
        <w:tc>
          <w:tcPr>
            <w:tcW w:w="0" w:type="auto"/>
          </w:tcPr>
          <w:p w14:paraId="1C7F2137" w14:textId="77777777" w:rsidR="002E229E" w:rsidRDefault="002E229E"/>
        </w:tc>
        <w:tc>
          <w:tcPr>
            <w:tcW w:w="0" w:type="auto"/>
          </w:tcPr>
          <w:p w14:paraId="1C7F2138" w14:textId="77777777" w:rsidR="002E229E" w:rsidRDefault="002E229E"/>
        </w:tc>
        <w:tc>
          <w:tcPr>
            <w:tcW w:w="0" w:type="auto"/>
          </w:tcPr>
          <w:p w14:paraId="1C7F2139" w14:textId="77777777" w:rsidR="002E229E" w:rsidRDefault="002E229E"/>
        </w:tc>
        <w:tc>
          <w:tcPr>
            <w:tcW w:w="0" w:type="auto"/>
          </w:tcPr>
          <w:p w14:paraId="1C7F213A" w14:textId="77777777" w:rsidR="002E229E" w:rsidRDefault="002E229E"/>
        </w:tc>
        <w:tc>
          <w:tcPr>
            <w:tcW w:w="0" w:type="auto"/>
          </w:tcPr>
          <w:p w14:paraId="1C7F213B" w14:textId="77777777" w:rsidR="002E229E" w:rsidRDefault="002E229E"/>
        </w:tc>
        <w:tc>
          <w:tcPr>
            <w:tcW w:w="0" w:type="auto"/>
          </w:tcPr>
          <w:p w14:paraId="1C7F213C" w14:textId="77777777" w:rsidR="002E229E" w:rsidRDefault="002E229E"/>
        </w:tc>
        <w:tc>
          <w:tcPr>
            <w:tcW w:w="0" w:type="auto"/>
          </w:tcPr>
          <w:p w14:paraId="1C7F213D" w14:textId="77777777" w:rsidR="002E229E" w:rsidRDefault="002E229E"/>
        </w:tc>
        <w:tc>
          <w:tcPr>
            <w:tcW w:w="0" w:type="auto"/>
          </w:tcPr>
          <w:p w14:paraId="1C7F213E" w14:textId="77777777" w:rsidR="002E229E" w:rsidRDefault="002E229E"/>
        </w:tc>
      </w:tr>
    </w:tbl>
    <w:p w14:paraId="1C7F2140" w14:textId="77777777" w:rsidR="002E229E" w:rsidRDefault="00EB0030">
      <w:pPr>
        <w:pStyle w:val="berschrift3"/>
      </w:pPr>
      <w:bookmarkStart w:id="226" w:name="_Toc68972457"/>
      <w:bookmarkStart w:id="227" w:name="Xe6aab7939d208588dcb1e1d99032eb5f29ab576"/>
      <w:bookmarkEnd w:id="225"/>
      <w:r>
        <w:t>Ungraceful termination (establishment ack received with lower sequence number)</w:t>
      </w:r>
      <w:bookmarkEnd w:id="226"/>
    </w:p>
    <w:p w14:paraId="1C7F2141" w14:textId="77777777" w:rsidR="002E229E" w:rsidRDefault="00EB0030">
      <w:pPr>
        <w:pStyle w:val="FirstParagraph"/>
      </w:pPr>
      <w:r>
        <w:t xml:space="preserve">The session could also be deliberately terminated due to </w:t>
      </w:r>
      <w:proofErr w:type="spellStart"/>
      <w:r>
        <w:t>EstablishmentAck</w:t>
      </w:r>
      <w:proofErr w:type="spellEnd"/>
      <w:r>
        <w:t xml:space="preserve"> message received with </w:t>
      </w:r>
      <w:proofErr w:type="gramStart"/>
      <w:r>
        <w:t>lower than expected</w:t>
      </w:r>
      <w:proofErr w:type="gramEnd"/>
      <w:r>
        <w:t xml:space="preserve"> sequence number and then it will need to be re-established. The transport level connection is still open (TCP socket) therefore Negotiation is not required. Termination due to error does not require the sender to wait for corresponding Terminate response from counterparty.</w:t>
      </w:r>
    </w:p>
    <w:tbl>
      <w:tblPr>
        <w:tblStyle w:val="Table"/>
        <w:tblW w:w="5000" w:type="pct"/>
        <w:tblLook w:val="0020" w:firstRow="1" w:lastRow="0" w:firstColumn="0" w:lastColumn="0" w:noHBand="0" w:noVBand="0"/>
      </w:tblPr>
      <w:tblGrid>
        <w:gridCol w:w="2183"/>
        <w:gridCol w:w="1957"/>
        <w:gridCol w:w="898"/>
        <w:gridCol w:w="1146"/>
        <w:gridCol w:w="1347"/>
        <w:gridCol w:w="880"/>
        <w:gridCol w:w="1382"/>
        <w:gridCol w:w="1180"/>
        <w:gridCol w:w="1221"/>
        <w:gridCol w:w="1302"/>
        <w:gridCol w:w="1292"/>
      </w:tblGrid>
      <w:tr w:rsidR="002E229E" w14:paraId="1C7F214D"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2142" w14:textId="77777777" w:rsidR="002E229E" w:rsidRDefault="00EB0030">
            <w:pPr>
              <w:pStyle w:val="Compact"/>
            </w:pPr>
            <w:r>
              <w:rPr>
                <w:bCs/>
              </w:rPr>
              <w:t>Message Received</w:t>
            </w:r>
          </w:p>
        </w:tc>
        <w:tc>
          <w:tcPr>
            <w:tcW w:w="0" w:type="auto"/>
          </w:tcPr>
          <w:p w14:paraId="1C7F2143" w14:textId="77777777" w:rsidR="002E229E" w:rsidRDefault="00EB0030">
            <w:pPr>
              <w:pStyle w:val="Compact"/>
            </w:pPr>
            <w:r>
              <w:rPr>
                <w:bCs/>
              </w:rPr>
              <w:t>Message Sent</w:t>
            </w:r>
          </w:p>
        </w:tc>
        <w:tc>
          <w:tcPr>
            <w:tcW w:w="0" w:type="auto"/>
          </w:tcPr>
          <w:p w14:paraId="1C7F2144" w14:textId="77777777" w:rsidR="002E229E" w:rsidRDefault="00EB0030">
            <w:pPr>
              <w:pStyle w:val="Compact"/>
            </w:pPr>
            <w:r>
              <w:rPr>
                <w:bCs/>
              </w:rPr>
              <w:t>Session ID</w:t>
            </w:r>
          </w:p>
        </w:tc>
        <w:tc>
          <w:tcPr>
            <w:tcW w:w="0" w:type="auto"/>
          </w:tcPr>
          <w:p w14:paraId="1C7F2145" w14:textId="77777777" w:rsidR="002E229E" w:rsidRDefault="00EB0030">
            <w:pPr>
              <w:pStyle w:val="Compact"/>
            </w:pPr>
            <w:r>
              <w:rPr>
                <w:bCs/>
              </w:rPr>
              <w:t>Timestamp</w:t>
            </w:r>
          </w:p>
        </w:tc>
        <w:tc>
          <w:tcPr>
            <w:tcW w:w="0" w:type="auto"/>
          </w:tcPr>
          <w:p w14:paraId="1C7F2146" w14:textId="77777777" w:rsidR="002E229E" w:rsidRDefault="00EB0030">
            <w:pPr>
              <w:pStyle w:val="Compact"/>
            </w:pPr>
            <w:r>
              <w:rPr>
                <w:bCs/>
              </w:rPr>
              <w:t>Request Timestamp</w:t>
            </w:r>
          </w:p>
        </w:tc>
        <w:tc>
          <w:tcPr>
            <w:tcW w:w="0" w:type="auto"/>
          </w:tcPr>
          <w:p w14:paraId="1C7F2147" w14:textId="77777777" w:rsidR="002E229E" w:rsidRDefault="00EB0030">
            <w:pPr>
              <w:pStyle w:val="Compact"/>
            </w:pPr>
            <w:r>
              <w:rPr>
                <w:bCs/>
              </w:rPr>
              <w:t xml:space="preserve">Next </w:t>
            </w:r>
            <w:proofErr w:type="spellStart"/>
            <w:r>
              <w:rPr>
                <w:bCs/>
              </w:rPr>
              <w:t>SeqNo</w:t>
            </w:r>
            <w:proofErr w:type="spellEnd"/>
          </w:p>
        </w:tc>
        <w:tc>
          <w:tcPr>
            <w:tcW w:w="0" w:type="auto"/>
          </w:tcPr>
          <w:p w14:paraId="1C7F2148" w14:textId="77777777" w:rsidR="002E229E" w:rsidRDefault="00EB0030">
            <w:pPr>
              <w:pStyle w:val="Compact"/>
            </w:pPr>
            <w:proofErr w:type="spellStart"/>
            <w:r>
              <w:rPr>
                <w:bCs/>
              </w:rPr>
              <w:t>ImplicitSeqNo</w:t>
            </w:r>
            <w:proofErr w:type="spellEnd"/>
          </w:p>
        </w:tc>
        <w:tc>
          <w:tcPr>
            <w:tcW w:w="0" w:type="auto"/>
          </w:tcPr>
          <w:p w14:paraId="1C7F2149" w14:textId="77777777" w:rsidR="002E229E" w:rsidRDefault="00EB0030">
            <w:pPr>
              <w:pStyle w:val="Compact"/>
            </w:pPr>
            <w:r>
              <w:rPr>
                <w:bCs/>
              </w:rPr>
              <w:t>Client Flow</w:t>
            </w:r>
          </w:p>
        </w:tc>
        <w:tc>
          <w:tcPr>
            <w:tcW w:w="0" w:type="auto"/>
          </w:tcPr>
          <w:p w14:paraId="1C7F214A" w14:textId="77777777" w:rsidR="002E229E" w:rsidRDefault="00EB0030">
            <w:pPr>
              <w:pStyle w:val="Compact"/>
            </w:pPr>
            <w:r>
              <w:rPr>
                <w:bCs/>
              </w:rPr>
              <w:t>Server Flow</w:t>
            </w:r>
          </w:p>
        </w:tc>
        <w:tc>
          <w:tcPr>
            <w:tcW w:w="0" w:type="auto"/>
          </w:tcPr>
          <w:p w14:paraId="1C7F214B" w14:textId="77777777" w:rsidR="002E229E" w:rsidRDefault="00EB0030">
            <w:pPr>
              <w:pStyle w:val="Compact"/>
            </w:pPr>
            <w:r>
              <w:rPr>
                <w:bCs/>
              </w:rPr>
              <w:t>Code</w:t>
            </w:r>
          </w:p>
        </w:tc>
        <w:tc>
          <w:tcPr>
            <w:tcW w:w="0" w:type="auto"/>
          </w:tcPr>
          <w:p w14:paraId="1C7F214C" w14:textId="77777777" w:rsidR="002E229E" w:rsidRDefault="00EB0030">
            <w:pPr>
              <w:pStyle w:val="Compact"/>
            </w:pPr>
            <w:r>
              <w:rPr>
                <w:bCs/>
              </w:rPr>
              <w:t>Reason</w:t>
            </w:r>
          </w:p>
        </w:tc>
      </w:tr>
      <w:tr w:rsidR="002E229E" w14:paraId="1C7F2159" w14:textId="77777777">
        <w:tc>
          <w:tcPr>
            <w:tcW w:w="0" w:type="auto"/>
          </w:tcPr>
          <w:p w14:paraId="1C7F214E" w14:textId="77777777" w:rsidR="002E229E" w:rsidRDefault="00EB0030">
            <w:pPr>
              <w:pStyle w:val="Compact"/>
            </w:pPr>
            <w:r>
              <w:t>Negotiate</w:t>
            </w:r>
          </w:p>
        </w:tc>
        <w:tc>
          <w:tcPr>
            <w:tcW w:w="0" w:type="auto"/>
          </w:tcPr>
          <w:p w14:paraId="1C7F214F" w14:textId="77777777" w:rsidR="002E229E" w:rsidRDefault="00EB0030">
            <w:pPr>
              <w:pStyle w:val="Compact"/>
            </w:pPr>
            <w:r>
              <w:t> </w:t>
            </w:r>
          </w:p>
        </w:tc>
        <w:tc>
          <w:tcPr>
            <w:tcW w:w="0" w:type="auto"/>
          </w:tcPr>
          <w:p w14:paraId="1C7F2150" w14:textId="77777777" w:rsidR="002E229E" w:rsidRDefault="00EB0030">
            <w:pPr>
              <w:pStyle w:val="Compact"/>
            </w:pPr>
            <w:r>
              <w:t>ABC</w:t>
            </w:r>
          </w:p>
        </w:tc>
        <w:tc>
          <w:tcPr>
            <w:tcW w:w="0" w:type="auto"/>
          </w:tcPr>
          <w:p w14:paraId="1C7F2151" w14:textId="77777777" w:rsidR="002E229E" w:rsidRDefault="00EB0030">
            <w:pPr>
              <w:pStyle w:val="Compact"/>
            </w:pPr>
            <w:r>
              <w:t>T1</w:t>
            </w:r>
          </w:p>
        </w:tc>
        <w:tc>
          <w:tcPr>
            <w:tcW w:w="0" w:type="auto"/>
          </w:tcPr>
          <w:p w14:paraId="1C7F2152" w14:textId="77777777" w:rsidR="002E229E" w:rsidRDefault="00EB0030">
            <w:pPr>
              <w:pStyle w:val="Compact"/>
            </w:pPr>
            <w:r>
              <w:t>–</w:t>
            </w:r>
          </w:p>
        </w:tc>
        <w:tc>
          <w:tcPr>
            <w:tcW w:w="0" w:type="auto"/>
          </w:tcPr>
          <w:p w14:paraId="1C7F2153" w14:textId="77777777" w:rsidR="002E229E" w:rsidRDefault="00EB0030">
            <w:pPr>
              <w:pStyle w:val="Compact"/>
            </w:pPr>
            <w:r>
              <w:t>–</w:t>
            </w:r>
          </w:p>
        </w:tc>
        <w:tc>
          <w:tcPr>
            <w:tcW w:w="0" w:type="auto"/>
          </w:tcPr>
          <w:p w14:paraId="1C7F2154" w14:textId="77777777" w:rsidR="002E229E" w:rsidRDefault="00EB0030">
            <w:pPr>
              <w:pStyle w:val="Compact"/>
            </w:pPr>
            <w:r>
              <w:t>–</w:t>
            </w:r>
          </w:p>
        </w:tc>
        <w:tc>
          <w:tcPr>
            <w:tcW w:w="0" w:type="auto"/>
          </w:tcPr>
          <w:p w14:paraId="1C7F2155" w14:textId="77777777" w:rsidR="002E229E" w:rsidRDefault="00EB0030">
            <w:pPr>
              <w:pStyle w:val="Compact"/>
            </w:pPr>
            <w:r>
              <w:t>Idempotent</w:t>
            </w:r>
          </w:p>
        </w:tc>
        <w:tc>
          <w:tcPr>
            <w:tcW w:w="0" w:type="auto"/>
          </w:tcPr>
          <w:p w14:paraId="1C7F2156" w14:textId="77777777" w:rsidR="002E229E" w:rsidRDefault="00EB0030">
            <w:pPr>
              <w:pStyle w:val="Compact"/>
            </w:pPr>
            <w:r>
              <w:t>–</w:t>
            </w:r>
          </w:p>
        </w:tc>
        <w:tc>
          <w:tcPr>
            <w:tcW w:w="0" w:type="auto"/>
          </w:tcPr>
          <w:p w14:paraId="1C7F2157" w14:textId="77777777" w:rsidR="002E229E" w:rsidRDefault="00EB0030">
            <w:pPr>
              <w:pStyle w:val="Compact"/>
            </w:pPr>
            <w:r>
              <w:t>–</w:t>
            </w:r>
          </w:p>
        </w:tc>
        <w:tc>
          <w:tcPr>
            <w:tcW w:w="0" w:type="auto"/>
          </w:tcPr>
          <w:p w14:paraId="1C7F2158" w14:textId="77777777" w:rsidR="002E229E" w:rsidRDefault="00EB0030">
            <w:pPr>
              <w:pStyle w:val="Compact"/>
            </w:pPr>
            <w:r>
              <w:t>–</w:t>
            </w:r>
          </w:p>
        </w:tc>
      </w:tr>
      <w:tr w:rsidR="002E229E" w14:paraId="1C7F2165" w14:textId="77777777">
        <w:tc>
          <w:tcPr>
            <w:tcW w:w="0" w:type="auto"/>
          </w:tcPr>
          <w:p w14:paraId="1C7F215A" w14:textId="77777777" w:rsidR="002E229E" w:rsidRDefault="002E229E"/>
        </w:tc>
        <w:tc>
          <w:tcPr>
            <w:tcW w:w="0" w:type="auto"/>
          </w:tcPr>
          <w:p w14:paraId="1C7F215B" w14:textId="3F13898E" w:rsidR="002E229E" w:rsidRDefault="001851D6">
            <w:pPr>
              <w:pStyle w:val="Compact"/>
            </w:pPr>
            <w:proofErr w:type="spellStart"/>
            <w:r>
              <w:t>NegotiationResp</w:t>
            </w:r>
            <w:r w:rsidR="00EB0030">
              <w:t>onse</w:t>
            </w:r>
            <w:proofErr w:type="spellEnd"/>
          </w:p>
        </w:tc>
        <w:tc>
          <w:tcPr>
            <w:tcW w:w="0" w:type="auto"/>
          </w:tcPr>
          <w:p w14:paraId="1C7F215C" w14:textId="77777777" w:rsidR="002E229E" w:rsidRDefault="00EB0030">
            <w:pPr>
              <w:pStyle w:val="Compact"/>
            </w:pPr>
            <w:r>
              <w:t>ABC</w:t>
            </w:r>
          </w:p>
        </w:tc>
        <w:tc>
          <w:tcPr>
            <w:tcW w:w="0" w:type="auto"/>
          </w:tcPr>
          <w:p w14:paraId="1C7F215D" w14:textId="77777777" w:rsidR="002E229E" w:rsidRDefault="00EB0030">
            <w:pPr>
              <w:pStyle w:val="Compact"/>
            </w:pPr>
            <w:r>
              <w:t>–</w:t>
            </w:r>
          </w:p>
        </w:tc>
        <w:tc>
          <w:tcPr>
            <w:tcW w:w="0" w:type="auto"/>
          </w:tcPr>
          <w:p w14:paraId="1C7F215E" w14:textId="77777777" w:rsidR="002E229E" w:rsidRDefault="00EB0030">
            <w:pPr>
              <w:pStyle w:val="Compact"/>
            </w:pPr>
            <w:r>
              <w:t>T1</w:t>
            </w:r>
          </w:p>
        </w:tc>
        <w:tc>
          <w:tcPr>
            <w:tcW w:w="0" w:type="auto"/>
          </w:tcPr>
          <w:p w14:paraId="1C7F215F" w14:textId="77777777" w:rsidR="002E229E" w:rsidRDefault="00EB0030">
            <w:pPr>
              <w:pStyle w:val="Compact"/>
            </w:pPr>
            <w:r>
              <w:t>–</w:t>
            </w:r>
          </w:p>
        </w:tc>
        <w:tc>
          <w:tcPr>
            <w:tcW w:w="0" w:type="auto"/>
          </w:tcPr>
          <w:p w14:paraId="1C7F2160" w14:textId="77777777" w:rsidR="002E229E" w:rsidRDefault="00EB0030">
            <w:pPr>
              <w:pStyle w:val="Compact"/>
            </w:pPr>
            <w:r>
              <w:t>–</w:t>
            </w:r>
          </w:p>
        </w:tc>
        <w:tc>
          <w:tcPr>
            <w:tcW w:w="0" w:type="auto"/>
          </w:tcPr>
          <w:p w14:paraId="1C7F2161" w14:textId="77777777" w:rsidR="002E229E" w:rsidRDefault="002E229E"/>
        </w:tc>
        <w:tc>
          <w:tcPr>
            <w:tcW w:w="0" w:type="auto"/>
          </w:tcPr>
          <w:p w14:paraId="1C7F2162" w14:textId="77777777" w:rsidR="002E229E" w:rsidRDefault="00EB0030">
            <w:pPr>
              <w:pStyle w:val="Compact"/>
            </w:pPr>
            <w:r>
              <w:t>Recoverable</w:t>
            </w:r>
          </w:p>
        </w:tc>
        <w:tc>
          <w:tcPr>
            <w:tcW w:w="0" w:type="auto"/>
          </w:tcPr>
          <w:p w14:paraId="1C7F2163" w14:textId="77777777" w:rsidR="002E229E" w:rsidRDefault="00EB0030">
            <w:pPr>
              <w:pStyle w:val="Compact"/>
            </w:pPr>
            <w:r>
              <w:t>–</w:t>
            </w:r>
          </w:p>
        </w:tc>
        <w:tc>
          <w:tcPr>
            <w:tcW w:w="0" w:type="auto"/>
          </w:tcPr>
          <w:p w14:paraId="1C7F2164" w14:textId="77777777" w:rsidR="002E229E" w:rsidRDefault="00EB0030">
            <w:pPr>
              <w:pStyle w:val="Compact"/>
            </w:pPr>
            <w:r>
              <w:t>–</w:t>
            </w:r>
          </w:p>
        </w:tc>
      </w:tr>
      <w:tr w:rsidR="002E229E" w14:paraId="1C7F2171" w14:textId="77777777">
        <w:tc>
          <w:tcPr>
            <w:tcW w:w="0" w:type="auto"/>
          </w:tcPr>
          <w:p w14:paraId="1C7F2166" w14:textId="77777777" w:rsidR="002E229E" w:rsidRDefault="00EB0030">
            <w:pPr>
              <w:pStyle w:val="Compact"/>
            </w:pPr>
            <w:r>
              <w:t>Establish</w:t>
            </w:r>
          </w:p>
        </w:tc>
        <w:tc>
          <w:tcPr>
            <w:tcW w:w="0" w:type="auto"/>
          </w:tcPr>
          <w:p w14:paraId="1C7F2167" w14:textId="77777777" w:rsidR="002E229E" w:rsidRDefault="002E229E"/>
        </w:tc>
        <w:tc>
          <w:tcPr>
            <w:tcW w:w="0" w:type="auto"/>
          </w:tcPr>
          <w:p w14:paraId="1C7F2168" w14:textId="77777777" w:rsidR="002E229E" w:rsidRDefault="00EB0030">
            <w:pPr>
              <w:pStyle w:val="Compact"/>
            </w:pPr>
            <w:r>
              <w:t>ABC</w:t>
            </w:r>
          </w:p>
        </w:tc>
        <w:tc>
          <w:tcPr>
            <w:tcW w:w="0" w:type="auto"/>
          </w:tcPr>
          <w:p w14:paraId="1C7F2169" w14:textId="77777777" w:rsidR="002E229E" w:rsidRDefault="00EB0030">
            <w:pPr>
              <w:pStyle w:val="Compact"/>
            </w:pPr>
            <w:r>
              <w:t>T2</w:t>
            </w:r>
          </w:p>
        </w:tc>
        <w:tc>
          <w:tcPr>
            <w:tcW w:w="0" w:type="auto"/>
          </w:tcPr>
          <w:p w14:paraId="1C7F216A" w14:textId="77777777" w:rsidR="002E229E" w:rsidRDefault="00EB0030">
            <w:pPr>
              <w:pStyle w:val="Compact"/>
            </w:pPr>
            <w:r>
              <w:t>–</w:t>
            </w:r>
          </w:p>
        </w:tc>
        <w:tc>
          <w:tcPr>
            <w:tcW w:w="0" w:type="auto"/>
          </w:tcPr>
          <w:p w14:paraId="1C7F216B" w14:textId="77777777" w:rsidR="002E229E" w:rsidRDefault="00EB0030">
            <w:pPr>
              <w:pStyle w:val="Compact"/>
            </w:pPr>
            <w:r>
              <w:t>200</w:t>
            </w:r>
          </w:p>
        </w:tc>
        <w:tc>
          <w:tcPr>
            <w:tcW w:w="0" w:type="auto"/>
          </w:tcPr>
          <w:p w14:paraId="1C7F216C" w14:textId="77777777" w:rsidR="002E229E" w:rsidRDefault="00EB0030">
            <w:pPr>
              <w:pStyle w:val="Compact"/>
            </w:pPr>
            <w:r>
              <w:t>–</w:t>
            </w:r>
          </w:p>
        </w:tc>
        <w:tc>
          <w:tcPr>
            <w:tcW w:w="0" w:type="auto"/>
          </w:tcPr>
          <w:p w14:paraId="1C7F216D" w14:textId="77777777" w:rsidR="002E229E" w:rsidRDefault="00EB0030">
            <w:pPr>
              <w:pStyle w:val="Compact"/>
            </w:pPr>
            <w:r>
              <w:t>–</w:t>
            </w:r>
          </w:p>
        </w:tc>
        <w:tc>
          <w:tcPr>
            <w:tcW w:w="0" w:type="auto"/>
          </w:tcPr>
          <w:p w14:paraId="1C7F216E" w14:textId="77777777" w:rsidR="002E229E" w:rsidRDefault="00EB0030">
            <w:pPr>
              <w:pStyle w:val="Compact"/>
            </w:pPr>
            <w:r>
              <w:t>–</w:t>
            </w:r>
          </w:p>
        </w:tc>
        <w:tc>
          <w:tcPr>
            <w:tcW w:w="0" w:type="auto"/>
          </w:tcPr>
          <w:p w14:paraId="1C7F216F" w14:textId="77777777" w:rsidR="002E229E" w:rsidRDefault="00EB0030">
            <w:pPr>
              <w:pStyle w:val="Compact"/>
            </w:pPr>
            <w:r>
              <w:t>–</w:t>
            </w:r>
          </w:p>
        </w:tc>
        <w:tc>
          <w:tcPr>
            <w:tcW w:w="0" w:type="auto"/>
          </w:tcPr>
          <w:p w14:paraId="1C7F2170" w14:textId="77777777" w:rsidR="002E229E" w:rsidRDefault="00EB0030">
            <w:pPr>
              <w:pStyle w:val="Compact"/>
            </w:pPr>
            <w:r>
              <w:t>–</w:t>
            </w:r>
          </w:p>
        </w:tc>
      </w:tr>
      <w:tr w:rsidR="002E229E" w14:paraId="1C7F217D" w14:textId="77777777">
        <w:tc>
          <w:tcPr>
            <w:tcW w:w="0" w:type="auto"/>
          </w:tcPr>
          <w:p w14:paraId="1C7F2172" w14:textId="77777777" w:rsidR="002E229E" w:rsidRDefault="002E229E"/>
        </w:tc>
        <w:tc>
          <w:tcPr>
            <w:tcW w:w="0" w:type="auto"/>
          </w:tcPr>
          <w:p w14:paraId="1C7F2173" w14:textId="389D280A" w:rsidR="002E229E" w:rsidRDefault="00EB0030">
            <w:pPr>
              <w:pStyle w:val="Compact"/>
            </w:pPr>
            <w:proofErr w:type="spellStart"/>
            <w:r>
              <w:t>EstablishmentAck</w:t>
            </w:r>
            <w:proofErr w:type="spellEnd"/>
          </w:p>
        </w:tc>
        <w:tc>
          <w:tcPr>
            <w:tcW w:w="0" w:type="auto"/>
          </w:tcPr>
          <w:p w14:paraId="1C7F2174" w14:textId="77777777" w:rsidR="002E229E" w:rsidRDefault="00EB0030">
            <w:pPr>
              <w:pStyle w:val="Compact"/>
            </w:pPr>
            <w:r>
              <w:t>ABC</w:t>
            </w:r>
          </w:p>
        </w:tc>
        <w:tc>
          <w:tcPr>
            <w:tcW w:w="0" w:type="auto"/>
          </w:tcPr>
          <w:p w14:paraId="1C7F2175" w14:textId="77777777" w:rsidR="002E229E" w:rsidRDefault="00EB0030">
            <w:pPr>
              <w:pStyle w:val="Compact"/>
            </w:pPr>
            <w:r>
              <w:t>–</w:t>
            </w:r>
          </w:p>
        </w:tc>
        <w:tc>
          <w:tcPr>
            <w:tcW w:w="0" w:type="auto"/>
          </w:tcPr>
          <w:p w14:paraId="1C7F2176" w14:textId="77777777" w:rsidR="002E229E" w:rsidRDefault="00EB0030">
            <w:pPr>
              <w:pStyle w:val="Compact"/>
            </w:pPr>
            <w:r>
              <w:t>T2</w:t>
            </w:r>
          </w:p>
        </w:tc>
        <w:tc>
          <w:tcPr>
            <w:tcW w:w="0" w:type="auto"/>
          </w:tcPr>
          <w:p w14:paraId="1C7F2177" w14:textId="77777777" w:rsidR="002E229E" w:rsidRDefault="00EB0030">
            <w:pPr>
              <w:pStyle w:val="Compact"/>
            </w:pPr>
            <w:r>
              <w:t>1000</w:t>
            </w:r>
          </w:p>
        </w:tc>
        <w:tc>
          <w:tcPr>
            <w:tcW w:w="0" w:type="auto"/>
          </w:tcPr>
          <w:p w14:paraId="1C7F2178" w14:textId="77777777" w:rsidR="002E229E" w:rsidRDefault="00EB0030">
            <w:pPr>
              <w:pStyle w:val="Compact"/>
            </w:pPr>
            <w:r>
              <w:t>–</w:t>
            </w:r>
          </w:p>
        </w:tc>
        <w:tc>
          <w:tcPr>
            <w:tcW w:w="0" w:type="auto"/>
          </w:tcPr>
          <w:p w14:paraId="1C7F2179" w14:textId="77777777" w:rsidR="002E229E" w:rsidRDefault="00EB0030">
            <w:pPr>
              <w:pStyle w:val="Compact"/>
            </w:pPr>
            <w:r>
              <w:t>–</w:t>
            </w:r>
          </w:p>
        </w:tc>
        <w:tc>
          <w:tcPr>
            <w:tcW w:w="0" w:type="auto"/>
          </w:tcPr>
          <w:p w14:paraId="1C7F217A" w14:textId="77777777" w:rsidR="002E229E" w:rsidRDefault="00EB0030">
            <w:pPr>
              <w:pStyle w:val="Compact"/>
            </w:pPr>
            <w:r>
              <w:t>–</w:t>
            </w:r>
          </w:p>
        </w:tc>
        <w:tc>
          <w:tcPr>
            <w:tcW w:w="0" w:type="auto"/>
          </w:tcPr>
          <w:p w14:paraId="1C7F217B" w14:textId="77777777" w:rsidR="002E229E" w:rsidRDefault="00EB0030">
            <w:pPr>
              <w:pStyle w:val="Compact"/>
            </w:pPr>
            <w:r>
              <w:t>–</w:t>
            </w:r>
          </w:p>
        </w:tc>
        <w:tc>
          <w:tcPr>
            <w:tcW w:w="0" w:type="auto"/>
          </w:tcPr>
          <w:p w14:paraId="1C7F217C" w14:textId="77777777" w:rsidR="002E229E" w:rsidRDefault="00EB0030">
            <w:pPr>
              <w:pStyle w:val="Compact"/>
            </w:pPr>
            <w:r>
              <w:t>–</w:t>
            </w:r>
          </w:p>
        </w:tc>
      </w:tr>
      <w:tr w:rsidR="002E229E" w14:paraId="1C7F2189" w14:textId="77777777">
        <w:tc>
          <w:tcPr>
            <w:tcW w:w="0" w:type="auto"/>
          </w:tcPr>
          <w:p w14:paraId="1C7F217E" w14:textId="77777777" w:rsidR="002E229E" w:rsidRDefault="00EB0030">
            <w:pPr>
              <w:pStyle w:val="Compact"/>
            </w:pPr>
            <w:r>
              <w:t>Sequence</w:t>
            </w:r>
          </w:p>
        </w:tc>
        <w:tc>
          <w:tcPr>
            <w:tcW w:w="0" w:type="auto"/>
          </w:tcPr>
          <w:p w14:paraId="1C7F217F" w14:textId="77777777" w:rsidR="002E229E" w:rsidRDefault="002E229E"/>
        </w:tc>
        <w:tc>
          <w:tcPr>
            <w:tcW w:w="0" w:type="auto"/>
          </w:tcPr>
          <w:p w14:paraId="1C7F2180" w14:textId="77777777" w:rsidR="002E229E" w:rsidRDefault="00EB0030">
            <w:pPr>
              <w:pStyle w:val="Compact"/>
            </w:pPr>
            <w:r>
              <w:t>–</w:t>
            </w:r>
          </w:p>
        </w:tc>
        <w:tc>
          <w:tcPr>
            <w:tcW w:w="0" w:type="auto"/>
          </w:tcPr>
          <w:p w14:paraId="1C7F2181" w14:textId="77777777" w:rsidR="002E229E" w:rsidRDefault="00EB0030">
            <w:pPr>
              <w:pStyle w:val="Compact"/>
            </w:pPr>
            <w:r>
              <w:t>–</w:t>
            </w:r>
          </w:p>
        </w:tc>
        <w:tc>
          <w:tcPr>
            <w:tcW w:w="0" w:type="auto"/>
          </w:tcPr>
          <w:p w14:paraId="1C7F2182" w14:textId="77777777" w:rsidR="002E229E" w:rsidRDefault="00EB0030">
            <w:pPr>
              <w:pStyle w:val="Compact"/>
            </w:pPr>
            <w:r>
              <w:t>–</w:t>
            </w:r>
          </w:p>
        </w:tc>
        <w:tc>
          <w:tcPr>
            <w:tcW w:w="0" w:type="auto"/>
          </w:tcPr>
          <w:p w14:paraId="1C7F2183" w14:textId="77777777" w:rsidR="002E229E" w:rsidRDefault="00EB0030">
            <w:pPr>
              <w:pStyle w:val="Compact"/>
            </w:pPr>
            <w:r>
              <w:t>100</w:t>
            </w:r>
          </w:p>
        </w:tc>
        <w:tc>
          <w:tcPr>
            <w:tcW w:w="0" w:type="auto"/>
          </w:tcPr>
          <w:p w14:paraId="1C7F2184" w14:textId="77777777" w:rsidR="002E229E" w:rsidRDefault="00EB0030">
            <w:pPr>
              <w:pStyle w:val="Compact"/>
            </w:pPr>
            <w:r>
              <w:t>–</w:t>
            </w:r>
          </w:p>
        </w:tc>
        <w:tc>
          <w:tcPr>
            <w:tcW w:w="0" w:type="auto"/>
          </w:tcPr>
          <w:p w14:paraId="1C7F2185" w14:textId="77777777" w:rsidR="002E229E" w:rsidRDefault="00EB0030">
            <w:pPr>
              <w:pStyle w:val="Compact"/>
            </w:pPr>
            <w:r>
              <w:t>–</w:t>
            </w:r>
          </w:p>
        </w:tc>
        <w:tc>
          <w:tcPr>
            <w:tcW w:w="0" w:type="auto"/>
          </w:tcPr>
          <w:p w14:paraId="1C7F2186" w14:textId="77777777" w:rsidR="002E229E" w:rsidRDefault="00EB0030">
            <w:pPr>
              <w:pStyle w:val="Compact"/>
            </w:pPr>
            <w:r>
              <w:t>–</w:t>
            </w:r>
          </w:p>
        </w:tc>
        <w:tc>
          <w:tcPr>
            <w:tcW w:w="0" w:type="auto"/>
          </w:tcPr>
          <w:p w14:paraId="1C7F2187" w14:textId="77777777" w:rsidR="002E229E" w:rsidRDefault="00EB0030">
            <w:pPr>
              <w:pStyle w:val="Compact"/>
            </w:pPr>
            <w:r>
              <w:t>–</w:t>
            </w:r>
          </w:p>
        </w:tc>
        <w:tc>
          <w:tcPr>
            <w:tcW w:w="0" w:type="auto"/>
          </w:tcPr>
          <w:p w14:paraId="1C7F2188" w14:textId="77777777" w:rsidR="002E229E" w:rsidRDefault="00EB0030">
            <w:pPr>
              <w:pStyle w:val="Compact"/>
            </w:pPr>
            <w:r>
              <w:t>–</w:t>
            </w:r>
          </w:p>
        </w:tc>
      </w:tr>
      <w:tr w:rsidR="002E229E" w14:paraId="1C7F2195" w14:textId="77777777">
        <w:tc>
          <w:tcPr>
            <w:tcW w:w="0" w:type="auto"/>
          </w:tcPr>
          <w:p w14:paraId="1C7F218A" w14:textId="77777777" w:rsidR="002E229E" w:rsidRDefault="002E229E"/>
        </w:tc>
        <w:tc>
          <w:tcPr>
            <w:tcW w:w="0" w:type="auto"/>
          </w:tcPr>
          <w:p w14:paraId="1C7F218B" w14:textId="77777777" w:rsidR="002E229E" w:rsidRDefault="00EB0030">
            <w:pPr>
              <w:pStyle w:val="Compact"/>
            </w:pPr>
            <w:r>
              <w:t>Terminate</w:t>
            </w:r>
          </w:p>
        </w:tc>
        <w:tc>
          <w:tcPr>
            <w:tcW w:w="0" w:type="auto"/>
          </w:tcPr>
          <w:p w14:paraId="1C7F218C" w14:textId="77777777" w:rsidR="002E229E" w:rsidRDefault="00EB0030">
            <w:pPr>
              <w:pStyle w:val="Compact"/>
            </w:pPr>
            <w:r>
              <w:t>ABC</w:t>
            </w:r>
          </w:p>
        </w:tc>
        <w:tc>
          <w:tcPr>
            <w:tcW w:w="0" w:type="auto"/>
          </w:tcPr>
          <w:p w14:paraId="1C7F218D" w14:textId="77777777" w:rsidR="002E229E" w:rsidRDefault="00EB0030">
            <w:pPr>
              <w:pStyle w:val="Compact"/>
            </w:pPr>
            <w:r>
              <w:t>–</w:t>
            </w:r>
          </w:p>
        </w:tc>
        <w:tc>
          <w:tcPr>
            <w:tcW w:w="0" w:type="auto"/>
          </w:tcPr>
          <w:p w14:paraId="1C7F218E" w14:textId="77777777" w:rsidR="002E229E" w:rsidRDefault="00EB0030">
            <w:pPr>
              <w:pStyle w:val="Compact"/>
            </w:pPr>
            <w:r>
              <w:t>–</w:t>
            </w:r>
          </w:p>
        </w:tc>
        <w:tc>
          <w:tcPr>
            <w:tcW w:w="0" w:type="auto"/>
          </w:tcPr>
          <w:p w14:paraId="1C7F218F" w14:textId="77777777" w:rsidR="002E229E" w:rsidRDefault="00EB0030">
            <w:pPr>
              <w:pStyle w:val="Compact"/>
            </w:pPr>
            <w:r>
              <w:t>–</w:t>
            </w:r>
          </w:p>
        </w:tc>
        <w:tc>
          <w:tcPr>
            <w:tcW w:w="0" w:type="auto"/>
          </w:tcPr>
          <w:p w14:paraId="1C7F2190" w14:textId="77777777" w:rsidR="002E229E" w:rsidRDefault="00EB0030">
            <w:pPr>
              <w:pStyle w:val="Compact"/>
            </w:pPr>
            <w:r>
              <w:t>–</w:t>
            </w:r>
          </w:p>
        </w:tc>
        <w:tc>
          <w:tcPr>
            <w:tcW w:w="0" w:type="auto"/>
          </w:tcPr>
          <w:p w14:paraId="1C7F2191" w14:textId="77777777" w:rsidR="002E229E" w:rsidRDefault="00EB0030">
            <w:pPr>
              <w:pStyle w:val="Compact"/>
            </w:pPr>
            <w:r>
              <w:t>–</w:t>
            </w:r>
          </w:p>
        </w:tc>
        <w:tc>
          <w:tcPr>
            <w:tcW w:w="0" w:type="auto"/>
          </w:tcPr>
          <w:p w14:paraId="1C7F2192" w14:textId="77777777" w:rsidR="002E229E" w:rsidRDefault="00EB0030">
            <w:pPr>
              <w:pStyle w:val="Compact"/>
            </w:pPr>
            <w:r>
              <w:t>–</w:t>
            </w:r>
          </w:p>
        </w:tc>
        <w:tc>
          <w:tcPr>
            <w:tcW w:w="0" w:type="auto"/>
          </w:tcPr>
          <w:p w14:paraId="1C7F2193" w14:textId="77777777" w:rsidR="002E229E" w:rsidRDefault="00EB0030">
            <w:pPr>
              <w:pStyle w:val="Compact"/>
            </w:pPr>
            <w:r>
              <w:t>Unspecified Error</w:t>
            </w:r>
          </w:p>
        </w:tc>
        <w:tc>
          <w:tcPr>
            <w:tcW w:w="0" w:type="auto"/>
          </w:tcPr>
          <w:p w14:paraId="1C7F2194" w14:textId="77777777" w:rsidR="002E229E" w:rsidRDefault="00EB0030">
            <w:pPr>
              <w:pStyle w:val="Compact"/>
            </w:pPr>
            <w:r>
              <w:t xml:space="preserve">Invalid </w:t>
            </w:r>
            <w:proofErr w:type="spellStart"/>
            <w:r>
              <w:t>NextSeqNo</w:t>
            </w:r>
            <w:proofErr w:type="spellEnd"/>
          </w:p>
        </w:tc>
      </w:tr>
      <w:tr w:rsidR="002E229E" w14:paraId="1C7F21A1" w14:textId="77777777">
        <w:tc>
          <w:tcPr>
            <w:tcW w:w="0" w:type="auto"/>
          </w:tcPr>
          <w:p w14:paraId="1C7F2196" w14:textId="77777777" w:rsidR="002E229E" w:rsidRDefault="00EB0030">
            <w:pPr>
              <w:pStyle w:val="Compact"/>
            </w:pPr>
            <w:r>
              <w:t>Establish</w:t>
            </w:r>
          </w:p>
        </w:tc>
        <w:tc>
          <w:tcPr>
            <w:tcW w:w="0" w:type="auto"/>
          </w:tcPr>
          <w:p w14:paraId="1C7F2197" w14:textId="77777777" w:rsidR="002E229E" w:rsidRDefault="002E229E"/>
        </w:tc>
        <w:tc>
          <w:tcPr>
            <w:tcW w:w="0" w:type="auto"/>
          </w:tcPr>
          <w:p w14:paraId="1C7F2198" w14:textId="77777777" w:rsidR="002E229E" w:rsidRDefault="00EB0030">
            <w:pPr>
              <w:pStyle w:val="Compact"/>
            </w:pPr>
            <w:r>
              <w:t>ABC</w:t>
            </w:r>
          </w:p>
        </w:tc>
        <w:tc>
          <w:tcPr>
            <w:tcW w:w="0" w:type="auto"/>
          </w:tcPr>
          <w:p w14:paraId="1C7F2199" w14:textId="77777777" w:rsidR="002E229E" w:rsidRDefault="00EB0030">
            <w:pPr>
              <w:pStyle w:val="Compact"/>
            </w:pPr>
            <w:r>
              <w:t>T4</w:t>
            </w:r>
          </w:p>
        </w:tc>
        <w:tc>
          <w:tcPr>
            <w:tcW w:w="0" w:type="auto"/>
          </w:tcPr>
          <w:p w14:paraId="1C7F219A" w14:textId="77777777" w:rsidR="002E229E" w:rsidRDefault="00EB0030">
            <w:pPr>
              <w:pStyle w:val="Compact"/>
            </w:pPr>
            <w:r>
              <w:t>–</w:t>
            </w:r>
          </w:p>
        </w:tc>
        <w:tc>
          <w:tcPr>
            <w:tcW w:w="0" w:type="auto"/>
          </w:tcPr>
          <w:p w14:paraId="1C7F219B" w14:textId="77777777" w:rsidR="002E229E" w:rsidRDefault="00EB0030">
            <w:pPr>
              <w:pStyle w:val="Compact"/>
            </w:pPr>
            <w:r>
              <w:t>200</w:t>
            </w:r>
          </w:p>
        </w:tc>
        <w:tc>
          <w:tcPr>
            <w:tcW w:w="0" w:type="auto"/>
          </w:tcPr>
          <w:p w14:paraId="1C7F219C" w14:textId="77777777" w:rsidR="002E229E" w:rsidRDefault="00EB0030">
            <w:pPr>
              <w:pStyle w:val="Compact"/>
            </w:pPr>
            <w:r>
              <w:t>–</w:t>
            </w:r>
          </w:p>
        </w:tc>
        <w:tc>
          <w:tcPr>
            <w:tcW w:w="0" w:type="auto"/>
          </w:tcPr>
          <w:p w14:paraId="1C7F219D" w14:textId="77777777" w:rsidR="002E229E" w:rsidRDefault="00EB0030">
            <w:pPr>
              <w:pStyle w:val="Compact"/>
            </w:pPr>
            <w:r>
              <w:t>Idempotent</w:t>
            </w:r>
          </w:p>
        </w:tc>
        <w:tc>
          <w:tcPr>
            <w:tcW w:w="0" w:type="auto"/>
          </w:tcPr>
          <w:p w14:paraId="1C7F219E" w14:textId="77777777" w:rsidR="002E229E" w:rsidRDefault="00EB0030">
            <w:pPr>
              <w:pStyle w:val="Compact"/>
            </w:pPr>
            <w:r>
              <w:t>–</w:t>
            </w:r>
          </w:p>
        </w:tc>
        <w:tc>
          <w:tcPr>
            <w:tcW w:w="0" w:type="auto"/>
          </w:tcPr>
          <w:p w14:paraId="1C7F219F" w14:textId="77777777" w:rsidR="002E229E" w:rsidRDefault="00EB0030">
            <w:pPr>
              <w:pStyle w:val="Compact"/>
            </w:pPr>
            <w:r>
              <w:t>–</w:t>
            </w:r>
          </w:p>
        </w:tc>
        <w:tc>
          <w:tcPr>
            <w:tcW w:w="0" w:type="auto"/>
          </w:tcPr>
          <w:p w14:paraId="1C7F21A0" w14:textId="77777777" w:rsidR="002E229E" w:rsidRDefault="00EB0030">
            <w:pPr>
              <w:pStyle w:val="Compact"/>
            </w:pPr>
            <w:r>
              <w:t>–</w:t>
            </w:r>
          </w:p>
        </w:tc>
      </w:tr>
      <w:tr w:rsidR="002E229E" w14:paraId="1C7F21AD" w14:textId="77777777">
        <w:tc>
          <w:tcPr>
            <w:tcW w:w="0" w:type="auto"/>
          </w:tcPr>
          <w:p w14:paraId="1C7F21A2" w14:textId="77777777" w:rsidR="002E229E" w:rsidRDefault="002E229E"/>
        </w:tc>
        <w:tc>
          <w:tcPr>
            <w:tcW w:w="0" w:type="auto"/>
          </w:tcPr>
          <w:p w14:paraId="1C7F21A3" w14:textId="0015C7B3" w:rsidR="002E229E" w:rsidRDefault="00EB0030">
            <w:pPr>
              <w:pStyle w:val="Compact"/>
            </w:pPr>
            <w:proofErr w:type="spellStart"/>
            <w:r>
              <w:t>EstablishmentAck</w:t>
            </w:r>
            <w:proofErr w:type="spellEnd"/>
          </w:p>
        </w:tc>
        <w:tc>
          <w:tcPr>
            <w:tcW w:w="0" w:type="auto"/>
          </w:tcPr>
          <w:p w14:paraId="1C7F21A4" w14:textId="77777777" w:rsidR="002E229E" w:rsidRDefault="00EB0030">
            <w:pPr>
              <w:pStyle w:val="Compact"/>
            </w:pPr>
            <w:r>
              <w:t>ABC</w:t>
            </w:r>
          </w:p>
        </w:tc>
        <w:tc>
          <w:tcPr>
            <w:tcW w:w="0" w:type="auto"/>
          </w:tcPr>
          <w:p w14:paraId="1C7F21A5" w14:textId="77777777" w:rsidR="002E229E" w:rsidRDefault="00EB0030">
            <w:pPr>
              <w:pStyle w:val="Compact"/>
            </w:pPr>
            <w:r>
              <w:t>–</w:t>
            </w:r>
          </w:p>
        </w:tc>
        <w:tc>
          <w:tcPr>
            <w:tcW w:w="0" w:type="auto"/>
          </w:tcPr>
          <w:p w14:paraId="1C7F21A6" w14:textId="77777777" w:rsidR="002E229E" w:rsidRDefault="00EB0030">
            <w:pPr>
              <w:pStyle w:val="Compact"/>
            </w:pPr>
            <w:r>
              <w:t>T4</w:t>
            </w:r>
          </w:p>
        </w:tc>
        <w:tc>
          <w:tcPr>
            <w:tcW w:w="0" w:type="auto"/>
          </w:tcPr>
          <w:p w14:paraId="1C7F21A7" w14:textId="77777777" w:rsidR="002E229E" w:rsidRDefault="00EB0030">
            <w:pPr>
              <w:pStyle w:val="Compact"/>
            </w:pPr>
            <w:r>
              <w:t>1001</w:t>
            </w:r>
          </w:p>
        </w:tc>
        <w:tc>
          <w:tcPr>
            <w:tcW w:w="0" w:type="auto"/>
          </w:tcPr>
          <w:p w14:paraId="1C7F21A8" w14:textId="77777777" w:rsidR="002E229E" w:rsidRDefault="00EB0030">
            <w:pPr>
              <w:pStyle w:val="Compact"/>
            </w:pPr>
            <w:r>
              <w:t>–</w:t>
            </w:r>
          </w:p>
        </w:tc>
        <w:tc>
          <w:tcPr>
            <w:tcW w:w="0" w:type="auto"/>
          </w:tcPr>
          <w:p w14:paraId="1C7F21A9" w14:textId="77777777" w:rsidR="002E229E" w:rsidRDefault="00EB0030">
            <w:pPr>
              <w:pStyle w:val="Compact"/>
            </w:pPr>
            <w:r>
              <w:t>–</w:t>
            </w:r>
          </w:p>
        </w:tc>
        <w:tc>
          <w:tcPr>
            <w:tcW w:w="0" w:type="auto"/>
          </w:tcPr>
          <w:p w14:paraId="1C7F21AA" w14:textId="77777777" w:rsidR="002E229E" w:rsidRDefault="00EB0030">
            <w:pPr>
              <w:pStyle w:val="Compact"/>
            </w:pPr>
            <w:r>
              <w:t>Recoverable</w:t>
            </w:r>
          </w:p>
        </w:tc>
        <w:tc>
          <w:tcPr>
            <w:tcW w:w="0" w:type="auto"/>
          </w:tcPr>
          <w:p w14:paraId="1C7F21AB" w14:textId="77777777" w:rsidR="002E229E" w:rsidRDefault="00EB0030">
            <w:pPr>
              <w:pStyle w:val="Compact"/>
            </w:pPr>
            <w:r>
              <w:t>–</w:t>
            </w:r>
          </w:p>
        </w:tc>
        <w:tc>
          <w:tcPr>
            <w:tcW w:w="0" w:type="auto"/>
          </w:tcPr>
          <w:p w14:paraId="1C7F21AC" w14:textId="77777777" w:rsidR="002E229E" w:rsidRDefault="00EB0030">
            <w:pPr>
              <w:pStyle w:val="Compact"/>
            </w:pPr>
            <w:r>
              <w:t>–</w:t>
            </w:r>
          </w:p>
        </w:tc>
      </w:tr>
      <w:tr w:rsidR="002E229E" w14:paraId="1C7F21B9" w14:textId="77777777">
        <w:tc>
          <w:tcPr>
            <w:tcW w:w="0" w:type="auto"/>
          </w:tcPr>
          <w:p w14:paraId="1C7F21AE" w14:textId="77777777" w:rsidR="002E229E" w:rsidRDefault="00EB0030">
            <w:pPr>
              <w:pStyle w:val="Compact"/>
            </w:pPr>
            <w:r>
              <w:t>&lt;New Establish message could be sent with same Session ID&gt;</w:t>
            </w:r>
          </w:p>
        </w:tc>
        <w:tc>
          <w:tcPr>
            <w:tcW w:w="0" w:type="auto"/>
          </w:tcPr>
          <w:p w14:paraId="1C7F21AF" w14:textId="77777777" w:rsidR="002E229E" w:rsidRDefault="002E229E"/>
        </w:tc>
        <w:tc>
          <w:tcPr>
            <w:tcW w:w="0" w:type="auto"/>
          </w:tcPr>
          <w:p w14:paraId="1C7F21B0" w14:textId="77777777" w:rsidR="002E229E" w:rsidRDefault="002E229E"/>
        </w:tc>
        <w:tc>
          <w:tcPr>
            <w:tcW w:w="0" w:type="auto"/>
          </w:tcPr>
          <w:p w14:paraId="1C7F21B1" w14:textId="77777777" w:rsidR="002E229E" w:rsidRDefault="002E229E"/>
        </w:tc>
        <w:tc>
          <w:tcPr>
            <w:tcW w:w="0" w:type="auto"/>
          </w:tcPr>
          <w:p w14:paraId="1C7F21B2" w14:textId="77777777" w:rsidR="002E229E" w:rsidRDefault="002E229E"/>
        </w:tc>
        <w:tc>
          <w:tcPr>
            <w:tcW w:w="0" w:type="auto"/>
          </w:tcPr>
          <w:p w14:paraId="1C7F21B3" w14:textId="77777777" w:rsidR="002E229E" w:rsidRDefault="002E229E"/>
        </w:tc>
        <w:tc>
          <w:tcPr>
            <w:tcW w:w="0" w:type="auto"/>
          </w:tcPr>
          <w:p w14:paraId="1C7F21B4" w14:textId="77777777" w:rsidR="002E229E" w:rsidRDefault="002E229E"/>
        </w:tc>
        <w:tc>
          <w:tcPr>
            <w:tcW w:w="0" w:type="auto"/>
          </w:tcPr>
          <w:p w14:paraId="1C7F21B5" w14:textId="77777777" w:rsidR="002E229E" w:rsidRDefault="002E229E"/>
        </w:tc>
        <w:tc>
          <w:tcPr>
            <w:tcW w:w="0" w:type="auto"/>
          </w:tcPr>
          <w:p w14:paraId="1C7F21B6" w14:textId="77777777" w:rsidR="002E229E" w:rsidRDefault="002E229E"/>
        </w:tc>
        <w:tc>
          <w:tcPr>
            <w:tcW w:w="0" w:type="auto"/>
          </w:tcPr>
          <w:p w14:paraId="1C7F21B7" w14:textId="77777777" w:rsidR="002E229E" w:rsidRDefault="002E229E"/>
        </w:tc>
        <w:tc>
          <w:tcPr>
            <w:tcW w:w="0" w:type="auto"/>
          </w:tcPr>
          <w:p w14:paraId="1C7F21B8" w14:textId="77777777" w:rsidR="002E229E" w:rsidRDefault="002E229E"/>
        </w:tc>
      </w:tr>
    </w:tbl>
    <w:p w14:paraId="1C7F21BA" w14:textId="77777777" w:rsidR="002E229E" w:rsidRDefault="00EB0030">
      <w:pPr>
        <w:pStyle w:val="berschrift3"/>
      </w:pPr>
      <w:bookmarkStart w:id="228" w:name="_Toc68972458"/>
      <w:bookmarkStart w:id="229" w:name="graceful-termination"/>
      <w:bookmarkEnd w:id="227"/>
      <w:r>
        <w:t>Graceful Termination</w:t>
      </w:r>
      <w:bookmarkEnd w:id="228"/>
    </w:p>
    <w:p w14:paraId="1C7F21BB" w14:textId="77777777" w:rsidR="002E229E" w:rsidRDefault="00EB0030">
      <w:pPr>
        <w:pStyle w:val="FirstParagraph"/>
      </w:pPr>
      <w:r>
        <w:t>Graceful termination is possible when there are no more messages to be sent for the time being and the TCP socket connection could be disconnected for now. This allows the sender to re-establish connectivity with the same session ID as before since the session was terminated without finalization (</w:t>
      </w:r>
      <w:proofErr w:type="spellStart"/>
      <w:r>
        <w:t>FinishedSending</w:t>
      </w:r>
      <w:proofErr w:type="spellEnd"/>
      <w:r>
        <w:t xml:space="preserve"> was not used to indicate logical end of flow). Graceful termination (not due to error) does require the sender to wait for corresponding Terminate response from counterparty before disconnecting TCP socket connection. The receiver should not attempt to initiate TCP socket disconnection since the sender will do that upon receiving the response.</w:t>
      </w:r>
    </w:p>
    <w:tbl>
      <w:tblPr>
        <w:tblStyle w:val="Table"/>
        <w:tblW w:w="5000" w:type="pct"/>
        <w:tblLook w:val="0020" w:firstRow="1" w:lastRow="0" w:firstColumn="0" w:lastColumn="0" w:noHBand="0" w:noVBand="0"/>
      </w:tblPr>
      <w:tblGrid>
        <w:gridCol w:w="2884"/>
        <w:gridCol w:w="1957"/>
        <w:gridCol w:w="926"/>
        <w:gridCol w:w="1146"/>
        <w:gridCol w:w="1440"/>
        <w:gridCol w:w="936"/>
        <w:gridCol w:w="1382"/>
        <w:gridCol w:w="1180"/>
        <w:gridCol w:w="1221"/>
        <w:gridCol w:w="893"/>
        <w:gridCol w:w="823"/>
      </w:tblGrid>
      <w:tr w:rsidR="002E229E" w14:paraId="1C7F21C7"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21BC" w14:textId="77777777" w:rsidR="002E229E" w:rsidRDefault="00EB0030">
            <w:pPr>
              <w:pStyle w:val="Compact"/>
            </w:pPr>
            <w:r>
              <w:rPr>
                <w:bCs/>
              </w:rPr>
              <w:t>Message Received</w:t>
            </w:r>
          </w:p>
        </w:tc>
        <w:tc>
          <w:tcPr>
            <w:tcW w:w="0" w:type="auto"/>
          </w:tcPr>
          <w:p w14:paraId="1C7F21BD" w14:textId="77777777" w:rsidR="002E229E" w:rsidRDefault="00EB0030">
            <w:pPr>
              <w:pStyle w:val="Compact"/>
            </w:pPr>
            <w:r>
              <w:rPr>
                <w:bCs/>
              </w:rPr>
              <w:t>Message Sent</w:t>
            </w:r>
          </w:p>
        </w:tc>
        <w:tc>
          <w:tcPr>
            <w:tcW w:w="0" w:type="auto"/>
          </w:tcPr>
          <w:p w14:paraId="1C7F21BE" w14:textId="77777777" w:rsidR="002E229E" w:rsidRDefault="00EB0030">
            <w:pPr>
              <w:pStyle w:val="Compact"/>
            </w:pPr>
            <w:r>
              <w:rPr>
                <w:bCs/>
              </w:rPr>
              <w:t>Session ID</w:t>
            </w:r>
          </w:p>
        </w:tc>
        <w:tc>
          <w:tcPr>
            <w:tcW w:w="0" w:type="auto"/>
          </w:tcPr>
          <w:p w14:paraId="1C7F21BF" w14:textId="77777777" w:rsidR="002E229E" w:rsidRDefault="00EB0030">
            <w:pPr>
              <w:pStyle w:val="Compact"/>
            </w:pPr>
            <w:r>
              <w:rPr>
                <w:bCs/>
              </w:rPr>
              <w:t>Timestamp</w:t>
            </w:r>
          </w:p>
        </w:tc>
        <w:tc>
          <w:tcPr>
            <w:tcW w:w="0" w:type="auto"/>
          </w:tcPr>
          <w:p w14:paraId="1C7F21C0" w14:textId="77777777" w:rsidR="002E229E" w:rsidRDefault="00EB0030">
            <w:pPr>
              <w:pStyle w:val="Compact"/>
            </w:pPr>
            <w:r>
              <w:rPr>
                <w:bCs/>
              </w:rPr>
              <w:t>Request Timestamp</w:t>
            </w:r>
          </w:p>
        </w:tc>
        <w:tc>
          <w:tcPr>
            <w:tcW w:w="0" w:type="auto"/>
          </w:tcPr>
          <w:p w14:paraId="1C7F21C1" w14:textId="77777777" w:rsidR="002E229E" w:rsidRDefault="00EB0030">
            <w:pPr>
              <w:pStyle w:val="Compact"/>
            </w:pPr>
            <w:r>
              <w:rPr>
                <w:bCs/>
              </w:rPr>
              <w:t xml:space="preserve">Next </w:t>
            </w:r>
            <w:proofErr w:type="spellStart"/>
            <w:r>
              <w:rPr>
                <w:bCs/>
              </w:rPr>
              <w:t>SeqNo</w:t>
            </w:r>
            <w:proofErr w:type="spellEnd"/>
          </w:p>
        </w:tc>
        <w:tc>
          <w:tcPr>
            <w:tcW w:w="0" w:type="auto"/>
          </w:tcPr>
          <w:p w14:paraId="1C7F21C2" w14:textId="77777777" w:rsidR="002E229E" w:rsidRDefault="00EB0030">
            <w:pPr>
              <w:pStyle w:val="Compact"/>
            </w:pPr>
            <w:proofErr w:type="spellStart"/>
            <w:r>
              <w:rPr>
                <w:bCs/>
              </w:rPr>
              <w:t>ImplicitSeqNo</w:t>
            </w:r>
            <w:proofErr w:type="spellEnd"/>
          </w:p>
        </w:tc>
        <w:tc>
          <w:tcPr>
            <w:tcW w:w="0" w:type="auto"/>
          </w:tcPr>
          <w:p w14:paraId="1C7F21C3" w14:textId="77777777" w:rsidR="002E229E" w:rsidRDefault="00EB0030">
            <w:pPr>
              <w:pStyle w:val="Compact"/>
            </w:pPr>
            <w:r>
              <w:rPr>
                <w:bCs/>
              </w:rPr>
              <w:t>Client Flow</w:t>
            </w:r>
          </w:p>
        </w:tc>
        <w:tc>
          <w:tcPr>
            <w:tcW w:w="0" w:type="auto"/>
          </w:tcPr>
          <w:p w14:paraId="1C7F21C4" w14:textId="77777777" w:rsidR="002E229E" w:rsidRDefault="00EB0030">
            <w:pPr>
              <w:pStyle w:val="Compact"/>
            </w:pPr>
            <w:r>
              <w:rPr>
                <w:bCs/>
              </w:rPr>
              <w:t>Server Flow</w:t>
            </w:r>
          </w:p>
        </w:tc>
        <w:tc>
          <w:tcPr>
            <w:tcW w:w="0" w:type="auto"/>
          </w:tcPr>
          <w:p w14:paraId="1C7F21C5" w14:textId="77777777" w:rsidR="002E229E" w:rsidRDefault="00EB0030">
            <w:pPr>
              <w:pStyle w:val="Compact"/>
            </w:pPr>
            <w:r>
              <w:rPr>
                <w:bCs/>
              </w:rPr>
              <w:t>Code</w:t>
            </w:r>
          </w:p>
        </w:tc>
        <w:tc>
          <w:tcPr>
            <w:tcW w:w="0" w:type="auto"/>
          </w:tcPr>
          <w:p w14:paraId="1C7F21C6" w14:textId="77777777" w:rsidR="002E229E" w:rsidRDefault="00EB0030">
            <w:pPr>
              <w:pStyle w:val="Compact"/>
            </w:pPr>
            <w:r>
              <w:rPr>
                <w:bCs/>
              </w:rPr>
              <w:t>Reason</w:t>
            </w:r>
          </w:p>
        </w:tc>
      </w:tr>
      <w:tr w:rsidR="002E229E" w14:paraId="1C7F21D3" w14:textId="77777777">
        <w:tc>
          <w:tcPr>
            <w:tcW w:w="0" w:type="auto"/>
          </w:tcPr>
          <w:p w14:paraId="1C7F21C8" w14:textId="77777777" w:rsidR="002E229E" w:rsidRDefault="00EB0030">
            <w:pPr>
              <w:pStyle w:val="Compact"/>
            </w:pPr>
            <w:r>
              <w:t>Negotiate</w:t>
            </w:r>
          </w:p>
        </w:tc>
        <w:tc>
          <w:tcPr>
            <w:tcW w:w="0" w:type="auto"/>
          </w:tcPr>
          <w:p w14:paraId="1C7F21C9" w14:textId="77777777" w:rsidR="002E229E" w:rsidRDefault="00EB0030">
            <w:pPr>
              <w:pStyle w:val="Compact"/>
            </w:pPr>
            <w:r>
              <w:t> </w:t>
            </w:r>
          </w:p>
        </w:tc>
        <w:tc>
          <w:tcPr>
            <w:tcW w:w="0" w:type="auto"/>
          </w:tcPr>
          <w:p w14:paraId="1C7F21CA" w14:textId="77777777" w:rsidR="002E229E" w:rsidRDefault="00EB0030">
            <w:pPr>
              <w:pStyle w:val="Compact"/>
            </w:pPr>
            <w:r>
              <w:t>ABC</w:t>
            </w:r>
          </w:p>
        </w:tc>
        <w:tc>
          <w:tcPr>
            <w:tcW w:w="0" w:type="auto"/>
          </w:tcPr>
          <w:p w14:paraId="1C7F21CB" w14:textId="77777777" w:rsidR="002E229E" w:rsidRDefault="00EB0030">
            <w:pPr>
              <w:pStyle w:val="Compact"/>
            </w:pPr>
            <w:r>
              <w:t>T1</w:t>
            </w:r>
          </w:p>
        </w:tc>
        <w:tc>
          <w:tcPr>
            <w:tcW w:w="0" w:type="auto"/>
          </w:tcPr>
          <w:p w14:paraId="1C7F21CC" w14:textId="77777777" w:rsidR="002E229E" w:rsidRDefault="00EB0030">
            <w:pPr>
              <w:pStyle w:val="Compact"/>
            </w:pPr>
            <w:r>
              <w:t>–</w:t>
            </w:r>
          </w:p>
        </w:tc>
        <w:tc>
          <w:tcPr>
            <w:tcW w:w="0" w:type="auto"/>
          </w:tcPr>
          <w:p w14:paraId="1C7F21CD" w14:textId="77777777" w:rsidR="002E229E" w:rsidRDefault="00EB0030">
            <w:pPr>
              <w:pStyle w:val="Compact"/>
            </w:pPr>
            <w:r>
              <w:t>–</w:t>
            </w:r>
          </w:p>
        </w:tc>
        <w:tc>
          <w:tcPr>
            <w:tcW w:w="0" w:type="auto"/>
          </w:tcPr>
          <w:p w14:paraId="1C7F21CE" w14:textId="77777777" w:rsidR="002E229E" w:rsidRDefault="00EB0030">
            <w:pPr>
              <w:pStyle w:val="Compact"/>
            </w:pPr>
            <w:r>
              <w:t>–</w:t>
            </w:r>
          </w:p>
        </w:tc>
        <w:tc>
          <w:tcPr>
            <w:tcW w:w="0" w:type="auto"/>
          </w:tcPr>
          <w:p w14:paraId="1C7F21CF" w14:textId="77777777" w:rsidR="002E229E" w:rsidRDefault="00EB0030">
            <w:pPr>
              <w:pStyle w:val="Compact"/>
            </w:pPr>
            <w:r>
              <w:t>Idempotent</w:t>
            </w:r>
          </w:p>
        </w:tc>
        <w:tc>
          <w:tcPr>
            <w:tcW w:w="0" w:type="auto"/>
          </w:tcPr>
          <w:p w14:paraId="1C7F21D0" w14:textId="77777777" w:rsidR="002E229E" w:rsidRDefault="00EB0030">
            <w:pPr>
              <w:pStyle w:val="Compact"/>
            </w:pPr>
            <w:r>
              <w:t>–</w:t>
            </w:r>
          </w:p>
        </w:tc>
        <w:tc>
          <w:tcPr>
            <w:tcW w:w="0" w:type="auto"/>
          </w:tcPr>
          <w:p w14:paraId="1C7F21D1" w14:textId="77777777" w:rsidR="002E229E" w:rsidRDefault="00EB0030">
            <w:pPr>
              <w:pStyle w:val="Compact"/>
            </w:pPr>
            <w:r>
              <w:t>–</w:t>
            </w:r>
          </w:p>
        </w:tc>
        <w:tc>
          <w:tcPr>
            <w:tcW w:w="0" w:type="auto"/>
          </w:tcPr>
          <w:p w14:paraId="1C7F21D2" w14:textId="77777777" w:rsidR="002E229E" w:rsidRDefault="00EB0030">
            <w:pPr>
              <w:pStyle w:val="Compact"/>
            </w:pPr>
            <w:r>
              <w:t>–</w:t>
            </w:r>
          </w:p>
        </w:tc>
      </w:tr>
      <w:tr w:rsidR="002E229E" w14:paraId="1C7F21DF" w14:textId="77777777">
        <w:tc>
          <w:tcPr>
            <w:tcW w:w="0" w:type="auto"/>
          </w:tcPr>
          <w:p w14:paraId="1C7F21D4" w14:textId="77777777" w:rsidR="002E229E" w:rsidRDefault="002E229E"/>
        </w:tc>
        <w:tc>
          <w:tcPr>
            <w:tcW w:w="0" w:type="auto"/>
          </w:tcPr>
          <w:p w14:paraId="1C7F21D5" w14:textId="1874F85E" w:rsidR="002E229E" w:rsidRDefault="001851D6">
            <w:pPr>
              <w:pStyle w:val="Compact"/>
            </w:pPr>
            <w:proofErr w:type="spellStart"/>
            <w:r>
              <w:t>NegotiationResp</w:t>
            </w:r>
            <w:r w:rsidR="00EB0030">
              <w:t>onse</w:t>
            </w:r>
            <w:proofErr w:type="spellEnd"/>
          </w:p>
        </w:tc>
        <w:tc>
          <w:tcPr>
            <w:tcW w:w="0" w:type="auto"/>
          </w:tcPr>
          <w:p w14:paraId="1C7F21D6" w14:textId="77777777" w:rsidR="002E229E" w:rsidRDefault="00EB0030">
            <w:pPr>
              <w:pStyle w:val="Compact"/>
            </w:pPr>
            <w:r>
              <w:t>ABC</w:t>
            </w:r>
          </w:p>
        </w:tc>
        <w:tc>
          <w:tcPr>
            <w:tcW w:w="0" w:type="auto"/>
          </w:tcPr>
          <w:p w14:paraId="1C7F21D7" w14:textId="77777777" w:rsidR="002E229E" w:rsidRDefault="00EB0030">
            <w:pPr>
              <w:pStyle w:val="Compact"/>
            </w:pPr>
            <w:r>
              <w:t>–</w:t>
            </w:r>
          </w:p>
        </w:tc>
        <w:tc>
          <w:tcPr>
            <w:tcW w:w="0" w:type="auto"/>
          </w:tcPr>
          <w:p w14:paraId="1C7F21D8" w14:textId="77777777" w:rsidR="002E229E" w:rsidRDefault="00EB0030">
            <w:pPr>
              <w:pStyle w:val="Compact"/>
            </w:pPr>
            <w:r>
              <w:t>T1</w:t>
            </w:r>
          </w:p>
        </w:tc>
        <w:tc>
          <w:tcPr>
            <w:tcW w:w="0" w:type="auto"/>
          </w:tcPr>
          <w:p w14:paraId="1C7F21D9" w14:textId="77777777" w:rsidR="002E229E" w:rsidRDefault="00EB0030">
            <w:pPr>
              <w:pStyle w:val="Compact"/>
            </w:pPr>
            <w:r>
              <w:t>–</w:t>
            </w:r>
          </w:p>
        </w:tc>
        <w:tc>
          <w:tcPr>
            <w:tcW w:w="0" w:type="auto"/>
          </w:tcPr>
          <w:p w14:paraId="1C7F21DA" w14:textId="77777777" w:rsidR="002E229E" w:rsidRDefault="00EB0030">
            <w:pPr>
              <w:pStyle w:val="Compact"/>
            </w:pPr>
            <w:r>
              <w:t>–</w:t>
            </w:r>
          </w:p>
        </w:tc>
        <w:tc>
          <w:tcPr>
            <w:tcW w:w="0" w:type="auto"/>
          </w:tcPr>
          <w:p w14:paraId="1C7F21DB" w14:textId="77777777" w:rsidR="002E229E" w:rsidRDefault="002E229E"/>
        </w:tc>
        <w:tc>
          <w:tcPr>
            <w:tcW w:w="0" w:type="auto"/>
          </w:tcPr>
          <w:p w14:paraId="1C7F21DC" w14:textId="77777777" w:rsidR="002E229E" w:rsidRDefault="00EB0030">
            <w:pPr>
              <w:pStyle w:val="Compact"/>
            </w:pPr>
            <w:r>
              <w:t>Recoverable</w:t>
            </w:r>
          </w:p>
        </w:tc>
        <w:tc>
          <w:tcPr>
            <w:tcW w:w="0" w:type="auto"/>
          </w:tcPr>
          <w:p w14:paraId="1C7F21DD" w14:textId="77777777" w:rsidR="002E229E" w:rsidRDefault="00EB0030">
            <w:pPr>
              <w:pStyle w:val="Compact"/>
            </w:pPr>
            <w:r>
              <w:t>–</w:t>
            </w:r>
          </w:p>
        </w:tc>
        <w:tc>
          <w:tcPr>
            <w:tcW w:w="0" w:type="auto"/>
          </w:tcPr>
          <w:p w14:paraId="1C7F21DE" w14:textId="77777777" w:rsidR="002E229E" w:rsidRDefault="00EB0030">
            <w:pPr>
              <w:pStyle w:val="Compact"/>
            </w:pPr>
            <w:r>
              <w:t>–</w:t>
            </w:r>
          </w:p>
        </w:tc>
      </w:tr>
      <w:tr w:rsidR="002E229E" w14:paraId="1C7F21EB" w14:textId="77777777">
        <w:tc>
          <w:tcPr>
            <w:tcW w:w="0" w:type="auto"/>
          </w:tcPr>
          <w:p w14:paraId="1C7F21E0" w14:textId="77777777" w:rsidR="002E229E" w:rsidRDefault="00EB0030">
            <w:pPr>
              <w:pStyle w:val="Compact"/>
            </w:pPr>
            <w:r>
              <w:t>Establish</w:t>
            </w:r>
          </w:p>
        </w:tc>
        <w:tc>
          <w:tcPr>
            <w:tcW w:w="0" w:type="auto"/>
          </w:tcPr>
          <w:p w14:paraId="1C7F21E1" w14:textId="77777777" w:rsidR="002E229E" w:rsidRDefault="002E229E"/>
        </w:tc>
        <w:tc>
          <w:tcPr>
            <w:tcW w:w="0" w:type="auto"/>
          </w:tcPr>
          <w:p w14:paraId="1C7F21E2" w14:textId="77777777" w:rsidR="002E229E" w:rsidRDefault="00EB0030">
            <w:pPr>
              <w:pStyle w:val="Compact"/>
            </w:pPr>
            <w:r>
              <w:t>ABC</w:t>
            </w:r>
          </w:p>
        </w:tc>
        <w:tc>
          <w:tcPr>
            <w:tcW w:w="0" w:type="auto"/>
          </w:tcPr>
          <w:p w14:paraId="1C7F21E3" w14:textId="77777777" w:rsidR="002E229E" w:rsidRDefault="00EB0030">
            <w:pPr>
              <w:pStyle w:val="Compact"/>
            </w:pPr>
            <w:r>
              <w:t>T2</w:t>
            </w:r>
          </w:p>
        </w:tc>
        <w:tc>
          <w:tcPr>
            <w:tcW w:w="0" w:type="auto"/>
          </w:tcPr>
          <w:p w14:paraId="1C7F21E4" w14:textId="77777777" w:rsidR="002E229E" w:rsidRDefault="00EB0030">
            <w:pPr>
              <w:pStyle w:val="Compact"/>
            </w:pPr>
            <w:r>
              <w:t>–</w:t>
            </w:r>
          </w:p>
        </w:tc>
        <w:tc>
          <w:tcPr>
            <w:tcW w:w="0" w:type="auto"/>
          </w:tcPr>
          <w:p w14:paraId="1C7F21E5" w14:textId="77777777" w:rsidR="002E229E" w:rsidRDefault="00EB0030">
            <w:pPr>
              <w:pStyle w:val="Compact"/>
            </w:pPr>
            <w:r>
              <w:t>200</w:t>
            </w:r>
          </w:p>
        </w:tc>
        <w:tc>
          <w:tcPr>
            <w:tcW w:w="0" w:type="auto"/>
          </w:tcPr>
          <w:p w14:paraId="1C7F21E6" w14:textId="77777777" w:rsidR="002E229E" w:rsidRDefault="00EB0030">
            <w:pPr>
              <w:pStyle w:val="Compact"/>
            </w:pPr>
            <w:r>
              <w:t>–</w:t>
            </w:r>
          </w:p>
        </w:tc>
        <w:tc>
          <w:tcPr>
            <w:tcW w:w="0" w:type="auto"/>
          </w:tcPr>
          <w:p w14:paraId="1C7F21E7" w14:textId="77777777" w:rsidR="002E229E" w:rsidRDefault="00EB0030">
            <w:pPr>
              <w:pStyle w:val="Compact"/>
            </w:pPr>
            <w:r>
              <w:t>–</w:t>
            </w:r>
          </w:p>
        </w:tc>
        <w:tc>
          <w:tcPr>
            <w:tcW w:w="0" w:type="auto"/>
          </w:tcPr>
          <w:p w14:paraId="1C7F21E8" w14:textId="77777777" w:rsidR="002E229E" w:rsidRDefault="00EB0030">
            <w:pPr>
              <w:pStyle w:val="Compact"/>
            </w:pPr>
            <w:r>
              <w:t>–</w:t>
            </w:r>
          </w:p>
        </w:tc>
        <w:tc>
          <w:tcPr>
            <w:tcW w:w="0" w:type="auto"/>
          </w:tcPr>
          <w:p w14:paraId="1C7F21E9" w14:textId="77777777" w:rsidR="002E229E" w:rsidRDefault="00EB0030">
            <w:pPr>
              <w:pStyle w:val="Compact"/>
            </w:pPr>
            <w:r>
              <w:t>–</w:t>
            </w:r>
          </w:p>
        </w:tc>
        <w:tc>
          <w:tcPr>
            <w:tcW w:w="0" w:type="auto"/>
          </w:tcPr>
          <w:p w14:paraId="1C7F21EA" w14:textId="77777777" w:rsidR="002E229E" w:rsidRDefault="00EB0030">
            <w:pPr>
              <w:pStyle w:val="Compact"/>
            </w:pPr>
            <w:r>
              <w:t>–</w:t>
            </w:r>
          </w:p>
        </w:tc>
      </w:tr>
      <w:tr w:rsidR="002E229E" w14:paraId="1C7F21F7" w14:textId="77777777">
        <w:tc>
          <w:tcPr>
            <w:tcW w:w="0" w:type="auto"/>
          </w:tcPr>
          <w:p w14:paraId="1C7F21EC" w14:textId="77777777" w:rsidR="002E229E" w:rsidRDefault="002E229E"/>
        </w:tc>
        <w:tc>
          <w:tcPr>
            <w:tcW w:w="0" w:type="auto"/>
          </w:tcPr>
          <w:p w14:paraId="1C7F21ED" w14:textId="5E9ADD1E" w:rsidR="002E229E" w:rsidRDefault="00EB0030">
            <w:pPr>
              <w:pStyle w:val="Compact"/>
            </w:pPr>
            <w:proofErr w:type="spellStart"/>
            <w:r>
              <w:t>EstablishmentAck</w:t>
            </w:r>
            <w:proofErr w:type="spellEnd"/>
          </w:p>
        </w:tc>
        <w:tc>
          <w:tcPr>
            <w:tcW w:w="0" w:type="auto"/>
          </w:tcPr>
          <w:p w14:paraId="1C7F21EE" w14:textId="77777777" w:rsidR="002E229E" w:rsidRDefault="00EB0030">
            <w:pPr>
              <w:pStyle w:val="Compact"/>
            </w:pPr>
            <w:r>
              <w:t>ABC</w:t>
            </w:r>
          </w:p>
        </w:tc>
        <w:tc>
          <w:tcPr>
            <w:tcW w:w="0" w:type="auto"/>
          </w:tcPr>
          <w:p w14:paraId="1C7F21EF" w14:textId="77777777" w:rsidR="002E229E" w:rsidRDefault="00EB0030">
            <w:pPr>
              <w:pStyle w:val="Compact"/>
            </w:pPr>
            <w:r>
              <w:t>–</w:t>
            </w:r>
          </w:p>
        </w:tc>
        <w:tc>
          <w:tcPr>
            <w:tcW w:w="0" w:type="auto"/>
          </w:tcPr>
          <w:p w14:paraId="1C7F21F0" w14:textId="77777777" w:rsidR="002E229E" w:rsidRDefault="00EB0030">
            <w:pPr>
              <w:pStyle w:val="Compact"/>
            </w:pPr>
            <w:r>
              <w:t>T2</w:t>
            </w:r>
          </w:p>
        </w:tc>
        <w:tc>
          <w:tcPr>
            <w:tcW w:w="0" w:type="auto"/>
          </w:tcPr>
          <w:p w14:paraId="1C7F21F1" w14:textId="77777777" w:rsidR="002E229E" w:rsidRDefault="00EB0030">
            <w:pPr>
              <w:pStyle w:val="Compact"/>
            </w:pPr>
            <w:r>
              <w:t>1000</w:t>
            </w:r>
          </w:p>
        </w:tc>
        <w:tc>
          <w:tcPr>
            <w:tcW w:w="0" w:type="auto"/>
          </w:tcPr>
          <w:p w14:paraId="1C7F21F2" w14:textId="77777777" w:rsidR="002E229E" w:rsidRDefault="00EB0030">
            <w:pPr>
              <w:pStyle w:val="Compact"/>
            </w:pPr>
            <w:r>
              <w:t>–</w:t>
            </w:r>
          </w:p>
        </w:tc>
        <w:tc>
          <w:tcPr>
            <w:tcW w:w="0" w:type="auto"/>
          </w:tcPr>
          <w:p w14:paraId="1C7F21F3" w14:textId="77777777" w:rsidR="002E229E" w:rsidRDefault="00EB0030">
            <w:pPr>
              <w:pStyle w:val="Compact"/>
            </w:pPr>
            <w:r>
              <w:t>–</w:t>
            </w:r>
          </w:p>
        </w:tc>
        <w:tc>
          <w:tcPr>
            <w:tcW w:w="0" w:type="auto"/>
          </w:tcPr>
          <w:p w14:paraId="1C7F21F4" w14:textId="77777777" w:rsidR="002E229E" w:rsidRDefault="00EB0030">
            <w:pPr>
              <w:pStyle w:val="Compact"/>
            </w:pPr>
            <w:r>
              <w:t>–</w:t>
            </w:r>
          </w:p>
        </w:tc>
        <w:tc>
          <w:tcPr>
            <w:tcW w:w="0" w:type="auto"/>
          </w:tcPr>
          <w:p w14:paraId="1C7F21F5" w14:textId="77777777" w:rsidR="002E229E" w:rsidRDefault="00EB0030">
            <w:pPr>
              <w:pStyle w:val="Compact"/>
            </w:pPr>
            <w:r>
              <w:t>–</w:t>
            </w:r>
          </w:p>
        </w:tc>
        <w:tc>
          <w:tcPr>
            <w:tcW w:w="0" w:type="auto"/>
          </w:tcPr>
          <w:p w14:paraId="1C7F21F6" w14:textId="77777777" w:rsidR="002E229E" w:rsidRDefault="00EB0030">
            <w:pPr>
              <w:pStyle w:val="Compact"/>
            </w:pPr>
            <w:r>
              <w:t>–</w:t>
            </w:r>
          </w:p>
        </w:tc>
      </w:tr>
      <w:tr w:rsidR="002E229E" w14:paraId="1C7F2203" w14:textId="77777777">
        <w:tc>
          <w:tcPr>
            <w:tcW w:w="0" w:type="auto"/>
          </w:tcPr>
          <w:p w14:paraId="1C7F21F8" w14:textId="77777777" w:rsidR="002E229E" w:rsidRDefault="00EB0030">
            <w:pPr>
              <w:pStyle w:val="Compact"/>
            </w:pPr>
            <w:r>
              <w:t>Sequence</w:t>
            </w:r>
          </w:p>
        </w:tc>
        <w:tc>
          <w:tcPr>
            <w:tcW w:w="0" w:type="auto"/>
          </w:tcPr>
          <w:p w14:paraId="1C7F21F9" w14:textId="77777777" w:rsidR="002E229E" w:rsidRDefault="002E229E"/>
        </w:tc>
        <w:tc>
          <w:tcPr>
            <w:tcW w:w="0" w:type="auto"/>
          </w:tcPr>
          <w:p w14:paraId="1C7F21FA" w14:textId="77777777" w:rsidR="002E229E" w:rsidRDefault="00EB0030">
            <w:pPr>
              <w:pStyle w:val="Compact"/>
            </w:pPr>
            <w:r>
              <w:t>–</w:t>
            </w:r>
          </w:p>
        </w:tc>
        <w:tc>
          <w:tcPr>
            <w:tcW w:w="0" w:type="auto"/>
          </w:tcPr>
          <w:p w14:paraId="1C7F21FB" w14:textId="77777777" w:rsidR="002E229E" w:rsidRDefault="00EB0030">
            <w:pPr>
              <w:pStyle w:val="Compact"/>
            </w:pPr>
            <w:r>
              <w:t>–</w:t>
            </w:r>
          </w:p>
        </w:tc>
        <w:tc>
          <w:tcPr>
            <w:tcW w:w="0" w:type="auto"/>
          </w:tcPr>
          <w:p w14:paraId="1C7F21FC" w14:textId="77777777" w:rsidR="002E229E" w:rsidRDefault="00EB0030">
            <w:pPr>
              <w:pStyle w:val="Compact"/>
            </w:pPr>
            <w:r>
              <w:t>–</w:t>
            </w:r>
          </w:p>
        </w:tc>
        <w:tc>
          <w:tcPr>
            <w:tcW w:w="0" w:type="auto"/>
          </w:tcPr>
          <w:p w14:paraId="1C7F21FD" w14:textId="77777777" w:rsidR="002E229E" w:rsidRDefault="00EB0030">
            <w:pPr>
              <w:pStyle w:val="Compact"/>
            </w:pPr>
            <w:r>
              <w:t>201</w:t>
            </w:r>
          </w:p>
        </w:tc>
        <w:tc>
          <w:tcPr>
            <w:tcW w:w="0" w:type="auto"/>
          </w:tcPr>
          <w:p w14:paraId="1C7F21FE" w14:textId="77777777" w:rsidR="002E229E" w:rsidRDefault="00EB0030">
            <w:pPr>
              <w:pStyle w:val="Compact"/>
            </w:pPr>
            <w:r>
              <w:t>–</w:t>
            </w:r>
          </w:p>
        </w:tc>
        <w:tc>
          <w:tcPr>
            <w:tcW w:w="0" w:type="auto"/>
          </w:tcPr>
          <w:p w14:paraId="1C7F21FF" w14:textId="77777777" w:rsidR="002E229E" w:rsidRDefault="00EB0030">
            <w:pPr>
              <w:pStyle w:val="Compact"/>
            </w:pPr>
            <w:r>
              <w:t>–</w:t>
            </w:r>
          </w:p>
        </w:tc>
        <w:tc>
          <w:tcPr>
            <w:tcW w:w="0" w:type="auto"/>
          </w:tcPr>
          <w:p w14:paraId="1C7F2200" w14:textId="77777777" w:rsidR="002E229E" w:rsidRDefault="00EB0030">
            <w:pPr>
              <w:pStyle w:val="Compact"/>
            </w:pPr>
            <w:r>
              <w:t>–</w:t>
            </w:r>
          </w:p>
        </w:tc>
        <w:tc>
          <w:tcPr>
            <w:tcW w:w="0" w:type="auto"/>
          </w:tcPr>
          <w:p w14:paraId="1C7F2201" w14:textId="77777777" w:rsidR="002E229E" w:rsidRDefault="00EB0030">
            <w:pPr>
              <w:pStyle w:val="Compact"/>
            </w:pPr>
            <w:r>
              <w:t>–</w:t>
            </w:r>
          </w:p>
        </w:tc>
        <w:tc>
          <w:tcPr>
            <w:tcW w:w="0" w:type="auto"/>
          </w:tcPr>
          <w:p w14:paraId="1C7F2202" w14:textId="77777777" w:rsidR="002E229E" w:rsidRDefault="00EB0030">
            <w:pPr>
              <w:pStyle w:val="Compact"/>
            </w:pPr>
            <w:r>
              <w:t>–</w:t>
            </w:r>
          </w:p>
        </w:tc>
      </w:tr>
      <w:tr w:rsidR="002E229E" w14:paraId="1C7F220F" w14:textId="77777777">
        <w:tc>
          <w:tcPr>
            <w:tcW w:w="0" w:type="auto"/>
          </w:tcPr>
          <w:p w14:paraId="1C7F2204" w14:textId="77777777" w:rsidR="002E229E" w:rsidRDefault="00EB0030">
            <w:pPr>
              <w:pStyle w:val="Compact"/>
            </w:pPr>
            <w:r>
              <w:lastRenderedPageBreak/>
              <w:t>Terminate</w:t>
            </w:r>
          </w:p>
        </w:tc>
        <w:tc>
          <w:tcPr>
            <w:tcW w:w="0" w:type="auto"/>
          </w:tcPr>
          <w:p w14:paraId="1C7F2205" w14:textId="77777777" w:rsidR="002E229E" w:rsidRDefault="002E229E"/>
        </w:tc>
        <w:tc>
          <w:tcPr>
            <w:tcW w:w="0" w:type="auto"/>
          </w:tcPr>
          <w:p w14:paraId="1C7F2206" w14:textId="77777777" w:rsidR="002E229E" w:rsidRDefault="00EB0030">
            <w:pPr>
              <w:pStyle w:val="Compact"/>
            </w:pPr>
            <w:r>
              <w:t>ABC</w:t>
            </w:r>
          </w:p>
        </w:tc>
        <w:tc>
          <w:tcPr>
            <w:tcW w:w="0" w:type="auto"/>
          </w:tcPr>
          <w:p w14:paraId="1C7F2207" w14:textId="77777777" w:rsidR="002E229E" w:rsidRDefault="00EB0030">
            <w:pPr>
              <w:pStyle w:val="Compact"/>
            </w:pPr>
            <w:r>
              <w:t>–</w:t>
            </w:r>
          </w:p>
        </w:tc>
        <w:tc>
          <w:tcPr>
            <w:tcW w:w="0" w:type="auto"/>
          </w:tcPr>
          <w:p w14:paraId="1C7F2208" w14:textId="77777777" w:rsidR="002E229E" w:rsidRDefault="00EB0030">
            <w:pPr>
              <w:pStyle w:val="Compact"/>
            </w:pPr>
            <w:r>
              <w:t>–</w:t>
            </w:r>
          </w:p>
        </w:tc>
        <w:tc>
          <w:tcPr>
            <w:tcW w:w="0" w:type="auto"/>
          </w:tcPr>
          <w:p w14:paraId="1C7F2209" w14:textId="77777777" w:rsidR="002E229E" w:rsidRDefault="00EB0030">
            <w:pPr>
              <w:pStyle w:val="Compact"/>
            </w:pPr>
            <w:r>
              <w:t>–</w:t>
            </w:r>
          </w:p>
        </w:tc>
        <w:tc>
          <w:tcPr>
            <w:tcW w:w="0" w:type="auto"/>
          </w:tcPr>
          <w:p w14:paraId="1C7F220A" w14:textId="77777777" w:rsidR="002E229E" w:rsidRDefault="00EB0030">
            <w:pPr>
              <w:pStyle w:val="Compact"/>
            </w:pPr>
            <w:r>
              <w:t>–</w:t>
            </w:r>
          </w:p>
        </w:tc>
        <w:tc>
          <w:tcPr>
            <w:tcW w:w="0" w:type="auto"/>
          </w:tcPr>
          <w:p w14:paraId="1C7F220B" w14:textId="77777777" w:rsidR="002E229E" w:rsidRDefault="00EB0030">
            <w:pPr>
              <w:pStyle w:val="Compact"/>
            </w:pPr>
            <w:r>
              <w:t>–</w:t>
            </w:r>
          </w:p>
        </w:tc>
        <w:tc>
          <w:tcPr>
            <w:tcW w:w="0" w:type="auto"/>
          </w:tcPr>
          <w:p w14:paraId="1C7F220C" w14:textId="77777777" w:rsidR="002E229E" w:rsidRDefault="00EB0030">
            <w:pPr>
              <w:pStyle w:val="Compact"/>
            </w:pPr>
            <w:r>
              <w:t>–</w:t>
            </w:r>
          </w:p>
        </w:tc>
        <w:tc>
          <w:tcPr>
            <w:tcW w:w="0" w:type="auto"/>
          </w:tcPr>
          <w:p w14:paraId="1C7F220D" w14:textId="77777777" w:rsidR="002E229E" w:rsidRDefault="00EB0030">
            <w:pPr>
              <w:pStyle w:val="Compact"/>
            </w:pPr>
            <w:r>
              <w:t>Finished</w:t>
            </w:r>
          </w:p>
        </w:tc>
        <w:tc>
          <w:tcPr>
            <w:tcW w:w="0" w:type="auto"/>
          </w:tcPr>
          <w:p w14:paraId="1C7F220E" w14:textId="77777777" w:rsidR="002E229E" w:rsidRDefault="00EB0030">
            <w:pPr>
              <w:pStyle w:val="Compact"/>
            </w:pPr>
            <w:r>
              <w:t>–</w:t>
            </w:r>
          </w:p>
        </w:tc>
      </w:tr>
      <w:tr w:rsidR="002E229E" w14:paraId="1C7F221B" w14:textId="77777777">
        <w:tc>
          <w:tcPr>
            <w:tcW w:w="0" w:type="auto"/>
          </w:tcPr>
          <w:p w14:paraId="1C7F2210" w14:textId="77777777" w:rsidR="002E229E" w:rsidRDefault="002E229E"/>
        </w:tc>
        <w:tc>
          <w:tcPr>
            <w:tcW w:w="0" w:type="auto"/>
          </w:tcPr>
          <w:p w14:paraId="1C7F2211" w14:textId="77777777" w:rsidR="002E229E" w:rsidRDefault="00EB0030">
            <w:pPr>
              <w:pStyle w:val="Compact"/>
            </w:pPr>
            <w:r>
              <w:t>Terminate</w:t>
            </w:r>
          </w:p>
        </w:tc>
        <w:tc>
          <w:tcPr>
            <w:tcW w:w="0" w:type="auto"/>
          </w:tcPr>
          <w:p w14:paraId="1C7F2212" w14:textId="77777777" w:rsidR="002E229E" w:rsidRDefault="00EB0030">
            <w:pPr>
              <w:pStyle w:val="Compact"/>
            </w:pPr>
            <w:r>
              <w:t>ABC</w:t>
            </w:r>
          </w:p>
        </w:tc>
        <w:tc>
          <w:tcPr>
            <w:tcW w:w="0" w:type="auto"/>
          </w:tcPr>
          <w:p w14:paraId="1C7F2213" w14:textId="77777777" w:rsidR="002E229E" w:rsidRDefault="00EB0030">
            <w:pPr>
              <w:pStyle w:val="Compact"/>
            </w:pPr>
            <w:r>
              <w:t>–</w:t>
            </w:r>
          </w:p>
        </w:tc>
        <w:tc>
          <w:tcPr>
            <w:tcW w:w="0" w:type="auto"/>
          </w:tcPr>
          <w:p w14:paraId="1C7F2214" w14:textId="77777777" w:rsidR="002E229E" w:rsidRDefault="00EB0030">
            <w:pPr>
              <w:pStyle w:val="Compact"/>
            </w:pPr>
            <w:r>
              <w:t>–</w:t>
            </w:r>
          </w:p>
        </w:tc>
        <w:tc>
          <w:tcPr>
            <w:tcW w:w="0" w:type="auto"/>
          </w:tcPr>
          <w:p w14:paraId="1C7F2215" w14:textId="77777777" w:rsidR="002E229E" w:rsidRDefault="00EB0030">
            <w:pPr>
              <w:pStyle w:val="Compact"/>
            </w:pPr>
            <w:r>
              <w:t>–</w:t>
            </w:r>
          </w:p>
        </w:tc>
        <w:tc>
          <w:tcPr>
            <w:tcW w:w="0" w:type="auto"/>
          </w:tcPr>
          <w:p w14:paraId="1C7F2216" w14:textId="77777777" w:rsidR="002E229E" w:rsidRDefault="00EB0030">
            <w:pPr>
              <w:pStyle w:val="Compact"/>
            </w:pPr>
            <w:r>
              <w:t>–</w:t>
            </w:r>
          </w:p>
        </w:tc>
        <w:tc>
          <w:tcPr>
            <w:tcW w:w="0" w:type="auto"/>
          </w:tcPr>
          <w:p w14:paraId="1C7F2217" w14:textId="77777777" w:rsidR="002E229E" w:rsidRDefault="00EB0030">
            <w:pPr>
              <w:pStyle w:val="Compact"/>
            </w:pPr>
            <w:r>
              <w:t>–</w:t>
            </w:r>
          </w:p>
        </w:tc>
        <w:tc>
          <w:tcPr>
            <w:tcW w:w="0" w:type="auto"/>
          </w:tcPr>
          <w:p w14:paraId="1C7F2218" w14:textId="77777777" w:rsidR="002E229E" w:rsidRDefault="00EB0030">
            <w:pPr>
              <w:pStyle w:val="Compact"/>
            </w:pPr>
            <w:r>
              <w:t>–</w:t>
            </w:r>
          </w:p>
        </w:tc>
        <w:tc>
          <w:tcPr>
            <w:tcW w:w="0" w:type="auto"/>
          </w:tcPr>
          <w:p w14:paraId="1C7F2219" w14:textId="77777777" w:rsidR="002E229E" w:rsidRDefault="00EB0030">
            <w:pPr>
              <w:pStyle w:val="Compact"/>
            </w:pPr>
            <w:r>
              <w:t>Finished</w:t>
            </w:r>
          </w:p>
        </w:tc>
        <w:tc>
          <w:tcPr>
            <w:tcW w:w="0" w:type="auto"/>
          </w:tcPr>
          <w:p w14:paraId="1C7F221A" w14:textId="77777777" w:rsidR="002E229E" w:rsidRDefault="00EB0030">
            <w:pPr>
              <w:pStyle w:val="Compact"/>
            </w:pPr>
            <w:r>
              <w:t>–</w:t>
            </w:r>
          </w:p>
        </w:tc>
      </w:tr>
      <w:tr w:rsidR="002E229E" w14:paraId="1C7F2227" w14:textId="77777777">
        <w:tc>
          <w:tcPr>
            <w:tcW w:w="0" w:type="auto"/>
          </w:tcPr>
          <w:p w14:paraId="1C7F221C" w14:textId="77777777" w:rsidR="002E229E" w:rsidRDefault="00EB0030">
            <w:pPr>
              <w:pStyle w:val="Compact"/>
            </w:pPr>
            <w:r>
              <w:t>&lt;TCP socket connection is disconnected by sender&gt;</w:t>
            </w:r>
          </w:p>
        </w:tc>
        <w:tc>
          <w:tcPr>
            <w:tcW w:w="0" w:type="auto"/>
          </w:tcPr>
          <w:p w14:paraId="1C7F221D" w14:textId="77777777" w:rsidR="002E229E" w:rsidRDefault="002E229E"/>
        </w:tc>
        <w:tc>
          <w:tcPr>
            <w:tcW w:w="0" w:type="auto"/>
          </w:tcPr>
          <w:p w14:paraId="1C7F221E" w14:textId="77777777" w:rsidR="002E229E" w:rsidRDefault="002E229E"/>
        </w:tc>
        <w:tc>
          <w:tcPr>
            <w:tcW w:w="0" w:type="auto"/>
          </w:tcPr>
          <w:p w14:paraId="1C7F221F" w14:textId="77777777" w:rsidR="002E229E" w:rsidRDefault="002E229E"/>
        </w:tc>
        <w:tc>
          <w:tcPr>
            <w:tcW w:w="0" w:type="auto"/>
          </w:tcPr>
          <w:p w14:paraId="1C7F2220" w14:textId="77777777" w:rsidR="002E229E" w:rsidRDefault="002E229E"/>
        </w:tc>
        <w:tc>
          <w:tcPr>
            <w:tcW w:w="0" w:type="auto"/>
          </w:tcPr>
          <w:p w14:paraId="1C7F2221" w14:textId="77777777" w:rsidR="002E229E" w:rsidRDefault="002E229E"/>
        </w:tc>
        <w:tc>
          <w:tcPr>
            <w:tcW w:w="0" w:type="auto"/>
          </w:tcPr>
          <w:p w14:paraId="1C7F2222" w14:textId="77777777" w:rsidR="002E229E" w:rsidRDefault="002E229E"/>
        </w:tc>
        <w:tc>
          <w:tcPr>
            <w:tcW w:w="0" w:type="auto"/>
          </w:tcPr>
          <w:p w14:paraId="1C7F2223" w14:textId="77777777" w:rsidR="002E229E" w:rsidRDefault="002E229E"/>
        </w:tc>
        <w:tc>
          <w:tcPr>
            <w:tcW w:w="0" w:type="auto"/>
          </w:tcPr>
          <w:p w14:paraId="1C7F2224" w14:textId="77777777" w:rsidR="002E229E" w:rsidRDefault="002E229E"/>
        </w:tc>
        <w:tc>
          <w:tcPr>
            <w:tcW w:w="0" w:type="auto"/>
          </w:tcPr>
          <w:p w14:paraId="1C7F2225" w14:textId="77777777" w:rsidR="002E229E" w:rsidRDefault="002E229E"/>
        </w:tc>
        <w:tc>
          <w:tcPr>
            <w:tcW w:w="0" w:type="auto"/>
          </w:tcPr>
          <w:p w14:paraId="1C7F2226" w14:textId="77777777" w:rsidR="002E229E" w:rsidRDefault="002E229E"/>
        </w:tc>
      </w:tr>
      <w:tr w:rsidR="002E229E" w14:paraId="1C7F2233" w14:textId="77777777">
        <w:tc>
          <w:tcPr>
            <w:tcW w:w="0" w:type="auto"/>
          </w:tcPr>
          <w:p w14:paraId="1C7F2228" w14:textId="77777777" w:rsidR="002E229E" w:rsidRDefault="00EB0030">
            <w:pPr>
              <w:pStyle w:val="Compact"/>
            </w:pPr>
            <w:r>
              <w:t>Establish</w:t>
            </w:r>
          </w:p>
        </w:tc>
        <w:tc>
          <w:tcPr>
            <w:tcW w:w="0" w:type="auto"/>
          </w:tcPr>
          <w:p w14:paraId="1C7F2229" w14:textId="77777777" w:rsidR="002E229E" w:rsidRDefault="002E229E"/>
        </w:tc>
        <w:tc>
          <w:tcPr>
            <w:tcW w:w="0" w:type="auto"/>
          </w:tcPr>
          <w:p w14:paraId="1C7F222A" w14:textId="77777777" w:rsidR="002E229E" w:rsidRDefault="00EB0030">
            <w:pPr>
              <w:pStyle w:val="Compact"/>
            </w:pPr>
            <w:r>
              <w:t>ABC</w:t>
            </w:r>
          </w:p>
        </w:tc>
        <w:tc>
          <w:tcPr>
            <w:tcW w:w="0" w:type="auto"/>
          </w:tcPr>
          <w:p w14:paraId="1C7F222B" w14:textId="77777777" w:rsidR="002E229E" w:rsidRDefault="00EB0030">
            <w:pPr>
              <w:pStyle w:val="Compact"/>
            </w:pPr>
            <w:r>
              <w:t>T4</w:t>
            </w:r>
          </w:p>
        </w:tc>
        <w:tc>
          <w:tcPr>
            <w:tcW w:w="0" w:type="auto"/>
          </w:tcPr>
          <w:p w14:paraId="1C7F222C" w14:textId="77777777" w:rsidR="002E229E" w:rsidRDefault="00EB0030">
            <w:pPr>
              <w:pStyle w:val="Compact"/>
            </w:pPr>
            <w:r>
              <w:t>–</w:t>
            </w:r>
          </w:p>
        </w:tc>
        <w:tc>
          <w:tcPr>
            <w:tcW w:w="0" w:type="auto"/>
          </w:tcPr>
          <w:p w14:paraId="1C7F222D" w14:textId="77777777" w:rsidR="002E229E" w:rsidRDefault="00EB0030">
            <w:pPr>
              <w:pStyle w:val="Compact"/>
            </w:pPr>
            <w:r>
              <w:t>200</w:t>
            </w:r>
          </w:p>
        </w:tc>
        <w:tc>
          <w:tcPr>
            <w:tcW w:w="0" w:type="auto"/>
          </w:tcPr>
          <w:p w14:paraId="1C7F222E" w14:textId="77777777" w:rsidR="002E229E" w:rsidRDefault="00EB0030">
            <w:pPr>
              <w:pStyle w:val="Compact"/>
            </w:pPr>
            <w:r>
              <w:t>–</w:t>
            </w:r>
          </w:p>
        </w:tc>
        <w:tc>
          <w:tcPr>
            <w:tcW w:w="0" w:type="auto"/>
          </w:tcPr>
          <w:p w14:paraId="1C7F222F" w14:textId="77777777" w:rsidR="002E229E" w:rsidRDefault="00EB0030">
            <w:pPr>
              <w:pStyle w:val="Compact"/>
            </w:pPr>
            <w:r>
              <w:t>Idempotent</w:t>
            </w:r>
          </w:p>
        </w:tc>
        <w:tc>
          <w:tcPr>
            <w:tcW w:w="0" w:type="auto"/>
          </w:tcPr>
          <w:p w14:paraId="1C7F2230" w14:textId="77777777" w:rsidR="002E229E" w:rsidRDefault="00EB0030">
            <w:pPr>
              <w:pStyle w:val="Compact"/>
            </w:pPr>
            <w:r>
              <w:t>–</w:t>
            </w:r>
          </w:p>
        </w:tc>
        <w:tc>
          <w:tcPr>
            <w:tcW w:w="0" w:type="auto"/>
          </w:tcPr>
          <w:p w14:paraId="1C7F2231" w14:textId="77777777" w:rsidR="002E229E" w:rsidRDefault="00EB0030">
            <w:pPr>
              <w:pStyle w:val="Compact"/>
            </w:pPr>
            <w:r>
              <w:t>–</w:t>
            </w:r>
          </w:p>
        </w:tc>
        <w:tc>
          <w:tcPr>
            <w:tcW w:w="0" w:type="auto"/>
          </w:tcPr>
          <w:p w14:paraId="1C7F2232" w14:textId="77777777" w:rsidR="002E229E" w:rsidRDefault="00EB0030">
            <w:pPr>
              <w:pStyle w:val="Compact"/>
            </w:pPr>
            <w:r>
              <w:t>–</w:t>
            </w:r>
          </w:p>
        </w:tc>
      </w:tr>
      <w:tr w:rsidR="002E229E" w14:paraId="1C7F223F" w14:textId="77777777">
        <w:tc>
          <w:tcPr>
            <w:tcW w:w="0" w:type="auto"/>
          </w:tcPr>
          <w:p w14:paraId="1C7F2234" w14:textId="77777777" w:rsidR="002E229E" w:rsidRDefault="002E229E"/>
        </w:tc>
        <w:tc>
          <w:tcPr>
            <w:tcW w:w="0" w:type="auto"/>
          </w:tcPr>
          <w:p w14:paraId="1C7F2235" w14:textId="591EDC9D" w:rsidR="002E229E" w:rsidRDefault="00EB0030">
            <w:pPr>
              <w:pStyle w:val="Compact"/>
            </w:pPr>
            <w:proofErr w:type="spellStart"/>
            <w:r>
              <w:t>EstablishmentAck</w:t>
            </w:r>
            <w:proofErr w:type="spellEnd"/>
          </w:p>
        </w:tc>
        <w:tc>
          <w:tcPr>
            <w:tcW w:w="0" w:type="auto"/>
          </w:tcPr>
          <w:p w14:paraId="1C7F2236" w14:textId="77777777" w:rsidR="002E229E" w:rsidRDefault="00EB0030">
            <w:pPr>
              <w:pStyle w:val="Compact"/>
            </w:pPr>
            <w:r>
              <w:t>ABC</w:t>
            </w:r>
          </w:p>
        </w:tc>
        <w:tc>
          <w:tcPr>
            <w:tcW w:w="0" w:type="auto"/>
          </w:tcPr>
          <w:p w14:paraId="1C7F2237" w14:textId="77777777" w:rsidR="002E229E" w:rsidRDefault="00EB0030">
            <w:pPr>
              <w:pStyle w:val="Compact"/>
            </w:pPr>
            <w:r>
              <w:t>–</w:t>
            </w:r>
          </w:p>
        </w:tc>
        <w:tc>
          <w:tcPr>
            <w:tcW w:w="0" w:type="auto"/>
          </w:tcPr>
          <w:p w14:paraId="1C7F2238" w14:textId="77777777" w:rsidR="002E229E" w:rsidRDefault="00EB0030">
            <w:pPr>
              <w:pStyle w:val="Compact"/>
            </w:pPr>
            <w:r>
              <w:t>T4</w:t>
            </w:r>
          </w:p>
        </w:tc>
        <w:tc>
          <w:tcPr>
            <w:tcW w:w="0" w:type="auto"/>
          </w:tcPr>
          <w:p w14:paraId="1C7F2239" w14:textId="77777777" w:rsidR="002E229E" w:rsidRDefault="00EB0030">
            <w:pPr>
              <w:pStyle w:val="Compact"/>
            </w:pPr>
            <w:r>
              <w:t>1001</w:t>
            </w:r>
          </w:p>
        </w:tc>
        <w:tc>
          <w:tcPr>
            <w:tcW w:w="0" w:type="auto"/>
          </w:tcPr>
          <w:p w14:paraId="1C7F223A" w14:textId="77777777" w:rsidR="002E229E" w:rsidRDefault="00EB0030">
            <w:pPr>
              <w:pStyle w:val="Compact"/>
            </w:pPr>
            <w:r>
              <w:t>–</w:t>
            </w:r>
          </w:p>
        </w:tc>
        <w:tc>
          <w:tcPr>
            <w:tcW w:w="0" w:type="auto"/>
          </w:tcPr>
          <w:p w14:paraId="1C7F223B" w14:textId="77777777" w:rsidR="002E229E" w:rsidRDefault="00EB0030">
            <w:pPr>
              <w:pStyle w:val="Compact"/>
            </w:pPr>
            <w:r>
              <w:t>–</w:t>
            </w:r>
          </w:p>
        </w:tc>
        <w:tc>
          <w:tcPr>
            <w:tcW w:w="0" w:type="auto"/>
          </w:tcPr>
          <w:p w14:paraId="1C7F223C" w14:textId="77777777" w:rsidR="002E229E" w:rsidRDefault="00EB0030">
            <w:pPr>
              <w:pStyle w:val="Compact"/>
            </w:pPr>
            <w:r>
              <w:t>Recoverable</w:t>
            </w:r>
          </w:p>
        </w:tc>
        <w:tc>
          <w:tcPr>
            <w:tcW w:w="0" w:type="auto"/>
          </w:tcPr>
          <w:p w14:paraId="1C7F223D" w14:textId="77777777" w:rsidR="002E229E" w:rsidRDefault="00EB0030">
            <w:pPr>
              <w:pStyle w:val="Compact"/>
            </w:pPr>
            <w:r>
              <w:t>–</w:t>
            </w:r>
          </w:p>
        </w:tc>
        <w:tc>
          <w:tcPr>
            <w:tcW w:w="0" w:type="auto"/>
          </w:tcPr>
          <w:p w14:paraId="1C7F223E" w14:textId="77777777" w:rsidR="002E229E" w:rsidRDefault="00EB0030">
            <w:pPr>
              <w:pStyle w:val="Compact"/>
            </w:pPr>
            <w:r>
              <w:t>–</w:t>
            </w:r>
          </w:p>
        </w:tc>
      </w:tr>
      <w:tr w:rsidR="002E229E" w14:paraId="1C7F224B" w14:textId="77777777">
        <w:tc>
          <w:tcPr>
            <w:tcW w:w="0" w:type="auto"/>
          </w:tcPr>
          <w:p w14:paraId="1C7F2240" w14:textId="77777777" w:rsidR="002E229E" w:rsidRDefault="00EB0030">
            <w:pPr>
              <w:pStyle w:val="Compact"/>
            </w:pPr>
            <w:r>
              <w:t>&lt;New Establish message could be sent with same Session ID&gt;</w:t>
            </w:r>
          </w:p>
        </w:tc>
        <w:tc>
          <w:tcPr>
            <w:tcW w:w="0" w:type="auto"/>
          </w:tcPr>
          <w:p w14:paraId="1C7F2241" w14:textId="77777777" w:rsidR="002E229E" w:rsidRDefault="002E229E"/>
        </w:tc>
        <w:tc>
          <w:tcPr>
            <w:tcW w:w="0" w:type="auto"/>
          </w:tcPr>
          <w:p w14:paraId="1C7F2242" w14:textId="77777777" w:rsidR="002E229E" w:rsidRDefault="002E229E"/>
        </w:tc>
        <w:tc>
          <w:tcPr>
            <w:tcW w:w="0" w:type="auto"/>
          </w:tcPr>
          <w:p w14:paraId="1C7F2243" w14:textId="77777777" w:rsidR="002E229E" w:rsidRDefault="002E229E"/>
        </w:tc>
        <w:tc>
          <w:tcPr>
            <w:tcW w:w="0" w:type="auto"/>
          </w:tcPr>
          <w:p w14:paraId="1C7F2244" w14:textId="77777777" w:rsidR="002E229E" w:rsidRDefault="002E229E"/>
        </w:tc>
        <w:tc>
          <w:tcPr>
            <w:tcW w:w="0" w:type="auto"/>
          </w:tcPr>
          <w:p w14:paraId="1C7F2245" w14:textId="77777777" w:rsidR="002E229E" w:rsidRDefault="002E229E"/>
        </w:tc>
        <w:tc>
          <w:tcPr>
            <w:tcW w:w="0" w:type="auto"/>
          </w:tcPr>
          <w:p w14:paraId="1C7F2246" w14:textId="77777777" w:rsidR="002E229E" w:rsidRDefault="002E229E"/>
        </w:tc>
        <w:tc>
          <w:tcPr>
            <w:tcW w:w="0" w:type="auto"/>
          </w:tcPr>
          <w:p w14:paraId="1C7F2247" w14:textId="77777777" w:rsidR="002E229E" w:rsidRDefault="002E229E"/>
        </w:tc>
        <w:tc>
          <w:tcPr>
            <w:tcW w:w="0" w:type="auto"/>
          </w:tcPr>
          <w:p w14:paraId="1C7F2248" w14:textId="77777777" w:rsidR="002E229E" w:rsidRDefault="002E229E"/>
        </w:tc>
        <w:tc>
          <w:tcPr>
            <w:tcW w:w="0" w:type="auto"/>
          </w:tcPr>
          <w:p w14:paraId="1C7F2249" w14:textId="77777777" w:rsidR="002E229E" w:rsidRDefault="002E229E"/>
        </w:tc>
        <w:tc>
          <w:tcPr>
            <w:tcW w:w="0" w:type="auto"/>
          </w:tcPr>
          <w:p w14:paraId="1C7F224A" w14:textId="77777777" w:rsidR="002E229E" w:rsidRDefault="002E229E"/>
        </w:tc>
      </w:tr>
    </w:tbl>
    <w:p w14:paraId="1C7F224C" w14:textId="77777777" w:rsidR="002E229E" w:rsidRDefault="00EB0030">
      <w:pPr>
        <w:pStyle w:val="berschrift3"/>
      </w:pPr>
      <w:bookmarkStart w:id="230" w:name="_Toc68972459"/>
      <w:bookmarkStart w:id="231" w:name="disconnection"/>
      <w:bookmarkEnd w:id="229"/>
      <w:r>
        <w:t>Disconnection</w:t>
      </w:r>
      <w:bookmarkEnd w:id="230"/>
    </w:p>
    <w:p w14:paraId="1C7F224D" w14:textId="77777777" w:rsidR="002E229E" w:rsidRDefault="00EB0030">
      <w:pPr>
        <w:pStyle w:val="FirstParagraph"/>
      </w:pPr>
      <w:r>
        <w:t>When the transport level session itself (TCP socket) has been disconnected then the session needs to be Negotiated and Established.</w:t>
      </w:r>
    </w:p>
    <w:tbl>
      <w:tblPr>
        <w:tblStyle w:val="Table"/>
        <w:tblW w:w="5000" w:type="pct"/>
        <w:tblLook w:val="0020" w:firstRow="1" w:lastRow="0" w:firstColumn="0" w:lastColumn="0" w:noHBand="0" w:noVBand="0"/>
      </w:tblPr>
      <w:tblGrid>
        <w:gridCol w:w="3697"/>
        <w:gridCol w:w="1957"/>
        <w:gridCol w:w="1482"/>
        <w:gridCol w:w="1146"/>
        <w:gridCol w:w="1706"/>
        <w:gridCol w:w="1180"/>
        <w:gridCol w:w="1576"/>
        <w:gridCol w:w="1221"/>
        <w:gridCol w:w="823"/>
      </w:tblGrid>
      <w:tr w:rsidR="002E229E" w14:paraId="1C7F2257"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224E" w14:textId="77777777" w:rsidR="002E229E" w:rsidRDefault="00EB0030">
            <w:pPr>
              <w:pStyle w:val="Compact"/>
            </w:pPr>
            <w:r>
              <w:rPr>
                <w:bCs/>
              </w:rPr>
              <w:t>Message Received</w:t>
            </w:r>
          </w:p>
        </w:tc>
        <w:tc>
          <w:tcPr>
            <w:tcW w:w="0" w:type="auto"/>
          </w:tcPr>
          <w:p w14:paraId="1C7F224F" w14:textId="77777777" w:rsidR="002E229E" w:rsidRDefault="00EB0030">
            <w:pPr>
              <w:pStyle w:val="Compact"/>
            </w:pPr>
            <w:r>
              <w:rPr>
                <w:bCs/>
              </w:rPr>
              <w:t>Message Sent</w:t>
            </w:r>
          </w:p>
        </w:tc>
        <w:tc>
          <w:tcPr>
            <w:tcW w:w="0" w:type="auto"/>
          </w:tcPr>
          <w:p w14:paraId="1C7F2250" w14:textId="77777777" w:rsidR="002E229E" w:rsidRDefault="00EB0030">
            <w:pPr>
              <w:pStyle w:val="Compact"/>
            </w:pPr>
            <w:r>
              <w:rPr>
                <w:bCs/>
              </w:rPr>
              <w:t>Session ID (UUID)</w:t>
            </w:r>
          </w:p>
        </w:tc>
        <w:tc>
          <w:tcPr>
            <w:tcW w:w="0" w:type="auto"/>
          </w:tcPr>
          <w:p w14:paraId="1C7F2251" w14:textId="77777777" w:rsidR="002E229E" w:rsidRDefault="00EB0030">
            <w:pPr>
              <w:pStyle w:val="Compact"/>
            </w:pPr>
            <w:r>
              <w:rPr>
                <w:bCs/>
              </w:rPr>
              <w:t>Timestamp</w:t>
            </w:r>
          </w:p>
        </w:tc>
        <w:tc>
          <w:tcPr>
            <w:tcW w:w="0" w:type="auto"/>
          </w:tcPr>
          <w:p w14:paraId="1C7F2252" w14:textId="77777777" w:rsidR="002E229E" w:rsidRDefault="00EB0030">
            <w:pPr>
              <w:pStyle w:val="Compact"/>
            </w:pPr>
            <w:r>
              <w:rPr>
                <w:bCs/>
              </w:rPr>
              <w:t>Request Timestamp</w:t>
            </w:r>
          </w:p>
        </w:tc>
        <w:tc>
          <w:tcPr>
            <w:tcW w:w="0" w:type="auto"/>
          </w:tcPr>
          <w:p w14:paraId="1C7F2253" w14:textId="77777777" w:rsidR="002E229E" w:rsidRDefault="00EB0030">
            <w:pPr>
              <w:pStyle w:val="Compact"/>
            </w:pPr>
            <w:r>
              <w:rPr>
                <w:bCs/>
              </w:rPr>
              <w:t>Client Flow</w:t>
            </w:r>
          </w:p>
        </w:tc>
        <w:tc>
          <w:tcPr>
            <w:tcW w:w="0" w:type="auto"/>
          </w:tcPr>
          <w:p w14:paraId="1C7F2254" w14:textId="77777777" w:rsidR="002E229E" w:rsidRDefault="00EB0030">
            <w:pPr>
              <w:pStyle w:val="Compact"/>
            </w:pPr>
            <w:r>
              <w:rPr>
                <w:bCs/>
              </w:rPr>
              <w:t>Keep Alive Interval</w:t>
            </w:r>
          </w:p>
        </w:tc>
        <w:tc>
          <w:tcPr>
            <w:tcW w:w="0" w:type="auto"/>
          </w:tcPr>
          <w:p w14:paraId="1C7F2255" w14:textId="77777777" w:rsidR="002E229E" w:rsidRDefault="00EB0030">
            <w:pPr>
              <w:pStyle w:val="Compact"/>
            </w:pPr>
            <w:r>
              <w:rPr>
                <w:bCs/>
              </w:rPr>
              <w:t>Server Flow</w:t>
            </w:r>
          </w:p>
        </w:tc>
        <w:tc>
          <w:tcPr>
            <w:tcW w:w="0" w:type="auto"/>
          </w:tcPr>
          <w:p w14:paraId="1C7F2256" w14:textId="77777777" w:rsidR="002E229E" w:rsidRDefault="00EB0030">
            <w:pPr>
              <w:pStyle w:val="Compact"/>
            </w:pPr>
            <w:r>
              <w:rPr>
                <w:bCs/>
              </w:rPr>
              <w:t>Reason</w:t>
            </w:r>
          </w:p>
        </w:tc>
      </w:tr>
      <w:tr w:rsidR="002E229E" w14:paraId="1C7F2261" w14:textId="77777777">
        <w:tc>
          <w:tcPr>
            <w:tcW w:w="0" w:type="auto"/>
          </w:tcPr>
          <w:p w14:paraId="1C7F2258" w14:textId="77777777" w:rsidR="002E229E" w:rsidRDefault="00EB0030">
            <w:pPr>
              <w:pStyle w:val="Compact"/>
            </w:pPr>
            <w:r>
              <w:t>Negotiate</w:t>
            </w:r>
          </w:p>
        </w:tc>
        <w:tc>
          <w:tcPr>
            <w:tcW w:w="0" w:type="auto"/>
          </w:tcPr>
          <w:p w14:paraId="1C7F2259" w14:textId="77777777" w:rsidR="002E229E" w:rsidRDefault="00EB0030">
            <w:pPr>
              <w:pStyle w:val="Compact"/>
            </w:pPr>
            <w:r>
              <w:t> </w:t>
            </w:r>
          </w:p>
        </w:tc>
        <w:tc>
          <w:tcPr>
            <w:tcW w:w="0" w:type="auto"/>
          </w:tcPr>
          <w:p w14:paraId="1C7F225A" w14:textId="77777777" w:rsidR="002E229E" w:rsidRDefault="00EB0030">
            <w:pPr>
              <w:pStyle w:val="Compact"/>
            </w:pPr>
            <w:r>
              <w:t>ABC</w:t>
            </w:r>
          </w:p>
        </w:tc>
        <w:tc>
          <w:tcPr>
            <w:tcW w:w="0" w:type="auto"/>
          </w:tcPr>
          <w:p w14:paraId="1C7F225B" w14:textId="77777777" w:rsidR="002E229E" w:rsidRDefault="00EB0030">
            <w:pPr>
              <w:pStyle w:val="Compact"/>
            </w:pPr>
            <w:r>
              <w:t>T1</w:t>
            </w:r>
          </w:p>
        </w:tc>
        <w:tc>
          <w:tcPr>
            <w:tcW w:w="0" w:type="auto"/>
          </w:tcPr>
          <w:p w14:paraId="1C7F225C" w14:textId="77777777" w:rsidR="002E229E" w:rsidRDefault="00EB0030">
            <w:pPr>
              <w:pStyle w:val="Compact"/>
            </w:pPr>
            <w:r>
              <w:t>–</w:t>
            </w:r>
          </w:p>
        </w:tc>
        <w:tc>
          <w:tcPr>
            <w:tcW w:w="0" w:type="auto"/>
          </w:tcPr>
          <w:p w14:paraId="1C7F225D" w14:textId="77777777" w:rsidR="002E229E" w:rsidRDefault="00EB0030">
            <w:pPr>
              <w:pStyle w:val="Compact"/>
            </w:pPr>
            <w:r>
              <w:t>Idempotent</w:t>
            </w:r>
          </w:p>
        </w:tc>
        <w:tc>
          <w:tcPr>
            <w:tcW w:w="0" w:type="auto"/>
          </w:tcPr>
          <w:p w14:paraId="1C7F225E" w14:textId="77777777" w:rsidR="002E229E" w:rsidRDefault="00EB0030">
            <w:pPr>
              <w:pStyle w:val="Compact"/>
            </w:pPr>
            <w:r>
              <w:t>–</w:t>
            </w:r>
          </w:p>
        </w:tc>
        <w:tc>
          <w:tcPr>
            <w:tcW w:w="0" w:type="auto"/>
          </w:tcPr>
          <w:p w14:paraId="1C7F225F" w14:textId="77777777" w:rsidR="002E229E" w:rsidRDefault="00EB0030">
            <w:pPr>
              <w:pStyle w:val="Compact"/>
            </w:pPr>
            <w:r>
              <w:t>–</w:t>
            </w:r>
          </w:p>
        </w:tc>
        <w:tc>
          <w:tcPr>
            <w:tcW w:w="0" w:type="auto"/>
          </w:tcPr>
          <w:p w14:paraId="1C7F2260" w14:textId="77777777" w:rsidR="002E229E" w:rsidRDefault="00EB0030">
            <w:pPr>
              <w:pStyle w:val="Compact"/>
            </w:pPr>
            <w:r>
              <w:t>–</w:t>
            </w:r>
          </w:p>
        </w:tc>
      </w:tr>
      <w:tr w:rsidR="002E229E" w14:paraId="1C7F226B" w14:textId="77777777">
        <w:tc>
          <w:tcPr>
            <w:tcW w:w="0" w:type="auto"/>
          </w:tcPr>
          <w:p w14:paraId="1C7F2262" w14:textId="77777777" w:rsidR="002E229E" w:rsidRDefault="002E229E"/>
        </w:tc>
        <w:tc>
          <w:tcPr>
            <w:tcW w:w="0" w:type="auto"/>
          </w:tcPr>
          <w:p w14:paraId="1C7F2263" w14:textId="77777777" w:rsidR="002E229E" w:rsidRDefault="00EB0030">
            <w:pPr>
              <w:pStyle w:val="Compact"/>
            </w:pPr>
            <w:proofErr w:type="spellStart"/>
            <w:r>
              <w:t>NegotiationResponse</w:t>
            </w:r>
            <w:proofErr w:type="spellEnd"/>
          </w:p>
        </w:tc>
        <w:tc>
          <w:tcPr>
            <w:tcW w:w="0" w:type="auto"/>
          </w:tcPr>
          <w:p w14:paraId="1C7F2264" w14:textId="77777777" w:rsidR="002E229E" w:rsidRDefault="00EB0030">
            <w:pPr>
              <w:pStyle w:val="Compact"/>
            </w:pPr>
            <w:r>
              <w:t>ABC</w:t>
            </w:r>
          </w:p>
        </w:tc>
        <w:tc>
          <w:tcPr>
            <w:tcW w:w="0" w:type="auto"/>
          </w:tcPr>
          <w:p w14:paraId="1C7F2265" w14:textId="77777777" w:rsidR="002E229E" w:rsidRDefault="00EB0030">
            <w:pPr>
              <w:pStyle w:val="Compact"/>
            </w:pPr>
            <w:r>
              <w:t>–</w:t>
            </w:r>
          </w:p>
        </w:tc>
        <w:tc>
          <w:tcPr>
            <w:tcW w:w="0" w:type="auto"/>
          </w:tcPr>
          <w:p w14:paraId="1C7F2266" w14:textId="77777777" w:rsidR="002E229E" w:rsidRDefault="00EB0030">
            <w:pPr>
              <w:pStyle w:val="Compact"/>
            </w:pPr>
            <w:r>
              <w:t>T1</w:t>
            </w:r>
          </w:p>
        </w:tc>
        <w:tc>
          <w:tcPr>
            <w:tcW w:w="0" w:type="auto"/>
          </w:tcPr>
          <w:p w14:paraId="1C7F2267" w14:textId="77777777" w:rsidR="002E229E" w:rsidRDefault="00EB0030">
            <w:pPr>
              <w:pStyle w:val="Compact"/>
            </w:pPr>
            <w:r>
              <w:t>–</w:t>
            </w:r>
          </w:p>
        </w:tc>
        <w:tc>
          <w:tcPr>
            <w:tcW w:w="0" w:type="auto"/>
          </w:tcPr>
          <w:p w14:paraId="1C7F2268" w14:textId="77777777" w:rsidR="002E229E" w:rsidRDefault="00EB0030">
            <w:pPr>
              <w:pStyle w:val="Compact"/>
            </w:pPr>
            <w:r>
              <w:t>–</w:t>
            </w:r>
          </w:p>
        </w:tc>
        <w:tc>
          <w:tcPr>
            <w:tcW w:w="0" w:type="auto"/>
          </w:tcPr>
          <w:p w14:paraId="1C7F2269" w14:textId="77777777" w:rsidR="002E229E" w:rsidRDefault="00EB0030">
            <w:pPr>
              <w:pStyle w:val="Compact"/>
            </w:pPr>
            <w:r>
              <w:t>Recoverable</w:t>
            </w:r>
          </w:p>
        </w:tc>
        <w:tc>
          <w:tcPr>
            <w:tcW w:w="0" w:type="auto"/>
          </w:tcPr>
          <w:p w14:paraId="1C7F226A" w14:textId="77777777" w:rsidR="002E229E" w:rsidRDefault="00EB0030">
            <w:pPr>
              <w:pStyle w:val="Compact"/>
            </w:pPr>
            <w:r>
              <w:t>–</w:t>
            </w:r>
          </w:p>
        </w:tc>
      </w:tr>
      <w:tr w:rsidR="002E229E" w14:paraId="1C7F2275" w14:textId="77777777">
        <w:tc>
          <w:tcPr>
            <w:tcW w:w="0" w:type="auto"/>
          </w:tcPr>
          <w:p w14:paraId="1C7F226C" w14:textId="77777777" w:rsidR="002E229E" w:rsidRDefault="00EB0030">
            <w:pPr>
              <w:pStyle w:val="Compact"/>
            </w:pPr>
            <w:r>
              <w:t>Establish</w:t>
            </w:r>
          </w:p>
        </w:tc>
        <w:tc>
          <w:tcPr>
            <w:tcW w:w="0" w:type="auto"/>
          </w:tcPr>
          <w:p w14:paraId="1C7F226D" w14:textId="77777777" w:rsidR="002E229E" w:rsidRDefault="002E229E"/>
        </w:tc>
        <w:tc>
          <w:tcPr>
            <w:tcW w:w="0" w:type="auto"/>
          </w:tcPr>
          <w:p w14:paraId="1C7F226E" w14:textId="77777777" w:rsidR="002E229E" w:rsidRDefault="00EB0030">
            <w:pPr>
              <w:pStyle w:val="Compact"/>
            </w:pPr>
            <w:r>
              <w:t>ABC</w:t>
            </w:r>
          </w:p>
        </w:tc>
        <w:tc>
          <w:tcPr>
            <w:tcW w:w="0" w:type="auto"/>
          </w:tcPr>
          <w:p w14:paraId="1C7F226F" w14:textId="77777777" w:rsidR="002E229E" w:rsidRDefault="00EB0030">
            <w:pPr>
              <w:pStyle w:val="Compact"/>
            </w:pPr>
            <w:r>
              <w:t>T2</w:t>
            </w:r>
          </w:p>
        </w:tc>
        <w:tc>
          <w:tcPr>
            <w:tcW w:w="0" w:type="auto"/>
          </w:tcPr>
          <w:p w14:paraId="1C7F2270" w14:textId="77777777" w:rsidR="002E229E" w:rsidRDefault="00EB0030">
            <w:pPr>
              <w:pStyle w:val="Compact"/>
            </w:pPr>
            <w:r>
              <w:t>–</w:t>
            </w:r>
          </w:p>
        </w:tc>
        <w:tc>
          <w:tcPr>
            <w:tcW w:w="0" w:type="auto"/>
          </w:tcPr>
          <w:p w14:paraId="1C7F2271" w14:textId="77777777" w:rsidR="002E229E" w:rsidRDefault="00EB0030">
            <w:pPr>
              <w:pStyle w:val="Compact"/>
            </w:pPr>
            <w:r>
              <w:t>–</w:t>
            </w:r>
          </w:p>
        </w:tc>
        <w:tc>
          <w:tcPr>
            <w:tcW w:w="0" w:type="auto"/>
          </w:tcPr>
          <w:p w14:paraId="1C7F2272" w14:textId="77777777" w:rsidR="002E229E" w:rsidRDefault="00EB0030">
            <w:pPr>
              <w:pStyle w:val="Compact"/>
            </w:pPr>
            <w:r>
              <w:t>10</w:t>
            </w:r>
          </w:p>
        </w:tc>
        <w:tc>
          <w:tcPr>
            <w:tcW w:w="0" w:type="auto"/>
          </w:tcPr>
          <w:p w14:paraId="1C7F2273" w14:textId="77777777" w:rsidR="002E229E" w:rsidRDefault="00EB0030">
            <w:pPr>
              <w:pStyle w:val="Compact"/>
            </w:pPr>
            <w:r>
              <w:t>–</w:t>
            </w:r>
          </w:p>
        </w:tc>
        <w:tc>
          <w:tcPr>
            <w:tcW w:w="0" w:type="auto"/>
          </w:tcPr>
          <w:p w14:paraId="1C7F2274" w14:textId="77777777" w:rsidR="002E229E" w:rsidRDefault="00EB0030">
            <w:pPr>
              <w:pStyle w:val="Compact"/>
            </w:pPr>
            <w:r>
              <w:t>–</w:t>
            </w:r>
          </w:p>
        </w:tc>
      </w:tr>
      <w:tr w:rsidR="002E229E" w14:paraId="1C7F227F" w14:textId="77777777">
        <w:tc>
          <w:tcPr>
            <w:tcW w:w="0" w:type="auto"/>
          </w:tcPr>
          <w:p w14:paraId="1C7F2276" w14:textId="77777777" w:rsidR="002E229E" w:rsidRDefault="002E229E"/>
        </w:tc>
        <w:tc>
          <w:tcPr>
            <w:tcW w:w="0" w:type="auto"/>
          </w:tcPr>
          <w:p w14:paraId="1C7F2277" w14:textId="100245AF" w:rsidR="002E229E" w:rsidRDefault="00EB0030">
            <w:pPr>
              <w:pStyle w:val="Compact"/>
            </w:pPr>
            <w:proofErr w:type="spellStart"/>
            <w:r>
              <w:t>EstablishmentAck</w:t>
            </w:r>
            <w:proofErr w:type="spellEnd"/>
          </w:p>
        </w:tc>
        <w:tc>
          <w:tcPr>
            <w:tcW w:w="0" w:type="auto"/>
          </w:tcPr>
          <w:p w14:paraId="1C7F2278" w14:textId="77777777" w:rsidR="002E229E" w:rsidRDefault="00EB0030">
            <w:pPr>
              <w:pStyle w:val="Compact"/>
            </w:pPr>
            <w:r>
              <w:t>ABC</w:t>
            </w:r>
          </w:p>
        </w:tc>
        <w:tc>
          <w:tcPr>
            <w:tcW w:w="0" w:type="auto"/>
          </w:tcPr>
          <w:p w14:paraId="1C7F2279" w14:textId="77777777" w:rsidR="002E229E" w:rsidRDefault="00EB0030">
            <w:pPr>
              <w:pStyle w:val="Compact"/>
            </w:pPr>
            <w:r>
              <w:t>–</w:t>
            </w:r>
          </w:p>
        </w:tc>
        <w:tc>
          <w:tcPr>
            <w:tcW w:w="0" w:type="auto"/>
          </w:tcPr>
          <w:p w14:paraId="1C7F227A" w14:textId="77777777" w:rsidR="002E229E" w:rsidRDefault="00EB0030">
            <w:pPr>
              <w:pStyle w:val="Compact"/>
            </w:pPr>
            <w:r>
              <w:t>T2</w:t>
            </w:r>
          </w:p>
        </w:tc>
        <w:tc>
          <w:tcPr>
            <w:tcW w:w="0" w:type="auto"/>
          </w:tcPr>
          <w:p w14:paraId="1C7F227B" w14:textId="77777777" w:rsidR="002E229E" w:rsidRDefault="00EB0030">
            <w:pPr>
              <w:pStyle w:val="Compact"/>
            </w:pPr>
            <w:r>
              <w:t>–</w:t>
            </w:r>
          </w:p>
        </w:tc>
        <w:tc>
          <w:tcPr>
            <w:tcW w:w="0" w:type="auto"/>
          </w:tcPr>
          <w:p w14:paraId="1C7F227C" w14:textId="77777777" w:rsidR="002E229E" w:rsidRDefault="00EB0030">
            <w:pPr>
              <w:pStyle w:val="Compact"/>
            </w:pPr>
            <w:r>
              <w:t>10</w:t>
            </w:r>
          </w:p>
        </w:tc>
        <w:tc>
          <w:tcPr>
            <w:tcW w:w="0" w:type="auto"/>
          </w:tcPr>
          <w:p w14:paraId="1C7F227D" w14:textId="77777777" w:rsidR="002E229E" w:rsidRDefault="00EB0030">
            <w:pPr>
              <w:pStyle w:val="Compact"/>
            </w:pPr>
            <w:r>
              <w:t>–</w:t>
            </w:r>
          </w:p>
        </w:tc>
        <w:tc>
          <w:tcPr>
            <w:tcW w:w="0" w:type="auto"/>
          </w:tcPr>
          <w:p w14:paraId="1C7F227E" w14:textId="77777777" w:rsidR="002E229E" w:rsidRDefault="00EB0030">
            <w:pPr>
              <w:pStyle w:val="Compact"/>
            </w:pPr>
            <w:r>
              <w:t>–</w:t>
            </w:r>
          </w:p>
        </w:tc>
      </w:tr>
      <w:tr w:rsidR="002E229E" w14:paraId="1C7F2289" w14:textId="77777777">
        <w:tc>
          <w:tcPr>
            <w:tcW w:w="0" w:type="auto"/>
          </w:tcPr>
          <w:p w14:paraId="1C7F2280" w14:textId="77777777" w:rsidR="002E229E" w:rsidRDefault="00EB0030">
            <w:pPr>
              <w:pStyle w:val="Compact"/>
            </w:pPr>
            <w:r>
              <w:t>&lt;TCP socket connection is disconnected&gt;</w:t>
            </w:r>
          </w:p>
        </w:tc>
        <w:tc>
          <w:tcPr>
            <w:tcW w:w="0" w:type="auto"/>
          </w:tcPr>
          <w:p w14:paraId="1C7F2281" w14:textId="77777777" w:rsidR="002E229E" w:rsidRDefault="002E229E"/>
        </w:tc>
        <w:tc>
          <w:tcPr>
            <w:tcW w:w="0" w:type="auto"/>
          </w:tcPr>
          <w:p w14:paraId="1C7F2282" w14:textId="77777777" w:rsidR="002E229E" w:rsidRDefault="002E229E"/>
        </w:tc>
        <w:tc>
          <w:tcPr>
            <w:tcW w:w="0" w:type="auto"/>
          </w:tcPr>
          <w:p w14:paraId="1C7F2283" w14:textId="77777777" w:rsidR="002E229E" w:rsidRDefault="002E229E"/>
        </w:tc>
        <w:tc>
          <w:tcPr>
            <w:tcW w:w="0" w:type="auto"/>
          </w:tcPr>
          <w:p w14:paraId="1C7F2284" w14:textId="77777777" w:rsidR="002E229E" w:rsidRDefault="002E229E"/>
        </w:tc>
        <w:tc>
          <w:tcPr>
            <w:tcW w:w="0" w:type="auto"/>
          </w:tcPr>
          <w:p w14:paraId="1C7F2285" w14:textId="77777777" w:rsidR="002E229E" w:rsidRDefault="002E229E"/>
        </w:tc>
        <w:tc>
          <w:tcPr>
            <w:tcW w:w="0" w:type="auto"/>
          </w:tcPr>
          <w:p w14:paraId="1C7F2286" w14:textId="77777777" w:rsidR="002E229E" w:rsidRDefault="002E229E"/>
        </w:tc>
        <w:tc>
          <w:tcPr>
            <w:tcW w:w="0" w:type="auto"/>
          </w:tcPr>
          <w:p w14:paraId="1C7F2287" w14:textId="77777777" w:rsidR="002E229E" w:rsidRDefault="002E229E"/>
        </w:tc>
        <w:tc>
          <w:tcPr>
            <w:tcW w:w="0" w:type="auto"/>
          </w:tcPr>
          <w:p w14:paraId="1C7F2288" w14:textId="77777777" w:rsidR="002E229E" w:rsidRDefault="002E229E"/>
        </w:tc>
      </w:tr>
      <w:tr w:rsidR="002E229E" w14:paraId="1C7F2293" w14:textId="77777777">
        <w:tc>
          <w:tcPr>
            <w:tcW w:w="0" w:type="auto"/>
          </w:tcPr>
          <w:p w14:paraId="1C7F228A" w14:textId="77777777" w:rsidR="002E229E" w:rsidRDefault="00EB0030">
            <w:pPr>
              <w:pStyle w:val="Compact"/>
            </w:pPr>
            <w:r>
              <w:t>Negotiate</w:t>
            </w:r>
          </w:p>
        </w:tc>
        <w:tc>
          <w:tcPr>
            <w:tcW w:w="0" w:type="auto"/>
          </w:tcPr>
          <w:p w14:paraId="1C7F228B" w14:textId="77777777" w:rsidR="002E229E" w:rsidRDefault="00EB0030">
            <w:pPr>
              <w:pStyle w:val="Compact"/>
            </w:pPr>
            <w:r>
              <w:t> </w:t>
            </w:r>
          </w:p>
        </w:tc>
        <w:tc>
          <w:tcPr>
            <w:tcW w:w="0" w:type="auto"/>
          </w:tcPr>
          <w:p w14:paraId="1C7F228C" w14:textId="77777777" w:rsidR="002E229E" w:rsidRDefault="00EB0030">
            <w:pPr>
              <w:pStyle w:val="Compact"/>
            </w:pPr>
            <w:r>
              <w:t>DEF</w:t>
            </w:r>
          </w:p>
        </w:tc>
        <w:tc>
          <w:tcPr>
            <w:tcW w:w="0" w:type="auto"/>
          </w:tcPr>
          <w:p w14:paraId="1C7F228D" w14:textId="77777777" w:rsidR="002E229E" w:rsidRDefault="00EB0030">
            <w:pPr>
              <w:pStyle w:val="Compact"/>
            </w:pPr>
            <w:r>
              <w:t>T3</w:t>
            </w:r>
          </w:p>
        </w:tc>
        <w:tc>
          <w:tcPr>
            <w:tcW w:w="0" w:type="auto"/>
          </w:tcPr>
          <w:p w14:paraId="1C7F228E" w14:textId="77777777" w:rsidR="002E229E" w:rsidRDefault="00EB0030">
            <w:pPr>
              <w:pStyle w:val="Compact"/>
            </w:pPr>
            <w:r>
              <w:t>–</w:t>
            </w:r>
          </w:p>
        </w:tc>
        <w:tc>
          <w:tcPr>
            <w:tcW w:w="0" w:type="auto"/>
          </w:tcPr>
          <w:p w14:paraId="1C7F228F" w14:textId="77777777" w:rsidR="002E229E" w:rsidRDefault="00EB0030">
            <w:pPr>
              <w:pStyle w:val="Compact"/>
            </w:pPr>
            <w:r>
              <w:t>Idempotent</w:t>
            </w:r>
          </w:p>
        </w:tc>
        <w:tc>
          <w:tcPr>
            <w:tcW w:w="0" w:type="auto"/>
          </w:tcPr>
          <w:p w14:paraId="1C7F2290" w14:textId="77777777" w:rsidR="002E229E" w:rsidRDefault="00EB0030">
            <w:pPr>
              <w:pStyle w:val="Compact"/>
            </w:pPr>
            <w:r>
              <w:t>–</w:t>
            </w:r>
          </w:p>
        </w:tc>
        <w:tc>
          <w:tcPr>
            <w:tcW w:w="0" w:type="auto"/>
          </w:tcPr>
          <w:p w14:paraId="1C7F2291" w14:textId="77777777" w:rsidR="002E229E" w:rsidRDefault="00EB0030">
            <w:pPr>
              <w:pStyle w:val="Compact"/>
            </w:pPr>
            <w:r>
              <w:t>–</w:t>
            </w:r>
          </w:p>
        </w:tc>
        <w:tc>
          <w:tcPr>
            <w:tcW w:w="0" w:type="auto"/>
          </w:tcPr>
          <w:p w14:paraId="1C7F2292" w14:textId="77777777" w:rsidR="002E229E" w:rsidRDefault="00EB0030">
            <w:pPr>
              <w:pStyle w:val="Compact"/>
            </w:pPr>
            <w:r>
              <w:t>–</w:t>
            </w:r>
          </w:p>
        </w:tc>
      </w:tr>
      <w:tr w:rsidR="002E229E" w14:paraId="1C7F229D" w14:textId="77777777">
        <w:tc>
          <w:tcPr>
            <w:tcW w:w="0" w:type="auto"/>
          </w:tcPr>
          <w:p w14:paraId="1C7F2294" w14:textId="77777777" w:rsidR="002E229E" w:rsidRDefault="002E229E"/>
        </w:tc>
        <w:tc>
          <w:tcPr>
            <w:tcW w:w="0" w:type="auto"/>
          </w:tcPr>
          <w:p w14:paraId="1C7F2295" w14:textId="77777777" w:rsidR="002E229E" w:rsidRDefault="00EB0030">
            <w:pPr>
              <w:pStyle w:val="Compact"/>
            </w:pPr>
            <w:proofErr w:type="spellStart"/>
            <w:r>
              <w:t>NegotiationResponse</w:t>
            </w:r>
            <w:proofErr w:type="spellEnd"/>
          </w:p>
        </w:tc>
        <w:tc>
          <w:tcPr>
            <w:tcW w:w="0" w:type="auto"/>
          </w:tcPr>
          <w:p w14:paraId="1C7F2296" w14:textId="77777777" w:rsidR="002E229E" w:rsidRDefault="00EB0030">
            <w:pPr>
              <w:pStyle w:val="Compact"/>
            </w:pPr>
            <w:r>
              <w:t>DEF</w:t>
            </w:r>
          </w:p>
        </w:tc>
        <w:tc>
          <w:tcPr>
            <w:tcW w:w="0" w:type="auto"/>
          </w:tcPr>
          <w:p w14:paraId="1C7F2297" w14:textId="77777777" w:rsidR="002E229E" w:rsidRDefault="00EB0030">
            <w:pPr>
              <w:pStyle w:val="Compact"/>
            </w:pPr>
            <w:r>
              <w:t>–</w:t>
            </w:r>
          </w:p>
        </w:tc>
        <w:tc>
          <w:tcPr>
            <w:tcW w:w="0" w:type="auto"/>
          </w:tcPr>
          <w:p w14:paraId="1C7F2298" w14:textId="77777777" w:rsidR="002E229E" w:rsidRDefault="00EB0030">
            <w:pPr>
              <w:pStyle w:val="Compact"/>
            </w:pPr>
            <w:r>
              <w:t>T3</w:t>
            </w:r>
          </w:p>
        </w:tc>
        <w:tc>
          <w:tcPr>
            <w:tcW w:w="0" w:type="auto"/>
          </w:tcPr>
          <w:p w14:paraId="1C7F2299" w14:textId="77777777" w:rsidR="002E229E" w:rsidRDefault="00EB0030">
            <w:pPr>
              <w:pStyle w:val="Compact"/>
            </w:pPr>
            <w:r>
              <w:t>–</w:t>
            </w:r>
          </w:p>
        </w:tc>
        <w:tc>
          <w:tcPr>
            <w:tcW w:w="0" w:type="auto"/>
          </w:tcPr>
          <w:p w14:paraId="1C7F229A" w14:textId="77777777" w:rsidR="002E229E" w:rsidRDefault="00EB0030">
            <w:pPr>
              <w:pStyle w:val="Compact"/>
            </w:pPr>
            <w:r>
              <w:t>–</w:t>
            </w:r>
          </w:p>
        </w:tc>
        <w:tc>
          <w:tcPr>
            <w:tcW w:w="0" w:type="auto"/>
          </w:tcPr>
          <w:p w14:paraId="1C7F229B" w14:textId="77777777" w:rsidR="002E229E" w:rsidRDefault="00EB0030">
            <w:pPr>
              <w:pStyle w:val="Compact"/>
            </w:pPr>
            <w:r>
              <w:t>Recoverable</w:t>
            </w:r>
          </w:p>
        </w:tc>
        <w:tc>
          <w:tcPr>
            <w:tcW w:w="0" w:type="auto"/>
          </w:tcPr>
          <w:p w14:paraId="1C7F229C" w14:textId="77777777" w:rsidR="002E229E" w:rsidRDefault="00EB0030">
            <w:pPr>
              <w:pStyle w:val="Compact"/>
            </w:pPr>
            <w:r>
              <w:t>–</w:t>
            </w:r>
          </w:p>
        </w:tc>
      </w:tr>
      <w:tr w:rsidR="002E229E" w14:paraId="1C7F22A7" w14:textId="77777777">
        <w:tc>
          <w:tcPr>
            <w:tcW w:w="0" w:type="auto"/>
          </w:tcPr>
          <w:p w14:paraId="1C7F229E" w14:textId="77777777" w:rsidR="002E229E" w:rsidRDefault="00EB0030">
            <w:pPr>
              <w:pStyle w:val="Compact"/>
            </w:pPr>
            <w:r>
              <w:lastRenderedPageBreak/>
              <w:t>Establish</w:t>
            </w:r>
          </w:p>
        </w:tc>
        <w:tc>
          <w:tcPr>
            <w:tcW w:w="0" w:type="auto"/>
          </w:tcPr>
          <w:p w14:paraId="1C7F229F" w14:textId="77777777" w:rsidR="002E229E" w:rsidRDefault="002E229E"/>
        </w:tc>
        <w:tc>
          <w:tcPr>
            <w:tcW w:w="0" w:type="auto"/>
          </w:tcPr>
          <w:p w14:paraId="1C7F22A0" w14:textId="77777777" w:rsidR="002E229E" w:rsidRDefault="00EB0030">
            <w:pPr>
              <w:pStyle w:val="Compact"/>
            </w:pPr>
            <w:r>
              <w:t>DEF</w:t>
            </w:r>
          </w:p>
        </w:tc>
        <w:tc>
          <w:tcPr>
            <w:tcW w:w="0" w:type="auto"/>
          </w:tcPr>
          <w:p w14:paraId="1C7F22A1" w14:textId="77777777" w:rsidR="002E229E" w:rsidRDefault="00EB0030">
            <w:pPr>
              <w:pStyle w:val="Compact"/>
            </w:pPr>
            <w:r>
              <w:t>T4</w:t>
            </w:r>
          </w:p>
        </w:tc>
        <w:tc>
          <w:tcPr>
            <w:tcW w:w="0" w:type="auto"/>
          </w:tcPr>
          <w:p w14:paraId="1C7F22A2" w14:textId="77777777" w:rsidR="002E229E" w:rsidRDefault="00EB0030">
            <w:pPr>
              <w:pStyle w:val="Compact"/>
            </w:pPr>
            <w:r>
              <w:t>–</w:t>
            </w:r>
          </w:p>
        </w:tc>
        <w:tc>
          <w:tcPr>
            <w:tcW w:w="0" w:type="auto"/>
          </w:tcPr>
          <w:p w14:paraId="1C7F22A3" w14:textId="77777777" w:rsidR="002E229E" w:rsidRDefault="00EB0030">
            <w:pPr>
              <w:pStyle w:val="Compact"/>
            </w:pPr>
            <w:r>
              <w:t>–</w:t>
            </w:r>
          </w:p>
        </w:tc>
        <w:tc>
          <w:tcPr>
            <w:tcW w:w="0" w:type="auto"/>
          </w:tcPr>
          <w:p w14:paraId="1C7F22A4" w14:textId="77777777" w:rsidR="002E229E" w:rsidRDefault="00EB0030">
            <w:pPr>
              <w:pStyle w:val="Compact"/>
            </w:pPr>
            <w:r>
              <w:t>10</w:t>
            </w:r>
          </w:p>
        </w:tc>
        <w:tc>
          <w:tcPr>
            <w:tcW w:w="0" w:type="auto"/>
          </w:tcPr>
          <w:p w14:paraId="1C7F22A5" w14:textId="77777777" w:rsidR="002E229E" w:rsidRDefault="00EB0030">
            <w:pPr>
              <w:pStyle w:val="Compact"/>
            </w:pPr>
            <w:r>
              <w:t>–</w:t>
            </w:r>
          </w:p>
        </w:tc>
        <w:tc>
          <w:tcPr>
            <w:tcW w:w="0" w:type="auto"/>
          </w:tcPr>
          <w:p w14:paraId="1C7F22A6" w14:textId="77777777" w:rsidR="002E229E" w:rsidRDefault="00EB0030">
            <w:pPr>
              <w:pStyle w:val="Compact"/>
            </w:pPr>
            <w:r>
              <w:t>–</w:t>
            </w:r>
          </w:p>
        </w:tc>
      </w:tr>
      <w:tr w:rsidR="002E229E" w14:paraId="1C7F22B1" w14:textId="77777777">
        <w:tc>
          <w:tcPr>
            <w:tcW w:w="0" w:type="auto"/>
          </w:tcPr>
          <w:p w14:paraId="1C7F22A8" w14:textId="77777777" w:rsidR="002E229E" w:rsidRDefault="002E229E"/>
        </w:tc>
        <w:tc>
          <w:tcPr>
            <w:tcW w:w="0" w:type="auto"/>
          </w:tcPr>
          <w:p w14:paraId="1C7F22A9" w14:textId="1249A883" w:rsidR="002E229E" w:rsidRDefault="00EB0030">
            <w:pPr>
              <w:pStyle w:val="Compact"/>
            </w:pPr>
            <w:proofErr w:type="spellStart"/>
            <w:r>
              <w:t>EstablishmentAck</w:t>
            </w:r>
            <w:proofErr w:type="spellEnd"/>
          </w:p>
        </w:tc>
        <w:tc>
          <w:tcPr>
            <w:tcW w:w="0" w:type="auto"/>
          </w:tcPr>
          <w:p w14:paraId="1C7F22AA" w14:textId="77777777" w:rsidR="002E229E" w:rsidRDefault="00EB0030">
            <w:pPr>
              <w:pStyle w:val="Compact"/>
            </w:pPr>
            <w:r>
              <w:t>DEF</w:t>
            </w:r>
          </w:p>
        </w:tc>
        <w:tc>
          <w:tcPr>
            <w:tcW w:w="0" w:type="auto"/>
          </w:tcPr>
          <w:p w14:paraId="1C7F22AB" w14:textId="77777777" w:rsidR="002E229E" w:rsidRDefault="00EB0030">
            <w:pPr>
              <w:pStyle w:val="Compact"/>
            </w:pPr>
            <w:r>
              <w:t>–</w:t>
            </w:r>
          </w:p>
        </w:tc>
        <w:tc>
          <w:tcPr>
            <w:tcW w:w="0" w:type="auto"/>
          </w:tcPr>
          <w:p w14:paraId="1C7F22AC" w14:textId="77777777" w:rsidR="002E229E" w:rsidRDefault="00EB0030">
            <w:pPr>
              <w:pStyle w:val="Compact"/>
            </w:pPr>
            <w:r>
              <w:t>T4</w:t>
            </w:r>
          </w:p>
        </w:tc>
        <w:tc>
          <w:tcPr>
            <w:tcW w:w="0" w:type="auto"/>
          </w:tcPr>
          <w:p w14:paraId="1C7F22AD" w14:textId="77777777" w:rsidR="002E229E" w:rsidRDefault="00EB0030">
            <w:pPr>
              <w:pStyle w:val="Compact"/>
            </w:pPr>
            <w:r>
              <w:t>–</w:t>
            </w:r>
          </w:p>
        </w:tc>
        <w:tc>
          <w:tcPr>
            <w:tcW w:w="0" w:type="auto"/>
          </w:tcPr>
          <w:p w14:paraId="1C7F22AE" w14:textId="77777777" w:rsidR="002E229E" w:rsidRDefault="00EB0030">
            <w:pPr>
              <w:pStyle w:val="Compact"/>
            </w:pPr>
            <w:r>
              <w:t>10</w:t>
            </w:r>
          </w:p>
        </w:tc>
        <w:tc>
          <w:tcPr>
            <w:tcW w:w="0" w:type="auto"/>
          </w:tcPr>
          <w:p w14:paraId="1C7F22AF" w14:textId="77777777" w:rsidR="002E229E" w:rsidRDefault="00EB0030">
            <w:pPr>
              <w:pStyle w:val="Compact"/>
            </w:pPr>
            <w:r>
              <w:t>–</w:t>
            </w:r>
          </w:p>
        </w:tc>
        <w:tc>
          <w:tcPr>
            <w:tcW w:w="0" w:type="auto"/>
          </w:tcPr>
          <w:p w14:paraId="1C7F22B0" w14:textId="77777777" w:rsidR="002E229E" w:rsidRDefault="00EB0030">
            <w:pPr>
              <w:pStyle w:val="Compact"/>
            </w:pPr>
            <w:r>
              <w:t>–</w:t>
            </w:r>
          </w:p>
        </w:tc>
      </w:tr>
      <w:tr w:rsidR="002E229E" w14:paraId="1C7F22BB" w14:textId="77777777">
        <w:tc>
          <w:tcPr>
            <w:tcW w:w="0" w:type="auto"/>
          </w:tcPr>
          <w:p w14:paraId="1C7F22B2" w14:textId="77777777" w:rsidR="002E229E" w:rsidRDefault="00EB0030">
            <w:pPr>
              <w:pStyle w:val="Compact"/>
            </w:pPr>
            <w:r>
              <w:t>&lt;New Negotiate message requires new Session ID&gt;</w:t>
            </w:r>
          </w:p>
        </w:tc>
        <w:tc>
          <w:tcPr>
            <w:tcW w:w="0" w:type="auto"/>
          </w:tcPr>
          <w:p w14:paraId="1C7F22B3" w14:textId="77777777" w:rsidR="002E229E" w:rsidRDefault="002E229E"/>
        </w:tc>
        <w:tc>
          <w:tcPr>
            <w:tcW w:w="0" w:type="auto"/>
          </w:tcPr>
          <w:p w14:paraId="1C7F22B4" w14:textId="77777777" w:rsidR="002E229E" w:rsidRDefault="002E229E"/>
        </w:tc>
        <w:tc>
          <w:tcPr>
            <w:tcW w:w="0" w:type="auto"/>
          </w:tcPr>
          <w:p w14:paraId="1C7F22B5" w14:textId="77777777" w:rsidR="002E229E" w:rsidRDefault="002E229E"/>
        </w:tc>
        <w:tc>
          <w:tcPr>
            <w:tcW w:w="0" w:type="auto"/>
          </w:tcPr>
          <w:p w14:paraId="1C7F22B6" w14:textId="77777777" w:rsidR="002E229E" w:rsidRDefault="002E229E"/>
        </w:tc>
        <w:tc>
          <w:tcPr>
            <w:tcW w:w="0" w:type="auto"/>
          </w:tcPr>
          <w:p w14:paraId="1C7F22B7" w14:textId="77777777" w:rsidR="002E229E" w:rsidRDefault="002E229E"/>
        </w:tc>
        <w:tc>
          <w:tcPr>
            <w:tcW w:w="0" w:type="auto"/>
          </w:tcPr>
          <w:p w14:paraId="1C7F22B8" w14:textId="77777777" w:rsidR="002E229E" w:rsidRDefault="002E229E"/>
        </w:tc>
        <w:tc>
          <w:tcPr>
            <w:tcW w:w="0" w:type="auto"/>
          </w:tcPr>
          <w:p w14:paraId="1C7F22B9" w14:textId="77777777" w:rsidR="002E229E" w:rsidRDefault="002E229E"/>
        </w:tc>
        <w:tc>
          <w:tcPr>
            <w:tcW w:w="0" w:type="auto"/>
          </w:tcPr>
          <w:p w14:paraId="1C7F22BA" w14:textId="77777777" w:rsidR="002E229E" w:rsidRDefault="002E229E"/>
        </w:tc>
      </w:tr>
    </w:tbl>
    <w:p w14:paraId="1C7F22BC" w14:textId="77777777" w:rsidR="002E229E" w:rsidRDefault="00EB0030">
      <w:pPr>
        <w:pStyle w:val="berschrift2"/>
      </w:pPr>
      <w:bookmarkStart w:id="232" w:name="X26fc78bbae520b08c3f7cd5aeb5082bb1e17b72"/>
      <w:bookmarkStart w:id="233" w:name="Xa2af98d6723c1381b46583624141e6864c52908"/>
      <w:bookmarkStart w:id="234" w:name="_Toc68972460"/>
      <w:bookmarkStart w:id="235" w:name="transferring"/>
      <w:bookmarkEnd w:id="221"/>
      <w:bookmarkEnd w:id="231"/>
      <w:bookmarkEnd w:id="232"/>
      <w:bookmarkEnd w:id="233"/>
      <w:r>
        <w:t>Transferring</w:t>
      </w:r>
      <w:bookmarkEnd w:id="234"/>
    </w:p>
    <w:p w14:paraId="1C7F22BD" w14:textId="77777777" w:rsidR="002E229E" w:rsidRDefault="00EB0030">
      <w:pPr>
        <w:pStyle w:val="berschrift3"/>
      </w:pPr>
      <w:bookmarkStart w:id="236" w:name="_Toc68972461"/>
      <w:bookmarkStart w:id="237" w:name="sequence"/>
      <w:r>
        <w:t>Sequence</w:t>
      </w:r>
      <w:bookmarkEnd w:id="236"/>
    </w:p>
    <w:p w14:paraId="1C7F22BE" w14:textId="77777777" w:rsidR="002E229E" w:rsidRDefault="00EB0030">
      <w:pPr>
        <w:pStyle w:val="FirstParagraph"/>
      </w:pPr>
      <w:r>
        <w:t xml:space="preserve">Over TCP – a Client could send a Sequence message at the very beginning of the session upon establishment. The counterparty would not use it initially as it is provided in the </w:t>
      </w:r>
      <w:proofErr w:type="spellStart"/>
      <w:r>
        <w:t>EstablishmentAck</w:t>
      </w:r>
      <w:proofErr w:type="spellEnd"/>
      <w:r>
        <w:t xml:space="preserve"> message.</w:t>
      </w:r>
    </w:p>
    <w:tbl>
      <w:tblPr>
        <w:tblStyle w:val="Table"/>
        <w:tblW w:w="5000" w:type="pct"/>
        <w:tblLook w:val="0020" w:firstRow="1" w:lastRow="0" w:firstColumn="0" w:lastColumn="0" w:noHBand="0" w:noVBand="0"/>
      </w:tblPr>
      <w:tblGrid>
        <w:gridCol w:w="1913"/>
        <w:gridCol w:w="2151"/>
        <w:gridCol w:w="1836"/>
        <w:gridCol w:w="1260"/>
        <w:gridCol w:w="2055"/>
        <w:gridCol w:w="1316"/>
        <w:gridCol w:w="1297"/>
        <w:gridCol w:w="1342"/>
        <w:gridCol w:w="1618"/>
      </w:tblGrid>
      <w:tr w:rsidR="002E229E" w14:paraId="1C7F22C8"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22BF" w14:textId="77777777" w:rsidR="002E229E" w:rsidRDefault="00EB0030">
            <w:pPr>
              <w:pStyle w:val="Compact"/>
            </w:pPr>
            <w:r>
              <w:rPr>
                <w:bCs/>
              </w:rPr>
              <w:t>Message Received</w:t>
            </w:r>
          </w:p>
        </w:tc>
        <w:tc>
          <w:tcPr>
            <w:tcW w:w="0" w:type="auto"/>
          </w:tcPr>
          <w:p w14:paraId="1C7F22C0" w14:textId="77777777" w:rsidR="002E229E" w:rsidRDefault="00EB0030">
            <w:pPr>
              <w:pStyle w:val="Compact"/>
            </w:pPr>
            <w:r>
              <w:rPr>
                <w:bCs/>
              </w:rPr>
              <w:t>Message Sent</w:t>
            </w:r>
          </w:p>
        </w:tc>
        <w:tc>
          <w:tcPr>
            <w:tcW w:w="0" w:type="auto"/>
          </w:tcPr>
          <w:p w14:paraId="1C7F22C1" w14:textId="77777777" w:rsidR="002E229E" w:rsidRDefault="00EB0030">
            <w:pPr>
              <w:pStyle w:val="Compact"/>
            </w:pPr>
            <w:r>
              <w:rPr>
                <w:bCs/>
              </w:rPr>
              <w:t>Session ID (UUID)</w:t>
            </w:r>
          </w:p>
        </w:tc>
        <w:tc>
          <w:tcPr>
            <w:tcW w:w="0" w:type="auto"/>
          </w:tcPr>
          <w:p w14:paraId="1C7F22C2" w14:textId="77777777" w:rsidR="002E229E" w:rsidRDefault="00EB0030">
            <w:pPr>
              <w:pStyle w:val="Compact"/>
            </w:pPr>
            <w:r>
              <w:rPr>
                <w:bCs/>
              </w:rPr>
              <w:t>Timestamp</w:t>
            </w:r>
          </w:p>
        </w:tc>
        <w:tc>
          <w:tcPr>
            <w:tcW w:w="0" w:type="auto"/>
          </w:tcPr>
          <w:p w14:paraId="1C7F22C3" w14:textId="77777777" w:rsidR="002E229E" w:rsidRDefault="00EB0030">
            <w:pPr>
              <w:pStyle w:val="Compact"/>
            </w:pPr>
            <w:r>
              <w:rPr>
                <w:bCs/>
              </w:rPr>
              <w:t>Request Timestamp</w:t>
            </w:r>
          </w:p>
        </w:tc>
        <w:tc>
          <w:tcPr>
            <w:tcW w:w="0" w:type="auto"/>
          </w:tcPr>
          <w:p w14:paraId="1C7F22C4" w14:textId="77777777" w:rsidR="002E229E" w:rsidRDefault="00EB0030">
            <w:pPr>
              <w:pStyle w:val="Compact"/>
            </w:pPr>
            <w:r>
              <w:rPr>
                <w:bCs/>
              </w:rPr>
              <w:t xml:space="preserve">Next </w:t>
            </w:r>
            <w:proofErr w:type="spellStart"/>
            <w:r>
              <w:rPr>
                <w:bCs/>
              </w:rPr>
              <w:t>SeqNo</w:t>
            </w:r>
            <w:proofErr w:type="spellEnd"/>
          </w:p>
        </w:tc>
        <w:tc>
          <w:tcPr>
            <w:tcW w:w="0" w:type="auto"/>
          </w:tcPr>
          <w:p w14:paraId="1C7F22C5" w14:textId="77777777" w:rsidR="002E229E" w:rsidRDefault="00EB0030">
            <w:pPr>
              <w:pStyle w:val="Compact"/>
            </w:pPr>
            <w:r>
              <w:rPr>
                <w:bCs/>
              </w:rPr>
              <w:t>Client Flow</w:t>
            </w:r>
          </w:p>
        </w:tc>
        <w:tc>
          <w:tcPr>
            <w:tcW w:w="0" w:type="auto"/>
          </w:tcPr>
          <w:p w14:paraId="1C7F22C6" w14:textId="77777777" w:rsidR="002E229E" w:rsidRDefault="00EB0030">
            <w:pPr>
              <w:pStyle w:val="Compact"/>
            </w:pPr>
            <w:r>
              <w:rPr>
                <w:bCs/>
              </w:rPr>
              <w:t>Server Flow</w:t>
            </w:r>
          </w:p>
        </w:tc>
        <w:tc>
          <w:tcPr>
            <w:tcW w:w="0" w:type="auto"/>
          </w:tcPr>
          <w:p w14:paraId="1C7F22C7" w14:textId="77777777" w:rsidR="002E229E" w:rsidRDefault="00EB0030">
            <w:pPr>
              <w:pStyle w:val="Compact"/>
            </w:pPr>
            <w:r>
              <w:rPr>
                <w:bCs/>
              </w:rPr>
              <w:t xml:space="preserve"> Implicit </w:t>
            </w:r>
            <w:proofErr w:type="spellStart"/>
            <w:r>
              <w:rPr>
                <w:bCs/>
              </w:rPr>
              <w:t>SeqNo</w:t>
            </w:r>
            <w:proofErr w:type="spellEnd"/>
          </w:p>
        </w:tc>
      </w:tr>
      <w:tr w:rsidR="002E229E" w14:paraId="1C7F22D2" w14:textId="77777777">
        <w:tc>
          <w:tcPr>
            <w:tcW w:w="0" w:type="auto"/>
          </w:tcPr>
          <w:p w14:paraId="1C7F22C9" w14:textId="77777777" w:rsidR="002E229E" w:rsidRDefault="00EB0030">
            <w:pPr>
              <w:pStyle w:val="Compact"/>
            </w:pPr>
            <w:r>
              <w:t>Negotiate</w:t>
            </w:r>
          </w:p>
        </w:tc>
        <w:tc>
          <w:tcPr>
            <w:tcW w:w="0" w:type="auto"/>
          </w:tcPr>
          <w:p w14:paraId="1C7F22CA" w14:textId="77777777" w:rsidR="002E229E" w:rsidRDefault="00EB0030">
            <w:pPr>
              <w:pStyle w:val="Compact"/>
            </w:pPr>
            <w:r>
              <w:t> </w:t>
            </w:r>
          </w:p>
        </w:tc>
        <w:tc>
          <w:tcPr>
            <w:tcW w:w="0" w:type="auto"/>
          </w:tcPr>
          <w:p w14:paraId="1C7F22CB" w14:textId="77777777" w:rsidR="002E229E" w:rsidRDefault="00EB0030">
            <w:pPr>
              <w:pStyle w:val="Compact"/>
            </w:pPr>
            <w:r>
              <w:t>ABC</w:t>
            </w:r>
          </w:p>
        </w:tc>
        <w:tc>
          <w:tcPr>
            <w:tcW w:w="0" w:type="auto"/>
          </w:tcPr>
          <w:p w14:paraId="1C7F22CC" w14:textId="77777777" w:rsidR="002E229E" w:rsidRDefault="00EB0030">
            <w:pPr>
              <w:pStyle w:val="Compact"/>
            </w:pPr>
            <w:r>
              <w:t>T1</w:t>
            </w:r>
          </w:p>
        </w:tc>
        <w:tc>
          <w:tcPr>
            <w:tcW w:w="0" w:type="auto"/>
          </w:tcPr>
          <w:p w14:paraId="1C7F22CD" w14:textId="77777777" w:rsidR="002E229E" w:rsidRDefault="00EB0030">
            <w:pPr>
              <w:pStyle w:val="Compact"/>
            </w:pPr>
            <w:r>
              <w:t>–</w:t>
            </w:r>
          </w:p>
        </w:tc>
        <w:tc>
          <w:tcPr>
            <w:tcW w:w="0" w:type="auto"/>
          </w:tcPr>
          <w:p w14:paraId="1C7F22CE" w14:textId="77777777" w:rsidR="002E229E" w:rsidRDefault="00EB0030">
            <w:pPr>
              <w:pStyle w:val="Compact"/>
            </w:pPr>
            <w:r>
              <w:t>–</w:t>
            </w:r>
          </w:p>
        </w:tc>
        <w:tc>
          <w:tcPr>
            <w:tcW w:w="0" w:type="auto"/>
          </w:tcPr>
          <w:p w14:paraId="1C7F22CF" w14:textId="77777777" w:rsidR="002E229E" w:rsidRDefault="00EB0030">
            <w:pPr>
              <w:pStyle w:val="Compact"/>
            </w:pPr>
            <w:r>
              <w:t>Idempotent</w:t>
            </w:r>
          </w:p>
        </w:tc>
        <w:tc>
          <w:tcPr>
            <w:tcW w:w="0" w:type="auto"/>
          </w:tcPr>
          <w:p w14:paraId="1C7F22D0" w14:textId="77777777" w:rsidR="002E229E" w:rsidRDefault="002E229E"/>
        </w:tc>
        <w:tc>
          <w:tcPr>
            <w:tcW w:w="0" w:type="auto"/>
          </w:tcPr>
          <w:p w14:paraId="1C7F22D1" w14:textId="77777777" w:rsidR="002E229E" w:rsidRDefault="00EB0030">
            <w:pPr>
              <w:pStyle w:val="Compact"/>
            </w:pPr>
            <w:r>
              <w:t>–</w:t>
            </w:r>
          </w:p>
        </w:tc>
      </w:tr>
      <w:tr w:rsidR="002E229E" w14:paraId="1C7F22DC" w14:textId="77777777">
        <w:tc>
          <w:tcPr>
            <w:tcW w:w="0" w:type="auto"/>
          </w:tcPr>
          <w:p w14:paraId="1C7F22D3" w14:textId="77777777" w:rsidR="002E229E" w:rsidRDefault="002E229E"/>
        </w:tc>
        <w:tc>
          <w:tcPr>
            <w:tcW w:w="0" w:type="auto"/>
          </w:tcPr>
          <w:p w14:paraId="1C7F22D4" w14:textId="50FB1B04" w:rsidR="002E229E" w:rsidRDefault="001851D6">
            <w:pPr>
              <w:pStyle w:val="Compact"/>
            </w:pPr>
            <w:proofErr w:type="spellStart"/>
            <w:r>
              <w:t>NegotiationResp</w:t>
            </w:r>
            <w:r w:rsidR="00EB0030">
              <w:t>onse</w:t>
            </w:r>
            <w:proofErr w:type="spellEnd"/>
          </w:p>
        </w:tc>
        <w:tc>
          <w:tcPr>
            <w:tcW w:w="0" w:type="auto"/>
          </w:tcPr>
          <w:p w14:paraId="1C7F22D5" w14:textId="77777777" w:rsidR="002E229E" w:rsidRDefault="00EB0030">
            <w:pPr>
              <w:pStyle w:val="Compact"/>
            </w:pPr>
            <w:r>
              <w:t>ABC</w:t>
            </w:r>
          </w:p>
        </w:tc>
        <w:tc>
          <w:tcPr>
            <w:tcW w:w="0" w:type="auto"/>
          </w:tcPr>
          <w:p w14:paraId="1C7F22D6" w14:textId="77777777" w:rsidR="002E229E" w:rsidRDefault="00EB0030">
            <w:pPr>
              <w:pStyle w:val="Compact"/>
            </w:pPr>
            <w:r>
              <w:t>–</w:t>
            </w:r>
          </w:p>
        </w:tc>
        <w:tc>
          <w:tcPr>
            <w:tcW w:w="0" w:type="auto"/>
          </w:tcPr>
          <w:p w14:paraId="1C7F22D7" w14:textId="77777777" w:rsidR="002E229E" w:rsidRDefault="00EB0030">
            <w:pPr>
              <w:pStyle w:val="Compact"/>
            </w:pPr>
            <w:r>
              <w:t>T1</w:t>
            </w:r>
          </w:p>
        </w:tc>
        <w:tc>
          <w:tcPr>
            <w:tcW w:w="0" w:type="auto"/>
          </w:tcPr>
          <w:p w14:paraId="1C7F22D8" w14:textId="77777777" w:rsidR="002E229E" w:rsidRDefault="00EB0030">
            <w:pPr>
              <w:pStyle w:val="Compact"/>
            </w:pPr>
            <w:r>
              <w:t>–</w:t>
            </w:r>
          </w:p>
        </w:tc>
        <w:tc>
          <w:tcPr>
            <w:tcW w:w="0" w:type="auto"/>
          </w:tcPr>
          <w:p w14:paraId="1C7F22D9" w14:textId="77777777" w:rsidR="002E229E" w:rsidRDefault="002E229E"/>
        </w:tc>
        <w:tc>
          <w:tcPr>
            <w:tcW w:w="0" w:type="auto"/>
          </w:tcPr>
          <w:p w14:paraId="1C7F22DA" w14:textId="77777777" w:rsidR="002E229E" w:rsidRDefault="00EB0030">
            <w:pPr>
              <w:pStyle w:val="Compact"/>
            </w:pPr>
            <w:r>
              <w:t>Recoverable</w:t>
            </w:r>
          </w:p>
        </w:tc>
        <w:tc>
          <w:tcPr>
            <w:tcW w:w="0" w:type="auto"/>
          </w:tcPr>
          <w:p w14:paraId="1C7F22DB" w14:textId="77777777" w:rsidR="002E229E" w:rsidRDefault="00EB0030">
            <w:pPr>
              <w:pStyle w:val="Compact"/>
            </w:pPr>
            <w:r>
              <w:t>–</w:t>
            </w:r>
          </w:p>
        </w:tc>
      </w:tr>
      <w:tr w:rsidR="002E229E" w14:paraId="1C7F22E6" w14:textId="77777777">
        <w:tc>
          <w:tcPr>
            <w:tcW w:w="0" w:type="auto"/>
          </w:tcPr>
          <w:p w14:paraId="1C7F22DD" w14:textId="77777777" w:rsidR="002E229E" w:rsidRDefault="00EB0030">
            <w:pPr>
              <w:pStyle w:val="Compact"/>
            </w:pPr>
            <w:r>
              <w:t>Establish</w:t>
            </w:r>
          </w:p>
        </w:tc>
        <w:tc>
          <w:tcPr>
            <w:tcW w:w="0" w:type="auto"/>
          </w:tcPr>
          <w:p w14:paraId="1C7F22DE" w14:textId="77777777" w:rsidR="002E229E" w:rsidRDefault="00EB0030">
            <w:pPr>
              <w:pStyle w:val="Compact"/>
            </w:pPr>
            <w:r>
              <w:t> </w:t>
            </w:r>
          </w:p>
        </w:tc>
        <w:tc>
          <w:tcPr>
            <w:tcW w:w="0" w:type="auto"/>
          </w:tcPr>
          <w:p w14:paraId="1C7F22DF" w14:textId="77777777" w:rsidR="002E229E" w:rsidRDefault="00EB0030">
            <w:pPr>
              <w:pStyle w:val="Compact"/>
            </w:pPr>
            <w:r>
              <w:t>ABC</w:t>
            </w:r>
          </w:p>
        </w:tc>
        <w:tc>
          <w:tcPr>
            <w:tcW w:w="0" w:type="auto"/>
          </w:tcPr>
          <w:p w14:paraId="1C7F22E0" w14:textId="77777777" w:rsidR="002E229E" w:rsidRDefault="00EB0030">
            <w:pPr>
              <w:pStyle w:val="Compact"/>
            </w:pPr>
            <w:r>
              <w:t>T2</w:t>
            </w:r>
          </w:p>
        </w:tc>
        <w:tc>
          <w:tcPr>
            <w:tcW w:w="0" w:type="auto"/>
          </w:tcPr>
          <w:p w14:paraId="1C7F22E1" w14:textId="77777777" w:rsidR="002E229E" w:rsidRDefault="00EB0030">
            <w:pPr>
              <w:pStyle w:val="Compact"/>
            </w:pPr>
            <w:r>
              <w:t>–</w:t>
            </w:r>
          </w:p>
        </w:tc>
        <w:tc>
          <w:tcPr>
            <w:tcW w:w="0" w:type="auto"/>
          </w:tcPr>
          <w:p w14:paraId="1C7F22E2" w14:textId="77777777" w:rsidR="002E229E" w:rsidRDefault="00EB0030">
            <w:pPr>
              <w:pStyle w:val="Compact"/>
            </w:pPr>
            <w:r>
              <w:t>100</w:t>
            </w:r>
          </w:p>
        </w:tc>
        <w:tc>
          <w:tcPr>
            <w:tcW w:w="0" w:type="auto"/>
          </w:tcPr>
          <w:p w14:paraId="1C7F22E3" w14:textId="77777777" w:rsidR="002E229E" w:rsidRDefault="002E229E"/>
        </w:tc>
        <w:tc>
          <w:tcPr>
            <w:tcW w:w="0" w:type="auto"/>
          </w:tcPr>
          <w:p w14:paraId="1C7F22E4" w14:textId="77777777" w:rsidR="002E229E" w:rsidRDefault="002E229E"/>
        </w:tc>
        <w:tc>
          <w:tcPr>
            <w:tcW w:w="0" w:type="auto"/>
          </w:tcPr>
          <w:p w14:paraId="1C7F22E5" w14:textId="77777777" w:rsidR="002E229E" w:rsidRDefault="00EB0030">
            <w:pPr>
              <w:pStyle w:val="Compact"/>
            </w:pPr>
            <w:r>
              <w:t>–</w:t>
            </w:r>
          </w:p>
        </w:tc>
      </w:tr>
      <w:tr w:rsidR="002E229E" w14:paraId="1C7F22F0" w14:textId="77777777">
        <w:tc>
          <w:tcPr>
            <w:tcW w:w="0" w:type="auto"/>
          </w:tcPr>
          <w:p w14:paraId="1C7F22E7" w14:textId="77777777" w:rsidR="002E229E" w:rsidRDefault="002E229E"/>
        </w:tc>
        <w:tc>
          <w:tcPr>
            <w:tcW w:w="0" w:type="auto"/>
          </w:tcPr>
          <w:p w14:paraId="1C7F22E8" w14:textId="77777777" w:rsidR="002E229E" w:rsidRDefault="00EB0030">
            <w:pPr>
              <w:pStyle w:val="Compact"/>
            </w:pPr>
            <w:proofErr w:type="spellStart"/>
            <w:r>
              <w:t>EstablishmentAck</w:t>
            </w:r>
            <w:proofErr w:type="spellEnd"/>
          </w:p>
        </w:tc>
        <w:tc>
          <w:tcPr>
            <w:tcW w:w="0" w:type="auto"/>
          </w:tcPr>
          <w:p w14:paraId="1C7F22E9" w14:textId="77777777" w:rsidR="002E229E" w:rsidRDefault="00EB0030">
            <w:pPr>
              <w:pStyle w:val="Compact"/>
            </w:pPr>
            <w:r>
              <w:t>ABC</w:t>
            </w:r>
          </w:p>
        </w:tc>
        <w:tc>
          <w:tcPr>
            <w:tcW w:w="0" w:type="auto"/>
          </w:tcPr>
          <w:p w14:paraId="1C7F22EA" w14:textId="77777777" w:rsidR="002E229E" w:rsidRDefault="00EB0030">
            <w:pPr>
              <w:pStyle w:val="Compact"/>
            </w:pPr>
            <w:r>
              <w:t>–</w:t>
            </w:r>
          </w:p>
        </w:tc>
        <w:tc>
          <w:tcPr>
            <w:tcW w:w="0" w:type="auto"/>
          </w:tcPr>
          <w:p w14:paraId="1C7F22EB" w14:textId="77777777" w:rsidR="002E229E" w:rsidRDefault="00EB0030">
            <w:pPr>
              <w:pStyle w:val="Compact"/>
            </w:pPr>
            <w:r>
              <w:t>T2</w:t>
            </w:r>
          </w:p>
        </w:tc>
        <w:tc>
          <w:tcPr>
            <w:tcW w:w="0" w:type="auto"/>
          </w:tcPr>
          <w:p w14:paraId="1C7F22EC" w14:textId="77777777" w:rsidR="002E229E" w:rsidRDefault="00EB0030">
            <w:pPr>
              <w:pStyle w:val="Compact"/>
            </w:pPr>
            <w:r>
              <w:t>1000</w:t>
            </w:r>
          </w:p>
        </w:tc>
        <w:tc>
          <w:tcPr>
            <w:tcW w:w="0" w:type="auto"/>
          </w:tcPr>
          <w:p w14:paraId="1C7F22ED" w14:textId="77777777" w:rsidR="002E229E" w:rsidRDefault="002E229E"/>
        </w:tc>
        <w:tc>
          <w:tcPr>
            <w:tcW w:w="0" w:type="auto"/>
          </w:tcPr>
          <w:p w14:paraId="1C7F22EE" w14:textId="77777777" w:rsidR="002E229E" w:rsidRDefault="002E229E"/>
        </w:tc>
        <w:tc>
          <w:tcPr>
            <w:tcW w:w="0" w:type="auto"/>
          </w:tcPr>
          <w:p w14:paraId="1C7F22EF" w14:textId="77777777" w:rsidR="002E229E" w:rsidRDefault="00EB0030">
            <w:pPr>
              <w:pStyle w:val="Compact"/>
            </w:pPr>
            <w:r>
              <w:t>–</w:t>
            </w:r>
          </w:p>
        </w:tc>
      </w:tr>
      <w:tr w:rsidR="002E229E" w14:paraId="1C7F22FA" w14:textId="77777777">
        <w:tc>
          <w:tcPr>
            <w:tcW w:w="0" w:type="auto"/>
          </w:tcPr>
          <w:p w14:paraId="1C7F22F1" w14:textId="77777777" w:rsidR="002E229E" w:rsidRDefault="00EB0030">
            <w:pPr>
              <w:pStyle w:val="Compact"/>
            </w:pPr>
            <w:r>
              <w:t>Sequence</w:t>
            </w:r>
          </w:p>
        </w:tc>
        <w:tc>
          <w:tcPr>
            <w:tcW w:w="0" w:type="auto"/>
          </w:tcPr>
          <w:p w14:paraId="1C7F22F2" w14:textId="77777777" w:rsidR="002E229E" w:rsidRDefault="002E229E"/>
        </w:tc>
        <w:tc>
          <w:tcPr>
            <w:tcW w:w="0" w:type="auto"/>
          </w:tcPr>
          <w:p w14:paraId="1C7F22F3" w14:textId="77777777" w:rsidR="002E229E" w:rsidRDefault="00EB0030">
            <w:pPr>
              <w:pStyle w:val="Compact"/>
            </w:pPr>
            <w:r>
              <w:t>–</w:t>
            </w:r>
          </w:p>
        </w:tc>
        <w:tc>
          <w:tcPr>
            <w:tcW w:w="0" w:type="auto"/>
          </w:tcPr>
          <w:p w14:paraId="1C7F22F4" w14:textId="77777777" w:rsidR="002E229E" w:rsidRDefault="00EB0030">
            <w:pPr>
              <w:pStyle w:val="Compact"/>
            </w:pPr>
            <w:r>
              <w:t>–</w:t>
            </w:r>
          </w:p>
        </w:tc>
        <w:tc>
          <w:tcPr>
            <w:tcW w:w="0" w:type="auto"/>
          </w:tcPr>
          <w:p w14:paraId="1C7F22F5" w14:textId="77777777" w:rsidR="002E229E" w:rsidRDefault="00EB0030">
            <w:pPr>
              <w:pStyle w:val="Compact"/>
            </w:pPr>
            <w:r>
              <w:t>–</w:t>
            </w:r>
          </w:p>
        </w:tc>
        <w:tc>
          <w:tcPr>
            <w:tcW w:w="0" w:type="auto"/>
          </w:tcPr>
          <w:p w14:paraId="1C7F22F6" w14:textId="77777777" w:rsidR="002E229E" w:rsidRDefault="00EB0030">
            <w:pPr>
              <w:pStyle w:val="Compact"/>
            </w:pPr>
            <w:r>
              <w:t>100</w:t>
            </w:r>
          </w:p>
        </w:tc>
        <w:tc>
          <w:tcPr>
            <w:tcW w:w="0" w:type="auto"/>
          </w:tcPr>
          <w:p w14:paraId="1C7F22F7" w14:textId="77777777" w:rsidR="002E229E" w:rsidRDefault="002E229E"/>
        </w:tc>
        <w:tc>
          <w:tcPr>
            <w:tcW w:w="0" w:type="auto"/>
          </w:tcPr>
          <w:p w14:paraId="1C7F22F8" w14:textId="77777777" w:rsidR="002E229E" w:rsidRDefault="002E229E"/>
        </w:tc>
        <w:tc>
          <w:tcPr>
            <w:tcW w:w="0" w:type="auto"/>
          </w:tcPr>
          <w:p w14:paraId="1C7F22F9" w14:textId="77777777" w:rsidR="002E229E" w:rsidRDefault="00EB0030">
            <w:pPr>
              <w:pStyle w:val="Compact"/>
            </w:pPr>
            <w:r>
              <w:t>–</w:t>
            </w:r>
          </w:p>
        </w:tc>
      </w:tr>
      <w:tr w:rsidR="002E229E" w14:paraId="1C7F2304" w14:textId="77777777">
        <w:tc>
          <w:tcPr>
            <w:tcW w:w="0" w:type="auto"/>
          </w:tcPr>
          <w:p w14:paraId="1C7F22FB" w14:textId="77777777" w:rsidR="002E229E" w:rsidRDefault="00EB0030">
            <w:pPr>
              <w:pStyle w:val="Compact"/>
            </w:pPr>
            <w:proofErr w:type="spellStart"/>
            <w:r>
              <w:t>NewOrder</w:t>
            </w:r>
            <w:proofErr w:type="spellEnd"/>
            <w:r>
              <w:t xml:space="preserve"> Single</w:t>
            </w:r>
          </w:p>
        </w:tc>
        <w:tc>
          <w:tcPr>
            <w:tcW w:w="0" w:type="auto"/>
          </w:tcPr>
          <w:p w14:paraId="1C7F22FC" w14:textId="77777777" w:rsidR="002E229E" w:rsidRDefault="00EB0030">
            <w:pPr>
              <w:pStyle w:val="Compact"/>
            </w:pPr>
            <w:r>
              <w:t> </w:t>
            </w:r>
          </w:p>
        </w:tc>
        <w:tc>
          <w:tcPr>
            <w:tcW w:w="0" w:type="auto"/>
          </w:tcPr>
          <w:p w14:paraId="1C7F22FD" w14:textId="77777777" w:rsidR="002E229E" w:rsidRDefault="00EB0030">
            <w:pPr>
              <w:pStyle w:val="Compact"/>
            </w:pPr>
            <w:r>
              <w:t>ABC</w:t>
            </w:r>
          </w:p>
        </w:tc>
        <w:tc>
          <w:tcPr>
            <w:tcW w:w="0" w:type="auto"/>
          </w:tcPr>
          <w:p w14:paraId="1C7F22FE" w14:textId="77777777" w:rsidR="002E229E" w:rsidRDefault="00EB0030">
            <w:pPr>
              <w:pStyle w:val="Compact"/>
            </w:pPr>
            <w:r>
              <w:t>T3</w:t>
            </w:r>
          </w:p>
        </w:tc>
        <w:tc>
          <w:tcPr>
            <w:tcW w:w="0" w:type="auto"/>
          </w:tcPr>
          <w:p w14:paraId="1C7F22FF" w14:textId="77777777" w:rsidR="002E229E" w:rsidRDefault="00EB0030">
            <w:pPr>
              <w:pStyle w:val="Compact"/>
            </w:pPr>
            <w:r>
              <w:t>–</w:t>
            </w:r>
          </w:p>
        </w:tc>
        <w:tc>
          <w:tcPr>
            <w:tcW w:w="0" w:type="auto"/>
          </w:tcPr>
          <w:p w14:paraId="1C7F2300" w14:textId="77777777" w:rsidR="002E229E" w:rsidRDefault="00EB0030">
            <w:pPr>
              <w:pStyle w:val="Compact"/>
            </w:pPr>
            <w:r>
              <w:t>–</w:t>
            </w:r>
          </w:p>
        </w:tc>
        <w:tc>
          <w:tcPr>
            <w:tcW w:w="0" w:type="auto"/>
          </w:tcPr>
          <w:p w14:paraId="1C7F2301" w14:textId="77777777" w:rsidR="002E229E" w:rsidRDefault="00EB0030">
            <w:pPr>
              <w:pStyle w:val="Compact"/>
            </w:pPr>
            <w:r>
              <w:t>–</w:t>
            </w:r>
          </w:p>
        </w:tc>
        <w:tc>
          <w:tcPr>
            <w:tcW w:w="0" w:type="auto"/>
          </w:tcPr>
          <w:p w14:paraId="1C7F2302" w14:textId="77777777" w:rsidR="002E229E" w:rsidRDefault="00EB0030">
            <w:pPr>
              <w:pStyle w:val="Compact"/>
            </w:pPr>
            <w:r>
              <w:t>–</w:t>
            </w:r>
          </w:p>
        </w:tc>
        <w:tc>
          <w:tcPr>
            <w:tcW w:w="0" w:type="auto"/>
          </w:tcPr>
          <w:p w14:paraId="1C7F2303" w14:textId="77777777" w:rsidR="002E229E" w:rsidRDefault="00EB0030">
            <w:pPr>
              <w:pStyle w:val="Compact"/>
            </w:pPr>
            <w:r>
              <w:t>100</w:t>
            </w:r>
          </w:p>
        </w:tc>
      </w:tr>
      <w:tr w:rsidR="002E229E" w14:paraId="1C7F230E" w14:textId="77777777">
        <w:tc>
          <w:tcPr>
            <w:tcW w:w="0" w:type="auto"/>
          </w:tcPr>
          <w:p w14:paraId="1C7F2305" w14:textId="77777777" w:rsidR="002E229E" w:rsidRDefault="00EB0030">
            <w:pPr>
              <w:pStyle w:val="Compact"/>
            </w:pPr>
            <w:r>
              <w:t> </w:t>
            </w:r>
          </w:p>
        </w:tc>
        <w:tc>
          <w:tcPr>
            <w:tcW w:w="0" w:type="auto"/>
          </w:tcPr>
          <w:p w14:paraId="1C7F2306" w14:textId="77777777" w:rsidR="002E229E" w:rsidRDefault="00EB0030">
            <w:pPr>
              <w:pStyle w:val="Compact"/>
            </w:pPr>
            <w:proofErr w:type="spellStart"/>
            <w:r>
              <w:t>ExecutionReport</w:t>
            </w:r>
            <w:proofErr w:type="spellEnd"/>
          </w:p>
        </w:tc>
        <w:tc>
          <w:tcPr>
            <w:tcW w:w="0" w:type="auto"/>
          </w:tcPr>
          <w:p w14:paraId="1C7F2307" w14:textId="77777777" w:rsidR="002E229E" w:rsidRDefault="00EB0030">
            <w:pPr>
              <w:pStyle w:val="Compact"/>
            </w:pPr>
            <w:r>
              <w:t>ABC</w:t>
            </w:r>
          </w:p>
        </w:tc>
        <w:tc>
          <w:tcPr>
            <w:tcW w:w="0" w:type="auto"/>
          </w:tcPr>
          <w:p w14:paraId="1C7F2308" w14:textId="77777777" w:rsidR="002E229E" w:rsidRDefault="00EB0030">
            <w:pPr>
              <w:pStyle w:val="Compact"/>
            </w:pPr>
            <w:r>
              <w:t>T4</w:t>
            </w:r>
          </w:p>
        </w:tc>
        <w:tc>
          <w:tcPr>
            <w:tcW w:w="0" w:type="auto"/>
          </w:tcPr>
          <w:p w14:paraId="1C7F2309" w14:textId="77777777" w:rsidR="002E229E" w:rsidRDefault="00EB0030">
            <w:pPr>
              <w:pStyle w:val="Compact"/>
            </w:pPr>
            <w:r>
              <w:t>–</w:t>
            </w:r>
          </w:p>
        </w:tc>
        <w:tc>
          <w:tcPr>
            <w:tcW w:w="0" w:type="auto"/>
          </w:tcPr>
          <w:p w14:paraId="1C7F230A" w14:textId="77777777" w:rsidR="002E229E" w:rsidRDefault="00EB0030">
            <w:pPr>
              <w:pStyle w:val="Compact"/>
            </w:pPr>
            <w:r>
              <w:t>–</w:t>
            </w:r>
          </w:p>
        </w:tc>
        <w:tc>
          <w:tcPr>
            <w:tcW w:w="0" w:type="auto"/>
          </w:tcPr>
          <w:p w14:paraId="1C7F230B" w14:textId="77777777" w:rsidR="002E229E" w:rsidRDefault="00EB0030">
            <w:pPr>
              <w:pStyle w:val="Compact"/>
            </w:pPr>
            <w:r>
              <w:t>–</w:t>
            </w:r>
          </w:p>
        </w:tc>
        <w:tc>
          <w:tcPr>
            <w:tcW w:w="0" w:type="auto"/>
          </w:tcPr>
          <w:p w14:paraId="1C7F230C" w14:textId="77777777" w:rsidR="002E229E" w:rsidRDefault="00EB0030">
            <w:pPr>
              <w:pStyle w:val="Compact"/>
            </w:pPr>
            <w:r>
              <w:t>–</w:t>
            </w:r>
          </w:p>
        </w:tc>
        <w:tc>
          <w:tcPr>
            <w:tcW w:w="0" w:type="auto"/>
          </w:tcPr>
          <w:p w14:paraId="1C7F230D" w14:textId="77777777" w:rsidR="002E229E" w:rsidRDefault="00EB0030">
            <w:pPr>
              <w:pStyle w:val="Compact"/>
            </w:pPr>
            <w:r>
              <w:t>1000</w:t>
            </w:r>
          </w:p>
        </w:tc>
      </w:tr>
    </w:tbl>
    <w:p w14:paraId="1C7F230F" w14:textId="77777777" w:rsidR="002E229E" w:rsidRDefault="00EB0030">
      <w:pPr>
        <w:pStyle w:val="Textkrper"/>
      </w:pPr>
      <w:r>
        <w:t xml:space="preserve">Sequence message is applicable for idempotent and recoverable flows and if received for </w:t>
      </w:r>
      <w:proofErr w:type="spellStart"/>
      <w:r>
        <w:t>unsequenced</w:t>
      </w:r>
      <w:proofErr w:type="spellEnd"/>
      <w:r>
        <w:t xml:space="preserve"> and none flows then issue terminate message to sender since it is a protocol violation.</w:t>
      </w:r>
    </w:p>
    <w:p w14:paraId="1C7F2310" w14:textId="77777777" w:rsidR="002E229E" w:rsidRDefault="00EB0030">
      <w:pPr>
        <w:pStyle w:val="berschrift4"/>
      </w:pPr>
      <w:bookmarkStart w:id="238" w:name="_Toc68972462"/>
      <w:bookmarkStart w:id="239" w:name="sequence-higher-sequence-number"/>
      <w:r>
        <w:lastRenderedPageBreak/>
        <w:t>Sequence (Higher sequence number)</w:t>
      </w:r>
      <w:bookmarkEnd w:id="238"/>
    </w:p>
    <w:p w14:paraId="1C7F2311" w14:textId="77777777" w:rsidR="002E229E" w:rsidRDefault="00EB0030">
      <w:pPr>
        <w:pStyle w:val="FirstParagraph"/>
      </w:pPr>
      <w:r>
        <w:t xml:space="preserve">The Sequence, Context, </w:t>
      </w:r>
      <w:proofErr w:type="spellStart"/>
      <w:r>
        <w:t>EstablishmentAck</w:t>
      </w:r>
      <w:proofErr w:type="spellEnd"/>
      <w:r>
        <w:t xml:space="preserve"> and Retransmission messages are sequence forming. They turn the message flow into a sequenced mode since they have the next implicit sequence number. Any other Session message makes the flow leave the sequenced mode. If the message is sequence forming then the flow does not leave the sequenced mode, but the message potentially resets the sequence numbering.</w:t>
      </w:r>
    </w:p>
    <w:p w14:paraId="1C7F2312" w14:textId="77777777" w:rsidR="002E229E" w:rsidRDefault="00EB0030">
      <w:pPr>
        <w:pStyle w:val="Textkrper"/>
      </w:pPr>
      <w:r>
        <w:t xml:space="preserve">For example – here the second Sequence message is increasing the </w:t>
      </w:r>
      <w:proofErr w:type="spellStart"/>
      <w:r>
        <w:t>NextSeqNo</w:t>
      </w:r>
      <w:proofErr w:type="spellEnd"/>
      <w:r>
        <w:t xml:space="preserve"> even though it was sent as a keep alive message within a sequenced flow.</w:t>
      </w:r>
    </w:p>
    <w:tbl>
      <w:tblPr>
        <w:tblStyle w:val="Table"/>
        <w:tblW w:w="5000" w:type="pct"/>
        <w:tblLook w:val="0020" w:firstRow="1" w:lastRow="0" w:firstColumn="0" w:lastColumn="0" w:noHBand="0" w:noVBand="0"/>
      </w:tblPr>
      <w:tblGrid>
        <w:gridCol w:w="1704"/>
        <w:gridCol w:w="1957"/>
        <w:gridCol w:w="1512"/>
        <w:gridCol w:w="1146"/>
        <w:gridCol w:w="1732"/>
        <w:gridCol w:w="1114"/>
        <w:gridCol w:w="1361"/>
        <w:gridCol w:w="1180"/>
        <w:gridCol w:w="1221"/>
        <w:gridCol w:w="1147"/>
        <w:gridCol w:w="714"/>
      </w:tblGrid>
      <w:tr w:rsidR="002E229E" w14:paraId="1C7F231E"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2313" w14:textId="77777777" w:rsidR="002E229E" w:rsidRDefault="00EB0030">
            <w:pPr>
              <w:pStyle w:val="Compact"/>
            </w:pPr>
            <w:r>
              <w:rPr>
                <w:bCs/>
              </w:rPr>
              <w:t>Message Received</w:t>
            </w:r>
          </w:p>
        </w:tc>
        <w:tc>
          <w:tcPr>
            <w:tcW w:w="0" w:type="auto"/>
          </w:tcPr>
          <w:p w14:paraId="1C7F2314" w14:textId="77777777" w:rsidR="002E229E" w:rsidRDefault="00EB0030">
            <w:pPr>
              <w:pStyle w:val="Compact"/>
            </w:pPr>
            <w:r>
              <w:rPr>
                <w:bCs/>
              </w:rPr>
              <w:t>Message Sent</w:t>
            </w:r>
          </w:p>
        </w:tc>
        <w:tc>
          <w:tcPr>
            <w:tcW w:w="0" w:type="auto"/>
          </w:tcPr>
          <w:p w14:paraId="1C7F2315" w14:textId="77777777" w:rsidR="002E229E" w:rsidRDefault="00EB0030">
            <w:pPr>
              <w:pStyle w:val="Compact"/>
            </w:pPr>
            <w:r>
              <w:rPr>
                <w:bCs/>
              </w:rPr>
              <w:t>Session ID (UUID)</w:t>
            </w:r>
          </w:p>
        </w:tc>
        <w:tc>
          <w:tcPr>
            <w:tcW w:w="0" w:type="auto"/>
          </w:tcPr>
          <w:p w14:paraId="1C7F2316" w14:textId="77777777" w:rsidR="002E229E" w:rsidRDefault="00EB0030">
            <w:pPr>
              <w:pStyle w:val="Compact"/>
            </w:pPr>
            <w:r>
              <w:rPr>
                <w:bCs/>
              </w:rPr>
              <w:t>Timestamp</w:t>
            </w:r>
          </w:p>
        </w:tc>
        <w:tc>
          <w:tcPr>
            <w:tcW w:w="0" w:type="auto"/>
          </w:tcPr>
          <w:p w14:paraId="1C7F2317" w14:textId="77777777" w:rsidR="002E229E" w:rsidRDefault="00EB0030">
            <w:pPr>
              <w:pStyle w:val="Compact"/>
            </w:pPr>
            <w:r>
              <w:rPr>
                <w:bCs/>
              </w:rPr>
              <w:t>Request Timestamp</w:t>
            </w:r>
          </w:p>
        </w:tc>
        <w:tc>
          <w:tcPr>
            <w:tcW w:w="0" w:type="auto"/>
          </w:tcPr>
          <w:p w14:paraId="1C7F2318" w14:textId="77777777" w:rsidR="002E229E" w:rsidRDefault="00EB0030">
            <w:pPr>
              <w:pStyle w:val="Compact"/>
            </w:pPr>
            <w:r>
              <w:rPr>
                <w:bCs/>
              </w:rPr>
              <w:t xml:space="preserve">Next </w:t>
            </w:r>
            <w:proofErr w:type="spellStart"/>
            <w:r>
              <w:rPr>
                <w:bCs/>
              </w:rPr>
              <w:t>SeqNo</w:t>
            </w:r>
            <w:proofErr w:type="spellEnd"/>
          </w:p>
        </w:tc>
        <w:tc>
          <w:tcPr>
            <w:tcW w:w="0" w:type="auto"/>
          </w:tcPr>
          <w:p w14:paraId="1C7F2319" w14:textId="77777777" w:rsidR="002E229E" w:rsidRDefault="00EB0030">
            <w:pPr>
              <w:pStyle w:val="Compact"/>
            </w:pPr>
            <w:r>
              <w:rPr>
                <w:bCs/>
              </w:rPr>
              <w:t xml:space="preserve"> Implicit </w:t>
            </w:r>
            <w:proofErr w:type="spellStart"/>
            <w:r>
              <w:rPr>
                <w:bCs/>
              </w:rPr>
              <w:t>SeqNo</w:t>
            </w:r>
            <w:proofErr w:type="spellEnd"/>
          </w:p>
        </w:tc>
        <w:tc>
          <w:tcPr>
            <w:tcW w:w="0" w:type="auto"/>
          </w:tcPr>
          <w:p w14:paraId="1C7F231A" w14:textId="77777777" w:rsidR="002E229E" w:rsidRDefault="00EB0030">
            <w:pPr>
              <w:pStyle w:val="Compact"/>
            </w:pPr>
            <w:r>
              <w:rPr>
                <w:bCs/>
              </w:rPr>
              <w:t>Client Flow</w:t>
            </w:r>
          </w:p>
        </w:tc>
        <w:tc>
          <w:tcPr>
            <w:tcW w:w="0" w:type="auto"/>
          </w:tcPr>
          <w:p w14:paraId="1C7F231B" w14:textId="77777777" w:rsidR="002E229E" w:rsidRDefault="00EB0030">
            <w:pPr>
              <w:pStyle w:val="Compact"/>
            </w:pPr>
            <w:r>
              <w:rPr>
                <w:bCs/>
              </w:rPr>
              <w:t>Server Flow</w:t>
            </w:r>
          </w:p>
        </w:tc>
        <w:tc>
          <w:tcPr>
            <w:tcW w:w="0" w:type="auto"/>
          </w:tcPr>
          <w:p w14:paraId="1C7F231C" w14:textId="77777777" w:rsidR="002E229E" w:rsidRDefault="00EB0030">
            <w:pPr>
              <w:pStyle w:val="Compact"/>
            </w:pPr>
            <w:r>
              <w:rPr>
                <w:bCs/>
              </w:rPr>
              <w:t xml:space="preserve">From </w:t>
            </w:r>
            <w:proofErr w:type="spellStart"/>
            <w:r>
              <w:rPr>
                <w:bCs/>
              </w:rPr>
              <w:t>SeqNo</w:t>
            </w:r>
            <w:proofErr w:type="spellEnd"/>
          </w:p>
        </w:tc>
        <w:tc>
          <w:tcPr>
            <w:tcW w:w="0" w:type="auto"/>
          </w:tcPr>
          <w:p w14:paraId="1C7F231D" w14:textId="77777777" w:rsidR="002E229E" w:rsidRDefault="00EB0030">
            <w:pPr>
              <w:pStyle w:val="Compact"/>
            </w:pPr>
            <w:r>
              <w:rPr>
                <w:bCs/>
              </w:rPr>
              <w:t>Count</w:t>
            </w:r>
          </w:p>
        </w:tc>
      </w:tr>
      <w:tr w:rsidR="002E229E" w14:paraId="1C7F232A" w14:textId="77777777">
        <w:tc>
          <w:tcPr>
            <w:tcW w:w="0" w:type="auto"/>
          </w:tcPr>
          <w:p w14:paraId="1C7F231F" w14:textId="77777777" w:rsidR="002E229E" w:rsidRDefault="00EB0030">
            <w:pPr>
              <w:pStyle w:val="Compact"/>
            </w:pPr>
            <w:r>
              <w:t>Negotiate</w:t>
            </w:r>
          </w:p>
        </w:tc>
        <w:tc>
          <w:tcPr>
            <w:tcW w:w="0" w:type="auto"/>
          </w:tcPr>
          <w:p w14:paraId="1C7F2320" w14:textId="77777777" w:rsidR="002E229E" w:rsidRDefault="00EB0030">
            <w:pPr>
              <w:pStyle w:val="Compact"/>
            </w:pPr>
            <w:r>
              <w:t> </w:t>
            </w:r>
          </w:p>
        </w:tc>
        <w:tc>
          <w:tcPr>
            <w:tcW w:w="0" w:type="auto"/>
          </w:tcPr>
          <w:p w14:paraId="1C7F2321" w14:textId="77777777" w:rsidR="002E229E" w:rsidRDefault="00EB0030">
            <w:pPr>
              <w:pStyle w:val="Compact"/>
            </w:pPr>
            <w:r>
              <w:t>ABC</w:t>
            </w:r>
          </w:p>
        </w:tc>
        <w:tc>
          <w:tcPr>
            <w:tcW w:w="0" w:type="auto"/>
          </w:tcPr>
          <w:p w14:paraId="1C7F2322" w14:textId="77777777" w:rsidR="002E229E" w:rsidRDefault="00EB0030">
            <w:pPr>
              <w:pStyle w:val="Compact"/>
            </w:pPr>
            <w:r>
              <w:t>T1</w:t>
            </w:r>
          </w:p>
        </w:tc>
        <w:tc>
          <w:tcPr>
            <w:tcW w:w="0" w:type="auto"/>
          </w:tcPr>
          <w:p w14:paraId="1C7F2323" w14:textId="77777777" w:rsidR="002E229E" w:rsidRDefault="00EB0030">
            <w:pPr>
              <w:pStyle w:val="Compact"/>
            </w:pPr>
            <w:r>
              <w:t>–</w:t>
            </w:r>
          </w:p>
        </w:tc>
        <w:tc>
          <w:tcPr>
            <w:tcW w:w="0" w:type="auto"/>
          </w:tcPr>
          <w:p w14:paraId="1C7F2324" w14:textId="77777777" w:rsidR="002E229E" w:rsidRDefault="00EB0030">
            <w:pPr>
              <w:pStyle w:val="Compact"/>
            </w:pPr>
            <w:r>
              <w:t>–</w:t>
            </w:r>
          </w:p>
        </w:tc>
        <w:tc>
          <w:tcPr>
            <w:tcW w:w="0" w:type="auto"/>
          </w:tcPr>
          <w:p w14:paraId="1C7F2325" w14:textId="77777777" w:rsidR="002E229E" w:rsidRDefault="00EB0030">
            <w:pPr>
              <w:pStyle w:val="Compact"/>
            </w:pPr>
            <w:r>
              <w:t>–</w:t>
            </w:r>
          </w:p>
        </w:tc>
        <w:tc>
          <w:tcPr>
            <w:tcW w:w="0" w:type="auto"/>
          </w:tcPr>
          <w:p w14:paraId="1C7F2326" w14:textId="77777777" w:rsidR="002E229E" w:rsidRDefault="00EB0030">
            <w:pPr>
              <w:pStyle w:val="Compact"/>
            </w:pPr>
            <w:r>
              <w:t>Idempotent</w:t>
            </w:r>
          </w:p>
        </w:tc>
        <w:tc>
          <w:tcPr>
            <w:tcW w:w="0" w:type="auto"/>
          </w:tcPr>
          <w:p w14:paraId="1C7F2327" w14:textId="77777777" w:rsidR="002E229E" w:rsidRDefault="00EB0030">
            <w:pPr>
              <w:pStyle w:val="Compact"/>
            </w:pPr>
            <w:r>
              <w:t>–</w:t>
            </w:r>
          </w:p>
        </w:tc>
        <w:tc>
          <w:tcPr>
            <w:tcW w:w="0" w:type="auto"/>
          </w:tcPr>
          <w:p w14:paraId="1C7F2328" w14:textId="77777777" w:rsidR="002E229E" w:rsidRDefault="00EB0030">
            <w:pPr>
              <w:pStyle w:val="Compact"/>
            </w:pPr>
            <w:r>
              <w:t>–</w:t>
            </w:r>
          </w:p>
        </w:tc>
        <w:tc>
          <w:tcPr>
            <w:tcW w:w="0" w:type="auto"/>
          </w:tcPr>
          <w:p w14:paraId="1C7F2329" w14:textId="77777777" w:rsidR="002E229E" w:rsidRDefault="00EB0030">
            <w:pPr>
              <w:pStyle w:val="Compact"/>
            </w:pPr>
            <w:r>
              <w:t>–</w:t>
            </w:r>
          </w:p>
        </w:tc>
      </w:tr>
      <w:tr w:rsidR="002E229E" w14:paraId="1C7F2336" w14:textId="77777777">
        <w:tc>
          <w:tcPr>
            <w:tcW w:w="0" w:type="auto"/>
          </w:tcPr>
          <w:p w14:paraId="1C7F232B" w14:textId="77777777" w:rsidR="002E229E" w:rsidRDefault="002E229E"/>
        </w:tc>
        <w:tc>
          <w:tcPr>
            <w:tcW w:w="0" w:type="auto"/>
          </w:tcPr>
          <w:p w14:paraId="1C7F232C" w14:textId="0B57C698" w:rsidR="002E229E" w:rsidRDefault="001851D6">
            <w:pPr>
              <w:pStyle w:val="Compact"/>
            </w:pPr>
            <w:proofErr w:type="spellStart"/>
            <w:r>
              <w:t>NegotiationResp</w:t>
            </w:r>
            <w:r w:rsidR="00EB0030">
              <w:t>onse</w:t>
            </w:r>
            <w:proofErr w:type="spellEnd"/>
          </w:p>
        </w:tc>
        <w:tc>
          <w:tcPr>
            <w:tcW w:w="0" w:type="auto"/>
          </w:tcPr>
          <w:p w14:paraId="1C7F232D" w14:textId="77777777" w:rsidR="002E229E" w:rsidRDefault="00EB0030">
            <w:pPr>
              <w:pStyle w:val="Compact"/>
            </w:pPr>
            <w:r>
              <w:t>ABC</w:t>
            </w:r>
          </w:p>
        </w:tc>
        <w:tc>
          <w:tcPr>
            <w:tcW w:w="0" w:type="auto"/>
          </w:tcPr>
          <w:p w14:paraId="1C7F232E" w14:textId="77777777" w:rsidR="002E229E" w:rsidRDefault="00EB0030">
            <w:pPr>
              <w:pStyle w:val="Compact"/>
            </w:pPr>
            <w:r>
              <w:t>–</w:t>
            </w:r>
          </w:p>
        </w:tc>
        <w:tc>
          <w:tcPr>
            <w:tcW w:w="0" w:type="auto"/>
          </w:tcPr>
          <w:p w14:paraId="1C7F232F" w14:textId="77777777" w:rsidR="002E229E" w:rsidRDefault="00EB0030">
            <w:pPr>
              <w:pStyle w:val="Compact"/>
            </w:pPr>
            <w:r>
              <w:t>T1</w:t>
            </w:r>
          </w:p>
        </w:tc>
        <w:tc>
          <w:tcPr>
            <w:tcW w:w="0" w:type="auto"/>
          </w:tcPr>
          <w:p w14:paraId="1C7F2330" w14:textId="77777777" w:rsidR="002E229E" w:rsidRDefault="00EB0030">
            <w:pPr>
              <w:pStyle w:val="Compact"/>
            </w:pPr>
            <w:r>
              <w:t>–</w:t>
            </w:r>
          </w:p>
        </w:tc>
        <w:tc>
          <w:tcPr>
            <w:tcW w:w="0" w:type="auto"/>
          </w:tcPr>
          <w:p w14:paraId="1C7F2331" w14:textId="77777777" w:rsidR="002E229E" w:rsidRDefault="00EB0030">
            <w:pPr>
              <w:pStyle w:val="Compact"/>
            </w:pPr>
            <w:r>
              <w:t>–</w:t>
            </w:r>
          </w:p>
        </w:tc>
        <w:tc>
          <w:tcPr>
            <w:tcW w:w="0" w:type="auto"/>
          </w:tcPr>
          <w:p w14:paraId="1C7F2332" w14:textId="77777777" w:rsidR="002E229E" w:rsidRDefault="00EB0030">
            <w:pPr>
              <w:pStyle w:val="Compact"/>
            </w:pPr>
            <w:r>
              <w:t>–</w:t>
            </w:r>
          </w:p>
        </w:tc>
        <w:tc>
          <w:tcPr>
            <w:tcW w:w="0" w:type="auto"/>
          </w:tcPr>
          <w:p w14:paraId="1C7F2333" w14:textId="77777777" w:rsidR="002E229E" w:rsidRDefault="00EB0030">
            <w:pPr>
              <w:pStyle w:val="Compact"/>
            </w:pPr>
            <w:r>
              <w:t>Recoverable</w:t>
            </w:r>
          </w:p>
        </w:tc>
        <w:tc>
          <w:tcPr>
            <w:tcW w:w="0" w:type="auto"/>
          </w:tcPr>
          <w:p w14:paraId="1C7F2334" w14:textId="77777777" w:rsidR="002E229E" w:rsidRDefault="00EB0030">
            <w:pPr>
              <w:pStyle w:val="Compact"/>
            </w:pPr>
            <w:r>
              <w:t>–</w:t>
            </w:r>
          </w:p>
        </w:tc>
        <w:tc>
          <w:tcPr>
            <w:tcW w:w="0" w:type="auto"/>
          </w:tcPr>
          <w:p w14:paraId="1C7F2335" w14:textId="77777777" w:rsidR="002E229E" w:rsidRDefault="00EB0030">
            <w:pPr>
              <w:pStyle w:val="Compact"/>
            </w:pPr>
            <w:r>
              <w:t>–</w:t>
            </w:r>
          </w:p>
        </w:tc>
      </w:tr>
      <w:tr w:rsidR="002E229E" w14:paraId="1C7F2342" w14:textId="77777777">
        <w:tc>
          <w:tcPr>
            <w:tcW w:w="0" w:type="auto"/>
          </w:tcPr>
          <w:p w14:paraId="1C7F2337" w14:textId="77777777" w:rsidR="002E229E" w:rsidRDefault="00EB0030">
            <w:pPr>
              <w:pStyle w:val="Compact"/>
            </w:pPr>
            <w:r>
              <w:t>Establish</w:t>
            </w:r>
          </w:p>
        </w:tc>
        <w:tc>
          <w:tcPr>
            <w:tcW w:w="0" w:type="auto"/>
          </w:tcPr>
          <w:p w14:paraId="1C7F2338" w14:textId="77777777" w:rsidR="002E229E" w:rsidRDefault="00EB0030">
            <w:pPr>
              <w:pStyle w:val="Compact"/>
            </w:pPr>
            <w:r>
              <w:t> </w:t>
            </w:r>
          </w:p>
        </w:tc>
        <w:tc>
          <w:tcPr>
            <w:tcW w:w="0" w:type="auto"/>
          </w:tcPr>
          <w:p w14:paraId="1C7F2339" w14:textId="77777777" w:rsidR="002E229E" w:rsidRDefault="00EB0030">
            <w:pPr>
              <w:pStyle w:val="Compact"/>
            </w:pPr>
            <w:r>
              <w:t>ABC</w:t>
            </w:r>
          </w:p>
        </w:tc>
        <w:tc>
          <w:tcPr>
            <w:tcW w:w="0" w:type="auto"/>
          </w:tcPr>
          <w:p w14:paraId="1C7F233A" w14:textId="77777777" w:rsidR="002E229E" w:rsidRDefault="00EB0030">
            <w:pPr>
              <w:pStyle w:val="Compact"/>
            </w:pPr>
            <w:r>
              <w:t>T2</w:t>
            </w:r>
          </w:p>
        </w:tc>
        <w:tc>
          <w:tcPr>
            <w:tcW w:w="0" w:type="auto"/>
          </w:tcPr>
          <w:p w14:paraId="1C7F233B" w14:textId="77777777" w:rsidR="002E229E" w:rsidRDefault="00EB0030">
            <w:pPr>
              <w:pStyle w:val="Compact"/>
            </w:pPr>
            <w:r>
              <w:t>–</w:t>
            </w:r>
          </w:p>
        </w:tc>
        <w:tc>
          <w:tcPr>
            <w:tcW w:w="0" w:type="auto"/>
          </w:tcPr>
          <w:p w14:paraId="1C7F233C" w14:textId="77777777" w:rsidR="002E229E" w:rsidRDefault="00EB0030">
            <w:pPr>
              <w:pStyle w:val="Compact"/>
            </w:pPr>
            <w:r>
              <w:t>100</w:t>
            </w:r>
          </w:p>
        </w:tc>
        <w:tc>
          <w:tcPr>
            <w:tcW w:w="0" w:type="auto"/>
          </w:tcPr>
          <w:p w14:paraId="1C7F233D" w14:textId="77777777" w:rsidR="002E229E" w:rsidRDefault="00EB0030">
            <w:pPr>
              <w:pStyle w:val="Compact"/>
            </w:pPr>
            <w:r>
              <w:t>–</w:t>
            </w:r>
          </w:p>
        </w:tc>
        <w:tc>
          <w:tcPr>
            <w:tcW w:w="0" w:type="auto"/>
          </w:tcPr>
          <w:p w14:paraId="1C7F233E" w14:textId="77777777" w:rsidR="002E229E" w:rsidRDefault="00EB0030">
            <w:pPr>
              <w:pStyle w:val="Compact"/>
            </w:pPr>
            <w:r>
              <w:t>–</w:t>
            </w:r>
          </w:p>
        </w:tc>
        <w:tc>
          <w:tcPr>
            <w:tcW w:w="0" w:type="auto"/>
          </w:tcPr>
          <w:p w14:paraId="1C7F233F" w14:textId="77777777" w:rsidR="002E229E" w:rsidRDefault="00EB0030">
            <w:pPr>
              <w:pStyle w:val="Compact"/>
            </w:pPr>
            <w:r>
              <w:t>–</w:t>
            </w:r>
          </w:p>
        </w:tc>
        <w:tc>
          <w:tcPr>
            <w:tcW w:w="0" w:type="auto"/>
          </w:tcPr>
          <w:p w14:paraId="1C7F2340" w14:textId="77777777" w:rsidR="002E229E" w:rsidRDefault="00EB0030">
            <w:pPr>
              <w:pStyle w:val="Compact"/>
            </w:pPr>
            <w:r>
              <w:t>–</w:t>
            </w:r>
          </w:p>
        </w:tc>
        <w:tc>
          <w:tcPr>
            <w:tcW w:w="0" w:type="auto"/>
          </w:tcPr>
          <w:p w14:paraId="1C7F2341" w14:textId="77777777" w:rsidR="002E229E" w:rsidRDefault="00EB0030">
            <w:pPr>
              <w:pStyle w:val="Compact"/>
            </w:pPr>
            <w:r>
              <w:t>–</w:t>
            </w:r>
          </w:p>
        </w:tc>
      </w:tr>
      <w:tr w:rsidR="002E229E" w14:paraId="1C7F234E" w14:textId="77777777">
        <w:tc>
          <w:tcPr>
            <w:tcW w:w="0" w:type="auto"/>
          </w:tcPr>
          <w:p w14:paraId="1C7F2343" w14:textId="77777777" w:rsidR="002E229E" w:rsidRDefault="002E229E"/>
        </w:tc>
        <w:tc>
          <w:tcPr>
            <w:tcW w:w="0" w:type="auto"/>
          </w:tcPr>
          <w:p w14:paraId="1C7F2344" w14:textId="2DDF3857" w:rsidR="002E229E" w:rsidRDefault="00FF7AC5">
            <w:pPr>
              <w:pStyle w:val="Compact"/>
            </w:pPr>
            <w:proofErr w:type="spellStart"/>
            <w:r>
              <w:t>EstablishmentAck</w:t>
            </w:r>
            <w:proofErr w:type="spellEnd"/>
          </w:p>
        </w:tc>
        <w:tc>
          <w:tcPr>
            <w:tcW w:w="0" w:type="auto"/>
          </w:tcPr>
          <w:p w14:paraId="1C7F2345" w14:textId="77777777" w:rsidR="002E229E" w:rsidRDefault="00EB0030">
            <w:pPr>
              <w:pStyle w:val="Compact"/>
            </w:pPr>
            <w:r>
              <w:t>ABC</w:t>
            </w:r>
          </w:p>
        </w:tc>
        <w:tc>
          <w:tcPr>
            <w:tcW w:w="0" w:type="auto"/>
          </w:tcPr>
          <w:p w14:paraId="1C7F2346" w14:textId="77777777" w:rsidR="002E229E" w:rsidRDefault="00EB0030">
            <w:pPr>
              <w:pStyle w:val="Compact"/>
            </w:pPr>
            <w:r>
              <w:t>–</w:t>
            </w:r>
          </w:p>
        </w:tc>
        <w:tc>
          <w:tcPr>
            <w:tcW w:w="0" w:type="auto"/>
          </w:tcPr>
          <w:p w14:paraId="1C7F2347" w14:textId="77777777" w:rsidR="002E229E" w:rsidRDefault="00EB0030">
            <w:pPr>
              <w:pStyle w:val="Compact"/>
            </w:pPr>
            <w:r>
              <w:t>T2</w:t>
            </w:r>
          </w:p>
        </w:tc>
        <w:tc>
          <w:tcPr>
            <w:tcW w:w="0" w:type="auto"/>
          </w:tcPr>
          <w:p w14:paraId="1C7F2348" w14:textId="77777777" w:rsidR="002E229E" w:rsidRDefault="00EB0030">
            <w:pPr>
              <w:pStyle w:val="Compact"/>
            </w:pPr>
            <w:r>
              <w:t>1000</w:t>
            </w:r>
          </w:p>
        </w:tc>
        <w:tc>
          <w:tcPr>
            <w:tcW w:w="0" w:type="auto"/>
          </w:tcPr>
          <w:p w14:paraId="1C7F2349" w14:textId="77777777" w:rsidR="002E229E" w:rsidRDefault="00EB0030">
            <w:pPr>
              <w:pStyle w:val="Compact"/>
            </w:pPr>
            <w:r>
              <w:t>–</w:t>
            </w:r>
          </w:p>
        </w:tc>
        <w:tc>
          <w:tcPr>
            <w:tcW w:w="0" w:type="auto"/>
          </w:tcPr>
          <w:p w14:paraId="1C7F234A" w14:textId="77777777" w:rsidR="002E229E" w:rsidRDefault="00EB0030">
            <w:pPr>
              <w:pStyle w:val="Compact"/>
            </w:pPr>
            <w:r>
              <w:t>–</w:t>
            </w:r>
          </w:p>
        </w:tc>
        <w:tc>
          <w:tcPr>
            <w:tcW w:w="0" w:type="auto"/>
          </w:tcPr>
          <w:p w14:paraId="1C7F234B" w14:textId="77777777" w:rsidR="002E229E" w:rsidRDefault="00EB0030">
            <w:pPr>
              <w:pStyle w:val="Compact"/>
            </w:pPr>
            <w:r>
              <w:t>–</w:t>
            </w:r>
          </w:p>
        </w:tc>
        <w:tc>
          <w:tcPr>
            <w:tcW w:w="0" w:type="auto"/>
          </w:tcPr>
          <w:p w14:paraId="1C7F234C" w14:textId="77777777" w:rsidR="002E229E" w:rsidRDefault="00EB0030">
            <w:pPr>
              <w:pStyle w:val="Compact"/>
            </w:pPr>
            <w:r>
              <w:t>–</w:t>
            </w:r>
          </w:p>
        </w:tc>
        <w:tc>
          <w:tcPr>
            <w:tcW w:w="0" w:type="auto"/>
          </w:tcPr>
          <w:p w14:paraId="1C7F234D" w14:textId="77777777" w:rsidR="002E229E" w:rsidRDefault="00EB0030">
            <w:pPr>
              <w:pStyle w:val="Compact"/>
            </w:pPr>
            <w:r>
              <w:t>–</w:t>
            </w:r>
          </w:p>
        </w:tc>
      </w:tr>
      <w:tr w:rsidR="002E229E" w14:paraId="1C7F235A" w14:textId="77777777">
        <w:tc>
          <w:tcPr>
            <w:tcW w:w="0" w:type="auto"/>
          </w:tcPr>
          <w:p w14:paraId="1C7F234F" w14:textId="77777777" w:rsidR="002E229E" w:rsidRDefault="00EB0030">
            <w:pPr>
              <w:pStyle w:val="Compact"/>
            </w:pPr>
            <w:r>
              <w:t>Sequence</w:t>
            </w:r>
          </w:p>
        </w:tc>
        <w:tc>
          <w:tcPr>
            <w:tcW w:w="0" w:type="auto"/>
          </w:tcPr>
          <w:p w14:paraId="1C7F2350" w14:textId="77777777" w:rsidR="002E229E" w:rsidRDefault="002E229E"/>
        </w:tc>
        <w:tc>
          <w:tcPr>
            <w:tcW w:w="0" w:type="auto"/>
          </w:tcPr>
          <w:p w14:paraId="1C7F2351" w14:textId="77777777" w:rsidR="002E229E" w:rsidRDefault="00EB0030">
            <w:pPr>
              <w:pStyle w:val="Compact"/>
            </w:pPr>
            <w:r>
              <w:t>–</w:t>
            </w:r>
          </w:p>
        </w:tc>
        <w:tc>
          <w:tcPr>
            <w:tcW w:w="0" w:type="auto"/>
          </w:tcPr>
          <w:p w14:paraId="1C7F2352" w14:textId="77777777" w:rsidR="002E229E" w:rsidRDefault="00EB0030">
            <w:pPr>
              <w:pStyle w:val="Compact"/>
            </w:pPr>
            <w:r>
              <w:t>–</w:t>
            </w:r>
          </w:p>
        </w:tc>
        <w:tc>
          <w:tcPr>
            <w:tcW w:w="0" w:type="auto"/>
          </w:tcPr>
          <w:p w14:paraId="1C7F2353" w14:textId="77777777" w:rsidR="002E229E" w:rsidRDefault="00EB0030">
            <w:pPr>
              <w:pStyle w:val="Compact"/>
            </w:pPr>
            <w:r>
              <w:t>–</w:t>
            </w:r>
          </w:p>
        </w:tc>
        <w:tc>
          <w:tcPr>
            <w:tcW w:w="0" w:type="auto"/>
          </w:tcPr>
          <w:p w14:paraId="1C7F2354" w14:textId="77777777" w:rsidR="002E229E" w:rsidRDefault="00EB0030">
            <w:pPr>
              <w:pStyle w:val="Compact"/>
            </w:pPr>
            <w:r>
              <w:t>100</w:t>
            </w:r>
          </w:p>
        </w:tc>
        <w:tc>
          <w:tcPr>
            <w:tcW w:w="0" w:type="auto"/>
          </w:tcPr>
          <w:p w14:paraId="1C7F2355" w14:textId="77777777" w:rsidR="002E229E" w:rsidRDefault="00EB0030">
            <w:pPr>
              <w:pStyle w:val="Compact"/>
            </w:pPr>
            <w:r>
              <w:t>–</w:t>
            </w:r>
          </w:p>
        </w:tc>
        <w:tc>
          <w:tcPr>
            <w:tcW w:w="0" w:type="auto"/>
          </w:tcPr>
          <w:p w14:paraId="1C7F2356" w14:textId="77777777" w:rsidR="002E229E" w:rsidRDefault="00EB0030">
            <w:pPr>
              <w:pStyle w:val="Compact"/>
            </w:pPr>
            <w:r>
              <w:t>–</w:t>
            </w:r>
          </w:p>
        </w:tc>
        <w:tc>
          <w:tcPr>
            <w:tcW w:w="0" w:type="auto"/>
          </w:tcPr>
          <w:p w14:paraId="1C7F2357" w14:textId="77777777" w:rsidR="002E229E" w:rsidRDefault="00EB0030">
            <w:pPr>
              <w:pStyle w:val="Compact"/>
            </w:pPr>
            <w:r>
              <w:t>–</w:t>
            </w:r>
          </w:p>
        </w:tc>
        <w:tc>
          <w:tcPr>
            <w:tcW w:w="0" w:type="auto"/>
          </w:tcPr>
          <w:p w14:paraId="1C7F2358" w14:textId="77777777" w:rsidR="002E229E" w:rsidRDefault="00EB0030">
            <w:pPr>
              <w:pStyle w:val="Compact"/>
            </w:pPr>
            <w:r>
              <w:t>–</w:t>
            </w:r>
          </w:p>
        </w:tc>
        <w:tc>
          <w:tcPr>
            <w:tcW w:w="0" w:type="auto"/>
          </w:tcPr>
          <w:p w14:paraId="1C7F2359" w14:textId="77777777" w:rsidR="002E229E" w:rsidRDefault="00EB0030">
            <w:pPr>
              <w:pStyle w:val="Compact"/>
            </w:pPr>
            <w:r>
              <w:t>–</w:t>
            </w:r>
          </w:p>
        </w:tc>
      </w:tr>
      <w:tr w:rsidR="002E229E" w14:paraId="1C7F2366" w14:textId="77777777">
        <w:tc>
          <w:tcPr>
            <w:tcW w:w="0" w:type="auto"/>
          </w:tcPr>
          <w:p w14:paraId="1C7F235B" w14:textId="77777777" w:rsidR="002E229E" w:rsidRDefault="00EB0030">
            <w:pPr>
              <w:pStyle w:val="Compact"/>
            </w:pPr>
            <w:proofErr w:type="spellStart"/>
            <w:r>
              <w:t>NewOrderSingle</w:t>
            </w:r>
            <w:proofErr w:type="spellEnd"/>
          </w:p>
        </w:tc>
        <w:tc>
          <w:tcPr>
            <w:tcW w:w="0" w:type="auto"/>
          </w:tcPr>
          <w:p w14:paraId="1C7F235C" w14:textId="77777777" w:rsidR="002E229E" w:rsidRDefault="00EB0030">
            <w:pPr>
              <w:pStyle w:val="Compact"/>
            </w:pPr>
            <w:r>
              <w:t> </w:t>
            </w:r>
          </w:p>
        </w:tc>
        <w:tc>
          <w:tcPr>
            <w:tcW w:w="0" w:type="auto"/>
          </w:tcPr>
          <w:p w14:paraId="1C7F235D" w14:textId="77777777" w:rsidR="002E229E" w:rsidRDefault="00EB0030">
            <w:pPr>
              <w:pStyle w:val="Compact"/>
            </w:pPr>
            <w:r>
              <w:t>ABC</w:t>
            </w:r>
          </w:p>
        </w:tc>
        <w:tc>
          <w:tcPr>
            <w:tcW w:w="0" w:type="auto"/>
          </w:tcPr>
          <w:p w14:paraId="1C7F235E" w14:textId="77777777" w:rsidR="002E229E" w:rsidRDefault="00EB0030">
            <w:pPr>
              <w:pStyle w:val="Compact"/>
            </w:pPr>
            <w:r>
              <w:t>T3</w:t>
            </w:r>
          </w:p>
        </w:tc>
        <w:tc>
          <w:tcPr>
            <w:tcW w:w="0" w:type="auto"/>
          </w:tcPr>
          <w:p w14:paraId="1C7F235F" w14:textId="77777777" w:rsidR="002E229E" w:rsidRDefault="00EB0030">
            <w:pPr>
              <w:pStyle w:val="Compact"/>
            </w:pPr>
            <w:r>
              <w:t>–</w:t>
            </w:r>
          </w:p>
        </w:tc>
        <w:tc>
          <w:tcPr>
            <w:tcW w:w="0" w:type="auto"/>
          </w:tcPr>
          <w:p w14:paraId="1C7F2360" w14:textId="77777777" w:rsidR="002E229E" w:rsidRDefault="00EB0030">
            <w:pPr>
              <w:pStyle w:val="Compact"/>
            </w:pPr>
            <w:r>
              <w:t>–</w:t>
            </w:r>
          </w:p>
        </w:tc>
        <w:tc>
          <w:tcPr>
            <w:tcW w:w="0" w:type="auto"/>
          </w:tcPr>
          <w:p w14:paraId="1C7F2361" w14:textId="77777777" w:rsidR="002E229E" w:rsidRDefault="00EB0030">
            <w:pPr>
              <w:pStyle w:val="Compact"/>
            </w:pPr>
            <w:r>
              <w:t>100</w:t>
            </w:r>
          </w:p>
        </w:tc>
        <w:tc>
          <w:tcPr>
            <w:tcW w:w="0" w:type="auto"/>
          </w:tcPr>
          <w:p w14:paraId="1C7F2362" w14:textId="77777777" w:rsidR="002E229E" w:rsidRDefault="00EB0030">
            <w:pPr>
              <w:pStyle w:val="Compact"/>
            </w:pPr>
            <w:r>
              <w:t>–</w:t>
            </w:r>
          </w:p>
        </w:tc>
        <w:tc>
          <w:tcPr>
            <w:tcW w:w="0" w:type="auto"/>
          </w:tcPr>
          <w:p w14:paraId="1C7F2363" w14:textId="77777777" w:rsidR="002E229E" w:rsidRDefault="00EB0030">
            <w:pPr>
              <w:pStyle w:val="Compact"/>
            </w:pPr>
            <w:r>
              <w:t>–</w:t>
            </w:r>
          </w:p>
        </w:tc>
        <w:tc>
          <w:tcPr>
            <w:tcW w:w="0" w:type="auto"/>
          </w:tcPr>
          <w:p w14:paraId="1C7F2364" w14:textId="77777777" w:rsidR="002E229E" w:rsidRDefault="00EB0030">
            <w:pPr>
              <w:pStyle w:val="Compact"/>
            </w:pPr>
            <w:r>
              <w:t>–</w:t>
            </w:r>
          </w:p>
        </w:tc>
        <w:tc>
          <w:tcPr>
            <w:tcW w:w="0" w:type="auto"/>
          </w:tcPr>
          <w:p w14:paraId="1C7F2365" w14:textId="77777777" w:rsidR="002E229E" w:rsidRDefault="00EB0030">
            <w:pPr>
              <w:pStyle w:val="Compact"/>
            </w:pPr>
            <w:r>
              <w:t>–</w:t>
            </w:r>
          </w:p>
        </w:tc>
      </w:tr>
      <w:tr w:rsidR="002E229E" w14:paraId="1C7F2372" w14:textId="77777777">
        <w:tc>
          <w:tcPr>
            <w:tcW w:w="0" w:type="auto"/>
          </w:tcPr>
          <w:p w14:paraId="1C7F2367" w14:textId="77777777" w:rsidR="002E229E" w:rsidRDefault="00EB0030">
            <w:pPr>
              <w:pStyle w:val="Compact"/>
            </w:pPr>
            <w:r>
              <w:t> </w:t>
            </w:r>
          </w:p>
        </w:tc>
        <w:tc>
          <w:tcPr>
            <w:tcW w:w="0" w:type="auto"/>
          </w:tcPr>
          <w:p w14:paraId="1C7F2368" w14:textId="13819BD6" w:rsidR="002E229E" w:rsidRDefault="002E229E">
            <w:pPr>
              <w:pStyle w:val="Compact"/>
            </w:pPr>
          </w:p>
        </w:tc>
        <w:tc>
          <w:tcPr>
            <w:tcW w:w="0" w:type="auto"/>
          </w:tcPr>
          <w:p w14:paraId="1C7F2369" w14:textId="77777777" w:rsidR="002E229E" w:rsidRDefault="00EB0030">
            <w:pPr>
              <w:pStyle w:val="Compact"/>
            </w:pPr>
            <w:r>
              <w:t>ABC</w:t>
            </w:r>
          </w:p>
        </w:tc>
        <w:tc>
          <w:tcPr>
            <w:tcW w:w="0" w:type="auto"/>
          </w:tcPr>
          <w:p w14:paraId="1C7F236A" w14:textId="77777777" w:rsidR="002E229E" w:rsidRDefault="00EB0030">
            <w:pPr>
              <w:pStyle w:val="Compact"/>
            </w:pPr>
            <w:r>
              <w:t>T4</w:t>
            </w:r>
          </w:p>
        </w:tc>
        <w:tc>
          <w:tcPr>
            <w:tcW w:w="0" w:type="auto"/>
          </w:tcPr>
          <w:p w14:paraId="1C7F236B" w14:textId="77777777" w:rsidR="002E229E" w:rsidRDefault="00EB0030">
            <w:pPr>
              <w:pStyle w:val="Compact"/>
            </w:pPr>
            <w:r>
              <w:t>–</w:t>
            </w:r>
          </w:p>
        </w:tc>
        <w:tc>
          <w:tcPr>
            <w:tcW w:w="0" w:type="auto"/>
          </w:tcPr>
          <w:p w14:paraId="1C7F236C" w14:textId="77777777" w:rsidR="002E229E" w:rsidRDefault="00EB0030">
            <w:pPr>
              <w:pStyle w:val="Compact"/>
            </w:pPr>
            <w:r>
              <w:t>–</w:t>
            </w:r>
          </w:p>
        </w:tc>
        <w:tc>
          <w:tcPr>
            <w:tcW w:w="0" w:type="auto"/>
          </w:tcPr>
          <w:p w14:paraId="1C7F236D" w14:textId="77777777" w:rsidR="002E229E" w:rsidRDefault="00EB0030">
            <w:pPr>
              <w:pStyle w:val="Compact"/>
            </w:pPr>
            <w:r>
              <w:t>1000</w:t>
            </w:r>
          </w:p>
        </w:tc>
        <w:tc>
          <w:tcPr>
            <w:tcW w:w="0" w:type="auto"/>
          </w:tcPr>
          <w:p w14:paraId="1C7F236E" w14:textId="77777777" w:rsidR="002E229E" w:rsidRDefault="00EB0030">
            <w:pPr>
              <w:pStyle w:val="Compact"/>
            </w:pPr>
            <w:r>
              <w:t>–</w:t>
            </w:r>
          </w:p>
        </w:tc>
        <w:tc>
          <w:tcPr>
            <w:tcW w:w="0" w:type="auto"/>
          </w:tcPr>
          <w:p w14:paraId="1C7F236F" w14:textId="77777777" w:rsidR="002E229E" w:rsidRDefault="00EB0030">
            <w:pPr>
              <w:pStyle w:val="Compact"/>
            </w:pPr>
            <w:r>
              <w:t>–</w:t>
            </w:r>
          </w:p>
        </w:tc>
        <w:tc>
          <w:tcPr>
            <w:tcW w:w="0" w:type="auto"/>
          </w:tcPr>
          <w:p w14:paraId="1C7F2370" w14:textId="77777777" w:rsidR="002E229E" w:rsidRDefault="00EB0030">
            <w:pPr>
              <w:pStyle w:val="Compact"/>
            </w:pPr>
            <w:r>
              <w:t>–</w:t>
            </w:r>
          </w:p>
        </w:tc>
        <w:tc>
          <w:tcPr>
            <w:tcW w:w="0" w:type="auto"/>
          </w:tcPr>
          <w:p w14:paraId="1C7F2371" w14:textId="77777777" w:rsidR="002E229E" w:rsidRDefault="00EB0030">
            <w:pPr>
              <w:pStyle w:val="Compact"/>
            </w:pPr>
            <w:r>
              <w:t>–</w:t>
            </w:r>
          </w:p>
        </w:tc>
      </w:tr>
      <w:tr w:rsidR="002E229E" w14:paraId="1C7F237E" w14:textId="77777777">
        <w:tc>
          <w:tcPr>
            <w:tcW w:w="0" w:type="auto"/>
          </w:tcPr>
          <w:p w14:paraId="1C7F2373" w14:textId="77777777" w:rsidR="002E229E" w:rsidRDefault="00EB0030">
            <w:pPr>
              <w:pStyle w:val="Compact"/>
            </w:pPr>
            <w:r>
              <w:t>Sequence</w:t>
            </w:r>
          </w:p>
        </w:tc>
        <w:tc>
          <w:tcPr>
            <w:tcW w:w="0" w:type="auto"/>
          </w:tcPr>
          <w:p w14:paraId="1C7F2374" w14:textId="77777777" w:rsidR="002E229E" w:rsidRDefault="002E229E"/>
        </w:tc>
        <w:tc>
          <w:tcPr>
            <w:tcW w:w="0" w:type="auto"/>
          </w:tcPr>
          <w:p w14:paraId="1C7F2375" w14:textId="77777777" w:rsidR="002E229E" w:rsidRDefault="00EB0030">
            <w:pPr>
              <w:pStyle w:val="Compact"/>
            </w:pPr>
            <w:r>
              <w:t>–</w:t>
            </w:r>
          </w:p>
        </w:tc>
        <w:tc>
          <w:tcPr>
            <w:tcW w:w="0" w:type="auto"/>
          </w:tcPr>
          <w:p w14:paraId="1C7F2376" w14:textId="77777777" w:rsidR="002E229E" w:rsidRDefault="00EB0030">
            <w:pPr>
              <w:pStyle w:val="Compact"/>
            </w:pPr>
            <w:r>
              <w:t>–</w:t>
            </w:r>
          </w:p>
        </w:tc>
        <w:tc>
          <w:tcPr>
            <w:tcW w:w="0" w:type="auto"/>
          </w:tcPr>
          <w:p w14:paraId="1C7F2377" w14:textId="77777777" w:rsidR="002E229E" w:rsidRDefault="00EB0030">
            <w:pPr>
              <w:pStyle w:val="Compact"/>
            </w:pPr>
            <w:r>
              <w:t>–</w:t>
            </w:r>
          </w:p>
        </w:tc>
        <w:tc>
          <w:tcPr>
            <w:tcW w:w="0" w:type="auto"/>
          </w:tcPr>
          <w:p w14:paraId="1C7F2378" w14:textId="77777777" w:rsidR="002E229E" w:rsidRDefault="00EB0030">
            <w:pPr>
              <w:pStyle w:val="Compact"/>
            </w:pPr>
            <w:r>
              <w:t>200</w:t>
            </w:r>
          </w:p>
        </w:tc>
        <w:tc>
          <w:tcPr>
            <w:tcW w:w="0" w:type="auto"/>
          </w:tcPr>
          <w:p w14:paraId="1C7F2379" w14:textId="77777777" w:rsidR="002E229E" w:rsidRDefault="00EB0030">
            <w:pPr>
              <w:pStyle w:val="Compact"/>
            </w:pPr>
            <w:r>
              <w:t>–</w:t>
            </w:r>
          </w:p>
        </w:tc>
        <w:tc>
          <w:tcPr>
            <w:tcW w:w="0" w:type="auto"/>
          </w:tcPr>
          <w:p w14:paraId="1C7F237A" w14:textId="77777777" w:rsidR="002E229E" w:rsidRDefault="00EB0030">
            <w:pPr>
              <w:pStyle w:val="Compact"/>
            </w:pPr>
            <w:r>
              <w:t>–</w:t>
            </w:r>
          </w:p>
        </w:tc>
        <w:tc>
          <w:tcPr>
            <w:tcW w:w="0" w:type="auto"/>
          </w:tcPr>
          <w:p w14:paraId="1C7F237B" w14:textId="77777777" w:rsidR="002E229E" w:rsidRDefault="00EB0030">
            <w:pPr>
              <w:pStyle w:val="Compact"/>
            </w:pPr>
            <w:r>
              <w:t>–</w:t>
            </w:r>
          </w:p>
        </w:tc>
        <w:tc>
          <w:tcPr>
            <w:tcW w:w="0" w:type="auto"/>
          </w:tcPr>
          <w:p w14:paraId="1C7F237C" w14:textId="77777777" w:rsidR="002E229E" w:rsidRDefault="00EB0030">
            <w:pPr>
              <w:pStyle w:val="Compact"/>
            </w:pPr>
            <w:r>
              <w:t>–</w:t>
            </w:r>
          </w:p>
        </w:tc>
        <w:tc>
          <w:tcPr>
            <w:tcW w:w="0" w:type="auto"/>
          </w:tcPr>
          <w:p w14:paraId="1C7F237D" w14:textId="77777777" w:rsidR="002E229E" w:rsidRDefault="00EB0030">
            <w:pPr>
              <w:pStyle w:val="Compact"/>
            </w:pPr>
            <w:r>
              <w:t>–</w:t>
            </w:r>
          </w:p>
        </w:tc>
      </w:tr>
      <w:tr w:rsidR="002E229E" w14:paraId="1C7F238A" w14:textId="77777777">
        <w:tc>
          <w:tcPr>
            <w:tcW w:w="0" w:type="auto"/>
          </w:tcPr>
          <w:p w14:paraId="1C7F237F" w14:textId="77777777" w:rsidR="002E229E" w:rsidRDefault="00EB0030">
            <w:pPr>
              <w:pStyle w:val="Compact"/>
            </w:pPr>
            <w:proofErr w:type="spellStart"/>
            <w:r>
              <w:t>NewOrderSingle</w:t>
            </w:r>
            <w:proofErr w:type="spellEnd"/>
          </w:p>
        </w:tc>
        <w:tc>
          <w:tcPr>
            <w:tcW w:w="0" w:type="auto"/>
          </w:tcPr>
          <w:p w14:paraId="1C7F2380" w14:textId="77777777" w:rsidR="002E229E" w:rsidRDefault="00EB0030">
            <w:pPr>
              <w:pStyle w:val="Compact"/>
            </w:pPr>
            <w:r>
              <w:t> </w:t>
            </w:r>
          </w:p>
        </w:tc>
        <w:tc>
          <w:tcPr>
            <w:tcW w:w="0" w:type="auto"/>
          </w:tcPr>
          <w:p w14:paraId="1C7F2381" w14:textId="77777777" w:rsidR="002E229E" w:rsidRDefault="00EB0030">
            <w:pPr>
              <w:pStyle w:val="Compact"/>
            </w:pPr>
            <w:r>
              <w:t>ABC</w:t>
            </w:r>
          </w:p>
        </w:tc>
        <w:tc>
          <w:tcPr>
            <w:tcW w:w="0" w:type="auto"/>
          </w:tcPr>
          <w:p w14:paraId="1C7F2382" w14:textId="77777777" w:rsidR="002E229E" w:rsidRDefault="00EB0030">
            <w:pPr>
              <w:pStyle w:val="Compact"/>
            </w:pPr>
            <w:r>
              <w:t>T5</w:t>
            </w:r>
          </w:p>
        </w:tc>
        <w:tc>
          <w:tcPr>
            <w:tcW w:w="0" w:type="auto"/>
          </w:tcPr>
          <w:p w14:paraId="1C7F2383" w14:textId="77777777" w:rsidR="002E229E" w:rsidRDefault="00EB0030">
            <w:pPr>
              <w:pStyle w:val="Compact"/>
            </w:pPr>
            <w:r>
              <w:t>–</w:t>
            </w:r>
          </w:p>
        </w:tc>
        <w:tc>
          <w:tcPr>
            <w:tcW w:w="0" w:type="auto"/>
          </w:tcPr>
          <w:p w14:paraId="1C7F2384" w14:textId="77777777" w:rsidR="002E229E" w:rsidRDefault="00EB0030">
            <w:pPr>
              <w:pStyle w:val="Compact"/>
            </w:pPr>
            <w:r>
              <w:t>–</w:t>
            </w:r>
          </w:p>
        </w:tc>
        <w:tc>
          <w:tcPr>
            <w:tcW w:w="0" w:type="auto"/>
          </w:tcPr>
          <w:p w14:paraId="1C7F2385" w14:textId="77777777" w:rsidR="002E229E" w:rsidRDefault="00EB0030">
            <w:pPr>
              <w:pStyle w:val="Compact"/>
            </w:pPr>
            <w:r>
              <w:t>200</w:t>
            </w:r>
          </w:p>
        </w:tc>
        <w:tc>
          <w:tcPr>
            <w:tcW w:w="0" w:type="auto"/>
          </w:tcPr>
          <w:p w14:paraId="1C7F2386" w14:textId="77777777" w:rsidR="002E229E" w:rsidRDefault="00EB0030">
            <w:pPr>
              <w:pStyle w:val="Compact"/>
            </w:pPr>
            <w:r>
              <w:t>–</w:t>
            </w:r>
          </w:p>
        </w:tc>
        <w:tc>
          <w:tcPr>
            <w:tcW w:w="0" w:type="auto"/>
          </w:tcPr>
          <w:p w14:paraId="1C7F2387" w14:textId="77777777" w:rsidR="002E229E" w:rsidRDefault="00EB0030">
            <w:pPr>
              <w:pStyle w:val="Compact"/>
            </w:pPr>
            <w:r>
              <w:t>–</w:t>
            </w:r>
          </w:p>
        </w:tc>
        <w:tc>
          <w:tcPr>
            <w:tcW w:w="0" w:type="auto"/>
          </w:tcPr>
          <w:p w14:paraId="1C7F2388" w14:textId="77777777" w:rsidR="002E229E" w:rsidRDefault="00EB0030">
            <w:pPr>
              <w:pStyle w:val="Compact"/>
            </w:pPr>
            <w:r>
              <w:t>–</w:t>
            </w:r>
          </w:p>
        </w:tc>
        <w:tc>
          <w:tcPr>
            <w:tcW w:w="0" w:type="auto"/>
          </w:tcPr>
          <w:p w14:paraId="1C7F2389" w14:textId="77777777" w:rsidR="002E229E" w:rsidRDefault="00EB0030">
            <w:pPr>
              <w:pStyle w:val="Compact"/>
            </w:pPr>
            <w:r>
              <w:t>–</w:t>
            </w:r>
          </w:p>
        </w:tc>
      </w:tr>
      <w:tr w:rsidR="002E229E" w14:paraId="1C7F2396" w14:textId="77777777">
        <w:tc>
          <w:tcPr>
            <w:tcW w:w="0" w:type="auto"/>
          </w:tcPr>
          <w:p w14:paraId="1C7F238B" w14:textId="77777777" w:rsidR="002E229E" w:rsidRDefault="002E229E"/>
        </w:tc>
        <w:tc>
          <w:tcPr>
            <w:tcW w:w="0" w:type="auto"/>
          </w:tcPr>
          <w:p w14:paraId="1C7F238C" w14:textId="77777777" w:rsidR="002E229E" w:rsidRDefault="00EB0030">
            <w:pPr>
              <w:pStyle w:val="Compact"/>
            </w:pPr>
            <w:proofErr w:type="spellStart"/>
            <w:r>
              <w:t>NotApplied</w:t>
            </w:r>
            <w:proofErr w:type="spellEnd"/>
          </w:p>
        </w:tc>
        <w:tc>
          <w:tcPr>
            <w:tcW w:w="0" w:type="auto"/>
          </w:tcPr>
          <w:p w14:paraId="1C7F238D" w14:textId="77777777" w:rsidR="002E229E" w:rsidRDefault="00EB0030">
            <w:pPr>
              <w:pStyle w:val="Compact"/>
            </w:pPr>
            <w:r>
              <w:t>–</w:t>
            </w:r>
          </w:p>
        </w:tc>
        <w:tc>
          <w:tcPr>
            <w:tcW w:w="0" w:type="auto"/>
          </w:tcPr>
          <w:p w14:paraId="1C7F238E" w14:textId="77777777" w:rsidR="002E229E" w:rsidRDefault="00EB0030">
            <w:pPr>
              <w:pStyle w:val="Compact"/>
            </w:pPr>
            <w:r>
              <w:t>–</w:t>
            </w:r>
          </w:p>
        </w:tc>
        <w:tc>
          <w:tcPr>
            <w:tcW w:w="0" w:type="auto"/>
          </w:tcPr>
          <w:p w14:paraId="1C7F238F" w14:textId="77777777" w:rsidR="002E229E" w:rsidRDefault="00EB0030">
            <w:pPr>
              <w:pStyle w:val="Compact"/>
            </w:pPr>
            <w:r>
              <w:t>–</w:t>
            </w:r>
          </w:p>
        </w:tc>
        <w:tc>
          <w:tcPr>
            <w:tcW w:w="0" w:type="auto"/>
          </w:tcPr>
          <w:p w14:paraId="1C7F2390" w14:textId="77777777" w:rsidR="002E229E" w:rsidRDefault="00EB0030">
            <w:pPr>
              <w:pStyle w:val="Compact"/>
            </w:pPr>
            <w:r>
              <w:t>–</w:t>
            </w:r>
          </w:p>
        </w:tc>
        <w:tc>
          <w:tcPr>
            <w:tcW w:w="0" w:type="auto"/>
          </w:tcPr>
          <w:p w14:paraId="1C7F2391" w14:textId="77777777" w:rsidR="002E229E" w:rsidRDefault="00EB0030">
            <w:pPr>
              <w:pStyle w:val="Compact"/>
            </w:pPr>
            <w:r>
              <w:t>–</w:t>
            </w:r>
          </w:p>
        </w:tc>
        <w:tc>
          <w:tcPr>
            <w:tcW w:w="0" w:type="auto"/>
          </w:tcPr>
          <w:p w14:paraId="1C7F2392" w14:textId="77777777" w:rsidR="002E229E" w:rsidRDefault="00EB0030">
            <w:pPr>
              <w:pStyle w:val="Compact"/>
            </w:pPr>
            <w:r>
              <w:t>–</w:t>
            </w:r>
          </w:p>
        </w:tc>
        <w:tc>
          <w:tcPr>
            <w:tcW w:w="0" w:type="auto"/>
          </w:tcPr>
          <w:p w14:paraId="1C7F2393" w14:textId="77777777" w:rsidR="002E229E" w:rsidRDefault="00EB0030">
            <w:pPr>
              <w:pStyle w:val="Compact"/>
            </w:pPr>
            <w:r>
              <w:t>–</w:t>
            </w:r>
          </w:p>
        </w:tc>
        <w:tc>
          <w:tcPr>
            <w:tcW w:w="0" w:type="auto"/>
          </w:tcPr>
          <w:p w14:paraId="1C7F2394" w14:textId="77777777" w:rsidR="002E229E" w:rsidRDefault="00EB0030">
            <w:pPr>
              <w:pStyle w:val="Compact"/>
            </w:pPr>
            <w:r>
              <w:t>101</w:t>
            </w:r>
          </w:p>
        </w:tc>
        <w:tc>
          <w:tcPr>
            <w:tcW w:w="0" w:type="auto"/>
          </w:tcPr>
          <w:p w14:paraId="1C7F2395" w14:textId="77777777" w:rsidR="002E229E" w:rsidRDefault="00EB0030">
            <w:pPr>
              <w:pStyle w:val="Compact"/>
            </w:pPr>
            <w:r>
              <w:t>100</w:t>
            </w:r>
          </w:p>
        </w:tc>
      </w:tr>
      <w:tr w:rsidR="002E229E" w14:paraId="1C7F23A2" w14:textId="77777777">
        <w:tc>
          <w:tcPr>
            <w:tcW w:w="0" w:type="auto"/>
          </w:tcPr>
          <w:p w14:paraId="1C7F2397" w14:textId="77777777" w:rsidR="002E229E" w:rsidRDefault="002E229E"/>
        </w:tc>
        <w:tc>
          <w:tcPr>
            <w:tcW w:w="0" w:type="auto"/>
          </w:tcPr>
          <w:p w14:paraId="1C7F2398" w14:textId="6E442C6B" w:rsidR="002E229E" w:rsidRDefault="002E229E">
            <w:pPr>
              <w:pStyle w:val="Compact"/>
            </w:pPr>
          </w:p>
        </w:tc>
        <w:tc>
          <w:tcPr>
            <w:tcW w:w="0" w:type="auto"/>
          </w:tcPr>
          <w:p w14:paraId="1C7F2399" w14:textId="77777777" w:rsidR="002E229E" w:rsidRDefault="00EB0030">
            <w:pPr>
              <w:pStyle w:val="Compact"/>
            </w:pPr>
            <w:r>
              <w:t>ABC</w:t>
            </w:r>
          </w:p>
        </w:tc>
        <w:tc>
          <w:tcPr>
            <w:tcW w:w="0" w:type="auto"/>
          </w:tcPr>
          <w:p w14:paraId="1C7F239A" w14:textId="77777777" w:rsidR="002E229E" w:rsidRDefault="00EB0030">
            <w:pPr>
              <w:pStyle w:val="Compact"/>
            </w:pPr>
            <w:r>
              <w:t>T6</w:t>
            </w:r>
          </w:p>
        </w:tc>
        <w:tc>
          <w:tcPr>
            <w:tcW w:w="0" w:type="auto"/>
          </w:tcPr>
          <w:p w14:paraId="1C7F239B" w14:textId="77777777" w:rsidR="002E229E" w:rsidRDefault="00EB0030">
            <w:pPr>
              <w:pStyle w:val="Compact"/>
            </w:pPr>
            <w:r>
              <w:t>–</w:t>
            </w:r>
          </w:p>
        </w:tc>
        <w:tc>
          <w:tcPr>
            <w:tcW w:w="0" w:type="auto"/>
          </w:tcPr>
          <w:p w14:paraId="1C7F239C" w14:textId="77777777" w:rsidR="002E229E" w:rsidRDefault="00EB0030">
            <w:pPr>
              <w:pStyle w:val="Compact"/>
            </w:pPr>
            <w:r>
              <w:t>–</w:t>
            </w:r>
          </w:p>
        </w:tc>
        <w:tc>
          <w:tcPr>
            <w:tcW w:w="0" w:type="auto"/>
          </w:tcPr>
          <w:p w14:paraId="1C7F239D" w14:textId="77777777" w:rsidR="002E229E" w:rsidRDefault="00EB0030">
            <w:pPr>
              <w:pStyle w:val="Compact"/>
            </w:pPr>
            <w:r>
              <w:t>1001</w:t>
            </w:r>
          </w:p>
        </w:tc>
        <w:tc>
          <w:tcPr>
            <w:tcW w:w="0" w:type="auto"/>
          </w:tcPr>
          <w:p w14:paraId="1C7F239E" w14:textId="77777777" w:rsidR="002E229E" w:rsidRDefault="00EB0030">
            <w:pPr>
              <w:pStyle w:val="Compact"/>
            </w:pPr>
            <w:r>
              <w:t>–</w:t>
            </w:r>
          </w:p>
        </w:tc>
        <w:tc>
          <w:tcPr>
            <w:tcW w:w="0" w:type="auto"/>
          </w:tcPr>
          <w:p w14:paraId="1C7F239F" w14:textId="77777777" w:rsidR="002E229E" w:rsidRDefault="00EB0030">
            <w:pPr>
              <w:pStyle w:val="Compact"/>
            </w:pPr>
            <w:r>
              <w:t>–</w:t>
            </w:r>
          </w:p>
        </w:tc>
        <w:tc>
          <w:tcPr>
            <w:tcW w:w="0" w:type="auto"/>
          </w:tcPr>
          <w:p w14:paraId="1C7F23A0" w14:textId="77777777" w:rsidR="002E229E" w:rsidRDefault="00EB0030">
            <w:pPr>
              <w:pStyle w:val="Compact"/>
            </w:pPr>
            <w:r>
              <w:t>–</w:t>
            </w:r>
          </w:p>
        </w:tc>
        <w:tc>
          <w:tcPr>
            <w:tcW w:w="0" w:type="auto"/>
          </w:tcPr>
          <w:p w14:paraId="1C7F23A1" w14:textId="77777777" w:rsidR="002E229E" w:rsidRDefault="00EB0030">
            <w:pPr>
              <w:pStyle w:val="Compact"/>
            </w:pPr>
            <w:r>
              <w:t>–</w:t>
            </w:r>
          </w:p>
        </w:tc>
      </w:tr>
    </w:tbl>
    <w:p w14:paraId="1C7F23A3" w14:textId="77777777" w:rsidR="002E229E" w:rsidRDefault="00EB0030">
      <w:pPr>
        <w:pStyle w:val="berschrift4"/>
      </w:pPr>
      <w:bookmarkStart w:id="240" w:name="_Toc68972463"/>
      <w:bookmarkStart w:id="241" w:name="sequence-lower-sequence-number"/>
      <w:bookmarkEnd w:id="239"/>
      <w:r>
        <w:t>Sequence (Lower sequence number)</w:t>
      </w:r>
      <w:bookmarkEnd w:id="240"/>
    </w:p>
    <w:p w14:paraId="1C7F23A4" w14:textId="77777777" w:rsidR="002E229E" w:rsidRDefault="00EB0030">
      <w:pPr>
        <w:pStyle w:val="FirstParagraph"/>
      </w:pPr>
      <w:r>
        <w:t xml:space="preserve">This is an example of a Sequence message being sent with a </w:t>
      </w:r>
      <w:proofErr w:type="gramStart"/>
      <w:r>
        <w:t>lower than expected</w:t>
      </w:r>
      <w:proofErr w:type="gramEnd"/>
      <w:r>
        <w:t xml:space="preserve"> </w:t>
      </w:r>
      <w:proofErr w:type="spellStart"/>
      <w:r>
        <w:t>NextSeqNo</w:t>
      </w:r>
      <w:proofErr w:type="spellEnd"/>
      <w:r>
        <w:t xml:space="preserve"> value even though it was sent as a keep alive message within a sequenced flow.</w:t>
      </w:r>
    </w:p>
    <w:tbl>
      <w:tblPr>
        <w:tblStyle w:val="Table"/>
        <w:tblW w:w="4999" w:type="pct"/>
        <w:tblLook w:val="0020" w:firstRow="1" w:lastRow="0" w:firstColumn="0" w:lastColumn="0" w:noHBand="0" w:noVBand="0"/>
      </w:tblPr>
      <w:tblGrid>
        <w:gridCol w:w="1637"/>
        <w:gridCol w:w="1957"/>
        <w:gridCol w:w="1230"/>
        <w:gridCol w:w="1146"/>
        <w:gridCol w:w="1488"/>
        <w:gridCol w:w="966"/>
        <w:gridCol w:w="1163"/>
        <w:gridCol w:w="1180"/>
        <w:gridCol w:w="1221"/>
        <w:gridCol w:w="1391"/>
        <w:gridCol w:w="1406"/>
      </w:tblGrid>
      <w:tr w:rsidR="002E229E" w14:paraId="1C7F23B0"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23A5" w14:textId="77777777" w:rsidR="002E229E" w:rsidRDefault="00EB0030">
            <w:pPr>
              <w:pStyle w:val="Compact"/>
            </w:pPr>
            <w:r>
              <w:rPr>
                <w:bCs/>
              </w:rPr>
              <w:t>Message Received</w:t>
            </w:r>
          </w:p>
        </w:tc>
        <w:tc>
          <w:tcPr>
            <w:tcW w:w="0" w:type="auto"/>
          </w:tcPr>
          <w:p w14:paraId="1C7F23A6" w14:textId="77777777" w:rsidR="002E229E" w:rsidRDefault="00EB0030">
            <w:pPr>
              <w:pStyle w:val="Compact"/>
            </w:pPr>
            <w:r>
              <w:rPr>
                <w:bCs/>
              </w:rPr>
              <w:t>Message Sent</w:t>
            </w:r>
          </w:p>
        </w:tc>
        <w:tc>
          <w:tcPr>
            <w:tcW w:w="0" w:type="auto"/>
          </w:tcPr>
          <w:p w14:paraId="1C7F23A7" w14:textId="77777777" w:rsidR="002E229E" w:rsidRDefault="00EB0030">
            <w:pPr>
              <w:pStyle w:val="Compact"/>
            </w:pPr>
            <w:r>
              <w:rPr>
                <w:bCs/>
              </w:rPr>
              <w:t>Session ID (UUID)</w:t>
            </w:r>
          </w:p>
        </w:tc>
        <w:tc>
          <w:tcPr>
            <w:tcW w:w="0" w:type="auto"/>
          </w:tcPr>
          <w:p w14:paraId="1C7F23A8" w14:textId="77777777" w:rsidR="002E229E" w:rsidRDefault="00EB0030">
            <w:pPr>
              <w:pStyle w:val="Compact"/>
            </w:pPr>
            <w:r>
              <w:rPr>
                <w:bCs/>
              </w:rPr>
              <w:t>Timestamp</w:t>
            </w:r>
          </w:p>
        </w:tc>
        <w:tc>
          <w:tcPr>
            <w:tcW w:w="0" w:type="auto"/>
          </w:tcPr>
          <w:p w14:paraId="1C7F23A9" w14:textId="77777777" w:rsidR="002E229E" w:rsidRDefault="00EB0030">
            <w:pPr>
              <w:pStyle w:val="Compact"/>
            </w:pPr>
            <w:r>
              <w:rPr>
                <w:bCs/>
              </w:rPr>
              <w:t>Request Timestamp</w:t>
            </w:r>
          </w:p>
        </w:tc>
        <w:tc>
          <w:tcPr>
            <w:tcW w:w="0" w:type="auto"/>
          </w:tcPr>
          <w:p w14:paraId="1C7F23AA" w14:textId="77777777" w:rsidR="002E229E" w:rsidRDefault="00EB0030">
            <w:pPr>
              <w:pStyle w:val="Compact"/>
            </w:pPr>
            <w:r>
              <w:rPr>
                <w:bCs/>
              </w:rPr>
              <w:t xml:space="preserve">Next </w:t>
            </w:r>
            <w:proofErr w:type="spellStart"/>
            <w:r>
              <w:rPr>
                <w:bCs/>
              </w:rPr>
              <w:t>SeqNo</w:t>
            </w:r>
            <w:proofErr w:type="spellEnd"/>
          </w:p>
        </w:tc>
        <w:tc>
          <w:tcPr>
            <w:tcW w:w="0" w:type="auto"/>
          </w:tcPr>
          <w:p w14:paraId="1C7F23AB" w14:textId="77777777" w:rsidR="002E229E" w:rsidRDefault="00EB0030">
            <w:pPr>
              <w:pStyle w:val="Compact"/>
            </w:pPr>
            <w:r>
              <w:rPr>
                <w:bCs/>
              </w:rPr>
              <w:t xml:space="preserve"> Implicit </w:t>
            </w:r>
            <w:proofErr w:type="spellStart"/>
            <w:r>
              <w:rPr>
                <w:bCs/>
              </w:rPr>
              <w:t>SeqNo</w:t>
            </w:r>
            <w:proofErr w:type="spellEnd"/>
          </w:p>
        </w:tc>
        <w:tc>
          <w:tcPr>
            <w:tcW w:w="0" w:type="auto"/>
          </w:tcPr>
          <w:p w14:paraId="1C7F23AC" w14:textId="77777777" w:rsidR="002E229E" w:rsidRDefault="00EB0030">
            <w:pPr>
              <w:pStyle w:val="Compact"/>
            </w:pPr>
            <w:r>
              <w:rPr>
                <w:bCs/>
              </w:rPr>
              <w:t>Client Flow</w:t>
            </w:r>
          </w:p>
        </w:tc>
        <w:tc>
          <w:tcPr>
            <w:tcW w:w="0" w:type="auto"/>
          </w:tcPr>
          <w:p w14:paraId="1C7F23AD" w14:textId="77777777" w:rsidR="002E229E" w:rsidRDefault="00EB0030">
            <w:pPr>
              <w:pStyle w:val="Compact"/>
            </w:pPr>
            <w:r>
              <w:rPr>
                <w:bCs/>
              </w:rPr>
              <w:t>Server Flow</w:t>
            </w:r>
          </w:p>
        </w:tc>
        <w:tc>
          <w:tcPr>
            <w:tcW w:w="0" w:type="auto"/>
          </w:tcPr>
          <w:p w14:paraId="1C7F23AE" w14:textId="77777777" w:rsidR="002E229E" w:rsidRDefault="00EB0030">
            <w:pPr>
              <w:pStyle w:val="Compact"/>
            </w:pPr>
            <w:r>
              <w:rPr>
                <w:bCs/>
              </w:rPr>
              <w:t>Code</w:t>
            </w:r>
          </w:p>
        </w:tc>
        <w:tc>
          <w:tcPr>
            <w:tcW w:w="0" w:type="auto"/>
          </w:tcPr>
          <w:p w14:paraId="1C7F23AF" w14:textId="77777777" w:rsidR="002E229E" w:rsidRDefault="00EB0030">
            <w:pPr>
              <w:pStyle w:val="Compact"/>
            </w:pPr>
            <w:r>
              <w:rPr>
                <w:bCs/>
              </w:rPr>
              <w:t>Reason</w:t>
            </w:r>
          </w:p>
        </w:tc>
      </w:tr>
      <w:tr w:rsidR="002E229E" w14:paraId="1C7F23BC" w14:textId="77777777">
        <w:tc>
          <w:tcPr>
            <w:tcW w:w="0" w:type="auto"/>
          </w:tcPr>
          <w:p w14:paraId="1C7F23B1" w14:textId="77777777" w:rsidR="002E229E" w:rsidRDefault="00EB0030">
            <w:pPr>
              <w:pStyle w:val="Compact"/>
            </w:pPr>
            <w:r>
              <w:t>Negotiate</w:t>
            </w:r>
          </w:p>
        </w:tc>
        <w:tc>
          <w:tcPr>
            <w:tcW w:w="0" w:type="auto"/>
          </w:tcPr>
          <w:p w14:paraId="1C7F23B2" w14:textId="77777777" w:rsidR="002E229E" w:rsidRDefault="00EB0030">
            <w:pPr>
              <w:pStyle w:val="Compact"/>
            </w:pPr>
            <w:r>
              <w:t> </w:t>
            </w:r>
          </w:p>
        </w:tc>
        <w:tc>
          <w:tcPr>
            <w:tcW w:w="0" w:type="auto"/>
          </w:tcPr>
          <w:p w14:paraId="1C7F23B3" w14:textId="77777777" w:rsidR="002E229E" w:rsidRDefault="00EB0030">
            <w:pPr>
              <w:pStyle w:val="Compact"/>
            </w:pPr>
            <w:r>
              <w:t>ABC</w:t>
            </w:r>
          </w:p>
        </w:tc>
        <w:tc>
          <w:tcPr>
            <w:tcW w:w="0" w:type="auto"/>
          </w:tcPr>
          <w:p w14:paraId="1C7F23B4" w14:textId="77777777" w:rsidR="002E229E" w:rsidRDefault="00EB0030">
            <w:pPr>
              <w:pStyle w:val="Compact"/>
            </w:pPr>
            <w:r>
              <w:t>T1</w:t>
            </w:r>
          </w:p>
        </w:tc>
        <w:tc>
          <w:tcPr>
            <w:tcW w:w="0" w:type="auto"/>
          </w:tcPr>
          <w:p w14:paraId="1C7F23B5" w14:textId="77777777" w:rsidR="002E229E" w:rsidRDefault="00EB0030">
            <w:pPr>
              <w:pStyle w:val="Compact"/>
            </w:pPr>
            <w:r>
              <w:t>–</w:t>
            </w:r>
          </w:p>
        </w:tc>
        <w:tc>
          <w:tcPr>
            <w:tcW w:w="0" w:type="auto"/>
          </w:tcPr>
          <w:p w14:paraId="1C7F23B6" w14:textId="77777777" w:rsidR="002E229E" w:rsidRDefault="00EB0030">
            <w:pPr>
              <w:pStyle w:val="Compact"/>
            </w:pPr>
            <w:r>
              <w:t>–</w:t>
            </w:r>
          </w:p>
        </w:tc>
        <w:tc>
          <w:tcPr>
            <w:tcW w:w="0" w:type="auto"/>
          </w:tcPr>
          <w:p w14:paraId="1C7F23B7" w14:textId="77777777" w:rsidR="002E229E" w:rsidRDefault="00EB0030">
            <w:pPr>
              <w:pStyle w:val="Compact"/>
            </w:pPr>
            <w:r>
              <w:t>–</w:t>
            </w:r>
          </w:p>
        </w:tc>
        <w:tc>
          <w:tcPr>
            <w:tcW w:w="0" w:type="auto"/>
          </w:tcPr>
          <w:p w14:paraId="1C7F23B8" w14:textId="77777777" w:rsidR="002E229E" w:rsidRDefault="00EB0030">
            <w:pPr>
              <w:pStyle w:val="Compact"/>
            </w:pPr>
            <w:r>
              <w:t>Idempotent</w:t>
            </w:r>
          </w:p>
        </w:tc>
        <w:tc>
          <w:tcPr>
            <w:tcW w:w="0" w:type="auto"/>
          </w:tcPr>
          <w:p w14:paraId="1C7F23B9" w14:textId="77777777" w:rsidR="002E229E" w:rsidRDefault="00EB0030">
            <w:pPr>
              <w:pStyle w:val="Compact"/>
            </w:pPr>
            <w:r>
              <w:t>–</w:t>
            </w:r>
          </w:p>
        </w:tc>
        <w:tc>
          <w:tcPr>
            <w:tcW w:w="0" w:type="auto"/>
          </w:tcPr>
          <w:p w14:paraId="1C7F23BA" w14:textId="77777777" w:rsidR="002E229E" w:rsidRDefault="00EB0030">
            <w:pPr>
              <w:pStyle w:val="Compact"/>
            </w:pPr>
            <w:r>
              <w:t>–</w:t>
            </w:r>
          </w:p>
        </w:tc>
        <w:tc>
          <w:tcPr>
            <w:tcW w:w="0" w:type="auto"/>
          </w:tcPr>
          <w:p w14:paraId="1C7F23BB" w14:textId="77777777" w:rsidR="002E229E" w:rsidRDefault="00EB0030">
            <w:pPr>
              <w:pStyle w:val="Compact"/>
            </w:pPr>
            <w:r>
              <w:t>–</w:t>
            </w:r>
          </w:p>
        </w:tc>
      </w:tr>
      <w:tr w:rsidR="002E229E" w14:paraId="1C7F23C8" w14:textId="77777777">
        <w:tc>
          <w:tcPr>
            <w:tcW w:w="0" w:type="auto"/>
          </w:tcPr>
          <w:p w14:paraId="1C7F23BD" w14:textId="77777777" w:rsidR="002E229E" w:rsidRDefault="002E229E"/>
        </w:tc>
        <w:tc>
          <w:tcPr>
            <w:tcW w:w="0" w:type="auto"/>
          </w:tcPr>
          <w:p w14:paraId="1C7F23BE" w14:textId="312AF45A" w:rsidR="002E229E" w:rsidRDefault="001851D6">
            <w:pPr>
              <w:pStyle w:val="Compact"/>
            </w:pPr>
            <w:proofErr w:type="spellStart"/>
            <w:r>
              <w:t>NegotiationResp</w:t>
            </w:r>
            <w:r w:rsidR="00EB0030">
              <w:t>onse</w:t>
            </w:r>
            <w:proofErr w:type="spellEnd"/>
          </w:p>
        </w:tc>
        <w:tc>
          <w:tcPr>
            <w:tcW w:w="0" w:type="auto"/>
          </w:tcPr>
          <w:p w14:paraId="1C7F23BF" w14:textId="77777777" w:rsidR="002E229E" w:rsidRDefault="00EB0030">
            <w:pPr>
              <w:pStyle w:val="Compact"/>
            </w:pPr>
            <w:r>
              <w:t>ABC</w:t>
            </w:r>
          </w:p>
        </w:tc>
        <w:tc>
          <w:tcPr>
            <w:tcW w:w="0" w:type="auto"/>
          </w:tcPr>
          <w:p w14:paraId="1C7F23C0" w14:textId="77777777" w:rsidR="002E229E" w:rsidRDefault="00EB0030">
            <w:pPr>
              <w:pStyle w:val="Compact"/>
            </w:pPr>
            <w:r>
              <w:t>–</w:t>
            </w:r>
          </w:p>
        </w:tc>
        <w:tc>
          <w:tcPr>
            <w:tcW w:w="0" w:type="auto"/>
          </w:tcPr>
          <w:p w14:paraId="1C7F23C1" w14:textId="77777777" w:rsidR="002E229E" w:rsidRDefault="00EB0030">
            <w:pPr>
              <w:pStyle w:val="Compact"/>
            </w:pPr>
            <w:r>
              <w:t>T1</w:t>
            </w:r>
          </w:p>
        </w:tc>
        <w:tc>
          <w:tcPr>
            <w:tcW w:w="0" w:type="auto"/>
          </w:tcPr>
          <w:p w14:paraId="1C7F23C2" w14:textId="77777777" w:rsidR="002E229E" w:rsidRDefault="00EB0030">
            <w:pPr>
              <w:pStyle w:val="Compact"/>
            </w:pPr>
            <w:r>
              <w:t>–</w:t>
            </w:r>
          </w:p>
        </w:tc>
        <w:tc>
          <w:tcPr>
            <w:tcW w:w="0" w:type="auto"/>
          </w:tcPr>
          <w:p w14:paraId="1C7F23C3" w14:textId="77777777" w:rsidR="002E229E" w:rsidRDefault="00EB0030">
            <w:pPr>
              <w:pStyle w:val="Compact"/>
            </w:pPr>
            <w:r>
              <w:t>–</w:t>
            </w:r>
          </w:p>
        </w:tc>
        <w:tc>
          <w:tcPr>
            <w:tcW w:w="0" w:type="auto"/>
          </w:tcPr>
          <w:p w14:paraId="1C7F23C4" w14:textId="77777777" w:rsidR="002E229E" w:rsidRDefault="00EB0030">
            <w:pPr>
              <w:pStyle w:val="Compact"/>
            </w:pPr>
            <w:r>
              <w:t>–</w:t>
            </w:r>
          </w:p>
        </w:tc>
        <w:tc>
          <w:tcPr>
            <w:tcW w:w="0" w:type="auto"/>
          </w:tcPr>
          <w:p w14:paraId="1C7F23C5" w14:textId="77777777" w:rsidR="002E229E" w:rsidRDefault="00EB0030">
            <w:pPr>
              <w:pStyle w:val="Compact"/>
            </w:pPr>
            <w:r>
              <w:t>Recoverable</w:t>
            </w:r>
          </w:p>
        </w:tc>
        <w:tc>
          <w:tcPr>
            <w:tcW w:w="0" w:type="auto"/>
          </w:tcPr>
          <w:p w14:paraId="1C7F23C6" w14:textId="77777777" w:rsidR="002E229E" w:rsidRDefault="00EB0030">
            <w:pPr>
              <w:pStyle w:val="Compact"/>
            </w:pPr>
            <w:r>
              <w:t>–</w:t>
            </w:r>
          </w:p>
        </w:tc>
        <w:tc>
          <w:tcPr>
            <w:tcW w:w="0" w:type="auto"/>
          </w:tcPr>
          <w:p w14:paraId="1C7F23C7" w14:textId="77777777" w:rsidR="002E229E" w:rsidRDefault="00EB0030">
            <w:pPr>
              <w:pStyle w:val="Compact"/>
            </w:pPr>
            <w:r>
              <w:t>–</w:t>
            </w:r>
          </w:p>
        </w:tc>
      </w:tr>
      <w:tr w:rsidR="002E229E" w14:paraId="1C7F23D4" w14:textId="77777777">
        <w:tc>
          <w:tcPr>
            <w:tcW w:w="0" w:type="auto"/>
          </w:tcPr>
          <w:p w14:paraId="1C7F23C9" w14:textId="77777777" w:rsidR="002E229E" w:rsidRDefault="00EB0030">
            <w:pPr>
              <w:pStyle w:val="Compact"/>
            </w:pPr>
            <w:r>
              <w:t>Establish</w:t>
            </w:r>
          </w:p>
        </w:tc>
        <w:tc>
          <w:tcPr>
            <w:tcW w:w="0" w:type="auto"/>
          </w:tcPr>
          <w:p w14:paraId="1C7F23CA" w14:textId="77777777" w:rsidR="002E229E" w:rsidRDefault="00EB0030">
            <w:pPr>
              <w:pStyle w:val="Compact"/>
            </w:pPr>
            <w:r>
              <w:t> </w:t>
            </w:r>
          </w:p>
        </w:tc>
        <w:tc>
          <w:tcPr>
            <w:tcW w:w="0" w:type="auto"/>
          </w:tcPr>
          <w:p w14:paraId="1C7F23CB" w14:textId="77777777" w:rsidR="002E229E" w:rsidRDefault="00EB0030">
            <w:pPr>
              <w:pStyle w:val="Compact"/>
            </w:pPr>
            <w:r>
              <w:t>ABC</w:t>
            </w:r>
          </w:p>
        </w:tc>
        <w:tc>
          <w:tcPr>
            <w:tcW w:w="0" w:type="auto"/>
          </w:tcPr>
          <w:p w14:paraId="1C7F23CC" w14:textId="77777777" w:rsidR="002E229E" w:rsidRDefault="00EB0030">
            <w:pPr>
              <w:pStyle w:val="Compact"/>
            </w:pPr>
            <w:r>
              <w:t>T2</w:t>
            </w:r>
          </w:p>
        </w:tc>
        <w:tc>
          <w:tcPr>
            <w:tcW w:w="0" w:type="auto"/>
          </w:tcPr>
          <w:p w14:paraId="1C7F23CD" w14:textId="77777777" w:rsidR="002E229E" w:rsidRDefault="00EB0030">
            <w:pPr>
              <w:pStyle w:val="Compact"/>
            </w:pPr>
            <w:r>
              <w:t>–</w:t>
            </w:r>
          </w:p>
        </w:tc>
        <w:tc>
          <w:tcPr>
            <w:tcW w:w="0" w:type="auto"/>
          </w:tcPr>
          <w:p w14:paraId="1C7F23CE" w14:textId="77777777" w:rsidR="002E229E" w:rsidRDefault="00EB0030">
            <w:pPr>
              <w:pStyle w:val="Compact"/>
            </w:pPr>
            <w:r>
              <w:t>100</w:t>
            </w:r>
          </w:p>
        </w:tc>
        <w:tc>
          <w:tcPr>
            <w:tcW w:w="0" w:type="auto"/>
          </w:tcPr>
          <w:p w14:paraId="1C7F23CF" w14:textId="77777777" w:rsidR="002E229E" w:rsidRDefault="00EB0030">
            <w:pPr>
              <w:pStyle w:val="Compact"/>
            </w:pPr>
            <w:r>
              <w:t>–</w:t>
            </w:r>
          </w:p>
        </w:tc>
        <w:tc>
          <w:tcPr>
            <w:tcW w:w="0" w:type="auto"/>
          </w:tcPr>
          <w:p w14:paraId="1C7F23D0" w14:textId="77777777" w:rsidR="002E229E" w:rsidRDefault="00EB0030">
            <w:pPr>
              <w:pStyle w:val="Compact"/>
            </w:pPr>
            <w:r>
              <w:t>–</w:t>
            </w:r>
          </w:p>
        </w:tc>
        <w:tc>
          <w:tcPr>
            <w:tcW w:w="0" w:type="auto"/>
          </w:tcPr>
          <w:p w14:paraId="1C7F23D1" w14:textId="77777777" w:rsidR="002E229E" w:rsidRDefault="00EB0030">
            <w:pPr>
              <w:pStyle w:val="Compact"/>
            </w:pPr>
            <w:r>
              <w:t>–</w:t>
            </w:r>
          </w:p>
        </w:tc>
        <w:tc>
          <w:tcPr>
            <w:tcW w:w="0" w:type="auto"/>
          </w:tcPr>
          <w:p w14:paraId="1C7F23D2" w14:textId="77777777" w:rsidR="002E229E" w:rsidRDefault="00EB0030">
            <w:pPr>
              <w:pStyle w:val="Compact"/>
            </w:pPr>
            <w:r>
              <w:t>–</w:t>
            </w:r>
          </w:p>
        </w:tc>
        <w:tc>
          <w:tcPr>
            <w:tcW w:w="0" w:type="auto"/>
          </w:tcPr>
          <w:p w14:paraId="1C7F23D3" w14:textId="77777777" w:rsidR="002E229E" w:rsidRDefault="00EB0030">
            <w:pPr>
              <w:pStyle w:val="Compact"/>
            </w:pPr>
            <w:r>
              <w:t>–</w:t>
            </w:r>
          </w:p>
        </w:tc>
      </w:tr>
      <w:tr w:rsidR="002E229E" w14:paraId="1C7F23E0" w14:textId="77777777">
        <w:tc>
          <w:tcPr>
            <w:tcW w:w="0" w:type="auto"/>
          </w:tcPr>
          <w:p w14:paraId="1C7F23D5" w14:textId="77777777" w:rsidR="002E229E" w:rsidRDefault="002E229E"/>
        </w:tc>
        <w:tc>
          <w:tcPr>
            <w:tcW w:w="0" w:type="auto"/>
          </w:tcPr>
          <w:p w14:paraId="1C7F23D6" w14:textId="77777777" w:rsidR="002E229E" w:rsidRDefault="00EB0030">
            <w:pPr>
              <w:pStyle w:val="Compact"/>
            </w:pPr>
            <w:proofErr w:type="spellStart"/>
            <w:r>
              <w:t>EstablishmentAck</w:t>
            </w:r>
            <w:proofErr w:type="spellEnd"/>
          </w:p>
        </w:tc>
        <w:tc>
          <w:tcPr>
            <w:tcW w:w="0" w:type="auto"/>
          </w:tcPr>
          <w:p w14:paraId="1C7F23D7" w14:textId="77777777" w:rsidR="002E229E" w:rsidRDefault="00EB0030">
            <w:pPr>
              <w:pStyle w:val="Compact"/>
            </w:pPr>
            <w:r>
              <w:t>ABC</w:t>
            </w:r>
          </w:p>
        </w:tc>
        <w:tc>
          <w:tcPr>
            <w:tcW w:w="0" w:type="auto"/>
          </w:tcPr>
          <w:p w14:paraId="1C7F23D8" w14:textId="77777777" w:rsidR="002E229E" w:rsidRDefault="00EB0030">
            <w:pPr>
              <w:pStyle w:val="Compact"/>
            </w:pPr>
            <w:r>
              <w:t>–</w:t>
            </w:r>
          </w:p>
        </w:tc>
        <w:tc>
          <w:tcPr>
            <w:tcW w:w="0" w:type="auto"/>
          </w:tcPr>
          <w:p w14:paraId="1C7F23D9" w14:textId="77777777" w:rsidR="002E229E" w:rsidRDefault="00EB0030">
            <w:pPr>
              <w:pStyle w:val="Compact"/>
            </w:pPr>
            <w:r>
              <w:t>T2</w:t>
            </w:r>
          </w:p>
        </w:tc>
        <w:tc>
          <w:tcPr>
            <w:tcW w:w="0" w:type="auto"/>
          </w:tcPr>
          <w:p w14:paraId="1C7F23DA" w14:textId="77777777" w:rsidR="002E229E" w:rsidRDefault="00EB0030">
            <w:pPr>
              <w:pStyle w:val="Compact"/>
            </w:pPr>
            <w:r>
              <w:t>1000</w:t>
            </w:r>
          </w:p>
        </w:tc>
        <w:tc>
          <w:tcPr>
            <w:tcW w:w="0" w:type="auto"/>
          </w:tcPr>
          <w:p w14:paraId="1C7F23DB" w14:textId="77777777" w:rsidR="002E229E" w:rsidRDefault="00EB0030">
            <w:pPr>
              <w:pStyle w:val="Compact"/>
            </w:pPr>
            <w:r>
              <w:t>–</w:t>
            </w:r>
          </w:p>
        </w:tc>
        <w:tc>
          <w:tcPr>
            <w:tcW w:w="0" w:type="auto"/>
          </w:tcPr>
          <w:p w14:paraId="1C7F23DC" w14:textId="77777777" w:rsidR="002E229E" w:rsidRDefault="00EB0030">
            <w:pPr>
              <w:pStyle w:val="Compact"/>
            </w:pPr>
            <w:r>
              <w:t>–</w:t>
            </w:r>
          </w:p>
        </w:tc>
        <w:tc>
          <w:tcPr>
            <w:tcW w:w="0" w:type="auto"/>
          </w:tcPr>
          <w:p w14:paraId="1C7F23DD" w14:textId="77777777" w:rsidR="002E229E" w:rsidRDefault="00EB0030">
            <w:pPr>
              <w:pStyle w:val="Compact"/>
            </w:pPr>
            <w:r>
              <w:t>–</w:t>
            </w:r>
          </w:p>
        </w:tc>
        <w:tc>
          <w:tcPr>
            <w:tcW w:w="0" w:type="auto"/>
          </w:tcPr>
          <w:p w14:paraId="1C7F23DE" w14:textId="77777777" w:rsidR="002E229E" w:rsidRDefault="00EB0030">
            <w:pPr>
              <w:pStyle w:val="Compact"/>
            </w:pPr>
            <w:r>
              <w:t>–</w:t>
            </w:r>
          </w:p>
        </w:tc>
        <w:tc>
          <w:tcPr>
            <w:tcW w:w="0" w:type="auto"/>
          </w:tcPr>
          <w:p w14:paraId="1C7F23DF" w14:textId="77777777" w:rsidR="002E229E" w:rsidRDefault="00EB0030">
            <w:pPr>
              <w:pStyle w:val="Compact"/>
            </w:pPr>
            <w:r>
              <w:t>–</w:t>
            </w:r>
          </w:p>
        </w:tc>
      </w:tr>
      <w:tr w:rsidR="002E229E" w14:paraId="1C7F23EC" w14:textId="77777777">
        <w:tc>
          <w:tcPr>
            <w:tcW w:w="0" w:type="auto"/>
          </w:tcPr>
          <w:p w14:paraId="1C7F23E1" w14:textId="77777777" w:rsidR="002E229E" w:rsidRDefault="00EB0030">
            <w:pPr>
              <w:pStyle w:val="Compact"/>
            </w:pPr>
            <w:r>
              <w:t>Sequence</w:t>
            </w:r>
          </w:p>
        </w:tc>
        <w:tc>
          <w:tcPr>
            <w:tcW w:w="0" w:type="auto"/>
          </w:tcPr>
          <w:p w14:paraId="1C7F23E2" w14:textId="77777777" w:rsidR="002E229E" w:rsidRDefault="002E229E"/>
        </w:tc>
        <w:tc>
          <w:tcPr>
            <w:tcW w:w="0" w:type="auto"/>
          </w:tcPr>
          <w:p w14:paraId="1C7F23E3" w14:textId="77777777" w:rsidR="002E229E" w:rsidRDefault="00EB0030">
            <w:pPr>
              <w:pStyle w:val="Compact"/>
            </w:pPr>
            <w:r>
              <w:t>–</w:t>
            </w:r>
          </w:p>
        </w:tc>
        <w:tc>
          <w:tcPr>
            <w:tcW w:w="0" w:type="auto"/>
          </w:tcPr>
          <w:p w14:paraId="1C7F23E4" w14:textId="77777777" w:rsidR="002E229E" w:rsidRDefault="00EB0030">
            <w:pPr>
              <w:pStyle w:val="Compact"/>
            </w:pPr>
            <w:r>
              <w:t>–</w:t>
            </w:r>
          </w:p>
        </w:tc>
        <w:tc>
          <w:tcPr>
            <w:tcW w:w="0" w:type="auto"/>
          </w:tcPr>
          <w:p w14:paraId="1C7F23E5" w14:textId="77777777" w:rsidR="002E229E" w:rsidRDefault="00EB0030">
            <w:pPr>
              <w:pStyle w:val="Compact"/>
            </w:pPr>
            <w:r>
              <w:t>–</w:t>
            </w:r>
          </w:p>
        </w:tc>
        <w:tc>
          <w:tcPr>
            <w:tcW w:w="0" w:type="auto"/>
          </w:tcPr>
          <w:p w14:paraId="1C7F23E6" w14:textId="77777777" w:rsidR="002E229E" w:rsidRDefault="00EB0030">
            <w:pPr>
              <w:pStyle w:val="Compact"/>
            </w:pPr>
            <w:r>
              <w:t>100</w:t>
            </w:r>
          </w:p>
        </w:tc>
        <w:tc>
          <w:tcPr>
            <w:tcW w:w="0" w:type="auto"/>
          </w:tcPr>
          <w:p w14:paraId="1C7F23E7" w14:textId="77777777" w:rsidR="002E229E" w:rsidRDefault="00EB0030">
            <w:pPr>
              <w:pStyle w:val="Compact"/>
            </w:pPr>
            <w:r>
              <w:t>–</w:t>
            </w:r>
          </w:p>
        </w:tc>
        <w:tc>
          <w:tcPr>
            <w:tcW w:w="0" w:type="auto"/>
          </w:tcPr>
          <w:p w14:paraId="1C7F23E8" w14:textId="77777777" w:rsidR="002E229E" w:rsidRDefault="00EB0030">
            <w:pPr>
              <w:pStyle w:val="Compact"/>
            </w:pPr>
            <w:r>
              <w:t>–</w:t>
            </w:r>
          </w:p>
        </w:tc>
        <w:tc>
          <w:tcPr>
            <w:tcW w:w="0" w:type="auto"/>
          </w:tcPr>
          <w:p w14:paraId="1C7F23E9" w14:textId="77777777" w:rsidR="002E229E" w:rsidRDefault="00EB0030">
            <w:pPr>
              <w:pStyle w:val="Compact"/>
            </w:pPr>
            <w:r>
              <w:t>–</w:t>
            </w:r>
          </w:p>
        </w:tc>
        <w:tc>
          <w:tcPr>
            <w:tcW w:w="0" w:type="auto"/>
          </w:tcPr>
          <w:p w14:paraId="1C7F23EA" w14:textId="77777777" w:rsidR="002E229E" w:rsidRDefault="00EB0030">
            <w:pPr>
              <w:pStyle w:val="Compact"/>
            </w:pPr>
            <w:r>
              <w:t>–</w:t>
            </w:r>
          </w:p>
        </w:tc>
        <w:tc>
          <w:tcPr>
            <w:tcW w:w="0" w:type="auto"/>
          </w:tcPr>
          <w:p w14:paraId="1C7F23EB" w14:textId="77777777" w:rsidR="002E229E" w:rsidRDefault="00EB0030">
            <w:pPr>
              <w:pStyle w:val="Compact"/>
            </w:pPr>
            <w:r>
              <w:t>–</w:t>
            </w:r>
          </w:p>
        </w:tc>
      </w:tr>
      <w:tr w:rsidR="002E229E" w14:paraId="1C7F23F8" w14:textId="77777777">
        <w:tc>
          <w:tcPr>
            <w:tcW w:w="0" w:type="auto"/>
          </w:tcPr>
          <w:p w14:paraId="1C7F23ED" w14:textId="77777777" w:rsidR="002E229E" w:rsidRDefault="00EB0030">
            <w:pPr>
              <w:pStyle w:val="Compact"/>
            </w:pPr>
            <w:proofErr w:type="spellStart"/>
            <w:r>
              <w:t>NewOrderSingle</w:t>
            </w:r>
            <w:proofErr w:type="spellEnd"/>
          </w:p>
        </w:tc>
        <w:tc>
          <w:tcPr>
            <w:tcW w:w="0" w:type="auto"/>
          </w:tcPr>
          <w:p w14:paraId="1C7F23EE" w14:textId="77777777" w:rsidR="002E229E" w:rsidRDefault="00EB0030">
            <w:pPr>
              <w:pStyle w:val="Compact"/>
            </w:pPr>
            <w:r>
              <w:t> </w:t>
            </w:r>
          </w:p>
        </w:tc>
        <w:tc>
          <w:tcPr>
            <w:tcW w:w="0" w:type="auto"/>
          </w:tcPr>
          <w:p w14:paraId="1C7F23EF" w14:textId="77777777" w:rsidR="002E229E" w:rsidRDefault="00EB0030">
            <w:pPr>
              <w:pStyle w:val="Compact"/>
            </w:pPr>
            <w:r>
              <w:t>ABC</w:t>
            </w:r>
          </w:p>
        </w:tc>
        <w:tc>
          <w:tcPr>
            <w:tcW w:w="0" w:type="auto"/>
          </w:tcPr>
          <w:p w14:paraId="1C7F23F0" w14:textId="77777777" w:rsidR="002E229E" w:rsidRDefault="00EB0030">
            <w:pPr>
              <w:pStyle w:val="Compact"/>
            </w:pPr>
            <w:r>
              <w:t>T3</w:t>
            </w:r>
          </w:p>
        </w:tc>
        <w:tc>
          <w:tcPr>
            <w:tcW w:w="0" w:type="auto"/>
          </w:tcPr>
          <w:p w14:paraId="1C7F23F1" w14:textId="77777777" w:rsidR="002E229E" w:rsidRDefault="00EB0030">
            <w:pPr>
              <w:pStyle w:val="Compact"/>
            </w:pPr>
            <w:r>
              <w:t>–</w:t>
            </w:r>
          </w:p>
        </w:tc>
        <w:tc>
          <w:tcPr>
            <w:tcW w:w="0" w:type="auto"/>
          </w:tcPr>
          <w:p w14:paraId="1C7F23F2" w14:textId="77777777" w:rsidR="002E229E" w:rsidRDefault="00EB0030">
            <w:pPr>
              <w:pStyle w:val="Compact"/>
            </w:pPr>
            <w:r>
              <w:t>–</w:t>
            </w:r>
          </w:p>
        </w:tc>
        <w:tc>
          <w:tcPr>
            <w:tcW w:w="0" w:type="auto"/>
          </w:tcPr>
          <w:p w14:paraId="1C7F23F3" w14:textId="77777777" w:rsidR="002E229E" w:rsidRDefault="00EB0030">
            <w:pPr>
              <w:pStyle w:val="Compact"/>
            </w:pPr>
            <w:r>
              <w:t>100</w:t>
            </w:r>
          </w:p>
        </w:tc>
        <w:tc>
          <w:tcPr>
            <w:tcW w:w="0" w:type="auto"/>
          </w:tcPr>
          <w:p w14:paraId="1C7F23F4" w14:textId="77777777" w:rsidR="002E229E" w:rsidRDefault="00EB0030">
            <w:pPr>
              <w:pStyle w:val="Compact"/>
            </w:pPr>
            <w:r>
              <w:t>–</w:t>
            </w:r>
          </w:p>
        </w:tc>
        <w:tc>
          <w:tcPr>
            <w:tcW w:w="0" w:type="auto"/>
          </w:tcPr>
          <w:p w14:paraId="1C7F23F5" w14:textId="77777777" w:rsidR="002E229E" w:rsidRDefault="00EB0030">
            <w:pPr>
              <w:pStyle w:val="Compact"/>
            </w:pPr>
            <w:r>
              <w:t>–</w:t>
            </w:r>
          </w:p>
        </w:tc>
        <w:tc>
          <w:tcPr>
            <w:tcW w:w="0" w:type="auto"/>
          </w:tcPr>
          <w:p w14:paraId="1C7F23F6" w14:textId="77777777" w:rsidR="002E229E" w:rsidRDefault="00EB0030">
            <w:pPr>
              <w:pStyle w:val="Compact"/>
            </w:pPr>
            <w:r>
              <w:t>–</w:t>
            </w:r>
          </w:p>
        </w:tc>
        <w:tc>
          <w:tcPr>
            <w:tcW w:w="0" w:type="auto"/>
          </w:tcPr>
          <w:p w14:paraId="1C7F23F7" w14:textId="77777777" w:rsidR="002E229E" w:rsidRDefault="00EB0030">
            <w:pPr>
              <w:pStyle w:val="Compact"/>
            </w:pPr>
            <w:r>
              <w:t>–</w:t>
            </w:r>
          </w:p>
        </w:tc>
      </w:tr>
      <w:tr w:rsidR="002E229E" w14:paraId="1C7F2404" w14:textId="77777777">
        <w:tc>
          <w:tcPr>
            <w:tcW w:w="0" w:type="auto"/>
          </w:tcPr>
          <w:p w14:paraId="1C7F23F9" w14:textId="77777777" w:rsidR="002E229E" w:rsidRDefault="00EB0030">
            <w:pPr>
              <w:pStyle w:val="Compact"/>
            </w:pPr>
            <w:r>
              <w:t> </w:t>
            </w:r>
          </w:p>
        </w:tc>
        <w:tc>
          <w:tcPr>
            <w:tcW w:w="0" w:type="auto"/>
          </w:tcPr>
          <w:p w14:paraId="1C7F23FA" w14:textId="77777777" w:rsidR="002E229E" w:rsidRDefault="00EB0030">
            <w:pPr>
              <w:pStyle w:val="Compact"/>
            </w:pPr>
            <w:proofErr w:type="spellStart"/>
            <w:r>
              <w:t>ExecutionReport</w:t>
            </w:r>
            <w:proofErr w:type="spellEnd"/>
          </w:p>
        </w:tc>
        <w:tc>
          <w:tcPr>
            <w:tcW w:w="0" w:type="auto"/>
          </w:tcPr>
          <w:p w14:paraId="1C7F23FB" w14:textId="77777777" w:rsidR="002E229E" w:rsidRDefault="00EB0030">
            <w:pPr>
              <w:pStyle w:val="Compact"/>
            </w:pPr>
            <w:r>
              <w:t>ABC</w:t>
            </w:r>
          </w:p>
        </w:tc>
        <w:tc>
          <w:tcPr>
            <w:tcW w:w="0" w:type="auto"/>
          </w:tcPr>
          <w:p w14:paraId="1C7F23FC" w14:textId="77777777" w:rsidR="002E229E" w:rsidRDefault="00EB0030">
            <w:pPr>
              <w:pStyle w:val="Compact"/>
            </w:pPr>
            <w:r>
              <w:t>T4</w:t>
            </w:r>
          </w:p>
        </w:tc>
        <w:tc>
          <w:tcPr>
            <w:tcW w:w="0" w:type="auto"/>
          </w:tcPr>
          <w:p w14:paraId="1C7F23FD" w14:textId="77777777" w:rsidR="002E229E" w:rsidRDefault="00EB0030">
            <w:pPr>
              <w:pStyle w:val="Compact"/>
            </w:pPr>
            <w:r>
              <w:t>–</w:t>
            </w:r>
          </w:p>
        </w:tc>
        <w:tc>
          <w:tcPr>
            <w:tcW w:w="0" w:type="auto"/>
          </w:tcPr>
          <w:p w14:paraId="1C7F23FE" w14:textId="77777777" w:rsidR="002E229E" w:rsidRDefault="00EB0030">
            <w:pPr>
              <w:pStyle w:val="Compact"/>
            </w:pPr>
            <w:r>
              <w:t>–</w:t>
            </w:r>
          </w:p>
        </w:tc>
        <w:tc>
          <w:tcPr>
            <w:tcW w:w="0" w:type="auto"/>
          </w:tcPr>
          <w:p w14:paraId="1C7F23FF" w14:textId="77777777" w:rsidR="002E229E" w:rsidRDefault="00EB0030">
            <w:pPr>
              <w:pStyle w:val="Compact"/>
            </w:pPr>
            <w:r>
              <w:t>1000</w:t>
            </w:r>
          </w:p>
        </w:tc>
        <w:tc>
          <w:tcPr>
            <w:tcW w:w="0" w:type="auto"/>
          </w:tcPr>
          <w:p w14:paraId="1C7F2400" w14:textId="77777777" w:rsidR="002E229E" w:rsidRDefault="00EB0030">
            <w:pPr>
              <w:pStyle w:val="Compact"/>
            </w:pPr>
            <w:r>
              <w:t>–</w:t>
            </w:r>
          </w:p>
        </w:tc>
        <w:tc>
          <w:tcPr>
            <w:tcW w:w="0" w:type="auto"/>
          </w:tcPr>
          <w:p w14:paraId="1C7F2401" w14:textId="77777777" w:rsidR="002E229E" w:rsidRDefault="00EB0030">
            <w:pPr>
              <w:pStyle w:val="Compact"/>
            </w:pPr>
            <w:r>
              <w:t>–</w:t>
            </w:r>
          </w:p>
        </w:tc>
        <w:tc>
          <w:tcPr>
            <w:tcW w:w="0" w:type="auto"/>
          </w:tcPr>
          <w:p w14:paraId="1C7F2402" w14:textId="77777777" w:rsidR="002E229E" w:rsidRDefault="00EB0030">
            <w:pPr>
              <w:pStyle w:val="Compact"/>
            </w:pPr>
            <w:r>
              <w:t>–</w:t>
            </w:r>
          </w:p>
        </w:tc>
        <w:tc>
          <w:tcPr>
            <w:tcW w:w="0" w:type="auto"/>
          </w:tcPr>
          <w:p w14:paraId="1C7F2403" w14:textId="77777777" w:rsidR="002E229E" w:rsidRDefault="00EB0030">
            <w:pPr>
              <w:pStyle w:val="Compact"/>
            </w:pPr>
            <w:r>
              <w:t>–</w:t>
            </w:r>
          </w:p>
        </w:tc>
      </w:tr>
      <w:tr w:rsidR="002E229E" w14:paraId="1C7F2410" w14:textId="77777777">
        <w:tc>
          <w:tcPr>
            <w:tcW w:w="0" w:type="auto"/>
          </w:tcPr>
          <w:p w14:paraId="1C7F2405" w14:textId="77777777" w:rsidR="002E229E" w:rsidRDefault="00EB0030">
            <w:pPr>
              <w:pStyle w:val="Compact"/>
            </w:pPr>
            <w:r>
              <w:t>Sequence</w:t>
            </w:r>
          </w:p>
        </w:tc>
        <w:tc>
          <w:tcPr>
            <w:tcW w:w="0" w:type="auto"/>
          </w:tcPr>
          <w:p w14:paraId="1C7F2406" w14:textId="77777777" w:rsidR="002E229E" w:rsidRDefault="002E229E"/>
        </w:tc>
        <w:tc>
          <w:tcPr>
            <w:tcW w:w="0" w:type="auto"/>
          </w:tcPr>
          <w:p w14:paraId="1C7F2407" w14:textId="77777777" w:rsidR="002E229E" w:rsidRDefault="00EB0030">
            <w:pPr>
              <w:pStyle w:val="Compact"/>
            </w:pPr>
            <w:r>
              <w:t>–</w:t>
            </w:r>
          </w:p>
        </w:tc>
        <w:tc>
          <w:tcPr>
            <w:tcW w:w="0" w:type="auto"/>
          </w:tcPr>
          <w:p w14:paraId="1C7F2408" w14:textId="77777777" w:rsidR="002E229E" w:rsidRDefault="00EB0030">
            <w:pPr>
              <w:pStyle w:val="Compact"/>
            </w:pPr>
            <w:r>
              <w:t>–</w:t>
            </w:r>
          </w:p>
        </w:tc>
        <w:tc>
          <w:tcPr>
            <w:tcW w:w="0" w:type="auto"/>
          </w:tcPr>
          <w:p w14:paraId="1C7F2409" w14:textId="77777777" w:rsidR="002E229E" w:rsidRDefault="00EB0030">
            <w:pPr>
              <w:pStyle w:val="Compact"/>
            </w:pPr>
            <w:r>
              <w:t>–</w:t>
            </w:r>
          </w:p>
        </w:tc>
        <w:tc>
          <w:tcPr>
            <w:tcW w:w="0" w:type="auto"/>
          </w:tcPr>
          <w:p w14:paraId="1C7F240A" w14:textId="77777777" w:rsidR="002E229E" w:rsidRDefault="00EB0030">
            <w:pPr>
              <w:pStyle w:val="Compact"/>
            </w:pPr>
            <w:r>
              <w:t>50</w:t>
            </w:r>
          </w:p>
        </w:tc>
        <w:tc>
          <w:tcPr>
            <w:tcW w:w="0" w:type="auto"/>
          </w:tcPr>
          <w:p w14:paraId="1C7F240B" w14:textId="77777777" w:rsidR="002E229E" w:rsidRDefault="00EB0030">
            <w:pPr>
              <w:pStyle w:val="Compact"/>
            </w:pPr>
            <w:r>
              <w:t>–</w:t>
            </w:r>
          </w:p>
        </w:tc>
        <w:tc>
          <w:tcPr>
            <w:tcW w:w="0" w:type="auto"/>
          </w:tcPr>
          <w:p w14:paraId="1C7F240C" w14:textId="77777777" w:rsidR="002E229E" w:rsidRDefault="00EB0030">
            <w:pPr>
              <w:pStyle w:val="Compact"/>
            </w:pPr>
            <w:r>
              <w:t>–</w:t>
            </w:r>
          </w:p>
        </w:tc>
        <w:tc>
          <w:tcPr>
            <w:tcW w:w="0" w:type="auto"/>
          </w:tcPr>
          <w:p w14:paraId="1C7F240D" w14:textId="77777777" w:rsidR="002E229E" w:rsidRDefault="00EB0030">
            <w:pPr>
              <w:pStyle w:val="Compact"/>
            </w:pPr>
            <w:r>
              <w:t>–</w:t>
            </w:r>
          </w:p>
        </w:tc>
        <w:tc>
          <w:tcPr>
            <w:tcW w:w="0" w:type="auto"/>
          </w:tcPr>
          <w:p w14:paraId="1C7F240E" w14:textId="77777777" w:rsidR="002E229E" w:rsidRDefault="00EB0030">
            <w:pPr>
              <w:pStyle w:val="Compact"/>
            </w:pPr>
            <w:r>
              <w:t>–</w:t>
            </w:r>
          </w:p>
        </w:tc>
        <w:tc>
          <w:tcPr>
            <w:tcW w:w="0" w:type="auto"/>
          </w:tcPr>
          <w:p w14:paraId="1C7F240F" w14:textId="77777777" w:rsidR="002E229E" w:rsidRDefault="00EB0030">
            <w:pPr>
              <w:pStyle w:val="Compact"/>
            </w:pPr>
            <w:r>
              <w:t>–</w:t>
            </w:r>
          </w:p>
        </w:tc>
      </w:tr>
      <w:tr w:rsidR="002E229E" w14:paraId="1C7F241C" w14:textId="77777777">
        <w:tc>
          <w:tcPr>
            <w:tcW w:w="0" w:type="auto"/>
          </w:tcPr>
          <w:p w14:paraId="1C7F2411" w14:textId="77777777" w:rsidR="002E229E" w:rsidRDefault="002E229E"/>
        </w:tc>
        <w:tc>
          <w:tcPr>
            <w:tcW w:w="0" w:type="auto"/>
          </w:tcPr>
          <w:p w14:paraId="1C7F2412" w14:textId="77777777" w:rsidR="002E229E" w:rsidRDefault="00EB0030">
            <w:pPr>
              <w:pStyle w:val="Compact"/>
            </w:pPr>
            <w:r>
              <w:t>Terminate</w:t>
            </w:r>
          </w:p>
        </w:tc>
        <w:tc>
          <w:tcPr>
            <w:tcW w:w="0" w:type="auto"/>
          </w:tcPr>
          <w:p w14:paraId="1C7F2413" w14:textId="77777777" w:rsidR="002E229E" w:rsidRDefault="00EB0030">
            <w:pPr>
              <w:pStyle w:val="Compact"/>
            </w:pPr>
            <w:r>
              <w:t>ABC</w:t>
            </w:r>
          </w:p>
        </w:tc>
        <w:tc>
          <w:tcPr>
            <w:tcW w:w="0" w:type="auto"/>
          </w:tcPr>
          <w:p w14:paraId="1C7F2414" w14:textId="77777777" w:rsidR="002E229E" w:rsidRDefault="00EB0030">
            <w:pPr>
              <w:pStyle w:val="Compact"/>
            </w:pPr>
            <w:r>
              <w:t>–</w:t>
            </w:r>
          </w:p>
        </w:tc>
        <w:tc>
          <w:tcPr>
            <w:tcW w:w="0" w:type="auto"/>
          </w:tcPr>
          <w:p w14:paraId="1C7F2415" w14:textId="77777777" w:rsidR="002E229E" w:rsidRDefault="00EB0030">
            <w:pPr>
              <w:pStyle w:val="Compact"/>
            </w:pPr>
            <w:r>
              <w:t>–</w:t>
            </w:r>
          </w:p>
        </w:tc>
        <w:tc>
          <w:tcPr>
            <w:tcW w:w="0" w:type="auto"/>
          </w:tcPr>
          <w:p w14:paraId="1C7F2416" w14:textId="77777777" w:rsidR="002E229E" w:rsidRDefault="00EB0030">
            <w:pPr>
              <w:pStyle w:val="Compact"/>
            </w:pPr>
            <w:r>
              <w:t>–</w:t>
            </w:r>
          </w:p>
        </w:tc>
        <w:tc>
          <w:tcPr>
            <w:tcW w:w="0" w:type="auto"/>
          </w:tcPr>
          <w:p w14:paraId="1C7F2417" w14:textId="77777777" w:rsidR="002E229E" w:rsidRDefault="00EB0030">
            <w:pPr>
              <w:pStyle w:val="Compact"/>
            </w:pPr>
            <w:r>
              <w:t>–</w:t>
            </w:r>
          </w:p>
        </w:tc>
        <w:tc>
          <w:tcPr>
            <w:tcW w:w="0" w:type="auto"/>
          </w:tcPr>
          <w:p w14:paraId="1C7F2418" w14:textId="77777777" w:rsidR="002E229E" w:rsidRDefault="00EB0030">
            <w:pPr>
              <w:pStyle w:val="Compact"/>
            </w:pPr>
            <w:r>
              <w:t>–</w:t>
            </w:r>
          </w:p>
        </w:tc>
        <w:tc>
          <w:tcPr>
            <w:tcW w:w="0" w:type="auto"/>
          </w:tcPr>
          <w:p w14:paraId="1C7F2419" w14:textId="77777777" w:rsidR="002E229E" w:rsidRDefault="00EB0030">
            <w:pPr>
              <w:pStyle w:val="Compact"/>
            </w:pPr>
            <w:r>
              <w:t>–</w:t>
            </w:r>
          </w:p>
        </w:tc>
        <w:tc>
          <w:tcPr>
            <w:tcW w:w="0" w:type="auto"/>
          </w:tcPr>
          <w:p w14:paraId="1C7F241A" w14:textId="77777777" w:rsidR="002E229E" w:rsidRDefault="00EB0030">
            <w:pPr>
              <w:pStyle w:val="Compact"/>
            </w:pPr>
            <w:r>
              <w:t>Unspecified Error</w:t>
            </w:r>
          </w:p>
        </w:tc>
        <w:tc>
          <w:tcPr>
            <w:tcW w:w="0" w:type="auto"/>
          </w:tcPr>
          <w:p w14:paraId="1C7F241B" w14:textId="77777777" w:rsidR="002E229E" w:rsidRDefault="00EB0030">
            <w:pPr>
              <w:pStyle w:val="Compact"/>
            </w:pPr>
            <w:r>
              <w:t xml:space="preserve">Invalid </w:t>
            </w:r>
            <w:proofErr w:type="spellStart"/>
            <w:r>
              <w:t>NextSeqNo</w:t>
            </w:r>
            <w:proofErr w:type="spellEnd"/>
          </w:p>
        </w:tc>
      </w:tr>
    </w:tbl>
    <w:p w14:paraId="1C7F241D" w14:textId="77777777" w:rsidR="002E229E" w:rsidRDefault="00EB0030">
      <w:pPr>
        <w:pStyle w:val="berschrift4"/>
      </w:pPr>
      <w:bookmarkStart w:id="242" w:name="_Toc68972464"/>
      <w:bookmarkStart w:id="243" w:name="sequence-heartbeat"/>
      <w:bookmarkEnd w:id="241"/>
      <w:r>
        <w:t>Sequence (heartbeat)</w:t>
      </w:r>
      <w:bookmarkEnd w:id="242"/>
    </w:p>
    <w:p w14:paraId="1C7F241E" w14:textId="77777777" w:rsidR="002E229E" w:rsidRDefault="00EB0030">
      <w:pPr>
        <w:pStyle w:val="FirstParagraph"/>
      </w:pPr>
      <w:r>
        <w:t>The Sequence message could also be used as a heartbeat for idempotent and recoverable flows.</w:t>
      </w:r>
    </w:p>
    <w:tbl>
      <w:tblPr>
        <w:tblStyle w:val="Table"/>
        <w:tblW w:w="4999" w:type="pct"/>
        <w:tblLook w:val="0020" w:firstRow="1" w:lastRow="0" w:firstColumn="0" w:lastColumn="0" w:noHBand="0" w:noVBand="0"/>
      </w:tblPr>
      <w:tblGrid>
        <w:gridCol w:w="1666"/>
        <w:gridCol w:w="1957"/>
        <w:gridCol w:w="1580"/>
        <w:gridCol w:w="1146"/>
        <w:gridCol w:w="1791"/>
        <w:gridCol w:w="1150"/>
        <w:gridCol w:w="1180"/>
        <w:gridCol w:w="1221"/>
        <w:gridCol w:w="1685"/>
        <w:gridCol w:w="1409"/>
      </w:tblGrid>
      <w:tr w:rsidR="002E229E" w14:paraId="1C7F2429"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241F" w14:textId="77777777" w:rsidR="002E229E" w:rsidRDefault="00EB0030">
            <w:pPr>
              <w:pStyle w:val="Compact"/>
            </w:pPr>
            <w:r>
              <w:rPr>
                <w:bCs/>
              </w:rPr>
              <w:t>Message Received</w:t>
            </w:r>
          </w:p>
        </w:tc>
        <w:tc>
          <w:tcPr>
            <w:tcW w:w="0" w:type="auto"/>
          </w:tcPr>
          <w:p w14:paraId="1C7F2420" w14:textId="77777777" w:rsidR="002E229E" w:rsidRDefault="00EB0030">
            <w:pPr>
              <w:pStyle w:val="Compact"/>
            </w:pPr>
            <w:r>
              <w:rPr>
                <w:bCs/>
              </w:rPr>
              <w:t>Message Sent</w:t>
            </w:r>
          </w:p>
        </w:tc>
        <w:tc>
          <w:tcPr>
            <w:tcW w:w="0" w:type="auto"/>
          </w:tcPr>
          <w:p w14:paraId="1C7F2421" w14:textId="77777777" w:rsidR="002E229E" w:rsidRDefault="00EB0030">
            <w:pPr>
              <w:pStyle w:val="Compact"/>
            </w:pPr>
            <w:r>
              <w:rPr>
                <w:bCs/>
              </w:rPr>
              <w:t>Session ID (UUID)</w:t>
            </w:r>
          </w:p>
        </w:tc>
        <w:tc>
          <w:tcPr>
            <w:tcW w:w="0" w:type="auto"/>
          </w:tcPr>
          <w:p w14:paraId="1C7F2422" w14:textId="77777777" w:rsidR="002E229E" w:rsidRDefault="00EB0030">
            <w:pPr>
              <w:pStyle w:val="Compact"/>
            </w:pPr>
            <w:r>
              <w:rPr>
                <w:bCs/>
              </w:rPr>
              <w:t>Timestamp</w:t>
            </w:r>
          </w:p>
        </w:tc>
        <w:tc>
          <w:tcPr>
            <w:tcW w:w="0" w:type="auto"/>
          </w:tcPr>
          <w:p w14:paraId="1C7F2423" w14:textId="77777777" w:rsidR="002E229E" w:rsidRDefault="00EB0030">
            <w:pPr>
              <w:pStyle w:val="Compact"/>
            </w:pPr>
            <w:r>
              <w:rPr>
                <w:bCs/>
              </w:rPr>
              <w:t>Request Timestamp</w:t>
            </w:r>
          </w:p>
        </w:tc>
        <w:tc>
          <w:tcPr>
            <w:tcW w:w="0" w:type="auto"/>
          </w:tcPr>
          <w:p w14:paraId="1C7F2424" w14:textId="77777777" w:rsidR="002E229E" w:rsidRDefault="00EB0030">
            <w:pPr>
              <w:pStyle w:val="Compact"/>
            </w:pPr>
            <w:r>
              <w:rPr>
                <w:bCs/>
              </w:rPr>
              <w:t xml:space="preserve">Next </w:t>
            </w:r>
            <w:proofErr w:type="spellStart"/>
            <w:r>
              <w:rPr>
                <w:bCs/>
              </w:rPr>
              <w:t>SeqNo</w:t>
            </w:r>
            <w:proofErr w:type="spellEnd"/>
          </w:p>
        </w:tc>
        <w:tc>
          <w:tcPr>
            <w:tcW w:w="0" w:type="auto"/>
          </w:tcPr>
          <w:p w14:paraId="1C7F2425" w14:textId="77777777" w:rsidR="002E229E" w:rsidRDefault="00EB0030">
            <w:pPr>
              <w:pStyle w:val="Compact"/>
            </w:pPr>
            <w:r>
              <w:rPr>
                <w:bCs/>
              </w:rPr>
              <w:t>Client Flow</w:t>
            </w:r>
          </w:p>
        </w:tc>
        <w:tc>
          <w:tcPr>
            <w:tcW w:w="0" w:type="auto"/>
          </w:tcPr>
          <w:p w14:paraId="1C7F2426" w14:textId="77777777" w:rsidR="002E229E" w:rsidRDefault="00EB0030">
            <w:pPr>
              <w:pStyle w:val="Compact"/>
            </w:pPr>
            <w:r>
              <w:rPr>
                <w:bCs/>
              </w:rPr>
              <w:t>Server Flow</w:t>
            </w:r>
          </w:p>
        </w:tc>
        <w:tc>
          <w:tcPr>
            <w:tcW w:w="0" w:type="auto"/>
          </w:tcPr>
          <w:p w14:paraId="1C7F2427" w14:textId="77777777" w:rsidR="002E229E" w:rsidRDefault="00EB0030">
            <w:pPr>
              <w:pStyle w:val="Compact"/>
            </w:pPr>
            <w:r>
              <w:rPr>
                <w:bCs/>
              </w:rPr>
              <w:t>Keep Alive Interval</w:t>
            </w:r>
          </w:p>
        </w:tc>
        <w:tc>
          <w:tcPr>
            <w:tcW w:w="0" w:type="auto"/>
          </w:tcPr>
          <w:p w14:paraId="1C7F2428" w14:textId="77777777" w:rsidR="002E229E" w:rsidRDefault="00EB0030">
            <w:pPr>
              <w:pStyle w:val="Compact"/>
            </w:pPr>
            <w:r>
              <w:rPr>
                <w:bCs/>
              </w:rPr>
              <w:t xml:space="preserve"> Implicit </w:t>
            </w:r>
            <w:proofErr w:type="spellStart"/>
            <w:r>
              <w:rPr>
                <w:bCs/>
              </w:rPr>
              <w:t>SeqNo</w:t>
            </w:r>
            <w:proofErr w:type="spellEnd"/>
          </w:p>
        </w:tc>
      </w:tr>
      <w:tr w:rsidR="002E229E" w14:paraId="1C7F2434" w14:textId="77777777">
        <w:tc>
          <w:tcPr>
            <w:tcW w:w="0" w:type="auto"/>
          </w:tcPr>
          <w:p w14:paraId="1C7F242A" w14:textId="77777777" w:rsidR="002E229E" w:rsidRDefault="00EB0030">
            <w:pPr>
              <w:pStyle w:val="Compact"/>
            </w:pPr>
            <w:r>
              <w:t>Negotiate</w:t>
            </w:r>
          </w:p>
        </w:tc>
        <w:tc>
          <w:tcPr>
            <w:tcW w:w="0" w:type="auto"/>
          </w:tcPr>
          <w:p w14:paraId="1C7F242B" w14:textId="77777777" w:rsidR="002E229E" w:rsidRDefault="00EB0030">
            <w:pPr>
              <w:pStyle w:val="Compact"/>
            </w:pPr>
            <w:r>
              <w:t> </w:t>
            </w:r>
          </w:p>
        </w:tc>
        <w:tc>
          <w:tcPr>
            <w:tcW w:w="0" w:type="auto"/>
          </w:tcPr>
          <w:p w14:paraId="1C7F242C" w14:textId="77777777" w:rsidR="002E229E" w:rsidRDefault="00EB0030">
            <w:pPr>
              <w:pStyle w:val="Compact"/>
            </w:pPr>
            <w:r>
              <w:t>ABC</w:t>
            </w:r>
          </w:p>
        </w:tc>
        <w:tc>
          <w:tcPr>
            <w:tcW w:w="0" w:type="auto"/>
          </w:tcPr>
          <w:p w14:paraId="1C7F242D" w14:textId="77777777" w:rsidR="002E229E" w:rsidRDefault="00EB0030">
            <w:pPr>
              <w:pStyle w:val="Compact"/>
            </w:pPr>
            <w:r>
              <w:t>T1</w:t>
            </w:r>
          </w:p>
        </w:tc>
        <w:tc>
          <w:tcPr>
            <w:tcW w:w="0" w:type="auto"/>
          </w:tcPr>
          <w:p w14:paraId="1C7F242E" w14:textId="77777777" w:rsidR="002E229E" w:rsidRDefault="00EB0030">
            <w:pPr>
              <w:pStyle w:val="Compact"/>
            </w:pPr>
            <w:r>
              <w:t>–</w:t>
            </w:r>
          </w:p>
        </w:tc>
        <w:tc>
          <w:tcPr>
            <w:tcW w:w="0" w:type="auto"/>
          </w:tcPr>
          <w:p w14:paraId="1C7F242F" w14:textId="77777777" w:rsidR="002E229E" w:rsidRDefault="00EB0030">
            <w:pPr>
              <w:pStyle w:val="Compact"/>
            </w:pPr>
            <w:r>
              <w:t>–</w:t>
            </w:r>
          </w:p>
        </w:tc>
        <w:tc>
          <w:tcPr>
            <w:tcW w:w="0" w:type="auto"/>
          </w:tcPr>
          <w:p w14:paraId="1C7F2430" w14:textId="77777777" w:rsidR="002E229E" w:rsidRDefault="00EB0030">
            <w:pPr>
              <w:pStyle w:val="Compact"/>
            </w:pPr>
            <w:r>
              <w:t>Idempotent</w:t>
            </w:r>
          </w:p>
        </w:tc>
        <w:tc>
          <w:tcPr>
            <w:tcW w:w="0" w:type="auto"/>
          </w:tcPr>
          <w:p w14:paraId="1C7F2431" w14:textId="77777777" w:rsidR="002E229E" w:rsidRDefault="00EB0030">
            <w:pPr>
              <w:pStyle w:val="Compact"/>
            </w:pPr>
            <w:r>
              <w:t>–</w:t>
            </w:r>
          </w:p>
        </w:tc>
        <w:tc>
          <w:tcPr>
            <w:tcW w:w="0" w:type="auto"/>
          </w:tcPr>
          <w:p w14:paraId="1C7F2432" w14:textId="77777777" w:rsidR="002E229E" w:rsidRDefault="00EB0030">
            <w:pPr>
              <w:pStyle w:val="Compact"/>
            </w:pPr>
            <w:r>
              <w:t>–</w:t>
            </w:r>
          </w:p>
        </w:tc>
        <w:tc>
          <w:tcPr>
            <w:tcW w:w="0" w:type="auto"/>
          </w:tcPr>
          <w:p w14:paraId="1C7F2433" w14:textId="77777777" w:rsidR="002E229E" w:rsidRDefault="00EB0030">
            <w:pPr>
              <w:pStyle w:val="Compact"/>
            </w:pPr>
            <w:r>
              <w:t>–</w:t>
            </w:r>
          </w:p>
        </w:tc>
      </w:tr>
      <w:tr w:rsidR="002E229E" w14:paraId="1C7F243F" w14:textId="77777777">
        <w:tc>
          <w:tcPr>
            <w:tcW w:w="0" w:type="auto"/>
          </w:tcPr>
          <w:p w14:paraId="1C7F2435" w14:textId="77777777" w:rsidR="002E229E" w:rsidRDefault="002E229E"/>
        </w:tc>
        <w:tc>
          <w:tcPr>
            <w:tcW w:w="0" w:type="auto"/>
          </w:tcPr>
          <w:p w14:paraId="1C7F2436" w14:textId="606D80E6" w:rsidR="002E229E" w:rsidRDefault="001851D6">
            <w:pPr>
              <w:pStyle w:val="Compact"/>
            </w:pPr>
            <w:proofErr w:type="spellStart"/>
            <w:r>
              <w:t>NegotiationResp</w:t>
            </w:r>
            <w:r w:rsidR="00EB0030">
              <w:t>onse</w:t>
            </w:r>
            <w:proofErr w:type="spellEnd"/>
          </w:p>
        </w:tc>
        <w:tc>
          <w:tcPr>
            <w:tcW w:w="0" w:type="auto"/>
          </w:tcPr>
          <w:p w14:paraId="1C7F2437" w14:textId="77777777" w:rsidR="002E229E" w:rsidRDefault="00EB0030">
            <w:pPr>
              <w:pStyle w:val="Compact"/>
            </w:pPr>
            <w:r>
              <w:t>ABC</w:t>
            </w:r>
          </w:p>
        </w:tc>
        <w:tc>
          <w:tcPr>
            <w:tcW w:w="0" w:type="auto"/>
          </w:tcPr>
          <w:p w14:paraId="1C7F2438" w14:textId="77777777" w:rsidR="002E229E" w:rsidRDefault="00EB0030">
            <w:pPr>
              <w:pStyle w:val="Compact"/>
            </w:pPr>
            <w:r>
              <w:t>–</w:t>
            </w:r>
          </w:p>
        </w:tc>
        <w:tc>
          <w:tcPr>
            <w:tcW w:w="0" w:type="auto"/>
          </w:tcPr>
          <w:p w14:paraId="1C7F2439" w14:textId="77777777" w:rsidR="002E229E" w:rsidRDefault="00EB0030">
            <w:pPr>
              <w:pStyle w:val="Compact"/>
            </w:pPr>
            <w:r>
              <w:t>T1</w:t>
            </w:r>
          </w:p>
        </w:tc>
        <w:tc>
          <w:tcPr>
            <w:tcW w:w="0" w:type="auto"/>
          </w:tcPr>
          <w:p w14:paraId="1C7F243A" w14:textId="77777777" w:rsidR="002E229E" w:rsidRDefault="00EB0030">
            <w:pPr>
              <w:pStyle w:val="Compact"/>
            </w:pPr>
            <w:r>
              <w:t>–</w:t>
            </w:r>
          </w:p>
        </w:tc>
        <w:tc>
          <w:tcPr>
            <w:tcW w:w="0" w:type="auto"/>
          </w:tcPr>
          <w:p w14:paraId="1C7F243B" w14:textId="77777777" w:rsidR="002E229E" w:rsidRDefault="002E229E"/>
        </w:tc>
        <w:tc>
          <w:tcPr>
            <w:tcW w:w="0" w:type="auto"/>
          </w:tcPr>
          <w:p w14:paraId="1C7F243C" w14:textId="77777777" w:rsidR="002E229E" w:rsidRDefault="00EB0030">
            <w:pPr>
              <w:pStyle w:val="Compact"/>
            </w:pPr>
            <w:r>
              <w:t>Recoverable</w:t>
            </w:r>
          </w:p>
        </w:tc>
        <w:tc>
          <w:tcPr>
            <w:tcW w:w="0" w:type="auto"/>
          </w:tcPr>
          <w:p w14:paraId="1C7F243D" w14:textId="77777777" w:rsidR="002E229E" w:rsidRDefault="00EB0030">
            <w:pPr>
              <w:pStyle w:val="Compact"/>
            </w:pPr>
            <w:r>
              <w:t>–</w:t>
            </w:r>
          </w:p>
        </w:tc>
        <w:tc>
          <w:tcPr>
            <w:tcW w:w="0" w:type="auto"/>
          </w:tcPr>
          <w:p w14:paraId="1C7F243E" w14:textId="77777777" w:rsidR="002E229E" w:rsidRDefault="00EB0030">
            <w:pPr>
              <w:pStyle w:val="Compact"/>
            </w:pPr>
            <w:r>
              <w:t>–</w:t>
            </w:r>
          </w:p>
        </w:tc>
      </w:tr>
      <w:tr w:rsidR="002E229E" w14:paraId="1C7F244A" w14:textId="77777777">
        <w:tc>
          <w:tcPr>
            <w:tcW w:w="0" w:type="auto"/>
          </w:tcPr>
          <w:p w14:paraId="1C7F2440" w14:textId="77777777" w:rsidR="002E229E" w:rsidRDefault="00EB0030">
            <w:pPr>
              <w:pStyle w:val="Compact"/>
            </w:pPr>
            <w:r>
              <w:t>Establish</w:t>
            </w:r>
          </w:p>
        </w:tc>
        <w:tc>
          <w:tcPr>
            <w:tcW w:w="0" w:type="auto"/>
          </w:tcPr>
          <w:p w14:paraId="1C7F2441" w14:textId="77777777" w:rsidR="002E229E" w:rsidRDefault="00EB0030">
            <w:pPr>
              <w:pStyle w:val="Compact"/>
            </w:pPr>
            <w:r>
              <w:t> </w:t>
            </w:r>
          </w:p>
        </w:tc>
        <w:tc>
          <w:tcPr>
            <w:tcW w:w="0" w:type="auto"/>
          </w:tcPr>
          <w:p w14:paraId="1C7F2442" w14:textId="77777777" w:rsidR="002E229E" w:rsidRDefault="00EB0030">
            <w:pPr>
              <w:pStyle w:val="Compact"/>
            </w:pPr>
            <w:r>
              <w:t>ABC</w:t>
            </w:r>
          </w:p>
        </w:tc>
        <w:tc>
          <w:tcPr>
            <w:tcW w:w="0" w:type="auto"/>
          </w:tcPr>
          <w:p w14:paraId="1C7F2443" w14:textId="77777777" w:rsidR="002E229E" w:rsidRDefault="00EB0030">
            <w:pPr>
              <w:pStyle w:val="Compact"/>
            </w:pPr>
            <w:r>
              <w:t>T2</w:t>
            </w:r>
          </w:p>
        </w:tc>
        <w:tc>
          <w:tcPr>
            <w:tcW w:w="0" w:type="auto"/>
          </w:tcPr>
          <w:p w14:paraId="1C7F2444" w14:textId="77777777" w:rsidR="002E229E" w:rsidRDefault="00EB0030">
            <w:pPr>
              <w:pStyle w:val="Compact"/>
            </w:pPr>
            <w:r>
              <w:t>–</w:t>
            </w:r>
          </w:p>
        </w:tc>
        <w:tc>
          <w:tcPr>
            <w:tcW w:w="0" w:type="auto"/>
          </w:tcPr>
          <w:p w14:paraId="1C7F2445" w14:textId="77777777" w:rsidR="002E229E" w:rsidRDefault="00EB0030">
            <w:pPr>
              <w:pStyle w:val="Compact"/>
            </w:pPr>
            <w:r>
              <w:t>100</w:t>
            </w:r>
          </w:p>
        </w:tc>
        <w:tc>
          <w:tcPr>
            <w:tcW w:w="0" w:type="auto"/>
          </w:tcPr>
          <w:p w14:paraId="1C7F2446" w14:textId="77777777" w:rsidR="002E229E" w:rsidRDefault="00EB0030">
            <w:pPr>
              <w:pStyle w:val="Compact"/>
            </w:pPr>
            <w:r>
              <w:t>–</w:t>
            </w:r>
          </w:p>
        </w:tc>
        <w:tc>
          <w:tcPr>
            <w:tcW w:w="0" w:type="auto"/>
          </w:tcPr>
          <w:p w14:paraId="1C7F2447" w14:textId="77777777" w:rsidR="002E229E" w:rsidRDefault="00EB0030">
            <w:pPr>
              <w:pStyle w:val="Compact"/>
            </w:pPr>
            <w:r>
              <w:t>–</w:t>
            </w:r>
          </w:p>
        </w:tc>
        <w:tc>
          <w:tcPr>
            <w:tcW w:w="0" w:type="auto"/>
          </w:tcPr>
          <w:p w14:paraId="1C7F2448" w14:textId="77777777" w:rsidR="002E229E" w:rsidRDefault="00EB0030">
            <w:pPr>
              <w:pStyle w:val="Compact"/>
            </w:pPr>
            <w:r>
              <w:t>10</w:t>
            </w:r>
          </w:p>
        </w:tc>
        <w:tc>
          <w:tcPr>
            <w:tcW w:w="0" w:type="auto"/>
          </w:tcPr>
          <w:p w14:paraId="1C7F2449" w14:textId="77777777" w:rsidR="002E229E" w:rsidRDefault="00EB0030">
            <w:pPr>
              <w:pStyle w:val="Compact"/>
            </w:pPr>
            <w:r>
              <w:t>–</w:t>
            </w:r>
          </w:p>
        </w:tc>
      </w:tr>
      <w:tr w:rsidR="002E229E" w14:paraId="1C7F2455" w14:textId="77777777">
        <w:tc>
          <w:tcPr>
            <w:tcW w:w="0" w:type="auto"/>
          </w:tcPr>
          <w:p w14:paraId="1C7F244B" w14:textId="77777777" w:rsidR="002E229E" w:rsidRDefault="002E229E"/>
        </w:tc>
        <w:tc>
          <w:tcPr>
            <w:tcW w:w="0" w:type="auto"/>
          </w:tcPr>
          <w:p w14:paraId="1C7F244C" w14:textId="77777777" w:rsidR="002E229E" w:rsidRDefault="00EB0030">
            <w:pPr>
              <w:pStyle w:val="Compact"/>
            </w:pPr>
            <w:proofErr w:type="spellStart"/>
            <w:r>
              <w:t>EstablishmentAck</w:t>
            </w:r>
            <w:proofErr w:type="spellEnd"/>
          </w:p>
        </w:tc>
        <w:tc>
          <w:tcPr>
            <w:tcW w:w="0" w:type="auto"/>
          </w:tcPr>
          <w:p w14:paraId="1C7F244D" w14:textId="77777777" w:rsidR="002E229E" w:rsidRDefault="00EB0030">
            <w:pPr>
              <w:pStyle w:val="Compact"/>
            </w:pPr>
            <w:r>
              <w:t>ABC</w:t>
            </w:r>
          </w:p>
        </w:tc>
        <w:tc>
          <w:tcPr>
            <w:tcW w:w="0" w:type="auto"/>
          </w:tcPr>
          <w:p w14:paraId="1C7F244E" w14:textId="77777777" w:rsidR="002E229E" w:rsidRDefault="00EB0030">
            <w:pPr>
              <w:pStyle w:val="Compact"/>
            </w:pPr>
            <w:r>
              <w:t>–</w:t>
            </w:r>
          </w:p>
        </w:tc>
        <w:tc>
          <w:tcPr>
            <w:tcW w:w="0" w:type="auto"/>
          </w:tcPr>
          <w:p w14:paraId="1C7F244F" w14:textId="77777777" w:rsidR="002E229E" w:rsidRDefault="00EB0030">
            <w:pPr>
              <w:pStyle w:val="Compact"/>
            </w:pPr>
            <w:r>
              <w:t>T2</w:t>
            </w:r>
          </w:p>
        </w:tc>
        <w:tc>
          <w:tcPr>
            <w:tcW w:w="0" w:type="auto"/>
          </w:tcPr>
          <w:p w14:paraId="1C7F2450" w14:textId="77777777" w:rsidR="002E229E" w:rsidRDefault="00EB0030">
            <w:pPr>
              <w:pStyle w:val="Compact"/>
            </w:pPr>
            <w:r>
              <w:t>1000</w:t>
            </w:r>
          </w:p>
        </w:tc>
        <w:tc>
          <w:tcPr>
            <w:tcW w:w="0" w:type="auto"/>
          </w:tcPr>
          <w:p w14:paraId="1C7F2451" w14:textId="77777777" w:rsidR="002E229E" w:rsidRDefault="00EB0030">
            <w:pPr>
              <w:pStyle w:val="Compact"/>
            </w:pPr>
            <w:r>
              <w:t>–</w:t>
            </w:r>
          </w:p>
        </w:tc>
        <w:tc>
          <w:tcPr>
            <w:tcW w:w="0" w:type="auto"/>
          </w:tcPr>
          <w:p w14:paraId="1C7F2452" w14:textId="77777777" w:rsidR="002E229E" w:rsidRDefault="00EB0030">
            <w:pPr>
              <w:pStyle w:val="Compact"/>
            </w:pPr>
            <w:r>
              <w:t>–</w:t>
            </w:r>
          </w:p>
        </w:tc>
        <w:tc>
          <w:tcPr>
            <w:tcW w:w="0" w:type="auto"/>
          </w:tcPr>
          <w:p w14:paraId="1C7F2453" w14:textId="77777777" w:rsidR="002E229E" w:rsidRDefault="00EB0030">
            <w:pPr>
              <w:pStyle w:val="Compact"/>
            </w:pPr>
            <w:r>
              <w:t>10</w:t>
            </w:r>
          </w:p>
        </w:tc>
        <w:tc>
          <w:tcPr>
            <w:tcW w:w="0" w:type="auto"/>
          </w:tcPr>
          <w:p w14:paraId="1C7F2454" w14:textId="77777777" w:rsidR="002E229E" w:rsidRDefault="00EB0030">
            <w:pPr>
              <w:pStyle w:val="Compact"/>
            </w:pPr>
            <w:r>
              <w:t>–</w:t>
            </w:r>
          </w:p>
        </w:tc>
      </w:tr>
      <w:tr w:rsidR="002E229E" w14:paraId="1C7F2460" w14:textId="77777777">
        <w:tc>
          <w:tcPr>
            <w:tcW w:w="0" w:type="auto"/>
          </w:tcPr>
          <w:p w14:paraId="1C7F2456" w14:textId="77777777" w:rsidR="002E229E" w:rsidRDefault="00EB0030">
            <w:pPr>
              <w:pStyle w:val="Compact"/>
            </w:pPr>
            <w:r>
              <w:t>Sequence</w:t>
            </w:r>
          </w:p>
        </w:tc>
        <w:tc>
          <w:tcPr>
            <w:tcW w:w="0" w:type="auto"/>
          </w:tcPr>
          <w:p w14:paraId="1C7F2457" w14:textId="77777777" w:rsidR="002E229E" w:rsidRDefault="002E229E"/>
        </w:tc>
        <w:tc>
          <w:tcPr>
            <w:tcW w:w="0" w:type="auto"/>
          </w:tcPr>
          <w:p w14:paraId="1C7F2458" w14:textId="77777777" w:rsidR="002E229E" w:rsidRDefault="00EB0030">
            <w:pPr>
              <w:pStyle w:val="Compact"/>
            </w:pPr>
            <w:r>
              <w:t>–</w:t>
            </w:r>
          </w:p>
        </w:tc>
        <w:tc>
          <w:tcPr>
            <w:tcW w:w="0" w:type="auto"/>
          </w:tcPr>
          <w:p w14:paraId="1C7F2459" w14:textId="77777777" w:rsidR="002E229E" w:rsidRDefault="00EB0030">
            <w:pPr>
              <w:pStyle w:val="Compact"/>
            </w:pPr>
            <w:r>
              <w:t>– (T2+10)</w:t>
            </w:r>
          </w:p>
        </w:tc>
        <w:tc>
          <w:tcPr>
            <w:tcW w:w="0" w:type="auto"/>
          </w:tcPr>
          <w:p w14:paraId="1C7F245A" w14:textId="77777777" w:rsidR="002E229E" w:rsidRDefault="00EB0030">
            <w:pPr>
              <w:pStyle w:val="Compact"/>
            </w:pPr>
            <w:r>
              <w:t>–</w:t>
            </w:r>
          </w:p>
        </w:tc>
        <w:tc>
          <w:tcPr>
            <w:tcW w:w="0" w:type="auto"/>
          </w:tcPr>
          <w:p w14:paraId="1C7F245B" w14:textId="77777777" w:rsidR="002E229E" w:rsidRDefault="00EB0030">
            <w:pPr>
              <w:pStyle w:val="Compact"/>
            </w:pPr>
            <w:r>
              <w:t>100</w:t>
            </w:r>
          </w:p>
        </w:tc>
        <w:tc>
          <w:tcPr>
            <w:tcW w:w="0" w:type="auto"/>
          </w:tcPr>
          <w:p w14:paraId="1C7F245C" w14:textId="77777777" w:rsidR="002E229E" w:rsidRDefault="00EB0030">
            <w:pPr>
              <w:pStyle w:val="Compact"/>
            </w:pPr>
            <w:r>
              <w:t>–</w:t>
            </w:r>
          </w:p>
        </w:tc>
        <w:tc>
          <w:tcPr>
            <w:tcW w:w="0" w:type="auto"/>
          </w:tcPr>
          <w:p w14:paraId="1C7F245D" w14:textId="77777777" w:rsidR="002E229E" w:rsidRDefault="00EB0030">
            <w:pPr>
              <w:pStyle w:val="Compact"/>
            </w:pPr>
            <w:r>
              <w:t>–</w:t>
            </w:r>
          </w:p>
        </w:tc>
        <w:tc>
          <w:tcPr>
            <w:tcW w:w="0" w:type="auto"/>
          </w:tcPr>
          <w:p w14:paraId="1C7F245E" w14:textId="77777777" w:rsidR="002E229E" w:rsidRDefault="00EB0030">
            <w:pPr>
              <w:pStyle w:val="Compact"/>
            </w:pPr>
            <w:r>
              <w:t>–</w:t>
            </w:r>
          </w:p>
        </w:tc>
        <w:tc>
          <w:tcPr>
            <w:tcW w:w="0" w:type="auto"/>
          </w:tcPr>
          <w:p w14:paraId="1C7F245F" w14:textId="77777777" w:rsidR="002E229E" w:rsidRDefault="00EB0030">
            <w:pPr>
              <w:pStyle w:val="Compact"/>
            </w:pPr>
            <w:r>
              <w:t>–</w:t>
            </w:r>
          </w:p>
        </w:tc>
      </w:tr>
      <w:tr w:rsidR="002E229E" w14:paraId="1C7F246B" w14:textId="77777777">
        <w:tc>
          <w:tcPr>
            <w:tcW w:w="0" w:type="auto"/>
          </w:tcPr>
          <w:p w14:paraId="1C7F2461" w14:textId="77777777" w:rsidR="002E229E" w:rsidRDefault="002E229E"/>
        </w:tc>
        <w:tc>
          <w:tcPr>
            <w:tcW w:w="0" w:type="auto"/>
          </w:tcPr>
          <w:p w14:paraId="1C7F2462" w14:textId="77777777" w:rsidR="002E229E" w:rsidRDefault="00EB0030">
            <w:pPr>
              <w:pStyle w:val="Compact"/>
            </w:pPr>
            <w:r>
              <w:t>Sequence</w:t>
            </w:r>
          </w:p>
        </w:tc>
        <w:tc>
          <w:tcPr>
            <w:tcW w:w="0" w:type="auto"/>
          </w:tcPr>
          <w:p w14:paraId="1C7F2463" w14:textId="77777777" w:rsidR="002E229E" w:rsidRDefault="00EB0030">
            <w:pPr>
              <w:pStyle w:val="Compact"/>
            </w:pPr>
            <w:r>
              <w:t>–</w:t>
            </w:r>
          </w:p>
        </w:tc>
        <w:tc>
          <w:tcPr>
            <w:tcW w:w="0" w:type="auto"/>
          </w:tcPr>
          <w:p w14:paraId="1C7F2464" w14:textId="77777777" w:rsidR="002E229E" w:rsidRDefault="00EB0030">
            <w:pPr>
              <w:pStyle w:val="Compact"/>
            </w:pPr>
            <w:r>
              <w:t>– (T2+11)</w:t>
            </w:r>
          </w:p>
        </w:tc>
        <w:tc>
          <w:tcPr>
            <w:tcW w:w="0" w:type="auto"/>
          </w:tcPr>
          <w:p w14:paraId="1C7F2465" w14:textId="77777777" w:rsidR="002E229E" w:rsidRDefault="00EB0030">
            <w:pPr>
              <w:pStyle w:val="Compact"/>
            </w:pPr>
            <w:r>
              <w:t>–</w:t>
            </w:r>
          </w:p>
        </w:tc>
        <w:tc>
          <w:tcPr>
            <w:tcW w:w="0" w:type="auto"/>
          </w:tcPr>
          <w:p w14:paraId="1C7F2466" w14:textId="77777777" w:rsidR="002E229E" w:rsidRDefault="00EB0030">
            <w:pPr>
              <w:pStyle w:val="Compact"/>
            </w:pPr>
            <w:r>
              <w:t>1000</w:t>
            </w:r>
          </w:p>
        </w:tc>
        <w:tc>
          <w:tcPr>
            <w:tcW w:w="0" w:type="auto"/>
          </w:tcPr>
          <w:p w14:paraId="1C7F2467" w14:textId="77777777" w:rsidR="002E229E" w:rsidRDefault="00EB0030">
            <w:pPr>
              <w:pStyle w:val="Compact"/>
            </w:pPr>
            <w:r>
              <w:t>–</w:t>
            </w:r>
          </w:p>
        </w:tc>
        <w:tc>
          <w:tcPr>
            <w:tcW w:w="0" w:type="auto"/>
          </w:tcPr>
          <w:p w14:paraId="1C7F2468" w14:textId="77777777" w:rsidR="002E229E" w:rsidRDefault="00EB0030">
            <w:pPr>
              <w:pStyle w:val="Compact"/>
            </w:pPr>
            <w:r>
              <w:t>–</w:t>
            </w:r>
          </w:p>
        </w:tc>
        <w:tc>
          <w:tcPr>
            <w:tcW w:w="0" w:type="auto"/>
          </w:tcPr>
          <w:p w14:paraId="1C7F2469" w14:textId="77777777" w:rsidR="002E229E" w:rsidRDefault="00EB0030">
            <w:pPr>
              <w:pStyle w:val="Compact"/>
            </w:pPr>
            <w:r>
              <w:t>–</w:t>
            </w:r>
          </w:p>
        </w:tc>
        <w:tc>
          <w:tcPr>
            <w:tcW w:w="0" w:type="auto"/>
          </w:tcPr>
          <w:p w14:paraId="1C7F246A" w14:textId="77777777" w:rsidR="002E229E" w:rsidRDefault="00EB0030">
            <w:pPr>
              <w:pStyle w:val="Compact"/>
            </w:pPr>
            <w:r>
              <w:t>–</w:t>
            </w:r>
          </w:p>
        </w:tc>
      </w:tr>
      <w:tr w:rsidR="002E229E" w14:paraId="1C7F2476" w14:textId="77777777">
        <w:tc>
          <w:tcPr>
            <w:tcW w:w="0" w:type="auto"/>
          </w:tcPr>
          <w:p w14:paraId="1C7F246C" w14:textId="77777777" w:rsidR="002E229E" w:rsidRDefault="00EB0030">
            <w:pPr>
              <w:pStyle w:val="Compact"/>
            </w:pPr>
            <w:r>
              <w:lastRenderedPageBreak/>
              <w:t>Sequence </w:t>
            </w:r>
          </w:p>
        </w:tc>
        <w:tc>
          <w:tcPr>
            <w:tcW w:w="0" w:type="auto"/>
          </w:tcPr>
          <w:p w14:paraId="1C7F246D" w14:textId="77777777" w:rsidR="002E229E" w:rsidRDefault="002E229E"/>
        </w:tc>
        <w:tc>
          <w:tcPr>
            <w:tcW w:w="0" w:type="auto"/>
          </w:tcPr>
          <w:p w14:paraId="1C7F246E" w14:textId="77777777" w:rsidR="002E229E" w:rsidRDefault="00EB0030">
            <w:pPr>
              <w:pStyle w:val="Compact"/>
            </w:pPr>
            <w:r>
              <w:t>–</w:t>
            </w:r>
          </w:p>
        </w:tc>
        <w:tc>
          <w:tcPr>
            <w:tcW w:w="0" w:type="auto"/>
          </w:tcPr>
          <w:p w14:paraId="1C7F246F" w14:textId="77777777" w:rsidR="002E229E" w:rsidRDefault="00EB0030">
            <w:pPr>
              <w:pStyle w:val="Compact"/>
            </w:pPr>
            <w:r>
              <w:t>– (T2+20)</w:t>
            </w:r>
          </w:p>
        </w:tc>
        <w:tc>
          <w:tcPr>
            <w:tcW w:w="0" w:type="auto"/>
          </w:tcPr>
          <w:p w14:paraId="1C7F2470" w14:textId="77777777" w:rsidR="002E229E" w:rsidRDefault="00EB0030">
            <w:pPr>
              <w:pStyle w:val="Compact"/>
            </w:pPr>
            <w:r>
              <w:t>–</w:t>
            </w:r>
          </w:p>
        </w:tc>
        <w:tc>
          <w:tcPr>
            <w:tcW w:w="0" w:type="auto"/>
          </w:tcPr>
          <w:p w14:paraId="1C7F2471" w14:textId="77777777" w:rsidR="002E229E" w:rsidRDefault="00EB0030">
            <w:pPr>
              <w:pStyle w:val="Compact"/>
            </w:pPr>
            <w:r>
              <w:t>100</w:t>
            </w:r>
          </w:p>
        </w:tc>
        <w:tc>
          <w:tcPr>
            <w:tcW w:w="0" w:type="auto"/>
          </w:tcPr>
          <w:p w14:paraId="1C7F2472" w14:textId="77777777" w:rsidR="002E229E" w:rsidRDefault="00EB0030">
            <w:pPr>
              <w:pStyle w:val="Compact"/>
            </w:pPr>
            <w:r>
              <w:t>–</w:t>
            </w:r>
          </w:p>
        </w:tc>
        <w:tc>
          <w:tcPr>
            <w:tcW w:w="0" w:type="auto"/>
          </w:tcPr>
          <w:p w14:paraId="1C7F2473" w14:textId="77777777" w:rsidR="002E229E" w:rsidRDefault="00EB0030">
            <w:pPr>
              <w:pStyle w:val="Compact"/>
            </w:pPr>
            <w:r>
              <w:t>–</w:t>
            </w:r>
          </w:p>
        </w:tc>
        <w:tc>
          <w:tcPr>
            <w:tcW w:w="0" w:type="auto"/>
          </w:tcPr>
          <w:p w14:paraId="1C7F2474" w14:textId="77777777" w:rsidR="002E229E" w:rsidRDefault="00EB0030">
            <w:pPr>
              <w:pStyle w:val="Compact"/>
            </w:pPr>
            <w:r>
              <w:t>–</w:t>
            </w:r>
          </w:p>
        </w:tc>
        <w:tc>
          <w:tcPr>
            <w:tcW w:w="0" w:type="auto"/>
          </w:tcPr>
          <w:p w14:paraId="1C7F2475" w14:textId="77777777" w:rsidR="002E229E" w:rsidRDefault="00EB0030">
            <w:pPr>
              <w:pStyle w:val="Compact"/>
            </w:pPr>
            <w:r>
              <w:t>–</w:t>
            </w:r>
          </w:p>
        </w:tc>
      </w:tr>
      <w:tr w:rsidR="002E229E" w14:paraId="1C7F2481" w14:textId="77777777">
        <w:tc>
          <w:tcPr>
            <w:tcW w:w="0" w:type="auto"/>
          </w:tcPr>
          <w:p w14:paraId="1C7F2477" w14:textId="77777777" w:rsidR="002E229E" w:rsidRDefault="002E229E"/>
        </w:tc>
        <w:tc>
          <w:tcPr>
            <w:tcW w:w="0" w:type="auto"/>
          </w:tcPr>
          <w:p w14:paraId="1C7F2478" w14:textId="77777777" w:rsidR="002E229E" w:rsidRDefault="00EB0030">
            <w:pPr>
              <w:pStyle w:val="Compact"/>
            </w:pPr>
            <w:r>
              <w:t>Sequence</w:t>
            </w:r>
          </w:p>
        </w:tc>
        <w:tc>
          <w:tcPr>
            <w:tcW w:w="0" w:type="auto"/>
          </w:tcPr>
          <w:p w14:paraId="1C7F2479" w14:textId="77777777" w:rsidR="002E229E" w:rsidRDefault="00EB0030">
            <w:pPr>
              <w:pStyle w:val="Compact"/>
            </w:pPr>
            <w:r>
              <w:t>–</w:t>
            </w:r>
          </w:p>
        </w:tc>
        <w:tc>
          <w:tcPr>
            <w:tcW w:w="0" w:type="auto"/>
          </w:tcPr>
          <w:p w14:paraId="1C7F247A" w14:textId="77777777" w:rsidR="002E229E" w:rsidRDefault="00EB0030">
            <w:pPr>
              <w:pStyle w:val="Compact"/>
            </w:pPr>
            <w:r>
              <w:t>– (T2+21)</w:t>
            </w:r>
          </w:p>
        </w:tc>
        <w:tc>
          <w:tcPr>
            <w:tcW w:w="0" w:type="auto"/>
          </w:tcPr>
          <w:p w14:paraId="1C7F247B" w14:textId="77777777" w:rsidR="002E229E" w:rsidRDefault="00EB0030">
            <w:pPr>
              <w:pStyle w:val="Compact"/>
            </w:pPr>
            <w:r>
              <w:t>–</w:t>
            </w:r>
          </w:p>
        </w:tc>
        <w:tc>
          <w:tcPr>
            <w:tcW w:w="0" w:type="auto"/>
          </w:tcPr>
          <w:p w14:paraId="1C7F247C" w14:textId="77777777" w:rsidR="002E229E" w:rsidRDefault="00EB0030">
            <w:pPr>
              <w:pStyle w:val="Compact"/>
            </w:pPr>
            <w:r>
              <w:t>1000</w:t>
            </w:r>
          </w:p>
        </w:tc>
        <w:tc>
          <w:tcPr>
            <w:tcW w:w="0" w:type="auto"/>
          </w:tcPr>
          <w:p w14:paraId="1C7F247D" w14:textId="77777777" w:rsidR="002E229E" w:rsidRDefault="00EB0030">
            <w:pPr>
              <w:pStyle w:val="Compact"/>
            </w:pPr>
            <w:r>
              <w:t>–</w:t>
            </w:r>
          </w:p>
        </w:tc>
        <w:tc>
          <w:tcPr>
            <w:tcW w:w="0" w:type="auto"/>
          </w:tcPr>
          <w:p w14:paraId="1C7F247E" w14:textId="77777777" w:rsidR="002E229E" w:rsidRDefault="00EB0030">
            <w:pPr>
              <w:pStyle w:val="Compact"/>
            </w:pPr>
            <w:r>
              <w:t>–</w:t>
            </w:r>
          </w:p>
        </w:tc>
        <w:tc>
          <w:tcPr>
            <w:tcW w:w="0" w:type="auto"/>
          </w:tcPr>
          <w:p w14:paraId="1C7F247F" w14:textId="77777777" w:rsidR="002E229E" w:rsidRDefault="00EB0030">
            <w:pPr>
              <w:pStyle w:val="Compact"/>
            </w:pPr>
            <w:r>
              <w:t>–</w:t>
            </w:r>
          </w:p>
        </w:tc>
        <w:tc>
          <w:tcPr>
            <w:tcW w:w="0" w:type="auto"/>
          </w:tcPr>
          <w:p w14:paraId="1C7F2480" w14:textId="77777777" w:rsidR="002E229E" w:rsidRDefault="00EB0030">
            <w:pPr>
              <w:pStyle w:val="Compact"/>
            </w:pPr>
            <w:r>
              <w:t>–</w:t>
            </w:r>
          </w:p>
        </w:tc>
      </w:tr>
    </w:tbl>
    <w:p w14:paraId="1C7F2482" w14:textId="77777777" w:rsidR="002E229E" w:rsidRDefault="00EB0030">
      <w:pPr>
        <w:pStyle w:val="berschrift3"/>
      </w:pPr>
      <w:bookmarkStart w:id="244" w:name="_Toc68972465"/>
      <w:bookmarkStart w:id="245" w:name="context-multiplexing-session-ids"/>
      <w:bookmarkEnd w:id="237"/>
      <w:bookmarkEnd w:id="243"/>
      <w:r>
        <w:t>Context (Multiplexing Session ID’s)</w:t>
      </w:r>
      <w:bookmarkEnd w:id="244"/>
    </w:p>
    <w:p w14:paraId="1C7F2483" w14:textId="77777777" w:rsidR="002E229E" w:rsidRDefault="00EB0030">
      <w:pPr>
        <w:pStyle w:val="FirstParagraph"/>
      </w:pPr>
      <w:r>
        <w:t xml:space="preserve">The Context message is needed to convey that a context switch is taking place from one Session ID (ABC) to another (DEF) over the same transport. This way – two sessions (ABC &amp; DEF) could be multiplexed over one TCP connection and there is a </w:t>
      </w:r>
      <w:proofErr w:type="gramStart"/>
      <w:r>
        <w:t>one to one</w:t>
      </w:r>
      <w:proofErr w:type="gramEnd"/>
      <w:r>
        <w:t xml:space="preserve"> relation between the two such that they need to be negotiated and established independently. They will have independent sequence numbering and the value of </w:t>
      </w:r>
      <w:proofErr w:type="spellStart"/>
      <w:r>
        <w:t>NextSeqNo</w:t>
      </w:r>
      <w:proofErr w:type="spellEnd"/>
      <w:r>
        <w:t xml:space="preserve"> in each </w:t>
      </w:r>
      <w:proofErr w:type="spellStart"/>
      <w:r>
        <w:t>EstablishmentAck</w:t>
      </w:r>
      <w:proofErr w:type="spellEnd"/>
      <w:r>
        <w:t xml:space="preserve"> response will depend on where the particular session is sequence wise. There is no need to send a Context message before an application message if the previous application message was destined for the same session. A Context message has to be sent before an application message if the previous application message was destined for another session. This is an example where a Context message is necessary since the previous message was for a different session.</w:t>
      </w:r>
    </w:p>
    <w:p w14:paraId="1C7F2484" w14:textId="77777777" w:rsidR="002E229E" w:rsidRDefault="002E229E">
      <w:pPr>
        <w:pStyle w:val="Textkrper"/>
      </w:pPr>
      <w:bookmarkStart w:id="246" w:name="X713472a7fc81c7b5bdb751d0f0a0ab43be3217d"/>
      <w:bookmarkEnd w:id="246"/>
    </w:p>
    <w:tbl>
      <w:tblPr>
        <w:tblStyle w:val="Table"/>
        <w:tblW w:w="5000" w:type="pct"/>
        <w:tblLook w:val="0020" w:firstRow="1" w:lastRow="0" w:firstColumn="0" w:lastColumn="0" w:noHBand="0" w:noVBand="0"/>
      </w:tblPr>
      <w:tblGrid>
        <w:gridCol w:w="2319"/>
        <w:gridCol w:w="2608"/>
        <w:gridCol w:w="2226"/>
        <w:gridCol w:w="1527"/>
        <w:gridCol w:w="2491"/>
        <w:gridCol w:w="1655"/>
        <w:gridCol w:w="1962"/>
      </w:tblGrid>
      <w:tr w:rsidR="002E229E" w14:paraId="1C7F248C"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2485" w14:textId="77777777" w:rsidR="002E229E" w:rsidRDefault="00EB0030">
            <w:pPr>
              <w:pStyle w:val="Compact"/>
            </w:pPr>
            <w:r>
              <w:rPr>
                <w:bCs/>
              </w:rPr>
              <w:t>Message Received</w:t>
            </w:r>
          </w:p>
        </w:tc>
        <w:tc>
          <w:tcPr>
            <w:tcW w:w="0" w:type="auto"/>
          </w:tcPr>
          <w:p w14:paraId="1C7F2486" w14:textId="77777777" w:rsidR="002E229E" w:rsidRDefault="00EB0030">
            <w:pPr>
              <w:pStyle w:val="Compact"/>
            </w:pPr>
            <w:r>
              <w:rPr>
                <w:bCs/>
              </w:rPr>
              <w:t>Message Sent</w:t>
            </w:r>
          </w:p>
        </w:tc>
        <w:tc>
          <w:tcPr>
            <w:tcW w:w="0" w:type="auto"/>
          </w:tcPr>
          <w:p w14:paraId="1C7F2487" w14:textId="77777777" w:rsidR="002E229E" w:rsidRDefault="00EB0030">
            <w:pPr>
              <w:pStyle w:val="Compact"/>
            </w:pPr>
            <w:r>
              <w:rPr>
                <w:bCs/>
              </w:rPr>
              <w:t>Session ID (UUID)</w:t>
            </w:r>
          </w:p>
        </w:tc>
        <w:tc>
          <w:tcPr>
            <w:tcW w:w="0" w:type="auto"/>
          </w:tcPr>
          <w:p w14:paraId="1C7F2488" w14:textId="77777777" w:rsidR="002E229E" w:rsidRDefault="00EB0030">
            <w:pPr>
              <w:pStyle w:val="Compact"/>
            </w:pPr>
            <w:r>
              <w:rPr>
                <w:bCs/>
              </w:rPr>
              <w:t>Timestamp</w:t>
            </w:r>
          </w:p>
        </w:tc>
        <w:tc>
          <w:tcPr>
            <w:tcW w:w="0" w:type="auto"/>
          </w:tcPr>
          <w:p w14:paraId="1C7F2489" w14:textId="77777777" w:rsidR="002E229E" w:rsidRDefault="00EB0030">
            <w:pPr>
              <w:pStyle w:val="Compact"/>
            </w:pPr>
            <w:r>
              <w:rPr>
                <w:bCs/>
              </w:rPr>
              <w:t>Request Timestamp</w:t>
            </w:r>
          </w:p>
        </w:tc>
        <w:tc>
          <w:tcPr>
            <w:tcW w:w="0" w:type="auto"/>
          </w:tcPr>
          <w:p w14:paraId="1C7F248A" w14:textId="77777777" w:rsidR="002E229E" w:rsidRDefault="00EB0030">
            <w:pPr>
              <w:pStyle w:val="Compact"/>
            </w:pPr>
            <w:r>
              <w:rPr>
                <w:bCs/>
              </w:rPr>
              <w:t>Next Seq No</w:t>
            </w:r>
          </w:p>
        </w:tc>
        <w:tc>
          <w:tcPr>
            <w:tcW w:w="0" w:type="auto"/>
          </w:tcPr>
          <w:p w14:paraId="1C7F248B" w14:textId="77777777" w:rsidR="002E229E" w:rsidRDefault="00EB0030">
            <w:pPr>
              <w:pStyle w:val="Compact"/>
            </w:pPr>
            <w:r>
              <w:rPr>
                <w:bCs/>
              </w:rPr>
              <w:t xml:space="preserve"> Implicit </w:t>
            </w:r>
            <w:proofErr w:type="spellStart"/>
            <w:r>
              <w:rPr>
                <w:bCs/>
              </w:rPr>
              <w:t>SeqNo</w:t>
            </w:r>
            <w:proofErr w:type="spellEnd"/>
          </w:p>
        </w:tc>
      </w:tr>
      <w:tr w:rsidR="002E229E" w14:paraId="1C7F2494" w14:textId="77777777">
        <w:tc>
          <w:tcPr>
            <w:tcW w:w="0" w:type="auto"/>
          </w:tcPr>
          <w:p w14:paraId="1C7F248D" w14:textId="77777777" w:rsidR="002E229E" w:rsidRDefault="00EB0030">
            <w:pPr>
              <w:pStyle w:val="Compact"/>
            </w:pPr>
            <w:r>
              <w:t>Negotiate</w:t>
            </w:r>
          </w:p>
        </w:tc>
        <w:tc>
          <w:tcPr>
            <w:tcW w:w="0" w:type="auto"/>
          </w:tcPr>
          <w:p w14:paraId="1C7F248E" w14:textId="77777777" w:rsidR="002E229E" w:rsidRDefault="00EB0030">
            <w:pPr>
              <w:pStyle w:val="Compact"/>
            </w:pPr>
            <w:r>
              <w:t> </w:t>
            </w:r>
          </w:p>
        </w:tc>
        <w:tc>
          <w:tcPr>
            <w:tcW w:w="0" w:type="auto"/>
          </w:tcPr>
          <w:p w14:paraId="1C7F248F" w14:textId="77777777" w:rsidR="002E229E" w:rsidRDefault="00EB0030">
            <w:pPr>
              <w:pStyle w:val="Compact"/>
            </w:pPr>
            <w:r>
              <w:t>ABC</w:t>
            </w:r>
          </w:p>
        </w:tc>
        <w:tc>
          <w:tcPr>
            <w:tcW w:w="0" w:type="auto"/>
          </w:tcPr>
          <w:p w14:paraId="1C7F2490" w14:textId="77777777" w:rsidR="002E229E" w:rsidRDefault="00EB0030">
            <w:pPr>
              <w:pStyle w:val="Compact"/>
            </w:pPr>
            <w:r>
              <w:t>T1</w:t>
            </w:r>
          </w:p>
        </w:tc>
        <w:tc>
          <w:tcPr>
            <w:tcW w:w="0" w:type="auto"/>
          </w:tcPr>
          <w:p w14:paraId="1C7F2491" w14:textId="77777777" w:rsidR="002E229E" w:rsidRDefault="00EB0030">
            <w:pPr>
              <w:pStyle w:val="Compact"/>
            </w:pPr>
            <w:r>
              <w:t>–</w:t>
            </w:r>
          </w:p>
        </w:tc>
        <w:tc>
          <w:tcPr>
            <w:tcW w:w="0" w:type="auto"/>
          </w:tcPr>
          <w:p w14:paraId="1C7F2492" w14:textId="77777777" w:rsidR="002E229E" w:rsidRDefault="00EB0030">
            <w:pPr>
              <w:pStyle w:val="Compact"/>
            </w:pPr>
            <w:r>
              <w:t>–</w:t>
            </w:r>
          </w:p>
        </w:tc>
        <w:tc>
          <w:tcPr>
            <w:tcW w:w="0" w:type="auto"/>
          </w:tcPr>
          <w:p w14:paraId="1C7F2493" w14:textId="77777777" w:rsidR="002E229E" w:rsidRDefault="00EB0030">
            <w:pPr>
              <w:pStyle w:val="Compact"/>
            </w:pPr>
            <w:r>
              <w:t>–</w:t>
            </w:r>
          </w:p>
        </w:tc>
      </w:tr>
      <w:tr w:rsidR="002E229E" w14:paraId="1C7F249C" w14:textId="77777777">
        <w:tc>
          <w:tcPr>
            <w:tcW w:w="0" w:type="auto"/>
          </w:tcPr>
          <w:p w14:paraId="1C7F2495" w14:textId="77777777" w:rsidR="002E229E" w:rsidRDefault="002E229E"/>
        </w:tc>
        <w:tc>
          <w:tcPr>
            <w:tcW w:w="0" w:type="auto"/>
          </w:tcPr>
          <w:p w14:paraId="1C7F2496" w14:textId="77777777" w:rsidR="002E229E" w:rsidRDefault="00EB0030">
            <w:pPr>
              <w:pStyle w:val="Compact"/>
            </w:pPr>
            <w:proofErr w:type="spellStart"/>
            <w:r>
              <w:t>NegotiationResponse</w:t>
            </w:r>
            <w:proofErr w:type="spellEnd"/>
          </w:p>
        </w:tc>
        <w:tc>
          <w:tcPr>
            <w:tcW w:w="0" w:type="auto"/>
          </w:tcPr>
          <w:p w14:paraId="1C7F2497" w14:textId="77777777" w:rsidR="002E229E" w:rsidRDefault="00EB0030">
            <w:pPr>
              <w:pStyle w:val="Compact"/>
            </w:pPr>
            <w:r>
              <w:t>ABC</w:t>
            </w:r>
          </w:p>
        </w:tc>
        <w:tc>
          <w:tcPr>
            <w:tcW w:w="0" w:type="auto"/>
          </w:tcPr>
          <w:p w14:paraId="1C7F2498" w14:textId="77777777" w:rsidR="002E229E" w:rsidRDefault="00EB0030">
            <w:pPr>
              <w:pStyle w:val="Compact"/>
            </w:pPr>
            <w:r>
              <w:t>–</w:t>
            </w:r>
          </w:p>
        </w:tc>
        <w:tc>
          <w:tcPr>
            <w:tcW w:w="0" w:type="auto"/>
          </w:tcPr>
          <w:p w14:paraId="1C7F2499" w14:textId="77777777" w:rsidR="002E229E" w:rsidRDefault="00EB0030">
            <w:pPr>
              <w:pStyle w:val="Compact"/>
            </w:pPr>
            <w:r>
              <w:t>T1</w:t>
            </w:r>
          </w:p>
        </w:tc>
        <w:tc>
          <w:tcPr>
            <w:tcW w:w="0" w:type="auto"/>
          </w:tcPr>
          <w:p w14:paraId="1C7F249A" w14:textId="77777777" w:rsidR="002E229E" w:rsidRDefault="00EB0030">
            <w:pPr>
              <w:pStyle w:val="Compact"/>
            </w:pPr>
            <w:r>
              <w:t>–</w:t>
            </w:r>
          </w:p>
        </w:tc>
        <w:tc>
          <w:tcPr>
            <w:tcW w:w="0" w:type="auto"/>
          </w:tcPr>
          <w:p w14:paraId="1C7F249B" w14:textId="77777777" w:rsidR="002E229E" w:rsidRDefault="00EB0030">
            <w:pPr>
              <w:pStyle w:val="Compact"/>
            </w:pPr>
            <w:r>
              <w:t>–</w:t>
            </w:r>
          </w:p>
        </w:tc>
      </w:tr>
      <w:tr w:rsidR="002E229E" w14:paraId="1C7F24A4" w14:textId="77777777">
        <w:tc>
          <w:tcPr>
            <w:tcW w:w="0" w:type="auto"/>
          </w:tcPr>
          <w:p w14:paraId="1C7F249D" w14:textId="77777777" w:rsidR="002E229E" w:rsidRDefault="00EB0030">
            <w:pPr>
              <w:pStyle w:val="Compact"/>
            </w:pPr>
            <w:r>
              <w:t>Establish</w:t>
            </w:r>
          </w:p>
        </w:tc>
        <w:tc>
          <w:tcPr>
            <w:tcW w:w="0" w:type="auto"/>
          </w:tcPr>
          <w:p w14:paraId="1C7F249E" w14:textId="77777777" w:rsidR="002E229E" w:rsidRDefault="00EB0030">
            <w:pPr>
              <w:pStyle w:val="Compact"/>
            </w:pPr>
            <w:r>
              <w:t> </w:t>
            </w:r>
          </w:p>
        </w:tc>
        <w:tc>
          <w:tcPr>
            <w:tcW w:w="0" w:type="auto"/>
          </w:tcPr>
          <w:p w14:paraId="1C7F249F" w14:textId="77777777" w:rsidR="002E229E" w:rsidRDefault="00EB0030">
            <w:pPr>
              <w:pStyle w:val="Compact"/>
            </w:pPr>
            <w:r>
              <w:t>ABC</w:t>
            </w:r>
          </w:p>
        </w:tc>
        <w:tc>
          <w:tcPr>
            <w:tcW w:w="0" w:type="auto"/>
          </w:tcPr>
          <w:p w14:paraId="1C7F24A0" w14:textId="77777777" w:rsidR="002E229E" w:rsidRDefault="00EB0030">
            <w:pPr>
              <w:pStyle w:val="Compact"/>
            </w:pPr>
            <w:r>
              <w:t>T2</w:t>
            </w:r>
          </w:p>
        </w:tc>
        <w:tc>
          <w:tcPr>
            <w:tcW w:w="0" w:type="auto"/>
          </w:tcPr>
          <w:p w14:paraId="1C7F24A1" w14:textId="77777777" w:rsidR="002E229E" w:rsidRDefault="00EB0030">
            <w:pPr>
              <w:pStyle w:val="Compact"/>
            </w:pPr>
            <w:r>
              <w:t>–</w:t>
            </w:r>
          </w:p>
        </w:tc>
        <w:tc>
          <w:tcPr>
            <w:tcW w:w="0" w:type="auto"/>
          </w:tcPr>
          <w:p w14:paraId="1C7F24A2" w14:textId="77777777" w:rsidR="002E229E" w:rsidRDefault="00EB0030">
            <w:pPr>
              <w:pStyle w:val="Compact"/>
            </w:pPr>
            <w:r>
              <w:t>–</w:t>
            </w:r>
          </w:p>
        </w:tc>
        <w:tc>
          <w:tcPr>
            <w:tcW w:w="0" w:type="auto"/>
          </w:tcPr>
          <w:p w14:paraId="1C7F24A3" w14:textId="77777777" w:rsidR="002E229E" w:rsidRDefault="00EB0030">
            <w:pPr>
              <w:pStyle w:val="Compact"/>
            </w:pPr>
            <w:r>
              <w:t>–</w:t>
            </w:r>
          </w:p>
        </w:tc>
      </w:tr>
      <w:tr w:rsidR="002E229E" w14:paraId="1C7F24AC" w14:textId="77777777">
        <w:tc>
          <w:tcPr>
            <w:tcW w:w="0" w:type="auto"/>
          </w:tcPr>
          <w:p w14:paraId="1C7F24A5" w14:textId="77777777" w:rsidR="002E229E" w:rsidRDefault="002E229E"/>
        </w:tc>
        <w:tc>
          <w:tcPr>
            <w:tcW w:w="0" w:type="auto"/>
          </w:tcPr>
          <w:p w14:paraId="1C7F24A6" w14:textId="77777777" w:rsidR="002E229E" w:rsidRDefault="00EB0030">
            <w:pPr>
              <w:pStyle w:val="Compact"/>
            </w:pPr>
            <w:proofErr w:type="spellStart"/>
            <w:r>
              <w:t>EstablishmentAck</w:t>
            </w:r>
            <w:proofErr w:type="spellEnd"/>
          </w:p>
        </w:tc>
        <w:tc>
          <w:tcPr>
            <w:tcW w:w="0" w:type="auto"/>
          </w:tcPr>
          <w:p w14:paraId="1C7F24A7" w14:textId="77777777" w:rsidR="002E229E" w:rsidRDefault="00EB0030">
            <w:pPr>
              <w:pStyle w:val="Compact"/>
            </w:pPr>
            <w:r>
              <w:t>ABC</w:t>
            </w:r>
          </w:p>
        </w:tc>
        <w:tc>
          <w:tcPr>
            <w:tcW w:w="0" w:type="auto"/>
          </w:tcPr>
          <w:p w14:paraId="1C7F24A8" w14:textId="77777777" w:rsidR="002E229E" w:rsidRDefault="00EB0030">
            <w:pPr>
              <w:pStyle w:val="Compact"/>
            </w:pPr>
            <w:r>
              <w:t>–</w:t>
            </w:r>
          </w:p>
        </w:tc>
        <w:tc>
          <w:tcPr>
            <w:tcW w:w="0" w:type="auto"/>
          </w:tcPr>
          <w:p w14:paraId="1C7F24A9" w14:textId="77777777" w:rsidR="002E229E" w:rsidRDefault="00EB0030">
            <w:pPr>
              <w:pStyle w:val="Compact"/>
            </w:pPr>
            <w:r>
              <w:t>T2</w:t>
            </w:r>
          </w:p>
        </w:tc>
        <w:tc>
          <w:tcPr>
            <w:tcW w:w="0" w:type="auto"/>
          </w:tcPr>
          <w:p w14:paraId="1C7F24AA" w14:textId="77777777" w:rsidR="002E229E" w:rsidRDefault="00EB0030">
            <w:pPr>
              <w:pStyle w:val="Compact"/>
            </w:pPr>
            <w:r>
              <w:t>1000</w:t>
            </w:r>
          </w:p>
        </w:tc>
        <w:tc>
          <w:tcPr>
            <w:tcW w:w="0" w:type="auto"/>
          </w:tcPr>
          <w:p w14:paraId="1C7F24AB" w14:textId="77777777" w:rsidR="002E229E" w:rsidRDefault="00EB0030">
            <w:pPr>
              <w:pStyle w:val="Compact"/>
            </w:pPr>
            <w:r>
              <w:t>–</w:t>
            </w:r>
          </w:p>
        </w:tc>
      </w:tr>
      <w:tr w:rsidR="002E229E" w14:paraId="1C7F24B4" w14:textId="77777777">
        <w:tc>
          <w:tcPr>
            <w:tcW w:w="0" w:type="auto"/>
          </w:tcPr>
          <w:p w14:paraId="1C7F24AD" w14:textId="77777777" w:rsidR="002E229E" w:rsidRDefault="00EB0030">
            <w:pPr>
              <w:pStyle w:val="Compact"/>
            </w:pPr>
            <w:r>
              <w:t>Negotiate</w:t>
            </w:r>
          </w:p>
        </w:tc>
        <w:tc>
          <w:tcPr>
            <w:tcW w:w="0" w:type="auto"/>
          </w:tcPr>
          <w:p w14:paraId="1C7F24AE" w14:textId="77777777" w:rsidR="002E229E" w:rsidRDefault="00EB0030">
            <w:pPr>
              <w:pStyle w:val="Compact"/>
            </w:pPr>
            <w:r>
              <w:t> </w:t>
            </w:r>
          </w:p>
        </w:tc>
        <w:tc>
          <w:tcPr>
            <w:tcW w:w="0" w:type="auto"/>
          </w:tcPr>
          <w:p w14:paraId="1C7F24AF" w14:textId="77777777" w:rsidR="002E229E" w:rsidRDefault="00EB0030">
            <w:pPr>
              <w:pStyle w:val="Compact"/>
            </w:pPr>
            <w:r>
              <w:t>DEF</w:t>
            </w:r>
          </w:p>
        </w:tc>
        <w:tc>
          <w:tcPr>
            <w:tcW w:w="0" w:type="auto"/>
          </w:tcPr>
          <w:p w14:paraId="1C7F24B0" w14:textId="77777777" w:rsidR="002E229E" w:rsidRDefault="00EB0030">
            <w:pPr>
              <w:pStyle w:val="Compact"/>
            </w:pPr>
            <w:r>
              <w:t>T3</w:t>
            </w:r>
          </w:p>
        </w:tc>
        <w:tc>
          <w:tcPr>
            <w:tcW w:w="0" w:type="auto"/>
          </w:tcPr>
          <w:p w14:paraId="1C7F24B1" w14:textId="77777777" w:rsidR="002E229E" w:rsidRDefault="00EB0030">
            <w:pPr>
              <w:pStyle w:val="Compact"/>
            </w:pPr>
            <w:r>
              <w:t>–</w:t>
            </w:r>
          </w:p>
        </w:tc>
        <w:tc>
          <w:tcPr>
            <w:tcW w:w="0" w:type="auto"/>
          </w:tcPr>
          <w:p w14:paraId="1C7F24B2" w14:textId="77777777" w:rsidR="002E229E" w:rsidRDefault="00EB0030">
            <w:pPr>
              <w:pStyle w:val="Compact"/>
            </w:pPr>
            <w:r>
              <w:t>–</w:t>
            </w:r>
          </w:p>
        </w:tc>
        <w:tc>
          <w:tcPr>
            <w:tcW w:w="0" w:type="auto"/>
          </w:tcPr>
          <w:p w14:paraId="1C7F24B3" w14:textId="77777777" w:rsidR="002E229E" w:rsidRDefault="00EB0030">
            <w:pPr>
              <w:pStyle w:val="Compact"/>
            </w:pPr>
            <w:r>
              <w:t>–</w:t>
            </w:r>
          </w:p>
        </w:tc>
      </w:tr>
      <w:tr w:rsidR="002E229E" w14:paraId="1C7F24BC" w14:textId="77777777">
        <w:tc>
          <w:tcPr>
            <w:tcW w:w="0" w:type="auto"/>
          </w:tcPr>
          <w:p w14:paraId="1C7F24B5" w14:textId="77777777" w:rsidR="002E229E" w:rsidRDefault="002E229E"/>
        </w:tc>
        <w:tc>
          <w:tcPr>
            <w:tcW w:w="0" w:type="auto"/>
          </w:tcPr>
          <w:p w14:paraId="1C7F24B6" w14:textId="77777777" w:rsidR="002E229E" w:rsidRDefault="00EB0030">
            <w:pPr>
              <w:pStyle w:val="Compact"/>
            </w:pPr>
            <w:proofErr w:type="spellStart"/>
            <w:r>
              <w:t>NegotiationResponse</w:t>
            </w:r>
            <w:proofErr w:type="spellEnd"/>
          </w:p>
        </w:tc>
        <w:tc>
          <w:tcPr>
            <w:tcW w:w="0" w:type="auto"/>
          </w:tcPr>
          <w:p w14:paraId="1C7F24B7" w14:textId="77777777" w:rsidR="002E229E" w:rsidRDefault="00EB0030">
            <w:pPr>
              <w:pStyle w:val="Compact"/>
            </w:pPr>
            <w:r>
              <w:t>DEF</w:t>
            </w:r>
          </w:p>
        </w:tc>
        <w:tc>
          <w:tcPr>
            <w:tcW w:w="0" w:type="auto"/>
          </w:tcPr>
          <w:p w14:paraId="1C7F24B8" w14:textId="77777777" w:rsidR="002E229E" w:rsidRDefault="00EB0030">
            <w:pPr>
              <w:pStyle w:val="Compact"/>
            </w:pPr>
            <w:r>
              <w:t>–</w:t>
            </w:r>
          </w:p>
        </w:tc>
        <w:tc>
          <w:tcPr>
            <w:tcW w:w="0" w:type="auto"/>
          </w:tcPr>
          <w:p w14:paraId="1C7F24B9" w14:textId="77777777" w:rsidR="002E229E" w:rsidRDefault="00EB0030">
            <w:pPr>
              <w:pStyle w:val="Compact"/>
            </w:pPr>
            <w:r>
              <w:t>T3</w:t>
            </w:r>
          </w:p>
        </w:tc>
        <w:tc>
          <w:tcPr>
            <w:tcW w:w="0" w:type="auto"/>
          </w:tcPr>
          <w:p w14:paraId="1C7F24BA" w14:textId="77777777" w:rsidR="002E229E" w:rsidRDefault="00EB0030">
            <w:pPr>
              <w:pStyle w:val="Compact"/>
            </w:pPr>
            <w:r>
              <w:t>–</w:t>
            </w:r>
          </w:p>
        </w:tc>
        <w:tc>
          <w:tcPr>
            <w:tcW w:w="0" w:type="auto"/>
          </w:tcPr>
          <w:p w14:paraId="1C7F24BB" w14:textId="77777777" w:rsidR="002E229E" w:rsidRDefault="00EB0030">
            <w:pPr>
              <w:pStyle w:val="Compact"/>
            </w:pPr>
            <w:r>
              <w:t>–</w:t>
            </w:r>
          </w:p>
        </w:tc>
      </w:tr>
      <w:tr w:rsidR="002E229E" w14:paraId="1C7F24C4" w14:textId="77777777">
        <w:tc>
          <w:tcPr>
            <w:tcW w:w="0" w:type="auto"/>
          </w:tcPr>
          <w:p w14:paraId="1C7F24BD" w14:textId="77777777" w:rsidR="002E229E" w:rsidRDefault="00EB0030">
            <w:pPr>
              <w:pStyle w:val="Compact"/>
            </w:pPr>
            <w:r>
              <w:t>Establish</w:t>
            </w:r>
          </w:p>
        </w:tc>
        <w:tc>
          <w:tcPr>
            <w:tcW w:w="0" w:type="auto"/>
          </w:tcPr>
          <w:p w14:paraId="1C7F24BE" w14:textId="77777777" w:rsidR="002E229E" w:rsidRDefault="00EB0030">
            <w:pPr>
              <w:pStyle w:val="Compact"/>
            </w:pPr>
            <w:r>
              <w:t> </w:t>
            </w:r>
          </w:p>
        </w:tc>
        <w:tc>
          <w:tcPr>
            <w:tcW w:w="0" w:type="auto"/>
          </w:tcPr>
          <w:p w14:paraId="1C7F24BF" w14:textId="77777777" w:rsidR="002E229E" w:rsidRDefault="00EB0030">
            <w:pPr>
              <w:pStyle w:val="Compact"/>
            </w:pPr>
            <w:r>
              <w:t>DEF</w:t>
            </w:r>
          </w:p>
        </w:tc>
        <w:tc>
          <w:tcPr>
            <w:tcW w:w="0" w:type="auto"/>
          </w:tcPr>
          <w:p w14:paraId="1C7F24C0" w14:textId="77777777" w:rsidR="002E229E" w:rsidRDefault="00EB0030">
            <w:pPr>
              <w:pStyle w:val="Compact"/>
            </w:pPr>
            <w:r>
              <w:t>T4</w:t>
            </w:r>
          </w:p>
        </w:tc>
        <w:tc>
          <w:tcPr>
            <w:tcW w:w="0" w:type="auto"/>
          </w:tcPr>
          <w:p w14:paraId="1C7F24C1" w14:textId="77777777" w:rsidR="002E229E" w:rsidRDefault="00EB0030">
            <w:pPr>
              <w:pStyle w:val="Compact"/>
            </w:pPr>
            <w:r>
              <w:t>–</w:t>
            </w:r>
          </w:p>
        </w:tc>
        <w:tc>
          <w:tcPr>
            <w:tcW w:w="0" w:type="auto"/>
          </w:tcPr>
          <w:p w14:paraId="1C7F24C2" w14:textId="77777777" w:rsidR="002E229E" w:rsidRDefault="00EB0030">
            <w:pPr>
              <w:pStyle w:val="Compact"/>
            </w:pPr>
            <w:r>
              <w:t>–</w:t>
            </w:r>
          </w:p>
        </w:tc>
        <w:tc>
          <w:tcPr>
            <w:tcW w:w="0" w:type="auto"/>
          </w:tcPr>
          <w:p w14:paraId="1C7F24C3" w14:textId="77777777" w:rsidR="002E229E" w:rsidRDefault="00EB0030">
            <w:pPr>
              <w:pStyle w:val="Compact"/>
            </w:pPr>
            <w:r>
              <w:t>–</w:t>
            </w:r>
          </w:p>
        </w:tc>
      </w:tr>
      <w:tr w:rsidR="002E229E" w14:paraId="1C7F24CC" w14:textId="77777777">
        <w:tc>
          <w:tcPr>
            <w:tcW w:w="0" w:type="auto"/>
          </w:tcPr>
          <w:p w14:paraId="1C7F24C5" w14:textId="77777777" w:rsidR="002E229E" w:rsidRDefault="002E229E"/>
        </w:tc>
        <w:tc>
          <w:tcPr>
            <w:tcW w:w="0" w:type="auto"/>
          </w:tcPr>
          <w:p w14:paraId="1C7F24C6" w14:textId="77777777" w:rsidR="002E229E" w:rsidRDefault="00EB0030">
            <w:pPr>
              <w:pStyle w:val="Compact"/>
            </w:pPr>
            <w:proofErr w:type="spellStart"/>
            <w:r>
              <w:t>EstablishmentAck</w:t>
            </w:r>
            <w:proofErr w:type="spellEnd"/>
          </w:p>
        </w:tc>
        <w:tc>
          <w:tcPr>
            <w:tcW w:w="0" w:type="auto"/>
          </w:tcPr>
          <w:p w14:paraId="1C7F24C7" w14:textId="77777777" w:rsidR="002E229E" w:rsidRDefault="00EB0030">
            <w:pPr>
              <w:pStyle w:val="Compact"/>
            </w:pPr>
            <w:r>
              <w:t>DEF</w:t>
            </w:r>
          </w:p>
        </w:tc>
        <w:tc>
          <w:tcPr>
            <w:tcW w:w="0" w:type="auto"/>
          </w:tcPr>
          <w:p w14:paraId="1C7F24C8" w14:textId="77777777" w:rsidR="002E229E" w:rsidRDefault="00EB0030">
            <w:pPr>
              <w:pStyle w:val="Compact"/>
            </w:pPr>
            <w:r>
              <w:t>–</w:t>
            </w:r>
          </w:p>
        </w:tc>
        <w:tc>
          <w:tcPr>
            <w:tcW w:w="0" w:type="auto"/>
          </w:tcPr>
          <w:p w14:paraId="1C7F24C9" w14:textId="77777777" w:rsidR="002E229E" w:rsidRDefault="00EB0030">
            <w:pPr>
              <w:pStyle w:val="Compact"/>
            </w:pPr>
            <w:r>
              <w:t>T4</w:t>
            </w:r>
          </w:p>
        </w:tc>
        <w:tc>
          <w:tcPr>
            <w:tcW w:w="0" w:type="auto"/>
          </w:tcPr>
          <w:p w14:paraId="1C7F24CA" w14:textId="77777777" w:rsidR="002E229E" w:rsidRDefault="00EB0030">
            <w:pPr>
              <w:pStyle w:val="Compact"/>
            </w:pPr>
            <w:r>
              <w:t>2000</w:t>
            </w:r>
          </w:p>
        </w:tc>
        <w:tc>
          <w:tcPr>
            <w:tcW w:w="0" w:type="auto"/>
          </w:tcPr>
          <w:p w14:paraId="1C7F24CB" w14:textId="77777777" w:rsidR="002E229E" w:rsidRDefault="00EB0030">
            <w:pPr>
              <w:pStyle w:val="Compact"/>
            </w:pPr>
            <w:r>
              <w:t>–</w:t>
            </w:r>
          </w:p>
        </w:tc>
      </w:tr>
      <w:tr w:rsidR="002E229E" w14:paraId="1C7F24D4" w14:textId="77777777">
        <w:tc>
          <w:tcPr>
            <w:tcW w:w="0" w:type="auto"/>
          </w:tcPr>
          <w:p w14:paraId="1C7F24CD" w14:textId="77777777" w:rsidR="002E229E" w:rsidRDefault="00EB0030">
            <w:pPr>
              <w:pStyle w:val="Compact"/>
            </w:pPr>
            <w:r>
              <w:t>Context</w:t>
            </w:r>
          </w:p>
        </w:tc>
        <w:tc>
          <w:tcPr>
            <w:tcW w:w="0" w:type="auto"/>
          </w:tcPr>
          <w:p w14:paraId="1C7F24CE" w14:textId="77777777" w:rsidR="002E229E" w:rsidRDefault="00EB0030">
            <w:pPr>
              <w:pStyle w:val="Compact"/>
            </w:pPr>
            <w:r>
              <w:t> </w:t>
            </w:r>
          </w:p>
        </w:tc>
        <w:tc>
          <w:tcPr>
            <w:tcW w:w="0" w:type="auto"/>
          </w:tcPr>
          <w:p w14:paraId="1C7F24CF" w14:textId="77777777" w:rsidR="002E229E" w:rsidRDefault="00EB0030">
            <w:pPr>
              <w:pStyle w:val="Compact"/>
            </w:pPr>
            <w:r>
              <w:t>ABC</w:t>
            </w:r>
          </w:p>
        </w:tc>
        <w:tc>
          <w:tcPr>
            <w:tcW w:w="0" w:type="auto"/>
          </w:tcPr>
          <w:p w14:paraId="1C7F24D0" w14:textId="77777777" w:rsidR="002E229E" w:rsidRDefault="00EB0030">
            <w:pPr>
              <w:pStyle w:val="Compact"/>
            </w:pPr>
            <w:r>
              <w:t>–</w:t>
            </w:r>
          </w:p>
        </w:tc>
        <w:tc>
          <w:tcPr>
            <w:tcW w:w="0" w:type="auto"/>
          </w:tcPr>
          <w:p w14:paraId="1C7F24D1" w14:textId="77777777" w:rsidR="002E229E" w:rsidRDefault="00EB0030">
            <w:pPr>
              <w:pStyle w:val="Compact"/>
            </w:pPr>
            <w:r>
              <w:t>–</w:t>
            </w:r>
          </w:p>
        </w:tc>
        <w:tc>
          <w:tcPr>
            <w:tcW w:w="0" w:type="auto"/>
          </w:tcPr>
          <w:p w14:paraId="1C7F24D2" w14:textId="77777777" w:rsidR="002E229E" w:rsidRDefault="00EB0030">
            <w:pPr>
              <w:pStyle w:val="Compact"/>
            </w:pPr>
            <w:r>
              <w:t>100</w:t>
            </w:r>
          </w:p>
        </w:tc>
        <w:tc>
          <w:tcPr>
            <w:tcW w:w="0" w:type="auto"/>
          </w:tcPr>
          <w:p w14:paraId="1C7F24D3" w14:textId="77777777" w:rsidR="002E229E" w:rsidRDefault="00EB0030">
            <w:pPr>
              <w:pStyle w:val="Compact"/>
            </w:pPr>
            <w:r>
              <w:t>–</w:t>
            </w:r>
          </w:p>
        </w:tc>
      </w:tr>
      <w:tr w:rsidR="002E229E" w14:paraId="1C7F24DC" w14:textId="77777777">
        <w:tc>
          <w:tcPr>
            <w:tcW w:w="0" w:type="auto"/>
          </w:tcPr>
          <w:p w14:paraId="1C7F24D5" w14:textId="77777777" w:rsidR="002E229E" w:rsidRDefault="00EB0030">
            <w:pPr>
              <w:pStyle w:val="Compact"/>
            </w:pPr>
            <w:proofErr w:type="spellStart"/>
            <w:r>
              <w:t>NewOrder</w:t>
            </w:r>
            <w:proofErr w:type="spellEnd"/>
            <w:r>
              <w:t xml:space="preserve"> Single</w:t>
            </w:r>
          </w:p>
        </w:tc>
        <w:tc>
          <w:tcPr>
            <w:tcW w:w="0" w:type="auto"/>
          </w:tcPr>
          <w:p w14:paraId="1C7F24D6" w14:textId="77777777" w:rsidR="002E229E" w:rsidRDefault="00EB0030">
            <w:pPr>
              <w:pStyle w:val="Compact"/>
            </w:pPr>
            <w:r>
              <w:t> </w:t>
            </w:r>
          </w:p>
        </w:tc>
        <w:tc>
          <w:tcPr>
            <w:tcW w:w="0" w:type="auto"/>
          </w:tcPr>
          <w:p w14:paraId="1C7F24D7" w14:textId="77777777" w:rsidR="002E229E" w:rsidRDefault="00EB0030">
            <w:pPr>
              <w:pStyle w:val="Compact"/>
            </w:pPr>
            <w:r>
              <w:t>ABC</w:t>
            </w:r>
          </w:p>
        </w:tc>
        <w:tc>
          <w:tcPr>
            <w:tcW w:w="0" w:type="auto"/>
          </w:tcPr>
          <w:p w14:paraId="1C7F24D8" w14:textId="77777777" w:rsidR="002E229E" w:rsidRDefault="00EB0030">
            <w:pPr>
              <w:pStyle w:val="Compact"/>
            </w:pPr>
            <w:r>
              <w:t>T5</w:t>
            </w:r>
          </w:p>
        </w:tc>
        <w:tc>
          <w:tcPr>
            <w:tcW w:w="0" w:type="auto"/>
          </w:tcPr>
          <w:p w14:paraId="1C7F24D9" w14:textId="77777777" w:rsidR="002E229E" w:rsidRDefault="00EB0030">
            <w:pPr>
              <w:pStyle w:val="Compact"/>
            </w:pPr>
            <w:r>
              <w:t>–</w:t>
            </w:r>
          </w:p>
        </w:tc>
        <w:tc>
          <w:tcPr>
            <w:tcW w:w="0" w:type="auto"/>
          </w:tcPr>
          <w:p w14:paraId="1C7F24DA" w14:textId="77777777" w:rsidR="002E229E" w:rsidRDefault="00EB0030">
            <w:pPr>
              <w:pStyle w:val="Compact"/>
            </w:pPr>
            <w:r>
              <w:t>–</w:t>
            </w:r>
          </w:p>
        </w:tc>
        <w:tc>
          <w:tcPr>
            <w:tcW w:w="0" w:type="auto"/>
          </w:tcPr>
          <w:p w14:paraId="1C7F24DB" w14:textId="77777777" w:rsidR="002E229E" w:rsidRDefault="00EB0030">
            <w:pPr>
              <w:pStyle w:val="Compact"/>
            </w:pPr>
            <w:r>
              <w:t>100</w:t>
            </w:r>
          </w:p>
        </w:tc>
      </w:tr>
      <w:tr w:rsidR="002E229E" w14:paraId="1C7F24E4" w14:textId="77777777">
        <w:tc>
          <w:tcPr>
            <w:tcW w:w="0" w:type="auto"/>
          </w:tcPr>
          <w:p w14:paraId="1C7F24DD" w14:textId="77777777" w:rsidR="002E229E" w:rsidRDefault="00EB0030">
            <w:pPr>
              <w:pStyle w:val="Compact"/>
            </w:pPr>
            <w:r>
              <w:lastRenderedPageBreak/>
              <w:t> </w:t>
            </w:r>
          </w:p>
        </w:tc>
        <w:tc>
          <w:tcPr>
            <w:tcW w:w="0" w:type="auto"/>
          </w:tcPr>
          <w:p w14:paraId="1C7F24DE" w14:textId="77777777" w:rsidR="002E229E" w:rsidRDefault="00EB0030">
            <w:pPr>
              <w:pStyle w:val="Compact"/>
            </w:pPr>
            <w:r>
              <w:t>Context</w:t>
            </w:r>
          </w:p>
        </w:tc>
        <w:tc>
          <w:tcPr>
            <w:tcW w:w="0" w:type="auto"/>
          </w:tcPr>
          <w:p w14:paraId="1C7F24DF" w14:textId="77777777" w:rsidR="002E229E" w:rsidRDefault="00EB0030">
            <w:pPr>
              <w:pStyle w:val="Compact"/>
            </w:pPr>
            <w:r>
              <w:t>ABC</w:t>
            </w:r>
          </w:p>
        </w:tc>
        <w:tc>
          <w:tcPr>
            <w:tcW w:w="0" w:type="auto"/>
          </w:tcPr>
          <w:p w14:paraId="1C7F24E0" w14:textId="77777777" w:rsidR="002E229E" w:rsidRDefault="00EB0030">
            <w:pPr>
              <w:pStyle w:val="Compact"/>
            </w:pPr>
            <w:r>
              <w:t>–</w:t>
            </w:r>
          </w:p>
        </w:tc>
        <w:tc>
          <w:tcPr>
            <w:tcW w:w="0" w:type="auto"/>
          </w:tcPr>
          <w:p w14:paraId="1C7F24E1" w14:textId="77777777" w:rsidR="002E229E" w:rsidRDefault="00EB0030">
            <w:pPr>
              <w:pStyle w:val="Compact"/>
            </w:pPr>
            <w:r>
              <w:t>–</w:t>
            </w:r>
          </w:p>
        </w:tc>
        <w:tc>
          <w:tcPr>
            <w:tcW w:w="0" w:type="auto"/>
          </w:tcPr>
          <w:p w14:paraId="1C7F24E2" w14:textId="77777777" w:rsidR="002E229E" w:rsidRDefault="00EB0030">
            <w:pPr>
              <w:pStyle w:val="Compact"/>
            </w:pPr>
            <w:r>
              <w:t>1000</w:t>
            </w:r>
          </w:p>
        </w:tc>
        <w:tc>
          <w:tcPr>
            <w:tcW w:w="0" w:type="auto"/>
          </w:tcPr>
          <w:p w14:paraId="1C7F24E3" w14:textId="77777777" w:rsidR="002E229E" w:rsidRDefault="00EB0030">
            <w:pPr>
              <w:pStyle w:val="Compact"/>
            </w:pPr>
            <w:r>
              <w:t>–</w:t>
            </w:r>
          </w:p>
        </w:tc>
      </w:tr>
      <w:tr w:rsidR="002E229E" w14:paraId="1C7F24EC" w14:textId="77777777">
        <w:tc>
          <w:tcPr>
            <w:tcW w:w="0" w:type="auto"/>
          </w:tcPr>
          <w:p w14:paraId="1C7F24E5" w14:textId="77777777" w:rsidR="002E229E" w:rsidRDefault="00EB0030">
            <w:pPr>
              <w:pStyle w:val="Compact"/>
            </w:pPr>
            <w:r>
              <w:t> </w:t>
            </w:r>
          </w:p>
        </w:tc>
        <w:tc>
          <w:tcPr>
            <w:tcW w:w="0" w:type="auto"/>
          </w:tcPr>
          <w:p w14:paraId="1C7F24E6" w14:textId="77777777" w:rsidR="002E229E" w:rsidRDefault="00EB0030">
            <w:pPr>
              <w:pStyle w:val="Compact"/>
            </w:pPr>
            <w:proofErr w:type="spellStart"/>
            <w:r>
              <w:t>ExecutionReport</w:t>
            </w:r>
            <w:proofErr w:type="spellEnd"/>
          </w:p>
        </w:tc>
        <w:tc>
          <w:tcPr>
            <w:tcW w:w="0" w:type="auto"/>
          </w:tcPr>
          <w:p w14:paraId="1C7F24E7" w14:textId="77777777" w:rsidR="002E229E" w:rsidRDefault="00EB0030">
            <w:pPr>
              <w:pStyle w:val="Compact"/>
            </w:pPr>
            <w:r>
              <w:t>ABC</w:t>
            </w:r>
          </w:p>
        </w:tc>
        <w:tc>
          <w:tcPr>
            <w:tcW w:w="0" w:type="auto"/>
          </w:tcPr>
          <w:p w14:paraId="1C7F24E8" w14:textId="77777777" w:rsidR="002E229E" w:rsidRDefault="00EB0030">
            <w:pPr>
              <w:pStyle w:val="Compact"/>
            </w:pPr>
            <w:r>
              <w:t>T6</w:t>
            </w:r>
          </w:p>
        </w:tc>
        <w:tc>
          <w:tcPr>
            <w:tcW w:w="0" w:type="auto"/>
          </w:tcPr>
          <w:p w14:paraId="1C7F24E9" w14:textId="77777777" w:rsidR="002E229E" w:rsidRDefault="00EB0030">
            <w:pPr>
              <w:pStyle w:val="Compact"/>
            </w:pPr>
            <w:r>
              <w:t>–</w:t>
            </w:r>
          </w:p>
        </w:tc>
        <w:tc>
          <w:tcPr>
            <w:tcW w:w="0" w:type="auto"/>
          </w:tcPr>
          <w:p w14:paraId="1C7F24EA" w14:textId="77777777" w:rsidR="002E229E" w:rsidRDefault="00EB0030">
            <w:pPr>
              <w:pStyle w:val="Compact"/>
            </w:pPr>
            <w:r>
              <w:t>–</w:t>
            </w:r>
          </w:p>
        </w:tc>
        <w:tc>
          <w:tcPr>
            <w:tcW w:w="0" w:type="auto"/>
          </w:tcPr>
          <w:p w14:paraId="1C7F24EB" w14:textId="77777777" w:rsidR="002E229E" w:rsidRDefault="00EB0030">
            <w:pPr>
              <w:pStyle w:val="Compact"/>
            </w:pPr>
            <w:r>
              <w:t>1000</w:t>
            </w:r>
          </w:p>
        </w:tc>
      </w:tr>
      <w:tr w:rsidR="002E229E" w14:paraId="1C7F24F4" w14:textId="77777777">
        <w:tc>
          <w:tcPr>
            <w:tcW w:w="0" w:type="auto"/>
          </w:tcPr>
          <w:p w14:paraId="1C7F24ED" w14:textId="77777777" w:rsidR="002E229E" w:rsidRDefault="00EB0030">
            <w:pPr>
              <w:pStyle w:val="Compact"/>
            </w:pPr>
            <w:r>
              <w:t>Context</w:t>
            </w:r>
          </w:p>
        </w:tc>
        <w:tc>
          <w:tcPr>
            <w:tcW w:w="0" w:type="auto"/>
          </w:tcPr>
          <w:p w14:paraId="1C7F24EE" w14:textId="77777777" w:rsidR="002E229E" w:rsidRDefault="00EB0030">
            <w:pPr>
              <w:pStyle w:val="Compact"/>
            </w:pPr>
            <w:r>
              <w:t> </w:t>
            </w:r>
          </w:p>
        </w:tc>
        <w:tc>
          <w:tcPr>
            <w:tcW w:w="0" w:type="auto"/>
          </w:tcPr>
          <w:p w14:paraId="1C7F24EF" w14:textId="77777777" w:rsidR="002E229E" w:rsidRDefault="00EB0030">
            <w:pPr>
              <w:pStyle w:val="Compact"/>
            </w:pPr>
            <w:r>
              <w:t>DEF</w:t>
            </w:r>
          </w:p>
        </w:tc>
        <w:tc>
          <w:tcPr>
            <w:tcW w:w="0" w:type="auto"/>
          </w:tcPr>
          <w:p w14:paraId="1C7F24F0" w14:textId="77777777" w:rsidR="002E229E" w:rsidRDefault="00EB0030">
            <w:pPr>
              <w:pStyle w:val="Compact"/>
            </w:pPr>
            <w:r>
              <w:t>–</w:t>
            </w:r>
          </w:p>
        </w:tc>
        <w:tc>
          <w:tcPr>
            <w:tcW w:w="0" w:type="auto"/>
          </w:tcPr>
          <w:p w14:paraId="1C7F24F1" w14:textId="77777777" w:rsidR="002E229E" w:rsidRDefault="00EB0030">
            <w:pPr>
              <w:pStyle w:val="Compact"/>
            </w:pPr>
            <w:r>
              <w:t>–</w:t>
            </w:r>
          </w:p>
        </w:tc>
        <w:tc>
          <w:tcPr>
            <w:tcW w:w="0" w:type="auto"/>
          </w:tcPr>
          <w:p w14:paraId="1C7F24F2" w14:textId="77777777" w:rsidR="002E229E" w:rsidRDefault="00EB0030">
            <w:pPr>
              <w:pStyle w:val="Compact"/>
            </w:pPr>
            <w:r>
              <w:t>200</w:t>
            </w:r>
          </w:p>
        </w:tc>
        <w:tc>
          <w:tcPr>
            <w:tcW w:w="0" w:type="auto"/>
          </w:tcPr>
          <w:p w14:paraId="1C7F24F3" w14:textId="77777777" w:rsidR="002E229E" w:rsidRDefault="00EB0030">
            <w:pPr>
              <w:pStyle w:val="Compact"/>
            </w:pPr>
            <w:r>
              <w:t>–</w:t>
            </w:r>
          </w:p>
        </w:tc>
      </w:tr>
      <w:tr w:rsidR="002E229E" w14:paraId="1C7F24FC" w14:textId="77777777">
        <w:tc>
          <w:tcPr>
            <w:tcW w:w="0" w:type="auto"/>
          </w:tcPr>
          <w:p w14:paraId="1C7F24F5" w14:textId="77777777" w:rsidR="002E229E" w:rsidRDefault="00EB0030">
            <w:pPr>
              <w:pStyle w:val="Compact"/>
            </w:pPr>
            <w:proofErr w:type="spellStart"/>
            <w:r>
              <w:t>NewOrder</w:t>
            </w:r>
            <w:proofErr w:type="spellEnd"/>
            <w:r>
              <w:t xml:space="preserve"> Single</w:t>
            </w:r>
          </w:p>
        </w:tc>
        <w:tc>
          <w:tcPr>
            <w:tcW w:w="0" w:type="auto"/>
          </w:tcPr>
          <w:p w14:paraId="1C7F24F6" w14:textId="77777777" w:rsidR="002E229E" w:rsidRDefault="00EB0030">
            <w:pPr>
              <w:pStyle w:val="Compact"/>
            </w:pPr>
            <w:r>
              <w:t> </w:t>
            </w:r>
          </w:p>
        </w:tc>
        <w:tc>
          <w:tcPr>
            <w:tcW w:w="0" w:type="auto"/>
          </w:tcPr>
          <w:p w14:paraId="1C7F24F7" w14:textId="77777777" w:rsidR="002E229E" w:rsidRDefault="00EB0030">
            <w:pPr>
              <w:pStyle w:val="Compact"/>
            </w:pPr>
            <w:r>
              <w:t>DEF</w:t>
            </w:r>
          </w:p>
        </w:tc>
        <w:tc>
          <w:tcPr>
            <w:tcW w:w="0" w:type="auto"/>
          </w:tcPr>
          <w:p w14:paraId="1C7F24F8" w14:textId="77777777" w:rsidR="002E229E" w:rsidRDefault="00EB0030">
            <w:pPr>
              <w:pStyle w:val="Compact"/>
            </w:pPr>
            <w:r>
              <w:t>T7</w:t>
            </w:r>
          </w:p>
        </w:tc>
        <w:tc>
          <w:tcPr>
            <w:tcW w:w="0" w:type="auto"/>
          </w:tcPr>
          <w:p w14:paraId="1C7F24F9" w14:textId="77777777" w:rsidR="002E229E" w:rsidRDefault="00EB0030">
            <w:pPr>
              <w:pStyle w:val="Compact"/>
            </w:pPr>
            <w:r>
              <w:t>–</w:t>
            </w:r>
          </w:p>
        </w:tc>
        <w:tc>
          <w:tcPr>
            <w:tcW w:w="0" w:type="auto"/>
          </w:tcPr>
          <w:p w14:paraId="1C7F24FA" w14:textId="77777777" w:rsidR="002E229E" w:rsidRDefault="00EB0030">
            <w:pPr>
              <w:pStyle w:val="Compact"/>
            </w:pPr>
            <w:r>
              <w:t>–</w:t>
            </w:r>
          </w:p>
        </w:tc>
        <w:tc>
          <w:tcPr>
            <w:tcW w:w="0" w:type="auto"/>
          </w:tcPr>
          <w:p w14:paraId="1C7F24FB" w14:textId="77777777" w:rsidR="002E229E" w:rsidRDefault="00EB0030">
            <w:pPr>
              <w:pStyle w:val="Compact"/>
            </w:pPr>
            <w:r>
              <w:t>200</w:t>
            </w:r>
          </w:p>
        </w:tc>
      </w:tr>
      <w:tr w:rsidR="002E229E" w14:paraId="1C7F2504" w14:textId="77777777">
        <w:tc>
          <w:tcPr>
            <w:tcW w:w="0" w:type="auto"/>
          </w:tcPr>
          <w:p w14:paraId="1C7F24FD" w14:textId="77777777" w:rsidR="002E229E" w:rsidRDefault="00EB0030">
            <w:pPr>
              <w:pStyle w:val="Compact"/>
            </w:pPr>
            <w:r>
              <w:t> </w:t>
            </w:r>
          </w:p>
        </w:tc>
        <w:tc>
          <w:tcPr>
            <w:tcW w:w="0" w:type="auto"/>
          </w:tcPr>
          <w:p w14:paraId="1C7F24FE" w14:textId="77777777" w:rsidR="002E229E" w:rsidRDefault="00EB0030">
            <w:pPr>
              <w:pStyle w:val="Compact"/>
            </w:pPr>
            <w:r>
              <w:t> Context</w:t>
            </w:r>
          </w:p>
        </w:tc>
        <w:tc>
          <w:tcPr>
            <w:tcW w:w="0" w:type="auto"/>
          </w:tcPr>
          <w:p w14:paraId="1C7F24FF" w14:textId="77777777" w:rsidR="002E229E" w:rsidRDefault="00EB0030">
            <w:pPr>
              <w:pStyle w:val="Compact"/>
            </w:pPr>
            <w:r>
              <w:t>DEF</w:t>
            </w:r>
          </w:p>
        </w:tc>
        <w:tc>
          <w:tcPr>
            <w:tcW w:w="0" w:type="auto"/>
          </w:tcPr>
          <w:p w14:paraId="1C7F2500" w14:textId="77777777" w:rsidR="002E229E" w:rsidRDefault="00EB0030">
            <w:pPr>
              <w:pStyle w:val="Compact"/>
            </w:pPr>
            <w:r>
              <w:t>–</w:t>
            </w:r>
          </w:p>
        </w:tc>
        <w:tc>
          <w:tcPr>
            <w:tcW w:w="0" w:type="auto"/>
          </w:tcPr>
          <w:p w14:paraId="1C7F2501" w14:textId="77777777" w:rsidR="002E229E" w:rsidRDefault="00EB0030">
            <w:pPr>
              <w:pStyle w:val="Compact"/>
            </w:pPr>
            <w:r>
              <w:t>–</w:t>
            </w:r>
          </w:p>
        </w:tc>
        <w:tc>
          <w:tcPr>
            <w:tcW w:w="0" w:type="auto"/>
          </w:tcPr>
          <w:p w14:paraId="1C7F2502" w14:textId="77777777" w:rsidR="002E229E" w:rsidRDefault="00EB0030">
            <w:pPr>
              <w:pStyle w:val="Compact"/>
            </w:pPr>
            <w:r>
              <w:t>2000</w:t>
            </w:r>
          </w:p>
        </w:tc>
        <w:tc>
          <w:tcPr>
            <w:tcW w:w="0" w:type="auto"/>
          </w:tcPr>
          <w:p w14:paraId="1C7F2503" w14:textId="77777777" w:rsidR="002E229E" w:rsidRDefault="00EB0030">
            <w:pPr>
              <w:pStyle w:val="Compact"/>
            </w:pPr>
            <w:r>
              <w:t>–</w:t>
            </w:r>
          </w:p>
        </w:tc>
      </w:tr>
      <w:tr w:rsidR="002E229E" w14:paraId="1C7F250C" w14:textId="77777777">
        <w:tc>
          <w:tcPr>
            <w:tcW w:w="0" w:type="auto"/>
          </w:tcPr>
          <w:p w14:paraId="1C7F2505" w14:textId="77777777" w:rsidR="002E229E" w:rsidRDefault="00EB0030">
            <w:pPr>
              <w:pStyle w:val="Compact"/>
            </w:pPr>
            <w:r>
              <w:t> </w:t>
            </w:r>
          </w:p>
        </w:tc>
        <w:tc>
          <w:tcPr>
            <w:tcW w:w="0" w:type="auto"/>
          </w:tcPr>
          <w:p w14:paraId="1C7F2506" w14:textId="77777777" w:rsidR="002E229E" w:rsidRDefault="00EB0030">
            <w:pPr>
              <w:pStyle w:val="Compact"/>
            </w:pPr>
            <w:proofErr w:type="spellStart"/>
            <w:r>
              <w:t>ExecutionReport</w:t>
            </w:r>
            <w:proofErr w:type="spellEnd"/>
          </w:p>
        </w:tc>
        <w:tc>
          <w:tcPr>
            <w:tcW w:w="0" w:type="auto"/>
          </w:tcPr>
          <w:p w14:paraId="1C7F2507" w14:textId="77777777" w:rsidR="002E229E" w:rsidRDefault="00EB0030">
            <w:pPr>
              <w:pStyle w:val="Compact"/>
            </w:pPr>
            <w:r>
              <w:t>DEF</w:t>
            </w:r>
          </w:p>
        </w:tc>
        <w:tc>
          <w:tcPr>
            <w:tcW w:w="0" w:type="auto"/>
          </w:tcPr>
          <w:p w14:paraId="1C7F2508" w14:textId="77777777" w:rsidR="002E229E" w:rsidRDefault="00EB0030">
            <w:pPr>
              <w:pStyle w:val="Compact"/>
            </w:pPr>
            <w:r>
              <w:t>T8</w:t>
            </w:r>
          </w:p>
        </w:tc>
        <w:tc>
          <w:tcPr>
            <w:tcW w:w="0" w:type="auto"/>
          </w:tcPr>
          <w:p w14:paraId="1C7F2509" w14:textId="77777777" w:rsidR="002E229E" w:rsidRDefault="00EB0030">
            <w:pPr>
              <w:pStyle w:val="Compact"/>
            </w:pPr>
            <w:r>
              <w:t>–</w:t>
            </w:r>
          </w:p>
        </w:tc>
        <w:tc>
          <w:tcPr>
            <w:tcW w:w="0" w:type="auto"/>
          </w:tcPr>
          <w:p w14:paraId="1C7F250A" w14:textId="77777777" w:rsidR="002E229E" w:rsidRDefault="00EB0030">
            <w:pPr>
              <w:pStyle w:val="Compact"/>
            </w:pPr>
            <w:r>
              <w:t>–</w:t>
            </w:r>
          </w:p>
        </w:tc>
        <w:tc>
          <w:tcPr>
            <w:tcW w:w="0" w:type="auto"/>
          </w:tcPr>
          <w:p w14:paraId="1C7F250B" w14:textId="77777777" w:rsidR="002E229E" w:rsidRDefault="00EB0030">
            <w:pPr>
              <w:pStyle w:val="Compact"/>
            </w:pPr>
            <w:r>
              <w:t>2000</w:t>
            </w:r>
          </w:p>
        </w:tc>
      </w:tr>
    </w:tbl>
    <w:p w14:paraId="1C7F250D" w14:textId="77777777" w:rsidR="002E229E" w:rsidRDefault="00EB0030">
      <w:pPr>
        <w:pStyle w:val="berschrift4"/>
      </w:pPr>
      <w:bookmarkStart w:id="247" w:name="_Toc68972466"/>
      <w:bookmarkStart w:id="248" w:name="context-flow-using-sequence"/>
      <w:r>
        <w:t>Context flow using sequence</w:t>
      </w:r>
      <w:bookmarkEnd w:id="247"/>
    </w:p>
    <w:p w14:paraId="1C7F250E" w14:textId="77777777" w:rsidR="002E229E" w:rsidRDefault="00EB0030">
      <w:pPr>
        <w:pStyle w:val="FirstParagraph"/>
      </w:pPr>
      <w:r>
        <w:t>This is an example where a Context message is not necessary since the previous message was for the same session and a Sequence message will suffice.</w:t>
      </w:r>
    </w:p>
    <w:tbl>
      <w:tblPr>
        <w:tblStyle w:val="Table"/>
        <w:tblW w:w="5000" w:type="pct"/>
        <w:tblLook w:val="0020" w:firstRow="1" w:lastRow="0" w:firstColumn="0" w:lastColumn="0" w:noHBand="0" w:noVBand="0"/>
      </w:tblPr>
      <w:tblGrid>
        <w:gridCol w:w="2327"/>
        <w:gridCol w:w="2619"/>
        <w:gridCol w:w="2235"/>
        <w:gridCol w:w="1534"/>
        <w:gridCol w:w="2501"/>
        <w:gridCol w:w="1602"/>
        <w:gridCol w:w="1970"/>
      </w:tblGrid>
      <w:tr w:rsidR="002E229E" w14:paraId="1C7F2516"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250F" w14:textId="77777777" w:rsidR="002E229E" w:rsidRDefault="00EB0030">
            <w:pPr>
              <w:pStyle w:val="Compact"/>
            </w:pPr>
            <w:r>
              <w:rPr>
                <w:bCs/>
              </w:rPr>
              <w:t>Message Received</w:t>
            </w:r>
          </w:p>
        </w:tc>
        <w:tc>
          <w:tcPr>
            <w:tcW w:w="0" w:type="auto"/>
          </w:tcPr>
          <w:p w14:paraId="1C7F2510" w14:textId="77777777" w:rsidR="002E229E" w:rsidRDefault="00EB0030">
            <w:pPr>
              <w:pStyle w:val="Compact"/>
            </w:pPr>
            <w:r>
              <w:rPr>
                <w:bCs/>
              </w:rPr>
              <w:t>Message Sent</w:t>
            </w:r>
          </w:p>
        </w:tc>
        <w:tc>
          <w:tcPr>
            <w:tcW w:w="0" w:type="auto"/>
          </w:tcPr>
          <w:p w14:paraId="1C7F2511" w14:textId="77777777" w:rsidR="002E229E" w:rsidRDefault="00EB0030">
            <w:pPr>
              <w:pStyle w:val="Compact"/>
            </w:pPr>
            <w:r>
              <w:rPr>
                <w:bCs/>
              </w:rPr>
              <w:t>Session ID (UUID)</w:t>
            </w:r>
          </w:p>
        </w:tc>
        <w:tc>
          <w:tcPr>
            <w:tcW w:w="0" w:type="auto"/>
          </w:tcPr>
          <w:p w14:paraId="1C7F2512" w14:textId="77777777" w:rsidR="002E229E" w:rsidRDefault="00EB0030">
            <w:pPr>
              <w:pStyle w:val="Compact"/>
            </w:pPr>
            <w:r>
              <w:rPr>
                <w:bCs/>
              </w:rPr>
              <w:t>Timestamp</w:t>
            </w:r>
          </w:p>
        </w:tc>
        <w:tc>
          <w:tcPr>
            <w:tcW w:w="0" w:type="auto"/>
          </w:tcPr>
          <w:p w14:paraId="1C7F2513" w14:textId="77777777" w:rsidR="002E229E" w:rsidRDefault="00EB0030">
            <w:pPr>
              <w:pStyle w:val="Compact"/>
            </w:pPr>
            <w:r>
              <w:rPr>
                <w:bCs/>
              </w:rPr>
              <w:t>Request Timestamp</w:t>
            </w:r>
          </w:p>
        </w:tc>
        <w:tc>
          <w:tcPr>
            <w:tcW w:w="0" w:type="auto"/>
          </w:tcPr>
          <w:p w14:paraId="1C7F2514" w14:textId="77777777" w:rsidR="002E229E" w:rsidRDefault="00EB0030">
            <w:pPr>
              <w:pStyle w:val="Compact"/>
            </w:pPr>
            <w:r>
              <w:rPr>
                <w:bCs/>
              </w:rPr>
              <w:t xml:space="preserve">Next </w:t>
            </w:r>
            <w:proofErr w:type="spellStart"/>
            <w:r>
              <w:rPr>
                <w:bCs/>
              </w:rPr>
              <w:t>SeqNo</w:t>
            </w:r>
            <w:proofErr w:type="spellEnd"/>
          </w:p>
        </w:tc>
        <w:tc>
          <w:tcPr>
            <w:tcW w:w="0" w:type="auto"/>
          </w:tcPr>
          <w:p w14:paraId="1C7F2515" w14:textId="77777777" w:rsidR="002E229E" w:rsidRDefault="00EB0030">
            <w:pPr>
              <w:pStyle w:val="Compact"/>
            </w:pPr>
            <w:r>
              <w:rPr>
                <w:bCs/>
              </w:rPr>
              <w:t xml:space="preserve"> Implicit </w:t>
            </w:r>
            <w:proofErr w:type="spellStart"/>
            <w:r>
              <w:rPr>
                <w:bCs/>
              </w:rPr>
              <w:t>SeqNo</w:t>
            </w:r>
            <w:proofErr w:type="spellEnd"/>
          </w:p>
        </w:tc>
      </w:tr>
      <w:tr w:rsidR="002E229E" w14:paraId="1C7F251E" w14:textId="77777777">
        <w:tc>
          <w:tcPr>
            <w:tcW w:w="0" w:type="auto"/>
          </w:tcPr>
          <w:p w14:paraId="1C7F2517" w14:textId="77777777" w:rsidR="002E229E" w:rsidRDefault="00EB0030">
            <w:pPr>
              <w:pStyle w:val="Compact"/>
            </w:pPr>
            <w:r>
              <w:t>Negotiate</w:t>
            </w:r>
          </w:p>
        </w:tc>
        <w:tc>
          <w:tcPr>
            <w:tcW w:w="0" w:type="auto"/>
          </w:tcPr>
          <w:p w14:paraId="1C7F2518" w14:textId="77777777" w:rsidR="002E229E" w:rsidRDefault="00EB0030">
            <w:pPr>
              <w:pStyle w:val="Compact"/>
            </w:pPr>
            <w:r>
              <w:t> </w:t>
            </w:r>
          </w:p>
        </w:tc>
        <w:tc>
          <w:tcPr>
            <w:tcW w:w="0" w:type="auto"/>
          </w:tcPr>
          <w:p w14:paraId="1C7F2519" w14:textId="77777777" w:rsidR="002E229E" w:rsidRDefault="00EB0030">
            <w:pPr>
              <w:pStyle w:val="Compact"/>
            </w:pPr>
            <w:r>
              <w:t>ABC</w:t>
            </w:r>
          </w:p>
        </w:tc>
        <w:tc>
          <w:tcPr>
            <w:tcW w:w="0" w:type="auto"/>
          </w:tcPr>
          <w:p w14:paraId="1C7F251A" w14:textId="77777777" w:rsidR="002E229E" w:rsidRDefault="00EB0030">
            <w:pPr>
              <w:pStyle w:val="Compact"/>
            </w:pPr>
            <w:r>
              <w:t>T1</w:t>
            </w:r>
          </w:p>
        </w:tc>
        <w:tc>
          <w:tcPr>
            <w:tcW w:w="0" w:type="auto"/>
          </w:tcPr>
          <w:p w14:paraId="1C7F251B" w14:textId="77777777" w:rsidR="002E229E" w:rsidRDefault="00EB0030">
            <w:pPr>
              <w:pStyle w:val="Compact"/>
            </w:pPr>
            <w:r>
              <w:t>–</w:t>
            </w:r>
          </w:p>
        </w:tc>
        <w:tc>
          <w:tcPr>
            <w:tcW w:w="0" w:type="auto"/>
          </w:tcPr>
          <w:p w14:paraId="1C7F251C" w14:textId="77777777" w:rsidR="002E229E" w:rsidRDefault="00EB0030">
            <w:pPr>
              <w:pStyle w:val="Compact"/>
            </w:pPr>
            <w:r>
              <w:t>–</w:t>
            </w:r>
          </w:p>
        </w:tc>
        <w:tc>
          <w:tcPr>
            <w:tcW w:w="0" w:type="auto"/>
          </w:tcPr>
          <w:p w14:paraId="1C7F251D" w14:textId="77777777" w:rsidR="002E229E" w:rsidRDefault="00EB0030">
            <w:pPr>
              <w:pStyle w:val="Compact"/>
            </w:pPr>
            <w:r>
              <w:t>–</w:t>
            </w:r>
          </w:p>
        </w:tc>
      </w:tr>
      <w:tr w:rsidR="002E229E" w14:paraId="1C7F2526" w14:textId="77777777">
        <w:tc>
          <w:tcPr>
            <w:tcW w:w="0" w:type="auto"/>
          </w:tcPr>
          <w:p w14:paraId="1C7F251F" w14:textId="77777777" w:rsidR="002E229E" w:rsidRDefault="002E229E"/>
        </w:tc>
        <w:tc>
          <w:tcPr>
            <w:tcW w:w="0" w:type="auto"/>
          </w:tcPr>
          <w:p w14:paraId="1C7F2520" w14:textId="77777777" w:rsidR="002E229E" w:rsidRDefault="00EB0030">
            <w:pPr>
              <w:pStyle w:val="Compact"/>
            </w:pPr>
            <w:proofErr w:type="spellStart"/>
            <w:r>
              <w:t>NegotiationResponse</w:t>
            </w:r>
            <w:proofErr w:type="spellEnd"/>
          </w:p>
        </w:tc>
        <w:tc>
          <w:tcPr>
            <w:tcW w:w="0" w:type="auto"/>
          </w:tcPr>
          <w:p w14:paraId="1C7F2521" w14:textId="77777777" w:rsidR="002E229E" w:rsidRDefault="00EB0030">
            <w:pPr>
              <w:pStyle w:val="Compact"/>
            </w:pPr>
            <w:r>
              <w:t>ABC</w:t>
            </w:r>
          </w:p>
        </w:tc>
        <w:tc>
          <w:tcPr>
            <w:tcW w:w="0" w:type="auto"/>
          </w:tcPr>
          <w:p w14:paraId="1C7F2522" w14:textId="77777777" w:rsidR="002E229E" w:rsidRDefault="00EB0030">
            <w:pPr>
              <w:pStyle w:val="Compact"/>
            </w:pPr>
            <w:r>
              <w:t>–</w:t>
            </w:r>
          </w:p>
        </w:tc>
        <w:tc>
          <w:tcPr>
            <w:tcW w:w="0" w:type="auto"/>
          </w:tcPr>
          <w:p w14:paraId="1C7F2523" w14:textId="77777777" w:rsidR="002E229E" w:rsidRDefault="00EB0030">
            <w:pPr>
              <w:pStyle w:val="Compact"/>
            </w:pPr>
            <w:r>
              <w:t>T1</w:t>
            </w:r>
          </w:p>
        </w:tc>
        <w:tc>
          <w:tcPr>
            <w:tcW w:w="0" w:type="auto"/>
          </w:tcPr>
          <w:p w14:paraId="1C7F2524" w14:textId="77777777" w:rsidR="002E229E" w:rsidRDefault="00EB0030">
            <w:pPr>
              <w:pStyle w:val="Compact"/>
            </w:pPr>
            <w:r>
              <w:t>–</w:t>
            </w:r>
          </w:p>
        </w:tc>
        <w:tc>
          <w:tcPr>
            <w:tcW w:w="0" w:type="auto"/>
          </w:tcPr>
          <w:p w14:paraId="1C7F2525" w14:textId="77777777" w:rsidR="002E229E" w:rsidRDefault="00EB0030">
            <w:pPr>
              <w:pStyle w:val="Compact"/>
            </w:pPr>
            <w:r>
              <w:t>–</w:t>
            </w:r>
          </w:p>
        </w:tc>
      </w:tr>
      <w:tr w:rsidR="002E229E" w14:paraId="1C7F252E" w14:textId="77777777">
        <w:tc>
          <w:tcPr>
            <w:tcW w:w="0" w:type="auto"/>
          </w:tcPr>
          <w:p w14:paraId="1C7F2527" w14:textId="77777777" w:rsidR="002E229E" w:rsidRDefault="00EB0030">
            <w:pPr>
              <w:pStyle w:val="Compact"/>
            </w:pPr>
            <w:r>
              <w:t>Establish</w:t>
            </w:r>
          </w:p>
        </w:tc>
        <w:tc>
          <w:tcPr>
            <w:tcW w:w="0" w:type="auto"/>
          </w:tcPr>
          <w:p w14:paraId="1C7F2528" w14:textId="77777777" w:rsidR="002E229E" w:rsidRDefault="00EB0030">
            <w:pPr>
              <w:pStyle w:val="Compact"/>
            </w:pPr>
            <w:r>
              <w:t> </w:t>
            </w:r>
          </w:p>
        </w:tc>
        <w:tc>
          <w:tcPr>
            <w:tcW w:w="0" w:type="auto"/>
          </w:tcPr>
          <w:p w14:paraId="1C7F2529" w14:textId="77777777" w:rsidR="002E229E" w:rsidRDefault="00EB0030">
            <w:pPr>
              <w:pStyle w:val="Compact"/>
            </w:pPr>
            <w:r>
              <w:t>ABC</w:t>
            </w:r>
          </w:p>
        </w:tc>
        <w:tc>
          <w:tcPr>
            <w:tcW w:w="0" w:type="auto"/>
          </w:tcPr>
          <w:p w14:paraId="1C7F252A" w14:textId="77777777" w:rsidR="002E229E" w:rsidRDefault="00EB0030">
            <w:pPr>
              <w:pStyle w:val="Compact"/>
            </w:pPr>
            <w:r>
              <w:t>T2</w:t>
            </w:r>
          </w:p>
        </w:tc>
        <w:tc>
          <w:tcPr>
            <w:tcW w:w="0" w:type="auto"/>
          </w:tcPr>
          <w:p w14:paraId="1C7F252B" w14:textId="77777777" w:rsidR="002E229E" w:rsidRDefault="00EB0030">
            <w:pPr>
              <w:pStyle w:val="Compact"/>
            </w:pPr>
            <w:r>
              <w:t>–</w:t>
            </w:r>
          </w:p>
        </w:tc>
        <w:tc>
          <w:tcPr>
            <w:tcW w:w="0" w:type="auto"/>
          </w:tcPr>
          <w:p w14:paraId="1C7F252C" w14:textId="77777777" w:rsidR="002E229E" w:rsidRDefault="00EB0030">
            <w:pPr>
              <w:pStyle w:val="Compact"/>
            </w:pPr>
            <w:r>
              <w:t>–</w:t>
            </w:r>
          </w:p>
        </w:tc>
        <w:tc>
          <w:tcPr>
            <w:tcW w:w="0" w:type="auto"/>
          </w:tcPr>
          <w:p w14:paraId="1C7F252D" w14:textId="77777777" w:rsidR="002E229E" w:rsidRDefault="00EB0030">
            <w:pPr>
              <w:pStyle w:val="Compact"/>
            </w:pPr>
            <w:r>
              <w:t>–</w:t>
            </w:r>
          </w:p>
        </w:tc>
      </w:tr>
      <w:tr w:rsidR="002E229E" w14:paraId="1C7F2536" w14:textId="77777777">
        <w:tc>
          <w:tcPr>
            <w:tcW w:w="0" w:type="auto"/>
          </w:tcPr>
          <w:p w14:paraId="1C7F252F" w14:textId="77777777" w:rsidR="002E229E" w:rsidRDefault="002E229E"/>
        </w:tc>
        <w:tc>
          <w:tcPr>
            <w:tcW w:w="0" w:type="auto"/>
          </w:tcPr>
          <w:p w14:paraId="1C7F2530" w14:textId="77777777" w:rsidR="002E229E" w:rsidRDefault="00EB0030">
            <w:pPr>
              <w:pStyle w:val="Compact"/>
            </w:pPr>
            <w:proofErr w:type="spellStart"/>
            <w:r>
              <w:t>EstablishmentAck</w:t>
            </w:r>
            <w:proofErr w:type="spellEnd"/>
          </w:p>
        </w:tc>
        <w:tc>
          <w:tcPr>
            <w:tcW w:w="0" w:type="auto"/>
          </w:tcPr>
          <w:p w14:paraId="1C7F2531" w14:textId="77777777" w:rsidR="002E229E" w:rsidRDefault="00EB0030">
            <w:pPr>
              <w:pStyle w:val="Compact"/>
            </w:pPr>
            <w:r>
              <w:t>ABC</w:t>
            </w:r>
          </w:p>
        </w:tc>
        <w:tc>
          <w:tcPr>
            <w:tcW w:w="0" w:type="auto"/>
          </w:tcPr>
          <w:p w14:paraId="1C7F2532" w14:textId="77777777" w:rsidR="002E229E" w:rsidRDefault="00EB0030">
            <w:pPr>
              <w:pStyle w:val="Compact"/>
            </w:pPr>
            <w:r>
              <w:t>–</w:t>
            </w:r>
          </w:p>
        </w:tc>
        <w:tc>
          <w:tcPr>
            <w:tcW w:w="0" w:type="auto"/>
          </w:tcPr>
          <w:p w14:paraId="1C7F2533" w14:textId="77777777" w:rsidR="002E229E" w:rsidRDefault="00EB0030">
            <w:pPr>
              <w:pStyle w:val="Compact"/>
            </w:pPr>
            <w:r>
              <w:t>T2</w:t>
            </w:r>
          </w:p>
        </w:tc>
        <w:tc>
          <w:tcPr>
            <w:tcW w:w="0" w:type="auto"/>
          </w:tcPr>
          <w:p w14:paraId="1C7F2534" w14:textId="77777777" w:rsidR="002E229E" w:rsidRDefault="00EB0030">
            <w:pPr>
              <w:pStyle w:val="Compact"/>
            </w:pPr>
            <w:r>
              <w:t>1000</w:t>
            </w:r>
          </w:p>
        </w:tc>
        <w:tc>
          <w:tcPr>
            <w:tcW w:w="0" w:type="auto"/>
          </w:tcPr>
          <w:p w14:paraId="1C7F2535" w14:textId="77777777" w:rsidR="002E229E" w:rsidRDefault="00EB0030">
            <w:pPr>
              <w:pStyle w:val="Compact"/>
            </w:pPr>
            <w:r>
              <w:t>–</w:t>
            </w:r>
          </w:p>
        </w:tc>
      </w:tr>
      <w:tr w:rsidR="002E229E" w14:paraId="1C7F253E" w14:textId="77777777">
        <w:tc>
          <w:tcPr>
            <w:tcW w:w="0" w:type="auto"/>
          </w:tcPr>
          <w:p w14:paraId="1C7F2537" w14:textId="77777777" w:rsidR="002E229E" w:rsidRDefault="00EB0030">
            <w:pPr>
              <w:pStyle w:val="Compact"/>
            </w:pPr>
            <w:r>
              <w:t>Sequence</w:t>
            </w:r>
          </w:p>
        </w:tc>
        <w:tc>
          <w:tcPr>
            <w:tcW w:w="0" w:type="auto"/>
          </w:tcPr>
          <w:p w14:paraId="1C7F2538" w14:textId="77777777" w:rsidR="002E229E" w:rsidRDefault="002E229E"/>
        </w:tc>
        <w:tc>
          <w:tcPr>
            <w:tcW w:w="0" w:type="auto"/>
          </w:tcPr>
          <w:p w14:paraId="1C7F2539" w14:textId="77777777" w:rsidR="002E229E" w:rsidRDefault="00EB0030">
            <w:pPr>
              <w:pStyle w:val="Compact"/>
            </w:pPr>
            <w:r>
              <w:t>–</w:t>
            </w:r>
          </w:p>
        </w:tc>
        <w:tc>
          <w:tcPr>
            <w:tcW w:w="0" w:type="auto"/>
          </w:tcPr>
          <w:p w14:paraId="1C7F253A" w14:textId="77777777" w:rsidR="002E229E" w:rsidRDefault="00EB0030">
            <w:pPr>
              <w:pStyle w:val="Compact"/>
            </w:pPr>
            <w:r>
              <w:t>–</w:t>
            </w:r>
          </w:p>
        </w:tc>
        <w:tc>
          <w:tcPr>
            <w:tcW w:w="0" w:type="auto"/>
          </w:tcPr>
          <w:p w14:paraId="1C7F253B" w14:textId="77777777" w:rsidR="002E229E" w:rsidRDefault="00EB0030">
            <w:pPr>
              <w:pStyle w:val="Compact"/>
            </w:pPr>
            <w:r>
              <w:t>–</w:t>
            </w:r>
          </w:p>
        </w:tc>
        <w:tc>
          <w:tcPr>
            <w:tcW w:w="0" w:type="auto"/>
          </w:tcPr>
          <w:p w14:paraId="1C7F253C" w14:textId="77777777" w:rsidR="002E229E" w:rsidRDefault="00EB0030">
            <w:pPr>
              <w:pStyle w:val="Compact"/>
            </w:pPr>
            <w:r>
              <w:t>100</w:t>
            </w:r>
          </w:p>
        </w:tc>
        <w:tc>
          <w:tcPr>
            <w:tcW w:w="0" w:type="auto"/>
          </w:tcPr>
          <w:p w14:paraId="1C7F253D" w14:textId="77777777" w:rsidR="002E229E" w:rsidRDefault="00EB0030">
            <w:pPr>
              <w:pStyle w:val="Compact"/>
            </w:pPr>
            <w:r>
              <w:t>–</w:t>
            </w:r>
          </w:p>
        </w:tc>
      </w:tr>
      <w:tr w:rsidR="002E229E" w14:paraId="1C7F2546" w14:textId="77777777">
        <w:tc>
          <w:tcPr>
            <w:tcW w:w="0" w:type="auto"/>
          </w:tcPr>
          <w:p w14:paraId="1C7F253F" w14:textId="77777777" w:rsidR="002E229E" w:rsidRDefault="00EB0030">
            <w:pPr>
              <w:pStyle w:val="Compact"/>
            </w:pPr>
            <w:proofErr w:type="spellStart"/>
            <w:r>
              <w:t>NewOrder</w:t>
            </w:r>
            <w:proofErr w:type="spellEnd"/>
            <w:r>
              <w:t xml:space="preserve"> Single</w:t>
            </w:r>
          </w:p>
        </w:tc>
        <w:tc>
          <w:tcPr>
            <w:tcW w:w="0" w:type="auto"/>
          </w:tcPr>
          <w:p w14:paraId="1C7F2540" w14:textId="77777777" w:rsidR="002E229E" w:rsidRDefault="00EB0030">
            <w:pPr>
              <w:pStyle w:val="Compact"/>
            </w:pPr>
            <w:r>
              <w:t> </w:t>
            </w:r>
          </w:p>
        </w:tc>
        <w:tc>
          <w:tcPr>
            <w:tcW w:w="0" w:type="auto"/>
          </w:tcPr>
          <w:p w14:paraId="1C7F2541" w14:textId="77777777" w:rsidR="002E229E" w:rsidRDefault="00EB0030">
            <w:pPr>
              <w:pStyle w:val="Compact"/>
            </w:pPr>
            <w:r>
              <w:t>ABC</w:t>
            </w:r>
          </w:p>
        </w:tc>
        <w:tc>
          <w:tcPr>
            <w:tcW w:w="0" w:type="auto"/>
          </w:tcPr>
          <w:p w14:paraId="1C7F2542" w14:textId="77777777" w:rsidR="002E229E" w:rsidRDefault="00EB0030">
            <w:pPr>
              <w:pStyle w:val="Compact"/>
            </w:pPr>
            <w:r>
              <w:t>T3</w:t>
            </w:r>
          </w:p>
        </w:tc>
        <w:tc>
          <w:tcPr>
            <w:tcW w:w="0" w:type="auto"/>
          </w:tcPr>
          <w:p w14:paraId="1C7F2543" w14:textId="77777777" w:rsidR="002E229E" w:rsidRDefault="00EB0030">
            <w:pPr>
              <w:pStyle w:val="Compact"/>
            </w:pPr>
            <w:r>
              <w:t>–</w:t>
            </w:r>
          </w:p>
        </w:tc>
        <w:tc>
          <w:tcPr>
            <w:tcW w:w="0" w:type="auto"/>
          </w:tcPr>
          <w:p w14:paraId="1C7F2544" w14:textId="77777777" w:rsidR="002E229E" w:rsidRDefault="00EB0030">
            <w:pPr>
              <w:pStyle w:val="Compact"/>
            </w:pPr>
            <w:r>
              <w:t>–</w:t>
            </w:r>
          </w:p>
        </w:tc>
        <w:tc>
          <w:tcPr>
            <w:tcW w:w="0" w:type="auto"/>
          </w:tcPr>
          <w:p w14:paraId="1C7F2545" w14:textId="77777777" w:rsidR="002E229E" w:rsidRDefault="00EB0030">
            <w:pPr>
              <w:pStyle w:val="Compact"/>
            </w:pPr>
            <w:r>
              <w:t>100</w:t>
            </w:r>
          </w:p>
        </w:tc>
      </w:tr>
      <w:tr w:rsidR="002E229E" w14:paraId="1C7F254E" w14:textId="77777777">
        <w:tc>
          <w:tcPr>
            <w:tcW w:w="0" w:type="auto"/>
          </w:tcPr>
          <w:p w14:paraId="1C7F2547" w14:textId="77777777" w:rsidR="002E229E" w:rsidRDefault="00EB0030">
            <w:pPr>
              <w:pStyle w:val="Compact"/>
            </w:pPr>
            <w:r>
              <w:t> </w:t>
            </w:r>
          </w:p>
        </w:tc>
        <w:tc>
          <w:tcPr>
            <w:tcW w:w="0" w:type="auto"/>
          </w:tcPr>
          <w:p w14:paraId="1C7F2548" w14:textId="77777777" w:rsidR="002E229E" w:rsidRDefault="00EB0030">
            <w:pPr>
              <w:pStyle w:val="Compact"/>
            </w:pPr>
            <w:proofErr w:type="spellStart"/>
            <w:r>
              <w:t>ExecutionReport</w:t>
            </w:r>
            <w:proofErr w:type="spellEnd"/>
          </w:p>
        </w:tc>
        <w:tc>
          <w:tcPr>
            <w:tcW w:w="0" w:type="auto"/>
          </w:tcPr>
          <w:p w14:paraId="1C7F2549" w14:textId="77777777" w:rsidR="002E229E" w:rsidRDefault="00EB0030">
            <w:pPr>
              <w:pStyle w:val="Compact"/>
            </w:pPr>
            <w:r>
              <w:t>ABC</w:t>
            </w:r>
          </w:p>
        </w:tc>
        <w:tc>
          <w:tcPr>
            <w:tcW w:w="0" w:type="auto"/>
          </w:tcPr>
          <w:p w14:paraId="1C7F254A" w14:textId="77777777" w:rsidR="002E229E" w:rsidRDefault="00EB0030">
            <w:pPr>
              <w:pStyle w:val="Compact"/>
            </w:pPr>
            <w:r>
              <w:t>T4</w:t>
            </w:r>
          </w:p>
        </w:tc>
        <w:tc>
          <w:tcPr>
            <w:tcW w:w="0" w:type="auto"/>
          </w:tcPr>
          <w:p w14:paraId="1C7F254B" w14:textId="77777777" w:rsidR="002E229E" w:rsidRDefault="00EB0030">
            <w:pPr>
              <w:pStyle w:val="Compact"/>
            </w:pPr>
            <w:r>
              <w:t>–</w:t>
            </w:r>
          </w:p>
        </w:tc>
        <w:tc>
          <w:tcPr>
            <w:tcW w:w="0" w:type="auto"/>
          </w:tcPr>
          <w:p w14:paraId="1C7F254C" w14:textId="77777777" w:rsidR="002E229E" w:rsidRDefault="00EB0030">
            <w:pPr>
              <w:pStyle w:val="Compact"/>
            </w:pPr>
            <w:r>
              <w:t>–</w:t>
            </w:r>
          </w:p>
        </w:tc>
        <w:tc>
          <w:tcPr>
            <w:tcW w:w="0" w:type="auto"/>
          </w:tcPr>
          <w:p w14:paraId="1C7F254D" w14:textId="77777777" w:rsidR="002E229E" w:rsidRDefault="00EB0030">
            <w:pPr>
              <w:pStyle w:val="Compact"/>
            </w:pPr>
            <w:r>
              <w:t>1000</w:t>
            </w:r>
          </w:p>
        </w:tc>
      </w:tr>
      <w:tr w:rsidR="002E229E" w14:paraId="1C7F2556" w14:textId="77777777">
        <w:tc>
          <w:tcPr>
            <w:tcW w:w="0" w:type="auto"/>
          </w:tcPr>
          <w:p w14:paraId="1C7F254F" w14:textId="77777777" w:rsidR="002E229E" w:rsidRDefault="00EB0030">
            <w:pPr>
              <w:pStyle w:val="Compact"/>
            </w:pPr>
            <w:r>
              <w:t>Negotiate</w:t>
            </w:r>
          </w:p>
        </w:tc>
        <w:tc>
          <w:tcPr>
            <w:tcW w:w="0" w:type="auto"/>
          </w:tcPr>
          <w:p w14:paraId="1C7F2550" w14:textId="77777777" w:rsidR="002E229E" w:rsidRDefault="00EB0030">
            <w:pPr>
              <w:pStyle w:val="Compact"/>
            </w:pPr>
            <w:r>
              <w:t> </w:t>
            </w:r>
          </w:p>
        </w:tc>
        <w:tc>
          <w:tcPr>
            <w:tcW w:w="0" w:type="auto"/>
          </w:tcPr>
          <w:p w14:paraId="1C7F2551" w14:textId="77777777" w:rsidR="002E229E" w:rsidRDefault="00EB0030">
            <w:pPr>
              <w:pStyle w:val="Compact"/>
            </w:pPr>
            <w:r>
              <w:t>DEF</w:t>
            </w:r>
          </w:p>
        </w:tc>
        <w:tc>
          <w:tcPr>
            <w:tcW w:w="0" w:type="auto"/>
          </w:tcPr>
          <w:p w14:paraId="1C7F2552" w14:textId="77777777" w:rsidR="002E229E" w:rsidRDefault="00EB0030">
            <w:pPr>
              <w:pStyle w:val="Compact"/>
            </w:pPr>
            <w:r>
              <w:t>T5</w:t>
            </w:r>
          </w:p>
        </w:tc>
        <w:tc>
          <w:tcPr>
            <w:tcW w:w="0" w:type="auto"/>
          </w:tcPr>
          <w:p w14:paraId="1C7F2553" w14:textId="77777777" w:rsidR="002E229E" w:rsidRDefault="00EB0030">
            <w:pPr>
              <w:pStyle w:val="Compact"/>
            </w:pPr>
            <w:r>
              <w:t>–</w:t>
            </w:r>
          </w:p>
        </w:tc>
        <w:tc>
          <w:tcPr>
            <w:tcW w:w="0" w:type="auto"/>
          </w:tcPr>
          <w:p w14:paraId="1C7F2554" w14:textId="77777777" w:rsidR="002E229E" w:rsidRDefault="00EB0030">
            <w:pPr>
              <w:pStyle w:val="Compact"/>
            </w:pPr>
            <w:r>
              <w:t>–</w:t>
            </w:r>
          </w:p>
        </w:tc>
        <w:tc>
          <w:tcPr>
            <w:tcW w:w="0" w:type="auto"/>
          </w:tcPr>
          <w:p w14:paraId="1C7F2555" w14:textId="77777777" w:rsidR="002E229E" w:rsidRDefault="00EB0030">
            <w:pPr>
              <w:pStyle w:val="Compact"/>
            </w:pPr>
            <w:r>
              <w:t>–</w:t>
            </w:r>
          </w:p>
        </w:tc>
      </w:tr>
      <w:tr w:rsidR="002E229E" w14:paraId="1C7F255E" w14:textId="77777777">
        <w:tc>
          <w:tcPr>
            <w:tcW w:w="0" w:type="auto"/>
          </w:tcPr>
          <w:p w14:paraId="1C7F2557" w14:textId="77777777" w:rsidR="002E229E" w:rsidRDefault="002E229E"/>
        </w:tc>
        <w:tc>
          <w:tcPr>
            <w:tcW w:w="0" w:type="auto"/>
          </w:tcPr>
          <w:p w14:paraId="1C7F2558" w14:textId="77777777" w:rsidR="002E229E" w:rsidRDefault="00EB0030">
            <w:pPr>
              <w:pStyle w:val="Compact"/>
            </w:pPr>
            <w:proofErr w:type="spellStart"/>
            <w:r>
              <w:t>NegotiationResponse</w:t>
            </w:r>
            <w:proofErr w:type="spellEnd"/>
          </w:p>
        </w:tc>
        <w:tc>
          <w:tcPr>
            <w:tcW w:w="0" w:type="auto"/>
          </w:tcPr>
          <w:p w14:paraId="1C7F2559" w14:textId="77777777" w:rsidR="002E229E" w:rsidRDefault="00EB0030">
            <w:pPr>
              <w:pStyle w:val="Compact"/>
            </w:pPr>
            <w:r>
              <w:t>DEF</w:t>
            </w:r>
          </w:p>
        </w:tc>
        <w:tc>
          <w:tcPr>
            <w:tcW w:w="0" w:type="auto"/>
          </w:tcPr>
          <w:p w14:paraId="1C7F255A" w14:textId="77777777" w:rsidR="002E229E" w:rsidRDefault="00EB0030">
            <w:pPr>
              <w:pStyle w:val="Compact"/>
            </w:pPr>
            <w:r>
              <w:t>–</w:t>
            </w:r>
          </w:p>
        </w:tc>
        <w:tc>
          <w:tcPr>
            <w:tcW w:w="0" w:type="auto"/>
          </w:tcPr>
          <w:p w14:paraId="1C7F255B" w14:textId="77777777" w:rsidR="002E229E" w:rsidRDefault="00EB0030">
            <w:pPr>
              <w:pStyle w:val="Compact"/>
            </w:pPr>
            <w:r>
              <w:t>T5</w:t>
            </w:r>
          </w:p>
        </w:tc>
        <w:tc>
          <w:tcPr>
            <w:tcW w:w="0" w:type="auto"/>
          </w:tcPr>
          <w:p w14:paraId="1C7F255C" w14:textId="77777777" w:rsidR="002E229E" w:rsidRDefault="00EB0030">
            <w:pPr>
              <w:pStyle w:val="Compact"/>
            </w:pPr>
            <w:r>
              <w:t>–</w:t>
            </w:r>
          </w:p>
        </w:tc>
        <w:tc>
          <w:tcPr>
            <w:tcW w:w="0" w:type="auto"/>
          </w:tcPr>
          <w:p w14:paraId="1C7F255D" w14:textId="77777777" w:rsidR="002E229E" w:rsidRDefault="00EB0030">
            <w:pPr>
              <w:pStyle w:val="Compact"/>
            </w:pPr>
            <w:r>
              <w:t>–</w:t>
            </w:r>
          </w:p>
        </w:tc>
      </w:tr>
      <w:tr w:rsidR="002E229E" w14:paraId="1C7F2566" w14:textId="77777777">
        <w:tc>
          <w:tcPr>
            <w:tcW w:w="0" w:type="auto"/>
          </w:tcPr>
          <w:p w14:paraId="1C7F255F" w14:textId="77777777" w:rsidR="002E229E" w:rsidRDefault="00EB0030">
            <w:pPr>
              <w:pStyle w:val="Compact"/>
            </w:pPr>
            <w:r>
              <w:t>Establish</w:t>
            </w:r>
          </w:p>
        </w:tc>
        <w:tc>
          <w:tcPr>
            <w:tcW w:w="0" w:type="auto"/>
          </w:tcPr>
          <w:p w14:paraId="1C7F2560" w14:textId="77777777" w:rsidR="002E229E" w:rsidRDefault="00EB0030">
            <w:pPr>
              <w:pStyle w:val="Compact"/>
            </w:pPr>
            <w:r>
              <w:t> </w:t>
            </w:r>
          </w:p>
        </w:tc>
        <w:tc>
          <w:tcPr>
            <w:tcW w:w="0" w:type="auto"/>
          </w:tcPr>
          <w:p w14:paraId="1C7F2561" w14:textId="77777777" w:rsidR="002E229E" w:rsidRDefault="00EB0030">
            <w:pPr>
              <w:pStyle w:val="Compact"/>
            </w:pPr>
            <w:r>
              <w:t>DEF</w:t>
            </w:r>
          </w:p>
        </w:tc>
        <w:tc>
          <w:tcPr>
            <w:tcW w:w="0" w:type="auto"/>
          </w:tcPr>
          <w:p w14:paraId="1C7F2562" w14:textId="77777777" w:rsidR="002E229E" w:rsidRDefault="00EB0030">
            <w:pPr>
              <w:pStyle w:val="Compact"/>
            </w:pPr>
            <w:r>
              <w:t>T6</w:t>
            </w:r>
          </w:p>
        </w:tc>
        <w:tc>
          <w:tcPr>
            <w:tcW w:w="0" w:type="auto"/>
          </w:tcPr>
          <w:p w14:paraId="1C7F2563" w14:textId="77777777" w:rsidR="002E229E" w:rsidRDefault="00EB0030">
            <w:pPr>
              <w:pStyle w:val="Compact"/>
            </w:pPr>
            <w:r>
              <w:t>–</w:t>
            </w:r>
          </w:p>
        </w:tc>
        <w:tc>
          <w:tcPr>
            <w:tcW w:w="0" w:type="auto"/>
          </w:tcPr>
          <w:p w14:paraId="1C7F2564" w14:textId="77777777" w:rsidR="002E229E" w:rsidRDefault="00EB0030">
            <w:pPr>
              <w:pStyle w:val="Compact"/>
            </w:pPr>
            <w:r>
              <w:t>–</w:t>
            </w:r>
          </w:p>
        </w:tc>
        <w:tc>
          <w:tcPr>
            <w:tcW w:w="0" w:type="auto"/>
          </w:tcPr>
          <w:p w14:paraId="1C7F2565" w14:textId="77777777" w:rsidR="002E229E" w:rsidRDefault="00EB0030">
            <w:pPr>
              <w:pStyle w:val="Compact"/>
            </w:pPr>
            <w:r>
              <w:t>–</w:t>
            </w:r>
          </w:p>
        </w:tc>
      </w:tr>
      <w:tr w:rsidR="002E229E" w14:paraId="1C7F256E" w14:textId="77777777">
        <w:tc>
          <w:tcPr>
            <w:tcW w:w="0" w:type="auto"/>
          </w:tcPr>
          <w:p w14:paraId="1C7F2567" w14:textId="77777777" w:rsidR="002E229E" w:rsidRDefault="002E229E"/>
        </w:tc>
        <w:tc>
          <w:tcPr>
            <w:tcW w:w="0" w:type="auto"/>
          </w:tcPr>
          <w:p w14:paraId="1C7F2568" w14:textId="77777777" w:rsidR="002E229E" w:rsidRDefault="00EB0030">
            <w:pPr>
              <w:pStyle w:val="Compact"/>
            </w:pPr>
            <w:proofErr w:type="spellStart"/>
            <w:r>
              <w:t>EstablishmentAck</w:t>
            </w:r>
            <w:proofErr w:type="spellEnd"/>
          </w:p>
        </w:tc>
        <w:tc>
          <w:tcPr>
            <w:tcW w:w="0" w:type="auto"/>
          </w:tcPr>
          <w:p w14:paraId="1C7F2569" w14:textId="77777777" w:rsidR="002E229E" w:rsidRDefault="00EB0030">
            <w:pPr>
              <w:pStyle w:val="Compact"/>
            </w:pPr>
            <w:r>
              <w:t>DEF</w:t>
            </w:r>
          </w:p>
        </w:tc>
        <w:tc>
          <w:tcPr>
            <w:tcW w:w="0" w:type="auto"/>
          </w:tcPr>
          <w:p w14:paraId="1C7F256A" w14:textId="77777777" w:rsidR="002E229E" w:rsidRDefault="00EB0030">
            <w:pPr>
              <w:pStyle w:val="Compact"/>
            </w:pPr>
            <w:r>
              <w:t>–</w:t>
            </w:r>
          </w:p>
        </w:tc>
        <w:tc>
          <w:tcPr>
            <w:tcW w:w="0" w:type="auto"/>
          </w:tcPr>
          <w:p w14:paraId="1C7F256B" w14:textId="77777777" w:rsidR="002E229E" w:rsidRDefault="00EB0030">
            <w:pPr>
              <w:pStyle w:val="Compact"/>
            </w:pPr>
            <w:r>
              <w:t>T6</w:t>
            </w:r>
          </w:p>
        </w:tc>
        <w:tc>
          <w:tcPr>
            <w:tcW w:w="0" w:type="auto"/>
          </w:tcPr>
          <w:p w14:paraId="1C7F256C" w14:textId="77777777" w:rsidR="002E229E" w:rsidRDefault="00EB0030">
            <w:pPr>
              <w:pStyle w:val="Compact"/>
            </w:pPr>
            <w:r>
              <w:t>2000</w:t>
            </w:r>
          </w:p>
        </w:tc>
        <w:tc>
          <w:tcPr>
            <w:tcW w:w="0" w:type="auto"/>
          </w:tcPr>
          <w:p w14:paraId="1C7F256D" w14:textId="77777777" w:rsidR="002E229E" w:rsidRDefault="00EB0030">
            <w:pPr>
              <w:pStyle w:val="Compact"/>
            </w:pPr>
            <w:r>
              <w:t>–</w:t>
            </w:r>
          </w:p>
        </w:tc>
      </w:tr>
      <w:tr w:rsidR="002E229E" w14:paraId="1C7F2576" w14:textId="77777777">
        <w:tc>
          <w:tcPr>
            <w:tcW w:w="0" w:type="auto"/>
          </w:tcPr>
          <w:p w14:paraId="1C7F256F" w14:textId="77777777" w:rsidR="002E229E" w:rsidRDefault="00EB0030">
            <w:pPr>
              <w:pStyle w:val="Compact"/>
            </w:pPr>
            <w:r>
              <w:lastRenderedPageBreak/>
              <w:t>Sequence</w:t>
            </w:r>
          </w:p>
        </w:tc>
        <w:tc>
          <w:tcPr>
            <w:tcW w:w="0" w:type="auto"/>
          </w:tcPr>
          <w:p w14:paraId="1C7F2570" w14:textId="77777777" w:rsidR="002E229E" w:rsidRDefault="002E229E"/>
        </w:tc>
        <w:tc>
          <w:tcPr>
            <w:tcW w:w="0" w:type="auto"/>
          </w:tcPr>
          <w:p w14:paraId="1C7F2571" w14:textId="77777777" w:rsidR="002E229E" w:rsidRDefault="00EB0030">
            <w:pPr>
              <w:pStyle w:val="Compact"/>
            </w:pPr>
            <w:r>
              <w:t>–</w:t>
            </w:r>
          </w:p>
        </w:tc>
        <w:tc>
          <w:tcPr>
            <w:tcW w:w="0" w:type="auto"/>
          </w:tcPr>
          <w:p w14:paraId="1C7F2572" w14:textId="77777777" w:rsidR="002E229E" w:rsidRDefault="00EB0030">
            <w:pPr>
              <w:pStyle w:val="Compact"/>
            </w:pPr>
            <w:r>
              <w:t>–</w:t>
            </w:r>
          </w:p>
        </w:tc>
        <w:tc>
          <w:tcPr>
            <w:tcW w:w="0" w:type="auto"/>
          </w:tcPr>
          <w:p w14:paraId="1C7F2573" w14:textId="77777777" w:rsidR="002E229E" w:rsidRDefault="00EB0030">
            <w:pPr>
              <w:pStyle w:val="Compact"/>
            </w:pPr>
            <w:r>
              <w:t>–</w:t>
            </w:r>
          </w:p>
        </w:tc>
        <w:tc>
          <w:tcPr>
            <w:tcW w:w="0" w:type="auto"/>
          </w:tcPr>
          <w:p w14:paraId="1C7F2574" w14:textId="77777777" w:rsidR="002E229E" w:rsidRDefault="00EB0030">
            <w:pPr>
              <w:pStyle w:val="Compact"/>
            </w:pPr>
            <w:r>
              <w:t>200</w:t>
            </w:r>
          </w:p>
        </w:tc>
        <w:tc>
          <w:tcPr>
            <w:tcW w:w="0" w:type="auto"/>
          </w:tcPr>
          <w:p w14:paraId="1C7F2575" w14:textId="77777777" w:rsidR="002E229E" w:rsidRDefault="00EB0030">
            <w:pPr>
              <w:pStyle w:val="Compact"/>
            </w:pPr>
            <w:r>
              <w:t>–</w:t>
            </w:r>
          </w:p>
        </w:tc>
      </w:tr>
      <w:tr w:rsidR="002E229E" w14:paraId="1C7F257E" w14:textId="77777777">
        <w:tc>
          <w:tcPr>
            <w:tcW w:w="0" w:type="auto"/>
          </w:tcPr>
          <w:p w14:paraId="1C7F2577" w14:textId="77777777" w:rsidR="002E229E" w:rsidRDefault="00EB0030">
            <w:pPr>
              <w:pStyle w:val="Compact"/>
            </w:pPr>
            <w:proofErr w:type="spellStart"/>
            <w:r>
              <w:t>NewOrder</w:t>
            </w:r>
            <w:proofErr w:type="spellEnd"/>
            <w:r>
              <w:t xml:space="preserve"> Single</w:t>
            </w:r>
          </w:p>
        </w:tc>
        <w:tc>
          <w:tcPr>
            <w:tcW w:w="0" w:type="auto"/>
          </w:tcPr>
          <w:p w14:paraId="1C7F2578" w14:textId="77777777" w:rsidR="002E229E" w:rsidRDefault="00EB0030">
            <w:pPr>
              <w:pStyle w:val="Compact"/>
            </w:pPr>
            <w:r>
              <w:t> </w:t>
            </w:r>
          </w:p>
        </w:tc>
        <w:tc>
          <w:tcPr>
            <w:tcW w:w="0" w:type="auto"/>
          </w:tcPr>
          <w:p w14:paraId="1C7F2579" w14:textId="77777777" w:rsidR="002E229E" w:rsidRDefault="00EB0030">
            <w:pPr>
              <w:pStyle w:val="Compact"/>
            </w:pPr>
            <w:r>
              <w:t>DEF</w:t>
            </w:r>
          </w:p>
        </w:tc>
        <w:tc>
          <w:tcPr>
            <w:tcW w:w="0" w:type="auto"/>
          </w:tcPr>
          <w:p w14:paraId="1C7F257A" w14:textId="77777777" w:rsidR="002E229E" w:rsidRDefault="00EB0030">
            <w:pPr>
              <w:pStyle w:val="Compact"/>
            </w:pPr>
            <w:r>
              <w:t>T7</w:t>
            </w:r>
          </w:p>
        </w:tc>
        <w:tc>
          <w:tcPr>
            <w:tcW w:w="0" w:type="auto"/>
          </w:tcPr>
          <w:p w14:paraId="1C7F257B" w14:textId="77777777" w:rsidR="002E229E" w:rsidRDefault="00EB0030">
            <w:pPr>
              <w:pStyle w:val="Compact"/>
            </w:pPr>
            <w:r>
              <w:t>–</w:t>
            </w:r>
          </w:p>
        </w:tc>
        <w:tc>
          <w:tcPr>
            <w:tcW w:w="0" w:type="auto"/>
          </w:tcPr>
          <w:p w14:paraId="1C7F257C" w14:textId="77777777" w:rsidR="002E229E" w:rsidRDefault="00EB0030">
            <w:pPr>
              <w:pStyle w:val="Compact"/>
            </w:pPr>
            <w:r>
              <w:t>–</w:t>
            </w:r>
          </w:p>
        </w:tc>
        <w:tc>
          <w:tcPr>
            <w:tcW w:w="0" w:type="auto"/>
          </w:tcPr>
          <w:p w14:paraId="1C7F257D" w14:textId="77777777" w:rsidR="002E229E" w:rsidRDefault="00EB0030">
            <w:pPr>
              <w:pStyle w:val="Compact"/>
            </w:pPr>
            <w:r>
              <w:t>200</w:t>
            </w:r>
          </w:p>
        </w:tc>
      </w:tr>
      <w:tr w:rsidR="002E229E" w14:paraId="1C7F2586" w14:textId="77777777">
        <w:tc>
          <w:tcPr>
            <w:tcW w:w="0" w:type="auto"/>
          </w:tcPr>
          <w:p w14:paraId="1C7F257F" w14:textId="77777777" w:rsidR="002E229E" w:rsidRDefault="00EB0030">
            <w:pPr>
              <w:pStyle w:val="Compact"/>
            </w:pPr>
            <w:r>
              <w:t> </w:t>
            </w:r>
          </w:p>
        </w:tc>
        <w:tc>
          <w:tcPr>
            <w:tcW w:w="0" w:type="auto"/>
          </w:tcPr>
          <w:p w14:paraId="1C7F2580" w14:textId="77777777" w:rsidR="002E229E" w:rsidRDefault="00EB0030">
            <w:pPr>
              <w:pStyle w:val="Compact"/>
            </w:pPr>
            <w:proofErr w:type="spellStart"/>
            <w:r>
              <w:t>ExecutionReport</w:t>
            </w:r>
            <w:proofErr w:type="spellEnd"/>
          </w:p>
        </w:tc>
        <w:tc>
          <w:tcPr>
            <w:tcW w:w="0" w:type="auto"/>
          </w:tcPr>
          <w:p w14:paraId="1C7F2581" w14:textId="77777777" w:rsidR="002E229E" w:rsidRDefault="00EB0030">
            <w:pPr>
              <w:pStyle w:val="Compact"/>
            </w:pPr>
            <w:r>
              <w:t>DEF</w:t>
            </w:r>
          </w:p>
        </w:tc>
        <w:tc>
          <w:tcPr>
            <w:tcW w:w="0" w:type="auto"/>
          </w:tcPr>
          <w:p w14:paraId="1C7F2582" w14:textId="77777777" w:rsidR="002E229E" w:rsidRDefault="00EB0030">
            <w:pPr>
              <w:pStyle w:val="Compact"/>
            </w:pPr>
            <w:r>
              <w:t>T8</w:t>
            </w:r>
          </w:p>
        </w:tc>
        <w:tc>
          <w:tcPr>
            <w:tcW w:w="0" w:type="auto"/>
          </w:tcPr>
          <w:p w14:paraId="1C7F2583" w14:textId="77777777" w:rsidR="002E229E" w:rsidRDefault="00EB0030">
            <w:pPr>
              <w:pStyle w:val="Compact"/>
            </w:pPr>
            <w:r>
              <w:t>–</w:t>
            </w:r>
          </w:p>
        </w:tc>
        <w:tc>
          <w:tcPr>
            <w:tcW w:w="0" w:type="auto"/>
          </w:tcPr>
          <w:p w14:paraId="1C7F2584" w14:textId="77777777" w:rsidR="002E229E" w:rsidRDefault="00EB0030">
            <w:pPr>
              <w:pStyle w:val="Compact"/>
            </w:pPr>
            <w:r>
              <w:t>–</w:t>
            </w:r>
          </w:p>
        </w:tc>
        <w:tc>
          <w:tcPr>
            <w:tcW w:w="0" w:type="auto"/>
          </w:tcPr>
          <w:p w14:paraId="1C7F2585" w14:textId="77777777" w:rsidR="002E229E" w:rsidRDefault="00EB0030">
            <w:pPr>
              <w:pStyle w:val="Compact"/>
            </w:pPr>
            <w:r>
              <w:t>2000</w:t>
            </w:r>
          </w:p>
        </w:tc>
      </w:tr>
    </w:tbl>
    <w:p w14:paraId="1C7F2587" w14:textId="77777777" w:rsidR="002E229E" w:rsidRDefault="00EB0030">
      <w:pPr>
        <w:pStyle w:val="berschrift3"/>
      </w:pPr>
      <w:bookmarkStart w:id="249" w:name="_Toc68972467"/>
      <w:bookmarkStart w:id="250" w:name="unsequenced-heartbeat"/>
      <w:bookmarkEnd w:id="245"/>
      <w:bookmarkEnd w:id="248"/>
      <w:proofErr w:type="spellStart"/>
      <w:r>
        <w:t>Unsequenced</w:t>
      </w:r>
      <w:proofErr w:type="spellEnd"/>
      <w:r>
        <w:t xml:space="preserve"> Heartbeat</w:t>
      </w:r>
      <w:bookmarkEnd w:id="249"/>
    </w:p>
    <w:p w14:paraId="1C7F2588" w14:textId="77777777" w:rsidR="002E229E" w:rsidRDefault="00EB0030">
      <w:pPr>
        <w:pStyle w:val="FirstParagraph"/>
      </w:pPr>
      <w:r>
        <w:t xml:space="preserve">This message is used to keep alive the session on </w:t>
      </w:r>
      <w:proofErr w:type="spellStart"/>
      <w:r>
        <w:t>unsequenced</w:t>
      </w:r>
      <w:proofErr w:type="spellEnd"/>
      <w:r>
        <w:t xml:space="preserve"> and none flows.</w:t>
      </w:r>
    </w:p>
    <w:tbl>
      <w:tblPr>
        <w:tblStyle w:val="Table"/>
        <w:tblW w:w="4999" w:type="pct"/>
        <w:tblLook w:val="0020" w:firstRow="1" w:lastRow="0" w:firstColumn="0" w:lastColumn="0" w:noHBand="0" w:noVBand="0"/>
      </w:tblPr>
      <w:tblGrid>
        <w:gridCol w:w="2157"/>
        <w:gridCol w:w="1957"/>
        <w:gridCol w:w="1427"/>
        <w:gridCol w:w="1146"/>
        <w:gridCol w:w="1659"/>
        <w:gridCol w:w="1069"/>
        <w:gridCol w:w="1332"/>
        <w:gridCol w:w="1221"/>
        <w:gridCol w:w="1516"/>
        <w:gridCol w:w="1301"/>
      </w:tblGrid>
      <w:tr w:rsidR="002E229E" w14:paraId="1C7F2593"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2589" w14:textId="77777777" w:rsidR="002E229E" w:rsidRDefault="00EB0030">
            <w:pPr>
              <w:pStyle w:val="Compact"/>
            </w:pPr>
            <w:r>
              <w:rPr>
                <w:bCs/>
              </w:rPr>
              <w:t>Message Received</w:t>
            </w:r>
          </w:p>
        </w:tc>
        <w:tc>
          <w:tcPr>
            <w:tcW w:w="0" w:type="auto"/>
          </w:tcPr>
          <w:p w14:paraId="1C7F258A" w14:textId="77777777" w:rsidR="002E229E" w:rsidRDefault="00EB0030">
            <w:pPr>
              <w:pStyle w:val="Compact"/>
            </w:pPr>
            <w:r>
              <w:rPr>
                <w:bCs/>
              </w:rPr>
              <w:t>Message Sent</w:t>
            </w:r>
          </w:p>
        </w:tc>
        <w:tc>
          <w:tcPr>
            <w:tcW w:w="0" w:type="auto"/>
          </w:tcPr>
          <w:p w14:paraId="1C7F258B" w14:textId="77777777" w:rsidR="002E229E" w:rsidRDefault="00EB0030">
            <w:pPr>
              <w:pStyle w:val="Compact"/>
            </w:pPr>
            <w:r>
              <w:rPr>
                <w:bCs/>
              </w:rPr>
              <w:t>Session ID (UUID)</w:t>
            </w:r>
          </w:p>
        </w:tc>
        <w:tc>
          <w:tcPr>
            <w:tcW w:w="0" w:type="auto"/>
          </w:tcPr>
          <w:p w14:paraId="1C7F258C" w14:textId="77777777" w:rsidR="002E229E" w:rsidRDefault="00EB0030">
            <w:pPr>
              <w:pStyle w:val="Compact"/>
            </w:pPr>
            <w:r>
              <w:rPr>
                <w:bCs/>
              </w:rPr>
              <w:t>Timestamp</w:t>
            </w:r>
          </w:p>
        </w:tc>
        <w:tc>
          <w:tcPr>
            <w:tcW w:w="0" w:type="auto"/>
          </w:tcPr>
          <w:p w14:paraId="1C7F258D" w14:textId="77777777" w:rsidR="002E229E" w:rsidRDefault="00EB0030">
            <w:pPr>
              <w:pStyle w:val="Compact"/>
            </w:pPr>
            <w:r>
              <w:rPr>
                <w:bCs/>
              </w:rPr>
              <w:t>Request Timestamp</w:t>
            </w:r>
          </w:p>
        </w:tc>
        <w:tc>
          <w:tcPr>
            <w:tcW w:w="0" w:type="auto"/>
          </w:tcPr>
          <w:p w14:paraId="1C7F258E" w14:textId="77777777" w:rsidR="002E229E" w:rsidRDefault="00EB0030">
            <w:pPr>
              <w:pStyle w:val="Compact"/>
            </w:pPr>
            <w:r>
              <w:rPr>
                <w:bCs/>
              </w:rPr>
              <w:t xml:space="preserve">Next </w:t>
            </w:r>
            <w:proofErr w:type="spellStart"/>
            <w:r>
              <w:rPr>
                <w:bCs/>
              </w:rPr>
              <w:t>SeqNo</w:t>
            </w:r>
            <w:proofErr w:type="spellEnd"/>
          </w:p>
        </w:tc>
        <w:tc>
          <w:tcPr>
            <w:tcW w:w="0" w:type="auto"/>
          </w:tcPr>
          <w:p w14:paraId="1C7F258F" w14:textId="77777777" w:rsidR="002E229E" w:rsidRDefault="00EB0030">
            <w:pPr>
              <w:pStyle w:val="Compact"/>
            </w:pPr>
            <w:r>
              <w:rPr>
                <w:bCs/>
              </w:rPr>
              <w:t>Client Flow</w:t>
            </w:r>
          </w:p>
        </w:tc>
        <w:tc>
          <w:tcPr>
            <w:tcW w:w="0" w:type="auto"/>
          </w:tcPr>
          <w:p w14:paraId="1C7F2590" w14:textId="77777777" w:rsidR="002E229E" w:rsidRDefault="00EB0030">
            <w:pPr>
              <w:pStyle w:val="Compact"/>
            </w:pPr>
            <w:r>
              <w:rPr>
                <w:bCs/>
              </w:rPr>
              <w:t>Server Flow</w:t>
            </w:r>
          </w:p>
        </w:tc>
        <w:tc>
          <w:tcPr>
            <w:tcW w:w="0" w:type="auto"/>
          </w:tcPr>
          <w:p w14:paraId="1C7F2591" w14:textId="77777777" w:rsidR="002E229E" w:rsidRDefault="00EB0030">
            <w:pPr>
              <w:pStyle w:val="Compact"/>
            </w:pPr>
            <w:r>
              <w:rPr>
                <w:bCs/>
              </w:rPr>
              <w:t>Keep Alive Interval</w:t>
            </w:r>
          </w:p>
        </w:tc>
        <w:tc>
          <w:tcPr>
            <w:tcW w:w="0" w:type="auto"/>
          </w:tcPr>
          <w:p w14:paraId="1C7F2592" w14:textId="77777777" w:rsidR="002E229E" w:rsidRDefault="00EB0030">
            <w:pPr>
              <w:pStyle w:val="Compact"/>
            </w:pPr>
            <w:r>
              <w:rPr>
                <w:bCs/>
              </w:rPr>
              <w:t xml:space="preserve"> Implicit </w:t>
            </w:r>
            <w:proofErr w:type="spellStart"/>
            <w:r>
              <w:rPr>
                <w:bCs/>
              </w:rPr>
              <w:t>SeqNo</w:t>
            </w:r>
            <w:proofErr w:type="spellEnd"/>
          </w:p>
        </w:tc>
      </w:tr>
      <w:tr w:rsidR="002E229E" w14:paraId="1C7F259E" w14:textId="77777777">
        <w:tc>
          <w:tcPr>
            <w:tcW w:w="0" w:type="auto"/>
          </w:tcPr>
          <w:p w14:paraId="1C7F2594" w14:textId="77777777" w:rsidR="002E229E" w:rsidRDefault="00EB0030">
            <w:pPr>
              <w:pStyle w:val="Compact"/>
            </w:pPr>
            <w:r>
              <w:t>Negotiate</w:t>
            </w:r>
          </w:p>
        </w:tc>
        <w:tc>
          <w:tcPr>
            <w:tcW w:w="0" w:type="auto"/>
          </w:tcPr>
          <w:p w14:paraId="1C7F2595" w14:textId="77777777" w:rsidR="002E229E" w:rsidRDefault="00EB0030">
            <w:pPr>
              <w:pStyle w:val="Compact"/>
            </w:pPr>
            <w:r>
              <w:t> </w:t>
            </w:r>
          </w:p>
        </w:tc>
        <w:tc>
          <w:tcPr>
            <w:tcW w:w="0" w:type="auto"/>
          </w:tcPr>
          <w:p w14:paraId="1C7F2596" w14:textId="77777777" w:rsidR="002E229E" w:rsidRDefault="00EB0030">
            <w:pPr>
              <w:pStyle w:val="Compact"/>
            </w:pPr>
            <w:r>
              <w:t>ABC</w:t>
            </w:r>
          </w:p>
        </w:tc>
        <w:tc>
          <w:tcPr>
            <w:tcW w:w="0" w:type="auto"/>
          </w:tcPr>
          <w:p w14:paraId="1C7F2597" w14:textId="77777777" w:rsidR="002E229E" w:rsidRDefault="00EB0030">
            <w:pPr>
              <w:pStyle w:val="Compact"/>
            </w:pPr>
            <w:r>
              <w:t>T1</w:t>
            </w:r>
          </w:p>
        </w:tc>
        <w:tc>
          <w:tcPr>
            <w:tcW w:w="0" w:type="auto"/>
          </w:tcPr>
          <w:p w14:paraId="1C7F2598" w14:textId="77777777" w:rsidR="002E229E" w:rsidRDefault="00EB0030">
            <w:pPr>
              <w:pStyle w:val="Compact"/>
            </w:pPr>
            <w:r>
              <w:t>–</w:t>
            </w:r>
          </w:p>
        </w:tc>
        <w:tc>
          <w:tcPr>
            <w:tcW w:w="0" w:type="auto"/>
          </w:tcPr>
          <w:p w14:paraId="1C7F2599" w14:textId="77777777" w:rsidR="002E229E" w:rsidRDefault="00EB0030">
            <w:pPr>
              <w:pStyle w:val="Compact"/>
            </w:pPr>
            <w:r>
              <w:t>–</w:t>
            </w:r>
          </w:p>
        </w:tc>
        <w:tc>
          <w:tcPr>
            <w:tcW w:w="0" w:type="auto"/>
          </w:tcPr>
          <w:p w14:paraId="1C7F259A" w14:textId="77777777" w:rsidR="002E229E" w:rsidRDefault="00EB0030">
            <w:pPr>
              <w:pStyle w:val="Compact"/>
            </w:pPr>
            <w:proofErr w:type="spellStart"/>
            <w:r>
              <w:t>Unsequenced</w:t>
            </w:r>
            <w:proofErr w:type="spellEnd"/>
          </w:p>
        </w:tc>
        <w:tc>
          <w:tcPr>
            <w:tcW w:w="0" w:type="auto"/>
          </w:tcPr>
          <w:p w14:paraId="1C7F259B" w14:textId="77777777" w:rsidR="002E229E" w:rsidRDefault="00EB0030">
            <w:pPr>
              <w:pStyle w:val="Compact"/>
            </w:pPr>
            <w:r>
              <w:t>–</w:t>
            </w:r>
          </w:p>
        </w:tc>
        <w:tc>
          <w:tcPr>
            <w:tcW w:w="0" w:type="auto"/>
          </w:tcPr>
          <w:p w14:paraId="1C7F259C" w14:textId="77777777" w:rsidR="002E229E" w:rsidRDefault="00EB0030">
            <w:pPr>
              <w:pStyle w:val="Compact"/>
            </w:pPr>
            <w:r>
              <w:t>–</w:t>
            </w:r>
          </w:p>
        </w:tc>
        <w:tc>
          <w:tcPr>
            <w:tcW w:w="0" w:type="auto"/>
          </w:tcPr>
          <w:p w14:paraId="1C7F259D" w14:textId="77777777" w:rsidR="002E229E" w:rsidRDefault="00EB0030">
            <w:pPr>
              <w:pStyle w:val="Compact"/>
            </w:pPr>
            <w:r>
              <w:t>–</w:t>
            </w:r>
          </w:p>
        </w:tc>
      </w:tr>
      <w:tr w:rsidR="002E229E" w14:paraId="1C7F25A9" w14:textId="77777777">
        <w:tc>
          <w:tcPr>
            <w:tcW w:w="0" w:type="auto"/>
          </w:tcPr>
          <w:p w14:paraId="1C7F259F" w14:textId="77777777" w:rsidR="002E229E" w:rsidRDefault="002E229E"/>
        </w:tc>
        <w:tc>
          <w:tcPr>
            <w:tcW w:w="0" w:type="auto"/>
          </w:tcPr>
          <w:p w14:paraId="1C7F25A0" w14:textId="5377F2D9" w:rsidR="002E229E" w:rsidRDefault="001851D6">
            <w:pPr>
              <w:pStyle w:val="Compact"/>
            </w:pPr>
            <w:proofErr w:type="spellStart"/>
            <w:r>
              <w:t>NegotiationResp</w:t>
            </w:r>
            <w:r w:rsidR="00EB0030">
              <w:t>onse</w:t>
            </w:r>
            <w:proofErr w:type="spellEnd"/>
          </w:p>
        </w:tc>
        <w:tc>
          <w:tcPr>
            <w:tcW w:w="0" w:type="auto"/>
          </w:tcPr>
          <w:p w14:paraId="1C7F25A1" w14:textId="77777777" w:rsidR="002E229E" w:rsidRDefault="00EB0030">
            <w:pPr>
              <w:pStyle w:val="Compact"/>
            </w:pPr>
            <w:r>
              <w:t>ABC</w:t>
            </w:r>
          </w:p>
        </w:tc>
        <w:tc>
          <w:tcPr>
            <w:tcW w:w="0" w:type="auto"/>
          </w:tcPr>
          <w:p w14:paraId="1C7F25A2" w14:textId="77777777" w:rsidR="002E229E" w:rsidRDefault="00EB0030">
            <w:pPr>
              <w:pStyle w:val="Compact"/>
            </w:pPr>
            <w:r>
              <w:t>–</w:t>
            </w:r>
          </w:p>
        </w:tc>
        <w:tc>
          <w:tcPr>
            <w:tcW w:w="0" w:type="auto"/>
          </w:tcPr>
          <w:p w14:paraId="1C7F25A3" w14:textId="77777777" w:rsidR="002E229E" w:rsidRDefault="00EB0030">
            <w:pPr>
              <w:pStyle w:val="Compact"/>
            </w:pPr>
            <w:r>
              <w:t>T1</w:t>
            </w:r>
          </w:p>
        </w:tc>
        <w:tc>
          <w:tcPr>
            <w:tcW w:w="0" w:type="auto"/>
          </w:tcPr>
          <w:p w14:paraId="1C7F25A4" w14:textId="77777777" w:rsidR="002E229E" w:rsidRDefault="00EB0030">
            <w:pPr>
              <w:pStyle w:val="Compact"/>
            </w:pPr>
            <w:r>
              <w:t>–</w:t>
            </w:r>
          </w:p>
        </w:tc>
        <w:tc>
          <w:tcPr>
            <w:tcW w:w="0" w:type="auto"/>
          </w:tcPr>
          <w:p w14:paraId="1C7F25A5" w14:textId="77777777" w:rsidR="002E229E" w:rsidRDefault="002E229E"/>
        </w:tc>
        <w:tc>
          <w:tcPr>
            <w:tcW w:w="0" w:type="auto"/>
          </w:tcPr>
          <w:p w14:paraId="1C7F25A6" w14:textId="77777777" w:rsidR="002E229E" w:rsidRDefault="00EB0030">
            <w:pPr>
              <w:pStyle w:val="Compact"/>
            </w:pPr>
            <w:r>
              <w:t>Recoverable</w:t>
            </w:r>
          </w:p>
        </w:tc>
        <w:tc>
          <w:tcPr>
            <w:tcW w:w="0" w:type="auto"/>
          </w:tcPr>
          <w:p w14:paraId="1C7F25A7" w14:textId="77777777" w:rsidR="002E229E" w:rsidRDefault="00EB0030">
            <w:pPr>
              <w:pStyle w:val="Compact"/>
            </w:pPr>
            <w:r>
              <w:t>–</w:t>
            </w:r>
          </w:p>
        </w:tc>
        <w:tc>
          <w:tcPr>
            <w:tcW w:w="0" w:type="auto"/>
          </w:tcPr>
          <w:p w14:paraId="1C7F25A8" w14:textId="77777777" w:rsidR="002E229E" w:rsidRDefault="00EB0030">
            <w:pPr>
              <w:pStyle w:val="Compact"/>
            </w:pPr>
            <w:r>
              <w:t>–</w:t>
            </w:r>
          </w:p>
        </w:tc>
      </w:tr>
      <w:tr w:rsidR="002E229E" w14:paraId="1C7F25B4" w14:textId="77777777">
        <w:tc>
          <w:tcPr>
            <w:tcW w:w="0" w:type="auto"/>
          </w:tcPr>
          <w:p w14:paraId="1C7F25AA" w14:textId="77777777" w:rsidR="002E229E" w:rsidRDefault="00EB0030">
            <w:pPr>
              <w:pStyle w:val="Compact"/>
            </w:pPr>
            <w:r>
              <w:t>Establish</w:t>
            </w:r>
          </w:p>
        </w:tc>
        <w:tc>
          <w:tcPr>
            <w:tcW w:w="0" w:type="auto"/>
          </w:tcPr>
          <w:p w14:paraId="1C7F25AB" w14:textId="77777777" w:rsidR="002E229E" w:rsidRDefault="00EB0030">
            <w:pPr>
              <w:pStyle w:val="Compact"/>
            </w:pPr>
            <w:r>
              <w:t> </w:t>
            </w:r>
          </w:p>
        </w:tc>
        <w:tc>
          <w:tcPr>
            <w:tcW w:w="0" w:type="auto"/>
          </w:tcPr>
          <w:p w14:paraId="1C7F25AC" w14:textId="77777777" w:rsidR="002E229E" w:rsidRDefault="00EB0030">
            <w:pPr>
              <w:pStyle w:val="Compact"/>
            </w:pPr>
            <w:r>
              <w:t>ABC</w:t>
            </w:r>
          </w:p>
        </w:tc>
        <w:tc>
          <w:tcPr>
            <w:tcW w:w="0" w:type="auto"/>
          </w:tcPr>
          <w:p w14:paraId="1C7F25AD" w14:textId="77777777" w:rsidR="002E229E" w:rsidRDefault="00EB0030">
            <w:pPr>
              <w:pStyle w:val="Compact"/>
            </w:pPr>
            <w:r>
              <w:t>T2</w:t>
            </w:r>
          </w:p>
        </w:tc>
        <w:tc>
          <w:tcPr>
            <w:tcW w:w="0" w:type="auto"/>
          </w:tcPr>
          <w:p w14:paraId="1C7F25AE" w14:textId="77777777" w:rsidR="002E229E" w:rsidRDefault="00EB0030">
            <w:pPr>
              <w:pStyle w:val="Compact"/>
            </w:pPr>
            <w:r>
              <w:t>–</w:t>
            </w:r>
          </w:p>
        </w:tc>
        <w:tc>
          <w:tcPr>
            <w:tcW w:w="0" w:type="auto"/>
          </w:tcPr>
          <w:p w14:paraId="1C7F25AF" w14:textId="77777777" w:rsidR="002E229E" w:rsidRDefault="00EB0030">
            <w:pPr>
              <w:pStyle w:val="Compact"/>
            </w:pPr>
            <w:r>
              <w:t>100</w:t>
            </w:r>
          </w:p>
        </w:tc>
        <w:tc>
          <w:tcPr>
            <w:tcW w:w="0" w:type="auto"/>
          </w:tcPr>
          <w:p w14:paraId="1C7F25B0" w14:textId="77777777" w:rsidR="002E229E" w:rsidRDefault="00EB0030">
            <w:pPr>
              <w:pStyle w:val="Compact"/>
            </w:pPr>
            <w:r>
              <w:t>–</w:t>
            </w:r>
          </w:p>
        </w:tc>
        <w:tc>
          <w:tcPr>
            <w:tcW w:w="0" w:type="auto"/>
          </w:tcPr>
          <w:p w14:paraId="1C7F25B1" w14:textId="77777777" w:rsidR="002E229E" w:rsidRDefault="00EB0030">
            <w:pPr>
              <w:pStyle w:val="Compact"/>
            </w:pPr>
            <w:r>
              <w:t>–</w:t>
            </w:r>
          </w:p>
        </w:tc>
        <w:tc>
          <w:tcPr>
            <w:tcW w:w="0" w:type="auto"/>
          </w:tcPr>
          <w:p w14:paraId="1C7F25B2" w14:textId="77777777" w:rsidR="002E229E" w:rsidRDefault="00EB0030">
            <w:pPr>
              <w:pStyle w:val="Compact"/>
            </w:pPr>
            <w:r>
              <w:t>10</w:t>
            </w:r>
          </w:p>
        </w:tc>
        <w:tc>
          <w:tcPr>
            <w:tcW w:w="0" w:type="auto"/>
          </w:tcPr>
          <w:p w14:paraId="1C7F25B3" w14:textId="77777777" w:rsidR="002E229E" w:rsidRDefault="00EB0030">
            <w:pPr>
              <w:pStyle w:val="Compact"/>
            </w:pPr>
            <w:r>
              <w:t>–</w:t>
            </w:r>
          </w:p>
        </w:tc>
      </w:tr>
      <w:tr w:rsidR="002E229E" w14:paraId="1C7F25BF" w14:textId="77777777">
        <w:tc>
          <w:tcPr>
            <w:tcW w:w="0" w:type="auto"/>
          </w:tcPr>
          <w:p w14:paraId="1C7F25B5" w14:textId="77777777" w:rsidR="002E229E" w:rsidRDefault="002E229E"/>
        </w:tc>
        <w:tc>
          <w:tcPr>
            <w:tcW w:w="0" w:type="auto"/>
          </w:tcPr>
          <w:p w14:paraId="1C7F25B6" w14:textId="77777777" w:rsidR="002E229E" w:rsidRDefault="00EB0030">
            <w:pPr>
              <w:pStyle w:val="Compact"/>
            </w:pPr>
            <w:proofErr w:type="spellStart"/>
            <w:r>
              <w:t>EstablishmentAck</w:t>
            </w:r>
            <w:proofErr w:type="spellEnd"/>
          </w:p>
        </w:tc>
        <w:tc>
          <w:tcPr>
            <w:tcW w:w="0" w:type="auto"/>
          </w:tcPr>
          <w:p w14:paraId="1C7F25B7" w14:textId="77777777" w:rsidR="002E229E" w:rsidRDefault="00EB0030">
            <w:pPr>
              <w:pStyle w:val="Compact"/>
            </w:pPr>
            <w:r>
              <w:t>ABC</w:t>
            </w:r>
          </w:p>
        </w:tc>
        <w:tc>
          <w:tcPr>
            <w:tcW w:w="0" w:type="auto"/>
          </w:tcPr>
          <w:p w14:paraId="1C7F25B8" w14:textId="77777777" w:rsidR="002E229E" w:rsidRDefault="00EB0030">
            <w:pPr>
              <w:pStyle w:val="Compact"/>
            </w:pPr>
            <w:r>
              <w:t>–</w:t>
            </w:r>
          </w:p>
        </w:tc>
        <w:tc>
          <w:tcPr>
            <w:tcW w:w="0" w:type="auto"/>
          </w:tcPr>
          <w:p w14:paraId="1C7F25B9" w14:textId="77777777" w:rsidR="002E229E" w:rsidRDefault="00EB0030">
            <w:pPr>
              <w:pStyle w:val="Compact"/>
            </w:pPr>
            <w:r>
              <w:t>T2</w:t>
            </w:r>
          </w:p>
        </w:tc>
        <w:tc>
          <w:tcPr>
            <w:tcW w:w="0" w:type="auto"/>
          </w:tcPr>
          <w:p w14:paraId="1C7F25BA" w14:textId="77777777" w:rsidR="002E229E" w:rsidRDefault="00EB0030">
            <w:pPr>
              <w:pStyle w:val="Compact"/>
            </w:pPr>
            <w:r>
              <w:t>1000</w:t>
            </w:r>
          </w:p>
        </w:tc>
        <w:tc>
          <w:tcPr>
            <w:tcW w:w="0" w:type="auto"/>
          </w:tcPr>
          <w:p w14:paraId="1C7F25BB" w14:textId="77777777" w:rsidR="002E229E" w:rsidRDefault="00EB0030">
            <w:pPr>
              <w:pStyle w:val="Compact"/>
            </w:pPr>
            <w:r>
              <w:t>–</w:t>
            </w:r>
          </w:p>
        </w:tc>
        <w:tc>
          <w:tcPr>
            <w:tcW w:w="0" w:type="auto"/>
          </w:tcPr>
          <w:p w14:paraId="1C7F25BC" w14:textId="77777777" w:rsidR="002E229E" w:rsidRDefault="00EB0030">
            <w:pPr>
              <w:pStyle w:val="Compact"/>
            </w:pPr>
            <w:r>
              <w:t>–</w:t>
            </w:r>
          </w:p>
        </w:tc>
        <w:tc>
          <w:tcPr>
            <w:tcW w:w="0" w:type="auto"/>
          </w:tcPr>
          <w:p w14:paraId="1C7F25BD" w14:textId="77777777" w:rsidR="002E229E" w:rsidRDefault="00EB0030">
            <w:pPr>
              <w:pStyle w:val="Compact"/>
            </w:pPr>
            <w:r>
              <w:t>10</w:t>
            </w:r>
          </w:p>
        </w:tc>
        <w:tc>
          <w:tcPr>
            <w:tcW w:w="0" w:type="auto"/>
          </w:tcPr>
          <w:p w14:paraId="1C7F25BE" w14:textId="77777777" w:rsidR="002E229E" w:rsidRDefault="00EB0030">
            <w:pPr>
              <w:pStyle w:val="Compact"/>
            </w:pPr>
            <w:r>
              <w:t>–</w:t>
            </w:r>
          </w:p>
        </w:tc>
      </w:tr>
      <w:tr w:rsidR="002E229E" w14:paraId="1C7F25CA" w14:textId="77777777">
        <w:tc>
          <w:tcPr>
            <w:tcW w:w="0" w:type="auto"/>
          </w:tcPr>
          <w:p w14:paraId="1C7F25C0" w14:textId="77777777" w:rsidR="002E229E" w:rsidRDefault="00EB0030">
            <w:pPr>
              <w:pStyle w:val="Compact"/>
            </w:pPr>
            <w:proofErr w:type="spellStart"/>
            <w:r>
              <w:t>UnsequencedHeartbeat</w:t>
            </w:r>
            <w:proofErr w:type="spellEnd"/>
          </w:p>
        </w:tc>
        <w:tc>
          <w:tcPr>
            <w:tcW w:w="0" w:type="auto"/>
          </w:tcPr>
          <w:p w14:paraId="1C7F25C1" w14:textId="77777777" w:rsidR="002E229E" w:rsidRDefault="002E229E"/>
        </w:tc>
        <w:tc>
          <w:tcPr>
            <w:tcW w:w="0" w:type="auto"/>
          </w:tcPr>
          <w:p w14:paraId="1C7F25C2" w14:textId="77777777" w:rsidR="002E229E" w:rsidRDefault="00EB0030">
            <w:pPr>
              <w:pStyle w:val="Compact"/>
            </w:pPr>
            <w:r>
              <w:t>–</w:t>
            </w:r>
          </w:p>
        </w:tc>
        <w:tc>
          <w:tcPr>
            <w:tcW w:w="0" w:type="auto"/>
          </w:tcPr>
          <w:p w14:paraId="1C7F25C3" w14:textId="77777777" w:rsidR="002E229E" w:rsidRDefault="00EB0030">
            <w:pPr>
              <w:pStyle w:val="Compact"/>
            </w:pPr>
            <w:r>
              <w:t>– (T2+10)</w:t>
            </w:r>
          </w:p>
        </w:tc>
        <w:tc>
          <w:tcPr>
            <w:tcW w:w="0" w:type="auto"/>
          </w:tcPr>
          <w:p w14:paraId="1C7F25C4" w14:textId="77777777" w:rsidR="002E229E" w:rsidRDefault="00EB0030">
            <w:pPr>
              <w:pStyle w:val="Compact"/>
            </w:pPr>
            <w:r>
              <w:t>–</w:t>
            </w:r>
          </w:p>
        </w:tc>
        <w:tc>
          <w:tcPr>
            <w:tcW w:w="0" w:type="auto"/>
          </w:tcPr>
          <w:p w14:paraId="1C7F25C5" w14:textId="77777777" w:rsidR="002E229E" w:rsidRDefault="00EB0030">
            <w:pPr>
              <w:pStyle w:val="Compact"/>
            </w:pPr>
            <w:r>
              <w:t>–</w:t>
            </w:r>
          </w:p>
        </w:tc>
        <w:tc>
          <w:tcPr>
            <w:tcW w:w="0" w:type="auto"/>
          </w:tcPr>
          <w:p w14:paraId="1C7F25C6" w14:textId="77777777" w:rsidR="002E229E" w:rsidRDefault="00EB0030">
            <w:pPr>
              <w:pStyle w:val="Compact"/>
            </w:pPr>
            <w:r>
              <w:t>–</w:t>
            </w:r>
          </w:p>
        </w:tc>
        <w:tc>
          <w:tcPr>
            <w:tcW w:w="0" w:type="auto"/>
          </w:tcPr>
          <w:p w14:paraId="1C7F25C7" w14:textId="77777777" w:rsidR="002E229E" w:rsidRDefault="00EB0030">
            <w:pPr>
              <w:pStyle w:val="Compact"/>
            </w:pPr>
            <w:r>
              <w:t>–</w:t>
            </w:r>
          </w:p>
        </w:tc>
        <w:tc>
          <w:tcPr>
            <w:tcW w:w="0" w:type="auto"/>
          </w:tcPr>
          <w:p w14:paraId="1C7F25C8" w14:textId="77777777" w:rsidR="002E229E" w:rsidRDefault="00EB0030">
            <w:pPr>
              <w:pStyle w:val="Compact"/>
            </w:pPr>
            <w:r>
              <w:t>–</w:t>
            </w:r>
          </w:p>
        </w:tc>
        <w:tc>
          <w:tcPr>
            <w:tcW w:w="0" w:type="auto"/>
          </w:tcPr>
          <w:p w14:paraId="1C7F25C9" w14:textId="77777777" w:rsidR="002E229E" w:rsidRDefault="00EB0030">
            <w:pPr>
              <w:pStyle w:val="Compact"/>
            </w:pPr>
            <w:r>
              <w:t>–</w:t>
            </w:r>
          </w:p>
        </w:tc>
      </w:tr>
      <w:tr w:rsidR="002E229E" w14:paraId="1C7F25D5" w14:textId="77777777">
        <w:tc>
          <w:tcPr>
            <w:tcW w:w="0" w:type="auto"/>
          </w:tcPr>
          <w:p w14:paraId="1C7F25CB" w14:textId="77777777" w:rsidR="002E229E" w:rsidRDefault="00EB0030">
            <w:pPr>
              <w:pStyle w:val="Compact"/>
            </w:pPr>
            <w:proofErr w:type="spellStart"/>
            <w:r>
              <w:t>UnsequencedHeartbeat</w:t>
            </w:r>
            <w:proofErr w:type="spellEnd"/>
          </w:p>
        </w:tc>
        <w:tc>
          <w:tcPr>
            <w:tcW w:w="0" w:type="auto"/>
          </w:tcPr>
          <w:p w14:paraId="1C7F25CC" w14:textId="77777777" w:rsidR="002E229E" w:rsidRDefault="002E229E"/>
        </w:tc>
        <w:tc>
          <w:tcPr>
            <w:tcW w:w="0" w:type="auto"/>
          </w:tcPr>
          <w:p w14:paraId="1C7F25CD" w14:textId="77777777" w:rsidR="002E229E" w:rsidRDefault="00EB0030">
            <w:pPr>
              <w:pStyle w:val="Compact"/>
            </w:pPr>
            <w:r>
              <w:t>–</w:t>
            </w:r>
          </w:p>
        </w:tc>
        <w:tc>
          <w:tcPr>
            <w:tcW w:w="0" w:type="auto"/>
          </w:tcPr>
          <w:p w14:paraId="1C7F25CE" w14:textId="77777777" w:rsidR="002E229E" w:rsidRDefault="00EB0030">
            <w:pPr>
              <w:pStyle w:val="Compact"/>
            </w:pPr>
            <w:r>
              <w:t>– (T2+20)</w:t>
            </w:r>
          </w:p>
        </w:tc>
        <w:tc>
          <w:tcPr>
            <w:tcW w:w="0" w:type="auto"/>
          </w:tcPr>
          <w:p w14:paraId="1C7F25CF" w14:textId="77777777" w:rsidR="002E229E" w:rsidRDefault="00EB0030">
            <w:pPr>
              <w:pStyle w:val="Compact"/>
            </w:pPr>
            <w:r>
              <w:t>–</w:t>
            </w:r>
          </w:p>
        </w:tc>
        <w:tc>
          <w:tcPr>
            <w:tcW w:w="0" w:type="auto"/>
          </w:tcPr>
          <w:p w14:paraId="1C7F25D0" w14:textId="77777777" w:rsidR="002E229E" w:rsidRDefault="00EB0030">
            <w:pPr>
              <w:pStyle w:val="Compact"/>
            </w:pPr>
            <w:r>
              <w:t>–</w:t>
            </w:r>
          </w:p>
        </w:tc>
        <w:tc>
          <w:tcPr>
            <w:tcW w:w="0" w:type="auto"/>
          </w:tcPr>
          <w:p w14:paraId="1C7F25D1" w14:textId="77777777" w:rsidR="002E229E" w:rsidRDefault="00EB0030">
            <w:pPr>
              <w:pStyle w:val="Compact"/>
            </w:pPr>
            <w:r>
              <w:t>–</w:t>
            </w:r>
          </w:p>
        </w:tc>
        <w:tc>
          <w:tcPr>
            <w:tcW w:w="0" w:type="auto"/>
          </w:tcPr>
          <w:p w14:paraId="1C7F25D2" w14:textId="77777777" w:rsidR="002E229E" w:rsidRDefault="00EB0030">
            <w:pPr>
              <w:pStyle w:val="Compact"/>
            </w:pPr>
            <w:r>
              <w:t>–</w:t>
            </w:r>
          </w:p>
        </w:tc>
        <w:tc>
          <w:tcPr>
            <w:tcW w:w="0" w:type="auto"/>
          </w:tcPr>
          <w:p w14:paraId="1C7F25D3" w14:textId="77777777" w:rsidR="002E229E" w:rsidRDefault="00EB0030">
            <w:pPr>
              <w:pStyle w:val="Compact"/>
            </w:pPr>
            <w:r>
              <w:t>–</w:t>
            </w:r>
          </w:p>
        </w:tc>
        <w:tc>
          <w:tcPr>
            <w:tcW w:w="0" w:type="auto"/>
          </w:tcPr>
          <w:p w14:paraId="1C7F25D4" w14:textId="77777777" w:rsidR="002E229E" w:rsidRDefault="00EB0030">
            <w:pPr>
              <w:pStyle w:val="Compact"/>
            </w:pPr>
            <w:r>
              <w:t>–</w:t>
            </w:r>
          </w:p>
        </w:tc>
      </w:tr>
      <w:tr w:rsidR="002E229E" w14:paraId="1C7F25E0" w14:textId="77777777">
        <w:tc>
          <w:tcPr>
            <w:tcW w:w="0" w:type="auto"/>
          </w:tcPr>
          <w:p w14:paraId="1C7F25D6" w14:textId="77777777" w:rsidR="002E229E" w:rsidRDefault="00EB0030">
            <w:pPr>
              <w:pStyle w:val="Compact"/>
            </w:pPr>
            <w:proofErr w:type="spellStart"/>
            <w:r>
              <w:t>UnsequencedHeartbeat</w:t>
            </w:r>
            <w:proofErr w:type="spellEnd"/>
          </w:p>
        </w:tc>
        <w:tc>
          <w:tcPr>
            <w:tcW w:w="0" w:type="auto"/>
          </w:tcPr>
          <w:p w14:paraId="1C7F25D7" w14:textId="77777777" w:rsidR="002E229E" w:rsidRDefault="002E229E"/>
        </w:tc>
        <w:tc>
          <w:tcPr>
            <w:tcW w:w="0" w:type="auto"/>
          </w:tcPr>
          <w:p w14:paraId="1C7F25D8" w14:textId="77777777" w:rsidR="002E229E" w:rsidRDefault="00EB0030">
            <w:pPr>
              <w:pStyle w:val="Compact"/>
            </w:pPr>
            <w:r>
              <w:t>–</w:t>
            </w:r>
          </w:p>
        </w:tc>
        <w:tc>
          <w:tcPr>
            <w:tcW w:w="0" w:type="auto"/>
          </w:tcPr>
          <w:p w14:paraId="1C7F25D9" w14:textId="77777777" w:rsidR="002E229E" w:rsidRDefault="00EB0030">
            <w:pPr>
              <w:pStyle w:val="Compact"/>
            </w:pPr>
            <w:r>
              <w:t>– (T2+30)</w:t>
            </w:r>
          </w:p>
        </w:tc>
        <w:tc>
          <w:tcPr>
            <w:tcW w:w="0" w:type="auto"/>
          </w:tcPr>
          <w:p w14:paraId="1C7F25DA" w14:textId="77777777" w:rsidR="002E229E" w:rsidRDefault="00EB0030">
            <w:pPr>
              <w:pStyle w:val="Compact"/>
            </w:pPr>
            <w:r>
              <w:t>–</w:t>
            </w:r>
          </w:p>
        </w:tc>
        <w:tc>
          <w:tcPr>
            <w:tcW w:w="0" w:type="auto"/>
          </w:tcPr>
          <w:p w14:paraId="1C7F25DB" w14:textId="77777777" w:rsidR="002E229E" w:rsidRDefault="00EB0030">
            <w:pPr>
              <w:pStyle w:val="Compact"/>
            </w:pPr>
            <w:r>
              <w:t>–</w:t>
            </w:r>
          </w:p>
        </w:tc>
        <w:tc>
          <w:tcPr>
            <w:tcW w:w="0" w:type="auto"/>
          </w:tcPr>
          <w:p w14:paraId="1C7F25DC" w14:textId="77777777" w:rsidR="002E229E" w:rsidRDefault="00EB0030">
            <w:pPr>
              <w:pStyle w:val="Compact"/>
            </w:pPr>
            <w:r>
              <w:t>–</w:t>
            </w:r>
          </w:p>
        </w:tc>
        <w:tc>
          <w:tcPr>
            <w:tcW w:w="0" w:type="auto"/>
          </w:tcPr>
          <w:p w14:paraId="1C7F25DD" w14:textId="77777777" w:rsidR="002E229E" w:rsidRDefault="00EB0030">
            <w:pPr>
              <w:pStyle w:val="Compact"/>
            </w:pPr>
            <w:r>
              <w:t>–</w:t>
            </w:r>
          </w:p>
        </w:tc>
        <w:tc>
          <w:tcPr>
            <w:tcW w:w="0" w:type="auto"/>
          </w:tcPr>
          <w:p w14:paraId="1C7F25DE" w14:textId="77777777" w:rsidR="002E229E" w:rsidRDefault="00EB0030">
            <w:pPr>
              <w:pStyle w:val="Compact"/>
            </w:pPr>
            <w:r>
              <w:t>–</w:t>
            </w:r>
          </w:p>
        </w:tc>
        <w:tc>
          <w:tcPr>
            <w:tcW w:w="0" w:type="auto"/>
          </w:tcPr>
          <w:p w14:paraId="1C7F25DF" w14:textId="77777777" w:rsidR="002E229E" w:rsidRDefault="00EB0030">
            <w:pPr>
              <w:pStyle w:val="Compact"/>
            </w:pPr>
            <w:r>
              <w:t>–</w:t>
            </w:r>
          </w:p>
        </w:tc>
      </w:tr>
    </w:tbl>
    <w:p w14:paraId="1C7F25E1" w14:textId="77777777" w:rsidR="002E229E" w:rsidRDefault="00EB0030">
      <w:pPr>
        <w:pStyle w:val="berschrift3"/>
      </w:pPr>
      <w:bookmarkStart w:id="251" w:name="_Toc68972468"/>
      <w:bookmarkStart w:id="252" w:name="retransmission-request-1"/>
      <w:bookmarkEnd w:id="250"/>
      <w:r>
        <w:t>Retransmission Request</w:t>
      </w:r>
      <w:bookmarkEnd w:id="251"/>
    </w:p>
    <w:p w14:paraId="1C7F25E2" w14:textId="77777777" w:rsidR="002E229E" w:rsidRDefault="00EB0030">
      <w:pPr>
        <w:pStyle w:val="FirstParagraph"/>
      </w:pPr>
      <w:r>
        <w:t>For recoverable flows, a Retransmission Request could be issued to recover gap in sequence numbers</w:t>
      </w:r>
    </w:p>
    <w:tbl>
      <w:tblPr>
        <w:tblStyle w:val="Table"/>
        <w:tblW w:w="4999" w:type="pct"/>
        <w:tblLook w:val="0020" w:firstRow="1" w:lastRow="0" w:firstColumn="0" w:lastColumn="0" w:noHBand="0" w:noVBand="0"/>
      </w:tblPr>
      <w:tblGrid>
        <w:gridCol w:w="3673"/>
        <w:gridCol w:w="1957"/>
        <w:gridCol w:w="975"/>
        <w:gridCol w:w="1146"/>
        <w:gridCol w:w="1267"/>
        <w:gridCol w:w="831"/>
        <w:gridCol w:w="983"/>
        <w:gridCol w:w="1180"/>
        <w:gridCol w:w="1221"/>
        <w:gridCol w:w="838"/>
        <w:gridCol w:w="714"/>
      </w:tblGrid>
      <w:tr w:rsidR="002E229E" w14:paraId="1C7F25EE"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25E3" w14:textId="77777777" w:rsidR="002E229E" w:rsidRDefault="00EB0030">
            <w:pPr>
              <w:pStyle w:val="Compact"/>
            </w:pPr>
            <w:r>
              <w:rPr>
                <w:bCs/>
              </w:rPr>
              <w:t>Message Received</w:t>
            </w:r>
          </w:p>
        </w:tc>
        <w:tc>
          <w:tcPr>
            <w:tcW w:w="0" w:type="auto"/>
          </w:tcPr>
          <w:p w14:paraId="1C7F25E4" w14:textId="77777777" w:rsidR="002E229E" w:rsidRDefault="00EB0030">
            <w:pPr>
              <w:pStyle w:val="Compact"/>
            </w:pPr>
            <w:r>
              <w:rPr>
                <w:bCs/>
              </w:rPr>
              <w:t>Message Sent</w:t>
            </w:r>
          </w:p>
        </w:tc>
        <w:tc>
          <w:tcPr>
            <w:tcW w:w="0" w:type="auto"/>
          </w:tcPr>
          <w:p w14:paraId="1C7F25E5" w14:textId="77777777" w:rsidR="002E229E" w:rsidRDefault="00EB0030">
            <w:pPr>
              <w:pStyle w:val="Compact"/>
            </w:pPr>
            <w:r>
              <w:rPr>
                <w:bCs/>
              </w:rPr>
              <w:t>Session ID (UUID)</w:t>
            </w:r>
          </w:p>
        </w:tc>
        <w:tc>
          <w:tcPr>
            <w:tcW w:w="0" w:type="auto"/>
          </w:tcPr>
          <w:p w14:paraId="1C7F25E6" w14:textId="77777777" w:rsidR="002E229E" w:rsidRDefault="00EB0030">
            <w:pPr>
              <w:pStyle w:val="Compact"/>
            </w:pPr>
            <w:r>
              <w:rPr>
                <w:bCs/>
              </w:rPr>
              <w:t>Timestamp</w:t>
            </w:r>
          </w:p>
        </w:tc>
        <w:tc>
          <w:tcPr>
            <w:tcW w:w="0" w:type="auto"/>
          </w:tcPr>
          <w:p w14:paraId="1C7F25E7" w14:textId="77777777" w:rsidR="002E229E" w:rsidRDefault="00EB0030">
            <w:pPr>
              <w:pStyle w:val="Compact"/>
            </w:pPr>
            <w:r>
              <w:rPr>
                <w:bCs/>
              </w:rPr>
              <w:t>Request Timestamp</w:t>
            </w:r>
          </w:p>
        </w:tc>
        <w:tc>
          <w:tcPr>
            <w:tcW w:w="0" w:type="auto"/>
          </w:tcPr>
          <w:p w14:paraId="1C7F25E8" w14:textId="77777777" w:rsidR="002E229E" w:rsidRDefault="00EB0030">
            <w:pPr>
              <w:pStyle w:val="Compact"/>
            </w:pPr>
            <w:r>
              <w:rPr>
                <w:bCs/>
              </w:rPr>
              <w:t xml:space="preserve">Next </w:t>
            </w:r>
            <w:proofErr w:type="spellStart"/>
            <w:r>
              <w:rPr>
                <w:bCs/>
              </w:rPr>
              <w:t>SeqNo</w:t>
            </w:r>
            <w:proofErr w:type="spellEnd"/>
          </w:p>
        </w:tc>
        <w:tc>
          <w:tcPr>
            <w:tcW w:w="0" w:type="auto"/>
          </w:tcPr>
          <w:p w14:paraId="1C7F25E9" w14:textId="77777777" w:rsidR="002E229E" w:rsidRDefault="00EB0030">
            <w:pPr>
              <w:pStyle w:val="Compact"/>
            </w:pPr>
            <w:r>
              <w:rPr>
                <w:bCs/>
              </w:rPr>
              <w:t xml:space="preserve"> Implicit </w:t>
            </w:r>
            <w:proofErr w:type="spellStart"/>
            <w:r>
              <w:rPr>
                <w:bCs/>
              </w:rPr>
              <w:t>SeqNo</w:t>
            </w:r>
            <w:proofErr w:type="spellEnd"/>
          </w:p>
        </w:tc>
        <w:tc>
          <w:tcPr>
            <w:tcW w:w="0" w:type="auto"/>
          </w:tcPr>
          <w:p w14:paraId="1C7F25EA" w14:textId="77777777" w:rsidR="002E229E" w:rsidRDefault="00EB0030">
            <w:pPr>
              <w:pStyle w:val="Compact"/>
            </w:pPr>
            <w:r>
              <w:rPr>
                <w:bCs/>
              </w:rPr>
              <w:t>Client Flow</w:t>
            </w:r>
          </w:p>
        </w:tc>
        <w:tc>
          <w:tcPr>
            <w:tcW w:w="0" w:type="auto"/>
          </w:tcPr>
          <w:p w14:paraId="1C7F25EB" w14:textId="77777777" w:rsidR="002E229E" w:rsidRDefault="00EB0030">
            <w:pPr>
              <w:pStyle w:val="Compact"/>
            </w:pPr>
            <w:r>
              <w:rPr>
                <w:bCs/>
              </w:rPr>
              <w:t>Server Flow</w:t>
            </w:r>
          </w:p>
        </w:tc>
        <w:tc>
          <w:tcPr>
            <w:tcW w:w="0" w:type="auto"/>
          </w:tcPr>
          <w:p w14:paraId="1C7F25EC" w14:textId="77777777" w:rsidR="002E229E" w:rsidRDefault="00EB0030">
            <w:pPr>
              <w:pStyle w:val="Compact"/>
            </w:pPr>
            <w:r>
              <w:rPr>
                <w:bCs/>
              </w:rPr>
              <w:t xml:space="preserve">From </w:t>
            </w:r>
            <w:proofErr w:type="spellStart"/>
            <w:r>
              <w:rPr>
                <w:bCs/>
              </w:rPr>
              <w:t>SeqNo</w:t>
            </w:r>
            <w:proofErr w:type="spellEnd"/>
          </w:p>
        </w:tc>
        <w:tc>
          <w:tcPr>
            <w:tcW w:w="0" w:type="auto"/>
          </w:tcPr>
          <w:p w14:paraId="1C7F25ED" w14:textId="77777777" w:rsidR="002E229E" w:rsidRDefault="00EB0030">
            <w:pPr>
              <w:pStyle w:val="Compact"/>
            </w:pPr>
            <w:r>
              <w:rPr>
                <w:bCs/>
              </w:rPr>
              <w:t>Count</w:t>
            </w:r>
          </w:p>
        </w:tc>
      </w:tr>
      <w:tr w:rsidR="002E229E" w14:paraId="1C7F25FA" w14:textId="77777777">
        <w:tc>
          <w:tcPr>
            <w:tcW w:w="0" w:type="auto"/>
          </w:tcPr>
          <w:p w14:paraId="1C7F25EF" w14:textId="77777777" w:rsidR="002E229E" w:rsidRDefault="00EB0030">
            <w:pPr>
              <w:pStyle w:val="Compact"/>
            </w:pPr>
            <w:r>
              <w:t>Negotiate</w:t>
            </w:r>
          </w:p>
        </w:tc>
        <w:tc>
          <w:tcPr>
            <w:tcW w:w="0" w:type="auto"/>
          </w:tcPr>
          <w:p w14:paraId="1C7F25F0" w14:textId="77777777" w:rsidR="002E229E" w:rsidRDefault="00EB0030">
            <w:pPr>
              <w:pStyle w:val="Compact"/>
            </w:pPr>
            <w:r>
              <w:t> </w:t>
            </w:r>
          </w:p>
        </w:tc>
        <w:tc>
          <w:tcPr>
            <w:tcW w:w="0" w:type="auto"/>
          </w:tcPr>
          <w:p w14:paraId="1C7F25F1" w14:textId="77777777" w:rsidR="002E229E" w:rsidRDefault="00EB0030">
            <w:pPr>
              <w:pStyle w:val="Compact"/>
            </w:pPr>
            <w:r>
              <w:t>ABC</w:t>
            </w:r>
          </w:p>
        </w:tc>
        <w:tc>
          <w:tcPr>
            <w:tcW w:w="0" w:type="auto"/>
          </w:tcPr>
          <w:p w14:paraId="1C7F25F2" w14:textId="77777777" w:rsidR="002E229E" w:rsidRDefault="00EB0030">
            <w:pPr>
              <w:pStyle w:val="Compact"/>
            </w:pPr>
            <w:r>
              <w:t>T1</w:t>
            </w:r>
          </w:p>
        </w:tc>
        <w:tc>
          <w:tcPr>
            <w:tcW w:w="0" w:type="auto"/>
          </w:tcPr>
          <w:p w14:paraId="1C7F25F3" w14:textId="77777777" w:rsidR="002E229E" w:rsidRDefault="00EB0030">
            <w:pPr>
              <w:pStyle w:val="Compact"/>
            </w:pPr>
            <w:r>
              <w:t>–</w:t>
            </w:r>
          </w:p>
        </w:tc>
        <w:tc>
          <w:tcPr>
            <w:tcW w:w="0" w:type="auto"/>
          </w:tcPr>
          <w:p w14:paraId="1C7F25F4" w14:textId="77777777" w:rsidR="002E229E" w:rsidRDefault="00EB0030">
            <w:pPr>
              <w:pStyle w:val="Compact"/>
            </w:pPr>
            <w:r>
              <w:t>–</w:t>
            </w:r>
          </w:p>
        </w:tc>
        <w:tc>
          <w:tcPr>
            <w:tcW w:w="0" w:type="auto"/>
          </w:tcPr>
          <w:p w14:paraId="1C7F25F5" w14:textId="77777777" w:rsidR="002E229E" w:rsidRDefault="00EB0030">
            <w:pPr>
              <w:pStyle w:val="Compact"/>
            </w:pPr>
            <w:r>
              <w:t>–</w:t>
            </w:r>
          </w:p>
        </w:tc>
        <w:tc>
          <w:tcPr>
            <w:tcW w:w="0" w:type="auto"/>
          </w:tcPr>
          <w:p w14:paraId="1C7F25F6" w14:textId="77777777" w:rsidR="002E229E" w:rsidRDefault="00EB0030">
            <w:pPr>
              <w:pStyle w:val="Compact"/>
            </w:pPr>
            <w:r>
              <w:t>Idempotent</w:t>
            </w:r>
          </w:p>
        </w:tc>
        <w:tc>
          <w:tcPr>
            <w:tcW w:w="0" w:type="auto"/>
          </w:tcPr>
          <w:p w14:paraId="1C7F25F7" w14:textId="77777777" w:rsidR="002E229E" w:rsidRDefault="00EB0030">
            <w:pPr>
              <w:pStyle w:val="Compact"/>
            </w:pPr>
            <w:r>
              <w:t>–</w:t>
            </w:r>
          </w:p>
        </w:tc>
        <w:tc>
          <w:tcPr>
            <w:tcW w:w="0" w:type="auto"/>
          </w:tcPr>
          <w:p w14:paraId="1C7F25F8" w14:textId="77777777" w:rsidR="002E229E" w:rsidRDefault="00EB0030">
            <w:pPr>
              <w:pStyle w:val="Compact"/>
            </w:pPr>
            <w:r>
              <w:t>–</w:t>
            </w:r>
          </w:p>
        </w:tc>
        <w:tc>
          <w:tcPr>
            <w:tcW w:w="0" w:type="auto"/>
          </w:tcPr>
          <w:p w14:paraId="1C7F25F9" w14:textId="77777777" w:rsidR="002E229E" w:rsidRDefault="00EB0030">
            <w:pPr>
              <w:pStyle w:val="Compact"/>
            </w:pPr>
            <w:r>
              <w:t>–</w:t>
            </w:r>
          </w:p>
        </w:tc>
      </w:tr>
      <w:tr w:rsidR="002E229E" w14:paraId="1C7F2606" w14:textId="77777777">
        <w:tc>
          <w:tcPr>
            <w:tcW w:w="0" w:type="auto"/>
          </w:tcPr>
          <w:p w14:paraId="1C7F25FB" w14:textId="77777777" w:rsidR="002E229E" w:rsidRDefault="002E229E"/>
        </w:tc>
        <w:tc>
          <w:tcPr>
            <w:tcW w:w="0" w:type="auto"/>
          </w:tcPr>
          <w:p w14:paraId="1C7F25FC" w14:textId="5BC0418C" w:rsidR="002E229E" w:rsidRDefault="001851D6">
            <w:pPr>
              <w:pStyle w:val="Compact"/>
            </w:pPr>
            <w:proofErr w:type="spellStart"/>
            <w:r>
              <w:t>NegotiationResp</w:t>
            </w:r>
            <w:r w:rsidR="00EB0030">
              <w:t>onse</w:t>
            </w:r>
            <w:proofErr w:type="spellEnd"/>
          </w:p>
        </w:tc>
        <w:tc>
          <w:tcPr>
            <w:tcW w:w="0" w:type="auto"/>
          </w:tcPr>
          <w:p w14:paraId="1C7F25FD" w14:textId="77777777" w:rsidR="002E229E" w:rsidRDefault="00EB0030">
            <w:pPr>
              <w:pStyle w:val="Compact"/>
            </w:pPr>
            <w:r>
              <w:t>ABC</w:t>
            </w:r>
          </w:p>
        </w:tc>
        <w:tc>
          <w:tcPr>
            <w:tcW w:w="0" w:type="auto"/>
          </w:tcPr>
          <w:p w14:paraId="1C7F25FE" w14:textId="77777777" w:rsidR="002E229E" w:rsidRDefault="00EB0030">
            <w:pPr>
              <w:pStyle w:val="Compact"/>
            </w:pPr>
            <w:r>
              <w:t>–</w:t>
            </w:r>
          </w:p>
        </w:tc>
        <w:tc>
          <w:tcPr>
            <w:tcW w:w="0" w:type="auto"/>
          </w:tcPr>
          <w:p w14:paraId="1C7F25FF" w14:textId="77777777" w:rsidR="002E229E" w:rsidRDefault="00EB0030">
            <w:pPr>
              <w:pStyle w:val="Compact"/>
            </w:pPr>
            <w:r>
              <w:t>T1</w:t>
            </w:r>
          </w:p>
        </w:tc>
        <w:tc>
          <w:tcPr>
            <w:tcW w:w="0" w:type="auto"/>
          </w:tcPr>
          <w:p w14:paraId="1C7F2600" w14:textId="77777777" w:rsidR="002E229E" w:rsidRDefault="00EB0030">
            <w:pPr>
              <w:pStyle w:val="Compact"/>
            </w:pPr>
            <w:r>
              <w:t>–</w:t>
            </w:r>
          </w:p>
        </w:tc>
        <w:tc>
          <w:tcPr>
            <w:tcW w:w="0" w:type="auto"/>
          </w:tcPr>
          <w:p w14:paraId="1C7F2601" w14:textId="77777777" w:rsidR="002E229E" w:rsidRDefault="00EB0030">
            <w:pPr>
              <w:pStyle w:val="Compact"/>
            </w:pPr>
            <w:r>
              <w:t>–</w:t>
            </w:r>
          </w:p>
        </w:tc>
        <w:tc>
          <w:tcPr>
            <w:tcW w:w="0" w:type="auto"/>
          </w:tcPr>
          <w:p w14:paraId="1C7F2602" w14:textId="77777777" w:rsidR="002E229E" w:rsidRDefault="00EB0030">
            <w:pPr>
              <w:pStyle w:val="Compact"/>
            </w:pPr>
            <w:r>
              <w:t>–</w:t>
            </w:r>
          </w:p>
        </w:tc>
        <w:tc>
          <w:tcPr>
            <w:tcW w:w="0" w:type="auto"/>
          </w:tcPr>
          <w:p w14:paraId="1C7F2603" w14:textId="77777777" w:rsidR="002E229E" w:rsidRDefault="00EB0030">
            <w:pPr>
              <w:pStyle w:val="Compact"/>
            </w:pPr>
            <w:r>
              <w:t>Recoverable</w:t>
            </w:r>
          </w:p>
        </w:tc>
        <w:tc>
          <w:tcPr>
            <w:tcW w:w="0" w:type="auto"/>
          </w:tcPr>
          <w:p w14:paraId="1C7F2604" w14:textId="77777777" w:rsidR="002E229E" w:rsidRDefault="00EB0030">
            <w:pPr>
              <w:pStyle w:val="Compact"/>
            </w:pPr>
            <w:r>
              <w:t>–</w:t>
            </w:r>
          </w:p>
        </w:tc>
        <w:tc>
          <w:tcPr>
            <w:tcW w:w="0" w:type="auto"/>
          </w:tcPr>
          <w:p w14:paraId="1C7F2605" w14:textId="77777777" w:rsidR="002E229E" w:rsidRDefault="00EB0030">
            <w:pPr>
              <w:pStyle w:val="Compact"/>
            </w:pPr>
            <w:r>
              <w:t>–</w:t>
            </w:r>
          </w:p>
        </w:tc>
      </w:tr>
      <w:tr w:rsidR="002E229E" w14:paraId="1C7F2612" w14:textId="77777777">
        <w:tc>
          <w:tcPr>
            <w:tcW w:w="0" w:type="auto"/>
          </w:tcPr>
          <w:p w14:paraId="1C7F2607" w14:textId="77777777" w:rsidR="002E229E" w:rsidRDefault="00EB0030">
            <w:pPr>
              <w:pStyle w:val="Compact"/>
            </w:pPr>
            <w:r>
              <w:t>Establish</w:t>
            </w:r>
          </w:p>
        </w:tc>
        <w:tc>
          <w:tcPr>
            <w:tcW w:w="0" w:type="auto"/>
          </w:tcPr>
          <w:p w14:paraId="1C7F2608" w14:textId="77777777" w:rsidR="002E229E" w:rsidRDefault="00EB0030">
            <w:pPr>
              <w:pStyle w:val="Compact"/>
            </w:pPr>
            <w:r>
              <w:t> </w:t>
            </w:r>
          </w:p>
        </w:tc>
        <w:tc>
          <w:tcPr>
            <w:tcW w:w="0" w:type="auto"/>
          </w:tcPr>
          <w:p w14:paraId="1C7F2609" w14:textId="77777777" w:rsidR="002E229E" w:rsidRDefault="00EB0030">
            <w:pPr>
              <w:pStyle w:val="Compact"/>
            </w:pPr>
            <w:r>
              <w:t>ABC</w:t>
            </w:r>
          </w:p>
        </w:tc>
        <w:tc>
          <w:tcPr>
            <w:tcW w:w="0" w:type="auto"/>
          </w:tcPr>
          <w:p w14:paraId="1C7F260A" w14:textId="77777777" w:rsidR="002E229E" w:rsidRDefault="00EB0030">
            <w:pPr>
              <w:pStyle w:val="Compact"/>
            </w:pPr>
            <w:r>
              <w:t>T2</w:t>
            </w:r>
          </w:p>
        </w:tc>
        <w:tc>
          <w:tcPr>
            <w:tcW w:w="0" w:type="auto"/>
          </w:tcPr>
          <w:p w14:paraId="1C7F260B" w14:textId="77777777" w:rsidR="002E229E" w:rsidRDefault="00EB0030">
            <w:pPr>
              <w:pStyle w:val="Compact"/>
            </w:pPr>
            <w:r>
              <w:t>–</w:t>
            </w:r>
          </w:p>
        </w:tc>
        <w:tc>
          <w:tcPr>
            <w:tcW w:w="0" w:type="auto"/>
          </w:tcPr>
          <w:p w14:paraId="1C7F260C" w14:textId="77777777" w:rsidR="002E229E" w:rsidRDefault="00EB0030">
            <w:pPr>
              <w:pStyle w:val="Compact"/>
            </w:pPr>
            <w:r>
              <w:t>100</w:t>
            </w:r>
          </w:p>
        </w:tc>
        <w:tc>
          <w:tcPr>
            <w:tcW w:w="0" w:type="auto"/>
          </w:tcPr>
          <w:p w14:paraId="1C7F260D" w14:textId="77777777" w:rsidR="002E229E" w:rsidRDefault="00EB0030">
            <w:pPr>
              <w:pStyle w:val="Compact"/>
            </w:pPr>
            <w:r>
              <w:t>–</w:t>
            </w:r>
          </w:p>
        </w:tc>
        <w:tc>
          <w:tcPr>
            <w:tcW w:w="0" w:type="auto"/>
          </w:tcPr>
          <w:p w14:paraId="1C7F260E" w14:textId="77777777" w:rsidR="002E229E" w:rsidRDefault="00EB0030">
            <w:pPr>
              <w:pStyle w:val="Compact"/>
            </w:pPr>
            <w:r>
              <w:t>–</w:t>
            </w:r>
          </w:p>
        </w:tc>
        <w:tc>
          <w:tcPr>
            <w:tcW w:w="0" w:type="auto"/>
          </w:tcPr>
          <w:p w14:paraId="1C7F260F" w14:textId="77777777" w:rsidR="002E229E" w:rsidRDefault="00EB0030">
            <w:pPr>
              <w:pStyle w:val="Compact"/>
            </w:pPr>
            <w:r>
              <w:t>–</w:t>
            </w:r>
          </w:p>
        </w:tc>
        <w:tc>
          <w:tcPr>
            <w:tcW w:w="0" w:type="auto"/>
          </w:tcPr>
          <w:p w14:paraId="1C7F2610" w14:textId="77777777" w:rsidR="002E229E" w:rsidRDefault="00EB0030">
            <w:pPr>
              <w:pStyle w:val="Compact"/>
            </w:pPr>
            <w:r>
              <w:t>–</w:t>
            </w:r>
          </w:p>
        </w:tc>
        <w:tc>
          <w:tcPr>
            <w:tcW w:w="0" w:type="auto"/>
          </w:tcPr>
          <w:p w14:paraId="1C7F2611" w14:textId="77777777" w:rsidR="002E229E" w:rsidRDefault="00EB0030">
            <w:pPr>
              <w:pStyle w:val="Compact"/>
            </w:pPr>
            <w:r>
              <w:t>–</w:t>
            </w:r>
          </w:p>
        </w:tc>
      </w:tr>
      <w:tr w:rsidR="002E229E" w14:paraId="1C7F261E" w14:textId="77777777">
        <w:tc>
          <w:tcPr>
            <w:tcW w:w="0" w:type="auto"/>
          </w:tcPr>
          <w:p w14:paraId="1C7F2613" w14:textId="77777777" w:rsidR="002E229E" w:rsidRDefault="002E229E"/>
        </w:tc>
        <w:tc>
          <w:tcPr>
            <w:tcW w:w="0" w:type="auto"/>
          </w:tcPr>
          <w:p w14:paraId="1C7F2614" w14:textId="60A36AC0" w:rsidR="002E229E" w:rsidRDefault="00FF7AC5">
            <w:pPr>
              <w:pStyle w:val="Compact"/>
            </w:pPr>
            <w:proofErr w:type="spellStart"/>
            <w:r>
              <w:t>EstablishmentAck</w:t>
            </w:r>
            <w:proofErr w:type="spellEnd"/>
          </w:p>
        </w:tc>
        <w:tc>
          <w:tcPr>
            <w:tcW w:w="0" w:type="auto"/>
          </w:tcPr>
          <w:p w14:paraId="1C7F2615" w14:textId="77777777" w:rsidR="002E229E" w:rsidRDefault="00EB0030">
            <w:pPr>
              <w:pStyle w:val="Compact"/>
            </w:pPr>
            <w:r>
              <w:t>ABC</w:t>
            </w:r>
          </w:p>
        </w:tc>
        <w:tc>
          <w:tcPr>
            <w:tcW w:w="0" w:type="auto"/>
          </w:tcPr>
          <w:p w14:paraId="1C7F2616" w14:textId="77777777" w:rsidR="002E229E" w:rsidRDefault="00EB0030">
            <w:pPr>
              <w:pStyle w:val="Compact"/>
            </w:pPr>
            <w:r>
              <w:t>–</w:t>
            </w:r>
          </w:p>
        </w:tc>
        <w:tc>
          <w:tcPr>
            <w:tcW w:w="0" w:type="auto"/>
          </w:tcPr>
          <w:p w14:paraId="1C7F2617" w14:textId="77777777" w:rsidR="002E229E" w:rsidRDefault="00EB0030">
            <w:pPr>
              <w:pStyle w:val="Compact"/>
            </w:pPr>
            <w:r>
              <w:t>T2</w:t>
            </w:r>
          </w:p>
        </w:tc>
        <w:tc>
          <w:tcPr>
            <w:tcW w:w="0" w:type="auto"/>
          </w:tcPr>
          <w:p w14:paraId="1C7F2618" w14:textId="77777777" w:rsidR="002E229E" w:rsidRDefault="00EB0030">
            <w:pPr>
              <w:pStyle w:val="Compact"/>
            </w:pPr>
            <w:r>
              <w:t>1000</w:t>
            </w:r>
          </w:p>
        </w:tc>
        <w:tc>
          <w:tcPr>
            <w:tcW w:w="0" w:type="auto"/>
          </w:tcPr>
          <w:p w14:paraId="1C7F2619" w14:textId="77777777" w:rsidR="002E229E" w:rsidRDefault="00EB0030">
            <w:pPr>
              <w:pStyle w:val="Compact"/>
            </w:pPr>
            <w:r>
              <w:t>–</w:t>
            </w:r>
          </w:p>
        </w:tc>
        <w:tc>
          <w:tcPr>
            <w:tcW w:w="0" w:type="auto"/>
          </w:tcPr>
          <w:p w14:paraId="1C7F261A" w14:textId="77777777" w:rsidR="002E229E" w:rsidRDefault="00EB0030">
            <w:pPr>
              <w:pStyle w:val="Compact"/>
            </w:pPr>
            <w:r>
              <w:t>–</w:t>
            </w:r>
          </w:p>
        </w:tc>
        <w:tc>
          <w:tcPr>
            <w:tcW w:w="0" w:type="auto"/>
          </w:tcPr>
          <w:p w14:paraId="1C7F261B" w14:textId="77777777" w:rsidR="002E229E" w:rsidRDefault="00EB0030">
            <w:pPr>
              <w:pStyle w:val="Compact"/>
            </w:pPr>
            <w:r>
              <w:t>–</w:t>
            </w:r>
          </w:p>
        </w:tc>
        <w:tc>
          <w:tcPr>
            <w:tcW w:w="0" w:type="auto"/>
          </w:tcPr>
          <w:p w14:paraId="1C7F261C" w14:textId="77777777" w:rsidR="002E229E" w:rsidRDefault="00EB0030">
            <w:pPr>
              <w:pStyle w:val="Compact"/>
            </w:pPr>
            <w:r>
              <w:t>–</w:t>
            </w:r>
          </w:p>
        </w:tc>
        <w:tc>
          <w:tcPr>
            <w:tcW w:w="0" w:type="auto"/>
          </w:tcPr>
          <w:p w14:paraId="1C7F261D" w14:textId="77777777" w:rsidR="002E229E" w:rsidRDefault="00EB0030">
            <w:pPr>
              <w:pStyle w:val="Compact"/>
            </w:pPr>
            <w:r>
              <w:t>–</w:t>
            </w:r>
          </w:p>
        </w:tc>
      </w:tr>
      <w:tr w:rsidR="002E229E" w14:paraId="1C7F262A" w14:textId="77777777">
        <w:tc>
          <w:tcPr>
            <w:tcW w:w="0" w:type="auto"/>
          </w:tcPr>
          <w:p w14:paraId="1C7F261F" w14:textId="77777777" w:rsidR="002E229E" w:rsidRDefault="002E229E"/>
        </w:tc>
        <w:tc>
          <w:tcPr>
            <w:tcW w:w="0" w:type="auto"/>
          </w:tcPr>
          <w:p w14:paraId="1C7F2620" w14:textId="77777777" w:rsidR="002E229E" w:rsidRDefault="00EB0030">
            <w:pPr>
              <w:pStyle w:val="Compact"/>
            </w:pPr>
            <w:r>
              <w:t>Sequence</w:t>
            </w:r>
          </w:p>
        </w:tc>
        <w:tc>
          <w:tcPr>
            <w:tcW w:w="0" w:type="auto"/>
          </w:tcPr>
          <w:p w14:paraId="1C7F2621" w14:textId="77777777" w:rsidR="002E229E" w:rsidRDefault="00EB0030">
            <w:pPr>
              <w:pStyle w:val="Compact"/>
            </w:pPr>
            <w:r>
              <w:t>–</w:t>
            </w:r>
          </w:p>
        </w:tc>
        <w:tc>
          <w:tcPr>
            <w:tcW w:w="0" w:type="auto"/>
          </w:tcPr>
          <w:p w14:paraId="1C7F2622" w14:textId="77777777" w:rsidR="002E229E" w:rsidRDefault="00EB0030">
            <w:pPr>
              <w:pStyle w:val="Compact"/>
            </w:pPr>
            <w:r>
              <w:t>–</w:t>
            </w:r>
          </w:p>
        </w:tc>
        <w:tc>
          <w:tcPr>
            <w:tcW w:w="0" w:type="auto"/>
          </w:tcPr>
          <w:p w14:paraId="1C7F2623" w14:textId="77777777" w:rsidR="002E229E" w:rsidRDefault="00EB0030">
            <w:pPr>
              <w:pStyle w:val="Compact"/>
            </w:pPr>
            <w:r>
              <w:t>–</w:t>
            </w:r>
          </w:p>
        </w:tc>
        <w:tc>
          <w:tcPr>
            <w:tcW w:w="0" w:type="auto"/>
          </w:tcPr>
          <w:p w14:paraId="1C7F2624" w14:textId="77777777" w:rsidR="002E229E" w:rsidRDefault="00EB0030">
            <w:pPr>
              <w:pStyle w:val="Compact"/>
            </w:pPr>
            <w:r>
              <w:t>1000</w:t>
            </w:r>
          </w:p>
        </w:tc>
        <w:tc>
          <w:tcPr>
            <w:tcW w:w="0" w:type="auto"/>
          </w:tcPr>
          <w:p w14:paraId="1C7F2625" w14:textId="77777777" w:rsidR="002E229E" w:rsidRDefault="00EB0030">
            <w:pPr>
              <w:pStyle w:val="Compact"/>
            </w:pPr>
            <w:r>
              <w:t>–</w:t>
            </w:r>
          </w:p>
        </w:tc>
        <w:tc>
          <w:tcPr>
            <w:tcW w:w="0" w:type="auto"/>
          </w:tcPr>
          <w:p w14:paraId="1C7F2626" w14:textId="77777777" w:rsidR="002E229E" w:rsidRDefault="00EB0030">
            <w:pPr>
              <w:pStyle w:val="Compact"/>
            </w:pPr>
            <w:r>
              <w:t>–</w:t>
            </w:r>
          </w:p>
        </w:tc>
        <w:tc>
          <w:tcPr>
            <w:tcW w:w="0" w:type="auto"/>
          </w:tcPr>
          <w:p w14:paraId="1C7F2627" w14:textId="77777777" w:rsidR="002E229E" w:rsidRDefault="00EB0030">
            <w:pPr>
              <w:pStyle w:val="Compact"/>
            </w:pPr>
            <w:r>
              <w:t>–</w:t>
            </w:r>
          </w:p>
        </w:tc>
        <w:tc>
          <w:tcPr>
            <w:tcW w:w="0" w:type="auto"/>
          </w:tcPr>
          <w:p w14:paraId="1C7F2628" w14:textId="77777777" w:rsidR="002E229E" w:rsidRDefault="00EB0030">
            <w:pPr>
              <w:pStyle w:val="Compact"/>
            </w:pPr>
            <w:r>
              <w:t>–</w:t>
            </w:r>
          </w:p>
        </w:tc>
        <w:tc>
          <w:tcPr>
            <w:tcW w:w="0" w:type="auto"/>
          </w:tcPr>
          <w:p w14:paraId="1C7F2629" w14:textId="77777777" w:rsidR="002E229E" w:rsidRDefault="00EB0030">
            <w:pPr>
              <w:pStyle w:val="Compact"/>
            </w:pPr>
            <w:r>
              <w:t>–</w:t>
            </w:r>
          </w:p>
        </w:tc>
      </w:tr>
      <w:tr w:rsidR="002E229E" w14:paraId="1C7F2636" w14:textId="77777777">
        <w:tc>
          <w:tcPr>
            <w:tcW w:w="0" w:type="auto"/>
          </w:tcPr>
          <w:p w14:paraId="1C7F262B" w14:textId="77777777" w:rsidR="002E229E" w:rsidRDefault="00EB0030">
            <w:pPr>
              <w:pStyle w:val="Compact"/>
            </w:pPr>
            <w:r>
              <w:t> </w:t>
            </w:r>
          </w:p>
        </w:tc>
        <w:tc>
          <w:tcPr>
            <w:tcW w:w="0" w:type="auto"/>
          </w:tcPr>
          <w:p w14:paraId="1C7F262C" w14:textId="4868F03E" w:rsidR="002E229E" w:rsidRDefault="002E229E">
            <w:pPr>
              <w:pStyle w:val="Compact"/>
            </w:pPr>
          </w:p>
        </w:tc>
        <w:tc>
          <w:tcPr>
            <w:tcW w:w="0" w:type="auto"/>
          </w:tcPr>
          <w:p w14:paraId="1C7F262D" w14:textId="77777777" w:rsidR="002E229E" w:rsidRDefault="00EB0030">
            <w:pPr>
              <w:pStyle w:val="Compact"/>
            </w:pPr>
            <w:r>
              <w:t>ABC</w:t>
            </w:r>
          </w:p>
        </w:tc>
        <w:tc>
          <w:tcPr>
            <w:tcW w:w="0" w:type="auto"/>
          </w:tcPr>
          <w:p w14:paraId="1C7F262E" w14:textId="77777777" w:rsidR="002E229E" w:rsidRDefault="00EB0030">
            <w:pPr>
              <w:pStyle w:val="Compact"/>
            </w:pPr>
            <w:r>
              <w:t>T3</w:t>
            </w:r>
          </w:p>
        </w:tc>
        <w:tc>
          <w:tcPr>
            <w:tcW w:w="0" w:type="auto"/>
          </w:tcPr>
          <w:p w14:paraId="1C7F262F" w14:textId="77777777" w:rsidR="002E229E" w:rsidRDefault="00EB0030">
            <w:pPr>
              <w:pStyle w:val="Compact"/>
            </w:pPr>
            <w:r>
              <w:t>–</w:t>
            </w:r>
          </w:p>
        </w:tc>
        <w:tc>
          <w:tcPr>
            <w:tcW w:w="0" w:type="auto"/>
          </w:tcPr>
          <w:p w14:paraId="1C7F2630" w14:textId="77777777" w:rsidR="002E229E" w:rsidRDefault="00EB0030">
            <w:pPr>
              <w:pStyle w:val="Compact"/>
            </w:pPr>
            <w:r>
              <w:t>–</w:t>
            </w:r>
          </w:p>
        </w:tc>
        <w:tc>
          <w:tcPr>
            <w:tcW w:w="0" w:type="auto"/>
          </w:tcPr>
          <w:p w14:paraId="1C7F2631" w14:textId="77777777" w:rsidR="002E229E" w:rsidRDefault="00EB0030">
            <w:pPr>
              <w:pStyle w:val="Compact"/>
            </w:pPr>
            <w:r>
              <w:t>1100</w:t>
            </w:r>
          </w:p>
        </w:tc>
        <w:tc>
          <w:tcPr>
            <w:tcW w:w="0" w:type="auto"/>
          </w:tcPr>
          <w:p w14:paraId="1C7F2632" w14:textId="77777777" w:rsidR="002E229E" w:rsidRDefault="00EB0030">
            <w:pPr>
              <w:pStyle w:val="Compact"/>
            </w:pPr>
            <w:r>
              <w:t>–</w:t>
            </w:r>
          </w:p>
        </w:tc>
        <w:tc>
          <w:tcPr>
            <w:tcW w:w="0" w:type="auto"/>
          </w:tcPr>
          <w:p w14:paraId="1C7F2633" w14:textId="77777777" w:rsidR="002E229E" w:rsidRDefault="00EB0030">
            <w:pPr>
              <w:pStyle w:val="Compact"/>
            </w:pPr>
            <w:r>
              <w:t>–</w:t>
            </w:r>
          </w:p>
        </w:tc>
        <w:tc>
          <w:tcPr>
            <w:tcW w:w="0" w:type="auto"/>
          </w:tcPr>
          <w:p w14:paraId="1C7F2634" w14:textId="77777777" w:rsidR="002E229E" w:rsidRDefault="00EB0030">
            <w:pPr>
              <w:pStyle w:val="Compact"/>
            </w:pPr>
            <w:r>
              <w:t>–</w:t>
            </w:r>
          </w:p>
        </w:tc>
        <w:tc>
          <w:tcPr>
            <w:tcW w:w="0" w:type="auto"/>
          </w:tcPr>
          <w:p w14:paraId="1C7F2635" w14:textId="77777777" w:rsidR="002E229E" w:rsidRDefault="00EB0030">
            <w:pPr>
              <w:pStyle w:val="Compact"/>
            </w:pPr>
            <w:r>
              <w:t>–</w:t>
            </w:r>
          </w:p>
        </w:tc>
      </w:tr>
      <w:tr w:rsidR="002E229E" w14:paraId="1C7F2642" w14:textId="77777777">
        <w:tc>
          <w:tcPr>
            <w:tcW w:w="0" w:type="auto"/>
          </w:tcPr>
          <w:p w14:paraId="1C7F2637" w14:textId="77777777" w:rsidR="002E229E" w:rsidRDefault="00EB0030">
            <w:pPr>
              <w:pStyle w:val="Compact"/>
            </w:pPr>
            <w:proofErr w:type="spellStart"/>
            <w:r>
              <w:t>RetransmissionRequest</w:t>
            </w:r>
            <w:proofErr w:type="spellEnd"/>
          </w:p>
        </w:tc>
        <w:tc>
          <w:tcPr>
            <w:tcW w:w="0" w:type="auto"/>
          </w:tcPr>
          <w:p w14:paraId="1C7F2638" w14:textId="77777777" w:rsidR="002E229E" w:rsidRDefault="002E229E"/>
        </w:tc>
        <w:tc>
          <w:tcPr>
            <w:tcW w:w="0" w:type="auto"/>
          </w:tcPr>
          <w:p w14:paraId="1C7F2639" w14:textId="77777777" w:rsidR="002E229E" w:rsidRDefault="00EB0030">
            <w:pPr>
              <w:pStyle w:val="Compact"/>
            </w:pPr>
            <w:r>
              <w:t>ABC</w:t>
            </w:r>
          </w:p>
        </w:tc>
        <w:tc>
          <w:tcPr>
            <w:tcW w:w="0" w:type="auto"/>
          </w:tcPr>
          <w:p w14:paraId="1C7F263A" w14:textId="77777777" w:rsidR="002E229E" w:rsidRDefault="00EB0030">
            <w:pPr>
              <w:pStyle w:val="Compact"/>
            </w:pPr>
            <w:r>
              <w:t>T4</w:t>
            </w:r>
          </w:p>
        </w:tc>
        <w:tc>
          <w:tcPr>
            <w:tcW w:w="0" w:type="auto"/>
          </w:tcPr>
          <w:p w14:paraId="1C7F263B" w14:textId="77777777" w:rsidR="002E229E" w:rsidRDefault="00EB0030">
            <w:pPr>
              <w:pStyle w:val="Compact"/>
            </w:pPr>
            <w:r>
              <w:t>–</w:t>
            </w:r>
          </w:p>
        </w:tc>
        <w:tc>
          <w:tcPr>
            <w:tcW w:w="0" w:type="auto"/>
          </w:tcPr>
          <w:p w14:paraId="1C7F263C" w14:textId="77777777" w:rsidR="002E229E" w:rsidRDefault="00EB0030">
            <w:pPr>
              <w:pStyle w:val="Compact"/>
            </w:pPr>
            <w:r>
              <w:t>–</w:t>
            </w:r>
          </w:p>
        </w:tc>
        <w:tc>
          <w:tcPr>
            <w:tcW w:w="0" w:type="auto"/>
          </w:tcPr>
          <w:p w14:paraId="1C7F263D" w14:textId="77777777" w:rsidR="002E229E" w:rsidRDefault="00EB0030">
            <w:pPr>
              <w:pStyle w:val="Compact"/>
            </w:pPr>
            <w:r>
              <w:t>–</w:t>
            </w:r>
          </w:p>
        </w:tc>
        <w:tc>
          <w:tcPr>
            <w:tcW w:w="0" w:type="auto"/>
          </w:tcPr>
          <w:p w14:paraId="1C7F263E" w14:textId="77777777" w:rsidR="002E229E" w:rsidRDefault="00EB0030">
            <w:pPr>
              <w:pStyle w:val="Compact"/>
            </w:pPr>
            <w:r>
              <w:t>–</w:t>
            </w:r>
          </w:p>
        </w:tc>
        <w:tc>
          <w:tcPr>
            <w:tcW w:w="0" w:type="auto"/>
          </w:tcPr>
          <w:p w14:paraId="1C7F263F" w14:textId="77777777" w:rsidR="002E229E" w:rsidRDefault="00EB0030">
            <w:pPr>
              <w:pStyle w:val="Compact"/>
            </w:pPr>
            <w:r>
              <w:t>–</w:t>
            </w:r>
          </w:p>
        </w:tc>
        <w:tc>
          <w:tcPr>
            <w:tcW w:w="0" w:type="auto"/>
          </w:tcPr>
          <w:p w14:paraId="1C7F2640" w14:textId="77777777" w:rsidR="002E229E" w:rsidRDefault="00EB0030">
            <w:pPr>
              <w:pStyle w:val="Compact"/>
            </w:pPr>
            <w:r>
              <w:t>1000</w:t>
            </w:r>
          </w:p>
        </w:tc>
        <w:tc>
          <w:tcPr>
            <w:tcW w:w="0" w:type="auto"/>
          </w:tcPr>
          <w:p w14:paraId="1C7F2641" w14:textId="77777777" w:rsidR="002E229E" w:rsidRDefault="00EB0030">
            <w:pPr>
              <w:pStyle w:val="Compact"/>
            </w:pPr>
            <w:r>
              <w:t>100</w:t>
            </w:r>
          </w:p>
        </w:tc>
      </w:tr>
      <w:tr w:rsidR="002E229E" w14:paraId="1C7F264E" w14:textId="77777777">
        <w:tc>
          <w:tcPr>
            <w:tcW w:w="0" w:type="auto"/>
          </w:tcPr>
          <w:p w14:paraId="1C7F2643" w14:textId="77777777" w:rsidR="002E229E" w:rsidRDefault="002E229E"/>
        </w:tc>
        <w:tc>
          <w:tcPr>
            <w:tcW w:w="0" w:type="auto"/>
          </w:tcPr>
          <w:p w14:paraId="1C7F2644" w14:textId="77777777" w:rsidR="002E229E" w:rsidRDefault="00EB0030">
            <w:pPr>
              <w:pStyle w:val="Compact"/>
            </w:pPr>
            <w:r>
              <w:t>Retransmission</w:t>
            </w:r>
          </w:p>
        </w:tc>
        <w:tc>
          <w:tcPr>
            <w:tcW w:w="0" w:type="auto"/>
          </w:tcPr>
          <w:p w14:paraId="1C7F2645" w14:textId="77777777" w:rsidR="002E229E" w:rsidRDefault="00EB0030">
            <w:pPr>
              <w:pStyle w:val="Compact"/>
            </w:pPr>
            <w:r>
              <w:t>ABC</w:t>
            </w:r>
          </w:p>
        </w:tc>
        <w:tc>
          <w:tcPr>
            <w:tcW w:w="0" w:type="auto"/>
          </w:tcPr>
          <w:p w14:paraId="1C7F2646" w14:textId="77777777" w:rsidR="002E229E" w:rsidRDefault="00EB0030">
            <w:pPr>
              <w:pStyle w:val="Compact"/>
            </w:pPr>
            <w:r>
              <w:t>–</w:t>
            </w:r>
          </w:p>
        </w:tc>
        <w:tc>
          <w:tcPr>
            <w:tcW w:w="0" w:type="auto"/>
          </w:tcPr>
          <w:p w14:paraId="1C7F2647" w14:textId="77777777" w:rsidR="002E229E" w:rsidRDefault="00EB0030">
            <w:pPr>
              <w:pStyle w:val="Compact"/>
            </w:pPr>
            <w:r>
              <w:t>T4</w:t>
            </w:r>
          </w:p>
        </w:tc>
        <w:tc>
          <w:tcPr>
            <w:tcW w:w="0" w:type="auto"/>
          </w:tcPr>
          <w:p w14:paraId="1C7F2648" w14:textId="77777777" w:rsidR="002E229E" w:rsidRDefault="00EB0030">
            <w:pPr>
              <w:pStyle w:val="Compact"/>
            </w:pPr>
            <w:r>
              <w:t>1000</w:t>
            </w:r>
          </w:p>
        </w:tc>
        <w:tc>
          <w:tcPr>
            <w:tcW w:w="0" w:type="auto"/>
          </w:tcPr>
          <w:p w14:paraId="1C7F2649" w14:textId="77777777" w:rsidR="002E229E" w:rsidRDefault="00EB0030">
            <w:pPr>
              <w:pStyle w:val="Compact"/>
            </w:pPr>
            <w:r>
              <w:t>–</w:t>
            </w:r>
          </w:p>
        </w:tc>
        <w:tc>
          <w:tcPr>
            <w:tcW w:w="0" w:type="auto"/>
          </w:tcPr>
          <w:p w14:paraId="1C7F264A" w14:textId="77777777" w:rsidR="002E229E" w:rsidRDefault="00EB0030">
            <w:pPr>
              <w:pStyle w:val="Compact"/>
            </w:pPr>
            <w:r>
              <w:t>–</w:t>
            </w:r>
          </w:p>
        </w:tc>
        <w:tc>
          <w:tcPr>
            <w:tcW w:w="0" w:type="auto"/>
          </w:tcPr>
          <w:p w14:paraId="1C7F264B" w14:textId="77777777" w:rsidR="002E229E" w:rsidRDefault="00EB0030">
            <w:pPr>
              <w:pStyle w:val="Compact"/>
            </w:pPr>
            <w:r>
              <w:t>–</w:t>
            </w:r>
          </w:p>
        </w:tc>
        <w:tc>
          <w:tcPr>
            <w:tcW w:w="0" w:type="auto"/>
          </w:tcPr>
          <w:p w14:paraId="1C7F264C" w14:textId="77777777" w:rsidR="002E229E" w:rsidRDefault="00EB0030">
            <w:pPr>
              <w:pStyle w:val="Compact"/>
            </w:pPr>
            <w:r>
              <w:t>–</w:t>
            </w:r>
          </w:p>
        </w:tc>
        <w:tc>
          <w:tcPr>
            <w:tcW w:w="0" w:type="auto"/>
          </w:tcPr>
          <w:p w14:paraId="1C7F264D" w14:textId="77777777" w:rsidR="002E229E" w:rsidRDefault="00EB0030">
            <w:pPr>
              <w:pStyle w:val="Compact"/>
            </w:pPr>
            <w:r>
              <w:t>100</w:t>
            </w:r>
          </w:p>
        </w:tc>
      </w:tr>
      <w:tr w:rsidR="002E229E" w14:paraId="1C7F265A" w14:textId="77777777">
        <w:tc>
          <w:tcPr>
            <w:tcW w:w="0" w:type="auto"/>
          </w:tcPr>
          <w:p w14:paraId="1C7F264F" w14:textId="77777777" w:rsidR="002E229E" w:rsidRDefault="00EB0030">
            <w:pPr>
              <w:pStyle w:val="Compact"/>
            </w:pPr>
            <w:r>
              <w:t xml:space="preserve">&lt;100 messages between 1000 to 1099 are replayed and message number 1100 is queued for processing after </w:t>
            </w:r>
            <w:proofErr w:type="spellStart"/>
            <w:r>
              <w:t>Retransmisison</w:t>
            </w:r>
            <w:proofErr w:type="spellEnd"/>
            <w:r>
              <w:t xml:space="preserve"> is satisfied&gt;</w:t>
            </w:r>
          </w:p>
        </w:tc>
        <w:tc>
          <w:tcPr>
            <w:tcW w:w="0" w:type="auto"/>
          </w:tcPr>
          <w:p w14:paraId="1C7F2650" w14:textId="77777777" w:rsidR="002E229E" w:rsidRDefault="002E229E"/>
        </w:tc>
        <w:tc>
          <w:tcPr>
            <w:tcW w:w="0" w:type="auto"/>
          </w:tcPr>
          <w:p w14:paraId="1C7F2651" w14:textId="77777777" w:rsidR="002E229E" w:rsidRDefault="002E229E"/>
        </w:tc>
        <w:tc>
          <w:tcPr>
            <w:tcW w:w="0" w:type="auto"/>
          </w:tcPr>
          <w:p w14:paraId="1C7F2652" w14:textId="77777777" w:rsidR="002E229E" w:rsidRDefault="002E229E"/>
        </w:tc>
        <w:tc>
          <w:tcPr>
            <w:tcW w:w="0" w:type="auto"/>
          </w:tcPr>
          <w:p w14:paraId="1C7F2653" w14:textId="77777777" w:rsidR="002E229E" w:rsidRDefault="002E229E"/>
        </w:tc>
        <w:tc>
          <w:tcPr>
            <w:tcW w:w="0" w:type="auto"/>
          </w:tcPr>
          <w:p w14:paraId="1C7F2654" w14:textId="77777777" w:rsidR="002E229E" w:rsidRDefault="002E229E"/>
        </w:tc>
        <w:tc>
          <w:tcPr>
            <w:tcW w:w="0" w:type="auto"/>
          </w:tcPr>
          <w:p w14:paraId="1C7F2655" w14:textId="77777777" w:rsidR="002E229E" w:rsidRDefault="002E229E"/>
        </w:tc>
        <w:tc>
          <w:tcPr>
            <w:tcW w:w="0" w:type="auto"/>
          </w:tcPr>
          <w:p w14:paraId="1C7F2656" w14:textId="77777777" w:rsidR="002E229E" w:rsidRDefault="002E229E"/>
        </w:tc>
        <w:tc>
          <w:tcPr>
            <w:tcW w:w="0" w:type="auto"/>
          </w:tcPr>
          <w:p w14:paraId="1C7F2657" w14:textId="77777777" w:rsidR="002E229E" w:rsidRDefault="002E229E"/>
        </w:tc>
        <w:tc>
          <w:tcPr>
            <w:tcW w:w="0" w:type="auto"/>
          </w:tcPr>
          <w:p w14:paraId="1C7F2658" w14:textId="77777777" w:rsidR="002E229E" w:rsidRDefault="002E229E"/>
        </w:tc>
        <w:tc>
          <w:tcPr>
            <w:tcW w:w="0" w:type="auto"/>
          </w:tcPr>
          <w:p w14:paraId="1C7F2659" w14:textId="77777777" w:rsidR="002E229E" w:rsidRDefault="002E229E"/>
        </w:tc>
      </w:tr>
    </w:tbl>
    <w:p w14:paraId="1C7F265B" w14:textId="77777777" w:rsidR="002E229E" w:rsidRDefault="00EB0030">
      <w:pPr>
        <w:pStyle w:val="Textkrper"/>
      </w:pPr>
      <w:r>
        <w:t xml:space="preserve">Retransmission message is not applicable for idempotent, </w:t>
      </w:r>
      <w:proofErr w:type="spellStart"/>
      <w:r>
        <w:t>unsequenced</w:t>
      </w:r>
      <w:proofErr w:type="spellEnd"/>
      <w:r>
        <w:t xml:space="preserve"> and none flows and if received for these flows then issue terminate message to sender since it is a protocol violation.</w:t>
      </w:r>
    </w:p>
    <w:p w14:paraId="1C7F265C" w14:textId="77777777" w:rsidR="002E229E" w:rsidRDefault="00EB0030">
      <w:pPr>
        <w:pStyle w:val="berschrift4"/>
      </w:pPr>
      <w:bookmarkStart w:id="253" w:name="_Toc68972469"/>
      <w:bookmarkStart w:id="254" w:name="retransmission-concurrent"/>
      <w:r>
        <w:t>Retransmission (Concurrent)</w:t>
      </w:r>
      <w:bookmarkEnd w:id="253"/>
    </w:p>
    <w:p w14:paraId="1C7F265D" w14:textId="77777777" w:rsidR="002E229E" w:rsidRDefault="00EB0030">
      <w:pPr>
        <w:pStyle w:val="FirstParagraph"/>
      </w:pPr>
      <w:r>
        <w:t xml:space="preserve">More than one </w:t>
      </w:r>
      <w:proofErr w:type="spellStart"/>
      <w:r>
        <w:t>RetransmissionRequest</w:t>
      </w:r>
      <w:proofErr w:type="spellEnd"/>
      <w:r>
        <w:t xml:space="preserve"> is not allowed at a time and subsequent in-flight requests will lead to session termination.</w:t>
      </w:r>
    </w:p>
    <w:tbl>
      <w:tblPr>
        <w:tblStyle w:val="Table"/>
        <w:tblW w:w="4999" w:type="pct"/>
        <w:tblLook w:val="0020" w:firstRow="1" w:lastRow="0" w:firstColumn="0" w:lastColumn="0" w:noHBand="0" w:noVBand="0"/>
      </w:tblPr>
      <w:tblGrid>
        <w:gridCol w:w="3812"/>
        <w:gridCol w:w="1957"/>
        <w:gridCol w:w="937"/>
        <w:gridCol w:w="1146"/>
        <w:gridCol w:w="1234"/>
        <w:gridCol w:w="811"/>
        <w:gridCol w:w="957"/>
        <w:gridCol w:w="1180"/>
        <w:gridCol w:w="1221"/>
        <w:gridCol w:w="816"/>
        <w:gridCol w:w="714"/>
      </w:tblGrid>
      <w:tr w:rsidR="002E229E" w14:paraId="1C7F2669"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265E" w14:textId="77777777" w:rsidR="002E229E" w:rsidRDefault="00EB0030">
            <w:pPr>
              <w:pStyle w:val="Compact"/>
            </w:pPr>
            <w:r>
              <w:rPr>
                <w:bCs/>
              </w:rPr>
              <w:t>Message Received</w:t>
            </w:r>
          </w:p>
        </w:tc>
        <w:tc>
          <w:tcPr>
            <w:tcW w:w="0" w:type="auto"/>
          </w:tcPr>
          <w:p w14:paraId="1C7F265F" w14:textId="77777777" w:rsidR="002E229E" w:rsidRDefault="00EB0030">
            <w:pPr>
              <w:pStyle w:val="Compact"/>
            </w:pPr>
            <w:r>
              <w:rPr>
                <w:bCs/>
              </w:rPr>
              <w:t>Message Sent</w:t>
            </w:r>
          </w:p>
        </w:tc>
        <w:tc>
          <w:tcPr>
            <w:tcW w:w="0" w:type="auto"/>
          </w:tcPr>
          <w:p w14:paraId="1C7F2660" w14:textId="77777777" w:rsidR="002E229E" w:rsidRDefault="00EB0030">
            <w:pPr>
              <w:pStyle w:val="Compact"/>
            </w:pPr>
            <w:r>
              <w:rPr>
                <w:bCs/>
              </w:rPr>
              <w:t>Session ID (UUID)</w:t>
            </w:r>
          </w:p>
        </w:tc>
        <w:tc>
          <w:tcPr>
            <w:tcW w:w="0" w:type="auto"/>
          </w:tcPr>
          <w:p w14:paraId="1C7F2661" w14:textId="77777777" w:rsidR="002E229E" w:rsidRDefault="00EB0030">
            <w:pPr>
              <w:pStyle w:val="Compact"/>
            </w:pPr>
            <w:r>
              <w:rPr>
                <w:bCs/>
              </w:rPr>
              <w:t>Timestamp</w:t>
            </w:r>
          </w:p>
        </w:tc>
        <w:tc>
          <w:tcPr>
            <w:tcW w:w="0" w:type="auto"/>
          </w:tcPr>
          <w:p w14:paraId="1C7F2662" w14:textId="77777777" w:rsidR="002E229E" w:rsidRDefault="00EB0030">
            <w:pPr>
              <w:pStyle w:val="Compact"/>
            </w:pPr>
            <w:r>
              <w:rPr>
                <w:bCs/>
              </w:rPr>
              <w:t>Request Timestamp</w:t>
            </w:r>
          </w:p>
        </w:tc>
        <w:tc>
          <w:tcPr>
            <w:tcW w:w="0" w:type="auto"/>
          </w:tcPr>
          <w:p w14:paraId="1C7F2663" w14:textId="77777777" w:rsidR="002E229E" w:rsidRDefault="00EB0030">
            <w:pPr>
              <w:pStyle w:val="Compact"/>
            </w:pPr>
            <w:r>
              <w:rPr>
                <w:bCs/>
              </w:rPr>
              <w:t xml:space="preserve">Next </w:t>
            </w:r>
            <w:proofErr w:type="spellStart"/>
            <w:r>
              <w:rPr>
                <w:bCs/>
              </w:rPr>
              <w:t>SeqNo</w:t>
            </w:r>
            <w:proofErr w:type="spellEnd"/>
          </w:p>
        </w:tc>
        <w:tc>
          <w:tcPr>
            <w:tcW w:w="0" w:type="auto"/>
          </w:tcPr>
          <w:p w14:paraId="1C7F2664" w14:textId="77777777" w:rsidR="002E229E" w:rsidRDefault="00EB0030">
            <w:pPr>
              <w:pStyle w:val="Compact"/>
            </w:pPr>
            <w:r>
              <w:rPr>
                <w:bCs/>
              </w:rPr>
              <w:t xml:space="preserve"> Implicit </w:t>
            </w:r>
            <w:proofErr w:type="spellStart"/>
            <w:r>
              <w:rPr>
                <w:bCs/>
              </w:rPr>
              <w:t>SeqNo</w:t>
            </w:r>
            <w:proofErr w:type="spellEnd"/>
          </w:p>
        </w:tc>
        <w:tc>
          <w:tcPr>
            <w:tcW w:w="0" w:type="auto"/>
          </w:tcPr>
          <w:p w14:paraId="1C7F2665" w14:textId="77777777" w:rsidR="002E229E" w:rsidRDefault="00EB0030">
            <w:pPr>
              <w:pStyle w:val="Compact"/>
            </w:pPr>
            <w:r>
              <w:rPr>
                <w:bCs/>
              </w:rPr>
              <w:t>Client Flow</w:t>
            </w:r>
          </w:p>
        </w:tc>
        <w:tc>
          <w:tcPr>
            <w:tcW w:w="0" w:type="auto"/>
          </w:tcPr>
          <w:p w14:paraId="1C7F2666" w14:textId="77777777" w:rsidR="002E229E" w:rsidRDefault="00EB0030">
            <w:pPr>
              <w:pStyle w:val="Compact"/>
            </w:pPr>
            <w:r>
              <w:rPr>
                <w:bCs/>
              </w:rPr>
              <w:t>Server Flow</w:t>
            </w:r>
          </w:p>
        </w:tc>
        <w:tc>
          <w:tcPr>
            <w:tcW w:w="0" w:type="auto"/>
          </w:tcPr>
          <w:p w14:paraId="1C7F2667" w14:textId="77777777" w:rsidR="002E229E" w:rsidRDefault="00EB0030">
            <w:pPr>
              <w:pStyle w:val="Compact"/>
            </w:pPr>
            <w:r>
              <w:rPr>
                <w:bCs/>
              </w:rPr>
              <w:t xml:space="preserve">From </w:t>
            </w:r>
            <w:proofErr w:type="spellStart"/>
            <w:r>
              <w:rPr>
                <w:bCs/>
              </w:rPr>
              <w:t>SeqNo</w:t>
            </w:r>
            <w:proofErr w:type="spellEnd"/>
          </w:p>
        </w:tc>
        <w:tc>
          <w:tcPr>
            <w:tcW w:w="0" w:type="auto"/>
          </w:tcPr>
          <w:p w14:paraId="1C7F2668" w14:textId="77777777" w:rsidR="002E229E" w:rsidRDefault="00EB0030">
            <w:pPr>
              <w:pStyle w:val="Compact"/>
            </w:pPr>
            <w:r>
              <w:rPr>
                <w:bCs/>
              </w:rPr>
              <w:t>Count</w:t>
            </w:r>
          </w:p>
        </w:tc>
      </w:tr>
      <w:tr w:rsidR="002E229E" w14:paraId="1C7F2675" w14:textId="77777777">
        <w:tc>
          <w:tcPr>
            <w:tcW w:w="0" w:type="auto"/>
          </w:tcPr>
          <w:p w14:paraId="1C7F266A" w14:textId="77777777" w:rsidR="002E229E" w:rsidRDefault="00EB0030">
            <w:pPr>
              <w:pStyle w:val="Compact"/>
            </w:pPr>
            <w:r>
              <w:t>Negotiate</w:t>
            </w:r>
          </w:p>
        </w:tc>
        <w:tc>
          <w:tcPr>
            <w:tcW w:w="0" w:type="auto"/>
          </w:tcPr>
          <w:p w14:paraId="1C7F266B" w14:textId="77777777" w:rsidR="002E229E" w:rsidRDefault="00EB0030">
            <w:pPr>
              <w:pStyle w:val="Compact"/>
            </w:pPr>
            <w:r>
              <w:t> </w:t>
            </w:r>
          </w:p>
        </w:tc>
        <w:tc>
          <w:tcPr>
            <w:tcW w:w="0" w:type="auto"/>
          </w:tcPr>
          <w:p w14:paraId="1C7F266C" w14:textId="77777777" w:rsidR="002E229E" w:rsidRDefault="00EB0030">
            <w:pPr>
              <w:pStyle w:val="Compact"/>
            </w:pPr>
            <w:r>
              <w:t>ABC</w:t>
            </w:r>
          </w:p>
        </w:tc>
        <w:tc>
          <w:tcPr>
            <w:tcW w:w="0" w:type="auto"/>
          </w:tcPr>
          <w:p w14:paraId="1C7F266D" w14:textId="77777777" w:rsidR="002E229E" w:rsidRDefault="00EB0030">
            <w:pPr>
              <w:pStyle w:val="Compact"/>
            </w:pPr>
            <w:r>
              <w:t>T1</w:t>
            </w:r>
          </w:p>
        </w:tc>
        <w:tc>
          <w:tcPr>
            <w:tcW w:w="0" w:type="auto"/>
          </w:tcPr>
          <w:p w14:paraId="1C7F266E" w14:textId="77777777" w:rsidR="002E229E" w:rsidRDefault="00EB0030">
            <w:pPr>
              <w:pStyle w:val="Compact"/>
            </w:pPr>
            <w:r>
              <w:t>–</w:t>
            </w:r>
          </w:p>
        </w:tc>
        <w:tc>
          <w:tcPr>
            <w:tcW w:w="0" w:type="auto"/>
          </w:tcPr>
          <w:p w14:paraId="1C7F266F" w14:textId="77777777" w:rsidR="002E229E" w:rsidRDefault="00EB0030">
            <w:pPr>
              <w:pStyle w:val="Compact"/>
            </w:pPr>
            <w:r>
              <w:t>–</w:t>
            </w:r>
          </w:p>
        </w:tc>
        <w:tc>
          <w:tcPr>
            <w:tcW w:w="0" w:type="auto"/>
          </w:tcPr>
          <w:p w14:paraId="1C7F2670" w14:textId="77777777" w:rsidR="002E229E" w:rsidRDefault="00EB0030">
            <w:pPr>
              <w:pStyle w:val="Compact"/>
            </w:pPr>
            <w:r>
              <w:t>–</w:t>
            </w:r>
          </w:p>
        </w:tc>
        <w:tc>
          <w:tcPr>
            <w:tcW w:w="0" w:type="auto"/>
          </w:tcPr>
          <w:p w14:paraId="1C7F2671" w14:textId="77777777" w:rsidR="002E229E" w:rsidRDefault="00EB0030">
            <w:pPr>
              <w:pStyle w:val="Compact"/>
            </w:pPr>
            <w:r>
              <w:t>Idempotent</w:t>
            </w:r>
          </w:p>
        </w:tc>
        <w:tc>
          <w:tcPr>
            <w:tcW w:w="0" w:type="auto"/>
          </w:tcPr>
          <w:p w14:paraId="1C7F2672" w14:textId="77777777" w:rsidR="002E229E" w:rsidRDefault="00EB0030">
            <w:pPr>
              <w:pStyle w:val="Compact"/>
            </w:pPr>
            <w:r>
              <w:t>–</w:t>
            </w:r>
          </w:p>
        </w:tc>
        <w:tc>
          <w:tcPr>
            <w:tcW w:w="0" w:type="auto"/>
          </w:tcPr>
          <w:p w14:paraId="1C7F2673" w14:textId="77777777" w:rsidR="002E229E" w:rsidRDefault="00EB0030">
            <w:pPr>
              <w:pStyle w:val="Compact"/>
            </w:pPr>
            <w:r>
              <w:t>–</w:t>
            </w:r>
          </w:p>
        </w:tc>
        <w:tc>
          <w:tcPr>
            <w:tcW w:w="0" w:type="auto"/>
          </w:tcPr>
          <w:p w14:paraId="1C7F2674" w14:textId="77777777" w:rsidR="002E229E" w:rsidRDefault="00EB0030">
            <w:pPr>
              <w:pStyle w:val="Compact"/>
            </w:pPr>
            <w:r>
              <w:t>–</w:t>
            </w:r>
          </w:p>
        </w:tc>
      </w:tr>
      <w:tr w:rsidR="002E229E" w14:paraId="1C7F2681" w14:textId="77777777">
        <w:tc>
          <w:tcPr>
            <w:tcW w:w="0" w:type="auto"/>
          </w:tcPr>
          <w:p w14:paraId="1C7F2676" w14:textId="77777777" w:rsidR="002E229E" w:rsidRDefault="002E229E"/>
        </w:tc>
        <w:tc>
          <w:tcPr>
            <w:tcW w:w="0" w:type="auto"/>
          </w:tcPr>
          <w:p w14:paraId="1C7F2677" w14:textId="792F3FC7" w:rsidR="002E229E" w:rsidRDefault="001851D6">
            <w:pPr>
              <w:pStyle w:val="Compact"/>
            </w:pPr>
            <w:proofErr w:type="spellStart"/>
            <w:r>
              <w:t>NegotiationResp</w:t>
            </w:r>
            <w:r w:rsidR="00EB0030">
              <w:t>onse</w:t>
            </w:r>
            <w:proofErr w:type="spellEnd"/>
          </w:p>
        </w:tc>
        <w:tc>
          <w:tcPr>
            <w:tcW w:w="0" w:type="auto"/>
          </w:tcPr>
          <w:p w14:paraId="1C7F2678" w14:textId="77777777" w:rsidR="002E229E" w:rsidRDefault="00EB0030">
            <w:pPr>
              <w:pStyle w:val="Compact"/>
            </w:pPr>
            <w:r>
              <w:t>ABC</w:t>
            </w:r>
          </w:p>
        </w:tc>
        <w:tc>
          <w:tcPr>
            <w:tcW w:w="0" w:type="auto"/>
          </w:tcPr>
          <w:p w14:paraId="1C7F2679" w14:textId="77777777" w:rsidR="002E229E" w:rsidRDefault="00EB0030">
            <w:pPr>
              <w:pStyle w:val="Compact"/>
            </w:pPr>
            <w:r>
              <w:t>–</w:t>
            </w:r>
          </w:p>
        </w:tc>
        <w:tc>
          <w:tcPr>
            <w:tcW w:w="0" w:type="auto"/>
          </w:tcPr>
          <w:p w14:paraId="1C7F267A" w14:textId="77777777" w:rsidR="002E229E" w:rsidRDefault="00EB0030">
            <w:pPr>
              <w:pStyle w:val="Compact"/>
            </w:pPr>
            <w:r>
              <w:t>T1</w:t>
            </w:r>
          </w:p>
        </w:tc>
        <w:tc>
          <w:tcPr>
            <w:tcW w:w="0" w:type="auto"/>
          </w:tcPr>
          <w:p w14:paraId="1C7F267B" w14:textId="77777777" w:rsidR="002E229E" w:rsidRDefault="00EB0030">
            <w:pPr>
              <w:pStyle w:val="Compact"/>
            </w:pPr>
            <w:r>
              <w:t>–</w:t>
            </w:r>
          </w:p>
        </w:tc>
        <w:tc>
          <w:tcPr>
            <w:tcW w:w="0" w:type="auto"/>
          </w:tcPr>
          <w:p w14:paraId="1C7F267C" w14:textId="77777777" w:rsidR="002E229E" w:rsidRDefault="00EB0030">
            <w:pPr>
              <w:pStyle w:val="Compact"/>
            </w:pPr>
            <w:r>
              <w:t>–</w:t>
            </w:r>
          </w:p>
        </w:tc>
        <w:tc>
          <w:tcPr>
            <w:tcW w:w="0" w:type="auto"/>
          </w:tcPr>
          <w:p w14:paraId="1C7F267D" w14:textId="77777777" w:rsidR="002E229E" w:rsidRDefault="00EB0030">
            <w:pPr>
              <w:pStyle w:val="Compact"/>
            </w:pPr>
            <w:r>
              <w:t>–</w:t>
            </w:r>
          </w:p>
        </w:tc>
        <w:tc>
          <w:tcPr>
            <w:tcW w:w="0" w:type="auto"/>
          </w:tcPr>
          <w:p w14:paraId="1C7F267E" w14:textId="77777777" w:rsidR="002E229E" w:rsidRDefault="00EB0030">
            <w:pPr>
              <w:pStyle w:val="Compact"/>
            </w:pPr>
            <w:r>
              <w:t>Recoverable</w:t>
            </w:r>
          </w:p>
        </w:tc>
        <w:tc>
          <w:tcPr>
            <w:tcW w:w="0" w:type="auto"/>
          </w:tcPr>
          <w:p w14:paraId="1C7F267F" w14:textId="77777777" w:rsidR="002E229E" w:rsidRDefault="00EB0030">
            <w:pPr>
              <w:pStyle w:val="Compact"/>
            </w:pPr>
            <w:r>
              <w:t>–</w:t>
            </w:r>
          </w:p>
        </w:tc>
        <w:tc>
          <w:tcPr>
            <w:tcW w:w="0" w:type="auto"/>
          </w:tcPr>
          <w:p w14:paraId="1C7F2680" w14:textId="77777777" w:rsidR="002E229E" w:rsidRDefault="00EB0030">
            <w:pPr>
              <w:pStyle w:val="Compact"/>
            </w:pPr>
            <w:r>
              <w:t>–</w:t>
            </w:r>
          </w:p>
        </w:tc>
      </w:tr>
      <w:tr w:rsidR="002E229E" w14:paraId="1C7F268D" w14:textId="77777777">
        <w:tc>
          <w:tcPr>
            <w:tcW w:w="0" w:type="auto"/>
          </w:tcPr>
          <w:p w14:paraId="1C7F2682" w14:textId="77777777" w:rsidR="002E229E" w:rsidRDefault="00EB0030">
            <w:pPr>
              <w:pStyle w:val="Compact"/>
            </w:pPr>
            <w:r>
              <w:t>Establish</w:t>
            </w:r>
          </w:p>
        </w:tc>
        <w:tc>
          <w:tcPr>
            <w:tcW w:w="0" w:type="auto"/>
          </w:tcPr>
          <w:p w14:paraId="1C7F2683" w14:textId="77777777" w:rsidR="002E229E" w:rsidRDefault="00EB0030">
            <w:pPr>
              <w:pStyle w:val="Compact"/>
            </w:pPr>
            <w:r>
              <w:t> </w:t>
            </w:r>
          </w:p>
        </w:tc>
        <w:tc>
          <w:tcPr>
            <w:tcW w:w="0" w:type="auto"/>
          </w:tcPr>
          <w:p w14:paraId="1C7F2684" w14:textId="77777777" w:rsidR="002E229E" w:rsidRDefault="00EB0030">
            <w:pPr>
              <w:pStyle w:val="Compact"/>
            </w:pPr>
            <w:r>
              <w:t>ABC</w:t>
            </w:r>
          </w:p>
        </w:tc>
        <w:tc>
          <w:tcPr>
            <w:tcW w:w="0" w:type="auto"/>
          </w:tcPr>
          <w:p w14:paraId="1C7F2685" w14:textId="77777777" w:rsidR="002E229E" w:rsidRDefault="00EB0030">
            <w:pPr>
              <w:pStyle w:val="Compact"/>
            </w:pPr>
            <w:r>
              <w:t>T2</w:t>
            </w:r>
          </w:p>
        </w:tc>
        <w:tc>
          <w:tcPr>
            <w:tcW w:w="0" w:type="auto"/>
          </w:tcPr>
          <w:p w14:paraId="1C7F2686" w14:textId="77777777" w:rsidR="002E229E" w:rsidRDefault="00EB0030">
            <w:pPr>
              <w:pStyle w:val="Compact"/>
            </w:pPr>
            <w:r>
              <w:t>–</w:t>
            </w:r>
          </w:p>
        </w:tc>
        <w:tc>
          <w:tcPr>
            <w:tcW w:w="0" w:type="auto"/>
          </w:tcPr>
          <w:p w14:paraId="1C7F2687" w14:textId="77777777" w:rsidR="002E229E" w:rsidRDefault="00EB0030">
            <w:pPr>
              <w:pStyle w:val="Compact"/>
            </w:pPr>
            <w:r>
              <w:t>100</w:t>
            </w:r>
          </w:p>
        </w:tc>
        <w:tc>
          <w:tcPr>
            <w:tcW w:w="0" w:type="auto"/>
          </w:tcPr>
          <w:p w14:paraId="1C7F2688" w14:textId="77777777" w:rsidR="002E229E" w:rsidRDefault="00EB0030">
            <w:pPr>
              <w:pStyle w:val="Compact"/>
            </w:pPr>
            <w:r>
              <w:t>–</w:t>
            </w:r>
          </w:p>
        </w:tc>
        <w:tc>
          <w:tcPr>
            <w:tcW w:w="0" w:type="auto"/>
          </w:tcPr>
          <w:p w14:paraId="1C7F2689" w14:textId="77777777" w:rsidR="002E229E" w:rsidRDefault="00EB0030">
            <w:pPr>
              <w:pStyle w:val="Compact"/>
            </w:pPr>
            <w:r>
              <w:t>–</w:t>
            </w:r>
          </w:p>
        </w:tc>
        <w:tc>
          <w:tcPr>
            <w:tcW w:w="0" w:type="auto"/>
          </w:tcPr>
          <w:p w14:paraId="1C7F268A" w14:textId="77777777" w:rsidR="002E229E" w:rsidRDefault="00EB0030">
            <w:pPr>
              <w:pStyle w:val="Compact"/>
            </w:pPr>
            <w:r>
              <w:t>–</w:t>
            </w:r>
          </w:p>
        </w:tc>
        <w:tc>
          <w:tcPr>
            <w:tcW w:w="0" w:type="auto"/>
          </w:tcPr>
          <w:p w14:paraId="1C7F268B" w14:textId="77777777" w:rsidR="002E229E" w:rsidRDefault="00EB0030">
            <w:pPr>
              <w:pStyle w:val="Compact"/>
            </w:pPr>
            <w:r>
              <w:t>–</w:t>
            </w:r>
          </w:p>
        </w:tc>
        <w:tc>
          <w:tcPr>
            <w:tcW w:w="0" w:type="auto"/>
          </w:tcPr>
          <w:p w14:paraId="1C7F268C" w14:textId="77777777" w:rsidR="002E229E" w:rsidRDefault="00EB0030">
            <w:pPr>
              <w:pStyle w:val="Compact"/>
            </w:pPr>
            <w:r>
              <w:t>–</w:t>
            </w:r>
          </w:p>
        </w:tc>
      </w:tr>
      <w:tr w:rsidR="002E229E" w14:paraId="1C7F2699" w14:textId="77777777">
        <w:tc>
          <w:tcPr>
            <w:tcW w:w="0" w:type="auto"/>
          </w:tcPr>
          <w:p w14:paraId="1C7F268E" w14:textId="77777777" w:rsidR="002E229E" w:rsidRDefault="002E229E"/>
        </w:tc>
        <w:tc>
          <w:tcPr>
            <w:tcW w:w="0" w:type="auto"/>
          </w:tcPr>
          <w:p w14:paraId="1C7F268F" w14:textId="42191347" w:rsidR="002E229E" w:rsidRDefault="00FF7AC5">
            <w:pPr>
              <w:pStyle w:val="Compact"/>
            </w:pPr>
            <w:proofErr w:type="spellStart"/>
            <w:r>
              <w:t>EstablishmentAck</w:t>
            </w:r>
            <w:proofErr w:type="spellEnd"/>
          </w:p>
        </w:tc>
        <w:tc>
          <w:tcPr>
            <w:tcW w:w="0" w:type="auto"/>
          </w:tcPr>
          <w:p w14:paraId="1C7F2690" w14:textId="77777777" w:rsidR="002E229E" w:rsidRDefault="00EB0030">
            <w:pPr>
              <w:pStyle w:val="Compact"/>
            </w:pPr>
            <w:r>
              <w:t>ABC</w:t>
            </w:r>
          </w:p>
        </w:tc>
        <w:tc>
          <w:tcPr>
            <w:tcW w:w="0" w:type="auto"/>
          </w:tcPr>
          <w:p w14:paraId="1C7F2691" w14:textId="77777777" w:rsidR="002E229E" w:rsidRDefault="00EB0030">
            <w:pPr>
              <w:pStyle w:val="Compact"/>
            </w:pPr>
            <w:r>
              <w:t>–</w:t>
            </w:r>
          </w:p>
        </w:tc>
        <w:tc>
          <w:tcPr>
            <w:tcW w:w="0" w:type="auto"/>
          </w:tcPr>
          <w:p w14:paraId="1C7F2692" w14:textId="77777777" w:rsidR="002E229E" w:rsidRDefault="00EB0030">
            <w:pPr>
              <w:pStyle w:val="Compact"/>
            </w:pPr>
            <w:r>
              <w:t>T2</w:t>
            </w:r>
          </w:p>
        </w:tc>
        <w:tc>
          <w:tcPr>
            <w:tcW w:w="0" w:type="auto"/>
          </w:tcPr>
          <w:p w14:paraId="1C7F2693" w14:textId="77777777" w:rsidR="002E229E" w:rsidRDefault="00EB0030">
            <w:pPr>
              <w:pStyle w:val="Compact"/>
            </w:pPr>
            <w:r>
              <w:t>1000</w:t>
            </w:r>
          </w:p>
        </w:tc>
        <w:tc>
          <w:tcPr>
            <w:tcW w:w="0" w:type="auto"/>
          </w:tcPr>
          <w:p w14:paraId="1C7F2694" w14:textId="77777777" w:rsidR="002E229E" w:rsidRDefault="00EB0030">
            <w:pPr>
              <w:pStyle w:val="Compact"/>
            </w:pPr>
            <w:r>
              <w:t>–</w:t>
            </w:r>
          </w:p>
        </w:tc>
        <w:tc>
          <w:tcPr>
            <w:tcW w:w="0" w:type="auto"/>
          </w:tcPr>
          <w:p w14:paraId="1C7F2695" w14:textId="77777777" w:rsidR="002E229E" w:rsidRDefault="00EB0030">
            <w:pPr>
              <w:pStyle w:val="Compact"/>
            </w:pPr>
            <w:r>
              <w:t>–</w:t>
            </w:r>
          </w:p>
        </w:tc>
        <w:tc>
          <w:tcPr>
            <w:tcW w:w="0" w:type="auto"/>
          </w:tcPr>
          <w:p w14:paraId="1C7F2696" w14:textId="77777777" w:rsidR="002E229E" w:rsidRDefault="00EB0030">
            <w:pPr>
              <w:pStyle w:val="Compact"/>
            </w:pPr>
            <w:r>
              <w:t>–</w:t>
            </w:r>
          </w:p>
        </w:tc>
        <w:tc>
          <w:tcPr>
            <w:tcW w:w="0" w:type="auto"/>
          </w:tcPr>
          <w:p w14:paraId="1C7F2697" w14:textId="77777777" w:rsidR="002E229E" w:rsidRDefault="00EB0030">
            <w:pPr>
              <w:pStyle w:val="Compact"/>
            </w:pPr>
            <w:r>
              <w:t>–</w:t>
            </w:r>
          </w:p>
        </w:tc>
        <w:tc>
          <w:tcPr>
            <w:tcW w:w="0" w:type="auto"/>
          </w:tcPr>
          <w:p w14:paraId="1C7F2698" w14:textId="77777777" w:rsidR="002E229E" w:rsidRDefault="00EB0030">
            <w:pPr>
              <w:pStyle w:val="Compact"/>
            </w:pPr>
            <w:r>
              <w:t>–</w:t>
            </w:r>
          </w:p>
        </w:tc>
      </w:tr>
      <w:tr w:rsidR="002E229E" w14:paraId="1C7F26A5" w14:textId="77777777">
        <w:tc>
          <w:tcPr>
            <w:tcW w:w="0" w:type="auto"/>
          </w:tcPr>
          <w:p w14:paraId="1C7F269A" w14:textId="77777777" w:rsidR="002E229E" w:rsidRDefault="002E229E"/>
        </w:tc>
        <w:tc>
          <w:tcPr>
            <w:tcW w:w="0" w:type="auto"/>
          </w:tcPr>
          <w:p w14:paraId="1C7F269B" w14:textId="77777777" w:rsidR="002E229E" w:rsidRDefault="00EB0030">
            <w:pPr>
              <w:pStyle w:val="Compact"/>
            </w:pPr>
            <w:r>
              <w:t>Sequence</w:t>
            </w:r>
          </w:p>
        </w:tc>
        <w:tc>
          <w:tcPr>
            <w:tcW w:w="0" w:type="auto"/>
          </w:tcPr>
          <w:p w14:paraId="1C7F269C" w14:textId="77777777" w:rsidR="002E229E" w:rsidRDefault="00EB0030">
            <w:pPr>
              <w:pStyle w:val="Compact"/>
            </w:pPr>
            <w:r>
              <w:t>–</w:t>
            </w:r>
          </w:p>
        </w:tc>
        <w:tc>
          <w:tcPr>
            <w:tcW w:w="0" w:type="auto"/>
          </w:tcPr>
          <w:p w14:paraId="1C7F269D" w14:textId="77777777" w:rsidR="002E229E" w:rsidRDefault="00EB0030">
            <w:pPr>
              <w:pStyle w:val="Compact"/>
            </w:pPr>
            <w:r>
              <w:t>–</w:t>
            </w:r>
          </w:p>
        </w:tc>
        <w:tc>
          <w:tcPr>
            <w:tcW w:w="0" w:type="auto"/>
          </w:tcPr>
          <w:p w14:paraId="1C7F269E" w14:textId="77777777" w:rsidR="002E229E" w:rsidRDefault="00EB0030">
            <w:pPr>
              <w:pStyle w:val="Compact"/>
            </w:pPr>
            <w:r>
              <w:t>–</w:t>
            </w:r>
          </w:p>
        </w:tc>
        <w:tc>
          <w:tcPr>
            <w:tcW w:w="0" w:type="auto"/>
          </w:tcPr>
          <w:p w14:paraId="1C7F269F" w14:textId="77777777" w:rsidR="002E229E" w:rsidRDefault="00EB0030">
            <w:pPr>
              <w:pStyle w:val="Compact"/>
            </w:pPr>
            <w:r>
              <w:t>1000</w:t>
            </w:r>
          </w:p>
        </w:tc>
        <w:tc>
          <w:tcPr>
            <w:tcW w:w="0" w:type="auto"/>
          </w:tcPr>
          <w:p w14:paraId="1C7F26A0" w14:textId="77777777" w:rsidR="002E229E" w:rsidRDefault="00EB0030">
            <w:pPr>
              <w:pStyle w:val="Compact"/>
            </w:pPr>
            <w:r>
              <w:t>–</w:t>
            </w:r>
          </w:p>
        </w:tc>
        <w:tc>
          <w:tcPr>
            <w:tcW w:w="0" w:type="auto"/>
          </w:tcPr>
          <w:p w14:paraId="1C7F26A1" w14:textId="77777777" w:rsidR="002E229E" w:rsidRDefault="00EB0030">
            <w:pPr>
              <w:pStyle w:val="Compact"/>
            </w:pPr>
            <w:r>
              <w:t>–</w:t>
            </w:r>
          </w:p>
        </w:tc>
        <w:tc>
          <w:tcPr>
            <w:tcW w:w="0" w:type="auto"/>
          </w:tcPr>
          <w:p w14:paraId="1C7F26A2" w14:textId="77777777" w:rsidR="002E229E" w:rsidRDefault="00EB0030">
            <w:pPr>
              <w:pStyle w:val="Compact"/>
            </w:pPr>
            <w:r>
              <w:t>–</w:t>
            </w:r>
          </w:p>
        </w:tc>
        <w:tc>
          <w:tcPr>
            <w:tcW w:w="0" w:type="auto"/>
          </w:tcPr>
          <w:p w14:paraId="1C7F26A3" w14:textId="77777777" w:rsidR="002E229E" w:rsidRDefault="00EB0030">
            <w:pPr>
              <w:pStyle w:val="Compact"/>
            </w:pPr>
            <w:r>
              <w:t>–</w:t>
            </w:r>
          </w:p>
        </w:tc>
        <w:tc>
          <w:tcPr>
            <w:tcW w:w="0" w:type="auto"/>
          </w:tcPr>
          <w:p w14:paraId="1C7F26A4" w14:textId="77777777" w:rsidR="002E229E" w:rsidRDefault="00EB0030">
            <w:pPr>
              <w:pStyle w:val="Compact"/>
            </w:pPr>
            <w:r>
              <w:t>–</w:t>
            </w:r>
          </w:p>
        </w:tc>
      </w:tr>
      <w:tr w:rsidR="002E229E" w14:paraId="1C7F26B1" w14:textId="77777777">
        <w:tc>
          <w:tcPr>
            <w:tcW w:w="0" w:type="auto"/>
          </w:tcPr>
          <w:p w14:paraId="1C7F26A6" w14:textId="77777777" w:rsidR="002E229E" w:rsidRDefault="00EB0030">
            <w:pPr>
              <w:pStyle w:val="Compact"/>
            </w:pPr>
            <w:r>
              <w:t> </w:t>
            </w:r>
          </w:p>
        </w:tc>
        <w:tc>
          <w:tcPr>
            <w:tcW w:w="0" w:type="auto"/>
          </w:tcPr>
          <w:p w14:paraId="1C7F26A7" w14:textId="268E1D4A" w:rsidR="002E229E" w:rsidRDefault="002E229E">
            <w:pPr>
              <w:pStyle w:val="Compact"/>
            </w:pPr>
          </w:p>
        </w:tc>
        <w:tc>
          <w:tcPr>
            <w:tcW w:w="0" w:type="auto"/>
          </w:tcPr>
          <w:p w14:paraId="1C7F26A8" w14:textId="77777777" w:rsidR="002E229E" w:rsidRDefault="00EB0030">
            <w:pPr>
              <w:pStyle w:val="Compact"/>
            </w:pPr>
            <w:r>
              <w:t>ABC</w:t>
            </w:r>
          </w:p>
        </w:tc>
        <w:tc>
          <w:tcPr>
            <w:tcW w:w="0" w:type="auto"/>
          </w:tcPr>
          <w:p w14:paraId="1C7F26A9" w14:textId="77777777" w:rsidR="002E229E" w:rsidRDefault="00EB0030">
            <w:pPr>
              <w:pStyle w:val="Compact"/>
            </w:pPr>
            <w:r>
              <w:t>T3</w:t>
            </w:r>
          </w:p>
        </w:tc>
        <w:tc>
          <w:tcPr>
            <w:tcW w:w="0" w:type="auto"/>
          </w:tcPr>
          <w:p w14:paraId="1C7F26AA" w14:textId="77777777" w:rsidR="002E229E" w:rsidRDefault="00EB0030">
            <w:pPr>
              <w:pStyle w:val="Compact"/>
            </w:pPr>
            <w:r>
              <w:t>–</w:t>
            </w:r>
          </w:p>
        </w:tc>
        <w:tc>
          <w:tcPr>
            <w:tcW w:w="0" w:type="auto"/>
          </w:tcPr>
          <w:p w14:paraId="1C7F26AB" w14:textId="77777777" w:rsidR="002E229E" w:rsidRDefault="00EB0030">
            <w:pPr>
              <w:pStyle w:val="Compact"/>
            </w:pPr>
            <w:r>
              <w:t>–</w:t>
            </w:r>
          </w:p>
        </w:tc>
        <w:tc>
          <w:tcPr>
            <w:tcW w:w="0" w:type="auto"/>
          </w:tcPr>
          <w:p w14:paraId="1C7F26AC" w14:textId="77777777" w:rsidR="002E229E" w:rsidRDefault="00EB0030">
            <w:pPr>
              <w:pStyle w:val="Compact"/>
            </w:pPr>
            <w:r>
              <w:t>1100</w:t>
            </w:r>
          </w:p>
        </w:tc>
        <w:tc>
          <w:tcPr>
            <w:tcW w:w="0" w:type="auto"/>
          </w:tcPr>
          <w:p w14:paraId="1C7F26AD" w14:textId="77777777" w:rsidR="002E229E" w:rsidRDefault="00EB0030">
            <w:pPr>
              <w:pStyle w:val="Compact"/>
            </w:pPr>
            <w:r>
              <w:t>–</w:t>
            </w:r>
          </w:p>
        </w:tc>
        <w:tc>
          <w:tcPr>
            <w:tcW w:w="0" w:type="auto"/>
          </w:tcPr>
          <w:p w14:paraId="1C7F26AE" w14:textId="77777777" w:rsidR="002E229E" w:rsidRDefault="00EB0030">
            <w:pPr>
              <w:pStyle w:val="Compact"/>
            </w:pPr>
            <w:r>
              <w:t>–</w:t>
            </w:r>
          </w:p>
        </w:tc>
        <w:tc>
          <w:tcPr>
            <w:tcW w:w="0" w:type="auto"/>
          </w:tcPr>
          <w:p w14:paraId="1C7F26AF" w14:textId="77777777" w:rsidR="002E229E" w:rsidRDefault="00EB0030">
            <w:pPr>
              <w:pStyle w:val="Compact"/>
            </w:pPr>
            <w:r>
              <w:t>–</w:t>
            </w:r>
          </w:p>
        </w:tc>
        <w:tc>
          <w:tcPr>
            <w:tcW w:w="0" w:type="auto"/>
          </w:tcPr>
          <w:p w14:paraId="1C7F26B0" w14:textId="77777777" w:rsidR="002E229E" w:rsidRDefault="00EB0030">
            <w:pPr>
              <w:pStyle w:val="Compact"/>
            </w:pPr>
            <w:r>
              <w:t>–</w:t>
            </w:r>
          </w:p>
        </w:tc>
      </w:tr>
      <w:tr w:rsidR="002E229E" w14:paraId="1C7F26BD" w14:textId="77777777">
        <w:tc>
          <w:tcPr>
            <w:tcW w:w="0" w:type="auto"/>
          </w:tcPr>
          <w:p w14:paraId="1C7F26B2" w14:textId="77777777" w:rsidR="002E229E" w:rsidRDefault="00EB0030">
            <w:pPr>
              <w:pStyle w:val="Compact"/>
            </w:pPr>
            <w:proofErr w:type="spellStart"/>
            <w:r>
              <w:t>RetransmissionRequest</w:t>
            </w:r>
            <w:proofErr w:type="spellEnd"/>
          </w:p>
        </w:tc>
        <w:tc>
          <w:tcPr>
            <w:tcW w:w="0" w:type="auto"/>
          </w:tcPr>
          <w:p w14:paraId="1C7F26B3" w14:textId="77777777" w:rsidR="002E229E" w:rsidRDefault="002E229E"/>
        </w:tc>
        <w:tc>
          <w:tcPr>
            <w:tcW w:w="0" w:type="auto"/>
          </w:tcPr>
          <w:p w14:paraId="1C7F26B4" w14:textId="77777777" w:rsidR="002E229E" w:rsidRDefault="00EB0030">
            <w:pPr>
              <w:pStyle w:val="Compact"/>
            </w:pPr>
            <w:r>
              <w:t>ABC</w:t>
            </w:r>
          </w:p>
        </w:tc>
        <w:tc>
          <w:tcPr>
            <w:tcW w:w="0" w:type="auto"/>
          </w:tcPr>
          <w:p w14:paraId="1C7F26B5" w14:textId="77777777" w:rsidR="002E229E" w:rsidRDefault="00EB0030">
            <w:pPr>
              <w:pStyle w:val="Compact"/>
            </w:pPr>
            <w:r>
              <w:t>T4</w:t>
            </w:r>
          </w:p>
        </w:tc>
        <w:tc>
          <w:tcPr>
            <w:tcW w:w="0" w:type="auto"/>
          </w:tcPr>
          <w:p w14:paraId="1C7F26B6" w14:textId="77777777" w:rsidR="002E229E" w:rsidRDefault="00EB0030">
            <w:pPr>
              <w:pStyle w:val="Compact"/>
            </w:pPr>
            <w:r>
              <w:t>–</w:t>
            </w:r>
          </w:p>
        </w:tc>
        <w:tc>
          <w:tcPr>
            <w:tcW w:w="0" w:type="auto"/>
          </w:tcPr>
          <w:p w14:paraId="1C7F26B7" w14:textId="77777777" w:rsidR="002E229E" w:rsidRDefault="00EB0030">
            <w:pPr>
              <w:pStyle w:val="Compact"/>
            </w:pPr>
            <w:r>
              <w:t>–</w:t>
            </w:r>
          </w:p>
        </w:tc>
        <w:tc>
          <w:tcPr>
            <w:tcW w:w="0" w:type="auto"/>
          </w:tcPr>
          <w:p w14:paraId="1C7F26B8" w14:textId="77777777" w:rsidR="002E229E" w:rsidRDefault="00EB0030">
            <w:pPr>
              <w:pStyle w:val="Compact"/>
            </w:pPr>
            <w:r>
              <w:t>–</w:t>
            </w:r>
          </w:p>
        </w:tc>
        <w:tc>
          <w:tcPr>
            <w:tcW w:w="0" w:type="auto"/>
          </w:tcPr>
          <w:p w14:paraId="1C7F26B9" w14:textId="77777777" w:rsidR="002E229E" w:rsidRDefault="00EB0030">
            <w:pPr>
              <w:pStyle w:val="Compact"/>
            </w:pPr>
            <w:r>
              <w:t>–</w:t>
            </w:r>
          </w:p>
        </w:tc>
        <w:tc>
          <w:tcPr>
            <w:tcW w:w="0" w:type="auto"/>
          </w:tcPr>
          <w:p w14:paraId="1C7F26BA" w14:textId="77777777" w:rsidR="002E229E" w:rsidRDefault="00EB0030">
            <w:pPr>
              <w:pStyle w:val="Compact"/>
            </w:pPr>
            <w:r>
              <w:t>–</w:t>
            </w:r>
          </w:p>
        </w:tc>
        <w:tc>
          <w:tcPr>
            <w:tcW w:w="0" w:type="auto"/>
          </w:tcPr>
          <w:p w14:paraId="1C7F26BB" w14:textId="77777777" w:rsidR="002E229E" w:rsidRDefault="00EB0030">
            <w:pPr>
              <w:pStyle w:val="Compact"/>
            </w:pPr>
            <w:r>
              <w:t>1000</w:t>
            </w:r>
          </w:p>
        </w:tc>
        <w:tc>
          <w:tcPr>
            <w:tcW w:w="0" w:type="auto"/>
          </w:tcPr>
          <w:p w14:paraId="1C7F26BC" w14:textId="77777777" w:rsidR="002E229E" w:rsidRDefault="00EB0030">
            <w:pPr>
              <w:pStyle w:val="Compact"/>
            </w:pPr>
            <w:r>
              <w:t>100</w:t>
            </w:r>
          </w:p>
        </w:tc>
      </w:tr>
      <w:tr w:rsidR="002E229E" w14:paraId="1C7F26C9" w14:textId="77777777">
        <w:tc>
          <w:tcPr>
            <w:tcW w:w="0" w:type="auto"/>
          </w:tcPr>
          <w:p w14:paraId="1C7F26BE" w14:textId="77777777" w:rsidR="002E229E" w:rsidRDefault="002E229E"/>
        </w:tc>
        <w:tc>
          <w:tcPr>
            <w:tcW w:w="0" w:type="auto"/>
          </w:tcPr>
          <w:p w14:paraId="1C7F26BF" w14:textId="77777777" w:rsidR="002E229E" w:rsidRDefault="00EB0030">
            <w:pPr>
              <w:pStyle w:val="Compact"/>
            </w:pPr>
            <w:r>
              <w:t>Retransmission</w:t>
            </w:r>
          </w:p>
        </w:tc>
        <w:tc>
          <w:tcPr>
            <w:tcW w:w="0" w:type="auto"/>
          </w:tcPr>
          <w:p w14:paraId="1C7F26C0" w14:textId="77777777" w:rsidR="002E229E" w:rsidRDefault="00EB0030">
            <w:pPr>
              <w:pStyle w:val="Compact"/>
            </w:pPr>
            <w:r>
              <w:t>ABC</w:t>
            </w:r>
          </w:p>
        </w:tc>
        <w:tc>
          <w:tcPr>
            <w:tcW w:w="0" w:type="auto"/>
          </w:tcPr>
          <w:p w14:paraId="1C7F26C1" w14:textId="77777777" w:rsidR="002E229E" w:rsidRDefault="00EB0030">
            <w:pPr>
              <w:pStyle w:val="Compact"/>
            </w:pPr>
            <w:r>
              <w:t>–</w:t>
            </w:r>
          </w:p>
        </w:tc>
        <w:tc>
          <w:tcPr>
            <w:tcW w:w="0" w:type="auto"/>
          </w:tcPr>
          <w:p w14:paraId="1C7F26C2" w14:textId="77777777" w:rsidR="002E229E" w:rsidRDefault="00EB0030">
            <w:pPr>
              <w:pStyle w:val="Compact"/>
            </w:pPr>
            <w:r>
              <w:t>T4</w:t>
            </w:r>
          </w:p>
        </w:tc>
        <w:tc>
          <w:tcPr>
            <w:tcW w:w="0" w:type="auto"/>
          </w:tcPr>
          <w:p w14:paraId="1C7F26C3" w14:textId="77777777" w:rsidR="002E229E" w:rsidRDefault="00EB0030">
            <w:pPr>
              <w:pStyle w:val="Compact"/>
            </w:pPr>
            <w:r>
              <w:t>1000</w:t>
            </w:r>
          </w:p>
        </w:tc>
        <w:tc>
          <w:tcPr>
            <w:tcW w:w="0" w:type="auto"/>
          </w:tcPr>
          <w:p w14:paraId="1C7F26C4" w14:textId="77777777" w:rsidR="002E229E" w:rsidRDefault="00EB0030">
            <w:pPr>
              <w:pStyle w:val="Compact"/>
            </w:pPr>
            <w:r>
              <w:t>–</w:t>
            </w:r>
          </w:p>
        </w:tc>
        <w:tc>
          <w:tcPr>
            <w:tcW w:w="0" w:type="auto"/>
          </w:tcPr>
          <w:p w14:paraId="1C7F26C5" w14:textId="77777777" w:rsidR="002E229E" w:rsidRDefault="00EB0030">
            <w:pPr>
              <w:pStyle w:val="Compact"/>
            </w:pPr>
            <w:r>
              <w:t>–</w:t>
            </w:r>
          </w:p>
        </w:tc>
        <w:tc>
          <w:tcPr>
            <w:tcW w:w="0" w:type="auto"/>
          </w:tcPr>
          <w:p w14:paraId="1C7F26C6" w14:textId="77777777" w:rsidR="002E229E" w:rsidRDefault="00EB0030">
            <w:pPr>
              <w:pStyle w:val="Compact"/>
            </w:pPr>
            <w:r>
              <w:t>–</w:t>
            </w:r>
          </w:p>
        </w:tc>
        <w:tc>
          <w:tcPr>
            <w:tcW w:w="0" w:type="auto"/>
          </w:tcPr>
          <w:p w14:paraId="1C7F26C7" w14:textId="77777777" w:rsidR="002E229E" w:rsidRDefault="00EB0030">
            <w:pPr>
              <w:pStyle w:val="Compact"/>
            </w:pPr>
            <w:r>
              <w:t>–</w:t>
            </w:r>
          </w:p>
        </w:tc>
        <w:tc>
          <w:tcPr>
            <w:tcW w:w="0" w:type="auto"/>
          </w:tcPr>
          <w:p w14:paraId="1C7F26C8" w14:textId="77777777" w:rsidR="002E229E" w:rsidRDefault="00EB0030">
            <w:pPr>
              <w:pStyle w:val="Compact"/>
            </w:pPr>
            <w:r>
              <w:t>100</w:t>
            </w:r>
          </w:p>
        </w:tc>
      </w:tr>
      <w:tr w:rsidR="002E229E" w14:paraId="1C7F26D5" w14:textId="77777777">
        <w:tc>
          <w:tcPr>
            <w:tcW w:w="0" w:type="auto"/>
          </w:tcPr>
          <w:p w14:paraId="1C7F26CA" w14:textId="77777777" w:rsidR="002E229E" w:rsidRDefault="00EB0030">
            <w:pPr>
              <w:pStyle w:val="Compact"/>
            </w:pPr>
            <w:r>
              <w:t>&lt;50 messages between 1000 and 1099 are replayed&gt;</w:t>
            </w:r>
          </w:p>
        </w:tc>
        <w:tc>
          <w:tcPr>
            <w:tcW w:w="0" w:type="auto"/>
          </w:tcPr>
          <w:p w14:paraId="1C7F26CB" w14:textId="77777777" w:rsidR="002E229E" w:rsidRDefault="002E229E"/>
        </w:tc>
        <w:tc>
          <w:tcPr>
            <w:tcW w:w="0" w:type="auto"/>
          </w:tcPr>
          <w:p w14:paraId="1C7F26CC" w14:textId="77777777" w:rsidR="002E229E" w:rsidRDefault="002E229E"/>
        </w:tc>
        <w:tc>
          <w:tcPr>
            <w:tcW w:w="0" w:type="auto"/>
          </w:tcPr>
          <w:p w14:paraId="1C7F26CD" w14:textId="77777777" w:rsidR="002E229E" w:rsidRDefault="002E229E"/>
        </w:tc>
        <w:tc>
          <w:tcPr>
            <w:tcW w:w="0" w:type="auto"/>
          </w:tcPr>
          <w:p w14:paraId="1C7F26CE" w14:textId="77777777" w:rsidR="002E229E" w:rsidRDefault="002E229E"/>
        </w:tc>
        <w:tc>
          <w:tcPr>
            <w:tcW w:w="0" w:type="auto"/>
          </w:tcPr>
          <w:p w14:paraId="1C7F26CF" w14:textId="77777777" w:rsidR="002E229E" w:rsidRDefault="002E229E"/>
        </w:tc>
        <w:tc>
          <w:tcPr>
            <w:tcW w:w="0" w:type="auto"/>
          </w:tcPr>
          <w:p w14:paraId="1C7F26D0" w14:textId="77777777" w:rsidR="002E229E" w:rsidRDefault="002E229E"/>
        </w:tc>
        <w:tc>
          <w:tcPr>
            <w:tcW w:w="0" w:type="auto"/>
          </w:tcPr>
          <w:p w14:paraId="1C7F26D1" w14:textId="77777777" w:rsidR="002E229E" w:rsidRDefault="002E229E"/>
        </w:tc>
        <w:tc>
          <w:tcPr>
            <w:tcW w:w="0" w:type="auto"/>
          </w:tcPr>
          <w:p w14:paraId="1C7F26D2" w14:textId="77777777" w:rsidR="002E229E" w:rsidRDefault="002E229E"/>
        </w:tc>
        <w:tc>
          <w:tcPr>
            <w:tcW w:w="0" w:type="auto"/>
          </w:tcPr>
          <w:p w14:paraId="1C7F26D3" w14:textId="77777777" w:rsidR="002E229E" w:rsidRDefault="002E229E"/>
        </w:tc>
        <w:tc>
          <w:tcPr>
            <w:tcW w:w="0" w:type="auto"/>
          </w:tcPr>
          <w:p w14:paraId="1C7F26D4" w14:textId="77777777" w:rsidR="002E229E" w:rsidRDefault="002E229E"/>
        </w:tc>
      </w:tr>
      <w:tr w:rsidR="002E229E" w14:paraId="1C7F26E1" w14:textId="77777777">
        <w:tc>
          <w:tcPr>
            <w:tcW w:w="0" w:type="auto"/>
          </w:tcPr>
          <w:p w14:paraId="1C7F26D6" w14:textId="77777777" w:rsidR="002E229E" w:rsidRDefault="00EB0030">
            <w:pPr>
              <w:pStyle w:val="Compact"/>
            </w:pPr>
            <w:proofErr w:type="spellStart"/>
            <w:r>
              <w:t>RetransmissionRequest</w:t>
            </w:r>
            <w:proofErr w:type="spellEnd"/>
          </w:p>
        </w:tc>
        <w:tc>
          <w:tcPr>
            <w:tcW w:w="0" w:type="auto"/>
          </w:tcPr>
          <w:p w14:paraId="1C7F26D7" w14:textId="77777777" w:rsidR="002E229E" w:rsidRDefault="002E229E"/>
        </w:tc>
        <w:tc>
          <w:tcPr>
            <w:tcW w:w="0" w:type="auto"/>
          </w:tcPr>
          <w:p w14:paraId="1C7F26D8" w14:textId="77777777" w:rsidR="002E229E" w:rsidRDefault="00EB0030">
            <w:pPr>
              <w:pStyle w:val="Compact"/>
            </w:pPr>
            <w:r>
              <w:t>ABC</w:t>
            </w:r>
          </w:p>
        </w:tc>
        <w:tc>
          <w:tcPr>
            <w:tcW w:w="0" w:type="auto"/>
          </w:tcPr>
          <w:p w14:paraId="1C7F26D9" w14:textId="77777777" w:rsidR="002E229E" w:rsidRDefault="00EB0030">
            <w:pPr>
              <w:pStyle w:val="Compact"/>
            </w:pPr>
            <w:r>
              <w:t>T5</w:t>
            </w:r>
          </w:p>
        </w:tc>
        <w:tc>
          <w:tcPr>
            <w:tcW w:w="0" w:type="auto"/>
          </w:tcPr>
          <w:p w14:paraId="1C7F26DA" w14:textId="77777777" w:rsidR="002E229E" w:rsidRDefault="00EB0030">
            <w:pPr>
              <w:pStyle w:val="Compact"/>
            </w:pPr>
            <w:r>
              <w:t>–</w:t>
            </w:r>
          </w:p>
        </w:tc>
        <w:tc>
          <w:tcPr>
            <w:tcW w:w="0" w:type="auto"/>
          </w:tcPr>
          <w:p w14:paraId="1C7F26DB" w14:textId="77777777" w:rsidR="002E229E" w:rsidRDefault="00EB0030">
            <w:pPr>
              <w:pStyle w:val="Compact"/>
            </w:pPr>
            <w:r>
              <w:t>–</w:t>
            </w:r>
          </w:p>
        </w:tc>
        <w:tc>
          <w:tcPr>
            <w:tcW w:w="0" w:type="auto"/>
          </w:tcPr>
          <w:p w14:paraId="1C7F26DC" w14:textId="77777777" w:rsidR="002E229E" w:rsidRDefault="00EB0030">
            <w:pPr>
              <w:pStyle w:val="Compact"/>
            </w:pPr>
            <w:r>
              <w:t>–</w:t>
            </w:r>
          </w:p>
        </w:tc>
        <w:tc>
          <w:tcPr>
            <w:tcW w:w="0" w:type="auto"/>
          </w:tcPr>
          <w:p w14:paraId="1C7F26DD" w14:textId="77777777" w:rsidR="002E229E" w:rsidRDefault="00EB0030">
            <w:pPr>
              <w:pStyle w:val="Compact"/>
            </w:pPr>
            <w:r>
              <w:t>–</w:t>
            </w:r>
          </w:p>
        </w:tc>
        <w:tc>
          <w:tcPr>
            <w:tcW w:w="0" w:type="auto"/>
          </w:tcPr>
          <w:p w14:paraId="1C7F26DE" w14:textId="77777777" w:rsidR="002E229E" w:rsidRDefault="00EB0030">
            <w:pPr>
              <w:pStyle w:val="Compact"/>
            </w:pPr>
            <w:r>
              <w:t>–</w:t>
            </w:r>
          </w:p>
        </w:tc>
        <w:tc>
          <w:tcPr>
            <w:tcW w:w="0" w:type="auto"/>
          </w:tcPr>
          <w:p w14:paraId="1C7F26DF" w14:textId="77777777" w:rsidR="002E229E" w:rsidRDefault="00EB0030">
            <w:pPr>
              <w:pStyle w:val="Compact"/>
            </w:pPr>
            <w:r>
              <w:t>1050</w:t>
            </w:r>
          </w:p>
        </w:tc>
        <w:tc>
          <w:tcPr>
            <w:tcW w:w="0" w:type="auto"/>
          </w:tcPr>
          <w:p w14:paraId="1C7F26E0" w14:textId="77777777" w:rsidR="002E229E" w:rsidRDefault="00EB0030">
            <w:pPr>
              <w:pStyle w:val="Compact"/>
            </w:pPr>
            <w:r>
              <w:t>50</w:t>
            </w:r>
          </w:p>
        </w:tc>
      </w:tr>
      <w:tr w:rsidR="002E229E" w14:paraId="1C7F26ED" w14:textId="77777777">
        <w:tc>
          <w:tcPr>
            <w:tcW w:w="0" w:type="auto"/>
          </w:tcPr>
          <w:p w14:paraId="1C7F26E2" w14:textId="77777777" w:rsidR="002E229E" w:rsidRDefault="002E229E"/>
        </w:tc>
        <w:tc>
          <w:tcPr>
            <w:tcW w:w="0" w:type="auto"/>
          </w:tcPr>
          <w:p w14:paraId="1C7F26E3" w14:textId="77777777" w:rsidR="002E229E" w:rsidRDefault="00EB0030">
            <w:pPr>
              <w:pStyle w:val="Compact"/>
            </w:pPr>
            <w:r>
              <w:t>Terminate</w:t>
            </w:r>
          </w:p>
        </w:tc>
        <w:tc>
          <w:tcPr>
            <w:tcW w:w="0" w:type="auto"/>
          </w:tcPr>
          <w:p w14:paraId="1C7F26E4" w14:textId="77777777" w:rsidR="002E229E" w:rsidRDefault="00EB0030">
            <w:pPr>
              <w:pStyle w:val="Compact"/>
            </w:pPr>
            <w:r>
              <w:t>ABC</w:t>
            </w:r>
          </w:p>
        </w:tc>
        <w:tc>
          <w:tcPr>
            <w:tcW w:w="0" w:type="auto"/>
          </w:tcPr>
          <w:p w14:paraId="1C7F26E5" w14:textId="77777777" w:rsidR="002E229E" w:rsidRDefault="00EB0030">
            <w:pPr>
              <w:pStyle w:val="Compact"/>
            </w:pPr>
            <w:r>
              <w:t>–</w:t>
            </w:r>
          </w:p>
        </w:tc>
        <w:tc>
          <w:tcPr>
            <w:tcW w:w="0" w:type="auto"/>
          </w:tcPr>
          <w:p w14:paraId="1C7F26E6" w14:textId="77777777" w:rsidR="002E229E" w:rsidRDefault="00EB0030">
            <w:pPr>
              <w:pStyle w:val="Compact"/>
            </w:pPr>
            <w:r>
              <w:t>–</w:t>
            </w:r>
          </w:p>
        </w:tc>
        <w:tc>
          <w:tcPr>
            <w:tcW w:w="0" w:type="auto"/>
          </w:tcPr>
          <w:p w14:paraId="1C7F26E7" w14:textId="77777777" w:rsidR="002E229E" w:rsidRDefault="00EB0030">
            <w:pPr>
              <w:pStyle w:val="Compact"/>
            </w:pPr>
            <w:r>
              <w:t>–</w:t>
            </w:r>
          </w:p>
        </w:tc>
        <w:tc>
          <w:tcPr>
            <w:tcW w:w="0" w:type="auto"/>
          </w:tcPr>
          <w:p w14:paraId="1C7F26E8" w14:textId="77777777" w:rsidR="002E229E" w:rsidRDefault="00EB0030">
            <w:pPr>
              <w:pStyle w:val="Compact"/>
            </w:pPr>
            <w:r>
              <w:t>–</w:t>
            </w:r>
          </w:p>
        </w:tc>
        <w:tc>
          <w:tcPr>
            <w:tcW w:w="0" w:type="auto"/>
          </w:tcPr>
          <w:p w14:paraId="1C7F26E9" w14:textId="77777777" w:rsidR="002E229E" w:rsidRDefault="00EB0030">
            <w:pPr>
              <w:pStyle w:val="Compact"/>
            </w:pPr>
            <w:r>
              <w:t>–</w:t>
            </w:r>
          </w:p>
        </w:tc>
        <w:tc>
          <w:tcPr>
            <w:tcW w:w="0" w:type="auto"/>
          </w:tcPr>
          <w:p w14:paraId="1C7F26EA" w14:textId="77777777" w:rsidR="002E229E" w:rsidRDefault="00EB0030">
            <w:pPr>
              <w:pStyle w:val="Compact"/>
            </w:pPr>
            <w:r>
              <w:t>–</w:t>
            </w:r>
          </w:p>
        </w:tc>
        <w:tc>
          <w:tcPr>
            <w:tcW w:w="0" w:type="auto"/>
          </w:tcPr>
          <w:p w14:paraId="1C7F26EB" w14:textId="77777777" w:rsidR="002E229E" w:rsidRDefault="00EB0030">
            <w:pPr>
              <w:pStyle w:val="Compact"/>
            </w:pPr>
            <w:r>
              <w:t>–</w:t>
            </w:r>
          </w:p>
        </w:tc>
        <w:tc>
          <w:tcPr>
            <w:tcW w:w="0" w:type="auto"/>
          </w:tcPr>
          <w:p w14:paraId="1C7F26EC" w14:textId="77777777" w:rsidR="002E229E" w:rsidRDefault="00EB0030">
            <w:pPr>
              <w:pStyle w:val="Compact"/>
            </w:pPr>
            <w:r>
              <w:t>–</w:t>
            </w:r>
          </w:p>
        </w:tc>
      </w:tr>
      <w:tr w:rsidR="002E229E" w14:paraId="1C7F26F9" w14:textId="77777777">
        <w:tc>
          <w:tcPr>
            <w:tcW w:w="0" w:type="auto"/>
          </w:tcPr>
          <w:p w14:paraId="1C7F26EE" w14:textId="77777777" w:rsidR="002E229E" w:rsidRDefault="00EB0030">
            <w:pPr>
              <w:pStyle w:val="Compact"/>
            </w:pPr>
            <w:r>
              <w:t xml:space="preserve">&lt;Session terminated with </w:t>
            </w:r>
            <w:proofErr w:type="spellStart"/>
            <w:r>
              <w:t>TerminationCode</w:t>
            </w:r>
            <w:proofErr w:type="spellEnd"/>
            <w:r>
              <w:t>=</w:t>
            </w:r>
            <w:proofErr w:type="spellStart"/>
            <w:r>
              <w:t>ReRequestInProgress</w:t>
            </w:r>
            <w:proofErr w:type="spellEnd"/>
            <w:r>
              <w:t>&gt;</w:t>
            </w:r>
          </w:p>
        </w:tc>
        <w:tc>
          <w:tcPr>
            <w:tcW w:w="0" w:type="auto"/>
          </w:tcPr>
          <w:p w14:paraId="1C7F26EF" w14:textId="77777777" w:rsidR="002E229E" w:rsidRDefault="002E229E"/>
        </w:tc>
        <w:tc>
          <w:tcPr>
            <w:tcW w:w="0" w:type="auto"/>
          </w:tcPr>
          <w:p w14:paraId="1C7F26F0" w14:textId="77777777" w:rsidR="002E229E" w:rsidRDefault="002E229E"/>
        </w:tc>
        <w:tc>
          <w:tcPr>
            <w:tcW w:w="0" w:type="auto"/>
          </w:tcPr>
          <w:p w14:paraId="1C7F26F1" w14:textId="77777777" w:rsidR="002E229E" w:rsidRDefault="002E229E"/>
        </w:tc>
        <w:tc>
          <w:tcPr>
            <w:tcW w:w="0" w:type="auto"/>
          </w:tcPr>
          <w:p w14:paraId="1C7F26F2" w14:textId="77777777" w:rsidR="002E229E" w:rsidRDefault="002E229E"/>
        </w:tc>
        <w:tc>
          <w:tcPr>
            <w:tcW w:w="0" w:type="auto"/>
          </w:tcPr>
          <w:p w14:paraId="1C7F26F3" w14:textId="77777777" w:rsidR="002E229E" w:rsidRDefault="002E229E"/>
        </w:tc>
        <w:tc>
          <w:tcPr>
            <w:tcW w:w="0" w:type="auto"/>
          </w:tcPr>
          <w:p w14:paraId="1C7F26F4" w14:textId="77777777" w:rsidR="002E229E" w:rsidRDefault="002E229E"/>
        </w:tc>
        <w:tc>
          <w:tcPr>
            <w:tcW w:w="0" w:type="auto"/>
          </w:tcPr>
          <w:p w14:paraId="1C7F26F5" w14:textId="77777777" w:rsidR="002E229E" w:rsidRDefault="002E229E"/>
        </w:tc>
        <w:tc>
          <w:tcPr>
            <w:tcW w:w="0" w:type="auto"/>
          </w:tcPr>
          <w:p w14:paraId="1C7F26F6" w14:textId="77777777" w:rsidR="002E229E" w:rsidRDefault="002E229E"/>
        </w:tc>
        <w:tc>
          <w:tcPr>
            <w:tcW w:w="0" w:type="auto"/>
          </w:tcPr>
          <w:p w14:paraId="1C7F26F7" w14:textId="77777777" w:rsidR="002E229E" w:rsidRDefault="002E229E"/>
        </w:tc>
        <w:tc>
          <w:tcPr>
            <w:tcW w:w="0" w:type="auto"/>
          </w:tcPr>
          <w:p w14:paraId="1C7F26F8" w14:textId="77777777" w:rsidR="002E229E" w:rsidRDefault="002E229E"/>
        </w:tc>
      </w:tr>
    </w:tbl>
    <w:p w14:paraId="1C7F26FA" w14:textId="77777777" w:rsidR="002E229E" w:rsidRDefault="00EB0030">
      <w:pPr>
        <w:pStyle w:val="berschrift4"/>
      </w:pPr>
      <w:bookmarkStart w:id="255" w:name="_Toc68972470"/>
      <w:bookmarkStart w:id="256" w:name="retransmission-interleaving"/>
      <w:bookmarkEnd w:id="254"/>
      <w:r>
        <w:t>Retransmission (Interleaving)</w:t>
      </w:r>
      <w:bookmarkEnd w:id="255"/>
    </w:p>
    <w:p w14:paraId="1C7F26FB" w14:textId="77777777" w:rsidR="002E229E" w:rsidRDefault="00EB0030">
      <w:pPr>
        <w:pStyle w:val="FirstParagraph"/>
      </w:pPr>
      <w:r>
        <w:t xml:space="preserve">While responding back to a </w:t>
      </w:r>
      <w:proofErr w:type="spellStart"/>
      <w:r>
        <w:t>RetransmissionRequest</w:t>
      </w:r>
      <w:proofErr w:type="spellEnd"/>
      <w:r>
        <w:t xml:space="preserve"> it is possible that the sender could interleave real time original messages with duplicate retransmission responses. This interleaving will happen between both flows in ranges which could be the chunk of messages which can fit into a single datagram or packet. Each batch of duplicate replayed messages will be preceded by a Retransmission message in the same packet and each batch of real time original messages will be preceded by a Sequence message in the same packet.</w:t>
      </w:r>
    </w:p>
    <w:tbl>
      <w:tblPr>
        <w:tblStyle w:val="Table"/>
        <w:tblW w:w="5000" w:type="pct"/>
        <w:tblLook w:val="0020" w:firstRow="1" w:lastRow="0" w:firstColumn="0" w:lastColumn="0" w:noHBand="0" w:noVBand="0"/>
      </w:tblPr>
      <w:tblGrid>
        <w:gridCol w:w="4442"/>
        <w:gridCol w:w="1460"/>
        <w:gridCol w:w="1089"/>
        <w:gridCol w:w="1146"/>
        <w:gridCol w:w="1365"/>
        <w:gridCol w:w="891"/>
        <w:gridCol w:w="1063"/>
        <w:gridCol w:w="832"/>
        <w:gridCol w:w="883"/>
        <w:gridCol w:w="903"/>
        <w:gridCol w:w="714"/>
      </w:tblGrid>
      <w:tr w:rsidR="002E229E" w14:paraId="1C7F2707"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26FC" w14:textId="77777777" w:rsidR="002E229E" w:rsidRDefault="00EB0030">
            <w:pPr>
              <w:pStyle w:val="Compact"/>
            </w:pPr>
            <w:r>
              <w:rPr>
                <w:bCs/>
              </w:rPr>
              <w:t>Message Received</w:t>
            </w:r>
          </w:p>
        </w:tc>
        <w:tc>
          <w:tcPr>
            <w:tcW w:w="0" w:type="auto"/>
          </w:tcPr>
          <w:p w14:paraId="1C7F26FD" w14:textId="77777777" w:rsidR="002E229E" w:rsidRDefault="00EB0030">
            <w:pPr>
              <w:pStyle w:val="Compact"/>
            </w:pPr>
            <w:r>
              <w:rPr>
                <w:bCs/>
              </w:rPr>
              <w:t>Message Sent</w:t>
            </w:r>
          </w:p>
        </w:tc>
        <w:tc>
          <w:tcPr>
            <w:tcW w:w="0" w:type="auto"/>
          </w:tcPr>
          <w:p w14:paraId="1C7F26FE" w14:textId="77777777" w:rsidR="002E229E" w:rsidRDefault="00EB0030">
            <w:pPr>
              <w:pStyle w:val="Compact"/>
            </w:pPr>
            <w:r>
              <w:rPr>
                <w:bCs/>
              </w:rPr>
              <w:t>Session ID (UUID)</w:t>
            </w:r>
          </w:p>
        </w:tc>
        <w:tc>
          <w:tcPr>
            <w:tcW w:w="0" w:type="auto"/>
          </w:tcPr>
          <w:p w14:paraId="1C7F26FF" w14:textId="77777777" w:rsidR="002E229E" w:rsidRDefault="00EB0030">
            <w:pPr>
              <w:pStyle w:val="Compact"/>
            </w:pPr>
            <w:r>
              <w:rPr>
                <w:bCs/>
              </w:rPr>
              <w:t>Timestamp</w:t>
            </w:r>
          </w:p>
        </w:tc>
        <w:tc>
          <w:tcPr>
            <w:tcW w:w="0" w:type="auto"/>
          </w:tcPr>
          <w:p w14:paraId="1C7F2700" w14:textId="77777777" w:rsidR="002E229E" w:rsidRDefault="00EB0030">
            <w:pPr>
              <w:pStyle w:val="Compact"/>
            </w:pPr>
            <w:r>
              <w:rPr>
                <w:bCs/>
              </w:rPr>
              <w:t>Request Timestamp</w:t>
            </w:r>
          </w:p>
        </w:tc>
        <w:tc>
          <w:tcPr>
            <w:tcW w:w="0" w:type="auto"/>
          </w:tcPr>
          <w:p w14:paraId="1C7F2701" w14:textId="77777777" w:rsidR="002E229E" w:rsidRDefault="00EB0030">
            <w:pPr>
              <w:pStyle w:val="Compact"/>
            </w:pPr>
            <w:r>
              <w:rPr>
                <w:bCs/>
              </w:rPr>
              <w:t xml:space="preserve">Next </w:t>
            </w:r>
            <w:proofErr w:type="spellStart"/>
            <w:r>
              <w:rPr>
                <w:bCs/>
              </w:rPr>
              <w:t>SeqNo</w:t>
            </w:r>
            <w:proofErr w:type="spellEnd"/>
          </w:p>
        </w:tc>
        <w:tc>
          <w:tcPr>
            <w:tcW w:w="0" w:type="auto"/>
          </w:tcPr>
          <w:p w14:paraId="1C7F2702" w14:textId="77777777" w:rsidR="002E229E" w:rsidRDefault="00EB0030">
            <w:pPr>
              <w:pStyle w:val="Compact"/>
            </w:pPr>
            <w:r>
              <w:rPr>
                <w:bCs/>
              </w:rPr>
              <w:t xml:space="preserve"> Implicit </w:t>
            </w:r>
            <w:proofErr w:type="spellStart"/>
            <w:r>
              <w:rPr>
                <w:bCs/>
              </w:rPr>
              <w:t>SeqNo</w:t>
            </w:r>
            <w:proofErr w:type="spellEnd"/>
          </w:p>
        </w:tc>
        <w:tc>
          <w:tcPr>
            <w:tcW w:w="0" w:type="auto"/>
          </w:tcPr>
          <w:p w14:paraId="1C7F2703" w14:textId="77777777" w:rsidR="002E229E" w:rsidRDefault="00EB0030">
            <w:pPr>
              <w:pStyle w:val="Compact"/>
            </w:pPr>
            <w:r>
              <w:rPr>
                <w:bCs/>
              </w:rPr>
              <w:t>Client Flow</w:t>
            </w:r>
          </w:p>
        </w:tc>
        <w:tc>
          <w:tcPr>
            <w:tcW w:w="0" w:type="auto"/>
          </w:tcPr>
          <w:p w14:paraId="1C7F2704" w14:textId="77777777" w:rsidR="002E229E" w:rsidRDefault="00EB0030">
            <w:pPr>
              <w:pStyle w:val="Compact"/>
            </w:pPr>
            <w:r>
              <w:rPr>
                <w:bCs/>
              </w:rPr>
              <w:t>Server Flow</w:t>
            </w:r>
          </w:p>
        </w:tc>
        <w:tc>
          <w:tcPr>
            <w:tcW w:w="0" w:type="auto"/>
          </w:tcPr>
          <w:p w14:paraId="1C7F2705" w14:textId="77777777" w:rsidR="002E229E" w:rsidRDefault="00EB0030">
            <w:pPr>
              <w:pStyle w:val="Compact"/>
            </w:pPr>
            <w:r>
              <w:rPr>
                <w:bCs/>
              </w:rPr>
              <w:t xml:space="preserve">From </w:t>
            </w:r>
            <w:proofErr w:type="spellStart"/>
            <w:r>
              <w:rPr>
                <w:bCs/>
              </w:rPr>
              <w:t>SeqNo</w:t>
            </w:r>
            <w:proofErr w:type="spellEnd"/>
          </w:p>
        </w:tc>
        <w:tc>
          <w:tcPr>
            <w:tcW w:w="0" w:type="auto"/>
          </w:tcPr>
          <w:p w14:paraId="1C7F2706" w14:textId="77777777" w:rsidR="002E229E" w:rsidRDefault="00EB0030">
            <w:pPr>
              <w:pStyle w:val="Compact"/>
            </w:pPr>
            <w:r>
              <w:rPr>
                <w:bCs/>
              </w:rPr>
              <w:t>Count</w:t>
            </w:r>
          </w:p>
        </w:tc>
      </w:tr>
      <w:tr w:rsidR="002E229E" w14:paraId="1C7F2713" w14:textId="77777777">
        <w:tc>
          <w:tcPr>
            <w:tcW w:w="0" w:type="auto"/>
          </w:tcPr>
          <w:p w14:paraId="1C7F2708" w14:textId="77777777" w:rsidR="002E229E" w:rsidRDefault="00EB0030">
            <w:pPr>
              <w:pStyle w:val="Compact"/>
            </w:pPr>
            <w:proofErr w:type="spellStart"/>
            <w:r>
              <w:t>RetransmissionRequest</w:t>
            </w:r>
            <w:proofErr w:type="spellEnd"/>
          </w:p>
        </w:tc>
        <w:tc>
          <w:tcPr>
            <w:tcW w:w="0" w:type="auto"/>
          </w:tcPr>
          <w:p w14:paraId="1C7F2709" w14:textId="77777777" w:rsidR="002E229E" w:rsidRDefault="002E229E"/>
        </w:tc>
        <w:tc>
          <w:tcPr>
            <w:tcW w:w="0" w:type="auto"/>
          </w:tcPr>
          <w:p w14:paraId="1C7F270A" w14:textId="77777777" w:rsidR="002E229E" w:rsidRDefault="00EB0030">
            <w:pPr>
              <w:pStyle w:val="Compact"/>
            </w:pPr>
            <w:r>
              <w:t>ABC</w:t>
            </w:r>
          </w:p>
        </w:tc>
        <w:tc>
          <w:tcPr>
            <w:tcW w:w="0" w:type="auto"/>
          </w:tcPr>
          <w:p w14:paraId="1C7F270B" w14:textId="77777777" w:rsidR="002E229E" w:rsidRDefault="00EB0030">
            <w:pPr>
              <w:pStyle w:val="Compact"/>
            </w:pPr>
            <w:r>
              <w:t>T1</w:t>
            </w:r>
          </w:p>
        </w:tc>
        <w:tc>
          <w:tcPr>
            <w:tcW w:w="0" w:type="auto"/>
          </w:tcPr>
          <w:p w14:paraId="1C7F270C" w14:textId="77777777" w:rsidR="002E229E" w:rsidRDefault="00EB0030">
            <w:pPr>
              <w:pStyle w:val="Compact"/>
            </w:pPr>
            <w:r>
              <w:t>–</w:t>
            </w:r>
          </w:p>
        </w:tc>
        <w:tc>
          <w:tcPr>
            <w:tcW w:w="0" w:type="auto"/>
          </w:tcPr>
          <w:p w14:paraId="1C7F270D" w14:textId="77777777" w:rsidR="002E229E" w:rsidRDefault="00EB0030">
            <w:pPr>
              <w:pStyle w:val="Compact"/>
            </w:pPr>
            <w:r>
              <w:t>–</w:t>
            </w:r>
          </w:p>
        </w:tc>
        <w:tc>
          <w:tcPr>
            <w:tcW w:w="0" w:type="auto"/>
          </w:tcPr>
          <w:p w14:paraId="1C7F270E" w14:textId="77777777" w:rsidR="002E229E" w:rsidRDefault="00EB0030">
            <w:pPr>
              <w:pStyle w:val="Compact"/>
            </w:pPr>
            <w:r>
              <w:t>–</w:t>
            </w:r>
          </w:p>
        </w:tc>
        <w:tc>
          <w:tcPr>
            <w:tcW w:w="0" w:type="auto"/>
          </w:tcPr>
          <w:p w14:paraId="1C7F270F" w14:textId="77777777" w:rsidR="002E229E" w:rsidRDefault="00EB0030">
            <w:pPr>
              <w:pStyle w:val="Compact"/>
            </w:pPr>
            <w:r>
              <w:t>–</w:t>
            </w:r>
          </w:p>
        </w:tc>
        <w:tc>
          <w:tcPr>
            <w:tcW w:w="0" w:type="auto"/>
          </w:tcPr>
          <w:p w14:paraId="1C7F2710" w14:textId="77777777" w:rsidR="002E229E" w:rsidRDefault="00EB0030">
            <w:pPr>
              <w:pStyle w:val="Compact"/>
            </w:pPr>
            <w:r>
              <w:t>–</w:t>
            </w:r>
          </w:p>
        </w:tc>
        <w:tc>
          <w:tcPr>
            <w:tcW w:w="0" w:type="auto"/>
          </w:tcPr>
          <w:p w14:paraId="1C7F2711" w14:textId="77777777" w:rsidR="002E229E" w:rsidRDefault="00EB0030">
            <w:pPr>
              <w:pStyle w:val="Compact"/>
            </w:pPr>
            <w:r>
              <w:t>1000</w:t>
            </w:r>
          </w:p>
        </w:tc>
        <w:tc>
          <w:tcPr>
            <w:tcW w:w="0" w:type="auto"/>
          </w:tcPr>
          <w:p w14:paraId="1C7F2712" w14:textId="77777777" w:rsidR="002E229E" w:rsidRDefault="00EB0030">
            <w:pPr>
              <w:pStyle w:val="Compact"/>
            </w:pPr>
            <w:r>
              <w:t>100</w:t>
            </w:r>
          </w:p>
        </w:tc>
      </w:tr>
      <w:tr w:rsidR="002E229E" w14:paraId="1C7F271F" w14:textId="77777777">
        <w:tc>
          <w:tcPr>
            <w:tcW w:w="0" w:type="auto"/>
          </w:tcPr>
          <w:p w14:paraId="1C7F2714" w14:textId="77777777" w:rsidR="002E229E" w:rsidRDefault="002E229E"/>
        </w:tc>
        <w:tc>
          <w:tcPr>
            <w:tcW w:w="0" w:type="auto"/>
          </w:tcPr>
          <w:p w14:paraId="1C7F2715" w14:textId="77777777" w:rsidR="002E229E" w:rsidRDefault="00EB0030">
            <w:pPr>
              <w:pStyle w:val="Compact"/>
            </w:pPr>
            <w:r>
              <w:t>Retransmission</w:t>
            </w:r>
          </w:p>
        </w:tc>
        <w:tc>
          <w:tcPr>
            <w:tcW w:w="0" w:type="auto"/>
          </w:tcPr>
          <w:p w14:paraId="1C7F2716" w14:textId="77777777" w:rsidR="002E229E" w:rsidRDefault="00EB0030">
            <w:pPr>
              <w:pStyle w:val="Compact"/>
            </w:pPr>
            <w:r>
              <w:t>ABC</w:t>
            </w:r>
          </w:p>
        </w:tc>
        <w:tc>
          <w:tcPr>
            <w:tcW w:w="0" w:type="auto"/>
          </w:tcPr>
          <w:p w14:paraId="1C7F2717" w14:textId="77777777" w:rsidR="002E229E" w:rsidRDefault="00EB0030">
            <w:pPr>
              <w:pStyle w:val="Compact"/>
            </w:pPr>
            <w:r>
              <w:t>–</w:t>
            </w:r>
          </w:p>
        </w:tc>
        <w:tc>
          <w:tcPr>
            <w:tcW w:w="0" w:type="auto"/>
          </w:tcPr>
          <w:p w14:paraId="1C7F2718" w14:textId="77777777" w:rsidR="002E229E" w:rsidRDefault="00EB0030">
            <w:pPr>
              <w:pStyle w:val="Compact"/>
            </w:pPr>
            <w:r>
              <w:t>T1</w:t>
            </w:r>
          </w:p>
        </w:tc>
        <w:tc>
          <w:tcPr>
            <w:tcW w:w="0" w:type="auto"/>
          </w:tcPr>
          <w:p w14:paraId="1C7F2719" w14:textId="77777777" w:rsidR="002E229E" w:rsidRDefault="00EB0030">
            <w:pPr>
              <w:pStyle w:val="Compact"/>
            </w:pPr>
            <w:r>
              <w:t>1000</w:t>
            </w:r>
          </w:p>
        </w:tc>
        <w:tc>
          <w:tcPr>
            <w:tcW w:w="0" w:type="auto"/>
          </w:tcPr>
          <w:p w14:paraId="1C7F271A" w14:textId="77777777" w:rsidR="002E229E" w:rsidRDefault="00EB0030">
            <w:pPr>
              <w:pStyle w:val="Compact"/>
            </w:pPr>
            <w:r>
              <w:t>–</w:t>
            </w:r>
          </w:p>
        </w:tc>
        <w:tc>
          <w:tcPr>
            <w:tcW w:w="0" w:type="auto"/>
          </w:tcPr>
          <w:p w14:paraId="1C7F271B" w14:textId="77777777" w:rsidR="002E229E" w:rsidRDefault="00EB0030">
            <w:pPr>
              <w:pStyle w:val="Compact"/>
            </w:pPr>
            <w:r>
              <w:t>–</w:t>
            </w:r>
          </w:p>
        </w:tc>
        <w:tc>
          <w:tcPr>
            <w:tcW w:w="0" w:type="auto"/>
          </w:tcPr>
          <w:p w14:paraId="1C7F271C" w14:textId="77777777" w:rsidR="002E229E" w:rsidRDefault="00EB0030">
            <w:pPr>
              <w:pStyle w:val="Compact"/>
            </w:pPr>
            <w:r>
              <w:t>–</w:t>
            </w:r>
          </w:p>
        </w:tc>
        <w:tc>
          <w:tcPr>
            <w:tcW w:w="0" w:type="auto"/>
          </w:tcPr>
          <w:p w14:paraId="1C7F271D" w14:textId="77777777" w:rsidR="002E229E" w:rsidRDefault="00EB0030">
            <w:pPr>
              <w:pStyle w:val="Compact"/>
            </w:pPr>
            <w:r>
              <w:t>–</w:t>
            </w:r>
          </w:p>
        </w:tc>
        <w:tc>
          <w:tcPr>
            <w:tcW w:w="0" w:type="auto"/>
          </w:tcPr>
          <w:p w14:paraId="1C7F271E" w14:textId="77777777" w:rsidR="002E229E" w:rsidRDefault="00EB0030">
            <w:pPr>
              <w:pStyle w:val="Compact"/>
            </w:pPr>
            <w:r>
              <w:t>50</w:t>
            </w:r>
          </w:p>
        </w:tc>
      </w:tr>
      <w:tr w:rsidR="002E229E" w14:paraId="1C7F272B" w14:textId="77777777">
        <w:tc>
          <w:tcPr>
            <w:tcW w:w="0" w:type="auto"/>
          </w:tcPr>
          <w:p w14:paraId="1C7F2720" w14:textId="77777777" w:rsidR="002E229E" w:rsidRDefault="00EB0030">
            <w:pPr>
              <w:pStyle w:val="Compact"/>
            </w:pPr>
            <w:r>
              <w:lastRenderedPageBreak/>
              <w:t>&lt;50 duplicate messages between 1000 and 1049 are replayed in first packet which includes Retransmission message&gt;</w:t>
            </w:r>
          </w:p>
        </w:tc>
        <w:tc>
          <w:tcPr>
            <w:tcW w:w="0" w:type="auto"/>
          </w:tcPr>
          <w:p w14:paraId="1C7F2721" w14:textId="77777777" w:rsidR="002E229E" w:rsidRDefault="002E229E"/>
        </w:tc>
        <w:tc>
          <w:tcPr>
            <w:tcW w:w="0" w:type="auto"/>
          </w:tcPr>
          <w:p w14:paraId="1C7F2722" w14:textId="77777777" w:rsidR="002E229E" w:rsidRDefault="002E229E"/>
        </w:tc>
        <w:tc>
          <w:tcPr>
            <w:tcW w:w="0" w:type="auto"/>
          </w:tcPr>
          <w:p w14:paraId="1C7F2723" w14:textId="77777777" w:rsidR="002E229E" w:rsidRDefault="002E229E"/>
        </w:tc>
        <w:tc>
          <w:tcPr>
            <w:tcW w:w="0" w:type="auto"/>
          </w:tcPr>
          <w:p w14:paraId="1C7F2724" w14:textId="77777777" w:rsidR="002E229E" w:rsidRDefault="002E229E"/>
        </w:tc>
        <w:tc>
          <w:tcPr>
            <w:tcW w:w="0" w:type="auto"/>
          </w:tcPr>
          <w:p w14:paraId="1C7F2725" w14:textId="77777777" w:rsidR="002E229E" w:rsidRDefault="002E229E"/>
        </w:tc>
        <w:tc>
          <w:tcPr>
            <w:tcW w:w="0" w:type="auto"/>
          </w:tcPr>
          <w:p w14:paraId="1C7F2726" w14:textId="77777777" w:rsidR="002E229E" w:rsidRDefault="002E229E"/>
        </w:tc>
        <w:tc>
          <w:tcPr>
            <w:tcW w:w="0" w:type="auto"/>
          </w:tcPr>
          <w:p w14:paraId="1C7F2727" w14:textId="77777777" w:rsidR="002E229E" w:rsidRDefault="002E229E"/>
        </w:tc>
        <w:tc>
          <w:tcPr>
            <w:tcW w:w="0" w:type="auto"/>
          </w:tcPr>
          <w:p w14:paraId="1C7F2728" w14:textId="77777777" w:rsidR="002E229E" w:rsidRDefault="002E229E"/>
        </w:tc>
        <w:tc>
          <w:tcPr>
            <w:tcW w:w="0" w:type="auto"/>
          </w:tcPr>
          <w:p w14:paraId="1C7F2729" w14:textId="77777777" w:rsidR="002E229E" w:rsidRDefault="002E229E"/>
        </w:tc>
        <w:tc>
          <w:tcPr>
            <w:tcW w:w="0" w:type="auto"/>
          </w:tcPr>
          <w:p w14:paraId="1C7F272A" w14:textId="77777777" w:rsidR="002E229E" w:rsidRDefault="002E229E"/>
        </w:tc>
      </w:tr>
    </w:tbl>
    <w:p w14:paraId="1C7F272C" w14:textId="77777777" w:rsidR="002E229E" w:rsidRDefault="00EB0030">
      <w:pPr>
        <w:pStyle w:val="Textkrper"/>
      </w:pPr>
      <w:r>
        <w:t>&lt;Real time messages between 2000 and 2049 are queued by the sender at this time&gt; | | | Sequence | – | – | – | 2000 | – | – | – | – | – | | &lt;50 original real time messages between 2000 and 2049 are sent in second packet which includes Sequence message&gt;</w:t>
      </w:r>
    </w:p>
    <w:p w14:paraId="1C7F272D" w14:textId="77777777" w:rsidR="002E229E" w:rsidRDefault="00EB0030">
      <w:pPr>
        <w:pStyle w:val="Textkrper"/>
      </w:pPr>
      <w:r>
        <w:t>&lt;Duplicate messages between 1050 and 1099 are queued by sender at this time&gt; | | | Retransmission | ABC | – | T1 | 1050 | – | – | – | – | 50 | | &lt;Second batch of 50 duplicate messages between 1050 and 1099 are send in third packet which includes Retransmission message&gt; |</w:t>
      </w:r>
    </w:p>
    <w:p w14:paraId="1C7F272E" w14:textId="77777777" w:rsidR="002E229E" w:rsidRDefault="00EB0030">
      <w:pPr>
        <w:pStyle w:val="berschrift3"/>
      </w:pPr>
      <w:bookmarkStart w:id="257" w:name="_Toc68972471"/>
      <w:bookmarkStart w:id="258" w:name="retransmission-reject"/>
      <w:bookmarkEnd w:id="252"/>
      <w:bookmarkEnd w:id="256"/>
      <w:r>
        <w:t>Retransmission Reject</w:t>
      </w:r>
      <w:bookmarkEnd w:id="257"/>
    </w:p>
    <w:p w14:paraId="1C7F272F" w14:textId="77777777" w:rsidR="002E229E" w:rsidRDefault="00EB0030">
      <w:pPr>
        <w:pStyle w:val="berschrift4"/>
      </w:pPr>
      <w:bookmarkStart w:id="259" w:name="_Toc68972472"/>
      <w:bookmarkStart w:id="260" w:name="invalid-fromseqno"/>
      <w:r>
        <w:t xml:space="preserve">Invalid </w:t>
      </w:r>
      <w:proofErr w:type="spellStart"/>
      <w:r>
        <w:t>FromSeqNo</w:t>
      </w:r>
      <w:bookmarkEnd w:id="259"/>
      <w:proofErr w:type="spellEnd"/>
    </w:p>
    <w:p w14:paraId="1C7F2730" w14:textId="77777777" w:rsidR="002E229E" w:rsidRDefault="00EB0030">
      <w:pPr>
        <w:pStyle w:val="FirstParagraph"/>
      </w:pPr>
      <w:proofErr w:type="spellStart"/>
      <w:r>
        <w:t>RetransmissionRequest</w:t>
      </w:r>
      <w:proofErr w:type="spellEnd"/>
      <w:r>
        <w:t xml:space="preserve"> could be rejected if the messages being requested (</w:t>
      </w:r>
      <w:proofErr w:type="spellStart"/>
      <w:r>
        <w:t>FromSeqNo</w:t>
      </w:r>
      <w:proofErr w:type="spellEnd"/>
      <w:r>
        <w:t xml:space="preserve">) belong to an invalid sequence range </w:t>
      </w:r>
      <w:proofErr w:type="gramStart"/>
      <w:r>
        <w:t>i.e.</w:t>
      </w:r>
      <w:proofErr w:type="gramEnd"/>
      <w:r>
        <w:t> greater than last sent sequence number from sender.</w:t>
      </w:r>
    </w:p>
    <w:tbl>
      <w:tblPr>
        <w:tblStyle w:val="Table"/>
        <w:tblW w:w="5000" w:type="pct"/>
        <w:tblLook w:val="0020" w:firstRow="1" w:lastRow="0" w:firstColumn="0" w:lastColumn="0" w:noHBand="0" w:noVBand="0"/>
      </w:tblPr>
      <w:tblGrid>
        <w:gridCol w:w="3183"/>
        <w:gridCol w:w="1957"/>
        <w:gridCol w:w="1059"/>
        <w:gridCol w:w="1146"/>
        <w:gridCol w:w="1340"/>
        <w:gridCol w:w="876"/>
        <w:gridCol w:w="1043"/>
        <w:gridCol w:w="1218"/>
        <w:gridCol w:w="1365"/>
        <w:gridCol w:w="887"/>
        <w:gridCol w:w="714"/>
      </w:tblGrid>
      <w:tr w:rsidR="002E229E" w14:paraId="1C7F273C"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2731" w14:textId="77777777" w:rsidR="002E229E" w:rsidRDefault="00EB0030">
            <w:pPr>
              <w:pStyle w:val="Compact"/>
            </w:pPr>
            <w:r>
              <w:rPr>
                <w:bCs/>
              </w:rPr>
              <w:t>Message Received</w:t>
            </w:r>
          </w:p>
        </w:tc>
        <w:tc>
          <w:tcPr>
            <w:tcW w:w="0" w:type="auto"/>
          </w:tcPr>
          <w:p w14:paraId="1C7F2732" w14:textId="77777777" w:rsidR="002E229E" w:rsidRDefault="00EB0030">
            <w:pPr>
              <w:pStyle w:val="Compact"/>
            </w:pPr>
            <w:r>
              <w:rPr>
                <w:bCs/>
              </w:rPr>
              <w:t>Message Sent</w:t>
            </w:r>
          </w:p>
        </w:tc>
        <w:tc>
          <w:tcPr>
            <w:tcW w:w="0" w:type="auto"/>
          </w:tcPr>
          <w:p w14:paraId="1C7F2733" w14:textId="77777777" w:rsidR="002E229E" w:rsidRDefault="00EB0030">
            <w:pPr>
              <w:pStyle w:val="Compact"/>
            </w:pPr>
            <w:r>
              <w:rPr>
                <w:bCs/>
              </w:rPr>
              <w:t>Session ID (UUID)</w:t>
            </w:r>
          </w:p>
        </w:tc>
        <w:tc>
          <w:tcPr>
            <w:tcW w:w="0" w:type="auto"/>
          </w:tcPr>
          <w:p w14:paraId="1C7F2734" w14:textId="77777777" w:rsidR="002E229E" w:rsidRDefault="00EB0030">
            <w:pPr>
              <w:pStyle w:val="Compact"/>
            </w:pPr>
            <w:r>
              <w:rPr>
                <w:bCs/>
              </w:rPr>
              <w:t>Timestamp</w:t>
            </w:r>
          </w:p>
        </w:tc>
        <w:tc>
          <w:tcPr>
            <w:tcW w:w="0" w:type="auto"/>
          </w:tcPr>
          <w:p w14:paraId="1C7F2735" w14:textId="77777777" w:rsidR="002E229E" w:rsidRDefault="00EB0030">
            <w:pPr>
              <w:pStyle w:val="Compact"/>
            </w:pPr>
            <w:r>
              <w:rPr>
                <w:bCs/>
              </w:rPr>
              <w:t>Request Timestamp</w:t>
            </w:r>
          </w:p>
        </w:tc>
        <w:tc>
          <w:tcPr>
            <w:tcW w:w="0" w:type="auto"/>
          </w:tcPr>
          <w:p w14:paraId="1C7F2736" w14:textId="77777777" w:rsidR="002E229E" w:rsidRDefault="00EB0030">
            <w:pPr>
              <w:pStyle w:val="Compact"/>
            </w:pPr>
            <w:r>
              <w:rPr>
                <w:bCs/>
              </w:rPr>
              <w:t xml:space="preserve">Next </w:t>
            </w:r>
            <w:proofErr w:type="spellStart"/>
            <w:r>
              <w:rPr>
                <w:bCs/>
              </w:rPr>
              <w:t>SeqNo</w:t>
            </w:r>
            <w:proofErr w:type="spellEnd"/>
          </w:p>
        </w:tc>
        <w:tc>
          <w:tcPr>
            <w:tcW w:w="0" w:type="auto"/>
          </w:tcPr>
          <w:p w14:paraId="1C7F2737" w14:textId="77777777" w:rsidR="002E229E" w:rsidRDefault="00EB0030">
            <w:pPr>
              <w:pStyle w:val="Compact"/>
            </w:pPr>
            <w:r>
              <w:rPr>
                <w:bCs/>
              </w:rPr>
              <w:t xml:space="preserve"> Implicit </w:t>
            </w:r>
            <w:proofErr w:type="spellStart"/>
            <w:r>
              <w:rPr>
                <w:bCs/>
              </w:rPr>
              <w:t>SeqNo</w:t>
            </w:r>
            <w:proofErr w:type="spellEnd"/>
          </w:p>
        </w:tc>
        <w:tc>
          <w:tcPr>
            <w:tcW w:w="0" w:type="auto"/>
          </w:tcPr>
          <w:p w14:paraId="1C7F2738" w14:textId="77777777" w:rsidR="002E229E" w:rsidRDefault="00EB0030">
            <w:pPr>
              <w:pStyle w:val="Compact"/>
            </w:pPr>
            <w:r>
              <w:rPr>
                <w:bCs/>
              </w:rPr>
              <w:t>Code</w:t>
            </w:r>
          </w:p>
        </w:tc>
        <w:tc>
          <w:tcPr>
            <w:tcW w:w="0" w:type="auto"/>
          </w:tcPr>
          <w:p w14:paraId="1C7F2739" w14:textId="77777777" w:rsidR="002E229E" w:rsidRDefault="00EB0030">
            <w:pPr>
              <w:pStyle w:val="Compact"/>
            </w:pPr>
            <w:r>
              <w:rPr>
                <w:bCs/>
              </w:rPr>
              <w:t>Reason</w:t>
            </w:r>
          </w:p>
        </w:tc>
        <w:tc>
          <w:tcPr>
            <w:tcW w:w="0" w:type="auto"/>
          </w:tcPr>
          <w:p w14:paraId="1C7F273A" w14:textId="77777777" w:rsidR="002E229E" w:rsidRDefault="00EB0030">
            <w:pPr>
              <w:pStyle w:val="Compact"/>
            </w:pPr>
            <w:r>
              <w:rPr>
                <w:bCs/>
              </w:rPr>
              <w:t xml:space="preserve">From </w:t>
            </w:r>
            <w:proofErr w:type="spellStart"/>
            <w:r>
              <w:rPr>
                <w:bCs/>
              </w:rPr>
              <w:t>SeqNo</w:t>
            </w:r>
            <w:proofErr w:type="spellEnd"/>
          </w:p>
        </w:tc>
        <w:tc>
          <w:tcPr>
            <w:tcW w:w="0" w:type="auto"/>
          </w:tcPr>
          <w:p w14:paraId="1C7F273B" w14:textId="77777777" w:rsidR="002E229E" w:rsidRDefault="00EB0030">
            <w:pPr>
              <w:pStyle w:val="Compact"/>
            </w:pPr>
            <w:r>
              <w:rPr>
                <w:bCs/>
              </w:rPr>
              <w:t>Count</w:t>
            </w:r>
          </w:p>
        </w:tc>
      </w:tr>
      <w:tr w:rsidR="002E229E" w14:paraId="1C7F2748" w14:textId="77777777">
        <w:tc>
          <w:tcPr>
            <w:tcW w:w="0" w:type="auto"/>
          </w:tcPr>
          <w:p w14:paraId="1C7F273D" w14:textId="77777777" w:rsidR="002E229E" w:rsidRDefault="00EB0030">
            <w:pPr>
              <w:pStyle w:val="Compact"/>
            </w:pPr>
            <w:r>
              <w:t>Negotiate</w:t>
            </w:r>
          </w:p>
        </w:tc>
        <w:tc>
          <w:tcPr>
            <w:tcW w:w="0" w:type="auto"/>
          </w:tcPr>
          <w:p w14:paraId="1C7F273E" w14:textId="77777777" w:rsidR="002E229E" w:rsidRDefault="00EB0030">
            <w:pPr>
              <w:pStyle w:val="Compact"/>
            </w:pPr>
            <w:r>
              <w:t> </w:t>
            </w:r>
          </w:p>
        </w:tc>
        <w:tc>
          <w:tcPr>
            <w:tcW w:w="0" w:type="auto"/>
          </w:tcPr>
          <w:p w14:paraId="1C7F273F" w14:textId="77777777" w:rsidR="002E229E" w:rsidRDefault="00EB0030">
            <w:pPr>
              <w:pStyle w:val="Compact"/>
            </w:pPr>
            <w:r>
              <w:t>ABC</w:t>
            </w:r>
          </w:p>
        </w:tc>
        <w:tc>
          <w:tcPr>
            <w:tcW w:w="0" w:type="auto"/>
          </w:tcPr>
          <w:p w14:paraId="1C7F2740" w14:textId="77777777" w:rsidR="002E229E" w:rsidRDefault="00EB0030">
            <w:pPr>
              <w:pStyle w:val="Compact"/>
            </w:pPr>
            <w:r>
              <w:t>T1</w:t>
            </w:r>
          </w:p>
        </w:tc>
        <w:tc>
          <w:tcPr>
            <w:tcW w:w="0" w:type="auto"/>
          </w:tcPr>
          <w:p w14:paraId="1C7F2741" w14:textId="77777777" w:rsidR="002E229E" w:rsidRDefault="00EB0030">
            <w:pPr>
              <w:pStyle w:val="Compact"/>
            </w:pPr>
            <w:r>
              <w:t>–</w:t>
            </w:r>
          </w:p>
        </w:tc>
        <w:tc>
          <w:tcPr>
            <w:tcW w:w="0" w:type="auto"/>
          </w:tcPr>
          <w:p w14:paraId="1C7F2742" w14:textId="77777777" w:rsidR="002E229E" w:rsidRDefault="00EB0030">
            <w:pPr>
              <w:pStyle w:val="Compact"/>
            </w:pPr>
            <w:r>
              <w:t>–</w:t>
            </w:r>
          </w:p>
        </w:tc>
        <w:tc>
          <w:tcPr>
            <w:tcW w:w="0" w:type="auto"/>
          </w:tcPr>
          <w:p w14:paraId="1C7F2743" w14:textId="77777777" w:rsidR="002E229E" w:rsidRDefault="00EB0030">
            <w:pPr>
              <w:pStyle w:val="Compact"/>
            </w:pPr>
            <w:r>
              <w:t>–</w:t>
            </w:r>
          </w:p>
        </w:tc>
        <w:tc>
          <w:tcPr>
            <w:tcW w:w="0" w:type="auto"/>
          </w:tcPr>
          <w:p w14:paraId="1C7F2744" w14:textId="77777777" w:rsidR="002E229E" w:rsidRDefault="00EB0030">
            <w:pPr>
              <w:pStyle w:val="Compact"/>
            </w:pPr>
            <w:r>
              <w:t>Idempotent</w:t>
            </w:r>
          </w:p>
        </w:tc>
        <w:tc>
          <w:tcPr>
            <w:tcW w:w="0" w:type="auto"/>
          </w:tcPr>
          <w:p w14:paraId="1C7F2745" w14:textId="77777777" w:rsidR="002E229E" w:rsidRDefault="00EB0030">
            <w:pPr>
              <w:pStyle w:val="Compact"/>
            </w:pPr>
            <w:r>
              <w:t>–</w:t>
            </w:r>
          </w:p>
        </w:tc>
        <w:tc>
          <w:tcPr>
            <w:tcW w:w="0" w:type="auto"/>
          </w:tcPr>
          <w:p w14:paraId="1C7F2746" w14:textId="77777777" w:rsidR="002E229E" w:rsidRDefault="00EB0030">
            <w:pPr>
              <w:pStyle w:val="Compact"/>
            </w:pPr>
            <w:r>
              <w:t>–</w:t>
            </w:r>
          </w:p>
        </w:tc>
        <w:tc>
          <w:tcPr>
            <w:tcW w:w="0" w:type="auto"/>
          </w:tcPr>
          <w:p w14:paraId="1C7F2747" w14:textId="77777777" w:rsidR="002E229E" w:rsidRDefault="00EB0030">
            <w:pPr>
              <w:pStyle w:val="Compact"/>
            </w:pPr>
            <w:r>
              <w:t>–</w:t>
            </w:r>
          </w:p>
        </w:tc>
      </w:tr>
      <w:tr w:rsidR="002E229E" w14:paraId="1C7F2754" w14:textId="77777777">
        <w:tc>
          <w:tcPr>
            <w:tcW w:w="0" w:type="auto"/>
          </w:tcPr>
          <w:p w14:paraId="1C7F2749" w14:textId="77777777" w:rsidR="002E229E" w:rsidRDefault="002E229E"/>
        </w:tc>
        <w:tc>
          <w:tcPr>
            <w:tcW w:w="0" w:type="auto"/>
          </w:tcPr>
          <w:p w14:paraId="1C7F274A" w14:textId="675B9E8C" w:rsidR="002E229E" w:rsidRDefault="001851D6">
            <w:pPr>
              <w:pStyle w:val="Compact"/>
            </w:pPr>
            <w:proofErr w:type="spellStart"/>
            <w:r>
              <w:t>NegotiationResp</w:t>
            </w:r>
            <w:r w:rsidR="00EB0030">
              <w:t>onse</w:t>
            </w:r>
            <w:proofErr w:type="spellEnd"/>
          </w:p>
        </w:tc>
        <w:tc>
          <w:tcPr>
            <w:tcW w:w="0" w:type="auto"/>
          </w:tcPr>
          <w:p w14:paraId="1C7F274B" w14:textId="77777777" w:rsidR="002E229E" w:rsidRDefault="00EB0030">
            <w:pPr>
              <w:pStyle w:val="Compact"/>
            </w:pPr>
            <w:r>
              <w:t>ABC</w:t>
            </w:r>
          </w:p>
        </w:tc>
        <w:tc>
          <w:tcPr>
            <w:tcW w:w="0" w:type="auto"/>
          </w:tcPr>
          <w:p w14:paraId="1C7F274C" w14:textId="77777777" w:rsidR="002E229E" w:rsidRDefault="00EB0030">
            <w:pPr>
              <w:pStyle w:val="Compact"/>
            </w:pPr>
            <w:r>
              <w:t>–</w:t>
            </w:r>
          </w:p>
        </w:tc>
        <w:tc>
          <w:tcPr>
            <w:tcW w:w="0" w:type="auto"/>
          </w:tcPr>
          <w:p w14:paraId="1C7F274D" w14:textId="77777777" w:rsidR="002E229E" w:rsidRDefault="00EB0030">
            <w:pPr>
              <w:pStyle w:val="Compact"/>
            </w:pPr>
            <w:r>
              <w:t>T1</w:t>
            </w:r>
          </w:p>
        </w:tc>
        <w:tc>
          <w:tcPr>
            <w:tcW w:w="0" w:type="auto"/>
          </w:tcPr>
          <w:p w14:paraId="1C7F274E" w14:textId="77777777" w:rsidR="002E229E" w:rsidRDefault="00EB0030">
            <w:pPr>
              <w:pStyle w:val="Compact"/>
            </w:pPr>
            <w:r>
              <w:t>–</w:t>
            </w:r>
          </w:p>
        </w:tc>
        <w:tc>
          <w:tcPr>
            <w:tcW w:w="0" w:type="auto"/>
          </w:tcPr>
          <w:p w14:paraId="1C7F274F" w14:textId="77777777" w:rsidR="002E229E" w:rsidRDefault="00EB0030">
            <w:pPr>
              <w:pStyle w:val="Compact"/>
            </w:pPr>
            <w:r>
              <w:t>–</w:t>
            </w:r>
          </w:p>
        </w:tc>
        <w:tc>
          <w:tcPr>
            <w:tcW w:w="0" w:type="auto"/>
          </w:tcPr>
          <w:p w14:paraId="1C7F2750" w14:textId="77777777" w:rsidR="002E229E" w:rsidRDefault="00EB0030">
            <w:pPr>
              <w:pStyle w:val="Compact"/>
            </w:pPr>
            <w:r>
              <w:t>–</w:t>
            </w:r>
          </w:p>
        </w:tc>
        <w:tc>
          <w:tcPr>
            <w:tcW w:w="0" w:type="auto"/>
          </w:tcPr>
          <w:p w14:paraId="1C7F2751" w14:textId="77777777" w:rsidR="002E229E" w:rsidRDefault="00EB0030">
            <w:pPr>
              <w:pStyle w:val="Compact"/>
            </w:pPr>
            <w:r>
              <w:t>Recoverable</w:t>
            </w:r>
          </w:p>
        </w:tc>
        <w:tc>
          <w:tcPr>
            <w:tcW w:w="0" w:type="auto"/>
          </w:tcPr>
          <w:p w14:paraId="1C7F2752" w14:textId="77777777" w:rsidR="002E229E" w:rsidRDefault="00EB0030">
            <w:pPr>
              <w:pStyle w:val="Compact"/>
            </w:pPr>
            <w:r>
              <w:t>–</w:t>
            </w:r>
          </w:p>
        </w:tc>
        <w:tc>
          <w:tcPr>
            <w:tcW w:w="0" w:type="auto"/>
          </w:tcPr>
          <w:p w14:paraId="1C7F2753" w14:textId="77777777" w:rsidR="002E229E" w:rsidRDefault="00EB0030">
            <w:pPr>
              <w:pStyle w:val="Compact"/>
            </w:pPr>
            <w:r>
              <w:t>–</w:t>
            </w:r>
          </w:p>
        </w:tc>
      </w:tr>
      <w:tr w:rsidR="002E229E" w14:paraId="1C7F2760" w14:textId="77777777">
        <w:tc>
          <w:tcPr>
            <w:tcW w:w="0" w:type="auto"/>
          </w:tcPr>
          <w:p w14:paraId="1C7F2755" w14:textId="77777777" w:rsidR="002E229E" w:rsidRDefault="00EB0030">
            <w:pPr>
              <w:pStyle w:val="Compact"/>
            </w:pPr>
            <w:r>
              <w:t>Establish</w:t>
            </w:r>
          </w:p>
        </w:tc>
        <w:tc>
          <w:tcPr>
            <w:tcW w:w="0" w:type="auto"/>
          </w:tcPr>
          <w:p w14:paraId="1C7F2756" w14:textId="77777777" w:rsidR="002E229E" w:rsidRDefault="00EB0030">
            <w:pPr>
              <w:pStyle w:val="Compact"/>
            </w:pPr>
            <w:r>
              <w:t> </w:t>
            </w:r>
          </w:p>
        </w:tc>
        <w:tc>
          <w:tcPr>
            <w:tcW w:w="0" w:type="auto"/>
          </w:tcPr>
          <w:p w14:paraId="1C7F2757" w14:textId="77777777" w:rsidR="002E229E" w:rsidRDefault="00EB0030">
            <w:pPr>
              <w:pStyle w:val="Compact"/>
            </w:pPr>
            <w:r>
              <w:t>ABC</w:t>
            </w:r>
          </w:p>
        </w:tc>
        <w:tc>
          <w:tcPr>
            <w:tcW w:w="0" w:type="auto"/>
          </w:tcPr>
          <w:p w14:paraId="1C7F2758" w14:textId="77777777" w:rsidR="002E229E" w:rsidRDefault="00EB0030">
            <w:pPr>
              <w:pStyle w:val="Compact"/>
            </w:pPr>
            <w:r>
              <w:t>T2</w:t>
            </w:r>
          </w:p>
        </w:tc>
        <w:tc>
          <w:tcPr>
            <w:tcW w:w="0" w:type="auto"/>
          </w:tcPr>
          <w:p w14:paraId="1C7F2759" w14:textId="77777777" w:rsidR="002E229E" w:rsidRDefault="00EB0030">
            <w:pPr>
              <w:pStyle w:val="Compact"/>
            </w:pPr>
            <w:r>
              <w:t>–</w:t>
            </w:r>
          </w:p>
        </w:tc>
        <w:tc>
          <w:tcPr>
            <w:tcW w:w="0" w:type="auto"/>
          </w:tcPr>
          <w:p w14:paraId="1C7F275A" w14:textId="77777777" w:rsidR="002E229E" w:rsidRDefault="00EB0030">
            <w:pPr>
              <w:pStyle w:val="Compact"/>
            </w:pPr>
            <w:r>
              <w:t>100</w:t>
            </w:r>
          </w:p>
        </w:tc>
        <w:tc>
          <w:tcPr>
            <w:tcW w:w="0" w:type="auto"/>
          </w:tcPr>
          <w:p w14:paraId="1C7F275B" w14:textId="77777777" w:rsidR="002E229E" w:rsidRDefault="00EB0030">
            <w:pPr>
              <w:pStyle w:val="Compact"/>
            </w:pPr>
            <w:r>
              <w:t>–</w:t>
            </w:r>
          </w:p>
        </w:tc>
        <w:tc>
          <w:tcPr>
            <w:tcW w:w="0" w:type="auto"/>
          </w:tcPr>
          <w:p w14:paraId="1C7F275C" w14:textId="77777777" w:rsidR="002E229E" w:rsidRDefault="00EB0030">
            <w:pPr>
              <w:pStyle w:val="Compact"/>
            </w:pPr>
            <w:r>
              <w:t>–</w:t>
            </w:r>
          </w:p>
        </w:tc>
        <w:tc>
          <w:tcPr>
            <w:tcW w:w="0" w:type="auto"/>
          </w:tcPr>
          <w:p w14:paraId="1C7F275D" w14:textId="77777777" w:rsidR="002E229E" w:rsidRDefault="00EB0030">
            <w:pPr>
              <w:pStyle w:val="Compact"/>
            </w:pPr>
            <w:r>
              <w:t>–</w:t>
            </w:r>
          </w:p>
        </w:tc>
        <w:tc>
          <w:tcPr>
            <w:tcW w:w="0" w:type="auto"/>
          </w:tcPr>
          <w:p w14:paraId="1C7F275E" w14:textId="77777777" w:rsidR="002E229E" w:rsidRDefault="00EB0030">
            <w:pPr>
              <w:pStyle w:val="Compact"/>
            </w:pPr>
            <w:r>
              <w:t>–</w:t>
            </w:r>
          </w:p>
        </w:tc>
        <w:tc>
          <w:tcPr>
            <w:tcW w:w="0" w:type="auto"/>
          </w:tcPr>
          <w:p w14:paraId="1C7F275F" w14:textId="77777777" w:rsidR="002E229E" w:rsidRDefault="00EB0030">
            <w:pPr>
              <w:pStyle w:val="Compact"/>
            </w:pPr>
            <w:r>
              <w:t>–</w:t>
            </w:r>
          </w:p>
        </w:tc>
      </w:tr>
      <w:tr w:rsidR="002E229E" w14:paraId="1C7F276C" w14:textId="77777777">
        <w:tc>
          <w:tcPr>
            <w:tcW w:w="0" w:type="auto"/>
          </w:tcPr>
          <w:p w14:paraId="1C7F2761" w14:textId="77777777" w:rsidR="002E229E" w:rsidRDefault="002E229E"/>
        </w:tc>
        <w:tc>
          <w:tcPr>
            <w:tcW w:w="0" w:type="auto"/>
          </w:tcPr>
          <w:p w14:paraId="1C7F2762" w14:textId="058DA58B" w:rsidR="002E229E" w:rsidRDefault="00FF7AC5">
            <w:pPr>
              <w:pStyle w:val="Compact"/>
            </w:pPr>
            <w:proofErr w:type="spellStart"/>
            <w:r>
              <w:t>EstablishmentAck</w:t>
            </w:r>
            <w:proofErr w:type="spellEnd"/>
          </w:p>
        </w:tc>
        <w:tc>
          <w:tcPr>
            <w:tcW w:w="0" w:type="auto"/>
          </w:tcPr>
          <w:p w14:paraId="1C7F2763" w14:textId="77777777" w:rsidR="002E229E" w:rsidRDefault="00EB0030">
            <w:pPr>
              <w:pStyle w:val="Compact"/>
            </w:pPr>
            <w:r>
              <w:t>ABC</w:t>
            </w:r>
          </w:p>
        </w:tc>
        <w:tc>
          <w:tcPr>
            <w:tcW w:w="0" w:type="auto"/>
          </w:tcPr>
          <w:p w14:paraId="1C7F2764" w14:textId="77777777" w:rsidR="002E229E" w:rsidRDefault="00EB0030">
            <w:pPr>
              <w:pStyle w:val="Compact"/>
            </w:pPr>
            <w:r>
              <w:t>–</w:t>
            </w:r>
          </w:p>
        </w:tc>
        <w:tc>
          <w:tcPr>
            <w:tcW w:w="0" w:type="auto"/>
          </w:tcPr>
          <w:p w14:paraId="1C7F2765" w14:textId="77777777" w:rsidR="002E229E" w:rsidRDefault="00EB0030">
            <w:pPr>
              <w:pStyle w:val="Compact"/>
            </w:pPr>
            <w:r>
              <w:t>T2</w:t>
            </w:r>
          </w:p>
        </w:tc>
        <w:tc>
          <w:tcPr>
            <w:tcW w:w="0" w:type="auto"/>
          </w:tcPr>
          <w:p w14:paraId="1C7F2766" w14:textId="77777777" w:rsidR="002E229E" w:rsidRDefault="00EB0030">
            <w:pPr>
              <w:pStyle w:val="Compact"/>
            </w:pPr>
            <w:r>
              <w:t>1000</w:t>
            </w:r>
          </w:p>
        </w:tc>
        <w:tc>
          <w:tcPr>
            <w:tcW w:w="0" w:type="auto"/>
          </w:tcPr>
          <w:p w14:paraId="1C7F2767" w14:textId="77777777" w:rsidR="002E229E" w:rsidRDefault="00EB0030">
            <w:pPr>
              <w:pStyle w:val="Compact"/>
            </w:pPr>
            <w:r>
              <w:t>–</w:t>
            </w:r>
          </w:p>
        </w:tc>
        <w:tc>
          <w:tcPr>
            <w:tcW w:w="0" w:type="auto"/>
          </w:tcPr>
          <w:p w14:paraId="1C7F2768" w14:textId="77777777" w:rsidR="002E229E" w:rsidRDefault="00EB0030">
            <w:pPr>
              <w:pStyle w:val="Compact"/>
            </w:pPr>
            <w:r>
              <w:t>–</w:t>
            </w:r>
          </w:p>
        </w:tc>
        <w:tc>
          <w:tcPr>
            <w:tcW w:w="0" w:type="auto"/>
          </w:tcPr>
          <w:p w14:paraId="1C7F2769" w14:textId="77777777" w:rsidR="002E229E" w:rsidRDefault="00EB0030">
            <w:pPr>
              <w:pStyle w:val="Compact"/>
            </w:pPr>
            <w:r>
              <w:t>–</w:t>
            </w:r>
          </w:p>
        </w:tc>
        <w:tc>
          <w:tcPr>
            <w:tcW w:w="0" w:type="auto"/>
          </w:tcPr>
          <w:p w14:paraId="1C7F276A" w14:textId="77777777" w:rsidR="002E229E" w:rsidRDefault="00EB0030">
            <w:pPr>
              <w:pStyle w:val="Compact"/>
            </w:pPr>
            <w:r>
              <w:t>–</w:t>
            </w:r>
          </w:p>
        </w:tc>
        <w:tc>
          <w:tcPr>
            <w:tcW w:w="0" w:type="auto"/>
          </w:tcPr>
          <w:p w14:paraId="1C7F276B" w14:textId="77777777" w:rsidR="002E229E" w:rsidRDefault="00EB0030">
            <w:pPr>
              <w:pStyle w:val="Compact"/>
            </w:pPr>
            <w:r>
              <w:t>–</w:t>
            </w:r>
          </w:p>
        </w:tc>
      </w:tr>
      <w:tr w:rsidR="002E229E" w14:paraId="1C7F2778" w14:textId="77777777">
        <w:tc>
          <w:tcPr>
            <w:tcW w:w="0" w:type="auto"/>
          </w:tcPr>
          <w:p w14:paraId="1C7F276D" w14:textId="77777777" w:rsidR="002E229E" w:rsidRDefault="002E229E"/>
        </w:tc>
        <w:tc>
          <w:tcPr>
            <w:tcW w:w="0" w:type="auto"/>
          </w:tcPr>
          <w:p w14:paraId="1C7F276E" w14:textId="77777777" w:rsidR="002E229E" w:rsidRDefault="00EB0030">
            <w:pPr>
              <w:pStyle w:val="Compact"/>
            </w:pPr>
            <w:r>
              <w:t>Sequence</w:t>
            </w:r>
          </w:p>
        </w:tc>
        <w:tc>
          <w:tcPr>
            <w:tcW w:w="0" w:type="auto"/>
          </w:tcPr>
          <w:p w14:paraId="1C7F276F" w14:textId="77777777" w:rsidR="002E229E" w:rsidRDefault="00EB0030">
            <w:pPr>
              <w:pStyle w:val="Compact"/>
            </w:pPr>
            <w:r>
              <w:t>–</w:t>
            </w:r>
          </w:p>
        </w:tc>
        <w:tc>
          <w:tcPr>
            <w:tcW w:w="0" w:type="auto"/>
          </w:tcPr>
          <w:p w14:paraId="1C7F2770" w14:textId="77777777" w:rsidR="002E229E" w:rsidRDefault="00EB0030">
            <w:pPr>
              <w:pStyle w:val="Compact"/>
            </w:pPr>
            <w:r>
              <w:t>–</w:t>
            </w:r>
          </w:p>
        </w:tc>
        <w:tc>
          <w:tcPr>
            <w:tcW w:w="0" w:type="auto"/>
          </w:tcPr>
          <w:p w14:paraId="1C7F2771" w14:textId="77777777" w:rsidR="002E229E" w:rsidRDefault="00EB0030">
            <w:pPr>
              <w:pStyle w:val="Compact"/>
            </w:pPr>
            <w:r>
              <w:t>–</w:t>
            </w:r>
          </w:p>
        </w:tc>
        <w:tc>
          <w:tcPr>
            <w:tcW w:w="0" w:type="auto"/>
          </w:tcPr>
          <w:p w14:paraId="1C7F2772" w14:textId="77777777" w:rsidR="002E229E" w:rsidRDefault="00EB0030">
            <w:pPr>
              <w:pStyle w:val="Compact"/>
            </w:pPr>
            <w:r>
              <w:t>1000</w:t>
            </w:r>
          </w:p>
        </w:tc>
        <w:tc>
          <w:tcPr>
            <w:tcW w:w="0" w:type="auto"/>
          </w:tcPr>
          <w:p w14:paraId="1C7F2773" w14:textId="77777777" w:rsidR="002E229E" w:rsidRDefault="00EB0030">
            <w:pPr>
              <w:pStyle w:val="Compact"/>
            </w:pPr>
            <w:r>
              <w:t>–</w:t>
            </w:r>
          </w:p>
        </w:tc>
        <w:tc>
          <w:tcPr>
            <w:tcW w:w="0" w:type="auto"/>
          </w:tcPr>
          <w:p w14:paraId="1C7F2774" w14:textId="77777777" w:rsidR="002E229E" w:rsidRDefault="00EB0030">
            <w:pPr>
              <w:pStyle w:val="Compact"/>
            </w:pPr>
            <w:r>
              <w:t>–</w:t>
            </w:r>
          </w:p>
        </w:tc>
        <w:tc>
          <w:tcPr>
            <w:tcW w:w="0" w:type="auto"/>
          </w:tcPr>
          <w:p w14:paraId="1C7F2775" w14:textId="77777777" w:rsidR="002E229E" w:rsidRDefault="00EB0030">
            <w:pPr>
              <w:pStyle w:val="Compact"/>
            </w:pPr>
            <w:r>
              <w:t>–</w:t>
            </w:r>
          </w:p>
        </w:tc>
        <w:tc>
          <w:tcPr>
            <w:tcW w:w="0" w:type="auto"/>
          </w:tcPr>
          <w:p w14:paraId="1C7F2776" w14:textId="77777777" w:rsidR="002E229E" w:rsidRDefault="00EB0030">
            <w:pPr>
              <w:pStyle w:val="Compact"/>
            </w:pPr>
            <w:r>
              <w:t>–</w:t>
            </w:r>
          </w:p>
        </w:tc>
        <w:tc>
          <w:tcPr>
            <w:tcW w:w="0" w:type="auto"/>
          </w:tcPr>
          <w:p w14:paraId="1C7F2777" w14:textId="77777777" w:rsidR="002E229E" w:rsidRDefault="00EB0030">
            <w:pPr>
              <w:pStyle w:val="Compact"/>
            </w:pPr>
            <w:r>
              <w:t>–</w:t>
            </w:r>
          </w:p>
        </w:tc>
      </w:tr>
      <w:tr w:rsidR="002E229E" w14:paraId="1C7F2784" w14:textId="77777777">
        <w:tc>
          <w:tcPr>
            <w:tcW w:w="0" w:type="auto"/>
          </w:tcPr>
          <w:p w14:paraId="1C7F2779" w14:textId="77777777" w:rsidR="002E229E" w:rsidRDefault="00EB0030">
            <w:pPr>
              <w:pStyle w:val="Compact"/>
            </w:pPr>
            <w:proofErr w:type="spellStart"/>
            <w:r>
              <w:t>RetransmissionRequest</w:t>
            </w:r>
            <w:proofErr w:type="spellEnd"/>
          </w:p>
        </w:tc>
        <w:tc>
          <w:tcPr>
            <w:tcW w:w="0" w:type="auto"/>
          </w:tcPr>
          <w:p w14:paraId="1C7F277A" w14:textId="77777777" w:rsidR="002E229E" w:rsidRDefault="002E229E"/>
        </w:tc>
        <w:tc>
          <w:tcPr>
            <w:tcW w:w="0" w:type="auto"/>
          </w:tcPr>
          <w:p w14:paraId="1C7F277B" w14:textId="77777777" w:rsidR="002E229E" w:rsidRDefault="00EB0030">
            <w:pPr>
              <w:pStyle w:val="Compact"/>
            </w:pPr>
            <w:r>
              <w:t>ABC</w:t>
            </w:r>
          </w:p>
        </w:tc>
        <w:tc>
          <w:tcPr>
            <w:tcW w:w="0" w:type="auto"/>
          </w:tcPr>
          <w:p w14:paraId="1C7F277C" w14:textId="77777777" w:rsidR="002E229E" w:rsidRDefault="00EB0030">
            <w:pPr>
              <w:pStyle w:val="Compact"/>
            </w:pPr>
            <w:r>
              <w:t>T3</w:t>
            </w:r>
          </w:p>
        </w:tc>
        <w:tc>
          <w:tcPr>
            <w:tcW w:w="0" w:type="auto"/>
          </w:tcPr>
          <w:p w14:paraId="1C7F277D" w14:textId="77777777" w:rsidR="002E229E" w:rsidRDefault="00EB0030">
            <w:pPr>
              <w:pStyle w:val="Compact"/>
            </w:pPr>
            <w:r>
              <w:t>–</w:t>
            </w:r>
          </w:p>
        </w:tc>
        <w:tc>
          <w:tcPr>
            <w:tcW w:w="0" w:type="auto"/>
          </w:tcPr>
          <w:p w14:paraId="1C7F277E" w14:textId="77777777" w:rsidR="002E229E" w:rsidRDefault="00EB0030">
            <w:pPr>
              <w:pStyle w:val="Compact"/>
            </w:pPr>
            <w:r>
              <w:t>–</w:t>
            </w:r>
          </w:p>
        </w:tc>
        <w:tc>
          <w:tcPr>
            <w:tcW w:w="0" w:type="auto"/>
          </w:tcPr>
          <w:p w14:paraId="1C7F277F" w14:textId="77777777" w:rsidR="002E229E" w:rsidRDefault="00EB0030">
            <w:pPr>
              <w:pStyle w:val="Compact"/>
            </w:pPr>
            <w:r>
              <w:t>–</w:t>
            </w:r>
          </w:p>
        </w:tc>
        <w:tc>
          <w:tcPr>
            <w:tcW w:w="0" w:type="auto"/>
          </w:tcPr>
          <w:p w14:paraId="1C7F2780" w14:textId="77777777" w:rsidR="002E229E" w:rsidRDefault="00EB0030">
            <w:pPr>
              <w:pStyle w:val="Compact"/>
            </w:pPr>
            <w:r>
              <w:t>–</w:t>
            </w:r>
          </w:p>
        </w:tc>
        <w:tc>
          <w:tcPr>
            <w:tcW w:w="0" w:type="auto"/>
          </w:tcPr>
          <w:p w14:paraId="1C7F2781" w14:textId="77777777" w:rsidR="002E229E" w:rsidRDefault="00EB0030">
            <w:pPr>
              <w:pStyle w:val="Compact"/>
            </w:pPr>
            <w:r>
              <w:t>–</w:t>
            </w:r>
          </w:p>
        </w:tc>
        <w:tc>
          <w:tcPr>
            <w:tcW w:w="0" w:type="auto"/>
          </w:tcPr>
          <w:p w14:paraId="1C7F2782" w14:textId="77777777" w:rsidR="002E229E" w:rsidRDefault="00EB0030">
            <w:pPr>
              <w:pStyle w:val="Compact"/>
            </w:pPr>
            <w:r>
              <w:t>2000</w:t>
            </w:r>
          </w:p>
        </w:tc>
        <w:tc>
          <w:tcPr>
            <w:tcW w:w="0" w:type="auto"/>
          </w:tcPr>
          <w:p w14:paraId="1C7F2783" w14:textId="77777777" w:rsidR="002E229E" w:rsidRDefault="00EB0030">
            <w:pPr>
              <w:pStyle w:val="Compact"/>
            </w:pPr>
            <w:r>
              <w:t>100</w:t>
            </w:r>
          </w:p>
        </w:tc>
      </w:tr>
      <w:tr w:rsidR="002E229E" w14:paraId="1C7F2790" w14:textId="77777777">
        <w:tc>
          <w:tcPr>
            <w:tcW w:w="0" w:type="auto"/>
          </w:tcPr>
          <w:p w14:paraId="1C7F2785" w14:textId="77777777" w:rsidR="002E229E" w:rsidRDefault="002E229E"/>
        </w:tc>
        <w:tc>
          <w:tcPr>
            <w:tcW w:w="0" w:type="auto"/>
          </w:tcPr>
          <w:p w14:paraId="1C7F2786" w14:textId="77777777" w:rsidR="002E229E" w:rsidRDefault="00EB0030">
            <w:pPr>
              <w:pStyle w:val="Compact"/>
            </w:pPr>
            <w:proofErr w:type="spellStart"/>
            <w:r>
              <w:t>RetransmitReject</w:t>
            </w:r>
            <w:proofErr w:type="spellEnd"/>
          </w:p>
        </w:tc>
        <w:tc>
          <w:tcPr>
            <w:tcW w:w="0" w:type="auto"/>
          </w:tcPr>
          <w:p w14:paraId="1C7F2787" w14:textId="77777777" w:rsidR="002E229E" w:rsidRDefault="00EB0030">
            <w:pPr>
              <w:pStyle w:val="Compact"/>
            </w:pPr>
            <w:r>
              <w:t>ABC</w:t>
            </w:r>
          </w:p>
        </w:tc>
        <w:tc>
          <w:tcPr>
            <w:tcW w:w="0" w:type="auto"/>
          </w:tcPr>
          <w:p w14:paraId="1C7F2788" w14:textId="77777777" w:rsidR="002E229E" w:rsidRDefault="00EB0030">
            <w:pPr>
              <w:pStyle w:val="Compact"/>
            </w:pPr>
            <w:r>
              <w:t>–</w:t>
            </w:r>
          </w:p>
        </w:tc>
        <w:tc>
          <w:tcPr>
            <w:tcW w:w="0" w:type="auto"/>
          </w:tcPr>
          <w:p w14:paraId="1C7F2789" w14:textId="77777777" w:rsidR="002E229E" w:rsidRDefault="00EB0030">
            <w:pPr>
              <w:pStyle w:val="Compact"/>
            </w:pPr>
            <w:r>
              <w:t>T3</w:t>
            </w:r>
          </w:p>
        </w:tc>
        <w:tc>
          <w:tcPr>
            <w:tcW w:w="0" w:type="auto"/>
          </w:tcPr>
          <w:p w14:paraId="1C7F278A" w14:textId="77777777" w:rsidR="002E229E" w:rsidRDefault="00EB0030">
            <w:pPr>
              <w:pStyle w:val="Compact"/>
            </w:pPr>
            <w:r>
              <w:t>–</w:t>
            </w:r>
          </w:p>
        </w:tc>
        <w:tc>
          <w:tcPr>
            <w:tcW w:w="0" w:type="auto"/>
          </w:tcPr>
          <w:p w14:paraId="1C7F278B" w14:textId="77777777" w:rsidR="002E229E" w:rsidRDefault="00EB0030">
            <w:pPr>
              <w:pStyle w:val="Compact"/>
            </w:pPr>
            <w:r>
              <w:t>–</w:t>
            </w:r>
          </w:p>
        </w:tc>
        <w:tc>
          <w:tcPr>
            <w:tcW w:w="0" w:type="auto"/>
          </w:tcPr>
          <w:p w14:paraId="1C7F278C" w14:textId="77777777" w:rsidR="002E229E" w:rsidRDefault="00EB0030">
            <w:pPr>
              <w:pStyle w:val="Compact"/>
            </w:pPr>
            <w:proofErr w:type="spellStart"/>
            <w:r>
              <w:t>OutOfRange</w:t>
            </w:r>
            <w:proofErr w:type="spellEnd"/>
          </w:p>
        </w:tc>
        <w:tc>
          <w:tcPr>
            <w:tcW w:w="0" w:type="auto"/>
          </w:tcPr>
          <w:p w14:paraId="1C7F278D" w14:textId="77777777" w:rsidR="002E229E" w:rsidRDefault="00EB0030">
            <w:pPr>
              <w:pStyle w:val="Compact"/>
            </w:pPr>
            <w:r>
              <w:t xml:space="preserve">Invalid </w:t>
            </w:r>
            <w:proofErr w:type="spellStart"/>
            <w:r>
              <w:t>FromSeqNo</w:t>
            </w:r>
            <w:proofErr w:type="spellEnd"/>
          </w:p>
        </w:tc>
        <w:tc>
          <w:tcPr>
            <w:tcW w:w="0" w:type="auto"/>
          </w:tcPr>
          <w:p w14:paraId="1C7F278E" w14:textId="77777777" w:rsidR="002E229E" w:rsidRDefault="00EB0030">
            <w:pPr>
              <w:pStyle w:val="Compact"/>
            </w:pPr>
            <w:r>
              <w:t>–</w:t>
            </w:r>
          </w:p>
        </w:tc>
        <w:tc>
          <w:tcPr>
            <w:tcW w:w="0" w:type="auto"/>
          </w:tcPr>
          <w:p w14:paraId="1C7F278F" w14:textId="77777777" w:rsidR="002E229E" w:rsidRDefault="00EB0030">
            <w:pPr>
              <w:pStyle w:val="Compact"/>
            </w:pPr>
            <w:r>
              <w:t>–</w:t>
            </w:r>
          </w:p>
        </w:tc>
      </w:tr>
      <w:tr w:rsidR="002E229E" w14:paraId="1C7F279C" w14:textId="77777777">
        <w:tc>
          <w:tcPr>
            <w:tcW w:w="0" w:type="auto"/>
          </w:tcPr>
          <w:p w14:paraId="1C7F2791" w14:textId="77777777" w:rsidR="002E229E" w:rsidRDefault="00EB0030">
            <w:pPr>
              <w:pStyle w:val="Compact"/>
            </w:pPr>
            <w:r>
              <w:t xml:space="preserve">&lt;Here </w:t>
            </w:r>
            <w:proofErr w:type="spellStart"/>
            <w:r>
              <w:t>FromSeqNo</w:t>
            </w:r>
            <w:proofErr w:type="spellEnd"/>
            <w:r>
              <w:t xml:space="preserve"> is greater than last value of </w:t>
            </w:r>
            <w:proofErr w:type="spellStart"/>
            <w:r>
              <w:t>NextSeqNo</w:t>
            </w:r>
            <w:proofErr w:type="spellEnd"/>
            <w:r>
              <w:t xml:space="preserve"> from </w:t>
            </w:r>
            <w:r>
              <w:lastRenderedPageBreak/>
              <w:t>sender&gt;</w:t>
            </w:r>
          </w:p>
        </w:tc>
        <w:tc>
          <w:tcPr>
            <w:tcW w:w="0" w:type="auto"/>
          </w:tcPr>
          <w:p w14:paraId="1C7F2792" w14:textId="77777777" w:rsidR="002E229E" w:rsidRDefault="002E229E"/>
        </w:tc>
        <w:tc>
          <w:tcPr>
            <w:tcW w:w="0" w:type="auto"/>
          </w:tcPr>
          <w:p w14:paraId="1C7F2793" w14:textId="77777777" w:rsidR="002E229E" w:rsidRDefault="002E229E"/>
        </w:tc>
        <w:tc>
          <w:tcPr>
            <w:tcW w:w="0" w:type="auto"/>
          </w:tcPr>
          <w:p w14:paraId="1C7F2794" w14:textId="77777777" w:rsidR="002E229E" w:rsidRDefault="002E229E"/>
        </w:tc>
        <w:tc>
          <w:tcPr>
            <w:tcW w:w="0" w:type="auto"/>
          </w:tcPr>
          <w:p w14:paraId="1C7F2795" w14:textId="77777777" w:rsidR="002E229E" w:rsidRDefault="002E229E"/>
        </w:tc>
        <w:tc>
          <w:tcPr>
            <w:tcW w:w="0" w:type="auto"/>
          </w:tcPr>
          <w:p w14:paraId="1C7F2796" w14:textId="77777777" w:rsidR="002E229E" w:rsidRDefault="002E229E"/>
        </w:tc>
        <w:tc>
          <w:tcPr>
            <w:tcW w:w="0" w:type="auto"/>
          </w:tcPr>
          <w:p w14:paraId="1C7F2797" w14:textId="77777777" w:rsidR="002E229E" w:rsidRDefault="002E229E"/>
        </w:tc>
        <w:tc>
          <w:tcPr>
            <w:tcW w:w="0" w:type="auto"/>
          </w:tcPr>
          <w:p w14:paraId="1C7F2798" w14:textId="77777777" w:rsidR="002E229E" w:rsidRDefault="002E229E"/>
        </w:tc>
        <w:tc>
          <w:tcPr>
            <w:tcW w:w="0" w:type="auto"/>
          </w:tcPr>
          <w:p w14:paraId="1C7F2799" w14:textId="77777777" w:rsidR="002E229E" w:rsidRDefault="002E229E"/>
        </w:tc>
        <w:tc>
          <w:tcPr>
            <w:tcW w:w="0" w:type="auto"/>
          </w:tcPr>
          <w:p w14:paraId="1C7F279A" w14:textId="77777777" w:rsidR="002E229E" w:rsidRDefault="002E229E"/>
        </w:tc>
        <w:tc>
          <w:tcPr>
            <w:tcW w:w="0" w:type="auto"/>
          </w:tcPr>
          <w:p w14:paraId="1C7F279B" w14:textId="77777777" w:rsidR="002E229E" w:rsidRDefault="002E229E"/>
        </w:tc>
      </w:tr>
    </w:tbl>
    <w:p w14:paraId="1C7F279D" w14:textId="77777777" w:rsidR="002E229E" w:rsidRDefault="00EB0030">
      <w:pPr>
        <w:pStyle w:val="berschrift4"/>
      </w:pPr>
      <w:bookmarkStart w:id="261" w:name="_Toc68972473"/>
      <w:bookmarkStart w:id="262" w:name="retransmission-reject-outofrange"/>
      <w:bookmarkEnd w:id="260"/>
      <w:r>
        <w:t>Retransmission Reject (</w:t>
      </w:r>
      <w:proofErr w:type="spellStart"/>
      <w:r>
        <w:t>OutOfRange</w:t>
      </w:r>
      <w:proofErr w:type="spellEnd"/>
      <w:r>
        <w:t>)</w:t>
      </w:r>
      <w:bookmarkEnd w:id="261"/>
    </w:p>
    <w:p w14:paraId="1C7F279E" w14:textId="77777777" w:rsidR="002E229E" w:rsidRDefault="00EB0030">
      <w:pPr>
        <w:pStyle w:val="FirstParagraph"/>
      </w:pPr>
      <w:proofErr w:type="spellStart"/>
      <w:r>
        <w:t>RetransmissionRequest</w:t>
      </w:r>
      <w:proofErr w:type="spellEnd"/>
      <w:r>
        <w:t xml:space="preserve"> could be rejected if the messages being requested (</w:t>
      </w:r>
      <w:proofErr w:type="spellStart"/>
      <w:r>
        <w:t>FromSeqNo</w:t>
      </w:r>
      <w:proofErr w:type="spellEnd"/>
      <w:r>
        <w:t xml:space="preserve"> + Count) belong to an invalid sequence range </w:t>
      </w:r>
      <w:proofErr w:type="gramStart"/>
      <w:r>
        <w:t>i.e.</w:t>
      </w:r>
      <w:proofErr w:type="gramEnd"/>
      <w:r>
        <w:t> greater than last sent sequence number from sender.</w:t>
      </w:r>
    </w:p>
    <w:tbl>
      <w:tblPr>
        <w:tblStyle w:val="Table"/>
        <w:tblW w:w="5000" w:type="pct"/>
        <w:tblLook w:val="0020" w:firstRow="1" w:lastRow="0" w:firstColumn="0" w:lastColumn="0" w:noHBand="0" w:noVBand="0"/>
      </w:tblPr>
      <w:tblGrid>
        <w:gridCol w:w="3329"/>
        <w:gridCol w:w="1957"/>
        <w:gridCol w:w="1053"/>
        <w:gridCol w:w="1146"/>
        <w:gridCol w:w="1335"/>
        <w:gridCol w:w="873"/>
        <w:gridCol w:w="1038"/>
        <w:gridCol w:w="1218"/>
        <w:gridCol w:w="1242"/>
        <w:gridCol w:w="883"/>
        <w:gridCol w:w="714"/>
      </w:tblGrid>
      <w:tr w:rsidR="002E229E" w14:paraId="1C7F27AA"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279F" w14:textId="77777777" w:rsidR="002E229E" w:rsidRDefault="00EB0030">
            <w:pPr>
              <w:pStyle w:val="Compact"/>
            </w:pPr>
            <w:r>
              <w:rPr>
                <w:bCs/>
              </w:rPr>
              <w:t>Message Received</w:t>
            </w:r>
          </w:p>
        </w:tc>
        <w:tc>
          <w:tcPr>
            <w:tcW w:w="0" w:type="auto"/>
          </w:tcPr>
          <w:p w14:paraId="1C7F27A0" w14:textId="77777777" w:rsidR="002E229E" w:rsidRDefault="00EB0030">
            <w:pPr>
              <w:pStyle w:val="Compact"/>
            </w:pPr>
            <w:r>
              <w:rPr>
                <w:bCs/>
              </w:rPr>
              <w:t>Message Sent</w:t>
            </w:r>
          </w:p>
        </w:tc>
        <w:tc>
          <w:tcPr>
            <w:tcW w:w="0" w:type="auto"/>
          </w:tcPr>
          <w:p w14:paraId="1C7F27A1" w14:textId="77777777" w:rsidR="002E229E" w:rsidRDefault="00EB0030">
            <w:pPr>
              <w:pStyle w:val="Compact"/>
            </w:pPr>
            <w:r>
              <w:rPr>
                <w:bCs/>
              </w:rPr>
              <w:t>Session ID (UUID)</w:t>
            </w:r>
          </w:p>
        </w:tc>
        <w:tc>
          <w:tcPr>
            <w:tcW w:w="0" w:type="auto"/>
          </w:tcPr>
          <w:p w14:paraId="1C7F27A2" w14:textId="77777777" w:rsidR="002E229E" w:rsidRDefault="00EB0030">
            <w:pPr>
              <w:pStyle w:val="Compact"/>
            </w:pPr>
            <w:r>
              <w:rPr>
                <w:bCs/>
              </w:rPr>
              <w:t>Timestamp</w:t>
            </w:r>
          </w:p>
        </w:tc>
        <w:tc>
          <w:tcPr>
            <w:tcW w:w="0" w:type="auto"/>
          </w:tcPr>
          <w:p w14:paraId="1C7F27A3" w14:textId="77777777" w:rsidR="002E229E" w:rsidRDefault="00EB0030">
            <w:pPr>
              <w:pStyle w:val="Compact"/>
            </w:pPr>
            <w:r>
              <w:rPr>
                <w:bCs/>
              </w:rPr>
              <w:t>Request Timestamp</w:t>
            </w:r>
          </w:p>
        </w:tc>
        <w:tc>
          <w:tcPr>
            <w:tcW w:w="0" w:type="auto"/>
          </w:tcPr>
          <w:p w14:paraId="1C7F27A4" w14:textId="77777777" w:rsidR="002E229E" w:rsidRDefault="00EB0030">
            <w:pPr>
              <w:pStyle w:val="Compact"/>
            </w:pPr>
            <w:r>
              <w:rPr>
                <w:bCs/>
              </w:rPr>
              <w:t xml:space="preserve">Next </w:t>
            </w:r>
            <w:proofErr w:type="spellStart"/>
            <w:r>
              <w:rPr>
                <w:bCs/>
              </w:rPr>
              <w:t>SeqNo</w:t>
            </w:r>
            <w:proofErr w:type="spellEnd"/>
          </w:p>
        </w:tc>
        <w:tc>
          <w:tcPr>
            <w:tcW w:w="0" w:type="auto"/>
          </w:tcPr>
          <w:p w14:paraId="1C7F27A5" w14:textId="77777777" w:rsidR="002E229E" w:rsidRDefault="00EB0030">
            <w:pPr>
              <w:pStyle w:val="Compact"/>
            </w:pPr>
            <w:r>
              <w:rPr>
                <w:bCs/>
              </w:rPr>
              <w:t xml:space="preserve"> Implicit </w:t>
            </w:r>
            <w:proofErr w:type="spellStart"/>
            <w:r>
              <w:rPr>
                <w:bCs/>
              </w:rPr>
              <w:t>SeqNo</w:t>
            </w:r>
            <w:proofErr w:type="spellEnd"/>
          </w:p>
        </w:tc>
        <w:tc>
          <w:tcPr>
            <w:tcW w:w="0" w:type="auto"/>
          </w:tcPr>
          <w:p w14:paraId="1C7F27A6" w14:textId="77777777" w:rsidR="002E229E" w:rsidRDefault="00EB0030">
            <w:pPr>
              <w:pStyle w:val="Compact"/>
            </w:pPr>
            <w:r>
              <w:rPr>
                <w:bCs/>
              </w:rPr>
              <w:t>Code</w:t>
            </w:r>
          </w:p>
        </w:tc>
        <w:tc>
          <w:tcPr>
            <w:tcW w:w="0" w:type="auto"/>
          </w:tcPr>
          <w:p w14:paraId="1C7F27A7" w14:textId="77777777" w:rsidR="002E229E" w:rsidRDefault="00EB0030">
            <w:pPr>
              <w:pStyle w:val="Compact"/>
            </w:pPr>
            <w:r>
              <w:rPr>
                <w:bCs/>
              </w:rPr>
              <w:t>Reason</w:t>
            </w:r>
          </w:p>
        </w:tc>
        <w:tc>
          <w:tcPr>
            <w:tcW w:w="0" w:type="auto"/>
          </w:tcPr>
          <w:p w14:paraId="1C7F27A8" w14:textId="77777777" w:rsidR="002E229E" w:rsidRDefault="00EB0030">
            <w:pPr>
              <w:pStyle w:val="Compact"/>
            </w:pPr>
            <w:r>
              <w:rPr>
                <w:bCs/>
              </w:rPr>
              <w:t xml:space="preserve">From </w:t>
            </w:r>
            <w:proofErr w:type="spellStart"/>
            <w:r>
              <w:rPr>
                <w:bCs/>
              </w:rPr>
              <w:t>SeqNo</w:t>
            </w:r>
            <w:proofErr w:type="spellEnd"/>
          </w:p>
        </w:tc>
        <w:tc>
          <w:tcPr>
            <w:tcW w:w="0" w:type="auto"/>
          </w:tcPr>
          <w:p w14:paraId="1C7F27A9" w14:textId="77777777" w:rsidR="002E229E" w:rsidRDefault="00EB0030">
            <w:pPr>
              <w:pStyle w:val="Compact"/>
            </w:pPr>
            <w:r>
              <w:rPr>
                <w:bCs/>
              </w:rPr>
              <w:t>Count</w:t>
            </w:r>
          </w:p>
        </w:tc>
      </w:tr>
      <w:tr w:rsidR="002E229E" w14:paraId="1C7F27B6" w14:textId="77777777">
        <w:tc>
          <w:tcPr>
            <w:tcW w:w="0" w:type="auto"/>
          </w:tcPr>
          <w:p w14:paraId="1C7F27AB" w14:textId="77777777" w:rsidR="002E229E" w:rsidRDefault="00EB0030">
            <w:pPr>
              <w:pStyle w:val="Compact"/>
            </w:pPr>
            <w:r>
              <w:t>Negotiate</w:t>
            </w:r>
          </w:p>
        </w:tc>
        <w:tc>
          <w:tcPr>
            <w:tcW w:w="0" w:type="auto"/>
          </w:tcPr>
          <w:p w14:paraId="1C7F27AC" w14:textId="77777777" w:rsidR="002E229E" w:rsidRDefault="00EB0030">
            <w:pPr>
              <w:pStyle w:val="Compact"/>
            </w:pPr>
            <w:r>
              <w:t> </w:t>
            </w:r>
          </w:p>
        </w:tc>
        <w:tc>
          <w:tcPr>
            <w:tcW w:w="0" w:type="auto"/>
          </w:tcPr>
          <w:p w14:paraId="1C7F27AD" w14:textId="77777777" w:rsidR="002E229E" w:rsidRDefault="00EB0030">
            <w:pPr>
              <w:pStyle w:val="Compact"/>
            </w:pPr>
            <w:r>
              <w:t>ABC</w:t>
            </w:r>
          </w:p>
        </w:tc>
        <w:tc>
          <w:tcPr>
            <w:tcW w:w="0" w:type="auto"/>
          </w:tcPr>
          <w:p w14:paraId="1C7F27AE" w14:textId="77777777" w:rsidR="002E229E" w:rsidRDefault="00EB0030">
            <w:pPr>
              <w:pStyle w:val="Compact"/>
            </w:pPr>
            <w:r>
              <w:t>T1</w:t>
            </w:r>
          </w:p>
        </w:tc>
        <w:tc>
          <w:tcPr>
            <w:tcW w:w="0" w:type="auto"/>
          </w:tcPr>
          <w:p w14:paraId="1C7F27AF" w14:textId="77777777" w:rsidR="002E229E" w:rsidRDefault="00EB0030">
            <w:pPr>
              <w:pStyle w:val="Compact"/>
            </w:pPr>
            <w:r>
              <w:t>–</w:t>
            </w:r>
          </w:p>
        </w:tc>
        <w:tc>
          <w:tcPr>
            <w:tcW w:w="0" w:type="auto"/>
          </w:tcPr>
          <w:p w14:paraId="1C7F27B0" w14:textId="77777777" w:rsidR="002E229E" w:rsidRDefault="00EB0030">
            <w:pPr>
              <w:pStyle w:val="Compact"/>
            </w:pPr>
            <w:r>
              <w:t>–</w:t>
            </w:r>
          </w:p>
        </w:tc>
        <w:tc>
          <w:tcPr>
            <w:tcW w:w="0" w:type="auto"/>
          </w:tcPr>
          <w:p w14:paraId="1C7F27B1" w14:textId="77777777" w:rsidR="002E229E" w:rsidRDefault="00EB0030">
            <w:pPr>
              <w:pStyle w:val="Compact"/>
            </w:pPr>
            <w:r>
              <w:t>–</w:t>
            </w:r>
          </w:p>
        </w:tc>
        <w:tc>
          <w:tcPr>
            <w:tcW w:w="0" w:type="auto"/>
          </w:tcPr>
          <w:p w14:paraId="1C7F27B2" w14:textId="77777777" w:rsidR="002E229E" w:rsidRDefault="00EB0030">
            <w:pPr>
              <w:pStyle w:val="Compact"/>
            </w:pPr>
            <w:r>
              <w:t>Idempotent</w:t>
            </w:r>
          </w:p>
        </w:tc>
        <w:tc>
          <w:tcPr>
            <w:tcW w:w="0" w:type="auto"/>
          </w:tcPr>
          <w:p w14:paraId="1C7F27B3" w14:textId="77777777" w:rsidR="002E229E" w:rsidRDefault="00EB0030">
            <w:pPr>
              <w:pStyle w:val="Compact"/>
            </w:pPr>
            <w:r>
              <w:t>–</w:t>
            </w:r>
          </w:p>
        </w:tc>
        <w:tc>
          <w:tcPr>
            <w:tcW w:w="0" w:type="auto"/>
          </w:tcPr>
          <w:p w14:paraId="1C7F27B4" w14:textId="77777777" w:rsidR="002E229E" w:rsidRDefault="00EB0030">
            <w:pPr>
              <w:pStyle w:val="Compact"/>
            </w:pPr>
            <w:r>
              <w:t>–</w:t>
            </w:r>
          </w:p>
        </w:tc>
        <w:tc>
          <w:tcPr>
            <w:tcW w:w="0" w:type="auto"/>
          </w:tcPr>
          <w:p w14:paraId="1C7F27B5" w14:textId="77777777" w:rsidR="002E229E" w:rsidRDefault="00EB0030">
            <w:pPr>
              <w:pStyle w:val="Compact"/>
            </w:pPr>
            <w:r>
              <w:t>–</w:t>
            </w:r>
          </w:p>
        </w:tc>
      </w:tr>
      <w:tr w:rsidR="002E229E" w14:paraId="1C7F27C2" w14:textId="77777777">
        <w:tc>
          <w:tcPr>
            <w:tcW w:w="0" w:type="auto"/>
          </w:tcPr>
          <w:p w14:paraId="1C7F27B7" w14:textId="77777777" w:rsidR="002E229E" w:rsidRDefault="002E229E"/>
        </w:tc>
        <w:tc>
          <w:tcPr>
            <w:tcW w:w="0" w:type="auto"/>
          </w:tcPr>
          <w:p w14:paraId="1C7F27B8" w14:textId="70C35D7C" w:rsidR="002E229E" w:rsidRDefault="001851D6">
            <w:pPr>
              <w:pStyle w:val="Compact"/>
            </w:pPr>
            <w:proofErr w:type="spellStart"/>
            <w:r>
              <w:t>NegotiationResp</w:t>
            </w:r>
            <w:r w:rsidR="00EB0030">
              <w:t>onse</w:t>
            </w:r>
            <w:proofErr w:type="spellEnd"/>
          </w:p>
        </w:tc>
        <w:tc>
          <w:tcPr>
            <w:tcW w:w="0" w:type="auto"/>
          </w:tcPr>
          <w:p w14:paraId="1C7F27B9" w14:textId="77777777" w:rsidR="002E229E" w:rsidRDefault="00EB0030">
            <w:pPr>
              <w:pStyle w:val="Compact"/>
            </w:pPr>
            <w:r>
              <w:t>ABC</w:t>
            </w:r>
          </w:p>
        </w:tc>
        <w:tc>
          <w:tcPr>
            <w:tcW w:w="0" w:type="auto"/>
          </w:tcPr>
          <w:p w14:paraId="1C7F27BA" w14:textId="77777777" w:rsidR="002E229E" w:rsidRDefault="00EB0030">
            <w:pPr>
              <w:pStyle w:val="Compact"/>
            </w:pPr>
            <w:r>
              <w:t>–</w:t>
            </w:r>
          </w:p>
        </w:tc>
        <w:tc>
          <w:tcPr>
            <w:tcW w:w="0" w:type="auto"/>
          </w:tcPr>
          <w:p w14:paraId="1C7F27BB" w14:textId="77777777" w:rsidR="002E229E" w:rsidRDefault="00EB0030">
            <w:pPr>
              <w:pStyle w:val="Compact"/>
            </w:pPr>
            <w:r>
              <w:t>T1</w:t>
            </w:r>
          </w:p>
        </w:tc>
        <w:tc>
          <w:tcPr>
            <w:tcW w:w="0" w:type="auto"/>
          </w:tcPr>
          <w:p w14:paraId="1C7F27BC" w14:textId="77777777" w:rsidR="002E229E" w:rsidRDefault="00EB0030">
            <w:pPr>
              <w:pStyle w:val="Compact"/>
            </w:pPr>
            <w:r>
              <w:t>–</w:t>
            </w:r>
          </w:p>
        </w:tc>
        <w:tc>
          <w:tcPr>
            <w:tcW w:w="0" w:type="auto"/>
          </w:tcPr>
          <w:p w14:paraId="1C7F27BD" w14:textId="77777777" w:rsidR="002E229E" w:rsidRDefault="00EB0030">
            <w:pPr>
              <w:pStyle w:val="Compact"/>
            </w:pPr>
            <w:r>
              <w:t>–</w:t>
            </w:r>
          </w:p>
        </w:tc>
        <w:tc>
          <w:tcPr>
            <w:tcW w:w="0" w:type="auto"/>
          </w:tcPr>
          <w:p w14:paraId="1C7F27BE" w14:textId="77777777" w:rsidR="002E229E" w:rsidRDefault="00EB0030">
            <w:pPr>
              <w:pStyle w:val="Compact"/>
            </w:pPr>
            <w:r>
              <w:t>–</w:t>
            </w:r>
          </w:p>
        </w:tc>
        <w:tc>
          <w:tcPr>
            <w:tcW w:w="0" w:type="auto"/>
          </w:tcPr>
          <w:p w14:paraId="1C7F27BF" w14:textId="77777777" w:rsidR="002E229E" w:rsidRDefault="00EB0030">
            <w:pPr>
              <w:pStyle w:val="Compact"/>
            </w:pPr>
            <w:r>
              <w:t>Recoverable</w:t>
            </w:r>
          </w:p>
        </w:tc>
        <w:tc>
          <w:tcPr>
            <w:tcW w:w="0" w:type="auto"/>
          </w:tcPr>
          <w:p w14:paraId="1C7F27C0" w14:textId="77777777" w:rsidR="002E229E" w:rsidRDefault="00EB0030">
            <w:pPr>
              <w:pStyle w:val="Compact"/>
            </w:pPr>
            <w:r>
              <w:t>–</w:t>
            </w:r>
          </w:p>
        </w:tc>
        <w:tc>
          <w:tcPr>
            <w:tcW w:w="0" w:type="auto"/>
          </w:tcPr>
          <w:p w14:paraId="1C7F27C1" w14:textId="77777777" w:rsidR="002E229E" w:rsidRDefault="00EB0030">
            <w:pPr>
              <w:pStyle w:val="Compact"/>
            </w:pPr>
            <w:r>
              <w:t>–</w:t>
            </w:r>
          </w:p>
        </w:tc>
      </w:tr>
      <w:tr w:rsidR="002E229E" w14:paraId="1C7F27CE" w14:textId="77777777">
        <w:tc>
          <w:tcPr>
            <w:tcW w:w="0" w:type="auto"/>
          </w:tcPr>
          <w:p w14:paraId="1C7F27C3" w14:textId="77777777" w:rsidR="002E229E" w:rsidRDefault="00EB0030">
            <w:pPr>
              <w:pStyle w:val="Compact"/>
            </w:pPr>
            <w:r>
              <w:t>Establish</w:t>
            </w:r>
          </w:p>
        </w:tc>
        <w:tc>
          <w:tcPr>
            <w:tcW w:w="0" w:type="auto"/>
          </w:tcPr>
          <w:p w14:paraId="1C7F27C4" w14:textId="77777777" w:rsidR="002E229E" w:rsidRDefault="00EB0030">
            <w:pPr>
              <w:pStyle w:val="Compact"/>
            </w:pPr>
            <w:r>
              <w:t> </w:t>
            </w:r>
          </w:p>
        </w:tc>
        <w:tc>
          <w:tcPr>
            <w:tcW w:w="0" w:type="auto"/>
          </w:tcPr>
          <w:p w14:paraId="1C7F27C5" w14:textId="77777777" w:rsidR="002E229E" w:rsidRDefault="00EB0030">
            <w:pPr>
              <w:pStyle w:val="Compact"/>
            </w:pPr>
            <w:r>
              <w:t>ABC</w:t>
            </w:r>
          </w:p>
        </w:tc>
        <w:tc>
          <w:tcPr>
            <w:tcW w:w="0" w:type="auto"/>
          </w:tcPr>
          <w:p w14:paraId="1C7F27C6" w14:textId="77777777" w:rsidR="002E229E" w:rsidRDefault="00EB0030">
            <w:pPr>
              <w:pStyle w:val="Compact"/>
            </w:pPr>
            <w:r>
              <w:t>T2</w:t>
            </w:r>
          </w:p>
        </w:tc>
        <w:tc>
          <w:tcPr>
            <w:tcW w:w="0" w:type="auto"/>
          </w:tcPr>
          <w:p w14:paraId="1C7F27C7" w14:textId="77777777" w:rsidR="002E229E" w:rsidRDefault="00EB0030">
            <w:pPr>
              <w:pStyle w:val="Compact"/>
            </w:pPr>
            <w:r>
              <w:t>–</w:t>
            </w:r>
          </w:p>
        </w:tc>
        <w:tc>
          <w:tcPr>
            <w:tcW w:w="0" w:type="auto"/>
          </w:tcPr>
          <w:p w14:paraId="1C7F27C8" w14:textId="77777777" w:rsidR="002E229E" w:rsidRDefault="00EB0030">
            <w:pPr>
              <w:pStyle w:val="Compact"/>
            </w:pPr>
            <w:r>
              <w:t>100</w:t>
            </w:r>
          </w:p>
        </w:tc>
        <w:tc>
          <w:tcPr>
            <w:tcW w:w="0" w:type="auto"/>
          </w:tcPr>
          <w:p w14:paraId="1C7F27C9" w14:textId="77777777" w:rsidR="002E229E" w:rsidRDefault="00EB0030">
            <w:pPr>
              <w:pStyle w:val="Compact"/>
            </w:pPr>
            <w:r>
              <w:t>–</w:t>
            </w:r>
          </w:p>
        </w:tc>
        <w:tc>
          <w:tcPr>
            <w:tcW w:w="0" w:type="auto"/>
          </w:tcPr>
          <w:p w14:paraId="1C7F27CA" w14:textId="77777777" w:rsidR="002E229E" w:rsidRDefault="00EB0030">
            <w:pPr>
              <w:pStyle w:val="Compact"/>
            </w:pPr>
            <w:r>
              <w:t>–</w:t>
            </w:r>
          </w:p>
        </w:tc>
        <w:tc>
          <w:tcPr>
            <w:tcW w:w="0" w:type="auto"/>
          </w:tcPr>
          <w:p w14:paraId="1C7F27CB" w14:textId="77777777" w:rsidR="002E229E" w:rsidRDefault="00EB0030">
            <w:pPr>
              <w:pStyle w:val="Compact"/>
            </w:pPr>
            <w:r>
              <w:t>–</w:t>
            </w:r>
          </w:p>
        </w:tc>
        <w:tc>
          <w:tcPr>
            <w:tcW w:w="0" w:type="auto"/>
          </w:tcPr>
          <w:p w14:paraId="1C7F27CC" w14:textId="77777777" w:rsidR="002E229E" w:rsidRDefault="00EB0030">
            <w:pPr>
              <w:pStyle w:val="Compact"/>
            </w:pPr>
            <w:r>
              <w:t>–</w:t>
            </w:r>
          </w:p>
        </w:tc>
        <w:tc>
          <w:tcPr>
            <w:tcW w:w="0" w:type="auto"/>
          </w:tcPr>
          <w:p w14:paraId="1C7F27CD" w14:textId="77777777" w:rsidR="002E229E" w:rsidRDefault="00EB0030">
            <w:pPr>
              <w:pStyle w:val="Compact"/>
            </w:pPr>
            <w:r>
              <w:t>–</w:t>
            </w:r>
          </w:p>
        </w:tc>
      </w:tr>
      <w:tr w:rsidR="002E229E" w14:paraId="1C7F27DA" w14:textId="77777777">
        <w:tc>
          <w:tcPr>
            <w:tcW w:w="0" w:type="auto"/>
          </w:tcPr>
          <w:p w14:paraId="1C7F27CF" w14:textId="77777777" w:rsidR="002E229E" w:rsidRDefault="002E229E"/>
        </w:tc>
        <w:tc>
          <w:tcPr>
            <w:tcW w:w="0" w:type="auto"/>
          </w:tcPr>
          <w:p w14:paraId="1C7F27D0" w14:textId="7B85ADB6" w:rsidR="002E229E" w:rsidRDefault="00FF7AC5">
            <w:pPr>
              <w:pStyle w:val="Compact"/>
            </w:pPr>
            <w:proofErr w:type="spellStart"/>
            <w:r>
              <w:t>EstablishmentAck</w:t>
            </w:r>
            <w:proofErr w:type="spellEnd"/>
          </w:p>
        </w:tc>
        <w:tc>
          <w:tcPr>
            <w:tcW w:w="0" w:type="auto"/>
          </w:tcPr>
          <w:p w14:paraId="1C7F27D1" w14:textId="77777777" w:rsidR="002E229E" w:rsidRDefault="00EB0030">
            <w:pPr>
              <w:pStyle w:val="Compact"/>
            </w:pPr>
            <w:r>
              <w:t>ABC</w:t>
            </w:r>
          </w:p>
        </w:tc>
        <w:tc>
          <w:tcPr>
            <w:tcW w:w="0" w:type="auto"/>
          </w:tcPr>
          <w:p w14:paraId="1C7F27D2" w14:textId="77777777" w:rsidR="002E229E" w:rsidRDefault="00EB0030">
            <w:pPr>
              <w:pStyle w:val="Compact"/>
            </w:pPr>
            <w:r>
              <w:t>–</w:t>
            </w:r>
          </w:p>
        </w:tc>
        <w:tc>
          <w:tcPr>
            <w:tcW w:w="0" w:type="auto"/>
          </w:tcPr>
          <w:p w14:paraId="1C7F27D3" w14:textId="77777777" w:rsidR="002E229E" w:rsidRDefault="00EB0030">
            <w:pPr>
              <w:pStyle w:val="Compact"/>
            </w:pPr>
            <w:r>
              <w:t>T2</w:t>
            </w:r>
          </w:p>
        </w:tc>
        <w:tc>
          <w:tcPr>
            <w:tcW w:w="0" w:type="auto"/>
          </w:tcPr>
          <w:p w14:paraId="1C7F27D4" w14:textId="77777777" w:rsidR="002E229E" w:rsidRDefault="00EB0030">
            <w:pPr>
              <w:pStyle w:val="Compact"/>
            </w:pPr>
            <w:r>
              <w:t>1000</w:t>
            </w:r>
          </w:p>
        </w:tc>
        <w:tc>
          <w:tcPr>
            <w:tcW w:w="0" w:type="auto"/>
          </w:tcPr>
          <w:p w14:paraId="1C7F27D5" w14:textId="77777777" w:rsidR="002E229E" w:rsidRDefault="00EB0030">
            <w:pPr>
              <w:pStyle w:val="Compact"/>
            </w:pPr>
            <w:r>
              <w:t>–</w:t>
            </w:r>
          </w:p>
        </w:tc>
        <w:tc>
          <w:tcPr>
            <w:tcW w:w="0" w:type="auto"/>
          </w:tcPr>
          <w:p w14:paraId="1C7F27D6" w14:textId="77777777" w:rsidR="002E229E" w:rsidRDefault="00EB0030">
            <w:pPr>
              <w:pStyle w:val="Compact"/>
            </w:pPr>
            <w:r>
              <w:t>–</w:t>
            </w:r>
          </w:p>
        </w:tc>
        <w:tc>
          <w:tcPr>
            <w:tcW w:w="0" w:type="auto"/>
          </w:tcPr>
          <w:p w14:paraId="1C7F27D7" w14:textId="77777777" w:rsidR="002E229E" w:rsidRDefault="00EB0030">
            <w:pPr>
              <w:pStyle w:val="Compact"/>
            </w:pPr>
            <w:r>
              <w:t>–</w:t>
            </w:r>
          </w:p>
        </w:tc>
        <w:tc>
          <w:tcPr>
            <w:tcW w:w="0" w:type="auto"/>
          </w:tcPr>
          <w:p w14:paraId="1C7F27D8" w14:textId="77777777" w:rsidR="002E229E" w:rsidRDefault="00EB0030">
            <w:pPr>
              <w:pStyle w:val="Compact"/>
            </w:pPr>
            <w:r>
              <w:t>–</w:t>
            </w:r>
          </w:p>
        </w:tc>
        <w:tc>
          <w:tcPr>
            <w:tcW w:w="0" w:type="auto"/>
          </w:tcPr>
          <w:p w14:paraId="1C7F27D9" w14:textId="77777777" w:rsidR="002E229E" w:rsidRDefault="00EB0030">
            <w:pPr>
              <w:pStyle w:val="Compact"/>
            </w:pPr>
            <w:r>
              <w:t>–</w:t>
            </w:r>
          </w:p>
        </w:tc>
      </w:tr>
      <w:tr w:rsidR="002E229E" w14:paraId="1C7F27E6" w14:textId="77777777">
        <w:tc>
          <w:tcPr>
            <w:tcW w:w="0" w:type="auto"/>
          </w:tcPr>
          <w:p w14:paraId="1C7F27DB" w14:textId="77777777" w:rsidR="002E229E" w:rsidRDefault="002E229E"/>
        </w:tc>
        <w:tc>
          <w:tcPr>
            <w:tcW w:w="0" w:type="auto"/>
          </w:tcPr>
          <w:p w14:paraId="1C7F27DC" w14:textId="77777777" w:rsidR="002E229E" w:rsidRDefault="00EB0030">
            <w:pPr>
              <w:pStyle w:val="Compact"/>
            </w:pPr>
            <w:r>
              <w:t>Sequence</w:t>
            </w:r>
          </w:p>
        </w:tc>
        <w:tc>
          <w:tcPr>
            <w:tcW w:w="0" w:type="auto"/>
          </w:tcPr>
          <w:p w14:paraId="1C7F27DD" w14:textId="77777777" w:rsidR="002E229E" w:rsidRDefault="00EB0030">
            <w:pPr>
              <w:pStyle w:val="Compact"/>
            </w:pPr>
            <w:r>
              <w:t>–</w:t>
            </w:r>
          </w:p>
        </w:tc>
        <w:tc>
          <w:tcPr>
            <w:tcW w:w="0" w:type="auto"/>
          </w:tcPr>
          <w:p w14:paraId="1C7F27DE" w14:textId="77777777" w:rsidR="002E229E" w:rsidRDefault="00EB0030">
            <w:pPr>
              <w:pStyle w:val="Compact"/>
            </w:pPr>
            <w:r>
              <w:t>–</w:t>
            </w:r>
          </w:p>
        </w:tc>
        <w:tc>
          <w:tcPr>
            <w:tcW w:w="0" w:type="auto"/>
          </w:tcPr>
          <w:p w14:paraId="1C7F27DF" w14:textId="77777777" w:rsidR="002E229E" w:rsidRDefault="00EB0030">
            <w:pPr>
              <w:pStyle w:val="Compact"/>
            </w:pPr>
            <w:r>
              <w:t>–</w:t>
            </w:r>
          </w:p>
        </w:tc>
        <w:tc>
          <w:tcPr>
            <w:tcW w:w="0" w:type="auto"/>
          </w:tcPr>
          <w:p w14:paraId="1C7F27E0" w14:textId="77777777" w:rsidR="002E229E" w:rsidRDefault="00EB0030">
            <w:pPr>
              <w:pStyle w:val="Compact"/>
            </w:pPr>
            <w:r>
              <w:t>1000</w:t>
            </w:r>
          </w:p>
        </w:tc>
        <w:tc>
          <w:tcPr>
            <w:tcW w:w="0" w:type="auto"/>
          </w:tcPr>
          <w:p w14:paraId="1C7F27E1" w14:textId="77777777" w:rsidR="002E229E" w:rsidRDefault="00EB0030">
            <w:pPr>
              <w:pStyle w:val="Compact"/>
            </w:pPr>
            <w:r>
              <w:t>–</w:t>
            </w:r>
          </w:p>
        </w:tc>
        <w:tc>
          <w:tcPr>
            <w:tcW w:w="0" w:type="auto"/>
          </w:tcPr>
          <w:p w14:paraId="1C7F27E2" w14:textId="77777777" w:rsidR="002E229E" w:rsidRDefault="00EB0030">
            <w:pPr>
              <w:pStyle w:val="Compact"/>
            </w:pPr>
            <w:r>
              <w:t>–</w:t>
            </w:r>
          </w:p>
        </w:tc>
        <w:tc>
          <w:tcPr>
            <w:tcW w:w="0" w:type="auto"/>
          </w:tcPr>
          <w:p w14:paraId="1C7F27E3" w14:textId="77777777" w:rsidR="002E229E" w:rsidRDefault="00EB0030">
            <w:pPr>
              <w:pStyle w:val="Compact"/>
            </w:pPr>
            <w:r>
              <w:t>–</w:t>
            </w:r>
          </w:p>
        </w:tc>
        <w:tc>
          <w:tcPr>
            <w:tcW w:w="0" w:type="auto"/>
          </w:tcPr>
          <w:p w14:paraId="1C7F27E4" w14:textId="77777777" w:rsidR="002E229E" w:rsidRDefault="00EB0030">
            <w:pPr>
              <w:pStyle w:val="Compact"/>
            </w:pPr>
            <w:r>
              <w:t>–</w:t>
            </w:r>
          </w:p>
        </w:tc>
        <w:tc>
          <w:tcPr>
            <w:tcW w:w="0" w:type="auto"/>
          </w:tcPr>
          <w:p w14:paraId="1C7F27E5" w14:textId="77777777" w:rsidR="002E229E" w:rsidRDefault="00EB0030">
            <w:pPr>
              <w:pStyle w:val="Compact"/>
            </w:pPr>
            <w:r>
              <w:t>–</w:t>
            </w:r>
          </w:p>
        </w:tc>
      </w:tr>
      <w:tr w:rsidR="002E229E" w14:paraId="1C7F27F2" w14:textId="77777777">
        <w:tc>
          <w:tcPr>
            <w:tcW w:w="0" w:type="auto"/>
          </w:tcPr>
          <w:p w14:paraId="1C7F27E7" w14:textId="77777777" w:rsidR="002E229E" w:rsidRDefault="00EB0030">
            <w:pPr>
              <w:pStyle w:val="Compact"/>
            </w:pPr>
            <w:proofErr w:type="spellStart"/>
            <w:r>
              <w:t>RetransmissionRequest</w:t>
            </w:r>
            <w:proofErr w:type="spellEnd"/>
          </w:p>
        </w:tc>
        <w:tc>
          <w:tcPr>
            <w:tcW w:w="0" w:type="auto"/>
          </w:tcPr>
          <w:p w14:paraId="1C7F27E8" w14:textId="77777777" w:rsidR="002E229E" w:rsidRDefault="002E229E"/>
        </w:tc>
        <w:tc>
          <w:tcPr>
            <w:tcW w:w="0" w:type="auto"/>
          </w:tcPr>
          <w:p w14:paraId="1C7F27E9" w14:textId="77777777" w:rsidR="002E229E" w:rsidRDefault="00EB0030">
            <w:pPr>
              <w:pStyle w:val="Compact"/>
            </w:pPr>
            <w:r>
              <w:t>ABC</w:t>
            </w:r>
          </w:p>
        </w:tc>
        <w:tc>
          <w:tcPr>
            <w:tcW w:w="0" w:type="auto"/>
          </w:tcPr>
          <w:p w14:paraId="1C7F27EA" w14:textId="77777777" w:rsidR="002E229E" w:rsidRDefault="00EB0030">
            <w:pPr>
              <w:pStyle w:val="Compact"/>
            </w:pPr>
            <w:r>
              <w:t>T3</w:t>
            </w:r>
          </w:p>
        </w:tc>
        <w:tc>
          <w:tcPr>
            <w:tcW w:w="0" w:type="auto"/>
          </w:tcPr>
          <w:p w14:paraId="1C7F27EB" w14:textId="77777777" w:rsidR="002E229E" w:rsidRDefault="00EB0030">
            <w:pPr>
              <w:pStyle w:val="Compact"/>
            </w:pPr>
            <w:r>
              <w:t>–</w:t>
            </w:r>
          </w:p>
        </w:tc>
        <w:tc>
          <w:tcPr>
            <w:tcW w:w="0" w:type="auto"/>
          </w:tcPr>
          <w:p w14:paraId="1C7F27EC" w14:textId="77777777" w:rsidR="002E229E" w:rsidRDefault="00EB0030">
            <w:pPr>
              <w:pStyle w:val="Compact"/>
            </w:pPr>
            <w:r>
              <w:t>–</w:t>
            </w:r>
          </w:p>
        </w:tc>
        <w:tc>
          <w:tcPr>
            <w:tcW w:w="0" w:type="auto"/>
          </w:tcPr>
          <w:p w14:paraId="1C7F27ED" w14:textId="77777777" w:rsidR="002E229E" w:rsidRDefault="00EB0030">
            <w:pPr>
              <w:pStyle w:val="Compact"/>
            </w:pPr>
            <w:r>
              <w:t>–</w:t>
            </w:r>
          </w:p>
        </w:tc>
        <w:tc>
          <w:tcPr>
            <w:tcW w:w="0" w:type="auto"/>
          </w:tcPr>
          <w:p w14:paraId="1C7F27EE" w14:textId="77777777" w:rsidR="002E229E" w:rsidRDefault="00EB0030">
            <w:pPr>
              <w:pStyle w:val="Compact"/>
            </w:pPr>
            <w:r>
              <w:t>–</w:t>
            </w:r>
          </w:p>
        </w:tc>
        <w:tc>
          <w:tcPr>
            <w:tcW w:w="0" w:type="auto"/>
          </w:tcPr>
          <w:p w14:paraId="1C7F27EF" w14:textId="77777777" w:rsidR="002E229E" w:rsidRDefault="00EB0030">
            <w:pPr>
              <w:pStyle w:val="Compact"/>
            </w:pPr>
            <w:r>
              <w:t>–</w:t>
            </w:r>
          </w:p>
        </w:tc>
        <w:tc>
          <w:tcPr>
            <w:tcW w:w="0" w:type="auto"/>
          </w:tcPr>
          <w:p w14:paraId="1C7F27F0" w14:textId="77777777" w:rsidR="002E229E" w:rsidRDefault="00EB0030">
            <w:pPr>
              <w:pStyle w:val="Compact"/>
            </w:pPr>
            <w:r>
              <w:t>900</w:t>
            </w:r>
          </w:p>
        </w:tc>
        <w:tc>
          <w:tcPr>
            <w:tcW w:w="0" w:type="auto"/>
          </w:tcPr>
          <w:p w14:paraId="1C7F27F1" w14:textId="77777777" w:rsidR="002E229E" w:rsidRDefault="00EB0030">
            <w:pPr>
              <w:pStyle w:val="Compact"/>
            </w:pPr>
            <w:r>
              <w:t>175</w:t>
            </w:r>
          </w:p>
        </w:tc>
      </w:tr>
      <w:tr w:rsidR="002E229E" w14:paraId="1C7F27FE" w14:textId="77777777">
        <w:tc>
          <w:tcPr>
            <w:tcW w:w="0" w:type="auto"/>
          </w:tcPr>
          <w:p w14:paraId="1C7F27F3" w14:textId="77777777" w:rsidR="002E229E" w:rsidRDefault="002E229E"/>
        </w:tc>
        <w:tc>
          <w:tcPr>
            <w:tcW w:w="0" w:type="auto"/>
          </w:tcPr>
          <w:p w14:paraId="1C7F27F4" w14:textId="77777777" w:rsidR="002E229E" w:rsidRDefault="00EB0030">
            <w:pPr>
              <w:pStyle w:val="Compact"/>
            </w:pPr>
            <w:proofErr w:type="spellStart"/>
            <w:r>
              <w:t>RetransmitReject</w:t>
            </w:r>
            <w:proofErr w:type="spellEnd"/>
          </w:p>
        </w:tc>
        <w:tc>
          <w:tcPr>
            <w:tcW w:w="0" w:type="auto"/>
          </w:tcPr>
          <w:p w14:paraId="1C7F27F5" w14:textId="77777777" w:rsidR="002E229E" w:rsidRDefault="00EB0030">
            <w:pPr>
              <w:pStyle w:val="Compact"/>
            </w:pPr>
            <w:r>
              <w:t>ABC</w:t>
            </w:r>
          </w:p>
        </w:tc>
        <w:tc>
          <w:tcPr>
            <w:tcW w:w="0" w:type="auto"/>
          </w:tcPr>
          <w:p w14:paraId="1C7F27F6" w14:textId="77777777" w:rsidR="002E229E" w:rsidRDefault="00EB0030">
            <w:pPr>
              <w:pStyle w:val="Compact"/>
            </w:pPr>
            <w:r>
              <w:t>–</w:t>
            </w:r>
          </w:p>
        </w:tc>
        <w:tc>
          <w:tcPr>
            <w:tcW w:w="0" w:type="auto"/>
          </w:tcPr>
          <w:p w14:paraId="1C7F27F7" w14:textId="77777777" w:rsidR="002E229E" w:rsidRDefault="00EB0030">
            <w:pPr>
              <w:pStyle w:val="Compact"/>
            </w:pPr>
            <w:r>
              <w:t>T3</w:t>
            </w:r>
          </w:p>
        </w:tc>
        <w:tc>
          <w:tcPr>
            <w:tcW w:w="0" w:type="auto"/>
          </w:tcPr>
          <w:p w14:paraId="1C7F27F8" w14:textId="77777777" w:rsidR="002E229E" w:rsidRDefault="00EB0030">
            <w:pPr>
              <w:pStyle w:val="Compact"/>
            </w:pPr>
            <w:r>
              <w:t>–</w:t>
            </w:r>
          </w:p>
        </w:tc>
        <w:tc>
          <w:tcPr>
            <w:tcW w:w="0" w:type="auto"/>
          </w:tcPr>
          <w:p w14:paraId="1C7F27F9" w14:textId="77777777" w:rsidR="002E229E" w:rsidRDefault="00EB0030">
            <w:pPr>
              <w:pStyle w:val="Compact"/>
            </w:pPr>
            <w:r>
              <w:t>–</w:t>
            </w:r>
          </w:p>
        </w:tc>
        <w:tc>
          <w:tcPr>
            <w:tcW w:w="0" w:type="auto"/>
          </w:tcPr>
          <w:p w14:paraId="1C7F27FA" w14:textId="77777777" w:rsidR="002E229E" w:rsidRDefault="00EB0030">
            <w:pPr>
              <w:pStyle w:val="Compact"/>
            </w:pPr>
            <w:proofErr w:type="spellStart"/>
            <w:r>
              <w:t>OutOfRange</w:t>
            </w:r>
            <w:proofErr w:type="spellEnd"/>
          </w:p>
        </w:tc>
        <w:tc>
          <w:tcPr>
            <w:tcW w:w="0" w:type="auto"/>
          </w:tcPr>
          <w:p w14:paraId="1C7F27FB" w14:textId="77777777" w:rsidR="002E229E" w:rsidRDefault="00EB0030">
            <w:pPr>
              <w:pStyle w:val="Compact"/>
            </w:pPr>
            <w:r>
              <w:t>Invalid Range</w:t>
            </w:r>
          </w:p>
        </w:tc>
        <w:tc>
          <w:tcPr>
            <w:tcW w:w="0" w:type="auto"/>
          </w:tcPr>
          <w:p w14:paraId="1C7F27FC" w14:textId="77777777" w:rsidR="002E229E" w:rsidRDefault="00EB0030">
            <w:pPr>
              <w:pStyle w:val="Compact"/>
            </w:pPr>
            <w:r>
              <w:t>–</w:t>
            </w:r>
          </w:p>
        </w:tc>
        <w:tc>
          <w:tcPr>
            <w:tcW w:w="0" w:type="auto"/>
          </w:tcPr>
          <w:p w14:paraId="1C7F27FD" w14:textId="77777777" w:rsidR="002E229E" w:rsidRDefault="00EB0030">
            <w:pPr>
              <w:pStyle w:val="Compact"/>
            </w:pPr>
            <w:r>
              <w:t>–</w:t>
            </w:r>
          </w:p>
        </w:tc>
      </w:tr>
      <w:tr w:rsidR="002E229E" w14:paraId="1C7F280A" w14:textId="77777777">
        <w:tc>
          <w:tcPr>
            <w:tcW w:w="0" w:type="auto"/>
          </w:tcPr>
          <w:p w14:paraId="1C7F27FF" w14:textId="77777777" w:rsidR="002E229E" w:rsidRDefault="00EB0030">
            <w:pPr>
              <w:pStyle w:val="Compact"/>
            </w:pPr>
            <w:r>
              <w:t xml:space="preserve">&lt;Here </w:t>
            </w:r>
            <w:proofErr w:type="spellStart"/>
            <w:r>
              <w:t>FromSeqNo</w:t>
            </w:r>
            <w:proofErr w:type="spellEnd"/>
            <w:r>
              <w:t xml:space="preserve"> + Count is greater than last value of </w:t>
            </w:r>
            <w:proofErr w:type="spellStart"/>
            <w:r>
              <w:t>NextSeqNo</w:t>
            </w:r>
            <w:proofErr w:type="spellEnd"/>
            <w:r>
              <w:t xml:space="preserve"> from sender&gt;</w:t>
            </w:r>
          </w:p>
        </w:tc>
        <w:tc>
          <w:tcPr>
            <w:tcW w:w="0" w:type="auto"/>
          </w:tcPr>
          <w:p w14:paraId="1C7F2800" w14:textId="77777777" w:rsidR="002E229E" w:rsidRDefault="002E229E"/>
        </w:tc>
        <w:tc>
          <w:tcPr>
            <w:tcW w:w="0" w:type="auto"/>
          </w:tcPr>
          <w:p w14:paraId="1C7F2801" w14:textId="77777777" w:rsidR="002E229E" w:rsidRDefault="002E229E"/>
        </w:tc>
        <w:tc>
          <w:tcPr>
            <w:tcW w:w="0" w:type="auto"/>
          </w:tcPr>
          <w:p w14:paraId="1C7F2802" w14:textId="77777777" w:rsidR="002E229E" w:rsidRDefault="002E229E"/>
        </w:tc>
        <w:tc>
          <w:tcPr>
            <w:tcW w:w="0" w:type="auto"/>
          </w:tcPr>
          <w:p w14:paraId="1C7F2803" w14:textId="77777777" w:rsidR="002E229E" w:rsidRDefault="002E229E"/>
        </w:tc>
        <w:tc>
          <w:tcPr>
            <w:tcW w:w="0" w:type="auto"/>
          </w:tcPr>
          <w:p w14:paraId="1C7F2804" w14:textId="77777777" w:rsidR="002E229E" w:rsidRDefault="002E229E"/>
        </w:tc>
        <w:tc>
          <w:tcPr>
            <w:tcW w:w="0" w:type="auto"/>
          </w:tcPr>
          <w:p w14:paraId="1C7F2805" w14:textId="77777777" w:rsidR="002E229E" w:rsidRDefault="002E229E"/>
        </w:tc>
        <w:tc>
          <w:tcPr>
            <w:tcW w:w="0" w:type="auto"/>
          </w:tcPr>
          <w:p w14:paraId="1C7F2806" w14:textId="77777777" w:rsidR="002E229E" w:rsidRDefault="002E229E"/>
        </w:tc>
        <w:tc>
          <w:tcPr>
            <w:tcW w:w="0" w:type="auto"/>
          </w:tcPr>
          <w:p w14:paraId="1C7F2807" w14:textId="77777777" w:rsidR="002E229E" w:rsidRDefault="002E229E"/>
        </w:tc>
        <w:tc>
          <w:tcPr>
            <w:tcW w:w="0" w:type="auto"/>
          </w:tcPr>
          <w:p w14:paraId="1C7F2808" w14:textId="77777777" w:rsidR="002E229E" w:rsidRDefault="002E229E"/>
        </w:tc>
        <w:tc>
          <w:tcPr>
            <w:tcW w:w="0" w:type="auto"/>
          </w:tcPr>
          <w:p w14:paraId="1C7F2809" w14:textId="77777777" w:rsidR="002E229E" w:rsidRDefault="002E229E"/>
        </w:tc>
      </w:tr>
    </w:tbl>
    <w:p w14:paraId="1C7F280B" w14:textId="77777777" w:rsidR="002E229E" w:rsidRDefault="00EB0030">
      <w:pPr>
        <w:pStyle w:val="berschrift4"/>
      </w:pPr>
      <w:bookmarkStart w:id="263" w:name="_Toc68972474"/>
      <w:bookmarkStart w:id="264" w:name="retransmission-reject-invalid-session-id"/>
      <w:bookmarkEnd w:id="262"/>
      <w:r>
        <w:t>Retransmission Reject (Invalid Session ID)</w:t>
      </w:r>
      <w:bookmarkEnd w:id="263"/>
    </w:p>
    <w:p w14:paraId="1C7F280C" w14:textId="77777777" w:rsidR="002E229E" w:rsidRDefault="00EB0030">
      <w:pPr>
        <w:pStyle w:val="FirstParagraph"/>
      </w:pPr>
      <w:proofErr w:type="spellStart"/>
      <w:r>
        <w:t>RetransmissionRequest</w:t>
      </w:r>
      <w:proofErr w:type="spellEnd"/>
      <w:r>
        <w:t xml:space="preserve"> could be rejected if the messages are being requested with a different session ID such that it is unknown or not authorized.</w:t>
      </w:r>
    </w:p>
    <w:tbl>
      <w:tblPr>
        <w:tblStyle w:val="Table"/>
        <w:tblW w:w="5000" w:type="pct"/>
        <w:tblLook w:val="0020" w:firstRow="1" w:lastRow="0" w:firstColumn="0" w:lastColumn="0" w:noHBand="0" w:noVBand="0"/>
      </w:tblPr>
      <w:tblGrid>
        <w:gridCol w:w="3317"/>
        <w:gridCol w:w="1957"/>
        <w:gridCol w:w="1020"/>
        <w:gridCol w:w="1146"/>
        <w:gridCol w:w="1306"/>
        <w:gridCol w:w="855"/>
        <w:gridCol w:w="1015"/>
        <w:gridCol w:w="1230"/>
        <w:gridCol w:w="1364"/>
        <w:gridCol w:w="864"/>
        <w:gridCol w:w="714"/>
      </w:tblGrid>
      <w:tr w:rsidR="002E229E" w14:paraId="1C7F2818"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280D" w14:textId="77777777" w:rsidR="002E229E" w:rsidRDefault="00EB0030">
            <w:pPr>
              <w:pStyle w:val="Compact"/>
            </w:pPr>
            <w:r>
              <w:rPr>
                <w:bCs/>
              </w:rPr>
              <w:t>Message Received</w:t>
            </w:r>
          </w:p>
        </w:tc>
        <w:tc>
          <w:tcPr>
            <w:tcW w:w="0" w:type="auto"/>
          </w:tcPr>
          <w:p w14:paraId="1C7F280E" w14:textId="77777777" w:rsidR="002E229E" w:rsidRDefault="00EB0030">
            <w:pPr>
              <w:pStyle w:val="Compact"/>
            </w:pPr>
            <w:r>
              <w:rPr>
                <w:bCs/>
              </w:rPr>
              <w:t>Message Sent</w:t>
            </w:r>
          </w:p>
        </w:tc>
        <w:tc>
          <w:tcPr>
            <w:tcW w:w="0" w:type="auto"/>
          </w:tcPr>
          <w:p w14:paraId="1C7F280F" w14:textId="77777777" w:rsidR="002E229E" w:rsidRDefault="00EB0030">
            <w:pPr>
              <w:pStyle w:val="Compact"/>
            </w:pPr>
            <w:r>
              <w:rPr>
                <w:bCs/>
              </w:rPr>
              <w:t>Session ID (UUID)</w:t>
            </w:r>
          </w:p>
        </w:tc>
        <w:tc>
          <w:tcPr>
            <w:tcW w:w="0" w:type="auto"/>
          </w:tcPr>
          <w:p w14:paraId="1C7F2810" w14:textId="77777777" w:rsidR="002E229E" w:rsidRDefault="00EB0030">
            <w:pPr>
              <w:pStyle w:val="Compact"/>
            </w:pPr>
            <w:r>
              <w:rPr>
                <w:bCs/>
              </w:rPr>
              <w:t>Timestamp</w:t>
            </w:r>
          </w:p>
        </w:tc>
        <w:tc>
          <w:tcPr>
            <w:tcW w:w="0" w:type="auto"/>
          </w:tcPr>
          <w:p w14:paraId="1C7F2811" w14:textId="77777777" w:rsidR="002E229E" w:rsidRDefault="00EB0030">
            <w:pPr>
              <w:pStyle w:val="Compact"/>
            </w:pPr>
            <w:r>
              <w:rPr>
                <w:bCs/>
              </w:rPr>
              <w:t>Request Timestamp</w:t>
            </w:r>
          </w:p>
        </w:tc>
        <w:tc>
          <w:tcPr>
            <w:tcW w:w="0" w:type="auto"/>
          </w:tcPr>
          <w:p w14:paraId="1C7F2812" w14:textId="77777777" w:rsidR="002E229E" w:rsidRDefault="00EB0030">
            <w:pPr>
              <w:pStyle w:val="Compact"/>
            </w:pPr>
            <w:r>
              <w:rPr>
                <w:bCs/>
              </w:rPr>
              <w:t xml:space="preserve">Next </w:t>
            </w:r>
            <w:proofErr w:type="spellStart"/>
            <w:r>
              <w:rPr>
                <w:bCs/>
              </w:rPr>
              <w:t>SeqNo</w:t>
            </w:r>
            <w:proofErr w:type="spellEnd"/>
          </w:p>
        </w:tc>
        <w:tc>
          <w:tcPr>
            <w:tcW w:w="0" w:type="auto"/>
          </w:tcPr>
          <w:p w14:paraId="1C7F2813" w14:textId="77777777" w:rsidR="002E229E" w:rsidRDefault="00EB0030">
            <w:pPr>
              <w:pStyle w:val="Compact"/>
            </w:pPr>
            <w:r>
              <w:rPr>
                <w:bCs/>
              </w:rPr>
              <w:t xml:space="preserve"> Implicit </w:t>
            </w:r>
            <w:proofErr w:type="spellStart"/>
            <w:r>
              <w:rPr>
                <w:bCs/>
              </w:rPr>
              <w:t>SeqNo</w:t>
            </w:r>
            <w:proofErr w:type="spellEnd"/>
          </w:p>
        </w:tc>
        <w:tc>
          <w:tcPr>
            <w:tcW w:w="0" w:type="auto"/>
          </w:tcPr>
          <w:p w14:paraId="1C7F2814" w14:textId="77777777" w:rsidR="002E229E" w:rsidRDefault="00EB0030">
            <w:pPr>
              <w:pStyle w:val="Compact"/>
            </w:pPr>
            <w:r>
              <w:rPr>
                <w:bCs/>
              </w:rPr>
              <w:t>Code</w:t>
            </w:r>
          </w:p>
        </w:tc>
        <w:tc>
          <w:tcPr>
            <w:tcW w:w="0" w:type="auto"/>
          </w:tcPr>
          <w:p w14:paraId="1C7F2815" w14:textId="77777777" w:rsidR="002E229E" w:rsidRDefault="00EB0030">
            <w:pPr>
              <w:pStyle w:val="Compact"/>
            </w:pPr>
            <w:r>
              <w:rPr>
                <w:bCs/>
              </w:rPr>
              <w:t>Reason</w:t>
            </w:r>
          </w:p>
        </w:tc>
        <w:tc>
          <w:tcPr>
            <w:tcW w:w="0" w:type="auto"/>
          </w:tcPr>
          <w:p w14:paraId="1C7F2816" w14:textId="77777777" w:rsidR="002E229E" w:rsidRDefault="00EB0030">
            <w:pPr>
              <w:pStyle w:val="Compact"/>
            </w:pPr>
            <w:r>
              <w:rPr>
                <w:bCs/>
              </w:rPr>
              <w:t xml:space="preserve">From </w:t>
            </w:r>
            <w:proofErr w:type="spellStart"/>
            <w:r>
              <w:rPr>
                <w:bCs/>
              </w:rPr>
              <w:t>SeqNo</w:t>
            </w:r>
            <w:proofErr w:type="spellEnd"/>
          </w:p>
        </w:tc>
        <w:tc>
          <w:tcPr>
            <w:tcW w:w="0" w:type="auto"/>
          </w:tcPr>
          <w:p w14:paraId="1C7F2817" w14:textId="77777777" w:rsidR="002E229E" w:rsidRDefault="00EB0030">
            <w:pPr>
              <w:pStyle w:val="Compact"/>
            </w:pPr>
            <w:r>
              <w:rPr>
                <w:bCs/>
              </w:rPr>
              <w:t>Count</w:t>
            </w:r>
          </w:p>
        </w:tc>
      </w:tr>
      <w:tr w:rsidR="002E229E" w14:paraId="1C7F2824" w14:textId="77777777">
        <w:tc>
          <w:tcPr>
            <w:tcW w:w="0" w:type="auto"/>
          </w:tcPr>
          <w:p w14:paraId="1C7F2819" w14:textId="77777777" w:rsidR="002E229E" w:rsidRDefault="00EB0030">
            <w:pPr>
              <w:pStyle w:val="Compact"/>
            </w:pPr>
            <w:r>
              <w:t>Negotiate</w:t>
            </w:r>
          </w:p>
        </w:tc>
        <w:tc>
          <w:tcPr>
            <w:tcW w:w="0" w:type="auto"/>
          </w:tcPr>
          <w:p w14:paraId="1C7F281A" w14:textId="77777777" w:rsidR="002E229E" w:rsidRDefault="00EB0030">
            <w:pPr>
              <w:pStyle w:val="Compact"/>
            </w:pPr>
            <w:r>
              <w:t> </w:t>
            </w:r>
          </w:p>
        </w:tc>
        <w:tc>
          <w:tcPr>
            <w:tcW w:w="0" w:type="auto"/>
          </w:tcPr>
          <w:p w14:paraId="1C7F281B" w14:textId="77777777" w:rsidR="002E229E" w:rsidRDefault="00EB0030">
            <w:pPr>
              <w:pStyle w:val="Compact"/>
            </w:pPr>
            <w:r>
              <w:t>ABC</w:t>
            </w:r>
          </w:p>
        </w:tc>
        <w:tc>
          <w:tcPr>
            <w:tcW w:w="0" w:type="auto"/>
          </w:tcPr>
          <w:p w14:paraId="1C7F281C" w14:textId="77777777" w:rsidR="002E229E" w:rsidRDefault="00EB0030">
            <w:pPr>
              <w:pStyle w:val="Compact"/>
            </w:pPr>
            <w:r>
              <w:t>T1</w:t>
            </w:r>
          </w:p>
        </w:tc>
        <w:tc>
          <w:tcPr>
            <w:tcW w:w="0" w:type="auto"/>
          </w:tcPr>
          <w:p w14:paraId="1C7F281D" w14:textId="77777777" w:rsidR="002E229E" w:rsidRDefault="00EB0030">
            <w:pPr>
              <w:pStyle w:val="Compact"/>
            </w:pPr>
            <w:r>
              <w:t>–</w:t>
            </w:r>
          </w:p>
        </w:tc>
        <w:tc>
          <w:tcPr>
            <w:tcW w:w="0" w:type="auto"/>
          </w:tcPr>
          <w:p w14:paraId="1C7F281E" w14:textId="77777777" w:rsidR="002E229E" w:rsidRDefault="00EB0030">
            <w:pPr>
              <w:pStyle w:val="Compact"/>
            </w:pPr>
            <w:r>
              <w:t>–</w:t>
            </w:r>
          </w:p>
        </w:tc>
        <w:tc>
          <w:tcPr>
            <w:tcW w:w="0" w:type="auto"/>
          </w:tcPr>
          <w:p w14:paraId="1C7F281F" w14:textId="77777777" w:rsidR="002E229E" w:rsidRDefault="00EB0030">
            <w:pPr>
              <w:pStyle w:val="Compact"/>
            </w:pPr>
            <w:r>
              <w:t>–</w:t>
            </w:r>
          </w:p>
        </w:tc>
        <w:tc>
          <w:tcPr>
            <w:tcW w:w="0" w:type="auto"/>
          </w:tcPr>
          <w:p w14:paraId="1C7F2820" w14:textId="77777777" w:rsidR="002E229E" w:rsidRDefault="00EB0030">
            <w:pPr>
              <w:pStyle w:val="Compact"/>
            </w:pPr>
            <w:r>
              <w:t>Idempotent</w:t>
            </w:r>
          </w:p>
        </w:tc>
        <w:tc>
          <w:tcPr>
            <w:tcW w:w="0" w:type="auto"/>
          </w:tcPr>
          <w:p w14:paraId="1C7F2821" w14:textId="77777777" w:rsidR="002E229E" w:rsidRDefault="00EB0030">
            <w:pPr>
              <w:pStyle w:val="Compact"/>
            </w:pPr>
            <w:r>
              <w:t>–</w:t>
            </w:r>
          </w:p>
        </w:tc>
        <w:tc>
          <w:tcPr>
            <w:tcW w:w="0" w:type="auto"/>
          </w:tcPr>
          <w:p w14:paraId="1C7F2822" w14:textId="77777777" w:rsidR="002E229E" w:rsidRDefault="00EB0030">
            <w:pPr>
              <w:pStyle w:val="Compact"/>
            </w:pPr>
            <w:r>
              <w:t>–</w:t>
            </w:r>
          </w:p>
        </w:tc>
        <w:tc>
          <w:tcPr>
            <w:tcW w:w="0" w:type="auto"/>
          </w:tcPr>
          <w:p w14:paraId="1C7F2823" w14:textId="77777777" w:rsidR="002E229E" w:rsidRDefault="00EB0030">
            <w:pPr>
              <w:pStyle w:val="Compact"/>
            </w:pPr>
            <w:r>
              <w:t>–</w:t>
            </w:r>
          </w:p>
        </w:tc>
      </w:tr>
      <w:tr w:rsidR="002E229E" w14:paraId="1C7F2830" w14:textId="77777777">
        <w:tc>
          <w:tcPr>
            <w:tcW w:w="0" w:type="auto"/>
          </w:tcPr>
          <w:p w14:paraId="1C7F2825" w14:textId="77777777" w:rsidR="002E229E" w:rsidRDefault="002E229E"/>
        </w:tc>
        <w:tc>
          <w:tcPr>
            <w:tcW w:w="0" w:type="auto"/>
          </w:tcPr>
          <w:p w14:paraId="1C7F2826" w14:textId="62CB7014" w:rsidR="002E229E" w:rsidRDefault="001851D6">
            <w:pPr>
              <w:pStyle w:val="Compact"/>
            </w:pPr>
            <w:proofErr w:type="spellStart"/>
            <w:r>
              <w:t>NegotiationResp</w:t>
            </w:r>
            <w:r w:rsidR="00EB0030">
              <w:t>onse</w:t>
            </w:r>
            <w:proofErr w:type="spellEnd"/>
          </w:p>
        </w:tc>
        <w:tc>
          <w:tcPr>
            <w:tcW w:w="0" w:type="auto"/>
          </w:tcPr>
          <w:p w14:paraId="1C7F2827" w14:textId="77777777" w:rsidR="002E229E" w:rsidRDefault="00EB0030">
            <w:pPr>
              <w:pStyle w:val="Compact"/>
            </w:pPr>
            <w:r>
              <w:t>ABC</w:t>
            </w:r>
          </w:p>
        </w:tc>
        <w:tc>
          <w:tcPr>
            <w:tcW w:w="0" w:type="auto"/>
          </w:tcPr>
          <w:p w14:paraId="1C7F2828" w14:textId="77777777" w:rsidR="002E229E" w:rsidRDefault="00EB0030">
            <w:pPr>
              <w:pStyle w:val="Compact"/>
            </w:pPr>
            <w:r>
              <w:t>–</w:t>
            </w:r>
          </w:p>
        </w:tc>
        <w:tc>
          <w:tcPr>
            <w:tcW w:w="0" w:type="auto"/>
          </w:tcPr>
          <w:p w14:paraId="1C7F2829" w14:textId="77777777" w:rsidR="002E229E" w:rsidRDefault="00EB0030">
            <w:pPr>
              <w:pStyle w:val="Compact"/>
            </w:pPr>
            <w:r>
              <w:t>T1</w:t>
            </w:r>
          </w:p>
        </w:tc>
        <w:tc>
          <w:tcPr>
            <w:tcW w:w="0" w:type="auto"/>
          </w:tcPr>
          <w:p w14:paraId="1C7F282A" w14:textId="77777777" w:rsidR="002E229E" w:rsidRDefault="00EB0030">
            <w:pPr>
              <w:pStyle w:val="Compact"/>
            </w:pPr>
            <w:r>
              <w:t>–</w:t>
            </w:r>
          </w:p>
        </w:tc>
        <w:tc>
          <w:tcPr>
            <w:tcW w:w="0" w:type="auto"/>
          </w:tcPr>
          <w:p w14:paraId="1C7F282B" w14:textId="77777777" w:rsidR="002E229E" w:rsidRDefault="00EB0030">
            <w:pPr>
              <w:pStyle w:val="Compact"/>
            </w:pPr>
            <w:r>
              <w:t>–</w:t>
            </w:r>
          </w:p>
        </w:tc>
        <w:tc>
          <w:tcPr>
            <w:tcW w:w="0" w:type="auto"/>
          </w:tcPr>
          <w:p w14:paraId="1C7F282C" w14:textId="77777777" w:rsidR="002E229E" w:rsidRDefault="00EB0030">
            <w:pPr>
              <w:pStyle w:val="Compact"/>
            </w:pPr>
            <w:r>
              <w:t>–</w:t>
            </w:r>
          </w:p>
        </w:tc>
        <w:tc>
          <w:tcPr>
            <w:tcW w:w="0" w:type="auto"/>
          </w:tcPr>
          <w:p w14:paraId="1C7F282D" w14:textId="77777777" w:rsidR="002E229E" w:rsidRDefault="00EB0030">
            <w:pPr>
              <w:pStyle w:val="Compact"/>
            </w:pPr>
            <w:r>
              <w:t>Recoverable</w:t>
            </w:r>
          </w:p>
        </w:tc>
        <w:tc>
          <w:tcPr>
            <w:tcW w:w="0" w:type="auto"/>
          </w:tcPr>
          <w:p w14:paraId="1C7F282E" w14:textId="77777777" w:rsidR="002E229E" w:rsidRDefault="00EB0030">
            <w:pPr>
              <w:pStyle w:val="Compact"/>
            </w:pPr>
            <w:r>
              <w:t>–</w:t>
            </w:r>
          </w:p>
        </w:tc>
        <w:tc>
          <w:tcPr>
            <w:tcW w:w="0" w:type="auto"/>
          </w:tcPr>
          <w:p w14:paraId="1C7F282F" w14:textId="77777777" w:rsidR="002E229E" w:rsidRDefault="00EB0030">
            <w:pPr>
              <w:pStyle w:val="Compact"/>
            </w:pPr>
            <w:r>
              <w:t>–</w:t>
            </w:r>
          </w:p>
        </w:tc>
      </w:tr>
      <w:tr w:rsidR="002E229E" w14:paraId="1C7F283C" w14:textId="77777777">
        <w:tc>
          <w:tcPr>
            <w:tcW w:w="0" w:type="auto"/>
          </w:tcPr>
          <w:p w14:paraId="1C7F2831" w14:textId="77777777" w:rsidR="002E229E" w:rsidRDefault="00EB0030">
            <w:pPr>
              <w:pStyle w:val="Compact"/>
            </w:pPr>
            <w:r>
              <w:t>Establish</w:t>
            </w:r>
          </w:p>
        </w:tc>
        <w:tc>
          <w:tcPr>
            <w:tcW w:w="0" w:type="auto"/>
          </w:tcPr>
          <w:p w14:paraId="1C7F2832" w14:textId="77777777" w:rsidR="002E229E" w:rsidRDefault="00EB0030">
            <w:pPr>
              <w:pStyle w:val="Compact"/>
            </w:pPr>
            <w:r>
              <w:t> </w:t>
            </w:r>
          </w:p>
        </w:tc>
        <w:tc>
          <w:tcPr>
            <w:tcW w:w="0" w:type="auto"/>
          </w:tcPr>
          <w:p w14:paraId="1C7F2833" w14:textId="77777777" w:rsidR="002E229E" w:rsidRDefault="00EB0030">
            <w:pPr>
              <w:pStyle w:val="Compact"/>
            </w:pPr>
            <w:r>
              <w:t>ABC</w:t>
            </w:r>
          </w:p>
        </w:tc>
        <w:tc>
          <w:tcPr>
            <w:tcW w:w="0" w:type="auto"/>
          </w:tcPr>
          <w:p w14:paraId="1C7F2834" w14:textId="77777777" w:rsidR="002E229E" w:rsidRDefault="00EB0030">
            <w:pPr>
              <w:pStyle w:val="Compact"/>
            </w:pPr>
            <w:r>
              <w:t>T2</w:t>
            </w:r>
          </w:p>
        </w:tc>
        <w:tc>
          <w:tcPr>
            <w:tcW w:w="0" w:type="auto"/>
          </w:tcPr>
          <w:p w14:paraId="1C7F2835" w14:textId="77777777" w:rsidR="002E229E" w:rsidRDefault="00EB0030">
            <w:pPr>
              <w:pStyle w:val="Compact"/>
            </w:pPr>
            <w:r>
              <w:t>–</w:t>
            </w:r>
          </w:p>
        </w:tc>
        <w:tc>
          <w:tcPr>
            <w:tcW w:w="0" w:type="auto"/>
          </w:tcPr>
          <w:p w14:paraId="1C7F2836" w14:textId="77777777" w:rsidR="002E229E" w:rsidRDefault="00EB0030">
            <w:pPr>
              <w:pStyle w:val="Compact"/>
            </w:pPr>
            <w:r>
              <w:t>100</w:t>
            </w:r>
          </w:p>
        </w:tc>
        <w:tc>
          <w:tcPr>
            <w:tcW w:w="0" w:type="auto"/>
          </w:tcPr>
          <w:p w14:paraId="1C7F2837" w14:textId="77777777" w:rsidR="002E229E" w:rsidRDefault="00EB0030">
            <w:pPr>
              <w:pStyle w:val="Compact"/>
            </w:pPr>
            <w:r>
              <w:t>–</w:t>
            </w:r>
          </w:p>
        </w:tc>
        <w:tc>
          <w:tcPr>
            <w:tcW w:w="0" w:type="auto"/>
          </w:tcPr>
          <w:p w14:paraId="1C7F2838" w14:textId="77777777" w:rsidR="002E229E" w:rsidRDefault="00EB0030">
            <w:pPr>
              <w:pStyle w:val="Compact"/>
            </w:pPr>
            <w:r>
              <w:t>–</w:t>
            </w:r>
          </w:p>
        </w:tc>
        <w:tc>
          <w:tcPr>
            <w:tcW w:w="0" w:type="auto"/>
          </w:tcPr>
          <w:p w14:paraId="1C7F2839" w14:textId="77777777" w:rsidR="002E229E" w:rsidRDefault="00EB0030">
            <w:pPr>
              <w:pStyle w:val="Compact"/>
            </w:pPr>
            <w:r>
              <w:t>–</w:t>
            </w:r>
          </w:p>
        </w:tc>
        <w:tc>
          <w:tcPr>
            <w:tcW w:w="0" w:type="auto"/>
          </w:tcPr>
          <w:p w14:paraId="1C7F283A" w14:textId="77777777" w:rsidR="002E229E" w:rsidRDefault="00EB0030">
            <w:pPr>
              <w:pStyle w:val="Compact"/>
            </w:pPr>
            <w:r>
              <w:t>–</w:t>
            </w:r>
          </w:p>
        </w:tc>
        <w:tc>
          <w:tcPr>
            <w:tcW w:w="0" w:type="auto"/>
          </w:tcPr>
          <w:p w14:paraId="1C7F283B" w14:textId="77777777" w:rsidR="002E229E" w:rsidRDefault="00EB0030">
            <w:pPr>
              <w:pStyle w:val="Compact"/>
            </w:pPr>
            <w:r>
              <w:t>–</w:t>
            </w:r>
          </w:p>
        </w:tc>
      </w:tr>
      <w:tr w:rsidR="002E229E" w14:paraId="1C7F2848" w14:textId="77777777">
        <w:tc>
          <w:tcPr>
            <w:tcW w:w="0" w:type="auto"/>
          </w:tcPr>
          <w:p w14:paraId="1C7F283D" w14:textId="77777777" w:rsidR="002E229E" w:rsidRDefault="002E229E"/>
        </w:tc>
        <w:tc>
          <w:tcPr>
            <w:tcW w:w="0" w:type="auto"/>
          </w:tcPr>
          <w:p w14:paraId="1C7F283E" w14:textId="30EF3401" w:rsidR="002E229E" w:rsidRDefault="00FF7AC5">
            <w:pPr>
              <w:pStyle w:val="Compact"/>
            </w:pPr>
            <w:proofErr w:type="spellStart"/>
            <w:r>
              <w:t>EstablishmentAck</w:t>
            </w:r>
            <w:proofErr w:type="spellEnd"/>
          </w:p>
        </w:tc>
        <w:tc>
          <w:tcPr>
            <w:tcW w:w="0" w:type="auto"/>
          </w:tcPr>
          <w:p w14:paraId="1C7F283F" w14:textId="77777777" w:rsidR="002E229E" w:rsidRDefault="00EB0030">
            <w:pPr>
              <w:pStyle w:val="Compact"/>
            </w:pPr>
            <w:r>
              <w:t>ABC</w:t>
            </w:r>
          </w:p>
        </w:tc>
        <w:tc>
          <w:tcPr>
            <w:tcW w:w="0" w:type="auto"/>
          </w:tcPr>
          <w:p w14:paraId="1C7F2840" w14:textId="77777777" w:rsidR="002E229E" w:rsidRDefault="00EB0030">
            <w:pPr>
              <w:pStyle w:val="Compact"/>
            </w:pPr>
            <w:r>
              <w:t>–</w:t>
            </w:r>
          </w:p>
        </w:tc>
        <w:tc>
          <w:tcPr>
            <w:tcW w:w="0" w:type="auto"/>
          </w:tcPr>
          <w:p w14:paraId="1C7F2841" w14:textId="77777777" w:rsidR="002E229E" w:rsidRDefault="00EB0030">
            <w:pPr>
              <w:pStyle w:val="Compact"/>
            </w:pPr>
            <w:r>
              <w:t>T2</w:t>
            </w:r>
          </w:p>
        </w:tc>
        <w:tc>
          <w:tcPr>
            <w:tcW w:w="0" w:type="auto"/>
          </w:tcPr>
          <w:p w14:paraId="1C7F2842" w14:textId="77777777" w:rsidR="002E229E" w:rsidRDefault="00EB0030">
            <w:pPr>
              <w:pStyle w:val="Compact"/>
            </w:pPr>
            <w:r>
              <w:t>1000</w:t>
            </w:r>
          </w:p>
        </w:tc>
        <w:tc>
          <w:tcPr>
            <w:tcW w:w="0" w:type="auto"/>
          </w:tcPr>
          <w:p w14:paraId="1C7F2843" w14:textId="77777777" w:rsidR="002E229E" w:rsidRDefault="00EB0030">
            <w:pPr>
              <w:pStyle w:val="Compact"/>
            </w:pPr>
            <w:r>
              <w:t>–</w:t>
            </w:r>
          </w:p>
        </w:tc>
        <w:tc>
          <w:tcPr>
            <w:tcW w:w="0" w:type="auto"/>
          </w:tcPr>
          <w:p w14:paraId="1C7F2844" w14:textId="77777777" w:rsidR="002E229E" w:rsidRDefault="00EB0030">
            <w:pPr>
              <w:pStyle w:val="Compact"/>
            </w:pPr>
            <w:r>
              <w:t>–</w:t>
            </w:r>
          </w:p>
        </w:tc>
        <w:tc>
          <w:tcPr>
            <w:tcW w:w="0" w:type="auto"/>
          </w:tcPr>
          <w:p w14:paraId="1C7F2845" w14:textId="77777777" w:rsidR="002E229E" w:rsidRDefault="00EB0030">
            <w:pPr>
              <w:pStyle w:val="Compact"/>
            </w:pPr>
            <w:r>
              <w:t>–</w:t>
            </w:r>
          </w:p>
        </w:tc>
        <w:tc>
          <w:tcPr>
            <w:tcW w:w="0" w:type="auto"/>
          </w:tcPr>
          <w:p w14:paraId="1C7F2846" w14:textId="77777777" w:rsidR="002E229E" w:rsidRDefault="00EB0030">
            <w:pPr>
              <w:pStyle w:val="Compact"/>
            </w:pPr>
            <w:r>
              <w:t>–</w:t>
            </w:r>
          </w:p>
        </w:tc>
        <w:tc>
          <w:tcPr>
            <w:tcW w:w="0" w:type="auto"/>
          </w:tcPr>
          <w:p w14:paraId="1C7F2847" w14:textId="77777777" w:rsidR="002E229E" w:rsidRDefault="00EB0030">
            <w:pPr>
              <w:pStyle w:val="Compact"/>
            </w:pPr>
            <w:r>
              <w:t>–</w:t>
            </w:r>
          </w:p>
        </w:tc>
      </w:tr>
      <w:tr w:rsidR="002E229E" w14:paraId="1C7F2854" w14:textId="77777777">
        <w:tc>
          <w:tcPr>
            <w:tcW w:w="0" w:type="auto"/>
          </w:tcPr>
          <w:p w14:paraId="1C7F2849" w14:textId="77777777" w:rsidR="002E229E" w:rsidRDefault="002E229E"/>
        </w:tc>
        <w:tc>
          <w:tcPr>
            <w:tcW w:w="0" w:type="auto"/>
          </w:tcPr>
          <w:p w14:paraId="1C7F284A" w14:textId="77777777" w:rsidR="002E229E" w:rsidRDefault="00EB0030">
            <w:pPr>
              <w:pStyle w:val="Compact"/>
            </w:pPr>
            <w:r>
              <w:t>Sequence</w:t>
            </w:r>
          </w:p>
        </w:tc>
        <w:tc>
          <w:tcPr>
            <w:tcW w:w="0" w:type="auto"/>
          </w:tcPr>
          <w:p w14:paraId="1C7F284B" w14:textId="77777777" w:rsidR="002E229E" w:rsidRDefault="00EB0030">
            <w:pPr>
              <w:pStyle w:val="Compact"/>
            </w:pPr>
            <w:r>
              <w:t>–</w:t>
            </w:r>
          </w:p>
        </w:tc>
        <w:tc>
          <w:tcPr>
            <w:tcW w:w="0" w:type="auto"/>
          </w:tcPr>
          <w:p w14:paraId="1C7F284C" w14:textId="77777777" w:rsidR="002E229E" w:rsidRDefault="00EB0030">
            <w:pPr>
              <w:pStyle w:val="Compact"/>
            </w:pPr>
            <w:r>
              <w:t>–</w:t>
            </w:r>
          </w:p>
        </w:tc>
        <w:tc>
          <w:tcPr>
            <w:tcW w:w="0" w:type="auto"/>
          </w:tcPr>
          <w:p w14:paraId="1C7F284D" w14:textId="77777777" w:rsidR="002E229E" w:rsidRDefault="00EB0030">
            <w:pPr>
              <w:pStyle w:val="Compact"/>
            </w:pPr>
            <w:r>
              <w:t>–</w:t>
            </w:r>
          </w:p>
        </w:tc>
        <w:tc>
          <w:tcPr>
            <w:tcW w:w="0" w:type="auto"/>
          </w:tcPr>
          <w:p w14:paraId="1C7F284E" w14:textId="77777777" w:rsidR="002E229E" w:rsidRDefault="00EB0030">
            <w:pPr>
              <w:pStyle w:val="Compact"/>
            </w:pPr>
            <w:r>
              <w:t>1000</w:t>
            </w:r>
          </w:p>
        </w:tc>
        <w:tc>
          <w:tcPr>
            <w:tcW w:w="0" w:type="auto"/>
          </w:tcPr>
          <w:p w14:paraId="1C7F284F" w14:textId="77777777" w:rsidR="002E229E" w:rsidRDefault="00EB0030">
            <w:pPr>
              <w:pStyle w:val="Compact"/>
            </w:pPr>
            <w:r>
              <w:t>–</w:t>
            </w:r>
          </w:p>
        </w:tc>
        <w:tc>
          <w:tcPr>
            <w:tcW w:w="0" w:type="auto"/>
          </w:tcPr>
          <w:p w14:paraId="1C7F2850" w14:textId="77777777" w:rsidR="002E229E" w:rsidRDefault="00EB0030">
            <w:pPr>
              <w:pStyle w:val="Compact"/>
            </w:pPr>
            <w:r>
              <w:t>–</w:t>
            </w:r>
          </w:p>
        </w:tc>
        <w:tc>
          <w:tcPr>
            <w:tcW w:w="0" w:type="auto"/>
          </w:tcPr>
          <w:p w14:paraId="1C7F2851" w14:textId="77777777" w:rsidR="002E229E" w:rsidRDefault="00EB0030">
            <w:pPr>
              <w:pStyle w:val="Compact"/>
            </w:pPr>
            <w:r>
              <w:t>–</w:t>
            </w:r>
          </w:p>
        </w:tc>
        <w:tc>
          <w:tcPr>
            <w:tcW w:w="0" w:type="auto"/>
          </w:tcPr>
          <w:p w14:paraId="1C7F2852" w14:textId="77777777" w:rsidR="002E229E" w:rsidRDefault="00EB0030">
            <w:pPr>
              <w:pStyle w:val="Compact"/>
            </w:pPr>
            <w:r>
              <w:t>–</w:t>
            </w:r>
          </w:p>
        </w:tc>
        <w:tc>
          <w:tcPr>
            <w:tcW w:w="0" w:type="auto"/>
          </w:tcPr>
          <w:p w14:paraId="1C7F2853" w14:textId="77777777" w:rsidR="002E229E" w:rsidRDefault="00EB0030">
            <w:pPr>
              <w:pStyle w:val="Compact"/>
            </w:pPr>
            <w:r>
              <w:t>–</w:t>
            </w:r>
          </w:p>
        </w:tc>
      </w:tr>
      <w:tr w:rsidR="002E229E" w14:paraId="1C7F2860" w14:textId="77777777">
        <w:tc>
          <w:tcPr>
            <w:tcW w:w="0" w:type="auto"/>
          </w:tcPr>
          <w:p w14:paraId="1C7F2855" w14:textId="77777777" w:rsidR="002E229E" w:rsidRDefault="00EB0030">
            <w:pPr>
              <w:pStyle w:val="Compact"/>
            </w:pPr>
            <w:proofErr w:type="spellStart"/>
            <w:r>
              <w:t>RetransmissionRequest</w:t>
            </w:r>
            <w:proofErr w:type="spellEnd"/>
          </w:p>
        </w:tc>
        <w:tc>
          <w:tcPr>
            <w:tcW w:w="0" w:type="auto"/>
          </w:tcPr>
          <w:p w14:paraId="1C7F2856" w14:textId="77777777" w:rsidR="002E229E" w:rsidRDefault="002E229E"/>
        </w:tc>
        <w:tc>
          <w:tcPr>
            <w:tcW w:w="0" w:type="auto"/>
          </w:tcPr>
          <w:p w14:paraId="1C7F2857" w14:textId="77777777" w:rsidR="002E229E" w:rsidRDefault="00EB0030">
            <w:pPr>
              <w:pStyle w:val="Compact"/>
            </w:pPr>
            <w:r>
              <w:t>DEF</w:t>
            </w:r>
          </w:p>
        </w:tc>
        <w:tc>
          <w:tcPr>
            <w:tcW w:w="0" w:type="auto"/>
          </w:tcPr>
          <w:p w14:paraId="1C7F2858" w14:textId="77777777" w:rsidR="002E229E" w:rsidRDefault="00EB0030">
            <w:pPr>
              <w:pStyle w:val="Compact"/>
            </w:pPr>
            <w:r>
              <w:t>T3</w:t>
            </w:r>
          </w:p>
        </w:tc>
        <w:tc>
          <w:tcPr>
            <w:tcW w:w="0" w:type="auto"/>
          </w:tcPr>
          <w:p w14:paraId="1C7F2859" w14:textId="77777777" w:rsidR="002E229E" w:rsidRDefault="00EB0030">
            <w:pPr>
              <w:pStyle w:val="Compact"/>
            </w:pPr>
            <w:r>
              <w:t>–</w:t>
            </w:r>
          </w:p>
        </w:tc>
        <w:tc>
          <w:tcPr>
            <w:tcW w:w="0" w:type="auto"/>
          </w:tcPr>
          <w:p w14:paraId="1C7F285A" w14:textId="77777777" w:rsidR="002E229E" w:rsidRDefault="00EB0030">
            <w:pPr>
              <w:pStyle w:val="Compact"/>
            </w:pPr>
            <w:r>
              <w:t>–</w:t>
            </w:r>
          </w:p>
        </w:tc>
        <w:tc>
          <w:tcPr>
            <w:tcW w:w="0" w:type="auto"/>
          </w:tcPr>
          <w:p w14:paraId="1C7F285B" w14:textId="77777777" w:rsidR="002E229E" w:rsidRDefault="00EB0030">
            <w:pPr>
              <w:pStyle w:val="Compact"/>
            </w:pPr>
            <w:r>
              <w:t>–</w:t>
            </w:r>
          </w:p>
        </w:tc>
        <w:tc>
          <w:tcPr>
            <w:tcW w:w="0" w:type="auto"/>
          </w:tcPr>
          <w:p w14:paraId="1C7F285C" w14:textId="77777777" w:rsidR="002E229E" w:rsidRDefault="00EB0030">
            <w:pPr>
              <w:pStyle w:val="Compact"/>
            </w:pPr>
            <w:r>
              <w:t>–</w:t>
            </w:r>
          </w:p>
        </w:tc>
        <w:tc>
          <w:tcPr>
            <w:tcW w:w="0" w:type="auto"/>
          </w:tcPr>
          <w:p w14:paraId="1C7F285D" w14:textId="77777777" w:rsidR="002E229E" w:rsidRDefault="00EB0030">
            <w:pPr>
              <w:pStyle w:val="Compact"/>
            </w:pPr>
            <w:r>
              <w:t>–</w:t>
            </w:r>
          </w:p>
        </w:tc>
        <w:tc>
          <w:tcPr>
            <w:tcW w:w="0" w:type="auto"/>
          </w:tcPr>
          <w:p w14:paraId="1C7F285E" w14:textId="77777777" w:rsidR="002E229E" w:rsidRDefault="00EB0030">
            <w:pPr>
              <w:pStyle w:val="Compact"/>
            </w:pPr>
            <w:r>
              <w:t>850</w:t>
            </w:r>
          </w:p>
        </w:tc>
        <w:tc>
          <w:tcPr>
            <w:tcW w:w="0" w:type="auto"/>
          </w:tcPr>
          <w:p w14:paraId="1C7F285F" w14:textId="77777777" w:rsidR="002E229E" w:rsidRDefault="00EB0030">
            <w:pPr>
              <w:pStyle w:val="Compact"/>
            </w:pPr>
            <w:r>
              <w:t>50</w:t>
            </w:r>
          </w:p>
        </w:tc>
      </w:tr>
      <w:tr w:rsidR="002E229E" w14:paraId="1C7F286C" w14:textId="77777777">
        <w:tc>
          <w:tcPr>
            <w:tcW w:w="0" w:type="auto"/>
          </w:tcPr>
          <w:p w14:paraId="1C7F2861" w14:textId="77777777" w:rsidR="002E229E" w:rsidRDefault="002E229E"/>
        </w:tc>
        <w:tc>
          <w:tcPr>
            <w:tcW w:w="0" w:type="auto"/>
          </w:tcPr>
          <w:p w14:paraId="1C7F2862" w14:textId="77777777" w:rsidR="002E229E" w:rsidRDefault="00EB0030">
            <w:pPr>
              <w:pStyle w:val="Compact"/>
            </w:pPr>
            <w:proofErr w:type="spellStart"/>
            <w:r>
              <w:t>RetransmitReject</w:t>
            </w:r>
            <w:proofErr w:type="spellEnd"/>
          </w:p>
        </w:tc>
        <w:tc>
          <w:tcPr>
            <w:tcW w:w="0" w:type="auto"/>
          </w:tcPr>
          <w:p w14:paraId="1C7F2863" w14:textId="77777777" w:rsidR="002E229E" w:rsidRDefault="00EB0030">
            <w:pPr>
              <w:pStyle w:val="Compact"/>
            </w:pPr>
            <w:r>
              <w:t>DEF</w:t>
            </w:r>
          </w:p>
        </w:tc>
        <w:tc>
          <w:tcPr>
            <w:tcW w:w="0" w:type="auto"/>
          </w:tcPr>
          <w:p w14:paraId="1C7F2864" w14:textId="77777777" w:rsidR="002E229E" w:rsidRDefault="00EB0030">
            <w:pPr>
              <w:pStyle w:val="Compact"/>
            </w:pPr>
            <w:r>
              <w:t>–</w:t>
            </w:r>
          </w:p>
        </w:tc>
        <w:tc>
          <w:tcPr>
            <w:tcW w:w="0" w:type="auto"/>
          </w:tcPr>
          <w:p w14:paraId="1C7F2865" w14:textId="77777777" w:rsidR="002E229E" w:rsidRDefault="00EB0030">
            <w:pPr>
              <w:pStyle w:val="Compact"/>
            </w:pPr>
            <w:r>
              <w:t>T3</w:t>
            </w:r>
          </w:p>
        </w:tc>
        <w:tc>
          <w:tcPr>
            <w:tcW w:w="0" w:type="auto"/>
          </w:tcPr>
          <w:p w14:paraId="1C7F2866" w14:textId="77777777" w:rsidR="002E229E" w:rsidRDefault="00EB0030">
            <w:pPr>
              <w:pStyle w:val="Compact"/>
            </w:pPr>
            <w:r>
              <w:t>–</w:t>
            </w:r>
          </w:p>
        </w:tc>
        <w:tc>
          <w:tcPr>
            <w:tcW w:w="0" w:type="auto"/>
          </w:tcPr>
          <w:p w14:paraId="1C7F2867" w14:textId="77777777" w:rsidR="002E229E" w:rsidRDefault="00EB0030">
            <w:pPr>
              <w:pStyle w:val="Compact"/>
            </w:pPr>
            <w:r>
              <w:t>–</w:t>
            </w:r>
          </w:p>
        </w:tc>
        <w:tc>
          <w:tcPr>
            <w:tcW w:w="0" w:type="auto"/>
          </w:tcPr>
          <w:p w14:paraId="1C7F2868" w14:textId="77777777" w:rsidR="002E229E" w:rsidRDefault="00EB0030">
            <w:pPr>
              <w:pStyle w:val="Compact"/>
            </w:pPr>
            <w:r>
              <w:t>Invalid Session</w:t>
            </w:r>
          </w:p>
        </w:tc>
        <w:tc>
          <w:tcPr>
            <w:tcW w:w="0" w:type="auto"/>
          </w:tcPr>
          <w:p w14:paraId="1C7F2869" w14:textId="77777777" w:rsidR="002E229E" w:rsidRDefault="00EB0030">
            <w:pPr>
              <w:pStyle w:val="Compact"/>
            </w:pPr>
            <w:r>
              <w:t>Unknown Session ID</w:t>
            </w:r>
          </w:p>
        </w:tc>
        <w:tc>
          <w:tcPr>
            <w:tcW w:w="0" w:type="auto"/>
          </w:tcPr>
          <w:p w14:paraId="1C7F286A" w14:textId="77777777" w:rsidR="002E229E" w:rsidRDefault="00EB0030">
            <w:pPr>
              <w:pStyle w:val="Compact"/>
            </w:pPr>
            <w:r>
              <w:t>–</w:t>
            </w:r>
          </w:p>
        </w:tc>
        <w:tc>
          <w:tcPr>
            <w:tcW w:w="0" w:type="auto"/>
          </w:tcPr>
          <w:p w14:paraId="1C7F286B" w14:textId="77777777" w:rsidR="002E229E" w:rsidRDefault="00EB0030">
            <w:pPr>
              <w:pStyle w:val="Compact"/>
            </w:pPr>
            <w:r>
              <w:t>–</w:t>
            </w:r>
          </w:p>
        </w:tc>
      </w:tr>
      <w:tr w:rsidR="002E229E" w14:paraId="1C7F2878" w14:textId="77777777">
        <w:tc>
          <w:tcPr>
            <w:tcW w:w="0" w:type="auto"/>
          </w:tcPr>
          <w:p w14:paraId="1C7F286D" w14:textId="77777777" w:rsidR="002E229E" w:rsidRDefault="00EB0030">
            <w:pPr>
              <w:pStyle w:val="Compact"/>
            </w:pPr>
            <w:r>
              <w:t>&lt;Here DEF is an unknown session ID since it has not negotiated and established a session&gt;</w:t>
            </w:r>
          </w:p>
        </w:tc>
        <w:tc>
          <w:tcPr>
            <w:tcW w:w="0" w:type="auto"/>
          </w:tcPr>
          <w:p w14:paraId="1C7F286E" w14:textId="77777777" w:rsidR="002E229E" w:rsidRDefault="002E229E"/>
        </w:tc>
        <w:tc>
          <w:tcPr>
            <w:tcW w:w="0" w:type="auto"/>
          </w:tcPr>
          <w:p w14:paraId="1C7F286F" w14:textId="77777777" w:rsidR="002E229E" w:rsidRDefault="002E229E"/>
        </w:tc>
        <w:tc>
          <w:tcPr>
            <w:tcW w:w="0" w:type="auto"/>
          </w:tcPr>
          <w:p w14:paraId="1C7F2870" w14:textId="77777777" w:rsidR="002E229E" w:rsidRDefault="002E229E"/>
        </w:tc>
        <w:tc>
          <w:tcPr>
            <w:tcW w:w="0" w:type="auto"/>
          </w:tcPr>
          <w:p w14:paraId="1C7F2871" w14:textId="77777777" w:rsidR="002E229E" w:rsidRDefault="002E229E"/>
        </w:tc>
        <w:tc>
          <w:tcPr>
            <w:tcW w:w="0" w:type="auto"/>
          </w:tcPr>
          <w:p w14:paraId="1C7F2872" w14:textId="77777777" w:rsidR="002E229E" w:rsidRDefault="002E229E"/>
        </w:tc>
        <w:tc>
          <w:tcPr>
            <w:tcW w:w="0" w:type="auto"/>
          </w:tcPr>
          <w:p w14:paraId="1C7F2873" w14:textId="77777777" w:rsidR="002E229E" w:rsidRDefault="002E229E"/>
        </w:tc>
        <w:tc>
          <w:tcPr>
            <w:tcW w:w="0" w:type="auto"/>
          </w:tcPr>
          <w:p w14:paraId="1C7F2874" w14:textId="77777777" w:rsidR="002E229E" w:rsidRDefault="002E229E"/>
        </w:tc>
        <w:tc>
          <w:tcPr>
            <w:tcW w:w="0" w:type="auto"/>
          </w:tcPr>
          <w:p w14:paraId="1C7F2875" w14:textId="77777777" w:rsidR="002E229E" w:rsidRDefault="002E229E"/>
        </w:tc>
        <w:tc>
          <w:tcPr>
            <w:tcW w:w="0" w:type="auto"/>
          </w:tcPr>
          <w:p w14:paraId="1C7F2876" w14:textId="77777777" w:rsidR="002E229E" w:rsidRDefault="002E229E"/>
        </w:tc>
        <w:tc>
          <w:tcPr>
            <w:tcW w:w="0" w:type="auto"/>
          </w:tcPr>
          <w:p w14:paraId="1C7F2877" w14:textId="77777777" w:rsidR="002E229E" w:rsidRDefault="002E229E"/>
        </w:tc>
      </w:tr>
    </w:tbl>
    <w:p w14:paraId="1C7F2879" w14:textId="77777777" w:rsidR="002E229E" w:rsidRDefault="00EB0030">
      <w:pPr>
        <w:pStyle w:val="berschrift4"/>
      </w:pPr>
      <w:bookmarkStart w:id="265" w:name="_Toc68972475"/>
      <w:bookmarkStart w:id="266" w:name="X6457857b297da0311398c76736d68db71ff7f39"/>
      <w:bookmarkEnd w:id="264"/>
      <w:r>
        <w:t>Retransmission Reject (Request Limit Exceeded)</w:t>
      </w:r>
      <w:bookmarkEnd w:id="265"/>
    </w:p>
    <w:p w14:paraId="1C7F287A" w14:textId="77777777" w:rsidR="002E229E" w:rsidRDefault="00EB0030">
      <w:pPr>
        <w:pStyle w:val="FirstParagraph"/>
      </w:pPr>
      <w:proofErr w:type="spellStart"/>
      <w:r>
        <w:t>RetransmissionRequest</w:t>
      </w:r>
      <w:proofErr w:type="spellEnd"/>
      <w:r>
        <w:t xml:space="preserve"> could be rejected if the messages being requested exceed the limit for allowable count in each request.</w:t>
      </w:r>
    </w:p>
    <w:tbl>
      <w:tblPr>
        <w:tblStyle w:val="Table"/>
        <w:tblW w:w="5000" w:type="pct"/>
        <w:tblLook w:val="0020" w:firstRow="1" w:lastRow="0" w:firstColumn="0" w:lastColumn="0" w:noHBand="0" w:noVBand="0"/>
      </w:tblPr>
      <w:tblGrid>
        <w:gridCol w:w="2984"/>
        <w:gridCol w:w="1957"/>
        <w:gridCol w:w="910"/>
        <w:gridCol w:w="1146"/>
        <w:gridCol w:w="1211"/>
        <w:gridCol w:w="798"/>
        <w:gridCol w:w="938"/>
        <w:gridCol w:w="2060"/>
        <w:gridCol w:w="1269"/>
        <w:gridCol w:w="801"/>
        <w:gridCol w:w="714"/>
      </w:tblGrid>
      <w:tr w:rsidR="002E229E" w14:paraId="1C7F2886"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287B" w14:textId="77777777" w:rsidR="002E229E" w:rsidRDefault="00EB0030">
            <w:pPr>
              <w:pStyle w:val="Compact"/>
            </w:pPr>
            <w:r>
              <w:rPr>
                <w:bCs/>
              </w:rPr>
              <w:t>Message Received</w:t>
            </w:r>
          </w:p>
        </w:tc>
        <w:tc>
          <w:tcPr>
            <w:tcW w:w="0" w:type="auto"/>
          </w:tcPr>
          <w:p w14:paraId="1C7F287C" w14:textId="77777777" w:rsidR="002E229E" w:rsidRDefault="00EB0030">
            <w:pPr>
              <w:pStyle w:val="Compact"/>
            </w:pPr>
            <w:r>
              <w:rPr>
                <w:bCs/>
              </w:rPr>
              <w:t>Message Sent</w:t>
            </w:r>
          </w:p>
        </w:tc>
        <w:tc>
          <w:tcPr>
            <w:tcW w:w="0" w:type="auto"/>
          </w:tcPr>
          <w:p w14:paraId="1C7F287D" w14:textId="77777777" w:rsidR="002E229E" w:rsidRDefault="00EB0030">
            <w:pPr>
              <w:pStyle w:val="Compact"/>
            </w:pPr>
            <w:r>
              <w:rPr>
                <w:bCs/>
              </w:rPr>
              <w:t>Session ID (UUID)</w:t>
            </w:r>
          </w:p>
        </w:tc>
        <w:tc>
          <w:tcPr>
            <w:tcW w:w="0" w:type="auto"/>
          </w:tcPr>
          <w:p w14:paraId="1C7F287E" w14:textId="77777777" w:rsidR="002E229E" w:rsidRDefault="00EB0030">
            <w:pPr>
              <w:pStyle w:val="Compact"/>
            </w:pPr>
            <w:r>
              <w:rPr>
                <w:bCs/>
              </w:rPr>
              <w:t>Timestamp</w:t>
            </w:r>
          </w:p>
        </w:tc>
        <w:tc>
          <w:tcPr>
            <w:tcW w:w="0" w:type="auto"/>
          </w:tcPr>
          <w:p w14:paraId="1C7F287F" w14:textId="77777777" w:rsidR="002E229E" w:rsidRDefault="00EB0030">
            <w:pPr>
              <w:pStyle w:val="Compact"/>
            </w:pPr>
            <w:r>
              <w:rPr>
                <w:bCs/>
              </w:rPr>
              <w:t>Request Timestamp</w:t>
            </w:r>
          </w:p>
        </w:tc>
        <w:tc>
          <w:tcPr>
            <w:tcW w:w="0" w:type="auto"/>
          </w:tcPr>
          <w:p w14:paraId="1C7F2880" w14:textId="77777777" w:rsidR="002E229E" w:rsidRDefault="00EB0030">
            <w:pPr>
              <w:pStyle w:val="Compact"/>
            </w:pPr>
            <w:r>
              <w:rPr>
                <w:bCs/>
              </w:rPr>
              <w:t xml:space="preserve">Next </w:t>
            </w:r>
            <w:proofErr w:type="spellStart"/>
            <w:r>
              <w:rPr>
                <w:bCs/>
              </w:rPr>
              <w:t>SeqNo</w:t>
            </w:r>
            <w:proofErr w:type="spellEnd"/>
          </w:p>
        </w:tc>
        <w:tc>
          <w:tcPr>
            <w:tcW w:w="0" w:type="auto"/>
          </w:tcPr>
          <w:p w14:paraId="1C7F2881" w14:textId="77777777" w:rsidR="002E229E" w:rsidRDefault="00EB0030">
            <w:pPr>
              <w:pStyle w:val="Compact"/>
            </w:pPr>
            <w:r>
              <w:rPr>
                <w:bCs/>
              </w:rPr>
              <w:t xml:space="preserve"> Implicit </w:t>
            </w:r>
            <w:proofErr w:type="spellStart"/>
            <w:r>
              <w:rPr>
                <w:bCs/>
              </w:rPr>
              <w:t>SeqNo</w:t>
            </w:r>
            <w:proofErr w:type="spellEnd"/>
          </w:p>
        </w:tc>
        <w:tc>
          <w:tcPr>
            <w:tcW w:w="0" w:type="auto"/>
          </w:tcPr>
          <w:p w14:paraId="1C7F2882" w14:textId="77777777" w:rsidR="002E229E" w:rsidRDefault="00EB0030">
            <w:pPr>
              <w:pStyle w:val="Compact"/>
            </w:pPr>
            <w:r>
              <w:rPr>
                <w:bCs/>
              </w:rPr>
              <w:t>Code</w:t>
            </w:r>
          </w:p>
        </w:tc>
        <w:tc>
          <w:tcPr>
            <w:tcW w:w="0" w:type="auto"/>
          </w:tcPr>
          <w:p w14:paraId="1C7F2883" w14:textId="77777777" w:rsidR="002E229E" w:rsidRDefault="00EB0030">
            <w:pPr>
              <w:pStyle w:val="Compact"/>
            </w:pPr>
            <w:r>
              <w:rPr>
                <w:bCs/>
              </w:rPr>
              <w:t>Reason</w:t>
            </w:r>
          </w:p>
        </w:tc>
        <w:tc>
          <w:tcPr>
            <w:tcW w:w="0" w:type="auto"/>
          </w:tcPr>
          <w:p w14:paraId="1C7F2884" w14:textId="77777777" w:rsidR="002E229E" w:rsidRDefault="00EB0030">
            <w:pPr>
              <w:pStyle w:val="Compact"/>
            </w:pPr>
            <w:r>
              <w:rPr>
                <w:bCs/>
              </w:rPr>
              <w:t xml:space="preserve">From </w:t>
            </w:r>
            <w:proofErr w:type="spellStart"/>
            <w:r>
              <w:rPr>
                <w:bCs/>
              </w:rPr>
              <w:t>SeqNo</w:t>
            </w:r>
            <w:proofErr w:type="spellEnd"/>
          </w:p>
        </w:tc>
        <w:tc>
          <w:tcPr>
            <w:tcW w:w="0" w:type="auto"/>
          </w:tcPr>
          <w:p w14:paraId="1C7F2885" w14:textId="77777777" w:rsidR="002E229E" w:rsidRDefault="00EB0030">
            <w:pPr>
              <w:pStyle w:val="Compact"/>
            </w:pPr>
            <w:r>
              <w:rPr>
                <w:bCs/>
              </w:rPr>
              <w:t>Count</w:t>
            </w:r>
          </w:p>
        </w:tc>
      </w:tr>
      <w:tr w:rsidR="002E229E" w14:paraId="1C7F2892" w14:textId="77777777">
        <w:tc>
          <w:tcPr>
            <w:tcW w:w="0" w:type="auto"/>
          </w:tcPr>
          <w:p w14:paraId="1C7F2887" w14:textId="77777777" w:rsidR="002E229E" w:rsidRDefault="00EB0030">
            <w:pPr>
              <w:pStyle w:val="Compact"/>
            </w:pPr>
            <w:r>
              <w:t>Negotiate</w:t>
            </w:r>
          </w:p>
        </w:tc>
        <w:tc>
          <w:tcPr>
            <w:tcW w:w="0" w:type="auto"/>
          </w:tcPr>
          <w:p w14:paraId="1C7F2888" w14:textId="77777777" w:rsidR="002E229E" w:rsidRDefault="00EB0030">
            <w:pPr>
              <w:pStyle w:val="Compact"/>
            </w:pPr>
            <w:r>
              <w:t> </w:t>
            </w:r>
          </w:p>
        </w:tc>
        <w:tc>
          <w:tcPr>
            <w:tcW w:w="0" w:type="auto"/>
          </w:tcPr>
          <w:p w14:paraId="1C7F2889" w14:textId="77777777" w:rsidR="002E229E" w:rsidRDefault="00EB0030">
            <w:pPr>
              <w:pStyle w:val="Compact"/>
            </w:pPr>
            <w:r>
              <w:t>ABC</w:t>
            </w:r>
          </w:p>
        </w:tc>
        <w:tc>
          <w:tcPr>
            <w:tcW w:w="0" w:type="auto"/>
          </w:tcPr>
          <w:p w14:paraId="1C7F288A" w14:textId="77777777" w:rsidR="002E229E" w:rsidRDefault="00EB0030">
            <w:pPr>
              <w:pStyle w:val="Compact"/>
            </w:pPr>
            <w:r>
              <w:t>T1</w:t>
            </w:r>
          </w:p>
        </w:tc>
        <w:tc>
          <w:tcPr>
            <w:tcW w:w="0" w:type="auto"/>
          </w:tcPr>
          <w:p w14:paraId="1C7F288B" w14:textId="77777777" w:rsidR="002E229E" w:rsidRDefault="00EB0030">
            <w:pPr>
              <w:pStyle w:val="Compact"/>
            </w:pPr>
            <w:r>
              <w:t>–</w:t>
            </w:r>
          </w:p>
        </w:tc>
        <w:tc>
          <w:tcPr>
            <w:tcW w:w="0" w:type="auto"/>
          </w:tcPr>
          <w:p w14:paraId="1C7F288C" w14:textId="77777777" w:rsidR="002E229E" w:rsidRDefault="00EB0030">
            <w:pPr>
              <w:pStyle w:val="Compact"/>
            </w:pPr>
            <w:r>
              <w:t>–</w:t>
            </w:r>
          </w:p>
        </w:tc>
        <w:tc>
          <w:tcPr>
            <w:tcW w:w="0" w:type="auto"/>
          </w:tcPr>
          <w:p w14:paraId="1C7F288D" w14:textId="77777777" w:rsidR="002E229E" w:rsidRDefault="00EB0030">
            <w:pPr>
              <w:pStyle w:val="Compact"/>
            </w:pPr>
            <w:r>
              <w:t>–</w:t>
            </w:r>
          </w:p>
        </w:tc>
        <w:tc>
          <w:tcPr>
            <w:tcW w:w="0" w:type="auto"/>
          </w:tcPr>
          <w:p w14:paraId="1C7F288E" w14:textId="77777777" w:rsidR="002E229E" w:rsidRDefault="00EB0030">
            <w:pPr>
              <w:pStyle w:val="Compact"/>
            </w:pPr>
            <w:r>
              <w:t>Idempotent</w:t>
            </w:r>
          </w:p>
        </w:tc>
        <w:tc>
          <w:tcPr>
            <w:tcW w:w="0" w:type="auto"/>
          </w:tcPr>
          <w:p w14:paraId="1C7F288F" w14:textId="77777777" w:rsidR="002E229E" w:rsidRDefault="00EB0030">
            <w:pPr>
              <w:pStyle w:val="Compact"/>
            </w:pPr>
            <w:r>
              <w:t>–</w:t>
            </w:r>
          </w:p>
        </w:tc>
        <w:tc>
          <w:tcPr>
            <w:tcW w:w="0" w:type="auto"/>
          </w:tcPr>
          <w:p w14:paraId="1C7F2890" w14:textId="77777777" w:rsidR="002E229E" w:rsidRDefault="00EB0030">
            <w:pPr>
              <w:pStyle w:val="Compact"/>
            </w:pPr>
            <w:r>
              <w:t>–</w:t>
            </w:r>
          </w:p>
        </w:tc>
        <w:tc>
          <w:tcPr>
            <w:tcW w:w="0" w:type="auto"/>
          </w:tcPr>
          <w:p w14:paraId="1C7F2891" w14:textId="77777777" w:rsidR="002E229E" w:rsidRDefault="00EB0030">
            <w:pPr>
              <w:pStyle w:val="Compact"/>
            </w:pPr>
            <w:r>
              <w:t>–</w:t>
            </w:r>
          </w:p>
        </w:tc>
      </w:tr>
      <w:tr w:rsidR="002E229E" w14:paraId="1C7F289E" w14:textId="77777777">
        <w:tc>
          <w:tcPr>
            <w:tcW w:w="0" w:type="auto"/>
          </w:tcPr>
          <w:p w14:paraId="1C7F2893" w14:textId="77777777" w:rsidR="002E229E" w:rsidRDefault="002E229E"/>
        </w:tc>
        <w:tc>
          <w:tcPr>
            <w:tcW w:w="0" w:type="auto"/>
          </w:tcPr>
          <w:p w14:paraId="1C7F2894" w14:textId="24B0D5F1" w:rsidR="002E229E" w:rsidRDefault="001851D6">
            <w:pPr>
              <w:pStyle w:val="Compact"/>
            </w:pPr>
            <w:proofErr w:type="spellStart"/>
            <w:r>
              <w:t>NegotiationResp</w:t>
            </w:r>
            <w:r w:rsidR="00EB0030">
              <w:t>onse</w:t>
            </w:r>
            <w:proofErr w:type="spellEnd"/>
          </w:p>
        </w:tc>
        <w:tc>
          <w:tcPr>
            <w:tcW w:w="0" w:type="auto"/>
          </w:tcPr>
          <w:p w14:paraId="1C7F2895" w14:textId="77777777" w:rsidR="002E229E" w:rsidRDefault="00EB0030">
            <w:pPr>
              <w:pStyle w:val="Compact"/>
            </w:pPr>
            <w:r>
              <w:t>ABC</w:t>
            </w:r>
          </w:p>
        </w:tc>
        <w:tc>
          <w:tcPr>
            <w:tcW w:w="0" w:type="auto"/>
          </w:tcPr>
          <w:p w14:paraId="1C7F2896" w14:textId="77777777" w:rsidR="002E229E" w:rsidRDefault="00EB0030">
            <w:pPr>
              <w:pStyle w:val="Compact"/>
            </w:pPr>
            <w:r>
              <w:t>–</w:t>
            </w:r>
          </w:p>
        </w:tc>
        <w:tc>
          <w:tcPr>
            <w:tcW w:w="0" w:type="auto"/>
          </w:tcPr>
          <w:p w14:paraId="1C7F2897" w14:textId="77777777" w:rsidR="002E229E" w:rsidRDefault="00EB0030">
            <w:pPr>
              <w:pStyle w:val="Compact"/>
            </w:pPr>
            <w:r>
              <w:t>T1</w:t>
            </w:r>
          </w:p>
        </w:tc>
        <w:tc>
          <w:tcPr>
            <w:tcW w:w="0" w:type="auto"/>
          </w:tcPr>
          <w:p w14:paraId="1C7F2898" w14:textId="77777777" w:rsidR="002E229E" w:rsidRDefault="00EB0030">
            <w:pPr>
              <w:pStyle w:val="Compact"/>
            </w:pPr>
            <w:r>
              <w:t>–</w:t>
            </w:r>
          </w:p>
        </w:tc>
        <w:tc>
          <w:tcPr>
            <w:tcW w:w="0" w:type="auto"/>
          </w:tcPr>
          <w:p w14:paraId="1C7F2899" w14:textId="77777777" w:rsidR="002E229E" w:rsidRDefault="00EB0030">
            <w:pPr>
              <w:pStyle w:val="Compact"/>
            </w:pPr>
            <w:r>
              <w:t>–</w:t>
            </w:r>
          </w:p>
        </w:tc>
        <w:tc>
          <w:tcPr>
            <w:tcW w:w="0" w:type="auto"/>
          </w:tcPr>
          <w:p w14:paraId="1C7F289A" w14:textId="77777777" w:rsidR="002E229E" w:rsidRDefault="00EB0030">
            <w:pPr>
              <w:pStyle w:val="Compact"/>
            </w:pPr>
            <w:r>
              <w:t>–</w:t>
            </w:r>
          </w:p>
        </w:tc>
        <w:tc>
          <w:tcPr>
            <w:tcW w:w="0" w:type="auto"/>
          </w:tcPr>
          <w:p w14:paraId="1C7F289B" w14:textId="77777777" w:rsidR="002E229E" w:rsidRDefault="00EB0030">
            <w:pPr>
              <w:pStyle w:val="Compact"/>
            </w:pPr>
            <w:r>
              <w:t>Recoverable</w:t>
            </w:r>
          </w:p>
        </w:tc>
        <w:tc>
          <w:tcPr>
            <w:tcW w:w="0" w:type="auto"/>
          </w:tcPr>
          <w:p w14:paraId="1C7F289C" w14:textId="77777777" w:rsidR="002E229E" w:rsidRDefault="00EB0030">
            <w:pPr>
              <w:pStyle w:val="Compact"/>
            </w:pPr>
            <w:r>
              <w:t>–</w:t>
            </w:r>
          </w:p>
        </w:tc>
        <w:tc>
          <w:tcPr>
            <w:tcW w:w="0" w:type="auto"/>
          </w:tcPr>
          <w:p w14:paraId="1C7F289D" w14:textId="77777777" w:rsidR="002E229E" w:rsidRDefault="00EB0030">
            <w:pPr>
              <w:pStyle w:val="Compact"/>
            </w:pPr>
            <w:r>
              <w:t>–</w:t>
            </w:r>
          </w:p>
        </w:tc>
      </w:tr>
      <w:tr w:rsidR="002E229E" w14:paraId="1C7F28AA" w14:textId="77777777">
        <w:tc>
          <w:tcPr>
            <w:tcW w:w="0" w:type="auto"/>
          </w:tcPr>
          <w:p w14:paraId="1C7F289F" w14:textId="77777777" w:rsidR="002E229E" w:rsidRDefault="00EB0030">
            <w:pPr>
              <w:pStyle w:val="Compact"/>
            </w:pPr>
            <w:r>
              <w:t>Establish</w:t>
            </w:r>
          </w:p>
        </w:tc>
        <w:tc>
          <w:tcPr>
            <w:tcW w:w="0" w:type="auto"/>
          </w:tcPr>
          <w:p w14:paraId="1C7F28A0" w14:textId="77777777" w:rsidR="002E229E" w:rsidRDefault="00EB0030">
            <w:pPr>
              <w:pStyle w:val="Compact"/>
            </w:pPr>
            <w:r>
              <w:t> </w:t>
            </w:r>
          </w:p>
        </w:tc>
        <w:tc>
          <w:tcPr>
            <w:tcW w:w="0" w:type="auto"/>
          </w:tcPr>
          <w:p w14:paraId="1C7F28A1" w14:textId="77777777" w:rsidR="002E229E" w:rsidRDefault="00EB0030">
            <w:pPr>
              <w:pStyle w:val="Compact"/>
            </w:pPr>
            <w:r>
              <w:t>ABC</w:t>
            </w:r>
          </w:p>
        </w:tc>
        <w:tc>
          <w:tcPr>
            <w:tcW w:w="0" w:type="auto"/>
          </w:tcPr>
          <w:p w14:paraId="1C7F28A2" w14:textId="77777777" w:rsidR="002E229E" w:rsidRDefault="00EB0030">
            <w:pPr>
              <w:pStyle w:val="Compact"/>
            </w:pPr>
            <w:r>
              <w:t>T2</w:t>
            </w:r>
          </w:p>
        </w:tc>
        <w:tc>
          <w:tcPr>
            <w:tcW w:w="0" w:type="auto"/>
          </w:tcPr>
          <w:p w14:paraId="1C7F28A3" w14:textId="77777777" w:rsidR="002E229E" w:rsidRDefault="00EB0030">
            <w:pPr>
              <w:pStyle w:val="Compact"/>
            </w:pPr>
            <w:r>
              <w:t>–</w:t>
            </w:r>
          </w:p>
        </w:tc>
        <w:tc>
          <w:tcPr>
            <w:tcW w:w="0" w:type="auto"/>
          </w:tcPr>
          <w:p w14:paraId="1C7F28A4" w14:textId="77777777" w:rsidR="002E229E" w:rsidRDefault="00EB0030">
            <w:pPr>
              <w:pStyle w:val="Compact"/>
            </w:pPr>
            <w:r>
              <w:t>100</w:t>
            </w:r>
          </w:p>
        </w:tc>
        <w:tc>
          <w:tcPr>
            <w:tcW w:w="0" w:type="auto"/>
          </w:tcPr>
          <w:p w14:paraId="1C7F28A5" w14:textId="77777777" w:rsidR="002E229E" w:rsidRDefault="00EB0030">
            <w:pPr>
              <w:pStyle w:val="Compact"/>
            </w:pPr>
            <w:r>
              <w:t>–</w:t>
            </w:r>
          </w:p>
        </w:tc>
        <w:tc>
          <w:tcPr>
            <w:tcW w:w="0" w:type="auto"/>
          </w:tcPr>
          <w:p w14:paraId="1C7F28A6" w14:textId="77777777" w:rsidR="002E229E" w:rsidRDefault="00EB0030">
            <w:pPr>
              <w:pStyle w:val="Compact"/>
            </w:pPr>
            <w:r>
              <w:t>–</w:t>
            </w:r>
          </w:p>
        </w:tc>
        <w:tc>
          <w:tcPr>
            <w:tcW w:w="0" w:type="auto"/>
          </w:tcPr>
          <w:p w14:paraId="1C7F28A7" w14:textId="77777777" w:rsidR="002E229E" w:rsidRDefault="00EB0030">
            <w:pPr>
              <w:pStyle w:val="Compact"/>
            </w:pPr>
            <w:r>
              <w:t>–</w:t>
            </w:r>
          </w:p>
        </w:tc>
        <w:tc>
          <w:tcPr>
            <w:tcW w:w="0" w:type="auto"/>
          </w:tcPr>
          <w:p w14:paraId="1C7F28A8" w14:textId="77777777" w:rsidR="002E229E" w:rsidRDefault="00EB0030">
            <w:pPr>
              <w:pStyle w:val="Compact"/>
            </w:pPr>
            <w:r>
              <w:t>–</w:t>
            </w:r>
          </w:p>
        </w:tc>
        <w:tc>
          <w:tcPr>
            <w:tcW w:w="0" w:type="auto"/>
          </w:tcPr>
          <w:p w14:paraId="1C7F28A9" w14:textId="77777777" w:rsidR="002E229E" w:rsidRDefault="00EB0030">
            <w:pPr>
              <w:pStyle w:val="Compact"/>
            </w:pPr>
            <w:r>
              <w:t>–</w:t>
            </w:r>
          </w:p>
        </w:tc>
      </w:tr>
      <w:tr w:rsidR="002E229E" w14:paraId="1C7F28B6" w14:textId="77777777">
        <w:tc>
          <w:tcPr>
            <w:tcW w:w="0" w:type="auto"/>
          </w:tcPr>
          <w:p w14:paraId="1C7F28AB" w14:textId="77777777" w:rsidR="002E229E" w:rsidRDefault="002E229E"/>
        </w:tc>
        <w:tc>
          <w:tcPr>
            <w:tcW w:w="0" w:type="auto"/>
          </w:tcPr>
          <w:p w14:paraId="1C7F28AC" w14:textId="0088EB01" w:rsidR="002E229E" w:rsidRDefault="00FF7AC5">
            <w:pPr>
              <w:pStyle w:val="Compact"/>
            </w:pPr>
            <w:proofErr w:type="spellStart"/>
            <w:r>
              <w:t>EstablishmentAck</w:t>
            </w:r>
            <w:proofErr w:type="spellEnd"/>
          </w:p>
        </w:tc>
        <w:tc>
          <w:tcPr>
            <w:tcW w:w="0" w:type="auto"/>
          </w:tcPr>
          <w:p w14:paraId="1C7F28AD" w14:textId="77777777" w:rsidR="002E229E" w:rsidRDefault="00EB0030">
            <w:pPr>
              <w:pStyle w:val="Compact"/>
            </w:pPr>
            <w:r>
              <w:t>ABC</w:t>
            </w:r>
          </w:p>
        </w:tc>
        <w:tc>
          <w:tcPr>
            <w:tcW w:w="0" w:type="auto"/>
          </w:tcPr>
          <w:p w14:paraId="1C7F28AE" w14:textId="77777777" w:rsidR="002E229E" w:rsidRDefault="00EB0030">
            <w:pPr>
              <w:pStyle w:val="Compact"/>
            </w:pPr>
            <w:r>
              <w:t>–</w:t>
            </w:r>
          </w:p>
        </w:tc>
        <w:tc>
          <w:tcPr>
            <w:tcW w:w="0" w:type="auto"/>
          </w:tcPr>
          <w:p w14:paraId="1C7F28AF" w14:textId="77777777" w:rsidR="002E229E" w:rsidRDefault="00EB0030">
            <w:pPr>
              <w:pStyle w:val="Compact"/>
            </w:pPr>
            <w:r>
              <w:t>T2</w:t>
            </w:r>
          </w:p>
        </w:tc>
        <w:tc>
          <w:tcPr>
            <w:tcW w:w="0" w:type="auto"/>
          </w:tcPr>
          <w:p w14:paraId="1C7F28B0" w14:textId="77777777" w:rsidR="002E229E" w:rsidRDefault="00EB0030">
            <w:pPr>
              <w:pStyle w:val="Compact"/>
            </w:pPr>
            <w:r>
              <w:t>1000</w:t>
            </w:r>
          </w:p>
        </w:tc>
        <w:tc>
          <w:tcPr>
            <w:tcW w:w="0" w:type="auto"/>
          </w:tcPr>
          <w:p w14:paraId="1C7F28B1" w14:textId="77777777" w:rsidR="002E229E" w:rsidRDefault="00EB0030">
            <w:pPr>
              <w:pStyle w:val="Compact"/>
            </w:pPr>
            <w:r>
              <w:t>–</w:t>
            </w:r>
          </w:p>
        </w:tc>
        <w:tc>
          <w:tcPr>
            <w:tcW w:w="0" w:type="auto"/>
          </w:tcPr>
          <w:p w14:paraId="1C7F28B2" w14:textId="77777777" w:rsidR="002E229E" w:rsidRDefault="00EB0030">
            <w:pPr>
              <w:pStyle w:val="Compact"/>
            </w:pPr>
            <w:r>
              <w:t>–</w:t>
            </w:r>
          </w:p>
        </w:tc>
        <w:tc>
          <w:tcPr>
            <w:tcW w:w="0" w:type="auto"/>
          </w:tcPr>
          <w:p w14:paraId="1C7F28B3" w14:textId="77777777" w:rsidR="002E229E" w:rsidRDefault="00EB0030">
            <w:pPr>
              <w:pStyle w:val="Compact"/>
            </w:pPr>
            <w:r>
              <w:t>–</w:t>
            </w:r>
          </w:p>
        </w:tc>
        <w:tc>
          <w:tcPr>
            <w:tcW w:w="0" w:type="auto"/>
          </w:tcPr>
          <w:p w14:paraId="1C7F28B4" w14:textId="77777777" w:rsidR="002E229E" w:rsidRDefault="00EB0030">
            <w:pPr>
              <w:pStyle w:val="Compact"/>
            </w:pPr>
            <w:r>
              <w:t>–</w:t>
            </w:r>
          </w:p>
        </w:tc>
        <w:tc>
          <w:tcPr>
            <w:tcW w:w="0" w:type="auto"/>
          </w:tcPr>
          <w:p w14:paraId="1C7F28B5" w14:textId="77777777" w:rsidR="002E229E" w:rsidRDefault="00EB0030">
            <w:pPr>
              <w:pStyle w:val="Compact"/>
            </w:pPr>
            <w:r>
              <w:t>–</w:t>
            </w:r>
          </w:p>
        </w:tc>
      </w:tr>
      <w:tr w:rsidR="002E229E" w14:paraId="1C7F28C2" w14:textId="77777777">
        <w:tc>
          <w:tcPr>
            <w:tcW w:w="0" w:type="auto"/>
          </w:tcPr>
          <w:p w14:paraId="1C7F28B7" w14:textId="77777777" w:rsidR="002E229E" w:rsidRDefault="002E229E"/>
        </w:tc>
        <w:tc>
          <w:tcPr>
            <w:tcW w:w="0" w:type="auto"/>
          </w:tcPr>
          <w:p w14:paraId="1C7F28B8" w14:textId="77777777" w:rsidR="002E229E" w:rsidRDefault="00EB0030">
            <w:pPr>
              <w:pStyle w:val="Compact"/>
            </w:pPr>
            <w:r>
              <w:t>Sequence</w:t>
            </w:r>
          </w:p>
        </w:tc>
        <w:tc>
          <w:tcPr>
            <w:tcW w:w="0" w:type="auto"/>
          </w:tcPr>
          <w:p w14:paraId="1C7F28B9" w14:textId="77777777" w:rsidR="002E229E" w:rsidRDefault="00EB0030">
            <w:pPr>
              <w:pStyle w:val="Compact"/>
            </w:pPr>
            <w:r>
              <w:t>–</w:t>
            </w:r>
          </w:p>
        </w:tc>
        <w:tc>
          <w:tcPr>
            <w:tcW w:w="0" w:type="auto"/>
          </w:tcPr>
          <w:p w14:paraId="1C7F28BA" w14:textId="77777777" w:rsidR="002E229E" w:rsidRDefault="00EB0030">
            <w:pPr>
              <w:pStyle w:val="Compact"/>
            </w:pPr>
            <w:r>
              <w:t>–</w:t>
            </w:r>
          </w:p>
        </w:tc>
        <w:tc>
          <w:tcPr>
            <w:tcW w:w="0" w:type="auto"/>
          </w:tcPr>
          <w:p w14:paraId="1C7F28BB" w14:textId="77777777" w:rsidR="002E229E" w:rsidRDefault="00EB0030">
            <w:pPr>
              <w:pStyle w:val="Compact"/>
            </w:pPr>
            <w:r>
              <w:t>–</w:t>
            </w:r>
          </w:p>
        </w:tc>
        <w:tc>
          <w:tcPr>
            <w:tcW w:w="0" w:type="auto"/>
          </w:tcPr>
          <w:p w14:paraId="1C7F28BC" w14:textId="77777777" w:rsidR="002E229E" w:rsidRDefault="00EB0030">
            <w:pPr>
              <w:pStyle w:val="Compact"/>
            </w:pPr>
            <w:r>
              <w:t>1000</w:t>
            </w:r>
          </w:p>
        </w:tc>
        <w:tc>
          <w:tcPr>
            <w:tcW w:w="0" w:type="auto"/>
          </w:tcPr>
          <w:p w14:paraId="1C7F28BD" w14:textId="77777777" w:rsidR="002E229E" w:rsidRDefault="00EB0030">
            <w:pPr>
              <w:pStyle w:val="Compact"/>
            </w:pPr>
            <w:r>
              <w:t>–</w:t>
            </w:r>
          </w:p>
        </w:tc>
        <w:tc>
          <w:tcPr>
            <w:tcW w:w="0" w:type="auto"/>
          </w:tcPr>
          <w:p w14:paraId="1C7F28BE" w14:textId="77777777" w:rsidR="002E229E" w:rsidRDefault="00EB0030">
            <w:pPr>
              <w:pStyle w:val="Compact"/>
            </w:pPr>
            <w:r>
              <w:t>–</w:t>
            </w:r>
          </w:p>
        </w:tc>
        <w:tc>
          <w:tcPr>
            <w:tcW w:w="0" w:type="auto"/>
          </w:tcPr>
          <w:p w14:paraId="1C7F28BF" w14:textId="77777777" w:rsidR="002E229E" w:rsidRDefault="00EB0030">
            <w:pPr>
              <w:pStyle w:val="Compact"/>
            </w:pPr>
            <w:r>
              <w:t>–</w:t>
            </w:r>
          </w:p>
        </w:tc>
        <w:tc>
          <w:tcPr>
            <w:tcW w:w="0" w:type="auto"/>
          </w:tcPr>
          <w:p w14:paraId="1C7F28C0" w14:textId="77777777" w:rsidR="002E229E" w:rsidRDefault="00EB0030">
            <w:pPr>
              <w:pStyle w:val="Compact"/>
            </w:pPr>
            <w:r>
              <w:t>–</w:t>
            </w:r>
          </w:p>
        </w:tc>
        <w:tc>
          <w:tcPr>
            <w:tcW w:w="0" w:type="auto"/>
          </w:tcPr>
          <w:p w14:paraId="1C7F28C1" w14:textId="77777777" w:rsidR="002E229E" w:rsidRDefault="00EB0030">
            <w:pPr>
              <w:pStyle w:val="Compact"/>
            </w:pPr>
            <w:r>
              <w:t>–</w:t>
            </w:r>
          </w:p>
        </w:tc>
      </w:tr>
      <w:tr w:rsidR="002E229E" w14:paraId="1C7F28CE" w14:textId="77777777">
        <w:tc>
          <w:tcPr>
            <w:tcW w:w="0" w:type="auto"/>
          </w:tcPr>
          <w:p w14:paraId="1C7F28C3" w14:textId="77777777" w:rsidR="002E229E" w:rsidRDefault="00EB0030">
            <w:pPr>
              <w:pStyle w:val="Compact"/>
            </w:pPr>
            <w:proofErr w:type="spellStart"/>
            <w:r>
              <w:t>RetransmissionRequest</w:t>
            </w:r>
            <w:proofErr w:type="spellEnd"/>
          </w:p>
        </w:tc>
        <w:tc>
          <w:tcPr>
            <w:tcW w:w="0" w:type="auto"/>
          </w:tcPr>
          <w:p w14:paraId="1C7F28C4" w14:textId="77777777" w:rsidR="002E229E" w:rsidRDefault="002E229E"/>
        </w:tc>
        <w:tc>
          <w:tcPr>
            <w:tcW w:w="0" w:type="auto"/>
          </w:tcPr>
          <w:p w14:paraId="1C7F28C5" w14:textId="77777777" w:rsidR="002E229E" w:rsidRDefault="00EB0030">
            <w:pPr>
              <w:pStyle w:val="Compact"/>
            </w:pPr>
            <w:r>
              <w:t>ABC</w:t>
            </w:r>
          </w:p>
        </w:tc>
        <w:tc>
          <w:tcPr>
            <w:tcW w:w="0" w:type="auto"/>
          </w:tcPr>
          <w:p w14:paraId="1C7F28C6" w14:textId="77777777" w:rsidR="002E229E" w:rsidRDefault="00EB0030">
            <w:pPr>
              <w:pStyle w:val="Compact"/>
            </w:pPr>
            <w:r>
              <w:t>T3</w:t>
            </w:r>
          </w:p>
        </w:tc>
        <w:tc>
          <w:tcPr>
            <w:tcW w:w="0" w:type="auto"/>
          </w:tcPr>
          <w:p w14:paraId="1C7F28C7" w14:textId="77777777" w:rsidR="002E229E" w:rsidRDefault="00EB0030">
            <w:pPr>
              <w:pStyle w:val="Compact"/>
            </w:pPr>
            <w:r>
              <w:t>–</w:t>
            </w:r>
          </w:p>
        </w:tc>
        <w:tc>
          <w:tcPr>
            <w:tcW w:w="0" w:type="auto"/>
          </w:tcPr>
          <w:p w14:paraId="1C7F28C8" w14:textId="77777777" w:rsidR="002E229E" w:rsidRDefault="00EB0030">
            <w:pPr>
              <w:pStyle w:val="Compact"/>
            </w:pPr>
            <w:r>
              <w:t>–</w:t>
            </w:r>
          </w:p>
        </w:tc>
        <w:tc>
          <w:tcPr>
            <w:tcW w:w="0" w:type="auto"/>
          </w:tcPr>
          <w:p w14:paraId="1C7F28C9" w14:textId="77777777" w:rsidR="002E229E" w:rsidRDefault="00EB0030">
            <w:pPr>
              <w:pStyle w:val="Compact"/>
            </w:pPr>
            <w:r>
              <w:t>–</w:t>
            </w:r>
          </w:p>
        </w:tc>
        <w:tc>
          <w:tcPr>
            <w:tcW w:w="0" w:type="auto"/>
          </w:tcPr>
          <w:p w14:paraId="1C7F28CA" w14:textId="77777777" w:rsidR="002E229E" w:rsidRDefault="00EB0030">
            <w:pPr>
              <w:pStyle w:val="Compact"/>
            </w:pPr>
            <w:r>
              <w:t>–</w:t>
            </w:r>
          </w:p>
        </w:tc>
        <w:tc>
          <w:tcPr>
            <w:tcW w:w="0" w:type="auto"/>
          </w:tcPr>
          <w:p w14:paraId="1C7F28CB" w14:textId="77777777" w:rsidR="002E229E" w:rsidRDefault="00EB0030">
            <w:pPr>
              <w:pStyle w:val="Compact"/>
            </w:pPr>
            <w:r>
              <w:t>–</w:t>
            </w:r>
          </w:p>
        </w:tc>
        <w:tc>
          <w:tcPr>
            <w:tcW w:w="0" w:type="auto"/>
          </w:tcPr>
          <w:p w14:paraId="1C7F28CC" w14:textId="77777777" w:rsidR="002E229E" w:rsidRDefault="00EB0030">
            <w:pPr>
              <w:pStyle w:val="Compact"/>
            </w:pPr>
            <w:r>
              <w:t>1</w:t>
            </w:r>
          </w:p>
        </w:tc>
        <w:tc>
          <w:tcPr>
            <w:tcW w:w="0" w:type="auto"/>
          </w:tcPr>
          <w:p w14:paraId="1C7F28CD" w14:textId="77777777" w:rsidR="002E229E" w:rsidRDefault="00EB0030">
            <w:pPr>
              <w:pStyle w:val="Compact"/>
            </w:pPr>
            <w:r>
              <w:t>999</w:t>
            </w:r>
          </w:p>
        </w:tc>
      </w:tr>
      <w:tr w:rsidR="002E229E" w14:paraId="1C7F28DA" w14:textId="77777777">
        <w:tc>
          <w:tcPr>
            <w:tcW w:w="0" w:type="auto"/>
          </w:tcPr>
          <w:p w14:paraId="1C7F28CF" w14:textId="77777777" w:rsidR="002E229E" w:rsidRDefault="002E229E"/>
        </w:tc>
        <w:tc>
          <w:tcPr>
            <w:tcW w:w="0" w:type="auto"/>
          </w:tcPr>
          <w:p w14:paraId="1C7F28D0" w14:textId="77777777" w:rsidR="002E229E" w:rsidRDefault="00EB0030">
            <w:pPr>
              <w:pStyle w:val="Compact"/>
            </w:pPr>
            <w:proofErr w:type="spellStart"/>
            <w:r>
              <w:t>RetransmitReject</w:t>
            </w:r>
            <w:proofErr w:type="spellEnd"/>
          </w:p>
        </w:tc>
        <w:tc>
          <w:tcPr>
            <w:tcW w:w="0" w:type="auto"/>
          </w:tcPr>
          <w:p w14:paraId="1C7F28D1" w14:textId="77777777" w:rsidR="002E229E" w:rsidRDefault="00EB0030">
            <w:pPr>
              <w:pStyle w:val="Compact"/>
            </w:pPr>
            <w:r>
              <w:t>ABC</w:t>
            </w:r>
          </w:p>
        </w:tc>
        <w:tc>
          <w:tcPr>
            <w:tcW w:w="0" w:type="auto"/>
          </w:tcPr>
          <w:p w14:paraId="1C7F28D2" w14:textId="77777777" w:rsidR="002E229E" w:rsidRDefault="00EB0030">
            <w:pPr>
              <w:pStyle w:val="Compact"/>
            </w:pPr>
            <w:r>
              <w:t>–</w:t>
            </w:r>
          </w:p>
        </w:tc>
        <w:tc>
          <w:tcPr>
            <w:tcW w:w="0" w:type="auto"/>
          </w:tcPr>
          <w:p w14:paraId="1C7F28D3" w14:textId="77777777" w:rsidR="002E229E" w:rsidRDefault="00EB0030">
            <w:pPr>
              <w:pStyle w:val="Compact"/>
            </w:pPr>
            <w:r>
              <w:t>T3</w:t>
            </w:r>
          </w:p>
        </w:tc>
        <w:tc>
          <w:tcPr>
            <w:tcW w:w="0" w:type="auto"/>
          </w:tcPr>
          <w:p w14:paraId="1C7F28D4" w14:textId="77777777" w:rsidR="002E229E" w:rsidRDefault="00EB0030">
            <w:pPr>
              <w:pStyle w:val="Compact"/>
            </w:pPr>
            <w:r>
              <w:t>–</w:t>
            </w:r>
          </w:p>
        </w:tc>
        <w:tc>
          <w:tcPr>
            <w:tcW w:w="0" w:type="auto"/>
          </w:tcPr>
          <w:p w14:paraId="1C7F28D5" w14:textId="77777777" w:rsidR="002E229E" w:rsidRDefault="00EB0030">
            <w:pPr>
              <w:pStyle w:val="Compact"/>
            </w:pPr>
            <w:r>
              <w:t>–</w:t>
            </w:r>
          </w:p>
        </w:tc>
        <w:tc>
          <w:tcPr>
            <w:tcW w:w="0" w:type="auto"/>
          </w:tcPr>
          <w:p w14:paraId="1C7F28D6" w14:textId="77777777" w:rsidR="002E229E" w:rsidRDefault="00EB0030">
            <w:pPr>
              <w:pStyle w:val="Compact"/>
            </w:pPr>
            <w:proofErr w:type="spellStart"/>
            <w:r>
              <w:t>RequestLimitExceeded</w:t>
            </w:r>
            <w:proofErr w:type="spellEnd"/>
          </w:p>
        </w:tc>
        <w:tc>
          <w:tcPr>
            <w:tcW w:w="0" w:type="auto"/>
          </w:tcPr>
          <w:p w14:paraId="1C7F28D7" w14:textId="77777777" w:rsidR="002E229E" w:rsidRDefault="00EB0030">
            <w:pPr>
              <w:pStyle w:val="Compact"/>
            </w:pPr>
            <w:r>
              <w:t>Count Exceeds 500</w:t>
            </w:r>
          </w:p>
        </w:tc>
        <w:tc>
          <w:tcPr>
            <w:tcW w:w="0" w:type="auto"/>
          </w:tcPr>
          <w:p w14:paraId="1C7F28D8" w14:textId="77777777" w:rsidR="002E229E" w:rsidRDefault="00EB0030">
            <w:pPr>
              <w:pStyle w:val="Compact"/>
            </w:pPr>
            <w:r>
              <w:t>–</w:t>
            </w:r>
          </w:p>
        </w:tc>
        <w:tc>
          <w:tcPr>
            <w:tcW w:w="0" w:type="auto"/>
          </w:tcPr>
          <w:p w14:paraId="1C7F28D9" w14:textId="77777777" w:rsidR="002E229E" w:rsidRDefault="00EB0030">
            <w:pPr>
              <w:pStyle w:val="Compact"/>
            </w:pPr>
            <w:r>
              <w:t>–</w:t>
            </w:r>
          </w:p>
        </w:tc>
      </w:tr>
      <w:tr w:rsidR="002E229E" w14:paraId="1C7F28E6" w14:textId="77777777">
        <w:tc>
          <w:tcPr>
            <w:tcW w:w="0" w:type="auto"/>
          </w:tcPr>
          <w:p w14:paraId="1C7F28DB" w14:textId="77777777" w:rsidR="002E229E" w:rsidRDefault="00EB0030">
            <w:pPr>
              <w:pStyle w:val="Compact"/>
            </w:pPr>
            <w:r>
              <w:t xml:space="preserve">&lt;Here the </w:t>
            </w:r>
            <w:proofErr w:type="spellStart"/>
            <w:r>
              <w:t>RetransmisisonRequest</w:t>
            </w:r>
            <w:proofErr w:type="spellEnd"/>
            <w:r>
              <w:t xml:space="preserve"> was rejected due to the count of messages requested bring greater than what is supported by the sender&gt;</w:t>
            </w:r>
          </w:p>
        </w:tc>
        <w:tc>
          <w:tcPr>
            <w:tcW w:w="0" w:type="auto"/>
          </w:tcPr>
          <w:p w14:paraId="1C7F28DC" w14:textId="77777777" w:rsidR="002E229E" w:rsidRDefault="002E229E"/>
        </w:tc>
        <w:tc>
          <w:tcPr>
            <w:tcW w:w="0" w:type="auto"/>
          </w:tcPr>
          <w:p w14:paraId="1C7F28DD" w14:textId="77777777" w:rsidR="002E229E" w:rsidRDefault="002E229E"/>
        </w:tc>
        <w:tc>
          <w:tcPr>
            <w:tcW w:w="0" w:type="auto"/>
          </w:tcPr>
          <w:p w14:paraId="1C7F28DE" w14:textId="77777777" w:rsidR="002E229E" w:rsidRDefault="002E229E"/>
        </w:tc>
        <w:tc>
          <w:tcPr>
            <w:tcW w:w="0" w:type="auto"/>
          </w:tcPr>
          <w:p w14:paraId="1C7F28DF" w14:textId="77777777" w:rsidR="002E229E" w:rsidRDefault="002E229E"/>
        </w:tc>
        <w:tc>
          <w:tcPr>
            <w:tcW w:w="0" w:type="auto"/>
          </w:tcPr>
          <w:p w14:paraId="1C7F28E0" w14:textId="77777777" w:rsidR="002E229E" w:rsidRDefault="002E229E"/>
        </w:tc>
        <w:tc>
          <w:tcPr>
            <w:tcW w:w="0" w:type="auto"/>
          </w:tcPr>
          <w:p w14:paraId="1C7F28E1" w14:textId="77777777" w:rsidR="002E229E" w:rsidRDefault="002E229E"/>
        </w:tc>
        <w:tc>
          <w:tcPr>
            <w:tcW w:w="0" w:type="auto"/>
          </w:tcPr>
          <w:p w14:paraId="1C7F28E2" w14:textId="77777777" w:rsidR="002E229E" w:rsidRDefault="002E229E"/>
        </w:tc>
        <w:tc>
          <w:tcPr>
            <w:tcW w:w="0" w:type="auto"/>
          </w:tcPr>
          <w:p w14:paraId="1C7F28E3" w14:textId="77777777" w:rsidR="002E229E" w:rsidRDefault="002E229E"/>
        </w:tc>
        <w:tc>
          <w:tcPr>
            <w:tcW w:w="0" w:type="auto"/>
          </w:tcPr>
          <w:p w14:paraId="1C7F28E4" w14:textId="77777777" w:rsidR="002E229E" w:rsidRDefault="002E229E"/>
        </w:tc>
        <w:tc>
          <w:tcPr>
            <w:tcW w:w="0" w:type="auto"/>
          </w:tcPr>
          <w:p w14:paraId="1C7F28E5" w14:textId="77777777" w:rsidR="002E229E" w:rsidRDefault="002E229E"/>
        </w:tc>
      </w:tr>
    </w:tbl>
    <w:p w14:paraId="1C7F28E7" w14:textId="77777777" w:rsidR="002E229E" w:rsidRDefault="00EB0030">
      <w:pPr>
        <w:pStyle w:val="berschrift4"/>
      </w:pPr>
      <w:bookmarkStart w:id="267" w:name="_Toc68972476"/>
      <w:bookmarkStart w:id="268" w:name="X62e28967aa50d45e306749c79c700f23fbee7bf"/>
      <w:bookmarkEnd w:id="266"/>
      <w:r>
        <w:t>Retransmission Reject (</w:t>
      </w:r>
      <w:proofErr w:type="spellStart"/>
      <w:r>
        <w:t>Retrasmission</w:t>
      </w:r>
      <w:proofErr w:type="spellEnd"/>
      <w:r>
        <w:t xml:space="preserve"> Out of Bounds)</w:t>
      </w:r>
      <w:bookmarkEnd w:id="267"/>
    </w:p>
    <w:p w14:paraId="1C7F28E8" w14:textId="77777777" w:rsidR="002E229E" w:rsidRDefault="00EB0030">
      <w:pPr>
        <w:pStyle w:val="FirstParagraph"/>
      </w:pPr>
      <w:proofErr w:type="spellStart"/>
      <w:r>
        <w:t>RetransmissionRequest</w:t>
      </w:r>
      <w:proofErr w:type="spellEnd"/>
      <w:r>
        <w:t xml:space="preserve"> asking to replay messages which are no longer available (for example older than three days) could also be rejected.</w:t>
      </w:r>
    </w:p>
    <w:tbl>
      <w:tblPr>
        <w:tblStyle w:val="Table"/>
        <w:tblW w:w="5000" w:type="pct"/>
        <w:tblLook w:val="0020" w:firstRow="1" w:lastRow="0" w:firstColumn="0" w:lastColumn="0" w:noHBand="0" w:noVBand="0"/>
      </w:tblPr>
      <w:tblGrid>
        <w:gridCol w:w="2342"/>
        <w:gridCol w:w="1957"/>
        <w:gridCol w:w="945"/>
        <w:gridCol w:w="1146"/>
        <w:gridCol w:w="1241"/>
        <w:gridCol w:w="816"/>
        <w:gridCol w:w="1382"/>
        <w:gridCol w:w="821"/>
        <w:gridCol w:w="714"/>
        <w:gridCol w:w="2193"/>
        <w:gridCol w:w="1231"/>
      </w:tblGrid>
      <w:tr w:rsidR="002E229E" w14:paraId="1C7F28F4"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28E9" w14:textId="77777777" w:rsidR="002E229E" w:rsidRDefault="00EB0030">
            <w:pPr>
              <w:pStyle w:val="Compact"/>
            </w:pPr>
            <w:r>
              <w:rPr>
                <w:bCs/>
              </w:rPr>
              <w:t>Message Received</w:t>
            </w:r>
          </w:p>
        </w:tc>
        <w:tc>
          <w:tcPr>
            <w:tcW w:w="0" w:type="auto"/>
          </w:tcPr>
          <w:p w14:paraId="1C7F28EA" w14:textId="77777777" w:rsidR="002E229E" w:rsidRDefault="00EB0030">
            <w:pPr>
              <w:pStyle w:val="Compact"/>
            </w:pPr>
            <w:r>
              <w:rPr>
                <w:bCs/>
              </w:rPr>
              <w:t>Message Sent</w:t>
            </w:r>
          </w:p>
        </w:tc>
        <w:tc>
          <w:tcPr>
            <w:tcW w:w="0" w:type="auto"/>
          </w:tcPr>
          <w:p w14:paraId="1C7F28EB" w14:textId="77777777" w:rsidR="002E229E" w:rsidRDefault="00EB0030">
            <w:pPr>
              <w:pStyle w:val="Compact"/>
            </w:pPr>
            <w:r>
              <w:rPr>
                <w:bCs/>
              </w:rPr>
              <w:t>Session ID (UUID)</w:t>
            </w:r>
          </w:p>
        </w:tc>
        <w:tc>
          <w:tcPr>
            <w:tcW w:w="0" w:type="auto"/>
          </w:tcPr>
          <w:p w14:paraId="1C7F28EC" w14:textId="77777777" w:rsidR="002E229E" w:rsidRDefault="00EB0030">
            <w:pPr>
              <w:pStyle w:val="Compact"/>
            </w:pPr>
            <w:r>
              <w:rPr>
                <w:bCs/>
              </w:rPr>
              <w:t>Timestamp</w:t>
            </w:r>
          </w:p>
        </w:tc>
        <w:tc>
          <w:tcPr>
            <w:tcW w:w="0" w:type="auto"/>
          </w:tcPr>
          <w:p w14:paraId="1C7F28ED" w14:textId="77777777" w:rsidR="002E229E" w:rsidRDefault="00EB0030">
            <w:pPr>
              <w:pStyle w:val="Compact"/>
            </w:pPr>
            <w:r>
              <w:rPr>
                <w:bCs/>
              </w:rPr>
              <w:t>Request Timestamp</w:t>
            </w:r>
          </w:p>
        </w:tc>
        <w:tc>
          <w:tcPr>
            <w:tcW w:w="0" w:type="auto"/>
          </w:tcPr>
          <w:p w14:paraId="1C7F28EE" w14:textId="77777777" w:rsidR="002E229E" w:rsidRDefault="00EB0030">
            <w:pPr>
              <w:pStyle w:val="Compact"/>
            </w:pPr>
            <w:r>
              <w:rPr>
                <w:bCs/>
              </w:rPr>
              <w:t xml:space="preserve">Next </w:t>
            </w:r>
            <w:proofErr w:type="spellStart"/>
            <w:r>
              <w:rPr>
                <w:bCs/>
              </w:rPr>
              <w:t>SeqNo</w:t>
            </w:r>
            <w:proofErr w:type="spellEnd"/>
          </w:p>
        </w:tc>
        <w:tc>
          <w:tcPr>
            <w:tcW w:w="0" w:type="auto"/>
          </w:tcPr>
          <w:p w14:paraId="1C7F28EF" w14:textId="77777777" w:rsidR="002E229E" w:rsidRDefault="00EB0030">
            <w:pPr>
              <w:pStyle w:val="Compact"/>
            </w:pPr>
            <w:proofErr w:type="spellStart"/>
            <w:r>
              <w:rPr>
                <w:bCs/>
              </w:rPr>
              <w:t>ImplicitSeqNo</w:t>
            </w:r>
            <w:proofErr w:type="spellEnd"/>
          </w:p>
        </w:tc>
        <w:tc>
          <w:tcPr>
            <w:tcW w:w="0" w:type="auto"/>
          </w:tcPr>
          <w:p w14:paraId="1C7F28F0" w14:textId="77777777" w:rsidR="002E229E" w:rsidRDefault="00EB0030">
            <w:pPr>
              <w:pStyle w:val="Compact"/>
            </w:pPr>
            <w:r>
              <w:rPr>
                <w:bCs/>
              </w:rPr>
              <w:t xml:space="preserve">From </w:t>
            </w:r>
            <w:proofErr w:type="spellStart"/>
            <w:r>
              <w:rPr>
                <w:bCs/>
              </w:rPr>
              <w:t>SeqNo</w:t>
            </w:r>
            <w:proofErr w:type="spellEnd"/>
          </w:p>
        </w:tc>
        <w:tc>
          <w:tcPr>
            <w:tcW w:w="0" w:type="auto"/>
          </w:tcPr>
          <w:p w14:paraId="1C7F28F1" w14:textId="77777777" w:rsidR="002E229E" w:rsidRDefault="00EB0030">
            <w:pPr>
              <w:pStyle w:val="Compact"/>
            </w:pPr>
            <w:r>
              <w:rPr>
                <w:bCs/>
              </w:rPr>
              <w:t>Count</w:t>
            </w:r>
          </w:p>
        </w:tc>
        <w:tc>
          <w:tcPr>
            <w:tcW w:w="0" w:type="auto"/>
          </w:tcPr>
          <w:p w14:paraId="1C7F28F2" w14:textId="77777777" w:rsidR="002E229E" w:rsidRDefault="00EB0030">
            <w:pPr>
              <w:pStyle w:val="Compact"/>
            </w:pPr>
            <w:r>
              <w:rPr>
                <w:bCs/>
              </w:rPr>
              <w:t>Code</w:t>
            </w:r>
          </w:p>
        </w:tc>
        <w:tc>
          <w:tcPr>
            <w:tcW w:w="0" w:type="auto"/>
          </w:tcPr>
          <w:p w14:paraId="1C7F28F3" w14:textId="77777777" w:rsidR="002E229E" w:rsidRDefault="00EB0030">
            <w:pPr>
              <w:pStyle w:val="Compact"/>
            </w:pPr>
            <w:r>
              <w:rPr>
                <w:bCs/>
              </w:rPr>
              <w:t>Reason</w:t>
            </w:r>
          </w:p>
        </w:tc>
      </w:tr>
      <w:tr w:rsidR="002E229E" w14:paraId="1C7F2900" w14:textId="77777777">
        <w:tc>
          <w:tcPr>
            <w:tcW w:w="0" w:type="auto"/>
          </w:tcPr>
          <w:p w14:paraId="1C7F28F5" w14:textId="77777777" w:rsidR="002E229E" w:rsidRDefault="00EB0030">
            <w:pPr>
              <w:pStyle w:val="Compact"/>
            </w:pPr>
            <w:r>
              <w:t>Negotiate</w:t>
            </w:r>
          </w:p>
        </w:tc>
        <w:tc>
          <w:tcPr>
            <w:tcW w:w="0" w:type="auto"/>
          </w:tcPr>
          <w:p w14:paraId="1C7F28F6" w14:textId="77777777" w:rsidR="002E229E" w:rsidRDefault="00EB0030">
            <w:pPr>
              <w:pStyle w:val="Compact"/>
            </w:pPr>
            <w:r>
              <w:t> </w:t>
            </w:r>
          </w:p>
        </w:tc>
        <w:tc>
          <w:tcPr>
            <w:tcW w:w="0" w:type="auto"/>
          </w:tcPr>
          <w:p w14:paraId="1C7F28F7" w14:textId="77777777" w:rsidR="002E229E" w:rsidRDefault="00EB0030">
            <w:pPr>
              <w:pStyle w:val="Compact"/>
            </w:pPr>
            <w:r>
              <w:t>ABC</w:t>
            </w:r>
          </w:p>
        </w:tc>
        <w:tc>
          <w:tcPr>
            <w:tcW w:w="0" w:type="auto"/>
          </w:tcPr>
          <w:p w14:paraId="1C7F28F8" w14:textId="77777777" w:rsidR="002E229E" w:rsidRDefault="00EB0030">
            <w:pPr>
              <w:pStyle w:val="Compact"/>
            </w:pPr>
            <w:r>
              <w:t>T1</w:t>
            </w:r>
          </w:p>
        </w:tc>
        <w:tc>
          <w:tcPr>
            <w:tcW w:w="0" w:type="auto"/>
          </w:tcPr>
          <w:p w14:paraId="1C7F28F9" w14:textId="77777777" w:rsidR="002E229E" w:rsidRDefault="00EB0030">
            <w:pPr>
              <w:pStyle w:val="Compact"/>
            </w:pPr>
            <w:r>
              <w:t>–</w:t>
            </w:r>
          </w:p>
        </w:tc>
        <w:tc>
          <w:tcPr>
            <w:tcW w:w="0" w:type="auto"/>
          </w:tcPr>
          <w:p w14:paraId="1C7F28FA" w14:textId="77777777" w:rsidR="002E229E" w:rsidRDefault="00EB0030">
            <w:pPr>
              <w:pStyle w:val="Compact"/>
            </w:pPr>
            <w:r>
              <w:t>–</w:t>
            </w:r>
          </w:p>
        </w:tc>
        <w:tc>
          <w:tcPr>
            <w:tcW w:w="0" w:type="auto"/>
          </w:tcPr>
          <w:p w14:paraId="1C7F28FB" w14:textId="77777777" w:rsidR="002E229E" w:rsidRDefault="00EB0030">
            <w:pPr>
              <w:pStyle w:val="Compact"/>
            </w:pPr>
            <w:r>
              <w:t>–</w:t>
            </w:r>
          </w:p>
        </w:tc>
        <w:tc>
          <w:tcPr>
            <w:tcW w:w="0" w:type="auto"/>
          </w:tcPr>
          <w:p w14:paraId="1C7F28FC" w14:textId="77777777" w:rsidR="002E229E" w:rsidRDefault="00EB0030">
            <w:pPr>
              <w:pStyle w:val="Compact"/>
            </w:pPr>
            <w:r>
              <w:t>–</w:t>
            </w:r>
          </w:p>
        </w:tc>
        <w:tc>
          <w:tcPr>
            <w:tcW w:w="0" w:type="auto"/>
          </w:tcPr>
          <w:p w14:paraId="1C7F28FD" w14:textId="77777777" w:rsidR="002E229E" w:rsidRDefault="00EB0030">
            <w:pPr>
              <w:pStyle w:val="Compact"/>
            </w:pPr>
            <w:r>
              <w:t>–</w:t>
            </w:r>
          </w:p>
        </w:tc>
        <w:tc>
          <w:tcPr>
            <w:tcW w:w="0" w:type="auto"/>
          </w:tcPr>
          <w:p w14:paraId="1C7F28FE" w14:textId="77777777" w:rsidR="002E229E" w:rsidRDefault="00EB0030">
            <w:pPr>
              <w:pStyle w:val="Compact"/>
            </w:pPr>
            <w:r>
              <w:t>–</w:t>
            </w:r>
          </w:p>
        </w:tc>
        <w:tc>
          <w:tcPr>
            <w:tcW w:w="0" w:type="auto"/>
          </w:tcPr>
          <w:p w14:paraId="1C7F28FF" w14:textId="77777777" w:rsidR="002E229E" w:rsidRDefault="00EB0030">
            <w:pPr>
              <w:pStyle w:val="Compact"/>
            </w:pPr>
            <w:r>
              <w:t>–</w:t>
            </w:r>
          </w:p>
        </w:tc>
      </w:tr>
      <w:tr w:rsidR="002E229E" w14:paraId="1C7F290C" w14:textId="77777777">
        <w:tc>
          <w:tcPr>
            <w:tcW w:w="0" w:type="auto"/>
          </w:tcPr>
          <w:p w14:paraId="1C7F2901" w14:textId="77777777" w:rsidR="002E229E" w:rsidRDefault="002E229E"/>
        </w:tc>
        <w:tc>
          <w:tcPr>
            <w:tcW w:w="0" w:type="auto"/>
          </w:tcPr>
          <w:p w14:paraId="1C7F2902" w14:textId="0BE3049E" w:rsidR="002E229E" w:rsidRDefault="001851D6">
            <w:pPr>
              <w:pStyle w:val="Compact"/>
            </w:pPr>
            <w:proofErr w:type="spellStart"/>
            <w:r>
              <w:t>NegotiationResp</w:t>
            </w:r>
            <w:r w:rsidR="00EB0030">
              <w:t>onse</w:t>
            </w:r>
            <w:proofErr w:type="spellEnd"/>
          </w:p>
        </w:tc>
        <w:tc>
          <w:tcPr>
            <w:tcW w:w="0" w:type="auto"/>
          </w:tcPr>
          <w:p w14:paraId="1C7F2903" w14:textId="77777777" w:rsidR="002E229E" w:rsidRDefault="00EB0030">
            <w:pPr>
              <w:pStyle w:val="Compact"/>
            </w:pPr>
            <w:r>
              <w:t>ABC</w:t>
            </w:r>
          </w:p>
        </w:tc>
        <w:tc>
          <w:tcPr>
            <w:tcW w:w="0" w:type="auto"/>
          </w:tcPr>
          <w:p w14:paraId="1C7F2904" w14:textId="77777777" w:rsidR="002E229E" w:rsidRDefault="00EB0030">
            <w:pPr>
              <w:pStyle w:val="Compact"/>
            </w:pPr>
            <w:r>
              <w:t>–</w:t>
            </w:r>
          </w:p>
        </w:tc>
        <w:tc>
          <w:tcPr>
            <w:tcW w:w="0" w:type="auto"/>
          </w:tcPr>
          <w:p w14:paraId="1C7F2905" w14:textId="77777777" w:rsidR="002E229E" w:rsidRDefault="00EB0030">
            <w:pPr>
              <w:pStyle w:val="Compact"/>
            </w:pPr>
            <w:r>
              <w:t>T1</w:t>
            </w:r>
          </w:p>
        </w:tc>
        <w:tc>
          <w:tcPr>
            <w:tcW w:w="0" w:type="auto"/>
          </w:tcPr>
          <w:p w14:paraId="1C7F2906" w14:textId="77777777" w:rsidR="002E229E" w:rsidRDefault="00EB0030">
            <w:pPr>
              <w:pStyle w:val="Compact"/>
            </w:pPr>
            <w:r>
              <w:t>–</w:t>
            </w:r>
          </w:p>
        </w:tc>
        <w:tc>
          <w:tcPr>
            <w:tcW w:w="0" w:type="auto"/>
          </w:tcPr>
          <w:p w14:paraId="1C7F2907" w14:textId="77777777" w:rsidR="002E229E" w:rsidRDefault="00EB0030">
            <w:pPr>
              <w:pStyle w:val="Compact"/>
            </w:pPr>
            <w:r>
              <w:t>–</w:t>
            </w:r>
          </w:p>
        </w:tc>
        <w:tc>
          <w:tcPr>
            <w:tcW w:w="0" w:type="auto"/>
          </w:tcPr>
          <w:p w14:paraId="1C7F2908" w14:textId="77777777" w:rsidR="002E229E" w:rsidRDefault="00EB0030">
            <w:pPr>
              <w:pStyle w:val="Compact"/>
            </w:pPr>
            <w:r>
              <w:t>–</w:t>
            </w:r>
          </w:p>
        </w:tc>
        <w:tc>
          <w:tcPr>
            <w:tcW w:w="0" w:type="auto"/>
          </w:tcPr>
          <w:p w14:paraId="1C7F2909" w14:textId="77777777" w:rsidR="002E229E" w:rsidRDefault="00EB0030">
            <w:pPr>
              <w:pStyle w:val="Compact"/>
            </w:pPr>
            <w:r>
              <w:t>–</w:t>
            </w:r>
          </w:p>
        </w:tc>
        <w:tc>
          <w:tcPr>
            <w:tcW w:w="0" w:type="auto"/>
          </w:tcPr>
          <w:p w14:paraId="1C7F290A" w14:textId="77777777" w:rsidR="002E229E" w:rsidRDefault="00EB0030">
            <w:pPr>
              <w:pStyle w:val="Compact"/>
            </w:pPr>
            <w:r>
              <w:t>–</w:t>
            </w:r>
          </w:p>
        </w:tc>
        <w:tc>
          <w:tcPr>
            <w:tcW w:w="0" w:type="auto"/>
          </w:tcPr>
          <w:p w14:paraId="1C7F290B" w14:textId="77777777" w:rsidR="002E229E" w:rsidRDefault="00EB0030">
            <w:pPr>
              <w:pStyle w:val="Compact"/>
            </w:pPr>
            <w:r>
              <w:t>–</w:t>
            </w:r>
          </w:p>
        </w:tc>
      </w:tr>
      <w:tr w:rsidR="002E229E" w14:paraId="1C7F2918" w14:textId="77777777">
        <w:tc>
          <w:tcPr>
            <w:tcW w:w="0" w:type="auto"/>
          </w:tcPr>
          <w:p w14:paraId="1C7F290D" w14:textId="77777777" w:rsidR="002E229E" w:rsidRDefault="00EB0030">
            <w:pPr>
              <w:pStyle w:val="Compact"/>
            </w:pPr>
            <w:r>
              <w:t>Establish</w:t>
            </w:r>
          </w:p>
        </w:tc>
        <w:tc>
          <w:tcPr>
            <w:tcW w:w="0" w:type="auto"/>
          </w:tcPr>
          <w:p w14:paraId="1C7F290E" w14:textId="77777777" w:rsidR="002E229E" w:rsidRDefault="002E229E"/>
        </w:tc>
        <w:tc>
          <w:tcPr>
            <w:tcW w:w="0" w:type="auto"/>
          </w:tcPr>
          <w:p w14:paraId="1C7F290F" w14:textId="77777777" w:rsidR="002E229E" w:rsidRDefault="00EB0030">
            <w:pPr>
              <w:pStyle w:val="Compact"/>
            </w:pPr>
            <w:r>
              <w:t>ABC</w:t>
            </w:r>
          </w:p>
        </w:tc>
        <w:tc>
          <w:tcPr>
            <w:tcW w:w="0" w:type="auto"/>
          </w:tcPr>
          <w:p w14:paraId="1C7F2910" w14:textId="77777777" w:rsidR="002E229E" w:rsidRDefault="00EB0030">
            <w:pPr>
              <w:pStyle w:val="Compact"/>
            </w:pPr>
            <w:r>
              <w:t>T2</w:t>
            </w:r>
          </w:p>
        </w:tc>
        <w:tc>
          <w:tcPr>
            <w:tcW w:w="0" w:type="auto"/>
          </w:tcPr>
          <w:p w14:paraId="1C7F2911" w14:textId="77777777" w:rsidR="002E229E" w:rsidRDefault="00EB0030">
            <w:pPr>
              <w:pStyle w:val="Compact"/>
            </w:pPr>
            <w:r>
              <w:t>–</w:t>
            </w:r>
          </w:p>
        </w:tc>
        <w:tc>
          <w:tcPr>
            <w:tcW w:w="0" w:type="auto"/>
          </w:tcPr>
          <w:p w14:paraId="1C7F2912" w14:textId="77777777" w:rsidR="002E229E" w:rsidRDefault="00EB0030">
            <w:pPr>
              <w:pStyle w:val="Compact"/>
            </w:pPr>
            <w:r>
              <w:t>200</w:t>
            </w:r>
          </w:p>
        </w:tc>
        <w:tc>
          <w:tcPr>
            <w:tcW w:w="0" w:type="auto"/>
          </w:tcPr>
          <w:p w14:paraId="1C7F2913" w14:textId="77777777" w:rsidR="002E229E" w:rsidRDefault="00EB0030">
            <w:pPr>
              <w:pStyle w:val="Compact"/>
            </w:pPr>
            <w:r>
              <w:t>–</w:t>
            </w:r>
          </w:p>
        </w:tc>
        <w:tc>
          <w:tcPr>
            <w:tcW w:w="0" w:type="auto"/>
          </w:tcPr>
          <w:p w14:paraId="1C7F2914" w14:textId="77777777" w:rsidR="002E229E" w:rsidRDefault="00EB0030">
            <w:pPr>
              <w:pStyle w:val="Compact"/>
            </w:pPr>
            <w:r>
              <w:t>–</w:t>
            </w:r>
          </w:p>
        </w:tc>
        <w:tc>
          <w:tcPr>
            <w:tcW w:w="0" w:type="auto"/>
          </w:tcPr>
          <w:p w14:paraId="1C7F2915" w14:textId="77777777" w:rsidR="002E229E" w:rsidRDefault="00EB0030">
            <w:pPr>
              <w:pStyle w:val="Compact"/>
            </w:pPr>
            <w:r>
              <w:t>–</w:t>
            </w:r>
          </w:p>
        </w:tc>
        <w:tc>
          <w:tcPr>
            <w:tcW w:w="0" w:type="auto"/>
          </w:tcPr>
          <w:p w14:paraId="1C7F2916" w14:textId="77777777" w:rsidR="002E229E" w:rsidRDefault="00EB0030">
            <w:pPr>
              <w:pStyle w:val="Compact"/>
            </w:pPr>
            <w:r>
              <w:t>–</w:t>
            </w:r>
          </w:p>
        </w:tc>
        <w:tc>
          <w:tcPr>
            <w:tcW w:w="0" w:type="auto"/>
          </w:tcPr>
          <w:p w14:paraId="1C7F2917" w14:textId="77777777" w:rsidR="002E229E" w:rsidRDefault="00EB0030">
            <w:pPr>
              <w:pStyle w:val="Compact"/>
            </w:pPr>
            <w:r>
              <w:t>–</w:t>
            </w:r>
          </w:p>
        </w:tc>
      </w:tr>
      <w:tr w:rsidR="002E229E" w14:paraId="1C7F2924" w14:textId="77777777">
        <w:tc>
          <w:tcPr>
            <w:tcW w:w="0" w:type="auto"/>
          </w:tcPr>
          <w:p w14:paraId="1C7F2919" w14:textId="77777777" w:rsidR="002E229E" w:rsidRDefault="002E229E"/>
        </w:tc>
        <w:tc>
          <w:tcPr>
            <w:tcW w:w="0" w:type="auto"/>
          </w:tcPr>
          <w:p w14:paraId="1C7F291A" w14:textId="2ED26E27" w:rsidR="002E229E" w:rsidRDefault="00EB0030">
            <w:pPr>
              <w:pStyle w:val="Compact"/>
            </w:pPr>
            <w:proofErr w:type="spellStart"/>
            <w:r>
              <w:t>EstablishmentAck</w:t>
            </w:r>
            <w:proofErr w:type="spellEnd"/>
          </w:p>
        </w:tc>
        <w:tc>
          <w:tcPr>
            <w:tcW w:w="0" w:type="auto"/>
          </w:tcPr>
          <w:p w14:paraId="1C7F291B" w14:textId="77777777" w:rsidR="002E229E" w:rsidRDefault="00EB0030">
            <w:pPr>
              <w:pStyle w:val="Compact"/>
            </w:pPr>
            <w:r>
              <w:t>ABC</w:t>
            </w:r>
          </w:p>
        </w:tc>
        <w:tc>
          <w:tcPr>
            <w:tcW w:w="0" w:type="auto"/>
          </w:tcPr>
          <w:p w14:paraId="1C7F291C" w14:textId="77777777" w:rsidR="002E229E" w:rsidRDefault="00EB0030">
            <w:pPr>
              <w:pStyle w:val="Compact"/>
            </w:pPr>
            <w:r>
              <w:t>–</w:t>
            </w:r>
          </w:p>
        </w:tc>
        <w:tc>
          <w:tcPr>
            <w:tcW w:w="0" w:type="auto"/>
          </w:tcPr>
          <w:p w14:paraId="1C7F291D" w14:textId="77777777" w:rsidR="002E229E" w:rsidRDefault="00EB0030">
            <w:pPr>
              <w:pStyle w:val="Compact"/>
            </w:pPr>
            <w:r>
              <w:t>T2</w:t>
            </w:r>
          </w:p>
        </w:tc>
        <w:tc>
          <w:tcPr>
            <w:tcW w:w="0" w:type="auto"/>
          </w:tcPr>
          <w:p w14:paraId="1C7F291E" w14:textId="77777777" w:rsidR="002E229E" w:rsidRDefault="00EB0030">
            <w:pPr>
              <w:pStyle w:val="Compact"/>
            </w:pPr>
            <w:r>
              <w:t>1000</w:t>
            </w:r>
          </w:p>
        </w:tc>
        <w:tc>
          <w:tcPr>
            <w:tcW w:w="0" w:type="auto"/>
          </w:tcPr>
          <w:p w14:paraId="1C7F291F" w14:textId="77777777" w:rsidR="002E229E" w:rsidRDefault="00EB0030">
            <w:pPr>
              <w:pStyle w:val="Compact"/>
            </w:pPr>
            <w:r>
              <w:t>–</w:t>
            </w:r>
          </w:p>
        </w:tc>
        <w:tc>
          <w:tcPr>
            <w:tcW w:w="0" w:type="auto"/>
          </w:tcPr>
          <w:p w14:paraId="1C7F2920" w14:textId="77777777" w:rsidR="002E229E" w:rsidRDefault="00EB0030">
            <w:pPr>
              <w:pStyle w:val="Compact"/>
            </w:pPr>
            <w:r>
              <w:t>–</w:t>
            </w:r>
          </w:p>
        </w:tc>
        <w:tc>
          <w:tcPr>
            <w:tcW w:w="0" w:type="auto"/>
          </w:tcPr>
          <w:p w14:paraId="1C7F2921" w14:textId="77777777" w:rsidR="002E229E" w:rsidRDefault="00EB0030">
            <w:pPr>
              <w:pStyle w:val="Compact"/>
            </w:pPr>
            <w:r>
              <w:t>–</w:t>
            </w:r>
          </w:p>
        </w:tc>
        <w:tc>
          <w:tcPr>
            <w:tcW w:w="0" w:type="auto"/>
          </w:tcPr>
          <w:p w14:paraId="1C7F2922" w14:textId="77777777" w:rsidR="002E229E" w:rsidRDefault="00EB0030">
            <w:pPr>
              <w:pStyle w:val="Compact"/>
            </w:pPr>
            <w:r>
              <w:t>–</w:t>
            </w:r>
          </w:p>
        </w:tc>
        <w:tc>
          <w:tcPr>
            <w:tcW w:w="0" w:type="auto"/>
          </w:tcPr>
          <w:p w14:paraId="1C7F2923" w14:textId="77777777" w:rsidR="002E229E" w:rsidRDefault="00EB0030">
            <w:pPr>
              <w:pStyle w:val="Compact"/>
            </w:pPr>
            <w:r>
              <w:t>–</w:t>
            </w:r>
          </w:p>
        </w:tc>
      </w:tr>
      <w:tr w:rsidR="002E229E" w14:paraId="1C7F2930" w14:textId="77777777">
        <w:tc>
          <w:tcPr>
            <w:tcW w:w="0" w:type="auto"/>
          </w:tcPr>
          <w:p w14:paraId="1C7F2925" w14:textId="77777777" w:rsidR="002E229E" w:rsidRDefault="00EB0030">
            <w:pPr>
              <w:pStyle w:val="Compact"/>
            </w:pPr>
            <w:proofErr w:type="spellStart"/>
            <w:r>
              <w:t>RetransmitRequest</w:t>
            </w:r>
            <w:proofErr w:type="spellEnd"/>
          </w:p>
        </w:tc>
        <w:tc>
          <w:tcPr>
            <w:tcW w:w="0" w:type="auto"/>
          </w:tcPr>
          <w:p w14:paraId="1C7F2926" w14:textId="77777777" w:rsidR="002E229E" w:rsidRDefault="002E229E"/>
        </w:tc>
        <w:tc>
          <w:tcPr>
            <w:tcW w:w="0" w:type="auto"/>
          </w:tcPr>
          <w:p w14:paraId="1C7F2927" w14:textId="77777777" w:rsidR="002E229E" w:rsidRDefault="00EB0030">
            <w:pPr>
              <w:pStyle w:val="Compact"/>
            </w:pPr>
            <w:r>
              <w:t>ABC</w:t>
            </w:r>
          </w:p>
        </w:tc>
        <w:tc>
          <w:tcPr>
            <w:tcW w:w="0" w:type="auto"/>
          </w:tcPr>
          <w:p w14:paraId="1C7F2928" w14:textId="77777777" w:rsidR="002E229E" w:rsidRDefault="00EB0030">
            <w:pPr>
              <w:pStyle w:val="Compact"/>
            </w:pPr>
            <w:r>
              <w:t>T3</w:t>
            </w:r>
          </w:p>
        </w:tc>
        <w:tc>
          <w:tcPr>
            <w:tcW w:w="0" w:type="auto"/>
          </w:tcPr>
          <w:p w14:paraId="1C7F2929" w14:textId="77777777" w:rsidR="002E229E" w:rsidRDefault="00EB0030">
            <w:pPr>
              <w:pStyle w:val="Compact"/>
            </w:pPr>
            <w:r>
              <w:t>–</w:t>
            </w:r>
          </w:p>
        </w:tc>
        <w:tc>
          <w:tcPr>
            <w:tcW w:w="0" w:type="auto"/>
          </w:tcPr>
          <w:p w14:paraId="1C7F292A" w14:textId="77777777" w:rsidR="002E229E" w:rsidRDefault="00EB0030">
            <w:pPr>
              <w:pStyle w:val="Compact"/>
            </w:pPr>
            <w:r>
              <w:t>–</w:t>
            </w:r>
          </w:p>
        </w:tc>
        <w:tc>
          <w:tcPr>
            <w:tcW w:w="0" w:type="auto"/>
          </w:tcPr>
          <w:p w14:paraId="1C7F292B" w14:textId="77777777" w:rsidR="002E229E" w:rsidRDefault="00EB0030">
            <w:pPr>
              <w:pStyle w:val="Compact"/>
            </w:pPr>
            <w:r>
              <w:t>–</w:t>
            </w:r>
          </w:p>
        </w:tc>
        <w:tc>
          <w:tcPr>
            <w:tcW w:w="0" w:type="auto"/>
          </w:tcPr>
          <w:p w14:paraId="1C7F292C" w14:textId="77777777" w:rsidR="002E229E" w:rsidRDefault="00EB0030">
            <w:pPr>
              <w:pStyle w:val="Compact"/>
            </w:pPr>
            <w:r>
              <w:t>1</w:t>
            </w:r>
          </w:p>
        </w:tc>
        <w:tc>
          <w:tcPr>
            <w:tcW w:w="0" w:type="auto"/>
          </w:tcPr>
          <w:p w14:paraId="1C7F292D" w14:textId="77777777" w:rsidR="002E229E" w:rsidRDefault="00EB0030">
            <w:pPr>
              <w:pStyle w:val="Compact"/>
            </w:pPr>
            <w:r>
              <w:t>175</w:t>
            </w:r>
          </w:p>
        </w:tc>
        <w:tc>
          <w:tcPr>
            <w:tcW w:w="0" w:type="auto"/>
          </w:tcPr>
          <w:p w14:paraId="1C7F292E" w14:textId="77777777" w:rsidR="002E229E" w:rsidRDefault="00EB0030">
            <w:pPr>
              <w:pStyle w:val="Compact"/>
            </w:pPr>
            <w:r>
              <w:t>–</w:t>
            </w:r>
          </w:p>
        </w:tc>
        <w:tc>
          <w:tcPr>
            <w:tcW w:w="0" w:type="auto"/>
          </w:tcPr>
          <w:p w14:paraId="1C7F292F" w14:textId="77777777" w:rsidR="002E229E" w:rsidRDefault="00EB0030">
            <w:pPr>
              <w:pStyle w:val="Compact"/>
            </w:pPr>
            <w:r>
              <w:t>–</w:t>
            </w:r>
          </w:p>
        </w:tc>
      </w:tr>
      <w:tr w:rsidR="002E229E" w14:paraId="1C7F293C" w14:textId="77777777">
        <w:tc>
          <w:tcPr>
            <w:tcW w:w="0" w:type="auto"/>
          </w:tcPr>
          <w:p w14:paraId="1C7F2931" w14:textId="77777777" w:rsidR="002E229E" w:rsidRDefault="002E229E"/>
        </w:tc>
        <w:tc>
          <w:tcPr>
            <w:tcW w:w="0" w:type="auto"/>
          </w:tcPr>
          <w:p w14:paraId="1C7F2932" w14:textId="77777777" w:rsidR="002E229E" w:rsidRDefault="00EB0030">
            <w:pPr>
              <w:pStyle w:val="Compact"/>
            </w:pPr>
            <w:proofErr w:type="spellStart"/>
            <w:r>
              <w:t>RetransmitReject</w:t>
            </w:r>
            <w:proofErr w:type="spellEnd"/>
          </w:p>
        </w:tc>
        <w:tc>
          <w:tcPr>
            <w:tcW w:w="0" w:type="auto"/>
          </w:tcPr>
          <w:p w14:paraId="1C7F2933" w14:textId="77777777" w:rsidR="002E229E" w:rsidRDefault="00EB0030">
            <w:pPr>
              <w:pStyle w:val="Compact"/>
            </w:pPr>
            <w:r>
              <w:t>ABC</w:t>
            </w:r>
          </w:p>
        </w:tc>
        <w:tc>
          <w:tcPr>
            <w:tcW w:w="0" w:type="auto"/>
          </w:tcPr>
          <w:p w14:paraId="1C7F2934" w14:textId="77777777" w:rsidR="002E229E" w:rsidRDefault="00EB0030">
            <w:pPr>
              <w:pStyle w:val="Compact"/>
            </w:pPr>
            <w:r>
              <w:t>–</w:t>
            </w:r>
          </w:p>
        </w:tc>
        <w:tc>
          <w:tcPr>
            <w:tcW w:w="0" w:type="auto"/>
          </w:tcPr>
          <w:p w14:paraId="1C7F2935" w14:textId="77777777" w:rsidR="002E229E" w:rsidRDefault="00EB0030">
            <w:pPr>
              <w:pStyle w:val="Compact"/>
            </w:pPr>
            <w:r>
              <w:t>T3</w:t>
            </w:r>
          </w:p>
        </w:tc>
        <w:tc>
          <w:tcPr>
            <w:tcW w:w="0" w:type="auto"/>
          </w:tcPr>
          <w:p w14:paraId="1C7F2936" w14:textId="77777777" w:rsidR="002E229E" w:rsidRDefault="00EB0030">
            <w:pPr>
              <w:pStyle w:val="Compact"/>
            </w:pPr>
            <w:r>
              <w:t>–</w:t>
            </w:r>
          </w:p>
        </w:tc>
        <w:tc>
          <w:tcPr>
            <w:tcW w:w="0" w:type="auto"/>
          </w:tcPr>
          <w:p w14:paraId="1C7F2937" w14:textId="77777777" w:rsidR="002E229E" w:rsidRDefault="00EB0030">
            <w:pPr>
              <w:pStyle w:val="Compact"/>
            </w:pPr>
            <w:r>
              <w:t>–</w:t>
            </w:r>
          </w:p>
        </w:tc>
        <w:tc>
          <w:tcPr>
            <w:tcW w:w="0" w:type="auto"/>
          </w:tcPr>
          <w:p w14:paraId="1C7F2938" w14:textId="77777777" w:rsidR="002E229E" w:rsidRDefault="00EB0030">
            <w:pPr>
              <w:pStyle w:val="Compact"/>
            </w:pPr>
            <w:r>
              <w:t>–</w:t>
            </w:r>
          </w:p>
        </w:tc>
        <w:tc>
          <w:tcPr>
            <w:tcW w:w="0" w:type="auto"/>
          </w:tcPr>
          <w:p w14:paraId="1C7F2939" w14:textId="77777777" w:rsidR="002E229E" w:rsidRDefault="00EB0030">
            <w:pPr>
              <w:pStyle w:val="Compact"/>
            </w:pPr>
            <w:r>
              <w:t>–</w:t>
            </w:r>
          </w:p>
        </w:tc>
        <w:tc>
          <w:tcPr>
            <w:tcW w:w="0" w:type="auto"/>
          </w:tcPr>
          <w:p w14:paraId="1C7F293A" w14:textId="77777777" w:rsidR="002E229E" w:rsidRDefault="00EB0030">
            <w:pPr>
              <w:pStyle w:val="Compact"/>
            </w:pPr>
            <w:proofErr w:type="spellStart"/>
            <w:r>
              <w:t>ReRequestOutOfBounds</w:t>
            </w:r>
            <w:proofErr w:type="spellEnd"/>
          </w:p>
        </w:tc>
        <w:tc>
          <w:tcPr>
            <w:tcW w:w="0" w:type="auto"/>
          </w:tcPr>
          <w:p w14:paraId="1C7F293B" w14:textId="77777777" w:rsidR="002E229E" w:rsidRDefault="00EB0030">
            <w:pPr>
              <w:pStyle w:val="Compact"/>
            </w:pPr>
            <w:r>
              <w:t>Messages No Longer Available</w:t>
            </w:r>
          </w:p>
        </w:tc>
      </w:tr>
      <w:tr w:rsidR="002E229E" w14:paraId="1C7F2948" w14:textId="77777777">
        <w:tc>
          <w:tcPr>
            <w:tcW w:w="0" w:type="auto"/>
          </w:tcPr>
          <w:p w14:paraId="1C7F293D" w14:textId="77777777" w:rsidR="002E229E" w:rsidRDefault="00EB0030">
            <w:pPr>
              <w:pStyle w:val="Compact"/>
            </w:pPr>
            <w:r>
              <w:t>&lt;Here the messages being requested (1-175) were older than 72 hours&gt;</w:t>
            </w:r>
          </w:p>
        </w:tc>
        <w:tc>
          <w:tcPr>
            <w:tcW w:w="0" w:type="auto"/>
          </w:tcPr>
          <w:p w14:paraId="1C7F293E" w14:textId="77777777" w:rsidR="002E229E" w:rsidRDefault="002E229E"/>
        </w:tc>
        <w:tc>
          <w:tcPr>
            <w:tcW w:w="0" w:type="auto"/>
          </w:tcPr>
          <w:p w14:paraId="1C7F293F" w14:textId="77777777" w:rsidR="002E229E" w:rsidRDefault="002E229E"/>
        </w:tc>
        <w:tc>
          <w:tcPr>
            <w:tcW w:w="0" w:type="auto"/>
          </w:tcPr>
          <w:p w14:paraId="1C7F2940" w14:textId="77777777" w:rsidR="002E229E" w:rsidRDefault="002E229E"/>
        </w:tc>
        <w:tc>
          <w:tcPr>
            <w:tcW w:w="0" w:type="auto"/>
          </w:tcPr>
          <w:p w14:paraId="1C7F2941" w14:textId="77777777" w:rsidR="002E229E" w:rsidRDefault="002E229E"/>
        </w:tc>
        <w:tc>
          <w:tcPr>
            <w:tcW w:w="0" w:type="auto"/>
          </w:tcPr>
          <w:p w14:paraId="1C7F2942" w14:textId="77777777" w:rsidR="002E229E" w:rsidRDefault="002E229E"/>
        </w:tc>
        <w:tc>
          <w:tcPr>
            <w:tcW w:w="0" w:type="auto"/>
          </w:tcPr>
          <w:p w14:paraId="1C7F2943" w14:textId="77777777" w:rsidR="002E229E" w:rsidRDefault="002E229E"/>
        </w:tc>
        <w:tc>
          <w:tcPr>
            <w:tcW w:w="0" w:type="auto"/>
          </w:tcPr>
          <w:p w14:paraId="1C7F2944" w14:textId="77777777" w:rsidR="002E229E" w:rsidRDefault="002E229E"/>
        </w:tc>
        <w:tc>
          <w:tcPr>
            <w:tcW w:w="0" w:type="auto"/>
          </w:tcPr>
          <w:p w14:paraId="1C7F2945" w14:textId="77777777" w:rsidR="002E229E" w:rsidRDefault="002E229E"/>
        </w:tc>
        <w:tc>
          <w:tcPr>
            <w:tcW w:w="0" w:type="auto"/>
          </w:tcPr>
          <w:p w14:paraId="1C7F2946" w14:textId="77777777" w:rsidR="002E229E" w:rsidRDefault="002E229E"/>
        </w:tc>
        <w:tc>
          <w:tcPr>
            <w:tcW w:w="0" w:type="auto"/>
          </w:tcPr>
          <w:p w14:paraId="1C7F2947" w14:textId="77777777" w:rsidR="002E229E" w:rsidRDefault="002E229E"/>
        </w:tc>
      </w:tr>
    </w:tbl>
    <w:p w14:paraId="1C7F2949" w14:textId="77777777" w:rsidR="002E229E" w:rsidRDefault="00EB0030">
      <w:pPr>
        <w:pStyle w:val="berschrift2"/>
      </w:pPr>
      <w:bookmarkStart w:id="269" w:name="_Toc68972477"/>
      <w:bookmarkStart w:id="270" w:name="finalizing"/>
      <w:bookmarkEnd w:id="235"/>
      <w:bookmarkEnd w:id="258"/>
      <w:bookmarkEnd w:id="268"/>
      <w:r>
        <w:lastRenderedPageBreak/>
        <w:t>Finalizing</w:t>
      </w:r>
      <w:bookmarkEnd w:id="269"/>
    </w:p>
    <w:p w14:paraId="1C7F294A" w14:textId="77777777" w:rsidR="002E229E" w:rsidRDefault="00EB0030">
      <w:pPr>
        <w:pStyle w:val="berschrift3"/>
      </w:pPr>
      <w:bookmarkStart w:id="271" w:name="_Toc68972478"/>
      <w:bookmarkStart w:id="272" w:name="finished-sending-finished-receiving"/>
      <w:r>
        <w:t>Finished Sending &amp; Finished Receiving</w:t>
      </w:r>
      <w:bookmarkEnd w:id="271"/>
    </w:p>
    <w:p w14:paraId="1C7F294B" w14:textId="77777777" w:rsidR="002E229E" w:rsidRDefault="00EB0030">
      <w:pPr>
        <w:pStyle w:val="FirstParagraph"/>
      </w:pPr>
      <w:r>
        <w:t xml:space="preserve">The </w:t>
      </w:r>
      <w:proofErr w:type="spellStart"/>
      <w:r>
        <w:t>FinishedSending</w:t>
      </w:r>
      <w:proofErr w:type="spellEnd"/>
      <w:r>
        <w:t xml:space="preserve"> message is used by the initiator to inform the acceptor that the logical flow of messages has reached its end </w:t>
      </w:r>
      <w:proofErr w:type="gramStart"/>
      <w:r>
        <w:t>i.e.</w:t>
      </w:r>
      <w:proofErr w:type="gramEnd"/>
      <w:r>
        <w:t xml:space="preserve"> the FIXP session is in the process of being wound down and gracefully terminated, for example at the end of the day or at the end of the week etc. Once the acceptor responds back with a </w:t>
      </w:r>
      <w:proofErr w:type="spellStart"/>
      <w:r>
        <w:t>FinishedReceiving</w:t>
      </w:r>
      <w:proofErr w:type="spellEnd"/>
      <w:r>
        <w:t xml:space="preserve"> confirmation message then the session could be half-closed </w:t>
      </w:r>
      <w:proofErr w:type="gramStart"/>
      <w:r>
        <w:t>i.e.</w:t>
      </w:r>
      <w:proofErr w:type="gramEnd"/>
      <w:r>
        <w:t xml:space="preserve"> no more messages will be sent from the initiator but the acceptor could continue to send messages until it does not send a </w:t>
      </w:r>
      <w:proofErr w:type="spellStart"/>
      <w:r>
        <w:t>FinishedSending</w:t>
      </w:r>
      <w:proofErr w:type="spellEnd"/>
      <w:r>
        <w:t xml:space="preserve"> message itself to the counterparty to indicate that it too has reached the end of its logical flow and it has no more messages to send.</w:t>
      </w:r>
    </w:p>
    <w:p w14:paraId="1C7F294C" w14:textId="77777777" w:rsidR="002E229E" w:rsidRDefault="00EB0030">
      <w:pPr>
        <w:pStyle w:val="Textkrper"/>
      </w:pPr>
      <w:r>
        <w:t xml:space="preserve">The </w:t>
      </w:r>
      <w:proofErr w:type="spellStart"/>
      <w:r>
        <w:t>FinishedReceiving</w:t>
      </w:r>
      <w:proofErr w:type="spellEnd"/>
      <w:r>
        <w:t xml:space="preserve"> message is used to confirm that the </w:t>
      </w:r>
      <w:proofErr w:type="spellStart"/>
      <w:r>
        <w:t>FinishedSending</w:t>
      </w:r>
      <w:proofErr w:type="spellEnd"/>
      <w:r>
        <w:t xml:space="preserve"> message has been successfully received and acknowledged and that the FIXP session could be terminated once both counterparties have sent and received a </w:t>
      </w:r>
      <w:proofErr w:type="spellStart"/>
      <w:r>
        <w:t>FinishedReceiving</w:t>
      </w:r>
      <w:proofErr w:type="spellEnd"/>
      <w:r>
        <w:t xml:space="preserve"> message. The initiator is then expected to re-negotiate the session with a new </w:t>
      </w:r>
      <w:proofErr w:type="spellStart"/>
      <w:r>
        <w:t>SessionID</w:t>
      </w:r>
      <w:proofErr w:type="spellEnd"/>
      <w:r>
        <w:t>.</w:t>
      </w:r>
    </w:p>
    <w:tbl>
      <w:tblPr>
        <w:tblStyle w:val="Table"/>
        <w:tblW w:w="5000" w:type="pct"/>
        <w:tblLook w:val="0020" w:firstRow="1" w:lastRow="0" w:firstColumn="0" w:lastColumn="0" w:noHBand="0" w:noVBand="0"/>
      </w:tblPr>
      <w:tblGrid>
        <w:gridCol w:w="3551"/>
        <w:gridCol w:w="1957"/>
        <w:gridCol w:w="913"/>
        <w:gridCol w:w="1146"/>
        <w:gridCol w:w="1214"/>
        <w:gridCol w:w="799"/>
        <w:gridCol w:w="1091"/>
        <w:gridCol w:w="1180"/>
        <w:gridCol w:w="1221"/>
        <w:gridCol w:w="893"/>
        <w:gridCol w:w="823"/>
      </w:tblGrid>
      <w:tr w:rsidR="002E229E" w14:paraId="1C7F2958"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294D" w14:textId="77777777" w:rsidR="002E229E" w:rsidRDefault="00EB0030">
            <w:pPr>
              <w:pStyle w:val="Compact"/>
            </w:pPr>
            <w:r>
              <w:rPr>
                <w:bCs/>
              </w:rPr>
              <w:t>Message Received</w:t>
            </w:r>
          </w:p>
        </w:tc>
        <w:tc>
          <w:tcPr>
            <w:tcW w:w="0" w:type="auto"/>
          </w:tcPr>
          <w:p w14:paraId="1C7F294E" w14:textId="77777777" w:rsidR="002E229E" w:rsidRDefault="00EB0030">
            <w:pPr>
              <w:pStyle w:val="Compact"/>
            </w:pPr>
            <w:r>
              <w:rPr>
                <w:bCs/>
              </w:rPr>
              <w:t>Message Sent</w:t>
            </w:r>
          </w:p>
        </w:tc>
        <w:tc>
          <w:tcPr>
            <w:tcW w:w="0" w:type="auto"/>
          </w:tcPr>
          <w:p w14:paraId="1C7F294F" w14:textId="77777777" w:rsidR="002E229E" w:rsidRDefault="00EB0030">
            <w:pPr>
              <w:pStyle w:val="Compact"/>
            </w:pPr>
            <w:r>
              <w:rPr>
                <w:bCs/>
              </w:rPr>
              <w:t>Session ID (UUID)</w:t>
            </w:r>
          </w:p>
        </w:tc>
        <w:tc>
          <w:tcPr>
            <w:tcW w:w="0" w:type="auto"/>
          </w:tcPr>
          <w:p w14:paraId="1C7F2950" w14:textId="77777777" w:rsidR="002E229E" w:rsidRDefault="00EB0030">
            <w:pPr>
              <w:pStyle w:val="Compact"/>
            </w:pPr>
            <w:r>
              <w:rPr>
                <w:bCs/>
              </w:rPr>
              <w:t>Timestamp</w:t>
            </w:r>
          </w:p>
        </w:tc>
        <w:tc>
          <w:tcPr>
            <w:tcW w:w="0" w:type="auto"/>
          </w:tcPr>
          <w:p w14:paraId="1C7F2951" w14:textId="77777777" w:rsidR="002E229E" w:rsidRDefault="00EB0030">
            <w:pPr>
              <w:pStyle w:val="Compact"/>
            </w:pPr>
            <w:r>
              <w:rPr>
                <w:bCs/>
              </w:rPr>
              <w:t>Request Timestamp</w:t>
            </w:r>
          </w:p>
        </w:tc>
        <w:tc>
          <w:tcPr>
            <w:tcW w:w="0" w:type="auto"/>
          </w:tcPr>
          <w:p w14:paraId="1C7F2952" w14:textId="77777777" w:rsidR="002E229E" w:rsidRDefault="00EB0030">
            <w:pPr>
              <w:pStyle w:val="Compact"/>
            </w:pPr>
            <w:r>
              <w:rPr>
                <w:bCs/>
              </w:rPr>
              <w:t xml:space="preserve">Next </w:t>
            </w:r>
            <w:proofErr w:type="spellStart"/>
            <w:r>
              <w:rPr>
                <w:bCs/>
              </w:rPr>
              <w:t>SeqNo</w:t>
            </w:r>
            <w:proofErr w:type="spellEnd"/>
          </w:p>
        </w:tc>
        <w:tc>
          <w:tcPr>
            <w:tcW w:w="0" w:type="auto"/>
          </w:tcPr>
          <w:p w14:paraId="1C7F2953" w14:textId="77777777" w:rsidR="002E229E" w:rsidRDefault="00EB0030">
            <w:pPr>
              <w:pStyle w:val="Compact"/>
            </w:pPr>
            <w:proofErr w:type="spellStart"/>
            <w:r>
              <w:rPr>
                <w:bCs/>
              </w:rPr>
              <w:t>LastSeqNo</w:t>
            </w:r>
            <w:proofErr w:type="spellEnd"/>
          </w:p>
        </w:tc>
        <w:tc>
          <w:tcPr>
            <w:tcW w:w="0" w:type="auto"/>
          </w:tcPr>
          <w:p w14:paraId="1C7F2954" w14:textId="77777777" w:rsidR="002E229E" w:rsidRDefault="00EB0030">
            <w:pPr>
              <w:pStyle w:val="Compact"/>
            </w:pPr>
            <w:proofErr w:type="spellStart"/>
            <w:r>
              <w:rPr>
                <w:bCs/>
              </w:rPr>
              <w:t>ClientFlow</w:t>
            </w:r>
            <w:proofErr w:type="spellEnd"/>
          </w:p>
        </w:tc>
        <w:tc>
          <w:tcPr>
            <w:tcW w:w="0" w:type="auto"/>
          </w:tcPr>
          <w:p w14:paraId="1C7F2955" w14:textId="77777777" w:rsidR="002E229E" w:rsidRDefault="00EB0030">
            <w:pPr>
              <w:pStyle w:val="Compact"/>
            </w:pPr>
            <w:proofErr w:type="spellStart"/>
            <w:r>
              <w:rPr>
                <w:bCs/>
              </w:rPr>
              <w:t>ServerFlow</w:t>
            </w:r>
            <w:proofErr w:type="spellEnd"/>
          </w:p>
        </w:tc>
        <w:tc>
          <w:tcPr>
            <w:tcW w:w="0" w:type="auto"/>
          </w:tcPr>
          <w:p w14:paraId="1C7F2956" w14:textId="77777777" w:rsidR="002E229E" w:rsidRDefault="00EB0030">
            <w:pPr>
              <w:pStyle w:val="Compact"/>
            </w:pPr>
            <w:r>
              <w:rPr>
                <w:bCs/>
              </w:rPr>
              <w:t>Code</w:t>
            </w:r>
          </w:p>
        </w:tc>
        <w:tc>
          <w:tcPr>
            <w:tcW w:w="0" w:type="auto"/>
          </w:tcPr>
          <w:p w14:paraId="1C7F2957" w14:textId="77777777" w:rsidR="002E229E" w:rsidRDefault="00EB0030">
            <w:pPr>
              <w:pStyle w:val="Compact"/>
            </w:pPr>
            <w:r>
              <w:rPr>
                <w:bCs/>
              </w:rPr>
              <w:t>Reason</w:t>
            </w:r>
          </w:p>
        </w:tc>
      </w:tr>
      <w:tr w:rsidR="002E229E" w14:paraId="1C7F2964" w14:textId="77777777">
        <w:tc>
          <w:tcPr>
            <w:tcW w:w="0" w:type="auto"/>
          </w:tcPr>
          <w:p w14:paraId="1C7F2959" w14:textId="77777777" w:rsidR="002E229E" w:rsidRDefault="00EB0030">
            <w:pPr>
              <w:pStyle w:val="Compact"/>
            </w:pPr>
            <w:r>
              <w:t>Negotiate</w:t>
            </w:r>
          </w:p>
        </w:tc>
        <w:tc>
          <w:tcPr>
            <w:tcW w:w="0" w:type="auto"/>
          </w:tcPr>
          <w:p w14:paraId="1C7F295A" w14:textId="77777777" w:rsidR="002E229E" w:rsidRDefault="00EB0030">
            <w:pPr>
              <w:pStyle w:val="Compact"/>
            </w:pPr>
            <w:r>
              <w:t> </w:t>
            </w:r>
          </w:p>
        </w:tc>
        <w:tc>
          <w:tcPr>
            <w:tcW w:w="0" w:type="auto"/>
          </w:tcPr>
          <w:p w14:paraId="1C7F295B" w14:textId="77777777" w:rsidR="002E229E" w:rsidRDefault="00EB0030">
            <w:pPr>
              <w:pStyle w:val="Compact"/>
            </w:pPr>
            <w:r>
              <w:t>ABC</w:t>
            </w:r>
          </w:p>
        </w:tc>
        <w:tc>
          <w:tcPr>
            <w:tcW w:w="0" w:type="auto"/>
          </w:tcPr>
          <w:p w14:paraId="1C7F295C" w14:textId="77777777" w:rsidR="002E229E" w:rsidRDefault="00EB0030">
            <w:pPr>
              <w:pStyle w:val="Compact"/>
            </w:pPr>
            <w:r>
              <w:t>T1</w:t>
            </w:r>
          </w:p>
        </w:tc>
        <w:tc>
          <w:tcPr>
            <w:tcW w:w="0" w:type="auto"/>
          </w:tcPr>
          <w:p w14:paraId="1C7F295D" w14:textId="77777777" w:rsidR="002E229E" w:rsidRDefault="00EB0030">
            <w:pPr>
              <w:pStyle w:val="Compact"/>
            </w:pPr>
            <w:r>
              <w:t>–</w:t>
            </w:r>
          </w:p>
        </w:tc>
        <w:tc>
          <w:tcPr>
            <w:tcW w:w="0" w:type="auto"/>
          </w:tcPr>
          <w:p w14:paraId="1C7F295E" w14:textId="77777777" w:rsidR="002E229E" w:rsidRDefault="00EB0030">
            <w:pPr>
              <w:pStyle w:val="Compact"/>
            </w:pPr>
            <w:r>
              <w:t>–</w:t>
            </w:r>
          </w:p>
        </w:tc>
        <w:tc>
          <w:tcPr>
            <w:tcW w:w="0" w:type="auto"/>
          </w:tcPr>
          <w:p w14:paraId="1C7F295F" w14:textId="77777777" w:rsidR="002E229E" w:rsidRDefault="00EB0030">
            <w:pPr>
              <w:pStyle w:val="Compact"/>
            </w:pPr>
            <w:r>
              <w:t>–</w:t>
            </w:r>
          </w:p>
        </w:tc>
        <w:tc>
          <w:tcPr>
            <w:tcW w:w="0" w:type="auto"/>
          </w:tcPr>
          <w:p w14:paraId="1C7F2960" w14:textId="77777777" w:rsidR="002E229E" w:rsidRDefault="00EB0030">
            <w:pPr>
              <w:pStyle w:val="Compact"/>
            </w:pPr>
            <w:r>
              <w:t>Idempotent</w:t>
            </w:r>
          </w:p>
        </w:tc>
        <w:tc>
          <w:tcPr>
            <w:tcW w:w="0" w:type="auto"/>
          </w:tcPr>
          <w:p w14:paraId="1C7F2961" w14:textId="77777777" w:rsidR="002E229E" w:rsidRDefault="00EB0030">
            <w:pPr>
              <w:pStyle w:val="Compact"/>
            </w:pPr>
            <w:r>
              <w:t>–</w:t>
            </w:r>
          </w:p>
        </w:tc>
        <w:tc>
          <w:tcPr>
            <w:tcW w:w="0" w:type="auto"/>
          </w:tcPr>
          <w:p w14:paraId="1C7F2962" w14:textId="77777777" w:rsidR="002E229E" w:rsidRDefault="00EB0030">
            <w:pPr>
              <w:pStyle w:val="Compact"/>
            </w:pPr>
            <w:r>
              <w:t>–</w:t>
            </w:r>
          </w:p>
        </w:tc>
        <w:tc>
          <w:tcPr>
            <w:tcW w:w="0" w:type="auto"/>
          </w:tcPr>
          <w:p w14:paraId="1C7F2963" w14:textId="77777777" w:rsidR="002E229E" w:rsidRDefault="00EB0030">
            <w:pPr>
              <w:pStyle w:val="Compact"/>
            </w:pPr>
            <w:r>
              <w:t>–</w:t>
            </w:r>
          </w:p>
        </w:tc>
      </w:tr>
      <w:tr w:rsidR="002E229E" w14:paraId="1C7F2970" w14:textId="77777777">
        <w:tc>
          <w:tcPr>
            <w:tcW w:w="0" w:type="auto"/>
          </w:tcPr>
          <w:p w14:paraId="1C7F2965" w14:textId="77777777" w:rsidR="002E229E" w:rsidRDefault="002E229E"/>
        </w:tc>
        <w:tc>
          <w:tcPr>
            <w:tcW w:w="0" w:type="auto"/>
          </w:tcPr>
          <w:p w14:paraId="1C7F2966" w14:textId="42D7FCC0" w:rsidR="002E229E" w:rsidRDefault="001851D6">
            <w:pPr>
              <w:pStyle w:val="Compact"/>
            </w:pPr>
            <w:proofErr w:type="spellStart"/>
            <w:r>
              <w:t>NegotiationResp</w:t>
            </w:r>
            <w:r w:rsidR="00EB0030">
              <w:t>onse</w:t>
            </w:r>
            <w:proofErr w:type="spellEnd"/>
          </w:p>
        </w:tc>
        <w:tc>
          <w:tcPr>
            <w:tcW w:w="0" w:type="auto"/>
          </w:tcPr>
          <w:p w14:paraId="1C7F2967" w14:textId="77777777" w:rsidR="002E229E" w:rsidRDefault="00EB0030">
            <w:pPr>
              <w:pStyle w:val="Compact"/>
            </w:pPr>
            <w:r>
              <w:t>ABC</w:t>
            </w:r>
          </w:p>
        </w:tc>
        <w:tc>
          <w:tcPr>
            <w:tcW w:w="0" w:type="auto"/>
          </w:tcPr>
          <w:p w14:paraId="1C7F2968" w14:textId="77777777" w:rsidR="002E229E" w:rsidRDefault="00EB0030">
            <w:pPr>
              <w:pStyle w:val="Compact"/>
            </w:pPr>
            <w:r>
              <w:t>–</w:t>
            </w:r>
          </w:p>
        </w:tc>
        <w:tc>
          <w:tcPr>
            <w:tcW w:w="0" w:type="auto"/>
          </w:tcPr>
          <w:p w14:paraId="1C7F2969" w14:textId="77777777" w:rsidR="002E229E" w:rsidRDefault="00EB0030">
            <w:pPr>
              <w:pStyle w:val="Compact"/>
            </w:pPr>
            <w:r>
              <w:t>T1</w:t>
            </w:r>
          </w:p>
        </w:tc>
        <w:tc>
          <w:tcPr>
            <w:tcW w:w="0" w:type="auto"/>
          </w:tcPr>
          <w:p w14:paraId="1C7F296A" w14:textId="77777777" w:rsidR="002E229E" w:rsidRDefault="00EB0030">
            <w:pPr>
              <w:pStyle w:val="Compact"/>
            </w:pPr>
            <w:r>
              <w:t>–</w:t>
            </w:r>
          </w:p>
        </w:tc>
        <w:tc>
          <w:tcPr>
            <w:tcW w:w="0" w:type="auto"/>
          </w:tcPr>
          <w:p w14:paraId="1C7F296B" w14:textId="77777777" w:rsidR="002E229E" w:rsidRDefault="00EB0030">
            <w:pPr>
              <w:pStyle w:val="Compact"/>
            </w:pPr>
            <w:r>
              <w:t>–</w:t>
            </w:r>
          </w:p>
        </w:tc>
        <w:tc>
          <w:tcPr>
            <w:tcW w:w="0" w:type="auto"/>
          </w:tcPr>
          <w:p w14:paraId="1C7F296C" w14:textId="77777777" w:rsidR="002E229E" w:rsidRDefault="00EB0030">
            <w:pPr>
              <w:pStyle w:val="Compact"/>
            </w:pPr>
            <w:r>
              <w:t>–</w:t>
            </w:r>
          </w:p>
        </w:tc>
        <w:tc>
          <w:tcPr>
            <w:tcW w:w="0" w:type="auto"/>
          </w:tcPr>
          <w:p w14:paraId="1C7F296D" w14:textId="77777777" w:rsidR="002E229E" w:rsidRDefault="00EB0030">
            <w:pPr>
              <w:pStyle w:val="Compact"/>
            </w:pPr>
            <w:r>
              <w:t>Recoverable</w:t>
            </w:r>
          </w:p>
        </w:tc>
        <w:tc>
          <w:tcPr>
            <w:tcW w:w="0" w:type="auto"/>
          </w:tcPr>
          <w:p w14:paraId="1C7F296E" w14:textId="77777777" w:rsidR="002E229E" w:rsidRDefault="00EB0030">
            <w:pPr>
              <w:pStyle w:val="Compact"/>
            </w:pPr>
            <w:r>
              <w:t>–</w:t>
            </w:r>
          </w:p>
        </w:tc>
        <w:tc>
          <w:tcPr>
            <w:tcW w:w="0" w:type="auto"/>
          </w:tcPr>
          <w:p w14:paraId="1C7F296F" w14:textId="77777777" w:rsidR="002E229E" w:rsidRDefault="00EB0030">
            <w:pPr>
              <w:pStyle w:val="Compact"/>
            </w:pPr>
            <w:r>
              <w:t>–</w:t>
            </w:r>
          </w:p>
        </w:tc>
      </w:tr>
      <w:tr w:rsidR="002E229E" w14:paraId="1C7F297C" w14:textId="77777777">
        <w:tc>
          <w:tcPr>
            <w:tcW w:w="0" w:type="auto"/>
          </w:tcPr>
          <w:p w14:paraId="1C7F2971" w14:textId="77777777" w:rsidR="002E229E" w:rsidRDefault="00EB0030">
            <w:pPr>
              <w:pStyle w:val="Compact"/>
            </w:pPr>
            <w:r>
              <w:t>Establish</w:t>
            </w:r>
          </w:p>
        </w:tc>
        <w:tc>
          <w:tcPr>
            <w:tcW w:w="0" w:type="auto"/>
          </w:tcPr>
          <w:p w14:paraId="1C7F2972" w14:textId="77777777" w:rsidR="002E229E" w:rsidRDefault="002E229E"/>
        </w:tc>
        <w:tc>
          <w:tcPr>
            <w:tcW w:w="0" w:type="auto"/>
          </w:tcPr>
          <w:p w14:paraId="1C7F2973" w14:textId="77777777" w:rsidR="002E229E" w:rsidRDefault="00EB0030">
            <w:pPr>
              <w:pStyle w:val="Compact"/>
            </w:pPr>
            <w:r>
              <w:t>ABC</w:t>
            </w:r>
          </w:p>
        </w:tc>
        <w:tc>
          <w:tcPr>
            <w:tcW w:w="0" w:type="auto"/>
          </w:tcPr>
          <w:p w14:paraId="1C7F2974" w14:textId="77777777" w:rsidR="002E229E" w:rsidRDefault="00EB0030">
            <w:pPr>
              <w:pStyle w:val="Compact"/>
            </w:pPr>
            <w:r>
              <w:t>T2</w:t>
            </w:r>
          </w:p>
        </w:tc>
        <w:tc>
          <w:tcPr>
            <w:tcW w:w="0" w:type="auto"/>
          </w:tcPr>
          <w:p w14:paraId="1C7F2975" w14:textId="77777777" w:rsidR="002E229E" w:rsidRDefault="00EB0030">
            <w:pPr>
              <w:pStyle w:val="Compact"/>
            </w:pPr>
            <w:r>
              <w:t>–</w:t>
            </w:r>
          </w:p>
        </w:tc>
        <w:tc>
          <w:tcPr>
            <w:tcW w:w="0" w:type="auto"/>
          </w:tcPr>
          <w:p w14:paraId="1C7F2976" w14:textId="77777777" w:rsidR="002E229E" w:rsidRDefault="00EB0030">
            <w:pPr>
              <w:pStyle w:val="Compact"/>
            </w:pPr>
            <w:r>
              <w:t>200</w:t>
            </w:r>
          </w:p>
        </w:tc>
        <w:tc>
          <w:tcPr>
            <w:tcW w:w="0" w:type="auto"/>
          </w:tcPr>
          <w:p w14:paraId="1C7F2977" w14:textId="77777777" w:rsidR="002E229E" w:rsidRDefault="00EB0030">
            <w:pPr>
              <w:pStyle w:val="Compact"/>
            </w:pPr>
            <w:r>
              <w:t>–</w:t>
            </w:r>
          </w:p>
        </w:tc>
        <w:tc>
          <w:tcPr>
            <w:tcW w:w="0" w:type="auto"/>
          </w:tcPr>
          <w:p w14:paraId="1C7F2978" w14:textId="77777777" w:rsidR="002E229E" w:rsidRDefault="00EB0030">
            <w:pPr>
              <w:pStyle w:val="Compact"/>
            </w:pPr>
            <w:r>
              <w:t>—</w:t>
            </w:r>
          </w:p>
        </w:tc>
        <w:tc>
          <w:tcPr>
            <w:tcW w:w="0" w:type="auto"/>
          </w:tcPr>
          <w:p w14:paraId="1C7F2979" w14:textId="77777777" w:rsidR="002E229E" w:rsidRDefault="00EB0030">
            <w:pPr>
              <w:pStyle w:val="Compact"/>
            </w:pPr>
            <w:r>
              <w:t>–</w:t>
            </w:r>
          </w:p>
        </w:tc>
        <w:tc>
          <w:tcPr>
            <w:tcW w:w="0" w:type="auto"/>
          </w:tcPr>
          <w:p w14:paraId="1C7F297A" w14:textId="77777777" w:rsidR="002E229E" w:rsidRDefault="00EB0030">
            <w:pPr>
              <w:pStyle w:val="Compact"/>
            </w:pPr>
            <w:r>
              <w:t>–</w:t>
            </w:r>
          </w:p>
        </w:tc>
        <w:tc>
          <w:tcPr>
            <w:tcW w:w="0" w:type="auto"/>
          </w:tcPr>
          <w:p w14:paraId="1C7F297B" w14:textId="77777777" w:rsidR="002E229E" w:rsidRDefault="00EB0030">
            <w:pPr>
              <w:pStyle w:val="Compact"/>
            </w:pPr>
            <w:r>
              <w:t>–</w:t>
            </w:r>
          </w:p>
        </w:tc>
      </w:tr>
      <w:tr w:rsidR="002E229E" w14:paraId="1C7F2988" w14:textId="77777777">
        <w:tc>
          <w:tcPr>
            <w:tcW w:w="0" w:type="auto"/>
          </w:tcPr>
          <w:p w14:paraId="1C7F297D" w14:textId="77777777" w:rsidR="002E229E" w:rsidRDefault="002E229E"/>
        </w:tc>
        <w:tc>
          <w:tcPr>
            <w:tcW w:w="0" w:type="auto"/>
          </w:tcPr>
          <w:p w14:paraId="1C7F297E" w14:textId="77777777" w:rsidR="002E229E" w:rsidRDefault="00EB0030">
            <w:pPr>
              <w:pStyle w:val="Compact"/>
            </w:pPr>
            <w:proofErr w:type="spellStart"/>
            <w:r>
              <w:t>EstablishmentAck</w:t>
            </w:r>
            <w:proofErr w:type="spellEnd"/>
          </w:p>
        </w:tc>
        <w:tc>
          <w:tcPr>
            <w:tcW w:w="0" w:type="auto"/>
          </w:tcPr>
          <w:p w14:paraId="1C7F297F" w14:textId="77777777" w:rsidR="002E229E" w:rsidRDefault="00EB0030">
            <w:pPr>
              <w:pStyle w:val="Compact"/>
            </w:pPr>
            <w:r>
              <w:t>ABC</w:t>
            </w:r>
          </w:p>
        </w:tc>
        <w:tc>
          <w:tcPr>
            <w:tcW w:w="0" w:type="auto"/>
          </w:tcPr>
          <w:p w14:paraId="1C7F2980" w14:textId="77777777" w:rsidR="002E229E" w:rsidRDefault="00EB0030">
            <w:pPr>
              <w:pStyle w:val="Compact"/>
            </w:pPr>
            <w:r>
              <w:t>–</w:t>
            </w:r>
          </w:p>
        </w:tc>
        <w:tc>
          <w:tcPr>
            <w:tcW w:w="0" w:type="auto"/>
          </w:tcPr>
          <w:p w14:paraId="1C7F2981" w14:textId="77777777" w:rsidR="002E229E" w:rsidRDefault="00EB0030">
            <w:pPr>
              <w:pStyle w:val="Compact"/>
            </w:pPr>
            <w:r>
              <w:t>T2</w:t>
            </w:r>
          </w:p>
        </w:tc>
        <w:tc>
          <w:tcPr>
            <w:tcW w:w="0" w:type="auto"/>
          </w:tcPr>
          <w:p w14:paraId="1C7F2982" w14:textId="77777777" w:rsidR="002E229E" w:rsidRDefault="00EB0030">
            <w:pPr>
              <w:pStyle w:val="Compact"/>
            </w:pPr>
            <w:r>
              <w:t>1000</w:t>
            </w:r>
          </w:p>
        </w:tc>
        <w:tc>
          <w:tcPr>
            <w:tcW w:w="0" w:type="auto"/>
          </w:tcPr>
          <w:p w14:paraId="1C7F2983" w14:textId="77777777" w:rsidR="002E229E" w:rsidRDefault="00EB0030">
            <w:pPr>
              <w:pStyle w:val="Compact"/>
            </w:pPr>
            <w:r>
              <w:t>–</w:t>
            </w:r>
          </w:p>
        </w:tc>
        <w:tc>
          <w:tcPr>
            <w:tcW w:w="0" w:type="auto"/>
          </w:tcPr>
          <w:p w14:paraId="1C7F2984" w14:textId="77777777" w:rsidR="002E229E" w:rsidRDefault="00EB0030">
            <w:pPr>
              <w:pStyle w:val="Compact"/>
            </w:pPr>
            <w:r>
              <w:t>–</w:t>
            </w:r>
          </w:p>
        </w:tc>
        <w:tc>
          <w:tcPr>
            <w:tcW w:w="0" w:type="auto"/>
          </w:tcPr>
          <w:p w14:paraId="1C7F2985" w14:textId="77777777" w:rsidR="002E229E" w:rsidRDefault="00EB0030">
            <w:pPr>
              <w:pStyle w:val="Compact"/>
            </w:pPr>
            <w:r>
              <w:t>–</w:t>
            </w:r>
          </w:p>
        </w:tc>
        <w:tc>
          <w:tcPr>
            <w:tcW w:w="0" w:type="auto"/>
          </w:tcPr>
          <w:p w14:paraId="1C7F2986" w14:textId="77777777" w:rsidR="002E229E" w:rsidRDefault="00EB0030">
            <w:pPr>
              <w:pStyle w:val="Compact"/>
            </w:pPr>
            <w:r>
              <w:t>–</w:t>
            </w:r>
          </w:p>
        </w:tc>
        <w:tc>
          <w:tcPr>
            <w:tcW w:w="0" w:type="auto"/>
          </w:tcPr>
          <w:p w14:paraId="1C7F2987" w14:textId="77777777" w:rsidR="002E229E" w:rsidRDefault="00EB0030">
            <w:pPr>
              <w:pStyle w:val="Compact"/>
            </w:pPr>
            <w:r>
              <w:t>–</w:t>
            </w:r>
          </w:p>
        </w:tc>
      </w:tr>
      <w:tr w:rsidR="002E229E" w14:paraId="1C7F2994" w14:textId="77777777">
        <w:tc>
          <w:tcPr>
            <w:tcW w:w="0" w:type="auto"/>
          </w:tcPr>
          <w:p w14:paraId="1C7F2989" w14:textId="77777777" w:rsidR="002E229E" w:rsidRDefault="00EB0030">
            <w:pPr>
              <w:pStyle w:val="Compact"/>
            </w:pPr>
            <w:proofErr w:type="spellStart"/>
            <w:r>
              <w:t>NewOrderSingle</w:t>
            </w:r>
            <w:proofErr w:type="spellEnd"/>
          </w:p>
        </w:tc>
        <w:tc>
          <w:tcPr>
            <w:tcW w:w="0" w:type="auto"/>
          </w:tcPr>
          <w:p w14:paraId="1C7F298A" w14:textId="77777777" w:rsidR="002E229E" w:rsidRDefault="002E229E"/>
        </w:tc>
        <w:tc>
          <w:tcPr>
            <w:tcW w:w="0" w:type="auto"/>
          </w:tcPr>
          <w:p w14:paraId="1C7F298B" w14:textId="77777777" w:rsidR="002E229E" w:rsidRDefault="00EB0030">
            <w:pPr>
              <w:pStyle w:val="Compact"/>
            </w:pPr>
            <w:r>
              <w:t>ABC</w:t>
            </w:r>
          </w:p>
        </w:tc>
        <w:tc>
          <w:tcPr>
            <w:tcW w:w="0" w:type="auto"/>
          </w:tcPr>
          <w:p w14:paraId="1C7F298C" w14:textId="77777777" w:rsidR="002E229E" w:rsidRDefault="00EB0030">
            <w:pPr>
              <w:pStyle w:val="Compact"/>
            </w:pPr>
            <w:r>
              <w:t>T3</w:t>
            </w:r>
          </w:p>
        </w:tc>
        <w:tc>
          <w:tcPr>
            <w:tcW w:w="0" w:type="auto"/>
          </w:tcPr>
          <w:p w14:paraId="1C7F298D" w14:textId="77777777" w:rsidR="002E229E" w:rsidRDefault="00EB0030">
            <w:pPr>
              <w:pStyle w:val="Compact"/>
            </w:pPr>
            <w:r>
              <w:t>–</w:t>
            </w:r>
          </w:p>
        </w:tc>
        <w:tc>
          <w:tcPr>
            <w:tcW w:w="0" w:type="auto"/>
          </w:tcPr>
          <w:p w14:paraId="1C7F298E" w14:textId="77777777" w:rsidR="002E229E" w:rsidRDefault="00EB0030">
            <w:pPr>
              <w:pStyle w:val="Compact"/>
            </w:pPr>
            <w:r>
              <w:t>–</w:t>
            </w:r>
          </w:p>
        </w:tc>
        <w:tc>
          <w:tcPr>
            <w:tcW w:w="0" w:type="auto"/>
          </w:tcPr>
          <w:p w14:paraId="1C7F298F" w14:textId="77777777" w:rsidR="002E229E" w:rsidRDefault="00EB0030">
            <w:pPr>
              <w:pStyle w:val="Compact"/>
            </w:pPr>
            <w:r>
              <w:t>–</w:t>
            </w:r>
          </w:p>
        </w:tc>
        <w:tc>
          <w:tcPr>
            <w:tcW w:w="0" w:type="auto"/>
          </w:tcPr>
          <w:p w14:paraId="1C7F2990" w14:textId="77777777" w:rsidR="002E229E" w:rsidRDefault="00EB0030">
            <w:pPr>
              <w:pStyle w:val="Compact"/>
            </w:pPr>
            <w:r>
              <w:t>–</w:t>
            </w:r>
          </w:p>
        </w:tc>
        <w:tc>
          <w:tcPr>
            <w:tcW w:w="0" w:type="auto"/>
          </w:tcPr>
          <w:p w14:paraId="1C7F2991" w14:textId="77777777" w:rsidR="002E229E" w:rsidRDefault="00EB0030">
            <w:pPr>
              <w:pStyle w:val="Compact"/>
            </w:pPr>
            <w:r>
              <w:t>–</w:t>
            </w:r>
          </w:p>
        </w:tc>
        <w:tc>
          <w:tcPr>
            <w:tcW w:w="0" w:type="auto"/>
          </w:tcPr>
          <w:p w14:paraId="1C7F2992" w14:textId="77777777" w:rsidR="002E229E" w:rsidRDefault="00EB0030">
            <w:pPr>
              <w:pStyle w:val="Compact"/>
            </w:pPr>
            <w:r>
              <w:t>–</w:t>
            </w:r>
          </w:p>
        </w:tc>
        <w:tc>
          <w:tcPr>
            <w:tcW w:w="0" w:type="auto"/>
          </w:tcPr>
          <w:p w14:paraId="1C7F2993" w14:textId="77777777" w:rsidR="002E229E" w:rsidRDefault="00EB0030">
            <w:pPr>
              <w:pStyle w:val="Compact"/>
            </w:pPr>
            <w:r>
              <w:t>–</w:t>
            </w:r>
          </w:p>
        </w:tc>
      </w:tr>
      <w:tr w:rsidR="002E229E" w14:paraId="1C7F29A0" w14:textId="77777777">
        <w:tc>
          <w:tcPr>
            <w:tcW w:w="0" w:type="auto"/>
          </w:tcPr>
          <w:p w14:paraId="1C7F2995" w14:textId="77777777" w:rsidR="002E229E" w:rsidRDefault="002E229E"/>
        </w:tc>
        <w:tc>
          <w:tcPr>
            <w:tcW w:w="0" w:type="auto"/>
          </w:tcPr>
          <w:p w14:paraId="1C7F2996" w14:textId="77777777" w:rsidR="002E229E" w:rsidRDefault="00EB0030">
            <w:pPr>
              <w:pStyle w:val="Compact"/>
            </w:pPr>
            <w:proofErr w:type="spellStart"/>
            <w:r>
              <w:t>ExecutionReport</w:t>
            </w:r>
            <w:proofErr w:type="spellEnd"/>
          </w:p>
        </w:tc>
        <w:tc>
          <w:tcPr>
            <w:tcW w:w="0" w:type="auto"/>
          </w:tcPr>
          <w:p w14:paraId="1C7F2997" w14:textId="77777777" w:rsidR="002E229E" w:rsidRDefault="00EB0030">
            <w:pPr>
              <w:pStyle w:val="Compact"/>
            </w:pPr>
            <w:r>
              <w:t>ABC</w:t>
            </w:r>
          </w:p>
        </w:tc>
        <w:tc>
          <w:tcPr>
            <w:tcW w:w="0" w:type="auto"/>
          </w:tcPr>
          <w:p w14:paraId="1C7F2998" w14:textId="77777777" w:rsidR="002E229E" w:rsidRDefault="00EB0030">
            <w:pPr>
              <w:pStyle w:val="Compact"/>
            </w:pPr>
            <w:r>
              <w:t>–</w:t>
            </w:r>
          </w:p>
        </w:tc>
        <w:tc>
          <w:tcPr>
            <w:tcW w:w="0" w:type="auto"/>
          </w:tcPr>
          <w:p w14:paraId="1C7F2999" w14:textId="77777777" w:rsidR="002E229E" w:rsidRDefault="00EB0030">
            <w:pPr>
              <w:pStyle w:val="Compact"/>
            </w:pPr>
            <w:r>
              <w:t>T3</w:t>
            </w:r>
          </w:p>
        </w:tc>
        <w:tc>
          <w:tcPr>
            <w:tcW w:w="0" w:type="auto"/>
          </w:tcPr>
          <w:p w14:paraId="1C7F299A" w14:textId="77777777" w:rsidR="002E229E" w:rsidRDefault="00EB0030">
            <w:pPr>
              <w:pStyle w:val="Compact"/>
            </w:pPr>
            <w:r>
              <w:t>–</w:t>
            </w:r>
          </w:p>
        </w:tc>
        <w:tc>
          <w:tcPr>
            <w:tcW w:w="0" w:type="auto"/>
          </w:tcPr>
          <w:p w14:paraId="1C7F299B" w14:textId="77777777" w:rsidR="002E229E" w:rsidRDefault="00EB0030">
            <w:pPr>
              <w:pStyle w:val="Compact"/>
            </w:pPr>
            <w:r>
              <w:t>–</w:t>
            </w:r>
          </w:p>
        </w:tc>
        <w:tc>
          <w:tcPr>
            <w:tcW w:w="0" w:type="auto"/>
          </w:tcPr>
          <w:p w14:paraId="1C7F299C" w14:textId="77777777" w:rsidR="002E229E" w:rsidRDefault="00EB0030">
            <w:pPr>
              <w:pStyle w:val="Compact"/>
            </w:pPr>
            <w:r>
              <w:t>–</w:t>
            </w:r>
          </w:p>
        </w:tc>
        <w:tc>
          <w:tcPr>
            <w:tcW w:w="0" w:type="auto"/>
          </w:tcPr>
          <w:p w14:paraId="1C7F299D" w14:textId="77777777" w:rsidR="002E229E" w:rsidRDefault="00EB0030">
            <w:pPr>
              <w:pStyle w:val="Compact"/>
            </w:pPr>
            <w:r>
              <w:t>–</w:t>
            </w:r>
          </w:p>
        </w:tc>
        <w:tc>
          <w:tcPr>
            <w:tcW w:w="0" w:type="auto"/>
          </w:tcPr>
          <w:p w14:paraId="1C7F299E" w14:textId="77777777" w:rsidR="002E229E" w:rsidRDefault="00EB0030">
            <w:pPr>
              <w:pStyle w:val="Compact"/>
            </w:pPr>
            <w:r>
              <w:t>–</w:t>
            </w:r>
          </w:p>
        </w:tc>
        <w:tc>
          <w:tcPr>
            <w:tcW w:w="0" w:type="auto"/>
          </w:tcPr>
          <w:p w14:paraId="1C7F299F" w14:textId="77777777" w:rsidR="002E229E" w:rsidRDefault="00EB0030">
            <w:pPr>
              <w:pStyle w:val="Compact"/>
            </w:pPr>
            <w:r>
              <w:t>–</w:t>
            </w:r>
          </w:p>
        </w:tc>
      </w:tr>
      <w:tr w:rsidR="002E229E" w14:paraId="1C7F29AC" w14:textId="77777777">
        <w:tc>
          <w:tcPr>
            <w:tcW w:w="0" w:type="auto"/>
          </w:tcPr>
          <w:p w14:paraId="1C7F29A1" w14:textId="77777777" w:rsidR="002E229E" w:rsidRDefault="00EB0030">
            <w:pPr>
              <w:pStyle w:val="Compact"/>
            </w:pPr>
            <w:proofErr w:type="spellStart"/>
            <w:r>
              <w:t>FinishedSending</w:t>
            </w:r>
            <w:proofErr w:type="spellEnd"/>
          </w:p>
        </w:tc>
        <w:tc>
          <w:tcPr>
            <w:tcW w:w="0" w:type="auto"/>
          </w:tcPr>
          <w:p w14:paraId="1C7F29A2" w14:textId="77777777" w:rsidR="002E229E" w:rsidRDefault="002E229E"/>
        </w:tc>
        <w:tc>
          <w:tcPr>
            <w:tcW w:w="0" w:type="auto"/>
          </w:tcPr>
          <w:p w14:paraId="1C7F29A3" w14:textId="77777777" w:rsidR="002E229E" w:rsidRDefault="00EB0030">
            <w:pPr>
              <w:pStyle w:val="Compact"/>
            </w:pPr>
            <w:r>
              <w:t>ABC</w:t>
            </w:r>
          </w:p>
        </w:tc>
        <w:tc>
          <w:tcPr>
            <w:tcW w:w="0" w:type="auto"/>
          </w:tcPr>
          <w:p w14:paraId="1C7F29A4" w14:textId="77777777" w:rsidR="002E229E" w:rsidRDefault="00EB0030">
            <w:pPr>
              <w:pStyle w:val="Compact"/>
            </w:pPr>
            <w:r>
              <w:t>–</w:t>
            </w:r>
          </w:p>
        </w:tc>
        <w:tc>
          <w:tcPr>
            <w:tcW w:w="0" w:type="auto"/>
          </w:tcPr>
          <w:p w14:paraId="1C7F29A5" w14:textId="77777777" w:rsidR="002E229E" w:rsidRDefault="00EB0030">
            <w:pPr>
              <w:pStyle w:val="Compact"/>
            </w:pPr>
            <w:r>
              <w:t>–</w:t>
            </w:r>
          </w:p>
        </w:tc>
        <w:tc>
          <w:tcPr>
            <w:tcW w:w="0" w:type="auto"/>
          </w:tcPr>
          <w:p w14:paraId="1C7F29A6" w14:textId="77777777" w:rsidR="002E229E" w:rsidRDefault="00EB0030">
            <w:pPr>
              <w:pStyle w:val="Compact"/>
            </w:pPr>
            <w:r>
              <w:t>–</w:t>
            </w:r>
          </w:p>
        </w:tc>
        <w:tc>
          <w:tcPr>
            <w:tcW w:w="0" w:type="auto"/>
          </w:tcPr>
          <w:p w14:paraId="1C7F29A7" w14:textId="77777777" w:rsidR="002E229E" w:rsidRDefault="00EB0030">
            <w:pPr>
              <w:pStyle w:val="Compact"/>
            </w:pPr>
            <w:r>
              <w:t>201</w:t>
            </w:r>
          </w:p>
        </w:tc>
        <w:tc>
          <w:tcPr>
            <w:tcW w:w="0" w:type="auto"/>
          </w:tcPr>
          <w:p w14:paraId="1C7F29A8" w14:textId="77777777" w:rsidR="002E229E" w:rsidRDefault="00EB0030">
            <w:pPr>
              <w:pStyle w:val="Compact"/>
            </w:pPr>
            <w:r>
              <w:t>–</w:t>
            </w:r>
          </w:p>
        </w:tc>
        <w:tc>
          <w:tcPr>
            <w:tcW w:w="0" w:type="auto"/>
          </w:tcPr>
          <w:p w14:paraId="1C7F29A9" w14:textId="77777777" w:rsidR="002E229E" w:rsidRDefault="00EB0030">
            <w:pPr>
              <w:pStyle w:val="Compact"/>
            </w:pPr>
            <w:r>
              <w:t>–</w:t>
            </w:r>
          </w:p>
        </w:tc>
        <w:tc>
          <w:tcPr>
            <w:tcW w:w="0" w:type="auto"/>
          </w:tcPr>
          <w:p w14:paraId="1C7F29AA" w14:textId="77777777" w:rsidR="002E229E" w:rsidRDefault="00EB0030">
            <w:pPr>
              <w:pStyle w:val="Compact"/>
            </w:pPr>
            <w:r>
              <w:t>–</w:t>
            </w:r>
          </w:p>
        </w:tc>
        <w:tc>
          <w:tcPr>
            <w:tcW w:w="0" w:type="auto"/>
          </w:tcPr>
          <w:p w14:paraId="1C7F29AB" w14:textId="77777777" w:rsidR="002E229E" w:rsidRDefault="00EB0030">
            <w:pPr>
              <w:pStyle w:val="Compact"/>
            </w:pPr>
            <w:r>
              <w:t>–</w:t>
            </w:r>
          </w:p>
        </w:tc>
      </w:tr>
      <w:tr w:rsidR="002E229E" w14:paraId="1C7F29B8" w14:textId="77777777">
        <w:tc>
          <w:tcPr>
            <w:tcW w:w="0" w:type="auto"/>
          </w:tcPr>
          <w:p w14:paraId="1C7F29AD" w14:textId="77777777" w:rsidR="002E229E" w:rsidRDefault="002E229E"/>
        </w:tc>
        <w:tc>
          <w:tcPr>
            <w:tcW w:w="0" w:type="auto"/>
          </w:tcPr>
          <w:p w14:paraId="1C7F29AE" w14:textId="77777777" w:rsidR="002E229E" w:rsidRDefault="00EB0030">
            <w:pPr>
              <w:pStyle w:val="Compact"/>
            </w:pPr>
            <w:proofErr w:type="spellStart"/>
            <w:r>
              <w:t>FinishedReceiving</w:t>
            </w:r>
            <w:proofErr w:type="spellEnd"/>
          </w:p>
        </w:tc>
        <w:tc>
          <w:tcPr>
            <w:tcW w:w="0" w:type="auto"/>
          </w:tcPr>
          <w:p w14:paraId="1C7F29AF" w14:textId="77777777" w:rsidR="002E229E" w:rsidRDefault="00EB0030">
            <w:pPr>
              <w:pStyle w:val="Compact"/>
            </w:pPr>
            <w:r>
              <w:t>ABC</w:t>
            </w:r>
          </w:p>
        </w:tc>
        <w:tc>
          <w:tcPr>
            <w:tcW w:w="0" w:type="auto"/>
          </w:tcPr>
          <w:p w14:paraId="1C7F29B0" w14:textId="77777777" w:rsidR="002E229E" w:rsidRDefault="00EB0030">
            <w:pPr>
              <w:pStyle w:val="Compact"/>
            </w:pPr>
            <w:r>
              <w:t>–</w:t>
            </w:r>
          </w:p>
        </w:tc>
        <w:tc>
          <w:tcPr>
            <w:tcW w:w="0" w:type="auto"/>
          </w:tcPr>
          <w:p w14:paraId="1C7F29B1" w14:textId="77777777" w:rsidR="002E229E" w:rsidRDefault="00EB0030">
            <w:pPr>
              <w:pStyle w:val="Compact"/>
            </w:pPr>
            <w:r>
              <w:t>–</w:t>
            </w:r>
          </w:p>
        </w:tc>
        <w:tc>
          <w:tcPr>
            <w:tcW w:w="0" w:type="auto"/>
          </w:tcPr>
          <w:p w14:paraId="1C7F29B2" w14:textId="77777777" w:rsidR="002E229E" w:rsidRDefault="00EB0030">
            <w:pPr>
              <w:pStyle w:val="Compact"/>
            </w:pPr>
            <w:r>
              <w:t>–</w:t>
            </w:r>
          </w:p>
        </w:tc>
        <w:tc>
          <w:tcPr>
            <w:tcW w:w="0" w:type="auto"/>
          </w:tcPr>
          <w:p w14:paraId="1C7F29B3" w14:textId="77777777" w:rsidR="002E229E" w:rsidRDefault="00EB0030">
            <w:pPr>
              <w:pStyle w:val="Compact"/>
            </w:pPr>
            <w:r>
              <w:t>–</w:t>
            </w:r>
          </w:p>
        </w:tc>
        <w:tc>
          <w:tcPr>
            <w:tcW w:w="0" w:type="auto"/>
          </w:tcPr>
          <w:p w14:paraId="1C7F29B4" w14:textId="77777777" w:rsidR="002E229E" w:rsidRDefault="00EB0030">
            <w:pPr>
              <w:pStyle w:val="Compact"/>
            </w:pPr>
            <w:r>
              <w:t>–</w:t>
            </w:r>
          </w:p>
        </w:tc>
        <w:tc>
          <w:tcPr>
            <w:tcW w:w="0" w:type="auto"/>
          </w:tcPr>
          <w:p w14:paraId="1C7F29B5" w14:textId="77777777" w:rsidR="002E229E" w:rsidRDefault="00EB0030">
            <w:pPr>
              <w:pStyle w:val="Compact"/>
            </w:pPr>
            <w:r>
              <w:t>–</w:t>
            </w:r>
          </w:p>
        </w:tc>
        <w:tc>
          <w:tcPr>
            <w:tcW w:w="0" w:type="auto"/>
          </w:tcPr>
          <w:p w14:paraId="1C7F29B6" w14:textId="77777777" w:rsidR="002E229E" w:rsidRDefault="00EB0030">
            <w:pPr>
              <w:pStyle w:val="Compact"/>
            </w:pPr>
            <w:r>
              <w:t>–</w:t>
            </w:r>
          </w:p>
        </w:tc>
        <w:tc>
          <w:tcPr>
            <w:tcW w:w="0" w:type="auto"/>
          </w:tcPr>
          <w:p w14:paraId="1C7F29B7" w14:textId="77777777" w:rsidR="002E229E" w:rsidRDefault="00EB0030">
            <w:pPr>
              <w:pStyle w:val="Compact"/>
            </w:pPr>
            <w:r>
              <w:t>–</w:t>
            </w:r>
          </w:p>
        </w:tc>
      </w:tr>
      <w:tr w:rsidR="002E229E" w14:paraId="1C7F29C4" w14:textId="77777777">
        <w:tc>
          <w:tcPr>
            <w:tcW w:w="0" w:type="auto"/>
          </w:tcPr>
          <w:p w14:paraId="1C7F29B9" w14:textId="77777777" w:rsidR="002E229E" w:rsidRDefault="002E229E"/>
        </w:tc>
        <w:tc>
          <w:tcPr>
            <w:tcW w:w="0" w:type="auto"/>
          </w:tcPr>
          <w:p w14:paraId="1C7F29BA" w14:textId="77777777" w:rsidR="002E229E" w:rsidRDefault="00EB0030">
            <w:pPr>
              <w:pStyle w:val="Compact"/>
            </w:pPr>
            <w:proofErr w:type="spellStart"/>
            <w:r>
              <w:t>FinishedSending</w:t>
            </w:r>
            <w:proofErr w:type="spellEnd"/>
          </w:p>
        </w:tc>
        <w:tc>
          <w:tcPr>
            <w:tcW w:w="0" w:type="auto"/>
          </w:tcPr>
          <w:p w14:paraId="1C7F29BB" w14:textId="77777777" w:rsidR="002E229E" w:rsidRDefault="00EB0030">
            <w:pPr>
              <w:pStyle w:val="Compact"/>
            </w:pPr>
            <w:r>
              <w:t>ABC</w:t>
            </w:r>
          </w:p>
        </w:tc>
        <w:tc>
          <w:tcPr>
            <w:tcW w:w="0" w:type="auto"/>
          </w:tcPr>
          <w:p w14:paraId="1C7F29BC" w14:textId="77777777" w:rsidR="002E229E" w:rsidRDefault="00EB0030">
            <w:pPr>
              <w:pStyle w:val="Compact"/>
            </w:pPr>
            <w:r>
              <w:t>–</w:t>
            </w:r>
          </w:p>
        </w:tc>
        <w:tc>
          <w:tcPr>
            <w:tcW w:w="0" w:type="auto"/>
          </w:tcPr>
          <w:p w14:paraId="1C7F29BD" w14:textId="77777777" w:rsidR="002E229E" w:rsidRDefault="00EB0030">
            <w:pPr>
              <w:pStyle w:val="Compact"/>
            </w:pPr>
            <w:r>
              <w:t>–</w:t>
            </w:r>
          </w:p>
        </w:tc>
        <w:tc>
          <w:tcPr>
            <w:tcW w:w="0" w:type="auto"/>
          </w:tcPr>
          <w:p w14:paraId="1C7F29BE" w14:textId="77777777" w:rsidR="002E229E" w:rsidRDefault="00EB0030">
            <w:pPr>
              <w:pStyle w:val="Compact"/>
            </w:pPr>
            <w:r>
              <w:t>–</w:t>
            </w:r>
          </w:p>
        </w:tc>
        <w:tc>
          <w:tcPr>
            <w:tcW w:w="0" w:type="auto"/>
          </w:tcPr>
          <w:p w14:paraId="1C7F29BF" w14:textId="77777777" w:rsidR="002E229E" w:rsidRDefault="00EB0030">
            <w:pPr>
              <w:pStyle w:val="Compact"/>
            </w:pPr>
            <w:r>
              <w:t>1001</w:t>
            </w:r>
          </w:p>
        </w:tc>
        <w:tc>
          <w:tcPr>
            <w:tcW w:w="0" w:type="auto"/>
          </w:tcPr>
          <w:p w14:paraId="1C7F29C0" w14:textId="77777777" w:rsidR="002E229E" w:rsidRDefault="00EB0030">
            <w:pPr>
              <w:pStyle w:val="Compact"/>
            </w:pPr>
            <w:r>
              <w:t>–</w:t>
            </w:r>
          </w:p>
        </w:tc>
        <w:tc>
          <w:tcPr>
            <w:tcW w:w="0" w:type="auto"/>
          </w:tcPr>
          <w:p w14:paraId="1C7F29C1" w14:textId="77777777" w:rsidR="002E229E" w:rsidRDefault="00EB0030">
            <w:pPr>
              <w:pStyle w:val="Compact"/>
            </w:pPr>
            <w:r>
              <w:t>–</w:t>
            </w:r>
          </w:p>
        </w:tc>
        <w:tc>
          <w:tcPr>
            <w:tcW w:w="0" w:type="auto"/>
          </w:tcPr>
          <w:p w14:paraId="1C7F29C2" w14:textId="77777777" w:rsidR="002E229E" w:rsidRDefault="00EB0030">
            <w:pPr>
              <w:pStyle w:val="Compact"/>
            </w:pPr>
            <w:r>
              <w:t>–</w:t>
            </w:r>
          </w:p>
        </w:tc>
        <w:tc>
          <w:tcPr>
            <w:tcW w:w="0" w:type="auto"/>
          </w:tcPr>
          <w:p w14:paraId="1C7F29C3" w14:textId="77777777" w:rsidR="002E229E" w:rsidRDefault="00EB0030">
            <w:pPr>
              <w:pStyle w:val="Compact"/>
            </w:pPr>
            <w:r>
              <w:t>–</w:t>
            </w:r>
          </w:p>
        </w:tc>
      </w:tr>
      <w:tr w:rsidR="002E229E" w14:paraId="1C7F29D0" w14:textId="77777777">
        <w:tc>
          <w:tcPr>
            <w:tcW w:w="0" w:type="auto"/>
          </w:tcPr>
          <w:p w14:paraId="1C7F29C5" w14:textId="77777777" w:rsidR="002E229E" w:rsidRDefault="00EB0030">
            <w:pPr>
              <w:pStyle w:val="Compact"/>
            </w:pPr>
            <w:proofErr w:type="spellStart"/>
            <w:r>
              <w:t>FinishedReceiving</w:t>
            </w:r>
            <w:proofErr w:type="spellEnd"/>
          </w:p>
        </w:tc>
        <w:tc>
          <w:tcPr>
            <w:tcW w:w="0" w:type="auto"/>
          </w:tcPr>
          <w:p w14:paraId="1C7F29C6" w14:textId="77777777" w:rsidR="002E229E" w:rsidRDefault="002E229E"/>
        </w:tc>
        <w:tc>
          <w:tcPr>
            <w:tcW w:w="0" w:type="auto"/>
          </w:tcPr>
          <w:p w14:paraId="1C7F29C7" w14:textId="77777777" w:rsidR="002E229E" w:rsidRDefault="00EB0030">
            <w:pPr>
              <w:pStyle w:val="Compact"/>
            </w:pPr>
            <w:r>
              <w:t>ABC</w:t>
            </w:r>
          </w:p>
        </w:tc>
        <w:tc>
          <w:tcPr>
            <w:tcW w:w="0" w:type="auto"/>
          </w:tcPr>
          <w:p w14:paraId="1C7F29C8" w14:textId="77777777" w:rsidR="002E229E" w:rsidRDefault="00EB0030">
            <w:pPr>
              <w:pStyle w:val="Compact"/>
            </w:pPr>
            <w:r>
              <w:t>–</w:t>
            </w:r>
          </w:p>
        </w:tc>
        <w:tc>
          <w:tcPr>
            <w:tcW w:w="0" w:type="auto"/>
          </w:tcPr>
          <w:p w14:paraId="1C7F29C9" w14:textId="77777777" w:rsidR="002E229E" w:rsidRDefault="00EB0030">
            <w:pPr>
              <w:pStyle w:val="Compact"/>
            </w:pPr>
            <w:r>
              <w:t>–</w:t>
            </w:r>
          </w:p>
        </w:tc>
        <w:tc>
          <w:tcPr>
            <w:tcW w:w="0" w:type="auto"/>
          </w:tcPr>
          <w:p w14:paraId="1C7F29CA" w14:textId="77777777" w:rsidR="002E229E" w:rsidRDefault="00EB0030">
            <w:pPr>
              <w:pStyle w:val="Compact"/>
            </w:pPr>
            <w:r>
              <w:t>–</w:t>
            </w:r>
          </w:p>
        </w:tc>
        <w:tc>
          <w:tcPr>
            <w:tcW w:w="0" w:type="auto"/>
          </w:tcPr>
          <w:p w14:paraId="1C7F29CB" w14:textId="77777777" w:rsidR="002E229E" w:rsidRDefault="00EB0030">
            <w:pPr>
              <w:pStyle w:val="Compact"/>
            </w:pPr>
            <w:r>
              <w:t>–</w:t>
            </w:r>
          </w:p>
        </w:tc>
        <w:tc>
          <w:tcPr>
            <w:tcW w:w="0" w:type="auto"/>
          </w:tcPr>
          <w:p w14:paraId="1C7F29CC" w14:textId="77777777" w:rsidR="002E229E" w:rsidRDefault="00EB0030">
            <w:pPr>
              <w:pStyle w:val="Compact"/>
            </w:pPr>
            <w:r>
              <w:t>–</w:t>
            </w:r>
          </w:p>
        </w:tc>
        <w:tc>
          <w:tcPr>
            <w:tcW w:w="0" w:type="auto"/>
          </w:tcPr>
          <w:p w14:paraId="1C7F29CD" w14:textId="77777777" w:rsidR="002E229E" w:rsidRDefault="00EB0030">
            <w:pPr>
              <w:pStyle w:val="Compact"/>
            </w:pPr>
            <w:r>
              <w:t>–</w:t>
            </w:r>
          </w:p>
        </w:tc>
        <w:tc>
          <w:tcPr>
            <w:tcW w:w="0" w:type="auto"/>
          </w:tcPr>
          <w:p w14:paraId="1C7F29CE" w14:textId="77777777" w:rsidR="002E229E" w:rsidRDefault="00EB0030">
            <w:pPr>
              <w:pStyle w:val="Compact"/>
            </w:pPr>
            <w:r>
              <w:t>–</w:t>
            </w:r>
          </w:p>
        </w:tc>
        <w:tc>
          <w:tcPr>
            <w:tcW w:w="0" w:type="auto"/>
          </w:tcPr>
          <w:p w14:paraId="1C7F29CF" w14:textId="77777777" w:rsidR="002E229E" w:rsidRDefault="00EB0030">
            <w:pPr>
              <w:pStyle w:val="Compact"/>
            </w:pPr>
            <w:r>
              <w:t>–</w:t>
            </w:r>
          </w:p>
        </w:tc>
      </w:tr>
      <w:tr w:rsidR="002E229E" w14:paraId="1C7F29DC" w14:textId="77777777">
        <w:tc>
          <w:tcPr>
            <w:tcW w:w="0" w:type="auto"/>
          </w:tcPr>
          <w:p w14:paraId="1C7F29D1" w14:textId="77777777" w:rsidR="002E229E" w:rsidRDefault="00EB0030">
            <w:pPr>
              <w:pStyle w:val="Compact"/>
            </w:pPr>
            <w:r>
              <w:t>Terminate</w:t>
            </w:r>
          </w:p>
        </w:tc>
        <w:tc>
          <w:tcPr>
            <w:tcW w:w="0" w:type="auto"/>
          </w:tcPr>
          <w:p w14:paraId="1C7F29D2" w14:textId="77777777" w:rsidR="002E229E" w:rsidRDefault="002E229E"/>
        </w:tc>
        <w:tc>
          <w:tcPr>
            <w:tcW w:w="0" w:type="auto"/>
          </w:tcPr>
          <w:p w14:paraId="1C7F29D3" w14:textId="77777777" w:rsidR="002E229E" w:rsidRDefault="00EB0030">
            <w:pPr>
              <w:pStyle w:val="Compact"/>
            </w:pPr>
            <w:r>
              <w:t>ABC</w:t>
            </w:r>
          </w:p>
        </w:tc>
        <w:tc>
          <w:tcPr>
            <w:tcW w:w="0" w:type="auto"/>
          </w:tcPr>
          <w:p w14:paraId="1C7F29D4" w14:textId="77777777" w:rsidR="002E229E" w:rsidRDefault="00EB0030">
            <w:pPr>
              <w:pStyle w:val="Compact"/>
            </w:pPr>
            <w:r>
              <w:t>–</w:t>
            </w:r>
          </w:p>
        </w:tc>
        <w:tc>
          <w:tcPr>
            <w:tcW w:w="0" w:type="auto"/>
          </w:tcPr>
          <w:p w14:paraId="1C7F29D5" w14:textId="77777777" w:rsidR="002E229E" w:rsidRDefault="00EB0030">
            <w:pPr>
              <w:pStyle w:val="Compact"/>
            </w:pPr>
            <w:r>
              <w:t>–</w:t>
            </w:r>
          </w:p>
        </w:tc>
        <w:tc>
          <w:tcPr>
            <w:tcW w:w="0" w:type="auto"/>
          </w:tcPr>
          <w:p w14:paraId="1C7F29D6" w14:textId="77777777" w:rsidR="002E229E" w:rsidRDefault="00EB0030">
            <w:pPr>
              <w:pStyle w:val="Compact"/>
            </w:pPr>
            <w:r>
              <w:t>–</w:t>
            </w:r>
          </w:p>
        </w:tc>
        <w:tc>
          <w:tcPr>
            <w:tcW w:w="0" w:type="auto"/>
          </w:tcPr>
          <w:p w14:paraId="1C7F29D7" w14:textId="77777777" w:rsidR="002E229E" w:rsidRDefault="00EB0030">
            <w:pPr>
              <w:pStyle w:val="Compact"/>
            </w:pPr>
            <w:r>
              <w:t>–</w:t>
            </w:r>
          </w:p>
        </w:tc>
        <w:tc>
          <w:tcPr>
            <w:tcW w:w="0" w:type="auto"/>
          </w:tcPr>
          <w:p w14:paraId="1C7F29D8" w14:textId="77777777" w:rsidR="002E229E" w:rsidRDefault="00EB0030">
            <w:pPr>
              <w:pStyle w:val="Compact"/>
            </w:pPr>
            <w:r>
              <w:t>–</w:t>
            </w:r>
          </w:p>
        </w:tc>
        <w:tc>
          <w:tcPr>
            <w:tcW w:w="0" w:type="auto"/>
          </w:tcPr>
          <w:p w14:paraId="1C7F29D9" w14:textId="77777777" w:rsidR="002E229E" w:rsidRDefault="00EB0030">
            <w:pPr>
              <w:pStyle w:val="Compact"/>
            </w:pPr>
            <w:r>
              <w:t>–</w:t>
            </w:r>
          </w:p>
        </w:tc>
        <w:tc>
          <w:tcPr>
            <w:tcW w:w="0" w:type="auto"/>
          </w:tcPr>
          <w:p w14:paraId="1C7F29DA" w14:textId="77777777" w:rsidR="002E229E" w:rsidRDefault="00EB0030">
            <w:pPr>
              <w:pStyle w:val="Compact"/>
            </w:pPr>
            <w:r>
              <w:t>Finished</w:t>
            </w:r>
          </w:p>
        </w:tc>
        <w:tc>
          <w:tcPr>
            <w:tcW w:w="0" w:type="auto"/>
          </w:tcPr>
          <w:p w14:paraId="1C7F29DB" w14:textId="77777777" w:rsidR="002E229E" w:rsidRDefault="00EB0030">
            <w:pPr>
              <w:pStyle w:val="Compact"/>
            </w:pPr>
            <w:r>
              <w:t>–</w:t>
            </w:r>
          </w:p>
        </w:tc>
      </w:tr>
      <w:tr w:rsidR="002E229E" w14:paraId="1C7F29E8" w14:textId="77777777">
        <w:tc>
          <w:tcPr>
            <w:tcW w:w="0" w:type="auto"/>
          </w:tcPr>
          <w:p w14:paraId="1C7F29DD" w14:textId="77777777" w:rsidR="002E229E" w:rsidRDefault="002E229E"/>
        </w:tc>
        <w:tc>
          <w:tcPr>
            <w:tcW w:w="0" w:type="auto"/>
          </w:tcPr>
          <w:p w14:paraId="1C7F29DE" w14:textId="77777777" w:rsidR="002E229E" w:rsidRDefault="00EB0030">
            <w:pPr>
              <w:pStyle w:val="Compact"/>
            </w:pPr>
            <w:r>
              <w:t>Terminate</w:t>
            </w:r>
          </w:p>
        </w:tc>
        <w:tc>
          <w:tcPr>
            <w:tcW w:w="0" w:type="auto"/>
          </w:tcPr>
          <w:p w14:paraId="1C7F29DF" w14:textId="77777777" w:rsidR="002E229E" w:rsidRDefault="00EB0030">
            <w:pPr>
              <w:pStyle w:val="Compact"/>
            </w:pPr>
            <w:r>
              <w:t>ABC</w:t>
            </w:r>
          </w:p>
        </w:tc>
        <w:tc>
          <w:tcPr>
            <w:tcW w:w="0" w:type="auto"/>
          </w:tcPr>
          <w:p w14:paraId="1C7F29E0" w14:textId="77777777" w:rsidR="002E229E" w:rsidRDefault="00EB0030">
            <w:pPr>
              <w:pStyle w:val="Compact"/>
            </w:pPr>
            <w:r>
              <w:t>–</w:t>
            </w:r>
          </w:p>
        </w:tc>
        <w:tc>
          <w:tcPr>
            <w:tcW w:w="0" w:type="auto"/>
          </w:tcPr>
          <w:p w14:paraId="1C7F29E1" w14:textId="77777777" w:rsidR="002E229E" w:rsidRDefault="00EB0030">
            <w:pPr>
              <w:pStyle w:val="Compact"/>
            </w:pPr>
            <w:r>
              <w:t>–</w:t>
            </w:r>
          </w:p>
        </w:tc>
        <w:tc>
          <w:tcPr>
            <w:tcW w:w="0" w:type="auto"/>
          </w:tcPr>
          <w:p w14:paraId="1C7F29E2" w14:textId="77777777" w:rsidR="002E229E" w:rsidRDefault="00EB0030">
            <w:pPr>
              <w:pStyle w:val="Compact"/>
            </w:pPr>
            <w:r>
              <w:t>–</w:t>
            </w:r>
          </w:p>
        </w:tc>
        <w:tc>
          <w:tcPr>
            <w:tcW w:w="0" w:type="auto"/>
          </w:tcPr>
          <w:p w14:paraId="1C7F29E3" w14:textId="77777777" w:rsidR="002E229E" w:rsidRDefault="00EB0030">
            <w:pPr>
              <w:pStyle w:val="Compact"/>
            </w:pPr>
            <w:r>
              <w:t>–</w:t>
            </w:r>
          </w:p>
        </w:tc>
        <w:tc>
          <w:tcPr>
            <w:tcW w:w="0" w:type="auto"/>
          </w:tcPr>
          <w:p w14:paraId="1C7F29E4" w14:textId="77777777" w:rsidR="002E229E" w:rsidRDefault="00EB0030">
            <w:pPr>
              <w:pStyle w:val="Compact"/>
            </w:pPr>
            <w:r>
              <w:t>–</w:t>
            </w:r>
          </w:p>
        </w:tc>
        <w:tc>
          <w:tcPr>
            <w:tcW w:w="0" w:type="auto"/>
          </w:tcPr>
          <w:p w14:paraId="1C7F29E5" w14:textId="77777777" w:rsidR="002E229E" w:rsidRDefault="00EB0030">
            <w:pPr>
              <w:pStyle w:val="Compact"/>
            </w:pPr>
            <w:r>
              <w:t>–</w:t>
            </w:r>
          </w:p>
        </w:tc>
        <w:tc>
          <w:tcPr>
            <w:tcW w:w="0" w:type="auto"/>
          </w:tcPr>
          <w:p w14:paraId="1C7F29E6" w14:textId="77777777" w:rsidR="002E229E" w:rsidRDefault="00EB0030">
            <w:pPr>
              <w:pStyle w:val="Compact"/>
            </w:pPr>
            <w:r>
              <w:t>Finished</w:t>
            </w:r>
          </w:p>
        </w:tc>
        <w:tc>
          <w:tcPr>
            <w:tcW w:w="0" w:type="auto"/>
          </w:tcPr>
          <w:p w14:paraId="1C7F29E7" w14:textId="77777777" w:rsidR="002E229E" w:rsidRDefault="00EB0030">
            <w:pPr>
              <w:pStyle w:val="Compact"/>
            </w:pPr>
            <w:r>
              <w:t>–</w:t>
            </w:r>
          </w:p>
        </w:tc>
      </w:tr>
      <w:tr w:rsidR="002E229E" w14:paraId="1C7F29F4" w14:textId="77777777">
        <w:tc>
          <w:tcPr>
            <w:tcW w:w="0" w:type="auto"/>
          </w:tcPr>
          <w:p w14:paraId="1C7F29E9" w14:textId="77777777" w:rsidR="002E229E" w:rsidRDefault="00EB0030">
            <w:pPr>
              <w:pStyle w:val="Compact"/>
            </w:pPr>
            <w:r>
              <w:t xml:space="preserve">Here the initiator has sent the Terminate message but either counterparty could have sent it since both have sent and received a </w:t>
            </w:r>
            <w:proofErr w:type="spellStart"/>
            <w:r>
              <w:t>FinishedReceiving</w:t>
            </w:r>
            <w:proofErr w:type="spellEnd"/>
            <w:r>
              <w:t xml:space="preserve"> message. The TCP socket connection is disconnected by the initiator upon receipt of the corresponding Terminate ack.</w:t>
            </w:r>
          </w:p>
        </w:tc>
        <w:tc>
          <w:tcPr>
            <w:tcW w:w="0" w:type="auto"/>
          </w:tcPr>
          <w:p w14:paraId="1C7F29EA" w14:textId="77777777" w:rsidR="002E229E" w:rsidRDefault="002E229E"/>
        </w:tc>
        <w:tc>
          <w:tcPr>
            <w:tcW w:w="0" w:type="auto"/>
          </w:tcPr>
          <w:p w14:paraId="1C7F29EB" w14:textId="77777777" w:rsidR="002E229E" w:rsidRDefault="002E229E"/>
        </w:tc>
        <w:tc>
          <w:tcPr>
            <w:tcW w:w="0" w:type="auto"/>
          </w:tcPr>
          <w:p w14:paraId="1C7F29EC" w14:textId="77777777" w:rsidR="002E229E" w:rsidRDefault="002E229E"/>
        </w:tc>
        <w:tc>
          <w:tcPr>
            <w:tcW w:w="0" w:type="auto"/>
          </w:tcPr>
          <w:p w14:paraId="1C7F29ED" w14:textId="77777777" w:rsidR="002E229E" w:rsidRDefault="002E229E"/>
        </w:tc>
        <w:tc>
          <w:tcPr>
            <w:tcW w:w="0" w:type="auto"/>
          </w:tcPr>
          <w:p w14:paraId="1C7F29EE" w14:textId="77777777" w:rsidR="002E229E" w:rsidRDefault="002E229E"/>
        </w:tc>
        <w:tc>
          <w:tcPr>
            <w:tcW w:w="0" w:type="auto"/>
          </w:tcPr>
          <w:p w14:paraId="1C7F29EF" w14:textId="77777777" w:rsidR="002E229E" w:rsidRDefault="002E229E"/>
        </w:tc>
        <w:tc>
          <w:tcPr>
            <w:tcW w:w="0" w:type="auto"/>
          </w:tcPr>
          <w:p w14:paraId="1C7F29F0" w14:textId="77777777" w:rsidR="002E229E" w:rsidRDefault="002E229E"/>
        </w:tc>
        <w:tc>
          <w:tcPr>
            <w:tcW w:w="0" w:type="auto"/>
          </w:tcPr>
          <w:p w14:paraId="1C7F29F1" w14:textId="77777777" w:rsidR="002E229E" w:rsidRDefault="002E229E"/>
        </w:tc>
        <w:tc>
          <w:tcPr>
            <w:tcW w:w="0" w:type="auto"/>
          </w:tcPr>
          <w:p w14:paraId="1C7F29F2" w14:textId="77777777" w:rsidR="002E229E" w:rsidRDefault="002E229E"/>
        </w:tc>
        <w:tc>
          <w:tcPr>
            <w:tcW w:w="0" w:type="auto"/>
          </w:tcPr>
          <w:p w14:paraId="1C7F29F3" w14:textId="77777777" w:rsidR="002E229E" w:rsidRDefault="002E229E"/>
        </w:tc>
      </w:tr>
      <w:tr w:rsidR="002E229E" w14:paraId="1C7F2A00" w14:textId="77777777">
        <w:tc>
          <w:tcPr>
            <w:tcW w:w="0" w:type="auto"/>
          </w:tcPr>
          <w:p w14:paraId="1C7F29F5" w14:textId="77777777" w:rsidR="002E229E" w:rsidRDefault="00EB0030">
            <w:pPr>
              <w:pStyle w:val="Compact"/>
            </w:pPr>
            <w:r>
              <w:t>Negotiate</w:t>
            </w:r>
          </w:p>
        </w:tc>
        <w:tc>
          <w:tcPr>
            <w:tcW w:w="0" w:type="auto"/>
          </w:tcPr>
          <w:p w14:paraId="1C7F29F6" w14:textId="77777777" w:rsidR="002E229E" w:rsidRDefault="002E229E"/>
        </w:tc>
        <w:tc>
          <w:tcPr>
            <w:tcW w:w="0" w:type="auto"/>
          </w:tcPr>
          <w:p w14:paraId="1C7F29F7" w14:textId="77777777" w:rsidR="002E229E" w:rsidRDefault="00EB0030">
            <w:pPr>
              <w:pStyle w:val="Compact"/>
            </w:pPr>
            <w:r>
              <w:t>DEF</w:t>
            </w:r>
          </w:p>
        </w:tc>
        <w:tc>
          <w:tcPr>
            <w:tcW w:w="0" w:type="auto"/>
          </w:tcPr>
          <w:p w14:paraId="1C7F29F8" w14:textId="77777777" w:rsidR="002E229E" w:rsidRDefault="00EB0030">
            <w:pPr>
              <w:pStyle w:val="Compact"/>
            </w:pPr>
            <w:r>
              <w:t>T4</w:t>
            </w:r>
          </w:p>
        </w:tc>
        <w:tc>
          <w:tcPr>
            <w:tcW w:w="0" w:type="auto"/>
          </w:tcPr>
          <w:p w14:paraId="1C7F29F9" w14:textId="77777777" w:rsidR="002E229E" w:rsidRDefault="00EB0030">
            <w:pPr>
              <w:pStyle w:val="Compact"/>
            </w:pPr>
            <w:r>
              <w:t>–</w:t>
            </w:r>
          </w:p>
        </w:tc>
        <w:tc>
          <w:tcPr>
            <w:tcW w:w="0" w:type="auto"/>
          </w:tcPr>
          <w:p w14:paraId="1C7F29FA" w14:textId="77777777" w:rsidR="002E229E" w:rsidRDefault="00EB0030">
            <w:pPr>
              <w:pStyle w:val="Compact"/>
            </w:pPr>
            <w:r>
              <w:t>–</w:t>
            </w:r>
          </w:p>
        </w:tc>
        <w:tc>
          <w:tcPr>
            <w:tcW w:w="0" w:type="auto"/>
          </w:tcPr>
          <w:p w14:paraId="1C7F29FB" w14:textId="77777777" w:rsidR="002E229E" w:rsidRDefault="00EB0030">
            <w:pPr>
              <w:pStyle w:val="Compact"/>
            </w:pPr>
            <w:r>
              <w:t>–</w:t>
            </w:r>
          </w:p>
        </w:tc>
        <w:tc>
          <w:tcPr>
            <w:tcW w:w="0" w:type="auto"/>
          </w:tcPr>
          <w:p w14:paraId="1C7F29FC" w14:textId="77777777" w:rsidR="002E229E" w:rsidRDefault="00EB0030">
            <w:pPr>
              <w:pStyle w:val="Compact"/>
            </w:pPr>
            <w:r>
              <w:t>–</w:t>
            </w:r>
          </w:p>
        </w:tc>
        <w:tc>
          <w:tcPr>
            <w:tcW w:w="0" w:type="auto"/>
          </w:tcPr>
          <w:p w14:paraId="1C7F29FD" w14:textId="77777777" w:rsidR="002E229E" w:rsidRDefault="00EB0030">
            <w:pPr>
              <w:pStyle w:val="Compact"/>
            </w:pPr>
            <w:r>
              <w:t>–</w:t>
            </w:r>
          </w:p>
        </w:tc>
        <w:tc>
          <w:tcPr>
            <w:tcW w:w="0" w:type="auto"/>
          </w:tcPr>
          <w:p w14:paraId="1C7F29FE" w14:textId="77777777" w:rsidR="002E229E" w:rsidRDefault="00EB0030">
            <w:pPr>
              <w:pStyle w:val="Compact"/>
            </w:pPr>
            <w:r>
              <w:t>–</w:t>
            </w:r>
          </w:p>
        </w:tc>
        <w:tc>
          <w:tcPr>
            <w:tcW w:w="0" w:type="auto"/>
          </w:tcPr>
          <w:p w14:paraId="1C7F29FF" w14:textId="77777777" w:rsidR="002E229E" w:rsidRDefault="00EB0030">
            <w:pPr>
              <w:pStyle w:val="Compact"/>
            </w:pPr>
            <w:r>
              <w:t>–</w:t>
            </w:r>
          </w:p>
        </w:tc>
      </w:tr>
      <w:tr w:rsidR="002E229E" w14:paraId="1C7F2A0C" w14:textId="77777777">
        <w:tc>
          <w:tcPr>
            <w:tcW w:w="0" w:type="auto"/>
          </w:tcPr>
          <w:p w14:paraId="1C7F2A01" w14:textId="77777777" w:rsidR="002E229E" w:rsidRDefault="002E229E"/>
        </w:tc>
        <w:tc>
          <w:tcPr>
            <w:tcW w:w="0" w:type="auto"/>
          </w:tcPr>
          <w:p w14:paraId="1C7F2A02" w14:textId="77777777" w:rsidR="002E229E" w:rsidRDefault="00EB0030">
            <w:pPr>
              <w:pStyle w:val="Compact"/>
            </w:pPr>
            <w:proofErr w:type="spellStart"/>
            <w:r>
              <w:t>NegotiationResponse</w:t>
            </w:r>
            <w:proofErr w:type="spellEnd"/>
          </w:p>
        </w:tc>
        <w:tc>
          <w:tcPr>
            <w:tcW w:w="0" w:type="auto"/>
          </w:tcPr>
          <w:p w14:paraId="1C7F2A03" w14:textId="77777777" w:rsidR="002E229E" w:rsidRDefault="00EB0030">
            <w:pPr>
              <w:pStyle w:val="Compact"/>
            </w:pPr>
            <w:r>
              <w:t>DEF</w:t>
            </w:r>
          </w:p>
        </w:tc>
        <w:tc>
          <w:tcPr>
            <w:tcW w:w="0" w:type="auto"/>
          </w:tcPr>
          <w:p w14:paraId="1C7F2A04" w14:textId="77777777" w:rsidR="002E229E" w:rsidRDefault="00EB0030">
            <w:pPr>
              <w:pStyle w:val="Compact"/>
            </w:pPr>
            <w:r>
              <w:t>–</w:t>
            </w:r>
          </w:p>
        </w:tc>
        <w:tc>
          <w:tcPr>
            <w:tcW w:w="0" w:type="auto"/>
          </w:tcPr>
          <w:p w14:paraId="1C7F2A05" w14:textId="77777777" w:rsidR="002E229E" w:rsidRDefault="00EB0030">
            <w:pPr>
              <w:pStyle w:val="Compact"/>
            </w:pPr>
            <w:r>
              <w:t>T4</w:t>
            </w:r>
          </w:p>
        </w:tc>
        <w:tc>
          <w:tcPr>
            <w:tcW w:w="0" w:type="auto"/>
          </w:tcPr>
          <w:p w14:paraId="1C7F2A06" w14:textId="77777777" w:rsidR="002E229E" w:rsidRDefault="00EB0030">
            <w:pPr>
              <w:pStyle w:val="Compact"/>
            </w:pPr>
            <w:r>
              <w:t>–</w:t>
            </w:r>
          </w:p>
        </w:tc>
        <w:tc>
          <w:tcPr>
            <w:tcW w:w="0" w:type="auto"/>
          </w:tcPr>
          <w:p w14:paraId="1C7F2A07" w14:textId="77777777" w:rsidR="002E229E" w:rsidRDefault="00EB0030">
            <w:pPr>
              <w:pStyle w:val="Compact"/>
            </w:pPr>
            <w:r>
              <w:t>–</w:t>
            </w:r>
          </w:p>
        </w:tc>
        <w:tc>
          <w:tcPr>
            <w:tcW w:w="0" w:type="auto"/>
          </w:tcPr>
          <w:p w14:paraId="1C7F2A08" w14:textId="77777777" w:rsidR="002E229E" w:rsidRDefault="00EB0030">
            <w:pPr>
              <w:pStyle w:val="Compact"/>
            </w:pPr>
            <w:r>
              <w:t>–</w:t>
            </w:r>
          </w:p>
        </w:tc>
        <w:tc>
          <w:tcPr>
            <w:tcW w:w="0" w:type="auto"/>
          </w:tcPr>
          <w:p w14:paraId="1C7F2A09" w14:textId="77777777" w:rsidR="002E229E" w:rsidRDefault="00EB0030">
            <w:pPr>
              <w:pStyle w:val="Compact"/>
            </w:pPr>
            <w:r>
              <w:t>–</w:t>
            </w:r>
          </w:p>
        </w:tc>
        <w:tc>
          <w:tcPr>
            <w:tcW w:w="0" w:type="auto"/>
          </w:tcPr>
          <w:p w14:paraId="1C7F2A0A" w14:textId="77777777" w:rsidR="002E229E" w:rsidRDefault="00EB0030">
            <w:pPr>
              <w:pStyle w:val="Compact"/>
            </w:pPr>
            <w:r>
              <w:t>–</w:t>
            </w:r>
          </w:p>
        </w:tc>
        <w:tc>
          <w:tcPr>
            <w:tcW w:w="0" w:type="auto"/>
          </w:tcPr>
          <w:p w14:paraId="1C7F2A0B" w14:textId="77777777" w:rsidR="002E229E" w:rsidRDefault="00EB0030">
            <w:pPr>
              <w:pStyle w:val="Compact"/>
            </w:pPr>
            <w:r>
              <w:t>–</w:t>
            </w:r>
          </w:p>
        </w:tc>
      </w:tr>
    </w:tbl>
    <w:p w14:paraId="1C7F2A0D" w14:textId="77777777" w:rsidR="002E229E" w:rsidRDefault="00EB0030">
      <w:pPr>
        <w:pStyle w:val="berschrift3"/>
      </w:pPr>
      <w:bookmarkStart w:id="273" w:name="_Toc68972479"/>
      <w:bookmarkStart w:id="274" w:name="finished-sending-no-response-received"/>
      <w:bookmarkEnd w:id="272"/>
      <w:r>
        <w:t>Finished Sending &amp; No Response Received</w:t>
      </w:r>
      <w:bookmarkEnd w:id="273"/>
    </w:p>
    <w:p w14:paraId="1C7F2A0E" w14:textId="77777777" w:rsidR="002E229E" w:rsidRDefault="00EB0030">
      <w:pPr>
        <w:pStyle w:val="FirstParagraph"/>
      </w:pPr>
      <w:r>
        <w:t xml:space="preserve">If the initiator has sent a </w:t>
      </w:r>
      <w:proofErr w:type="spellStart"/>
      <w:r>
        <w:t>FinishedSending</w:t>
      </w:r>
      <w:proofErr w:type="spellEnd"/>
      <w:r>
        <w:t xml:space="preserve"> message and does not receive a corresponding </w:t>
      </w:r>
      <w:proofErr w:type="spellStart"/>
      <w:r>
        <w:t>FinishedReceiving</w:t>
      </w:r>
      <w:proofErr w:type="spellEnd"/>
      <w:r>
        <w:t xml:space="preserve"> response from the counterparty within one </w:t>
      </w:r>
      <w:proofErr w:type="spellStart"/>
      <w:r>
        <w:t>KeepAliveInterval</w:t>
      </w:r>
      <w:proofErr w:type="spellEnd"/>
      <w:r>
        <w:t xml:space="preserve"> then it is supposed to keep sending the </w:t>
      </w:r>
      <w:proofErr w:type="spellStart"/>
      <w:r>
        <w:t>FinishedSending</w:t>
      </w:r>
      <w:proofErr w:type="spellEnd"/>
      <w:r>
        <w:t xml:space="preserve"> message until it hears back at the rate of one per </w:t>
      </w:r>
      <w:proofErr w:type="spellStart"/>
      <w:r>
        <w:t>KeepAliveInterval</w:t>
      </w:r>
      <w:proofErr w:type="spellEnd"/>
      <w:r>
        <w:t xml:space="preserve"> </w:t>
      </w:r>
      <w:proofErr w:type="gramStart"/>
      <w:r>
        <w:t>i.e.</w:t>
      </w:r>
      <w:proofErr w:type="gramEnd"/>
      <w:r>
        <w:t> use it as a proxy for the Heartbeat message.</w:t>
      </w:r>
    </w:p>
    <w:tbl>
      <w:tblPr>
        <w:tblStyle w:val="Table"/>
        <w:tblW w:w="4999" w:type="pct"/>
        <w:tblLook w:val="0020" w:firstRow="1" w:lastRow="0" w:firstColumn="0" w:lastColumn="0" w:noHBand="0" w:noVBand="0"/>
      </w:tblPr>
      <w:tblGrid>
        <w:gridCol w:w="6325"/>
        <w:gridCol w:w="1667"/>
        <w:gridCol w:w="984"/>
        <w:gridCol w:w="1146"/>
        <w:gridCol w:w="1275"/>
        <w:gridCol w:w="836"/>
        <w:gridCol w:w="1091"/>
        <w:gridCol w:w="638"/>
        <w:gridCol w:w="823"/>
      </w:tblGrid>
      <w:tr w:rsidR="002E229E" w14:paraId="1C7F2A18"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2A0F" w14:textId="77777777" w:rsidR="002E229E" w:rsidRDefault="00EB0030">
            <w:pPr>
              <w:pStyle w:val="Compact"/>
            </w:pPr>
            <w:r>
              <w:rPr>
                <w:bCs/>
              </w:rPr>
              <w:t>Message Received</w:t>
            </w:r>
          </w:p>
        </w:tc>
        <w:tc>
          <w:tcPr>
            <w:tcW w:w="0" w:type="auto"/>
          </w:tcPr>
          <w:p w14:paraId="1C7F2A10" w14:textId="77777777" w:rsidR="002E229E" w:rsidRDefault="00EB0030">
            <w:pPr>
              <w:pStyle w:val="Compact"/>
            </w:pPr>
            <w:r>
              <w:rPr>
                <w:bCs/>
              </w:rPr>
              <w:t>Message Sent</w:t>
            </w:r>
          </w:p>
        </w:tc>
        <w:tc>
          <w:tcPr>
            <w:tcW w:w="0" w:type="auto"/>
          </w:tcPr>
          <w:p w14:paraId="1C7F2A11" w14:textId="77777777" w:rsidR="002E229E" w:rsidRDefault="00EB0030">
            <w:pPr>
              <w:pStyle w:val="Compact"/>
            </w:pPr>
            <w:r>
              <w:rPr>
                <w:bCs/>
              </w:rPr>
              <w:t>Session ID (UUID)</w:t>
            </w:r>
          </w:p>
        </w:tc>
        <w:tc>
          <w:tcPr>
            <w:tcW w:w="0" w:type="auto"/>
          </w:tcPr>
          <w:p w14:paraId="1C7F2A12" w14:textId="77777777" w:rsidR="002E229E" w:rsidRDefault="00EB0030">
            <w:pPr>
              <w:pStyle w:val="Compact"/>
            </w:pPr>
            <w:r>
              <w:rPr>
                <w:bCs/>
              </w:rPr>
              <w:t>Timestamp</w:t>
            </w:r>
          </w:p>
        </w:tc>
        <w:tc>
          <w:tcPr>
            <w:tcW w:w="0" w:type="auto"/>
          </w:tcPr>
          <w:p w14:paraId="1C7F2A13" w14:textId="77777777" w:rsidR="002E229E" w:rsidRDefault="00EB0030">
            <w:pPr>
              <w:pStyle w:val="Compact"/>
            </w:pPr>
            <w:r>
              <w:rPr>
                <w:bCs/>
              </w:rPr>
              <w:t>Request Timestamp</w:t>
            </w:r>
          </w:p>
        </w:tc>
        <w:tc>
          <w:tcPr>
            <w:tcW w:w="0" w:type="auto"/>
          </w:tcPr>
          <w:p w14:paraId="1C7F2A14" w14:textId="77777777" w:rsidR="002E229E" w:rsidRDefault="00EB0030">
            <w:pPr>
              <w:pStyle w:val="Compact"/>
            </w:pPr>
            <w:r>
              <w:rPr>
                <w:bCs/>
              </w:rPr>
              <w:t xml:space="preserve">Next </w:t>
            </w:r>
            <w:proofErr w:type="spellStart"/>
            <w:r>
              <w:rPr>
                <w:bCs/>
              </w:rPr>
              <w:t>SeqNo</w:t>
            </w:r>
            <w:proofErr w:type="spellEnd"/>
          </w:p>
        </w:tc>
        <w:tc>
          <w:tcPr>
            <w:tcW w:w="0" w:type="auto"/>
          </w:tcPr>
          <w:p w14:paraId="1C7F2A15" w14:textId="77777777" w:rsidR="002E229E" w:rsidRDefault="00EB0030">
            <w:pPr>
              <w:pStyle w:val="Compact"/>
            </w:pPr>
            <w:proofErr w:type="spellStart"/>
            <w:r>
              <w:rPr>
                <w:bCs/>
              </w:rPr>
              <w:t>LastSeqNo</w:t>
            </w:r>
            <w:proofErr w:type="spellEnd"/>
          </w:p>
        </w:tc>
        <w:tc>
          <w:tcPr>
            <w:tcW w:w="0" w:type="auto"/>
          </w:tcPr>
          <w:p w14:paraId="1C7F2A16" w14:textId="77777777" w:rsidR="002E229E" w:rsidRDefault="00EB0030">
            <w:pPr>
              <w:pStyle w:val="Compact"/>
            </w:pPr>
            <w:r>
              <w:rPr>
                <w:bCs/>
              </w:rPr>
              <w:t>Code</w:t>
            </w:r>
          </w:p>
        </w:tc>
        <w:tc>
          <w:tcPr>
            <w:tcW w:w="0" w:type="auto"/>
          </w:tcPr>
          <w:p w14:paraId="1C7F2A17" w14:textId="77777777" w:rsidR="002E229E" w:rsidRDefault="00EB0030">
            <w:pPr>
              <w:pStyle w:val="Compact"/>
            </w:pPr>
            <w:r>
              <w:rPr>
                <w:bCs/>
              </w:rPr>
              <w:t>Reason</w:t>
            </w:r>
          </w:p>
        </w:tc>
      </w:tr>
      <w:tr w:rsidR="002E229E" w14:paraId="1C7F2A22" w14:textId="77777777">
        <w:tc>
          <w:tcPr>
            <w:tcW w:w="0" w:type="auto"/>
          </w:tcPr>
          <w:p w14:paraId="1C7F2A19" w14:textId="77777777" w:rsidR="002E229E" w:rsidRDefault="00EB0030">
            <w:pPr>
              <w:pStyle w:val="Compact"/>
            </w:pPr>
            <w:proofErr w:type="spellStart"/>
            <w:r>
              <w:t>FinishedSending</w:t>
            </w:r>
            <w:proofErr w:type="spellEnd"/>
          </w:p>
        </w:tc>
        <w:tc>
          <w:tcPr>
            <w:tcW w:w="0" w:type="auto"/>
          </w:tcPr>
          <w:p w14:paraId="1C7F2A1A" w14:textId="77777777" w:rsidR="002E229E" w:rsidRDefault="002E229E"/>
        </w:tc>
        <w:tc>
          <w:tcPr>
            <w:tcW w:w="0" w:type="auto"/>
          </w:tcPr>
          <w:p w14:paraId="1C7F2A1B" w14:textId="77777777" w:rsidR="002E229E" w:rsidRDefault="00EB0030">
            <w:pPr>
              <w:pStyle w:val="Compact"/>
            </w:pPr>
            <w:r>
              <w:t>ABC</w:t>
            </w:r>
          </w:p>
        </w:tc>
        <w:tc>
          <w:tcPr>
            <w:tcW w:w="0" w:type="auto"/>
          </w:tcPr>
          <w:p w14:paraId="1C7F2A1C" w14:textId="77777777" w:rsidR="002E229E" w:rsidRDefault="00EB0030">
            <w:pPr>
              <w:pStyle w:val="Compact"/>
            </w:pPr>
            <w:r>
              <w:t>–</w:t>
            </w:r>
          </w:p>
        </w:tc>
        <w:tc>
          <w:tcPr>
            <w:tcW w:w="0" w:type="auto"/>
          </w:tcPr>
          <w:p w14:paraId="1C7F2A1D" w14:textId="77777777" w:rsidR="002E229E" w:rsidRDefault="00EB0030">
            <w:pPr>
              <w:pStyle w:val="Compact"/>
            </w:pPr>
            <w:r>
              <w:t>–</w:t>
            </w:r>
          </w:p>
        </w:tc>
        <w:tc>
          <w:tcPr>
            <w:tcW w:w="0" w:type="auto"/>
          </w:tcPr>
          <w:p w14:paraId="1C7F2A1E" w14:textId="77777777" w:rsidR="002E229E" w:rsidRDefault="00EB0030">
            <w:pPr>
              <w:pStyle w:val="Compact"/>
            </w:pPr>
            <w:r>
              <w:t>–</w:t>
            </w:r>
          </w:p>
        </w:tc>
        <w:tc>
          <w:tcPr>
            <w:tcW w:w="0" w:type="auto"/>
          </w:tcPr>
          <w:p w14:paraId="1C7F2A1F" w14:textId="77777777" w:rsidR="002E229E" w:rsidRDefault="00EB0030">
            <w:pPr>
              <w:pStyle w:val="Compact"/>
            </w:pPr>
            <w:r>
              <w:t>201</w:t>
            </w:r>
          </w:p>
        </w:tc>
        <w:tc>
          <w:tcPr>
            <w:tcW w:w="0" w:type="auto"/>
          </w:tcPr>
          <w:p w14:paraId="1C7F2A20" w14:textId="77777777" w:rsidR="002E229E" w:rsidRDefault="00EB0030">
            <w:pPr>
              <w:pStyle w:val="Compact"/>
            </w:pPr>
            <w:r>
              <w:t>–</w:t>
            </w:r>
          </w:p>
        </w:tc>
        <w:tc>
          <w:tcPr>
            <w:tcW w:w="0" w:type="auto"/>
          </w:tcPr>
          <w:p w14:paraId="1C7F2A21" w14:textId="77777777" w:rsidR="002E229E" w:rsidRDefault="00EB0030">
            <w:pPr>
              <w:pStyle w:val="Compact"/>
            </w:pPr>
            <w:r>
              <w:t>–</w:t>
            </w:r>
          </w:p>
        </w:tc>
      </w:tr>
      <w:tr w:rsidR="002E229E" w14:paraId="1C7F2A2C" w14:textId="77777777">
        <w:tc>
          <w:tcPr>
            <w:tcW w:w="0" w:type="auto"/>
          </w:tcPr>
          <w:p w14:paraId="1C7F2A23" w14:textId="77777777" w:rsidR="002E229E" w:rsidRDefault="00EB0030">
            <w:pPr>
              <w:pStyle w:val="Compact"/>
            </w:pPr>
            <w:r>
              <w:t>One &lt;</w:t>
            </w:r>
            <w:proofErr w:type="spellStart"/>
            <w:r>
              <w:t>KeepAliveInterval</w:t>
            </w:r>
            <w:proofErr w:type="spellEnd"/>
            <w:r>
              <w:t xml:space="preserve">&gt; lapses without any corresponding </w:t>
            </w:r>
            <w:proofErr w:type="spellStart"/>
            <w:r>
              <w:t>FinishedReceived</w:t>
            </w:r>
            <w:proofErr w:type="spellEnd"/>
            <w:r>
              <w:t xml:space="preserve"> response from the counterparty</w:t>
            </w:r>
          </w:p>
        </w:tc>
        <w:tc>
          <w:tcPr>
            <w:tcW w:w="0" w:type="auto"/>
          </w:tcPr>
          <w:p w14:paraId="1C7F2A24" w14:textId="77777777" w:rsidR="002E229E" w:rsidRDefault="002E229E"/>
        </w:tc>
        <w:tc>
          <w:tcPr>
            <w:tcW w:w="0" w:type="auto"/>
          </w:tcPr>
          <w:p w14:paraId="1C7F2A25" w14:textId="77777777" w:rsidR="002E229E" w:rsidRDefault="002E229E"/>
        </w:tc>
        <w:tc>
          <w:tcPr>
            <w:tcW w:w="0" w:type="auto"/>
          </w:tcPr>
          <w:p w14:paraId="1C7F2A26" w14:textId="77777777" w:rsidR="002E229E" w:rsidRDefault="002E229E"/>
        </w:tc>
        <w:tc>
          <w:tcPr>
            <w:tcW w:w="0" w:type="auto"/>
          </w:tcPr>
          <w:p w14:paraId="1C7F2A27" w14:textId="77777777" w:rsidR="002E229E" w:rsidRDefault="002E229E"/>
        </w:tc>
        <w:tc>
          <w:tcPr>
            <w:tcW w:w="0" w:type="auto"/>
          </w:tcPr>
          <w:p w14:paraId="1C7F2A28" w14:textId="77777777" w:rsidR="002E229E" w:rsidRDefault="002E229E"/>
        </w:tc>
        <w:tc>
          <w:tcPr>
            <w:tcW w:w="0" w:type="auto"/>
          </w:tcPr>
          <w:p w14:paraId="1C7F2A29" w14:textId="77777777" w:rsidR="002E229E" w:rsidRDefault="002E229E"/>
        </w:tc>
        <w:tc>
          <w:tcPr>
            <w:tcW w:w="0" w:type="auto"/>
          </w:tcPr>
          <w:p w14:paraId="1C7F2A2A" w14:textId="77777777" w:rsidR="002E229E" w:rsidRDefault="002E229E"/>
        </w:tc>
        <w:tc>
          <w:tcPr>
            <w:tcW w:w="0" w:type="auto"/>
          </w:tcPr>
          <w:p w14:paraId="1C7F2A2B" w14:textId="77777777" w:rsidR="002E229E" w:rsidRDefault="002E229E"/>
        </w:tc>
      </w:tr>
      <w:tr w:rsidR="002E229E" w14:paraId="1C7F2A36" w14:textId="77777777">
        <w:tc>
          <w:tcPr>
            <w:tcW w:w="0" w:type="auto"/>
          </w:tcPr>
          <w:p w14:paraId="1C7F2A2D" w14:textId="77777777" w:rsidR="002E229E" w:rsidRDefault="00EB0030">
            <w:pPr>
              <w:pStyle w:val="Compact"/>
            </w:pPr>
            <w:proofErr w:type="spellStart"/>
            <w:r>
              <w:t>FinishedSending</w:t>
            </w:r>
            <w:proofErr w:type="spellEnd"/>
          </w:p>
        </w:tc>
        <w:tc>
          <w:tcPr>
            <w:tcW w:w="0" w:type="auto"/>
          </w:tcPr>
          <w:p w14:paraId="1C7F2A2E" w14:textId="77777777" w:rsidR="002E229E" w:rsidRDefault="002E229E"/>
        </w:tc>
        <w:tc>
          <w:tcPr>
            <w:tcW w:w="0" w:type="auto"/>
          </w:tcPr>
          <w:p w14:paraId="1C7F2A2F" w14:textId="77777777" w:rsidR="002E229E" w:rsidRDefault="00EB0030">
            <w:pPr>
              <w:pStyle w:val="Compact"/>
            </w:pPr>
            <w:r>
              <w:t>ABC</w:t>
            </w:r>
          </w:p>
        </w:tc>
        <w:tc>
          <w:tcPr>
            <w:tcW w:w="0" w:type="auto"/>
          </w:tcPr>
          <w:p w14:paraId="1C7F2A30" w14:textId="77777777" w:rsidR="002E229E" w:rsidRDefault="00EB0030">
            <w:pPr>
              <w:pStyle w:val="Compact"/>
            </w:pPr>
            <w:r>
              <w:t>–</w:t>
            </w:r>
          </w:p>
        </w:tc>
        <w:tc>
          <w:tcPr>
            <w:tcW w:w="0" w:type="auto"/>
          </w:tcPr>
          <w:p w14:paraId="1C7F2A31" w14:textId="77777777" w:rsidR="002E229E" w:rsidRDefault="00EB0030">
            <w:pPr>
              <w:pStyle w:val="Compact"/>
            </w:pPr>
            <w:r>
              <w:t>–</w:t>
            </w:r>
          </w:p>
        </w:tc>
        <w:tc>
          <w:tcPr>
            <w:tcW w:w="0" w:type="auto"/>
          </w:tcPr>
          <w:p w14:paraId="1C7F2A32" w14:textId="77777777" w:rsidR="002E229E" w:rsidRDefault="00EB0030">
            <w:pPr>
              <w:pStyle w:val="Compact"/>
            </w:pPr>
            <w:r>
              <w:t>–</w:t>
            </w:r>
          </w:p>
        </w:tc>
        <w:tc>
          <w:tcPr>
            <w:tcW w:w="0" w:type="auto"/>
          </w:tcPr>
          <w:p w14:paraId="1C7F2A33" w14:textId="77777777" w:rsidR="002E229E" w:rsidRDefault="00EB0030">
            <w:pPr>
              <w:pStyle w:val="Compact"/>
            </w:pPr>
            <w:r>
              <w:t>201</w:t>
            </w:r>
          </w:p>
        </w:tc>
        <w:tc>
          <w:tcPr>
            <w:tcW w:w="0" w:type="auto"/>
          </w:tcPr>
          <w:p w14:paraId="1C7F2A34" w14:textId="77777777" w:rsidR="002E229E" w:rsidRDefault="00EB0030">
            <w:pPr>
              <w:pStyle w:val="Compact"/>
            </w:pPr>
            <w:r>
              <w:t>–</w:t>
            </w:r>
          </w:p>
        </w:tc>
        <w:tc>
          <w:tcPr>
            <w:tcW w:w="0" w:type="auto"/>
          </w:tcPr>
          <w:p w14:paraId="1C7F2A35" w14:textId="77777777" w:rsidR="002E229E" w:rsidRDefault="00EB0030">
            <w:pPr>
              <w:pStyle w:val="Compact"/>
            </w:pPr>
            <w:r>
              <w:t>–</w:t>
            </w:r>
          </w:p>
        </w:tc>
      </w:tr>
      <w:tr w:rsidR="002E229E" w14:paraId="1C7F2A40" w14:textId="77777777">
        <w:tc>
          <w:tcPr>
            <w:tcW w:w="0" w:type="auto"/>
          </w:tcPr>
          <w:p w14:paraId="1C7F2A37" w14:textId="77777777" w:rsidR="002E229E" w:rsidRDefault="00EB0030">
            <w:pPr>
              <w:pStyle w:val="Compact"/>
            </w:pPr>
            <w:r>
              <w:t>One &lt;</w:t>
            </w:r>
            <w:proofErr w:type="spellStart"/>
            <w:r>
              <w:t>KeepAliveInterval</w:t>
            </w:r>
            <w:proofErr w:type="spellEnd"/>
            <w:r>
              <w:t xml:space="preserve">&gt; lapses without any corresponding </w:t>
            </w:r>
            <w:proofErr w:type="spellStart"/>
            <w:r>
              <w:t>FinishedReceived</w:t>
            </w:r>
            <w:proofErr w:type="spellEnd"/>
            <w:r>
              <w:t xml:space="preserve"> response from the counterparty</w:t>
            </w:r>
          </w:p>
        </w:tc>
        <w:tc>
          <w:tcPr>
            <w:tcW w:w="0" w:type="auto"/>
          </w:tcPr>
          <w:p w14:paraId="1C7F2A38" w14:textId="77777777" w:rsidR="002E229E" w:rsidRDefault="002E229E"/>
        </w:tc>
        <w:tc>
          <w:tcPr>
            <w:tcW w:w="0" w:type="auto"/>
          </w:tcPr>
          <w:p w14:paraId="1C7F2A39" w14:textId="77777777" w:rsidR="002E229E" w:rsidRDefault="002E229E"/>
        </w:tc>
        <w:tc>
          <w:tcPr>
            <w:tcW w:w="0" w:type="auto"/>
          </w:tcPr>
          <w:p w14:paraId="1C7F2A3A" w14:textId="77777777" w:rsidR="002E229E" w:rsidRDefault="002E229E"/>
        </w:tc>
        <w:tc>
          <w:tcPr>
            <w:tcW w:w="0" w:type="auto"/>
          </w:tcPr>
          <w:p w14:paraId="1C7F2A3B" w14:textId="77777777" w:rsidR="002E229E" w:rsidRDefault="002E229E"/>
        </w:tc>
        <w:tc>
          <w:tcPr>
            <w:tcW w:w="0" w:type="auto"/>
          </w:tcPr>
          <w:p w14:paraId="1C7F2A3C" w14:textId="77777777" w:rsidR="002E229E" w:rsidRDefault="002E229E"/>
        </w:tc>
        <w:tc>
          <w:tcPr>
            <w:tcW w:w="0" w:type="auto"/>
          </w:tcPr>
          <w:p w14:paraId="1C7F2A3D" w14:textId="77777777" w:rsidR="002E229E" w:rsidRDefault="002E229E"/>
        </w:tc>
        <w:tc>
          <w:tcPr>
            <w:tcW w:w="0" w:type="auto"/>
          </w:tcPr>
          <w:p w14:paraId="1C7F2A3E" w14:textId="77777777" w:rsidR="002E229E" w:rsidRDefault="002E229E"/>
        </w:tc>
        <w:tc>
          <w:tcPr>
            <w:tcW w:w="0" w:type="auto"/>
          </w:tcPr>
          <w:p w14:paraId="1C7F2A3F" w14:textId="77777777" w:rsidR="002E229E" w:rsidRDefault="002E229E"/>
        </w:tc>
      </w:tr>
      <w:tr w:rsidR="002E229E" w14:paraId="1C7F2A4A" w14:textId="77777777">
        <w:tc>
          <w:tcPr>
            <w:tcW w:w="0" w:type="auto"/>
          </w:tcPr>
          <w:p w14:paraId="1C7F2A41" w14:textId="77777777" w:rsidR="002E229E" w:rsidRDefault="00EB0030">
            <w:pPr>
              <w:pStyle w:val="Compact"/>
            </w:pPr>
            <w:proofErr w:type="spellStart"/>
            <w:r>
              <w:lastRenderedPageBreak/>
              <w:t>FinishedSending</w:t>
            </w:r>
            <w:proofErr w:type="spellEnd"/>
          </w:p>
        </w:tc>
        <w:tc>
          <w:tcPr>
            <w:tcW w:w="0" w:type="auto"/>
          </w:tcPr>
          <w:p w14:paraId="1C7F2A42" w14:textId="77777777" w:rsidR="002E229E" w:rsidRDefault="002E229E"/>
        </w:tc>
        <w:tc>
          <w:tcPr>
            <w:tcW w:w="0" w:type="auto"/>
          </w:tcPr>
          <w:p w14:paraId="1C7F2A43" w14:textId="77777777" w:rsidR="002E229E" w:rsidRDefault="00EB0030">
            <w:pPr>
              <w:pStyle w:val="Compact"/>
            </w:pPr>
            <w:r>
              <w:t>ABC</w:t>
            </w:r>
          </w:p>
        </w:tc>
        <w:tc>
          <w:tcPr>
            <w:tcW w:w="0" w:type="auto"/>
          </w:tcPr>
          <w:p w14:paraId="1C7F2A44" w14:textId="77777777" w:rsidR="002E229E" w:rsidRDefault="00EB0030">
            <w:pPr>
              <w:pStyle w:val="Compact"/>
            </w:pPr>
            <w:r>
              <w:t>–</w:t>
            </w:r>
          </w:p>
        </w:tc>
        <w:tc>
          <w:tcPr>
            <w:tcW w:w="0" w:type="auto"/>
          </w:tcPr>
          <w:p w14:paraId="1C7F2A45" w14:textId="77777777" w:rsidR="002E229E" w:rsidRDefault="00EB0030">
            <w:pPr>
              <w:pStyle w:val="Compact"/>
            </w:pPr>
            <w:r>
              <w:t>–</w:t>
            </w:r>
          </w:p>
        </w:tc>
        <w:tc>
          <w:tcPr>
            <w:tcW w:w="0" w:type="auto"/>
          </w:tcPr>
          <w:p w14:paraId="1C7F2A46" w14:textId="77777777" w:rsidR="002E229E" w:rsidRDefault="00EB0030">
            <w:pPr>
              <w:pStyle w:val="Compact"/>
            </w:pPr>
            <w:r>
              <w:t>–</w:t>
            </w:r>
          </w:p>
        </w:tc>
        <w:tc>
          <w:tcPr>
            <w:tcW w:w="0" w:type="auto"/>
          </w:tcPr>
          <w:p w14:paraId="1C7F2A47" w14:textId="77777777" w:rsidR="002E229E" w:rsidRDefault="00EB0030">
            <w:pPr>
              <w:pStyle w:val="Compact"/>
            </w:pPr>
            <w:r>
              <w:t>201</w:t>
            </w:r>
          </w:p>
        </w:tc>
        <w:tc>
          <w:tcPr>
            <w:tcW w:w="0" w:type="auto"/>
          </w:tcPr>
          <w:p w14:paraId="1C7F2A48" w14:textId="77777777" w:rsidR="002E229E" w:rsidRDefault="00EB0030">
            <w:pPr>
              <w:pStyle w:val="Compact"/>
            </w:pPr>
            <w:r>
              <w:t>–</w:t>
            </w:r>
          </w:p>
        </w:tc>
        <w:tc>
          <w:tcPr>
            <w:tcW w:w="0" w:type="auto"/>
          </w:tcPr>
          <w:p w14:paraId="1C7F2A49" w14:textId="77777777" w:rsidR="002E229E" w:rsidRDefault="00EB0030">
            <w:pPr>
              <w:pStyle w:val="Compact"/>
            </w:pPr>
            <w:r>
              <w:t>–</w:t>
            </w:r>
          </w:p>
        </w:tc>
      </w:tr>
      <w:tr w:rsidR="002E229E" w14:paraId="1C7F2A54" w14:textId="77777777">
        <w:tc>
          <w:tcPr>
            <w:tcW w:w="0" w:type="auto"/>
          </w:tcPr>
          <w:p w14:paraId="1C7F2A4B" w14:textId="77777777" w:rsidR="002E229E" w:rsidRDefault="002E229E"/>
        </w:tc>
        <w:tc>
          <w:tcPr>
            <w:tcW w:w="0" w:type="auto"/>
          </w:tcPr>
          <w:p w14:paraId="1C7F2A4C" w14:textId="77777777" w:rsidR="002E229E" w:rsidRDefault="00EB0030">
            <w:pPr>
              <w:pStyle w:val="Compact"/>
            </w:pPr>
            <w:proofErr w:type="spellStart"/>
            <w:r>
              <w:t>FinishedReceiving</w:t>
            </w:r>
            <w:proofErr w:type="spellEnd"/>
          </w:p>
        </w:tc>
        <w:tc>
          <w:tcPr>
            <w:tcW w:w="0" w:type="auto"/>
          </w:tcPr>
          <w:p w14:paraId="1C7F2A4D" w14:textId="77777777" w:rsidR="002E229E" w:rsidRDefault="00EB0030">
            <w:pPr>
              <w:pStyle w:val="Compact"/>
            </w:pPr>
            <w:r>
              <w:t>ABC</w:t>
            </w:r>
          </w:p>
        </w:tc>
        <w:tc>
          <w:tcPr>
            <w:tcW w:w="0" w:type="auto"/>
          </w:tcPr>
          <w:p w14:paraId="1C7F2A4E" w14:textId="77777777" w:rsidR="002E229E" w:rsidRDefault="00EB0030">
            <w:pPr>
              <w:pStyle w:val="Compact"/>
            </w:pPr>
            <w:r>
              <w:t>–</w:t>
            </w:r>
          </w:p>
        </w:tc>
        <w:tc>
          <w:tcPr>
            <w:tcW w:w="0" w:type="auto"/>
          </w:tcPr>
          <w:p w14:paraId="1C7F2A4F" w14:textId="77777777" w:rsidR="002E229E" w:rsidRDefault="00EB0030">
            <w:pPr>
              <w:pStyle w:val="Compact"/>
            </w:pPr>
            <w:r>
              <w:t>–</w:t>
            </w:r>
          </w:p>
        </w:tc>
        <w:tc>
          <w:tcPr>
            <w:tcW w:w="0" w:type="auto"/>
          </w:tcPr>
          <w:p w14:paraId="1C7F2A50" w14:textId="77777777" w:rsidR="002E229E" w:rsidRDefault="00EB0030">
            <w:pPr>
              <w:pStyle w:val="Compact"/>
            </w:pPr>
            <w:r>
              <w:t>–</w:t>
            </w:r>
          </w:p>
        </w:tc>
        <w:tc>
          <w:tcPr>
            <w:tcW w:w="0" w:type="auto"/>
          </w:tcPr>
          <w:p w14:paraId="1C7F2A51" w14:textId="77777777" w:rsidR="002E229E" w:rsidRDefault="00EB0030">
            <w:pPr>
              <w:pStyle w:val="Compact"/>
            </w:pPr>
            <w:r>
              <w:t>–</w:t>
            </w:r>
          </w:p>
        </w:tc>
        <w:tc>
          <w:tcPr>
            <w:tcW w:w="0" w:type="auto"/>
          </w:tcPr>
          <w:p w14:paraId="1C7F2A52" w14:textId="77777777" w:rsidR="002E229E" w:rsidRDefault="002E229E"/>
        </w:tc>
        <w:tc>
          <w:tcPr>
            <w:tcW w:w="0" w:type="auto"/>
          </w:tcPr>
          <w:p w14:paraId="1C7F2A53" w14:textId="77777777" w:rsidR="002E229E" w:rsidRDefault="002E229E"/>
        </w:tc>
      </w:tr>
      <w:tr w:rsidR="002E229E" w14:paraId="1C7F2A5E" w14:textId="77777777">
        <w:tc>
          <w:tcPr>
            <w:tcW w:w="0" w:type="auto"/>
          </w:tcPr>
          <w:p w14:paraId="1C7F2A55" w14:textId="77777777" w:rsidR="002E229E" w:rsidRDefault="00EB0030">
            <w:pPr>
              <w:pStyle w:val="Compact"/>
            </w:pPr>
            <w:r>
              <w:t>Even though multiple &lt;</w:t>
            </w:r>
            <w:proofErr w:type="spellStart"/>
            <w:r>
              <w:t>FinishedSending</w:t>
            </w:r>
            <w:proofErr w:type="spellEnd"/>
            <w:r>
              <w:t>&gt; messages have been sent, a single &lt;</w:t>
            </w:r>
            <w:proofErr w:type="spellStart"/>
            <w:r>
              <w:t>FinishedReceiving</w:t>
            </w:r>
            <w:proofErr w:type="spellEnd"/>
            <w:r>
              <w:t xml:space="preserve">&gt; response is sufficient to assume that the session could be terminated </w:t>
            </w:r>
            <w:proofErr w:type="gramStart"/>
            <w:r>
              <w:t>i.e.</w:t>
            </w:r>
            <w:proofErr w:type="gramEnd"/>
            <w:r>
              <w:t> there is no need to wait for separate &lt;</w:t>
            </w:r>
            <w:proofErr w:type="spellStart"/>
            <w:r>
              <w:t>FinishedReceving</w:t>
            </w:r>
            <w:proofErr w:type="spellEnd"/>
            <w:r>
              <w:t>&gt; responses for each &lt;</w:t>
            </w:r>
            <w:proofErr w:type="spellStart"/>
            <w:r>
              <w:t>FinishedSending</w:t>
            </w:r>
            <w:proofErr w:type="spellEnd"/>
            <w:r>
              <w:t>&gt; request sent and the initiator could now terminate the session</w:t>
            </w:r>
          </w:p>
        </w:tc>
        <w:tc>
          <w:tcPr>
            <w:tcW w:w="0" w:type="auto"/>
          </w:tcPr>
          <w:p w14:paraId="1C7F2A56" w14:textId="77777777" w:rsidR="002E229E" w:rsidRDefault="002E229E"/>
        </w:tc>
        <w:tc>
          <w:tcPr>
            <w:tcW w:w="0" w:type="auto"/>
          </w:tcPr>
          <w:p w14:paraId="1C7F2A57" w14:textId="77777777" w:rsidR="002E229E" w:rsidRDefault="002E229E"/>
        </w:tc>
        <w:tc>
          <w:tcPr>
            <w:tcW w:w="0" w:type="auto"/>
          </w:tcPr>
          <w:p w14:paraId="1C7F2A58" w14:textId="77777777" w:rsidR="002E229E" w:rsidRDefault="002E229E"/>
        </w:tc>
        <w:tc>
          <w:tcPr>
            <w:tcW w:w="0" w:type="auto"/>
          </w:tcPr>
          <w:p w14:paraId="1C7F2A59" w14:textId="77777777" w:rsidR="002E229E" w:rsidRDefault="002E229E"/>
        </w:tc>
        <w:tc>
          <w:tcPr>
            <w:tcW w:w="0" w:type="auto"/>
          </w:tcPr>
          <w:p w14:paraId="1C7F2A5A" w14:textId="77777777" w:rsidR="002E229E" w:rsidRDefault="002E229E"/>
        </w:tc>
        <w:tc>
          <w:tcPr>
            <w:tcW w:w="0" w:type="auto"/>
          </w:tcPr>
          <w:p w14:paraId="1C7F2A5B" w14:textId="77777777" w:rsidR="002E229E" w:rsidRDefault="002E229E"/>
        </w:tc>
        <w:tc>
          <w:tcPr>
            <w:tcW w:w="0" w:type="auto"/>
          </w:tcPr>
          <w:p w14:paraId="1C7F2A5C" w14:textId="77777777" w:rsidR="002E229E" w:rsidRDefault="002E229E"/>
        </w:tc>
        <w:tc>
          <w:tcPr>
            <w:tcW w:w="0" w:type="auto"/>
          </w:tcPr>
          <w:p w14:paraId="1C7F2A5D" w14:textId="77777777" w:rsidR="002E229E" w:rsidRDefault="002E229E"/>
        </w:tc>
      </w:tr>
    </w:tbl>
    <w:p w14:paraId="1C7F2A5F" w14:textId="77777777" w:rsidR="002E229E" w:rsidRDefault="00EB0030">
      <w:pPr>
        <w:pStyle w:val="berschrift3"/>
      </w:pPr>
      <w:bookmarkStart w:id="275" w:name="_Toc68972480"/>
      <w:bookmarkStart w:id="276" w:name="finished-sending-recoverable-flow"/>
      <w:bookmarkEnd w:id="274"/>
      <w:r>
        <w:t>Finished Sending &amp; Recoverable Flow</w:t>
      </w:r>
      <w:bookmarkEnd w:id="275"/>
    </w:p>
    <w:p w14:paraId="1C7F2A60" w14:textId="77777777" w:rsidR="002E229E" w:rsidRDefault="00EB0030">
      <w:pPr>
        <w:pStyle w:val="FirstParagraph"/>
      </w:pPr>
      <w:r>
        <w:t xml:space="preserve">Upon receiving the </w:t>
      </w:r>
      <w:proofErr w:type="spellStart"/>
      <w:r>
        <w:t>FinishedSending</w:t>
      </w:r>
      <w:proofErr w:type="spellEnd"/>
      <w:r>
        <w:t xml:space="preserve"> message, if the counterparty detects a gap in the sequence by scrutinizing the &lt;</w:t>
      </w:r>
      <w:proofErr w:type="spellStart"/>
      <w:r>
        <w:t>LastSeqNo</w:t>
      </w:r>
      <w:proofErr w:type="spellEnd"/>
      <w:r>
        <w:t xml:space="preserve">&gt; field (which is literal and not implied) then it will attempt to recover this gap in a recoverable flow before responding back with a corresponding </w:t>
      </w:r>
      <w:proofErr w:type="spellStart"/>
      <w:r>
        <w:t>FinishedReceiving</w:t>
      </w:r>
      <w:proofErr w:type="spellEnd"/>
      <w:r>
        <w:t xml:space="preserve"> confirmation message.</w:t>
      </w:r>
    </w:p>
    <w:tbl>
      <w:tblPr>
        <w:tblStyle w:val="Table"/>
        <w:tblW w:w="5000" w:type="pct"/>
        <w:tblLook w:val="0020" w:firstRow="1" w:lastRow="0" w:firstColumn="0" w:lastColumn="0" w:noHBand="0" w:noVBand="0"/>
      </w:tblPr>
      <w:tblGrid>
        <w:gridCol w:w="4939"/>
        <w:gridCol w:w="2122"/>
        <w:gridCol w:w="922"/>
        <w:gridCol w:w="1146"/>
        <w:gridCol w:w="1221"/>
        <w:gridCol w:w="804"/>
        <w:gridCol w:w="1091"/>
        <w:gridCol w:w="1191"/>
        <w:gridCol w:w="714"/>
        <w:gridCol w:w="638"/>
      </w:tblGrid>
      <w:tr w:rsidR="002E229E" w14:paraId="1C7F2A6B"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2A61" w14:textId="77777777" w:rsidR="002E229E" w:rsidRDefault="00EB0030">
            <w:pPr>
              <w:pStyle w:val="Compact"/>
            </w:pPr>
            <w:r>
              <w:rPr>
                <w:bCs/>
              </w:rPr>
              <w:t>Message Received</w:t>
            </w:r>
          </w:p>
        </w:tc>
        <w:tc>
          <w:tcPr>
            <w:tcW w:w="0" w:type="auto"/>
          </w:tcPr>
          <w:p w14:paraId="1C7F2A62" w14:textId="77777777" w:rsidR="002E229E" w:rsidRDefault="00EB0030">
            <w:pPr>
              <w:pStyle w:val="Compact"/>
            </w:pPr>
            <w:r>
              <w:rPr>
                <w:bCs/>
              </w:rPr>
              <w:t>Message Sent</w:t>
            </w:r>
          </w:p>
        </w:tc>
        <w:tc>
          <w:tcPr>
            <w:tcW w:w="0" w:type="auto"/>
          </w:tcPr>
          <w:p w14:paraId="1C7F2A63" w14:textId="77777777" w:rsidR="002E229E" w:rsidRDefault="00EB0030">
            <w:pPr>
              <w:pStyle w:val="Compact"/>
            </w:pPr>
            <w:r>
              <w:rPr>
                <w:bCs/>
              </w:rPr>
              <w:t>Session ID (UUID)</w:t>
            </w:r>
          </w:p>
        </w:tc>
        <w:tc>
          <w:tcPr>
            <w:tcW w:w="0" w:type="auto"/>
          </w:tcPr>
          <w:p w14:paraId="1C7F2A64" w14:textId="77777777" w:rsidR="002E229E" w:rsidRDefault="00EB0030">
            <w:pPr>
              <w:pStyle w:val="Compact"/>
            </w:pPr>
            <w:r>
              <w:rPr>
                <w:bCs/>
              </w:rPr>
              <w:t>Timestamp</w:t>
            </w:r>
          </w:p>
        </w:tc>
        <w:tc>
          <w:tcPr>
            <w:tcW w:w="0" w:type="auto"/>
          </w:tcPr>
          <w:p w14:paraId="1C7F2A65" w14:textId="77777777" w:rsidR="002E229E" w:rsidRDefault="00EB0030">
            <w:pPr>
              <w:pStyle w:val="Compact"/>
            </w:pPr>
            <w:r>
              <w:rPr>
                <w:bCs/>
              </w:rPr>
              <w:t>Request Timestamp</w:t>
            </w:r>
          </w:p>
        </w:tc>
        <w:tc>
          <w:tcPr>
            <w:tcW w:w="0" w:type="auto"/>
          </w:tcPr>
          <w:p w14:paraId="1C7F2A66" w14:textId="77777777" w:rsidR="002E229E" w:rsidRDefault="00EB0030">
            <w:pPr>
              <w:pStyle w:val="Compact"/>
            </w:pPr>
            <w:r>
              <w:rPr>
                <w:bCs/>
              </w:rPr>
              <w:t xml:space="preserve">Next </w:t>
            </w:r>
            <w:proofErr w:type="spellStart"/>
            <w:r>
              <w:rPr>
                <w:bCs/>
              </w:rPr>
              <w:t>SeqNo</w:t>
            </w:r>
            <w:proofErr w:type="spellEnd"/>
          </w:p>
        </w:tc>
        <w:tc>
          <w:tcPr>
            <w:tcW w:w="0" w:type="auto"/>
          </w:tcPr>
          <w:p w14:paraId="1C7F2A67" w14:textId="77777777" w:rsidR="002E229E" w:rsidRDefault="00EB0030">
            <w:pPr>
              <w:pStyle w:val="Compact"/>
            </w:pPr>
            <w:proofErr w:type="spellStart"/>
            <w:r>
              <w:rPr>
                <w:bCs/>
              </w:rPr>
              <w:t>LastSeqNo</w:t>
            </w:r>
            <w:proofErr w:type="spellEnd"/>
          </w:p>
        </w:tc>
        <w:tc>
          <w:tcPr>
            <w:tcW w:w="0" w:type="auto"/>
          </w:tcPr>
          <w:p w14:paraId="1C7F2A68" w14:textId="77777777" w:rsidR="002E229E" w:rsidRDefault="00EB0030">
            <w:pPr>
              <w:pStyle w:val="Compact"/>
            </w:pPr>
            <w:proofErr w:type="spellStart"/>
            <w:r>
              <w:rPr>
                <w:bCs/>
              </w:rPr>
              <w:t>FromSeqNo</w:t>
            </w:r>
            <w:proofErr w:type="spellEnd"/>
          </w:p>
        </w:tc>
        <w:tc>
          <w:tcPr>
            <w:tcW w:w="0" w:type="auto"/>
          </w:tcPr>
          <w:p w14:paraId="1C7F2A69" w14:textId="77777777" w:rsidR="002E229E" w:rsidRDefault="00EB0030">
            <w:pPr>
              <w:pStyle w:val="Compact"/>
            </w:pPr>
            <w:r>
              <w:rPr>
                <w:bCs/>
              </w:rPr>
              <w:t>Count</w:t>
            </w:r>
          </w:p>
        </w:tc>
        <w:tc>
          <w:tcPr>
            <w:tcW w:w="0" w:type="auto"/>
          </w:tcPr>
          <w:p w14:paraId="1C7F2A6A" w14:textId="77777777" w:rsidR="002E229E" w:rsidRDefault="00EB0030">
            <w:pPr>
              <w:pStyle w:val="Compact"/>
            </w:pPr>
            <w:r>
              <w:rPr>
                <w:bCs/>
              </w:rPr>
              <w:t>Code</w:t>
            </w:r>
          </w:p>
        </w:tc>
      </w:tr>
      <w:tr w:rsidR="002E229E" w14:paraId="1C7F2A76" w14:textId="77777777">
        <w:tc>
          <w:tcPr>
            <w:tcW w:w="0" w:type="auto"/>
          </w:tcPr>
          <w:p w14:paraId="1C7F2A6C" w14:textId="77777777" w:rsidR="002E229E" w:rsidRDefault="00EB0030">
            <w:pPr>
              <w:pStyle w:val="Compact"/>
            </w:pPr>
            <w:proofErr w:type="spellStart"/>
            <w:r>
              <w:t>FinishedSending</w:t>
            </w:r>
            <w:proofErr w:type="spellEnd"/>
          </w:p>
        </w:tc>
        <w:tc>
          <w:tcPr>
            <w:tcW w:w="0" w:type="auto"/>
          </w:tcPr>
          <w:p w14:paraId="1C7F2A6D" w14:textId="77777777" w:rsidR="002E229E" w:rsidRDefault="002E229E"/>
        </w:tc>
        <w:tc>
          <w:tcPr>
            <w:tcW w:w="0" w:type="auto"/>
          </w:tcPr>
          <w:p w14:paraId="1C7F2A6E" w14:textId="77777777" w:rsidR="002E229E" w:rsidRDefault="00EB0030">
            <w:pPr>
              <w:pStyle w:val="Compact"/>
            </w:pPr>
            <w:r>
              <w:t>ABC</w:t>
            </w:r>
          </w:p>
        </w:tc>
        <w:tc>
          <w:tcPr>
            <w:tcW w:w="0" w:type="auto"/>
          </w:tcPr>
          <w:p w14:paraId="1C7F2A6F" w14:textId="77777777" w:rsidR="002E229E" w:rsidRDefault="00EB0030">
            <w:pPr>
              <w:pStyle w:val="Compact"/>
            </w:pPr>
            <w:r>
              <w:t>–</w:t>
            </w:r>
          </w:p>
        </w:tc>
        <w:tc>
          <w:tcPr>
            <w:tcW w:w="0" w:type="auto"/>
          </w:tcPr>
          <w:p w14:paraId="1C7F2A70" w14:textId="77777777" w:rsidR="002E229E" w:rsidRDefault="00EB0030">
            <w:pPr>
              <w:pStyle w:val="Compact"/>
            </w:pPr>
            <w:r>
              <w:t>–</w:t>
            </w:r>
          </w:p>
        </w:tc>
        <w:tc>
          <w:tcPr>
            <w:tcW w:w="0" w:type="auto"/>
          </w:tcPr>
          <w:p w14:paraId="1C7F2A71" w14:textId="77777777" w:rsidR="002E229E" w:rsidRDefault="00EB0030">
            <w:pPr>
              <w:pStyle w:val="Compact"/>
            </w:pPr>
            <w:r>
              <w:t>–</w:t>
            </w:r>
          </w:p>
        </w:tc>
        <w:tc>
          <w:tcPr>
            <w:tcW w:w="0" w:type="auto"/>
          </w:tcPr>
          <w:p w14:paraId="1C7F2A72" w14:textId="77777777" w:rsidR="002E229E" w:rsidRDefault="00EB0030">
            <w:pPr>
              <w:pStyle w:val="Compact"/>
            </w:pPr>
            <w:r>
              <w:t>201</w:t>
            </w:r>
          </w:p>
        </w:tc>
        <w:tc>
          <w:tcPr>
            <w:tcW w:w="0" w:type="auto"/>
          </w:tcPr>
          <w:p w14:paraId="1C7F2A73" w14:textId="77777777" w:rsidR="002E229E" w:rsidRDefault="00EB0030">
            <w:pPr>
              <w:pStyle w:val="Compact"/>
            </w:pPr>
            <w:r>
              <w:t>–</w:t>
            </w:r>
          </w:p>
        </w:tc>
        <w:tc>
          <w:tcPr>
            <w:tcW w:w="0" w:type="auto"/>
          </w:tcPr>
          <w:p w14:paraId="1C7F2A74" w14:textId="77777777" w:rsidR="002E229E" w:rsidRDefault="00EB0030">
            <w:pPr>
              <w:pStyle w:val="Compact"/>
            </w:pPr>
            <w:r>
              <w:t>–</w:t>
            </w:r>
          </w:p>
        </w:tc>
        <w:tc>
          <w:tcPr>
            <w:tcW w:w="0" w:type="auto"/>
          </w:tcPr>
          <w:p w14:paraId="1C7F2A75" w14:textId="77777777" w:rsidR="002E229E" w:rsidRDefault="00EB0030">
            <w:pPr>
              <w:pStyle w:val="Compact"/>
            </w:pPr>
            <w:r>
              <w:t>–</w:t>
            </w:r>
          </w:p>
        </w:tc>
      </w:tr>
      <w:tr w:rsidR="002E229E" w14:paraId="1C7F2A81" w14:textId="77777777">
        <w:tc>
          <w:tcPr>
            <w:tcW w:w="0" w:type="auto"/>
          </w:tcPr>
          <w:p w14:paraId="1C7F2A77" w14:textId="77777777" w:rsidR="002E229E" w:rsidRDefault="00EB0030">
            <w:pPr>
              <w:pStyle w:val="Compact"/>
            </w:pPr>
            <w:r>
              <w:t>Last implicit sequence number or value of &lt;</w:t>
            </w:r>
            <w:proofErr w:type="spellStart"/>
            <w:r>
              <w:t>NextSeqNo</w:t>
            </w:r>
            <w:proofErr w:type="spellEnd"/>
            <w:r>
              <w:t>&gt; from ABC is 198 therefore acceptor issues a &lt;</w:t>
            </w:r>
            <w:proofErr w:type="spellStart"/>
            <w:r>
              <w:t>RetransmissionRequest</w:t>
            </w:r>
            <w:proofErr w:type="spellEnd"/>
            <w:r>
              <w:t>&gt; to recover sequence gap of four messages (198-201) assuming that ABC was using recoverable flow</w:t>
            </w:r>
          </w:p>
        </w:tc>
        <w:tc>
          <w:tcPr>
            <w:tcW w:w="0" w:type="auto"/>
          </w:tcPr>
          <w:p w14:paraId="1C7F2A78" w14:textId="77777777" w:rsidR="002E229E" w:rsidRDefault="00EB0030">
            <w:pPr>
              <w:pStyle w:val="Compact"/>
            </w:pPr>
            <w:r>
              <w:t>–</w:t>
            </w:r>
          </w:p>
        </w:tc>
        <w:tc>
          <w:tcPr>
            <w:tcW w:w="0" w:type="auto"/>
          </w:tcPr>
          <w:p w14:paraId="1C7F2A79" w14:textId="77777777" w:rsidR="002E229E" w:rsidRDefault="002E229E"/>
        </w:tc>
        <w:tc>
          <w:tcPr>
            <w:tcW w:w="0" w:type="auto"/>
          </w:tcPr>
          <w:p w14:paraId="1C7F2A7A" w14:textId="77777777" w:rsidR="002E229E" w:rsidRDefault="002E229E"/>
        </w:tc>
        <w:tc>
          <w:tcPr>
            <w:tcW w:w="0" w:type="auto"/>
          </w:tcPr>
          <w:p w14:paraId="1C7F2A7B" w14:textId="77777777" w:rsidR="002E229E" w:rsidRDefault="002E229E"/>
        </w:tc>
        <w:tc>
          <w:tcPr>
            <w:tcW w:w="0" w:type="auto"/>
          </w:tcPr>
          <w:p w14:paraId="1C7F2A7C" w14:textId="77777777" w:rsidR="002E229E" w:rsidRDefault="002E229E"/>
        </w:tc>
        <w:tc>
          <w:tcPr>
            <w:tcW w:w="0" w:type="auto"/>
          </w:tcPr>
          <w:p w14:paraId="1C7F2A7D" w14:textId="77777777" w:rsidR="002E229E" w:rsidRDefault="002E229E"/>
        </w:tc>
        <w:tc>
          <w:tcPr>
            <w:tcW w:w="0" w:type="auto"/>
          </w:tcPr>
          <w:p w14:paraId="1C7F2A7E" w14:textId="77777777" w:rsidR="002E229E" w:rsidRDefault="002E229E"/>
        </w:tc>
        <w:tc>
          <w:tcPr>
            <w:tcW w:w="0" w:type="auto"/>
          </w:tcPr>
          <w:p w14:paraId="1C7F2A7F" w14:textId="77777777" w:rsidR="002E229E" w:rsidRDefault="002E229E"/>
        </w:tc>
        <w:tc>
          <w:tcPr>
            <w:tcW w:w="0" w:type="auto"/>
          </w:tcPr>
          <w:p w14:paraId="1C7F2A80" w14:textId="77777777" w:rsidR="002E229E" w:rsidRDefault="002E229E"/>
        </w:tc>
      </w:tr>
      <w:tr w:rsidR="002E229E" w14:paraId="1C7F2A8C" w14:textId="77777777">
        <w:tc>
          <w:tcPr>
            <w:tcW w:w="0" w:type="auto"/>
          </w:tcPr>
          <w:p w14:paraId="1C7F2A82" w14:textId="77777777" w:rsidR="002E229E" w:rsidRDefault="002E229E"/>
        </w:tc>
        <w:tc>
          <w:tcPr>
            <w:tcW w:w="0" w:type="auto"/>
          </w:tcPr>
          <w:p w14:paraId="1C7F2A83" w14:textId="77777777" w:rsidR="002E229E" w:rsidRDefault="00EB0030">
            <w:pPr>
              <w:pStyle w:val="Compact"/>
            </w:pPr>
            <w:proofErr w:type="spellStart"/>
            <w:r>
              <w:t>RetransmissionRequest</w:t>
            </w:r>
            <w:proofErr w:type="spellEnd"/>
          </w:p>
        </w:tc>
        <w:tc>
          <w:tcPr>
            <w:tcW w:w="0" w:type="auto"/>
          </w:tcPr>
          <w:p w14:paraId="1C7F2A84" w14:textId="77777777" w:rsidR="002E229E" w:rsidRDefault="00EB0030">
            <w:pPr>
              <w:pStyle w:val="Compact"/>
            </w:pPr>
            <w:r>
              <w:t>ABC</w:t>
            </w:r>
          </w:p>
        </w:tc>
        <w:tc>
          <w:tcPr>
            <w:tcW w:w="0" w:type="auto"/>
          </w:tcPr>
          <w:p w14:paraId="1C7F2A85" w14:textId="77777777" w:rsidR="002E229E" w:rsidRDefault="00EB0030">
            <w:pPr>
              <w:pStyle w:val="Compact"/>
            </w:pPr>
            <w:r>
              <w:t>T1</w:t>
            </w:r>
          </w:p>
        </w:tc>
        <w:tc>
          <w:tcPr>
            <w:tcW w:w="0" w:type="auto"/>
          </w:tcPr>
          <w:p w14:paraId="1C7F2A86" w14:textId="77777777" w:rsidR="002E229E" w:rsidRDefault="00EB0030">
            <w:pPr>
              <w:pStyle w:val="Compact"/>
            </w:pPr>
            <w:r>
              <w:t>–</w:t>
            </w:r>
          </w:p>
        </w:tc>
        <w:tc>
          <w:tcPr>
            <w:tcW w:w="0" w:type="auto"/>
          </w:tcPr>
          <w:p w14:paraId="1C7F2A87" w14:textId="77777777" w:rsidR="002E229E" w:rsidRDefault="00EB0030">
            <w:pPr>
              <w:pStyle w:val="Compact"/>
            </w:pPr>
            <w:r>
              <w:t>–</w:t>
            </w:r>
          </w:p>
        </w:tc>
        <w:tc>
          <w:tcPr>
            <w:tcW w:w="0" w:type="auto"/>
          </w:tcPr>
          <w:p w14:paraId="1C7F2A88" w14:textId="77777777" w:rsidR="002E229E" w:rsidRDefault="00EB0030">
            <w:pPr>
              <w:pStyle w:val="Compact"/>
            </w:pPr>
            <w:r>
              <w:t>–</w:t>
            </w:r>
          </w:p>
        </w:tc>
        <w:tc>
          <w:tcPr>
            <w:tcW w:w="0" w:type="auto"/>
          </w:tcPr>
          <w:p w14:paraId="1C7F2A89" w14:textId="77777777" w:rsidR="002E229E" w:rsidRDefault="00EB0030">
            <w:pPr>
              <w:pStyle w:val="Compact"/>
            </w:pPr>
            <w:r>
              <w:t>198</w:t>
            </w:r>
          </w:p>
        </w:tc>
        <w:tc>
          <w:tcPr>
            <w:tcW w:w="0" w:type="auto"/>
          </w:tcPr>
          <w:p w14:paraId="1C7F2A8A" w14:textId="77777777" w:rsidR="002E229E" w:rsidRDefault="00EB0030">
            <w:pPr>
              <w:pStyle w:val="Compact"/>
            </w:pPr>
            <w:r>
              <w:t>4</w:t>
            </w:r>
          </w:p>
        </w:tc>
        <w:tc>
          <w:tcPr>
            <w:tcW w:w="0" w:type="auto"/>
          </w:tcPr>
          <w:p w14:paraId="1C7F2A8B" w14:textId="77777777" w:rsidR="002E229E" w:rsidRDefault="00EB0030">
            <w:pPr>
              <w:pStyle w:val="Compact"/>
            </w:pPr>
            <w:r>
              <w:t>–</w:t>
            </w:r>
          </w:p>
        </w:tc>
      </w:tr>
      <w:tr w:rsidR="002E229E" w14:paraId="1C7F2A97" w14:textId="77777777">
        <w:tc>
          <w:tcPr>
            <w:tcW w:w="0" w:type="auto"/>
          </w:tcPr>
          <w:p w14:paraId="1C7F2A8D" w14:textId="77777777" w:rsidR="002E229E" w:rsidRDefault="00EB0030">
            <w:pPr>
              <w:pStyle w:val="Compact"/>
            </w:pPr>
            <w:r>
              <w:t>Retransmit</w:t>
            </w:r>
          </w:p>
        </w:tc>
        <w:tc>
          <w:tcPr>
            <w:tcW w:w="0" w:type="auto"/>
          </w:tcPr>
          <w:p w14:paraId="1C7F2A8E" w14:textId="77777777" w:rsidR="002E229E" w:rsidRDefault="002E229E"/>
        </w:tc>
        <w:tc>
          <w:tcPr>
            <w:tcW w:w="0" w:type="auto"/>
          </w:tcPr>
          <w:p w14:paraId="1C7F2A8F" w14:textId="77777777" w:rsidR="002E229E" w:rsidRDefault="00EB0030">
            <w:pPr>
              <w:pStyle w:val="Compact"/>
            </w:pPr>
            <w:r>
              <w:t>ABC</w:t>
            </w:r>
          </w:p>
        </w:tc>
        <w:tc>
          <w:tcPr>
            <w:tcW w:w="0" w:type="auto"/>
          </w:tcPr>
          <w:p w14:paraId="1C7F2A90" w14:textId="77777777" w:rsidR="002E229E" w:rsidRDefault="00EB0030">
            <w:pPr>
              <w:pStyle w:val="Compact"/>
            </w:pPr>
            <w:r>
              <w:t>–</w:t>
            </w:r>
          </w:p>
        </w:tc>
        <w:tc>
          <w:tcPr>
            <w:tcW w:w="0" w:type="auto"/>
          </w:tcPr>
          <w:p w14:paraId="1C7F2A91" w14:textId="77777777" w:rsidR="002E229E" w:rsidRDefault="00EB0030">
            <w:pPr>
              <w:pStyle w:val="Compact"/>
            </w:pPr>
            <w:r>
              <w:t>T1</w:t>
            </w:r>
          </w:p>
        </w:tc>
        <w:tc>
          <w:tcPr>
            <w:tcW w:w="0" w:type="auto"/>
          </w:tcPr>
          <w:p w14:paraId="1C7F2A92" w14:textId="77777777" w:rsidR="002E229E" w:rsidRDefault="00EB0030">
            <w:pPr>
              <w:pStyle w:val="Compact"/>
            </w:pPr>
            <w:r>
              <w:t>198</w:t>
            </w:r>
          </w:p>
        </w:tc>
        <w:tc>
          <w:tcPr>
            <w:tcW w:w="0" w:type="auto"/>
          </w:tcPr>
          <w:p w14:paraId="1C7F2A93" w14:textId="77777777" w:rsidR="002E229E" w:rsidRDefault="00EB0030">
            <w:pPr>
              <w:pStyle w:val="Compact"/>
            </w:pPr>
            <w:r>
              <w:t>–</w:t>
            </w:r>
          </w:p>
        </w:tc>
        <w:tc>
          <w:tcPr>
            <w:tcW w:w="0" w:type="auto"/>
          </w:tcPr>
          <w:p w14:paraId="1C7F2A94" w14:textId="77777777" w:rsidR="002E229E" w:rsidRDefault="00EB0030">
            <w:pPr>
              <w:pStyle w:val="Compact"/>
            </w:pPr>
            <w:r>
              <w:t>–</w:t>
            </w:r>
          </w:p>
        </w:tc>
        <w:tc>
          <w:tcPr>
            <w:tcW w:w="0" w:type="auto"/>
          </w:tcPr>
          <w:p w14:paraId="1C7F2A95" w14:textId="77777777" w:rsidR="002E229E" w:rsidRDefault="00EB0030">
            <w:pPr>
              <w:pStyle w:val="Compact"/>
            </w:pPr>
            <w:r>
              <w:t>4</w:t>
            </w:r>
          </w:p>
        </w:tc>
        <w:tc>
          <w:tcPr>
            <w:tcW w:w="0" w:type="auto"/>
          </w:tcPr>
          <w:p w14:paraId="1C7F2A96" w14:textId="77777777" w:rsidR="002E229E" w:rsidRDefault="00EB0030">
            <w:pPr>
              <w:pStyle w:val="Compact"/>
            </w:pPr>
            <w:r>
              <w:t>–</w:t>
            </w:r>
          </w:p>
        </w:tc>
      </w:tr>
      <w:tr w:rsidR="002E229E" w14:paraId="1C7F2AA2" w14:textId="77777777">
        <w:tc>
          <w:tcPr>
            <w:tcW w:w="0" w:type="auto"/>
          </w:tcPr>
          <w:p w14:paraId="1C7F2A98" w14:textId="77777777" w:rsidR="002E229E" w:rsidRDefault="00EB0030">
            <w:pPr>
              <w:pStyle w:val="Compact"/>
            </w:pPr>
            <w:r>
              <w:t xml:space="preserve">Initiator replays messages in requested sequence range between 198-201 and acceptor processes these messages and responds back with corresponding </w:t>
            </w:r>
            <w:r>
              <w:lastRenderedPageBreak/>
              <w:t>acknowledgements. The initiator should be ready to process these acknowledgements from acceptor in response to retransmission even after sending a &lt;</w:t>
            </w:r>
            <w:proofErr w:type="spellStart"/>
            <w:r>
              <w:t>FinishedSending</w:t>
            </w:r>
            <w:proofErr w:type="spellEnd"/>
            <w:r>
              <w:t>&gt; message</w:t>
            </w:r>
          </w:p>
        </w:tc>
        <w:tc>
          <w:tcPr>
            <w:tcW w:w="0" w:type="auto"/>
          </w:tcPr>
          <w:p w14:paraId="1C7F2A99" w14:textId="77777777" w:rsidR="002E229E" w:rsidRDefault="002E229E"/>
        </w:tc>
        <w:tc>
          <w:tcPr>
            <w:tcW w:w="0" w:type="auto"/>
          </w:tcPr>
          <w:p w14:paraId="1C7F2A9A" w14:textId="77777777" w:rsidR="002E229E" w:rsidRDefault="002E229E"/>
        </w:tc>
        <w:tc>
          <w:tcPr>
            <w:tcW w:w="0" w:type="auto"/>
          </w:tcPr>
          <w:p w14:paraId="1C7F2A9B" w14:textId="77777777" w:rsidR="002E229E" w:rsidRDefault="002E229E"/>
        </w:tc>
        <w:tc>
          <w:tcPr>
            <w:tcW w:w="0" w:type="auto"/>
          </w:tcPr>
          <w:p w14:paraId="1C7F2A9C" w14:textId="77777777" w:rsidR="002E229E" w:rsidRDefault="002E229E"/>
        </w:tc>
        <w:tc>
          <w:tcPr>
            <w:tcW w:w="0" w:type="auto"/>
          </w:tcPr>
          <w:p w14:paraId="1C7F2A9D" w14:textId="77777777" w:rsidR="002E229E" w:rsidRDefault="002E229E"/>
        </w:tc>
        <w:tc>
          <w:tcPr>
            <w:tcW w:w="0" w:type="auto"/>
          </w:tcPr>
          <w:p w14:paraId="1C7F2A9E" w14:textId="77777777" w:rsidR="002E229E" w:rsidRDefault="002E229E"/>
        </w:tc>
        <w:tc>
          <w:tcPr>
            <w:tcW w:w="0" w:type="auto"/>
          </w:tcPr>
          <w:p w14:paraId="1C7F2A9F" w14:textId="77777777" w:rsidR="002E229E" w:rsidRDefault="002E229E"/>
        </w:tc>
        <w:tc>
          <w:tcPr>
            <w:tcW w:w="0" w:type="auto"/>
          </w:tcPr>
          <w:p w14:paraId="1C7F2AA0" w14:textId="77777777" w:rsidR="002E229E" w:rsidRDefault="002E229E"/>
        </w:tc>
        <w:tc>
          <w:tcPr>
            <w:tcW w:w="0" w:type="auto"/>
          </w:tcPr>
          <w:p w14:paraId="1C7F2AA1" w14:textId="77777777" w:rsidR="002E229E" w:rsidRDefault="002E229E"/>
        </w:tc>
      </w:tr>
      <w:tr w:rsidR="002E229E" w14:paraId="1C7F2AAD" w14:textId="77777777">
        <w:tc>
          <w:tcPr>
            <w:tcW w:w="0" w:type="auto"/>
          </w:tcPr>
          <w:p w14:paraId="1C7F2AA3" w14:textId="77777777" w:rsidR="002E229E" w:rsidRDefault="002E229E"/>
        </w:tc>
        <w:tc>
          <w:tcPr>
            <w:tcW w:w="0" w:type="auto"/>
          </w:tcPr>
          <w:p w14:paraId="1C7F2AA4" w14:textId="77777777" w:rsidR="002E229E" w:rsidRDefault="00EB0030">
            <w:pPr>
              <w:pStyle w:val="Compact"/>
            </w:pPr>
            <w:proofErr w:type="spellStart"/>
            <w:r>
              <w:t>FinishedReceiving</w:t>
            </w:r>
            <w:proofErr w:type="spellEnd"/>
          </w:p>
        </w:tc>
        <w:tc>
          <w:tcPr>
            <w:tcW w:w="0" w:type="auto"/>
          </w:tcPr>
          <w:p w14:paraId="1C7F2AA5" w14:textId="77777777" w:rsidR="002E229E" w:rsidRDefault="00EB0030">
            <w:pPr>
              <w:pStyle w:val="Compact"/>
            </w:pPr>
            <w:r>
              <w:t>ABC</w:t>
            </w:r>
          </w:p>
        </w:tc>
        <w:tc>
          <w:tcPr>
            <w:tcW w:w="0" w:type="auto"/>
          </w:tcPr>
          <w:p w14:paraId="1C7F2AA6" w14:textId="77777777" w:rsidR="002E229E" w:rsidRDefault="00EB0030">
            <w:pPr>
              <w:pStyle w:val="Compact"/>
            </w:pPr>
            <w:r>
              <w:t>–</w:t>
            </w:r>
          </w:p>
        </w:tc>
        <w:tc>
          <w:tcPr>
            <w:tcW w:w="0" w:type="auto"/>
          </w:tcPr>
          <w:p w14:paraId="1C7F2AA7" w14:textId="77777777" w:rsidR="002E229E" w:rsidRDefault="00EB0030">
            <w:pPr>
              <w:pStyle w:val="Compact"/>
            </w:pPr>
            <w:r>
              <w:t>–</w:t>
            </w:r>
          </w:p>
        </w:tc>
        <w:tc>
          <w:tcPr>
            <w:tcW w:w="0" w:type="auto"/>
          </w:tcPr>
          <w:p w14:paraId="1C7F2AA8" w14:textId="77777777" w:rsidR="002E229E" w:rsidRDefault="00EB0030">
            <w:pPr>
              <w:pStyle w:val="Compact"/>
            </w:pPr>
            <w:r>
              <w:t>–</w:t>
            </w:r>
          </w:p>
        </w:tc>
        <w:tc>
          <w:tcPr>
            <w:tcW w:w="0" w:type="auto"/>
          </w:tcPr>
          <w:p w14:paraId="1C7F2AA9" w14:textId="77777777" w:rsidR="002E229E" w:rsidRDefault="00EB0030">
            <w:pPr>
              <w:pStyle w:val="Compact"/>
            </w:pPr>
            <w:r>
              <w:t>–</w:t>
            </w:r>
          </w:p>
        </w:tc>
        <w:tc>
          <w:tcPr>
            <w:tcW w:w="0" w:type="auto"/>
          </w:tcPr>
          <w:p w14:paraId="1C7F2AAA" w14:textId="77777777" w:rsidR="002E229E" w:rsidRDefault="00EB0030">
            <w:pPr>
              <w:pStyle w:val="Compact"/>
            </w:pPr>
            <w:r>
              <w:t>–</w:t>
            </w:r>
          </w:p>
        </w:tc>
        <w:tc>
          <w:tcPr>
            <w:tcW w:w="0" w:type="auto"/>
          </w:tcPr>
          <w:p w14:paraId="1C7F2AAB" w14:textId="77777777" w:rsidR="002E229E" w:rsidRDefault="00EB0030">
            <w:pPr>
              <w:pStyle w:val="Compact"/>
            </w:pPr>
            <w:r>
              <w:t>–</w:t>
            </w:r>
          </w:p>
        </w:tc>
        <w:tc>
          <w:tcPr>
            <w:tcW w:w="0" w:type="auto"/>
          </w:tcPr>
          <w:p w14:paraId="1C7F2AAC" w14:textId="77777777" w:rsidR="002E229E" w:rsidRDefault="00EB0030">
            <w:pPr>
              <w:pStyle w:val="Compact"/>
            </w:pPr>
            <w:r>
              <w:t>–</w:t>
            </w:r>
          </w:p>
        </w:tc>
      </w:tr>
      <w:tr w:rsidR="002E229E" w14:paraId="1C7F2AB8" w14:textId="77777777">
        <w:tc>
          <w:tcPr>
            <w:tcW w:w="0" w:type="auto"/>
          </w:tcPr>
          <w:p w14:paraId="1C7F2AAE" w14:textId="77777777" w:rsidR="002E229E" w:rsidRDefault="00EB0030">
            <w:pPr>
              <w:pStyle w:val="Compact"/>
            </w:pPr>
            <w:r>
              <w:t>Since the acceptor’s retransmission request has been satisfied, it then proceeds to reply back with a &lt;</w:t>
            </w:r>
            <w:proofErr w:type="spellStart"/>
            <w:r>
              <w:t>FinishedReceiving</w:t>
            </w:r>
            <w:proofErr w:type="spellEnd"/>
            <w:r>
              <w:t>&gt; message so that the initiator’s logical flow of messages could cease.</w:t>
            </w:r>
          </w:p>
        </w:tc>
        <w:tc>
          <w:tcPr>
            <w:tcW w:w="0" w:type="auto"/>
          </w:tcPr>
          <w:p w14:paraId="1C7F2AAF" w14:textId="77777777" w:rsidR="002E229E" w:rsidRDefault="00EB0030">
            <w:pPr>
              <w:pStyle w:val="Compact"/>
            </w:pPr>
            <w:r>
              <w:t>–</w:t>
            </w:r>
          </w:p>
        </w:tc>
        <w:tc>
          <w:tcPr>
            <w:tcW w:w="0" w:type="auto"/>
          </w:tcPr>
          <w:p w14:paraId="1C7F2AB0" w14:textId="77777777" w:rsidR="002E229E" w:rsidRDefault="002E229E"/>
        </w:tc>
        <w:tc>
          <w:tcPr>
            <w:tcW w:w="0" w:type="auto"/>
          </w:tcPr>
          <w:p w14:paraId="1C7F2AB1" w14:textId="77777777" w:rsidR="002E229E" w:rsidRDefault="002E229E"/>
        </w:tc>
        <w:tc>
          <w:tcPr>
            <w:tcW w:w="0" w:type="auto"/>
          </w:tcPr>
          <w:p w14:paraId="1C7F2AB2" w14:textId="77777777" w:rsidR="002E229E" w:rsidRDefault="002E229E"/>
        </w:tc>
        <w:tc>
          <w:tcPr>
            <w:tcW w:w="0" w:type="auto"/>
          </w:tcPr>
          <w:p w14:paraId="1C7F2AB3" w14:textId="77777777" w:rsidR="002E229E" w:rsidRDefault="002E229E"/>
        </w:tc>
        <w:tc>
          <w:tcPr>
            <w:tcW w:w="0" w:type="auto"/>
          </w:tcPr>
          <w:p w14:paraId="1C7F2AB4" w14:textId="77777777" w:rsidR="002E229E" w:rsidRDefault="002E229E"/>
        </w:tc>
        <w:tc>
          <w:tcPr>
            <w:tcW w:w="0" w:type="auto"/>
          </w:tcPr>
          <w:p w14:paraId="1C7F2AB5" w14:textId="77777777" w:rsidR="002E229E" w:rsidRDefault="002E229E"/>
        </w:tc>
        <w:tc>
          <w:tcPr>
            <w:tcW w:w="0" w:type="auto"/>
          </w:tcPr>
          <w:p w14:paraId="1C7F2AB6" w14:textId="77777777" w:rsidR="002E229E" w:rsidRDefault="002E229E"/>
        </w:tc>
        <w:tc>
          <w:tcPr>
            <w:tcW w:w="0" w:type="auto"/>
          </w:tcPr>
          <w:p w14:paraId="1C7F2AB7" w14:textId="77777777" w:rsidR="002E229E" w:rsidRDefault="002E229E"/>
        </w:tc>
      </w:tr>
    </w:tbl>
    <w:p w14:paraId="1C7F2AB9" w14:textId="77777777" w:rsidR="002E229E" w:rsidRDefault="00EB0030">
      <w:pPr>
        <w:pStyle w:val="berschrift3"/>
      </w:pPr>
      <w:bookmarkStart w:id="277" w:name="_Toc68972481"/>
      <w:bookmarkStart w:id="278" w:name="finished-sending-termination"/>
      <w:bookmarkEnd w:id="276"/>
      <w:r>
        <w:t>Finished Sending &amp; Termination</w:t>
      </w:r>
      <w:bookmarkEnd w:id="277"/>
    </w:p>
    <w:p w14:paraId="1C7F2ABA" w14:textId="77777777" w:rsidR="002E229E" w:rsidRDefault="00EB0030">
      <w:pPr>
        <w:pStyle w:val="FirstParagraph"/>
      </w:pPr>
      <w:r>
        <w:t>The party which wishes to cease logical flow of messages from its connection at the end of the day, end of the week or upon market close should wait until the other counterparty is also ready to do the same before attempting to terminate the connection otherwise this will be regarded as a protocol violation and will result in an ungraceful termination of the connection by the other party which has not yet had the opportunity to cease logical flow of its own messages.</w:t>
      </w:r>
    </w:p>
    <w:tbl>
      <w:tblPr>
        <w:tblStyle w:val="Table"/>
        <w:tblW w:w="4999" w:type="pct"/>
        <w:tblLook w:val="0020" w:firstRow="1" w:lastRow="0" w:firstColumn="0" w:lastColumn="0" w:noHBand="0" w:noVBand="0"/>
      </w:tblPr>
      <w:tblGrid>
        <w:gridCol w:w="1669"/>
        <w:gridCol w:w="1667"/>
        <w:gridCol w:w="1370"/>
        <w:gridCol w:w="1146"/>
        <w:gridCol w:w="1609"/>
        <w:gridCol w:w="1039"/>
        <w:gridCol w:w="1091"/>
        <w:gridCol w:w="1191"/>
        <w:gridCol w:w="714"/>
        <w:gridCol w:w="1468"/>
        <w:gridCol w:w="1821"/>
      </w:tblGrid>
      <w:tr w:rsidR="002E229E" w14:paraId="1C7F2AC6"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2ABB" w14:textId="77777777" w:rsidR="002E229E" w:rsidRDefault="00EB0030">
            <w:pPr>
              <w:pStyle w:val="Compact"/>
            </w:pPr>
            <w:r>
              <w:rPr>
                <w:bCs/>
              </w:rPr>
              <w:t>Message Received</w:t>
            </w:r>
          </w:p>
        </w:tc>
        <w:tc>
          <w:tcPr>
            <w:tcW w:w="0" w:type="auto"/>
          </w:tcPr>
          <w:p w14:paraId="1C7F2ABC" w14:textId="77777777" w:rsidR="002E229E" w:rsidRDefault="00EB0030">
            <w:pPr>
              <w:pStyle w:val="Compact"/>
            </w:pPr>
            <w:r>
              <w:rPr>
                <w:bCs/>
              </w:rPr>
              <w:t>Message Sent</w:t>
            </w:r>
          </w:p>
        </w:tc>
        <w:tc>
          <w:tcPr>
            <w:tcW w:w="0" w:type="auto"/>
          </w:tcPr>
          <w:p w14:paraId="1C7F2ABD" w14:textId="77777777" w:rsidR="002E229E" w:rsidRDefault="00EB0030">
            <w:pPr>
              <w:pStyle w:val="Compact"/>
            </w:pPr>
            <w:r>
              <w:rPr>
                <w:bCs/>
              </w:rPr>
              <w:t>Session ID (UUID)</w:t>
            </w:r>
          </w:p>
        </w:tc>
        <w:tc>
          <w:tcPr>
            <w:tcW w:w="0" w:type="auto"/>
          </w:tcPr>
          <w:p w14:paraId="1C7F2ABE" w14:textId="77777777" w:rsidR="002E229E" w:rsidRDefault="00EB0030">
            <w:pPr>
              <w:pStyle w:val="Compact"/>
            </w:pPr>
            <w:r>
              <w:rPr>
                <w:bCs/>
              </w:rPr>
              <w:t>Timestamp</w:t>
            </w:r>
          </w:p>
        </w:tc>
        <w:tc>
          <w:tcPr>
            <w:tcW w:w="0" w:type="auto"/>
          </w:tcPr>
          <w:p w14:paraId="1C7F2ABF" w14:textId="77777777" w:rsidR="002E229E" w:rsidRDefault="00EB0030">
            <w:pPr>
              <w:pStyle w:val="Compact"/>
            </w:pPr>
            <w:r>
              <w:rPr>
                <w:bCs/>
              </w:rPr>
              <w:t>Request Timestamp</w:t>
            </w:r>
          </w:p>
        </w:tc>
        <w:tc>
          <w:tcPr>
            <w:tcW w:w="0" w:type="auto"/>
          </w:tcPr>
          <w:p w14:paraId="1C7F2AC0" w14:textId="77777777" w:rsidR="002E229E" w:rsidRDefault="00EB0030">
            <w:pPr>
              <w:pStyle w:val="Compact"/>
            </w:pPr>
            <w:r>
              <w:rPr>
                <w:bCs/>
              </w:rPr>
              <w:t xml:space="preserve">Next </w:t>
            </w:r>
            <w:proofErr w:type="spellStart"/>
            <w:r>
              <w:rPr>
                <w:bCs/>
              </w:rPr>
              <w:t>SeqNo</w:t>
            </w:r>
            <w:proofErr w:type="spellEnd"/>
          </w:p>
        </w:tc>
        <w:tc>
          <w:tcPr>
            <w:tcW w:w="0" w:type="auto"/>
          </w:tcPr>
          <w:p w14:paraId="1C7F2AC1" w14:textId="77777777" w:rsidR="002E229E" w:rsidRDefault="00EB0030">
            <w:pPr>
              <w:pStyle w:val="Compact"/>
            </w:pPr>
            <w:proofErr w:type="spellStart"/>
            <w:r>
              <w:rPr>
                <w:bCs/>
              </w:rPr>
              <w:t>LastSeqNo</w:t>
            </w:r>
            <w:proofErr w:type="spellEnd"/>
          </w:p>
        </w:tc>
        <w:tc>
          <w:tcPr>
            <w:tcW w:w="0" w:type="auto"/>
          </w:tcPr>
          <w:p w14:paraId="1C7F2AC2" w14:textId="77777777" w:rsidR="002E229E" w:rsidRDefault="00EB0030">
            <w:pPr>
              <w:pStyle w:val="Compact"/>
            </w:pPr>
            <w:proofErr w:type="spellStart"/>
            <w:r>
              <w:rPr>
                <w:bCs/>
              </w:rPr>
              <w:t>FromSeqNo</w:t>
            </w:r>
            <w:proofErr w:type="spellEnd"/>
          </w:p>
        </w:tc>
        <w:tc>
          <w:tcPr>
            <w:tcW w:w="0" w:type="auto"/>
          </w:tcPr>
          <w:p w14:paraId="1C7F2AC3" w14:textId="77777777" w:rsidR="002E229E" w:rsidRDefault="00EB0030">
            <w:pPr>
              <w:pStyle w:val="Compact"/>
            </w:pPr>
            <w:r>
              <w:rPr>
                <w:bCs/>
              </w:rPr>
              <w:t>Count</w:t>
            </w:r>
          </w:p>
        </w:tc>
        <w:tc>
          <w:tcPr>
            <w:tcW w:w="0" w:type="auto"/>
          </w:tcPr>
          <w:p w14:paraId="1C7F2AC4" w14:textId="77777777" w:rsidR="002E229E" w:rsidRDefault="00EB0030">
            <w:pPr>
              <w:pStyle w:val="Compact"/>
            </w:pPr>
            <w:r>
              <w:rPr>
                <w:bCs/>
              </w:rPr>
              <w:t>Code</w:t>
            </w:r>
          </w:p>
        </w:tc>
        <w:tc>
          <w:tcPr>
            <w:tcW w:w="0" w:type="auto"/>
          </w:tcPr>
          <w:p w14:paraId="1C7F2AC5" w14:textId="77777777" w:rsidR="002E229E" w:rsidRDefault="00EB0030">
            <w:pPr>
              <w:pStyle w:val="Compact"/>
            </w:pPr>
            <w:r>
              <w:rPr>
                <w:bCs/>
              </w:rPr>
              <w:t>Reason</w:t>
            </w:r>
          </w:p>
        </w:tc>
      </w:tr>
      <w:tr w:rsidR="002E229E" w14:paraId="1C7F2AD2" w14:textId="77777777">
        <w:tc>
          <w:tcPr>
            <w:tcW w:w="0" w:type="auto"/>
          </w:tcPr>
          <w:p w14:paraId="1C7F2AC7" w14:textId="77777777" w:rsidR="002E229E" w:rsidRDefault="00EB0030">
            <w:pPr>
              <w:pStyle w:val="Compact"/>
            </w:pPr>
            <w:proofErr w:type="spellStart"/>
            <w:r>
              <w:t>FinishedSending</w:t>
            </w:r>
            <w:proofErr w:type="spellEnd"/>
          </w:p>
        </w:tc>
        <w:tc>
          <w:tcPr>
            <w:tcW w:w="0" w:type="auto"/>
          </w:tcPr>
          <w:p w14:paraId="1C7F2AC8" w14:textId="77777777" w:rsidR="002E229E" w:rsidRDefault="002E229E"/>
        </w:tc>
        <w:tc>
          <w:tcPr>
            <w:tcW w:w="0" w:type="auto"/>
          </w:tcPr>
          <w:p w14:paraId="1C7F2AC9" w14:textId="77777777" w:rsidR="002E229E" w:rsidRDefault="00EB0030">
            <w:pPr>
              <w:pStyle w:val="Compact"/>
            </w:pPr>
            <w:r>
              <w:t>ABC</w:t>
            </w:r>
          </w:p>
        </w:tc>
        <w:tc>
          <w:tcPr>
            <w:tcW w:w="0" w:type="auto"/>
          </w:tcPr>
          <w:p w14:paraId="1C7F2ACA" w14:textId="77777777" w:rsidR="002E229E" w:rsidRDefault="00EB0030">
            <w:pPr>
              <w:pStyle w:val="Compact"/>
            </w:pPr>
            <w:r>
              <w:t>–</w:t>
            </w:r>
          </w:p>
        </w:tc>
        <w:tc>
          <w:tcPr>
            <w:tcW w:w="0" w:type="auto"/>
          </w:tcPr>
          <w:p w14:paraId="1C7F2ACB" w14:textId="77777777" w:rsidR="002E229E" w:rsidRDefault="00EB0030">
            <w:pPr>
              <w:pStyle w:val="Compact"/>
            </w:pPr>
            <w:r>
              <w:t>–</w:t>
            </w:r>
          </w:p>
        </w:tc>
        <w:tc>
          <w:tcPr>
            <w:tcW w:w="0" w:type="auto"/>
          </w:tcPr>
          <w:p w14:paraId="1C7F2ACC" w14:textId="77777777" w:rsidR="002E229E" w:rsidRDefault="00EB0030">
            <w:pPr>
              <w:pStyle w:val="Compact"/>
            </w:pPr>
            <w:r>
              <w:t>–</w:t>
            </w:r>
          </w:p>
        </w:tc>
        <w:tc>
          <w:tcPr>
            <w:tcW w:w="0" w:type="auto"/>
          </w:tcPr>
          <w:p w14:paraId="1C7F2ACD" w14:textId="77777777" w:rsidR="002E229E" w:rsidRDefault="00EB0030">
            <w:pPr>
              <w:pStyle w:val="Compact"/>
            </w:pPr>
            <w:r>
              <w:t>201</w:t>
            </w:r>
          </w:p>
        </w:tc>
        <w:tc>
          <w:tcPr>
            <w:tcW w:w="0" w:type="auto"/>
          </w:tcPr>
          <w:p w14:paraId="1C7F2ACE" w14:textId="77777777" w:rsidR="002E229E" w:rsidRDefault="00EB0030">
            <w:pPr>
              <w:pStyle w:val="Compact"/>
            </w:pPr>
            <w:r>
              <w:t>–</w:t>
            </w:r>
          </w:p>
        </w:tc>
        <w:tc>
          <w:tcPr>
            <w:tcW w:w="0" w:type="auto"/>
          </w:tcPr>
          <w:p w14:paraId="1C7F2ACF" w14:textId="77777777" w:rsidR="002E229E" w:rsidRDefault="00EB0030">
            <w:pPr>
              <w:pStyle w:val="Compact"/>
            </w:pPr>
            <w:r>
              <w:t>–</w:t>
            </w:r>
          </w:p>
        </w:tc>
        <w:tc>
          <w:tcPr>
            <w:tcW w:w="0" w:type="auto"/>
          </w:tcPr>
          <w:p w14:paraId="1C7F2AD0" w14:textId="77777777" w:rsidR="002E229E" w:rsidRDefault="00EB0030">
            <w:pPr>
              <w:pStyle w:val="Compact"/>
            </w:pPr>
            <w:r>
              <w:t>–</w:t>
            </w:r>
          </w:p>
        </w:tc>
        <w:tc>
          <w:tcPr>
            <w:tcW w:w="0" w:type="auto"/>
          </w:tcPr>
          <w:p w14:paraId="1C7F2AD1" w14:textId="77777777" w:rsidR="002E229E" w:rsidRDefault="00EB0030">
            <w:pPr>
              <w:pStyle w:val="Compact"/>
            </w:pPr>
            <w:r>
              <w:t>–</w:t>
            </w:r>
          </w:p>
        </w:tc>
      </w:tr>
      <w:tr w:rsidR="002E229E" w14:paraId="1C7F2ADE" w14:textId="77777777">
        <w:tc>
          <w:tcPr>
            <w:tcW w:w="0" w:type="auto"/>
          </w:tcPr>
          <w:p w14:paraId="1C7F2AD3" w14:textId="77777777" w:rsidR="002E229E" w:rsidRDefault="002E229E"/>
        </w:tc>
        <w:tc>
          <w:tcPr>
            <w:tcW w:w="0" w:type="auto"/>
          </w:tcPr>
          <w:p w14:paraId="1C7F2AD4" w14:textId="77777777" w:rsidR="002E229E" w:rsidRDefault="00EB0030">
            <w:pPr>
              <w:pStyle w:val="Compact"/>
            </w:pPr>
            <w:proofErr w:type="spellStart"/>
            <w:r>
              <w:t>FinishedReceiving</w:t>
            </w:r>
            <w:proofErr w:type="spellEnd"/>
          </w:p>
        </w:tc>
        <w:tc>
          <w:tcPr>
            <w:tcW w:w="0" w:type="auto"/>
          </w:tcPr>
          <w:p w14:paraId="1C7F2AD5" w14:textId="77777777" w:rsidR="002E229E" w:rsidRDefault="00EB0030">
            <w:pPr>
              <w:pStyle w:val="Compact"/>
            </w:pPr>
            <w:r>
              <w:t>ABC</w:t>
            </w:r>
          </w:p>
        </w:tc>
        <w:tc>
          <w:tcPr>
            <w:tcW w:w="0" w:type="auto"/>
          </w:tcPr>
          <w:p w14:paraId="1C7F2AD6" w14:textId="77777777" w:rsidR="002E229E" w:rsidRDefault="00EB0030">
            <w:pPr>
              <w:pStyle w:val="Compact"/>
            </w:pPr>
            <w:r>
              <w:t>–</w:t>
            </w:r>
          </w:p>
        </w:tc>
        <w:tc>
          <w:tcPr>
            <w:tcW w:w="0" w:type="auto"/>
          </w:tcPr>
          <w:p w14:paraId="1C7F2AD7" w14:textId="77777777" w:rsidR="002E229E" w:rsidRDefault="00EB0030">
            <w:pPr>
              <w:pStyle w:val="Compact"/>
            </w:pPr>
            <w:r>
              <w:t>–</w:t>
            </w:r>
          </w:p>
        </w:tc>
        <w:tc>
          <w:tcPr>
            <w:tcW w:w="0" w:type="auto"/>
          </w:tcPr>
          <w:p w14:paraId="1C7F2AD8" w14:textId="77777777" w:rsidR="002E229E" w:rsidRDefault="00EB0030">
            <w:pPr>
              <w:pStyle w:val="Compact"/>
            </w:pPr>
            <w:r>
              <w:t>–</w:t>
            </w:r>
          </w:p>
        </w:tc>
        <w:tc>
          <w:tcPr>
            <w:tcW w:w="0" w:type="auto"/>
          </w:tcPr>
          <w:p w14:paraId="1C7F2AD9" w14:textId="77777777" w:rsidR="002E229E" w:rsidRDefault="00EB0030">
            <w:pPr>
              <w:pStyle w:val="Compact"/>
            </w:pPr>
            <w:r>
              <w:t>–</w:t>
            </w:r>
          </w:p>
        </w:tc>
        <w:tc>
          <w:tcPr>
            <w:tcW w:w="0" w:type="auto"/>
          </w:tcPr>
          <w:p w14:paraId="1C7F2ADA" w14:textId="77777777" w:rsidR="002E229E" w:rsidRDefault="00EB0030">
            <w:pPr>
              <w:pStyle w:val="Compact"/>
            </w:pPr>
            <w:r>
              <w:t>–</w:t>
            </w:r>
          </w:p>
        </w:tc>
        <w:tc>
          <w:tcPr>
            <w:tcW w:w="0" w:type="auto"/>
          </w:tcPr>
          <w:p w14:paraId="1C7F2ADB" w14:textId="77777777" w:rsidR="002E229E" w:rsidRDefault="00EB0030">
            <w:pPr>
              <w:pStyle w:val="Compact"/>
            </w:pPr>
            <w:r>
              <w:t>–</w:t>
            </w:r>
          </w:p>
        </w:tc>
        <w:tc>
          <w:tcPr>
            <w:tcW w:w="0" w:type="auto"/>
          </w:tcPr>
          <w:p w14:paraId="1C7F2ADC" w14:textId="77777777" w:rsidR="002E229E" w:rsidRDefault="00EB0030">
            <w:pPr>
              <w:pStyle w:val="Compact"/>
            </w:pPr>
            <w:r>
              <w:t>–</w:t>
            </w:r>
          </w:p>
        </w:tc>
        <w:tc>
          <w:tcPr>
            <w:tcW w:w="0" w:type="auto"/>
          </w:tcPr>
          <w:p w14:paraId="1C7F2ADD" w14:textId="77777777" w:rsidR="002E229E" w:rsidRDefault="00EB0030">
            <w:pPr>
              <w:pStyle w:val="Compact"/>
            </w:pPr>
            <w:r>
              <w:t>–</w:t>
            </w:r>
          </w:p>
        </w:tc>
      </w:tr>
      <w:tr w:rsidR="002E229E" w14:paraId="1C7F2AEA" w14:textId="77777777">
        <w:tc>
          <w:tcPr>
            <w:tcW w:w="0" w:type="auto"/>
          </w:tcPr>
          <w:p w14:paraId="1C7F2ADF" w14:textId="77777777" w:rsidR="002E229E" w:rsidRDefault="00EB0030">
            <w:pPr>
              <w:pStyle w:val="Compact"/>
            </w:pPr>
            <w:r>
              <w:t>Terminate</w:t>
            </w:r>
          </w:p>
        </w:tc>
        <w:tc>
          <w:tcPr>
            <w:tcW w:w="0" w:type="auto"/>
          </w:tcPr>
          <w:p w14:paraId="1C7F2AE0" w14:textId="77777777" w:rsidR="002E229E" w:rsidRDefault="002E229E"/>
        </w:tc>
        <w:tc>
          <w:tcPr>
            <w:tcW w:w="0" w:type="auto"/>
          </w:tcPr>
          <w:p w14:paraId="1C7F2AE1" w14:textId="77777777" w:rsidR="002E229E" w:rsidRDefault="00EB0030">
            <w:pPr>
              <w:pStyle w:val="Compact"/>
            </w:pPr>
            <w:r>
              <w:t>ABC</w:t>
            </w:r>
          </w:p>
        </w:tc>
        <w:tc>
          <w:tcPr>
            <w:tcW w:w="0" w:type="auto"/>
          </w:tcPr>
          <w:p w14:paraId="1C7F2AE2" w14:textId="77777777" w:rsidR="002E229E" w:rsidRDefault="00EB0030">
            <w:pPr>
              <w:pStyle w:val="Compact"/>
            </w:pPr>
            <w:r>
              <w:t>–</w:t>
            </w:r>
          </w:p>
        </w:tc>
        <w:tc>
          <w:tcPr>
            <w:tcW w:w="0" w:type="auto"/>
          </w:tcPr>
          <w:p w14:paraId="1C7F2AE3" w14:textId="77777777" w:rsidR="002E229E" w:rsidRDefault="00EB0030">
            <w:pPr>
              <w:pStyle w:val="Compact"/>
            </w:pPr>
            <w:r>
              <w:t>–</w:t>
            </w:r>
          </w:p>
        </w:tc>
        <w:tc>
          <w:tcPr>
            <w:tcW w:w="0" w:type="auto"/>
          </w:tcPr>
          <w:p w14:paraId="1C7F2AE4" w14:textId="77777777" w:rsidR="002E229E" w:rsidRDefault="00EB0030">
            <w:pPr>
              <w:pStyle w:val="Compact"/>
            </w:pPr>
            <w:r>
              <w:t>–</w:t>
            </w:r>
          </w:p>
        </w:tc>
        <w:tc>
          <w:tcPr>
            <w:tcW w:w="0" w:type="auto"/>
          </w:tcPr>
          <w:p w14:paraId="1C7F2AE5" w14:textId="77777777" w:rsidR="002E229E" w:rsidRDefault="00EB0030">
            <w:pPr>
              <w:pStyle w:val="Compact"/>
            </w:pPr>
            <w:r>
              <w:t>–</w:t>
            </w:r>
          </w:p>
        </w:tc>
        <w:tc>
          <w:tcPr>
            <w:tcW w:w="0" w:type="auto"/>
          </w:tcPr>
          <w:p w14:paraId="1C7F2AE6" w14:textId="77777777" w:rsidR="002E229E" w:rsidRDefault="00EB0030">
            <w:pPr>
              <w:pStyle w:val="Compact"/>
            </w:pPr>
            <w:r>
              <w:t>–</w:t>
            </w:r>
          </w:p>
        </w:tc>
        <w:tc>
          <w:tcPr>
            <w:tcW w:w="0" w:type="auto"/>
          </w:tcPr>
          <w:p w14:paraId="1C7F2AE7" w14:textId="77777777" w:rsidR="002E229E" w:rsidRDefault="00EB0030">
            <w:pPr>
              <w:pStyle w:val="Compact"/>
            </w:pPr>
            <w:r>
              <w:t>–</w:t>
            </w:r>
          </w:p>
        </w:tc>
        <w:tc>
          <w:tcPr>
            <w:tcW w:w="0" w:type="auto"/>
          </w:tcPr>
          <w:p w14:paraId="1C7F2AE8" w14:textId="77777777" w:rsidR="002E229E" w:rsidRDefault="00EB0030">
            <w:pPr>
              <w:pStyle w:val="Compact"/>
            </w:pPr>
            <w:r>
              <w:t>Finished</w:t>
            </w:r>
          </w:p>
        </w:tc>
        <w:tc>
          <w:tcPr>
            <w:tcW w:w="0" w:type="auto"/>
          </w:tcPr>
          <w:p w14:paraId="1C7F2AE9" w14:textId="77777777" w:rsidR="002E229E" w:rsidRDefault="00EB0030">
            <w:pPr>
              <w:pStyle w:val="Compact"/>
            </w:pPr>
            <w:r>
              <w:t>–</w:t>
            </w:r>
          </w:p>
        </w:tc>
      </w:tr>
      <w:tr w:rsidR="002E229E" w14:paraId="1C7F2AF6" w14:textId="77777777">
        <w:tc>
          <w:tcPr>
            <w:tcW w:w="0" w:type="auto"/>
          </w:tcPr>
          <w:p w14:paraId="1C7F2AEB" w14:textId="77777777" w:rsidR="002E229E" w:rsidRDefault="002E229E"/>
        </w:tc>
        <w:tc>
          <w:tcPr>
            <w:tcW w:w="0" w:type="auto"/>
          </w:tcPr>
          <w:p w14:paraId="1C7F2AEC" w14:textId="77777777" w:rsidR="002E229E" w:rsidRDefault="00EB0030">
            <w:pPr>
              <w:pStyle w:val="Compact"/>
            </w:pPr>
            <w:r>
              <w:t>Terminate</w:t>
            </w:r>
          </w:p>
        </w:tc>
        <w:tc>
          <w:tcPr>
            <w:tcW w:w="0" w:type="auto"/>
          </w:tcPr>
          <w:p w14:paraId="1C7F2AED" w14:textId="77777777" w:rsidR="002E229E" w:rsidRDefault="00EB0030">
            <w:pPr>
              <w:pStyle w:val="Compact"/>
            </w:pPr>
            <w:r>
              <w:t>ABC</w:t>
            </w:r>
          </w:p>
        </w:tc>
        <w:tc>
          <w:tcPr>
            <w:tcW w:w="0" w:type="auto"/>
          </w:tcPr>
          <w:p w14:paraId="1C7F2AEE" w14:textId="77777777" w:rsidR="002E229E" w:rsidRDefault="00EB0030">
            <w:pPr>
              <w:pStyle w:val="Compact"/>
            </w:pPr>
            <w:r>
              <w:t>–</w:t>
            </w:r>
          </w:p>
        </w:tc>
        <w:tc>
          <w:tcPr>
            <w:tcW w:w="0" w:type="auto"/>
          </w:tcPr>
          <w:p w14:paraId="1C7F2AEF" w14:textId="77777777" w:rsidR="002E229E" w:rsidRDefault="00EB0030">
            <w:pPr>
              <w:pStyle w:val="Compact"/>
            </w:pPr>
            <w:r>
              <w:t>–</w:t>
            </w:r>
          </w:p>
        </w:tc>
        <w:tc>
          <w:tcPr>
            <w:tcW w:w="0" w:type="auto"/>
          </w:tcPr>
          <w:p w14:paraId="1C7F2AF0" w14:textId="77777777" w:rsidR="002E229E" w:rsidRDefault="00EB0030">
            <w:pPr>
              <w:pStyle w:val="Compact"/>
            </w:pPr>
            <w:r>
              <w:t>–</w:t>
            </w:r>
          </w:p>
        </w:tc>
        <w:tc>
          <w:tcPr>
            <w:tcW w:w="0" w:type="auto"/>
          </w:tcPr>
          <w:p w14:paraId="1C7F2AF1" w14:textId="77777777" w:rsidR="002E229E" w:rsidRDefault="00EB0030">
            <w:pPr>
              <w:pStyle w:val="Compact"/>
            </w:pPr>
            <w:r>
              <w:t>–</w:t>
            </w:r>
          </w:p>
        </w:tc>
        <w:tc>
          <w:tcPr>
            <w:tcW w:w="0" w:type="auto"/>
          </w:tcPr>
          <w:p w14:paraId="1C7F2AF2" w14:textId="77777777" w:rsidR="002E229E" w:rsidRDefault="00EB0030">
            <w:pPr>
              <w:pStyle w:val="Compact"/>
            </w:pPr>
            <w:r>
              <w:t>–</w:t>
            </w:r>
          </w:p>
        </w:tc>
        <w:tc>
          <w:tcPr>
            <w:tcW w:w="0" w:type="auto"/>
          </w:tcPr>
          <w:p w14:paraId="1C7F2AF3" w14:textId="77777777" w:rsidR="002E229E" w:rsidRDefault="00EB0030">
            <w:pPr>
              <w:pStyle w:val="Compact"/>
            </w:pPr>
            <w:r>
              <w:t>–</w:t>
            </w:r>
          </w:p>
        </w:tc>
        <w:tc>
          <w:tcPr>
            <w:tcW w:w="0" w:type="auto"/>
          </w:tcPr>
          <w:p w14:paraId="1C7F2AF4" w14:textId="77777777" w:rsidR="002E229E" w:rsidRDefault="00EB0030">
            <w:pPr>
              <w:pStyle w:val="Compact"/>
            </w:pPr>
            <w:r>
              <w:t>Unspecified Error</w:t>
            </w:r>
          </w:p>
        </w:tc>
        <w:tc>
          <w:tcPr>
            <w:tcW w:w="0" w:type="auto"/>
          </w:tcPr>
          <w:p w14:paraId="1C7F2AF5" w14:textId="77777777" w:rsidR="002E229E" w:rsidRDefault="00EB0030">
            <w:pPr>
              <w:pStyle w:val="Compact"/>
            </w:pPr>
            <w:r>
              <w:t>Logical Flow Interrupted</w:t>
            </w:r>
          </w:p>
        </w:tc>
      </w:tr>
    </w:tbl>
    <w:p w14:paraId="1C7F2AF7" w14:textId="77777777" w:rsidR="002E229E" w:rsidRDefault="00EB0030">
      <w:pPr>
        <w:pStyle w:val="berschrift3"/>
      </w:pPr>
      <w:bookmarkStart w:id="279" w:name="_Toc68972482"/>
      <w:bookmarkStart w:id="280" w:name="finished-sending-further-message-flow"/>
      <w:bookmarkEnd w:id="278"/>
      <w:r>
        <w:t>Finished Sending &amp; Further Message Flow</w:t>
      </w:r>
      <w:bookmarkEnd w:id="279"/>
    </w:p>
    <w:p w14:paraId="1C7F2AF8" w14:textId="77777777" w:rsidR="002E229E" w:rsidRDefault="00EB0030">
      <w:pPr>
        <w:pStyle w:val="FirstParagraph"/>
      </w:pPr>
      <w:r>
        <w:t xml:space="preserve">The party which wishes to cease logical flow of messages from its connection at the end of the day, end of the week or upon market close should not send any other message after the first </w:t>
      </w:r>
      <w:proofErr w:type="spellStart"/>
      <w:r>
        <w:t>FinishedSending</w:t>
      </w:r>
      <w:proofErr w:type="spellEnd"/>
      <w:r>
        <w:t xml:space="preserve"> message has been sent. The only exception to this rule is the Retransmission message and replayed messages (in response to </w:t>
      </w:r>
      <w:proofErr w:type="spellStart"/>
      <w:r>
        <w:t>RetransmissionRequest</w:t>
      </w:r>
      <w:proofErr w:type="spellEnd"/>
      <w:r>
        <w:t xml:space="preserve"> </w:t>
      </w:r>
      <w:r>
        <w:lastRenderedPageBreak/>
        <w:t xml:space="preserve">from counterparty if it detects a gap based on the value of </w:t>
      </w:r>
      <w:proofErr w:type="spellStart"/>
      <w:r>
        <w:t>LastSeqNo</w:t>
      </w:r>
      <w:proofErr w:type="spellEnd"/>
      <w:r>
        <w:t xml:space="preserve">). If it sends any other message either (FIXP or application) then it will lead to ungraceful termination by the other counterparty since this is a protocol violation. This should be avoided at all costs since if the other counterparty is trying to recover a gap in </w:t>
      </w:r>
      <w:proofErr w:type="gramStart"/>
      <w:r>
        <w:t>sequence</w:t>
      </w:r>
      <w:proofErr w:type="gramEnd"/>
      <w:r>
        <w:t xml:space="preserve"> then that will be aborted.</w:t>
      </w:r>
    </w:p>
    <w:tbl>
      <w:tblPr>
        <w:tblStyle w:val="Table"/>
        <w:tblW w:w="4999" w:type="pct"/>
        <w:tblLook w:val="0020" w:firstRow="1" w:lastRow="0" w:firstColumn="0" w:lastColumn="0" w:noHBand="0" w:noVBand="0"/>
      </w:tblPr>
      <w:tblGrid>
        <w:gridCol w:w="3172"/>
        <w:gridCol w:w="1667"/>
        <w:gridCol w:w="953"/>
        <w:gridCol w:w="1146"/>
        <w:gridCol w:w="1248"/>
        <w:gridCol w:w="820"/>
        <w:gridCol w:w="1091"/>
        <w:gridCol w:w="1191"/>
        <w:gridCol w:w="714"/>
        <w:gridCol w:w="1240"/>
        <w:gridCol w:w="1543"/>
      </w:tblGrid>
      <w:tr w:rsidR="002E229E" w14:paraId="1C7F2B04"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2AF9" w14:textId="77777777" w:rsidR="002E229E" w:rsidRDefault="00EB0030">
            <w:pPr>
              <w:pStyle w:val="Compact"/>
            </w:pPr>
            <w:r>
              <w:rPr>
                <w:bCs/>
              </w:rPr>
              <w:t>Message Received</w:t>
            </w:r>
          </w:p>
        </w:tc>
        <w:tc>
          <w:tcPr>
            <w:tcW w:w="0" w:type="auto"/>
          </w:tcPr>
          <w:p w14:paraId="1C7F2AFA" w14:textId="77777777" w:rsidR="002E229E" w:rsidRDefault="00EB0030">
            <w:pPr>
              <w:pStyle w:val="Compact"/>
            </w:pPr>
            <w:r>
              <w:rPr>
                <w:bCs/>
              </w:rPr>
              <w:t>Message Sent</w:t>
            </w:r>
          </w:p>
        </w:tc>
        <w:tc>
          <w:tcPr>
            <w:tcW w:w="0" w:type="auto"/>
          </w:tcPr>
          <w:p w14:paraId="1C7F2AFB" w14:textId="77777777" w:rsidR="002E229E" w:rsidRDefault="00EB0030">
            <w:pPr>
              <w:pStyle w:val="Compact"/>
            </w:pPr>
            <w:r>
              <w:rPr>
                <w:bCs/>
              </w:rPr>
              <w:t>Session ID (UUID)</w:t>
            </w:r>
          </w:p>
        </w:tc>
        <w:tc>
          <w:tcPr>
            <w:tcW w:w="0" w:type="auto"/>
          </w:tcPr>
          <w:p w14:paraId="1C7F2AFC" w14:textId="77777777" w:rsidR="002E229E" w:rsidRDefault="00EB0030">
            <w:pPr>
              <w:pStyle w:val="Compact"/>
            </w:pPr>
            <w:r>
              <w:rPr>
                <w:bCs/>
              </w:rPr>
              <w:t>Timestamp</w:t>
            </w:r>
          </w:p>
        </w:tc>
        <w:tc>
          <w:tcPr>
            <w:tcW w:w="0" w:type="auto"/>
          </w:tcPr>
          <w:p w14:paraId="1C7F2AFD" w14:textId="77777777" w:rsidR="002E229E" w:rsidRDefault="00EB0030">
            <w:pPr>
              <w:pStyle w:val="Compact"/>
            </w:pPr>
            <w:r>
              <w:rPr>
                <w:bCs/>
              </w:rPr>
              <w:t>Request Timestamp</w:t>
            </w:r>
          </w:p>
        </w:tc>
        <w:tc>
          <w:tcPr>
            <w:tcW w:w="0" w:type="auto"/>
          </w:tcPr>
          <w:p w14:paraId="1C7F2AFE" w14:textId="77777777" w:rsidR="002E229E" w:rsidRDefault="00EB0030">
            <w:pPr>
              <w:pStyle w:val="Compact"/>
            </w:pPr>
            <w:r>
              <w:rPr>
                <w:bCs/>
              </w:rPr>
              <w:t xml:space="preserve">Next </w:t>
            </w:r>
            <w:proofErr w:type="spellStart"/>
            <w:r>
              <w:rPr>
                <w:bCs/>
              </w:rPr>
              <w:t>SeqNo</w:t>
            </w:r>
            <w:proofErr w:type="spellEnd"/>
          </w:p>
        </w:tc>
        <w:tc>
          <w:tcPr>
            <w:tcW w:w="0" w:type="auto"/>
          </w:tcPr>
          <w:p w14:paraId="1C7F2AFF" w14:textId="77777777" w:rsidR="002E229E" w:rsidRDefault="00EB0030">
            <w:pPr>
              <w:pStyle w:val="Compact"/>
            </w:pPr>
            <w:proofErr w:type="spellStart"/>
            <w:r>
              <w:rPr>
                <w:bCs/>
              </w:rPr>
              <w:t>LastSeqNo</w:t>
            </w:r>
            <w:proofErr w:type="spellEnd"/>
          </w:p>
        </w:tc>
        <w:tc>
          <w:tcPr>
            <w:tcW w:w="0" w:type="auto"/>
          </w:tcPr>
          <w:p w14:paraId="1C7F2B00" w14:textId="77777777" w:rsidR="002E229E" w:rsidRDefault="00EB0030">
            <w:pPr>
              <w:pStyle w:val="Compact"/>
            </w:pPr>
            <w:proofErr w:type="spellStart"/>
            <w:r>
              <w:rPr>
                <w:bCs/>
              </w:rPr>
              <w:t>FromSeqNo</w:t>
            </w:r>
            <w:proofErr w:type="spellEnd"/>
          </w:p>
        </w:tc>
        <w:tc>
          <w:tcPr>
            <w:tcW w:w="0" w:type="auto"/>
          </w:tcPr>
          <w:p w14:paraId="1C7F2B01" w14:textId="77777777" w:rsidR="002E229E" w:rsidRDefault="00EB0030">
            <w:pPr>
              <w:pStyle w:val="Compact"/>
            </w:pPr>
            <w:r>
              <w:rPr>
                <w:bCs/>
              </w:rPr>
              <w:t>Count</w:t>
            </w:r>
          </w:p>
        </w:tc>
        <w:tc>
          <w:tcPr>
            <w:tcW w:w="0" w:type="auto"/>
          </w:tcPr>
          <w:p w14:paraId="1C7F2B02" w14:textId="77777777" w:rsidR="002E229E" w:rsidRDefault="00EB0030">
            <w:pPr>
              <w:pStyle w:val="Compact"/>
            </w:pPr>
            <w:r>
              <w:rPr>
                <w:bCs/>
              </w:rPr>
              <w:t>Code</w:t>
            </w:r>
          </w:p>
        </w:tc>
        <w:tc>
          <w:tcPr>
            <w:tcW w:w="0" w:type="auto"/>
          </w:tcPr>
          <w:p w14:paraId="1C7F2B03" w14:textId="77777777" w:rsidR="002E229E" w:rsidRDefault="00EB0030">
            <w:pPr>
              <w:pStyle w:val="Compact"/>
            </w:pPr>
            <w:r>
              <w:rPr>
                <w:bCs/>
              </w:rPr>
              <w:t>Reason</w:t>
            </w:r>
          </w:p>
        </w:tc>
      </w:tr>
      <w:tr w:rsidR="002E229E" w14:paraId="1C7F2B10" w14:textId="77777777">
        <w:tc>
          <w:tcPr>
            <w:tcW w:w="0" w:type="auto"/>
          </w:tcPr>
          <w:p w14:paraId="1C7F2B05" w14:textId="77777777" w:rsidR="002E229E" w:rsidRDefault="00EB0030">
            <w:pPr>
              <w:pStyle w:val="Compact"/>
            </w:pPr>
            <w:proofErr w:type="spellStart"/>
            <w:r>
              <w:t>FinishedSending</w:t>
            </w:r>
            <w:proofErr w:type="spellEnd"/>
          </w:p>
        </w:tc>
        <w:tc>
          <w:tcPr>
            <w:tcW w:w="0" w:type="auto"/>
          </w:tcPr>
          <w:p w14:paraId="1C7F2B06" w14:textId="77777777" w:rsidR="002E229E" w:rsidRDefault="002E229E"/>
        </w:tc>
        <w:tc>
          <w:tcPr>
            <w:tcW w:w="0" w:type="auto"/>
          </w:tcPr>
          <w:p w14:paraId="1C7F2B07" w14:textId="77777777" w:rsidR="002E229E" w:rsidRDefault="00EB0030">
            <w:pPr>
              <w:pStyle w:val="Compact"/>
            </w:pPr>
            <w:r>
              <w:t>ABC</w:t>
            </w:r>
          </w:p>
        </w:tc>
        <w:tc>
          <w:tcPr>
            <w:tcW w:w="0" w:type="auto"/>
          </w:tcPr>
          <w:p w14:paraId="1C7F2B08" w14:textId="77777777" w:rsidR="002E229E" w:rsidRDefault="00EB0030">
            <w:pPr>
              <w:pStyle w:val="Compact"/>
            </w:pPr>
            <w:r>
              <w:t>–</w:t>
            </w:r>
          </w:p>
        </w:tc>
        <w:tc>
          <w:tcPr>
            <w:tcW w:w="0" w:type="auto"/>
          </w:tcPr>
          <w:p w14:paraId="1C7F2B09" w14:textId="77777777" w:rsidR="002E229E" w:rsidRDefault="00EB0030">
            <w:pPr>
              <w:pStyle w:val="Compact"/>
            </w:pPr>
            <w:r>
              <w:t>–</w:t>
            </w:r>
          </w:p>
        </w:tc>
        <w:tc>
          <w:tcPr>
            <w:tcW w:w="0" w:type="auto"/>
          </w:tcPr>
          <w:p w14:paraId="1C7F2B0A" w14:textId="77777777" w:rsidR="002E229E" w:rsidRDefault="00EB0030">
            <w:pPr>
              <w:pStyle w:val="Compact"/>
            </w:pPr>
            <w:r>
              <w:t>–</w:t>
            </w:r>
          </w:p>
        </w:tc>
        <w:tc>
          <w:tcPr>
            <w:tcW w:w="0" w:type="auto"/>
          </w:tcPr>
          <w:p w14:paraId="1C7F2B0B" w14:textId="77777777" w:rsidR="002E229E" w:rsidRDefault="00EB0030">
            <w:pPr>
              <w:pStyle w:val="Compact"/>
            </w:pPr>
            <w:r>
              <w:t>201</w:t>
            </w:r>
          </w:p>
        </w:tc>
        <w:tc>
          <w:tcPr>
            <w:tcW w:w="0" w:type="auto"/>
          </w:tcPr>
          <w:p w14:paraId="1C7F2B0C" w14:textId="77777777" w:rsidR="002E229E" w:rsidRDefault="00EB0030">
            <w:pPr>
              <w:pStyle w:val="Compact"/>
            </w:pPr>
            <w:r>
              <w:t>–</w:t>
            </w:r>
          </w:p>
        </w:tc>
        <w:tc>
          <w:tcPr>
            <w:tcW w:w="0" w:type="auto"/>
          </w:tcPr>
          <w:p w14:paraId="1C7F2B0D" w14:textId="77777777" w:rsidR="002E229E" w:rsidRDefault="00EB0030">
            <w:pPr>
              <w:pStyle w:val="Compact"/>
            </w:pPr>
            <w:r>
              <w:t>–</w:t>
            </w:r>
          </w:p>
        </w:tc>
        <w:tc>
          <w:tcPr>
            <w:tcW w:w="0" w:type="auto"/>
          </w:tcPr>
          <w:p w14:paraId="1C7F2B0E" w14:textId="77777777" w:rsidR="002E229E" w:rsidRDefault="00EB0030">
            <w:pPr>
              <w:pStyle w:val="Compact"/>
            </w:pPr>
            <w:r>
              <w:t>–</w:t>
            </w:r>
          </w:p>
        </w:tc>
        <w:tc>
          <w:tcPr>
            <w:tcW w:w="0" w:type="auto"/>
          </w:tcPr>
          <w:p w14:paraId="1C7F2B0F" w14:textId="77777777" w:rsidR="002E229E" w:rsidRDefault="00EB0030">
            <w:pPr>
              <w:pStyle w:val="Compact"/>
            </w:pPr>
            <w:r>
              <w:t>–</w:t>
            </w:r>
          </w:p>
        </w:tc>
      </w:tr>
      <w:tr w:rsidR="002E229E" w14:paraId="1C7F2B1C" w14:textId="77777777">
        <w:tc>
          <w:tcPr>
            <w:tcW w:w="0" w:type="auto"/>
          </w:tcPr>
          <w:p w14:paraId="1C7F2B11" w14:textId="77777777" w:rsidR="002E229E" w:rsidRDefault="002E229E"/>
        </w:tc>
        <w:tc>
          <w:tcPr>
            <w:tcW w:w="0" w:type="auto"/>
          </w:tcPr>
          <w:p w14:paraId="1C7F2B12" w14:textId="77777777" w:rsidR="002E229E" w:rsidRDefault="00EB0030">
            <w:pPr>
              <w:pStyle w:val="Compact"/>
            </w:pPr>
            <w:proofErr w:type="spellStart"/>
            <w:r>
              <w:t>FinishedReceiving</w:t>
            </w:r>
            <w:proofErr w:type="spellEnd"/>
          </w:p>
        </w:tc>
        <w:tc>
          <w:tcPr>
            <w:tcW w:w="0" w:type="auto"/>
          </w:tcPr>
          <w:p w14:paraId="1C7F2B13" w14:textId="77777777" w:rsidR="002E229E" w:rsidRDefault="00EB0030">
            <w:pPr>
              <w:pStyle w:val="Compact"/>
            </w:pPr>
            <w:r>
              <w:t>ABC</w:t>
            </w:r>
          </w:p>
        </w:tc>
        <w:tc>
          <w:tcPr>
            <w:tcW w:w="0" w:type="auto"/>
          </w:tcPr>
          <w:p w14:paraId="1C7F2B14" w14:textId="77777777" w:rsidR="002E229E" w:rsidRDefault="00EB0030">
            <w:pPr>
              <w:pStyle w:val="Compact"/>
            </w:pPr>
            <w:r>
              <w:t>–</w:t>
            </w:r>
          </w:p>
        </w:tc>
        <w:tc>
          <w:tcPr>
            <w:tcW w:w="0" w:type="auto"/>
          </w:tcPr>
          <w:p w14:paraId="1C7F2B15" w14:textId="77777777" w:rsidR="002E229E" w:rsidRDefault="00EB0030">
            <w:pPr>
              <w:pStyle w:val="Compact"/>
            </w:pPr>
            <w:r>
              <w:t>–</w:t>
            </w:r>
          </w:p>
        </w:tc>
        <w:tc>
          <w:tcPr>
            <w:tcW w:w="0" w:type="auto"/>
          </w:tcPr>
          <w:p w14:paraId="1C7F2B16" w14:textId="77777777" w:rsidR="002E229E" w:rsidRDefault="00EB0030">
            <w:pPr>
              <w:pStyle w:val="Compact"/>
            </w:pPr>
            <w:r>
              <w:t>–</w:t>
            </w:r>
          </w:p>
        </w:tc>
        <w:tc>
          <w:tcPr>
            <w:tcW w:w="0" w:type="auto"/>
          </w:tcPr>
          <w:p w14:paraId="1C7F2B17" w14:textId="77777777" w:rsidR="002E229E" w:rsidRDefault="00EB0030">
            <w:pPr>
              <w:pStyle w:val="Compact"/>
            </w:pPr>
            <w:r>
              <w:t>–</w:t>
            </w:r>
          </w:p>
        </w:tc>
        <w:tc>
          <w:tcPr>
            <w:tcW w:w="0" w:type="auto"/>
          </w:tcPr>
          <w:p w14:paraId="1C7F2B18" w14:textId="77777777" w:rsidR="002E229E" w:rsidRDefault="00EB0030">
            <w:pPr>
              <w:pStyle w:val="Compact"/>
            </w:pPr>
            <w:r>
              <w:t>–</w:t>
            </w:r>
          </w:p>
        </w:tc>
        <w:tc>
          <w:tcPr>
            <w:tcW w:w="0" w:type="auto"/>
          </w:tcPr>
          <w:p w14:paraId="1C7F2B19" w14:textId="77777777" w:rsidR="002E229E" w:rsidRDefault="00EB0030">
            <w:pPr>
              <w:pStyle w:val="Compact"/>
            </w:pPr>
            <w:r>
              <w:t>–</w:t>
            </w:r>
          </w:p>
        </w:tc>
        <w:tc>
          <w:tcPr>
            <w:tcW w:w="0" w:type="auto"/>
          </w:tcPr>
          <w:p w14:paraId="1C7F2B1A" w14:textId="77777777" w:rsidR="002E229E" w:rsidRDefault="00EB0030">
            <w:pPr>
              <w:pStyle w:val="Compact"/>
            </w:pPr>
            <w:r>
              <w:t>–</w:t>
            </w:r>
          </w:p>
        </w:tc>
        <w:tc>
          <w:tcPr>
            <w:tcW w:w="0" w:type="auto"/>
          </w:tcPr>
          <w:p w14:paraId="1C7F2B1B" w14:textId="77777777" w:rsidR="002E229E" w:rsidRDefault="00EB0030">
            <w:pPr>
              <w:pStyle w:val="Compact"/>
            </w:pPr>
            <w:r>
              <w:t>–</w:t>
            </w:r>
          </w:p>
        </w:tc>
      </w:tr>
      <w:tr w:rsidR="002E229E" w14:paraId="1C7F2B28" w14:textId="77777777">
        <w:tc>
          <w:tcPr>
            <w:tcW w:w="0" w:type="auto"/>
          </w:tcPr>
          <w:p w14:paraId="1C7F2B1D" w14:textId="77777777" w:rsidR="002E229E" w:rsidRDefault="00EB0030">
            <w:pPr>
              <w:pStyle w:val="Compact"/>
            </w:pPr>
            <w:r>
              <w:t>Sequence</w:t>
            </w:r>
          </w:p>
        </w:tc>
        <w:tc>
          <w:tcPr>
            <w:tcW w:w="0" w:type="auto"/>
          </w:tcPr>
          <w:p w14:paraId="1C7F2B1E" w14:textId="77777777" w:rsidR="002E229E" w:rsidRDefault="002E229E"/>
        </w:tc>
        <w:tc>
          <w:tcPr>
            <w:tcW w:w="0" w:type="auto"/>
          </w:tcPr>
          <w:p w14:paraId="1C7F2B1F" w14:textId="77777777" w:rsidR="002E229E" w:rsidRDefault="00EB0030">
            <w:pPr>
              <w:pStyle w:val="Compact"/>
            </w:pPr>
            <w:r>
              <w:t>ABC</w:t>
            </w:r>
          </w:p>
        </w:tc>
        <w:tc>
          <w:tcPr>
            <w:tcW w:w="0" w:type="auto"/>
          </w:tcPr>
          <w:p w14:paraId="1C7F2B20" w14:textId="77777777" w:rsidR="002E229E" w:rsidRDefault="00EB0030">
            <w:pPr>
              <w:pStyle w:val="Compact"/>
            </w:pPr>
            <w:r>
              <w:t>–</w:t>
            </w:r>
          </w:p>
        </w:tc>
        <w:tc>
          <w:tcPr>
            <w:tcW w:w="0" w:type="auto"/>
          </w:tcPr>
          <w:p w14:paraId="1C7F2B21" w14:textId="77777777" w:rsidR="002E229E" w:rsidRDefault="00EB0030">
            <w:pPr>
              <w:pStyle w:val="Compact"/>
            </w:pPr>
            <w:r>
              <w:t>–</w:t>
            </w:r>
          </w:p>
        </w:tc>
        <w:tc>
          <w:tcPr>
            <w:tcW w:w="0" w:type="auto"/>
          </w:tcPr>
          <w:p w14:paraId="1C7F2B22" w14:textId="77777777" w:rsidR="002E229E" w:rsidRDefault="00EB0030">
            <w:pPr>
              <w:pStyle w:val="Compact"/>
            </w:pPr>
            <w:r>
              <w:t>202</w:t>
            </w:r>
          </w:p>
        </w:tc>
        <w:tc>
          <w:tcPr>
            <w:tcW w:w="0" w:type="auto"/>
          </w:tcPr>
          <w:p w14:paraId="1C7F2B23" w14:textId="77777777" w:rsidR="002E229E" w:rsidRDefault="00EB0030">
            <w:pPr>
              <w:pStyle w:val="Compact"/>
            </w:pPr>
            <w:r>
              <w:t>–</w:t>
            </w:r>
          </w:p>
        </w:tc>
        <w:tc>
          <w:tcPr>
            <w:tcW w:w="0" w:type="auto"/>
          </w:tcPr>
          <w:p w14:paraId="1C7F2B24" w14:textId="77777777" w:rsidR="002E229E" w:rsidRDefault="00EB0030">
            <w:pPr>
              <w:pStyle w:val="Compact"/>
            </w:pPr>
            <w:r>
              <w:t>–</w:t>
            </w:r>
          </w:p>
        </w:tc>
        <w:tc>
          <w:tcPr>
            <w:tcW w:w="0" w:type="auto"/>
          </w:tcPr>
          <w:p w14:paraId="1C7F2B25" w14:textId="77777777" w:rsidR="002E229E" w:rsidRDefault="00EB0030">
            <w:pPr>
              <w:pStyle w:val="Compact"/>
            </w:pPr>
            <w:r>
              <w:t>–</w:t>
            </w:r>
          </w:p>
        </w:tc>
        <w:tc>
          <w:tcPr>
            <w:tcW w:w="0" w:type="auto"/>
          </w:tcPr>
          <w:p w14:paraId="1C7F2B26" w14:textId="77777777" w:rsidR="002E229E" w:rsidRDefault="00EB0030">
            <w:pPr>
              <w:pStyle w:val="Compact"/>
            </w:pPr>
            <w:r>
              <w:t>–</w:t>
            </w:r>
          </w:p>
        </w:tc>
        <w:tc>
          <w:tcPr>
            <w:tcW w:w="0" w:type="auto"/>
          </w:tcPr>
          <w:p w14:paraId="1C7F2B27" w14:textId="77777777" w:rsidR="002E229E" w:rsidRDefault="00EB0030">
            <w:pPr>
              <w:pStyle w:val="Compact"/>
            </w:pPr>
            <w:r>
              <w:t>–</w:t>
            </w:r>
          </w:p>
        </w:tc>
      </w:tr>
      <w:tr w:rsidR="002E229E" w14:paraId="1C7F2B34" w14:textId="77777777">
        <w:tc>
          <w:tcPr>
            <w:tcW w:w="0" w:type="auto"/>
          </w:tcPr>
          <w:p w14:paraId="1C7F2B29" w14:textId="77777777" w:rsidR="002E229E" w:rsidRDefault="002E229E"/>
        </w:tc>
        <w:tc>
          <w:tcPr>
            <w:tcW w:w="0" w:type="auto"/>
          </w:tcPr>
          <w:p w14:paraId="1C7F2B2A" w14:textId="77777777" w:rsidR="002E229E" w:rsidRDefault="00EB0030">
            <w:pPr>
              <w:pStyle w:val="Compact"/>
            </w:pPr>
            <w:r>
              <w:t>Terminate</w:t>
            </w:r>
          </w:p>
        </w:tc>
        <w:tc>
          <w:tcPr>
            <w:tcW w:w="0" w:type="auto"/>
          </w:tcPr>
          <w:p w14:paraId="1C7F2B2B" w14:textId="77777777" w:rsidR="002E229E" w:rsidRDefault="00EB0030">
            <w:pPr>
              <w:pStyle w:val="Compact"/>
            </w:pPr>
            <w:r>
              <w:t>ABC</w:t>
            </w:r>
          </w:p>
        </w:tc>
        <w:tc>
          <w:tcPr>
            <w:tcW w:w="0" w:type="auto"/>
          </w:tcPr>
          <w:p w14:paraId="1C7F2B2C" w14:textId="77777777" w:rsidR="002E229E" w:rsidRDefault="00EB0030">
            <w:pPr>
              <w:pStyle w:val="Compact"/>
            </w:pPr>
            <w:r>
              <w:t>–</w:t>
            </w:r>
          </w:p>
        </w:tc>
        <w:tc>
          <w:tcPr>
            <w:tcW w:w="0" w:type="auto"/>
          </w:tcPr>
          <w:p w14:paraId="1C7F2B2D" w14:textId="77777777" w:rsidR="002E229E" w:rsidRDefault="00EB0030">
            <w:pPr>
              <w:pStyle w:val="Compact"/>
            </w:pPr>
            <w:r>
              <w:t>–</w:t>
            </w:r>
          </w:p>
        </w:tc>
        <w:tc>
          <w:tcPr>
            <w:tcW w:w="0" w:type="auto"/>
          </w:tcPr>
          <w:p w14:paraId="1C7F2B2E" w14:textId="77777777" w:rsidR="002E229E" w:rsidRDefault="00EB0030">
            <w:pPr>
              <w:pStyle w:val="Compact"/>
            </w:pPr>
            <w:r>
              <w:t>–</w:t>
            </w:r>
          </w:p>
        </w:tc>
        <w:tc>
          <w:tcPr>
            <w:tcW w:w="0" w:type="auto"/>
          </w:tcPr>
          <w:p w14:paraId="1C7F2B2F" w14:textId="77777777" w:rsidR="002E229E" w:rsidRDefault="00EB0030">
            <w:pPr>
              <w:pStyle w:val="Compact"/>
            </w:pPr>
            <w:r>
              <w:t>–</w:t>
            </w:r>
          </w:p>
        </w:tc>
        <w:tc>
          <w:tcPr>
            <w:tcW w:w="0" w:type="auto"/>
          </w:tcPr>
          <w:p w14:paraId="1C7F2B30" w14:textId="77777777" w:rsidR="002E229E" w:rsidRDefault="00EB0030">
            <w:pPr>
              <w:pStyle w:val="Compact"/>
            </w:pPr>
            <w:r>
              <w:t>–</w:t>
            </w:r>
          </w:p>
        </w:tc>
        <w:tc>
          <w:tcPr>
            <w:tcW w:w="0" w:type="auto"/>
          </w:tcPr>
          <w:p w14:paraId="1C7F2B31" w14:textId="77777777" w:rsidR="002E229E" w:rsidRDefault="00EB0030">
            <w:pPr>
              <w:pStyle w:val="Compact"/>
            </w:pPr>
            <w:r>
              <w:t>–</w:t>
            </w:r>
          </w:p>
        </w:tc>
        <w:tc>
          <w:tcPr>
            <w:tcW w:w="0" w:type="auto"/>
          </w:tcPr>
          <w:p w14:paraId="1C7F2B32" w14:textId="77777777" w:rsidR="002E229E" w:rsidRDefault="00EB0030">
            <w:pPr>
              <w:pStyle w:val="Compact"/>
            </w:pPr>
            <w:r>
              <w:t>Unspecified Error</w:t>
            </w:r>
          </w:p>
        </w:tc>
        <w:tc>
          <w:tcPr>
            <w:tcW w:w="0" w:type="auto"/>
          </w:tcPr>
          <w:p w14:paraId="1C7F2B33" w14:textId="77777777" w:rsidR="002E229E" w:rsidRDefault="00EB0030">
            <w:pPr>
              <w:pStyle w:val="Compact"/>
            </w:pPr>
            <w:r>
              <w:t>Logical Flow Cannot Resume After Finalization</w:t>
            </w:r>
          </w:p>
        </w:tc>
      </w:tr>
      <w:tr w:rsidR="002E229E" w14:paraId="1C7F2B40" w14:textId="77777777">
        <w:tc>
          <w:tcPr>
            <w:tcW w:w="0" w:type="auto"/>
          </w:tcPr>
          <w:p w14:paraId="1C7F2B35" w14:textId="77777777" w:rsidR="002E229E" w:rsidRDefault="00EB0030">
            <w:pPr>
              <w:pStyle w:val="Compact"/>
            </w:pPr>
            <w:r>
              <w:t>Here a Sequence message was sent after the counterparty responded back with a Finished Receiving message and it led to an ungraceful termination</w:t>
            </w:r>
          </w:p>
        </w:tc>
        <w:tc>
          <w:tcPr>
            <w:tcW w:w="0" w:type="auto"/>
          </w:tcPr>
          <w:p w14:paraId="1C7F2B36" w14:textId="77777777" w:rsidR="002E229E" w:rsidRDefault="002E229E"/>
        </w:tc>
        <w:tc>
          <w:tcPr>
            <w:tcW w:w="0" w:type="auto"/>
          </w:tcPr>
          <w:p w14:paraId="1C7F2B37" w14:textId="77777777" w:rsidR="002E229E" w:rsidRDefault="002E229E"/>
        </w:tc>
        <w:tc>
          <w:tcPr>
            <w:tcW w:w="0" w:type="auto"/>
          </w:tcPr>
          <w:p w14:paraId="1C7F2B38" w14:textId="77777777" w:rsidR="002E229E" w:rsidRDefault="002E229E"/>
        </w:tc>
        <w:tc>
          <w:tcPr>
            <w:tcW w:w="0" w:type="auto"/>
          </w:tcPr>
          <w:p w14:paraId="1C7F2B39" w14:textId="77777777" w:rsidR="002E229E" w:rsidRDefault="002E229E"/>
        </w:tc>
        <w:tc>
          <w:tcPr>
            <w:tcW w:w="0" w:type="auto"/>
          </w:tcPr>
          <w:p w14:paraId="1C7F2B3A" w14:textId="77777777" w:rsidR="002E229E" w:rsidRDefault="002E229E"/>
        </w:tc>
        <w:tc>
          <w:tcPr>
            <w:tcW w:w="0" w:type="auto"/>
          </w:tcPr>
          <w:p w14:paraId="1C7F2B3B" w14:textId="77777777" w:rsidR="002E229E" w:rsidRDefault="002E229E"/>
        </w:tc>
        <w:tc>
          <w:tcPr>
            <w:tcW w:w="0" w:type="auto"/>
          </w:tcPr>
          <w:p w14:paraId="1C7F2B3C" w14:textId="77777777" w:rsidR="002E229E" w:rsidRDefault="002E229E"/>
        </w:tc>
        <w:tc>
          <w:tcPr>
            <w:tcW w:w="0" w:type="auto"/>
          </w:tcPr>
          <w:p w14:paraId="1C7F2B3D" w14:textId="77777777" w:rsidR="002E229E" w:rsidRDefault="002E229E"/>
        </w:tc>
        <w:tc>
          <w:tcPr>
            <w:tcW w:w="0" w:type="auto"/>
          </w:tcPr>
          <w:p w14:paraId="1C7F2B3E" w14:textId="77777777" w:rsidR="002E229E" w:rsidRDefault="002E229E"/>
        </w:tc>
        <w:tc>
          <w:tcPr>
            <w:tcW w:w="0" w:type="auto"/>
          </w:tcPr>
          <w:p w14:paraId="1C7F2B3F" w14:textId="77777777" w:rsidR="002E229E" w:rsidRDefault="002E229E"/>
        </w:tc>
      </w:tr>
      <w:tr w:rsidR="002E229E" w14:paraId="1C7F2B4C" w14:textId="77777777">
        <w:tc>
          <w:tcPr>
            <w:tcW w:w="0" w:type="auto"/>
          </w:tcPr>
          <w:p w14:paraId="1C7F2B41" w14:textId="77777777" w:rsidR="002E229E" w:rsidRDefault="00EB0030">
            <w:pPr>
              <w:pStyle w:val="Compact"/>
            </w:pPr>
            <w:r>
              <w:t>Message Received</w:t>
            </w:r>
          </w:p>
        </w:tc>
        <w:tc>
          <w:tcPr>
            <w:tcW w:w="0" w:type="auto"/>
          </w:tcPr>
          <w:p w14:paraId="1C7F2B42" w14:textId="77777777" w:rsidR="002E229E" w:rsidRDefault="00EB0030">
            <w:pPr>
              <w:pStyle w:val="Compact"/>
            </w:pPr>
            <w:r>
              <w:t>Message Sent</w:t>
            </w:r>
          </w:p>
        </w:tc>
        <w:tc>
          <w:tcPr>
            <w:tcW w:w="0" w:type="auto"/>
          </w:tcPr>
          <w:p w14:paraId="1C7F2B43" w14:textId="77777777" w:rsidR="002E229E" w:rsidRDefault="00EB0030">
            <w:pPr>
              <w:pStyle w:val="Compact"/>
            </w:pPr>
            <w:r>
              <w:t>Session ID (UUID)</w:t>
            </w:r>
          </w:p>
        </w:tc>
        <w:tc>
          <w:tcPr>
            <w:tcW w:w="0" w:type="auto"/>
          </w:tcPr>
          <w:p w14:paraId="1C7F2B44" w14:textId="77777777" w:rsidR="002E229E" w:rsidRDefault="00EB0030">
            <w:pPr>
              <w:pStyle w:val="Compact"/>
            </w:pPr>
            <w:r>
              <w:t>Timestamp</w:t>
            </w:r>
          </w:p>
        </w:tc>
        <w:tc>
          <w:tcPr>
            <w:tcW w:w="0" w:type="auto"/>
          </w:tcPr>
          <w:p w14:paraId="1C7F2B45" w14:textId="77777777" w:rsidR="002E229E" w:rsidRDefault="00EB0030">
            <w:pPr>
              <w:pStyle w:val="Compact"/>
            </w:pPr>
            <w:r>
              <w:t>Request Timestamp</w:t>
            </w:r>
          </w:p>
        </w:tc>
        <w:tc>
          <w:tcPr>
            <w:tcW w:w="0" w:type="auto"/>
          </w:tcPr>
          <w:p w14:paraId="1C7F2B46" w14:textId="77777777" w:rsidR="002E229E" w:rsidRDefault="00EB0030">
            <w:pPr>
              <w:pStyle w:val="Compact"/>
            </w:pPr>
            <w:r>
              <w:t xml:space="preserve">Next </w:t>
            </w:r>
            <w:proofErr w:type="spellStart"/>
            <w:r>
              <w:t>SeqNo</w:t>
            </w:r>
            <w:proofErr w:type="spellEnd"/>
          </w:p>
        </w:tc>
        <w:tc>
          <w:tcPr>
            <w:tcW w:w="0" w:type="auto"/>
          </w:tcPr>
          <w:p w14:paraId="1C7F2B47" w14:textId="77777777" w:rsidR="002E229E" w:rsidRDefault="00EB0030">
            <w:pPr>
              <w:pStyle w:val="Compact"/>
            </w:pPr>
            <w:proofErr w:type="spellStart"/>
            <w:r>
              <w:t>LastSeqNo</w:t>
            </w:r>
            <w:proofErr w:type="spellEnd"/>
          </w:p>
        </w:tc>
        <w:tc>
          <w:tcPr>
            <w:tcW w:w="0" w:type="auto"/>
          </w:tcPr>
          <w:p w14:paraId="1C7F2B48" w14:textId="77777777" w:rsidR="002E229E" w:rsidRDefault="00EB0030">
            <w:pPr>
              <w:pStyle w:val="Compact"/>
            </w:pPr>
            <w:proofErr w:type="spellStart"/>
            <w:r>
              <w:t>FromSeqNo</w:t>
            </w:r>
            <w:proofErr w:type="spellEnd"/>
          </w:p>
        </w:tc>
        <w:tc>
          <w:tcPr>
            <w:tcW w:w="0" w:type="auto"/>
          </w:tcPr>
          <w:p w14:paraId="1C7F2B49" w14:textId="77777777" w:rsidR="002E229E" w:rsidRDefault="00EB0030">
            <w:pPr>
              <w:pStyle w:val="Compact"/>
            </w:pPr>
            <w:r>
              <w:t>Count</w:t>
            </w:r>
          </w:p>
        </w:tc>
        <w:tc>
          <w:tcPr>
            <w:tcW w:w="0" w:type="auto"/>
          </w:tcPr>
          <w:p w14:paraId="1C7F2B4A" w14:textId="77777777" w:rsidR="002E229E" w:rsidRDefault="00EB0030">
            <w:pPr>
              <w:pStyle w:val="Compact"/>
            </w:pPr>
            <w:r>
              <w:t>Code</w:t>
            </w:r>
          </w:p>
        </w:tc>
        <w:tc>
          <w:tcPr>
            <w:tcW w:w="0" w:type="auto"/>
          </w:tcPr>
          <w:p w14:paraId="1C7F2B4B" w14:textId="77777777" w:rsidR="002E229E" w:rsidRDefault="00EB0030">
            <w:pPr>
              <w:pStyle w:val="Compact"/>
            </w:pPr>
            <w:r>
              <w:t>Reason</w:t>
            </w:r>
          </w:p>
        </w:tc>
      </w:tr>
      <w:tr w:rsidR="002E229E" w14:paraId="1C7F2B58" w14:textId="77777777">
        <w:tc>
          <w:tcPr>
            <w:tcW w:w="0" w:type="auto"/>
          </w:tcPr>
          <w:p w14:paraId="1C7F2B4D" w14:textId="77777777" w:rsidR="002E229E" w:rsidRDefault="00EB0030">
            <w:pPr>
              <w:pStyle w:val="Compact"/>
            </w:pPr>
            <w:proofErr w:type="spellStart"/>
            <w:r>
              <w:t>FinishedSending</w:t>
            </w:r>
            <w:proofErr w:type="spellEnd"/>
          </w:p>
        </w:tc>
        <w:tc>
          <w:tcPr>
            <w:tcW w:w="0" w:type="auto"/>
          </w:tcPr>
          <w:p w14:paraId="1C7F2B4E" w14:textId="77777777" w:rsidR="002E229E" w:rsidRDefault="002E229E"/>
        </w:tc>
        <w:tc>
          <w:tcPr>
            <w:tcW w:w="0" w:type="auto"/>
          </w:tcPr>
          <w:p w14:paraId="1C7F2B4F" w14:textId="77777777" w:rsidR="002E229E" w:rsidRDefault="00EB0030">
            <w:pPr>
              <w:pStyle w:val="Compact"/>
            </w:pPr>
            <w:r>
              <w:t>ABC</w:t>
            </w:r>
          </w:p>
        </w:tc>
        <w:tc>
          <w:tcPr>
            <w:tcW w:w="0" w:type="auto"/>
          </w:tcPr>
          <w:p w14:paraId="1C7F2B50" w14:textId="77777777" w:rsidR="002E229E" w:rsidRDefault="00EB0030">
            <w:pPr>
              <w:pStyle w:val="Compact"/>
            </w:pPr>
            <w:r>
              <w:t>–</w:t>
            </w:r>
          </w:p>
        </w:tc>
        <w:tc>
          <w:tcPr>
            <w:tcW w:w="0" w:type="auto"/>
          </w:tcPr>
          <w:p w14:paraId="1C7F2B51" w14:textId="77777777" w:rsidR="002E229E" w:rsidRDefault="00EB0030">
            <w:pPr>
              <w:pStyle w:val="Compact"/>
            </w:pPr>
            <w:r>
              <w:t>–</w:t>
            </w:r>
          </w:p>
        </w:tc>
        <w:tc>
          <w:tcPr>
            <w:tcW w:w="0" w:type="auto"/>
          </w:tcPr>
          <w:p w14:paraId="1C7F2B52" w14:textId="77777777" w:rsidR="002E229E" w:rsidRDefault="00EB0030">
            <w:pPr>
              <w:pStyle w:val="Compact"/>
            </w:pPr>
            <w:r>
              <w:t>–</w:t>
            </w:r>
          </w:p>
        </w:tc>
        <w:tc>
          <w:tcPr>
            <w:tcW w:w="0" w:type="auto"/>
          </w:tcPr>
          <w:p w14:paraId="1C7F2B53" w14:textId="77777777" w:rsidR="002E229E" w:rsidRDefault="00EB0030">
            <w:pPr>
              <w:pStyle w:val="Compact"/>
            </w:pPr>
            <w:r>
              <w:t>201</w:t>
            </w:r>
          </w:p>
        </w:tc>
        <w:tc>
          <w:tcPr>
            <w:tcW w:w="0" w:type="auto"/>
          </w:tcPr>
          <w:p w14:paraId="1C7F2B54" w14:textId="77777777" w:rsidR="002E229E" w:rsidRDefault="00EB0030">
            <w:pPr>
              <w:pStyle w:val="Compact"/>
            </w:pPr>
            <w:r>
              <w:t>–</w:t>
            </w:r>
          </w:p>
        </w:tc>
        <w:tc>
          <w:tcPr>
            <w:tcW w:w="0" w:type="auto"/>
          </w:tcPr>
          <w:p w14:paraId="1C7F2B55" w14:textId="77777777" w:rsidR="002E229E" w:rsidRDefault="00EB0030">
            <w:pPr>
              <w:pStyle w:val="Compact"/>
            </w:pPr>
            <w:r>
              <w:t>–</w:t>
            </w:r>
          </w:p>
        </w:tc>
        <w:tc>
          <w:tcPr>
            <w:tcW w:w="0" w:type="auto"/>
          </w:tcPr>
          <w:p w14:paraId="1C7F2B56" w14:textId="77777777" w:rsidR="002E229E" w:rsidRDefault="00EB0030">
            <w:pPr>
              <w:pStyle w:val="Compact"/>
            </w:pPr>
            <w:r>
              <w:t>–</w:t>
            </w:r>
          </w:p>
        </w:tc>
        <w:tc>
          <w:tcPr>
            <w:tcW w:w="0" w:type="auto"/>
          </w:tcPr>
          <w:p w14:paraId="1C7F2B57" w14:textId="77777777" w:rsidR="002E229E" w:rsidRDefault="00EB0030">
            <w:pPr>
              <w:pStyle w:val="Compact"/>
            </w:pPr>
            <w:r>
              <w:t>–</w:t>
            </w:r>
          </w:p>
        </w:tc>
      </w:tr>
      <w:tr w:rsidR="002E229E" w14:paraId="1C7F2B64" w14:textId="77777777">
        <w:tc>
          <w:tcPr>
            <w:tcW w:w="0" w:type="auto"/>
          </w:tcPr>
          <w:p w14:paraId="1C7F2B59" w14:textId="77777777" w:rsidR="002E229E" w:rsidRDefault="00EB0030">
            <w:pPr>
              <w:pStyle w:val="Compact"/>
            </w:pPr>
            <w:r>
              <w:t>Sequence</w:t>
            </w:r>
          </w:p>
        </w:tc>
        <w:tc>
          <w:tcPr>
            <w:tcW w:w="0" w:type="auto"/>
          </w:tcPr>
          <w:p w14:paraId="1C7F2B5A" w14:textId="77777777" w:rsidR="002E229E" w:rsidRDefault="002E229E"/>
        </w:tc>
        <w:tc>
          <w:tcPr>
            <w:tcW w:w="0" w:type="auto"/>
          </w:tcPr>
          <w:p w14:paraId="1C7F2B5B" w14:textId="77777777" w:rsidR="002E229E" w:rsidRDefault="00EB0030">
            <w:pPr>
              <w:pStyle w:val="Compact"/>
            </w:pPr>
            <w:r>
              <w:t>ABC</w:t>
            </w:r>
          </w:p>
        </w:tc>
        <w:tc>
          <w:tcPr>
            <w:tcW w:w="0" w:type="auto"/>
          </w:tcPr>
          <w:p w14:paraId="1C7F2B5C" w14:textId="77777777" w:rsidR="002E229E" w:rsidRDefault="00EB0030">
            <w:pPr>
              <w:pStyle w:val="Compact"/>
            </w:pPr>
            <w:r>
              <w:t>–</w:t>
            </w:r>
          </w:p>
        </w:tc>
        <w:tc>
          <w:tcPr>
            <w:tcW w:w="0" w:type="auto"/>
          </w:tcPr>
          <w:p w14:paraId="1C7F2B5D" w14:textId="77777777" w:rsidR="002E229E" w:rsidRDefault="00EB0030">
            <w:pPr>
              <w:pStyle w:val="Compact"/>
            </w:pPr>
            <w:r>
              <w:t>–</w:t>
            </w:r>
          </w:p>
        </w:tc>
        <w:tc>
          <w:tcPr>
            <w:tcW w:w="0" w:type="auto"/>
          </w:tcPr>
          <w:p w14:paraId="1C7F2B5E" w14:textId="77777777" w:rsidR="002E229E" w:rsidRDefault="00EB0030">
            <w:pPr>
              <w:pStyle w:val="Compact"/>
            </w:pPr>
            <w:r>
              <w:t>202</w:t>
            </w:r>
          </w:p>
        </w:tc>
        <w:tc>
          <w:tcPr>
            <w:tcW w:w="0" w:type="auto"/>
          </w:tcPr>
          <w:p w14:paraId="1C7F2B5F" w14:textId="77777777" w:rsidR="002E229E" w:rsidRDefault="00EB0030">
            <w:pPr>
              <w:pStyle w:val="Compact"/>
            </w:pPr>
            <w:r>
              <w:t>–</w:t>
            </w:r>
          </w:p>
        </w:tc>
        <w:tc>
          <w:tcPr>
            <w:tcW w:w="0" w:type="auto"/>
          </w:tcPr>
          <w:p w14:paraId="1C7F2B60" w14:textId="77777777" w:rsidR="002E229E" w:rsidRDefault="00EB0030">
            <w:pPr>
              <w:pStyle w:val="Compact"/>
            </w:pPr>
            <w:r>
              <w:t>–</w:t>
            </w:r>
          </w:p>
        </w:tc>
        <w:tc>
          <w:tcPr>
            <w:tcW w:w="0" w:type="auto"/>
          </w:tcPr>
          <w:p w14:paraId="1C7F2B61" w14:textId="77777777" w:rsidR="002E229E" w:rsidRDefault="00EB0030">
            <w:pPr>
              <w:pStyle w:val="Compact"/>
            </w:pPr>
            <w:r>
              <w:t>–</w:t>
            </w:r>
          </w:p>
        </w:tc>
        <w:tc>
          <w:tcPr>
            <w:tcW w:w="0" w:type="auto"/>
          </w:tcPr>
          <w:p w14:paraId="1C7F2B62" w14:textId="77777777" w:rsidR="002E229E" w:rsidRDefault="00EB0030">
            <w:pPr>
              <w:pStyle w:val="Compact"/>
            </w:pPr>
            <w:r>
              <w:t>–</w:t>
            </w:r>
          </w:p>
        </w:tc>
        <w:tc>
          <w:tcPr>
            <w:tcW w:w="0" w:type="auto"/>
          </w:tcPr>
          <w:p w14:paraId="1C7F2B63" w14:textId="77777777" w:rsidR="002E229E" w:rsidRDefault="00EB0030">
            <w:pPr>
              <w:pStyle w:val="Compact"/>
            </w:pPr>
            <w:r>
              <w:t>–</w:t>
            </w:r>
          </w:p>
        </w:tc>
      </w:tr>
      <w:tr w:rsidR="002E229E" w14:paraId="1C7F2B70" w14:textId="77777777">
        <w:tc>
          <w:tcPr>
            <w:tcW w:w="0" w:type="auto"/>
          </w:tcPr>
          <w:p w14:paraId="1C7F2B65" w14:textId="77777777" w:rsidR="002E229E" w:rsidRDefault="002E229E"/>
        </w:tc>
        <w:tc>
          <w:tcPr>
            <w:tcW w:w="0" w:type="auto"/>
          </w:tcPr>
          <w:p w14:paraId="1C7F2B66" w14:textId="77777777" w:rsidR="002E229E" w:rsidRDefault="00EB0030">
            <w:pPr>
              <w:pStyle w:val="Compact"/>
            </w:pPr>
            <w:r>
              <w:t>Terminate</w:t>
            </w:r>
          </w:p>
        </w:tc>
        <w:tc>
          <w:tcPr>
            <w:tcW w:w="0" w:type="auto"/>
          </w:tcPr>
          <w:p w14:paraId="1C7F2B67" w14:textId="77777777" w:rsidR="002E229E" w:rsidRDefault="00EB0030">
            <w:pPr>
              <w:pStyle w:val="Compact"/>
            </w:pPr>
            <w:r>
              <w:t>ABC</w:t>
            </w:r>
          </w:p>
        </w:tc>
        <w:tc>
          <w:tcPr>
            <w:tcW w:w="0" w:type="auto"/>
          </w:tcPr>
          <w:p w14:paraId="1C7F2B68" w14:textId="77777777" w:rsidR="002E229E" w:rsidRDefault="00EB0030">
            <w:pPr>
              <w:pStyle w:val="Compact"/>
            </w:pPr>
            <w:r>
              <w:t>–</w:t>
            </w:r>
          </w:p>
        </w:tc>
        <w:tc>
          <w:tcPr>
            <w:tcW w:w="0" w:type="auto"/>
          </w:tcPr>
          <w:p w14:paraId="1C7F2B69" w14:textId="77777777" w:rsidR="002E229E" w:rsidRDefault="00EB0030">
            <w:pPr>
              <w:pStyle w:val="Compact"/>
            </w:pPr>
            <w:r>
              <w:t>–</w:t>
            </w:r>
          </w:p>
        </w:tc>
        <w:tc>
          <w:tcPr>
            <w:tcW w:w="0" w:type="auto"/>
          </w:tcPr>
          <w:p w14:paraId="1C7F2B6A" w14:textId="77777777" w:rsidR="002E229E" w:rsidRDefault="00EB0030">
            <w:pPr>
              <w:pStyle w:val="Compact"/>
            </w:pPr>
            <w:r>
              <w:t>–</w:t>
            </w:r>
          </w:p>
        </w:tc>
        <w:tc>
          <w:tcPr>
            <w:tcW w:w="0" w:type="auto"/>
          </w:tcPr>
          <w:p w14:paraId="1C7F2B6B" w14:textId="77777777" w:rsidR="002E229E" w:rsidRDefault="00EB0030">
            <w:pPr>
              <w:pStyle w:val="Compact"/>
            </w:pPr>
            <w:r>
              <w:t>–</w:t>
            </w:r>
          </w:p>
        </w:tc>
        <w:tc>
          <w:tcPr>
            <w:tcW w:w="0" w:type="auto"/>
          </w:tcPr>
          <w:p w14:paraId="1C7F2B6C" w14:textId="77777777" w:rsidR="002E229E" w:rsidRDefault="00EB0030">
            <w:pPr>
              <w:pStyle w:val="Compact"/>
            </w:pPr>
            <w:r>
              <w:t>–</w:t>
            </w:r>
          </w:p>
        </w:tc>
        <w:tc>
          <w:tcPr>
            <w:tcW w:w="0" w:type="auto"/>
          </w:tcPr>
          <w:p w14:paraId="1C7F2B6D" w14:textId="77777777" w:rsidR="002E229E" w:rsidRDefault="00EB0030">
            <w:pPr>
              <w:pStyle w:val="Compact"/>
            </w:pPr>
            <w:r>
              <w:t>–</w:t>
            </w:r>
          </w:p>
        </w:tc>
        <w:tc>
          <w:tcPr>
            <w:tcW w:w="0" w:type="auto"/>
          </w:tcPr>
          <w:p w14:paraId="1C7F2B6E" w14:textId="77777777" w:rsidR="002E229E" w:rsidRDefault="00EB0030">
            <w:pPr>
              <w:pStyle w:val="Compact"/>
            </w:pPr>
            <w:r>
              <w:t>Unspecified Error</w:t>
            </w:r>
          </w:p>
        </w:tc>
        <w:tc>
          <w:tcPr>
            <w:tcW w:w="0" w:type="auto"/>
          </w:tcPr>
          <w:p w14:paraId="1C7F2B6F" w14:textId="77777777" w:rsidR="002E229E" w:rsidRDefault="00EB0030">
            <w:pPr>
              <w:pStyle w:val="Compact"/>
            </w:pPr>
            <w:r>
              <w:t>Logical Flow Cannot Resume After Finalization</w:t>
            </w:r>
          </w:p>
        </w:tc>
      </w:tr>
      <w:tr w:rsidR="002E229E" w14:paraId="1C7F2B7C" w14:textId="77777777">
        <w:tc>
          <w:tcPr>
            <w:tcW w:w="0" w:type="auto"/>
          </w:tcPr>
          <w:p w14:paraId="1C7F2B71" w14:textId="77777777" w:rsidR="002E229E" w:rsidRDefault="00EB0030">
            <w:pPr>
              <w:pStyle w:val="Compact"/>
            </w:pPr>
            <w:r>
              <w:lastRenderedPageBreak/>
              <w:t>Here a Sequence message was sent before the counterparty could respond back with a Finished Receiving message and it too led to an ungraceful termination</w:t>
            </w:r>
          </w:p>
        </w:tc>
        <w:tc>
          <w:tcPr>
            <w:tcW w:w="0" w:type="auto"/>
          </w:tcPr>
          <w:p w14:paraId="1C7F2B72" w14:textId="77777777" w:rsidR="002E229E" w:rsidRDefault="002E229E"/>
        </w:tc>
        <w:tc>
          <w:tcPr>
            <w:tcW w:w="0" w:type="auto"/>
          </w:tcPr>
          <w:p w14:paraId="1C7F2B73" w14:textId="77777777" w:rsidR="002E229E" w:rsidRDefault="002E229E"/>
        </w:tc>
        <w:tc>
          <w:tcPr>
            <w:tcW w:w="0" w:type="auto"/>
          </w:tcPr>
          <w:p w14:paraId="1C7F2B74" w14:textId="77777777" w:rsidR="002E229E" w:rsidRDefault="002E229E"/>
        </w:tc>
        <w:tc>
          <w:tcPr>
            <w:tcW w:w="0" w:type="auto"/>
          </w:tcPr>
          <w:p w14:paraId="1C7F2B75" w14:textId="77777777" w:rsidR="002E229E" w:rsidRDefault="002E229E"/>
        </w:tc>
        <w:tc>
          <w:tcPr>
            <w:tcW w:w="0" w:type="auto"/>
          </w:tcPr>
          <w:p w14:paraId="1C7F2B76" w14:textId="77777777" w:rsidR="002E229E" w:rsidRDefault="002E229E"/>
        </w:tc>
        <w:tc>
          <w:tcPr>
            <w:tcW w:w="0" w:type="auto"/>
          </w:tcPr>
          <w:p w14:paraId="1C7F2B77" w14:textId="77777777" w:rsidR="002E229E" w:rsidRDefault="002E229E"/>
        </w:tc>
        <w:tc>
          <w:tcPr>
            <w:tcW w:w="0" w:type="auto"/>
          </w:tcPr>
          <w:p w14:paraId="1C7F2B78" w14:textId="77777777" w:rsidR="002E229E" w:rsidRDefault="002E229E"/>
        </w:tc>
        <w:tc>
          <w:tcPr>
            <w:tcW w:w="0" w:type="auto"/>
          </w:tcPr>
          <w:p w14:paraId="1C7F2B79" w14:textId="77777777" w:rsidR="002E229E" w:rsidRDefault="002E229E"/>
        </w:tc>
        <w:tc>
          <w:tcPr>
            <w:tcW w:w="0" w:type="auto"/>
          </w:tcPr>
          <w:p w14:paraId="1C7F2B7A" w14:textId="77777777" w:rsidR="002E229E" w:rsidRDefault="002E229E"/>
        </w:tc>
        <w:tc>
          <w:tcPr>
            <w:tcW w:w="0" w:type="auto"/>
          </w:tcPr>
          <w:p w14:paraId="1C7F2B7B" w14:textId="77777777" w:rsidR="002E229E" w:rsidRDefault="002E229E"/>
        </w:tc>
      </w:tr>
    </w:tbl>
    <w:p w14:paraId="1C7F2B7D" w14:textId="77777777" w:rsidR="002E229E" w:rsidRDefault="00EB0030">
      <w:pPr>
        <w:pStyle w:val="berschrift3"/>
      </w:pPr>
      <w:bookmarkStart w:id="281" w:name="_Toc68972483"/>
      <w:bookmarkStart w:id="282" w:name="finished-sending-half-close"/>
      <w:bookmarkEnd w:id="280"/>
      <w:r>
        <w:t>Finished Sending &amp; Half-Close</w:t>
      </w:r>
      <w:bookmarkEnd w:id="281"/>
    </w:p>
    <w:p w14:paraId="1C7F2B7E" w14:textId="77777777" w:rsidR="002E229E" w:rsidRDefault="00EB0030">
      <w:pPr>
        <w:pStyle w:val="FirstParagraph"/>
      </w:pPr>
      <w:r>
        <w:t xml:space="preserve">Once one of the two parties has ceased logical flow of messages from its connection at the end of the day, end of the week or upon market close then it should still be ready and able to accept messages from the other counterparty till the time that the counterparty itself does not cease logical flow of messages from its own connection. </w:t>
      </w:r>
      <w:proofErr w:type="gramStart"/>
      <w:r>
        <w:t>However</w:t>
      </w:r>
      <w:proofErr w:type="gramEnd"/>
      <w:r>
        <w:t xml:space="preserve"> this should not lead to any corresponding output back from the connection which has been half-closed (with the exception of Retransmission) since that would be a protocol violation and lead to ungraceful termination.</w:t>
      </w:r>
    </w:p>
    <w:tbl>
      <w:tblPr>
        <w:tblStyle w:val="Table"/>
        <w:tblW w:w="5000" w:type="pct"/>
        <w:tblLook w:val="0020" w:firstRow="1" w:lastRow="0" w:firstColumn="0" w:lastColumn="0" w:noHBand="0" w:noVBand="0"/>
      </w:tblPr>
      <w:tblGrid>
        <w:gridCol w:w="3350"/>
        <w:gridCol w:w="1667"/>
        <w:gridCol w:w="872"/>
        <w:gridCol w:w="1146"/>
        <w:gridCol w:w="1178"/>
        <w:gridCol w:w="777"/>
        <w:gridCol w:w="1091"/>
        <w:gridCol w:w="1095"/>
        <w:gridCol w:w="1147"/>
        <w:gridCol w:w="1195"/>
        <w:gridCol w:w="1270"/>
      </w:tblGrid>
      <w:tr w:rsidR="002E229E" w14:paraId="1C7F2B8A"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2B7F" w14:textId="77777777" w:rsidR="002E229E" w:rsidRDefault="00EB0030">
            <w:pPr>
              <w:pStyle w:val="Compact"/>
            </w:pPr>
            <w:r>
              <w:rPr>
                <w:bCs/>
              </w:rPr>
              <w:t>Message Received</w:t>
            </w:r>
          </w:p>
        </w:tc>
        <w:tc>
          <w:tcPr>
            <w:tcW w:w="0" w:type="auto"/>
          </w:tcPr>
          <w:p w14:paraId="1C7F2B80" w14:textId="77777777" w:rsidR="002E229E" w:rsidRDefault="00EB0030">
            <w:pPr>
              <w:pStyle w:val="Compact"/>
            </w:pPr>
            <w:r>
              <w:rPr>
                <w:bCs/>
              </w:rPr>
              <w:t>Message Sent</w:t>
            </w:r>
          </w:p>
        </w:tc>
        <w:tc>
          <w:tcPr>
            <w:tcW w:w="0" w:type="auto"/>
          </w:tcPr>
          <w:p w14:paraId="1C7F2B81" w14:textId="77777777" w:rsidR="002E229E" w:rsidRDefault="00EB0030">
            <w:pPr>
              <w:pStyle w:val="Compact"/>
            </w:pPr>
            <w:r>
              <w:rPr>
                <w:bCs/>
              </w:rPr>
              <w:t>Session ID (UUID)</w:t>
            </w:r>
          </w:p>
        </w:tc>
        <w:tc>
          <w:tcPr>
            <w:tcW w:w="0" w:type="auto"/>
          </w:tcPr>
          <w:p w14:paraId="1C7F2B82" w14:textId="77777777" w:rsidR="002E229E" w:rsidRDefault="00EB0030">
            <w:pPr>
              <w:pStyle w:val="Compact"/>
            </w:pPr>
            <w:r>
              <w:rPr>
                <w:bCs/>
              </w:rPr>
              <w:t>Timestamp</w:t>
            </w:r>
          </w:p>
        </w:tc>
        <w:tc>
          <w:tcPr>
            <w:tcW w:w="0" w:type="auto"/>
          </w:tcPr>
          <w:p w14:paraId="1C7F2B83" w14:textId="77777777" w:rsidR="002E229E" w:rsidRDefault="00EB0030">
            <w:pPr>
              <w:pStyle w:val="Compact"/>
            </w:pPr>
            <w:r>
              <w:rPr>
                <w:bCs/>
              </w:rPr>
              <w:t>Request Timestamp</w:t>
            </w:r>
          </w:p>
        </w:tc>
        <w:tc>
          <w:tcPr>
            <w:tcW w:w="0" w:type="auto"/>
          </w:tcPr>
          <w:p w14:paraId="1C7F2B84" w14:textId="77777777" w:rsidR="002E229E" w:rsidRDefault="00EB0030">
            <w:pPr>
              <w:pStyle w:val="Compact"/>
            </w:pPr>
            <w:r>
              <w:rPr>
                <w:bCs/>
              </w:rPr>
              <w:t xml:space="preserve">Next </w:t>
            </w:r>
            <w:proofErr w:type="spellStart"/>
            <w:r>
              <w:rPr>
                <w:bCs/>
              </w:rPr>
              <w:t>SeqNo</w:t>
            </w:r>
            <w:proofErr w:type="spellEnd"/>
          </w:p>
        </w:tc>
        <w:tc>
          <w:tcPr>
            <w:tcW w:w="0" w:type="auto"/>
          </w:tcPr>
          <w:p w14:paraId="1C7F2B85" w14:textId="77777777" w:rsidR="002E229E" w:rsidRDefault="00EB0030">
            <w:pPr>
              <w:pStyle w:val="Compact"/>
            </w:pPr>
            <w:proofErr w:type="spellStart"/>
            <w:r>
              <w:rPr>
                <w:bCs/>
              </w:rPr>
              <w:t>LastSeqNo</w:t>
            </w:r>
            <w:proofErr w:type="spellEnd"/>
          </w:p>
        </w:tc>
        <w:tc>
          <w:tcPr>
            <w:tcW w:w="0" w:type="auto"/>
          </w:tcPr>
          <w:p w14:paraId="1C7F2B86" w14:textId="77777777" w:rsidR="002E229E" w:rsidRDefault="00EB0030">
            <w:pPr>
              <w:pStyle w:val="Compact"/>
            </w:pPr>
            <w:proofErr w:type="spellStart"/>
            <w:r>
              <w:rPr>
                <w:bCs/>
              </w:rPr>
              <w:t>ClientFlow</w:t>
            </w:r>
            <w:proofErr w:type="spellEnd"/>
          </w:p>
        </w:tc>
        <w:tc>
          <w:tcPr>
            <w:tcW w:w="0" w:type="auto"/>
          </w:tcPr>
          <w:p w14:paraId="1C7F2B87" w14:textId="77777777" w:rsidR="002E229E" w:rsidRDefault="00EB0030">
            <w:pPr>
              <w:pStyle w:val="Compact"/>
            </w:pPr>
            <w:proofErr w:type="spellStart"/>
            <w:r>
              <w:rPr>
                <w:bCs/>
              </w:rPr>
              <w:t>ServerFlow</w:t>
            </w:r>
            <w:proofErr w:type="spellEnd"/>
          </w:p>
        </w:tc>
        <w:tc>
          <w:tcPr>
            <w:tcW w:w="0" w:type="auto"/>
          </w:tcPr>
          <w:p w14:paraId="1C7F2B88" w14:textId="77777777" w:rsidR="002E229E" w:rsidRDefault="00EB0030">
            <w:pPr>
              <w:pStyle w:val="Compact"/>
            </w:pPr>
            <w:r>
              <w:rPr>
                <w:bCs/>
              </w:rPr>
              <w:t>Code</w:t>
            </w:r>
          </w:p>
        </w:tc>
        <w:tc>
          <w:tcPr>
            <w:tcW w:w="0" w:type="auto"/>
          </w:tcPr>
          <w:p w14:paraId="1C7F2B89" w14:textId="77777777" w:rsidR="002E229E" w:rsidRDefault="00EB0030">
            <w:pPr>
              <w:pStyle w:val="Compact"/>
            </w:pPr>
            <w:r>
              <w:rPr>
                <w:bCs/>
              </w:rPr>
              <w:t>Reason</w:t>
            </w:r>
          </w:p>
        </w:tc>
      </w:tr>
      <w:tr w:rsidR="002E229E" w14:paraId="1C7F2B96" w14:textId="77777777">
        <w:tc>
          <w:tcPr>
            <w:tcW w:w="0" w:type="auto"/>
          </w:tcPr>
          <w:p w14:paraId="1C7F2B8B" w14:textId="77777777" w:rsidR="002E229E" w:rsidRDefault="00EB0030">
            <w:pPr>
              <w:pStyle w:val="Compact"/>
            </w:pPr>
            <w:proofErr w:type="spellStart"/>
            <w:r>
              <w:t>FinishedSending</w:t>
            </w:r>
            <w:proofErr w:type="spellEnd"/>
          </w:p>
        </w:tc>
        <w:tc>
          <w:tcPr>
            <w:tcW w:w="0" w:type="auto"/>
          </w:tcPr>
          <w:p w14:paraId="1C7F2B8C" w14:textId="77777777" w:rsidR="002E229E" w:rsidRDefault="002E229E"/>
        </w:tc>
        <w:tc>
          <w:tcPr>
            <w:tcW w:w="0" w:type="auto"/>
          </w:tcPr>
          <w:p w14:paraId="1C7F2B8D" w14:textId="77777777" w:rsidR="002E229E" w:rsidRDefault="00EB0030">
            <w:pPr>
              <w:pStyle w:val="Compact"/>
            </w:pPr>
            <w:r>
              <w:t>ABC</w:t>
            </w:r>
          </w:p>
        </w:tc>
        <w:tc>
          <w:tcPr>
            <w:tcW w:w="0" w:type="auto"/>
          </w:tcPr>
          <w:p w14:paraId="1C7F2B8E" w14:textId="77777777" w:rsidR="002E229E" w:rsidRDefault="00EB0030">
            <w:pPr>
              <w:pStyle w:val="Compact"/>
            </w:pPr>
            <w:r>
              <w:t>–</w:t>
            </w:r>
          </w:p>
        </w:tc>
        <w:tc>
          <w:tcPr>
            <w:tcW w:w="0" w:type="auto"/>
          </w:tcPr>
          <w:p w14:paraId="1C7F2B8F" w14:textId="77777777" w:rsidR="002E229E" w:rsidRDefault="00EB0030">
            <w:pPr>
              <w:pStyle w:val="Compact"/>
            </w:pPr>
            <w:r>
              <w:t>–</w:t>
            </w:r>
          </w:p>
        </w:tc>
        <w:tc>
          <w:tcPr>
            <w:tcW w:w="0" w:type="auto"/>
          </w:tcPr>
          <w:p w14:paraId="1C7F2B90" w14:textId="77777777" w:rsidR="002E229E" w:rsidRDefault="00EB0030">
            <w:pPr>
              <w:pStyle w:val="Compact"/>
            </w:pPr>
            <w:r>
              <w:t>–</w:t>
            </w:r>
          </w:p>
        </w:tc>
        <w:tc>
          <w:tcPr>
            <w:tcW w:w="0" w:type="auto"/>
          </w:tcPr>
          <w:p w14:paraId="1C7F2B91" w14:textId="77777777" w:rsidR="002E229E" w:rsidRDefault="00EB0030">
            <w:pPr>
              <w:pStyle w:val="Compact"/>
            </w:pPr>
            <w:r>
              <w:t>201</w:t>
            </w:r>
          </w:p>
        </w:tc>
        <w:tc>
          <w:tcPr>
            <w:tcW w:w="0" w:type="auto"/>
          </w:tcPr>
          <w:p w14:paraId="1C7F2B92" w14:textId="77777777" w:rsidR="002E229E" w:rsidRDefault="00EB0030">
            <w:pPr>
              <w:pStyle w:val="Compact"/>
            </w:pPr>
            <w:r>
              <w:t>–</w:t>
            </w:r>
          </w:p>
        </w:tc>
        <w:tc>
          <w:tcPr>
            <w:tcW w:w="0" w:type="auto"/>
          </w:tcPr>
          <w:p w14:paraId="1C7F2B93" w14:textId="77777777" w:rsidR="002E229E" w:rsidRDefault="00EB0030">
            <w:pPr>
              <w:pStyle w:val="Compact"/>
            </w:pPr>
            <w:r>
              <w:t>–</w:t>
            </w:r>
          </w:p>
        </w:tc>
        <w:tc>
          <w:tcPr>
            <w:tcW w:w="0" w:type="auto"/>
          </w:tcPr>
          <w:p w14:paraId="1C7F2B94" w14:textId="77777777" w:rsidR="002E229E" w:rsidRDefault="00EB0030">
            <w:pPr>
              <w:pStyle w:val="Compact"/>
            </w:pPr>
            <w:r>
              <w:t>–</w:t>
            </w:r>
          </w:p>
        </w:tc>
        <w:tc>
          <w:tcPr>
            <w:tcW w:w="0" w:type="auto"/>
          </w:tcPr>
          <w:p w14:paraId="1C7F2B95" w14:textId="77777777" w:rsidR="002E229E" w:rsidRDefault="00EB0030">
            <w:pPr>
              <w:pStyle w:val="Compact"/>
            </w:pPr>
            <w:r>
              <w:t>–</w:t>
            </w:r>
          </w:p>
        </w:tc>
      </w:tr>
      <w:tr w:rsidR="002E229E" w14:paraId="1C7F2BA2" w14:textId="77777777">
        <w:tc>
          <w:tcPr>
            <w:tcW w:w="0" w:type="auto"/>
          </w:tcPr>
          <w:p w14:paraId="1C7F2B97" w14:textId="77777777" w:rsidR="002E229E" w:rsidRDefault="002E229E"/>
        </w:tc>
        <w:tc>
          <w:tcPr>
            <w:tcW w:w="0" w:type="auto"/>
          </w:tcPr>
          <w:p w14:paraId="1C7F2B98" w14:textId="77777777" w:rsidR="002E229E" w:rsidRDefault="00EB0030">
            <w:pPr>
              <w:pStyle w:val="Compact"/>
            </w:pPr>
            <w:proofErr w:type="spellStart"/>
            <w:r>
              <w:t>FinishedReceiving</w:t>
            </w:r>
            <w:proofErr w:type="spellEnd"/>
          </w:p>
        </w:tc>
        <w:tc>
          <w:tcPr>
            <w:tcW w:w="0" w:type="auto"/>
          </w:tcPr>
          <w:p w14:paraId="1C7F2B99" w14:textId="77777777" w:rsidR="002E229E" w:rsidRDefault="00EB0030">
            <w:pPr>
              <w:pStyle w:val="Compact"/>
            </w:pPr>
            <w:r>
              <w:t>ABC</w:t>
            </w:r>
          </w:p>
        </w:tc>
        <w:tc>
          <w:tcPr>
            <w:tcW w:w="0" w:type="auto"/>
          </w:tcPr>
          <w:p w14:paraId="1C7F2B9A" w14:textId="77777777" w:rsidR="002E229E" w:rsidRDefault="00EB0030">
            <w:pPr>
              <w:pStyle w:val="Compact"/>
            </w:pPr>
            <w:r>
              <w:t>–</w:t>
            </w:r>
          </w:p>
        </w:tc>
        <w:tc>
          <w:tcPr>
            <w:tcW w:w="0" w:type="auto"/>
          </w:tcPr>
          <w:p w14:paraId="1C7F2B9B" w14:textId="77777777" w:rsidR="002E229E" w:rsidRDefault="00EB0030">
            <w:pPr>
              <w:pStyle w:val="Compact"/>
            </w:pPr>
            <w:r>
              <w:t>–</w:t>
            </w:r>
          </w:p>
        </w:tc>
        <w:tc>
          <w:tcPr>
            <w:tcW w:w="0" w:type="auto"/>
          </w:tcPr>
          <w:p w14:paraId="1C7F2B9C" w14:textId="77777777" w:rsidR="002E229E" w:rsidRDefault="00EB0030">
            <w:pPr>
              <w:pStyle w:val="Compact"/>
            </w:pPr>
            <w:r>
              <w:t>–</w:t>
            </w:r>
          </w:p>
        </w:tc>
        <w:tc>
          <w:tcPr>
            <w:tcW w:w="0" w:type="auto"/>
          </w:tcPr>
          <w:p w14:paraId="1C7F2B9D" w14:textId="77777777" w:rsidR="002E229E" w:rsidRDefault="00EB0030">
            <w:pPr>
              <w:pStyle w:val="Compact"/>
            </w:pPr>
            <w:r>
              <w:t>–</w:t>
            </w:r>
          </w:p>
        </w:tc>
        <w:tc>
          <w:tcPr>
            <w:tcW w:w="0" w:type="auto"/>
          </w:tcPr>
          <w:p w14:paraId="1C7F2B9E" w14:textId="77777777" w:rsidR="002E229E" w:rsidRDefault="00EB0030">
            <w:pPr>
              <w:pStyle w:val="Compact"/>
            </w:pPr>
            <w:r>
              <w:t>–</w:t>
            </w:r>
          </w:p>
        </w:tc>
        <w:tc>
          <w:tcPr>
            <w:tcW w:w="0" w:type="auto"/>
          </w:tcPr>
          <w:p w14:paraId="1C7F2B9F" w14:textId="77777777" w:rsidR="002E229E" w:rsidRDefault="00EB0030">
            <w:pPr>
              <w:pStyle w:val="Compact"/>
            </w:pPr>
            <w:r>
              <w:t>–</w:t>
            </w:r>
          </w:p>
        </w:tc>
        <w:tc>
          <w:tcPr>
            <w:tcW w:w="0" w:type="auto"/>
          </w:tcPr>
          <w:p w14:paraId="1C7F2BA0" w14:textId="77777777" w:rsidR="002E229E" w:rsidRDefault="00EB0030">
            <w:pPr>
              <w:pStyle w:val="Compact"/>
            </w:pPr>
            <w:r>
              <w:t>–</w:t>
            </w:r>
          </w:p>
        </w:tc>
        <w:tc>
          <w:tcPr>
            <w:tcW w:w="0" w:type="auto"/>
          </w:tcPr>
          <w:p w14:paraId="1C7F2BA1" w14:textId="77777777" w:rsidR="002E229E" w:rsidRDefault="00EB0030">
            <w:pPr>
              <w:pStyle w:val="Compact"/>
            </w:pPr>
            <w:r>
              <w:t>–</w:t>
            </w:r>
          </w:p>
        </w:tc>
      </w:tr>
      <w:tr w:rsidR="002E229E" w14:paraId="1C7F2BAE" w14:textId="77777777">
        <w:tc>
          <w:tcPr>
            <w:tcW w:w="0" w:type="auto"/>
          </w:tcPr>
          <w:p w14:paraId="1C7F2BA3" w14:textId="77777777" w:rsidR="002E229E" w:rsidRDefault="002E229E"/>
        </w:tc>
        <w:tc>
          <w:tcPr>
            <w:tcW w:w="0" w:type="auto"/>
          </w:tcPr>
          <w:p w14:paraId="1C7F2BA4" w14:textId="77777777" w:rsidR="002E229E" w:rsidRDefault="00EB0030">
            <w:pPr>
              <w:pStyle w:val="Compact"/>
            </w:pPr>
            <w:proofErr w:type="spellStart"/>
            <w:r>
              <w:t>ExecutionReport</w:t>
            </w:r>
            <w:proofErr w:type="spellEnd"/>
          </w:p>
        </w:tc>
        <w:tc>
          <w:tcPr>
            <w:tcW w:w="0" w:type="auto"/>
          </w:tcPr>
          <w:p w14:paraId="1C7F2BA5" w14:textId="77777777" w:rsidR="002E229E" w:rsidRDefault="00EB0030">
            <w:pPr>
              <w:pStyle w:val="Compact"/>
            </w:pPr>
            <w:r>
              <w:t>ABC</w:t>
            </w:r>
          </w:p>
        </w:tc>
        <w:tc>
          <w:tcPr>
            <w:tcW w:w="0" w:type="auto"/>
          </w:tcPr>
          <w:p w14:paraId="1C7F2BA6" w14:textId="77777777" w:rsidR="002E229E" w:rsidRDefault="00EB0030">
            <w:pPr>
              <w:pStyle w:val="Compact"/>
            </w:pPr>
            <w:r>
              <w:t>–</w:t>
            </w:r>
          </w:p>
        </w:tc>
        <w:tc>
          <w:tcPr>
            <w:tcW w:w="0" w:type="auto"/>
          </w:tcPr>
          <w:p w14:paraId="1C7F2BA7" w14:textId="77777777" w:rsidR="002E229E" w:rsidRDefault="00EB0030">
            <w:pPr>
              <w:pStyle w:val="Compact"/>
            </w:pPr>
            <w:r>
              <w:t>T5</w:t>
            </w:r>
          </w:p>
        </w:tc>
        <w:tc>
          <w:tcPr>
            <w:tcW w:w="0" w:type="auto"/>
          </w:tcPr>
          <w:p w14:paraId="1C7F2BA8" w14:textId="77777777" w:rsidR="002E229E" w:rsidRDefault="00EB0030">
            <w:pPr>
              <w:pStyle w:val="Compact"/>
            </w:pPr>
            <w:r>
              <w:t>–</w:t>
            </w:r>
          </w:p>
        </w:tc>
        <w:tc>
          <w:tcPr>
            <w:tcW w:w="0" w:type="auto"/>
          </w:tcPr>
          <w:p w14:paraId="1C7F2BA9" w14:textId="77777777" w:rsidR="002E229E" w:rsidRDefault="00EB0030">
            <w:pPr>
              <w:pStyle w:val="Compact"/>
            </w:pPr>
            <w:r>
              <w:t>–</w:t>
            </w:r>
          </w:p>
        </w:tc>
        <w:tc>
          <w:tcPr>
            <w:tcW w:w="0" w:type="auto"/>
          </w:tcPr>
          <w:p w14:paraId="1C7F2BAA" w14:textId="77777777" w:rsidR="002E229E" w:rsidRDefault="00EB0030">
            <w:pPr>
              <w:pStyle w:val="Compact"/>
            </w:pPr>
            <w:r>
              <w:t>–</w:t>
            </w:r>
          </w:p>
        </w:tc>
        <w:tc>
          <w:tcPr>
            <w:tcW w:w="0" w:type="auto"/>
          </w:tcPr>
          <w:p w14:paraId="1C7F2BAB" w14:textId="77777777" w:rsidR="002E229E" w:rsidRDefault="00EB0030">
            <w:pPr>
              <w:pStyle w:val="Compact"/>
            </w:pPr>
            <w:r>
              <w:t>–</w:t>
            </w:r>
          </w:p>
        </w:tc>
        <w:tc>
          <w:tcPr>
            <w:tcW w:w="0" w:type="auto"/>
          </w:tcPr>
          <w:p w14:paraId="1C7F2BAC" w14:textId="77777777" w:rsidR="002E229E" w:rsidRDefault="00EB0030">
            <w:pPr>
              <w:pStyle w:val="Compact"/>
            </w:pPr>
            <w:r>
              <w:t>–</w:t>
            </w:r>
          </w:p>
        </w:tc>
        <w:tc>
          <w:tcPr>
            <w:tcW w:w="0" w:type="auto"/>
          </w:tcPr>
          <w:p w14:paraId="1C7F2BAD" w14:textId="77777777" w:rsidR="002E229E" w:rsidRDefault="00EB0030">
            <w:pPr>
              <w:pStyle w:val="Compact"/>
            </w:pPr>
            <w:r>
              <w:t>–</w:t>
            </w:r>
          </w:p>
        </w:tc>
      </w:tr>
      <w:tr w:rsidR="002E229E" w14:paraId="1C7F2BBA" w14:textId="77777777">
        <w:tc>
          <w:tcPr>
            <w:tcW w:w="0" w:type="auto"/>
          </w:tcPr>
          <w:p w14:paraId="1C7F2BAF" w14:textId="77777777" w:rsidR="002E229E" w:rsidRDefault="002E229E"/>
        </w:tc>
        <w:tc>
          <w:tcPr>
            <w:tcW w:w="0" w:type="auto"/>
          </w:tcPr>
          <w:p w14:paraId="1C7F2BB0" w14:textId="77777777" w:rsidR="002E229E" w:rsidRDefault="00EB0030">
            <w:pPr>
              <w:pStyle w:val="Compact"/>
            </w:pPr>
            <w:proofErr w:type="spellStart"/>
            <w:r>
              <w:t>ExecutionReport</w:t>
            </w:r>
            <w:proofErr w:type="spellEnd"/>
          </w:p>
        </w:tc>
        <w:tc>
          <w:tcPr>
            <w:tcW w:w="0" w:type="auto"/>
          </w:tcPr>
          <w:p w14:paraId="1C7F2BB1" w14:textId="77777777" w:rsidR="002E229E" w:rsidRDefault="00EB0030">
            <w:pPr>
              <w:pStyle w:val="Compact"/>
            </w:pPr>
            <w:r>
              <w:t>ABC</w:t>
            </w:r>
          </w:p>
        </w:tc>
        <w:tc>
          <w:tcPr>
            <w:tcW w:w="0" w:type="auto"/>
          </w:tcPr>
          <w:p w14:paraId="1C7F2BB2" w14:textId="77777777" w:rsidR="002E229E" w:rsidRDefault="00EB0030">
            <w:pPr>
              <w:pStyle w:val="Compact"/>
            </w:pPr>
            <w:r>
              <w:t>–</w:t>
            </w:r>
          </w:p>
        </w:tc>
        <w:tc>
          <w:tcPr>
            <w:tcW w:w="0" w:type="auto"/>
          </w:tcPr>
          <w:p w14:paraId="1C7F2BB3" w14:textId="77777777" w:rsidR="002E229E" w:rsidRDefault="00EB0030">
            <w:pPr>
              <w:pStyle w:val="Compact"/>
            </w:pPr>
            <w:r>
              <w:t>T6</w:t>
            </w:r>
          </w:p>
        </w:tc>
        <w:tc>
          <w:tcPr>
            <w:tcW w:w="0" w:type="auto"/>
          </w:tcPr>
          <w:p w14:paraId="1C7F2BB4" w14:textId="77777777" w:rsidR="002E229E" w:rsidRDefault="00EB0030">
            <w:pPr>
              <w:pStyle w:val="Compact"/>
            </w:pPr>
            <w:r>
              <w:t>–</w:t>
            </w:r>
          </w:p>
        </w:tc>
        <w:tc>
          <w:tcPr>
            <w:tcW w:w="0" w:type="auto"/>
          </w:tcPr>
          <w:p w14:paraId="1C7F2BB5" w14:textId="77777777" w:rsidR="002E229E" w:rsidRDefault="00EB0030">
            <w:pPr>
              <w:pStyle w:val="Compact"/>
            </w:pPr>
            <w:r>
              <w:t>–</w:t>
            </w:r>
          </w:p>
        </w:tc>
        <w:tc>
          <w:tcPr>
            <w:tcW w:w="0" w:type="auto"/>
          </w:tcPr>
          <w:p w14:paraId="1C7F2BB6" w14:textId="77777777" w:rsidR="002E229E" w:rsidRDefault="00EB0030">
            <w:pPr>
              <w:pStyle w:val="Compact"/>
            </w:pPr>
            <w:r>
              <w:t>–</w:t>
            </w:r>
          </w:p>
        </w:tc>
        <w:tc>
          <w:tcPr>
            <w:tcW w:w="0" w:type="auto"/>
          </w:tcPr>
          <w:p w14:paraId="1C7F2BB7" w14:textId="77777777" w:rsidR="002E229E" w:rsidRDefault="00EB0030">
            <w:pPr>
              <w:pStyle w:val="Compact"/>
            </w:pPr>
            <w:r>
              <w:t>–</w:t>
            </w:r>
          </w:p>
        </w:tc>
        <w:tc>
          <w:tcPr>
            <w:tcW w:w="0" w:type="auto"/>
          </w:tcPr>
          <w:p w14:paraId="1C7F2BB8" w14:textId="77777777" w:rsidR="002E229E" w:rsidRDefault="00EB0030">
            <w:pPr>
              <w:pStyle w:val="Compact"/>
            </w:pPr>
            <w:r>
              <w:t>–</w:t>
            </w:r>
          </w:p>
        </w:tc>
        <w:tc>
          <w:tcPr>
            <w:tcW w:w="0" w:type="auto"/>
          </w:tcPr>
          <w:p w14:paraId="1C7F2BB9" w14:textId="77777777" w:rsidR="002E229E" w:rsidRDefault="00EB0030">
            <w:pPr>
              <w:pStyle w:val="Compact"/>
            </w:pPr>
            <w:r>
              <w:t>–</w:t>
            </w:r>
          </w:p>
        </w:tc>
      </w:tr>
      <w:tr w:rsidR="002E229E" w14:paraId="1C7F2BC6" w14:textId="77777777">
        <w:tc>
          <w:tcPr>
            <w:tcW w:w="0" w:type="auto"/>
          </w:tcPr>
          <w:p w14:paraId="1C7F2BBB" w14:textId="77777777" w:rsidR="002E229E" w:rsidRDefault="00EB0030">
            <w:pPr>
              <w:pStyle w:val="Compact"/>
            </w:pPr>
            <w:proofErr w:type="spellStart"/>
            <w:r>
              <w:t>RetransmissionRequest</w:t>
            </w:r>
            <w:proofErr w:type="spellEnd"/>
          </w:p>
        </w:tc>
        <w:tc>
          <w:tcPr>
            <w:tcW w:w="0" w:type="auto"/>
          </w:tcPr>
          <w:p w14:paraId="1C7F2BBC" w14:textId="77777777" w:rsidR="002E229E" w:rsidRDefault="002E229E"/>
        </w:tc>
        <w:tc>
          <w:tcPr>
            <w:tcW w:w="0" w:type="auto"/>
          </w:tcPr>
          <w:p w14:paraId="1C7F2BBD" w14:textId="77777777" w:rsidR="002E229E" w:rsidRDefault="00EB0030">
            <w:pPr>
              <w:pStyle w:val="Compact"/>
            </w:pPr>
            <w:r>
              <w:t>ABC</w:t>
            </w:r>
          </w:p>
        </w:tc>
        <w:tc>
          <w:tcPr>
            <w:tcW w:w="0" w:type="auto"/>
          </w:tcPr>
          <w:p w14:paraId="1C7F2BBE" w14:textId="77777777" w:rsidR="002E229E" w:rsidRDefault="00EB0030">
            <w:pPr>
              <w:pStyle w:val="Compact"/>
            </w:pPr>
            <w:r>
              <w:t>T7</w:t>
            </w:r>
          </w:p>
        </w:tc>
        <w:tc>
          <w:tcPr>
            <w:tcW w:w="0" w:type="auto"/>
          </w:tcPr>
          <w:p w14:paraId="1C7F2BBF" w14:textId="77777777" w:rsidR="002E229E" w:rsidRDefault="00EB0030">
            <w:pPr>
              <w:pStyle w:val="Compact"/>
            </w:pPr>
            <w:r>
              <w:t>–</w:t>
            </w:r>
          </w:p>
        </w:tc>
        <w:tc>
          <w:tcPr>
            <w:tcW w:w="0" w:type="auto"/>
          </w:tcPr>
          <w:p w14:paraId="1C7F2BC0" w14:textId="77777777" w:rsidR="002E229E" w:rsidRDefault="00EB0030">
            <w:pPr>
              <w:pStyle w:val="Compact"/>
            </w:pPr>
            <w:r>
              <w:t>–</w:t>
            </w:r>
          </w:p>
        </w:tc>
        <w:tc>
          <w:tcPr>
            <w:tcW w:w="0" w:type="auto"/>
          </w:tcPr>
          <w:p w14:paraId="1C7F2BC1" w14:textId="77777777" w:rsidR="002E229E" w:rsidRDefault="00EB0030">
            <w:pPr>
              <w:pStyle w:val="Compact"/>
            </w:pPr>
            <w:r>
              <w:t>–</w:t>
            </w:r>
          </w:p>
        </w:tc>
        <w:tc>
          <w:tcPr>
            <w:tcW w:w="0" w:type="auto"/>
          </w:tcPr>
          <w:p w14:paraId="1C7F2BC2" w14:textId="77777777" w:rsidR="002E229E" w:rsidRDefault="00EB0030">
            <w:pPr>
              <w:pStyle w:val="Compact"/>
            </w:pPr>
            <w:r>
              <w:t>–</w:t>
            </w:r>
          </w:p>
        </w:tc>
        <w:tc>
          <w:tcPr>
            <w:tcW w:w="0" w:type="auto"/>
          </w:tcPr>
          <w:p w14:paraId="1C7F2BC3" w14:textId="77777777" w:rsidR="002E229E" w:rsidRDefault="00EB0030">
            <w:pPr>
              <w:pStyle w:val="Compact"/>
            </w:pPr>
            <w:r>
              <w:t>–</w:t>
            </w:r>
          </w:p>
        </w:tc>
        <w:tc>
          <w:tcPr>
            <w:tcW w:w="0" w:type="auto"/>
          </w:tcPr>
          <w:p w14:paraId="1C7F2BC4" w14:textId="77777777" w:rsidR="002E229E" w:rsidRDefault="00EB0030">
            <w:pPr>
              <w:pStyle w:val="Compact"/>
            </w:pPr>
            <w:r>
              <w:t>–</w:t>
            </w:r>
          </w:p>
        </w:tc>
        <w:tc>
          <w:tcPr>
            <w:tcW w:w="0" w:type="auto"/>
          </w:tcPr>
          <w:p w14:paraId="1C7F2BC5" w14:textId="77777777" w:rsidR="002E229E" w:rsidRDefault="00EB0030">
            <w:pPr>
              <w:pStyle w:val="Compact"/>
            </w:pPr>
            <w:r>
              <w:t>–</w:t>
            </w:r>
          </w:p>
        </w:tc>
      </w:tr>
      <w:tr w:rsidR="002E229E" w14:paraId="1C7F2BD2" w14:textId="77777777">
        <w:tc>
          <w:tcPr>
            <w:tcW w:w="0" w:type="auto"/>
          </w:tcPr>
          <w:p w14:paraId="1C7F2BC7" w14:textId="77777777" w:rsidR="002E229E" w:rsidRDefault="002E229E"/>
        </w:tc>
        <w:tc>
          <w:tcPr>
            <w:tcW w:w="0" w:type="auto"/>
          </w:tcPr>
          <w:p w14:paraId="1C7F2BC8" w14:textId="77777777" w:rsidR="002E229E" w:rsidRDefault="00EB0030">
            <w:pPr>
              <w:pStyle w:val="Compact"/>
            </w:pPr>
            <w:r>
              <w:t>Terminate</w:t>
            </w:r>
          </w:p>
        </w:tc>
        <w:tc>
          <w:tcPr>
            <w:tcW w:w="0" w:type="auto"/>
          </w:tcPr>
          <w:p w14:paraId="1C7F2BC9" w14:textId="77777777" w:rsidR="002E229E" w:rsidRDefault="00EB0030">
            <w:pPr>
              <w:pStyle w:val="Compact"/>
            </w:pPr>
            <w:r>
              <w:t>ABC</w:t>
            </w:r>
          </w:p>
        </w:tc>
        <w:tc>
          <w:tcPr>
            <w:tcW w:w="0" w:type="auto"/>
          </w:tcPr>
          <w:p w14:paraId="1C7F2BCA" w14:textId="77777777" w:rsidR="002E229E" w:rsidRDefault="00EB0030">
            <w:pPr>
              <w:pStyle w:val="Compact"/>
            </w:pPr>
            <w:r>
              <w:t>–</w:t>
            </w:r>
          </w:p>
        </w:tc>
        <w:tc>
          <w:tcPr>
            <w:tcW w:w="0" w:type="auto"/>
          </w:tcPr>
          <w:p w14:paraId="1C7F2BCB" w14:textId="77777777" w:rsidR="002E229E" w:rsidRDefault="00EB0030">
            <w:pPr>
              <w:pStyle w:val="Compact"/>
            </w:pPr>
            <w:r>
              <w:t>–</w:t>
            </w:r>
          </w:p>
        </w:tc>
        <w:tc>
          <w:tcPr>
            <w:tcW w:w="0" w:type="auto"/>
          </w:tcPr>
          <w:p w14:paraId="1C7F2BCC" w14:textId="77777777" w:rsidR="002E229E" w:rsidRDefault="00EB0030">
            <w:pPr>
              <w:pStyle w:val="Compact"/>
            </w:pPr>
            <w:r>
              <w:t>–</w:t>
            </w:r>
          </w:p>
        </w:tc>
        <w:tc>
          <w:tcPr>
            <w:tcW w:w="0" w:type="auto"/>
          </w:tcPr>
          <w:p w14:paraId="1C7F2BCD" w14:textId="77777777" w:rsidR="002E229E" w:rsidRDefault="00EB0030">
            <w:pPr>
              <w:pStyle w:val="Compact"/>
            </w:pPr>
            <w:r>
              <w:t>–</w:t>
            </w:r>
          </w:p>
        </w:tc>
        <w:tc>
          <w:tcPr>
            <w:tcW w:w="0" w:type="auto"/>
          </w:tcPr>
          <w:p w14:paraId="1C7F2BCE" w14:textId="77777777" w:rsidR="002E229E" w:rsidRDefault="00EB0030">
            <w:pPr>
              <w:pStyle w:val="Compact"/>
            </w:pPr>
            <w:r>
              <w:t>–</w:t>
            </w:r>
          </w:p>
        </w:tc>
        <w:tc>
          <w:tcPr>
            <w:tcW w:w="0" w:type="auto"/>
          </w:tcPr>
          <w:p w14:paraId="1C7F2BCF" w14:textId="77777777" w:rsidR="002E229E" w:rsidRDefault="00EB0030">
            <w:pPr>
              <w:pStyle w:val="Compact"/>
            </w:pPr>
            <w:r>
              <w:t>–</w:t>
            </w:r>
          </w:p>
        </w:tc>
        <w:tc>
          <w:tcPr>
            <w:tcW w:w="0" w:type="auto"/>
          </w:tcPr>
          <w:p w14:paraId="1C7F2BD0" w14:textId="77777777" w:rsidR="002E229E" w:rsidRDefault="00EB0030">
            <w:pPr>
              <w:pStyle w:val="Compact"/>
            </w:pPr>
            <w:r>
              <w:t>Unspecified Error</w:t>
            </w:r>
          </w:p>
        </w:tc>
        <w:tc>
          <w:tcPr>
            <w:tcW w:w="0" w:type="auto"/>
          </w:tcPr>
          <w:p w14:paraId="1C7F2BD1" w14:textId="77777777" w:rsidR="002E229E" w:rsidRDefault="00EB0030">
            <w:pPr>
              <w:pStyle w:val="Compact"/>
            </w:pPr>
            <w:r>
              <w:t>Logical Flow Cannot Resume After Finalization</w:t>
            </w:r>
          </w:p>
        </w:tc>
      </w:tr>
      <w:tr w:rsidR="002E229E" w14:paraId="1C7F2BDE" w14:textId="77777777">
        <w:tc>
          <w:tcPr>
            <w:tcW w:w="0" w:type="auto"/>
          </w:tcPr>
          <w:p w14:paraId="1C7F2BD3" w14:textId="77777777" w:rsidR="002E229E" w:rsidRDefault="00EB0030">
            <w:pPr>
              <w:pStyle w:val="Compact"/>
            </w:pPr>
            <w:r>
              <w:lastRenderedPageBreak/>
              <w:t xml:space="preserve">Here the initiator has sent a </w:t>
            </w:r>
            <w:proofErr w:type="spellStart"/>
            <w:r>
              <w:t>RetransmissionRequest</w:t>
            </w:r>
            <w:proofErr w:type="spellEnd"/>
            <w:r>
              <w:t xml:space="preserve"> message after ceasing logical flow of messages from its own connection while continuing to accept message flow from acceptor and this will result in an ungraceful termination since the initiator can only respond back to a </w:t>
            </w:r>
            <w:proofErr w:type="spellStart"/>
            <w:r>
              <w:t>RetransmisisonRequest</w:t>
            </w:r>
            <w:proofErr w:type="spellEnd"/>
            <w:r>
              <w:t xml:space="preserve"> but cannot initiate one of its own after half-closing its connection.</w:t>
            </w:r>
          </w:p>
        </w:tc>
        <w:tc>
          <w:tcPr>
            <w:tcW w:w="0" w:type="auto"/>
          </w:tcPr>
          <w:p w14:paraId="1C7F2BD4" w14:textId="77777777" w:rsidR="002E229E" w:rsidRDefault="002E229E"/>
        </w:tc>
        <w:tc>
          <w:tcPr>
            <w:tcW w:w="0" w:type="auto"/>
          </w:tcPr>
          <w:p w14:paraId="1C7F2BD5" w14:textId="77777777" w:rsidR="002E229E" w:rsidRDefault="002E229E"/>
        </w:tc>
        <w:tc>
          <w:tcPr>
            <w:tcW w:w="0" w:type="auto"/>
          </w:tcPr>
          <w:p w14:paraId="1C7F2BD6" w14:textId="77777777" w:rsidR="002E229E" w:rsidRDefault="002E229E"/>
        </w:tc>
        <w:tc>
          <w:tcPr>
            <w:tcW w:w="0" w:type="auto"/>
          </w:tcPr>
          <w:p w14:paraId="1C7F2BD7" w14:textId="77777777" w:rsidR="002E229E" w:rsidRDefault="002E229E"/>
        </w:tc>
        <w:tc>
          <w:tcPr>
            <w:tcW w:w="0" w:type="auto"/>
          </w:tcPr>
          <w:p w14:paraId="1C7F2BD8" w14:textId="77777777" w:rsidR="002E229E" w:rsidRDefault="002E229E"/>
        </w:tc>
        <w:tc>
          <w:tcPr>
            <w:tcW w:w="0" w:type="auto"/>
          </w:tcPr>
          <w:p w14:paraId="1C7F2BD9" w14:textId="77777777" w:rsidR="002E229E" w:rsidRDefault="002E229E"/>
        </w:tc>
        <w:tc>
          <w:tcPr>
            <w:tcW w:w="0" w:type="auto"/>
          </w:tcPr>
          <w:p w14:paraId="1C7F2BDA" w14:textId="77777777" w:rsidR="002E229E" w:rsidRDefault="002E229E"/>
        </w:tc>
        <w:tc>
          <w:tcPr>
            <w:tcW w:w="0" w:type="auto"/>
          </w:tcPr>
          <w:p w14:paraId="1C7F2BDB" w14:textId="77777777" w:rsidR="002E229E" w:rsidRDefault="002E229E"/>
        </w:tc>
        <w:tc>
          <w:tcPr>
            <w:tcW w:w="0" w:type="auto"/>
          </w:tcPr>
          <w:p w14:paraId="1C7F2BDC" w14:textId="77777777" w:rsidR="002E229E" w:rsidRDefault="002E229E"/>
        </w:tc>
        <w:tc>
          <w:tcPr>
            <w:tcW w:w="0" w:type="auto"/>
          </w:tcPr>
          <w:p w14:paraId="1C7F2BDD" w14:textId="77777777" w:rsidR="002E229E" w:rsidRDefault="002E229E"/>
        </w:tc>
      </w:tr>
    </w:tbl>
    <w:p w14:paraId="5AA3CA71" w14:textId="77777777" w:rsidR="00864B2F" w:rsidRDefault="00864B2F">
      <w:pPr>
        <w:pStyle w:val="berschrift1"/>
        <w:sectPr w:rsidR="00864B2F" w:rsidSect="008D662E">
          <w:headerReference w:type="default" r:id="rId44"/>
          <w:footerReference w:type="default" r:id="rId45"/>
          <w:pgSz w:w="16840" w:h="11900" w:orient="landscape"/>
          <w:pgMar w:top="1134" w:right="1134" w:bottom="1134" w:left="1134" w:header="1134" w:footer="454" w:gutter="0"/>
          <w:cols w:space="708"/>
          <w:docGrid w:linePitch="360"/>
        </w:sectPr>
      </w:pPr>
      <w:bookmarkStart w:id="283" w:name="_Toc68972484"/>
      <w:bookmarkStart w:id="284" w:name="appendix-b-fixp-rules-of-engagement"/>
      <w:bookmarkEnd w:id="157"/>
      <w:bookmarkEnd w:id="270"/>
      <w:bookmarkEnd w:id="282"/>
    </w:p>
    <w:p w14:paraId="1C7F2BDF" w14:textId="5E82CA9D" w:rsidR="002E229E" w:rsidRDefault="00EB0030">
      <w:pPr>
        <w:pStyle w:val="berschrift1"/>
      </w:pPr>
      <w:r>
        <w:lastRenderedPageBreak/>
        <w:t>Appendix B – FIXP Rules of Engagement</w:t>
      </w:r>
      <w:bookmarkEnd w:id="283"/>
    </w:p>
    <w:p w14:paraId="1C7F2BE0" w14:textId="77777777" w:rsidR="002E229E" w:rsidRDefault="00EB0030">
      <w:pPr>
        <w:pStyle w:val="FirstParagraph"/>
      </w:pPr>
      <w:r>
        <w:t>This checklist is an aid to specifying a full protocol stack to be used for communication between counterparties.</w:t>
      </w:r>
    </w:p>
    <w:tbl>
      <w:tblPr>
        <w:tblStyle w:val="Table"/>
        <w:tblW w:w="0" w:type="pct"/>
        <w:tblLook w:val="0020" w:firstRow="1" w:lastRow="0" w:firstColumn="0" w:lastColumn="0" w:noHBand="0" w:noVBand="0"/>
      </w:tblPr>
      <w:tblGrid>
        <w:gridCol w:w="3297"/>
        <w:gridCol w:w="698"/>
        <w:gridCol w:w="749"/>
      </w:tblGrid>
      <w:tr w:rsidR="002E229E" w14:paraId="1C7F2BE4"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7F2BE1" w14:textId="77777777" w:rsidR="002E229E" w:rsidRDefault="00EB0030">
            <w:pPr>
              <w:pStyle w:val="Compact"/>
            </w:pPr>
            <w:r>
              <w:t>Stack layer</w:t>
            </w:r>
          </w:p>
        </w:tc>
        <w:tc>
          <w:tcPr>
            <w:tcW w:w="0" w:type="auto"/>
          </w:tcPr>
          <w:p w14:paraId="1C7F2BE2" w14:textId="77777777" w:rsidR="002E229E" w:rsidRDefault="00EB0030">
            <w:pPr>
              <w:pStyle w:val="Compact"/>
            </w:pPr>
            <w:r>
              <w:t>Client</w:t>
            </w:r>
          </w:p>
        </w:tc>
        <w:tc>
          <w:tcPr>
            <w:tcW w:w="0" w:type="auto"/>
          </w:tcPr>
          <w:p w14:paraId="1C7F2BE3" w14:textId="77777777" w:rsidR="002E229E" w:rsidRDefault="00EB0030">
            <w:pPr>
              <w:pStyle w:val="Compact"/>
            </w:pPr>
            <w:r>
              <w:t>Server</w:t>
            </w:r>
          </w:p>
        </w:tc>
      </w:tr>
      <w:tr w:rsidR="002E229E" w14:paraId="1C7F2BE8" w14:textId="77777777">
        <w:tc>
          <w:tcPr>
            <w:tcW w:w="0" w:type="auto"/>
          </w:tcPr>
          <w:p w14:paraId="1C7F2BE5" w14:textId="77777777" w:rsidR="002E229E" w:rsidRDefault="00EB0030">
            <w:pPr>
              <w:pStyle w:val="Compact"/>
            </w:pPr>
            <w:r>
              <w:rPr>
                <w:b/>
                <w:bCs/>
              </w:rPr>
              <w:t>Application Layer</w:t>
            </w:r>
          </w:p>
        </w:tc>
        <w:tc>
          <w:tcPr>
            <w:tcW w:w="0" w:type="auto"/>
          </w:tcPr>
          <w:p w14:paraId="1C7F2BE6" w14:textId="77777777" w:rsidR="002E229E" w:rsidRDefault="002E229E"/>
        </w:tc>
        <w:tc>
          <w:tcPr>
            <w:tcW w:w="0" w:type="auto"/>
          </w:tcPr>
          <w:p w14:paraId="1C7F2BE7" w14:textId="77777777" w:rsidR="002E229E" w:rsidRDefault="002E229E"/>
        </w:tc>
      </w:tr>
      <w:tr w:rsidR="002E229E" w14:paraId="1C7F2BEC" w14:textId="77777777">
        <w:tc>
          <w:tcPr>
            <w:tcW w:w="0" w:type="auto"/>
          </w:tcPr>
          <w:p w14:paraId="1C7F2BE9" w14:textId="77777777" w:rsidR="002E229E" w:rsidRDefault="00EB0030">
            <w:pPr>
              <w:pStyle w:val="Compact"/>
            </w:pPr>
            <w:proofErr w:type="gramStart"/>
            <w:r>
              <w:t>Application level</w:t>
            </w:r>
            <w:proofErr w:type="gramEnd"/>
            <w:r>
              <w:t xml:space="preserve"> recovery supported?</w:t>
            </w:r>
          </w:p>
        </w:tc>
        <w:tc>
          <w:tcPr>
            <w:tcW w:w="0" w:type="auto"/>
          </w:tcPr>
          <w:p w14:paraId="1C7F2BEA" w14:textId="77777777" w:rsidR="002E229E" w:rsidRDefault="002E229E"/>
        </w:tc>
        <w:tc>
          <w:tcPr>
            <w:tcW w:w="0" w:type="auto"/>
          </w:tcPr>
          <w:p w14:paraId="1C7F2BEB" w14:textId="77777777" w:rsidR="002E229E" w:rsidRDefault="002E229E"/>
        </w:tc>
      </w:tr>
      <w:tr w:rsidR="002E229E" w14:paraId="1C7F2BF0" w14:textId="77777777">
        <w:tc>
          <w:tcPr>
            <w:tcW w:w="0" w:type="auto"/>
          </w:tcPr>
          <w:p w14:paraId="1C7F2BED" w14:textId="77777777" w:rsidR="002E229E" w:rsidRDefault="00EB0030">
            <w:pPr>
              <w:pStyle w:val="Compact"/>
            </w:pPr>
            <w:r>
              <w:t>FIX version</w:t>
            </w:r>
          </w:p>
        </w:tc>
        <w:tc>
          <w:tcPr>
            <w:tcW w:w="0" w:type="auto"/>
          </w:tcPr>
          <w:p w14:paraId="1C7F2BEE" w14:textId="77777777" w:rsidR="002E229E" w:rsidRDefault="002E229E"/>
        </w:tc>
        <w:tc>
          <w:tcPr>
            <w:tcW w:w="0" w:type="auto"/>
          </w:tcPr>
          <w:p w14:paraId="1C7F2BEF" w14:textId="77777777" w:rsidR="002E229E" w:rsidRDefault="002E229E"/>
        </w:tc>
      </w:tr>
      <w:tr w:rsidR="002E229E" w14:paraId="1C7F2BF4" w14:textId="77777777">
        <w:tc>
          <w:tcPr>
            <w:tcW w:w="0" w:type="auto"/>
          </w:tcPr>
          <w:p w14:paraId="1C7F2BF1" w14:textId="77777777" w:rsidR="002E229E" w:rsidRDefault="00EB0030">
            <w:pPr>
              <w:pStyle w:val="Compact"/>
            </w:pPr>
            <w:r>
              <w:t>Service pack</w:t>
            </w:r>
          </w:p>
        </w:tc>
        <w:tc>
          <w:tcPr>
            <w:tcW w:w="0" w:type="auto"/>
          </w:tcPr>
          <w:p w14:paraId="1C7F2BF2" w14:textId="77777777" w:rsidR="002E229E" w:rsidRDefault="002E229E"/>
        </w:tc>
        <w:tc>
          <w:tcPr>
            <w:tcW w:w="0" w:type="auto"/>
          </w:tcPr>
          <w:p w14:paraId="1C7F2BF3" w14:textId="77777777" w:rsidR="002E229E" w:rsidRDefault="002E229E"/>
        </w:tc>
      </w:tr>
      <w:tr w:rsidR="002E229E" w14:paraId="1C7F2BF8" w14:textId="77777777">
        <w:tc>
          <w:tcPr>
            <w:tcW w:w="0" w:type="auto"/>
          </w:tcPr>
          <w:p w14:paraId="1C7F2BF5" w14:textId="77777777" w:rsidR="002E229E" w:rsidRDefault="00EB0030">
            <w:pPr>
              <w:pStyle w:val="Compact"/>
            </w:pPr>
            <w:r>
              <w:t>Extension packs</w:t>
            </w:r>
          </w:p>
        </w:tc>
        <w:tc>
          <w:tcPr>
            <w:tcW w:w="0" w:type="auto"/>
          </w:tcPr>
          <w:p w14:paraId="1C7F2BF6" w14:textId="77777777" w:rsidR="002E229E" w:rsidRDefault="002E229E"/>
        </w:tc>
        <w:tc>
          <w:tcPr>
            <w:tcW w:w="0" w:type="auto"/>
          </w:tcPr>
          <w:p w14:paraId="1C7F2BF7" w14:textId="77777777" w:rsidR="002E229E" w:rsidRDefault="002E229E"/>
        </w:tc>
      </w:tr>
      <w:tr w:rsidR="002E229E" w14:paraId="1C7F2BFC" w14:textId="77777777">
        <w:tc>
          <w:tcPr>
            <w:tcW w:w="0" w:type="auto"/>
          </w:tcPr>
          <w:p w14:paraId="1C7F2BF9" w14:textId="77777777" w:rsidR="002E229E" w:rsidRDefault="00EB0030">
            <w:pPr>
              <w:pStyle w:val="Compact"/>
            </w:pPr>
            <w:r>
              <w:rPr>
                <w:b/>
                <w:bCs/>
              </w:rPr>
              <w:t>Presentation Layer</w:t>
            </w:r>
          </w:p>
        </w:tc>
        <w:tc>
          <w:tcPr>
            <w:tcW w:w="0" w:type="auto"/>
          </w:tcPr>
          <w:p w14:paraId="1C7F2BFA" w14:textId="77777777" w:rsidR="002E229E" w:rsidRDefault="002E229E"/>
        </w:tc>
        <w:tc>
          <w:tcPr>
            <w:tcW w:w="0" w:type="auto"/>
          </w:tcPr>
          <w:p w14:paraId="1C7F2BFB" w14:textId="77777777" w:rsidR="002E229E" w:rsidRDefault="002E229E"/>
        </w:tc>
      </w:tr>
      <w:tr w:rsidR="002E229E" w14:paraId="1C7F2C00" w14:textId="77777777">
        <w:tc>
          <w:tcPr>
            <w:tcW w:w="0" w:type="auto"/>
          </w:tcPr>
          <w:p w14:paraId="1C7F2BFD" w14:textId="77777777" w:rsidR="002E229E" w:rsidRDefault="00EB0030">
            <w:pPr>
              <w:pStyle w:val="Compact"/>
            </w:pPr>
            <w:r>
              <w:t>Message encoding</w:t>
            </w:r>
          </w:p>
        </w:tc>
        <w:tc>
          <w:tcPr>
            <w:tcW w:w="0" w:type="auto"/>
          </w:tcPr>
          <w:p w14:paraId="1C7F2BFE" w14:textId="77777777" w:rsidR="002E229E" w:rsidRDefault="002E229E"/>
        </w:tc>
        <w:tc>
          <w:tcPr>
            <w:tcW w:w="0" w:type="auto"/>
          </w:tcPr>
          <w:p w14:paraId="1C7F2BFF" w14:textId="77777777" w:rsidR="002E229E" w:rsidRDefault="002E229E"/>
        </w:tc>
      </w:tr>
      <w:tr w:rsidR="002E229E" w14:paraId="1C7F2C04" w14:textId="77777777">
        <w:tc>
          <w:tcPr>
            <w:tcW w:w="0" w:type="auto"/>
          </w:tcPr>
          <w:p w14:paraId="1C7F2C01" w14:textId="77777777" w:rsidR="002E229E" w:rsidRDefault="00EB0030">
            <w:pPr>
              <w:pStyle w:val="Compact"/>
            </w:pPr>
            <w:r>
              <w:t>Version</w:t>
            </w:r>
          </w:p>
        </w:tc>
        <w:tc>
          <w:tcPr>
            <w:tcW w:w="0" w:type="auto"/>
          </w:tcPr>
          <w:p w14:paraId="1C7F2C02" w14:textId="77777777" w:rsidR="002E229E" w:rsidRDefault="002E229E"/>
        </w:tc>
        <w:tc>
          <w:tcPr>
            <w:tcW w:w="0" w:type="auto"/>
          </w:tcPr>
          <w:p w14:paraId="1C7F2C03" w14:textId="77777777" w:rsidR="002E229E" w:rsidRDefault="002E229E"/>
        </w:tc>
      </w:tr>
      <w:tr w:rsidR="002E229E" w14:paraId="1C7F2C08" w14:textId="77777777">
        <w:tc>
          <w:tcPr>
            <w:tcW w:w="0" w:type="auto"/>
          </w:tcPr>
          <w:p w14:paraId="1C7F2C05" w14:textId="77777777" w:rsidR="002E229E" w:rsidRDefault="00EB0030">
            <w:pPr>
              <w:pStyle w:val="Compact"/>
            </w:pPr>
            <w:r>
              <w:t>Schema/templates</w:t>
            </w:r>
          </w:p>
        </w:tc>
        <w:tc>
          <w:tcPr>
            <w:tcW w:w="0" w:type="auto"/>
          </w:tcPr>
          <w:p w14:paraId="1C7F2C06" w14:textId="77777777" w:rsidR="002E229E" w:rsidRDefault="002E229E"/>
        </w:tc>
        <w:tc>
          <w:tcPr>
            <w:tcW w:w="0" w:type="auto"/>
          </w:tcPr>
          <w:p w14:paraId="1C7F2C07" w14:textId="77777777" w:rsidR="002E229E" w:rsidRDefault="002E229E"/>
        </w:tc>
      </w:tr>
      <w:tr w:rsidR="002E229E" w14:paraId="1C7F2C0C" w14:textId="77777777">
        <w:tc>
          <w:tcPr>
            <w:tcW w:w="0" w:type="auto"/>
          </w:tcPr>
          <w:p w14:paraId="1C7F2C09" w14:textId="77777777" w:rsidR="002E229E" w:rsidRDefault="00EB0030">
            <w:pPr>
              <w:pStyle w:val="Compact"/>
            </w:pPr>
            <w:r>
              <w:t>Framing</w:t>
            </w:r>
          </w:p>
        </w:tc>
        <w:tc>
          <w:tcPr>
            <w:tcW w:w="0" w:type="auto"/>
          </w:tcPr>
          <w:p w14:paraId="1C7F2C0A" w14:textId="77777777" w:rsidR="002E229E" w:rsidRDefault="002E229E"/>
        </w:tc>
        <w:tc>
          <w:tcPr>
            <w:tcW w:w="0" w:type="auto"/>
          </w:tcPr>
          <w:p w14:paraId="1C7F2C0B" w14:textId="77777777" w:rsidR="002E229E" w:rsidRDefault="002E229E"/>
        </w:tc>
      </w:tr>
      <w:tr w:rsidR="002E229E" w14:paraId="1C7F2C10" w14:textId="77777777">
        <w:tc>
          <w:tcPr>
            <w:tcW w:w="0" w:type="auto"/>
          </w:tcPr>
          <w:p w14:paraId="1C7F2C0D" w14:textId="77777777" w:rsidR="002E229E" w:rsidRDefault="00EB0030">
            <w:pPr>
              <w:pStyle w:val="Compact"/>
            </w:pPr>
            <w:r>
              <w:rPr>
                <w:b/>
                <w:bCs/>
              </w:rPr>
              <w:t>Session Layer</w:t>
            </w:r>
          </w:p>
        </w:tc>
        <w:tc>
          <w:tcPr>
            <w:tcW w:w="0" w:type="auto"/>
          </w:tcPr>
          <w:p w14:paraId="1C7F2C0E" w14:textId="77777777" w:rsidR="002E229E" w:rsidRDefault="002E229E"/>
        </w:tc>
        <w:tc>
          <w:tcPr>
            <w:tcW w:w="0" w:type="auto"/>
          </w:tcPr>
          <w:p w14:paraId="1C7F2C0F" w14:textId="77777777" w:rsidR="002E229E" w:rsidRDefault="002E229E"/>
        </w:tc>
      </w:tr>
      <w:tr w:rsidR="002E229E" w14:paraId="1C7F2C14" w14:textId="77777777">
        <w:tc>
          <w:tcPr>
            <w:tcW w:w="0" w:type="auto"/>
          </w:tcPr>
          <w:p w14:paraId="1C7F2C11" w14:textId="77777777" w:rsidR="002E229E" w:rsidRDefault="00EB0030">
            <w:pPr>
              <w:pStyle w:val="Compact"/>
            </w:pPr>
            <w:r>
              <w:t>Supported flow types</w:t>
            </w:r>
          </w:p>
        </w:tc>
        <w:tc>
          <w:tcPr>
            <w:tcW w:w="0" w:type="auto"/>
          </w:tcPr>
          <w:p w14:paraId="1C7F2C12" w14:textId="77777777" w:rsidR="002E229E" w:rsidRDefault="002E229E"/>
        </w:tc>
        <w:tc>
          <w:tcPr>
            <w:tcW w:w="0" w:type="auto"/>
          </w:tcPr>
          <w:p w14:paraId="1C7F2C13" w14:textId="77777777" w:rsidR="002E229E" w:rsidRDefault="002E229E"/>
        </w:tc>
      </w:tr>
      <w:tr w:rsidR="002E229E" w14:paraId="1C7F2C18" w14:textId="77777777">
        <w:tc>
          <w:tcPr>
            <w:tcW w:w="0" w:type="auto"/>
          </w:tcPr>
          <w:p w14:paraId="1C7F2C15" w14:textId="77777777" w:rsidR="002E229E" w:rsidRDefault="00EB0030">
            <w:pPr>
              <w:pStyle w:val="Compact"/>
            </w:pPr>
            <w:r>
              <w:rPr>
                <w:b/>
                <w:bCs/>
              </w:rPr>
              <w:t>Security protocols</w:t>
            </w:r>
          </w:p>
        </w:tc>
        <w:tc>
          <w:tcPr>
            <w:tcW w:w="0" w:type="auto"/>
          </w:tcPr>
          <w:p w14:paraId="1C7F2C16" w14:textId="77777777" w:rsidR="002E229E" w:rsidRDefault="002E229E"/>
        </w:tc>
        <w:tc>
          <w:tcPr>
            <w:tcW w:w="0" w:type="auto"/>
          </w:tcPr>
          <w:p w14:paraId="1C7F2C17" w14:textId="77777777" w:rsidR="002E229E" w:rsidRDefault="002E229E"/>
        </w:tc>
      </w:tr>
      <w:tr w:rsidR="002E229E" w14:paraId="1C7F2C1C" w14:textId="77777777">
        <w:tc>
          <w:tcPr>
            <w:tcW w:w="0" w:type="auto"/>
          </w:tcPr>
          <w:p w14:paraId="1C7F2C19" w14:textId="77777777" w:rsidR="002E229E" w:rsidRDefault="00EB0030">
            <w:pPr>
              <w:pStyle w:val="Compact"/>
            </w:pPr>
            <w:r>
              <w:t>TLS version</w:t>
            </w:r>
          </w:p>
        </w:tc>
        <w:tc>
          <w:tcPr>
            <w:tcW w:w="0" w:type="auto"/>
          </w:tcPr>
          <w:p w14:paraId="1C7F2C1A" w14:textId="77777777" w:rsidR="002E229E" w:rsidRDefault="002E229E"/>
        </w:tc>
        <w:tc>
          <w:tcPr>
            <w:tcW w:w="0" w:type="auto"/>
          </w:tcPr>
          <w:p w14:paraId="1C7F2C1B" w14:textId="77777777" w:rsidR="002E229E" w:rsidRDefault="002E229E"/>
        </w:tc>
      </w:tr>
      <w:tr w:rsidR="002E229E" w14:paraId="1C7F2C20" w14:textId="77777777">
        <w:tc>
          <w:tcPr>
            <w:tcW w:w="0" w:type="auto"/>
          </w:tcPr>
          <w:p w14:paraId="1C7F2C1D" w14:textId="77777777" w:rsidR="002E229E" w:rsidRDefault="00EB0030">
            <w:pPr>
              <w:pStyle w:val="Compact"/>
            </w:pPr>
            <w:r>
              <w:t>Authentication</w:t>
            </w:r>
          </w:p>
        </w:tc>
        <w:tc>
          <w:tcPr>
            <w:tcW w:w="0" w:type="auto"/>
          </w:tcPr>
          <w:p w14:paraId="1C7F2C1E" w14:textId="77777777" w:rsidR="002E229E" w:rsidRDefault="002E229E"/>
        </w:tc>
        <w:tc>
          <w:tcPr>
            <w:tcW w:w="0" w:type="auto"/>
          </w:tcPr>
          <w:p w14:paraId="1C7F2C1F" w14:textId="77777777" w:rsidR="002E229E" w:rsidRDefault="002E229E"/>
        </w:tc>
      </w:tr>
      <w:tr w:rsidR="002E229E" w14:paraId="1C7F2C24" w14:textId="77777777">
        <w:tc>
          <w:tcPr>
            <w:tcW w:w="0" w:type="auto"/>
          </w:tcPr>
          <w:p w14:paraId="1C7F2C21" w14:textId="77777777" w:rsidR="002E229E" w:rsidRDefault="00EB0030">
            <w:pPr>
              <w:pStyle w:val="Compact"/>
            </w:pPr>
            <w:r>
              <w:t>Cipher suites</w:t>
            </w:r>
          </w:p>
        </w:tc>
        <w:tc>
          <w:tcPr>
            <w:tcW w:w="0" w:type="auto"/>
          </w:tcPr>
          <w:p w14:paraId="1C7F2C22" w14:textId="77777777" w:rsidR="002E229E" w:rsidRDefault="002E229E"/>
        </w:tc>
        <w:tc>
          <w:tcPr>
            <w:tcW w:w="0" w:type="auto"/>
          </w:tcPr>
          <w:p w14:paraId="1C7F2C23" w14:textId="77777777" w:rsidR="002E229E" w:rsidRDefault="002E229E"/>
        </w:tc>
      </w:tr>
      <w:tr w:rsidR="002E229E" w14:paraId="1C7F2C28" w14:textId="77777777">
        <w:tc>
          <w:tcPr>
            <w:tcW w:w="0" w:type="auto"/>
          </w:tcPr>
          <w:p w14:paraId="1C7F2C25" w14:textId="77777777" w:rsidR="002E229E" w:rsidRDefault="00EB0030">
            <w:pPr>
              <w:pStyle w:val="Compact"/>
            </w:pPr>
            <w:r>
              <w:rPr>
                <w:b/>
                <w:bCs/>
              </w:rPr>
              <w:t>Transport Layer</w:t>
            </w:r>
          </w:p>
        </w:tc>
        <w:tc>
          <w:tcPr>
            <w:tcW w:w="0" w:type="auto"/>
          </w:tcPr>
          <w:p w14:paraId="1C7F2C26" w14:textId="77777777" w:rsidR="002E229E" w:rsidRDefault="002E229E"/>
        </w:tc>
        <w:tc>
          <w:tcPr>
            <w:tcW w:w="0" w:type="auto"/>
          </w:tcPr>
          <w:p w14:paraId="1C7F2C27" w14:textId="77777777" w:rsidR="002E229E" w:rsidRDefault="002E229E"/>
        </w:tc>
      </w:tr>
      <w:tr w:rsidR="002E229E" w14:paraId="1C7F2C2C" w14:textId="77777777">
        <w:tc>
          <w:tcPr>
            <w:tcW w:w="0" w:type="auto"/>
          </w:tcPr>
          <w:p w14:paraId="1C7F2C29" w14:textId="77777777" w:rsidR="002E229E" w:rsidRDefault="00EB0030">
            <w:pPr>
              <w:pStyle w:val="Compact"/>
            </w:pPr>
            <w:r>
              <w:t>Transports supported</w:t>
            </w:r>
          </w:p>
        </w:tc>
        <w:tc>
          <w:tcPr>
            <w:tcW w:w="0" w:type="auto"/>
          </w:tcPr>
          <w:p w14:paraId="1C7F2C2A" w14:textId="77777777" w:rsidR="002E229E" w:rsidRDefault="002E229E"/>
        </w:tc>
        <w:tc>
          <w:tcPr>
            <w:tcW w:w="0" w:type="auto"/>
          </w:tcPr>
          <w:p w14:paraId="1C7F2C2B" w14:textId="77777777" w:rsidR="002E229E" w:rsidRDefault="002E229E"/>
        </w:tc>
      </w:tr>
      <w:tr w:rsidR="002E229E" w14:paraId="1C7F2C30" w14:textId="77777777">
        <w:tc>
          <w:tcPr>
            <w:tcW w:w="0" w:type="auto"/>
          </w:tcPr>
          <w:p w14:paraId="1C7F2C2D" w14:textId="77777777" w:rsidR="002E229E" w:rsidRDefault="00EB0030">
            <w:pPr>
              <w:pStyle w:val="Compact"/>
            </w:pPr>
            <w:r>
              <w:t>Other network protocols</w:t>
            </w:r>
          </w:p>
        </w:tc>
        <w:tc>
          <w:tcPr>
            <w:tcW w:w="0" w:type="auto"/>
          </w:tcPr>
          <w:p w14:paraId="1C7F2C2E" w14:textId="77777777" w:rsidR="002E229E" w:rsidRDefault="002E229E"/>
        </w:tc>
        <w:tc>
          <w:tcPr>
            <w:tcW w:w="0" w:type="auto"/>
          </w:tcPr>
          <w:p w14:paraId="1C7F2C2F" w14:textId="77777777" w:rsidR="002E229E" w:rsidRDefault="002E229E"/>
        </w:tc>
      </w:tr>
      <w:bookmarkEnd w:id="284"/>
    </w:tbl>
    <w:p w14:paraId="1C7F2C31" w14:textId="77777777" w:rsidR="00EB0030" w:rsidRDefault="00EB0030"/>
    <w:sectPr w:rsidR="00EB0030" w:rsidSect="00864B2F">
      <w:headerReference w:type="default" r:id="rId46"/>
      <w:footerReference w:type="default" r:id="rId47"/>
      <w:pgSz w:w="11900" w:h="16840"/>
      <w:pgMar w:top="1134" w:right="1134" w:bottom="1134" w:left="1134" w:header="113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902E3A" w14:textId="77777777" w:rsidR="00B351D4" w:rsidRDefault="00B351D4">
      <w:pPr>
        <w:spacing w:before="0" w:after="0"/>
      </w:pPr>
      <w:r>
        <w:separator/>
      </w:r>
    </w:p>
  </w:endnote>
  <w:endnote w:type="continuationSeparator" w:id="0">
    <w:p w14:paraId="2C58546E" w14:textId="77777777" w:rsidR="00B351D4" w:rsidRDefault="00B351D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EFF" w:usb1="C000785B" w:usb2="00000009" w:usb3="00000000" w:csb0="000001FF" w:csb1="00000000"/>
  </w:font>
  <w:font w:name="font679">
    <w:altName w:val="Calibri"/>
    <w:panose1 w:val="020B0604020202020204"/>
    <w:charset w:val="00"/>
    <w:family w:val="auto"/>
    <w:notTrueType/>
    <w:pitch w:val="default"/>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6FF" w:usb1="4000FCFF" w:usb2="00000009" w:usb3="00000000" w:csb0="0000019F" w:csb1="00000000"/>
  </w:font>
  <w:font w:name="Symbol">
    <w:panose1 w:val="05050102010706020507"/>
    <w:charset w:val="02"/>
    <w:family w:val="decorative"/>
    <w:pitch w:val="variable"/>
    <w:sig w:usb0="00000003" w:usb1="1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7F2C4A" w14:textId="27489640" w:rsidR="004D4F6A" w:rsidRPr="004D4F6A" w:rsidRDefault="00EB0030" w:rsidP="0025495B">
    <w:pPr>
      <w:pStyle w:val="Fuzeile"/>
      <w:pBdr>
        <w:top w:val="single" w:sz="2" w:space="1" w:color="auto"/>
      </w:pBdr>
      <w:tabs>
        <w:tab w:val="clear" w:pos="9406"/>
        <w:tab w:val="center" w:pos="4536"/>
        <w:tab w:val="right" w:pos="9632"/>
        <w:tab w:val="right" w:pos="14572"/>
      </w:tabs>
    </w:pPr>
    <w:r>
      <w:sym w:font="Symbol" w:char="F0D3"/>
    </w:r>
    <w:r>
      <w:t xml:space="preserve"> Copyright, 2011-2021, FIX Protocol, Limited</w:t>
    </w:r>
    <w:r w:rsidRPr="00CD7392">
      <w:tab/>
    </w:r>
    <w:r w:rsidR="0025495B">
      <w:tab/>
    </w:r>
    <w:r w:rsidR="0025495B">
      <w:tab/>
    </w:r>
    <w:r>
      <w:fldChar w:fldCharType="begin"/>
    </w:r>
    <w:r>
      <w:instrText xml:space="preserve"> KEYWORDS  \* MERGEFORMAT </w:instrText>
    </w:r>
    <w:r>
      <w:fldChar w:fldCharType="end"/>
    </w:r>
    <w:r>
      <w:fldChar w:fldCharType="begin"/>
    </w:r>
    <w:r>
      <w:instrText xml:space="preserve"> KEYWORDS  \* MERGEFORMAT </w:instrText>
    </w:r>
    <w:r>
      <w:fldChar w:fldCharType="end"/>
    </w:r>
    <w:r w:rsidRPr="00CD7392">
      <w:t xml:space="preserve">Page </w:t>
    </w:r>
    <w:r w:rsidRPr="00CD7392">
      <w:fldChar w:fldCharType="begin"/>
    </w:r>
    <w:r w:rsidRPr="00CD7392">
      <w:instrText xml:space="preserve"> PAGE  \* Arabic  \* MERGEFORMAT </w:instrText>
    </w:r>
    <w:r w:rsidRPr="00CD7392">
      <w:fldChar w:fldCharType="separate"/>
    </w:r>
    <w:r>
      <w:t>2</w:t>
    </w:r>
    <w:r w:rsidRPr="00CD7392">
      <w:fldChar w:fldCharType="end"/>
    </w:r>
    <w:r>
      <w:t xml:space="preserve"> of </w:t>
    </w:r>
    <w:r>
      <w:fldChar w:fldCharType="begin"/>
    </w:r>
    <w:r>
      <w:instrText xml:space="preserve"> NUMPAGES </w:instrText>
    </w:r>
    <w:r>
      <w:fldChar w:fldCharType="separate"/>
    </w:r>
    <w: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7F2C4C" w14:textId="77777777" w:rsidR="00C35F39" w:rsidRPr="001E4AED" w:rsidRDefault="00EB0030" w:rsidP="00D63D82">
    <w:pPr>
      <w:pStyle w:val="Fuzeile"/>
      <w:pBdr>
        <w:top w:val="single" w:sz="4" w:space="1" w:color="auto"/>
      </w:pBdr>
    </w:pPr>
    <w:r>
      <w:sym w:font="Symbol" w:char="F0D3"/>
    </w:r>
    <w:r>
      <w:t xml:space="preserve"> Copyright, 2011-2021, FIX Protocol, Limited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32AE55" w14:textId="77777777" w:rsidR="00B73E8A" w:rsidRPr="004D4F6A" w:rsidRDefault="00B73E8A" w:rsidP="00B73E8A">
    <w:pPr>
      <w:pStyle w:val="Fuzeile"/>
      <w:pBdr>
        <w:top w:val="single" w:sz="2" w:space="1" w:color="auto"/>
      </w:pBdr>
      <w:tabs>
        <w:tab w:val="clear" w:pos="9406"/>
        <w:tab w:val="center" w:pos="4536"/>
        <w:tab w:val="right" w:pos="14572"/>
      </w:tabs>
    </w:pPr>
    <w:r>
      <w:sym w:font="Symbol" w:char="F0D3"/>
    </w:r>
    <w:r>
      <w:t xml:space="preserve"> Copyright, 2011-2021, FIX Protocol, Limited</w:t>
    </w:r>
    <w:r w:rsidRPr="00CD7392">
      <w:tab/>
    </w:r>
    <w:r>
      <w:tab/>
    </w:r>
    <w:r>
      <w:tab/>
    </w:r>
    <w:r>
      <w:fldChar w:fldCharType="begin"/>
    </w:r>
    <w:r>
      <w:instrText xml:space="preserve"> KEYWORDS  \* MERGEFORMAT </w:instrText>
    </w:r>
    <w:r>
      <w:fldChar w:fldCharType="end"/>
    </w:r>
    <w:r>
      <w:fldChar w:fldCharType="begin"/>
    </w:r>
    <w:r>
      <w:instrText xml:space="preserve"> KEYWORDS  \* MERGEFORMAT </w:instrText>
    </w:r>
    <w:r>
      <w:fldChar w:fldCharType="end"/>
    </w:r>
    <w:r w:rsidRPr="00CD7392">
      <w:t xml:space="preserve">Page </w:t>
    </w:r>
    <w:r w:rsidRPr="00CD7392">
      <w:fldChar w:fldCharType="begin"/>
    </w:r>
    <w:r w:rsidRPr="00CD7392">
      <w:instrText xml:space="preserve"> PAGE  \* Arabic  \* MERGEFORMAT </w:instrText>
    </w:r>
    <w:r w:rsidRPr="00CD7392">
      <w:fldChar w:fldCharType="separate"/>
    </w:r>
    <w:r>
      <w:t>2</w:t>
    </w:r>
    <w:r w:rsidRPr="00CD7392">
      <w:fldChar w:fldCharType="end"/>
    </w:r>
    <w:r>
      <w:t xml:space="preserve"> of </w:t>
    </w:r>
    <w:r>
      <w:fldChar w:fldCharType="begin"/>
    </w:r>
    <w:r>
      <w:instrText xml:space="preserve"> NUMPAGES </w:instrText>
    </w:r>
    <w:r>
      <w:fldChar w:fldCharType="separate"/>
    </w:r>
    <w:r>
      <w:t>3</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05162E" w14:textId="77777777" w:rsidR="00B73E8A" w:rsidRPr="004D4F6A" w:rsidRDefault="00B73E8A" w:rsidP="0030538F">
    <w:pPr>
      <w:pStyle w:val="Fuzeile"/>
      <w:pBdr>
        <w:top w:val="single" w:sz="2" w:space="1" w:color="auto"/>
      </w:pBdr>
      <w:tabs>
        <w:tab w:val="clear" w:pos="9406"/>
        <w:tab w:val="center" w:pos="4536"/>
        <w:tab w:val="right" w:pos="9632"/>
        <w:tab w:val="right" w:pos="14572"/>
      </w:tabs>
    </w:pPr>
    <w:r>
      <w:sym w:font="Symbol" w:char="F0D3"/>
    </w:r>
    <w:r>
      <w:t xml:space="preserve"> Copyright, 2011-2021, FIX Protocol, Limited</w:t>
    </w:r>
    <w:r w:rsidRPr="00CD7392">
      <w:tab/>
    </w:r>
    <w:r>
      <w:tab/>
    </w:r>
    <w:r>
      <w:tab/>
    </w:r>
    <w:r>
      <w:fldChar w:fldCharType="begin"/>
    </w:r>
    <w:r>
      <w:instrText xml:space="preserve"> KEYWORDS  \* MERGEFORMAT </w:instrText>
    </w:r>
    <w:r>
      <w:fldChar w:fldCharType="end"/>
    </w:r>
    <w:r>
      <w:fldChar w:fldCharType="begin"/>
    </w:r>
    <w:r>
      <w:instrText xml:space="preserve"> KEYWORDS  \* MERGEFORMAT </w:instrText>
    </w:r>
    <w:r>
      <w:fldChar w:fldCharType="end"/>
    </w:r>
    <w:r w:rsidRPr="00CD7392">
      <w:t xml:space="preserve">Page </w:t>
    </w:r>
    <w:r w:rsidRPr="00CD7392">
      <w:fldChar w:fldCharType="begin"/>
    </w:r>
    <w:r w:rsidRPr="00CD7392">
      <w:instrText xml:space="preserve"> PAGE  \* Arabic  \* MERGEFORMAT </w:instrText>
    </w:r>
    <w:r w:rsidRPr="00CD7392">
      <w:fldChar w:fldCharType="separate"/>
    </w:r>
    <w:r>
      <w:t>2</w:t>
    </w:r>
    <w:r w:rsidRPr="00CD7392">
      <w:fldChar w:fldCharType="end"/>
    </w:r>
    <w:r>
      <w:t xml:space="preserve"> of </w:t>
    </w:r>
    <w:r>
      <w:fldChar w:fldCharType="begin"/>
    </w:r>
    <w:r>
      <w:instrText xml:space="preserve"> NUMPAGES </w:instrText>
    </w:r>
    <w:r>
      <w:fldChar w:fldCharType="separate"/>
    </w:r>
    <w: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4117D9" w14:textId="77777777" w:rsidR="00B351D4" w:rsidRDefault="00B351D4">
      <w:r>
        <w:separator/>
      </w:r>
    </w:p>
  </w:footnote>
  <w:footnote w:type="continuationSeparator" w:id="0">
    <w:p w14:paraId="4A91974D" w14:textId="77777777" w:rsidR="00B351D4" w:rsidRDefault="00B351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7F2C48" w14:textId="77777777" w:rsidR="004D4F6A" w:rsidRDefault="00EB0030" w:rsidP="00AE3FD4">
    <w:pPr>
      <w:pStyle w:val="Kopfzeile"/>
      <w:pBdr>
        <w:bottom w:val="single" w:sz="4" w:space="1" w:color="auto"/>
      </w:pBdr>
      <w:tabs>
        <w:tab w:val="clear" w:pos="9406"/>
        <w:tab w:val="right" w:pos="9632"/>
      </w:tabs>
    </w:pPr>
    <w:r>
      <w:t>FIX TECHNICAL STANDARD – FIX PERFORMANCE SESSION LAYER (FIXP)</w:t>
    </w:r>
    <w:r>
      <w:tab/>
      <w:t>April 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7F2C4B" w14:textId="77777777" w:rsidR="00C35F39" w:rsidRPr="00C35F39" w:rsidRDefault="00EB0030" w:rsidP="005D738E">
    <w:pPr>
      <w:pStyle w:val="Kopfzeile"/>
      <w:rPr>
        <w:lang w:val="de-DE"/>
      </w:rPr>
    </w:pPr>
    <w:r>
      <w:rPr>
        <w:noProof/>
      </w:rPr>
      <w:drawing>
        <wp:inline distT="0" distB="0" distL="0" distR="0" wp14:anchorId="1C7F2C4D" wp14:editId="1C7F2C4E">
          <wp:extent cx="2371725" cy="514350"/>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71725" cy="51435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746CF" w14:textId="77777777" w:rsidR="008D662E" w:rsidRDefault="008D662E" w:rsidP="008D662E">
    <w:pPr>
      <w:pStyle w:val="Kopfzeile"/>
      <w:pBdr>
        <w:bottom w:val="single" w:sz="4" w:space="1" w:color="auto"/>
      </w:pBdr>
      <w:tabs>
        <w:tab w:val="clear" w:pos="9406"/>
        <w:tab w:val="right" w:pos="14572"/>
      </w:tabs>
    </w:pPr>
    <w:r>
      <w:t>FIX TECHNICAL STANDARD – FIX PERFORMANCE SESSION LAYER (FIXP)</w:t>
    </w:r>
    <w:r>
      <w:tab/>
      <w:t>April 2021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5AAE74" w14:textId="77777777" w:rsidR="00864B2F" w:rsidRDefault="00864B2F" w:rsidP="00AE3FD4">
    <w:pPr>
      <w:pStyle w:val="Kopfzeile"/>
      <w:pBdr>
        <w:bottom w:val="single" w:sz="4" w:space="1" w:color="auto"/>
      </w:pBdr>
      <w:tabs>
        <w:tab w:val="clear" w:pos="9406"/>
        <w:tab w:val="right" w:pos="9632"/>
      </w:tabs>
    </w:pPr>
    <w:r>
      <w:t>FIX TECHNICAL STANDARD – FIX PERFORMANCE SESSION LAYER (FIXP)</w:t>
    </w:r>
    <w:r>
      <w:tab/>
      <w:t>April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C29B2"/>
    <w:multiLevelType w:val="multilevel"/>
    <w:tmpl w:val="D96E0A68"/>
    <w:lvl w:ilvl="0">
      <w:start w:val="1"/>
      <w:numFmt w:val="decimal"/>
      <w:pStyle w:val="berschrift1"/>
      <w:lvlText w:val="%1"/>
      <w:lvlJc w:val="left"/>
      <w:pPr>
        <w:ind w:left="425" w:hanging="425"/>
      </w:pPr>
      <w:rPr>
        <w:rFonts w:hint="default"/>
      </w:rPr>
    </w:lvl>
    <w:lvl w:ilvl="1">
      <w:start w:val="1"/>
      <w:numFmt w:val="decimal"/>
      <w:pStyle w:val="berschrift2"/>
      <w:lvlText w:val="%1.%2"/>
      <w:lvlJc w:val="left"/>
      <w:pPr>
        <w:ind w:left="567" w:hanging="567"/>
      </w:pPr>
      <w:rPr>
        <w:rFonts w:hint="default"/>
      </w:rPr>
    </w:lvl>
    <w:lvl w:ilvl="2">
      <w:start w:val="1"/>
      <w:numFmt w:val="decimal"/>
      <w:pStyle w:val="berschrift3"/>
      <w:lvlText w:val="%1.%2.%3"/>
      <w:lvlJc w:val="left"/>
      <w:pPr>
        <w:ind w:left="709" w:hanging="709"/>
      </w:pPr>
      <w:rPr>
        <w:rFonts w:hint="default"/>
      </w:rPr>
    </w:lvl>
    <w:lvl w:ilvl="3">
      <w:start w:val="1"/>
      <w:numFmt w:val="decimal"/>
      <w:pStyle w:val="berschrift4"/>
      <w:lvlText w:val="%1.%2.%3.%4"/>
      <w:lvlJc w:val="left"/>
      <w:pPr>
        <w:ind w:left="851" w:hanging="851"/>
      </w:pPr>
      <w:rPr>
        <w:rFonts w:hint="default"/>
      </w:rPr>
    </w:lvl>
    <w:lvl w:ilvl="4">
      <w:start w:val="1"/>
      <w:numFmt w:val="decimal"/>
      <w:pStyle w:val="berschrift5"/>
      <w:lvlText w:val="%1.%2.%3.%4.%5"/>
      <w:lvlJc w:val="left"/>
      <w:pPr>
        <w:ind w:left="992" w:hanging="992"/>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 w15:restartNumberingAfterBreak="0">
    <w:nsid w:val="4C424A61"/>
    <w:multiLevelType w:val="hybridMultilevel"/>
    <w:tmpl w:val="98D21AD8"/>
    <w:lvl w:ilvl="0" w:tplc="58DC7804">
      <w:start w:val="1"/>
      <w:numFmt w:val="decimal"/>
      <w:pStyle w:val="TableCaption"/>
      <w:lvlText w:val="Table %1 —"/>
      <w:lvlJc w:val="left"/>
      <w:pPr>
        <w:ind w:left="851" w:hanging="85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1315DCA"/>
    <w:multiLevelType w:val="multilevel"/>
    <w:tmpl w:val="2F3EBEEE"/>
    <w:lvl w:ilvl="0">
      <w:numFmt w:val="bullet"/>
      <w:lvlText w:val="•"/>
      <w:lvlJc w:val="left"/>
      <w:pPr>
        <w:tabs>
          <w:tab w:val="num" w:pos="567"/>
        </w:tabs>
        <w:ind w:left="930" w:hanging="363"/>
      </w:pPr>
      <w:rPr>
        <w:rFonts w:hint="default"/>
      </w:rPr>
    </w:lvl>
    <w:lvl w:ilvl="1">
      <w:numFmt w:val="bullet"/>
      <w:lvlText w:val="–"/>
      <w:lvlJc w:val="left"/>
      <w:pPr>
        <w:ind w:left="1293" w:hanging="363"/>
      </w:pPr>
      <w:rPr>
        <w:rFonts w:ascii="font679" w:hAnsi="font679" w:hint="default"/>
      </w:rPr>
    </w:lvl>
    <w:lvl w:ilvl="2">
      <w:numFmt w:val="bullet"/>
      <w:lvlText w:val="→"/>
      <w:lvlJc w:val="left"/>
      <w:pPr>
        <w:tabs>
          <w:tab w:val="num" w:pos="1440"/>
        </w:tabs>
        <w:ind w:left="1656" w:hanging="363"/>
      </w:pPr>
      <w:rPr>
        <w:rFonts w:ascii="Times New Roman" w:hAnsi="Times New Roman" w:cs="Times New Roman"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3" w15:restartNumberingAfterBreak="0">
    <w:nsid w:val="7203404A"/>
    <w:multiLevelType w:val="hybridMultilevel"/>
    <w:tmpl w:val="5E988074"/>
    <w:lvl w:ilvl="0" w:tplc="69D45D94">
      <w:start w:val="1"/>
      <w:numFmt w:val="decimal"/>
      <w:pStyle w:val="ImageCaption"/>
      <w:lvlText w:val="Figure %1 —"/>
      <w:lvlJc w:val="left"/>
      <w:pPr>
        <w:ind w:left="794" w:hanging="79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F3B08"/>
    <w:rsid w:val="001647AA"/>
    <w:rsid w:val="001851D6"/>
    <w:rsid w:val="001F5357"/>
    <w:rsid w:val="0025495B"/>
    <w:rsid w:val="002E229E"/>
    <w:rsid w:val="0030538F"/>
    <w:rsid w:val="003658B9"/>
    <w:rsid w:val="003711EA"/>
    <w:rsid w:val="00440634"/>
    <w:rsid w:val="004906C5"/>
    <w:rsid w:val="004E29B3"/>
    <w:rsid w:val="00546237"/>
    <w:rsid w:val="00590D07"/>
    <w:rsid w:val="00685E9F"/>
    <w:rsid w:val="00784D58"/>
    <w:rsid w:val="007B097B"/>
    <w:rsid w:val="00864B2F"/>
    <w:rsid w:val="008D662E"/>
    <w:rsid w:val="008D6863"/>
    <w:rsid w:val="009C2324"/>
    <w:rsid w:val="00A05AEE"/>
    <w:rsid w:val="00B351D4"/>
    <w:rsid w:val="00B73E8A"/>
    <w:rsid w:val="00B86B75"/>
    <w:rsid w:val="00BC48D5"/>
    <w:rsid w:val="00C36279"/>
    <w:rsid w:val="00C36457"/>
    <w:rsid w:val="00C55EC8"/>
    <w:rsid w:val="00CF4086"/>
    <w:rsid w:val="00DF6CAF"/>
    <w:rsid w:val="00E145C4"/>
    <w:rsid w:val="00E315A3"/>
    <w:rsid w:val="00E607BA"/>
    <w:rsid w:val="00E71A11"/>
    <w:rsid w:val="00EB0030"/>
    <w:rsid w:val="00FF7AC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F173B"/>
  <w15:docId w15:val="{FB0D3DCE-E350-8044-86F8-E2B669EB7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80560"/>
    <w:pPr>
      <w:spacing w:before="120" w:after="120"/>
    </w:pPr>
    <w:rPr>
      <w:rFonts w:ascii="Calibri" w:hAnsi="Calibri"/>
      <w:sz w:val="20"/>
      <w:lang w:val="en-US"/>
    </w:rPr>
  </w:style>
  <w:style w:type="paragraph" w:styleId="berschrift1">
    <w:name w:val="heading 1"/>
    <w:basedOn w:val="Standard"/>
    <w:next w:val="Textkrper"/>
    <w:link w:val="berschrift1Zchn"/>
    <w:uiPriority w:val="9"/>
    <w:qFormat/>
    <w:rsid w:val="003B3D99"/>
    <w:pPr>
      <w:keepNext/>
      <w:keepLines/>
      <w:pageBreakBefore/>
      <w:numPr>
        <w:numId w:val="1"/>
      </w:numPr>
      <w:tabs>
        <w:tab w:val="left" w:pos="425"/>
      </w:tabs>
      <w:spacing w:before="240"/>
      <w:ind w:left="284" w:hanging="284"/>
      <w:outlineLvl w:val="0"/>
    </w:pPr>
    <w:rPr>
      <w:rFonts w:eastAsiaTheme="majorEastAsia" w:cstheme="majorBidi"/>
      <w:b/>
      <w:bCs/>
      <w:color w:val="2F5496" w:themeColor="accent1" w:themeShade="BF"/>
      <w:sz w:val="28"/>
      <w:szCs w:val="32"/>
    </w:rPr>
  </w:style>
  <w:style w:type="paragraph" w:styleId="berschrift2">
    <w:name w:val="heading 2"/>
    <w:basedOn w:val="Standard"/>
    <w:next w:val="Textkrper"/>
    <w:link w:val="berschrift2Zchn"/>
    <w:uiPriority w:val="9"/>
    <w:unhideWhenUsed/>
    <w:qFormat/>
    <w:rsid w:val="003B3D99"/>
    <w:pPr>
      <w:keepNext/>
      <w:keepLines/>
      <w:numPr>
        <w:ilvl w:val="1"/>
        <w:numId w:val="1"/>
      </w:numPr>
      <w:tabs>
        <w:tab w:val="left" w:pos="624"/>
      </w:tabs>
      <w:spacing w:before="360"/>
      <w:ind w:left="425" w:hanging="425"/>
      <w:outlineLvl w:val="1"/>
    </w:pPr>
    <w:rPr>
      <w:rFonts w:eastAsiaTheme="majorEastAsia" w:cstheme="majorBidi"/>
      <w:b/>
      <w:bCs/>
      <w:color w:val="4472C4" w:themeColor="accent1"/>
      <w:sz w:val="24"/>
      <w:szCs w:val="32"/>
    </w:rPr>
  </w:style>
  <w:style w:type="paragraph" w:styleId="berschrift3">
    <w:name w:val="heading 3"/>
    <w:basedOn w:val="Standard"/>
    <w:next w:val="Textkrper"/>
    <w:link w:val="berschrift3Zchn"/>
    <w:uiPriority w:val="9"/>
    <w:unhideWhenUsed/>
    <w:qFormat/>
    <w:rsid w:val="008E39D7"/>
    <w:pPr>
      <w:keepNext/>
      <w:keepLines/>
      <w:numPr>
        <w:ilvl w:val="2"/>
        <w:numId w:val="1"/>
      </w:numPr>
      <w:tabs>
        <w:tab w:val="left" w:pos="680"/>
      </w:tabs>
      <w:spacing w:before="200"/>
      <w:ind w:left="510" w:hanging="510"/>
      <w:outlineLvl w:val="2"/>
    </w:pPr>
    <w:rPr>
      <w:rFonts w:eastAsiaTheme="majorEastAsia" w:cstheme="majorBidi"/>
      <w:b/>
      <w:bCs/>
      <w:color w:val="4472C4" w:themeColor="accent1"/>
      <w:sz w:val="22"/>
      <w:szCs w:val="28"/>
    </w:rPr>
  </w:style>
  <w:style w:type="paragraph" w:styleId="berschrift4">
    <w:name w:val="heading 4"/>
    <w:basedOn w:val="Standard"/>
    <w:next w:val="Textkrper"/>
    <w:link w:val="berschrift4Zchn"/>
    <w:uiPriority w:val="9"/>
    <w:unhideWhenUsed/>
    <w:qFormat/>
    <w:rsid w:val="003B3D99"/>
    <w:pPr>
      <w:keepNext/>
      <w:keepLines/>
      <w:numPr>
        <w:ilvl w:val="3"/>
        <w:numId w:val="1"/>
      </w:numPr>
      <w:tabs>
        <w:tab w:val="left" w:pos="1021"/>
      </w:tabs>
      <w:spacing w:before="200"/>
      <w:ind w:left="709" w:hanging="709"/>
      <w:outlineLvl w:val="3"/>
    </w:pPr>
    <w:rPr>
      <w:rFonts w:eastAsiaTheme="majorEastAsia" w:cstheme="majorBidi"/>
      <w:b/>
      <w:bCs/>
      <w:color w:val="4472C4" w:themeColor="accent1"/>
    </w:rPr>
  </w:style>
  <w:style w:type="paragraph" w:styleId="berschrift5">
    <w:name w:val="heading 5"/>
    <w:basedOn w:val="Standard"/>
    <w:next w:val="Textkrper"/>
    <w:link w:val="berschrift5Zchn"/>
    <w:uiPriority w:val="9"/>
    <w:unhideWhenUsed/>
    <w:qFormat/>
    <w:rsid w:val="003B3D99"/>
    <w:pPr>
      <w:keepNext/>
      <w:keepLines/>
      <w:numPr>
        <w:ilvl w:val="4"/>
        <w:numId w:val="1"/>
      </w:numPr>
      <w:tabs>
        <w:tab w:val="left" w:pos="1247"/>
      </w:tabs>
      <w:spacing w:before="200" w:after="0"/>
      <w:ind w:left="851" w:hanging="851"/>
      <w:outlineLvl w:val="4"/>
    </w:pPr>
    <w:rPr>
      <w:rFonts w:eastAsiaTheme="majorEastAsia" w:cstheme="majorBidi"/>
      <w:i/>
      <w:iCs/>
      <w:color w:val="4472C4" w:themeColor="accent1"/>
    </w:rPr>
  </w:style>
  <w:style w:type="paragraph" w:styleId="berschrift6">
    <w:name w:val="heading 6"/>
    <w:basedOn w:val="Standard"/>
    <w:next w:val="Textkrper"/>
    <w:link w:val="berschrift6Zchn"/>
    <w:uiPriority w:val="9"/>
    <w:unhideWhenUsed/>
    <w:qFormat/>
    <w:rsid w:val="008B7662"/>
    <w:pPr>
      <w:keepNext/>
      <w:keepLines/>
      <w:numPr>
        <w:ilvl w:val="5"/>
        <w:numId w:val="1"/>
      </w:numPr>
      <w:spacing w:before="200" w:after="0"/>
      <w:outlineLvl w:val="5"/>
    </w:pPr>
    <w:rPr>
      <w:rFonts w:asciiTheme="majorHAnsi" w:eastAsiaTheme="majorEastAsia" w:hAnsiTheme="majorHAnsi" w:cstheme="majorBidi"/>
      <w:color w:val="4472C4" w:themeColor="accent1"/>
    </w:rPr>
  </w:style>
  <w:style w:type="paragraph" w:styleId="berschrift7">
    <w:name w:val="heading 7"/>
    <w:basedOn w:val="Verzeichnis2"/>
    <w:next w:val="Textkrper"/>
    <w:link w:val="berschrift7Zchn"/>
    <w:uiPriority w:val="9"/>
    <w:unhideWhenUsed/>
    <w:qFormat/>
    <w:rsid w:val="008B7662"/>
    <w:pPr>
      <w:numPr>
        <w:ilvl w:val="6"/>
        <w:numId w:val="1"/>
      </w:numPr>
      <w:spacing w:before="0"/>
      <w:outlineLvl w:val="6"/>
    </w:pPr>
  </w:style>
  <w:style w:type="paragraph" w:styleId="berschrift8">
    <w:name w:val="heading 8"/>
    <w:basedOn w:val="Standard"/>
    <w:next w:val="Textkrper"/>
    <w:link w:val="berschrift8Zchn"/>
    <w:uiPriority w:val="9"/>
    <w:unhideWhenUsed/>
    <w:qFormat/>
    <w:rsid w:val="008B7662"/>
    <w:pPr>
      <w:keepNext/>
      <w:keepLines/>
      <w:numPr>
        <w:ilvl w:val="7"/>
        <w:numId w:val="1"/>
      </w:numPr>
      <w:spacing w:before="200" w:after="0"/>
      <w:outlineLvl w:val="7"/>
    </w:pPr>
    <w:rPr>
      <w:rFonts w:asciiTheme="majorHAnsi" w:eastAsiaTheme="majorEastAsia" w:hAnsiTheme="majorHAnsi" w:cstheme="majorBidi"/>
      <w:color w:val="4472C4" w:themeColor="accent1"/>
    </w:rPr>
  </w:style>
  <w:style w:type="paragraph" w:styleId="berschrift9">
    <w:name w:val="heading 9"/>
    <w:basedOn w:val="Standard"/>
    <w:next w:val="Textkrper"/>
    <w:link w:val="berschrift9Zchn"/>
    <w:uiPriority w:val="9"/>
    <w:unhideWhenUsed/>
    <w:qFormat/>
    <w:rsid w:val="008B7662"/>
    <w:pPr>
      <w:keepNext/>
      <w:keepLines/>
      <w:numPr>
        <w:ilvl w:val="8"/>
        <w:numId w:val="1"/>
      </w:numPr>
      <w:spacing w:before="200" w:after="0"/>
      <w:outlineLvl w:val="8"/>
    </w:pPr>
    <w:rPr>
      <w:rFonts w:asciiTheme="majorHAnsi" w:eastAsiaTheme="majorEastAsia" w:hAnsiTheme="majorHAnsi" w:cstheme="majorBidi"/>
      <w:color w:val="4472C4"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B3D99"/>
    <w:rPr>
      <w:rFonts w:ascii="Calibri" w:eastAsiaTheme="majorEastAsia" w:hAnsi="Calibri" w:cstheme="majorBidi"/>
      <w:b/>
      <w:bCs/>
      <w:color w:val="2F5496" w:themeColor="accent1" w:themeShade="BF"/>
      <w:sz w:val="28"/>
      <w:szCs w:val="32"/>
      <w:lang w:val="en-US"/>
    </w:rPr>
  </w:style>
  <w:style w:type="character" w:customStyle="1" w:styleId="berschrift2Zchn">
    <w:name w:val="Überschrift 2 Zchn"/>
    <w:basedOn w:val="Absatz-Standardschriftart"/>
    <w:link w:val="berschrift2"/>
    <w:uiPriority w:val="9"/>
    <w:rsid w:val="003B3D99"/>
    <w:rPr>
      <w:rFonts w:ascii="Calibri" w:eastAsiaTheme="majorEastAsia" w:hAnsi="Calibri" w:cstheme="majorBidi"/>
      <w:b/>
      <w:bCs/>
      <w:color w:val="4472C4" w:themeColor="accent1"/>
      <w:szCs w:val="32"/>
      <w:lang w:val="en-US"/>
    </w:rPr>
  </w:style>
  <w:style w:type="character" w:customStyle="1" w:styleId="berschrift3Zchn">
    <w:name w:val="Überschrift 3 Zchn"/>
    <w:basedOn w:val="Absatz-Standardschriftart"/>
    <w:link w:val="berschrift3"/>
    <w:uiPriority w:val="9"/>
    <w:rsid w:val="008E39D7"/>
    <w:rPr>
      <w:rFonts w:ascii="Calibri" w:eastAsiaTheme="majorEastAsia" w:hAnsi="Calibri" w:cstheme="majorBidi"/>
      <w:b/>
      <w:bCs/>
      <w:color w:val="4472C4" w:themeColor="accent1"/>
      <w:sz w:val="22"/>
      <w:szCs w:val="28"/>
      <w:lang w:val="en-US"/>
    </w:rPr>
  </w:style>
  <w:style w:type="character" w:customStyle="1" w:styleId="berschrift4Zchn">
    <w:name w:val="Überschrift 4 Zchn"/>
    <w:basedOn w:val="Absatz-Standardschriftart"/>
    <w:link w:val="berschrift4"/>
    <w:uiPriority w:val="9"/>
    <w:rsid w:val="003B3D99"/>
    <w:rPr>
      <w:rFonts w:ascii="Calibri" w:eastAsiaTheme="majorEastAsia" w:hAnsi="Calibri" w:cstheme="majorBidi"/>
      <w:b/>
      <w:bCs/>
      <w:color w:val="4472C4" w:themeColor="accent1"/>
      <w:sz w:val="20"/>
      <w:lang w:val="en-US"/>
    </w:rPr>
  </w:style>
  <w:style w:type="character" w:customStyle="1" w:styleId="berschrift5Zchn">
    <w:name w:val="Überschrift 5 Zchn"/>
    <w:basedOn w:val="Absatz-Standardschriftart"/>
    <w:link w:val="berschrift5"/>
    <w:uiPriority w:val="9"/>
    <w:rsid w:val="003B3D99"/>
    <w:rPr>
      <w:rFonts w:ascii="Calibri" w:eastAsiaTheme="majorEastAsia" w:hAnsi="Calibri" w:cstheme="majorBidi"/>
      <w:i/>
      <w:iCs/>
      <w:color w:val="4472C4" w:themeColor="accent1"/>
      <w:sz w:val="20"/>
      <w:lang w:val="en-US"/>
    </w:rPr>
  </w:style>
  <w:style w:type="character" w:customStyle="1" w:styleId="berschrift6Zchn">
    <w:name w:val="Überschrift 6 Zchn"/>
    <w:basedOn w:val="Absatz-Standardschriftart"/>
    <w:link w:val="berschrift6"/>
    <w:uiPriority w:val="9"/>
    <w:rsid w:val="00011800"/>
    <w:rPr>
      <w:rFonts w:asciiTheme="majorHAnsi" w:eastAsiaTheme="majorEastAsia" w:hAnsiTheme="majorHAnsi" w:cstheme="majorBidi"/>
      <w:color w:val="4472C4" w:themeColor="accent1"/>
      <w:sz w:val="20"/>
      <w:lang w:val="en-US"/>
    </w:rPr>
  </w:style>
  <w:style w:type="character" w:customStyle="1" w:styleId="berschrift7Zchn">
    <w:name w:val="Überschrift 7 Zchn"/>
    <w:basedOn w:val="Absatz-Standardschriftart"/>
    <w:link w:val="berschrift7"/>
    <w:uiPriority w:val="9"/>
    <w:rsid w:val="003A7A2C"/>
    <w:rPr>
      <w:rFonts w:asciiTheme="majorHAnsi" w:hAnsiTheme="majorHAnsi"/>
      <w:sz w:val="20"/>
      <w:lang w:val="en-US"/>
    </w:rPr>
  </w:style>
  <w:style w:type="character" w:customStyle="1" w:styleId="berschrift8Zchn">
    <w:name w:val="Überschrift 8 Zchn"/>
    <w:basedOn w:val="Absatz-Standardschriftart"/>
    <w:link w:val="berschrift8"/>
    <w:uiPriority w:val="9"/>
    <w:rsid w:val="00011800"/>
    <w:rPr>
      <w:rFonts w:asciiTheme="majorHAnsi" w:eastAsiaTheme="majorEastAsia" w:hAnsiTheme="majorHAnsi" w:cstheme="majorBidi"/>
      <w:color w:val="4472C4" w:themeColor="accent1"/>
      <w:sz w:val="20"/>
      <w:lang w:val="en-US"/>
    </w:rPr>
  </w:style>
  <w:style w:type="character" w:customStyle="1" w:styleId="berschrift9Zchn">
    <w:name w:val="Überschrift 9 Zchn"/>
    <w:basedOn w:val="Absatz-Standardschriftart"/>
    <w:link w:val="berschrift9"/>
    <w:uiPriority w:val="9"/>
    <w:rsid w:val="00011800"/>
    <w:rPr>
      <w:rFonts w:asciiTheme="majorHAnsi" w:eastAsiaTheme="majorEastAsia" w:hAnsiTheme="majorHAnsi" w:cstheme="majorBidi"/>
      <w:color w:val="4472C4" w:themeColor="accent1"/>
      <w:sz w:val="20"/>
      <w:lang w:val="en-US"/>
    </w:rPr>
  </w:style>
  <w:style w:type="paragraph" w:styleId="Textkrper">
    <w:name w:val="Body Text"/>
    <w:basedOn w:val="Standard"/>
    <w:link w:val="TextkrperZchn"/>
    <w:qFormat/>
    <w:rsid w:val="00011800"/>
    <w:pPr>
      <w:spacing w:line="160" w:lineRule="atLeast"/>
    </w:pPr>
  </w:style>
  <w:style w:type="character" w:customStyle="1" w:styleId="TextkrperZchn">
    <w:name w:val="Textkörper Zchn"/>
    <w:basedOn w:val="Absatz-Standardschriftart"/>
    <w:link w:val="Textkrper"/>
    <w:rsid w:val="00011800"/>
    <w:rPr>
      <w:rFonts w:ascii="Times New Roman" w:hAnsi="Times New Roman"/>
      <w:sz w:val="20"/>
      <w:lang w:val="en-US"/>
    </w:rPr>
  </w:style>
  <w:style w:type="paragraph" w:customStyle="1" w:styleId="FirstParagraph">
    <w:name w:val="First Paragraph"/>
    <w:basedOn w:val="Textkrper"/>
    <w:next w:val="Textkrper"/>
    <w:qFormat/>
    <w:rsid w:val="00080560"/>
    <w:pPr>
      <w:spacing w:before="60"/>
    </w:pPr>
  </w:style>
  <w:style w:type="paragraph" w:customStyle="1" w:styleId="Compact">
    <w:name w:val="Compact"/>
    <w:basedOn w:val="Textkrper"/>
    <w:qFormat/>
    <w:rsid w:val="009367DE"/>
    <w:pPr>
      <w:spacing w:before="60" w:after="60"/>
    </w:pPr>
  </w:style>
  <w:style w:type="paragraph" w:styleId="Blocktext">
    <w:name w:val="Block Text"/>
    <w:basedOn w:val="Textkrper"/>
    <w:next w:val="Textkrper"/>
    <w:uiPriority w:val="9"/>
    <w:unhideWhenUsed/>
    <w:qFormat/>
    <w:rsid w:val="00314EC4"/>
    <w:pPr>
      <w:spacing w:before="100" w:after="100"/>
      <w:ind w:left="284"/>
    </w:pPr>
    <w:rPr>
      <w:rFonts w:eastAsiaTheme="majorEastAsia" w:cstheme="majorBidi"/>
      <w:bCs/>
      <w:szCs w:val="20"/>
    </w:rPr>
  </w:style>
  <w:style w:type="paragraph" w:styleId="Funotentext">
    <w:name w:val="footnote text"/>
    <w:basedOn w:val="Standard"/>
    <w:link w:val="FunotentextZchn"/>
    <w:uiPriority w:val="9"/>
    <w:unhideWhenUsed/>
    <w:qFormat/>
    <w:rsid w:val="00397A6B"/>
    <w:pPr>
      <w:spacing w:before="0" w:after="0"/>
      <w:ind w:left="113" w:hanging="113"/>
    </w:pPr>
    <w:rPr>
      <w:sz w:val="16"/>
    </w:rPr>
  </w:style>
  <w:style w:type="character" w:customStyle="1" w:styleId="FunotentextZchn">
    <w:name w:val="Fußnotentext Zchn"/>
    <w:basedOn w:val="Absatz-Standardschriftart"/>
    <w:link w:val="Funotentext"/>
    <w:uiPriority w:val="9"/>
    <w:rsid w:val="00397A6B"/>
    <w:rPr>
      <w:rFonts w:ascii="Calibri" w:hAnsi="Calibri"/>
      <w:sz w:val="16"/>
      <w:lang w:val="en-US"/>
    </w:rPr>
  </w:style>
  <w:style w:type="paragraph" w:customStyle="1" w:styleId="DefinitionTerm">
    <w:name w:val="Definition Term"/>
    <w:basedOn w:val="Standard"/>
    <w:next w:val="Definition"/>
    <w:rsid w:val="00011800"/>
    <w:pPr>
      <w:keepNext/>
      <w:keepLines/>
      <w:spacing w:after="0"/>
    </w:pPr>
    <w:rPr>
      <w:b/>
    </w:rPr>
  </w:style>
  <w:style w:type="paragraph" w:customStyle="1" w:styleId="Definition">
    <w:name w:val="Definition"/>
    <w:basedOn w:val="Standard"/>
    <w:rsid w:val="00011800"/>
  </w:style>
  <w:style w:type="paragraph" w:customStyle="1" w:styleId="TableCaption">
    <w:name w:val="Table Caption"/>
    <w:basedOn w:val="Beschriftung"/>
    <w:rsid w:val="008F5DB3"/>
    <w:pPr>
      <w:keepNext/>
      <w:numPr>
        <w:numId w:val="3"/>
      </w:numPr>
      <w:tabs>
        <w:tab w:val="left" w:pos="936"/>
      </w:tabs>
      <w:ind w:left="794" w:hanging="794"/>
      <w:jc w:val="center"/>
    </w:pPr>
    <w:rPr>
      <w:iCs w:val="0"/>
      <w:color w:val="4472C4" w:themeColor="accent1"/>
      <w:szCs w:val="24"/>
    </w:rPr>
  </w:style>
  <w:style w:type="paragraph" w:customStyle="1" w:styleId="ImageCaption">
    <w:name w:val="Image Caption"/>
    <w:basedOn w:val="Beschriftung"/>
    <w:rsid w:val="009E2A87"/>
    <w:pPr>
      <w:numPr>
        <w:numId w:val="2"/>
      </w:numPr>
      <w:tabs>
        <w:tab w:val="left" w:pos="936"/>
      </w:tabs>
      <w:spacing w:before="0" w:after="360"/>
      <w:ind w:left="822" w:hanging="822"/>
    </w:pPr>
    <w:rPr>
      <w:iCs w:val="0"/>
      <w:color w:val="4472C4" w:themeColor="accent1"/>
      <w:szCs w:val="24"/>
    </w:rPr>
  </w:style>
  <w:style w:type="character" w:customStyle="1" w:styleId="VerbatimChar">
    <w:name w:val="Verbatim Char"/>
    <w:basedOn w:val="Absatz-Standardschriftart"/>
    <w:link w:val="SourceCode"/>
    <w:rsid w:val="00912A8B"/>
    <w:rPr>
      <w:rFonts w:ascii="Courier New" w:hAnsi="Courier New"/>
      <w:sz w:val="18"/>
    </w:rPr>
  </w:style>
  <w:style w:type="character" w:styleId="Funotenzeichen">
    <w:name w:val="footnote reference"/>
    <w:basedOn w:val="Absatz-Standardschriftart"/>
    <w:rsid w:val="00011800"/>
    <w:rPr>
      <w:vertAlign w:val="superscript"/>
    </w:rPr>
  </w:style>
  <w:style w:type="character" w:styleId="Hyperlink">
    <w:name w:val="Hyperlink"/>
    <w:basedOn w:val="Absatz-Standardschriftart"/>
    <w:uiPriority w:val="99"/>
    <w:rsid w:val="00D06DB4"/>
    <w:rPr>
      <w:rFonts w:ascii="Calibri" w:hAnsi="Calibri"/>
      <w:color w:val="4472C4" w:themeColor="accent1"/>
      <w:sz w:val="20"/>
      <w:u w:val="single"/>
    </w:rPr>
  </w:style>
  <w:style w:type="paragraph" w:customStyle="1" w:styleId="Disclaimer">
    <w:name w:val="Disclaimer"/>
    <w:basedOn w:val="Standard"/>
    <w:next w:val="Textkrper"/>
    <w:qFormat/>
    <w:rsid w:val="00FA52C0"/>
    <w:pPr>
      <w:pageBreakBefore/>
      <w:pBdr>
        <w:bottom w:val="single" w:sz="8" w:space="1" w:color="2E74B5" w:themeColor="accent5" w:themeShade="BF"/>
      </w:pBdr>
    </w:pPr>
    <w:rPr>
      <w:rFonts w:cs="Times New Roman (Body CS)"/>
      <w:caps/>
      <w:color w:val="1F3864" w:themeColor="accent1" w:themeShade="80"/>
      <w:sz w:val="52"/>
    </w:rPr>
  </w:style>
  <w:style w:type="paragraph" w:customStyle="1" w:styleId="NewPage">
    <w:name w:val="NewPage"/>
    <w:basedOn w:val="Textkrper"/>
    <w:next w:val="Textkrper"/>
    <w:qFormat/>
    <w:rsid w:val="00E934E8"/>
    <w:pPr>
      <w:pageBreakBefore/>
    </w:pPr>
    <w:rPr>
      <w:rFonts w:cs="Times New Roman (Body CS)"/>
      <w:sz w:val="32"/>
    </w:rPr>
  </w:style>
  <w:style w:type="paragraph" w:customStyle="1" w:styleId="TableTitle">
    <w:name w:val="Table Title"/>
    <w:basedOn w:val="Textkrper"/>
    <w:next w:val="Textkrper"/>
    <w:qFormat/>
    <w:rsid w:val="00011800"/>
    <w:pPr>
      <w:keepNext/>
      <w:jc w:val="center"/>
    </w:pPr>
    <w:rPr>
      <w:b/>
      <w:sz w:val="24"/>
    </w:rPr>
  </w:style>
  <w:style w:type="table" w:customStyle="1" w:styleId="Table">
    <w:name w:val="Table"/>
    <w:basedOn w:val="NormaleTabelle"/>
    <w:uiPriority w:val="99"/>
    <w:rsid w:val="001952AB"/>
    <w:rPr>
      <w:rFonts w:ascii="Times New Roman" w:hAnsi="Times New Roman"/>
      <w:sz w:val="20"/>
      <w:lang w:val="en-US"/>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wordWrap/>
        <w:spacing w:line="240" w:lineRule="auto"/>
      </w:pPr>
      <w:rPr>
        <w:rFonts w:ascii="Calibri" w:hAnsi="Calibri"/>
        <w:b/>
        <w:i w:val="0"/>
      </w:rPr>
      <w:tblPr/>
      <w:trPr>
        <w:tblHeader/>
      </w:trPr>
      <w:tcPr>
        <w:shd w:val="clear" w:color="auto" w:fill="B4C6E7" w:themeFill="accent1" w:themeFillTint="66"/>
      </w:tcPr>
    </w:tblStylePr>
  </w:style>
  <w:style w:type="paragraph" w:styleId="Beschriftung">
    <w:name w:val="caption"/>
    <w:basedOn w:val="Standard"/>
    <w:next w:val="Standard"/>
    <w:uiPriority w:val="35"/>
    <w:semiHidden/>
    <w:unhideWhenUsed/>
    <w:qFormat/>
    <w:rsid w:val="00011800"/>
    <w:rPr>
      <w:i/>
      <w:iCs/>
      <w:color w:val="44546A" w:themeColor="text2"/>
      <w:sz w:val="18"/>
      <w:szCs w:val="18"/>
    </w:rPr>
  </w:style>
  <w:style w:type="paragraph" w:styleId="Kopfzeile">
    <w:name w:val="header"/>
    <w:basedOn w:val="Standard"/>
    <w:link w:val="KopfzeileZchn"/>
    <w:unhideWhenUsed/>
    <w:rsid w:val="00E8175A"/>
    <w:pPr>
      <w:tabs>
        <w:tab w:val="center" w:pos="4703"/>
        <w:tab w:val="right" w:pos="9406"/>
      </w:tabs>
      <w:spacing w:after="240"/>
    </w:pPr>
  </w:style>
  <w:style w:type="character" w:customStyle="1" w:styleId="KopfzeileZchn">
    <w:name w:val="Kopfzeile Zchn"/>
    <w:basedOn w:val="Absatz-Standardschriftart"/>
    <w:link w:val="Kopfzeile"/>
    <w:rsid w:val="00E8175A"/>
    <w:rPr>
      <w:rFonts w:ascii="Times New Roman" w:hAnsi="Times New Roman"/>
      <w:sz w:val="20"/>
      <w:lang w:val="en-US"/>
    </w:rPr>
  </w:style>
  <w:style w:type="paragraph" w:styleId="Fuzeile">
    <w:name w:val="footer"/>
    <w:basedOn w:val="Standard"/>
    <w:link w:val="FuzeileZchn"/>
    <w:uiPriority w:val="99"/>
    <w:unhideWhenUsed/>
    <w:rsid w:val="004D4F6A"/>
    <w:pPr>
      <w:tabs>
        <w:tab w:val="center" w:pos="4703"/>
        <w:tab w:val="right" w:pos="9406"/>
      </w:tabs>
      <w:spacing w:after="0"/>
    </w:pPr>
  </w:style>
  <w:style w:type="character" w:customStyle="1" w:styleId="FuzeileZchn">
    <w:name w:val="Fußzeile Zchn"/>
    <w:basedOn w:val="Absatz-Standardschriftart"/>
    <w:link w:val="Fuzeile"/>
    <w:uiPriority w:val="99"/>
    <w:rsid w:val="004D4F6A"/>
    <w:rPr>
      <w:rFonts w:ascii="Times New Roman" w:hAnsi="Times New Roman"/>
      <w:sz w:val="20"/>
      <w:lang w:val="en-US"/>
    </w:rPr>
  </w:style>
  <w:style w:type="paragraph" w:customStyle="1" w:styleId="Abstract">
    <w:name w:val="Abstract"/>
    <w:basedOn w:val="Standard"/>
    <w:next w:val="Textkrper"/>
    <w:qFormat/>
    <w:rsid w:val="005B459A"/>
    <w:pPr>
      <w:keepNext/>
      <w:keepLines/>
      <w:spacing w:before="240" w:after="240"/>
    </w:pPr>
    <w:rPr>
      <w:rFonts w:asciiTheme="minorHAnsi" w:hAnsiTheme="minorHAnsi" w:cs="Times New Roman (Body CS)"/>
      <w:sz w:val="22"/>
      <w:szCs w:val="20"/>
    </w:rPr>
  </w:style>
  <w:style w:type="paragraph" w:customStyle="1" w:styleId="Author">
    <w:name w:val="Author"/>
    <w:next w:val="Textkrper"/>
    <w:qFormat/>
    <w:rsid w:val="00F379B3"/>
    <w:pPr>
      <w:keepNext/>
      <w:keepLines/>
      <w:spacing w:before="60" w:after="60"/>
      <w:contextualSpacing/>
    </w:pPr>
    <w:rPr>
      <w:rFonts w:ascii="Calibri" w:hAnsi="Calibri"/>
      <w:sz w:val="22"/>
      <w:lang w:val="en-US"/>
    </w:rPr>
  </w:style>
  <w:style w:type="paragraph" w:styleId="Datum">
    <w:name w:val="Date"/>
    <w:next w:val="Textkrper"/>
    <w:link w:val="DatumZchn"/>
    <w:qFormat/>
    <w:rsid w:val="006E7B35"/>
    <w:pPr>
      <w:keepNext/>
      <w:keepLines/>
      <w:spacing w:before="240"/>
    </w:pPr>
    <w:rPr>
      <w:rFonts w:ascii="Calibri" w:hAnsi="Calibri"/>
      <w:sz w:val="22"/>
      <w:lang w:val="en-US"/>
    </w:rPr>
  </w:style>
  <w:style w:type="character" w:customStyle="1" w:styleId="DatumZchn">
    <w:name w:val="Datum Zchn"/>
    <w:basedOn w:val="Absatz-Standardschriftart"/>
    <w:link w:val="Datum"/>
    <w:rsid w:val="006E7B35"/>
    <w:rPr>
      <w:rFonts w:ascii="Calibri" w:hAnsi="Calibri"/>
      <w:sz w:val="22"/>
      <w:lang w:val="en-US"/>
    </w:rPr>
  </w:style>
  <w:style w:type="paragraph" w:styleId="Untertitel">
    <w:name w:val="Subtitle"/>
    <w:basedOn w:val="Titel"/>
    <w:next w:val="Textkrper"/>
    <w:link w:val="UntertitelZchn"/>
    <w:qFormat/>
    <w:rsid w:val="00C316F7"/>
    <w:pPr>
      <w:pBdr>
        <w:bottom w:val="single" w:sz="8" w:space="1" w:color="2E74B5" w:themeColor="accent5" w:themeShade="BF"/>
      </w:pBdr>
      <w:spacing w:before="0" w:after="240" w:line="480" w:lineRule="auto"/>
    </w:pPr>
    <w:rPr>
      <w:bCs w:val="0"/>
      <w:szCs w:val="30"/>
    </w:rPr>
  </w:style>
  <w:style w:type="character" w:customStyle="1" w:styleId="UntertitelZchn">
    <w:name w:val="Untertitel Zchn"/>
    <w:basedOn w:val="Absatz-Standardschriftart"/>
    <w:link w:val="Untertitel"/>
    <w:rsid w:val="00C316F7"/>
    <w:rPr>
      <w:rFonts w:ascii="Calibri" w:eastAsiaTheme="majorEastAsia" w:hAnsi="Calibri" w:cstheme="majorBidi"/>
      <w:color w:val="1F3864" w:themeColor="accent1" w:themeShade="80"/>
      <w:sz w:val="52"/>
      <w:szCs w:val="30"/>
      <w:lang w:val="en-US"/>
    </w:rPr>
  </w:style>
  <w:style w:type="paragraph" w:styleId="Titel">
    <w:name w:val="Title"/>
    <w:basedOn w:val="Standard"/>
    <w:next w:val="Textkrper"/>
    <w:link w:val="TitelZchn"/>
    <w:qFormat/>
    <w:rsid w:val="00DC71EA"/>
    <w:pPr>
      <w:keepNext/>
      <w:keepLines/>
      <w:spacing w:before="1200" w:after="0"/>
      <w:contextualSpacing/>
    </w:pPr>
    <w:rPr>
      <w:rFonts w:eastAsiaTheme="majorEastAsia" w:cstheme="majorBidi"/>
      <w:bCs/>
      <w:color w:val="1F3864" w:themeColor="accent1" w:themeShade="80"/>
      <w:sz w:val="52"/>
      <w:szCs w:val="36"/>
    </w:rPr>
  </w:style>
  <w:style w:type="character" w:customStyle="1" w:styleId="TitelZchn">
    <w:name w:val="Titel Zchn"/>
    <w:basedOn w:val="Absatz-Standardschriftart"/>
    <w:link w:val="Titel"/>
    <w:rsid w:val="00DC71EA"/>
    <w:rPr>
      <w:rFonts w:ascii="Calibri" w:eastAsiaTheme="majorEastAsia" w:hAnsi="Calibri" w:cstheme="majorBidi"/>
      <w:bCs/>
      <w:color w:val="1F3864" w:themeColor="accent1" w:themeShade="80"/>
      <w:sz w:val="52"/>
      <w:szCs w:val="36"/>
      <w:lang w:val="en-US"/>
    </w:rPr>
  </w:style>
  <w:style w:type="paragraph" w:styleId="Sprechblasentext">
    <w:name w:val="Balloon Text"/>
    <w:basedOn w:val="Standard"/>
    <w:link w:val="SprechblasentextZchn"/>
    <w:uiPriority w:val="99"/>
    <w:semiHidden/>
    <w:unhideWhenUsed/>
    <w:rsid w:val="001E4AED"/>
    <w:pPr>
      <w:spacing w:after="0"/>
    </w:pPr>
    <w:rPr>
      <w:rFonts w:cs="Times New Roman"/>
      <w:sz w:val="18"/>
      <w:szCs w:val="18"/>
    </w:rPr>
  </w:style>
  <w:style w:type="character" w:customStyle="1" w:styleId="SprechblasentextZchn">
    <w:name w:val="Sprechblasentext Zchn"/>
    <w:basedOn w:val="Absatz-Standardschriftart"/>
    <w:link w:val="Sprechblasentext"/>
    <w:uiPriority w:val="99"/>
    <w:semiHidden/>
    <w:rsid w:val="001E4AED"/>
    <w:rPr>
      <w:rFonts w:ascii="Times New Roman" w:hAnsi="Times New Roman" w:cs="Times New Roman"/>
      <w:sz w:val="18"/>
      <w:szCs w:val="18"/>
      <w:lang w:val="en-US"/>
    </w:rPr>
  </w:style>
  <w:style w:type="paragraph" w:styleId="Inhaltsverzeichnisberschrift">
    <w:name w:val="TOC Heading"/>
    <w:basedOn w:val="berschrift1"/>
    <w:next w:val="Textkrper"/>
    <w:uiPriority w:val="39"/>
    <w:unhideWhenUsed/>
    <w:qFormat/>
    <w:rsid w:val="00E7340A"/>
    <w:pPr>
      <w:numPr>
        <w:numId w:val="0"/>
      </w:numPr>
      <w:spacing w:before="0" w:after="240" w:line="259" w:lineRule="auto"/>
      <w:outlineLvl w:val="9"/>
    </w:pPr>
    <w:rPr>
      <w:bCs w:val="0"/>
      <w:u w:val="single"/>
    </w:rPr>
  </w:style>
  <w:style w:type="paragraph" w:styleId="Verzeichnis1">
    <w:name w:val="toc 1"/>
    <w:basedOn w:val="Standard"/>
    <w:next w:val="Standard"/>
    <w:autoRedefine/>
    <w:uiPriority w:val="39"/>
    <w:unhideWhenUsed/>
    <w:rsid w:val="00DC71EA"/>
    <w:pPr>
      <w:tabs>
        <w:tab w:val="left" w:pos="284"/>
        <w:tab w:val="right" w:leader="dot" w:pos="9639"/>
      </w:tabs>
      <w:spacing w:after="60" w:line="240" w:lineRule="exact"/>
    </w:pPr>
    <w:rPr>
      <w:rFonts w:asciiTheme="majorHAnsi" w:hAnsiTheme="majorHAnsi"/>
      <w:b/>
    </w:rPr>
  </w:style>
  <w:style w:type="paragraph" w:styleId="Verzeichnis2">
    <w:name w:val="toc 2"/>
    <w:basedOn w:val="Standard"/>
    <w:next w:val="Standard"/>
    <w:autoRedefine/>
    <w:uiPriority w:val="39"/>
    <w:unhideWhenUsed/>
    <w:rsid w:val="00833375"/>
    <w:pPr>
      <w:tabs>
        <w:tab w:val="left" w:pos="794"/>
        <w:tab w:val="right" w:leader="dot" w:pos="9639"/>
      </w:tabs>
      <w:spacing w:after="0" w:line="240" w:lineRule="exact"/>
      <w:ind w:left="284"/>
    </w:pPr>
    <w:rPr>
      <w:rFonts w:asciiTheme="majorHAnsi" w:hAnsiTheme="majorHAnsi"/>
    </w:rPr>
  </w:style>
  <w:style w:type="paragraph" w:styleId="Verzeichnis3">
    <w:name w:val="toc 3"/>
    <w:basedOn w:val="Standard"/>
    <w:next w:val="Standard"/>
    <w:autoRedefine/>
    <w:uiPriority w:val="39"/>
    <w:unhideWhenUsed/>
    <w:rsid w:val="00833375"/>
    <w:pPr>
      <w:tabs>
        <w:tab w:val="left" w:pos="1418"/>
        <w:tab w:val="right" w:leader="dot" w:pos="9639"/>
      </w:tabs>
      <w:spacing w:before="0" w:after="0" w:line="240" w:lineRule="exact"/>
      <w:ind w:left="794"/>
    </w:pPr>
    <w:rPr>
      <w:rFonts w:asciiTheme="majorHAnsi" w:hAnsiTheme="majorHAnsi"/>
    </w:rPr>
  </w:style>
  <w:style w:type="paragraph" w:styleId="Verzeichnis4">
    <w:name w:val="toc 4"/>
    <w:basedOn w:val="Standard"/>
    <w:next w:val="Standard"/>
    <w:autoRedefine/>
    <w:uiPriority w:val="39"/>
    <w:unhideWhenUsed/>
    <w:rsid w:val="00335D06"/>
    <w:pPr>
      <w:tabs>
        <w:tab w:val="left" w:pos="2126"/>
        <w:tab w:val="right" w:leader="dot" w:pos="9639"/>
      </w:tabs>
      <w:spacing w:before="0" w:after="0" w:line="240" w:lineRule="exact"/>
      <w:ind w:left="1418"/>
    </w:pPr>
    <w:rPr>
      <w:rFonts w:asciiTheme="majorHAnsi" w:hAnsiTheme="majorHAnsi"/>
      <w:noProof/>
    </w:rPr>
  </w:style>
  <w:style w:type="paragraph" w:styleId="Listenabsatz">
    <w:name w:val="List Paragraph"/>
    <w:basedOn w:val="Standard"/>
    <w:uiPriority w:val="34"/>
    <w:qFormat/>
    <w:rsid w:val="00772B6F"/>
    <w:pPr>
      <w:ind w:left="284"/>
      <w:contextualSpacing/>
    </w:pPr>
  </w:style>
  <w:style w:type="paragraph" w:customStyle="1" w:styleId="SourceCode">
    <w:name w:val="Source Code"/>
    <w:basedOn w:val="Standard"/>
    <w:link w:val="VerbatimChar"/>
    <w:rsid w:val="00912A8B"/>
    <w:pPr>
      <w:wordWrap w:val="0"/>
      <w:spacing w:before="60" w:after="60"/>
    </w:pPr>
    <w:rPr>
      <w:rFonts w:ascii="Courier New" w:hAnsi="Courier New"/>
      <w:sz w:val="18"/>
      <w:lang w:val="de-DE"/>
    </w:rPr>
  </w:style>
  <w:style w:type="character" w:styleId="NichtaufgelsteErwhnung">
    <w:name w:val="Unresolved Mention"/>
    <w:basedOn w:val="Absatz-Standardschriftart"/>
    <w:uiPriority w:val="99"/>
    <w:semiHidden/>
    <w:unhideWhenUsed/>
    <w:rsid w:val="005A4444"/>
    <w:rPr>
      <w:color w:val="605E5C"/>
      <w:shd w:val="clear" w:color="auto" w:fill="E1DFDD"/>
    </w:rPr>
  </w:style>
  <w:style w:type="character" w:styleId="BesuchterLink">
    <w:name w:val="FollowedHyperlink"/>
    <w:basedOn w:val="Absatz-Standardschriftart"/>
    <w:uiPriority w:val="99"/>
    <w:semiHidden/>
    <w:unhideWhenUsed/>
    <w:rsid w:val="00B87415"/>
    <w:rPr>
      <w:color w:val="954F72" w:themeColor="followedHyperlink"/>
      <w:u w:val="single"/>
    </w:rPr>
  </w:style>
  <w:style w:type="paragraph" w:customStyle="1" w:styleId="FIXCompact">
    <w:name w:val="FIXCompact"/>
    <w:basedOn w:val="Textkrper"/>
    <w:qFormat/>
    <w:rsid w:val="00D254B6"/>
    <w:pPr>
      <w:spacing w:before="60" w:after="60"/>
    </w:pPr>
  </w:style>
  <w:style w:type="character" w:customStyle="1" w:styleId="KeywordTok">
    <w:name w:val="KeywordTok"/>
    <w:basedOn w:val="VerbatimChar"/>
    <w:rsid w:val="00165B55"/>
    <w:rPr>
      <w:rFonts w:ascii="Consolas" w:hAnsi="Consolas"/>
      <w:b w:val="0"/>
      <w:i w:val="0"/>
      <w:color w:val="007020"/>
      <w:sz w:val="18"/>
    </w:rPr>
  </w:style>
  <w:style w:type="character" w:customStyle="1" w:styleId="StringTok">
    <w:name w:val="StringTok"/>
    <w:basedOn w:val="VerbatimChar"/>
    <w:rsid w:val="00165B55"/>
    <w:rPr>
      <w:rFonts w:ascii="Consolas" w:hAnsi="Consolas"/>
      <w:color w:val="auto"/>
      <w:sz w:val="18"/>
    </w:rPr>
  </w:style>
  <w:style w:type="character" w:customStyle="1" w:styleId="OtherTok">
    <w:name w:val="OtherTok"/>
    <w:basedOn w:val="VerbatimChar"/>
    <w:rsid w:val="00165B55"/>
    <w:rPr>
      <w:rFonts w:ascii="Consolas" w:hAnsi="Consolas"/>
      <w:color w:val="7030A0"/>
      <w:sz w:val="18"/>
    </w:rPr>
  </w:style>
  <w:style w:type="character" w:customStyle="1" w:styleId="NormalTok">
    <w:name w:val="NormalTok"/>
    <w:basedOn w:val="VerbatimChar"/>
    <w:rsid w:val="001D03B8"/>
    <w:rPr>
      <w:rFonts w:ascii="Courier New" w:hAnsi="Courier New"/>
      <w:sz w:val="18"/>
    </w:rPr>
  </w:style>
  <w:style w:type="paragraph" w:customStyle="1" w:styleId="Annex">
    <w:name w:val="Annex"/>
    <w:basedOn w:val="Textkrper"/>
    <w:next w:val="Textkrper"/>
    <w:qFormat/>
    <w:rsid w:val="00E934E8"/>
    <w:pPr>
      <w:pageBreakBefore/>
      <w:jc w:val="center"/>
      <w:outlineLvl w:val="0"/>
    </w:pPr>
    <w:rPr>
      <w:sz w:val="32"/>
    </w:rPr>
  </w:style>
  <w:style w:type="paragraph" w:customStyle="1" w:styleId="PlantUMLSequence">
    <w:name w:val="PlantUML Sequence"/>
    <w:basedOn w:val="Textkrper"/>
    <w:qFormat/>
    <w:rsid w:val="00DB12D6"/>
    <w:pPr>
      <w:keepNext/>
      <w:spacing w:before="0" w:after="0"/>
      <w:ind w:left="-142"/>
    </w:pPr>
    <w:rPr>
      <w:rFonts w:asciiTheme="minorHAnsi" w:hAnsiTheme="minorHAnsi"/>
    </w:rPr>
  </w:style>
  <w:style w:type="paragraph" w:customStyle="1" w:styleId="PlantUMLComponent">
    <w:name w:val="PlantUML Component"/>
    <w:basedOn w:val="Textkrper"/>
    <w:qFormat/>
    <w:rsid w:val="00DB12D6"/>
    <w:pPr>
      <w:spacing w:before="0" w:after="0"/>
      <w:jc w:val="center"/>
    </w:pPr>
    <w:rPr>
      <w:rFonts w:asciiTheme="minorHAnsi" w:hAnsiTheme="minorHAnsi"/>
      <w:lang w:val="en-GB"/>
    </w:rPr>
  </w:style>
  <w:style w:type="character" w:customStyle="1" w:styleId="DataTypeTok">
    <w:name w:val="DataTypeTok"/>
    <w:basedOn w:val="VerbatimChar"/>
    <w:rPr>
      <w:rFonts w:ascii="Courier New" w:hAnsi="Courier New"/>
      <w:color w:val="902000"/>
      <w:sz w:val="18"/>
    </w:rPr>
  </w:style>
  <w:style w:type="character" w:customStyle="1" w:styleId="DecValTok">
    <w:name w:val="DecValTok"/>
    <w:basedOn w:val="VerbatimChar"/>
    <w:rPr>
      <w:rFonts w:ascii="Courier New" w:hAnsi="Courier New"/>
      <w:color w:val="40A070"/>
      <w:sz w:val="18"/>
    </w:rPr>
  </w:style>
  <w:style w:type="character" w:customStyle="1" w:styleId="BaseNTok">
    <w:name w:val="BaseNTok"/>
    <w:basedOn w:val="VerbatimChar"/>
    <w:rPr>
      <w:rFonts w:ascii="Courier New" w:hAnsi="Courier New"/>
      <w:color w:val="40A070"/>
      <w:sz w:val="18"/>
    </w:rPr>
  </w:style>
  <w:style w:type="character" w:customStyle="1" w:styleId="FloatTok">
    <w:name w:val="FloatTok"/>
    <w:basedOn w:val="VerbatimChar"/>
    <w:rPr>
      <w:rFonts w:ascii="Courier New" w:hAnsi="Courier New"/>
      <w:color w:val="40A070"/>
      <w:sz w:val="18"/>
    </w:rPr>
  </w:style>
  <w:style w:type="character" w:customStyle="1" w:styleId="ConstantTok">
    <w:name w:val="ConstantTok"/>
    <w:basedOn w:val="VerbatimChar"/>
    <w:rPr>
      <w:rFonts w:ascii="Courier New" w:hAnsi="Courier New"/>
      <w:color w:val="880000"/>
      <w:sz w:val="18"/>
    </w:rPr>
  </w:style>
  <w:style w:type="character" w:customStyle="1" w:styleId="CharTok">
    <w:name w:val="CharTok"/>
    <w:basedOn w:val="VerbatimChar"/>
    <w:rPr>
      <w:rFonts w:ascii="Courier New" w:hAnsi="Courier New"/>
      <w:color w:val="4070A0"/>
      <w:sz w:val="18"/>
    </w:rPr>
  </w:style>
  <w:style w:type="character" w:customStyle="1" w:styleId="SpecialCharTok">
    <w:name w:val="SpecialCharTok"/>
    <w:basedOn w:val="VerbatimChar"/>
    <w:rPr>
      <w:rFonts w:ascii="Courier New" w:hAnsi="Courier New"/>
      <w:color w:val="4070A0"/>
      <w:sz w:val="18"/>
    </w:rPr>
  </w:style>
  <w:style w:type="character" w:customStyle="1" w:styleId="VerbatimStringTok">
    <w:name w:val="VerbatimStringTok"/>
    <w:basedOn w:val="VerbatimChar"/>
    <w:rPr>
      <w:rFonts w:ascii="Courier New" w:hAnsi="Courier New"/>
      <w:color w:val="4070A0"/>
      <w:sz w:val="18"/>
    </w:rPr>
  </w:style>
  <w:style w:type="character" w:customStyle="1" w:styleId="SpecialStringTok">
    <w:name w:val="SpecialStringTok"/>
    <w:basedOn w:val="VerbatimChar"/>
    <w:rPr>
      <w:rFonts w:ascii="Courier New" w:hAnsi="Courier New"/>
      <w:color w:val="BB6688"/>
      <w:sz w:val="18"/>
    </w:rPr>
  </w:style>
  <w:style w:type="character" w:customStyle="1" w:styleId="ImportTok">
    <w:name w:val="ImportTok"/>
    <w:basedOn w:val="VerbatimChar"/>
    <w:rPr>
      <w:rFonts w:ascii="Courier New" w:hAnsi="Courier New"/>
      <w:sz w:val="18"/>
    </w:rPr>
  </w:style>
  <w:style w:type="character" w:customStyle="1" w:styleId="CommentTok">
    <w:name w:val="CommentTok"/>
    <w:basedOn w:val="VerbatimChar"/>
    <w:rPr>
      <w:rFonts w:ascii="Courier New" w:hAnsi="Courier New"/>
      <w:i/>
      <w:color w:val="60A0B0"/>
      <w:sz w:val="18"/>
    </w:rPr>
  </w:style>
  <w:style w:type="character" w:customStyle="1" w:styleId="DocumentationTok">
    <w:name w:val="DocumentationTok"/>
    <w:basedOn w:val="VerbatimChar"/>
    <w:rPr>
      <w:rFonts w:ascii="Courier New" w:hAnsi="Courier New"/>
      <w:i/>
      <w:color w:val="BA2121"/>
      <w:sz w:val="18"/>
    </w:rPr>
  </w:style>
  <w:style w:type="character" w:customStyle="1" w:styleId="AnnotationTok">
    <w:name w:val="AnnotationTok"/>
    <w:basedOn w:val="VerbatimChar"/>
    <w:rPr>
      <w:rFonts w:ascii="Courier New" w:hAnsi="Courier New"/>
      <w:b/>
      <w:i/>
      <w:color w:val="60A0B0"/>
      <w:sz w:val="18"/>
    </w:rPr>
  </w:style>
  <w:style w:type="character" w:customStyle="1" w:styleId="CommentVarTok">
    <w:name w:val="CommentVarTok"/>
    <w:basedOn w:val="VerbatimChar"/>
    <w:rPr>
      <w:rFonts w:ascii="Courier New" w:hAnsi="Courier New"/>
      <w:b/>
      <w:i/>
      <w:color w:val="60A0B0"/>
      <w:sz w:val="18"/>
    </w:rPr>
  </w:style>
  <w:style w:type="character" w:customStyle="1" w:styleId="FunctionTok">
    <w:name w:val="FunctionTok"/>
    <w:basedOn w:val="VerbatimChar"/>
    <w:rPr>
      <w:rFonts w:ascii="Courier New" w:hAnsi="Courier New"/>
      <w:color w:val="06287E"/>
      <w:sz w:val="18"/>
    </w:rPr>
  </w:style>
  <w:style w:type="character" w:customStyle="1" w:styleId="VariableTok">
    <w:name w:val="VariableTok"/>
    <w:basedOn w:val="VerbatimChar"/>
    <w:rPr>
      <w:rFonts w:ascii="Courier New" w:hAnsi="Courier New"/>
      <w:color w:val="19177C"/>
      <w:sz w:val="18"/>
    </w:rPr>
  </w:style>
  <w:style w:type="character" w:customStyle="1" w:styleId="ControlFlowTok">
    <w:name w:val="ControlFlowTok"/>
    <w:basedOn w:val="VerbatimChar"/>
    <w:rPr>
      <w:rFonts w:ascii="Courier New" w:hAnsi="Courier New"/>
      <w:b/>
      <w:color w:val="007020"/>
      <w:sz w:val="18"/>
    </w:rPr>
  </w:style>
  <w:style w:type="character" w:customStyle="1" w:styleId="OperatorTok">
    <w:name w:val="OperatorTok"/>
    <w:basedOn w:val="VerbatimChar"/>
    <w:rPr>
      <w:rFonts w:ascii="Courier New" w:hAnsi="Courier New"/>
      <w:color w:val="666666"/>
      <w:sz w:val="18"/>
    </w:rPr>
  </w:style>
  <w:style w:type="character" w:customStyle="1" w:styleId="BuiltInTok">
    <w:name w:val="BuiltInTok"/>
    <w:basedOn w:val="VerbatimChar"/>
    <w:rPr>
      <w:rFonts w:ascii="Courier New" w:hAnsi="Courier New"/>
      <w:sz w:val="18"/>
    </w:rPr>
  </w:style>
  <w:style w:type="character" w:customStyle="1" w:styleId="ExtensionTok">
    <w:name w:val="ExtensionTok"/>
    <w:basedOn w:val="VerbatimChar"/>
    <w:rPr>
      <w:rFonts w:ascii="Courier New" w:hAnsi="Courier New"/>
      <w:sz w:val="18"/>
    </w:rPr>
  </w:style>
  <w:style w:type="character" w:customStyle="1" w:styleId="PreprocessorTok">
    <w:name w:val="PreprocessorTok"/>
    <w:basedOn w:val="VerbatimChar"/>
    <w:rPr>
      <w:rFonts w:ascii="Courier New" w:hAnsi="Courier New"/>
      <w:color w:val="BC7A00"/>
      <w:sz w:val="18"/>
    </w:rPr>
  </w:style>
  <w:style w:type="character" w:customStyle="1" w:styleId="AttributeTok">
    <w:name w:val="AttributeTok"/>
    <w:basedOn w:val="VerbatimChar"/>
    <w:rPr>
      <w:rFonts w:ascii="Courier New" w:hAnsi="Courier New"/>
      <w:color w:val="7D9029"/>
      <w:sz w:val="18"/>
    </w:rPr>
  </w:style>
  <w:style w:type="character" w:customStyle="1" w:styleId="RegionMarkerTok">
    <w:name w:val="RegionMarkerTok"/>
    <w:basedOn w:val="VerbatimChar"/>
    <w:rPr>
      <w:rFonts w:ascii="Courier New" w:hAnsi="Courier New"/>
      <w:sz w:val="18"/>
    </w:rPr>
  </w:style>
  <w:style w:type="character" w:customStyle="1" w:styleId="InformationTok">
    <w:name w:val="InformationTok"/>
    <w:basedOn w:val="VerbatimChar"/>
    <w:rPr>
      <w:rFonts w:ascii="Courier New" w:hAnsi="Courier New"/>
      <w:b/>
      <w:i/>
      <w:color w:val="60A0B0"/>
      <w:sz w:val="18"/>
    </w:rPr>
  </w:style>
  <w:style w:type="character" w:customStyle="1" w:styleId="WarningTok">
    <w:name w:val="WarningTok"/>
    <w:basedOn w:val="VerbatimChar"/>
    <w:rPr>
      <w:rFonts w:ascii="Courier New" w:hAnsi="Courier New"/>
      <w:b/>
      <w:i/>
      <w:color w:val="60A0B0"/>
      <w:sz w:val="18"/>
    </w:rPr>
  </w:style>
  <w:style w:type="character" w:customStyle="1" w:styleId="AlertTok">
    <w:name w:val="AlertTok"/>
    <w:basedOn w:val="VerbatimChar"/>
    <w:rPr>
      <w:rFonts w:ascii="Courier New" w:hAnsi="Courier New"/>
      <w:b/>
      <w:color w:val="FF0000"/>
      <w:sz w:val="18"/>
    </w:rPr>
  </w:style>
  <w:style w:type="character" w:customStyle="1" w:styleId="ErrorTok">
    <w:name w:val="ErrorTok"/>
    <w:basedOn w:val="VerbatimChar"/>
    <w:rPr>
      <w:rFonts w:ascii="Courier New" w:hAnsi="Courier New"/>
      <w:b/>
      <w:color w:val="FF0000"/>
      <w:sz w:val="18"/>
    </w:rPr>
  </w:style>
  <w:style w:type="paragraph" w:styleId="Verzeichnis5">
    <w:name w:val="toc 5"/>
    <w:basedOn w:val="Standard"/>
    <w:next w:val="Standard"/>
    <w:autoRedefine/>
    <w:uiPriority w:val="39"/>
    <w:unhideWhenUsed/>
    <w:rsid w:val="00E607BA"/>
    <w:pPr>
      <w:spacing w:before="0" w:after="100"/>
      <w:ind w:left="960"/>
    </w:pPr>
    <w:rPr>
      <w:rFonts w:asciiTheme="minorHAnsi" w:eastAsiaTheme="minorEastAsia" w:hAnsiTheme="minorHAnsi"/>
      <w:sz w:val="24"/>
      <w:lang w:val="de-DE" w:eastAsia="de-DE"/>
    </w:rPr>
  </w:style>
  <w:style w:type="paragraph" w:styleId="Verzeichnis6">
    <w:name w:val="toc 6"/>
    <w:basedOn w:val="Standard"/>
    <w:next w:val="Standard"/>
    <w:autoRedefine/>
    <w:uiPriority w:val="39"/>
    <w:unhideWhenUsed/>
    <w:rsid w:val="00E607BA"/>
    <w:pPr>
      <w:spacing w:before="0" w:after="100"/>
      <w:ind w:left="1200"/>
    </w:pPr>
    <w:rPr>
      <w:rFonts w:asciiTheme="minorHAnsi" w:eastAsiaTheme="minorEastAsia" w:hAnsiTheme="minorHAnsi"/>
      <w:sz w:val="24"/>
      <w:lang w:val="de-DE" w:eastAsia="de-DE"/>
    </w:rPr>
  </w:style>
  <w:style w:type="paragraph" w:styleId="Verzeichnis7">
    <w:name w:val="toc 7"/>
    <w:basedOn w:val="Standard"/>
    <w:next w:val="Standard"/>
    <w:autoRedefine/>
    <w:uiPriority w:val="39"/>
    <w:unhideWhenUsed/>
    <w:rsid w:val="00E607BA"/>
    <w:pPr>
      <w:spacing w:before="0" w:after="100"/>
      <w:ind w:left="1440"/>
    </w:pPr>
    <w:rPr>
      <w:rFonts w:asciiTheme="minorHAnsi" w:eastAsiaTheme="minorEastAsia" w:hAnsiTheme="minorHAnsi"/>
      <w:sz w:val="24"/>
      <w:lang w:val="de-DE" w:eastAsia="de-DE"/>
    </w:rPr>
  </w:style>
  <w:style w:type="paragraph" w:styleId="Verzeichnis8">
    <w:name w:val="toc 8"/>
    <w:basedOn w:val="Standard"/>
    <w:next w:val="Standard"/>
    <w:autoRedefine/>
    <w:uiPriority w:val="39"/>
    <w:unhideWhenUsed/>
    <w:rsid w:val="00E607BA"/>
    <w:pPr>
      <w:spacing w:before="0" w:after="100"/>
      <w:ind w:left="1680"/>
    </w:pPr>
    <w:rPr>
      <w:rFonts w:asciiTheme="minorHAnsi" w:eastAsiaTheme="minorEastAsia" w:hAnsiTheme="minorHAnsi"/>
      <w:sz w:val="24"/>
      <w:lang w:val="de-DE" w:eastAsia="de-DE"/>
    </w:rPr>
  </w:style>
  <w:style w:type="paragraph" w:styleId="Verzeichnis9">
    <w:name w:val="toc 9"/>
    <w:basedOn w:val="Standard"/>
    <w:next w:val="Standard"/>
    <w:autoRedefine/>
    <w:uiPriority w:val="39"/>
    <w:unhideWhenUsed/>
    <w:rsid w:val="00E607BA"/>
    <w:pPr>
      <w:spacing w:before="0" w:after="100"/>
      <w:ind w:left="1920"/>
    </w:pPr>
    <w:rPr>
      <w:rFonts w:asciiTheme="minorHAnsi" w:eastAsiaTheme="minorEastAsia" w:hAnsiTheme="minorHAnsi"/>
      <w:sz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david.rosenborg@gs.com" TargetMode="External"/><Relationship Id="rId18" Type="http://schemas.openxmlformats.org/officeDocument/2006/relationships/hyperlink" Target="mailto:donmendelson@silverflash.net" TargetMode="External"/><Relationship Id="rId26" Type="http://schemas.openxmlformats.org/officeDocument/2006/relationships/hyperlink" Target="http://tools.ietf.org/html/rfc768" TargetMode="External"/><Relationship Id="rId39" Type="http://schemas.openxmlformats.org/officeDocument/2006/relationships/image" Target="media/image10.png"/><Relationship Id="rId21" Type="http://schemas.openxmlformats.org/officeDocument/2006/relationships/hyperlink" Target="https://www.fixtrading.org/packages/fix-5-0-service-pack-2-specification-w-20110818-errata/" TargetMode="External"/><Relationship Id="rId34" Type="http://schemas.openxmlformats.org/officeDocument/2006/relationships/image" Target="media/image5.png"/><Relationship Id="rId42" Type="http://schemas.openxmlformats.org/officeDocument/2006/relationships/header" Target="header2.xml"/><Relationship Id="rId47"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juliolrmonteiro@gmail.com" TargetMode="External"/><Relationship Id="rId29" Type="http://schemas.openxmlformats.org/officeDocument/2006/relationships/hyperlink" Target="http://www.apps.ietf.org/rfc/rfc2119.html" TargetMode="External"/><Relationship Id="rId11" Type="http://schemas.openxmlformats.org/officeDocument/2006/relationships/hyperlink" Target="https://github.com/FIXTradingCommunity/" TargetMode="External"/><Relationship Id="rId24" Type="http://schemas.openxmlformats.org/officeDocument/2006/relationships/hyperlink" Target="https://www.fixtrading.org/packages/encoding-fix-using-google-protocol-buffers-release-candidate-2/" TargetMode="External"/><Relationship Id="rId32" Type="http://schemas.openxmlformats.org/officeDocument/2006/relationships/image" Target="media/image3.png"/><Relationship Id="rId37" Type="http://schemas.openxmlformats.org/officeDocument/2006/relationships/image" Target="media/image8.png"/><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mailto:jim.northey@fintechstandards.us" TargetMode="External"/><Relationship Id="rId23" Type="http://schemas.openxmlformats.org/officeDocument/2006/relationships/hyperlink" Target="https://www.fixtrading.org/packages/encoding-fix-using-asn-1-draft-standard/" TargetMode="External"/><Relationship Id="rId28" Type="http://schemas.openxmlformats.org/officeDocument/2006/relationships/hyperlink" Target="http://tools.ietf.org/html/rfc3629" TargetMode="External"/><Relationship Id="rId36" Type="http://schemas.openxmlformats.org/officeDocument/2006/relationships/image" Target="media/image7.png"/><Relationship Id="rId49" Type="http://schemas.openxmlformats.org/officeDocument/2006/relationships/theme" Target="theme/theme1.xml"/><Relationship Id="rId10" Type="http://schemas.openxmlformats.org/officeDocument/2006/relationships/hyperlink" Target="http://creativecommons.org/licenses/by-nd/4.0/" TargetMode="External"/><Relationship Id="rId19" Type="http://schemas.openxmlformats.org/officeDocument/2006/relationships/hyperlink" Target="mailto:lzhu@sse.com.cn" TargetMode="External"/><Relationship Id="rId31" Type="http://schemas.openxmlformats.org/officeDocument/2006/relationships/image" Target="media/image2.png"/><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www.fixtradingcommunity.org/" TargetMode="External"/><Relationship Id="rId14" Type="http://schemas.openxmlformats.org/officeDocument/2006/relationships/hyperlink" Target="mailto:rolf.andersson@gs.com" TargetMode="External"/><Relationship Id="rId22" Type="http://schemas.openxmlformats.org/officeDocument/2006/relationships/hyperlink" Target="https://www.fixtrading.org/packages/simple-binary-encoding-technical-specification-final/" TargetMode="External"/><Relationship Id="rId27" Type="http://schemas.openxmlformats.org/officeDocument/2006/relationships/hyperlink" Target="http://tools.ietf.org/html/rfc4122" TargetMode="External"/><Relationship Id="rId30" Type="http://schemas.openxmlformats.org/officeDocument/2006/relationships/hyperlink" Target="http://www.iso.org/iso/iso_catalogue/catalogue_tc/catalogue_detail.htm?csnumber=39479" TargetMode="External"/><Relationship Id="rId35" Type="http://schemas.openxmlformats.org/officeDocument/2006/relationships/image" Target="media/image6.png"/><Relationship Id="rId43" Type="http://schemas.openxmlformats.org/officeDocument/2006/relationships/footer" Target="footer2.xm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mailto:anders.furuhed@gs.com" TargetMode="External"/><Relationship Id="rId17" Type="http://schemas.openxmlformats.org/officeDocument/2006/relationships/hyperlink" Target="mailto:Aditya.kapur@cmegroup.com" TargetMode="External"/><Relationship Id="rId25" Type="http://schemas.openxmlformats.org/officeDocument/2006/relationships/hyperlink" Target="http://tools.ietf.org/html/rfc793" TargetMode="External"/><Relationship Id="rId33" Type="http://schemas.openxmlformats.org/officeDocument/2006/relationships/image" Target="media/image4.png"/><Relationship Id="rId38" Type="http://schemas.openxmlformats.org/officeDocument/2006/relationships/image" Target="media/image9.png"/><Relationship Id="rId46" Type="http://schemas.openxmlformats.org/officeDocument/2006/relationships/header" Target="header4.xml"/><Relationship Id="rId20" Type="http://schemas.openxmlformats.org/officeDocument/2006/relationships/hyperlink" Target="https://www.fixtrading.org/packages/fix-simple-open-framing-header-draft-standard-1-0/"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A97A4-4651-474E-956D-F13655298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68</Pages>
  <Words>14769</Words>
  <Characters>93048</Characters>
  <Application>Microsoft Office Word</Application>
  <DocSecurity>0</DocSecurity>
  <Lines>775</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 Performance Session Layer (FIXP)</dc:title>
  <dc:creator>Version 1.0 – Technical Standard – April 15, 2021; _x000d_; THIS DOCUMENT IS THE FINAL VERSION OF A FIX TECHNICAL STANDARD. THIS VERSION HAS BEEN; APPROVED BY THE GLOBAL TECHNICAL COMMITTEE AS THE FINAL STEP IN CREATING A NEW FIX; TECHNICAL STANDARD OR A NEW VERSION OF AN EXISTING FIX TECHNICAL STANDARD. POTENTIAL; ADOPTERS ARE STRONGLY ENCOURAGED TO USE ONLY THE FINAL VERSION. EXISTING ADOPTERS ARE; STRONGLY ENCOURAGED TO UPGRADE TO THE FINAL VERSION.</dc:creator>
  <cp:keywords/>
  <cp:lastModifiedBy>Hanno Klein</cp:lastModifiedBy>
  <cp:revision>24</cp:revision>
  <dcterms:created xsi:type="dcterms:W3CDTF">2021-04-10T16:19:00Z</dcterms:created>
  <dcterms:modified xsi:type="dcterms:W3CDTF">2021-04-15T16:43:00Z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Technical Specification</vt:lpwstr>
  </property>
</Properties>
</file>