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5.png" ContentType="image/png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2"/>
        </w:numPr>
        <w:spacing w:after="120" w:before="240"/>
      </w:pPr>
      <w:r>
        <w:rPr/>
        <w:t>Specification of TASCAR file format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inline distB="0" distL="0" distR="0" distT="0">
            <wp:extent cx="3383915" cy="513842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915" cy="513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t>yellow nodes: core definition (available in all clients)</w:t>
      </w:r>
    </w:p>
    <w:p>
      <w:pPr>
        <w:pStyle w:val="style0"/>
      </w:pPr>
      <w:r>
        <w:rPr/>
        <w:t>white nodes: renderer specific or optional</w:t>
      </w:r>
    </w:p>
    <w:p>
      <w:pPr>
        <w:pStyle w:val="style0"/>
      </w:pPr>
      <w:r>
        <w:rPr/>
      </w:r>
    </w:p>
    <w:p>
      <w:pPr>
        <w:pStyle w:val="style2"/>
        <w:pageBreakBefore/>
        <w:numPr>
          <w:ilvl w:val="1"/>
          <w:numId w:val="1"/>
        </w:numPr>
      </w:pPr>
      <w:r>
        <w:rPr/>
        <w:t>List of elements:</w:t>
      </w:r>
    </w:p>
    <w:p>
      <w:pPr>
        <w:pStyle w:val="style0"/>
      </w:pPr>
      <w:r>
        <w:rPr/>
      </w:r>
    </w:p>
    <w:p>
      <w:pPr>
        <w:pStyle w:val="style0"/>
      </w:pPr>
      <w:r>
        <w:rPr/>
        <w:t>Given attribute values are default values.</w:t>
      </w:r>
    </w:p>
    <w:p>
      <w:pPr>
        <w:pStyle w:val="style0"/>
      </w:pPr>
      <w:r>
        <w:rPr/>
      </w:r>
    </w:p>
    <w:p>
      <w:pPr>
        <w:pStyle w:val="style0"/>
      </w:pPr>
      <w:r>
        <w:rPr>
          <w:rStyle w:val="style15"/>
        </w:rPr>
        <w:t>&lt;scene name=”” lat=”53.155473” lon=”8.167249” elev=”10”&gt;...&lt;/scene&gt;</w:t>
      </w:r>
    </w:p>
    <w:p>
      <w:pPr>
        <w:pStyle w:val="style0"/>
      </w:pPr>
      <w:r>
        <w:rPr/>
        <w:t>Defines a scene.</w:t>
      </w:r>
    </w:p>
    <w:p>
      <w:pPr>
        <w:pStyle w:val="style0"/>
      </w:pPr>
      <w:r>
        <w:rPr/>
      </w:r>
    </w:p>
    <w:p>
      <w:pPr>
        <w:pStyle w:val="style0"/>
      </w:pPr>
      <w:r>
        <w:rPr/>
        <w:t>Attributes:</w:t>
      </w:r>
    </w:p>
    <w:p>
      <w:pPr>
        <w:pStyle w:val="style0"/>
        <w:numPr>
          <w:ilvl w:val="0"/>
          <w:numId w:val="3"/>
        </w:numPr>
      </w:pPr>
      <w:r>
        <w:rPr/>
        <w:t>name: provide a scene name</w:t>
      </w:r>
    </w:p>
    <w:p>
      <w:pPr>
        <w:pStyle w:val="style0"/>
        <w:numPr>
          <w:ilvl w:val="0"/>
          <w:numId w:val="3"/>
        </w:numPr>
      </w:pPr>
      <w:r>
        <w:rPr/>
        <w:t>lat: latitude of scene center</w:t>
      </w:r>
    </w:p>
    <w:p>
      <w:pPr>
        <w:pStyle w:val="style0"/>
        <w:numPr>
          <w:ilvl w:val="0"/>
          <w:numId w:val="3"/>
        </w:numPr>
      </w:pPr>
      <w:r>
        <w:rPr/>
        <w:t>lon: longitude of scene center</w:t>
      </w:r>
    </w:p>
    <w:p>
      <w:pPr>
        <w:pStyle w:val="style0"/>
        <w:numPr>
          <w:ilvl w:val="0"/>
          <w:numId w:val="3"/>
        </w:numPr>
      </w:pPr>
      <w:r>
        <w:rPr/>
        <w:t>elev: elevation above sea level in meter</w:t>
      </w:r>
    </w:p>
    <w:p>
      <w:pPr>
        <w:pStyle w:val="style0"/>
      </w:pPr>
      <w:r>
        <w:rPr/>
      </w:r>
    </w:p>
    <w:p>
      <w:pPr>
        <w:pStyle w:val="style0"/>
      </w:pPr>
      <w:r>
        <w:rPr/>
        <w:t>Allowed sub-nodes:</w:t>
      </w:r>
    </w:p>
    <w:p>
      <w:pPr>
        <w:pStyle w:val="style0"/>
        <w:numPr>
          <w:ilvl w:val="0"/>
          <w:numId w:val="4"/>
        </w:numPr>
      </w:pPr>
      <w:r>
        <w:rPr/>
        <w:t>src_object</w:t>
      </w:r>
    </w:p>
    <w:p>
      <w:pPr>
        <w:pStyle w:val="style0"/>
        <w:numPr>
          <w:ilvl w:val="0"/>
          <w:numId w:val="4"/>
        </w:numPr>
      </w:pPr>
      <w:r>
        <w:rPr/>
        <w:t>bg_amb</w:t>
      </w:r>
    </w:p>
    <w:p>
      <w:pPr>
        <w:pStyle w:val="style0"/>
        <w:numPr>
          <w:ilvl w:val="0"/>
          <w:numId w:val="4"/>
        </w:numPr>
      </w:pPr>
      <w:r>
        <w:rPr/>
        <w:t>listener</w:t>
      </w:r>
    </w:p>
    <w:p>
      <w:pPr>
        <w:pStyle w:val="style0"/>
      </w:pPr>
      <w:r>
        <w:rPr/>
      </w:r>
    </w:p>
    <w:p>
      <w:pPr>
        <w:pStyle w:val="style0"/>
      </w:pPr>
      <w:r>
        <w:rPr>
          <w:rStyle w:val="style15"/>
        </w:rPr>
        <w:t>&lt;src_object name=”” start=”0”&gt;...&lt;/pointsource&gt;</w:t>
      </w:r>
    </w:p>
    <w:p>
      <w:pPr>
        <w:pStyle w:val="style0"/>
      </w:pPr>
      <w:r>
        <w:rPr/>
        <w:t>Define a point source. Multiple point sources are allowed.</w:t>
      </w:r>
    </w:p>
    <w:p>
      <w:pPr>
        <w:pStyle w:val="style0"/>
      </w:pPr>
      <w:r>
        <w:rPr/>
      </w:r>
    </w:p>
    <w:p>
      <w:pPr>
        <w:pStyle w:val="style0"/>
      </w:pPr>
      <w:r>
        <w:rPr/>
        <w:t>Attributes:</w:t>
      </w:r>
    </w:p>
    <w:p>
      <w:pPr>
        <w:pStyle w:val="style0"/>
        <w:numPr>
          <w:ilvl w:val="0"/>
          <w:numId w:val="5"/>
        </w:numPr>
      </w:pPr>
      <w:r>
        <w:rPr/>
        <w:t>name: name of point source</w:t>
      </w:r>
    </w:p>
    <w:p>
      <w:pPr>
        <w:pStyle w:val="style0"/>
        <w:numPr>
          <w:ilvl w:val="0"/>
          <w:numId w:val="5"/>
        </w:numPr>
      </w:pPr>
      <w:r>
        <w:rPr/>
        <w:t>start: start time in seconds of audio/position data</w:t>
      </w:r>
    </w:p>
    <w:p>
      <w:pPr>
        <w:pStyle w:val="style0"/>
      </w:pPr>
      <w:r>
        <w:rPr/>
      </w:r>
    </w:p>
    <w:p>
      <w:pPr>
        <w:pStyle w:val="style0"/>
      </w:pPr>
      <w:r>
        <w:rPr/>
        <w:t>Allowed sub-nodes:</w:t>
      </w:r>
    </w:p>
    <w:p>
      <w:pPr>
        <w:pStyle w:val="style0"/>
        <w:numPr>
          <w:ilvl w:val="0"/>
          <w:numId w:val="6"/>
        </w:numPr>
      </w:pPr>
      <w:r>
        <w:rPr/>
        <w:t>sound</w:t>
      </w:r>
    </w:p>
    <w:p>
      <w:pPr>
        <w:pStyle w:val="style0"/>
        <w:numPr>
          <w:ilvl w:val="0"/>
          <w:numId w:val="6"/>
        </w:numPr>
      </w:pPr>
      <w:r>
        <w:rPr/>
        <w:t>position</w:t>
      </w:r>
    </w:p>
    <w:p>
      <w:pPr>
        <w:pStyle w:val="style0"/>
      </w:pPr>
      <w:r>
        <w:rPr/>
      </w:r>
    </w:p>
    <w:p>
      <w:pPr>
        <w:pStyle w:val="style0"/>
      </w:pPr>
      <w:r>
        <w:rPr>
          <w:rStyle w:val="style15"/>
        </w:rPr>
        <w:t>&lt;sound filename=”” gain=”0” channel=”0” loop=”1”/&gt;</w:t>
      </w:r>
    </w:p>
    <w:p>
      <w:pPr>
        <w:pStyle w:val="style0"/>
      </w:pPr>
      <w:r>
        <w:rPr/>
        <w:t>Use a sound file as input for a parent point source.</w:t>
      </w:r>
      <w:r>
        <w:rPr/>
        <w:commentReference w:id="0"/>
      </w:r>
    </w:p>
    <w:p>
      <w:pPr>
        <w:pStyle w:val="style0"/>
      </w:pPr>
      <w:r>
        <w:rPr/>
      </w:r>
    </w:p>
    <w:p>
      <w:pPr>
        <w:pStyle w:val="style0"/>
      </w:pPr>
      <w:r>
        <w:rPr/>
        <w:t>Attributes:</w:t>
      </w:r>
    </w:p>
    <w:p>
      <w:pPr>
        <w:pStyle w:val="style0"/>
        <w:numPr>
          <w:ilvl w:val="0"/>
          <w:numId w:val="7"/>
        </w:numPr>
      </w:pPr>
      <w:r>
        <w:rPr/>
        <w:t>filename: name of sound file.</w:t>
      </w:r>
    </w:p>
    <w:p>
      <w:pPr>
        <w:pStyle w:val="style0"/>
        <w:numPr>
          <w:ilvl w:val="0"/>
          <w:numId w:val="7"/>
        </w:numPr>
      </w:pPr>
      <w:r>
        <w:rPr/>
        <w:t>gain: amplification in dB</w:t>
      </w:r>
    </w:p>
    <w:p>
      <w:pPr>
        <w:pStyle w:val="style0"/>
        <w:numPr>
          <w:ilvl w:val="0"/>
          <w:numId w:val="7"/>
        </w:numPr>
      </w:pPr>
      <w:r>
        <w:rPr/>
        <w:t>channel: file channel number (zero-based)</w:t>
      </w:r>
    </w:p>
    <w:p>
      <w:pPr>
        <w:pStyle w:val="style0"/>
        <w:numPr>
          <w:ilvl w:val="0"/>
          <w:numId w:val="7"/>
        </w:numPr>
      </w:pPr>
      <w:r>
        <w:rPr/>
        <w:t>loop: loop count</w:t>
      </w:r>
      <w:bookmarkStart w:id="0" w:name="__DdeLink__124_1370514708"/>
      <w:bookmarkEnd w:id="0"/>
      <w:r>
        <w:rPr/>
        <w:t>, zero = infinitely (beginning at start time)</w:t>
      </w:r>
    </w:p>
    <w:p>
      <w:pPr>
        <w:pStyle w:val="style0"/>
      </w:pPr>
      <w:r>
        <w:rPr/>
      </w:r>
    </w:p>
    <w:p>
      <w:pPr>
        <w:pStyle w:val="style0"/>
      </w:pPr>
      <w:r>
        <w:rPr>
          <w:rStyle w:val="style15"/>
        </w:rPr>
        <w:t>&lt;position interp=”cart”&gt;...&lt;/position&gt;</w:t>
      </w:r>
    </w:p>
    <w:p>
      <w:pPr>
        <w:pStyle w:val="style0"/>
      </w:pPr>
      <w:r>
        <w:rPr/>
        <w:t>Defines the position of a parent point source. Start time of point source is added to position sample time. Between two samples linear interpolation (either cartesian or spherical; spherical interpolation is relative to scene center) is applied. No extrapolation is applied.</w:t>
      </w:r>
    </w:p>
    <w:p>
      <w:pPr>
        <w:pStyle w:val="style0"/>
      </w:pPr>
      <w:r>
        <w:rPr/>
      </w:r>
    </w:p>
    <w:p>
      <w:pPr>
        <w:pStyle w:val="style0"/>
      </w:pPr>
      <w:r>
        <w:rPr/>
        <w:t>Attributes:</w:t>
      </w:r>
    </w:p>
    <w:p>
      <w:pPr>
        <w:pStyle w:val="style0"/>
        <w:numPr>
          <w:ilvl w:val="0"/>
          <w:numId w:val="8"/>
        </w:numPr>
      </w:pPr>
      <w:r>
        <w:rPr/>
        <w:t>interp: interpolation type; “cart” means cartesian interpolation of the position between two samples, “sphere” means spherical interpolation. Interpolation is linear.</w:t>
      </w:r>
    </w:p>
    <w:p>
      <w:pPr>
        <w:pStyle w:val="style0"/>
      </w:pPr>
      <w:r>
        <w:rPr/>
      </w:r>
    </w:p>
    <w:p>
      <w:pPr>
        <w:pStyle w:val="style0"/>
      </w:pPr>
      <w:r>
        <w:rPr/>
        <w:t>Content of the position tag is a space separated list of coordinates, one sample per line (pointlist).</w:t>
      </w:r>
      <w:r>
        <w:rPr/>
        <w:commentReference w:id="1"/>
      </w:r>
    </w:p>
    <w:p>
      <w:pPr>
        <w:pStyle w:val="style0"/>
      </w:pPr>
      <w:r>
        <w:rPr/>
      </w:r>
    </w:p>
    <w:p>
      <w:pPr>
        <w:pStyle w:val="style0"/>
      </w:pPr>
      <w:r>
        <w:rPr>
          <w:rStyle w:val="style15"/>
        </w:rPr>
        <w:t>&lt;bg_amb start=”0” filename=”” gain=”0” loop=”1”/&gt;</w:t>
      </w:r>
    </w:p>
    <w:p>
      <w:pPr>
        <w:pStyle w:val="style0"/>
      </w:pPr>
      <w:r>
        <w:rPr/>
        <w:t>Background sound in first order Ambisonics format</w:t>
      </w:r>
    </w:p>
    <w:p>
      <w:pPr>
        <w:pStyle w:val="style0"/>
      </w:pPr>
      <w:r>
        <w:rPr/>
      </w:r>
    </w:p>
    <w:p>
      <w:pPr>
        <w:pStyle w:val="style0"/>
      </w:pPr>
      <w:r>
        <w:rPr/>
        <w:t>Attributes:</w:t>
      </w:r>
    </w:p>
    <w:p>
      <w:pPr>
        <w:pStyle w:val="style0"/>
        <w:numPr>
          <w:ilvl w:val="0"/>
          <w:numId w:val="9"/>
        </w:numPr>
      </w:pPr>
      <w:r>
        <w:rPr/>
        <w:t>start: start time of sound file</w:t>
      </w:r>
    </w:p>
    <w:p>
      <w:pPr>
        <w:pStyle w:val="style0"/>
        <w:numPr>
          <w:ilvl w:val="0"/>
          <w:numId w:val="9"/>
        </w:numPr>
      </w:pPr>
      <w:r>
        <w:rPr/>
        <w:t>filename: name of sound file</w:t>
      </w:r>
    </w:p>
    <w:p>
      <w:pPr>
        <w:pStyle w:val="style0"/>
        <w:numPr>
          <w:ilvl w:val="0"/>
          <w:numId w:val="9"/>
        </w:numPr>
      </w:pPr>
      <w:r>
        <w:rPr/>
        <w:t>gain: amplification in dB</w:t>
      </w:r>
    </w:p>
    <w:p>
      <w:pPr>
        <w:pStyle w:val="style0"/>
        <w:numPr>
          <w:ilvl w:val="0"/>
          <w:numId w:val="9"/>
        </w:numPr>
      </w:pPr>
      <w:r>
        <w:rPr/>
        <w:t>loop: loop count, zero = infinitely (beginning at start time)</w:t>
      </w:r>
    </w:p>
    <w:p>
      <w:pPr>
        <w:pStyle w:val="style0"/>
      </w:pPr>
      <w:r>
        <w:rPr/>
      </w:r>
    </w:p>
    <w:p>
      <w:pPr>
        <w:pStyle w:val="style0"/>
      </w:pPr>
      <w:r>
        <w:rPr>
          <w:rStyle w:val="style15"/>
        </w:rPr>
        <w:t>&lt;listener&gt;...&lt;/listener&gt;</w:t>
      </w:r>
    </w:p>
    <w:p>
      <w:pPr>
        <w:pStyle w:val="style0"/>
      </w:pPr>
      <w:r>
        <w:rPr/>
        <w:t>Listener position. Default position is the scene origin. The orientation is tangential to the listener track, or parallel to the x-axis if only a single position sample is provided (i.e., src_objects with x &gt; 0, y=0, z=0 are exactly in front of the listener).</w:t>
      </w:r>
    </w:p>
    <w:p>
      <w:pPr>
        <w:pStyle w:val="style0"/>
      </w:pPr>
      <w:r>
        <w:rPr/>
      </w:r>
    </w:p>
    <w:p>
      <w:pPr>
        <w:pStyle w:val="style0"/>
      </w:pPr>
      <w:r>
        <w:rPr/>
        <w:t>Sub-nodes is a position (see above).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author="Giso Grimm" w:date="2013-01-09T11:52:01Z" w:id="0">
    <w:p>
      <w:r>
        <w:rPr>
          <w:rFonts w:ascii="DejaVu Sans" w:cs="Lohit Hindi" w:eastAsia="WenQuanYi Micro Hei" w:hAnsi="DejaVu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bidi="hi-IN" w:eastAsia="zh-CN" w:val="en-US"/>
        </w:rPr>
        <w:t>Multiple sound files for one object, with spatial offset to object origin? (similar to object + vertex)</w:t>
      </w:r>
    </w:p>
    <w:p>
      <w:r>
        <w:rPr/>
      </w:r>
    </w:p>
    <w:p>
      <w:r>
        <w:rPr/>
        <w:t>Not part of this version, creates high complexity of clients</w:t>
      </w:r>
    </w:p>
    <w:p>
      <w:r>
        <w:rPr/>
      </w:r>
    </w:p>
  </w:comment>
  <w:comment w:author="Giso Grimm" w:date="2013-01-09T11:50:40Z" w:id="1">
    <w:p>
      <w:r>
        <w:rPr>
          <w:rFonts w:ascii="DejaVu Sans" w:cs="Lohit Hindi" w:eastAsia="WenQuanYi Micro Hei" w:hAnsi="DejaVu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bidi="hi-IN" w:eastAsia="zh-CN" w:val="en-US"/>
        </w:rPr>
        <w:t>Orientation? For visualization, later for directed sound sources and sound source arrays. Explicit or tangential orientation?</w:t>
      </w:r>
    </w:p>
    <w:p>
      <w:r>
        <w:rPr/>
      </w:r>
    </w:p>
    <w:p>
      <w:r>
        <w:rPr/>
        <w:t>High complexity → later</w:t>
      </w:r>
    </w:p>
    <w:p>
      <w:r>
        <w:rPr/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80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overflowPunct w:val="fals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23"/>
    <w:next w:val="style24"/>
    <w:pPr/>
    <w:rPr>
      <w:b/>
      <w:bCs/>
      <w:sz w:val="32"/>
      <w:szCs w:val="32"/>
    </w:rPr>
  </w:style>
  <w:style w:styleId="style2" w:type="paragraph">
    <w:name w:val="Heading 2"/>
    <w:basedOn w:val="style23"/>
    <w:next w:val="style24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15" w:type="character">
    <w:name w:val="Teletype"/>
    <w:next w:val="style15"/>
    <w:rPr>
      <w:rFonts w:ascii="DejaVu Sans Mono" w:cs="Lohit Hindi" w:eastAsia="WenQuanYi Micro Hei" w:hAnsi="DejaVu Sans Mono"/>
    </w:rPr>
  </w:style>
  <w:style w:styleId="style16" w:type="character">
    <w:name w:val="Bullets"/>
    <w:next w:val="style16"/>
    <w:rPr>
      <w:rFonts w:ascii="OpenSymbol" w:cs="OpenSymbol" w:eastAsia="OpenSymbol" w:hAnsi="OpenSymbol"/>
    </w:rPr>
  </w:style>
  <w:style w:styleId="style17" w:type="character">
    <w:name w:val="ListLabel 1"/>
    <w:next w:val="style17"/>
    <w:rPr>
      <w:rFonts w:cs="Symbol"/>
    </w:rPr>
  </w:style>
  <w:style w:styleId="style18" w:type="character">
    <w:name w:val="ListLabel 2"/>
    <w:next w:val="style18"/>
    <w:rPr>
      <w:rFonts w:cs="OpenSymbol"/>
    </w:rPr>
  </w:style>
  <w:style w:styleId="style19" w:type="character">
    <w:name w:val="ListLabel 3"/>
    <w:next w:val="style19"/>
    <w:rPr>
      <w:rFonts w:cs="Symbol"/>
    </w:rPr>
  </w:style>
  <w:style w:styleId="style20" w:type="character">
    <w:name w:val="ListLabel 4"/>
    <w:next w:val="style20"/>
    <w:rPr>
      <w:rFonts w:cs="OpenSymbol"/>
    </w:rPr>
  </w:style>
  <w:style w:styleId="style21" w:type="character">
    <w:name w:val="ListLabel 5"/>
    <w:next w:val="style21"/>
    <w:rPr>
      <w:rFonts w:cs="Symbol"/>
    </w:rPr>
  </w:style>
  <w:style w:styleId="style22" w:type="character">
    <w:name w:val="ListLabel 6"/>
    <w:next w:val="style22"/>
    <w:rPr>
      <w:rFonts w:cs="OpenSymbol"/>
    </w:rPr>
  </w:style>
  <w:style w:styleId="style23" w:type="paragraph">
    <w:name w:val="Heading"/>
    <w:basedOn w:val="style0"/>
    <w:next w:val="style24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24" w:type="paragraph">
    <w:name w:val="Text body"/>
    <w:basedOn w:val="style0"/>
    <w:next w:val="style24"/>
    <w:pPr>
      <w:spacing w:after="120" w:before="0"/>
    </w:pPr>
    <w:rPr/>
  </w:style>
  <w:style w:styleId="style25" w:type="paragraph">
    <w:name w:val="List"/>
    <w:basedOn w:val="style24"/>
    <w:next w:val="style25"/>
    <w:pPr/>
    <w:rPr>
      <w:rFonts w:cs="Lohit Hindi"/>
    </w:rPr>
  </w:style>
  <w:style w:styleId="style26" w:type="paragraph">
    <w:name w:val="Caption"/>
    <w:basedOn w:val="style0"/>
    <w:next w:val="style26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7" w:type="paragraph">
    <w:name w:val="Index"/>
    <w:basedOn w:val="style0"/>
    <w:next w:val="style27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.png"/><Relationship Id="rId3" Type="http://schemas.openxmlformats.org/officeDocument/2006/relationships/comments" Target="comments.xml"/><Relationship Id="rId4" Type="http://schemas.openxmlformats.org/officeDocument/2006/relationships/numbering" Target="numbering.xml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3011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2013-01-07T16:50:53.00Z</dcterms:created>
  <dc:creator>Giso Grimm</dc:creator>
  <cp:lastModifiedBy>Giso Grimm</cp:lastModifiedBy>
  <dcterms:modified xsi:type="dcterms:W3CDTF">2013-01-09T11:49:15.00Z</dcterms:modified>
  <cp:revision>6</cp:revision>
</cp:coreProperties>
</file>