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Note de développement tâche Motion tracking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character </w:t>
      </w:r>
      <w:r w:rsidRPr="001D31D4">
        <w:rPr>
          <w:b/>
          <w:lang w:val="fr-CH"/>
        </w:rPr>
        <w:t>HumanBaseMesh_Male</w:t>
      </w:r>
      <w:r w:rsidRPr="001D31D4">
        <w:rPr>
          <w:lang w:val="fr-CH"/>
        </w:rPr>
        <w:t xml:space="preserve"> et </w:t>
      </w:r>
      <w:r w:rsidRPr="001D31D4">
        <w:rPr>
          <w:b/>
          <w:lang w:val="fr-CH"/>
        </w:rPr>
        <w:t>HumanBaseMesh_Female</w:t>
      </w:r>
      <w:r w:rsidRPr="001D31D4">
        <w:rPr>
          <w:lang w:val="fr-CH"/>
        </w:rPr>
        <w:t xml:space="preserve">. Il fonctionne très bien avec la </w:t>
      </w:r>
      <w:r w:rsidR="001D31D4" w:rsidRPr="001D31D4">
        <w:rPr>
          <w:lang w:val="fr-CH"/>
        </w:rPr>
        <w:t>synchronisation</w:t>
      </w:r>
      <w:r w:rsidRPr="001D31D4">
        <w:rPr>
          <w:lang w:val="fr-CH"/>
        </w:rPr>
        <w:t xml:space="preserve"> OptickTrack.</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coordonnté de </w:t>
      </w:r>
      <w:r w:rsidR="004179CF">
        <w:rPr>
          <w:lang w:val="fr-CH"/>
        </w:rPr>
        <w:t xml:space="preserve">transform de l’avatar. Ça marche très bien et les déplacements sont en coordonné local ce qui fait qu’il applique la position avec le point de référence qu’on lui donne. Du coup, on peut manipuler ce point de référence et le tour est jouer. Pas besoin de manipuler les scripts d’optitrack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Soit on recupère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Soit on met un box collider pour déclancher une deviation pre-programmer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task 2?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chatGPT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r w:rsidRPr="006B5B64">
        <w:rPr>
          <w:lang w:val="fr-CH"/>
        </w:rPr>
        <w:t>chatGPT_putDelay.cs</w:t>
      </w:r>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(ex: 500 ms).</w:t>
      </w:r>
    </w:p>
    <w:p w14:paraId="6AECCE3C" w14:textId="77777777" w:rsidR="006B5B64" w:rsidRDefault="006B5B64" w:rsidP="006B5B64">
      <w:pPr>
        <w:rPr>
          <w:lang w:val="fr-CH"/>
        </w:rPr>
      </w:pPr>
      <w:r w:rsidRPr="006B5B64">
        <w:rPr>
          <w:lang w:val="fr-CH"/>
        </w:rPr>
        <w:t>Tu peux modifier delayInSeconds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les position de l’optiTrack ? </w:t>
      </w:r>
    </w:p>
    <w:p w14:paraId="25925C6B" w14:textId="77777777" w:rsidR="008905B6" w:rsidRDefault="008905B6" w:rsidP="006B5B64">
      <w:pPr>
        <w:rPr>
          <w:lang w:val="fr-CH"/>
        </w:rPr>
      </w:pPr>
      <w:r>
        <w:rPr>
          <w:lang w:val="fr-CH"/>
        </w:rPr>
        <w:t xml:space="preserve">Peux-être dans le script OptitrackSkeletonAnimator, function update ligne 141, la variable </w:t>
      </w:r>
      <w:r w:rsidRPr="008905B6">
        <w:rPr>
          <w:i/>
          <w:lang w:val="fr-CH"/>
        </w:rPr>
        <w:t>bonePos</w:t>
      </w:r>
    </w:p>
    <w:p w14:paraId="7AF039E0" w14:textId="77777777" w:rsidR="006B5B64" w:rsidRDefault="008905B6" w:rsidP="006B5B64">
      <w:pPr>
        <w:rPr>
          <w:lang w:val="fr-CH"/>
        </w:rPr>
      </w:pPr>
      <w:r>
        <w:rPr>
          <w:lang w:val="fr-CH"/>
        </w:rPr>
        <w:t xml:space="preserve"> C’est un object, je peux pas l’afficher dans la console avec un Debug.Log</w:t>
      </w:r>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C’est tout simple, il faut récupéré la position transform dans le sous-élément « </w:t>
      </w:r>
      <w:r w:rsidRPr="00C90BE3">
        <w:rPr>
          <w:lang w:val="fr-CH"/>
        </w:rPr>
        <w:t>HumanBaseMesh_Male</w:t>
      </w:r>
      <w:r>
        <w:rPr>
          <w:lang w:val="fr-CH"/>
        </w:rPr>
        <w:t>-&gt;</w:t>
      </w:r>
      <w:r w:rsidRPr="00C90BE3">
        <w:rPr>
          <w:lang w:val="fr-CH"/>
        </w:rPr>
        <w:t>Rig</w:t>
      </w:r>
      <w:r>
        <w:rPr>
          <w:lang w:val="fr-CH"/>
        </w:rPr>
        <w:t>-&gt;</w:t>
      </w:r>
      <w:r w:rsidRPr="00C90BE3">
        <w:rPr>
          <w:lang w:val="fr-CH"/>
        </w:rPr>
        <w:t>B-root</w:t>
      </w:r>
      <w:r>
        <w:rPr>
          <w:lang w:val="fr-CH"/>
        </w:rPr>
        <w:t>-&gt;</w:t>
      </w:r>
      <w:r w:rsidRPr="00C90BE3">
        <w:rPr>
          <w:lang w:val="fr-CH"/>
        </w:rPr>
        <w:t>B-hips</w:t>
      </w:r>
      <w:r>
        <w:rPr>
          <w:lang w:val="fr-CH"/>
        </w:rPr>
        <w:t xml:space="preserve"> ». La position du hips(basin est modifier en continue par l’animator. Il ne faut donc pas récupéré l’information directement du flux de l’optitrack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que appliquer une rotation comme je le propose est une bonne idée. Plutôt que manipuler la transform de l’avatar, il changerait la position d’un plateform invisible. Mais je vais pas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game-object de l’avatar (comme hips, ……). Il utilise un fix update à 50 ou 100 Hz au lieu de l’update classique. Il a enregistrer ces position dans un fichier JASON. </w:t>
      </w:r>
      <w:r w:rsidR="00493D99">
        <w:rPr>
          <w:lang w:val="fr-CH"/>
        </w:rPr>
        <w:br/>
        <w:t xml:space="preserve">Puis il utilise un autre fixupdate pour appliquer ces position transform de chaque game object à un autre avatar qui n’est pas connecté à l’optitrack. Comme ça, on peux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markeur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scale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Réponse donné avec un gamepad</w:t>
      </w:r>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Training bloc de 10 trials avec deviation de +/- 5° , +/-20° et sans deviation</w:t>
      </w:r>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(ce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Total de 84 trial avec 12 pour la condition contrôle et 12 pour chacun des 6 types de deviation</w:t>
      </w:r>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pressé sur un bouton pour marquer le début. Je vais faire autrement en utilisant un collider dans unity. pour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r w:rsidRPr="009670DA">
        <w:t xml:space="preserve">Questionnaire : </w:t>
      </w:r>
    </w:p>
    <w:p w14:paraId="33DEB80F" w14:textId="670EA0D1" w:rsidR="007C0273" w:rsidRDefault="00AB3DC3" w:rsidP="00AB3DC3">
      <w:r w:rsidRPr="00AB3DC3">
        <w:t xml:space="preserve">Q1 : </w:t>
      </w:r>
      <w:r w:rsidRPr="00AB3DC3">
        <w:rPr>
          <w:rFonts w:hint="eastAsia"/>
        </w:rPr>
        <w:t>“</w:t>
      </w:r>
      <w:r w:rsidRPr="00AB3DC3">
        <w:t>Did the movement</w:t>
      </w:r>
      <w:r>
        <w:t xml:space="preserve"> </w:t>
      </w:r>
      <w:r w:rsidRPr="00AB3DC3">
        <w:t>shown on the screen correspond to the movement</w:t>
      </w:r>
      <w:r>
        <w:t xml:space="preserve"> </w:t>
      </w:r>
      <w:r w:rsidRPr="00AB3DC3">
        <w:t>you just performed?</w:t>
      </w:r>
      <w:r w:rsidRPr="00AB3DC3">
        <w:rPr>
          <w:rFonts w:hint="eastAsia"/>
        </w:rPr>
        <w:t>”</w:t>
      </w:r>
      <w:r>
        <w:t>YES/NO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enregistrer </w:t>
      </w:r>
    </w:p>
    <w:p w14:paraId="7C989411" w14:textId="4205A235" w:rsidR="00AB3DC3" w:rsidRDefault="00AB3DC3" w:rsidP="007C0273">
      <w:pPr>
        <w:pStyle w:val="ListParagraph"/>
        <w:numPr>
          <w:ilvl w:val="0"/>
          <w:numId w:val="3"/>
        </w:numPr>
      </w:pPr>
      <w:r>
        <w:t>Réponse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les position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w:t>
      </w:r>
      <w:r w:rsidR="0018763E" w:rsidRPr="007F57E4">
        <w:rPr>
          <w:color w:val="00B050"/>
          <w:lang w:val="fr-CH"/>
        </w:rPr>
        <w:lastRenderedPageBreak/>
        <w:t xml:space="preserve">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l’accuracy d’arriver à la target.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intput la taille du participant. Par script, ajuster la taille de l’avatar (scale dans x,y,z, pas besoin de changer transpose car le point d’origine ce sont les pieds) et scale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r w:rsidRPr="004D1B38">
        <w:rPr>
          <w:i/>
          <w:lang w:val="fr-CH"/>
        </w:rPr>
        <w:t xml:space="preserve">Developpement dans la salle. </w:t>
      </w:r>
    </w:p>
    <w:p w14:paraId="0993BDA7" w14:textId="1101A1CF" w:rsidR="009670DA" w:rsidRDefault="009670DA" w:rsidP="00C90BE3">
      <w:pPr>
        <w:rPr>
          <w:lang w:val="fr-CH"/>
        </w:rPr>
      </w:pPr>
      <w:r>
        <w:rPr>
          <w:lang w:val="fr-CH"/>
        </w:rPr>
        <w:t xml:space="preserve">Il faut que le 0 0 0 soit sur le stotch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unity z=2.027 pour avoir 180cm dans le réel. Ça veut dire que </w:t>
      </w:r>
      <w:r w:rsidRPr="009670DA">
        <w:rPr>
          <w:b/>
          <w:color w:val="FF0000"/>
          <w:lang w:val="fr-CH"/>
        </w:rPr>
        <w:t>1 unité unity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Cette fonctionnalité a été retirer de Unity depuis la version 2022.3. J’ai téléchargé un package tiers (</w:t>
      </w:r>
      <w:hyperlink r:id="rId8" w:history="1">
        <w:r w:rsidRPr="00C37214">
          <w:rPr>
            <w:rStyle w:val="Hyperlink"/>
            <w:lang w:val="fr-CH"/>
          </w:rPr>
          <w:t>https://github.com/JorGra/JG-UnityEditor-GameViewFullscreen</w:t>
        </w:r>
      </w:hyperlink>
      <w:r>
        <w:rPr>
          <w:lang w:val="fr-CH"/>
        </w:rPr>
        <w:t>) pour pouvoir mettre en full screen. Il faut presser sur la touche F12 lorsqu’on est en playmode !  J’ai dû aussi hide la task bar de windows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female </w:t>
      </w:r>
      <w:r>
        <w:rPr>
          <w:lang w:val="fr-CH"/>
        </w:rPr>
        <w:t>sur l’</w:t>
      </w:r>
      <w:r w:rsidR="009B733E">
        <w:rPr>
          <w:lang w:val="fr-CH"/>
        </w:rPr>
        <w:t>écran avec un scal</w:t>
      </w:r>
      <w:r>
        <w:rPr>
          <w:lang w:val="fr-CH"/>
        </w:rPr>
        <w:t xml:space="preserve"> à 1 : </w:t>
      </w:r>
      <w:r w:rsidR="009B733E">
        <w:rPr>
          <w:lang w:val="fr-CH"/>
        </w:rPr>
        <w:t>120cm</w:t>
      </w:r>
    </w:p>
    <w:p w14:paraId="0071D49C" w14:textId="54130E06" w:rsidR="009670DA" w:rsidRDefault="009B733E" w:rsidP="00C90BE3">
      <w:pPr>
        <w:rPr>
          <w:lang w:val="fr-CH"/>
        </w:rPr>
      </w:pPr>
      <w:r>
        <w:rPr>
          <w:lang w:val="fr-CH"/>
        </w:rPr>
        <w:t>Scaling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scaling à implémenter c’est </w:t>
      </w:r>
    </w:p>
    <w:p w14:paraId="4B80EAEC" w14:textId="211BBEF7" w:rsidR="009B733E" w:rsidRDefault="009B733E" w:rsidP="00C90BE3">
      <w:pPr>
        <w:rPr>
          <w:lang w:val="fr-CH"/>
        </w:rPr>
      </w:pPr>
      <w:r>
        <w:rPr>
          <w:lang w:val="fr-CH"/>
        </w:rPr>
        <w:t xml:space="preserve">Scalling factor = </w:t>
      </w:r>
      <w:r w:rsidR="003D7136">
        <w:rPr>
          <w:lang w:val="fr-CH"/>
        </w:rPr>
        <w:t>(Taille participant en cm)/120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lastRenderedPageBreak/>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r>
        <w:rPr>
          <w:lang w:val="fr-CH"/>
        </w:rPr>
        <w:t xml:space="preserve">Scaling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Attention : le scaling de l’avatar va faire qu’il va aller plus loin (position Z de cylindre doit être reculler). Ça ajoute un</w:t>
      </w:r>
      <w:r w:rsidR="00064FAC">
        <w:rPr>
          <w:b/>
          <w:color w:val="FF0000"/>
          <w:lang w:val="fr-CH"/>
        </w:rPr>
        <w:t>e</w:t>
      </w:r>
      <w:r w:rsidRPr="00064FAC">
        <w:rPr>
          <w:b/>
          <w:color w:val="FF0000"/>
          <w:lang w:val="fr-CH"/>
        </w:rPr>
        <w:t xml:space="preserve"> grosse </w:t>
      </w:r>
      <w:r w:rsidR="00064FAC" w:rsidRPr="00064FAC">
        <w:rPr>
          <w:b/>
          <w:color w:val="FF0000"/>
          <w:lang w:val="fr-CH"/>
        </w:rPr>
        <w:t>complexité ! Si la zone d’arrivé est dépendente du scale de l’avatar, je suis d’avis de laissé tomber le scale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cyclindre,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augumenter la distance entre le start et la target. </w:t>
      </w:r>
    </w:p>
    <w:p w14:paraId="382F9AFB" w14:textId="77777777" w:rsidR="0047418E" w:rsidRDefault="0047418E" w:rsidP="0047418E">
      <w:pPr>
        <w:rPr>
          <w:lang w:val="fr-CH"/>
        </w:rPr>
      </w:pPr>
      <w:r>
        <w:rPr>
          <w:lang w:val="fr-CH"/>
        </w:rPr>
        <w:t xml:space="preserve">En terme de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deviation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de la trigo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gameObject a sauvé ? </w:t>
      </w:r>
    </w:p>
    <w:p w14:paraId="482CD26C" w14:textId="699F2A99" w:rsidR="008E4CA4" w:rsidRDefault="00376909" w:rsidP="00E1628D">
      <w:pPr>
        <w:rPr>
          <w:lang w:val="fr-CH"/>
        </w:rPr>
      </w:pPr>
      <w:r w:rsidRPr="00376909">
        <w:rPr>
          <w:noProof/>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game object avec un point rouge ont leur position modifier par optitrack.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Créé le sceneManager</w:t>
      </w:r>
    </w:p>
    <w:p w14:paraId="29BC5F34" w14:textId="2AFAE788" w:rsidR="004E5D65" w:rsidRDefault="004E5D65" w:rsidP="004E5D65">
      <w:pPr>
        <w:pStyle w:val="ListParagraph"/>
        <w:numPr>
          <w:ilvl w:val="1"/>
          <w:numId w:val="3"/>
        </w:numPr>
        <w:rPr>
          <w:lang w:val="fr-CH"/>
        </w:rPr>
      </w:pPr>
      <w:r>
        <w:rPr>
          <w:lang w:val="fr-CH"/>
        </w:rPr>
        <w:t>Gestion male female</w:t>
      </w:r>
    </w:p>
    <w:p w14:paraId="458A412D" w14:textId="734B59EF" w:rsidR="004E5D65" w:rsidRDefault="004E5D65" w:rsidP="004E5D65">
      <w:pPr>
        <w:pStyle w:val="ListParagraph"/>
        <w:numPr>
          <w:ilvl w:val="1"/>
          <w:numId w:val="3"/>
        </w:numPr>
        <w:rPr>
          <w:lang w:val="fr-CH"/>
        </w:rPr>
      </w:pPr>
      <w:r>
        <w:rPr>
          <w:lang w:val="fr-CH"/>
        </w:rPr>
        <w:t>Création d’un condition manager (choix des condition</w:t>
      </w:r>
    </w:p>
    <w:p w14:paraId="6C434FF2" w14:textId="5AB06D54" w:rsidR="004E5D65" w:rsidRDefault="004E5D65" w:rsidP="004E5D65">
      <w:pPr>
        <w:pStyle w:val="ListParagraph"/>
        <w:numPr>
          <w:ilvl w:val="1"/>
          <w:numId w:val="3"/>
        </w:numPr>
        <w:rPr>
          <w:lang w:val="fr-CH"/>
        </w:rPr>
      </w:pPr>
      <w:r>
        <w:rPr>
          <w:lang w:val="fr-CH"/>
        </w:rPr>
        <w:lastRenderedPageBreak/>
        <w:t>Gérer la deviation</w:t>
      </w:r>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C2456F" w:rsidP="00F36954">
      <w:pPr>
        <w:rPr>
          <w:lang w:val="fr-CH"/>
        </w:rPr>
      </w:pPr>
      <w:hyperlink r:id="rId10" w:history="1">
        <w:r w:rsidRPr="00AE0BCD">
          <w:rPr>
            <w:rStyle w:val="Hyperlink"/>
            <w:lang w:val="fr-CH"/>
          </w:rPr>
          <w:t>https://www.youtube.com/watch?v=mkErt53EEFY</w:t>
        </w:r>
      </w:hyperlink>
    </w:p>
    <w:p w14:paraId="7B1751F0" w14:textId="77777777" w:rsidR="00C2456F" w:rsidRDefault="00C2456F" w:rsidP="00F36954">
      <w:pPr>
        <w:rPr>
          <w:lang w:val="fr-CH"/>
        </w:rPr>
      </w:pPr>
    </w:p>
    <w:p w14:paraId="1087DFA0" w14:textId="77777777" w:rsidR="00E05C80" w:rsidRDefault="00E05C80" w:rsidP="00F36954">
      <w:pPr>
        <w:rPr>
          <w:lang w:val="fr-CH"/>
        </w:rPr>
      </w:pPr>
    </w:p>
    <w:p w14:paraId="14B7F2A5" w14:textId="7B623091" w:rsidR="00E05C80" w:rsidRPr="00E05C80" w:rsidRDefault="00E05C80" w:rsidP="00F36954">
      <w:pPr>
        <w:rPr>
          <w:i/>
          <w:iCs/>
          <w:lang w:val="fr-CH"/>
        </w:rPr>
      </w:pPr>
      <w:r w:rsidRPr="00E05C80">
        <w:rPr>
          <w:i/>
          <w:iCs/>
          <w:lang w:val="fr-CH"/>
        </w:rPr>
        <w:t>Question discussion avec Catheline</w:t>
      </w:r>
    </w:p>
    <w:p w14:paraId="4AA25A7D" w14:textId="47F1D8CD" w:rsidR="00E05C80" w:rsidRDefault="00E05C80" w:rsidP="00E05C80">
      <w:pPr>
        <w:pStyle w:val="ListParagraph"/>
        <w:numPr>
          <w:ilvl w:val="0"/>
          <w:numId w:val="3"/>
        </w:numPr>
        <w:rPr>
          <w:lang w:val="fr-CH"/>
        </w:rPr>
      </w:pPr>
      <w:r>
        <w:rPr>
          <w:lang w:val="fr-CH"/>
        </w:rPr>
        <w:t xml:space="preserve">Est-ce qu’on inclut des feedback lors des 10 trials d’entrainement (vue vert lorsqu’il arrive au cylindre et croix rouge lorsqu’il le manque). </w:t>
      </w:r>
      <w:r>
        <w:rPr>
          <w:lang w:val="fr-CH"/>
        </w:rPr>
        <w:br/>
        <w:t>Avantage : C’est fun et les patients risque d’apprécier</w:t>
      </w:r>
      <w:r>
        <w:rPr>
          <w:lang w:val="fr-CH"/>
        </w:rPr>
        <w:br/>
        <w:t xml:space="preserve">Désavantage : Ce n’est pas décrit comme ça dans l’article. Il y a un possibilité que ça influence le comportement pendant l’expérience car les participants pourront faire l’expérience des limites de détection du scripts et déployer un effort minimal pour atteindre le seuil de détection. </w:t>
      </w:r>
    </w:p>
    <w:p w14:paraId="6313F9B7" w14:textId="47E2C815" w:rsidR="00E05C80" w:rsidRPr="00092EC1" w:rsidRDefault="00E05C80" w:rsidP="00E05C80">
      <w:pPr>
        <w:pStyle w:val="ListParagraph"/>
        <w:numPr>
          <w:ilvl w:val="0"/>
          <w:numId w:val="3"/>
        </w:numPr>
      </w:pPr>
      <w:r w:rsidRPr="00926084">
        <w:rPr>
          <w:lang w:val="fr-CH"/>
        </w:rPr>
        <w:t>Demande de vérification des traduction si dessous</w:t>
      </w:r>
      <w:r w:rsidR="00926084" w:rsidRPr="00926084">
        <w:rPr>
          <w:lang w:val="fr-CH"/>
        </w:rPr>
        <w:t xml:space="preserve"> (important d’</w:t>
      </w:r>
      <w:r w:rsidR="00926084">
        <w:rPr>
          <w:lang w:val="fr-CH"/>
        </w:rPr>
        <w:t xml:space="preserve">avoir une formulation valider pour ne pas influencé les participants par rapport à l’article </w:t>
      </w:r>
      <w:r w:rsidR="00C0087F">
        <w:rPr>
          <w:lang w:val="fr-CH"/>
        </w:rPr>
        <w:t>original).</w:t>
      </w:r>
      <w:r w:rsidRPr="00926084">
        <w:rPr>
          <w:lang w:val="fr-CH"/>
        </w:rPr>
        <w:t xml:space="preserve"> </w:t>
      </w:r>
      <w:r w:rsidRPr="00926084">
        <w:rPr>
          <w:lang w:val="fr-CH"/>
        </w:rPr>
        <w:br/>
      </w:r>
      <w:r w:rsidRPr="00092EC1">
        <w:rPr>
          <w:b/>
          <w:bCs/>
        </w:rPr>
        <w:t>original EN</w:t>
      </w:r>
      <w:r w:rsidRPr="00092EC1">
        <w:t> : "Did the movement shown on the screen correspond to the movement you just performed?"</w:t>
      </w:r>
    </w:p>
    <w:p w14:paraId="5568E090" w14:textId="2FD10760" w:rsidR="00E05C80" w:rsidRDefault="00E05C80" w:rsidP="00E05C80">
      <w:pPr>
        <w:pStyle w:val="ListParagraph"/>
        <w:rPr>
          <w:lang w:val="fr-CH"/>
        </w:rPr>
      </w:pPr>
      <w:r w:rsidRPr="00E05C80">
        <w:rPr>
          <w:b/>
          <w:bCs/>
          <w:lang w:val="fr-CH"/>
        </w:rPr>
        <w:t>Proposed FR</w:t>
      </w:r>
      <w:r>
        <w:rPr>
          <w:b/>
          <w:bCs/>
          <w:lang w:val="fr-CH"/>
        </w:rPr>
        <w:t xml:space="preserve"> to check</w:t>
      </w:r>
      <w:r w:rsidRPr="00E05C80">
        <w:rPr>
          <w:lang w:val="fr-CH"/>
        </w:rPr>
        <w:t xml:space="preserve"> : "Est-ce que le mouvement montré à l'écran correspondait au mouvement que vous venez d'effectuer ?"</w:t>
      </w:r>
    </w:p>
    <w:p w14:paraId="5A8997F5" w14:textId="77D48C9B" w:rsidR="00E05C80" w:rsidRDefault="00E05C80" w:rsidP="00E05C80">
      <w:pPr>
        <w:pStyle w:val="ListParagraph"/>
        <w:rPr>
          <w:lang w:val="de-CH"/>
        </w:rPr>
      </w:pPr>
      <w:r w:rsidRPr="00E05C80">
        <w:rPr>
          <w:b/>
          <w:bCs/>
          <w:lang w:val="de-CH"/>
        </w:rPr>
        <w:t>Proposed DE</w:t>
      </w:r>
      <w:r>
        <w:rPr>
          <w:b/>
          <w:bCs/>
          <w:lang w:val="de-CH"/>
        </w:rPr>
        <w:t xml:space="preserve"> to check</w:t>
      </w:r>
      <w:r w:rsidRPr="00E05C80">
        <w:rPr>
          <w:lang w:val="de-CH"/>
        </w:rPr>
        <w:t>: "Entspricht die auf dem Bildschirm gezeigte Bewegung der Bewegung, die Sie gerade ausgeführt haben?"</w:t>
      </w:r>
      <w:r>
        <w:rPr>
          <w:lang w:val="de-CH"/>
        </w:rPr>
        <w:br/>
      </w:r>
      <w:r>
        <w:rPr>
          <w:lang w:val="de-CH"/>
        </w:rPr>
        <w:br/>
      </w:r>
      <w:r w:rsidRPr="00E05C80">
        <w:rPr>
          <w:b/>
          <w:bCs/>
          <w:lang w:val="de-CH"/>
        </w:rPr>
        <w:t>original EN</w:t>
      </w:r>
      <w:r>
        <w:rPr>
          <w:lang w:val="de-CH"/>
        </w:rPr>
        <w:t xml:space="preserve">: </w:t>
      </w:r>
      <w:r w:rsidRPr="00E05C80">
        <w:rPr>
          <w:lang w:val="de-CH"/>
        </w:rPr>
        <w:t>"How sure are you of your response?"</w:t>
      </w:r>
    </w:p>
    <w:p w14:paraId="43BE4E25" w14:textId="77777777" w:rsidR="00926084" w:rsidRPr="00B21CFE" w:rsidRDefault="00E05C80" w:rsidP="00E05C80">
      <w:pPr>
        <w:pStyle w:val="ListParagraph"/>
        <w:rPr>
          <w:lang w:val="de-CH"/>
        </w:rPr>
      </w:pPr>
      <w:r w:rsidRPr="00B21CFE">
        <w:rPr>
          <w:b/>
          <w:bCs/>
          <w:lang w:val="de-CH"/>
        </w:rPr>
        <w:t xml:space="preserve">Proposed </w:t>
      </w:r>
      <w:r w:rsidR="00926084" w:rsidRPr="00B21CFE">
        <w:rPr>
          <w:b/>
          <w:bCs/>
          <w:lang w:val="de-CH"/>
        </w:rPr>
        <w:t>FR to check</w:t>
      </w:r>
      <w:r w:rsidRPr="00B21CFE">
        <w:rPr>
          <w:lang w:val="de-CH"/>
        </w:rPr>
        <w:t>:</w:t>
      </w:r>
      <w:r w:rsidR="00926084" w:rsidRPr="00B21CFE">
        <w:rPr>
          <w:rFonts w:ascii="Consolas" w:hAnsi="Consolas" w:cs="Consolas"/>
          <w:color w:val="A31515"/>
          <w:sz w:val="19"/>
          <w:szCs w:val="19"/>
          <w:lang w:val="de-CH"/>
        </w:rPr>
        <w:t xml:space="preserve"> </w:t>
      </w:r>
      <w:r w:rsidR="00926084" w:rsidRPr="00B21CFE">
        <w:rPr>
          <w:lang w:val="de-CH"/>
        </w:rPr>
        <w:t>"A quel point êtes-vous sûr de votre réponse ?"</w:t>
      </w:r>
    </w:p>
    <w:p w14:paraId="10407D7F" w14:textId="1C5E95DD" w:rsidR="00E05C80" w:rsidRDefault="00926084" w:rsidP="00E05C80">
      <w:pPr>
        <w:pStyle w:val="ListParagraph"/>
        <w:rPr>
          <w:lang w:val="de-CH"/>
        </w:rPr>
      </w:pPr>
      <w:r w:rsidRPr="00E05C80">
        <w:rPr>
          <w:b/>
          <w:bCs/>
          <w:lang w:val="de-CH"/>
        </w:rPr>
        <w:t>Proposed DE</w:t>
      </w:r>
      <w:r>
        <w:rPr>
          <w:b/>
          <w:bCs/>
          <w:lang w:val="de-CH"/>
        </w:rPr>
        <w:t xml:space="preserve"> to check</w:t>
      </w:r>
      <w:r w:rsidRPr="00E05C80">
        <w:rPr>
          <w:lang w:val="de-CH"/>
        </w:rPr>
        <w:t>:</w:t>
      </w:r>
      <w:r>
        <w:rPr>
          <w:lang w:val="de-CH"/>
        </w:rPr>
        <w:t xml:space="preserve"> </w:t>
      </w:r>
      <w:r w:rsidRPr="00926084">
        <w:rPr>
          <w:lang w:val="de-CH"/>
        </w:rPr>
        <w:t>"Wie sicher sind Sie sich bei Ihrer Antwort?"</w:t>
      </w:r>
    </w:p>
    <w:p w14:paraId="706213A5" w14:textId="77777777" w:rsidR="00926084" w:rsidRDefault="00926084" w:rsidP="00E05C80">
      <w:pPr>
        <w:pStyle w:val="ListParagraph"/>
        <w:rPr>
          <w:lang w:val="de-CH"/>
        </w:rPr>
      </w:pPr>
    </w:p>
    <w:p w14:paraId="6CFD42D5" w14:textId="77777777" w:rsidR="00BD2C5D" w:rsidRPr="00BD2C5D" w:rsidRDefault="00BD2C5D" w:rsidP="00BD2C5D">
      <w:pPr>
        <w:pStyle w:val="ListParagraph"/>
        <w:numPr>
          <w:ilvl w:val="0"/>
          <w:numId w:val="3"/>
        </w:numPr>
        <w:rPr>
          <w:lang w:val="fr-CH"/>
        </w:rPr>
      </w:pPr>
      <w:r w:rsidRPr="00BD2C5D">
        <w:rPr>
          <w:lang w:val="fr-CH"/>
        </w:rPr>
        <w:t xml:space="preserve">Est-ce que vous êtes d’accord avec mon choix de stratégie pour la déviation de la trajectoire. Pour que ce soit pas trop compliquer à faire, j’effectue une rotation de l’avatar en cours de la marche. Je ne sais pas si dans l’expérience au labo de Olaf, il ont fait la même chose ou s’il ont dévier la trajectoire sans tourner l’avatar. </w:t>
      </w:r>
    </w:p>
    <w:p w14:paraId="4AF9D1CD" w14:textId="77777777" w:rsidR="00BD2C5D" w:rsidRPr="00092EC1" w:rsidRDefault="00BD2C5D" w:rsidP="00BD2C5D">
      <w:pPr>
        <w:pStyle w:val="ListParagraph"/>
        <w:rPr>
          <w:i/>
          <w:iCs/>
          <w:lang w:val="fr-CH"/>
        </w:rPr>
      </w:pPr>
      <w:r w:rsidRPr="00092EC1">
        <w:rPr>
          <w:i/>
          <w:iCs/>
          <w:lang w:val="fr-CH"/>
        </w:rPr>
        <w:t>Avantage de tourné l’avatar :</w:t>
      </w:r>
    </w:p>
    <w:p w14:paraId="6CF27904" w14:textId="77777777" w:rsidR="00BD2C5D" w:rsidRPr="00BD2C5D" w:rsidRDefault="00BD2C5D" w:rsidP="00BD2C5D">
      <w:pPr>
        <w:pStyle w:val="ListParagraph"/>
        <w:rPr>
          <w:lang w:val="fr-CH"/>
        </w:rPr>
      </w:pPr>
      <w:r w:rsidRPr="00BD2C5D">
        <w:rPr>
          <w:lang w:val="fr-CH"/>
        </w:rPr>
        <w:t>Beaucoup plus simple à la programmation</w:t>
      </w:r>
    </w:p>
    <w:p w14:paraId="2D197C99" w14:textId="77777777" w:rsidR="00BD2C5D" w:rsidRPr="00092EC1" w:rsidRDefault="00BD2C5D" w:rsidP="00BD2C5D">
      <w:pPr>
        <w:pStyle w:val="ListParagraph"/>
        <w:rPr>
          <w:i/>
          <w:iCs/>
          <w:lang w:val="fr-CH"/>
        </w:rPr>
      </w:pPr>
      <w:r w:rsidRPr="00092EC1">
        <w:rPr>
          <w:i/>
          <w:iCs/>
          <w:lang w:val="fr-CH"/>
        </w:rPr>
        <w:t xml:space="preserve">Désavantage : </w:t>
      </w:r>
    </w:p>
    <w:p w14:paraId="45CDD405" w14:textId="77777777" w:rsidR="00BD2C5D" w:rsidRPr="00BD2C5D" w:rsidRDefault="00BD2C5D" w:rsidP="00BD2C5D">
      <w:pPr>
        <w:pStyle w:val="ListParagraph"/>
        <w:rPr>
          <w:lang w:val="fr-CH"/>
        </w:rPr>
      </w:pPr>
      <w:r w:rsidRPr="00BD2C5D">
        <w:rPr>
          <w:lang w:val="fr-CH"/>
        </w:rPr>
        <w:t xml:space="preserve">Pas Sûr que l’équipe de Olaf l’ai fait. Peut-être que ça donne un indice aux participants sur la correction de trajectoire à appliquer. </w:t>
      </w:r>
    </w:p>
    <w:p w14:paraId="5F8846EF" w14:textId="67BC08FE" w:rsidR="00926084" w:rsidRPr="00092EC1" w:rsidRDefault="00092EC1" w:rsidP="00092EC1">
      <w:pPr>
        <w:rPr>
          <w:b/>
          <w:lang w:val="fr-CH"/>
        </w:rPr>
      </w:pPr>
      <w:r w:rsidRPr="00092EC1">
        <w:rPr>
          <w:b/>
          <w:lang w:val="fr-CH"/>
        </w:rPr>
        <w:lastRenderedPageBreak/>
        <w:t>Travail 28.02.025</w:t>
      </w:r>
    </w:p>
    <w:p w14:paraId="33B1E179" w14:textId="5CECE5FD" w:rsidR="00092EC1" w:rsidRDefault="00092EC1" w:rsidP="00092EC1">
      <w:pPr>
        <w:rPr>
          <w:lang w:val="fr-CH"/>
        </w:rPr>
      </w:pPr>
      <w:r>
        <w:rPr>
          <w:lang w:val="fr-CH"/>
        </w:rPr>
        <w:t xml:space="preserve">J’ai pû finaliser les enregistrements de fichier et tester dans la salle de MotionTracking. </w:t>
      </w:r>
    </w:p>
    <w:p w14:paraId="75BC6C13" w14:textId="588AFD94" w:rsidR="00092EC1" w:rsidRDefault="00092EC1" w:rsidP="00092EC1">
      <w:pPr>
        <w:rPr>
          <w:lang w:val="fr-CH"/>
        </w:rPr>
      </w:pPr>
    </w:p>
    <w:p w14:paraId="672EF2B3" w14:textId="0F21B85D" w:rsidR="00092EC1" w:rsidRDefault="00092EC1" w:rsidP="00092EC1">
      <w:pPr>
        <w:rPr>
          <w:lang w:val="fr-CH"/>
        </w:rPr>
      </w:pPr>
    </w:p>
    <w:p w14:paraId="0EB12CEE" w14:textId="4A104A2A" w:rsidR="00926084" w:rsidRPr="00092EC1" w:rsidRDefault="00092EC1" w:rsidP="00092EC1">
      <w:pPr>
        <w:rPr>
          <w:i/>
          <w:lang w:val="fr-CH"/>
        </w:rPr>
      </w:pPr>
      <w:r w:rsidRPr="00092EC1">
        <w:rPr>
          <w:i/>
          <w:lang w:val="fr-CH"/>
        </w:rPr>
        <w:t>Test timing pour les fichier output 2025-02-28_P999_FBA_MotionTrack_PosX et 2025-02-28_P999_FBA_MotionTrack_PosZ</w:t>
      </w:r>
    </w:p>
    <w:p w14:paraId="6DFA08D1" w14:textId="2C3138C8" w:rsidR="00092EC1" w:rsidRPr="00092EC1" w:rsidRDefault="00092EC1" w:rsidP="00092EC1">
      <w:pPr>
        <w:rPr>
          <w:lang w:val="fr-CH"/>
        </w:rPr>
      </w:pPr>
    </w:p>
    <w:tbl>
      <w:tblPr>
        <w:tblStyle w:val="TableGrid"/>
        <w:tblW w:w="0" w:type="auto"/>
        <w:tblLook w:val="04A0" w:firstRow="1" w:lastRow="0" w:firstColumn="1" w:lastColumn="0" w:noHBand="0" w:noVBand="1"/>
      </w:tblPr>
      <w:tblGrid>
        <w:gridCol w:w="2337"/>
        <w:gridCol w:w="2337"/>
        <w:gridCol w:w="2338"/>
        <w:gridCol w:w="2338"/>
      </w:tblGrid>
      <w:tr w:rsidR="00092EC1" w:rsidRPr="00092EC1" w14:paraId="06ED97C7" w14:textId="77777777" w:rsidTr="00092EC1">
        <w:tc>
          <w:tcPr>
            <w:tcW w:w="2337" w:type="dxa"/>
          </w:tcPr>
          <w:p w14:paraId="682F0160" w14:textId="74E82ED2" w:rsidR="00092EC1" w:rsidRPr="00092EC1" w:rsidRDefault="00092EC1" w:rsidP="00092EC1">
            <w:pPr>
              <w:rPr>
                <w:lang w:val="fr-CH"/>
              </w:rPr>
            </w:pPr>
            <w:r w:rsidRPr="00092EC1">
              <w:rPr>
                <w:lang w:val="fr-CH"/>
              </w:rPr>
              <w:t>Trial</w:t>
            </w:r>
          </w:p>
        </w:tc>
        <w:tc>
          <w:tcPr>
            <w:tcW w:w="2337" w:type="dxa"/>
          </w:tcPr>
          <w:p w14:paraId="6E54B792" w14:textId="15A0F324" w:rsidR="00092EC1" w:rsidRPr="00092EC1" w:rsidRDefault="00092EC1" w:rsidP="00092EC1">
            <w:pPr>
              <w:rPr>
                <w:lang w:val="fr-CH"/>
              </w:rPr>
            </w:pPr>
            <w:r>
              <w:rPr>
                <w:lang w:val="fr-CH"/>
              </w:rPr>
              <w:t>Mesuré à la montre</w:t>
            </w:r>
          </w:p>
        </w:tc>
        <w:tc>
          <w:tcPr>
            <w:tcW w:w="2338" w:type="dxa"/>
          </w:tcPr>
          <w:p w14:paraId="43134F94" w14:textId="16035871" w:rsidR="00092EC1" w:rsidRPr="00092EC1" w:rsidRDefault="00092EC1" w:rsidP="00092EC1">
            <w:pPr>
              <w:rPr>
                <w:lang w:val="fr-CH"/>
              </w:rPr>
            </w:pPr>
            <w:r>
              <w:rPr>
                <w:lang w:val="fr-CH"/>
              </w:rPr>
              <w:t>Debug sur stropwatch</w:t>
            </w:r>
          </w:p>
        </w:tc>
        <w:tc>
          <w:tcPr>
            <w:tcW w:w="2338" w:type="dxa"/>
          </w:tcPr>
          <w:p w14:paraId="56E0BE33" w14:textId="0DC3EDEF" w:rsidR="00092EC1" w:rsidRPr="00092EC1" w:rsidRDefault="00092EC1" w:rsidP="00092EC1">
            <w:pPr>
              <w:rPr>
                <w:lang w:val="fr-CH"/>
              </w:rPr>
            </w:pPr>
            <w:r>
              <w:rPr>
                <w:lang w:val="fr-CH"/>
              </w:rPr>
              <w:t>Nombre de data point</w:t>
            </w:r>
          </w:p>
        </w:tc>
      </w:tr>
      <w:tr w:rsidR="00092EC1" w:rsidRPr="00092EC1" w14:paraId="49CE38CC" w14:textId="77777777" w:rsidTr="00092EC1">
        <w:tc>
          <w:tcPr>
            <w:tcW w:w="2337" w:type="dxa"/>
          </w:tcPr>
          <w:p w14:paraId="63E45A53" w14:textId="308B97FB" w:rsidR="00092EC1" w:rsidRPr="00092EC1" w:rsidRDefault="00092EC1" w:rsidP="00092EC1">
            <w:pPr>
              <w:rPr>
                <w:lang w:val="fr-CH"/>
              </w:rPr>
            </w:pPr>
            <w:r>
              <w:rPr>
                <w:lang w:val="fr-CH"/>
              </w:rPr>
              <w:t>1</w:t>
            </w:r>
          </w:p>
        </w:tc>
        <w:tc>
          <w:tcPr>
            <w:tcW w:w="2337" w:type="dxa"/>
          </w:tcPr>
          <w:p w14:paraId="4A6A025C" w14:textId="73D090D3" w:rsidR="00092EC1" w:rsidRPr="00092EC1" w:rsidRDefault="00092EC1" w:rsidP="00092EC1">
            <w:pPr>
              <w:rPr>
                <w:lang w:val="fr-CH"/>
              </w:rPr>
            </w:pPr>
            <w:r>
              <w:rPr>
                <w:lang w:val="fr-CH"/>
              </w:rPr>
              <w:t>4016</w:t>
            </w:r>
          </w:p>
        </w:tc>
        <w:tc>
          <w:tcPr>
            <w:tcW w:w="2338" w:type="dxa"/>
          </w:tcPr>
          <w:p w14:paraId="5FE965F3" w14:textId="40527F50" w:rsidR="00092EC1" w:rsidRPr="00092EC1" w:rsidRDefault="00092EC1" w:rsidP="00092EC1">
            <w:pPr>
              <w:rPr>
                <w:lang w:val="fr-CH"/>
              </w:rPr>
            </w:pPr>
            <w:r>
              <w:rPr>
                <w:lang w:val="fr-CH"/>
              </w:rPr>
              <w:t>4317</w:t>
            </w:r>
          </w:p>
        </w:tc>
        <w:tc>
          <w:tcPr>
            <w:tcW w:w="2338" w:type="dxa"/>
          </w:tcPr>
          <w:p w14:paraId="17F91603" w14:textId="2C09656A" w:rsidR="00092EC1" w:rsidRPr="00092EC1" w:rsidRDefault="00092EC1" w:rsidP="00092EC1">
            <w:pPr>
              <w:rPr>
                <w:lang w:val="fr-CH"/>
              </w:rPr>
            </w:pPr>
            <w:r>
              <w:rPr>
                <w:lang w:val="fr-CH"/>
              </w:rPr>
              <w:t>4.2</w:t>
            </w:r>
          </w:p>
        </w:tc>
      </w:tr>
      <w:tr w:rsidR="00092EC1" w:rsidRPr="00092EC1" w14:paraId="1B76DBFC" w14:textId="77777777" w:rsidTr="00092EC1">
        <w:tc>
          <w:tcPr>
            <w:tcW w:w="2337" w:type="dxa"/>
          </w:tcPr>
          <w:p w14:paraId="0765BD6F" w14:textId="76524DD3" w:rsidR="00092EC1" w:rsidRPr="00092EC1" w:rsidRDefault="00092EC1" w:rsidP="00092EC1">
            <w:pPr>
              <w:rPr>
                <w:lang w:val="fr-CH"/>
              </w:rPr>
            </w:pPr>
            <w:r>
              <w:rPr>
                <w:lang w:val="fr-CH"/>
              </w:rPr>
              <w:t>2</w:t>
            </w:r>
          </w:p>
        </w:tc>
        <w:tc>
          <w:tcPr>
            <w:tcW w:w="2337" w:type="dxa"/>
          </w:tcPr>
          <w:p w14:paraId="6520FE33" w14:textId="4CCC3754" w:rsidR="00092EC1" w:rsidRPr="00092EC1" w:rsidRDefault="00092EC1" w:rsidP="00092EC1">
            <w:pPr>
              <w:rPr>
                <w:lang w:val="fr-CH"/>
              </w:rPr>
            </w:pPr>
            <w:r>
              <w:rPr>
                <w:lang w:val="fr-CH"/>
              </w:rPr>
              <w:t>7091</w:t>
            </w:r>
          </w:p>
        </w:tc>
        <w:tc>
          <w:tcPr>
            <w:tcW w:w="2338" w:type="dxa"/>
          </w:tcPr>
          <w:p w14:paraId="3DC4D12E" w14:textId="30E1FBF4" w:rsidR="00092EC1" w:rsidRPr="00092EC1" w:rsidRDefault="00092EC1" w:rsidP="00092EC1">
            <w:pPr>
              <w:rPr>
                <w:lang w:val="fr-CH"/>
              </w:rPr>
            </w:pPr>
            <w:r>
              <w:rPr>
                <w:lang w:val="fr-CH"/>
              </w:rPr>
              <w:t>7820</w:t>
            </w:r>
          </w:p>
        </w:tc>
        <w:tc>
          <w:tcPr>
            <w:tcW w:w="2338" w:type="dxa"/>
          </w:tcPr>
          <w:p w14:paraId="4299A5B5" w14:textId="1C557F27" w:rsidR="00092EC1" w:rsidRPr="00092EC1" w:rsidRDefault="00092EC1" w:rsidP="00092EC1">
            <w:pPr>
              <w:rPr>
                <w:lang w:val="fr-CH"/>
              </w:rPr>
            </w:pPr>
            <w:r>
              <w:rPr>
                <w:lang w:val="fr-CH"/>
              </w:rPr>
              <w:t>7.22</w:t>
            </w:r>
          </w:p>
        </w:tc>
      </w:tr>
      <w:tr w:rsidR="00092EC1" w:rsidRPr="00092EC1" w14:paraId="0425CCF9" w14:textId="77777777" w:rsidTr="00092EC1">
        <w:tc>
          <w:tcPr>
            <w:tcW w:w="2337" w:type="dxa"/>
          </w:tcPr>
          <w:p w14:paraId="39E2141C" w14:textId="4E808918" w:rsidR="00092EC1" w:rsidRPr="00092EC1" w:rsidRDefault="00092EC1" w:rsidP="00092EC1">
            <w:pPr>
              <w:rPr>
                <w:lang w:val="fr-CH"/>
              </w:rPr>
            </w:pPr>
            <w:r>
              <w:rPr>
                <w:lang w:val="fr-CH"/>
              </w:rPr>
              <w:t>3</w:t>
            </w:r>
          </w:p>
        </w:tc>
        <w:tc>
          <w:tcPr>
            <w:tcW w:w="2337" w:type="dxa"/>
          </w:tcPr>
          <w:p w14:paraId="312A4D8A" w14:textId="0AC71F6C" w:rsidR="00092EC1" w:rsidRPr="00092EC1" w:rsidRDefault="00092EC1" w:rsidP="00092EC1">
            <w:pPr>
              <w:rPr>
                <w:lang w:val="fr-CH"/>
              </w:rPr>
            </w:pPr>
            <w:r>
              <w:rPr>
                <w:lang w:val="fr-CH"/>
              </w:rPr>
              <w:t>2018</w:t>
            </w:r>
          </w:p>
        </w:tc>
        <w:tc>
          <w:tcPr>
            <w:tcW w:w="2338" w:type="dxa"/>
          </w:tcPr>
          <w:p w14:paraId="3EED7908" w14:textId="43AA7B56" w:rsidR="00092EC1" w:rsidRPr="00092EC1" w:rsidRDefault="00092EC1" w:rsidP="00092EC1">
            <w:pPr>
              <w:rPr>
                <w:lang w:val="fr-CH"/>
              </w:rPr>
            </w:pPr>
            <w:r>
              <w:rPr>
                <w:lang w:val="fr-CH"/>
              </w:rPr>
              <w:t>2410</w:t>
            </w:r>
          </w:p>
        </w:tc>
        <w:tc>
          <w:tcPr>
            <w:tcW w:w="2338" w:type="dxa"/>
          </w:tcPr>
          <w:p w14:paraId="3748EFD7" w14:textId="5804C886" w:rsidR="00092EC1" w:rsidRPr="00092EC1" w:rsidRDefault="00092EC1" w:rsidP="00092EC1">
            <w:pPr>
              <w:rPr>
                <w:lang w:val="fr-CH"/>
              </w:rPr>
            </w:pPr>
            <w:r>
              <w:rPr>
                <w:lang w:val="fr-CH"/>
              </w:rPr>
              <w:t>2.376</w:t>
            </w:r>
          </w:p>
        </w:tc>
      </w:tr>
      <w:tr w:rsidR="00092EC1" w:rsidRPr="00092EC1" w14:paraId="173AFF0F" w14:textId="77777777" w:rsidTr="00092EC1">
        <w:tc>
          <w:tcPr>
            <w:tcW w:w="2337" w:type="dxa"/>
          </w:tcPr>
          <w:p w14:paraId="393512F9" w14:textId="341837DC" w:rsidR="00092EC1" w:rsidRPr="00092EC1" w:rsidRDefault="00092EC1" w:rsidP="00092EC1">
            <w:pPr>
              <w:rPr>
                <w:lang w:val="fr-CH"/>
              </w:rPr>
            </w:pPr>
            <w:r>
              <w:rPr>
                <w:lang w:val="fr-CH"/>
              </w:rPr>
              <w:t>4</w:t>
            </w:r>
          </w:p>
        </w:tc>
        <w:tc>
          <w:tcPr>
            <w:tcW w:w="2337" w:type="dxa"/>
          </w:tcPr>
          <w:p w14:paraId="44259BDF" w14:textId="140D2F87" w:rsidR="00092EC1" w:rsidRPr="00092EC1" w:rsidRDefault="00092EC1" w:rsidP="00092EC1">
            <w:pPr>
              <w:rPr>
                <w:lang w:val="fr-CH"/>
              </w:rPr>
            </w:pPr>
            <w:r>
              <w:rPr>
                <w:lang w:val="fr-CH"/>
              </w:rPr>
              <w:t>-</w:t>
            </w:r>
          </w:p>
        </w:tc>
        <w:tc>
          <w:tcPr>
            <w:tcW w:w="2338" w:type="dxa"/>
          </w:tcPr>
          <w:p w14:paraId="71D98370" w14:textId="7E4A6B54" w:rsidR="00092EC1" w:rsidRPr="00092EC1" w:rsidRDefault="00092EC1" w:rsidP="00092EC1">
            <w:pPr>
              <w:rPr>
                <w:lang w:val="fr-CH"/>
              </w:rPr>
            </w:pPr>
            <w:r>
              <w:rPr>
                <w:lang w:val="fr-CH"/>
              </w:rPr>
              <w:t>-</w:t>
            </w:r>
          </w:p>
        </w:tc>
        <w:tc>
          <w:tcPr>
            <w:tcW w:w="2338" w:type="dxa"/>
          </w:tcPr>
          <w:p w14:paraId="40946031" w14:textId="77777777" w:rsidR="00092EC1" w:rsidRPr="00092EC1" w:rsidRDefault="00092EC1" w:rsidP="00092EC1">
            <w:pPr>
              <w:rPr>
                <w:lang w:val="fr-CH"/>
              </w:rPr>
            </w:pPr>
          </w:p>
        </w:tc>
      </w:tr>
      <w:tr w:rsidR="00092EC1" w:rsidRPr="00092EC1" w14:paraId="3E66E91C" w14:textId="77777777" w:rsidTr="00092EC1">
        <w:tc>
          <w:tcPr>
            <w:tcW w:w="2337" w:type="dxa"/>
          </w:tcPr>
          <w:p w14:paraId="4D57B253" w14:textId="2023BA1B" w:rsidR="00092EC1" w:rsidRPr="00092EC1" w:rsidRDefault="00092EC1" w:rsidP="00092EC1">
            <w:pPr>
              <w:rPr>
                <w:lang w:val="fr-CH"/>
              </w:rPr>
            </w:pPr>
            <w:r>
              <w:rPr>
                <w:lang w:val="fr-CH"/>
              </w:rPr>
              <w:t>5</w:t>
            </w:r>
          </w:p>
        </w:tc>
        <w:tc>
          <w:tcPr>
            <w:tcW w:w="2337" w:type="dxa"/>
          </w:tcPr>
          <w:p w14:paraId="3860E5C1" w14:textId="4F4A879F" w:rsidR="00092EC1" w:rsidRPr="00092EC1" w:rsidRDefault="00092EC1" w:rsidP="00092EC1">
            <w:pPr>
              <w:rPr>
                <w:lang w:val="fr-CH"/>
              </w:rPr>
            </w:pPr>
            <w:r>
              <w:rPr>
                <w:lang w:val="fr-CH"/>
              </w:rPr>
              <w:t>2092</w:t>
            </w:r>
          </w:p>
        </w:tc>
        <w:tc>
          <w:tcPr>
            <w:tcW w:w="2338" w:type="dxa"/>
          </w:tcPr>
          <w:p w14:paraId="785B0184" w14:textId="6F6A9526" w:rsidR="00092EC1" w:rsidRPr="00092EC1" w:rsidRDefault="00092EC1" w:rsidP="00092EC1">
            <w:pPr>
              <w:rPr>
                <w:lang w:val="fr-CH"/>
              </w:rPr>
            </w:pPr>
            <w:r>
              <w:rPr>
                <w:lang w:val="fr-CH"/>
              </w:rPr>
              <w:t>2700</w:t>
            </w:r>
          </w:p>
        </w:tc>
        <w:tc>
          <w:tcPr>
            <w:tcW w:w="2338" w:type="dxa"/>
          </w:tcPr>
          <w:p w14:paraId="56560E14" w14:textId="77777777" w:rsidR="00092EC1" w:rsidRPr="00092EC1" w:rsidRDefault="00092EC1" w:rsidP="00092EC1">
            <w:pPr>
              <w:rPr>
                <w:lang w:val="fr-CH"/>
              </w:rPr>
            </w:pPr>
          </w:p>
        </w:tc>
      </w:tr>
      <w:tr w:rsidR="00092EC1" w:rsidRPr="00092EC1" w14:paraId="79A43C7B" w14:textId="77777777" w:rsidTr="00092EC1">
        <w:tc>
          <w:tcPr>
            <w:tcW w:w="2337" w:type="dxa"/>
          </w:tcPr>
          <w:p w14:paraId="0D09BAD4" w14:textId="15A766B7" w:rsidR="00092EC1" w:rsidRPr="00092EC1" w:rsidRDefault="00092EC1" w:rsidP="00092EC1">
            <w:pPr>
              <w:rPr>
                <w:lang w:val="fr-CH"/>
              </w:rPr>
            </w:pPr>
            <w:r>
              <w:rPr>
                <w:lang w:val="fr-CH"/>
              </w:rPr>
              <w:t>6</w:t>
            </w:r>
          </w:p>
        </w:tc>
        <w:tc>
          <w:tcPr>
            <w:tcW w:w="2337" w:type="dxa"/>
          </w:tcPr>
          <w:p w14:paraId="495120D2" w14:textId="7941C33D" w:rsidR="00092EC1" w:rsidRPr="00092EC1" w:rsidRDefault="00092EC1" w:rsidP="00092EC1">
            <w:pPr>
              <w:rPr>
                <w:lang w:val="fr-CH"/>
              </w:rPr>
            </w:pPr>
            <w:r>
              <w:rPr>
                <w:lang w:val="fr-CH"/>
              </w:rPr>
              <w:t>-</w:t>
            </w:r>
          </w:p>
        </w:tc>
        <w:tc>
          <w:tcPr>
            <w:tcW w:w="2338" w:type="dxa"/>
          </w:tcPr>
          <w:p w14:paraId="4864EEE8" w14:textId="66E8D361" w:rsidR="00092EC1" w:rsidRPr="00092EC1" w:rsidRDefault="00092EC1" w:rsidP="00092EC1">
            <w:pPr>
              <w:rPr>
                <w:lang w:val="fr-CH"/>
              </w:rPr>
            </w:pPr>
            <w:r>
              <w:rPr>
                <w:lang w:val="fr-CH"/>
              </w:rPr>
              <w:t>-</w:t>
            </w:r>
          </w:p>
        </w:tc>
        <w:tc>
          <w:tcPr>
            <w:tcW w:w="2338" w:type="dxa"/>
          </w:tcPr>
          <w:p w14:paraId="632E1338" w14:textId="77777777" w:rsidR="00092EC1" w:rsidRPr="00092EC1" w:rsidRDefault="00092EC1" w:rsidP="00092EC1">
            <w:pPr>
              <w:rPr>
                <w:lang w:val="fr-CH"/>
              </w:rPr>
            </w:pPr>
          </w:p>
        </w:tc>
      </w:tr>
      <w:tr w:rsidR="00092EC1" w:rsidRPr="00092EC1" w14:paraId="321A7DA0" w14:textId="77777777" w:rsidTr="00092EC1">
        <w:tc>
          <w:tcPr>
            <w:tcW w:w="2337" w:type="dxa"/>
          </w:tcPr>
          <w:p w14:paraId="2CB14587" w14:textId="521C4A34" w:rsidR="00092EC1" w:rsidRPr="00092EC1" w:rsidRDefault="00092EC1" w:rsidP="00092EC1">
            <w:pPr>
              <w:rPr>
                <w:lang w:val="fr-CH"/>
              </w:rPr>
            </w:pPr>
            <w:r>
              <w:rPr>
                <w:lang w:val="fr-CH"/>
              </w:rPr>
              <w:t>7</w:t>
            </w:r>
          </w:p>
        </w:tc>
        <w:tc>
          <w:tcPr>
            <w:tcW w:w="2337" w:type="dxa"/>
          </w:tcPr>
          <w:p w14:paraId="27C515D9" w14:textId="77ACEC42" w:rsidR="00092EC1" w:rsidRPr="00092EC1" w:rsidRDefault="00092EC1" w:rsidP="00092EC1">
            <w:pPr>
              <w:rPr>
                <w:lang w:val="fr-CH"/>
              </w:rPr>
            </w:pPr>
            <w:r>
              <w:rPr>
                <w:lang w:val="fr-CH"/>
              </w:rPr>
              <w:t>12</w:t>
            </w:r>
          </w:p>
        </w:tc>
        <w:tc>
          <w:tcPr>
            <w:tcW w:w="2338" w:type="dxa"/>
          </w:tcPr>
          <w:p w14:paraId="4EE3FC73" w14:textId="75381463" w:rsidR="00092EC1" w:rsidRPr="00092EC1" w:rsidRDefault="00092EC1" w:rsidP="00092EC1">
            <w:pPr>
              <w:rPr>
                <w:lang w:val="fr-CH"/>
              </w:rPr>
            </w:pPr>
            <w:r>
              <w:rPr>
                <w:lang w:val="fr-CH"/>
              </w:rPr>
              <w:t>13356</w:t>
            </w:r>
          </w:p>
        </w:tc>
        <w:tc>
          <w:tcPr>
            <w:tcW w:w="2338" w:type="dxa"/>
          </w:tcPr>
          <w:p w14:paraId="1B58A0B8" w14:textId="340631A6" w:rsidR="00092EC1" w:rsidRPr="00092EC1" w:rsidRDefault="00092EC1" w:rsidP="00092EC1">
            <w:pPr>
              <w:rPr>
                <w:lang w:val="fr-CH"/>
              </w:rPr>
            </w:pPr>
            <w:r>
              <w:rPr>
                <w:lang w:val="fr-CH"/>
              </w:rPr>
              <w:t>10.032</w:t>
            </w:r>
          </w:p>
        </w:tc>
      </w:tr>
    </w:tbl>
    <w:p w14:paraId="775C180F" w14:textId="6CAB7D2D" w:rsidR="00092EC1" w:rsidRDefault="00092EC1" w:rsidP="00092EC1">
      <w:pPr>
        <w:rPr>
          <w:u w:val="single"/>
          <w:lang w:val="fr-CH"/>
        </w:rPr>
      </w:pPr>
    </w:p>
    <w:p w14:paraId="34E98EAB" w14:textId="77777777" w:rsidR="008A2DC0" w:rsidRDefault="00092EC1" w:rsidP="00092EC1">
      <w:pPr>
        <w:rPr>
          <w:lang w:val="fr-CH"/>
        </w:rPr>
      </w:pPr>
      <w:r w:rsidRPr="00092EC1">
        <w:rPr>
          <w:lang w:val="fr-CH"/>
        </w:rPr>
        <w:t xml:space="preserve">Le timing est donc correct. </w:t>
      </w:r>
      <w:r>
        <w:rPr>
          <w:lang w:val="fr-CH"/>
        </w:rPr>
        <w:t xml:space="preserve">On a bien la position X et Z qui sont enregistrer toutes les 33ms. On pourra utiliser cette donner pour calculer le temps que le patient à mis pour aller jusqu’au cylindre. </w:t>
      </w:r>
    </w:p>
    <w:p w14:paraId="1A7A74FB" w14:textId="3051C767" w:rsidR="008A2DC0" w:rsidRDefault="008A2DC0" w:rsidP="00092EC1">
      <w:pPr>
        <w:rPr>
          <w:lang w:val="fr-CH"/>
        </w:rPr>
      </w:pPr>
      <w:r>
        <w:rPr>
          <w:lang w:val="fr-CH"/>
        </w:rPr>
        <w:t xml:space="preserve">L’utilisation de la commande </w:t>
      </w:r>
      <w:r w:rsidRPr="008A2DC0">
        <w:rPr>
          <w:lang w:val="fr-CH"/>
        </w:rPr>
        <w:t>stopwatch d</w:t>
      </w:r>
      <w:r>
        <w:rPr>
          <w:lang w:val="fr-CH"/>
        </w:rPr>
        <w:t>e (</w:t>
      </w:r>
      <w:r w:rsidRPr="008A2DC0">
        <w:rPr>
          <w:rStyle w:val="hljs-keyword"/>
          <w:lang w:val="fr-CH"/>
        </w:rPr>
        <w:t>using</w:t>
      </w:r>
      <w:r w:rsidRPr="008A2DC0">
        <w:rPr>
          <w:lang w:val="fr-CH"/>
        </w:rPr>
        <w:t xml:space="preserve"> System.Diagnostics;</w:t>
      </w:r>
      <w:r>
        <w:rPr>
          <w:lang w:val="fr-CH"/>
        </w:rPr>
        <w:t xml:space="preserve">) est la bonne solution. </w:t>
      </w:r>
    </w:p>
    <w:p w14:paraId="4C5B7C94" w14:textId="6CC72283" w:rsidR="008A2DC0" w:rsidRDefault="008A2DC0" w:rsidP="00092EC1">
      <w:pPr>
        <w:rPr>
          <w:lang w:val="fr-CH"/>
        </w:rPr>
      </w:pPr>
    </w:p>
    <w:p w14:paraId="2E83F93F" w14:textId="7A412C51" w:rsidR="008A2DC0" w:rsidRPr="008A2DC0" w:rsidRDefault="008A2DC0" w:rsidP="00092EC1">
      <w:pPr>
        <w:rPr>
          <w:i/>
          <w:lang w:val="fr-CH"/>
        </w:rPr>
      </w:pPr>
      <w:r w:rsidRPr="008A2DC0">
        <w:rPr>
          <w:i/>
          <w:lang w:val="fr-CH"/>
        </w:rPr>
        <w:t>Test des data enregistrer dans le fichier 2025-02-28_P999_FBA_MotionTrack_QuestionnaireData.csv</w:t>
      </w:r>
    </w:p>
    <w:p w14:paraId="231C91CD" w14:textId="7B306834" w:rsidR="008A2DC0" w:rsidRDefault="008A2DC0" w:rsidP="00092EC1">
      <w:pPr>
        <w:rPr>
          <w:lang w:val="fr-CH"/>
        </w:rPr>
      </w:pPr>
      <w:r>
        <w:rPr>
          <w:lang w:val="fr-CH"/>
        </w:rPr>
        <w:t xml:space="preserve">Oui, j’ai check et les valeurs correspond bien à ce que j’ai pressé. </w:t>
      </w:r>
    </w:p>
    <w:p w14:paraId="0B1A908D" w14:textId="152815DE" w:rsidR="008A2DC0" w:rsidRDefault="008A2DC0" w:rsidP="00092EC1">
      <w:pPr>
        <w:rPr>
          <w:lang w:val="fr-CH"/>
        </w:rPr>
      </w:pPr>
    </w:p>
    <w:p w14:paraId="3DDB924E" w14:textId="45CB7E69" w:rsidR="008A2DC0" w:rsidRPr="008A2DC0" w:rsidRDefault="008A2DC0" w:rsidP="00092EC1">
      <w:pPr>
        <w:rPr>
          <w:i/>
          <w:lang w:val="fr-CH"/>
        </w:rPr>
      </w:pPr>
      <w:r w:rsidRPr="008A2DC0">
        <w:rPr>
          <w:i/>
          <w:lang w:val="fr-CH"/>
        </w:rPr>
        <w:t xml:space="preserve">Adaptation des zones de détection : </w:t>
      </w:r>
    </w:p>
    <w:p w14:paraId="09E8394E" w14:textId="59619339" w:rsidR="008A2DC0" w:rsidRDefault="008A2DC0" w:rsidP="00092EC1">
      <w:pPr>
        <w:rPr>
          <w:lang w:val="fr-CH"/>
        </w:rPr>
      </w:pPr>
      <w:r>
        <w:rPr>
          <w:lang w:val="fr-CH"/>
        </w:rPr>
        <w:t xml:space="preserve">J’ai reculé de 0.1 le cylindre et la zone End. J’ai rétréci la zone de détection start et je j’ai reculé un peu. </w:t>
      </w:r>
    </w:p>
    <w:p w14:paraId="6DA78F16" w14:textId="22DA7AAA" w:rsidR="008A2DC0" w:rsidRDefault="008A2DC0" w:rsidP="00092EC1">
      <w:pPr>
        <w:rPr>
          <w:lang w:val="fr-CH"/>
        </w:rPr>
      </w:pPr>
    </w:p>
    <w:p w14:paraId="32A0A154" w14:textId="6566E9F1" w:rsidR="00A36298" w:rsidRDefault="00A36298" w:rsidP="00092EC1">
      <w:pPr>
        <w:rPr>
          <w:lang w:val="fr-CH"/>
        </w:rPr>
      </w:pPr>
      <w:r>
        <w:rPr>
          <w:lang w:val="fr-CH"/>
        </w:rPr>
        <w:t xml:space="preserve">Pour mon premier pilot avec moi, la tâche a duré 25 minutes. </w:t>
      </w:r>
    </w:p>
    <w:p w14:paraId="3829BFFB" w14:textId="77777777" w:rsidR="00B0349F" w:rsidRDefault="00B0349F" w:rsidP="00092EC1">
      <w:pPr>
        <w:rPr>
          <w:lang w:val="fr-CH"/>
        </w:rPr>
      </w:pPr>
    </w:p>
    <w:p w14:paraId="4B517190" w14:textId="77777777" w:rsidR="008A2DC0" w:rsidRPr="008A2DC0" w:rsidRDefault="008A2DC0" w:rsidP="00092EC1">
      <w:pPr>
        <w:rPr>
          <w:lang w:val="fr-CH"/>
        </w:rPr>
      </w:pPr>
    </w:p>
    <w:p w14:paraId="09EE1951" w14:textId="0ABACC8D" w:rsidR="00216E42" w:rsidRDefault="00092EC1" w:rsidP="00092EC1">
      <w:pPr>
        <w:rPr>
          <w:lang w:val="fr-CH"/>
        </w:rPr>
      </w:pPr>
      <w:r>
        <w:rPr>
          <w:lang w:val="fr-CH"/>
        </w:rPr>
        <w:t xml:space="preserve"> </w:t>
      </w:r>
    </w:p>
    <w:p w14:paraId="3B45F69E" w14:textId="77777777" w:rsidR="00216E42" w:rsidRDefault="00216E42">
      <w:pPr>
        <w:rPr>
          <w:lang w:val="fr-CH"/>
        </w:rPr>
      </w:pPr>
      <w:r>
        <w:rPr>
          <w:lang w:val="fr-CH"/>
        </w:rPr>
        <w:br w:type="page"/>
      </w:r>
    </w:p>
    <w:p w14:paraId="5EE177B9" w14:textId="6F668079" w:rsidR="00092EC1" w:rsidRDefault="00216E42" w:rsidP="00216E42">
      <w:pPr>
        <w:pStyle w:val="Heading1"/>
        <w:rPr>
          <w:lang w:val="fr-CH"/>
        </w:rPr>
      </w:pPr>
      <w:r>
        <w:rPr>
          <w:lang w:val="fr-CH"/>
        </w:rPr>
        <w:lastRenderedPageBreak/>
        <w:t xml:space="preserve">Travail sur la tâche 2 du tapis roulant </w:t>
      </w:r>
    </w:p>
    <w:p w14:paraId="1589C6CC" w14:textId="20E665B8" w:rsidR="00216E42" w:rsidRDefault="00216E42" w:rsidP="00216E42">
      <w:pPr>
        <w:rPr>
          <w:lang w:val="fr-CH"/>
        </w:rPr>
      </w:pPr>
      <w:r>
        <w:rPr>
          <w:lang w:val="fr-CH"/>
        </w:rPr>
        <w:t>Travail 04.03.2025</w:t>
      </w:r>
    </w:p>
    <w:p w14:paraId="3DC27D5F" w14:textId="14BCD082" w:rsidR="00216E42" w:rsidRDefault="00216E42" w:rsidP="00216E42">
      <w:pPr>
        <w:rPr>
          <w:lang w:val="fr-CH"/>
        </w:rPr>
      </w:pPr>
      <w:r>
        <w:rPr>
          <w:lang w:val="fr-CH"/>
        </w:rPr>
        <w:t xml:space="preserve">Relecture des points clé du papier </w:t>
      </w:r>
    </w:p>
    <w:p w14:paraId="313CA788" w14:textId="14FB756E" w:rsidR="00216E42" w:rsidRPr="00216E42" w:rsidRDefault="00216E42" w:rsidP="00216E42">
      <w:r w:rsidRPr="00216E42">
        <w:t>(premier article avec cette t’ache : Kannape OA, Blanke O. Self in motion: sensorimotor</w:t>
      </w:r>
      <w:r>
        <w:t xml:space="preserve"> </w:t>
      </w:r>
      <w:r w:rsidRPr="00216E42">
        <w:t xml:space="preserve">and cognitive mechanisms in gait agency. </w:t>
      </w:r>
      <w:r w:rsidRPr="00216E42">
        <w:rPr>
          <w:i/>
          <w:iCs/>
        </w:rPr>
        <w:t>J Neurophysiol</w:t>
      </w:r>
      <w:r w:rsidRPr="00216E42">
        <w:t>.</w:t>
      </w:r>
      <w:r>
        <w:t xml:space="preserve"> </w:t>
      </w:r>
      <w:r w:rsidRPr="00216E42">
        <w:t>2013;110(8):1837</w:t>
      </w:r>
      <w:r w:rsidRPr="00216E42">
        <w:rPr>
          <w:rFonts w:hint="eastAsia"/>
        </w:rPr>
        <w:t>–</w:t>
      </w:r>
      <w:r w:rsidRPr="00216E42">
        <w:t>1847.</w:t>
      </w:r>
      <w:r>
        <w:t>)</w:t>
      </w:r>
    </w:p>
    <w:p w14:paraId="6AE3B271" w14:textId="77777777" w:rsidR="00216E42" w:rsidRDefault="00216E42" w:rsidP="00216E42"/>
    <w:p w14:paraId="7F646E76" w14:textId="46655E22" w:rsidR="00856BC1" w:rsidRDefault="00856BC1" w:rsidP="001A5BDF">
      <w:pPr>
        <w:pStyle w:val="ListParagraph"/>
        <w:numPr>
          <w:ilvl w:val="0"/>
          <w:numId w:val="3"/>
        </w:numPr>
        <w:rPr>
          <w:lang w:val="fr-CH"/>
        </w:rPr>
      </w:pPr>
      <w:r w:rsidRPr="00856BC1">
        <w:rPr>
          <w:lang w:val="fr-CH"/>
        </w:rPr>
        <w:t>les delais:  25, 50, 75, 100, 150, 225, 300, 450, 600, 750, 900, 1,050, 1,200, 1,125, 1,275,</w:t>
      </w:r>
      <w:r>
        <w:rPr>
          <w:lang w:val="fr-CH"/>
        </w:rPr>
        <w:t xml:space="preserve"> </w:t>
      </w:r>
      <w:r w:rsidRPr="00856BC1">
        <w:rPr>
          <w:lang w:val="fr-CH"/>
        </w:rPr>
        <w:t>1,350 ms</w:t>
      </w:r>
      <w:r>
        <w:rPr>
          <w:lang w:val="fr-CH"/>
        </w:rPr>
        <w:t xml:space="preserve"> avec 8 trials pour chaque délais + 16 trials avec un délais 0 (donc 144 trials au total)</w:t>
      </w:r>
      <w:r w:rsidR="00983ED0">
        <w:rPr>
          <w:lang w:val="fr-CH"/>
        </w:rPr>
        <w:t xml:space="preserve">. Les délais sont randomisé ! </w:t>
      </w:r>
    </w:p>
    <w:p w14:paraId="7613C605" w14:textId="77777777" w:rsidR="00E96D9E" w:rsidRDefault="00856BC1" w:rsidP="001A5BDF">
      <w:pPr>
        <w:pStyle w:val="ListParagraph"/>
        <w:numPr>
          <w:ilvl w:val="0"/>
          <w:numId w:val="3"/>
        </w:numPr>
        <w:rPr>
          <w:lang w:val="fr-CH"/>
        </w:rPr>
      </w:pPr>
      <w:r w:rsidRPr="00E96D9E">
        <w:rPr>
          <w:lang w:val="fr-CH"/>
        </w:rPr>
        <w:t xml:space="preserve">Un trial c’est </w:t>
      </w:r>
    </w:p>
    <w:p w14:paraId="53BCAAE3" w14:textId="77777777" w:rsidR="00E96D9E" w:rsidRDefault="00E96D9E" w:rsidP="00E96D9E">
      <w:pPr>
        <w:pStyle w:val="ListParagraph"/>
        <w:numPr>
          <w:ilvl w:val="1"/>
          <w:numId w:val="3"/>
        </w:numPr>
        <w:rPr>
          <w:lang w:val="fr-CH"/>
        </w:rPr>
      </w:pPr>
      <w:r w:rsidRPr="00E96D9E">
        <w:rPr>
          <w:lang w:val="fr-CH"/>
        </w:rPr>
        <w:t>2s Whitecross + treadmill à l’écran (</w:t>
      </w:r>
      <w:r w:rsidRPr="00E20D4B">
        <w:rPr>
          <w:strike/>
          <w:lang w:val="fr-CH"/>
        </w:rPr>
        <w:t>permet de commencer l’enregistrement des mouvement du participant</w:t>
      </w:r>
      <w:r>
        <w:rPr>
          <w:lang w:val="fr-CH"/>
        </w:rPr>
        <w:t>)</w:t>
      </w:r>
    </w:p>
    <w:p w14:paraId="0B00E07D" w14:textId="54761B98" w:rsidR="00E96D9E" w:rsidRDefault="00E96D9E" w:rsidP="00E96D9E">
      <w:pPr>
        <w:pStyle w:val="ListParagraph"/>
        <w:numPr>
          <w:ilvl w:val="1"/>
          <w:numId w:val="3"/>
        </w:numPr>
        <w:rPr>
          <w:lang w:val="fr-CH"/>
        </w:rPr>
      </w:pPr>
      <w:r>
        <w:rPr>
          <w:lang w:val="fr-CH"/>
        </w:rPr>
        <w:t xml:space="preserve">3s : montre la marche </w:t>
      </w:r>
      <w:r w:rsidR="00983ED0">
        <w:rPr>
          <w:lang w:val="fr-CH"/>
        </w:rPr>
        <w:t>(ce qui fait enmoyenne 5 pas)</w:t>
      </w:r>
    </w:p>
    <w:p w14:paraId="27B8D9F3" w14:textId="150CA7FB" w:rsidR="00856BC1" w:rsidRDefault="00E96D9E" w:rsidP="005243E2">
      <w:pPr>
        <w:pStyle w:val="ListParagraph"/>
        <w:numPr>
          <w:ilvl w:val="1"/>
          <w:numId w:val="3"/>
        </w:numPr>
      </w:pPr>
      <w:r w:rsidRPr="00E96D9E">
        <w:t>Questionnaire : « Did the movement shown on</w:t>
      </w:r>
      <w:r>
        <w:t xml:space="preserve"> </w:t>
      </w:r>
      <w:r w:rsidRPr="00E96D9E">
        <w:t>the screen correspond to the movement you just performed?</w:t>
      </w:r>
      <w:r>
        <w:t>”</w:t>
      </w:r>
      <w:r w:rsidRPr="00E96D9E">
        <w:t xml:space="preserve"> </w:t>
      </w:r>
    </w:p>
    <w:p w14:paraId="27029070" w14:textId="16B22E03" w:rsidR="00837FF2" w:rsidRPr="00837FF2" w:rsidRDefault="00837FF2" w:rsidP="005243E2">
      <w:pPr>
        <w:pStyle w:val="ListParagraph"/>
        <w:numPr>
          <w:ilvl w:val="1"/>
          <w:numId w:val="3"/>
        </w:numPr>
        <w:rPr>
          <w:lang w:val="fr-CH"/>
        </w:rPr>
      </w:pPr>
      <w:r w:rsidRPr="00837FF2">
        <w:rPr>
          <w:lang w:val="fr-CH"/>
        </w:rPr>
        <w:t>Il faut laisser afficher l</w:t>
      </w:r>
      <w:r>
        <w:rPr>
          <w:lang w:val="fr-CH"/>
        </w:rPr>
        <w:t xml:space="preserve">a white cross en continue (même pendant le mouvement) pour éviter que le participant ne se concentre sur les mouvement de leur extrémités. Aussi pendant la questionnaire phase. </w:t>
      </w:r>
    </w:p>
    <w:p w14:paraId="3EEF247E" w14:textId="5EB1ED73" w:rsidR="00856BC1" w:rsidRDefault="00E96D9E" w:rsidP="00E96D9E">
      <w:pPr>
        <w:pStyle w:val="ListParagraph"/>
        <w:numPr>
          <w:ilvl w:val="0"/>
          <w:numId w:val="3"/>
        </w:numPr>
        <w:rPr>
          <w:lang w:val="fr-CH"/>
        </w:rPr>
      </w:pPr>
      <w:r w:rsidRPr="00E96D9E">
        <w:rPr>
          <w:lang w:val="fr-CH"/>
        </w:rPr>
        <w:t>En plus du questionnaire, i</w:t>
      </w:r>
      <w:r>
        <w:rPr>
          <w:lang w:val="fr-CH"/>
        </w:rPr>
        <w:t>l faut enregistrer la position des markers du talon pour chaque tial. N</w:t>
      </w:r>
      <w:r w:rsidRPr="00E96D9E">
        <w:rPr>
          <w:lang w:val="fr-CH"/>
        </w:rPr>
        <w:t xml:space="preserve">ous </w:t>
      </w:r>
      <w:r>
        <w:rPr>
          <w:lang w:val="fr-CH"/>
        </w:rPr>
        <w:t xml:space="preserve">devrons </w:t>
      </w:r>
      <w:r w:rsidRPr="00E96D9E">
        <w:rPr>
          <w:lang w:val="fr-CH"/>
        </w:rPr>
        <w:t>calculé les caractéristiques temporelles de la marche, telles que le temps de foulée et son coefficient de variance pour chaque délai temporel, sur la base des données de capture de mouvement des marqueurs de talon.</w:t>
      </w:r>
    </w:p>
    <w:p w14:paraId="77D0330E" w14:textId="1235BA62" w:rsidR="00E96D9E" w:rsidRDefault="00E96D9E" w:rsidP="00E96D9E">
      <w:pPr>
        <w:pStyle w:val="ListParagraph"/>
        <w:numPr>
          <w:ilvl w:val="0"/>
          <w:numId w:val="3"/>
        </w:numPr>
        <w:rPr>
          <w:lang w:val="fr-CH"/>
        </w:rPr>
      </w:pPr>
      <w:r>
        <w:rPr>
          <w:lang w:val="fr-CH"/>
        </w:rPr>
        <w:t xml:space="preserve">On demande au participant de </w:t>
      </w:r>
      <w:r w:rsidR="00837FF2">
        <w:rPr>
          <w:lang w:val="fr-CH"/>
        </w:rPr>
        <w:t xml:space="preserve">balancer les bras et de se tenir au bard seulement en cas de déséquilibre. </w:t>
      </w:r>
    </w:p>
    <w:p w14:paraId="440D1138" w14:textId="1F985734" w:rsidR="00837FF2" w:rsidRDefault="00837FF2" w:rsidP="00E96D9E">
      <w:pPr>
        <w:pStyle w:val="ListParagraph"/>
        <w:numPr>
          <w:ilvl w:val="0"/>
          <w:numId w:val="3"/>
        </w:numPr>
        <w:rPr>
          <w:lang w:val="fr-CH"/>
        </w:rPr>
      </w:pPr>
      <w:r>
        <w:rPr>
          <w:lang w:val="fr-CH"/>
        </w:rPr>
        <w:t xml:space="preserve">Avant de débuter l’expérience, la vitesse du treadmill était adapter de manière individuel pour atteindre une vitesse de 1.07 m/s et avoir autant que possible des foulé comparable entre les participants. </w:t>
      </w:r>
    </w:p>
    <w:p w14:paraId="2D514EBA" w14:textId="5449514C" w:rsidR="00837FF2" w:rsidRPr="00E96D9E" w:rsidRDefault="00D61B9E" w:rsidP="00E96D9E">
      <w:pPr>
        <w:pStyle w:val="ListParagraph"/>
        <w:numPr>
          <w:ilvl w:val="0"/>
          <w:numId w:val="3"/>
        </w:numPr>
        <w:rPr>
          <w:lang w:val="fr-CH"/>
        </w:rPr>
      </w:pPr>
      <w:r>
        <w:rPr>
          <w:lang w:val="fr-CH"/>
        </w:rPr>
        <w:t>Les participants</w:t>
      </w:r>
      <w:r w:rsidR="00837FF2">
        <w:rPr>
          <w:lang w:val="fr-CH"/>
        </w:rPr>
        <w:t xml:space="preserve"> portaient un casque avec du white noise pour couvrir les bruits de leur pas. </w:t>
      </w:r>
    </w:p>
    <w:p w14:paraId="7E4EB102" w14:textId="77777777" w:rsidR="00856BC1" w:rsidRPr="00E96D9E" w:rsidRDefault="00856BC1" w:rsidP="00216E42">
      <w:pPr>
        <w:rPr>
          <w:lang w:val="fr-CH"/>
        </w:rPr>
      </w:pPr>
    </w:p>
    <w:p w14:paraId="3847F94D" w14:textId="19B77FF4" w:rsidR="00856BC1" w:rsidRDefault="00983ED0" w:rsidP="00216E42">
      <w:pPr>
        <w:rPr>
          <w:lang w:val="fr-CH"/>
        </w:rPr>
      </w:pPr>
      <w:r>
        <w:rPr>
          <w:lang w:val="fr-CH"/>
        </w:rPr>
        <w:t xml:space="preserve">Dans le papier original de 2013, il tester aussi l’effet du cognitive load en demandant au participant de compter. Demander à Catherline de confirmer qu’on aura pas ça. </w:t>
      </w:r>
    </w:p>
    <w:p w14:paraId="1B71AE6F" w14:textId="1B425EC8" w:rsidR="00983ED0" w:rsidRDefault="00983ED0" w:rsidP="00216E42">
      <w:pPr>
        <w:rPr>
          <w:lang w:val="fr-CH"/>
        </w:rPr>
      </w:pPr>
      <w:r>
        <w:rPr>
          <w:lang w:val="fr-CH"/>
        </w:rPr>
        <w:t xml:space="preserve">Pour l’analyse de la </w:t>
      </w:r>
      <w:r w:rsidR="00E20D4B">
        <w:rPr>
          <w:lang w:val="fr-CH"/>
        </w:rPr>
        <w:t xml:space="preserve">foulé, ils l’ont fait séparé entre les deux jambes en prennant en référence des markers sur les hips (ça j’ai pas compris). </w:t>
      </w:r>
    </w:p>
    <w:p w14:paraId="39827D70" w14:textId="77777777" w:rsidR="00983ED0" w:rsidRPr="00E96D9E" w:rsidRDefault="00983ED0" w:rsidP="00216E42">
      <w:pPr>
        <w:rPr>
          <w:lang w:val="fr-CH"/>
        </w:rPr>
      </w:pPr>
    </w:p>
    <w:p w14:paraId="29067849" w14:textId="7CC205F4" w:rsidR="00856BC1" w:rsidRPr="00E20D4B" w:rsidRDefault="00E20D4B" w:rsidP="00216E42">
      <w:pPr>
        <w:rPr>
          <w:lang w:val="fr-CH"/>
        </w:rPr>
      </w:pPr>
      <w:r w:rsidRPr="00E20D4B">
        <w:rPr>
          <w:b/>
          <w:bCs/>
          <w:lang w:val="fr-CH"/>
        </w:rPr>
        <w:t xml:space="preserve">Note de conception : </w:t>
      </w:r>
      <w:r>
        <w:rPr>
          <w:lang w:val="fr-CH"/>
        </w:rPr>
        <w:t xml:space="preserve">Il ne faut pas utiliser les 2s de white cross pour enregistrer leur marche. Sinon le visuel feebback serait systématiquement désynchromiser au démarrage. Comme on va utiliser la </w:t>
      </w:r>
    </w:p>
    <w:p w14:paraId="510CE78A" w14:textId="4CA54B22" w:rsidR="00216E42" w:rsidRPr="00D61B9E" w:rsidRDefault="00216E42" w:rsidP="00216E42">
      <w:pPr>
        <w:rPr>
          <w:b/>
          <w:bCs/>
          <w:lang w:val="fr-CH"/>
        </w:rPr>
      </w:pPr>
      <w:r w:rsidRPr="00D61B9E">
        <w:rPr>
          <w:b/>
          <w:bCs/>
          <w:lang w:val="fr-CH"/>
        </w:rPr>
        <w:t>Il faut trouver le moyen de faire une variable qui grandi de manière dynamique :</w:t>
      </w:r>
    </w:p>
    <w:p w14:paraId="483B58FC" w14:textId="0100F8E0" w:rsidR="00216E42" w:rsidRDefault="00702B7D" w:rsidP="00216E42">
      <w:pPr>
        <w:rPr>
          <w:lang w:val="fr-CH"/>
        </w:rPr>
      </w:pPr>
      <w:r>
        <w:rPr>
          <w:lang w:val="fr-CH"/>
        </w:rPr>
        <w:lastRenderedPageBreak/>
        <w:t xml:space="preserve">Alors le C# n’est pas conçu pour gérer des variable dynamiquement comme Maltab. Tu es obliger de créé une fonction qui parcourt tout les éléments à chaque nouvel ajout. C’est donc pas efficace. </w:t>
      </w:r>
    </w:p>
    <w:p w14:paraId="6053DB5C" w14:textId="3A5E3012" w:rsidR="00702B7D" w:rsidRDefault="00702B7D" w:rsidP="00216E42">
      <w:pPr>
        <w:rPr>
          <w:lang w:val="fr-CH"/>
        </w:rPr>
      </w:pPr>
      <w:r>
        <w:rPr>
          <w:lang w:val="fr-CH"/>
        </w:rPr>
        <w:t xml:space="preserve">De manière alternative comme la durée du trial est uniquement 3s, je vais créé une grosse matrix de manière fixe. Motive est par défaut réglé à 100Hz. Ça veux dire que le nombre max d’éléments sera de 300. On va augmenter à 320 pour être safe. </w:t>
      </w:r>
    </w:p>
    <w:p w14:paraId="433A5176" w14:textId="3BFA9A8C" w:rsidR="0084663D" w:rsidRDefault="0084663D" w:rsidP="00216E42">
      <w:pPr>
        <w:rPr>
          <w:lang w:val="fr-CH"/>
        </w:rPr>
      </w:pPr>
      <w:r>
        <w:rPr>
          <w:lang w:val="fr-CH"/>
        </w:rPr>
        <w:t xml:space="preserve">ChatGPT me propose de travailler avec des array si on connaît la taille à l’avance ou à des List si on connais pas la taille à l’avance. </w:t>
      </w:r>
      <w:r>
        <w:rPr>
          <w:lang w:val="fr-CH"/>
        </w:rPr>
        <w:br/>
        <w:t xml:space="preserve">J’ai choisi de travailler avec des Array car je connais un peu prêt la taille maximal et ce sera plus efficace. </w:t>
      </w:r>
    </w:p>
    <w:p w14:paraId="7D811125" w14:textId="1875F625" w:rsidR="0084663D" w:rsidRDefault="0084663D" w:rsidP="00216E42">
      <w:pPr>
        <w:rPr>
          <w:lang w:val="fr-CH"/>
        </w:rPr>
      </w:pPr>
      <w:r>
        <w:rPr>
          <w:noProof/>
        </w:rPr>
        <w:drawing>
          <wp:inline distT="0" distB="0" distL="0" distR="0" wp14:anchorId="0070AA09" wp14:editId="629B934B">
            <wp:extent cx="5943600" cy="1431290"/>
            <wp:effectExtent l="0" t="0" r="0" b="0"/>
            <wp:docPr id="114304116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41163" name="Picture 1" descr="A screenshot of a computer code&#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F48F139" w14:textId="199E008D" w:rsidR="0084663D" w:rsidRDefault="0084663D" w:rsidP="00216E42">
      <w:pPr>
        <w:rPr>
          <w:lang w:val="fr-CH"/>
        </w:rPr>
      </w:pPr>
      <w:r>
        <w:rPr>
          <w:noProof/>
        </w:rPr>
        <w:drawing>
          <wp:inline distT="0" distB="0" distL="0" distR="0" wp14:anchorId="5D87D90B" wp14:editId="138357C7">
            <wp:extent cx="5943600" cy="1476375"/>
            <wp:effectExtent l="0" t="0" r="0" b="9525"/>
            <wp:docPr id="113558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227" name="Picture 1" descr="A screenshot of a computer&#10;&#10;AI-generated content may be incorrect."/>
                    <pic:cNvPicPr/>
                  </pic:nvPicPr>
                  <pic:blipFill>
                    <a:blip r:embed="rId12"/>
                    <a:stretch>
                      <a:fillRect/>
                    </a:stretch>
                  </pic:blipFill>
                  <pic:spPr>
                    <a:xfrm>
                      <a:off x="0" y="0"/>
                      <a:ext cx="5943600" cy="1476375"/>
                    </a:xfrm>
                    <a:prstGeom prst="rect">
                      <a:avLst/>
                    </a:prstGeom>
                  </pic:spPr>
                </pic:pic>
              </a:graphicData>
            </a:graphic>
          </wp:inline>
        </w:drawing>
      </w:r>
    </w:p>
    <w:p w14:paraId="78669C33" w14:textId="5FED0560" w:rsidR="0084663D" w:rsidRDefault="0084663D" w:rsidP="00216E42">
      <w:pPr>
        <w:rPr>
          <w:lang w:val="fr-CH"/>
        </w:rPr>
      </w:pPr>
      <w:r>
        <w:rPr>
          <w:noProof/>
        </w:rPr>
        <w:drawing>
          <wp:inline distT="0" distB="0" distL="0" distR="0" wp14:anchorId="22F423E5" wp14:editId="0232358F">
            <wp:extent cx="5943600" cy="1933575"/>
            <wp:effectExtent l="0" t="0" r="0" b="9525"/>
            <wp:docPr id="1440130139"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30139" name="Picture 1" descr="A white rectangular object with black text&#10;&#10;AI-generated content may be incorrect."/>
                    <pic:cNvPicPr/>
                  </pic:nvPicPr>
                  <pic:blipFill>
                    <a:blip r:embed="rId13"/>
                    <a:stretch>
                      <a:fillRect/>
                    </a:stretch>
                  </pic:blipFill>
                  <pic:spPr>
                    <a:xfrm>
                      <a:off x="0" y="0"/>
                      <a:ext cx="5943600" cy="1933575"/>
                    </a:xfrm>
                    <a:prstGeom prst="rect">
                      <a:avLst/>
                    </a:prstGeom>
                  </pic:spPr>
                </pic:pic>
              </a:graphicData>
            </a:graphic>
          </wp:inline>
        </w:drawing>
      </w:r>
    </w:p>
    <w:p w14:paraId="4FA1832D" w14:textId="77777777" w:rsidR="0084663D" w:rsidRDefault="0084663D" w:rsidP="00216E42">
      <w:pPr>
        <w:rPr>
          <w:lang w:val="fr-CH"/>
        </w:rPr>
      </w:pPr>
    </w:p>
    <w:p w14:paraId="576541D6" w14:textId="14EA6D0C" w:rsidR="0084663D" w:rsidRDefault="0084663D" w:rsidP="00216E42">
      <w:pPr>
        <w:rPr>
          <w:lang w:val="fr-CH"/>
        </w:rPr>
      </w:pPr>
    </w:p>
    <w:p w14:paraId="00662354" w14:textId="23362365" w:rsidR="001E76FB" w:rsidRDefault="001E76FB" w:rsidP="00216E42">
      <w:pPr>
        <w:rPr>
          <w:lang w:val="fr-CH"/>
        </w:rPr>
      </w:pPr>
      <w:r>
        <w:rPr>
          <w:lang w:val="fr-CH"/>
        </w:rPr>
        <w:t xml:space="preserve">Comment faire de décallage temporelle. </w:t>
      </w:r>
    </w:p>
    <w:p w14:paraId="6EF899E7" w14:textId="4C022050" w:rsidR="001E76FB" w:rsidRDefault="001E76FB" w:rsidP="00216E42">
      <w:pPr>
        <w:rPr>
          <w:lang w:val="fr-CH"/>
        </w:rPr>
      </w:pPr>
      <w:r>
        <w:rPr>
          <w:lang w:val="fr-CH"/>
        </w:rPr>
        <w:t>Mon idée de base est fausse de vouloir montrer un point de data X ms plus tard en continue, ça marche pas. Pour le délais de 1350 ms, on ne peux pas montrer un points de data toutes les 1350ms.</w:t>
      </w:r>
    </w:p>
    <w:p w14:paraId="26F9F801" w14:textId="6371D5DC" w:rsidR="001E76FB" w:rsidRDefault="001E76FB" w:rsidP="00216E42">
      <w:pPr>
        <w:rPr>
          <w:lang w:val="fr-CH"/>
        </w:rPr>
      </w:pPr>
      <w:r>
        <w:rPr>
          <w:lang w:val="fr-CH"/>
        </w:rPr>
        <w:lastRenderedPageBreak/>
        <w:t>Il faut donc que la marche soit décalée dès le début du feedback contrairement à ce que je voulais faire au départ.</w:t>
      </w:r>
      <w:r>
        <w:rPr>
          <w:lang w:val="fr-CH"/>
        </w:rPr>
        <w:br/>
        <w:t xml:space="preserve">En fait, il faut effectivement se servir des 2 s de white cross et commencer à enregistrer les mouvement Xms avant la visualisation. Puis au moment de la visualisation, on replay tous les time point à fréquence maximal (tous les 5ms). C’est pour ça que c’est important d’utiliser un fix update pour que le replay n’ajoute pas un delay supplémentaire non contrôllé. </w:t>
      </w:r>
    </w:p>
    <w:p w14:paraId="089E7C4D" w14:textId="410CE6AB" w:rsidR="001E76FB" w:rsidRDefault="001E76FB" w:rsidP="00216E42">
      <w:pPr>
        <w:rPr>
          <w:lang w:val="fr-CH"/>
        </w:rPr>
      </w:pPr>
      <w:r>
        <w:rPr>
          <w:lang w:val="fr-CH"/>
        </w:rPr>
        <w:t xml:space="preserve">  </w:t>
      </w:r>
    </w:p>
    <w:p w14:paraId="132621D2" w14:textId="77777777" w:rsidR="001E76FB" w:rsidRDefault="001E76FB" w:rsidP="00216E42">
      <w:pPr>
        <w:rPr>
          <w:lang w:val="fr-CH"/>
        </w:rPr>
      </w:pPr>
      <w:r>
        <w:rPr>
          <w:lang w:val="fr-CH"/>
        </w:rPr>
        <w:t>Remarque, il faut qu’on utilise le stropwatch car le timing du FixUpdate est vraiment très variable. Voici un exemple avec un FixeUpdate à 5 ms :</w:t>
      </w:r>
    </w:p>
    <w:p w14:paraId="5D43F5B7" w14:textId="529B98F7" w:rsidR="00771224" w:rsidRDefault="001E76FB" w:rsidP="00216E42">
      <w:pPr>
        <w:rPr>
          <w:lang w:val="fr-CH"/>
        </w:rPr>
      </w:pPr>
      <w:r w:rsidRPr="001E76FB">
        <w:rPr>
          <w:noProof/>
          <w:lang w:val="fr-CH"/>
        </w:rPr>
        <w:drawing>
          <wp:inline distT="0" distB="0" distL="0" distR="0" wp14:anchorId="34578A88" wp14:editId="1D6A62DE">
            <wp:extent cx="4115374" cy="313416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5374" cy="3134162"/>
                    </a:xfrm>
                    <a:prstGeom prst="rect">
                      <a:avLst/>
                    </a:prstGeom>
                  </pic:spPr>
                </pic:pic>
              </a:graphicData>
            </a:graphic>
          </wp:inline>
        </w:drawing>
      </w:r>
      <w:r>
        <w:rPr>
          <w:lang w:val="fr-CH"/>
        </w:rPr>
        <w:t xml:space="preserve"> Ce n’est clairement pas un timing fiable.</w:t>
      </w:r>
      <w:r w:rsidR="00771224">
        <w:rPr>
          <w:lang w:val="fr-CH"/>
        </w:rPr>
        <w:br/>
        <w:t xml:space="preserve">Mais l’utilisation d’un fixupade à 5ms est quand-même beaucoup moins versatille de de travailler avec Update. </w:t>
      </w:r>
    </w:p>
    <w:p w14:paraId="36481F03" w14:textId="77777777" w:rsidR="00771224" w:rsidRDefault="00771224" w:rsidP="00216E42">
      <w:pPr>
        <w:rPr>
          <w:lang w:val="fr-CH"/>
        </w:rPr>
      </w:pPr>
    </w:p>
    <w:p w14:paraId="22E34C8A" w14:textId="2A9B10A5" w:rsidR="001E76FB" w:rsidRPr="003459E6" w:rsidRDefault="003459E6" w:rsidP="00216E42">
      <w:pPr>
        <w:rPr>
          <w:b/>
          <w:bCs/>
          <w:lang w:val="fr-CH"/>
        </w:rPr>
      </w:pPr>
      <w:r w:rsidRPr="003459E6">
        <w:rPr>
          <w:b/>
          <w:bCs/>
          <w:lang w:val="fr-CH"/>
        </w:rPr>
        <w:t>Travail 05.03.2025</w:t>
      </w:r>
    </w:p>
    <w:p w14:paraId="6A2D0196" w14:textId="0779776E" w:rsidR="003459E6" w:rsidRDefault="003459E6" w:rsidP="00216E42">
      <w:pPr>
        <w:rPr>
          <w:lang w:val="fr-CH"/>
        </w:rPr>
      </w:pPr>
      <w:r>
        <w:rPr>
          <w:lang w:val="fr-CH"/>
        </w:rPr>
        <w:t xml:space="preserve">J’inclus par de trials car par décrit dans les deux articles. </w:t>
      </w:r>
    </w:p>
    <w:p w14:paraId="4DD21997" w14:textId="00F34BE3" w:rsidR="00814A77" w:rsidRDefault="00814A77" w:rsidP="00216E42">
      <w:pPr>
        <w:rPr>
          <w:lang w:val="fr-CH"/>
        </w:rPr>
      </w:pPr>
      <w:r>
        <w:rPr>
          <w:lang w:val="fr-CH"/>
        </w:rPr>
        <w:t xml:space="preserve">Je me suis mis à vouloir adapter la position de la redcross au corps mais c’est faux. Dans le papier original, la cross reste à un position fix ! </w:t>
      </w:r>
    </w:p>
    <w:p w14:paraId="3AB004A2" w14:textId="62BDAEC3" w:rsidR="00814A77" w:rsidRDefault="00586B86" w:rsidP="00216E42">
      <w:pPr>
        <w:rPr>
          <w:lang w:val="fr-CH"/>
        </w:rPr>
      </w:pPr>
      <w:r>
        <w:rPr>
          <w:lang w:val="fr-CH"/>
        </w:rPr>
        <w:t xml:space="preserve">Pour le démarrage du trial, on va faire au clique souris. C’est important que le patient puisse contrôlé le démarrage de chaque trails pour qu’il ne soit pas acculé. </w:t>
      </w:r>
    </w:p>
    <w:p w14:paraId="69FE3C18" w14:textId="5ECB920F" w:rsidR="001D695B" w:rsidRDefault="001D695B" w:rsidP="00216E42">
      <w:pPr>
        <w:rPr>
          <w:lang w:val="fr-CH"/>
        </w:rPr>
      </w:pPr>
      <w:r>
        <w:rPr>
          <w:lang w:val="fr-CH"/>
        </w:rPr>
        <w:t xml:space="preserve">Pour la gestion du délais, on fait commencer d’enregistrement X ms avant la fin de la période de la red cross puis le playback est fait à la même vitesse (toujours 5ms). </w:t>
      </w:r>
    </w:p>
    <w:p w14:paraId="7E360B2C" w14:textId="1E929F8C" w:rsidR="00B21CFE" w:rsidRPr="00B21CFE" w:rsidRDefault="00B21CFE" w:rsidP="00216E42">
      <w:pPr>
        <w:rPr>
          <w:b/>
          <w:bCs/>
          <w:lang w:val="fr-CH"/>
        </w:rPr>
      </w:pPr>
      <w:r w:rsidRPr="00B21CFE">
        <w:rPr>
          <w:b/>
          <w:bCs/>
          <w:lang w:val="fr-CH"/>
        </w:rPr>
        <w:lastRenderedPageBreak/>
        <w:t>Travail 06.03.2025</w:t>
      </w:r>
    </w:p>
    <w:p w14:paraId="5C578C1D" w14:textId="2AC5BD5E" w:rsidR="00B21CFE" w:rsidRPr="00B21CFE" w:rsidRDefault="00B21CFE" w:rsidP="00216E42">
      <w:pPr>
        <w:rPr>
          <w:i/>
          <w:iCs/>
          <w:lang w:val="fr-CH"/>
        </w:rPr>
      </w:pPr>
      <w:r w:rsidRPr="00B21CFE">
        <w:rPr>
          <w:i/>
          <w:iCs/>
          <w:lang w:val="fr-CH"/>
        </w:rPr>
        <w:t xml:space="preserve">Compréhension et gestion de quel data sont à enregistrer </w:t>
      </w:r>
    </w:p>
    <w:p w14:paraId="04F89959" w14:textId="36A4BC6B" w:rsidR="00B21CFE" w:rsidRDefault="00F92E29" w:rsidP="00216E42">
      <w:pPr>
        <w:rPr>
          <w:lang w:val="fr-CH"/>
        </w:rPr>
      </w:pPr>
      <w:r>
        <w:rPr>
          <w:lang w:val="fr-CH"/>
        </w:rPr>
        <w:t>Il faut enregistrer les markeur des talons (gauche et droite).</w:t>
      </w:r>
    </w:p>
    <w:p w14:paraId="2999D486" w14:textId="7B62CAB6" w:rsidR="000B45B0" w:rsidRDefault="00F92E29" w:rsidP="00F92E29">
      <w:pPr>
        <w:rPr>
          <w:lang w:val="fr-CH"/>
        </w:rPr>
      </w:pPr>
      <w:r>
        <w:rPr>
          <w:lang w:val="fr-CH"/>
        </w:rPr>
        <w:t xml:space="preserve">Dans le papier original de Kannape, ils ont enregistrer les position des marqueur </w:t>
      </w:r>
      <w:r w:rsidRPr="00F92E29">
        <w:rPr>
          <w:lang w:val="fr-CH"/>
        </w:rPr>
        <w:t>elbow,hand, knee, and heel</w:t>
      </w:r>
      <w:r w:rsidRPr="00F92E29">
        <w:rPr>
          <w:lang w:val="fr-CH"/>
        </w:rPr>
        <w:t xml:space="preserve"> pour caluler le stride time.  </w:t>
      </w:r>
      <w:r>
        <w:rPr>
          <w:lang w:val="fr-CH"/>
        </w:rPr>
        <w:t xml:space="preserve">Pour calculer le stride time, ils ont utiliser aussi les </w:t>
      </w:r>
      <w:r w:rsidR="000B45B0">
        <w:rPr>
          <w:lang w:val="fr-CH"/>
        </w:rPr>
        <w:t xml:space="preserve">markers des talons mais en utilisant les markeur du SIS comme position de référence ! Chez eux, c’est l’enregistrement direct du système de Motion tracking avec une fréquence de 1ms. Moi, je suis sur du unity avec 5ms variable. Il sera peut-être nécessaire de sauvegarder le timing précis de chaque point temporelle pour pouvoir calculer correctement le stride time. Seulement un cycle complet de marche est pris en compte et les cycle plus petit de 1s et plus grand que 2s sont pas considéré. </w:t>
      </w:r>
      <w:r w:rsidR="000B45B0">
        <w:rPr>
          <w:lang w:val="fr-CH"/>
        </w:rPr>
        <w:br/>
        <w:t xml:space="preserve">Généralement le début d’un cyle de marche est défini au contact d’un talon avec le sol et le contact suivant avec le sol. Ils ont calculer la moyenne des 4 markeurs SIS (taille) pour définir un point de référence dynamique. </w:t>
      </w:r>
      <w:r w:rsidR="00822255" w:rsidRPr="00822255">
        <w:rPr>
          <w:lang w:val="fr-CH"/>
        </w:rPr>
        <w:t>L'utilisation de cette position dynamique comme référence nous permet d'inclure la translation possible de l'ensemble du corps dans le plan z. Si le participant accélère ou ralentit, la différence entre la position du corps et la position de l'ensemble du corps est significative. Si le participant accélère ou ralentit, une différence dans sa position absolue n'affectera pas le cycle de marche calculé.</w:t>
      </w:r>
      <w:r w:rsidR="00822255">
        <w:rPr>
          <w:lang w:val="fr-CH"/>
        </w:rPr>
        <w:t xml:space="preserve"> </w:t>
      </w:r>
    </w:p>
    <w:p w14:paraId="7B00F6BE" w14:textId="77777777" w:rsidR="00822255" w:rsidRPr="00822255" w:rsidRDefault="00822255" w:rsidP="00822255">
      <w:pPr>
        <w:rPr>
          <w:lang w:val="fr-CH"/>
        </w:rPr>
      </w:pPr>
      <w:r w:rsidRPr="00822255">
        <w:rPr>
          <w:lang w:val="fr-CH"/>
        </w:rPr>
        <w:t>Les cycles de pas individuels ont ensuite été calculés avec la distance dans le plan z entre la position initiale du marqueur de talon et la position initiale des marqueurs SIS de référence et en extrayant les deux points de données les plus proches du deuxième croisement de cette position initiale. Le pied est donc passé une fois dans la phase d'oscillation et une fois dans la phase d'appui (ou vice versa). Si le premier point de données était le minimum ou le maximum d'un essai, le cycle commençait lorsque le talon franchissait pour la première fois la coordonnée z des marqueurs de référence. Pour améliorer la précision spatio-temporelle des données, nous avons calculé le point d'intersection exact sur la base des coordonnées et des horodatages des deux points de données de capture de mouvement adjacents.</w:t>
      </w:r>
    </w:p>
    <w:p w14:paraId="1289F4C4" w14:textId="77777777" w:rsidR="00822255" w:rsidRPr="00822255" w:rsidRDefault="00822255" w:rsidP="00822255">
      <w:pPr>
        <w:rPr>
          <w:lang w:val="fr-CH"/>
        </w:rPr>
      </w:pPr>
      <w:r w:rsidRPr="00822255">
        <w:rPr>
          <w:lang w:val="fr-CH"/>
        </w:rPr>
        <w:t>Grâce à cette analyse, nous avons calculé le temps de foulée pour chaque jambe séparément ainsi que pour chaque délai temporel. En outre, nous avons déterminé l'écart-type du temps de foulée et le coefficient de variation (CV), c'est-à-dire le rapport de l'écart-type sur la moyenne absolue. Les mêmes valeurs (moyenne, écart-type et CV) ont également été calculées pour la longueur de la foulée. Cela nous a permis d'analyser les données relatives à la marche séparément pour tous les retards et de vérifier les asymétries potentielles de la marche.</w:t>
      </w:r>
    </w:p>
    <w:p w14:paraId="517FBE2C" w14:textId="77777777" w:rsidR="00822255" w:rsidRPr="00822255" w:rsidRDefault="00822255" w:rsidP="00822255">
      <w:pPr>
        <w:rPr>
          <w:lang w:val="fr-CH"/>
        </w:rPr>
      </w:pPr>
    </w:p>
    <w:p w14:paraId="7A15F4D8" w14:textId="1E731173" w:rsidR="00822255" w:rsidRDefault="00822255" w:rsidP="00822255">
      <w:pPr>
        <w:rPr>
          <w:lang w:val="fr-CH"/>
        </w:rPr>
      </w:pPr>
      <w:r>
        <w:rPr>
          <w:lang w:val="fr-CH"/>
        </w:rPr>
        <w:t>En conclusion, on enregistre que la position Z et pas le position Y. C’est logique car avec un marche normal, la position Y va pas be</w:t>
      </w:r>
      <w:r w:rsidR="00470EF4">
        <w:rPr>
          <w:lang w:val="fr-CH"/>
        </w:rPr>
        <w:t>aucoup varié car on décole le pied de pas très haut (changement de valeur faible). Il vaut mieux se basé sur la position du bassin</w:t>
      </w:r>
      <w:r w:rsidR="00912F3D">
        <w:rPr>
          <w:lang w:val="fr-CH"/>
        </w:rPr>
        <w:t xml:space="preserve">. </w:t>
      </w:r>
    </w:p>
    <w:p w14:paraId="72BFEAFD" w14:textId="77777777" w:rsidR="00912F3D" w:rsidRDefault="00912F3D" w:rsidP="00822255">
      <w:pPr>
        <w:rPr>
          <w:lang w:val="fr-CH"/>
        </w:rPr>
      </w:pPr>
    </w:p>
    <w:p w14:paraId="66980A7E" w14:textId="331AB7A3" w:rsidR="00912F3D" w:rsidRDefault="00912F3D" w:rsidP="00822255">
      <w:pPr>
        <w:rPr>
          <w:lang w:val="fr-CH"/>
        </w:rPr>
      </w:pPr>
      <w:r>
        <w:rPr>
          <w:lang w:val="fr-CH"/>
        </w:rPr>
        <w:lastRenderedPageBreak/>
        <w:t xml:space="preserve">Dans Unity, je n’ai pas accès à la position du talon mais j’ai accès à la position du milieu des pied (toe). </w:t>
      </w:r>
      <w:r>
        <w:rPr>
          <w:lang w:val="fr-CH"/>
        </w:rPr>
        <w:br/>
      </w:r>
      <w:r>
        <w:rPr>
          <w:noProof/>
        </w:rPr>
        <w:drawing>
          <wp:inline distT="0" distB="0" distL="0" distR="0" wp14:anchorId="2303A4FC" wp14:editId="5FAC953D">
            <wp:extent cx="5943600" cy="1946910"/>
            <wp:effectExtent l="0" t="0" r="0" b="0"/>
            <wp:docPr id="228365812" name="Picture 1" descr="A black and grey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65812" name="Picture 1" descr="A black and grey object&#10;&#10;AI-generated content may be incorrect."/>
                    <pic:cNvPicPr/>
                  </pic:nvPicPr>
                  <pic:blipFill>
                    <a:blip r:embed="rId15"/>
                    <a:stretch>
                      <a:fillRect/>
                    </a:stretch>
                  </pic:blipFill>
                  <pic:spPr>
                    <a:xfrm>
                      <a:off x="0" y="0"/>
                      <a:ext cx="5943600" cy="1946910"/>
                    </a:xfrm>
                    <a:prstGeom prst="rect">
                      <a:avLst/>
                    </a:prstGeom>
                  </pic:spPr>
                </pic:pic>
              </a:graphicData>
            </a:graphic>
          </wp:inline>
        </w:drawing>
      </w:r>
    </w:p>
    <w:p w14:paraId="023C559A" w14:textId="77777777" w:rsidR="00912F3D" w:rsidRDefault="00912F3D" w:rsidP="00822255">
      <w:pPr>
        <w:rPr>
          <w:lang w:val="fr-CH"/>
        </w:rPr>
      </w:pPr>
    </w:p>
    <w:p w14:paraId="6AE6B8A9" w14:textId="7AFBAB41" w:rsidR="00912F3D" w:rsidRDefault="00912F3D" w:rsidP="00822255">
      <w:pPr>
        <w:rPr>
          <w:lang w:val="fr-CH"/>
        </w:rPr>
      </w:pPr>
      <w:r>
        <w:rPr>
          <w:lang w:val="fr-CH"/>
        </w:rPr>
        <w:t xml:space="preserve">Il faut se poser deux questions maintenant : </w:t>
      </w:r>
    </w:p>
    <w:p w14:paraId="1762A464" w14:textId="64505A83" w:rsidR="00912F3D" w:rsidRDefault="00912F3D" w:rsidP="00ED169E">
      <w:pPr>
        <w:pStyle w:val="ListParagraph"/>
        <w:numPr>
          <w:ilvl w:val="0"/>
          <w:numId w:val="4"/>
        </w:numPr>
        <w:rPr>
          <w:lang w:val="fr-CH"/>
        </w:rPr>
      </w:pPr>
      <w:r>
        <w:rPr>
          <w:lang w:val="fr-CH"/>
        </w:rPr>
        <w:t xml:space="preserve">Est-ce qu’il ne voudrais pas mieux enregistrer directement les data de Motive pour avoir un vrai localisation plutôt que la transposé de l’avatar dans Unity ? </w:t>
      </w:r>
    </w:p>
    <w:p w14:paraId="06B703FA" w14:textId="05E24983" w:rsidR="00912F3D" w:rsidRDefault="00912F3D" w:rsidP="00ED169E">
      <w:pPr>
        <w:pStyle w:val="ListParagraph"/>
        <w:numPr>
          <w:ilvl w:val="0"/>
          <w:numId w:val="4"/>
        </w:numPr>
        <w:rPr>
          <w:lang w:val="fr-CH"/>
        </w:rPr>
      </w:pPr>
      <w:r>
        <w:rPr>
          <w:lang w:val="fr-CH"/>
        </w:rPr>
        <w:t xml:space="preserve">Est-ce que le caclule de la foulé est en continue ou seulement pendant le visual feedback de la marche ? </w:t>
      </w:r>
    </w:p>
    <w:p w14:paraId="683EACDF" w14:textId="77777777" w:rsidR="00912F3D" w:rsidRDefault="00912F3D" w:rsidP="00912F3D">
      <w:pPr>
        <w:rPr>
          <w:lang w:val="fr-CH"/>
        </w:rPr>
      </w:pPr>
    </w:p>
    <w:p w14:paraId="0C67CCDF" w14:textId="3284A353" w:rsidR="00ED169E" w:rsidRDefault="00ED169E" w:rsidP="00912F3D">
      <w:pPr>
        <w:rPr>
          <w:lang w:val="fr-CH"/>
        </w:rPr>
      </w:pPr>
      <w:r>
        <w:rPr>
          <w:lang w:val="fr-CH"/>
        </w:rPr>
        <w:t xml:space="preserve">Réponse 2 : Ce qui est intéressant c’est pendant le visual feedback pour déterminer à quel point le temporal delay va perturber la marche. </w:t>
      </w:r>
    </w:p>
    <w:p w14:paraId="64EA8204" w14:textId="77777777" w:rsidR="00ED169E" w:rsidRDefault="00ED169E" w:rsidP="00912F3D">
      <w:pPr>
        <w:rPr>
          <w:lang w:val="fr-CH"/>
        </w:rPr>
      </w:pPr>
    </w:p>
    <w:p w14:paraId="4DC47E46" w14:textId="77777777" w:rsidR="00ED169E" w:rsidRDefault="00ED169E" w:rsidP="00912F3D">
      <w:pPr>
        <w:rPr>
          <w:lang w:val="fr-CH"/>
        </w:rPr>
      </w:pPr>
    </w:p>
    <w:p w14:paraId="0E13175C" w14:textId="45AEF702" w:rsidR="00ED169E" w:rsidRDefault="00ED169E" w:rsidP="00912F3D">
      <w:pPr>
        <w:rPr>
          <w:lang w:val="fr-CH"/>
        </w:rPr>
      </w:pPr>
      <w:r>
        <w:rPr>
          <w:lang w:val="fr-CH"/>
        </w:rPr>
        <w:t xml:space="preserve">Ce qu’il faut enregistrer si on utilise Unity : </w:t>
      </w:r>
    </w:p>
    <w:p w14:paraId="7D7B8D57" w14:textId="540D2681" w:rsidR="00ED169E" w:rsidRDefault="00ED169E" w:rsidP="00ED169E">
      <w:pPr>
        <w:pStyle w:val="ListParagraph"/>
        <w:numPr>
          <w:ilvl w:val="0"/>
          <w:numId w:val="3"/>
        </w:numPr>
        <w:rPr>
          <w:lang w:val="fr-CH"/>
        </w:rPr>
      </w:pPr>
      <w:r>
        <w:rPr>
          <w:lang w:val="fr-CH"/>
        </w:rPr>
        <w:t>Position Z de B-toe.L</w:t>
      </w:r>
    </w:p>
    <w:p w14:paraId="4E01298A" w14:textId="063E4AC0" w:rsidR="00ED169E" w:rsidRDefault="00ED169E" w:rsidP="00ED169E">
      <w:pPr>
        <w:pStyle w:val="ListParagraph"/>
        <w:numPr>
          <w:ilvl w:val="0"/>
          <w:numId w:val="3"/>
        </w:numPr>
        <w:rPr>
          <w:lang w:val="fr-CH"/>
        </w:rPr>
      </w:pPr>
      <w:r>
        <w:rPr>
          <w:lang w:val="fr-CH"/>
        </w:rPr>
        <w:t>Position Z de B-toe.R</w:t>
      </w:r>
    </w:p>
    <w:p w14:paraId="3A02B91D" w14:textId="46588C8E" w:rsidR="00ED169E" w:rsidRDefault="00ED169E" w:rsidP="00ED169E">
      <w:pPr>
        <w:pStyle w:val="ListParagraph"/>
        <w:numPr>
          <w:ilvl w:val="0"/>
          <w:numId w:val="3"/>
        </w:numPr>
        <w:rPr>
          <w:lang w:val="fr-CH"/>
        </w:rPr>
      </w:pPr>
      <w:r>
        <w:rPr>
          <w:lang w:val="fr-CH"/>
        </w:rPr>
        <w:t>Position Z de B-hips</w:t>
      </w:r>
    </w:p>
    <w:p w14:paraId="16C0EAF8" w14:textId="38EA0CEA" w:rsidR="00ED169E" w:rsidRPr="00ED169E" w:rsidRDefault="00ED169E" w:rsidP="00ED169E">
      <w:pPr>
        <w:pStyle w:val="ListParagraph"/>
        <w:numPr>
          <w:ilvl w:val="0"/>
          <w:numId w:val="3"/>
        </w:numPr>
        <w:rPr>
          <w:lang w:val="fr-CH"/>
        </w:rPr>
      </w:pPr>
      <w:r>
        <w:rPr>
          <w:lang w:val="fr-CH"/>
        </w:rPr>
        <w:t>Timing de chaque datapoint</w:t>
      </w:r>
    </w:p>
    <w:p w14:paraId="309B9F50" w14:textId="77777777" w:rsidR="00ED169E" w:rsidRDefault="00ED169E" w:rsidP="00912F3D">
      <w:pPr>
        <w:rPr>
          <w:lang w:val="fr-CH"/>
        </w:rPr>
      </w:pPr>
    </w:p>
    <w:p w14:paraId="046441DD" w14:textId="188C0732" w:rsidR="00ED169E" w:rsidRPr="00912F3D" w:rsidRDefault="00ED169E" w:rsidP="00912F3D">
      <w:pPr>
        <w:rPr>
          <w:lang w:val="fr-CH"/>
        </w:rPr>
      </w:pPr>
      <w:r>
        <w:rPr>
          <w:lang w:val="fr-CH"/>
        </w:rPr>
        <w:t xml:space="preserve">J’augmente le nombre de data point à </w:t>
      </w:r>
      <w:r w:rsidR="00260A09">
        <w:rPr>
          <w:lang w:val="fr-CH"/>
        </w:rPr>
        <w:t>1500</w:t>
      </w:r>
      <w:r>
        <w:rPr>
          <w:lang w:val="fr-CH"/>
        </w:rPr>
        <w:t xml:space="preserve"> car il nous faut 5 s de marche</w:t>
      </w:r>
      <w:r w:rsidR="00260A09">
        <w:rPr>
          <w:lang w:val="fr-CH"/>
        </w:rPr>
        <w:t xml:space="preserve"> (valeur théorique c’est </w:t>
      </w:r>
      <w:r w:rsidR="00D47B0D">
        <w:rPr>
          <w:lang w:val="fr-CH"/>
        </w:rPr>
        <w:t>1500*0.005 = 7.5s)</w:t>
      </w:r>
      <w:r>
        <w:rPr>
          <w:lang w:val="fr-CH"/>
        </w:rPr>
        <w:t xml:space="preserve">. </w:t>
      </w:r>
    </w:p>
    <w:sectPr w:rsidR="00ED169E" w:rsidRPr="00912F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95461D3"/>
    <w:multiLevelType w:val="hybridMultilevel"/>
    <w:tmpl w:val="72CA25EE"/>
    <w:lvl w:ilvl="0" w:tplc="100C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122070437">
    <w:abstractNumId w:val="0"/>
  </w:num>
  <w:num w:numId="2" w16cid:durableId="875696316">
    <w:abstractNumId w:val="1"/>
  </w:num>
  <w:num w:numId="3" w16cid:durableId="708917141">
    <w:abstractNumId w:val="3"/>
  </w:num>
  <w:num w:numId="4" w16cid:durableId="8249739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0437FA"/>
    <w:rsid w:val="00064FAC"/>
    <w:rsid w:val="000721B3"/>
    <w:rsid w:val="00092EC1"/>
    <w:rsid w:val="000B45B0"/>
    <w:rsid w:val="000E0431"/>
    <w:rsid w:val="00112A8C"/>
    <w:rsid w:val="00181CD3"/>
    <w:rsid w:val="0018382F"/>
    <w:rsid w:val="0018763E"/>
    <w:rsid w:val="001D31D4"/>
    <w:rsid w:val="001D695B"/>
    <w:rsid w:val="001E76FB"/>
    <w:rsid w:val="00216E42"/>
    <w:rsid w:val="00232475"/>
    <w:rsid w:val="00252F88"/>
    <w:rsid w:val="00260A09"/>
    <w:rsid w:val="002774D8"/>
    <w:rsid w:val="002A4E85"/>
    <w:rsid w:val="002F415C"/>
    <w:rsid w:val="003400B0"/>
    <w:rsid w:val="003459E6"/>
    <w:rsid w:val="00376909"/>
    <w:rsid w:val="003A633D"/>
    <w:rsid w:val="003D0135"/>
    <w:rsid w:val="003D7136"/>
    <w:rsid w:val="004179CF"/>
    <w:rsid w:val="00470EF4"/>
    <w:rsid w:val="0047418E"/>
    <w:rsid w:val="00493D99"/>
    <w:rsid w:val="004A6A4D"/>
    <w:rsid w:val="004B09FB"/>
    <w:rsid w:val="004D1B38"/>
    <w:rsid w:val="004E5D65"/>
    <w:rsid w:val="00586B86"/>
    <w:rsid w:val="005966E4"/>
    <w:rsid w:val="0067507B"/>
    <w:rsid w:val="006B5B64"/>
    <w:rsid w:val="006E5B44"/>
    <w:rsid w:val="00702B7D"/>
    <w:rsid w:val="00771224"/>
    <w:rsid w:val="007C0273"/>
    <w:rsid w:val="007E7DEE"/>
    <w:rsid w:val="007F57E4"/>
    <w:rsid w:val="00803801"/>
    <w:rsid w:val="00814A77"/>
    <w:rsid w:val="00822255"/>
    <w:rsid w:val="00837FF2"/>
    <w:rsid w:val="00845E7D"/>
    <w:rsid w:val="0084663D"/>
    <w:rsid w:val="00856BC1"/>
    <w:rsid w:val="008905B6"/>
    <w:rsid w:val="008A2DC0"/>
    <w:rsid w:val="008E4CA4"/>
    <w:rsid w:val="008E7C5F"/>
    <w:rsid w:val="00912F3D"/>
    <w:rsid w:val="00926084"/>
    <w:rsid w:val="009670DA"/>
    <w:rsid w:val="00983ED0"/>
    <w:rsid w:val="009848E9"/>
    <w:rsid w:val="009B733E"/>
    <w:rsid w:val="009D0A66"/>
    <w:rsid w:val="00A13609"/>
    <w:rsid w:val="00A36298"/>
    <w:rsid w:val="00AB3DC3"/>
    <w:rsid w:val="00B00FE7"/>
    <w:rsid w:val="00B0349F"/>
    <w:rsid w:val="00B04C64"/>
    <w:rsid w:val="00B110D3"/>
    <w:rsid w:val="00B21CFE"/>
    <w:rsid w:val="00B357AF"/>
    <w:rsid w:val="00BD2C5D"/>
    <w:rsid w:val="00C0087F"/>
    <w:rsid w:val="00C13B90"/>
    <w:rsid w:val="00C2456F"/>
    <w:rsid w:val="00C57CC9"/>
    <w:rsid w:val="00C73341"/>
    <w:rsid w:val="00C90BE3"/>
    <w:rsid w:val="00CC630B"/>
    <w:rsid w:val="00D47B0D"/>
    <w:rsid w:val="00D61B9E"/>
    <w:rsid w:val="00E05C80"/>
    <w:rsid w:val="00E1628D"/>
    <w:rsid w:val="00E20D4B"/>
    <w:rsid w:val="00E96D9E"/>
    <w:rsid w:val="00EA37D8"/>
    <w:rsid w:val="00ED169E"/>
    <w:rsid w:val="00F36954"/>
    <w:rsid w:val="00F537CD"/>
    <w:rsid w:val="00F92E29"/>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customStyle="1" w:styleId="UnresolvedMention1">
    <w:name w:val="Unresolved Mention1"/>
    <w:basedOn w:val="DefaultParagraphFont"/>
    <w:uiPriority w:val="99"/>
    <w:semiHidden/>
    <w:unhideWhenUsed/>
    <w:rsid w:val="00C2456F"/>
    <w:rPr>
      <w:color w:val="605E5C"/>
      <w:shd w:val="clear" w:color="auto" w:fill="E1DFDD"/>
    </w:rPr>
  </w:style>
  <w:style w:type="table" w:styleId="TableGrid">
    <w:name w:val="Table Grid"/>
    <w:basedOn w:val="TableNormal"/>
    <w:uiPriority w:val="39"/>
    <w:rsid w:val="00092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DefaultParagraphFont"/>
    <w:rsid w:val="008A2D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 w:id="1604266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hyperlink" Target="https://www.youtube.com/watch?v=mkErt53EEF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3344</Words>
  <Characters>18392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45</cp:revision>
  <dcterms:created xsi:type="dcterms:W3CDTF">2025-02-19T08:25:00Z</dcterms:created>
  <dcterms:modified xsi:type="dcterms:W3CDTF">2025-03-06T08:51:00Z</dcterms:modified>
</cp:coreProperties>
</file>