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DA" w:rsidRDefault="005F60EE" w:rsidP="005F60EE">
      <w:pPr>
        <w:pStyle w:val="Cmsor1"/>
      </w:pPr>
      <w:r>
        <w:t>Cél</w:t>
      </w:r>
    </w:p>
    <w:p w:rsidR="005F60EE" w:rsidRDefault="005F60EE" w:rsidP="005F60EE">
      <w:proofErr w:type="spellStart"/>
      <w:r>
        <w:t>Raspberry</w:t>
      </w:r>
      <w:proofErr w:type="spellEnd"/>
      <w:r>
        <w:t xml:space="preserve"> Pi </w:t>
      </w:r>
      <w:proofErr w:type="spellStart"/>
      <w:r>
        <w:t>vel</w:t>
      </w:r>
      <w:proofErr w:type="spellEnd"/>
      <w:r>
        <w:t xml:space="preserve"> és egy DHT22 szenzorral valós adat gyűjtése, majd DDS-el továbbítása.</w:t>
      </w:r>
    </w:p>
    <w:p w:rsidR="005F60EE" w:rsidRDefault="005F60EE" w:rsidP="005F60EE">
      <w:pPr>
        <w:pStyle w:val="Cmsor1"/>
      </w:pPr>
      <w:r>
        <w:t>Megvalósítás</w:t>
      </w:r>
    </w:p>
    <w:p w:rsidR="005F60EE" w:rsidRDefault="005F60EE" w:rsidP="005F60EE">
      <w:pPr>
        <w:pStyle w:val="Cmsor2"/>
        <w:jc w:val="left"/>
      </w:pPr>
      <w:r>
        <w:t>Környezet</w:t>
      </w:r>
    </w:p>
    <w:p w:rsidR="005F60EE" w:rsidRDefault="005F60EE" w:rsidP="005F60EE">
      <w:pPr>
        <w:pStyle w:val="Listaszerbekezds"/>
        <w:numPr>
          <w:ilvl w:val="0"/>
          <w:numId w:val="4"/>
        </w:numPr>
        <w:jc w:val="left"/>
      </w:pPr>
      <w:proofErr w:type="spellStart"/>
      <w:r>
        <w:t>Raspberry</w:t>
      </w:r>
      <w:proofErr w:type="spellEnd"/>
      <w:r>
        <w:t xml:space="preserve"> Pi2</w:t>
      </w:r>
    </w:p>
    <w:p w:rsidR="005F60EE" w:rsidRDefault="005F60EE" w:rsidP="005F60EE">
      <w:pPr>
        <w:pStyle w:val="Listaszerbekezds"/>
        <w:numPr>
          <w:ilvl w:val="1"/>
          <w:numId w:val="4"/>
        </w:numPr>
        <w:jc w:val="left"/>
      </w:pPr>
      <w:r>
        <w:t xml:space="preserve">Kernel </w:t>
      </w:r>
      <w:r>
        <w:t>3.18.11-v7+ kernel, </w:t>
      </w:r>
      <w:r>
        <w:br/>
      </w:r>
      <w:proofErr w:type="spellStart"/>
      <w:r>
        <w:t>gcc</w:t>
      </w:r>
      <w:proofErr w:type="spellEnd"/>
      <w:r>
        <w:t xml:space="preserve"> version 4.6.3 (</w:t>
      </w:r>
      <w:proofErr w:type="spellStart"/>
      <w:r>
        <w:t>Debian</w:t>
      </w:r>
      <w:proofErr w:type="spellEnd"/>
      <w:r>
        <w:t xml:space="preserve"> 4.6.3-14+rpi1)</w:t>
      </w:r>
      <w:r>
        <w:br/>
        <w:t xml:space="preserve">rasbpi2 </w:t>
      </w:r>
      <w:proofErr w:type="spellStart"/>
      <w:r>
        <w:t>model</w:t>
      </w:r>
      <w:proofErr w:type="spellEnd"/>
      <w:r>
        <w:t xml:space="preserve"> b v1.1 </w:t>
      </w:r>
      <w:proofErr w:type="spellStart"/>
      <w:r>
        <w:t>Wheezy</w:t>
      </w:r>
      <w:proofErr w:type="spellEnd"/>
      <w:r>
        <w:t xml:space="preserve"> </w:t>
      </w:r>
      <w:proofErr w:type="spellStart"/>
      <w:r>
        <w:t>raspbian</w:t>
      </w:r>
      <w:proofErr w:type="spellEnd"/>
    </w:p>
    <w:p w:rsidR="005F60EE" w:rsidRDefault="005F60EE" w:rsidP="005F60EE">
      <w:pPr>
        <w:pStyle w:val="Listaszerbekezds"/>
        <w:numPr>
          <w:ilvl w:val="0"/>
          <w:numId w:val="4"/>
        </w:numPr>
      </w:pPr>
      <w:r>
        <w:t>DHT22 AM2302 szenzor</w:t>
      </w:r>
    </w:p>
    <w:p w:rsidR="005F60EE" w:rsidRDefault="005F60EE" w:rsidP="005F60EE">
      <w:pPr>
        <w:pStyle w:val="Cmsor2"/>
      </w:pPr>
      <w:r>
        <w:t>Kód</w:t>
      </w:r>
    </w:p>
    <w:p w:rsidR="005F60EE" w:rsidRPr="005F60EE" w:rsidRDefault="005F60EE" w:rsidP="005F60EE">
      <w:r>
        <w:t xml:space="preserve">A kódot egy előre elkészített </w:t>
      </w:r>
      <w:proofErr w:type="spellStart"/>
      <w:r>
        <w:t>DataModellből</w:t>
      </w:r>
      <w:proofErr w:type="spellEnd"/>
      <w:r>
        <w:t xml:space="preserve"> generáltam, amit a </w:t>
      </w:r>
      <w:proofErr w:type="spellStart"/>
      <w:r>
        <w:t>Basecamp</w:t>
      </w:r>
      <w:proofErr w:type="spellEnd"/>
      <w:r>
        <w:t xml:space="preserve"> -&gt; </w:t>
      </w:r>
      <w:proofErr w:type="spellStart"/>
      <w:r>
        <w:t>files</w:t>
      </w:r>
      <w:proofErr w:type="spellEnd"/>
      <w:r>
        <w:t xml:space="preserve"> -&gt; Közös </w:t>
      </w:r>
      <w:proofErr w:type="spellStart"/>
      <w:r>
        <w:t>Interface</w:t>
      </w:r>
      <w:proofErr w:type="spellEnd"/>
      <w:r>
        <w:t xml:space="preserve"> -</w:t>
      </w:r>
      <w:proofErr w:type="gramStart"/>
      <w:r>
        <w:t>&gt;</w:t>
      </w:r>
      <w:proofErr w:type="spellStart"/>
      <w:r>
        <w:t>DataModel.rar</w:t>
      </w:r>
      <w:proofErr w:type="spellEnd"/>
      <w:proofErr w:type="gramEnd"/>
      <w:r>
        <w:t xml:space="preserve"> megtalálható, </w:t>
      </w:r>
      <w:r w:rsidRPr="005F60EE">
        <w:t>rti_connext_dds-5.3.1-core-target-armv6vfphLinux3.xgcc4.7.2.rtipkg</w:t>
      </w:r>
      <w:r>
        <w:t xml:space="preserve"> segítségével Java nyelvre, platform </w:t>
      </w:r>
      <w:r w:rsidRPr="005F60EE">
        <w:t>armv6vfphLinux3.xgcc4.7.2</w:t>
      </w:r>
      <w:r w:rsidR="0076211B">
        <w:t xml:space="preserve">. </w:t>
      </w:r>
    </w:p>
    <w:p w:rsidR="005F60EE" w:rsidRDefault="005F60EE" w:rsidP="005F60EE">
      <w:r>
        <w:t xml:space="preserve">A </w:t>
      </w:r>
      <w:proofErr w:type="spellStart"/>
      <w:r>
        <w:t>TemperaturePublisher</w:t>
      </w:r>
      <w:proofErr w:type="spellEnd"/>
      <w:r w:rsidR="0076211B">
        <w:t xml:space="preserve"> 4mpenként kiolvassa </w:t>
      </w:r>
      <w:r w:rsidR="004F60E1">
        <w:t xml:space="preserve">a DHT22ből érkező </w:t>
      </w:r>
      <w:proofErr w:type="spellStart"/>
      <w:r w:rsidR="004F60E1">
        <w:t>temp</w:t>
      </w:r>
      <w:proofErr w:type="spellEnd"/>
      <w:r w:rsidR="004F60E1">
        <w:t xml:space="preserve"> értéket, majd elküldi az „</w:t>
      </w:r>
      <w:proofErr w:type="spellStart"/>
      <w:r w:rsidR="004F60E1">
        <w:t>Example</w:t>
      </w:r>
      <w:proofErr w:type="spellEnd"/>
      <w:r w:rsidR="004F60E1">
        <w:t xml:space="preserve"> </w:t>
      </w:r>
      <w:proofErr w:type="spellStart"/>
      <w:r w:rsidR="004F60E1">
        <w:t>Temperature</w:t>
      </w:r>
      <w:proofErr w:type="spellEnd"/>
      <w:r w:rsidR="004F60E1">
        <w:t xml:space="preserve">” </w:t>
      </w:r>
      <w:proofErr w:type="spellStart"/>
      <w:r w:rsidR="004F60E1">
        <w:t>topicra</w:t>
      </w:r>
      <w:proofErr w:type="spellEnd"/>
      <w:r w:rsidR="004F60E1">
        <w:t xml:space="preserve">, </w:t>
      </w:r>
      <w:proofErr w:type="spellStart"/>
      <w:r w:rsidR="004F60E1">
        <w:t>default</w:t>
      </w:r>
      <w:proofErr w:type="spellEnd"/>
      <w:r w:rsidR="004F60E1">
        <w:t xml:space="preserve"> QOS-</w:t>
      </w:r>
      <w:proofErr w:type="spellStart"/>
      <w:r w:rsidR="004F60E1">
        <w:t>sel</w:t>
      </w:r>
      <w:proofErr w:type="spellEnd"/>
      <w:r w:rsidR="004F60E1">
        <w:t xml:space="preserve">. </w:t>
      </w:r>
    </w:p>
    <w:p w:rsidR="004F60E1" w:rsidRDefault="004F60E1" w:rsidP="005F60EE">
      <w:r>
        <w:t xml:space="preserve">A DHT22 adapter,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progit</w:t>
      </w:r>
      <w:proofErr w:type="spellEnd"/>
      <w:r>
        <w:t xml:space="preserve"> futtat (readDHT22fromGPIO21.py), majd abból kiolvassa az értéket és egy </w:t>
      </w:r>
      <w:proofErr w:type="spellStart"/>
      <w:r>
        <w:t>dobule</w:t>
      </w:r>
      <w:proofErr w:type="spellEnd"/>
      <w:r>
        <w:t xml:space="preserve">-t ad vissza. </w:t>
      </w:r>
    </w:p>
    <w:p w:rsidR="004F60E1" w:rsidRDefault="004F60E1" w:rsidP="004F60E1">
      <w:pPr>
        <w:pStyle w:val="Cmsor2"/>
      </w:pPr>
      <w:proofErr w:type="spellStart"/>
      <w:r>
        <w:t>Deployment</w:t>
      </w:r>
      <w:proofErr w:type="spellEnd"/>
    </w:p>
    <w:p w:rsidR="004F60E1" w:rsidRPr="004F60E1" w:rsidRDefault="004F60E1" w:rsidP="004F60E1">
      <w:proofErr w:type="spellStart"/>
      <w:r>
        <w:t>Intellij-ből</w:t>
      </w:r>
      <w:proofErr w:type="spellEnd"/>
      <w:r>
        <w:t xml:space="preserve"> legenerált JAR-</w:t>
      </w:r>
      <w:proofErr w:type="spellStart"/>
      <w:r>
        <w:t>ba</w:t>
      </w:r>
      <w:proofErr w:type="spellEnd"/>
      <w:r>
        <w:t xml:space="preserve"> még módosítani kell a </w:t>
      </w:r>
      <w:proofErr w:type="spellStart"/>
      <w:r>
        <w:t>manifest</w:t>
      </w:r>
      <w:proofErr w:type="spellEnd"/>
      <w:r>
        <w:t xml:space="preserve"> fájlt, beírni a main </w:t>
      </w:r>
      <w:proofErr w:type="spellStart"/>
      <w:r>
        <w:t>classt</w:t>
      </w:r>
      <w:proofErr w:type="spellEnd"/>
      <w:r>
        <w:t xml:space="preserve">. Ha ez megvan, rátölthetjük a PI-re a </w:t>
      </w:r>
      <w:proofErr w:type="spellStart"/>
      <w:r>
        <w:t>jart</w:t>
      </w:r>
      <w:proofErr w:type="spellEnd"/>
      <w:r>
        <w:t>, majd a megfelelő beállítások után, tudjuk futtatni (</w:t>
      </w:r>
      <w:proofErr w:type="spellStart"/>
      <w:r>
        <w:t>Basecamp</w:t>
      </w:r>
      <w:proofErr w:type="spellEnd"/>
      <w:r>
        <w:t xml:space="preserve"> -&gt; </w:t>
      </w:r>
      <w:r w:rsidRPr="004F60E1">
        <w:t xml:space="preserve">DDS </w:t>
      </w:r>
      <w:proofErr w:type="spellStart"/>
      <w:r w:rsidRPr="004F60E1">
        <w:t>on</w:t>
      </w:r>
      <w:proofErr w:type="spellEnd"/>
      <w:r w:rsidRPr="004F60E1">
        <w:t xml:space="preserve"> RPI2 </w:t>
      </w:r>
      <w:proofErr w:type="spellStart"/>
      <w:r w:rsidRPr="004F60E1">
        <w:t>settings</w:t>
      </w:r>
      <w:proofErr w:type="spellEnd"/>
      <w:r>
        <w:t>), java –</w:t>
      </w:r>
      <w:proofErr w:type="spellStart"/>
      <w:r>
        <w:t>jar</w:t>
      </w:r>
      <w:proofErr w:type="spellEnd"/>
      <w:r>
        <w:t xml:space="preserve"> pidds.jar paranccsal. </w:t>
      </w:r>
      <w:bookmarkStart w:id="0" w:name="_GoBack"/>
      <w:bookmarkEnd w:id="0"/>
    </w:p>
    <w:sectPr w:rsidR="004F60E1" w:rsidRPr="004F6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0DC5"/>
    <w:multiLevelType w:val="multilevel"/>
    <w:tmpl w:val="56BAA7F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BB318C"/>
    <w:multiLevelType w:val="hybridMultilevel"/>
    <w:tmpl w:val="9F6CA4A4"/>
    <w:lvl w:ilvl="0" w:tplc="0C765DCA">
      <w:start w:val="1"/>
      <w:numFmt w:val="decimal"/>
      <w:pStyle w:val="Hivatkozs"/>
      <w:lvlText w:val="[%1]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9B5C64"/>
    <w:multiLevelType w:val="hybridMultilevel"/>
    <w:tmpl w:val="F104C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11"/>
    <w:rsid w:val="00282011"/>
    <w:rsid w:val="004F60E1"/>
    <w:rsid w:val="005F60EE"/>
    <w:rsid w:val="0076211B"/>
    <w:rsid w:val="0090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8C0E"/>
  <w15:chartTrackingRefBased/>
  <w15:docId w15:val="{30F8D8B6-7E64-432C-95C1-E5456A8B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F60EE"/>
    <w:pPr>
      <w:spacing w:after="120" w:line="240" w:lineRule="auto"/>
      <w:jc w:val="both"/>
    </w:pPr>
    <w:rPr>
      <w:rFonts w:eastAsiaTheme="minorEastAsia" w:cs="Times New Roman"/>
      <w:szCs w:val="24"/>
      <w:lang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F60EE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60EE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60E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0EE"/>
    <w:pPr>
      <w:keepNext/>
      <w:numPr>
        <w:ilvl w:val="3"/>
        <w:numId w:val="1"/>
      </w:numPr>
      <w:spacing w:before="240" w:after="60"/>
      <w:outlineLvl w:val="3"/>
    </w:pPr>
    <w:rPr>
      <w:rFonts w:eastAsia="Times New Roman"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60EE"/>
    <w:pPr>
      <w:numPr>
        <w:ilvl w:val="4"/>
        <w:numId w:val="1"/>
      </w:numPr>
      <w:spacing w:before="240" w:after="60"/>
      <w:outlineLvl w:val="4"/>
    </w:pPr>
    <w:rPr>
      <w:rFonts w:eastAsia="Times New Roman"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60EE"/>
    <w:pPr>
      <w:numPr>
        <w:ilvl w:val="5"/>
        <w:numId w:val="1"/>
      </w:numPr>
      <w:spacing w:before="240" w:after="60"/>
      <w:outlineLvl w:val="5"/>
    </w:pPr>
    <w:rPr>
      <w:rFonts w:eastAsia="Times New Roman"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60EE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60EE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60E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60EE"/>
    <w:rPr>
      <w:rFonts w:asciiTheme="majorHAnsi" w:eastAsiaTheme="majorEastAsia" w:hAnsiTheme="majorHAnsi" w:cstheme="majorBidi"/>
      <w:b/>
      <w:bCs/>
      <w:kern w:val="32"/>
      <w:sz w:val="28"/>
      <w:szCs w:val="32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5F60EE"/>
    <w:rPr>
      <w:rFonts w:asciiTheme="majorHAnsi" w:eastAsiaTheme="majorEastAsia" w:hAnsiTheme="majorHAnsi" w:cstheme="majorBidi"/>
      <w:b/>
      <w:bCs/>
      <w:i/>
      <w:iCs/>
      <w:sz w:val="26"/>
      <w:szCs w:val="28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60EE"/>
    <w:rPr>
      <w:rFonts w:asciiTheme="majorHAnsi" w:eastAsiaTheme="majorEastAsia" w:hAnsiTheme="majorHAnsi" w:cstheme="majorBidi"/>
      <w:b/>
      <w:bCs/>
      <w:sz w:val="24"/>
      <w:szCs w:val="26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0EE"/>
    <w:rPr>
      <w:rFonts w:eastAsia="Times New Roman" w:cstheme="majorBidi"/>
      <w:b/>
      <w:bCs/>
      <w:szCs w:val="28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60EE"/>
    <w:rPr>
      <w:rFonts w:eastAsia="Times New Roman" w:cstheme="majorBidi"/>
      <w:b/>
      <w:bCs/>
      <w:i/>
      <w:iCs/>
      <w:sz w:val="26"/>
      <w:szCs w:val="26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60EE"/>
    <w:rPr>
      <w:rFonts w:eastAsia="Times New Roman" w:cstheme="majorBidi"/>
      <w:b/>
      <w:bCs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60EE"/>
    <w:rPr>
      <w:rFonts w:eastAsiaTheme="minorEastAsia" w:cstheme="majorBidi"/>
      <w:szCs w:val="24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60EE"/>
    <w:rPr>
      <w:rFonts w:eastAsiaTheme="minorEastAsia" w:cstheme="majorBidi"/>
      <w:i/>
      <w:iCs/>
      <w:szCs w:val="24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60EE"/>
    <w:rPr>
      <w:rFonts w:asciiTheme="majorHAnsi" w:eastAsiaTheme="majorEastAsia" w:hAnsiTheme="majorHAnsi" w:cstheme="majorBidi"/>
      <w:lang w:bidi="en-US"/>
    </w:rPr>
  </w:style>
  <w:style w:type="paragraph" w:styleId="Cm">
    <w:name w:val="Title"/>
    <w:basedOn w:val="Norml"/>
    <w:next w:val="Norml"/>
    <w:link w:val="CmChar"/>
    <w:uiPriority w:val="99"/>
    <w:qFormat/>
    <w:rsid w:val="005F60EE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5F60EE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paragraph" w:styleId="Alcm">
    <w:name w:val="Subtitle"/>
    <w:basedOn w:val="Norml"/>
    <w:next w:val="Norml"/>
    <w:link w:val="AlcmChar"/>
    <w:uiPriority w:val="99"/>
    <w:qFormat/>
    <w:rsid w:val="005F60EE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5F60EE"/>
    <w:rPr>
      <w:rFonts w:asciiTheme="majorHAnsi" w:eastAsiaTheme="majorEastAsia" w:hAnsiTheme="majorHAnsi" w:cstheme="majorBidi"/>
      <w:sz w:val="24"/>
      <w:szCs w:val="24"/>
      <w:lang w:bidi="en-US"/>
    </w:rPr>
  </w:style>
  <w:style w:type="paragraph" w:customStyle="1" w:styleId="Nemszmozottcmsor">
    <w:name w:val="Nem számozott címsor"/>
    <w:basedOn w:val="Cmsor1"/>
    <w:next w:val="Norml"/>
    <w:uiPriority w:val="9"/>
    <w:qFormat/>
    <w:rsid w:val="005F60EE"/>
    <w:pPr>
      <w:numPr>
        <w:numId w:val="0"/>
      </w:numPr>
      <w:ind w:left="431" w:hanging="431"/>
    </w:pPr>
  </w:style>
  <w:style w:type="paragraph" w:customStyle="1" w:styleId="Hivatkozs">
    <w:name w:val="Hivatkozás"/>
    <w:basedOn w:val="Listaszerbekezds"/>
    <w:uiPriority w:val="39"/>
    <w:qFormat/>
    <w:rsid w:val="005F60EE"/>
    <w:pPr>
      <w:numPr>
        <w:numId w:val="2"/>
      </w:numPr>
      <w:tabs>
        <w:tab w:val="num" w:pos="360"/>
      </w:tabs>
      <w:ind w:left="720" w:firstLine="0"/>
      <w:contextualSpacing w:val="0"/>
    </w:pPr>
    <w:rPr>
      <w:sz w:val="20"/>
    </w:rPr>
  </w:style>
  <w:style w:type="paragraph" w:customStyle="1" w:styleId="CmlapTrkz">
    <w:name w:val="CímlapTérköz"/>
    <w:basedOn w:val="Norml"/>
    <w:uiPriority w:val="99"/>
    <w:rsid w:val="005F60EE"/>
    <w:pPr>
      <w:spacing w:after="4000"/>
    </w:pPr>
  </w:style>
  <w:style w:type="paragraph" w:styleId="Listaszerbekezds">
    <w:name w:val="List Paragraph"/>
    <w:basedOn w:val="Norml"/>
    <w:uiPriority w:val="34"/>
    <w:qFormat/>
    <w:rsid w:val="005F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Jenő</dc:creator>
  <cp:keywords/>
  <dc:description/>
  <cp:lastModifiedBy>Jenő</cp:lastModifiedBy>
  <cp:revision>3</cp:revision>
  <dcterms:created xsi:type="dcterms:W3CDTF">2018-10-24T12:14:00Z</dcterms:created>
  <dcterms:modified xsi:type="dcterms:W3CDTF">2018-10-24T13:14:00Z</dcterms:modified>
</cp:coreProperties>
</file>