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3DB" w:rsidRDefault="001006AA" w:rsidP="001006AA">
      <w:pPr>
        <w:ind w:left="-993"/>
      </w:pPr>
    </w:p>
    <w:p w:rsidR="001006AA" w:rsidRDefault="001006AA" w:rsidP="001006AA">
      <w:pPr>
        <w:ind w:left="-993"/>
      </w:pPr>
    </w:p>
    <w:p w:rsidR="001006AA" w:rsidRPr="00BC7377" w:rsidRDefault="001006AA" w:rsidP="001006AA">
      <w:pPr>
        <w:jc w:val="both"/>
        <w:rPr>
          <w:bCs/>
          <w:sz w:val="16"/>
          <w:lang w:val="es-MX"/>
        </w:rPr>
      </w:pPr>
    </w:p>
    <w:p w:rsidR="001006AA" w:rsidRPr="00E32B56" w:rsidRDefault="001006AA" w:rsidP="001006AA">
      <w:pPr>
        <w:numPr>
          <w:ilvl w:val="0"/>
          <w:numId w:val="1"/>
        </w:numPr>
        <w:rPr>
          <w:b/>
          <w:sz w:val="24"/>
          <w:szCs w:val="24"/>
          <w:lang w:val="es-AR"/>
        </w:rPr>
      </w:pPr>
      <w:r w:rsidRPr="00E32B56">
        <w:rPr>
          <w:b/>
          <w:sz w:val="24"/>
          <w:szCs w:val="24"/>
          <w:lang w:val="es-AR"/>
        </w:rPr>
        <w:t>¿Cómo se recupera de la pila un parámetro?</w:t>
      </w:r>
    </w:p>
    <w:p w:rsidR="001006AA" w:rsidRDefault="001006AA" w:rsidP="001006AA">
      <w:pPr>
        <w:numPr>
          <w:ilvl w:val="0"/>
          <w:numId w:val="2"/>
        </w:numPr>
        <w:rPr>
          <w:sz w:val="24"/>
          <w:szCs w:val="24"/>
          <w:lang w:val="es-AR"/>
        </w:rPr>
      </w:pPr>
      <w:r w:rsidRPr="000B39B7">
        <w:rPr>
          <w:sz w:val="24"/>
          <w:szCs w:val="24"/>
          <w:lang w:val="es-AR"/>
        </w:rPr>
        <w:t>Usando POP</w:t>
      </w:r>
      <w:r w:rsidRPr="000B39B7">
        <w:rPr>
          <w:sz w:val="24"/>
          <w:szCs w:val="24"/>
          <w:lang w:val="es-AR"/>
        </w:rPr>
        <w:tab/>
      </w:r>
      <w:r w:rsidRPr="000B39B7">
        <w:rPr>
          <w:sz w:val="24"/>
          <w:szCs w:val="24"/>
          <w:lang w:val="es-AR"/>
        </w:rPr>
        <w:tab/>
      </w:r>
      <w:r w:rsidRPr="000B39B7">
        <w:rPr>
          <w:sz w:val="24"/>
          <w:szCs w:val="24"/>
          <w:lang w:val="es-AR"/>
        </w:rPr>
        <w:tab/>
      </w:r>
      <w:r w:rsidRPr="000B39B7">
        <w:rPr>
          <w:sz w:val="24"/>
          <w:szCs w:val="24"/>
          <w:lang w:val="es-AR"/>
        </w:rPr>
        <w:tab/>
      </w:r>
      <w:r w:rsidRPr="000B39B7">
        <w:rPr>
          <w:sz w:val="24"/>
          <w:szCs w:val="24"/>
          <w:lang w:val="es-AR"/>
        </w:rPr>
        <w:tab/>
      </w:r>
      <w:r w:rsidRPr="000B39B7">
        <w:rPr>
          <w:sz w:val="24"/>
          <w:szCs w:val="24"/>
          <w:lang w:val="es-AR"/>
        </w:rPr>
        <w:tab/>
      </w:r>
    </w:p>
    <w:p w:rsidR="001006AA" w:rsidRPr="00E32B56" w:rsidRDefault="001006AA" w:rsidP="001006AA">
      <w:pPr>
        <w:numPr>
          <w:ilvl w:val="0"/>
          <w:numId w:val="2"/>
        </w:numPr>
        <w:rPr>
          <w:sz w:val="24"/>
          <w:szCs w:val="24"/>
          <w:highlight w:val="yellow"/>
          <w:lang w:val="es-AR"/>
        </w:rPr>
      </w:pPr>
      <w:r w:rsidRPr="00E32B56">
        <w:rPr>
          <w:sz w:val="24"/>
          <w:szCs w:val="24"/>
          <w:highlight w:val="yellow"/>
          <w:lang w:val="es-AR"/>
        </w:rPr>
        <w:t>Usando direccionamiento indirecto [BX]</w:t>
      </w:r>
    </w:p>
    <w:p w:rsidR="001006AA" w:rsidRDefault="001006AA" w:rsidP="001006AA">
      <w:pPr>
        <w:numPr>
          <w:ilvl w:val="0"/>
          <w:numId w:val="2"/>
        </w:numPr>
        <w:rPr>
          <w:sz w:val="24"/>
          <w:szCs w:val="24"/>
          <w:lang w:val="es-AR"/>
        </w:rPr>
      </w:pPr>
      <w:r w:rsidRPr="000B39B7">
        <w:rPr>
          <w:sz w:val="24"/>
          <w:szCs w:val="24"/>
          <w:lang w:val="es-AR"/>
        </w:rPr>
        <w:t>El parámetro está siempre en AX</w:t>
      </w:r>
    </w:p>
    <w:p w:rsidR="001006AA" w:rsidRDefault="001006AA" w:rsidP="001006AA">
      <w:pPr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Nunca se pasan parámetros en la pila</w:t>
      </w:r>
    </w:p>
    <w:p w:rsidR="001006AA" w:rsidRDefault="001006AA" w:rsidP="001006AA">
      <w:pPr>
        <w:rPr>
          <w:sz w:val="24"/>
          <w:szCs w:val="24"/>
          <w:lang w:val="es-AR"/>
        </w:rPr>
      </w:pPr>
    </w:p>
    <w:p w:rsidR="001006AA" w:rsidRPr="00E32B56" w:rsidRDefault="001006AA" w:rsidP="001006AA">
      <w:pPr>
        <w:numPr>
          <w:ilvl w:val="0"/>
          <w:numId w:val="1"/>
        </w:numPr>
        <w:rPr>
          <w:b/>
          <w:sz w:val="24"/>
          <w:szCs w:val="24"/>
          <w:lang w:val="es-AR"/>
        </w:rPr>
      </w:pPr>
      <w:r w:rsidRPr="00E32B56">
        <w:rPr>
          <w:b/>
          <w:sz w:val="24"/>
          <w:szCs w:val="24"/>
          <w:lang w:val="es-AR"/>
        </w:rPr>
        <w:t>¿Qué dirección es salvada en la pila después de un llamado a subrutina?</w:t>
      </w:r>
    </w:p>
    <w:p w:rsidR="001006AA" w:rsidRPr="000B39B7" w:rsidRDefault="001006AA" w:rsidP="001006AA">
      <w:pPr>
        <w:numPr>
          <w:ilvl w:val="0"/>
          <w:numId w:val="3"/>
        </w:numPr>
        <w:rPr>
          <w:sz w:val="24"/>
          <w:szCs w:val="24"/>
          <w:lang w:val="es-AR"/>
        </w:rPr>
      </w:pPr>
      <w:r w:rsidRPr="000B39B7">
        <w:rPr>
          <w:sz w:val="24"/>
          <w:szCs w:val="24"/>
          <w:lang w:val="es-AR"/>
        </w:rPr>
        <w:t>La dir</w:t>
      </w:r>
      <w:r>
        <w:rPr>
          <w:sz w:val="24"/>
          <w:szCs w:val="24"/>
          <w:lang w:val="es-AR"/>
        </w:rPr>
        <w:t>ección</w:t>
      </w:r>
      <w:r w:rsidRPr="000B39B7">
        <w:rPr>
          <w:sz w:val="24"/>
          <w:szCs w:val="24"/>
          <w:lang w:val="es-AR"/>
        </w:rPr>
        <w:t xml:space="preserve"> del </w:t>
      </w:r>
      <w:proofErr w:type="spellStart"/>
      <w:r w:rsidRPr="000B39B7">
        <w:rPr>
          <w:sz w:val="24"/>
          <w:szCs w:val="24"/>
          <w:lang w:val="es-AR"/>
        </w:rPr>
        <w:t>Call</w:t>
      </w:r>
      <w:proofErr w:type="spellEnd"/>
    </w:p>
    <w:p w:rsidR="001006AA" w:rsidRPr="000B39B7" w:rsidRDefault="001006AA" w:rsidP="001006AA">
      <w:pPr>
        <w:numPr>
          <w:ilvl w:val="0"/>
          <w:numId w:val="3"/>
        </w:numPr>
        <w:rPr>
          <w:sz w:val="24"/>
          <w:szCs w:val="24"/>
          <w:lang w:val="es-AR"/>
        </w:rPr>
      </w:pPr>
      <w:r w:rsidRPr="000B39B7">
        <w:rPr>
          <w:sz w:val="24"/>
          <w:szCs w:val="24"/>
          <w:lang w:val="es-AR"/>
        </w:rPr>
        <w:t>IP+</w:t>
      </w:r>
      <w:r>
        <w:rPr>
          <w:sz w:val="24"/>
          <w:szCs w:val="24"/>
          <w:lang w:val="es-AR"/>
        </w:rPr>
        <w:t>5</w:t>
      </w:r>
    </w:p>
    <w:p w:rsidR="001006AA" w:rsidRPr="00E32B56" w:rsidRDefault="001006AA" w:rsidP="001006AA">
      <w:pPr>
        <w:numPr>
          <w:ilvl w:val="0"/>
          <w:numId w:val="3"/>
        </w:numPr>
        <w:rPr>
          <w:sz w:val="24"/>
          <w:szCs w:val="24"/>
          <w:highlight w:val="yellow"/>
          <w:lang w:val="es-AR"/>
        </w:rPr>
      </w:pPr>
      <w:r w:rsidRPr="00E32B56">
        <w:rPr>
          <w:sz w:val="24"/>
          <w:szCs w:val="24"/>
          <w:highlight w:val="yellow"/>
          <w:lang w:val="es-AR"/>
        </w:rPr>
        <w:t>La dirección de la instrucción que sigue a la llamada</w:t>
      </w:r>
    </w:p>
    <w:p w:rsidR="001006AA" w:rsidRPr="000B39B7" w:rsidRDefault="001006AA" w:rsidP="001006AA">
      <w:pPr>
        <w:numPr>
          <w:ilvl w:val="0"/>
          <w:numId w:val="3"/>
        </w:numPr>
        <w:rPr>
          <w:sz w:val="24"/>
          <w:szCs w:val="24"/>
          <w:lang w:val="es-AR"/>
        </w:rPr>
      </w:pPr>
      <w:r w:rsidRPr="000B39B7">
        <w:rPr>
          <w:sz w:val="24"/>
          <w:szCs w:val="24"/>
          <w:lang w:val="es-AR"/>
        </w:rPr>
        <w:t>2017H</w:t>
      </w:r>
    </w:p>
    <w:p w:rsidR="001006AA" w:rsidRDefault="001006AA" w:rsidP="001006AA">
      <w:pPr>
        <w:ind w:left="360"/>
        <w:rPr>
          <w:sz w:val="24"/>
          <w:szCs w:val="24"/>
          <w:lang w:val="es-AR"/>
        </w:rPr>
      </w:pPr>
    </w:p>
    <w:p w:rsidR="001006AA" w:rsidRPr="00E32B56" w:rsidRDefault="001006AA" w:rsidP="001006AA">
      <w:pPr>
        <w:numPr>
          <w:ilvl w:val="0"/>
          <w:numId w:val="1"/>
        </w:numPr>
        <w:rPr>
          <w:b/>
          <w:sz w:val="24"/>
          <w:szCs w:val="24"/>
          <w:lang w:val="es-AR"/>
        </w:rPr>
      </w:pPr>
      <w:r w:rsidRPr="00E32B56">
        <w:rPr>
          <w:b/>
          <w:sz w:val="24"/>
          <w:szCs w:val="24"/>
          <w:lang w:val="es-AR"/>
        </w:rPr>
        <w:t>¿En qué momento del ciclo de instrucción el procesador verifica si hay un pedido de interrupciones por software?</w:t>
      </w:r>
    </w:p>
    <w:p w:rsidR="001006AA" w:rsidRPr="0033349E" w:rsidRDefault="001006AA" w:rsidP="001006AA">
      <w:pPr>
        <w:numPr>
          <w:ilvl w:val="0"/>
          <w:numId w:val="4"/>
        </w:numPr>
        <w:rPr>
          <w:sz w:val="24"/>
          <w:szCs w:val="24"/>
          <w:lang w:val="es-AR"/>
        </w:rPr>
      </w:pPr>
      <w:r w:rsidRPr="0033349E">
        <w:rPr>
          <w:sz w:val="24"/>
          <w:szCs w:val="24"/>
          <w:lang w:val="es-AR"/>
        </w:rPr>
        <w:t>Al final del ciclo de instrucción</w:t>
      </w:r>
    </w:p>
    <w:p w:rsidR="001006AA" w:rsidRPr="0033349E" w:rsidRDefault="001006AA" w:rsidP="001006AA">
      <w:pPr>
        <w:numPr>
          <w:ilvl w:val="0"/>
          <w:numId w:val="4"/>
        </w:numPr>
        <w:rPr>
          <w:sz w:val="24"/>
          <w:szCs w:val="24"/>
          <w:lang w:val="es-AR"/>
        </w:rPr>
      </w:pPr>
      <w:r w:rsidRPr="0033349E">
        <w:rPr>
          <w:sz w:val="24"/>
          <w:szCs w:val="24"/>
          <w:lang w:val="es-AR"/>
        </w:rPr>
        <w:t>En el medio del ciclo de instrucción</w:t>
      </w:r>
    </w:p>
    <w:p w:rsidR="001006AA" w:rsidRPr="00E32B56" w:rsidRDefault="001006AA" w:rsidP="001006AA">
      <w:pPr>
        <w:numPr>
          <w:ilvl w:val="0"/>
          <w:numId w:val="4"/>
        </w:numPr>
        <w:rPr>
          <w:sz w:val="24"/>
          <w:szCs w:val="24"/>
          <w:highlight w:val="yellow"/>
          <w:lang w:val="es-AR"/>
        </w:rPr>
      </w:pPr>
      <w:r w:rsidRPr="00E32B56">
        <w:rPr>
          <w:sz w:val="24"/>
          <w:szCs w:val="24"/>
          <w:highlight w:val="yellow"/>
          <w:lang w:val="es-AR"/>
        </w:rPr>
        <w:t>Nunca. Es otra instrucción.</w:t>
      </w:r>
    </w:p>
    <w:p w:rsidR="001006AA" w:rsidRPr="0033349E" w:rsidRDefault="001006AA" w:rsidP="001006AA">
      <w:pPr>
        <w:numPr>
          <w:ilvl w:val="0"/>
          <w:numId w:val="4"/>
        </w:numPr>
        <w:rPr>
          <w:sz w:val="24"/>
          <w:szCs w:val="24"/>
          <w:lang w:val="es-AR"/>
        </w:rPr>
      </w:pPr>
      <w:r w:rsidRPr="0033349E">
        <w:rPr>
          <w:sz w:val="24"/>
          <w:szCs w:val="24"/>
          <w:lang w:val="es-AR"/>
        </w:rPr>
        <w:t>Al principio del ciclo</w:t>
      </w:r>
    </w:p>
    <w:p w:rsidR="001006AA" w:rsidRDefault="001006AA" w:rsidP="001006AA">
      <w:pPr>
        <w:ind w:left="360"/>
        <w:rPr>
          <w:sz w:val="24"/>
          <w:szCs w:val="24"/>
          <w:lang w:val="es-AR"/>
        </w:rPr>
      </w:pPr>
    </w:p>
    <w:p w:rsidR="001006AA" w:rsidRPr="00E32B56" w:rsidRDefault="001006AA" w:rsidP="001006AA">
      <w:pPr>
        <w:numPr>
          <w:ilvl w:val="0"/>
          <w:numId w:val="1"/>
        </w:numPr>
        <w:rPr>
          <w:b/>
          <w:sz w:val="24"/>
          <w:szCs w:val="24"/>
          <w:lang w:val="es-AR"/>
        </w:rPr>
      </w:pPr>
      <w:r w:rsidRPr="00E32B56">
        <w:rPr>
          <w:b/>
          <w:sz w:val="24"/>
          <w:szCs w:val="24"/>
          <w:lang w:val="es-AR"/>
        </w:rPr>
        <w:t>¿Dónde está almacenada la dirección de la rutina de servicio de una interrupción por hardware?</w:t>
      </w:r>
    </w:p>
    <w:p w:rsidR="001006AA" w:rsidRPr="0033349E" w:rsidRDefault="001006AA" w:rsidP="001006AA">
      <w:pPr>
        <w:numPr>
          <w:ilvl w:val="0"/>
          <w:numId w:val="5"/>
        </w:numPr>
        <w:rPr>
          <w:sz w:val="24"/>
          <w:szCs w:val="24"/>
          <w:lang w:val="es-AR"/>
        </w:rPr>
      </w:pPr>
      <w:r w:rsidRPr="0033349E">
        <w:rPr>
          <w:sz w:val="24"/>
          <w:szCs w:val="24"/>
          <w:lang w:val="es-AR"/>
        </w:rPr>
        <w:t>Siempre está en 3000H</w:t>
      </w:r>
    </w:p>
    <w:p w:rsidR="001006AA" w:rsidRPr="0033349E" w:rsidRDefault="001006AA" w:rsidP="001006AA">
      <w:pPr>
        <w:numPr>
          <w:ilvl w:val="0"/>
          <w:numId w:val="5"/>
        </w:numPr>
        <w:rPr>
          <w:sz w:val="24"/>
          <w:szCs w:val="24"/>
          <w:lang w:val="es-AR"/>
        </w:rPr>
      </w:pPr>
      <w:r w:rsidRPr="0033349E">
        <w:rPr>
          <w:sz w:val="24"/>
          <w:szCs w:val="24"/>
          <w:lang w:val="es-AR"/>
        </w:rPr>
        <w:t>Está almacenada en el PIC</w:t>
      </w:r>
    </w:p>
    <w:p w:rsidR="001006AA" w:rsidRPr="0033349E" w:rsidRDefault="001006AA" w:rsidP="001006AA">
      <w:pPr>
        <w:numPr>
          <w:ilvl w:val="0"/>
          <w:numId w:val="5"/>
        </w:numPr>
        <w:rPr>
          <w:sz w:val="24"/>
          <w:szCs w:val="24"/>
          <w:lang w:val="es-AR"/>
        </w:rPr>
      </w:pPr>
      <w:r w:rsidRPr="0033349E">
        <w:rPr>
          <w:sz w:val="24"/>
          <w:szCs w:val="24"/>
          <w:lang w:val="es-AR"/>
        </w:rPr>
        <w:t>Está almacenada en el PIO</w:t>
      </w:r>
    </w:p>
    <w:p w:rsidR="001006AA" w:rsidRPr="00E32B56" w:rsidRDefault="001006AA" w:rsidP="001006AA">
      <w:pPr>
        <w:numPr>
          <w:ilvl w:val="0"/>
          <w:numId w:val="5"/>
        </w:numPr>
        <w:rPr>
          <w:sz w:val="24"/>
          <w:szCs w:val="24"/>
          <w:highlight w:val="yellow"/>
          <w:lang w:val="es-AR"/>
        </w:rPr>
      </w:pPr>
      <w:r w:rsidRPr="00E32B56">
        <w:rPr>
          <w:sz w:val="24"/>
          <w:szCs w:val="24"/>
          <w:highlight w:val="yellow"/>
          <w:lang w:val="es-AR"/>
        </w:rPr>
        <w:t xml:space="preserve">Está almacenada en la dirección que se obtiene multiplicando por 4 el valor almacenado en </w:t>
      </w:r>
      <w:proofErr w:type="spellStart"/>
      <w:r w:rsidRPr="00E32B56">
        <w:rPr>
          <w:sz w:val="24"/>
          <w:szCs w:val="24"/>
          <w:highlight w:val="yellow"/>
          <w:lang w:val="es-AR"/>
        </w:rPr>
        <w:t>reg</w:t>
      </w:r>
      <w:proofErr w:type="spellEnd"/>
      <w:r w:rsidRPr="00E32B56">
        <w:rPr>
          <w:sz w:val="24"/>
          <w:szCs w:val="24"/>
          <w:highlight w:val="yellow"/>
          <w:lang w:val="es-AR"/>
        </w:rPr>
        <w:t xml:space="preserve"> INT del PIC</w:t>
      </w:r>
    </w:p>
    <w:p w:rsidR="001006AA" w:rsidRDefault="001006AA" w:rsidP="001006AA">
      <w:pPr>
        <w:rPr>
          <w:sz w:val="24"/>
          <w:szCs w:val="24"/>
          <w:lang w:val="es-AR"/>
        </w:rPr>
      </w:pPr>
    </w:p>
    <w:p w:rsidR="001006AA" w:rsidRPr="00E32B56" w:rsidRDefault="001006AA" w:rsidP="001006AA">
      <w:pPr>
        <w:numPr>
          <w:ilvl w:val="0"/>
          <w:numId w:val="1"/>
        </w:numPr>
        <w:rPr>
          <w:b/>
          <w:sz w:val="24"/>
          <w:szCs w:val="24"/>
          <w:lang w:val="es-AR"/>
        </w:rPr>
      </w:pPr>
      <w:r w:rsidRPr="00E32B56">
        <w:rPr>
          <w:b/>
          <w:sz w:val="24"/>
          <w:szCs w:val="24"/>
          <w:lang w:val="es-AR"/>
        </w:rPr>
        <w:t>Si llegan varias interrupciones por hardware juntas, ¿cuál se atiende primero? (MSX88)</w:t>
      </w:r>
    </w:p>
    <w:p w:rsidR="001006AA" w:rsidRPr="00E32B56" w:rsidRDefault="001006AA" w:rsidP="001006AA">
      <w:pPr>
        <w:numPr>
          <w:ilvl w:val="0"/>
          <w:numId w:val="9"/>
        </w:numPr>
        <w:rPr>
          <w:sz w:val="24"/>
          <w:szCs w:val="24"/>
          <w:highlight w:val="yellow"/>
          <w:lang w:val="es-AR"/>
        </w:rPr>
      </w:pPr>
      <w:r w:rsidRPr="00E32B56">
        <w:rPr>
          <w:sz w:val="24"/>
          <w:szCs w:val="24"/>
          <w:highlight w:val="yellow"/>
          <w:lang w:val="es-AR"/>
        </w:rPr>
        <w:t>La del número más bajo de interrupción</w:t>
      </w:r>
    </w:p>
    <w:p w:rsidR="001006AA" w:rsidRDefault="001006AA" w:rsidP="001006AA">
      <w:pPr>
        <w:numPr>
          <w:ilvl w:val="0"/>
          <w:numId w:val="9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 del número más alto de </w:t>
      </w:r>
      <w:proofErr w:type="spellStart"/>
      <w:r>
        <w:rPr>
          <w:sz w:val="24"/>
          <w:szCs w:val="24"/>
          <w:lang w:val="es-AR"/>
        </w:rPr>
        <w:t>inturrupción</w:t>
      </w:r>
      <w:proofErr w:type="spellEnd"/>
    </w:p>
    <w:p w:rsidR="001006AA" w:rsidRDefault="001006AA" w:rsidP="001006AA">
      <w:pPr>
        <w:numPr>
          <w:ilvl w:val="0"/>
          <w:numId w:val="9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No se atiende ninguna</w:t>
      </w:r>
    </w:p>
    <w:p w:rsidR="001006AA" w:rsidRPr="00E00B2B" w:rsidRDefault="001006AA" w:rsidP="001006AA">
      <w:pPr>
        <w:numPr>
          <w:ilvl w:val="0"/>
          <w:numId w:val="9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 del número del medio</w:t>
      </w:r>
    </w:p>
    <w:p w:rsidR="001006AA" w:rsidRDefault="001006AA" w:rsidP="001006AA">
      <w:pPr>
        <w:ind w:left="720"/>
        <w:rPr>
          <w:sz w:val="24"/>
          <w:szCs w:val="24"/>
          <w:lang w:val="es-AR"/>
        </w:rPr>
      </w:pPr>
    </w:p>
    <w:p w:rsidR="001006AA" w:rsidRDefault="001006AA" w:rsidP="001006AA">
      <w:pPr>
        <w:ind w:left="720"/>
        <w:rPr>
          <w:sz w:val="24"/>
          <w:szCs w:val="24"/>
          <w:lang w:val="es-AR"/>
        </w:rPr>
      </w:pPr>
    </w:p>
    <w:p w:rsidR="001006AA" w:rsidRPr="00E32B56" w:rsidRDefault="001006AA" w:rsidP="001006AA">
      <w:pPr>
        <w:numPr>
          <w:ilvl w:val="0"/>
          <w:numId w:val="1"/>
        </w:num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Decir cuá</w:t>
      </w:r>
      <w:r w:rsidRPr="00E32B56">
        <w:rPr>
          <w:b/>
          <w:sz w:val="24"/>
          <w:szCs w:val="24"/>
          <w:lang w:val="es-AR"/>
        </w:rPr>
        <w:t>l de las siguientes afirmaciones es verdadera (una sola es verdadera):</w:t>
      </w:r>
    </w:p>
    <w:p w:rsidR="001006AA" w:rsidRPr="0033349E" w:rsidRDefault="001006AA" w:rsidP="001006AA">
      <w:pPr>
        <w:numPr>
          <w:ilvl w:val="0"/>
          <w:numId w:val="6"/>
        </w:numPr>
        <w:rPr>
          <w:sz w:val="24"/>
          <w:szCs w:val="24"/>
          <w:lang w:val="es-AR"/>
        </w:rPr>
      </w:pPr>
      <w:r w:rsidRPr="0033349E">
        <w:rPr>
          <w:sz w:val="24"/>
          <w:szCs w:val="24"/>
          <w:lang w:val="es-AR"/>
        </w:rPr>
        <w:t>Todo</w:t>
      </w:r>
      <w:r>
        <w:rPr>
          <w:sz w:val="24"/>
          <w:szCs w:val="24"/>
          <w:lang w:val="es-AR"/>
        </w:rPr>
        <w:t xml:space="preserve"> </w:t>
      </w:r>
      <w:r w:rsidRPr="0033349E">
        <w:rPr>
          <w:sz w:val="24"/>
          <w:szCs w:val="24"/>
          <w:lang w:val="es-AR"/>
        </w:rPr>
        <w:t xml:space="preserve">el repertorio de instrucciones pueden hacer operaciones entre </w:t>
      </w:r>
      <w:proofErr w:type="spellStart"/>
      <w:r w:rsidRPr="0033349E">
        <w:rPr>
          <w:sz w:val="24"/>
          <w:szCs w:val="24"/>
          <w:lang w:val="es-AR"/>
        </w:rPr>
        <w:t>mem</w:t>
      </w:r>
      <w:proofErr w:type="spellEnd"/>
      <w:r w:rsidRPr="0033349E">
        <w:rPr>
          <w:sz w:val="24"/>
          <w:szCs w:val="24"/>
          <w:lang w:val="es-AR"/>
        </w:rPr>
        <w:t xml:space="preserve"> y e/s</w:t>
      </w:r>
    </w:p>
    <w:p w:rsidR="001006AA" w:rsidRPr="0033349E" w:rsidRDefault="001006AA" w:rsidP="001006AA">
      <w:pPr>
        <w:numPr>
          <w:ilvl w:val="0"/>
          <w:numId w:val="6"/>
        </w:numPr>
        <w:rPr>
          <w:sz w:val="24"/>
          <w:szCs w:val="24"/>
          <w:lang w:val="es-AR"/>
        </w:rPr>
      </w:pPr>
      <w:r w:rsidRPr="0033349E">
        <w:rPr>
          <w:sz w:val="24"/>
          <w:szCs w:val="24"/>
          <w:lang w:val="es-AR"/>
        </w:rPr>
        <w:t xml:space="preserve">Sólo las operaciones aritméticas pueden hacer operaciones entre </w:t>
      </w:r>
      <w:proofErr w:type="spellStart"/>
      <w:r w:rsidRPr="0033349E">
        <w:rPr>
          <w:sz w:val="24"/>
          <w:szCs w:val="24"/>
          <w:lang w:val="es-AR"/>
        </w:rPr>
        <w:t>mem</w:t>
      </w:r>
      <w:proofErr w:type="spellEnd"/>
      <w:r w:rsidRPr="0033349E">
        <w:rPr>
          <w:sz w:val="24"/>
          <w:szCs w:val="24"/>
          <w:lang w:val="es-AR"/>
        </w:rPr>
        <w:t xml:space="preserve"> y e/s</w:t>
      </w:r>
    </w:p>
    <w:p w:rsidR="001006AA" w:rsidRPr="00E32B56" w:rsidRDefault="001006AA" w:rsidP="001006AA">
      <w:pPr>
        <w:numPr>
          <w:ilvl w:val="0"/>
          <w:numId w:val="6"/>
        </w:numPr>
        <w:rPr>
          <w:sz w:val="24"/>
          <w:szCs w:val="24"/>
          <w:highlight w:val="yellow"/>
          <w:lang w:val="es-AR"/>
        </w:rPr>
      </w:pPr>
      <w:r w:rsidRPr="00E32B56">
        <w:rPr>
          <w:sz w:val="24"/>
          <w:szCs w:val="24"/>
          <w:highlight w:val="yellow"/>
          <w:lang w:val="es-AR"/>
        </w:rPr>
        <w:t xml:space="preserve">Sólo 2 instrucciones pueden interactuar con la </w:t>
      </w:r>
      <w:proofErr w:type="spellStart"/>
      <w:r w:rsidRPr="00E32B56">
        <w:rPr>
          <w:sz w:val="24"/>
          <w:szCs w:val="24"/>
          <w:highlight w:val="yellow"/>
          <w:lang w:val="es-AR"/>
        </w:rPr>
        <w:t>cpu</w:t>
      </w:r>
      <w:proofErr w:type="spellEnd"/>
      <w:r w:rsidRPr="00E32B56">
        <w:rPr>
          <w:sz w:val="24"/>
          <w:szCs w:val="24"/>
          <w:highlight w:val="yellow"/>
          <w:lang w:val="es-AR"/>
        </w:rPr>
        <w:t xml:space="preserve"> y e/s.</w:t>
      </w:r>
    </w:p>
    <w:p w:rsidR="001006AA" w:rsidRPr="0033349E" w:rsidRDefault="001006AA" w:rsidP="001006AA">
      <w:pPr>
        <w:numPr>
          <w:ilvl w:val="0"/>
          <w:numId w:val="6"/>
        </w:numPr>
        <w:rPr>
          <w:sz w:val="24"/>
          <w:szCs w:val="24"/>
          <w:lang w:val="es-AR"/>
        </w:rPr>
      </w:pPr>
      <w:r w:rsidRPr="0033349E">
        <w:rPr>
          <w:sz w:val="24"/>
          <w:szCs w:val="24"/>
          <w:lang w:val="es-AR"/>
        </w:rPr>
        <w:t xml:space="preserve">Sólo la instrucción </w:t>
      </w:r>
      <w:proofErr w:type="spellStart"/>
      <w:r w:rsidRPr="0033349E">
        <w:rPr>
          <w:sz w:val="24"/>
          <w:szCs w:val="24"/>
          <w:lang w:val="es-AR"/>
        </w:rPr>
        <w:t>mov</w:t>
      </w:r>
      <w:proofErr w:type="spellEnd"/>
      <w:r>
        <w:rPr>
          <w:sz w:val="24"/>
          <w:szCs w:val="24"/>
          <w:lang w:val="es-AR"/>
        </w:rPr>
        <w:t xml:space="preserve"> puede hacer operaciones entre memoria y e/s.</w:t>
      </w:r>
    </w:p>
    <w:p w:rsidR="001006AA" w:rsidRDefault="001006AA" w:rsidP="001006AA">
      <w:pPr>
        <w:rPr>
          <w:sz w:val="24"/>
          <w:szCs w:val="24"/>
          <w:lang w:val="es-AR"/>
        </w:rPr>
      </w:pPr>
    </w:p>
    <w:p w:rsidR="001006AA" w:rsidRDefault="001006AA" w:rsidP="001006AA">
      <w:pPr>
        <w:rPr>
          <w:sz w:val="24"/>
          <w:szCs w:val="24"/>
          <w:lang w:val="es-AR"/>
        </w:rPr>
      </w:pPr>
    </w:p>
    <w:p w:rsidR="001006AA" w:rsidRDefault="001006AA" w:rsidP="001006AA">
      <w:pPr>
        <w:rPr>
          <w:sz w:val="24"/>
          <w:szCs w:val="24"/>
          <w:lang w:val="es-AR"/>
        </w:rPr>
      </w:pPr>
    </w:p>
    <w:p w:rsidR="001006AA" w:rsidRPr="0033349E" w:rsidRDefault="001006AA" w:rsidP="001006AA">
      <w:pPr>
        <w:rPr>
          <w:sz w:val="24"/>
          <w:szCs w:val="24"/>
          <w:lang w:val="es-AR"/>
        </w:rPr>
      </w:pPr>
    </w:p>
    <w:p w:rsidR="001006AA" w:rsidRPr="00E32B56" w:rsidRDefault="001006AA" w:rsidP="001006AA">
      <w:pPr>
        <w:numPr>
          <w:ilvl w:val="0"/>
          <w:numId w:val="1"/>
        </w:numPr>
        <w:rPr>
          <w:b/>
          <w:sz w:val="24"/>
          <w:szCs w:val="24"/>
          <w:lang w:val="es-AR"/>
        </w:rPr>
      </w:pPr>
      <w:r w:rsidRPr="00E32B56">
        <w:rPr>
          <w:b/>
          <w:sz w:val="24"/>
          <w:szCs w:val="24"/>
          <w:lang w:val="es-AR"/>
        </w:rPr>
        <w:lastRenderedPageBreak/>
        <w:t>El espacio de direcciones de e/s (Intel-msx88):</w:t>
      </w:r>
    </w:p>
    <w:p w:rsidR="001006AA" w:rsidRPr="00E32B56" w:rsidRDefault="001006AA" w:rsidP="001006AA">
      <w:pPr>
        <w:numPr>
          <w:ilvl w:val="0"/>
          <w:numId w:val="7"/>
        </w:numPr>
        <w:rPr>
          <w:sz w:val="24"/>
          <w:szCs w:val="24"/>
          <w:highlight w:val="yellow"/>
          <w:lang w:val="es-AR"/>
        </w:rPr>
      </w:pPr>
      <w:r w:rsidRPr="00E32B56">
        <w:rPr>
          <w:sz w:val="24"/>
          <w:szCs w:val="24"/>
          <w:highlight w:val="yellow"/>
          <w:lang w:val="es-AR"/>
        </w:rPr>
        <w:t>Aislado de las direcciones de memoria (espacio de direcciones separado)</w:t>
      </w:r>
    </w:p>
    <w:p w:rsidR="001006AA" w:rsidRPr="0033349E" w:rsidRDefault="001006AA" w:rsidP="001006AA">
      <w:pPr>
        <w:numPr>
          <w:ilvl w:val="0"/>
          <w:numId w:val="7"/>
        </w:numPr>
        <w:rPr>
          <w:sz w:val="24"/>
          <w:szCs w:val="24"/>
          <w:lang w:val="es-AR"/>
        </w:rPr>
      </w:pPr>
      <w:r w:rsidRPr="0033349E">
        <w:rPr>
          <w:sz w:val="24"/>
          <w:szCs w:val="24"/>
          <w:lang w:val="es-AR"/>
        </w:rPr>
        <w:t>Es tratado igual que las direcciones de memoria</w:t>
      </w:r>
    </w:p>
    <w:p w:rsidR="001006AA" w:rsidRDefault="001006AA" w:rsidP="001006AA">
      <w:pPr>
        <w:numPr>
          <w:ilvl w:val="0"/>
          <w:numId w:val="7"/>
        </w:numPr>
        <w:rPr>
          <w:sz w:val="24"/>
          <w:szCs w:val="24"/>
          <w:lang w:val="es-AR"/>
        </w:rPr>
      </w:pPr>
      <w:r w:rsidRPr="0033349E">
        <w:rPr>
          <w:sz w:val="24"/>
          <w:szCs w:val="24"/>
          <w:lang w:val="es-AR"/>
        </w:rPr>
        <w:t>Está intercalado con las direcciones de memoria.</w:t>
      </w:r>
    </w:p>
    <w:p w:rsidR="001006AA" w:rsidRDefault="001006AA" w:rsidP="001006AA">
      <w:pPr>
        <w:numPr>
          <w:ilvl w:val="0"/>
          <w:numId w:val="7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No hay espacio de direcciones de e/s.</w:t>
      </w:r>
    </w:p>
    <w:p w:rsidR="001006AA" w:rsidRDefault="001006AA" w:rsidP="001006AA">
      <w:pPr>
        <w:rPr>
          <w:sz w:val="24"/>
          <w:szCs w:val="24"/>
          <w:lang w:val="es-AR"/>
        </w:rPr>
      </w:pPr>
    </w:p>
    <w:p w:rsidR="001006AA" w:rsidRPr="00E32B56" w:rsidRDefault="001006AA" w:rsidP="001006AA">
      <w:pPr>
        <w:numPr>
          <w:ilvl w:val="0"/>
          <w:numId w:val="1"/>
        </w:numPr>
        <w:rPr>
          <w:b/>
          <w:sz w:val="24"/>
          <w:szCs w:val="24"/>
          <w:lang w:val="es-AR"/>
        </w:rPr>
      </w:pPr>
      <w:r w:rsidRPr="00E32B56">
        <w:rPr>
          <w:b/>
          <w:sz w:val="24"/>
          <w:szCs w:val="24"/>
          <w:lang w:val="es-AR"/>
        </w:rPr>
        <w:t>¿Qué módulo reconoce al dispositivo que produce una interrupción por hardware?</w:t>
      </w:r>
    </w:p>
    <w:p w:rsidR="001006AA" w:rsidRPr="00E00B2B" w:rsidRDefault="001006AA" w:rsidP="001006AA">
      <w:pPr>
        <w:numPr>
          <w:ilvl w:val="0"/>
          <w:numId w:val="8"/>
        </w:numPr>
        <w:rPr>
          <w:sz w:val="24"/>
          <w:szCs w:val="24"/>
          <w:lang w:val="es-AR"/>
        </w:rPr>
      </w:pPr>
      <w:r w:rsidRPr="00E00B2B">
        <w:rPr>
          <w:sz w:val="24"/>
          <w:szCs w:val="24"/>
          <w:lang w:val="es-AR"/>
        </w:rPr>
        <w:t>CPU</w:t>
      </w:r>
    </w:p>
    <w:p w:rsidR="001006AA" w:rsidRPr="00E00B2B" w:rsidRDefault="001006AA" w:rsidP="001006AA">
      <w:pPr>
        <w:numPr>
          <w:ilvl w:val="0"/>
          <w:numId w:val="8"/>
        </w:numPr>
        <w:rPr>
          <w:sz w:val="24"/>
          <w:szCs w:val="24"/>
          <w:lang w:val="es-AR"/>
        </w:rPr>
      </w:pPr>
      <w:r w:rsidRPr="00E00B2B">
        <w:rPr>
          <w:sz w:val="24"/>
          <w:szCs w:val="24"/>
          <w:lang w:val="es-AR"/>
        </w:rPr>
        <w:t>PIO</w:t>
      </w:r>
    </w:p>
    <w:p w:rsidR="001006AA" w:rsidRPr="00E00B2B" w:rsidRDefault="001006AA" w:rsidP="001006AA">
      <w:pPr>
        <w:numPr>
          <w:ilvl w:val="0"/>
          <w:numId w:val="8"/>
        </w:numPr>
        <w:rPr>
          <w:sz w:val="24"/>
          <w:szCs w:val="24"/>
          <w:lang w:val="es-AR"/>
        </w:rPr>
      </w:pPr>
      <w:r w:rsidRPr="00E00B2B">
        <w:rPr>
          <w:sz w:val="24"/>
          <w:szCs w:val="24"/>
          <w:lang w:val="es-AR"/>
        </w:rPr>
        <w:t>HAND</w:t>
      </w:r>
    </w:p>
    <w:p w:rsidR="001006AA" w:rsidRPr="00E32B56" w:rsidRDefault="001006AA" w:rsidP="001006AA">
      <w:pPr>
        <w:numPr>
          <w:ilvl w:val="0"/>
          <w:numId w:val="8"/>
        </w:numPr>
        <w:rPr>
          <w:sz w:val="24"/>
          <w:szCs w:val="24"/>
          <w:highlight w:val="yellow"/>
          <w:lang w:val="es-AR"/>
        </w:rPr>
      </w:pPr>
      <w:r w:rsidRPr="00E32B56">
        <w:rPr>
          <w:sz w:val="24"/>
          <w:szCs w:val="24"/>
          <w:highlight w:val="yellow"/>
          <w:lang w:val="es-AR"/>
        </w:rPr>
        <w:t>PIC</w:t>
      </w:r>
    </w:p>
    <w:p w:rsidR="001006AA" w:rsidRDefault="001006AA" w:rsidP="001006AA">
      <w:pPr>
        <w:rPr>
          <w:sz w:val="24"/>
          <w:szCs w:val="24"/>
          <w:lang w:val="es-AR"/>
        </w:rPr>
      </w:pPr>
    </w:p>
    <w:p w:rsidR="001006AA" w:rsidRDefault="001006AA" w:rsidP="001006AA">
      <w:pPr>
        <w:rPr>
          <w:sz w:val="24"/>
          <w:szCs w:val="24"/>
          <w:lang w:val="es-AR"/>
        </w:rPr>
      </w:pPr>
    </w:p>
    <w:p w:rsidR="001006AA" w:rsidRPr="00B13132" w:rsidRDefault="001006AA" w:rsidP="001006AA">
      <w:pPr>
        <w:rPr>
          <w:sz w:val="24"/>
          <w:szCs w:val="24"/>
          <w:lang w:val="es-AR"/>
        </w:rPr>
      </w:pPr>
      <w:bookmarkStart w:id="0" w:name="_GoBack"/>
      <w:bookmarkEnd w:id="0"/>
    </w:p>
    <w:p w:rsidR="001006AA" w:rsidRPr="00E32B56" w:rsidRDefault="001006AA" w:rsidP="001006AA">
      <w:pPr>
        <w:numPr>
          <w:ilvl w:val="0"/>
          <w:numId w:val="1"/>
        </w:numPr>
        <w:rPr>
          <w:b/>
          <w:sz w:val="24"/>
          <w:szCs w:val="24"/>
          <w:lang w:val="es-AR"/>
        </w:rPr>
      </w:pPr>
      <w:r w:rsidRPr="00E32B56">
        <w:rPr>
          <w:b/>
          <w:sz w:val="24"/>
          <w:szCs w:val="24"/>
          <w:lang w:val="es-AR"/>
        </w:rPr>
        <w:t>¿Qué tarea adicional debe llevarse a cabo cuando conectamos la impresora con el PIO en vez del HAND?</w:t>
      </w:r>
    </w:p>
    <w:p w:rsidR="001006AA" w:rsidRDefault="001006AA" w:rsidP="001006AA">
      <w:pPr>
        <w:numPr>
          <w:ilvl w:val="0"/>
          <w:numId w:val="8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Contar la cantidad de caracteres que restan imprimir.</w:t>
      </w:r>
    </w:p>
    <w:p w:rsidR="001006AA" w:rsidRPr="00E32B56" w:rsidRDefault="001006AA" w:rsidP="001006AA">
      <w:pPr>
        <w:numPr>
          <w:ilvl w:val="0"/>
          <w:numId w:val="8"/>
        </w:numPr>
        <w:rPr>
          <w:sz w:val="24"/>
          <w:szCs w:val="24"/>
          <w:highlight w:val="yellow"/>
          <w:lang w:val="es-AR"/>
        </w:rPr>
      </w:pPr>
      <w:r w:rsidRPr="00E32B56">
        <w:rPr>
          <w:sz w:val="24"/>
          <w:szCs w:val="24"/>
          <w:highlight w:val="yellow"/>
          <w:lang w:val="es-AR"/>
        </w:rPr>
        <w:t xml:space="preserve">Generar el pulso de </w:t>
      </w:r>
      <w:proofErr w:type="spellStart"/>
      <w:r w:rsidRPr="00E32B56">
        <w:rPr>
          <w:sz w:val="24"/>
          <w:szCs w:val="24"/>
          <w:highlight w:val="yellow"/>
          <w:lang w:val="es-AR"/>
        </w:rPr>
        <w:t>strobe</w:t>
      </w:r>
      <w:proofErr w:type="spellEnd"/>
      <w:r w:rsidRPr="00E32B56">
        <w:rPr>
          <w:sz w:val="24"/>
          <w:szCs w:val="24"/>
          <w:highlight w:val="yellow"/>
          <w:lang w:val="es-AR"/>
        </w:rPr>
        <w:t>.</w:t>
      </w:r>
    </w:p>
    <w:p w:rsidR="001006AA" w:rsidRDefault="001006AA" w:rsidP="001006AA">
      <w:pPr>
        <w:numPr>
          <w:ilvl w:val="0"/>
          <w:numId w:val="8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Apuntar al siguiente carácter</w:t>
      </w:r>
    </w:p>
    <w:p w:rsidR="001006AA" w:rsidRDefault="001006AA" w:rsidP="001006AA">
      <w:pPr>
        <w:numPr>
          <w:ilvl w:val="0"/>
          <w:numId w:val="8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Ninguna tarea adicional</w:t>
      </w:r>
    </w:p>
    <w:p w:rsidR="001006AA" w:rsidRDefault="001006AA" w:rsidP="001006AA">
      <w:pPr>
        <w:rPr>
          <w:sz w:val="24"/>
          <w:szCs w:val="24"/>
          <w:lang w:val="es-AR"/>
        </w:rPr>
      </w:pPr>
    </w:p>
    <w:p w:rsidR="001006AA" w:rsidRPr="00E32B56" w:rsidRDefault="001006AA" w:rsidP="001006AA">
      <w:pPr>
        <w:numPr>
          <w:ilvl w:val="0"/>
          <w:numId w:val="1"/>
        </w:numPr>
        <w:rPr>
          <w:b/>
          <w:sz w:val="24"/>
          <w:szCs w:val="24"/>
          <w:lang w:val="es-AR"/>
        </w:rPr>
      </w:pPr>
      <w:r w:rsidRPr="00E32B56">
        <w:rPr>
          <w:b/>
          <w:sz w:val="24"/>
          <w:szCs w:val="24"/>
          <w:lang w:val="es-AR"/>
        </w:rPr>
        <w:t xml:space="preserve">¿En </w:t>
      </w:r>
      <w:proofErr w:type="spellStart"/>
      <w:r w:rsidRPr="00E32B56">
        <w:rPr>
          <w:b/>
          <w:sz w:val="24"/>
          <w:szCs w:val="24"/>
          <w:lang w:val="es-AR"/>
        </w:rPr>
        <w:t>que</w:t>
      </w:r>
      <w:proofErr w:type="spellEnd"/>
      <w:r w:rsidRPr="00E32B56">
        <w:rPr>
          <w:b/>
          <w:sz w:val="24"/>
          <w:szCs w:val="24"/>
          <w:lang w:val="es-AR"/>
        </w:rPr>
        <w:t xml:space="preserve"> etapas de la transferencia DMA interviene la CPU?</w:t>
      </w:r>
    </w:p>
    <w:p w:rsidR="001006AA" w:rsidRPr="00B13132" w:rsidRDefault="001006AA" w:rsidP="001006AA">
      <w:pPr>
        <w:numPr>
          <w:ilvl w:val="0"/>
          <w:numId w:val="10"/>
        </w:numPr>
        <w:rPr>
          <w:sz w:val="24"/>
          <w:szCs w:val="24"/>
          <w:lang w:val="es-AR"/>
        </w:rPr>
      </w:pPr>
      <w:r w:rsidRPr="00B13132">
        <w:rPr>
          <w:sz w:val="24"/>
          <w:szCs w:val="24"/>
          <w:lang w:val="es-AR"/>
        </w:rPr>
        <w:t>Ninguna</w:t>
      </w:r>
    </w:p>
    <w:p w:rsidR="001006AA" w:rsidRPr="00B13132" w:rsidRDefault="001006AA" w:rsidP="001006AA">
      <w:pPr>
        <w:numPr>
          <w:ilvl w:val="0"/>
          <w:numId w:val="10"/>
        </w:numPr>
        <w:rPr>
          <w:sz w:val="24"/>
          <w:szCs w:val="24"/>
          <w:lang w:val="es-AR"/>
        </w:rPr>
      </w:pPr>
      <w:r w:rsidRPr="00B13132">
        <w:rPr>
          <w:sz w:val="24"/>
          <w:szCs w:val="24"/>
          <w:lang w:val="es-AR"/>
        </w:rPr>
        <w:t>En la transferencia</w:t>
      </w:r>
    </w:p>
    <w:p w:rsidR="001006AA" w:rsidRPr="00274229" w:rsidRDefault="001006AA" w:rsidP="001006AA">
      <w:pPr>
        <w:numPr>
          <w:ilvl w:val="0"/>
          <w:numId w:val="10"/>
        </w:numPr>
        <w:rPr>
          <w:sz w:val="24"/>
          <w:szCs w:val="24"/>
          <w:highlight w:val="yellow"/>
          <w:lang w:val="es-AR"/>
        </w:rPr>
      </w:pPr>
      <w:r w:rsidRPr="00274229">
        <w:rPr>
          <w:sz w:val="24"/>
          <w:szCs w:val="24"/>
          <w:highlight w:val="yellow"/>
          <w:lang w:val="es-AR"/>
        </w:rPr>
        <w:t>En la inicialización y finalización</w:t>
      </w:r>
    </w:p>
    <w:p w:rsidR="001006AA" w:rsidRPr="00B13132" w:rsidRDefault="001006AA" w:rsidP="001006AA">
      <w:pPr>
        <w:numPr>
          <w:ilvl w:val="0"/>
          <w:numId w:val="10"/>
        </w:numPr>
        <w:rPr>
          <w:sz w:val="24"/>
          <w:szCs w:val="24"/>
          <w:lang w:val="es-AR"/>
        </w:rPr>
      </w:pPr>
      <w:r w:rsidRPr="00B13132">
        <w:rPr>
          <w:sz w:val="24"/>
          <w:szCs w:val="24"/>
          <w:lang w:val="es-AR"/>
        </w:rPr>
        <w:t>En todas las etapas</w:t>
      </w:r>
    </w:p>
    <w:p w:rsidR="001006AA" w:rsidRDefault="001006AA" w:rsidP="001006AA">
      <w:pPr>
        <w:ind w:left="-993"/>
      </w:pPr>
    </w:p>
    <w:sectPr w:rsidR="00100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3B3"/>
    <w:multiLevelType w:val="hybridMultilevel"/>
    <w:tmpl w:val="A26EF3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D47EB"/>
    <w:multiLevelType w:val="hybridMultilevel"/>
    <w:tmpl w:val="76B0DA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F7D0C"/>
    <w:multiLevelType w:val="hybridMultilevel"/>
    <w:tmpl w:val="3170168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2001C"/>
    <w:multiLevelType w:val="hybridMultilevel"/>
    <w:tmpl w:val="D806F3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451A5"/>
    <w:multiLevelType w:val="hybridMultilevel"/>
    <w:tmpl w:val="FAA656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F0EF5"/>
    <w:multiLevelType w:val="hybridMultilevel"/>
    <w:tmpl w:val="F88461D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C0F1F"/>
    <w:multiLevelType w:val="hybridMultilevel"/>
    <w:tmpl w:val="63680C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F5FB6"/>
    <w:multiLevelType w:val="hybridMultilevel"/>
    <w:tmpl w:val="7FB4A15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52EF2"/>
    <w:multiLevelType w:val="hybridMultilevel"/>
    <w:tmpl w:val="7AFA46D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436043"/>
    <w:multiLevelType w:val="hybridMultilevel"/>
    <w:tmpl w:val="89C25F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AA"/>
    <w:rsid w:val="001006AA"/>
    <w:rsid w:val="0082112C"/>
    <w:rsid w:val="00F8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1</cp:revision>
  <dcterms:created xsi:type="dcterms:W3CDTF">2021-10-12T20:17:00Z</dcterms:created>
  <dcterms:modified xsi:type="dcterms:W3CDTF">2021-10-12T20:18:00Z</dcterms:modified>
</cp:coreProperties>
</file>