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5501" w14:textId="52C9E543" w:rsidR="005D3F20" w:rsidRPr="003D462B" w:rsidRDefault="005D3F20" w:rsidP="005D3F20">
      <w:pPr>
        <w:spacing w:after="0"/>
        <w:jc w:val="center"/>
        <w:rPr>
          <w:rStyle w:val="agcmg"/>
          <w:rFonts w:cstheme="minorHAnsi"/>
          <w:b/>
          <w:bCs/>
          <w:szCs w:val="24"/>
        </w:rPr>
      </w:pPr>
      <w:r w:rsidRPr="003D462B">
        <w:rPr>
          <w:rStyle w:val="agcmg"/>
          <w:rFonts w:cstheme="minorHAnsi"/>
          <w:b/>
          <w:bCs/>
          <w:szCs w:val="24"/>
        </w:rPr>
        <w:t>UNIVERSIDAD DEL ROSARIO</w:t>
      </w:r>
    </w:p>
    <w:p w14:paraId="266D2D02" w14:textId="611B7CF3" w:rsidR="005D3F20" w:rsidRPr="003D462B" w:rsidRDefault="00F4148E" w:rsidP="005D3F20">
      <w:pPr>
        <w:spacing w:after="0"/>
        <w:jc w:val="center"/>
        <w:rPr>
          <w:rStyle w:val="agcmg"/>
          <w:rFonts w:cstheme="minorHAnsi"/>
          <w:b/>
          <w:bCs/>
          <w:szCs w:val="24"/>
        </w:rPr>
      </w:pPr>
      <w:r>
        <w:rPr>
          <w:rStyle w:val="agcmg"/>
          <w:rFonts w:cstheme="minorHAnsi"/>
          <w:b/>
          <w:bCs/>
          <w:szCs w:val="24"/>
        </w:rPr>
        <w:t>CIRCULOS MATEMÁTICOS</w:t>
      </w:r>
    </w:p>
    <w:p w14:paraId="7869964A" w14:textId="604BC4AF" w:rsidR="005D3F20" w:rsidRPr="003D462B" w:rsidRDefault="005D3F20" w:rsidP="005D3F20">
      <w:pPr>
        <w:spacing w:after="0"/>
        <w:jc w:val="center"/>
        <w:rPr>
          <w:rStyle w:val="agcmg"/>
          <w:rFonts w:cstheme="minorHAnsi"/>
          <w:b/>
          <w:bCs/>
          <w:szCs w:val="24"/>
        </w:rPr>
      </w:pPr>
      <w:r w:rsidRPr="003D462B">
        <w:rPr>
          <w:rStyle w:val="agcmg"/>
          <w:rFonts w:cstheme="minorHAnsi"/>
          <w:b/>
          <w:bCs/>
          <w:szCs w:val="24"/>
        </w:rPr>
        <w:t>EJERCICIOS Y ACTIVIDADES PRESENTACIÓN 1</w:t>
      </w:r>
    </w:p>
    <w:p w14:paraId="1786514A" w14:textId="77777777" w:rsidR="005D3F20" w:rsidRPr="003D462B" w:rsidRDefault="005D3F20" w:rsidP="008F283E">
      <w:pPr>
        <w:jc w:val="center"/>
        <w:rPr>
          <w:rStyle w:val="agcmg"/>
          <w:rFonts w:cstheme="minorHAnsi"/>
          <w:b/>
          <w:bCs/>
          <w:szCs w:val="24"/>
        </w:rPr>
      </w:pPr>
    </w:p>
    <w:p w14:paraId="1355F485" w14:textId="5DEAE5FF" w:rsidR="00FA1986" w:rsidRPr="003D462B" w:rsidRDefault="00DF1158" w:rsidP="008F283E">
      <w:pPr>
        <w:jc w:val="center"/>
        <w:rPr>
          <w:rStyle w:val="agcmg"/>
          <w:rFonts w:cstheme="minorHAnsi"/>
          <w:b/>
          <w:bCs/>
          <w:szCs w:val="24"/>
        </w:rPr>
      </w:pPr>
      <w:r w:rsidRPr="003D462B">
        <w:rPr>
          <w:rStyle w:val="agcmg"/>
          <w:rFonts w:cstheme="minorHAnsi"/>
          <w:b/>
          <w:bCs/>
          <w:szCs w:val="24"/>
        </w:rPr>
        <w:t>Ejemplo 1: Generar un anuncio atractivo para redes sociales</w:t>
      </w:r>
    </w:p>
    <w:p w14:paraId="73E2A175" w14:textId="77777777" w:rsidR="008F283E" w:rsidRPr="003D462B" w:rsidRDefault="008F283E" w:rsidP="008F283E">
      <w:pPr>
        <w:jc w:val="center"/>
        <w:rPr>
          <w:rFonts w:cstheme="minorHAnsi"/>
          <w:b/>
          <w:bCs/>
          <w:szCs w:val="24"/>
        </w:rPr>
      </w:pPr>
    </w:p>
    <w:p w14:paraId="14F74B7E" w14:textId="77777777" w:rsidR="00F4148E" w:rsidRDefault="008F283E" w:rsidP="008F283E">
      <w:pPr>
        <w:jc w:val="both"/>
        <w:rPr>
          <w:rFonts w:cstheme="minorHAnsi"/>
          <w:szCs w:val="24"/>
        </w:rPr>
      </w:pPr>
      <w:r w:rsidRPr="003D462B">
        <w:rPr>
          <w:rFonts w:cstheme="minorHAnsi"/>
          <w:szCs w:val="24"/>
        </w:rPr>
        <w:t>Actúa como un redactor publicitario experto en marcas tecnológicas.</w:t>
      </w:r>
    </w:p>
    <w:p w14:paraId="22CCF6EC" w14:textId="2CCB7940" w:rsidR="008F283E" w:rsidRPr="003D462B" w:rsidRDefault="008F283E" w:rsidP="008F283E">
      <w:pPr>
        <w:jc w:val="both"/>
        <w:rPr>
          <w:rFonts w:cstheme="minorHAnsi"/>
          <w:szCs w:val="24"/>
        </w:rPr>
      </w:pPr>
      <w:r w:rsidRPr="003D462B">
        <w:rPr>
          <w:rFonts w:cstheme="minorHAnsi"/>
          <w:szCs w:val="24"/>
        </w:rPr>
        <w:t>Crea un copy para un anuncio de Instagram que promocione una nueva app de finanzas personales llamada “SmartWallet”, diseñada para jóvenes profesionales entre 25 y 35 años que buscan ahorrar sin esfuerzo.</w:t>
      </w:r>
    </w:p>
    <w:p w14:paraId="2C298A7C" w14:textId="77777777" w:rsidR="008F283E" w:rsidRPr="003D462B" w:rsidRDefault="008F283E" w:rsidP="008F283E">
      <w:pPr>
        <w:jc w:val="both"/>
        <w:rPr>
          <w:rFonts w:cstheme="minorHAnsi"/>
          <w:szCs w:val="24"/>
        </w:rPr>
      </w:pPr>
      <w:r w:rsidRPr="003D462B">
        <w:rPr>
          <w:rFonts w:cstheme="minorHAnsi"/>
          <w:szCs w:val="24"/>
        </w:rPr>
        <w:t>El tono debe ser moderno, claro y motivador, con una llamada a la acción al final.</w:t>
      </w:r>
    </w:p>
    <w:p w14:paraId="7F133CD3" w14:textId="50B28D37" w:rsidR="00FA1986" w:rsidRPr="003D462B" w:rsidRDefault="008F283E" w:rsidP="008F283E">
      <w:pPr>
        <w:jc w:val="both"/>
        <w:rPr>
          <w:rFonts w:cstheme="minorHAnsi"/>
          <w:szCs w:val="24"/>
        </w:rPr>
      </w:pPr>
      <w:r w:rsidRPr="003D462B">
        <w:rPr>
          <w:rFonts w:cstheme="minorHAnsi"/>
          <w:szCs w:val="24"/>
        </w:rPr>
        <w:t>Usa un formato de texto corto e impactante, ideal para captar atención en pocos segundos.</w:t>
      </w:r>
    </w:p>
    <w:p w14:paraId="5BD8A1EB" w14:textId="77777777" w:rsidR="00F4148E" w:rsidRDefault="00F4148E" w:rsidP="00661FF6">
      <w:pPr>
        <w:jc w:val="center"/>
        <w:rPr>
          <w:rStyle w:val="agcmg"/>
          <w:rFonts w:cstheme="minorHAnsi"/>
          <w:b/>
          <w:bCs/>
          <w:szCs w:val="24"/>
        </w:rPr>
      </w:pPr>
    </w:p>
    <w:p w14:paraId="596ACC37" w14:textId="769561DF" w:rsidR="00FA1986" w:rsidRPr="003D462B" w:rsidRDefault="00182EA5" w:rsidP="00661FF6">
      <w:pPr>
        <w:jc w:val="center"/>
        <w:rPr>
          <w:rStyle w:val="agcmg"/>
          <w:rFonts w:cstheme="minorHAnsi"/>
          <w:b/>
          <w:bCs/>
          <w:szCs w:val="24"/>
        </w:rPr>
      </w:pPr>
      <w:r w:rsidRPr="003D462B">
        <w:rPr>
          <w:rStyle w:val="agcmg"/>
          <w:rFonts w:cstheme="minorHAnsi"/>
          <w:b/>
          <w:bCs/>
          <w:szCs w:val="24"/>
        </w:rPr>
        <w:t>Ejemplo 2: Crear una historia corta con tono emocional</w:t>
      </w:r>
    </w:p>
    <w:p w14:paraId="0E2121B2" w14:textId="28167066" w:rsidR="00182EA5" w:rsidRPr="003D462B" w:rsidRDefault="00182EA5" w:rsidP="00661FF6">
      <w:pPr>
        <w:jc w:val="center"/>
        <w:rPr>
          <w:rStyle w:val="agcmg"/>
          <w:rFonts w:cstheme="minorHAnsi"/>
          <w:b/>
          <w:bCs/>
          <w:szCs w:val="24"/>
        </w:rPr>
      </w:pPr>
    </w:p>
    <w:p w14:paraId="76A6F6BB" w14:textId="77777777" w:rsidR="00182EA5" w:rsidRPr="003D462B" w:rsidRDefault="00182EA5" w:rsidP="00F4148E">
      <w:pPr>
        <w:jc w:val="both"/>
        <w:rPr>
          <w:rFonts w:cstheme="minorHAnsi"/>
          <w:szCs w:val="24"/>
        </w:rPr>
      </w:pPr>
      <w:r w:rsidRPr="003D462B">
        <w:rPr>
          <w:rFonts w:cstheme="minorHAnsi"/>
          <w:szCs w:val="24"/>
        </w:rPr>
        <w:t>Actúa como un narrador de cuentos con experiencia en literatura juvenil.</w:t>
      </w:r>
    </w:p>
    <w:p w14:paraId="7E546B67" w14:textId="77777777" w:rsidR="00182EA5" w:rsidRPr="003D462B" w:rsidRDefault="00182EA5" w:rsidP="00F4148E">
      <w:pPr>
        <w:jc w:val="both"/>
        <w:rPr>
          <w:rFonts w:cstheme="minorHAnsi"/>
          <w:szCs w:val="24"/>
        </w:rPr>
      </w:pPr>
      <w:r w:rsidRPr="003D462B">
        <w:rPr>
          <w:rFonts w:cstheme="minorHAnsi"/>
          <w:szCs w:val="24"/>
        </w:rPr>
        <w:t>Escribe una historia corta de 3 párrafos sobre un niño que encuentra un globo rojo con una nota misteriosa en el parque, dirigida a un público de niños entre 8 y 12 años.</w:t>
      </w:r>
    </w:p>
    <w:p w14:paraId="07A937D9" w14:textId="77777777" w:rsidR="00182EA5" w:rsidRPr="003D462B" w:rsidRDefault="00182EA5" w:rsidP="00F4148E">
      <w:pPr>
        <w:jc w:val="both"/>
        <w:rPr>
          <w:rFonts w:cstheme="minorHAnsi"/>
          <w:szCs w:val="24"/>
        </w:rPr>
      </w:pPr>
      <w:r w:rsidRPr="003D462B">
        <w:rPr>
          <w:rFonts w:cstheme="minorHAnsi"/>
          <w:szCs w:val="24"/>
        </w:rPr>
        <w:t>El estilo debe ser emocional, con toques de magia y un mensaje positivo al final.</w:t>
      </w:r>
    </w:p>
    <w:p w14:paraId="7FE2BE82" w14:textId="3DB92BB0" w:rsidR="00182EA5" w:rsidRDefault="00182EA5" w:rsidP="00F4148E">
      <w:pPr>
        <w:jc w:val="both"/>
        <w:rPr>
          <w:rFonts w:cstheme="minorHAnsi"/>
          <w:szCs w:val="24"/>
        </w:rPr>
      </w:pPr>
      <w:r w:rsidRPr="003D462B">
        <w:rPr>
          <w:rFonts w:cstheme="minorHAnsi"/>
          <w:szCs w:val="24"/>
        </w:rPr>
        <w:t>Usa un lenguaje sencillo pero evocador, y asegúrate de transmitir una sensación de esperanza.</w:t>
      </w:r>
    </w:p>
    <w:p w14:paraId="24F6D8C0" w14:textId="68C969CE" w:rsidR="00F4148E" w:rsidRDefault="00F4148E" w:rsidP="00182EA5">
      <w:pPr>
        <w:jc w:val="both"/>
        <w:rPr>
          <w:rFonts w:cstheme="minorHAnsi"/>
          <w:szCs w:val="24"/>
        </w:rPr>
      </w:pPr>
    </w:p>
    <w:p w14:paraId="4AD25B8C" w14:textId="6472376F" w:rsidR="00F4148E" w:rsidRPr="00F4148E" w:rsidRDefault="00F4148E" w:rsidP="00F4148E">
      <w:pPr>
        <w:jc w:val="center"/>
        <w:rPr>
          <w:rFonts w:cstheme="minorHAnsi"/>
          <w:b/>
          <w:bCs/>
          <w:szCs w:val="24"/>
        </w:rPr>
      </w:pPr>
      <w:r w:rsidRPr="00F4148E">
        <w:rPr>
          <w:rFonts w:cstheme="minorHAnsi"/>
          <w:b/>
          <w:bCs/>
          <w:szCs w:val="24"/>
        </w:rPr>
        <w:t>Ejemplo 3: Generar un cuento</w:t>
      </w:r>
    </w:p>
    <w:p w14:paraId="4C125C1D" w14:textId="77777777" w:rsidR="00F4148E" w:rsidRDefault="00F4148E" w:rsidP="00182EA5">
      <w:pPr>
        <w:jc w:val="both"/>
        <w:rPr>
          <w:rFonts w:cstheme="minorHAnsi"/>
          <w:szCs w:val="24"/>
        </w:rPr>
      </w:pPr>
    </w:p>
    <w:p w14:paraId="4140D947" w14:textId="77777777" w:rsidR="00F4148E" w:rsidRPr="00F4148E" w:rsidRDefault="00F4148E" w:rsidP="00F4148E">
      <w:pPr>
        <w:jc w:val="both"/>
        <w:rPr>
          <w:rFonts w:cstheme="minorHAnsi"/>
          <w:szCs w:val="24"/>
        </w:rPr>
      </w:pPr>
      <w:r w:rsidRPr="00F4148E">
        <w:rPr>
          <w:rFonts w:cstheme="minorHAnsi"/>
          <w:szCs w:val="24"/>
          <w:lang w:val="en-US"/>
        </w:rPr>
        <w:t>Actúa como un narrador latinoamericano contemporáneo y escribe un microcuento de máximo 120 palabras sobre un joven que descubre un secreto familiar en un viejo celular. Usa un tono nostálgico y realista, con un giro inesperado al final.</w:t>
      </w:r>
    </w:p>
    <w:p w14:paraId="59F1B6BC" w14:textId="5EE8A38C" w:rsidR="00F4148E" w:rsidRDefault="00F4148E" w:rsidP="00182EA5">
      <w:pPr>
        <w:jc w:val="both"/>
        <w:rPr>
          <w:rFonts w:cstheme="minorHAnsi"/>
          <w:szCs w:val="24"/>
        </w:rPr>
      </w:pPr>
    </w:p>
    <w:p w14:paraId="6271EF73" w14:textId="32D5AFF9" w:rsidR="00F4148E" w:rsidRPr="00F4148E" w:rsidRDefault="00F4148E" w:rsidP="00F4148E">
      <w:pPr>
        <w:jc w:val="center"/>
        <w:rPr>
          <w:rFonts w:cstheme="minorHAnsi"/>
          <w:b/>
          <w:bCs/>
          <w:szCs w:val="24"/>
        </w:rPr>
      </w:pPr>
      <w:r w:rsidRPr="00F4148E">
        <w:rPr>
          <w:rFonts w:cstheme="minorHAnsi"/>
          <w:b/>
          <w:bCs/>
          <w:szCs w:val="24"/>
        </w:rPr>
        <w:t>Ejemplo 4: Generar un poema</w:t>
      </w:r>
    </w:p>
    <w:p w14:paraId="123F2C7B" w14:textId="77777777" w:rsidR="00F4148E" w:rsidRDefault="00F4148E" w:rsidP="00182EA5">
      <w:pPr>
        <w:jc w:val="both"/>
        <w:rPr>
          <w:rFonts w:cstheme="minorHAnsi"/>
          <w:szCs w:val="24"/>
        </w:rPr>
      </w:pPr>
    </w:p>
    <w:p w14:paraId="3266F191" w14:textId="77777777" w:rsidR="00F4148E" w:rsidRDefault="00F4148E" w:rsidP="00F4148E">
      <w:pPr>
        <w:jc w:val="both"/>
        <w:rPr>
          <w:rFonts w:cstheme="minorHAnsi"/>
          <w:szCs w:val="24"/>
        </w:rPr>
      </w:pPr>
      <w:r w:rsidRPr="00F4148E">
        <w:rPr>
          <w:rFonts w:cstheme="minorHAnsi"/>
          <w:szCs w:val="24"/>
        </w:rPr>
        <w:lastRenderedPageBreak/>
        <w:t>Actúa como un poeta surrealista y crea un poema en verso libre sobre la lluvia en Bogotá. Emplea metáforas relacionadas con la memoria y la música, en un tono melancólico pero esperanzador. No uses rima.</w:t>
      </w:r>
    </w:p>
    <w:p w14:paraId="2C47759E" w14:textId="77777777" w:rsidR="00F4148E" w:rsidRDefault="00F4148E" w:rsidP="00F4148E">
      <w:pPr>
        <w:jc w:val="both"/>
        <w:rPr>
          <w:rFonts w:cstheme="minorHAnsi"/>
          <w:szCs w:val="24"/>
        </w:rPr>
      </w:pPr>
    </w:p>
    <w:p w14:paraId="32AD4BAC" w14:textId="076FE65F" w:rsidR="00F4148E" w:rsidRPr="00F4148E" w:rsidRDefault="00F4148E" w:rsidP="00F4148E">
      <w:pPr>
        <w:jc w:val="center"/>
        <w:rPr>
          <w:rFonts w:cstheme="minorHAnsi"/>
          <w:b/>
          <w:bCs/>
          <w:szCs w:val="24"/>
        </w:rPr>
      </w:pPr>
      <w:r w:rsidRPr="00F4148E">
        <w:rPr>
          <w:rFonts w:cstheme="minorHAnsi"/>
          <w:b/>
          <w:bCs/>
          <w:szCs w:val="24"/>
        </w:rPr>
        <w:t>Ejemplo 5: Historia sobre un ladrón</w:t>
      </w:r>
    </w:p>
    <w:p w14:paraId="0FAC4EC8" w14:textId="77777777" w:rsidR="00F4148E" w:rsidRPr="00F4148E" w:rsidRDefault="00F4148E" w:rsidP="00F4148E">
      <w:pPr>
        <w:jc w:val="both"/>
        <w:rPr>
          <w:rFonts w:cstheme="minorHAnsi"/>
          <w:szCs w:val="24"/>
        </w:rPr>
      </w:pPr>
      <w:r w:rsidRPr="00F4148E">
        <w:rPr>
          <w:rFonts w:cstheme="minorHAnsi"/>
          <w:szCs w:val="24"/>
        </w:rPr>
        <w:t xml:space="preserve">Escribe la sinopsis de una película que combine el estilo visual de Inception con la estructura narrativa de The Godfather. </w:t>
      </w:r>
    </w:p>
    <w:p w14:paraId="605714DD" w14:textId="77777777" w:rsidR="00F4148E" w:rsidRPr="00F4148E" w:rsidRDefault="00F4148E" w:rsidP="00F4148E">
      <w:pPr>
        <w:jc w:val="both"/>
        <w:rPr>
          <w:rFonts w:cstheme="minorHAnsi"/>
          <w:szCs w:val="24"/>
        </w:rPr>
      </w:pPr>
      <w:r w:rsidRPr="00F4148E">
        <w:rPr>
          <w:rFonts w:cstheme="minorHAnsi"/>
          <w:szCs w:val="24"/>
        </w:rPr>
        <w:t>El protagonista es un ladrón de recuerdos que descubre que su familia dirige una red criminal dentro de los sueños.</w:t>
      </w:r>
    </w:p>
    <w:p w14:paraId="7E6D439E" w14:textId="07C843B2" w:rsidR="00F4148E" w:rsidRDefault="00F4148E" w:rsidP="00F4148E">
      <w:pPr>
        <w:jc w:val="both"/>
        <w:rPr>
          <w:rFonts w:cstheme="minorHAnsi"/>
          <w:szCs w:val="24"/>
        </w:rPr>
      </w:pPr>
      <w:r w:rsidRPr="00F4148E">
        <w:rPr>
          <w:rFonts w:cstheme="minorHAnsi"/>
          <w:szCs w:val="24"/>
        </w:rPr>
        <w:t>Incluye: conflicto moral, traición y un giro final inesperado.</w:t>
      </w:r>
    </w:p>
    <w:p w14:paraId="441728F5" w14:textId="77777777" w:rsidR="00F4148E" w:rsidRDefault="00F4148E" w:rsidP="00F4148E">
      <w:pPr>
        <w:jc w:val="both"/>
        <w:rPr>
          <w:rFonts w:cstheme="minorHAnsi"/>
          <w:szCs w:val="24"/>
        </w:rPr>
      </w:pPr>
    </w:p>
    <w:p w14:paraId="3C733D18" w14:textId="13F221CD" w:rsidR="00F4148E" w:rsidRPr="00F4148E" w:rsidRDefault="00F4148E" w:rsidP="00F4148E">
      <w:pPr>
        <w:jc w:val="center"/>
        <w:rPr>
          <w:rFonts w:cstheme="minorHAnsi"/>
          <w:b/>
          <w:bCs/>
          <w:szCs w:val="24"/>
        </w:rPr>
      </w:pPr>
      <w:r w:rsidRPr="00F4148E">
        <w:rPr>
          <w:rFonts w:cstheme="minorHAnsi"/>
          <w:b/>
          <w:bCs/>
          <w:szCs w:val="24"/>
        </w:rPr>
        <w:t>Ejemplo 6: Escribe una canción triste</w:t>
      </w:r>
    </w:p>
    <w:p w14:paraId="79574128" w14:textId="77777777" w:rsidR="00F4148E" w:rsidRDefault="00F4148E" w:rsidP="00F4148E">
      <w:pPr>
        <w:jc w:val="both"/>
        <w:rPr>
          <w:rFonts w:cstheme="minorHAnsi"/>
          <w:szCs w:val="24"/>
        </w:rPr>
      </w:pPr>
    </w:p>
    <w:p w14:paraId="16A6F63D" w14:textId="77777777" w:rsidR="00F4148E" w:rsidRPr="00F4148E" w:rsidRDefault="00F4148E" w:rsidP="00F4148E">
      <w:pPr>
        <w:jc w:val="both"/>
        <w:rPr>
          <w:rFonts w:cstheme="minorHAnsi"/>
          <w:szCs w:val="24"/>
        </w:rPr>
      </w:pPr>
      <w:r w:rsidRPr="00F4148E">
        <w:rPr>
          <w:rFonts w:cstheme="minorHAnsi"/>
          <w:szCs w:val="24"/>
          <w:lang w:val="es-MX"/>
        </w:rPr>
        <w:t>Escribe la letra de una canción que mezcle la intensidad emocional de Beethoven con la energía urbana de Bad Bunny.</w:t>
      </w:r>
    </w:p>
    <w:p w14:paraId="1E413770" w14:textId="77777777" w:rsidR="00F4148E" w:rsidRPr="00F4148E" w:rsidRDefault="00F4148E" w:rsidP="00F4148E">
      <w:pPr>
        <w:jc w:val="both"/>
        <w:rPr>
          <w:rFonts w:cstheme="minorHAnsi"/>
          <w:szCs w:val="24"/>
        </w:rPr>
      </w:pPr>
      <w:r w:rsidRPr="00F4148E">
        <w:rPr>
          <w:rFonts w:cstheme="minorHAnsi"/>
          <w:szCs w:val="24"/>
          <w:lang w:val="es-MX"/>
        </w:rPr>
        <w:t>Tema: despedirse de una ciudad que ya no te pertenece.</w:t>
      </w:r>
    </w:p>
    <w:p w14:paraId="46F87CC8" w14:textId="77777777" w:rsidR="00F4148E" w:rsidRPr="00F4148E" w:rsidRDefault="00F4148E" w:rsidP="00F4148E">
      <w:pPr>
        <w:jc w:val="both"/>
        <w:rPr>
          <w:rFonts w:cstheme="minorHAnsi"/>
          <w:szCs w:val="24"/>
        </w:rPr>
      </w:pPr>
      <w:r w:rsidRPr="00F4148E">
        <w:rPr>
          <w:rFonts w:cstheme="minorHAnsi"/>
          <w:szCs w:val="24"/>
          <w:lang w:val="es-MX"/>
        </w:rPr>
        <w:t>Incluye referencias a sonidos (ruido, silencio, eco) y colores.</w:t>
      </w:r>
    </w:p>
    <w:p w14:paraId="45D7EE3B" w14:textId="77777777" w:rsidR="00F4148E" w:rsidRDefault="00F4148E" w:rsidP="00F4148E">
      <w:pPr>
        <w:jc w:val="both"/>
        <w:rPr>
          <w:rFonts w:cstheme="minorHAnsi"/>
          <w:szCs w:val="24"/>
          <w:lang w:val="es-MX"/>
        </w:rPr>
      </w:pPr>
      <w:r w:rsidRPr="00F4148E">
        <w:rPr>
          <w:rFonts w:cstheme="minorHAnsi"/>
          <w:szCs w:val="24"/>
          <w:lang w:val="es-MX"/>
        </w:rPr>
        <w:t>Estructura: verso – coro – verso – puente – coro.</w:t>
      </w:r>
    </w:p>
    <w:p w14:paraId="12A29185" w14:textId="77777777" w:rsidR="00F4148E" w:rsidRDefault="00F4148E" w:rsidP="00F4148E">
      <w:pPr>
        <w:jc w:val="both"/>
        <w:rPr>
          <w:rFonts w:cstheme="minorHAnsi"/>
          <w:szCs w:val="24"/>
          <w:lang w:val="es-MX"/>
        </w:rPr>
      </w:pPr>
    </w:p>
    <w:p w14:paraId="185B7D8C" w14:textId="0CF86163" w:rsidR="00F4148E" w:rsidRDefault="00F4148E" w:rsidP="00F4148E">
      <w:pPr>
        <w:jc w:val="center"/>
        <w:rPr>
          <w:rFonts w:cstheme="minorHAnsi"/>
          <w:b/>
          <w:bCs/>
          <w:szCs w:val="24"/>
          <w:lang w:val="es-MX"/>
        </w:rPr>
      </w:pPr>
      <w:r w:rsidRPr="00F4148E">
        <w:rPr>
          <w:rFonts w:cstheme="minorHAnsi"/>
          <w:b/>
          <w:bCs/>
          <w:szCs w:val="24"/>
          <w:lang w:val="es-MX"/>
        </w:rPr>
        <w:t>Ejemplo 7: Imagen</w:t>
      </w:r>
    </w:p>
    <w:p w14:paraId="2AB21908" w14:textId="77777777" w:rsidR="00F4148E" w:rsidRPr="00F4148E" w:rsidRDefault="00F4148E" w:rsidP="00F4148E">
      <w:pPr>
        <w:jc w:val="center"/>
        <w:rPr>
          <w:rFonts w:cstheme="minorHAnsi"/>
          <w:b/>
          <w:bCs/>
          <w:szCs w:val="24"/>
          <w:lang w:val="es-MX"/>
        </w:rPr>
      </w:pPr>
    </w:p>
    <w:p w14:paraId="7BAB6896" w14:textId="77777777" w:rsidR="00F4148E" w:rsidRPr="00F4148E" w:rsidRDefault="00F4148E" w:rsidP="00F4148E">
      <w:pPr>
        <w:jc w:val="both"/>
        <w:rPr>
          <w:rFonts w:cstheme="minorHAnsi"/>
          <w:szCs w:val="24"/>
        </w:rPr>
      </w:pPr>
      <w:r w:rsidRPr="00F4148E">
        <w:rPr>
          <w:rFonts w:cstheme="minorHAnsi"/>
          <w:szCs w:val="24"/>
          <w:lang w:val="en-US"/>
        </w:rPr>
        <w:t xml:space="preserve">Una mujer con abrigo largo y bufanda burdeos, de pie sola en una estación de tren antigua parcialmente cubierta de nieve. La escena está capturada en un estilo cinematográfico hiperrealista. Es de noche, y los faroles de la estación proyectan una luz tenue y cálida sobre la neblina helada, mientras la nieve cae suavemente. La expresión de la mujer es serena pero introspectiva, como si esperara algo o a alguien. Un tren borroso se acerca al fondo, capturado con una cámara RED Komodo y lente de 85mm, enfoque selectivo en el rostro de la mujer, fondo difuminado. La escena tiene una paleta de colores invernales con tonos </w:t>
      </w:r>
      <w:r w:rsidRPr="00F4148E">
        <w:rPr>
          <w:rFonts w:cstheme="minorHAnsi"/>
          <w:szCs w:val="24"/>
        </w:rPr>
        <w:t>suaves</w:t>
      </w:r>
      <w:r w:rsidRPr="00F4148E">
        <w:rPr>
          <w:rFonts w:cstheme="minorHAnsi"/>
          <w:szCs w:val="24"/>
          <w:lang w:val="en-US"/>
        </w:rPr>
        <w:t xml:space="preserve"> y apagados, contrastando con el rojo intenso de su bufanda.</w:t>
      </w:r>
    </w:p>
    <w:p w14:paraId="7B5D08F5" w14:textId="77777777" w:rsidR="00F4148E" w:rsidRDefault="00F4148E" w:rsidP="00F4148E">
      <w:pPr>
        <w:jc w:val="both"/>
        <w:rPr>
          <w:rFonts w:cstheme="minorHAnsi"/>
          <w:szCs w:val="24"/>
          <w:lang w:val="es-MX"/>
        </w:rPr>
      </w:pPr>
    </w:p>
    <w:p w14:paraId="26C44F14" w14:textId="77777777" w:rsidR="00F4148E" w:rsidRPr="00F4148E" w:rsidRDefault="00F4148E" w:rsidP="00F4148E">
      <w:pPr>
        <w:jc w:val="both"/>
        <w:rPr>
          <w:rFonts w:cstheme="minorHAnsi"/>
          <w:szCs w:val="24"/>
        </w:rPr>
      </w:pPr>
    </w:p>
    <w:p w14:paraId="569B9B1B" w14:textId="307D70A0" w:rsidR="00FA1986" w:rsidRPr="003D462B" w:rsidRDefault="00590C37" w:rsidP="00661FF6">
      <w:pPr>
        <w:jc w:val="center"/>
        <w:rPr>
          <w:rStyle w:val="agcmg"/>
          <w:rFonts w:cstheme="minorHAnsi"/>
          <w:b/>
          <w:bCs/>
          <w:szCs w:val="24"/>
        </w:rPr>
      </w:pPr>
      <w:r w:rsidRPr="003D462B">
        <w:rPr>
          <w:rStyle w:val="agcmg"/>
          <w:rFonts w:cstheme="minorHAnsi"/>
          <w:b/>
          <w:bCs/>
          <w:szCs w:val="24"/>
        </w:rPr>
        <w:lastRenderedPageBreak/>
        <w:t>Actividad 1: Comparar</w:t>
      </w:r>
    </w:p>
    <w:p w14:paraId="57567CC5" w14:textId="2BFD78D2" w:rsidR="00590C37" w:rsidRPr="003D462B" w:rsidRDefault="00590C37" w:rsidP="00661FF6">
      <w:pPr>
        <w:jc w:val="center"/>
        <w:rPr>
          <w:rStyle w:val="agcmg"/>
          <w:rFonts w:cstheme="minorHAnsi"/>
          <w:b/>
          <w:bCs/>
          <w:szCs w:val="24"/>
        </w:rPr>
      </w:pPr>
    </w:p>
    <w:p w14:paraId="3610CF4E" w14:textId="129471F1" w:rsidR="00590C37" w:rsidRPr="003D462B" w:rsidRDefault="00590C37" w:rsidP="00590C37">
      <w:pPr>
        <w:pStyle w:val="Prrafodelista"/>
        <w:numPr>
          <w:ilvl w:val="0"/>
          <w:numId w:val="16"/>
        </w:numPr>
        <w:jc w:val="both"/>
        <w:rPr>
          <w:rStyle w:val="agcmg"/>
          <w:rFonts w:cstheme="minorHAnsi"/>
          <w:b/>
          <w:bCs/>
          <w:szCs w:val="24"/>
        </w:rPr>
      </w:pPr>
      <w:r w:rsidRPr="003D462B">
        <w:rPr>
          <w:rStyle w:val="agcmg"/>
          <w:rFonts w:cstheme="minorHAnsi"/>
          <w:szCs w:val="24"/>
        </w:rPr>
        <w:t>“Ayúdame a planear una lección didáctica del ciclo del agua”</w:t>
      </w:r>
    </w:p>
    <w:p w14:paraId="63E3EF68" w14:textId="1D85A867" w:rsidR="00590C37" w:rsidRPr="003D462B" w:rsidRDefault="00590C37" w:rsidP="00590C37">
      <w:pPr>
        <w:pStyle w:val="Prrafodelista"/>
        <w:numPr>
          <w:ilvl w:val="0"/>
          <w:numId w:val="16"/>
        </w:numPr>
        <w:jc w:val="both"/>
        <w:rPr>
          <w:rStyle w:val="agcmg"/>
          <w:rFonts w:cstheme="minorHAnsi"/>
          <w:b/>
          <w:bCs/>
          <w:szCs w:val="24"/>
        </w:rPr>
      </w:pPr>
      <w:r w:rsidRPr="003D462B">
        <w:rPr>
          <w:rStyle w:val="agcmg"/>
          <w:rFonts w:cstheme="minorHAnsi"/>
          <w:szCs w:val="24"/>
        </w:rPr>
        <w:t>Eres un profesor de ciencias (</w:t>
      </w:r>
      <w:r w:rsidR="003D462B" w:rsidRPr="003D462B">
        <w:rPr>
          <w:rStyle w:val="agcmg"/>
          <w:rFonts w:cstheme="minorHAnsi"/>
          <w:szCs w:val="24"/>
        </w:rPr>
        <w:t>nivel secundario</w:t>
      </w:r>
      <w:r w:rsidRPr="003D462B">
        <w:rPr>
          <w:rStyle w:val="agcmg"/>
          <w:rFonts w:cstheme="minorHAnsi"/>
          <w:szCs w:val="24"/>
        </w:rPr>
        <w:t>). Diseña una clase para enseñar el ciclo del agua. La clase será de 45 minutos, con estudiantes de 14-15 años. No tienen laboratorios, solo materiales básicos. Se espera que entiendan los procesos de evaporación, condensación, precipitación, y colección. Usa ejemplos del clima local (Bogotá, con lluvias frecuentes), incluye al menos una actividad interactiva, y que el tono sea amigable e ilustrativo. Muestra cómo podrían evaluarse los conceptos al final de la lección.</w:t>
      </w:r>
    </w:p>
    <w:p w14:paraId="4CE50DBE" w14:textId="77777777" w:rsidR="00590C37" w:rsidRPr="003D462B" w:rsidRDefault="00590C37" w:rsidP="00590C37">
      <w:pPr>
        <w:jc w:val="both"/>
        <w:rPr>
          <w:rStyle w:val="agcmg"/>
          <w:rFonts w:cstheme="minorHAnsi"/>
          <w:szCs w:val="24"/>
        </w:rPr>
      </w:pPr>
    </w:p>
    <w:p w14:paraId="4B2C06D8" w14:textId="0A4D0319" w:rsidR="00590C37" w:rsidRPr="003D462B" w:rsidRDefault="00590C37" w:rsidP="00590C37">
      <w:pPr>
        <w:jc w:val="both"/>
        <w:rPr>
          <w:rStyle w:val="agcmg"/>
          <w:rFonts w:cstheme="minorHAnsi"/>
          <w:szCs w:val="24"/>
        </w:rPr>
      </w:pPr>
      <w:r w:rsidRPr="003D462B">
        <w:rPr>
          <w:rStyle w:val="agcmg"/>
          <w:rFonts w:cstheme="minorHAnsi"/>
          <w:szCs w:val="24"/>
        </w:rPr>
        <w:t>Luego, revisas el resultado: ¿Tiene las partes que pediste? ¿Está claro para los estudiantes? ¿Incluye interacción? ¿El tono es adecuado?</w:t>
      </w:r>
    </w:p>
    <w:p w14:paraId="5C397731" w14:textId="54460181" w:rsidR="00590C37" w:rsidRPr="003D462B" w:rsidRDefault="00590C37" w:rsidP="00590C37">
      <w:pPr>
        <w:jc w:val="both"/>
        <w:rPr>
          <w:rFonts w:cstheme="minorHAnsi"/>
          <w:b/>
          <w:bCs/>
          <w:szCs w:val="24"/>
        </w:rPr>
      </w:pPr>
      <w:r w:rsidRPr="003D462B">
        <w:rPr>
          <w:rStyle w:val="agcmg"/>
          <w:rFonts w:cstheme="minorHAnsi"/>
          <w:szCs w:val="24"/>
        </w:rPr>
        <w:t>Si algo falta, pides ajustes: Añade más imágenes/metáforas, o Haz que la actividad sea grupal” o “Reduce uso de vocabulario técnico</w:t>
      </w:r>
    </w:p>
    <w:p w14:paraId="0F638064" w14:textId="77777777" w:rsidR="00712694" w:rsidRDefault="00712694" w:rsidP="00661FF6">
      <w:pPr>
        <w:jc w:val="both"/>
        <w:rPr>
          <w:rFonts w:cstheme="minorHAnsi"/>
          <w:b/>
          <w:bCs/>
          <w:szCs w:val="24"/>
        </w:rPr>
      </w:pPr>
    </w:p>
    <w:p w14:paraId="2167A4C2" w14:textId="300B0B4B" w:rsidR="00F65F0C" w:rsidRDefault="00F65F0C" w:rsidP="00F65F0C">
      <w:pPr>
        <w:jc w:val="center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Ejemplo 8: Generación de Audio</w:t>
      </w:r>
    </w:p>
    <w:p w14:paraId="195E8EAD" w14:textId="77777777" w:rsidR="00F65F0C" w:rsidRDefault="00F65F0C" w:rsidP="00661FF6">
      <w:pPr>
        <w:jc w:val="both"/>
        <w:rPr>
          <w:rFonts w:cstheme="minorHAnsi"/>
          <w:b/>
          <w:bCs/>
          <w:szCs w:val="24"/>
        </w:rPr>
      </w:pPr>
    </w:p>
    <w:p w14:paraId="0BCAC389" w14:textId="77777777" w:rsidR="00F65F0C" w:rsidRDefault="00F65F0C" w:rsidP="00F65F0C">
      <w:pPr>
        <w:jc w:val="both"/>
        <w:rPr>
          <w:rFonts w:cstheme="minorHAnsi"/>
          <w:szCs w:val="24"/>
          <w:lang w:val="en-US"/>
        </w:rPr>
      </w:pPr>
      <w:r w:rsidRPr="00F65F0C">
        <w:rPr>
          <w:rFonts w:cstheme="minorHAnsi"/>
          <w:szCs w:val="24"/>
          <w:lang w:val="en-US"/>
        </w:rPr>
        <w:t>Crea un jingle pegajoso para una marca llamada AQUA+, una nueva bebida funcional con vitaminas, sin azúcar, pensada para personas activas. El jingle debe tener un ritmo pop electrónico, sonar moderno y enérgico. Incluye frases como 'AQUA+ me activa' y 'hidrátate y sigue'. Cantado por una voz femenina alegre. El tono debe ser divertido, motivador, ideal para una campaña deportiva o de estilo de vida saludable</w:t>
      </w:r>
    </w:p>
    <w:p w14:paraId="458B3CD4" w14:textId="77777777" w:rsidR="00F65F0C" w:rsidRDefault="00F65F0C" w:rsidP="00F65F0C">
      <w:pPr>
        <w:jc w:val="both"/>
        <w:rPr>
          <w:rFonts w:cstheme="minorHAnsi"/>
          <w:szCs w:val="24"/>
          <w:lang w:val="en-US"/>
        </w:rPr>
      </w:pPr>
    </w:p>
    <w:p w14:paraId="411F4021" w14:textId="77777777" w:rsidR="00F65F0C" w:rsidRPr="00F65F0C" w:rsidRDefault="00F65F0C" w:rsidP="00F65F0C">
      <w:pPr>
        <w:jc w:val="both"/>
        <w:rPr>
          <w:rFonts w:cstheme="minorHAnsi"/>
          <w:szCs w:val="24"/>
        </w:rPr>
      </w:pPr>
    </w:p>
    <w:p w14:paraId="646FCC39" w14:textId="77777777" w:rsidR="00F65F0C" w:rsidRDefault="00F65F0C" w:rsidP="00661FF6">
      <w:pPr>
        <w:jc w:val="both"/>
        <w:rPr>
          <w:rFonts w:cstheme="minorHAnsi"/>
          <w:b/>
          <w:bCs/>
          <w:szCs w:val="24"/>
        </w:rPr>
      </w:pPr>
    </w:p>
    <w:p w14:paraId="2AC238F1" w14:textId="77777777" w:rsidR="00F4148E" w:rsidRPr="003D462B" w:rsidRDefault="00F4148E" w:rsidP="00661FF6">
      <w:pPr>
        <w:jc w:val="both"/>
        <w:rPr>
          <w:rFonts w:cstheme="minorHAnsi"/>
          <w:b/>
          <w:bCs/>
          <w:szCs w:val="24"/>
        </w:rPr>
      </w:pPr>
    </w:p>
    <w:sectPr w:rsidR="00F4148E" w:rsidRPr="003D46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0E46D" w14:textId="77777777" w:rsidR="006E0CFA" w:rsidRDefault="006E0CFA" w:rsidP="00FA1986">
      <w:pPr>
        <w:spacing w:after="0" w:line="240" w:lineRule="auto"/>
      </w:pPr>
      <w:r>
        <w:separator/>
      </w:r>
    </w:p>
  </w:endnote>
  <w:endnote w:type="continuationSeparator" w:id="0">
    <w:p w14:paraId="4B9DF90C" w14:textId="77777777" w:rsidR="006E0CFA" w:rsidRDefault="006E0CFA" w:rsidP="00FA1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10895" w14:textId="77777777" w:rsidR="006E0CFA" w:rsidRDefault="006E0CFA" w:rsidP="00FA1986">
      <w:pPr>
        <w:spacing w:after="0" w:line="240" w:lineRule="auto"/>
      </w:pPr>
      <w:r>
        <w:separator/>
      </w:r>
    </w:p>
  </w:footnote>
  <w:footnote w:type="continuationSeparator" w:id="0">
    <w:p w14:paraId="54D0F19A" w14:textId="77777777" w:rsidR="006E0CFA" w:rsidRDefault="006E0CFA" w:rsidP="00FA1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2EF"/>
    <w:multiLevelType w:val="multilevel"/>
    <w:tmpl w:val="55F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D2B"/>
    <w:multiLevelType w:val="hybridMultilevel"/>
    <w:tmpl w:val="C852AAC2"/>
    <w:lvl w:ilvl="0" w:tplc="720A47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3E2D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8C87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5E6A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48A0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08EE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84A3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C66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26F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40672B"/>
    <w:multiLevelType w:val="hybridMultilevel"/>
    <w:tmpl w:val="654EC970"/>
    <w:lvl w:ilvl="0" w:tplc="7B722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CA0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FE71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A08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B85D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FE58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209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4EA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F4F8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7B464D"/>
    <w:multiLevelType w:val="multilevel"/>
    <w:tmpl w:val="67F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F510C"/>
    <w:multiLevelType w:val="hybridMultilevel"/>
    <w:tmpl w:val="EEEEA00A"/>
    <w:lvl w:ilvl="0" w:tplc="0F80F0BC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644520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6EE07C" w:tentative="1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C03B94" w:tentative="1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EE795E" w:tentative="1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66037A" w:tentative="1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661890" w:tentative="1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1A04" w:tentative="1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265276" w:tentative="1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004D0"/>
    <w:multiLevelType w:val="hybridMultilevel"/>
    <w:tmpl w:val="06D44D94"/>
    <w:lvl w:ilvl="0" w:tplc="6ABABC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131D63"/>
    <w:multiLevelType w:val="hybridMultilevel"/>
    <w:tmpl w:val="330A76C0"/>
    <w:lvl w:ilvl="0" w:tplc="3C166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A29D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C8E6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226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68D9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8C12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3A8D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9694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6C2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F6D5F23"/>
    <w:multiLevelType w:val="hybridMultilevel"/>
    <w:tmpl w:val="1C46E9F0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7E1F59"/>
    <w:multiLevelType w:val="hybridMultilevel"/>
    <w:tmpl w:val="AABA24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710F5"/>
    <w:multiLevelType w:val="hybridMultilevel"/>
    <w:tmpl w:val="65F61E86"/>
    <w:lvl w:ilvl="0" w:tplc="68586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00DD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607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4850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CCC1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D893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4061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6A66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E8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73A2566"/>
    <w:multiLevelType w:val="hybridMultilevel"/>
    <w:tmpl w:val="01300AB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371AF5"/>
    <w:multiLevelType w:val="hybridMultilevel"/>
    <w:tmpl w:val="B8704308"/>
    <w:lvl w:ilvl="0" w:tplc="69D801A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8A6778"/>
    <w:multiLevelType w:val="hybridMultilevel"/>
    <w:tmpl w:val="41A01B4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31BE1"/>
    <w:multiLevelType w:val="hybridMultilevel"/>
    <w:tmpl w:val="9078C49C"/>
    <w:lvl w:ilvl="0" w:tplc="200E0F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24DD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C2F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E23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0CF8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6AB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96F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C869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E2BA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83F0D69"/>
    <w:multiLevelType w:val="multilevel"/>
    <w:tmpl w:val="56F4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02FC0"/>
    <w:multiLevelType w:val="multilevel"/>
    <w:tmpl w:val="478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949C1"/>
    <w:multiLevelType w:val="hybridMultilevel"/>
    <w:tmpl w:val="6478CB52"/>
    <w:lvl w:ilvl="0" w:tplc="6ABABC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F472E"/>
    <w:multiLevelType w:val="hybridMultilevel"/>
    <w:tmpl w:val="F40E63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35C22"/>
    <w:multiLevelType w:val="hybridMultilevel"/>
    <w:tmpl w:val="8174A94A"/>
    <w:lvl w:ilvl="0" w:tplc="19A05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68FA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AEFB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D8FE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6E6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F422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522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583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A88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F3455AC"/>
    <w:multiLevelType w:val="hybridMultilevel"/>
    <w:tmpl w:val="D2ACB546"/>
    <w:lvl w:ilvl="0" w:tplc="EC4E0D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4A24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2C5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EAE7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FAC8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74F7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C8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A059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C8DA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65E2BFB"/>
    <w:multiLevelType w:val="hybridMultilevel"/>
    <w:tmpl w:val="0FDE0F18"/>
    <w:lvl w:ilvl="0" w:tplc="6ABABC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64672F"/>
    <w:multiLevelType w:val="hybridMultilevel"/>
    <w:tmpl w:val="94D66D7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7A2E16"/>
    <w:multiLevelType w:val="hybridMultilevel"/>
    <w:tmpl w:val="8B6642E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84483"/>
    <w:multiLevelType w:val="hybridMultilevel"/>
    <w:tmpl w:val="1B6A2DDC"/>
    <w:lvl w:ilvl="0" w:tplc="C29434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923BA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CC1A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3CCE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4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105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388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3268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FA6B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4D767C2"/>
    <w:multiLevelType w:val="multilevel"/>
    <w:tmpl w:val="809E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F1572"/>
    <w:multiLevelType w:val="hybridMultilevel"/>
    <w:tmpl w:val="38D48BA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4618DD"/>
    <w:multiLevelType w:val="multilevel"/>
    <w:tmpl w:val="1FF4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D46EE"/>
    <w:multiLevelType w:val="hybridMultilevel"/>
    <w:tmpl w:val="D64262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8673F3"/>
    <w:multiLevelType w:val="hybridMultilevel"/>
    <w:tmpl w:val="F0AA5894"/>
    <w:lvl w:ilvl="0" w:tplc="86D894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601E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0A54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B062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F44C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1ADD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0829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4A6A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1E7A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24441635">
    <w:abstractNumId w:val="23"/>
  </w:num>
  <w:num w:numId="2" w16cid:durableId="1743942971">
    <w:abstractNumId w:val="18"/>
  </w:num>
  <w:num w:numId="3" w16cid:durableId="1664235055">
    <w:abstractNumId w:val="27"/>
  </w:num>
  <w:num w:numId="4" w16cid:durableId="297339290">
    <w:abstractNumId w:val="2"/>
  </w:num>
  <w:num w:numId="5" w16cid:durableId="120730677">
    <w:abstractNumId w:val="9"/>
  </w:num>
  <w:num w:numId="6" w16cid:durableId="2023772911">
    <w:abstractNumId w:val="28"/>
  </w:num>
  <w:num w:numId="7" w16cid:durableId="693118023">
    <w:abstractNumId w:val="1"/>
  </w:num>
  <w:num w:numId="8" w16cid:durableId="998969815">
    <w:abstractNumId w:val="19"/>
  </w:num>
  <w:num w:numId="9" w16cid:durableId="254680357">
    <w:abstractNumId w:val="25"/>
  </w:num>
  <w:num w:numId="10" w16cid:durableId="1319574013">
    <w:abstractNumId w:val="10"/>
  </w:num>
  <w:num w:numId="11" w16cid:durableId="435754951">
    <w:abstractNumId w:val="13"/>
  </w:num>
  <w:num w:numId="12" w16cid:durableId="557474985">
    <w:abstractNumId w:val="7"/>
  </w:num>
  <w:num w:numId="13" w16cid:durableId="1458913511">
    <w:abstractNumId w:val="6"/>
  </w:num>
  <w:num w:numId="14" w16cid:durableId="799373513">
    <w:abstractNumId w:val="12"/>
  </w:num>
  <w:num w:numId="15" w16cid:durableId="629165532">
    <w:abstractNumId w:val="17"/>
  </w:num>
  <w:num w:numId="16" w16cid:durableId="1772896753">
    <w:abstractNumId w:val="11"/>
  </w:num>
  <w:num w:numId="17" w16cid:durableId="750195632">
    <w:abstractNumId w:val="21"/>
  </w:num>
  <w:num w:numId="18" w16cid:durableId="1992178322">
    <w:abstractNumId w:val="8"/>
  </w:num>
  <w:num w:numId="19" w16cid:durableId="2011906270">
    <w:abstractNumId w:val="14"/>
  </w:num>
  <w:num w:numId="20" w16cid:durableId="1904369914">
    <w:abstractNumId w:val="24"/>
  </w:num>
  <w:num w:numId="21" w16cid:durableId="1611471473">
    <w:abstractNumId w:val="26"/>
  </w:num>
  <w:num w:numId="22" w16cid:durableId="226887828">
    <w:abstractNumId w:val="3"/>
  </w:num>
  <w:num w:numId="23" w16cid:durableId="512260198">
    <w:abstractNumId w:val="0"/>
  </w:num>
  <w:num w:numId="24" w16cid:durableId="1465778810">
    <w:abstractNumId w:val="15"/>
  </w:num>
  <w:num w:numId="25" w16cid:durableId="1604651910">
    <w:abstractNumId w:val="5"/>
  </w:num>
  <w:num w:numId="26" w16cid:durableId="2088530333">
    <w:abstractNumId w:val="20"/>
  </w:num>
  <w:num w:numId="27" w16cid:durableId="1173493415">
    <w:abstractNumId w:val="22"/>
  </w:num>
  <w:num w:numId="28" w16cid:durableId="266812127">
    <w:abstractNumId w:val="16"/>
  </w:num>
  <w:num w:numId="29" w16cid:durableId="1716663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ED"/>
    <w:rsid w:val="0002127A"/>
    <w:rsid w:val="000E60F1"/>
    <w:rsid w:val="00154753"/>
    <w:rsid w:val="00182EA5"/>
    <w:rsid w:val="00236B81"/>
    <w:rsid w:val="0025493A"/>
    <w:rsid w:val="002E69C6"/>
    <w:rsid w:val="003D462B"/>
    <w:rsid w:val="004030ED"/>
    <w:rsid w:val="00417025"/>
    <w:rsid w:val="0043382C"/>
    <w:rsid w:val="004672F3"/>
    <w:rsid w:val="00487783"/>
    <w:rsid w:val="004F3A9A"/>
    <w:rsid w:val="0058730F"/>
    <w:rsid w:val="00590C37"/>
    <w:rsid w:val="005D3F20"/>
    <w:rsid w:val="00624EF6"/>
    <w:rsid w:val="00661FF6"/>
    <w:rsid w:val="006C4D56"/>
    <w:rsid w:val="006C5382"/>
    <w:rsid w:val="006D0BED"/>
    <w:rsid w:val="006E0CFA"/>
    <w:rsid w:val="00712694"/>
    <w:rsid w:val="007472EA"/>
    <w:rsid w:val="00813AD9"/>
    <w:rsid w:val="00854315"/>
    <w:rsid w:val="008D3772"/>
    <w:rsid w:val="008D7147"/>
    <w:rsid w:val="008F283E"/>
    <w:rsid w:val="00985BC0"/>
    <w:rsid w:val="009B0365"/>
    <w:rsid w:val="009B2B2A"/>
    <w:rsid w:val="009B3F4F"/>
    <w:rsid w:val="009D11E1"/>
    <w:rsid w:val="009F4E65"/>
    <w:rsid w:val="00B30254"/>
    <w:rsid w:val="00B40096"/>
    <w:rsid w:val="00B521CF"/>
    <w:rsid w:val="00BF34F0"/>
    <w:rsid w:val="00C74C82"/>
    <w:rsid w:val="00DC3E4C"/>
    <w:rsid w:val="00DF1158"/>
    <w:rsid w:val="00E07E0A"/>
    <w:rsid w:val="00EE04EF"/>
    <w:rsid w:val="00F4148E"/>
    <w:rsid w:val="00F65F0C"/>
    <w:rsid w:val="00FA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C0589"/>
  <w15:chartTrackingRefBased/>
  <w15:docId w15:val="{FDF9B8ED-A194-4BEE-AF94-6B704C2E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48E"/>
    <w:rPr>
      <w:sz w:val="24"/>
    </w:rPr>
  </w:style>
  <w:style w:type="paragraph" w:styleId="Ttulo1">
    <w:name w:val="heading 1"/>
    <w:basedOn w:val="Normal"/>
    <w:link w:val="Ttulo1Car"/>
    <w:uiPriority w:val="9"/>
    <w:qFormat/>
    <w:rsid w:val="008543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1FF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19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1986"/>
  </w:style>
  <w:style w:type="paragraph" w:styleId="Piedepgina">
    <w:name w:val="footer"/>
    <w:basedOn w:val="Normal"/>
    <w:link w:val="PiedepginaCar"/>
    <w:uiPriority w:val="99"/>
    <w:unhideWhenUsed/>
    <w:rsid w:val="00FA19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1986"/>
  </w:style>
  <w:style w:type="character" w:customStyle="1" w:styleId="agcmg">
    <w:name w:val="a_gcmg"/>
    <w:basedOn w:val="Fuentedeprrafopredeter"/>
    <w:rsid w:val="00DF1158"/>
  </w:style>
  <w:style w:type="character" w:customStyle="1" w:styleId="Ttulo1Car">
    <w:name w:val="Título 1 Car"/>
    <w:basedOn w:val="Fuentedeprrafopredeter"/>
    <w:link w:val="Ttulo1"/>
    <w:uiPriority w:val="9"/>
    <w:rsid w:val="0085431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Fuerte">
    <w:name w:val="Strong"/>
    <w:basedOn w:val="Fuentedeprrafopredeter"/>
    <w:uiPriority w:val="22"/>
    <w:qFormat/>
    <w:rsid w:val="008543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4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8543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2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45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4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44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30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0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02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53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887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39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099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3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9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3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39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518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95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421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7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821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72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092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658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Sanchez Salazar</dc:creator>
  <cp:keywords/>
  <dc:description/>
  <cp:lastModifiedBy>Fabian Sanchez Salazar</cp:lastModifiedBy>
  <cp:revision>42</cp:revision>
  <dcterms:created xsi:type="dcterms:W3CDTF">2025-09-23T19:28:00Z</dcterms:created>
  <dcterms:modified xsi:type="dcterms:W3CDTF">2026-04-29T16:35:00Z</dcterms:modified>
</cp:coreProperties>
</file>