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861FD0">
      <w:pPr>
        <w:jc w:val="center"/>
      </w:pPr>
      <w:r>
        <w:rPr>
          <w:b/>
          <w:sz w:val="36"/>
        </w:rPr>
        <w:t>PLANO DE GERÊNCIA DE CONFIGURAÇÃO</w:t>
      </w:r>
    </w:p>
    <w:p w:rsidR="000F413C" w:rsidRPr="000F413C" w:rsidRDefault="000F413C">
      <w:pPr>
        <w:jc w:val="center"/>
        <w:rPr>
          <w:i/>
        </w:rPr>
      </w:pPr>
      <w:proofErr w:type="spellStart"/>
      <w:proofErr w:type="gramStart"/>
      <w:r w:rsidRPr="000F413C">
        <w:rPr>
          <w:i/>
        </w:rPr>
        <w:t>CONTPATRI_GCONF_plano_gerencia_configuracao</w:t>
      </w:r>
      <w:proofErr w:type="spellEnd"/>
      <w:proofErr w:type="gramEnd"/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>
      <w:pPr>
        <w:jc w:val="center"/>
      </w:pPr>
    </w:p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DA35B5" w:rsidRDefault="00DA35B5"/>
    <w:p w:rsidR="00DA35B5" w:rsidRDefault="00DA35B5"/>
    <w:p w:rsidR="006C6008" w:rsidRDefault="000F413C">
      <w:r w:rsidRPr="00DA35B5">
        <w:rPr>
          <w:b/>
          <w:sz w:val="32"/>
          <w:szCs w:val="32"/>
        </w:rPr>
        <w:t>Histórico da Revisão</w:t>
      </w:r>
    </w:p>
    <w:p w:rsidR="006C6008" w:rsidRDefault="006C6008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C6008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  <w:sz w:val="24"/>
              </w:rPr>
              <w:t>Alterações</w:t>
            </w: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  <w:sz w:val="24"/>
              </w:rPr>
              <w:t>Versão</w:t>
            </w: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sz w:val="24"/>
              </w:rPr>
              <w:t>Jonathan Silva Pereira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sz w:val="24"/>
              </w:rPr>
              <w:t xml:space="preserve">Criação do Documento 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sz w:val="24"/>
              </w:rPr>
              <w:t>22/04/2013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sz w:val="24"/>
              </w:rPr>
              <w:t>0.01</w:t>
            </w: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</w:tr>
    </w:tbl>
    <w:p w:rsidR="006C6008" w:rsidRDefault="006C6008"/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900980" w:rsidRDefault="00900980">
      <w:pPr>
        <w:rPr>
          <w:b/>
          <w:sz w:val="24"/>
        </w:rPr>
      </w:pPr>
    </w:p>
    <w:p w:rsidR="006C6008" w:rsidRDefault="00861FD0">
      <w:r>
        <w:rPr>
          <w:b/>
          <w:sz w:val="24"/>
        </w:rPr>
        <w:t>1. Introdução</w:t>
      </w:r>
    </w:p>
    <w:p w:rsidR="006C6008" w:rsidRDefault="00861FD0">
      <w:pPr>
        <w:ind w:firstLine="720"/>
      </w:pPr>
      <w:r>
        <w:t>O Plano de Gerência de Configuração descreve todas</w:t>
      </w:r>
      <w:r w:rsidR="00DA35B5">
        <w:t xml:space="preserve"> as atividades do Gerenciamento </w:t>
      </w:r>
      <w:r>
        <w:t>d</w:t>
      </w:r>
      <w:r w:rsidR="00DA35B5">
        <w:t>o</w:t>
      </w:r>
      <w:r>
        <w:t xml:space="preserve">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6C6008" w:rsidRDefault="006C6008"/>
    <w:p w:rsidR="006C6008" w:rsidRDefault="00861FD0">
      <w:r>
        <w:rPr>
          <w:b/>
          <w:sz w:val="24"/>
        </w:rPr>
        <w:t>2. Finalidade</w:t>
      </w:r>
    </w:p>
    <w:p w:rsidR="006C6008" w:rsidRDefault="00861FD0" w:rsidP="00DA35B5">
      <w:pPr>
        <w:ind w:firstLine="720"/>
      </w:pPr>
      <w:r>
        <w:t>Este documento tem como finalidade criar o padrão a ser seguido por todos os membros da equipe permitindo que se mantenha a integridade dos artefatos gerados de acordo com a nomenclatura e regras para o versionamento, estrutura de diretório, a identificação de papéis e responsabilidades.</w:t>
      </w:r>
    </w:p>
    <w:p w:rsidR="006C6008" w:rsidRDefault="006C6008"/>
    <w:p w:rsidR="006C6008" w:rsidRDefault="00861FD0">
      <w:r>
        <w:rPr>
          <w:b/>
          <w:sz w:val="24"/>
        </w:rPr>
        <w:t>3. Público Alvo</w:t>
      </w:r>
    </w:p>
    <w:p w:rsidR="006C6008" w:rsidRDefault="00861FD0">
      <w:r>
        <w:t>Este documento destina-se a todos os membros da equipe.</w:t>
      </w:r>
    </w:p>
    <w:p w:rsidR="006C6008" w:rsidRDefault="006C6008"/>
    <w:p w:rsidR="006C6008" w:rsidRDefault="00861FD0">
      <w:r>
        <w:rPr>
          <w:b/>
          <w:sz w:val="24"/>
        </w:rPr>
        <w:t xml:space="preserve">4. Convenções, termos e </w:t>
      </w:r>
      <w:proofErr w:type="gramStart"/>
      <w:r>
        <w:rPr>
          <w:b/>
          <w:sz w:val="24"/>
        </w:rPr>
        <w:t>abreviações</w:t>
      </w:r>
      <w:proofErr w:type="gramEnd"/>
    </w:p>
    <w:p w:rsidR="006C6008" w:rsidRDefault="00861FD0">
      <w:r>
        <w:t>Esta seção explica o conceito de alguns termos importantes que serão mencionados no decorrer deste documento. Estes termos são descritos na tabela a seguir, estando apresentados por ordem alfabética.</w:t>
      </w:r>
    </w:p>
    <w:p w:rsidR="006C6008" w:rsidRDefault="006C6008"/>
    <w:p w:rsidR="006C6008" w:rsidRDefault="006C6008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C6008"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</w:rPr>
              <w:t>Termo</w:t>
            </w:r>
          </w:p>
        </w:tc>
        <w:tc>
          <w:tcPr>
            <w:tcW w:w="23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</w:rPr>
              <w:t>Descrição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Baseline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 xml:space="preserve">Conjunto de artefatos que recebe uma aprovação de estabilidade. Um </w:t>
            </w:r>
            <w:proofErr w:type="spellStart"/>
            <w:r>
              <w:t>baseline</w:t>
            </w:r>
            <w:proofErr w:type="spellEnd"/>
            <w:r>
              <w:t xml:space="preserve"> é usado como uma base no desenvolvimento das próximas fases dos artefatos e tem suas modificações controladas por um processo.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Solicitação de Mudança (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CVS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Sistema de Controle de Versão (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System)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Gerência de Configuração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 xml:space="preserve">Plano de Gerência de Configuração de Software (Software </w:t>
            </w:r>
            <w:proofErr w:type="spellStart"/>
            <w:r>
              <w:t>Configuration</w:t>
            </w:r>
            <w:proofErr w:type="spellEnd"/>
            <w:r>
              <w:t xml:space="preserve"> Management </w:t>
            </w:r>
            <w:proofErr w:type="spellStart"/>
            <w:r>
              <w:t>Plan</w:t>
            </w:r>
            <w:proofErr w:type="spellEnd"/>
            <w:r>
              <w:t>)</w:t>
            </w:r>
          </w:p>
        </w:tc>
      </w:tr>
    </w:tbl>
    <w:p w:rsidR="006C6008" w:rsidRDefault="006C6008"/>
    <w:p w:rsidR="006C6008" w:rsidRDefault="006C6008"/>
    <w:p w:rsidR="006C6008" w:rsidRDefault="006C6008"/>
    <w:p w:rsidR="006C6008" w:rsidRDefault="006C6008"/>
    <w:p w:rsidR="006C6008" w:rsidRDefault="006C6008"/>
    <w:p w:rsidR="006C6008" w:rsidRDefault="00861FD0">
      <w:r>
        <w:rPr>
          <w:b/>
          <w:sz w:val="28"/>
        </w:rPr>
        <w:lastRenderedPageBreak/>
        <w:t>5. Gerenciamento de Configuração de Software</w:t>
      </w:r>
    </w:p>
    <w:p w:rsidR="006C6008" w:rsidRDefault="006C6008"/>
    <w:p w:rsidR="006C6008" w:rsidRDefault="00861FD0">
      <w:r>
        <w:rPr>
          <w:b/>
          <w:sz w:val="24"/>
        </w:rPr>
        <w:t>5.1 Itens de Configuração</w:t>
      </w:r>
    </w:p>
    <w:p w:rsidR="006C6008" w:rsidRDefault="00861FD0">
      <w:pPr>
        <w:ind w:firstLine="720"/>
      </w:pPr>
      <w:r>
        <w:t>Todo elemento de informação criado durante o desenvolvimento do produto será considerado um item de configuração, se o mesmo for confirmado relevante, pelo Gestor de Configuração, para o projeto. Os arquivos de código fonte não serão incluídos nos relatórios</w:t>
      </w:r>
      <w:proofErr w:type="gramStart"/>
      <w:r>
        <w:t xml:space="preserve"> pois</w:t>
      </w:r>
      <w:proofErr w:type="gramEnd"/>
      <w:r>
        <w:t xml:space="preserve"> os mesmos são diretamente controlados pela </w:t>
      </w:r>
      <w:proofErr w:type="spellStart"/>
      <w:r>
        <w:t>ferramente</w:t>
      </w:r>
      <w:proofErr w:type="spellEnd"/>
      <w:r>
        <w:t xml:space="preserve"> de controle de versão.</w:t>
      </w:r>
    </w:p>
    <w:p w:rsidR="006C6008" w:rsidRDefault="006C6008"/>
    <w:p w:rsidR="006C6008" w:rsidRDefault="00861FD0">
      <w:proofErr w:type="gramStart"/>
      <w:r>
        <w:rPr>
          <w:b/>
          <w:sz w:val="24"/>
        </w:rPr>
        <w:t>5.2 Identificação</w:t>
      </w:r>
      <w:proofErr w:type="gramEnd"/>
      <w:r>
        <w:rPr>
          <w:b/>
          <w:sz w:val="24"/>
        </w:rPr>
        <w:t xml:space="preserve"> de Documentos</w:t>
      </w:r>
    </w:p>
    <w:p w:rsidR="006C6008" w:rsidRDefault="00861FD0">
      <w:r>
        <w:tab/>
        <w:t>Todos os itens de configuração, com exceção do código fonte, devem ser identificados baseados na nomenclatura descrita a seguir:</w:t>
      </w:r>
    </w:p>
    <w:p w:rsidR="006C6008" w:rsidRDefault="006C6008"/>
    <w:p w:rsidR="006C6008" w:rsidRDefault="00861FD0">
      <w:r>
        <w:rPr>
          <w:b/>
        </w:rPr>
        <w:tab/>
        <w:t>&lt;SIGLA_PROJETO&gt;_ACRONIMO_ARQUIVO_&lt;NOME_ARQUIVO&gt;.&lt;EXTENSÃO</w:t>
      </w:r>
      <w:proofErr w:type="gramStart"/>
      <w:r>
        <w:rPr>
          <w:b/>
        </w:rPr>
        <w:t>&gt;</w:t>
      </w:r>
      <w:proofErr w:type="gramEnd"/>
    </w:p>
    <w:p w:rsidR="006C6008" w:rsidRDefault="00861FD0">
      <w:r>
        <w:rPr>
          <w:b/>
        </w:rPr>
        <w:tab/>
      </w:r>
      <w:r>
        <w:t>Em que:</w:t>
      </w:r>
    </w:p>
    <w:p w:rsidR="006C6008" w:rsidRDefault="00861FD0">
      <w:r>
        <w:rPr>
          <w:b/>
        </w:rPr>
        <w:tab/>
        <w:t xml:space="preserve">&lt;SIGLA_PROJETO&gt;: </w:t>
      </w:r>
      <w:r>
        <w:t xml:space="preserve">A sigla do projeto corrente, no caso, </w:t>
      </w:r>
      <w:proofErr w:type="gramStart"/>
      <w:r>
        <w:t>DEFPROC</w:t>
      </w:r>
      <w:proofErr w:type="gramEnd"/>
    </w:p>
    <w:p w:rsidR="006C6008" w:rsidRDefault="00861FD0">
      <w:r>
        <w:rPr>
          <w:b/>
        </w:rPr>
        <w:t xml:space="preserve">           &lt;ACRONIMO_ARQUIVO&gt;: </w:t>
      </w:r>
      <w:r>
        <w:t>Acrônimo do tipo do arquivo definido em 5.1.2</w:t>
      </w:r>
    </w:p>
    <w:p w:rsidR="006C6008" w:rsidRDefault="00861FD0">
      <w:r>
        <w:rPr>
          <w:b/>
        </w:rPr>
        <w:t xml:space="preserve">           &lt;NOME_ARQUIVO&gt;: </w:t>
      </w:r>
      <w:r>
        <w:t xml:space="preserve">Nome do arquivo em </w:t>
      </w:r>
      <w:proofErr w:type="spellStart"/>
      <w:r>
        <w:t>Camel</w:t>
      </w:r>
      <w:proofErr w:type="spellEnd"/>
      <w:r>
        <w:t xml:space="preserve"> Case</w:t>
      </w:r>
    </w:p>
    <w:p w:rsidR="006C6008" w:rsidRDefault="00861FD0">
      <w:r>
        <w:rPr>
          <w:b/>
        </w:rPr>
        <w:tab/>
        <w:t xml:space="preserve">&lt;EXTENSÃO&gt;: </w:t>
      </w:r>
      <w:r>
        <w:t>Extensão do arquivo</w:t>
      </w:r>
    </w:p>
    <w:p w:rsidR="006C6008" w:rsidRDefault="006C6008"/>
    <w:p w:rsidR="006C6008" w:rsidRDefault="00861FD0">
      <w:r>
        <w:rPr>
          <w:b/>
        </w:rPr>
        <w:tab/>
      </w:r>
      <w:r>
        <w:t>Os campos deverão ser substituídos pelos dados, sem acentos e espaços em brancos.</w:t>
      </w:r>
    </w:p>
    <w:p w:rsidR="006C6008" w:rsidRDefault="006C6008"/>
    <w:p w:rsidR="006C6008" w:rsidRDefault="00861FD0">
      <w:r>
        <w:tab/>
        <w:t>Por exemplo: DEFPRO_GCONF_PlanoDeGerenciaDeConfiguracao.pdf</w:t>
      </w:r>
    </w:p>
    <w:p w:rsidR="006C6008" w:rsidRDefault="006C6008"/>
    <w:p w:rsidR="006C6008" w:rsidRDefault="00861FD0">
      <w:proofErr w:type="gramStart"/>
      <w:r>
        <w:rPr>
          <w:b/>
          <w:sz w:val="24"/>
        </w:rPr>
        <w:t>5.3 Versão</w:t>
      </w:r>
      <w:proofErr w:type="gramEnd"/>
      <w:r>
        <w:rPr>
          <w:b/>
          <w:sz w:val="24"/>
        </w:rPr>
        <w:t xml:space="preserve"> dos Documentos</w:t>
      </w:r>
    </w:p>
    <w:p w:rsidR="006C6008" w:rsidRDefault="00861FD0">
      <w:r>
        <w:rPr>
          <w:b/>
        </w:rPr>
        <w:tab/>
      </w:r>
      <w:r>
        <w:t>O padrão de versionamento dos artefatos (exceto código) deve ter um número de versão segundo o padrão a seguir:</w:t>
      </w:r>
    </w:p>
    <w:p w:rsidR="006C6008" w:rsidRDefault="00861FD0">
      <w:r>
        <w:tab/>
      </w:r>
      <w:proofErr w:type="gramStart"/>
      <w:r>
        <w:t>XX.</w:t>
      </w:r>
      <w:proofErr w:type="gramEnd"/>
      <w:r>
        <w:t>YY</w:t>
      </w:r>
    </w:p>
    <w:p w:rsidR="006C6008" w:rsidRDefault="006C6008"/>
    <w:p w:rsidR="006C6008" w:rsidRDefault="00861FD0">
      <w:proofErr w:type="gramStart"/>
      <w:r>
        <w:t>onde</w:t>
      </w:r>
      <w:proofErr w:type="gramEnd"/>
      <w:r>
        <w:t>:</w:t>
      </w:r>
    </w:p>
    <w:p w:rsidR="006C6008" w:rsidRDefault="00861FD0">
      <w:r>
        <w:tab/>
      </w:r>
      <w:r>
        <w:rPr>
          <w:b/>
        </w:rPr>
        <w:t xml:space="preserve">XX </w:t>
      </w:r>
      <w:r>
        <w:t>é um número que representa uma versão final do artefato;</w:t>
      </w:r>
    </w:p>
    <w:p w:rsidR="006C6008" w:rsidRDefault="00861FD0">
      <w:r>
        <w:tab/>
      </w:r>
      <w:r>
        <w:rPr>
          <w:b/>
        </w:rPr>
        <w:t xml:space="preserve">YY </w:t>
      </w:r>
      <w:r>
        <w:t>é um número que representa uma alteração da versão XX do artefato.</w:t>
      </w:r>
    </w:p>
    <w:p w:rsidR="006C6008" w:rsidRDefault="006C6008"/>
    <w:p w:rsidR="006C6008" w:rsidRDefault="00861FD0">
      <w:r>
        <w:tab/>
        <w:t>O número de versão dos artefatos muda de acordo com as regras descritas:</w:t>
      </w:r>
    </w:p>
    <w:p w:rsidR="006C6008" w:rsidRDefault="00861FD0">
      <w:r>
        <w:tab/>
        <w:t>* A primeira versão do artefato deve ser 0.01;</w:t>
      </w:r>
    </w:p>
    <w:p w:rsidR="006C6008" w:rsidRDefault="00861FD0">
      <w:r>
        <w:tab/>
        <w:t>* A cada modificação no artefato, o valor YY dever ser incrementado;</w:t>
      </w:r>
    </w:p>
    <w:p w:rsidR="006C6008" w:rsidRDefault="00861FD0">
      <w:r>
        <w:tab/>
        <w:t>* Após cada aprovação do artefato, a versão XX dever ser incrementada de uma unidade e o valor YY retorna para 00, sendo assim gerada uma nova versão oficial;</w:t>
      </w:r>
    </w:p>
    <w:p w:rsidR="006C6008" w:rsidRDefault="006C6008"/>
    <w:p w:rsidR="006C6008" w:rsidRDefault="006C6008"/>
    <w:p w:rsidR="006C6008" w:rsidRDefault="006C6008"/>
    <w:p w:rsidR="006C6008" w:rsidRDefault="006C6008"/>
    <w:p w:rsidR="006C6008" w:rsidRDefault="00861FD0">
      <w:proofErr w:type="gramStart"/>
      <w:r>
        <w:rPr>
          <w:b/>
          <w:sz w:val="24"/>
        </w:rPr>
        <w:t>5.4 Criação</w:t>
      </w:r>
      <w:proofErr w:type="gramEnd"/>
      <w:r>
        <w:rPr>
          <w:b/>
          <w:sz w:val="24"/>
        </w:rPr>
        <w:t xml:space="preserve"> dos Itens</w:t>
      </w:r>
    </w:p>
    <w:p w:rsidR="006C6008" w:rsidRDefault="00861FD0">
      <w:r>
        <w:rPr>
          <w:b/>
        </w:rPr>
        <w:lastRenderedPageBreak/>
        <w:tab/>
      </w:r>
      <w:r>
        <w:t>Para cada item adicionado no repositório é preciso um aviso prévio ao Gestor de Configuração para que a lista de itens de configuração seja atualizada simultaneamente.</w:t>
      </w:r>
    </w:p>
    <w:p w:rsidR="006C6008" w:rsidRDefault="006C6008"/>
    <w:p w:rsidR="006C6008" w:rsidRDefault="00861FD0">
      <w:proofErr w:type="gramStart"/>
      <w:r>
        <w:rPr>
          <w:b/>
          <w:sz w:val="24"/>
        </w:rPr>
        <w:t>5.5 Descontinuação</w:t>
      </w:r>
      <w:proofErr w:type="gramEnd"/>
      <w:r>
        <w:rPr>
          <w:b/>
          <w:sz w:val="24"/>
        </w:rPr>
        <w:t xml:space="preserve"> dos Itens</w:t>
      </w:r>
    </w:p>
    <w:p w:rsidR="006C6008" w:rsidRDefault="00861FD0">
      <w:r>
        <w:rPr>
          <w:b/>
        </w:rPr>
        <w:tab/>
      </w:r>
      <w:r>
        <w:t xml:space="preserve">Para os itens de configuração que não serão mais usados, deverá ser criado </w:t>
      </w:r>
      <w:proofErr w:type="gramStart"/>
      <w:r>
        <w:t>uma pasta dentro de cada papel chamada Descontinuados</w:t>
      </w:r>
      <w:proofErr w:type="gramEnd"/>
      <w:r>
        <w:t>, e todos os itens que não serão mais usados deverão ser colocados na mesma.</w:t>
      </w:r>
    </w:p>
    <w:p w:rsidR="006C6008" w:rsidRDefault="006C6008"/>
    <w:p w:rsidR="006C6008" w:rsidRDefault="00861FD0">
      <w:r>
        <w:rPr>
          <w:b/>
          <w:sz w:val="24"/>
        </w:rPr>
        <w:t>5.6 Acrônimos</w:t>
      </w:r>
    </w:p>
    <w:p w:rsidR="006C6008" w:rsidRDefault="00861FD0">
      <w:r>
        <w:rPr>
          <w:b/>
        </w:rPr>
        <w:tab/>
      </w:r>
      <w:r>
        <w:t>Segue abaixo a definição dos acrônimos de todos os artefatos do projeto com a definição do tipo de documento correspondente.</w:t>
      </w:r>
    </w:p>
    <w:p w:rsidR="006C6008" w:rsidRDefault="006C6008"/>
    <w:p w:rsidR="006C6008" w:rsidRDefault="006C6008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</w:rPr>
              <w:t>Acrônimo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</w:rPr>
              <w:t>Tipo de Documento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TAP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Termo de Abertura do Projeto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MDCV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Modelo de Ciclo de Vida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METEST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Métricas e Estimativas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ADF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Análise e Definição de Ferramentas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Arquitetura de Software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ATAR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Ata de Reunião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ATARAP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Ata de Reunião da Abertura do Projeto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 xml:space="preserve">WBS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Breakdown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 xml:space="preserve"> (EAP)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ESC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Escopo Preliminar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CRON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Cronograma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Plano de Gerência de Configuração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PRGC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Processo de Gerência de Configuração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PRGQA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Processo de Gerência de Qualidade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CHKQA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Qualidade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TEMPL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 xml:space="preserve">Documentos de </w:t>
            </w:r>
            <w:proofErr w:type="spellStart"/>
            <w:r>
              <w:t>Template</w:t>
            </w:r>
            <w:proofErr w:type="spellEnd"/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PLEREQ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Plano de Engenharia de Requisitos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DESREQ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Documentos de Especificação de Requisitos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Documento de Requisito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lastRenderedPageBreak/>
              <w:t>PS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Projeto de Software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PROT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Imagem de Protótipo de Tela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BD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Banco de Dados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USA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Usabilidade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Plano de Gerencia de Tempo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REBASE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 xml:space="preserve">Relatório de Estabelecimento de </w:t>
            </w:r>
            <w:proofErr w:type="spellStart"/>
            <w:r>
              <w:t>Baseline</w:t>
            </w:r>
            <w:proofErr w:type="spellEnd"/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Plano de Garantia da Qualidade do Processo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CVP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Ciclo de Vida do Projeto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PLGE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Plano de Gerência de Escopo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PGT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Planejamento de Gerência de Teste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Plano de Medição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RMED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Relatório de Medição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MED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Documento de Medição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PMREQ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Plano de Mudança de Requisitos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RELS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Relatório do Sonar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DGCOMP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Diagrama de Componentes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DGC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Diagrama de Classes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Auditoria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ESTUS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Estórias de Usuários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WIKI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 xml:space="preserve">Referências a Wiki do </w:t>
            </w:r>
            <w:proofErr w:type="spellStart"/>
            <w:r>
              <w:t>Redmine</w:t>
            </w:r>
            <w:proofErr w:type="spellEnd"/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VGP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Visão Geral do Projeto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SME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Solicitação de Mudança de Escopo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MEP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Manual de Execução do Projeto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IIGC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Identificação dos Itens de Configuração da Gerência de Configuração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PGP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 xml:space="preserve">Processo de Gerência de </w:t>
            </w:r>
            <w:proofErr w:type="spellStart"/>
            <w:r>
              <w:t>Portifólio</w:t>
            </w:r>
            <w:proofErr w:type="spellEnd"/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FSM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Formulário de Solicitação de Mudanças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lastRenderedPageBreak/>
              <w:t>PAGQA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Planilha de Avaliação Gerência de Qualidade do Processo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CHKINCB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Inconsistência de </w:t>
            </w:r>
            <w:proofErr w:type="spellStart"/>
            <w:r>
              <w:t>Baseline</w:t>
            </w:r>
            <w:proofErr w:type="spellEnd"/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ASM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Análise de Solicitação de Mudança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PLSM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Plano de Solicitação de Mudança</w:t>
            </w:r>
          </w:p>
        </w:tc>
      </w:tr>
      <w:tr w:rsidR="006C6008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CHKVPR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Checklist</w:t>
            </w:r>
            <w:proofErr w:type="spellEnd"/>
            <w:r>
              <w:t xml:space="preserve"> de Verificação de Processos</w:t>
            </w:r>
          </w:p>
        </w:tc>
      </w:tr>
    </w:tbl>
    <w:p w:rsidR="006C6008" w:rsidRDefault="006C6008"/>
    <w:p w:rsidR="006C6008" w:rsidRDefault="006C6008"/>
    <w:p w:rsidR="006C6008" w:rsidRDefault="00861FD0">
      <w:proofErr w:type="gramStart"/>
      <w:r>
        <w:rPr>
          <w:b/>
          <w:sz w:val="24"/>
        </w:rPr>
        <w:t>5.6 Local</w:t>
      </w:r>
      <w:proofErr w:type="gramEnd"/>
      <w:r>
        <w:rPr>
          <w:b/>
          <w:sz w:val="24"/>
        </w:rPr>
        <w:t xml:space="preserve"> de Armazenamento</w:t>
      </w:r>
    </w:p>
    <w:p w:rsidR="006C6008" w:rsidRDefault="00861FD0">
      <w:r>
        <w:tab/>
        <w:t>Os artefatos resultantes do projeto serão mantidos em uma biblioteca controlada pela gerencia de configuração.</w:t>
      </w:r>
    </w:p>
    <w:p w:rsidR="006C6008" w:rsidRDefault="00861FD0">
      <w:r>
        <w:tab/>
        <w:t>Os caminhos definidos para o armazenamento dos artefatos são:</w:t>
      </w:r>
    </w:p>
    <w:p w:rsidR="006C6008" w:rsidRPr="00900980" w:rsidRDefault="00861FD0">
      <w:pPr>
        <w:rPr>
          <w:lang w:val="en-US"/>
        </w:rPr>
      </w:pPr>
      <w:r>
        <w:tab/>
      </w:r>
      <w:r>
        <w:tab/>
      </w:r>
      <w:r w:rsidRPr="00900980">
        <w:rPr>
          <w:lang w:val="en-US"/>
        </w:rPr>
        <w:t xml:space="preserve">Google Code: </w:t>
      </w:r>
      <w:hyperlink r:id="rId7">
        <w:r w:rsidRPr="00900980">
          <w:rPr>
            <w:color w:val="1155CC"/>
            <w:u w:val="single"/>
            <w:lang w:val="en-US"/>
          </w:rPr>
          <w:t>https://code.google.com/p/defproc-012013/</w:t>
        </w:r>
      </w:hyperlink>
    </w:p>
    <w:p w:rsidR="006C6008" w:rsidRDefault="00861FD0">
      <w:r w:rsidRPr="00900980">
        <w:rPr>
          <w:lang w:val="en-US"/>
        </w:rPr>
        <w:tab/>
      </w:r>
      <w:r w:rsidRPr="00900980">
        <w:rPr>
          <w:lang w:val="en-US"/>
        </w:rPr>
        <w:tab/>
      </w:r>
      <w:r>
        <w:t>Guarda o histórico de mudança dos códigos.</w:t>
      </w:r>
    </w:p>
    <w:p w:rsidR="006C6008" w:rsidRDefault="00861FD0">
      <w:r>
        <w:tab/>
      </w:r>
      <w:r>
        <w:tab/>
      </w:r>
      <w:proofErr w:type="spellStart"/>
      <w:r>
        <w:t>Redmine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http://fs.inf.ufg.br/redmine/projects/defproc-012013-</w:t>
        </w:r>
      </w:hyperlink>
    </w:p>
    <w:p w:rsidR="006C6008" w:rsidRDefault="00861FD0">
      <w:pPr>
        <w:ind w:left="720" w:firstLine="720"/>
      </w:pPr>
      <w:r>
        <w:t>Guarda o histórico das mudanças e versões das documentações do projeto.</w:t>
      </w:r>
    </w:p>
    <w:p w:rsidR="006C6008" w:rsidRDefault="006C6008">
      <w:pPr>
        <w:ind w:left="720" w:firstLine="720"/>
      </w:pPr>
    </w:p>
    <w:p w:rsidR="006C6008" w:rsidRDefault="006C6008">
      <w:pPr>
        <w:ind w:left="720" w:firstLine="720"/>
      </w:pPr>
    </w:p>
    <w:p w:rsidR="006C6008" w:rsidRDefault="006C6008">
      <w:pPr>
        <w:ind w:left="720" w:firstLine="720"/>
      </w:pPr>
    </w:p>
    <w:p w:rsidR="006C6008" w:rsidRDefault="00861FD0">
      <w:proofErr w:type="gramStart"/>
      <w:r>
        <w:rPr>
          <w:b/>
          <w:sz w:val="24"/>
        </w:rPr>
        <w:t>5.7 Estrutura</w:t>
      </w:r>
      <w:proofErr w:type="gramEnd"/>
      <w:r>
        <w:rPr>
          <w:b/>
          <w:sz w:val="24"/>
        </w:rPr>
        <w:t xml:space="preserve"> de Diretórios</w:t>
      </w:r>
      <w:r>
        <w:rPr>
          <w:sz w:val="24"/>
        </w:rPr>
        <w:t xml:space="preserve"> </w:t>
      </w:r>
    </w:p>
    <w:p w:rsidR="006C6008" w:rsidRDefault="00861FD0">
      <w:r>
        <w:tab/>
        <w:t xml:space="preserve">O local de armazenamento deverá ter a estrutura definida </w:t>
      </w:r>
      <w:proofErr w:type="spellStart"/>
      <w:r>
        <w:t>abaxo</w:t>
      </w:r>
      <w:proofErr w:type="spellEnd"/>
      <w:r>
        <w:t>. Todos os usuários terão permissão de leitura e escrita a todos os documentos do repositório. Porém, toda alteração deve ser comunicada ao Gestor de Configuração para que o mesmo mantenha a estrutura atualizada.</w:t>
      </w:r>
    </w:p>
    <w:p w:rsidR="006C6008" w:rsidRDefault="006C6008"/>
    <w:p w:rsidR="006C6008" w:rsidRDefault="006C6008"/>
    <w:tbl>
      <w:tblPr>
        <w:tblW w:w="9649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9"/>
      </w:tblGrid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  <w:r>
              <w:rPr>
                <w:b/>
              </w:rPr>
              <w:t>Diretório</w:t>
            </w:r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  <w:proofErr w:type="spellStart"/>
            <w:proofErr w:type="gramStart"/>
            <w:r>
              <w:t>Artefatos_Para_Estudo</w:t>
            </w:r>
            <w:proofErr w:type="spellEnd"/>
            <w:proofErr w:type="gram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  <w:r>
              <w:t>Desenvolvimento</w:t>
            </w:r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  <w:r>
              <w:t>Desenvolvimento\</w:t>
            </w:r>
            <w:proofErr w:type="spellStart"/>
            <w:proofErr w:type="gramStart"/>
            <w:r>
              <w:t>Banco_de_Dados</w:t>
            </w:r>
            <w:proofErr w:type="spellEnd"/>
            <w:proofErr w:type="gram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  <w:r>
              <w:t>Desenvolvimento\Projeto</w:t>
            </w:r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  <w:r>
              <w:t>Desenvolvimento\Usabilidade</w:t>
            </w:r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  <w:r>
              <w:t>Desenvolvimento\Usabilidade\</w:t>
            </w:r>
            <w:proofErr w:type="spellStart"/>
            <w:proofErr w:type="gramStart"/>
            <w:r>
              <w:t>Fontes_dos_Prototipos</w:t>
            </w:r>
            <w:proofErr w:type="spellEnd"/>
            <w:proofErr w:type="gram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  <w:proofErr w:type="spellStart"/>
            <w:r>
              <w:t>Artefatos_de_Projeto</w:t>
            </w:r>
            <w:proofErr w:type="spellEnd"/>
            <w:r w:rsidR="005726AC">
              <w:t>\</w:t>
            </w:r>
            <w:bookmarkStart w:id="0" w:name="_GoBack"/>
            <w:bookmarkEnd w:id="0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Garantida_da</w:t>
            </w:r>
            <w:r w:rsidR="004F661B">
              <w:t>_Qualidade</w:t>
            </w:r>
            <w:proofErr w:type="spell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  <w:proofErr w:type="spellStart"/>
            <w:proofErr w:type="gramStart"/>
            <w:r>
              <w:t>Garantida_da_Qualidade</w:t>
            </w:r>
            <w:proofErr w:type="spellEnd"/>
            <w:proofErr w:type="gramEnd"/>
            <w:r>
              <w:t>\</w:t>
            </w:r>
            <w:proofErr w:type="spellStart"/>
            <w:r>
              <w:t>Qualidade_do_Produto</w:t>
            </w:r>
            <w:proofErr w:type="spell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DA35B5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Gerencia_de_Configuracao</w:t>
            </w:r>
            <w:proofErr w:type="spell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4F661B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 w:rsidR="00DA35B5">
              <w:t>Gerencia_de_Configuracao</w:t>
            </w:r>
            <w:proofErr w:type="spellEnd"/>
            <w:r w:rsidR="00DA35B5">
              <w:t>\</w:t>
            </w:r>
            <w:proofErr w:type="spellStart"/>
            <w:r w:rsidR="00DA35B5">
              <w:t>Templates</w:t>
            </w:r>
            <w:proofErr w:type="spell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5726AC">
            <w:pPr>
              <w:spacing w:line="240" w:lineRule="auto"/>
            </w:pPr>
            <w:proofErr w:type="gramStart"/>
            <w:r>
              <w:t>Artefatos_de_Projeto</w:t>
            </w:r>
            <w:proofErr w:type="gramEnd"/>
            <w:r>
              <w:t>\</w:t>
            </w:r>
            <w:r w:rsidR="00DA35B5">
              <w:t>Gerencia_de_Configuracao\Relatorios_de_Estabelecimento_de_Baseline</w:t>
            </w:r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5726AC">
            <w:pPr>
              <w:spacing w:line="240" w:lineRule="auto"/>
            </w:pPr>
            <w:proofErr w:type="gramStart"/>
            <w:r>
              <w:t>Artefatos_de_Projeto</w:t>
            </w:r>
            <w:proofErr w:type="gramEnd"/>
            <w:r>
              <w:t>\</w:t>
            </w:r>
            <w:r w:rsidR="00DA35B5">
              <w:t>Gerencia_de_Configuracao\Solicitacoes_Mudancas</w:t>
            </w:r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5726A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 w:rsidR="00DA35B5">
              <w:t>Gerencia_de_Projetos</w:t>
            </w:r>
            <w:proofErr w:type="spell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5726A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 w:rsidR="00DA35B5">
              <w:t>Gerencia_de_Projetos</w:t>
            </w:r>
            <w:proofErr w:type="spellEnd"/>
            <w:r w:rsidR="00DA35B5">
              <w:t>\</w:t>
            </w:r>
            <w:proofErr w:type="spellStart"/>
            <w:r w:rsidR="00DA35B5">
              <w:t>Comunicacao</w:t>
            </w:r>
            <w:proofErr w:type="spell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5726A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 w:rsidR="00DA35B5">
              <w:t>Gerencia_de_Projetos</w:t>
            </w:r>
            <w:proofErr w:type="spellEnd"/>
            <w:r w:rsidR="00DA35B5">
              <w:t>\</w:t>
            </w:r>
            <w:proofErr w:type="spellStart"/>
            <w:r w:rsidR="00DA35B5">
              <w:t>Comunicacao</w:t>
            </w:r>
            <w:proofErr w:type="spellEnd"/>
            <w:r w:rsidR="00DA35B5">
              <w:t>\Atas</w:t>
            </w:r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5726A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 w:rsidR="00DA35B5">
              <w:t>Gerencia_de_Projetos</w:t>
            </w:r>
            <w:proofErr w:type="spellEnd"/>
            <w:r w:rsidR="00DA35B5">
              <w:t>\Escopo</w:t>
            </w:r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5726A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 w:rsidR="00DA35B5">
              <w:t>Gerencia_de_Projetos</w:t>
            </w:r>
            <w:proofErr w:type="spellEnd"/>
            <w:r w:rsidR="00DA35B5">
              <w:t>\Tempo</w:t>
            </w:r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5726A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 w:rsidR="00DA35B5">
              <w:t>Gerencia_de_Testes</w:t>
            </w:r>
            <w:proofErr w:type="spell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4F661B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 w:rsidR="00DA35B5">
              <w:t>Medicao</w:t>
            </w:r>
            <w:proofErr w:type="spellEnd"/>
          </w:p>
        </w:tc>
      </w:tr>
      <w:tr w:rsidR="004F661B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61B" w:rsidRDefault="004F661B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Medicao</w:t>
            </w:r>
            <w:proofErr w:type="spellEnd"/>
            <w:r>
              <w:t>\</w:t>
            </w:r>
            <w:proofErr w:type="spellStart"/>
            <w:r>
              <w:t>Relatorios</w:t>
            </w:r>
            <w:proofErr w:type="spellEnd"/>
          </w:p>
        </w:tc>
      </w:tr>
      <w:tr w:rsidR="004F661B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61B" w:rsidRDefault="004F661B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Medicao</w:t>
            </w:r>
            <w:proofErr w:type="spellEnd"/>
            <w:r>
              <w:t>\</w:t>
            </w:r>
            <w:proofErr w:type="spellStart"/>
            <w:r>
              <w:t>Templates</w:t>
            </w:r>
            <w:proofErr w:type="spell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4F661B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</w:t>
            </w:r>
            <w:proofErr w:type="spellStart"/>
            <w:r>
              <w:t>Gerencia_de_</w:t>
            </w:r>
            <w:r w:rsidR="00DA35B5">
              <w:t>Requisitos</w:t>
            </w:r>
            <w:proofErr w:type="spellEnd"/>
          </w:p>
        </w:tc>
      </w:tr>
      <w:tr w:rsidR="00DA35B5" w:rsidTr="005726AC">
        <w:tc>
          <w:tcPr>
            <w:tcW w:w="96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5B5" w:rsidRDefault="005726AC">
            <w:pPr>
              <w:spacing w:line="240" w:lineRule="auto"/>
            </w:pPr>
            <w:proofErr w:type="spellStart"/>
            <w:proofErr w:type="gramStart"/>
            <w:r>
              <w:t>Artefatos_de_Projeto</w:t>
            </w:r>
            <w:proofErr w:type="spellEnd"/>
            <w:proofErr w:type="gramEnd"/>
            <w:r>
              <w:t>\Requisitos</w:t>
            </w:r>
          </w:p>
        </w:tc>
      </w:tr>
    </w:tbl>
    <w:p w:rsidR="006C6008" w:rsidRDefault="006C6008"/>
    <w:p w:rsidR="006C6008" w:rsidRDefault="006C6008"/>
    <w:p w:rsidR="006C6008" w:rsidRDefault="00861FD0">
      <w:proofErr w:type="gramStart"/>
      <w:r>
        <w:rPr>
          <w:b/>
          <w:sz w:val="24"/>
        </w:rPr>
        <w:t>5.8 Lista</w:t>
      </w:r>
      <w:proofErr w:type="gramEnd"/>
      <w:r>
        <w:rPr>
          <w:b/>
          <w:sz w:val="24"/>
        </w:rPr>
        <w:t xml:space="preserve"> de Itens de Configuração</w:t>
      </w:r>
    </w:p>
    <w:p w:rsidR="006C6008" w:rsidRDefault="00861FD0">
      <w:r>
        <w:t>(a ser definido)</w:t>
      </w:r>
    </w:p>
    <w:p w:rsidR="006C6008" w:rsidRDefault="006C6008"/>
    <w:p w:rsidR="006C6008" w:rsidRDefault="00861FD0"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Baselines</w:t>
      </w:r>
      <w:proofErr w:type="spellEnd"/>
      <w:r>
        <w:rPr>
          <w:b/>
          <w:sz w:val="24"/>
        </w:rPr>
        <w:t xml:space="preserve"> do Projeto</w:t>
      </w:r>
    </w:p>
    <w:p w:rsidR="006C6008" w:rsidRDefault="006C6008"/>
    <w:p w:rsidR="006C6008" w:rsidRDefault="00861FD0">
      <w:r>
        <w:t xml:space="preserve">As </w:t>
      </w:r>
      <w:proofErr w:type="spellStart"/>
      <w:r>
        <w:t>baselines</w:t>
      </w:r>
      <w:proofErr w:type="spellEnd"/>
      <w:r>
        <w:t xml:space="preserve"> geradas para o projeto:</w:t>
      </w:r>
    </w:p>
    <w:p w:rsidR="006C6008" w:rsidRDefault="006C6008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C6008"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rPr>
                <w:b/>
              </w:rPr>
              <w:t>Baseline</w:t>
            </w:r>
            <w:proofErr w:type="spellEnd"/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</w:rPr>
              <w:t>Descrição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</w:rPr>
              <w:t>Padrão</w:t>
            </w:r>
          </w:p>
        </w:tc>
      </w:tr>
      <w:tr w:rsidR="006C600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Requisitos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Marcado assim que for concluída análise de requisitos da Iteração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</w:tr>
      <w:tr w:rsidR="006C600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Análise e Projeto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 xml:space="preserve">Marcado quando forem </w:t>
            </w:r>
            <w:r>
              <w:lastRenderedPageBreak/>
              <w:t>concluídos a análise e o projeto de cada iteração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</w:tr>
      <w:tr w:rsidR="006C600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lastRenderedPageBreak/>
              <w:t>Build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Criada a cada build para o software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</w:tr>
      <w:tr w:rsidR="006C600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Release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Criado a cada release do software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</w:tr>
      <w:tr w:rsidR="006C6008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Documentos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Criado após a aprovação de um documento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</w:tr>
    </w:tbl>
    <w:p w:rsidR="006C6008" w:rsidRDefault="006C6008"/>
    <w:p w:rsidR="006C6008" w:rsidRDefault="006C6008"/>
    <w:p w:rsidR="006C6008" w:rsidRDefault="00861FD0">
      <w:proofErr w:type="gramStart"/>
      <w:r>
        <w:rPr>
          <w:b/>
          <w:sz w:val="24"/>
        </w:rPr>
        <w:t>7</w:t>
      </w:r>
      <w:proofErr w:type="gramEnd"/>
      <w:r>
        <w:rPr>
          <w:b/>
          <w:sz w:val="28"/>
        </w:rPr>
        <w:t xml:space="preserve"> </w:t>
      </w:r>
      <w:r>
        <w:rPr>
          <w:b/>
          <w:sz w:val="24"/>
        </w:rPr>
        <w:t>Padrões e Ferramentas</w:t>
      </w:r>
    </w:p>
    <w:p w:rsidR="006C6008" w:rsidRDefault="006C6008"/>
    <w:p w:rsidR="006C6008" w:rsidRDefault="00861FD0">
      <w:r>
        <w:rPr>
          <w:b/>
          <w:sz w:val="24"/>
        </w:rPr>
        <w:t>7.1 Ferramentas</w:t>
      </w:r>
    </w:p>
    <w:p w:rsidR="006C6008" w:rsidRDefault="006C6008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</w:rPr>
              <w:t>Tipo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</w:rPr>
              <w:t>Ferramenta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</w:rPr>
              <w:t>Plataforma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rPr>
                <w:b/>
              </w:rPr>
              <w:t>Versão</w:t>
            </w: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Suite</w:t>
            </w:r>
            <w:proofErr w:type="spellEnd"/>
            <w:r>
              <w:t xml:space="preserve"> de Escritório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 xml:space="preserve">Google </w:t>
            </w:r>
            <w:proofErr w:type="spellStart"/>
            <w:r>
              <w:t>Docs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~</w:t>
            </w: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Controle de Versão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Subversion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1.6 ou superior</w:t>
            </w: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Modelagem UML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Astah</w:t>
            </w:r>
            <w:proofErr w:type="spellEnd"/>
            <w:proofErr w:type="gramStart"/>
            <w:r>
              <w:t xml:space="preserve">  </w:t>
            </w:r>
            <w:proofErr w:type="spellStart"/>
            <w:proofErr w:type="gramEnd"/>
            <w:r>
              <w:t>Community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6.x ou superior</w:t>
            </w: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Integração Contínua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Hudson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6C6008">
            <w:pPr>
              <w:spacing w:line="240" w:lineRule="auto"/>
            </w:pP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Qualidade do Código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Sonar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3.0 ou superior</w:t>
            </w: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Gerenciador de artefatos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Artifactory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Web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2.6 ou superior</w:t>
            </w: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Linguagem de Programação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Java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1.6 ou superior</w:t>
            </w: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IDE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Netbeans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gramStart"/>
            <w:r>
              <w:t>7</w:t>
            </w:r>
            <w:proofErr w:type="gramEnd"/>
            <w:r>
              <w:t xml:space="preserve"> ou superior</w:t>
            </w:r>
          </w:p>
        </w:tc>
      </w:tr>
      <w:tr w:rsidR="006C6008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Gerenciamento de Projeto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Redmine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008" w:rsidRDefault="00861FD0">
            <w:pPr>
              <w:spacing w:line="240" w:lineRule="auto"/>
            </w:pPr>
            <w:r>
              <w:t>2.1.6 ou superior</w:t>
            </w:r>
          </w:p>
        </w:tc>
      </w:tr>
    </w:tbl>
    <w:p w:rsidR="006C6008" w:rsidRDefault="006C6008"/>
    <w:p w:rsidR="006C6008" w:rsidRDefault="00861FD0">
      <w:r>
        <w:rPr>
          <w:b/>
          <w:sz w:val="24"/>
        </w:rPr>
        <w:t>7.2 Padrões</w:t>
      </w:r>
    </w:p>
    <w:p w:rsidR="006C6008" w:rsidRDefault="006C6008"/>
    <w:p w:rsidR="006C6008" w:rsidRDefault="00861FD0">
      <w:r>
        <w:rPr>
          <w:b/>
          <w:sz w:val="24"/>
        </w:rPr>
        <w:t xml:space="preserve">7.2.1 Padrões de </w:t>
      </w:r>
      <w:proofErr w:type="spellStart"/>
      <w:r>
        <w:rPr>
          <w:b/>
          <w:sz w:val="24"/>
        </w:rPr>
        <w:t>commit</w:t>
      </w:r>
      <w:proofErr w:type="spellEnd"/>
      <w:r>
        <w:rPr>
          <w:b/>
          <w:sz w:val="24"/>
        </w:rPr>
        <w:t xml:space="preserve"> ao repositório</w:t>
      </w:r>
    </w:p>
    <w:p w:rsidR="006C6008" w:rsidRDefault="00861FD0">
      <w:r>
        <w:rPr>
          <w:b/>
        </w:rPr>
        <w:tab/>
      </w:r>
      <w:r>
        <w:t xml:space="preserve">Sempre que for realizado um </w:t>
      </w:r>
      <w:proofErr w:type="spellStart"/>
      <w:r>
        <w:t>commit</w:t>
      </w:r>
      <w:proofErr w:type="spellEnd"/>
      <w:r>
        <w:t xml:space="preserve"> ao repositório de versionamento é obrigatório o envio da mensagem. Esta mensagem seguirá o padrão:</w:t>
      </w:r>
    </w:p>
    <w:p w:rsidR="006C6008" w:rsidRDefault="00861FD0">
      <w:r>
        <w:tab/>
      </w:r>
      <w:proofErr w:type="spellStart"/>
      <w:proofErr w:type="gramStart"/>
      <w:r>
        <w:t>ref</w:t>
      </w:r>
      <w:proofErr w:type="spellEnd"/>
      <w:r>
        <w:t>_</w:t>
      </w:r>
      <w:proofErr w:type="gramEnd"/>
      <w:r>
        <w:t>#&lt;</w:t>
      </w:r>
      <w:proofErr w:type="spellStart"/>
      <w:r>
        <w:t>numero_da_atividade</w:t>
      </w:r>
      <w:proofErr w:type="spellEnd"/>
      <w:r>
        <w:t>&gt; - &lt;Mensagem&gt;</w:t>
      </w:r>
    </w:p>
    <w:p w:rsidR="006C6008" w:rsidRDefault="006C6008"/>
    <w:p w:rsidR="006C6008" w:rsidRDefault="006C6008"/>
    <w:p w:rsidR="006C6008" w:rsidRDefault="00861FD0">
      <w:proofErr w:type="gramStart"/>
      <w:r>
        <w:rPr>
          <w:b/>
          <w:sz w:val="24"/>
        </w:rPr>
        <w:lastRenderedPageBreak/>
        <w:t>8</w:t>
      </w:r>
      <w:proofErr w:type="gramEnd"/>
      <w:r>
        <w:rPr>
          <w:b/>
          <w:sz w:val="24"/>
        </w:rPr>
        <w:t xml:space="preserve"> Atividades</w:t>
      </w:r>
    </w:p>
    <w:p w:rsidR="006C6008" w:rsidRDefault="006C6008"/>
    <w:p w:rsidR="006C6008" w:rsidRDefault="00861FD0">
      <w:proofErr w:type="gramStart"/>
      <w:r>
        <w:rPr>
          <w:b/>
          <w:sz w:val="24"/>
        </w:rPr>
        <w:t>8.1 Planejamento</w:t>
      </w:r>
      <w:proofErr w:type="gramEnd"/>
      <w:r>
        <w:rPr>
          <w:b/>
          <w:sz w:val="24"/>
        </w:rPr>
        <w:t xml:space="preserve"> da Configuração</w:t>
      </w:r>
    </w:p>
    <w:p w:rsidR="006C6008" w:rsidRDefault="00861FD0">
      <w:r>
        <w:rPr>
          <w:b/>
        </w:rPr>
        <w:tab/>
      </w:r>
      <w:r>
        <w:t>A cada fase ou iteração o Gerente de Configuração deve atualizar este plano de gerência de configuração de acordo com a necessidade.</w:t>
      </w:r>
    </w:p>
    <w:p w:rsidR="006C6008" w:rsidRDefault="006C6008"/>
    <w:p w:rsidR="006C6008" w:rsidRDefault="00861FD0">
      <w:r>
        <w:rPr>
          <w:b/>
          <w:sz w:val="24"/>
        </w:rPr>
        <w:t xml:space="preserve">8.2 Analisar Solicitação de Mudança em </w:t>
      </w:r>
      <w:proofErr w:type="spellStart"/>
      <w:r>
        <w:rPr>
          <w:b/>
          <w:sz w:val="24"/>
        </w:rPr>
        <w:t>Baseline</w:t>
      </w:r>
      <w:proofErr w:type="spellEnd"/>
    </w:p>
    <w:p w:rsidR="006C6008" w:rsidRDefault="00861FD0">
      <w:r>
        <w:rPr>
          <w:b/>
        </w:rPr>
        <w:tab/>
      </w:r>
      <w:r>
        <w:t xml:space="preserve">Cada solicitação realizada deverá passar por uma análise de solicitação de mudança em </w:t>
      </w:r>
      <w:proofErr w:type="spellStart"/>
      <w:r>
        <w:t>baseline</w:t>
      </w:r>
      <w:proofErr w:type="spellEnd"/>
      <w:r>
        <w:t>.</w:t>
      </w:r>
    </w:p>
    <w:p w:rsidR="006C6008" w:rsidRDefault="006C6008"/>
    <w:p w:rsidR="006C6008" w:rsidRDefault="00861FD0">
      <w:r>
        <w:rPr>
          <w:b/>
          <w:sz w:val="24"/>
        </w:rPr>
        <w:t xml:space="preserve">8.3 Planejar Mudança em </w:t>
      </w:r>
      <w:proofErr w:type="spellStart"/>
      <w:r>
        <w:rPr>
          <w:b/>
          <w:sz w:val="24"/>
        </w:rPr>
        <w:t>Baseline</w:t>
      </w:r>
      <w:proofErr w:type="spellEnd"/>
    </w:p>
    <w:p w:rsidR="006C6008" w:rsidRDefault="00861FD0">
      <w:r>
        <w:tab/>
        <w:t xml:space="preserve">Com a análise de mudança aprovada o gestor deverá planejar a implementação da mudança solicitada juntamente com a Gerência de Projetos e Integração incluindo no cronograma do projeto as atividades relativas </w:t>
      </w:r>
      <w:proofErr w:type="gramStart"/>
      <w:r>
        <w:t>a</w:t>
      </w:r>
      <w:proofErr w:type="gramEnd"/>
      <w:r>
        <w:t xml:space="preserve"> mudança aprovada e solicitada.</w:t>
      </w:r>
    </w:p>
    <w:p w:rsidR="006C6008" w:rsidRDefault="006C6008"/>
    <w:p w:rsidR="006C6008" w:rsidRDefault="00861FD0">
      <w:r>
        <w:rPr>
          <w:b/>
          <w:sz w:val="24"/>
        </w:rPr>
        <w:t xml:space="preserve">8.4 </w:t>
      </w:r>
      <w:proofErr w:type="gramStart"/>
      <w:r>
        <w:rPr>
          <w:b/>
          <w:sz w:val="24"/>
        </w:rPr>
        <w:t>Implementar</w:t>
      </w:r>
      <w:proofErr w:type="gramEnd"/>
      <w:r>
        <w:rPr>
          <w:b/>
          <w:sz w:val="24"/>
        </w:rPr>
        <w:t xml:space="preserve"> Mudança em </w:t>
      </w:r>
      <w:proofErr w:type="spellStart"/>
      <w:r>
        <w:rPr>
          <w:b/>
          <w:sz w:val="24"/>
        </w:rPr>
        <w:t>Baseline</w:t>
      </w:r>
      <w:proofErr w:type="spellEnd"/>
    </w:p>
    <w:p w:rsidR="006C6008" w:rsidRDefault="00861FD0">
      <w:r>
        <w:tab/>
        <w:t xml:space="preserve">Com as atividades de mudança incluídas no cronograma, </w:t>
      </w:r>
      <w:proofErr w:type="gramStart"/>
      <w:r>
        <w:t>a</w:t>
      </w:r>
      <w:proofErr w:type="gramEnd"/>
      <w:r>
        <w:t xml:space="preserve"> medida que elas forem finalizadas o Gestor de configuração deverá ver se as mudanças estão de acordo com o que foi </w:t>
      </w:r>
    </w:p>
    <w:p w:rsidR="006C6008" w:rsidRDefault="00861FD0">
      <w:proofErr w:type="gramStart"/>
      <w:r>
        <w:t>previsto</w:t>
      </w:r>
      <w:proofErr w:type="gramEnd"/>
      <w:r>
        <w:t xml:space="preserve"> no plano de mudança em </w:t>
      </w:r>
      <w:proofErr w:type="spellStart"/>
      <w:r>
        <w:t>baseline</w:t>
      </w:r>
      <w:proofErr w:type="spellEnd"/>
      <w:r>
        <w:t>.</w:t>
      </w:r>
    </w:p>
    <w:p w:rsidR="006C6008" w:rsidRDefault="006C6008"/>
    <w:p w:rsidR="006C6008" w:rsidRDefault="006C6008"/>
    <w:sectPr w:rsidR="006C600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F6" w:rsidRDefault="00A048F6">
      <w:pPr>
        <w:spacing w:line="240" w:lineRule="auto"/>
      </w:pPr>
      <w:r>
        <w:separator/>
      </w:r>
    </w:p>
  </w:endnote>
  <w:endnote w:type="continuationSeparator" w:id="0">
    <w:p w:rsidR="00A048F6" w:rsidRDefault="00A04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F6" w:rsidRDefault="00A048F6">
      <w:pPr>
        <w:spacing w:line="240" w:lineRule="auto"/>
      </w:pPr>
      <w:r>
        <w:separator/>
      </w:r>
    </w:p>
  </w:footnote>
  <w:footnote w:type="continuationSeparator" w:id="0">
    <w:p w:rsidR="00A048F6" w:rsidRDefault="00A048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08" w:rsidRDefault="00861FD0">
    <w:r>
      <w:rPr>
        <w:sz w:val="20"/>
      </w:rPr>
      <w:t>Fábrica de Software - Instituto de Informática - Universidade Federal de Goiás</w:t>
    </w:r>
  </w:p>
  <w:p w:rsidR="006C6008" w:rsidRDefault="000F413C">
    <w:r>
      <w:rPr>
        <w:sz w:val="20"/>
      </w:rPr>
      <w:t>CONTPATRI</w:t>
    </w:r>
  </w:p>
  <w:p w:rsidR="000F413C" w:rsidRPr="000F413C" w:rsidRDefault="000F413C">
    <w:pPr>
      <w:rPr>
        <w:sz w:val="20"/>
      </w:rPr>
    </w:pPr>
    <w:proofErr w:type="spellStart"/>
    <w:proofErr w:type="gramStart"/>
    <w:r>
      <w:rPr>
        <w:sz w:val="20"/>
      </w:rPr>
      <w:t>CONTPATRI</w:t>
    </w:r>
    <w:r w:rsidR="00861FD0">
      <w:rPr>
        <w:sz w:val="20"/>
      </w:rPr>
      <w:t>_GCONF_</w:t>
    </w:r>
    <w:r>
      <w:rPr>
        <w:sz w:val="20"/>
      </w:rPr>
      <w:t>plano_gerencia_configuracao</w:t>
    </w:r>
    <w:proofErr w:type="spellEnd"/>
    <w:proofErr w:type="gramEnd"/>
    <w:r>
      <w:rPr>
        <w:sz w:val="20"/>
      </w:rPr>
      <w:t xml:space="preserve"> - Versão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C6008"/>
    <w:rsid w:val="000F413C"/>
    <w:rsid w:val="004F661B"/>
    <w:rsid w:val="005726AC"/>
    <w:rsid w:val="006C6008"/>
    <w:rsid w:val="00861FD0"/>
    <w:rsid w:val="00900980"/>
    <w:rsid w:val="00A048F6"/>
    <w:rsid w:val="00D16E1D"/>
    <w:rsid w:val="00DA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Normal"/>
    <w:link w:val="CabealhoChar"/>
    <w:uiPriority w:val="99"/>
    <w:unhideWhenUsed/>
    <w:rsid w:val="000F413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413C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0F413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413C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Cabealho">
    <w:name w:val="header"/>
    <w:basedOn w:val="Normal"/>
    <w:link w:val="CabealhoChar"/>
    <w:uiPriority w:val="99"/>
    <w:unhideWhenUsed/>
    <w:rsid w:val="000F413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413C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0F413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413C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.inf.ufg.br/redmine/projects/defproc-012013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google.com/p/defproc-012013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1517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Gerência de Configuração.docx</vt:lpstr>
    </vt:vector>
  </TitlesOfParts>
  <Company/>
  <LinksUpToDate>false</LinksUpToDate>
  <CharactersWithSpaces>9694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Gerência de Configuração.docx</dc:title>
  <dc:creator>Jonathan</dc:creator>
  <cp:lastModifiedBy>Jonathan Silva Pereira</cp:lastModifiedBy>
  <cp:revision>2</cp:revision>
  <dcterms:created xsi:type="dcterms:W3CDTF">2013-09-05T23:50:00Z</dcterms:created>
  <dcterms:modified xsi:type="dcterms:W3CDTF">2013-09-05T23:50:00Z</dcterms:modified>
</cp:coreProperties>
</file>