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38F63337" w:rsidR="004D7510" w:rsidRPr="00F67A0B" w:rsidRDefault="00913CE6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Documento de Arquitectura de Software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02F73AA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Sistema Integrado de Gestión para el </w:t>
      </w:r>
      <w:r w:rsidR="001E02A3">
        <w:rPr>
          <w:rFonts w:ascii="Arial" w:hAnsi="Arial" w:cs="Arial"/>
          <w:b/>
          <w:i/>
          <w:color w:val="00B050"/>
          <w:sz w:val="36"/>
          <w:szCs w:val="36"/>
        </w:rPr>
        <w:t>Laboratorio De Análisis Agronómicos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67B5786D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913CE6">
        <w:rPr>
          <w:rFonts w:ascii="Arial" w:hAnsi="Arial" w:cs="Arial"/>
          <w:b/>
          <w:i/>
          <w:color w:val="00B050"/>
          <w:sz w:val="36"/>
          <w:szCs w:val="36"/>
        </w:rPr>
        <w:t>20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</w:t>
      </w:r>
      <w:r w:rsidR="00913CE6">
        <w:rPr>
          <w:rFonts w:ascii="Arial" w:hAnsi="Arial" w:cs="Arial"/>
          <w:b/>
          <w:i/>
          <w:color w:val="00B050"/>
          <w:sz w:val="36"/>
          <w:szCs w:val="36"/>
        </w:rPr>
        <w:t>10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3D625035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="00913CE6">
        <w:rPr>
          <w:rFonts w:ascii="Arial" w:hAnsi="Arial" w:cs="Arial"/>
          <w:b/>
          <w:i/>
          <w:color w:val="00B050"/>
          <w:sz w:val="36"/>
          <w:szCs w:val="36"/>
        </w:rPr>
        <w:t>1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.0</w:t>
      </w:r>
    </w:p>
    <w:p w14:paraId="161964E2" w14:textId="1B459A32" w:rsidR="004D7510" w:rsidRDefault="004D7510" w:rsidP="006B7AF4">
      <w:pPr>
        <w:pStyle w:val="Textoindependiente"/>
      </w:pPr>
    </w:p>
    <w:p w14:paraId="260A3A5E" w14:textId="77777777" w:rsidR="004D7510" w:rsidRDefault="004D7510" w:rsidP="006B7AF4">
      <w:pPr>
        <w:pStyle w:val="Textoindependiente"/>
      </w:pPr>
    </w:p>
    <w:p w14:paraId="236922EE" w14:textId="77777777" w:rsidR="004D7510" w:rsidRDefault="004D7510" w:rsidP="006B7AF4">
      <w:pPr>
        <w:pStyle w:val="Textoindependiente"/>
      </w:pPr>
    </w:p>
    <w:p w14:paraId="76949D0F" w14:textId="77777777" w:rsidR="004D7510" w:rsidRDefault="004D7510" w:rsidP="006B7AF4">
      <w:pPr>
        <w:pStyle w:val="Textoindependiente"/>
      </w:pPr>
    </w:p>
    <w:p w14:paraId="27435032" w14:textId="77777777" w:rsidR="004D7510" w:rsidRDefault="004D7510" w:rsidP="006B7AF4">
      <w:pPr>
        <w:pStyle w:val="Textoindependiente"/>
      </w:pPr>
    </w:p>
    <w:p w14:paraId="28405004" w14:textId="77777777" w:rsidR="004D7510" w:rsidRDefault="004D7510" w:rsidP="006B7AF4">
      <w:pPr>
        <w:pStyle w:val="Textoindependiente"/>
      </w:pPr>
    </w:p>
    <w:p w14:paraId="32B2D065" w14:textId="77777777" w:rsidR="004D7510" w:rsidRDefault="004D7510" w:rsidP="006B7AF4">
      <w:pPr>
        <w:pStyle w:val="Textoindependiente"/>
      </w:pPr>
    </w:p>
    <w:p w14:paraId="1BE003A5" w14:textId="77777777" w:rsidR="004D7510" w:rsidRDefault="004D7510" w:rsidP="006B7AF4">
      <w:pPr>
        <w:pStyle w:val="Textoindependiente"/>
      </w:pPr>
    </w:p>
    <w:p w14:paraId="08616A05" w14:textId="77777777" w:rsidR="004D7510" w:rsidRDefault="004D7510" w:rsidP="006B7AF4">
      <w:pPr>
        <w:pStyle w:val="Textoindependiente"/>
      </w:pPr>
    </w:p>
    <w:p w14:paraId="051E40A9" w14:textId="77777777" w:rsidR="004D7510" w:rsidRDefault="004D7510" w:rsidP="006B7AF4">
      <w:pPr>
        <w:pStyle w:val="Textoindependiente"/>
      </w:pPr>
    </w:p>
    <w:p w14:paraId="38AE95FE" w14:textId="77777777" w:rsidR="004D7510" w:rsidRDefault="004D7510" w:rsidP="006B7AF4">
      <w:pPr>
        <w:pStyle w:val="Textoindependiente"/>
      </w:pPr>
    </w:p>
    <w:p w14:paraId="1A40B624" w14:textId="77777777" w:rsidR="004D7510" w:rsidRDefault="004D7510" w:rsidP="006B7AF4">
      <w:pPr>
        <w:pStyle w:val="Textoindependiente"/>
      </w:pPr>
    </w:p>
    <w:p w14:paraId="51A4C6E4" w14:textId="77777777" w:rsidR="004D7510" w:rsidRDefault="004D7510" w:rsidP="006B7AF4">
      <w:pPr>
        <w:pStyle w:val="Textoindependiente"/>
      </w:pPr>
    </w:p>
    <w:p w14:paraId="6F4C6835" w14:textId="77777777" w:rsidR="004D7510" w:rsidRDefault="004D7510" w:rsidP="006B7AF4">
      <w:pPr>
        <w:pStyle w:val="Textoindependiente"/>
      </w:pPr>
    </w:p>
    <w:p w14:paraId="6D407D8C" w14:textId="77777777" w:rsidR="004D7510" w:rsidRDefault="004D7510" w:rsidP="006B7AF4">
      <w:pPr>
        <w:pStyle w:val="Textoindependiente"/>
      </w:pPr>
    </w:p>
    <w:p w14:paraId="266F8430" w14:textId="77777777" w:rsidR="004D7510" w:rsidRDefault="004D7510" w:rsidP="006B7AF4">
      <w:pPr>
        <w:pStyle w:val="Textoindependiente"/>
      </w:pPr>
    </w:p>
    <w:p w14:paraId="662CD92F" w14:textId="77777777" w:rsidR="004D7510" w:rsidRDefault="004D7510" w:rsidP="006B7AF4">
      <w:pPr>
        <w:pStyle w:val="Textoindependiente"/>
      </w:pPr>
    </w:p>
    <w:p w14:paraId="22A16CB0" w14:textId="77777777" w:rsidR="004D7510" w:rsidRDefault="004D7510" w:rsidP="006B7AF4">
      <w:pPr>
        <w:pStyle w:val="Textoindependiente"/>
      </w:pPr>
    </w:p>
    <w:p w14:paraId="3B884E68" w14:textId="77777777" w:rsidR="004D7510" w:rsidRDefault="004D7510" w:rsidP="006B7AF4">
      <w:pPr>
        <w:pStyle w:val="Textoindependiente"/>
      </w:pPr>
    </w:p>
    <w:p w14:paraId="3D9421AF" w14:textId="77777777" w:rsidR="004D7510" w:rsidRDefault="004D7510" w:rsidP="006B7AF4">
      <w:pPr>
        <w:pStyle w:val="Textoindependiente"/>
      </w:pPr>
    </w:p>
    <w:p w14:paraId="1BB9EDF0" w14:textId="77777777" w:rsidR="004D7510" w:rsidRDefault="004D7510" w:rsidP="006B7AF4">
      <w:pPr>
        <w:pStyle w:val="Textoindependiente"/>
      </w:pPr>
    </w:p>
    <w:p w14:paraId="13FB004A" w14:textId="77777777" w:rsidR="004D7510" w:rsidRDefault="004D7510" w:rsidP="006B7AF4">
      <w:pPr>
        <w:pStyle w:val="Textoindependiente"/>
      </w:pPr>
    </w:p>
    <w:p w14:paraId="61E1A551" w14:textId="77777777" w:rsidR="004D7510" w:rsidRDefault="004D7510" w:rsidP="006B7AF4">
      <w:pPr>
        <w:pStyle w:val="Textoindependiente"/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eastAsia="en-US"/>
        </w:rPr>
        <w:id w:val="1313600972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48BBF0F3" w14:textId="2459E154" w:rsidR="00986B5E" w:rsidRDefault="00986B5E" w:rsidP="006B7AF4">
          <w:pPr>
            <w:pStyle w:val="TtuloTDC"/>
          </w:pPr>
          <w:r>
            <w:t>Contenido</w:t>
          </w:r>
        </w:p>
        <w:p w14:paraId="381877AF" w14:textId="2704E946" w:rsidR="00724772" w:rsidRDefault="00986B5E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8721432" w:history="1">
            <w:r w:rsidR="00724772" w:rsidRPr="00ED1924">
              <w:rPr>
                <w:rStyle w:val="Hipervnculo"/>
                <w:noProof/>
              </w:rPr>
              <w:t>Control de Versiones</w:t>
            </w:r>
            <w:r w:rsidR="00724772">
              <w:rPr>
                <w:noProof/>
                <w:webHidden/>
              </w:rPr>
              <w:tab/>
            </w:r>
            <w:r w:rsidR="00724772">
              <w:rPr>
                <w:noProof/>
                <w:webHidden/>
              </w:rPr>
              <w:fldChar w:fldCharType="begin"/>
            </w:r>
            <w:r w:rsidR="00724772">
              <w:rPr>
                <w:noProof/>
                <w:webHidden/>
              </w:rPr>
              <w:instrText xml:space="preserve"> PAGEREF _Toc148721432 \h </w:instrText>
            </w:r>
            <w:r w:rsidR="00724772">
              <w:rPr>
                <w:noProof/>
                <w:webHidden/>
              </w:rPr>
            </w:r>
            <w:r w:rsidR="00724772">
              <w:rPr>
                <w:noProof/>
                <w:webHidden/>
              </w:rPr>
              <w:fldChar w:fldCharType="separate"/>
            </w:r>
            <w:r w:rsidR="00724772">
              <w:rPr>
                <w:noProof/>
                <w:webHidden/>
              </w:rPr>
              <w:t>3</w:t>
            </w:r>
            <w:r w:rsidR="00724772">
              <w:rPr>
                <w:noProof/>
                <w:webHidden/>
              </w:rPr>
              <w:fldChar w:fldCharType="end"/>
            </w:r>
          </w:hyperlink>
        </w:p>
        <w:p w14:paraId="1DB44799" w14:textId="356F3EA4" w:rsidR="00724772" w:rsidRDefault="00724772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33" w:history="1">
            <w:r w:rsidRPr="00ED1924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75F3" w14:textId="67AAFE6A" w:rsidR="00724772" w:rsidRDefault="00724772">
          <w:pPr>
            <w:pStyle w:val="TDC2"/>
            <w:tabs>
              <w:tab w:val="left" w:pos="2753"/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34" w:history="1">
            <w:r w:rsidRPr="00ED1924">
              <w:rPr>
                <w:rStyle w:val="Hipervnculo"/>
                <w:noProof/>
              </w:rPr>
              <w:t>Nombre del Proyecto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ED1924">
              <w:rPr>
                <w:rStyle w:val="Hipervnculo"/>
                <w:noProof/>
              </w:rPr>
              <w:t>Siglas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BC0D" w14:textId="5F220272" w:rsidR="00724772" w:rsidRDefault="00724772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35" w:history="1">
            <w:r w:rsidRPr="00ED1924">
              <w:rPr>
                <w:rStyle w:val="Hipervnculo"/>
                <w:noProof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1138" w14:textId="4AC5144D" w:rsidR="00724772" w:rsidRDefault="00724772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36" w:history="1">
            <w:r w:rsidRPr="00ED1924">
              <w:rPr>
                <w:rStyle w:val="Hipervnculo"/>
                <w:noProof/>
              </w:rPr>
              <w:t>Introducción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6AAA" w14:textId="5E150217" w:rsidR="00724772" w:rsidRDefault="00724772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37" w:history="1">
            <w:r w:rsidRPr="00ED1924">
              <w:rPr>
                <w:rStyle w:val="Hipervnculo"/>
                <w:noProof/>
              </w:rPr>
              <w:t>Objetivos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9CA7" w14:textId="291AADA2" w:rsidR="00724772" w:rsidRDefault="00724772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38" w:history="1">
            <w:r w:rsidRPr="00ED1924">
              <w:rPr>
                <w:rStyle w:val="Hipervnculo"/>
                <w:noProof/>
              </w:rPr>
              <w:t>Visión General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828C" w14:textId="45A4C85D" w:rsidR="00724772" w:rsidRDefault="00724772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39" w:history="1">
            <w:r w:rsidRPr="00ED1924">
              <w:rPr>
                <w:rStyle w:val="Hipervnculo"/>
                <w:noProof/>
                <w:lang w:val="es-CR"/>
              </w:rPr>
              <w:t>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F119" w14:textId="04254A4B" w:rsidR="00724772" w:rsidRDefault="00724772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40" w:history="1">
            <w:r w:rsidRPr="00ED1924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4DC9" w14:textId="129C8731" w:rsidR="00724772" w:rsidRDefault="00724772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41" w:history="1">
            <w:r w:rsidRPr="00ED1924">
              <w:rPr>
                <w:rStyle w:val="Hipervnculo"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DBAF" w14:textId="2D5644C6" w:rsidR="00724772" w:rsidRDefault="00724772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8721442" w:history="1">
            <w:r w:rsidRPr="00ED192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7072" w14:textId="0C3C7CE1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B7AF4">
      <w:pPr>
        <w:pStyle w:val="Textoindependiente"/>
      </w:pPr>
    </w:p>
    <w:p w14:paraId="5303F471" w14:textId="77777777" w:rsidR="004D7510" w:rsidRDefault="004D7510" w:rsidP="006B7AF4">
      <w:pPr>
        <w:pStyle w:val="Textoindependiente"/>
      </w:pPr>
    </w:p>
    <w:p w14:paraId="4D7BA4F4" w14:textId="77777777" w:rsidR="00436F94" w:rsidRDefault="00436F94" w:rsidP="006B7AF4">
      <w:pPr>
        <w:pStyle w:val="Textoindependiente"/>
      </w:pPr>
    </w:p>
    <w:p w14:paraId="4BBFE8D0" w14:textId="77777777" w:rsidR="00436F94" w:rsidRDefault="00436F94" w:rsidP="006B7AF4">
      <w:pPr>
        <w:pStyle w:val="Textoindependiente"/>
      </w:pPr>
    </w:p>
    <w:p w14:paraId="42F85826" w14:textId="77777777" w:rsidR="00436F94" w:rsidRDefault="00436F94" w:rsidP="006B7AF4">
      <w:pPr>
        <w:pStyle w:val="Textoindependiente"/>
      </w:pPr>
    </w:p>
    <w:p w14:paraId="49A3E9A7" w14:textId="77777777" w:rsidR="00436F94" w:rsidRDefault="00436F94" w:rsidP="006B7AF4">
      <w:pPr>
        <w:pStyle w:val="Textoindependiente"/>
      </w:pPr>
    </w:p>
    <w:p w14:paraId="44522CF5" w14:textId="77777777" w:rsidR="00436F94" w:rsidRDefault="00436F94" w:rsidP="006B7AF4">
      <w:pPr>
        <w:pStyle w:val="Textoindependiente"/>
      </w:pPr>
    </w:p>
    <w:p w14:paraId="7A1371B3" w14:textId="77777777" w:rsidR="00436F94" w:rsidRDefault="00436F94" w:rsidP="006B7AF4">
      <w:pPr>
        <w:pStyle w:val="Textoindependiente"/>
      </w:pPr>
    </w:p>
    <w:p w14:paraId="624E433F" w14:textId="77777777" w:rsidR="00436F94" w:rsidRDefault="00436F94" w:rsidP="006B7AF4">
      <w:pPr>
        <w:pStyle w:val="Textoindependiente"/>
      </w:pPr>
    </w:p>
    <w:p w14:paraId="3A938FC7" w14:textId="77777777" w:rsidR="00436F94" w:rsidRDefault="00436F94" w:rsidP="006B7AF4">
      <w:pPr>
        <w:pStyle w:val="Textoindependiente"/>
      </w:pPr>
    </w:p>
    <w:p w14:paraId="6F23E60A" w14:textId="77777777" w:rsidR="00436F94" w:rsidRDefault="00436F94" w:rsidP="006B7AF4">
      <w:pPr>
        <w:pStyle w:val="Textoindependiente"/>
      </w:pPr>
    </w:p>
    <w:p w14:paraId="6F9CD249" w14:textId="77777777" w:rsidR="00436F94" w:rsidRDefault="00436F94" w:rsidP="006B7AF4">
      <w:pPr>
        <w:pStyle w:val="Textoindependiente"/>
      </w:pPr>
    </w:p>
    <w:p w14:paraId="16D3C679" w14:textId="77777777" w:rsidR="00436F94" w:rsidRDefault="00436F94" w:rsidP="006B7AF4">
      <w:pPr>
        <w:pStyle w:val="Textoindependiente"/>
      </w:pPr>
    </w:p>
    <w:p w14:paraId="0982BE11" w14:textId="77777777" w:rsidR="00436F94" w:rsidRDefault="00436F94" w:rsidP="006B7AF4">
      <w:pPr>
        <w:pStyle w:val="Textoindependiente"/>
      </w:pPr>
    </w:p>
    <w:p w14:paraId="7461190B" w14:textId="77777777" w:rsidR="00436F94" w:rsidRDefault="00436F94" w:rsidP="006B7AF4">
      <w:pPr>
        <w:pStyle w:val="Textoindependiente"/>
      </w:pPr>
    </w:p>
    <w:p w14:paraId="2D8BE2E5" w14:textId="77777777" w:rsidR="00436F94" w:rsidRDefault="00436F94" w:rsidP="006B7AF4">
      <w:pPr>
        <w:pStyle w:val="Textoindependiente"/>
      </w:pPr>
    </w:p>
    <w:p w14:paraId="1FA91374" w14:textId="77777777" w:rsidR="00436F94" w:rsidRDefault="00436F94" w:rsidP="006B7AF4">
      <w:pPr>
        <w:pStyle w:val="Textoindependiente"/>
      </w:pPr>
    </w:p>
    <w:p w14:paraId="4C9475EB" w14:textId="77777777" w:rsidR="00436F94" w:rsidRDefault="00436F94" w:rsidP="006B7AF4">
      <w:pPr>
        <w:pStyle w:val="Textoindependiente"/>
      </w:pPr>
    </w:p>
    <w:p w14:paraId="23135E06" w14:textId="77777777" w:rsidR="00436F94" w:rsidRDefault="00436F94" w:rsidP="006B7AF4">
      <w:pPr>
        <w:pStyle w:val="Textoindependiente"/>
      </w:pPr>
    </w:p>
    <w:p w14:paraId="719D25B1" w14:textId="77777777" w:rsidR="00436F94" w:rsidRDefault="00436F94" w:rsidP="006B7AF4">
      <w:pPr>
        <w:pStyle w:val="Textoindependiente"/>
      </w:pPr>
    </w:p>
    <w:p w14:paraId="2AE7980B" w14:textId="77777777" w:rsidR="00436F94" w:rsidRDefault="00436F94" w:rsidP="006B7AF4">
      <w:pPr>
        <w:pStyle w:val="Textoindependiente"/>
      </w:pPr>
    </w:p>
    <w:p w14:paraId="00A3BB79" w14:textId="77777777" w:rsidR="00B24C96" w:rsidRDefault="00B24C96" w:rsidP="006B7AF4">
      <w:pPr>
        <w:pStyle w:val="Textoindependiente"/>
      </w:pPr>
    </w:p>
    <w:p w14:paraId="6EAE51F4" w14:textId="77777777" w:rsidR="00B24C96" w:rsidRDefault="00B24C96" w:rsidP="006B7AF4">
      <w:pPr>
        <w:pStyle w:val="Textoindependiente"/>
      </w:pPr>
    </w:p>
    <w:p w14:paraId="5CB0E657" w14:textId="77777777" w:rsidR="00B24C96" w:rsidRDefault="00B24C96" w:rsidP="006B7AF4">
      <w:pPr>
        <w:pStyle w:val="Textoindependiente"/>
      </w:pPr>
    </w:p>
    <w:p w14:paraId="47A7800A" w14:textId="77777777" w:rsidR="00B24C96" w:rsidRDefault="00B24C96" w:rsidP="006B7AF4">
      <w:pPr>
        <w:pStyle w:val="Textoindependiente"/>
      </w:pPr>
    </w:p>
    <w:p w14:paraId="24DE7204" w14:textId="77777777" w:rsidR="00436F94" w:rsidRDefault="00436F94" w:rsidP="006B7AF4">
      <w:pPr>
        <w:pStyle w:val="Textoindependiente"/>
      </w:pPr>
    </w:p>
    <w:p w14:paraId="6F56B2B3" w14:textId="77777777" w:rsidR="006F34F7" w:rsidRDefault="006F34F7" w:rsidP="006B7AF4">
      <w:pPr>
        <w:pStyle w:val="Ttulo1"/>
      </w:pPr>
    </w:p>
    <w:p w14:paraId="2B159AEB" w14:textId="19AF2622" w:rsidR="00436F94" w:rsidRPr="006F34F7" w:rsidRDefault="006F34F7" w:rsidP="006B7AF4">
      <w:pPr>
        <w:pStyle w:val="Ttulo1"/>
      </w:pPr>
      <w:bookmarkStart w:id="0" w:name="_Toc148721432"/>
      <w:r w:rsidRPr="006F34F7">
        <w:lastRenderedPageBreak/>
        <w:t>Control de Versiones</w:t>
      </w:r>
      <w:bookmarkEnd w:id="0"/>
    </w:p>
    <w:p w14:paraId="2C4A0E73" w14:textId="77777777" w:rsidR="004D7510" w:rsidRDefault="004D7510" w:rsidP="006B7AF4">
      <w:pPr>
        <w:pStyle w:val="Textoindependiente"/>
      </w:pPr>
    </w:p>
    <w:tbl>
      <w:tblPr>
        <w:tblStyle w:val="TableNormal"/>
        <w:tblW w:w="9182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598"/>
        <w:gridCol w:w="1598"/>
        <w:gridCol w:w="1599"/>
        <w:gridCol w:w="1307"/>
        <w:gridCol w:w="2326"/>
      </w:tblGrid>
      <w:tr w:rsidR="007C62EB" w:rsidRPr="00F67A0B" w14:paraId="244C70F2" w14:textId="77777777" w:rsidTr="00913CE6">
        <w:trPr>
          <w:trHeight w:val="203"/>
        </w:trPr>
        <w:tc>
          <w:tcPr>
            <w:tcW w:w="9182" w:type="dxa"/>
            <w:gridSpan w:val="6"/>
            <w:shd w:val="clear" w:color="auto" w:fill="365F91" w:themeFill="accent1" w:themeFillShade="BF"/>
          </w:tcPr>
          <w:p w14:paraId="1F1FDC20" w14:textId="0E35D5F2" w:rsidR="007C62EB" w:rsidRPr="00F907B6" w:rsidRDefault="00000000" w:rsidP="00076743">
            <w:pPr>
              <w:jc w:val="center"/>
            </w:pPr>
            <w:r w:rsidRPr="00076743">
              <w:rPr>
                <w:color w:val="FFFFFF" w:themeColor="background1"/>
              </w:rPr>
              <w:t>C</w:t>
            </w:r>
            <w:r w:rsidR="00EC5367" w:rsidRPr="00076743">
              <w:rPr>
                <w:color w:val="FFFFFF" w:themeColor="background1"/>
              </w:rPr>
              <w:t>ontrol de Versiones</w:t>
            </w:r>
          </w:p>
        </w:tc>
      </w:tr>
      <w:tr w:rsidR="007C62EB" w:rsidRPr="00F67A0B" w14:paraId="7F08AC8A" w14:textId="77777777" w:rsidTr="00913CE6">
        <w:trPr>
          <w:trHeight w:val="286"/>
        </w:trPr>
        <w:tc>
          <w:tcPr>
            <w:tcW w:w="754" w:type="dxa"/>
            <w:shd w:val="clear" w:color="auto" w:fill="E0E0E0"/>
          </w:tcPr>
          <w:p w14:paraId="2395CC08" w14:textId="77777777" w:rsidR="007C62EB" w:rsidRPr="00B125FF" w:rsidRDefault="00000000" w:rsidP="00F67A0B">
            <w:pPr>
              <w:pStyle w:val="TableParagraph"/>
              <w:spacing w:before="9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598" w:type="dxa"/>
            <w:shd w:val="clear" w:color="auto" w:fill="E0E0E0"/>
          </w:tcPr>
          <w:p w14:paraId="44C119C2" w14:textId="77777777" w:rsidR="007C62EB" w:rsidRPr="00B125FF" w:rsidRDefault="00000000" w:rsidP="00F67A0B">
            <w:pPr>
              <w:pStyle w:val="TableParagraph"/>
              <w:spacing w:before="91"/>
              <w:ind w:left="10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Hecha</w:t>
            </w:r>
            <w:r w:rsidRPr="00B125FF">
              <w:rPr>
                <w:rFonts w:ascii="Arial" w:hAnsi="Arial"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598" w:type="dxa"/>
            <w:shd w:val="clear" w:color="auto" w:fill="E0E0E0"/>
          </w:tcPr>
          <w:p w14:paraId="3F0612ED" w14:textId="77777777" w:rsidR="007C62EB" w:rsidRPr="00B125FF" w:rsidRDefault="00000000" w:rsidP="00F67A0B">
            <w:pPr>
              <w:pStyle w:val="TableParagraph"/>
              <w:spacing w:before="91"/>
              <w:ind w:left="123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Revisada</w:t>
            </w:r>
            <w:r w:rsidRPr="00B125FF">
              <w:rPr>
                <w:rFonts w:ascii="Arial" w:hAnsi="Arial"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599" w:type="dxa"/>
            <w:shd w:val="clear" w:color="auto" w:fill="E0E0E0"/>
          </w:tcPr>
          <w:p w14:paraId="6710D3B4" w14:textId="77777777" w:rsidR="007C62EB" w:rsidRPr="00B125FF" w:rsidRDefault="00000000" w:rsidP="00F67A0B">
            <w:pPr>
              <w:pStyle w:val="TableParagraph"/>
              <w:spacing w:before="91"/>
              <w:ind w:left="110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B125FF">
              <w:rPr>
                <w:rFonts w:ascii="Arial" w:hAnsi="Arial"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307" w:type="dxa"/>
            <w:shd w:val="clear" w:color="auto" w:fill="E0E0E0"/>
          </w:tcPr>
          <w:p w14:paraId="0B9696C8" w14:textId="77777777" w:rsidR="007C62EB" w:rsidRPr="00B125FF" w:rsidRDefault="00000000" w:rsidP="00F67A0B">
            <w:pPr>
              <w:pStyle w:val="TableParagraph"/>
              <w:spacing w:before="91"/>
              <w:ind w:left="22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324" w:type="dxa"/>
            <w:shd w:val="clear" w:color="auto" w:fill="E0E0E0"/>
            <w:vAlign w:val="center"/>
          </w:tcPr>
          <w:p w14:paraId="2B2329D5" w14:textId="67A9AEFB" w:rsidR="007C62EB" w:rsidRPr="008A69F0" w:rsidRDefault="00000000" w:rsidP="008A69F0">
            <w:pPr>
              <w:jc w:val="center"/>
              <w:rPr>
                <w:rFonts w:ascii="Arial" w:hAnsi="Arial" w:cs="Arial"/>
                <w:i/>
                <w:iCs/>
              </w:rPr>
            </w:pPr>
            <w:r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Moti</w:t>
            </w:r>
            <w:r w:rsidR="00F67A0B"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v</w:t>
            </w:r>
            <w:r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</w:p>
        </w:tc>
      </w:tr>
      <w:tr w:rsidR="007C62EB" w:rsidRPr="00F67A0B" w14:paraId="65799F85" w14:textId="77777777" w:rsidTr="00913CE6">
        <w:trPr>
          <w:trHeight w:val="183"/>
        </w:trPr>
        <w:tc>
          <w:tcPr>
            <w:tcW w:w="754" w:type="dxa"/>
          </w:tcPr>
          <w:p w14:paraId="0AD01403" w14:textId="07E38B80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98" w:type="dxa"/>
          </w:tcPr>
          <w:p w14:paraId="6B9C5D87" w14:textId="669C97A2" w:rsidR="00B125FF" w:rsidRPr="00913CE6" w:rsidRDefault="0014311A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  <w:r w:rsidR="00913CE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98" w:type="dxa"/>
          </w:tcPr>
          <w:p w14:paraId="4DBF7E43" w14:textId="62A4EF36" w:rsidR="008A69F0" w:rsidRDefault="008A69F0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Rachell Jarquín Quesada</w:t>
            </w:r>
            <w:r w:rsidR="00913CE6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81BFB0A" w14:textId="77777777" w:rsidR="00913CE6" w:rsidRDefault="00913CE6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68BCE4D9" w14:textId="047A65B6" w:rsidR="00913CE6" w:rsidRPr="008A69F0" w:rsidRDefault="00913CE6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99" w:type="dxa"/>
          </w:tcPr>
          <w:p w14:paraId="3BE35629" w14:textId="78180CD2" w:rsidR="008A69F0" w:rsidRDefault="008A69F0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Rachell Jarquín Quesada</w:t>
            </w:r>
            <w:r w:rsidR="00913CE6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50B298E" w14:textId="77777777" w:rsidR="00913CE6" w:rsidRDefault="00913CE6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1B6D4547" w14:textId="5DB63197" w:rsidR="008A69F0" w:rsidRDefault="008A69F0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Fabricio Alexander Porras Morera</w:t>
            </w:r>
            <w:r w:rsidR="00913CE6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15B7C23" w14:textId="77777777" w:rsidR="00913CE6" w:rsidRDefault="00913CE6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31A44CBF" w14:textId="319956D5" w:rsidR="007C62EB" w:rsidRPr="00B125FF" w:rsidRDefault="008A69F0" w:rsidP="00913CE6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  <w:r w:rsidR="00913CE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07" w:type="dxa"/>
          </w:tcPr>
          <w:p w14:paraId="07211528" w14:textId="7A6AD44E" w:rsidR="007C62EB" w:rsidRPr="00B125FF" w:rsidRDefault="00913CE6" w:rsidP="00B125F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F67A0B" w:rsidRPr="00B125FF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F67A0B" w:rsidRPr="00B125F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  <w:tc>
          <w:tcPr>
            <w:tcW w:w="2324" w:type="dxa"/>
          </w:tcPr>
          <w:p w14:paraId="1B3543E0" w14:textId="4513EA16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Versión inicial</w:t>
            </w:r>
          </w:p>
        </w:tc>
      </w:tr>
    </w:tbl>
    <w:p w14:paraId="3E1372A5" w14:textId="77777777" w:rsidR="006F34F7" w:rsidRDefault="006F34F7" w:rsidP="006B7AF4">
      <w:pPr>
        <w:pStyle w:val="Ttulo1"/>
      </w:pPr>
    </w:p>
    <w:p w14:paraId="5B31A282" w14:textId="77777777" w:rsidR="00AD3747" w:rsidRDefault="00AD3747" w:rsidP="006B7AF4">
      <w:pPr>
        <w:pStyle w:val="Ttulo1"/>
      </w:pPr>
    </w:p>
    <w:p w14:paraId="5E9415A2" w14:textId="77777777" w:rsidR="00AD3747" w:rsidRDefault="00AD3747" w:rsidP="006B7AF4">
      <w:pPr>
        <w:pStyle w:val="Ttulo1"/>
      </w:pPr>
    </w:p>
    <w:p w14:paraId="3AF2D76E" w14:textId="77777777" w:rsidR="00AD3747" w:rsidRDefault="00AD3747" w:rsidP="006B7AF4">
      <w:pPr>
        <w:pStyle w:val="Ttulo1"/>
      </w:pPr>
    </w:p>
    <w:p w14:paraId="4A053813" w14:textId="77777777" w:rsidR="00AD3747" w:rsidRDefault="00AD3747" w:rsidP="006B7AF4">
      <w:pPr>
        <w:pStyle w:val="Ttulo1"/>
      </w:pPr>
    </w:p>
    <w:p w14:paraId="06469ADA" w14:textId="77777777" w:rsidR="00AD3747" w:rsidRDefault="00AD3747" w:rsidP="006B7AF4">
      <w:pPr>
        <w:pStyle w:val="Ttulo1"/>
      </w:pPr>
    </w:p>
    <w:p w14:paraId="2AA81D4B" w14:textId="77777777" w:rsidR="00AD3747" w:rsidRDefault="00AD3747" w:rsidP="006B7AF4">
      <w:pPr>
        <w:pStyle w:val="Ttulo1"/>
      </w:pPr>
    </w:p>
    <w:p w14:paraId="446E7FFE" w14:textId="77777777" w:rsidR="00AD3747" w:rsidRDefault="00AD3747" w:rsidP="006B7AF4">
      <w:pPr>
        <w:pStyle w:val="Ttulo1"/>
      </w:pPr>
    </w:p>
    <w:p w14:paraId="1A5DE862" w14:textId="77777777" w:rsidR="00AD3747" w:rsidRDefault="00AD3747" w:rsidP="006B7AF4">
      <w:pPr>
        <w:pStyle w:val="Ttulo1"/>
      </w:pPr>
    </w:p>
    <w:p w14:paraId="265B9D0F" w14:textId="77777777" w:rsidR="00AD3747" w:rsidRDefault="00AD3747" w:rsidP="006B7AF4">
      <w:pPr>
        <w:pStyle w:val="Ttulo1"/>
      </w:pPr>
    </w:p>
    <w:p w14:paraId="0D21F099" w14:textId="77777777" w:rsidR="00AD3747" w:rsidRDefault="00AD3747" w:rsidP="006B7AF4">
      <w:pPr>
        <w:pStyle w:val="Ttulo1"/>
      </w:pPr>
    </w:p>
    <w:p w14:paraId="300F2EDD" w14:textId="77777777" w:rsidR="00AD3747" w:rsidRDefault="00AD3747" w:rsidP="006B7AF4">
      <w:pPr>
        <w:pStyle w:val="Ttulo1"/>
      </w:pPr>
    </w:p>
    <w:p w14:paraId="0C8200D3" w14:textId="77777777" w:rsidR="00AD3747" w:rsidRDefault="00AD3747" w:rsidP="006B7AF4">
      <w:pPr>
        <w:pStyle w:val="Ttulo1"/>
      </w:pPr>
    </w:p>
    <w:p w14:paraId="59445ADA" w14:textId="77777777" w:rsidR="00AD3747" w:rsidRDefault="00AD3747" w:rsidP="006B7AF4">
      <w:pPr>
        <w:pStyle w:val="Ttulo1"/>
      </w:pPr>
    </w:p>
    <w:p w14:paraId="6F21A98F" w14:textId="77777777" w:rsidR="00AD3747" w:rsidRDefault="00AD3747" w:rsidP="006B7AF4">
      <w:pPr>
        <w:pStyle w:val="Ttulo1"/>
      </w:pPr>
    </w:p>
    <w:p w14:paraId="4515912C" w14:textId="77777777" w:rsidR="00AD3747" w:rsidRDefault="00AD3747" w:rsidP="006B7AF4">
      <w:pPr>
        <w:pStyle w:val="Ttulo1"/>
      </w:pPr>
    </w:p>
    <w:p w14:paraId="2F377CB8" w14:textId="77777777" w:rsidR="00AD3747" w:rsidRDefault="00AD3747" w:rsidP="006B7AF4">
      <w:pPr>
        <w:pStyle w:val="Ttulo1"/>
      </w:pPr>
    </w:p>
    <w:p w14:paraId="045CB5DF" w14:textId="77777777" w:rsidR="00AD3747" w:rsidRDefault="00AD3747" w:rsidP="006B7AF4">
      <w:pPr>
        <w:pStyle w:val="Ttulo1"/>
      </w:pPr>
    </w:p>
    <w:p w14:paraId="3F65F190" w14:textId="77777777" w:rsidR="00AD3747" w:rsidRDefault="00AD3747" w:rsidP="006B7AF4">
      <w:pPr>
        <w:pStyle w:val="Ttulo1"/>
      </w:pPr>
    </w:p>
    <w:p w14:paraId="69CEF0A2" w14:textId="77777777" w:rsidR="00AD3747" w:rsidRDefault="00AD3747" w:rsidP="006B7AF4">
      <w:pPr>
        <w:pStyle w:val="Ttulo1"/>
      </w:pPr>
    </w:p>
    <w:p w14:paraId="6963F60D" w14:textId="77777777" w:rsidR="00AD3747" w:rsidRDefault="00AD3747" w:rsidP="006B7AF4">
      <w:pPr>
        <w:pStyle w:val="Ttulo1"/>
      </w:pPr>
    </w:p>
    <w:p w14:paraId="3AE70553" w14:textId="77777777" w:rsidR="00AD3747" w:rsidRDefault="00AD3747" w:rsidP="006B7AF4">
      <w:pPr>
        <w:pStyle w:val="Ttulo1"/>
      </w:pPr>
    </w:p>
    <w:p w14:paraId="3E7186C1" w14:textId="77777777" w:rsidR="00AD3747" w:rsidRDefault="00AD3747" w:rsidP="006B7AF4">
      <w:pPr>
        <w:pStyle w:val="Ttulo1"/>
      </w:pPr>
    </w:p>
    <w:p w14:paraId="7DDA273D" w14:textId="77777777" w:rsidR="00AD3747" w:rsidRDefault="00AD3747" w:rsidP="006B7AF4">
      <w:pPr>
        <w:pStyle w:val="Ttulo1"/>
      </w:pPr>
    </w:p>
    <w:p w14:paraId="351E22B0" w14:textId="77777777" w:rsidR="00AD3747" w:rsidRDefault="00AD3747" w:rsidP="006B7AF4">
      <w:pPr>
        <w:pStyle w:val="Ttulo1"/>
      </w:pPr>
    </w:p>
    <w:p w14:paraId="18E0164B" w14:textId="77777777" w:rsidR="00AD3747" w:rsidRDefault="00AD3747" w:rsidP="006B7AF4">
      <w:pPr>
        <w:pStyle w:val="Ttulo1"/>
      </w:pPr>
    </w:p>
    <w:p w14:paraId="6284A28F" w14:textId="77777777" w:rsidR="00AD3747" w:rsidRDefault="00AD3747" w:rsidP="006B7AF4">
      <w:pPr>
        <w:pStyle w:val="Ttulo1"/>
      </w:pPr>
    </w:p>
    <w:p w14:paraId="331C5A94" w14:textId="77777777" w:rsidR="00AD3747" w:rsidRDefault="00AD3747" w:rsidP="006B7AF4">
      <w:pPr>
        <w:pStyle w:val="Ttulo1"/>
      </w:pPr>
    </w:p>
    <w:p w14:paraId="5E9C6C7D" w14:textId="77777777" w:rsidR="00AD3747" w:rsidRDefault="00AD3747" w:rsidP="006B7AF4">
      <w:pPr>
        <w:pStyle w:val="Ttulo1"/>
      </w:pPr>
    </w:p>
    <w:p w14:paraId="01621196" w14:textId="77777777" w:rsidR="00AD3747" w:rsidRDefault="00AD3747" w:rsidP="006B7AF4">
      <w:pPr>
        <w:pStyle w:val="Ttulo1"/>
      </w:pPr>
    </w:p>
    <w:p w14:paraId="4C924006" w14:textId="77777777" w:rsidR="00724772" w:rsidRDefault="00724772" w:rsidP="006B7AF4">
      <w:pPr>
        <w:pStyle w:val="Ttulo1"/>
      </w:pPr>
    </w:p>
    <w:p w14:paraId="5A115AD4" w14:textId="77777777" w:rsidR="00AD3747" w:rsidRDefault="00AD3747" w:rsidP="006B7AF4">
      <w:pPr>
        <w:pStyle w:val="Ttulo1"/>
      </w:pPr>
    </w:p>
    <w:p w14:paraId="59F8B9CF" w14:textId="2A495367" w:rsidR="006F34F7" w:rsidRPr="00F67A0B" w:rsidRDefault="006F34F7" w:rsidP="006B7AF4">
      <w:pPr>
        <w:pStyle w:val="Ttulo1"/>
      </w:pPr>
      <w:bookmarkStart w:id="1" w:name="_Toc148721433"/>
      <w:r>
        <w:lastRenderedPageBreak/>
        <w:t>Datos del Proyecto</w:t>
      </w:r>
      <w:bookmarkEnd w:id="1"/>
    </w:p>
    <w:p w14:paraId="45CFCE94" w14:textId="77777777" w:rsidR="007C62EB" w:rsidRPr="00F907B6" w:rsidRDefault="007C62EB">
      <w:pPr>
        <w:spacing w:before="11" w:after="1"/>
        <w:rPr>
          <w:rFonts w:ascii="Arial" w:hAnsi="Arial" w:cs="Arial"/>
          <w:iCs/>
          <w:sz w:val="28"/>
          <w:szCs w:val="28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bookmarkStart w:id="2" w:name="_Toc148721434"/>
            <w:r w:rsidRPr="006B7AF4">
              <w:rPr>
                <w:rStyle w:val="Ttulo2Car"/>
                <w:color w:val="FFFFFF" w:themeColor="background1"/>
              </w:rPr>
              <w:t>Nombre del Proyecto</w:t>
            </w:r>
            <w:r w:rsidRPr="00076743">
              <w:rPr>
                <w:rStyle w:val="Ttulo2Car"/>
              </w:rPr>
              <w:tab/>
            </w:r>
            <w:r w:rsidRPr="006B7AF4">
              <w:rPr>
                <w:rStyle w:val="Ttulo2Car"/>
                <w:color w:val="FFFFFF" w:themeColor="background1"/>
              </w:rPr>
              <w:t>Siglas del Proyecto</w:t>
            </w:r>
            <w:bookmarkEnd w:id="2"/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57D76EB0" w:rsidR="007C62EB" w:rsidRPr="00B125FF" w:rsidRDefault="00F67A0B" w:rsidP="00F3220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 xml:space="preserve">Sistema Integrado de Gestión para el </w:t>
            </w:r>
            <w:r w:rsidR="001E02A3">
              <w:rPr>
                <w:rFonts w:ascii="Arial" w:hAnsi="Arial" w:cs="Arial"/>
                <w:sz w:val="18"/>
                <w:szCs w:val="18"/>
              </w:rPr>
              <w:t>Laboratorio De Análisis Agronómicos</w:t>
            </w:r>
            <w:r w:rsidRPr="00B125FF">
              <w:rPr>
                <w:rFonts w:ascii="Arial" w:hAnsi="Arial" w:cs="Arial"/>
                <w:sz w:val="18"/>
                <w:szCs w:val="18"/>
              </w:rPr>
              <w:t xml:space="preserve">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B125FF" w:rsidRDefault="00F67A0B" w:rsidP="00F322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SIGLAAITCR</w:t>
            </w:r>
          </w:p>
        </w:tc>
      </w:tr>
    </w:tbl>
    <w:p w14:paraId="1EB2C377" w14:textId="77777777" w:rsidR="007C62EB" w:rsidRDefault="007C62EB">
      <w:pPr>
        <w:rPr>
          <w:rFonts w:ascii="Arial" w:hAnsi="Arial" w:cs="Arial"/>
          <w:iCs/>
          <w:sz w:val="28"/>
          <w:szCs w:val="28"/>
        </w:rPr>
      </w:pPr>
    </w:p>
    <w:p w14:paraId="47B35A13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71D8A4F8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0E273E87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75F2F17A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421ABB9F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5BD9D0EE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6DFB86B5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784D56B2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11156444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33CEDF7C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3C26AB02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4CE1D0CC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19EF44FD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72DE0555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0B0AB51F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1F391794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272A6224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7AF98401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012E9960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3669933F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67B22D81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018F235B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4FF5D197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28714EE9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124CA59C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7B630700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03F9DEA7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2F59FEAA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2D8DEE85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64C21AE1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7C7FF0BB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3EF25D35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34E4C8D8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507759F9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4A08BA76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3893F2E3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2DA152B1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36E192BA" w14:textId="77777777" w:rsidR="00AD3747" w:rsidRDefault="00AD3747">
      <w:pPr>
        <w:rPr>
          <w:rFonts w:ascii="Arial" w:hAnsi="Arial" w:cs="Arial"/>
          <w:iCs/>
          <w:sz w:val="28"/>
          <w:szCs w:val="28"/>
        </w:rPr>
      </w:pPr>
    </w:p>
    <w:p w14:paraId="65F03D3E" w14:textId="191AE011" w:rsidR="006B7AF4" w:rsidRPr="00AD3747" w:rsidRDefault="006B7AF4" w:rsidP="00AD3747">
      <w:pPr>
        <w:pStyle w:val="Ttulo1"/>
        <w:spacing w:line="360" w:lineRule="auto"/>
        <w:jc w:val="both"/>
      </w:pPr>
      <w:bookmarkStart w:id="3" w:name="_Toc148721435"/>
      <w:r w:rsidRPr="006B7AF4">
        <w:lastRenderedPageBreak/>
        <w:t>Arquitectura de Software</w:t>
      </w:r>
      <w:bookmarkEnd w:id="3"/>
    </w:p>
    <w:p w14:paraId="2F01C211" w14:textId="542B6D5A" w:rsidR="006B7AF4" w:rsidRDefault="0039533B" w:rsidP="00AD3747">
      <w:pPr>
        <w:pStyle w:val="Ttulo2"/>
        <w:spacing w:line="360" w:lineRule="auto"/>
        <w:jc w:val="both"/>
      </w:pPr>
      <w:bookmarkStart w:id="4" w:name="_Toc148721436"/>
      <w:r w:rsidRPr="006B7AF4">
        <w:t>Introducción de la Arquitectura</w:t>
      </w:r>
      <w:bookmarkEnd w:id="4"/>
      <w:r w:rsidRPr="006B7AF4">
        <w:t xml:space="preserve"> </w:t>
      </w:r>
    </w:p>
    <w:p w14:paraId="583EDC56" w14:textId="0EDE8228" w:rsidR="00172804" w:rsidRPr="006B7AF4" w:rsidRDefault="00172804" w:rsidP="00AD3747">
      <w:pPr>
        <w:spacing w:line="360" w:lineRule="auto"/>
        <w:jc w:val="both"/>
        <w:rPr>
          <w:rFonts w:ascii="Arial" w:hAnsi="Arial" w:cs="Arial"/>
        </w:rPr>
      </w:pPr>
      <w:r w:rsidRPr="006B7AF4">
        <w:rPr>
          <w:rFonts w:ascii="Arial" w:hAnsi="Arial" w:cs="Arial"/>
        </w:rPr>
        <w:t xml:space="preserve">La arquitectura de software desempeña un papel fundamental en el éxito del proyecto enfocado en la optimización de los procesos operativos y la eficiencia en la gestión de datos en </w:t>
      </w:r>
      <w:r w:rsidR="00724772">
        <w:rPr>
          <w:rFonts w:ascii="Arial" w:hAnsi="Arial" w:cs="Arial"/>
        </w:rPr>
        <w:t>el</w:t>
      </w:r>
      <w:r w:rsidRPr="006B7AF4">
        <w:rPr>
          <w:rFonts w:ascii="Arial" w:hAnsi="Arial" w:cs="Arial"/>
        </w:rPr>
        <w:t xml:space="preserve"> Laboratorio de Análisis Agronómicos. Este proyecto tiene como objetivo abordar los desafíos inherentes al manejo de información y mejorar la calidad de los servicios ofrecidos por el laboratorio a través de la creación e implementación de un Sistema Integrado de Gestión.</w:t>
      </w:r>
    </w:p>
    <w:p w14:paraId="7E97B5AA" w14:textId="00123BFF" w:rsidR="00172804" w:rsidRPr="006B7AF4" w:rsidRDefault="00172804" w:rsidP="00AD3747">
      <w:pPr>
        <w:spacing w:line="360" w:lineRule="auto"/>
        <w:jc w:val="both"/>
        <w:rPr>
          <w:rFonts w:ascii="Arial" w:hAnsi="Arial" w:cs="Arial"/>
        </w:rPr>
      </w:pPr>
      <w:r w:rsidRPr="006B7AF4">
        <w:rPr>
          <w:rFonts w:ascii="Arial" w:hAnsi="Arial" w:cs="Arial"/>
        </w:rPr>
        <w:t xml:space="preserve">La arquitectura de software es el marco estructural que define la organización de los componentes del sistema, sus relaciones y sus propiedades. </w:t>
      </w:r>
      <w:r w:rsidR="00AD3747">
        <w:rPr>
          <w:rFonts w:ascii="Arial" w:hAnsi="Arial" w:cs="Arial"/>
        </w:rPr>
        <w:t>L</w:t>
      </w:r>
      <w:r w:rsidRPr="006B7AF4">
        <w:rPr>
          <w:rFonts w:ascii="Arial" w:hAnsi="Arial" w:cs="Arial"/>
        </w:rPr>
        <w:t>a arquitectura de software proporciona la base sobre la cual se construirá el Sistema Integrado de Gestión</w:t>
      </w:r>
      <w:r w:rsidR="00AD3747">
        <w:rPr>
          <w:rFonts w:ascii="Arial" w:hAnsi="Arial" w:cs="Arial"/>
        </w:rPr>
        <w:t xml:space="preserve"> del Laboratorio</w:t>
      </w:r>
      <w:r w:rsidRPr="006B7AF4">
        <w:rPr>
          <w:rFonts w:ascii="Arial" w:hAnsi="Arial" w:cs="Arial"/>
        </w:rPr>
        <w:t>, que permitirá digitalizar y automatizar diversas etapas del proceso, desde la captura de datos hasta el procesamiento y presentación de resultados.</w:t>
      </w:r>
    </w:p>
    <w:p w14:paraId="1D214694" w14:textId="77777777" w:rsidR="00172804" w:rsidRPr="006B7AF4" w:rsidRDefault="00172804" w:rsidP="00AD3747">
      <w:pPr>
        <w:spacing w:line="360" w:lineRule="auto"/>
        <w:jc w:val="both"/>
        <w:rPr>
          <w:rFonts w:ascii="Arial" w:hAnsi="Arial" w:cs="Arial"/>
        </w:rPr>
      </w:pPr>
      <w:r w:rsidRPr="006B7AF4">
        <w:rPr>
          <w:rFonts w:ascii="Arial" w:hAnsi="Arial" w:cs="Arial"/>
        </w:rPr>
        <w:t>La importancia de la arquitectura de software radica en su capacidad para influir en la mejora global de la eficiencia y la calidad de los servicios del laboratorio. La arquitectura define cómo los diferentes módulos, tecnologías y componentes se integran para lograr los objetivos del proyecto. Además, proporciona una estructura sólida que simplifica la gestión interna y la interacción con los clientes.</w:t>
      </w:r>
    </w:p>
    <w:p w14:paraId="209D4D25" w14:textId="2BDC2709" w:rsidR="00172804" w:rsidRPr="006B7AF4" w:rsidRDefault="00AD3747" w:rsidP="00AD37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</w:t>
      </w:r>
      <w:r w:rsidR="00172804" w:rsidRPr="006B7AF4">
        <w:rPr>
          <w:rFonts w:ascii="Arial" w:hAnsi="Arial" w:cs="Arial"/>
        </w:rPr>
        <w:t xml:space="preserve">se explorará en detalle la arquitectura de software utilizada para este proyecto, que se basa en el </w:t>
      </w:r>
      <w:proofErr w:type="spellStart"/>
      <w:r w:rsidR="00172804" w:rsidRPr="006B7AF4">
        <w:rPr>
          <w:rFonts w:ascii="Arial" w:hAnsi="Arial" w:cs="Arial"/>
        </w:rPr>
        <w:t>framework</w:t>
      </w:r>
      <w:proofErr w:type="spellEnd"/>
      <w:r w:rsidR="00172804" w:rsidRPr="006B7AF4">
        <w:rPr>
          <w:rFonts w:ascii="Arial" w:hAnsi="Arial" w:cs="Arial"/>
        </w:rPr>
        <w:t xml:space="preserve"> </w:t>
      </w:r>
      <w:proofErr w:type="spellStart"/>
      <w:r w:rsidR="00172804" w:rsidRPr="006B7AF4">
        <w:rPr>
          <w:rFonts w:ascii="Arial" w:hAnsi="Arial" w:cs="Arial"/>
        </w:rPr>
        <w:t>React</w:t>
      </w:r>
      <w:proofErr w:type="spellEnd"/>
      <w:r w:rsidR="00172804" w:rsidRPr="006B7AF4">
        <w:rPr>
          <w:rFonts w:ascii="Arial" w:hAnsi="Arial" w:cs="Arial"/>
        </w:rPr>
        <w:t xml:space="preserve"> en el </w:t>
      </w:r>
      <w:proofErr w:type="spellStart"/>
      <w:r w:rsidR="00172804" w:rsidRPr="006B7AF4">
        <w:rPr>
          <w:rFonts w:ascii="Arial" w:hAnsi="Arial" w:cs="Arial"/>
        </w:rPr>
        <w:t>front-end</w:t>
      </w:r>
      <w:proofErr w:type="spellEnd"/>
      <w:r w:rsidR="00172804" w:rsidRPr="006B7AF4">
        <w:rPr>
          <w:rFonts w:ascii="Arial" w:hAnsi="Arial" w:cs="Arial"/>
        </w:rPr>
        <w:t xml:space="preserve"> y </w:t>
      </w:r>
      <w:proofErr w:type="spellStart"/>
      <w:r w:rsidR="00172804" w:rsidRPr="006B7AF4">
        <w:rPr>
          <w:rFonts w:ascii="Arial" w:hAnsi="Arial" w:cs="Arial"/>
        </w:rPr>
        <w:t>express</w:t>
      </w:r>
      <w:proofErr w:type="spellEnd"/>
      <w:r w:rsidR="00172804" w:rsidRPr="006B7AF4">
        <w:rPr>
          <w:rFonts w:ascii="Arial" w:hAnsi="Arial" w:cs="Arial"/>
        </w:rPr>
        <w:t xml:space="preserve"> con node.js en el back-</w:t>
      </w:r>
      <w:proofErr w:type="spellStart"/>
      <w:r w:rsidR="00172804" w:rsidRPr="006B7AF4">
        <w:rPr>
          <w:rFonts w:ascii="Arial" w:hAnsi="Arial" w:cs="Arial"/>
        </w:rPr>
        <w:t>end</w:t>
      </w:r>
      <w:proofErr w:type="spellEnd"/>
      <w:r w:rsidR="00172804" w:rsidRPr="006B7AF4">
        <w:rPr>
          <w:rFonts w:ascii="Arial" w:hAnsi="Arial" w:cs="Arial"/>
        </w:rPr>
        <w:t>. También se emplea un ORM llamado Prisma para facilitar la interacción con la base de datos PostgreSQL. Esta elección de tecnologías y la manera en que se integran son cruciales para el éxito del proyecto y serán examinadas en profundidad en las secciones posteriores. La arquitectura de software no solo define cómo se construirá el sistema, sino también cómo se escalará, mantendrá y evolucionará para satisfacer las necesidades cambiantes del laboratorio y sus clientes.</w:t>
      </w:r>
    </w:p>
    <w:p w14:paraId="753CC258" w14:textId="77777777" w:rsidR="00076743" w:rsidRDefault="00076743" w:rsidP="00AD3747">
      <w:pPr>
        <w:spacing w:line="360" w:lineRule="auto"/>
        <w:jc w:val="both"/>
        <w:rPr>
          <w:rFonts w:ascii="Arial" w:hAnsi="Arial" w:cs="Arial"/>
        </w:rPr>
      </w:pPr>
    </w:p>
    <w:p w14:paraId="191E5020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57A63621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191C9878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3F4A7B3A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63135982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19D0D8BD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170BE842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05AD920D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41A72A62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2C3C6E3F" w14:textId="77777777" w:rsidR="00AD3747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0AF1D411" w14:textId="77777777" w:rsidR="00AD3747" w:rsidRPr="006B7AF4" w:rsidRDefault="00AD3747" w:rsidP="00AD3747">
      <w:pPr>
        <w:spacing w:line="360" w:lineRule="auto"/>
        <w:jc w:val="both"/>
        <w:rPr>
          <w:rFonts w:ascii="Arial" w:hAnsi="Arial" w:cs="Arial"/>
        </w:rPr>
      </w:pPr>
    </w:p>
    <w:p w14:paraId="0829EBCA" w14:textId="1648A94B" w:rsidR="006F34F7" w:rsidRDefault="0039533B" w:rsidP="00AD3747">
      <w:pPr>
        <w:pStyle w:val="Ttulo2"/>
        <w:spacing w:line="360" w:lineRule="auto"/>
      </w:pPr>
      <w:bookmarkStart w:id="5" w:name="_Toc148721437"/>
      <w:r>
        <w:lastRenderedPageBreak/>
        <w:t>Objetivos de la Arquitectura</w:t>
      </w:r>
      <w:bookmarkEnd w:id="5"/>
    </w:p>
    <w:p w14:paraId="0F458B52" w14:textId="655B717F" w:rsidR="00172804" w:rsidRPr="00AD3747" w:rsidRDefault="00172804" w:rsidP="00AD3747">
      <w:pPr>
        <w:spacing w:line="360" w:lineRule="auto"/>
      </w:pPr>
      <w:r w:rsidRPr="00AD3747">
        <w:t>La arquitectura debe ser escalable para adaptarse al crecimiento futuro de los Laboratorios de Análisis Agronómicos. Debe permitir la incorporación de nuevos módulos y funcionalidades sin interrupciones en el servicio y con un rendimiento óptimo.</w:t>
      </w:r>
    </w:p>
    <w:p w14:paraId="79FE87A7" w14:textId="001E0E73" w:rsidR="00172804" w:rsidRPr="00AD3747" w:rsidRDefault="00172804" w:rsidP="00AD3747">
      <w:pPr>
        <w:spacing w:line="360" w:lineRule="auto"/>
      </w:pPr>
      <w:r w:rsidRPr="00AD3747">
        <w:t>El sistema debe ser altamente eficiente en términos de rendimiento. Debe ser capaz de manejar grandes volúmenes de datos y transacciones, garantizando tiempos de respuesta rápidos y una experiencia de usuario fluida.</w:t>
      </w:r>
    </w:p>
    <w:p w14:paraId="34A6FAB8" w14:textId="1C1D082E" w:rsidR="00172804" w:rsidRPr="00AD3747" w:rsidRDefault="00172804" w:rsidP="00AD3747">
      <w:pPr>
        <w:spacing w:line="360" w:lineRule="auto"/>
      </w:pPr>
      <w:r w:rsidRPr="00AD3747">
        <w:t>La seguridad de los datos y la privacidad de los usuarios son de suma importancia. La arquitectura debe incluir medidas de seguridad robustas para proteger los datos sensibles y prevenir amenazas de seguridad, como acceso no autorizado o ataques.</w:t>
      </w:r>
    </w:p>
    <w:p w14:paraId="04ED31CD" w14:textId="20CF7B3F" w:rsidR="00172804" w:rsidRPr="00AD3747" w:rsidRDefault="00172804" w:rsidP="00AD3747">
      <w:pPr>
        <w:spacing w:line="360" w:lineRule="auto"/>
      </w:pPr>
      <w:r w:rsidRPr="00AD3747">
        <w:t>La arquitectura debe ser flexible y modular, lo que permite la fácil adición o modificación de componentes del sistema. Esto facilita la adaptación a las cambiantes necesidades del laboratorio y la incorporación de nuevas tecnologías.</w:t>
      </w:r>
    </w:p>
    <w:p w14:paraId="1A9C277E" w14:textId="52B7DA08" w:rsidR="00172804" w:rsidRPr="00AD3747" w:rsidRDefault="00172804" w:rsidP="00AD3747">
      <w:pPr>
        <w:spacing w:line="360" w:lineRule="auto"/>
      </w:pPr>
      <w:r w:rsidRPr="00AD3747">
        <w:t>La arquitectura debe ser fácil de mantener y actualizar. Se deben seguir las mejores prácticas de desarrollo y documentación para garantizar que futuras modificaciones o mejoras sean manejables sin interrupciones significativas en el servicio.</w:t>
      </w:r>
    </w:p>
    <w:p w14:paraId="6EBF4A24" w14:textId="72343CF2" w:rsidR="00172804" w:rsidRPr="00AD3747" w:rsidRDefault="00172804" w:rsidP="00AD3747">
      <w:pPr>
        <w:spacing w:line="360" w:lineRule="auto"/>
      </w:pPr>
      <w:r w:rsidRPr="00AD3747">
        <w:t>La arquitectura debe priorizar la experiencia del usuario. Debe ser intuitiva, receptiva y fácil de usar para garantizar que tanto el personal del laboratorio como los clientes tengan una experiencia satisfactoria.</w:t>
      </w:r>
    </w:p>
    <w:p w14:paraId="3B8C311A" w14:textId="5912FA29" w:rsidR="00172804" w:rsidRPr="00AD3747" w:rsidRDefault="00172804" w:rsidP="00AD3747">
      <w:pPr>
        <w:spacing w:line="360" w:lineRule="auto"/>
      </w:pPr>
      <w:r w:rsidRPr="00AD3747">
        <w:t>Se deben implementar estrategias sólidas de respaldo y recuperación de datos para garantizar la disponibilidad continua de la información crítica en caso de fallos o desastres.</w:t>
      </w:r>
    </w:p>
    <w:p w14:paraId="3E82E835" w14:textId="77777777" w:rsidR="00AD3747" w:rsidRDefault="00AD3747" w:rsidP="00AD3747">
      <w:pPr>
        <w:pStyle w:val="Ttulo2"/>
        <w:spacing w:line="360" w:lineRule="auto"/>
      </w:pPr>
    </w:p>
    <w:p w14:paraId="57A2AA7B" w14:textId="77777777" w:rsidR="00AD3747" w:rsidRDefault="00AD3747" w:rsidP="00AD3747">
      <w:pPr>
        <w:pStyle w:val="Ttulo2"/>
        <w:spacing w:line="360" w:lineRule="auto"/>
      </w:pPr>
    </w:p>
    <w:p w14:paraId="556A93BB" w14:textId="77777777" w:rsidR="00AD3747" w:rsidRDefault="00AD3747" w:rsidP="00AD3747">
      <w:pPr>
        <w:pStyle w:val="Ttulo2"/>
        <w:spacing w:line="360" w:lineRule="auto"/>
      </w:pPr>
    </w:p>
    <w:p w14:paraId="78DB8E5F" w14:textId="77777777" w:rsidR="00AD3747" w:rsidRDefault="00AD3747" w:rsidP="00AD3747">
      <w:pPr>
        <w:pStyle w:val="Ttulo2"/>
        <w:spacing w:line="360" w:lineRule="auto"/>
      </w:pPr>
    </w:p>
    <w:p w14:paraId="6B841B5D" w14:textId="77777777" w:rsidR="00AD3747" w:rsidRDefault="00AD3747" w:rsidP="00AD3747">
      <w:pPr>
        <w:pStyle w:val="Ttulo2"/>
        <w:spacing w:line="360" w:lineRule="auto"/>
      </w:pPr>
    </w:p>
    <w:p w14:paraId="0B825D35" w14:textId="77777777" w:rsidR="00AD3747" w:rsidRDefault="00AD3747" w:rsidP="00AD3747">
      <w:pPr>
        <w:pStyle w:val="Ttulo2"/>
        <w:spacing w:line="360" w:lineRule="auto"/>
      </w:pPr>
    </w:p>
    <w:p w14:paraId="306B696C" w14:textId="77777777" w:rsidR="00AD3747" w:rsidRDefault="00AD3747" w:rsidP="00AD3747">
      <w:pPr>
        <w:pStyle w:val="Ttulo2"/>
        <w:spacing w:line="360" w:lineRule="auto"/>
      </w:pPr>
    </w:p>
    <w:p w14:paraId="689365B0" w14:textId="77777777" w:rsidR="00AD3747" w:rsidRDefault="00AD3747" w:rsidP="00AD3747">
      <w:pPr>
        <w:pStyle w:val="Ttulo2"/>
        <w:spacing w:line="360" w:lineRule="auto"/>
      </w:pPr>
    </w:p>
    <w:p w14:paraId="17E00FC8" w14:textId="77777777" w:rsidR="00AD3747" w:rsidRDefault="00AD3747" w:rsidP="00AD3747">
      <w:pPr>
        <w:pStyle w:val="Ttulo2"/>
        <w:spacing w:line="360" w:lineRule="auto"/>
      </w:pPr>
    </w:p>
    <w:p w14:paraId="04781702" w14:textId="79B10A2B" w:rsidR="003A117B" w:rsidRPr="00AD3747" w:rsidRDefault="00076743" w:rsidP="00AD3747">
      <w:pPr>
        <w:pStyle w:val="Ttulo2"/>
        <w:spacing w:line="360" w:lineRule="auto"/>
      </w:pPr>
      <w:bookmarkStart w:id="6" w:name="_Toc148721438"/>
      <w:r w:rsidRPr="00AD3747">
        <w:lastRenderedPageBreak/>
        <w:t>Visión General de la Arquitectura</w:t>
      </w:r>
      <w:bookmarkEnd w:id="6"/>
    </w:p>
    <w:p w14:paraId="19E1757C" w14:textId="58295C3B" w:rsidR="00172804" w:rsidRPr="00AD3747" w:rsidRDefault="00172804" w:rsidP="00AD3747">
      <w:pPr>
        <w:spacing w:line="360" w:lineRule="auto"/>
      </w:pPr>
      <w:r w:rsidRPr="00AD3747">
        <w:t xml:space="preserve">La arquitectura de software se basa en una estructura moderna y flexible que se compone de dos componentes principales: el </w:t>
      </w:r>
      <w:proofErr w:type="spellStart"/>
      <w:r w:rsidRPr="00AD3747">
        <w:t>front-end</w:t>
      </w:r>
      <w:proofErr w:type="spellEnd"/>
      <w:r w:rsidRPr="00AD3747">
        <w:t xml:space="preserve"> y el back-</w:t>
      </w:r>
      <w:proofErr w:type="spellStart"/>
      <w:r w:rsidRPr="00AD3747">
        <w:t>end</w:t>
      </w:r>
      <w:proofErr w:type="spellEnd"/>
      <w:r w:rsidRPr="00AD3747">
        <w:t>. Estos componentes trabajan en conjunto para proporcionar una solución integral que digitaliza y automatiza las operaciones del laboratorio.</w:t>
      </w:r>
    </w:p>
    <w:p w14:paraId="7964E3F8" w14:textId="4636603F" w:rsidR="00172804" w:rsidRPr="00AD3747" w:rsidRDefault="00172804" w:rsidP="00B113F7">
      <w:pPr>
        <w:pStyle w:val="Prrafodelista"/>
        <w:numPr>
          <w:ilvl w:val="0"/>
          <w:numId w:val="24"/>
        </w:numPr>
        <w:spacing w:line="360" w:lineRule="auto"/>
      </w:pPr>
      <w:r w:rsidRPr="00B113F7">
        <w:rPr>
          <w:b/>
          <w:bCs/>
        </w:rPr>
        <w:t>Front-</w:t>
      </w:r>
      <w:proofErr w:type="spellStart"/>
      <w:r w:rsidRPr="00B113F7">
        <w:rPr>
          <w:b/>
          <w:bCs/>
        </w:rPr>
        <w:t>end</w:t>
      </w:r>
      <w:proofErr w:type="spellEnd"/>
      <w:r w:rsidRPr="00B113F7">
        <w:rPr>
          <w:b/>
          <w:bCs/>
        </w:rPr>
        <w:t xml:space="preserve"> (Interfaz de Usuario):</w:t>
      </w:r>
      <w:r w:rsidRPr="00AD3747">
        <w:t xml:space="preserve"> El </w:t>
      </w:r>
      <w:proofErr w:type="spellStart"/>
      <w:r w:rsidRPr="00AD3747">
        <w:t>front-end</w:t>
      </w:r>
      <w:proofErr w:type="spellEnd"/>
      <w:r w:rsidRPr="00AD3747">
        <w:t xml:space="preserve"> es la parte visible del sistema y se encarga de la interacción con los usuarios, tanto internos como externos. Está construido utilizando el </w:t>
      </w:r>
      <w:proofErr w:type="spellStart"/>
      <w:r w:rsidRPr="00AD3747">
        <w:t>framework</w:t>
      </w:r>
      <w:proofErr w:type="spellEnd"/>
      <w:r w:rsidRPr="00AD3747">
        <w:t xml:space="preserve"> </w:t>
      </w:r>
      <w:proofErr w:type="spellStart"/>
      <w:r w:rsidRPr="00AD3747">
        <w:t>React</w:t>
      </w:r>
      <w:proofErr w:type="spellEnd"/>
      <w:r w:rsidRPr="00AD3747">
        <w:t xml:space="preserve">, lo que garantiza una experiencia de usuario </w:t>
      </w:r>
      <w:r w:rsidR="000009AE">
        <w:t>potente</w:t>
      </w:r>
      <w:r w:rsidRPr="00AD3747">
        <w:t xml:space="preserve"> y altamente interactiva. Los componentes principales del </w:t>
      </w:r>
      <w:proofErr w:type="spellStart"/>
      <w:r w:rsidRPr="00AD3747">
        <w:t>front-end</w:t>
      </w:r>
      <w:proofErr w:type="spellEnd"/>
      <w:r w:rsidRPr="00AD3747">
        <w:t xml:space="preserve"> incluyen:</w:t>
      </w:r>
    </w:p>
    <w:p w14:paraId="2E8A9DB3" w14:textId="77777777" w:rsidR="00172804" w:rsidRPr="00AD3747" w:rsidRDefault="00172804" w:rsidP="00B113F7">
      <w:pPr>
        <w:spacing w:line="360" w:lineRule="auto"/>
        <w:ind w:left="360"/>
      </w:pPr>
      <w:r w:rsidRPr="00B113F7">
        <w:rPr>
          <w:b/>
          <w:bCs/>
        </w:rPr>
        <w:t>Interfaces de Usuario (UI):</w:t>
      </w:r>
      <w:r w:rsidRPr="00AD3747">
        <w:t xml:space="preserve"> Aquí se encuentran las diversas pantallas, formularios y elementos visuales que los usuarios utilizan para interactuar con el sistema. Estas interfaces están diseñadas para ser intuitivas y amigables.</w:t>
      </w:r>
    </w:p>
    <w:p w14:paraId="16D0B891" w14:textId="77777777" w:rsidR="00172804" w:rsidRPr="00AD3747" w:rsidRDefault="00172804" w:rsidP="00B113F7">
      <w:pPr>
        <w:spacing w:line="360" w:lineRule="auto"/>
        <w:ind w:left="360"/>
      </w:pPr>
      <w:r w:rsidRPr="00B113F7">
        <w:rPr>
          <w:b/>
          <w:bCs/>
        </w:rPr>
        <w:t>Gestión de Datos en el Cliente:</w:t>
      </w:r>
      <w:r w:rsidRPr="00AD3747">
        <w:t xml:space="preserve"> El </w:t>
      </w:r>
      <w:proofErr w:type="spellStart"/>
      <w:r w:rsidRPr="00AD3747">
        <w:t>front-end</w:t>
      </w:r>
      <w:proofErr w:type="spellEnd"/>
      <w:r w:rsidRPr="00AD3747">
        <w:t xml:space="preserve"> se encarga de la captura y validación de datos en la interfaz del usuario antes de enviarlos al back-</w:t>
      </w:r>
      <w:proofErr w:type="spellStart"/>
      <w:r w:rsidRPr="00AD3747">
        <w:t>end</w:t>
      </w:r>
      <w:proofErr w:type="spellEnd"/>
      <w:r w:rsidRPr="00AD3747">
        <w:t xml:space="preserve"> para su procesamiento. También puede incluir funciones de visualización de resultados y generación de informes.</w:t>
      </w:r>
    </w:p>
    <w:p w14:paraId="604552AA" w14:textId="77777777" w:rsidR="00172804" w:rsidRPr="00AD3747" w:rsidRDefault="00172804" w:rsidP="00B113F7">
      <w:pPr>
        <w:spacing w:line="360" w:lineRule="auto"/>
        <w:ind w:left="360"/>
      </w:pPr>
      <w:r w:rsidRPr="00B113F7">
        <w:rPr>
          <w:b/>
          <w:bCs/>
        </w:rPr>
        <w:t>Comunicación con el Back-</w:t>
      </w:r>
      <w:proofErr w:type="spellStart"/>
      <w:r w:rsidRPr="00B113F7">
        <w:rPr>
          <w:b/>
          <w:bCs/>
        </w:rPr>
        <w:t>end</w:t>
      </w:r>
      <w:proofErr w:type="spellEnd"/>
      <w:r w:rsidRPr="00B113F7">
        <w:rPr>
          <w:b/>
          <w:bCs/>
        </w:rPr>
        <w:t>:</w:t>
      </w:r>
      <w:r w:rsidRPr="00AD3747">
        <w:t xml:space="preserve"> El </w:t>
      </w:r>
      <w:proofErr w:type="spellStart"/>
      <w:r w:rsidRPr="00AD3747">
        <w:t>front-end</w:t>
      </w:r>
      <w:proofErr w:type="spellEnd"/>
      <w:r w:rsidRPr="00AD3747">
        <w:t xml:space="preserve"> se comunica con el back-</w:t>
      </w:r>
      <w:proofErr w:type="spellStart"/>
      <w:r w:rsidRPr="00AD3747">
        <w:t>end</w:t>
      </w:r>
      <w:proofErr w:type="spellEnd"/>
      <w:r w:rsidRPr="00AD3747">
        <w:t xml:space="preserve"> a través de solicitudes HTTP para enviar y recibir datos. Esto permite una experiencia de usuario en tiempo real y la actualización dinámica de información.</w:t>
      </w:r>
    </w:p>
    <w:p w14:paraId="5E81223E" w14:textId="5FD0C94A" w:rsidR="00172804" w:rsidRPr="00AD3747" w:rsidRDefault="00172804" w:rsidP="00B113F7">
      <w:pPr>
        <w:pStyle w:val="Prrafodelista"/>
        <w:numPr>
          <w:ilvl w:val="0"/>
          <w:numId w:val="24"/>
        </w:numPr>
        <w:spacing w:line="360" w:lineRule="auto"/>
      </w:pPr>
      <w:r w:rsidRPr="00B113F7">
        <w:rPr>
          <w:b/>
          <w:bCs/>
        </w:rPr>
        <w:t>Back-</w:t>
      </w:r>
      <w:proofErr w:type="spellStart"/>
      <w:r w:rsidRPr="00B113F7">
        <w:rPr>
          <w:b/>
          <w:bCs/>
        </w:rPr>
        <w:t>end</w:t>
      </w:r>
      <w:proofErr w:type="spellEnd"/>
      <w:r w:rsidRPr="00B113F7">
        <w:rPr>
          <w:b/>
          <w:bCs/>
        </w:rPr>
        <w:t xml:space="preserve"> (Lógica de Negocio):</w:t>
      </w:r>
      <w:r w:rsidRPr="00AD3747">
        <w:t xml:space="preserve"> El back-</w:t>
      </w:r>
      <w:proofErr w:type="spellStart"/>
      <w:r w:rsidRPr="00AD3747">
        <w:t>end</w:t>
      </w:r>
      <w:proofErr w:type="spellEnd"/>
      <w:r w:rsidRPr="00AD3747">
        <w:t xml:space="preserve"> </w:t>
      </w:r>
      <w:r w:rsidR="00B113F7">
        <w:t>es la parte del</w:t>
      </w:r>
      <w:r w:rsidRPr="00AD3747">
        <w:t xml:space="preserve"> sistema</w:t>
      </w:r>
      <w:r w:rsidR="00B113F7">
        <w:t xml:space="preserve"> que</w:t>
      </w:r>
      <w:r w:rsidRPr="00AD3747">
        <w:t xml:space="preserve"> maneja la lógica de negocio, el procesamiento de datos y la gestión de bases de datos. Está construido utilizando Express con Node.js y se integra con una base de datos PostgreSQL utilizando el ORM Prisma. Los componentes principales del back-</w:t>
      </w:r>
      <w:proofErr w:type="spellStart"/>
      <w:r w:rsidRPr="00AD3747">
        <w:t>end</w:t>
      </w:r>
      <w:proofErr w:type="spellEnd"/>
      <w:r w:rsidRPr="00AD3747">
        <w:t xml:space="preserve"> incluyen:</w:t>
      </w:r>
    </w:p>
    <w:p w14:paraId="1B0B803D" w14:textId="77777777" w:rsidR="00172804" w:rsidRPr="00AD3747" w:rsidRDefault="00172804" w:rsidP="00B113F7">
      <w:pPr>
        <w:spacing w:line="360" w:lineRule="auto"/>
        <w:ind w:left="360"/>
      </w:pPr>
      <w:r w:rsidRPr="00B113F7">
        <w:rPr>
          <w:b/>
          <w:bCs/>
        </w:rPr>
        <w:t>Rutas y Controladores:</w:t>
      </w:r>
      <w:r w:rsidRPr="00AD3747">
        <w:t xml:space="preserve"> Define las rutas de API que el </w:t>
      </w:r>
      <w:proofErr w:type="spellStart"/>
      <w:r w:rsidRPr="00AD3747">
        <w:t>front-end</w:t>
      </w:r>
      <w:proofErr w:type="spellEnd"/>
      <w:r w:rsidRPr="00AD3747">
        <w:t xml:space="preserve"> utiliza para interactuar con el sistema. Los controladores gestionan las solicitudes y las respuestas, realizando operaciones como la validación de datos, el acceso a la base de datos y la lógica de negocio.</w:t>
      </w:r>
    </w:p>
    <w:p w14:paraId="04C5FC00" w14:textId="67C6FEC9" w:rsidR="003A117B" w:rsidRPr="00B113F7" w:rsidRDefault="00172804" w:rsidP="00B113F7">
      <w:pPr>
        <w:spacing w:line="360" w:lineRule="auto"/>
        <w:ind w:left="360"/>
      </w:pPr>
      <w:r w:rsidRPr="00B113F7">
        <w:rPr>
          <w:b/>
          <w:bCs/>
        </w:rPr>
        <w:t xml:space="preserve">Base de Datos (PostgreSQL): </w:t>
      </w:r>
      <w:r w:rsidRPr="00AD3747">
        <w:t>El back-</w:t>
      </w:r>
      <w:proofErr w:type="spellStart"/>
      <w:r w:rsidRPr="00AD3747">
        <w:t>end</w:t>
      </w:r>
      <w:proofErr w:type="spellEnd"/>
      <w:r w:rsidRPr="00AD3747">
        <w:t xml:space="preserve"> se conecta a una base de datos PostgreSQL para almacenar y recuperar datos. Se utiliza el ORM Prisma para simplificar la interacción con la base de datos, lo que facilita la gestión de datos complejos.</w:t>
      </w:r>
    </w:p>
    <w:p w14:paraId="0243CC23" w14:textId="77777777" w:rsidR="003A117B" w:rsidRPr="00AD3747" w:rsidRDefault="003A117B" w:rsidP="00AD3747">
      <w:pPr>
        <w:spacing w:line="360" w:lineRule="auto"/>
      </w:pPr>
    </w:p>
    <w:p w14:paraId="716A6AF5" w14:textId="14CDB697" w:rsidR="00172804" w:rsidRPr="00B113F7" w:rsidRDefault="00076743" w:rsidP="00B113F7">
      <w:pPr>
        <w:pStyle w:val="Ttulo2"/>
        <w:spacing w:line="360" w:lineRule="auto"/>
        <w:rPr>
          <w:lang w:val="es-CR"/>
        </w:rPr>
      </w:pPr>
      <w:bookmarkStart w:id="7" w:name="_Toc148721439"/>
      <w:r>
        <w:rPr>
          <w:lang w:val="es-CR"/>
        </w:rPr>
        <w:lastRenderedPageBreak/>
        <w:t>Patrones de Diseño</w:t>
      </w:r>
      <w:bookmarkEnd w:id="7"/>
    </w:p>
    <w:p w14:paraId="1A96359D" w14:textId="56CBB374" w:rsidR="00172804" w:rsidRPr="00AD3747" w:rsidRDefault="00FC1FD7" w:rsidP="00AD3747">
      <w:pPr>
        <w:spacing w:line="360" w:lineRule="auto"/>
      </w:pPr>
      <w:r>
        <w:t>Los sistemas</w:t>
      </w:r>
      <w:r w:rsidR="00172804" w:rsidRPr="00AD3747">
        <w:t xml:space="preserve"> se beneficia</w:t>
      </w:r>
      <w:r>
        <w:t>n</w:t>
      </w:r>
      <w:r w:rsidR="00172804" w:rsidRPr="00AD3747">
        <w:t xml:space="preserve"> de la aplicación de varios patrones de diseño que ayudan a estructurar y optimizar el sistema. A continuación, se identifican y explican algunos de los patrones de diseño utilizados:</w:t>
      </w:r>
    </w:p>
    <w:p w14:paraId="0F937E36" w14:textId="77777777" w:rsidR="00172804" w:rsidRPr="00AD3747" w:rsidRDefault="00172804" w:rsidP="00AD3747">
      <w:pPr>
        <w:spacing w:line="360" w:lineRule="auto"/>
      </w:pPr>
      <w:r w:rsidRPr="00FC1FD7">
        <w:rPr>
          <w:b/>
          <w:bCs/>
        </w:rPr>
        <w:t>Patrón Modelo-Vista-Controlador (MVC):</w:t>
      </w:r>
      <w:r w:rsidRPr="00AD3747">
        <w:t xml:space="preserve"> Este patrón se aplica principalmente en el </w:t>
      </w:r>
      <w:proofErr w:type="spellStart"/>
      <w:r w:rsidRPr="00AD3747">
        <w:t>front-end</w:t>
      </w:r>
      <w:proofErr w:type="spellEnd"/>
      <w:r w:rsidRPr="00AD3747">
        <w:t xml:space="preserve"> y el back-</w:t>
      </w:r>
      <w:proofErr w:type="spellStart"/>
      <w:r w:rsidRPr="00AD3747">
        <w:t>end</w:t>
      </w:r>
      <w:proofErr w:type="spellEnd"/>
      <w:r w:rsidRPr="00AD3747">
        <w:t xml:space="preserve">. En el </w:t>
      </w:r>
      <w:proofErr w:type="spellStart"/>
      <w:r w:rsidRPr="00AD3747">
        <w:t>front-end</w:t>
      </w:r>
      <w:proofErr w:type="spellEnd"/>
      <w:r w:rsidRPr="00AD3747">
        <w:t xml:space="preserve">, </w:t>
      </w:r>
      <w:proofErr w:type="spellStart"/>
      <w:r w:rsidRPr="00AD3747">
        <w:t>React</w:t>
      </w:r>
      <w:proofErr w:type="spellEnd"/>
      <w:r w:rsidRPr="00AD3747">
        <w:t xml:space="preserve"> proporciona una estructura MVC, donde el modelo representa los datos, la vista muestra la interfaz de usuario y el controlador maneja las interacciones del usuario. En el back-</w:t>
      </w:r>
      <w:proofErr w:type="spellStart"/>
      <w:r w:rsidRPr="00AD3747">
        <w:t>end</w:t>
      </w:r>
      <w:proofErr w:type="spellEnd"/>
      <w:r w:rsidRPr="00AD3747">
        <w:t>, Express y los controladores definen la lógica de negocio y las rutas, siguiendo una separación clara de responsabilidades.</w:t>
      </w:r>
    </w:p>
    <w:p w14:paraId="285D9D9C" w14:textId="77777777" w:rsidR="00172804" w:rsidRPr="00AD3747" w:rsidRDefault="00172804" w:rsidP="00AD3747">
      <w:pPr>
        <w:spacing w:line="360" w:lineRule="auto"/>
      </w:pPr>
      <w:r w:rsidRPr="00FC1FD7">
        <w:rPr>
          <w:b/>
          <w:bCs/>
        </w:rPr>
        <w:t>Patrón de Capas:</w:t>
      </w:r>
      <w:r w:rsidRPr="00AD3747">
        <w:t xml:space="preserve"> La arquitectura sigue un enfoque de capas que separa claramente las responsabilidades. Por ejemplo, el </w:t>
      </w:r>
      <w:proofErr w:type="spellStart"/>
      <w:r w:rsidRPr="00AD3747">
        <w:t>front-end</w:t>
      </w:r>
      <w:proofErr w:type="spellEnd"/>
      <w:r w:rsidRPr="00AD3747">
        <w:t xml:space="preserve"> se centra en la presentación y la interacción con el usuario, mientras que el back-</w:t>
      </w:r>
      <w:proofErr w:type="spellStart"/>
      <w:r w:rsidRPr="00AD3747">
        <w:t>end</w:t>
      </w:r>
      <w:proofErr w:type="spellEnd"/>
      <w:r w:rsidRPr="00AD3747">
        <w:t xml:space="preserve"> se encarga de la lógica de negocio y la gestión de datos. Esta separación facilita la escalabilidad y el mantenimiento.</w:t>
      </w:r>
    </w:p>
    <w:p w14:paraId="2A7421CB" w14:textId="77777777" w:rsidR="00172804" w:rsidRPr="00AD3747" w:rsidRDefault="00172804" w:rsidP="00AD3747">
      <w:pPr>
        <w:spacing w:line="360" w:lineRule="auto"/>
      </w:pPr>
      <w:r w:rsidRPr="00FC1FD7">
        <w:rPr>
          <w:b/>
          <w:bCs/>
        </w:rPr>
        <w:t xml:space="preserve">Patrón de API </w:t>
      </w:r>
      <w:proofErr w:type="spellStart"/>
      <w:r w:rsidRPr="00FC1FD7">
        <w:rPr>
          <w:b/>
          <w:bCs/>
        </w:rPr>
        <w:t>RESTful</w:t>
      </w:r>
      <w:proofErr w:type="spellEnd"/>
      <w:r w:rsidRPr="00FC1FD7">
        <w:rPr>
          <w:b/>
          <w:bCs/>
        </w:rPr>
        <w:t>:</w:t>
      </w:r>
      <w:r w:rsidRPr="00AD3747">
        <w:t xml:space="preserve"> La comunicación entre el </w:t>
      </w:r>
      <w:proofErr w:type="spellStart"/>
      <w:r w:rsidRPr="00AD3747">
        <w:t>front-end</w:t>
      </w:r>
      <w:proofErr w:type="spellEnd"/>
      <w:r w:rsidRPr="00AD3747">
        <w:t xml:space="preserve"> y el back-</w:t>
      </w:r>
      <w:proofErr w:type="spellStart"/>
      <w:r w:rsidRPr="00AD3747">
        <w:t>end</w:t>
      </w:r>
      <w:proofErr w:type="spellEnd"/>
      <w:r w:rsidRPr="00AD3747">
        <w:t xml:space="preserve"> se basa en el patrón de arquitectura REST (</w:t>
      </w:r>
      <w:proofErr w:type="spellStart"/>
      <w:r w:rsidRPr="00AD3747">
        <w:t>Representational</w:t>
      </w:r>
      <w:proofErr w:type="spellEnd"/>
      <w:r w:rsidRPr="00AD3747">
        <w:t xml:space="preserve"> </w:t>
      </w:r>
      <w:proofErr w:type="spellStart"/>
      <w:r w:rsidRPr="00AD3747">
        <w:t>State</w:t>
      </w:r>
      <w:proofErr w:type="spellEnd"/>
      <w:r w:rsidRPr="00AD3747">
        <w:t xml:space="preserve"> Transfer). Las solicitudes HTTP siguen convenciones REST, lo que permite una comunicación eficiente y predecible entre los componentes del sistema.</w:t>
      </w:r>
    </w:p>
    <w:p w14:paraId="44414475" w14:textId="77777777" w:rsidR="00172804" w:rsidRPr="00AD3747" w:rsidRDefault="00172804" w:rsidP="00AD3747">
      <w:pPr>
        <w:spacing w:line="360" w:lineRule="auto"/>
      </w:pPr>
      <w:r w:rsidRPr="00FC1FD7">
        <w:rPr>
          <w:b/>
          <w:bCs/>
        </w:rPr>
        <w:t>Patrón ORM (Mapeo Objeto-Relacional):</w:t>
      </w:r>
      <w:r w:rsidRPr="00AD3747">
        <w:t xml:space="preserve"> Prisma se utiliza como un ORM que proporciona una capa de abstracción entre la aplicación y la base de datos PostgreSQL. Este patrón simplifica la interacción con la base de datos al mapear objetos de la aplicación a tablas de la base de datos, lo que reduce la complejidad en la gestión de datos.</w:t>
      </w:r>
    </w:p>
    <w:p w14:paraId="638E8D99" w14:textId="77777777" w:rsidR="00172804" w:rsidRPr="00AD3747" w:rsidRDefault="00172804" w:rsidP="00AD3747">
      <w:pPr>
        <w:spacing w:line="360" w:lineRule="auto"/>
      </w:pPr>
      <w:r w:rsidRPr="00A149D2">
        <w:rPr>
          <w:b/>
          <w:bCs/>
        </w:rPr>
        <w:t xml:space="preserve">Patrón de </w:t>
      </w:r>
      <w:proofErr w:type="spellStart"/>
      <w:r w:rsidRPr="00A149D2">
        <w:rPr>
          <w:b/>
          <w:bCs/>
        </w:rPr>
        <w:t>Singleton</w:t>
      </w:r>
      <w:proofErr w:type="spellEnd"/>
      <w:r w:rsidRPr="00A149D2">
        <w:rPr>
          <w:b/>
          <w:bCs/>
        </w:rPr>
        <w:t>:</w:t>
      </w:r>
      <w:r w:rsidRPr="00AD3747">
        <w:t xml:space="preserve"> En algunos casos, se pueden aplicar patrones </w:t>
      </w:r>
      <w:proofErr w:type="spellStart"/>
      <w:r w:rsidRPr="00AD3747">
        <w:t>Singleton</w:t>
      </w:r>
      <w:proofErr w:type="spellEnd"/>
      <w:r w:rsidRPr="00AD3747">
        <w:t xml:space="preserve"> para garantizar que ciertos objetos, como conexiones de bases de datos, sean únicos en toda la aplicación. Esto puede ayudar a optimizar el uso de recursos y garantizar la coherencia de datos.</w:t>
      </w:r>
    </w:p>
    <w:p w14:paraId="469CE5F3" w14:textId="4B4A8BEB" w:rsidR="007C62EB" w:rsidRDefault="007C62EB" w:rsidP="00AD3747">
      <w:pPr>
        <w:spacing w:line="360" w:lineRule="auto"/>
      </w:pPr>
    </w:p>
    <w:p w14:paraId="4FA039AD" w14:textId="77777777" w:rsidR="00A149D2" w:rsidRDefault="00A149D2" w:rsidP="00AD3747">
      <w:pPr>
        <w:spacing w:line="360" w:lineRule="auto"/>
      </w:pPr>
    </w:p>
    <w:p w14:paraId="0E498EB6" w14:textId="77777777" w:rsidR="00A149D2" w:rsidRDefault="00A149D2" w:rsidP="00AD3747">
      <w:pPr>
        <w:spacing w:line="360" w:lineRule="auto"/>
      </w:pPr>
    </w:p>
    <w:p w14:paraId="74363A23" w14:textId="77777777" w:rsidR="00A149D2" w:rsidRDefault="00A149D2" w:rsidP="00AD3747">
      <w:pPr>
        <w:spacing w:line="360" w:lineRule="auto"/>
      </w:pPr>
    </w:p>
    <w:p w14:paraId="05D229CC" w14:textId="77777777" w:rsidR="00A149D2" w:rsidRDefault="00A149D2" w:rsidP="00AD3747">
      <w:pPr>
        <w:spacing w:line="360" w:lineRule="auto"/>
      </w:pPr>
    </w:p>
    <w:p w14:paraId="7F57B058" w14:textId="77777777" w:rsidR="00A149D2" w:rsidRDefault="00A149D2" w:rsidP="00AD3747">
      <w:pPr>
        <w:spacing w:line="360" w:lineRule="auto"/>
      </w:pPr>
    </w:p>
    <w:p w14:paraId="49C70F9A" w14:textId="77777777" w:rsidR="00A149D2" w:rsidRDefault="00A149D2" w:rsidP="00AD3747">
      <w:pPr>
        <w:spacing w:line="360" w:lineRule="auto"/>
      </w:pPr>
    </w:p>
    <w:p w14:paraId="6077D3E0" w14:textId="77777777" w:rsidR="00A149D2" w:rsidRPr="00AD3747" w:rsidRDefault="00A149D2" w:rsidP="00AD3747">
      <w:pPr>
        <w:spacing w:line="360" w:lineRule="auto"/>
      </w:pPr>
    </w:p>
    <w:p w14:paraId="123B64ED" w14:textId="35794F0E" w:rsidR="0084789A" w:rsidRDefault="00076743" w:rsidP="00AD3747">
      <w:pPr>
        <w:pStyle w:val="Ttulo2"/>
        <w:spacing w:line="360" w:lineRule="auto"/>
      </w:pPr>
      <w:bookmarkStart w:id="8" w:name="_Toc148721440"/>
      <w:r>
        <w:lastRenderedPageBreak/>
        <w:t>Decisiones de Diseño</w:t>
      </w:r>
      <w:bookmarkEnd w:id="8"/>
      <w:r>
        <w:t xml:space="preserve"> </w:t>
      </w:r>
    </w:p>
    <w:p w14:paraId="209D2D1D" w14:textId="77777777" w:rsidR="00172804" w:rsidRPr="00AD3747" w:rsidRDefault="00172804" w:rsidP="00AD3747">
      <w:pPr>
        <w:spacing w:line="360" w:lineRule="auto"/>
      </w:pPr>
      <w:r w:rsidRPr="00AD3747">
        <w:t>La arquitectura de software para la optimización de procesos operativos y la gestión eficiente de datos en los Laboratorios de Análisis Agronómicos se basa en una serie de decisiones de diseño clave que influyen en la estructura y el funcionamiento del sistema. Estas decisiones se tomaron considerando los objetivos del proyecto y las necesidades específicas del laboratorio. A continuación, se explican algunas de las decisiones de diseño más importantes:</w:t>
      </w:r>
    </w:p>
    <w:p w14:paraId="48D886E1" w14:textId="07019C99" w:rsidR="00172804" w:rsidRPr="00AD3747" w:rsidRDefault="00172804" w:rsidP="00AD3747">
      <w:pPr>
        <w:spacing w:line="360" w:lineRule="auto"/>
      </w:pPr>
      <w:r w:rsidRPr="00A149D2">
        <w:rPr>
          <w:b/>
          <w:bCs/>
        </w:rPr>
        <w:t>Elección de Tecnologías Front-</w:t>
      </w:r>
      <w:proofErr w:type="spellStart"/>
      <w:r w:rsidRPr="00A149D2">
        <w:rPr>
          <w:b/>
          <w:bCs/>
        </w:rPr>
        <w:t>end</w:t>
      </w:r>
      <w:proofErr w:type="spellEnd"/>
      <w:r w:rsidRPr="00A149D2">
        <w:rPr>
          <w:b/>
          <w:bCs/>
        </w:rPr>
        <w:t xml:space="preserve"> y Back-</w:t>
      </w:r>
      <w:proofErr w:type="spellStart"/>
      <w:r w:rsidRPr="00A149D2">
        <w:rPr>
          <w:b/>
          <w:bCs/>
        </w:rPr>
        <w:t>end</w:t>
      </w:r>
      <w:proofErr w:type="spellEnd"/>
      <w:r w:rsidRPr="00A149D2">
        <w:rPr>
          <w:b/>
          <w:bCs/>
        </w:rPr>
        <w:t>:</w:t>
      </w:r>
      <w:r w:rsidRPr="00AD3747">
        <w:t xml:space="preserve"> La elección de </w:t>
      </w:r>
      <w:proofErr w:type="spellStart"/>
      <w:r w:rsidRPr="00AD3747">
        <w:t>React</w:t>
      </w:r>
      <w:proofErr w:type="spellEnd"/>
      <w:r w:rsidRPr="00AD3747">
        <w:t xml:space="preserve"> en el </w:t>
      </w:r>
      <w:proofErr w:type="spellStart"/>
      <w:r w:rsidRPr="00AD3747">
        <w:t>front-end</w:t>
      </w:r>
      <w:proofErr w:type="spellEnd"/>
      <w:r w:rsidRPr="00AD3747">
        <w:t xml:space="preserve"> y Express con Node.js en el back-</w:t>
      </w:r>
      <w:proofErr w:type="spellStart"/>
      <w:r w:rsidRPr="00AD3747">
        <w:t>end</w:t>
      </w:r>
      <w:proofErr w:type="spellEnd"/>
      <w:r w:rsidRPr="00AD3747">
        <w:t xml:space="preserve"> se basó en la compatibilidad entre estas tecnologías. Node.js permite la ejecución de JavaScript tanto en el </w:t>
      </w:r>
      <w:proofErr w:type="spellStart"/>
      <w:r w:rsidRPr="00AD3747">
        <w:t>front-end</w:t>
      </w:r>
      <w:proofErr w:type="spellEnd"/>
      <w:r w:rsidRPr="00AD3747">
        <w:t xml:space="preserve"> como en el back-</w:t>
      </w:r>
      <w:proofErr w:type="spellStart"/>
      <w:r w:rsidRPr="00AD3747">
        <w:t>end</w:t>
      </w:r>
      <w:proofErr w:type="spellEnd"/>
      <w:r w:rsidRPr="00AD3747">
        <w:t>, lo que facilita la gestión de datos y la construcción de interfaces de usuario interactivas.</w:t>
      </w:r>
    </w:p>
    <w:p w14:paraId="35BB3B4F" w14:textId="77777777" w:rsidR="00172804" w:rsidRPr="00AD3747" w:rsidRDefault="00172804" w:rsidP="00AD3747">
      <w:pPr>
        <w:spacing w:line="360" w:lineRule="auto"/>
      </w:pPr>
      <w:r w:rsidRPr="00A149D2">
        <w:rPr>
          <w:b/>
          <w:bCs/>
        </w:rPr>
        <w:t>Uso de Prisma como ORM:</w:t>
      </w:r>
      <w:r w:rsidRPr="00AD3747">
        <w:t xml:space="preserve"> La elección de Prisma como ORM simplifica la interacción con la base de datos PostgreSQL. Esto reduce la complejidad de la gestión de datos y acelera el desarrollo al proporcionar una capa de abstracción que mapea objetos de la aplicación a tablas de la base de datos.</w:t>
      </w:r>
    </w:p>
    <w:p w14:paraId="6ADF09CF" w14:textId="77777777" w:rsidR="00172804" w:rsidRPr="00AD3747" w:rsidRDefault="00172804" w:rsidP="00AD3747">
      <w:pPr>
        <w:spacing w:line="360" w:lineRule="auto"/>
      </w:pPr>
      <w:r w:rsidRPr="00A149D2">
        <w:rPr>
          <w:b/>
          <w:bCs/>
        </w:rPr>
        <w:t>Arquitectura de Capas:</w:t>
      </w:r>
      <w:r w:rsidRPr="00AD3747">
        <w:t xml:space="preserve"> La arquitectura de capas se implementó para separar claramente las responsabilidades entre el </w:t>
      </w:r>
      <w:proofErr w:type="spellStart"/>
      <w:r w:rsidRPr="00AD3747">
        <w:t>front-end</w:t>
      </w:r>
      <w:proofErr w:type="spellEnd"/>
      <w:r w:rsidRPr="00AD3747">
        <w:t xml:space="preserve"> y el back-</w:t>
      </w:r>
      <w:proofErr w:type="spellStart"/>
      <w:r w:rsidRPr="00AD3747">
        <w:t>end</w:t>
      </w:r>
      <w:proofErr w:type="spellEnd"/>
      <w:r w:rsidRPr="00AD3747">
        <w:t>. Esta decisión facilita la escalabilidad y el mantenimiento del sistema, ya que cada capa se enfoca en tareas específicas.</w:t>
      </w:r>
    </w:p>
    <w:p w14:paraId="477F3DEF" w14:textId="5A73E2AA" w:rsidR="00172804" w:rsidRPr="00AD3747" w:rsidRDefault="00172804" w:rsidP="00AD3747">
      <w:pPr>
        <w:spacing w:line="360" w:lineRule="auto"/>
      </w:pPr>
      <w:r w:rsidRPr="00A149D2">
        <w:rPr>
          <w:b/>
          <w:bCs/>
        </w:rPr>
        <w:t xml:space="preserve">Comunicación a través de API </w:t>
      </w:r>
      <w:proofErr w:type="spellStart"/>
      <w:r w:rsidRPr="00A149D2">
        <w:rPr>
          <w:b/>
          <w:bCs/>
        </w:rPr>
        <w:t>RESTful</w:t>
      </w:r>
      <w:proofErr w:type="spellEnd"/>
      <w:r w:rsidRPr="00A149D2">
        <w:rPr>
          <w:b/>
          <w:bCs/>
        </w:rPr>
        <w:t>:</w:t>
      </w:r>
      <w:r w:rsidRPr="00AD3747">
        <w:t xml:space="preserve"> Se optó por utilizar una API </w:t>
      </w:r>
      <w:proofErr w:type="spellStart"/>
      <w:r w:rsidRPr="00AD3747">
        <w:t>RESTful</w:t>
      </w:r>
      <w:proofErr w:type="spellEnd"/>
      <w:r w:rsidRPr="00AD3747">
        <w:t xml:space="preserve"> para la comunicación entre el </w:t>
      </w:r>
      <w:proofErr w:type="spellStart"/>
      <w:r w:rsidRPr="00AD3747">
        <w:t>front-end</w:t>
      </w:r>
      <w:proofErr w:type="spellEnd"/>
      <w:r w:rsidRPr="00AD3747">
        <w:t xml:space="preserve"> y el back-</w:t>
      </w:r>
      <w:proofErr w:type="spellStart"/>
      <w:r w:rsidRPr="00AD3747">
        <w:t>end</w:t>
      </w:r>
      <w:proofErr w:type="spellEnd"/>
      <w:r w:rsidRPr="00AD3747">
        <w:t>. Este enfoque estandarizado permite una interacción eficiente y predecible mediante solicitudes HTTP, lo que facilita el desarrollo y la depuración.</w:t>
      </w:r>
    </w:p>
    <w:p w14:paraId="7777CE7D" w14:textId="77777777" w:rsidR="00172804" w:rsidRPr="00AD3747" w:rsidRDefault="00172804" w:rsidP="00AD3747">
      <w:pPr>
        <w:spacing w:line="360" w:lineRule="auto"/>
      </w:pPr>
      <w:r w:rsidRPr="004C7F65">
        <w:rPr>
          <w:b/>
          <w:bCs/>
        </w:rPr>
        <w:t>Flexibilidad y Modularidad:</w:t>
      </w:r>
      <w:r w:rsidRPr="00AD3747">
        <w:t xml:space="preserve"> La arquitectura se diseñó con un enfoque en la flexibilidad y </w:t>
      </w:r>
      <w:proofErr w:type="gramStart"/>
      <w:r w:rsidRPr="00AD3747">
        <w:t>la modularidad</w:t>
      </w:r>
      <w:proofErr w:type="gramEnd"/>
      <w:r w:rsidRPr="00AD3747">
        <w:t>. Esto permite la fácil incorporación de nuevos módulos y funcionalidades, así como la adaptación a las cambiantes necesidades del laboratorio.</w:t>
      </w:r>
    </w:p>
    <w:p w14:paraId="1F09B4F9" w14:textId="77777777" w:rsidR="00172804" w:rsidRPr="00AD3747" w:rsidRDefault="00172804" w:rsidP="00AD3747">
      <w:pPr>
        <w:spacing w:line="360" w:lineRule="auto"/>
      </w:pPr>
      <w:r w:rsidRPr="004C7F65">
        <w:rPr>
          <w:b/>
          <w:bCs/>
        </w:rPr>
        <w:t>Patrones de Diseño Aplicados:</w:t>
      </w:r>
      <w:r w:rsidRPr="00AD3747">
        <w:t xml:space="preserve"> Se aplicaron varios patrones de diseño, como el Modelo-Vista-Controlador (MVC), el patrón de API </w:t>
      </w:r>
      <w:proofErr w:type="spellStart"/>
      <w:r w:rsidRPr="00AD3747">
        <w:t>RESTful</w:t>
      </w:r>
      <w:proofErr w:type="spellEnd"/>
      <w:r w:rsidRPr="00AD3747">
        <w:t>, el ORM y otros, para estructurar y optimizar el sistema de acuerdo con las mejores prácticas de desarrollo.</w:t>
      </w:r>
    </w:p>
    <w:p w14:paraId="2275B9C8" w14:textId="77777777" w:rsidR="00076743" w:rsidRDefault="00076743" w:rsidP="00AD3747">
      <w:pPr>
        <w:spacing w:line="360" w:lineRule="auto"/>
      </w:pPr>
    </w:p>
    <w:p w14:paraId="285E8145" w14:textId="77777777" w:rsidR="000009AE" w:rsidRDefault="000009AE" w:rsidP="00AD3747">
      <w:pPr>
        <w:spacing w:line="360" w:lineRule="auto"/>
      </w:pPr>
    </w:p>
    <w:p w14:paraId="14BFED6C" w14:textId="77777777" w:rsidR="000009AE" w:rsidRDefault="000009AE" w:rsidP="00AD3747">
      <w:pPr>
        <w:spacing w:line="360" w:lineRule="auto"/>
      </w:pPr>
    </w:p>
    <w:p w14:paraId="4588F8FA" w14:textId="77777777" w:rsidR="000009AE" w:rsidRPr="00AD3747" w:rsidRDefault="000009AE" w:rsidP="00AD3747">
      <w:pPr>
        <w:spacing w:line="360" w:lineRule="auto"/>
      </w:pPr>
    </w:p>
    <w:p w14:paraId="5298936C" w14:textId="46A0ADAB" w:rsidR="00076743" w:rsidRDefault="00076743" w:rsidP="00AD3747">
      <w:pPr>
        <w:pStyle w:val="Ttulo2"/>
        <w:spacing w:line="360" w:lineRule="auto"/>
      </w:pPr>
      <w:bookmarkStart w:id="9" w:name="_Toc148721441"/>
      <w:r>
        <w:lastRenderedPageBreak/>
        <w:t>Vista de Despliegue</w:t>
      </w:r>
      <w:bookmarkEnd w:id="9"/>
    </w:p>
    <w:p w14:paraId="7129266E" w14:textId="16F3A905" w:rsidR="00172804" w:rsidRPr="00172804" w:rsidRDefault="00172804" w:rsidP="00AD3747">
      <w:pPr>
        <w:spacing w:line="360" w:lineRule="auto"/>
        <w:rPr>
          <w:lang w:val="es-US" w:eastAsia="es-US"/>
        </w:rPr>
      </w:pPr>
      <w:r w:rsidRPr="00172804">
        <w:rPr>
          <w:lang w:val="es-US" w:eastAsia="es-US"/>
        </w:rPr>
        <w:t>La vista de despliegue describe cómo los componentes de la arquitectura de software se distribuirán e implementarán en un entorno real. se puede considerar el siguiente escenario de despliegue:</w:t>
      </w:r>
    </w:p>
    <w:p w14:paraId="52B44DAF" w14:textId="77777777" w:rsidR="00172804" w:rsidRPr="004C7F65" w:rsidRDefault="00172804" w:rsidP="004C7F65">
      <w:pPr>
        <w:pStyle w:val="Prrafodelista"/>
        <w:numPr>
          <w:ilvl w:val="0"/>
          <w:numId w:val="24"/>
        </w:numPr>
        <w:spacing w:line="360" w:lineRule="auto"/>
        <w:rPr>
          <w:b/>
          <w:bCs/>
          <w:lang w:val="es-US" w:eastAsia="es-US"/>
        </w:rPr>
      </w:pPr>
      <w:r w:rsidRPr="004C7F65">
        <w:rPr>
          <w:b/>
          <w:bCs/>
          <w:lang w:val="es-US" w:eastAsia="es-US"/>
        </w:rPr>
        <w:t>Front-</w:t>
      </w:r>
      <w:proofErr w:type="spellStart"/>
      <w:r w:rsidRPr="004C7F65">
        <w:rPr>
          <w:b/>
          <w:bCs/>
          <w:lang w:val="es-US" w:eastAsia="es-US"/>
        </w:rPr>
        <w:t>end</w:t>
      </w:r>
      <w:proofErr w:type="spellEnd"/>
      <w:r w:rsidRPr="004C7F65">
        <w:rPr>
          <w:b/>
          <w:bCs/>
          <w:lang w:val="es-US" w:eastAsia="es-US"/>
        </w:rPr>
        <w:t xml:space="preserve"> (Interfaz de Usuario):</w:t>
      </w:r>
    </w:p>
    <w:p w14:paraId="6A151900" w14:textId="7AF396E7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 xml:space="preserve">El </w:t>
      </w:r>
      <w:proofErr w:type="spellStart"/>
      <w:r w:rsidRPr="00172804">
        <w:rPr>
          <w:lang w:val="es-US" w:eastAsia="es-US"/>
        </w:rPr>
        <w:t>front-end</w:t>
      </w:r>
      <w:proofErr w:type="spellEnd"/>
      <w:r w:rsidRPr="00172804">
        <w:rPr>
          <w:lang w:val="es-US" w:eastAsia="es-US"/>
        </w:rPr>
        <w:t xml:space="preserve">, construido con </w:t>
      </w:r>
      <w:proofErr w:type="spellStart"/>
      <w:r w:rsidRPr="00172804">
        <w:rPr>
          <w:lang w:val="es-US" w:eastAsia="es-US"/>
        </w:rPr>
        <w:t>React</w:t>
      </w:r>
      <w:proofErr w:type="spellEnd"/>
      <w:r w:rsidR="004C7F65">
        <w:rPr>
          <w:lang w:val="es-US" w:eastAsia="es-US"/>
        </w:rPr>
        <w:t xml:space="preserve"> se implementa </w:t>
      </w:r>
      <w:r w:rsidRPr="00172804">
        <w:rPr>
          <w:lang w:val="es-US" w:eastAsia="es-US"/>
        </w:rPr>
        <w:t>en servidores locales.</w:t>
      </w:r>
    </w:p>
    <w:p w14:paraId="37BBEBBC" w14:textId="77777777" w:rsidR="00172804" w:rsidRPr="004C7F65" w:rsidRDefault="00172804" w:rsidP="004C7F65">
      <w:pPr>
        <w:pStyle w:val="Prrafodelista"/>
        <w:numPr>
          <w:ilvl w:val="0"/>
          <w:numId w:val="24"/>
        </w:numPr>
        <w:spacing w:line="360" w:lineRule="auto"/>
        <w:rPr>
          <w:b/>
          <w:bCs/>
          <w:lang w:val="es-US" w:eastAsia="es-US"/>
        </w:rPr>
      </w:pPr>
      <w:r w:rsidRPr="004C7F65">
        <w:rPr>
          <w:b/>
          <w:bCs/>
          <w:lang w:val="es-US" w:eastAsia="es-US"/>
        </w:rPr>
        <w:t>Back-</w:t>
      </w:r>
      <w:proofErr w:type="spellStart"/>
      <w:r w:rsidRPr="004C7F65">
        <w:rPr>
          <w:b/>
          <w:bCs/>
          <w:lang w:val="es-US" w:eastAsia="es-US"/>
        </w:rPr>
        <w:t>end</w:t>
      </w:r>
      <w:proofErr w:type="spellEnd"/>
      <w:r w:rsidRPr="004C7F65">
        <w:rPr>
          <w:b/>
          <w:bCs/>
          <w:lang w:val="es-US" w:eastAsia="es-US"/>
        </w:rPr>
        <w:t xml:space="preserve"> (Lógica de Negocio):</w:t>
      </w:r>
    </w:p>
    <w:p w14:paraId="3F4F6D3B" w14:textId="0C1FB089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>El back-</w:t>
      </w:r>
      <w:proofErr w:type="spellStart"/>
      <w:r w:rsidRPr="00172804">
        <w:rPr>
          <w:lang w:val="es-US" w:eastAsia="es-US"/>
        </w:rPr>
        <w:t>end</w:t>
      </w:r>
      <w:proofErr w:type="spellEnd"/>
      <w:r w:rsidRPr="00172804">
        <w:rPr>
          <w:lang w:val="es-US" w:eastAsia="es-US"/>
        </w:rPr>
        <w:t>, construido con Express y Node.js, se desplegará en servidores</w:t>
      </w:r>
      <w:r w:rsidR="004C7F65">
        <w:rPr>
          <w:lang w:val="es-US" w:eastAsia="es-US"/>
        </w:rPr>
        <w:t xml:space="preserve"> locales</w:t>
      </w:r>
      <w:r w:rsidRPr="00172804">
        <w:rPr>
          <w:lang w:val="es-US" w:eastAsia="es-US"/>
        </w:rPr>
        <w:t>.</w:t>
      </w:r>
    </w:p>
    <w:p w14:paraId="7DC8632E" w14:textId="77777777" w:rsidR="00172804" w:rsidRPr="004C7F65" w:rsidRDefault="00172804" w:rsidP="004C7F65">
      <w:pPr>
        <w:pStyle w:val="Prrafodelista"/>
        <w:numPr>
          <w:ilvl w:val="0"/>
          <w:numId w:val="24"/>
        </w:numPr>
        <w:spacing w:line="360" w:lineRule="auto"/>
        <w:rPr>
          <w:b/>
          <w:bCs/>
          <w:lang w:val="es-US" w:eastAsia="es-US"/>
        </w:rPr>
      </w:pPr>
      <w:r w:rsidRPr="004C7F65">
        <w:rPr>
          <w:b/>
          <w:bCs/>
          <w:lang w:val="es-US" w:eastAsia="es-US"/>
        </w:rPr>
        <w:t>Base de Datos (PostgreSQL):</w:t>
      </w:r>
    </w:p>
    <w:p w14:paraId="0B91D121" w14:textId="70C5A347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 xml:space="preserve">La base de datos PostgreSQL se desplegará en un servidor de bases de datos dedicado o en una instancia de base de datos gestionada </w:t>
      </w:r>
      <w:r w:rsidR="004C7F65">
        <w:rPr>
          <w:lang w:val="es-US" w:eastAsia="es-US"/>
        </w:rPr>
        <w:t>localmente.</w:t>
      </w:r>
    </w:p>
    <w:p w14:paraId="74108460" w14:textId="77777777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>Se pueden establecer políticas de respaldo y recuperación para garantizar la integridad y disponibilidad de los datos críticos.</w:t>
      </w:r>
    </w:p>
    <w:p w14:paraId="38B34937" w14:textId="77777777" w:rsidR="00172804" w:rsidRPr="004C7F65" w:rsidRDefault="00172804" w:rsidP="004C7F65">
      <w:pPr>
        <w:pStyle w:val="Prrafodelista"/>
        <w:numPr>
          <w:ilvl w:val="0"/>
          <w:numId w:val="24"/>
        </w:numPr>
        <w:spacing w:line="360" w:lineRule="auto"/>
        <w:rPr>
          <w:b/>
          <w:bCs/>
          <w:lang w:val="es-US" w:eastAsia="es-US"/>
        </w:rPr>
      </w:pPr>
      <w:r w:rsidRPr="004C7F65">
        <w:rPr>
          <w:b/>
          <w:bCs/>
          <w:lang w:val="es-US" w:eastAsia="es-US"/>
        </w:rPr>
        <w:t>ORM Prisma:</w:t>
      </w:r>
    </w:p>
    <w:p w14:paraId="510CA403" w14:textId="77777777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>El ORM Prisma se integrará con la base de datos PostgreSQL y se desplegará junto con la aplicación back-</w:t>
      </w:r>
      <w:proofErr w:type="spellStart"/>
      <w:r w:rsidRPr="00172804">
        <w:rPr>
          <w:lang w:val="es-US" w:eastAsia="es-US"/>
        </w:rPr>
        <w:t>end</w:t>
      </w:r>
      <w:proofErr w:type="spellEnd"/>
      <w:r w:rsidRPr="00172804">
        <w:rPr>
          <w:lang w:val="es-US" w:eastAsia="es-US"/>
        </w:rPr>
        <w:t>.</w:t>
      </w:r>
    </w:p>
    <w:p w14:paraId="6CFCE98B" w14:textId="77777777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>Prisma se configurará para conectarse a la instancia de base de datos y simplificar la manipulación de datos.</w:t>
      </w:r>
    </w:p>
    <w:p w14:paraId="3D986D43" w14:textId="77777777" w:rsidR="00172804" w:rsidRPr="004C7F65" w:rsidRDefault="00172804" w:rsidP="004C7F65">
      <w:pPr>
        <w:pStyle w:val="Prrafodelista"/>
        <w:numPr>
          <w:ilvl w:val="0"/>
          <w:numId w:val="24"/>
        </w:numPr>
        <w:spacing w:line="360" w:lineRule="auto"/>
        <w:rPr>
          <w:b/>
          <w:bCs/>
          <w:lang w:val="es-US" w:eastAsia="es-US"/>
        </w:rPr>
      </w:pPr>
      <w:r w:rsidRPr="004C7F65">
        <w:rPr>
          <w:b/>
          <w:bCs/>
          <w:lang w:val="es-US" w:eastAsia="es-US"/>
        </w:rPr>
        <w:t>Medidas de Seguridad:</w:t>
      </w:r>
    </w:p>
    <w:p w14:paraId="1BA46F3F" w14:textId="6A4B7108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 xml:space="preserve">Las medidas de seguridad, como los servidores de autenticación, cortafuegos y sistemas de detección de </w:t>
      </w:r>
      <w:r w:rsidR="000009AE" w:rsidRPr="00172804">
        <w:rPr>
          <w:lang w:val="es-US" w:eastAsia="es-US"/>
        </w:rPr>
        <w:t>intrusiones</w:t>
      </w:r>
      <w:r w:rsidRPr="00172804">
        <w:rPr>
          <w:lang w:val="es-US" w:eastAsia="es-US"/>
        </w:rPr>
        <w:t xml:space="preserve"> se desplegarán en la capa de seguridad del entorno de despliegue, ya sea en el </w:t>
      </w:r>
      <w:proofErr w:type="spellStart"/>
      <w:r w:rsidRPr="00172804">
        <w:rPr>
          <w:lang w:val="es-US" w:eastAsia="es-US"/>
        </w:rPr>
        <w:t>front-end</w:t>
      </w:r>
      <w:proofErr w:type="spellEnd"/>
      <w:r w:rsidRPr="00172804">
        <w:rPr>
          <w:lang w:val="es-US" w:eastAsia="es-US"/>
        </w:rPr>
        <w:t xml:space="preserve"> o el back-</w:t>
      </w:r>
      <w:proofErr w:type="spellStart"/>
      <w:r w:rsidRPr="00172804">
        <w:rPr>
          <w:lang w:val="es-US" w:eastAsia="es-US"/>
        </w:rPr>
        <w:t>end</w:t>
      </w:r>
      <w:proofErr w:type="spellEnd"/>
      <w:r w:rsidRPr="00172804">
        <w:rPr>
          <w:lang w:val="es-US" w:eastAsia="es-US"/>
        </w:rPr>
        <w:t>, según corresponda.</w:t>
      </w:r>
    </w:p>
    <w:p w14:paraId="0E4C7771" w14:textId="77777777" w:rsidR="00172804" w:rsidRPr="004C7F65" w:rsidRDefault="00172804" w:rsidP="004C7F65">
      <w:pPr>
        <w:pStyle w:val="Prrafodelista"/>
        <w:numPr>
          <w:ilvl w:val="0"/>
          <w:numId w:val="24"/>
        </w:numPr>
        <w:spacing w:line="360" w:lineRule="auto"/>
        <w:rPr>
          <w:b/>
          <w:bCs/>
          <w:lang w:val="es-US" w:eastAsia="es-US"/>
        </w:rPr>
      </w:pPr>
      <w:r w:rsidRPr="004C7F65">
        <w:rPr>
          <w:b/>
          <w:bCs/>
          <w:lang w:val="es-US" w:eastAsia="es-US"/>
        </w:rPr>
        <w:t>Sistemas de Respaldos y Recuperación:</w:t>
      </w:r>
    </w:p>
    <w:p w14:paraId="268EDC54" w14:textId="77777777" w:rsidR="00172804" w:rsidRPr="00172804" w:rsidRDefault="00172804" w:rsidP="004C7F65">
      <w:pPr>
        <w:spacing w:line="360" w:lineRule="auto"/>
        <w:ind w:left="360"/>
        <w:rPr>
          <w:lang w:val="es-US" w:eastAsia="es-US"/>
        </w:rPr>
      </w:pPr>
      <w:r w:rsidRPr="00172804">
        <w:rPr>
          <w:lang w:val="es-US" w:eastAsia="es-US"/>
        </w:rPr>
        <w:t>Los sistemas de respaldo y recuperación se configurarán para realizar copias de seguridad periódicas de la base de datos PostgreSQL y se desplegarán en un entorno de respaldo.</w:t>
      </w:r>
    </w:p>
    <w:p w14:paraId="516F6FE4" w14:textId="77777777" w:rsidR="004C7F65" w:rsidRDefault="004C7F65" w:rsidP="00AD3747">
      <w:pPr>
        <w:pStyle w:val="Ttulo1"/>
        <w:spacing w:line="360" w:lineRule="auto"/>
      </w:pPr>
    </w:p>
    <w:p w14:paraId="7E3DF607" w14:textId="77777777" w:rsidR="004C7F65" w:rsidRDefault="004C7F65" w:rsidP="00AD3747">
      <w:pPr>
        <w:pStyle w:val="Ttulo1"/>
        <w:spacing w:line="360" w:lineRule="auto"/>
      </w:pPr>
    </w:p>
    <w:p w14:paraId="6CC8ADB3" w14:textId="77777777" w:rsidR="004C7F65" w:rsidRDefault="004C7F65" w:rsidP="00AD3747">
      <w:pPr>
        <w:pStyle w:val="Ttulo1"/>
        <w:spacing w:line="360" w:lineRule="auto"/>
      </w:pPr>
    </w:p>
    <w:p w14:paraId="04311BBE" w14:textId="77777777" w:rsidR="004C7F65" w:rsidRDefault="004C7F65" w:rsidP="00AD3747">
      <w:pPr>
        <w:pStyle w:val="Ttulo1"/>
        <w:spacing w:line="360" w:lineRule="auto"/>
      </w:pPr>
    </w:p>
    <w:p w14:paraId="44E0DD45" w14:textId="77777777" w:rsidR="004C7F65" w:rsidRDefault="004C7F65" w:rsidP="00AD3747">
      <w:pPr>
        <w:pStyle w:val="Ttulo1"/>
        <w:spacing w:line="360" w:lineRule="auto"/>
      </w:pPr>
    </w:p>
    <w:p w14:paraId="50F61555" w14:textId="77777777" w:rsidR="000009AE" w:rsidRDefault="000009AE" w:rsidP="00AD3747">
      <w:pPr>
        <w:pStyle w:val="Ttulo1"/>
        <w:spacing w:line="360" w:lineRule="auto"/>
      </w:pPr>
    </w:p>
    <w:p w14:paraId="48B04818" w14:textId="66E45148" w:rsidR="00172804" w:rsidRPr="00AD3747" w:rsidRDefault="00076743" w:rsidP="004C7F65">
      <w:pPr>
        <w:pStyle w:val="Ttulo1"/>
        <w:spacing w:line="360" w:lineRule="auto"/>
      </w:pPr>
      <w:bookmarkStart w:id="10" w:name="_Toc148721442"/>
      <w:r>
        <w:lastRenderedPageBreak/>
        <w:t>Conclusiones</w:t>
      </w:r>
      <w:bookmarkEnd w:id="10"/>
      <w:r>
        <w:t xml:space="preserve"> </w:t>
      </w:r>
    </w:p>
    <w:p w14:paraId="2DCA9431" w14:textId="77777777" w:rsidR="00172804" w:rsidRPr="00AD3747" w:rsidRDefault="00172804" w:rsidP="00AD3747">
      <w:pPr>
        <w:spacing w:line="360" w:lineRule="auto"/>
      </w:pPr>
      <w:r w:rsidRPr="00AD3747">
        <w:t>La arquitectura se enfoca en la mejora de procesos operativos y la eficiencia en la gestión de datos, lo que contribuye directamente a la calidad de los servicios en el laboratorio.</w:t>
      </w:r>
    </w:p>
    <w:p w14:paraId="4FA3DC9D" w14:textId="77777777" w:rsidR="00172804" w:rsidRPr="00AD3747" w:rsidRDefault="00172804" w:rsidP="00AD3747">
      <w:pPr>
        <w:spacing w:line="360" w:lineRule="auto"/>
      </w:pPr>
      <w:r w:rsidRPr="00AD3747">
        <w:t>La separación de responsabilidades mediante un enfoque de capas facilita la mantenibilidad, escalabilidad y modularidad del sistema.</w:t>
      </w:r>
    </w:p>
    <w:p w14:paraId="5C535172" w14:textId="77777777" w:rsidR="00172804" w:rsidRPr="00AD3747" w:rsidRDefault="00172804" w:rsidP="00AD3747">
      <w:pPr>
        <w:spacing w:line="360" w:lineRule="auto"/>
      </w:pPr>
      <w:r w:rsidRPr="00AD3747">
        <w:t xml:space="preserve">La elección de tecnologías compatibles, como </w:t>
      </w:r>
      <w:proofErr w:type="spellStart"/>
      <w:r w:rsidRPr="00AD3747">
        <w:t>React</w:t>
      </w:r>
      <w:proofErr w:type="spellEnd"/>
      <w:r w:rsidRPr="00AD3747">
        <w:t>, Express, Node.js y Prisma, permite una construcción ágil y eficiente del sistema.</w:t>
      </w:r>
    </w:p>
    <w:p w14:paraId="03685729" w14:textId="77777777" w:rsidR="00172804" w:rsidRPr="00AD3747" w:rsidRDefault="00172804" w:rsidP="00AD3747">
      <w:pPr>
        <w:spacing w:line="360" w:lineRule="auto"/>
      </w:pPr>
      <w:r w:rsidRPr="00AD3747">
        <w:t xml:space="preserve">La implementación de medidas de seguridad en el </w:t>
      </w:r>
      <w:proofErr w:type="spellStart"/>
      <w:r w:rsidRPr="00AD3747">
        <w:t>front-end</w:t>
      </w:r>
      <w:proofErr w:type="spellEnd"/>
      <w:r w:rsidRPr="00AD3747">
        <w:t xml:space="preserve"> y el back-</w:t>
      </w:r>
      <w:proofErr w:type="spellStart"/>
      <w:r w:rsidRPr="00AD3747">
        <w:t>end</w:t>
      </w:r>
      <w:proofErr w:type="spellEnd"/>
      <w:r w:rsidRPr="00AD3747">
        <w:t xml:space="preserve"> protege los datos y garantiza el acceso autorizado, lo que es crucial para la confidencialidad y la integridad de la información.</w:t>
      </w:r>
    </w:p>
    <w:p w14:paraId="54E48414" w14:textId="77777777" w:rsidR="00172804" w:rsidRPr="00AD3747" w:rsidRDefault="00172804" w:rsidP="00AD3747">
      <w:pPr>
        <w:spacing w:line="360" w:lineRule="auto"/>
      </w:pPr>
      <w:r w:rsidRPr="00AD3747">
        <w:t>La flexibilidad y modularidad en el diseño permiten la incorporación de nuevos módulos y funcionalidades, lo que asegura que el sistema pueda adaptarse a las cambiantes necesidades del laboratorio.</w:t>
      </w:r>
    </w:p>
    <w:p w14:paraId="5DABD858" w14:textId="77777777" w:rsidR="00172804" w:rsidRPr="00AD3747" w:rsidRDefault="00172804" w:rsidP="00AD3747">
      <w:pPr>
        <w:spacing w:line="360" w:lineRule="auto"/>
      </w:pPr>
      <w:r w:rsidRPr="00AD3747">
        <w:t xml:space="preserve">La implementación de una API </w:t>
      </w:r>
      <w:proofErr w:type="spellStart"/>
      <w:r w:rsidRPr="00AD3747">
        <w:t>RESTful</w:t>
      </w:r>
      <w:proofErr w:type="spellEnd"/>
      <w:r w:rsidRPr="00AD3747">
        <w:t xml:space="preserve"> facilita la comunicación eficiente entre los componentes del sistema, lo que mejora la experiencia del usuario y simplifica el desarrollo y la depuración.</w:t>
      </w:r>
    </w:p>
    <w:p w14:paraId="24978315" w14:textId="77777777" w:rsidR="00172804" w:rsidRPr="00AD3747" w:rsidRDefault="00172804" w:rsidP="00AD3747">
      <w:pPr>
        <w:spacing w:line="360" w:lineRule="auto"/>
      </w:pPr>
      <w:r w:rsidRPr="00AD3747">
        <w:t>La elección de PostgreSQL como base de datos y el uso de Prisma como ORM optimizan la gestión de datos y mejoran la eficiencia en la manipulación de información crítica.</w:t>
      </w:r>
    </w:p>
    <w:p w14:paraId="638C91AC" w14:textId="77777777" w:rsidR="00172804" w:rsidRPr="00AD3747" w:rsidRDefault="00172804" w:rsidP="00AD3747">
      <w:pPr>
        <w:spacing w:line="360" w:lineRule="auto"/>
      </w:pPr>
      <w:r w:rsidRPr="00AD3747">
        <w:t>Los sistemas de respaldo y recuperación de datos garantizan la disponibilidad continua de la información en caso de fallos o desastres, lo que es esencial para la continuidad del servicio.</w:t>
      </w:r>
    </w:p>
    <w:p w14:paraId="40195D3E" w14:textId="77777777" w:rsidR="00172804" w:rsidRDefault="00172804" w:rsidP="00AD3747">
      <w:pPr>
        <w:spacing w:line="360" w:lineRule="auto"/>
      </w:pPr>
    </w:p>
    <w:p w14:paraId="37C4EAD7" w14:textId="77777777" w:rsidR="003D7818" w:rsidRDefault="003D7818" w:rsidP="00AD3747">
      <w:pPr>
        <w:spacing w:line="360" w:lineRule="auto"/>
      </w:pPr>
    </w:p>
    <w:p w14:paraId="67B6C7A6" w14:textId="77777777" w:rsidR="003D7818" w:rsidRDefault="003D7818" w:rsidP="00AD3747">
      <w:pPr>
        <w:spacing w:line="360" w:lineRule="auto"/>
      </w:pPr>
    </w:p>
    <w:p w14:paraId="6E2E5BCE" w14:textId="77777777" w:rsidR="003D7818" w:rsidRDefault="003D7818" w:rsidP="00AD3747">
      <w:pPr>
        <w:spacing w:line="360" w:lineRule="auto"/>
      </w:pPr>
    </w:p>
    <w:p w14:paraId="19151C5A" w14:textId="77777777" w:rsidR="003D7818" w:rsidRDefault="003D7818" w:rsidP="00AD3747">
      <w:pPr>
        <w:spacing w:line="360" w:lineRule="auto"/>
      </w:pPr>
    </w:p>
    <w:p w14:paraId="039C62A6" w14:textId="77777777" w:rsidR="003D7818" w:rsidRDefault="003D7818" w:rsidP="00AD3747">
      <w:pPr>
        <w:spacing w:line="360" w:lineRule="auto"/>
      </w:pPr>
    </w:p>
    <w:p w14:paraId="74E87643" w14:textId="77777777" w:rsidR="003D7818" w:rsidRDefault="003D7818" w:rsidP="00AD3747">
      <w:pPr>
        <w:spacing w:line="360" w:lineRule="auto"/>
      </w:pPr>
    </w:p>
    <w:p w14:paraId="526B0523" w14:textId="77777777" w:rsidR="003D7818" w:rsidRDefault="003D7818" w:rsidP="00AD3747">
      <w:pPr>
        <w:spacing w:line="360" w:lineRule="auto"/>
      </w:pPr>
    </w:p>
    <w:p w14:paraId="1267707F" w14:textId="77777777" w:rsidR="003D7818" w:rsidRDefault="003D7818" w:rsidP="00AD3747">
      <w:pPr>
        <w:spacing w:line="360" w:lineRule="auto"/>
      </w:pPr>
    </w:p>
    <w:p w14:paraId="0D1D6EA8" w14:textId="77777777" w:rsidR="003D7818" w:rsidRDefault="003D7818" w:rsidP="00AD3747">
      <w:pPr>
        <w:spacing w:line="360" w:lineRule="auto"/>
      </w:pPr>
    </w:p>
    <w:p w14:paraId="3225EBDD" w14:textId="77777777" w:rsidR="003D7818" w:rsidRDefault="003D7818" w:rsidP="00AD3747">
      <w:pPr>
        <w:spacing w:line="360" w:lineRule="auto"/>
      </w:pPr>
    </w:p>
    <w:p w14:paraId="7C4A2CCD" w14:textId="77777777" w:rsidR="003D7818" w:rsidRDefault="003D7818" w:rsidP="00AD3747">
      <w:pPr>
        <w:spacing w:line="360" w:lineRule="auto"/>
      </w:pPr>
    </w:p>
    <w:p w14:paraId="54605670" w14:textId="77777777" w:rsidR="003D7818" w:rsidRDefault="003D7818" w:rsidP="00AD3747">
      <w:pPr>
        <w:spacing w:line="360" w:lineRule="auto"/>
      </w:pPr>
    </w:p>
    <w:p w14:paraId="6DE7D7DC" w14:textId="27EDABB0" w:rsidR="00CC3905" w:rsidRDefault="00CC3905" w:rsidP="00CC3905">
      <w:pPr>
        <w:pStyle w:val="Ttulo1"/>
      </w:pPr>
      <w:r>
        <w:lastRenderedPageBreak/>
        <w:t>Referencias</w:t>
      </w:r>
    </w:p>
    <w:p w14:paraId="6C0E6A4E" w14:textId="716A43D8" w:rsidR="00CC3905" w:rsidRPr="00CC3905" w:rsidRDefault="00CC3905" w:rsidP="00CC3905">
      <w:pPr>
        <w:widowControl/>
        <w:autoSpaceDE/>
        <w:autoSpaceDN/>
        <w:rPr>
          <w:rFonts w:ascii="Helvetica" w:eastAsia="Times New Roman" w:hAnsi="Helvetica" w:cs="Times New Roman"/>
          <w:color w:val="000000"/>
          <w:sz w:val="27"/>
          <w:szCs w:val="27"/>
          <w:lang w:val="es-US" w:eastAsia="es-US"/>
        </w:rPr>
      </w:pPr>
    </w:p>
    <w:p w14:paraId="00112654" w14:textId="77777777" w:rsidR="00CC3905" w:rsidRPr="00CC3905" w:rsidRDefault="00CC3905" w:rsidP="00CC3905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US" w:eastAsia="es-US"/>
        </w:rPr>
      </w:pPr>
      <w:r w:rsidRPr="00CC3905">
        <w:rPr>
          <w:rFonts w:ascii="Arial" w:hAnsi="Arial" w:cs="Arial"/>
          <w:sz w:val="24"/>
          <w:szCs w:val="24"/>
          <w:lang w:val="es-US" w:eastAsia="es-US"/>
        </w:rPr>
        <w:t>Node.js. (s/f). Node.js. Recuperado el 21 de octubre de 2023, de https://nodejs.org/es</w:t>
      </w:r>
    </w:p>
    <w:p w14:paraId="2CF81EE3" w14:textId="77777777" w:rsidR="00CC3905" w:rsidRPr="00CC3905" w:rsidRDefault="00CC3905" w:rsidP="00CC3905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US" w:eastAsia="es-US"/>
        </w:rPr>
      </w:pPr>
      <w:r w:rsidRPr="00CC3905">
        <w:rPr>
          <w:rFonts w:ascii="Arial" w:hAnsi="Arial" w:cs="Arial"/>
          <w:sz w:val="24"/>
          <w:szCs w:val="24"/>
          <w:lang w:val="es-US" w:eastAsia="es-US"/>
        </w:rPr>
        <w:t>PostgreSQL. (2023, octubre 21). PostgreSQL. https://www.postgresql.org/</w:t>
      </w:r>
    </w:p>
    <w:p w14:paraId="45C5B10C" w14:textId="77777777" w:rsidR="00CC3905" w:rsidRPr="00CC3905" w:rsidRDefault="00CC3905" w:rsidP="00CC3905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US" w:eastAsia="es-US"/>
        </w:rPr>
      </w:pPr>
      <w:r w:rsidRPr="00CC3905">
        <w:rPr>
          <w:rFonts w:ascii="Arial" w:hAnsi="Arial" w:cs="Arial"/>
          <w:sz w:val="24"/>
          <w:szCs w:val="24"/>
          <w:lang w:val="es-US" w:eastAsia="es-US"/>
        </w:rPr>
        <w:t>Prisma. (s/f). Prisma. Recuperado el 21 de octubre de 2023, de https://www.prisma.io/</w:t>
      </w:r>
    </w:p>
    <w:p w14:paraId="4C2604E2" w14:textId="77777777" w:rsidR="00CC3905" w:rsidRPr="00CC3905" w:rsidRDefault="00CC3905" w:rsidP="00CC3905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US" w:eastAsia="es-US"/>
        </w:rPr>
      </w:pPr>
      <w:proofErr w:type="spellStart"/>
      <w:r w:rsidRPr="00CC3905">
        <w:rPr>
          <w:rFonts w:ascii="Arial" w:hAnsi="Arial" w:cs="Arial"/>
          <w:sz w:val="24"/>
          <w:szCs w:val="24"/>
          <w:lang w:val="es-US" w:eastAsia="es-US"/>
        </w:rPr>
        <w:t>React</w:t>
      </w:r>
      <w:proofErr w:type="spellEnd"/>
      <w:r w:rsidRPr="00CC3905">
        <w:rPr>
          <w:rFonts w:ascii="Arial" w:hAnsi="Arial" w:cs="Arial"/>
          <w:sz w:val="24"/>
          <w:szCs w:val="24"/>
          <w:lang w:val="es-US" w:eastAsia="es-US"/>
        </w:rPr>
        <w:t xml:space="preserve">. (s/f). </w:t>
      </w:r>
      <w:proofErr w:type="spellStart"/>
      <w:r w:rsidRPr="00CC3905">
        <w:rPr>
          <w:rFonts w:ascii="Arial" w:hAnsi="Arial" w:cs="Arial"/>
          <w:sz w:val="24"/>
          <w:szCs w:val="24"/>
          <w:lang w:val="es-US" w:eastAsia="es-US"/>
        </w:rPr>
        <w:t>React.dev</w:t>
      </w:r>
      <w:proofErr w:type="spellEnd"/>
      <w:r w:rsidRPr="00CC3905">
        <w:rPr>
          <w:rFonts w:ascii="Arial" w:hAnsi="Arial" w:cs="Arial"/>
          <w:sz w:val="24"/>
          <w:szCs w:val="24"/>
          <w:lang w:val="es-US" w:eastAsia="es-US"/>
        </w:rPr>
        <w:t>. Recuperado el 21 de octubre de 2023, de https://react.dev/</w:t>
      </w:r>
    </w:p>
    <w:p w14:paraId="6CB3DDA4" w14:textId="77777777" w:rsidR="00CC3905" w:rsidRPr="00AD3747" w:rsidRDefault="00CC3905" w:rsidP="00CC3905">
      <w:pPr>
        <w:pStyle w:val="Ttulo1"/>
      </w:pPr>
    </w:p>
    <w:sectPr w:rsidR="00CC3905" w:rsidRPr="00AD3747">
      <w:headerReference w:type="default" r:id="rId8"/>
      <w:footerReference w:type="default" r:id="rId9"/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299B" w14:textId="77777777" w:rsidR="00AA752B" w:rsidRDefault="00AA752B">
      <w:r>
        <w:separator/>
      </w:r>
    </w:p>
    <w:p w14:paraId="517B0775" w14:textId="77777777" w:rsidR="00AA752B" w:rsidRDefault="00AA752B"/>
  </w:endnote>
  <w:endnote w:type="continuationSeparator" w:id="0">
    <w:p w14:paraId="01363AD5" w14:textId="77777777" w:rsidR="00AA752B" w:rsidRDefault="00AA752B">
      <w:r>
        <w:continuationSeparator/>
      </w:r>
    </w:p>
    <w:p w14:paraId="187BA013" w14:textId="77777777" w:rsidR="00AA752B" w:rsidRDefault="00AA75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FA92" w14:textId="77777777" w:rsidR="00AA752B" w:rsidRDefault="00AA752B">
      <w:r>
        <w:separator/>
      </w:r>
    </w:p>
    <w:p w14:paraId="3FFD9AF7" w14:textId="77777777" w:rsidR="00AA752B" w:rsidRDefault="00AA752B"/>
  </w:footnote>
  <w:footnote w:type="continuationSeparator" w:id="0">
    <w:p w14:paraId="417F09FB" w14:textId="77777777" w:rsidR="00AA752B" w:rsidRDefault="00AA752B">
      <w:r>
        <w:continuationSeparator/>
      </w:r>
    </w:p>
    <w:p w14:paraId="41AEAA31" w14:textId="77777777" w:rsidR="00AA752B" w:rsidRDefault="00AA75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676F5D" id="Rectángulo 4" o:spid="_x0000_s1026" style="position:absolute;margin-left:-14.8pt;margin-top:21.85pt;width:450.6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B7AF4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4A"/>
    <w:multiLevelType w:val="hybridMultilevel"/>
    <w:tmpl w:val="FD52D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A97"/>
    <w:multiLevelType w:val="hybridMultilevel"/>
    <w:tmpl w:val="7BAAAD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11180AA7"/>
    <w:multiLevelType w:val="multilevel"/>
    <w:tmpl w:val="A58A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A4BB7"/>
    <w:multiLevelType w:val="multilevel"/>
    <w:tmpl w:val="CA04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5029A"/>
    <w:multiLevelType w:val="hybridMultilevel"/>
    <w:tmpl w:val="EB8CFC9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231D"/>
    <w:multiLevelType w:val="hybridMultilevel"/>
    <w:tmpl w:val="11CC3258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149" w:hanging="360"/>
      </w:pPr>
    </w:lvl>
    <w:lvl w:ilvl="2" w:tplc="540A001B" w:tentative="1">
      <w:start w:val="1"/>
      <w:numFmt w:val="lowerRoman"/>
      <w:lvlText w:val="%3."/>
      <w:lvlJc w:val="right"/>
      <w:pPr>
        <w:ind w:left="1869" w:hanging="180"/>
      </w:pPr>
    </w:lvl>
    <w:lvl w:ilvl="3" w:tplc="540A000F" w:tentative="1">
      <w:start w:val="1"/>
      <w:numFmt w:val="decimal"/>
      <w:lvlText w:val="%4."/>
      <w:lvlJc w:val="left"/>
      <w:pPr>
        <w:ind w:left="2589" w:hanging="360"/>
      </w:pPr>
    </w:lvl>
    <w:lvl w:ilvl="4" w:tplc="540A0019" w:tentative="1">
      <w:start w:val="1"/>
      <w:numFmt w:val="lowerLetter"/>
      <w:lvlText w:val="%5."/>
      <w:lvlJc w:val="left"/>
      <w:pPr>
        <w:ind w:left="3309" w:hanging="360"/>
      </w:pPr>
    </w:lvl>
    <w:lvl w:ilvl="5" w:tplc="540A001B" w:tentative="1">
      <w:start w:val="1"/>
      <w:numFmt w:val="lowerRoman"/>
      <w:lvlText w:val="%6."/>
      <w:lvlJc w:val="right"/>
      <w:pPr>
        <w:ind w:left="4029" w:hanging="180"/>
      </w:pPr>
    </w:lvl>
    <w:lvl w:ilvl="6" w:tplc="540A000F" w:tentative="1">
      <w:start w:val="1"/>
      <w:numFmt w:val="decimal"/>
      <w:lvlText w:val="%7."/>
      <w:lvlJc w:val="left"/>
      <w:pPr>
        <w:ind w:left="4749" w:hanging="360"/>
      </w:pPr>
    </w:lvl>
    <w:lvl w:ilvl="7" w:tplc="540A0019" w:tentative="1">
      <w:start w:val="1"/>
      <w:numFmt w:val="lowerLetter"/>
      <w:lvlText w:val="%8."/>
      <w:lvlJc w:val="left"/>
      <w:pPr>
        <w:ind w:left="5469" w:hanging="360"/>
      </w:pPr>
    </w:lvl>
    <w:lvl w:ilvl="8" w:tplc="5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7" w15:restartNumberingAfterBreak="0">
    <w:nsid w:val="1AE86ABD"/>
    <w:multiLevelType w:val="hybridMultilevel"/>
    <w:tmpl w:val="F90CF11A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F2365"/>
    <w:multiLevelType w:val="hybridMultilevel"/>
    <w:tmpl w:val="3F728C04"/>
    <w:lvl w:ilvl="0" w:tplc="540A000F">
      <w:start w:val="1"/>
      <w:numFmt w:val="decimal"/>
      <w:lvlText w:val="%1."/>
      <w:lvlJc w:val="left"/>
      <w:pPr>
        <w:ind w:left="788" w:hanging="360"/>
      </w:pPr>
    </w:lvl>
    <w:lvl w:ilvl="1" w:tplc="540A0019" w:tentative="1">
      <w:start w:val="1"/>
      <w:numFmt w:val="lowerLetter"/>
      <w:lvlText w:val="%2."/>
      <w:lvlJc w:val="left"/>
      <w:pPr>
        <w:ind w:left="1508" w:hanging="360"/>
      </w:pPr>
    </w:lvl>
    <w:lvl w:ilvl="2" w:tplc="540A001B" w:tentative="1">
      <w:start w:val="1"/>
      <w:numFmt w:val="lowerRoman"/>
      <w:lvlText w:val="%3."/>
      <w:lvlJc w:val="right"/>
      <w:pPr>
        <w:ind w:left="2228" w:hanging="180"/>
      </w:pPr>
    </w:lvl>
    <w:lvl w:ilvl="3" w:tplc="540A000F" w:tentative="1">
      <w:start w:val="1"/>
      <w:numFmt w:val="decimal"/>
      <w:lvlText w:val="%4."/>
      <w:lvlJc w:val="left"/>
      <w:pPr>
        <w:ind w:left="2948" w:hanging="360"/>
      </w:pPr>
    </w:lvl>
    <w:lvl w:ilvl="4" w:tplc="540A0019" w:tentative="1">
      <w:start w:val="1"/>
      <w:numFmt w:val="lowerLetter"/>
      <w:lvlText w:val="%5."/>
      <w:lvlJc w:val="left"/>
      <w:pPr>
        <w:ind w:left="3668" w:hanging="360"/>
      </w:pPr>
    </w:lvl>
    <w:lvl w:ilvl="5" w:tplc="540A001B" w:tentative="1">
      <w:start w:val="1"/>
      <w:numFmt w:val="lowerRoman"/>
      <w:lvlText w:val="%6."/>
      <w:lvlJc w:val="right"/>
      <w:pPr>
        <w:ind w:left="4388" w:hanging="180"/>
      </w:pPr>
    </w:lvl>
    <w:lvl w:ilvl="6" w:tplc="540A000F" w:tentative="1">
      <w:start w:val="1"/>
      <w:numFmt w:val="decimal"/>
      <w:lvlText w:val="%7."/>
      <w:lvlJc w:val="left"/>
      <w:pPr>
        <w:ind w:left="5108" w:hanging="360"/>
      </w:pPr>
    </w:lvl>
    <w:lvl w:ilvl="7" w:tplc="540A0019" w:tentative="1">
      <w:start w:val="1"/>
      <w:numFmt w:val="lowerLetter"/>
      <w:lvlText w:val="%8."/>
      <w:lvlJc w:val="left"/>
      <w:pPr>
        <w:ind w:left="5828" w:hanging="360"/>
      </w:pPr>
    </w:lvl>
    <w:lvl w:ilvl="8" w:tplc="54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9" w15:restartNumberingAfterBreak="0">
    <w:nsid w:val="1E834670"/>
    <w:multiLevelType w:val="hybridMultilevel"/>
    <w:tmpl w:val="D4622C2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4110"/>
    <w:multiLevelType w:val="hybridMultilevel"/>
    <w:tmpl w:val="5BD8D3A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E38F0"/>
    <w:multiLevelType w:val="hybridMultilevel"/>
    <w:tmpl w:val="0E4AB2F8"/>
    <w:lvl w:ilvl="0" w:tplc="540A000F">
      <w:start w:val="1"/>
      <w:numFmt w:val="decimal"/>
      <w:lvlText w:val="%1."/>
      <w:lvlJc w:val="left"/>
      <w:pPr>
        <w:ind w:left="1080" w:hanging="360"/>
      </w:p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615F8"/>
    <w:multiLevelType w:val="multilevel"/>
    <w:tmpl w:val="2006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980E27"/>
    <w:multiLevelType w:val="multilevel"/>
    <w:tmpl w:val="2BB6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5" w15:restartNumberingAfterBreak="0">
    <w:nsid w:val="48791098"/>
    <w:multiLevelType w:val="hybridMultilevel"/>
    <w:tmpl w:val="53E031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20EC4"/>
    <w:multiLevelType w:val="hybridMultilevel"/>
    <w:tmpl w:val="C0AAD78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81538"/>
    <w:multiLevelType w:val="multilevel"/>
    <w:tmpl w:val="959C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662263"/>
    <w:multiLevelType w:val="multilevel"/>
    <w:tmpl w:val="F250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E94122"/>
    <w:multiLevelType w:val="hybridMultilevel"/>
    <w:tmpl w:val="EF182AA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36C63"/>
    <w:multiLevelType w:val="hybridMultilevel"/>
    <w:tmpl w:val="A97699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20384"/>
    <w:multiLevelType w:val="multilevel"/>
    <w:tmpl w:val="FA0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F3577A"/>
    <w:multiLevelType w:val="hybridMultilevel"/>
    <w:tmpl w:val="77266790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1316B"/>
    <w:multiLevelType w:val="hybridMultilevel"/>
    <w:tmpl w:val="1FD0BA9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566811">
    <w:abstractNumId w:val="14"/>
  </w:num>
  <w:num w:numId="2" w16cid:durableId="1961299181">
    <w:abstractNumId w:val="2"/>
  </w:num>
  <w:num w:numId="3" w16cid:durableId="22439028">
    <w:abstractNumId w:val="6"/>
  </w:num>
  <w:num w:numId="4" w16cid:durableId="820385368">
    <w:abstractNumId w:val="22"/>
  </w:num>
  <w:num w:numId="5" w16cid:durableId="1312756747">
    <w:abstractNumId w:val="7"/>
  </w:num>
  <w:num w:numId="6" w16cid:durableId="1629316425">
    <w:abstractNumId w:val="16"/>
  </w:num>
  <w:num w:numId="7" w16cid:durableId="503396601">
    <w:abstractNumId w:val="20"/>
  </w:num>
  <w:num w:numId="8" w16cid:durableId="260845350">
    <w:abstractNumId w:val="0"/>
  </w:num>
  <w:num w:numId="9" w16cid:durableId="641155595">
    <w:abstractNumId w:val="23"/>
  </w:num>
  <w:num w:numId="10" w16cid:durableId="669724446">
    <w:abstractNumId w:val="19"/>
  </w:num>
  <w:num w:numId="11" w16cid:durableId="638191008">
    <w:abstractNumId w:val="1"/>
  </w:num>
  <w:num w:numId="12" w16cid:durableId="126432360">
    <w:abstractNumId w:val="15"/>
  </w:num>
  <w:num w:numId="13" w16cid:durableId="779648478">
    <w:abstractNumId w:val="5"/>
  </w:num>
  <w:num w:numId="14" w16cid:durableId="2136100386">
    <w:abstractNumId w:val="11"/>
  </w:num>
  <w:num w:numId="15" w16cid:durableId="1750081037">
    <w:abstractNumId w:val="9"/>
  </w:num>
  <w:num w:numId="16" w16cid:durableId="339044662">
    <w:abstractNumId w:val="8"/>
  </w:num>
  <w:num w:numId="17" w16cid:durableId="2000309696">
    <w:abstractNumId w:val="3"/>
  </w:num>
  <w:num w:numId="18" w16cid:durableId="232279496">
    <w:abstractNumId w:val="18"/>
  </w:num>
  <w:num w:numId="19" w16cid:durableId="1776512534">
    <w:abstractNumId w:val="17"/>
  </w:num>
  <w:num w:numId="20" w16cid:durableId="39018478">
    <w:abstractNumId w:val="13"/>
  </w:num>
  <w:num w:numId="21" w16cid:durableId="973944288">
    <w:abstractNumId w:val="12"/>
  </w:num>
  <w:num w:numId="22" w16cid:durableId="1319112615">
    <w:abstractNumId w:val="4"/>
  </w:num>
  <w:num w:numId="23" w16cid:durableId="448548155">
    <w:abstractNumId w:val="21"/>
  </w:num>
  <w:num w:numId="24" w16cid:durableId="1706094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009AE"/>
    <w:rsid w:val="000358F0"/>
    <w:rsid w:val="00065600"/>
    <w:rsid w:val="00076743"/>
    <w:rsid w:val="0008613F"/>
    <w:rsid w:val="000953B2"/>
    <w:rsid w:val="000B400C"/>
    <w:rsid w:val="000B6899"/>
    <w:rsid w:val="000E14CE"/>
    <w:rsid w:val="00110ACF"/>
    <w:rsid w:val="00131DAF"/>
    <w:rsid w:val="00134C68"/>
    <w:rsid w:val="001411B2"/>
    <w:rsid w:val="0014311A"/>
    <w:rsid w:val="00145BDA"/>
    <w:rsid w:val="00172804"/>
    <w:rsid w:val="001D108F"/>
    <w:rsid w:val="001E02A3"/>
    <w:rsid w:val="00216F90"/>
    <w:rsid w:val="002207E8"/>
    <w:rsid w:val="00281476"/>
    <w:rsid w:val="003326F4"/>
    <w:rsid w:val="0037785B"/>
    <w:rsid w:val="00381A07"/>
    <w:rsid w:val="0039533B"/>
    <w:rsid w:val="003A117B"/>
    <w:rsid w:val="003B41EB"/>
    <w:rsid w:val="003D1362"/>
    <w:rsid w:val="003D7818"/>
    <w:rsid w:val="004223AC"/>
    <w:rsid w:val="00425135"/>
    <w:rsid w:val="00436F94"/>
    <w:rsid w:val="00453FC7"/>
    <w:rsid w:val="00456510"/>
    <w:rsid w:val="004B073C"/>
    <w:rsid w:val="004C7F65"/>
    <w:rsid w:val="004D7510"/>
    <w:rsid w:val="005505C0"/>
    <w:rsid w:val="00576FE1"/>
    <w:rsid w:val="00580F69"/>
    <w:rsid w:val="005C70A3"/>
    <w:rsid w:val="005E55CF"/>
    <w:rsid w:val="006944A2"/>
    <w:rsid w:val="006B7AF4"/>
    <w:rsid w:val="006F34F7"/>
    <w:rsid w:val="006F47FE"/>
    <w:rsid w:val="007104D9"/>
    <w:rsid w:val="00716046"/>
    <w:rsid w:val="00724772"/>
    <w:rsid w:val="00767F88"/>
    <w:rsid w:val="007C62EB"/>
    <w:rsid w:val="007E412F"/>
    <w:rsid w:val="007E7FBA"/>
    <w:rsid w:val="0080585A"/>
    <w:rsid w:val="008074FC"/>
    <w:rsid w:val="0083470C"/>
    <w:rsid w:val="0084789A"/>
    <w:rsid w:val="008A69F0"/>
    <w:rsid w:val="008C2E29"/>
    <w:rsid w:val="008C5E95"/>
    <w:rsid w:val="00913CE6"/>
    <w:rsid w:val="009267C0"/>
    <w:rsid w:val="00984DB4"/>
    <w:rsid w:val="00986B5E"/>
    <w:rsid w:val="009C187C"/>
    <w:rsid w:val="009E59FD"/>
    <w:rsid w:val="009F3849"/>
    <w:rsid w:val="00A149D2"/>
    <w:rsid w:val="00A31335"/>
    <w:rsid w:val="00A403C5"/>
    <w:rsid w:val="00A4114E"/>
    <w:rsid w:val="00AA752B"/>
    <w:rsid w:val="00AB00E3"/>
    <w:rsid w:val="00AD3747"/>
    <w:rsid w:val="00AE206D"/>
    <w:rsid w:val="00B113F7"/>
    <w:rsid w:val="00B125FF"/>
    <w:rsid w:val="00B24C96"/>
    <w:rsid w:val="00B26C33"/>
    <w:rsid w:val="00B31FC3"/>
    <w:rsid w:val="00B554CF"/>
    <w:rsid w:val="00B72202"/>
    <w:rsid w:val="00B828B4"/>
    <w:rsid w:val="00B86198"/>
    <w:rsid w:val="00C14685"/>
    <w:rsid w:val="00C47D33"/>
    <w:rsid w:val="00C801C6"/>
    <w:rsid w:val="00CC3905"/>
    <w:rsid w:val="00CE00BD"/>
    <w:rsid w:val="00D02A19"/>
    <w:rsid w:val="00D7524E"/>
    <w:rsid w:val="00D9763F"/>
    <w:rsid w:val="00DA44DA"/>
    <w:rsid w:val="00DD240F"/>
    <w:rsid w:val="00E030D5"/>
    <w:rsid w:val="00E0686E"/>
    <w:rsid w:val="00E360B9"/>
    <w:rsid w:val="00E57B8A"/>
    <w:rsid w:val="00E83A0E"/>
    <w:rsid w:val="00EC4733"/>
    <w:rsid w:val="00EC5367"/>
    <w:rsid w:val="00F114A8"/>
    <w:rsid w:val="00F1399D"/>
    <w:rsid w:val="00F3220B"/>
    <w:rsid w:val="00F67A0B"/>
    <w:rsid w:val="00F76E4A"/>
    <w:rsid w:val="00F84C93"/>
    <w:rsid w:val="00F907B6"/>
    <w:rsid w:val="00F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B7AF4"/>
    <w:pPr>
      <w:spacing w:before="32"/>
      <w:ind w:right="3056"/>
      <w:outlineLvl w:val="0"/>
    </w:pPr>
    <w:rPr>
      <w:rFonts w:ascii="Arial" w:hAnsi="Arial" w:cs="Arial"/>
      <w:b/>
      <w:bCs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6B7AF4"/>
    <w:pPr>
      <w:tabs>
        <w:tab w:val="left" w:pos="4293"/>
      </w:tabs>
      <w:spacing w:before="19"/>
      <w:outlineLvl w:val="1"/>
    </w:pPr>
    <w:rPr>
      <w:rFonts w:ascii="Arial" w:hAnsi="Arial" w:cs="Arial"/>
      <w:color w:val="1F497D" w:themeColor="text2"/>
      <w:w w:val="11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B7AF4"/>
    <w:rPr>
      <w:rFonts w:ascii="Arial" w:eastAsia="Verdana" w:hAnsi="Arial" w:cs="Arial"/>
      <w:color w:val="1F497D" w:themeColor="text2"/>
      <w:w w:val="110"/>
      <w:sz w:val="24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4789A"/>
    <w:pPr>
      <w:widowControl/>
      <w:autoSpaceDE/>
      <w:autoSpaceDN/>
    </w:pPr>
    <w:rPr>
      <w:rFonts w:ascii="Arial" w:eastAsia="Calibri" w:hAnsi="Arial" w:cs="Times New Roman"/>
      <w:sz w:val="24"/>
      <w:lang w:val="es-VE"/>
    </w:rPr>
  </w:style>
  <w:style w:type="paragraph" w:styleId="NormalWeb">
    <w:name w:val="Normal (Web)"/>
    <w:basedOn w:val="Normal"/>
    <w:uiPriority w:val="99"/>
    <w:semiHidden/>
    <w:unhideWhenUsed/>
    <w:rsid w:val="001728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172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FB33-D810-44F2-86A4-6B76C1C3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12</Pages>
  <Words>2309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PORRAS MORERA FABRICIO ALEXANDER</cp:lastModifiedBy>
  <cp:revision>70</cp:revision>
  <cp:lastPrinted>2023-09-06T14:30:00Z</cp:lastPrinted>
  <dcterms:created xsi:type="dcterms:W3CDTF">2023-09-02T17:54:00Z</dcterms:created>
  <dcterms:modified xsi:type="dcterms:W3CDTF">2023-10-21T01:22:00Z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