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4.545454545454547" w:lineRule="auto"/>
        <w:jc w:val="cente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CSE370 : Lab 03 / Assignment 03 Data</w:t>
      </w:r>
    </w:p>
    <w:p w:rsidR="00000000" w:rsidDel="00000000" w:rsidP="00000000" w:rsidRDefault="00000000" w:rsidRPr="00000000" w14:paraId="00000002">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spacing w:after="160" w:before="240" w:line="24.545454545454547"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Create the </w:t>
      </w:r>
      <w:r w:rsidDel="00000000" w:rsidR="00000000" w:rsidRPr="00000000">
        <w:rPr>
          <w:rFonts w:ascii="Calibri" w:cs="Calibri" w:eastAsia="Calibri" w:hAnsi="Calibri"/>
          <w:b w:val="1"/>
          <w:sz w:val="24"/>
          <w:szCs w:val="24"/>
          <w:highlight w:val="white"/>
          <w:rtl w:val="0"/>
        </w:rPr>
        <w:t xml:space="preserve">Bank</w:t>
      </w:r>
      <w:r w:rsidDel="00000000" w:rsidR="00000000" w:rsidRPr="00000000">
        <w:rPr>
          <w:rFonts w:ascii="Calibri" w:cs="Calibri" w:eastAsia="Calibri" w:hAnsi="Calibri"/>
          <w:sz w:val="24"/>
          <w:szCs w:val="24"/>
          <w:highlight w:val="white"/>
          <w:rtl w:val="0"/>
        </w:rPr>
        <w:t xml:space="preserve"> database and then create all necessary tables below:</w:t>
      </w:r>
    </w:p>
    <w:p w:rsidR="00000000" w:rsidDel="00000000" w:rsidP="00000000" w:rsidRDefault="00000000" w:rsidRPr="00000000" w14:paraId="00000004">
      <w:pPr>
        <w:spacing w:after="160" w:before="240" w:line="24.545454545454547" w:lineRule="auto"/>
        <w:jc w:val="both"/>
        <w:rPr>
          <w:rFonts w:ascii="Calibri" w:cs="Calibri" w:eastAsia="Calibri" w:hAnsi="Calibri"/>
          <w:sz w:val="24"/>
          <w:szCs w:val="24"/>
          <w:highlight w:val="whit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yellow"/>
                <w:rtl w:val="0"/>
              </w:rPr>
              <w:t xml:space="preserve">Format: CREATE DATABASE</w:t>
            </w:r>
            <w:r w:rsidDel="00000000" w:rsidR="00000000" w:rsidRPr="00000000">
              <w:rPr>
                <w:rFonts w:ascii="Calibri" w:cs="Calibri" w:eastAsia="Calibri" w:hAnsi="Calibri"/>
                <w:sz w:val="23"/>
                <w:szCs w:val="23"/>
                <w:highlight w:val="yellow"/>
                <w:rtl w:val="0"/>
              </w:rPr>
              <w:t xml:space="preserve"> Bank_&lt;Your8DigitStudentID&gt;;</w:t>
            </w:r>
            <w:r w:rsidDel="00000000" w:rsidR="00000000" w:rsidRPr="00000000">
              <w:rPr>
                <w:rFonts w:ascii="Calibri" w:cs="Calibri" w:eastAsia="Calibri" w:hAnsi="Calibri"/>
                <w:sz w:val="23"/>
                <w:szCs w:val="23"/>
                <w:highlight w:val="white"/>
                <w:rtl w:val="0"/>
              </w:rPr>
              <w:br w:type="textWrapping"/>
            </w: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DATABASE</w:t>
            </w:r>
            <w:r w:rsidDel="00000000" w:rsidR="00000000" w:rsidRPr="00000000">
              <w:rPr>
                <w:rFonts w:ascii="Calibri" w:cs="Calibri" w:eastAsia="Calibri" w:hAnsi="Calibri"/>
                <w:sz w:val="23"/>
                <w:szCs w:val="23"/>
                <w:highlight w:val="white"/>
                <w:rtl w:val="0"/>
              </w:rPr>
              <w:t xml:space="preserve"> Bank_12345678;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USE</w:t>
            </w:r>
            <w:r w:rsidDel="00000000" w:rsidR="00000000" w:rsidRPr="00000000">
              <w:rPr>
                <w:rFonts w:ascii="Calibri" w:cs="Calibri" w:eastAsia="Calibri" w:hAnsi="Calibri"/>
                <w:sz w:val="23"/>
                <w:szCs w:val="23"/>
                <w:highlight w:val="white"/>
                <w:rtl w:val="0"/>
              </w:rPr>
              <w:t xml:space="preserve"> Bank_12345678;</w:t>
            </w:r>
          </w:p>
        </w:tc>
      </w:tr>
    </w:tbl>
    <w:p w:rsidR="00000000" w:rsidDel="00000000" w:rsidP="00000000" w:rsidRDefault="00000000" w:rsidRPr="00000000" w14:paraId="00000008">
      <w:pPr>
        <w:rPr>
          <w:rFonts w:ascii="Calibri" w:cs="Calibri" w:eastAsia="Calibri" w:hAnsi="Calibri"/>
          <w:sz w:val="21"/>
          <w:szCs w:val="21"/>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customer (</w:t>
            </w:r>
          </w:p>
          <w:p w:rsidR="00000000" w:rsidDel="00000000" w:rsidP="00000000" w:rsidRDefault="00000000" w:rsidRPr="00000000" w14:paraId="0000000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customer_name varchar(20)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0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customer_street varchar(30), </w:t>
            </w:r>
          </w:p>
          <w:p w:rsidR="00000000" w:rsidDel="00000000" w:rsidP="00000000" w:rsidRDefault="00000000" w:rsidRPr="00000000" w14:paraId="0000000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customer_city varchar(30), </w:t>
            </w:r>
          </w:p>
          <w:p w:rsidR="00000000" w:rsidDel="00000000" w:rsidP="00000000" w:rsidRDefault="00000000" w:rsidRPr="00000000" w14:paraId="0000000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branch (</w:t>
            </w:r>
          </w:p>
          <w:p w:rsidR="00000000" w:rsidDel="00000000" w:rsidP="00000000" w:rsidRDefault="00000000" w:rsidRPr="00000000" w14:paraId="0000001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 </w:t>
            </w:r>
          </w:p>
          <w:p w:rsidR="00000000" w:rsidDel="00000000" w:rsidP="00000000" w:rsidRDefault="00000000" w:rsidRPr="00000000" w14:paraId="0000001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branch_city varchar(30), </w:t>
            </w:r>
          </w:p>
          <w:p w:rsidR="00000000" w:rsidDel="00000000" w:rsidP="00000000" w:rsidRDefault="00000000" w:rsidRPr="00000000" w14:paraId="0000001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assets int, </w:t>
            </w:r>
          </w:p>
          <w:p w:rsidR="00000000" w:rsidDel="00000000" w:rsidP="00000000" w:rsidRDefault="00000000" w:rsidRPr="00000000" w14:paraId="0000001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(branch_name)</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1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(assets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account (</w:t>
            </w:r>
          </w:p>
          <w:p w:rsidR="00000000" w:rsidDel="00000000" w:rsidP="00000000" w:rsidRDefault="00000000" w:rsidRPr="00000000" w14:paraId="0000001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balance int,</w:t>
            </w:r>
          </w:p>
          <w:p w:rsidR="00000000" w:rsidDel="00000000" w:rsidP="00000000" w:rsidRDefault="00000000" w:rsidRPr="00000000" w14:paraId="0000001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check (balance &gt;= 0)</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loan (</w:t>
            </w:r>
          </w:p>
          <w:p w:rsidR="00000000" w:rsidDel="00000000" w:rsidP="00000000" w:rsidRDefault="00000000" w:rsidRPr="00000000" w14:paraId="0000001C">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w:t>
            </w:r>
            <w:r w:rsidDel="00000000" w:rsidR="00000000" w:rsidRPr="00000000">
              <w:rPr>
                <w:rFonts w:ascii="Calibri" w:cs="Calibri" w:eastAsia="Calibri" w:hAnsi="Calibri"/>
                <w:b w:val="1"/>
                <w:sz w:val="23"/>
                <w:szCs w:val="23"/>
                <w:highlight w:val="white"/>
                <w:rtl w:val="0"/>
              </w:rPr>
              <w:t xml:space="preserve"> 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1D">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branch_name varchar(15),</w:t>
            </w:r>
          </w:p>
          <w:p w:rsidR="00000000" w:rsidDel="00000000" w:rsidP="00000000" w:rsidRDefault="00000000" w:rsidRPr="00000000" w14:paraId="0000001E">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amount int,</w:t>
            </w:r>
          </w:p>
          <w:p w:rsidR="00000000" w:rsidDel="00000000" w:rsidP="00000000" w:rsidRDefault="00000000" w:rsidRPr="00000000" w14:paraId="0000001F">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(loan_number)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depositor (</w:t>
            </w:r>
          </w:p>
          <w:p w:rsidR="00000000" w:rsidDel="00000000" w:rsidP="00000000" w:rsidRDefault="00000000" w:rsidRPr="00000000" w14:paraId="00000021">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2">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account_number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3">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(customer_id,account_number)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4">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5">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(account_number) references account(account_number)</w:t>
            </w:r>
            <w:r w:rsidDel="00000000" w:rsidR="00000000" w:rsidRPr="00000000">
              <w:rPr>
                <w:rFonts w:ascii="Calibri" w:cs="Calibri" w:eastAsia="Calibri" w:hAnsi="Calibri"/>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create table</w:t>
            </w:r>
            <w:r w:rsidDel="00000000" w:rsidR="00000000" w:rsidRPr="00000000">
              <w:rPr>
                <w:rFonts w:ascii="Calibri" w:cs="Calibri" w:eastAsia="Calibri" w:hAnsi="Calibri"/>
                <w:sz w:val="23"/>
                <w:szCs w:val="23"/>
                <w:highlight w:val="white"/>
                <w:rtl w:val="0"/>
              </w:rPr>
              <w:t xml:space="preserve"> borrower (</w:t>
            </w:r>
          </w:p>
          <w:p w:rsidR="00000000" w:rsidDel="00000000" w:rsidP="00000000" w:rsidRDefault="00000000" w:rsidRPr="00000000" w14:paraId="00000027">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customer_id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8">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loan_number varchar(10) </w:t>
            </w:r>
            <w:r w:rsidDel="00000000" w:rsidR="00000000" w:rsidRPr="00000000">
              <w:rPr>
                <w:rFonts w:ascii="Calibri" w:cs="Calibri" w:eastAsia="Calibri" w:hAnsi="Calibri"/>
                <w:b w:val="1"/>
                <w:sz w:val="23"/>
                <w:szCs w:val="23"/>
                <w:highlight w:val="white"/>
                <w:rtl w:val="0"/>
              </w:rPr>
              <w:t xml:space="preserve">not null</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9">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primary key (customer_id, loan_number)</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A">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(customer_id) references customer(customer_id)</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2B">
            <w:pPr>
              <w:widowControl w:val="0"/>
              <w:spacing w:line="240" w:lineRule="auto"/>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foreign key (loan_number) references loan(loan_number)</w:t>
            </w:r>
            <w:r w:rsidDel="00000000" w:rsidR="00000000" w:rsidRPr="00000000">
              <w:rPr>
                <w:rFonts w:ascii="Calibri" w:cs="Calibri" w:eastAsia="Calibri" w:hAnsi="Calibri"/>
                <w:sz w:val="23"/>
                <w:szCs w:val="23"/>
                <w:highlight w:val="white"/>
                <w:rtl w:val="0"/>
              </w:rPr>
              <w:t xml:space="preserve">);</w:t>
            </w:r>
          </w:p>
        </w:tc>
      </w:tr>
    </w:tbl>
    <w:p w:rsidR="00000000" w:rsidDel="00000000" w:rsidP="00000000" w:rsidRDefault="00000000" w:rsidRPr="00000000" w14:paraId="0000002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spacing w:before="240" w:line="261.8181818181818"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14:paraId="0000002E">
      <w:pPr>
        <w:spacing w:before="240" w:line="261.8181818181818" w:lineRule="auto"/>
        <w:jc w:val="both"/>
        <w:rPr>
          <w:rFonts w:ascii="Calibri" w:cs="Calibri" w:eastAsia="Calibri" w:hAnsi="Calibri"/>
          <w:sz w:val="24"/>
          <w:szCs w:val="24"/>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customer values </w:t>
            </w:r>
          </w:p>
          <w:p w:rsidR="00000000" w:rsidDel="00000000" w:rsidP="00000000" w:rsidRDefault="00000000" w:rsidRPr="00000000" w14:paraId="0000003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('C-101','Jones', 'Main', 'Harrison'), </w:t>
            </w:r>
          </w:p>
          <w:p w:rsidR="00000000" w:rsidDel="00000000" w:rsidP="00000000" w:rsidRDefault="00000000" w:rsidRPr="00000000" w14:paraId="0000003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('C-201','Smith', 'North', 'Rye'),</w:t>
            </w:r>
          </w:p>
          <w:p w:rsidR="00000000" w:rsidDel="00000000" w:rsidP="00000000" w:rsidRDefault="00000000" w:rsidRPr="00000000" w14:paraId="0000003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('C-211','Hayes', 'Main', 'Harrison'), </w:t>
            </w:r>
          </w:p>
          <w:p w:rsidR="00000000" w:rsidDel="00000000" w:rsidP="00000000" w:rsidRDefault="00000000" w:rsidRPr="00000000" w14:paraId="0000003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('C-212','Curry', 'North', 'Rye'),</w:t>
            </w:r>
          </w:p>
          <w:p w:rsidR="00000000" w:rsidDel="00000000" w:rsidP="00000000" w:rsidRDefault="00000000" w:rsidRPr="00000000" w14:paraId="0000003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('C-215','Lindsay', 'Park', 'Pittsfield'),</w:t>
            </w:r>
          </w:p>
          <w:p w:rsidR="00000000" w:rsidDel="00000000" w:rsidP="00000000" w:rsidRDefault="00000000" w:rsidRPr="00000000" w14:paraId="0000003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('C-220','Turner', 'Putnam', 'Stamford'),</w:t>
            </w:r>
          </w:p>
          <w:p w:rsidR="00000000" w:rsidDel="00000000" w:rsidP="00000000" w:rsidRDefault="00000000" w:rsidRPr="00000000" w14:paraId="0000003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('C-222','Williams', 'Nassau', 'Princeton'),</w:t>
            </w:r>
          </w:p>
          <w:p w:rsidR="00000000" w:rsidDel="00000000" w:rsidP="00000000" w:rsidRDefault="00000000" w:rsidRPr="00000000" w14:paraId="0000003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('C-225','Adams', 'Spring', 'Pittsfield'),</w:t>
            </w:r>
          </w:p>
          <w:p w:rsidR="00000000" w:rsidDel="00000000" w:rsidP="00000000" w:rsidRDefault="00000000" w:rsidRPr="00000000" w14:paraId="0000003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('C-226','Johnson', 'Alma', 'Palo Alto'),</w:t>
            </w:r>
          </w:p>
          <w:p w:rsidR="00000000" w:rsidDel="00000000" w:rsidP="00000000" w:rsidRDefault="00000000" w:rsidRPr="00000000" w14:paraId="0000003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('C-233','Glenn', 'Sand Hill', 'Woodside'),</w:t>
            </w:r>
          </w:p>
          <w:p w:rsidR="00000000" w:rsidDel="00000000" w:rsidP="00000000" w:rsidRDefault="00000000" w:rsidRPr="00000000" w14:paraId="0000003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('C-234','Brooks', 'Senator', 'Brooklyn'),</w:t>
            </w:r>
          </w:p>
          <w:p w:rsidR="00000000" w:rsidDel="00000000" w:rsidP="00000000" w:rsidRDefault="00000000" w:rsidRPr="00000000" w14:paraId="0000003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branch values </w:t>
            </w:r>
          </w:p>
          <w:p w:rsidR="00000000" w:rsidDel="00000000" w:rsidP="00000000" w:rsidRDefault="00000000" w:rsidRPr="00000000" w14:paraId="0000003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 'Brooklyn',9000000), </w:t>
            </w:r>
          </w:p>
          <w:p w:rsidR="00000000" w:rsidDel="00000000" w:rsidP="00000000" w:rsidRDefault="00000000" w:rsidRPr="00000000" w14:paraId="0000003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 'Palo Alto',2100000), </w:t>
            </w:r>
          </w:p>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 'Horseneck',1700000), </w:t>
            </w:r>
          </w:p>
          <w:p w:rsidR="00000000" w:rsidDel="00000000" w:rsidP="00000000" w:rsidRDefault="00000000" w:rsidRPr="00000000" w14:paraId="0000004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 'Horseneck',400000), </w:t>
            </w:r>
          </w:p>
          <w:p w:rsidR="00000000" w:rsidDel="00000000" w:rsidP="00000000" w:rsidRDefault="00000000" w:rsidRPr="00000000" w14:paraId="0000004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 'Horseneck',8000000), </w:t>
            </w:r>
          </w:p>
          <w:p w:rsidR="00000000" w:rsidDel="00000000" w:rsidP="00000000" w:rsidRDefault="00000000" w:rsidRPr="00000000" w14:paraId="0000004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('Pownal', 'Bennington',300000), </w:t>
            </w:r>
          </w:p>
          <w:p w:rsidR="00000000" w:rsidDel="00000000" w:rsidP="00000000" w:rsidRDefault="00000000" w:rsidRPr="00000000" w14:paraId="0000004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('North Town', 'Rye',3700000), </w:t>
            </w:r>
          </w:p>
          <w:p w:rsidR="00000000" w:rsidDel="00000000" w:rsidP="00000000" w:rsidRDefault="00000000" w:rsidRPr="00000000" w14:paraId="0000004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 'Brooklyn',7100000);</w:t>
            </w:r>
          </w:p>
          <w:p w:rsidR="00000000" w:rsidDel="00000000" w:rsidP="00000000" w:rsidRDefault="00000000" w:rsidRPr="00000000" w14:paraId="00000045">
            <w:pPr>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account values </w:t>
            </w:r>
          </w:p>
          <w:p w:rsidR="00000000" w:rsidDel="00000000" w:rsidP="00000000" w:rsidRDefault="00000000" w:rsidRPr="00000000" w14:paraId="0000004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('Downtown','A-101',500), </w:t>
            </w:r>
          </w:p>
          <w:p w:rsidR="00000000" w:rsidDel="00000000" w:rsidP="00000000" w:rsidRDefault="00000000" w:rsidRPr="00000000" w14:paraId="0000004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('Mianus','A-215',700) ,</w:t>
            </w:r>
          </w:p>
          <w:p w:rsidR="00000000" w:rsidDel="00000000" w:rsidP="00000000" w:rsidRDefault="00000000" w:rsidRPr="00000000" w14:paraId="0000004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('Perryridge','A-102',400), </w:t>
            </w:r>
          </w:p>
          <w:p w:rsidR="00000000" w:rsidDel="00000000" w:rsidP="00000000" w:rsidRDefault="00000000" w:rsidRPr="00000000" w14:paraId="0000004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('Round Hill','A-305',350), </w:t>
            </w:r>
          </w:p>
          <w:p w:rsidR="00000000" w:rsidDel="00000000" w:rsidP="00000000" w:rsidRDefault="00000000" w:rsidRPr="00000000" w14:paraId="0000004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('Brighton','A-201',900), </w:t>
            </w:r>
          </w:p>
          <w:p w:rsidR="00000000" w:rsidDel="00000000" w:rsidP="00000000" w:rsidRDefault="00000000" w:rsidRPr="00000000" w14:paraId="0000004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('Redwood','A-222',700), </w:t>
            </w:r>
          </w:p>
          <w:p w:rsidR="00000000" w:rsidDel="00000000" w:rsidP="00000000" w:rsidRDefault="00000000" w:rsidRPr="00000000" w14:paraId="0000004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loan values </w:t>
            </w:r>
          </w:p>
          <w:p w:rsidR="00000000" w:rsidDel="00000000" w:rsidP="00000000" w:rsidRDefault="00000000" w:rsidRPr="00000000" w14:paraId="0000004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('L-17', 'Downtown', 1000),</w:t>
            </w:r>
          </w:p>
          <w:p w:rsidR="00000000" w:rsidDel="00000000" w:rsidP="00000000" w:rsidRDefault="00000000" w:rsidRPr="00000000" w14:paraId="0000005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('L-23', 'Redwood', 2000), </w:t>
            </w:r>
          </w:p>
          <w:p w:rsidR="00000000" w:rsidDel="00000000" w:rsidP="00000000" w:rsidRDefault="00000000" w:rsidRPr="00000000" w14:paraId="0000005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('L-15', 'Perryridge', 1500), </w:t>
            </w:r>
          </w:p>
          <w:p w:rsidR="00000000" w:rsidDel="00000000" w:rsidP="00000000" w:rsidRDefault="00000000" w:rsidRPr="00000000" w14:paraId="0000005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('L-14', 'Downtown', 1500), </w:t>
            </w:r>
          </w:p>
          <w:p w:rsidR="00000000" w:rsidDel="00000000" w:rsidP="00000000" w:rsidRDefault="00000000" w:rsidRPr="00000000" w14:paraId="0000005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('L-93', 'Mianus', 500), </w:t>
            </w:r>
          </w:p>
          <w:p w:rsidR="00000000" w:rsidDel="00000000" w:rsidP="00000000" w:rsidRDefault="00000000" w:rsidRPr="00000000" w14:paraId="0000005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('L-11', 'Round Hill', 900), </w:t>
            </w:r>
          </w:p>
          <w:p w:rsidR="00000000" w:rsidDel="00000000" w:rsidP="00000000" w:rsidRDefault="00000000" w:rsidRPr="00000000" w14:paraId="0000005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depositor values </w:t>
            </w:r>
          </w:p>
          <w:p w:rsidR="00000000" w:rsidDel="00000000" w:rsidP="00000000" w:rsidRDefault="00000000" w:rsidRPr="00000000" w14:paraId="0000005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'A-101'), </w:t>
            </w:r>
          </w:p>
          <w:p w:rsidR="00000000" w:rsidDel="00000000" w:rsidP="00000000" w:rsidRDefault="00000000" w:rsidRPr="00000000" w14:paraId="0000005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'A-215'), </w:t>
            </w:r>
          </w:p>
          <w:p w:rsidR="00000000" w:rsidDel="00000000" w:rsidP="00000000" w:rsidRDefault="00000000" w:rsidRPr="00000000" w14:paraId="0000005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'A-102'), </w:t>
            </w:r>
          </w:p>
          <w:p w:rsidR="00000000" w:rsidDel="00000000" w:rsidP="00000000" w:rsidRDefault="00000000" w:rsidRPr="00000000" w14:paraId="0000005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('C-220', 'A-305'), </w:t>
            </w:r>
          </w:p>
          <w:p w:rsidR="00000000" w:rsidDel="00000000" w:rsidP="00000000" w:rsidRDefault="00000000" w:rsidRPr="00000000" w14:paraId="0000005B">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'A-201'), </w:t>
            </w:r>
          </w:p>
          <w:p w:rsidR="00000000" w:rsidDel="00000000" w:rsidP="00000000" w:rsidRDefault="00000000" w:rsidRPr="00000000" w14:paraId="0000005C">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'A-217'),</w:t>
            </w:r>
          </w:p>
          <w:p w:rsidR="00000000" w:rsidDel="00000000" w:rsidP="00000000" w:rsidRDefault="00000000" w:rsidRPr="00000000" w14:paraId="0000005D">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insert into</w:t>
            </w:r>
            <w:r w:rsidDel="00000000" w:rsidR="00000000" w:rsidRPr="00000000">
              <w:rPr>
                <w:rFonts w:ascii="Calibri" w:cs="Calibri" w:eastAsia="Calibri" w:hAnsi="Calibri"/>
                <w:sz w:val="24"/>
                <w:szCs w:val="24"/>
                <w:highlight w:val="white"/>
                <w:rtl w:val="0"/>
              </w:rPr>
              <w:t xml:space="preserve"> borrower values </w:t>
            </w:r>
          </w:p>
          <w:p w:rsidR="00000000" w:rsidDel="00000000" w:rsidP="00000000" w:rsidRDefault="00000000" w:rsidRPr="00000000" w14:paraId="0000005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('C-101', 'L-17'), </w:t>
            </w:r>
          </w:p>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'L-23'), </w:t>
            </w:r>
          </w:p>
          <w:p w:rsidR="00000000" w:rsidDel="00000000" w:rsidP="00000000" w:rsidRDefault="00000000" w:rsidRPr="00000000" w14:paraId="00000061">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('C-211', 'L-15'), </w:t>
            </w:r>
          </w:p>
          <w:p w:rsidR="00000000" w:rsidDel="00000000" w:rsidP="00000000" w:rsidRDefault="00000000" w:rsidRPr="00000000" w14:paraId="00000062">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('C-226', 'L-14'), </w:t>
            </w:r>
          </w:p>
          <w:p w:rsidR="00000000" w:rsidDel="00000000" w:rsidP="00000000" w:rsidRDefault="00000000" w:rsidRPr="00000000" w14:paraId="0000006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('C-212', 'L-93'), </w:t>
            </w:r>
          </w:p>
          <w:p w:rsidR="00000000" w:rsidDel="00000000" w:rsidP="00000000" w:rsidRDefault="00000000" w:rsidRPr="00000000" w14:paraId="00000064">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('C-201', 'L-11'), </w:t>
            </w:r>
          </w:p>
          <w:p w:rsidR="00000000" w:rsidDel="00000000" w:rsidP="00000000" w:rsidRDefault="00000000" w:rsidRPr="00000000" w14:paraId="0000006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('C-222', 'L-17'), </w:t>
            </w:r>
          </w:p>
          <w:p w:rsidR="00000000" w:rsidDel="00000000" w:rsidP="00000000" w:rsidRDefault="00000000" w:rsidRPr="00000000" w14:paraId="0000006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('C-225', 'L-16');</w:t>
            </w:r>
          </w:p>
        </w:tc>
      </w:tr>
    </w:tbl>
    <w:p w:rsidR="00000000" w:rsidDel="00000000" w:rsidP="00000000" w:rsidRDefault="00000000" w:rsidRPr="00000000" w14:paraId="00000067">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8">
      <w:pPr>
        <w:spacing w:before="240" w:line="261.8181818181818" w:lineRule="auto"/>
        <w:jc w:val="both"/>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69">
      <w:pPr>
        <w:spacing w:before="240" w:line="261.8181818181818"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B">
      <w:pPr>
        <w:spacing w:before="240" w:line="261.8181818181818" w:lineRule="auto"/>
        <w:jc w:val="both"/>
        <w:rPr>
          <w:rFonts w:ascii="Calibri" w:cs="Calibri" w:eastAsia="Calibri" w:hAnsi="Calibri"/>
          <w:i w:val="1"/>
          <w:sz w:val="20"/>
          <w:szCs w:val="20"/>
          <w:highlight w:val="white"/>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