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B106BD" w14:textId="574CFA34" w:rsidR="00F07F39" w:rsidRPr="00923972" w:rsidRDefault="00F07F39" w:rsidP="00E4620C">
      <w:pPr>
        <w:rPr>
          <w:rFonts w:ascii="Times New Roman" w:hAnsi="Times New Roman" w:cs="Times New Roman"/>
          <w:b/>
          <w:color w:val="548DD4" w:themeColor="text2" w:themeTint="99"/>
          <w:sz w:val="24"/>
          <w:szCs w:val="24"/>
          <w:u w:val="single"/>
        </w:rPr>
      </w:pPr>
    </w:p>
    <w:p w14:paraId="5C0FB886" w14:textId="77777777" w:rsidR="002457DD" w:rsidRPr="00923972" w:rsidRDefault="002457DD" w:rsidP="002457DD">
      <w:pPr>
        <w:jc w:val="center"/>
        <w:rPr>
          <w:rFonts w:ascii="Times New Roman" w:hAnsi="Times New Roman" w:cs="Times New Roman"/>
          <w:b/>
          <w:color w:val="0070C0"/>
          <w:sz w:val="36"/>
          <w:szCs w:val="24"/>
          <w:u w:val="single"/>
        </w:rPr>
      </w:pPr>
    </w:p>
    <w:p w14:paraId="26C4F74C" w14:textId="77777777" w:rsidR="002457DD" w:rsidRPr="00923972" w:rsidRDefault="002457DD" w:rsidP="002457DD">
      <w:pPr>
        <w:jc w:val="center"/>
        <w:rPr>
          <w:rFonts w:ascii="Times New Roman" w:hAnsi="Times New Roman" w:cs="Times New Roman"/>
          <w:b/>
          <w:color w:val="0070C0"/>
          <w:sz w:val="36"/>
          <w:szCs w:val="24"/>
          <w:u w:val="single"/>
        </w:rPr>
      </w:pPr>
    </w:p>
    <w:p w14:paraId="515579AE" w14:textId="77777777" w:rsidR="002457DD" w:rsidRPr="00923972" w:rsidRDefault="002457DD" w:rsidP="002457DD">
      <w:pPr>
        <w:jc w:val="center"/>
        <w:rPr>
          <w:rFonts w:ascii="Times New Roman" w:hAnsi="Times New Roman" w:cs="Times New Roman"/>
          <w:b/>
          <w:color w:val="0070C0"/>
          <w:sz w:val="36"/>
          <w:szCs w:val="24"/>
          <w:u w:val="single"/>
        </w:rPr>
      </w:pPr>
    </w:p>
    <w:p w14:paraId="24CAA56A" w14:textId="77777777" w:rsidR="002457DD" w:rsidRPr="00923972" w:rsidRDefault="002457DD" w:rsidP="002457DD">
      <w:pPr>
        <w:jc w:val="center"/>
        <w:rPr>
          <w:rFonts w:ascii="Times New Roman" w:hAnsi="Times New Roman" w:cs="Times New Roman"/>
          <w:b/>
          <w:color w:val="0070C0"/>
          <w:sz w:val="36"/>
          <w:szCs w:val="24"/>
          <w:u w:val="single"/>
        </w:rPr>
      </w:pPr>
    </w:p>
    <w:p w14:paraId="7D213080" w14:textId="77777777" w:rsidR="002457DD" w:rsidRPr="00923972" w:rsidRDefault="002457DD" w:rsidP="002457DD">
      <w:pPr>
        <w:jc w:val="center"/>
        <w:rPr>
          <w:rFonts w:ascii="Times New Roman" w:hAnsi="Times New Roman" w:cs="Times New Roman"/>
          <w:b/>
          <w:color w:val="0070C0"/>
          <w:sz w:val="36"/>
          <w:szCs w:val="24"/>
          <w:u w:val="single"/>
        </w:rPr>
      </w:pPr>
    </w:p>
    <w:p w14:paraId="55676DE1" w14:textId="77777777" w:rsidR="002457DD" w:rsidRPr="00923972" w:rsidRDefault="002457DD" w:rsidP="002457DD">
      <w:pPr>
        <w:jc w:val="center"/>
        <w:rPr>
          <w:rFonts w:ascii="Times New Roman" w:hAnsi="Times New Roman" w:cs="Times New Roman"/>
          <w:b/>
          <w:color w:val="0070C0"/>
          <w:sz w:val="36"/>
          <w:szCs w:val="24"/>
          <w:u w:val="single"/>
        </w:rPr>
      </w:pPr>
    </w:p>
    <w:p w14:paraId="08657D49" w14:textId="77777777" w:rsidR="002457DD" w:rsidRPr="00923972" w:rsidRDefault="002457DD" w:rsidP="002457DD">
      <w:pPr>
        <w:jc w:val="center"/>
        <w:rPr>
          <w:rFonts w:ascii="Times New Roman" w:hAnsi="Times New Roman" w:cs="Times New Roman"/>
          <w:b/>
          <w:color w:val="0070C0"/>
          <w:sz w:val="36"/>
          <w:szCs w:val="24"/>
          <w:u w:val="single"/>
        </w:rPr>
      </w:pPr>
    </w:p>
    <w:p w14:paraId="4CC38C23" w14:textId="77777777" w:rsidR="002457DD" w:rsidRPr="00923972" w:rsidRDefault="002457DD" w:rsidP="002457DD">
      <w:pPr>
        <w:jc w:val="center"/>
        <w:rPr>
          <w:rFonts w:ascii="Times New Roman" w:hAnsi="Times New Roman" w:cs="Times New Roman"/>
          <w:b/>
          <w:color w:val="0070C0"/>
          <w:sz w:val="36"/>
          <w:szCs w:val="24"/>
          <w:u w:val="single"/>
        </w:rPr>
      </w:pPr>
    </w:p>
    <w:p w14:paraId="6A0F0440" w14:textId="77777777" w:rsidR="002457DD" w:rsidRPr="00923972" w:rsidRDefault="002457DD" w:rsidP="002457DD">
      <w:pPr>
        <w:jc w:val="center"/>
        <w:rPr>
          <w:rFonts w:ascii="Times New Roman" w:hAnsi="Times New Roman" w:cs="Times New Roman"/>
          <w:b/>
          <w:color w:val="0070C0"/>
          <w:sz w:val="36"/>
          <w:szCs w:val="24"/>
          <w:u w:val="single"/>
        </w:rPr>
      </w:pPr>
    </w:p>
    <w:p w14:paraId="3F2B3A23" w14:textId="77777777" w:rsidR="002457DD" w:rsidRPr="00923972" w:rsidRDefault="002457DD" w:rsidP="002457DD">
      <w:pPr>
        <w:jc w:val="center"/>
        <w:rPr>
          <w:rFonts w:ascii="Times New Roman" w:hAnsi="Times New Roman" w:cs="Times New Roman"/>
          <w:b/>
          <w:color w:val="0070C0"/>
          <w:sz w:val="36"/>
          <w:szCs w:val="24"/>
          <w:u w:val="single"/>
        </w:rPr>
      </w:pPr>
    </w:p>
    <w:p w14:paraId="3BF079EC" w14:textId="77777777" w:rsidR="002457DD" w:rsidRPr="00923972" w:rsidRDefault="002457DD" w:rsidP="002457DD">
      <w:pPr>
        <w:jc w:val="center"/>
        <w:rPr>
          <w:rFonts w:ascii="Times New Roman" w:hAnsi="Times New Roman" w:cs="Times New Roman"/>
          <w:b/>
          <w:color w:val="0070C0"/>
          <w:sz w:val="36"/>
          <w:szCs w:val="24"/>
          <w:u w:val="single"/>
        </w:rPr>
      </w:pPr>
    </w:p>
    <w:p w14:paraId="7BD6995D" w14:textId="77777777" w:rsidR="002457DD" w:rsidRPr="00923972" w:rsidRDefault="002457DD" w:rsidP="002457DD">
      <w:pPr>
        <w:jc w:val="center"/>
        <w:rPr>
          <w:rFonts w:ascii="Times New Roman" w:hAnsi="Times New Roman" w:cs="Times New Roman"/>
          <w:b/>
          <w:color w:val="0070C0"/>
          <w:sz w:val="36"/>
          <w:szCs w:val="24"/>
          <w:u w:val="single"/>
        </w:rPr>
      </w:pPr>
    </w:p>
    <w:p w14:paraId="3F277B60" w14:textId="07F92394" w:rsidR="00F07F39" w:rsidRPr="00923972" w:rsidRDefault="00F07F39" w:rsidP="002457DD">
      <w:pPr>
        <w:jc w:val="center"/>
        <w:rPr>
          <w:rFonts w:ascii="Times New Roman" w:hAnsi="Times New Roman" w:cs="Times New Roman"/>
          <w:b/>
          <w:color w:val="0070C0"/>
          <w:sz w:val="40"/>
          <w:szCs w:val="24"/>
        </w:rPr>
      </w:pPr>
      <w:r w:rsidRPr="00923972">
        <w:rPr>
          <w:rFonts w:ascii="Times New Roman" w:hAnsi="Times New Roman" w:cs="Times New Roman"/>
          <w:b/>
          <w:color w:val="0070C0"/>
          <w:sz w:val="40"/>
          <w:szCs w:val="24"/>
        </w:rPr>
        <w:t>Project Proposal: BlackBoard</w:t>
      </w:r>
    </w:p>
    <w:p w14:paraId="7BA66857" w14:textId="77777777" w:rsidR="002457DD" w:rsidRPr="00923972" w:rsidRDefault="002457DD" w:rsidP="002457DD">
      <w:pPr>
        <w:spacing w:line="240" w:lineRule="auto"/>
        <w:contextualSpacing/>
        <w:jc w:val="center"/>
        <w:rPr>
          <w:rFonts w:ascii="Times New Roman" w:hAnsi="Times New Roman" w:cs="Times New Roman"/>
          <w:b/>
          <w:sz w:val="28"/>
          <w:szCs w:val="24"/>
        </w:rPr>
      </w:pPr>
      <w:r w:rsidRPr="00923972">
        <w:rPr>
          <w:rFonts w:ascii="Times New Roman" w:hAnsi="Times New Roman" w:cs="Times New Roman"/>
          <w:b/>
          <w:sz w:val="28"/>
          <w:szCs w:val="24"/>
        </w:rPr>
        <w:t>Team 3</w:t>
      </w:r>
    </w:p>
    <w:p w14:paraId="39FDDD92" w14:textId="77777777" w:rsidR="002457DD" w:rsidRPr="00923972" w:rsidRDefault="002457DD" w:rsidP="002457DD">
      <w:pPr>
        <w:pStyle w:val="ListParagraph"/>
        <w:numPr>
          <w:ilvl w:val="0"/>
          <w:numId w:val="1"/>
        </w:numPr>
        <w:spacing w:line="240" w:lineRule="auto"/>
        <w:jc w:val="center"/>
        <w:rPr>
          <w:rFonts w:ascii="Times New Roman" w:hAnsi="Times New Roman" w:cs="Times New Roman"/>
          <w:sz w:val="24"/>
          <w:szCs w:val="24"/>
        </w:rPr>
      </w:pPr>
      <w:r w:rsidRPr="00923972">
        <w:rPr>
          <w:rFonts w:ascii="Times New Roman" w:hAnsi="Times New Roman" w:cs="Times New Roman"/>
          <w:sz w:val="24"/>
          <w:szCs w:val="24"/>
        </w:rPr>
        <w:t>Shefali Kahar</w:t>
      </w:r>
    </w:p>
    <w:p w14:paraId="5B2A0F91" w14:textId="77777777" w:rsidR="002457DD" w:rsidRPr="00923972" w:rsidRDefault="002457DD" w:rsidP="002457DD">
      <w:pPr>
        <w:pStyle w:val="ListParagraph"/>
        <w:numPr>
          <w:ilvl w:val="0"/>
          <w:numId w:val="1"/>
        </w:numPr>
        <w:spacing w:line="240" w:lineRule="auto"/>
        <w:jc w:val="center"/>
        <w:rPr>
          <w:rFonts w:ascii="Times New Roman" w:hAnsi="Times New Roman" w:cs="Times New Roman"/>
          <w:sz w:val="24"/>
          <w:szCs w:val="24"/>
        </w:rPr>
      </w:pPr>
      <w:r w:rsidRPr="00923972">
        <w:rPr>
          <w:rFonts w:ascii="Times New Roman" w:hAnsi="Times New Roman" w:cs="Times New Roman"/>
          <w:sz w:val="24"/>
          <w:szCs w:val="24"/>
        </w:rPr>
        <w:t>Sree Kiran Kanchanapally</w:t>
      </w:r>
    </w:p>
    <w:p w14:paraId="77A40C3B" w14:textId="77777777" w:rsidR="002457DD" w:rsidRPr="00923972" w:rsidRDefault="002457DD" w:rsidP="002457DD">
      <w:pPr>
        <w:pStyle w:val="ListParagraph"/>
        <w:numPr>
          <w:ilvl w:val="0"/>
          <w:numId w:val="1"/>
        </w:numPr>
        <w:spacing w:line="240" w:lineRule="auto"/>
        <w:jc w:val="center"/>
        <w:rPr>
          <w:rFonts w:ascii="Times New Roman" w:hAnsi="Times New Roman" w:cs="Times New Roman"/>
          <w:color w:val="808080" w:themeColor="background1" w:themeShade="80"/>
          <w:sz w:val="24"/>
          <w:szCs w:val="24"/>
        </w:rPr>
      </w:pPr>
      <w:r w:rsidRPr="00923972">
        <w:rPr>
          <w:rFonts w:ascii="Times New Roman" w:hAnsi="Times New Roman" w:cs="Times New Roman"/>
          <w:color w:val="808080" w:themeColor="background1" w:themeShade="80"/>
          <w:sz w:val="24"/>
          <w:szCs w:val="24"/>
        </w:rPr>
        <w:t>Robert Maldonado</w:t>
      </w:r>
    </w:p>
    <w:p w14:paraId="6B763C7A" w14:textId="77777777" w:rsidR="002457DD" w:rsidRPr="00923972" w:rsidRDefault="002457DD" w:rsidP="002457DD">
      <w:pPr>
        <w:pStyle w:val="ListParagraph"/>
        <w:numPr>
          <w:ilvl w:val="0"/>
          <w:numId w:val="1"/>
        </w:numPr>
        <w:spacing w:line="240" w:lineRule="auto"/>
        <w:jc w:val="center"/>
        <w:rPr>
          <w:rFonts w:ascii="Times New Roman" w:hAnsi="Times New Roman" w:cs="Times New Roman"/>
          <w:color w:val="808080" w:themeColor="background1" w:themeShade="80"/>
          <w:sz w:val="24"/>
          <w:szCs w:val="24"/>
        </w:rPr>
      </w:pPr>
      <w:r w:rsidRPr="00923972">
        <w:rPr>
          <w:rFonts w:ascii="Times New Roman" w:hAnsi="Times New Roman" w:cs="Times New Roman"/>
          <w:color w:val="808080" w:themeColor="background1" w:themeShade="80"/>
          <w:sz w:val="24"/>
          <w:szCs w:val="24"/>
        </w:rPr>
        <w:t>Siddharth Mogulla</w:t>
      </w:r>
    </w:p>
    <w:p w14:paraId="31FAF6B4" w14:textId="77777777" w:rsidR="002457DD" w:rsidRPr="00923972" w:rsidRDefault="002457DD" w:rsidP="002457DD">
      <w:pPr>
        <w:pStyle w:val="ListParagraph"/>
        <w:numPr>
          <w:ilvl w:val="0"/>
          <w:numId w:val="1"/>
        </w:numPr>
        <w:spacing w:line="240" w:lineRule="auto"/>
        <w:jc w:val="center"/>
        <w:rPr>
          <w:rFonts w:ascii="Times New Roman" w:hAnsi="Times New Roman" w:cs="Times New Roman"/>
          <w:sz w:val="24"/>
          <w:szCs w:val="24"/>
        </w:rPr>
      </w:pPr>
      <w:r w:rsidRPr="00923972">
        <w:rPr>
          <w:rFonts w:ascii="Times New Roman" w:hAnsi="Times New Roman" w:cs="Times New Roman"/>
          <w:sz w:val="24"/>
          <w:szCs w:val="24"/>
        </w:rPr>
        <w:t>Teja Moka</w:t>
      </w:r>
    </w:p>
    <w:p w14:paraId="03D71DE7" w14:textId="77777777" w:rsidR="002457DD" w:rsidRPr="00923972" w:rsidRDefault="002457DD" w:rsidP="002457DD">
      <w:pPr>
        <w:pStyle w:val="ListParagraph"/>
        <w:numPr>
          <w:ilvl w:val="0"/>
          <w:numId w:val="1"/>
        </w:numPr>
        <w:spacing w:line="240" w:lineRule="auto"/>
        <w:jc w:val="center"/>
        <w:rPr>
          <w:rFonts w:ascii="Times New Roman" w:hAnsi="Times New Roman" w:cs="Times New Roman"/>
          <w:sz w:val="24"/>
          <w:szCs w:val="24"/>
        </w:rPr>
      </w:pPr>
      <w:r w:rsidRPr="00923972">
        <w:rPr>
          <w:rFonts w:ascii="Times New Roman" w:hAnsi="Times New Roman" w:cs="Times New Roman"/>
          <w:sz w:val="24"/>
          <w:szCs w:val="24"/>
        </w:rPr>
        <w:t>Faisal Nahian</w:t>
      </w:r>
    </w:p>
    <w:p w14:paraId="6EA2D778" w14:textId="77777777" w:rsidR="002457DD" w:rsidRPr="00923972" w:rsidRDefault="002457DD" w:rsidP="002457DD">
      <w:pPr>
        <w:pStyle w:val="ListParagraph"/>
        <w:numPr>
          <w:ilvl w:val="0"/>
          <w:numId w:val="1"/>
        </w:numPr>
        <w:spacing w:line="240" w:lineRule="auto"/>
        <w:jc w:val="center"/>
        <w:rPr>
          <w:rFonts w:ascii="Times New Roman" w:hAnsi="Times New Roman" w:cs="Times New Roman"/>
          <w:color w:val="808080" w:themeColor="background1" w:themeShade="80"/>
          <w:sz w:val="24"/>
          <w:szCs w:val="24"/>
        </w:rPr>
      </w:pPr>
      <w:r w:rsidRPr="00923972">
        <w:rPr>
          <w:rFonts w:ascii="Times New Roman" w:hAnsi="Times New Roman" w:cs="Times New Roman"/>
          <w:color w:val="808080" w:themeColor="background1" w:themeShade="80"/>
          <w:sz w:val="24"/>
          <w:szCs w:val="24"/>
        </w:rPr>
        <w:t>Chikezie Nwakudu</w:t>
      </w:r>
    </w:p>
    <w:p w14:paraId="7E0A608E" w14:textId="3E3EF414" w:rsidR="00F07F39" w:rsidRPr="00923972" w:rsidRDefault="00F07F39" w:rsidP="00E4620C">
      <w:pPr>
        <w:rPr>
          <w:rFonts w:ascii="Times New Roman" w:hAnsi="Times New Roman" w:cs="Times New Roman"/>
          <w:b/>
          <w:color w:val="548DD4" w:themeColor="text2" w:themeTint="99"/>
          <w:sz w:val="24"/>
          <w:szCs w:val="24"/>
          <w:u w:val="single"/>
        </w:rPr>
      </w:pPr>
    </w:p>
    <w:p w14:paraId="1A41F6CC" w14:textId="77777777" w:rsidR="00314CBC" w:rsidRPr="00923972" w:rsidRDefault="00314CBC" w:rsidP="00E4620C">
      <w:pPr>
        <w:rPr>
          <w:rFonts w:ascii="Times New Roman" w:hAnsi="Times New Roman" w:cs="Times New Roman"/>
          <w:b/>
          <w:color w:val="0070C0"/>
          <w:sz w:val="24"/>
          <w:szCs w:val="24"/>
          <w:u w:val="single"/>
        </w:rPr>
      </w:pPr>
    </w:p>
    <w:p w14:paraId="303261A5" w14:textId="4F27CAB7" w:rsidR="007A385F" w:rsidRPr="00923972" w:rsidRDefault="007A385F" w:rsidP="00E4620C">
      <w:pPr>
        <w:rPr>
          <w:rFonts w:ascii="Times New Roman" w:hAnsi="Times New Roman" w:cs="Times New Roman"/>
          <w:b/>
          <w:color w:val="0070C0"/>
          <w:sz w:val="28"/>
          <w:szCs w:val="24"/>
          <w:u w:val="single"/>
        </w:rPr>
      </w:pPr>
      <w:r w:rsidRPr="00923972">
        <w:rPr>
          <w:rFonts w:ascii="Times New Roman" w:hAnsi="Times New Roman" w:cs="Times New Roman"/>
          <w:b/>
          <w:color w:val="0070C0"/>
          <w:sz w:val="28"/>
          <w:szCs w:val="24"/>
          <w:u w:val="single"/>
        </w:rPr>
        <w:lastRenderedPageBreak/>
        <w:t>Table of Contents</w:t>
      </w:r>
    </w:p>
    <w:sdt>
      <w:sdtPr>
        <w:rPr>
          <w:rFonts w:ascii="Times New Roman" w:hAnsi="Times New Roman" w:cs="Times New Roman"/>
        </w:rPr>
        <w:id w:val="580033382"/>
        <w:docPartObj>
          <w:docPartGallery w:val="Table of Contents"/>
          <w:docPartUnique/>
        </w:docPartObj>
      </w:sdtPr>
      <w:sdtEndPr>
        <w:rPr>
          <w:b/>
          <w:bCs/>
          <w:noProof/>
        </w:rPr>
      </w:sdtEndPr>
      <w:sdtContent>
        <w:p w14:paraId="5747B547" w14:textId="5F8EDBF5" w:rsidR="007A385F" w:rsidRPr="00923972" w:rsidRDefault="007A385F">
          <w:pPr>
            <w:pStyle w:val="TOC2"/>
            <w:tabs>
              <w:tab w:val="right" w:leader="dot" w:pos="9350"/>
            </w:tabs>
            <w:rPr>
              <w:rFonts w:ascii="Times New Roman" w:hAnsi="Times New Roman" w:cs="Times New Roman"/>
              <w:webHidden/>
            </w:rPr>
          </w:pPr>
          <w:r w:rsidRPr="00923972">
            <w:rPr>
              <w:rFonts w:ascii="Times New Roman" w:hAnsi="Times New Roman" w:cs="Times New Roman"/>
            </w:rPr>
            <w:t xml:space="preserve">Draft </w:t>
          </w:r>
          <w:r w:rsidR="00252E84" w:rsidRPr="00923972">
            <w:rPr>
              <w:rFonts w:ascii="Times New Roman" w:hAnsi="Times New Roman" w:cs="Times New Roman"/>
            </w:rPr>
            <w:t xml:space="preserve">of </w:t>
          </w:r>
          <w:r w:rsidRPr="00923972">
            <w:rPr>
              <w:rFonts w:ascii="Times New Roman" w:hAnsi="Times New Roman" w:cs="Times New Roman"/>
            </w:rPr>
            <w:t xml:space="preserve">UML diagram(s) of the </w:t>
          </w:r>
          <w:r w:rsidR="00252E84" w:rsidRPr="00923972">
            <w:rPr>
              <w:rFonts w:ascii="Times New Roman" w:hAnsi="Times New Roman" w:cs="Times New Roman"/>
            </w:rPr>
            <w:t xml:space="preserve">BlackBoard </w:t>
          </w:r>
          <w:r w:rsidRPr="00923972">
            <w:rPr>
              <w:rFonts w:ascii="Times New Roman" w:hAnsi="Times New Roman" w:cs="Times New Roman"/>
            </w:rPr>
            <w:t>system</w:t>
          </w:r>
          <w:r w:rsidRPr="00923972">
            <w:rPr>
              <w:rFonts w:ascii="Times New Roman" w:hAnsi="Times New Roman" w:cs="Times New Roman"/>
              <w:webHidden/>
            </w:rPr>
            <w:tab/>
            <w:t>3</w:t>
          </w:r>
        </w:p>
        <w:p w14:paraId="238BDA00" w14:textId="6808C49E" w:rsidR="007A385F" w:rsidRPr="00923972" w:rsidRDefault="007A385F">
          <w:pPr>
            <w:pStyle w:val="TOC2"/>
            <w:tabs>
              <w:tab w:val="right" w:leader="dot" w:pos="9350"/>
            </w:tabs>
            <w:rPr>
              <w:rFonts w:ascii="Times New Roman" w:hAnsi="Times New Roman" w:cs="Times New Roman"/>
              <w:webHidden/>
            </w:rPr>
          </w:pPr>
          <w:r w:rsidRPr="00923972">
            <w:rPr>
              <w:rFonts w:ascii="Times New Roman" w:hAnsi="Times New Roman" w:cs="Times New Roman"/>
            </w:rPr>
            <w:t>Proposed modules of the system in detail</w:t>
          </w:r>
          <w:r w:rsidRPr="00923972">
            <w:rPr>
              <w:rFonts w:ascii="Times New Roman" w:hAnsi="Times New Roman" w:cs="Times New Roman"/>
              <w:webHidden/>
            </w:rPr>
            <w:tab/>
            <w:t>4</w:t>
          </w:r>
        </w:p>
        <w:p w14:paraId="72D296AB" w14:textId="2AFBF828" w:rsidR="007A385F" w:rsidRPr="00923972" w:rsidRDefault="007A385F">
          <w:pPr>
            <w:pStyle w:val="TOC2"/>
            <w:tabs>
              <w:tab w:val="right" w:leader="dot" w:pos="9350"/>
            </w:tabs>
            <w:rPr>
              <w:rFonts w:ascii="Times New Roman" w:hAnsi="Times New Roman" w:cs="Times New Roman"/>
              <w:webHidden/>
            </w:rPr>
          </w:pPr>
          <w:r w:rsidRPr="00923972">
            <w:rPr>
              <w:rFonts w:ascii="Times New Roman" w:hAnsi="Times New Roman" w:cs="Times New Roman"/>
            </w:rPr>
            <w:t>The proposed modules of the system in detail</w:t>
          </w:r>
          <w:r w:rsidRPr="00923972">
            <w:rPr>
              <w:rFonts w:ascii="Times New Roman" w:hAnsi="Times New Roman" w:cs="Times New Roman"/>
              <w:webHidden/>
            </w:rPr>
            <w:tab/>
          </w:r>
          <w:r w:rsidR="00252E84" w:rsidRPr="00923972">
            <w:rPr>
              <w:rFonts w:ascii="Times New Roman" w:hAnsi="Times New Roman" w:cs="Times New Roman"/>
              <w:webHidden/>
            </w:rPr>
            <w:t>5</w:t>
          </w:r>
        </w:p>
        <w:p w14:paraId="08668E1A" w14:textId="1D997775" w:rsidR="007A385F" w:rsidRPr="00923972" w:rsidRDefault="007A385F">
          <w:pPr>
            <w:pStyle w:val="TOC2"/>
            <w:tabs>
              <w:tab w:val="right" w:leader="dot" w:pos="9350"/>
            </w:tabs>
            <w:rPr>
              <w:rFonts w:ascii="Times New Roman" w:eastAsiaTheme="minorEastAsia" w:hAnsi="Times New Roman" w:cs="Times New Roman"/>
              <w:noProof/>
            </w:rPr>
          </w:pPr>
          <w:r w:rsidRPr="00923972">
            <w:rPr>
              <w:rFonts w:ascii="Times New Roman" w:hAnsi="Times New Roman" w:cs="Times New Roman"/>
            </w:rPr>
            <w:fldChar w:fldCharType="begin"/>
          </w:r>
          <w:r w:rsidRPr="00923972">
            <w:rPr>
              <w:rFonts w:ascii="Times New Roman" w:hAnsi="Times New Roman" w:cs="Times New Roman"/>
            </w:rPr>
            <w:instrText xml:space="preserve"> TOC \o "1-3" \h \z \u </w:instrText>
          </w:r>
          <w:r w:rsidRPr="00923972">
            <w:rPr>
              <w:rFonts w:ascii="Times New Roman" w:hAnsi="Times New Roman" w:cs="Times New Roman"/>
            </w:rPr>
            <w:fldChar w:fldCharType="separate"/>
          </w:r>
          <w:hyperlink w:anchor="_Toc493968880" w:history="1">
            <w:r w:rsidRPr="00923972">
              <w:rPr>
                <w:rStyle w:val="Hyperlink"/>
                <w:rFonts w:ascii="Times New Roman" w:eastAsia="Times New Roman" w:hAnsi="Times New Roman" w:cs="Times New Roman"/>
                <w:noProof/>
              </w:rPr>
              <w:t>My Institution tab modules</w:t>
            </w:r>
            <w:r w:rsidRPr="00923972">
              <w:rPr>
                <w:rFonts w:ascii="Times New Roman" w:hAnsi="Times New Roman" w:cs="Times New Roman"/>
                <w:noProof/>
                <w:webHidden/>
              </w:rPr>
              <w:tab/>
            </w:r>
            <w:r w:rsidRPr="00923972">
              <w:rPr>
                <w:rFonts w:ascii="Times New Roman" w:hAnsi="Times New Roman" w:cs="Times New Roman"/>
                <w:noProof/>
                <w:webHidden/>
              </w:rPr>
              <w:fldChar w:fldCharType="begin"/>
            </w:r>
            <w:r w:rsidRPr="00923972">
              <w:rPr>
                <w:rFonts w:ascii="Times New Roman" w:hAnsi="Times New Roman" w:cs="Times New Roman"/>
                <w:noProof/>
                <w:webHidden/>
              </w:rPr>
              <w:instrText xml:space="preserve"> PAGEREF _Toc493968880 \h </w:instrText>
            </w:r>
            <w:r w:rsidRPr="00923972">
              <w:rPr>
                <w:rFonts w:ascii="Times New Roman" w:hAnsi="Times New Roman" w:cs="Times New Roman"/>
                <w:noProof/>
                <w:webHidden/>
              </w:rPr>
            </w:r>
            <w:r w:rsidRPr="00923972">
              <w:rPr>
                <w:rFonts w:ascii="Times New Roman" w:hAnsi="Times New Roman" w:cs="Times New Roman"/>
                <w:noProof/>
                <w:webHidden/>
              </w:rPr>
              <w:fldChar w:fldCharType="separate"/>
            </w:r>
            <w:r w:rsidR="00762AF8">
              <w:rPr>
                <w:rFonts w:ascii="Times New Roman" w:hAnsi="Times New Roman" w:cs="Times New Roman"/>
                <w:noProof/>
                <w:webHidden/>
              </w:rPr>
              <w:t>7</w:t>
            </w:r>
            <w:r w:rsidRPr="00923972">
              <w:rPr>
                <w:rFonts w:ascii="Times New Roman" w:hAnsi="Times New Roman" w:cs="Times New Roman"/>
                <w:noProof/>
                <w:webHidden/>
              </w:rPr>
              <w:fldChar w:fldCharType="end"/>
            </w:r>
          </w:hyperlink>
        </w:p>
        <w:p w14:paraId="616642A0" w14:textId="3C658C17" w:rsidR="007A385F" w:rsidRPr="00923972" w:rsidRDefault="00345C0C">
          <w:pPr>
            <w:pStyle w:val="TOC2"/>
            <w:tabs>
              <w:tab w:val="right" w:leader="dot" w:pos="9350"/>
            </w:tabs>
            <w:rPr>
              <w:rFonts w:ascii="Times New Roman" w:eastAsiaTheme="minorEastAsia" w:hAnsi="Times New Roman" w:cs="Times New Roman"/>
              <w:noProof/>
            </w:rPr>
          </w:pPr>
          <w:hyperlink w:anchor="_Toc493968881" w:history="1">
            <w:r w:rsidR="007A385F" w:rsidRPr="00923972">
              <w:rPr>
                <w:rStyle w:val="Hyperlink"/>
                <w:rFonts w:ascii="Times New Roman" w:eastAsia="Times New Roman" w:hAnsi="Times New Roman" w:cs="Times New Roman"/>
                <w:noProof/>
              </w:rPr>
              <w:t>Course module pages</w:t>
            </w:r>
            <w:r w:rsidR="007A385F" w:rsidRPr="00923972">
              <w:rPr>
                <w:rFonts w:ascii="Times New Roman" w:hAnsi="Times New Roman" w:cs="Times New Roman"/>
                <w:noProof/>
                <w:webHidden/>
              </w:rPr>
              <w:tab/>
            </w:r>
            <w:r w:rsidR="007A385F" w:rsidRPr="00923972">
              <w:rPr>
                <w:rFonts w:ascii="Times New Roman" w:hAnsi="Times New Roman" w:cs="Times New Roman"/>
                <w:noProof/>
                <w:webHidden/>
              </w:rPr>
              <w:fldChar w:fldCharType="begin"/>
            </w:r>
            <w:r w:rsidR="007A385F" w:rsidRPr="00923972">
              <w:rPr>
                <w:rFonts w:ascii="Times New Roman" w:hAnsi="Times New Roman" w:cs="Times New Roman"/>
                <w:noProof/>
                <w:webHidden/>
              </w:rPr>
              <w:instrText xml:space="preserve"> PAGEREF _Toc493968881 \h </w:instrText>
            </w:r>
            <w:r w:rsidR="007A385F" w:rsidRPr="00923972">
              <w:rPr>
                <w:rFonts w:ascii="Times New Roman" w:hAnsi="Times New Roman" w:cs="Times New Roman"/>
                <w:noProof/>
                <w:webHidden/>
              </w:rPr>
            </w:r>
            <w:r w:rsidR="007A385F" w:rsidRPr="00923972">
              <w:rPr>
                <w:rFonts w:ascii="Times New Roman" w:hAnsi="Times New Roman" w:cs="Times New Roman"/>
                <w:noProof/>
                <w:webHidden/>
              </w:rPr>
              <w:fldChar w:fldCharType="separate"/>
            </w:r>
            <w:r w:rsidR="00762AF8">
              <w:rPr>
                <w:rFonts w:ascii="Times New Roman" w:hAnsi="Times New Roman" w:cs="Times New Roman"/>
                <w:noProof/>
                <w:webHidden/>
              </w:rPr>
              <w:t>7</w:t>
            </w:r>
            <w:r w:rsidR="007A385F" w:rsidRPr="00923972">
              <w:rPr>
                <w:rFonts w:ascii="Times New Roman" w:hAnsi="Times New Roman" w:cs="Times New Roman"/>
                <w:noProof/>
                <w:webHidden/>
              </w:rPr>
              <w:fldChar w:fldCharType="end"/>
            </w:r>
          </w:hyperlink>
        </w:p>
        <w:p w14:paraId="2B16E365" w14:textId="340B5014" w:rsidR="007A385F" w:rsidRPr="00923972" w:rsidRDefault="00345C0C">
          <w:pPr>
            <w:pStyle w:val="TOC2"/>
            <w:tabs>
              <w:tab w:val="right" w:leader="dot" w:pos="9350"/>
            </w:tabs>
            <w:rPr>
              <w:rFonts w:ascii="Times New Roman" w:eastAsiaTheme="minorEastAsia" w:hAnsi="Times New Roman" w:cs="Times New Roman"/>
              <w:noProof/>
            </w:rPr>
          </w:pPr>
          <w:hyperlink w:anchor="_Toc493968882" w:history="1">
            <w:r w:rsidR="007A385F" w:rsidRPr="00923972">
              <w:rPr>
                <w:rStyle w:val="Hyperlink"/>
                <w:rFonts w:ascii="Times New Roman" w:eastAsia="Times New Roman" w:hAnsi="Times New Roman" w:cs="Times New Roman"/>
                <w:noProof/>
              </w:rPr>
              <w:t>The What's New and To Do modules</w:t>
            </w:r>
            <w:r w:rsidR="007A385F" w:rsidRPr="00923972">
              <w:rPr>
                <w:rFonts w:ascii="Times New Roman" w:hAnsi="Times New Roman" w:cs="Times New Roman"/>
                <w:noProof/>
                <w:webHidden/>
              </w:rPr>
              <w:tab/>
            </w:r>
            <w:r w:rsidR="007A385F" w:rsidRPr="00923972">
              <w:rPr>
                <w:rFonts w:ascii="Times New Roman" w:hAnsi="Times New Roman" w:cs="Times New Roman"/>
                <w:noProof/>
                <w:webHidden/>
              </w:rPr>
              <w:fldChar w:fldCharType="begin"/>
            </w:r>
            <w:r w:rsidR="007A385F" w:rsidRPr="00923972">
              <w:rPr>
                <w:rFonts w:ascii="Times New Roman" w:hAnsi="Times New Roman" w:cs="Times New Roman"/>
                <w:noProof/>
                <w:webHidden/>
              </w:rPr>
              <w:instrText xml:space="preserve"> PAGEREF _Toc493968882 \h </w:instrText>
            </w:r>
            <w:r w:rsidR="007A385F" w:rsidRPr="00923972">
              <w:rPr>
                <w:rFonts w:ascii="Times New Roman" w:hAnsi="Times New Roman" w:cs="Times New Roman"/>
                <w:noProof/>
                <w:webHidden/>
              </w:rPr>
            </w:r>
            <w:r w:rsidR="007A385F" w:rsidRPr="00923972">
              <w:rPr>
                <w:rFonts w:ascii="Times New Roman" w:hAnsi="Times New Roman" w:cs="Times New Roman"/>
                <w:noProof/>
                <w:webHidden/>
              </w:rPr>
              <w:fldChar w:fldCharType="separate"/>
            </w:r>
            <w:r w:rsidR="00762AF8">
              <w:rPr>
                <w:rFonts w:ascii="Times New Roman" w:hAnsi="Times New Roman" w:cs="Times New Roman"/>
                <w:noProof/>
                <w:webHidden/>
              </w:rPr>
              <w:t>7</w:t>
            </w:r>
            <w:r w:rsidR="007A385F" w:rsidRPr="00923972">
              <w:rPr>
                <w:rFonts w:ascii="Times New Roman" w:hAnsi="Times New Roman" w:cs="Times New Roman"/>
                <w:noProof/>
                <w:webHidden/>
              </w:rPr>
              <w:fldChar w:fldCharType="end"/>
            </w:r>
          </w:hyperlink>
        </w:p>
        <w:p w14:paraId="281E696B" w14:textId="2E59E0BE" w:rsidR="007A385F" w:rsidRPr="00923972" w:rsidRDefault="00345C0C">
          <w:pPr>
            <w:pStyle w:val="TOC2"/>
            <w:tabs>
              <w:tab w:val="right" w:leader="dot" w:pos="9350"/>
            </w:tabs>
            <w:rPr>
              <w:rFonts w:ascii="Times New Roman" w:eastAsiaTheme="minorEastAsia" w:hAnsi="Times New Roman" w:cs="Times New Roman"/>
              <w:noProof/>
            </w:rPr>
          </w:pPr>
          <w:hyperlink w:anchor="_Toc493968883" w:history="1">
            <w:r w:rsidR="007A385F" w:rsidRPr="00923972">
              <w:rPr>
                <w:rStyle w:val="Hyperlink"/>
                <w:rFonts w:ascii="Times New Roman" w:eastAsia="Times New Roman" w:hAnsi="Times New Roman" w:cs="Times New Roman"/>
                <w:noProof/>
              </w:rPr>
              <w:t>Notification settings and actions</w:t>
            </w:r>
            <w:r w:rsidR="007A385F" w:rsidRPr="00923972">
              <w:rPr>
                <w:rFonts w:ascii="Times New Roman" w:hAnsi="Times New Roman" w:cs="Times New Roman"/>
                <w:noProof/>
                <w:webHidden/>
              </w:rPr>
              <w:tab/>
            </w:r>
            <w:r w:rsidR="007A385F" w:rsidRPr="00923972">
              <w:rPr>
                <w:rFonts w:ascii="Times New Roman" w:hAnsi="Times New Roman" w:cs="Times New Roman"/>
                <w:noProof/>
                <w:webHidden/>
              </w:rPr>
              <w:fldChar w:fldCharType="begin"/>
            </w:r>
            <w:r w:rsidR="007A385F" w:rsidRPr="00923972">
              <w:rPr>
                <w:rFonts w:ascii="Times New Roman" w:hAnsi="Times New Roman" w:cs="Times New Roman"/>
                <w:noProof/>
                <w:webHidden/>
              </w:rPr>
              <w:instrText xml:space="preserve"> PAGEREF _Toc493968883 \h </w:instrText>
            </w:r>
            <w:r w:rsidR="007A385F" w:rsidRPr="00923972">
              <w:rPr>
                <w:rFonts w:ascii="Times New Roman" w:hAnsi="Times New Roman" w:cs="Times New Roman"/>
                <w:noProof/>
                <w:webHidden/>
              </w:rPr>
            </w:r>
            <w:r w:rsidR="007A385F" w:rsidRPr="00923972">
              <w:rPr>
                <w:rFonts w:ascii="Times New Roman" w:hAnsi="Times New Roman" w:cs="Times New Roman"/>
                <w:noProof/>
                <w:webHidden/>
              </w:rPr>
              <w:fldChar w:fldCharType="separate"/>
            </w:r>
            <w:r w:rsidR="00762AF8">
              <w:rPr>
                <w:rFonts w:ascii="Times New Roman" w:hAnsi="Times New Roman" w:cs="Times New Roman"/>
                <w:noProof/>
                <w:webHidden/>
              </w:rPr>
              <w:t>8</w:t>
            </w:r>
            <w:r w:rsidR="007A385F" w:rsidRPr="00923972">
              <w:rPr>
                <w:rFonts w:ascii="Times New Roman" w:hAnsi="Times New Roman" w:cs="Times New Roman"/>
                <w:noProof/>
                <w:webHidden/>
              </w:rPr>
              <w:fldChar w:fldCharType="end"/>
            </w:r>
          </w:hyperlink>
        </w:p>
        <w:p w14:paraId="31BEEB8A" w14:textId="7B0591AD" w:rsidR="007A385F" w:rsidRPr="00923972" w:rsidRDefault="00345C0C">
          <w:pPr>
            <w:pStyle w:val="TOC2"/>
            <w:tabs>
              <w:tab w:val="right" w:leader="dot" w:pos="9350"/>
            </w:tabs>
            <w:rPr>
              <w:rFonts w:ascii="Times New Roman" w:eastAsiaTheme="minorEastAsia" w:hAnsi="Times New Roman" w:cs="Times New Roman"/>
              <w:noProof/>
            </w:rPr>
          </w:pPr>
          <w:hyperlink w:anchor="_Toc493968884" w:history="1">
            <w:r w:rsidR="007A385F" w:rsidRPr="00923972">
              <w:rPr>
                <w:rStyle w:val="Hyperlink"/>
                <w:rFonts w:ascii="Times New Roman" w:eastAsia="Times New Roman" w:hAnsi="Times New Roman" w:cs="Times New Roman"/>
                <w:noProof/>
              </w:rPr>
              <w:t>Add and remove modules</w:t>
            </w:r>
            <w:r w:rsidR="007A385F" w:rsidRPr="00923972">
              <w:rPr>
                <w:rFonts w:ascii="Times New Roman" w:hAnsi="Times New Roman" w:cs="Times New Roman"/>
                <w:noProof/>
                <w:webHidden/>
              </w:rPr>
              <w:tab/>
            </w:r>
            <w:r w:rsidR="007A385F" w:rsidRPr="00923972">
              <w:rPr>
                <w:rFonts w:ascii="Times New Roman" w:hAnsi="Times New Roman" w:cs="Times New Roman"/>
                <w:noProof/>
                <w:webHidden/>
              </w:rPr>
              <w:fldChar w:fldCharType="begin"/>
            </w:r>
            <w:r w:rsidR="007A385F" w:rsidRPr="00923972">
              <w:rPr>
                <w:rFonts w:ascii="Times New Roman" w:hAnsi="Times New Roman" w:cs="Times New Roman"/>
                <w:noProof/>
                <w:webHidden/>
              </w:rPr>
              <w:instrText xml:space="preserve"> PAGEREF _Toc493968884 \h </w:instrText>
            </w:r>
            <w:r w:rsidR="007A385F" w:rsidRPr="00923972">
              <w:rPr>
                <w:rFonts w:ascii="Times New Roman" w:hAnsi="Times New Roman" w:cs="Times New Roman"/>
                <w:noProof/>
                <w:webHidden/>
              </w:rPr>
            </w:r>
            <w:r w:rsidR="007A385F" w:rsidRPr="00923972">
              <w:rPr>
                <w:rFonts w:ascii="Times New Roman" w:hAnsi="Times New Roman" w:cs="Times New Roman"/>
                <w:noProof/>
                <w:webHidden/>
              </w:rPr>
              <w:fldChar w:fldCharType="separate"/>
            </w:r>
            <w:r w:rsidR="00762AF8">
              <w:rPr>
                <w:rFonts w:ascii="Times New Roman" w:hAnsi="Times New Roman" w:cs="Times New Roman"/>
                <w:noProof/>
                <w:webHidden/>
              </w:rPr>
              <w:t>8</w:t>
            </w:r>
            <w:r w:rsidR="007A385F" w:rsidRPr="00923972">
              <w:rPr>
                <w:rFonts w:ascii="Times New Roman" w:hAnsi="Times New Roman" w:cs="Times New Roman"/>
                <w:noProof/>
                <w:webHidden/>
              </w:rPr>
              <w:fldChar w:fldCharType="end"/>
            </w:r>
          </w:hyperlink>
        </w:p>
        <w:p w14:paraId="045ED36B" w14:textId="22736EF8" w:rsidR="007A385F" w:rsidRPr="00923972" w:rsidRDefault="00345C0C">
          <w:pPr>
            <w:pStyle w:val="TOC2"/>
            <w:tabs>
              <w:tab w:val="right" w:leader="dot" w:pos="9350"/>
            </w:tabs>
            <w:rPr>
              <w:rFonts w:ascii="Times New Roman" w:eastAsiaTheme="minorEastAsia" w:hAnsi="Times New Roman" w:cs="Times New Roman"/>
              <w:noProof/>
            </w:rPr>
          </w:pPr>
          <w:hyperlink w:anchor="_Toc493968885" w:history="1">
            <w:r w:rsidR="007A385F" w:rsidRPr="00923972">
              <w:rPr>
                <w:rStyle w:val="Hyperlink"/>
                <w:rFonts w:ascii="Times New Roman" w:eastAsia="Times New Roman" w:hAnsi="Times New Roman" w:cs="Times New Roman"/>
                <w:noProof/>
              </w:rPr>
              <w:t>Manage module content</w:t>
            </w:r>
            <w:r w:rsidR="007A385F" w:rsidRPr="00923972">
              <w:rPr>
                <w:rFonts w:ascii="Times New Roman" w:hAnsi="Times New Roman" w:cs="Times New Roman"/>
                <w:noProof/>
                <w:webHidden/>
              </w:rPr>
              <w:tab/>
            </w:r>
            <w:r w:rsidR="007A385F" w:rsidRPr="00923972">
              <w:rPr>
                <w:rFonts w:ascii="Times New Roman" w:hAnsi="Times New Roman" w:cs="Times New Roman"/>
                <w:noProof/>
                <w:webHidden/>
              </w:rPr>
              <w:fldChar w:fldCharType="begin"/>
            </w:r>
            <w:r w:rsidR="007A385F" w:rsidRPr="00923972">
              <w:rPr>
                <w:rFonts w:ascii="Times New Roman" w:hAnsi="Times New Roman" w:cs="Times New Roman"/>
                <w:noProof/>
                <w:webHidden/>
              </w:rPr>
              <w:instrText xml:space="preserve"> PAGEREF _Toc493968885 \h </w:instrText>
            </w:r>
            <w:r w:rsidR="007A385F" w:rsidRPr="00923972">
              <w:rPr>
                <w:rFonts w:ascii="Times New Roman" w:hAnsi="Times New Roman" w:cs="Times New Roman"/>
                <w:noProof/>
                <w:webHidden/>
              </w:rPr>
            </w:r>
            <w:r w:rsidR="007A385F" w:rsidRPr="00923972">
              <w:rPr>
                <w:rFonts w:ascii="Times New Roman" w:hAnsi="Times New Roman" w:cs="Times New Roman"/>
                <w:noProof/>
                <w:webHidden/>
              </w:rPr>
              <w:fldChar w:fldCharType="separate"/>
            </w:r>
            <w:r w:rsidR="00762AF8">
              <w:rPr>
                <w:rFonts w:ascii="Times New Roman" w:hAnsi="Times New Roman" w:cs="Times New Roman"/>
                <w:noProof/>
                <w:webHidden/>
              </w:rPr>
              <w:t>9</w:t>
            </w:r>
            <w:r w:rsidR="007A385F" w:rsidRPr="00923972">
              <w:rPr>
                <w:rFonts w:ascii="Times New Roman" w:hAnsi="Times New Roman" w:cs="Times New Roman"/>
                <w:noProof/>
                <w:webHidden/>
              </w:rPr>
              <w:fldChar w:fldCharType="end"/>
            </w:r>
          </w:hyperlink>
        </w:p>
        <w:p w14:paraId="44E171E2" w14:textId="3F4BFB81" w:rsidR="007A385F" w:rsidRPr="00923972" w:rsidRDefault="00345C0C">
          <w:pPr>
            <w:pStyle w:val="TOC3"/>
            <w:tabs>
              <w:tab w:val="right" w:leader="dot" w:pos="9350"/>
            </w:tabs>
            <w:rPr>
              <w:rFonts w:ascii="Times New Roman" w:eastAsiaTheme="minorEastAsia" w:hAnsi="Times New Roman" w:cs="Times New Roman"/>
              <w:noProof/>
            </w:rPr>
          </w:pPr>
          <w:hyperlink w:anchor="_Toc493968886" w:history="1">
            <w:r w:rsidR="007A385F" w:rsidRPr="00923972">
              <w:rPr>
                <w:rStyle w:val="Hyperlink"/>
                <w:rFonts w:ascii="Times New Roman" w:eastAsia="Times New Roman" w:hAnsi="Times New Roman" w:cs="Times New Roman"/>
                <w:noProof/>
              </w:rPr>
              <w:t>Minimize a module</w:t>
            </w:r>
            <w:r w:rsidR="007A385F" w:rsidRPr="00923972">
              <w:rPr>
                <w:rFonts w:ascii="Times New Roman" w:hAnsi="Times New Roman" w:cs="Times New Roman"/>
                <w:noProof/>
                <w:webHidden/>
              </w:rPr>
              <w:tab/>
            </w:r>
            <w:r w:rsidR="007A385F" w:rsidRPr="00923972">
              <w:rPr>
                <w:rFonts w:ascii="Times New Roman" w:hAnsi="Times New Roman" w:cs="Times New Roman"/>
                <w:noProof/>
                <w:webHidden/>
              </w:rPr>
              <w:fldChar w:fldCharType="begin"/>
            </w:r>
            <w:r w:rsidR="007A385F" w:rsidRPr="00923972">
              <w:rPr>
                <w:rFonts w:ascii="Times New Roman" w:hAnsi="Times New Roman" w:cs="Times New Roman"/>
                <w:noProof/>
                <w:webHidden/>
              </w:rPr>
              <w:instrText xml:space="preserve"> PAGEREF _Toc493968886 \h </w:instrText>
            </w:r>
            <w:r w:rsidR="007A385F" w:rsidRPr="00923972">
              <w:rPr>
                <w:rFonts w:ascii="Times New Roman" w:hAnsi="Times New Roman" w:cs="Times New Roman"/>
                <w:noProof/>
                <w:webHidden/>
              </w:rPr>
            </w:r>
            <w:r w:rsidR="007A385F" w:rsidRPr="00923972">
              <w:rPr>
                <w:rFonts w:ascii="Times New Roman" w:hAnsi="Times New Roman" w:cs="Times New Roman"/>
                <w:noProof/>
                <w:webHidden/>
              </w:rPr>
              <w:fldChar w:fldCharType="separate"/>
            </w:r>
            <w:r w:rsidR="00762AF8">
              <w:rPr>
                <w:rFonts w:ascii="Times New Roman" w:hAnsi="Times New Roman" w:cs="Times New Roman"/>
                <w:noProof/>
                <w:webHidden/>
              </w:rPr>
              <w:t>10</w:t>
            </w:r>
            <w:r w:rsidR="007A385F" w:rsidRPr="00923972">
              <w:rPr>
                <w:rFonts w:ascii="Times New Roman" w:hAnsi="Times New Roman" w:cs="Times New Roman"/>
                <w:noProof/>
                <w:webHidden/>
              </w:rPr>
              <w:fldChar w:fldCharType="end"/>
            </w:r>
          </w:hyperlink>
        </w:p>
        <w:p w14:paraId="17DAC5EB" w14:textId="4E781EFB" w:rsidR="007A385F" w:rsidRPr="00923972" w:rsidRDefault="00345C0C">
          <w:pPr>
            <w:pStyle w:val="TOC3"/>
            <w:tabs>
              <w:tab w:val="right" w:leader="dot" w:pos="9350"/>
            </w:tabs>
            <w:rPr>
              <w:rFonts w:ascii="Times New Roman" w:eastAsiaTheme="minorEastAsia" w:hAnsi="Times New Roman" w:cs="Times New Roman"/>
              <w:noProof/>
            </w:rPr>
          </w:pPr>
          <w:hyperlink w:anchor="_Toc493968887" w:history="1">
            <w:r w:rsidR="007A385F" w:rsidRPr="00923972">
              <w:rPr>
                <w:rStyle w:val="Hyperlink"/>
                <w:rFonts w:ascii="Times New Roman" w:eastAsia="Times New Roman" w:hAnsi="Times New Roman" w:cs="Times New Roman"/>
                <w:noProof/>
              </w:rPr>
              <w:t>Open a module in a new window</w:t>
            </w:r>
            <w:r w:rsidR="007A385F" w:rsidRPr="00923972">
              <w:rPr>
                <w:rFonts w:ascii="Times New Roman" w:hAnsi="Times New Roman" w:cs="Times New Roman"/>
                <w:noProof/>
                <w:webHidden/>
              </w:rPr>
              <w:tab/>
            </w:r>
            <w:r w:rsidR="007A385F" w:rsidRPr="00923972">
              <w:rPr>
                <w:rFonts w:ascii="Times New Roman" w:hAnsi="Times New Roman" w:cs="Times New Roman"/>
                <w:noProof/>
                <w:webHidden/>
              </w:rPr>
              <w:fldChar w:fldCharType="begin"/>
            </w:r>
            <w:r w:rsidR="007A385F" w:rsidRPr="00923972">
              <w:rPr>
                <w:rFonts w:ascii="Times New Roman" w:hAnsi="Times New Roman" w:cs="Times New Roman"/>
                <w:noProof/>
                <w:webHidden/>
              </w:rPr>
              <w:instrText xml:space="preserve"> PAGEREF _Toc493968887 \h </w:instrText>
            </w:r>
            <w:r w:rsidR="007A385F" w:rsidRPr="00923972">
              <w:rPr>
                <w:rFonts w:ascii="Times New Roman" w:hAnsi="Times New Roman" w:cs="Times New Roman"/>
                <w:noProof/>
                <w:webHidden/>
              </w:rPr>
            </w:r>
            <w:r w:rsidR="007A385F" w:rsidRPr="00923972">
              <w:rPr>
                <w:rFonts w:ascii="Times New Roman" w:hAnsi="Times New Roman" w:cs="Times New Roman"/>
                <w:noProof/>
                <w:webHidden/>
              </w:rPr>
              <w:fldChar w:fldCharType="separate"/>
            </w:r>
            <w:r w:rsidR="00762AF8">
              <w:rPr>
                <w:rFonts w:ascii="Times New Roman" w:hAnsi="Times New Roman" w:cs="Times New Roman"/>
                <w:noProof/>
                <w:webHidden/>
              </w:rPr>
              <w:t>10</w:t>
            </w:r>
            <w:r w:rsidR="007A385F" w:rsidRPr="00923972">
              <w:rPr>
                <w:rFonts w:ascii="Times New Roman" w:hAnsi="Times New Roman" w:cs="Times New Roman"/>
                <w:noProof/>
                <w:webHidden/>
              </w:rPr>
              <w:fldChar w:fldCharType="end"/>
            </w:r>
          </w:hyperlink>
        </w:p>
        <w:p w14:paraId="3EE7818B" w14:textId="2942C12B" w:rsidR="007A385F" w:rsidRPr="00923972" w:rsidRDefault="00345C0C">
          <w:pPr>
            <w:pStyle w:val="TOC2"/>
            <w:tabs>
              <w:tab w:val="right" w:leader="dot" w:pos="9350"/>
            </w:tabs>
            <w:rPr>
              <w:rFonts w:ascii="Times New Roman" w:eastAsiaTheme="minorEastAsia" w:hAnsi="Times New Roman" w:cs="Times New Roman"/>
              <w:noProof/>
            </w:rPr>
          </w:pPr>
          <w:hyperlink w:anchor="_Toc493968888" w:history="1">
            <w:r w:rsidR="007A385F" w:rsidRPr="00923972">
              <w:rPr>
                <w:rStyle w:val="Hyperlink"/>
                <w:rFonts w:ascii="Times New Roman" w:eastAsia="Times New Roman" w:hAnsi="Times New Roman" w:cs="Times New Roman"/>
                <w:noProof/>
              </w:rPr>
              <w:t>Customize module layout</w:t>
            </w:r>
            <w:r w:rsidR="007A385F" w:rsidRPr="00923972">
              <w:rPr>
                <w:rFonts w:ascii="Times New Roman" w:hAnsi="Times New Roman" w:cs="Times New Roman"/>
                <w:noProof/>
                <w:webHidden/>
              </w:rPr>
              <w:tab/>
            </w:r>
            <w:r w:rsidR="007A385F" w:rsidRPr="00923972">
              <w:rPr>
                <w:rFonts w:ascii="Times New Roman" w:hAnsi="Times New Roman" w:cs="Times New Roman"/>
                <w:noProof/>
                <w:webHidden/>
              </w:rPr>
              <w:fldChar w:fldCharType="begin"/>
            </w:r>
            <w:r w:rsidR="007A385F" w:rsidRPr="00923972">
              <w:rPr>
                <w:rFonts w:ascii="Times New Roman" w:hAnsi="Times New Roman" w:cs="Times New Roman"/>
                <w:noProof/>
                <w:webHidden/>
              </w:rPr>
              <w:instrText xml:space="preserve"> PAGEREF _Toc493968888 \h </w:instrText>
            </w:r>
            <w:r w:rsidR="007A385F" w:rsidRPr="00923972">
              <w:rPr>
                <w:rFonts w:ascii="Times New Roman" w:hAnsi="Times New Roman" w:cs="Times New Roman"/>
                <w:noProof/>
                <w:webHidden/>
              </w:rPr>
            </w:r>
            <w:r w:rsidR="007A385F" w:rsidRPr="00923972">
              <w:rPr>
                <w:rFonts w:ascii="Times New Roman" w:hAnsi="Times New Roman" w:cs="Times New Roman"/>
                <w:noProof/>
                <w:webHidden/>
              </w:rPr>
              <w:fldChar w:fldCharType="separate"/>
            </w:r>
            <w:r w:rsidR="00762AF8">
              <w:rPr>
                <w:rFonts w:ascii="Times New Roman" w:hAnsi="Times New Roman" w:cs="Times New Roman"/>
                <w:noProof/>
                <w:webHidden/>
              </w:rPr>
              <w:t>10</w:t>
            </w:r>
            <w:r w:rsidR="007A385F" w:rsidRPr="00923972">
              <w:rPr>
                <w:rFonts w:ascii="Times New Roman" w:hAnsi="Times New Roman" w:cs="Times New Roman"/>
                <w:noProof/>
                <w:webHidden/>
              </w:rPr>
              <w:fldChar w:fldCharType="end"/>
            </w:r>
          </w:hyperlink>
        </w:p>
        <w:p w14:paraId="52617BAD" w14:textId="79465E43" w:rsidR="007A385F" w:rsidRPr="00923972" w:rsidRDefault="00345C0C">
          <w:pPr>
            <w:pStyle w:val="TOC3"/>
            <w:tabs>
              <w:tab w:val="right" w:leader="dot" w:pos="9350"/>
            </w:tabs>
            <w:rPr>
              <w:rFonts w:ascii="Times New Roman" w:eastAsiaTheme="minorEastAsia" w:hAnsi="Times New Roman" w:cs="Times New Roman"/>
              <w:noProof/>
            </w:rPr>
          </w:pPr>
          <w:hyperlink w:anchor="_Toc493968889" w:history="1">
            <w:r w:rsidR="007A385F" w:rsidRPr="00923972">
              <w:rPr>
                <w:rStyle w:val="Hyperlink"/>
                <w:rFonts w:ascii="Times New Roman" w:eastAsia="Times New Roman" w:hAnsi="Times New Roman" w:cs="Times New Roman"/>
                <w:noProof/>
              </w:rPr>
              <w:t>Drag-and-drop function</w:t>
            </w:r>
            <w:r w:rsidR="007A385F" w:rsidRPr="00923972">
              <w:rPr>
                <w:rFonts w:ascii="Times New Roman" w:hAnsi="Times New Roman" w:cs="Times New Roman"/>
                <w:noProof/>
                <w:webHidden/>
              </w:rPr>
              <w:tab/>
            </w:r>
            <w:r w:rsidR="007A385F" w:rsidRPr="00923972">
              <w:rPr>
                <w:rFonts w:ascii="Times New Roman" w:hAnsi="Times New Roman" w:cs="Times New Roman"/>
                <w:noProof/>
                <w:webHidden/>
              </w:rPr>
              <w:fldChar w:fldCharType="begin"/>
            </w:r>
            <w:r w:rsidR="007A385F" w:rsidRPr="00923972">
              <w:rPr>
                <w:rFonts w:ascii="Times New Roman" w:hAnsi="Times New Roman" w:cs="Times New Roman"/>
                <w:noProof/>
                <w:webHidden/>
              </w:rPr>
              <w:instrText xml:space="preserve"> PAGEREF _Toc493968889 \h </w:instrText>
            </w:r>
            <w:r w:rsidR="007A385F" w:rsidRPr="00923972">
              <w:rPr>
                <w:rFonts w:ascii="Times New Roman" w:hAnsi="Times New Roman" w:cs="Times New Roman"/>
                <w:noProof/>
                <w:webHidden/>
              </w:rPr>
            </w:r>
            <w:r w:rsidR="007A385F" w:rsidRPr="00923972">
              <w:rPr>
                <w:rFonts w:ascii="Times New Roman" w:hAnsi="Times New Roman" w:cs="Times New Roman"/>
                <w:noProof/>
                <w:webHidden/>
              </w:rPr>
              <w:fldChar w:fldCharType="separate"/>
            </w:r>
            <w:r w:rsidR="00762AF8">
              <w:rPr>
                <w:rFonts w:ascii="Times New Roman" w:hAnsi="Times New Roman" w:cs="Times New Roman"/>
                <w:noProof/>
                <w:webHidden/>
              </w:rPr>
              <w:t>10</w:t>
            </w:r>
            <w:r w:rsidR="007A385F" w:rsidRPr="00923972">
              <w:rPr>
                <w:rFonts w:ascii="Times New Roman" w:hAnsi="Times New Roman" w:cs="Times New Roman"/>
                <w:noProof/>
                <w:webHidden/>
              </w:rPr>
              <w:fldChar w:fldCharType="end"/>
            </w:r>
          </w:hyperlink>
        </w:p>
        <w:p w14:paraId="00D26EF3" w14:textId="2BD5DF75" w:rsidR="007A385F" w:rsidRPr="00923972" w:rsidRDefault="00345C0C">
          <w:pPr>
            <w:pStyle w:val="TOC3"/>
            <w:tabs>
              <w:tab w:val="right" w:leader="dot" w:pos="9350"/>
            </w:tabs>
            <w:rPr>
              <w:rFonts w:ascii="Times New Roman" w:eastAsiaTheme="minorEastAsia" w:hAnsi="Times New Roman" w:cs="Times New Roman"/>
              <w:noProof/>
            </w:rPr>
          </w:pPr>
          <w:hyperlink w:anchor="_Toc493968890" w:history="1">
            <w:r w:rsidR="007A385F" w:rsidRPr="00923972">
              <w:rPr>
                <w:rStyle w:val="Hyperlink"/>
                <w:rFonts w:ascii="Times New Roman" w:eastAsia="Times New Roman" w:hAnsi="Times New Roman" w:cs="Times New Roman"/>
                <w:noProof/>
              </w:rPr>
              <w:t>Keyboard accessible reordering</w:t>
            </w:r>
            <w:r w:rsidR="007A385F" w:rsidRPr="00923972">
              <w:rPr>
                <w:rFonts w:ascii="Times New Roman" w:hAnsi="Times New Roman" w:cs="Times New Roman"/>
                <w:noProof/>
                <w:webHidden/>
              </w:rPr>
              <w:tab/>
            </w:r>
            <w:r w:rsidR="007A385F" w:rsidRPr="00923972">
              <w:rPr>
                <w:rFonts w:ascii="Times New Roman" w:hAnsi="Times New Roman" w:cs="Times New Roman"/>
                <w:noProof/>
                <w:webHidden/>
              </w:rPr>
              <w:fldChar w:fldCharType="begin"/>
            </w:r>
            <w:r w:rsidR="007A385F" w:rsidRPr="00923972">
              <w:rPr>
                <w:rFonts w:ascii="Times New Roman" w:hAnsi="Times New Roman" w:cs="Times New Roman"/>
                <w:noProof/>
                <w:webHidden/>
              </w:rPr>
              <w:instrText xml:space="preserve"> PAGEREF _Toc493968890 \h </w:instrText>
            </w:r>
            <w:r w:rsidR="007A385F" w:rsidRPr="00923972">
              <w:rPr>
                <w:rFonts w:ascii="Times New Roman" w:hAnsi="Times New Roman" w:cs="Times New Roman"/>
                <w:noProof/>
                <w:webHidden/>
              </w:rPr>
            </w:r>
            <w:r w:rsidR="007A385F" w:rsidRPr="00923972">
              <w:rPr>
                <w:rFonts w:ascii="Times New Roman" w:hAnsi="Times New Roman" w:cs="Times New Roman"/>
                <w:noProof/>
                <w:webHidden/>
              </w:rPr>
              <w:fldChar w:fldCharType="separate"/>
            </w:r>
            <w:r w:rsidR="00762AF8">
              <w:rPr>
                <w:rFonts w:ascii="Times New Roman" w:hAnsi="Times New Roman" w:cs="Times New Roman"/>
                <w:noProof/>
                <w:webHidden/>
              </w:rPr>
              <w:t>10</w:t>
            </w:r>
            <w:r w:rsidR="007A385F" w:rsidRPr="00923972">
              <w:rPr>
                <w:rFonts w:ascii="Times New Roman" w:hAnsi="Times New Roman" w:cs="Times New Roman"/>
                <w:noProof/>
                <w:webHidden/>
              </w:rPr>
              <w:fldChar w:fldCharType="end"/>
            </w:r>
          </w:hyperlink>
        </w:p>
        <w:p w14:paraId="23F6FE40" w14:textId="24B28705" w:rsidR="007A385F" w:rsidRPr="00923972" w:rsidRDefault="00345C0C">
          <w:pPr>
            <w:pStyle w:val="TOC2"/>
            <w:tabs>
              <w:tab w:val="right" w:leader="dot" w:pos="9350"/>
            </w:tabs>
            <w:rPr>
              <w:rFonts w:ascii="Times New Roman" w:eastAsiaTheme="minorEastAsia" w:hAnsi="Times New Roman" w:cs="Times New Roman"/>
              <w:noProof/>
            </w:rPr>
          </w:pPr>
          <w:hyperlink w:anchor="_Toc493968891" w:history="1">
            <w:r w:rsidR="007A385F" w:rsidRPr="00923972">
              <w:rPr>
                <w:rStyle w:val="Hyperlink"/>
                <w:rFonts w:ascii="Times New Roman" w:eastAsia="Times New Roman" w:hAnsi="Times New Roman" w:cs="Times New Roman"/>
                <w:noProof/>
              </w:rPr>
              <w:t>Personalize the page</w:t>
            </w:r>
            <w:r w:rsidR="007A385F" w:rsidRPr="00923972">
              <w:rPr>
                <w:rFonts w:ascii="Times New Roman" w:hAnsi="Times New Roman" w:cs="Times New Roman"/>
                <w:noProof/>
                <w:webHidden/>
              </w:rPr>
              <w:tab/>
            </w:r>
            <w:r w:rsidR="007A385F" w:rsidRPr="00923972">
              <w:rPr>
                <w:rFonts w:ascii="Times New Roman" w:hAnsi="Times New Roman" w:cs="Times New Roman"/>
                <w:noProof/>
                <w:webHidden/>
              </w:rPr>
              <w:fldChar w:fldCharType="begin"/>
            </w:r>
            <w:r w:rsidR="007A385F" w:rsidRPr="00923972">
              <w:rPr>
                <w:rFonts w:ascii="Times New Roman" w:hAnsi="Times New Roman" w:cs="Times New Roman"/>
                <w:noProof/>
                <w:webHidden/>
              </w:rPr>
              <w:instrText xml:space="preserve"> PAGEREF _Toc493968891 \h </w:instrText>
            </w:r>
            <w:r w:rsidR="007A385F" w:rsidRPr="00923972">
              <w:rPr>
                <w:rFonts w:ascii="Times New Roman" w:hAnsi="Times New Roman" w:cs="Times New Roman"/>
                <w:noProof/>
                <w:webHidden/>
              </w:rPr>
            </w:r>
            <w:r w:rsidR="007A385F" w:rsidRPr="00923972">
              <w:rPr>
                <w:rFonts w:ascii="Times New Roman" w:hAnsi="Times New Roman" w:cs="Times New Roman"/>
                <w:noProof/>
                <w:webHidden/>
              </w:rPr>
              <w:fldChar w:fldCharType="separate"/>
            </w:r>
            <w:r w:rsidR="00762AF8">
              <w:rPr>
                <w:rFonts w:ascii="Times New Roman" w:hAnsi="Times New Roman" w:cs="Times New Roman"/>
                <w:noProof/>
                <w:webHidden/>
              </w:rPr>
              <w:t>10</w:t>
            </w:r>
            <w:r w:rsidR="007A385F" w:rsidRPr="00923972">
              <w:rPr>
                <w:rFonts w:ascii="Times New Roman" w:hAnsi="Times New Roman" w:cs="Times New Roman"/>
                <w:noProof/>
                <w:webHidden/>
              </w:rPr>
              <w:fldChar w:fldCharType="end"/>
            </w:r>
          </w:hyperlink>
        </w:p>
        <w:p w14:paraId="5584A9E7" w14:textId="47BB1433" w:rsidR="007A385F" w:rsidRPr="00923972" w:rsidRDefault="00345C0C">
          <w:pPr>
            <w:pStyle w:val="TOC2"/>
            <w:tabs>
              <w:tab w:val="right" w:leader="dot" w:pos="9350"/>
            </w:tabs>
            <w:rPr>
              <w:rFonts w:ascii="Times New Roman" w:eastAsiaTheme="minorEastAsia" w:hAnsi="Times New Roman" w:cs="Times New Roman"/>
              <w:noProof/>
            </w:rPr>
          </w:pPr>
          <w:hyperlink w:anchor="_Toc493968892" w:history="1">
            <w:r w:rsidR="007A385F" w:rsidRPr="00923972">
              <w:rPr>
                <w:rStyle w:val="Hyperlink"/>
                <w:rFonts w:ascii="Times New Roman" w:eastAsia="Times New Roman" w:hAnsi="Times New Roman" w:cs="Times New Roman"/>
                <w:noProof/>
              </w:rPr>
              <w:t>Create, edit, or delete a course task</w:t>
            </w:r>
            <w:r w:rsidR="007A385F" w:rsidRPr="00923972">
              <w:rPr>
                <w:rFonts w:ascii="Times New Roman" w:hAnsi="Times New Roman" w:cs="Times New Roman"/>
                <w:noProof/>
                <w:webHidden/>
              </w:rPr>
              <w:tab/>
            </w:r>
            <w:r w:rsidR="007A385F" w:rsidRPr="00923972">
              <w:rPr>
                <w:rFonts w:ascii="Times New Roman" w:hAnsi="Times New Roman" w:cs="Times New Roman"/>
                <w:noProof/>
                <w:webHidden/>
              </w:rPr>
              <w:fldChar w:fldCharType="begin"/>
            </w:r>
            <w:r w:rsidR="007A385F" w:rsidRPr="00923972">
              <w:rPr>
                <w:rFonts w:ascii="Times New Roman" w:hAnsi="Times New Roman" w:cs="Times New Roman"/>
                <w:noProof/>
                <w:webHidden/>
              </w:rPr>
              <w:instrText xml:space="preserve"> PAGEREF _Toc493968892 \h </w:instrText>
            </w:r>
            <w:r w:rsidR="007A385F" w:rsidRPr="00923972">
              <w:rPr>
                <w:rFonts w:ascii="Times New Roman" w:hAnsi="Times New Roman" w:cs="Times New Roman"/>
                <w:noProof/>
                <w:webHidden/>
              </w:rPr>
            </w:r>
            <w:r w:rsidR="007A385F" w:rsidRPr="00923972">
              <w:rPr>
                <w:rFonts w:ascii="Times New Roman" w:hAnsi="Times New Roman" w:cs="Times New Roman"/>
                <w:noProof/>
                <w:webHidden/>
              </w:rPr>
              <w:fldChar w:fldCharType="separate"/>
            </w:r>
            <w:r w:rsidR="00762AF8">
              <w:rPr>
                <w:rFonts w:ascii="Times New Roman" w:hAnsi="Times New Roman" w:cs="Times New Roman"/>
                <w:noProof/>
                <w:webHidden/>
              </w:rPr>
              <w:t>11</w:t>
            </w:r>
            <w:r w:rsidR="007A385F" w:rsidRPr="00923972">
              <w:rPr>
                <w:rFonts w:ascii="Times New Roman" w:hAnsi="Times New Roman" w:cs="Times New Roman"/>
                <w:noProof/>
                <w:webHidden/>
              </w:rPr>
              <w:fldChar w:fldCharType="end"/>
            </w:r>
          </w:hyperlink>
        </w:p>
        <w:p w14:paraId="5D76E14A" w14:textId="56D36E3C" w:rsidR="007A385F" w:rsidRPr="00923972" w:rsidRDefault="00345C0C">
          <w:pPr>
            <w:pStyle w:val="TOC2"/>
            <w:tabs>
              <w:tab w:val="right" w:leader="dot" w:pos="9350"/>
            </w:tabs>
            <w:rPr>
              <w:rFonts w:ascii="Times New Roman" w:eastAsiaTheme="minorEastAsia" w:hAnsi="Times New Roman" w:cs="Times New Roman"/>
              <w:noProof/>
            </w:rPr>
          </w:pPr>
          <w:hyperlink w:anchor="_Toc493968893" w:history="1">
            <w:r w:rsidR="007A385F" w:rsidRPr="00923972">
              <w:rPr>
                <w:rStyle w:val="Hyperlink"/>
                <w:rFonts w:ascii="Times New Roman" w:eastAsia="Times New Roman" w:hAnsi="Times New Roman" w:cs="Times New Roman"/>
                <w:noProof/>
              </w:rPr>
              <w:t>View tasks</w:t>
            </w:r>
            <w:r w:rsidR="007A385F" w:rsidRPr="00923972">
              <w:rPr>
                <w:rFonts w:ascii="Times New Roman" w:hAnsi="Times New Roman" w:cs="Times New Roman"/>
                <w:noProof/>
                <w:webHidden/>
              </w:rPr>
              <w:tab/>
            </w:r>
            <w:r w:rsidR="007A385F" w:rsidRPr="00923972">
              <w:rPr>
                <w:rFonts w:ascii="Times New Roman" w:hAnsi="Times New Roman" w:cs="Times New Roman"/>
                <w:noProof/>
                <w:webHidden/>
              </w:rPr>
              <w:fldChar w:fldCharType="begin"/>
            </w:r>
            <w:r w:rsidR="007A385F" w:rsidRPr="00923972">
              <w:rPr>
                <w:rFonts w:ascii="Times New Roman" w:hAnsi="Times New Roman" w:cs="Times New Roman"/>
                <w:noProof/>
                <w:webHidden/>
              </w:rPr>
              <w:instrText xml:space="preserve"> PAGEREF _Toc493968893 \h </w:instrText>
            </w:r>
            <w:r w:rsidR="007A385F" w:rsidRPr="00923972">
              <w:rPr>
                <w:rFonts w:ascii="Times New Roman" w:hAnsi="Times New Roman" w:cs="Times New Roman"/>
                <w:noProof/>
                <w:webHidden/>
              </w:rPr>
            </w:r>
            <w:r w:rsidR="007A385F" w:rsidRPr="00923972">
              <w:rPr>
                <w:rFonts w:ascii="Times New Roman" w:hAnsi="Times New Roman" w:cs="Times New Roman"/>
                <w:noProof/>
                <w:webHidden/>
              </w:rPr>
              <w:fldChar w:fldCharType="separate"/>
            </w:r>
            <w:r w:rsidR="00762AF8">
              <w:rPr>
                <w:rFonts w:ascii="Times New Roman" w:hAnsi="Times New Roman" w:cs="Times New Roman"/>
                <w:noProof/>
                <w:webHidden/>
              </w:rPr>
              <w:t>12</w:t>
            </w:r>
            <w:r w:rsidR="007A385F" w:rsidRPr="00923972">
              <w:rPr>
                <w:rFonts w:ascii="Times New Roman" w:hAnsi="Times New Roman" w:cs="Times New Roman"/>
                <w:noProof/>
                <w:webHidden/>
              </w:rPr>
              <w:fldChar w:fldCharType="end"/>
            </w:r>
          </w:hyperlink>
        </w:p>
        <w:p w14:paraId="34ADB84A" w14:textId="07F623B7" w:rsidR="007A385F" w:rsidRPr="00923972" w:rsidRDefault="00345C0C">
          <w:pPr>
            <w:pStyle w:val="TOC2"/>
            <w:tabs>
              <w:tab w:val="right" w:leader="dot" w:pos="9350"/>
            </w:tabs>
            <w:rPr>
              <w:rFonts w:ascii="Times New Roman" w:eastAsiaTheme="minorEastAsia" w:hAnsi="Times New Roman" w:cs="Times New Roman"/>
              <w:noProof/>
            </w:rPr>
          </w:pPr>
          <w:hyperlink w:anchor="_Toc493968894" w:history="1">
            <w:r w:rsidR="007A385F" w:rsidRPr="00923972">
              <w:rPr>
                <w:rStyle w:val="Hyperlink"/>
                <w:rFonts w:ascii="Times New Roman" w:eastAsia="Times New Roman" w:hAnsi="Times New Roman" w:cs="Times New Roman"/>
                <w:noProof/>
              </w:rPr>
              <w:t>By default, tasks are listed from highest priority to lowest-not by date. To view tasks listed by due date, select the Due Date heading. Use the status columns to view how many students have reported their progress or completed a task.</w:t>
            </w:r>
            <w:r w:rsidR="007A385F" w:rsidRPr="00923972">
              <w:rPr>
                <w:rFonts w:ascii="Times New Roman" w:hAnsi="Times New Roman" w:cs="Times New Roman"/>
                <w:noProof/>
                <w:webHidden/>
              </w:rPr>
              <w:tab/>
            </w:r>
            <w:r w:rsidR="007A385F" w:rsidRPr="00923972">
              <w:rPr>
                <w:rFonts w:ascii="Times New Roman" w:hAnsi="Times New Roman" w:cs="Times New Roman"/>
                <w:noProof/>
                <w:webHidden/>
              </w:rPr>
              <w:fldChar w:fldCharType="begin"/>
            </w:r>
            <w:r w:rsidR="007A385F" w:rsidRPr="00923972">
              <w:rPr>
                <w:rFonts w:ascii="Times New Roman" w:hAnsi="Times New Roman" w:cs="Times New Roman"/>
                <w:noProof/>
                <w:webHidden/>
              </w:rPr>
              <w:instrText xml:space="preserve"> PAGEREF _Toc493968894 \h </w:instrText>
            </w:r>
            <w:r w:rsidR="007A385F" w:rsidRPr="00923972">
              <w:rPr>
                <w:rFonts w:ascii="Times New Roman" w:hAnsi="Times New Roman" w:cs="Times New Roman"/>
                <w:noProof/>
                <w:webHidden/>
              </w:rPr>
            </w:r>
            <w:r w:rsidR="007A385F" w:rsidRPr="00923972">
              <w:rPr>
                <w:rFonts w:ascii="Times New Roman" w:hAnsi="Times New Roman" w:cs="Times New Roman"/>
                <w:noProof/>
                <w:webHidden/>
              </w:rPr>
              <w:fldChar w:fldCharType="separate"/>
            </w:r>
            <w:r w:rsidR="00762AF8">
              <w:rPr>
                <w:rFonts w:ascii="Times New Roman" w:hAnsi="Times New Roman" w:cs="Times New Roman"/>
                <w:noProof/>
                <w:webHidden/>
              </w:rPr>
              <w:t>12</w:t>
            </w:r>
            <w:r w:rsidR="007A385F" w:rsidRPr="00923972">
              <w:rPr>
                <w:rFonts w:ascii="Times New Roman" w:hAnsi="Times New Roman" w:cs="Times New Roman"/>
                <w:noProof/>
                <w:webHidden/>
              </w:rPr>
              <w:fldChar w:fldCharType="end"/>
            </w:r>
          </w:hyperlink>
        </w:p>
        <w:p w14:paraId="0783B1A6" w14:textId="03CA776B" w:rsidR="007A385F" w:rsidRPr="00923972" w:rsidRDefault="00345C0C">
          <w:pPr>
            <w:pStyle w:val="TOC3"/>
            <w:tabs>
              <w:tab w:val="right" w:leader="dot" w:pos="9350"/>
            </w:tabs>
            <w:rPr>
              <w:rFonts w:ascii="Times New Roman" w:eastAsiaTheme="minorEastAsia" w:hAnsi="Times New Roman" w:cs="Times New Roman"/>
              <w:noProof/>
            </w:rPr>
          </w:pPr>
          <w:hyperlink w:anchor="_Toc493968895" w:history="1">
            <w:r w:rsidR="007A385F" w:rsidRPr="00923972">
              <w:rPr>
                <w:rStyle w:val="Hyperlink"/>
                <w:rFonts w:ascii="Times New Roman" w:eastAsia="Times New Roman" w:hAnsi="Times New Roman" w:cs="Times New Roman"/>
                <w:noProof/>
              </w:rPr>
              <w:t>View task progress</w:t>
            </w:r>
            <w:r w:rsidR="007A385F" w:rsidRPr="00923972">
              <w:rPr>
                <w:rFonts w:ascii="Times New Roman" w:hAnsi="Times New Roman" w:cs="Times New Roman"/>
                <w:noProof/>
                <w:webHidden/>
              </w:rPr>
              <w:tab/>
            </w:r>
            <w:r w:rsidR="007A385F" w:rsidRPr="00923972">
              <w:rPr>
                <w:rFonts w:ascii="Times New Roman" w:hAnsi="Times New Roman" w:cs="Times New Roman"/>
                <w:noProof/>
                <w:webHidden/>
              </w:rPr>
              <w:fldChar w:fldCharType="begin"/>
            </w:r>
            <w:r w:rsidR="007A385F" w:rsidRPr="00923972">
              <w:rPr>
                <w:rFonts w:ascii="Times New Roman" w:hAnsi="Times New Roman" w:cs="Times New Roman"/>
                <w:noProof/>
                <w:webHidden/>
              </w:rPr>
              <w:instrText xml:space="preserve"> PAGEREF _Toc493968895 \h </w:instrText>
            </w:r>
            <w:r w:rsidR="007A385F" w:rsidRPr="00923972">
              <w:rPr>
                <w:rFonts w:ascii="Times New Roman" w:hAnsi="Times New Roman" w:cs="Times New Roman"/>
                <w:noProof/>
                <w:webHidden/>
              </w:rPr>
            </w:r>
            <w:r w:rsidR="007A385F" w:rsidRPr="00923972">
              <w:rPr>
                <w:rFonts w:ascii="Times New Roman" w:hAnsi="Times New Roman" w:cs="Times New Roman"/>
                <w:noProof/>
                <w:webHidden/>
              </w:rPr>
              <w:fldChar w:fldCharType="separate"/>
            </w:r>
            <w:r w:rsidR="00762AF8">
              <w:rPr>
                <w:rFonts w:ascii="Times New Roman" w:hAnsi="Times New Roman" w:cs="Times New Roman"/>
                <w:noProof/>
                <w:webHidden/>
              </w:rPr>
              <w:t>12</w:t>
            </w:r>
            <w:r w:rsidR="007A385F" w:rsidRPr="00923972">
              <w:rPr>
                <w:rFonts w:ascii="Times New Roman" w:hAnsi="Times New Roman" w:cs="Times New Roman"/>
                <w:noProof/>
                <w:webHidden/>
              </w:rPr>
              <w:fldChar w:fldCharType="end"/>
            </w:r>
          </w:hyperlink>
        </w:p>
        <w:p w14:paraId="6242DAB6" w14:textId="7710CE4F" w:rsidR="007A385F" w:rsidRPr="00923972" w:rsidRDefault="00345C0C">
          <w:pPr>
            <w:pStyle w:val="TOC2"/>
            <w:tabs>
              <w:tab w:val="right" w:leader="dot" w:pos="9350"/>
            </w:tabs>
            <w:rPr>
              <w:rFonts w:ascii="Times New Roman" w:eastAsiaTheme="minorEastAsia" w:hAnsi="Times New Roman" w:cs="Times New Roman"/>
              <w:noProof/>
            </w:rPr>
          </w:pPr>
          <w:hyperlink w:anchor="_Toc493968896" w:history="1">
            <w:r w:rsidR="007A385F" w:rsidRPr="00923972">
              <w:rPr>
                <w:rStyle w:val="Hyperlink"/>
                <w:rFonts w:ascii="Times New Roman" w:eastAsia="Times New Roman" w:hAnsi="Times New Roman" w:cs="Times New Roman"/>
                <w:noProof/>
              </w:rPr>
              <w:t>Add a tasks link to the course menu</w:t>
            </w:r>
            <w:r w:rsidR="007A385F" w:rsidRPr="00923972">
              <w:rPr>
                <w:rFonts w:ascii="Times New Roman" w:hAnsi="Times New Roman" w:cs="Times New Roman"/>
                <w:noProof/>
                <w:webHidden/>
              </w:rPr>
              <w:tab/>
            </w:r>
            <w:r w:rsidR="007A385F" w:rsidRPr="00923972">
              <w:rPr>
                <w:rFonts w:ascii="Times New Roman" w:hAnsi="Times New Roman" w:cs="Times New Roman"/>
                <w:noProof/>
                <w:webHidden/>
              </w:rPr>
              <w:fldChar w:fldCharType="begin"/>
            </w:r>
            <w:r w:rsidR="007A385F" w:rsidRPr="00923972">
              <w:rPr>
                <w:rFonts w:ascii="Times New Roman" w:hAnsi="Times New Roman" w:cs="Times New Roman"/>
                <w:noProof/>
                <w:webHidden/>
              </w:rPr>
              <w:instrText xml:space="preserve"> PAGEREF _Toc493968896 \h </w:instrText>
            </w:r>
            <w:r w:rsidR="007A385F" w:rsidRPr="00923972">
              <w:rPr>
                <w:rFonts w:ascii="Times New Roman" w:hAnsi="Times New Roman" w:cs="Times New Roman"/>
                <w:noProof/>
                <w:webHidden/>
              </w:rPr>
            </w:r>
            <w:r w:rsidR="007A385F" w:rsidRPr="00923972">
              <w:rPr>
                <w:rFonts w:ascii="Times New Roman" w:hAnsi="Times New Roman" w:cs="Times New Roman"/>
                <w:noProof/>
                <w:webHidden/>
              </w:rPr>
              <w:fldChar w:fldCharType="separate"/>
            </w:r>
            <w:r w:rsidR="00762AF8">
              <w:rPr>
                <w:rFonts w:ascii="Times New Roman" w:hAnsi="Times New Roman" w:cs="Times New Roman"/>
                <w:noProof/>
                <w:webHidden/>
              </w:rPr>
              <w:t>12</w:t>
            </w:r>
            <w:r w:rsidR="007A385F" w:rsidRPr="00923972">
              <w:rPr>
                <w:rFonts w:ascii="Times New Roman" w:hAnsi="Times New Roman" w:cs="Times New Roman"/>
                <w:noProof/>
                <w:webHidden/>
              </w:rPr>
              <w:fldChar w:fldCharType="end"/>
            </w:r>
          </w:hyperlink>
        </w:p>
        <w:p w14:paraId="39CD54CE" w14:textId="381BB8DB" w:rsidR="007A385F" w:rsidRPr="00923972" w:rsidRDefault="00345C0C">
          <w:pPr>
            <w:pStyle w:val="TOC2"/>
            <w:tabs>
              <w:tab w:val="right" w:leader="dot" w:pos="9350"/>
            </w:tabs>
            <w:rPr>
              <w:rFonts w:ascii="Times New Roman" w:eastAsiaTheme="minorEastAsia" w:hAnsi="Times New Roman" w:cs="Times New Roman"/>
              <w:noProof/>
            </w:rPr>
          </w:pPr>
          <w:hyperlink w:anchor="_Toc493968897" w:history="1">
            <w:r w:rsidR="007A385F" w:rsidRPr="00923972">
              <w:rPr>
                <w:rStyle w:val="Hyperlink"/>
                <w:rFonts w:ascii="Times New Roman" w:eastAsia="Times New Roman" w:hAnsi="Times New Roman" w:cs="Times New Roman"/>
                <w:noProof/>
              </w:rPr>
              <w:t>The Original Course View</w:t>
            </w:r>
            <w:r w:rsidR="007A385F" w:rsidRPr="00923972">
              <w:rPr>
                <w:rFonts w:ascii="Times New Roman" w:hAnsi="Times New Roman" w:cs="Times New Roman"/>
                <w:noProof/>
                <w:webHidden/>
              </w:rPr>
              <w:tab/>
            </w:r>
            <w:r w:rsidR="007A385F" w:rsidRPr="00923972">
              <w:rPr>
                <w:rFonts w:ascii="Times New Roman" w:hAnsi="Times New Roman" w:cs="Times New Roman"/>
                <w:noProof/>
                <w:webHidden/>
              </w:rPr>
              <w:fldChar w:fldCharType="begin"/>
            </w:r>
            <w:r w:rsidR="007A385F" w:rsidRPr="00923972">
              <w:rPr>
                <w:rFonts w:ascii="Times New Roman" w:hAnsi="Times New Roman" w:cs="Times New Roman"/>
                <w:noProof/>
                <w:webHidden/>
              </w:rPr>
              <w:instrText xml:space="preserve"> PAGEREF _Toc493968897 \h </w:instrText>
            </w:r>
            <w:r w:rsidR="007A385F" w:rsidRPr="00923972">
              <w:rPr>
                <w:rFonts w:ascii="Times New Roman" w:hAnsi="Times New Roman" w:cs="Times New Roman"/>
                <w:noProof/>
                <w:webHidden/>
              </w:rPr>
            </w:r>
            <w:r w:rsidR="007A385F" w:rsidRPr="00923972">
              <w:rPr>
                <w:rFonts w:ascii="Times New Roman" w:hAnsi="Times New Roman" w:cs="Times New Roman"/>
                <w:noProof/>
                <w:webHidden/>
              </w:rPr>
              <w:fldChar w:fldCharType="separate"/>
            </w:r>
            <w:r w:rsidR="00762AF8">
              <w:rPr>
                <w:rFonts w:ascii="Times New Roman" w:hAnsi="Times New Roman" w:cs="Times New Roman"/>
                <w:noProof/>
                <w:webHidden/>
              </w:rPr>
              <w:t>13</w:t>
            </w:r>
            <w:r w:rsidR="007A385F" w:rsidRPr="00923972">
              <w:rPr>
                <w:rFonts w:ascii="Times New Roman" w:hAnsi="Times New Roman" w:cs="Times New Roman"/>
                <w:noProof/>
                <w:webHidden/>
              </w:rPr>
              <w:fldChar w:fldCharType="end"/>
            </w:r>
          </w:hyperlink>
        </w:p>
        <w:p w14:paraId="153B30C4" w14:textId="0F6B8953" w:rsidR="007A385F" w:rsidRPr="00923972" w:rsidRDefault="00345C0C">
          <w:pPr>
            <w:pStyle w:val="TOC2"/>
            <w:tabs>
              <w:tab w:val="right" w:leader="dot" w:pos="9350"/>
            </w:tabs>
            <w:rPr>
              <w:rFonts w:ascii="Times New Roman" w:eastAsiaTheme="minorEastAsia" w:hAnsi="Times New Roman" w:cs="Times New Roman"/>
              <w:noProof/>
            </w:rPr>
          </w:pPr>
          <w:hyperlink w:anchor="_Toc493968898" w:history="1">
            <w:r w:rsidR="007A385F" w:rsidRPr="00923972">
              <w:rPr>
                <w:rStyle w:val="Hyperlink"/>
                <w:rFonts w:ascii="Times New Roman" w:eastAsia="Times New Roman" w:hAnsi="Times New Roman" w:cs="Times New Roman"/>
                <w:noProof/>
              </w:rPr>
              <w:t>Course menu</w:t>
            </w:r>
            <w:r w:rsidR="007A385F" w:rsidRPr="00923972">
              <w:rPr>
                <w:rFonts w:ascii="Times New Roman" w:hAnsi="Times New Roman" w:cs="Times New Roman"/>
                <w:noProof/>
                <w:webHidden/>
              </w:rPr>
              <w:tab/>
            </w:r>
            <w:r w:rsidR="007A385F" w:rsidRPr="00923972">
              <w:rPr>
                <w:rFonts w:ascii="Times New Roman" w:hAnsi="Times New Roman" w:cs="Times New Roman"/>
                <w:noProof/>
                <w:webHidden/>
              </w:rPr>
              <w:fldChar w:fldCharType="begin"/>
            </w:r>
            <w:r w:rsidR="007A385F" w:rsidRPr="00923972">
              <w:rPr>
                <w:rFonts w:ascii="Times New Roman" w:hAnsi="Times New Roman" w:cs="Times New Roman"/>
                <w:noProof/>
                <w:webHidden/>
              </w:rPr>
              <w:instrText xml:space="preserve"> PAGEREF _Toc493968898 \h </w:instrText>
            </w:r>
            <w:r w:rsidR="007A385F" w:rsidRPr="00923972">
              <w:rPr>
                <w:rFonts w:ascii="Times New Roman" w:hAnsi="Times New Roman" w:cs="Times New Roman"/>
                <w:noProof/>
                <w:webHidden/>
              </w:rPr>
            </w:r>
            <w:r w:rsidR="007A385F" w:rsidRPr="00923972">
              <w:rPr>
                <w:rFonts w:ascii="Times New Roman" w:hAnsi="Times New Roman" w:cs="Times New Roman"/>
                <w:noProof/>
                <w:webHidden/>
              </w:rPr>
              <w:fldChar w:fldCharType="separate"/>
            </w:r>
            <w:r w:rsidR="00762AF8">
              <w:rPr>
                <w:rFonts w:ascii="Times New Roman" w:hAnsi="Times New Roman" w:cs="Times New Roman"/>
                <w:noProof/>
                <w:webHidden/>
              </w:rPr>
              <w:t>14</w:t>
            </w:r>
            <w:r w:rsidR="007A385F" w:rsidRPr="00923972">
              <w:rPr>
                <w:rFonts w:ascii="Times New Roman" w:hAnsi="Times New Roman" w:cs="Times New Roman"/>
                <w:noProof/>
                <w:webHidden/>
              </w:rPr>
              <w:fldChar w:fldCharType="end"/>
            </w:r>
          </w:hyperlink>
        </w:p>
        <w:p w14:paraId="1ACA7F16" w14:textId="6514D9C5" w:rsidR="007A385F" w:rsidRPr="00923972" w:rsidRDefault="00345C0C">
          <w:pPr>
            <w:pStyle w:val="TOC3"/>
            <w:tabs>
              <w:tab w:val="right" w:leader="dot" w:pos="9350"/>
            </w:tabs>
            <w:rPr>
              <w:rFonts w:ascii="Times New Roman" w:eastAsiaTheme="minorEastAsia" w:hAnsi="Times New Roman" w:cs="Times New Roman"/>
              <w:noProof/>
            </w:rPr>
          </w:pPr>
          <w:hyperlink w:anchor="_Toc493968899" w:history="1">
            <w:r w:rsidR="007A385F" w:rsidRPr="00923972">
              <w:rPr>
                <w:rStyle w:val="Hyperlink"/>
                <w:rFonts w:ascii="Times New Roman" w:eastAsia="Times New Roman" w:hAnsi="Times New Roman" w:cs="Times New Roman"/>
                <w:noProof/>
              </w:rPr>
              <w:t>Create a link on the course menu</w:t>
            </w:r>
            <w:r w:rsidR="007A385F" w:rsidRPr="00923972">
              <w:rPr>
                <w:rFonts w:ascii="Times New Roman" w:hAnsi="Times New Roman" w:cs="Times New Roman"/>
                <w:noProof/>
                <w:webHidden/>
              </w:rPr>
              <w:tab/>
            </w:r>
            <w:r w:rsidR="007A385F" w:rsidRPr="00923972">
              <w:rPr>
                <w:rFonts w:ascii="Times New Roman" w:hAnsi="Times New Roman" w:cs="Times New Roman"/>
                <w:noProof/>
                <w:webHidden/>
              </w:rPr>
              <w:fldChar w:fldCharType="begin"/>
            </w:r>
            <w:r w:rsidR="007A385F" w:rsidRPr="00923972">
              <w:rPr>
                <w:rFonts w:ascii="Times New Roman" w:hAnsi="Times New Roman" w:cs="Times New Roman"/>
                <w:noProof/>
                <w:webHidden/>
              </w:rPr>
              <w:instrText xml:space="preserve"> PAGEREF _Toc493968899 \h </w:instrText>
            </w:r>
            <w:r w:rsidR="007A385F" w:rsidRPr="00923972">
              <w:rPr>
                <w:rFonts w:ascii="Times New Roman" w:hAnsi="Times New Roman" w:cs="Times New Roman"/>
                <w:noProof/>
                <w:webHidden/>
              </w:rPr>
            </w:r>
            <w:r w:rsidR="007A385F" w:rsidRPr="00923972">
              <w:rPr>
                <w:rFonts w:ascii="Times New Roman" w:hAnsi="Times New Roman" w:cs="Times New Roman"/>
                <w:noProof/>
                <w:webHidden/>
              </w:rPr>
              <w:fldChar w:fldCharType="separate"/>
            </w:r>
            <w:r w:rsidR="00762AF8">
              <w:rPr>
                <w:rFonts w:ascii="Times New Roman" w:hAnsi="Times New Roman" w:cs="Times New Roman"/>
                <w:noProof/>
                <w:webHidden/>
              </w:rPr>
              <w:t>14</w:t>
            </w:r>
            <w:r w:rsidR="007A385F" w:rsidRPr="00923972">
              <w:rPr>
                <w:rFonts w:ascii="Times New Roman" w:hAnsi="Times New Roman" w:cs="Times New Roman"/>
                <w:noProof/>
                <w:webHidden/>
              </w:rPr>
              <w:fldChar w:fldCharType="end"/>
            </w:r>
          </w:hyperlink>
        </w:p>
        <w:p w14:paraId="657A2517" w14:textId="70027F5A" w:rsidR="007A385F" w:rsidRPr="00923972" w:rsidRDefault="00345C0C">
          <w:pPr>
            <w:pStyle w:val="TOC3"/>
            <w:tabs>
              <w:tab w:val="right" w:leader="dot" w:pos="9350"/>
            </w:tabs>
            <w:rPr>
              <w:rFonts w:ascii="Times New Roman" w:eastAsiaTheme="minorEastAsia" w:hAnsi="Times New Roman" w:cs="Times New Roman"/>
              <w:noProof/>
            </w:rPr>
          </w:pPr>
          <w:hyperlink w:anchor="_Toc493968900" w:history="1">
            <w:r w:rsidR="007A385F" w:rsidRPr="00923972">
              <w:rPr>
                <w:rStyle w:val="Hyperlink"/>
                <w:rFonts w:ascii="Times New Roman" w:eastAsia="Times New Roman" w:hAnsi="Times New Roman" w:cs="Times New Roman"/>
                <w:noProof/>
              </w:rPr>
              <w:t>Course menu components</w:t>
            </w:r>
            <w:r w:rsidR="007A385F" w:rsidRPr="00923972">
              <w:rPr>
                <w:rFonts w:ascii="Times New Roman" w:hAnsi="Times New Roman" w:cs="Times New Roman"/>
                <w:noProof/>
                <w:webHidden/>
              </w:rPr>
              <w:tab/>
            </w:r>
            <w:r w:rsidR="007A385F" w:rsidRPr="00923972">
              <w:rPr>
                <w:rFonts w:ascii="Times New Roman" w:hAnsi="Times New Roman" w:cs="Times New Roman"/>
                <w:noProof/>
                <w:webHidden/>
              </w:rPr>
              <w:fldChar w:fldCharType="begin"/>
            </w:r>
            <w:r w:rsidR="007A385F" w:rsidRPr="00923972">
              <w:rPr>
                <w:rFonts w:ascii="Times New Roman" w:hAnsi="Times New Roman" w:cs="Times New Roman"/>
                <w:noProof/>
                <w:webHidden/>
              </w:rPr>
              <w:instrText xml:space="preserve"> PAGEREF _Toc493968900 \h </w:instrText>
            </w:r>
            <w:r w:rsidR="007A385F" w:rsidRPr="00923972">
              <w:rPr>
                <w:rFonts w:ascii="Times New Roman" w:hAnsi="Times New Roman" w:cs="Times New Roman"/>
                <w:noProof/>
                <w:webHidden/>
              </w:rPr>
            </w:r>
            <w:r w:rsidR="007A385F" w:rsidRPr="00923972">
              <w:rPr>
                <w:rFonts w:ascii="Times New Roman" w:hAnsi="Times New Roman" w:cs="Times New Roman"/>
                <w:noProof/>
                <w:webHidden/>
              </w:rPr>
              <w:fldChar w:fldCharType="separate"/>
            </w:r>
            <w:r w:rsidR="00762AF8">
              <w:rPr>
                <w:rFonts w:ascii="Times New Roman" w:hAnsi="Times New Roman" w:cs="Times New Roman"/>
                <w:noProof/>
                <w:webHidden/>
              </w:rPr>
              <w:t>15</w:t>
            </w:r>
            <w:r w:rsidR="007A385F" w:rsidRPr="00923972">
              <w:rPr>
                <w:rFonts w:ascii="Times New Roman" w:hAnsi="Times New Roman" w:cs="Times New Roman"/>
                <w:noProof/>
                <w:webHidden/>
              </w:rPr>
              <w:fldChar w:fldCharType="end"/>
            </w:r>
          </w:hyperlink>
        </w:p>
        <w:p w14:paraId="19EDC2BE" w14:textId="694036B8" w:rsidR="007A385F" w:rsidRPr="00923972" w:rsidRDefault="00345C0C">
          <w:pPr>
            <w:pStyle w:val="TOC2"/>
            <w:tabs>
              <w:tab w:val="right" w:leader="dot" w:pos="9350"/>
            </w:tabs>
            <w:rPr>
              <w:rFonts w:ascii="Times New Roman" w:eastAsiaTheme="minorEastAsia" w:hAnsi="Times New Roman" w:cs="Times New Roman"/>
              <w:noProof/>
            </w:rPr>
          </w:pPr>
          <w:hyperlink w:anchor="_Toc493968901" w:history="1">
            <w:r w:rsidR="007A385F" w:rsidRPr="00923972">
              <w:rPr>
                <w:rStyle w:val="Hyperlink"/>
                <w:rFonts w:ascii="Times New Roman" w:eastAsia="Times New Roman" w:hAnsi="Times New Roman" w:cs="Times New Roman"/>
                <w:noProof/>
              </w:rPr>
              <w:t>Reorder and manage course menu links  You can organize and rename the course menu links.</w:t>
            </w:r>
            <w:r w:rsidR="007A385F" w:rsidRPr="00923972">
              <w:rPr>
                <w:rFonts w:ascii="Times New Roman" w:hAnsi="Times New Roman" w:cs="Times New Roman"/>
                <w:noProof/>
                <w:webHidden/>
              </w:rPr>
              <w:tab/>
            </w:r>
            <w:r w:rsidR="007A385F" w:rsidRPr="00923972">
              <w:rPr>
                <w:rFonts w:ascii="Times New Roman" w:hAnsi="Times New Roman" w:cs="Times New Roman"/>
                <w:noProof/>
                <w:webHidden/>
              </w:rPr>
              <w:fldChar w:fldCharType="begin"/>
            </w:r>
            <w:r w:rsidR="007A385F" w:rsidRPr="00923972">
              <w:rPr>
                <w:rFonts w:ascii="Times New Roman" w:hAnsi="Times New Roman" w:cs="Times New Roman"/>
                <w:noProof/>
                <w:webHidden/>
              </w:rPr>
              <w:instrText xml:space="preserve"> PAGEREF _Toc493968901 \h </w:instrText>
            </w:r>
            <w:r w:rsidR="007A385F" w:rsidRPr="00923972">
              <w:rPr>
                <w:rFonts w:ascii="Times New Roman" w:hAnsi="Times New Roman" w:cs="Times New Roman"/>
                <w:noProof/>
                <w:webHidden/>
              </w:rPr>
            </w:r>
            <w:r w:rsidR="007A385F" w:rsidRPr="00923972">
              <w:rPr>
                <w:rFonts w:ascii="Times New Roman" w:hAnsi="Times New Roman" w:cs="Times New Roman"/>
                <w:noProof/>
                <w:webHidden/>
              </w:rPr>
              <w:fldChar w:fldCharType="separate"/>
            </w:r>
            <w:r w:rsidR="00762AF8">
              <w:rPr>
                <w:rFonts w:ascii="Times New Roman" w:hAnsi="Times New Roman" w:cs="Times New Roman"/>
                <w:noProof/>
                <w:webHidden/>
              </w:rPr>
              <w:t>15</w:t>
            </w:r>
            <w:r w:rsidR="007A385F" w:rsidRPr="00923972">
              <w:rPr>
                <w:rFonts w:ascii="Times New Roman" w:hAnsi="Times New Roman" w:cs="Times New Roman"/>
                <w:noProof/>
                <w:webHidden/>
              </w:rPr>
              <w:fldChar w:fldCharType="end"/>
            </w:r>
          </w:hyperlink>
        </w:p>
        <w:p w14:paraId="38D49F0B" w14:textId="5079B27A" w:rsidR="007A385F" w:rsidRPr="00923972" w:rsidRDefault="00345C0C">
          <w:pPr>
            <w:pStyle w:val="TOC2"/>
            <w:tabs>
              <w:tab w:val="right" w:leader="dot" w:pos="9350"/>
            </w:tabs>
            <w:rPr>
              <w:rFonts w:ascii="Times New Roman" w:eastAsiaTheme="minorEastAsia" w:hAnsi="Times New Roman" w:cs="Times New Roman"/>
              <w:noProof/>
            </w:rPr>
          </w:pPr>
          <w:hyperlink w:anchor="_Toc493968903" w:history="1">
            <w:r w:rsidR="007A385F" w:rsidRPr="00923972">
              <w:rPr>
                <w:rStyle w:val="Hyperlink"/>
                <w:rFonts w:ascii="Times New Roman" w:eastAsia="Times New Roman" w:hAnsi="Times New Roman" w:cs="Times New Roman"/>
                <w:noProof/>
              </w:rPr>
              <w:t>Control Panel</w:t>
            </w:r>
            <w:r w:rsidR="007A385F" w:rsidRPr="00923972">
              <w:rPr>
                <w:rFonts w:ascii="Times New Roman" w:hAnsi="Times New Roman" w:cs="Times New Roman"/>
                <w:noProof/>
                <w:webHidden/>
              </w:rPr>
              <w:tab/>
            </w:r>
            <w:r w:rsidR="007A385F" w:rsidRPr="00923972">
              <w:rPr>
                <w:rFonts w:ascii="Times New Roman" w:hAnsi="Times New Roman" w:cs="Times New Roman"/>
                <w:noProof/>
                <w:webHidden/>
              </w:rPr>
              <w:fldChar w:fldCharType="begin"/>
            </w:r>
            <w:r w:rsidR="007A385F" w:rsidRPr="00923972">
              <w:rPr>
                <w:rFonts w:ascii="Times New Roman" w:hAnsi="Times New Roman" w:cs="Times New Roman"/>
                <w:noProof/>
                <w:webHidden/>
              </w:rPr>
              <w:instrText xml:space="preserve"> PAGEREF _Toc493968903 \h </w:instrText>
            </w:r>
            <w:r w:rsidR="007A385F" w:rsidRPr="00923972">
              <w:rPr>
                <w:rFonts w:ascii="Times New Roman" w:hAnsi="Times New Roman" w:cs="Times New Roman"/>
                <w:noProof/>
                <w:webHidden/>
              </w:rPr>
            </w:r>
            <w:r w:rsidR="007A385F" w:rsidRPr="00923972">
              <w:rPr>
                <w:rFonts w:ascii="Times New Roman" w:hAnsi="Times New Roman" w:cs="Times New Roman"/>
                <w:noProof/>
                <w:webHidden/>
              </w:rPr>
              <w:fldChar w:fldCharType="separate"/>
            </w:r>
            <w:r w:rsidR="00762AF8">
              <w:rPr>
                <w:rFonts w:ascii="Times New Roman" w:hAnsi="Times New Roman" w:cs="Times New Roman"/>
                <w:noProof/>
                <w:webHidden/>
              </w:rPr>
              <w:t>16</w:t>
            </w:r>
            <w:r w:rsidR="007A385F" w:rsidRPr="00923972">
              <w:rPr>
                <w:rFonts w:ascii="Times New Roman" w:hAnsi="Times New Roman" w:cs="Times New Roman"/>
                <w:noProof/>
                <w:webHidden/>
              </w:rPr>
              <w:fldChar w:fldCharType="end"/>
            </w:r>
          </w:hyperlink>
        </w:p>
        <w:p w14:paraId="4FE62C95" w14:textId="68F802FD" w:rsidR="007A385F" w:rsidRPr="00923972" w:rsidRDefault="00345C0C">
          <w:pPr>
            <w:pStyle w:val="TOC2"/>
            <w:tabs>
              <w:tab w:val="right" w:leader="dot" w:pos="9350"/>
            </w:tabs>
            <w:rPr>
              <w:rFonts w:ascii="Times New Roman" w:eastAsiaTheme="minorEastAsia" w:hAnsi="Times New Roman" w:cs="Times New Roman"/>
              <w:noProof/>
            </w:rPr>
          </w:pPr>
          <w:hyperlink w:anchor="_Toc493968904" w:history="1">
            <w:r w:rsidR="007A385F" w:rsidRPr="00923972">
              <w:rPr>
                <w:rStyle w:val="Hyperlink"/>
                <w:rFonts w:ascii="Times New Roman" w:eastAsia="Times New Roman" w:hAnsi="Times New Roman" w:cs="Times New Roman"/>
                <w:noProof/>
              </w:rPr>
              <w:t>Paging options</w:t>
            </w:r>
            <w:r w:rsidR="007A385F" w:rsidRPr="00923972">
              <w:rPr>
                <w:rFonts w:ascii="Times New Roman" w:hAnsi="Times New Roman" w:cs="Times New Roman"/>
                <w:noProof/>
                <w:webHidden/>
              </w:rPr>
              <w:tab/>
            </w:r>
            <w:r w:rsidR="007A385F" w:rsidRPr="00923972">
              <w:rPr>
                <w:rFonts w:ascii="Times New Roman" w:hAnsi="Times New Roman" w:cs="Times New Roman"/>
                <w:noProof/>
                <w:webHidden/>
              </w:rPr>
              <w:fldChar w:fldCharType="begin"/>
            </w:r>
            <w:r w:rsidR="007A385F" w:rsidRPr="00923972">
              <w:rPr>
                <w:rFonts w:ascii="Times New Roman" w:hAnsi="Times New Roman" w:cs="Times New Roman"/>
                <w:noProof/>
                <w:webHidden/>
              </w:rPr>
              <w:instrText xml:space="preserve"> PAGEREF _Toc493968904 \h </w:instrText>
            </w:r>
            <w:r w:rsidR="007A385F" w:rsidRPr="00923972">
              <w:rPr>
                <w:rFonts w:ascii="Times New Roman" w:hAnsi="Times New Roman" w:cs="Times New Roman"/>
                <w:noProof/>
                <w:webHidden/>
              </w:rPr>
            </w:r>
            <w:r w:rsidR="007A385F" w:rsidRPr="00923972">
              <w:rPr>
                <w:rFonts w:ascii="Times New Roman" w:hAnsi="Times New Roman" w:cs="Times New Roman"/>
                <w:noProof/>
                <w:webHidden/>
              </w:rPr>
              <w:fldChar w:fldCharType="separate"/>
            </w:r>
            <w:r w:rsidR="00762AF8">
              <w:rPr>
                <w:rFonts w:ascii="Times New Roman" w:hAnsi="Times New Roman" w:cs="Times New Roman"/>
                <w:noProof/>
                <w:webHidden/>
              </w:rPr>
              <w:t>16</w:t>
            </w:r>
            <w:r w:rsidR="007A385F" w:rsidRPr="00923972">
              <w:rPr>
                <w:rFonts w:ascii="Times New Roman" w:hAnsi="Times New Roman" w:cs="Times New Roman"/>
                <w:noProof/>
                <w:webHidden/>
              </w:rPr>
              <w:fldChar w:fldCharType="end"/>
            </w:r>
          </w:hyperlink>
        </w:p>
        <w:p w14:paraId="751407A7" w14:textId="77777777" w:rsidR="00324683" w:rsidRPr="00923972" w:rsidRDefault="007A385F" w:rsidP="00324683">
          <w:pPr>
            <w:rPr>
              <w:rFonts w:ascii="Times New Roman" w:hAnsi="Times New Roman" w:cs="Times New Roman"/>
              <w:b/>
              <w:bCs/>
              <w:noProof/>
            </w:rPr>
          </w:pPr>
          <w:r w:rsidRPr="00923972">
            <w:rPr>
              <w:rFonts w:ascii="Times New Roman" w:hAnsi="Times New Roman" w:cs="Times New Roman"/>
              <w:b/>
              <w:bCs/>
              <w:noProof/>
            </w:rPr>
            <w:fldChar w:fldCharType="end"/>
          </w:r>
        </w:p>
      </w:sdtContent>
    </w:sdt>
    <w:p w14:paraId="5AB7DA59" w14:textId="77777777" w:rsidR="00652C05" w:rsidRDefault="00652C05" w:rsidP="00324683">
      <w:pPr>
        <w:rPr>
          <w:rFonts w:ascii="Times New Roman" w:hAnsi="Times New Roman" w:cs="Times New Roman"/>
          <w:b/>
          <w:color w:val="0070C0"/>
          <w:sz w:val="24"/>
          <w:szCs w:val="24"/>
          <w:u w:val="single"/>
        </w:rPr>
      </w:pPr>
    </w:p>
    <w:p w14:paraId="02117F83" w14:textId="19833C95" w:rsidR="00324683" w:rsidRPr="00923972" w:rsidRDefault="00324683" w:rsidP="00324683">
      <w:pPr>
        <w:rPr>
          <w:rFonts w:ascii="Times New Roman" w:hAnsi="Times New Roman" w:cs="Times New Roman"/>
          <w:b/>
          <w:bCs/>
          <w:noProof/>
        </w:rPr>
      </w:pPr>
      <w:bookmarkStart w:id="0" w:name="_GoBack"/>
      <w:bookmarkEnd w:id="0"/>
      <w:r w:rsidRPr="00923972">
        <w:rPr>
          <w:rFonts w:ascii="Times New Roman" w:hAnsi="Times New Roman" w:cs="Times New Roman"/>
          <w:b/>
          <w:color w:val="0070C0"/>
          <w:sz w:val="24"/>
          <w:szCs w:val="24"/>
          <w:u w:val="single"/>
        </w:rPr>
        <w:lastRenderedPageBreak/>
        <w:t xml:space="preserve">1. </w:t>
      </w:r>
      <w:r w:rsidR="00F07F39" w:rsidRPr="00923972">
        <w:rPr>
          <w:rFonts w:ascii="Times New Roman" w:hAnsi="Times New Roman" w:cs="Times New Roman"/>
          <w:b/>
          <w:color w:val="0070C0"/>
          <w:sz w:val="24"/>
          <w:szCs w:val="24"/>
          <w:u w:val="single"/>
        </w:rPr>
        <w:t xml:space="preserve">Draft </w:t>
      </w:r>
      <w:r w:rsidR="00252E84" w:rsidRPr="00923972">
        <w:rPr>
          <w:rFonts w:ascii="Times New Roman" w:hAnsi="Times New Roman" w:cs="Times New Roman"/>
          <w:b/>
          <w:color w:val="0070C0"/>
          <w:sz w:val="24"/>
          <w:szCs w:val="24"/>
          <w:u w:val="single"/>
        </w:rPr>
        <w:t xml:space="preserve">of </w:t>
      </w:r>
      <w:r w:rsidR="00F07F39" w:rsidRPr="00923972">
        <w:rPr>
          <w:rFonts w:ascii="Times New Roman" w:hAnsi="Times New Roman" w:cs="Times New Roman"/>
          <w:b/>
          <w:color w:val="0070C0"/>
          <w:sz w:val="24"/>
          <w:szCs w:val="24"/>
          <w:u w:val="single"/>
        </w:rPr>
        <w:t>UML diagram(s) of the</w:t>
      </w:r>
      <w:r w:rsidR="00252E84" w:rsidRPr="00923972">
        <w:rPr>
          <w:rFonts w:ascii="Times New Roman" w:hAnsi="Times New Roman" w:cs="Times New Roman"/>
          <w:b/>
          <w:color w:val="0070C0"/>
          <w:sz w:val="24"/>
          <w:szCs w:val="24"/>
          <w:u w:val="single"/>
        </w:rPr>
        <w:t xml:space="preserve"> BlackBoard</w:t>
      </w:r>
      <w:r w:rsidR="00F07F39" w:rsidRPr="00923972">
        <w:rPr>
          <w:rFonts w:ascii="Times New Roman" w:hAnsi="Times New Roman" w:cs="Times New Roman"/>
          <w:b/>
          <w:color w:val="0070C0"/>
          <w:sz w:val="24"/>
          <w:szCs w:val="24"/>
          <w:u w:val="single"/>
        </w:rPr>
        <w:t xml:space="preserve"> system.</w:t>
      </w:r>
    </w:p>
    <w:p w14:paraId="04E0041C" w14:textId="5E1F30AA" w:rsidR="00E5099B" w:rsidRPr="00923972" w:rsidRDefault="00C472C1" w:rsidP="00E4620C">
      <w:pPr>
        <w:rPr>
          <w:rFonts w:ascii="Times New Roman" w:hAnsi="Times New Roman" w:cs="Times New Roman"/>
          <w:b/>
          <w:color w:val="0070C0"/>
          <w:sz w:val="24"/>
          <w:szCs w:val="24"/>
          <w:u w:val="single"/>
        </w:rPr>
      </w:pPr>
      <w:r w:rsidRPr="00923972">
        <w:rPr>
          <w:rFonts w:ascii="Times New Roman" w:hAnsi="Times New Roman" w:cs="Times New Roman"/>
          <w:b/>
          <w:noProof/>
          <w:color w:val="0070C0"/>
          <w:sz w:val="24"/>
          <w:szCs w:val="24"/>
          <w:u w:val="single"/>
        </w:rPr>
        <w:drawing>
          <wp:inline distT="0" distB="0" distL="0" distR="0" wp14:anchorId="1053446A" wp14:editId="099CB4AF">
            <wp:extent cx="5973554" cy="3108960"/>
            <wp:effectExtent l="0" t="0" r="8255" b="0"/>
            <wp:docPr id="20" name="Picture 20" descr="C:\Users\Faisal Nahian\AppData\Local\Microsoft\Windows\INetCache\Content.Word\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C:\Users\Faisal Nahian\AppData\Local\Microsoft\Windows\INetCache\Content.Word\CD.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3140" t="21291" r="41019" b="34656"/>
                    <a:stretch/>
                  </pic:blipFill>
                  <pic:spPr bwMode="auto">
                    <a:xfrm>
                      <a:off x="0" y="0"/>
                      <a:ext cx="6007300" cy="3126523"/>
                    </a:xfrm>
                    <a:prstGeom prst="rect">
                      <a:avLst/>
                    </a:prstGeom>
                    <a:noFill/>
                    <a:ln>
                      <a:noFill/>
                    </a:ln>
                    <a:extLst>
                      <a:ext uri="{53640926-AAD7-44D8-BBD7-CCE9431645EC}">
                        <a14:shadowObscured xmlns:a14="http://schemas.microsoft.com/office/drawing/2010/main"/>
                      </a:ext>
                    </a:extLst>
                  </pic:spPr>
                </pic:pic>
              </a:graphicData>
            </a:graphic>
          </wp:inline>
        </w:drawing>
      </w:r>
    </w:p>
    <w:p w14:paraId="71DE2B74" w14:textId="53110C80" w:rsidR="00E5099B" w:rsidRPr="00923972" w:rsidRDefault="00324683" w:rsidP="00E4620C">
      <w:pPr>
        <w:rPr>
          <w:rFonts w:ascii="Times New Roman" w:hAnsi="Times New Roman" w:cs="Times New Roman"/>
          <w:b/>
          <w:color w:val="0070C0"/>
          <w:sz w:val="24"/>
          <w:szCs w:val="24"/>
          <w:u w:val="single"/>
        </w:rPr>
      </w:pPr>
      <w:r w:rsidRPr="00923972">
        <w:rPr>
          <w:rFonts w:ascii="Times New Roman" w:hAnsi="Times New Roman" w:cs="Times New Roman"/>
          <w:b/>
          <w:noProof/>
          <w:color w:val="0070C0"/>
          <w:sz w:val="24"/>
          <w:szCs w:val="24"/>
          <w:u w:val="single"/>
        </w:rPr>
        <w:drawing>
          <wp:inline distT="0" distB="0" distL="0" distR="0" wp14:anchorId="01595BAC" wp14:editId="63C2EDF1">
            <wp:extent cx="5973445" cy="3227499"/>
            <wp:effectExtent l="0" t="0" r="8255" b="0"/>
            <wp:docPr id="21" name="Picture 21" descr="C:\Users\Faisal Nahian\AppData\Local\Microsoft\Windows\INetCache\Content.Word\sequence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C:\Users\Faisal Nahian\AppData\Local\Microsoft\Windows\INetCache\Content.Word\sequence diagram (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2742" t="22034" r="42357" b="33171"/>
                    <a:stretch/>
                  </pic:blipFill>
                  <pic:spPr bwMode="auto">
                    <a:xfrm>
                      <a:off x="0" y="0"/>
                      <a:ext cx="5993473" cy="3238320"/>
                    </a:xfrm>
                    <a:prstGeom prst="rect">
                      <a:avLst/>
                    </a:prstGeom>
                    <a:noFill/>
                    <a:ln>
                      <a:noFill/>
                    </a:ln>
                    <a:extLst>
                      <a:ext uri="{53640926-AAD7-44D8-BBD7-CCE9431645EC}">
                        <a14:shadowObscured xmlns:a14="http://schemas.microsoft.com/office/drawing/2010/main"/>
                      </a:ext>
                    </a:extLst>
                  </pic:spPr>
                </pic:pic>
              </a:graphicData>
            </a:graphic>
          </wp:inline>
        </w:drawing>
      </w:r>
    </w:p>
    <w:p w14:paraId="1FFC9694" w14:textId="1646BEFF" w:rsidR="00E5099B" w:rsidRPr="00923972" w:rsidRDefault="00E5099B" w:rsidP="00E4620C">
      <w:pPr>
        <w:rPr>
          <w:rFonts w:ascii="Times New Roman" w:hAnsi="Times New Roman" w:cs="Times New Roman"/>
          <w:b/>
          <w:color w:val="0070C0"/>
          <w:sz w:val="24"/>
          <w:szCs w:val="24"/>
          <w:u w:val="single"/>
        </w:rPr>
      </w:pPr>
    </w:p>
    <w:p w14:paraId="331A0265" w14:textId="4AE25107" w:rsidR="00E5099B" w:rsidRPr="00923972" w:rsidRDefault="00E5099B" w:rsidP="00E4620C">
      <w:pPr>
        <w:rPr>
          <w:rFonts w:ascii="Times New Roman" w:hAnsi="Times New Roman" w:cs="Times New Roman"/>
          <w:b/>
          <w:color w:val="0070C0"/>
          <w:sz w:val="24"/>
          <w:szCs w:val="24"/>
          <w:u w:val="single"/>
        </w:rPr>
      </w:pPr>
    </w:p>
    <w:p w14:paraId="674B47C4" w14:textId="08059C3D" w:rsidR="00E5099B" w:rsidRPr="00923972" w:rsidRDefault="00E5099B" w:rsidP="00E4620C">
      <w:pPr>
        <w:rPr>
          <w:rFonts w:ascii="Times New Roman" w:hAnsi="Times New Roman" w:cs="Times New Roman"/>
          <w:b/>
          <w:color w:val="0070C0"/>
          <w:sz w:val="24"/>
          <w:szCs w:val="24"/>
          <w:u w:val="single"/>
        </w:rPr>
      </w:pPr>
    </w:p>
    <w:p w14:paraId="414F97F6" w14:textId="18BE513D" w:rsidR="00325071" w:rsidRPr="00923972" w:rsidRDefault="00371411" w:rsidP="00E5099B">
      <w:pPr>
        <w:spacing w:line="480" w:lineRule="auto"/>
        <w:contextualSpacing/>
        <w:rPr>
          <w:rFonts w:ascii="Times New Roman" w:hAnsi="Times New Roman" w:cs="Times New Roman"/>
          <w:b/>
          <w:color w:val="0070C0"/>
          <w:sz w:val="24"/>
          <w:szCs w:val="24"/>
          <w:u w:val="single"/>
        </w:rPr>
      </w:pPr>
      <w:r w:rsidRPr="00923972">
        <w:rPr>
          <w:rFonts w:ascii="Times New Roman" w:hAnsi="Times New Roman" w:cs="Times New Roman"/>
          <w:b/>
          <w:noProof/>
          <w:color w:val="0070C0"/>
          <w:sz w:val="24"/>
          <w:szCs w:val="24"/>
          <w:u w:val="single"/>
        </w:rPr>
        <w:lastRenderedPageBreak/>
        <mc:AlternateContent>
          <mc:Choice Requires="wps">
            <w:drawing>
              <wp:anchor distT="0" distB="0" distL="114300" distR="114300" simplePos="0" relativeHeight="251685888" behindDoc="0" locked="0" layoutInCell="1" allowOverlap="1" wp14:anchorId="583F478F" wp14:editId="108F74B5">
                <wp:simplePos x="0" y="0"/>
                <wp:positionH relativeFrom="column">
                  <wp:posOffset>1812896</wp:posOffset>
                </wp:positionH>
                <wp:positionV relativeFrom="paragraph">
                  <wp:posOffset>1288111</wp:posOffset>
                </wp:positionV>
                <wp:extent cx="3236181" cy="628153"/>
                <wp:effectExtent l="38100" t="76200" r="97790" b="95885"/>
                <wp:wrapNone/>
                <wp:docPr id="26" name="Connector: Elbow 26"/>
                <wp:cNvGraphicFramePr/>
                <a:graphic xmlns:a="http://schemas.openxmlformats.org/drawingml/2006/main">
                  <a:graphicData uri="http://schemas.microsoft.com/office/word/2010/wordprocessingShape">
                    <wps:wsp>
                      <wps:cNvCnPr/>
                      <wps:spPr>
                        <a:xfrm>
                          <a:off x="0" y="0"/>
                          <a:ext cx="3236181" cy="628153"/>
                        </a:xfrm>
                        <a:prstGeom prst="bentConnector3">
                          <a:avLst>
                            <a:gd name="adj1" fmla="val 5886"/>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54956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142.75pt;margin-top:101.45pt;width:254.8pt;height:49.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" adj="1271" strokecolor="black [3040]">
                <v:stroke startarrow="block" endarrow="block"/>
              </v:shape>
            </w:pict>
          </mc:Fallback>
        </mc:AlternateContent>
      </w:r>
      <w:r w:rsidR="0065758F" w:rsidRPr="00923972">
        <w:rPr>
          <w:rFonts w:ascii="Times New Roman" w:hAnsi="Times New Roman" w:cs="Times New Roman"/>
          <w:b/>
          <w:noProof/>
          <w:color w:val="0070C0"/>
          <w:sz w:val="24"/>
          <w:szCs w:val="24"/>
          <w:u w:val="single"/>
        </w:rPr>
        <mc:AlternateContent>
          <mc:Choice Requires="wps">
            <w:drawing>
              <wp:anchor distT="0" distB="0" distL="114300" distR="114300" simplePos="0" relativeHeight="251683840" behindDoc="0" locked="0" layoutInCell="1" allowOverlap="1" wp14:anchorId="454303A1" wp14:editId="3759C4D0">
                <wp:simplePos x="0" y="0"/>
                <wp:positionH relativeFrom="column">
                  <wp:posOffset>3189274</wp:posOffset>
                </wp:positionH>
                <wp:positionV relativeFrom="paragraph">
                  <wp:posOffset>1598985</wp:posOffset>
                </wp:positionV>
                <wp:extent cx="7951" cy="405517"/>
                <wp:effectExtent l="76200" t="38100" r="68580" b="13970"/>
                <wp:wrapNone/>
                <wp:docPr id="24" name="Straight Arrow Connector 24"/>
                <wp:cNvGraphicFramePr/>
                <a:graphic xmlns:a="http://schemas.openxmlformats.org/drawingml/2006/main">
                  <a:graphicData uri="http://schemas.microsoft.com/office/word/2010/wordprocessingShape">
                    <wps:wsp>
                      <wps:cNvCnPr/>
                      <wps:spPr>
                        <a:xfrm flipV="1">
                          <a:off x="0" y="0"/>
                          <a:ext cx="7951" cy="4055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DF9E2FE" id="_x0000_t32" coordsize="21600,21600" o:spt="32" o:oned="t" path="m,l21600,21600e" filled="f">
                <v:path arrowok="t" fillok="f" o:connecttype="none"/>
                <o:lock v:ext="edit" shapetype="t"/>
              </v:shapetype>
              <v:shape id="Straight Arrow Connector 24" o:spid="_x0000_s1026" type="#_x0000_t32" style="position:absolute;margin-left:251.1pt;margin-top:125.9pt;width:.65pt;height:31.9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" strokecolor="black [3040]">
                <v:stroke endarrow="block"/>
              </v:shape>
            </w:pict>
          </mc:Fallback>
        </mc:AlternateContent>
      </w:r>
      <w:r w:rsidR="0065758F" w:rsidRPr="00923972">
        <w:rPr>
          <w:rFonts w:ascii="Times New Roman" w:hAnsi="Times New Roman" w:cs="Times New Roman"/>
          <w:b/>
          <w:noProof/>
          <w:color w:val="0070C0"/>
          <w:sz w:val="24"/>
          <w:szCs w:val="24"/>
          <w:u w:val="single"/>
        </w:rPr>
        <mc:AlternateContent>
          <mc:Choice Requires="wps">
            <w:drawing>
              <wp:anchor distT="0" distB="0" distL="114300" distR="114300" simplePos="0" relativeHeight="251680768" behindDoc="0" locked="0" layoutInCell="1" allowOverlap="1" wp14:anchorId="7DB037DD" wp14:editId="2D69C22C">
                <wp:simplePos x="0" y="0"/>
                <wp:positionH relativeFrom="column">
                  <wp:posOffset>850790</wp:posOffset>
                </wp:positionH>
                <wp:positionV relativeFrom="paragraph">
                  <wp:posOffset>1598212</wp:posOffset>
                </wp:positionV>
                <wp:extent cx="7951" cy="405517"/>
                <wp:effectExtent l="76200" t="38100" r="68580" b="13970"/>
                <wp:wrapNone/>
                <wp:docPr id="23" name="Straight Arrow Connector 23"/>
                <wp:cNvGraphicFramePr/>
                <a:graphic xmlns:a="http://schemas.openxmlformats.org/drawingml/2006/main">
                  <a:graphicData uri="http://schemas.microsoft.com/office/word/2010/wordprocessingShape">
                    <wps:wsp>
                      <wps:cNvCnPr/>
                      <wps:spPr>
                        <a:xfrm flipV="1">
                          <a:off x="0" y="0"/>
                          <a:ext cx="7951" cy="4055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6B9CCF" id="Straight Arrow Connector 23" o:spid="_x0000_s1026" type="#_x0000_t32" style="position:absolute;margin-left:67pt;margin-top:125.85pt;width:.65pt;height:31.9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" strokecolor="black [3040]">
                <v:stroke endarrow="block"/>
              </v:shape>
            </w:pict>
          </mc:Fallback>
        </mc:AlternateContent>
      </w:r>
      <w:r w:rsidR="00325071" w:rsidRPr="00923972">
        <w:rPr>
          <w:rFonts w:ascii="Times New Roman" w:hAnsi="Times New Roman" w:cs="Times New Roman"/>
          <w:b/>
          <w:noProof/>
          <w:color w:val="0070C0"/>
          <w:sz w:val="24"/>
          <w:szCs w:val="24"/>
          <w:u w:val="single"/>
        </w:rPr>
        <w:drawing>
          <wp:inline distT="0" distB="0" distL="0" distR="0" wp14:anchorId="586BD346" wp14:editId="53B883B2">
            <wp:extent cx="5876014" cy="3506525"/>
            <wp:effectExtent l="76200" t="0" r="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A24D9F3" w14:textId="77777777" w:rsidR="00325071" w:rsidRPr="00923972" w:rsidRDefault="00325071" w:rsidP="00E5099B">
      <w:pPr>
        <w:spacing w:line="480" w:lineRule="auto"/>
        <w:contextualSpacing/>
        <w:rPr>
          <w:rFonts w:ascii="Times New Roman" w:hAnsi="Times New Roman" w:cs="Times New Roman"/>
          <w:b/>
          <w:color w:val="0070C0"/>
          <w:sz w:val="24"/>
          <w:szCs w:val="24"/>
          <w:u w:val="single"/>
        </w:rPr>
      </w:pPr>
    </w:p>
    <w:p w14:paraId="46217852" w14:textId="77777777" w:rsidR="00325071" w:rsidRPr="00923972" w:rsidRDefault="00325071" w:rsidP="00E5099B">
      <w:pPr>
        <w:spacing w:line="480" w:lineRule="auto"/>
        <w:contextualSpacing/>
        <w:rPr>
          <w:rFonts w:ascii="Times New Roman" w:hAnsi="Times New Roman" w:cs="Times New Roman"/>
          <w:b/>
          <w:color w:val="0070C0"/>
          <w:sz w:val="24"/>
          <w:szCs w:val="24"/>
          <w:u w:val="single"/>
        </w:rPr>
      </w:pPr>
    </w:p>
    <w:p w14:paraId="0460790A" w14:textId="492907EA" w:rsidR="00E4620C" w:rsidRPr="00923972" w:rsidRDefault="00E4620C" w:rsidP="00E5099B">
      <w:pPr>
        <w:spacing w:line="480" w:lineRule="auto"/>
        <w:contextualSpacing/>
        <w:rPr>
          <w:rFonts w:ascii="Times New Roman" w:eastAsia="Times New Roman" w:hAnsi="Times New Roman" w:cs="Times New Roman"/>
          <w:b/>
          <w:color w:val="0070C0"/>
          <w:sz w:val="24"/>
          <w:szCs w:val="24"/>
          <w:u w:val="single"/>
        </w:rPr>
      </w:pPr>
      <w:r w:rsidRPr="00923972">
        <w:rPr>
          <w:rFonts w:ascii="Times New Roman" w:hAnsi="Times New Roman" w:cs="Times New Roman"/>
          <w:b/>
          <w:color w:val="0070C0"/>
          <w:sz w:val="24"/>
          <w:szCs w:val="24"/>
          <w:u w:val="single"/>
        </w:rPr>
        <w:t>2.</w:t>
      </w:r>
      <w:r w:rsidR="00BD61B8" w:rsidRPr="00923972">
        <w:rPr>
          <w:rFonts w:ascii="Times New Roman" w:hAnsi="Times New Roman" w:cs="Times New Roman"/>
          <w:b/>
          <w:color w:val="0070C0"/>
          <w:sz w:val="24"/>
          <w:szCs w:val="24"/>
          <w:u w:val="single"/>
        </w:rPr>
        <w:t xml:space="preserve"> </w:t>
      </w:r>
      <w:r w:rsidRPr="00923972">
        <w:rPr>
          <w:rFonts w:ascii="Times New Roman" w:hAnsi="Times New Roman" w:cs="Times New Roman"/>
          <w:b/>
          <w:color w:val="0070C0"/>
          <w:sz w:val="24"/>
          <w:szCs w:val="24"/>
          <w:u w:val="single"/>
        </w:rPr>
        <w:t xml:space="preserve">Explain the proposed </w:t>
      </w:r>
      <w:r w:rsidR="00E5099B" w:rsidRPr="00923972">
        <w:rPr>
          <w:rFonts w:ascii="Times New Roman" w:hAnsi="Times New Roman" w:cs="Times New Roman"/>
          <w:b/>
          <w:color w:val="0070C0"/>
          <w:sz w:val="24"/>
          <w:szCs w:val="24"/>
          <w:u w:val="single"/>
        </w:rPr>
        <w:t>modules of the system in detail.</w:t>
      </w:r>
    </w:p>
    <w:p w14:paraId="0460790B" w14:textId="5186B729" w:rsidR="00E4620C" w:rsidRPr="00923972" w:rsidRDefault="00E4620C" w:rsidP="00E5099B">
      <w:pPr>
        <w:spacing w:line="480" w:lineRule="auto"/>
        <w:ind w:firstLine="720"/>
        <w:contextualSpacing/>
        <w:rPr>
          <w:rFonts w:ascii="Times New Roman" w:eastAsia="Times New Roman" w:hAnsi="Times New Roman" w:cs="Times New Roman"/>
          <w:color w:val="212121"/>
          <w:sz w:val="24"/>
          <w:szCs w:val="24"/>
        </w:rPr>
      </w:pPr>
      <w:r w:rsidRPr="00923972">
        <w:rPr>
          <w:rFonts w:ascii="Times New Roman" w:eastAsia="Times New Roman" w:hAnsi="Times New Roman" w:cs="Times New Roman"/>
          <w:color w:val="212121"/>
          <w:sz w:val="24"/>
          <w:szCs w:val="24"/>
        </w:rPr>
        <w:t xml:space="preserve">Modules are an organized collection of content presented together that contain data regarding the courses and can be accessed using the regular tools. Instructors will assign a </w:t>
      </w:r>
      <w:r w:rsidR="00094CC3" w:rsidRPr="00923972">
        <w:rPr>
          <w:rFonts w:ascii="Times New Roman" w:eastAsia="Times New Roman" w:hAnsi="Times New Roman" w:cs="Times New Roman"/>
          <w:color w:val="212121"/>
          <w:sz w:val="24"/>
          <w:szCs w:val="24"/>
        </w:rPr>
        <w:t>sub</w:t>
      </w:r>
      <w:r w:rsidRPr="00923972">
        <w:rPr>
          <w:rFonts w:ascii="Times New Roman" w:eastAsia="Times New Roman" w:hAnsi="Times New Roman" w:cs="Times New Roman"/>
          <w:color w:val="212121"/>
          <w:sz w:val="24"/>
          <w:szCs w:val="24"/>
        </w:rPr>
        <w:t xml:space="preserve"> module to each module which will have a structured path for every student. Modules can show up on the </w:t>
      </w:r>
      <w:r w:rsidRPr="00923972">
        <w:rPr>
          <w:rFonts w:ascii="Times New Roman" w:eastAsia="Times New Roman" w:hAnsi="Times New Roman" w:cs="Times New Roman"/>
          <w:i/>
          <w:color w:val="212121"/>
          <w:sz w:val="24"/>
          <w:szCs w:val="24"/>
        </w:rPr>
        <w:t>My Institution</w:t>
      </w:r>
      <w:r w:rsidRPr="00923972">
        <w:rPr>
          <w:rFonts w:ascii="Times New Roman" w:eastAsia="Times New Roman" w:hAnsi="Times New Roman" w:cs="Times New Roman"/>
          <w:color w:val="212121"/>
          <w:sz w:val="24"/>
          <w:szCs w:val="24"/>
        </w:rPr>
        <w:t xml:space="preserve"> tab or on course module pages you add to courses, for example, the </w:t>
      </w:r>
      <w:r w:rsidRPr="00923972">
        <w:rPr>
          <w:rFonts w:ascii="Times New Roman" w:eastAsia="Times New Roman" w:hAnsi="Times New Roman" w:cs="Times New Roman"/>
          <w:i/>
          <w:color w:val="212121"/>
          <w:sz w:val="24"/>
          <w:szCs w:val="24"/>
        </w:rPr>
        <w:t>Home Page</w:t>
      </w:r>
      <w:r w:rsidRPr="00923972">
        <w:rPr>
          <w:rFonts w:ascii="Times New Roman" w:eastAsia="Times New Roman" w:hAnsi="Times New Roman" w:cs="Times New Roman"/>
          <w:color w:val="212121"/>
          <w:sz w:val="24"/>
          <w:szCs w:val="24"/>
        </w:rPr>
        <w:t>. The Black Board application may include the following modules:</w:t>
      </w:r>
    </w:p>
    <w:p w14:paraId="0460790C" w14:textId="6585E351" w:rsidR="00E4620C" w:rsidRPr="00923972" w:rsidRDefault="00E4620C" w:rsidP="00E5099B">
      <w:pPr>
        <w:spacing w:line="480" w:lineRule="auto"/>
        <w:contextualSpacing/>
        <w:rPr>
          <w:rFonts w:ascii="Times New Roman" w:eastAsia="Times New Roman" w:hAnsi="Times New Roman" w:cs="Times New Roman"/>
          <w:color w:val="212121"/>
          <w:sz w:val="24"/>
          <w:szCs w:val="24"/>
        </w:rPr>
      </w:pPr>
      <w:r w:rsidRPr="00923972">
        <w:rPr>
          <w:rFonts w:ascii="Times New Roman" w:eastAsia="Times New Roman" w:hAnsi="Times New Roman" w:cs="Times New Roman"/>
          <w:b/>
          <w:color w:val="212121"/>
          <w:sz w:val="24"/>
          <w:szCs w:val="24"/>
        </w:rPr>
        <w:t>1)</w:t>
      </w:r>
      <w:r w:rsidR="00E5099B" w:rsidRPr="00923972">
        <w:rPr>
          <w:rFonts w:ascii="Times New Roman" w:eastAsia="Times New Roman" w:hAnsi="Times New Roman" w:cs="Times New Roman"/>
          <w:b/>
          <w:color w:val="212121"/>
          <w:sz w:val="24"/>
          <w:szCs w:val="24"/>
        </w:rPr>
        <w:t xml:space="preserve"> </w:t>
      </w:r>
      <w:r w:rsidRPr="00923972">
        <w:rPr>
          <w:rFonts w:ascii="Times New Roman" w:eastAsia="Times New Roman" w:hAnsi="Times New Roman" w:cs="Times New Roman"/>
          <w:b/>
          <w:color w:val="212121"/>
          <w:sz w:val="24"/>
          <w:szCs w:val="24"/>
        </w:rPr>
        <w:t>Courses:</w:t>
      </w:r>
      <w:r w:rsidRPr="00923972">
        <w:rPr>
          <w:rFonts w:ascii="Times New Roman" w:eastAsia="Times New Roman" w:hAnsi="Times New Roman" w:cs="Times New Roman"/>
          <w:color w:val="212121"/>
          <w:sz w:val="24"/>
          <w:szCs w:val="24"/>
        </w:rPr>
        <w:t xml:space="preserve"> This provides the courses and subjects registered by the student within that </w:t>
      </w:r>
      <w:r w:rsidR="00E5099B" w:rsidRPr="00923972">
        <w:rPr>
          <w:rFonts w:ascii="Times New Roman" w:eastAsia="Times New Roman" w:hAnsi="Times New Roman" w:cs="Times New Roman"/>
          <w:color w:val="212121"/>
          <w:sz w:val="24"/>
          <w:szCs w:val="24"/>
        </w:rPr>
        <w:t>semester</w:t>
      </w:r>
      <w:r w:rsidRPr="00923972">
        <w:rPr>
          <w:rFonts w:ascii="Times New Roman" w:eastAsia="Times New Roman" w:hAnsi="Times New Roman" w:cs="Times New Roman"/>
          <w:color w:val="212121"/>
          <w:sz w:val="24"/>
          <w:szCs w:val="24"/>
        </w:rPr>
        <w:t>. The coursework is accessible to both the students and professors for the respected coursework. The coursework includes sub-modules like Assignments, Quizzes and Class Notes.</w:t>
      </w:r>
    </w:p>
    <w:p w14:paraId="0460790D" w14:textId="7DE02FA2" w:rsidR="00E4620C" w:rsidRPr="00923972" w:rsidRDefault="00E5099B" w:rsidP="00E5099B">
      <w:pPr>
        <w:spacing w:line="480" w:lineRule="auto"/>
        <w:ind w:left="720"/>
        <w:contextualSpacing/>
        <w:rPr>
          <w:rFonts w:ascii="Times New Roman" w:eastAsia="Times New Roman" w:hAnsi="Times New Roman" w:cs="Times New Roman"/>
          <w:color w:val="212121"/>
          <w:sz w:val="24"/>
          <w:szCs w:val="24"/>
        </w:rPr>
      </w:pPr>
      <w:r w:rsidRPr="00923972">
        <w:rPr>
          <w:rFonts w:ascii="Times New Roman" w:eastAsia="Times New Roman" w:hAnsi="Times New Roman" w:cs="Times New Roman"/>
          <w:b/>
          <w:color w:val="212121"/>
          <w:sz w:val="24"/>
          <w:szCs w:val="24"/>
        </w:rPr>
        <w:t xml:space="preserve">a) </w:t>
      </w:r>
      <w:r w:rsidR="00E4620C" w:rsidRPr="00923972">
        <w:rPr>
          <w:rFonts w:ascii="Times New Roman" w:eastAsia="Times New Roman" w:hAnsi="Times New Roman" w:cs="Times New Roman"/>
          <w:b/>
          <w:color w:val="212121"/>
          <w:sz w:val="24"/>
          <w:szCs w:val="24"/>
        </w:rPr>
        <w:t>Assignments:</w:t>
      </w:r>
      <w:r w:rsidR="00E4620C" w:rsidRPr="00923972">
        <w:rPr>
          <w:rFonts w:ascii="Times New Roman" w:eastAsia="Times New Roman" w:hAnsi="Times New Roman" w:cs="Times New Roman"/>
          <w:color w:val="212121"/>
          <w:sz w:val="24"/>
          <w:szCs w:val="24"/>
        </w:rPr>
        <w:t xml:space="preserve"> The sub-module includes the submission of assignments and reports the students if they have submitted in-time or if they were late.</w:t>
      </w:r>
    </w:p>
    <w:p w14:paraId="0460790E" w14:textId="638EA492" w:rsidR="00E4620C" w:rsidRPr="00923972" w:rsidRDefault="00E5099B" w:rsidP="00E5099B">
      <w:pPr>
        <w:spacing w:line="480" w:lineRule="auto"/>
        <w:ind w:left="720"/>
        <w:contextualSpacing/>
        <w:rPr>
          <w:rFonts w:ascii="Times New Roman" w:eastAsia="Times New Roman" w:hAnsi="Times New Roman" w:cs="Times New Roman"/>
          <w:color w:val="212121"/>
          <w:sz w:val="24"/>
          <w:szCs w:val="24"/>
        </w:rPr>
      </w:pPr>
      <w:r w:rsidRPr="00923972">
        <w:rPr>
          <w:rFonts w:ascii="Times New Roman" w:eastAsia="Times New Roman" w:hAnsi="Times New Roman" w:cs="Times New Roman"/>
          <w:b/>
          <w:color w:val="212121"/>
          <w:sz w:val="24"/>
          <w:szCs w:val="24"/>
        </w:rPr>
        <w:lastRenderedPageBreak/>
        <w:t xml:space="preserve">b) </w:t>
      </w:r>
      <w:r w:rsidR="00E4620C" w:rsidRPr="00923972">
        <w:rPr>
          <w:rFonts w:ascii="Times New Roman" w:eastAsia="Times New Roman" w:hAnsi="Times New Roman" w:cs="Times New Roman"/>
          <w:b/>
          <w:color w:val="212121"/>
          <w:sz w:val="24"/>
          <w:szCs w:val="24"/>
        </w:rPr>
        <w:t>Quizzes:</w:t>
      </w:r>
      <w:r w:rsidR="00E4620C" w:rsidRPr="00923972">
        <w:rPr>
          <w:rFonts w:ascii="Times New Roman" w:eastAsia="Times New Roman" w:hAnsi="Times New Roman" w:cs="Times New Roman"/>
          <w:color w:val="212121"/>
          <w:sz w:val="24"/>
          <w:szCs w:val="24"/>
        </w:rPr>
        <w:t xml:space="preserve"> This inc</w:t>
      </w:r>
      <w:r w:rsidRPr="00923972">
        <w:rPr>
          <w:rFonts w:ascii="Times New Roman" w:eastAsia="Times New Roman" w:hAnsi="Times New Roman" w:cs="Times New Roman"/>
          <w:color w:val="212121"/>
          <w:sz w:val="24"/>
          <w:szCs w:val="24"/>
        </w:rPr>
        <w:t xml:space="preserve">ludes the quizzes posted by the </w:t>
      </w:r>
      <w:r w:rsidR="00E4620C" w:rsidRPr="00923972">
        <w:rPr>
          <w:rFonts w:ascii="Times New Roman" w:eastAsia="Times New Roman" w:hAnsi="Times New Roman" w:cs="Times New Roman"/>
          <w:color w:val="212121"/>
          <w:sz w:val="24"/>
          <w:szCs w:val="24"/>
        </w:rPr>
        <w:t>professor and are open to all the students.</w:t>
      </w:r>
    </w:p>
    <w:p w14:paraId="0460790F" w14:textId="19380803" w:rsidR="00E4620C" w:rsidRPr="00923972" w:rsidRDefault="00E5099B" w:rsidP="006754E9">
      <w:pPr>
        <w:spacing w:line="480" w:lineRule="auto"/>
        <w:ind w:left="720"/>
        <w:contextualSpacing/>
        <w:rPr>
          <w:rFonts w:ascii="Times New Roman" w:eastAsia="Times New Roman" w:hAnsi="Times New Roman" w:cs="Times New Roman"/>
          <w:color w:val="212121"/>
          <w:sz w:val="24"/>
          <w:szCs w:val="24"/>
        </w:rPr>
      </w:pPr>
      <w:r w:rsidRPr="00923972">
        <w:rPr>
          <w:rFonts w:ascii="Times New Roman" w:eastAsia="Times New Roman" w:hAnsi="Times New Roman" w:cs="Times New Roman"/>
          <w:b/>
          <w:color w:val="212121"/>
          <w:sz w:val="24"/>
          <w:szCs w:val="24"/>
        </w:rPr>
        <w:t xml:space="preserve">c) </w:t>
      </w:r>
      <w:r w:rsidR="00E4620C" w:rsidRPr="00923972">
        <w:rPr>
          <w:rFonts w:ascii="Times New Roman" w:eastAsia="Times New Roman" w:hAnsi="Times New Roman" w:cs="Times New Roman"/>
          <w:b/>
          <w:color w:val="212121"/>
          <w:sz w:val="24"/>
          <w:szCs w:val="24"/>
        </w:rPr>
        <w:t>Notes:</w:t>
      </w:r>
      <w:r w:rsidR="00E4620C" w:rsidRPr="00923972">
        <w:rPr>
          <w:rFonts w:ascii="Times New Roman" w:eastAsia="Times New Roman" w:hAnsi="Times New Roman" w:cs="Times New Roman"/>
          <w:color w:val="212121"/>
          <w:sz w:val="24"/>
          <w:szCs w:val="24"/>
        </w:rPr>
        <w:t xml:space="preserve"> This contains the notes or slides</w:t>
      </w:r>
      <w:r w:rsidR="006754E9" w:rsidRPr="00923972">
        <w:rPr>
          <w:rFonts w:ascii="Times New Roman" w:eastAsia="Times New Roman" w:hAnsi="Times New Roman" w:cs="Times New Roman"/>
          <w:color w:val="212121"/>
          <w:sz w:val="24"/>
          <w:szCs w:val="24"/>
        </w:rPr>
        <w:t>,</w:t>
      </w:r>
      <w:r w:rsidR="00E4620C" w:rsidRPr="00923972">
        <w:rPr>
          <w:rFonts w:ascii="Times New Roman" w:eastAsia="Times New Roman" w:hAnsi="Times New Roman" w:cs="Times New Roman"/>
          <w:color w:val="212121"/>
          <w:sz w:val="24"/>
          <w:szCs w:val="24"/>
        </w:rPr>
        <w:t xml:space="preserve"> which are posted by the professor</w:t>
      </w:r>
      <w:r w:rsidR="006754E9" w:rsidRPr="00923972">
        <w:rPr>
          <w:rFonts w:ascii="Times New Roman" w:eastAsia="Times New Roman" w:hAnsi="Times New Roman" w:cs="Times New Roman"/>
          <w:color w:val="212121"/>
          <w:sz w:val="24"/>
          <w:szCs w:val="24"/>
        </w:rPr>
        <w:t>,</w:t>
      </w:r>
      <w:r w:rsidR="00E4620C" w:rsidRPr="00923972">
        <w:rPr>
          <w:rFonts w:ascii="Times New Roman" w:eastAsia="Times New Roman" w:hAnsi="Times New Roman" w:cs="Times New Roman"/>
          <w:color w:val="212121"/>
          <w:sz w:val="24"/>
          <w:szCs w:val="24"/>
        </w:rPr>
        <w:t xml:space="preserve"> and this is accessed by the students </w:t>
      </w:r>
      <w:r w:rsidR="006754E9" w:rsidRPr="00923972">
        <w:rPr>
          <w:rFonts w:ascii="Times New Roman" w:eastAsia="Times New Roman" w:hAnsi="Times New Roman" w:cs="Times New Roman"/>
          <w:color w:val="212121"/>
          <w:sz w:val="24"/>
          <w:szCs w:val="24"/>
        </w:rPr>
        <w:t>unti</w:t>
      </w:r>
      <w:r w:rsidR="00E4620C" w:rsidRPr="00923972">
        <w:rPr>
          <w:rFonts w:ascii="Times New Roman" w:eastAsia="Times New Roman" w:hAnsi="Times New Roman" w:cs="Times New Roman"/>
          <w:color w:val="212121"/>
          <w:sz w:val="24"/>
          <w:szCs w:val="24"/>
        </w:rPr>
        <w:t>l the end of the coursework.</w:t>
      </w:r>
    </w:p>
    <w:p w14:paraId="04607910" w14:textId="5BAC8718" w:rsidR="00E4620C" w:rsidRPr="00923972" w:rsidRDefault="00E4620C" w:rsidP="00E5099B">
      <w:pPr>
        <w:spacing w:line="480" w:lineRule="auto"/>
        <w:contextualSpacing/>
        <w:rPr>
          <w:rFonts w:ascii="Times New Roman" w:eastAsia="Times New Roman" w:hAnsi="Times New Roman" w:cs="Times New Roman"/>
          <w:color w:val="212121"/>
          <w:sz w:val="24"/>
          <w:szCs w:val="24"/>
        </w:rPr>
      </w:pPr>
      <w:r w:rsidRPr="00923972">
        <w:rPr>
          <w:rFonts w:ascii="Times New Roman" w:eastAsia="Times New Roman" w:hAnsi="Times New Roman" w:cs="Times New Roman"/>
          <w:b/>
          <w:color w:val="212121"/>
          <w:sz w:val="24"/>
          <w:szCs w:val="24"/>
        </w:rPr>
        <w:t>2)</w:t>
      </w:r>
      <w:r w:rsidR="006754E9" w:rsidRPr="00923972">
        <w:rPr>
          <w:rFonts w:ascii="Times New Roman" w:eastAsia="Times New Roman" w:hAnsi="Times New Roman" w:cs="Times New Roman"/>
          <w:b/>
          <w:color w:val="212121"/>
          <w:sz w:val="24"/>
          <w:szCs w:val="24"/>
        </w:rPr>
        <w:t xml:space="preserve"> </w:t>
      </w:r>
      <w:r w:rsidRPr="00923972">
        <w:rPr>
          <w:rFonts w:ascii="Times New Roman" w:eastAsia="Times New Roman" w:hAnsi="Times New Roman" w:cs="Times New Roman"/>
          <w:b/>
          <w:color w:val="212121"/>
          <w:sz w:val="24"/>
          <w:szCs w:val="24"/>
        </w:rPr>
        <w:t>Announcements:</w:t>
      </w:r>
      <w:r w:rsidRPr="00923972">
        <w:rPr>
          <w:rFonts w:ascii="Times New Roman" w:eastAsia="Times New Roman" w:hAnsi="Times New Roman" w:cs="Times New Roman"/>
          <w:color w:val="212121"/>
          <w:sz w:val="24"/>
          <w:szCs w:val="24"/>
        </w:rPr>
        <w:t xml:space="preserve"> This module is usually used by the professor to depict his/her views regarding the coursework</w:t>
      </w:r>
      <w:r w:rsidR="00996B23" w:rsidRPr="00923972">
        <w:rPr>
          <w:rFonts w:ascii="Times New Roman" w:eastAsia="Times New Roman" w:hAnsi="Times New Roman" w:cs="Times New Roman"/>
          <w:color w:val="212121"/>
          <w:sz w:val="24"/>
          <w:szCs w:val="24"/>
        </w:rPr>
        <w:t>,</w:t>
      </w:r>
      <w:r w:rsidRPr="00923972">
        <w:rPr>
          <w:rFonts w:ascii="Times New Roman" w:eastAsia="Times New Roman" w:hAnsi="Times New Roman" w:cs="Times New Roman"/>
          <w:color w:val="212121"/>
          <w:sz w:val="24"/>
          <w:szCs w:val="24"/>
        </w:rPr>
        <w:t xml:space="preserve"> or if there are any cancellations of the class.</w:t>
      </w:r>
    </w:p>
    <w:p w14:paraId="04607911" w14:textId="2B5EA279" w:rsidR="00E4620C" w:rsidRPr="00923972" w:rsidRDefault="00E4620C" w:rsidP="00E5099B">
      <w:pPr>
        <w:spacing w:line="480" w:lineRule="auto"/>
        <w:contextualSpacing/>
        <w:rPr>
          <w:rFonts w:ascii="Times New Roman" w:eastAsia="Times New Roman" w:hAnsi="Times New Roman" w:cs="Times New Roman"/>
          <w:color w:val="212121"/>
          <w:sz w:val="24"/>
          <w:szCs w:val="24"/>
        </w:rPr>
      </w:pPr>
      <w:r w:rsidRPr="00923972">
        <w:rPr>
          <w:rFonts w:ascii="Times New Roman" w:eastAsia="Times New Roman" w:hAnsi="Times New Roman" w:cs="Times New Roman"/>
          <w:b/>
          <w:color w:val="212121"/>
          <w:sz w:val="24"/>
          <w:szCs w:val="24"/>
        </w:rPr>
        <w:t>3)</w:t>
      </w:r>
      <w:r w:rsidR="006754E9" w:rsidRPr="00923972">
        <w:rPr>
          <w:rFonts w:ascii="Times New Roman" w:eastAsia="Times New Roman" w:hAnsi="Times New Roman" w:cs="Times New Roman"/>
          <w:b/>
          <w:color w:val="212121"/>
          <w:sz w:val="24"/>
          <w:szCs w:val="24"/>
        </w:rPr>
        <w:t xml:space="preserve"> </w:t>
      </w:r>
      <w:r w:rsidRPr="00923972">
        <w:rPr>
          <w:rFonts w:ascii="Times New Roman" w:eastAsia="Times New Roman" w:hAnsi="Times New Roman" w:cs="Times New Roman"/>
          <w:b/>
          <w:color w:val="212121"/>
          <w:sz w:val="24"/>
          <w:szCs w:val="24"/>
        </w:rPr>
        <w:t>Tasks:</w:t>
      </w:r>
      <w:r w:rsidRPr="00923972">
        <w:rPr>
          <w:rFonts w:ascii="Times New Roman" w:eastAsia="Times New Roman" w:hAnsi="Times New Roman" w:cs="Times New Roman"/>
          <w:color w:val="212121"/>
          <w:sz w:val="24"/>
          <w:szCs w:val="24"/>
        </w:rPr>
        <w:t xml:space="preserve"> Tasks are usually assigned by the professor to the students. They need to be completed on time.</w:t>
      </w:r>
    </w:p>
    <w:p w14:paraId="04607912" w14:textId="7770D1E3" w:rsidR="00E4620C" w:rsidRPr="00923972" w:rsidRDefault="00E4620C" w:rsidP="00E5099B">
      <w:pPr>
        <w:spacing w:line="480" w:lineRule="auto"/>
        <w:contextualSpacing/>
        <w:rPr>
          <w:rFonts w:ascii="Times New Roman" w:eastAsia="Times New Roman" w:hAnsi="Times New Roman" w:cs="Times New Roman"/>
          <w:color w:val="212121"/>
          <w:sz w:val="24"/>
          <w:szCs w:val="24"/>
        </w:rPr>
      </w:pPr>
      <w:r w:rsidRPr="00923972">
        <w:rPr>
          <w:rFonts w:ascii="Times New Roman" w:eastAsia="Times New Roman" w:hAnsi="Times New Roman" w:cs="Times New Roman"/>
          <w:b/>
          <w:color w:val="212121"/>
          <w:sz w:val="24"/>
          <w:szCs w:val="24"/>
        </w:rPr>
        <w:t>4)</w:t>
      </w:r>
      <w:r w:rsidR="006754E9" w:rsidRPr="00923972">
        <w:rPr>
          <w:rFonts w:ascii="Times New Roman" w:eastAsia="Times New Roman" w:hAnsi="Times New Roman" w:cs="Times New Roman"/>
          <w:b/>
          <w:color w:val="212121"/>
          <w:sz w:val="24"/>
          <w:szCs w:val="24"/>
        </w:rPr>
        <w:t xml:space="preserve"> </w:t>
      </w:r>
      <w:r w:rsidRPr="00923972">
        <w:rPr>
          <w:rFonts w:ascii="Times New Roman" w:eastAsia="Times New Roman" w:hAnsi="Times New Roman" w:cs="Times New Roman"/>
          <w:b/>
          <w:color w:val="212121"/>
          <w:sz w:val="24"/>
          <w:szCs w:val="24"/>
        </w:rPr>
        <w:t>Help:</w:t>
      </w:r>
      <w:r w:rsidR="00996B23" w:rsidRPr="00923972">
        <w:rPr>
          <w:rFonts w:ascii="Times New Roman" w:eastAsia="Times New Roman" w:hAnsi="Times New Roman" w:cs="Times New Roman"/>
          <w:color w:val="212121"/>
          <w:sz w:val="24"/>
          <w:szCs w:val="24"/>
        </w:rPr>
        <w:t xml:space="preserve"> This section </w:t>
      </w:r>
      <w:r w:rsidRPr="00923972">
        <w:rPr>
          <w:rFonts w:ascii="Times New Roman" w:eastAsia="Times New Roman" w:hAnsi="Times New Roman" w:cs="Times New Roman"/>
          <w:color w:val="212121"/>
          <w:sz w:val="24"/>
          <w:szCs w:val="24"/>
        </w:rPr>
        <w:t>includes the related videos and class notes for all the classes. Students</w:t>
      </w:r>
      <w:r w:rsidR="00996B23" w:rsidRPr="00923972">
        <w:rPr>
          <w:rFonts w:ascii="Times New Roman" w:eastAsia="Times New Roman" w:hAnsi="Times New Roman" w:cs="Times New Roman"/>
          <w:color w:val="212121"/>
          <w:sz w:val="24"/>
          <w:szCs w:val="24"/>
        </w:rPr>
        <w:t xml:space="preserve"> are addressed to post their questions or ideas here,</w:t>
      </w:r>
      <w:r w:rsidRPr="00923972">
        <w:rPr>
          <w:rFonts w:ascii="Times New Roman" w:eastAsia="Times New Roman" w:hAnsi="Times New Roman" w:cs="Times New Roman"/>
          <w:color w:val="212121"/>
          <w:sz w:val="24"/>
          <w:szCs w:val="24"/>
        </w:rPr>
        <w:t xml:space="preserve"> so </w:t>
      </w:r>
      <w:r w:rsidR="00996B23" w:rsidRPr="00923972">
        <w:rPr>
          <w:rFonts w:ascii="Times New Roman" w:eastAsia="Times New Roman" w:hAnsi="Times New Roman" w:cs="Times New Roman"/>
          <w:color w:val="212121"/>
          <w:sz w:val="24"/>
          <w:szCs w:val="24"/>
        </w:rPr>
        <w:t>t</w:t>
      </w:r>
      <w:r w:rsidRPr="00923972">
        <w:rPr>
          <w:rFonts w:ascii="Times New Roman" w:eastAsia="Times New Roman" w:hAnsi="Times New Roman" w:cs="Times New Roman"/>
          <w:color w:val="212121"/>
          <w:sz w:val="24"/>
          <w:szCs w:val="24"/>
        </w:rPr>
        <w:t>hey could either lear</w:t>
      </w:r>
      <w:r w:rsidR="00996B23" w:rsidRPr="00923972">
        <w:rPr>
          <w:rFonts w:ascii="Times New Roman" w:eastAsia="Times New Roman" w:hAnsi="Times New Roman" w:cs="Times New Roman"/>
          <w:color w:val="212121"/>
          <w:sz w:val="24"/>
          <w:szCs w:val="24"/>
        </w:rPr>
        <w:t>n from the professors or from their</w:t>
      </w:r>
      <w:r w:rsidRPr="00923972">
        <w:rPr>
          <w:rFonts w:ascii="Times New Roman" w:eastAsia="Times New Roman" w:hAnsi="Times New Roman" w:cs="Times New Roman"/>
          <w:color w:val="212121"/>
          <w:sz w:val="24"/>
          <w:szCs w:val="24"/>
        </w:rPr>
        <w:t xml:space="preserve"> peers.</w:t>
      </w:r>
    </w:p>
    <w:p w14:paraId="04607913" w14:textId="660F6E48" w:rsidR="00E4620C" w:rsidRPr="00923972" w:rsidRDefault="00E4620C" w:rsidP="00E5099B">
      <w:pPr>
        <w:spacing w:line="480" w:lineRule="auto"/>
        <w:contextualSpacing/>
        <w:rPr>
          <w:rFonts w:ascii="Times New Roman" w:eastAsia="Times New Roman" w:hAnsi="Times New Roman" w:cs="Times New Roman"/>
          <w:color w:val="212121"/>
          <w:sz w:val="24"/>
          <w:szCs w:val="24"/>
        </w:rPr>
      </w:pPr>
      <w:r w:rsidRPr="00923972">
        <w:rPr>
          <w:rFonts w:ascii="Times New Roman" w:eastAsia="Times New Roman" w:hAnsi="Times New Roman" w:cs="Times New Roman"/>
          <w:b/>
          <w:color w:val="212121"/>
          <w:sz w:val="24"/>
          <w:szCs w:val="24"/>
        </w:rPr>
        <w:t>5)</w:t>
      </w:r>
      <w:r w:rsidR="006754E9" w:rsidRPr="00923972">
        <w:rPr>
          <w:rFonts w:ascii="Times New Roman" w:eastAsia="Times New Roman" w:hAnsi="Times New Roman" w:cs="Times New Roman"/>
          <w:b/>
          <w:color w:val="212121"/>
          <w:sz w:val="24"/>
          <w:szCs w:val="24"/>
        </w:rPr>
        <w:t xml:space="preserve"> </w:t>
      </w:r>
      <w:r w:rsidRPr="00923972">
        <w:rPr>
          <w:rFonts w:ascii="Times New Roman" w:eastAsia="Times New Roman" w:hAnsi="Times New Roman" w:cs="Times New Roman"/>
          <w:b/>
          <w:color w:val="212121"/>
          <w:sz w:val="24"/>
          <w:szCs w:val="24"/>
        </w:rPr>
        <w:t>Discussion Board:</w:t>
      </w:r>
      <w:r w:rsidRPr="00923972">
        <w:rPr>
          <w:rFonts w:ascii="Times New Roman" w:eastAsia="Times New Roman" w:hAnsi="Times New Roman" w:cs="Times New Roman"/>
          <w:color w:val="212121"/>
          <w:sz w:val="24"/>
          <w:szCs w:val="24"/>
        </w:rPr>
        <w:t xml:space="preserve"> This thread is used to post questions and learn within a team. Given a project or a presentation, teams could discuss in this particular field.</w:t>
      </w:r>
    </w:p>
    <w:p w14:paraId="04607914" w14:textId="0E4BCAEC" w:rsidR="00E4620C" w:rsidRPr="00923972" w:rsidRDefault="00E4620C" w:rsidP="00E5099B">
      <w:pPr>
        <w:spacing w:line="480" w:lineRule="auto"/>
        <w:contextualSpacing/>
        <w:rPr>
          <w:rFonts w:ascii="Times New Roman" w:eastAsia="Times New Roman" w:hAnsi="Times New Roman" w:cs="Times New Roman"/>
          <w:color w:val="212121"/>
          <w:sz w:val="24"/>
          <w:szCs w:val="24"/>
        </w:rPr>
      </w:pPr>
      <w:r w:rsidRPr="00923972">
        <w:rPr>
          <w:rFonts w:ascii="Times New Roman" w:eastAsia="Times New Roman" w:hAnsi="Times New Roman" w:cs="Times New Roman"/>
          <w:b/>
          <w:color w:val="212121"/>
          <w:sz w:val="24"/>
          <w:szCs w:val="24"/>
        </w:rPr>
        <w:t>6)</w:t>
      </w:r>
      <w:r w:rsidR="006754E9" w:rsidRPr="00923972">
        <w:rPr>
          <w:rFonts w:ascii="Times New Roman" w:eastAsia="Times New Roman" w:hAnsi="Times New Roman" w:cs="Times New Roman"/>
          <w:b/>
          <w:color w:val="212121"/>
          <w:sz w:val="24"/>
          <w:szCs w:val="24"/>
        </w:rPr>
        <w:t xml:space="preserve"> </w:t>
      </w:r>
      <w:r w:rsidRPr="00923972">
        <w:rPr>
          <w:rFonts w:ascii="Times New Roman" w:eastAsia="Times New Roman" w:hAnsi="Times New Roman" w:cs="Times New Roman"/>
          <w:b/>
          <w:color w:val="212121"/>
          <w:sz w:val="24"/>
          <w:szCs w:val="24"/>
        </w:rPr>
        <w:t>Grades:</w:t>
      </w:r>
      <w:r w:rsidRPr="00923972">
        <w:rPr>
          <w:rFonts w:ascii="Times New Roman" w:eastAsia="Times New Roman" w:hAnsi="Times New Roman" w:cs="Times New Roman"/>
          <w:color w:val="212121"/>
          <w:sz w:val="24"/>
          <w:szCs w:val="24"/>
        </w:rPr>
        <w:t xml:space="preserve"> T</w:t>
      </w:r>
      <w:r w:rsidR="00996B23" w:rsidRPr="00923972">
        <w:rPr>
          <w:rFonts w:ascii="Times New Roman" w:eastAsia="Times New Roman" w:hAnsi="Times New Roman" w:cs="Times New Roman"/>
          <w:color w:val="212121"/>
          <w:sz w:val="24"/>
          <w:szCs w:val="24"/>
        </w:rPr>
        <w:t xml:space="preserve">his section is used to post </w:t>
      </w:r>
      <w:r w:rsidRPr="00923972">
        <w:rPr>
          <w:rFonts w:ascii="Times New Roman" w:eastAsia="Times New Roman" w:hAnsi="Times New Roman" w:cs="Times New Roman"/>
          <w:color w:val="212121"/>
          <w:sz w:val="24"/>
          <w:szCs w:val="24"/>
        </w:rPr>
        <w:t>grades</w:t>
      </w:r>
      <w:r w:rsidR="00996B23" w:rsidRPr="00923972">
        <w:rPr>
          <w:rFonts w:ascii="Times New Roman" w:eastAsia="Times New Roman" w:hAnsi="Times New Roman" w:cs="Times New Roman"/>
          <w:color w:val="212121"/>
          <w:sz w:val="24"/>
          <w:szCs w:val="24"/>
        </w:rPr>
        <w:t>,</w:t>
      </w:r>
      <w:r w:rsidRPr="00923972">
        <w:rPr>
          <w:rFonts w:ascii="Times New Roman" w:eastAsia="Times New Roman" w:hAnsi="Times New Roman" w:cs="Times New Roman"/>
          <w:color w:val="212121"/>
          <w:sz w:val="24"/>
          <w:szCs w:val="24"/>
        </w:rPr>
        <w:t xml:space="preserve"> which are given by the professor to the students of their respected courses.</w:t>
      </w:r>
    </w:p>
    <w:p w14:paraId="2F0627D4" w14:textId="0BDF5EFD" w:rsidR="00E5099B" w:rsidRPr="00923972" w:rsidRDefault="00E4620C" w:rsidP="00E5099B">
      <w:pPr>
        <w:spacing w:line="480" w:lineRule="auto"/>
        <w:contextualSpacing/>
        <w:rPr>
          <w:rFonts w:ascii="Times New Roman" w:eastAsia="Times New Roman" w:hAnsi="Times New Roman" w:cs="Times New Roman"/>
          <w:color w:val="212121"/>
          <w:sz w:val="24"/>
          <w:szCs w:val="24"/>
        </w:rPr>
      </w:pPr>
      <w:r w:rsidRPr="00923972">
        <w:rPr>
          <w:rFonts w:ascii="Times New Roman" w:eastAsia="Times New Roman" w:hAnsi="Times New Roman" w:cs="Times New Roman"/>
          <w:b/>
          <w:color w:val="212121"/>
          <w:sz w:val="24"/>
          <w:szCs w:val="24"/>
        </w:rPr>
        <w:t>7)</w:t>
      </w:r>
      <w:r w:rsidR="00996B23" w:rsidRPr="00923972">
        <w:rPr>
          <w:rFonts w:ascii="Times New Roman" w:eastAsia="Times New Roman" w:hAnsi="Times New Roman" w:cs="Times New Roman"/>
          <w:b/>
          <w:color w:val="212121"/>
          <w:sz w:val="24"/>
          <w:szCs w:val="24"/>
        </w:rPr>
        <w:t xml:space="preserve"> </w:t>
      </w:r>
      <w:r w:rsidRPr="00923972">
        <w:rPr>
          <w:rFonts w:ascii="Times New Roman" w:eastAsia="Times New Roman" w:hAnsi="Times New Roman" w:cs="Times New Roman"/>
          <w:b/>
          <w:color w:val="212121"/>
          <w:sz w:val="24"/>
          <w:szCs w:val="24"/>
        </w:rPr>
        <w:t>Calendars:</w:t>
      </w:r>
      <w:r w:rsidRPr="00923972">
        <w:rPr>
          <w:rFonts w:ascii="Times New Roman" w:eastAsia="Times New Roman" w:hAnsi="Times New Roman" w:cs="Times New Roman"/>
          <w:color w:val="212121"/>
          <w:sz w:val="24"/>
          <w:szCs w:val="24"/>
        </w:rPr>
        <w:t xml:space="preserve"> The calendar module is used </w:t>
      </w:r>
      <w:r w:rsidR="00996B23" w:rsidRPr="00923972">
        <w:rPr>
          <w:rFonts w:ascii="Times New Roman" w:eastAsia="Times New Roman" w:hAnsi="Times New Roman" w:cs="Times New Roman"/>
          <w:color w:val="212121"/>
          <w:sz w:val="24"/>
          <w:szCs w:val="24"/>
        </w:rPr>
        <w:t xml:space="preserve">as </w:t>
      </w:r>
      <w:r w:rsidRPr="00923972">
        <w:rPr>
          <w:rFonts w:ascii="Times New Roman" w:eastAsia="Times New Roman" w:hAnsi="Times New Roman" w:cs="Times New Roman"/>
          <w:color w:val="212121"/>
          <w:sz w:val="24"/>
          <w:szCs w:val="24"/>
        </w:rPr>
        <w:t>reminder</w:t>
      </w:r>
      <w:r w:rsidR="00996B23" w:rsidRPr="00923972">
        <w:rPr>
          <w:rFonts w:ascii="Times New Roman" w:eastAsia="Times New Roman" w:hAnsi="Times New Roman" w:cs="Times New Roman"/>
          <w:color w:val="212121"/>
          <w:sz w:val="24"/>
          <w:szCs w:val="24"/>
        </w:rPr>
        <w:t xml:space="preserve"> for assignments or tasks per</w:t>
      </w:r>
      <w:r w:rsidRPr="00923972">
        <w:rPr>
          <w:rFonts w:ascii="Times New Roman" w:eastAsia="Times New Roman" w:hAnsi="Times New Roman" w:cs="Times New Roman"/>
          <w:color w:val="212121"/>
          <w:sz w:val="24"/>
          <w:szCs w:val="24"/>
        </w:rPr>
        <w:t xml:space="preserve"> the</w:t>
      </w:r>
      <w:r w:rsidR="00996B23" w:rsidRPr="00923972">
        <w:rPr>
          <w:rFonts w:ascii="Times New Roman" w:eastAsia="Times New Roman" w:hAnsi="Times New Roman" w:cs="Times New Roman"/>
          <w:color w:val="212121"/>
          <w:sz w:val="24"/>
          <w:szCs w:val="24"/>
        </w:rPr>
        <w:t xml:space="preserve"> due</w:t>
      </w:r>
      <w:r w:rsidRPr="00923972">
        <w:rPr>
          <w:rFonts w:ascii="Times New Roman" w:eastAsia="Times New Roman" w:hAnsi="Times New Roman" w:cs="Times New Roman"/>
          <w:color w:val="212121"/>
          <w:sz w:val="24"/>
          <w:szCs w:val="24"/>
        </w:rPr>
        <w:t xml:space="preserve"> </w:t>
      </w:r>
      <w:r w:rsidR="00996B23" w:rsidRPr="00923972">
        <w:rPr>
          <w:rFonts w:ascii="Times New Roman" w:eastAsia="Times New Roman" w:hAnsi="Times New Roman" w:cs="Times New Roman"/>
          <w:color w:val="212121"/>
          <w:sz w:val="24"/>
          <w:szCs w:val="24"/>
        </w:rPr>
        <w:t>dates.</w:t>
      </w:r>
    </w:p>
    <w:p w14:paraId="0BF7C4B4" w14:textId="743CBA8E" w:rsidR="00252E84" w:rsidRPr="00923972" w:rsidRDefault="00252E84" w:rsidP="00E5099B">
      <w:pPr>
        <w:spacing w:line="480" w:lineRule="auto"/>
        <w:contextualSpacing/>
        <w:rPr>
          <w:rFonts w:ascii="Times New Roman" w:eastAsia="Times New Roman" w:hAnsi="Times New Roman" w:cs="Times New Roman"/>
          <w:b/>
          <w:color w:val="0070C0"/>
          <w:sz w:val="24"/>
          <w:szCs w:val="24"/>
          <w:u w:val="single"/>
        </w:rPr>
      </w:pPr>
    </w:p>
    <w:p w14:paraId="58CDC3E8" w14:textId="3878E9D8" w:rsidR="00923972" w:rsidRPr="00923972" w:rsidRDefault="00923972" w:rsidP="00E5099B">
      <w:pPr>
        <w:spacing w:line="480" w:lineRule="auto"/>
        <w:contextualSpacing/>
        <w:rPr>
          <w:rFonts w:ascii="Times New Roman" w:eastAsia="Times New Roman" w:hAnsi="Times New Roman" w:cs="Times New Roman"/>
          <w:b/>
          <w:color w:val="0070C0"/>
          <w:sz w:val="24"/>
          <w:szCs w:val="24"/>
          <w:u w:val="single"/>
        </w:rPr>
      </w:pPr>
    </w:p>
    <w:p w14:paraId="11AFC542" w14:textId="194065BF" w:rsidR="00923972" w:rsidRPr="00923972" w:rsidRDefault="00923972" w:rsidP="00E5099B">
      <w:pPr>
        <w:spacing w:line="480" w:lineRule="auto"/>
        <w:contextualSpacing/>
        <w:rPr>
          <w:rFonts w:ascii="Times New Roman" w:eastAsia="Times New Roman" w:hAnsi="Times New Roman" w:cs="Times New Roman"/>
          <w:b/>
          <w:color w:val="0070C0"/>
          <w:sz w:val="24"/>
          <w:szCs w:val="24"/>
          <w:u w:val="single"/>
        </w:rPr>
      </w:pPr>
    </w:p>
    <w:p w14:paraId="568C1086" w14:textId="6F8377A0" w:rsidR="00923972" w:rsidRPr="00923972" w:rsidRDefault="00923972" w:rsidP="00E5099B">
      <w:pPr>
        <w:spacing w:line="480" w:lineRule="auto"/>
        <w:contextualSpacing/>
        <w:rPr>
          <w:rFonts w:ascii="Times New Roman" w:eastAsia="Times New Roman" w:hAnsi="Times New Roman" w:cs="Times New Roman"/>
          <w:b/>
          <w:color w:val="0070C0"/>
          <w:sz w:val="24"/>
          <w:szCs w:val="24"/>
          <w:u w:val="single"/>
        </w:rPr>
      </w:pPr>
    </w:p>
    <w:p w14:paraId="2191248C" w14:textId="608B5FF8" w:rsidR="00923972" w:rsidRPr="00923972" w:rsidRDefault="00923972" w:rsidP="00E5099B">
      <w:pPr>
        <w:spacing w:line="480" w:lineRule="auto"/>
        <w:contextualSpacing/>
        <w:rPr>
          <w:rFonts w:ascii="Times New Roman" w:eastAsia="Times New Roman" w:hAnsi="Times New Roman" w:cs="Times New Roman"/>
          <w:b/>
          <w:color w:val="0070C0"/>
          <w:sz w:val="24"/>
          <w:szCs w:val="24"/>
          <w:u w:val="single"/>
        </w:rPr>
      </w:pPr>
    </w:p>
    <w:p w14:paraId="5DED94CB" w14:textId="77777777" w:rsidR="00923972" w:rsidRPr="00923972" w:rsidRDefault="00923972" w:rsidP="00E5099B">
      <w:pPr>
        <w:spacing w:line="480" w:lineRule="auto"/>
        <w:contextualSpacing/>
        <w:rPr>
          <w:rFonts w:ascii="Times New Roman" w:eastAsia="Times New Roman" w:hAnsi="Times New Roman" w:cs="Times New Roman"/>
          <w:b/>
          <w:color w:val="0070C0"/>
          <w:sz w:val="24"/>
          <w:szCs w:val="24"/>
          <w:u w:val="single"/>
        </w:rPr>
      </w:pPr>
    </w:p>
    <w:p w14:paraId="697B73A9" w14:textId="7C8F81E8" w:rsidR="00E5099B" w:rsidRPr="00923972" w:rsidRDefault="00252E84" w:rsidP="00E62591">
      <w:pPr>
        <w:spacing w:line="480" w:lineRule="auto"/>
        <w:contextualSpacing/>
        <w:rPr>
          <w:rFonts w:ascii="Times New Roman" w:eastAsia="Times New Roman" w:hAnsi="Times New Roman" w:cs="Times New Roman"/>
          <w:b/>
          <w:color w:val="0070C0"/>
          <w:sz w:val="24"/>
          <w:szCs w:val="24"/>
          <w:u w:val="single"/>
        </w:rPr>
      </w:pPr>
      <w:r w:rsidRPr="00923972">
        <w:rPr>
          <w:rFonts w:ascii="Times New Roman" w:eastAsia="Times New Roman" w:hAnsi="Times New Roman" w:cs="Times New Roman"/>
          <w:b/>
          <w:color w:val="0070C0"/>
          <w:sz w:val="24"/>
          <w:szCs w:val="24"/>
          <w:u w:val="single"/>
        </w:rPr>
        <w:lastRenderedPageBreak/>
        <w:t>3. A</w:t>
      </w:r>
      <w:r w:rsidR="00E5099B" w:rsidRPr="00923972">
        <w:rPr>
          <w:rFonts w:ascii="Times New Roman" w:eastAsia="Times New Roman" w:hAnsi="Times New Roman" w:cs="Times New Roman"/>
          <w:b/>
          <w:color w:val="0070C0"/>
          <w:sz w:val="24"/>
          <w:szCs w:val="24"/>
          <w:u w:val="single"/>
        </w:rPr>
        <w:t>ll functions, tasks you might be implementing.</w:t>
      </w:r>
    </w:p>
    <w:p w14:paraId="1A956C0E" w14:textId="27810B28" w:rsidR="00314CBC" w:rsidRPr="00923972" w:rsidRDefault="00314CBC" w:rsidP="00E62591">
      <w:pPr>
        <w:spacing w:before="100" w:beforeAutospacing="1" w:after="100" w:afterAutospacing="1"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noProof/>
          <w:color w:val="000000"/>
          <w:sz w:val="24"/>
          <w:szCs w:val="24"/>
        </w:rPr>
        <w:drawing>
          <wp:anchor distT="0" distB="0" distL="114300" distR="114300" simplePos="0" relativeHeight="251624448" behindDoc="0" locked="0" layoutInCell="1" allowOverlap="1" wp14:anchorId="785ECC20" wp14:editId="48FA7450">
            <wp:simplePos x="0" y="0"/>
            <wp:positionH relativeFrom="column">
              <wp:posOffset>0</wp:posOffset>
            </wp:positionH>
            <wp:positionV relativeFrom="paragraph">
              <wp:posOffset>53340</wp:posOffset>
            </wp:positionV>
            <wp:extent cx="2362200" cy="2438400"/>
            <wp:effectExtent l="0" t="0" r="0" b="0"/>
            <wp:wrapSquare wrapText="bothSides"/>
            <wp:docPr id="85" name="Picture 1" descr="https://help.blackboard.com/sites/default/files/bb_assets_embed/18000/original_my_tasks_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elp.blackboard.com/sites/default/files/bb_assets_embed/18000/original_my_tasks_modu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0"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3972">
        <w:rPr>
          <w:rFonts w:ascii="Times New Roman" w:eastAsia="Times New Roman" w:hAnsi="Times New Roman" w:cs="Times New Roman"/>
          <w:b/>
          <w:color w:val="000000"/>
          <w:sz w:val="24"/>
          <w:szCs w:val="24"/>
        </w:rPr>
        <w:t>My Tasks:</w:t>
      </w:r>
      <w:r w:rsidRPr="00923972">
        <w:rPr>
          <w:rFonts w:ascii="Times New Roman" w:eastAsia="Times New Roman" w:hAnsi="Times New Roman" w:cs="Times New Roman"/>
          <w:color w:val="000000"/>
          <w:sz w:val="24"/>
          <w:szCs w:val="24"/>
        </w:rPr>
        <w:t xml:space="preserve"> You can use the tasks tool to organize projects and activities, define task priority, and track students' task status. As an instructor, you add tasks to your course. You can allow students to manage their tasks from the </w:t>
      </w:r>
      <w:r w:rsidRPr="00923972">
        <w:rPr>
          <w:rFonts w:ascii="Times New Roman" w:eastAsia="Times New Roman" w:hAnsi="Times New Roman" w:cs="Times New Roman"/>
          <w:i/>
          <w:color w:val="000000"/>
          <w:sz w:val="24"/>
          <w:szCs w:val="24"/>
        </w:rPr>
        <w:t>My Tasks </w:t>
      </w:r>
      <w:r w:rsidRPr="00923972">
        <w:rPr>
          <w:rFonts w:ascii="Times New Roman" w:eastAsia="Times New Roman" w:hAnsi="Times New Roman" w:cs="Times New Roman"/>
          <w:color w:val="000000"/>
          <w:sz w:val="24"/>
          <w:szCs w:val="24"/>
        </w:rPr>
        <w:t>module</w:t>
      </w:r>
      <w:r w:rsidR="00E62591" w:rsidRPr="00923972">
        <w:rPr>
          <w:rFonts w:ascii="Times New Roman" w:eastAsia="Times New Roman" w:hAnsi="Times New Roman" w:cs="Times New Roman"/>
          <w:color w:val="000000"/>
          <w:sz w:val="24"/>
          <w:szCs w:val="24"/>
        </w:rPr>
        <w:t xml:space="preserve"> or a tool link in your course. </w:t>
      </w:r>
      <w:r w:rsidRPr="00923972">
        <w:rPr>
          <w:rFonts w:ascii="Times New Roman" w:eastAsia="Times New Roman" w:hAnsi="Times New Roman" w:cs="Times New Roman"/>
          <w:color w:val="000000"/>
          <w:sz w:val="24"/>
          <w:szCs w:val="24"/>
        </w:rPr>
        <w:t>You can create tasks and post them to the course Tasks page. Each student can post personal tasks to their own task pages. Task information is arranged in columns that display the priority, task name, status, and due date.</w:t>
      </w:r>
      <w:r w:rsidR="00E62591" w:rsidRPr="00923972">
        <w:rPr>
          <w:rFonts w:ascii="Times New Roman" w:eastAsia="Times New Roman" w:hAnsi="Times New Roman" w:cs="Times New Roman"/>
          <w:color w:val="000000"/>
          <w:sz w:val="24"/>
          <w:szCs w:val="24"/>
        </w:rPr>
        <w:t xml:space="preserve"> </w:t>
      </w:r>
      <w:r w:rsidRPr="00923972">
        <w:rPr>
          <w:rFonts w:ascii="Times New Roman" w:eastAsia="Times New Roman" w:hAnsi="Times New Roman" w:cs="Times New Roman"/>
          <w:color w:val="000000"/>
          <w:sz w:val="24"/>
          <w:szCs w:val="24"/>
        </w:rPr>
        <w:t>Tasks are also available as a course group tool for tasks that are specific to a smaller group within your course.</w:t>
      </w:r>
    </w:p>
    <w:p w14:paraId="6AEA12C8" w14:textId="77777777" w:rsidR="00E62591" w:rsidRPr="00923972" w:rsidRDefault="00E62591" w:rsidP="00E62591">
      <w:pPr>
        <w:spacing w:before="100" w:beforeAutospacing="1" w:after="100" w:afterAutospacing="1" w:line="480" w:lineRule="auto"/>
        <w:contextualSpacing/>
        <w:rPr>
          <w:rFonts w:ascii="Times New Roman" w:eastAsia="Times New Roman" w:hAnsi="Times New Roman" w:cs="Times New Roman"/>
          <w:color w:val="000000"/>
          <w:sz w:val="24"/>
          <w:szCs w:val="24"/>
        </w:rPr>
      </w:pPr>
    </w:p>
    <w:p w14:paraId="00AA7C4B" w14:textId="73427B33" w:rsidR="00314CBC" w:rsidRPr="00923972" w:rsidRDefault="00314CBC" w:rsidP="00E62591">
      <w:pPr>
        <w:spacing w:before="100" w:beforeAutospacing="1" w:after="100" w:afterAutospacing="1"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b/>
          <w:color w:val="000000"/>
          <w:sz w:val="24"/>
          <w:szCs w:val="24"/>
        </w:rPr>
        <w:t>Modules</w:t>
      </w:r>
      <w:r w:rsidR="00E62591" w:rsidRPr="00923972">
        <w:rPr>
          <w:rFonts w:ascii="Times New Roman" w:eastAsia="Times New Roman" w:hAnsi="Times New Roman" w:cs="Times New Roman"/>
          <w:color w:val="000000"/>
          <w:sz w:val="24"/>
          <w:szCs w:val="24"/>
        </w:rPr>
        <w:t>: Modules</w:t>
      </w:r>
      <w:r w:rsidRPr="00923972">
        <w:rPr>
          <w:rFonts w:ascii="Times New Roman" w:eastAsia="Times New Roman" w:hAnsi="Times New Roman" w:cs="Times New Roman"/>
          <w:color w:val="000000"/>
          <w:sz w:val="24"/>
          <w:szCs w:val="24"/>
        </w:rPr>
        <w:t xml:space="preserve"> contain information about what's happening in your courses, and you may be able to access commonly used tools. Examples of modules include </w:t>
      </w:r>
      <w:r w:rsidRPr="00923972">
        <w:rPr>
          <w:rFonts w:ascii="Times New Roman" w:eastAsia="Times New Roman" w:hAnsi="Times New Roman" w:cs="Times New Roman"/>
          <w:i/>
          <w:color w:val="000000"/>
          <w:sz w:val="24"/>
          <w:szCs w:val="24"/>
        </w:rPr>
        <w:t>My Announcements, What's New, and Cal</w:t>
      </w:r>
      <w:r w:rsidR="00E62591" w:rsidRPr="00923972">
        <w:rPr>
          <w:rFonts w:ascii="Times New Roman" w:eastAsia="Times New Roman" w:hAnsi="Times New Roman" w:cs="Times New Roman"/>
          <w:i/>
          <w:color w:val="000000"/>
          <w:sz w:val="24"/>
          <w:szCs w:val="24"/>
        </w:rPr>
        <w:t>enda</w:t>
      </w:r>
      <w:r w:rsidRPr="00923972">
        <w:rPr>
          <w:rFonts w:ascii="Times New Roman" w:eastAsia="Times New Roman" w:hAnsi="Times New Roman" w:cs="Times New Roman"/>
          <w:i/>
          <w:color w:val="000000"/>
          <w:sz w:val="24"/>
          <w:szCs w:val="24"/>
        </w:rPr>
        <w:t>r</w:t>
      </w:r>
      <w:r w:rsidRPr="00923972">
        <w:rPr>
          <w:rFonts w:ascii="Times New Roman" w:eastAsia="Times New Roman" w:hAnsi="Times New Roman" w:cs="Times New Roman"/>
          <w:color w:val="000000"/>
          <w:sz w:val="24"/>
          <w:szCs w:val="24"/>
        </w:rPr>
        <w:t>. You may be allowed to minimize or remove modules, but your institution can require some modules to appear. You may also be allowed to edit the settings for some modules.</w:t>
      </w:r>
      <w:r w:rsidR="00E62591" w:rsidRPr="00923972">
        <w:rPr>
          <w:rFonts w:ascii="Times New Roman" w:eastAsia="Times New Roman" w:hAnsi="Times New Roman" w:cs="Times New Roman"/>
          <w:color w:val="000000"/>
          <w:sz w:val="24"/>
          <w:szCs w:val="24"/>
        </w:rPr>
        <w:t xml:space="preserve"> </w:t>
      </w:r>
      <w:r w:rsidRPr="00923972">
        <w:rPr>
          <w:rFonts w:ascii="Times New Roman" w:eastAsia="Times New Roman" w:hAnsi="Times New Roman" w:cs="Times New Roman"/>
          <w:color w:val="000000"/>
          <w:sz w:val="24"/>
          <w:szCs w:val="24"/>
        </w:rPr>
        <w:t>Modules can appear on the My Institution tab or on course module pages you add to courses, such as the Home Page.</w:t>
      </w:r>
      <w:r w:rsidR="00E62591" w:rsidRPr="00923972">
        <w:rPr>
          <w:rFonts w:ascii="Times New Roman" w:eastAsia="Times New Roman" w:hAnsi="Times New Roman" w:cs="Times New Roman"/>
          <w:color w:val="000000"/>
          <w:sz w:val="24"/>
          <w:szCs w:val="24"/>
        </w:rPr>
        <w:t xml:space="preserve"> </w:t>
      </w:r>
      <w:r w:rsidRPr="00923972">
        <w:rPr>
          <w:rFonts w:ascii="Times New Roman" w:eastAsia="Times New Roman" w:hAnsi="Times New Roman" w:cs="Times New Roman"/>
          <w:color w:val="000000"/>
          <w:sz w:val="24"/>
          <w:szCs w:val="24"/>
        </w:rPr>
        <w:t>The system generates the information in each module. You can't add your own content to module pages.</w:t>
      </w:r>
    </w:p>
    <w:p w14:paraId="5F729FB0" w14:textId="77777777" w:rsidR="00E62591" w:rsidRPr="00923972" w:rsidRDefault="00E62591" w:rsidP="00E62591">
      <w:pPr>
        <w:spacing w:before="100" w:beforeAutospacing="1" w:after="100" w:afterAutospacing="1" w:line="480" w:lineRule="auto"/>
        <w:contextualSpacing/>
        <w:outlineLvl w:val="1"/>
        <w:rPr>
          <w:rFonts w:ascii="Times New Roman" w:eastAsia="Times New Roman" w:hAnsi="Times New Roman" w:cs="Times New Roman"/>
          <w:b/>
          <w:color w:val="000000"/>
          <w:sz w:val="24"/>
          <w:szCs w:val="24"/>
        </w:rPr>
      </w:pPr>
      <w:bookmarkStart w:id="1" w:name="_Toc493968880"/>
    </w:p>
    <w:p w14:paraId="65C2CF52" w14:textId="1D3A34BA" w:rsidR="00314CBC" w:rsidRPr="00923972" w:rsidRDefault="00952B70" w:rsidP="00E62591">
      <w:pPr>
        <w:spacing w:before="100" w:beforeAutospacing="1" w:after="100" w:afterAutospacing="1" w:line="480" w:lineRule="auto"/>
        <w:contextualSpacing/>
        <w:outlineLvl w:val="1"/>
        <w:rPr>
          <w:rFonts w:ascii="Times New Roman" w:eastAsia="Times New Roman" w:hAnsi="Times New Roman" w:cs="Times New Roman"/>
          <w:color w:val="000000"/>
          <w:sz w:val="24"/>
          <w:szCs w:val="24"/>
        </w:rPr>
      </w:pPr>
      <w:r w:rsidRPr="00923972">
        <w:rPr>
          <w:rFonts w:ascii="Times New Roman" w:eastAsia="Times New Roman" w:hAnsi="Times New Roman" w:cs="Times New Roman"/>
          <w:noProof/>
          <w:color w:val="000000"/>
          <w:sz w:val="24"/>
          <w:szCs w:val="24"/>
        </w:rPr>
        <w:lastRenderedPageBreak/>
        <w:drawing>
          <wp:anchor distT="0" distB="0" distL="114300" distR="114300" simplePos="0" relativeHeight="251631616" behindDoc="0" locked="0" layoutInCell="1" allowOverlap="1" wp14:anchorId="628DAA28" wp14:editId="09E3EFD9">
            <wp:simplePos x="0" y="0"/>
            <wp:positionH relativeFrom="column">
              <wp:posOffset>38100</wp:posOffset>
            </wp:positionH>
            <wp:positionV relativeFrom="paragraph">
              <wp:posOffset>750570</wp:posOffset>
            </wp:positionV>
            <wp:extent cx="5905500" cy="4126230"/>
            <wp:effectExtent l="0" t="0" r="0" b="7620"/>
            <wp:wrapSquare wrapText="bothSides"/>
            <wp:docPr id="86" name="Picture 9" descr="https://help.blackboard.com/sites/default/files/bb_assets_embed/18000/my_institution_tab_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elp.blackboard.com/sites/default/files/bb_assets_embed/18000/my_institution_tab_module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05500" cy="4126230"/>
                    </a:xfrm>
                    <a:prstGeom prst="rect">
                      <a:avLst/>
                    </a:prstGeom>
                    <a:noFill/>
                    <a:ln>
                      <a:noFill/>
                    </a:ln>
                  </pic:spPr>
                </pic:pic>
              </a:graphicData>
            </a:graphic>
            <wp14:sizeRelH relativeFrom="page">
              <wp14:pctWidth>0</wp14:pctWidth>
            </wp14:sizeRelH>
            <wp14:sizeRelV relativeFrom="page">
              <wp14:pctHeight>0</wp14:pctHeight>
            </wp14:sizeRelV>
          </wp:anchor>
        </w:drawing>
      </w:r>
      <w:r w:rsidR="00314CBC" w:rsidRPr="00923972">
        <w:rPr>
          <w:rFonts w:ascii="Times New Roman" w:eastAsia="Times New Roman" w:hAnsi="Times New Roman" w:cs="Times New Roman"/>
          <w:b/>
          <w:color w:val="000000"/>
          <w:sz w:val="24"/>
          <w:szCs w:val="24"/>
        </w:rPr>
        <w:t>My Institution tab modules</w:t>
      </w:r>
      <w:bookmarkEnd w:id="1"/>
      <w:r w:rsidR="00E62591" w:rsidRPr="00923972">
        <w:rPr>
          <w:rFonts w:ascii="Times New Roman" w:eastAsia="Times New Roman" w:hAnsi="Times New Roman" w:cs="Times New Roman"/>
          <w:b/>
          <w:color w:val="000000"/>
          <w:sz w:val="24"/>
          <w:szCs w:val="24"/>
        </w:rPr>
        <w:t xml:space="preserve">: </w:t>
      </w:r>
      <w:r w:rsidR="00314CBC" w:rsidRPr="00923972">
        <w:rPr>
          <w:rFonts w:ascii="Times New Roman" w:eastAsia="Times New Roman" w:hAnsi="Times New Roman" w:cs="Times New Roman"/>
          <w:color w:val="000000"/>
          <w:sz w:val="24"/>
          <w:szCs w:val="24"/>
        </w:rPr>
        <w:t>Modules on the </w:t>
      </w:r>
      <w:r w:rsidR="00314CBC" w:rsidRPr="00923972">
        <w:rPr>
          <w:rFonts w:ascii="Times New Roman" w:eastAsia="Times New Roman" w:hAnsi="Times New Roman" w:cs="Times New Roman"/>
          <w:i/>
          <w:color w:val="000000"/>
          <w:sz w:val="24"/>
          <w:szCs w:val="24"/>
        </w:rPr>
        <w:t>My Institution</w:t>
      </w:r>
      <w:r w:rsidR="00314CBC" w:rsidRPr="00923972">
        <w:rPr>
          <w:rFonts w:ascii="Times New Roman" w:eastAsia="Times New Roman" w:hAnsi="Times New Roman" w:cs="Times New Roman"/>
          <w:color w:val="000000"/>
          <w:sz w:val="24"/>
          <w:szCs w:val="24"/>
        </w:rPr>
        <w:t> tab collect information from all your courses to give you a total picture of news and activity for your courses.</w:t>
      </w:r>
    </w:p>
    <w:p w14:paraId="0928A215" w14:textId="42DC6C79" w:rsidR="00E62591" w:rsidRPr="00923972" w:rsidRDefault="00E62591" w:rsidP="00E62591">
      <w:pPr>
        <w:spacing w:after="0" w:line="480" w:lineRule="auto"/>
        <w:contextualSpacing/>
        <w:rPr>
          <w:rFonts w:ascii="Times New Roman" w:eastAsia="Times New Roman" w:hAnsi="Times New Roman" w:cs="Times New Roman"/>
          <w:b/>
          <w:color w:val="000000"/>
          <w:sz w:val="24"/>
          <w:szCs w:val="24"/>
        </w:rPr>
      </w:pPr>
      <w:bookmarkStart w:id="2" w:name="_Toc493968881"/>
    </w:p>
    <w:p w14:paraId="2F1704E1" w14:textId="6DA02B55" w:rsidR="00314CBC" w:rsidRPr="00923972" w:rsidRDefault="00314CBC" w:rsidP="00E62591">
      <w:pPr>
        <w:spacing w:after="0"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b/>
          <w:color w:val="000000"/>
          <w:sz w:val="24"/>
          <w:szCs w:val="24"/>
        </w:rPr>
        <w:t>Course module pages</w:t>
      </w:r>
      <w:bookmarkEnd w:id="2"/>
      <w:r w:rsidR="00E62591" w:rsidRPr="00923972">
        <w:rPr>
          <w:rFonts w:ascii="Times New Roman" w:eastAsia="Times New Roman" w:hAnsi="Times New Roman" w:cs="Times New Roman"/>
          <w:b/>
          <w:color w:val="000000"/>
          <w:sz w:val="24"/>
          <w:szCs w:val="24"/>
        </w:rPr>
        <w:t xml:space="preserve">: </w:t>
      </w:r>
      <w:r w:rsidRPr="00923972">
        <w:rPr>
          <w:rFonts w:ascii="Times New Roman" w:eastAsia="Times New Roman" w:hAnsi="Times New Roman" w:cs="Times New Roman"/>
          <w:color w:val="000000"/>
          <w:sz w:val="24"/>
          <w:szCs w:val="24"/>
        </w:rPr>
        <w:t>By default, y</w:t>
      </w:r>
      <w:r w:rsidR="00E62591" w:rsidRPr="00923972">
        <w:rPr>
          <w:rFonts w:ascii="Times New Roman" w:eastAsia="Times New Roman" w:hAnsi="Times New Roman" w:cs="Times New Roman"/>
          <w:color w:val="000000"/>
          <w:sz w:val="24"/>
          <w:szCs w:val="24"/>
        </w:rPr>
        <w:t>our o</w:t>
      </w:r>
      <w:r w:rsidRPr="00923972">
        <w:rPr>
          <w:rFonts w:ascii="Times New Roman" w:eastAsia="Times New Roman" w:hAnsi="Times New Roman" w:cs="Times New Roman"/>
          <w:color w:val="000000"/>
          <w:sz w:val="24"/>
          <w:szCs w:val="24"/>
        </w:rPr>
        <w:t>riginal course includes a </w:t>
      </w:r>
      <w:r w:rsidRPr="00923972">
        <w:rPr>
          <w:rFonts w:ascii="Times New Roman" w:eastAsia="Times New Roman" w:hAnsi="Times New Roman" w:cs="Times New Roman"/>
          <w:i/>
          <w:color w:val="000000"/>
          <w:sz w:val="24"/>
          <w:szCs w:val="24"/>
        </w:rPr>
        <w:t>Home Page</w:t>
      </w:r>
      <w:r w:rsidRPr="00923972">
        <w:rPr>
          <w:rFonts w:ascii="Times New Roman" w:eastAsia="Times New Roman" w:hAnsi="Times New Roman" w:cs="Times New Roman"/>
          <w:color w:val="000000"/>
          <w:sz w:val="24"/>
          <w:szCs w:val="24"/>
        </w:rPr>
        <w:t> on the course menu. The </w:t>
      </w:r>
      <w:r w:rsidRPr="00923972">
        <w:rPr>
          <w:rFonts w:ascii="Times New Roman" w:eastAsia="Times New Roman" w:hAnsi="Times New Roman" w:cs="Times New Roman"/>
          <w:i/>
          <w:color w:val="000000"/>
          <w:sz w:val="24"/>
          <w:szCs w:val="24"/>
        </w:rPr>
        <w:t>Home Page</w:t>
      </w:r>
      <w:r w:rsidRPr="00923972">
        <w:rPr>
          <w:rFonts w:ascii="Times New Roman" w:eastAsia="Times New Roman" w:hAnsi="Times New Roman" w:cs="Times New Roman"/>
          <w:color w:val="000000"/>
          <w:sz w:val="24"/>
          <w:szCs w:val="24"/>
        </w:rPr>
        <w:t> is a course module page. You can rename or delete this page, and create other course module pages. You also choose which modules appear.</w:t>
      </w:r>
      <w:r w:rsidR="00E62591" w:rsidRPr="00923972">
        <w:rPr>
          <w:rFonts w:ascii="Times New Roman" w:eastAsia="Times New Roman" w:hAnsi="Times New Roman" w:cs="Times New Roman"/>
          <w:color w:val="000000"/>
          <w:sz w:val="24"/>
          <w:szCs w:val="24"/>
        </w:rPr>
        <w:t xml:space="preserve"> </w:t>
      </w:r>
      <w:r w:rsidRPr="00923972">
        <w:rPr>
          <w:rFonts w:ascii="Times New Roman" w:eastAsia="Times New Roman" w:hAnsi="Times New Roman" w:cs="Times New Roman"/>
          <w:color w:val="000000"/>
          <w:sz w:val="24"/>
          <w:szCs w:val="24"/>
        </w:rPr>
        <w:t>Course module pages contain details about new content and due dates for the course you're in.</w:t>
      </w:r>
    </w:p>
    <w:p w14:paraId="559467B7" w14:textId="34BD7239" w:rsidR="00314CBC" w:rsidRPr="00923972" w:rsidRDefault="00314CBC" w:rsidP="00E62591">
      <w:pPr>
        <w:spacing w:before="100" w:beforeAutospacing="1" w:after="100" w:afterAutospacing="1" w:line="480" w:lineRule="auto"/>
        <w:contextualSpacing/>
        <w:outlineLvl w:val="1"/>
        <w:rPr>
          <w:rFonts w:ascii="Times New Roman" w:eastAsia="Times New Roman" w:hAnsi="Times New Roman" w:cs="Times New Roman"/>
          <w:color w:val="000000"/>
          <w:sz w:val="24"/>
          <w:szCs w:val="24"/>
        </w:rPr>
      </w:pPr>
      <w:bookmarkStart w:id="3" w:name="_Toc493968882"/>
      <w:r w:rsidRPr="00923972">
        <w:rPr>
          <w:rFonts w:ascii="Times New Roman" w:eastAsia="Times New Roman" w:hAnsi="Times New Roman" w:cs="Times New Roman"/>
          <w:b/>
          <w:color w:val="000000"/>
          <w:sz w:val="24"/>
          <w:szCs w:val="24"/>
        </w:rPr>
        <w:t xml:space="preserve">What's New </w:t>
      </w:r>
      <w:r w:rsidR="00952B70" w:rsidRPr="00923972">
        <w:rPr>
          <w:rFonts w:ascii="Times New Roman" w:eastAsia="Times New Roman" w:hAnsi="Times New Roman" w:cs="Times New Roman"/>
          <w:b/>
          <w:color w:val="000000"/>
          <w:sz w:val="24"/>
          <w:szCs w:val="24"/>
        </w:rPr>
        <w:t>module</w:t>
      </w:r>
      <w:bookmarkEnd w:id="3"/>
      <w:r w:rsidR="00E62591" w:rsidRPr="00923972">
        <w:rPr>
          <w:rFonts w:ascii="Times New Roman" w:eastAsia="Times New Roman" w:hAnsi="Times New Roman" w:cs="Times New Roman"/>
          <w:b/>
          <w:color w:val="000000"/>
          <w:sz w:val="24"/>
          <w:szCs w:val="24"/>
        </w:rPr>
        <w:t xml:space="preserve">: </w:t>
      </w:r>
      <w:r w:rsidRPr="00923972">
        <w:rPr>
          <w:rFonts w:ascii="Times New Roman" w:eastAsia="Times New Roman" w:hAnsi="Times New Roman" w:cs="Times New Roman"/>
          <w:color w:val="000000"/>
          <w:sz w:val="24"/>
          <w:szCs w:val="24"/>
        </w:rPr>
        <w:t>The What's New module reports on additions and changes to course content. The module displays the number of new items for each content type and provides links to them in your courses. The module shows items within the last seven days.</w:t>
      </w:r>
    </w:p>
    <w:p w14:paraId="395BBDC2" w14:textId="77777777" w:rsidR="00314CBC" w:rsidRPr="00923972" w:rsidRDefault="00314CBC" w:rsidP="00E62591">
      <w:pPr>
        <w:spacing w:before="100" w:beforeAutospacing="1" w:after="100" w:afterAutospacing="1"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These content types are reported in the module:</w:t>
      </w:r>
    </w:p>
    <w:p w14:paraId="0F8B92FF" w14:textId="77777777" w:rsidR="00314CBC" w:rsidRPr="00923972" w:rsidRDefault="00314CBC" w:rsidP="00E62591">
      <w:pPr>
        <w:numPr>
          <w:ilvl w:val="0"/>
          <w:numId w:val="2"/>
        </w:numPr>
        <w:spacing w:before="75" w:after="75"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Tests and surveys</w:t>
      </w:r>
    </w:p>
    <w:p w14:paraId="7892FA1B" w14:textId="77777777" w:rsidR="00314CBC" w:rsidRPr="00923972" w:rsidRDefault="00314CBC" w:rsidP="00E62591">
      <w:pPr>
        <w:numPr>
          <w:ilvl w:val="0"/>
          <w:numId w:val="2"/>
        </w:numPr>
        <w:spacing w:before="75" w:after="75"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lastRenderedPageBreak/>
        <w:t>Assignments</w:t>
      </w:r>
    </w:p>
    <w:p w14:paraId="3991C3DD" w14:textId="77777777" w:rsidR="00314CBC" w:rsidRPr="00923972" w:rsidRDefault="00314CBC" w:rsidP="00E62591">
      <w:pPr>
        <w:numPr>
          <w:ilvl w:val="0"/>
          <w:numId w:val="2"/>
        </w:numPr>
        <w:spacing w:before="75" w:after="75"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Blogs</w:t>
      </w:r>
    </w:p>
    <w:p w14:paraId="2813B80C" w14:textId="77777777" w:rsidR="00314CBC" w:rsidRPr="00923972" w:rsidRDefault="00314CBC" w:rsidP="00E62591">
      <w:pPr>
        <w:numPr>
          <w:ilvl w:val="0"/>
          <w:numId w:val="2"/>
        </w:numPr>
        <w:spacing w:before="75" w:after="75"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Content</w:t>
      </w:r>
    </w:p>
    <w:p w14:paraId="17887822" w14:textId="77777777" w:rsidR="00314CBC" w:rsidRPr="00923972" w:rsidRDefault="00314CBC" w:rsidP="00E62591">
      <w:pPr>
        <w:numPr>
          <w:ilvl w:val="0"/>
          <w:numId w:val="2"/>
        </w:numPr>
        <w:spacing w:before="75" w:after="75"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Discussion posts</w:t>
      </w:r>
    </w:p>
    <w:p w14:paraId="697566AC" w14:textId="77777777" w:rsidR="00314CBC" w:rsidRPr="00923972" w:rsidRDefault="00314CBC" w:rsidP="00E62591">
      <w:pPr>
        <w:numPr>
          <w:ilvl w:val="0"/>
          <w:numId w:val="2"/>
        </w:numPr>
        <w:spacing w:before="75" w:after="75"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Course messages</w:t>
      </w:r>
    </w:p>
    <w:p w14:paraId="57F0C8C6" w14:textId="77777777" w:rsidR="00314CBC" w:rsidRPr="00923972" w:rsidRDefault="00314CBC" w:rsidP="00E62591">
      <w:pPr>
        <w:spacing w:before="100" w:beforeAutospacing="1" w:after="100" w:afterAutospacing="1"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The What's New module reports changes once a day. You can see what has changed the first time you log in for the day. Changes made after you log in don't appear in the module until the next day unless you select Refresh in the Actions menu.</w:t>
      </w:r>
    </w:p>
    <w:p w14:paraId="4B532A2C" w14:textId="00D794E8" w:rsidR="00314CBC" w:rsidRPr="00923972" w:rsidRDefault="00314CBC" w:rsidP="00E62591">
      <w:pPr>
        <w:spacing w:before="100" w:beforeAutospacing="1" w:after="100" w:afterAutospacing="1"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b/>
          <w:color w:val="000000"/>
          <w:sz w:val="24"/>
          <w:szCs w:val="24"/>
        </w:rPr>
        <w:t>To Do module</w:t>
      </w:r>
      <w:r w:rsidR="00952B70" w:rsidRPr="00923972">
        <w:rPr>
          <w:rFonts w:ascii="Times New Roman" w:eastAsia="Times New Roman" w:hAnsi="Times New Roman" w:cs="Times New Roman"/>
          <w:b/>
          <w:color w:val="000000"/>
          <w:sz w:val="24"/>
          <w:szCs w:val="24"/>
        </w:rPr>
        <w:t>:</w:t>
      </w:r>
      <w:r w:rsidRPr="00923972">
        <w:rPr>
          <w:rFonts w:ascii="Times New Roman" w:eastAsia="Times New Roman" w:hAnsi="Times New Roman" w:cs="Times New Roman"/>
          <w:color w:val="000000"/>
          <w:sz w:val="24"/>
          <w:szCs w:val="24"/>
        </w:rPr>
        <w:t xml:space="preserve"> </w:t>
      </w:r>
      <w:r w:rsidR="00952B70" w:rsidRPr="00923972">
        <w:rPr>
          <w:rFonts w:ascii="Times New Roman" w:eastAsia="Times New Roman" w:hAnsi="Times New Roman" w:cs="Times New Roman"/>
          <w:color w:val="000000"/>
          <w:sz w:val="24"/>
          <w:szCs w:val="24"/>
        </w:rPr>
        <w:t xml:space="preserve">The To Do module </w:t>
      </w:r>
      <w:r w:rsidRPr="00923972">
        <w:rPr>
          <w:rFonts w:ascii="Times New Roman" w:eastAsia="Times New Roman" w:hAnsi="Times New Roman" w:cs="Times New Roman"/>
          <w:color w:val="000000"/>
          <w:sz w:val="24"/>
          <w:szCs w:val="24"/>
        </w:rPr>
        <w:t>provides a chronological listing of upcoming due dates. This module is divided into </w:t>
      </w:r>
      <w:r w:rsidRPr="00923972">
        <w:rPr>
          <w:rFonts w:ascii="Times New Roman" w:eastAsia="Times New Roman" w:hAnsi="Times New Roman" w:cs="Times New Roman"/>
          <w:i/>
          <w:color w:val="000000"/>
          <w:sz w:val="24"/>
          <w:szCs w:val="24"/>
        </w:rPr>
        <w:t>What's Past Due</w:t>
      </w:r>
      <w:r w:rsidRPr="00923972">
        <w:rPr>
          <w:rFonts w:ascii="Times New Roman" w:eastAsia="Times New Roman" w:hAnsi="Times New Roman" w:cs="Times New Roman"/>
          <w:color w:val="000000"/>
          <w:sz w:val="24"/>
          <w:szCs w:val="24"/>
        </w:rPr>
        <w:t> and </w:t>
      </w:r>
      <w:r w:rsidRPr="00923972">
        <w:rPr>
          <w:rFonts w:ascii="Times New Roman" w:eastAsia="Times New Roman" w:hAnsi="Times New Roman" w:cs="Times New Roman"/>
          <w:i/>
          <w:color w:val="000000"/>
          <w:sz w:val="24"/>
          <w:szCs w:val="24"/>
        </w:rPr>
        <w:t>What's Due</w:t>
      </w:r>
      <w:r w:rsidRPr="00923972">
        <w:rPr>
          <w:rFonts w:ascii="Times New Roman" w:eastAsia="Times New Roman" w:hAnsi="Times New Roman" w:cs="Times New Roman"/>
          <w:color w:val="000000"/>
          <w:sz w:val="24"/>
          <w:szCs w:val="24"/>
        </w:rPr>
        <w:t>.</w:t>
      </w:r>
    </w:p>
    <w:p w14:paraId="5085B672" w14:textId="34C14DFC" w:rsidR="00314CBC" w:rsidRPr="00923972" w:rsidRDefault="00314CBC" w:rsidP="00E62591">
      <w:pPr>
        <w:spacing w:before="100" w:beforeAutospacing="1" w:after="100" w:afterAutospacing="1" w:line="480" w:lineRule="auto"/>
        <w:contextualSpacing/>
        <w:rPr>
          <w:rFonts w:ascii="Times New Roman" w:eastAsia="Times New Roman" w:hAnsi="Times New Roman" w:cs="Times New Roman"/>
          <w:b/>
          <w:i/>
          <w:iCs/>
          <w:color w:val="000000"/>
          <w:sz w:val="24"/>
          <w:szCs w:val="24"/>
        </w:rPr>
      </w:pPr>
      <w:r w:rsidRPr="00923972">
        <w:rPr>
          <w:rFonts w:ascii="Times New Roman" w:eastAsia="Times New Roman" w:hAnsi="Times New Roman" w:cs="Times New Roman"/>
          <w:b/>
          <w:i/>
          <w:iCs/>
          <w:color w:val="000000"/>
          <w:sz w:val="24"/>
          <w:szCs w:val="24"/>
        </w:rPr>
        <w:t>The To Do module isn't the same as </w:t>
      </w:r>
      <w:r w:rsidRPr="00923972">
        <w:rPr>
          <w:rFonts w:ascii="Times New Roman" w:eastAsia="Times New Roman" w:hAnsi="Times New Roman" w:cs="Times New Roman"/>
          <w:b/>
          <w:i/>
          <w:iCs/>
          <w:color w:val="000000"/>
          <w:sz w:val="24"/>
          <w:szCs w:val="24"/>
          <w:u w:val="single"/>
        </w:rPr>
        <w:t>the tasks tool</w:t>
      </w:r>
      <w:r w:rsidRPr="00923972">
        <w:rPr>
          <w:rFonts w:ascii="Times New Roman" w:eastAsia="Times New Roman" w:hAnsi="Times New Roman" w:cs="Times New Roman"/>
          <w:b/>
          <w:i/>
          <w:iCs/>
          <w:color w:val="000000"/>
          <w:sz w:val="24"/>
          <w:szCs w:val="24"/>
        </w:rPr>
        <w:t>.</w:t>
      </w:r>
    </w:p>
    <w:p w14:paraId="34B512CC" w14:textId="77777777" w:rsidR="00314CBC" w:rsidRPr="00923972" w:rsidRDefault="00314CBC" w:rsidP="00E62591">
      <w:pPr>
        <w:spacing w:before="100" w:beforeAutospacing="1" w:after="100" w:afterAutospacing="1"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Two other modules you might add are the </w:t>
      </w:r>
      <w:r w:rsidRPr="00923972">
        <w:rPr>
          <w:rFonts w:ascii="Times New Roman" w:eastAsia="Times New Roman" w:hAnsi="Times New Roman" w:cs="Times New Roman"/>
          <w:i/>
          <w:color w:val="000000"/>
          <w:sz w:val="24"/>
          <w:szCs w:val="24"/>
        </w:rPr>
        <w:t>Alerts</w:t>
      </w:r>
      <w:r w:rsidRPr="00923972">
        <w:rPr>
          <w:rFonts w:ascii="Times New Roman" w:eastAsia="Times New Roman" w:hAnsi="Times New Roman" w:cs="Times New Roman"/>
          <w:color w:val="000000"/>
          <w:sz w:val="24"/>
          <w:szCs w:val="24"/>
        </w:rPr>
        <w:t> and </w:t>
      </w:r>
      <w:r w:rsidRPr="00923972">
        <w:rPr>
          <w:rFonts w:ascii="Times New Roman" w:eastAsia="Times New Roman" w:hAnsi="Times New Roman" w:cs="Times New Roman"/>
          <w:i/>
          <w:color w:val="000000"/>
          <w:sz w:val="24"/>
          <w:szCs w:val="24"/>
        </w:rPr>
        <w:t>Needs Attention</w:t>
      </w:r>
      <w:r w:rsidRPr="00923972">
        <w:rPr>
          <w:rFonts w:ascii="Times New Roman" w:eastAsia="Times New Roman" w:hAnsi="Times New Roman" w:cs="Times New Roman"/>
          <w:color w:val="000000"/>
          <w:sz w:val="24"/>
          <w:szCs w:val="24"/>
        </w:rPr>
        <w:t> modules. These modules are for your use only and </w:t>
      </w:r>
      <w:r w:rsidRPr="00923972">
        <w:rPr>
          <w:rFonts w:ascii="Times New Roman" w:eastAsia="Times New Roman" w:hAnsi="Times New Roman" w:cs="Times New Roman"/>
          <w:b/>
          <w:bCs/>
          <w:color w:val="000000"/>
          <w:sz w:val="24"/>
          <w:szCs w:val="24"/>
        </w:rPr>
        <w:t>contain no information for students</w:t>
      </w:r>
      <w:r w:rsidRPr="00923972">
        <w:rPr>
          <w:rFonts w:ascii="Times New Roman" w:eastAsia="Times New Roman" w:hAnsi="Times New Roman" w:cs="Times New Roman"/>
          <w:color w:val="000000"/>
          <w:sz w:val="24"/>
          <w:szCs w:val="24"/>
        </w:rPr>
        <w:t>.</w:t>
      </w:r>
    </w:p>
    <w:p w14:paraId="6B9E8DD1" w14:textId="1763DED7" w:rsidR="00314CBC" w:rsidRPr="00923972" w:rsidRDefault="00314CBC" w:rsidP="00952B70">
      <w:pPr>
        <w:spacing w:before="100" w:beforeAutospacing="1" w:after="100" w:afterAutospacing="1" w:line="480" w:lineRule="auto"/>
        <w:contextualSpacing/>
        <w:outlineLvl w:val="1"/>
        <w:rPr>
          <w:rFonts w:ascii="Times New Roman" w:eastAsia="Times New Roman" w:hAnsi="Times New Roman" w:cs="Times New Roman"/>
          <w:b/>
          <w:color w:val="000000"/>
          <w:sz w:val="24"/>
          <w:szCs w:val="24"/>
        </w:rPr>
      </w:pPr>
      <w:bookmarkStart w:id="4" w:name="_Toc493968883"/>
      <w:r w:rsidRPr="00923972">
        <w:rPr>
          <w:rFonts w:ascii="Times New Roman" w:eastAsia="Times New Roman" w:hAnsi="Times New Roman" w:cs="Times New Roman"/>
          <w:b/>
          <w:color w:val="000000"/>
          <w:sz w:val="24"/>
          <w:szCs w:val="24"/>
        </w:rPr>
        <w:t>Notification settings and actions</w:t>
      </w:r>
      <w:bookmarkEnd w:id="4"/>
      <w:r w:rsidR="00952B70" w:rsidRPr="00923972">
        <w:rPr>
          <w:rFonts w:ascii="Times New Roman" w:eastAsia="Times New Roman" w:hAnsi="Times New Roman" w:cs="Times New Roman"/>
          <w:b/>
          <w:color w:val="000000"/>
          <w:sz w:val="24"/>
          <w:szCs w:val="24"/>
        </w:rPr>
        <w:t xml:space="preserve">: </w:t>
      </w:r>
      <w:r w:rsidRPr="00923972">
        <w:rPr>
          <w:rFonts w:ascii="Times New Roman" w:eastAsia="Times New Roman" w:hAnsi="Times New Roman" w:cs="Times New Roman"/>
          <w:color w:val="000000"/>
          <w:sz w:val="24"/>
          <w:szCs w:val="24"/>
        </w:rPr>
        <w:t>You can edit your notification settings to control which events you're notified about and how the notifications are delivered. Some modules contain an Actions menu with options to expand, collapse, or dismiss the notifications in that module.</w:t>
      </w:r>
    </w:p>
    <w:p w14:paraId="3CB374E0" w14:textId="77777777" w:rsidR="00314CBC" w:rsidRPr="00923972" w:rsidRDefault="00314CBC" w:rsidP="00E62591">
      <w:pPr>
        <w:spacing w:before="100" w:beforeAutospacing="1" w:after="100" w:afterAutospacing="1" w:line="480" w:lineRule="auto"/>
        <w:contextualSpacing/>
        <w:outlineLvl w:val="1"/>
        <w:rPr>
          <w:rFonts w:ascii="Times New Roman" w:eastAsia="Times New Roman" w:hAnsi="Times New Roman" w:cs="Times New Roman"/>
          <w:color w:val="000000"/>
          <w:sz w:val="24"/>
          <w:szCs w:val="24"/>
        </w:rPr>
      </w:pPr>
      <w:bookmarkStart w:id="5" w:name="_Toc493968884"/>
      <w:r w:rsidRPr="00923972">
        <w:rPr>
          <w:rFonts w:ascii="Times New Roman" w:eastAsia="Times New Roman" w:hAnsi="Times New Roman" w:cs="Times New Roman"/>
          <w:color w:val="000000"/>
          <w:sz w:val="24"/>
          <w:szCs w:val="24"/>
        </w:rPr>
        <w:t>Add and remove modules</w:t>
      </w:r>
      <w:bookmarkEnd w:id="5"/>
    </w:p>
    <w:p w14:paraId="4B978938" w14:textId="482B6B89" w:rsidR="00314CBC" w:rsidRPr="00923972" w:rsidRDefault="00952B70" w:rsidP="00E62591">
      <w:pPr>
        <w:spacing w:before="100" w:beforeAutospacing="1" w:after="100" w:afterAutospacing="1"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noProof/>
          <w:color w:val="000000"/>
          <w:sz w:val="24"/>
          <w:szCs w:val="24"/>
        </w:rPr>
        <w:lastRenderedPageBreak/>
        <w:drawing>
          <wp:anchor distT="0" distB="0" distL="114300" distR="114300" simplePos="0" relativeHeight="251636736" behindDoc="0" locked="0" layoutInCell="1" allowOverlap="1" wp14:anchorId="1A159191" wp14:editId="706FF469">
            <wp:simplePos x="0" y="0"/>
            <wp:positionH relativeFrom="column">
              <wp:posOffset>0</wp:posOffset>
            </wp:positionH>
            <wp:positionV relativeFrom="paragraph">
              <wp:posOffset>704850</wp:posOffset>
            </wp:positionV>
            <wp:extent cx="5943600" cy="3134360"/>
            <wp:effectExtent l="0" t="0" r="0" b="8890"/>
            <wp:wrapSquare wrapText="bothSides"/>
            <wp:docPr id="87" name="Picture 8" descr="https://help.blackboard.com/sites/default/files/bb_assets_embed/18000/tab_modules_add_modul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elp.blackboard.com/sites/default/files/bb_assets_embed/18000/tab_modules_add_module_p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34360"/>
                    </a:xfrm>
                    <a:prstGeom prst="rect">
                      <a:avLst/>
                    </a:prstGeom>
                    <a:noFill/>
                    <a:ln>
                      <a:noFill/>
                    </a:ln>
                  </pic:spPr>
                </pic:pic>
              </a:graphicData>
            </a:graphic>
            <wp14:sizeRelH relativeFrom="page">
              <wp14:pctWidth>0</wp14:pctWidth>
            </wp14:sizeRelH>
            <wp14:sizeRelV relativeFrom="page">
              <wp14:pctHeight>0</wp14:pctHeight>
            </wp14:sizeRelV>
          </wp:anchor>
        </w:drawing>
      </w:r>
      <w:r w:rsidR="00314CBC" w:rsidRPr="00923972">
        <w:rPr>
          <w:rFonts w:ascii="Times New Roman" w:eastAsia="Times New Roman" w:hAnsi="Times New Roman" w:cs="Times New Roman"/>
          <w:color w:val="000000"/>
          <w:sz w:val="24"/>
          <w:szCs w:val="24"/>
        </w:rPr>
        <w:t>You may be allowed to add modules to the </w:t>
      </w:r>
      <w:r w:rsidR="00314CBC" w:rsidRPr="00923972">
        <w:rPr>
          <w:rFonts w:ascii="Times New Roman" w:eastAsia="Times New Roman" w:hAnsi="Times New Roman" w:cs="Times New Roman"/>
          <w:i/>
          <w:color w:val="000000"/>
          <w:sz w:val="24"/>
          <w:szCs w:val="24"/>
        </w:rPr>
        <w:t>My Institution</w:t>
      </w:r>
      <w:r w:rsidR="00314CBC" w:rsidRPr="00923972">
        <w:rPr>
          <w:rFonts w:ascii="Times New Roman" w:eastAsia="Times New Roman" w:hAnsi="Times New Roman" w:cs="Times New Roman"/>
          <w:color w:val="000000"/>
          <w:sz w:val="24"/>
          <w:szCs w:val="24"/>
        </w:rPr>
        <w:t> tab or another tab that contains modules.</w:t>
      </w:r>
    </w:p>
    <w:p w14:paraId="0F780D00" w14:textId="0C703845" w:rsidR="00314CBC" w:rsidRPr="00923972" w:rsidRDefault="00314CBC" w:rsidP="00E62591">
      <w:pPr>
        <w:spacing w:after="0" w:line="480" w:lineRule="auto"/>
        <w:contextualSpacing/>
        <w:rPr>
          <w:rFonts w:ascii="Times New Roman" w:eastAsia="Times New Roman" w:hAnsi="Times New Roman" w:cs="Times New Roman"/>
          <w:color w:val="000000"/>
          <w:sz w:val="24"/>
          <w:szCs w:val="24"/>
        </w:rPr>
      </w:pPr>
    </w:p>
    <w:p w14:paraId="0B9782CF" w14:textId="77777777" w:rsidR="00314CBC" w:rsidRPr="00923972" w:rsidRDefault="00314CBC" w:rsidP="00E62591">
      <w:pPr>
        <w:numPr>
          <w:ilvl w:val="0"/>
          <w:numId w:val="3"/>
        </w:numPr>
        <w:spacing w:before="75" w:after="75"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Select Add Module.</w:t>
      </w:r>
    </w:p>
    <w:p w14:paraId="4E81EF74" w14:textId="77777777" w:rsidR="00314CBC" w:rsidRPr="00923972" w:rsidRDefault="00314CBC" w:rsidP="00E62591">
      <w:pPr>
        <w:numPr>
          <w:ilvl w:val="0"/>
          <w:numId w:val="3"/>
        </w:numPr>
        <w:spacing w:before="75" w:after="75"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On the Add Module page, select the modules you want to appear on the tab. You can search by keyword or browse by category to find modules. Your institution can disable options.</w:t>
      </w:r>
    </w:p>
    <w:p w14:paraId="69CC0E14" w14:textId="77777777" w:rsidR="00314CBC" w:rsidRPr="00923972" w:rsidRDefault="00314CBC" w:rsidP="00E62591">
      <w:pPr>
        <w:numPr>
          <w:ilvl w:val="0"/>
          <w:numId w:val="3"/>
        </w:numPr>
        <w:spacing w:before="75" w:after="75"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Select Add to place the module on the tab.</w:t>
      </w:r>
    </w:p>
    <w:p w14:paraId="54450668" w14:textId="77777777" w:rsidR="00314CBC" w:rsidRPr="00923972" w:rsidRDefault="00314CBC" w:rsidP="00E62591">
      <w:pPr>
        <w:spacing w:before="100" w:beforeAutospacing="1" w:after="100" w:afterAutospacing="1"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To remove a module, select the Close icon located at the top of each module. In the pop-up window, select OK. When you close a module, the module isn't permanently deleted. You can restore closed modules with the Add Module function. Modules that don't have a Close icon are required to appear.</w:t>
      </w:r>
    </w:p>
    <w:p w14:paraId="7713A842" w14:textId="61D46CA1" w:rsidR="00314CBC" w:rsidRPr="00923972" w:rsidRDefault="00314CBC" w:rsidP="00E62591">
      <w:pPr>
        <w:spacing w:before="100" w:beforeAutospacing="1" w:after="100" w:afterAutospacing="1" w:line="480" w:lineRule="auto"/>
        <w:contextualSpacing/>
        <w:outlineLvl w:val="1"/>
        <w:rPr>
          <w:rFonts w:ascii="Times New Roman" w:eastAsia="Times New Roman" w:hAnsi="Times New Roman" w:cs="Times New Roman"/>
          <w:b/>
          <w:color w:val="000000"/>
          <w:sz w:val="24"/>
          <w:szCs w:val="24"/>
        </w:rPr>
      </w:pPr>
      <w:bookmarkStart w:id="6" w:name="_Toc493968885"/>
      <w:r w:rsidRPr="00923972">
        <w:rPr>
          <w:rFonts w:ascii="Times New Roman" w:eastAsia="Times New Roman" w:hAnsi="Times New Roman" w:cs="Times New Roman"/>
          <w:b/>
          <w:color w:val="000000"/>
          <w:sz w:val="24"/>
          <w:szCs w:val="24"/>
        </w:rPr>
        <w:t>Manage module content</w:t>
      </w:r>
      <w:bookmarkEnd w:id="6"/>
    </w:p>
    <w:p w14:paraId="482ADC12" w14:textId="77777777" w:rsidR="00314CBC" w:rsidRPr="00923972" w:rsidRDefault="00314CBC" w:rsidP="00E62591">
      <w:pPr>
        <w:spacing w:before="100" w:beforeAutospacing="1" w:after="100" w:afterAutospacing="1"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To edit information, select the Manage icon located at the top of each module.</w:t>
      </w:r>
    </w:p>
    <w:p w14:paraId="2F150480" w14:textId="71D86EFC" w:rsidR="00314CBC" w:rsidRPr="00923972" w:rsidRDefault="00314CBC" w:rsidP="00923972">
      <w:pPr>
        <w:spacing w:after="0"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noProof/>
          <w:color w:val="000000"/>
          <w:sz w:val="24"/>
          <w:szCs w:val="24"/>
        </w:rPr>
        <w:lastRenderedPageBreak/>
        <w:drawing>
          <wp:anchor distT="0" distB="0" distL="114300" distR="114300" simplePos="0" relativeHeight="251694080" behindDoc="0" locked="0" layoutInCell="1" allowOverlap="1" wp14:anchorId="630C5063" wp14:editId="164D33CB">
            <wp:simplePos x="0" y="0"/>
            <wp:positionH relativeFrom="column">
              <wp:posOffset>0</wp:posOffset>
            </wp:positionH>
            <wp:positionV relativeFrom="paragraph">
              <wp:posOffset>13335</wp:posOffset>
            </wp:positionV>
            <wp:extent cx="3000375" cy="781050"/>
            <wp:effectExtent l="0" t="0" r="9525" b="0"/>
            <wp:wrapSquare wrapText="bothSides"/>
            <wp:docPr id="88" name="Picture 7" descr="https://help.blackboard.com/sites/default/files/bb_assets_embed/18000/module_instructor_man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elp.blackboard.com/sites/default/files/bb_assets_embed/18000/module_instructor_man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0375" cy="78105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7" w:name="_Toc493968886"/>
      <w:r w:rsidRPr="00923972">
        <w:rPr>
          <w:rFonts w:ascii="Times New Roman" w:eastAsia="Times New Roman" w:hAnsi="Times New Roman" w:cs="Times New Roman"/>
          <w:color w:val="000000"/>
          <w:sz w:val="24"/>
          <w:szCs w:val="24"/>
        </w:rPr>
        <w:t>Minimize a module</w:t>
      </w:r>
      <w:bookmarkEnd w:id="7"/>
    </w:p>
    <w:p w14:paraId="545A6CE7" w14:textId="77777777" w:rsidR="00314CBC" w:rsidRPr="00923972" w:rsidRDefault="00314CBC" w:rsidP="00E62591">
      <w:pPr>
        <w:spacing w:before="100" w:beforeAutospacing="1" w:after="100" w:afterAutospacing="1"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To minimize a module, select the Collapse icon located at the top of each module. To maximize a module, select the Expand icon located at the top of each module.</w:t>
      </w:r>
    </w:p>
    <w:p w14:paraId="2C10C1EC" w14:textId="77777777" w:rsidR="00314CBC" w:rsidRPr="00923972" w:rsidRDefault="00314CBC" w:rsidP="00E62591">
      <w:pPr>
        <w:spacing w:before="100" w:beforeAutospacing="1" w:after="100" w:afterAutospacing="1" w:line="480" w:lineRule="auto"/>
        <w:contextualSpacing/>
        <w:outlineLvl w:val="2"/>
        <w:rPr>
          <w:rFonts w:ascii="Times New Roman" w:eastAsia="Times New Roman" w:hAnsi="Times New Roman" w:cs="Times New Roman"/>
          <w:color w:val="000000"/>
          <w:sz w:val="24"/>
          <w:szCs w:val="24"/>
        </w:rPr>
      </w:pPr>
      <w:bookmarkStart w:id="8" w:name="_Toc493968887"/>
      <w:r w:rsidRPr="00923972">
        <w:rPr>
          <w:rFonts w:ascii="Times New Roman" w:eastAsia="Times New Roman" w:hAnsi="Times New Roman" w:cs="Times New Roman"/>
          <w:color w:val="000000"/>
          <w:sz w:val="24"/>
          <w:szCs w:val="24"/>
        </w:rPr>
        <w:t>Open a module in a new window</w:t>
      </w:r>
      <w:bookmarkEnd w:id="8"/>
    </w:p>
    <w:p w14:paraId="19EC32B5" w14:textId="77777777" w:rsidR="00314CBC" w:rsidRPr="00923972" w:rsidRDefault="00314CBC" w:rsidP="00E62591">
      <w:pPr>
        <w:spacing w:before="100" w:beforeAutospacing="1" w:after="100" w:afterAutospacing="1"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To open a module in a separate window, select the Open in a new window icon located at the top of each module. If the icon doesn't appear, the option isn't available for that module.</w:t>
      </w:r>
    </w:p>
    <w:p w14:paraId="15621788" w14:textId="77777777" w:rsidR="00314CBC" w:rsidRPr="00923972" w:rsidRDefault="00314CBC" w:rsidP="00E62591">
      <w:pPr>
        <w:spacing w:before="100" w:beforeAutospacing="1" w:after="100" w:afterAutospacing="1" w:line="480" w:lineRule="auto"/>
        <w:contextualSpacing/>
        <w:outlineLvl w:val="1"/>
        <w:rPr>
          <w:rFonts w:ascii="Times New Roman" w:eastAsia="Times New Roman" w:hAnsi="Times New Roman" w:cs="Times New Roman"/>
          <w:color w:val="000000"/>
          <w:sz w:val="24"/>
          <w:szCs w:val="24"/>
        </w:rPr>
      </w:pPr>
      <w:bookmarkStart w:id="9" w:name="_Toc493968888"/>
      <w:r w:rsidRPr="00923972">
        <w:rPr>
          <w:rFonts w:ascii="Times New Roman" w:eastAsia="Times New Roman" w:hAnsi="Times New Roman" w:cs="Times New Roman"/>
          <w:color w:val="000000"/>
          <w:sz w:val="24"/>
          <w:szCs w:val="24"/>
        </w:rPr>
        <w:t>Customize module layout</w:t>
      </w:r>
      <w:bookmarkEnd w:id="9"/>
    </w:p>
    <w:p w14:paraId="6F2D84B6" w14:textId="77777777" w:rsidR="00314CBC" w:rsidRPr="00923972" w:rsidRDefault="00314CBC" w:rsidP="00E62591">
      <w:pPr>
        <w:spacing w:before="100" w:beforeAutospacing="1" w:after="100" w:afterAutospacing="1"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Use the drag-and-drop function or the keyboard accessible reordering tool to reorder the modules.</w:t>
      </w:r>
    </w:p>
    <w:p w14:paraId="40491ED2" w14:textId="77777777" w:rsidR="00314CBC" w:rsidRPr="00923972" w:rsidRDefault="00314CBC" w:rsidP="00E62591">
      <w:pPr>
        <w:spacing w:before="100" w:beforeAutospacing="1" w:after="100" w:afterAutospacing="1" w:line="480" w:lineRule="auto"/>
        <w:contextualSpacing/>
        <w:outlineLvl w:val="2"/>
        <w:rPr>
          <w:rFonts w:ascii="Times New Roman" w:eastAsia="Times New Roman" w:hAnsi="Times New Roman" w:cs="Times New Roman"/>
          <w:color w:val="000000"/>
          <w:sz w:val="24"/>
          <w:szCs w:val="24"/>
        </w:rPr>
      </w:pPr>
      <w:bookmarkStart w:id="10" w:name="_Toc493968889"/>
      <w:r w:rsidRPr="00923972">
        <w:rPr>
          <w:rFonts w:ascii="Times New Roman" w:eastAsia="Times New Roman" w:hAnsi="Times New Roman" w:cs="Times New Roman"/>
          <w:color w:val="000000"/>
          <w:sz w:val="24"/>
          <w:szCs w:val="24"/>
        </w:rPr>
        <w:t>Drag-and-drop function</w:t>
      </w:r>
      <w:bookmarkEnd w:id="10"/>
    </w:p>
    <w:p w14:paraId="50303CEC" w14:textId="77777777" w:rsidR="00314CBC" w:rsidRPr="00923972" w:rsidRDefault="00314CBC" w:rsidP="00E62591">
      <w:pPr>
        <w:spacing w:before="100" w:beforeAutospacing="1" w:after="100" w:afterAutospacing="1"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Press and drag the header of a module to move it to a new location. The module is surrounded by a dashed line as you move it. Release the module to place it in its new location.</w:t>
      </w:r>
    </w:p>
    <w:p w14:paraId="659E1362" w14:textId="77777777" w:rsidR="00314CBC" w:rsidRPr="00923972" w:rsidRDefault="00314CBC" w:rsidP="00E62591">
      <w:pPr>
        <w:spacing w:after="0"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noProof/>
          <w:color w:val="000000"/>
          <w:sz w:val="24"/>
          <w:szCs w:val="24"/>
        </w:rPr>
        <w:drawing>
          <wp:anchor distT="0" distB="0" distL="114300" distR="114300" simplePos="0" relativeHeight="251688960" behindDoc="0" locked="0" layoutInCell="1" allowOverlap="1" wp14:anchorId="79E50B54" wp14:editId="64091AD5">
            <wp:simplePos x="0" y="0"/>
            <wp:positionH relativeFrom="column">
              <wp:posOffset>3752850</wp:posOffset>
            </wp:positionH>
            <wp:positionV relativeFrom="paragraph">
              <wp:posOffset>248285</wp:posOffset>
            </wp:positionV>
            <wp:extent cx="1568413" cy="714375"/>
            <wp:effectExtent l="0" t="0" r="0" b="0"/>
            <wp:wrapSquare wrapText="bothSides"/>
            <wp:docPr id="89" name="Picture 6" descr="https://help.blackboard.com/sites/default/files/bb_assets_embed/18000/module_dr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elp.blackboard.com/sites/default/files/bb_assets_embed/18000/module_drag.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68413" cy="714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5A74C8" w14:textId="77777777" w:rsidR="00314CBC" w:rsidRPr="00923972" w:rsidRDefault="00314CBC" w:rsidP="00E62591">
      <w:pPr>
        <w:spacing w:before="100" w:beforeAutospacing="1" w:after="100" w:afterAutospacing="1" w:line="480" w:lineRule="auto"/>
        <w:contextualSpacing/>
        <w:outlineLvl w:val="2"/>
        <w:rPr>
          <w:rFonts w:ascii="Times New Roman" w:eastAsia="Times New Roman" w:hAnsi="Times New Roman" w:cs="Times New Roman"/>
          <w:color w:val="000000"/>
          <w:sz w:val="24"/>
          <w:szCs w:val="24"/>
        </w:rPr>
      </w:pPr>
      <w:bookmarkStart w:id="11" w:name="_Toc493968890"/>
      <w:r w:rsidRPr="00923972">
        <w:rPr>
          <w:rFonts w:ascii="Times New Roman" w:eastAsia="Times New Roman" w:hAnsi="Times New Roman" w:cs="Times New Roman"/>
          <w:color w:val="000000"/>
          <w:sz w:val="24"/>
          <w:szCs w:val="24"/>
        </w:rPr>
        <w:t>Keyboard accessible reordering</w:t>
      </w:r>
      <w:bookmarkEnd w:id="11"/>
    </w:p>
    <w:p w14:paraId="353F2939" w14:textId="77777777" w:rsidR="00314CBC" w:rsidRPr="00923972" w:rsidRDefault="00314CBC" w:rsidP="00E62591">
      <w:pPr>
        <w:spacing w:before="100" w:beforeAutospacing="1" w:after="100" w:afterAutospacing="1"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You can use an accessible tool to reorder items.</w:t>
      </w:r>
    </w:p>
    <w:p w14:paraId="2436E192" w14:textId="15EB97C8" w:rsidR="00314CBC" w:rsidRPr="00923972" w:rsidRDefault="00314CBC" w:rsidP="00952B70">
      <w:pPr>
        <w:spacing w:before="100" w:beforeAutospacing="1" w:after="100" w:afterAutospacing="1"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Select one of the modules. Use the Move Up and Move Down icons to move the module to a new position in a column list. Use the Move Left and Move Right icons to move a module between columns.</w:t>
      </w:r>
    </w:p>
    <w:p w14:paraId="68785D5A" w14:textId="5D419FC1" w:rsidR="00314CBC" w:rsidRPr="00923972" w:rsidRDefault="00952B70" w:rsidP="00E62591">
      <w:pPr>
        <w:spacing w:before="100" w:beforeAutospacing="1" w:after="100" w:afterAutospacing="1" w:line="480" w:lineRule="auto"/>
        <w:contextualSpacing/>
        <w:outlineLvl w:val="1"/>
        <w:rPr>
          <w:rFonts w:ascii="Times New Roman" w:eastAsia="Times New Roman" w:hAnsi="Times New Roman" w:cs="Times New Roman"/>
          <w:color w:val="000000"/>
          <w:sz w:val="24"/>
          <w:szCs w:val="24"/>
        </w:rPr>
      </w:pPr>
      <w:bookmarkStart w:id="12" w:name="_Toc493968891"/>
      <w:r w:rsidRPr="00923972">
        <w:rPr>
          <w:rFonts w:ascii="Times New Roman" w:eastAsia="Times New Roman" w:hAnsi="Times New Roman" w:cs="Times New Roman"/>
          <w:noProof/>
          <w:color w:val="000000"/>
          <w:sz w:val="24"/>
          <w:szCs w:val="24"/>
        </w:rPr>
        <w:drawing>
          <wp:anchor distT="0" distB="0" distL="114300" distR="114300" simplePos="0" relativeHeight="251643904" behindDoc="0" locked="0" layoutInCell="1" allowOverlap="1" wp14:anchorId="49FE421D" wp14:editId="42B6376E">
            <wp:simplePos x="0" y="0"/>
            <wp:positionH relativeFrom="column">
              <wp:posOffset>2540</wp:posOffset>
            </wp:positionH>
            <wp:positionV relativeFrom="paragraph">
              <wp:posOffset>5715</wp:posOffset>
            </wp:positionV>
            <wp:extent cx="3803015" cy="1143000"/>
            <wp:effectExtent l="0" t="0" r="6985" b="0"/>
            <wp:wrapSquare wrapText="bothSides"/>
            <wp:docPr id="90" name="Picture 5" descr="https://help.blackboard.com/sites/default/files/bb_assets_embed/18000/tabs_modules_reorder_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elp.blackboard.com/sites/default/files/bb_assets_embed/18000/tabs_modules_reorder_keyboar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3015"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14CBC" w:rsidRPr="00923972">
        <w:rPr>
          <w:rFonts w:ascii="Times New Roman" w:eastAsia="Times New Roman" w:hAnsi="Times New Roman" w:cs="Times New Roman"/>
          <w:color w:val="000000"/>
          <w:sz w:val="24"/>
          <w:szCs w:val="24"/>
        </w:rPr>
        <w:t>Personalize the page</w:t>
      </w:r>
      <w:bookmarkEnd w:id="12"/>
    </w:p>
    <w:p w14:paraId="6CA23230" w14:textId="77777777" w:rsidR="00314CBC" w:rsidRPr="00923972" w:rsidRDefault="00314CBC" w:rsidP="00E62591">
      <w:pPr>
        <w:spacing w:before="100" w:beforeAutospacing="1" w:after="100" w:afterAutospacing="1"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 xml:space="preserve">You may be allowed to personalize a tab that contains modules. Select Personalize </w:t>
      </w:r>
      <w:r w:rsidRPr="00923972">
        <w:rPr>
          <w:rFonts w:ascii="Times New Roman" w:eastAsia="Times New Roman" w:hAnsi="Times New Roman" w:cs="Times New Roman"/>
          <w:color w:val="000000"/>
          <w:sz w:val="24"/>
          <w:szCs w:val="24"/>
        </w:rPr>
        <w:lastRenderedPageBreak/>
        <w:t>Page. On the Personalize page, select a color scheme from the Color Palette Library.</w:t>
      </w:r>
    </w:p>
    <w:p w14:paraId="256C5C3E" w14:textId="77777777" w:rsidR="00314CBC" w:rsidRPr="00923972" w:rsidRDefault="00314CBC" w:rsidP="00E62591">
      <w:pPr>
        <w:spacing w:after="0"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noProof/>
          <w:color w:val="000000"/>
          <w:sz w:val="24"/>
          <w:szCs w:val="24"/>
        </w:rPr>
        <w:drawing>
          <wp:inline distT="0" distB="0" distL="0" distR="0" wp14:anchorId="2A67F6A9" wp14:editId="5FDFC3C1">
            <wp:extent cx="5936776" cy="2818130"/>
            <wp:effectExtent l="0" t="0" r="6985" b="1270"/>
            <wp:docPr id="91" name="Picture 4" descr="https://help.blackboard.com/sites/default/files/bb_assets_embed/18000/tab_modules_personalize_t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elp.blackboard.com/sites/default/files/bb_assets_embed/18000/tab_modules_personalize_them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49550" cy="2871663"/>
                    </a:xfrm>
                    <a:prstGeom prst="rect">
                      <a:avLst/>
                    </a:prstGeom>
                    <a:noFill/>
                    <a:ln>
                      <a:noFill/>
                    </a:ln>
                  </pic:spPr>
                </pic:pic>
              </a:graphicData>
            </a:graphic>
          </wp:inline>
        </w:drawing>
      </w:r>
    </w:p>
    <w:p w14:paraId="491B734A" w14:textId="77777777" w:rsidR="00314CBC" w:rsidRPr="00923972" w:rsidRDefault="00314CBC" w:rsidP="00E62591">
      <w:pPr>
        <w:spacing w:before="100" w:beforeAutospacing="1" w:after="100" w:afterAutospacing="1" w:line="480" w:lineRule="auto"/>
        <w:contextualSpacing/>
        <w:outlineLvl w:val="1"/>
        <w:rPr>
          <w:rFonts w:ascii="Times New Roman" w:eastAsia="Times New Roman" w:hAnsi="Times New Roman" w:cs="Times New Roman"/>
          <w:color w:val="000000"/>
          <w:sz w:val="24"/>
          <w:szCs w:val="24"/>
        </w:rPr>
      </w:pPr>
      <w:bookmarkStart w:id="13" w:name="_Toc493968892"/>
      <w:r w:rsidRPr="00923972">
        <w:rPr>
          <w:rFonts w:ascii="Times New Roman" w:eastAsia="Times New Roman" w:hAnsi="Times New Roman" w:cs="Times New Roman"/>
          <w:color w:val="000000"/>
          <w:sz w:val="24"/>
          <w:szCs w:val="24"/>
        </w:rPr>
        <w:t>Create, edit, or delete a course task</w:t>
      </w:r>
      <w:bookmarkEnd w:id="13"/>
    </w:p>
    <w:p w14:paraId="3D22C3A3" w14:textId="77777777" w:rsidR="00314CBC" w:rsidRPr="00923972" w:rsidRDefault="00314CBC" w:rsidP="00E62591">
      <w:pPr>
        <w:numPr>
          <w:ilvl w:val="0"/>
          <w:numId w:val="4"/>
        </w:numPr>
        <w:spacing w:before="75" w:after="75"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On the course menu, select Tools. On the Tools page, select Tasks.</w:t>
      </w:r>
    </w:p>
    <w:p w14:paraId="79B81150" w14:textId="77777777" w:rsidR="00314CBC" w:rsidRPr="00923972" w:rsidRDefault="00314CBC" w:rsidP="00E62591">
      <w:pPr>
        <w:spacing w:before="100" w:beforeAutospacing="1" w:after="100" w:afterAutospacing="1" w:line="480" w:lineRule="auto"/>
        <w:ind w:left="720"/>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-OR-</w:t>
      </w:r>
    </w:p>
    <w:p w14:paraId="257D26BF" w14:textId="77777777" w:rsidR="00314CBC" w:rsidRPr="00923972" w:rsidRDefault="00314CBC" w:rsidP="00E62591">
      <w:pPr>
        <w:spacing w:after="0" w:line="480" w:lineRule="auto"/>
        <w:ind w:left="720"/>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On the Control Panel, expand the Course Tools section and select Tasks.</w:t>
      </w:r>
    </w:p>
    <w:p w14:paraId="4D442A74" w14:textId="77777777" w:rsidR="00314CBC" w:rsidRPr="00923972" w:rsidRDefault="00314CBC" w:rsidP="00E62591">
      <w:pPr>
        <w:numPr>
          <w:ilvl w:val="0"/>
          <w:numId w:val="4"/>
        </w:numPr>
        <w:spacing w:before="75" w:after="75"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On the Tasks page, select Create Course Task.</w:t>
      </w:r>
    </w:p>
    <w:p w14:paraId="4B1D7F67" w14:textId="77777777" w:rsidR="00314CBC" w:rsidRPr="00923972" w:rsidRDefault="00314CBC" w:rsidP="00E62591">
      <w:pPr>
        <w:numPr>
          <w:ilvl w:val="0"/>
          <w:numId w:val="4"/>
        </w:numPr>
        <w:spacing w:before="75" w:after="75"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On the Create Course Task page, type a name, description, and due date. You can use the functions in the editor to format the text and upload files, images, and multimedia.</w:t>
      </w:r>
    </w:p>
    <w:p w14:paraId="45AD7566" w14:textId="77777777" w:rsidR="00314CBC" w:rsidRPr="00923972" w:rsidRDefault="00314CBC" w:rsidP="00E62591">
      <w:pPr>
        <w:numPr>
          <w:ilvl w:val="0"/>
          <w:numId w:val="4"/>
        </w:numPr>
        <w:spacing w:before="75" w:after="75"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Assign a priority of Low, Normal, or High.</w:t>
      </w:r>
    </w:p>
    <w:p w14:paraId="2A7DA1DF" w14:textId="77777777" w:rsidR="00314CBC" w:rsidRPr="00923972" w:rsidRDefault="00314CBC" w:rsidP="00E62591">
      <w:pPr>
        <w:numPr>
          <w:ilvl w:val="0"/>
          <w:numId w:val="4"/>
        </w:numPr>
        <w:spacing w:before="75" w:after="75"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Select Submit.</w:t>
      </w:r>
    </w:p>
    <w:p w14:paraId="30B7BD5B" w14:textId="36132766" w:rsidR="00314CBC" w:rsidRPr="00923972" w:rsidRDefault="00314CBC" w:rsidP="00E62591">
      <w:pPr>
        <w:numPr>
          <w:ilvl w:val="0"/>
          <w:numId w:val="4"/>
        </w:numPr>
        <w:spacing w:before="75" w:after="75"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The task appears on the Tasks page. Access the task's menu to edit or delete the task.</w:t>
      </w:r>
    </w:p>
    <w:p w14:paraId="17DB479A" w14:textId="575BC119" w:rsidR="00923972" w:rsidRPr="00923972" w:rsidRDefault="00923972" w:rsidP="00923972">
      <w:pPr>
        <w:spacing w:before="75" w:after="75" w:line="480" w:lineRule="auto"/>
        <w:contextualSpacing/>
        <w:rPr>
          <w:rFonts w:ascii="Times New Roman" w:eastAsia="Times New Roman" w:hAnsi="Times New Roman" w:cs="Times New Roman"/>
          <w:color w:val="000000"/>
          <w:sz w:val="24"/>
          <w:szCs w:val="24"/>
        </w:rPr>
      </w:pPr>
    </w:p>
    <w:p w14:paraId="760BB7CB" w14:textId="145BA5A2" w:rsidR="00923972" w:rsidRPr="00923972" w:rsidRDefault="00923972" w:rsidP="00923972">
      <w:pPr>
        <w:spacing w:before="75" w:after="75" w:line="480" w:lineRule="auto"/>
        <w:contextualSpacing/>
        <w:rPr>
          <w:rFonts w:ascii="Times New Roman" w:eastAsia="Times New Roman" w:hAnsi="Times New Roman" w:cs="Times New Roman"/>
          <w:color w:val="000000"/>
          <w:sz w:val="24"/>
          <w:szCs w:val="24"/>
        </w:rPr>
      </w:pPr>
    </w:p>
    <w:p w14:paraId="1AEDE424" w14:textId="77777777" w:rsidR="00923972" w:rsidRPr="00923972" w:rsidRDefault="00923972" w:rsidP="00923972">
      <w:pPr>
        <w:spacing w:before="75" w:after="75" w:line="480" w:lineRule="auto"/>
        <w:contextualSpacing/>
        <w:rPr>
          <w:rFonts w:ascii="Times New Roman" w:eastAsia="Times New Roman" w:hAnsi="Times New Roman" w:cs="Times New Roman"/>
          <w:color w:val="000000"/>
          <w:sz w:val="24"/>
          <w:szCs w:val="24"/>
        </w:rPr>
      </w:pPr>
    </w:p>
    <w:p w14:paraId="4B5EE199" w14:textId="5C4B2FB9" w:rsidR="00314CBC" w:rsidRPr="00923972" w:rsidRDefault="00952B70" w:rsidP="00E62591">
      <w:pPr>
        <w:spacing w:before="100" w:beforeAutospacing="1" w:after="100" w:afterAutospacing="1" w:line="480" w:lineRule="auto"/>
        <w:contextualSpacing/>
        <w:outlineLvl w:val="1"/>
        <w:rPr>
          <w:rFonts w:ascii="Times New Roman" w:eastAsia="Times New Roman" w:hAnsi="Times New Roman" w:cs="Times New Roman"/>
          <w:color w:val="000000"/>
          <w:sz w:val="24"/>
          <w:szCs w:val="24"/>
        </w:rPr>
      </w:pPr>
      <w:bookmarkStart w:id="14" w:name="_Toc493968893"/>
      <w:r w:rsidRPr="00923972">
        <w:rPr>
          <w:rFonts w:ascii="Times New Roman" w:eastAsia="Times New Roman" w:hAnsi="Times New Roman" w:cs="Times New Roman"/>
          <w:noProof/>
          <w:color w:val="000000"/>
          <w:sz w:val="24"/>
          <w:szCs w:val="24"/>
        </w:rPr>
        <w:lastRenderedPageBreak/>
        <w:drawing>
          <wp:anchor distT="0" distB="0" distL="114300" distR="114300" simplePos="0" relativeHeight="251653120" behindDoc="0" locked="0" layoutInCell="1" allowOverlap="1" wp14:anchorId="073D7FE0" wp14:editId="107EE98E">
            <wp:simplePos x="0" y="0"/>
            <wp:positionH relativeFrom="column">
              <wp:posOffset>3164619</wp:posOffset>
            </wp:positionH>
            <wp:positionV relativeFrom="paragraph">
              <wp:posOffset>6129</wp:posOffset>
            </wp:positionV>
            <wp:extent cx="2771775" cy="1743075"/>
            <wp:effectExtent l="0" t="0" r="9525" b="9525"/>
            <wp:wrapSquare wrapText="bothSides"/>
            <wp:docPr id="92" name="Picture 3" descr="https://help.blackboard.com/sites/default/files/bb_assets_embed/18000/original_view_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elp.blackboard.com/sites/default/files/bb_assets_embed/18000/original_view_tasks.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71775" cy="1743075"/>
                    </a:xfrm>
                    <a:prstGeom prst="rect">
                      <a:avLst/>
                    </a:prstGeom>
                    <a:noFill/>
                    <a:ln>
                      <a:noFill/>
                    </a:ln>
                  </pic:spPr>
                </pic:pic>
              </a:graphicData>
            </a:graphic>
            <wp14:sizeRelH relativeFrom="page">
              <wp14:pctWidth>0</wp14:pctWidth>
            </wp14:sizeRelH>
            <wp14:sizeRelV relativeFrom="page">
              <wp14:pctHeight>0</wp14:pctHeight>
            </wp14:sizeRelV>
          </wp:anchor>
        </w:drawing>
      </w:r>
      <w:r w:rsidR="00314CBC" w:rsidRPr="00923972">
        <w:rPr>
          <w:rFonts w:ascii="Times New Roman" w:eastAsia="Times New Roman" w:hAnsi="Times New Roman" w:cs="Times New Roman"/>
          <w:b/>
          <w:color w:val="000000"/>
          <w:sz w:val="24"/>
          <w:szCs w:val="24"/>
        </w:rPr>
        <w:t>View tasks</w:t>
      </w:r>
      <w:bookmarkEnd w:id="14"/>
      <w:r w:rsidRPr="00923972">
        <w:rPr>
          <w:rFonts w:ascii="Times New Roman" w:eastAsia="Times New Roman" w:hAnsi="Times New Roman" w:cs="Times New Roman"/>
          <w:b/>
          <w:color w:val="000000"/>
          <w:sz w:val="24"/>
          <w:szCs w:val="24"/>
        </w:rPr>
        <w:t xml:space="preserve">: </w:t>
      </w:r>
      <w:bookmarkStart w:id="15" w:name="_Toc493968894"/>
      <w:r w:rsidR="00314CBC" w:rsidRPr="00923972">
        <w:rPr>
          <w:rFonts w:ascii="Times New Roman" w:eastAsia="Times New Roman" w:hAnsi="Times New Roman" w:cs="Times New Roman"/>
          <w:color w:val="000000"/>
          <w:sz w:val="24"/>
          <w:szCs w:val="24"/>
        </w:rPr>
        <w:t>By default, tasks are listed from highest priority to lowest-not by date. To view tasks listed by due date, select the Due Date heading. Use the status columns to view how many students have reported their progress or completed a task.</w:t>
      </w:r>
      <w:bookmarkEnd w:id="15"/>
    </w:p>
    <w:p w14:paraId="120188B2" w14:textId="6FCE66D0" w:rsidR="00314CBC" w:rsidRPr="00923972" w:rsidRDefault="00314CBC" w:rsidP="00E62591">
      <w:pPr>
        <w:spacing w:after="0" w:line="480" w:lineRule="auto"/>
        <w:contextualSpacing/>
        <w:rPr>
          <w:rFonts w:ascii="Times New Roman" w:eastAsia="Times New Roman" w:hAnsi="Times New Roman" w:cs="Times New Roman"/>
          <w:color w:val="000000"/>
          <w:sz w:val="24"/>
          <w:szCs w:val="24"/>
        </w:rPr>
      </w:pPr>
    </w:p>
    <w:p w14:paraId="5FE5CD88" w14:textId="0070EA7F" w:rsidR="00314CBC" w:rsidRPr="00923972" w:rsidRDefault="00314CBC" w:rsidP="00E62591">
      <w:pPr>
        <w:spacing w:before="100" w:beforeAutospacing="1" w:after="100" w:afterAutospacing="1" w:line="480" w:lineRule="auto"/>
        <w:contextualSpacing/>
        <w:outlineLvl w:val="2"/>
        <w:rPr>
          <w:rFonts w:ascii="Times New Roman" w:eastAsia="Times New Roman" w:hAnsi="Times New Roman" w:cs="Times New Roman"/>
          <w:color w:val="000000"/>
          <w:sz w:val="24"/>
          <w:szCs w:val="24"/>
        </w:rPr>
      </w:pPr>
    </w:p>
    <w:p w14:paraId="15AD930A" w14:textId="77777777" w:rsidR="00952B70" w:rsidRPr="00923972" w:rsidRDefault="00952B70" w:rsidP="00952B70">
      <w:pPr>
        <w:spacing w:before="100" w:beforeAutospacing="1" w:after="100" w:afterAutospacing="1" w:line="480" w:lineRule="auto"/>
        <w:contextualSpacing/>
        <w:outlineLvl w:val="2"/>
        <w:rPr>
          <w:rFonts w:ascii="Times New Roman" w:eastAsia="Times New Roman" w:hAnsi="Times New Roman" w:cs="Times New Roman"/>
          <w:color w:val="000000"/>
          <w:sz w:val="24"/>
          <w:szCs w:val="24"/>
        </w:rPr>
      </w:pPr>
      <w:bookmarkStart w:id="16" w:name="_Toc493968895"/>
      <w:r w:rsidRPr="00923972">
        <w:rPr>
          <w:rFonts w:ascii="Times New Roman" w:eastAsia="Times New Roman" w:hAnsi="Times New Roman" w:cs="Times New Roman"/>
          <w:noProof/>
          <w:color w:val="000000"/>
          <w:sz w:val="24"/>
          <w:szCs w:val="24"/>
        </w:rPr>
        <w:drawing>
          <wp:anchor distT="0" distB="0" distL="114300" distR="114300" simplePos="0" relativeHeight="251660288" behindDoc="0" locked="0" layoutInCell="1" allowOverlap="1" wp14:anchorId="7A40A38B" wp14:editId="52A86E8C">
            <wp:simplePos x="0" y="0"/>
            <wp:positionH relativeFrom="column">
              <wp:posOffset>4029075</wp:posOffset>
            </wp:positionH>
            <wp:positionV relativeFrom="paragraph">
              <wp:posOffset>8890</wp:posOffset>
            </wp:positionV>
            <wp:extent cx="1906270" cy="1343660"/>
            <wp:effectExtent l="0" t="0" r="0" b="8890"/>
            <wp:wrapSquare wrapText="bothSides"/>
            <wp:docPr id="93" name="Picture 2" descr="https://help.blackboard.com/sites/default/files/bb_assets_embed/18000/add_menu_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elp.blackboard.com/sites/default/files/bb_assets_embed/18000/add_menu_ite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6270" cy="1343660"/>
                    </a:xfrm>
                    <a:prstGeom prst="rect">
                      <a:avLst/>
                    </a:prstGeom>
                    <a:noFill/>
                    <a:ln>
                      <a:noFill/>
                    </a:ln>
                  </pic:spPr>
                </pic:pic>
              </a:graphicData>
            </a:graphic>
            <wp14:sizeRelH relativeFrom="page">
              <wp14:pctWidth>0</wp14:pctWidth>
            </wp14:sizeRelH>
            <wp14:sizeRelV relativeFrom="page">
              <wp14:pctHeight>0</wp14:pctHeight>
            </wp14:sizeRelV>
          </wp:anchor>
        </w:drawing>
      </w:r>
      <w:r w:rsidR="00314CBC" w:rsidRPr="00923972">
        <w:rPr>
          <w:rFonts w:ascii="Times New Roman" w:eastAsia="Times New Roman" w:hAnsi="Times New Roman" w:cs="Times New Roman"/>
          <w:b/>
          <w:color w:val="000000"/>
          <w:sz w:val="24"/>
          <w:szCs w:val="24"/>
        </w:rPr>
        <w:t>View task progress</w:t>
      </w:r>
      <w:bookmarkEnd w:id="16"/>
      <w:r w:rsidRPr="00923972">
        <w:rPr>
          <w:rFonts w:ascii="Times New Roman" w:eastAsia="Times New Roman" w:hAnsi="Times New Roman" w:cs="Times New Roman"/>
          <w:b/>
          <w:color w:val="000000"/>
          <w:sz w:val="24"/>
          <w:szCs w:val="24"/>
        </w:rPr>
        <w:t xml:space="preserve">: </w:t>
      </w:r>
      <w:r w:rsidR="00314CBC" w:rsidRPr="00923972">
        <w:rPr>
          <w:rFonts w:ascii="Times New Roman" w:eastAsia="Times New Roman" w:hAnsi="Times New Roman" w:cs="Times New Roman"/>
          <w:color w:val="000000"/>
          <w:sz w:val="24"/>
          <w:szCs w:val="24"/>
        </w:rPr>
        <w:t>Select a task title to access the View Task page. The View Task page displays all students' progress for that task.</w:t>
      </w:r>
      <w:bookmarkStart w:id="17" w:name="_Toc493968896"/>
      <w:r w:rsidRPr="00923972">
        <w:rPr>
          <w:rFonts w:ascii="Times New Roman" w:eastAsia="Times New Roman" w:hAnsi="Times New Roman" w:cs="Times New Roman"/>
          <w:color w:val="000000"/>
          <w:sz w:val="24"/>
          <w:szCs w:val="24"/>
        </w:rPr>
        <w:t xml:space="preserve"> </w:t>
      </w:r>
      <w:r w:rsidR="00314CBC" w:rsidRPr="00923972">
        <w:rPr>
          <w:rFonts w:ascii="Times New Roman" w:eastAsia="Times New Roman" w:hAnsi="Times New Roman" w:cs="Times New Roman"/>
          <w:color w:val="000000"/>
          <w:sz w:val="24"/>
          <w:szCs w:val="24"/>
        </w:rPr>
        <w:t>Add a tasks link to the course menu</w:t>
      </w:r>
      <w:bookmarkEnd w:id="17"/>
      <w:r w:rsidRPr="00923972">
        <w:rPr>
          <w:rFonts w:ascii="Times New Roman" w:eastAsia="Times New Roman" w:hAnsi="Times New Roman" w:cs="Times New Roman"/>
          <w:color w:val="000000"/>
          <w:sz w:val="24"/>
          <w:szCs w:val="24"/>
        </w:rPr>
        <w:t xml:space="preserve">. </w:t>
      </w:r>
      <w:r w:rsidR="00314CBC" w:rsidRPr="00923972">
        <w:rPr>
          <w:rFonts w:ascii="Times New Roman" w:eastAsia="Times New Roman" w:hAnsi="Times New Roman" w:cs="Times New Roman"/>
          <w:color w:val="000000"/>
          <w:sz w:val="24"/>
          <w:szCs w:val="24"/>
        </w:rPr>
        <w:t xml:space="preserve">You can add a link to the course menu for instant access to the tasks tool. </w:t>
      </w:r>
    </w:p>
    <w:p w14:paraId="0D2791CB" w14:textId="77777777" w:rsidR="00952B70" w:rsidRPr="00923972" w:rsidRDefault="00952B70" w:rsidP="00952B70">
      <w:pPr>
        <w:spacing w:before="100" w:beforeAutospacing="1" w:after="100" w:afterAutospacing="1" w:line="480" w:lineRule="auto"/>
        <w:contextualSpacing/>
        <w:outlineLvl w:val="2"/>
        <w:rPr>
          <w:rFonts w:ascii="Times New Roman" w:eastAsia="Times New Roman" w:hAnsi="Times New Roman" w:cs="Times New Roman"/>
          <w:color w:val="000000"/>
          <w:sz w:val="24"/>
          <w:szCs w:val="24"/>
        </w:rPr>
      </w:pPr>
    </w:p>
    <w:p w14:paraId="6D4B7F98" w14:textId="46C76D77" w:rsidR="00314CBC" w:rsidRPr="00923972" w:rsidRDefault="00314CBC" w:rsidP="00952B70">
      <w:pPr>
        <w:spacing w:before="100" w:beforeAutospacing="1" w:after="100" w:afterAutospacing="1" w:line="480" w:lineRule="auto"/>
        <w:contextualSpacing/>
        <w:outlineLvl w:val="2"/>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You can also</w:t>
      </w:r>
      <w:r w:rsidR="00952B70" w:rsidRPr="00923972">
        <w:rPr>
          <w:rFonts w:ascii="Times New Roman" w:eastAsia="Times New Roman" w:hAnsi="Times New Roman" w:cs="Times New Roman"/>
          <w:color w:val="000000"/>
          <w:sz w:val="24"/>
          <w:szCs w:val="24"/>
        </w:rPr>
        <w:t xml:space="preserve"> customize the name of the link:</w:t>
      </w:r>
    </w:p>
    <w:p w14:paraId="046ADEE3" w14:textId="77777777" w:rsidR="00314CBC" w:rsidRPr="00923972" w:rsidRDefault="00314CBC" w:rsidP="00E62591">
      <w:pPr>
        <w:numPr>
          <w:ilvl w:val="0"/>
          <w:numId w:val="5"/>
        </w:numPr>
        <w:spacing w:before="75" w:after="75"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Change Edit Mode to ON and select the Add Menu Item icon above the course menu to access the menu.</w:t>
      </w:r>
    </w:p>
    <w:p w14:paraId="12F556E7" w14:textId="77777777" w:rsidR="00314CBC" w:rsidRPr="00923972" w:rsidRDefault="00314CBC" w:rsidP="00E62591">
      <w:pPr>
        <w:numPr>
          <w:ilvl w:val="0"/>
          <w:numId w:val="5"/>
        </w:numPr>
        <w:spacing w:before="75" w:after="75"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Select Tool Link and type a name.</w:t>
      </w:r>
    </w:p>
    <w:p w14:paraId="69138461" w14:textId="77777777" w:rsidR="00314CBC" w:rsidRPr="00923972" w:rsidRDefault="00314CBC" w:rsidP="00E62591">
      <w:pPr>
        <w:numPr>
          <w:ilvl w:val="0"/>
          <w:numId w:val="5"/>
        </w:numPr>
        <w:spacing w:before="75" w:after="75"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From the Type menu, select Tasks.</w:t>
      </w:r>
    </w:p>
    <w:p w14:paraId="2CCA5A60" w14:textId="77777777" w:rsidR="00314CBC" w:rsidRPr="00923972" w:rsidRDefault="00314CBC" w:rsidP="00E62591">
      <w:pPr>
        <w:numPr>
          <w:ilvl w:val="0"/>
          <w:numId w:val="5"/>
        </w:numPr>
        <w:spacing w:before="75" w:after="75"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Select the Available to Users check box if you're ready for students to see it.</w:t>
      </w:r>
    </w:p>
    <w:p w14:paraId="69F9E63F" w14:textId="77777777" w:rsidR="00314CBC" w:rsidRPr="00923972" w:rsidRDefault="00314CBC" w:rsidP="00E62591">
      <w:pPr>
        <w:numPr>
          <w:ilvl w:val="0"/>
          <w:numId w:val="5"/>
        </w:numPr>
        <w:spacing w:before="75" w:after="75"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Select Submit.</w:t>
      </w:r>
    </w:p>
    <w:p w14:paraId="3302E2C4" w14:textId="77777777" w:rsidR="00314CBC" w:rsidRPr="00923972" w:rsidRDefault="00314CBC" w:rsidP="00E62591">
      <w:pPr>
        <w:spacing w:before="100" w:beforeAutospacing="1" w:after="100" w:afterAutospacing="1"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The new tool link appears last in the course menu list. Press and drag the arrows icon to move the link into a new position. Access the link's menu to rename, delete, or hide the link from students.</w:t>
      </w:r>
    </w:p>
    <w:p w14:paraId="34AFE71C" w14:textId="5FCB61F1" w:rsidR="00314CBC" w:rsidRPr="00923972" w:rsidRDefault="00314CBC" w:rsidP="00952B70">
      <w:pPr>
        <w:spacing w:before="100" w:beforeAutospacing="1" w:after="100" w:afterAutospacing="1" w:line="480" w:lineRule="auto"/>
        <w:contextualSpacing/>
        <w:outlineLvl w:val="1"/>
        <w:rPr>
          <w:rFonts w:ascii="Times New Roman" w:eastAsia="Times New Roman" w:hAnsi="Times New Roman" w:cs="Times New Roman"/>
          <w:color w:val="000000"/>
          <w:sz w:val="24"/>
          <w:szCs w:val="24"/>
        </w:rPr>
      </w:pPr>
      <w:bookmarkStart w:id="18" w:name="_Toc493968897"/>
      <w:r w:rsidRPr="00923972">
        <w:rPr>
          <w:rFonts w:ascii="Times New Roman" w:eastAsia="Times New Roman" w:hAnsi="Times New Roman" w:cs="Times New Roman"/>
          <w:b/>
          <w:color w:val="000000"/>
          <w:sz w:val="24"/>
          <w:szCs w:val="24"/>
        </w:rPr>
        <w:lastRenderedPageBreak/>
        <w:t>The Original Course View</w:t>
      </w:r>
      <w:bookmarkEnd w:id="18"/>
      <w:r w:rsidR="00952B70" w:rsidRPr="00923972">
        <w:rPr>
          <w:rFonts w:ascii="Times New Roman" w:eastAsia="Times New Roman" w:hAnsi="Times New Roman" w:cs="Times New Roman"/>
          <w:b/>
          <w:color w:val="000000"/>
          <w:sz w:val="24"/>
          <w:szCs w:val="24"/>
        </w:rPr>
        <w:t xml:space="preserve">: </w:t>
      </w:r>
      <w:r w:rsidRPr="00923972">
        <w:rPr>
          <w:rFonts w:ascii="Times New Roman" w:eastAsia="Times New Roman" w:hAnsi="Times New Roman" w:cs="Times New Roman"/>
          <w:color w:val="000000"/>
          <w:sz w:val="24"/>
          <w:szCs w:val="24"/>
        </w:rPr>
        <w:t>In the Original Course View, you can easily navigate, provide content, edit items, and change options that affect how users interact with the interface.</w:t>
      </w:r>
    </w:p>
    <w:p w14:paraId="5B41DE5C" w14:textId="77777777" w:rsidR="00314CBC" w:rsidRPr="00923972" w:rsidRDefault="00314CBC" w:rsidP="00E62591">
      <w:pPr>
        <w:spacing w:after="0"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noProof/>
          <w:color w:val="000000"/>
          <w:sz w:val="24"/>
          <w:szCs w:val="24"/>
        </w:rPr>
        <w:drawing>
          <wp:inline distT="0" distB="0" distL="0" distR="0" wp14:anchorId="1F990C4F" wp14:editId="15A9EFDF">
            <wp:extent cx="5939624" cy="4074288"/>
            <wp:effectExtent l="0" t="0" r="4445" b="2540"/>
            <wp:docPr id="94" name="Picture 10" descr="https://help.blackboard.com/sites/default/files/bb_assets_embed/14000/instructor_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elp.blackboard.com/sites/default/files/bb_assets_embed/14000/instructor_feature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65591" cy="4092100"/>
                    </a:xfrm>
                    <a:prstGeom prst="rect">
                      <a:avLst/>
                    </a:prstGeom>
                    <a:noFill/>
                    <a:ln>
                      <a:noFill/>
                    </a:ln>
                  </pic:spPr>
                </pic:pic>
              </a:graphicData>
            </a:graphic>
          </wp:inline>
        </w:drawing>
      </w:r>
    </w:p>
    <w:p w14:paraId="08FC4A50" w14:textId="2E0FD9E1" w:rsidR="00314CBC" w:rsidRPr="00923972" w:rsidRDefault="00314CBC" w:rsidP="00E62591">
      <w:pPr>
        <w:numPr>
          <w:ilvl w:val="0"/>
          <w:numId w:val="6"/>
        </w:numPr>
        <w:spacing w:before="75" w:after="75"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b/>
          <w:bCs/>
          <w:color w:val="000000"/>
          <w:sz w:val="24"/>
          <w:szCs w:val="24"/>
        </w:rPr>
        <w:t>Course menu</w:t>
      </w:r>
      <w:r w:rsidRPr="00923972">
        <w:rPr>
          <w:rFonts w:ascii="Times New Roman" w:eastAsia="Times New Roman" w:hAnsi="Times New Roman" w:cs="Times New Roman"/>
          <w:color w:val="000000"/>
          <w:sz w:val="24"/>
          <w:szCs w:val="24"/>
        </w:rPr>
        <w:t>: Users' access point for all course content. </w:t>
      </w:r>
    </w:p>
    <w:p w14:paraId="51BB9F33" w14:textId="77777777" w:rsidR="00314CBC" w:rsidRPr="00923972" w:rsidRDefault="00314CBC" w:rsidP="00E62591">
      <w:pPr>
        <w:numPr>
          <w:ilvl w:val="0"/>
          <w:numId w:val="6"/>
        </w:numPr>
        <w:spacing w:before="75" w:after="75"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b/>
          <w:bCs/>
          <w:color w:val="000000"/>
          <w:sz w:val="24"/>
          <w:szCs w:val="24"/>
        </w:rPr>
        <w:t>Control Panel</w:t>
      </w:r>
      <w:r w:rsidRPr="00923972">
        <w:rPr>
          <w:rFonts w:ascii="Times New Roman" w:eastAsia="Times New Roman" w:hAnsi="Times New Roman" w:cs="Times New Roman"/>
          <w:color w:val="000000"/>
          <w:sz w:val="24"/>
          <w:szCs w:val="24"/>
        </w:rPr>
        <w:t>: The area after the course menu is your access point for course management functions, such as course style, course tools, and users. Students don't see the Control Panel.</w:t>
      </w:r>
    </w:p>
    <w:p w14:paraId="25D753F3" w14:textId="77777777" w:rsidR="00314CBC" w:rsidRPr="00923972" w:rsidRDefault="00314CBC" w:rsidP="00E62591">
      <w:pPr>
        <w:numPr>
          <w:ilvl w:val="0"/>
          <w:numId w:val="6"/>
        </w:numPr>
        <w:spacing w:before="75" w:after="75"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b/>
          <w:bCs/>
          <w:color w:val="000000"/>
          <w:sz w:val="24"/>
          <w:szCs w:val="24"/>
        </w:rPr>
        <w:t>Student preview</w:t>
      </w:r>
      <w:r w:rsidRPr="00923972">
        <w:rPr>
          <w:rFonts w:ascii="Times New Roman" w:eastAsia="Times New Roman" w:hAnsi="Times New Roman" w:cs="Times New Roman"/>
          <w:color w:val="000000"/>
          <w:sz w:val="24"/>
          <w:szCs w:val="24"/>
        </w:rPr>
        <w:t>: You can review course content and validate course behaviors from a student's perspective. You're logged in with a student account—the preview user account—and enrolled in the current course.</w:t>
      </w:r>
    </w:p>
    <w:p w14:paraId="6671DA90" w14:textId="77777777" w:rsidR="00314CBC" w:rsidRPr="00923972" w:rsidRDefault="00314CBC" w:rsidP="00E62591">
      <w:pPr>
        <w:numPr>
          <w:ilvl w:val="0"/>
          <w:numId w:val="6"/>
        </w:numPr>
        <w:spacing w:before="75" w:after="75"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b/>
          <w:bCs/>
          <w:color w:val="000000"/>
          <w:sz w:val="24"/>
          <w:szCs w:val="24"/>
        </w:rPr>
        <w:t>Edit Mode</w:t>
      </w:r>
      <w:r w:rsidRPr="00923972">
        <w:rPr>
          <w:rFonts w:ascii="Times New Roman" w:eastAsia="Times New Roman" w:hAnsi="Times New Roman" w:cs="Times New Roman"/>
          <w:color w:val="000000"/>
          <w:sz w:val="24"/>
          <w:szCs w:val="24"/>
        </w:rPr>
        <w:t xml:space="preserve">: When Edit Mode is ON, all the instructor functions appear, such as Build Content or the appearance of menus. When Edit Mode is OFF, all instructor functions are </w:t>
      </w:r>
      <w:r w:rsidRPr="00923972">
        <w:rPr>
          <w:rFonts w:ascii="Times New Roman" w:eastAsia="Times New Roman" w:hAnsi="Times New Roman" w:cs="Times New Roman"/>
          <w:color w:val="000000"/>
          <w:sz w:val="24"/>
          <w:szCs w:val="24"/>
        </w:rPr>
        <w:lastRenderedPageBreak/>
        <w:t>hidden. The Edit Mode function appears to users with a role of instructor, teaching assistant, course builder, and administrator.</w:t>
      </w:r>
    </w:p>
    <w:p w14:paraId="38DAA4B9" w14:textId="77777777" w:rsidR="00314CBC" w:rsidRPr="00923972" w:rsidRDefault="00314CBC" w:rsidP="00E62591">
      <w:pPr>
        <w:numPr>
          <w:ilvl w:val="0"/>
          <w:numId w:val="6"/>
        </w:numPr>
        <w:spacing w:before="75" w:after="75"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b/>
          <w:bCs/>
          <w:color w:val="000000"/>
          <w:sz w:val="24"/>
          <w:szCs w:val="24"/>
        </w:rPr>
        <w:t>Functions</w:t>
      </w:r>
      <w:r w:rsidRPr="00923972">
        <w:rPr>
          <w:rFonts w:ascii="Times New Roman" w:eastAsia="Times New Roman" w:hAnsi="Times New Roman" w:cs="Times New Roman"/>
          <w:color w:val="000000"/>
          <w:sz w:val="24"/>
          <w:szCs w:val="24"/>
        </w:rPr>
        <w:t>: In one or more rows above the content, access page-level functions such as Build Content, Search, Delete, and Upload. The functions change based on where you are in your course.</w:t>
      </w:r>
    </w:p>
    <w:p w14:paraId="36EE21F4" w14:textId="77777777" w:rsidR="00314CBC" w:rsidRPr="00923972" w:rsidRDefault="00314CBC" w:rsidP="00E62591">
      <w:pPr>
        <w:numPr>
          <w:ilvl w:val="0"/>
          <w:numId w:val="6"/>
        </w:numPr>
        <w:spacing w:before="75" w:after="75"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b/>
          <w:bCs/>
          <w:color w:val="000000"/>
          <w:sz w:val="24"/>
          <w:szCs w:val="24"/>
        </w:rPr>
        <w:t>Menus</w:t>
      </w:r>
      <w:r w:rsidRPr="00923972">
        <w:rPr>
          <w:rFonts w:ascii="Times New Roman" w:eastAsia="Times New Roman" w:hAnsi="Times New Roman" w:cs="Times New Roman"/>
          <w:color w:val="000000"/>
          <w:sz w:val="24"/>
          <w:szCs w:val="24"/>
        </w:rPr>
        <w:t>: An Options Menu icon appears for components with menus, such as content items, course menu links, or Grade Center columns. The options in the menu vary based on the component.</w:t>
      </w:r>
    </w:p>
    <w:p w14:paraId="55F4110C" w14:textId="570FC418" w:rsidR="00314CBC" w:rsidRPr="00923972" w:rsidRDefault="00314CBC" w:rsidP="00952B70">
      <w:pPr>
        <w:spacing w:before="100" w:beforeAutospacing="1" w:after="100" w:afterAutospacing="1" w:line="480" w:lineRule="auto"/>
        <w:contextualSpacing/>
        <w:outlineLvl w:val="1"/>
        <w:rPr>
          <w:rFonts w:ascii="Times New Roman" w:eastAsia="Times New Roman" w:hAnsi="Times New Roman" w:cs="Times New Roman"/>
          <w:b/>
          <w:color w:val="000000"/>
          <w:sz w:val="24"/>
          <w:szCs w:val="24"/>
        </w:rPr>
      </w:pPr>
      <w:bookmarkStart w:id="19" w:name="_Toc493968898"/>
      <w:r w:rsidRPr="00923972">
        <w:rPr>
          <w:rFonts w:ascii="Times New Roman" w:eastAsia="Times New Roman" w:hAnsi="Times New Roman" w:cs="Times New Roman"/>
          <w:b/>
          <w:color w:val="000000"/>
          <w:sz w:val="24"/>
          <w:szCs w:val="24"/>
        </w:rPr>
        <w:t>Course menu</w:t>
      </w:r>
      <w:bookmarkEnd w:id="19"/>
      <w:r w:rsidR="00952B70" w:rsidRPr="00923972">
        <w:rPr>
          <w:rFonts w:ascii="Times New Roman" w:eastAsia="Times New Roman" w:hAnsi="Times New Roman" w:cs="Times New Roman"/>
          <w:b/>
          <w:color w:val="000000"/>
          <w:sz w:val="24"/>
          <w:szCs w:val="24"/>
        </w:rPr>
        <w:t xml:space="preserve">: </w:t>
      </w:r>
      <w:r w:rsidRPr="00923972">
        <w:rPr>
          <w:rFonts w:ascii="Times New Roman" w:eastAsia="Times New Roman" w:hAnsi="Times New Roman" w:cs="Times New Roman"/>
          <w:color w:val="000000"/>
          <w:sz w:val="24"/>
          <w:szCs w:val="24"/>
        </w:rPr>
        <w:t>The course menu appears on the left side of your course window and is the cornerstone for the organization and navigation of your course</w:t>
      </w:r>
      <w:r w:rsidR="00952B70" w:rsidRPr="00923972">
        <w:rPr>
          <w:rFonts w:ascii="Times New Roman" w:eastAsia="Times New Roman" w:hAnsi="Times New Roman" w:cs="Times New Roman"/>
          <w:color w:val="000000"/>
          <w:sz w:val="24"/>
          <w:szCs w:val="24"/>
        </w:rPr>
        <w:t>. The course menu appears in a list view, which displays only the top level of course materials</w:t>
      </w:r>
      <w:r w:rsidRPr="00923972">
        <w:rPr>
          <w:rFonts w:ascii="Times New Roman" w:eastAsia="Times New Roman" w:hAnsi="Times New Roman" w:cs="Times New Roman"/>
          <w:color w:val="000000"/>
          <w:sz w:val="24"/>
          <w:szCs w:val="24"/>
        </w:rPr>
        <w:t>. You create links on the course menu to present tools and materials to users. You can customize its appearance and order the links.</w:t>
      </w:r>
      <w:r w:rsidR="00952B70" w:rsidRPr="00923972">
        <w:rPr>
          <w:rFonts w:ascii="Times New Roman" w:eastAsia="Times New Roman" w:hAnsi="Times New Roman" w:cs="Times New Roman"/>
          <w:b/>
          <w:color w:val="000000"/>
          <w:sz w:val="24"/>
          <w:szCs w:val="24"/>
        </w:rPr>
        <w:t xml:space="preserve"> </w:t>
      </w:r>
      <w:r w:rsidRPr="00923972">
        <w:rPr>
          <w:rFonts w:ascii="Times New Roman" w:eastAsia="Times New Roman" w:hAnsi="Times New Roman" w:cs="Times New Roman"/>
          <w:color w:val="000000"/>
          <w:sz w:val="24"/>
          <w:szCs w:val="24"/>
        </w:rPr>
        <w:t xml:space="preserve">You can </w:t>
      </w:r>
      <w:r w:rsidR="00952B70" w:rsidRPr="00923972">
        <w:rPr>
          <w:rFonts w:ascii="Times New Roman" w:eastAsia="Times New Roman" w:hAnsi="Times New Roman" w:cs="Times New Roman"/>
          <w:color w:val="000000"/>
          <w:sz w:val="24"/>
          <w:szCs w:val="24"/>
        </w:rPr>
        <w:t xml:space="preserve">also </w:t>
      </w:r>
      <w:r w:rsidRPr="00923972">
        <w:rPr>
          <w:rFonts w:ascii="Times New Roman" w:eastAsia="Times New Roman" w:hAnsi="Times New Roman" w:cs="Times New Roman"/>
          <w:color w:val="000000"/>
          <w:sz w:val="24"/>
          <w:szCs w:val="24"/>
        </w:rPr>
        <w:t>choose buttons or text for your links.</w:t>
      </w:r>
    </w:p>
    <w:p w14:paraId="18819538" w14:textId="77777777" w:rsidR="00952B70" w:rsidRPr="00923972" w:rsidRDefault="00952B70" w:rsidP="00E62591">
      <w:pPr>
        <w:spacing w:before="100" w:beforeAutospacing="1" w:after="100" w:afterAutospacing="1" w:line="480" w:lineRule="auto"/>
        <w:contextualSpacing/>
        <w:rPr>
          <w:rFonts w:ascii="Times New Roman" w:eastAsia="Times New Roman" w:hAnsi="Times New Roman" w:cs="Times New Roman"/>
          <w:color w:val="000000"/>
          <w:sz w:val="24"/>
          <w:szCs w:val="24"/>
        </w:rPr>
      </w:pPr>
    </w:p>
    <w:p w14:paraId="0F3ECE68" w14:textId="30F740E6" w:rsidR="00314CBC" w:rsidRPr="00923972" w:rsidRDefault="00314CBC" w:rsidP="00E62591">
      <w:pPr>
        <w:spacing w:before="100" w:beforeAutospacing="1" w:after="100" w:afterAutospacing="1"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Select the Display Course Menu in New Window icon to view the course materials as a directory tree in a new window. Users can expand the view to show the hierarchy of course navigation.</w:t>
      </w:r>
    </w:p>
    <w:p w14:paraId="77812579" w14:textId="7144E969" w:rsidR="00314CBC" w:rsidRPr="00923972" w:rsidRDefault="00923972" w:rsidP="00E62591">
      <w:pPr>
        <w:spacing w:before="100" w:beforeAutospacing="1" w:after="100" w:afterAutospacing="1" w:line="480" w:lineRule="auto"/>
        <w:contextualSpacing/>
        <w:rPr>
          <w:rFonts w:ascii="Times New Roman" w:eastAsia="Times New Roman" w:hAnsi="Times New Roman" w:cs="Times New Roman"/>
          <w:i/>
          <w:iCs/>
          <w:color w:val="000000"/>
          <w:sz w:val="24"/>
          <w:szCs w:val="24"/>
        </w:rPr>
      </w:pPr>
      <w:r w:rsidRPr="00923972">
        <w:rPr>
          <w:rFonts w:ascii="Times New Roman" w:eastAsia="Times New Roman" w:hAnsi="Times New Roman" w:cs="Times New Roman"/>
          <w:noProof/>
          <w:color w:val="000000"/>
          <w:sz w:val="24"/>
          <w:szCs w:val="24"/>
        </w:rPr>
        <w:drawing>
          <wp:anchor distT="0" distB="0" distL="114300" distR="114300" simplePos="0" relativeHeight="251670528" behindDoc="0" locked="0" layoutInCell="1" allowOverlap="1" wp14:anchorId="2F68AFAB" wp14:editId="3E7B4DEE">
            <wp:simplePos x="0" y="0"/>
            <wp:positionH relativeFrom="column">
              <wp:posOffset>4123690</wp:posOffset>
            </wp:positionH>
            <wp:positionV relativeFrom="paragraph">
              <wp:posOffset>354965</wp:posOffset>
            </wp:positionV>
            <wp:extent cx="1819275" cy="1609725"/>
            <wp:effectExtent l="0" t="0" r="9525" b="9525"/>
            <wp:wrapSquare wrapText="bothSides"/>
            <wp:docPr id="95" name="Picture 15" descr="https://help.blackboard.com/sites/default/files/bb_assets_embed/18000/add_menu_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elp.blackboard.com/sites/default/files/bb_assets_embed/18000/add_menu_ite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19275" cy="1609725"/>
                    </a:xfrm>
                    <a:prstGeom prst="rect">
                      <a:avLst/>
                    </a:prstGeom>
                    <a:noFill/>
                    <a:ln>
                      <a:noFill/>
                    </a:ln>
                  </pic:spPr>
                </pic:pic>
              </a:graphicData>
            </a:graphic>
            <wp14:sizeRelH relativeFrom="page">
              <wp14:pctWidth>0</wp14:pctWidth>
            </wp14:sizeRelH>
            <wp14:sizeRelV relativeFrom="page">
              <wp14:pctHeight>0</wp14:pctHeight>
            </wp14:sizeRelV>
          </wp:anchor>
        </w:drawing>
      </w:r>
      <w:r w:rsidR="00314CBC" w:rsidRPr="00923972">
        <w:rPr>
          <w:rFonts w:ascii="Times New Roman" w:eastAsia="Times New Roman" w:hAnsi="Times New Roman" w:cs="Times New Roman"/>
          <w:i/>
          <w:iCs/>
          <w:color w:val="000000"/>
          <w:sz w:val="24"/>
          <w:szCs w:val="24"/>
        </w:rPr>
        <w:t>Your institution can restrict options to maintain a consistent style for all courses.</w:t>
      </w:r>
    </w:p>
    <w:p w14:paraId="30878DEA" w14:textId="5A57B198" w:rsidR="00314CBC" w:rsidRPr="00923972" w:rsidRDefault="00314CBC" w:rsidP="00E62591">
      <w:pPr>
        <w:spacing w:before="100" w:beforeAutospacing="1" w:after="100" w:afterAutospacing="1" w:line="480" w:lineRule="auto"/>
        <w:contextualSpacing/>
        <w:outlineLvl w:val="2"/>
        <w:rPr>
          <w:rFonts w:ascii="Times New Roman" w:eastAsia="Times New Roman" w:hAnsi="Times New Roman" w:cs="Times New Roman"/>
          <w:b/>
          <w:color w:val="000000"/>
          <w:sz w:val="24"/>
          <w:szCs w:val="24"/>
        </w:rPr>
      </w:pPr>
      <w:bookmarkStart w:id="20" w:name="_Toc493968899"/>
      <w:r w:rsidRPr="00923972">
        <w:rPr>
          <w:rFonts w:ascii="Times New Roman" w:eastAsia="Times New Roman" w:hAnsi="Times New Roman" w:cs="Times New Roman"/>
          <w:b/>
          <w:color w:val="000000"/>
          <w:sz w:val="24"/>
          <w:szCs w:val="24"/>
        </w:rPr>
        <w:t>Create a link on the course menu</w:t>
      </w:r>
      <w:bookmarkEnd w:id="20"/>
    </w:p>
    <w:p w14:paraId="5B5C26B1" w14:textId="01BDE493" w:rsidR="00314CBC" w:rsidRPr="00923972" w:rsidRDefault="00314CBC" w:rsidP="00E62591">
      <w:pPr>
        <w:spacing w:before="100" w:beforeAutospacing="1" w:after="100" w:afterAutospacing="1"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Create an uncluttered course menu to maintain efficient navigation for your users, and try to limit the number of links included in the course menu. Use content areas to hold related items and give your course organization and structure.</w:t>
      </w:r>
    </w:p>
    <w:p w14:paraId="71FE9F18" w14:textId="77777777" w:rsidR="00314CBC" w:rsidRPr="00923972" w:rsidRDefault="00314CBC" w:rsidP="00E62591">
      <w:pPr>
        <w:numPr>
          <w:ilvl w:val="0"/>
          <w:numId w:val="7"/>
        </w:numPr>
        <w:spacing w:before="75" w:after="75"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Select the Add Menu Item icon above the course menu to access the menu.</w:t>
      </w:r>
    </w:p>
    <w:p w14:paraId="502A5E9E" w14:textId="77777777" w:rsidR="00314CBC" w:rsidRPr="00923972" w:rsidRDefault="00314CBC" w:rsidP="00E62591">
      <w:pPr>
        <w:numPr>
          <w:ilvl w:val="0"/>
          <w:numId w:val="7"/>
        </w:numPr>
        <w:spacing w:before="75" w:after="75"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lastRenderedPageBreak/>
        <w:t>Select the type of content to create and type a name. Complete any other required text boxes, such as URL for Web Link.</w:t>
      </w:r>
    </w:p>
    <w:p w14:paraId="047CB9D4" w14:textId="77777777" w:rsidR="00314CBC" w:rsidRPr="00923972" w:rsidRDefault="00314CBC" w:rsidP="00E62591">
      <w:pPr>
        <w:numPr>
          <w:ilvl w:val="0"/>
          <w:numId w:val="7"/>
        </w:numPr>
        <w:spacing w:before="75" w:after="75"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Select the Available to Users check box if you're ready for students to see it. You can create content ahead of time, hide the link, and then show the link at the appropriate time.</w:t>
      </w:r>
    </w:p>
    <w:p w14:paraId="3FF1B91B" w14:textId="77777777" w:rsidR="00314CBC" w:rsidRPr="00923972" w:rsidRDefault="00314CBC" w:rsidP="00E62591">
      <w:pPr>
        <w:numPr>
          <w:ilvl w:val="0"/>
          <w:numId w:val="7"/>
        </w:numPr>
        <w:spacing w:before="75" w:after="75"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Select Submit. A link to the new content appears on the course menu.</w:t>
      </w:r>
    </w:p>
    <w:p w14:paraId="37571867" w14:textId="77777777" w:rsidR="00314CBC" w:rsidRPr="00923972" w:rsidRDefault="00314CBC" w:rsidP="00E62591">
      <w:pPr>
        <w:spacing w:before="100" w:beforeAutospacing="1" w:after="100" w:afterAutospacing="1" w:line="480" w:lineRule="auto"/>
        <w:contextualSpacing/>
        <w:outlineLvl w:val="2"/>
        <w:rPr>
          <w:rFonts w:ascii="Times New Roman" w:eastAsia="Times New Roman" w:hAnsi="Times New Roman" w:cs="Times New Roman"/>
          <w:b/>
          <w:color w:val="000000"/>
          <w:sz w:val="24"/>
          <w:szCs w:val="24"/>
        </w:rPr>
      </w:pPr>
      <w:bookmarkStart w:id="21" w:name="_Toc493968900"/>
      <w:r w:rsidRPr="00923972">
        <w:rPr>
          <w:rFonts w:ascii="Times New Roman" w:eastAsia="Times New Roman" w:hAnsi="Times New Roman" w:cs="Times New Roman"/>
          <w:b/>
          <w:color w:val="000000"/>
          <w:sz w:val="24"/>
          <w:szCs w:val="24"/>
        </w:rPr>
        <w:t>Course menu components</w:t>
      </w:r>
      <w:bookmarkEnd w:id="21"/>
    </w:p>
    <w:p w14:paraId="234FE7DC" w14:textId="64E3568D" w:rsidR="00314CBC" w:rsidRPr="00923972" w:rsidRDefault="00314CBC" w:rsidP="00E62591">
      <w:pPr>
        <w:spacing w:before="100" w:beforeAutospacing="1" w:after="100" w:afterAutospacing="1"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This table lists the types of content and tools you can add to the course menu. You can also include sub</w:t>
      </w:r>
      <w:r w:rsidR="003C4966" w:rsidRPr="00923972">
        <w:rPr>
          <w:rFonts w:ascii="Times New Roman" w:eastAsia="Times New Roman" w:hAnsi="Times New Roman" w:cs="Times New Roman"/>
          <w:color w:val="000000"/>
          <w:sz w:val="24"/>
          <w:szCs w:val="24"/>
        </w:rPr>
        <w:t>-</w:t>
      </w:r>
      <w:r w:rsidRPr="00923972">
        <w:rPr>
          <w:rFonts w:ascii="Times New Roman" w:eastAsia="Times New Roman" w:hAnsi="Times New Roman" w:cs="Times New Roman"/>
          <w:color w:val="000000"/>
          <w:sz w:val="24"/>
          <w:szCs w:val="24"/>
        </w:rPr>
        <w:t>headers and divider lines to help visually organize the links for your students.</w:t>
      </w:r>
    </w:p>
    <w:p w14:paraId="10528CF5" w14:textId="21BAE0B4" w:rsidR="00314CBC" w:rsidRPr="00923972" w:rsidRDefault="00314CBC" w:rsidP="00E62591">
      <w:pPr>
        <w:spacing w:before="100" w:beforeAutospacing="1" w:after="100" w:afterAutospacing="1" w:line="480" w:lineRule="auto"/>
        <w:contextualSpacing/>
        <w:outlineLvl w:val="1"/>
        <w:rPr>
          <w:rFonts w:ascii="Times New Roman" w:eastAsia="Times New Roman" w:hAnsi="Times New Roman" w:cs="Times New Roman"/>
          <w:color w:val="000000"/>
          <w:sz w:val="24"/>
          <w:szCs w:val="24"/>
        </w:rPr>
      </w:pPr>
      <w:bookmarkStart w:id="22" w:name="_Toc493968901"/>
      <w:r w:rsidRPr="00923972">
        <w:rPr>
          <w:rFonts w:ascii="Times New Roman" w:eastAsia="Times New Roman" w:hAnsi="Times New Roman" w:cs="Times New Roman"/>
          <w:color w:val="000000"/>
          <w:sz w:val="24"/>
          <w:szCs w:val="24"/>
        </w:rPr>
        <w:t>Reorde</w:t>
      </w:r>
      <w:r w:rsidR="003C4966" w:rsidRPr="00923972">
        <w:rPr>
          <w:rFonts w:ascii="Times New Roman" w:eastAsia="Times New Roman" w:hAnsi="Times New Roman" w:cs="Times New Roman"/>
          <w:color w:val="000000"/>
          <w:sz w:val="24"/>
          <w:szCs w:val="24"/>
        </w:rPr>
        <w:t xml:space="preserve">r and manage course menu links. </w:t>
      </w:r>
      <w:r w:rsidRPr="00923972">
        <w:rPr>
          <w:rFonts w:ascii="Times New Roman" w:eastAsia="Times New Roman" w:hAnsi="Times New Roman" w:cs="Times New Roman"/>
          <w:color w:val="000000"/>
          <w:sz w:val="24"/>
          <w:szCs w:val="24"/>
        </w:rPr>
        <w:t>You can organize and rename the course menu links.</w:t>
      </w:r>
      <w:bookmarkEnd w:id="22"/>
    </w:p>
    <w:p w14:paraId="49F63D7D" w14:textId="77777777" w:rsidR="00314CBC" w:rsidRPr="00923972" w:rsidRDefault="00314CBC" w:rsidP="00E62591">
      <w:pPr>
        <w:spacing w:after="0"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noProof/>
          <w:color w:val="000000"/>
          <w:sz w:val="24"/>
          <w:szCs w:val="24"/>
        </w:rPr>
        <w:drawing>
          <wp:inline distT="0" distB="0" distL="0" distR="0" wp14:anchorId="1121DC11" wp14:editId="0B7FCFAD">
            <wp:extent cx="4603805" cy="1325981"/>
            <wp:effectExtent l="0" t="0" r="6350" b="7620"/>
            <wp:docPr id="96" name="Picture 14" descr="https://help.blackboard.com/sites/default/files/bb_assets_embed/14000/ui_course_menu_re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help.blackboard.com/sites/default/files/bb_assets_embed/14000/ui_course_menu_reord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96757" cy="1352753"/>
                    </a:xfrm>
                    <a:prstGeom prst="rect">
                      <a:avLst/>
                    </a:prstGeom>
                    <a:noFill/>
                    <a:ln>
                      <a:noFill/>
                    </a:ln>
                  </pic:spPr>
                </pic:pic>
              </a:graphicData>
            </a:graphic>
          </wp:inline>
        </w:drawing>
      </w:r>
    </w:p>
    <w:p w14:paraId="06A1BDE1" w14:textId="77777777" w:rsidR="00314CBC" w:rsidRPr="00923972" w:rsidRDefault="00314CBC" w:rsidP="00E62591">
      <w:pPr>
        <w:numPr>
          <w:ilvl w:val="0"/>
          <w:numId w:val="8"/>
        </w:numPr>
        <w:spacing w:before="75" w:after="75"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Use the drag-and-drop function to reorder course menu links.</w:t>
      </w:r>
    </w:p>
    <w:p w14:paraId="05FE0F93" w14:textId="77777777" w:rsidR="00314CBC" w:rsidRPr="00923972" w:rsidRDefault="00314CBC" w:rsidP="00E62591">
      <w:pPr>
        <w:numPr>
          <w:ilvl w:val="0"/>
          <w:numId w:val="8"/>
        </w:numPr>
        <w:spacing w:before="75" w:after="75"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Or, use the keyboard accessible reordering tool to reorder the links.</w:t>
      </w:r>
    </w:p>
    <w:p w14:paraId="7EA81BAB" w14:textId="77777777" w:rsidR="00314CBC" w:rsidRPr="00923972" w:rsidRDefault="00314CBC" w:rsidP="00E62591">
      <w:pPr>
        <w:numPr>
          <w:ilvl w:val="0"/>
          <w:numId w:val="8"/>
        </w:numPr>
        <w:spacing w:before="75" w:after="75"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Access a link's menu and select Rename to change its title. Select Hide Link to make it unavailable to students. Select Show Link to make it available to students. If you Delete a content area, all content items within it are also permanently deleted. This action is final.</w:t>
      </w:r>
    </w:p>
    <w:p w14:paraId="123A61D7" w14:textId="5CFFE3D5" w:rsidR="00314CBC" w:rsidRPr="00923972" w:rsidRDefault="00314CBC" w:rsidP="00E62591">
      <w:pPr>
        <w:numPr>
          <w:ilvl w:val="0"/>
          <w:numId w:val="8"/>
        </w:numPr>
        <w:spacing w:before="75" w:after="75"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 xml:space="preserve">When Edit Mode is ON, an unavailable link title appears with the This link is hidden from </w:t>
      </w:r>
      <w:r w:rsidR="00923972" w:rsidRPr="00923972">
        <w:rPr>
          <w:rFonts w:ascii="Times New Roman" w:eastAsia="Times New Roman" w:hAnsi="Times New Roman" w:cs="Times New Roman"/>
          <w:color w:val="000000"/>
          <w:sz w:val="24"/>
          <w:szCs w:val="24"/>
        </w:rPr>
        <w:t>students’</w:t>
      </w:r>
      <w:r w:rsidRPr="00923972">
        <w:rPr>
          <w:rFonts w:ascii="Times New Roman" w:eastAsia="Times New Roman" w:hAnsi="Times New Roman" w:cs="Times New Roman"/>
          <w:color w:val="000000"/>
          <w:sz w:val="24"/>
          <w:szCs w:val="24"/>
        </w:rPr>
        <w:t xml:space="preserve"> icon. Students don't see the link on the course menu.</w:t>
      </w:r>
    </w:p>
    <w:p w14:paraId="5FD44F66" w14:textId="5E118BC6" w:rsidR="00923972" w:rsidRPr="00923972" w:rsidRDefault="00923972" w:rsidP="00923972">
      <w:pPr>
        <w:spacing w:before="75" w:after="75" w:line="480" w:lineRule="auto"/>
        <w:contextualSpacing/>
        <w:rPr>
          <w:rFonts w:ascii="Times New Roman" w:eastAsia="Times New Roman" w:hAnsi="Times New Roman" w:cs="Times New Roman"/>
          <w:color w:val="000000"/>
          <w:sz w:val="24"/>
          <w:szCs w:val="24"/>
        </w:rPr>
      </w:pPr>
    </w:p>
    <w:p w14:paraId="622C085D" w14:textId="5BF10146" w:rsidR="00923972" w:rsidRPr="00923972" w:rsidRDefault="00923972" w:rsidP="00923972">
      <w:pPr>
        <w:spacing w:before="75" w:after="75" w:line="480" w:lineRule="auto"/>
        <w:contextualSpacing/>
        <w:rPr>
          <w:rFonts w:ascii="Times New Roman" w:eastAsia="Times New Roman" w:hAnsi="Times New Roman" w:cs="Times New Roman"/>
          <w:color w:val="000000"/>
          <w:sz w:val="24"/>
          <w:szCs w:val="24"/>
        </w:rPr>
      </w:pPr>
    </w:p>
    <w:p w14:paraId="47CAD3AA" w14:textId="77777777" w:rsidR="00923972" w:rsidRPr="00923972" w:rsidRDefault="00923972" w:rsidP="00923972">
      <w:pPr>
        <w:spacing w:before="75" w:after="75" w:line="480" w:lineRule="auto"/>
        <w:contextualSpacing/>
        <w:rPr>
          <w:rFonts w:ascii="Times New Roman" w:eastAsia="Times New Roman" w:hAnsi="Times New Roman" w:cs="Times New Roman"/>
          <w:color w:val="000000"/>
          <w:sz w:val="24"/>
          <w:szCs w:val="24"/>
        </w:rPr>
      </w:pPr>
    </w:p>
    <w:p w14:paraId="0CF1666B" w14:textId="77777777" w:rsidR="00314CBC" w:rsidRPr="00923972" w:rsidRDefault="00314CBC" w:rsidP="00E62591">
      <w:pPr>
        <w:spacing w:before="100" w:beforeAutospacing="1" w:after="100" w:afterAutospacing="1" w:line="480" w:lineRule="auto"/>
        <w:contextualSpacing/>
        <w:outlineLvl w:val="1"/>
        <w:rPr>
          <w:rFonts w:ascii="Times New Roman" w:eastAsia="Times New Roman" w:hAnsi="Times New Roman" w:cs="Times New Roman"/>
          <w:b/>
          <w:color w:val="000000"/>
          <w:sz w:val="24"/>
          <w:szCs w:val="24"/>
        </w:rPr>
      </w:pPr>
      <w:bookmarkStart w:id="23" w:name="_Toc493968903"/>
      <w:r w:rsidRPr="00923972">
        <w:rPr>
          <w:rFonts w:ascii="Times New Roman" w:eastAsia="Times New Roman" w:hAnsi="Times New Roman" w:cs="Times New Roman"/>
          <w:b/>
          <w:color w:val="000000"/>
          <w:sz w:val="24"/>
          <w:szCs w:val="24"/>
        </w:rPr>
        <w:lastRenderedPageBreak/>
        <w:t>Control Panel</w:t>
      </w:r>
      <w:bookmarkEnd w:id="23"/>
    </w:p>
    <w:p w14:paraId="4B64B467" w14:textId="4A78413B" w:rsidR="00314CBC" w:rsidRPr="00923972" w:rsidRDefault="00314CBC" w:rsidP="003C4966">
      <w:pPr>
        <w:spacing w:before="100" w:beforeAutospacing="1" w:after="100" w:afterAutospacing="1"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The Control Panel appears below the course menu and provides ac</w:t>
      </w:r>
      <w:r w:rsidR="003C4966" w:rsidRPr="00923972">
        <w:rPr>
          <w:rFonts w:ascii="Times New Roman" w:eastAsia="Times New Roman" w:hAnsi="Times New Roman" w:cs="Times New Roman"/>
          <w:color w:val="000000"/>
          <w:sz w:val="24"/>
          <w:szCs w:val="24"/>
        </w:rPr>
        <w:t xml:space="preserve">cess to all course </w:t>
      </w:r>
      <w:r w:rsidRPr="00923972">
        <w:rPr>
          <w:rFonts w:ascii="Times New Roman" w:eastAsia="Times New Roman" w:hAnsi="Times New Roman" w:cs="Times New Roman"/>
          <w:color w:val="000000"/>
          <w:sz w:val="24"/>
          <w:szCs w:val="24"/>
        </w:rPr>
        <w:t>administration. The table describes each section.</w:t>
      </w:r>
      <w:r w:rsidRPr="00923972">
        <w:rPr>
          <w:rFonts w:ascii="Times New Roman" w:eastAsia="Times New Roman" w:hAnsi="Times New Roman" w:cs="Times New Roman"/>
          <w:noProof/>
          <w:color w:val="000000"/>
          <w:sz w:val="24"/>
          <w:szCs w:val="24"/>
        </w:rPr>
        <w:drawing>
          <wp:anchor distT="0" distB="0" distL="114300" distR="114300" simplePos="0" relativeHeight="251677696" behindDoc="0" locked="0" layoutInCell="1" allowOverlap="1" wp14:anchorId="39BFA40E" wp14:editId="564CCCD2">
            <wp:simplePos x="0" y="0"/>
            <wp:positionH relativeFrom="column">
              <wp:posOffset>0</wp:posOffset>
            </wp:positionH>
            <wp:positionV relativeFrom="paragraph">
              <wp:posOffset>-3313</wp:posOffset>
            </wp:positionV>
            <wp:extent cx="2324100" cy="1409700"/>
            <wp:effectExtent l="0" t="0" r="0" b="0"/>
            <wp:wrapSquare wrapText="bothSides"/>
            <wp:docPr id="98" name="Picture 12" descr="https://help.blackboard.com/sites/default/files/bb_assets_embed/14000/ui_control_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help.blackboard.com/sites/default/files/bb_assets_embed/14000/ui_control_pane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24100" cy="1409700"/>
                    </a:xfrm>
                    <a:prstGeom prst="rect">
                      <a:avLst/>
                    </a:prstGeom>
                    <a:noFill/>
                    <a:ln>
                      <a:noFill/>
                    </a:ln>
                  </pic:spPr>
                </pic:pic>
              </a:graphicData>
            </a:graphic>
            <wp14:sizeRelH relativeFrom="page">
              <wp14:pctWidth>0</wp14:pctWidth>
            </wp14:sizeRelH>
            <wp14:sizeRelV relativeFrom="page">
              <wp14:pctHeight>0</wp14:pctHeight>
            </wp14:sizeRelV>
          </wp:anchor>
        </w:drawing>
      </w:r>
      <w:r w:rsidR="003C4966" w:rsidRPr="00923972">
        <w:rPr>
          <w:rFonts w:ascii="Times New Roman" w:eastAsia="Times New Roman" w:hAnsi="Times New Roman" w:cs="Times New Roman"/>
          <w:color w:val="000000"/>
          <w:sz w:val="24"/>
          <w:szCs w:val="24"/>
        </w:rPr>
        <w:t xml:space="preserve"> </w:t>
      </w:r>
      <w:r w:rsidRPr="00923972">
        <w:rPr>
          <w:rFonts w:ascii="Times New Roman" w:eastAsia="Times New Roman" w:hAnsi="Times New Roman" w:cs="Times New Roman"/>
          <w:color w:val="000000"/>
          <w:sz w:val="24"/>
          <w:szCs w:val="24"/>
        </w:rPr>
        <w:t xml:space="preserve">Use the arrows next to each link to expand or collapse the area. The Control Panel is only available if you </w:t>
      </w:r>
      <w:r w:rsidR="003C4966" w:rsidRPr="00923972">
        <w:rPr>
          <w:rFonts w:ascii="Times New Roman" w:eastAsia="Times New Roman" w:hAnsi="Times New Roman" w:cs="Times New Roman"/>
          <w:color w:val="000000"/>
          <w:sz w:val="24"/>
          <w:szCs w:val="24"/>
        </w:rPr>
        <w:t xml:space="preserve">have one of these course roles: </w:t>
      </w:r>
      <w:r w:rsidRPr="00923972">
        <w:rPr>
          <w:rFonts w:ascii="Times New Roman" w:eastAsia="Times New Roman" w:hAnsi="Times New Roman" w:cs="Times New Roman"/>
          <w:color w:val="000000"/>
          <w:sz w:val="24"/>
          <w:szCs w:val="24"/>
        </w:rPr>
        <w:t>instructor, teaching assistant, grader, course builder, or administrator.</w:t>
      </w:r>
    </w:p>
    <w:p w14:paraId="7169BC2A" w14:textId="77777777" w:rsidR="00314CBC" w:rsidRPr="00923972" w:rsidRDefault="00314CBC" w:rsidP="00E62591">
      <w:pPr>
        <w:spacing w:before="100" w:beforeAutospacing="1" w:after="100" w:afterAutospacing="1" w:line="480" w:lineRule="auto"/>
        <w:contextualSpacing/>
        <w:rPr>
          <w:rFonts w:ascii="Times New Roman" w:eastAsia="Times New Roman" w:hAnsi="Times New Roman" w:cs="Times New Roman"/>
          <w:color w:val="000000"/>
          <w:sz w:val="24"/>
          <w:szCs w:val="24"/>
        </w:rPr>
      </w:pPr>
    </w:p>
    <w:p w14:paraId="6A63ACC8" w14:textId="77777777" w:rsidR="00314CBC" w:rsidRPr="00923972" w:rsidRDefault="00314CBC" w:rsidP="00E62591">
      <w:pPr>
        <w:spacing w:before="100" w:beforeAutospacing="1" w:after="100" w:afterAutospacing="1" w:line="480" w:lineRule="auto"/>
        <w:contextualSpacing/>
        <w:outlineLvl w:val="1"/>
        <w:rPr>
          <w:rFonts w:ascii="Times New Roman" w:eastAsia="Times New Roman" w:hAnsi="Times New Roman" w:cs="Times New Roman"/>
          <w:b/>
          <w:color w:val="000000"/>
          <w:sz w:val="24"/>
          <w:szCs w:val="24"/>
        </w:rPr>
      </w:pPr>
      <w:bookmarkStart w:id="24" w:name="_Toc493968904"/>
      <w:r w:rsidRPr="00923972">
        <w:rPr>
          <w:rFonts w:ascii="Times New Roman" w:eastAsia="Times New Roman" w:hAnsi="Times New Roman" w:cs="Times New Roman"/>
          <w:b/>
          <w:color w:val="000000"/>
          <w:sz w:val="24"/>
          <w:szCs w:val="24"/>
        </w:rPr>
        <w:t>Paging options</w:t>
      </w:r>
      <w:bookmarkEnd w:id="24"/>
    </w:p>
    <w:p w14:paraId="0CE85697" w14:textId="77777777" w:rsidR="00314CBC" w:rsidRPr="00923972" w:rsidRDefault="00314CBC" w:rsidP="00E62591">
      <w:pPr>
        <w:spacing w:before="100" w:beforeAutospacing="1" w:after="100" w:afterAutospacing="1"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You can edit the paging options to specify how many items appear on a page. For example, you can determine how many forums appear on the main discussion board page or how many items appear on the Needs Grading page.</w:t>
      </w:r>
    </w:p>
    <w:p w14:paraId="484EA1D7" w14:textId="77777777" w:rsidR="00314CBC" w:rsidRPr="00923972" w:rsidRDefault="00314CBC" w:rsidP="00E62591">
      <w:pPr>
        <w:spacing w:before="100" w:beforeAutospacing="1" w:after="100" w:afterAutospacing="1"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The default is 25 items per page and the maximum number of items is 1,000 per page. Show All displays all items and causes the other controls to disappear. For performance, the items per page shouldn't be greatly expanded.</w:t>
      </w:r>
    </w:p>
    <w:p w14:paraId="0BA39DC9" w14:textId="77777777" w:rsidR="00314CBC" w:rsidRPr="00923972" w:rsidRDefault="00314CBC" w:rsidP="00E62591">
      <w:pPr>
        <w:spacing w:before="100" w:beforeAutospacing="1" w:after="100" w:afterAutospacing="1"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Use these steps to edit the paging options:</w:t>
      </w:r>
    </w:p>
    <w:p w14:paraId="1EE8D1FB" w14:textId="77777777" w:rsidR="00314CBC" w:rsidRPr="00923972" w:rsidRDefault="00314CBC" w:rsidP="00E62591">
      <w:pPr>
        <w:numPr>
          <w:ilvl w:val="0"/>
          <w:numId w:val="9"/>
        </w:numPr>
        <w:spacing w:before="75" w:after="75"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Select Edit Paging.</w:t>
      </w:r>
    </w:p>
    <w:p w14:paraId="64CC593B" w14:textId="77777777" w:rsidR="00314CBC" w:rsidRPr="00923972" w:rsidRDefault="00314CBC" w:rsidP="00E62591">
      <w:pPr>
        <w:numPr>
          <w:ilvl w:val="0"/>
          <w:numId w:val="9"/>
        </w:numPr>
        <w:spacing w:before="75" w:after="75"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Type a number in the Items per page box. If the number is greater than the total number of items, then all items appear. If the number is less than one, then one item appears.</w:t>
      </w:r>
    </w:p>
    <w:p w14:paraId="187F9698" w14:textId="64F3345C" w:rsidR="00314CBC" w:rsidRPr="00923972" w:rsidRDefault="00314CBC" w:rsidP="003C4966">
      <w:pPr>
        <w:numPr>
          <w:ilvl w:val="0"/>
          <w:numId w:val="9"/>
        </w:numPr>
        <w:spacing w:before="75" w:after="75" w:line="480" w:lineRule="auto"/>
        <w:contextualSpacing/>
        <w:rPr>
          <w:rFonts w:ascii="Times New Roman" w:eastAsia="Times New Roman" w:hAnsi="Times New Roman" w:cs="Times New Roman"/>
          <w:color w:val="000000"/>
          <w:sz w:val="24"/>
          <w:szCs w:val="24"/>
        </w:rPr>
      </w:pPr>
      <w:r w:rsidRPr="00923972">
        <w:rPr>
          <w:rFonts w:ascii="Times New Roman" w:eastAsia="Times New Roman" w:hAnsi="Times New Roman" w:cs="Times New Roman"/>
          <w:color w:val="000000"/>
          <w:sz w:val="24"/>
          <w:szCs w:val="24"/>
        </w:rPr>
        <w:t>Select OK.</w:t>
      </w:r>
    </w:p>
    <w:sectPr w:rsidR="00314CBC" w:rsidRPr="00923972" w:rsidSect="007A385F">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063C5" w14:textId="77777777" w:rsidR="00345C0C" w:rsidRDefault="00345C0C" w:rsidP="007A385F">
      <w:pPr>
        <w:spacing w:after="0" w:line="240" w:lineRule="auto"/>
      </w:pPr>
      <w:r>
        <w:separator/>
      </w:r>
    </w:p>
  </w:endnote>
  <w:endnote w:type="continuationSeparator" w:id="0">
    <w:p w14:paraId="6C7FCACF" w14:textId="77777777" w:rsidR="00345C0C" w:rsidRDefault="00345C0C" w:rsidP="007A3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9706318"/>
      <w:docPartObj>
        <w:docPartGallery w:val="Page Numbers (Bottom of Page)"/>
        <w:docPartUnique/>
      </w:docPartObj>
    </w:sdtPr>
    <w:sdtEndPr/>
    <w:sdtContent>
      <w:p w14:paraId="4F57AB1B" w14:textId="778AB2DB" w:rsidR="007A385F" w:rsidRDefault="007A385F">
        <w:pPr>
          <w:pStyle w:val="Footer"/>
        </w:pPr>
        <w:r>
          <w:rPr>
            <w:noProof/>
          </w:rPr>
          <mc:AlternateContent>
            <mc:Choice Requires="wpg">
              <w:drawing>
                <wp:anchor distT="0" distB="0" distL="114300" distR="114300" simplePos="0" relativeHeight="251657216" behindDoc="0" locked="0" layoutInCell="1" allowOverlap="1" wp14:anchorId="25BC2BA8" wp14:editId="3AD1D654">
                  <wp:simplePos x="0" y="0"/>
                  <wp:positionH relativeFrom="page">
                    <wp:align>center</wp:align>
                  </wp:positionH>
                  <wp:positionV relativeFrom="bottomMargin">
                    <wp:align>center</wp:align>
                  </wp:positionV>
                  <wp:extent cx="7753350" cy="190500"/>
                  <wp:effectExtent l="9525" t="9525" r="9525"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E39BD5" w14:textId="67E0431B" w:rsidR="007A385F" w:rsidRDefault="007A385F">
                                <w:pPr>
                                  <w:jc w:val="center"/>
                                </w:pPr>
                                <w:r>
                                  <w:fldChar w:fldCharType="begin"/>
                                </w:r>
                                <w:r>
                                  <w:instrText xml:space="preserve"> PAGE    \* MERGEFORMAT </w:instrText>
                                </w:r>
                                <w:r>
                                  <w:fldChar w:fldCharType="separate"/>
                                </w:r>
                                <w:r w:rsidR="00652C05" w:rsidRPr="00652C05">
                                  <w:rPr>
                                    <w:noProof/>
                                    <w:color w:val="8C8C8C" w:themeColor="background1" w:themeShade="8C"/>
                                  </w:rPr>
                                  <w:t>11</w:t>
                                </w:r>
                                <w:r>
                                  <w:rPr>
                                    <w:noProof/>
                                    <w:color w:val="8C8C8C" w:themeColor="background1" w:themeShade="8C"/>
                                  </w:rPr>
                                  <w:fldChar w:fldCharType="end"/>
                                </w:r>
                              </w:p>
                            </w:txbxContent>
                          </wps:txbx>
                          <wps:bodyPr rot="0" vert="horz" wrap="square" lIns="0" tIns="0" rIns="0" bIns="0" anchor="t" anchorCtr="0" upright="1">
                            <a:noAutofit/>
                          </wps:bodyPr>
                        </wps:wsp>
                        <wpg:grpSp>
                          <wpg:cNvPr id="17" name="Group 31"/>
                          <wpg:cNvGrpSpPr>
                            <a:grpSpLocks/>
                          </wpg:cNvGrpSpPr>
                          <wpg:grpSpPr bwMode="auto">
                            <a:xfrm flipH="1">
                              <a:off x="0" y="14970"/>
                              <a:ext cx="12255" cy="230"/>
                              <a:chOff x="-8" y="14978"/>
                              <a:chExt cx="12255" cy="230"/>
                            </a:xfrm>
                          </wpg:grpSpPr>
                          <wps:wsp>
                            <wps:cNvPr id="1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5BC2BA8" id="Group 15" o:spid="_x0000_s1026" style="position:absolute;margin-left:0;margin-top:0;width:610.5pt;height:15pt;z-index:25165721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jjmUlDkEAAAO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3EE39BD5" w14:textId="67E0431B" w:rsidR="007A385F" w:rsidRDefault="007A385F">
                          <w:pPr>
                            <w:jc w:val="center"/>
                          </w:pPr>
                          <w:r>
                            <w:fldChar w:fldCharType="begin"/>
                          </w:r>
                          <w:r>
                            <w:instrText xml:space="preserve"> PAGE    \* MERGEFORMAT </w:instrText>
                          </w:r>
                          <w:r>
                            <w:fldChar w:fldCharType="separate"/>
                          </w:r>
                          <w:r w:rsidR="00652C05" w:rsidRPr="00652C05">
                            <w:rPr>
                              <w:noProof/>
                              <w:color w:val="8C8C8C" w:themeColor="background1" w:themeShade="8C"/>
                            </w:rPr>
                            <w:t>11</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C6C2F3" w14:textId="77777777" w:rsidR="00345C0C" w:rsidRDefault="00345C0C" w:rsidP="007A385F">
      <w:pPr>
        <w:spacing w:after="0" w:line="240" w:lineRule="auto"/>
      </w:pPr>
      <w:r>
        <w:separator/>
      </w:r>
    </w:p>
  </w:footnote>
  <w:footnote w:type="continuationSeparator" w:id="0">
    <w:p w14:paraId="4CA829F8" w14:textId="77777777" w:rsidR="00345C0C" w:rsidRDefault="00345C0C" w:rsidP="007A38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C1923"/>
    <w:multiLevelType w:val="multilevel"/>
    <w:tmpl w:val="264C9F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BC84A61"/>
    <w:multiLevelType w:val="multilevel"/>
    <w:tmpl w:val="53A415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0487EC7"/>
    <w:multiLevelType w:val="multilevel"/>
    <w:tmpl w:val="F648E1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42C032F"/>
    <w:multiLevelType w:val="hybridMultilevel"/>
    <w:tmpl w:val="BD6C6ABC"/>
    <w:lvl w:ilvl="0" w:tplc="A7AE57E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1F142A"/>
    <w:multiLevelType w:val="multilevel"/>
    <w:tmpl w:val="9896262E"/>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5" w15:restartNumberingAfterBreak="0">
    <w:nsid w:val="4C2F62FD"/>
    <w:multiLevelType w:val="multilevel"/>
    <w:tmpl w:val="C0F88900"/>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6" w15:restartNumberingAfterBreak="0">
    <w:nsid w:val="5D22297F"/>
    <w:multiLevelType w:val="multilevel"/>
    <w:tmpl w:val="725EE2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FB02AA5"/>
    <w:multiLevelType w:val="multilevel"/>
    <w:tmpl w:val="742048C0"/>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8" w15:restartNumberingAfterBreak="0">
    <w:nsid w:val="62941603"/>
    <w:multiLevelType w:val="hybridMultilevel"/>
    <w:tmpl w:val="00725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3C3625"/>
    <w:multiLevelType w:val="multilevel"/>
    <w:tmpl w:val="D214EC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E6F7652"/>
    <w:multiLevelType w:val="multilevel"/>
    <w:tmpl w:val="15B65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BB2"/>
    <w:rsid w:val="00030D2E"/>
    <w:rsid w:val="00063704"/>
    <w:rsid w:val="00094CC3"/>
    <w:rsid w:val="00197F9C"/>
    <w:rsid w:val="001E0380"/>
    <w:rsid w:val="002457DD"/>
    <w:rsid w:val="00252E84"/>
    <w:rsid w:val="00314CBC"/>
    <w:rsid w:val="00324683"/>
    <w:rsid w:val="00325071"/>
    <w:rsid w:val="00345C0C"/>
    <w:rsid w:val="00371411"/>
    <w:rsid w:val="003C4966"/>
    <w:rsid w:val="004D14F8"/>
    <w:rsid w:val="00594CD6"/>
    <w:rsid w:val="00652C05"/>
    <w:rsid w:val="00656605"/>
    <w:rsid w:val="0065758F"/>
    <w:rsid w:val="006754E9"/>
    <w:rsid w:val="00762AF8"/>
    <w:rsid w:val="007A385F"/>
    <w:rsid w:val="00923972"/>
    <w:rsid w:val="00952B70"/>
    <w:rsid w:val="00996B23"/>
    <w:rsid w:val="00B70F08"/>
    <w:rsid w:val="00BD61B8"/>
    <w:rsid w:val="00C472C1"/>
    <w:rsid w:val="00E32465"/>
    <w:rsid w:val="00E4620C"/>
    <w:rsid w:val="00E5099B"/>
    <w:rsid w:val="00E62591"/>
    <w:rsid w:val="00F07F39"/>
    <w:rsid w:val="00FF1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0790A"/>
  <w15:docId w15:val="{15D02512-091E-4F91-A745-B613C15B8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85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1B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5099B"/>
    <w:pPr>
      <w:ind w:left="720"/>
      <w:contextualSpacing/>
    </w:pPr>
  </w:style>
  <w:style w:type="character" w:customStyle="1" w:styleId="Heading1Char">
    <w:name w:val="Heading 1 Char"/>
    <w:basedOn w:val="DefaultParagraphFont"/>
    <w:link w:val="Heading1"/>
    <w:uiPriority w:val="9"/>
    <w:rsid w:val="007A385F"/>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A385F"/>
    <w:pPr>
      <w:spacing w:line="259" w:lineRule="auto"/>
      <w:outlineLvl w:val="9"/>
    </w:pPr>
  </w:style>
  <w:style w:type="paragraph" w:styleId="TOC2">
    <w:name w:val="toc 2"/>
    <w:basedOn w:val="Normal"/>
    <w:next w:val="Normal"/>
    <w:autoRedefine/>
    <w:uiPriority w:val="39"/>
    <w:unhideWhenUsed/>
    <w:rsid w:val="007A385F"/>
    <w:pPr>
      <w:spacing w:after="100"/>
      <w:ind w:left="220"/>
    </w:pPr>
  </w:style>
  <w:style w:type="paragraph" w:styleId="TOC3">
    <w:name w:val="toc 3"/>
    <w:basedOn w:val="Normal"/>
    <w:next w:val="Normal"/>
    <w:autoRedefine/>
    <w:uiPriority w:val="39"/>
    <w:unhideWhenUsed/>
    <w:rsid w:val="007A385F"/>
    <w:pPr>
      <w:spacing w:after="100"/>
      <w:ind w:left="440"/>
    </w:pPr>
  </w:style>
  <w:style w:type="character" w:styleId="Hyperlink">
    <w:name w:val="Hyperlink"/>
    <w:basedOn w:val="DefaultParagraphFont"/>
    <w:uiPriority w:val="99"/>
    <w:unhideWhenUsed/>
    <w:rsid w:val="007A385F"/>
    <w:rPr>
      <w:color w:val="0000FF" w:themeColor="hyperlink"/>
      <w:u w:val="single"/>
    </w:rPr>
  </w:style>
  <w:style w:type="paragraph" w:styleId="Header">
    <w:name w:val="header"/>
    <w:basedOn w:val="Normal"/>
    <w:link w:val="HeaderChar"/>
    <w:uiPriority w:val="99"/>
    <w:unhideWhenUsed/>
    <w:rsid w:val="007A3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85F"/>
  </w:style>
  <w:style w:type="paragraph" w:styleId="Footer">
    <w:name w:val="footer"/>
    <w:basedOn w:val="Normal"/>
    <w:link w:val="FooterChar"/>
    <w:uiPriority w:val="99"/>
    <w:unhideWhenUsed/>
    <w:rsid w:val="007A3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6869">
      <w:bodyDiv w:val="1"/>
      <w:marLeft w:val="0"/>
      <w:marRight w:val="0"/>
      <w:marTop w:val="0"/>
      <w:marBottom w:val="0"/>
      <w:divBdr>
        <w:top w:val="none" w:sz="0" w:space="0" w:color="auto"/>
        <w:left w:val="none" w:sz="0" w:space="0" w:color="auto"/>
        <w:bottom w:val="none" w:sz="0" w:space="0" w:color="auto"/>
        <w:right w:val="none" w:sz="0" w:space="0" w:color="auto"/>
      </w:divBdr>
    </w:div>
    <w:div w:id="1112935959">
      <w:bodyDiv w:val="1"/>
      <w:marLeft w:val="0"/>
      <w:marRight w:val="0"/>
      <w:marTop w:val="0"/>
      <w:marBottom w:val="0"/>
      <w:divBdr>
        <w:top w:val="none" w:sz="0" w:space="0" w:color="auto"/>
        <w:left w:val="none" w:sz="0" w:space="0" w:color="auto"/>
        <w:bottom w:val="none" w:sz="0" w:space="0" w:color="auto"/>
        <w:right w:val="none" w:sz="0" w:space="0" w:color="auto"/>
      </w:divBdr>
    </w:div>
    <w:div w:id="115725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10.png"/><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B5388C-03C9-4E9F-A75F-2E0CCFC9127D}" type="doc">
      <dgm:prSet loTypeId="urn:microsoft.com/office/officeart/2005/8/layout/bProcess3" loCatId="process" qsTypeId="urn:microsoft.com/office/officeart/2005/8/quickstyle/simple3" qsCatId="simple" csTypeId="urn:microsoft.com/office/officeart/2005/8/colors/accent0_1" csCatId="mainScheme" phldr="1"/>
      <dgm:spPr/>
      <dgm:t>
        <a:bodyPr/>
        <a:lstStyle/>
        <a:p>
          <a:endParaRPr lang="en-US"/>
        </a:p>
      </dgm:t>
    </dgm:pt>
    <dgm:pt modelId="{7F61E807-0AEC-4721-9A16-2FF70373FFFB}">
      <dgm:prSet phldrT="[Text]"/>
      <dgm:spPr/>
      <dgm:t>
        <a:bodyPr/>
        <a:lstStyle/>
        <a:p>
          <a:r>
            <a:rPr lang="en-US" b="1"/>
            <a:t>Individual </a:t>
          </a:r>
        </a:p>
        <a:p>
          <a:r>
            <a:rPr lang="en-US"/>
            <a:t>Name: string</a:t>
          </a:r>
        </a:p>
        <a:p>
          <a:r>
            <a:rPr lang="en-US"/>
            <a:t>Age: int</a:t>
          </a:r>
        </a:p>
        <a:p>
          <a:r>
            <a:rPr lang="en-US"/>
            <a:t>-getName ()</a:t>
          </a:r>
        </a:p>
        <a:p>
          <a:r>
            <a:rPr lang="en-US"/>
            <a:t>-getAge ()</a:t>
          </a:r>
        </a:p>
        <a:p>
          <a:endParaRPr lang="en-US"/>
        </a:p>
      </dgm:t>
    </dgm:pt>
    <dgm:pt modelId="{FA3447E3-3B16-457A-A6B5-57C60C9F487C}" type="parTrans" cxnId="{9F8E0E58-D3D9-4F56-B315-50CF9E2D93CE}">
      <dgm:prSet/>
      <dgm:spPr/>
      <dgm:t>
        <a:bodyPr/>
        <a:lstStyle/>
        <a:p>
          <a:endParaRPr lang="en-US"/>
        </a:p>
      </dgm:t>
    </dgm:pt>
    <dgm:pt modelId="{3A3A3C2F-E508-4A25-BA76-D13D8968C2CB}" type="sibTrans" cxnId="{9F8E0E58-D3D9-4F56-B315-50CF9E2D93CE}">
      <dgm:prSet/>
      <dgm:spPr/>
      <dgm:t>
        <a:bodyPr/>
        <a:lstStyle/>
        <a:p>
          <a:endParaRPr lang="en-US"/>
        </a:p>
      </dgm:t>
    </dgm:pt>
    <dgm:pt modelId="{04A6DAE6-A34D-46A3-8A90-64A923C4A274}">
      <dgm:prSet phldrT="[Text]"/>
      <dgm:spPr/>
      <dgm:t>
        <a:bodyPr/>
        <a:lstStyle/>
        <a:p>
          <a:r>
            <a:rPr lang="en-US" b="1"/>
            <a:t>Tools</a:t>
          </a:r>
        </a:p>
        <a:p>
          <a:r>
            <a:rPr lang="en-US"/>
            <a:t>-MyGrades: int</a:t>
          </a:r>
        </a:p>
        <a:p>
          <a:r>
            <a:rPr lang="en-US"/>
            <a:t>-Email: string</a:t>
          </a:r>
        </a:p>
      </dgm:t>
    </dgm:pt>
    <dgm:pt modelId="{F756B23A-E165-44B4-BFD5-E6F20B2F6E04}" type="parTrans" cxnId="{BA5328CD-D523-4ED6-92DB-9010F07D5FA8}">
      <dgm:prSet/>
      <dgm:spPr/>
      <dgm:t>
        <a:bodyPr/>
        <a:lstStyle/>
        <a:p>
          <a:endParaRPr lang="en-US"/>
        </a:p>
      </dgm:t>
    </dgm:pt>
    <dgm:pt modelId="{C39DB82C-C86B-4F07-87BA-61FDD5301E69}" type="sibTrans" cxnId="{BA5328CD-D523-4ED6-92DB-9010F07D5FA8}">
      <dgm:prSet/>
      <dgm:spPr/>
      <dgm:t>
        <a:bodyPr/>
        <a:lstStyle/>
        <a:p>
          <a:endParaRPr lang="en-US"/>
        </a:p>
      </dgm:t>
    </dgm:pt>
    <dgm:pt modelId="{EAF6BE10-E4DC-4A5D-BA04-6E100ED0F9EE}">
      <dgm:prSet phldrT="[Text]"/>
      <dgm:spPr/>
      <dgm:t>
        <a:bodyPr/>
        <a:lstStyle/>
        <a:p>
          <a:r>
            <a:rPr lang="en-US" b="1"/>
            <a:t>Student</a:t>
          </a:r>
        </a:p>
        <a:p>
          <a:r>
            <a:rPr lang="en-US" b="1"/>
            <a:t>StudentID: string</a:t>
          </a:r>
        </a:p>
        <a:p>
          <a:r>
            <a:rPr lang="en-US" b="1"/>
            <a:t>StudentProgram: String</a:t>
          </a:r>
        </a:p>
        <a:p>
          <a:r>
            <a:rPr lang="en-US" b="1"/>
            <a:t>-Student ()</a:t>
          </a:r>
        </a:p>
        <a:p>
          <a:r>
            <a:rPr lang="en-US" b="1"/>
            <a:t>-UpdateID ()</a:t>
          </a:r>
        </a:p>
        <a:p>
          <a:r>
            <a:rPr lang="en-US" b="1"/>
            <a:t>-View Section ()</a:t>
          </a:r>
        </a:p>
      </dgm:t>
    </dgm:pt>
    <dgm:pt modelId="{9315814C-ECDF-42B2-A7B5-6BD942125CCB}" type="parTrans" cxnId="{14FE67BB-EE1A-4EBA-8CE7-820F6423A0D3}">
      <dgm:prSet/>
      <dgm:spPr/>
      <dgm:t>
        <a:bodyPr/>
        <a:lstStyle/>
        <a:p>
          <a:endParaRPr lang="en-US"/>
        </a:p>
      </dgm:t>
    </dgm:pt>
    <dgm:pt modelId="{D49B9627-E837-4052-99CB-E88FB0612D4C}" type="sibTrans" cxnId="{14FE67BB-EE1A-4EBA-8CE7-820F6423A0D3}">
      <dgm:prSet/>
      <dgm:spPr/>
      <dgm:t>
        <a:bodyPr/>
        <a:lstStyle/>
        <a:p>
          <a:endParaRPr lang="en-US"/>
        </a:p>
      </dgm:t>
    </dgm:pt>
    <dgm:pt modelId="{000A0D66-C44F-4B7B-9523-87EE535692A1}">
      <dgm:prSet phldrT="[Text]"/>
      <dgm:spPr/>
      <dgm:t>
        <a:bodyPr/>
        <a:lstStyle/>
        <a:p>
          <a:r>
            <a:rPr lang="en-US" b="1"/>
            <a:t>Course</a:t>
          </a:r>
        </a:p>
        <a:p>
          <a:r>
            <a:rPr lang="en-US" b="1"/>
            <a:t>Name: String</a:t>
          </a:r>
        </a:p>
        <a:p>
          <a:r>
            <a:rPr lang="en-US" b="1"/>
            <a:t>Grade: String</a:t>
          </a:r>
        </a:p>
        <a:p>
          <a:r>
            <a:rPr lang="en-US" b="1"/>
            <a:t>Course: String</a:t>
          </a:r>
        </a:p>
        <a:p>
          <a:r>
            <a:rPr lang="en-US" b="1"/>
            <a:t>-getCourse ()</a:t>
          </a:r>
        </a:p>
        <a:p>
          <a:r>
            <a:rPr lang="en-US" b="1"/>
            <a:t>-getGrade ()</a:t>
          </a:r>
        </a:p>
        <a:p>
          <a:r>
            <a:rPr lang="en-US" b="1"/>
            <a:t>-getGrade()</a:t>
          </a:r>
        </a:p>
      </dgm:t>
    </dgm:pt>
    <dgm:pt modelId="{CEDF52CA-5421-43AF-A7CA-AEDC3E760DCB}" type="parTrans" cxnId="{D3733B7A-62FA-4BBC-892E-89B7E6E8D7E0}">
      <dgm:prSet/>
      <dgm:spPr/>
      <dgm:t>
        <a:bodyPr/>
        <a:lstStyle/>
        <a:p>
          <a:endParaRPr lang="en-US"/>
        </a:p>
      </dgm:t>
    </dgm:pt>
    <dgm:pt modelId="{0919FDD4-DB9B-4116-B295-86A43F4028EB}" type="sibTrans" cxnId="{D3733B7A-62FA-4BBC-892E-89B7E6E8D7E0}">
      <dgm:prSet/>
      <dgm:spPr/>
      <dgm:t>
        <a:bodyPr/>
        <a:lstStyle/>
        <a:p>
          <a:endParaRPr lang="en-US"/>
        </a:p>
      </dgm:t>
    </dgm:pt>
    <dgm:pt modelId="{2B0D3FFF-5BC7-4756-AA3F-78711172D32B}">
      <dgm:prSet phldrT="[Text]"/>
      <dgm:spPr/>
      <dgm:t>
        <a:bodyPr/>
        <a:lstStyle/>
        <a:p>
          <a:r>
            <a:rPr lang="en-US" b="1"/>
            <a:t>Faculty</a:t>
          </a:r>
        </a:p>
        <a:p>
          <a:r>
            <a:rPr lang="en-US" b="1"/>
            <a:t>ProfessorsTitle: string</a:t>
          </a:r>
        </a:p>
        <a:p>
          <a:r>
            <a:rPr lang="en-US" b="1"/>
            <a:t>Department: String</a:t>
          </a:r>
        </a:p>
        <a:p>
          <a:r>
            <a:rPr lang="en-US" b="1"/>
            <a:t>Salary: double</a:t>
          </a:r>
        </a:p>
        <a:p>
          <a:r>
            <a:rPr lang="en-US" b="1"/>
            <a:t>-faculty ()</a:t>
          </a:r>
        </a:p>
        <a:p>
          <a:r>
            <a:rPr lang="en-US" b="1"/>
            <a:t>-getDepartment ()</a:t>
          </a:r>
        </a:p>
      </dgm:t>
    </dgm:pt>
    <dgm:pt modelId="{E28B5C55-1F0A-4989-A858-DB16F3EE27CA}" type="parTrans" cxnId="{B9069E3E-D9F4-4922-86BE-68D625DA1B14}">
      <dgm:prSet/>
      <dgm:spPr/>
      <dgm:t>
        <a:bodyPr/>
        <a:lstStyle/>
        <a:p>
          <a:endParaRPr lang="en-US"/>
        </a:p>
      </dgm:t>
    </dgm:pt>
    <dgm:pt modelId="{94CFC0BF-DD2A-4546-A5D3-0D62A5C0D46A}" type="sibTrans" cxnId="{B9069E3E-D9F4-4922-86BE-68D625DA1B14}">
      <dgm:prSet/>
      <dgm:spPr/>
      <dgm:t>
        <a:bodyPr/>
        <a:lstStyle/>
        <a:p>
          <a:endParaRPr lang="en-US"/>
        </a:p>
      </dgm:t>
    </dgm:pt>
    <dgm:pt modelId="{A6FA6387-0689-4CF9-BA0C-495110C8CAB4}" type="pres">
      <dgm:prSet presAssocID="{D3B5388C-03C9-4E9F-A75F-2E0CCFC9127D}" presName="Name0" presStyleCnt="0">
        <dgm:presLayoutVars>
          <dgm:dir/>
          <dgm:resizeHandles val="exact"/>
        </dgm:presLayoutVars>
      </dgm:prSet>
      <dgm:spPr/>
    </dgm:pt>
    <dgm:pt modelId="{87F330B1-D85C-4AF9-81C5-44F773F32572}" type="pres">
      <dgm:prSet presAssocID="{7F61E807-0AEC-4721-9A16-2FF70373FFFB}" presName="node" presStyleLbl="node1" presStyleIdx="0" presStyleCnt="5">
        <dgm:presLayoutVars>
          <dgm:bulletEnabled val="1"/>
        </dgm:presLayoutVars>
      </dgm:prSet>
      <dgm:spPr/>
    </dgm:pt>
    <dgm:pt modelId="{307B4293-B3B3-454C-B51A-1E77759D0A70}" type="pres">
      <dgm:prSet presAssocID="{3A3A3C2F-E508-4A25-BA76-D13D8968C2CB}" presName="sibTrans" presStyleLbl="sibTrans1D1" presStyleIdx="0" presStyleCnt="4"/>
      <dgm:spPr/>
    </dgm:pt>
    <dgm:pt modelId="{67670645-6ECE-43F5-B87A-34DB66CA5A11}" type="pres">
      <dgm:prSet presAssocID="{3A3A3C2F-E508-4A25-BA76-D13D8968C2CB}" presName="connectorText" presStyleLbl="sibTrans1D1" presStyleIdx="0" presStyleCnt="4"/>
      <dgm:spPr/>
    </dgm:pt>
    <dgm:pt modelId="{779F5B36-4402-4CE5-A372-EF5AF0A0BD55}" type="pres">
      <dgm:prSet presAssocID="{04A6DAE6-A34D-46A3-8A90-64A923C4A274}" presName="node" presStyleLbl="node1" presStyleIdx="1" presStyleCnt="5">
        <dgm:presLayoutVars>
          <dgm:bulletEnabled val="1"/>
        </dgm:presLayoutVars>
      </dgm:prSet>
      <dgm:spPr/>
    </dgm:pt>
    <dgm:pt modelId="{CCB951FC-A0AD-476B-95BB-D89CDED40129}" type="pres">
      <dgm:prSet presAssocID="{C39DB82C-C86B-4F07-87BA-61FDD5301E69}" presName="sibTrans" presStyleLbl="sibTrans1D1" presStyleIdx="1" presStyleCnt="4"/>
      <dgm:spPr/>
    </dgm:pt>
    <dgm:pt modelId="{9CDF7A2C-54CA-432A-AA97-DBFA15DD4BC2}" type="pres">
      <dgm:prSet presAssocID="{C39DB82C-C86B-4F07-87BA-61FDD5301E69}" presName="connectorText" presStyleLbl="sibTrans1D1" presStyleIdx="1" presStyleCnt="4"/>
      <dgm:spPr/>
    </dgm:pt>
    <dgm:pt modelId="{B4245516-3922-407F-B223-BFACD7C6B773}" type="pres">
      <dgm:prSet presAssocID="{EAF6BE10-E4DC-4A5D-BA04-6E100ED0F9EE}" presName="node" presStyleLbl="node1" presStyleIdx="2" presStyleCnt="5" custLinFactX="-100000" custLinFactY="48992" custLinFactNeighborX="-139500" custLinFactNeighborY="100000">
        <dgm:presLayoutVars>
          <dgm:bulletEnabled val="1"/>
        </dgm:presLayoutVars>
      </dgm:prSet>
      <dgm:spPr/>
    </dgm:pt>
    <dgm:pt modelId="{479C1AF9-62A4-427E-B615-B4A34A86F959}" type="pres">
      <dgm:prSet presAssocID="{D49B9627-E837-4052-99CB-E88FB0612D4C}" presName="sibTrans" presStyleLbl="sibTrans1D1" presStyleIdx="2" presStyleCnt="4"/>
      <dgm:spPr/>
    </dgm:pt>
    <dgm:pt modelId="{9F377FDE-507E-4F95-9CC0-7D51B664A41E}" type="pres">
      <dgm:prSet presAssocID="{D49B9627-E837-4052-99CB-E88FB0612D4C}" presName="connectorText" presStyleLbl="sibTrans1D1" presStyleIdx="2" presStyleCnt="4"/>
      <dgm:spPr/>
    </dgm:pt>
    <dgm:pt modelId="{E8B639E0-AD34-43C9-8A09-6416B795C81F}" type="pres">
      <dgm:prSet presAssocID="{000A0D66-C44F-4B7B-9523-87EE535692A1}" presName="node" presStyleLbl="node1" presStyleIdx="3" presStyleCnt="5" custLinFactX="21706" custLinFactNeighborX="100000" custLinFactNeighborY="10562">
        <dgm:presLayoutVars>
          <dgm:bulletEnabled val="1"/>
        </dgm:presLayoutVars>
      </dgm:prSet>
      <dgm:spPr/>
    </dgm:pt>
    <dgm:pt modelId="{450C3F52-025C-41F2-AB44-3845ECB3E82B}" type="pres">
      <dgm:prSet presAssocID="{0919FDD4-DB9B-4116-B295-86A43F4028EB}" presName="sibTrans" presStyleLbl="sibTrans1D1" presStyleIdx="3" presStyleCnt="4"/>
      <dgm:spPr/>
    </dgm:pt>
    <dgm:pt modelId="{DD348091-36A3-4C13-90D9-F8586072B83A}" type="pres">
      <dgm:prSet presAssocID="{0919FDD4-DB9B-4116-B295-86A43F4028EB}" presName="connectorText" presStyleLbl="sibTrans1D1" presStyleIdx="3" presStyleCnt="4"/>
      <dgm:spPr/>
    </dgm:pt>
    <dgm:pt modelId="{0E5A4388-DCF5-4457-90CE-6FD67B14A42F}" type="pres">
      <dgm:prSet presAssocID="{2B0D3FFF-5BC7-4756-AA3F-78711172D32B}" presName="node" presStyleLbl="node1" presStyleIdx="4" presStyleCnt="5" custLinFactX="15244" custLinFactNeighborX="100000" custLinFactNeighborY="10605">
        <dgm:presLayoutVars>
          <dgm:bulletEnabled val="1"/>
        </dgm:presLayoutVars>
      </dgm:prSet>
      <dgm:spPr/>
    </dgm:pt>
  </dgm:ptLst>
  <dgm:cxnLst>
    <dgm:cxn modelId="{631A6904-DAF3-482A-9F1B-A72D0B482DA7}" type="presOf" srcId="{0919FDD4-DB9B-4116-B295-86A43F4028EB}" destId="{DD348091-36A3-4C13-90D9-F8586072B83A}" srcOrd="1" destOrd="0" presId="urn:microsoft.com/office/officeart/2005/8/layout/bProcess3"/>
    <dgm:cxn modelId="{3881F714-78B8-467F-8083-B908F1D8BB7A}" type="presOf" srcId="{3A3A3C2F-E508-4A25-BA76-D13D8968C2CB}" destId="{67670645-6ECE-43F5-B87A-34DB66CA5A11}" srcOrd="1" destOrd="0" presId="urn:microsoft.com/office/officeart/2005/8/layout/bProcess3"/>
    <dgm:cxn modelId="{B9069E3E-D9F4-4922-86BE-68D625DA1B14}" srcId="{D3B5388C-03C9-4E9F-A75F-2E0CCFC9127D}" destId="{2B0D3FFF-5BC7-4756-AA3F-78711172D32B}" srcOrd="4" destOrd="0" parTransId="{E28B5C55-1F0A-4989-A858-DB16F3EE27CA}" sibTransId="{94CFC0BF-DD2A-4546-A5D3-0D62A5C0D46A}"/>
    <dgm:cxn modelId="{4A344D73-437D-42F6-A34C-83ABA236FAE6}" type="presOf" srcId="{D49B9627-E837-4052-99CB-E88FB0612D4C}" destId="{479C1AF9-62A4-427E-B615-B4A34A86F959}" srcOrd="0" destOrd="0" presId="urn:microsoft.com/office/officeart/2005/8/layout/bProcess3"/>
    <dgm:cxn modelId="{9F8E0E58-D3D9-4F56-B315-50CF9E2D93CE}" srcId="{D3B5388C-03C9-4E9F-A75F-2E0CCFC9127D}" destId="{7F61E807-0AEC-4721-9A16-2FF70373FFFB}" srcOrd="0" destOrd="0" parTransId="{FA3447E3-3B16-457A-A6B5-57C60C9F487C}" sibTransId="{3A3A3C2F-E508-4A25-BA76-D13D8968C2CB}"/>
    <dgm:cxn modelId="{3B49E658-2C50-4FB8-A2EF-2F3D8CCE0D24}" type="presOf" srcId="{D49B9627-E837-4052-99CB-E88FB0612D4C}" destId="{9F377FDE-507E-4F95-9CC0-7D51B664A41E}" srcOrd="1" destOrd="0" presId="urn:microsoft.com/office/officeart/2005/8/layout/bProcess3"/>
    <dgm:cxn modelId="{D3733B7A-62FA-4BBC-892E-89B7E6E8D7E0}" srcId="{D3B5388C-03C9-4E9F-A75F-2E0CCFC9127D}" destId="{000A0D66-C44F-4B7B-9523-87EE535692A1}" srcOrd="3" destOrd="0" parTransId="{CEDF52CA-5421-43AF-A7CA-AEDC3E760DCB}" sibTransId="{0919FDD4-DB9B-4116-B295-86A43F4028EB}"/>
    <dgm:cxn modelId="{6362797B-4730-448B-A12D-D093616C00A0}" type="presOf" srcId="{000A0D66-C44F-4B7B-9523-87EE535692A1}" destId="{E8B639E0-AD34-43C9-8A09-6416B795C81F}" srcOrd="0" destOrd="0" presId="urn:microsoft.com/office/officeart/2005/8/layout/bProcess3"/>
    <dgm:cxn modelId="{B1B4338A-3996-488B-9E1C-DC0DC6F9E512}" type="presOf" srcId="{C39DB82C-C86B-4F07-87BA-61FDD5301E69}" destId="{CCB951FC-A0AD-476B-95BB-D89CDED40129}" srcOrd="0" destOrd="0" presId="urn:microsoft.com/office/officeart/2005/8/layout/bProcess3"/>
    <dgm:cxn modelId="{B104418C-8461-4A2C-AC52-1C4FEBF4C6D4}" type="presOf" srcId="{0919FDD4-DB9B-4116-B295-86A43F4028EB}" destId="{450C3F52-025C-41F2-AB44-3845ECB3E82B}" srcOrd="0" destOrd="0" presId="urn:microsoft.com/office/officeart/2005/8/layout/bProcess3"/>
    <dgm:cxn modelId="{09FAB8B2-07EF-48D4-AA4C-96D74F7099AE}" type="presOf" srcId="{EAF6BE10-E4DC-4A5D-BA04-6E100ED0F9EE}" destId="{B4245516-3922-407F-B223-BFACD7C6B773}" srcOrd="0" destOrd="0" presId="urn:microsoft.com/office/officeart/2005/8/layout/bProcess3"/>
    <dgm:cxn modelId="{0B72A1B3-47CC-44C7-BF2C-24F0CFFA54B5}" type="presOf" srcId="{D3B5388C-03C9-4E9F-A75F-2E0CCFC9127D}" destId="{A6FA6387-0689-4CF9-BA0C-495110C8CAB4}" srcOrd="0" destOrd="0" presId="urn:microsoft.com/office/officeart/2005/8/layout/bProcess3"/>
    <dgm:cxn modelId="{14FE67BB-EE1A-4EBA-8CE7-820F6423A0D3}" srcId="{D3B5388C-03C9-4E9F-A75F-2E0CCFC9127D}" destId="{EAF6BE10-E4DC-4A5D-BA04-6E100ED0F9EE}" srcOrd="2" destOrd="0" parTransId="{9315814C-ECDF-42B2-A7B5-6BD942125CCB}" sibTransId="{D49B9627-E837-4052-99CB-E88FB0612D4C}"/>
    <dgm:cxn modelId="{EB8B7EC0-71B1-4FFD-B81A-509350D7A918}" type="presOf" srcId="{3A3A3C2F-E508-4A25-BA76-D13D8968C2CB}" destId="{307B4293-B3B3-454C-B51A-1E77759D0A70}" srcOrd="0" destOrd="0" presId="urn:microsoft.com/office/officeart/2005/8/layout/bProcess3"/>
    <dgm:cxn modelId="{BA5328CD-D523-4ED6-92DB-9010F07D5FA8}" srcId="{D3B5388C-03C9-4E9F-A75F-2E0CCFC9127D}" destId="{04A6DAE6-A34D-46A3-8A90-64A923C4A274}" srcOrd="1" destOrd="0" parTransId="{F756B23A-E165-44B4-BFD5-E6F20B2F6E04}" sibTransId="{C39DB82C-C86B-4F07-87BA-61FDD5301E69}"/>
    <dgm:cxn modelId="{E33AB7CE-76CD-48F8-B47E-CC698FAE70EF}" type="presOf" srcId="{7F61E807-0AEC-4721-9A16-2FF70373FFFB}" destId="{87F330B1-D85C-4AF9-81C5-44F773F32572}" srcOrd="0" destOrd="0" presId="urn:microsoft.com/office/officeart/2005/8/layout/bProcess3"/>
    <dgm:cxn modelId="{4989FCD4-E954-49E2-A95D-7AE35B429222}" type="presOf" srcId="{2B0D3FFF-5BC7-4756-AA3F-78711172D32B}" destId="{0E5A4388-DCF5-4457-90CE-6FD67B14A42F}" srcOrd="0" destOrd="0" presId="urn:microsoft.com/office/officeart/2005/8/layout/bProcess3"/>
    <dgm:cxn modelId="{20CDC0EA-D465-4E14-9A78-6878F70D7913}" type="presOf" srcId="{04A6DAE6-A34D-46A3-8A90-64A923C4A274}" destId="{779F5B36-4402-4CE5-A372-EF5AF0A0BD55}" srcOrd="0" destOrd="0" presId="urn:microsoft.com/office/officeart/2005/8/layout/bProcess3"/>
    <dgm:cxn modelId="{1BDF4AEB-BB06-48E1-844E-49D711039B18}" type="presOf" srcId="{C39DB82C-C86B-4F07-87BA-61FDD5301E69}" destId="{9CDF7A2C-54CA-432A-AA97-DBFA15DD4BC2}" srcOrd="1" destOrd="0" presId="urn:microsoft.com/office/officeart/2005/8/layout/bProcess3"/>
    <dgm:cxn modelId="{58B35DFB-DCE4-4AE2-984A-06D9321F1F71}" type="presParOf" srcId="{A6FA6387-0689-4CF9-BA0C-495110C8CAB4}" destId="{87F330B1-D85C-4AF9-81C5-44F773F32572}" srcOrd="0" destOrd="0" presId="urn:microsoft.com/office/officeart/2005/8/layout/bProcess3"/>
    <dgm:cxn modelId="{BAD6D34F-14AF-4630-9EDA-2F794FCFE88F}" type="presParOf" srcId="{A6FA6387-0689-4CF9-BA0C-495110C8CAB4}" destId="{307B4293-B3B3-454C-B51A-1E77759D0A70}" srcOrd="1" destOrd="0" presId="urn:microsoft.com/office/officeart/2005/8/layout/bProcess3"/>
    <dgm:cxn modelId="{7831EAD2-8835-4C75-A220-A237D3CA67C9}" type="presParOf" srcId="{307B4293-B3B3-454C-B51A-1E77759D0A70}" destId="{67670645-6ECE-43F5-B87A-34DB66CA5A11}" srcOrd="0" destOrd="0" presId="urn:microsoft.com/office/officeart/2005/8/layout/bProcess3"/>
    <dgm:cxn modelId="{DE2E00F8-8C73-4622-8371-B36EE4219E28}" type="presParOf" srcId="{A6FA6387-0689-4CF9-BA0C-495110C8CAB4}" destId="{779F5B36-4402-4CE5-A372-EF5AF0A0BD55}" srcOrd="2" destOrd="0" presId="urn:microsoft.com/office/officeart/2005/8/layout/bProcess3"/>
    <dgm:cxn modelId="{72784863-7778-46B3-A51B-B7FB5324A824}" type="presParOf" srcId="{A6FA6387-0689-4CF9-BA0C-495110C8CAB4}" destId="{CCB951FC-A0AD-476B-95BB-D89CDED40129}" srcOrd="3" destOrd="0" presId="urn:microsoft.com/office/officeart/2005/8/layout/bProcess3"/>
    <dgm:cxn modelId="{8674540A-DEEA-4720-9739-53ED579F4249}" type="presParOf" srcId="{CCB951FC-A0AD-476B-95BB-D89CDED40129}" destId="{9CDF7A2C-54CA-432A-AA97-DBFA15DD4BC2}" srcOrd="0" destOrd="0" presId="urn:microsoft.com/office/officeart/2005/8/layout/bProcess3"/>
    <dgm:cxn modelId="{02C9477B-982A-4CD7-BF14-355A795FF7C9}" type="presParOf" srcId="{A6FA6387-0689-4CF9-BA0C-495110C8CAB4}" destId="{B4245516-3922-407F-B223-BFACD7C6B773}" srcOrd="4" destOrd="0" presId="urn:microsoft.com/office/officeart/2005/8/layout/bProcess3"/>
    <dgm:cxn modelId="{297ACE3A-F382-461F-A8C4-4012ECA3DC28}" type="presParOf" srcId="{A6FA6387-0689-4CF9-BA0C-495110C8CAB4}" destId="{479C1AF9-62A4-427E-B615-B4A34A86F959}" srcOrd="5" destOrd="0" presId="urn:microsoft.com/office/officeart/2005/8/layout/bProcess3"/>
    <dgm:cxn modelId="{DB913D38-19BE-4E9D-99A5-68E1766030A6}" type="presParOf" srcId="{479C1AF9-62A4-427E-B615-B4A34A86F959}" destId="{9F377FDE-507E-4F95-9CC0-7D51B664A41E}" srcOrd="0" destOrd="0" presId="urn:microsoft.com/office/officeart/2005/8/layout/bProcess3"/>
    <dgm:cxn modelId="{B2632C3C-8E25-4639-98FD-02D96BAF7E6B}" type="presParOf" srcId="{A6FA6387-0689-4CF9-BA0C-495110C8CAB4}" destId="{E8B639E0-AD34-43C9-8A09-6416B795C81F}" srcOrd="6" destOrd="0" presId="urn:microsoft.com/office/officeart/2005/8/layout/bProcess3"/>
    <dgm:cxn modelId="{1851B952-6BC6-463C-AABA-ABA46B0DEF0B}" type="presParOf" srcId="{A6FA6387-0689-4CF9-BA0C-495110C8CAB4}" destId="{450C3F52-025C-41F2-AB44-3845ECB3E82B}" srcOrd="7" destOrd="0" presId="urn:microsoft.com/office/officeart/2005/8/layout/bProcess3"/>
    <dgm:cxn modelId="{5AF60DEA-54A7-4635-A17B-134EA107C078}" type="presParOf" srcId="{450C3F52-025C-41F2-AB44-3845ECB3E82B}" destId="{DD348091-36A3-4C13-90D9-F8586072B83A}" srcOrd="0" destOrd="0" presId="urn:microsoft.com/office/officeart/2005/8/layout/bProcess3"/>
    <dgm:cxn modelId="{B58DAA46-73C9-4294-92FE-E2E7001C5022}" type="presParOf" srcId="{A6FA6387-0689-4CF9-BA0C-495110C8CAB4}" destId="{0E5A4388-DCF5-4457-90CE-6FD67B14A42F}" srcOrd="8" destOrd="0" presId="urn:microsoft.com/office/officeart/2005/8/layout/b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7B4293-B3B3-454C-B51A-1E77759D0A70}">
      <dsp:nvSpPr>
        <dsp:cNvPr id="0" name=""/>
        <dsp:cNvSpPr/>
      </dsp:nvSpPr>
      <dsp:spPr>
        <a:xfrm>
          <a:off x="1698370" y="1003841"/>
          <a:ext cx="359403" cy="91440"/>
        </a:xfrm>
        <a:custGeom>
          <a:avLst/>
          <a:gdLst/>
          <a:ahLst/>
          <a:cxnLst/>
          <a:rect l="0" t="0" r="0" b="0"/>
          <a:pathLst>
            <a:path>
              <a:moveTo>
                <a:pt x="0" y="45720"/>
              </a:moveTo>
              <a:lnTo>
                <a:pt x="359403"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68322" y="1047611"/>
        <a:ext cx="19500" cy="3900"/>
      </dsp:txXfrm>
    </dsp:sp>
    <dsp:sp modelId="{87F330B1-D85C-4AF9-81C5-44F773F32572}">
      <dsp:nvSpPr>
        <dsp:cNvPr id="0" name=""/>
        <dsp:cNvSpPr/>
      </dsp:nvSpPr>
      <dsp:spPr>
        <a:xfrm>
          <a:off x="4504" y="540861"/>
          <a:ext cx="1695666" cy="101739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US" sz="700" b="1" kern="1200"/>
            <a:t>Individual </a:t>
          </a:r>
        </a:p>
        <a:p>
          <a:pPr marL="0" lvl="0" indent="0" algn="ctr" defTabSz="311150">
            <a:lnSpc>
              <a:spcPct val="90000"/>
            </a:lnSpc>
            <a:spcBef>
              <a:spcPct val="0"/>
            </a:spcBef>
            <a:spcAft>
              <a:spcPct val="35000"/>
            </a:spcAft>
            <a:buNone/>
          </a:pPr>
          <a:r>
            <a:rPr lang="en-US" sz="700" kern="1200"/>
            <a:t>Name: string</a:t>
          </a:r>
        </a:p>
        <a:p>
          <a:pPr marL="0" lvl="0" indent="0" algn="ctr" defTabSz="311150">
            <a:lnSpc>
              <a:spcPct val="90000"/>
            </a:lnSpc>
            <a:spcBef>
              <a:spcPct val="0"/>
            </a:spcBef>
            <a:spcAft>
              <a:spcPct val="35000"/>
            </a:spcAft>
            <a:buNone/>
          </a:pPr>
          <a:r>
            <a:rPr lang="en-US" sz="700" kern="1200"/>
            <a:t>Age: int</a:t>
          </a:r>
        </a:p>
        <a:p>
          <a:pPr marL="0" lvl="0" indent="0" algn="ctr" defTabSz="311150">
            <a:lnSpc>
              <a:spcPct val="90000"/>
            </a:lnSpc>
            <a:spcBef>
              <a:spcPct val="0"/>
            </a:spcBef>
            <a:spcAft>
              <a:spcPct val="35000"/>
            </a:spcAft>
            <a:buNone/>
          </a:pPr>
          <a:r>
            <a:rPr lang="en-US" sz="700" kern="1200"/>
            <a:t>-getName ()</a:t>
          </a:r>
        </a:p>
        <a:p>
          <a:pPr marL="0" lvl="0" indent="0" algn="ctr" defTabSz="311150">
            <a:lnSpc>
              <a:spcPct val="90000"/>
            </a:lnSpc>
            <a:spcBef>
              <a:spcPct val="0"/>
            </a:spcBef>
            <a:spcAft>
              <a:spcPct val="35000"/>
            </a:spcAft>
            <a:buNone/>
          </a:pPr>
          <a:r>
            <a:rPr lang="en-US" sz="700" kern="1200"/>
            <a:t>-getAge ()</a:t>
          </a:r>
        </a:p>
        <a:p>
          <a:pPr marL="0" lvl="0" indent="0" algn="ctr" defTabSz="311150">
            <a:lnSpc>
              <a:spcPct val="90000"/>
            </a:lnSpc>
            <a:spcBef>
              <a:spcPct val="0"/>
            </a:spcBef>
            <a:spcAft>
              <a:spcPct val="35000"/>
            </a:spcAft>
            <a:buNone/>
          </a:pPr>
          <a:endParaRPr lang="en-US" sz="700" kern="1200"/>
        </a:p>
      </dsp:txBody>
      <dsp:txXfrm>
        <a:off x="4504" y="540861"/>
        <a:ext cx="1695666" cy="1017399"/>
      </dsp:txXfrm>
    </dsp:sp>
    <dsp:sp modelId="{CCB951FC-A0AD-476B-95BB-D89CDED40129}">
      <dsp:nvSpPr>
        <dsp:cNvPr id="0" name=""/>
        <dsp:cNvSpPr/>
      </dsp:nvSpPr>
      <dsp:spPr>
        <a:xfrm>
          <a:off x="962555" y="1556460"/>
          <a:ext cx="1975451" cy="467844"/>
        </a:xfrm>
        <a:custGeom>
          <a:avLst/>
          <a:gdLst/>
          <a:ahLst/>
          <a:cxnLst/>
          <a:rect l="0" t="0" r="0" b="0"/>
          <a:pathLst>
            <a:path>
              <a:moveTo>
                <a:pt x="1975451" y="0"/>
              </a:moveTo>
              <a:lnTo>
                <a:pt x="1975451" y="251022"/>
              </a:lnTo>
              <a:lnTo>
                <a:pt x="0" y="251022"/>
              </a:lnTo>
              <a:lnTo>
                <a:pt x="0" y="467844"/>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99347" y="1788433"/>
        <a:ext cx="101868" cy="3900"/>
      </dsp:txXfrm>
    </dsp:sp>
    <dsp:sp modelId="{779F5B36-4402-4CE5-A372-EF5AF0A0BD55}">
      <dsp:nvSpPr>
        <dsp:cNvPr id="0" name=""/>
        <dsp:cNvSpPr/>
      </dsp:nvSpPr>
      <dsp:spPr>
        <a:xfrm>
          <a:off x="2090173" y="540861"/>
          <a:ext cx="1695666" cy="101739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US" sz="700" b="1" kern="1200"/>
            <a:t>Tools</a:t>
          </a:r>
        </a:p>
        <a:p>
          <a:pPr marL="0" lvl="0" indent="0" algn="ctr" defTabSz="311150">
            <a:lnSpc>
              <a:spcPct val="90000"/>
            </a:lnSpc>
            <a:spcBef>
              <a:spcPct val="0"/>
            </a:spcBef>
            <a:spcAft>
              <a:spcPct val="35000"/>
            </a:spcAft>
            <a:buNone/>
          </a:pPr>
          <a:r>
            <a:rPr lang="en-US" sz="700" kern="1200"/>
            <a:t>-MyGrades: int</a:t>
          </a:r>
        </a:p>
        <a:p>
          <a:pPr marL="0" lvl="0" indent="0" algn="ctr" defTabSz="311150">
            <a:lnSpc>
              <a:spcPct val="90000"/>
            </a:lnSpc>
            <a:spcBef>
              <a:spcPct val="0"/>
            </a:spcBef>
            <a:spcAft>
              <a:spcPct val="35000"/>
            </a:spcAft>
            <a:buNone/>
          </a:pPr>
          <a:r>
            <a:rPr lang="en-US" sz="700" kern="1200"/>
            <a:t>-Email: string</a:t>
          </a:r>
        </a:p>
      </dsp:txBody>
      <dsp:txXfrm>
        <a:off x="2090173" y="540861"/>
        <a:ext cx="1695666" cy="1017399"/>
      </dsp:txXfrm>
    </dsp:sp>
    <dsp:sp modelId="{479C1AF9-62A4-427E-B615-B4A34A86F959}">
      <dsp:nvSpPr>
        <dsp:cNvPr id="0" name=""/>
        <dsp:cNvSpPr/>
      </dsp:nvSpPr>
      <dsp:spPr>
        <a:xfrm>
          <a:off x="1808589" y="2518701"/>
          <a:ext cx="227242" cy="91440"/>
        </a:xfrm>
        <a:custGeom>
          <a:avLst/>
          <a:gdLst/>
          <a:ahLst/>
          <a:cxnLst/>
          <a:rect l="0" t="0" r="0" b="0"/>
          <a:pathLst>
            <a:path>
              <a:moveTo>
                <a:pt x="0" y="46703"/>
              </a:moveTo>
              <a:lnTo>
                <a:pt x="130721" y="46703"/>
              </a:lnTo>
              <a:lnTo>
                <a:pt x="130721" y="45720"/>
              </a:lnTo>
              <a:lnTo>
                <a:pt x="227242"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15764" y="2562471"/>
        <a:ext cx="12892" cy="3900"/>
      </dsp:txXfrm>
    </dsp:sp>
    <dsp:sp modelId="{B4245516-3922-407F-B223-BFACD7C6B773}">
      <dsp:nvSpPr>
        <dsp:cNvPr id="0" name=""/>
        <dsp:cNvSpPr/>
      </dsp:nvSpPr>
      <dsp:spPr>
        <a:xfrm>
          <a:off x="114722" y="2056705"/>
          <a:ext cx="1695666" cy="101739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US" sz="700" b="1" kern="1200"/>
            <a:t>Student</a:t>
          </a:r>
        </a:p>
        <a:p>
          <a:pPr marL="0" lvl="0" indent="0" algn="ctr" defTabSz="311150">
            <a:lnSpc>
              <a:spcPct val="90000"/>
            </a:lnSpc>
            <a:spcBef>
              <a:spcPct val="0"/>
            </a:spcBef>
            <a:spcAft>
              <a:spcPct val="35000"/>
            </a:spcAft>
            <a:buNone/>
          </a:pPr>
          <a:r>
            <a:rPr lang="en-US" sz="700" b="1" kern="1200"/>
            <a:t>StudentID: string</a:t>
          </a:r>
        </a:p>
        <a:p>
          <a:pPr marL="0" lvl="0" indent="0" algn="ctr" defTabSz="311150">
            <a:lnSpc>
              <a:spcPct val="90000"/>
            </a:lnSpc>
            <a:spcBef>
              <a:spcPct val="0"/>
            </a:spcBef>
            <a:spcAft>
              <a:spcPct val="35000"/>
            </a:spcAft>
            <a:buNone/>
          </a:pPr>
          <a:r>
            <a:rPr lang="en-US" sz="700" b="1" kern="1200"/>
            <a:t>StudentProgram: String</a:t>
          </a:r>
        </a:p>
        <a:p>
          <a:pPr marL="0" lvl="0" indent="0" algn="ctr" defTabSz="311150">
            <a:lnSpc>
              <a:spcPct val="90000"/>
            </a:lnSpc>
            <a:spcBef>
              <a:spcPct val="0"/>
            </a:spcBef>
            <a:spcAft>
              <a:spcPct val="35000"/>
            </a:spcAft>
            <a:buNone/>
          </a:pPr>
          <a:r>
            <a:rPr lang="en-US" sz="700" b="1" kern="1200"/>
            <a:t>-Student ()</a:t>
          </a:r>
        </a:p>
        <a:p>
          <a:pPr marL="0" lvl="0" indent="0" algn="ctr" defTabSz="311150">
            <a:lnSpc>
              <a:spcPct val="90000"/>
            </a:lnSpc>
            <a:spcBef>
              <a:spcPct val="0"/>
            </a:spcBef>
            <a:spcAft>
              <a:spcPct val="35000"/>
            </a:spcAft>
            <a:buNone/>
          </a:pPr>
          <a:r>
            <a:rPr lang="en-US" sz="700" b="1" kern="1200"/>
            <a:t>-UpdateID ()</a:t>
          </a:r>
        </a:p>
        <a:p>
          <a:pPr marL="0" lvl="0" indent="0" algn="ctr" defTabSz="311150">
            <a:lnSpc>
              <a:spcPct val="90000"/>
            </a:lnSpc>
            <a:spcBef>
              <a:spcPct val="0"/>
            </a:spcBef>
            <a:spcAft>
              <a:spcPct val="35000"/>
            </a:spcAft>
            <a:buNone/>
          </a:pPr>
          <a:r>
            <a:rPr lang="en-US" sz="700" b="1" kern="1200"/>
            <a:t>-View Section ()</a:t>
          </a:r>
        </a:p>
      </dsp:txBody>
      <dsp:txXfrm>
        <a:off x="114722" y="2056705"/>
        <a:ext cx="1695666" cy="1017399"/>
      </dsp:txXfrm>
    </dsp:sp>
    <dsp:sp modelId="{450C3F52-025C-41F2-AB44-3845ECB3E82B}">
      <dsp:nvSpPr>
        <dsp:cNvPr id="0" name=""/>
        <dsp:cNvSpPr/>
      </dsp:nvSpPr>
      <dsp:spPr>
        <a:xfrm>
          <a:off x="3762098" y="2518701"/>
          <a:ext cx="249829" cy="91440"/>
        </a:xfrm>
        <a:custGeom>
          <a:avLst/>
          <a:gdLst/>
          <a:ahLst/>
          <a:cxnLst/>
          <a:rect l="0" t="0" r="0" b="0"/>
          <a:pathLst>
            <a:path>
              <a:moveTo>
                <a:pt x="0" y="45720"/>
              </a:moveTo>
              <a:lnTo>
                <a:pt x="142014" y="45720"/>
              </a:lnTo>
              <a:lnTo>
                <a:pt x="142014" y="46157"/>
              </a:lnTo>
              <a:lnTo>
                <a:pt x="249829" y="46157"/>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880002" y="2562471"/>
        <a:ext cx="14021" cy="3900"/>
      </dsp:txXfrm>
    </dsp:sp>
    <dsp:sp modelId="{E8B639E0-AD34-43C9-8A09-6416B795C81F}">
      <dsp:nvSpPr>
        <dsp:cNvPr id="0" name=""/>
        <dsp:cNvSpPr/>
      </dsp:nvSpPr>
      <dsp:spPr>
        <a:xfrm>
          <a:off x="2068232" y="2055721"/>
          <a:ext cx="1695666" cy="101739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US" sz="700" b="1" kern="1200"/>
            <a:t>Course</a:t>
          </a:r>
        </a:p>
        <a:p>
          <a:pPr marL="0" lvl="0" indent="0" algn="ctr" defTabSz="311150">
            <a:lnSpc>
              <a:spcPct val="90000"/>
            </a:lnSpc>
            <a:spcBef>
              <a:spcPct val="0"/>
            </a:spcBef>
            <a:spcAft>
              <a:spcPct val="35000"/>
            </a:spcAft>
            <a:buNone/>
          </a:pPr>
          <a:r>
            <a:rPr lang="en-US" sz="700" b="1" kern="1200"/>
            <a:t>Name: String</a:t>
          </a:r>
        </a:p>
        <a:p>
          <a:pPr marL="0" lvl="0" indent="0" algn="ctr" defTabSz="311150">
            <a:lnSpc>
              <a:spcPct val="90000"/>
            </a:lnSpc>
            <a:spcBef>
              <a:spcPct val="0"/>
            </a:spcBef>
            <a:spcAft>
              <a:spcPct val="35000"/>
            </a:spcAft>
            <a:buNone/>
          </a:pPr>
          <a:r>
            <a:rPr lang="en-US" sz="700" b="1" kern="1200"/>
            <a:t>Grade: String</a:t>
          </a:r>
        </a:p>
        <a:p>
          <a:pPr marL="0" lvl="0" indent="0" algn="ctr" defTabSz="311150">
            <a:lnSpc>
              <a:spcPct val="90000"/>
            </a:lnSpc>
            <a:spcBef>
              <a:spcPct val="0"/>
            </a:spcBef>
            <a:spcAft>
              <a:spcPct val="35000"/>
            </a:spcAft>
            <a:buNone/>
          </a:pPr>
          <a:r>
            <a:rPr lang="en-US" sz="700" b="1" kern="1200"/>
            <a:t>Course: String</a:t>
          </a:r>
        </a:p>
        <a:p>
          <a:pPr marL="0" lvl="0" indent="0" algn="ctr" defTabSz="311150">
            <a:lnSpc>
              <a:spcPct val="90000"/>
            </a:lnSpc>
            <a:spcBef>
              <a:spcPct val="0"/>
            </a:spcBef>
            <a:spcAft>
              <a:spcPct val="35000"/>
            </a:spcAft>
            <a:buNone/>
          </a:pPr>
          <a:r>
            <a:rPr lang="en-US" sz="700" b="1" kern="1200"/>
            <a:t>-getCourse ()</a:t>
          </a:r>
        </a:p>
        <a:p>
          <a:pPr marL="0" lvl="0" indent="0" algn="ctr" defTabSz="311150">
            <a:lnSpc>
              <a:spcPct val="90000"/>
            </a:lnSpc>
            <a:spcBef>
              <a:spcPct val="0"/>
            </a:spcBef>
            <a:spcAft>
              <a:spcPct val="35000"/>
            </a:spcAft>
            <a:buNone/>
          </a:pPr>
          <a:r>
            <a:rPr lang="en-US" sz="700" b="1" kern="1200"/>
            <a:t>-getGrade ()</a:t>
          </a:r>
        </a:p>
        <a:p>
          <a:pPr marL="0" lvl="0" indent="0" algn="ctr" defTabSz="311150">
            <a:lnSpc>
              <a:spcPct val="90000"/>
            </a:lnSpc>
            <a:spcBef>
              <a:spcPct val="0"/>
            </a:spcBef>
            <a:spcAft>
              <a:spcPct val="35000"/>
            </a:spcAft>
            <a:buNone/>
          </a:pPr>
          <a:r>
            <a:rPr lang="en-US" sz="700" b="1" kern="1200"/>
            <a:t>-getGrade()</a:t>
          </a:r>
        </a:p>
      </dsp:txBody>
      <dsp:txXfrm>
        <a:off x="2068232" y="2055721"/>
        <a:ext cx="1695666" cy="1017399"/>
      </dsp:txXfrm>
    </dsp:sp>
    <dsp:sp modelId="{0E5A4388-DCF5-4457-90CE-6FD67B14A42F}">
      <dsp:nvSpPr>
        <dsp:cNvPr id="0" name=""/>
        <dsp:cNvSpPr/>
      </dsp:nvSpPr>
      <dsp:spPr>
        <a:xfrm>
          <a:off x="4044327" y="2056159"/>
          <a:ext cx="1695666" cy="101739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US" sz="700" b="1" kern="1200"/>
            <a:t>Faculty</a:t>
          </a:r>
        </a:p>
        <a:p>
          <a:pPr marL="0" lvl="0" indent="0" algn="ctr" defTabSz="311150">
            <a:lnSpc>
              <a:spcPct val="90000"/>
            </a:lnSpc>
            <a:spcBef>
              <a:spcPct val="0"/>
            </a:spcBef>
            <a:spcAft>
              <a:spcPct val="35000"/>
            </a:spcAft>
            <a:buNone/>
          </a:pPr>
          <a:r>
            <a:rPr lang="en-US" sz="700" b="1" kern="1200"/>
            <a:t>ProfessorsTitle: string</a:t>
          </a:r>
        </a:p>
        <a:p>
          <a:pPr marL="0" lvl="0" indent="0" algn="ctr" defTabSz="311150">
            <a:lnSpc>
              <a:spcPct val="90000"/>
            </a:lnSpc>
            <a:spcBef>
              <a:spcPct val="0"/>
            </a:spcBef>
            <a:spcAft>
              <a:spcPct val="35000"/>
            </a:spcAft>
            <a:buNone/>
          </a:pPr>
          <a:r>
            <a:rPr lang="en-US" sz="700" b="1" kern="1200"/>
            <a:t>Department: String</a:t>
          </a:r>
        </a:p>
        <a:p>
          <a:pPr marL="0" lvl="0" indent="0" algn="ctr" defTabSz="311150">
            <a:lnSpc>
              <a:spcPct val="90000"/>
            </a:lnSpc>
            <a:spcBef>
              <a:spcPct val="0"/>
            </a:spcBef>
            <a:spcAft>
              <a:spcPct val="35000"/>
            </a:spcAft>
            <a:buNone/>
          </a:pPr>
          <a:r>
            <a:rPr lang="en-US" sz="700" b="1" kern="1200"/>
            <a:t>Salary: double</a:t>
          </a:r>
        </a:p>
        <a:p>
          <a:pPr marL="0" lvl="0" indent="0" algn="ctr" defTabSz="311150">
            <a:lnSpc>
              <a:spcPct val="90000"/>
            </a:lnSpc>
            <a:spcBef>
              <a:spcPct val="0"/>
            </a:spcBef>
            <a:spcAft>
              <a:spcPct val="35000"/>
            </a:spcAft>
            <a:buNone/>
          </a:pPr>
          <a:r>
            <a:rPr lang="en-US" sz="700" b="1" kern="1200"/>
            <a:t>-faculty ()</a:t>
          </a:r>
        </a:p>
        <a:p>
          <a:pPr marL="0" lvl="0" indent="0" algn="ctr" defTabSz="311150">
            <a:lnSpc>
              <a:spcPct val="90000"/>
            </a:lnSpc>
            <a:spcBef>
              <a:spcPct val="0"/>
            </a:spcBef>
            <a:spcAft>
              <a:spcPct val="35000"/>
            </a:spcAft>
            <a:buNone/>
          </a:pPr>
          <a:r>
            <a:rPr lang="en-US" sz="700" b="1" kern="1200"/>
            <a:t>-getDepartment ()</a:t>
          </a:r>
        </a:p>
      </dsp:txBody>
      <dsp:txXfrm>
        <a:off x="4044327" y="2056159"/>
        <a:ext cx="1695666" cy="101739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1A950-A8D5-46B6-96E0-EDA1695C2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16</Pages>
  <Words>2397</Words>
  <Characters>13666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Faisal Nahian</dc:creator>
  <cp:lastModifiedBy>Faisal Nahian</cp:lastModifiedBy>
  <cp:revision>17</cp:revision>
  <cp:lastPrinted>2017-09-24T05:23:00Z</cp:lastPrinted>
  <dcterms:created xsi:type="dcterms:W3CDTF">2017-09-24T01:55:00Z</dcterms:created>
  <dcterms:modified xsi:type="dcterms:W3CDTF">2017-11-21T02:36:00Z</dcterms:modified>
</cp:coreProperties>
</file>