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CSCI 3060U - Software Quality and Assurance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Phase I - Front-End Requirements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Wenbo Zhang, Xuan Zheng, Neel samirkumar Shah, Dev rajivkumar Thaker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Test Cases List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864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410"/>
            <w:gridCol w:w="1950"/>
            <w:gridCol w:w="5280"/>
            <w:tblGridChange w:id="0">
              <w:tblGrid>
                <w:gridCol w:w="1410"/>
                <w:gridCol w:w="1950"/>
                <w:gridCol w:w="5280"/>
              </w:tblGrid>
            </w:tblGridChange>
          </w:tblGrid>
          <w:tr>
            <w:trPr>
              <w:cantSplit w:val="0"/>
              <w:trHeight w:val="452.91992187499994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Transaction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Test Name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Intention</w:t>
                </w:r>
              </w:p>
            </w:tc>
          </w:tr>
          <w:tr>
            <w:trPr>
              <w:cantSplit w:val="0"/>
              <w:trHeight w:val="437.91992187499994" w:hRule="atLeast"/>
              <w:tblHeader w:val="0"/>
            </w:trPr>
            <w:tc>
              <w:tcPr>
                <w:vMerge w:val="restart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Login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login01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Test Login, no username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login02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Test Login, Valid privileged(Admin) username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login03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Test Login, Invalid privileged(Admin) username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login04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8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Test Login, Valid standard username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A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login05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B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Test Login, Invalid standard username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D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login06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E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Test subsequent Login, Valid privileged(Admin) username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0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login07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1">
                <w:pPr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Test subsequent Login, Valid standard username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3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login08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6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login09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login10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restart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Withdrawal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withdrawal01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D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Test Withdrawal privileged(Admin) user, Invalid account holdername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E">
                <w:pPr>
                  <w:widowControl w:val="0"/>
                  <w:spacing w:after="0" w:before="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F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withdrawal02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0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Test Withdrawal privileged(Admin) user, valid account holdername, Invalid account number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widowControl w:val="0"/>
                  <w:spacing w:after="0" w:before="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2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withdrawal03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3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Test Withdrawal privileged(Admin) user, valid account holdername, valid account number, valid account number, Account balance less than 0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4">
                <w:pPr>
                  <w:widowControl w:val="0"/>
                  <w:spacing w:after="0" w:before="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5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withdrawal04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6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Test Withdrawal privileged(Admin) user, valid account number, Account balance greater than 0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7">
                <w:pPr>
                  <w:widowControl w:val="0"/>
                  <w:spacing w:after="0" w:before="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8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withdrawal05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9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Test Withdrawal standard user, Invalid account number, 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A">
                <w:pPr>
                  <w:widowControl w:val="0"/>
                  <w:spacing w:after="0" w:before="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B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withdrawal06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C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Test Withdrawal standard user, valid account number, Account balance less than 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D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E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withdrawal07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F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Test Withdrawal standard user, valid account number, Account balance greater than 0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restart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0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Transfer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1">
                <w:pPr>
                  <w:widowControl w:val="0"/>
                  <w:spacing w:after="0"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transfer01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2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Test transferring funds between valid accounts.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3">
                <w:pPr>
                  <w:widowControl w:val="0"/>
                  <w:spacing w:after="0" w:before="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4">
                <w:pPr>
                  <w:widowControl w:val="0"/>
                  <w:spacing w:after="0"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transfer02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5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Ensure transferring to the same account is not allowed.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6">
                <w:pPr>
                  <w:widowControl w:val="0"/>
                  <w:spacing w:after="0" w:before="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7">
                <w:pPr>
                  <w:widowControl w:val="0"/>
                  <w:spacing w:after="0"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transfer03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8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Test transferring funds between accounts with insufficient balance in the source account.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9">
                <w:pPr>
                  <w:widowControl w:val="0"/>
                  <w:spacing w:after="0" w:before="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A">
                <w:pPr>
                  <w:widowControl w:val="0"/>
                  <w:spacing w:after="0"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transfer04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B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Test transferring funds to a non-existent account.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C">
                <w:pPr>
                  <w:widowControl w:val="0"/>
                  <w:spacing w:after="0" w:before="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D">
                <w:pPr>
                  <w:widowControl w:val="0"/>
                  <w:spacing w:after="0"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transfer05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E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Test transferring a negative amount (invalid input).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F">
                <w:pPr>
                  <w:widowControl w:val="0"/>
                  <w:spacing w:after="0" w:before="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0">
                <w:pPr>
                  <w:widowControl w:val="0"/>
                  <w:spacing w:after="0"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transfer06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1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Test transferring funds with zero amount (invalid input).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2">
                <w:pPr>
                  <w:widowControl w:val="0"/>
                  <w:spacing w:after="0" w:before="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3">
                <w:pPr>
                  <w:widowControl w:val="0"/>
                  <w:spacing w:after="0"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transfer07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4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Test transfer exceeding the $1000.00 limit in a standard session.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5">
                <w:pPr>
                  <w:widowControl w:val="0"/>
                  <w:spacing w:after="0" w:before="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6">
                <w:pPr>
                  <w:widowControl w:val="0"/>
                  <w:spacing w:after="0"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transfer08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7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Ensure that the transfer from an account the user does not own is rejected.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8">
                <w:pPr>
                  <w:widowControl w:val="0"/>
                  <w:spacing w:after="0" w:before="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9">
                <w:pPr>
                  <w:widowControl w:val="0"/>
                  <w:spacing w:after="0"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transfer09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A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Ensure admin can transfer between any accounts.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B">
                <w:pPr>
                  <w:widowControl w:val="0"/>
                  <w:spacing w:after="0" w:before="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C">
                <w:pPr>
                  <w:widowControl w:val="0"/>
                  <w:spacing w:after="0"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transfer10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D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Test transferring funds with invalid characters in the amount.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E">
                <w:pPr>
                  <w:widowControl w:val="0"/>
                  <w:spacing w:after="0" w:before="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F">
                <w:pPr>
                  <w:widowControl w:val="0"/>
                  <w:spacing w:after="0"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transfer11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0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Test with missing input fields.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1">
                <w:pPr>
                  <w:widowControl w:val="0"/>
                  <w:spacing w:after="0" w:before="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2">
                <w:pPr>
                  <w:widowControl w:val="0"/>
                  <w:spacing w:after="0"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transfer12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3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Ensure transfers to/from inactive accounts are disabled.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restart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4">
                <w:pPr>
                  <w:widowControl w:val="0"/>
                  <w:spacing w:after="0"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Paybill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5">
                <w:pPr>
                  <w:widowControl w:val="0"/>
                  <w:spacing w:after="0"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paybill01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6">
                <w:pPr>
                  <w:widowControl w:val="0"/>
                  <w:spacing w:after="0"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Test paying a bill from a valid account with sufficient funds.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7">
                <w:pPr>
                  <w:widowControl w:val="0"/>
                  <w:spacing w:after="0" w:before="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8">
                <w:pPr>
                  <w:widowControl w:val="0"/>
                  <w:spacing w:after="0"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paybill02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9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Test paying a bill from an account with insufficient funds.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A">
                <w:pPr>
                  <w:widowControl w:val="0"/>
                  <w:spacing w:after="0" w:before="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B">
                <w:pPr>
                  <w:widowControl w:val="0"/>
                  <w:spacing w:after="0"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paybill03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C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Test paying a bill to a non-existent biller.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D">
                <w:pPr>
                  <w:widowControl w:val="0"/>
                  <w:spacing w:after="0" w:before="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E">
                <w:pPr>
                  <w:widowControl w:val="0"/>
                  <w:spacing w:after="0"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paybill04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F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Test paying a bill with admin override for any account.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0">
                <w:pPr>
                  <w:widowControl w:val="0"/>
                  <w:spacing w:after="0" w:before="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1">
                <w:pPr>
                  <w:widowControl w:val="0"/>
                  <w:spacing w:after="0"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paybill05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2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Test payment exceeding $2000.00 in a standard session.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3">
                <w:pPr>
                  <w:widowControl w:val="0"/>
                  <w:spacing w:after="0" w:before="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4">
                <w:pPr>
                  <w:widowControl w:val="0"/>
                  <w:spacing w:after="0"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paybill06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5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Test paying a bill with zero amount (invalid input).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6">
                <w:pPr>
                  <w:widowControl w:val="0"/>
                  <w:spacing w:after="0" w:before="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7">
                <w:pPr>
                  <w:widowControl w:val="0"/>
                  <w:spacing w:after="0"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paybill07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8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Test paying a bill when the account is inactive.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9">
                <w:pPr>
                  <w:widowControl w:val="0"/>
                  <w:spacing w:after="0" w:before="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A">
                <w:pPr>
                  <w:widowControl w:val="0"/>
                  <w:spacing w:after="0"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paybill08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B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Test paying a bill with missing or incomplete input.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C">
                <w:pPr>
                  <w:widowControl w:val="0"/>
                  <w:spacing w:after="0" w:before="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D">
                <w:pPr>
                  <w:widowControl w:val="0"/>
                  <w:spacing w:after="0"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paybill09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E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Test paying a bill with invalid characters in the amount.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restart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F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Deposit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0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deposit01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1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Tests functionality of depositing money into valid(existing) accounts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2">
                <w:pPr>
                  <w:widowControl w:val="0"/>
                  <w:spacing w:after="0" w:before="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3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deposit02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4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Verifies that the system doesn’t allow the deposit of funds into non-existing accounts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5">
                <w:pPr>
                  <w:widowControl w:val="0"/>
                  <w:spacing w:after="0" w:before="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6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deposit03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7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Tests that only admin is allowed to deposit into other accounts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8">
                <w:pPr>
                  <w:widowControl w:val="0"/>
                  <w:spacing w:after="0" w:before="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9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deposit04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A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Verifies that deposit amount doesn’t exceed account balance limit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B">
                <w:pPr>
                  <w:widowControl w:val="0"/>
                  <w:spacing w:after="0" w:before="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C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deposit05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D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Verifies the functionality that the system doesn’t allow negative deposit input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E">
                <w:pPr>
                  <w:widowControl w:val="0"/>
                  <w:spacing w:after="0" w:before="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F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deposit06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0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Verifies the functionality that the system doesn’t allow invalid  inputs for deposit amount (eg, character, alphabets)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1">
                <w:pPr>
                  <w:widowControl w:val="0"/>
                  <w:spacing w:after="0" w:before="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2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deposit07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3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Ensures account holder name is required when depositing money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4">
                <w:pPr>
                  <w:widowControl w:val="0"/>
                  <w:spacing w:after="0" w:before="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5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deposit08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6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Verifies the functionality that the deposit amount in unavailable to use during the current session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restart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7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Create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8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create01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9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Tests that admin is able to create new accounts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A">
                <w:pPr>
                  <w:widowControl w:val="0"/>
                  <w:spacing w:after="0" w:before="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B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create02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C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Verifies that only admin is able to create a new account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D">
                <w:pPr>
                  <w:widowControl w:val="0"/>
                  <w:spacing w:after="0" w:before="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E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create03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F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Checks the functionality that initial balance  is not blank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0">
                <w:pPr>
                  <w:widowControl w:val="0"/>
                  <w:spacing w:after="0" w:before="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1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create04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2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Verifies the system rejects invalid input for the initial balance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3">
                <w:pPr>
                  <w:widowControl w:val="0"/>
                  <w:spacing w:after="0" w:before="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4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create05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5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Verifies that system throws an error if account exceeds maximum balance limit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6">
                <w:pPr>
                  <w:widowControl w:val="0"/>
                  <w:spacing w:after="0" w:before="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7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create06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8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Verifies</w:t>
                </w:r>
              </w:p>
              <w:p w:rsidR="00000000" w:rsidDel="00000000" w:rsidP="00000000" w:rsidRDefault="00000000" w:rsidRPr="00000000" w14:paraId="000000A9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 the functionality that doesn’t allow the account holder name to be more that 20 characters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A">
                <w:pPr>
                  <w:widowControl w:val="0"/>
                  <w:spacing w:after="0" w:before="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B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create07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C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Checks the functionality that account holder name is not blank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D">
                <w:pPr>
                  <w:widowControl w:val="0"/>
                  <w:spacing w:after="0" w:before="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E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create08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F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Verifies that a newly created account cannot be used for transactions within the same session.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restart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0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Delete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1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delete01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2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Tests that admin is able to delete accounts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3">
                <w:pPr>
                  <w:widowControl w:val="0"/>
                  <w:spacing w:after="0" w:before="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4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delete02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5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Verifies that only admin is able to delete an account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6">
                <w:pPr>
                  <w:widowControl w:val="0"/>
                  <w:spacing w:after="0" w:before="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7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delete03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8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Test the functionality that system throws an error if account number provided doesn’t exist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9">
                <w:pPr>
                  <w:widowControl w:val="0"/>
                  <w:spacing w:after="0" w:before="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A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delete04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B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Tests if the system verifies the account number matches the account holder's name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C">
                <w:pPr>
                  <w:widowControl w:val="0"/>
                  <w:spacing w:after="0" w:before="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D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delete05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E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Checks if account number is not blank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F">
                <w:pPr>
                  <w:widowControl w:val="0"/>
                  <w:spacing w:after="0" w:before="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0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delete06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1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Checks if account holder name  is not blank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2">
                <w:pPr>
                  <w:widowControl w:val="0"/>
                  <w:spacing w:after="0" w:before="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3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delete07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4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Checks the functionality where the system prevents deleting an already-deleted account.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5">
                <w:pPr>
                  <w:widowControl w:val="0"/>
                  <w:spacing w:after="0" w:before="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6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delete08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7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Confirms no transactions are allowed on an account after it is deleted</w:t>
                </w:r>
              </w:p>
            </w:tc>
          </w:tr>
          <w:tr>
            <w:trPr>
              <w:cantSplit w:val="0"/>
              <w:trHeight w:val="452.91992187499994" w:hRule="atLeast"/>
              <w:tblHeader w:val="0"/>
            </w:trPr>
            <w:tc>
              <w:tcPr>
                <w:vMerge w:val="restart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8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ChangePlan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9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changeplan01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A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Change from SP → NP for a valid active account. </w:t>
                </w:r>
              </w:p>
            </w:tc>
          </w:tr>
          <w:tr>
            <w:trPr>
              <w:cantSplit w:val="0"/>
              <w:trHeight w:val="452.91992187499994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B">
                <w:pPr>
                  <w:widowControl w:val="0"/>
                  <w:spacing w:after="0" w:before="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C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changeplan02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D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Attempt to change plan for a disabled account. </w:t>
                </w:r>
              </w:p>
            </w:tc>
          </w:tr>
          <w:tr>
            <w:trPr>
              <w:cantSplit w:val="0"/>
              <w:trHeight w:val="452.91992187499994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E">
                <w:pPr>
                  <w:widowControl w:val="0"/>
                  <w:spacing w:after="0" w:before="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F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changeplan03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0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Attempt to change plan without admin login. </w:t>
                </w:r>
              </w:p>
            </w:tc>
          </w:tr>
          <w:tr>
            <w:trPr>
              <w:cantSplit w:val="0"/>
              <w:trHeight w:val="452.91992187499994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1">
                <w:pPr>
                  <w:widowControl w:val="0"/>
                  <w:spacing w:after="0" w:before="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2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changeplan04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3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Attempt to change plan with an invalid account number. </w:t>
                </w:r>
              </w:p>
            </w:tc>
          </w:tr>
          <w:tr>
            <w:trPr>
              <w:cantSplit w:val="0"/>
              <w:trHeight w:val="452.91992187499994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4">
                <w:pPr>
                  <w:widowControl w:val="0"/>
                  <w:spacing w:after="0" w:before="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5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changeplan05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6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Attempt to change plan for a non-existent account holder name. </w:t>
                </w:r>
              </w:p>
            </w:tc>
          </w:tr>
          <w:tr>
            <w:trPr>
              <w:cantSplit w:val="0"/>
              <w:trHeight w:val="452.91992187499994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7">
                <w:pPr>
                  <w:widowControl w:val="0"/>
                  <w:spacing w:after="0" w:before="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8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changeplan06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9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Change from SP → NP and then back to SP in the same session</w:t>
                </w:r>
              </w:p>
              <w:p w:rsidR="00000000" w:rsidDel="00000000" w:rsidP="00000000" w:rsidRDefault="00000000" w:rsidRPr="00000000" w14:paraId="000000DA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52.91992187499994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B">
                <w:pPr>
                  <w:widowControl w:val="0"/>
                  <w:spacing w:after="0" w:before="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C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changeplan07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D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Change from </w:t>
                </w:r>
                <w:r w:rsidDel="00000000" w:rsidR="00000000" w:rsidRPr="00000000">
                  <w:rPr>
                    <w:rtl w:val="0"/>
                  </w:rPr>
                  <w:t xml:space="preserve">NP → SP</w:t>
                </w:r>
                <w:r w:rsidDel="00000000" w:rsidR="00000000" w:rsidRPr="00000000">
                  <w:rPr>
                    <w:rtl w:val="0"/>
                  </w:rPr>
                  <w:t xml:space="preserve"> for a valid active account</w:t>
                </w:r>
              </w:p>
            </w:tc>
          </w:tr>
          <w:tr>
            <w:trPr>
              <w:cantSplit w:val="0"/>
              <w:trHeight w:val="452.91992187499994" w:hRule="atLeast"/>
              <w:tblHeader w:val="0"/>
            </w:trPr>
            <w:tc>
              <w:tcPr>
                <w:vMerge w:val="restart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E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Disable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F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disable01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0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Disable an active account (valid name and account number).</w:t>
                </w:r>
              </w:p>
            </w:tc>
          </w:tr>
          <w:tr>
            <w:trPr>
              <w:cantSplit w:val="0"/>
              <w:trHeight w:val="452.91992187499994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1">
                <w:pPr>
                  <w:widowControl w:val="0"/>
                  <w:spacing w:after="0" w:before="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2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disable02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3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Attempt to disable an already disabled account.</w:t>
                </w:r>
              </w:p>
            </w:tc>
          </w:tr>
          <w:tr>
            <w:trPr>
              <w:cantSplit w:val="0"/>
              <w:trHeight w:val="452.91992187499994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4">
                <w:pPr>
                  <w:widowControl w:val="0"/>
                  <w:spacing w:after="0" w:before="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5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disable03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6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Attempt to disable without admin login.</w:t>
                </w:r>
              </w:p>
            </w:tc>
          </w:tr>
          <w:tr>
            <w:trPr>
              <w:cantSplit w:val="0"/>
              <w:trHeight w:val="452.91992187499994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7">
                <w:pPr>
                  <w:widowControl w:val="0"/>
                  <w:spacing w:after="0" w:before="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8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disable04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9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Attempt to disable using an invalid account number.</w:t>
                </w:r>
              </w:p>
            </w:tc>
          </w:tr>
          <w:tr>
            <w:trPr>
              <w:cantSplit w:val="0"/>
              <w:trHeight w:val="452.91992187499994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A">
                <w:pPr>
                  <w:widowControl w:val="0"/>
                  <w:spacing w:after="0" w:before="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B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disable05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C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Attempt to disable using a non-existent account holder name. </w:t>
                </w:r>
              </w:p>
            </w:tc>
          </w:tr>
          <w:tr>
            <w:trPr>
              <w:cantSplit w:val="0"/>
              <w:trHeight w:val="452.91992187499994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D">
                <w:pPr>
                  <w:widowControl w:val="0"/>
                  <w:spacing w:after="0" w:before="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E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disable06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F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Verify no transactions are accepted on a disabled account post-disable. </w:t>
                </w:r>
              </w:p>
              <w:p w:rsidR="00000000" w:rsidDel="00000000" w:rsidP="00000000" w:rsidRDefault="00000000" w:rsidRPr="00000000" w14:paraId="000000F0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52.91992187499994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1">
                <w:pPr>
                  <w:widowControl w:val="0"/>
                  <w:spacing w:after="0" w:before="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2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disable07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3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Attempt to disable when already logged in as admin for another task.</w:t>
                </w:r>
              </w:p>
            </w:tc>
          </w:tr>
          <w:tr>
            <w:trPr>
              <w:cantSplit w:val="0"/>
              <w:trHeight w:val="452.91992187499994" w:hRule="atLeast"/>
              <w:tblHeader w:val="0"/>
            </w:trPr>
            <w:tc>
              <w:tcPr>
                <w:vMerge w:val="restart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4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logout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5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logout01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6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Successful logout after valid login and transactions as an admin. </w:t>
                </w:r>
              </w:p>
            </w:tc>
          </w:tr>
          <w:tr>
            <w:trPr>
              <w:cantSplit w:val="0"/>
              <w:trHeight w:val="452.91992187499994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7">
                <w:pPr>
                  <w:widowControl w:val="0"/>
                  <w:spacing w:after="0" w:before="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8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logout02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9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Attempt to logout without logging in. </w:t>
                </w:r>
              </w:p>
            </w:tc>
          </w:tr>
          <w:tr>
            <w:trPr>
              <w:cantSplit w:val="0"/>
              <w:trHeight w:val="452.91992187499994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A">
                <w:pPr>
                  <w:widowControl w:val="0"/>
                  <w:spacing w:after="0" w:before="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B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logout03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C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Attempt to logout immediately after logging in (no transactions performed). </w:t>
                </w:r>
              </w:p>
            </w:tc>
          </w:tr>
          <w:tr>
            <w:trPr>
              <w:cantSplit w:val="0"/>
              <w:trHeight w:val="452.91992187499994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D">
                <w:pPr>
                  <w:widowControl w:val="0"/>
                  <w:spacing w:after="0" w:before="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E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logout04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F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Verify session termination (no transactions accepted post-logout). </w:t>
                </w:r>
              </w:p>
            </w:tc>
          </w:tr>
          <w:tr>
            <w:trPr>
              <w:cantSplit w:val="0"/>
              <w:trHeight w:val="452.91992187499994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0">
                <w:pPr>
                  <w:widowControl w:val="0"/>
                  <w:spacing w:after="0" w:before="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1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logout05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2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Ensure Standard User Can Logout</w:t>
                </w:r>
              </w:p>
            </w:tc>
          </w:tr>
          <w:tr>
            <w:trPr>
              <w:cantSplit w:val="0"/>
              <w:trHeight w:val="452.91992187499994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3">
                <w:pPr>
                  <w:widowControl w:val="0"/>
                  <w:spacing w:after="0" w:before="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4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logout06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5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Attempt to logout multiple times in the same session. </w:t>
                </w:r>
              </w:p>
            </w:tc>
          </w:tr>
          <w:tr>
            <w:trPr>
              <w:cantSplit w:val="0"/>
              <w:trHeight w:val="452.91992187499994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6">
                <w:pPr>
                  <w:widowControl w:val="0"/>
                  <w:spacing w:after="0" w:before="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7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logout07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8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Successful logout after multiple valid transactions as admin</w:t>
                </w:r>
              </w:p>
            </w:tc>
          </w:tr>
          <w:tr>
            <w:trPr>
              <w:cantSplit w:val="0"/>
              <w:trHeight w:val="452.91992187499994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9">
                <w:pPr>
                  <w:widowControl w:val="0"/>
                  <w:spacing w:after="0" w:before="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A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logout08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B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Successful logout after multiple valid transactions as standard user</w:t>
                </w:r>
              </w:p>
            </w:tc>
          </w:tr>
          <w:tr>
            <w:trPr>
              <w:cantSplit w:val="0"/>
              <w:trHeight w:val="452.91992187499994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C">
                <w:pPr>
                  <w:widowControl w:val="0"/>
                  <w:spacing w:after="0" w:before="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D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logout09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E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Attempt to logout multiple times in the same session as a standard user</w:t>
                </w:r>
              </w:p>
            </w:tc>
          </w:tr>
          <w:tr>
            <w:trPr>
              <w:cantSplit w:val="0"/>
              <w:trHeight w:val="452.91992187499994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F">
                <w:pPr>
                  <w:widowControl w:val="0"/>
                  <w:spacing w:after="0" w:before="0" w:line="24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0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logout10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1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Ensure session termination (no transactions accepted post-logout) as a standard user</w:t>
                </w:r>
              </w:p>
            </w:tc>
          </w:tr>
        </w:tbl>
      </w:sdtContent>
    </w:sdt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2"/>
        <w:keepNext w:val="0"/>
        <w:keepLines w:val="0"/>
        <w:spacing w:after="80" w:before="360" w:line="276" w:lineRule="auto"/>
        <w:rPr>
          <w:rFonts w:ascii="Cambria" w:cs="Cambria" w:eastAsia="Cambria" w:hAnsi="Cambria"/>
          <w:b w:val="0"/>
          <w:color w:val="000000"/>
          <w:sz w:val="34"/>
          <w:szCs w:val="34"/>
        </w:rPr>
      </w:pPr>
      <w:bookmarkStart w:colFirst="0" w:colLast="0" w:name="_heading=h.aa62wpx0vd8k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2"/>
        <w:keepNext w:val="0"/>
        <w:keepLines w:val="0"/>
        <w:spacing w:after="80" w:before="360" w:line="276" w:lineRule="auto"/>
        <w:rPr>
          <w:rFonts w:ascii="Cambria" w:cs="Cambria" w:eastAsia="Cambria" w:hAnsi="Cambria"/>
          <w:b w:val="0"/>
          <w:color w:val="000000"/>
          <w:sz w:val="34"/>
          <w:szCs w:val="34"/>
        </w:rPr>
      </w:pPr>
      <w:bookmarkStart w:colFirst="0" w:colLast="0" w:name="_heading=h.9d2aofx517f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2"/>
        <w:keepNext w:val="0"/>
        <w:keepLines w:val="0"/>
        <w:spacing w:after="80" w:before="360" w:line="276" w:lineRule="auto"/>
        <w:rPr>
          <w:rFonts w:ascii="Cambria" w:cs="Cambria" w:eastAsia="Cambria" w:hAnsi="Cambria"/>
          <w:b w:val="0"/>
          <w:color w:val="000000"/>
          <w:sz w:val="34"/>
          <w:szCs w:val="34"/>
        </w:rPr>
      </w:pPr>
      <w:bookmarkStart w:colFirst="0" w:colLast="0" w:name="_heading=h.e590h3a3wv6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2"/>
        <w:keepNext w:val="0"/>
        <w:keepLines w:val="0"/>
        <w:spacing w:after="80" w:before="360" w:line="276" w:lineRule="auto"/>
        <w:rPr>
          <w:rFonts w:ascii="Cambria" w:cs="Cambria" w:eastAsia="Cambria" w:hAnsi="Cambria"/>
          <w:b w:val="0"/>
          <w:color w:val="000000"/>
          <w:sz w:val="34"/>
          <w:szCs w:val="34"/>
        </w:rPr>
      </w:pPr>
      <w:bookmarkStart w:colFirst="0" w:colLast="0" w:name="_heading=h.ei60x974gvm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2"/>
        <w:keepNext w:val="0"/>
        <w:keepLines w:val="0"/>
        <w:spacing w:after="80" w:before="360" w:line="276" w:lineRule="auto"/>
        <w:ind w:right="-540"/>
        <w:rPr>
          <w:rFonts w:ascii="Cambria" w:cs="Cambria" w:eastAsia="Cambria" w:hAnsi="Cambria"/>
          <w:b w:val="0"/>
          <w:color w:val="000000"/>
          <w:sz w:val="34"/>
          <w:szCs w:val="34"/>
        </w:rPr>
      </w:pPr>
      <w:bookmarkStart w:colFirst="0" w:colLast="0" w:name="_heading=h.2sx1xg3pr0u3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2"/>
        <w:keepNext w:val="0"/>
        <w:keepLines w:val="0"/>
        <w:spacing w:after="80" w:before="360" w:line="276" w:lineRule="auto"/>
        <w:ind w:right="-540"/>
        <w:rPr>
          <w:rFonts w:ascii="Cambria" w:cs="Cambria" w:eastAsia="Cambria" w:hAnsi="Cambria"/>
          <w:b w:val="0"/>
          <w:color w:val="000000"/>
          <w:sz w:val="34"/>
          <w:szCs w:val="34"/>
        </w:rPr>
      </w:pPr>
      <w:bookmarkStart w:colFirst="0" w:colLast="0" w:name="_heading=h.xxn2ket2bpe7" w:id="5"/>
      <w:bookmarkEnd w:id="5"/>
      <w:r w:rsidDel="00000000" w:rsidR="00000000" w:rsidRPr="00000000">
        <w:rPr>
          <w:rFonts w:ascii="Cambria" w:cs="Cambria" w:eastAsia="Cambria" w:hAnsi="Cambria"/>
          <w:b w:val="0"/>
          <w:color w:val="000000"/>
          <w:sz w:val="34"/>
          <w:szCs w:val="34"/>
          <w:rtl w:val="0"/>
        </w:rPr>
        <w:t xml:space="preserve">1. Test Input and Output Organization</w:t>
      </w:r>
    </w:p>
    <w:p w:rsidR="00000000" w:rsidDel="00000000" w:rsidP="00000000" w:rsidRDefault="00000000" w:rsidRPr="00000000" w14:paraId="0000011A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The test cases are well-organized in a structured folder system to ensure clarity and ease of execution. The organization follows a hierarchical structure, separating inputs, expected outputs, and transaction logs.</w:t>
      </w:r>
    </w:p>
    <w:p w:rsidR="00000000" w:rsidDel="00000000" w:rsidP="00000000" w:rsidRDefault="00000000" w:rsidRPr="00000000" w14:paraId="0000011B">
      <w:pPr>
        <w:pStyle w:val="Heading3"/>
        <w:keepNext w:val="0"/>
        <w:keepLines w:val="0"/>
        <w:spacing w:after="80" w:before="280" w:line="276" w:lineRule="auto"/>
        <w:rPr>
          <w:rFonts w:ascii="Cambria" w:cs="Cambria" w:eastAsia="Cambria" w:hAnsi="Cambria"/>
          <w:b w:val="0"/>
          <w:color w:val="000000"/>
          <w:sz w:val="26"/>
          <w:szCs w:val="26"/>
        </w:rPr>
      </w:pPr>
      <w:bookmarkStart w:colFirst="0" w:colLast="0" w:name="_heading=h.a6gqo4l7cwcb" w:id="6"/>
      <w:bookmarkEnd w:id="6"/>
      <w:r w:rsidDel="00000000" w:rsidR="00000000" w:rsidRPr="00000000">
        <w:rPr>
          <w:rFonts w:ascii="Cambria" w:cs="Cambria" w:eastAsia="Cambria" w:hAnsi="Cambria"/>
          <w:b w:val="0"/>
          <w:color w:val="000000"/>
          <w:sz w:val="26"/>
          <w:szCs w:val="26"/>
          <w:rtl w:val="0"/>
        </w:rPr>
        <w:t xml:space="preserve">Folder Structure (Generated using tree from Homebrew)</w:t>
      </w:r>
    </w:p>
    <w:p w:rsidR="00000000" w:rsidDel="00000000" w:rsidP="00000000" w:rsidRDefault="00000000" w:rsidRPr="00000000" w14:paraId="0000011C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(current_accounts_file.txt)  (Shared input file for all test cases)</w:t>
      </w:r>
    </w:p>
    <w:p w:rsidR="00000000" w:rsidDel="00000000" w:rsidP="00000000" w:rsidRDefault="00000000" w:rsidRPr="00000000" w14:paraId="0000011D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 inputs</w:t>
      </w:r>
    </w:p>
    <w:p w:rsidR="00000000" w:rsidDel="00000000" w:rsidP="00000000" w:rsidRDefault="00000000" w:rsidRPr="00000000" w14:paraId="0000011E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│  ├── 00_login_inputs</w:t>
      </w:r>
    </w:p>
    <w:p w:rsidR="00000000" w:rsidDel="00000000" w:rsidP="00000000" w:rsidRDefault="00000000" w:rsidRPr="00000000" w14:paraId="0000011F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│  ├── 01_withdrawal_inputs</w:t>
      </w:r>
    </w:p>
    <w:p w:rsidR="00000000" w:rsidDel="00000000" w:rsidP="00000000" w:rsidRDefault="00000000" w:rsidRPr="00000000" w14:paraId="00000120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│  ├── 02_transfer_inputs</w:t>
      </w:r>
    </w:p>
    <w:p w:rsidR="00000000" w:rsidDel="00000000" w:rsidP="00000000" w:rsidRDefault="00000000" w:rsidRPr="00000000" w14:paraId="00000121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│  ├── 03_paybill_inputs</w:t>
      </w:r>
    </w:p>
    <w:p w:rsidR="00000000" w:rsidDel="00000000" w:rsidP="00000000" w:rsidRDefault="00000000" w:rsidRPr="00000000" w14:paraId="00000122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│  ├── 04_deposit_inputs</w:t>
      </w:r>
    </w:p>
    <w:p w:rsidR="00000000" w:rsidDel="00000000" w:rsidP="00000000" w:rsidRDefault="00000000" w:rsidRPr="00000000" w14:paraId="00000123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│  ├── 05_create_inputs</w:t>
      </w:r>
    </w:p>
    <w:p w:rsidR="00000000" w:rsidDel="00000000" w:rsidP="00000000" w:rsidRDefault="00000000" w:rsidRPr="00000000" w14:paraId="00000124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│  ├── 06_delete_inputs</w:t>
      </w:r>
    </w:p>
    <w:p w:rsidR="00000000" w:rsidDel="00000000" w:rsidP="00000000" w:rsidRDefault="00000000" w:rsidRPr="00000000" w14:paraId="00000125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│  ├── 07_changeplan_inputs</w:t>
      </w:r>
    </w:p>
    <w:p w:rsidR="00000000" w:rsidDel="00000000" w:rsidP="00000000" w:rsidRDefault="00000000" w:rsidRPr="00000000" w14:paraId="00000126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│  ├── 08_disable_inputs</w:t>
      </w:r>
    </w:p>
    <w:p w:rsidR="00000000" w:rsidDel="00000000" w:rsidP="00000000" w:rsidRDefault="00000000" w:rsidRPr="00000000" w14:paraId="00000127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│  ├── 09_logout_inputs</w:t>
      </w:r>
    </w:p>
    <w:p w:rsidR="00000000" w:rsidDel="00000000" w:rsidP="00000000" w:rsidRDefault="00000000" w:rsidRPr="00000000" w14:paraId="00000128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 outputs</w:t>
      </w:r>
    </w:p>
    <w:p w:rsidR="00000000" w:rsidDel="00000000" w:rsidP="00000000" w:rsidRDefault="00000000" w:rsidRPr="00000000" w14:paraId="00000129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│  ├── 00_login_outputs</w:t>
      </w:r>
    </w:p>
    <w:p w:rsidR="00000000" w:rsidDel="00000000" w:rsidP="00000000" w:rsidRDefault="00000000" w:rsidRPr="00000000" w14:paraId="0000012A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│  ├── 01_withdrawal_outputs</w:t>
      </w:r>
    </w:p>
    <w:p w:rsidR="00000000" w:rsidDel="00000000" w:rsidP="00000000" w:rsidRDefault="00000000" w:rsidRPr="00000000" w14:paraId="0000012B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│  ├── 02_transfer_outputs</w:t>
      </w:r>
    </w:p>
    <w:p w:rsidR="00000000" w:rsidDel="00000000" w:rsidP="00000000" w:rsidRDefault="00000000" w:rsidRPr="00000000" w14:paraId="0000012C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│  ├── 03_paybill_outputs</w:t>
      </w:r>
    </w:p>
    <w:p w:rsidR="00000000" w:rsidDel="00000000" w:rsidP="00000000" w:rsidRDefault="00000000" w:rsidRPr="00000000" w14:paraId="0000012D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│  ├── 04_deposit_outputs</w:t>
      </w:r>
    </w:p>
    <w:p w:rsidR="00000000" w:rsidDel="00000000" w:rsidP="00000000" w:rsidRDefault="00000000" w:rsidRPr="00000000" w14:paraId="0000012E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│  ├── 05_create_outputs</w:t>
      </w:r>
    </w:p>
    <w:p w:rsidR="00000000" w:rsidDel="00000000" w:rsidP="00000000" w:rsidRDefault="00000000" w:rsidRPr="00000000" w14:paraId="0000012F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│  ├── 06_delete_outputs</w:t>
      </w:r>
    </w:p>
    <w:p w:rsidR="00000000" w:rsidDel="00000000" w:rsidP="00000000" w:rsidRDefault="00000000" w:rsidRPr="00000000" w14:paraId="00000130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│  ├── 07_changeplan_outputs</w:t>
      </w:r>
    </w:p>
    <w:p w:rsidR="00000000" w:rsidDel="00000000" w:rsidP="00000000" w:rsidRDefault="00000000" w:rsidRPr="00000000" w14:paraId="00000131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│  ├── 08_disable_outputs</w:t>
      </w:r>
    </w:p>
    <w:p w:rsidR="00000000" w:rsidDel="00000000" w:rsidP="00000000" w:rsidRDefault="00000000" w:rsidRPr="00000000" w14:paraId="00000132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│  ├── 09_logout_outputs</w:t>
      </w:r>
    </w:p>
    <w:p w:rsidR="00000000" w:rsidDel="00000000" w:rsidP="00000000" w:rsidRDefault="00000000" w:rsidRPr="00000000" w14:paraId="00000133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 transaction_outputs</w:t>
      </w:r>
    </w:p>
    <w:p w:rsidR="00000000" w:rsidDel="00000000" w:rsidP="00000000" w:rsidRDefault="00000000" w:rsidRPr="00000000" w14:paraId="00000134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│  ├── 01_withdrawal_transaction_outputs</w:t>
      </w:r>
    </w:p>
    <w:p w:rsidR="00000000" w:rsidDel="00000000" w:rsidP="00000000" w:rsidRDefault="00000000" w:rsidRPr="00000000" w14:paraId="00000135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│  ├── 02_transfer_transaction_outputs</w:t>
      </w:r>
    </w:p>
    <w:p w:rsidR="00000000" w:rsidDel="00000000" w:rsidP="00000000" w:rsidRDefault="00000000" w:rsidRPr="00000000" w14:paraId="00000136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│  ├── 03_paybill_transaction_outputs</w:t>
      </w:r>
    </w:p>
    <w:p w:rsidR="00000000" w:rsidDel="00000000" w:rsidP="00000000" w:rsidRDefault="00000000" w:rsidRPr="00000000" w14:paraId="00000137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│  ├── 04_deposit_transaction_outputs</w:t>
      </w:r>
    </w:p>
    <w:p w:rsidR="00000000" w:rsidDel="00000000" w:rsidP="00000000" w:rsidRDefault="00000000" w:rsidRPr="00000000" w14:paraId="00000138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│  ├── 05_create_transaction_outputs</w:t>
      </w:r>
    </w:p>
    <w:p w:rsidR="00000000" w:rsidDel="00000000" w:rsidP="00000000" w:rsidRDefault="00000000" w:rsidRPr="00000000" w14:paraId="00000139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│  ├── 06_delete_transaction_outputs</w:t>
      </w:r>
    </w:p>
    <w:p w:rsidR="00000000" w:rsidDel="00000000" w:rsidP="00000000" w:rsidRDefault="00000000" w:rsidRPr="00000000" w14:paraId="0000013A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│  ├── 07_changeplan_transaction_outputs</w:t>
      </w:r>
    </w:p>
    <w:p w:rsidR="00000000" w:rsidDel="00000000" w:rsidP="00000000" w:rsidRDefault="00000000" w:rsidRPr="00000000" w14:paraId="0000013B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│  ├── 08_disable_transaction_outputs</w:t>
      </w:r>
    </w:p>
    <w:p w:rsidR="00000000" w:rsidDel="00000000" w:rsidP="00000000" w:rsidRDefault="00000000" w:rsidRPr="00000000" w14:paraId="0000013C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│  ├── 09_logout_transaction_outputs</w:t>
      </w:r>
    </w:p>
    <w:p w:rsidR="00000000" w:rsidDel="00000000" w:rsidP="00000000" w:rsidRDefault="00000000" w:rsidRPr="00000000" w14:paraId="0000013D">
      <w:pPr>
        <w:pStyle w:val="Heading3"/>
        <w:keepNext w:val="0"/>
        <w:keepLines w:val="0"/>
        <w:spacing w:after="80" w:before="280" w:line="276" w:lineRule="auto"/>
        <w:rPr>
          <w:rFonts w:ascii="Cambria" w:cs="Cambria" w:eastAsia="Cambria" w:hAnsi="Cambria"/>
          <w:b w:val="0"/>
          <w:color w:val="000000"/>
          <w:sz w:val="26"/>
          <w:szCs w:val="26"/>
        </w:rPr>
      </w:pPr>
      <w:bookmarkStart w:colFirst="0" w:colLast="0" w:name="_heading=h.9wc6u0p8dcjj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3"/>
        <w:keepNext w:val="0"/>
        <w:keepLines w:val="0"/>
        <w:spacing w:after="80" w:before="280" w:line="276" w:lineRule="auto"/>
        <w:rPr>
          <w:rFonts w:ascii="Cambria" w:cs="Cambria" w:eastAsia="Cambria" w:hAnsi="Cambria"/>
          <w:b w:val="0"/>
          <w:color w:val="000000"/>
          <w:sz w:val="26"/>
          <w:szCs w:val="26"/>
        </w:rPr>
      </w:pPr>
      <w:bookmarkStart w:colFirst="0" w:colLast="0" w:name="_heading=h.mchoy9gdw1tt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3"/>
        <w:keepNext w:val="0"/>
        <w:keepLines w:val="0"/>
        <w:spacing w:after="80" w:before="280" w:line="276" w:lineRule="auto"/>
        <w:rPr>
          <w:rFonts w:ascii="Cambria" w:cs="Cambria" w:eastAsia="Cambria" w:hAnsi="Cambria"/>
          <w:b w:val="0"/>
          <w:color w:val="000000"/>
          <w:sz w:val="26"/>
          <w:szCs w:val="26"/>
        </w:rPr>
      </w:pPr>
      <w:bookmarkStart w:colFirst="0" w:colLast="0" w:name="_heading=h.f8tkq4xcg03" w:id="9"/>
      <w:bookmarkEnd w:id="9"/>
      <w:r w:rsidDel="00000000" w:rsidR="00000000" w:rsidRPr="00000000">
        <w:rPr>
          <w:rFonts w:ascii="Cambria" w:cs="Cambria" w:eastAsia="Cambria" w:hAnsi="Cambria"/>
          <w:b w:val="0"/>
          <w:color w:val="000000"/>
          <w:sz w:val="26"/>
          <w:szCs w:val="26"/>
          <w:rtl w:val="0"/>
        </w:rPr>
        <w:t xml:space="preserve">Organization Approach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Shared current_accounts_file.txt</w:t>
        <w:br w:type="textWrapping"/>
        <w:t xml:space="preserve">This file remains constant for all test cases unless explicitly modified for specific tests.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Test Inputs (inputs/)</w:t>
      </w:r>
    </w:p>
    <w:p w:rsidR="00000000" w:rsidDel="00000000" w:rsidP="00000000" w:rsidRDefault="00000000" w:rsidRPr="00000000" w14:paraId="00000142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Each category of transactions is stored in its own subfolder.</w:t>
      </w:r>
    </w:p>
    <w:p w:rsidR="00000000" w:rsidDel="00000000" w:rsidP="00000000" w:rsidRDefault="00000000" w:rsidRPr="00000000" w14:paraId="00000143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Test files are named consistently, e.g., changeplan01.inp, withdrawal05.inp, etc.</w:t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Expected Outputs (outputs/)</w:t>
      </w:r>
    </w:p>
    <w:p w:rsidR="00000000" w:rsidDel="00000000" w:rsidP="00000000" w:rsidRDefault="00000000" w:rsidRPr="00000000" w14:paraId="00000145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Each test case has a corresponding expected output .out file stored in its respective transaction folder.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Transaction Outputs (transaction_outputs/)</w:t>
      </w:r>
    </w:p>
    <w:p w:rsidR="00000000" w:rsidDel="00000000" w:rsidP="00000000" w:rsidRDefault="00000000" w:rsidRPr="00000000" w14:paraId="00000147">
      <w:pPr>
        <w:numPr>
          <w:ilvl w:val="1"/>
          <w:numId w:val="1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Each test case has an expected transaction log file .etf stored in the transaction folder.</w:t>
      </w:r>
    </w:p>
    <w:p w:rsidR="00000000" w:rsidDel="00000000" w:rsidP="00000000" w:rsidRDefault="00000000" w:rsidRPr="00000000" w14:paraId="00000148">
      <w:pPr>
        <w:pStyle w:val="Heading2"/>
        <w:keepNext w:val="0"/>
        <w:keepLines w:val="0"/>
        <w:spacing w:after="80" w:before="360" w:line="276" w:lineRule="auto"/>
        <w:rPr>
          <w:rFonts w:ascii="Cambria" w:cs="Cambria" w:eastAsia="Cambria" w:hAnsi="Cambria"/>
          <w:b w:val="0"/>
          <w:color w:val="000000"/>
          <w:sz w:val="34"/>
          <w:szCs w:val="34"/>
        </w:rPr>
      </w:pPr>
      <w:bookmarkStart w:colFirst="0" w:colLast="0" w:name="_heading=h.f83o51yem5fx" w:id="10"/>
      <w:bookmarkEnd w:id="10"/>
      <w:r w:rsidDel="00000000" w:rsidR="00000000" w:rsidRPr="00000000">
        <w:rPr>
          <w:rFonts w:ascii="Cambria" w:cs="Cambria" w:eastAsia="Cambria" w:hAnsi="Cambria"/>
          <w:b w:val="0"/>
          <w:color w:val="000000"/>
          <w:sz w:val="34"/>
          <w:szCs w:val="34"/>
          <w:rtl w:val="0"/>
        </w:rPr>
        <w:t xml:space="preserve">2. Test Run Plan</w:t>
      </w:r>
    </w:p>
    <w:p w:rsidR="00000000" w:rsidDel="00000000" w:rsidP="00000000" w:rsidRDefault="00000000" w:rsidRPr="00000000" w14:paraId="00000149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The following automated test execution strategy ensures smooth running of test cases.</w:t>
      </w:r>
    </w:p>
    <w:p w:rsidR="00000000" w:rsidDel="00000000" w:rsidP="00000000" w:rsidRDefault="00000000" w:rsidRPr="00000000" w14:paraId="0000014A">
      <w:pPr>
        <w:pStyle w:val="Heading3"/>
        <w:keepNext w:val="0"/>
        <w:keepLines w:val="0"/>
        <w:spacing w:after="80" w:before="280" w:line="276" w:lineRule="auto"/>
        <w:rPr>
          <w:rFonts w:ascii="Cambria" w:cs="Cambria" w:eastAsia="Cambria" w:hAnsi="Cambria"/>
          <w:b w:val="0"/>
          <w:color w:val="000000"/>
          <w:sz w:val="26"/>
          <w:szCs w:val="26"/>
        </w:rPr>
      </w:pPr>
      <w:bookmarkStart w:colFirst="0" w:colLast="0" w:name="_heading=h.qip936vwuuxf" w:id="11"/>
      <w:bookmarkEnd w:id="11"/>
      <w:r w:rsidDel="00000000" w:rsidR="00000000" w:rsidRPr="00000000">
        <w:rPr>
          <w:rFonts w:ascii="Cambria" w:cs="Cambria" w:eastAsia="Cambria" w:hAnsi="Cambria"/>
          <w:b w:val="0"/>
          <w:color w:val="000000"/>
          <w:sz w:val="26"/>
          <w:szCs w:val="26"/>
          <w:rtl w:val="0"/>
        </w:rPr>
        <w:t xml:space="preserve">Execution Steps</w:t>
      </w:r>
    </w:p>
    <w:p w:rsidR="00000000" w:rsidDel="00000000" w:rsidP="00000000" w:rsidRDefault="00000000" w:rsidRPr="00000000" w14:paraId="0000014B">
      <w:pPr>
        <w:numPr>
          <w:ilvl w:val="0"/>
          <w:numId w:val="2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Prepare the Testing Environment</w:t>
      </w:r>
    </w:p>
    <w:p w:rsidR="00000000" w:rsidDel="00000000" w:rsidP="00000000" w:rsidRDefault="00000000" w:rsidRPr="00000000" w14:paraId="0000014C">
      <w:pPr>
        <w:numPr>
          <w:ilvl w:val="1"/>
          <w:numId w:val="2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Ensure the current_accounts_file.txt is available and correct.</w:t>
      </w:r>
    </w:p>
    <w:p w:rsidR="00000000" w:rsidDel="00000000" w:rsidP="00000000" w:rsidRDefault="00000000" w:rsidRPr="00000000" w14:paraId="0000014D">
      <w:pPr>
        <w:numPr>
          <w:ilvl w:val="1"/>
          <w:numId w:val="2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Ensure the program can read inputs from inputs/.</w:t>
      </w:r>
    </w:p>
    <w:p w:rsidR="00000000" w:rsidDel="00000000" w:rsidP="00000000" w:rsidRDefault="00000000" w:rsidRPr="00000000" w14:paraId="0000014E">
      <w:pPr>
        <w:numPr>
          <w:ilvl w:val="1"/>
          <w:numId w:val="2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Clear previous output files (if necessary).</w:t>
      </w:r>
    </w:p>
    <w:p w:rsidR="00000000" w:rsidDel="00000000" w:rsidP="00000000" w:rsidRDefault="00000000" w:rsidRPr="00000000" w14:paraId="0000014F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Batch Execution of Tests</w:t>
      </w:r>
    </w:p>
    <w:p w:rsidR="00000000" w:rsidDel="00000000" w:rsidP="00000000" w:rsidRDefault="00000000" w:rsidRPr="00000000" w14:paraId="00000150">
      <w:pPr>
        <w:numPr>
          <w:ilvl w:val="1"/>
          <w:numId w:val="2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Run all test cases sequentially using a test runner script:</w:t>
      </w:r>
    </w:p>
    <w:p w:rsidR="00000000" w:rsidDel="00000000" w:rsidP="00000000" w:rsidRDefault="00000000" w:rsidRPr="00000000" w14:paraId="00000151">
      <w:pPr>
        <w:numPr>
          <w:ilvl w:val="2"/>
          <w:numId w:val="2"/>
        </w:numPr>
        <w:spacing w:after="0" w:afterAutospacing="0" w:before="0" w:beforeAutospacing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./run_tests.sh</w:t>
      </w:r>
    </w:p>
    <w:p w:rsidR="00000000" w:rsidDel="00000000" w:rsidP="00000000" w:rsidRDefault="00000000" w:rsidRPr="00000000" w14:paraId="00000152">
      <w:pPr>
        <w:numPr>
          <w:ilvl w:val="1"/>
          <w:numId w:val="2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This script:</w:t>
      </w:r>
    </w:p>
    <w:p w:rsidR="00000000" w:rsidDel="00000000" w:rsidP="00000000" w:rsidRDefault="00000000" w:rsidRPr="00000000" w14:paraId="00000153">
      <w:pPr>
        <w:numPr>
          <w:ilvl w:val="2"/>
          <w:numId w:val="2"/>
        </w:numPr>
        <w:spacing w:after="0" w:afterAutospacing="0" w:before="0" w:beforeAutospacing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Loops through all .inp files in inputs/</w:t>
      </w:r>
    </w:p>
    <w:p w:rsidR="00000000" w:rsidDel="00000000" w:rsidP="00000000" w:rsidRDefault="00000000" w:rsidRPr="00000000" w14:paraId="00000154">
      <w:pPr>
        <w:numPr>
          <w:ilvl w:val="2"/>
          <w:numId w:val="2"/>
        </w:numPr>
        <w:spacing w:after="0" w:afterAutospacing="0" w:before="0" w:beforeAutospacing="0" w:line="276" w:lineRule="auto"/>
        <w:ind w:left="2160" w:hanging="360"/>
      </w:pPr>
      <w:r w:rsidDel="00000000" w:rsidR="00000000" w:rsidRPr="00000000">
        <w:rPr>
          <w:rtl w:val="0"/>
        </w:rPr>
        <w:t xml:space="preserve">Runs them through the banking system program</w:t>
      </w:r>
    </w:p>
    <w:p w:rsidR="00000000" w:rsidDel="00000000" w:rsidP="00000000" w:rsidRDefault="00000000" w:rsidRPr="00000000" w14:paraId="00000155">
      <w:pPr>
        <w:numPr>
          <w:ilvl w:val="2"/>
          <w:numId w:val="2"/>
        </w:numPr>
        <w:spacing w:after="0" w:afterAutospacing="0" w:before="0" w:beforeAutospacing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Stores outputs in the outputs/ and transaction_outputs/ directories.</w:t>
      </w:r>
    </w:p>
    <w:p w:rsidR="00000000" w:rsidDel="00000000" w:rsidP="00000000" w:rsidRDefault="00000000" w:rsidRPr="00000000" w14:paraId="00000156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Validation of Test Results</w:t>
      </w:r>
    </w:p>
    <w:p w:rsidR="00000000" w:rsidDel="00000000" w:rsidP="00000000" w:rsidRDefault="00000000" w:rsidRPr="00000000" w14:paraId="00000157">
      <w:pPr>
        <w:numPr>
          <w:ilvl w:val="1"/>
          <w:numId w:val="2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Compare actual output files against expected output files.</w:t>
      </w:r>
    </w:p>
    <w:p w:rsidR="00000000" w:rsidDel="00000000" w:rsidP="00000000" w:rsidRDefault="00000000" w:rsidRPr="00000000" w14:paraId="00000158">
      <w:pPr>
        <w:numPr>
          <w:ilvl w:val="1"/>
          <w:numId w:val="2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Use a diff tool to highlight mismatches:</w:t>
      </w:r>
    </w:p>
    <w:p w:rsidR="00000000" w:rsidDel="00000000" w:rsidP="00000000" w:rsidRDefault="00000000" w:rsidRPr="00000000" w14:paraId="00000159">
      <w:pPr>
        <w:numPr>
          <w:ilvl w:val="2"/>
          <w:numId w:val="2"/>
        </w:numPr>
        <w:spacing w:after="0" w:afterAutospacing="0" w:before="0" w:beforeAutospacing="0" w:line="276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diff outputs/expected_output.out outputs/actual_output.out</w:t>
      </w:r>
    </w:p>
    <w:p w:rsidR="00000000" w:rsidDel="00000000" w:rsidP="00000000" w:rsidRDefault="00000000" w:rsidRPr="00000000" w14:paraId="0000015A">
      <w:pPr>
        <w:numPr>
          <w:ilvl w:val="1"/>
          <w:numId w:val="2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If differences are found, flag the test as failed.</w:t>
      </w:r>
    </w:p>
    <w:p w:rsidR="00000000" w:rsidDel="00000000" w:rsidP="00000000" w:rsidRDefault="00000000" w:rsidRPr="00000000" w14:paraId="0000015B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Logging Results</w:t>
      </w:r>
    </w:p>
    <w:p w:rsidR="00000000" w:rsidDel="00000000" w:rsidP="00000000" w:rsidRDefault="00000000" w:rsidRPr="00000000" w14:paraId="0000015C">
      <w:pPr>
        <w:numPr>
          <w:ilvl w:val="1"/>
          <w:numId w:val="2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Each test case will be marked as:</w:t>
      </w:r>
    </w:p>
    <w:p w:rsidR="00000000" w:rsidDel="00000000" w:rsidP="00000000" w:rsidRDefault="00000000" w:rsidRPr="00000000" w14:paraId="0000015D">
      <w:pPr>
        <w:numPr>
          <w:ilvl w:val="2"/>
          <w:numId w:val="2"/>
        </w:numPr>
        <w:spacing w:after="0" w:afterAutospacing="0" w:before="0" w:beforeAutospacing="0" w:line="276" w:lineRule="auto"/>
        <w:ind w:left="2160" w:hanging="360"/>
      </w:pPr>
      <w:r w:rsidDel="00000000" w:rsidR="00000000" w:rsidRPr="00000000">
        <w:rPr>
          <w:rtl w:val="0"/>
        </w:rPr>
        <w:t xml:space="preserve">Test Passed: withdrawal_01</w:t>
      </w:r>
    </w:p>
    <w:p w:rsidR="00000000" w:rsidDel="00000000" w:rsidP="00000000" w:rsidRDefault="00000000" w:rsidRPr="00000000" w14:paraId="0000015E">
      <w:pPr>
        <w:numPr>
          <w:ilvl w:val="2"/>
          <w:numId w:val="2"/>
        </w:numPr>
        <w:spacing w:after="0" w:afterAutospacing="0" w:before="0" w:beforeAutospacing="0" w:line="276" w:lineRule="auto"/>
        <w:ind w:left="2160" w:hanging="360"/>
      </w:pPr>
      <w:r w:rsidDel="00000000" w:rsidR="00000000" w:rsidRPr="00000000">
        <w:rPr>
          <w:rtl w:val="0"/>
        </w:rPr>
        <w:t xml:space="preserve">Test Failed: deposit_03 (Output mismatch)</w:t>
      </w:r>
    </w:p>
    <w:p w:rsidR="00000000" w:rsidDel="00000000" w:rsidP="00000000" w:rsidRDefault="00000000" w:rsidRPr="00000000" w14:paraId="0000015F">
      <w:pPr>
        <w:numPr>
          <w:ilvl w:val="1"/>
          <w:numId w:val="2"/>
        </w:numPr>
        <w:spacing w:after="0" w:afterAutospacing="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Store logs in test_results.log.</w:t>
      </w:r>
    </w:p>
    <w:p w:rsidR="00000000" w:rsidDel="00000000" w:rsidP="00000000" w:rsidRDefault="00000000" w:rsidRPr="00000000" w14:paraId="00000160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Re-run Failed Tests (if necessary)</w:t>
      </w:r>
    </w:p>
    <w:p w:rsidR="00000000" w:rsidDel="00000000" w:rsidP="00000000" w:rsidRDefault="00000000" w:rsidRPr="00000000" w14:paraId="00000161">
      <w:pPr>
        <w:numPr>
          <w:ilvl w:val="1"/>
          <w:numId w:val="2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Identify failed tests and run them individually.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170" w:top="117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VXc1IdWdSFjOleCT0YBoinTPEQ==">CgMxLjAaHwoBMBIaChgICVIUChJ0YWJsZS5vd292MjA5cXVpcDcyDmguYWE2MndweDB2ZDhrMg5oLjlkMmFvZng1MTdmeDIOaC5lNTkwaDNhM3d2NmUyDmguZWk2MHg5NzRndm1hMg5oLjJzeDF4ZzNwcjB1MzIOaC54eG4ya2V0MmJwZTcyDmguYTZncW80bDdjd2NiMg5oLjl3YzZ1MHA4ZGNqajIOaC5tY2hveTlnZHcxdHQyDWguZjh0a3E0eGNnMDMyDmguZjgzbzUxeWVtNWZ4Mg5oLnFpcDkzNnZ3dXV4ZjgAciExV2ZNMnREMURlZ2lsZHNrZmRBZmdsM2lIT1JKRkgyUk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