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434" w:rsidRPr="00AE4D50" w:rsidRDefault="008D1697" w:rsidP="008D1697">
      <w:pPr>
        <w:ind w:left="-567"/>
        <w:jc w:val="center"/>
        <w:rPr>
          <w:rFonts w:ascii="Times New Roman" w:hAnsi="Times New Roman" w:cs="Times New Roman"/>
          <w:sz w:val="36"/>
          <w:szCs w:val="28"/>
        </w:rPr>
      </w:pPr>
      <w:bookmarkStart w:id="0" w:name="_GoBack"/>
      <w:bookmarkEnd w:id="0"/>
      <w:r w:rsidRPr="00AE4D50">
        <w:rPr>
          <w:rFonts w:ascii="Times New Roman" w:hAnsi="Times New Roman" w:cs="Times New Roman"/>
          <w:sz w:val="36"/>
          <w:szCs w:val="28"/>
        </w:rPr>
        <w:t>Критерии оттока клиентов</w:t>
      </w:r>
    </w:p>
    <w:p w:rsidR="008D1697" w:rsidRPr="00AE4D50" w:rsidRDefault="008D1697" w:rsidP="008D16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4D50">
        <w:rPr>
          <w:rFonts w:ascii="Times New Roman" w:hAnsi="Times New Roman" w:cs="Times New Roman"/>
          <w:sz w:val="28"/>
          <w:szCs w:val="28"/>
        </w:rPr>
        <w:t>Если клиент не осуществлял заказы за последние 9 месяцев и не является сезонным клиентом</w:t>
      </w:r>
      <w:r w:rsidR="00B87DC6" w:rsidRPr="00AE4D50">
        <w:rPr>
          <w:rFonts w:ascii="Times New Roman" w:hAnsi="Times New Roman" w:cs="Times New Roman"/>
          <w:sz w:val="28"/>
          <w:szCs w:val="28"/>
        </w:rPr>
        <w:t>.</w:t>
      </w:r>
    </w:p>
    <w:p w:rsidR="008D1697" w:rsidRPr="00AE4D50" w:rsidRDefault="008D1697" w:rsidP="008D16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4D50">
        <w:rPr>
          <w:rFonts w:ascii="Times New Roman" w:hAnsi="Times New Roman" w:cs="Times New Roman"/>
          <w:b/>
          <w:sz w:val="28"/>
          <w:szCs w:val="28"/>
        </w:rPr>
        <w:t>Индекс финансового риска</w:t>
      </w:r>
      <w:r w:rsidRPr="00AE4D50">
        <w:rPr>
          <w:rFonts w:ascii="Times New Roman" w:hAnsi="Times New Roman" w:cs="Times New Roman"/>
          <w:sz w:val="28"/>
          <w:szCs w:val="28"/>
        </w:rPr>
        <w:t>, исходя из него можно понять какова вероятность задержки в оплате услуг клиентом</w:t>
      </w:r>
      <w:r w:rsidR="00B87DC6" w:rsidRPr="00AE4D50">
        <w:rPr>
          <w:rFonts w:ascii="Times New Roman" w:hAnsi="Times New Roman" w:cs="Times New Roman"/>
          <w:sz w:val="28"/>
          <w:szCs w:val="28"/>
        </w:rPr>
        <w:t>.</w:t>
      </w:r>
    </w:p>
    <w:p w:rsidR="008D1697" w:rsidRPr="00AE4D50" w:rsidRDefault="008D1697" w:rsidP="008D16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4D50">
        <w:rPr>
          <w:rFonts w:ascii="Times New Roman" w:hAnsi="Times New Roman" w:cs="Times New Roman"/>
          <w:sz w:val="28"/>
          <w:szCs w:val="28"/>
        </w:rPr>
        <w:t xml:space="preserve">Наличие </w:t>
      </w:r>
      <w:r w:rsidRPr="00AE4D50">
        <w:rPr>
          <w:rFonts w:ascii="Times New Roman" w:hAnsi="Times New Roman" w:cs="Times New Roman"/>
          <w:b/>
          <w:sz w:val="28"/>
          <w:szCs w:val="28"/>
        </w:rPr>
        <w:t>госконтрактов</w:t>
      </w:r>
      <w:r w:rsidRPr="00AE4D50">
        <w:rPr>
          <w:rFonts w:ascii="Times New Roman" w:hAnsi="Times New Roman" w:cs="Times New Roman"/>
          <w:sz w:val="28"/>
          <w:szCs w:val="28"/>
        </w:rPr>
        <w:t xml:space="preserve"> у клиента, при их наличии вероятность оттока ниже</w:t>
      </w:r>
      <w:r w:rsidR="00B87DC6" w:rsidRPr="00AE4D50">
        <w:rPr>
          <w:rFonts w:ascii="Times New Roman" w:hAnsi="Times New Roman" w:cs="Times New Roman"/>
          <w:sz w:val="28"/>
          <w:szCs w:val="28"/>
        </w:rPr>
        <w:t>.</w:t>
      </w:r>
    </w:p>
    <w:p w:rsidR="008D1697" w:rsidRPr="00AE4D50" w:rsidRDefault="008D1697" w:rsidP="008D16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4D50">
        <w:rPr>
          <w:rFonts w:ascii="Times New Roman" w:hAnsi="Times New Roman" w:cs="Times New Roman"/>
          <w:b/>
          <w:sz w:val="28"/>
          <w:szCs w:val="28"/>
        </w:rPr>
        <w:t>Размер компании</w:t>
      </w:r>
      <w:r w:rsidRPr="00AE4D50">
        <w:rPr>
          <w:rFonts w:ascii="Times New Roman" w:hAnsi="Times New Roman" w:cs="Times New Roman"/>
          <w:sz w:val="28"/>
          <w:szCs w:val="28"/>
        </w:rPr>
        <w:t>, крупной компании с большим капиталом проще справиться с кризисной ситуацией и меньше вероятность оттока</w:t>
      </w:r>
      <w:r w:rsidR="00B87DC6" w:rsidRPr="00AE4D50">
        <w:rPr>
          <w:rFonts w:ascii="Times New Roman" w:hAnsi="Times New Roman" w:cs="Times New Roman"/>
          <w:sz w:val="28"/>
          <w:szCs w:val="28"/>
        </w:rPr>
        <w:t>.</w:t>
      </w:r>
    </w:p>
    <w:p w:rsidR="008D1697" w:rsidRPr="00AE4D50" w:rsidRDefault="008D1697" w:rsidP="008D16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4D50">
        <w:rPr>
          <w:rFonts w:ascii="Times New Roman" w:hAnsi="Times New Roman" w:cs="Times New Roman"/>
          <w:b/>
          <w:sz w:val="28"/>
          <w:szCs w:val="28"/>
        </w:rPr>
        <w:t>Сезонная работа</w:t>
      </w:r>
      <w:r w:rsidRPr="00AE4D50">
        <w:rPr>
          <w:rFonts w:ascii="Times New Roman" w:hAnsi="Times New Roman" w:cs="Times New Roman"/>
          <w:sz w:val="28"/>
          <w:szCs w:val="28"/>
        </w:rPr>
        <w:t xml:space="preserve"> клиентов, поиск сезонных клиентов по определенному алгоритму, если клиент пользуется услугами в определенный период времени каждый год, то он является сезонным и с большей долей вероятности продолжит ими пользоваться</w:t>
      </w:r>
    </w:p>
    <w:p w:rsidR="00B87DC6" w:rsidRPr="00AE4D50" w:rsidRDefault="00B87DC6" w:rsidP="008D16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4D50">
        <w:rPr>
          <w:rFonts w:ascii="Times New Roman" w:hAnsi="Times New Roman" w:cs="Times New Roman"/>
          <w:b/>
          <w:sz w:val="28"/>
          <w:szCs w:val="28"/>
        </w:rPr>
        <w:t>Объём перевозок</w:t>
      </w:r>
      <w:r w:rsidRPr="00AE4D50">
        <w:rPr>
          <w:rFonts w:ascii="Times New Roman" w:hAnsi="Times New Roman" w:cs="Times New Roman"/>
          <w:sz w:val="28"/>
          <w:szCs w:val="28"/>
        </w:rPr>
        <w:t>, при больших объёмах перевозок ниже вероятность, что клиент откажется от услуг в ближайшее время</w:t>
      </w:r>
    </w:p>
    <w:p w:rsidR="00B87DC6" w:rsidRPr="00AE4D50" w:rsidRDefault="00B87DC6" w:rsidP="008D16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4D50">
        <w:rPr>
          <w:rFonts w:ascii="Times New Roman" w:hAnsi="Times New Roman" w:cs="Times New Roman"/>
          <w:b/>
          <w:sz w:val="28"/>
          <w:szCs w:val="28"/>
        </w:rPr>
        <w:t>Темы обращений клиентов</w:t>
      </w:r>
      <w:r w:rsidRPr="00AE4D50">
        <w:rPr>
          <w:rFonts w:ascii="Times New Roman" w:hAnsi="Times New Roman" w:cs="Times New Roman"/>
          <w:sz w:val="28"/>
          <w:szCs w:val="28"/>
        </w:rPr>
        <w:t>, иногда по тебе обращения можно сразу понять, что сотрудничество продолжиться, если заключается договор, но также любое обращение можно рассматривать, как положительную тенденцию.</w:t>
      </w:r>
    </w:p>
    <w:p w:rsidR="00B87DC6" w:rsidRPr="00AE4D50" w:rsidRDefault="00B87DC6" w:rsidP="008D16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4D50">
        <w:rPr>
          <w:rFonts w:ascii="Times New Roman" w:hAnsi="Times New Roman" w:cs="Times New Roman"/>
          <w:b/>
          <w:sz w:val="28"/>
          <w:szCs w:val="28"/>
        </w:rPr>
        <w:t>Вероятность сделки</w:t>
      </w:r>
      <w:r w:rsidRPr="00AE4D50">
        <w:rPr>
          <w:rFonts w:ascii="Times New Roman" w:hAnsi="Times New Roman" w:cs="Times New Roman"/>
          <w:sz w:val="28"/>
          <w:szCs w:val="28"/>
        </w:rPr>
        <w:t>, отражает предрасположенность клиента к сделке и имеет высокое значение</w:t>
      </w:r>
    </w:p>
    <w:p w:rsidR="00B87DC6" w:rsidRPr="00AE4D50" w:rsidRDefault="00B87DC6" w:rsidP="008D16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4D50">
        <w:rPr>
          <w:rFonts w:ascii="Times New Roman" w:hAnsi="Times New Roman" w:cs="Times New Roman"/>
          <w:b/>
          <w:sz w:val="28"/>
          <w:szCs w:val="28"/>
        </w:rPr>
        <w:t>Канал первичного интереса</w:t>
      </w:r>
      <w:r w:rsidRPr="00AE4D50">
        <w:rPr>
          <w:rFonts w:ascii="Times New Roman" w:hAnsi="Times New Roman" w:cs="Times New Roman"/>
          <w:sz w:val="28"/>
          <w:szCs w:val="28"/>
        </w:rPr>
        <w:t xml:space="preserve">, </w:t>
      </w:r>
      <w:r w:rsidR="00AE4D50" w:rsidRPr="00AE4D50">
        <w:rPr>
          <w:rFonts w:ascii="Times New Roman" w:hAnsi="Times New Roman" w:cs="Times New Roman"/>
          <w:sz w:val="28"/>
          <w:szCs w:val="28"/>
        </w:rPr>
        <w:t>при самостоятельном обращении наибольшая вероятность, что клиент заинтересован в услугах.</w:t>
      </w:r>
    </w:p>
    <w:p w:rsidR="008D1697" w:rsidRPr="00AE4D50" w:rsidRDefault="008D1697" w:rsidP="008D1697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sectPr w:rsidR="008D1697" w:rsidRPr="00AE4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72FD0"/>
    <w:multiLevelType w:val="hybridMultilevel"/>
    <w:tmpl w:val="B6EE35F6"/>
    <w:lvl w:ilvl="0" w:tplc="4E54566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34"/>
    <w:rsid w:val="00473434"/>
    <w:rsid w:val="008D1697"/>
    <w:rsid w:val="00AE4D50"/>
    <w:rsid w:val="00B8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C37C5"/>
  <w15:chartTrackingRefBased/>
  <w15:docId w15:val="{4EE48586-E5B4-4AE4-8E03-563E4AB9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2024-10-27T06:00:00Z</dcterms:created>
  <dcterms:modified xsi:type="dcterms:W3CDTF">2024-10-27T06:28:00Z</dcterms:modified>
</cp:coreProperties>
</file>