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1513C" w14:textId="7A199BA6" w:rsidR="00CD4BBF" w:rsidRDefault="00CD4BBF" w:rsidP="00CD4BBF">
      <w:pPr>
        <w:jc w:val="center"/>
        <w:rPr>
          <w:rFonts w:ascii="Arial" w:hAnsi="Arial" w:cs="Arial"/>
          <w:b/>
          <w:sz w:val="24"/>
        </w:rPr>
      </w:pPr>
      <w:r w:rsidRPr="003F4504">
        <w:rPr>
          <w:rFonts w:ascii="Arial" w:hAnsi="Arial" w:cs="Arial"/>
          <w:b/>
          <w:sz w:val="24"/>
        </w:rPr>
        <w:t>Fangqi</w:t>
      </w:r>
      <w:r w:rsidR="00995B75">
        <w:rPr>
          <w:rFonts w:ascii="Arial" w:hAnsi="Arial" w:cs="Arial"/>
          <w:b/>
          <w:sz w:val="24"/>
        </w:rPr>
        <w:t>n</w:t>
      </w:r>
      <w:r w:rsidRPr="003F4504">
        <w:rPr>
          <w:rFonts w:ascii="Arial" w:hAnsi="Arial" w:cs="Arial"/>
          <w:b/>
          <w:sz w:val="24"/>
        </w:rPr>
        <w:t>g (Francis) Yu</w:t>
      </w:r>
    </w:p>
    <w:p w14:paraId="43751E0D" w14:textId="77777777" w:rsidR="00F93A04" w:rsidRPr="003F4504" w:rsidRDefault="00F93A04" w:rsidP="00CD4BBF">
      <w:pPr>
        <w:jc w:val="center"/>
        <w:rPr>
          <w:rFonts w:ascii="Arial" w:hAnsi="Arial" w:cs="Arial"/>
          <w:b/>
          <w:sz w:val="24"/>
        </w:rPr>
      </w:pPr>
    </w:p>
    <w:p w14:paraId="23E638E0" w14:textId="77777777" w:rsidR="00CD4BBF" w:rsidRDefault="00CD4BBF" w:rsidP="00CD4BBF">
      <w:pPr>
        <w:rPr>
          <w:rFonts w:ascii="Arial" w:hAnsi="Arial" w:cs="Arial"/>
          <w:b/>
        </w:rPr>
      </w:pPr>
    </w:p>
    <w:p w14:paraId="15849F82" w14:textId="4DF0B85E" w:rsidR="00174C37" w:rsidRPr="009A2CD3" w:rsidRDefault="009A2CD3" w:rsidP="00CD4BBF">
      <w:pPr>
        <w:rPr>
          <w:rStyle w:val="Hyperlink"/>
          <w:rFonts w:ascii="Arial" w:hAnsi="Arial" w:cs="Arial"/>
          <w:color w:val="auto"/>
          <w:u w:val="none"/>
        </w:rPr>
      </w:pPr>
      <w:r>
        <w:rPr>
          <w:rFonts w:ascii="Arial" w:hAnsi="Arial" w:cs="Arial"/>
          <w:b/>
        </w:rPr>
        <w:t xml:space="preserve">Phone: </w:t>
      </w:r>
      <w:r w:rsidR="00CD4BBF" w:rsidRPr="003F4504">
        <w:rPr>
          <w:rFonts w:ascii="Arial" w:hAnsi="Arial" w:cs="Arial"/>
          <w:b/>
        </w:rPr>
        <w:t>(626) 321-5848</w:t>
      </w:r>
      <w:r w:rsidR="00CD4BBF">
        <w:rPr>
          <w:rFonts w:ascii="Arial" w:hAnsi="Arial" w:cs="Arial"/>
        </w:rPr>
        <w:t xml:space="preserve"> </w:t>
      </w:r>
      <w:r w:rsidR="00015E78">
        <w:rPr>
          <w:rFonts w:ascii="Arial" w:hAnsi="Arial" w:cs="Arial"/>
        </w:rPr>
        <w:t xml:space="preserve"> </w:t>
      </w:r>
      <w:r w:rsidR="00274024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                     </w:t>
      </w:r>
      <w:r w:rsidR="00775E57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 </w:t>
      </w:r>
      <w:r w:rsidRPr="006D515B">
        <w:rPr>
          <w:rStyle w:val="Hyperlink"/>
          <w:rFonts w:ascii="Arial" w:hAnsi="Arial" w:cs="Arial"/>
          <w:b/>
          <w:color w:val="auto"/>
          <w:u w:val="none"/>
        </w:rPr>
        <w:t>Website: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8B46C3">
        <w:rPr>
          <w:rStyle w:val="Hyperlink"/>
          <w:rFonts w:ascii="Arial" w:hAnsi="Arial" w:cs="Arial"/>
          <w:color w:val="auto"/>
          <w:u w:val="none"/>
        </w:rPr>
        <w:t xml:space="preserve"> </w:t>
      </w:r>
      <w:hyperlink r:id="rId5" w:history="1">
        <w:r w:rsidR="008B46C3" w:rsidRPr="00203CB6">
          <w:rPr>
            <w:rStyle w:val="Hyperlink"/>
            <w:rFonts w:ascii="Arial" w:hAnsi="Arial" w:cs="Arial"/>
            <w:b/>
          </w:rPr>
          <w:t>https://fangqingyu.github.io</w:t>
        </w:r>
      </w:hyperlink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 xml:space="preserve">Email: </w:t>
      </w:r>
      <w:hyperlink r:id="rId6" w:history="1">
        <w:r w:rsidRPr="00F37781">
          <w:rPr>
            <w:rStyle w:val="Hyperlink"/>
            <w:rFonts w:ascii="Arial" w:hAnsi="Arial" w:cs="Arial"/>
            <w:b/>
          </w:rPr>
          <w:t>fangqingyu2010@gmail.com</w:t>
        </w:r>
      </w:hyperlink>
      <w:r w:rsidR="00174C37">
        <w:rPr>
          <w:rStyle w:val="Hyperlink"/>
          <w:rFonts w:ascii="Arial" w:hAnsi="Arial" w:cs="Arial"/>
          <w:color w:val="auto"/>
          <w:u w:val="none"/>
        </w:rPr>
        <w:t xml:space="preserve">                        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  <w:r w:rsidR="00D13897">
        <w:rPr>
          <w:rStyle w:val="Hyperlink"/>
          <w:rFonts w:ascii="Arial" w:hAnsi="Arial" w:cs="Arial"/>
          <w:b/>
          <w:color w:val="auto"/>
          <w:u w:val="none"/>
        </w:rPr>
        <w:t xml:space="preserve">              </w:t>
      </w:r>
      <w:r w:rsidR="00174C37">
        <w:rPr>
          <w:rStyle w:val="Hyperlink"/>
          <w:rFonts w:ascii="Arial" w:hAnsi="Arial" w:cs="Arial"/>
          <w:color w:val="auto"/>
          <w:u w:val="none"/>
        </w:rPr>
        <w:t xml:space="preserve">                                                           </w:t>
      </w:r>
      <w:r>
        <w:rPr>
          <w:rStyle w:val="Hyperlink"/>
          <w:rFonts w:ascii="Arial" w:hAnsi="Arial" w:cs="Arial"/>
          <w:color w:val="auto"/>
          <w:u w:val="none"/>
        </w:rPr>
        <w:t xml:space="preserve"> </w:t>
      </w:r>
    </w:p>
    <w:p w14:paraId="45A2A887" w14:textId="77777777" w:rsidR="009A2CD3" w:rsidRPr="00274024" w:rsidRDefault="009A2CD3" w:rsidP="00CD4BBF">
      <w:pPr>
        <w:rPr>
          <w:rStyle w:val="Hyperlink"/>
          <w:rFonts w:ascii="Arial" w:hAnsi="Arial" w:cs="Arial"/>
          <w:color w:val="auto"/>
          <w:u w:val="none"/>
        </w:rPr>
      </w:pPr>
    </w:p>
    <w:p w14:paraId="49BAD705" w14:textId="0E6EAA51" w:rsidR="00CD4BBF" w:rsidRDefault="00CD4BBF" w:rsidP="00CD4BBF">
      <w:pPr>
        <w:rPr>
          <w:rFonts w:ascii="Arial" w:hAnsi="Arial" w:cs="Arial"/>
          <w:b/>
        </w:rPr>
      </w:pPr>
    </w:p>
    <w:p w14:paraId="4688A138" w14:textId="77777777" w:rsidR="00174C37" w:rsidRDefault="00174C37" w:rsidP="00CD4BBF">
      <w:pPr>
        <w:rPr>
          <w:rFonts w:ascii="Arial" w:hAnsi="Arial" w:cs="Arial"/>
        </w:rPr>
      </w:pPr>
      <w:bookmarkStart w:id="0" w:name="_GoBack"/>
      <w:bookmarkEnd w:id="0"/>
    </w:p>
    <w:p w14:paraId="1FD7BAF4" w14:textId="492A48B1" w:rsidR="00CD4BBF" w:rsidRPr="003F4504" w:rsidRDefault="00CD4BBF" w:rsidP="00CD4BBF">
      <w:pPr>
        <w:jc w:val="center"/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 xml:space="preserve"> DATA ANALYST</w:t>
      </w:r>
    </w:p>
    <w:p w14:paraId="322BD7D7" w14:textId="77777777" w:rsidR="00CD4BBF" w:rsidRDefault="00CD4BBF" w:rsidP="00CD4BBF">
      <w:pPr>
        <w:rPr>
          <w:rFonts w:ascii="Arial" w:hAnsi="Arial" w:cs="Arial"/>
        </w:rPr>
      </w:pPr>
    </w:p>
    <w:p w14:paraId="57042B98" w14:textId="5FEBCF91" w:rsidR="00CD4BBF" w:rsidRDefault="00CD4BBF" w:rsidP="00CD4B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Bilingual </w:t>
      </w:r>
      <w:r w:rsidR="00B53BAA">
        <w:rPr>
          <w:rFonts w:ascii="Arial" w:hAnsi="Arial" w:cs="Arial"/>
        </w:rPr>
        <w:t xml:space="preserve">Data Analyst </w:t>
      </w:r>
      <w:r w:rsidR="00631E75">
        <w:rPr>
          <w:rFonts w:ascii="Arial" w:hAnsi="Arial" w:cs="Arial"/>
        </w:rPr>
        <w:t xml:space="preserve">with experience in </w:t>
      </w:r>
      <w:r w:rsidR="00F20D48">
        <w:rPr>
          <w:rFonts w:ascii="Arial" w:hAnsi="Arial" w:cs="Arial"/>
        </w:rPr>
        <w:t>Quality Control (QC), Manufacturing and Statistical Process Control</w:t>
      </w:r>
      <w:r w:rsidR="006147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with demonstrated proficiency in working with large data sets and</w:t>
      </w:r>
      <w:r w:rsidR="009142FE">
        <w:rPr>
          <w:rFonts w:ascii="Arial" w:hAnsi="Arial" w:cs="Arial"/>
        </w:rPr>
        <w:t xml:space="preserve"> </w:t>
      </w:r>
      <w:r w:rsidRPr="003F4504">
        <w:rPr>
          <w:rFonts w:ascii="Arial" w:hAnsi="Arial" w:cs="Arial"/>
        </w:rPr>
        <w:t>reporting tools</w:t>
      </w:r>
      <w:r w:rsidR="006147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C115D9">
        <w:rPr>
          <w:rFonts w:ascii="Arial" w:hAnsi="Arial" w:cs="Arial"/>
        </w:rPr>
        <w:t xml:space="preserve">Three </w:t>
      </w:r>
      <w:r w:rsidR="00331D79">
        <w:rPr>
          <w:rFonts w:ascii="Arial" w:hAnsi="Arial" w:cs="Arial"/>
        </w:rPr>
        <w:t xml:space="preserve">years of experience working </w:t>
      </w:r>
      <w:r w:rsidR="00BD7E58">
        <w:rPr>
          <w:rFonts w:ascii="Arial" w:hAnsi="Arial" w:cs="Arial"/>
        </w:rPr>
        <w:t>in</w:t>
      </w:r>
      <w:r w:rsidR="002658A8">
        <w:rPr>
          <w:rFonts w:ascii="Arial" w:hAnsi="Arial" w:cs="Arial"/>
        </w:rPr>
        <w:t xml:space="preserve"> </w:t>
      </w:r>
      <w:r w:rsidR="00984BA4">
        <w:rPr>
          <w:rFonts w:ascii="Arial" w:hAnsi="Arial" w:cs="Arial"/>
        </w:rPr>
        <w:t>B</w:t>
      </w:r>
      <w:r w:rsidR="00B67652">
        <w:rPr>
          <w:rFonts w:ascii="Arial" w:hAnsi="Arial" w:cs="Arial"/>
        </w:rPr>
        <w:t xml:space="preserve">iotech. </w:t>
      </w:r>
      <w:r w:rsidR="00BD7E58">
        <w:rPr>
          <w:rFonts w:ascii="Arial" w:hAnsi="Arial" w:cs="Arial"/>
        </w:rPr>
        <w:t>Fa</w:t>
      </w:r>
      <w:r w:rsidR="00B71A76">
        <w:rPr>
          <w:rFonts w:ascii="Arial" w:hAnsi="Arial" w:cs="Arial"/>
        </w:rPr>
        <w:t xml:space="preserve">miliar with HIPPA, cGMP regulations and SOPs. </w:t>
      </w:r>
      <w:r w:rsidR="00B67652">
        <w:rPr>
          <w:rFonts w:ascii="Arial" w:hAnsi="Arial" w:cs="Arial"/>
        </w:rPr>
        <w:t xml:space="preserve">Passionate about </w:t>
      </w:r>
      <w:r w:rsidR="007A6ACB">
        <w:rPr>
          <w:rFonts w:ascii="Arial" w:hAnsi="Arial" w:cs="Arial"/>
        </w:rPr>
        <w:t xml:space="preserve">Data Science and BI. </w:t>
      </w:r>
      <w:r w:rsidR="009A0053">
        <w:rPr>
          <w:rFonts w:ascii="Arial" w:hAnsi="Arial" w:cs="Arial"/>
        </w:rPr>
        <w:t xml:space="preserve">Looking to join </w:t>
      </w:r>
      <w:r w:rsidR="00FC6EB6">
        <w:rPr>
          <w:rFonts w:ascii="Arial" w:hAnsi="Arial" w:cs="Arial"/>
        </w:rPr>
        <w:t xml:space="preserve">or work closely with </w:t>
      </w:r>
      <w:r w:rsidR="00703E15">
        <w:rPr>
          <w:rFonts w:ascii="Arial" w:hAnsi="Arial" w:cs="Arial"/>
        </w:rPr>
        <w:t xml:space="preserve">a </w:t>
      </w:r>
      <w:r w:rsidR="00862D0D">
        <w:rPr>
          <w:rFonts w:ascii="Arial" w:hAnsi="Arial" w:cs="Arial"/>
        </w:rPr>
        <w:t xml:space="preserve">data engineering </w:t>
      </w:r>
      <w:r w:rsidR="005A4E53">
        <w:rPr>
          <w:rFonts w:ascii="Arial" w:hAnsi="Arial" w:cs="Arial"/>
        </w:rPr>
        <w:t xml:space="preserve">and product </w:t>
      </w:r>
      <w:r w:rsidR="00EE1589">
        <w:rPr>
          <w:rFonts w:ascii="Arial" w:hAnsi="Arial" w:cs="Arial"/>
        </w:rPr>
        <w:t xml:space="preserve">team </w:t>
      </w:r>
      <w:r w:rsidR="005A4E53">
        <w:rPr>
          <w:rFonts w:ascii="Arial" w:hAnsi="Arial" w:cs="Arial"/>
        </w:rPr>
        <w:t>or</w:t>
      </w:r>
      <w:r w:rsidR="0016692A">
        <w:rPr>
          <w:rFonts w:ascii="Arial" w:hAnsi="Arial" w:cs="Arial"/>
        </w:rPr>
        <w:t xml:space="preserve"> a team of</w:t>
      </w:r>
      <w:r w:rsidR="005A4E53">
        <w:rPr>
          <w:rFonts w:ascii="Arial" w:hAnsi="Arial" w:cs="Arial"/>
        </w:rPr>
        <w:t xml:space="preserve"> </w:t>
      </w:r>
      <w:r w:rsidR="004355D7">
        <w:rPr>
          <w:rFonts w:ascii="Arial" w:hAnsi="Arial" w:cs="Arial"/>
        </w:rPr>
        <w:t>data scie</w:t>
      </w:r>
      <w:r w:rsidR="005A4E53">
        <w:rPr>
          <w:rFonts w:ascii="Arial" w:hAnsi="Arial" w:cs="Arial"/>
        </w:rPr>
        <w:t>ntist</w:t>
      </w:r>
      <w:r w:rsidR="0016692A">
        <w:rPr>
          <w:rFonts w:ascii="Arial" w:hAnsi="Arial" w:cs="Arial"/>
        </w:rPr>
        <w:t>s</w:t>
      </w:r>
      <w:r w:rsidR="005A4E53">
        <w:rPr>
          <w:rFonts w:ascii="Arial" w:hAnsi="Arial" w:cs="Arial"/>
        </w:rPr>
        <w:t xml:space="preserve">. </w:t>
      </w:r>
      <w:r w:rsidRPr="003F4504">
        <w:rPr>
          <w:rFonts w:ascii="Arial" w:hAnsi="Arial" w:cs="Arial"/>
        </w:rPr>
        <w:t>Fluent in Chinese</w:t>
      </w:r>
      <w:r>
        <w:rPr>
          <w:rFonts w:ascii="Arial" w:hAnsi="Arial" w:cs="Arial"/>
        </w:rPr>
        <w:t>.</w:t>
      </w:r>
    </w:p>
    <w:p w14:paraId="72C611A1" w14:textId="35E86C2C" w:rsidR="00161AFA" w:rsidRDefault="00161AFA" w:rsidP="00CD4BBF">
      <w:pPr>
        <w:rPr>
          <w:rFonts w:ascii="Arial" w:hAnsi="Arial" w:cs="Arial"/>
        </w:rPr>
      </w:pPr>
    </w:p>
    <w:p w14:paraId="308A9373" w14:textId="77777777" w:rsidR="005A56E3" w:rsidRDefault="005A56E3" w:rsidP="00CD4BBF">
      <w:pPr>
        <w:rPr>
          <w:rFonts w:ascii="Arial" w:hAnsi="Arial" w:cs="Arial"/>
        </w:rPr>
      </w:pPr>
    </w:p>
    <w:p w14:paraId="17B73876" w14:textId="6F6B684C" w:rsidR="00161AFA" w:rsidRPr="003F4504" w:rsidRDefault="00161AFA" w:rsidP="00161AF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Relevant Skills</w:t>
      </w:r>
    </w:p>
    <w:p w14:paraId="6AFDB7DE" w14:textId="77777777" w:rsidR="00161AFA" w:rsidRDefault="00161AFA" w:rsidP="00161AFA">
      <w:pPr>
        <w:rPr>
          <w:rFonts w:ascii="Arial" w:hAnsi="Arial" w:cs="Arial"/>
        </w:rPr>
      </w:pPr>
    </w:p>
    <w:p w14:paraId="343C5CB7" w14:textId="1F734EDC" w:rsidR="00161AFA" w:rsidRDefault="0044645B" w:rsidP="00161AFA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Demonstrated proficiency in </w:t>
      </w:r>
      <w:r w:rsidR="00BE52E8">
        <w:rPr>
          <w:rFonts w:ascii="Arial" w:hAnsi="Arial" w:cs="Arial"/>
        </w:rPr>
        <w:t xml:space="preserve">Excel, </w:t>
      </w:r>
      <w:r w:rsidR="005B43E1">
        <w:rPr>
          <w:rFonts w:ascii="Arial" w:hAnsi="Arial" w:cs="Arial"/>
        </w:rPr>
        <w:t>Macros, VBA</w:t>
      </w:r>
      <w:r w:rsidR="007D399C">
        <w:rPr>
          <w:rFonts w:ascii="Arial" w:hAnsi="Arial" w:cs="Arial"/>
        </w:rPr>
        <w:t xml:space="preserve"> scripting</w:t>
      </w:r>
      <w:r w:rsidR="005B43E1">
        <w:rPr>
          <w:rFonts w:ascii="Arial" w:hAnsi="Arial" w:cs="Arial"/>
        </w:rPr>
        <w:t xml:space="preserve"> for data</w:t>
      </w:r>
      <w:r w:rsidR="00884A2A">
        <w:rPr>
          <w:rFonts w:ascii="Arial" w:hAnsi="Arial" w:cs="Arial"/>
        </w:rPr>
        <w:t xml:space="preserve"> processing, formatting, p</w:t>
      </w:r>
      <w:r w:rsidR="00AF2888">
        <w:rPr>
          <w:rFonts w:ascii="Arial" w:hAnsi="Arial" w:cs="Arial"/>
        </w:rPr>
        <w:t>ivot tables, graph</w:t>
      </w:r>
      <w:r w:rsidR="00374B03">
        <w:rPr>
          <w:rFonts w:ascii="Arial" w:hAnsi="Arial" w:cs="Arial"/>
        </w:rPr>
        <w:t>ing</w:t>
      </w:r>
      <w:r w:rsidR="00AF2888">
        <w:rPr>
          <w:rFonts w:ascii="Arial" w:hAnsi="Arial" w:cs="Arial"/>
        </w:rPr>
        <w:t xml:space="preserve"> and charting</w:t>
      </w:r>
      <w:r w:rsidR="00953DA8">
        <w:rPr>
          <w:rFonts w:ascii="Arial" w:hAnsi="Arial" w:cs="Arial"/>
        </w:rPr>
        <w:t xml:space="preserve"> and </w:t>
      </w:r>
      <w:proofErr w:type="gramStart"/>
      <w:r w:rsidR="00953DA8">
        <w:rPr>
          <w:rFonts w:ascii="Arial" w:hAnsi="Arial" w:cs="Arial"/>
        </w:rPr>
        <w:t>other</w:t>
      </w:r>
      <w:proofErr w:type="gramEnd"/>
      <w:r w:rsidR="00953DA8">
        <w:rPr>
          <w:rFonts w:ascii="Arial" w:hAnsi="Arial" w:cs="Arial"/>
        </w:rPr>
        <w:t xml:space="preserve"> MS </w:t>
      </w:r>
      <w:r w:rsidR="00B05E7D">
        <w:rPr>
          <w:rFonts w:ascii="Arial" w:hAnsi="Arial" w:cs="Arial"/>
        </w:rPr>
        <w:t xml:space="preserve">Office </w:t>
      </w:r>
      <w:r w:rsidR="00606D1E">
        <w:rPr>
          <w:rFonts w:ascii="Arial" w:hAnsi="Arial" w:cs="Arial"/>
        </w:rPr>
        <w:t>software</w:t>
      </w:r>
    </w:p>
    <w:p w14:paraId="4D712891" w14:textId="56074FD2" w:rsidR="00AF2888" w:rsidRDefault="00556351" w:rsidP="00161AFA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Proficient</w:t>
      </w:r>
      <w:r w:rsidR="00885E9C">
        <w:rPr>
          <w:rFonts w:ascii="Arial" w:hAnsi="Arial" w:cs="Arial"/>
        </w:rPr>
        <w:t xml:space="preserve"> in coding </w:t>
      </w:r>
      <w:r w:rsidR="00A7703B">
        <w:rPr>
          <w:rFonts w:ascii="Arial" w:hAnsi="Arial" w:cs="Arial"/>
        </w:rPr>
        <w:t>with</w:t>
      </w:r>
      <w:r w:rsidR="00885E9C">
        <w:rPr>
          <w:rFonts w:ascii="Arial" w:hAnsi="Arial" w:cs="Arial"/>
        </w:rPr>
        <w:t xml:space="preserve"> Python</w:t>
      </w:r>
      <w:r w:rsidR="00A55668">
        <w:rPr>
          <w:rFonts w:ascii="Arial" w:hAnsi="Arial" w:cs="Arial"/>
        </w:rPr>
        <w:t xml:space="preserve"> and</w:t>
      </w:r>
      <w:r w:rsidR="00F0373A">
        <w:rPr>
          <w:rFonts w:ascii="Arial" w:hAnsi="Arial" w:cs="Arial"/>
        </w:rPr>
        <w:t xml:space="preserve"> ETL strategy for data acquisition, manipulation</w:t>
      </w:r>
      <w:r w:rsidR="006E2578">
        <w:rPr>
          <w:rFonts w:ascii="Arial" w:hAnsi="Arial" w:cs="Arial"/>
        </w:rPr>
        <w:t xml:space="preserve">, </w:t>
      </w:r>
      <w:r w:rsidR="00DD6FBF">
        <w:rPr>
          <w:rFonts w:ascii="Arial" w:hAnsi="Arial" w:cs="Arial"/>
        </w:rPr>
        <w:t>transformation</w:t>
      </w:r>
      <w:r w:rsidR="004D18B4">
        <w:rPr>
          <w:rFonts w:ascii="Arial" w:hAnsi="Arial" w:cs="Arial"/>
        </w:rPr>
        <w:t>, cleaning</w:t>
      </w:r>
      <w:r w:rsidR="00565692">
        <w:rPr>
          <w:rFonts w:ascii="Arial" w:hAnsi="Arial" w:cs="Arial"/>
        </w:rPr>
        <w:t xml:space="preserve"> (Pandas</w:t>
      </w:r>
      <w:r w:rsidR="004D18B4">
        <w:rPr>
          <w:rFonts w:ascii="Arial" w:hAnsi="Arial" w:cs="Arial"/>
        </w:rPr>
        <w:t xml:space="preserve">) </w:t>
      </w:r>
      <w:r w:rsidR="00565692">
        <w:rPr>
          <w:rFonts w:ascii="Arial" w:hAnsi="Arial" w:cs="Arial"/>
        </w:rPr>
        <w:t>and visualization (</w:t>
      </w:r>
      <w:r w:rsidR="00A35A9F">
        <w:rPr>
          <w:rFonts w:ascii="Arial" w:hAnsi="Arial" w:cs="Arial"/>
        </w:rPr>
        <w:t xml:space="preserve">Matplotlib, </w:t>
      </w:r>
      <w:proofErr w:type="spellStart"/>
      <w:r w:rsidR="00A35A9F">
        <w:rPr>
          <w:rFonts w:ascii="Arial" w:hAnsi="Arial" w:cs="Arial"/>
        </w:rPr>
        <w:t>Plotly</w:t>
      </w:r>
      <w:proofErr w:type="spellEnd"/>
      <w:r w:rsidR="00A35A9F">
        <w:rPr>
          <w:rFonts w:ascii="Arial" w:hAnsi="Arial" w:cs="Arial"/>
        </w:rPr>
        <w:t>)</w:t>
      </w:r>
    </w:p>
    <w:p w14:paraId="3A5A4961" w14:textId="6BF8BC85" w:rsidR="0000595C" w:rsidRDefault="0000595C" w:rsidP="00161AFA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Ability to</w:t>
      </w:r>
      <w:r w:rsidR="0062638E">
        <w:rPr>
          <w:rFonts w:ascii="Arial" w:hAnsi="Arial" w:cs="Arial"/>
        </w:rPr>
        <w:t xml:space="preserve"> access data from variety of sources including RDMS (MySQL</w:t>
      </w:r>
      <w:r w:rsidR="002136FE">
        <w:rPr>
          <w:rFonts w:ascii="Arial" w:hAnsi="Arial" w:cs="Arial"/>
        </w:rPr>
        <w:t xml:space="preserve">), </w:t>
      </w:r>
      <w:proofErr w:type="gramStart"/>
      <w:r w:rsidR="002136FE">
        <w:rPr>
          <w:rFonts w:ascii="Arial" w:hAnsi="Arial" w:cs="Arial"/>
        </w:rPr>
        <w:t>NoSQL(</w:t>
      </w:r>
      <w:proofErr w:type="gramEnd"/>
      <w:r w:rsidR="002136FE">
        <w:rPr>
          <w:rFonts w:ascii="Arial" w:hAnsi="Arial" w:cs="Arial"/>
        </w:rPr>
        <w:t>Mongo</w:t>
      </w:r>
      <w:r w:rsidR="00441447">
        <w:rPr>
          <w:rFonts w:ascii="Arial" w:hAnsi="Arial" w:cs="Arial"/>
        </w:rPr>
        <w:t>DB</w:t>
      </w:r>
      <w:r w:rsidR="002136FE">
        <w:rPr>
          <w:rFonts w:ascii="Arial" w:hAnsi="Arial" w:cs="Arial"/>
        </w:rPr>
        <w:t>)</w:t>
      </w:r>
      <w:r w:rsidR="00EF2C9B">
        <w:rPr>
          <w:rFonts w:ascii="Arial" w:hAnsi="Arial" w:cs="Arial"/>
        </w:rPr>
        <w:t>, web scraping (</w:t>
      </w:r>
      <w:proofErr w:type="spellStart"/>
      <w:r w:rsidR="00EF2C9B">
        <w:rPr>
          <w:rFonts w:ascii="Arial" w:hAnsi="Arial" w:cs="Arial"/>
        </w:rPr>
        <w:t>Beau</w:t>
      </w:r>
      <w:r w:rsidR="00BB7C23">
        <w:rPr>
          <w:rFonts w:ascii="Arial" w:hAnsi="Arial" w:cs="Arial"/>
        </w:rPr>
        <w:t>tifulSoup</w:t>
      </w:r>
      <w:proofErr w:type="spellEnd"/>
      <w:r w:rsidR="00BB7C23">
        <w:rPr>
          <w:rFonts w:ascii="Arial" w:hAnsi="Arial" w:cs="Arial"/>
        </w:rPr>
        <w:t>) and API</w:t>
      </w:r>
      <w:r w:rsidR="002136FE">
        <w:rPr>
          <w:rFonts w:ascii="Arial" w:hAnsi="Arial" w:cs="Arial"/>
        </w:rPr>
        <w:t>.</w:t>
      </w:r>
    </w:p>
    <w:p w14:paraId="360C7A29" w14:textId="296E11C5" w:rsidR="00161AFA" w:rsidRDefault="003B01C3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Ability to use a</w:t>
      </w:r>
      <w:r w:rsidR="00873FF3">
        <w:rPr>
          <w:rFonts w:ascii="Arial" w:hAnsi="Arial" w:cs="Arial"/>
        </w:rPr>
        <w:t>dvanced data</w:t>
      </w:r>
      <w:r w:rsidR="00243462">
        <w:rPr>
          <w:rFonts w:ascii="Arial" w:hAnsi="Arial" w:cs="Arial"/>
        </w:rPr>
        <w:t xml:space="preserve"> storage and retrieval </w:t>
      </w:r>
      <w:r>
        <w:rPr>
          <w:rFonts w:ascii="Arial" w:hAnsi="Arial" w:cs="Arial"/>
        </w:rPr>
        <w:t>tools such as</w:t>
      </w:r>
      <w:r w:rsidR="00255487">
        <w:rPr>
          <w:rFonts w:ascii="Arial" w:hAnsi="Arial" w:cs="Arial"/>
        </w:rPr>
        <w:t xml:space="preserve"> Python</w:t>
      </w:r>
      <w:r>
        <w:rPr>
          <w:rFonts w:ascii="Arial" w:hAnsi="Arial" w:cs="Arial"/>
        </w:rPr>
        <w:t xml:space="preserve"> </w:t>
      </w:r>
      <w:proofErr w:type="spellStart"/>
      <w:r w:rsidR="00255487">
        <w:rPr>
          <w:rFonts w:ascii="Arial" w:hAnsi="Arial" w:cs="Arial"/>
        </w:rPr>
        <w:t>SQLAlchem</w:t>
      </w:r>
      <w:r w:rsidR="002A38E4">
        <w:rPr>
          <w:rFonts w:ascii="Arial" w:hAnsi="Arial" w:cs="Arial"/>
        </w:rPr>
        <w:t>y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PyMongo</w:t>
      </w:r>
      <w:proofErr w:type="spellEnd"/>
    </w:p>
    <w:p w14:paraId="69E42D95" w14:textId="1066806B" w:rsidR="002A38E4" w:rsidRDefault="002A38E4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Proficien</w:t>
      </w:r>
      <w:r w:rsidR="00556351">
        <w:rPr>
          <w:rFonts w:ascii="Arial" w:hAnsi="Arial" w:cs="Arial"/>
        </w:rPr>
        <w:t>t</w:t>
      </w:r>
      <w:r w:rsidR="007C6C58">
        <w:rPr>
          <w:rFonts w:ascii="Arial" w:hAnsi="Arial" w:cs="Arial"/>
        </w:rPr>
        <w:t xml:space="preserve"> </w:t>
      </w:r>
      <w:r w:rsidR="00163087">
        <w:rPr>
          <w:rFonts w:ascii="Arial" w:hAnsi="Arial" w:cs="Arial"/>
        </w:rPr>
        <w:t xml:space="preserve">in SQL </w:t>
      </w:r>
      <w:r w:rsidR="00CA3CEE">
        <w:rPr>
          <w:rFonts w:ascii="Arial" w:hAnsi="Arial" w:cs="Arial"/>
        </w:rPr>
        <w:t xml:space="preserve">for </w:t>
      </w:r>
      <w:r w:rsidR="006E2578">
        <w:rPr>
          <w:rFonts w:ascii="Arial" w:hAnsi="Arial" w:cs="Arial"/>
        </w:rPr>
        <w:t xml:space="preserve">performing </w:t>
      </w:r>
      <w:r w:rsidR="00C57368">
        <w:rPr>
          <w:rFonts w:ascii="Arial" w:hAnsi="Arial" w:cs="Arial"/>
        </w:rPr>
        <w:t xml:space="preserve">querying, </w:t>
      </w:r>
      <w:r w:rsidR="00CA3CEE">
        <w:rPr>
          <w:rFonts w:ascii="Arial" w:hAnsi="Arial" w:cs="Arial"/>
        </w:rPr>
        <w:t>data aggregations, joins,</w:t>
      </w:r>
      <w:r w:rsidR="00FC224C">
        <w:rPr>
          <w:rFonts w:ascii="Arial" w:hAnsi="Arial" w:cs="Arial"/>
        </w:rPr>
        <w:t xml:space="preserve"> filter </w:t>
      </w:r>
      <w:r w:rsidR="00163087">
        <w:rPr>
          <w:rFonts w:ascii="Arial" w:hAnsi="Arial" w:cs="Arial"/>
        </w:rPr>
        <w:t>and ability to develop complex queries</w:t>
      </w:r>
      <w:r w:rsidR="00F84E63">
        <w:rPr>
          <w:rFonts w:ascii="Arial" w:hAnsi="Arial" w:cs="Arial"/>
        </w:rPr>
        <w:t>, sub-queries</w:t>
      </w:r>
    </w:p>
    <w:p w14:paraId="090710AC" w14:textId="51B075F2" w:rsidR="00556351" w:rsidRDefault="00ED432F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Knowledge of HTML, CSS</w:t>
      </w:r>
      <w:r w:rsidR="000F69C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Bootstrap</w:t>
      </w:r>
      <w:r w:rsidR="000476FA">
        <w:rPr>
          <w:rFonts w:ascii="Arial" w:hAnsi="Arial" w:cs="Arial"/>
        </w:rPr>
        <w:t xml:space="preserve">, </w:t>
      </w:r>
      <w:r w:rsidR="009B3C5A">
        <w:rPr>
          <w:rFonts w:ascii="Arial" w:hAnsi="Arial" w:cs="Arial"/>
        </w:rPr>
        <w:t>Flask</w:t>
      </w:r>
      <w:r w:rsidR="000476FA">
        <w:rPr>
          <w:rFonts w:ascii="Arial" w:hAnsi="Arial" w:cs="Arial"/>
        </w:rPr>
        <w:t xml:space="preserve"> and </w:t>
      </w:r>
      <w:proofErr w:type="spellStart"/>
      <w:r w:rsidR="000476FA">
        <w:rPr>
          <w:rFonts w:ascii="Arial" w:hAnsi="Arial" w:cs="Arial"/>
        </w:rPr>
        <w:t>Github</w:t>
      </w:r>
      <w:proofErr w:type="spellEnd"/>
      <w:r w:rsidR="000476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for </w:t>
      </w:r>
      <w:r w:rsidR="0029242C">
        <w:rPr>
          <w:rFonts w:ascii="Arial" w:hAnsi="Arial" w:cs="Arial"/>
        </w:rPr>
        <w:t xml:space="preserve">building </w:t>
      </w:r>
      <w:r w:rsidR="000476FA">
        <w:rPr>
          <w:rFonts w:ascii="Arial" w:hAnsi="Arial" w:cs="Arial"/>
        </w:rPr>
        <w:t xml:space="preserve">and publishing </w:t>
      </w:r>
      <w:r w:rsidR="0029242C">
        <w:rPr>
          <w:rFonts w:ascii="Arial" w:hAnsi="Arial" w:cs="Arial"/>
        </w:rPr>
        <w:t xml:space="preserve">webpages </w:t>
      </w:r>
    </w:p>
    <w:p w14:paraId="0FC28759" w14:textId="2A6EF083" w:rsidR="00EF2C9B" w:rsidRPr="00236445" w:rsidRDefault="00681A62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DOM manipulation and interactive dashboarding with JavaScript</w:t>
      </w:r>
    </w:p>
    <w:p w14:paraId="560953EA" w14:textId="77777777" w:rsidR="00CD4BBF" w:rsidRDefault="00CD4BBF" w:rsidP="00CD4BBF">
      <w:pPr>
        <w:rPr>
          <w:rFonts w:ascii="Arial" w:hAnsi="Arial" w:cs="Arial"/>
        </w:rPr>
      </w:pPr>
    </w:p>
    <w:p w14:paraId="549A8BD4" w14:textId="77777777" w:rsidR="007C0116" w:rsidRDefault="007C0116" w:rsidP="00CD4BBF">
      <w:pPr>
        <w:jc w:val="center"/>
        <w:rPr>
          <w:rFonts w:ascii="Arial" w:hAnsi="Arial" w:cs="Arial"/>
          <w:b/>
        </w:rPr>
      </w:pPr>
    </w:p>
    <w:p w14:paraId="3EE50EDA" w14:textId="4593DD38" w:rsidR="00CD4BBF" w:rsidRPr="003F4504" w:rsidRDefault="00CD4BBF" w:rsidP="00CD4BBF">
      <w:pPr>
        <w:jc w:val="center"/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>EXPERIENCE</w:t>
      </w:r>
    </w:p>
    <w:p w14:paraId="747788AD" w14:textId="77777777" w:rsidR="00CD4BBF" w:rsidRPr="003F4504" w:rsidRDefault="00CD4BBF" w:rsidP="00CD4BBF">
      <w:pPr>
        <w:rPr>
          <w:rFonts w:ascii="Arial" w:hAnsi="Arial" w:cs="Arial"/>
        </w:rPr>
      </w:pPr>
    </w:p>
    <w:p w14:paraId="28C339A1" w14:textId="77777777" w:rsidR="00CD4BBF" w:rsidRPr="003F4504" w:rsidRDefault="00CD4BBF" w:rsidP="00CD4BBF">
      <w:pPr>
        <w:rPr>
          <w:rFonts w:ascii="Arial" w:hAnsi="Arial" w:cs="Arial"/>
          <w:b/>
        </w:rPr>
      </w:pPr>
      <w:proofErr w:type="spellStart"/>
      <w:r w:rsidRPr="003F4504">
        <w:rPr>
          <w:rFonts w:ascii="Arial" w:hAnsi="Arial" w:cs="Arial"/>
          <w:b/>
        </w:rPr>
        <w:t>Genalyte</w:t>
      </w:r>
      <w:proofErr w:type="spellEnd"/>
      <w:r w:rsidRPr="003F4504">
        <w:rPr>
          <w:rFonts w:ascii="Arial" w:hAnsi="Arial" w:cs="Arial"/>
          <w:b/>
        </w:rPr>
        <w:t xml:space="preserve">, Inc., San Diego, CA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r w:rsidRPr="003F4504">
        <w:rPr>
          <w:rFonts w:ascii="Arial" w:hAnsi="Arial" w:cs="Arial"/>
          <w:b/>
        </w:rPr>
        <w:t xml:space="preserve">2016 – Present </w:t>
      </w:r>
    </w:p>
    <w:p w14:paraId="648694CD" w14:textId="77777777" w:rsidR="00CD4BBF" w:rsidRPr="003F4504" w:rsidRDefault="00CD4BBF" w:rsidP="00CD4BBF">
      <w:pPr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>QC Data Analyst</w:t>
      </w:r>
    </w:p>
    <w:p w14:paraId="1A0768F9" w14:textId="77777777" w:rsidR="00CD4BBF" w:rsidRPr="003F4504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</w:rPr>
        <w:t>Perform a variety of activities including data acquisition and processing to support various departments in analyzing and interpreting results for experiments, execution of protocols and other projects</w:t>
      </w:r>
      <w:r>
        <w:rPr>
          <w:rFonts w:ascii="Arial" w:hAnsi="Arial" w:cs="Arial"/>
        </w:rPr>
        <w:t>.</w:t>
      </w:r>
    </w:p>
    <w:p w14:paraId="2952CC89" w14:textId="635698EC" w:rsidR="00CD4BBF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 xml:space="preserve">Design and implement report templates for </w:t>
      </w:r>
      <w:r>
        <w:rPr>
          <w:rFonts w:ascii="Arial" w:hAnsi="Arial" w:cs="Arial"/>
        </w:rPr>
        <w:t>Standard Operating Procedures (</w:t>
      </w:r>
      <w:r w:rsidRPr="003F4504">
        <w:rPr>
          <w:rFonts w:ascii="Arial" w:hAnsi="Arial" w:cs="Arial"/>
        </w:rPr>
        <w:t>SOPs</w:t>
      </w:r>
      <w:r>
        <w:rPr>
          <w:rFonts w:ascii="Arial" w:hAnsi="Arial" w:cs="Arial"/>
        </w:rPr>
        <w:t>).</w:t>
      </w:r>
    </w:p>
    <w:p w14:paraId="3CAC65BF" w14:textId="67BC058D" w:rsidR="003C18F9" w:rsidRDefault="004D7AA0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Designed and put in place the company’s SOPs for</w:t>
      </w:r>
      <w:r w:rsidR="008C2D8E">
        <w:rPr>
          <w:rFonts w:ascii="Arial" w:hAnsi="Arial" w:cs="Arial"/>
        </w:rPr>
        <w:t xml:space="preserve"> QC Lot Verification and Instrument Validation</w:t>
      </w:r>
      <w:r w:rsidR="00836889">
        <w:rPr>
          <w:rFonts w:ascii="Arial" w:hAnsi="Arial" w:cs="Arial"/>
        </w:rPr>
        <w:t xml:space="preserve"> an</w:t>
      </w:r>
      <w:r w:rsidR="00BC2F5F">
        <w:rPr>
          <w:rFonts w:ascii="Arial" w:hAnsi="Arial" w:cs="Arial"/>
        </w:rPr>
        <w:t xml:space="preserve">alysis </w:t>
      </w:r>
      <w:r w:rsidR="001D1CF4">
        <w:rPr>
          <w:rFonts w:ascii="Arial" w:hAnsi="Arial" w:cs="Arial"/>
        </w:rPr>
        <w:t>procedures</w:t>
      </w:r>
    </w:p>
    <w:p w14:paraId="6B5AF0FC" w14:textId="584D655A" w:rsidR="00F82C5E" w:rsidRPr="00A54276" w:rsidRDefault="00F82C5E" w:rsidP="00A5427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Automated the reporting process</w:t>
      </w:r>
      <w:r w:rsidR="00A54276">
        <w:rPr>
          <w:rFonts w:ascii="Arial" w:hAnsi="Arial" w:cs="Arial"/>
        </w:rPr>
        <w:t xml:space="preserve"> for </w:t>
      </w:r>
      <w:r w:rsidR="00A54276" w:rsidRPr="003F4504">
        <w:rPr>
          <w:rFonts w:ascii="Arial" w:hAnsi="Arial" w:cs="Arial"/>
        </w:rPr>
        <w:t xml:space="preserve">periodic reports </w:t>
      </w:r>
      <w:r w:rsidR="00A54276">
        <w:rPr>
          <w:rFonts w:ascii="Arial" w:hAnsi="Arial" w:cs="Arial"/>
        </w:rPr>
        <w:t>including</w:t>
      </w:r>
      <w:r w:rsidR="00A54276" w:rsidRPr="003F4504">
        <w:rPr>
          <w:rFonts w:ascii="Arial" w:hAnsi="Arial" w:cs="Arial"/>
        </w:rPr>
        <w:t xml:space="preserve"> production metrics, QC inspection and instrument validation reports</w:t>
      </w:r>
    </w:p>
    <w:p w14:paraId="26569EF7" w14:textId="6468B287" w:rsidR="00B7570B" w:rsidRDefault="00B7570B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Collaborate </w:t>
      </w:r>
      <w:r w:rsidR="00577FCA">
        <w:rPr>
          <w:rFonts w:ascii="Arial" w:hAnsi="Arial" w:cs="Arial"/>
        </w:rPr>
        <w:t xml:space="preserve">with </w:t>
      </w:r>
      <w:r w:rsidR="005560F7">
        <w:rPr>
          <w:rFonts w:ascii="Arial" w:hAnsi="Arial" w:cs="Arial"/>
        </w:rPr>
        <w:t>Operations</w:t>
      </w:r>
      <w:r w:rsidR="006A3A99">
        <w:rPr>
          <w:rFonts w:ascii="Arial" w:hAnsi="Arial" w:cs="Arial"/>
        </w:rPr>
        <w:t xml:space="preserve">, Assay Development, Engineering and </w:t>
      </w:r>
      <w:r w:rsidR="00801B4E">
        <w:rPr>
          <w:rFonts w:ascii="Arial" w:hAnsi="Arial" w:cs="Arial"/>
        </w:rPr>
        <w:t>M</w:t>
      </w:r>
      <w:r w:rsidR="006A3A99">
        <w:rPr>
          <w:rFonts w:ascii="Arial" w:hAnsi="Arial" w:cs="Arial"/>
        </w:rPr>
        <w:t>anufacturing department</w:t>
      </w:r>
      <w:r w:rsidR="00F733FE">
        <w:rPr>
          <w:rFonts w:ascii="Arial" w:hAnsi="Arial" w:cs="Arial"/>
        </w:rPr>
        <w:t>s</w:t>
      </w:r>
      <w:r w:rsidR="006A3A99">
        <w:rPr>
          <w:rFonts w:ascii="Arial" w:hAnsi="Arial" w:cs="Arial"/>
        </w:rPr>
        <w:t xml:space="preserve"> to </w:t>
      </w:r>
      <w:r w:rsidR="00544502">
        <w:rPr>
          <w:rFonts w:ascii="Arial" w:hAnsi="Arial" w:cs="Arial"/>
        </w:rPr>
        <w:t>provide</w:t>
      </w:r>
      <w:r w:rsidR="00D84227">
        <w:rPr>
          <w:rFonts w:ascii="Arial" w:hAnsi="Arial" w:cs="Arial"/>
        </w:rPr>
        <w:t xml:space="preserve"> data reporting support</w:t>
      </w:r>
    </w:p>
    <w:p w14:paraId="375CA01A" w14:textId="279F58D6" w:rsidR="002963D1" w:rsidRDefault="00F958C3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Acquir</w:t>
      </w:r>
      <w:r w:rsidR="007321C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(retriev</w:t>
      </w:r>
      <w:r w:rsidR="007321CC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) data from </w:t>
      </w:r>
      <w:r w:rsidR="007321CC">
        <w:rPr>
          <w:rFonts w:ascii="Arial" w:hAnsi="Arial" w:cs="Arial"/>
        </w:rPr>
        <w:t>existing</w:t>
      </w:r>
      <w:r w:rsidR="00544502">
        <w:rPr>
          <w:rFonts w:ascii="Arial" w:hAnsi="Arial" w:cs="Arial"/>
        </w:rPr>
        <w:t xml:space="preserve"> data environment </w:t>
      </w:r>
      <w:r w:rsidR="00B260D7">
        <w:rPr>
          <w:rFonts w:ascii="Arial" w:hAnsi="Arial" w:cs="Arial"/>
        </w:rPr>
        <w:t>to deliver reporting solution</w:t>
      </w:r>
    </w:p>
    <w:p w14:paraId="2CEA6DA7" w14:textId="6AE08096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Validate, interpret and visualize raw experiment data using statistical techniques</w:t>
      </w:r>
    </w:p>
    <w:p w14:paraId="387D70E4" w14:textId="278D3719" w:rsidR="00CD4BBF" w:rsidRPr="003F4504" w:rsidRDefault="009C671C" w:rsidP="00CD4BB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Develop</w:t>
      </w:r>
      <w:r w:rsidR="00CD4BBF" w:rsidRPr="003F4504">
        <w:rPr>
          <w:rFonts w:ascii="Arial" w:hAnsi="Arial" w:cs="Arial"/>
        </w:rPr>
        <w:t xml:space="preserve"> macros</w:t>
      </w:r>
      <w:r>
        <w:rPr>
          <w:rFonts w:ascii="Arial" w:hAnsi="Arial" w:cs="Arial"/>
        </w:rPr>
        <w:t xml:space="preserve"> and </w:t>
      </w:r>
      <w:r w:rsidR="00F338DD">
        <w:rPr>
          <w:rFonts w:ascii="Arial" w:hAnsi="Arial" w:cs="Arial"/>
        </w:rPr>
        <w:t xml:space="preserve">scripts </w:t>
      </w:r>
      <w:r w:rsidR="00CD4BBF" w:rsidRPr="003F4504">
        <w:rPr>
          <w:rFonts w:ascii="Arial" w:hAnsi="Arial" w:cs="Arial"/>
        </w:rPr>
        <w:t xml:space="preserve">to </w:t>
      </w:r>
      <w:r w:rsidR="0022503F">
        <w:rPr>
          <w:rFonts w:ascii="Arial" w:hAnsi="Arial" w:cs="Arial"/>
        </w:rPr>
        <w:t>process</w:t>
      </w:r>
      <w:r w:rsidR="00391215">
        <w:rPr>
          <w:rFonts w:ascii="Arial" w:hAnsi="Arial" w:cs="Arial"/>
        </w:rPr>
        <w:t>, manipulate</w:t>
      </w:r>
      <w:r w:rsidR="00E440D9">
        <w:rPr>
          <w:rFonts w:ascii="Arial" w:hAnsi="Arial" w:cs="Arial"/>
        </w:rPr>
        <w:t xml:space="preserve"> data, create visualizations and </w:t>
      </w:r>
      <w:r w:rsidR="00C15DD3">
        <w:rPr>
          <w:rFonts w:ascii="Arial" w:hAnsi="Arial" w:cs="Arial"/>
        </w:rPr>
        <w:t xml:space="preserve">deliver results in client-requested formats </w:t>
      </w:r>
      <w:r w:rsidR="00D6587C">
        <w:rPr>
          <w:rFonts w:ascii="Arial" w:hAnsi="Arial" w:cs="Arial"/>
        </w:rPr>
        <w:t>or</w:t>
      </w:r>
      <w:r w:rsidR="00CD4BBF" w:rsidRPr="003F4504">
        <w:rPr>
          <w:rFonts w:ascii="Arial" w:hAnsi="Arial" w:cs="Arial"/>
        </w:rPr>
        <w:t xml:space="preserve"> populate matr</w:t>
      </w:r>
      <w:r w:rsidR="008D08F6">
        <w:rPr>
          <w:rFonts w:ascii="Arial" w:hAnsi="Arial" w:cs="Arial"/>
        </w:rPr>
        <w:t>ices</w:t>
      </w:r>
      <w:r w:rsidR="00CD4BBF" w:rsidRPr="003F4504">
        <w:rPr>
          <w:rFonts w:ascii="Arial" w:hAnsi="Arial" w:cs="Arial"/>
        </w:rPr>
        <w:t xml:space="preserve"> (databases, spreadsheets) suitable for tasks</w:t>
      </w:r>
      <w:r w:rsidR="00CD4BBF">
        <w:rPr>
          <w:rFonts w:ascii="Arial" w:hAnsi="Arial" w:cs="Arial"/>
        </w:rPr>
        <w:t>.</w:t>
      </w:r>
    </w:p>
    <w:p w14:paraId="3F60B0C5" w14:textId="77777777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Attend meetings to keep informed of development and manufacturing priorities and activities</w:t>
      </w:r>
      <w:r>
        <w:rPr>
          <w:rFonts w:ascii="Arial" w:hAnsi="Arial" w:cs="Arial"/>
        </w:rPr>
        <w:t>.</w:t>
      </w:r>
    </w:p>
    <w:p w14:paraId="7B6A5C84" w14:textId="77777777" w:rsidR="00CD4BBF" w:rsidRPr="003F4504" w:rsidRDefault="00CD4BBF" w:rsidP="00CD4BBF">
      <w:pPr>
        <w:numPr>
          <w:ilvl w:val="0"/>
          <w:numId w:val="1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Maintain and update relevant SOPs for data review and reporting</w:t>
      </w:r>
      <w:r>
        <w:rPr>
          <w:rFonts w:ascii="Arial" w:hAnsi="Arial" w:cs="Arial"/>
        </w:rPr>
        <w:t>,</w:t>
      </w:r>
      <w:r w:rsidRPr="003F4504">
        <w:rPr>
          <w:rFonts w:ascii="Arial" w:hAnsi="Arial" w:cs="Arial"/>
        </w:rPr>
        <w:t xml:space="preserve"> as needed</w:t>
      </w:r>
      <w:r>
        <w:rPr>
          <w:rFonts w:ascii="Arial" w:hAnsi="Arial" w:cs="Arial"/>
        </w:rPr>
        <w:t>.</w:t>
      </w:r>
    </w:p>
    <w:p w14:paraId="0C5BB982" w14:textId="77777777" w:rsidR="005A56E3" w:rsidRPr="003F4504" w:rsidRDefault="005A56E3" w:rsidP="00CD4BBF">
      <w:pPr>
        <w:rPr>
          <w:rFonts w:ascii="Arial" w:hAnsi="Arial" w:cs="Arial"/>
        </w:rPr>
      </w:pPr>
    </w:p>
    <w:p w14:paraId="2965E877" w14:textId="77777777" w:rsidR="007C0116" w:rsidRDefault="007C0116" w:rsidP="00CD4BBF">
      <w:pPr>
        <w:rPr>
          <w:rFonts w:ascii="Arial" w:hAnsi="Arial" w:cs="Arial"/>
          <w:b/>
        </w:rPr>
      </w:pPr>
    </w:p>
    <w:p w14:paraId="61A71078" w14:textId="68C003FD" w:rsidR="00CD4BBF" w:rsidRPr="003F4504" w:rsidRDefault="00CD4BBF" w:rsidP="00CD4BBF">
      <w:pPr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>Q2 Trading, LLC, Albany, NY</w:t>
      </w:r>
      <w:r w:rsidRPr="003F4504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</w:t>
      </w:r>
      <w:r w:rsidRPr="003F4504">
        <w:rPr>
          <w:rFonts w:ascii="Arial" w:hAnsi="Arial" w:cs="Arial"/>
          <w:b/>
        </w:rPr>
        <w:t>2012 and 2015</w:t>
      </w:r>
    </w:p>
    <w:p w14:paraId="612FBBFC" w14:textId="2034A373" w:rsidR="00CD4BBF" w:rsidRPr="003F4504" w:rsidRDefault="00CD4BBF" w:rsidP="00CD4BBF">
      <w:pPr>
        <w:rPr>
          <w:rFonts w:ascii="Arial" w:hAnsi="Arial" w:cs="Arial"/>
          <w:b/>
        </w:rPr>
      </w:pPr>
      <w:r w:rsidRPr="003F4504">
        <w:rPr>
          <w:rFonts w:ascii="Arial" w:hAnsi="Arial" w:cs="Arial"/>
          <w:b/>
        </w:rPr>
        <w:t xml:space="preserve">Intern / </w:t>
      </w:r>
      <w:r w:rsidR="00866FE1">
        <w:rPr>
          <w:rFonts w:ascii="Arial" w:hAnsi="Arial" w:cs="Arial"/>
          <w:b/>
        </w:rPr>
        <w:t>Contract</w:t>
      </w:r>
      <w:r w:rsidR="00CE13C8">
        <w:rPr>
          <w:rFonts w:ascii="Arial" w:hAnsi="Arial" w:cs="Arial"/>
          <w:b/>
        </w:rPr>
        <w:t xml:space="preserve"> </w:t>
      </w:r>
      <w:r w:rsidRPr="003F4504">
        <w:rPr>
          <w:rFonts w:ascii="Arial" w:hAnsi="Arial" w:cs="Arial"/>
          <w:b/>
        </w:rPr>
        <w:t>Market Research A</w:t>
      </w:r>
      <w:r w:rsidR="00CE13C8">
        <w:rPr>
          <w:rFonts w:ascii="Arial" w:hAnsi="Arial" w:cs="Arial"/>
          <w:b/>
        </w:rPr>
        <w:t>nalyst</w:t>
      </w:r>
      <w:r w:rsidRPr="003F4504">
        <w:rPr>
          <w:rFonts w:ascii="Arial" w:hAnsi="Arial" w:cs="Arial"/>
          <w:b/>
        </w:rPr>
        <w:t xml:space="preserve"> </w:t>
      </w:r>
    </w:p>
    <w:p w14:paraId="7F4B9E11" w14:textId="77777777" w:rsidR="00CD4BBF" w:rsidRPr="003F4504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</w:rPr>
        <w:t>Helped the company expand their existing customer base</w:t>
      </w:r>
      <w:r>
        <w:rPr>
          <w:rFonts w:ascii="Arial" w:hAnsi="Arial" w:cs="Arial"/>
        </w:rPr>
        <w:t xml:space="preserve"> by</w:t>
      </w:r>
      <w:r w:rsidRPr="003F4504">
        <w:rPr>
          <w:rFonts w:ascii="Arial" w:hAnsi="Arial" w:cs="Arial"/>
        </w:rPr>
        <w:t xml:space="preserve"> market</w:t>
      </w:r>
      <w:r>
        <w:rPr>
          <w:rFonts w:ascii="Arial" w:hAnsi="Arial" w:cs="Arial"/>
        </w:rPr>
        <w:t>ing</w:t>
      </w:r>
      <w:r w:rsidRPr="003F4504">
        <w:rPr>
          <w:rFonts w:ascii="Arial" w:hAnsi="Arial" w:cs="Arial"/>
        </w:rPr>
        <w:t xml:space="preserve"> to potential customers</w:t>
      </w:r>
      <w:r>
        <w:rPr>
          <w:rFonts w:ascii="Arial" w:hAnsi="Arial" w:cs="Arial"/>
        </w:rPr>
        <w:t>.</w:t>
      </w:r>
    </w:p>
    <w:p w14:paraId="12FBE51E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Research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and report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on market conditions in company’s strategic market</w:t>
      </w:r>
      <w:r>
        <w:rPr>
          <w:rFonts w:ascii="Arial" w:hAnsi="Arial" w:cs="Arial"/>
        </w:rPr>
        <w:t>.</w:t>
      </w:r>
    </w:p>
    <w:p w14:paraId="64917BF3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Collect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>, organiz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and interpret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data using software tools</w:t>
      </w:r>
      <w:r>
        <w:rPr>
          <w:rFonts w:ascii="Arial" w:hAnsi="Arial" w:cs="Arial"/>
        </w:rPr>
        <w:t xml:space="preserve">, generating </w:t>
      </w:r>
      <w:r w:rsidRPr="003F4504">
        <w:rPr>
          <w:rFonts w:ascii="Arial" w:hAnsi="Arial" w:cs="Arial"/>
        </w:rPr>
        <w:t>reports on prospect</w:t>
      </w:r>
      <w:r>
        <w:rPr>
          <w:rFonts w:ascii="Arial" w:hAnsi="Arial" w:cs="Arial"/>
        </w:rPr>
        <w:t xml:space="preserve">s and </w:t>
      </w:r>
      <w:r w:rsidRPr="003F4504">
        <w:rPr>
          <w:rFonts w:ascii="Arial" w:hAnsi="Arial" w:cs="Arial"/>
        </w:rPr>
        <w:t>performance</w:t>
      </w:r>
      <w:r>
        <w:rPr>
          <w:rFonts w:ascii="Arial" w:hAnsi="Arial" w:cs="Arial"/>
        </w:rPr>
        <w:t>.</w:t>
      </w:r>
    </w:p>
    <w:p w14:paraId="3C4D0121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Assist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sales and management with day-to-day task</w:t>
      </w:r>
      <w:r>
        <w:rPr>
          <w:rFonts w:ascii="Arial" w:hAnsi="Arial" w:cs="Arial"/>
        </w:rPr>
        <w:t>s.</w:t>
      </w:r>
    </w:p>
    <w:p w14:paraId="71311F62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Compiled, implemented and validated a databank of potential clients in the region</w:t>
      </w:r>
      <w:r>
        <w:rPr>
          <w:rFonts w:ascii="Arial" w:hAnsi="Arial" w:cs="Arial"/>
        </w:rPr>
        <w:t>.</w:t>
      </w:r>
    </w:p>
    <w:p w14:paraId="048DEEFD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Developed posters, guides and classroom materials to help employees learn basic Chinese language</w:t>
      </w:r>
      <w:r>
        <w:rPr>
          <w:rFonts w:ascii="Arial" w:hAnsi="Arial" w:cs="Arial"/>
        </w:rPr>
        <w:t xml:space="preserve"> to more effectively penetrate potential markets.</w:t>
      </w:r>
    </w:p>
    <w:p w14:paraId="5416011A" w14:textId="77777777" w:rsidR="00CD4BBF" w:rsidRPr="003F4504" w:rsidRDefault="00CD4BBF" w:rsidP="00CD4BBF">
      <w:pPr>
        <w:numPr>
          <w:ilvl w:val="0"/>
          <w:numId w:val="2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Helped initiate, design and organize a regional trade show targeting local retail businesses</w:t>
      </w:r>
      <w:r>
        <w:rPr>
          <w:rFonts w:ascii="Arial" w:hAnsi="Arial" w:cs="Arial"/>
        </w:rPr>
        <w:t>.</w:t>
      </w:r>
    </w:p>
    <w:p w14:paraId="6B352E31" w14:textId="77777777" w:rsidR="00CD4BBF" w:rsidRPr="003F4504" w:rsidRDefault="00CD4BBF" w:rsidP="00CD4BBF">
      <w:pPr>
        <w:rPr>
          <w:rFonts w:ascii="Arial" w:hAnsi="Arial" w:cs="Arial"/>
        </w:rPr>
      </w:pPr>
    </w:p>
    <w:p w14:paraId="4C4FD228" w14:textId="77777777" w:rsidR="00D40F5A" w:rsidRDefault="00D40F5A" w:rsidP="00CD4BBF">
      <w:pPr>
        <w:rPr>
          <w:rFonts w:ascii="Arial" w:hAnsi="Arial" w:cs="Arial"/>
          <w:b/>
        </w:rPr>
      </w:pPr>
    </w:p>
    <w:p w14:paraId="7239EF48" w14:textId="7FC8902C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Learning Assistance Center, Pasadena City College, Pasadena, CA</w:t>
      </w:r>
      <w:r w:rsidRPr="00DF5C3F">
        <w:rPr>
          <w:rFonts w:ascii="Arial" w:hAnsi="Arial" w:cs="Arial"/>
          <w:b/>
        </w:rPr>
        <w:tab/>
        <w:t xml:space="preserve"> </w:t>
      </w:r>
      <w:r>
        <w:rPr>
          <w:rFonts w:ascii="Arial" w:hAnsi="Arial" w:cs="Arial"/>
          <w:b/>
        </w:rPr>
        <w:tab/>
        <w:t xml:space="preserve">   </w:t>
      </w:r>
      <w:r w:rsidRPr="00DF5C3F">
        <w:rPr>
          <w:rFonts w:ascii="Arial" w:hAnsi="Arial" w:cs="Arial"/>
          <w:b/>
        </w:rPr>
        <w:t xml:space="preserve">2010 – 2011 </w:t>
      </w:r>
    </w:p>
    <w:p w14:paraId="339D8322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Tutor</w:t>
      </w:r>
    </w:p>
    <w:p w14:paraId="3CBC916F" w14:textId="77777777" w:rsidR="00CD4BBF" w:rsidRPr="003F4504" w:rsidRDefault="00CD4BBF" w:rsidP="00CD4B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Tutored </w:t>
      </w:r>
      <w:r w:rsidRPr="003F4504">
        <w:rPr>
          <w:rFonts w:ascii="Arial" w:hAnsi="Arial" w:cs="Arial"/>
        </w:rPr>
        <w:t xml:space="preserve">students </w:t>
      </w:r>
      <w:r>
        <w:rPr>
          <w:rFonts w:ascii="Arial" w:hAnsi="Arial" w:cs="Arial"/>
        </w:rPr>
        <w:t xml:space="preserve">on subjects such as </w:t>
      </w:r>
      <w:r w:rsidRPr="003F4504">
        <w:rPr>
          <w:rFonts w:ascii="Arial" w:hAnsi="Arial" w:cs="Arial"/>
        </w:rPr>
        <w:t>math, statistics and introductory physics</w:t>
      </w:r>
      <w:r>
        <w:rPr>
          <w:rFonts w:ascii="Arial" w:hAnsi="Arial" w:cs="Arial"/>
        </w:rPr>
        <w:t>.</w:t>
      </w:r>
    </w:p>
    <w:p w14:paraId="58E5B313" w14:textId="77777777" w:rsidR="00CD4BBF" w:rsidRDefault="00CD4BBF" w:rsidP="00CD4BBF">
      <w:pPr>
        <w:rPr>
          <w:rFonts w:ascii="Arial" w:hAnsi="Arial" w:cs="Arial"/>
          <w:b/>
        </w:rPr>
      </w:pPr>
    </w:p>
    <w:p w14:paraId="7F13CF04" w14:textId="77777777" w:rsidR="00CD4BBF" w:rsidRDefault="00CD4BBF" w:rsidP="00CD4BBF">
      <w:pPr>
        <w:rPr>
          <w:rFonts w:ascii="Arial" w:hAnsi="Arial" w:cs="Arial"/>
          <w:b/>
        </w:rPr>
      </w:pPr>
    </w:p>
    <w:p w14:paraId="35F9DAF8" w14:textId="77777777" w:rsidR="00CD4BBF" w:rsidRDefault="00CD4BBF" w:rsidP="00CD4BBF">
      <w:pPr>
        <w:rPr>
          <w:rFonts w:ascii="Arial" w:hAnsi="Arial" w:cs="Arial"/>
          <w:b/>
        </w:rPr>
      </w:pPr>
    </w:p>
    <w:p w14:paraId="4D522227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 xml:space="preserve">International Student Office, Pasadena City College, Pasadena, CA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</w:t>
      </w:r>
      <w:r w:rsidRPr="00DF5C3F">
        <w:rPr>
          <w:rFonts w:ascii="Arial" w:hAnsi="Arial" w:cs="Arial"/>
          <w:b/>
        </w:rPr>
        <w:t xml:space="preserve">2009 – 2010 </w:t>
      </w:r>
    </w:p>
    <w:p w14:paraId="62F505A3" w14:textId="77777777" w:rsidR="00CD4BBF" w:rsidRPr="00DF5C3F" w:rsidRDefault="00CD4BBF" w:rsidP="00CD4BBF">
      <w:pPr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Student Worker</w:t>
      </w:r>
    </w:p>
    <w:p w14:paraId="6CE62564" w14:textId="77777777" w:rsidR="00CD4BBF" w:rsidRPr="003F4504" w:rsidRDefault="00CD4BBF" w:rsidP="00CD4BBF">
      <w:pPr>
        <w:rPr>
          <w:rFonts w:ascii="Arial" w:hAnsi="Arial" w:cs="Arial"/>
        </w:rPr>
      </w:pPr>
      <w:r w:rsidRPr="003F4504">
        <w:rPr>
          <w:rFonts w:ascii="Arial" w:hAnsi="Arial" w:cs="Arial"/>
        </w:rPr>
        <w:t>Proof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and process</w:t>
      </w:r>
      <w:r>
        <w:rPr>
          <w:rFonts w:ascii="Arial" w:hAnsi="Arial" w:cs="Arial"/>
        </w:rPr>
        <w:t>ed</w:t>
      </w:r>
      <w:r w:rsidRPr="003F4504">
        <w:rPr>
          <w:rFonts w:ascii="Arial" w:hAnsi="Arial" w:cs="Arial"/>
        </w:rPr>
        <w:t xml:space="preserve"> thousands of student information </w:t>
      </w:r>
      <w:r>
        <w:rPr>
          <w:rFonts w:ascii="Arial" w:hAnsi="Arial" w:cs="Arial"/>
        </w:rPr>
        <w:t xml:space="preserve">records </w:t>
      </w:r>
      <w:r w:rsidRPr="003F4504">
        <w:rPr>
          <w:rFonts w:ascii="Arial" w:hAnsi="Arial" w:cs="Arial"/>
        </w:rPr>
        <w:t>in an efficient and accurate manner</w:t>
      </w:r>
      <w:r>
        <w:rPr>
          <w:rFonts w:ascii="Arial" w:hAnsi="Arial" w:cs="Arial"/>
        </w:rPr>
        <w:t>.</w:t>
      </w:r>
    </w:p>
    <w:p w14:paraId="54354BBD" w14:textId="77777777" w:rsidR="00CD4BBF" w:rsidRPr="003F4504" w:rsidRDefault="00CD4BBF" w:rsidP="00CD4BBF">
      <w:pPr>
        <w:numPr>
          <w:ilvl w:val="0"/>
          <w:numId w:val="3"/>
        </w:numPr>
        <w:rPr>
          <w:rFonts w:ascii="Arial" w:hAnsi="Arial" w:cs="Arial"/>
        </w:rPr>
      </w:pPr>
      <w:r w:rsidRPr="003F4504">
        <w:rPr>
          <w:rFonts w:ascii="Arial" w:hAnsi="Arial" w:cs="Arial"/>
        </w:rPr>
        <w:t>Created reports on prospective, newly-admitted, and continuing students on a weekly basis</w:t>
      </w:r>
      <w:r>
        <w:rPr>
          <w:rFonts w:ascii="Arial" w:hAnsi="Arial" w:cs="Arial"/>
        </w:rPr>
        <w:t>.</w:t>
      </w:r>
    </w:p>
    <w:p w14:paraId="1BA76668" w14:textId="77777777" w:rsidR="00CD4BBF" w:rsidRDefault="00CD4BBF" w:rsidP="00CD4BBF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Informed</w:t>
      </w:r>
      <w:r w:rsidRPr="003F4504">
        <w:rPr>
          <w:rFonts w:ascii="Arial" w:hAnsi="Arial" w:cs="Arial"/>
        </w:rPr>
        <w:t xml:space="preserve"> students </w:t>
      </w:r>
      <w:r>
        <w:rPr>
          <w:rFonts w:ascii="Arial" w:hAnsi="Arial" w:cs="Arial"/>
        </w:rPr>
        <w:t>regarding</w:t>
      </w:r>
      <w:r w:rsidRPr="003F4504">
        <w:rPr>
          <w:rFonts w:ascii="Arial" w:hAnsi="Arial" w:cs="Arial"/>
        </w:rPr>
        <w:t xml:space="preserve"> government laws and regulations, and deadlines</w:t>
      </w:r>
      <w:r>
        <w:rPr>
          <w:rFonts w:ascii="Arial" w:hAnsi="Arial" w:cs="Arial"/>
        </w:rPr>
        <w:t>.</w:t>
      </w:r>
    </w:p>
    <w:p w14:paraId="001067F8" w14:textId="77777777" w:rsidR="00CD4BBF" w:rsidRDefault="00CD4BBF" w:rsidP="00CD4BBF">
      <w:pPr>
        <w:rPr>
          <w:rFonts w:ascii="Arial" w:hAnsi="Arial" w:cs="Arial"/>
        </w:rPr>
      </w:pPr>
    </w:p>
    <w:p w14:paraId="737A3DD2" w14:textId="77777777" w:rsidR="0057219D" w:rsidRDefault="0057219D" w:rsidP="00CD4BBF">
      <w:pPr>
        <w:jc w:val="center"/>
        <w:rPr>
          <w:rFonts w:ascii="Arial" w:hAnsi="Arial" w:cs="Arial"/>
          <w:b/>
        </w:rPr>
      </w:pPr>
    </w:p>
    <w:p w14:paraId="107153D0" w14:textId="48EAD1AA" w:rsidR="00CD4BBF" w:rsidRPr="00DF5C3F" w:rsidRDefault="00CD4BBF" w:rsidP="00CD4BBF">
      <w:pPr>
        <w:jc w:val="center"/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EDUCATION</w:t>
      </w:r>
    </w:p>
    <w:p w14:paraId="66A90750" w14:textId="1442D696" w:rsidR="00CD4BBF" w:rsidRDefault="00CD4BBF" w:rsidP="00CD4BBF">
      <w:pPr>
        <w:jc w:val="center"/>
        <w:rPr>
          <w:rFonts w:ascii="Arial" w:hAnsi="Arial" w:cs="Arial"/>
        </w:rPr>
      </w:pPr>
      <w:r w:rsidRPr="00DF5C3F">
        <w:rPr>
          <w:rFonts w:ascii="Arial" w:hAnsi="Arial" w:cs="Arial"/>
          <w:b/>
        </w:rPr>
        <w:t>Bachelor of Science – Applied Mathematics Statistics and Probability</w:t>
      </w:r>
      <w:r>
        <w:rPr>
          <w:rFonts w:ascii="Arial" w:hAnsi="Arial" w:cs="Arial"/>
        </w:rPr>
        <w:t>,</w:t>
      </w:r>
    </w:p>
    <w:p w14:paraId="7D8A6AC2" w14:textId="77777777" w:rsidR="00CD4BBF" w:rsidRPr="003F4504" w:rsidRDefault="00CD4BBF" w:rsidP="00CD4BBF">
      <w:pPr>
        <w:jc w:val="center"/>
        <w:rPr>
          <w:rFonts w:ascii="Arial" w:hAnsi="Arial" w:cs="Arial"/>
        </w:rPr>
      </w:pPr>
      <w:r w:rsidRPr="003F4504">
        <w:rPr>
          <w:rFonts w:ascii="Arial" w:hAnsi="Arial" w:cs="Arial"/>
        </w:rPr>
        <w:t>University of California San Diego</w:t>
      </w:r>
      <w:r>
        <w:rPr>
          <w:rFonts w:ascii="Arial" w:hAnsi="Arial" w:cs="Arial"/>
        </w:rPr>
        <w:t xml:space="preserve"> (UCSD), San Diego, CA</w:t>
      </w:r>
    </w:p>
    <w:p w14:paraId="422E9547" w14:textId="77777777" w:rsidR="00CD4BBF" w:rsidRPr="003F4504" w:rsidRDefault="00CD4BBF" w:rsidP="00CD4BB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3F4504">
        <w:rPr>
          <w:rFonts w:ascii="Arial" w:hAnsi="Arial" w:cs="Arial"/>
        </w:rPr>
        <w:t>Minor</w:t>
      </w:r>
      <w:r>
        <w:rPr>
          <w:rFonts w:ascii="Arial" w:hAnsi="Arial" w:cs="Arial"/>
        </w:rPr>
        <w:t xml:space="preserve"> in</w:t>
      </w:r>
      <w:r w:rsidRPr="003F4504">
        <w:rPr>
          <w:rFonts w:ascii="Arial" w:hAnsi="Arial" w:cs="Arial"/>
        </w:rPr>
        <w:t xml:space="preserve"> Economics</w:t>
      </w:r>
      <w:r>
        <w:rPr>
          <w:rFonts w:ascii="Arial" w:hAnsi="Arial" w:cs="Arial"/>
        </w:rPr>
        <w:t>)</w:t>
      </w:r>
    </w:p>
    <w:p w14:paraId="1021A7ED" w14:textId="77777777" w:rsidR="00CD4BBF" w:rsidRDefault="00CD4BBF" w:rsidP="00CD4BBF">
      <w:pPr>
        <w:rPr>
          <w:rFonts w:ascii="Arial" w:hAnsi="Arial" w:cs="Arial"/>
        </w:rPr>
      </w:pPr>
    </w:p>
    <w:p w14:paraId="7633EE7C" w14:textId="77777777" w:rsidR="00CD4BBF" w:rsidRPr="00DF5C3F" w:rsidRDefault="00CD4BBF" w:rsidP="00CD4BBF">
      <w:pPr>
        <w:jc w:val="center"/>
        <w:rPr>
          <w:rFonts w:ascii="Arial" w:hAnsi="Arial" w:cs="Arial"/>
          <w:b/>
        </w:rPr>
      </w:pPr>
      <w:r w:rsidRPr="00DF5C3F">
        <w:rPr>
          <w:rFonts w:ascii="Arial" w:hAnsi="Arial" w:cs="Arial"/>
          <w:b/>
        </w:rPr>
        <w:t>CERTIFICATIONS</w:t>
      </w:r>
    </w:p>
    <w:p w14:paraId="4150FE83" w14:textId="77777777" w:rsidR="00CD4BBF" w:rsidRDefault="00CD4BBF" w:rsidP="00CD4BBF">
      <w:pPr>
        <w:rPr>
          <w:rFonts w:ascii="Arial" w:hAnsi="Arial" w:cs="Arial"/>
        </w:rPr>
      </w:pPr>
    </w:p>
    <w:p w14:paraId="5B40BDFB" w14:textId="5129EA07" w:rsidR="00CD4BBF" w:rsidRPr="003F4504" w:rsidRDefault="00CD4BBF" w:rsidP="00CD4BBF">
      <w:pPr>
        <w:jc w:val="center"/>
        <w:rPr>
          <w:rFonts w:ascii="Arial" w:hAnsi="Arial" w:cs="Arial"/>
        </w:rPr>
      </w:pPr>
      <w:r w:rsidRPr="003F4504">
        <w:rPr>
          <w:rFonts w:ascii="Arial" w:hAnsi="Arial" w:cs="Arial"/>
        </w:rPr>
        <w:t>Data Science and Visualization</w:t>
      </w:r>
      <w:r>
        <w:rPr>
          <w:rFonts w:ascii="Arial" w:hAnsi="Arial" w:cs="Arial"/>
        </w:rPr>
        <w:t>, UCSD Extension</w:t>
      </w:r>
    </w:p>
    <w:p w14:paraId="5DC53095" w14:textId="77777777" w:rsidR="00CD4BBF" w:rsidRPr="003F4504" w:rsidRDefault="00CD4BBF" w:rsidP="00CD4BBF">
      <w:pPr>
        <w:rPr>
          <w:rFonts w:ascii="Arial" w:hAnsi="Arial" w:cs="Arial"/>
        </w:rPr>
      </w:pPr>
    </w:p>
    <w:p w14:paraId="70E59B45" w14:textId="77777777" w:rsidR="00CD4BBF" w:rsidRPr="003F4504" w:rsidRDefault="00CD4BBF" w:rsidP="00CD4BBF">
      <w:pPr>
        <w:rPr>
          <w:rFonts w:ascii="Arial" w:hAnsi="Arial" w:cs="Arial"/>
        </w:rPr>
      </w:pPr>
    </w:p>
    <w:p w14:paraId="3382896C" w14:textId="77777777" w:rsidR="007B5803" w:rsidRDefault="00775E57"/>
    <w:sectPr w:rsidR="007B5803" w:rsidSect="00CD4BBF"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1FB"/>
    <w:multiLevelType w:val="hybridMultilevel"/>
    <w:tmpl w:val="CCF696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AEA462E"/>
    <w:multiLevelType w:val="hybridMultilevel"/>
    <w:tmpl w:val="CE449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1C269E"/>
    <w:multiLevelType w:val="hybridMultilevel"/>
    <w:tmpl w:val="23AA9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BF"/>
    <w:rsid w:val="0000595C"/>
    <w:rsid w:val="00015E78"/>
    <w:rsid w:val="0004492D"/>
    <w:rsid w:val="000463D6"/>
    <w:rsid w:val="000476FA"/>
    <w:rsid w:val="00060ADF"/>
    <w:rsid w:val="0008031B"/>
    <w:rsid w:val="00087512"/>
    <w:rsid w:val="00093F03"/>
    <w:rsid w:val="000B711F"/>
    <w:rsid w:val="000F02DE"/>
    <w:rsid w:val="000F69C8"/>
    <w:rsid w:val="00131389"/>
    <w:rsid w:val="00161AFA"/>
    <w:rsid w:val="00163087"/>
    <w:rsid w:val="0016692A"/>
    <w:rsid w:val="00171183"/>
    <w:rsid w:val="00174C37"/>
    <w:rsid w:val="001C1B00"/>
    <w:rsid w:val="001D1CF4"/>
    <w:rsid w:val="001E136D"/>
    <w:rsid w:val="001E3FB7"/>
    <w:rsid w:val="001E47C7"/>
    <w:rsid w:val="001F0540"/>
    <w:rsid w:val="00210C31"/>
    <w:rsid w:val="00211105"/>
    <w:rsid w:val="002136FE"/>
    <w:rsid w:val="0022503F"/>
    <w:rsid w:val="00236445"/>
    <w:rsid w:val="00243462"/>
    <w:rsid w:val="00255487"/>
    <w:rsid w:val="002658A8"/>
    <w:rsid w:val="00274024"/>
    <w:rsid w:val="0027474C"/>
    <w:rsid w:val="002859E8"/>
    <w:rsid w:val="00291CB5"/>
    <w:rsid w:val="0029242C"/>
    <w:rsid w:val="002926FE"/>
    <w:rsid w:val="002963D1"/>
    <w:rsid w:val="002A38E4"/>
    <w:rsid w:val="002B06AD"/>
    <w:rsid w:val="002B6DF5"/>
    <w:rsid w:val="002F071A"/>
    <w:rsid w:val="002F0BF8"/>
    <w:rsid w:val="002F5A73"/>
    <w:rsid w:val="00331D79"/>
    <w:rsid w:val="00344A80"/>
    <w:rsid w:val="003467CD"/>
    <w:rsid w:val="003700FE"/>
    <w:rsid w:val="00374B03"/>
    <w:rsid w:val="00391215"/>
    <w:rsid w:val="003B01C3"/>
    <w:rsid w:val="003B0D3E"/>
    <w:rsid w:val="003C18F9"/>
    <w:rsid w:val="003D0DCE"/>
    <w:rsid w:val="003D344B"/>
    <w:rsid w:val="003F7B1F"/>
    <w:rsid w:val="004066B5"/>
    <w:rsid w:val="004355D7"/>
    <w:rsid w:val="00441447"/>
    <w:rsid w:val="0044645B"/>
    <w:rsid w:val="00454E7E"/>
    <w:rsid w:val="00456EA3"/>
    <w:rsid w:val="0049053B"/>
    <w:rsid w:val="004947CF"/>
    <w:rsid w:val="004D18B4"/>
    <w:rsid w:val="004D329E"/>
    <w:rsid w:val="004D7AA0"/>
    <w:rsid w:val="004F5F9A"/>
    <w:rsid w:val="00516BB6"/>
    <w:rsid w:val="0053070F"/>
    <w:rsid w:val="00544502"/>
    <w:rsid w:val="005560F7"/>
    <w:rsid w:val="00556351"/>
    <w:rsid w:val="00565692"/>
    <w:rsid w:val="0057219D"/>
    <w:rsid w:val="00577FCA"/>
    <w:rsid w:val="005A4E53"/>
    <w:rsid w:val="005A56E3"/>
    <w:rsid w:val="005B43E1"/>
    <w:rsid w:val="005F46BE"/>
    <w:rsid w:val="00606D1E"/>
    <w:rsid w:val="006073C9"/>
    <w:rsid w:val="00612612"/>
    <w:rsid w:val="00614783"/>
    <w:rsid w:val="0062638E"/>
    <w:rsid w:val="00631E75"/>
    <w:rsid w:val="006528C4"/>
    <w:rsid w:val="00657372"/>
    <w:rsid w:val="00657A27"/>
    <w:rsid w:val="00681A62"/>
    <w:rsid w:val="006A293E"/>
    <w:rsid w:val="006A3A99"/>
    <w:rsid w:val="006A4601"/>
    <w:rsid w:val="006D515B"/>
    <w:rsid w:val="006E2578"/>
    <w:rsid w:val="00703E15"/>
    <w:rsid w:val="00725DC5"/>
    <w:rsid w:val="007274B4"/>
    <w:rsid w:val="007321CC"/>
    <w:rsid w:val="00742F28"/>
    <w:rsid w:val="00775E57"/>
    <w:rsid w:val="00781D26"/>
    <w:rsid w:val="007827AC"/>
    <w:rsid w:val="00794F91"/>
    <w:rsid w:val="007A6ACB"/>
    <w:rsid w:val="007B3373"/>
    <w:rsid w:val="007C0116"/>
    <w:rsid w:val="007C4A59"/>
    <w:rsid w:val="007C5A95"/>
    <w:rsid w:val="007C6C58"/>
    <w:rsid w:val="007D399C"/>
    <w:rsid w:val="007F3FBE"/>
    <w:rsid w:val="00801B4E"/>
    <w:rsid w:val="008135F9"/>
    <w:rsid w:val="008333CA"/>
    <w:rsid w:val="00836889"/>
    <w:rsid w:val="008600E9"/>
    <w:rsid w:val="00862D0D"/>
    <w:rsid w:val="00866FE1"/>
    <w:rsid w:val="00873FF3"/>
    <w:rsid w:val="00884A2A"/>
    <w:rsid w:val="00885E9C"/>
    <w:rsid w:val="00897033"/>
    <w:rsid w:val="008B46C3"/>
    <w:rsid w:val="008C2D8E"/>
    <w:rsid w:val="008C4053"/>
    <w:rsid w:val="008D08F6"/>
    <w:rsid w:val="008D3F01"/>
    <w:rsid w:val="009142FE"/>
    <w:rsid w:val="00931BFB"/>
    <w:rsid w:val="00953DA8"/>
    <w:rsid w:val="00984BA4"/>
    <w:rsid w:val="00995B75"/>
    <w:rsid w:val="009A0053"/>
    <w:rsid w:val="009A2CD3"/>
    <w:rsid w:val="009B3C5A"/>
    <w:rsid w:val="009C671C"/>
    <w:rsid w:val="00A35A9F"/>
    <w:rsid w:val="00A54276"/>
    <w:rsid w:val="00A55668"/>
    <w:rsid w:val="00A75A32"/>
    <w:rsid w:val="00A7703B"/>
    <w:rsid w:val="00AF2888"/>
    <w:rsid w:val="00B03A9D"/>
    <w:rsid w:val="00B05E7D"/>
    <w:rsid w:val="00B11206"/>
    <w:rsid w:val="00B260D7"/>
    <w:rsid w:val="00B27130"/>
    <w:rsid w:val="00B274DC"/>
    <w:rsid w:val="00B34374"/>
    <w:rsid w:val="00B53BAA"/>
    <w:rsid w:val="00B67652"/>
    <w:rsid w:val="00B71A76"/>
    <w:rsid w:val="00B7570B"/>
    <w:rsid w:val="00B877F7"/>
    <w:rsid w:val="00BB7C23"/>
    <w:rsid w:val="00BC2F5F"/>
    <w:rsid w:val="00BD6ECB"/>
    <w:rsid w:val="00BD7E58"/>
    <w:rsid w:val="00BE52E8"/>
    <w:rsid w:val="00C01361"/>
    <w:rsid w:val="00C05856"/>
    <w:rsid w:val="00C115D9"/>
    <w:rsid w:val="00C15DD3"/>
    <w:rsid w:val="00C57368"/>
    <w:rsid w:val="00C81A31"/>
    <w:rsid w:val="00CA3CEE"/>
    <w:rsid w:val="00CD4BBF"/>
    <w:rsid w:val="00CE13C8"/>
    <w:rsid w:val="00D13656"/>
    <w:rsid w:val="00D13897"/>
    <w:rsid w:val="00D40F5A"/>
    <w:rsid w:val="00D54924"/>
    <w:rsid w:val="00D62312"/>
    <w:rsid w:val="00D6587C"/>
    <w:rsid w:val="00D84227"/>
    <w:rsid w:val="00DA02B7"/>
    <w:rsid w:val="00DD6FBF"/>
    <w:rsid w:val="00E052F0"/>
    <w:rsid w:val="00E33CB5"/>
    <w:rsid w:val="00E440D9"/>
    <w:rsid w:val="00E45396"/>
    <w:rsid w:val="00EA7BEA"/>
    <w:rsid w:val="00EB6C28"/>
    <w:rsid w:val="00ED432F"/>
    <w:rsid w:val="00EE1589"/>
    <w:rsid w:val="00EE23D5"/>
    <w:rsid w:val="00EE2FD0"/>
    <w:rsid w:val="00EF1B31"/>
    <w:rsid w:val="00EF2C9B"/>
    <w:rsid w:val="00EF5355"/>
    <w:rsid w:val="00F0373A"/>
    <w:rsid w:val="00F17A16"/>
    <w:rsid w:val="00F20D48"/>
    <w:rsid w:val="00F338DD"/>
    <w:rsid w:val="00F733FE"/>
    <w:rsid w:val="00F82C5E"/>
    <w:rsid w:val="00F84E63"/>
    <w:rsid w:val="00F93A04"/>
    <w:rsid w:val="00F958C3"/>
    <w:rsid w:val="00FC224C"/>
    <w:rsid w:val="00FC6EB6"/>
    <w:rsid w:val="00F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49F20"/>
  <w15:chartTrackingRefBased/>
  <w15:docId w15:val="{E0DF3B1D-4138-4E35-B5BE-C747F223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D4B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D4BBF"/>
    <w:rPr>
      <w:color w:val="0563C1"/>
      <w:u w:val="single"/>
    </w:rPr>
  </w:style>
  <w:style w:type="character" w:styleId="CommentReference">
    <w:name w:val="annotation reference"/>
    <w:uiPriority w:val="99"/>
    <w:semiHidden/>
    <w:unhideWhenUsed/>
    <w:rsid w:val="00CD4B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BBF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BBF"/>
    <w:rPr>
      <w:rFonts w:ascii="Segoe UI" w:eastAsia="Times New Roman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740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ngqingyu2010@gmail.com" TargetMode="External"/><Relationship Id="rId5" Type="http://schemas.openxmlformats.org/officeDocument/2006/relationships/hyperlink" Target="https://fangqingyu.github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Fangqing Yu</dc:creator>
  <cp:keywords/>
  <dc:description/>
  <cp:lastModifiedBy>Fangqing Yu</cp:lastModifiedBy>
  <cp:revision>5</cp:revision>
  <cp:lastPrinted>2019-01-15T20:57:00Z</cp:lastPrinted>
  <dcterms:created xsi:type="dcterms:W3CDTF">2019-01-30T00:38:00Z</dcterms:created>
  <dcterms:modified xsi:type="dcterms:W3CDTF">2019-01-30T01:52:00Z</dcterms:modified>
</cp:coreProperties>
</file>