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39" w:rsidRDefault="007A54D8" w:rsidP="00634539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ENERGY</w:t>
      </w:r>
      <w:r w:rsidR="00634539">
        <w:rPr>
          <w:rFonts w:ascii="Times New Roman" w:hAnsi="Times New Roman" w:cs="Times New Roman"/>
          <w:b/>
          <w:sz w:val="56"/>
          <w:szCs w:val="56"/>
          <w:u w:val="single"/>
        </w:rPr>
        <w:t xml:space="preserve"> EFFICIENT TOWER FANS</w:t>
      </w:r>
      <w:r w:rsidR="00634539"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634539" w:rsidRDefault="00634539" w:rsidP="00634539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34539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3981450" cy="5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39" w:rsidRPr="00FC757B" w:rsidRDefault="00634539" w:rsidP="00634539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15,000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634539" w:rsidRDefault="00634539" w:rsidP="00634539">
      <w:pPr>
        <w:spacing w:after="0" w:line="240" w:lineRule="auto"/>
        <w:rPr>
          <w:rFonts w:cstheme="minorHAnsi"/>
          <w:sz w:val="40"/>
          <w:szCs w:val="40"/>
        </w:rPr>
      </w:pPr>
      <w:r w:rsidRPr="00634539">
        <w:rPr>
          <w:rFonts w:cstheme="minorHAnsi"/>
          <w:sz w:val="40"/>
          <w:szCs w:val="40"/>
        </w:rPr>
        <w:t xml:space="preserve">The Energy Efficient Tower Fan is a cutting-edge cooling solution designed to provide powerful airflow while </w:t>
      </w:r>
      <w:r w:rsidRPr="00634539">
        <w:rPr>
          <w:rFonts w:cstheme="minorHAnsi"/>
          <w:sz w:val="40"/>
          <w:szCs w:val="40"/>
        </w:rPr>
        <w:lastRenderedPageBreak/>
        <w:t>minimizing energy consumption. With its advanced motor technology and aerodynamic design, this fan delivers a refreshing breeze while using significantly less energy than traditional fans. Its sleek tower profile, adjustable speed settings, and whisper-quiet operation make it perfect for eco-conscious homeowners and businesses seeking a cost-effective and environmentally friendly cooling solution.</w:t>
      </w:r>
    </w:p>
    <w:p w:rsidR="00634539" w:rsidRDefault="007A54D8" w:rsidP="006345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energy efficie</w:t>
      </w:r>
      <w:bookmarkStart w:id="0" w:name="_GoBack"/>
      <w:bookmarkEnd w:id="0"/>
      <w:r w:rsidR="00634539">
        <w:rPr>
          <w:rFonts w:ascii="Times New Roman" w:hAnsi="Times New Roman" w:cs="Times New Roman"/>
          <w:b/>
          <w:sz w:val="44"/>
          <w:szCs w:val="56"/>
          <w:u w:val="single"/>
        </w:rPr>
        <w:t>nt tower</w:t>
      </w:r>
      <w:r w:rsidR="00634539"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634539" w:rsidRPr="00634539" w:rsidRDefault="00634539" w:rsidP="006345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34539" w:rsidRPr="00634539" w:rsidRDefault="00634539" w:rsidP="00634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34539">
        <w:rPr>
          <w:rFonts w:ascii="Times New Roman" w:eastAsia="Times New Roman" w:hAnsi="Times New Roman" w:cs="Times New Roman"/>
          <w:b/>
          <w:bCs/>
          <w:sz w:val="36"/>
          <w:szCs w:val="24"/>
        </w:rPr>
        <w:t>Low Power Consumption</w:t>
      </w:r>
      <w:r w:rsidRPr="00634539">
        <w:rPr>
          <w:rFonts w:ascii="Times New Roman" w:eastAsia="Times New Roman" w:hAnsi="Times New Roman" w:cs="Times New Roman"/>
          <w:sz w:val="36"/>
          <w:szCs w:val="24"/>
        </w:rPr>
        <w:t>: Designed to use less energy.</w:t>
      </w:r>
    </w:p>
    <w:p w:rsidR="00634539" w:rsidRPr="00634539" w:rsidRDefault="00634539" w:rsidP="00634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34539">
        <w:rPr>
          <w:rFonts w:ascii="Times New Roman" w:eastAsia="Times New Roman" w:hAnsi="Times New Roman" w:cs="Times New Roman"/>
          <w:b/>
          <w:bCs/>
          <w:sz w:val="36"/>
          <w:szCs w:val="24"/>
        </w:rPr>
        <w:t>Multiple Speed Settings</w:t>
      </w:r>
      <w:r w:rsidRPr="00634539">
        <w:rPr>
          <w:rFonts w:ascii="Times New Roman" w:eastAsia="Times New Roman" w:hAnsi="Times New Roman" w:cs="Times New Roman"/>
          <w:sz w:val="36"/>
          <w:szCs w:val="24"/>
        </w:rPr>
        <w:t>: Customizable airflow for optimal efficiency.</w:t>
      </w:r>
    </w:p>
    <w:p w:rsidR="00634539" w:rsidRPr="00634539" w:rsidRDefault="00634539" w:rsidP="00634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34539">
        <w:rPr>
          <w:rFonts w:ascii="Times New Roman" w:eastAsia="Times New Roman" w:hAnsi="Times New Roman" w:cs="Times New Roman"/>
          <w:b/>
          <w:bCs/>
          <w:sz w:val="36"/>
          <w:szCs w:val="24"/>
        </w:rPr>
        <w:t>Quiet Operation</w:t>
      </w:r>
      <w:r w:rsidRPr="00634539">
        <w:rPr>
          <w:rFonts w:ascii="Times New Roman" w:eastAsia="Times New Roman" w:hAnsi="Times New Roman" w:cs="Times New Roman"/>
          <w:sz w:val="36"/>
          <w:szCs w:val="24"/>
        </w:rPr>
        <w:t>: Minimal noise for a comfortable environment.</w:t>
      </w:r>
    </w:p>
    <w:p w:rsidR="00634539" w:rsidRPr="00634539" w:rsidRDefault="00634539" w:rsidP="00634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34539">
        <w:rPr>
          <w:rFonts w:ascii="Times New Roman" w:eastAsia="Times New Roman" w:hAnsi="Times New Roman" w:cs="Times New Roman"/>
          <w:b/>
          <w:bCs/>
          <w:sz w:val="36"/>
          <w:szCs w:val="24"/>
        </w:rPr>
        <w:t>Slim, Space-Saving Design</w:t>
      </w:r>
      <w:r w:rsidRPr="00634539">
        <w:rPr>
          <w:rFonts w:ascii="Times New Roman" w:eastAsia="Times New Roman" w:hAnsi="Times New Roman" w:cs="Times New Roman"/>
          <w:sz w:val="36"/>
          <w:szCs w:val="24"/>
        </w:rPr>
        <w:t>: Fits easily in small spaces.</w:t>
      </w:r>
    </w:p>
    <w:p w:rsidR="00634539" w:rsidRPr="00634539" w:rsidRDefault="00634539" w:rsidP="006345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634539">
        <w:rPr>
          <w:rFonts w:ascii="Times New Roman" w:eastAsia="Times New Roman" w:hAnsi="Times New Roman" w:cs="Times New Roman"/>
          <w:b/>
          <w:bCs/>
          <w:sz w:val="36"/>
          <w:szCs w:val="24"/>
        </w:rPr>
        <w:t>Eco-Friendly</w:t>
      </w:r>
      <w:r w:rsidRPr="00634539">
        <w:rPr>
          <w:rFonts w:ascii="Times New Roman" w:eastAsia="Times New Roman" w:hAnsi="Times New Roman" w:cs="Times New Roman"/>
          <w:sz w:val="36"/>
          <w:szCs w:val="24"/>
        </w:rPr>
        <w:t>: Reduces energy costs while providing effective cooling.</w:t>
      </w:r>
    </w:p>
    <w:p w:rsidR="00077EBB" w:rsidRDefault="007A54D8"/>
    <w:sectPr w:rsidR="00077EBB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7A86"/>
    <w:multiLevelType w:val="multilevel"/>
    <w:tmpl w:val="82D8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77E33"/>
    <w:multiLevelType w:val="multilevel"/>
    <w:tmpl w:val="9372DF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1031F0"/>
    <w:multiLevelType w:val="hybridMultilevel"/>
    <w:tmpl w:val="18B66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39"/>
    <w:rsid w:val="00634539"/>
    <w:rsid w:val="007A54D8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B981"/>
  <w15:chartTrackingRefBased/>
  <w15:docId w15:val="{E6033AD5-4731-4816-9BA7-802C265E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5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2025-01-12T12:51:00Z</dcterms:created>
  <dcterms:modified xsi:type="dcterms:W3CDTF">2025-01-12T17:35:00Z</dcterms:modified>
</cp:coreProperties>
</file>