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after="0"/>
        <w:jc w:val="center"/>
        <w:rPr/>
      </w:pPr>
      <w:r>
        <w:t>Daftar Riwayat Hidup</w:t>
      </w:r>
    </w:p>
    <w:p>
      <w:pPr>
        <w:pStyle w:val="style0"/>
        <w:spacing w:after="0" w:lineRule="auto" w:line="240"/>
        <w:jc w:val="both"/>
        <w:rPr>
          <w:sz w:val="24"/>
          <w:lang w:val="id-ID"/>
        </w:rPr>
      </w:pPr>
    </w:p>
    <w:p>
      <w:pPr>
        <w:pStyle w:val="style0"/>
        <w:spacing w:after="0" w:lineRule="auto" w:line="240"/>
        <w:jc w:val="both"/>
        <w:rPr>
          <w:sz w:val="24"/>
          <w:lang w:val="id-ID"/>
        </w:rPr>
      </w:pPr>
      <w:r>
        <w:rPr>
          <w:sz w:val="24"/>
        </w:rPr>
        <w:t>Saya yang bertanda tangan di bawah ini:</w:t>
      </w:r>
    </w:p>
    <w:p>
      <w:pPr>
        <w:pStyle w:val="style0"/>
        <w:spacing w:after="0" w:lineRule="auto" w:line="240"/>
        <w:jc w:val="both"/>
        <w:rPr>
          <w:sz w:val="24"/>
          <w:lang w:val="id-ID"/>
        </w:rPr>
      </w:pPr>
    </w:p>
    <w:p>
      <w:pPr>
        <w:pStyle w:val="style0"/>
        <w:tabs>
          <w:tab w:val="left" w:leader="none" w:pos="2694"/>
          <w:tab w:val="left" w:leader="none" w:pos="2835"/>
        </w:tabs>
        <w:spacing w:after="0" w:lineRule="auto" w:line="240"/>
        <w:jc w:val="both"/>
        <w:rPr>
          <w:sz w:val="24"/>
        </w:rPr>
      </w:pPr>
      <w:r>
        <w:rPr>
          <w:sz w:val="24"/>
        </w:rPr>
        <w:t xml:space="preserve">Nama </w:t>
      </w:r>
      <w:r>
        <w:rPr>
          <w:sz w:val="24"/>
        </w:rPr>
        <w:tab/>
      </w:r>
      <w:r>
        <w:rPr>
          <w:sz w:val="24"/>
        </w:rPr>
        <w:t xml:space="preserve">: </w:t>
      </w:r>
      <w:r>
        <w:rPr>
          <w:sz w:val="24"/>
          <w:lang w:val="id-ID"/>
        </w:rPr>
        <w:tab/>
      </w:r>
      <w:r>
        <w:rPr>
          <w:sz w:val="24"/>
        </w:rPr>
        <w:t>Wahyu Eka Putra</w:t>
      </w:r>
    </w:p>
    <w:p>
      <w:pPr>
        <w:pStyle w:val="style0"/>
        <w:tabs>
          <w:tab w:val="left" w:leader="none" w:pos="2694"/>
          <w:tab w:val="left" w:leader="none" w:pos="2835"/>
        </w:tabs>
        <w:spacing w:after="0" w:lineRule="auto" w:line="240"/>
        <w:jc w:val="both"/>
        <w:rPr>
          <w:sz w:val="24"/>
        </w:rPr>
      </w:pPr>
      <w:r>
        <w:rPr>
          <w:sz w:val="24"/>
        </w:rPr>
        <w:t xml:space="preserve">Tempat/Tanggal Lahir </w:t>
      </w:r>
      <w:r>
        <w:rPr>
          <w:sz w:val="24"/>
        </w:rPr>
        <w:tab/>
      </w:r>
      <w:r>
        <w:rPr>
          <w:sz w:val="24"/>
        </w:rPr>
        <w:t xml:space="preserve">: </w:t>
      </w:r>
      <w:r>
        <w:rPr>
          <w:sz w:val="24"/>
          <w:lang w:val="id-ID"/>
        </w:rPr>
        <w:tab/>
      </w:r>
      <w:r>
        <w:rPr>
          <w:sz w:val="24"/>
        </w:rPr>
        <w:t>Jakarta/14 September 1992</w:t>
      </w:r>
    </w:p>
    <w:p>
      <w:pPr>
        <w:pStyle w:val="style0"/>
        <w:tabs>
          <w:tab w:val="left" w:leader="none" w:pos="2694"/>
          <w:tab w:val="left" w:leader="none" w:pos="2835"/>
        </w:tabs>
        <w:spacing w:after="0" w:lineRule="auto" w:line="240"/>
        <w:jc w:val="both"/>
        <w:rPr>
          <w:sz w:val="24"/>
        </w:rPr>
      </w:pPr>
      <w:r>
        <w:rPr>
          <w:sz w:val="24"/>
        </w:rPr>
        <w:t xml:space="preserve">Jenis Kelamin </w:t>
      </w:r>
      <w:r>
        <w:rPr>
          <w:sz w:val="24"/>
          <w:lang w:val="id-ID"/>
        </w:rPr>
        <w:tab/>
      </w:r>
      <w:r>
        <w:rPr>
          <w:sz w:val="24"/>
        </w:rPr>
        <w:t xml:space="preserve">: </w:t>
      </w:r>
      <w:r>
        <w:rPr>
          <w:sz w:val="24"/>
          <w:lang w:val="id-ID"/>
        </w:rPr>
        <w:tab/>
      </w:r>
      <w:r>
        <w:rPr>
          <w:sz w:val="24"/>
        </w:rPr>
        <w:t>Laki-laki</w:t>
      </w:r>
    </w:p>
    <w:p>
      <w:pPr>
        <w:pStyle w:val="style0"/>
        <w:tabs>
          <w:tab w:val="left" w:leader="none" w:pos="2694"/>
          <w:tab w:val="left" w:leader="none" w:pos="2835"/>
        </w:tabs>
        <w:spacing w:after="0" w:lineRule="auto" w:line="240"/>
        <w:jc w:val="both"/>
        <w:rPr>
          <w:sz w:val="24"/>
        </w:rPr>
      </w:pPr>
      <w:r>
        <w:rPr>
          <w:sz w:val="24"/>
        </w:rPr>
        <w:t xml:space="preserve">Agama </w:t>
      </w:r>
      <w:r>
        <w:rPr>
          <w:sz w:val="24"/>
          <w:lang w:val="id-ID"/>
        </w:rPr>
        <w:tab/>
      </w:r>
      <w:r>
        <w:rPr>
          <w:sz w:val="24"/>
        </w:rPr>
        <w:t xml:space="preserve">: </w:t>
      </w:r>
      <w:r>
        <w:rPr>
          <w:sz w:val="24"/>
          <w:lang w:val="id-ID"/>
        </w:rPr>
        <w:tab/>
      </w:r>
      <w:r>
        <w:rPr>
          <w:sz w:val="24"/>
        </w:rPr>
        <w:t>Islam</w:t>
      </w:r>
    </w:p>
    <w:p>
      <w:pPr>
        <w:pStyle w:val="style0"/>
        <w:tabs>
          <w:tab w:val="left" w:leader="none" w:pos="2694"/>
          <w:tab w:val="left" w:leader="none" w:pos="2835"/>
        </w:tabs>
        <w:spacing w:after="0" w:lineRule="auto" w:line="240"/>
        <w:jc w:val="both"/>
        <w:rPr>
          <w:sz w:val="24"/>
        </w:rPr>
      </w:pPr>
      <w:r>
        <w:rPr>
          <w:sz w:val="24"/>
        </w:rPr>
        <w:t xml:space="preserve">Status Perkawinan </w:t>
      </w:r>
      <w:r>
        <w:rPr>
          <w:sz w:val="24"/>
        </w:rPr>
        <w:tab/>
      </w:r>
      <w:r>
        <w:rPr>
          <w:sz w:val="24"/>
        </w:rPr>
        <w:t xml:space="preserve">: </w:t>
      </w:r>
      <w:r>
        <w:rPr>
          <w:sz w:val="24"/>
          <w:lang w:val="id-ID"/>
        </w:rPr>
        <w:tab/>
      </w:r>
      <w:r>
        <w:rPr>
          <w:sz w:val="24"/>
          <w:lang w:val="en-US"/>
        </w:rPr>
        <w:t>K</w:t>
      </w:r>
      <w:r>
        <w:rPr>
          <w:sz w:val="24"/>
        </w:rPr>
        <w:t>awin</w:t>
      </w:r>
    </w:p>
    <w:p>
      <w:pPr>
        <w:pStyle w:val="style0"/>
        <w:tabs>
          <w:tab w:val="left" w:leader="none" w:pos="2694"/>
          <w:tab w:val="left" w:leader="none" w:pos="2835"/>
        </w:tabs>
        <w:spacing w:after="0" w:lineRule="auto" w:line="240"/>
        <w:jc w:val="both"/>
        <w:rPr>
          <w:sz w:val="24"/>
        </w:rPr>
      </w:pPr>
      <w:r>
        <w:rPr>
          <w:sz w:val="24"/>
        </w:rPr>
        <w:t xml:space="preserve">Pendidikan Terakhir </w:t>
      </w:r>
      <w:r>
        <w:rPr>
          <w:sz w:val="24"/>
        </w:rPr>
        <w:tab/>
      </w:r>
      <w:r>
        <w:rPr>
          <w:sz w:val="24"/>
        </w:rPr>
        <w:t>: SMK PGRI 11 JAKARTA/ JURUSAN ELEKTRONIKA AUDIO VIDEO</w:t>
      </w:r>
    </w:p>
    <w:p>
      <w:pPr>
        <w:pStyle w:val="style0"/>
        <w:tabs>
          <w:tab w:val="left" w:leader="none" w:pos="2694"/>
          <w:tab w:val="left" w:leader="none" w:pos="2835"/>
        </w:tabs>
        <w:spacing w:after="0" w:lineRule="auto" w:line="240"/>
        <w:jc w:val="both"/>
        <w:rPr>
          <w:sz w:val="24"/>
          <w:lang w:val="id-ID"/>
        </w:rPr>
      </w:pPr>
      <w:r>
        <w:rPr>
          <w:sz w:val="24"/>
        </w:rPr>
        <w:t>Alamat</w:t>
      </w:r>
      <w:r>
        <w:rPr>
          <w:sz w:val="24"/>
          <w:lang w:val="id-ID"/>
        </w:rPr>
        <w:tab/>
      </w:r>
      <w:r>
        <w:rPr>
          <w:sz w:val="24"/>
          <w:lang w:val="id-ID"/>
        </w:rPr>
        <w:t>:</w:t>
      </w:r>
      <w:r>
        <w:rPr>
          <w:sz w:val="24"/>
          <w:lang w:val="id-ID"/>
        </w:rPr>
        <w:tab/>
      </w:r>
      <w:r>
        <w:rPr>
          <w:sz w:val="24"/>
        </w:rPr>
        <w:t xml:space="preserve">Jalan Kayu Tinggi Rt.06 Rw.009 No.4 Kel.Cakung Timur </w:t>
      </w:r>
    </w:p>
    <w:p>
      <w:pPr>
        <w:pStyle w:val="style0"/>
        <w:tabs>
          <w:tab w:val="left" w:leader="none" w:pos="2694"/>
          <w:tab w:val="left" w:leader="none" w:pos="2835"/>
        </w:tabs>
        <w:spacing w:after="0" w:lineRule="auto" w:line="240"/>
        <w:jc w:val="both"/>
        <w:rPr>
          <w:sz w:val="24"/>
        </w:rPr>
      </w:pP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>
        <w:rPr>
          <w:sz w:val="24"/>
        </w:rPr>
        <w:t xml:space="preserve">Kec. Cakung  </w:t>
      </w:r>
      <w:r>
        <w:rPr>
          <w:sz w:val="24"/>
          <w:lang w:val="id-ID"/>
        </w:rPr>
        <w:t xml:space="preserve">- </w:t>
      </w:r>
      <w:r>
        <w:rPr>
          <w:sz w:val="24"/>
        </w:rPr>
        <w:t>Jakarta Timur 13910</w:t>
      </w:r>
    </w:p>
    <w:p>
      <w:pPr>
        <w:pStyle w:val="style0"/>
        <w:tabs>
          <w:tab w:val="left" w:leader="none" w:pos="2694"/>
          <w:tab w:val="left" w:leader="none" w:pos="2835"/>
        </w:tabs>
        <w:spacing w:after="0" w:lineRule="auto" w:line="240"/>
        <w:jc w:val="both"/>
        <w:rPr>
          <w:sz w:val="24"/>
        </w:rPr>
      </w:pPr>
      <w:r>
        <w:rPr>
          <w:sz w:val="24"/>
        </w:rPr>
        <w:t xml:space="preserve">HP </w:t>
      </w:r>
      <w:r>
        <w:rPr>
          <w:sz w:val="24"/>
          <w:lang w:val="id-ID"/>
        </w:rPr>
        <w:tab/>
      </w:r>
      <w:r>
        <w:rPr>
          <w:sz w:val="24"/>
        </w:rPr>
        <w:t xml:space="preserve">: </w:t>
      </w:r>
      <w:r>
        <w:rPr>
          <w:sz w:val="24"/>
          <w:lang w:val="id-ID"/>
        </w:rPr>
        <w:tab/>
      </w:r>
      <w:r>
        <w:rPr>
          <w:sz w:val="24"/>
        </w:rPr>
        <w:t>0838 932 77 071</w:t>
      </w:r>
    </w:p>
    <w:p>
      <w:pPr>
        <w:pStyle w:val="style0"/>
        <w:spacing w:after="0" w:lineRule="auto" w:line="240"/>
        <w:jc w:val="both"/>
        <w:rPr>
          <w:sz w:val="24"/>
        </w:rPr>
      </w:pPr>
    </w:p>
    <w:p>
      <w:pPr>
        <w:pStyle w:val="style0"/>
        <w:spacing w:after="0" w:lineRule="auto" w:line="240"/>
        <w:jc w:val="both"/>
        <w:rPr>
          <w:sz w:val="24"/>
        </w:rPr>
      </w:pPr>
      <w:r>
        <w:rPr>
          <w:sz w:val="24"/>
        </w:rPr>
        <w:t>Pendidikan</w:t>
      </w:r>
    </w:p>
    <w:p>
      <w:pPr>
        <w:pStyle w:val="style179"/>
        <w:numPr>
          <w:ilvl w:val="0"/>
          <w:numId w:val="1"/>
        </w:numPr>
        <w:spacing w:after="0" w:lineRule="auto" w:line="240"/>
        <w:ind w:left="360"/>
        <w:jc w:val="both"/>
        <w:rPr>
          <w:sz w:val="24"/>
        </w:rPr>
      </w:pPr>
      <w:r>
        <w:rPr>
          <w:sz w:val="24"/>
        </w:rPr>
        <w:t>SDN 04 pagi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Pada Tahun </w:t>
      </w:r>
      <w:r>
        <w:rPr>
          <w:sz w:val="24"/>
        </w:rPr>
        <w:tab/>
      </w:r>
      <w:r>
        <w:rPr>
          <w:sz w:val="24"/>
        </w:rPr>
        <w:t>1998-2004</w:t>
      </w:r>
    </w:p>
    <w:p>
      <w:pPr>
        <w:pStyle w:val="style179"/>
        <w:numPr>
          <w:ilvl w:val="0"/>
          <w:numId w:val="1"/>
        </w:numPr>
        <w:spacing w:after="0" w:lineRule="auto" w:line="240"/>
        <w:ind w:left="360"/>
        <w:jc w:val="both"/>
        <w:rPr>
          <w:sz w:val="24"/>
        </w:rPr>
      </w:pPr>
      <w:r>
        <w:rPr>
          <w:sz w:val="24"/>
        </w:rPr>
        <w:t>SMP N 262 Jakarta</w:t>
      </w:r>
      <w:r>
        <w:rPr>
          <w:sz w:val="24"/>
        </w:rPr>
        <w:tab/>
      </w:r>
      <w:r>
        <w:rPr>
          <w:sz w:val="24"/>
        </w:rPr>
        <w:t>Pada Tahun</w:t>
      </w:r>
      <w:r>
        <w:rPr>
          <w:sz w:val="24"/>
        </w:rPr>
        <w:tab/>
      </w:r>
      <w:r>
        <w:rPr>
          <w:sz w:val="24"/>
        </w:rPr>
        <w:t xml:space="preserve"> 2004 - 2007</w:t>
      </w:r>
    </w:p>
    <w:p>
      <w:pPr>
        <w:pStyle w:val="style179"/>
        <w:numPr>
          <w:ilvl w:val="0"/>
          <w:numId w:val="1"/>
        </w:numPr>
        <w:spacing w:after="0" w:lineRule="auto" w:line="240"/>
        <w:ind w:left="360"/>
        <w:jc w:val="both"/>
        <w:rPr>
          <w:sz w:val="24"/>
        </w:rPr>
      </w:pPr>
      <w:r>
        <w:rPr>
          <w:sz w:val="24"/>
        </w:rPr>
        <w:t xml:space="preserve">SMK PGRI 11 Jakarta </w:t>
      </w:r>
      <w:r>
        <w:rPr>
          <w:sz w:val="24"/>
        </w:rPr>
        <w:tab/>
      </w:r>
      <w:r>
        <w:rPr>
          <w:sz w:val="24"/>
        </w:rPr>
        <w:t xml:space="preserve">Pada Tahun </w:t>
      </w:r>
      <w:r>
        <w:rPr>
          <w:sz w:val="24"/>
        </w:rPr>
        <w:tab/>
      </w:r>
      <w:r>
        <w:rPr>
          <w:sz w:val="24"/>
        </w:rPr>
        <w:t>2007 – 2010</w:t>
      </w:r>
    </w:p>
    <w:p>
      <w:pPr>
        <w:pStyle w:val="style0"/>
        <w:spacing w:after="0" w:lineRule="auto" w:line="240"/>
        <w:jc w:val="both"/>
        <w:rPr>
          <w:sz w:val="24"/>
        </w:rPr>
      </w:pPr>
    </w:p>
    <w:p>
      <w:pPr>
        <w:pStyle w:val="style0"/>
        <w:spacing w:after="0" w:lineRule="auto" w:line="240"/>
        <w:jc w:val="both"/>
        <w:rPr>
          <w:sz w:val="24"/>
        </w:rPr>
      </w:pPr>
      <w:r>
        <w:rPr>
          <w:sz w:val="24"/>
        </w:rPr>
        <w:t xml:space="preserve">Pengalaman </w:t>
      </w:r>
      <w:r>
        <w:rPr>
          <w:sz w:val="24"/>
        </w:rPr>
        <w:t>Kerja</w:t>
      </w:r>
    </w:p>
    <w:p>
      <w:pPr>
        <w:pStyle w:val="style179"/>
        <w:numPr>
          <w:ilvl w:val="0"/>
          <w:numId w:val="2"/>
        </w:numPr>
        <w:spacing w:after="0" w:lineRule="auto" w:line="240"/>
        <w:ind w:left="360"/>
        <w:jc w:val="both"/>
        <w:rPr>
          <w:sz w:val="24"/>
        </w:rPr>
      </w:pPr>
      <w:r>
        <w:rPr>
          <w:sz w:val="24"/>
        </w:rPr>
        <w:t>PT.Sri Tokai Indonesia sebagai Operator Produksi sejak 17 Januari 2011 sampai dengan 9 Desember 2011</w:t>
      </w:r>
    </w:p>
    <w:p>
      <w:pPr>
        <w:pStyle w:val="style179"/>
        <w:numPr>
          <w:ilvl w:val="0"/>
          <w:numId w:val="2"/>
        </w:numPr>
        <w:spacing w:after="0" w:lineRule="auto" w:line="240"/>
        <w:ind w:left="360"/>
        <w:jc w:val="both"/>
        <w:rPr>
          <w:sz w:val="24"/>
        </w:rPr>
      </w:pPr>
      <w:r>
        <w:rPr>
          <w:sz w:val="24"/>
        </w:rPr>
        <w:t>PT.Arnotts Indonesia sebagai Packer sejak 5 Oktober 2012 sampai dengan 28 Desember 2012</w:t>
      </w:r>
    </w:p>
    <w:p>
      <w:pPr>
        <w:pStyle w:val="style179"/>
        <w:numPr>
          <w:ilvl w:val="0"/>
          <w:numId w:val="2"/>
        </w:numPr>
        <w:spacing w:after="0" w:lineRule="auto" w:line="240"/>
        <w:ind w:left="360"/>
        <w:jc w:val="both"/>
        <w:rPr>
          <w:sz w:val="24"/>
        </w:rPr>
      </w:pPr>
      <w:r>
        <w:rPr>
          <w:sz w:val="24"/>
        </w:rPr>
        <w:t>PT.Prakarsa Alam Segar sebagai Helper sejak 24 Mei 20013 sampai dengan 23 Agustus 2013</w:t>
      </w:r>
    </w:p>
    <w:p>
      <w:pPr>
        <w:pStyle w:val="style179"/>
        <w:numPr>
          <w:ilvl w:val="0"/>
          <w:numId w:val="2"/>
        </w:numPr>
        <w:spacing w:after="0" w:lineRule="auto" w:line="240"/>
        <w:ind w:left="360"/>
        <w:jc w:val="both"/>
        <w:rPr>
          <w:sz w:val="24"/>
        </w:rPr>
      </w:pPr>
      <w:r>
        <w:rPr>
          <w:sz w:val="24"/>
        </w:rPr>
        <w:t xml:space="preserve">PT.Kalbe Farma Tbk </w:t>
      </w:r>
      <w:r>
        <w:rPr>
          <w:sz w:val="24"/>
        </w:rPr>
        <w:t>sebagai Helper sejak 25 November 2013 sampai dengan 24 Mei 2014</w:t>
      </w:r>
    </w:p>
    <w:p>
      <w:pPr>
        <w:pStyle w:val="style179"/>
        <w:numPr>
          <w:ilvl w:val="0"/>
          <w:numId w:val="2"/>
        </w:numPr>
        <w:spacing w:after="0" w:lineRule="auto" w:line="240"/>
        <w:ind w:left="360"/>
        <w:jc w:val="both"/>
        <w:rPr>
          <w:sz w:val="24"/>
        </w:rPr>
      </w:pPr>
      <w:r>
        <w:rPr>
          <w:sz w:val="24"/>
        </w:rPr>
        <w:t>PT.Tirta Alam Segar sebagai Operator Produksi sejak 28 Juni 2014 sampai dengan 27 Agustus 2016</w:t>
      </w:r>
    </w:p>
    <w:p>
      <w:pPr>
        <w:pStyle w:val="style179"/>
        <w:numPr>
          <w:ilvl w:val="0"/>
          <w:numId w:val="2"/>
        </w:numPr>
        <w:spacing w:after="0" w:lineRule="auto" w:line="240"/>
        <w:ind w:left="360"/>
        <w:jc w:val="both"/>
        <w:rPr>
          <w:sz w:val="24"/>
        </w:rPr>
      </w:pPr>
      <w:r>
        <w:rPr>
          <w:sz w:val="24"/>
        </w:rPr>
        <w:t xml:space="preserve">PT.Andhana Kirana Yasa sebagai Installer sejak </w:t>
      </w:r>
      <w:r>
        <w:rPr>
          <w:sz w:val="24"/>
          <w:lang w:val="en-US"/>
        </w:rPr>
        <w:t>12</w:t>
      </w:r>
      <w:r>
        <w:rPr>
          <w:sz w:val="24"/>
        </w:rPr>
        <w:t xml:space="preserve"> September 2017 sampai dengan 11 September 2019</w:t>
      </w:r>
    </w:p>
    <w:p>
      <w:pPr>
        <w:pStyle w:val="style179"/>
        <w:numPr>
          <w:ilvl w:val="0"/>
          <w:numId w:val="2"/>
        </w:numPr>
        <w:spacing w:after="0" w:lineRule="auto" w:line="240"/>
        <w:ind w:left="360"/>
        <w:jc w:val="both"/>
        <w:rPr>
          <w:sz w:val="24"/>
        </w:rPr>
      </w:pPr>
      <w:r>
        <w:rPr>
          <w:sz w:val="24"/>
          <w:lang w:val="en-US"/>
        </w:rPr>
        <w:t>PT. INTERNUSA ABADI JAYA sebagai Sorter Inbound di Gudang Shopee mulai 18 Maret 2020 sampai dengan 11 Juni 2020</w:t>
      </w:r>
    </w:p>
    <w:p>
      <w:pPr>
        <w:pStyle w:val="style0"/>
        <w:spacing w:after="0" w:lineRule="auto" w:line="240"/>
        <w:jc w:val="both"/>
        <w:rPr>
          <w:sz w:val="24"/>
        </w:rPr>
      </w:pPr>
    </w:p>
    <w:p>
      <w:pPr>
        <w:pStyle w:val="style0"/>
        <w:spacing w:after="0" w:lineRule="auto" w:line="240"/>
        <w:jc w:val="both"/>
        <w:rPr>
          <w:sz w:val="24"/>
        </w:rPr>
      </w:pPr>
    </w:p>
    <w:p>
      <w:pPr>
        <w:pStyle w:val="style0"/>
        <w:spacing w:after="0" w:lineRule="auto" w:line="240"/>
        <w:jc w:val="both"/>
        <w:rPr>
          <w:sz w:val="24"/>
        </w:rPr>
      </w:pPr>
      <w:r>
        <w:rPr>
          <w:sz w:val="24"/>
        </w:rPr>
        <w:t>Ketrampilan</w:t>
      </w:r>
    </w:p>
    <w:p>
      <w:pPr>
        <w:pStyle w:val="style179"/>
        <w:numPr>
          <w:ilvl w:val="0"/>
          <w:numId w:val="3"/>
        </w:numPr>
        <w:spacing w:after="0" w:lineRule="auto" w:line="240"/>
        <w:ind w:left="360"/>
        <w:jc w:val="both"/>
        <w:rPr>
          <w:sz w:val="24"/>
        </w:rPr>
      </w:pPr>
      <w:r>
        <w:rPr>
          <w:sz w:val="24"/>
        </w:rPr>
        <w:t>Komputer (Ms. Word, Ms. Excel, Internet)</w:t>
      </w:r>
    </w:p>
    <w:p>
      <w:pPr>
        <w:pStyle w:val="style0"/>
        <w:spacing w:after="0" w:lineRule="auto" w:line="240"/>
        <w:jc w:val="both"/>
        <w:rPr>
          <w:sz w:val="24"/>
        </w:rPr>
      </w:pPr>
    </w:p>
    <w:p>
      <w:pPr>
        <w:pStyle w:val="style0"/>
        <w:spacing w:after="0" w:lineRule="auto" w:line="240"/>
        <w:jc w:val="both"/>
        <w:rPr>
          <w:sz w:val="24"/>
          <w:lang w:val="id-ID"/>
        </w:rPr>
      </w:pPr>
    </w:p>
    <w:p>
      <w:pPr>
        <w:pStyle w:val="style0"/>
        <w:spacing w:after="0" w:lineRule="auto" w:line="240"/>
        <w:jc w:val="both"/>
        <w:rPr>
          <w:sz w:val="24"/>
        </w:rPr>
      </w:pPr>
      <w:r>
        <w:rPr>
          <w:sz w:val="24"/>
        </w:rPr>
        <w:t>Demikian Daftar Riwayat Hidup ini saya buat dengan sebenar-benarnya.</w:t>
      </w:r>
    </w:p>
    <w:p>
      <w:pPr>
        <w:pStyle w:val="style0"/>
        <w:spacing w:after="0" w:lineRule="auto" w:line="240"/>
        <w:jc w:val="both"/>
        <w:rPr>
          <w:sz w:val="24"/>
          <w:lang w:val="id-ID"/>
        </w:rPr>
      </w:pPr>
    </w:p>
    <w:p>
      <w:pPr>
        <w:pStyle w:val="style0"/>
        <w:spacing w:after="0" w:lineRule="auto" w:line="240"/>
        <w:jc w:val="both"/>
        <w:rPr>
          <w:sz w:val="24"/>
          <w:lang w:val="en-US"/>
        </w:rPr>
      </w:pPr>
      <w:r>
        <w:rPr>
          <w:sz w:val="24"/>
          <w:lang w:val="en-US"/>
        </w:rPr>
        <w:t>Hormat Saya                                                                             Jakarta, 19 Mei 2021</w:t>
      </w:r>
    </w:p>
    <w:p>
      <w:pPr>
        <w:pStyle w:val="style0"/>
        <w:spacing w:after="0" w:lineRule="auto" w:line="240"/>
        <w:jc w:val="both"/>
        <w:rPr>
          <w:sz w:val="24"/>
          <w:lang w:val="id-ID"/>
        </w:rPr>
      </w:pPr>
    </w:p>
    <w:p>
      <w:pPr>
        <w:pStyle w:val="style0"/>
        <w:spacing w:after="0" w:lineRule="auto" w:line="240"/>
        <w:jc w:val="both"/>
        <w:rPr>
          <w:sz w:val="24"/>
          <w:highlight w:val="yellow"/>
        </w:rPr>
      </w:pPr>
      <w:r>
        <w:rPr>
          <w:sz w:val="24"/>
          <w:lang w:val="en-US"/>
        </w:rPr>
        <w:t>Wahyu Eka Putra</w:t>
      </w:r>
    </w:p>
    <w:sectPr>
      <w:pgSz w:w="11907" w:h="16840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ekton Pro">
    <w:altName w:val="Arial"/>
    <w:panose1 w:val="00000000000000000000"/>
    <w:charset w:val="00"/>
    <w:family w:val="swiss"/>
    <w:pitch w:val="variable"/>
    <w:sig w:usb0="00000001" w:usb1="00000001" w:usb2="00000000" w:usb3="00000000" w:csb0="00000093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C5C372A"/>
    <w:lvl w:ilvl="0" w:tplc="8BD04898">
      <w:start w:val="1"/>
      <w:numFmt w:val="bullet"/>
      <w:lvlText w:val="-"/>
      <w:lvlJc w:val="left"/>
      <w:pPr>
        <w:ind w:left="720" w:hanging="360"/>
      </w:pPr>
      <w:rPr>
        <w:rFonts w:ascii="Tekton Pro" w:hAnsi="Tekton Pro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D2E89E2"/>
    <w:lvl w:ilvl="0" w:tplc="8BD04898">
      <w:start w:val="1"/>
      <w:numFmt w:val="bullet"/>
      <w:lvlText w:val="-"/>
      <w:lvlJc w:val="left"/>
      <w:pPr>
        <w:ind w:left="720" w:hanging="360"/>
      </w:pPr>
      <w:rPr>
        <w:rFonts w:ascii="Tekton Pro" w:hAnsi="Tekton Pro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AA440F0"/>
    <w:lvl w:ilvl="0" w:tplc="8BD04898">
      <w:start w:val="1"/>
      <w:numFmt w:val="bullet"/>
      <w:lvlText w:val="-"/>
      <w:lvlJc w:val="left"/>
      <w:pPr>
        <w:ind w:left="720" w:hanging="360"/>
      </w:pPr>
      <w:rPr>
        <w:rFonts w:ascii="Tekton Pro" w:hAnsi="Tekton Pro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Judul KAR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220</Words>
  <Pages>1</Pages>
  <Characters>1149</Characters>
  <Application>WPS Office</Application>
  <DocSecurity>0</DocSecurity>
  <Paragraphs>38</Paragraphs>
  <ScaleCrop>false</ScaleCrop>
  <LinksUpToDate>false</LinksUpToDate>
  <CharactersWithSpaces>1440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2020-12-22T13:46:45Z</dcterms:created>
  <dc:creator>waektra</dc:creator>
  <lastModifiedBy>Redmi 8</lastModifiedBy>
  <lastPrinted>2017-03-22T15:29:00Z</lastPrinted>
  <dcterms:modified xsi:type="dcterms:W3CDTF">2021-05-19T13:39:30Z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