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13037" w14:textId="034F1B39" w:rsidR="005E15F7" w:rsidRPr="003808C5" w:rsidRDefault="003808C5" w:rsidP="003808C5">
      <w:pPr>
        <w:jc w:val="center"/>
        <w:rPr>
          <w:rFonts w:ascii="Times New Roman" w:hAnsi="Times New Roman" w:cs="Times New Roman"/>
          <w:b/>
          <w:bCs/>
          <w:sz w:val="48"/>
          <w:szCs w:val="48"/>
        </w:rPr>
      </w:pPr>
      <w:r w:rsidRPr="003808C5">
        <w:rPr>
          <w:rFonts w:ascii="Times New Roman" w:hAnsi="Times New Roman" w:cs="Times New Roman"/>
          <w:b/>
          <w:bCs/>
          <w:sz w:val="48"/>
          <w:szCs w:val="48"/>
        </w:rPr>
        <w:t>HEALTHCONNECT CLINIC</w:t>
      </w:r>
    </w:p>
    <w:p w14:paraId="0CD4010C" w14:textId="08596A60" w:rsidR="003808C5" w:rsidRPr="003808C5" w:rsidRDefault="003808C5" w:rsidP="003808C5">
      <w:pPr>
        <w:jc w:val="center"/>
        <w:rPr>
          <w:rFonts w:ascii="Times New Roman" w:hAnsi="Times New Roman" w:cs="Times New Roman"/>
          <w:b/>
          <w:bCs/>
          <w:sz w:val="40"/>
          <w:szCs w:val="40"/>
        </w:rPr>
      </w:pPr>
      <w:r w:rsidRPr="003808C5">
        <w:rPr>
          <w:rFonts w:ascii="Times New Roman" w:hAnsi="Times New Roman" w:cs="Times New Roman"/>
          <w:b/>
          <w:bCs/>
          <w:sz w:val="40"/>
          <w:szCs w:val="40"/>
        </w:rPr>
        <w:t>Week 4-Initial Data Analysis Document</w:t>
      </w:r>
    </w:p>
    <w:p w14:paraId="69529CFE" w14:textId="27D9847C" w:rsidR="003808C5" w:rsidRPr="003808C5" w:rsidRDefault="003808C5" w:rsidP="003808C5">
      <w:pPr>
        <w:jc w:val="center"/>
        <w:rPr>
          <w:rFonts w:ascii="Times New Roman" w:hAnsi="Times New Roman" w:cs="Times New Roman"/>
          <w:sz w:val="24"/>
          <w:szCs w:val="24"/>
        </w:rPr>
      </w:pPr>
      <w:r w:rsidRPr="003808C5">
        <w:rPr>
          <w:rFonts w:ascii="Times New Roman" w:hAnsi="Times New Roman" w:cs="Times New Roman"/>
          <w:sz w:val="24"/>
          <w:szCs w:val="24"/>
        </w:rPr>
        <w:t>Data Analytics Track</w:t>
      </w:r>
    </w:p>
    <w:p w14:paraId="5EBC4AFB" w14:textId="78957963" w:rsidR="003808C5" w:rsidRPr="003808C5" w:rsidRDefault="003808C5" w:rsidP="003808C5">
      <w:pPr>
        <w:jc w:val="center"/>
        <w:rPr>
          <w:rFonts w:ascii="Times New Roman" w:hAnsi="Times New Roman" w:cs="Times New Roman"/>
          <w:sz w:val="24"/>
          <w:szCs w:val="24"/>
        </w:rPr>
      </w:pPr>
    </w:p>
    <w:p w14:paraId="195ED4FC" w14:textId="661D9180" w:rsidR="003808C5" w:rsidRPr="003808C5" w:rsidRDefault="003808C5" w:rsidP="003808C5">
      <w:pPr>
        <w:jc w:val="center"/>
        <w:rPr>
          <w:rFonts w:ascii="Times New Roman" w:hAnsi="Times New Roman" w:cs="Times New Roman"/>
          <w:sz w:val="24"/>
          <w:szCs w:val="24"/>
        </w:rPr>
      </w:pPr>
    </w:p>
    <w:p w14:paraId="1763C00E" w14:textId="68CBA9C8" w:rsidR="003808C5" w:rsidRPr="003808C5" w:rsidRDefault="003808C5" w:rsidP="003808C5">
      <w:pPr>
        <w:jc w:val="center"/>
        <w:rPr>
          <w:rFonts w:ascii="Times New Roman" w:hAnsi="Times New Roman" w:cs="Times New Roman"/>
          <w:sz w:val="24"/>
          <w:szCs w:val="24"/>
        </w:rPr>
      </w:pPr>
    </w:p>
    <w:p w14:paraId="683D4F8C" w14:textId="76F80CC2" w:rsidR="003808C5" w:rsidRPr="003808C5" w:rsidRDefault="003808C5" w:rsidP="003808C5">
      <w:pPr>
        <w:jc w:val="center"/>
        <w:rPr>
          <w:rFonts w:ascii="Times New Roman" w:hAnsi="Times New Roman" w:cs="Times New Roman"/>
          <w:sz w:val="24"/>
          <w:szCs w:val="24"/>
        </w:rPr>
      </w:pPr>
      <w:r w:rsidRPr="003808C5">
        <w:rPr>
          <w:rFonts w:ascii="Times New Roman" w:hAnsi="Times New Roman" w:cs="Times New Roman"/>
          <w:sz w:val="24"/>
          <w:szCs w:val="24"/>
        </w:rPr>
        <w:t>Project Focus</w:t>
      </w:r>
    </w:p>
    <w:p w14:paraId="250E7799" w14:textId="69488C48" w:rsidR="003808C5" w:rsidRPr="003808C5" w:rsidRDefault="003808C5" w:rsidP="003808C5">
      <w:pPr>
        <w:jc w:val="center"/>
        <w:rPr>
          <w:rFonts w:ascii="Times New Roman" w:hAnsi="Times New Roman" w:cs="Times New Roman"/>
          <w:sz w:val="24"/>
          <w:szCs w:val="24"/>
        </w:rPr>
      </w:pPr>
      <w:r w:rsidRPr="003808C5">
        <w:rPr>
          <w:rFonts w:ascii="Times New Roman" w:hAnsi="Times New Roman" w:cs="Times New Roman"/>
          <w:sz w:val="24"/>
          <w:szCs w:val="24"/>
        </w:rPr>
        <w:t>Understanding Appointment Attendance and No-Show Patterns</w:t>
      </w:r>
    </w:p>
    <w:p w14:paraId="1F3A9C65" w14:textId="268E9A4C" w:rsidR="003808C5" w:rsidRPr="003808C5" w:rsidRDefault="003808C5" w:rsidP="003808C5">
      <w:pPr>
        <w:jc w:val="center"/>
        <w:rPr>
          <w:rFonts w:ascii="Times New Roman" w:hAnsi="Times New Roman" w:cs="Times New Roman"/>
          <w:sz w:val="24"/>
          <w:szCs w:val="24"/>
        </w:rPr>
      </w:pPr>
    </w:p>
    <w:p w14:paraId="47C213A6" w14:textId="7B78B06D" w:rsidR="003808C5" w:rsidRPr="003808C5" w:rsidRDefault="003808C5" w:rsidP="003808C5">
      <w:pPr>
        <w:jc w:val="center"/>
        <w:rPr>
          <w:rFonts w:ascii="Times New Roman" w:hAnsi="Times New Roman" w:cs="Times New Roman"/>
          <w:sz w:val="24"/>
          <w:szCs w:val="24"/>
        </w:rPr>
      </w:pPr>
    </w:p>
    <w:p w14:paraId="60153FBB" w14:textId="2A3AC5C5" w:rsidR="003808C5" w:rsidRPr="003808C5" w:rsidRDefault="003808C5" w:rsidP="003808C5">
      <w:pPr>
        <w:jc w:val="center"/>
        <w:rPr>
          <w:rFonts w:ascii="Times New Roman" w:hAnsi="Times New Roman" w:cs="Times New Roman"/>
          <w:sz w:val="24"/>
          <w:szCs w:val="24"/>
        </w:rPr>
      </w:pPr>
    </w:p>
    <w:p w14:paraId="2BC1F26E" w14:textId="4F50A878" w:rsidR="003808C5" w:rsidRPr="003808C5" w:rsidRDefault="003808C5" w:rsidP="003808C5">
      <w:pPr>
        <w:jc w:val="center"/>
        <w:rPr>
          <w:rFonts w:ascii="Times New Roman" w:hAnsi="Times New Roman" w:cs="Times New Roman"/>
          <w:sz w:val="24"/>
          <w:szCs w:val="24"/>
        </w:rPr>
      </w:pPr>
      <w:r w:rsidRPr="003808C5">
        <w:rPr>
          <w:rFonts w:ascii="Times New Roman" w:hAnsi="Times New Roman" w:cs="Times New Roman"/>
          <w:sz w:val="24"/>
          <w:szCs w:val="24"/>
        </w:rPr>
        <w:t>Prepared for Analystlab Internship</w:t>
      </w:r>
    </w:p>
    <w:p w14:paraId="645BD3FD" w14:textId="31E08D4B" w:rsidR="003808C5" w:rsidRPr="003808C5" w:rsidRDefault="003808C5">
      <w:pPr>
        <w:rPr>
          <w:rFonts w:ascii="Times New Roman" w:hAnsi="Times New Roman" w:cs="Times New Roman"/>
          <w:sz w:val="24"/>
          <w:szCs w:val="24"/>
        </w:rPr>
      </w:pPr>
      <w:r w:rsidRPr="003808C5">
        <w:rPr>
          <w:rFonts w:ascii="Times New Roman" w:hAnsi="Times New Roman" w:cs="Times New Roman"/>
          <w:sz w:val="24"/>
          <w:szCs w:val="24"/>
        </w:rPr>
        <w:br w:type="page"/>
      </w:r>
    </w:p>
    <w:p w14:paraId="1199E4C3" w14:textId="77777777" w:rsidR="003808C5" w:rsidRPr="002F547F" w:rsidRDefault="003808C5" w:rsidP="002F547F">
      <w:pPr>
        <w:jc w:val="both"/>
        <w:rPr>
          <w:rFonts w:ascii="Times New Roman" w:hAnsi="Times New Roman" w:cs="Times New Roman"/>
          <w:b/>
          <w:bCs/>
          <w:color w:val="1F3864" w:themeColor="accent1" w:themeShade="80"/>
          <w:sz w:val="28"/>
          <w:szCs w:val="28"/>
        </w:rPr>
      </w:pPr>
      <w:r w:rsidRPr="002F547F">
        <w:rPr>
          <w:rFonts w:ascii="Times New Roman" w:hAnsi="Times New Roman" w:cs="Times New Roman"/>
          <w:b/>
          <w:bCs/>
          <w:color w:val="1F3864" w:themeColor="accent1" w:themeShade="80"/>
          <w:sz w:val="28"/>
          <w:szCs w:val="28"/>
        </w:rPr>
        <w:lastRenderedPageBreak/>
        <w:t>Project and Problem Understanding</w:t>
      </w:r>
    </w:p>
    <w:p w14:paraId="2CAA9B1E" w14:textId="57E9BB5F" w:rsidR="003808C5" w:rsidRPr="002F547F" w:rsidRDefault="003808C5" w:rsidP="00C02ECB">
      <w:pPr>
        <w:jc w:val="both"/>
        <w:rPr>
          <w:rFonts w:ascii="Times New Roman" w:hAnsi="Times New Roman" w:cs="Times New Roman"/>
          <w:b/>
          <w:bCs/>
          <w:color w:val="1F3864" w:themeColor="accent1" w:themeShade="80"/>
          <w:sz w:val="24"/>
          <w:szCs w:val="24"/>
        </w:rPr>
      </w:pPr>
      <w:r w:rsidRPr="002F547F">
        <w:rPr>
          <w:rFonts w:ascii="Times New Roman" w:hAnsi="Times New Roman" w:cs="Times New Roman"/>
          <w:b/>
          <w:bCs/>
          <w:color w:val="1F3864" w:themeColor="accent1" w:themeShade="80"/>
          <w:sz w:val="24"/>
          <w:szCs w:val="24"/>
        </w:rPr>
        <w:t>Business Scenario</w:t>
      </w:r>
    </w:p>
    <w:p w14:paraId="1A017A52" w14:textId="77777777" w:rsidR="003808C5" w:rsidRPr="002F547F" w:rsidRDefault="003808C5" w:rsidP="00C02ECB">
      <w:pPr>
        <w:spacing w:after="80"/>
        <w:jc w:val="both"/>
        <w:rPr>
          <w:rFonts w:ascii="Times New Roman" w:hAnsi="Times New Roman" w:cs="Times New Roman"/>
          <w:sz w:val="24"/>
          <w:szCs w:val="24"/>
        </w:rPr>
      </w:pPr>
      <w:r w:rsidRPr="002F547F">
        <w:rPr>
          <w:rFonts w:ascii="Times New Roman" w:hAnsi="Times New Roman" w:cs="Times New Roman"/>
          <w:sz w:val="24"/>
          <w:szCs w:val="24"/>
        </w:rPr>
        <w:t>HealthConnect Clinic is an appointment-based healthcare provider experiencing challenges with missed appointments, difficulty understanding the factors associated with appointment no-shows, inefficient utilisation of appointment slots, and the need to improve patient engagement and administrative support.</w:t>
      </w:r>
    </w:p>
    <w:p w14:paraId="45BE69DD" w14:textId="77777777" w:rsidR="003808C5" w:rsidRPr="002F547F" w:rsidRDefault="003808C5" w:rsidP="00C02ECB">
      <w:pPr>
        <w:spacing w:after="80"/>
        <w:jc w:val="both"/>
        <w:rPr>
          <w:rFonts w:ascii="Times New Roman" w:hAnsi="Times New Roman" w:cs="Times New Roman"/>
          <w:sz w:val="24"/>
          <w:szCs w:val="24"/>
        </w:rPr>
      </w:pPr>
      <w:r w:rsidRPr="002F547F">
        <w:rPr>
          <w:rFonts w:ascii="Times New Roman" w:hAnsi="Times New Roman" w:cs="Times New Roman"/>
          <w:sz w:val="24"/>
          <w:szCs w:val="24"/>
        </w:rPr>
        <w:t>The central project question is:</w:t>
      </w:r>
    </w:p>
    <w:p w14:paraId="34F02777" w14:textId="43D3D399" w:rsidR="003808C5" w:rsidRPr="002F547F" w:rsidRDefault="003808C5" w:rsidP="00C02ECB">
      <w:pPr>
        <w:spacing w:after="80"/>
        <w:jc w:val="both"/>
        <w:rPr>
          <w:rFonts w:ascii="Times New Roman" w:hAnsi="Times New Roman" w:cs="Times New Roman"/>
          <w:sz w:val="24"/>
          <w:szCs w:val="24"/>
        </w:rPr>
      </w:pPr>
      <w:r w:rsidRPr="002F547F">
        <w:rPr>
          <w:rFonts w:ascii="Times New Roman" w:hAnsi="Times New Roman" w:cs="Times New Roman"/>
          <w:sz w:val="24"/>
          <w:szCs w:val="24"/>
        </w:rPr>
        <w:t>How can HealthConnect Clinic use data and AI to reduce missed appointments and improve the patient support experience?</w:t>
      </w:r>
    </w:p>
    <w:p w14:paraId="30695C5D" w14:textId="55093613" w:rsidR="003808C5" w:rsidRPr="002F547F" w:rsidRDefault="003808C5" w:rsidP="00C02ECB">
      <w:pPr>
        <w:spacing w:after="80"/>
        <w:jc w:val="both"/>
        <w:rPr>
          <w:rFonts w:ascii="Times New Roman" w:hAnsi="Times New Roman" w:cs="Times New Roman"/>
          <w:sz w:val="24"/>
          <w:szCs w:val="24"/>
        </w:rPr>
      </w:pPr>
    </w:p>
    <w:p w14:paraId="5D6C4C05" w14:textId="23EF52EE" w:rsidR="003808C5" w:rsidRPr="002F547F" w:rsidRDefault="003808C5" w:rsidP="00C02ECB">
      <w:pPr>
        <w:spacing w:after="80"/>
        <w:jc w:val="both"/>
        <w:rPr>
          <w:rFonts w:ascii="Times New Roman" w:hAnsi="Times New Roman" w:cs="Times New Roman"/>
          <w:b/>
          <w:bCs/>
          <w:color w:val="1F3864" w:themeColor="accent1" w:themeShade="80"/>
          <w:sz w:val="24"/>
          <w:szCs w:val="24"/>
        </w:rPr>
      </w:pPr>
      <w:r w:rsidRPr="002F547F">
        <w:rPr>
          <w:rFonts w:ascii="Times New Roman" w:hAnsi="Times New Roman" w:cs="Times New Roman"/>
          <w:b/>
          <w:bCs/>
          <w:color w:val="1F3864" w:themeColor="accent1" w:themeShade="80"/>
          <w:sz w:val="24"/>
          <w:szCs w:val="24"/>
        </w:rPr>
        <w:t>Problem to be Addressed</w:t>
      </w:r>
    </w:p>
    <w:p w14:paraId="16317B8B" w14:textId="77777777" w:rsidR="00C02ECB" w:rsidRPr="002F547F" w:rsidRDefault="00C02ECB" w:rsidP="00C02ECB">
      <w:pPr>
        <w:spacing w:after="80"/>
        <w:jc w:val="both"/>
        <w:rPr>
          <w:rFonts w:ascii="Times New Roman" w:hAnsi="Times New Roman" w:cs="Times New Roman"/>
          <w:sz w:val="24"/>
          <w:szCs w:val="24"/>
        </w:rPr>
      </w:pPr>
      <w:r w:rsidRPr="002F547F">
        <w:rPr>
          <w:rFonts w:ascii="Times New Roman" w:hAnsi="Times New Roman" w:cs="Times New Roman"/>
          <w:sz w:val="24"/>
          <w:szCs w:val="24"/>
        </w:rPr>
        <w:t>As a Data Analyst, my specific focus will be on understanding appointment attendance and no-show patterns. The analysis will identify factors that may be associated with patients attending, cancelling, or missing their appointments.</w:t>
      </w:r>
    </w:p>
    <w:p w14:paraId="23A330D5" w14:textId="12A003E7" w:rsidR="00C02ECB" w:rsidRPr="002F547F" w:rsidRDefault="00C02ECB" w:rsidP="00C02ECB">
      <w:pPr>
        <w:jc w:val="both"/>
        <w:rPr>
          <w:rFonts w:ascii="Times New Roman" w:hAnsi="Times New Roman" w:cs="Times New Roman"/>
          <w:sz w:val="24"/>
          <w:szCs w:val="24"/>
        </w:rPr>
      </w:pPr>
      <w:r w:rsidRPr="002F547F">
        <w:rPr>
          <w:rFonts w:ascii="Times New Roman" w:hAnsi="Times New Roman" w:cs="Times New Roman"/>
          <w:sz w:val="24"/>
          <w:szCs w:val="24"/>
        </w:rPr>
        <w:t>The findings can help HealthConnect understand where missed appointments are concentrated and provide evidence that can support future interventions to improve appointment attendance and clinic operations</w:t>
      </w:r>
      <w:r w:rsidRPr="002F547F">
        <w:rPr>
          <w:rFonts w:ascii="Times New Roman" w:hAnsi="Times New Roman" w:cs="Times New Roman"/>
          <w:sz w:val="24"/>
          <w:szCs w:val="24"/>
        </w:rPr>
        <w:t>.</w:t>
      </w:r>
    </w:p>
    <w:p w14:paraId="1FC271FD" w14:textId="77777777" w:rsidR="00C02ECB" w:rsidRPr="002F547F" w:rsidRDefault="00C02ECB" w:rsidP="00C02ECB">
      <w:pPr>
        <w:jc w:val="both"/>
        <w:rPr>
          <w:rFonts w:ascii="Times New Roman" w:hAnsi="Times New Roman" w:cs="Times New Roman"/>
          <w:sz w:val="24"/>
          <w:szCs w:val="24"/>
        </w:rPr>
      </w:pPr>
    </w:p>
    <w:p w14:paraId="61BABE75" w14:textId="295DF63A" w:rsidR="00C02ECB" w:rsidRPr="002F547F" w:rsidRDefault="00C02ECB" w:rsidP="00C02ECB">
      <w:pPr>
        <w:jc w:val="both"/>
        <w:rPr>
          <w:rFonts w:ascii="Times New Roman" w:hAnsi="Times New Roman" w:cs="Times New Roman"/>
          <w:b/>
          <w:bCs/>
          <w:color w:val="1F3864" w:themeColor="accent1" w:themeShade="80"/>
          <w:sz w:val="24"/>
          <w:szCs w:val="24"/>
        </w:rPr>
      </w:pPr>
      <w:r w:rsidRPr="002F547F">
        <w:rPr>
          <w:rFonts w:ascii="Times New Roman" w:hAnsi="Times New Roman" w:cs="Times New Roman"/>
          <w:b/>
          <w:bCs/>
          <w:color w:val="1F3864" w:themeColor="accent1" w:themeShade="80"/>
          <w:sz w:val="24"/>
          <w:szCs w:val="24"/>
        </w:rPr>
        <w:t>My Role in the HealthConnect Project</w:t>
      </w:r>
    </w:p>
    <w:p w14:paraId="7A685B6B" w14:textId="77777777" w:rsidR="00C02ECB" w:rsidRPr="002F547F" w:rsidRDefault="00C02ECB" w:rsidP="00C02ECB">
      <w:pPr>
        <w:spacing w:after="80"/>
        <w:jc w:val="both"/>
        <w:rPr>
          <w:rFonts w:ascii="Times New Roman" w:hAnsi="Times New Roman" w:cs="Times New Roman"/>
          <w:sz w:val="24"/>
          <w:szCs w:val="24"/>
        </w:rPr>
      </w:pPr>
      <w:r w:rsidRPr="002F547F">
        <w:rPr>
          <w:rFonts w:ascii="Times New Roman" w:hAnsi="Times New Roman" w:cs="Times New Roman"/>
          <w:sz w:val="24"/>
          <w:szCs w:val="24"/>
        </w:rPr>
        <w:t>My role is to:</w:t>
      </w:r>
    </w:p>
    <w:p w14:paraId="10880A5D" w14:textId="77777777" w:rsidR="00C02ECB" w:rsidRPr="002F547F" w:rsidRDefault="00C02ECB" w:rsidP="00F349CE">
      <w:pPr>
        <w:pStyle w:val="ListParagraph"/>
        <w:numPr>
          <w:ilvl w:val="0"/>
          <w:numId w:val="4"/>
        </w:numPr>
        <w:spacing w:after="80"/>
        <w:jc w:val="both"/>
        <w:rPr>
          <w:rFonts w:ascii="Times New Roman" w:hAnsi="Times New Roman" w:cs="Times New Roman"/>
          <w:sz w:val="24"/>
          <w:szCs w:val="24"/>
        </w:rPr>
      </w:pPr>
      <w:r w:rsidRPr="002F547F">
        <w:rPr>
          <w:rFonts w:ascii="Times New Roman" w:hAnsi="Times New Roman" w:cs="Times New Roman"/>
          <w:sz w:val="24"/>
          <w:szCs w:val="24"/>
        </w:rPr>
        <w:t>Examine and assess the quality of the appointment dataset.</w:t>
      </w:r>
    </w:p>
    <w:p w14:paraId="4E025A3E" w14:textId="77777777" w:rsidR="00C02ECB" w:rsidRPr="002F547F" w:rsidRDefault="00C02ECB" w:rsidP="00F349CE">
      <w:pPr>
        <w:pStyle w:val="ListParagraph"/>
        <w:numPr>
          <w:ilvl w:val="0"/>
          <w:numId w:val="4"/>
        </w:numPr>
        <w:spacing w:after="80"/>
        <w:jc w:val="both"/>
        <w:rPr>
          <w:rFonts w:ascii="Times New Roman" w:hAnsi="Times New Roman" w:cs="Times New Roman"/>
          <w:sz w:val="24"/>
          <w:szCs w:val="24"/>
        </w:rPr>
      </w:pPr>
      <w:r w:rsidRPr="002F547F">
        <w:rPr>
          <w:rFonts w:ascii="Times New Roman" w:hAnsi="Times New Roman" w:cs="Times New Roman"/>
          <w:sz w:val="24"/>
          <w:szCs w:val="24"/>
        </w:rPr>
        <w:t>Identify variables that may influence appointment attendance and no-shows.</w:t>
      </w:r>
    </w:p>
    <w:p w14:paraId="4B4CC8CD" w14:textId="77777777" w:rsidR="00C02ECB" w:rsidRPr="002F547F" w:rsidRDefault="00C02ECB" w:rsidP="00F349CE">
      <w:pPr>
        <w:pStyle w:val="ListParagraph"/>
        <w:numPr>
          <w:ilvl w:val="0"/>
          <w:numId w:val="4"/>
        </w:numPr>
        <w:spacing w:after="80"/>
        <w:jc w:val="both"/>
        <w:rPr>
          <w:rFonts w:ascii="Times New Roman" w:hAnsi="Times New Roman" w:cs="Times New Roman"/>
          <w:sz w:val="24"/>
          <w:szCs w:val="24"/>
        </w:rPr>
      </w:pPr>
      <w:r w:rsidRPr="002F547F">
        <w:rPr>
          <w:rFonts w:ascii="Times New Roman" w:hAnsi="Times New Roman" w:cs="Times New Roman"/>
          <w:sz w:val="24"/>
          <w:szCs w:val="24"/>
        </w:rPr>
        <w:t>Develop relevant business questions.</w:t>
      </w:r>
    </w:p>
    <w:p w14:paraId="5BC036DD" w14:textId="77777777" w:rsidR="00C02ECB" w:rsidRPr="002F547F" w:rsidRDefault="00C02ECB" w:rsidP="00F349CE">
      <w:pPr>
        <w:pStyle w:val="ListParagraph"/>
        <w:numPr>
          <w:ilvl w:val="0"/>
          <w:numId w:val="4"/>
        </w:numPr>
        <w:spacing w:after="80"/>
        <w:jc w:val="both"/>
        <w:rPr>
          <w:rFonts w:ascii="Times New Roman" w:hAnsi="Times New Roman" w:cs="Times New Roman"/>
          <w:sz w:val="24"/>
          <w:szCs w:val="24"/>
        </w:rPr>
      </w:pPr>
      <w:r w:rsidRPr="002F547F">
        <w:rPr>
          <w:rFonts w:ascii="Times New Roman" w:hAnsi="Times New Roman" w:cs="Times New Roman"/>
          <w:sz w:val="24"/>
          <w:szCs w:val="24"/>
        </w:rPr>
        <w:t>Define meaningful KPIs for monitoring appointment attendance.</w:t>
      </w:r>
    </w:p>
    <w:p w14:paraId="7805A6AE" w14:textId="77777777" w:rsidR="00C02ECB" w:rsidRPr="002F547F" w:rsidRDefault="00C02ECB" w:rsidP="00F349CE">
      <w:pPr>
        <w:pStyle w:val="ListParagraph"/>
        <w:numPr>
          <w:ilvl w:val="0"/>
          <w:numId w:val="4"/>
        </w:numPr>
        <w:spacing w:after="80"/>
        <w:jc w:val="both"/>
        <w:rPr>
          <w:rFonts w:ascii="Times New Roman" w:hAnsi="Times New Roman" w:cs="Times New Roman"/>
          <w:sz w:val="24"/>
          <w:szCs w:val="24"/>
        </w:rPr>
      </w:pPr>
      <w:r w:rsidRPr="002F547F">
        <w:rPr>
          <w:rFonts w:ascii="Times New Roman" w:hAnsi="Times New Roman" w:cs="Times New Roman"/>
          <w:sz w:val="24"/>
          <w:szCs w:val="24"/>
        </w:rPr>
        <w:t>Analyse patterns and relationships within the data in subsequent project stages.</w:t>
      </w:r>
    </w:p>
    <w:p w14:paraId="0BD85EB8" w14:textId="77777777" w:rsidR="00C02ECB" w:rsidRPr="002F547F" w:rsidRDefault="00C02ECB" w:rsidP="00F349CE">
      <w:pPr>
        <w:pStyle w:val="ListParagraph"/>
        <w:numPr>
          <w:ilvl w:val="0"/>
          <w:numId w:val="4"/>
        </w:numPr>
        <w:spacing w:after="80"/>
        <w:jc w:val="both"/>
        <w:rPr>
          <w:rFonts w:ascii="Times New Roman" w:hAnsi="Times New Roman" w:cs="Times New Roman"/>
          <w:sz w:val="24"/>
          <w:szCs w:val="24"/>
        </w:rPr>
      </w:pPr>
      <w:r w:rsidRPr="002F547F">
        <w:rPr>
          <w:rFonts w:ascii="Times New Roman" w:hAnsi="Times New Roman" w:cs="Times New Roman"/>
          <w:sz w:val="24"/>
          <w:szCs w:val="24"/>
        </w:rPr>
        <w:t>Present findings through appropriate data visualisations and dashboards.</w:t>
      </w:r>
    </w:p>
    <w:p w14:paraId="34A05006" w14:textId="048E2B8C" w:rsidR="00C02ECB" w:rsidRPr="002F547F" w:rsidRDefault="00C02ECB" w:rsidP="00F349CE">
      <w:pPr>
        <w:pStyle w:val="ListParagraph"/>
        <w:numPr>
          <w:ilvl w:val="0"/>
          <w:numId w:val="4"/>
        </w:numPr>
        <w:spacing w:after="80"/>
        <w:jc w:val="both"/>
        <w:rPr>
          <w:rFonts w:ascii="Times New Roman" w:hAnsi="Times New Roman" w:cs="Times New Roman"/>
          <w:sz w:val="24"/>
          <w:szCs w:val="24"/>
        </w:rPr>
      </w:pPr>
      <w:r w:rsidRPr="002F547F">
        <w:rPr>
          <w:rFonts w:ascii="Times New Roman" w:hAnsi="Times New Roman" w:cs="Times New Roman"/>
          <w:sz w:val="24"/>
          <w:szCs w:val="24"/>
        </w:rPr>
        <w:t>Provide data-driven insights that can support decisions aimed at reducing missed appointments.</w:t>
      </w:r>
    </w:p>
    <w:p w14:paraId="5D294099" w14:textId="77777777" w:rsidR="00C02ECB" w:rsidRPr="002F547F" w:rsidRDefault="00C02ECB" w:rsidP="00F349CE">
      <w:pPr>
        <w:spacing w:after="80"/>
        <w:jc w:val="both"/>
        <w:rPr>
          <w:rFonts w:ascii="Times New Roman" w:hAnsi="Times New Roman" w:cs="Times New Roman"/>
          <w:sz w:val="24"/>
          <w:szCs w:val="24"/>
        </w:rPr>
      </w:pPr>
    </w:p>
    <w:p w14:paraId="14BBC672" w14:textId="15FA0F1C" w:rsidR="00C02ECB" w:rsidRPr="002F547F" w:rsidRDefault="00C02ECB" w:rsidP="00C02ECB">
      <w:pPr>
        <w:jc w:val="both"/>
        <w:rPr>
          <w:rFonts w:ascii="Times New Roman" w:hAnsi="Times New Roman" w:cs="Times New Roman"/>
          <w:b/>
          <w:bCs/>
          <w:color w:val="1F3864" w:themeColor="accent1" w:themeShade="80"/>
          <w:sz w:val="28"/>
          <w:szCs w:val="28"/>
        </w:rPr>
      </w:pPr>
      <w:r w:rsidRPr="002F547F">
        <w:rPr>
          <w:rFonts w:ascii="Times New Roman" w:hAnsi="Times New Roman" w:cs="Times New Roman"/>
          <w:b/>
          <w:bCs/>
          <w:color w:val="1F3864" w:themeColor="accent1" w:themeShade="80"/>
          <w:sz w:val="28"/>
          <w:szCs w:val="28"/>
        </w:rPr>
        <w:t>Dataset Overview</w:t>
      </w:r>
    </w:p>
    <w:p w14:paraId="6CCA70C0" w14:textId="77777777" w:rsidR="00C02ECB" w:rsidRPr="002F547F" w:rsidRDefault="00C02ECB" w:rsidP="00F349CE">
      <w:pPr>
        <w:pStyle w:val="ListParagraph"/>
        <w:numPr>
          <w:ilvl w:val="0"/>
          <w:numId w:val="5"/>
        </w:numPr>
        <w:spacing w:after="80"/>
        <w:jc w:val="both"/>
        <w:rPr>
          <w:rFonts w:ascii="Times New Roman" w:hAnsi="Times New Roman" w:cs="Times New Roman"/>
          <w:sz w:val="24"/>
          <w:szCs w:val="24"/>
        </w:rPr>
      </w:pPr>
      <w:r w:rsidRPr="002F547F">
        <w:rPr>
          <w:rFonts w:ascii="Times New Roman" w:hAnsi="Times New Roman" w:cs="Times New Roman"/>
          <w:sz w:val="24"/>
          <w:szCs w:val="24"/>
        </w:rPr>
        <w:t>The dataset contains 5,000 appointment records involving 1,696 unique patients.</w:t>
      </w:r>
    </w:p>
    <w:p w14:paraId="2D547548" w14:textId="77777777" w:rsidR="00C02ECB" w:rsidRPr="002F547F" w:rsidRDefault="00C02ECB" w:rsidP="00F349CE">
      <w:pPr>
        <w:pStyle w:val="ListParagraph"/>
        <w:numPr>
          <w:ilvl w:val="0"/>
          <w:numId w:val="5"/>
        </w:numPr>
        <w:spacing w:after="80"/>
        <w:jc w:val="both"/>
        <w:rPr>
          <w:rFonts w:ascii="Times New Roman" w:hAnsi="Times New Roman" w:cs="Times New Roman"/>
          <w:sz w:val="24"/>
          <w:szCs w:val="24"/>
        </w:rPr>
      </w:pPr>
      <w:r w:rsidRPr="002F547F">
        <w:rPr>
          <w:rFonts w:ascii="Times New Roman" w:hAnsi="Times New Roman" w:cs="Times New Roman"/>
          <w:sz w:val="24"/>
          <w:szCs w:val="24"/>
        </w:rPr>
        <w:t>The dataset contains 18 variables covering:</w:t>
      </w:r>
    </w:p>
    <w:p w14:paraId="1C2404A1" w14:textId="77777777" w:rsidR="00C02ECB" w:rsidRPr="002F547F" w:rsidRDefault="00C02ECB" w:rsidP="00F349CE">
      <w:pPr>
        <w:pStyle w:val="ListParagraph"/>
        <w:numPr>
          <w:ilvl w:val="0"/>
          <w:numId w:val="5"/>
        </w:numPr>
        <w:spacing w:after="80"/>
        <w:jc w:val="both"/>
        <w:rPr>
          <w:rFonts w:ascii="Times New Roman" w:hAnsi="Times New Roman" w:cs="Times New Roman"/>
          <w:sz w:val="24"/>
          <w:szCs w:val="24"/>
        </w:rPr>
      </w:pPr>
      <w:r w:rsidRPr="002F547F">
        <w:rPr>
          <w:rFonts w:ascii="Times New Roman" w:hAnsi="Times New Roman" w:cs="Times New Roman"/>
          <w:sz w:val="24"/>
          <w:szCs w:val="24"/>
        </w:rPr>
        <w:t>Patient demographics – gender, age and age group.</w:t>
      </w:r>
    </w:p>
    <w:p w14:paraId="2CD2542E" w14:textId="77777777" w:rsidR="00C02ECB" w:rsidRPr="002F547F" w:rsidRDefault="00C02ECB" w:rsidP="00F349CE">
      <w:pPr>
        <w:pStyle w:val="ListParagraph"/>
        <w:numPr>
          <w:ilvl w:val="0"/>
          <w:numId w:val="5"/>
        </w:numPr>
        <w:spacing w:after="80"/>
        <w:jc w:val="both"/>
        <w:rPr>
          <w:rFonts w:ascii="Times New Roman" w:hAnsi="Times New Roman" w:cs="Times New Roman"/>
          <w:sz w:val="24"/>
          <w:szCs w:val="24"/>
        </w:rPr>
      </w:pPr>
      <w:r w:rsidRPr="002F547F">
        <w:rPr>
          <w:rFonts w:ascii="Times New Roman" w:hAnsi="Times New Roman" w:cs="Times New Roman"/>
          <w:sz w:val="24"/>
          <w:szCs w:val="24"/>
        </w:rPr>
        <w:t>Appointment information – appointment type, date, day and time.</w:t>
      </w:r>
    </w:p>
    <w:p w14:paraId="1BF42B53" w14:textId="77777777" w:rsidR="00C02ECB" w:rsidRPr="002F547F" w:rsidRDefault="00C02ECB" w:rsidP="00F349CE">
      <w:pPr>
        <w:pStyle w:val="ListParagraph"/>
        <w:numPr>
          <w:ilvl w:val="0"/>
          <w:numId w:val="5"/>
        </w:numPr>
        <w:spacing w:after="80"/>
        <w:jc w:val="both"/>
        <w:rPr>
          <w:rFonts w:ascii="Times New Roman" w:hAnsi="Times New Roman" w:cs="Times New Roman"/>
          <w:sz w:val="24"/>
          <w:szCs w:val="24"/>
        </w:rPr>
      </w:pPr>
      <w:r w:rsidRPr="002F547F">
        <w:rPr>
          <w:rFonts w:ascii="Times New Roman" w:hAnsi="Times New Roman" w:cs="Times New Roman"/>
          <w:sz w:val="24"/>
          <w:szCs w:val="24"/>
        </w:rPr>
        <w:t>Booking information – booking date and booking lead days.</w:t>
      </w:r>
    </w:p>
    <w:p w14:paraId="012ED4FD" w14:textId="77777777" w:rsidR="00C02ECB" w:rsidRPr="002F547F" w:rsidRDefault="00C02ECB" w:rsidP="00F349CE">
      <w:pPr>
        <w:pStyle w:val="ListParagraph"/>
        <w:numPr>
          <w:ilvl w:val="0"/>
          <w:numId w:val="5"/>
        </w:numPr>
        <w:spacing w:after="80"/>
        <w:jc w:val="both"/>
        <w:rPr>
          <w:rFonts w:ascii="Times New Roman" w:hAnsi="Times New Roman" w:cs="Times New Roman"/>
          <w:sz w:val="24"/>
          <w:szCs w:val="24"/>
        </w:rPr>
      </w:pPr>
      <w:r w:rsidRPr="002F547F">
        <w:rPr>
          <w:rFonts w:ascii="Times New Roman" w:hAnsi="Times New Roman" w:cs="Times New Roman"/>
          <w:sz w:val="24"/>
          <w:szCs w:val="24"/>
        </w:rPr>
        <w:t>Previous appointment history – previous appointments and previous no-shows.</w:t>
      </w:r>
    </w:p>
    <w:p w14:paraId="7CADAC79" w14:textId="77777777" w:rsidR="00C02ECB" w:rsidRPr="002F547F" w:rsidRDefault="00C02ECB" w:rsidP="00F349CE">
      <w:pPr>
        <w:pStyle w:val="ListParagraph"/>
        <w:numPr>
          <w:ilvl w:val="0"/>
          <w:numId w:val="5"/>
        </w:numPr>
        <w:spacing w:after="80"/>
        <w:jc w:val="both"/>
        <w:rPr>
          <w:rFonts w:ascii="Times New Roman" w:hAnsi="Times New Roman" w:cs="Times New Roman"/>
          <w:sz w:val="24"/>
          <w:szCs w:val="24"/>
        </w:rPr>
      </w:pPr>
      <w:r w:rsidRPr="002F547F">
        <w:rPr>
          <w:rFonts w:ascii="Times New Roman" w:hAnsi="Times New Roman" w:cs="Times New Roman"/>
          <w:sz w:val="24"/>
          <w:szCs w:val="24"/>
        </w:rPr>
        <w:lastRenderedPageBreak/>
        <w:t>Reminder information – whether a reminder was sent and the reminder channel.</w:t>
      </w:r>
    </w:p>
    <w:p w14:paraId="2DBE9180" w14:textId="77777777" w:rsidR="00C02ECB" w:rsidRPr="002F547F" w:rsidRDefault="00C02ECB" w:rsidP="00F349CE">
      <w:pPr>
        <w:pStyle w:val="ListParagraph"/>
        <w:numPr>
          <w:ilvl w:val="0"/>
          <w:numId w:val="5"/>
        </w:numPr>
        <w:spacing w:after="80"/>
        <w:jc w:val="both"/>
        <w:rPr>
          <w:rFonts w:ascii="Times New Roman" w:hAnsi="Times New Roman" w:cs="Times New Roman"/>
          <w:sz w:val="24"/>
          <w:szCs w:val="24"/>
        </w:rPr>
      </w:pPr>
      <w:r w:rsidRPr="002F547F">
        <w:rPr>
          <w:rFonts w:ascii="Times New Roman" w:hAnsi="Times New Roman" w:cs="Times New Roman"/>
          <w:sz w:val="24"/>
          <w:szCs w:val="24"/>
        </w:rPr>
        <w:t>Accessibility – distance to the clinic.</w:t>
      </w:r>
    </w:p>
    <w:p w14:paraId="02E09DF7" w14:textId="77777777" w:rsidR="00C02ECB" w:rsidRPr="002F547F" w:rsidRDefault="00C02ECB" w:rsidP="00F349CE">
      <w:pPr>
        <w:pStyle w:val="ListParagraph"/>
        <w:numPr>
          <w:ilvl w:val="0"/>
          <w:numId w:val="5"/>
        </w:numPr>
        <w:spacing w:after="80"/>
        <w:jc w:val="both"/>
        <w:rPr>
          <w:rFonts w:ascii="Times New Roman" w:hAnsi="Times New Roman" w:cs="Times New Roman"/>
          <w:sz w:val="24"/>
          <w:szCs w:val="24"/>
        </w:rPr>
      </w:pPr>
      <w:r w:rsidRPr="002F547F">
        <w:rPr>
          <w:rFonts w:ascii="Times New Roman" w:hAnsi="Times New Roman" w:cs="Times New Roman"/>
          <w:sz w:val="24"/>
          <w:szCs w:val="24"/>
        </w:rPr>
        <w:t>Waiting time – waiting time in minutes.</w:t>
      </w:r>
    </w:p>
    <w:p w14:paraId="7E18C4A0" w14:textId="77777777" w:rsidR="00C02ECB" w:rsidRPr="002F547F" w:rsidRDefault="00C02ECB" w:rsidP="00F349CE">
      <w:pPr>
        <w:pStyle w:val="ListParagraph"/>
        <w:numPr>
          <w:ilvl w:val="0"/>
          <w:numId w:val="5"/>
        </w:numPr>
        <w:spacing w:after="80"/>
        <w:jc w:val="both"/>
        <w:rPr>
          <w:rFonts w:ascii="Times New Roman" w:hAnsi="Times New Roman" w:cs="Times New Roman"/>
          <w:sz w:val="24"/>
          <w:szCs w:val="24"/>
        </w:rPr>
      </w:pPr>
      <w:r w:rsidRPr="002F547F">
        <w:rPr>
          <w:rFonts w:ascii="Times New Roman" w:hAnsi="Times New Roman" w:cs="Times New Roman"/>
          <w:sz w:val="24"/>
          <w:szCs w:val="24"/>
        </w:rPr>
        <w:t>Appointment outcome – Attended, No-Show or Cancelled.</w:t>
      </w:r>
    </w:p>
    <w:p w14:paraId="352252BB" w14:textId="4C1B072E" w:rsidR="00C02ECB" w:rsidRPr="002F547F" w:rsidRDefault="00C02ECB" w:rsidP="00C02ECB">
      <w:pPr>
        <w:jc w:val="both"/>
        <w:rPr>
          <w:rFonts w:ascii="Times New Roman" w:hAnsi="Times New Roman" w:cs="Times New Roman"/>
        </w:rPr>
      </w:pPr>
    </w:p>
    <w:p w14:paraId="43EF4787" w14:textId="0D32FAF0" w:rsidR="00C02ECB" w:rsidRPr="002F547F" w:rsidRDefault="00C02ECB" w:rsidP="00C02ECB">
      <w:pPr>
        <w:jc w:val="both"/>
        <w:rPr>
          <w:rFonts w:ascii="Times New Roman" w:hAnsi="Times New Roman" w:cs="Times New Roman"/>
          <w:b/>
          <w:bCs/>
          <w:color w:val="1F3864" w:themeColor="accent1" w:themeShade="80"/>
          <w:sz w:val="24"/>
          <w:szCs w:val="24"/>
        </w:rPr>
      </w:pPr>
      <w:r w:rsidRPr="002F547F">
        <w:rPr>
          <w:rFonts w:ascii="Times New Roman" w:hAnsi="Times New Roman" w:cs="Times New Roman"/>
          <w:b/>
          <w:bCs/>
          <w:color w:val="1F3864" w:themeColor="accent1" w:themeShade="80"/>
          <w:sz w:val="24"/>
          <w:szCs w:val="24"/>
        </w:rPr>
        <w:t>Initia</w:t>
      </w:r>
      <w:r w:rsidR="004A0DBD" w:rsidRPr="002F547F">
        <w:rPr>
          <w:rFonts w:ascii="Times New Roman" w:hAnsi="Times New Roman" w:cs="Times New Roman"/>
          <w:b/>
          <w:bCs/>
          <w:color w:val="1F3864" w:themeColor="accent1" w:themeShade="80"/>
          <w:sz w:val="24"/>
          <w:szCs w:val="24"/>
        </w:rPr>
        <w:t>l</w:t>
      </w:r>
      <w:r w:rsidRPr="002F547F">
        <w:rPr>
          <w:rFonts w:ascii="Times New Roman" w:hAnsi="Times New Roman" w:cs="Times New Roman"/>
          <w:b/>
          <w:bCs/>
          <w:color w:val="1F3864" w:themeColor="accent1" w:themeShade="80"/>
          <w:sz w:val="24"/>
          <w:szCs w:val="24"/>
        </w:rPr>
        <w:t xml:space="preserve"> Data Quality Assessment</w:t>
      </w:r>
    </w:p>
    <w:p w14:paraId="1FDECABB" w14:textId="77777777" w:rsidR="00C02ECB" w:rsidRPr="002F547F" w:rsidRDefault="00C02ECB" w:rsidP="00C02ECB">
      <w:pPr>
        <w:spacing w:after="80"/>
        <w:jc w:val="both"/>
        <w:rPr>
          <w:rFonts w:ascii="Times New Roman" w:hAnsi="Times New Roman" w:cs="Times New Roman"/>
          <w:sz w:val="24"/>
          <w:szCs w:val="24"/>
        </w:rPr>
      </w:pPr>
      <w:r w:rsidRPr="002F547F">
        <w:rPr>
          <w:rFonts w:ascii="Times New Roman" w:hAnsi="Times New Roman" w:cs="Times New Roman"/>
          <w:sz w:val="24"/>
          <w:szCs w:val="24"/>
        </w:rPr>
        <w:t>An initial assessment of the dataset indicates that the dataset is generally well structured, with consistent formats and values across the major variables. However, some missing values were identified and will require further investigation before analysis. The appointment ID has no duplicate records, and the main categorical and numerical variables contain consistent values</w:t>
      </w:r>
    </w:p>
    <w:p w14:paraId="41143E41" w14:textId="77777777" w:rsidR="00C02ECB" w:rsidRPr="002F547F" w:rsidRDefault="00C02ECB" w:rsidP="00C02ECB">
      <w:pPr>
        <w:spacing w:after="80"/>
        <w:jc w:val="both"/>
        <w:rPr>
          <w:rFonts w:ascii="Times New Roman" w:hAnsi="Times New Roman" w:cs="Times New Roman"/>
          <w:sz w:val="24"/>
          <w:szCs w:val="24"/>
        </w:rPr>
      </w:pPr>
      <w:r w:rsidRPr="002F547F">
        <w:rPr>
          <w:rFonts w:ascii="Times New Roman" w:hAnsi="Times New Roman" w:cs="Times New Roman"/>
          <w:sz w:val="24"/>
          <w:szCs w:val="24"/>
        </w:rPr>
        <w:t>Initial observations include:</w:t>
      </w:r>
    </w:p>
    <w:p w14:paraId="40A517AF" w14:textId="77777777" w:rsidR="00C02ECB" w:rsidRPr="002F547F" w:rsidRDefault="00C02ECB" w:rsidP="00C02ECB">
      <w:pPr>
        <w:pStyle w:val="ListParagraph"/>
        <w:numPr>
          <w:ilvl w:val="0"/>
          <w:numId w:val="2"/>
        </w:numPr>
        <w:spacing w:after="80"/>
        <w:jc w:val="both"/>
        <w:rPr>
          <w:rFonts w:ascii="Times New Roman" w:hAnsi="Times New Roman" w:cs="Times New Roman"/>
          <w:sz w:val="24"/>
          <w:szCs w:val="24"/>
        </w:rPr>
      </w:pPr>
      <w:r w:rsidRPr="002F547F">
        <w:rPr>
          <w:rFonts w:ascii="Times New Roman" w:hAnsi="Times New Roman" w:cs="Times New Roman"/>
          <w:sz w:val="24"/>
          <w:szCs w:val="24"/>
        </w:rPr>
        <w:t>Appointment IDs are unique.</w:t>
      </w:r>
    </w:p>
    <w:p w14:paraId="188A66C6" w14:textId="77777777" w:rsidR="00C02ECB" w:rsidRPr="002F547F" w:rsidRDefault="00C02ECB" w:rsidP="00C02ECB">
      <w:pPr>
        <w:pStyle w:val="ListParagraph"/>
        <w:numPr>
          <w:ilvl w:val="0"/>
          <w:numId w:val="2"/>
        </w:numPr>
        <w:spacing w:after="80"/>
        <w:jc w:val="both"/>
        <w:rPr>
          <w:rFonts w:ascii="Times New Roman" w:hAnsi="Times New Roman" w:cs="Times New Roman"/>
          <w:sz w:val="24"/>
          <w:szCs w:val="24"/>
        </w:rPr>
      </w:pPr>
      <w:r w:rsidRPr="002F547F">
        <w:rPr>
          <w:rFonts w:ascii="Times New Roman" w:hAnsi="Times New Roman" w:cs="Times New Roman"/>
          <w:sz w:val="24"/>
          <w:szCs w:val="24"/>
        </w:rPr>
        <w:t>There are 5,000 appointment records.</w:t>
      </w:r>
    </w:p>
    <w:p w14:paraId="10957760" w14:textId="77777777" w:rsidR="00C02ECB" w:rsidRPr="002F547F" w:rsidRDefault="00C02ECB" w:rsidP="00C02ECB">
      <w:pPr>
        <w:pStyle w:val="ListParagraph"/>
        <w:numPr>
          <w:ilvl w:val="0"/>
          <w:numId w:val="2"/>
        </w:numPr>
        <w:spacing w:after="80"/>
        <w:jc w:val="both"/>
        <w:rPr>
          <w:rFonts w:ascii="Times New Roman" w:hAnsi="Times New Roman" w:cs="Times New Roman"/>
          <w:sz w:val="24"/>
          <w:szCs w:val="24"/>
        </w:rPr>
      </w:pPr>
      <w:r w:rsidRPr="002F547F">
        <w:rPr>
          <w:rFonts w:ascii="Times New Roman" w:hAnsi="Times New Roman" w:cs="Times New Roman"/>
          <w:sz w:val="24"/>
          <w:szCs w:val="24"/>
        </w:rPr>
        <w:t>There are 1,696 unique patients, meaning some patients have multiple appointment records.</w:t>
      </w:r>
    </w:p>
    <w:p w14:paraId="51114F41" w14:textId="77777777" w:rsidR="00C02ECB" w:rsidRPr="002F547F" w:rsidRDefault="00C02ECB" w:rsidP="00C02ECB">
      <w:pPr>
        <w:pStyle w:val="ListParagraph"/>
        <w:numPr>
          <w:ilvl w:val="0"/>
          <w:numId w:val="2"/>
        </w:numPr>
        <w:spacing w:after="80"/>
        <w:jc w:val="both"/>
        <w:rPr>
          <w:rFonts w:ascii="Times New Roman" w:hAnsi="Times New Roman" w:cs="Times New Roman"/>
          <w:sz w:val="24"/>
          <w:szCs w:val="24"/>
        </w:rPr>
      </w:pPr>
      <w:r w:rsidRPr="002F547F">
        <w:rPr>
          <w:rFonts w:ascii="Times New Roman" w:hAnsi="Times New Roman" w:cs="Times New Roman"/>
          <w:sz w:val="24"/>
          <w:szCs w:val="24"/>
        </w:rPr>
        <w:t>Age ranges from 18 to 80 years.</w:t>
      </w:r>
    </w:p>
    <w:p w14:paraId="201A3EFE" w14:textId="77777777" w:rsidR="00C02ECB" w:rsidRPr="002F547F" w:rsidRDefault="00C02ECB" w:rsidP="00C02ECB">
      <w:pPr>
        <w:pStyle w:val="ListParagraph"/>
        <w:numPr>
          <w:ilvl w:val="0"/>
          <w:numId w:val="2"/>
        </w:numPr>
        <w:spacing w:after="80"/>
        <w:jc w:val="both"/>
        <w:rPr>
          <w:rFonts w:ascii="Times New Roman" w:hAnsi="Times New Roman" w:cs="Times New Roman"/>
          <w:sz w:val="24"/>
          <w:szCs w:val="24"/>
        </w:rPr>
      </w:pPr>
      <w:r w:rsidRPr="002F547F">
        <w:rPr>
          <w:rFonts w:ascii="Times New Roman" w:hAnsi="Times New Roman" w:cs="Times New Roman"/>
          <w:sz w:val="24"/>
          <w:szCs w:val="24"/>
        </w:rPr>
        <w:t>Booking lead time ranges from 0 to 60 days.</w:t>
      </w:r>
    </w:p>
    <w:p w14:paraId="29EF499A" w14:textId="77777777" w:rsidR="00C02ECB" w:rsidRPr="002F547F" w:rsidRDefault="00C02ECB" w:rsidP="00C02ECB">
      <w:pPr>
        <w:pStyle w:val="ListParagraph"/>
        <w:numPr>
          <w:ilvl w:val="0"/>
          <w:numId w:val="2"/>
        </w:numPr>
        <w:spacing w:after="80"/>
        <w:jc w:val="both"/>
        <w:rPr>
          <w:rFonts w:ascii="Times New Roman" w:hAnsi="Times New Roman" w:cs="Times New Roman"/>
          <w:sz w:val="24"/>
          <w:szCs w:val="24"/>
        </w:rPr>
      </w:pPr>
      <w:r w:rsidRPr="002F547F">
        <w:rPr>
          <w:rFonts w:ascii="Times New Roman" w:hAnsi="Times New Roman" w:cs="Times New Roman"/>
          <w:sz w:val="24"/>
          <w:szCs w:val="24"/>
        </w:rPr>
        <w:t>Previous appointments range from 0 to 11.</w:t>
      </w:r>
    </w:p>
    <w:p w14:paraId="5BE75CAE" w14:textId="77777777" w:rsidR="00C02ECB" w:rsidRPr="002F547F" w:rsidRDefault="00C02ECB" w:rsidP="00C02ECB">
      <w:pPr>
        <w:pStyle w:val="ListParagraph"/>
        <w:numPr>
          <w:ilvl w:val="0"/>
          <w:numId w:val="2"/>
        </w:numPr>
        <w:spacing w:after="80"/>
        <w:jc w:val="both"/>
        <w:rPr>
          <w:rFonts w:ascii="Times New Roman" w:hAnsi="Times New Roman" w:cs="Times New Roman"/>
          <w:sz w:val="24"/>
          <w:szCs w:val="24"/>
        </w:rPr>
      </w:pPr>
      <w:r w:rsidRPr="002F547F">
        <w:rPr>
          <w:rFonts w:ascii="Times New Roman" w:hAnsi="Times New Roman" w:cs="Times New Roman"/>
          <w:sz w:val="24"/>
          <w:szCs w:val="24"/>
        </w:rPr>
        <w:t>Previous no-shows range from 0 to 5.</w:t>
      </w:r>
    </w:p>
    <w:p w14:paraId="55DB60D7" w14:textId="77777777" w:rsidR="00C02ECB" w:rsidRPr="002F547F" w:rsidRDefault="00C02ECB" w:rsidP="00C02ECB">
      <w:pPr>
        <w:pStyle w:val="ListParagraph"/>
        <w:numPr>
          <w:ilvl w:val="0"/>
          <w:numId w:val="2"/>
        </w:numPr>
        <w:spacing w:after="80"/>
        <w:jc w:val="both"/>
        <w:rPr>
          <w:rFonts w:ascii="Times New Roman" w:hAnsi="Times New Roman" w:cs="Times New Roman"/>
          <w:sz w:val="24"/>
          <w:szCs w:val="24"/>
        </w:rPr>
      </w:pPr>
      <w:r w:rsidRPr="002F547F">
        <w:rPr>
          <w:rFonts w:ascii="Times New Roman" w:hAnsi="Times New Roman" w:cs="Times New Roman"/>
          <w:sz w:val="24"/>
          <w:szCs w:val="24"/>
        </w:rPr>
        <w:t>Distance to the clinic ranges from 0.5 km to 45 km.</w:t>
      </w:r>
    </w:p>
    <w:p w14:paraId="65BC6F7E" w14:textId="77777777" w:rsidR="00F349CE" w:rsidRPr="002F547F" w:rsidRDefault="00C02ECB" w:rsidP="00C02ECB">
      <w:pPr>
        <w:pStyle w:val="ListParagraph"/>
        <w:numPr>
          <w:ilvl w:val="0"/>
          <w:numId w:val="2"/>
        </w:numPr>
        <w:spacing w:after="80"/>
        <w:jc w:val="both"/>
        <w:rPr>
          <w:rFonts w:ascii="Times New Roman" w:hAnsi="Times New Roman" w:cs="Times New Roman"/>
          <w:sz w:val="24"/>
          <w:szCs w:val="24"/>
        </w:rPr>
      </w:pPr>
      <w:r w:rsidRPr="002F547F">
        <w:rPr>
          <w:rFonts w:ascii="Times New Roman" w:hAnsi="Times New Roman" w:cs="Times New Roman"/>
          <w:sz w:val="24"/>
          <w:szCs w:val="24"/>
        </w:rPr>
        <w:t>Waiting time ranges from 2 to 68 minutes.</w:t>
      </w:r>
    </w:p>
    <w:p w14:paraId="2E1A15B6" w14:textId="090E1E20" w:rsidR="00C02ECB" w:rsidRPr="002F547F" w:rsidRDefault="00C02ECB" w:rsidP="00F349CE">
      <w:pPr>
        <w:spacing w:after="80"/>
        <w:jc w:val="both"/>
        <w:rPr>
          <w:rFonts w:ascii="Times New Roman" w:hAnsi="Times New Roman" w:cs="Times New Roman"/>
          <w:sz w:val="24"/>
          <w:szCs w:val="24"/>
        </w:rPr>
      </w:pPr>
      <w:r w:rsidRPr="002F547F">
        <w:rPr>
          <w:rFonts w:ascii="Times New Roman" w:hAnsi="Times New Roman" w:cs="Times New Roman"/>
          <w:sz w:val="24"/>
          <w:szCs w:val="24"/>
        </w:rPr>
        <w:t>However, some missing values were identified:</w:t>
      </w:r>
    </w:p>
    <w:p w14:paraId="39BFB5F1" w14:textId="77777777" w:rsidR="00C02ECB" w:rsidRPr="002F547F" w:rsidRDefault="00C02ECB" w:rsidP="00C02ECB">
      <w:pPr>
        <w:spacing w:after="80"/>
        <w:jc w:val="both"/>
        <w:rPr>
          <w:rFonts w:ascii="Times New Roman" w:hAnsi="Times New Roman" w:cs="Times New Roman"/>
          <w:sz w:val="24"/>
          <w:szCs w:val="24"/>
        </w:rPr>
      </w:pPr>
      <w:r w:rsidRPr="002F547F">
        <w:rPr>
          <w:rFonts w:ascii="Times New Roman" w:hAnsi="Times New Roman" w:cs="Times New Roman"/>
          <w:sz w:val="24"/>
          <w:szCs w:val="24"/>
        </w:rPr>
        <w:t>The missing values in distance and waiting time will need to be investigated before analysis. Appropriate treatment will depend on the reason for the missingness and its potential effect on the analysis.</w:t>
      </w:r>
    </w:p>
    <w:tbl>
      <w:tblPr>
        <w:tblStyle w:val="TableGrid"/>
        <w:tblW w:w="0" w:type="auto"/>
        <w:jc w:val="center"/>
        <w:tblInd w:w="0" w:type="dxa"/>
        <w:tblLook w:val="04A0" w:firstRow="1" w:lastRow="0" w:firstColumn="1" w:lastColumn="0" w:noHBand="0" w:noVBand="1"/>
      </w:tblPr>
      <w:tblGrid>
        <w:gridCol w:w="4677"/>
        <w:gridCol w:w="4673"/>
      </w:tblGrid>
      <w:tr w:rsidR="00F349CE" w:rsidRPr="002F547F" w14:paraId="58D220EE" w14:textId="77777777" w:rsidTr="00F349CE">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97C97CA"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b/>
                <w:sz w:val="24"/>
                <w:szCs w:val="24"/>
              </w:rPr>
              <w:t>Variable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6BD80203"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b/>
                <w:sz w:val="24"/>
                <w:szCs w:val="24"/>
              </w:rPr>
              <w:t>Missing Records</w:t>
            </w:r>
          </w:p>
        </w:tc>
      </w:tr>
      <w:tr w:rsidR="00F349CE" w:rsidRPr="002F547F" w14:paraId="5AD8D863" w14:textId="77777777" w:rsidTr="00F349CE">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0461D69"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Distance to Clinic</w:t>
            </w:r>
          </w:p>
        </w:tc>
        <w:tc>
          <w:tcPr>
            <w:tcW w:w="4968" w:type="dxa"/>
            <w:tcBorders>
              <w:top w:val="single" w:sz="4" w:space="0" w:color="auto"/>
              <w:left w:val="single" w:sz="4" w:space="0" w:color="auto"/>
              <w:bottom w:val="single" w:sz="4" w:space="0" w:color="auto"/>
              <w:right w:val="single" w:sz="4" w:space="0" w:color="auto"/>
            </w:tcBorders>
            <w:vAlign w:val="center"/>
            <w:hideMark/>
          </w:tcPr>
          <w:p w14:paraId="6CE2FB8A"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90</w:t>
            </w:r>
          </w:p>
        </w:tc>
      </w:tr>
      <w:tr w:rsidR="00F349CE" w:rsidRPr="002F547F" w14:paraId="13D07ACA" w14:textId="77777777" w:rsidTr="00F349CE">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BF24686"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Waiting Time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888667C"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60</w:t>
            </w:r>
          </w:p>
        </w:tc>
      </w:tr>
      <w:tr w:rsidR="00F349CE" w:rsidRPr="002F547F" w14:paraId="51913E5B" w14:textId="77777777" w:rsidTr="00F349CE">
        <w:trPr>
          <w:jc w:val="center"/>
        </w:trPr>
        <w:tc>
          <w:tcPr>
            <w:tcW w:w="4968" w:type="dxa"/>
            <w:tcBorders>
              <w:top w:val="single" w:sz="4" w:space="0" w:color="auto"/>
              <w:left w:val="single" w:sz="4" w:space="0" w:color="auto"/>
              <w:bottom w:val="single" w:sz="4" w:space="0" w:color="auto"/>
              <w:right w:val="single" w:sz="4" w:space="0" w:color="auto"/>
            </w:tcBorders>
            <w:vAlign w:val="center"/>
          </w:tcPr>
          <w:p w14:paraId="400365C2" w14:textId="77777777" w:rsidR="00F349CE" w:rsidRPr="002F547F" w:rsidRDefault="00F349CE">
            <w:pPr>
              <w:spacing w:after="40"/>
              <w:rPr>
                <w:rFonts w:ascii="Times New Roman" w:hAnsi="Times New Roman" w:cs="Times New Roman"/>
                <w:sz w:val="24"/>
                <w:szCs w:val="24"/>
              </w:rPr>
            </w:pPr>
          </w:p>
        </w:tc>
        <w:tc>
          <w:tcPr>
            <w:tcW w:w="4968" w:type="dxa"/>
            <w:tcBorders>
              <w:top w:val="single" w:sz="4" w:space="0" w:color="auto"/>
              <w:left w:val="single" w:sz="4" w:space="0" w:color="auto"/>
              <w:bottom w:val="single" w:sz="4" w:space="0" w:color="auto"/>
              <w:right w:val="single" w:sz="4" w:space="0" w:color="auto"/>
            </w:tcBorders>
            <w:vAlign w:val="center"/>
          </w:tcPr>
          <w:p w14:paraId="5D639D2A" w14:textId="77777777" w:rsidR="00F349CE" w:rsidRPr="002F547F" w:rsidRDefault="00F349CE">
            <w:pPr>
              <w:spacing w:after="40"/>
              <w:rPr>
                <w:rFonts w:ascii="Times New Roman" w:hAnsi="Times New Roman" w:cs="Times New Roman"/>
                <w:sz w:val="24"/>
                <w:szCs w:val="24"/>
              </w:rPr>
            </w:pPr>
          </w:p>
        </w:tc>
      </w:tr>
    </w:tbl>
    <w:p w14:paraId="542D4BD5" w14:textId="77777777" w:rsidR="00C02ECB" w:rsidRPr="002F547F" w:rsidRDefault="00C02ECB" w:rsidP="00C02ECB">
      <w:pPr>
        <w:jc w:val="both"/>
        <w:rPr>
          <w:rFonts w:ascii="Times New Roman" w:hAnsi="Times New Roman" w:cs="Times New Roman"/>
          <w:b/>
          <w:bCs/>
          <w:color w:val="1F3864" w:themeColor="accent1" w:themeShade="80"/>
        </w:rPr>
      </w:pPr>
    </w:p>
    <w:p w14:paraId="0BEBD1A1" w14:textId="62BDA5B3" w:rsidR="00C02ECB" w:rsidRPr="002F547F" w:rsidRDefault="004A0DBD" w:rsidP="00C02ECB">
      <w:pPr>
        <w:jc w:val="both"/>
        <w:rPr>
          <w:rFonts w:ascii="Times New Roman" w:hAnsi="Times New Roman" w:cs="Times New Roman"/>
          <w:b/>
          <w:bCs/>
          <w:color w:val="1F3864" w:themeColor="accent1" w:themeShade="80"/>
          <w:sz w:val="24"/>
          <w:szCs w:val="24"/>
        </w:rPr>
      </w:pPr>
      <w:r w:rsidRPr="002F547F">
        <w:rPr>
          <w:rFonts w:ascii="Times New Roman" w:hAnsi="Times New Roman" w:cs="Times New Roman"/>
          <w:b/>
          <w:bCs/>
          <w:color w:val="1F3864" w:themeColor="accent1" w:themeShade="80"/>
          <w:sz w:val="24"/>
          <w:szCs w:val="24"/>
        </w:rPr>
        <w:t>Relevant Business Questions</w:t>
      </w:r>
    </w:p>
    <w:p w14:paraId="43F8438B" w14:textId="77777777" w:rsidR="004A0DBD" w:rsidRPr="002F547F" w:rsidRDefault="004A0DBD" w:rsidP="004A0DBD">
      <w:pPr>
        <w:spacing w:after="80"/>
        <w:jc w:val="both"/>
        <w:rPr>
          <w:rFonts w:ascii="Times New Roman" w:hAnsi="Times New Roman" w:cs="Times New Roman"/>
          <w:sz w:val="24"/>
          <w:szCs w:val="24"/>
        </w:rPr>
      </w:pPr>
      <w:r w:rsidRPr="002F547F">
        <w:rPr>
          <w:rFonts w:ascii="Times New Roman" w:hAnsi="Times New Roman" w:cs="Times New Roman"/>
          <w:sz w:val="24"/>
          <w:szCs w:val="24"/>
        </w:rPr>
        <w:t>The following questions will guide the analysis:</w:t>
      </w:r>
    </w:p>
    <w:p w14:paraId="2643FBAC" w14:textId="77777777" w:rsidR="004A0DBD" w:rsidRPr="002F547F" w:rsidRDefault="004A0DBD" w:rsidP="004A0DBD">
      <w:pPr>
        <w:pStyle w:val="ListParagraph"/>
        <w:numPr>
          <w:ilvl w:val="0"/>
          <w:numId w:val="3"/>
        </w:numPr>
        <w:spacing w:after="80"/>
        <w:jc w:val="both"/>
        <w:rPr>
          <w:rFonts w:ascii="Times New Roman" w:hAnsi="Times New Roman" w:cs="Times New Roman"/>
          <w:sz w:val="24"/>
          <w:szCs w:val="24"/>
        </w:rPr>
      </w:pPr>
      <w:r w:rsidRPr="002F547F">
        <w:rPr>
          <w:rFonts w:ascii="Times New Roman" w:hAnsi="Times New Roman" w:cs="Times New Roman"/>
          <w:sz w:val="24"/>
          <w:szCs w:val="24"/>
        </w:rPr>
        <w:t>What is the overall appointment attendance rate?</w:t>
      </w:r>
    </w:p>
    <w:p w14:paraId="191AB69A" w14:textId="77777777" w:rsidR="004A0DBD" w:rsidRPr="002F547F" w:rsidRDefault="004A0DBD" w:rsidP="004A0DBD">
      <w:pPr>
        <w:pStyle w:val="ListParagraph"/>
        <w:numPr>
          <w:ilvl w:val="0"/>
          <w:numId w:val="3"/>
        </w:numPr>
        <w:spacing w:after="80"/>
        <w:jc w:val="both"/>
        <w:rPr>
          <w:rFonts w:ascii="Times New Roman" w:hAnsi="Times New Roman" w:cs="Times New Roman"/>
          <w:sz w:val="24"/>
          <w:szCs w:val="24"/>
        </w:rPr>
      </w:pPr>
      <w:r w:rsidRPr="002F547F">
        <w:rPr>
          <w:rFonts w:ascii="Times New Roman" w:hAnsi="Times New Roman" w:cs="Times New Roman"/>
          <w:sz w:val="24"/>
          <w:szCs w:val="24"/>
        </w:rPr>
        <w:t>What is the overall appointment no-show rate?</w:t>
      </w:r>
    </w:p>
    <w:p w14:paraId="30DBDF81" w14:textId="77777777" w:rsidR="004A0DBD" w:rsidRPr="002F547F" w:rsidRDefault="004A0DBD" w:rsidP="004A0DBD">
      <w:pPr>
        <w:pStyle w:val="ListParagraph"/>
        <w:numPr>
          <w:ilvl w:val="0"/>
          <w:numId w:val="3"/>
        </w:numPr>
        <w:spacing w:after="80"/>
        <w:jc w:val="both"/>
        <w:rPr>
          <w:rFonts w:ascii="Times New Roman" w:hAnsi="Times New Roman" w:cs="Times New Roman"/>
          <w:sz w:val="24"/>
          <w:szCs w:val="24"/>
        </w:rPr>
      </w:pPr>
      <w:r w:rsidRPr="002F547F">
        <w:rPr>
          <w:rFonts w:ascii="Times New Roman" w:hAnsi="Times New Roman" w:cs="Times New Roman"/>
          <w:sz w:val="24"/>
          <w:szCs w:val="24"/>
        </w:rPr>
        <w:t>What proportion of appointments are cancelled?</w:t>
      </w:r>
    </w:p>
    <w:p w14:paraId="7E1A1C1F" w14:textId="77777777" w:rsidR="004A0DBD" w:rsidRPr="002F547F" w:rsidRDefault="004A0DBD" w:rsidP="004A0DBD">
      <w:pPr>
        <w:pStyle w:val="ListParagraph"/>
        <w:numPr>
          <w:ilvl w:val="0"/>
          <w:numId w:val="3"/>
        </w:numPr>
        <w:spacing w:after="80"/>
        <w:jc w:val="both"/>
        <w:rPr>
          <w:rFonts w:ascii="Times New Roman" w:hAnsi="Times New Roman" w:cs="Times New Roman"/>
          <w:sz w:val="24"/>
          <w:szCs w:val="24"/>
        </w:rPr>
      </w:pPr>
      <w:r w:rsidRPr="002F547F">
        <w:rPr>
          <w:rFonts w:ascii="Times New Roman" w:hAnsi="Times New Roman" w:cs="Times New Roman"/>
          <w:sz w:val="24"/>
          <w:szCs w:val="24"/>
        </w:rPr>
        <w:t>Does age group influence appointment attendance or no-shows?</w:t>
      </w:r>
    </w:p>
    <w:p w14:paraId="4AB5BD4F" w14:textId="77777777" w:rsidR="004A0DBD" w:rsidRPr="002F547F" w:rsidRDefault="004A0DBD" w:rsidP="004A0DBD">
      <w:pPr>
        <w:pStyle w:val="ListParagraph"/>
        <w:numPr>
          <w:ilvl w:val="0"/>
          <w:numId w:val="3"/>
        </w:numPr>
        <w:spacing w:after="80"/>
        <w:jc w:val="both"/>
        <w:rPr>
          <w:rFonts w:ascii="Times New Roman" w:hAnsi="Times New Roman" w:cs="Times New Roman"/>
          <w:sz w:val="24"/>
          <w:szCs w:val="24"/>
        </w:rPr>
      </w:pPr>
      <w:r w:rsidRPr="002F547F">
        <w:rPr>
          <w:rFonts w:ascii="Times New Roman" w:hAnsi="Times New Roman" w:cs="Times New Roman"/>
          <w:sz w:val="24"/>
          <w:szCs w:val="24"/>
        </w:rPr>
        <w:t>Does appointment type influence attendance or no-shows?</w:t>
      </w:r>
    </w:p>
    <w:p w14:paraId="392C56D7" w14:textId="77777777" w:rsidR="004A0DBD" w:rsidRPr="002F547F" w:rsidRDefault="004A0DBD" w:rsidP="004A0DBD">
      <w:pPr>
        <w:pStyle w:val="ListParagraph"/>
        <w:numPr>
          <w:ilvl w:val="0"/>
          <w:numId w:val="3"/>
        </w:numPr>
        <w:spacing w:after="80"/>
        <w:jc w:val="both"/>
        <w:rPr>
          <w:rFonts w:ascii="Times New Roman" w:hAnsi="Times New Roman" w:cs="Times New Roman"/>
          <w:sz w:val="24"/>
          <w:szCs w:val="24"/>
        </w:rPr>
      </w:pPr>
      <w:r w:rsidRPr="002F547F">
        <w:rPr>
          <w:rFonts w:ascii="Times New Roman" w:hAnsi="Times New Roman" w:cs="Times New Roman"/>
          <w:sz w:val="24"/>
          <w:szCs w:val="24"/>
        </w:rPr>
        <w:t>Does distance from the clinic influence appointment attendance?</w:t>
      </w:r>
    </w:p>
    <w:p w14:paraId="750C5975" w14:textId="77777777" w:rsidR="004A0DBD" w:rsidRPr="002F547F" w:rsidRDefault="004A0DBD" w:rsidP="004A0DBD">
      <w:pPr>
        <w:pStyle w:val="ListParagraph"/>
        <w:numPr>
          <w:ilvl w:val="0"/>
          <w:numId w:val="3"/>
        </w:numPr>
        <w:spacing w:after="80"/>
        <w:jc w:val="both"/>
        <w:rPr>
          <w:rFonts w:ascii="Times New Roman" w:hAnsi="Times New Roman" w:cs="Times New Roman"/>
          <w:sz w:val="24"/>
          <w:szCs w:val="24"/>
        </w:rPr>
      </w:pPr>
      <w:r w:rsidRPr="002F547F">
        <w:rPr>
          <w:rFonts w:ascii="Times New Roman" w:hAnsi="Times New Roman" w:cs="Times New Roman"/>
          <w:sz w:val="24"/>
          <w:szCs w:val="24"/>
        </w:rPr>
        <w:lastRenderedPageBreak/>
        <w:t>Is previous no-show history associated with future no-shows?</w:t>
      </w:r>
    </w:p>
    <w:p w14:paraId="75D0D829" w14:textId="77777777" w:rsidR="004A0DBD" w:rsidRPr="002F547F" w:rsidRDefault="004A0DBD" w:rsidP="004A0DBD">
      <w:pPr>
        <w:pStyle w:val="ListParagraph"/>
        <w:numPr>
          <w:ilvl w:val="0"/>
          <w:numId w:val="3"/>
        </w:numPr>
        <w:spacing w:after="80"/>
        <w:jc w:val="both"/>
        <w:rPr>
          <w:rFonts w:ascii="Times New Roman" w:hAnsi="Times New Roman" w:cs="Times New Roman"/>
          <w:sz w:val="24"/>
          <w:szCs w:val="24"/>
        </w:rPr>
      </w:pPr>
      <w:r w:rsidRPr="002F547F">
        <w:rPr>
          <w:rFonts w:ascii="Times New Roman" w:hAnsi="Times New Roman" w:cs="Times New Roman"/>
          <w:sz w:val="24"/>
          <w:szCs w:val="24"/>
        </w:rPr>
        <w:t>Does receiving a reminder influence appointment attendance?</w:t>
      </w:r>
    </w:p>
    <w:p w14:paraId="68018412" w14:textId="77777777" w:rsidR="004A0DBD" w:rsidRPr="002F547F" w:rsidRDefault="004A0DBD" w:rsidP="004A0DBD">
      <w:pPr>
        <w:pStyle w:val="ListParagraph"/>
        <w:numPr>
          <w:ilvl w:val="0"/>
          <w:numId w:val="3"/>
        </w:numPr>
        <w:spacing w:after="80"/>
        <w:jc w:val="both"/>
        <w:rPr>
          <w:rFonts w:ascii="Times New Roman" w:hAnsi="Times New Roman" w:cs="Times New Roman"/>
          <w:sz w:val="24"/>
          <w:szCs w:val="24"/>
        </w:rPr>
      </w:pPr>
      <w:r w:rsidRPr="002F547F">
        <w:rPr>
          <w:rFonts w:ascii="Times New Roman" w:hAnsi="Times New Roman" w:cs="Times New Roman"/>
          <w:sz w:val="24"/>
          <w:szCs w:val="24"/>
        </w:rPr>
        <w:t>Does the reminder channel influence appointment attendance?</w:t>
      </w:r>
    </w:p>
    <w:p w14:paraId="1D348507" w14:textId="77777777" w:rsidR="004A0DBD" w:rsidRPr="002F547F" w:rsidRDefault="004A0DBD" w:rsidP="004A0DBD">
      <w:pPr>
        <w:pStyle w:val="ListParagraph"/>
        <w:numPr>
          <w:ilvl w:val="0"/>
          <w:numId w:val="3"/>
        </w:numPr>
        <w:spacing w:after="80"/>
        <w:jc w:val="both"/>
        <w:rPr>
          <w:rFonts w:ascii="Times New Roman" w:hAnsi="Times New Roman" w:cs="Times New Roman"/>
          <w:sz w:val="24"/>
          <w:szCs w:val="24"/>
        </w:rPr>
      </w:pPr>
      <w:r w:rsidRPr="002F547F">
        <w:rPr>
          <w:rFonts w:ascii="Times New Roman" w:hAnsi="Times New Roman" w:cs="Times New Roman"/>
          <w:sz w:val="24"/>
          <w:szCs w:val="24"/>
        </w:rPr>
        <w:t>Does the number of previous appointments influence attendance?</w:t>
      </w:r>
    </w:p>
    <w:p w14:paraId="02E012E5" w14:textId="77777777" w:rsidR="004A0DBD" w:rsidRPr="002F547F" w:rsidRDefault="004A0DBD" w:rsidP="004A0DBD">
      <w:pPr>
        <w:pStyle w:val="ListParagraph"/>
        <w:numPr>
          <w:ilvl w:val="0"/>
          <w:numId w:val="3"/>
        </w:numPr>
        <w:spacing w:after="80"/>
        <w:jc w:val="both"/>
        <w:rPr>
          <w:rFonts w:ascii="Times New Roman" w:hAnsi="Times New Roman" w:cs="Times New Roman"/>
          <w:sz w:val="24"/>
          <w:szCs w:val="24"/>
        </w:rPr>
      </w:pPr>
      <w:r w:rsidRPr="002F547F">
        <w:rPr>
          <w:rFonts w:ascii="Times New Roman" w:hAnsi="Times New Roman" w:cs="Times New Roman"/>
          <w:sz w:val="24"/>
          <w:szCs w:val="24"/>
        </w:rPr>
        <w:t>Does booking lead time influence the likelihood of a no-show?</w:t>
      </w:r>
    </w:p>
    <w:p w14:paraId="69419B41" w14:textId="77777777" w:rsidR="004A0DBD" w:rsidRPr="002F547F" w:rsidRDefault="004A0DBD" w:rsidP="004A0DBD">
      <w:pPr>
        <w:pStyle w:val="ListParagraph"/>
        <w:numPr>
          <w:ilvl w:val="0"/>
          <w:numId w:val="3"/>
        </w:numPr>
        <w:spacing w:after="80"/>
        <w:jc w:val="both"/>
        <w:rPr>
          <w:rFonts w:ascii="Times New Roman" w:hAnsi="Times New Roman" w:cs="Times New Roman"/>
          <w:sz w:val="24"/>
          <w:szCs w:val="24"/>
        </w:rPr>
      </w:pPr>
      <w:r w:rsidRPr="002F547F">
        <w:rPr>
          <w:rFonts w:ascii="Times New Roman" w:hAnsi="Times New Roman" w:cs="Times New Roman"/>
          <w:sz w:val="24"/>
          <w:szCs w:val="24"/>
        </w:rPr>
        <w:t>Does appointment day or time influence appointment compliance?</w:t>
      </w:r>
    </w:p>
    <w:p w14:paraId="14EDF212" w14:textId="77777777" w:rsidR="004A0DBD" w:rsidRPr="002F547F" w:rsidRDefault="004A0DBD" w:rsidP="004A0DBD">
      <w:pPr>
        <w:pStyle w:val="ListParagraph"/>
        <w:numPr>
          <w:ilvl w:val="0"/>
          <w:numId w:val="3"/>
        </w:numPr>
        <w:spacing w:after="80"/>
        <w:jc w:val="both"/>
        <w:rPr>
          <w:rFonts w:ascii="Times New Roman" w:hAnsi="Times New Roman" w:cs="Times New Roman"/>
          <w:sz w:val="24"/>
          <w:szCs w:val="24"/>
        </w:rPr>
      </w:pPr>
      <w:r w:rsidRPr="002F547F">
        <w:rPr>
          <w:rFonts w:ascii="Times New Roman" w:hAnsi="Times New Roman" w:cs="Times New Roman"/>
          <w:sz w:val="24"/>
          <w:szCs w:val="24"/>
        </w:rPr>
        <w:t>Is waiting time associated with appointment outcomes?</w:t>
      </w:r>
    </w:p>
    <w:p w14:paraId="076C64C6" w14:textId="3391A03F" w:rsidR="004A0DBD" w:rsidRPr="002F547F" w:rsidRDefault="004A0DBD" w:rsidP="00F349CE">
      <w:pPr>
        <w:spacing w:after="80"/>
        <w:jc w:val="both"/>
        <w:rPr>
          <w:rFonts w:ascii="Times New Roman" w:hAnsi="Times New Roman" w:cs="Times New Roman"/>
          <w:sz w:val="24"/>
          <w:szCs w:val="24"/>
        </w:rPr>
      </w:pPr>
      <w:r w:rsidRPr="002F547F">
        <w:rPr>
          <w:rFonts w:ascii="Times New Roman" w:hAnsi="Times New Roman" w:cs="Times New Roman"/>
          <w:sz w:val="24"/>
          <w:szCs w:val="24"/>
        </w:rPr>
        <w:t>These questions will help identify patterns that may explain why patients attend, cancel, or miss scheduled appointments.</w:t>
      </w:r>
    </w:p>
    <w:p w14:paraId="74BD5B70" w14:textId="1F69CDA1" w:rsidR="004A0DBD" w:rsidRPr="002F547F" w:rsidRDefault="004A0DBD" w:rsidP="004A0DBD">
      <w:pPr>
        <w:spacing w:after="80"/>
        <w:ind w:left="360"/>
        <w:jc w:val="both"/>
        <w:rPr>
          <w:rFonts w:ascii="Times New Roman" w:hAnsi="Times New Roman" w:cs="Times New Roman"/>
          <w:sz w:val="24"/>
          <w:szCs w:val="24"/>
        </w:rPr>
      </w:pPr>
    </w:p>
    <w:p w14:paraId="27C5779D" w14:textId="15B757B1" w:rsidR="004A0DBD" w:rsidRPr="002F547F" w:rsidRDefault="004A0DBD" w:rsidP="004A0DBD">
      <w:pPr>
        <w:jc w:val="both"/>
        <w:rPr>
          <w:rFonts w:ascii="Times New Roman" w:hAnsi="Times New Roman" w:cs="Times New Roman"/>
          <w:b/>
          <w:bCs/>
          <w:color w:val="1F3864" w:themeColor="accent1" w:themeShade="80"/>
          <w:sz w:val="28"/>
          <w:szCs w:val="28"/>
        </w:rPr>
      </w:pPr>
      <w:r w:rsidRPr="002F547F">
        <w:rPr>
          <w:rFonts w:ascii="Times New Roman" w:hAnsi="Times New Roman" w:cs="Times New Roman"/>
          <w:b/>
          <w:bCs/>
          <w:color w:val="1F3864" w:themeColor="accent1" w:themeShade="80"/>
          <w:sz w:val="28"/>
          <w:szCs w:val="28"/>
        </w:rPr>
        <w:t>Potential KPIs</w:t>
      </w:r>
    </w:p>
    <w:p w14:paraId="5BA8B1EE" w14:textId="0772229F" w:rsidR="00F349CE" w:rsidRDefault="00F349CE" w:rsidP="00F349CE">
      <w:pPr>
        <w:spacing w:after="80"/>
        <w:rPr>
          <w:rFonts w:ascii="Times New Roman" w:hAnsi="Times New Roman" w:cs="Times New Roman"/>
          <w:sz w:val="24"/>
          <w:szCs w:val="24"/>
        </w:rPr>
      </w:pPr>
      <w:r w:rsidRPr="002F547F">
        <w:rPr>
          <w:rFonts w:ascii="Times New Roman" w:hAnsi="Times New Roman" w:cs="Times New Roman"/>
          <w:sz w:val="24"/>
          <w:szCs w:val="24"/>
        </w:rPr>
        <w:t>The assignment requires 3–5 potential KPIs, with each KPI linked to a business question. These KPIs will be defined at this stage but will be calculated and analysed during subsequent stages.</w:t>
      </w:r>
    </w:p>
    <w:p w14:paraId="40A6D52D" w14:textId="77777777" w:rsidR="002F547F" w:rsidRPr="002F547F" w:rsidRDefault="002F547F" w:rsidP="00F349CE">
      <w:pPr>
        <w:spacing w:after="80"/>
        <w:rPr>
          <w:rFonts w:ascii="Times New Roman" w:hAnsi="Times New Roman" w:cs="Times New Roman"/>
          <w:sz w:val="24"/>
          <w:szCs w:val="24"/>
        </w:rPr>
      </w:pPr>
    </w:p>
    <w:tbl>
      <w:tblPr>
        <w:tblStyle w:val="TableGrid"/>
        <w:tblW w:w="0" w:type="auto"/>
        <w:jc w:val="center"/>
        <w:tblInd w:w="0" w:type="dxa"/>
        <w:tblLook w:val="04A0" w:firstRow="1" w:lastRow="0" w:firstColumn="1" w:lastColumn="0" w:noHBand="0" w:noVBand="1"/>
      </w:tblPr>
      <w:tblGrid>
        <w:gridCol w:w="3109"/>
        <w:gridCol w:w="3124"/>
        <w:gridCol w:w="3117"/>
      </w:tblGrid>
      <w:tr w:rsidR="00F349CE" w:rsidRPr="002F547F" w14:paraId="5A6267A9" w14:textId="77777777" w:rsidTr="00F349CE">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9242B23"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b/>
                <w:sz w:val="24"/>
                <w:szCs w:val="24"/>
              </w:rPr>
              <w:t>KPI</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B97D6E0"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b/>
                <w:sz w:val="24"/>
                <w:szCs w:val="24"/>
              </w:rPr>
              <w:t>Business Question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B1B1E32"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b/>
                <w:sz w:val="24"/>
                <w:szCs w:val="24"/>
              </w:rPr>
              <w:t>Relevance</w:t>
            </w:r>
          </w:p>
        </w:tc>
      </w:tr>
      <w:tr w:rsidR="00F349CE" w:rsidRPr="002F547F" w14:paraId="32BB65E1" w14:textId="77777777" w:rsidTr="00F349CE">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C2FB635"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Appointment No-Show Rate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D6DD3BE"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What proportion of scheduled appointments are missed?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960D440"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Measures the scale of the missed-appointment problem and provides a key indicator for future improvement.</w:t>
            </w:r>
          </w:p>
        </w:tc>
      </w:tr>
      <w:tr w:rsidR="00F349CE" w:rsidRPr="002F547F" w14:paraId="0C505FA6" w14:textId="77777777" w:rsidTr="00F349CE">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A403F47"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Appointment Attendance Rate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DC87F20"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What proportion of scheduled appointments are successfully attended?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FC1E3E3"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Helps measure appointment compliance and utilisation of scheduled clinic capacity.</w:t>
            </w:r>
          </w:p>
        </w:tc>
      </w:tr>
      <w:tr w:rsidR="00F349CE" w:rsidRPr="002F547F" w14:paraId="33B08561" w14:textId="77777777" w:rsidTr="00F349CE">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272112A"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Appointment Cancellation Rate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D093206"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What proportion of scheduled appointments are cancelled?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4D1121C"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Helps distinguish cancellations from no-shows and understand how appointments are lost.</w:t>
            </w:r>
          </w:p>
        </w:tc>
      </w:tr>
      <w:tr w:rsidR="00F349CE" w:rsidRPr="002F547F" w14:paraId="2A3F383B" w14:textId="77777777" w:rsidTr="00F349CE">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5F99F7A"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Repeat No-Show Rate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467B881"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Are patients with previous no-shows more likely to miss future appointments?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A1DF4A5"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Helps identify whether previous attendance behaviour is associated with future no-shows.</w:t>
            </w:r>
          </w:p>
        </w:tc>
      </w:tr>
      <w:tr w:rsidR="00F349CE" w:rsidRPr="002F547F" w14:paraId="52275D31" w14:textId="77777777" w:rsidTr="00F349CE">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65D048D"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Reminder  Attendance Rate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9847C40"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Is appointment attendance different when patients receive reminders?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A9F73B8" w14:textId="77777777" w:rsidR="00F349CE" w:rsidRPr="002F547F" w:rsidRDefault="00F349CE">
            <w:pPr>
              <w:spacing w:after="40"/>
              <w:rPr>
                <w:rFonts w:ascii="Times New Roman" w:hAnsi="Times New Roman" w:cs="Times New Roman"/>
                <w:sz w:val="24"/>
                <w:szCs w:val="24"/>
              </w:rPr>
            </w:pPr>
            <w:r w:rsidRPr="002F547F">
              <w:rPr>
                <w:rFonts w:ascii="Times New Roman" w:hAnsi="Times New Roman" w:cs="Times New Roman"/>
                <w:sz w:val="24"/>
                <w:szCs w:val="24"/>
              </w:rPr>
              <w:t>Helps assess whether reminders may be associated with improved appointment attendance and which reminder channels may be worth investigating further.</w:t>
            </w:r>
          </w:p>
        </w:tc>
      </w:tr>
    </w:tbl>
    <w:p w14:paraId="4B2F0AAD" w14:textId="77777777" w:rsidR="00F349CE" w:rsidRPr="002F547F" w:rsidRDefault="00F349CE" w:rsidP="00F349CE">
      <w:pPr>
        <w:rPr>
          <w:rFonts w:ascii="Times New Roman" w:hAnsi="Times New Roman" w:cs="Times New Roman"/>
          <w:sz w:val="24"/>
          <w:szCs w:val="24"/>
        </w:rPr>
      </w:pPr>
    </w:p>
    <w:p w14:paraId="444DBD78" w14:textId="77777777" w:rsidR="00F349CE" w:rsidRPr="002F547F" w:rsidRDefault="00F349CE" w:rsidP="00F349CE">
      <w:pPr>
        <w:spacing w:after="80"/>
        <w:rPr>
          <w:rFonts w:ascii="Times New Roman" w:hAnsi="Times New Roman" w:cs="Times New Roman"/>
          <w:sz w:val="24"/>
          <w:szCs w:val="24"/>
        </w:rPr>
      </w:pPr>
    </w:p>
    <w:p w14:paraId="35ABCE1C" w14:textId="77777777" w:rsidR="00F349CE" w:rsidRPr="002F547F" w:rsidRDefault="00F349CE" w:rsidP="004A0DBD">
      <w:pPr>
        <w:jc w:val="both"/>
        <w:rPr>
          <w:rFonts w:ascii="Times New Roman" w:hAnsi="Times New Roman" w:cs="Times New Roman"/>
          <w:b/>
          <w:bCs/>
          <w:color w:val="1F3864" w:themeColor="accent1" w:themeShade="80"/>
          <w:sz w:val="28"/>
          <w:szCs w:val="28"/>
        </w:rPr>
      </w:pPr>
    </w:p>
    <w:p w14:paraId="3E9E89B8" w14:textId="77777777" w:rsidR="00D05CC7" w:rsidRDefault="00D05CC7">
      <w:pPr>
        <w:rPr>
          <w:rFonts w:ascii="Times New Roman" w:hAnsi="Times New Roman" w:cs="Times New Roman"/>
          <w:b/>
          <w:bCs/>
          <w:color w:val="1F3864" w:themeColor="accent1" w:themeShade="80"/>
          <w:sz w:val="28"/>
          <w:szCs w:val="28"/>
        </w:rPr>
      </w:pPr>
      <w:r>
        <w:rPr>
          <w:rFonts w:ascii="Times New Roman" w:hAnsi="Times New Roman" w:cs="Times New Roman"/>
          <w:b/>
          <w:bCs/>
          <w:color w:val="1F3864" w:themeColor="accent1" w:themeShade="80"/>
          <w:sz w:val="28"/>
          <w:szCs w:val="28"/>
        </w:rPr>
        <w:br w:type="page"/>
      </w:r>
    </w:p>
    <w:p w14:paraId="19C5DA88" w14:textId="0DF6581A" w:rsidR="004A0DBD" w:rsidRPr="002F547F" w:rsidRDefault="004A0DBD" w:rsidP="004A0DBD">
      <w:pPr>
        <w:jc w:val="both"/>
        <w:rPr>
          <w:rFonts w:ascii="Times New Roman" w:hAnsi="Times New Roman" w:cs="Times New Roman"/>
          <w:b/>
          <w:bCs/>
          <w:color w:val="1F3864" w:themeColor="accent1" w:themeShade="80"/>
          <w:sz w:val="28"/>
          <w:szCs w:val="28"/>
        </w:rPr>
      </w:pPr>
      <w:r w:rsidRPr="002F547F">
        <w:rPr>
          <w:rFonts w:ascii="Times New Roman" w:hAnsi="Times New Roman" w:cs="Times New Roman"/>
          <w:b/>
          <w:bCs/>
          <w:color w:val="1F3864" w:themeColor="accent1" w:themeShade="80"/>
          <w:sz w:val="28"/>
          <w:szCs w:val="28"/>
        </w:rPr>
        <w:lastRenderedPageBreak/>
        <w:t>Initial Analysis Approach</w:t>
      </w:r>
    </w:p>
    <w:p w14:paraId="4D5C460C" w14:textId="77777777" w:rsidR="00F349CE" w:rsidRPr="002F547F" w:rsidRDefault="00F349CE" w:rsidP="00F349CE">
      <w:pPr>
        <w:spacing w:after="80"/>
        <w:rPr>
          <w:rFonts w:ascii="Times New Roman" w:hAnsi="Times New Roman" w:cs="Times New Roman"/>
          <w:sz w:val="24"/>
          <w:szCs w:val="24"/>
        </w:rPr>
      </w:pPr>
      <w:r w:rsidRPr="002F547F">
        <w:rPr>
          <w:rFonts w:ascii="Times New Roman" w:hAnsi="Times New Roman" w:cs="Times New Roman"/>
          <w:sz w:val="24"/>
          <w:szCs w:val="24"/>
        </w:rPr>
        <w:t>The analysis will follow a structured process:</w:t>
      </w:r>
    </w:p>
    <w:p w14:paraId="67F80C7B" w14:textId="77777777" w:rsidR="00F349CE" w:rsidRPr="002F547F" w:rsidRDefault="00F349CE" w:rsidP="00F349CE">
      <w:pPr>
        <w:spacing w:after="80"/>
        <w:rPr>
          <w:rFonts w:ascii="Times New Roman" w:hAnsi="Times New Roman" w:cs="Times New Roman"/>
          <w:b/>
          <w:bCs/>
          <w:sz w:val="24"/>
          <w:szCs w:val="24"/>
        </w:rPr>
      </w:pPr>
      <w:r w:rsidRPr="002F547F">
        <w:rPr>
          <w:rFonts w:ascii="Times New Roman" w:hAnsi="Times New Roman" w:cs="Times New Roman"/>
          <w:b/>
          <w:bCs/>
          <w:sz w:val="24"/>
          <w:szCs w:val="24"/>
        </w:rPr>
        <w:t>Step 1 – Understand the data</w:t>
      </w:r>
    </w:p>
    <w:p w14:paraId="3203A785" w14:textId="77777777" w:rsidR="00F349CE" w:rsidRPr="002F547F" w:rsidRDefault="00F349CE" w:rsidP="00F349CE">
      <w:pPr>
        <w:spacing w:after="80"/>
        <w:rPr>
          <w:rFonts w:ascii="Times New Roman" w:hAnsi="Times New Roman" w:cs="Times New Roman"/>
          <w:sz w:val="24"/>
          <w:szCs w:val="24"/>
        </w:rPr>
      </w:pPr>
      <w:r w:rsidRPr="002F547F">
        <w:rPr>
          <w:rFonts w:ascii="Times New Roman" w:hAnsi="Times New Roman" w:cs="Times New Roman"/>
          <w:sz w:val="24"/>
          <w:szCs w:val="24"/>
        </w:rPr>
        <w:t>Review the dataset and Data Dictionary to understand the variables, their meanings, data types and relationships.</w:t>
      </w:r>
    </w:p>
    <w:p w14:paraId="513E752E" w14:textId="77777777" w:rsidR="00F349CE" w:rsidRPr="002F547F" w:rsidRDefault="00F349CE" w:rsidP="00F349CE">
      <w:pPr>
        <w:spacing w:after="80"/>
        <w:rPr>
          <w:rFonts w:ascii="Times New Roman" w:hAnsi="Times New Roman" w:cs="Times New Roman"/>
          <w:b/>
          <w:bCs/>
          <w:sz w:val="24"/>
          <w:szCs w:val="24"/>
        </w:rPr>
      </w:pPr>
      <w:r w:rsidRPr="002F547F">
        <w:rPr>
          <w:rFonts w:ascii="Times New Roman" w:hAnsi="Times New Roman" w:cs="Times New Roman"/>
          <w:b/>
          <w:bCs/>
          <w:sz w:val="24"/>
          <w:szCs w:val="24"/>
        </w:rPr>
        <w:t>Step 2 – Data quality assessment</w:t>
      </w:r>
    </w:p>
    <w:p w14:paraId="642233B6" w14:textId="77777777" w:rsidR="00F349CE" w:rsidRPr="002F547F" w:rsidRDefault="00F349CE" w:rsidP="00F349CE">
      <w:pPr>
        <w:spacing w:after="80"/>
        <w:rPr>
          <w:rFonts w:ascii="Times New Roman" w:hAnsi="Times New Roman" w:cs="Times New Roman"/>
          <w:sz w:val="24"/>
          <w:szCs w:val="24"/>
        </w:rPr>
      </w:pPr>
      <w:r w:rsidRPr="002F547F">
        <w:rPr>
          <w:rFonts w:ascii="Times New Roman" w:hAnsi="Times New Roman" w:cs="Times New Roman"/>
          <w:sz w:val="24"/>
          <w:szCs w:val="24"/>
        </w:rPr>
        <w:t>Identify missing values, duplicates, inconsistent values, incorrect formats and potential outliers. The original dataset will not be overwritten; any cleaned or transformed version will be saved separately as required by the project instructions.</w:t>
      </w:r>
    </w:p>
    <w:p w14:paraId="0F26AA55" w14:textId="77777777" w:rsidR="00F349CE" w:rsidRPr="002F547F" w:rsidRDefault="00F349CE" w:rsidP="00F349CE">
      <w:pPr>
        <w:spacing w:after="80"/>
        <w:rPr>
          <w:rFonts w:ascii="Times New Roman" w:hAnsi="Times New Roman" w:cs="Times New Roman"/>
          <w:b/>
          <w:bCs/>
          <w:sz w:val="24"/>
          <w:szCs w:val="24"/>
        </w:rPr>
      </w:pPr>
      <w:r w:rsidRPr="002F547F">
        <w:rPr>
          <w:rFonts w:ascii="Times New Roman" w:hAnsi="Times New Roman" w:cs="Times New Roman"/>
          <w:b/>
          <w:bCs/>
          <w:sz w:val="24"/>
          <w:szCs w:val="24"/>
        </w:rPr>
        <w:t>Step 3 – Data preparation</w:t>
      </w:r>
    </w:p>
    <w:p w14:paraId="596130DB" w14:textId="77777777" w:rsidR="00F349CE" w:rsidRPr="002F547F" w:rsidRDefault="00F349CE" w:rsidP="00F349CE">
      <w:pPr>
        <w:spacing w:after="80"/>
        <w:rPr>
          <w:rFonts w:ascii="Times New Roman" w:hAnsi="Times New Roman" w:cs="Times New Roman"/>
          <w:sz w:val="24"/>
          <w:szCs w:val="24"/>
        </w:rPr>
      </w:pPr>
      <w:r w:rsidRPr="002F547F">
        <w:rPr>
          <w:rFonts w:ascii="Times New Roman" w:hAnsi="Times New Roman" w:cs="Times New Roman"/>
          <w:sz w:val="24"/>
          <w:szCs w:val="24"/>
        </w:rPr>
        <w:t>Clean and transform the relevant variables where necessary. Dates and categorical variables will be standardised, while missing values will be investigated and handled appropriately.</w:t>
      </w:r>
    </w:p>
    <w:p w14:paraId="009C2152" w14:textId="77777777" w:rsidR="00F349CE" w:rsidRPr="002F547F" w:rsidRDefault="00F349CE" w:rsidP="00F349CE">
      <w:pPr>
        <w:spacing w:after="80"/>
        <w:rPr>
          <w:rFonts w:ascii="Times New Roman" w:hAnsi="Times New Roman" w:cs="Times New Roman"/>
          <w:b/>
          <w:bCs/>
          <w:sz w:val="24"/>
          <w:szCs w:val="24"/>
        </w:rPr>
      </w:pPr>
      <w:r w:rsidRPr="002F547F">
        <w:rPr>
          <w:rFonts w:ascii="Times New Roman" w:hAnsi="Times New Roman" w:cs="Times New Roman"/>
          <w:b/>
          <w:bCs/>
          <w:sz w:val="24"/>
          <w:szCs w:val="24"/>
        </w:rPr>
        <w:t>Step 4 – Exploratory analysis</w:t>
      </w:r>
    </w:p>
    <w:p w14:paraId="00B6FF84" w14:textId="77777777" w:rsidR="00F349CE" w:rsidRPr="002F547F" w:rsidRDefault="00F349CE" w:rsidP="00F349CE">
      <w:pPr>
        <w:spacing w:after="80"/>
        <w:rPr>
          <w:rFonts w:ascii="Times New Roman" w:hAnsi="Times New Roman" w:cs="Times New Roman"/>
          <w:sz w:val="24"/>
          <w:szCs w:val="24"/>
        </w:rPr>
      </w:pPr>
      <w:r w:rsidRPr="002F547F">
        <w:rPr>
          <w:rFonts w:ascii="Times New Roman" w:hAnsi="Times New Roman" w:cs="Times New Roman"/>
          <w:sz w:val="24"/>
          <w:szCs w:val="24"/>
        </w:rPr>
        <w:t>Examine appointment outcomes across important variables such as:</w:t>
      </w:r>
    </w:p>
    <w:p w14:paraId="07750B54" w14:textId="77777777" w:rsidR="00F349CE" w:rsidRPr="002F547F" w:rsidRDefault="00F349CE" w:rsidP="00F349CE">
      <w:pPr>
        <w:pStyle w:val="ListParagraph"/>
        <w:numPr>
          <w:ilvl w:val="0"/>
          <w:numId w:val="7"/>
        </w:numPr>
        <w:spacing w:after="80"/>
        <w:rPr>
          <w:rFonts w:ascii="Times New Roman" w:hAnsi="Times New Roman" w:cs="Times New Roman"/>
          <w:sz w:val="24"/>
          <w:szCs w:val="24"/>
        </w:rPr>
      </w:pPr>
      <w:r w:rsidRPr="002F547F">
        <w:rPr>
          <w:rFonts w:ascii="Times New Roman" w:hAnsi="Times New Roman" w:cs="Times New Roman"/>
          <w:sz w:val="24"/>
          <w:szCs w:val="24"/>
        </w:rPr>
        <w:t>Age group</w:t>
      </w:r>
    </w:p>
    <w:p w14:paraId="3040401C" w14:textId="77777777" w:rsidR="00F349CE" w:rsidRPr="002F547F" w:rsidRDefault="00F349CE" w:rsidP="00F349CE">
      <w:pPr>
        <w:pStyle w:val="ListParagraph"/>
        <w:numPr>
          <w:ilvl w:val="0"/>
          <w:numId w:val="7"/>
        </w:numPr>
        <w:spacing w:after="80"/>
        <w:rPr>
          <w:rFonts w:ascii="Times New Roman" w:hAnsi="Times New Roman" w:cs="Times New Roman"/>
          <w:sz w:val="24"/>
          <w:szCs w:val="24"/>
        </w:rPr>
      </w:pPr>
      <w:r w:rsidRPr="002F547F">
        <w:rPr>
          <w:rFonts w:ascii="Times New Roman" w:hAnsi="Times New Roman" w:cs="Times New Roman"/>
          <w:sz w:val="24"/>
          <w:szCs w:val="24"/>
        </w:rPr>
        <w:t>Gender</w:t>
      </w:r>
    </w:p>
    <w:p w14:paraId="2BE85247" w14:textId="77777777" w:rsidR="00F349CE" w:rsidRPr="002F547F" w:rsidRDefault="00F349CE" w:rsidP="00F349CE">
      <w:pPr>
        <w:pStyle w:val="ListParagraph"/>
        <w:numPr>
          <w:ilvl w:val="0"/>
          <w:numId w:val="7"/>
        </w:numPr>
        <w:spacing w:after="80"/>
        <w:rPr>
          <w:rFonts w:ascii="Times New Roman" w:hAnsi="Times New Roman" w:cs="Times New Roman"/>
          <w:sz w:val="24"/>
          <w:szCs w:val="24"/>
        </w:rPr>
      </w:pPr>
      <w:r w:rsidRPr="002F547F">
        <w:rPr>
          <w:rFonts w:ascii="Times New Roman" w:hAnsi="Times New Roman" w:cs="Times New Roman"/>
          <w:sz w:val="24"/>
          <w:szCs w:val="24"/>
        </w:rPr>
        <w:t>Appointment type</w:t>
      </w:r>
    </w:p>
    <w:p w14:paraId="0AA941F1" w14:textId="77777777" w:rsidR="00F349CE" w:rsidRPr="002F547F" w:rsidRDefault="00F349CE" w:rsidP="00F349CE">
      <w:pPr>
        <w:pStyle w:val="ListParagraph"/>
        <w:numPr>
          <w:ilvl w:val="0"/>
          <w:numId w:val="7"/>
        </w:numPr>
        <w:spacing w:after="80"/>
        <w:rPr>
          <w:rFonts w:ascii="Times New Roman" w:hAnsi="Times New Roman" w:cs="Times New Roman"/>
          <w:sz w:val="24"/>
          <w:szCs w:val="24"/>
        </w:rPr>
      </w:pPr>
      <w:r w:rsidRPr="002F547F">
        <w:rPr>
          <w:rFonts w:ascii="Times New Roman" w:hAnsi="Times New Roman" w:cs="Times New Roman"/>
          <w:sz w:val="24"/>
          <w:szCs w:val="24"/>
        </w:rPr>
        <w:t>Appointment day</w:t>
      </w:r>
    </w:p>
    <w:p w14:paraId="1A536D5B" w14:textId="77777777" w:rsidR="00F349CE" w:rsidRPr="002F547F" w:rsidRDefault="00F349CE" w:rsidP="00F349CE">
      <w:pPr>
        <w:pStyle w:val="ListParagraph"/>
        <w:numPr>
          <w:ilvl w:val="0"/>
          <w:numId w:val="7"/>
        </w:numPr>
        <w:spacing w:after="80"/>
        <w:rPr>
          <w:rFonts w:ascii="Times New Roman" w:hAnsi="Times New Roman" w:cs="Times New Roman"/>
          <w:sz w:val="24"/>
          <w:szCs w:val="24"/>
        </w:rPr>
      </w:pPr>
      <w:r w:rsidRPr="002F547F">
        <w:rPr>
          <w:rFonts w:ascii="Times New Roman" w:hAnsi="Times New Roman" w:cs="Times New Roman"/>
          <w:sz w:val="24"/>
          <w:szCs w:val="24"/>
        </w:rPr>
        <w:t>Appointment time</w:t>
      </w:r>
    </w:p>
    <w:p w14:paraId="0D96F562" w14:textId="77777777" w:rsidR="00F349CE" w:rsidRPr="002F547F" w:rsidRDefault="00F349CE" w:rsidP="00F349CE">
      <w:pPr>
        <w:pStyle w:val="ListParagraph"/>
        <w:numPr>
          <w:ilvl w:val="0"/>
          <w:numId w:val="7"/>
        </w:numPr>
        <w:spacing w:after="80"/>
        <w:rPr>
          <w:rFonts w:ascii="Times New Roman" w:hAnsi="Times New Roman" w:cs="Times New Roman"/>
          <w:sz w:val="24"/>
          <w:szCs w:val="24"/>
        </w:rPr>
      </w:pPr>
      <w:r w:rsidRPr="002F547F">
        <w:rPr>
          <w:rFonts w:ascii="Times New Roman" w:hAnsi="Times New Roman" w:cs="Times New Roman"/>
          <w:sz w:val="24"/>
          <w:szCs w:val="24"/>
        </w:rPr>
        <w:t>Booking lead days</w:t>
      </w:r>
    </w:p>
    <w:p w14:paraId="7350625A" w14:textId="77777777" w:rsidR="00F349CE" w:rsidRPr="002F547F" w:rsidRDefault="00F349CE" w:rsidP="00F349CE">
      <w:pPr>
        <w:pStyle w:val="ListParagraph"/>
        <w:numPr>
          <w:ilvl w:val="0"/>
          <w:numId w:val="7"/>
        </w:numPr>
        <w:spacing w:after="80"/>
        <w:rPr>
          <w:rFonts w:ascii="Times New Roman" w:hAnsi="Times New Roman" w:cs="Times New Roman"/>
          <w:sz w:val="24"/>
          <w:szCs w:val="24"/>
        </w:rPr>
      </w:pPr>
      <w:r w:rsidRPr="002F547F">
        <w:rPr>
          <w:rFonts w:ascii="Times New Roman" w:hAnsi="Times New Roman" w:cs="Times New Roman"/>
          <w:sz w:val="24"/>
          <w:szCs w:val="24"/>
        </w:rPr>
        <w:t>Previous appointments</w:t>
      </w:r>
    </w:p>
    <w:p w14:paraId="6DDA07E9" w14:textId="77777777" w:rsidR="00F349CE" w:rsidRPr="002F547F" w:rsidRDefault="00F349CE" w:rsidP="00F349CE">
      <w:pPr>
        <w:pStyle w:val="ListParagraph"/>
        <w:numPr>
          <w:ilvl w:val="0"/>
          <w:numId w:val="7"/>
        </w:numPr>
        <w:spacing w:after="80"/>
        <w:rPr>
          <w:rFonts w:ascii="Times New Roman" w:hAnsi="Times New Roman" w:cs="Times New Roman"/>
          <w:sz w:val="24"/>
          <w:szCs w:val="24"/>
        </w:rPr>
      </w:pPr>
      <w:r w:rsidRPr="002F547F">
        <w:rPr>
          <w:rFonts w:ascii="Times New Roman" w:hAnsi="Times New Roman" w:cs="Times New Roman"/>
          <w:sz w:val="24"/>
          <w:szCs w:val="24"/>
        </w:rPr>
        <w:t>Previous no-shows</w:t>
      </w:r>
    </w:p>
    <w:p w14:paraId="606E612A" w14:textId="77777777" w:rsidR="00F349CE" w:rsidRPr="002F547F" w:rsidRDefault="00F349CE" w:rsidP="00F349CE">
      <w:pPr>
        <w:pStyle w:val="ListParagraph"/>
        <w:numPr>
          <w:ilvl w:val="0"/>
          <w:numId w:val="7"/>
        </w:numPr>
        <w:spacing w:after="80"/>
        <w:rPr>
          <w:rFonts w:ascii="Times New Roman" w:hAnsi="Times New Roman" w:cs="Times New Roman"/>
          <w:sz w:val="24"/>
          <w:szCs w:val="24"/>
        </w:rPr>
      </w:pPr>
      <w:r w:rsidRPr="002F547F">
        <w:rPr>
          <w:rFonts w:ascii="Times New Roman" w:hAnsi="Times New Roman" w:cs="Times New Roman"/>
          <w:sz w:val="24"/>
          <w:szCs w:val="24"/>
        </w:rPr>
        <w:t>Reminder status</w:t>
      </w:r>
    </w:p>
    <w:p w14:paraId="05927B47" w14:textId="77777777" w:rsidR="00F349CE" w:rsidRPr="002F547F" w:rsidRDefault="00F349CE" w:rsidP="00F349CE">
      <w:pPr>
        <w:pStyle w:val="ListParagraph"/>
        <w:numPr>
          <w:ilvl w:val="0"/>
          <w:numId w:val="7"/>
        </w:numPr>
        <w:spacing w:after="80"/>
        <w:rPr>
          <w:rFonts w:ascii="Times New Roman" w:hAnsi="Times New Roman" w:cs="Times New Roman"/>
          <w:sz w:val="24"/>
          <w:szCs w:val="24"/>
        </w:rPr>
      </w:pPr>
      <w:r w:rsidRPr="002F547F">
        <w:rPr>
          <w:rFonts w:ascii="Times New Roman" w:hAnsi="Times New Roman" w:cs="Times New Roman"/>
          <w:sz w:val="24"/>
          <w:szCs w:val="24"/>
        </w:rPr>
        <w:t>Reminder channel</w:t>
      </w:r>
    </w:p>
    <w:p w14:paraId="5F8FFF4C" w14:textId="77777777" w:rsidR="00F349CE" w:rsidRPr="002F547F" w:rsidRDefault="00F349CE" w:rsidP="00F349CE">
      <w:pPr>
        <w:pStyle w:val="ListParagraph"/>
        <w:numPr>
          <w:ilvl w:val="0"/>
          <w:numId w:val="7"/>
        </w:numPr>
        <w:spacing w:after="80"/>
        <w:rPr>
          <w:rFonts w:ascii="Times New Roman" w:hAnsi="Times New Roman" w:cs="Times New Roman"/>
          <w:sz w:val="24"/>
          <w:szCs w:val="24"/>
        </w:rPr>
      </w:pPr>
      <w:r w:rsidRPr="002F547F">
        <w:rPr>
          <w:rFonts w:ascii="Times New Roman" w:hAnsi="Times New Roman" w:cs="Times New Roman"/>
          <w:sz w:val="24"/>
          <w:szCs w:val="24"/>
        </w:rPr>
        <w:t>Distance to clinic</w:t>
      </w:r>
    </w:p>
    <w:p w14:paraId="324202C4" w14:textId="77777777" w:rsidR="00F349CE" w:rsidRPr="002F547F" w:rsidRDefault="00F349CE" w:rsidP="00F349CE">
      <w:pPr>
        <w:pStyle w:val="ListParagraph"/>
        <w:numPr>
          <w:ilvl w:val="0"/>
          <w:numId w:val="7"/>
        </w:numPr>
        <w:spacing w:after="80"/>
        <w:rPr>
          <w:rFonts w:ascii="Times New Roman" w:hAnsi="Times New Roman" w:cs="Times New Roman"/>
          <w:sz w:val="24"/>
          <w:szCs w:val="24"/>
        </w:rPr>
      </w:pPr>
      <w:r w:rsidRPr="002F547F">
        <w:rPr>
          <w:rFonts w:ascii="Times New Roman" w:hAnsi="Times New Roman" w:cs="Times New Roman"/>
          <w:sz w:val="24"/>
          <w:szCs w:val="24"/>
        </w:rPr>
        <w:t>Waiting time</w:t>
      </w:r>
    </w:p>
    <w:p w14:paraId="2970F238" w14:textId="77777777" w:rsidR="00F349CE" w:rsidRPr="002F547F" w:rsidRDefault="00F349CE" w:rsidP="00F349CE">
      <w:pPr>
        <w:spacing w:after="80"/>
        <w:rPr>
          <w:rFonts w:ascii="Times New Roman" w:hAnsi="Times New Roman" w:cs="Times New Roman"/>
          <w:b/>
          <w:bCs/>
          <w:sz w:val="24"/>
          <w:szCs w:val="24"/>
        </w:rPr>
      </w:pPr>
      <w:r w:rsidRPr="002F547F">
        <w:rPr>
          <w:rFonts w:ascii="Times New Roman" w:hAnsi="Times New Roman" w:cs="Times New Roman"/>
          <w:b/>
          <w:bCs/>
          <w:sz w:val="24"/>
          <w:szCs w:val="24"/>
        </w:rPr>
        <w:t>Step 5 – KPI development</w:t>
      </w:r>
    </w:p>
    <w:p w14:paraId="6D092017" w14:textId="77777777" w:rsidR="00F349CE" w:rsidRPr="002F547F" w:rsidRDefault="00F349CE" w:rsidP="00F349CE">
      <w:pPr>
        <w:spacing w:after="80"/>
        <w:rPr>
          <w:rFonts w:ascii="Times New Roman" w:hAnsi="Times New Roman" w:cs="Times New Roman"/>
          <w:sz w:val="24"/>
          <w:szCs w:val="24"/>
        </w:rPr>
      </w:pPr>
      <w:r w:rsidRPr="002F547F">
        <w:rPr>
          <w:rFonts w:ascii="Times New Roman" w:hAnsi="Times New Roman" w:cs="Times New Roman"/>
          <w:sz w:val="24"/>
          <w:szCs w:val="24"/>
        </w:rPr>
        <w:t>Calculate the selected KPIs and compare them across relevant patient and appointment characteristics.</w:t>
      </w:r>
    </w:p>
    <w:p w14:paraId="1220F2B7" w14:textId="77777777" w:rsidR="00F349CE" w:rsidRPr="002F547F" w:rsidRDefault="00F349CE" w:rsidP="00F349CE">
      <w:pPr>
        <w:spacing w:after="80"/>
        <w:rPr>
          <w:rFonts w:ascii="Times New Roman" w:hAnsi="Times New Roman" w:cs="Times New Roman"/>
          <w:b/>
          <w:bCs/>
          <w:sz w:val="24"/>
          <w:szCs w:val="24"/>
        </w:rPr>
      </w:pPr>
      <w:r w:rsidRPr="002F547F">
        <w:rPr>
          <w:rFonts w:ascii="Times New Roman" w:hAnsi="Times New Roman" w:cs="Times New Roman"/>
          <w:b/>
          <w:bCs/>
          <w:sz w:val="24"/>
          <w:szCs w:val="24"/>
        </w:rPr>
        <w:t>Step 6 – Visualisation</w:t>
      </w:r>
    </w:p>
    <w:p w14:paraId="150C20BD" w14:textId="77777777" w:rsidR="00F349CE" w:rsidRPr="002F547F" w:rsidRDefault="00F349CE" w:rsidP="00F349CE">
      <w:pPr>
        <w:spacing w:after="80"/>
        <w:rPr>
          <w:rFonts w:ascii="Times New Roman" w:hAnsi="Times New Roman" w:cs="Times New Roman"/>
          <w:sz w:val="24"/>
          <w:szCs w:val="24"/>
        </w:rPr>
      </w:pPr>
      <w:r w:rsidRPr="002F547F">
        <w:rPr>
          <w:rFonts w:ascii="Times New Roman" w:hAnsi="Times New Roman" w:cs="Times New Roman"/>
          <w:sz w:val="24"/>
          <w:szCs w:val="24"/>
        </w:rPr>
        <w:t>Use Power BI to develop appropriate visualisations and an interactive dashboard to communicate the main patterns and findings.</w:t>
      </w:r>
    </w:p>
    <w:p w14:paraId="0D50A65D" w14:textId="77777777" w:rsidR="00F349CE" w:rsidRPr="002F547F" w:rsidRDefault="00F349CE" w:rsidP="00F349CE">
      <w:pPr>
        <w:spacing w:after="80"/>
        <w:rPr>
          <w:rFonts w:ascii="Times New Roman" w:hAnsi="Times New Roman" w:cs="Times New Roman"/>
          <w:b/>
          <w:bCs/>
          <w:sz w:val="24"/>
          <w:szCs w:val="24"/>
        </w:rPr>
      </w:pPr>
      <w:r w:rsidRPr="002F547F">
        <w:rPr>
          <w:rFonts w:ascii="Times New Roman" w:hAnsi="Times New Roman" w:cs="Times New Roman"/>
          <w:b/>
          <w:bCs/>
          <w:sz w:val="24"/>
          <w:szCs w:val="24"/>
        </w:rPr>
        <w:t>Step 7 – Insights and recommendations</w:t>
      </w:r>
    </w:p>
    <w:p w14:paraId="6A0AFDFF" w14:textId="77777777" w:rsidR="00F349CE" w:rsidRPr="002F547F" w:rsidRDefault="00F349CE" w:rsidP="00F349CE">
      <w:pPr>
        <w:spacing w:after="80"/>
        <w:rPr>
          <w:rFonts w:ascii="Times New Roman" w:hAnsi="Times New Roman" w:cs="Times New Roman"/>
          <w:sz w:val="24"/>
          <w:szCs w:val="24"/>
        </w:rPr>
      </w:pPr>
      <w:r w:rsidRPr="002F547F">
        <w:rPr>
          <w:rFonts w:ascii="Times New Roman" w:hAnsi="Times New Roman" w:cs="Times New Roman"/>
          <w:sz w:val="24"/>
          <w:szCs w:val="24"/>
        </w:rPr>
        <w:t>Interpret the results to identify factors associated with no-shows and develop evidence-based recommendations that HealthConnect could consider for improving appointment attendance.</w:t>
      </w:r>
    </w:p>
    <w:p w14:paraId="716A43A6" w14:textId="77777777" w:rsidR="00F349CE" w:rsidRPr="002F547F" w:rsidRDefault="00F349CE" w:rsidP="004A0DBD">
      <w:pPr>
        <w:jc w:val="both"/>
        <w:rPr>
          <w:rFonts w:ascii="Times New Roman" w:hAnsi="Times New Roman" w:cs="Times New Roman"/>
          <w:b/>
          <w:bCs/>
          <w:color w:val="1F3864" w:themeColor="accent1" w:themeShade="80"/>
          <w:sz w:val="24"/>
          <w:szCs w:val="24"/>
        </w:rPr>
      </w:pPr>
    </w:p>
    <w:p w14:paraId="565D41F0" w14:textId="23C68C62" w:rsidR="004A0DBD" w:rsidRPr="002F547F" w:rsidRDefault="004A0DBD" w:rsidP="004A0DBD">
      <w:pPr>
        <w:jc w:val="both"/>
        <w:rPr>
          <w:rFonts w:ascii="Times New Roman" w:hAnsi="Times New Roman" w:cs="Times New Roman"/>
          <w:b/>
          <w:bCs/>
          <w:color w:val="1F3864" w:themeColor="accent1" w:themeShade="80"/>
          <w:sz w:val="28"/>
          <w:szCs w:val="28"/>
        </w:rPr>
      </w:pPr>
      <w:r w:rsidRPr="002F547F">
        <w:rPr>
          <w:rFonts w:ascii="Times New Roman" w:hAnsi="Times New Roman" w:cs="Times New Roman"/>
          <w:b/>
          <w:bCs/>
          <w:color w:val="1F3864" w:themeColor="accent1" w:themeShade="80"/>
          <w:sz w:val="28"/>
          <w:szCs w:val="28"/>
        </w:rPr>
        <w:t>Tools and Technologies</w:t>
      </w:r>
    </w:p>
    <w:p w14:paraId="6E5120D4" w14:textId="77777777" w:rsidR="00F349CE" w:rsidRPr="002F547F" w:rsidRDefault="00F349CE" w:rsidP="00F349CE">
      <w:pPr>
        <w:spacing w:after="80"/>
        <w:rPr>
          <w:rFonts w:ascii="Times New Roman" w:hAnsi="Times New Roman" w:cs="Times New Roman"/>
          <w:sz w:val="24"/>
          <w:szCs w:val="24"/>
        </w:rPr>
      </w:pPr>
      <w:r w:rsidRPr="002F547F">
        <w:rPr>
          <w:rFonts w:ascii="Times New Roman" w:hAnsi="Times New Roman" w:cs="Times New Roman"/>
          <w:sz w:val="24"/>
          <w:szCs w:val="24"/>
        </w:rPr>
        <w:lastRenderedPageBreak/>
        <w:t>The main tools proposed for this project are:</w:t>
      </w:r>
    </w:p>
    <w:p w14:paraId="39656033" w14:textId="77777777" w:rsidR="00F349CE" w:rsidRPr="002F547F" w:rsidRDefault="00F349CE" w:rsidP="00F349CE">
      <w:pPr>
        <w:pStyle w:val="ListParagraph"/>
        <w:numPr>
          <w:ilvl w:val="0"/>
          <w:numId w:val="8"/>
        </w:numPr>
        <w:spacing w:after="80"/>
        <w:rPr>
          <w:rFonts w:ascii="Times New Roman" w:hAnsi="Times New Roman" w:cs="Times New Roman"/>
          <w:b/>
          <w:bCs/>
          <w:sz w:val="24"/>
          <w:szCs w:val="24"/>
        </w:rPr>
      </w:pPr>
      <w:r w:rsidRPr="002F547F">
        <w:rPr>
          <w:rFonts w:ascii="Times New Roman" w:hAnsi="Times New Roman" w:cs="Times New Roman"/>
          <w:b/>
          <w:bCs/>
          <w:sz w:val="24"/>
          <w:szCs w:val="24"/>
        </w:rPr>
        <w:t>Excel</w:t>
      </w:r>
    </w:p>
    <w:p w14:paraId="01284FAF" w14:textId="77777777" w:rsidR="00F349CE" w:rsidRPr="002F547F" w:rsidRDefault="00F349CE" w:rsidP="00F349CE">
      <w:pPr>
        <w:spacing w:after="80"/>
        <w:rPr>
          <w:rFonts w:ascii="Times New Roman" w:hAnsi="Times New Roman" w:cs="Times New Roman"/>
          <w:sz w:val="24"/>
          <w:szCs w:val="24"/>
        </w:rPr>
      </w:pPr>
      <w:r w:rsidRPr="002F547F">
        <w:rPr>
          <w:rFonts w:ascii="Times New Roman" w:hAnsi="Times New Roman" w:cs="Times New Roman"/>
          <w:sz w:val="24"/>
          <w:szCs w:val="24"/>
        </w:rPr>
        <w:t>Excel will be used for initial data inspection, validation, identifying potential inconsistencies, and supporting data preparation where appropriate.</w:t>
      </w:r>
    </w:p>
    <w:p w14:paraId="0285A72C" w14:textId="77777777" w:rsidR="00F349CE" w:rsidRPr="002F547F" w:rsidRDefault="00F349CE" w:rsidP="00F349CE">
      <w:pPr>
        <w:pStyle w:val="ListParagraph"/>
        <w:numPr>
          <w:ilvl w:val="0"/>
          <w:numId w:val="8"/>
        </w:numPr>
        <w:spacing w:after="80"/>
        <w:rPr>
          <w:rFonts w:ascii="Times New Roman" w:hAnsi="Times New Roman" w:cs="Times New Roman"/>
          <w:b/>
          <w:bCs/>
          <w:sz w:val="24"/>
          <w:szCs w:val="24"/>
        </w:rPr>
      </w:pPr>
      <w:r w:rsidRPr="002F547F">
        <w:rPr>
          <w:rFonts w:ascii="Times New Roman" w:hAnsi="Times New Roman" w:cs="Times New Roman"/>
          <w:b/>
          <w:bCs/>
          <w:sz w:val="24"/>
          <w:szCs w:val="24"/>
        </w:rPr>
        <w:t>SQL</w:t>
      </w:r>
    </w:p>
    <w:p w14:paraId="5C6AF81C" w14:textId="77777777" w:rsidR="00F349CE" w:rsidRPr="002F547F" w:rsidRDefault="00F349CE" w:rsidP="00F349CE">
      <w:pPr>
        <w:spacing w:after="80"/>
        <w:rPr>
          <w:rFonts w:ascii="Times New Roman" w:hAnsi="Times New Roman" w:cs="Times New Roman"/>
          <w:sz w:val="24"/>
          <w:szCs w:val="24"/>
        </w:rPr>
      </w:pPr>
      <w:r w:rsidRPr="002F547F">
        <w:rPr>
          <w:rFonts w:ascii="Times New Roman" w:hAnsi="Times New Roman" w:cs="Times New Roman"/>
          <w:sz w:val="24"/>
          <w:szCs w:val="24"/>
        </w:rPr>
        <w:t>SQL will be used to query the dataset, explore appointment and patient-level patterns, and generate summary tables where appropriate. For example, SQL can be used to examine appointment frequencies and previous appointment behaviour.</w:t>
      </w:r>
    </w:p>
    <w:p w14:paraId="0EBD2732" w14:textId="77777777" w:rsidR="00F349CE" w:rsidRPr="002F547F" w:rsidRDefault="00F349CE" w:rsidP="00F349CE">
      <w:pPr>
        <w:pStyle w:val="ListParagraph"/>
        <w:numPr>
          <w:ilvl w:val="0"/>
          <w:numId w:val="8"/>
        </w:numPr>
        <w:spacing w:after="80"/>
        <w:rPr>
          <w:rFonts w:ascii="Times New Roman" w:hAnsi="Times New Roman" w:cs="Times New Roman"/>
          <w:b/>
          <w:bCs/>
          <w:sz w:val="24"/>
          <w:szCs w:val="24"/>
        </w:rPr>
      </w:pPr>
      <w:r w:rsidRPr="002F547F">
        <w:rPr>
          <w:rFonts w:ascii="Times New Roman" w:hAnsi="Times New Roman" w:cs="Times New Roman"/>
          <w:b/>
          <w:bCs/>
          <w:sz w:val="24"/>
          <w:szCs w:val="24"/>
        </w:rPr>
        <w:t>Power BI</w:t>
      </w:r>
    </w:p>
    <w:p w14:paraId="09956C4E" w14:textId="77777777" w:rsidR="00F349CE" w:rsidRPr="002F547F" w:rsidRDefault="00F349CE" w:rsidP="00F349CE">
      <w:pPr>
        <w:spacing w:after="80"/>
        <w:rPr>
          <w:rFonts w:ascii="Times New Roman" w:hAnsi="Times New Roman" w:cs="Times New Roman"/>
          <w:sz w:val="24"/>
          <w:szCs w:val="24"/>
        </w:rPr>
      </w:pPr>
      <w:r w:rsidRPr="002F547F">
        <w:rPr>
          <w:rFonts w:ascii="Times New Roman" w:hAnsi="Times New Roman" w:cs="Times New Roman"/>
          <w:sz w:val="24"/>
          <w:szCs w:val="24"/>
        </w:rPr>
        <w:t>Power BI will be used for data modelling, DAX calculations, KPI development, interactive visualisations and dashboard creation. The dashboard will communicate key appointment attendance and no-show patterns to support decision-making.</w:t>
      </w:r>
    </w:p>
    <w:p w14:paraId="6281A20B" w14:textId="77777777" w:rsidR="00F349CE" w:rsidRPr="002F547F" w:rsidRDefault="00F349CE" w:rsidP="004A0DBD">
      <w:pPr>
        <w:jc w:val="both"/>
        <w:rPr>
          <w:rFonts w:ascii="Times New Roman" w:hAnsi="Times New Roman" w:cs="Times New Roman"/>
          <w:b/>
          <w:bCs/>
          <w:color w:val="1F3864" w:themeColor="accent1" w:themeShade="80"/>
          <w:sz w:val="24"/>
          <w:szCs w:val="24"/>
        </w:rPr>
      </w:pPr>
    </w:p>
    <w:p w14:paraId="52B7664F" w14:textId="70399EA9" w:rsidR="004A0DBD" w:rsidRPr="002F547F" w:rsidRDefault="004A0DBD" w:rsidP="004A0DBD">
      <w:pPr>
        <w:jc w:val="both"/>
        <w:rPr>
          <w:rFonts w:ascii="Times New Roman" w:hAnsi="Times New Roman" w:cs="Times New Roman"/>
          <w:b/>
          <w:bCs/>
          <w:color w:val="1F3864" w:themeColor="accent1" w:themeShade="80"/>
          <w:sz w:val="28"/>
          <w:szCs w:val="28"/>
        </w:rPr>
      </w:pPr>
      <w:r w:rsidRPr="002F547F">
        <w:rPr>
          <w:rFonts w:ascii="Times New Roman" w:hAnsi="Times New Roman" w:cs="Times New Roman"/>
          <w:b/>
          <w:bCs/>
          <w:color w:val="1F3864" w:themeColor="accent1" w:themeShade="80"/>
          <w:sz w:val="28"/>
          <w:szCs w:val="28"/>
        </w:rPr>
        <w:t>Assumptions, Limitation, Risks, and Dispendencies</w:t>
      </w:r>
    </w:p>
    <w:p w14:paraId="60DCC189" w14:textId="72F1A52E" w:rsidR="004A0DBD" w:rsidRPr="002F547F" w:rsidRDefault="004A0DBD" w:rsidP="004A0DBD">
      <w:pPr>
        <w:jc w:val="both"/>
        <w:rPr>
          <w:rFonts w:ascii="Times New Roman" w:hAnsi="Times New Roman" w:cs="Times New Roman"/>
          <w:b/>
          <w:bCs/>
          <w:color w:val="1F3864" w:themeColor="accent1" w:themeShade="80"/>
          <w:sz w:val="24"/>
          <w:szCs w:val="24"/>
        </w:rPr>
      </w:pPr>
      <w:r w:rsidRPr="002F547F">
        <w:rPr>
          <w:rFonts w:ascii="Times New Roman" w:hAnsi="Times New Roman" w:cs="Times New Roman"/>
          <w:b/>
          <w:bCs/>
          <w:color w:val="1F3864" w:themeColor="accent1" w:themeShade="80"/>
          <w:sz w:val="24"/>
          <w:szCs w:val="24"/>
        </w:rPr>
        <w:t>Assumptions</w:t>
      </w:r>
    </w:p>
    <w:p w14:paraId="321E29FB" w14:textId="77777777" w:rsidR="00F349CE" w:rsidRPr="002F547F" w:rsidRDefault="00F349CE" w:rsidP="00F349CE">
      <w:pPr>
        <w:pStyle w:val="ListParagraph"/>
        <w:numPr>
          <w:ilvl w:val="0"/>
          <w:numId w:val="9"/>
        </w:numPr>
        <w:spacing w:after="80"/>
        <w:rPr>
          <w:rFonts w:ascii="Times New Roman" w:hAnsi="Times New Roman" w:cs="Times New Roman"/>
          <w:sz w:val="24"/>
          <w:szCs w:val="24"/>
        </w:rPr>
      </w:pPr>
      <w:r w:rsidRPr="002F547F">
        <w:rPr>
          <w:rFonts w:ascii="Times New Roman" w:hAnsi="Times New Roman" w:cs="Times New Roman"/>
          <w:sz w:val="24"/>
          <w:szCs w:val="24"/>
        </w:rPr>
        <w:t>The dataset represents appointment activity accurately within the fictional HealthConnect environment.</w:t>
      </w:r>
    </w:p>
    <w:p w14:paraId="4A3D4FE2" w14:textId="77777777" w:rsidR="00F349CE" w:rsidRPr="002F547F" w:rsidRDefault="00F349CE" w:rsidP="00F349CE">
      <w:pPr>
        <w:pStyle w:val="ListParagraph"/>
        <w:numPr>
          <w:ilvl w:val="0"/>
          <w:numId w:val="9"/>
        </w:numPr>
        <w:spacing w:after="80"/>
        <w:rPr>
          <w:rFonts w:ascii="Times New Roman" w:hAnsi="Times New Roman" w:cs="Times New Roman"/>
          <w:sz w:val="24"/>
          <w:szCs w:val="24"/>
        </w:rPr>
      </w:pPr>
      <w:r w:rsidRPr="002F547F">
        <w:rPr>
          <w:rFonts w:ascii="Times New Roman" w:hAnsi="Times New Roman" w:cs="Times New Roman"/>
          <w:sz w:val="24"/>
          <w:szCs w:val="24"/>
        </w:rPr>
        <w:t>The appointment outcome variable accurately represents whether an appointment was attended, cancelled or missed.</w:t>
      </w:r>
    </w:p>
    <w:p w14:paraId="2D2E78CE" w14:textId="77777777" w:rsidR="00F349CE" w:rsidRPr="002F547F" w:rsidRDefault="00F349CE" w:rsidP="00F349CE">
      <w:pPr>
        <w:pStyle w:val="ListParagraph"/>
        <w:numPr>
          <w:ilvl w:val="0"/>
          <w:numId w:val="9"/>
        </w:numPr>
        <w:spacing w:after="80"/>
        <w:rPr>
          <w:rFonts w:ascii="Times New Roman" w:hAnsi="Times New Roman" w:cs="Times New Roman"/>
          <w:sz w:val="24"/>
          <w:szCs w:val="24"/>
        </w:rPr>
      </w:pPr>
      <w:r w:rsidRPr="002F547F">
        <w:rPr>
          <w:rFonts w:ascii="Times New Roman" w:hAnsi="Times New Roman" w:cs="Times New Roman"/>
          <w:sz w:val="24"/>
          <w:szCs w:val="24"/>
        </w:rPr>
        <w:t>Patient and appointment records can be used to identify patterns without exposing personally identifiable information.</w:t>
      </w:r>
    </w:p>
    <w:p w14:paraId="6ADD394C" w14:textId="77777777" w:rsidR="00F349CE" w:rsidRPr="002F547F" w:rsidRDefault="00F349CE" w:rsidP="00F349CE">
      <w:pPr>
        <w:pStyle w:val="ListParagraph"/>
        <w:numPr>
          <w:ilvl w:val="0"/>
          <w:numId w:val="9"/>
        </w:numPr>
        <w:spacing w:after="80"/>
        <w:rPr>
          <w:rFonts w:ascii="Times New Roman" w:hAnsi="Times New Roman" w:cs="Times New Roman"/>
          <w:sz w:val="24"/>
          <w:szCs w:val="24"/>
        </w:rPr>
      </w:pPr>
      <w:r w:rsidRPr="002F547F">
        <w:rPr>
          <w:rFonts w:ascii="Times New Roman" w:hAnsi="Times New Roman" w:cs="Times New Roman"/>
          <w:sz w:val="24"/>
          <w:szCs w:val="24"/>
        </w:rPr>
        <w:t>The variables provided are sufficient for the initial exploratory analysis.</w:t>
      </w:r>
    </w:p>
    <w:p w14:paraId="3B5AC0C9" w14:textId="321C7E4E" w:rsidR="00F349CE" w:rsidRPr="002F547F" w:rsidRDefault="00F349CE" w:rsidP="004A0DBD">
      <w:pPr>
        <w:jc w:val="both"/>
        <w:rPr>
          <w:rFonts w:ascii="Times New Roman" w:hAnsi="Times New Roman" w:cs="Times New Roman"/>
          <w:b/>
          <w:bCs/>
          <w:color w:val="1F3864" w:themeColor="accent1" w:themeShade="80"/>
          <w:sz w:val="24"/>
          <w:szCs w:val="24"/>
        </w:rPr>
      </w:pPr>
    </w:p>
    <w:p w14:paraId="4F5638B9" w14:textId="77F8C74D" w:rsidR="004A0DBD" w:rsidRPr="002F547F" w:rsidRDefault="004A0DBD" w:rsidP="004A0DBD">
      <w:pPr>
        <w:jc w:val="both"/>
        <w:rPr>
          <w:rFonts w:ascii="Times New Roman" w:hAnsi="Times New Roman" w:cs="Times New Roman"/>
          <w:b/>
          <w:bCs/>
          <w:color w:val="1F3864" w:themeColor="accent1" w:themeShade="80"/>
          <w:sz w:val="24"/>
          <w:szCs w:val="24"/>
        </w:rPr>
      </w:pPr>
      <w:r w:rsidRPr="002F547F">
        <w:rPr>
          <w:rFonts w:ascii="Times New Roman" w:hAnsi="Times New Roman" w:cs="Times New Roman"/>
          <w:b/>
          <w:bCs/>
          <w:color w:val="1F3864" w:themeColor="accent1" w:themeShade="80"/>
          <w:sz w:val="24"/>
          <w:szCs w:val="24"/>
        </w:rPr>
        <w:t>Data Limitations</w:t>
      </w:r>
    </w:p>
    <w:p w14:paraId="2FB78A9D" w14:textId="77777777" w:rsidR="00F349CE" w:rsidRPr="002F547F" w:rsidRDefault="00F349CE" w:rsidP="00F349CE">
      <w:pPr>
        <w:pStyle w:val="ListParagraph"/>
        <w:numPr>
          <w:ilvl w:val="0"/>
          <w:numId w:val="10"/>
        </w:numPr>
        <w:spacing w:after="80"/>
        <w:rPr>
          <w:rFonts w:ascii="Times New Roman" w:hAnsi="Times New Roman" w:cs="Times New Roman"/>
          <w:sz w:val="24"/>
          <w:szCs w:val="24"/>
        </w:rPr>
      </w:pPr>
      <w:r w:rsidRPr="002F547F">
        <w:rPr>
          <w:rFonts w:ascii="Times New Roman" w:hAnsi="Times New Roman" w:cs="Times New Roman"/>
          <w:sz w:val="24"/>
          <w:szCs w:val="24"/>
        </w:rPr>
        <w:t>The dataset is fictional and may not fully represent real-world patient behaviour.</w:t>
      </w:r>
    </w:p>
    <w:p w14:paraId="2F4D7B02" w14:textId="77777777" w:rsidR="00F349CE" w:rsidRPr="002F547F" w:rsidRDefault="00F349CE" w:rsidP="00F349CE">
      <w:pPr>
        <w:pStyle w:val="ListParagraph"/>
        <w:numPr>
          <w:ilvl w:val="0"/>
          <w:numId w:val="10"/>
        </w:numPr>
        <w:spacing w:after="80"/>
        <w:rPr>
          <w:rFonts w:ascii="Times New Roman" w:hAnsi="Times New Roman" w:cs="Times New Roman"/>
          <w:sz w:val="24"/>
          <w:szCs w:val="24"/>
        </w:rPr>
      </w:pPr>
      <w:r w:rsidRPr="002F547F">
        <w:rPr>
          <w:rFonts w:ascii="Times New Roman" w:hAnsi="Times New Roman" w:cs="Times New Roman"/>
          <w:sz w:val="24"/>
          <w:szCs w:val="24"/>
        </w:rPr>
        <w:t>Some variables contain missing values, particularly distance to clinic and waiting time.</w:t>
      </w:r>
    </w:p>
    <w:p w14:paraId="4A74CAA0" w14:textId="77777777" w:rsidR="00F349CE" w:rsidRPr="002F547F" w:rsidRDefault="00F349CE" w:rsidP="00F349CE">
      <w:pPr>
        <w:pStyle w:val="ListParagraph"/>
        <w:numPr>
          <w:ilvl w:val="0"/>
          <w:numId w:val="10"/>
        </w:numPr>
        <w:spacing w:after="80"/>
        <w:rPr>
          <w:rFonts w:ascii="Times New Roman" w:hAnsi="Times New Roman" w:cs="Times New Roman"/>
          <w:sz w:val="24"/>
          <w:szCs w:val="24"/>
        </w:rPr>
      </w:pPr>
      <w:r w:rsidRPr="002F547F">
        <w:rPr>
          <w:rFonts w:ascii="Times New Roman" w:hAnsi="Times New Roman" w:cs="Times New Roman"/>
          <w:sz w:val="24"/>
          <w:szCs w:val="24"/>
        </w:rPr>
        <w:t>The dataset does not necessarily contain every factor that may influence appointment attendance, such as transportation problems, emergencies, patient health status, or socioeconomic circumstances.</w:t>
      </w:r>
    </w:p>
    <w:p w14:paraId="1E02CF09" w14:textId="7D8E403A" w:rsidR="00F349CE" w:rsidRPr="002F547F" w:rsidRDefault="00F349CE" w:rsidP="00F349CE">
      <w:pPr>
        <w:pStyle w:val="ListParagraph"/>
        <w:numPr>
          <w:ilvl w:val="0"/>
          <w:numId w:val="10"/>
        </w:numPr>
        <w:jc w:val="both"/>
        <w:rPr>
          <w:rFonts w:ascii="Times New Roman" w:hAnsi="Times New Roman" w:cs="Times New Roman"/>
          <w:b/>
          <w:bCs/>
          <w:color w:val="1F3864" w:themeColor="accent1" w:themeShade="80"/>
          <w:sz w:val="24"/>
          <w:szCs w:val="24"/>
        </w:rPr>
      </w:pPr>
      <w:r w:rsidRPr="002F547F">
        <w:rPr>
          <w:rFonts w:ascii="Times New Roman" w:hAnsi="Times New Roman" w:cs="Times New Roman"/>
          <w:sz w:val="24"/>
          <w:szCs w:val="24"/>
        </w:rPr>
        <w:t>Association between two variables will not necessarily establish that one variable causes the other</w:t>
      </w:r>
    </w:p>
    <w:p w14:paraId="10427024" w14:textId="368C0D13" w:rsidR="004A0DBD" w:rsidRPr="002F547F" w:rsidRDefault="004A0DBD" w:rsidP="004A0DBD">
      <w:pPr>
        <w:jc w:val="both"/>
        <w:rPr>
          <w:rFonts w:ascii="Times New Roman" w:hAnsi="Times New Roman" w:cs="Times New Roman"/>
          <w:b/>
          <w:bCs/>
          <w:color w:val="1F3864" w:themeColor="accent1" w:themeShade="80"/>
          <w:sz w:val="24"/>
          <w:szCs w:val="24"/>
        </w:rPr>
      </w:pPr>
      <w:r w:rsidRPr="002F547F">
        <w:rPr>
          <w:rFonts w:ascii="Times New Roman" w:hAnsi="Times New Roman" w:cs="Times New Roman"/>
          <w:b/>
          <w:bCs/>
          <w:color w:val="1F3864" w:themeColor="accent1" w:themeShade="80"/>
          <w:sz w:val="24"/>
          <w:szCs w:val="24"/>
        </w:rPr>
        <w:t>Technical Constraints</w:t>
      </w:r>
    </w:p>
    <w:p w14:paraId="5C709005" w14:textId="77777777" w:rsidR="00F349CE" w:rsidRPr="002F547F" w:rsidRDefault="00F349CE" w:rsidP="00F349CE">
      <w:pPr>
        <w:pStyle w:val="ListParagraph"/>
        <w:numPr>
          <w:ilvl w:val="0"/>
          <w:numId w:val="11"/>
        </w:numPr>
        <w:spacing w:after="80"/>
        <w:rPr>
          <w:rFonts w:ascii="Times New Roman" w:hAnsi="Times New Roman" w:cs="Times New Roman"/>
          <w:sz w:val="24"/>
          <w:szCs w:val="24"/>
        </w:rPr>
      </w:pPr>
      <w:r w:rsidRPr="002F547F">
        <w:rPr>
          <w:rFonts w:ascii="Times New Roman" w:hAnsi="Times New Roman" w:cs="Times New Roman"/>
          <w:sz w:val="24"/>
          <w:szCs w:val="24"/>
        </w:rPr>
        <w:t>The quality of analysis will depend on the quality and completeness of the available variables.</w:t>
      </w:r>
    </w:p>
    <w:p w14:paraId="655201A1" w14:textId="77777777" w:rsidR="00F349CE" w:rsidRPr="002F547F" w:rsidRDefault="00F349CE" w:rsidP="00F349CE">
      <w:pPr>
        <w:pStyle w:val="ListParagraph"/>
        <w:numPr>
          <w:ilvl w:val="0"/>
          <w:numId w:val="11"/>
        </w:numPr>
        <w:spacing w:after="80"/>
        <w:rPr>
          <w:rFonts w:ascii="Times New Roman" w:hAnsi="Times New Roman" w:cs="Times New Roman"/>
          <w:sz w:val="24"/>
          <w:szCs w:val="24"/>
        </w:rPr>
      </w:pPr>
      <w:r w:rsidRPr="002F547F">
        <w:rPr>
          <w:rFonts w:ascii="Times New Roman" w:hAnsi="Times New Roman" w:cs="Times New Roman"/>
          <w:sz w:val="24"/>
          <w:szCs w:val="24"/>
        </w:rPr>
        <w:t>Combining and transforming data across Excel, SQL and Power BI will require consistent data definitions.</w:t>
      </w:r>
    </w:p>
    <w:p w14:paraId="35DE69CC" w14:textId="074C1CB7" w:rsidR="00F349CE" w:rsidRPr="00D05CC7" w:rsidRDefault="00F349CE" w:rsidP="00D05CC7">
      <w:pPr>
        <w:pStyle w:val="ListParagraph"/>
        <w:numPr>
          <w:ilvl w:val="0"/>
          <w:numId w:val="11"/>
        </w:numPr>
        <w:spacing w:after="80"/>
        <w:rPr>
          <w:rFonts w:ascii="Times New Roman" w:hAnsi="Times New Roman" w:cs="Times New Roman"/>
          <w:sz w:val="24"/>
          <w:szCs w:val="24"/>
        </w:rPr>
      </w:pPr>
      <w:r w:rsidRPr="002F547F">
        <w:rPr>
          <w:rFonts w:ascii="Times New Roman" w:hAnsi="Times New Roman" w:cs="Times New Roman"/>
          <w:sz w:val="24"/>
          <w:szCs w:val="24"/>
        </w:rPr>
        <w:lastRenderedPageBreak/>
        <w:t>Additional cleaning may be required before some variables can be reliably analysed.</w:t>
      </w:r>
    </w:p>
    <w:p w14:paraId="0552FD9A" w14:textId="5F43DEEE" w:rsidR="004A0DBD" w:rsidRPr="002F547F" w:rsidRDefault="004A0DBD" w:rsidP="004A0DBD">
      <w:pPr>
        <w:jc w:val="both"/>
        <w:rPr>
          <w:rFonts w:ascii="Times New Roman" w:hAnsi="Times New Roman" w:cs="Times New Roman"/>
          <w:b/>
          <w:bCs/>
          <w:color w:val="1F3864" w:themeColor="accent1" w:themeShade="80"/>
          <w:sz w:val="24"/>
          <w:szCs w:val="24"/>
        </w:rPr>
      </w:pPr>
      <w:r w:rsidRPr="002F547F">
        <w:rPr>
          <w:rFonts w:ascii="Times New Roman" w:hAnsi="Times New Roman" w:cs="Times New Roman"/>
          <w:b/>
          <w:bCs/>
          <w:color w:val="1F3864" w:themeColor="accent1" w:themeShade="80"/>
          <w:sz w:val="24"/>
          <w:szCs w:val="24"/>
        </w:rPr>
        <w:t>Project Risks</w:t>
      </w:r>
    </w:p>
    <w:p w14:paraId="5D528901" w14:textId="77777777" w:rsidR="00F349CE" w:rsidRPr="002F547F" w:rsidRDefault="00F349CE" w:rsidP="00F349CE">
      <w:pPr>
        <w:pStyle w:val="ListParagraph"/>
        <w:numPr>
          <w:ilvl w:val="0"/>
          <w:numId w:val="12"/>
        </w:numPr>
        <w:spacing w:after="80"/>
        <w:rPr>
          <w:rFonts w:ascii="Times New Roman" w:hAnsi="Times New Roman" w:cs="Times New Roman"/>
          <w:sz w:val="24"/>
          <w:szCs w:val="24"/>
        </w:rPr>
      </w:pPr>
      <w:r w:rsidRPr="002F547F">
        <w:rPr>
          <w:rFonts w:ascii="Times New Roman" w:hAnsi="Times New Roman" w:cs="Times New Roman"/>
          <w:sz w:val="24"/>
          <w:szCs w:val="24"/>
        </w:rPr>
        <w:t>Incorrect handling of missing values could introduce bias into the analysis.</w:t>
      </w:r>
    </w:p>
    <w:p w14:paraId="425EDADB" w14:textId="77777777" w:rsidR="00F349CE" w:rsidRPr="002F547F" w:rsidRDefault="00F349CE" w:rsidP="00F349CE">
      <w:pPr>
        <w:pStyle w:val="ListParagraph"/>
        <w:numPr>
          <w:ilvl w:val="0"/>
          <w:numId w:val="12"/>
        </w:numPr>
        <w:spacing w:after="80"/>
        <w:rPr>
          <w:rFonts w:ascii="Times New Roman" w:hAnsi="Times New Roman" w:cs="Times New Roman"/>
          <w:sz w:val="24"/>
          <w:szCs w:val="24"/>
        </w:rPr>
      </w:pPr>
      <w:r w:rsidRPr="002F547F">
        <w:rPr>
          <w:rFonts w:ascii="Times New Roman" w:hAnsi="Times New Roman" w:cs="Times New Roman"/>
          <w:sz w:val="24"/>
          <w:szCs w:val="24"/>
        </w:rPr>
        <w:t>Overinterpreting correlations could lead to inappropriate recommendations.</w:t>
      </w:r>
    </w:p>
    <w:p w14:paraId="4BFEE830" w14:textId="77777777" w:rsidR="00F349CE" w:rsidRPr="002F547F" w:rsidRDefault="00F349CE" w:rsidP="00F349CE">
      <w:pPr>
        <w:pStyle w:val="ListParagraph"/>
        <w:numPr>
          <w:ilvl w:val="0"/>
          <w:numId w:val="12"/>
        </w:numPr>
        <w:spacing w:after="80"/>
        <w:rPr>
          <w:rFonts w:ascii="Times New Roman" w:hAnsi="Times New Roman" w:cs="Times New Roman"/>
          <w:sz w:val="24"/>
          <w:szCs w:val="24"/>
        </w:rPr>
      </w:pPr>
      <w:r w:rsidRPr="002F547F">
        <w:rPr>
          <w:rFonts w:ascii="Times New Roman" w:hAnsi="Times New Roman" w:cs="Times New Roman"/>
          <w:sz w:val="24"/>
          <w:szCs w:val="24"/>
        </w:rPr>
        <w:t>Treating reminder channel and no-reminder records incorrectly could produce misleading conclusions.</w:t>
      </w:r>
    </w:p>
    <w:p w14:paraId="49CC4799" w14:textId="7F7210CF" w:rsidR="00F349CE" w:rsidRPr="00D05CC7" w:rsidRDefault="00F349CE" w:rsidP="00D05CC7">
      <w:pPr>
        <w:pStyle w:val="ListParagraph"/>
        <w:numPr>
          <w:ilvl w:val="0"/>
          <w:numId w:val="12"/>
        </w:numPr>
        <w:spacing w:after="80"/>
        <w:rPr>
          <w:rFonts w:ascii="Times New Roman" w:hAnsi="Times New Roman" w:cs="Times New Roman"/>
          <w:sz w:val="24"/>
          <w:szCs w:val="24"/>
        </w:rPr>
      </w:pPr>
      <w:r w:rsidRPr="002F547F">
        <w:rPr>
          <w:rFonts w:ascii="Times New Roman" w:hAnsi="Times New Roman" w:cs="Times New Roman"/>
          <w:sz w:val="24"/>
          <w:szCs w:val="24"/>
        </w:rPr>
        <w:t>Excessive focus on individual patient characteristics could lead to inappropriate interpretations of patient behaviour.</w:t>
      </w:r>
    </w:p>
    <w:p w14:paraId="526A2F09" w14:textId="60B43E1B" w:rsidR="004A0DBD" w:rsidRPr="002F547F" w:rsidRDefault="004A0DBD" w:rsidP="004A0DBD">
      <w:pPr>
        <w:jc w:val="both"/>
        <w:rPr>
          <w:rFonts w:ascii="Times New Roman" w:hAnsi="Times New Roman" w:cs="Times New Roman"/>
          <w:b/>
          <w:bCs/>
          <w:color w:val="1F3864" w:themeColor="accent1" w:themeShade="80"/>
          <w:sz w:val="24"/>
          <w:szCs w:val="24"/>
        </w:rPr>
      </w:pPr>
      <w:r w:rsidRPr="002F547F">
        <w:rPr>
          <w:rFonts w:ascii="Times New Roman" w:hAnsi="Times New Roman" w:cs="Times New Roman"/>
          <w:b/>
          <w:bCs/>
          <w:color w:val="1F3864" w:themeColor="accent1" w:themeShade="80"/>
          <w:sz w:val="24"/>
          <w:szCs w:val="24"/>
        </w:rPr>
        <w:t>Dependencies</w:t>
      </w:r>
    </w:p>
    <w:p w14:paraId="632D5D89" w14:textId="77777777" w:rsidR="00F349CE" w:rsidRPr="002F547F" w:rsidRDefault="00F349CE" w:rsidP="002F547F">
      <w:pPr>
        <w:pStyle w:val="ListParagraph"/>
        <w:numPr>
          <w:ilvl w:val="0"/>
          <w:numId w:val="13"/>
        </w:numPr>
        <w:spacing w:after="80"/>
        <w:rPr>
          <w:rFonts w:ascii="Times New Roman" w:hAnsi="Times New Roman" w:cs="Times New Roman"/>
          <w:sz w:val="24"/>
          <w:szCs w:val="24"/>
        </w:rPr>
      </w:pPr>
      <w:r w:rsidRPr="002F547F">
        <w:rPr>
          <w:rFonts w:ascii="Times New Roman" w:hAnsi="Times New Roman" w:cs="Times New Roman"/>
          <w:sz w:val="24"/>
          <w:szCs w:val="24"/>
        </w:rPr>
        <w:t>The analysis depends on:</w:t>
      </w:r>
    </w:p>
    <w:p w14:paraId="5E6A4D60" w14:textId="77777777" w:rsidR="00F349CE" w:rsidRPr="002F547F" w:rsidRDefault="00F349CE" w:rsidP="002F547F">
      <w:pPr>
        <w:pStyle w:val="ListParagraph"/>
        <w:numPr>
          <w:ilvl w:val="0"/>
          <w:numId w:val="13"/>
        </w:numPr>
        <w:spacing w:after="80"/>
        <w:rPr>
          <w:rFonts w:ascii="Times New Roman" w:hAnsi="Times New Roman" w:cs="Times New Roman"/>
          <w:sz w:val="24"/>
          <w:szCs w:val="24"/>
        </w:rPr>
      </w:pPr>
      <w:r w:rsidRPr="002F547F">
        <w:rPr>
          <w:rFonts w:ascii="Times New Roman" w:hAnsi="Times New Roman" w:cs="Times New Roman"/>
          <w:sz w:val="24"/>
          <w:szCs w:val="24"/>
        </w:rPr>
        <w:t>The HealthConnect Appointment Dataset.</w:t>
      </w:r>
    </w:p>
    <w:p w14:paraId="2F273856" w14:textId="77777777" w:rsidR="00F349CE" w:rsidRPr="002F547F" w:rsidRDefault="00F349CE" w:rsidP="002F547F">
      <w:pPr>
        <w:pStyle w:val="ListParagraph"/>
        <w:numPr>
          <w:ilvl w:val="0"/>
          <w:numId w:val="13"/>
        </w:numPr>
        <w:spacing w:after="80"/>
        <w:rPr>
          <w:rFonts w:ascii="Times New Roman" w:hAnsi="Times New Roman" w:cs="Times New Roman"/>
          <w:sz w:val="24"/>
          <w:szCs w:val="24"/>
        </w:rPr>
      </w:pPr>
      <w:r w:rsidRPr="002F547F">
        <w:rPr>
          <w:rFonts w:ascii="Times New Roman" w:hAnsi="Times New Roman" w:cs="Times New Roman"/>
          <w:sz w:val="24"/>
          <w:szCs w:val="24"/>
        </w:rPr>
        <w:t>The HealthConnect Data Dictionary.</w:t>
      </w:r>
    </w:p>
    <w:p w14:paraId="0EA91AA1" w14:textId="77777777" w:rsidR="00F349CE" w:rsidRPr="002F547F" w:rsidRDefault="00F349CE" w:rsidP="002F547F">
      <w:pPr>
        <w:pStyle w:val="ListParagraph"/>
        <w:numPr>
          <w:ilvl w:val="0"/>
          <w:numId w:val="13"/>
        </w:numPr>
        <w:spacing w:after="80"/>
        <w:rPr>
          <w:rFonts w:ascii="Times New Roman" w:hAnsi="Times New Roman" w:cs="Times New Roman"/>
          <w:sz w:val="24"/>
          <w:szCs w:val="24"/>
        </w:rPr>
      </w:pPr>
      <w:r w:rsidRPr="002F547F">
        <w:rPr>
          <w:rFonts w:ascii="Times New Roman" w:hAnsi="Times New Roman" w:cs="Times New Roman"/>
          <w:sz w:val="24"/>
          <w:szCs w:val="24"/>
        </w:rPr>
        <w:t>Accurate understanding of the appointment outcome definitions.</w:t>
      </w:r>
    </w:p>
    <w:p w14:paraId="086F4EBC" w14:textId="77777777" w:rsidR="00F349CE" w:rsidRPr="002F547F" w:rsidRDefault="00F349CE" w:rsidP="002F547F">
      <w:pPr>
        <w:pStyle w:val="ListParagraph"/>
        <w:numPr>
          <w:ilvl w:val="0"/>
          <w:numId w:val="13"/>
        </w:numPr>
        <w:spacing w:after="80"/>
        <w:rPr>
          <w:rFonts w:ascii="Times New Roman" w:hAnsi="Times New Roman" w:cs="Times New Roman"/>
          <w:sz w:val="24"/>
          <w:szCs w:val="24"/>
        </w:rPr>
      </w:pPr>
      <w:r w:rsidRPr="002F547F">
        <w:rPr>
          <w:rFonts w:ascii="Times New Roman" w:hAnsi="Times New Roman" w:cs="Times New Roman"/>
          <w:sz w:val="24"/>
          <w:szCs w:val="24"/>
        </w:rPr>
        <w:t>Consistent data preparation across the analysis tools.</w:t>
      </w:r>
    </w:p>
    <w:p w14:paraId="7DBF76F5" w14:textId="312C3746" w:rsidR="00F349CE" w:rsidRPr="002F547F" w:rsidRDefault="00F349CE" w:rsidP="002F547F">
      <w:pPr>
        <w:pStyle w:val="ListParagraph"/>
        <w:numPr>
          <w:ilvl w:val="0"/>
          <w:numId w:val="13"/>
        </w:numPr>
        <w:jc w:val="both"/>
        <w:rPr>
          <w:rFonts w:ascii="Times New Roman" w:hAnsi="Times New Roman" w:cs="Times New Roman"/>
          <w:b/>
          <w:bCs/>
          <w:color w:val="1F3864" w:themeColor="accent1" w:themeShade="80"/>
          <w:sz w:val="24"/>
          <w:szCs w:val="24"/>
        </w:rPr>
      </w:pPr>
      <w:r w:rsidRPr="002F547F">
        <w:rPr>
          <w:rFonts w:ascii="Times New Roman" w:hAnsi="Times New Roman" w:cs="Times New Roman"/>
          <w:sz w:val="24"/>
          <w:szCs w:val="24"/>
        </w:rPr>
        <w:t>Further project requirements and findings from subsequent stages</w:t>
      </w:r>
    </w:p>
    <w:p w14:paraId="2CDD2F03" w14:textId="6EE0638F" w:rsidR="004A0DBD" w:rsidRPr="002F547F" w:rsidRDefault="004A0DBD" w:rsidP="004A0DBD">
      <w:pPr>
        <w:jc w:val="both"/>
        <w:rPr>
          <w:rFonts w:ascii="Times New Roman" w:hAnsi="Times New Roman" w:cs="Times New Roman"/>
          <w:b/>
          <w:bCs/>
          <w:color w:val="1F3864" w:themeColor="accent1" w:themeShade="80"/>
          <w:sz w:val="24"/>
          <w:szCs w:val="24"/>
        </w:rPr>
      </w:pPr>
      <w:r w:rsidRPr="002F547F">
        <w:rPr>
          <w:rFonts w:ascii="Times New Roman" w:hAnsi="Times New Roman" w:cs="Times New Roman"/>
          <w:b/>
          <w:bCs/>
          <w:color w:val="1F3864" w:themeColor="accent1" w:themeShade="80"/>
          <w:sz w:val="24"/>
          <w:szCs w:val="24"/>
        </w:rPr>
        <w:t>Ethical and Safety Considerations</w:t>
      </w:r>
    </w:p>
    <w:p w14:paraId="06661F0B" w14:textId="583A9CD7" w:rsidR="00F349CE" w:rsidRPr="002F547F" w:rsidRDefault="00F349CE" w:rsidP="00F349CE">
      <w:pPr>
        <w:spacing w:after="80"/>
        <w:rPr>
          <w:rFonts w:ascii="Times New Roman" w:hAnsi="Times New Roman" w:cs="Times New Roman"/>
          <w:sz w:val="24"/>
          <w:szCs w:val="24"/>
        </w:rPr>
      </w:pPr>
      <w:r w:rsidRPr="002F547F">
        <w:rPr>
          <w:rFonts w:ascii="Times New Roman" w:hAnsi="Times New Roman" w:cs="Times New Roman"/>
          <w:sz w:val="24"/>
          <w:szCs w:val="24"/>
        </w:rPr>
        <w:t>The dataset is fictional and anonymised, but the analysis should still avoid making unfair assumptions</w:t>
      </w:r>
      <w:r w:rsidR="00D05CC7">
        <w:rPr>
          <w:rFonts w:ascii="Times New Roman" w:hAnsi="Times New Roman" w:cs="Times New Roman"/>
          <w:sz w:val="24"/>
          <w:szCs w:val="24"/>
        </w:rPr>
        <w:t>.</w:t>
      </w:r>
    </w:p>
    <w:p w14:paraId="16C1AF5B" w14:textId="77777777" w:rsidR="00F349CE" w:rsidRPr="002F547F" w:rsidRDefault="00F349CE" w:rsidP="00F349CE">
      <w:pPr>
        <w:spacing w:after="80"/>
        <w:rPr>
          <w:rFonts w:ascii="Times New Roman" w:hAnsi="Times New Roman" w:cs="Times New Roman"/>
          <w:sz w:val="24"/>
          <w:szCs w:val="24"/>
        </w:rPr>
      </w:pPr>
      <w:r w:rsidRPr="002F547F">
        <w:rPr>
          <w:rFonts w:ascii="Times New Roman" w:hAnsi="Times New Roman" w:cs="Times New Roman"/>
          <w:sz w:val="24"/>
          <w:szCs w:val="24"/>
        </w:rPr>
        <w:t>Findings should be reported at an appropriate aggregate level, and recommendations should focus on improving services and patient engagement rather than blaming patients for missed appointments</w:t>
      </w:r>
    </w:p>
    <w:p w14:paraId="208AB3E6" w14:textId="77777777" w:rsidR="004A0DBD" w:rsidRPr="002F547F" w:rsidRDefault="004A0DBD" w:rsidP="004A0DBD">
      <w:pPr>
        <w:jc w:val="both"/>
        <w:rPr>
          <w:rFonts w:ascii="Times New Roman" w:hAnsi="Times New Roman" w:cs="Times New Roman"/>
          <w:sz w:val="24"/>
          <w:szCs w:val="24"/>
        </w:rPr>
      </w:pPr>
    </w:p>
    <w:sectPr w:rsidR="004A0DBD" w:rsidRPr="002F547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C2A83" w14:textId="77777777" w:rsidR="00112EE2" w:rsidRDefault="00112EE2" w:rsidP="003808C5">
      <w:pPr>
        <w:spacing w:after="0" w:line="240" w:lineRule="auto"/>
      </w:pPr>
      <w:r>
        <w:separator/>
      </w:r>
    </w:p>
  </w:endnote>
  <w:endnote w:type="continuationSeparator" w:id="0">
    <w:p w14:paraId="6A29F378" w14:textId="77777777" w:rsidR="00112EE2" w:rsidRDefault="00112EE2" w:rsidP="00380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0395268"/>
      <w:docPartObj>
        <w:docPartGallery w:val="Page Numbers (Bottom of Page)"/>
        <w:docPartUnique/>
      </w:docPartObj>
    </w:sdtPr>
    <w:sdtEndPr>
      <w:rPr>
        <w:noProof/>
      </w:rPr>
    </w:sdtEndPr>
    <w:sdtContent>
      <w:p w14:paraId="22ADD11C" w14:textId="7146225E" w:rsidR="003808C5" w:rsidRDefault="003808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FD2771" w14:textId="77777777" w:rsidR="003808C5" w:rsidRDefault="003808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AA3C9" w14:textId="77777777" w:rsidR="00112EE2" w:rsidRDefault="00112EE2" w:rsidP="003808C5">
      <w:pPr>
        <w:spacing w:after="0" w:line="240" w:lineRule="auto"/>
      </w:pPr>
      <w:r>
        <w:separator/>
      </w:r>
    </w:p>
  </w:footnote>
  <w:footnote w:type="continuationSeparator" w:id="0">
    <w:p w14:paraId="0DA832A4" w14:textId="77777777" w:rsidR="00112EE2" w:rsidRDefault="00112EE2" w:rsidP="00380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F4ADE" w14:textId="0FFAA365" w:rsidR="003808C5" w:rsidRDefault="003808C5">
    <w:pPr>
      <w:pStyle w:val="Header"/>
      <w:tabs>
        <w:tab w:val="clear" w:pos="4680"/>
        <w:tab w:val="clear" w:pos="9360"/>
      </w:tabs>
      <w:jc w:val="right"/>
      <w:rPr>
        <w:color w:val="4472C4" w:themeColor="accent1"/>
      </w:rPr>
    </w:pPr>
    <w:sdt>
      <w:sdtPr>
        <w:rPr>
          <w:color w:val="4472C4" w:themeColor="accent1"/>
        </w:rPr>
        <w:alias w:val="Title"/>
        <w:tag w:val=""/>
        <w:id w:val="664756013"/>
        <w:placeholder>
          <w:docPart w:val="39C961835A50444298605A975350D290"/>
        </w:placeholder>
        <w:dataBinding w:prefixMappings="xmlns:ns0='http://purl.org/dc/elements/1.1/' xmlns:ns1='http://schemas.openxmlformats.org/package/2006/metadata/core-properties' " w:xpath="/ns1:coreProperties[1]/ns0:title[1]" w:storeItemID="{6C3C8BC8-F283-45AE-878A-BAB7291924A1}"/>
        <w:text/>
      </w:sdtPr>
      <w:sdtContent>
        <w:r w:rsidRPr="00D17C6A">
          <w:rPr>
            <w:color w:val="4472C4" w:themeColor="accent1"/>
          </w:rPr>
          <w:t>HEALTHCONNECT</w:t>
        </w:r>
      </w:sdtContent>
    </w:sdt>
    <w:r>
      <w:rPr>
        <w:color w:val="4472C4" w:themeColor="accent1"/>
      </w:rPr>
      <w:t xml:space="preserve"> | </w:t>
    </w:r>
    <w:sdt>
      <w:sdtPr>
        <w:rPr>
          <w:color w:val="4472C4" w:themeColor="accent1"/>
        </w:rPr>
        <w:alias w:val="Author"/>
        <w:tag w:val=""/>
        <w:id w:val="-1677181147"/>
        <w:placeholder>
          <w:docPart w:val="7390EB74AC2D43C7A8C789701E85621A"/>
        </w:placeholder>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rPr>
          <w:t>WEEK 4 INITIAL ANALYSIS</w:t>
        </w:r>
      </w:sdtContent>
    </w:sdt>
  </w:p>
  <w:p w14:paraId="33537E43" w14:textId="77777777" w:rsidR="003808C5" w:rsidRDefault="00380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E1E74"/>
    <w:multiLevelType w:val="hybridMultilevel"/>
    <w:tmpl w:val="0A6A0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F797A"/>
    <w:multiLevelType w:val="hybridMultilevel"/>
    <w:tmpl w:val="F9C6A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600C4"/>
    <w:multiLevelType w:val="hybridMultilevel"/>
    <w:tmpl w:val="D242AE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E55CB"/>
    <w:multiLevelType w:val="hybridMultilevel"/>
    <w:tmpl w:val="2632B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54105"/>
    <w:multiLevelType w:val="hybridMultilevel"/>
    <w:tmpl w:val="E7F0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D019F4"/>
    <w:multiLevelType w:val="hybridMultilevel"/>
    <w:tmpl w:val="CC149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3C7438"/>
    <w:multiLevelType w:val="hybridMultilevel"/>
    <w:tmpl w:val="8D5E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AC527B"/>
    <w:multiLevelType w:val="hybridMultilevel"/>
    <w:tmpl w:val="0986A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190143"/>
    <w:multiLevelType w:val="hybridMultilevel"/>
    <w:tmpl w:val="1E503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514667"/>
    <w:multiLevelType w:val="hybridMultilevel"/>
    <w:tmpl w:val="4C20D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D267FC"/>
    <w:multiLevelType w:val="hybridMultilevel"/>
    <w:tmpl w:val="D564D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376052"/>
    <w:multiLevelType w:val="hybridMultilevel"/>
    <w:tmpl w:val="F968C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967D83"/>
    <w:multiLevelType w:val="hybridMultilevel"/>
    <w:tmpl w:val="FD847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8"/>
  </w:num>
  <w:num w:numId="3">
    <w:abstractNumId w:val="7"/>
  </w:num>
  <w:num w:numId="4">
    <w:abstractNumId w:val="1"/>
  </w:num>
  <w:num w:numId="5">
    <w:abstractNumId w:val="4"/>
  </w:num>
  <w:num w:numId="6">
    <w:abstractNumId w:val="6"/>
  </w:num>
  <w:num w:numId="7">
    <w:abstractNumId w:val="3"/>
  </w:num>
  <w:num w:numId="8">
    <w:abstractNumId w:val="2"/>
  </w:num>
  <w:num w:numId="9">
    <w:abstractNumId w:val="9"/>
  </w:num>
  <w:num w:numId="10">
    <w:abstractNumId w:val="11"/>
  </w:num>
  <w:num w:numId="11">
    <w:abstractNumId w:val="10"/>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8C5"/>
    <w:rsid w:val="00112EE2"/>
    <w:rsid w:val="002F547F"/>
    <w:rsid w:val="003808C5"/>
    <w:rsid w:val="004A0DBD"/>
    <w:rsid w:val="005E15F7"/>
    <w:rsid w:val="00C02ECB"/>
    <w:rsid w:val="00D05CC7"/>
    <w:rsid w:val="00F34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C443D"/>
  <w15:chartTrackingRefBased/>
  <w15:docId w15:val="{3E71B2C6-8E95-41F1-A7CF-F637CA23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8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08C5"/>
  </w:style>
  <w:style w:type="paragraph" w:styleId="Footer">
    <w:name w:val="footer"/>
    <w:basedOn w:val="Normal"/>
    <w:link w:val="FooterChar"/>
    <w:uiPriority w:val="99"/>
    <w:unhideWhenUsed/>
    <w:rsid w:val="003808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8C5"/>
  </w:style>
  <w:style w:type="paragraph" w:styleId="ListParagraph">
    <w:name w:val="List Paragraph"/>
    <w:basedOn w:val="Normal"/>
    <w:uiPriority w:val="34"/>
    <w:qFormat/>
    <w:rsid w:val="003808C5"/>
    <w:pPr>
      <w:ind w:left="720"/>
      <w:contextualSpacing/>
    </w:pPr>
  </w:style>
  <w:style w:type="table" w:styleId="TableGrid">
    <w:name w:val="Table Grid"/>
    <w:basedOn w:val="TableNormal"/>
    <w:uiPriority w:val="59"/>
    <w:rsid w:val="00F349CE"/>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9104">
      <w:bodyDiv w:val="1"/>
      <w:marLeft w:val="0"/>
      <w:marRight w:val="0"/>
      <w:marTop w:val="0"/>
      <w:marBottom w:val="0"/>
      <w:divBdr>
        <w:top w:val="none" w:sz="0" w:space="0" w:color="auto"/>
        <w:left w:val="none" w:sz="0" w:space="0" w:color="auto"/>
        <w:bottom w:val="none" w:sz="0" w:space="0" w:color="auto"/>
        <w:right w:val="none" w:sz="0" w:space="0" w:color="auto"/>
      </w:divBdr>
    </w:div>
    <w:div w:id="153646158">
      <w:bodyDiv w:val="1"/>
      <w:marLeft w:val="0"/>
      <w:marRight w:val="0"/>
      <w:marTop w:val="0"/>
      <w:marBottom w:val="0"/>
      <w:divBdr>
        <w:top w:val="none" w:sz="0" w:space="0" w:color="auto"/>
        <w:left w:val="none" w:sz="0" w:space="0" w:color="auto"/>
        <w:bottom w:val="none" w:sz="0" w:space="0" w:color="auto"/>
        <w:right w:val="none" w:sz="0" w:space="0" w:color="auto"/>
      </w:divBdr>
    </w:div>
    <w:div w:id="157237031">
      <w:bodyDiv w:val="1"/>
      <w:marLeft w:val="0"/>
      <w:marRight w:val="0"/>
      <w:marTop w:val="0"/>
      <w:marBottom w:val="0"/>
      <w:divBdr>
        <w:top w:val="none" w:sz="0" w:space="0" w:color="auto"/>
        <w:left w:val="none" w:sz="0" w:space="0" w:color="auto"/>
        <w:bottom w:val="none" w:sz="0" w:space="0" w:color="auto"/>
        <w:right w:val="none" w:sz="0" w:space="0" w:color="auto"/>
      </w:divBdr>
    </w:div>
    <w:div w:id="304547943">
      <w:bodyDiv w:val="1"/>
      <w:marLeft w:val="0"/>
      <w:marRight w:val="0"/>
      <w:marTop w:val="0"/>
      <w:marBottom w:val="0"/>
      <w:divBdr>
        <w:top w:val="none" w:sz="0" w:space="0" w:color="auto"/>
        <w:left w:val="none" w:sz="0" w:space="0" w:color="auto"/>
        <w:bottom w:val="none" w:sz="0" w:space="0" w:color="auto"/>
        <w:right w:val="none" w:sz="0" w:space="0" w:color="auto"/>
      </w:divBdr>
    </w:div>
    <w:div w:id="332729979">
      <w:bodyDiv w:val="1"/>
      <w:marLeft w:val="0"/>
      <w:marRight w:val="0"/>
      <w:marTop w:val="0"/>
      <w:marBottom w:val="0"/>
      <w:divBdr>
        <w:top w:val="none" w:sz="0" w:space="0" w:color="auto"/>
        <w:left w:val="none" w:sz="0" w:space="0" w:color="auto"/>
        <w:bottom w:val="none" w:sz="0" w:space="0" w:color="auto"/>
        <w:right w:val="none" w:sz="0" w:space="0" w:color="auto"/>
      </w:divBdr>
    </w:div>
    <w:div w:id="445780893">
      <w:bodyDiv w:val="1"/>
      <w:marLeft w:val="0"/>
      <w:marRight w:val="0"/>
      <w:marTop w:val="0"/>
      <w:marBottom w:val="0"/>
      <w:divBdr>
        <w:top w:val="none" w:sz="0" w:space="0" w:color="auto"/>
        <w:left w:val="none" w:sz="0" w:space="0" w:color="auto"/>
        <w:bottom w:val="none" w:sz="0" w:space="0" w:color="auto"/>
        <w:right w:val="none" w:sz="0" w:space="0" w:color="auto"/>
      </w:divBdr>
    </w:div>
    <w:div w:id="792750766">
      <w:bodyDiv w:val="1"/>
      <w:marLeft w:val="0"/>
      <w:marRight w:val="0"/>
      <w:marTop w:val="0"/>
      <w:marBottom w:val="0"/>
      <w:divBdr>
        <w:top w:val="none" w:sz="0" w:space="0" w:color="auto"/>
        <w:left w:val="none" w:sz="0" w:space="0" w:color="auto"/>
        <w:bottom w:val="none" w:sz="0" w:space="0" w:color="auto"/>
        <w:right w:val="none" w:sz="0" w:space="0" w:color="auto"/>
      </w:divBdr>
    </w:div>
    <w:div w:id="1111627584">
      <w:bodyDiv w:val="1"/>
      <w:marLeft w:val="0"/>
      <w:marRight w:val="0"/>
      <w:marTop w:val="0"/>
      <w:marBottom w:val="0"/>
      <w:divBdr>
        <w:top w:val="none" w:sz="0" w:space="0" w:color="auto"/>
        <w:left w:val="none" w:sz="0" w:space="0" w:color="auto"/>
        <w:bottom w:val="none" w:sz="0" w:space="0" w:color="auto"/>
        <w:right w:val="none" w:sz="0" w:space="0" w:color="auto"/>
      </w:divBdr>
    </w:div>
    <w:div w:id="1174144818">
      <w:bodyDiv w:val="1"/>
      <w:marLeft w:val="0"/>
      <w:marRight w:val="0"/>
      <w:marTop w:val="0"/>
      <w:marBottom w:val="0"/>
      <w:divBdr>
        <w:top w:val="none" w:sz="0" w:space="0" w:color="auto"/>
        <w:left w:val="none" w:sz="0" w:space="0" w:color="auto"/>
        <w:bottom w:val="none" w:sz="0" w:space="0" w:color="auto"/>
        <w:right w:val="none" w:sz="0" w:space="0" w:color="auto"/>
      </w:divBdr>
    </w:div>
    <w:div w:id="1216156894">
      <w:bodyDiv w:val="1"/>
      <w:marLeft w:val="0"/>
      <w:marRight w:val="0"/>
      <w:marTop w:val="0"/>
      <w:marBottom w:val="0"/>
      <w:divBdr>
        <w:top w:val="none" w:sz="0" w:space="0" w:color="auto"/>
        <w:left w:val="none" w:sz="0" w:space="0" w:color="auto"/>
        <w:bottom w:val="none" w:sz="0" w:space="0" w:color="auto"/>
        <w:right w:val="none" w:sz="0" w:space="0" w:color="auto"/>
      </w:divBdr>
    </w:div>
    <w:div w:id="1255898320">
      <w:bodyDiv w:val="1"/>
      <w:marLeft w:val="0"/>
      <w:marRight w:val="0"/>
      <w:marTop w:val="0"/>
      <w:marBottom w:val="0"/>
      <w:divBdr>
        <w:top w:val="none" w:sz="0" w:space="0" w:color="auto"/>
        <w:left w:val="none" w:sz="0" w:space="0" w:color="auto"/>
        <w:bottom w:val="none" w:sz="0" w:space="0" w:color="auto"/>
        <w:right w:val="none" w:sz="0" w:space="0" w:color="auto"/>
      </w:divBdr>
    </w:div>
    <w:div w:id="1262177489">
      <w:bodyDiv w:val="1"/>
      <w:marLeft w:val="0"/>
      <w:marRight w:val="0"/>
      <w:marTop w:val="0"/>
      <w:marBottom w:val="0"/>
      <w:divBdr>
        <w:top w:val="none" w:sz="0" w:space="0" w:color="auto"/>
        <w:left w:val="none" w:sz="0" w:space="0" w:color="auto"/>
        <w:bottom w:val="none" w:sz="0" w:space="0" w:color="auto"/>
        <w:right w:val="none" w:sz="0" w:space="0" w:color="auto"/>
      </w:divBdr>
    </w:div>
    <w:div w:id="1387338833">
      <w:bodyDiv w:val="1"/>
      <w:marLeft w:val="0"/>
      <w:marRight w:val="0"/>
      <w:marTop w:val="0"/>
      <w:marBottom w:val="0"/>
      <w:divBdr>
        <w:top w:val="none" w:sz="0" w:space="0" w:color="auto"/>
        <w:left w:val="none" w:sz="0" w:space="0" w:color="auto"/>
        <w:bottom w:val="none" w:sz="0" w:space="0" w:color="auto"/>
        <w:right w:val="none" w:sz="0" w:space="0" w:color="auto"/>
      </w:divBdr>
    </w:div>
    <w:div w:id="1431779922">
      <w:bodyDiv w:val="1"/>
      <w:marLeft w:val="0"/>
      <w:marRight w:val="0"/>
      <w:marTop w:val="0"/>
      <w:marBottom w:val="0"/>
      <w:divBdr>
        <w:top w:val="none" w:sz="0" w:space="0" w:color="auto"/>
        <w:left w:val="none" w:sz="0" w:space="0" w:color="auto"/>
        <w:bottom w:val="none" w:sz="0" w:space="0" w:color="auto"/>
        <w:right w:val="none" w:sz="0" w:space="0" w:color="auto"/>
      </w:divBdr>
    </w:div>
    <w:div w:id="1440107683">
      <w:bodyDiv w:val="1"/>
      <w:marLeft w:val="0"/>
      <w:marRight w:val="0"/>
      <w:marTop w:val="0"/>
      <w:marBottom w:val="0"/>
      <w:divBdr>
        <w:top w:val="none" w:sz="0" w:space="0" w:color="auto"/>
        <w:left w:val="none" w:sz="0" w:space="0" w:color="auto"/>
        <w:bottom w:val="none" w:sz="0" w:space="0" w:color="auto"/>
        <w:right w:val="none" w:sz="0" w:space="0" w:color="auto"/>
      </w:divBdr>
    </w:div>
    <w:div w:id="1517112996">
      <w:bodyDiv w:val="1"/>
      <w:marLeft w:val="0"/>
      <w:marRight w:val="0"/>
      <w:marTop w:val="0"/>
      <w:marBottom w:val="0"/>
      <w:divBdr>
        <w:top w:val="none" w:sz="0" w:space="0" w:color="auto"/>
        <w:left w:val="none" w:sz="0" w:space="0" w:color="auto"/>
        <w:bottom w:val="none" w:sz="0" w:space="0" w:color="auto"/>
        <w:right w:val="none" w:sz="0" w:space="0" w:color="auto"/>
      </w:divBdr>
    </w:div>
    <w:div w:id="1550605537">
      <w:bodyDiv w:val="1"/>
      <w:marLeft w:val="0"/>
      <w:marRight w:val="0"/>
      <w:marTop w:val="0"/>
      <w:marBottom w:val="0"/>
      <w:divBdr>
        <w:top w:val="none" w:sz="0" w:space="0" w:color="auto"/>
        <w:left w:val="none" w:sz="0" w:space="0" w:color="auto"/>
        <w:bottom w:val="none" w:sz="0" w:space="0" w:color="auto"/>
        <w:right w:val="none" w:sz="0" w:space="0" w:color="auto"/>
      </w:divBdr>
    </w:div>
    <w:div w:id="1817647463">
      <w:bodyDiv w:val="1"/>
      <w:marLeft w:val="0"/>
      <w:marRight w:val="0"/>
      <w:marTop w:val="0"/>
      <w:marBottom w:val="0"/>
      <w:divBdr>
        <w:top w:val="none" w:sz="0" w:space="0" w:color="auto"/>
        <w:left w:val="none" w:sz="0" w:space="0" w:color="auto"/>
        <w:bottom w:val="none" w:sz="0" w:space="0" w:color="auto"/>
        <w:right w:val="none" w:sz="0" w:space="0" w:color="auto"/>
      </w:divBdr>
    </w:div>
    <w:div w:id="2144037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9C961835A50444298605A975350D290"/>
        <w:category>
          <w:name w:val="General"/>
          <w:gallery w:val="placeholder"/>
        </w:category>
        <w:types>
          <w:type w:val="bbPlcHdr"/>
        </w:types>
        <w:behaviors>
          <w:behavior w:val="content"/>
        </w:behaviors>
        <w:guid w:val="{69A32498-337D-4AF5-B830-8C44F2F0688F}"/>
      </w:docPartPr>
      <w:docPartBody>
        <w:p w:rsidR="00000000" w:rsidRDefault="00DA7C2A" w:rsidP="00DA7C2A">
          <w:pPr>
            <w:pStyle w:val="39C961835A50444298605A975350D290"/>
          </w:pPr>
          <w:r>
            <w:rPr>
              <w:color w:val="4472C4" w:themeColor="accent1"/>
            </w:rPr>
            <w:t>[Document title]</w:t>
          </w:r>
        </w:p>
      </w:docPartBody>
    </w:docPart>
    <w:docPart>
      <w:docPartPr>
        <w:name w:val="7390EB74AC2D43C7A8C789701E85621A"/>
        <w:category>
          <w:name w:val="General"/>
          <w:gallery w:val="placeholder"/>
        </w:category>
        <w:types>
          <w:type w:val="bbPlcHdr"/>
        </w:types>
        <w:behaviors>
          <w:behavior w:val="content"/>
        </w:behaviors>
        <w:guid w:val="{5CDCC6EF-83D4-48B6-B7C8-F038B5989E60}"/>
      </w:docPartPr>
      <w:docPartBody>
        <w:p w:rsidR="00000000" w:rsidRDefault="00DA7C2A" w:rsidP="00DA7C2A">
          <w:pPr>
            <w:pStyle w:val="7390EB74AC2D43C7A8C789701E85621A"/>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C2A"/>
    <w:rsid w:val="006D2EB1"/>
    <w:rsid w:val="00DA7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9C961835A50444298605A975350D290">
    <w:name w:val="39C961835A50444298605A975350D290"/>
    <w:rsid w:val="00DA7C2A"/>
  </w:style>
  <w:style w:type="paragraph" w:customStyle="1" w:styleId="7390EB74AC2D43C7A8C789701E85621A">
    <w:name w:val="7390EB74AC2D43C7A8C789701E85621A"/>
    <w:rsid w:val="00DA7C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1510</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HEALTHCONNECT</dc:title>
  <dc:subject/>
  <dc:creator>WEEK 4 INITIAL ANALYSIS</dc:creator>
  <cp:keywords/>
  <dc:description/>
  <cp:lastModifiedBy>Admin</cp:lastModifiedBy>
  <cp:revision>2</cp:revision>
  <dcterms:created xsi:type="dcterms:W3CDTF">2026-08-28T10:19:00Z</dcterms:created>
  <dcterms:modified xsi:type="dcterms:W3CDTF">2026-08-28T11:12:00Z</dcterms:modified>
</cp:coreProperties>
</file>