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752" w:rsidRPr="00106752" w:rsidRDefault="00106752">
      <w:pPr>
        <w:rPr>
          <w:b/>
          <w:lang w:val="es-MX"/>
        </w:rPr>
      </w:pPr>
      <w:r w:rsidRPr="00106752">
        <w:rPr>
          <w:b/>
          <w:lang w:val="es-MX"/>
        </w:rPr>
        <w:t>¿Qué es un independiente?</w:t>
      </w:r>
    </w:p>
    <w:p w:rsidR="00106752" w:rsidRPr="00106752" w:rsidRDefault="00106752">
      <w:pPr>
        <w:rPr>
          <w:lang w:eastAsia="es-CO"/>
        </w:rPr>
      </w:pPr>
      <w:proofErr w:type="gramStart"/>
      <w:r w:rsidRPr="00106752">
        <w:rPr>
          <w:lang w:eastAsia="es-CO"/>
        </w:rPr>
        <w:t>Personas natural</w:t>
      </w:r>
      <w:proofErr w:type="gramEnd"/>
      <w:r w:rsidRPr="00106752">
        <w:rPr>
          <w:lang w:eastAsia="es-CO"/>
        </w:rPr>
        <w:t xml:space="preserve"> que realiza una profesión, oficio o actividad económica con o sin trabajadores a su cargo y sin estar sujeto a un contrato laboral en el desarrollo de dicha actividad.</w:t>
      </w:r>
    </w:p>
    <w:p w:rsidR="00106752" w:rsidRPr="0058026A" w:rsidRDefault="00106752">
      <w:pPr>
        <w:rPr>
          <w:lang w:eastAsia="es-CO"/>
        </w:rPr>
      </w:pPr>
      <w:r>
        <w:rPr>
          <w:lang w:eastAsia="es-CO"/>
        </w:rPr>
        <w:t>E</w:t>
      </w:r>
      <w:r w:rsidRPr="00106752">
        <w:rPr>
          <w:lang w:eastAsia="es-CO"/>
        </w:rPr>
        <w:t>xisten tres tipos de independientes: independiente, Independiente voluntario al sistema de Riesgos Laborales, Independiente con contrato de prestación de servicios superior a 1 mes.</w:t>
      </w:r>
    </w:p>
    <w:p w:rsidR="006F3610" w:rsidRDefault="007F1219">
      <w:pPr>
        <w:rPr>
          <w:lang w:val="es-MX"/>
        </w:rPr>
      </w:pPr>
      <w:r>
        <w:rPr>
          <w:lang w:val="es-MX"/>
        </w:rPr>
        <w:t>Independiente:</w:t>
      </w:r>
    </w:p>
    <w:p w:rsidR="00106752" w:rsidRPr="00106752" w:rsidRDefault="007F1219">
      <w:pPr>
        <w:rPr>
          <w:lang w:val="es-MX"/>
        </w:rPr>
      </w:pPr>
      <w:r w:rsidRPr="00106752">
        <w:rPr>
          <w:u w:val="single"/>
          <w:lang w:val="es-MX"/>
        </w:rPr>
        <w:t>Nombre</w:t>
      </w:r>
      <w:r w:rsidR="00106752" w:rsidRPr="00106752">
        <w:rPr>
          <w:u w:val="single"/>
          <w:lang w:val="es-MX"/>
        </w:rPr>
        <w:t>:</w:t>
      </w:r>
    </w:p>
    <w:p w:rsidR="00106752" w:rsidRDefault="00106752">
      <w:pPr>
        <w:rPr>
          <w:u w:val="single"/>
          <w:lang w:val="es-MX"/>
        </w:rPr>
      </w:pPr>
      <w:r>
        <w:rPr>
          <w:u w:val="single"/>
          <w:lang w:val="es-MX"/>
        </w:rPr>
        <w:t>Documento:</w:t>
      </w:r>
    </w:p>
    <w:p w:rsidR="00106752" w:rsidRDefault="00106752">
      <w:pPr>
        <w:rPr>
          <w:u w:val="single"/>
          <w:lang w:val="es-MX"/>
        </w:rPr>
      </w:pPr>
      <w:r>
        <w:rPr>
          <w:u w:val="single"/>
          <w:lang w:val="es-MX"/>
        </w:rPr>
        <w:t>Salario:</w:t>
      </w:r>
    </w:p>
    <w:p w:rsidR="00106752" w:rsidRDefault="00106752">
      <w:pPr>
        <w:rPr>
          <w:u w:val="single"/>
          <w:lang w:val="es-MX"/>
        </w:rPr>
      </w:pPr>
      <w:r>
        <w:rPr>
          <w:u w:val="single"/>
          <w:lang w:val="es-MX"/>
        </w:rPr>
        <w:t>Ciudad:</w:t>
      </w:r>
    </w:p>
    <w:p w:rsidR="00106752" w:rsidRDefault="00106752">
      <w:pPr>
        <w:rPr>
          <w:u w:val="single"/>
          <w:lang w:val="es-MX"/>
        </w:rPr>
      </w:pPr>
      <w:r>
        <w:rPr>
          <w:u w:val="single"/>
          <w:lang w:val="es-MX"/>
        </w:rPr>
        <w:t>Tipo:</w:t>
      </w:r>
    </w:p>
    <w:p w:rsidR="00106752" w:rsidRDefault="00106752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Sector_Economico</w:t>
      </w:r>
      <w:proofErr w:type="spellEnd"/>
      <w:r>
        <w:rPr>
          <w:u w:val="single"/>
          <w:lang w:val="es-MX"/>
        </w:rPr>
        <w:t>:</w:t>
      </w:r>
    </w:p>
    <w:p w:rsidR="00106752" w:rsidRDefault="00106752" w:rsidP="00106752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Nivel_Riesgo</w:t>
      </w:r>
      <w:proofErr w:type="spellEnd"/>
      <w:r>
        <w:rPr>
          <w:u w:val="single"/>
          <w:lang w:val="es-MX"/>
        </w:rPr>
        <w:t>:</w:t>
      </w:r>
    </w:p>
    <w:p w:rsidR="00106752" w:rsidRDefault="00106752">
      <w:pPr>
        <w:rPr>
          <w:u w:val="single"/>
          <w:lang w:val="es-MX"/>
        </w:rPr>
      </w:pPr>
    </w:p>
    <w:p w:rsidR="00106752" w:rsidRPr="00106752" w:rsidRDefault="00F17036" w:rsidP="0058026A">
      <w:pPr>
        <w:jc w:val="center"/>
        <w:rPr>
          <w:u w:val="single"/>
          <w:lang w:val="es-MX"/>
        </w:rPr>
      </w:pPr>
      <w:bookmarkStart w:id="0" w:name="_GoBack"/>
      <w:r w:rsidRPr="00F17036">
        <w:rPr>
          <w:u w:val="single"/>
          <w:lang w:val="es-MX"/>
        </w:rPr>
        <w:drawing>
          <wp:inline distT="0" distB="0" distL="0" distR="0" wp14:anchorId="2115D520" wp14:editId="4534FB56">
            <wp:extent cx="3762375" cy="4351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817" cy="43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6752" w:rsidRPr="0010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454" w:rsidRDefault="00A85454" w:rsidP="00106752">
      <w:pPr>
        <w:spacing w:after="0" w:line="240" w:lineRule="auto"/>
      </w:pPr>
      <w:r>
        <w:separator/>
      </w:r>
    </w:p>
  </w:endnote>
  <w:endnote w:type="continuationSeparator" w:id="0">
    <w:p w:rsidR="00A85454" w:rsidRDefault="00A85454" w:rsidP="001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454" w:rsidRDefault="00A85454" w:rsidP="00106752">
      <w:pPr>
        <w:spacing w:after="0" w:line="240" w:lineRule="auto"/>
      </w:pPr>
      <w:r>
        <w:separator/>
      </w:r>
    </w:p>
  </w:footnote>
  <w:footnote w:type="continuationSeparator" w:id="0">
    <w:p w:rsidR="00A85454" w:rsidRDefault="00A85454" w:rsidP="0010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9"/>
    <w:rsid w:val="00106752"/>
    <w:rsid w:val="0058026A"/>
    <w:rsid w:val="006F3610"/>
    <w:rsid w:val="007F1219"/>
    <w:rsid w:val="00805E4B"/>
    <w:rsid w:val="00A85454"/>
    <w:rsid w:val="00F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E2F8"/>
  <w15:chartTrackingRefBased/>
  <w15:docId w15:val="{368ADD05-F959-4094-A17D-E7AB0DAB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6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752"/>
  </w:style>
  <w:style w:type="paragraph" w:styleId="Piedepgina">
    <w:name w:val="footer"/>
    <w:basedOn w:val="Normal"/>
    <w:link w:val="PiedepginaCar"/>
    <w:uiPriority w:val="99"/>
    <w:unhideWhenUsed/>
    <w:rsid w:val="00106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752"/>
  </w:style>
  <w:style w:type="character" w:customStyle="1" w:styleId="Ttulo3Car">
    <w:name w:val="Título 3 Car"/>
    <w:basedOn w:val="Fuentedeprrafopredeter"/>
    <w:link w:val="Ttulo3"/>
    <w:uiPriority w:val="9"/>
    <w:rsid w:val="0010675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2024-03-21T21:39:00Z</dcterms:created>
  <dcterms:modified xsi:type="dcterms:W3CDTF">2024-03-21T21:53:00Z</dcterms:modified>
</cp:coreProperties>
</file>