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CC5AB" w14:textId="77777777" w:rsidR="00773FCF" w:rsidRDefault="00773FCF">
      <w:pPr>
        <w:pStyle w:val="a3"/>
        <w:spacing w:before="6" w:after="1"/>
        <w:rPr>
          <w:rFonts w:ascii="Times New Roman"/>
          <w:sz w:val="15"/>
        </w:rPr>
      </w:pPr>
    </w:p>
    <w:p w14:paraId="59D7F6E1" w14:textId="77777777" w:rsidR="00773FCF" w:rsidRDefault="00481A3E">
      <w:pPr>
        <w:pStyle w:val="a3"/>
        <w:spacing w:line="90" w:lineRule="exact"/>
        <w:ind w:left="-354"/>
        <w:rPr>
          <w:rFonts w:ascii="Times New Roman"/>
          <w:sz w:val="9"/>
        </w:rPr>
      </w:pPr>
      <w:r>
        <w:rPr>
          <w:rFonts w:ascii="Times New Roman"/>
          <w:position w:val="-1"/>
          <w:sz w:val="9"/>
        </w:rPr>
      </w:r>
      <w:r>
        <w:rPr>
          <w:rFonts w:ascii="Times New Roman"/>
          <w:position w:val="-1"/>
          <w:sz w:val="9"/>
        </w:rPr>
        <w:pict w14:anchorId="1B0B9CB0">
          <v:group id="_x0000_s1026" style="width:470.9pt;height:4.45pt;mso-position-horizontal-relative:char;mso-position-vertical-relative:line" coordsize="9418,89">
            <v:line id="_x0000_s1027" style="position:absolute" from="0,44" to="9418,44" strokeweight="4.44pt"/>
            <w10:anchorlock/>
          </v:group>
        </w:pict>
      </w:r>
    </w:p>
    <w:p w14:paraId="4D26F3B3" w14:textId="77777777" w:rsidR="00773FCF" w:rsidRDefault="00773FCF">
      <w:pPr>
        <w:pStyle w:val="a3"/>
        <w:rPr>
          <w:rFonts w:ascii="Times New Roman"/>
          <w:sz w:val="20"/>
        </w:rPr>
      </w:pPr>
    </w:p>
    <w:p w14:paraId="6A5FEB53" w14:textId="77777777" w:rsidR="00773FCF" w:rsidRDefault="00773FCF">
      <w:pPr>
        <w:pStyle w:val="a3"/>
        <w:rPr>
          <w:rFonts w:ascii="Times New Roman"/>
          <w:sz w:val="20"/>
        </w:rPr>
      </w:pPr>
    </w:p>
    <w:p w14:paraId="7CD3AC0F" w14:textId="77777777" w:rsidR="00773FCF" w:rsidRDefault="00773FCF">
      <w:pPr>
        <w:pStyle w:val="a3"/>
        <w:spacing w:before="4"/>
        <w:rPr>
          <w:rFonts w:ascii="Times New Roman"/>
          <w:sz w:val="22"/>
        </w:rPr>
      </w:pPr>
    </w:p>
    <w:p w14:paraId="5F7CC4A4" w14:textId="77777777" w:rsidR="00773FCF" w:rsidRDefault="00647F50">
      <w:pPr>
        <w:spacing w:line="916" w:lineRule="exact"/>
        <w:ind w:left="5240"/>
        <w:rPr>
          <w:rFonts w:ascii="等线" w:eastAsia="等线"/>
          <w:b/>
          <w:sz w:val="64"/>
        </w:rPr>
      </w:pPr>
      <w:r>
        <w:rPr>
          <w:rFonts w:ascii="等线" w:eastAsia="等线" w:hint="eastAsia"/>
          <w:b/>
          <w:spacing w:val="-1"/>
          <w:sz w:val="64"/>
        </w:rPr>
        <w:t>需求分析文档</w:t>
      </w:r>
    </w:p>
    <w:p w14:paraId="5090B7E5" w14:textId="77777777" w:rsidR="00773FCF" w:rsidRDefault="00773FCF">
      <w:pPr>
        <w:pStyle w:val="a3"/>
        <w:spacing w:before="7"/>
        <w:rPr>
          <w:rFonts w:ascii="等线"/>
          <w:b/>
          <w:sz w:val="41"/>
        </w:rPr>
      </w:pPr>
    </w:p>
    <w:p w14:paraId="5AEBB0BE" w14:textId="77777777" w:rsidR="00773FCF" w:rsidRDefault="00647F50">
      <w:pPr>
        <w:ind w:left="1399" w:right="136"/>
        <w:jc w:val="right"/>
        <w:rPr>
          <w:rFonts w:ascii="等线" w:eastAsia="等线"/>
          <w:b/>
          <w:sz w:val="64"/>
          <w:lang w:val="en-US"/>
        </w:rPr>
      </w:pPr>
      <w:r>
        <w:rPr>
          <w:rFonts w:ascii="等线" w:eastAsia="等线" w:hint="eastAsia"/>
          <w:b/>
          <w:sz w:val="64"/>
          <w:lang w:val="en-US"/>
        </w:rPr>
        <w:t>武大外卖平台</w:t>
      </w:r>
    </w:p>
    <w:p w14:paraId="1EE86016" w14:textId="77777777" w:rsidR="00773FCF" w:rsidRDefault="00773FCF">
      <w:pPr>
        <w:pStyle w:val="a3"/>
        <w:spacing w:before="7"/>
        <w:rPr>
          <w:rFonts w:ascii="等线"/>
          <w:b/>
          <w:sz w:val="44"/>
        </w:rPr>
      </w:pPr>
    </w:p>
    <w:p w14:paraId="53BAF785" w14:textId="77777777" w:rsidR="00773FCF" w:rsidRDefault="00647F50">
      <w:pPr>
        <w:ind w:right="139"/>
        <w:jc w:val="right"/>
        <w:rPr>
          <w:rFonts w:ascii="Arial"/>
          <w:b/>
          <w:sz w:val="28"/>
        </w:rPr>
      </w:pPr>
      <w:r>
        <w:rPr>
          <w:rFonts w:ascii="Arial"/>
          <w:b/>
          <w:spacing w:val="-3"/>
          <w:sz w:val="28"/>
        </w:rPr>
        <w:t xml:space="preserve">Version </w:t>
      </w:r>
      <w:r>
        <w:rPr>
          <w:rFonts w:ascii="Arial"/>
          <w:b/>
          <w:sz w:val="28"/>
        </w:rPr>
        <w:t>1.0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approved</w:t>
      </w:r>
    </w:p>
    <w:p w14:paraId="46B686C0" w14:textId="77777777" w:rsidR="00773FCF" w:rsidRDefault="00773FCF">
      <w:pPr>
        <w:pStyle w:val="a3"/>
        <w:rPr>
          <w:rFonts w:ascii="Arial"/>
          <w:b/>
          <w:sz w:val="30"/>
        </w:rPr>
      </w:pPr>
    </w:p>
    <w:p w14:paraId="635C60FE" w14:textId="77777777" w:rsidR="00773FCF" w:rsidRDefault="00773FCF">
      <w:pPr>
        <w:pStyle w:val="a3"/>
        <w:spacing w:before="1"/>
        <w:rPr>
          <w:rFonts w:ascii="Arial"/>
          <w:b/>
          <w:sz w:val="31"/>
        </w:rPr>
      </w:pPr>
    </w:p>
    <w:p w14:paraId="6A01EA08" w14:textId="77777777" w:rsidR="00773FCF" w:rsidRDefault="00647F50">
      <w:pPr>
        <w:ind w:left="5040"/>
        <w:rPr>
          <w:rFonts w:ascii="等线" w:eastAsia="等线"/>
          <w:b/>
          <w:sz w:val="28"/>
        </w:rPr>
      </w:pPr>
      <w:r>
        <w:rPr>
          <w:rFonts w:ascii="Arial" w:eastAsia="Arial"/>
          <w:b/>
          <w:sz w:val="28"/>
        </w:rPr>
        <w:t>1</w:t>
      </w:r>
      <w:r>
        <w:rPr>
          <w:rFonts w:ascii="Arial" w:hint="eastAsia"/>
          <w:b/>
          <w:sz w:val="28"/>
          <w:lang w:val="en-US"/>
        </w:rPr>
        <w:t>8</w:t>
      </w:r>
      <w:r>
        <w:rPr>
          <w:rFonts w:ascii="Arial" w:eastAsia="Arial"/>
          <w:b/>
          <w:spacing w:val="-6"/>
          <w:sz w:val="28"/>
        </w:rPr>
        <w:t xml:space="preserve"> </w:t>
      </w:r>
      <w:r>
        <w:rPr>
          <w:rFonts w:ascii="等线" w:eastAsia="等线" w:hint="eastAsia"/>
          <w:b/>
          <w:spacing w:val="-3"/>
          <w:sz w:val="28"/>
        </w:rPr>
        <w:t>级周</w:t>
      </w:r>
      <w:r>
        <w:rPr>
          <w:rFonts w:ascii="等线" w:eastAsia="等线" w:hint="eastAsia"/>
          <w:b/>
          <w:spacing w:val="-3"/>
          <w:sz w:val="28"/>
          <w:lang w:val="en-US"/>
        </w:rPr>
        <w:t>二</w:t>
      </w:r>
      <w:r>
        <w:rPr>
          <w:rFonts w:ascii="等线" w:eastAsia="等线" w:hint="eastAsia"/>
          <w:b/>
          <w:spacing w:val="-3"/>
          <w:sz w:val="28"/>
        </w:rPr>
        <w:t xml:space="preserve">上午软件工程第 </w:t>
      </w:r>
      <w:r>
        <w:rPr>
          <w:rFonts w:ascii="等线" w:eastAsia="等线" w:hint="eastAsia"/>
          <w:b/>
          <w:spacing w:val="-3"/>
          <w:sz w:val="28"/>
          <w:lang w:val="en-US"/>
        </w:rPr>
        <w:t>5</w:t>
      </w:r>
      <w:r>
        <w:rPr>
          <w:rFonts w:ascii="Arial" w:eastAsia="Arial"/>
          <w:b/>
          <w:spacing w:val="-6"/>
          <w:sz w:val="28"/>
        </w:rPr>
        <w:t xml:space="preserve"> </w:t>
      </w:r>
      <w:r>
        <w:rPr>
          <w:rFonts w:ascii="等线" w:eastAsia="等线" w:hint="eastAsia"/>
          <w:b/>
          <w:sz w:val="28"/>
        </w:rPr>
        <w:t>小组</w:t>
      </w:r>
    </w:p>
    <w:p w14:paraId="667C151D" w14:textId="77777777" w:rsidR="00773FCF" w:rsidRDefault="00773FCF">
      <w:pPr>
        <w:pStyle w:val="a3"/>
        <w:spacing w:before="2"/>
        <w:rPr>
          <w:rFonts w:ascii="等线"/>
          <w:b/>
          <w:sz w:val="46"/>
        </w:rPr>
      </w:pPr>
    </w:p>
    <w:p w14:paraId="4142DC11" w14:textId="77777777" w:rsidR="00773FCF" w:rsidRDefault="00647F50">
      <w:pPr>
        <w:ind w:right="135"/>
        <w:jc w:val="right"/>
        <w:rPr>
          <w:rFonts w:ascii="Arial"/>
          <w:b/>
          <w:sz w:val="28"/>
          <w:lang w:val="en-US"/>
        </w:rPr>
      </w:pPr>
      <w:r>
        <w:rPr>
          <w:rFonts w:ascii="Arial"/>
          <w:b/>
          <w:spacing w:val="-1"/>
          <w:sz w:val="28"/>
        </w:rPr>
        <w:t>202</w:t>
      </w:r>
      <w:r>
        <w:rPr>
          <w:rFonts w:ascii="Arial" w:hint="eastAsia"/>
          <w:b/>
          <w:spacing w:val="-1"/>
          <w:sz w:val="28"/>
          <w:lang w:val="en-US"/>
        </w:rPr>
        <w:t>1</w:t>
      </w:r>
      <w:r>
        <w:rPr>
          <w:rFonts w:ascii="Arial"/>
          <w:b/>
          <w:spacing w:val="-1"/>
          <w:sz w:val="28"/>
        </w:rPr>
        <w:t>.0</w:t>
      </w:r>
      <w:r>
        <w:rPr>
          <w:rFonts w:ascii="Arial" w:hint="eastAsia"/>
          <w:b/>
          <w:spacing w:val="-1"/>
          <w:sz w:val="28"/>
          <w:lang w:val="en-US"/>
        </w:rPr>
        <w:t>5</w:t>
      </w:r>
      <w:r>
        <w:rPr>
          <w:rFonts w:ascii="Arial"/>
          <w:b/>
          <w:spacing w:val="-1"/>
          <w:sz w:val="28"/>
        </w:rPr>
        <w:t>.</w:t>
      </w:r>
      <w:r>
        <w:rPr>
          <w:rFonts w:ascii="Arial" w:hint="eastAsia"/>
          <w:b/>
          <w:spacing w:val="-1"/>
          <w:sz w:val="28"/>
          <w:lang w:val="en-US"/>
        </w:rPr>
        <w:t>04</w:t>
      </w:r>
    </w:p>
    <w:p w14:paraId="3D014C8C" w14:textId="77777777" w:rsidR="00773FCF" w:rsidRDefault="00773FCF">
      <w:pPr>
        <w:jc w:val="right"/>
        <w:rPr>
          <w:rFonts w:ascii="Arial"/>
          <w:sz w:val="28"/>
        </w:rPr>
        <w:sectPr w:rsidR="00773FCF">
          <w:type w:val="continuous"/>
          <w:pgSz w:w="12240" w:h="15840"/>
          <w:pgMar w:top="1500" w:right="1300" w:bottom="280" w:left="1720" w:header="720" w:footer="720" w:gutter="0"/>
          <w:cols w:space="720"/>
        </w:sectPr>
      </w:pPr>
    </w:p>
    <w:p w14:paraId="75E25E90" w14:textId="77777777" w:rsidR="00773FCF" w:rsidRDefault="00773FCF">
      <w:pPr>
        <w:pStyle w:val="a3"/>
        <w:spacing w:before="8"/>
        <w:rPr>
          <w:rFonts w:ascii="Arial"/>
          <w:b/>
          <w:sz w:val="17"/>
        </w:rPr>
      </w:pPr>
    </w:p>
    <w:p w14:paraId="0852B400" w14:textId="77777777" w:rsidR="00773FCF" w:rsidRDefault="00647F50">
      <w:pPr>
        <w:tabs>
          <w:tab w:val="left" w:pos="643"/>
        </w:tabs>
        <w:spacing w:before="55"/>
        <w:ind w:right="1202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目</w:t>
      </w:r>
      <w:r>
        <w:rPr>
          <w:rFonts w:ascii="黑体" w:eastAsia="黑体" w:hint="eastAsia"/>
          <w:b/>
          <w:sz w:val="32"/>
        </w:rPr>
        <w:tab/>
        <w:t>录</w:t>
      </w:r>
    </w:p>
    <w:p w14:paraId="67D016E0" w14:textId="77777777" w:rsidR="00773FCF" w:rsidRDefault="00481A3E">
      <w:pPr>
        <w:tabs>
          <w:tab w:val="left" w:pos="839"/>
          <w:tab w:val="left" w:leader="dot" w:pos="8135"/>
        </w:tabs>
        <w:spacing w:before="242"/>
        <w:ind w:right="1328"/>
        <w:jc w:val="right"/>
        <w:rPr>
          <w:b/>
          <w:sz w:val="28"/>
        </w:rPr>
      </w:pPr>
      <w:hyperlink w:anchor="_bookmark0" w:history="1">
        <w:r w:rsidR="00647F50">
          <w:rPr>
            <w:b/>
            <w:sz w:val="28"/>
          </w:rPr>
          <w:t>1.</w:t>
        </w:r>
        <w:r w:rsidR="00647F50">
          <w:rPr>
            <w:b/>
            <w:sz w:val="28"/>
          </w:rPr>
          <w:tab/>
          <w:t>引言</w:t>
        </w:r>
        <w:r w:rsidR="00647F50">
          <w:rPr>
            <w:b/>
            <w:sz w:val="28"/>
          </w:rPr>
          <w:tab/>
        </w:r>
        <w:r w:rsidR="00647F50">
          <w:rPr>
            <w:b/>
            <w:spacing w:val="-1"/>
            <w:sz w:val="28"/>
          </w:rPr>
          <w:t>1</w:t>
        </w:r>
      </w:hyperlink>
    </w:p>
    <w:sdt>
      <w:sdtPr>
        <w:id w:val="1811277146"/>
        <w:docPartObj>
          <w:docPartGallery w:val="Table of Contents"/>
          <w:docPartUnique/>
        </w:docPartObj>
      </w:sdtPr>
      <w:sdtEndPr/>
      <w:sdtContent>
        <w:p w14:paraId="350A7607" w14:textId="77777777" w:rsidR="00773FCF" w:rsidRDefault="00481A3E">
          <w:pPr>
            <w:pStyle w:val="TOC3"/>
            <w:numPr>
              <w:ilvl w:val="1"/>
              <w:numId w:val="1"/>
            </w:numPr>
            <w:tabs>
              <w:tab w:val="left" w:pos="960"/>
              <w:tab w:val="left" w:leader="dot" w:pos="8296"/>
            </w:tabs>
            <w:spacing w:before="132"/>
            <w:rPr>
              <w:rFonts w:ascii="Times New Roman" w:eastAsia="Times New Roman"/>
            </w:rPr>
          </w:pPr>
          <w:hyperlink w:anchor="_bookmark1" w:history="1">
            <w:r w:rsidR="00647F50">
              <w:t>编写目的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</w:t>
            </w:r>
          </w:hyperlink>
        </w:p>
        <w:p w14:paraId="6D5EBE89" w14:textId="77777777" w:rsidR="00773FCF" w:rsidRDefault="00481A3E">
          <w:pPr>
            <w:pStyle w:val="TOC3"/>
            <w:numPr>
              <w:ilvl w:val="1"/>
              <w:numId w:val="1"/>
            </w:numPr>
            <w:tabs>
              <w:tab w:val="left" w:pos="960"/>
              <w:tab w:val="left" w:leader="dot" w:pos="8296"/>
            </w:tabs>
            <w:rPr>
              <w:rFonts w:ascii="Times New Roman" w:eastAsia="Times New Roman"/>
            </w:rPr>
          </w:pPr>
          <w:hyperlink w:anchor="_bookmark2" w:history="1">
            <w:r w:rsidR="00647F50">
              <w:t>背景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</w:t>
            </w:r>
          </w:hyperlink>
        </w:p>
        <w:p w14:paraId="66C07F5C" w14:textId="77777777" w:rsidR="00773FCF" w:rsidRDefault="00481A3E">
          <w:pPr>
            <w:pStyle w:val="TOC3"/>
            <w:numPr>
              <w:ilvl w:val="1"/>
              <w:numId w:val="1"/>
            </w:numPr>
            <w:tabs>
              <w:tab w:val="left" w:pos="960"/>
              <w:tab w:val="left" w:leader="dot" w:pos="8296"/>
            </w:tabs>
            <w:spacing w:before="4"/>
            <w:rPr>
              <w:rFonts w:ascii="Times New Roman" w:eastAsia="Times New Roman"/>
            </w:rPr>
          </w:pPr>
          <w:hyperlink w:anchor="_bookmark3" w:history="1">
            <w:r w:rsidR="00647F50">
              <w:t>定义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</w:t>
            </w:r>
          </w:hyperlink>
        </w:p>
        <w:p w14:paraId="01E2D45A" w14:textId="77777777" w:rsidR="00773FCF" w:rsidRDefault="00481A3E">
          <w:pPr>
            <w:pStyle w:val="TOC3"/>
            <w:numPr>
              <w:ilvl w:val="1"/>
              <w:numId w:val="1"/>
            </w:numPr>
            <w:tabs>
              <w:tab w:val="left" w:pos="960"/>
              <w:tab w:val="left" w:leader="dot" w:pos="8296"/>
            </w:tabs>
            <w:rPr>
              <w:rFonts w:ascii="Times New Roman" w:eastAsia="Times New Roman"/>
            </w:rPr>
          </w:pPr>
          <w:hyperlink w:anchor="_bookmark4" w:history="1">
            <w:r w:rsidR="00647F50">
              <w:t>参考资料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</w:t>
            </w:r>
          </w:hyperlink>
        </w:p>
        <w:p w14:paraId="75F931B2" w14:textId="77777777" w:rsidR="00773FCF" w:rsidRDefault="00481A3E">
          <w:pPr>
            <w:pStyle w:val="TOC1"/>
            <w:numPr>
              <w:ilvl w:val="0"/>
              <w:numId w:val="2"/>
            </w:numPr>
            <w:tabs>
              <w:tab w:val="left" w:pos="839"/>
              <w:tab w:val="left" w:pos="840"/>
              <w:tab w:val="left" w:leader="dot" w:pos="8135"/>
            </w:tabs>
            <w:ind w:right="1328" w:hanging="960"/>
            <w:jc w:val="right"/>
          </w:pPr>
          <w:hyperlink w:anchor="_bookmark5" w:history="1">
            <w:r w:rsidR="00647F50">
              <w:t>任务概述</w:t>
            </w:r>
            <w:r w:rsidR="00647F50">
              <w:tab/>
            </w:r>
            <w:r w:rsidR="00647F50">
              <w:rPr>
                <w:spacing w:val="-1"/>
              </w:rPr>
              <w:t>2</w:t>
            </w:r>
          </w:hyperlink>
        </w:p>
        <w:p w14:paraId="73F471EC" w14:textId="77777777" w:rsidR="00773FCF" w:rsidRDefault="00481A3E">
          <w:pPr>
            <w:pStyle w:val="TOC3"/>
            <w:numPr>
              <w:ilvl w:val="1"/>
              <w:numId w:val="2"/>
            </w:numPr>
            <w:tabs>
              <w:tab w:val="left" w:pos="960"/>
              <w:tab w:val="left" w:leader="dot" w:pos="8296"/>
            </w:tabs>
            <w:spacing w:before="132"/>
            <w:rPr>
              <w:rFonts w:ascii="Times New Roman" w:eastAsia="Times New Roman"/>
            </w:rPr>
          </w:pPr>
          <w:hyperlink w:anchor="_bookmark6" w:history="1">
            <w:r w:rsidR="00647F50">
              <w:t>目标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2</w:t>
            </w:r>
          </w:hyperlink>
        </w:p>
        <w:p w14:paraId="03C37009" w14:textId="77777777" w:rsidR="00773FCF" w:rsidRDefault="00481A3E">
          <w:pPr>
            <w:pStyle w:val="TOC3"/>
            <w:numPr>
              <w:ilvl w:val="1"/>
              <w:numId w:val="2"/>
            </w:numPr>
            <w:tabs>
              <w:tab w:val="left" w:pos="960"/>
              <w:tab w:val="left" w:leader="dot" w:pos="8296"/>
            </w:tabs>
            <w:rPr>
              <w:rFonts w:ascii="Times New Roman" w:eastAsia="Times New Roman"/>
            </w:rPr>
          </w:pPr>
          <w:hyperlink w:anchor="_bookmark7" w:history="1">
            <w:r w:rsidR="00647F50">
              <w:t>用户的特点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2</w:t>
            </w:r>
          </w:hyperlink>
        </w:p>
        <w:p w14:paraId="7BADC223" w14:textId="77777777" w:rsidR="00773FCF" w:rsidRDefault="00481A3E">
          <w:pPr>
            <w:pStyle w:val="TOC3"/>
            <w:numPr>
              <w:ilvl w:val="1"/>
              <w:numId w:val="2"/>
            </w:numPr>
            <w:tabs>
              <w:tab w:val="left" w:pos="960"/>
              <w:tab w:val="left" w:leader="dot" w:pos="8296"/>
            </w:tabs>
            <w:spacing w:before="4"/>
            <w:rPr>
              <w:rFonts w:ascii="Times New Roman" w:eastAsia="Times New Roman"/>
            </w:rPr>
          </w:pPr>
          <w:hyperlink w:anchor="_bookmark8" w:history="1">
            <w:r w:rsidR="00647F50">
              <w:t>假定和约束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2</w:t>
            </w:r>
          </w:hyperlink>
        </w:p>
        <w:p w14:paraId="53FDB3BF" w14:textId="77777777" w:rsidR="00773FCF" w:rsidRDefault="00481A3E">
          <w:pPr>
            <w:pStyle w:val="TOC1"/>
            <w:numPr>
              <w:ilvl w:val="0"/>
              <w:numId w:val="2"/>
            </w:numPr>
            <w:tabs>
              <w:tab w:val="left" w:pos="839"/>
              <w:tab w:val="left" w:pos="840"/>
              <w:tab w:val="left" w:leader="dot" w:pos="8135"/>
            </w:tabs>
            <w:spacing w:before="138"/>
            <w:ind w:right="1328" w:hanging="960"/>
            <w:jc w:val="right"/>
          </w:pPr>
          <w:hyperlink w:anchor="_bookmark9" w:history="1">
            <w:r w:rsidR="00647F50">
              <w:t>功能需求</w:t>
            </w:r>
            <w:r w:rsidR="00647F50">
              <w:tab/>
            </w:r>
            <w:r w:rsidR="00647F50">
              <w:rPr>
                <w:spacing w:val="-1"/>
              </w:rPr>
              <w:t>3</w:t>
            </w:r>
          </w:hyperlink>
        </w:p>
        <w:p w14:paraId="46E58A1E" w14:textId="77777777" w:rsidR="00773FCF" w:rsidRDefault="00481A3E">
          <w:pPr>
            <w:pStyle w:val="TOC3"/>
            <w:numPr>
              <w:ilvl w:val="1"/>
              <w:numId w:val="2"/>
            </w:numPr>
            <w:tabs>
              <w:tab w:val="left" w:pos="960"/>
              <w:tab w:val="left" w:leader="dot" w:pos="8296"/>
            </w:tabs>
            <w:spacing w:before="132"/>
            <w:rPr>
              <w:rFonts w:ascii="Times New Roman" w:eastAsia="Times New Roman"/>
            </w:rPr>
          </w:pPr>
          <w:hyperlink w:anchor="_bookmark10" w:history="1">
            <w:r w:rsidR="00647F50">
              <w:t>总体需求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3</w:t>
            </w:r>
          </w:hyperlink>
        </w:p>
        <w:p w14:paraId="6EF071AB" w14:textId="77777777" w:rsidR="00773FCF" w:rsidRDefault="00481A3E">
          <w:pPr>
            <w:pStyle w:val="TOC2"/>
            <w:numPr>
              <w:ilvl w:val="1"/>
              <w:numId w:val="2"/>
            </w:numPr>
            <w:tabs>
              <w:tab w:val="left" w:pos="960"/>
              <w:tab w:val="left" w:leader="dot" w:pos="7696"/>
            </w:tabs>
            <w:ind w:hanging="960"/>
            <w:jc w:val="right"/>
            <w:rPr>
              <w:rFonts w:ascii="Times New Roman" w:eastAsia="Times New Roman"/>
            </w:rPr>
          </w:pPr>
          <w:hyperlink w:anchor="_bookmark11" w:history="1">
            <w:r w:rsidR="00647F50">
              <w:t>对功能的规定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3</w:t>
            </w:r>
          </w:hyperlink>
        </w:p>
        <w:p w14:paraId="1945A5FC" w14:textId="77777777" w:rsidR="00773FCF" w:rsidRDefault="00481A3E">
          <w:pPr>
            <w:pStyle w:val="TOC3"/>
            <w:numPr>
              <w:ilvl w:val="1"/>
              <w:numId w:val="2"/>
            </w:numPr>
            <w:tabs>
              <w:tab w:val="left" w:pos="960"/>
              <w:tab w:val="left" w:leader="dot" w:pos="8296"/>
            </w:tabs>
            <w:spacing w:before="4"/>
            <w:rPr>
              <w:rFonts w:ascii="Times New Roman" w:eastAsia="Times New Roman"/>
            </w:rPr>
          </w:pPr>
          <w:hyperlink w:anchor="_bookmark12" w:history="1">
            <w:r w:rsidR="00647F50">
              <w:t>用例分析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4</w:t>
            </w:r>
          </w:hyperlink>
        </w:p>
        <w:p w14:paraId="1FFD6793" w14:textId="77777777" w:rsidR="00773FCF" w:rsidRDefault="00481A3E">
          <w:pPr>
            <w:pStyle w:val="TOC3"/>
            <w:numPr>
              <w:ilvl w:val="1"/>
              <w:numId w:val="2"/>
            </w:numPr>
            <w:tabs>
              <w:tab w:val="left" w:pos="960"/>
              <w:tab w:val="left" w:leader="dot" w:pos="8296"/>
            </w:tabs>
            <w:rPr>
              <w:rFonts w:ascii="Times New Roman" w:eastAsia="Times New Roman"/>
            </w:rPr>
          </w:pPr>
          <w:hyperlink w:anchor="_bookmark13" w:history="1">
            <w:r w:rsidR="00647F50">
              <w:t>对象模型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6</w:t>
            </w:r>
          </w:hyperlink>
        </w:p>
        <w:p w14:paraId="577B40A0" w14:textId="77777777" w:rsidR="00773FCF" w:rsidRDefault="00481A3E">
          <w:pPr>
            <w:pStyle w:val="TOC2"/>
            <w:numPr>
              <w:ilvl w:val="2"/>
              <w:numId w:val="2"/>
            </w:numPr>
            <w:tabs>
              <w:tab w:val="left" w:pos="540"/>
              <w:tab w:val="left" w:leader="dot" w:pos="7216"/>
            </w:tabs>
            <w:spacing w:before="4"/>
            <w:ind w:hanging="1620"/>
            <w:jc w:val="right"/>
            <w:rPr>
              <w:rFonts w:ascii="Times New Roman" w:eastAsia="Times New Roman"/>
            </w:rPr>
          </w:pPr>
          <w:hyperlink w:anchor="_bookmark14" w:history="1">
            <w:r w:rsidR="00647F50">
              <w:t>确定对象类的属性和操作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6</w:t>
            </w:r>
          </w:hyperlink>
        </w:p>
        <w:p w14:paraId="2E6B2C3E" w14:textId="77777777" w:rsidR="00773FCF" w:rsidRDefault="00481A3E">
          <w:pPr>
            <w:pStyle w:val="TOC2"/>
            <w:numPr>
              <w:ilvl w:val="2"/>
              <w:numId w:val="2"/>
            </w:numPr>
            <w:tabs>
              <w:tab w:val="left" w:pos="540"/>
              <w:tab w:val="left" w:leader="dot" w:pos="7216"/>
            </w:tabs>
            <w:ind w:hanging="1620"/>
            <w:jc w:val="right"/>
            <w:rPr>
              <w:rFonts w:ascii="Times New Roman" w:eastAsia="Times New Roman"/>
            </w:rPr>
          </w:pPr>
          <w:hyperlink w:anchor="_bookmark15" w:history="1">
            <w:r w:rsidR="00647F50">
              <w:t>系统类图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8</w:t>
            </w:r>
          </w:hyperlink>
        </w:p>
        <w:p w14:paraId="608D1280" w14:textId="77777777" w:rsidR="00773FCF" w:rsidRDefault="00481A3E">
          <w:pPr>
            <w:pStyle w:val="TOC2"/>
            <w:numPr>
              <w:ilvl w:val="1"/>
              <w:numId w:val="2"/>
            </w:numPr>
            <w:tabs>
              <w:tab w:val="left" w:pos="960"/>
              <w:tab w:val="left" w:leader="dot" w:pos="7696"/>
            </w:tabs>
            <w:spacing w:before="4"/>
            <w:ind w:hanging="960"/>
            <w:jc w:val="right"/>
            <w:rPr>
              <w:rFonts w:ascii="Times New Roman" w:eastAsia="Times New Roman"/>
            </w:rPr>
          </w:pPr>
          <w:hyperlink w:anchor="_bookmark16" w:history="1">
            <w:r w:rsidR="00647F50">
              <w:t>动态模型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8</w:t>
            </w:r>
          </w:hyperlink>
        </w:p>
        <w:p w14:paraId="1F0B9962" w14:textId="77777777" w:rsidR="00773FCF" w:rsidRDefault="00481A3E">
          <w:pPr>
            <w:pStyle w:val="TOC2"/>
            <w:numPr>
              <w:ilvl w:val="1"/>
              <w:numId w:val="2"/>
            </w:numPr>
            <w:tabs>
              <w:tab w:val="left" w:pos="960"/>
              <w:tab w:val="left" w:leader="dot" w:pos="7696"/>
            </w:tabs>
            <w:ind w:hanging="960"/>
            <w:jc w:val="right"/>
            <w:rPr>
              <w:rFonts w:ascii="Times New Roman" w:eastAsia="Times New Roman"/>
            </w:rPr>
          </w:pPr>
          <w:hyperlink w:anchor="_bookmark18" w:history="1">
            <w:r w:rsidR="00647F50">
              <w:t>功能模型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9</w:t>
            </w:r>
          </w:hyperlink>
        </w:p>
        <w:p w14:paraId="1B081920" w14:textId="77777777" w:rsidR="00773FCF" w:rsidRDefault="00481A3E">
          <w:pPr>
            <w:pStyle w:val="TOC1"/>
            <w:numPr>
              <w:ilvl w:val="0"/>
              <w:numId w:val="2"/>
            </w:numPr>
            <w:tabs>
              <w:tab w:val="left" w:pos="839"/>
              <w:tab w:val="left" w:pos="840"/>
              <w:tab w:val="left" w:leader="dot" w:pos="7991"/>
            </w:tabs>
            <w:ind w:hanging="960"/>
            <w:jc w:val="right"/>
          </w:pPr>
          <w:hyperlink w:anchor="_bookmark21" w:history="1">
            <w:r w:rsidR="00647F50">
              <w:t>性能需求</w:t>
            </w:r>
            <w:r w:rsidR="00647F50">
              <w:tab/>
              <w:t>10</w:t>
            </w:r>
          </w:hyperlink>
        </w:p>
        <w:p w14:paraId="20B88FE8" w14:textId="77777777" w:rsidR="00773FCF" w:rsidRDefault="00481A3E">
          <w:pPr>
            <w:pStyle w:val="TOC2"/>
            <w:numPr>
              <w:ilvl w:val="1"/>
              <w:numId w:val="2"/>
            </w:numPr>
            <w:tabs>
              <w:tab w:val="left" w:pos="360"/>
              <w:tab w:val="left" w:leader="dot" w:pos="7576"/>
            </w:tabs>
            <w:spacing w:before="132"/>
            <w:ind w:hanging="960"/>
            <w:jc w:val="right"/>
            <w:rPr>
              <w:rFonts w:ascii="Times New Roman" w:eastAsia="Times New Roman"/>
            </w:rPr>
          </w:pPr>
          <w:hyperlink w:anchor="_bookmark22" w:history="1">
            <w:r w:rsidR="00647F50">
              <w:t>对性能的规定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10</w:t>
            </w:r>
          </w:hyperlink>
        </w:p>
        <w:p w14:paraId="6375825C" w14:textId="77777777" w:rsidR="00773FCF" w:rsidRDefault="00481A3E">
          <w:pPr>
            <w:pStyle w:val="TOC2"/>
            <w:tabs>
              <w:tab w:val="left" w:leader="dot" w:pos="7096"/>
            </w:tabs>
            <w:ind w:left="0" w:firstLine="0"/>
            <w:rPr>
              <w:rFonts w:ascii="Times New Roman" w:eastAsia="Times New Roman"/>
            </w:rPr>
          </w:pPr>
          <w:hyperlink w:anchor="_bookmark23" w:history="1">
            <w:r w:rsidR="00647F50">
              <w:rPr>
                <w:rFonts w:ascii="Times New Roman" w:eastAsia="Times New Roman"/>
              </w:rPr>
              <w:t xml:space="preserve">4.1.1 </w:t>
            </w:r>
            <w:r w:rsidR="00647F50">
              <w:t>精度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10</w:t>
            </w:r>
          </w:hyperlink>
        </w:p>
        <w:p w14:paraId="2E16DD6A" w14:textId="77777777" w:rsidR="00773FCF" w:rsidRDefault="00481A3E">
          <w:pPr>
            <w:pStyle w:val="TOC2"/>
            <w:tabs>
              <w:tab w:val="left" w:leader="dot" w:pos="7096"/>
            </w:tabs>
            <w:spacing w:before="4"/>
            <w:ind w:left="0" w:firstLine="0"/>
            <w:rPr>
              <w:rFonts w:ascii="Times New Roman" w:eastAsia="Times New Roman"/>
            </w:rPr>
          </w:pPr>
          <w:hyperlink w:anchor="_bookmark24" w:history="1">
            <w:r w:rsidR="00647F50">
              <w:rPr>
                <w:rFonts w:ascii="Times New Roman" w:eastAsia="Times New Roman"/>
              </w:rPr>
              <w:t xml:space="preserve">4.1.2 </w:t>
            </w:r>
            <w:r w:rsidR="00647F50">
              <w:t>时间特性要求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10</w:t>
            </w:r>
          </w:hyperlink>
        </w:p>
        <w:p w14:paraId="3E38E4C1" w14:textId="77777777" w:rsidR="00773FCF" w:rsidRDefault="00481A3E">
          <w:pPr>
            <w:pStyle w:val="TOC2"/>
            <w:numPr>
              <w:ilvl w:val="1"/>
              <w:numId w:val="2"/>
            </w:numPr>
            <w:tabs>
              <w:tab w:val="left" w:pos="360"/>
              <w:tab w:val="left" w:leader="dot" w:pos="7576"/>
            </w:tabs>
            <w:ind w:hanging="960"/>
            <w:jc w:val="right"/>
            <w:rPr>
              <w:rFonts w:ascii="Times New Roman" w:eastAsia="Times New Roman"/>
            </w:rPr>
          </w:pPr>
          <w:hyperlink w:anchor="_bookmark25" w:history="1">
            <w:r w:rsidR="00647F50">
              <w:t>输入输出要求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10</w:t>
            </w:r>
          </w:hyperlink>
        </w:p>
        <w:p w14:paraId="27AC9143" w14:textId="77777777" w:rsidR="00773FCF" w:rsidRDefault="00481A3E">
          <w:pPr>
            <w:pStyle w:val="TOC2"/>
            <w:numPr>
              <w:ilvl w:val="1"/>
              <w:numId w:val="2"/>
            </w:numPr>
            <w:tabs>
              <w:tab w:val="left" w:pos="360"/>
              <w:tab w:val="left" w:leader="dot" w:pos="7586"/>
            </w:tabs>
            <w:spacing w:before="4"/>
            <w:ind w:right="1337" w:hanging="960"/>
            <w:jc w:val="right"/>
            <w:rPr>
              <w:rFonts w:ascii="Times New Roman" w:eastAsia="Times New Roman"/>
            </w:rPr>
          </w:pPr>
          <w:hyperlink w:anchor="_bookmark26" w:history="1">
            <w:r w:rsidR="00647F50">
              <w:t>数据管理能力要求</w:t>
            </w:r>
            <w:r w:rsidR="00647F50">
              <w:tab/>
            </w:r>
            <w:r w:rsidR="00647F50">
              <w:rPr>
                <w:rFonts w:ascii="Times New Roman" w:eastAsia="Times New Roman"/>
                <w:spacing w:val="-10"/>
              </w:rPr>
              <w:t>11</w:t>
            </w:r>
          </w:hyperlink>
        </w:p>
        <w:p w14:paraId="224D8651" w14:textId="77777777" w:rsidR="00773FCF" w:rsidRDefault="00481A3E">
          <w:pPr>
            <w:pStyle w:val="TOC2"/>
            <w:numPr>
              <w:ilvl w:val="1"/>
              <w:numId w:val="2"/>
            </w:numPr>
            <w:tabs>
              <w:tab w:val="left" w:pos="360"/>
              <w:tab w:val="left" w:leader="dot" w:pos="7586"/>
            </w:tabs>
            <w:ind w:right="1337" w:hanging="960"/>
            <w:jc w:val="right"/>
            <w:rPr>
              <w:rFonts w:ascii="Times New Roman" w:eastAsia="Times New Roman"/>
            </w:rPr>
          </w:pPr>
          <w:hyperlink w:anchor="_bookmark27" w:history="1">
            <w:r w:rsidR="00647F50">
              <w:t>故障处理要求</w:t>
            </w:r>
            <w:r w:rsidR="00647F50">
              <w:tab/>
            </w:r>
            <w:r w:rsidR="00647F50">
              <w:rPr>
                <w:rFonts w:ascii="Times New Roman" w:eastAsia="Times New Roman"/>
                <w:spacing w:val="-10"/>
              </w:rPr>
              <w:t>11</w:t>
            </w:r>
          </w:hyperlink>
        </w:p>
        <w:p w14:paraId="13269623" w14:textId="77777777" w:rsidR="00773FCF" w:rsidRDefault="00481A3E">
          <w:pPr>
            <w:pStyle w:val="TOC1"/>
            <w:numPr>
              <w:ilvl w:val="0"/>
              <w:numId w:val="2"/>
            </w:numPr>
            <w:tabs>
              <w:tab w:val="left" w:pos="839"/>
              <w:tab w:val="left" w:pos="840"/>
              <w:tab w:val="left" w:leader="dot" w:pos="7991"/>
            </w:tabs>
            <w:ind w:hanging="960"/>
            <w:jc w:val="right"/>
          </w:pPr>
          <w:hyperlink w:anchor="_bookmark28" w:history="1">
            <w:r w:rsidR="00647F50">
              <w:t>运行环境规定</w:t>
            </w:r>
            <w:r w:rsidR="00647F50">
              <w:tab/>
              <w:t>11</w:t>
            </w:r>
          </w:hyperlink>
        </w:p>
        <w:p w14:paraId="4A5A85D8" w14:textId="77777777" w:rsidR="00773FCF" w:rsidRDefault="00481A3E">
          <w:pPr>
            <w:pStyle w:val="TOC2"/>
            <w:tabs>
              <w:tab w:val="left" w:leader="dot" w:pos="7586"/>
            </w:tabs>
            <w:spacing w:before="133"/>
            <w:ind w:left="0" w:right="1337" w:firstLine="0"/>
            <w:rPr>
              <w:rFonts w:ascii="Times New Roman" w:eastAsia="Times New Roman"/>
            </w:rPr>
          </w:pPr>
          <w:hyperlink w:anchor="_bookmark29" w:history="1">
            <w:r w:rsidR="00647F50">
              <w:rPr>
                <w:rFonts w:ascii="Times New Roman" w:eastAsia="Times New Roman"/>
              </w:rPr>
              <w:t xml:space="preserve">5.1 </w:t>
            </w:r>
            <w:r w:rsidR="00647F50">
              <w:t>设备</w:t>
            </w:r>
            <w:r w:rsidR="00647F50">
              <w:tab/>
            </w:r>
            <w:r w:rsidR="00647F50">
              <w:rPr>
                <w:rFonts w:ascii="Times New Roman" w:eastAsia="Times New Roman"/>
                <w:spacing w:val="-10"/>
              </w:rPr>
              <w:t>11</w:t>
            </w:r>
          </w:hyperlink>
        </w:p>
        <w:p w14:paraId="0DCD941A" w14:textId="77777777" w:rsidR="00773FCF" w:rsidRDefault="00481A3E">
          <w:pPr>
            <w:pStyle w:val="TOC2"/>
            <w:tabs>
              <w:tab w:val="left" w:leader="dot" w:pos="7576"/>
            </w:tabs>
            <w:spacing w:before="4"/>
            <w:ind w:left="0" w:firstLine="0"/>
            <w:rPr>
              <w:rFonts w:ascii="Times New Roman" w:eastAsia="Times New Roman"/>
            </w:rPr>
          </w:pPr>
          <w:hyperlink w:anchor="_bookmark30" w:history="1">
            <w:r w:rsidR="00647F50">
              <w:rPr>
                <w:rFonts w:ascii="Times New Roman" w:eastAsia="Times New Roman"/>
              </w:rPr>
              <w:t xml:space="preserve">5.2 </w:t>
            </w:r>
            <w:r w:rsidR="00647F50">
              <w:t>支持软件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12</w:t>
            </w:r>
          </w:hyperlink>
        </w:p>
        <w:p w14:paraId="22B75AC0" w14:textId="77777777" w:rsidR="00773FCF" w:rsidRDefault="00481A3E">
          <w:pPr>
            <w:pStyle w:val="TOC2"/>
            <w:tabs>
              <w:tab w:val="left" w:leader="dot" w:pos="7576"/>
            </w:tabs>
            <w:ind w:left="0" w:firstLine="0"/>
            <w:rPr>
              <w:rFonts w:ascii="Times New Roman" w:eastAsia="Times New Roman"/>
            </w:rPr>
          </w:pPr>
          <w:hyperlink w:anchor="_bookmark31" w:history="1">
            <w:r w:rsidR="00647F50">
              <w:rPr>
                <w:rFonts w:ascii="Times New Roman" w:eastAsia="Times New Roman"/>
              </w:rPr>
              <w:t xml:space="preserve">5.3 </w:t>
            </w:r>
            <w:r w:rsidR="00647F50">
              <w:t>接口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12</w:t>
            </w:r>
          </w:hyperlink>
        </w:p>
        <w:p w14:paraId="6F213F27" w14:textId="77777777" w:rsidR="00773FCF" w:rsidRDefault="00481A3E">
          <w:pPr>
            <w:pStyle w:val="TOC2"/>
            <w:numPr>
              <w:ilvl w:val="2"/>
              <w:numId w:val="3"/>
            </w:numPr>
            <w:tabs>
              <w:tab w:val="left" w:pos="600"/>
              <w:tab w:val="left" w:leader="dot" w:pos="7096"/>
            </w:tabs>
            <w:spacing w:before="4"/>
            <w:ind w:hanging="1680"/>
            <w:jc w:val="right"/>
            <w:rPr>
              <w:rFonts w:ascii="Times New Roman" w:eastAsia="Times New Roman"/>
            </w:rPr>
          </w:pPr>
          <w:hyperlink w:anchor="_bookmark32" w:history="1">
            <w:r w:rsidR="00647F50">
              <w:t>用户接口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12</w:t>
            </w:r>
          </w:hyperlink>
        </w:p>
        <w:p w14:paraId="6980BF57" w14:textId="77777777" w:rsidR="00773FCF" w:rsidRDefault="00481A3E">
          <w:pPr>
            <w:pStyle w:val="TOC2"/>
            <w:numPr>
              <w:ilvl w:val="2"/>
              <w:numId w:val="3"/>
            </w:numPr>
            <w:tabs>
              <w:tab w:val="left" w:pos="600"/>
              <w:tab w:val="left" w:leader="dot" w:pos="7096"/>
            </w:tabs>
            <w:ind w:hanging="1680"/>
            <w:jc w:val="right"/>
            <w:rPr>
              <w:rFonts w:ascii="Times New Roman" w:eastAsia="Times New Roman"/>
            </w:rPr>
          </w:pPr>
          <w:hyperlink w:anchor="_bookmark33" w:history="1">
            <w:r w:rsidR="00647F50">
              <w:t>通信接口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12</w:t>
            </w:r>
          </w:hyperlink>
        </w:p>
        <w:p w14:paraId="0B395655" w14:textId="77777777" w:rsidR="00773FCF" w:rsidRDefault="00481A3E">
          <w:pPr>
            <w:pStyle w:val="TOC2"/>
            <w:tabs>
              <w:tab w:val="left" w:leader="dot" w:pos="7576"/>
            </w:tabs>
            <w:spacing w:before="4"/>
            <w:ind w:left="0" w:firstLine="0"/>
            <w:rPr>
              <w:rFonts w:ascii="Times New Roman" w:eastAsia="Times New Roman"/>
            </w:rPr>
          </w:pPr>
          <w:hyperlink w:anchor="_bookmark34" w:history="1">
            <w:r w:rsidR="00647F50">
              <w:rPr>
                <w:rFonts w:ascii="Times New Roman" w:eastAsia="Times New Roman"/>
              </w:rPr>
              <w:t xml:space="preserve">5.4 </w:t>
            </w:r>
            <w:r w:rsidR="00647F50">
              <w:t>控制</w:t>
            </w:r>
            <w:r w:rsidR="00647F50">
              <w:tab/>
            </w:r>
            <w:r w:rsidR="00647F50">
              <w:rPr>
                <w:rFonts w:ascii="Times New Roman" w:eastAsia="Times New Roman"/>
              </w:rPr>
              <w:t>12</w:t>
            </w:r>
          </w:hyperlink>
        </w:p>
      </w:sdtContent>
    </w:sdt>
    <w:p w14:paraId="31B1B9AC" w14:textId="77777777" w:rsidR="00773FCF" w:rsidRDefault="00773FCF">
      <w:pPr>
        <w:rPr>
          <w:rFonts w:ascii="Times New Roman" w:eastAsia="Times New Roman"/>
        </w:rPr>
        <w:sectPr w:rsidR="00773FCF">
          <w:pgSz w:w="11910" w:h="16840"/>
          <w:pgMar w:top="1580" w:right="480" w:bottom="280" w:left="1680" w:header="720" w:footer="720" w:gutter="0"/>
          <w:cols w:space="720"/>
        </w:sectPr>
      </w:pPr>
    </w:p>
    <w:p w14:paraId="0A2CB735" w14:textId="77777777" w:rsidR="00773FCF" w:rsidRDefault="00647F50">
      <w:pPr>
        <w:pStyle w:val="a4"/>
        <w:numPr>
          <w:ilvl w:val="0"/>
          <w:numId w:val="4"/>
        </w:numPr>
        <w:tabs>
          <w:tab w:val="left" w:pos="540"/>
        </w:tabs>
        <w:spacing w:before="21"/>
        <w:rPr>
          <w:b/>
          <w:sz w:val="44"/>
        </w:rPr>
      </w:pPr>
      <w:bookmarkStart w:id="0" w:name="1._引言"/>
      <w:bookmarkStart w:id="1" w:name="_bookmark0"/>
      <w:bookmarkEnd w:id="0"/>
      <w:bookmarkEnd w:id="1"/>
      <w:r>
        <w:rPr>
          <w:b/>
          <w:sz w:val="44"/>
        </w:rPr>
        <w:lastRenderedPageBreak/>
        <w:t>引言</w:t>
      </w:r>
    </w:p>
    <w:p w14:paraId="707D16D0" w14:textId="77777777" w:rsidR="00773FCF" w:rsidRDefault="00773FCF">
      <w:pPr>
        <w:pStyle w:val="a3"/>
        <w:spacing w:before="10"/>
        <w:rPr>
          <w:b/>
          <w:sz w:val="41"/>
        </w:rPr>
      </w:pPr>
    </w:p>
    <w:p w14:paraId="09E10A00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2" w:name="1.1编写目的"/>
      <w:bookmarkStart w:id="3" w:name="_bookmark1"/>
      <w:bookmarkEnd w:id="2"/>
      <w:bookmarkEnd w:id="3"/>
      <w:r>
        <w:t>编写目的</w:t>
      </w:r>
    </w:p>
    <w:p w14:paraId="19494CC9" w14:textId="77777777" w:rsidR="00773FCF" w:rsidRDefault="00773FCF">
      <w:pPr>
        <w:pStyle w:val="a3"/>
        <w:spacing w:before="10"/>
        <w:rPr>
          <w:rFonts w:ascii="黑体"/>
          <w:b/>
          <w:sz w:val="34"/>
        </w:rPr>
      </w:pPr>
    </w:p>
    <w:p w14:paraId="2C1389FF" w14:textId="77777777" w:rsidR="00773FCF" w:rsidRDefault="00647F50">
      <w:pPr>
        <w:pStyle w:val="a3"/>
        <w:spacing w:line="364" w:lineRule="auto"/>
        <w:ind w:left="120" w:right="1318" w:firstLine="420"/>
        <w:jc w:val="both"/>
      </w:pPr>
      <w:r>
        <w:rPr>
          <w:spacing w:val="-3"/>
        </w:rPr>
        <w:t>该文档给出了整个系统的整体网络结构和功能结构的概貌，从总体架构上给</w:t>
      </w:r>
      <w:r>
        <w:rPr>
          <w:spacing w:val="-10"/>
        </w:rPr>
        <w:t xml:space="preserve">出整个系统的轮廓，然后又使用 </w:t>
      </w:r>
      <w:r>
        <w:t>UML</w:t>
      </w:r>
      <w:r>
        <w:rPr>
          <w:spacing w:val="-13"/>
        </w:rPr>
        <w:t xml:space="preserve"> 用例建模对功能需求进行了详细的描述，使</w:t>
      </w:r>
      <w:r>
        <w:rPr>
          <w:spacing w:val="-30"/>
        </w:rPr>
        <w:t xml:space="preserve">用 </w:t>
      </w:r>
      <w:r>
        <w:t>UML</w:t>
      </w:r>
      <w:r>
        <w:rPr>
          <w:spacing w:val="-17"/>
        </w:rPr>
        <w:t xml:space="preserve"> 时序图建模对动态需求进行了描述，使用 </w:t>
      </w:r>
      <w:r>
        <w:t>UML</w:t>
      </w:r>
      <w:r>
        <w:rPr>
          <w:spacing w:val="-9"/>
        </w:rPr>
        <w:t xml:space="preserve"> 类图建模对对象需求进行了</w:t>
      </w:r>
      <w:r>
        <w:t xml:space="preserve">详细的描述。 </w:t>
      </w:r>
    </w:p>
    <w:p w14:paraId="04A1C05A" w14:textId="77777777" w:rsidR="00773FCF" w:rsidRDefault="00647F50">
      <w:pPr>
        <w:pStyle w:val="a3"/>
        <w:spacing w:before="2" w:line="364" w:lineRule="auto"/>
        <w:ind w:left="119" w:right="1200" w:firstLine="420"/>
      </w:pPr>
      <w:r>
        <w:t>该文档</w:t>
      </w:r>
      <w:proofErr w:type="gramStart"/>
      <w:r>
        <w:t>详尽说</w:t>
      </w:r>
      <w:proofErr w:type="gramEnd"/>
      <w:r>
        <w:t xml:space="preserve">明了本产品的需求和规格，这些规格说明是进行设计的基础， 也是编写测试用例和进行系统测试的主要依据。 </w:t>
      </w:r>
    </w:p>
    <w:p w14:paraId="4C5CDF76" w14:textId="77777777" w:rsidR="00773FCF" w:rsidRDefault="00647F50">
      <w:pPr>
        <w:pStyle w:val="a3"/>
        <w:spacing w:before="2" w:line="364" w:lineRule="auto"/>
        <w:ind w:left="119" w:right="1199" w:firstLine="420"/>
      </w:pPr>
      <w:r>
        <w:t xml:space="preserve">编写需求说明文档的目的是团队成员能够对该项目有更深刻、全面的理解， 明白系统的需求，更有序、有效地开展开发工作，使得该项目能在期限内交付。 </w:t>
      </w:r>
    </w:p>
    <w:p w14:paraId="21F5967F" w14:textId="77777777" w:rsidR="00773FCF" w:rsidRDefault="00773FCF">
      <w:pPr>
        <w:pStyle w:val="a3"/>
        <w:spacing w:before="6"/>
        <w:rPr>
          <w:sz w:val="22"/>
        </w:rPr>
      </w:pPr>
    </w:p>
    <w:p w14:paraId="659B5DCD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4" w:name="1.2背景"/>
      <w:bookmarkStart w:id="5" w:name="_bookmark2"/>
      <w:bookmarkEnd w:id="4"/>
      <w:bookmarkEnd w:id="5"/>
      <w:r>
        <w:rPr>
          <w:spacing w:val="4"/>
        </w:rPr>
        <w:t>背景</w:t>
      </w:r>
    </w:p>
    <w:p w14:paraId="146A6F3F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523A7B55" w14:textId="77777777" w:rsidR="00773FCF" w:rsidRDefault="00647F50">
      <w:pPr>
        <w:pStyle w:val="a3"/>
        <w:spacing w:line="364" w:lineRule="auto"/>
        <w:ind w:left="120" w:right="1310" w:firstLine="480"/>
        <w:jc w:val="both"/>
      </w:pPr>
      <w:r>
        <w:rPr>
          <w:rFonts w:hint="eastAsia"/>
          <w:spacing w:val="4"/>
          <w:lang w:val="en-US"/>
        </w:rPr>
        <w:t>武大外卖平台</w:t>
      </w:r>
      <w:r>
        <w:rPr>
          <w:spacing w:val="4"/>
        </w:rPr>
        <w:t>的主要功能是对当前疫情下的</w:t>
      </w:r>
      <w:r>
        <w:rPr>
          <w:rFonts w:hint="eastAsia"/>
          <w:spacing w:val="4"/>
          <w:lang w:val="en-US"/>
        </w:rPr>
        <w:t>武大师生外卖购买</w:t>
      </w:r>
      <w:r>
        <w:rPr>
          <w:spacing w:val="-8"/>
        </w:rPr>
        <w:t>进行组织性、系统性、合理化的信息化管理，包括</w:t>
      </w:r>
      <w:r>
        <w:rPr>
          <w:rFonts w:hint="eastAsia"/>
          <w:spacing w:val="-8"/>
          <w:lang w:val="en-US"/>
        </w:rPr>
        <w:t>师生（以下使用“用户”代替）</w:t>
      </w:r>
      <w:r>
        <w:rPr>
          <w:spacing w:val="-8"/>
        </w:rPr>
        <w:t>信息管理，</w:t>
      </w:r>
      <w:r>
        <w:rPr>
          <w:rFonts w:hint="eastAsia"/>
          <w:spacing w:val="-8"/>
          <w:lang w:val="en-US"/>
        </w:rPr>
        <w:t>骑手信息管理，商户信息管理，</w:t>
      </w:r>
      <w:r>
        <w:rPr>
          <w:spacing w:val="-8"/>
        </w:rPr>
        <w:t>订单信息管</w:t>
      </w:r>
      <w:r>
        <w:rPr>
          <w:spacing w:val="-11"/>
        </w:rPr>
        <w:t>理等功能。</w:t>
      </w:r>
      <w:r>
        <w:rPr>
          <w:rFonts w:hint="eastAsia"/>
          <w:spacing w:val="-11"/>
          <w:lang w:val="en-US"/>
        </w:rPr>
        <w:t>用户</w:t>
      </w:r>
      <w:r>
        <w:rPr>
          <w:spacing w:val="-11"/>
        </w:rPr>
        <w:t>使用系统</w:t>
      </w:r>
      <w:r>
        <w:rPr>
          <w:rFonts w:hint="eastAsia"/>
          <w:spacing w:val="-11"/>
          <w:lang w:val="en-US"/>
        </w:rPr>
        <w:t>浏览商品并下达订单；</w:t>
      </w:r>
      <w:r>
        <w:rPr>
          <w:spacing w:val="-11"/>
        </w:rPr>
        <w:t>管理</w:t>
      </w:r>
      <w:r>
        <w:rPr>
          <w:rFonts w:hint="eastAsia"/>
          <w:spacing w:val="-11"/>
        </w:rPr>
        <w:t>、</w:t>
      </w:r>
      <w:r>
        <w:rPr>
          <w:rFonts w:hint="eastAsia"/>
          <w:spacing w:val="-11"/>
          <w:lang w:val="en-US"/>
        </w:rPr>
        <w:t>查看</w:t>
      </w:r>
      <w:r>
        <w:rPr>
          <w:spacing w:val="-11"/>
        </w:rPr>
        <w:t>正在进行中的订单</w:t>
      </w:r>
      <w:r>
        <w:rPr>
          <w:rFonts w:hint="eastAsia"/>
          <w:spacing w:val="-11"/>
        </w:rPr>
        <w:t>；</w:t>
      </w:r>
      <w:r>
        <w:rPr>
          <w:rFonts w:hint="eastAsia"/>
          <w:spacing w:val="-11"/>
          <w:lang w:val="en-US"/>
        </w:rPr>
        <w:t>报名成为骑手</w:t>
      </w:r>
      <w:r>
        <w:rPr>
          <w:spacing w:val="-11"/>
        </w:rPr>
        <w:t>。</w:t>
      </w:r>
      <w:r>
        <w:rPr>
          <w:rFonts w:hint="eastAsia"/>
          <w:spacing w:val="-11"/>
          <w:lang w:val="en-US"/>
        </w:rPr>
        <w:t>骑手</w:t>
      </w:r>
      <w:r>
        <w:rPr>
          <w:spacing w:val="-11"/>
        </w:rPr>
        <w:t>使用系统</w:t>
      </w:r>
      <w:r>
        <w:rPr>
          <w:rFonts w:hint="eastAsia"/>
          <w:spacing w:val="-11"/>
          <w:lang w:val="en-US"/>
        </w:rPr>
        <w:t>查看待接取订单并选择订单接取；还可接受用户或商家提供的报酬</w:t>
      </w:r>
      <w:r>
        <w:rPr>
          <w:spacing w:val="-12"/>
        </w:rPr>
        <w:t>。</w:t>
      </w:r>
      <w:r>
        <w:rPr>
          <w:rFonts w:hint="eastAsia"/>
          <w:spacing w:val="-12"/>
          <w:lang w:val="en-US"/>
        </w:rPr>
        <w:t>商户使用系统管理商品并接取或取消用户订单。三方可通过本系统自由沟通——在线聊天或者相互提供电话号码。</w:t>
      </w:r>
      <w:r>
        <w:rPr>
          <w:spacing w:val="-12"/>
        </w:rPr>
        <w:t>通过本系统，</w:t>
      </w:r>
      <w:r>
        <w:rPr>
          <w:rFonts w:hint="eastAsia"/>
          <w:spacing w:val="-12"/>
          <w:lang w:val="en-US"/>
        </w:rPr>
        <w:t>武大师生订购外卖</w:t>
      </w:r>
      <w:r>
        <w:rPr>
          <w:spacing w:val="-12"/>
        </w:rPr>
        <w:t>将会更加方便，同时，</w:t>
      </w:r>
      <w:r>
        <w:rPr>
          <w:rFonts w:hint="eastAsia"/>
          <w:spacing w:val="-12"/>
          <w:lang w:val="en-US"/>
        </w:rPr>
        <w:t>精心规划过后的配送系统将会</w:t>
      </w:r>
      <w:r>
        <w:rPr>
          <w:spacing w:val="-12"/>
        </w:rPr>
        <w:t>减少交叉感染的风险。</w:t>
      </w:r>
    </w:p>
    <w:p w14:paraId="289A559B" w14:textId="77777777" w:rsidR="00773FCF" w:rsidRDefault="00773FCF">
      <w:pPr>
        <w:pStyle w:val="a3"/>
        <w:spacing w:before="9"/>
        <w:rPr>
          <w:sz w:val="22"/>
        </w:rPr>
      </w:pPr>
    </w:p>
    <w:p w14:paraId="43D2DA19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6" w:name="1.3定义"/>
      <w:bookmarkStart w:id="7" w:name="_bookmark3"/>
      <w:bookmarkEnd w:id="6"/>
      <w:bookmarkEnd w:id="7"/>
      <w:r>
        <w:rPr>
          <w:spacing w:val="4"/>
        </w:rPr>
        <w:t>定义</w:t>
      </w:r>
    </w:p>
    <w:p w14:paraId="0B05D32B" w14:textId="77777777" w:rsidR="00773FCF" w:rsidRDefault="00773FCF">
      <w:pPr>
        <w:pStyle w:val="a3"/>
        <w:spacing w:before="9"/>
        <w:rPr>
          <w:rFonts w:ascii="黑体"/>
          <w:b/>
          <w:sz w:val="34"/>
        </w:rPr>
      </w:pPr>
    </w:p>
    <w:p w14:paraId="7982C32D" w14:textId="77777777" w:rsidR="00773FCF" w:rsidRDefault="00647F50">
      <w:pPr>
        <w:pStyle w:val="a3"/>
        <w:spacing w:before="1" w:line="364" w:lineRule="auto"/>
        <w:ind w:left="539" w:right="1199"/>
        <w:rPr>
          <w:lang w:val="en-US"/>
        </w:rPr>
      </w:pPr>
      <w:r>
        <w:rPr>
          <w:rFonts w:hint="eastAsia"/>
          <w:lang w:val="en-US"/>
        </w:rPr>
        <w:t>用户</w:t>
      </w:r>
      <w:r>
        <w:t>：</w:t>
      </w:r>
      <w:r>
        <w:rPr>
          <w:rFonts w:hint="eastAsia"/>
          <w:lang w:val="en-US"/>
        </w:rPr>
        <w:t>使用本系统的武大师生。</w:t>
      </w:r>
    </w:p>
    <w:p w14:paraId="28869C25" w14:textId="77777777" w:rsidR="00773FCF" w:rsidRDefault="00647F50">
      <w:pPr>
        <w:pStyle w:val="a3"/>
        <w:spacing w:before="1" w:line="364" w:lineRule="auto"/>
        <w:ind w:left="539" w:right="1199"/>
      </w:pPr>
      <w:r>
        <w:rPr>
          <w:rFonts w:hint="eastAsia"/>
          <w:lang w:val="en-US"/>
        </w:rPr>
        <w:t>商户</w:t>
      </w:r>
      <w:r>
        <w:t>：</w:t>
      </w:r>
      <w:r>
        <w:rPr>
          <w:rFonts w:hint="eastAsia"/>
          <w:lang w:val="en-US"/>
        </w:rPr>
        <w:t>周边及校内入驻本平台的餐厅</w:t>
      </w:r>
      <w:r>
        <w:t>。</w:t>
      </w:r>
    </w:p>
    <w:p w14:paraId="4F210897" w14:textId="77777777" w:rsidR="00773FCF" w:rsidRDefault="00647F50">
      <w:pPr>
        <w:pStyle w:val="a3"/>
        <w:spacing w:before="1"/>
        <w:ind w:left="539"/>
      </w:pPr>
      <w:r>
        <w:rPr>
          <w:rFonts w:hint="eastAsia"/>
          <w:lang w:val="en-US"/>
        </w:rPr>
        <w:t>骑手</w:t>
      </w:r>
      <w:r>
        <w:t>：</w:t>
      </w:r>
      <w:r>
        <w:rPr>
          <w:rFonts w:hint="eastAsia"/>
          <w:lang w:val="en-US"/>
        </w:rPr>
        <w:t>根据自身日程安排而志愿（可有打赏配送收入）送餐的师生</w:t>
      </w:r>
      <w:r>
        <w:t>。</w:t>
      </w:r>
    </w:p>
    <w:p w14:paraId="415357D5" w14:textId="77777777" w:rsidR="00773FCF" w:rsidRDefault="00773FCF">
      <w:pPr>
        <w:pStyle w:val="a3"/>
        <w:spacing w:before="12"/>
        <w:rPr>
          <w:sz w:val="34"/>
        </w:rPr>
      </w:pPr>
    </w:p>
    <w:p w14:paraId="355D4B17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8" w:name="_bookmark4"/>
      <w:bookmarkStart w:id="9" w:name="1.4参考资料"/>
      <w:bookmarkEnd w:id="8"/>
      <w:bookmarkEnd w:id="9"/>
      <w:r>
        <w:lastRenderedPageBreak/>
        <w:t>参考资料</w:t>
      </w:r>
    </w:p>
    <w:p w14:paraId="57167A7C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1465CBAE" w14:textId="77777777" w:rsidR="00773FCF" w:rsidRDefault="00647F50">
      <w:pPr>
        <w:pStyle w:val="a4"/>
        <w:numPr>
          <w:ilvl w:val="2"/>
          <w:numId w:val="4"/>
        </w:numPr>
        <w:tabs>
          <w:tab w:val="left" w:pos="959"/>
          <w:tab w:val="left" w:pos="960"/>
        </w:tabs>
        <w:rPr>
          <w:sz w:val="24"/>
        </w:rPr>
      </w:pPr>
      <w:r>
        <w:rPr>
          <w:sz w:val="24"/>
        </w:rPr>
        <w:t>《软件需求说明书（</w:t>
      </w:r>
      <w:r>
        <w:rPr>
          <w:rFonts w:ascii="Times New Roman" w:eastAsia="Times New Roman" w:hAnsi="Times New Roman"/>
          <w:spacing w:val="-1"/>
          <w:w w:val="99"/>
          <w:sz w:val="24"/>
        </w:rPr>
        <w:t>G</w:t>
      </w:r>
      <w:r>
        <w:rPr>
          <w:rFonts w:ascii="Times New Roman" w:eastAsia="Times New Roman" w:hAnsi="Times New Roman"/>
          <w:spacing w:val="-2"/>
          <w:sz w:val="24"/>
        </w:rPr>
        <w:t>B</w:t>
      </w:r>
      <w:r>
        <w:rPr>
          <w:rFonts w:ascii="Times New Roman" w:eastAsia="Times New Roman" w:hAnsi="Times New Roman"/>
          <w:sz w:val="24"/>
        </w:rPr>
        <w:t>856</w:t>
      </w:r>
      <w:r>
        <w:rPr>
          <w:rFonts w:ascii="Times New Roman" w:eastAsia="Times New Roman" w:hAnsi="Times New Roman"/>
          <w:spacing w:val="-1"/>
          <w:sz w:val="24"/>
        </w:rPr>
        <w:t>T</w:t>
      </w:r>
      <w:r>
        <w:rPr>
          <w:sz w:val="24"/>
        </w:rPr>
        <w:t>——</w:t>
      </w:r>
      <w:r>
        <w:rPr>
          <w:rFonts w:ascii="Times New Roman" w:eastAsia="Times New Roman" w:hAnsi="Times New Roman"/>
          <w:sz w:val="24"/>
        </w:rPr>
        <w:t>88</w:t>
      </w:r>
      <w:r>
        <w:rPr>
          <w:spacing w:val="-120"/>
          <w:sz w:val="24"/>
        </w:rPr>
        <w:t>）》</w:t>
      </w:r>
    </w:p>
    <w:p w14:paraId="20438384" w14:textId="77777777" w:rsidR="00773FCF" w:rsidRDefault="00773FCF">
      <w:pPr>
        <w:rPr>
          <w:sz w:val="24"/>
        </w:rPr>
        <w:sectPr w:rsidR="00773FCF">
          <w:footerReference w:type="default" r:id="rId8"/>
          <w:pgSz w:w="11910" w:h="16840"/>
          <w:pgMar w:top="1500" w:right="480" w:bottom="1400" w:left="1680" w:header="0" w:footer="1204" w:gutter="0"/>
          <w:pgNumType w:start="1"/>
          <w:cols w:space="720"/>
        </w:sectPr>
      </w:pPr>
    </w:p>
    <w:p w14:paraId="5919265C" w14:textId="77777777" w:rsidR="00773FCF" w:rsidRDefault="00647F50">
      <w:pPr>
        <w:pStyle w:val="a4"/>
        <w:numPr>
          <w:ilvl w:val="2"/>
          <w:numId w:val="4"/>
        </w:numPr>
        <w:tabs>
          <w:tab w:val="left" w:pos="959"/>
          <w:tab w:val="left" w:pos="960"/>
        </w:tabs>
        <w:spacing w:before="60"/>
        <w:rPr>
          <w:sz w:val="24"/>
        </w:rPr>
      </w:pPr>
      <w:r>
        <w:rPr>
          <w:sz w:val="24"/>
        </w:rPr>
        <w:lastRenderedPageBreak/>
        <w:t>《软件工程导论第六版》</w:t>
      </w:r>
    </w:p>
    <w:p w14:paraId="34E1753C" w14:textId="77777777" w:rsidR="00773FCF" w:rsidRPr="00F74178" w:rsidRDefault="00647F50">
      <w:pPr>
        <w:pStyle w:val="a4"/>
        <w:numPr>
          <w:ilvl w:val="2"/>
          <w:numId w:val="4"/>
        </w:numPr>
        <w:tabs>
          <w:tab w:val="left" w:pos="959"/>
          <w:tab w:val="left" w:pos="960"/>
        </w:tabs>
        <w:spacing w:before="161"/>
        <w:rPr>
          <w:sz w:val="24"/>
          <w:lang w:val="en-US"/>
        </w:rPr>
      </w:pPr>
      <w:r>
        <w:rPr>
          <w:sz w:val="24"/>
        </w:rPr>
        <w:t>《</w:t>
      </w:r>
      <w:r w:rsidRPr="00F74178">
        <w:rPr>
          <w:rFonts w:ascii="Times New Roman" w:eastAsia="Times New Roman" w:hAnsi="Times New Roman"/>
          <w:sz w:val="24"/>
          <w:lang w:val="en-US"/>
        </w:rPr>
        <w:t>IEEE</w:t>
      </w:r>
      <w:r w:rsidRPr="00F74178">
        <w:rPr>
          <w:rFonts w:ascii="Times New Roman" w:eastAsia="Times New Roman" w:hAnsi="Times New Roman"/>
          <w:spacing w:val="-7"/>
          <w:sz w:val="24"/>
          <w:lang w:val="en-US"/>
        </w:rPr>
        <w:t xml:space="preserve"> </w:t>
      </w:r>
      <w:r w:rsidRPr="00F74178">
        <w:rPr>
          <w:rFonts w:ascii="Times New Roman" w:eastAsia="Times New Roman" w:hAnsi="Times New Roman"/>
          <w:spacing w:val="-3"/>
          <w:sz w:val="24"/>
          <w:lang w:val="en-US"/>
        </w:rPr>
        <w:t>Template</w:t>
      </w:r>
      <w:r w:rsidRPr="00F74178">
        <w:rPr>
          <w:rFonts w:ascii="Times New Roman" w:eastAsia="Times New Roman" w:hAnsi="Times New Roman"/>
          <w:spacing w:val="1"/>
          <w:sz w:val="24"/>
          <w:lang w:val="en-US"/>
        </w:rPr>
        <w:t xml:space="preserve"> </w:t>
      </w:r>
      <w:r w:rsidRPr="00F74178">
        <w:rPr>
          <w:rFonts w:ascii="Times New Roman" w:eastAsia="Times New Roman" w:hAnsi="Times New Roman"/>
          <w:sz w:val="24"/>
          <w:lang w:val="en-US"/>
        </w:rPr>
        <w:t>for</w:t>
      </w:r>
      <w:r w:rsidRPr="00F74178">
        <w:rPr>
          <w:rFonts w:ascii="Times New Roman" w:eastAsia="Times New Roman" w:hAnsi="Times New Roman"/>
          <w:spacing w:val="-1"/>
          <w:sz w:val="24"/>
          <w:lang w:val="en-US"/>
        </w:rPr>
        <w:t xml:space="preserve"> </w:t>
      </w:r>
      <w:r w:rsidRPr="00F74178">
        <w:rPr>
          <w:rFonts w:ascii="Times New Roman" w:eastAsia="Times New Roman" w:hAnsi="Times New Roman"/>
          <w:sz w:val="24"/>
          <w:lang w:val="en-US"/>
        </w:rPr>
        <w:t>System Requirement</w:t>
      </w:r>
      <w:r w:rsidRPr="00F74178">
        <w:rPr>
          <w:rFonts w:ascii="Times New Roman" w:eastAsia="Times New Roman" w:hAnsi="Times New Roman"/>
          <w:spacing w:val="-1"/>
          <w:sz w:val="24"/>
          <w:lang w:val="en-US"/>
        </w:rPr>
        <w:t xml:space="preserve"> </w:t>
      </w:r>
      <w:r w:rsidRPr="00F74178">
        <w:rPr>
          <w:rFonts w:ascii="Times New Roman" w:eastAsia="Times New Roman" w:hAnsi="Times New Roman"/>
          <w:sz w:val="24"/>
          <w:lang w:val="en-US"/>
        </w:rPr>
        <w:t>Specification Documents</w:t>
      </w:r>
      <w:r>
        <w:rPr>
          <w:sz w:val="24"/>
        </w:rPr>
        <w:t>》</w:t>
      </w:r>
    </w:p>
    <w:p w14:paraId="485B4228" w14:textId="77777777" w:rsidR="00773FCF" w:rsidRDefault="00647F50">
      <w:pPr>
        <w:pStyle w:val="a4"/>
        <w:numPr>
          <w:ilvl w:val="2"/>
          <w:numId w:val="4"/>
        </w:numPr>
        <w:tabs>
          <w:tab w:val="left" w:pos="959"/>
          <w:tab w:val="left" w:pos="960"/>
        </w:tabs>
        <w:spacing w:before="161"/>
        <w:rPr>
          <w:sz w:val="24"/>
        </w:rPr>
      </w:pPr>
      <w:r>
        <w:rPr>
          <w:sz w:val="24"/>
        </w:rPr>
        <w:t>《</w:t>
      </w:r>
      <w:r>
        <w:rPr>
          <w:rFonts w:ascii="Times New Roman" w:eastAsia="Times New Roman" w:hAnsi="Times New Roman"/>
          <w:sz w:val="24"/>
        </w:rPr>
        <w:t>UML</w:t>
      </w:r>
      <w:r>
        <w:rPr>
          <w:rFonts w:ascii="Times New Roman" w:eastAsia="Times New Roman" w:hAnsi="Times New Roman"/>
          <w:spacing w:val="-5"/>
          <w:sz w:val="24"/>
        </w:rPr>
        <w:t xml:space="preserve"> </w:t>
      </w:r>
      <w:r>
        <w:rPr>
          <w:sz w:val="24"/>
        </w:rPr>
        <w:t>和模式应用》</w:t>
      </w:r>
    </w:p>
    <w:p w14:paraId="7005DDAF" w14:textId="77777777" w:rsidR="00773FCF" w:rsidRDefault="00773FCF">
      <w:pPr>
        <w:pStyle w:val="a3"/>
        <w:spacing w:before="1"/>
        <w:rPr>
          <w:sz w:val="35"/>
        </w:rPr>
      </w:pPr>
    </w:p>
    <w:p w14:paraId="2C1664A8" w14:textId="77777777" w:rsidR="00773FCF" w:rsidRDefault="00647F50">
      <w:pPr>
        <w:pStyle w:val="1"/>
        <w:numPr>
          <w:ilvl w:val="0"/>
          <w:numId w:val="4"/>
        </w:numPr>
        <w:tabs>
          <w:tab w:val="left" w:pos="540"/>
        </w:tabs>
      </w:pPr>
      <w:bookmarkStart w:id="10" w:name="_bookmark5"/>
      <w:bookmarkStart w:id="11" w:name="2._任务概述"/>
      <w:bookmarkEnd w:id="10"/>
      <w:bookmarkEnd w:id="11"/>
      <w:r>
        <w:t>任务概述</w:t>
      </w:r>
    </w:p>
    <w:p w14:paraId="72205207" w14:textId="77777777" w:rsidR="00773FCF" w:rsidRDefault="00773FCF">
      <w:pPr>
        <w:pStyle w:val="a3"/>
        <w:spacing w:before="7"/>
        <w:rPr>
          <w:b/>
          <w:sz w:val="36"/>
        </w:rPr>
      </w:pPr>
    </w:p>
    <w:p w14:paraId="5CF7BDF1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12" w:name="2.1目标"/>
      <w:bookmarkStart w:id="13" w:name="_bookmark6"/>
      <w:bookmarkEnd w:id="12"/>
      <w:bookmarkEnd w:id="13"/>
      <w:r>
        <w:rPr>
          <w:spacing w:val="4"/>
        </w:rPr>
        <w:t>目标</w:t>
      </w:r>
    </w:p>
    <w:p w14:paraId="273EB9DE" w14:textId="77777777" w:rsidR="00773FCF" w:rsidRDefault="00773FCF">
      <w:pPr>
        <w:pStyle w:val="a3"/>
        <w:spacing w:before="10"/>
        <w:rPr>
          <w:rFonts w:ascii="黑体"/>
          <w:b/>
          <w:sz w:val="34"/>
        </w:rPr>
      </w:pPr>
    </w:p>
    <w:p w14:paraId="2C6D4208" w14:textId="77777777" w:rsidR="00773FCF" w:rsidRDefault="00647F50">
      <w:pPr>
        <w:pStyle w:val="a3"/>
        <w:spacing w:line="364" w:lineRule="auto"/>
        <w:ind w:left="120" w:right="1319" w:firstLine="420"/>
        <w:jc w:val="both"/>
        <w:rPr>
          <w:lang w:val="en-US"/>
        </w:rPr>
      </w:pPr>
      <w:r>
        <w:rPr>
          <w:spacing w:val="-5"/>
        </w:rPr>
        <w:t>在疫情期间，借助本系统，能够智能并且合理地分配</w:t>
      </w:r>
      <w:r>
        <w:rPr>
          <w:rFonts w:hint="eastAsia"/>
          <w:spacing w:val="-5"/>
          <w:lang w:val="en-US"/>
        </w:rPr>
        <w:t>订单配送</w:t>
      </w:r>
      <w:r>
        <w:rPr>
          <w:spacing w:val="-5"/>
        </w:rPr>
        <w:t>，</w:t>
      </w:r>
      <w:r>
        <w:rPr>
          <w:rFonts w:hint="eastAsia"/>
          <w:spacing w:val="-5"/>
          <w:lang w:val="en-US"/>
        </w:rPr>
        <w:t>在保证校外商家的外卖能送达校内各处的同时减小接触感染的风险</w:t>
      </w:r>
      <w:r>
        <w:rPr>
          <w:spacing w:val="-6"/>
        </w:rPr>
        <w:t>。</w:t>
      </w:r>
    </w:p>
    <w:p w14:paraId="768AF236" w14:textId="77777777" w:rsidR="00773FCF" w:rsidRDefault="00773FCF">
      <w:pPr>
        <w:pStyle w:val="a3"/>
        <w:spacing w:before="7"/>
        <w:rPr>
          <w:sz w:val="22"/>
        </w:rPr>
      </w:pPr>
    </w:p>
    <w:p w14:paraId="4B7B027E" w14:textId="0A059508" w:rsidR="00773FCF" w:rsidRDefault="00F74178">
      <w:pPr>
        <w:pStyle w:val="2"/>
        <w:numPr>
          <w:ilvl w:val="1"/>
          <w:numId w:val="4"/>
        </w:numPr>
        <w:tabs>
          <w:tab w:val="left" w:pos="644"/>
        </w:tabs>
      </w:pPr>
      <w:bookmarkStart w:id="14" w:name="2.2用户的特点"/>
      <w:bookmarkStart w:id="15" w:name="_bookmark7"/>
      <w:bookmarkEnd w:id="14"/>
      <w:bookmarkEnd w:id="15"/>
      <w:r>
        <w:rPr>
          <w:rFonts w:hint="eastAsia"/>
        </w:rPr>
        <w:t>使用者</w:t>
      </w:r>
      <w:r w:rsidR="00647F50">
        <w:t>的特点</w:t>
      </w:r>
    </w:p>
    <w:p w14:paraId="491B85CC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3FE8BDC6" w14:textId="77777777" w:rsidR="00773FCF" w:rsidRDefault="00647F50">
      <w:pPr>
        <w:pStyle w:val="a3"/>
        <w:spacing w:line="364" w:lineRule="auto"/>
        <w:ind w:left="119" w:right="1318" w:firstLine="480"/>
        <w:rPr>
          <w:lang w:val="en-US"/>
        </w:rPr>
      </w:pPr>
      <w:r>
        <w:rPr>
          <w:rFonts w:hint="eastAsia"/>
          <w:lang w:val="en-US"/>
        </w:rPr>
        <w:t>武大外卖平台</w:t>
      </w:r>
      <w:r>
        <w:t>的用户主要有两类。一类是</w:t>
      </w:r>
      <w:r>
        <w:rPr>
          <w:rFonts w:hint="eastAsia"/>
          <w:lang w:val="en-US"/>
        </w:rPr>
        <w:t>各学部宿舍的学生</w:t>
      </w:r>
      <w:r>
        <w:t>，另一类是</w:t>
      </w:r>
      <w:r>
        <w:rPr>
          <w:rFonts w:hint="eastAsia"/>
          <w:lang w:val="en-US"/>
        </w:rPr>
        <w:t>各院办的老师及研究生/博士生。</w:t>
      </w:r>
    </w:p>
    <w:p w14:paraId="5EC52686" w14:textId="5E5864F2" w:rsidR="00773FCF" w:rsidRDefault="00F74178">
      <w:pPr>
        <w:pStyle w:val="a3"/>
        <w:spacing w:before="2" w:line="364" w:lineRule="auto"/>
        <w:ind w:left="119" w:right="1320" w:firstLine="480"/>
      </w:pPr>
      <w:r>
        <w:rPr>
          <w:rFonts w:hint="eastAsia"/>
          <w:spacing w:val="-6"/>
          <w:lang w:val="en-US"/>
        </w:rPr>
        <w:t>师生</w:t>
      </w:r>
      <w:r w:rsidR="00647F50">
        <w:rPr>
          <w:spacing w:val="-6"/>
        </w:rPr>
        <w:t>主要使用系统</w:t>
      </w:r>
      <w:r w:rsidR="00647F50">
        <w:rPr>
          <w:rFonts w:hint="eastAsia"/>
          <w:spacing w:val="-6"/>
          <w:lang w:val="en-US"/>
        </w:rPr>
        <w:t>下达订单</w:t>
      </w:r>
      <w:r w:rsidR="00647F50">
        <w:rPr>
          <w:spacing w:val="-6"/>
        </w:rPr>
        <w:t>。</w:t>
      </w:r>
    </w:p>
    <w:p w14:paraId="2DE73694" w14:textId="3702B0DD" w:rsidR="00773FCF" w:rsidRDefault="00F74178" w:rsidP="00F74178">
      <w:pPr>
        <w:pStyle w:val="a3"/>
        <w:spacing w:before="6"/>
        <w:ind w:firstLine="599"/>
        <w:rPr>
          <w:spacing w:val="-7"/>
        </w:rPr>
      </w:pPr>
      <w:r>
        <w:rPr>
          <w:rFonts w:hint="eastAsia"/>
          <w:spacing w:val="-7"/>
        </w:rPr>
        <w:t>商家主要使用系统上架、下架商品，接受、取消订单。</w:t>
      </w:r>
    </w:p>
    <w:p w14:paraId="7D47E98C" w14:textId="061F6EEF" w:rsidR="00F74178" w:rsidRDefault="00F74178" w:rsidP="00F74178">
      <w:pPr>
        <w:pStyle w:val="a3"/>
        <w:spacing w:before="6"/>
        <w:ind w:firstLine="599"/>
        <w:rPr>
          <w:spacing w:val="-7"/>
        </w:rPr>
      </w:pPr>
      <w:r>
        <w:rPr>
          <w:rFonts w:hint="eastAsia"/>
          <w:spacing w:val="-7"/>
        </w:rPr>
        <w:t>骑手由师生志愿或商家派遣。</w:t>
      </w:r>
    </w:p>
    <w:p w14:paraId="7EEF7EB8" w14:textId="1A8637B5" w:rsidR="00F74178" w:rsidRDefault="00F74178" w:rsidP="00F74178">
      <w:pPr>
        <w:pStyle w:val="a3"/>
        <w:spacing w:before="6"/>
        <w:ind w:firstLine="599"/>
        <w:rPr>
          <w:sz w:val="22"/>
        </w:rPr>
      </w:pPr>
      <w:r>
        <w:rPr>
          <w:rFonts w:hint="eastAsia"/>
          <w:spacing w:val="-7"/>
        </w:rPr>
        <w:t>三者</w:t>
      </w:r>
      <w:r>
        <w:rPr>
          <w:rFonts w:hint="eastAsia"/>
          <w:spacing w:val="-6"/>
          <w:lang w:val="en-US"/>
        </w:rPr>
        <w:t>一般都倾向于</w:t>
      </w:r>
      <w:r>
        <w:rPr>
          <w:spacing w:val="-6"/>
        </w:rPr>
        <w:t>使用</w:t>
      </w:r>
      <w:r>
        <w:rPr>
          <w:spacing w:val="-16"/>
        </w:rPr>
        <w:t xml:space="preserve">以手机 </w:t>
      </w:r>
      <w:r>
        <w:rPr>
          <w:rFonts w:ascii="Times New Roman" w:eastAsia="Times New Roman"/>
        </w:rPr>
        <w:t xml:space="preserve">APP </w:t>
      </w:r>
      <w:proofErr w:type="gramStart"/>
      <w:r>
        <w:t>或者微信小</w:t>
      </w:r>
      <w:proofErr w:type="gramEnd"/>
      <w:r>
        <w:t>程序形式展现的系统。</w:t>
      </w:r>
    </w:p>
    <w:p w14:paraId="1A259725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16" w:name="2.3假定和约束"/>
      <w:bookmarkStart w:id="17" w:name="_bookmark8"/>
      <w:bookmarkEnd w:id="16"/>
      <w:bookmarkEnd w:id="17"/>
      <w:r>
        <w:t>假定和约束</w:t>
      </w:r>
    </w:p>
    <w:p w14:paraId="2F2435F1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1B362DAD" w14:textId="77777777" w:rsidR="00773FCF" w:rsidRDefault="00647F50">
      <w:pPr>
        <w:pStyle w:val="a3"/>
        <w:ind w:left="540"/>
      </w:pPr>
      <w:r>
        <w:t xml:space="preserve">本项目能否成功实施，主要取决于以下三个条件： </w:t>
      </w:r>
    </w:p>
    <w:p w14:paraId="0883187F" w14:textId="77777777" w:rsidR="00773FCF" w:rsidRDefault="00647F50">
      <w:pPr>
        <w:pStyle w:val="a4"/>
        <w:numPr>
          <w:ilvl w:val="0"/>
          <w:numId w:val="5"/>
        </w:numPr>
        <w:tabs>
          <w:tab w:val="left" w:pos="960"/>
        </w:tabs>
        <w:spacing w:before="161" w:line="364" w:lineRule="auto"/>
        <w:ind w:right="1315"/>
        <w:rPr>
          <w:sz w:val="24"/>
        </w:rPr>
      </w:pPr>
      <w:r>
        <w:rPr>
          <w:spacing w:val="-1"/>
          <w:sz w:val="24"/>
        </w:rPr>
        <w:t>本团队能够快速掌握适用于该项目的技术，这是系统的性能是否优化和</w:t>
      </w:r>
      <w:r>
        <w:rPr>
          <w:sz w:val="24"/>
        </w:rPr>
        <w:t xml:space="preserve">项目成功的重要保证。 </w:t>
      </w:r>
    </w:p>
    <w:p w14:paraId="284F8107" w14:textId="77777777" w:rsidR="00773FCF" w:rsidRDefault="00647F50">
      <w:pPr>
        <w:pStyle w:val="a4"/>
        <w:numPr>
          <w:ilvl w:val="0"/>
          <w:numId w:val="5"/>
        </w:numPr>
        <w:tabs>
          <w:tab w:val="left" w:pos="960"/>
        </w:tabs>
        <w:spacing w:before="1" w:line="364" w:lineRule="auto"/>
        <w:ind w:right="1315"/>
        <w:rPr>
          <w:sz w:val="24"/>
        </w:rPr>
      </w:pPr>
      <w:r>
        <w:rPr>
          <w:spacing w:val="-1"/>
          <w:sz w:val="24"/>
        </w:rPr>
        <w:t>项目成员都能够按时完成任务，不稳定的团队将会影响项目的进度和质</w:t>
      </w:r>
      <w:r>
        <w:rPr>
          <w:sz w:val="24"/>
        </w:rPr>
        <w:t xml:space="preserve">量。 </w:t>
      </w:r>
    </w:p>
    <w:p w14:paraId="0D15A890" w14:textId="55F5D39A" w:rsidR="00773FCF" w:rsidRDefault="00647F50">
      <w:pPr>
        <w:pStyle w:val="a4"/>
        <w:numPr>
          <w:ilvl w:val="0"/>
          <w:numId w:val="5"/>
        </w:numPr>
        <w:tabs>
          <w:tab w:val="left" w:pos="959"/>
          <w:tab w:val="left" w:pos="960"/>
        </w:tabs>
        <w:spacing w:before="1"/>
        <w:rPr>
          <w:rFonts w:ascii="Times New Roman" w:eastAsia="Times New Roman"/>
          <w:sz w:val="24"/>
        </w:rPr>
      </w:pPr>
      <w:r>
        <w:rPr>
          <w:spacing w:val="-6"/>
          <w:sz w:val="24"/>
        </w:rPr>
        <w:t>本项目能够取得</w:t>
      </w:r>
      <w:r w:rsidR="00F74178">
        <w:rPr>
          <w:rFonts w:hint="eastAsia"/>
          <w:spacing w:val="-6"/>
          <w:sz w:val="24"/>
        </w:rPr>
        <w:t>广大师生与商家</w:t>
      </w:r>
      <w:r>
        <w:rPr>
          <w:spacing w:val="-6"/>
          <w:sz w:val="24"/>
        </w:rPr>
        <w:t>的支持与配合。</w:t>
      </w:r>
    </w:p>
    <w:p w14:paraId="12F04693" w14:textId="77777777" w:rsidR="00773FCF" w:rsidRDefault="00773FCF">
      <w:pPr>
        <w:rPr>
          <w:rFonts w:ascii="Times New Roman" w:eastAsia="Times New Roman"/>
          <w:sz w:val="24"/>
        </w:rPr>
        <w:sectPr w:rsidR="00773FCF">
          <w:pgSz w:w="11910" w:h="16840"/>
          <w:pgMar w:top="1440" w:right="480" w:bottom="1400" w:left="1680" w:header="0" w:footer="1204" w:gutter="0"/>
          <w:cols w:space="720"/>
        </w:sectPr>
      </w:pPr>
    </w:p>
    <w:p w14:paraId="26D039F7" w14:textId="77777777" w:rsidR="00773FCF" w:rsidRDefault="00647F50">
      <w:pPr>
        <w:pStyle w:val="1"/>
        <w:numPr>
          <w:ilvl w:val="0"/>
          <w:numId w:val="4"/>
        </w:numPr>
        <w:tabs>
          <w:tab w:val="left" w:pos="540"/>
        </w:tabs>
        <w:spacing w:before="29"/>
      </w:pPr>
      <w:bookmarkStart w:id="18" w:name="3._功能需求"/>
      <w:bookmarkStart w:id="19" w:name="_bookmark9"/>
      <w:bookmarkEnd w:id="18"/>
      <w:bookmarkEnd w:id="19"/>
      <w:r>
        <w:lastRenderedPageBreak/>
        <w:t>功能需求</w:t>
      </w:r>
    </w:p>
    <w:p w14:paraId="1D4C73ED" w14:textId="77777777" w:rsidR="00773FCF" w:rsidRDefault="00773FCF">
      <w:pPr>
        <w:pStyle w:val="a3"/>
        <w:spacing w:before="7"/>
        <w:rPr>
          <w:b/>
          <w:sz w:val="36"/>
        </w:rPr>
      </w:pPr>
    </w:p>
    <w:p w14:paraId="1908119C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20" w:name="3.1总体需求"/>
      <w:bookmarkStart w:id="21" w:name="_bookmark10"/>
      <w:bookmarkEnd w:id="20"/>
      <w:bookmarkEnd w:id="21"/>
      <w:r>
        <w:t>总体需求</w:t>
      </w:r>
    </w:p>
    <w:p w14:paraId="65983E39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13B4B13F" w14:textId="77777777" w:rsidR="0037319F" w:rsidRDefault="00F74178">
      <w:pPr>
        <w:pStyle w:val="a3"/>
        <w:spacing w:line="364" w:lineRule="auto"/>
        <w:ind w:left="600" w:right="3864"/>
      </w:pPr>
      <w:r>
        <w:rPr>
          <w:rFonts w:hint="eastAsia"/>
        </w:rPr>
        <w:t>武大外卖平台</w:t>
      </w:r>
      <w:r w:rsidR="00647F50">
        <w:t>包含</w:t>
      </w:r>
      <w:r>
        <w:rPr>
          <w:rFonts w:hint="eastAsia"/>
        </w:rPr>
        <w:t>平台</w:t>
      </w:r>
      <w:r w:rsidR="00647F50">
        <w:t>端</w:t>
      </w:r>
      <w:r>
        <w:rPr>
          <w:rFonts w:hint="eastAsia"/>
        </w:rPr>
        <w:t>（骑手与商家使用）</w:t>
      </w:r>
      <w:r w:rsidR="00647F50">
        <w:t>和客户端</w:t>
      </w:r>
      <w:r>
        <w:rPr>
          <w:rFonts w:hint="eastAsia"/>
        </w:rPr>
        <w:t>（广大师生使用）</w:t>
      </w:r>
      <w:r w:rsidR="00647F50">
        <w:t>。</w:t>
      </w:r>
    </w:p>
    <w:p w14:paraId="1C980586" w14:textId="738D7C19" w:rsidR="00773FCF" w:rsidRPr="0037319F" w:rsidRDefault="0037319F" w:rsidP="0037319F">
      <w:pPr>
        <w:tabs>
          <w:tab w:val="left" w:pos="580"/>
        </w:tabs>
        <w:spacing w:before="161"/>
        <w:rPr>
          <w:sz w:val="24"/>
        </w:rPr>
      </w:pPr>
      <w:r>
        <w:tab/>
      </w:r>
      <w:r w:rsidR="00F74178">
        <w:rPr>
          <w:rFonts w:hint="eastAsia"/>
        </w:rPr>
        <w:t>平</w:t>
      </w:r>
      <w:r w:rsidR="00F74178" w:rsidRPr="0037319F">
        <w:rPr>
          <w:rFonts w:hint="eastAsia"/>
          <w:sz w:val="24"/>
        </w:rPr>
        <w:t>台</w:t>
      </w:r>
      <w:r w:rsidR="00647F50" w:rsidRPr="0037319F">
        <w:rPr>
          <w:sz w:val="24"/>
        </w:rPr>
        <w:t>端需要包含以下功能：</w:t>
      </w:r>
    </w:p>
    <w:p w14:paraId="3A3D0D33" w14:textId="2A85F992" w:rsidR="0037319F" w:rsidRDefault="0037319F" w:rsidP="0037319F">
      <w:pPr>
        <w:pStyle w:val="a4"/>
        <w:numPr>
          <w:ilvl w:val="0"/>
          <w:numId w:val="6"/>
        </w:numPr>
        <w:tabs>
          <w:tab w:val="left" w:pos="1019"/>
          <w:tab w:val="left" w:pos="1020"/>
        </w:tabs>
        <w:spacing w:before="161"/>
        <w:rPr>
          <w:sz w:val="24"/>
        </w:rPr>
      </w:pPr>
      <w:r>
        <w:rPr>
          <w:rFonts w:hint="eastAsia"/>
          <w:sz w:val="24"/>
        </w:rPr>
        <w:t>基本的账号管理功能（注册、注销）</w:t>
      </w:r>
    </w:p>
    <w:p w14:paraId="0F189FFA" w14:textId="14D493F6" w:rsidR="00773FCF" w:rsidRDefault="00647F50" w:rsidP="0037319F">
      <w:pPr>
        <w:pStyle w:val="a4"/>
        <w:numPr>
          <w:ilvl w:val="0"/>
          <w:numId w:val="6"/>
        </w:numPr>
        <w:tabs>
          <w:tab w:val="left" w:pos="1019"/>
          <w:tab w:val="left" w:pos="1020"/>
        </w:tabs>
        <w:spacing w:before="161"/>
        <w:rPr>
          <w:sz w:val="24"/>
        </w:rPr>
      </w:pPr>
      <w:r>
        <w:rPr>
          <w:sz w:val="24"/>
        </w:rPr>
        <w:t>基本的订单管理功能（</w:t>
      </w:r>
      <w:r w:rsidR="00F74178">
        <w:rPr>
          <w:rFonts w:hint="eastAsia"/>
          <w:sz w:val="24"/>
        </w:rPr>
        <w:t>商家、骑手</w:t>
      </w:r>
      <w:r>
        <w:rPr>
          <w:sz w:val="24"/>
        </w:rPr>
        <w:t>可以</w:t>
      </w:r>
      <w:r w:rsidR="00F74178">
        <w:rPr>
          <w:rFonts w:hint="eastAsia"/>
          <w:sz w:val="24"/>
        </w:rPr>
        <w:t>接受</w:t>
      </w:r>
      <w:r>
        <w:rPr>
          <w:sz w:val="24"/>
        </w:rPr>
        <w:t>订单、取消订单）</w:t>
      </w:r>
    </w:p>
    <w:p w14:paraId="73919334" w14:textId="7AF1BF19" w:rsidR="0037319F" w:rsidRPr="0037319F" w:rsidRDefault="0037319F" w:rsidP="0037319F">
      <w:pPr>
        <w:pStyle w:val="a4"/>
        <w:numPr>
          <w:ilvl w:val="0"/>
          <w:numId w:val="6"/>
        </w:numPr>
        <w:tabs>
          <w:tab w:val="left" w:pos="1019"/>
          <w:tab w:val="left" w:pos="1020"/>
        </w:tabs>
        <w:spacing w:before="161"/>
        <w:rPr>
          <w:sz w:val="24"/>
        </w:rPr>
      </w:pPr>
      <w:r>
        <w:rPr>
          <w:rFonts w:hint="eastAsia"/>
          <w:sz w:val="24"/>
        </w:rPr>
        <w:t>基本的沟通系统（可相互交流，也可与用户交流）</w:t>
      </w:r>
    </w:p>
    <w:p w14:paraId="3A7CDCCE" w14:textId="471F8645" w:rsidR="00F74178" w:rsidRPr="00F74178" w:rsidRDefault="00647F50" w:rsidP="0037319F">
      <w:pPr>
        <w:pStyle w:val="a4"/>
        <w:numPr>
          <w:ilvl w:val="0"/>
          <w:numId w:val="6"/>
        </w:numPr>
        <w:tabs>
          <w:tab w:val="left" w:pos="1019"/>
          <w:tab w:val="left" w:pos="1020"/>
        </w:tabs>
        <w:spacing w:before="161"/>
        <w:rPr>
          <w:sz w:val="24"/>
        </w:rPr>
      </w:pPr>
      <w:r w:rsidRPr="0037319F">
        <w:rPr>
          <w:sz w:val="24"/>
        </w:rPr>
        <w:t>支持</w:t>
      </w:r>
      <w:r w:rsidR="00F74178" w:rsidRPr="0037319F">
        <w:rPr>
          <w:rFonts w:hint="eastAsia"/>
          <w:sz w:val="24"/>
        </w:rPr>
        <w:t>商家修改商品</w:t>
      </w:r>
    </w:p>
    <w:p w14:paraId="75B0BBB3" w14:textId="77777777" w:rsidR="0037319F" w:rsidRPr="0037319F" w:rsidRDefault="00647F50" w:rsidP="0037319F">
      <w:pPr>
        <w:tabs>
          <w:tab w:val="left" w:pos="1019"/>
          <w:tab w:val="left" w:pos="1020"/>
        </w:tabs>
        <w:spacing w:before="161"/>
        <w:ind w:left="600"/>
        <w:rPr>
          <w:sz w:val="24"/>
        </w:rPr>
      </w:pPr>
      <w:r w:rsidRPr="0037319F">
        <w:rPr>
          <w:sz w:val="24"/>
        </w:rPr>
        <w:t>客户端需要包含以下功能：</w:t>
      </w:r>
    </w:p>
    <w:p w14:paraId="44CE8FED" w14:textId="77777777" w:rsidR="0037319F" w:rsidRPr="0037319F" w:rsidRDefault="0037319F" w:rsidP="0037319F">
      <w:pPr>
        <w:pStyle w:val="a4"/>
        <w:numPr>
          <w:ilvl w:val="0"/>
          <w:numId w:val="6"/>
        </w:numPr>
        <w:tabs>
          <w:tab w:val="left" w:pos="1019"/>
          <w:tab w:val="left" w:pos="1020"/>
        </w:tabs>
        <w:spacing w:before="161"/>
        <w:rPr>
          <w:sz w:val="24"/>
        </w:rPr>
      </w:pPr>
      <w:r w:rsidRPr="0037319F">
        <w:rPr>
          <w:rFonts w:hint="eastAsia"/>
          <w:sz w:val="24"/>
        </w:rPr>
        <w:t>基本的账号管理功能（注册、注销）</w:t>
      </w:r>
    </w:p>
    <w:p w14:paraId="28B37663" w14:textId="2E6DB9DC" w:rsidR="0037319F" w:rsidRDefault="0037319F" w:rsidP="0037319F">
      <w:pPr>
        <w:pStyle w:val="a4"/>
        <w:numPr>
          <w:ilvl w:val="0"/>
          <w:numId w:val="6"/>
        </w:numPr>
        <w:tabs>
          <w:tab w:val="left" w:pos="1019"/>
          <w:tab w:val="left" w:pos="1020"/>
        </w:tabs>
        <w:spacing w:before="161"/>
        <w:rPr>
          <w:sz w:val="24"/>
        </w:rPr>
      </w:pPr>
      <w:r>
        <w:rPr>
          <w:sz w:val="24"/>
        </w:rPr>
        <w:t>基本的订单管理功能（</w:t>
      </w:r>
      <w:r>
        <w:rPr>
          <w:rFonts w:hint="eastAsia"/>
          <w:sz w:val="24"/>
        </w:rPr>
        <w:t>下达订单、查看已有订单、取消未被接取的订单</w:t>
      </w:r>
      <w:r>
        <w:rPr>
          <w:sz w:val="24"/>
        </w:rPr>
        <w:t>）</w:t>
      </w:r>
    </w:p>
    <w:p w14:paraId="6DAA862E" w14:textId="10E1BCDB" w:rsidR="00773FCF" w:rsidRPr="0037319F" w:rsidRDefault="0037319F" w:rsidP="0037319F">
      <w:pPr>
        <w:pStyle w:val="a4"/>
        <w:numPr>
          <w:ilvl w:val="0"/>
          <w:numId w:val="6"/>
        </w:numPr>
        <w:tabs>
          <w:tab w:val="left" w:pos="1019"/>
          <w:tab w:val="left" w:pos="1020"/>
        </w:tabs>
        <w:spacing w:before="161"/>
        <w:rPr>
          <w:sz w:val="24"/>
        </w:rPr>
      </w:pPr>
      <w:r>
        <w:rPr>
          <w:rFonts w:hint="eastAsia"/>
          <w:sz w:val="24"/>
        </w:rPr>
        <w:t>基本的沟通系统（可与商家和骑手交流）</w:t>
      </w:r>
    </w:p>
    <w:p w14:paraId="41EA8C78" w14:textId="3C99E301" w:rsidR="00773FCF" w:rsidRPr="0037319F" w:rsidRDefault="0037319F" w:rsidP="0037319F">
      <w:pPr>
        <w:pStyle w:val="a4"/>
        <w:numPr>
          <w:ilvl w:val="0"/>
          <w:numId w:val="6"/>
        </w:numPr>
        <w:tabs>
          <w:tab w:val="left" w:pos="1019"/>
          <w:tab w:val="left" w:pos="1020"/>
        </w:tabs>
        <w:spacing w:before="161"/>
        <w:rPr>
          <w:sz w:val="24"/>
        </w:rPr>
      </w:pPr>
      <w:r>
        <w:rPr>
          <w:sz w:val="24"/>
        </w:rPr>
        <w:t>基本的信息通知功能（通知用户</w:t>
      </w:r>
      <w:r>
        <w:rPr>
          <w:rFonts w:hint="eastAsia"/>
          <w:sz w:val="24"/>
        </w:rPr>
        <w:t>配送情况</w:t>
      </w:r>
      <w:r>
        <w:rPr>
          <w:sz w:val="24"/>
        </w:rPr>
        <w:t>）</w:t>
      </w:r>
    </w:p>
    <w:p w14:paraId="5E1BB7E0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22" w:name="3.2对功能的规定"/>
      <w:bookmarkStart w:id="23" w:name="_bookmark11"/>
      <w:bookmarkEnd w:id="22"/>
      <w:bookmarkEnd w:id="23"/>
      <w:r>
        <w:t>对功能的规定</w:t>
      </w:r>
    </w:p>
    <w:p w14:paraId="6869F5DF" w14:textId="77777777" w:rsidR="00773FCF" w:rsidRDefault="00773FCF">
      <w:pPr>
        <w:pStyle w:val="a3"/>
        <w:spacing w:before="10"/>
        <w:rPr>
          <w:rFonts w:ascii="黑体"/>
          <w:b/>
          <w:sz w:val="34"/>
        </w:rPr>
      </w:pPr>
    </w:p>
    <w:p w14:paraId="440A62A0" w14:textId="5DA4EBAC" w:rsidR="00773FCF" w:rsidRDefault="00647F50">
      <w:pPr>
        <w:pStyle w:val="a3"/>
        <w:ind w:left="600"/>
      </w:pPr>
      <w:r>
        <w:t>小区物资自提智能管理系统包含</w:t>
      </w:r>
      <w:r w:rsidR="0037319F">
        <w:rPr>
          <w:rFonts w:hint="eastAsia"/>
        </w:rPr>
        <w:t>平台</w:t>
      </w:r>
      <w:r>
        <w:t>端和客户端。</w:t>
      </w:r>
    </w:p>
    <w:p w14:paraId="5D765C34" w14:textId="28E8C4F8" w:rsidR="00773FCF" w:rsidRDefault="00481A3E">
      <w:pPr>
        <w:pStyle w:val="a3"/>
        <w:spacing w:before="160" w:line="364" w:lineRule="auto"/>
        <w:ind w:left="120" w:right="1318" w:firstLine="480"/>
      </w:pPr>
      <w:r>
        <w:pict w14:anchorId="2786D8B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90pt;margin-top:38.3pt;width:475.45pt;height:228.9pt;z-index:251658752;mso-position-horizont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7"/>
                    <w:gridCol w:w="2551"/>
                    <w:gridCol w:w="6096"/>
                  </w:tblGrid>
                  <w:tr w:rsidR="00773FCF" w14:paraId="4AF581F5" w14:textId="77777777">
                    <w:trPr>
                      <w:trHeight w:val="470"/>
                    </w:trPr>
                    <w:tc>
                      <w:tcPr>
                        <w:tcW w:w="847" w:type="dxa"/>
                      </w:tcPr>
                      <w:p w14:paraId="28C91601" w14:textId="77777777" w:rsidR="00773FCF" w:rsidRDefault="00647F50">
                        <w:pPr>
                          <w:pStyle w:val="TableParagraph"/>
                          <w:spacing w:before="81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编号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455DE819" w14:textId="77777777" w:rsidR="00773FCF" w:rsidRDefault="00647F50">
                        <w:pPr>
                          <w:pStyle w:val="TableParagraph"/>
                          <w:spacing w:before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模块名称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3E9DE8B7" w14:textId="77777777" w:rsidR="00773FCF" w:rsidRDefault="00647F50">
                        <w:pPr>
                          <w:pStyle w:val="TableParagraph"/>
                          <w:spacing w:before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功能描述</w:t>
                        </w:r>
                      </w:p>
                    </w:tc>
                  </w:tr>
                  <w:tr w:rsidR="00773FCF" w14:paraId="7B07CF5A" w14:textId="77777777">
                    <w:trPr>
                      <w:trHeight w:val="935"/>
                    </w:trPr>
                    <w:tc>
                      <w:tcPr>
                        <w:tcW w:w="847" w:type="dxa"/>
                      </w:tcPr>
                      <w:p w14:paraId="478766CD" w14:textId="77777777" w:rsidR="00773FCF" w:rsidRDefault="00647F50">
                        <w:pPr>
                          <w:pStyle w:val="TableParagraph"/>
                          <w:spacing w:before="92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07F954C" w14:textId="77777777" w:rsidR="00773FCF" w:rsidRDefault="00647F5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创建账号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7CA5ADC1" w14:textId="70241078" w:rsidR="00773FCF" w:rsidRDefault="00647F50" w:rsidP="0037319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用户可以提供实名信息、住址、</w:t>
                        </w:r>
                        <w:r w:rsidR="0037319F">
                          <w:rPr>
                            <w:rFonts w:hint="eastAsia"/>
                            <w:spacing w:val="-10"/>
                            <w:sz w:val="24"/>
                          </w:rPr>
                          <w:t>电话号码</w:t>
                        </w:r>
                        <w:r>
                          <w:rPr>
                            <w:spacing w:val="-10"/>
                            <w:sz w:val="24"/>
                          </w:rPr>
                          <w:t>等信息</w:t>
                        </w:r>
                        <w:r>
                          <w:rPr>
                            <w:sz w:val="24"/>
                          </w:rPr>
                          <w:t>来创建账号</w:t>
                        </w:r>
                      </w:p>
                    </w:tc>
                  </w:tr>
                  <w:tr w:rsidR="00773FCF" w14:paraId="043DB3EC" w14:textId="77777777">
                    <w:trPr>
                      <w:trHeight w:val="935"/>
                    </w:trPr>
                    <w:tc>
                      <w:tcPr>
                        <w:tcW w:w="847" w:type="dxa"/>
                      </w:tcPr>
                      <w:p w14:paraId="75AAB4D7" w14:textId="77777777" w:rsidR="00773FCF" w:rsidRDefault="00647F50">
                        <w:pPr>
                          <w:pStyle w:val="TableParagraph"/>
                          <w:spacing w:before="92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0E893C4" w14:textId="701606A9" w:rsidR="00773FCF" w:rsidRDefault="0036230C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订单管理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6579A330" w14:textId="7DA2F03F" w:rsidR="0037319F" w:rsidRDefault="00647F50" w:rsidP="0037319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用户可以</w:t>
                        </w:r>
                        <w:r w:rsidR="0037319F">
                          <w:rPr>
                            <w:rFonts w:hint="eastAsia"/>
                            <w:sz w:val="24"/>
                          </w:rPr>
                          <w:t>浏览商家上架的商品并下单</w:t>
                        </w:r>
                        <w:r w:rsidR="0036230C">
                          <w:rPr>
                            <w:rFonts w:hint="eastAsia"/>
                            <w:sz w:val="24"/>
                          </w:rPr>
                          <w:t>；在商家未接单时可无条件取消订单。</w:t>
                        </w:r>
                      </w:p>
                      <w:p w14:paraId="0676523D" w14:textId="080A1D55" w:rsidR="00773FCF" w:rsidRDefault="00773FCF">
                        <w:pPr>
                          <w:pStyle w:val="TableParagraph"/>
                          <w:spacing w:before="160"/>
                          <w:rPr>
                            <w:sz w:val="24"/>
                          </w:rPr>
                        </w:pPr>
                      </w:p>
                    </w:tc>
                  </w:tr>
                  <w:tr w:rsidR="00773FCF" w14:paraId="4E601214" w14:textId="77777777">
                    <w:trPr>
                      <w:trHeight w:val="935"/>
                    </w:trPr>
                    <w:tc>
                      <w:tcPr>
                        <w:tcW w:w="847" w:type="dxa"/>
                      </w:tcPr>
                      <w:p w14:paraId="4E2C1C55" w14:textId="77777777" w:rsidR="00773FCF" w:rsidRDefault="00647F50">
                        <w:pPr>
                          <w:pStyle w:val="TableParagraph"/>
                          <w:spacing w:before="92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0D47BA2E" w14:textId="03EF2171" w:rsidR="00773FCF" w:rsidRDefault="00647F5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接收通知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13BE2D43" w14:textId="5391AAAD" w:rsidR="0037319F" w:rsidRDefault="00647F50" w:rsidP="0037319F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12"/>
                            <w:sz w:val="24"/>
                          </w:rPr>
                          <w:t>用户</w:t>
                        </w:r>
                        <w:r w:rsidR="0036230C">
                          <w:rPr>
                            <w:rFonts w:hint="eastAsia"/>
                            <w:spacing w:val="-12"/>
                            <w:sz w:val="24"/>
                          </w:rPr>
                          <w:t>在商家接单/取消接单、骑手接单/取消接单、配送到达、出现意外时收到通知。</w:t>
                        </w:r>
                      </w:p>
                      <w:p w14:paraId="01DB1FD0" w14:textId="07E2A440" w:rsidR="00773FCF" w:rsidRDefault="00773FCF">
                        <w:pPr>
                          <w:pStyle w:val="TableParagraph"/>
                          <w:spacing w:before="160"/>
                          <w:rPr>
                            <w:sz w:val="24"/>
                          </w:rPr>
                        </w:pPr>
                      </w:p>
                    </w:tc>
                  </w:tr>
                  <w:tr w:rsidR="00773FCF" w14:paraId="3B5FE9B3" w14:textId="77777777">
                    <w:trPr>
                      <w:trHeight w:val="467"/>
                    </w:trPr>
                    <w:tc>
                      <w:tcPr>
                        <w:tcW w:w="847" w:type="dxa"/>
                      </w:tcPr>
                      <w:p w14:paraId="56A266DA" w14:textId="77777777" w:rsidR="00773FCF" w:rsidRDefault="00647F50">
                        <w:pPr>
                          <w:pStyle w:val="TableParagraph"/>
                          <w:spacing w:before="92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F50A505" w14:textId="05E22C46" w:rsidR="00773FCF" w:rsidRDefault="00BF402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备注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43D772E7" w14:textId="557B78C1" w:rsidR="00773FCF" w:rsidRDefault="00647F5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pacing w:val="-8"/>
                            <w:sz w:val="24"/>
                          </w:rPr>
                          <w:t>对于每一个</w:t>
                        </w:r>
                        <w:r w:rsidR="0036230C">
                          <w:rPr>
                            <w:rFonts w:hint="eastAsia"/>
                            <w:spacing w:val="-8"/>
                            <w:sz w:val="24"/>
                          </w:rPr>
                          <w:t>订单</w:t>
                        </w:r>
                        <w:r>
                          <w:rPr>
                            <w:spacing w:val="-8"/>
                            <w:sz w:val="24"/>
                          </w:rPr>
                          <w:t>，用户可以</w:t>
                        </w:r>
                        <w:r w:rsidR="00BF4028">
                          <w:rPr>
                            <w:rFonts w:hint="eastAsia"/>
                            <w:spacing w:val="-8"/>
                            <w:sz w:val="24"/>
                          </w:rPr>
                          <w:t>进行备注</w:t>
                        </w:r>
                        <w:r>
                          <w:rPr>
                            <w:spacing w:val="-8"/>
                            <w:sz w:val="24"/>
                          </w:rPr>
                          <w:t>，包括</w:t>
                        </w:r>
                        <w:r w:rsidR="0036230C">
                          <w:rPr>
                            <w:rFonts w:hint="eastAsia"/>
                            <w:spacing w:val="-8"/>
                            <w:sz w:val="24"/>
                          </w:rPr>
                          <w:t>提出</w:t>
                        </w:r>
                      </w:p>
                    </w:tc>
                  </w:tr>
                </w:tbl>
                <w:p w14:paraId="69955370" w14:textId="77777777" w:rsidR="00773FCF" w:rsidRDefault="00773FC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7319F">
        <w:rPr>
          <w:rFonts w:hint="eastAsia"/>
        </w:rPr>
        <w:t>客户端</w:t>
      </w:r>
      <w:proofErr w:type="gramStart"/>
      <w:r w:rsidR="00647F50">
        <w:t>以微信小</w:t>
      </w:r>
      <w:proofErr w:type="gramEnd"/>
      <w:r w:rsidR="00647F50">
        <w:t>程序的形式呈现。</w:t>
      </w:r>
      <w:r w:rsidR="0036230C">
        <w:rPr>
          <w:rFonts w:hint="eastAsia"/>
        </w:rPr>
        <w:t>客户</w:t>
      </w:r>
      <w:r w:rsidR="00647F50">
        <w:t>端应包含以下功能：</w:t>
      </w:r>
    </w:p>
    <w:p w14:paraId="20BC2D0E" w14:textId="77777777" w:rsidR="00773FCF" w:rsidRDefault="00773FCF">
      <w:pPr>
        <w:spacing w:line="364" w:lineRule="auto"/>
        <w:sectPr w:rsidR="00773FCF">
          <w:pgSz w:w="11910" w:h="16840"/>
          <w:pgMar w:top="1420" w:right="480" w:bottom="1400" w:left="1680" w:header="0" w:footer="1204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2551"/>
        <w:gridCol w:w="6096"/>
      </w:tblGrid>
      <w:tr w:rsidR="00773FCF" w14:paraId="4AFA15B7" w14:textId="77777777">
        <w:trPr>
          <w:trHeight w:val="467"/>
        </w:trPr>
        <w:tc>
          <w:tcPr>
            <w:tcW w:w="847" w:type="dxa"/>
          </w:tcPr>
          <w:p w14:paraId="6E1936B8" w14:textId="77777777" w:rsidR="00773FCF" w:rsidRDefault="00773FC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551" w:type="dxa"/>
          </w:tcPr>
          <w:p w14:paraId="5855195E" w14:textId="77777777" w:rsidR="00773FCF" w:rsidRDefault="00773FCF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096" w:type="dxa"/>
          </w:tcPr>
          <w:p w14:paraId="53BB13F9" w14:textId="55A8C2C3" w:rsidR="00773FCF" w:rsidRDefault="0036230C" w:rsidP="0036230C">
            <w:pPr>
              <w:pStyle w:val="TableParagraph"/>
              <w:spacing w:line="364" w:lineRule="auto"/>
              <w:ind w:right="95"/>
              <w:rPr>
                <w:sz w:val="24"/>
              </w:rPr>
            </w:pPr>
            <w:r w:rsidRPr="0036230C">
              <w:rPr>
                <w:rFonts w:hint="eastAsia"/>
                <w:spacing w:val="-10"/>
                <w:sz w:val="24"/>
              </w:rPr>
              <w:t>特殊要求</w:t>
            </w:r>
            <w:r>
              <w:rPr>
                <w:rFonts w:hint="eastAsia"/>
                <w:spacing w:val="-10"/>
                <w:sz w:val="24"/>
              </w:rPr>
              <w:t>等。</w:t>
            </w:r>
          </w:p>
        </w:tc>
      </w:tr>
      <w:tr w:rsidR="00773FCF" w14:paraId="2B6A06D6" w14:textId="77777777">
        <w:trPr>
          <w:trHeight w:val="470"/>
        </w:trPr>
        <w:tc>
          <w:tcPr>
            <w:tcW w:w="847" w:type="dxa"/>
          </w:tcPr>
          <w:p w14:paraId="1690C1C9" w14:textId="1606D9E9" w:rsidR="00773FCF" w:rsidRDefault="0036230C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551" w:type="dxa"/>
          </w:tcPr>
          <w:p w14:paraId="4A66E71A" w14:textId="77777777" w:rsidR="00773FCF" w:rsidRDefault="00647F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设置用户信息</w:t>
            </w:r>
          </w:p>
        </w:tc>
        <w:tc>
          <w:tcPr>
            <w:tcW w:w="6096" w:type="dxa"/>
          </w:tcPr>
          <w:p w14:paraId="68BCBB4A" w14:textId="77777777" w:rsidR="00773FCF" w:rsidRDefault="00647F5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用户可以在个人信息面板设置实名信息以外的其他信息</w:t>
            </w:r>
          </w:p>
        </w:tc>
      </w:tr>
    </w:tbl>
    <w:p w14:paraId="1D950A60" w14:textId="77777777" w:rsidR="00773FCF" w:rsidRDefault="00647F50">
      <w:pPr>
        <w:spacing w:before="5"/>
        <w:ind w:right="1201"/>
        <w:jc w:val="center"/>
        <w:rPr>
          <w:rFonts w:ascii="等线 Light"/>
          <w:sz w:val="20"/>
        </w:rPr>
      </w:pPr>
      <w:r>
        <w:rPr>
          <w:rFonts w:ascii="等线 Light"/>
          <w:sz w:val="20"/>
        </w:rPr>
        <w:t>Table 3-1</w:t>
      </w:r>
    </w:p>
    <w:p w14:paraId="79BBB50D" w14:textId="168C506B" w:rsidR="00773FCF" w:rsidRDefault="00481A3E">
      <w:pPr>
        <w:pStyle w:val="a3"/>
        <w:spacing w:before="85" w:line="364" w:lineRule="auto"/>
        <w:ind w:left="120" w:right="1320" w:firstLine="480"/>
      </w:pPr>
      <w:r>
        <w:pict w14:anchorId="7B35AB77">
          <v:shape id="_x0000_s1029" type="#_x0000_t202" style="position:absolute;left:0;text-align:left;margin-left:90pt;margin-top:47.05pt;width:475.45pt;height:220.65pt;z-index:251659776;mso-position-horizontal-relative:page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7"/>
                    <w:gridCol w:w="2551"/>
                    <w:gridCol w:w="6096"/>
                  </w:tblGrid>
                  <w:tr w:rsidR="00773FCF" w14:paraId="3802246F" w14:textId="77777777">
                    <w:trPr>
                      <w:trHeight w:val="467"/>
                    </w:trPr>
                    <w:tc>
                      <w:tcPr>
                        <w:tcW w:w="847" w:type="dxa"/>
                      </w:tcPr>
                      <w:p w14:paraId="6FEB69E1" w14:textId="77777777" w:rsidR="00773FCF" w:rsidRDefault="00647F50">
                        <w:pPr>
                          <w:pStyle w:val="TableParagraph"/>
                          <w:ind w:left="10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编号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549D932" w14:textId="77777777" w:rsidR="00773FCF" w:rsidRDefault="00647F5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模块名称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6D1E21C3" w14:textId="77777777" w:rsidR="00773FCF" w:rsidRDefault="00647F5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功能描述</w:t>
                        </w:r>
                      </w:p>
                    </w:tc>
                  </w:tr>
                  <w:tr w:rsidR="00773FCF" w14:paraId="771B26F6" w14:textId="77777777">
                    <w:trPr>
                      <w:trHeight w:val="467"/>
                    </w:trPr>
                    <w:tc>
                      <w:tcPr>
                        <w:tcW w:w="847" w:type="dxa"/>
                      </w:tcPr>
                      <w:p w14:paraId="453C940F" w14:textId="77777777" w:rsidR="00773FCF" w:rsidRDefault="00647F50">
                        <w:pPr>
                          <w:pStyle w:val="TableParagraph"/>
                          <w:spacing w:before="92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4008E634" w14:textId="4460FA58" w:rsidR="00773FCF" w:rsidRDefault="0036230C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创建账号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3074422B" w14:textId="76DD90B6" w:rsidR="00773FCF" w:rsidRDefault="00465DA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骑手和商家都可以注册账号</w:t>
                        </w:r>
                      </w:p>
                    </w:tc>
                  </w:tr>
                  <w:tr w:rsidR="00773FCF" w14:paraId="3D89DC88" w14:textId="77777777">
                    <w:trPr>
                      <w:trHeight w:val="935"/>
                    </w:trPr>
                    <w:tc>
                      <w:tcPr>
                        <w:tcW w:w="847" w:type="dxa"/>
                      </w:tcPr>
                      <w:p w14:paraId="67B2A62C" w14:textId="77777777" w:rsidR="00773FCF" w:rsidRDefault="00647F50">
                        <w:pPr>
                          <w:pStyle w:val="TableParagraph"/>
                          <w:spacing w:before="92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01EB2441" w14:textId="52E79349" w:rsidR="00773FCF" w:rsidRDefault="00465DA8" w:rsidP="00465DA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订单管理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34DA80BF" w14:textId="08F9EFCE" w:rsidR="00773FCF" w:rsidRDefault="00465DA8">
                        <w:pPr>
                          <w:pStyle w:val="TableParagraph"/>
                          <w:spacing w:before="0"/>
                          <w:ind w:left="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int="eastAsia"/>
                            <w:sz w:val="24"/>
                          </w:rPr>
                          <w:t>骑手和商家可以接取、取消订单</w:t>
                        </w:r>
                      </w:p>
                    </w:tc>
                  </w:tr>
                  <w:tr w:rsidR="00773FCF" w14:paraId="58B4DEB4" w14:textId="77777777">
                    <w:trPr>
                      <w:trHeight w:val="935"/>
                    </w:trPr>
                    <w:tc>
                      <w:tcPr>
                        <w:tcW w:w="847" w:type="dxa"/>
                      </w:tcPr>
                      <w:p w14:paraId="6CDE2046" w14:textId="77777777" w:rsidR="00773FCF" w:rsidRDefault="00647F50">
                        <w:pPr>
                          <w:pStyle w:val="TableParagraph"/>
                          <w:spacing w:before="92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20891997" w14:textId="78C18BED" w:rsidR="00773FCF" w:rsidRDefault="00465DA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商品管理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46A76895" w14:textId="3C1E4539" w:rsidR="00465DA8" w:rsidRDefault="00465DA8" w:rsidP="00465DA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pacing w:val="-6"/>
                            <w:sz w:val="24"/>
                          </w:rPr>
                          <w:t>商家可将菜品相关信息录入平台并展示在店铺中</w:t>
                        </w:r>
                      </w:p>
                      <w:p w14:paraId="1F63F4D9" w14:textId="34220420" w:rsidR="00773FCF" w:rsidRDefault="00773FCF">
                        <w:pPr>
                          <w:pStyle w:val="TableParagraph"/>
                          <w:spacing w:before="160"/>
                          <w:rPr>
                            <w:sz w:val="24"/>
                          </w:rPr>
                        </w:pPr>
                      </w:p>
                    </w:tc>
                  </w:tr>
                  <w:tr w:rsidR="00773FCF" w14:paraId="3E1AE001" w14:textId="77777777">
                    <w:trPr>
                      <w:trHeight w:val="467"/>
                    </w:trPr>
                    <w:tc>
                      <w:tcPr>
                        <w:tcW w:w="847" w:type="dxa"/>
                      </w:tcPr>
                      <w:p w14:paraId="2DD0903C" w14:textId="77777777" w:rsidR="00773FCF" w:rsidRDefault="00647F50">
                        <w:pPr>
                          <w:pStyle w:val="TableParagraph"/>
                          <w:spacing w:before="92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353A1667" w14:textId="2B1CDAC8" w:rsidR="00773FCF" w:rsidRDefault="00BF4028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回复备注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107A47A3" w14:textId="43416690" w:rsidR="00773FCF" w:rsidRDefault="00647F50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可以</w:t>
                        </w:r>
                        <w:r w:rsidR="00BF4028">
                          <w:rPr>
                            <w:rFonts w:hint="eastAsia"/>
                            <w:sz w:val="24"/>
                          </w:rPr>
                          <w:t>在备注后添加内容以回复</w:t>
                        </w:r>
                      </w:p>
                    </w:tc>
                  </w:tr>
                  <w:tr w:rsidR="00773FCF" w14:paraId="05BFB3A4" w14:textId="77777777">
                    <w:trPr>
                      <w:trHeight w:val="470"/>
                    </w:trPr>
                    <w:tc>
                      <w:tcPr>
                        <w:tcW w:w="847" w:type="dxa"/>
                      </w:tcPr>
                      <w:p w14:paraId="28104B26" w14:textId="77777777" w:rsidR="00773FCF" w:rsidRDefault="00647F50">
                        <w:pPr>
                          <w:pStyle w:val="TableParagraph"/>
                          <w:spacing w:before="95"/>
                          <w:ind w:left="10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2551" w:type="dxa"/>
                      </w:tcPr>
                      <w:p w14:paraId="141FC0E8" w14:textId="4266845F" w:rsidR="00773FCF" w:rsidRDefault="00647F50">
                        <w:pPr>
                          <w:pStyle w:val="TableParagraph"/>
                          <w:spacing w:before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发出通知</w:t>
                        </w:r>
                      </w:p>
                    </w:tc>
                    <w:tc>
                      <w:tcPr>
                        <w:tcW w:w="6096" w:type="dxa"/>
                      </w:tcPr>
                      <w:p w14:paraId="21383E6E" w14:textId="00E0B215" w:rsidR="00773FCF" w:rsidRDefault="00647F50">
                        <w:pPr>
                          <w:pStyle w:val="TableParagraph"/>
                          <w:spacing w:before="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可以向相关用户发出通知（</w:t>
                        </w:r>
                        <w:r w:rsidR="00465DA8">
                          <w:rPr>
                            <w:rFonts w:hint="eastAsia"/>
                            <w:sz w:val="24"/>
                          </w:rPr>
                          <w:t>包括食物</w:t>
                        </w:r>
                        <w:r>
                          <w:rPr>
                            <w:sz w:val="24"/>
                          </w:rPr>
                          <w:t>丢失等异常情况）</w:t>
                        </w:r>
                      </w:p>
                    </w:tc>
                  </w:tr>
                </w:tbl>
                <w:p w14:paraId="40C067B8" w14:textId="77777777" w:rsidR="00773FCF" w:rsidRDefault="00773FC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36230C">
        <w:rPr>
          <w:rFonts w:hint="eastAsia"/>
          <w:spacing w:val="-8"/>
        </w:rPr>
        <w:t>平台</w:t>
      </w:r>
      <w:r w:rsidR="00647F50">
        <w:rPr>
          <w:spacing w:val="-8"/>
        </w:rPr>
        <w:t>端以网站形式呈现。</w:t>
      </w:r>
      <w:r w:rsidR="0036230C">
        <w:rPr>
          <w:rFonts w:hint="eastAsia"/>
          <w:spacing w:val="-8"/>
        </w:rPr>
        <w:t>商家</w:t>
      </w:r>
      <w:r w:rsidR="00647F50">
        <w:rPr>
          <w:spacing w:val="-8"/>
        </w:rPr>
        <w:t>在</w:t>
      </w:r>
      <w:r w:rsidR="00BF3E42">
        <w:rPr>
          <w:rFonts w:hint="eastAsia"/>
          <w:spacing w:val="-8"/>
        </w:rPr>
        <w:t>平台</w:t>
      </w:r>
      <w:r w:rsidR="00647F50">
        <w:rPr>
          <w:spacing w:val="-8"/>
        </w:rPr>
        <w:t>端处理</w:t>
      </w:r>
      <w:r w:rsidR="0036230C">
        <w:rPr>
          <w:rFonts w:hint="eastAsia"/>
          <w:spacing w:val="-8"/>
        </w:rPr>
        <w:t>商品及订单事务；骑手在</w:t>
      </w:r>
      <w:r w:rsidR="00BF3E42">
        <w:rPr>
          <w:rFonts w:hint="eastAsia"/>
          <w:spacing w:val="-8"/>
        </w:rPr>
        <w:t>平台</w:t>
      </w:r>
      <w:r w:rsidR="0036230C">
        <w:rPr>
          <w:rFonts w:hint="eastAsia"/>
          <w:spacing w:val="-8"/>
        </w:rPr>
        <w:t>端注册成为骑手并处理订单配送。</w:t>
      </w:r>
      <w:r w:rsidR="00BF3E42">
        <w:rPr>
          <w:rFonts w:hint="eastAsia"/>
          <w:spacing w:val="-8"/>
        </w:rPr>
        <w:t>平台</w:t>
      </w:r>
      <w:r w:rsidR="00647F50">
        <w:rPr>
          <w:spacing w:val="-8"/>
        </w:rPr>
        <w:t>端应包含</w:t>
      </w:r>
      <w:r w:rsidR="00647F50">
        <w:t>下功能：</w:t>
      </w:r>
    </w:p>
    <w:p w14:paraId="311DAC0F" w14:textId="77777777" w:rsidR="00773FCF" w:rsidRDefault="00773FCF">
      <w:pPr>
        <w:pStyle w:val="a3"/>
      </w:pPr>
    </w:p>
    <w:p w14:paraId="5A5E8A7F" w14:textId="77777777" w:rsidR="00773FCF" w:rsidRDefault="00773FCF">
      <w:pPr>
        <w:pStyle w:val="a3"/>
      </w:pPr>
    </w:p>
    <w:p w14:paraId="77F41C2D" w14:textId="77777777" w:rsidR="00773FCF" w:rsidRDefault="00773FCF">
      <w:pPr>
        <w:pStyle w:val="a3"/>
      </w:pPr>
    </w:p>
    <w:p w14:paraId="6AE9D5B8" w14:textId="77777777" w:rsidR="00773FCF" w:rsidRDefault="00773FCF">
      <w:pPr>
        <w:pStyle w:val="a3"/>
      </w:pPr>
    </w:p>
    <w:p w14:paraId="27B8D8ED" w14:textId="77777777" w:rsidR="00773FCF" w:rsidRDefault="00773FCF">
      <w:pPr>
        <w:pStyle w:val="a3"/>
      </w:pPr>
    </w:p>
    <w:p w14:paraId="7966B0EB" w14:textId="77777777" w:rsidR="00773FCF" w:rsidRDefault="00773FCF">
      <w:pPr>
        <w:pStyle w:val="a3"/>
      </w:pPr>
    </w:p>
    <w:p w14:paraId="739E29BE" w14:textId="77777777" w:rsidR="00773FCF" w:rsidRDefault="00773FCF">
      <w:pPr>
        <w:pStyle w:val="a3"/>
      </w:pPr>
    </w:p>
    <w:p w14:paraId="15B46054" w14:textId="77777777" w:rsidR="00773FCF" w:rsidRDefault="00773FCF">
      <w:pPr>
        <w:pStyle w:val="a3"/>
      </w:pPr>
    </w:p>
    <w:p w14:paraId="43E02532" w14:textId="77777777" w:rsidR="00773FCF" w:rsidRDefault="00773FCF">
      <w:pPr>
        <w:pStyle w:val="a3"/>
      </w:pPr>
    </w:p>
    <w:p w14:paraId="08FFCF3A" w14:textId="77777777" w:rsidR="00773FCF" w:rsidRDefault="00773FCF">
      <w:pPr>
        <w:pStyle w:val="a3"/>
      </w:pPr>
    </w:p>
    <w:p w14:paraId="58BD924D" w14:textId="77777777" w:rsidR="00773FCF" w:rsidRDefault="00773FCF">
      <w:pPr>
        <w:pStyle w:val="a3"/>
      </w:pPr>
    </w:p>
    <w:p w14:paraId="7BA27095" w14:textId="77777777" w:rsidR="00773FCF" w:rsidRDefault="00773FCF">
      <w:pPr>
        <w:pStyle w:val="a3"/>
      </w:pPr>
    </w:p>
    <w:p w14:paraId="21C5F174" w14:textId="77777777" w:rsidR="00773FCF" w:rsidRDefault="00773FCF">
      <w:pPr>
        <w:pStyle w:val="a3"/>
      </w:pPr>
    </w:p>
    <w:p w14:paraId="41CCA337" w14:textId="77777777" w:rsidR="00773FCF" w:rsidRDefault="00773FCF">
      <w:pPr>
        <w:pStyle w:val="a3"/>
      </w:pPr>
    </w:p>
    <w:p w14:paraId="629E5809" w14:textId="77777777" w:rsidR="00773FCF" w:rsidRDefault="00773FCF">
      <w:pPr>
        <w:pStyle w:val="a3"/>
      </w:pPr>
    </w:p>
    <w:p w14:paraId="6FA4300D" w14:textId="77777777" w:rsidR="00773FCF" w:rsidRDefault="00773FCF">
      <w:pPr>
        <w:pStyle w:val="a3"/>
      </w:pPr>
    </w:p>
    <w:p w14:paraId="08D45A50" w14:textId="77777777" w:rsidR="00773FCF" w:rsidRDefault="00773FCF">
      <w:pPr>
        <w:pStyle w:val="a3"/>
        <w:rPr>
          <w:sz w:val="19"/>
        </w:rPr>
      </w:pPr>
    </w:p>
    <w:p w14:paraId="55995EA4" w14:textId="77777777" w:rsidR="00773FCF" w:rsidRDefault="00647F50">
      <w:pPr>
        <w:ind w:right="1201"/>
        <w:jc w:val="center"/>
        <w:rPr>
          <w:rFonts w:ascii="等线 Light"/>
          <w:sz w:val="20"/>
        </w:rPr>
      </w:pPr>
      <w:r>
        <w:rPr>
          <w:rFonts w:ascii="等线 Light"/>
          <w:sz w:val="20"/>
        </w:rPr>
        <w:t>Table 3-2</w:t>
      </w:r>
    </w:p>
    <w:p w14:paraId="77D0A087" w14:textId="77777777" w:rsidR="00773FCF" w:rsidRDefault="00773FCF">
      <w:pPr>
        <w:pStyle w:val="a3"/>
        <w:spacing w:before="11"/>
        <w:rPr>
          <w:rFonts w:ascii="等线 Light"/>
        </w:rPr>
      </w:pPr>
    </w:p>
    <w:p w14:paraId="19AB4AEA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</w:pPr>
      <w:bookmarkStart w:id="24" w:name="3.3用例分析"/>
      <w:bookmarkStart w:id="25" w:name="_bookmark12"/>
      <w:bookmarkEnd w:id="24"/>
      <w:bookmarkEnd w:id="25"/>
      <w:r>
        <w:t>用例分析</w:t>
      </w:r>
    </w:p>
    <w:p w14:paraId="5B65ADD3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66CA680B" w14:textId="7429A386" w:rsidR="00773FCF" w:rsidRDefault="00647F50">
      <w:pPr>
        <w:pStyle w:val="a3"/>
        <w:spacing w:line="364" w:lineRule="auto"/>
        <w:ind w:left="120" w:right="1319" w:firstLine="420"/>
        <w:jc w:val="both"/>
      </w:pPr>
      <w:r>
        <w:rPr>
          <w:spacing w:val="-7"/>
        </w:rPr>
        <w:t>从需求分析可以看出，</w:t>
      </w:r>
      <w:r w:rsidR="00BF3E42">
        <w:rPr>
          <w:rFonts w:hint="eastAsia"/>
          <w:spacing w:val="-7"/>
        </w:rPr>
        <w:t>武大外卖平台</w:t>
      </w:r>
      <w:r>
        <w:rPr>
          <w:spacing w:val="-7"/>
        </w:rPr>
        <w:t xml:space="preserve">有 </w:t>
      </w:r>
      <w:r>
        <w:rPr>
          <w:rFonts w:ascii="Times New Roman" w:eastAsia="Times New Roman" w:hAnsi="Times New Roman"/>
        </w:rPr>
        <w:t xml:space="preserve">2 </w:t>
      </w:r>
      <w:r>
        <w:rPr>
          <w:spacing w:val="-9"/>
        </w:rPr>
        <w:t xml:space="preserve">个人执行者和 </w:t>
      </w:r>
      <w:r>
        <w:rPr>
          <w:rFonts w:ascii="Times New Roman" w:eastAsia="Times New Roman" w:hAnsi="Times New Roman"/>
        </w:rPr>
        <w:t xml:space="preserve">2 </w:t>
      </w:r>
      <w:proofErr w:type="gramStart"/>
      <w:r>
        <w:rPr>
          <w:spacing w:val="-10"/>
        </w:rPr>
        <w:t>个</w:t>
      </w:r>
      <w:proofErr w:type="gramEnd"/>
      <w:r>
        <w:rPr>
          <w:spacing w:val="-10"/>
        </w:rPr>
        <w:t>系</w:t>
      </w:r>
      <w:r>
        <w:rPr>
          <w:spacing w:val="-15"/>
        </w:rPr>
        <w:t>统执行者。即“用户”</w:t>
      </w:r>
      <w:r>
        <w:t>（</w:t>
      </w:r>
      <w:r w:rsidR="00BF3E42">
        <w:rPr>
          <w:rFonts w:hint="eastAsia"/>
        </w:rPr>
        <w:t>武大师生</w:t>
      </w:r>
      <w:r>
        <w:rPr>
          <w:spacing w:val="-120"/>
        </w:rPr>
        <w:t>）</w:t>
      </w:r>
      <w:r>
        <w:rPr>
          <w:spacing w:val="-52"/>
        </w:rPr>
        <w:t>、“</w:t>
      </w:r>
      <w:r w:rsidR="00BF3E42">
        <w:rPr>
          <w:rFonts w:hint="eastAsia"/>
          <w:spacing w:val="-52"/>
        </w:rPr>
        <w:t>平台</w:t>
      </w:r>
      <w:r>
        <w:rPr>
          <w:spacing w:val="-52"/>
        </w:rPr>
        <w:t>”</w:t>
      </w:r>
      <w:r>
        <w:t>（</w:t>
      </w:r>
      <w:r w:rsidR="00BF3E42">
        <w:rPr>
          <w:rFonts w:hint="eastAsia"/>
        </w:rPr>
        <w:t>骑手</w:t>
      </w:r>
      <w:r>
        <w:rPr>
          <w:rFonts w:ascii="Times New Roman" w:eastAsia="Times New Roman" w:hAnsi="Times New Roman"/>
        </w:rPr>
        <w:t>/</w:t>
      </w:r>
      <w:r w:rsidR="00BF3E42">
        <w:rPr>
          <w:rFonts w:hint="eastAsia"/>
        </w:rPr>
        <w:t>商家</w:t>
      </w:r>
      <w:r>
        <w:rPr>
          <w:spacing w:val="-123"/>
        </w:rPr>
        <w:t>）</w:t>
      </w:r>
      <w:r>
        <w:rPr>
          <w:spacing w:val="-6"/>
        </w:rPr>
        <w:t>、</w:t>
      </w:r>
      <w:r w:rsidR="00BF3E42">
        <w:rPr>
          <w:rFonts w:hint="eastAsia"/>
          <w:spacing w:val="-6"/>
        </w:rPr>
        <w:t>客户</w:t>
      </w:r>
      <w:r>
        <w:rPr>
          <w:spacing w:val="-6"/>
        </w:rPr>
        <w:t>端、</w:t>
      </w:r>
      <w:r w:rsidR="00BF3E42">
        <w:rPr>
          <w:rFonts w:hint="eastAsia"/>
          <w:spacing w:val="-6"/>
        </w:rPr>
        <w:t>平台</w:t>
      </w:r>
      <w:r>
        <w:t>端。有以下用例：</w:t>
      </w:r>
    </w:p>
    <w:p w14:paraId="7E065984" w14:textId="6AAA66EB" w:rsidR="00773FCF" w:rsidRDefault="00BF4028">
      <w:pPr>
        <w:pStyle w:val="a4"/>
        <w:numPr>
          <w:ilvl w:val="0"/>
          <w:numId w:val="8"/>
        </w:numPr>
        <w:tabs>
          <w:tab w:val="left" w:pos="420"/>
        </w:tabs>
        <w:spacing w:line="230" w:lineRule="exact"/>
        <w:rPr>
          <w:sz w:val="24"/>
        </w:rPr>
      </w:pPr>
      <w:r>
        <w:rPr>
          <w:rFonts w:hint="eastAsia"/>
          <w:sz w:val="24"/>
        </w:rPr>
        <w:t>武大外卖平台</w:t>
      </w:r>
      <w:r w:rsidR="00647F50">
        <w:rPr>
          <w:sz w:val="24"/>
        </w:rPr>
        <w:t>中的用例</w:t>
      </w:r>
    </w:p>
    <w:p w14:paraId="54A50FE4" w14:textId="77777777" w:rsidR="00773FCF" w:rsidRDefault="00647F50">
      <w:pPr>
        <w:pStyle w:val="a3"/>
        <w:spacing w:before="4"/>
        <w:ind w:left="120"/>
      </w:pPr>
      <w:r>
        <w:t>在第一层中，有用户端和客户端两个用例。</w:t>
      </w:r>
    </w:p>
    <w:p w14:paraId="5B5F903E" w14:textId="77777777" w:rsidR="00773FCF" w:rsidRDefault="00773FCF">
      <w:pPr>
        <w:sectPr w:rsidR="00773FCF">
          <w:pgSz w:w="11910" w:h="16840"/>
          <w:pgMar w:top="1420" w:right="480" w:bottom="1400" w:left="1680" w:header="0" w:footer="1204" w:gutter="0"/>
          <w:cols w:space="720"/>
        </w:sectPr>
      </w:pPr>
    </w:p>
    <w:p w14:paraId="7C2D825F" w14:textId="77777777" w:rsidR="00773FCF" w:rsidRDefault="00647F50">
      <w:pPr>
        <w:pStyle w:val="a3"/>
        <w:ind w:left="12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FFE825" wp14:editId="7879AD47">
            <wp:extent cx="3827780" cy="2553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397" cy="255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6D45" w14:textId="77777777" w:rsidR="00773FCF" w:rsidRDefault="00773FCF">
      <w:pPr>
        <w:rPr>
          <w:sz w:val="20"/>
        </w:rPr>
        <w:sectPr w:rsidR="00773FCF">
          <w:pgSz w:w="11910" w:h="16840"/>
          <w:pgMar w:top="1440" w:right="480" w:bottom="1400" w:left="1680" w:header="0" w:footer="1204" w:gutter="0"/>
          <w:cols w:space="720"/>
        </w:sectPr>
      </w:pPr>
    </w:p>
    <w:p w14:paraId="143FEC86" w14:textId="77777777" w:rsidR="00773FCF" w:rsidRDefault="00773FCF">
      <w:pPr>
        <w:pStyle w:val="a3"/>
        <w:spacing w:before="6"/>
        <w:rPr>
          <w:sz w:val="25"/>
        </w:rPr>
      </w:pPr>
    </w:p>
    <w:p w14:paraId="73619F47" w14:textId="2DCB3290" w:rsidR="00773FCF" w:rsidRDefault="00A63131">
      <w:pPr>
        <w:pStyle w:val="a4"/>
        <w:numPr>
          <w:ilvl w:val="0"/>
          <w:numId w:val="8"/>
        </w:numPr>
        <w:tabs>
          <w:tab w:val="left" w:pos="480"/>
        </w:tabs>
        <w:ind w:left="480" w:hanging="360"/>
        <w:rPr>
          <w:sz w:val="24"/>
        </w:rPr>
      </w:pPr>
      <w:r>
        <w:rPr>
          <w:rFonts w:hint="eastAsia"/>
          <w:sz w:val="24"/>
        </w:rPr>
        <w:t>客户</w:t>
      </w:r>
      <w:r w:rsidR="00647F50">
        <w:rPr>
          <w:sz w:val="24"/>
        </w:rPr>
        <w:t>端中的用例</w:t>
      </w:r>
    </w:p>
    <w:p w14:paraId="03285564" w14:textId="77777777" w:rsidR="00773FCF" w:rsidRDefault="00647F50">
      <w:pPr>
        <w:spacing w:before="20"/>
        <w:ind w:left="120"/>
        <w:rPr>
          <w:rFonts w:ascii="等线 Light"/>
          <w:sz w:val="20"/>
        </w:rPr>
      </w:pPr>
      <w:r>
        <w:br w:type="column"/>
      </w:r>
      <w:r>
        <w:rPr>
          <w:rFonts w:ascii="等线 Light"/>
          <w:sz w:val="20"/>
        </w:rPr>
        <w:t>Figure 3-1</w:t>
      </w:r>
    </w:p>
    <w:p w14:paraId="3D6094B3" w14:textId="77777777" w:rsidR="00773FCF" w:rsidRDefault="00773FCF">
      <w:pPr>
        <w:rPr>
          <w:rFonts w:ascii="等线 Light"/>
          <w:sz w:val="20"/>
        </w:rPr>
        <w:sectPr w:rsidR="00773FCF">
          <w:type w:val="continuous"/>
          <w:pgSz w:w="11910" w:h="16840"/>
          <w:pgMar w:top="1500" w:right="480" w:bottom="280" w:left="1680" w:header="720" w:footer="720" w:gutter="0"/>
          <w:cols w:num="2" w:space="720" w:equalWidth="0">
            <w:col w:w="2201" w:space="1512"/>
            <w:col w:w="6037"/>
          </w:cols>
        </w:sectPr>
      </w:pPr>
    </w:p>
    <w:p w14:paraId="3D3579C9" w14:textId="77777777" w:rsidR="00773FCF" w:rsidRDefault="00647F50">
      <w:pPr>
        <w:pStyle w:val="a3"/>
        <w:spacing w:before="4"/>
        <w:ind w:left="480"/>
      </w:pPr>
      <w:r>
        <w:t>在第二层中，用户端中的用例有：</w:t>
      </w:r>
    </w:p>
    <w:p w14:paraId="478DEDEF" w14:textId="38727F96" w:rsidR="00773FCF" w:rsidRDefault="00A63131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5"/>
        <w:rPr>
          <w:sz w:val="24"/>
        </w:rPr>
      </w:pPr>
      <w:r>
        <w:rPr>
          <w:rFonts w:hint="eastAsia"/>
          <w:sz w:val="24"/>
        </w:rPr>
        <w:t>创建账号</w:t>
      </w:r>
    </w:p>
    <w:p w14:paraId="2AEDC277" w14:textId="77885913" w:rsidR="00773FCF" w:rsidRDefault="00A63131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4"/>
        <w:rPr>
          <w:sz w:val="24"/>
        </w:rPr>
      </w:pPr>
      <w:r>
        <w:rPr>
          <w:rFonts w:hint="eastAsia"/>
          <w:sz w:val="24"/>
        </w:rPr>
        <w:t>下达、修改订单</w:t>
      </w:r>
    </w:p>
    <w:p w14:paraId="7E4A247F" w14:textId="4743ECCE" w:rsidR="00773FCF" w:rsidRDefault="00A63131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5"/>
        <w:rPr>
          <w:sz w:val="24"/>
        </w:rPr>
      </w:pPr>
      <w:r>
        <w:rPr>
          <w:rFonts w:hint="eastAsia"/>
          <w:sz w:val="24"/>
        </w:rPr>
        <w:t>对订单进行备注</w:t>
      </w:r>
      <w:r>
        <w:rPr>
          <w:sz w:val="24"/>
        </w:rPr>
        <w:tab/>
      </w:r>
    </w:p>
    <w:p w14:paraId="7607DAC0" w14:textId="77777777" w:rsidR="00773FCF" w:rsidRDefault="00647F50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EF974D3" wp14:editId="7303C28D">
            <wp:simplePos x="0" y="0"/>
            <wp:positionH relativeFrom="page">
              <wp:posOffset>1978025</wp:posOffset>
            </wp:positionH>
            <wp:positionV relativeFrom="paragraph">
              <wp:posOffset>283210</wp:posOffset>
            </wp:positionV>
            <wp:extent cx="3586480" cy="35775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461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修改个人信息</w:t>
      </w:r>
    </w:p>
    <w:p w14:paraId="265FDC88" w14:textId="77777777" w:rsidR="00773FCF" w:rsidRDefault="00773FCF">
      <w:pPr>
        <w:pStyle w:val="a3"/>
        <w:spacing w:before="10"/>
        <w:rPr>
          <w:sz w:val="6"/>
        </w:rPr>
      </w:pPr>
    </w:p>
    <w:p w14:paraId="469C0CB8" w14:textId="77777777" w:rsidR="00773FCF" w:rsidRDefault="00773FCF">
      <w:pPr>
        <w:rPr>
          <w:sz w:val="6"/>
        </w:rPr>
        <w:sectPr w:rsidR="00773FCF">
          <w:type w:val="continuous"/>
          <w:pgSz w:w="11910" w:h="16840"/>
          <w:pgMar w:top="1500" w:right="480" w:bottom="280" w:left="1680" w:header="720" w:footer="720" w:gutter="0"/>
          <w:cols w:space="720"/>
        </w:sectPr>
      </w:pPr>
    </w:p>
    <w:p w14:paraId="6BA0DB56" w14:textId="77777777" w:rsidR="00773FCF" w:rsidRDefault="00773FCF">
      <w:pPr>
        <w:pStyle w:val="a3"/>
        <w:spacing w:before="1"/>
        <w:rPr>
          <w:sz w:val="28"/>
        </w:rPr>
      </w:pPr>
    </w:p>
    <w:p w14:paraId="150B730C" w14:textId="07A017EE" w:rsidR="00773FCF" w:rsidRDefault="00A63131">
      <w:pPr>
        <w:pStyle w:val="a4"/>
        <w:numPr>
          <w:ilvl w:val="0"/>
          <w:numId w:val="8"/>
        </w:numPr>
        <w:tabs>
          <w:tab w:val="left" w:pos="480"/>
        </w:tabs>
        <w:ind w:left="480" w:hanging="360"/>
        <w:rPr>
          <w:sz w:val="24"/>
        </w:rPr>
      </w:pPr>
      <w:r>
        <w:rPr>
          <w:rFonts w:hint="eastAsia"/>
          <w:sz w:val="24"/>
        </w:rPr>
        <w:t>平台</w:t>
      </w:r>
      <w:r w:rsidR="00647F50">
        <w:rPr>
          <w:sz w:val="24"/>
        </w:rPr>
        <w:t>端中的用例</w:t>
      </w:r>
    </w:p>
    <w:p w14:paraId="73495020" w14:textId="77777777" w:rsidR="00773FCF" w:rsidRDefault="00647F50">
      <w:pPr>
        <w:spacing w:before="53"/>
        <w:ind w:left="120"/>
        <w:rPr>
          <w:rFonts w:ascii="等线 Light"/>
          <w:sz w:val="20"/>
        </w:rPr>
      </w:pPr>
      <w:r>
        <w:br w:type="column"/>
      </w:r>
      <w:r>
        <w:rPr>
          <w:rFonts w:ascii="等线 Light"/>
          <w:sz w:val="20"/>
        </w:rPr>
        <w:t>Figure 3-2</w:t>
      </w:r>
    </w:p>
    <w:p w14:paraId="5E93C160" w14:textId="77777777" w:rsidR="00773FCF" w:rsidRDefault="00773FCF">
      <w:pPr>
        <w:rPr>
          <w:rFonts w:ascii="等线 Light"/>
          <w:sz w:val="20"/>
        </w:rPr>
        <w:sectPr w:rsidR="00773FCF">
          <w:type w:val="continuous"/>
          <w:pgSz w:w="11910" w:h="16840"/>
          <w:pgMar w:top="1500" w:right="480" w:bottom="280" w:left="1680" w:header="720" w:footer="720" w:gutter="0"/>
          <w:cols w:num="2" w:space="720" w:equalWidth="0">
            <w:col w:w="2201" w:space="1512"/>
            <w:col w:w="6037"/>
          </w:cols>
        </w:sectPr>
      </w:pPr>
    </w:p>
    <w:p w14:paraId="656E737D" w14:textId="77777777" w:rsidR="00773FCF" w:rsidRDefault="00647F50">
      <w:pPr>
        <w:pStyle w:val="a3"/>
        <w:spacing w:before="5"/>
        <w:ind w:left="480"/>
      </w:pPr>
      <w:r>
        <w:t>在第二层中，客户端中的用例有：</w:t>
      </w:r>
    </w:p>
    <w:p w14:paraId="3DAF1C87" w14:textId="3C5FEB05" w:rsidR="00A63131" w:rsidRDefault="00A63131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4"/>
        <w:rPr>
          <w:sz w:val="24"/>
        </w:rPr>
      </w:pPr>
      <w:r>
        <w:rPr>
          <w:rFonts w:hint="eastAsia"/>
          <w:sz w:val="24"/>
        </w:rPr>
        <w:t>创建账号</w:t>
      </w:r>
    </w:p>
    <w:p w14:paraId="595166AA" w14:textId="17FC1B46" w:rsidR="00773FCF" w:rsidRDefault="00647F50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4"/>
        <w:rPr>
          <w:sz w:val="24"/>
        </w:rPr>
      </w:pPr>
      <w:r>
        <w:rPr>
          <w:sz w:val="24"/>
        </w:rPr>
        <w:t>管理</w:t>
      </w:r>
      <w:r w:rsidR="00A63131">
        <w:rPr>
          <w:rFonts w:hint="eastAsia"/>
          <w:sz w:val="24"/>
        </w:rPr>
        <w:t>商品（上架、下架、修改）</w:t>
      </w:r>
    </w:p>
    <w:p w14:paraId="22DC62F3" w14:textId="77777777" w:rsidR="00773FCF" w:rsidRDefault="00773FCF">
      <w:pPr>
        <w:rPr>
          <w:sz w:val="24"/>
        </w:rPr>
        <w:sectPr w:rsidR="00773FCF">
          <w:type w:val="continuous"/>
          <w:pgSz w:w="11910" w:h="16840"/>
          <w:pgMar w:top="1500" w:right="480" w:bottom="280" w:left="1680" w:header="720" w:footer="720" w:gutter="0"/>
          <w:cols w:space="720"/>
        </w:sectPr>
      </w:pPr>
    </w:p>
    <w:p w14:paraId="7BCCB9EC" w14:textId="0F29FD1B" w:rsidR="00773FCF" w:rsidRDefault="00A63131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61"/>
        <w:rPr>
          <w:sz w:val="24"/>
        </w:rPr>
      </w:pPr>
      <w:r>
        <w:rPr>
          <w:rFonts w:hint="eastAsia"/>
          <w:sz w:val="24"/>
        </w:rPr>
        <w:lastRenderedPageBreak/>
        <w:t>接取、取消订单</w:t>
      </w:r>
    </w:p>
    <w:p w14:paraId="78059508" w14:textId="2FD7B150" w:rsidR="00773FCF" w:rsidRDefault="00A63131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5"/>
        <w:rPr>
          <w:sz w:val="24"/>
        </w:rPr>
      </w:pPr>
      <w:r>
        <w:rPr>
          <w:rFonts w:hint="eastAsia"/>
          <w:sz w:val="24"/>
        </w:rPr>
        <w:t>发出</w:t>
      </w:r>
      <w:r w:rsidR="00BF4028">
        <w:rPr>
          <w:rFonts w:hint="eastAsia"/>
          <w:sz w:val="24"/>
        </w:rPr>
        <w:t>、修改、删除</w:t>
      </w:r>
      <w:r>
        <w:rPr>
          <w:rFonts w:hint="eastAsia"/>
          <w:sz w:val="24"/>
        </w:rPr>
        <w:t>通知</w:t>
      </w:r>
    </w:p>
    <w:p w14:paraId="2F86A9BA" w14:textId="221BCF88" w:rsidR="00773FCF" w:rsidRPr="00A63131" w:rsidRDefault="00BF4028" w:rsidP="00A63131">
      <w:pPr>
        <w:pStyle w:val="a4"/>
        <w:numPr>
          <w:ilvl w:val="1"/>
          <w:numId w:val="8"/>
        </w:numPr>
        <w:tabs>
          <w:tab w:val="left" w:pos="899"/>
          <w:tab w:val="left" w:pos="900"/>
        </w:tabs>
        <w:spacing w:before="5"/>
        <w:rPr>
          <w:sz w:val="24"/>
        </w:rPr>
      </w:pPr>
      <w:r>
        <w:rPr>
          <w:rFonts w:hint="eastAsia"/>
          <w:sz w:val="24"/>
        </w:rPr>
        <w:t>对备注进行回复</w:t>
      </w:r>
      <w:r w:rsidR="00647F50">
        <w:rPr>
          <w:noProof/>
        </w:rPr>
        <w:drawing>
          <wp:anchor distT="0" distB="0" distL="0" distR="0" simplePos="0" relativeHeight="251659264" behindDoc="0" locked="0" layoutInCell="1" allowOverlap="1" wp14:anchorId="724B9DD2" wp14:editId="59F27234">
            <wp:simplePos x="0" y="0"/>
            <wp:positionH relativeFrom="page">
              <wp:posOffset>1770380</wp:posOffset>
            </wp:positionH>
            <wp:positionV relativeFrom="paragraph">
              <wp:posOffset>246380</wp:posOffset>
            </wp:positionV>
            <wp:extent cx="4050030" cy="389763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787" cy="389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A1D0F" w14:textId="77777777" w:rsidR="00773FCF" w:rsidRDefault="00647F50">
      <w:pPr>
        <w:spacing w:before="6"/>
        <w:ind w:right="1198"/>
        <w:jc w:val="center"/>
        <w:rPr>
          <w:rFonts w:ascii="等线 Light"/>
          <w:sz w:val="20"/>
        </w:rPr>
      </w:pPr>
      <w:r>
        <w:rPr>
          <w:rFonts w:ascii="等线 Light"/>
          <w:sz w:val="20"/>
        </w:rPr>
        <w:t>Figure 3-3</w:t>
      </w:r>
    </w:p>
    <w:p w14:paraId="56A9B625" w14:textId="77777777" w:rsidR="00773FCF" w:rsidRDefault="00773FCF">
      <w:pPr>
        <w:pStyle w:val="a3"/>
        <w:spacing w:before="10"/>
        <w:rPr>
          <w:rFonts w:ascii="等线 Light"/>
        </w:rPr>
      </w:pPr>
    </w:p>
    <w:p w14:paraId="47BD8048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  <w:spacing w:before="1"/>
      </w:pPr>
      <w:bookmarkStart w:id="26" w:name="3.4对象模型"/>
      <w:bookmarkStart w:id="27" w:name="_bookmark13"/>
      <w:bookmarkEnd w:id="26"/>
      <w:bookmarkEnd w:id="27"/>
      <w:r>
        <w:t>对象模型</w:t>
      </w:r>
    </w:p>
    <w:p w14:paraId="4BEF3800" w14:textId="77777777" w:rsidR="00773FCF" w:rsidRDefault="00773FCF">
      <w:pPr>
        <w:pStyle w:val="a3"/>
        <w:spacing w:before="1"/>
        <w:rPr>
          <w:rFonts w:ascii="黑体"/>
          <w:b/>
          <w:sz w:val="37"/>
        </w:rPr>
      </w:pPr>
    </w:p>
    <w:p w14:paraId="33443CC8" w14:textId="77777777" w:rsidR="00773FCF" w:rsidRDefault="00647F50">
      <w:pPr>
        <w:pStyle w:val="2"/>
        <w:numPr>
          <w:ilvl w:val="2"/>
          <w:numId w:val="9"/>
        </w:numPr>
        <w:tabs>
          <w:tab w:val="left" w:pos="840"/>
        </w:tabs>
        <w:rPr>
          <w:rFonts w:ascii="宋体" w:eastAsia="宋体"/>
        </w:rPr>
      </w:pPr>
      <w:bookmarkStart w:id="28" w:name="3.4.1确定对象类的属性和操作"/>
      <w:bookmarkStart w:id="29" w:name="_bookmark14"/>
      <w:bookmarkEnd w:id="28"/>
      <w:bookmarkEnd w:id="29"/>
      <w:r>
        <w:rPr>
          <w:rFonts w:ascii="宋体" w:eastAsia="宋体" w:hint="eastAsia"/>
        </w:rPr>
        <w:t>确定对象类的属性和操作</w:t>
      </w:r>
    </w:p>
    <w:p w14:paraId="5BDC83E5" w14:textId="77777777" w:rsidR="00773FCF" w:rsidRDefault="00773FCF">
      <w:pPr>
        <w:pStyle w:val="a3"/>
        <w:spacing w:before="7"/>
        <w:rPr>
          <w:b/>
          <w:sz w:val="28"/>
        </w:rPr>
      </w:pPr>
    </w:p>
    <w:p w14:paraId="35BCCDB8" w14:textId="77777777" w:rsidR="00773FCF" w:rsidRDefault="00647F50">
      <w:pPr>
        <w:pStyle w:val="a3"/>
        <w:spacing w:line="242" w:lineRule="auto"/>
        <w:ind w:left="120" w:right="1319" w:firstLine="420"/>
        <w:jc w:val="both"/>
      </w:pPr>
      <w:r>
        <w:rPr>
          <w:spacing w:val="-3"/>
        </w:rPr>
        <w:t>根据已经建立的用例图和业务需求来确定对象类及其属性和操作。通过检查</w:t>
      </w:r>
      <w:r>
        <w:rPr>
          <w:spacing w:val="-10"/>
        </w:rPr>
        <w:t>类的定义、分析问题的需求和运用该领域的知识来完善和确定类的属性，根据系</w:t>
      </w:r>
      <w:r>
        <w:t>统功能要求和系统设计需求完善和确定类的操作。系统的对象类包括：</w:t>
      </w:r>
    </w:p>
    <w:p w14:paraId="272CEA68" w14:textId="77777777" w:rsidR="00773FCF" w:rsidRDefault="00647F50">
      <w:pPr>
        <w:pStyle w:val="a4"/>
        <w:numPr>
          <w:ilvl w:val="0"/>
          <w:numId w:val="10"/>
        </w:numPr>
        <w:tabs>
          <w:tab w:val="left" w:pos="480"/>
        </w:tabs>
        <w:spacing w:before="5"/>
        <w:rPr>
          <w:sz w:val="24"/>
        </w:rPr>
      </w:pPr>
      <w:r>
        <w:rPr>
          <w:sz w:val="24"/>
        </w:rPr>
        <w:t>用户</w:t>
      </w:r>
    </w:p>
    <w:p w14:paraId="0129541A" w14:textId="77777777" w:rsidR="00773FCF" w:rsidRDefault="00647F50">
      <w:pPr>
        <w:pStyle w:val="a3"/>
        <w:spacing w:before="4"/>
        <w:ind w:left="120"/>
      </w:pPr>
      <w:r>
        <w:t>类名：用户</w:t>
      </w:r>
    </w:p>
    <w:p w14:paraId="298C2564" w14:textId="1784CF36" w:rsidR="00773FCF" w:rsidRDefault="00647F50">
      <w:pPr>
        <w:pStyle w:val="a3"/>
        <w:spacing w:before="5"/>
        <w:ind w:left="120"/>
      </w:pPr>
      <w:r>
        <w:t>属性：账号、姓名、住址、</w:t>
      </w:r>
      <w:r w:rsidR="00A63131">
        <w:rPr>
          <w:rFonts w:hint="eastAsia"/>
        </w:rPr>
        <w:t>电话号码</w:t>
      </w:r>
      <w:r>
        <w:t>。</w:t>
      </w:r>
    </w:p>
    <w:p w14:paraId="1EEE7990" w14:textId="7480E364" w:rsidR="00D7452B" w:rsidRDefault="00647F50" w:rsidP="00D7452B">
      <w:pPr>
        <w:pStyle w:val="a3"/>
        <w:spacing w:before="4"/>
        <w:ind w:left="120"/>
      </w:pPr>
      <w:r>
        <w:t>操作：修改个人信息、</w:t>
      </w:r>
      <w:r w:rsidR="00003B58">
        <w:rPr>
          <w:rFonts w:hint="eastAsia"/>
        </w:rPr>
        <w:t>创建账号</w:t>
      </w:r>
    </w:p>
    <w:p w14:paraId="435A4751" w14:textId="75E25918" w:rsidR="00773FCF" w:rsidRDefault="00253719">
      <w:pPr>
        <w:pStyle w:val="a4"/>
        <w:numPr>
          <w:ilvl w:val="0"/>
          <w:numId w:val="10"/>
        </w:numPr>
        <w:tabs>
          <w:tab w:val="left" w:pos="480"/>
        </w:tabs>
        <w:spacing w:before="5"/>
        <w:rPr>
          <w:sz w:val="24"/>
        </w:rPr>
      </w:pPr>
      <w:r>
        <w:rPr>
          <w:rFonts w:hint="eastAsia"/>
          <w:sz w:val="24"/>
        </w:rPr>
        <w:t>商户</w:t>
      </w:r>
    </w:p>
    <w:p w14:paraId="796ECF45" w14:textId="77560739" w:rsidR="00773FCF" w:rsidRDefault="00647F50">
      <w:pPr>
        <w:pStyle w:val="a3"/>
        <w:spacing w:before="4"/>
        <w:ind w:left="120"/>
      </w:pPr>
      <w:r>
        <w:t>类名：</w:t>
      </w:r>
      <w:r w:rsidR="00253719">
        <w:rPr>
          <w:rFonts w:hint="eastAsia"/>
        </w:rPr>
        <w:t>商户</w:t>
      </w:r>
    </w:p>
    <w:p w14:paraId="2B1279C9" w14:textId="44C62847" w:rsidR="00773FCF" w:rsidRDefault="00647F50">
      <w:pPr>
        <w:pStyle w:val="a3"/>
        <w:spacing w:before="5"/>
        <w:ind w:left="120"/>
      </w:pPr>
      <w:r>
        <w:t>属性：</w:t>
      </w:r>
      <w:r w:rsidR="004B18DA">
        <w:rPr>
          <w:rFonts w:hint="eastAsia"/>
        </w:rPr>
        <w:t>账号、</w:t>
      </w:r>
      <w:r w:rsidR="00253719">
        <w:rPr>
          <w:rFonts w:hint="eastAsia"/>
        </w:rPr>
        <w:t>店名、地址、店员</w:t>
      </w:r>
      <w:r w:rsidR="004B18DA">
        <w:rPr>
          <w:rFonts w:hint="eastAsia"/>
        </w:rPr>
        <w:t>、电话号码</w:t>
      </w:r>
    </w:p>
    <w:p w14:paraId="1572EDFA" w14:textId="72171D62" w:rsidR="00773FCF" w:rsidRDefault="00647F50" w:rsidP="004B18DA">
      <w:pPr>
        <w:pStyle w:val="a3"/>
        <w:spacing w:before="4" w:line="242" w:lineRule="auto"/>
        <w:ind w:left="120" w:right="5304"/>
        <w:sectPr w:rsidR="00773FCF">
          <w:pgSz w:w="11910" w:h="16840"/>
          <w:pgMar w:top="1360" w:right="480" w:bottom="1400" w:left="1680" w:header="0" w:footer="1204" w:gutter="0"/>
          <w:cols w:space="720"/>
        </w:sectPr>
      </w:pPr>
      <w:r>
        <w:t>操作：</w:t>
      </w:r>
      <w:r w:rsidR="004B18DA">
        <w:rPr>
          <w:rFonts w:hint="eastAsia"/>
        </w:rPr>
        <w:t>修改基本信息</w:t>
      </w:r>
      <w:r w:rsidR="00003B58">
        <w:rPr>
          <w:rFonts w:hint="eastAsia"/>
        </w:rPr>
        <w:t>、创建账号</w:t>
      </w:r>
    </w:p>
    <w:p w14:paraId="7740B353" w14:textId="22934217" w:rsidR="00773FCF" w:rsidRDefault="004B18DA">
      <w:pPr>
        <w:pStyle w:val="a4"/>
        <w:numPr>
          <w:ilvl w:val="0"/>
          <w:numId w:val="10"/>
        </w:numPr>
        <w:tabs>
          <w:tab w:val="left" w:pos="480"/>
        </w:tabs>
        <w:spacing w:before="5"/>
        <w:rPr>
          <w:sz w:val="24"/>
        </w:rPr>
      </w:pPr>
      <w:r>
        <w:rPr>
          <w:rFonts w:hint="eastAsia"/>
          <w:sz w:val="24"/>
        </w:rPr>
        <w:lastRenderedPageBreak/>
        <w:t>骑手</w:t>
      </w:r>
    </w:p>
    <w:p w14:paraId="082C7CD4" w14:textId="0D1339DF" w:rsidR="00773FCF" w:rsidRDefault="00647F50">
      <w:pPr>
        <w:pStyle w:val="a3"/>
        <w:spacing w:before="4"/>
        <w:ind w:left="120"/>
      </w:pPr>
      <w:r>
        <w:t>类名：</w:t>
      </w:r>
      <w:r w:rsidR="004B18DA">
        <w:rPr>
          <w:rFonts w:hint="eastAsia"/>
        </w:rPr>
        <w:t>骑手</w:t>
      </w:r>
    </w:p>
    <w:p w14:paraId="2DBD864B" w14:textId="28B1D5C6" w:rsidR="00773FCF" w:rsidRDefault="00647F50">
      <w:pPr>
        <w:pStyle w:val="a3"/>
        <w:spacing w:before="5"/>
        <w:ind w:left="120"/>
      </w:pPr>
      <w:r>
        <w:t>属性：账号、姓名</w:t>
      </w:r>
      <w:r w:rsidR="00003B58">
        <w:rPr>
          <w:rFonts w:hint="eastAsia"/>
        </w:rPr>
        <w:t>、电话</w:t>
      </w:r>
    </w:p>
    <w:p w14:paraId="5A6FE285" w14:textId="73CA7E53" w:rsidR="00003B58" w:rsidRDefault="00003B58" w:rsidP="00003B58">
      <w:pPr>
        <w:pStyle w:val="a3"/>
        <w:spacing w:before="4"/>
        <w:ind w:left="120"/>
      </w:pPr>
      <w:r>
        <w:rPr>
          <w:rFonts w:hint="eastAsia"/>
        </w:rPr>
        <w:t>操作</w:t>
      </w:r>
      <w:r w:rsidR="00647F50">
        <w:t>：</w:t>
      </w:r>
      <w:r>
        <w:rPr>
          <w:rFonts w:hint="eastAsia"/>
        </w:rPr>
        <w:t>创建账户、修改信息</w:t>
      </w:r>
    </w:p>
    <w:p w14:paraId="3B7426EA" w14:textId="48D91DBC" w:rsidR="00D7452B" w:rsidRDefault="00D7452B">
      <w:pPr>
        <w:pStyle w:val="a4"/>
        <w:numPr>
          <w:ilvl w:val="0"/>
          <w:numId w:val="10"/>
        </w:numPr>
        <w:tabs>
          <w:tab w:val="left" w:pos="480"/>
        </w:tabs>
        <w:spacing w:before="5"/>
        <w:rPr>
          <w:sz w:val="24"/>
        </w:rPr>
      </w:pPr>
      <w:r>
        <w:rPr>
          <w:rFonts w:hint="eastAsia"/>
          <w:sz w:val="24"/>
        </w:rPr>
        <w:t>订单</w:t>
      </w:r>
    </w:p>
    <w:p w14:paraId="4C568E89" w14:textId="5A1E595F" w:rsidR="00D7452B" w:rsidRDefault="00D7452B" w:rsidP="00D7452B">
      <w:pPr>
        <w:tabs>
          <w:tab w:val="left" w:pos="480"/>
        </w:tabs>
        <w:spacing w:before="5"/>
        <w:ind w:left="120"/>
        <w:rPr>
          <w:sz w:val="24"/>
        </w:rPr>
      </w:pPr>
      <w:r>
        <w:rPr>
          <w:rFonts w:hint="eastAsia"/>
          <w:sz w:val="24"/>
        </w:rPr>
        <w:t>类名：订单</w:t>
      </w:r>
    </w:p>
    <w:p w14:paraId="5957704B" w14:textId="0B960C60" w:rsidR="00D7452B" w:rsidRDefault="00D7452B" w:rsidP="00D7452B">
      <w:pPr>
        <w:tabs>
          <w:tab w:val="left" w:pos="480"/>
        </w:tabs>
        <w:spacing w:before="5"/>
        <w:ind w:left="120"/>
        <w:rPr>
          <w:sz w:val="24"/>
        </w:rPr>
      </w:pPr>
      <w:r>
        <w:rPr>
          <w:rFonts w:hint="eastAsia"/>
          <w:sz w:val="24"/>
        </w:rPr>
        <w:t>属性：订单号、客户名、客户电话、收货地址、菜品名、备注</w:t>
      </w:r>
    </w:p>
    <w:p w14:paraId="234D47F9" w14:textId="2D8D47D4" w:rsidR="00D7452B" w:rsidRDefault="00D7452B" w:rsidP="00D7452B">
      <w:pPr>
        <w:tabs>
          <w:tab w:val="left" w:pos="480"/>
        </w:tabs>
        <w:spacing w:before="5"/>
        <w:ind w:left="120"/>
        <w:rPr>
          <w:sz w:val="24"/>
        </w:rPr>
      </w:pPr>
      <w:r>
        <w:rPr>
          <w:rFonts w:hint="eastAsia"/>
          <w:sz w:val="24"/>
        </w:rPr>
        <w:t>操作：创建订单、修改订单、删除订单</w:t>
      </w:r>
      <w:r w:rsidR="00CF705B">
        <w:rPr>
          <w:rFonts w:hint="eastAsia"/>
          <w:sz w:val="24"/>
        </w:rPr>
        <w:t>、修改备注</w:t>
      </w:r>
    </w:p>
    <w:p w14:paraId="18DEE132" w14:textId="0820B540" w:rsidR="00D7452B" w:rsidRPr="00D7452B" w:rsidRDefault="00D7452B" w:rsidP="00D7452B">
      <w:pPr>
        <w:tabs>
          <w:tab w:val="left" w:pos="480"/>
        </w:tabs>
        <w:spacing w:before="5"/>
        <w:ind w:left="120"/>
        <w:rPr>
          <w:sz w:val="24"/>
        </w:rPr>
      </w:pPr>
      <w:r>
        <w:rPr>
          <w:rFonts w:hint="eastAsia"/>
          <w:sz w:val="24"/>
        </w:rPr>
        <w:t>描述：订单是用户、商家、骑手的超类，三方各自能修改订单中对应信息。（订单</w:t>
      </w:r>
      <w:proofErr w:type="gramStart"/>
      <w:r>
        <w:rPr>
          <w:rFonts w:hint="eastAsia"/>
          <w:sz w:val="24"/>
        </w:rPr>
        <w:t>号不可</w:t>
      </w:r>
      <w:proofErr w:type="gramEnd"/>
      <w:r>
        <w:rPr>
          <w:rFonts w:hint="eastAsia"/>
          <w:sz w:val="24"/>
        </w:rPr>
        <w:t>更改，用户可创建、修改订单，可在未接单时删除订单等）</w:t>
      </w:r>
    </w:p>
    <w:p w14:paraId="4BD3B4AC" w14:textId="77777777" w:rsidR="00BF4028" w:rsidRDefault="00BF4028" w:rsidP="00BF4028">
      <w:pPr>
        <w:pStyle w:val="a4"/>
        <w:numPr>
          <w:ilvl w:val="0"/>
          <w:numId w:val="10"/>
        </w:numPr>
        <w:tabs>
          <w:tab w:val="left" w:pos="480"/>
        </w:tabs>
        <w:spacing w:before="5"/>
        <w:rPr>
          <w:sz w:val="24"/>
        </w:rPr>
      </w:pPr>
      <w:r>
        <w:rPr>
          <w:rFonts w:hint="eastAsia"/>
          <w:sz w:val="24"/>
        </w:rPr>
        <w:t>通知</w:t>
      </w:r>
    </w:p>
    <w:p w14:paraId="13C6FD6F" w14:textId="77777777" w:rsidR="00BF4028" w:rsidRDefault="00BF4028" w:rsidP="00BF4028">
      <w:pPr>
        <w:tabs>
          <w:tab w:val="left" w:pos="480"/>
        </w:tabs>
        <w:spacing w:before="5"/>
        <w:ind w:left="120"/>
        <w:rPr>
          <w:sz w:val="24"/>
        </w:rPr>
      </w:pPr>
      <w:r>
        <w:rPr>
          <w:rFonts w:hint="eastAsia"/>
          <w:sz w:val="24"/>
        </w:rPr>
        <w:t>类名：通知</w:t>
      </w:r>
    </w:p>
    <w:p w14:paraId="53F541B9" w14:textId="77777777" w:rsidR="00BF4028" w:rsidRDefault="00BF4028" w:rsidP="00BF4028">
      <w:pPr>
        <w:tabs>
          <w:tab w:val="left" w:pos="480"/>
        </w:tabs>
        <w:spacing w:before="5"/>
        <w:ind w:left="120"/>
        <w:rPr>
          <w:sz w:val="24"/>
        </w:rPr>
      </w:pPr>
      <w:r>
        <w:rPr>
          <w:rFonts w:hint="eastAsia"/>
          <w:sz w:val="24"/>
        </w:rPr>
        <w:t>属性：通知内容（文本）</w:t>
      </w:r>
    </w:p>
    <w:p w14:paraId="02E72B1B" w14:textId="77777777" w:rsidR="00BF4028" w:rsidRDefault="00BF4028" w:rsidP="00BF4028">
      <w:pPr>
        <w:tabs>
          <w:tab w:val="left" w:pos="480"/>
        </w:tabs>
        <w:spacing w:before="5"/>
        <w:ind w:left="120"/>
        <w:rPr>
          <w:sz w:val="24"/>
        </w:rPr>
      </w:pPr>
      <w:r>
        <w:rPr>
          <w:rFonts w:hint="eastAsia"/>
          <w:sz w:val="24"/>
        </w:rPr>
        <w:t>操作：创建通知、修改通知内容、删除通知</w:t>
      </w:r>
    </w:p>
    <w:p w14:paraId="729ED583" w14:textId="2C1D526D" w:rsidR="00BF4028" w:rsidRDefault="00BF4028" w:rsidP="00BF4028">
      <w:pPr>
        <w:tabs>
          <w:tab w:val="left" w:pos="480"/>
        </w:tabs>
        <w:spacing w:before="5"/>
        <w:ind w:left="120"/>
        <w:rPr>
          <w:rFonts w:hint="eastAsia"/>
          <w:sz w:val="24"/>
        </w:rPr>
      </w:pPr>
      <w:r>
        <w:rPr>
          <w:rFonts w:hint="eastAsia"/>
          <w:sz w:val="24"/>
        </w:rPr>
        <w:t>描述：通知是用户、商家、骑手的超类。通知由系统自动生成，商家与骑手可</w:t>
      </w:r>
      <w:r w:rsidR="00CF705B">
        <w:rPr>
          <w:rFonts w:hint="eastAsia"/>
          <w:sz w:val="24"/>
        </w:rPr>
        <w:t>创建、</w:t>
      </w:r>
      <w:r>
        <w:rPr>
          <w:rFonts w:hint="eastAsia"/>
          <w:sz w:val="24"/>
        </w:rPr>
        <w:t>修改、删除通知，用户只能接收通知</w:t>
      </w:r>
    </w:p>
    <w:p w14:paraId="28410536" w14:textId="77777777" w:rsidR="00BF4028" w:rsidRDefault="00BF4028">
      <w:pPr>
        <w:pStyle w:val="a4"/>
        <w:numPr>
          <w:ilvl w:val="0"/>
          <w:numId w:val="10"/>
        </w:numPr>
        <w:tabs>
          <w:tab w:val="left" w:pos="480"/>
        </w:tabs>
        <w:spacing w:before="5"/>
        <w:rPr>
          <w:sz w:val="24"/>
        </w:rPr>
      </w:pPr>
    </w:p>
    <w:p w14:paraId="1D392216" w14:textId="7BEFFD41" w:rsidR="00BF4028" w:rsidRPr="00CF705B" w:rsidRDefault="00BF4028" w:rsidP="00CF705B">
      <w:pPr>
        <w:pStyle w:val="a4"/>
        <w:numPr>
          <w:ilvl w:val="0"/>
          <w:numId w:val="10"/>
        </w:numPr>
        <w:tabs>
          <w:tab w:val="left" w:pos="480"/>
        </w:tabs>
        <w:spacing w:before="5"/>
        <w:rPr>
          <w:rFonts w:hint="eastAsia"/>
          <w:sz w:val="24"/>
        </w:rPr>
        <w:sectPr w:rsidR="00BF4028" w:rsidRPr="00CF705B">
          <w:pgSz w:w="11910" w:h="16840"/>
          <w:pgMar w:top="1360" w:right="480" w:bottom="1400" w:left="1680" w:header="0" w:footer="1204" w:gutter="0"/>
          <w:cols w:space="720"/>
        </w:sectPr>
      </w:pPr>
    </w:p>
    <w:p w14:paraId="33DD6F20" w14:textId="77777777" w:rsidR="00773FCF" w:rsidRDefault="00647F50">
      <w:pPr>
        <w:pStyle w:val="2"/>
        <w:numPr>
          <w:ilvl w:val="2"/>
          <w:numId w:val="9"/>
        </w:numPr>
        <w:tabs>
          <w:tab w:val="left" w:pos="840"/>
        </w:tabs>
        <w:spacing w:before="49"/>
        <w:rPr>
          <w:rFonts w:ascii="宋体" w:eastAsia="宋体"/>
        </w:rPr>
      </w:pPr>
      <w:bookmarkStart w:id="30" w:name="3.4.2系统类图"/>
      <w:bookmarkStart w:id="31" w:name="_bookmark15"/>
      <w:bookmarkEnd w:id="30"/>
      <w:bookmarkEnd w:id="31"/>
      <w:r>
        <w:rPr>
          <w:rFonts w:ascii="宋体" w:eastAsia="宋体" w:hint="eastAsia"/>
        </w:rPr>
        <w:lastRenderedPageBreak/>
        <w:t>系统类图</w:t>
      </w:r>
    </w:p>
    <w:p w14:paraId="50FCDCE4" w14:textId="77777777" w:rsidR="00773FCF" w:rsidRDefault="00773FCF">
      <w:pPr>
        <w:pStyle w:val="a3"/>
        <w:rPr>
          <w:b/>
          <w:sz w:val="20"/>
        </w:rPr>
      </w:pPr>
    </w:p>
    <w:p w14:paraId="0FB2EE7F" w14:textId="77777777" w:rsidR="00773FCF" w:rsidRDefault="00647F50">
      <w:pPr>
        <w:pStyle w:val="a3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5142AE7" wp14:editId="31BEBCFB">
            <wp:simplePos x="0" y="0"/>
            <wp:positionH relativeFrom="page">
              <wp:posOffset>1143000</wp:posOffset>
            </wp:positionH>
            <wp:positionV relativeFrom="paragraph">
              <wp:posOffset>146685</wp:posOffset>
            </wp:positionV>
            <wp:extent cx="5497195" cy="378206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991" cy="378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4458B" w14:textId="77777777" w:rsidR="00773FCF" w:rsidRDefault="00773FCF">
      <w:pPr>
        <w:pStyle w:val="a3"/>
        <w:spacing w:before="7"/>
        <w:rPr>
          <w:b/>
          <w:sz w:val="6"/>
        </w:rPr>
      </w:pPr>
    </w:p>
    <w:p w14:paraId="2D9CC34F" w14:textId="77777777" w:rsidR="00773FCF" w:rsidRDefault="00647F50">
      <w:pPr>
        <w:spacing w:before="53"/>
        <w:ind w:right="1198"/>
        <w:jc w:val="center"/>
        <w:rPr>
          <w:rFonts w:ascii="等线 Light"/>
          <w:sz w:val="20"/>
        </w:rPr>
      </w:pPr>
      <w:r>
        <w:rPr>
          <w:rFonts w:ascii="等线 Light"/>
          <w:sz w:val="20"/>
        </w:rPr>
        <w:t>Figure 3-4</w:t>
      </w:r>
    </w:p>
    <w:p w14:paraId="71FD710F" w14:textId="77777777" w:rsidR="00773FCF" w:rsidRDefault="00773FCF">
      <w:pPr>
        <w:pStyle w:val="a3"/>
        <w:spacing w:before="2"/>
        <w:rPr>
          <w:rFonts w:ascii="等线 Light"/>
          <w:sz w:val="20"/>
        </w:rPr>
      </w:pPr>
    </w:p>
    <w:p w14:paraId="22E7319B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  <w:spacing w:before="69"/>
      </w:pPr>
      <w:bookmarkStart w:id="32" w:name="_bookmark16"/>
      <w:bookmarkStart w:id="33" w:name="3.5动态模型"/>
      <w:bookmarkEnd w:id="32"/>
      <w:bookmarkEnd w:id="33"/>
      <w:r>
        <w:t>动态模型</w:t>
      </w:r>
    </w:p>
    <w:p w14:paraId="1A66C32E" w14:textId="77777777" w:rsidR="00773FCF" w:rsidRDefault="00773FCF">
      <w:pPr>
        <w:pStyle w:val="a3"/>
        <w:spacing w:before="9"/>
        <w:rPr>
          <w:rFonts w:ascii="黑体"/>
          <w:b/>
          <w:sz w:val="28"/>
        </w:rPr>
      </w:pPr>
    </w:p>
    <w:p w14:paraId="735A7434" w14:textId="77777777" w:rsidR="00773FCF" w:rsidRDefault="00647F50">
      <w:pPr>
        <w:pStyle w:val="a3"/>
        <w:spacing w:before="1" w:line="242" w:lineRule="auto"/>
        <w:ind w:left="120" w:right="1264" w:firstLine="420"/>
      </w:pPr>
      <w:r>
        <w:t xml:space="preserve">通过分析系统的业务需求和类之间的关系，可以建立动态模型中对象间交互模型顺序图 </w:t>
      </w:r>
      <w:hyperlink w:anchor="_bookmark17" w:history="1">
        <w:r>
          <w:rPr>
            <w:rFonts w:ascii="Times New Roman" w:eastAsia="Times New Roman"/>
          </w:rPr>
          <w:t>Figure 3-5</w:t>
        </w:r>
      </w:hyperlink>
      <w:r>
        <w:t>。</w:t>
      </w:r>
    </w:p>
    <w:p w14:paraId="7028ED71" w14:textId="77777777" w:rsidR="00773FCF" w:rsidRDefault="00773FCF">
      <w:pPr>
        <w:spacing w:line="242" w:lineRule="auto"/>
        <w:sectPr w:rsidR="00773FCF">
          <w:pgSz w:w="11910" w:h="16840"/>
          <w:pgMar w:top="1480" w:right="480" w:bottom="1400" w:left="1680" w:header="0" w:footer="1204" w:gutter="0"/>
          <w:cols w:space="720"/>
        </w:sectPr>
      </w:pPr>
    </w:p>
    <w:p w14:paraId="6D2A004F" w14:textId="77777777" w:rsidR="00773FCF" w:rsidRDefault="00647F50">
      <w:pPr>
        <w:pStyle w:val="a3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64B395" wp14:editId="1B4A697F">
            <wp:extent cx="5674360" cy="46564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39" cy="465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C511" w14:textId="77777777" w:rsidR="00773FCF" w:rsidRDefault="00647F50">
      <w:pPr>
        <w:spacing w:before="101"/>
        <w:ind w:right="1198"/>
        <w:jc w:val="center"/>
        <w:rPr>
          <w:rFonts w:ascii="等线 Light"/>
          <w:sz w:val="20"/>
        </w:rPr>
      </w:pPr>
      <w:bookmarkStart w:id="34" w:name="_bookmark17"/>
      <w:bookmarkEnd w:id="34"/>
      <w:r>
        <w:rPr>
          <w:rFonts w:ascii="等线 Light"/>
          <w:sz w:val="20"/>
        </w:rPr>
        <w:t>Figure 3-5</w:t>
      </w:r>
    </w:p>
    <w:p w14:paraId="58470C71" w14:textId="77777777" w:rsidR="00773FCF" w:rsidRDefault="00647F50">
      <w:pPr>
        <w:pStyle w:val="a3"/>
        <w:spacing w:before="5" w:line="242" w:lineRule="auto"/>
        <w:ind w:left="120" w:right="1315" w:firstLine="420"/>
      </w:pPr>
      <w:r>
        <w:t>值得指出的是，</w:t>
      </w:r>
      <w:hyperlink w:anchor="_bookmark17" w:history="1">
        <w:r>
          <w:rPr>
            <w:rFonts w:ascii="Times New Roman" w:eastAsia="Times New Roman"/>
          </w:rPr>
          <w:t>Figure 3-5</w:t>
        </w:r>
      </w:hyperlink>
      <w:r>
        <w:rPr>
          <w:rFonts w:ascii="Times New Roman" w:eastAsia="Times New Roman"/>
        </w:rPr>
        <w:t xml:space="preserve"> </w:t>
      </w:r>
      <w:r>
        <w:t xml:space="preserve">所示的时序图包含了特殊需求申请及其处理的流程，但通常情景下，系统执行基本业务流程，即 </w:t>
      </w:r>
      <w:r>
        <w:rPr>
          <w:rFonts w:ascii="Times New Roman" w:eastAsia="Times New Roman"/>
        </w:rPr>
        <w:t xml:space="preserve">step 5 </w:t>
      </w:r>
      <w:r>
        <w:t xml:space="preserve">至 </w:t>
      </w:r>
      <w:r>
        <w:rPr>
          <w:rFonts w:ascii="Times New Roman" w:eastAsia="Times New Roman"/>
        </w:rPr>
        <w:t xml:space="preserve">step 12 </w:t>
      </w:r>
      <w:r>
        <w:t>不会出现。</w:t>
      </w:r>
    </w:p>
    <w:p w14:paraId="38B54137" w14:textId="77777777" w:rsidR="00773FCF" w:rsidRDefault="00773FCF">
      <w:pPr>
        <w:pStyle w:val="a3"/>
        <w:spacing w:before="10"/>
        <w:rPr>
          <w:sz w:val="28"/>
        </w:rPr>
      </w:pPr>
    </w:p>
    <w:p w14:paraId="1C939F9E" w14:textId="77777777" w:rsidR="00773FCF" w:rsidRDefault="00647F50">
      <w:pPr>
        <w:pStyle w:val="2"/>
        <w:numPr>
          <w:ilvl w:val="1"/>
          <w:numId w:val="4"/>
        </w:numPr>
        <w:tabs>
          <w:tab w:val="left" w:pos="644"/>
        </w:tabs>
        <w:spacing w:before="1"/>
      </w:pPr>
      <w:bookmarkStart w:id="35" w:name="3.6功能模型"/>
      <w:bookmarkStart w:id="36" w:name="_bookmark18"/>
      <w:bookmarkEnd w:id="35"/>
      <w:bookmarkEnd w:id="36"/>
      <w:r>
        <w:t>功能模型</w:t>
      </w:r>
    </w:p>
    <w:p w14:paraId="665F328F" w14:textId="77777777" w:rsidR="00773FCF" w:rsidRDefault="00773FCF">
      <w:pPr>
        <w:pStyle w:val="a3"/>
        <w:spacing w:before="9"/>
        <w:rPr>
          <w:rFonts w:ascii="黑体"/>
          <w:b/>
          <w:sz w:val="28"/>
        </w:rPr>
      </w:pPr>
    </w:p>
    <w:p w14:paraId="6D2380B2" w14:textId="77777777" w:rsidR="00773FCF" w:rsidRDefault="00647F50">
      <w:pPr>
        <w:pStyle w:val="a3"/>
        <w:spacing w:line="242" w:lineRule="auto"/>
        <w:ind w:left="119" w:right="1320" w:firstLine="480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0BDE51D" wp14:editId="600B30F2">
            <wp:simplePos x="0" y="0"/>
            <wp:positionH relativeFrom="page">
              <wp:posOffset>1770380</wp:posOffset>
            </wp:positionH>
            <wp:positionV relativeFrom="paragraph">
              <wp:posOffset>466090</wp:posOffset>
            </wp:positionV>
            <wp:extent cx="3975100" cy="1623060"/>
            <wp:effectExtent l="0" t="0" r="0" b="0"/>
            <wp:wrapTopAndBottom/>
            <wp:docPr id="11" name="image6.png" descr="D:\project\软件工程\需求分析\系统级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D:\project\软件工程\需求分析\系统级DFD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291" cy="162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采用结构化方法对系统进行分析与设计，获得如 </w:t>
      </w:r>
      <w:hyperlink w:anchor="_bookmark19" w:history="1">
        <w:r>
          <w:rPr>
            <w:rFonts w:ascii="Times New Roman" w:eastAsia="Times New Roman"/>
          </w:rPr>
          <w:t>Figure 3-6</w:t>
        </w:r>
        <w:r>
          <w:rPr>
            <w:rFonts w:ascii="Times New Roman" w:eastAsia="Times New Roman"/>
            <w:spacing w:val="59"/>
          </w:rPr>
          <w:t xml:space="preserve"> </w:t>
        </w:r>
        <w:r>
          <w:rPr>
            <w:spacing w:val="-15"/>
          </w:rPr>
          <w:t xml:space="preserve">系统级 </w:t>
        </w:r>
        <w:r>
          <w:rPr>
            <w:rFonts w:ascii="Times New Roman" w:eastAsia="Times New Roman"/>
          </w:rPr>
          <w:t xml:space="preserve">DFD </w:t>
        </w:r>
      </w:hyperlink>
      <w:r>
        <w:rPr>
          <w:spacing w:val="-11"/>
        </w:rPr>
        <w:t>所</w:t>
      </w:r>
      <w:r>
        <w:rPr>
          <w:spacing w:val="-7"/>
        </w:rPr>
        <w:t xml:space="preserve">示的顶层数据流图和 </w:t>
      </w:r>
      <w:hyperlink w:anchor="_bookmark20" w:history="1">
        <w:r>
          <w:rPr>
            <w:rFonts w:ascii="Times New Roman" w:eastAsia="Times New Roman"/>
          </w:rPr>
          <w:t xml:space="preserve">Figure 3-7  </w:t>
        </w:r>
        <w:proofErr w:type="gramStart"/>
        <w:r>
          <w:rPr>
            <w:spacing w:val="-15"/>
          </w:rPr>
          <w:t>功能级</w:t>
        </w:r>
        <w:proofErr w:type="gramEnd"/>
        <w:r>
          <w:rPr>
            <w:spacing w:val="-15"/>
          </w:rPr>
          <w:t xml:space="preserve"> </w:t>
        </w:r>
        <w:r>
          <w:rPr>
            <w:rFonts w:ascii="Times New Roman" w:eastAsia="Times New Roman"/>
          </w:rPr>
          <w:t xml:space="preserve">DFD </w:t>
        </w:r>
      </w:hyperlink>
      <w:r>
        <w:rPr>
          <w:spacing w:val="-20"/>
        </w:rPr>
        <w:t xml:space="preserve">所示 </w:t>
      </w:r>
      <w:r>
        <w:rPr>
          <w:rFonts w:ascii="Times New Roman" w:eastAsia="Times New Roman"/>
        </w:rPr>
        <w:t xml:space="preserve">0 </w:t>
      </w:r>
      <w:r>
        <w:t>层数据流图。</w:t>
      </w:r>
    </w:p>
    <w:p w14:paraId="060D2A53" w14:textId="77777777" w:rsidR="00773FCF" w:rsidRDefault="00647F50">
      <w:pPr>
        <w:spacing w:before="119"/>
        <w:ind w:right="1198"/>
        <w:jc w:val="center"/>
        <w:rPr>
          <w:rFonts w:ascii="等线 Light" w:eastAsia="等线 Light"/>
          <w:sz w:val="20"/>
        </w:rPr>
      </w:pPr>
      <w:bookmarkStart w:id="37" w:name="_bookmark19"/>
      <w:bookmarkEnd w:id="37"/>
      <w:r>
        <w:rPr>
          <w:rFonts w:ascii="等线 Light" w:eastAsia="等线 Light" w:hint="eastAsia"/>
          <w:sz w:val="20"/>
        </w:rPr>
        <w:t xml:space="preserve">Figure 3-6 </w:t>
      </w:r>
      <w:r>
        <w:rPr>
          <w:rFonts w:ascii="黑体" w:eastAsia="黑体" w:hint="eastAsia"/>
          <w:spacing w:val="-12"/>
          <w:sz w:val="20"/>
        </w:rPr>
        <w:t xml:space="preserve">系统级 </w:t>
      </w:r>
      <w:r>
        <w:rPr>
          <w:rFonts w:ascii="等线 Light" w:eastAsia="等线 Light" w:hint="eastAsia"/>
          <w:sz w:val="20"/>
        </w:rPr>
        <w:t>DFD</w:t>
      </w:r>
    </w:p>
    <w:p w14:paraId="421D56CB" w14:textId="77777777" w:rsidR="00773FCF" w:rsidRDefault="00773FCF">
      <w:pPr>
        <w:jc w:val="center"/>
        <w:rPr>
          <w:rFonts w:ascii="等线 Light" w:eastAsia="等线 Light"/>
          <w:sz w:val="20"/>
        </w:rPr>
        <w:sectPr w:rsidR="00773FCF">
          <w:pgSz w:w="11910" w:h="16840"/>
          <w:pgMar w:top="1480" w:right="480" w:bottom="1400" w:left="1680" w:header="0" w:footer="1204" w:gutter="0"/>
          <w:cols w:space="720"/>
        </w:sectPr>
      </w:pPr>
    </w:p>
    <w:p w14:paraId="7A977CC3" w14:textId="77777777" w:rsidR="00773FCF" w:rsidRDefault="00647F50">
      <w:pPr>
        <w:pStyle w:val="a3"/>
        <w:ind w:left="120"/>
        <w:rPr>
          <w:rFonts w:ascii="等线 Light"/>
          <w:sz w:val="20"/>
        </w:rPr>
      </w:pPr>
      <w:r>
        <w:rPr>
          <w:rFonts w:ascii="等线 Light"/>
          <w:noProof/>
          <w:sz w:val="20"/>
        </w:rPr>
        <w:lastRenderedPageBreak/>
        <w:drawing>
          <wp:inline distT="0" distB="0" distL="0" distR="0" wp14:anchorId="2861A296" wp14:editId="44A712D5">
            <wp:extent cx="5636895" cy="3258820"/>
            <wp:effectExtent l="0" t="0" r="0" b="0"/>
            <wp:docPr id="13" name="image7.png" descr="D:\project\软件工程\需求分析\功能级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 descr="D:\project\软件工程\需求分析\功能级DFD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955" cy="32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4EEF" w14:textId="77777777" w:rsidR="00773FCF" w:rsidRDefault="00647F50">
      <w:pPr>
        <w:spacing w:before="120"/>
        <w:ind w:right="1198"/>
        <w:jc w:val="center"/>
        <w:rPr>
          <w:rFonts w:ascii="等线 Light" w:eastAsia="等线 Light"/>
          <w:sz w:val="20"/>
        </w:rPr>
      </w:pPr>
      <w:bookmarkStart w:id="38" w:name="_bookmark20"/>
      <w:bookmarkEnd w:id="38"/>
      <w:r>
        <w:rPr>
          <w:rFonts w:ascii="等线 Light" w:eastAsia="等线 Light" w:hint="eastAsia"/>
          <w:sz w:val="20"/>
        </w:rPr>
        <w:t xml:space="preserve">Figure 3-7 </w:t>
      </w:r>
      <w:proofErr w:type="gramStart"/>
      <w:r>
        <w:rPr>
          <w:rFonts w:ascii="黑体" w:eastAsia="黑体" w:hint="eastAsia"/>
          <w:spacing w:val="-12"/>
          <w:sz w:val="20"/>
        </w:rPr>
        <w:t>功能级</w:t>
      </w:r>
      <w:proofErr w:type="gramEnd"/>
      <w:r>
        <w:rPr>
          <w:rFonts w:ascii="黑体" w:eastAsia="黑体" w:hint="eastAsia"/>
          <w:spacing w:val="-12"/>
          <w:sz w:val="20"/>
        </w:rPr>
        <w:t xml:space="preserve"> </w:t>
      </w:r>
      <w:r>
        <w:rPr>
          <w:rFonts w:ascii="等线 Light" w:eastAsia="等线 Light" w:hint="eastAsia"/>
          <w:sz w:val="20"/>
        </w:rPr>
        <w:t>DFD</w:t>
      </w:r>
    </w:p>
    <w:p w14:paraId="5AD2F7AC" w14:textId="77777777" w:rsidR="00773FCF" w:rsidRDefault="00773FCF">
      <w:pPr>
        <w:pStyle w:val="a3"/>
        <w:spacing w:before="10"/>
        <w:rPr>
          <w:rFonts w:ascii="等线 Light"/>
        </w:rPr>
      </w:pPr>
    </w:p>
    <w:p w14:paraId="6A745AF2" w14:textId="77777777" w:rsidR="00773FCF" w:rsidRDefault="00647F50">
      <w:pPr>
        <w:pStyle w:val="1"/>
        <w:numPr>
          <w:ilvl w:val="0"/>
          <w:numId w:val="11"/>
        </w:numPr>
        <w:tabs>
          <w:tab w:val="left" w:pos="540"/>
        </w:tabs>
        <w:spacing w:before="1"/>
      </w:pPr>
      <w:bookmarkStart w:id="39" w:name="4._性能需求"/>
      <w:bookmarkStart w:id="40" w:name="_bookmark21"/>
      <w:bookmarkEnd w:id="39"/>
      <w:bookmarkEnd w:id="40"/>
      <w:r>
        <w:t>性能需求</w:t>
      </w:r>
    </w:p>
    <w:p w14:paraId="0CD1F179" w14:textId="77777777" w:rsidR="00773FCF" w:rsidRDefault="00773FCF">
      <w:pPr>
        <w:pStyle w:val="a3"/>
        <w:spacing w:before="6"/>
        <w:rPr>
          <w:b/>
          <w:sz w:val="36"/>
        </w:rPr>
      </w:pPr>
    </w:p>
    <w:p w14:paraId="6D297696" w14:textId="77777777" w:rsidR="00773FCF" w:rsidRDefault="00647F50">
      <w:pPr>
        <w:pStyle w:val="2"/>
        <w:numPr>
          <w:ilvl w:val="1"/>
          <w:numId w:val="11"/>
        </w:numPr>
        <w:tabs>
          <w:tab w:val="left" w:pos="644"/>
        </w:tabs>
        <w:spacing w:before="1"/>
      </w:pPr>
      <w:bookmarkStart w:id="41" w:name="4.1对性能的规定"/>
      <w:bookmarkStart w:id="42" w:name="_bookmark22"/>
      <w:bookmarkEnd w:id="41"/>
      <w:bookmarkEnd w:id="42"/>
      <w:r>
        <w:t>对性能的规定</w:t>
      </w:r>
    </w:p>
    <w:p w14:paraId="6AB74B35" w14:textId="77777777" w:rsidR="00773FCF" w:rsidRDefault="00773FCF">
      <w:pPr>
        <w:pStyle w:val="a3"/>
        <w:spacing w:before="11"/>
        <w:rPr>
          <w:rFonts w:ascii="黑体"/>
          <w:b/>
          <w:sz w:val="36"/>
        </w:rPr>
      </w:pPr>
    </w:p>
    <w:p w14:paraId="14CD0DB1" w14:textId="77777777" w:rsidR="00773FCF" w:rsidRDefault="00647F50">
      <w:pPr>
        <w:pStyle w:val="2"/>
        <w:numPr>
          <w:ilvl w:val="2"/>
          <w:numId w:val="11"/>
        </w:numPr>
        <w:tabs>
          <w:tab w:val="left" w:pos="840"/>
        </w:tabs>
        <w:rPr>
          <w:rFonts w:ascii="宋体" w:eastAsia="宋体"/>
        </w:rPr>
      </w:pPr>
      <w:bookmarkStart w:id="43" w:name="_bookmark23"/>
      <w:bookmarkStart w:id="44" w:name="4.1.1精度"/>
      <w:bookmarkEnd w:id="43"/>
      <w:bookmarkEnd w:id="44"/>
      <w:r>
        <w:rPr>
          <w:rFonts w:ascii="宋体" w:eastAsia="宋体" w:hint="eastAsia"/>
        </w:rPr>
        <w:t>精度</w:t>
      </w:r>
    </w:p>
    <w:p w14:paraId="19930630" w14:textId="77777777" w:rsidR="00773FCF" w:rsidRDefault="00773FCF">
      <w:pPr>
        <w:pStyle w:val="a3"/>
        <w:spacing w:before="2"/>
        <w:rPr>
          <w:b/>
          <w:sz w:val="29"/>
        </w:rPr>
      </w:pPr>
    </w:p>
    <w:p w14:paraId="38610C78" w14:textId="77777777" w:rsidR="00773FCF" w:rsidRDefault="00647F50">
      <w:pPr>
        <w:pStyle w:val="a3"/>
        <w:spacing w:before="75"/>
        <w:ind w:left="540"/>
      </w:pPr>
      <w:r>
        <w:t xml:space="preserve">系统的输入、输出数据精度要求为 </w:t>
      </w:r>
      <w:r>
        <w:rPr>
          <w:rFonts w:ascii="Times New Roman" w:eastAsia="Times New Roman"/>
        </w:rPr>
        <w:t xml:space="preserve">double </w:t>
      </w:r>
      <w:r>
        <w:t>类型。</w:t>
      </w:r>
    </w:p>
    <w:p w14:paraId="7E2837CC" w14:textId="77777777" w:rsidR="00773FCF" w:rsidRDefault="00773FCF">
      <w:pPr>
        <w:pStyle w:val="a3"/>
        <w:spacing w:before="11"/>
        <w:rPr>
          <w:sz w:val="34"/>
        </w:rPr>
      </w:pPr>
    </w:p>
    <w:p w14:paraId="67F19600" w14:textId="77777777" w:rsidR="00773FCF" w:rsidRDefault="00647F50">
      <w:pPr>
        <w:pStyle w:val="2"/>
        <w:numPr>
          <w:ilvl w:val="2"/>
          <w:numId w:val="11"/>
        </w:numPr>
        <w:tabs>
          <w:tab w:val="left" w:pos="840"/>
        </w:tabs>
        <w:spacing w:before="1"/>
        <w:rPr>
          <w:rFonts w:ascii="宋体" w:eastAsia="宋体"/>
        </w:rPr>
      </w:pPr>
      <w:bookmarkStart w:id="45" w:name="4.1.2时间特性要求"/>
      <w:bookmarkStart w:id="46" w:name="_bookmark24"/>
      <w:bookmarkEnd w:id="45"/>
      <w:bookmarkEnd w:id="46"/>
      <w:r>
        <w:rPr>
          <w:rFonts w:ascii="宋体" w:eastAsia="宋体" w:hint="eastAsia"/>
        </w:rPr>
        <w:t>时间特性要求</w:t>
      </w:r>
    </w:p>
    <w:p w14:paraId="3A1478CF" w14:textId="77777777" w:rsidR="00773FCF" w:rsidRDefault="00773FCF">
      <w:pPr>
        <w:pStyle w:val="a3"/>
        <w:spacing w:before="9"/>
        <w:rPr>
          <w:b/>
          <w:sz w:val="34"/>
        </w:rPr>
      </w:pPr>
    </w:p>
    <w:p w14:paraId="3E6B6BE0" w14:textId="77777777" w:rsidR="00773FCF" w:rsidRDefault="00647F50">
      <w:pPr>
        <w:pStyle w:val="a4"/>
        <w:numPr>
          <w:ilvl w:val="0"/>
          <w:numId w:val="12"/>
        </w:numPr>
        <w:tabs>
          <w:tab w:val="left" w:pos="900"/>
        </w:tabs>
        <w:rPr>
          <w:sz w:val="24"/>
        </w:rPr>
      </w:pPr>
      <w:r>
        <w:rPr>
          <w:spacing w:val="-7"/>
          <w:sz w:val="24"/>
        </w:rPr>
        <w:t xml:space="preserve">响应时间：不超过 </w:t>
      </w:r>
      <w:r>
        <w:rPr>
          <w:rFonts w:ascii="Times New Roman" w:eastAsia="Times New Roman"/>
          <w:sz w:val="24"/>
        </w:rPr>
        <w:t xml:space="preserve">5 </w:t>
      </w:r>
      <w:r>
        <w:rPr>
          <w:sz w:val="24"/>
        </w:rPr>
        <w:t>秒；</w:t>
      </w:r>
    </w:p>
    <w:p w14:paraId="3A163F93" w14:textId="77777777" w:rsidR="00773FCF" w:rsidRDefault="00647F50">
      <w:pPr>
        <w:pStyle w:val="a4"/>
        <w:numPr>
          <w:ilvl w:val="0"/>
          <w:numId w:val="12"/>
        </w:numPr>
        <w:tabs>
          <w:tab w:val="left" w:pos="900"/>
        </w:tabs>
        <w:spacing w:before="161"/>
        <w:rPr>
          <w:sz w:val="24"/>
        </w:rPr>
      </w:pPr>
      <w:r>
        <w:rPr>
          <w:spacing w:val="-6"/>
          <w:sz w:val="24"/>
        </w:rPr>
        <w:t xml:space="preserve">更新处理时间：不超过 </w:t>
      </w:r>
      <w:r>
        <w:rPr>
          <w:rFonts w:ascii="Times New Roman" w:eastAsia="Times New Roman"/>
          <w:sz w:val="24"/>
        </w:rPr>
        <w:t xml:space="preserve">1 </w:t>
      </w:r>
      <w:r>
        <w:rPr>
          <w:sz w:val="24"/>
        </w:rPr>
        <w:t>秒；</w:t>
      </w:r>
    </w:p>
    <w:p w14:paraId="0291C405" w14:textId="77777777" w:rsidR="00773FCF" w:rsidRDefault="00647F50">
      <w:pPr>
        <w:pStyle w:val="a4"/>
        <w:numPr>
          <w:ilvl w:val="0"/>
          <w:numId w:val="12"/>
        </w:numPr>
        <w:tabs>
          <w:tab w:val="left" w:pos="900"/>
        </w:tabs>
        <w:spacing w:before="160"/>
        <w:rPr>
          <w:sz w:val="24"/>
        </w:rPr>
      </w:pPr>
      <w:r>
        <w:rPr>
          <w:spacing w:val="-4"/>
          <w:sz w:val="24"/>
        </w:rPr>
        <w:t xml:space="preserve">数据的转换和传送时间：不超过 </w:t>
      </w:r>
      <w:r>
        <w:rPr>
          <w:rFonts w:ascii="Times New Roman" w:eastAsia="Times New Roman"/>
          <w:sz w:val="24"/>
        </w:rPr>
        <w:t xml:space="preserve">2 </w:t>
      </w:r>
      <w:r>
        <w:rPr>
          <w:sz w:val="24"/>
        </w:rPr>
        <w:t>秒；</w:t>
      </w:r>
    </w:p>
    <w:p w14:paraId="2D19B096" w14:textId="77777777" w:rsidR="00773FCF" w:rsidRDefault="00773FCF">
      <w:pPr>
        <w:pStyle w:val="a3"/>
        <w:spacing w:before="12"/>
        <w:rPr>
          <w:sz w:val="34"/>
        </w:rPr>
      </w:pPr>
    </w:p>
    <w:p w14:paraId="4D9829E2" w14:textId="77777777" w:rsidR="00773FCF" w:rsidRDefault="00647F50">
      <w:pPr>
        <w:pStyle w:val="2"/>
        <w:numPr>
          <w:ilvl w:val="1"/>
          <w:numId w:val="11"/>
        </w:numPr>
        <w:tabs>
          <w:tab w:val="left" w:pos="644"/>
        </w:tabs>
      </w:pPr>
      <w:bookmarkStart w:id="47" w:name="4.2输入输出要求"/>
      <w:bookmarkStart w:id="48" w:name="_bookmark25"/>
      <w:bookmarkEnd w:id="47"/>
      <w:bookmarkEnd w:id="48"/>
      <w:r>
        <w:t>输入输出要求</w:t>
      </w:r>
    </w:p>
    <w:p w14:paraId="618BA734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459A6981" w14:textId="77777777" w:rsidR="00773FCF" w:rsidRDefault="00647F50">
      <w:pPr>
        <w:pStyle w:val="a3"/>
        <w:ind w:left="120"/>
      </w:pPr>
      <w:r>
        <w:t>输入：</w:t>
      </w:r>
    </w:p>
    <w:p w14:paraId="4FCE5E1E" w14:textId="6E63036C" w:rsidR="00773FCF" w:rsidRDefault="00BF3E42">
      <w:pPr>
        <w:pStyle w:val="a4"/>
        <w:numPr>
          <w:ilvl w:val="0"/>
          <w:numId w:val="13"/>
        </w:numPr>
        <w:tabs>
          <w:tab w:val="left" w:pos="840"/>
        </w:tabs>
        <w:spacing w:before="161"/>
        <w:rPr>
          <w:sz w:val="24"/>
        </w:rPr>
      </w:pPr>
      <w:r>
        <w:rPr>
          <w:rFonts w:hint="eastAsia"/>
          <w:spacing w:val="-16"/>
          <w:sz w:val="24"/>
        </w:rPr>
        <w:t>商家在平台端</w:t>
      </w:r>
      <w:proofErr w:type="gramStart"/>
      <w:r>
        <w:rPr>
          <w:rFonts w:hint="eastAsia"/>
          <w:spacing w:val="-16"/>
          <w:sz w:val="24"/>
        </w:rPr>
        <w:t>手动为</w:t>
      </w:r>
      <w:proofErr w:type="gramEnd"/>
      <w:r>
        <w:rPr>
          <w:rFonts w:hint="eastAsia"/>
          <w:spacing w:val="-16"/>
          <w:sz w:val="24"/>
        </w:rPr>
        <w:t>菜品增添信息，具体采用图形化界面操作</w:t>
      </w:r>
      <w:r w:rsidR="00647F50">
        <w:rPr>
          <w:sz w:val="24"/>
        </w:rPr>
        <w:t>。</w:t>
      </w:r>
    </w:p>
    <w:p w14:paraId="3AFD8016" w14:textId="77777777" w:rsidR="00773FCF" w:rsidRDefault="00773FCF">
      <w:pPr>
        <w:rPr>
          <w:sz w:val="24"/>
        </w:rPr>
        <w:sectPr w:rsidR="00773FCF">
          <w:pgSz w:w="11910" w:h="16840"/>
          <w:pgMar w:top="1480" w:right="480" w:bottom="1400" w:left="1680" w:header="0" w:footer="1204" w:gutter="0"/>
          <w:cols w:space="720"/>
        </w:sectPr>
      </w:pPr>
    </w:p>
    <w:p w14:paraId="2A27A801" w14:textId="77777777" w:rsidR="00773FCF" w:rsidRDefault="00647F50">
      <w:pPr>
        <w:pStyle w:val="a4"/>
        <w:numPr>
          <w:ilvl w:val="0"/>
          <w:numId w:val="13"/>
        </w:numPr>
        <w:tabs>
          <w:tab w:val="left" w:pos="840"/>
        </w:tabs>
        <w:spacing w:before="60" w:line="364" w:lineRule="auto"/>
        <w:ind w:left="120" w:right="1319" w:firstLine="420"/>
        <w:rPr>
          <w:sz w:val="24"/>
        </w:rPr>
      </w:pPr>
      <w:r>
        <w:rPr>
          <w:spacing w:val="-3"/>
          <w:sz w:val="24"/>
        </w:rPr>
        <w:lastRenderedPageBreak/>
        <w:t xml:space="preserve">客户、用户分别在 </w:t>
      </w:r>
      <w:r>
        <w:rPr>
          <w:rFonts w:ascii="Times New Roman" w:eastAsia="Times New Roman"/>
          <w:spacing w:val="-7"/>
          <w:sz w:val="24"/>
        </w:rPr>
        <w:t>Web</w:t>
      </w:r>
      <w:r>
        <w:rPr>
          <w:rFonts w:ascii="Times New Roman" w:eastAsia="Times New Roman"/>
          <w:spacing w:val="37"/>
          <w:sz w:val="24"/>
        </w:rPr>
        <w:t xml:space="preserve"> </w:t>
      </w:r>
      <w:r>
        <w:rPr>
          <w:spacing w:val="-1"/>
          <w:sz w:val="24"/>
        </w:rPr>
        <w:t>端、</w:t>
      </w:r>
      <w:proofErr w:type="gramStart"/>
      <w:r>
        <w:rPr>
          <w:spacing w:val="-1"/>
          <w:sz w:val="24"/>
        </w:rPr>
        <w:t>微信小</w:t>
      </w:r>
      <w:proofErr w:type="gramEnd"/>
      <w:r>
        <w:rPr>
          <w:spacing w:val="-1"/>
          <w:sz w:val="24"/>
        </w:rPr>
        <w:t>程序端以点击、键入的方式与系统交</w:t>
      </w:r>
      <w:r>
        <w:rPr>
          <w:sz w:val="24"/>
        </w:rPr>
        <w:t>互。</w:t>
      </w:r>
    </w:p>
    <w:p w14:paraId="4E650A4D" w14:textId="77777777" w:rsidR="00773FCF" w:rsidRDefault="00647F50">
      <w:pPr>
        <w:pStyle w:val="a3"/>
        <w:spacing w:before="2"/>
        <w:ind w:left="120"/>
      </w:pPr>
      <w:r>
        <w:t>输出：</w:t>
      </w:r>
    </w:p>
    <w:p w14:paraId="154900F2" w14:textId="77777777" w:rsidR="00773FCF" w:rsidRDefault="00647F50">
      <w:pPr>
        <w:pStyle w:val="a4"/>
        <w:numPr>
          <w:ilvl w:val="0"/>
          <w:numId w:val="14"/>
        </w:numPr>
        <w:tabs>
          <w:tab w:val="left" w:pos="900"/>
        </w:tabs>
        <w:spacing w:before="160"/>
        <w:rPr>
          <w:sz w:val="24"/>
        </w:rPr>
      </w:pPr>
      <w:r>
        <w:rPr>
          <w:spacing w:val="-16"/>
          <w:sz w:val="24"/>
        </w:rPr>
        <w:t xml:space="preserve">系统以 </w:t>
      </w:r>
      <w:r>
        <w:rPr>
          <w:rFonts w:ascii="Times New Roman" w:eastAsia="Times New Roman"/>
          <w:sz w:val="24"/>
        </w:rPr>
        <w:t xml:space="preserve">csv </w:t>
      </w:r>
      <w:r>
        <w:rPr>
          <w:sz w:val="24"/>
        </w:rPr>
        <w:t>格式导出物资记录及统计结果。</w:t>
      </w:r>
    </w:p>
    <w:p w14:paraId="2CB5F6A4" w14:textId="77777777" w:rsidR="00773FCF" w:rsidRDefault="00647F50">
      <w:pPr>
        <w:pStyle w:val="a4"/>
        <w:numPr>
          <w:ilvl w:val="0"/>
          <w:numId w:val="14"/>
        </w:numPr>
        <w:tabs>
          <w:tab w:val="left" w:pos="900"/>
        </w:tabs>
        <w:spacing w:before="161"/>
        <w:rPr>
          <w:sz w:val="24"/>
        </w:rPr>
      </w:pPr>
      <w:r>
        <w:rPr>
          <w:spacing w:val="-5"/>
          <w:sz w:val="24"/>
        </w:rPr>
        <w:t xml:space="preserve">以图形化的方式分别通过 </w:t>
      </w:r>
      <w:r>
        <w:rPr>
          <w:rFonts w:ascii="Times New Roman" w:eastAsia="Times New Roman"/>
          <w:spacing w:val="-7"/>
          <w:sz w:val="24"/>
        </w:rPr>
        <w:t>Web</w:t>
      </w:r>
      <w:r>
        <w:rPr>
          <w:rFonts w:ascii="Times New Roman" w:eastAsia="Times New Roman"/>
          <w:sz w:val="24"/>
        </w:rPr>
        <w:t xml:space="preserve"> </w:t>
      </w:r>
      <w:r>
        <w:rPr>
          <w:spacing w:val="-17"/>
          <w:sz w:val="24"/>
        </w:rPr>
        <w:t>端、</w:t>
      </w:r>
      <w:proofErr w:type="gramStart"/>
      <w:r>
        <w:rPr>
          <w:spacing w:val="-17"/>
          <w:sz w:val="24"/>
        </w:rPr>
        <w:t>微信小</w:t>
      </w:r>
      <w:proofErr w:type="gramEnd"/>
      <w:r>
        <w:rPr>
          <w:spacing w:val="-17"/>
          <w:sz w:val="24"/>
        </w:rPr>
        <w:t>程序端为客户、用户传递信息。</w:t>
      </w:r>
    </w:p>
    <w:p w14:paraId="5BC3CA4B" w14:textId="77777777" w:rsidR="00773FCF" w:rsidRDefault="00773FCF">
      <w:pPr>
        <w:pStyle w:val="a3"/>
        <w:spacing w:before="12"/>
        <w:rPr>
          <w:sz w:val="34"/>
        </w:rPr>
      </w:pPr>
    </w:p>
    <w:p w14:paraId="01347B7D" w14:textId="77777777" w:rsidR="00773FCF" w:rsidRDefault="00647F50">
      <w:pPr>
        <w:pStyle w:val="2"/>
        <w:numPr>
          <w:ilvl w:val="1"/>
          <w:numId w:val="11"/>
        </w:numPr>
        <w:tabs>
          <w:tab w:val="left" w:pos="644"/>
        </w:tabs>
      </w:pPr>
      <w:bookmarkStart w:id="49" w:name="_bookmark26"/>
      <w:bookmarkStart w:id="50" w:name="4.3数据管理能力要求"/>
      <w:bookmarkEnd w:id="49"/>
      <w:bookmarkEnd w:id="50"/>
      <w:r>
        <w:t>数据管理能力要求</w:t>
      </w:r>
    </w:p>
    <w:p w14:paraId="55720E86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13A419A7" w14:textId="19C21817" w:rsidR="00773FCF" w:rsidRDefault="00647F50">
      <w:pPr>
        <w:pStyle w:val="a3"/>
        <w:ind w:left="540"/>
      </w:pPr>
      <w:r>
        <w:rPr>
          <w:spacing w:val="-1"/>
        </w:rPr>
        <w:t>基于系统的主要应用区域——</w:t>
      </w:r>
      <w:r w:rsidR="007F4B33">
        <w:rPr>
          <w:rFonts w:hint="eastAsia"/>
          <w:spacing w:val="-1"/>
        </w:rPr>
        <w:t>武大校园</w:t>
      </w:r>
      <w:r>
        <w:rPr>
          <w:spacing w:val="-1"/>
        </w:rPr>
        <w:t>进行估计，共有</w:t>
      </w:r>
      <w:r w:rsidR="007F4B33">
        <w:rPr>
          <w:rFonts w:ascii="Times New Roman" w:eastAsiaTheme="minorEastAsia" w:hAnsi="Times New Roman"/>
          <w:spacing w:val="43"/>
        </w:rPr>
        <w:t>4</w:t>
      </w:r>
      <w:r>
        <w:t>个</w:t>
      </w:r>
      <w:r w:rsidR="007F4B33">
        <w:rPr>
          <w:rFonts w:hint="eastAsia"/>
        </w:rPr>
        <w:t>学部</w:t>
      </w:r>
      <w:r>
        <w:t>，</w:t>
      </w:r>
    </w:p>
    <w:p w14:paraId="1978DAFC" w14:textId="223D6236" w:rsidR="00773FCF" w:rsidRDefault="00647F50">
      <w:pPr>
        <w:pStyle w:val="a3"/>
        <w:spacing w:before="160"/>
        <w:ind w:left="120"/>
        <w:jc w:val="both"/>
      </w:pPr>
      <w:r>
        <w:rPr>
          <w:spacing w:val="-7"/>
        </w:rPr>
        <w:t>平均每个</w:t>
      </w:r>
      <w:r w:rsidR="007F4B33">
        <w:rPr>
          <w:rFonts w:hint="eastAsia"/>
          <w:spacing w:val="-7"/>
        </w:rPr>
        <w:t>学部</w:t>
      </w:r>
      <w:r>
        <w:rPr>
          <w:spacing w:val="-7"/>
        </w:rPr>
        <w:t xml:space="preserve">约有 </w:t>
      </w:r>
      <w:r w:rsidR="007F4B33">
        <w:rPr>
          <w:rFonts w:ascii="Times New Roman" w:eastAsiaTheme="minorEastAsia"/>
        </w:rPr>
        <w:t>2</w:t>
      </w:r>
      <w:r>
        <w:rPr>
          <w:rFonts w:ascii="Times New Roman" w:eastAsia="Times New Roman"/>
        </w:rPr>
        <w:t>000</w:t>
      </w:r>
      <w:r>
        <w:rPr>
          <w:rFonts w:ascii="Times New Roman" w:eastAsia="Times New Roman"/>
          <w:spacing w:val="4"/>
        </w:rPr>
        <w:t xml:space="preserve"> </w:t>
      </w:r>
      <w:proofErr w:type="gramStart"/>
      <w:r>
        <w:rPr>
          <w:spacing w:val="-4"/>
        </w:rPr>
        <w:t>个</w:t>
      </w:r>
      <w:proofErr w:type="gramEnd"/>
      <w:r w:rsidR="007F4B33">
        <w:rPr>
          <w:rFonts w:hint="eastAsia"/>
          <w:spacing w:val="-4"/>
        </w:rPr>
        <w:t>用户</w:t>
      </w:r>
      <w:r>
        <w:rPr>
          <w:spacing w:val="-4"/>
        </w:rPr>
        <w:t>，每个</w:t>
      </w:r>
      <w:r w:rsidR="007F4B33">
        <w:rPr>
          <w:rFonts w:hint="eastAsia"/>
          <w:spacing w:val="-4"/>
        </w:rPr>
        <w:t>用户</w:t>
      </w:r>
      <w:r>
        <w:rPr>
          <w:spacing w:val="-4"/>
        </w:rPr>
        <w:t>每</w:t>
      </w:r>
      <w:r w:rsidR="007F4B33">
        <w:rPr>
          <w:rFonts w:hint="eastAsia"/>
          <w:spacing w:val="-4"/>
        </w:rPr>
        <w:t>周下达订单</w:t>
      </w:r>
      <w:r>
        <w:rPr>
          <w:spacing w:val="-4"/>
        </w:rPr>
        <w:t xml:space="preserve">约 </w:t>
      </w:r>
      <w:r w:rsidR="007F4B33">
        <w:rPr>
          <w:rFonts w:ascii="Times New Roman" w:eastAsiaTheme="minorEastAsia"/>
        </w:rPr>
        <w:t>7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0"/>
        </w:rPr>
        <w:t xml:space="preserve">次，即产生 </w:t>
      </w:r>
      <w:r w:rsidR="007F4B33">
        <w:rPr>
          <w:rFonts w:ascii="Times New Roman" w:eastAsiaTheme="minorEastAsia"/>
        </w:rPr>
        <w:t>7</w:t>
      </w:r>
      <w:r>
        <w:rPr>
          <w:rFonts w:ascii="Times New Roman" w:eastAsia="Times New Roman"/>
          <w:spacing w:val="4"/>
        </w:rPr>
        <w:t xml:space="preserve"> </w:t>
      </w:r>
      <w:r>
        <w:t>条自</w:t>
      </w:r>
    </w:p>
    <w:p w14:paraId="4C75BBAE" w14:textId="17F92091" w:rsidR="00773FCF" w:rsidRDefault="007F4B33" w:rsidP="007F4B33">
      <w:pPr>
        <w:pStyle w:val="a3"/>
        <w:spacing w:before="161" w:line="364" w:lineRule="auto"/>
        <w:ind w:right="1318"/>
        <w:jc w:val="both"/>
      </w:pPr>
      <w:r>
        <w:rPr>
          <w:rFonts w:hint="eastAsia"/>
          <w:spacing w:val="-10"/>
        </w:rPr>
        <w:t>订单</w:t>
      </w:r>
      <w:r w:rsidR="00647F50">
        <w:rPr>
          <w:spacing w:val="-10"/>
        </w:rPr>
        <w:t xml:space="preserve">记录，特殊时期估计为 </w:t>
      </w:r>
      <w:r w:rsidR="00647F50">
        <w:rPr>
          <w:rFonts w:ascii="Times New Roman" w:eastAsia="Times New Roman"/>
        </w:rPr>
        <w:t xml:space="preserve">4 </w:t>
      </w:r>
      <w:proofErr w:type="gramStart"/>
      <w:r w:rsidR="00647F50">
        <w:rPr>
          <w:spacing w:val="-13"/>
        </w:rPr>
        <w:t>个</w:t>
      </w:r>
      <w:proofErr w:type="gramEnd"/>
      <w:r w:rsidR="00647F50">
        <w:rPr>
          <w:spacing w:val="-13"/>
        </w:rPr>
        <w:t xml:space="preserve">月。故，估计产生 </w:t>
      </w:r>
      <w:r>
        <w:rPr>
          <w:rFonts w:ascii="Times New Roman" w:eastAsiaTheme="minorEastAsia"/>
        </w:rPr>
        <w:t>284</w:t>
      </w:r>
      <w:r w:rsidR="00647F50">
        <w:rPr>
          <w:rFonts w:ascii="Times New Roman" w:eastAsia="Times New Roman"/>
        </w:rPr>
        <w:t xml:space="preserve">000 </w:t>
      </w:r>
      <w:r w:rsidR="00647F50">
        <w:rPr>
          <w:spacing w:val="-7"/>
        </w:rPr>
        <w:t>条记录。每条记录内</w:t>
      </w:r>
      <w:r w:rsidR="00647F50">
        <w:rPr>
          <w:spacing w:val="-10"/>
        </w:rPr>
        <w:t>容包含</w:t>
      </w:r>
      <w:r>
        <w:rPr>
          <w:rFonts w:hint="eastAsia"/>
          <w:spacing w:val="-10"/>
        </w:rPr>
        <w:t>用户</w:t>
      </w:r>
      <w:r w:rsidR="00647F50">
        <w:rPr>
          <w:spacing w:val="-10"/>
        </w:rPr>
        <w:t>信息、</w:t>
      </w:r>
      <w:r>
        <w:rPr>
          <w:rFonts w:hint="eastAsia"/>
          <w:spacing w:val="-10"/>
        </w:rPr>
        <w:t>菜品</w:t>
      </w:r>
      <w:r w:rsidR="00647F50">
        <w:rPr>
          <w:spacing w:val="-10"/>
        </w:rPr>
        <w:t>信息以及</w:t>
      </w:r>
      <w:r>
        <w:rPr>
          <w:rFonts w:hint="eastAsia"/>
          <w:spacing w:val="-10"/>
        </w:rPr>
        <w:t>配送</w:t>
      </w:r>
      <w:r w:rsidR="00647F50">
        <w:rPr>
          <w:spacing w:val="-10"/>
        </w:rPr>
        <w:t xml:space="preserve">安排，估计大小为 </w:t>
      </w:r>
      <w:r w:rsidR="00647F50">
        <w:rPr>
          <w:rFonts w:ascii="Times New Roman" w:eastAsia="Times New Roman"/>
        </w:rPr>
        <w:t>0.5KiB</w:t>
      </w:r>
      <w:r w:rsidR="00647F50">
        <w:rPr>
          <w:spacing w:val="-13"/>
        </w:rPr>
        <w:t>。因此，所有记录</w:t>
      </w:r>
      <w:r w:rsidR="00647F50">
        <w:rPr>
          <w:spacing w:val="-21"/>
        </w:rPr>
        <w:t xml:space="preserve">约占 </w:t>
      </w:r>
      <w:r>
        <w:rPr>
          <w:rFonts w:ascii="Times New Roman" w:eastAsiaTheme="minorEastAsia"/>
        </w:rPr>
        <w:t>192</w:t>
      </w:r>
      <w:r>
        <w:rPr>
          <w:rFonts w:ascii="Times New Roman" w:eastAsiaTheme="minorEastAsia" w:hint="eastAsia"/>
        </w:rPr>
        <w:t>M</w:t>
      </w:r>
      <w:r w:rsidR="00647F50">
        <w:rPr>
          <w:rFonts w:ascii="Times New Roman" w:eastAsia="Times New Roman"/>
        </w:rPr>
        <w:t>iB</w:t>
      </w:r>
      <w:r w:rsidR="00647F50">
        <w:t>。</w:t>
      </w:r>
    </w:p>
    <w:p w14:paraId="5BADDCA6" w14:textId="77777777" w:rsidR="00773FCF" w:rsidRDefault="00773FCF">
      <w:pPr>
        <w:pStyle w:val="a3"/>
        <w:spacing w:before="7"/>
        <w:rPr>
          <w:sz w:val="22"/>
        </w:rPr>
      </w:pPr>
    </w:p>
    <w:p w14:paraId="37F6AF5C" w14:textId="77777777" w:rsidR="00773FCF" w:rsidRDefault="00647F50">
      <w:pPr>
        <w:pStyle w:val="2"/>
        <w:numPr>
          <w:ilvl w:val="1"/>
          <w:numId w:val="11"/>
        </w:numPr>
        <w:tabs>
          <w:tab w:val="left" w:pos="644"/>
        </w:tabs>
      </w:pPr>
      <w:bookmarkStart w:id="51" w:name="4.4故障处理要求"/>
      <w:bookmarkStart w:id="52" w:name="_bookmark27"/>
      <w:bookmarkEnd w:id="51"/>
      <w:bookmarkEnd w:id="52"/>
      <w:r>
        <w:t>故障处理要求</w:t>
      </w:r>
    </w:p>
    <w:p w14:paraId="0DB23B36" w14:textId="77777777" w:rsidR="00773FCF" w:rsidRDefault="00773FCF">
      <w:pPr>
        <w:pStyle w:val="a3"/>
        <w:spacing w:before="9"/>
        <w:rPr>
          <w:rFonts w:ascii="黑体"/>
          <w:b/>
          <w:sz w:val="34"/>
        </w:rPr>
      </w:pPr>
    </w:p>
    <w:p w14:paraId="0996317B" w14:textId="77777777" w:rsidR="00773FCF" w:rsidRDefault="00647F50">
      <w:pPr>
        <w:pStyle w:val="a3"/>
        <w:spacing w:line="364" w:lineRule="auto"/>
        <w:ind w:left="120" w:right="1318" w:firstLine="420"/>
      </w:pPr>
      <w:r>
        <w:t>系统运行异常：</w:t>
      </w:r>
      <w:r>
        <w:rPr>
          <w:rFonts w:ascii="Times New Roman" w:eastAsia="Times New Roman"/>
        </w:rPr>
        <w:t xml:space="preserve">1. </w:t>
      </w:r>
      <w:r>
        <w:t>联系开发人并在其辅助下重启；</w:t>
      </w:r>
      <w:r>
        <w:rPr>
          <w:rFonts w:ascii="Times New Roman" w:eastAsia="Times New Roman"/>
        </w:rPr>
        <w:t>2.</w:t>
      </w:r>
      <w:r>
        <w:t>开发人员远程登录服务器并实施补救；</w:t>
      </w:r>
      <w:r>
        <w:rPr>
          <w:rFonts w:ascii="Times New Roman" w:eastAsia="Times New Roman"/>
        </w:rPr>
        <w:t>3.</w:t>
      </w:r>
      <w:r>
        <w:t xml:space="preserve">开发人员在 </w:t>
      </w:r>
      <w:r>
        <w:rPr>
          <w:rFonts w:ascii="Times New Roman" w:eastAsia="Times New Roman"/>
        </w:rPr>
        <w:t xml:space="preserve">1 </w:t>
      </w:r>
      <w:proofErr w:type="gramStart"/>
      <w:r>
        <w:t>个</w:t>
      </w:r>
      <w:proofErr w:type="gramEnd"/>
      <w:r>
        <w:t>工作日内到达运营方并实施补救。</w:t>
      </w:r>
    </w:p>
    <w:p w14:paraId="61F4EB43" w14:textId="77777777" w:rsidR="00773FCF" w:rsidRDefault="00647F50">
      <w:pPr>
        <w:pStyle w:val="a3"/>
        <w:spacing w:before="2"/>
        <w:ind w:left="540"/>
      </w:pPr>
      <w:r>
        <w:t>数据丢失：启用数据备份以恢复。</w:t>
      </w:r>
    </w:p>
    <w:p w14:paraId="0BF2504B" w14:textId="77777777" w:rsidR="00773FCF" w:rsidRDefault="00647F50">
      <w:pPr>
        <w:pStyle w:val="a3"/>
        <w:spacing w:before="160"/>
        <w:ind w:left="540"/>
      </w:pPr>
      <w:r>
        <w:t>服务器</w:t>
      </w:r>
      <w:proofErr w:type="gramStart"/>
      <w:r>
        <w:t>宕</w:t>
      </w:r>
      <w:proofErr w:type="gramEnd"/>
      <w:r>
        <w:t>机：运营方自行解决，开发方协助运营方重启服务。</w:t>
      </w:r>
    </w:p>
    <w:p w14:paraId="69FF16C0" w14:textId="77777777" w:rsidR="00773FCF" w:rsidRDefault="00773FCF">
      <w:pPr>
        <w:pStyle w:val="a3"/>
      </w:pPr>
    </w:p>
    <w:p w14:paraId="7A18A4DB" w14:textId="77777777" w:rsidR="00773FCF" w:rsidRDefault="00647F50">
      <w:pPr>
        <w:pStyle w:val="1"/>
        <w:numPr>
          <w:ilvl w:val="0"/>
          <w:numId w:val="11"/>
        </w:numPr>
        <w:tabs>
          <w:tab w:val="left" w:pos="540"/>
        </w:tabs>
        <w:spacing w:before="205"/>
      </w:pPr>
      <w:bookmarkStart w:id="53" w:name="5._运行环境规定"/>
      <w:bookmarkStart w:id="54" w:name="_bookmark28"/>
      <w:bookmarkEnd w:id="53"/>
      <w:bookmarkEnd w:id="54"/>
      <w:r>
        <w:t>运行环境规定</w:t>
      </w:r>
    </w:p>
    <w:p w14:paraId="1E794EFC" w14:textId="77777777" w:rsidR="00773FCF" w:rsidRDefault="00773FCF">
      <w:pPr>
        <w:pStyle w:val="a3"/>
        <w:spacing w:before="10"/>
        <w:rPr>
          <w:b/>
          <w:sz w:val="41"/>
        </w:rPr>
      </w:pPr>
    </w:p>
    <w:p w14:paraId="2ED7E2E7" w14:textId="77777777" w:rsidR="00773FCF" w:rsidRDefault="00647F50">
      <w:pPr>
        <w:pStyle w:val="2"/>
        <w:numPr>
          <w:ilvl w:val="1"/>
          <w:numId w:val="11"/>
        </w:numPr>
        <w:tabs>
          <w:tab w:val="left" w:pos="644"/>
        </w:tabs>
      </w:pPr>
      <w:bookmarkStart w:id="55" w:name="5.1设备"/>
      <w:bookmarkStart w:id="56" w:name="_bookmark29"/>
      <w:bookmarkEnd w:id="55"/>
      <w:bookmarkEnd w:id="56"/>
      <w:r>
        <w:rPr>
          <w:spacing w:val="4"/>
        </w:rPr>
        <w:t>设备</w:t>
      </w:r>
    </w:p>
    <w:p w14:paraId="2B288B17" w14:textId="77777777" w:rsidR="00773FCF" w:rsidRDefault="00773FCF">
      <w:pPr>
        <w:pStyle w:val="a3"/>
        <w:spacing w:before="10"/>
        <w:rPr>
          <w:rFonts w:ascii="黑体"/>
          <w:b/>
          <w:sz w:val="34"/>
        </w:rPr>
      </w:pPr>
    </w:p>
    <w:p w14:paraId="4D6CBCA8" w14:textId="77777777" w:rsidR="00773FCF" w:rsidRDefault="00647F50">
      <w:pPr>
        <w:pStyle w:val="a4"/>
        <w:numPr>
          <w:ilvl w:val="0"/>
          <w:numId w:val="15"/>
        </w:numPr>
        <w:tabs>
          <w:tab w:val="left" w:pos="900"/>
        </w:tabs>
        <w:rPr>
          <w:sz w:val="24"/>
        </w:rPr>
      </w:pPr>
      <w:r>
        <w:rPr>
          <w:sz w:val="24"/>
        </w:rPr>
        <w:t>服务器（</w:t>
      </w:r>
      <w:r>
        <w:rPr>
          <w:rFonts w:ascii="Arial" w:eastAsia="Arial"/>
          <w:color w:val="373D41"/>
          <w:sz w:val="21"/>
        </w:rPr>
        <w:t>1</w:t>
      </w:r>
      <w:r>
        <w:rPr>
          <w:rFonts w:ascii="Arial" w:eastAsia="Arial"/>
          <w:color w:val="373D41"/>
          <w:spacing w:val="-6"/>
          <w:sz w:val="21"/>
        </w:rPr>
        <w:t xml:space="preserve"> </w:t>
      </w:r>
      <w:r>
        <w:rPr>
          <w:color w:val="373D41"/>
          <w:spacing w:val="50"/>
          <w:sz w:val="21"/>
        </w:rPr>
        <w:t>核</w:t>
      </w:r>
      <w:r>
        <w:rPr>
          <w:rFonts w:ascii="Arial" w:eastAsia="Arial"/>
          <w:color w:val="373D41"/>
          <w:spacing w:val="1"/>
          <w:sz w:val="21"/>
        </w:rPr>
        <w:t>C</w:t>
      </w:r>
      <w:r>
        <w:rPr>
          <w:rFonts w:ascii="Arial" w:eastAsia="Arial"/>
          <w:color w:val="373D41"/>
          <w:spacing w:val="-2"/>
          <w:sz w:val="21"/>
        </w:rPr>
        <w:t>P</w:t>
      </w:r>
      <w:r>
        <w:rPr>
          <w:rFonts w:ascii="Arial" w:eastAsia="Arial"/>
          <w:color w:val="373D41"/>
          <w:sz w:val="21"/>
        </w:rPr>
        <w:t>U 1</w:t>
      </w:r>
      <w:r>
        <w:rPr>
          <w:rFonts w:ascii="Arial" w:eastAsia="Arial"/>
          <w:color w:val="373D41"/>
          <w:spacing w:val="-4"/>
          <w:sz w:val="21"/>
        </w:rPr>
        <w:t>G</w:t>
      </w:r>
      <w:r>
        <w:rPr>
          <w:rFonts w:ascii="Arial" w:eastAsia="Arial"/>
          <w:color w:val="373D41"/>
          <w:sz w:val="21"/>
        </w:rPr>
        <w:t>B</w:t>
      </w:r>
      <w:r>
        <w:rPr>
          <w:rFonts w:ascii="Arial" w:eastAsia="Arial"/>
          <w:color w:val="373D41"/>
          <w:spacing w:val="-8"/>
          <w:sz w:val="21"/>
        </w:rPr>
        <w:t xml:space="preserve"> </w:t>
      </w:r>
      <w:r>
        <w:rPr>
          <w:color w:val="373D41"/>
          <w:spacing w:val="-1"/>
          <w:sz w:val="21"/>
        </w:rPr>
        <w:t>内存</w:t>
      </w:r>
      <w:r>
        <w:rPr>
          <w:spacing w:val="-120"/>
          <w:sz w:val="24"/>
        </w:rPr>
        <w:t>）</w:t>
      </w:r>
      <w:r>
        <w:rPr>
          <w:sz w:val="24"/>
        </w:rPr>
        <w:t>；</w:t>
      </w:r>
    </w:p>
    <w:p w14:paraId="5F8E67EC" w14:textId="4B631951" w:rsidR="00773FCF" w:rsidRDefault="007F4B33">
      <w:pPr>
        <w:pStyle w:val="a4"/>
        <w:numPr>
          <w:ilvl w:val="0"/>
          <w:numId w:val="15"/>
        </w:numPr>
        <w:tabs>
          <w:tab w:val="left" w:pos="1021"/>
        </w:tabs>
        <w:spacing w:before="160" w:line="364" w:lineRule="auto"/>
        <w:ind w:left="540" w:right="7027" w:firstLine="0"/>
        <w:rPr>
          <w:sz w:val="24"/>
        </w:rPr>
      </w:pPr>
      <w:r>
        <w:rPr>
          <w:rFonts w:ascii="Times New Roman" w:eastAsiaTheme="minorEastAsia"/>
          <w:sz w:val="24"/>
        </w:rPr>
        <w:t>1</w:t>
      </w:r>
      <w:r w:rsidR="00647F50">
        <w:rPr>
          <w:rFonts w:ascii="Times New Roman" w:eastAsia="Times New Roman"/>
          <w:sz w:val="24"/>
        </w:rPr>
        <w:t>0GB SSD</w:t>
      </w:r>
      <w:r w:rsidR="00647F50">
        <w:rPr>
          <w:sz w:val="24"/>
        </w:rPr>
        <w:t xml:space="preserve">； </w:t>
      </w:r>
      <w:r w:rsidR="00647F50">
        <w:rPr>
          <w:rFonts w:ascii="Times New Roman" w:eastAsia="Times New Roman"/>
          <w:sz w:val="24"/>
        </w:rPr>
        <w:t>c</w:t>
      </w:r>
      <w:r w:rsidR="00647F50">
        <w:rPr>
          <w:sz w:val="24"/>
        </w:rPr>
        <w:t>．</w:t>
      </w:r>
      <w:r w:rsidR="00647F50">
        <w:rPr>
          <w:rFonts w:ascii="Arial" w:eastAsia="Arial"/>
          <w:color w:val="373D41"/>
          <w:sz w:val="21"/>
        </w:rPr>
        <w:t>3Mbps</w:t>
      </w:r>
      <w:r w:rsidR="00647F50">
        <w:rPr>
          <w:rFonts w:ascii="Arial" w:eastAsia="Arial"/>
          <w:color w:val="373D41"/>
          <w:spacing w:val="2"/>
          <w:sz w:val="21"/>
        </w:rPr>
        <w:t xml:space="preserve"> </w:t>
      </w:r>
      <w:r w:rsidR="00647F50">
        <w:rPr>
          <w:color w:val="373D41"/>
          <w:spacing w:val="-3"/>
          <w:sz w:val="21"/>
        </w:rPr>
        <w:t>峰值带宽</w:t>
      </w:r>
      <w:r w:rsidR="00647F50">
        <w:rPr>
          <w:spacing w:val="-14"/>
          <w:sz w:val="24"/>
        </w:rPr>
        <w:t xml:space="preserve">； </w:t>
      </w:r>
      <w:r w:rsidR="00647F50">
        <w:rPr>
          <w:rFonts w:ascii="Times New Roman" w:eastAsia="Times New Roman"/>
          <w:sz w:val="24"/>
        </w:rPr>
        <w:t>d</w:t>
      </w:r>
      <w:r w:rsidR="00647F50">
        <w:rPr>
          <w:sz w:val="24"/>
        </w:rPr>
        <w:t>．</w:t>
      </w:r>
      <w:r w:rsidR="00647F50">
        <w:rPr>
          <w:rFonts w:ascii="Arial" w:eastAsia="Arial"/>
          <w:color w:val="373D41"/>
          <w:sz w:val="21"/>
        </w:rPr>
        <w:t>500GB</w:t>
      </w:r>
      <w:r w:rsidR="00647F50">
        <w:rPr>
          <w:rFonts w:ascii="Arial" w:eastAsia="Arial"/>
          <w:color w:val="373D41"/>
          <w:spacing w:val="45"/>
          <w:sz w:val="21"/>
        </w:rPr>
        <w:t xml:space="preserve"> </w:t>
      </w:r>
      <w:r w:rsidR="00647F50">
        <w:rPr>
          <w:color w:val="373D41"/>
          <w:sz w:val="21"/>
        </w:rPr>
        <w:t>流量</w:t>
      </w:r>
      <w:r w:rsidR="00647F50">
        <w:rPr>
          <w:sz w:val="24"/>
        </w:rPr>
        <w:t>；</w:t>
      </w:r>
    </w:p>
    <w:p w14:paraId="7535C257" w14:textId="77777777" w:rsidR="00773FCF" w:rsidRDefault="00647F50">
      <w:pPr>
        <w:pStyle w:val="a3"/>
        <w:spacing w:before="2"/>
        <w:ind w:left="540"/>
      </w:pPr>
      <w:r>
        <w:rPr>
          <w:rFonts w:ascii="Times New Roman" w:eastAsia="Times New Roman"/>
        </w:rPr>
        <w:t>e</w:t>
      </w:r>
      <w:r>
        <w:t>．</w:t>
      </w:r>
      <w:r>
        <w:rPr>
          <w:color w:val="373D41"/>
        </w:rPr>
        <w:t xml:space="preserve">独立 </w:t>
      </w:r>
      <w:r>
        <w:rPr>
          <w:rFonts w:ascii="Arial" w:eastAsia="Arial"/>
          <w:color w:val="373D41"/>
        </w:rPr>
        <w:t>IP</w:t>
      </w:r>
      <w:r>
        <w:rPr>
          <w:color w:val="373D41"/>
        </w:rPr>
        <w:t>，服务器管理与监控，防火墙等。</w:t>
      </w:r>
    </w:p>
    <w:p w14:paraId="2A6D7C3E" w14:textId="77777777" w:rsidR="00773FCF" w:rsidRDefault="00773FCF">
      <w:pPr>
        <w:sectPr w:rsidR="00773FCF">
          <w:pgSz w:w="11910" w:h="16840"/>
          <w:pgMar w:top="1440" w:right="480" w:bottom="1400" w:left="1680" w:header="0" w:footer="1204" w:gutter="0"/>
          <w:cols w:space="720"/>
        </w:sectPr>
      </w:pPr>
    </w:p>
    <w:p w14:paraId="45441B15" w14:textId="77777777" w:rsidR="00773FCF" w:rsidRDefault="00647F50">
      <w:pPr>
        <w:pStyle w:val="2"/>
        <w:numPr>
          <w:ilvl w:val="1"/>
          <w:numId w:val="11"/>
        </w:numPr>
        <w:tabs>
          <w:tab w:val="left" w:pos="644"/>
        </w:tabs>
        <w:spacing w:before="49"/>
      </w:pPr>
      <w:bookmarkStart w:id="57" w:name="_bookmark30"/>
      <w:bookmarkStart w:id="58" w:name="5.2支持软件"/>
      <w:bookmarkEnd w:id="57"/>
      <w:bookmarkEnd w:id="58"/>
      <w:r>
        <w:lastRenderedPageBreak/>
        <w:t>支持软件</w:t>
      </w:r>
    </w:p>
    <w:p w14:paraId="60CFD62F" w14:textId="77777777" w:rsidR="00773FCF" w:rsidRDefault="00773FCF">
      <w:pPr>
        <w:pStyle w:val="a3"/>
        <w:spacing w:before="9"/>
        <w:rPr>
          <w:rFonts w:ascii="黑体"/>
          <w:b/>
          <w:sz w:val="34"/>
        </w:rPr>
      </w:pPr>
    </w:p>
    <w:p w14:paraId="2058B5F3" w14:textId="77777777" w:rsidR="00773FCF" w:rsidRDefault="00647F50">
      <w:pPr>
        <w:pStyle w:val="a3"/>
        <w:ind w:left="540"/>
      </w:pPr>
      <w:r>
        <w:t>团队管理及分析设计：</w:t>
      </w:r>
      <w:r>
        <w:rPr>
          <w:rFonts w:ascii="Times New Roman" w:eastAsia="Times New Roman"/>
        </w:rPr>
        <w:t>Slack</w:t>
      </w:r>
      <w:r>
        <w:t>；</w:t>
      </w:r>
      <w:r>
        <w:rPr>
          <w:rFonts w:ascii="Times New Roman" w:eastAsia="Times New Roman"/>
        </w:rPr>
        <w:t>Microsoft Office</w:t>
      </w:r>
      <w:r>
        <w:t>；</w:t>
      </w:r>
      <w:r>
        <w:rPr>
          <w:rFonts w:ascii="Times New Roman" w:eastAsia="Times New Roman"/>
        </w:rPr>
        <w:t>Mockplus</w:t>
      </w:r>
      <w:r>
        <w:t>；</w:t>
      </w:r>
    </w:p>
    <w:p w14:paraId="0648DBD6" w14:textId="0F1E14EB" w:rsidR="00773FCF" w:rsidRDefault="00647F50">
      <w:pPr>
        <w:pStyle w:val="a3"/>
        <w:spacing w:before="161" w:line="364" w:lineRule="auto"/>
        <w:ind w:left="119" w:right="1312" w:firstLine="420"/>
      </w:pPr>
      <w:r>
        <w:t>开发环境：</w:t>
      </w:r>
      <w:r>
        <w:rPr>
          <w:rFonts w:ascii="Times New Roman" w:eastAsia="Times New Roman"/>
        </w:rPr>
        <w:t>Microsoft</w:t>
      </w:r>
      <w:r>
        <w:rPr>
          <w:rFonts w:ascii="Times New Roman" w:eastAsia="Times New Roman"/>
          <w:spacing w:val="-29"/>
        </w:rPr>
        <w:t xml:space="preserve"> </w:t>
      </w:r>
      <w:r>
        <w:rPr>
          <w:rFonts w:ascii="Times New Roman" w:eastAsia="Times New Roman"/>
        </w:rPr>
        <w:t>Windows</w:t>
      </w:r>
      <w:r>
        <w:rPr>
          <w:rFonts w:ascii="Times New Roman" w:eastAsia="Times New Roman"/>
          <w:spacing w:val="-26"/>
        </w:rPr>
        <w:t xml:space="preserve"> </w:t>
      </w:r>
      <w:r>
        <w:rPr>
          <w:rFonts w:ascii="Times New Roman" w:eastAsia="Times New Roman"/>
        </w:rPr>
        <w:t>10</w:t>
      </w:r>
      <w:r>
        <w:t>；</w:t>
      </w:r>
      <w:r>
        <w:rPr>
          <w:rFonts w:ascii="Times New Roman" w:eastAsia="Times New Roman"/>
        </w:rPr>
        <w:t>IntelliJ</w:t>
      </w:r>
      <w:r>
        <w:rPr>
          <w:rFonts w:ascii="Times New Roman" w:eastAsia="Times New Roman"/>
          <w:spacing w:val="-24"/>
        </w:rPr>
        <w:t xml:space="preserve"> </w:t>
      </w:r>
      <w:r>
        <w:rPr>
          <w:rFonts w:ascii="Times New Roman" w:eastAsia="Times New Roman"/>
        </w:rPr>
        <w:t>IDEA</w:t>
      </w:r>
      <w:r>
        <w:rPr>
          <w:rFonts w:ascii="Times New Roman" w:eastAsia="Times New Roman"/>
          <w:spacing w:val="-37"/>
        </w:rPr>
        <w:t xml:space="preserve"> </w:t>
      </w:r>
      <w:r>
        <w:rPr>
          <w:rFonts w:ascii="Times New Roman" w:eastAsia="Times New Roman"/>
        </w:rPr>
        <w:t>20</w:t>
      </w:r>
      <w:r w:rsidR="007F4B33">
        <w:rPr>
          <w:rFonts w:ascii="Times New Roman" w:eastAsiaTheme="minorEastAsia"/>
        </w:rPr>
        <w:t>20</w:t>
      </w:r>
      <w:r>
        <w:t>；</w:t>
      </w:r>
      <w:r w:rsidR="007F4B33"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</w:rPr>
        <w:t>Google</w:t>
      </w:r>
      <w:r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Chrome</w:t>
      </w:r>
      <w:r>
        <w:t>；</w:t>
      </w:r>
    </w:p>
    <w:p w14:paraId="342648D4" w14:textId="77777777" w:rsidR="00773FCF" w:rsidRDefault="00647F50">
      <w:pPr>
        <w:pStyle w:val="a3"/>
        <w:spacing w:before="1"/>
        <w:ind w:left="539"/>
      </w:pPr>
      <w:r>
        <w:t>部署环境：</w:t>
      </w:r>
      <w:r>
        <w:rPr>
          <w:rFonts w:ascii="Times New Roman" w:eastAsia="Times New Roman"/>
        </w:rPr>
        <w:t>CentOS</w:t>
      </w:r>
      <w:r>
        <w:t>；</w:t>
      </w:r>
      <w:r>
        <w:rPr>
          <w:rFonts w:ascii="Times New Roman" w:eastAsia="Times New Roman"/>
        </w:rPr>
        <w:t>Docker</w:t>
      </w:r>
      <w:r>
        <w:t>；</w:t>
      </w:r>
      <w:r>
        <w:rPr>
          <w:rFonts w:ascii="Times New Roman" w:eastAsia="Times New Roman"/>
        </w:rPr>
        <w:t>Tomcat</w:t>
      </w:r>
      <w:r>
        <w:t>。</w:t>
      </w:r>
    </w:p>
    <w:p w14:paraId="3BC4CDAC" w14:textId="77777777" w:rsidR="00773FCF" w:rsidRDefault="00773FCF">
      <w:pPr>
        <w:pStyle w:val="a3"/>
        <w:spacing w:before="12"/>
        <w:rPr>
          <w:sz w:val="34"/>
        </w:rPr>
      </w:pPr>
    </w:p>
    <w:p w14:paraId="08132577" w14:textId="77777777" w:rsidR="00773FCF" w:rsidRDefault="00647F50">
      <w:pPr>
        <w:pStyle w:val="2"/>
        <w:numPr>
          <w:ilvl w:val="1"/>
          <w:numId w:val="11"/>
        </w:numPr>
        <w:tabs>
          <w:tab w:val="left" w:pos="644"/>
        </w:tabs>
      </w:pPr>
      <w:bookmarkStart w:id="59" w:name="5.3接口"/>
      <w:bookmarkStart w:id="60" w:name="_bookmark31"/>
      <w:bookmarkEnd w:id="59"/>
      <w:bookmarkEnd w:id="60"/>
      <w:r>
        <w:rPr>
          <w:spacing w:val="4"/>
        </w:rPr>
        <w:t>接口</w:t>
      </w:r>
    </w:p>
    <w:p w14:paraId="619101DF" w14:textId="77777777" w:rsidR="00773FCF" w:rsidRDefault="00773FCF">
      <w:pPr>
        <w:pStyle w:val="a3"/>
        <w:spacing w:before="1"/>
        <w:rPr>
          <w:rFonts w:ascii="黑体"/>
          <w:b/>
          <w:sz w:val="37"/>
        </w:rPr>
      </w:pPr>
    </w:p>
    <w:p w14:paraId="1301B855" w14:textId="77777777" w:rsidR="00773FCF" w:rsidRDefault="00647F50">
      <w:pPr>
        <w:pStyle w:val="2"/>
        <w:numPr>
          <w:ilvl w:val="2"/>
          <w:numId w:val="11"/>
        </w:numPr>
        <w:tabs>
          <w:tab w:val="left" w:pos="922"/>
        </w:tabs>
        <w:ind w:left="921" w:hanging="803"/>
        <w:rPr>
          <w:rFonts w:ascii="宋体" w:eastAsia="宋体"/>
        </w:rPr>
      </w:pPr>
      <w:bookmarkStart w:id="61" w:name="5.3.1_用户接口"/>
      <w:bookmarkStart w:id="62" w:name="_bookmark32"/>
      <w:bookmarkEnd w:id="61"/>
      <w:bookmarkEnd w:id="62"/>
      <w:r>
        <w:rPr>
          <w:rFonts w:ascii="宋体" w:eastAsia="宋体" w:hint="eastAsia"/>
        </w:rPr>
        <w:t>用户接口</w:t>
      </w:r>
    </w:p>
    <w:p w14:paraId="44095312" w14:textId="77777777" w:rsidR="00773FCF" w:rsidRDefault="00773FCF">
      <w:pPr>
        <w:pStyle w:val="a3"/>
        <w:spacing w:before="10"/>
        <w:rPr>
          <w:b/>
          <w:sz w:val="34"/>
        </w:rPr>
      </w:pPr>
    </w:p>
    <w:p w14:paraId="34C4AA3D" w14:textId="4C730DC4" w:rsidR="00773FCF" w:rsidRDefault="00647F50">
      <w:pPr>
        <w:pStyle w:val="a3"/>
        <w:spacing w:line="364" w:lineRule="auto"/>
        <w:ind w:left="539" w:right="3534"/>
      </w:pPr>
      <w:r>
        <w:t xml:space="preserve">客户、用户分别通过 </w:t>
      </w:r>
      <w:r>
        <w:rPr>
          <w:rFonts w:ascii="Times New Roman" w:eastAsia="Times New Roman"/>
        </w:rPr>
        <w:t xml:space="preserve">Web </w:t>
      </w:r>
      <w:r>
        <w:t>端、</w:t>
      </w:r>
      <w:proofErr w:type="gramStart"/>
      <w:r>
        <w:t>微信小</w:t>
      </w:r>
      <w:proofErr w:type="gramEnd"/>
      <w:r>
        <w:t>程序访问服务。</w:t>
      </w:r>
    </w:p>
    <w:p w14:paraId="74E3F197" w14:textId="30BCFA98" w:rsidR="0074766D" w:rsidRDefault="0074766D">
      <w:pPr>
        <w:pStyle w:val="a3"/>
        <w:spacing w:line="364" w:lineRule="auto"/>
        <w:ind w:left="539" w:right="3534"/>
      </w:pPr>
      <w:r>
        <w:rPr>
          <w:rFonts w:hint="eastAsia"/>
        </w:rPr>
        <w:t>商家为每道菜品单独添加图品、价格等信息。</w:t>
      </w:r>
    </w:p>
    <w:p w14:paraId="5CE66306" w14:textId="77777777" w:rsidR="00BF3E42" w:rsidRPr="0074766D" w:rsidRDefault="00BF3E42">
      <w:pPr>
        <w:pStyle w:val="a3"/>
        <w:spacing w:line="364" w:lineRule="auto"/>
        <w:ind w:left="539" w:right="3534"/>
        <w:rPr>
          <w:rFonts w:eastAsiaTheme="minorEastAsia"/>
        </w:rPr>
      </w:pPr>
    </w:p>
    <w:p w14:paraId="77C3B1AF" w14:textId="77777777" w:rsidR="00773FCF" w:rsidRDefault="00773FCF">
      <w:pPr>
        <w:pStyle w:val="a3"/>
        <w:spacing w:before="6"/>
        <w:rPr>
          <w:sz w:val="22"/>
        </w:rPr>
      </w:pPr>
    </w:p>
    <w:p w14:paraId="29848A60" w14:textId="77777777" w:rsidR="00773FCF" w:rsidRDefault="00647F50">
      <w:pPr>
        <w:pStyle w:val="2"/>
        <w:numPr>
          <w:ilvl w:val="2"/>
          <w:numId w:val="11"/>
        </w:numPr>
        <w:tabs>
          <w:tab w:val="left" w:pos="922"/>
        </w:tabs>
        <w:ind w:left="921" w:hanging="802"/>
        <w:rPr>
          <w:rFonts w:ascii="宋体" w:eastAsia="宋体"/>
        </w:rPr>
      </w:pPr>
      <w:bookmarkStart w:id="63" w:name="5.3.2_通信接口"/>
      <w:bookmarkStart w:id="64" w:name="_bookmark33"/>
      <w:bookmarkEnd w:id="63"/>
      <w:bookmarkEnd w:id="64"/>
      <w:r>
        <w:rPr>
          <w:rFonts w:ascii="宋体" w:eastAsia="宋体" w:hint="eastAsia"/>
        </w:rPr>
        <w:t>通信接口</w:t>
      </w:r>
    </w:p>
    <w:p w14:paraId="5CBD4BD5" w14:textId="77777777" w:rsidR="00773FCF" w:rsidRDefault="00773FCF">
      <w:pPr>
        <w:pStyle w:val="a3"/>
        <w:spacing w:before="10"/>
        <w:rPr>
          <w:b/>
          <w:sz w:val="28"/>
        </w:rPr>
      </w:pPr>
    </w:p>
    <w:p w14:paraId="651304BE" w14:textId="77777777" w:rsidR="00773FCF" w:rsidRDefault="00647F50">
      <w:pPr>
        <w:pStyle w:val="a3"/>
        <w:ind w:left="540"/>
      </w:pPr>
      <w:r>
        <w:t>系统需要公安、政府等相关结构提供实名认证服务，小区</w:t>
      </w:r>
      <w:r>
        <w:rPr>
          <w:rFonts w:ascii="Times New Roman" w:eastAsia="Times New Roman"/>
        </w:rPr>
        <w:t>/</w:t>
      </w:r>
      <w:r>
        <w:t>社区确认工作。</w:t>
      </w:r>
    </w:p>
    <w:p w14:paraId="25A9C91D" w14:textId="77777777" w:rsidR="00773FCF" w:rsidRDefault="00773FCF">
      <w:pPr>
        <w:pStyle w:val="a3"/>
        <w:spacing w:before="12"/>
        <w:rPr>
          <w:sz w:val="28"/>
        </w:rPr>
      </w:pPr>
    </w:p>
    <w:p w14:paraId="7D951A13" w14:textId="77777777" w:rsidR="00773FCF" w:rsidRDefault="00647F50">
      <w:pPr>
        <w:pStyle w:val="2"/>
        <w:numPr>
          <w:ilvl w:val="1"/>
          <w:numId w:val="11"/>
        </w:numPr>
        <w:tabs>
          <w:tab w:val="left" w:pos="644"/>
        </w:tabs>
      </w:pPr>
      <w:bookmarkStart w:id="65" w:name="_bookmark34"/>
      <w:bookmarkStart w:id="66" w:name="5.4控制"/>
      <w:bookmarkEnd w:id="65"/>
      <w:bookmarkEnd w:id="66"/>
      <w:r>
        <w:rPr>
          <w:spacing w:val="4"/>
        </w:rPr>
        <w:t>控制</w:t>
      </w:r>
    </w:p>
    <w:p w14:paraId="5C16421D" w14:textId="77777777" w:rsidR="00773FCF" w:rsidRDefault="00773FCF">
      <w:pPr>
        <w:pStyle w:val="a3"/>
        <w:spacing w:before="12"/>
        <w:rPr>
          <w:rFonts w:ascii="黑体"/>
          <w:b/>
          <w:sz w:val="34"/>
        </w:rPr>
      </w:pPr>
    </w:p>
    <w:p w14:paraId="5CF32C13" w14:textId="1FE29B71" w:rsidR="00773FCF" w:rsidRDefault="00647F50">
      <w:pPr>
        <w:pStyle w:val="a3"/>
        <w:spacing w:line="364" w:lineRule="auto"/>
        <w:ind w:left="120" w:right="1264" w:firstLine="420"/>
      </w:pPr>
      <w:r>
        <w:t>运营方可以通过数据库</w:t>
      </w:r>
      <w:r w:rsidR="0074766D">
        <w:rPr>
          <w:rFonts w:hint="eastAsia"/>
        </w:rPr>
        <w:t>平台</w:t>
      </w:r>
      <w:r>
        <w:t xml:space="preserve">端以控制数据，通过与开发方沟通并重新部署以实现系统行为的控制。 </w:t>
      </w:r>
    </w:p>
    <w:sectPr w:rsidR="00773FCF">
      <w:pgSz w:w="11910" w:h="16840"/>
      <w:pgMar w:top="1480" w:right="480" w:bottom="1400" w:left="1680" w:header="0" w:footer="12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11A09" w14:textId="77777777" w:rsidR="00481A3E" w:rsidRDefault="00481A3E">
      <w:r>
        <w:separator/>
      </w:r>
    </w:p>
  </w:endnote>
  <w:endnote w:type="continuationSeparator" w:id="0">
    <w:p w14:paraId="66EA1B4B" w14:textId="77777777" w:rsidR="00481A3E" w:rsidRDefault="0048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1D7D" w14:textId="77777777" w:rsidR="00773FCF" w:rsidRDefault="00481A3E">
    <w:pPr>
      <w:pStyle w:val="a3"/>
      <w:spacing w:line="14" w:lineRule="auto"/>
      <w:rPr>
        <w:sz w:val="20"/>
      </w:rPr>
    </w:pPr>
    <w:r>
      <w:pict w14:anchorId="1786C89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pt;margin-top:770.7pt;width:13.15pt;height:12pt;z-index:-251658752;mso-position-horizontal-relative:page;mso-position-vertical-relative:page;mso-width-relative:page;mso-height-relative:page" filled="f" stroked="f">
          <v:textbox inset="0,0,0,0">
            <w:txbxContent>
              <w:p w14:paraId="24A2D395" w14:textId="77777777" w:rsidR="00773FCF" w:rsidRDefault="00647F50"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456D" w14:textId="77777777" w:rsidR="00481A3E" w:rsidRDefault="00481A3E">
      <w:r>
        <w:separator/>
      </w:r>
    </w:p>
  </w:footnote>
  <w:footnote w:type="continuationSeparator" w:id="0">
    <w:p w14:paraId="12BE117F" w14:textId="77777777" w:rsidR="00481A3E" w:rsidRDefault="00481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406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333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259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186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039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893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960" w:hanging="420"/>
        <w:jc w:val="left"/>
      </w:pPr>
      <w:rPr>
        <w:rFonts w:hint="default"/>
        <w:w w:val="100"/>
        <w:lang w:val="zh-CN" w:eastAsia="zh-CN" w:bidi="zh-CN"/>
      </w:rPr>
    </w:lvl>
    <w:lvl w:ilvl="1">
      <w:numFmt w:val="bullet"/>
      <w:lvlText w:val="•"/>
      <w:lvlJc w:val="left"/>
      <w:pPr>
        <w:ind w:left="1838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17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95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74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5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31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10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89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4"/>
        <w:szCs w:val="4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43" w:hanging="524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zh-CN" w:eastAsia="zh-CN" w:bidi="zh-CN"/>
      </w:rPr>
    </w:lvl>
    <w:lvl w:ilvl="2">
      <w:numFmt w:val="bullet"/>
      <w:lvlText w:val=""/>
      <w:lvlJc w:val="left"/>
      <w:pPr>
        <w:ind w:left="960" w:hanging="420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058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56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54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53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51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49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C8879AEF"/>
    <w:multiLevelType w:val="multilevel"/>
    <w:tmpl w:val="C8879AEF"/>
    <w:lvl w:ilvl="0">
      <w:start w:val="1"/>
      <w:numFmt w:val="decimal"/>
      <w:lvlText w:val="%1."/>
      <w:lvlJc w:val="left"/>
      <w:pPr>
        <w:ind w:left="840" w:hanging="300"/>
        <w:jc w:val="left"/>
      </w:pPr>
      <w:rPr>
        <w:rFonts w:ascii="Times New Roman" w:eastAsia="Times New Roman" w:hAnsi="Times New Roman" w:cs="Times New Roman" w:hint="default"/>
        <w:spacing w:val="-60"/>
        <w:w w:val="99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730" w:hanging="30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621" w:hanging="30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11" w:hanging="3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02" w:hanging="3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93" w:hanging="3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83" w:hanging="3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74" w:hanging="3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65" w:hanging="300"/>
      </w:pPr>
      <w:rPr>
        <w:rFonts w:hint="default"/>
        <w:lang w:val="zh-CN" w:eastAsia="zh-CN" w:bidi="zh-CN"/>
      </w:rPr>
    </w:lvl>
  </w:abstractNum>
  <w:abstractNum w:abstractNumId="4" w15:restartNumberingAfterBreak="0">
    <w:nsid w:val="CF092B84"/>
    <w:multiLevelType w:val="multilevel"/>
    <w:tmpl w:val="CF092B84"/>
    <w:lvl w:ilvl="0">
      <w:start w:val="2"/>
      <w:numFmt w:val="decimal"/>
      <w:lvlText w:val="%1."/>
      <w:lvlJc w:val="left"/>
      <w:pPr>
        <w:ind w:left="960" w:hanging="840"/>
        <w:jc w:val="left"/>
      </w:pPr>
      <w:rPr>
        <w:rFonts w:ascii="宋体" w:eastAsia="宋体" w:hAnsi="宋体" w:cs="宋体" w:hint="default"/>
        <w:b/>
        <w:bCs/>
        <w:spacing w:val="0"/>
        <w:w w:val="99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62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3425" w:hanging="54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328" w:hanging="54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31" w:hanging="54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34" w:hanging="54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54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40" w:hanging="540"/>
      </w:pPr>
      <w:rPr>
        <w:rFonts w:hint="default"/>
        <w:lang w:val="zh-CN" w:eastAsia="zh-CN" w:bidi="zh-CN"/>
      </w:rPr>
    </w:lvl>
  </w:abstractNum>
  <w:abstractNum w:abstractNumId="5" w15:restartNumberingAfterBreak="0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zh-CN" w:eastAsia="zh-CN" w:bidi="zh-CN"/>
      </w:rPr>
    </w:lvl>
    <w:lvl w:ilvl="1">
      <w:numFmt w:val="bullet"/>
      <w:lvlText w:val="•"/>
      <w:lvlJc w:val="left"/>
      <w:pPr>
        <w:ind w:left="1784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669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53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38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2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07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92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zh-CN" w:eastAsia="zh-CN" w:bidi="zh-CN"/>
      </w:rPr>
    </w:lvl>
  </w:abstractNum>
  <w:abstractNum w:abstractNumId="6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960" w:hanging="360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2717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95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74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5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31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10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89" w:hanging="360"/>
      </w:pPr>
      <w:rPr>
        <w:rFonts w:hint="default"/>
        <w:lang w:val="zh-CN" w:eastAsia="zh-CN" w:bidi="zh-CN"/>
      </w:rPr>
    </w:lvl>
  </w:abstractNum>
  <w:abstractNum w:abstractNumId="7" w15:restartNumberingAfterBreak="0">
    <w:nsid w:val="0248C179"/>
    <w:multiLevelType w:val="multilevel"/>
    <w:tmpl w:val="0248C179"/>
    <w:lvl w:ilvl="0">
      <w:start w:val="3"/>
      <w:numFmt w:val="decimal"/>
      <w:lvlText w:val="%1"/>
      <w:lvlJc w:val="left"/>
      <w:pPr>
        <w:ind w:left="840" w:hanging="720"/>
        <w:jc w:val="left"/>
      </w:pPr>
      <w:rPr>
        <w:rFonts w:hint="default"/>
        <w:lang w:val="zh-CN" w:eastAsia="zh-CN" w:bidi="zh-CN"/>
      </w:rPr>
    </w:lvl>
    <w:lvl w:ilvl="1">
      <w:start w:val="4"/>
      <w:numFmt w:val="decimal"/>
      <w:lvlText w:val="%1.%2"/>
      <w:lvlJc w:val="left"/>
      <w:pPr>
        <w:ind w:left="840" w:hanging="720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zh-CN" w:eastAsia="zh-CN" w:bidi="zh-CN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02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293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83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74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65" w:hanging="720"/>
      </w:pPr>
      <w:rPr>
        <w:rFonts w:hint="default"/>
        <w:lang w:val="zh-CN" w:eastAsia="zh-CN" w:bidi="zh-CN"/>
      </w:rPr>
    </w:lvl>
  </w:abstractNum>
  <w:abstractNum w:abstractNumId="8" w15:restartNumberingAfterBreak="0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1020" w:hanging="4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892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65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37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10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8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55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28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01" w:hanging="420"/>
      </w:pPr>
      <w:rPr>
        <w:rFonts w:hint="default"/>
        <w:lang w:val="zh-CN" w:eastAsia="zh-CN" w:bidi="zh-CN"/>
      </w:rPr>
    </w:lvl>
  </w:abstractNum>
  <w:abstractNum w:abstractNumId="9" w15:restartNumberingAfterBreak="0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1020" w:hanging="4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892" w:hanging="42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65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637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10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83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55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28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01" w:hanging="420"/>
      </w:pPr>
      <w:rPr>
        <w:rFonts w:hint="default"/>
        <w:lang w:val="zh-CN" w:eastAsia="zh-CN" w:bidi="zh-CN"/>
      </w:rPr>
    </w:lvl>
  </w:abstractNum>
  <w:abstractNum w:abstractNumId="10" w15:restartNumberingAfterBreak="0">
    <w:nsid w:val="2A8F537B"/>
    <w:multiLevelType w:val="multilevel"/>
    <w:tmpl w:val="2A8F537B"/>
    <w:lvl w:ilvl="0">
      <w:start w:val="4"/>
      <w:numFmt w:val="decimal"/>
      <w:lvlText w:val="%1."/>
      <w:lvlJc w:val="left"/>
      <w:pPr>
        <w:ind w:left="540" w:hanging="42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44"/>
        <w:szCs w:val="4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43" w:hanging="524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2"/>
        <w:szCs w:val="32"/>
        <w:lang w:val="zh-CN" w:eastAsia="zh-CN" w:bidi="zh-CN"/>
      </w:rPr>
    </w:lvl>
    <w:lvl w:ilvl="3">
      <w:numFmt w:val="bullet"/>
      <w:lvlText w:val="•"/>
      <w:lvlJc w:val="left"/>
      <w:pPr>
        <w:ind w:left="920" w:hanging="7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180" w:hanging="7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441" w:hanging="7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702" w:hanging="7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5963" w:hanging="7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24" w:hanging="720"/>
      </w:pPr>
      <w:rPr>
        <w:rFonts w:hint="default"/>
        <w:lang w:val="zh-CN" w:eastAsia="zh-CN" w:bidi="zh-CN"/>
      </w:rPr>
    </w:lvl>
  </w:abstractNum>
  <w:abstractNum w:abstractNumId="11" w15:restartNumberingAfterBreak="0">
    <w:nsid w:val="2C561BA7"/>
    <w:multiLevelType w:val="hybridMultilevel"/>
    <w:tmpl w:val="2716E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E628CA"/>
    <w:multiLevelType w:val="hybridMultilevel"/>
    <w:tmpl w:val="F4EEEA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6532B9"/>
    <w:multiLevelType w:val="hybridMultilevel"/>
    <w:tmpl w:val="4FB09DA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4D4DC07F"/>
    <w:multiLevelType w:val="multilevel"/>
    <w:tmpl w:val="4D4DC07F"/>
    <w:lvl w:ilvl="0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spacing w:val="-60"/>
        <w:w w:val="99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784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669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53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38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2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07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92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zh-CN" w:eastAsia="zh-CN" w:bidi="zh-CN"/>
      </w:rPr>
    </w:lvl>
  </w:abstractNum>
  <w:abstractNum w:abstractNumId="15" w15:restartNumberingAfterBreak="0">
    <w:nsid w:val="59ADCABA"/>
    <w:multiLevelType w:val="multilevel"/>
    <w:tmpl w:val="59ADCABA"/>
    <w:lvl w:ilvl="0">
      <w:start w:val="5"/>
      <w:numFmt w:val="decimal"/>
      <w:lvlText w:val="%1"/>
      <w:lvlJc w:val="left"/>
      <w:pPr>
        <w:ind w:left="1680" w:hanging="600"/>
        <w:jc w:val="left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1680" w:hanging="600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680" w:hanging="6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4099" w:hanging="60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06" w:hanging="60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713" w:hanging="60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519" w:hanging="60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326" w:hanging="60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133" w:hanging="600"/>
      </w:pPr>
      <w:rPr>
        <w:rFonts w:hint="default"/>
        <w:lang w:val="zh-CN" w:eastAsia="zh-CN" w:bidi="zh-CN"/>
      </w:rPr>
    </w:lvl>
  </w:abstractNum>
  <w:abstractNum w:abstractNumId="16" w15:restartNumberingAfterBreak="0">
    <w:nsid w:val="5A241D34"/>
    <w:multiLevelType w:val="multilevel"/>
    <w:tmpl w:val="5A241D34"/>
    <w:lvl w:ilvl="0">
      <w:start w:val="1"/>
      <w:numFmt w:val="decimal"/>
      <w:lvlText w:val="%1)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spacing w:val="-60"/>
        <w:w w:val="99"/>
        <w:sz w:val="24"/>
        <w:szCs w:val="24"/>
        <w:lang w:val="zh-CN" w:eastAsia="zh-CN" w:bidi="zh-CN"/>
      </w:rPr>
    </w:lvl>
    <w:lvl w:ilvl="1">
      <w:numFmt w:val="bullet"/>
      <w:lvlText w:val="•"/>
      <w:lvlJc w:val="left"/>
      <w:pPr>
        <w:ind w:left="1784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669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53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38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2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07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92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977" w:hanging="360"/>
      </w:pPr>
      <w:rPr>
        <w:rFonts w:hint="default"/>
        <w:lang w:val="zh-CN" w:eastAsia="zh-CN" w:bidi="zh-CN"/>
      </w:rPr>
    </w:lvl>
  </w:abstractNum>
  <w:abstractNum w:abstractNumId="17" w15:restartNumberingAfterBreak="0">
    <w:nsid w:val="5DD74C3E"/>
    <w:multiLevelType w:val="hybridMultilevel"/>
    <w:tmpl w:val="FEF46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420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numFmt w:val="bullet"/>
      <w:lvlText w:val=""/>
      <w:lvlJc w:val="left"/>
      <w:pPr>
        <w:ind w:left="900" w:hanging="420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882" w:hanging="42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865" w:hanging="42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848" w:hanging="42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31" w:hanging="42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14" w:hanging="42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797" w:hanging="42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780" w:hanging="420"/>
      </w:pPr>
      <w:rPr>
        <w:rFonts w:hint="default"/>
        <w:lang w:val="zh-CN" w:eastAsia="zh-CN" w:bidi="zh-CN"/>
      </w:rPr>
    </w:lvl>
  </w:abstractNum>
  <w:num w:numId="1">
    <w:abstractNumId w:val="6"/>
  </w:num>
  <w:num w:numId="2">
    <w:abstractNumId w:val="4"/>
  </w:num>
  <w:num w:numId="3">
    <w:abstractNumId w:val="15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8"/>
  </w:num>
  <w:num w:numId="9">
    <w:abstractNumId w:val="7"/>
  </w:num>
  <w:num w:numId="10">
    <w:abstractNumId w:val="0"/>
  </w:num>
  <w:num w:numId="11">
    <w:abstractNumId w:val="10"/>
  </w:num>
  <w:num w:numId="12">
    <w:abstractNumId w:val="16"/>
  </w:num>
  <w:num w:numId="13">
    <w:abstractNumId w:val="3"/>
  </w:num>
  <w:num w:numId="14">
    <w:abstractNumId w:val="14"/>
  </w:num>
  <w:num w:numId="15">
    <w:abstractNumId w:val="5"/>
  </w:num>
  <w:num w:numId="16">
    <w:abstractNumId w:val="13"/>
  </w:num>
  <w:num w:numId="17">
    <w:abstractNumId w:val="11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3FCF"/>
    <w:rsid w:val="00003B58"/>
    <w:rsid w:val="00253719"/>
    <w:rsid w:val="0036230C"/>
    <w:rsid w:val="0037319F"/>
    <w:rsid w:val="003D566D"/>
    <w:rsid w:val="00465DA8"/>
    <w:rsid w:val="00481A3E"/>
    <w:rsid w:val="004B18DA"/>
    <w:rsid w:val="00647F50"/>
    <w:rsid w:val="0074766D"/>
    <w:rsid w:val="00773FCF"/>
    <w:rsid w:val="007F4B33"/>
    <w:rsid w:val="00A63131"/>
    <w:rsid w:val="00BF3E42"/>
    <w:rsid w:val="00BF4028"/>
    <w:rsid w:val="00CF705B"/>
    <w:rsid w:val="00D7452B"/>
    <w:rsid w:val="00F100D8"/>
    <w:rsid w:val="00F74178"/>
    <w:rsid w:val="67A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C6CA2BF"/>
  <w15:docId w15:val="{C426F04A-A523-4361-B2F5-289E3383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rsid w:val="00BF402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540" w:hanging="420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1"/>
    <w:qFormat/>
    <w:pPr>
      <w:ind w:left="643" w:hanging="524"/>
      <w:outlineLvl w:val="1"/>
    </w:pPr>
    <w:rPr>
      <w:rFonts w:ascii="黑体" w:eastAsia="黑体" w:hAnsi="黑体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TOC3">
    <w:name w:val="toc 3"/>
    <w:basedOn w:val="a"/>
    <w:next w:val="a"/>
    <w:uiPriority w:val="1"/>
    <w:qFormat/>
    <w:pPr>
      <w:spacing w:before="5"/>
      <w:ind w:left="960" w:hanging="360"/>
    </w:pPr>
    <w:rPr>
      <w:sz w:val="24"/>
      <w:szCs w:val="24"/>
    </w:rPr>
  </w:style>
  <w:style w:type="paragraph" w:styleId="TOC1">
    <w:name w:val="toc 1"/>
    <w:basedOn w:val="a"/>
    <w:next w:val="a"/>
    <w:uiPriority w:val="1"/>
    <w:qFormat/>
    <w:pPr>
      <w:spacing w:before="137"/>
      <w:ind w:left="960" w:right="1327" w:hanging="960"/>
      <w:jc w:val="right"/>
    </w:pPr>
    <w:rPr>
      <w:b/>
      <w:bCs/>
      <w:sz w:val="28"/>
      <w:szCs w:val="28"/>
    </w:rPr>
  </w:style>
  <w:style w:type="paragraph" w:styleId="TOC2">
    <w:name w:val="toc 2"/>
    <w:basedOn w:val="a"/>
    <w:next w:val="a"/>
    <w:uiPriority w:val="1"/>
    <w:qFormat/>
    <w:pPr>
      <w:spacing w:before="5"/>
      <w:ind w:left="960" w:right="1327" w:hanging="960"/>
      <w:jc w:val="right"/>
    </w:pPr>
    <w:rPr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960" w:hanging="420"/>
    </w:pPr>
  </w:style>
  <w:style w:type="paragraph" w:customStyle="1" w:styleId="TableParagraph">
    <w:name w:val="Table Paragraph"/>
    <w:basedOn w:val="a"/>
    <w:uiPriority w:val="1"/>
    <w:qFormat/>
    <w:pPr>
      <w:spacing w:before="79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6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15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 佳艺</dc:creator>
  <cp:lastModifiedBy>王 廷禹</cp:lastModifiedBy>
  <cp:revision>3</cp:revision>
  <dcterms:created xsi:type="dcterms:W3CDTF">2021-05-05T02:34:00Z</dcterms:created>
  <dcterms:modified xsi:type="dcterms:W3CDTF">2021-05-05T11:09:00Z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Acrobat PDFMaker 17 Word 版</vt:lpwstr>
  </property>
  <property fmtid="{D5CDD505-2E9C-101B-9397-08002B2CF9AE}" pid="4" name="LastSaved">
    <vt:filetime>2021-05-05T00:00:00Z</vt:filetime>
  </property>
  <property fmtid="{D5CDD505-2E9C-101B-9397-08002B2CF9AE}" pid="5" name="KSOProductBuildVer">
    <vt:lpwstr>2052-11.1.0.10314</vt:lpwstr>
  </property>
</Properties>
</file>