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F6D8D" w14:textId="7BEC4EEA" w:rsidR="00E42583" w:rsidRDefault="00ED69AD" w:rsidP="00735963">
      <w:pPr>
        <w:rPr>
          <w:rFonts w:ascii="Arial" w:hAnsi="Arial" w:cs="Arial"/>
          <w:b/>
          <w:bCs/>
          <w:sz w:val="32"/>
          <w:szCs w:val="32"/>
          <w:lang w:val="es-PA"/>
        </w:rPr>
      </w:pPr>
      <w:r>
        <w:rPr>
          <w:rFonts w:ascii="Arial" w:hAnsi="Arial" w:cs="Arial"/>
          <w:b/>
          <w:bCs/>
          <w:sz w:val="32"/>
          <w:szCs w:val="32"/>
          <w:lang w:val="es-PA"/>
        </w:rPr>
        <w:t>Síntesis o Bitácora del Aprendizaje</w:t>
      </w:r>
    </w:p>
    <w:p w14:paraId="339C5F7E" w14:textId="77777777" w:rsidR="00735963" w:rsidRDefault="00735963" w:rsidP="00735963">
      <w:pPr>
        <w:rPr>
          <w:rFonts w:ascii="Arial" w:hAnsi="Arial" w:cs="Arial"/>
          <w:b/>
          <w:bCs/>
          <w:sz w:val="32"/>
          <w:szCs w:val="32"/>
          <w:lang w:val="es-PA"/>
        </w:rPr>
      </w:pPr>
    </w:p>
    <w:p w14:paraId="683AA66B" w14:textId="5552A4F0" w:rsidR="00E42583" w:rsidRDefault="00773F41" w:rsidP="00735963">
      <w:pPr>
        <w:rPr>
          <w:rFonts w:ascii="Arial" w:hAnsi="Arial" w:cs="Arial"/>
          <w:b/>
          <w:bCs/>
          <w:sz w:val="32"/>
          <w:szCs w:val="32"/>
          <w:lang w:val="es-PA"/>
        </w:rPr>
      </w:pPr>
      <w:r>
        <w:rPr>
          <w:rFonts w:ascii="Arial" w:hAnsi="Arial" w:cs="Arial"/>
          <w:b/>
          <w:bCs/>
          <w:sz w:val="32"/>
          <w:szCs w:val="32"/>
          <w:lang w:val="es-PA"/>
        </w:rPr>
        <w:t xml:space="preserve">Tema: </w:t>
      </w:r>
      <w:r w:rsidR="002A720D">
        <w:rPr>
          <w:rFonts w:ascii="Arial" w:hAnsi="Arial" w:cs="Arial"/>
          <w:sz w:val="32"/>
          <w:szCs w:val="32"/>
          <w:lang w:val="es-PA"/>
        </w:rPr>
        <w:t>Evaluación de la Interfaz de Usuario</w:t>
      </w:r>
    </w:p>
    <w:p w14:paraId="537CF5BE" w14:textId="043A410A" w:rsidR="00735963" w:rsidRPr="00DF2A92" w:rsidRDefault="00ED69AD" w:rsidP="00735963">
      <w:pPr>
        <w:rPr>
          <w:rFonts w:ascii="Arial" w:hAnsi="Arial" w:cs="Arial"/>
          <w:sz w:val="32"/>
          <w:szCs w:val="32"/>
          <w:lang w:val="es-PA"/>
        </w:rPr>
      </w:pPr>
      <w:r>
        <w:rPr>
          <w:rFonts w:ascii="Arial" w:hAnsi="Arial" w:cs="Arial"/>
          <w:b/>
          <w:bCs/>
          <w:sz w:val="32"/>
          <w:szCs w:val="32"/>
          <w:lang w:val="es-PA"/>
        </w:rPr>
        <w:t>Fecha:</w:t>
      </w:r>
      <w:r>
        <w:rPr>
          <w:rFonts w:ascii="Arial" w:hAnsi="Arial" w:cs="Arial"/>
          <w:sz w:val="32"/>
          <w:szCs w:val="32"/>
          <w:lang w:val="es-PA"/>
        </w:rPr>
        <w:t xml:space="preserve"> </w:t>
      </w:r>
      <w:r w:rsidR="003B0AB7">
        <w:rPr>
          <w:rFonts w:ascii="Arial" w:hAnsi="Arial" w:cs="Arial"/>
          <w:sz w:val="32"/>
          <w:szCs w:val="32"/>
          <w:lang w:val="es-PA"/>
        </w:rPr>
        <w:t>5</w:t>
      </w:r>
      <w:r>
        <w:rPr>
          <w:rFonts w:ascii="Arial" w:hAnsi="Arial" w:cs="Arial"/>
          <w:sz w:val="32"/>
          <w:szCs w:val="32"/>
          <w:lang w:val="es-PA"/>
        </w:rPr>
        <w:t xml:space="preserve"> de Abril de 2021</w:t>
      </w:r>
    </w:p>
    <w:p w14:paraId="04C9D98A" w14:textId="0DC46189" w:rsidR="00735963" w:rsidRPr="002A720D" w:rsidRDefault="00ED69AD" w:rsidP="00735963">
      <w:pPr>
        <w:rPr>
          <w:rFonts w:ascii="Arial" w:hAnsi="Arial" w:cs="Arial"/>
          <w:b/>
          <w:bCs/>
          <w:sz w:val="32"/>
          <w:szCs w:val="32"/>
          <w:lang w:val="es-PA"/>
        </w:rPr>
      </w:pPr>
      <w:r>
        <w:rPr>
          <w:rFonts w:ascii="Arial" w:hAnsi="Arial" w:cs="Arial"/>
          <w:b/>
          <w:bCs/>
          <w:sz w:val="32"/>
          <w:szCs w:val="32"/>
          <w:lang w:val="es-PA"/>
        </w:rPr>
        <w:t xml:space="preserve">Contenido:  </w:t>
      </w:r>
      <w:r w:rsidR="002A720D" w:rsidRPr="002A720D">
        <w:rPr>
          <w:rFonts w:ascii="Arial" w:hAnsi="Arial" w:cs="Arial"/>
          <w:sz w:val="32"/>
          <w:szCs w:val="32"/>
          <w:lang w:val="es-PA"/>
        </w:rPr>
        <w:t>5.1 Definición de Evaluación de IU 5.2 Objetivo de la Evaluación de IU 5.3 Métodos de Inspección de Usabilidad (sin usuarios) 5.3.1 Recorrido Cognitivo (Cognitive Walkthrough) 5.3.2 Evaluación Heurística 5.3.3 Basada en la revisión 5.4 Evaluación de la usabilidad con usuarios 5.4.1 Tipos de evaluación 5.4.1.1 En el laboratorio 5.4.1.2 In-situ 5.4.1.3 Remotas 5.4.2 Pruebas de usabilidad 5.4.3 Tests estándares de Usabilidad</w:t>
      </w:r>
    </w:p>
    <w:p w14:paraId="5D10CFE5" w14:textId="77777777" w:rsidR="00E42583" w:rsidRDefault="00ED69AD" w:rsidP="00735963">
      <w:pPr>
        <w:rPr>
          <w:rFonts w:ascii="Arial" w:hAnsi="Arial" w:cs="Arial"/>
          <w:b/>
          <w:bCs/>
          <w:sz w:val="32"/>
          <w:szCs w:val="32"/>
          <w:lang w:val="es-PA"/>
        </w:rPr>
      </w:pPr>
      <w:r>
        <w:rPr>
          <w:rFonts w:ascii="Arial" w:hAnsi="Arial" w:cs="Arial"/>
          <w:b/>
          <w:bCs/>
          <w:sz w:val="32"/>
          <w:szCs w:val="32"/>
          <w:lang w:val="es-PA"/>
        </w:rPr>
        <w:t>Temas que resultaron fáciles:</w:t>
      </w:r>
    </w:p>
    <w:p w14:paraId="1E31379B" w14:textId="7EE2D8AF" w:rsidR="00B77C40" w:rsidRDefault="002A720D" w:rsidP="00735963">
      <w:pPr>
        <w:rPr>
          <w:rFonts w:ascii="Arial" w:hAnsi="Arial" w:cs="Arial"/>
          <w:sz w:val="32"/>
          <w:szCs w:val="32"/>
          <w:lang w:val="es-PA"/>
        </w:rPr>
      </w:pPr>
      <w:r>
        <w:rPr>
          <w:rFonts w:ascii="Arial" w:hAnsi="Arial" w:cs="Arial"/>
          <w:sz w:val="32"/>
          <w:szCs w:val="32"/>
          <w:lang w:val="es-PA"/>
        </w:rPr>
        <w:t>Definición y Objetivo de la Evaluación de UI</w:t>
      </w:r>
    </w:p>
    <w:p w14:paraId="686FC0E0" w14:textId="612EFEA9" w:rsidR="00E42583" w:rsidRDefault="00ED69AD" w:rsidP="00735963">
      <w:pPr>
        <w:rPr>
          <w:rFonts w:ascii="Arial" w:hAnsi="Arial" w:cs="Arial"/>
          <w:b/>
          <w:bCs/>
          <w:sz w:val="32"/>
          <w:szCs w:val="32"/>
          <w:lang w:val="es-PA"/>
        </w:rPr>
      </w:pPr>
      <w:r>
        <w:rPr>
          <w:rFonts w:ascii="Arial" w:hAnsi="Arial" w:cs="Arial"/>
          <w:b/>
          <w:bCs/>
          <w:sz w:val="32"/>
          <w:szCs w:val="32"/>
          <w:lang w:val="es-PA"/>
        </w:rPr>
        <w:t>Temas que resultaron difíciles:</w:t>
      </w:r>
    </w:p>
    <w:p w14:paraId="641D9972" w14:textId="6B764701" w:rsidR="00B77C40" w:rsidRDefault="002A720D" w:rsidP="00735963">
      <w:pPr>
        <w:rPr>
          <w:rFonts w:ascii="Arial" w:hAnsi="Arial" w:cs="Arial"/>
          <w:sz w:val="32"/>
          <w:szCs w:val="32"/>
          <w:lang w:val="es-PA"/>
        </w:rPr>
      </w:pPr>
      <w:r>
        <w:rPr>
          <w:rFonts w:ascii="Arial" w:hAnsi="Arial" w:cs="Arial"/>
          <w:sz w:val="32"/>
          <w:szCs w:val="32"/>
          <w:lang w:val="es-PA"/>
        </w:rPr>
        <w:t>Métodos de Inspección de Usabilidad</w:t>
      </w:r>
    </w:p>
    <w:p w14:paraId="338EE0DC" w14:textId="79315F86" w:rsidR="002A720D" w:rsidRDefault="002A720D" w:rsidP="00735963">
      <w:pPr>
        <w:rPr>
          <w:rFonts w:ascii="Arial" w:hAnsi="Arial" w:cs="Arial"/>
          <w:sz w:val="32"/>
          <w:szCs w:val="32"/>
          <w:lang w:val="es-PA"/>
        </w:rPr>
      </w:pPr>
      <w:r>
        <w:rPr>
          <w:rFonts w:ascii="Arial" w:hAnsi="Arial" w:cs="Arial"/>
          <w:sz w:val="32"/>
          <w:szCs w:val="32"/>
          <w:lang w:val="es-PA"/>
        </w:rPr>
        <w:t>Evaluación de la usabilidad con usuarios</w:t>
      </w:r>
    </w:p>
    <w:p w14:paraId="0C217F76" w14:textId="77777777" w:rsidR="00735963" w:rsidRDefault="00735963" w:rsidP="00735963">
      <w:pPr>
        <w:rPr>
          <w:rFonts w:ascii="Arial" w:hAnsi="Arial" w:cs="Arial"/>
          <w:b/>
          <w:bCs/>
          <w:sz w:val="32"/>
          <w:szCs w:val="32"/>
          <w:lang w:val="es-PA"/>
        </w:rPr>
      </w:pPr>
    </w:p>
    <w:p w14:paraId="24ACD0F7" w14:textId="18BBCF24" w:rsidR="00E42583" w:rsidRPr="00773F41" w:rsidRDefault="00ED69AD" w:rsidP="00735963">
      <w:pPr>
        <w:rPr>
          <w:lang w:val="es-PA"/>
        </w:rPr>
      </w:pPr>
      <w:r>
        <w:rPr>
          <w:rFonts w:ascii="Arial" w:hAnsi="Arial" w:cs="Arial"/>
          <w:b/>
          <w:bCs/>
          <w:sz w:val="32"/>
          <w:szCs w:val="32"/>
          <w:lang w:val="es-PA"/>
        </w:rPr>
        <w:t>Comentarios:</w:t>
      </w:r>
      <w:r>
        <w:rPr>
          <w:rFonts w:ascii="Arial" w:hAnsi="Arial" w:cs="Arial"/>
          <w:sz w:val="32"/>
          <w:szCs w:val="32"/>
          <w:lang w:val="es-PA"/>
        </w:rPr>
        <w:t xml:space="preserve"> </w:t>
      </w:r>
      <w:r w:rsidR="002A720D">
        <w:rPr>
          <w:rFonts w:ascii="Arial" w:hAnsi="Arial" w:cs="Arial"/>
          <w:sz w:val="32"/>
          <w:szCs w:val="32"/>
          <w:lang w:val="es-PA"/>
        </w:rPr>
        <w:t>El momento de presentar los prototipos a los usuarios es fundamental para comprobar que se está entendiendo el sistema a desarrollar, y por supuesto que el usuario objetivo pueda usarlo.</w:t>
      </w:r>
    </w:p>
    <w:p w14:paraId="14D963E8" w14:textId="77777777" w:rsidR="00E42583" w:rsidRDefault="00E42583" w:rsidP="00735963">
      <w:pPr>
        <w:rPr>
          <w:rFonts w:ascii="Arial" w:hAnsi="Arial" w:cs="Arial"/>
          <w:sz w:val="32"/>
          <w:szCs w:val="32"/>
          <w:lang w:val="es-PA"/>
        </w:rPr>
      </w:pPr>
    </w:p>
    <w:p w14:paraId="72DA7C64" w14:textId="77777777" w:rsidR="00E42583" w:rsidRPr="00773F41" w:rsidRDefault="00ED69AD" w:rsidP="00735963">
      <w:pPr>
        <w:rPr>
          <w:lang w:val="es-PA"/>
        </w:rPr>
      </w:pPr>
      <w:r>
        <w:rPr>
          <w:rFonts w:ascii="Arial" w:hAnsi="Arial" w:cs="Arial"/>
          <w:sz w:val="32"/>
          <w:szCs w:val="32"/>
          <w:lang w:val="es-PA"/>
        </w:rPr>
        <w:t>Fernando Cutire</w:t>
      </w:r>
    </w:p>
    <w:sectPr w:rsidR="00E42583" w:rsidRPr="00773F4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83"/>
    <w:rsid w:val="00016B38"/>
    <w:rsid w:val="002A720D"/>
    <w:rsid w:val="003B0AB7"/>
    <w:rsid w:val="00723DD8"/>
    <w:rsid w:val="00735963"/>
    <w:rsid w:val="00773F41"/>
    <w:rsid w:val="00B77C40"/>
    <w:rsid w:val="00DF2A92"/>
    <w:rsid w:val="00E42583"/>
    <w:rsid w:val="00ED69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054C"/>
  <w15:docId w15:val="{90CE4EFF-155A-4347-ACA3-0D99696F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cutire</dc:creator>
  <dc:description/>
  <cp:lastModifiedBy>FERNANDO CUTIRE</cp:lastModifiedBy>
  <cp:revision>21</cp:revision>
  <cp:lastPrinted>2021-07-31T11:14:00Z</cp:lastPrinted>
  <dcterms:created xsi:type="dcterms:W3CDTF">2020-06-20T14:05:00Z</dcterms:created>
  <dcterms:modified xsi:type="dcterms:W3CDTF">2021-07-31T11:30:00Z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