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333A9" w14:textId="77777777" w:rsidR="00F31F79" w:rsidRPr="00F31F79" w:rsidRDefault="00F31F79" w:rsidP="00F31F79">
      <w:pPr>
        <w:rPr>
          <w:sz w:val="32"/>
          <w:szCs w:val="32"/>
        </w:rPr>
      </w:pPr>
      <w:r w:rsidRPr="00F31F79">
        <w:rPr>
          <w:sz w:val="32"/>
          <w:szCs w:val="32"/>
        </w:rPr>
        <w:t>Projekt Snake</w:t>
      </w:r>
    </w:p>
    <w:p w14:paraId="1FFBB718" w14:textId="77777777" w:rsidR="00F31F79" w:rsidRDefault="00F31F79" w:rsidP="00F31F79"/>
    <w:p w14:paraId="56FFDB18" w14:textId="32BF347E" w:rsidR="00F31F79" w:rsidRDefault="00F31F79" w:rsidP="00F31F79">
      <w:r>
        <w:t>Teammitglieder: Filipp Rul (</w:t>
      </w:r>
      <w:proofErr w:type="spellStart"/>
      <w:r>
        <w:t>Scrum</w:t>
      </w:r>
      <w:proofErr w:type="spellEnd"/>
      <w:r>
        <w:t xml:space="preserve"> Master); Sofia Domke; Andreas Spannberg</w:t>
      </w:r>
    </w:p>
    <w:p w14:paraId="7886C07D" w14:textId="1DABF7FB" w:rsidR="00F31F79" w:rsidRDefault="00F31F79" w:rsidP="00F31F79">
      <w:r>
        <w:t>Klasse: TG12/1</w:t>
      </w:r>
    </w:p>
    <w:p w14:paraId="76A57B96" w14:textId="77777777" w:rsidR="00F31F79" w:rsidRDefault="00F31F79" w:rsidP="00F31F79"/>
    <w:tbl>
      <w:tblPr>
        <w:tblW w:w="96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8"/>
        <w:gridCol w:w="3481"/>
        <w:gridCol w:w="2263"/>
        <w:gridCol w:w="1486"/>
      </w:tblGrid>
      <w:tr w:rsidR="001F52FA" w14:paraId="1132B417" w14:textId="77777777">
        <w:tblPrEx>
          <w:tblCellMar>
            <w:top w:w="0" w:type="dxa"/>
            <w:bottom w:w="0" w:type="dxa"/>
          </w:tblCellMar>
        </w:tblPrEx>
        <w:tc>
          <w:tcPr>
            <w:tcW w:w="2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9010E8" w14:textId="77777777" w:rsidR="001F52FA" w:rsidRDefault="00000000" w:rsidP="00F31F79">
            <w:pPr>
              <w:pStyle w:val="TableContents"/>
            </w:pPr>
            <w:r>
              <w:t>Aufgabe</w:t>
            </w:r>
          </w:p>
        </w:tc>
        <w:tc>
          <w:tcPr>
            <w:tcW w:w="3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E5600A" w14:textId="77777777" w:rsidR="001F52FA" w:rsidRDefault="00000000" w:rsidP="00F31F79">
            <w:pPr>
              <w:pStyle w:val="TableContents"/>
            </w:pPr>
            <w:r>
              <w:t>Beschreibung</w:t>
            </w:r>
          </w:p>
        </w:tc>
        <w:tc>
          <w:tcPr>
            <w:tcW w:w="2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A2053F" w14:textId="77777777" w:rsidR="001F52FA" w:rsidRDefault="00000000" w:rsidP="00F31F79">
            <w:pPr>
              <w:pStyle w:val="TableContents"/>
            </w:pPr>
            <w:proofErr w:type="gramStart"/>
            <w:r>
              <w:t>Wer ?</w:t>
            </w:r>
            <w:proofErr w:type="gramEnd"/>
          </w:p>
        </w:tc>
        <w:tc>
          <w:tcPr>
            <w:tcW w:w="14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B022C5" w14:textId="77777777" w:rsidR="001F52FA" w:rsidRDefault="00000000" w:rsidP="00F31F79">
            <w:pPr>
              <w:pStyle w:val="TableContents"/>
            </w:pPr>
            <w:r>
              <w:t>Zeit (h)</w:t>
            </w:r>
          </w:p>
        </w:tc>
      </w:tr>
      <w:tr w:rsidR="001F52FA" w14:paraId="20B25870" w14:textId="77777777">
        <w:tblPrEx>
          <w:tblCellMar>
            <w:top w:w="0" w:type="dxa"/>
            <w:bottom w:w="0" w:type="dxa"/>
          </w:tblCellMar>
        </w:tblPrEx>
        <w:tc>
          <w:tcPr>
            <w:tcW w:w="24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3385A2" w14:textId="77777777" w:rsidR="001F52FA" w:rsidRDefault="00000000" w:rsidP="00F31F79">
            <w:pPr>
              <w:pStyle w:val="TableContents"/>
            </w:pPr>
            <w:r>
              <w:t>Schlangen Körper</w:t>
            </w:r>
          </w:p>
        </w:tc>
        <w:tc>
          <w:tcPr>
            <w:tcW w:w="348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9A894C" w14:textId="77777777" w:rsidR="001F52FA" w:rsidRDefault="00000000" w:rsidP="00F31F79">
            <w:pPr>
              <w:pStyle w:val="TableContents"/>
            </w:pPr>
            <w:r>
              <w:t>Die Objekte für die Schlange erstellen (Kopf und Körper)</w:t>
            </w:r>
          </w:p>
          <w:p w14:paraId="1391DC3D" w14:textId="77777777" w:rsidR="001F52FA" w:rsidRDefault="00000000" w:rsidP="00F31F79">
            <w:pPr>
              <w:pStyle w:val="TableContents"/>
            </w:pPr>
            <w:r>
              <w:t>und dessen Funktionen.</w:t>
            </w:r>
          </w:p>
        </w:tc>
        <w:tc>
          <w:tcPr>
            <w:tcW w:w="226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BAC967" w14:textId="77777777" w:rsidR="001F52FA" w:rsidRDefault="00000000" w:rsidP="00F31F79">
            <w:pPr>
              <w:pStyle w:val="TableContents"/>
            </w:pPr>
            <w:r>
              <w:t>Andreas</w:t>
            </w:r>
          </w:p>
        </w:tc>
        <w:tc>
          <w:tcPr>
            <w:tcW w:w="14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CD6BED" w14:textId="77777777" w:rsidR="001F52FA" w:rsidRDefault="00000000" w:rsidP="00F31F79">
            <w:pPr>
              <w:pStyle w:val="TableContents"/>
            </w:pPr>
            <w:r>
              <w:t xml:space="preserve"> 2</w:t>
            </w:r>
          </w:p>
        </w:tc>
      </w:tr>
      <w:tr w:rsidR="001F52FA" w14:paraId="2CD88A02" w14:textId="77777777">
        <w:tblPrEx>
          <w:tblCellMar>
            <w:top w:w="0" w:type="dxa"/>
            <w:bottom w:w="0" w:type="dxa"/>
          </w:tblCellMar>
        </w:tblPrEx>
        <w:tc>
          <w:tcPr>
            <w:tcW w:w="24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F78565" w14:textId="77777777" w:rsidR="001F52FA" w:rsidRDefault="00000000" w:rsidP="00F31F79">
            <w:pPr>
              <w:pStyle w:val="TableContents"/>
            </w:pPr>
            <w:r>
              <w:t>Logik des Spielfeldes</w:t>
            </w:r>
          </w:p>
        </w:tc>
        <w:tc>
          <w:tcPr>
            <w:tcW w:w="348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C5632F" w14:textId="77777777" w:rsidR="001F52FA" w:rsidRDefault="00000000" w:rsidP="00F31F79">
            <w:pPr>
              <w:pStyle w:val="TableContents"/>
            </w:pPr>
            <w:r>
              <w:t>Funktion der Kollision, Abspeicherung von der Schlange und Essen auf dem Spielfeld, Score Berechnung und Spielfeld -größe.</w:t>
            </w:r>
          </w:p>
        </w:tc>
        <w:tc>
          <w:tcPr>
            <w:tcW w:w="226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7AE6B3" w14:textId="77777777" w:rsidR="001F52FA" w:rsidRDefault="00000000" w:rsidP="00F31F79">
            <w:pPr>
              <w:pStyle w:val="TableContents"/>
            </w:pPr>
            <w:r>
              <w:t>Andreas</w:t>
            </w:r>
          </w:p>
        </w:tc>
        <w:tc>
          <w:tcPr>
            <w:tcW w:w="14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F15F0F" w14:textId="77777777" w:rsidR="001F52FA" w:rsidRDefault="00000000" w:rsidP="00F31F79">
            <w:pPr>
              <w:pStyle w:val="TableContents"/>
            </w:pPr>
            <w:r>
              <w:t xml:space="preserve"> ~2,5</w:t>
            </w:r>
          </w:p>
        </w:tc>
      </w:tr>
      <w:tr w:rsidR="001F52FA" w14:paraId="66A145C8" w14:textId="77777777">
        <w:tblPrEx>
          <w:tblCellMar>
            <w:top w:w="0" w:type="dxa"/>
            <w:bottom w:w="0" w:type="dxa"/>
          </w:tblCellMar>
        </w:tblPrEx>
        <w:tc>
          <w:tcPr>
            <w:tcW w:w="24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33341D" w14:textId="77777777" w:rsidR="001F52FA" w:rsidRDefault="00000000" w:rsidP="00F31F79">
            <w:pPr>
              <w:pStyle w:val="TableContents"/>
            </w:pPr>
            <w:r>
              <w:t>Logik der schlangen -bewegung</w:t>
            </w:r>
          </w:p>
        </w:tc>
        <w:tc>
          <w:tcPr>
            <w:tcW w:w="348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62F7A7" w14:textId="77777777" w:rsidR="001F52FA" w:rsidRDefault="00000000" w:rsidP="00F31F79">
            <w:pPr>
              <w:pStyle w:val="TableContents"/>
            </w:pPr>
            <w:r>
              <w:t>Wie die Schlange auf dem Spielfeld sich bewegt und der Körper dem Kopf folgt.</w:t>
            </w:r>
          </w:p>
        </w:tc>
        <w:tc>
          <w:tcPr>
            <w:tcW w:w="226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C3A793" w14:textId="77777777" w:rsidR="001F52FA" w:rsidRDefault="00000000" w:rsidP="00F31F79">
            <w:pPr>
              <w:pStyle w:val="TableContents"/>
            </w:pPr>
            <w:r>
              <w:t>Andreas</w:t>
            </w:r>
          </w:p>
          <w:p w14:paraId="31006714" w14:textId="77777777" w:rsidR="001F52FA" w:rsidRDefault="00000000" w:rsidP="00F31F79">
            <w:pPr>
              <w:pStyle w:val="TableContents"/>
            </w:pPr>
            <w:r>
              <w:t>&amp; Sofia</w:t>
            </w:r>
          </w:p>
        </w:tc>
        <w:tc>
          <w:tcPr>
            <w:tcW w:w="14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7F3856" w14:textId="77777777" w:rsidR="001F52FA" w:rsidRDefault="00000000" w:rsidP="00F31F79">
            <w:pPr>
              <w:pStyle w:val="TableContents"/>
            </w:pPr>
            <w:r>
              <w:t xml:space="preserve"> 1,5</w:t>
            </w:r>
          </w:p>
        </w:tc>
      </w:tr>
      <w:tr w:rsidR="001F52FA" w14:paraId="2F877DE0" w14:textId="77777777">
        <w:tblPrEx>
          <w:tblCellMar>
            <w:top w:w="0" w:type="dxa"/>
            <w:bottom w:w="0" w:type="dxa"/>
          </w:tblCellMar>
        </w:tblPrEx>
        <w:tc>
          <w:tcPr>
            <w:tcW w:w="24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FF0450" w14:textId="77777777" w:rsidR="001F52FA" w:rsidRDefault="00000000" w:rsidP="00F31F79">
            <w:pPr>
              <w:pStyle w:val="TableContents"/>
            </w:pPr>
            <w:r>
              <w:t>Essen und Wachstum der Schlange</w:t>
            </w:r>
          </w:p>
        </w:tc>
        <w:tc>
          <w:tcPr>
            <w:tcW w:w="348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555829" w14:textId="77777777" w:rsidR="001F52FA" w:rsidRDefault="00000000" w:rsidP="00F31F79">
            <w:pPr>
              <w:pStyle w:val="TableContents"/>
            </w:pPr>
            <w:r>
              <w:t>Das „Essen“ wie es auf das Spielfeld verteilt wird und Wachstum der Schlange.</w:t>
            </w:r>
          </w:p>
        </w:tc>
        <w:tc>
          <w:tcPr>
            <w:tcW w:w="226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241AB3" w14:textId="77777777" w:rsidR="001F52FA" w:rsidRDefault="00000000" w:rsidP="00F31F79">
            <w:pPr>
              <w:pStyle w:val="TableContents"/>
            </w:pPr>
            <w:r>
              <w:t>Andreas</w:t>
            </w:r>
          </w:p>
        </w:tc>
        <w:tc>
          <w:tcPr>
            <w:tcW w:w="14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211DF8" w14:textId="77777777" w:rsidR="001F52FA" w:rsidRDefault="00000000" w:rsidP="00F31F79">
            <w:pPr>
              <w:pStyle w:val="TableContents"/>
            </w:pPr>
            <w:r>
              <w:t xml:space="preserve"> 1,5</w:t>
            </w:r>
          </w:p>
        </w:tc>
      </w:tr>
      <w:tr w:rsidR="001F52FA" w14:paraId="0A834A05" w14:textId="77777777">
        <w:tblPrEx>
          <w:tblCellMar>
            <w:top w:w="0" w:type="dxa"/>
            <w:bottom w:w="0" w:type="dxa"/>
          </w:tblCellMar>
        </w:tblPrEx>
        <w:tc>
          <w:tcPr>
            <w:tcW w:w="24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F4B87D" w14:textId="77777777" w:rsidR="001F52FA" w:rsidRDefault="00000000" w:rsidP="00F31F79">
            <w:pPr>
              <w:pStyle w:val="TableContents"/>
            </w:pPr>
            <w:r>
              <w:t>Game-loop und Tastatur Steuerung</w:t>
            </w:r>
          </w:p>
        </w:tc>
        <w:tc>
          <w:tcPr>
            <w:tcW w:w="348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568380" w14:textId="77777777" w:rsidR="001F52FA" w:rsidRDefault="00000000" w:rsidP="00F31F79">
            <w:pPr>
              <w:pStyle w:val="TableContents"/>
            </w:pPr>
            <w:r>
              <w:t>Implementierung der Steuerungslogik mit Tastatur und ein Loop fürs Spiel damit es auch reagiert auf die Steuerung</w:t>
            </w:r>
          </w:p>
        </w:tc>
        <w:tc>
          <w:tcPr>
            <w:tcW w:w="226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FFBB82" w14:textId="77777777" w:rsidR="001F52FA" w:rsidRDefault="00000000" w:rsidP="00F31F79">
            <w:pPr>
              <w:pStyle w:val="TableContents"/>
            </w:pPr>
            <w:r>
              <w:t>Sofia</w:t>
            </w:r>
          </w:p>
        </w:tc>
        <w:tc>
          <w:tcPr>
            <w:tcW w:w="14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C96DBA" w14:textId="77777777" w:rsidR="001F52FA" w:rsidRDefault="00000000" w:rsidP="00F31F79">
            <w:pPr>
              <w:pStyle w:val="TableContents"/>
            </w:pPr>
            <w:r>
              <w:t xml:space="preserve"> ~1</w:t>
            </w:r>
          </w:p>
        </w:tc>
      </w:tr>
      <w:tr w:rsidR="001F52FA" w14:paraId="69937AE2" w14:textId="77777777">
        <w:tblPrEx>
          <w:tblCellMar>
            <w:top w:w="0" w:type="dxa"/>
            <w:bottom w:w="0" w:type="dxa"/>
          </w:tblCellMar>
        </w:tblPrEx>
        <w:tc>
          <w:tcPr>
            <w:tcW w:w="24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BB664C" w14:textId="77777777" w:rsidR="001F52FA" w:rsidRDefault="00000000" w:rsidP="00F31F79">
            <w:pPr>
              <w:pStyle w:val="TableContents"/>
            </w:pPr>
            <w:r>
              <w:t>Graphische Darstellung</w:t>
            </w:r>
          </w:p>
        </w:tc>
        <w:tc>
          <w:tcPr>
            <w:tcW w:w="348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50728F" w14:textId="77777777" w:rsidR="001F52FA" w:rsidRDefault="00000000" w:rsidP="00F31F79">
            <w:pPr>
              <w:pStyle w:val="TableContents"/>
            </w:pPr>
            <w:r>
              <w:t>Die visuelle ebene mit Processing</w:t>
            </w:r>
          </w:p>
          <w:p w14:paraId="0A47C8F2" w14:textId="77777777" w:rsidR="001F52FA" w:rsidRDefault="00000000" w:rsidP="00F31F79">
            <w:pPr>
              <w:pStyle w:val="TableContents"/>
            </w:pPr>
            <w:r>
              <w:t>für das Spiel</w:t>
            </w:r>
          </w:p>
        </w:tc>
        <w:tc>
          <w:tcPr>
            <w:tcW w:w="226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F49C17" w14:textId="77777777" w:rsidR="001F52FA" w:rsidRDefault="00000000" w:rsidP="00F31F79">
            <w:pPr>
              <w:pStyle w:val="TableContents"/>
            </w:pPr>
            <w:r>
              <w:t>Sofia</w:t>
            </w:r>
          </w:p>
          <w:p w14:paraId="091516B2" w14:textId="77777777" w:rsidR="001F52FA" w:rsidRDefault="00000000" w:rsidP="00F31F79">
            <w:pPr>
              <w:pStyle w:val="TableContents"/>
            </w:pPr>
            <w:r>
              <w:t>&amp; Andreas</w:t>
            </w:r>
          </w:p>
        </w:tc>
        <w:tc>
          <w:tcPr>
            <w:tcW w:w="14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14535B" w14:textId="77777777" w:rsidR="001F52FA" w:rsidRDefault="00000000" w:rsidP="00F31F79">
            <w:pPr>
              <w:pStyle w:val="TableContents"/>
            </w:pPr>
            <w:r>
              <w:t xml:space="preserve"> 5</w:t>
            </w:r>
          </w:p>
          <w:p w14:paraId="6BCE6F5F" w14:textId="77777777" w:rsidR="001F52FA" w:rsidRDefault="00000000" w:rsidP="00F31F79">
            <w:pPr>
              <w:pStyle w:val="TableContents"/>
            </w:pPr>
            <w:r>
              <w:t xml:space="preserve"> &amp; ~ 0,5</w:t>
            </w:r>
          </w:p>
        </w:tc>
      </w:tr>
      <w:tr w:rsidR="001F52FA" w14:paraId="057894CE" w14:textId="77777777">
        <w:tblPrEx>
          <w:tblCellMar>
            <w:top w:w="0" w:type="dxa"/>
            <w:bottom w:w="0" w:type="dxa"/>
          </w:tblCellMar>
        </w:tblPrEx>
        <w:tc>
          <w:tcPr>
            <w:tcW w:w="24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DE152E" w14:textId="07AC8B66" w:rsidR="001F52FA" w:rsidRDefault="005802AE" w:rsidP="00F31F79">
            <w:pPr>
              <w:pStyle w:val="TableContents"/>
            </w:pPr>
            <w:r>
              <w:t xml:space="preserve">Datenbank </w:t>
            </w:r>
          </w:p>
        </w:tc>
        <w:tc>
          <w:tcPr>
            <w:tcW w:w="348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DF60D3" w14:textId="46E4290E" w:rsidR="001F52FA" w:rsidRDefault="005802AE" w:rsidP="00F31F79">
            <w:pPr>
              <w:pStyle w:val="TableContents"/>
            </w:pPr>
            <w:r>
              <w:t>Datenbank mit Highscore, Spieler, Login und Gamecontroller</w:t>
            </w:r>
          </w:p>
        </w:tc>
        <w:tc>
          <w:tcPr>
            <w:tcW w:w="226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9253B3" w14:textId="61A79E94" w:rsidR="001F52FA" w:rsidRDefault="005802AE" w:rsidP="00F31F79">
            <w:pPr>
              <w:pStyle w:val="TableContents"/>
            </w:pPr>
            <w:r>
              <w:t>Filipp</w:t>
            </w:r>
          </w:p>
        </w:tc>
        <w:tc>
          <w:tcPr>
            <w:tcW w:w="14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A1B3B8" w14:textId="77777777" w:rsidR="001F52FA" w:rsidRDefault="001F52FA" w:rsidP="00F31F79">
            <w:pPr>
              <w:pStyle w:val="TableContents"/>
            </w:pPr>
          </w:p>
        </w:tc>
      </w:tr>
      <w:tr w:rsidR="001F52FA" w14:paraId="79F5EE07" w14:textId="77777777">
        <w:tblPrEx>
          <w:tblCellMar>
            <w:top w:w="0" w:type="dxa"/>
            <w:bottom w:w="0" w:type="dxa"/>
          </w:tblCellMar>
        </w:tblPrEx>
        <w:tc>
          <w:tcPr>
            <w:tcW w:w="24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F15928" w14:textId="32432EA7" w:rsidR="001F52FA" w:rsidRDefault="005802AE" w:rsidP="00F31F79">
            <w:pPr>
              <w:pStyle w:val="TableContents"/>
            </w:pPr>
            <w:r>
              <w:t>Diagramme</w:t>
            </w:r>
          </w:p>
        </w:tc>
        <w:tc>
          <w:tcPr>
            <w:tcW w:w="348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F647D2" w14:textId="610FD266" w:rsidR="001F52FA" w:rsidRDefault="005802AE" w:rsidP="00F31F79">
            <w:pPr>
              <w:pStyle w:val="TableContents"/>
            </w:pPr>
            <w:r>
              <w:t>Sequenz- und UML- Diagramme</w:t>
            </w:r>
          </w:p>
        </w:tc>
        <w:tc>
          <w:tcPr>
            <w:tcW w:w="226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2E1988" w14:textId="2CE1BAC3" w:rsidR="001F52FA" w:rsidRDefault="005802AE" w:rsidP="00F31F79">
            <w:pPr>
              <w:pStyle w:val="TableContents"/>
            </w:pPr>
            <w:r>
              <w:t>Filipp</w:t>
            </w:r>
          </w:p>
        </w:tc>
        <w:tc>
          <w:tcPr>
            <w:tcW w:w="14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9652DE" w14:textId="77777777" w:rsidR="001F52FA" w:rsidRDefault="001F52FA" w:rsidP="00F31F79">
            <w:pPr>
              <w:pStyle w:val="TableContents"/>
            </w:pPr>
          </w:p>
        </w:tc>
      </w:tr>
      <w:tr w:rsidR="001F52FA" w14:paraId="0C4B138C" w14:textId="77777777">
        <w:tblPrEx>
          <w:tblCellMar>
            <w:top w:w="0" w:type="dxa"/>
            <w:bottom w:w="0" w:type="dxa"/>
          </w:tblCellMar>
        </w:tblPrEx>
        <w:tc>
          <w:tcPr>
            <w:tcW w:w="24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B98B82" w14:textId="0F8EAAB7" w:rsidR="001F52FA" w:rsidRDefault="005802AE" w:rsidP="00F31F79">
            <w:pPr>
              <w:pStyle w:val="TableContents"/>
            </w:pPr>
            <w:r>
              <w:t>Generelle Probleme lösen</w:t>
            </w:r>
          </w:p>
        </w:tc>
        <w:tc>
          <w:tcPr>
            <w:tcW w:w="348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29FBED" w14:textId="3014F0B0" w:rsidR="001F52FA" w:rsidRDefault="005802AE" w:rsidP="00F31F79">
            <w:pPr>
              <w:pStyle w:val="TableContents"/>
            </w:pPr>
            <w:r>
              <w:t xml:space="preserve">Dafür </w:t>
            </w:r>
            <w:proofErr w:type="gramStart"/>
            <w:r>
              <w:t>sorgen</w:t>
            </w:r>
            <w:proofErr w:type="gramEnd"/>
            <w:r>
              <w:t xml:space="preserve"> dass der Code auch </w:t>
            </w:r>
            <w:r w:rsidR="00F31F79">
              <w:t>funktioniert,</w:t>
            </w:r>
          </w:p>
        </w:tc>
        <w:tc>
          <w:tcPr>
            <w:tcW w:w="226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F94B65" w14:textId="77777777" w:rsidR="001F52FA" w:rsidRDefault="005802AE" w:rsidP="00F31F79">
            <w:pPr>
              <w:pStyle w:val="TableContents"/>
            </w:pPr>
            <w:r>
              <w:t>Andreas</w:t>
            </w:r>
          </w:p>
          <w:p w14:paraId="1F7E1EF4" w14:textId="77777777" w:rsidR="005802AE" w:rsidRDefault="005802AE" w:rsidP="00F31F79">
            <w:pPr>
              <w:pStyle w:val="TableContents"/>
            </w:pPr>
            <w:r>
              <w:t>Filipp</w:t>
            </w:r>
          </w:p>
          <w:p w14:paraId="44B29D0C" w14:textId="512228A5" w:rsidR="005802AE" w:rsidRDefault="005802AE" w:rsidP="00F31F79">
            <w:pPr>
              <w:pStyle w:val="TableContents"/>
            </w:pPr>
            <w:r>
              <w:t>Sofia</w:t>
            </w:r>
          </w:p>
        </w:tc>
        <w:tc>
          <w:tcPr>
            <w:tcW w:w="14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3FA935" w14:textId="2452C617" w:rsidR="001F52FA" w:rsidRDefault="005802AE" w:rsidP="00F31F79">
            <w:pPr>
              <w:pStyle w:val="TableContents"/>
            </w:pPr>
            <w:r>
              <w:t>~ 20 h (kann nicht einzeln zugewiesen werden)</w:t>
            </w:r>
          </w:p>
        </w:tc>
      </w:tr>
      <w:tr w:rsidR="001F52FA" w14:paraId="7E6787DE" w14:textId="77777777">
        <w:tblPrEx>
          <w:tblCellMar>
            <w:top w:w="0" w:type="dxa"/>
            <w:bottom w:w="0" w:type="dxa"/>
          </w:tblCellMar>
        </w:tblPrEx>
        <w:tc>
          <w:tcPr>
            <w:tcW w:w="24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39ABAA" w14:textId="505BC094" w:rsidR="001F52FA" w:rsidRDefault="005802AE" w:rsidP="00F31F79">
            <w:pPr>
              <w:pStyle w:val="TableContents"/>
            </w:pPr>
            <w:r>
              <w:t>Handout</w:t>
            </w:r>
          </w:p>
        </w:tc>
        <w:tc>
          <w:tcPr>
            <w:tcW w:w="348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7B6F60" w14:textId="77777777" w:rsidR="001F52FA" w:rsidRDefault="001F52FA" w:rsidP="00F31F79">
            <w:pPr>
              <w:pStyle w:val="TableContents"/>
            </w:pPr>
          </w:p>
        </w:tc>
        <w:tc>
          <w:tcPr>
            <w:tcW w:w="226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6C8ED1" w14:textId="3CF7E368" w:rsidR="001F52FA" w:rsidRDefault="005802AE" w:rsidP="00F31F79">
            <w:pPr>
              <w:pStyle w:val="TableContents"/>
            </w:pPr>
            <w:r>
              <w:t>Andreas</w:t>
            </w:r>
          </w:p>
        </w:tc>
        <w:tc>
          <w:tcPr>
            <w:tcW w:w="14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AFB2B4" w14:textId="6AEED626" w:rsidR="001F52FA" w:rsidRDefault="005802AE" w:rsidP="00F31F79">
            <w:pPr>
              <w:pStyle w:val="TableContents"/>
            </w:pPr>
            <w:r>
              <w:t>2h</w:t>
            </w:r>
          </w:p>
        </w:tc>
      </w:tr>
    </w:tbl>
    <w:p w14:paraId="096C544A" w14:textId="77777777" w:rsidR="001F52FA" w:rsidRDefault="001F52FA" w:rsidP="00F31F79"/>
    <w:p w14:paraId="6DDB5F12" w14:textId="136E77B3" w:rsidR="00A85803" w:rsidRDefault="00A85803" w:rsidP="00F31F79">
      <w:r>
        <w:t>Projekt Beteiligung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6D41CB" w14:paraId="49BE3010" w14:textId="77777777" w:rsidTr="006D41CB">
        <w:tc>
          <w:tcPr>
            <w:tcW w:w="3209" w:type="dxa"/>
          </w:tcPr>
          <w:p w14:paraId="7EEFB5E1" w14:textId="769BF2DA" w:rsidR="006D41CB" w:rsidRDefault="006D41CB" w:rsidP="00F31F79">
            <w:r>
              <w:t>Andreas</w:t>
            </w:r>
          </w:p>
        </w:tc>
        <w:tc>
          <w:tcPr>
            <w:tcW w:w="3209" w:type="dxa"/>
          </w:tcPr>
          <w:p w14:paraId="4D216648" w14:textId="6B49DDC9" w:rsidR="006D41CB" w:rsidRDefault="006D41CB" w:rsidP="00F31F79">
            <w:r>
              <w:t>Filipp</w:t>
            </w:r>
          </w:p>
        </w:tc>
        <w:tc>
          <w:tcPr>
            <w:tcW w:w="3210" w:type="dxa"/>
          </w:tcPr>
          <w:p w14:paraId="155DC794" w14:textId="149434B7" w:rsidR="006D41CB" w:rsidRDefault="006D41CB" w:rsidP="00F31F79">
            <w:r>
              <w:t>Sofia</w:t>
            </w:r>
          </w:p>
        </w:tc>
      </w:tr>
      <w:tr w:rsidR="006D41CB" w14:paraId="212E4723" w14:textId="77777777" w:rsidTr="006D41CB">
        <w:tc>
          <w:tcPr>
            <w:tcW w:w="3209" w:type="dxa"/>
          </w:tcPr>
          <w:p w14:paraId="2046B19A" w14:textId="0DF006ED" w:rsidR="006D41CB" w:rsidRDefault="006D41CB" w:rsidP="00F31F79">
            <w:r>
              <w:t>25%</w:t>
            </w:r>
          </w:p>
        </w:tc>
        <w:tc>
          <w:tcPr>
            <w:tcW w:w="3209" w:type="dxa"/>
          </w:tcPr>
          <w:p w14:paraId="531827FA" w14:textId="2272F3B0" w:rsidR="006D41CB" w:rsidRDefault="006D41CB" w:rsidP="00F31F79">
            <w:r>
              <w:t>50%</w:t>
            </w:r>
          </w:p>
        </w:tc>
        <w:tc>
          <w:tcPr>
            <w:tcW w:w="3210" w:type="dxa"/>
          </w:tcPr>
          <w:p w14:paraId="60C28327" w14:textId="78C94C04" w:rsidR="006D41CB" w:rsidRDefault="006D41CB" w:rsidP="00F31F79">
            <w:r>
              <w:t>25%</w:t>
            </w:r>
          </w:p>
        </w:tc>
      </w:tr>
    </w:tbl>
    <w:p w14:paraId="71AB045D" w14:textId="77777777" w:rsidR="00A85803" w:rsidRDefault="00A85803" w:rsidP="00F31F79"/>
    <w:p w14:paraId="7BD3276A" w14:textId="184AA41D" w:rsidR="006D41CB" w:rsidRDefault="006D41CB" w:rsidP="00F31F79">
      <w:r>
        <w:t>Probleme:</w:t>
      </w:r>
    </w:p>
    <w:p w14:paraId="7E86D0BC" w14:textId="52F98BDB" w:rsidR="006D41CB" w:rsidRDefault="006D41CB" w:rsidP="00F31F79">
      <w:pPr>
        <w:pStyle w:val="Listenabsatz"/>
        <w:numPr>
          <w:ilvl w:val="0"/>
          <w:numId w:val="1"/>
        </w:numPr>
      </w:pPr>
      <w:r>
        <w:t>Die Extension von Processing hat mit der neusten Version nicht funktioniert.</w:t>
      </w:r>
    </w:p>
    <w:p w14:paraId="6A6D98E4" w14:textId="42C1734C" w:rsidR="006D41CB" w:rsidRDefault="006D41CB" w:rsidP="00F31F79">
      <w:pPr>
        <w:pStyle w:val="Listenabsatz"/>
        <w:numPr>
          <w:ilvl w:val="1"/>
          <w:numId w:val="1"/>
        </w:numPr>
      </w:pPr>
      <w:r>
        <w:t>Lösung: eine Version von 2020 verwendet (Version 3.5.4)</w:t>
      </w:r>
    </w:p>
    <w:p w14:paraId="1670CE2F" w14:textId="30E2B6A0" w:rsidR="006D41CB" w:rsidRDefault="006D41CB" w:rsidP="00F31F79">
      <w:pPr>
        <w:pStyle w:val="Listenabsatz"/>
        <w:numPr>
          <w:ilvl w:val="0"/>
          <w:numId w:val="1"/>
        </w:numPr>
      </w:pPr>
      <w:r>
        <w:t xml:space="preserve">Manchmal haben die </w:t>
      </w:r>
      <w:proofErr w:type="spellStart"/>
      <w:r>
        <w:t>import</w:t>
      </w:r>
      <w:proofErr w:type="spellEnd"/>
      <w:r>
        <w:t xml:space="preserve"> Befehle nicht richtig funktioniert</w:t>
      </w:r>
    </w:p>
    <w:p w14:paraId="7A7D0B53" w14:textId="40050F37" w:rsidR="006D41CB" w:rsidRDefault="006D41CB" w:rsidP="00F31F79">
      <w:pPr>
        <w:pStyle w:val="Listenabsatz"/>
        <w:numPr>
          <w:ilvl w:val="1"/>
          <w:numId w:val="1"/>
        </w:numPr>
      </w:pPr>
      <w:r>
        <w:t xml:space="preserve">Einbindung der core.jar </w:t>
      </w:r>
      <w:proofErr w:type="spellStart"/>
      <w:r>
        <w:t>library</w:t>
      </w:r>
      <w:proofErr w:type="spellEnd"/>
    </w:p>
    <w:p w14:paraId="42D5BCC6" w14:textId="600037EF" w:rsidR="006D41CB" w:rsidRDefault="006D41CB" w:rsidP="00F31F79">
      <w:pPr>
        <w:pStyle w:val="Listenabsatz"/>
        <w:numPr>
          <w:ilvl w:val="0"/>
          <w:numId w:val="1"/>
        </w:numPr>
      </w:pPr>
      <w:proofErr w:type="spellStart"/>
      <w:r>
        <w:t>VSCode</w:t>
      </w:r>
      <w:proofErr w:type="spellEnd"/>
      <w:r>
        <w:t xml:space="preserve"> zeigt manche Probleme seltsam an oder gar nicht.</w:t>
      </w:r>
    </w:p>
    <w:p w14:paraId="4AC44F2A" w14:textId="08D602F7" w:rsidR="006D41CB" w:rsidRDefault="006D41CB" w:rsidP="00F31F79">
      <w:pPr>
        <w:pStyle w:val="Listenabsatz"/>
        <w:numPr>
          <w:ilvl w:val="1"/>
          <w:numId w:val="1"/>
        </w:numPr>
      </w:pPr>
      <w:r>
        <w:t>Lösung: Probleme anzeigen ignorieren oder anderen Computer benutzen.</w:t>
      </w:r>
    </w:p>
    <w:p w14:paraId="4BC9E4AD" w14:textId="6C9C1079" w:rsidR="006D41CB" w:rsidRDefault="006D41CB" w:rsidP="00F31F79">
      <w:pPr>
        <w:pStyle w:val="Listenabsatz"/>
        <w:numPr>
          <w:ilvl w:val="0"/>
          <w:numId w:val="1"/>
        </w:numPr>
      </w:pPr>
      <w:r>
        <w:t>Mangelnde Dokumentation</w:t>
      </w:r>
    </w:p>
    <w:p w14:paraId="0AD9ED42" w14:textId="51505E04" w:rsidR="00F31F79" w:rsidRDefault="00F31F79" w:rsidP="00F31F79">
      <w:pPr>
        <w:pStyle w:val="Listenabsatz"/>
        <w:numPr>
          <w:ilvl w:val="1"/>
          <w:numId w:val="1"/>
        </w:numPr>
      </w:pPr>
      <w:r>
        <w:lastRenderedPageBreak/>
        <w:t>Lösung: mehr dokumentieren im nächsten Projekt</w:t>
      </w:r>
    </w:p>
    <w:sectPr w:rsidR="00F31F79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A486B" w14:textId="77777777" w:rsidR="004C2DF8" w:rsidRDefault="004C2DF8">
      <w:r>
        <w:separator/>
      </w:r>
    </w:p>
  </w:endnote>
  <w:endnote w:type="continuationSeparator" w:id="0">
    <w:p w14:paraId="0EE647C2" w14:textId="77777777" w:rsidR="004C2DF8" w:rsidRDefault="004C2D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6009D" w14:textId="77777777" w:rsidR="004C2DF8" w:rsidRDefault="004C2DF8">
      <w:r>
        <w:rPr>
          <w:color w:val="000000"/>
        </w:rPr>
        <w:separator/>
      </w:r>
    </w:p>
  </w:footnote>
  <w:footnote w:type="continuationSeparator" w:id="0">
    <w:p w14:paraId="0A97A67C" w14:textId="77777777" w:rsidR="004C2DF8" w:rsidRDefault="004C2D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70ED7"/>
    <w:multiLevelType w:val="hybridMultilevel"/>
    <w:tmpl w:val="B080B2A0"/>
    <w:lvl w:ilvl="0" w:tplc="5CAA6B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5985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1F52FA"/>
    <w:rsid w:val="001F52FA"/>
    <w:rsid w:val="004C2DF8"/>
    <w:rsid w:val="005802AE"/>
    <w:rsid w:val="006D41CB"/>
    <w:rsid w:val="00A85803"/>
    <w:rsid w:val="00F31F79"/>
    <w:rsid w:val="00FB5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4F573"/>
  <w15:docId w15:val="{AEDAF757-B47B-47B8-8CD2-2AB35F335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Lucida Sans"/>
        <w:kern w:val="3"/>
        <w:sz w:val="24"/>
        <w:szCs w:val="24"/>
        <w:lang w:val="de-DE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e">
    <w:name w:val="List"/>
    <w:basedOn w:val="Textbody"/>
  </w:style>
  <w:style w:type="paragraph" w:styleId="Beschriftung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table" w:styleId="Tabellenraster">
    <w:name w:val="Table Grid"/>
    <w:basedOn w:val="NormaleTabelle"/>
    <w:uiPriority w:val="39"/>
    <w:rsid w:val="006D41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6D41CB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232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Andreas Spangenberg</dc:creator>
  <cp:lastModifiedBy>Sofia Domke</cp:lastModifiedBy>
  <cp:revision>2</cp:revision>
  <dcterms:created xsi:type="dcterms:W3CDTF">2026-07-17T06:27:00Z</dcterms:created>
  <dcterms:modified xsi:type="dcterms:W3CDTF">2026-07-17T06:27:00Z</dcterms:modified>
</cp:coreProperties>
</file>