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d0495c7b0640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8b44a23b844be4" /><Relationship Type="http://schemas.openxmlformats.org/officeDocument/2006/relationships/numbering" Target="/word/numbering.xml" Id="R2ea370848eaa481c" /><Relationship Type="http://schemas.openxmlformats.org/officeDocument/2006/relationships/settings" Target="/word/settings.xml" Id="R8736cfe960aa4d2e" /></Relationships>
</file>