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инспектора пункта контроля и видеонаблюдения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инспектора пункта контроля и видеонаблюдения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инспектора пункта контроля и видеонаблюдения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инспектора пункта контроля и видеонаблюдения;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инспектора пункта контроля и видеонаблюдения;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инспектором;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инспектором.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инспекторов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инспектора пункта контроля и видеонаблюдения.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инспектору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выполнению работ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Запрещается употреблять в рабочее время алкоголь, наркотические, токсические психотропные вещества, находиться на рабочем месте в состоянии алкогольного опьянения и под действием наркотических, токсических и психотропных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работнику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неукоснительно соблюдать правила эксплуатации оборудования, установленные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 применять спецодежду, спецобувь и другие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совместной работе согласовывать свои действия с действиями других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заметив нарушение требований охраны труда другим работником, предупредить его о необходимости их соблюдения;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строго соблюдать требования охраны труда, пожарной безопасности, производственной санитарии, Правил технической эксплуатации электроустановок потребителей электрической 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настоящей инструкции, других локальных нормативных актов по охране труда, пожарной безопасности, производственной санитарии, регламентирующих условия труда и порядок организации работ на конкретном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времени,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 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За невыполнение требований безопасности, изложенных в настоящей инструкции, работник несет ответственность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3.10.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Инспектор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выполнении работ инспектором.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инспектор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инспектор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на инспектора пункта контроля и видеонаблюдения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длительной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ионизирующие и неионизирующие излучения, источниками которых являются мониторы персональных компьютеров;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загрязнение рук химическими веществами, входящими в состав красок, порошков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корпус,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инспектором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Инспектор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работнику следует рационально организовать свое рабочее место.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с оргтехникой необходимо ее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сотруднику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сотруднику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сотруднику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инспектором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подачу к оборудованию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выключить оргтехнику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Работник должен привести в порядок рабочее место, убрать дискеты, документацию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769418ae1240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