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прогулках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на прогулках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 прогулках;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прогулках;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прогулках.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на прогулках.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на прогулках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Воспитатель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Воспитатель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Воспитатель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на сотрудника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спотыкания, поскальзывания);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на корпус,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 (дождь, снег, ветер, мороз, жара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Специальная одежда, специальная обувь и другие средства индивидуальной защиты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завучу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Воспитатель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ежедневно перед прогулкой осматривать участки, не допускать наличия травмоопасных для воспитанников предметов: сухостойных деревьев, сломанных кустарников, неструганых досок, гвоздей, битого стекла, торчащих из земли палок, пней, на изгороди – проволок и др. Все ямы на территории детского игрового участка должны быть засыпаны, люки закрыты тяжелыми крышками. Проверять исправность игрушек и надежность крепления физкультурно-игрового оборудования, игрушек. Приводить их в надлежащее состояние в соответствии с санитарными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почвы (от камней, осколков стекла, кусков металла, палок, досок и т. д.) производить только с помощью граблей, метелок, лопаток, совков. Не собирать мусор незащищенными руками во избежание травмы или заражения.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утром и вечером проверять на территории детского сада наличие посторонних, подозрительных предметов, пакетов, сумок на предмет взрыво- и другой безопасности (всем сотрудникам). В случае обнаружения немедленно сообщить администрации или позвонить в милицию (к предметам не прикасаться).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Воспитателям в обязательном порядке проводить предварительную визуальную проверку мест проведения занятий, игр других видов деятельности с воспитанниками на предмет взрыво- и другой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перед началом прогулки в весенне-осенний период: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наличие на участке застоялых вод после дождя;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обрезать кусты и деревья, не допускать сломанных, торчащих веток;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утром подметать участки (помощник воспитателя, дворник), убирать мусор и другие опасные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весной проводить декоративную обрезку кустарника, вырубку сухих и низких веток деревьев и молодой поросли.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перед началом прогулки в зимний период: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крыши всех построек очищать от снега, сосулек;Хочу такой сайт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дорожки, детские площадки, ступеньки, наружные лестницы, крыльцо очищать от снега, льда,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перед началом прогулки в летний период: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еженедельно своевременно проводить работы по очистке участка и прилежащей территории от сорных злаков, трав, растений аллергической направленности (амброзия), с целью профилактики укуса клещами и другими насекомыми;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уничтожать ядовитые грибы, ягоды и растения (иметь перчатки и необходимый уборочный инвентарь);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ежедневно утром и во второй половине дня необходимо поливать прогулочную площадку, затем производить уборку (помощник воспитателя, дворник).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 должен хорошо знать ядовитые грибы, ягоды, травы, растущие на территории детского сада и учить воспитанников узнавать их на картинках, иллюстрациях, разъяснять воспитанников опасность отравления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Согласовать со старшей медицинской сестрой возможность выхода на прогулку в зависимости от состояния погодных условий, температуры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 должен осматривать одежду, обувь воспитанников на предмет соответствия погодным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 должен напоминать детям правила безопасного поведения при выходе на прогулку и при заходе в детский сад (не бежать, не толкаться, при спуске и подъеме на 2-й этаж держаться за перила, не нести перед собой большие игрушки и предметы, закрывающие обзор пути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Воспитанники должны быть всегда обеспечены запасными вещами на случай непогоды, которые для этого заранее приносят родители (законные представители).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жаркие летние дни воспитатель обязан проверять наличие у воспитанников светлых головных уборов (косынок, панам).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Воспитатель должен проверять состояние инвентаря для организации трудовой деятельности на предмет их травмоопасности.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оборудования и инвентаря для игр и физкультурных занятий на участках должны соответствовать действующим требованиям СанПиН.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Игрушки должны быть гигиеничны, не поломаны, для разных видов игровой деятельности, позволяющие соразмерять двигательную нагрузку в соответствии с сезоном года и возрастом воспитанников (игрушки двигательные, настольные, строительные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прогулок, следует оградить воспитанников от воздействия следующих опасных и вредных факторов, характерных для всех сезонов: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горок, «шведских стенок» в случаях отсутствия страховки воспитателя;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торчащими из земли металлическими или деревянными стойками предметов, невысокими пеньками на площадках для подвижных игр;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укусы животных (собак, кошек);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порезы, уколы битым стеклом, сухими ветками, сучками на деревьях, кустарниках, занозы от палок, досок, деревянных игрушек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ног воспитанников при наличии ямок и выбоин на участке, спрыгивании со стационарного оборудования без страховки воспитателя;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ушибы при катании на качелях, каруселях;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ушибы во время игр на хозяйственном дворе, возле складов, мусорных контейнеров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самовольный уход воспитанника за пределы детского сада.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прогулок, следует оградить воспитанников от воздействия следующих опасных и вредных факторов, характерных для осенне-весеннего периода: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заражение желудочно-кишечными болезнями при использовании грязного песка в песочницах, грязного выносного материала (в случае нарушения санитарных правил мытья игрушек, перекопки песка в песочницах);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ушибы при катании на велосипедах, самокатах, качелях, каруселях;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ушибы во время труда в огороде, на участке; во время игр на мокрой и скользкой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намокание детской одежды,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 или перегревание организма ребенка;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ядовитыми растениями, плодами, грибами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прогулок, следует оградить воспитанников от воздействия обморожение, переохлаждение или перегревание организма воспитанника;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травмы, ушибы при катании на ногах с ледяных горок, на санках, во время перемещения в гололедицу по скользким дорожкам, наружным ступенькам, площадкам, не очищенным от снега, льда и не посыпанным песком;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во время игр на не очищенных от снега, льда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от падающих с крыш сосулек, свисающих глыб снега в период оттепели;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от прикосновения в морозный день к металлическим конструкциям открытыми частями тела (лицом, руками, языком, губами);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намокание детской одежды и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заражение желудочно-кишечными болезнями, заболевание ОРВИ, в том числе гриппом, если воспитанников будет брать в рот грязный и холодный снег, сосульки.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прогулок, следует оградить детей от воздействия следующих опасных и вредных факторов, характерных для летнего времени года: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ног воспитанников при ходьбе босиком, играх на траве, песке (камни, острые предметы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укусы животных (собак, кошек); насекомых (клещей, представляющих угрозу заражения лихорадкой);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отравление ядовитыми растениями, плодами, грибами;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заражение желудочно-кишечными болезнями при использовании грязного песка в песочницах, грязного выносного материала (в случае нарушения санитарных правил мытья игрушек, перекопки песка в песочницах, несоблюдения питьевого режима);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солнечный и тепловой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заболевание аллергией в период цветения амброзии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воспитателем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нарушений требований охраны труда, которые создают угрозу здоровью или личной безопасности, воспитатель должен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получения травмы или ухудшения самочувствия сотрудник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спокойный вход воспитанников в помещение детского сада (первая подгруппа проходит и раздевается под присмотром младшего воспитателя, вторая – под присмотром воспитателя).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верхнюю одежду воспитанников, обувь от снега, грязи,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как воспитанники сложили одежду в шкафчики. При необходимости переодеть воспитанников в сухую одежду, белье.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выполнение гигиенических процедур: посещение туалета, мытье рук с мылом (в теплый период года – мытье ног, принятие душа).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просушивание мокрой одежды, обуви после дождя или в зимнее время.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f0376a7b2248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