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C8DF9" w14:textId="77777777" w:rsidR="00B008AB" w:rsidRDefault="00FE5979">
      <w:pPr>
        <w:pStyle w:val="3"/>
      </w:pPr>
      <w:r>
        <w:rPr>
          <w:rFonts w:hint="eastAsia"/>
        </w:rPr>
        <w:t>BOM</w:t>
      </w:r>
    </w:p>
    <w:p w14:paraId="10BF2EA0" w14:textId="77777777" w:rsidR="00B008AB" w:rsidRDefault="00FE5979">
      <w:pPr>
        <w:spacing w:line="360" w:lineRule="auto"/>
        <w:ind w:firstLineChars="200" w:firstLine="480"/>
      </w:pPr>
      <w:r>
        <w:rPr>
          <w:rFonts w:hint="eastAsia"/>
        </w:rPr>
        <w:t>BOM</w:t>
      </w:r>
      <w:r>
        <w:t>模型</w:t>
      </w:r>
      <w:r>
        <w:t>Browser Object Model</w:t>
      </w:r>
      <w:r>
        <w:t>也称为文档对象模型，它包含浏览器相关的属性和方法，例如前进后退按钮，控制地址栏，关闭浏览器窗口，打开新窗口等等。</w:t>
      </w:r>
    </w:p>
    <w:p w14:paraId="116C6733" w14:textId="77777777" w:rsidR="00B008AB" w:rsidRDefault="00FE5979">
      <w:pPr>
        <w:pStyle w:val="3"/>
      </w:pPr>
      <w:r>
        <w:rPr>
          <w:rFonts w:hint="eastAsia"/>
        </w:rPr>
        <w:t>window</w:t>
      </w:r>
    </w:p>
    <w:p w14:paraId="06BFD66A" w14:textId="77777777" w:rsidR="00B008AB" w:rsidRDefault="00FE5979">
      <w:pPr>
        <w:spacing w:line="360" w:lineRule="auto"/>
        <w:ind w:firstLineChars="200" w:firstLine="480"/>
      </w:pPr>
      <w:r>
        <w:rPr>
          <w:rFonts w:hint="eastAsia"/>
        </w:rPr>
        <w:t>window</w:t>
      </w:r>
      <w:r>
        <w:rPr>
          <w:rFonts w:hint="eastAsia"/>
        </w:rPr>
        <w:t>对象是</w:t>
      </w:r>
      <w:r>
        <w:rPr>
          <w:rFonts w:hint="eastAsia"/>
        </w:rPr>
        <w:t>JavaScript</w:t>
      </w:r>
      <w:r>
        <w:rPr>
          <w:rFonts w:hint="eastAsia"/>
        </w:rPr>
        <w:t>中的顶级对象。所有定义在全局作用域中的变量、函数都会变成</w:t>
      </w:r>
      <w:r>
        <w:rPr>
          <w:rFonts w:hint="eastAsia"/>
        </w:rPr>
        <w:t>window</w:t>
      </w:r>
      <w:r>
        <w:rPr>
          <w:rFonts w:hint="eastAsia"/>
        </w:rPr>
        <w:t>对象的属性和方法。</w:t>
      </w:r>
      <w:r>
        <w:t>全局变量是</w:t>
      </w:r>
      <w:r>
        <w:t xml:space="preserve"> window </w:t>
      </w:r>
      <w:r>
        <w:t>对象的属性。全局函数是</w:t>
      </w:r>
      <w:r>
        <w:t xml:space="preserve"> window </w:t>
      </w:r>
      <w:r>
        <w:t>对象的方法。</w:t>
      </w:r>
      <w:r>
        <w:rPr>
          <w:rFonts w:hint="eastAsia"/>
        </w:rPr>
        <w:t>如</w:t>
      </w:r>
      <w:proofErr w:type="spellStart"/>
      <w:r>
        <w:rPr>
          <w:rFonts w:hint="eastAsia"/>
        </w:rPr>
        <w:t>window.fn</w:t>
      </w:r>
      <w:proofErr w:type="spellEnd"/>
      <w:r>
        <w:rPr>
          <w:rFonts w:hint="eastAsia"/>
        </w:rPr>
        <w:t>()</w:t>
      </w:r>
    </w:p>
    <w:p w14:paraId="08914D8B" w14:textId="77777777" w:rsidR="00B008AB" w:rsidRDefault="00FE5979">
      <w:pPr>
        <w:spacing w:line="360" w:lineRule="auto"/>
        <w:ind w:firstLineChars="200" w:firstLine="480"/>
      </w:pPr>
      <w:r>
        <w:rPr>
          <w:rFonts w:hint="eastAsia"/>
        </w:rPr>
        <w:t>window</w:t>
      </w:r>
      <w:r>
        <w:rPr>
          <w:rFonts w:hint="eastAsia"/>
        </w:rPr>
        <w:t>是窗口对象，用来控制当前窗口，打开、关闭、放缩。</w:t>
      </w:r>
    </w:p>
    <w:tbl>
      <w:tblPr>
        <w:tblStyle w:val="a5"/>
        <w:tblW w:w="8522" w:type="dxa"/>
        <w:tblLayout w:type="fixed"/>
        <w:tblLook w:val="04A0" w:firstRow="1" w:lastRow="0" w:firstColumn="1" w:lastColumn="0" w:noHBand="0" w:noVBand="1"/>
      </w:tblPr>
      <w:tblGrid>
        <w:gridCol w:w="2379"/>
        <w:gridCol w:w="6143"/>
      </w:tblGrid>
      <w:tr w:rsidR="00B008AB" w14:paraId="644CF722" w14:textId="77777777">
        <w:tc>
          <w:tcPr>
            <w:tcW w:w="8522" w:type="dxa"/>
            <w:gridSpan w:val="2"/>
          </w:tcPr>
          <w:p w14:paraId="49588757" w14:textId="77777777" w:rsidR="00B008AB" w:rsidRDefault="00FE5979">
            <w:pPr>
              <w:pStyle w:val="3"/>
              <w:jc w:val="center"/>
              <w:outlineLvl w:val="2"/>
            </w:pPr>
            <w:r>
              <w:rPr>
                <w:rFonts w:hint="eastAsia"/>
              </w:rPr>
              <w:t>window</w:t>
            </w:r>
            <w:r>
              <w:rPr>
                <w:rFonts w:hint="eastAsia"/>
              </w:rPr>
              <w:t>对象下的属性</w:t>
            </w:r>
          </w:p>
        </w:tc>
      </w:tr>
      <w:tr w:rsidR="00B008AB" w14:paraId="44814B6C" w14:textId="77777777">
        <w:tc>
          <w:tcPr>
            <w:tcW w:w="2379" w:type="dxa"/>
          </w:tcPr>
          <w:p w14:paraId="77B1CE15" w14:textId="77777777" w:rsidR="00B008AB" w:rsidRDefault="00FE5979">
            <w:pPr>
              <w:spacing w:line="360" w:lineRule="auto"/>
            </w:pPr>
            <w:r>
              <w:rPr>
                <w:rFonts w:hint="eastAsia"/>
              </w:rPr>
              <w:t>window.name</w:t>
            </w:r>
          </w:p>
        </w:tc>
        <w:tc>
          <w:tcPr>
            <w:tcW w:w="6143" w:type="dxa"/>
          </w:tcPr>
          <w:p w14:paraId="7B3BE9B2" w14:textId="77777777" w:rsidR="00B008AB" w:rsidRDefault="00B008AB"/>
        </w:tc>
      </w:tr>
      <w:tr w:rsidR="00B008AB" w14:paraId="6946BD63" w14:textId="77777777">
        <w:tc>
          <w:tcPr>
            <w:tcW w:w="2379" w:type="dxa"/>
          </w:tcPr>
          <w:p w14:paraId="2F374E85" w14:textId="77777777" w:rsidR="00B008AB" w:rsidRDefault="00FE5979">
            <w:pPr>
              <w:spacing w:line="360" w:lineRule="auto"/>
            </w:pPr>
            <w:proofErr w:type="spellStart"/>
            <w:r>
              <w:rPr>
                <w:rFonts w:hint="eastAsia"/>
              </w:rPr>
              <w:t>window.top</w:t>
            </w:r>
            <w:proofErr w:type="spellEnd"/>
          </w:p>
        </w:tc>
        <w:tc>
          <w:tcPr>
            <w:tcW w:w="6143" w:type="dxa"/>
          </w:tcPr>
          <w:p w14:paraId="77CC0773" w14:textId="77777777" w:rsidR="00B008AB" w:rsidRDefault="00FE5979">
            <w:r>
              <w:rPr>
                <w:rFonts w:hint="eastAsia"/>
              </w:rPr>
              <w:t>返回最顶层的先辈窗口（太祖）</w:t>
            </w:r>
          </w:p>
        </w:tc>
      </w:tr>
      <w:tr w:rsidR="00B008AB" w14:paraId="1B1EC298" w14:textId="77777777">
        <w:tc>
          <w:tcPr>
            <w:tcW w:w="2379" w:type="dxa"/>
          </w:tcPr>
          <w:p w14:paraId="59DC6D7C" w14:textId="77777777" w:rsidR="00B008AB" w:rsidRDefault="00FE5979">
            <w:pPr>
              <w:spacing w:line="360" w:lineRule="auto"/>
            </w:pPr>
            <w:proofErr w:type="spellStart"/>
            <w:r>
              <w:rPr>
                <w:rFonts w:hint="eastAsia"/>
              </w:rPr>
              <w:t>window.innerHeight</w:t>
            </w:r>
            <w:proofErr w:type="spellEnd"/>
          </w:p>
          <w:p w14:paraId="786104D0" w14:textId="77777777" w:rsidR="00B008AB" w:rsidRDefault="00FE5979">
            <w:pPr>
              <w:spacing w:line="360" w:lineRule="auto"/>
            </w:pPr>
            <w:r>
              <w:rPr>
                <w:rFonts w:ascii="Open Sans" w:eastAsia="宋体" w:hAnsi="Open Sans" w:cs="Open Sans" w:hint="eastAsia"/>
                <w:color w:val="3B3C40"/>
                <w:sz w:val="21"/>
                <w:szCs w:val="21"/>
                <w:shd w:val="clear" w:color="auto" w:fill="FFFFFF"/>
              </w:rPr>
              <w:t xml:space="preserve">This </w:t>
            </w:r>
            <w:r>
              <w:rPr>
                <w:rFonts w:ascii="Open Sans" w:eastAsia="Open Sans" w:hAnsi="Open Sans" w:cs="Open Sans"/>
                <w:color w:val="3B3C40"/>
                <w:sz w:val="21"/>
                <w:szCs w:val="21"/>
                <w:shd w:val="clear" w:color="auto" w:fill="FFFFFF"/>
              </w:rPr>
              <w:t>property is read only; it has no default value.</w:t>
            </w:r>
          </w:p>
        </w:tc>
        <w:tc>
          <w:tcPr>
            <w:tcW w:w="6143" w:type="dxa"/>
          </w:tcPr>
          <w:p w14:paraId="3D028671" w14:textId="77777777" w:rsidR="00B008AB" w:rsidRDefault="00FE5979">
            <w:pPr>
              <w:spacing w:line="360" w:lineRule="auto"/>
              <w:rPr>
                <w:rFonts w:ascii="Open Sans" w:eastAsia="Open Sans" w:hAnsi="Open Sans" w:cs="Open Sans"/>
                <w:color w:val="3B3C40"/>
                <w:sz w:val="21"/>
                <w:szCs w:val="21"/>
                <w:shd w:val="clear" w:color="auto" w:fill="FFFFFF"/>
              </w:rPr>
            </w:pPr>
            <w:r>
              <w:rPr>
                <w:rFonts w:ascii="Open Sans" w:eastAsia="Open Sans" w:hAnsi="Open Sans" w:cs="Open Sans"/>
                <w:color w:val="3B3C40"/>
                <w:sz w:val="21"/>
                <w:szCs w:val="21"/>
                <w:shd w:val="clear" w:color="auto" w:fill="FFFFFF"/>
              </w:rPr>
              <w:t>Height (in pixels) of the browser window</w:t>
            </w:r>
            <w:r>
              <w:rPr>
                <w:rFonts w:ascii="Open Sans" w:eastAsia="Open Sans" w:hAnsi="Open Sans" w:cs="Open Sans"/>
                <w:b/>
                <w:bCs/>
                <w:color w:val="3B3C40"/>
                <w:sz w:val="21"/>
                <w:szCs w:val="21"/>
                <w:shd w:val="clear" w:color="auto" w:fill="FFFFFF"/>
              </w:rPr>
              <w:t xml:space="preserve"> viewport</w:t>
            </w:r>
            <w:r>
              <w:rPr>
                <w:rFonts w:ascii="Open Sans" w:eastAsia="Open Sans" w:hAnsi="Open Sans" w:cs="Open Sans"/>
                <w:color w:val="3B3C40"/>
                <w:sz w:val="21"/>
                <w:szCs w:val="21"/>
                <w:shd w:val="clear" w:color="auto" w:fill="FFFFFF"/>
              </w:rPr>
              <w:t xml:space="preserve"> including, if rendered, the horizontal scrollbar.</w:t>
            </w:r>
          </w:p>
          <w:p w14:paraId="24EC5FAA" w14:textId="77777777" w:rsidR="00B008AB" w:rsidRDefault="00FE5979">
            <w:pPr>
              <w:spacing w:line="360" w:lineRule="auto"/>
            </w:pPr>
            <w:r>
              <w:rPr>
                <w:rFonts w:ascii="Open Sans" w:eastAsia="Open Sans" w:hAnsi="Open Sans" w:cs="Open Sans"/>
                <w:color w:val="3B3C40"/>
                <w:sz w:val="21"/>
                <w:szCs w:val="21"/>
                <w:shd w:val="clear" w:color="auto" w:fill="FFFFFF"/>
              </w:rPr>
              <w:t xml:space="preserve">A </w:t>
            </w:r>
            <w:r>
              <w:rPr>
                <w:rFonts w:ascii="Open Sans" w:eastAsia="Open Sans" w:hAnsi="Open Sans" w:cs="Open Sans"/>
                <w:b/>
                <w:bCs/>
                <w:color w:val="FF0000"/>
                <w:sz w:val="21"/>
                <w:szCs w:val="21"/>
                <w:shd w:val="clear" w:color="auto" w:fill="FFFFFF"/>
              </w:rPr>
              <w:t xml:space="preserve">viewport </w:t>
            </w:r>
            <w:r>
              <w:rPr>
                <w:rFonts w:ascii="Open Sans" w:eastAsia="Open Sans" w:hAnsi="Open Sans" w:cs="Open Sans"/>
                <w:color w:val="3B3C40"/>
                <w:sz w:val="21"/>
                <w:szCs w:val="21"/>
                <w:shd w:val="clear" w:color="auto" w:fill="FFFFFF"/>
              </w:rPr>
              <w:t>represents a polygonal (normally rectangular) area in computer graphics that is currently being viewed. In web browser terms, it refers to</w:t>
            </w:r>
            <w:r>
              <w:rPr>
                <w:rFonts w:ascii="Open Sans" w:eastAsia="Open Sans" w:hAnsi="Open Sans" w:cs="Open Sans"/>
                <w:b/>
                <w:bCs/>
                <w:color w:val="3B3C40"/>
                <w:sz w:val="21"/>
                <w:szCs w:val="21"/>
                <w:shd w:val="clear" w:color="auto" w:fill="FFFFFF"/>
              </w:rPr>
              <w:t xml:space="preserve"> the part of the document you're viewing which is curren</w:t>
            </w:r>
            <w:r>
              <w:rPr>
                <w:rFonts w:ascii="Open Sans" w:eastAsia="Open Sans" w:hAnsi="Open Sans" w:cs="Open Sans"/>
                <w:b/>
                <w:bCs/>
                <w:color w:val="3B3C40"/>
                <w:sz w:val="21"/>
                <w:szCs w:val="21"/>
                <w:shd w:val="clear" w:color="auto" w:fill="FFFFFF"/>
              </w:rPr>
              <w:t xml:space="preserve">tly </w:t>
            </w:r>
            <w:r>
              <w:rPr>
                <w:rFonts w:ascii="Open Sans" w:eastAsia="Open Sans" w:hAnsi="Open Sans" w:cs="Open Sans"/>
                <w:b/>
                <w:bCs/>
                <w:color w:val="FF0000"/>
                <w:sz w:val="21"/>
                <w:szCs w:val="21"/>
                <w:shd w:val="clear" w:color="auto" w:fill="FFFFFF"/>
              </w:rPr>
              <w:t xml:space="preserve">visible </w:t>
            </w:r>
            <w:r>
              <w:rPr>
                <w:rFonts w:ascii="Open Sans" w:eastAsia="Open Sans" w:hAnsi="Open Sans" w:cs="Open Sans"/>
                <w:b/>
                <w:bCs/>
                <w:color w:val="3B3C40"/>
                <w:sz w:val="21"/>
                <w:szCs w:val="21"/>
                <w:shd w:val="clear" w:color="auto" w:fill="FFFFFF"/>
              </w:rPr>
              <w:t>in its window</w:t>
            </w:r>
            <w:r>
              <w:rPr>
                <w:rFonts w:ascii="Open Sans" w:eastAsia="Open Sans" w:hAnsi="Open Sans" w:cs="Open Sans"/>
                <w:color w:val="3B3C40"/>
                <w:sz w:val="21"/>
                <w:szCs w:val="21"/>
                <w:shd w:val="clear" w:color="auto" w:fill="FFFFFF"/>
              </w:rPr>
              <w:t>. Content outside the viewport is currently not displayed onscreen.</w:t>
            </w:r>
            <w:r>
              <w:rPr>
                <w:rFonts w:ascii="Open Sans" w:eastAsia="宋体" w:hAnsi="Open Sans" w:cs="Open Sans" w:hint="eastAsia"/>
                <w:color w:val="3B3C40"/>
                <w:sz w:val="21"/>
                <w:szCs w:val="21"/>
                <w:shd w:val="clear" w:color="auto" w:fill="FFFFFF"/>
              </w:rPr>
              <w:t xml:space="preserve"> </w:t>
            </w:r>
            <w:r>
              <w:rPr>
                <w:rFonts w:ascii="楷体" w:eastAsia="楷体" w:hAnsi="楷体" w:cs="楷体" w:hint="eastAsia"/>
                <w:color w:val="00B050"/>
                <w:szCs w:val="24"/>
                <w:shd w:val="clear" w:color="auto" w:fill="FFFFFF"/>
              </w:rPr>
              <w:t>（不包括工具栏和控制台，包括滚动条）</w:t>
            </w:r>
          </w:p>
        </w:tc>
      </w:tr>
      <w:tr w:rsidR="00B008AB" w14:paraId="10F24E74" w14:textId="77777777">
        <w:tc>
          <w:tcPr>
            <w:tcW w:w="2379" w:type="dxa"/>
          </w:tcPr>
          <w:p w14:paraId="061BFFCA" w14:textId="77777777" w:rsidR="00B008AB" w:rsidRDefault="00FE5979">
            <w:pPr>
              <w:spacing w:line="360" w:lineRule="auto"/>
            </w:pPr>
            <w:proofErr w:type="spellStart"/>
            <w:r>
              <w:rPr>
                <w:rFonts w:hint="eastAsia"/>
              </w:rPr>
              <w:t>window.parent</w:t>
            </w:r>
            <w:proofErr w:type="spellEnd"/>
          </w:p>
        </w:tc>
        <w:tc>
          <w:tcPr>
            <w:tcW w:w="6143" w:type="dxa"/>
          </w:tcPr>
          <w:p w14:paraId="7B308F31" w14:textId="77777777" w:rsidR="00B008AB" w:rsidRDefault="00FE5979">
            <w:r>
              <w:rPr>
                <w:rFonts w:hint="eastAsia"/>
              </w:rPr>
              <w:t>返回父窗口</w:t>
            </w:r>
          </w:p>
        </w:tc>
      </w:tr>
      <w:tr w:rsidR="00B008AB" w14:paraId="59514DD6" w14:textId="77777777">
        <w:tc>
          <w:tcPr>
            <w:tcW w:w="2379" w:type="dxa"/>
          </w:tcPr>
          <w:p w14:paraId="3AB87129" w14:textId="77777777" w:rsidR="00B008AB" w:rsidRDefault="00FE5979">
            <w:pPr>
              <w:spacing w:line="360" w:lineRule="auto"/>
            </w:pPr>
            <w:proofErr w:type="spellStart"/>
            <w:r>
              <w:rPr>
                <w:rFonts w:hint="eastAsia"/>
              </w:rPr>
              <w:t>window.self</w:t>
            </w:r>
            <w:proofErr w:type="spellEnd"/>
          </w:p>
        </w:tc>
        <w:tc>
          <w:tcPr>
            <w:tcW w:w="6143" w:type="dxa"/>
          </w:tcPr>
          <w:p w14:paraId="50DA1480" w14:textId="77777777" w:rsidR="00B008AB" w:rsidRDefault="00FE5979">
            <w:r>
              <w:rPr>
                <w:rFonts w:hint="eastAsia"/>
              </w:rPr>
              <w:t>返回对当前窗口的引用</w:t>
            </w:r>
          </w:p>
        </w:tc>
      </w:tr>
      <w:tr w:rsidR="00B008AB" w14:paraId="5A12F55A" w14:textId="77777777">
        <w:tc>
          <w:tcPr>
            <w:tcW w:w="2379" w:type="dxa"/>
          </w:tcPr>
          <w:p w14:paraId="1F23F4B1" w14:textId="77777777" w:rsidR="00B008AB" w:rsidRDefault="00FE5979">
            <w:pPr>
              <w:spacing w:line="360" w:lineRule="auto"/>
            </w:pPr>
            <w:proofErr w:type="spellStart"/>
            <w:r>
              <w:rPr>
                <w:rFonts w:hint="eastAsia"/>
              </w:rPr>
              <w:lastRenderedPageBreak/>
              <w:t>window.opener</w:t>
            </w:r>
            <w:proofErr w:type="spellEnd"/>
          </w:p>
        </w:tc>
        <w:tc>
          <w:tcPr>
            <w:tcW w:w="6143" w:type="dxa"/>
          </w:tcPr>
          <w:p w14:paraId="416EFDFF" w14:textId="77777777" w:rsidR="00B008AB" w:rsidRDefault="00FE5979">
            <w:r>
              <w:rPr>
                <w:rFonts w:hint="eastAsia"/>
              </w:rPr>
              <w:t>返回对创建此窗口的窗口的引用</w:t>
            </w:r>
          </w:p>
        </w:tc>
      </w:tr>
    </w:tbl>
    <w:p w14:paraId="245B761B" w14:textId="77777777" w:rsidR="00B008AB" w:rsidRDefault="00B008AB">
      <w:pPr>
        <w:spacing w:line="360" w:lineRule="auto"/>
        <w:ind w:firstLineChars="200" w:firstLine="480"/>
      </w:pPr>
    </w:p>
    <w:p w14:paraId="63CEBFAD" w14:textId="77777777" w:rsidR="00B008AB" w:rsidRDefault="00B008AB">
      <w:pPr>
        <w:spacing w:line="360" w:lineRule="auto"/>
        <w:ind w:firstLineChars="200" w:firstLine="480"/>
      </w:pPr>
    </w:p>
    <w:p w14:paraId="0D9C2FD6" w14:textId="77777777" w:rsidR="00B008AB" w:rsidRDefault="00FE5979">
      <w:r>
        <w:rPr>
          <w:rFonts w:hint="eastAsia"/>
        </w:rPr>
        <w:tab/>
      </w:r>
    </w:p>
    <w:tbl>
      <w:tblPr>
        <w:tblStyle w:val="a5"/>
        <w:tblW w:w="8522" w:type="dxa"/>
        <w:tblLayout w:type="fixed"/>
        <w:tblLook w:val="04A0" w:firstRow="1" w:lastRow="0" w:firstColumn="1" w:lastColumn="0" w:noHBand="0" w:noVBand="1"/>
      </w:tblPr>
      <w:tblGrid>
        <w:gridCol w:w="2304"/>
        <w:gridCol w:w="6218"/>
      </w:tblGrid>
      <w:tr w:rsidR="00B008AB" w14:paraId="2D162319" w14:textId="77777777">
        <w:tc>
          <w:tcPr>
            <w:tcW w:w="8522" w:type="dxa"/>
            <w:gridSpan w:val="2"/>
          </w:tcPr>
          <w:p w14:paraId="3BE3CC01" w14:textId="77777777" w:rsidR="00B008AB" w:rsidRDefault="00FE5979">
            <w:pPr>
              <w:pStyle w:val="3"/>
              <w:spacing w:beforeLines="50" w:before="156" w:afterLines="50" w:after="156" w:line="240" w:lineRule="auto"/>
              <w:jc w:val="center"/>
              <w:outlineLvl w:val="2"/>
            </w:pPr>
            <w:r>
              <w:rPr>
                <w:rFonts w:hint="eastAsia"/>
              </w:rPr>
              <w:t>window</w:t>
            </w:r>
            <w:r>
              <w:rPr>
                <w:rFonts w:hint="eastAsia"/>
              </w:rPr>
              <w:t>对象下的对象</w:t>
            </w:r>
          </w:p>
        </w:tc>
      </w:tr>
      <w:tr w:rsidR="00B008AB" w14:paraId="5BED3B45" w14:textId="77777777">
        <w:tc>
          <w:tcPr>
            <w:tcW w:w="2304" w:type="dxa"/>
          </w:tcPr>
          <w:p w14:paraId="454D3CAA" w14:textId="77777777" w:rsidR="00B008AB" w:rsidRDefault="00FE5979">
            <w:pPr>
              <w:spacing w:line="360" w:lineRule="auto"/>
            </w:pPr>
            <w:r>
              <w:rPr>
                <w:rFonts w:hint="eastAsia"/>
              </w:rPr>
              <w:t>document</w:t>
            </w:r>
            <w:r>
              <w:rPr>
                <w:rFonts w:hint="eastAsia"/>
              </w:rPr>
              <w:t>对象</w:t>
            </w:r>
          </w:p>
        </w:tc>
        <w:tc>
          <w:tcPr>
            <w:tcW w:w="6218" w:type="dxa"/>
          </w:tcPr>
          <w:p w14:paraId="3F1D23A5" w14:textId="77777777" w:rsidR="00B008AB" w:rsidRDefault="00B008AB">
            <w:pPr>
              <w:spacing w:line="360" w:lineRule="auto"/>
            </w:pPr>
          </w:p>
        </w:tc>
      </w:tr>
      <w:tr w:rsidR="00B008AB" w14:paraId="4C34F687" w14:textId="77777777">
        <w:tc>
          <w:tcPr>
            <w:tcW w:w="2304" w:type="dxa"/>
          </w:tcPr>
          <w:p w14:paraId="3707A719" w14:textId="77777777" w:rsidR="00B008AB" w:rsidRDefault="00FE5979">
            <w:pPr>
              <w:spacing w:line="360" w:lineRule="auto"/>
            </w:pPr>
            <w:r>
              <w:rPr>
                <w:rFonts w:hint="eastAsia"/>
                <w:b/>
                <w:bCs/>
              </w:rPr>
              <w:t>location</w:t>
            </w:r>
            <w:r>
              <w:rPr>
                <w:rFonts w:hint="eastAsia"/>
                <w:b/>
                <w:bCs/>
              </w:rPr>
              <w:t>对象</w:t>
            </w:r>
          </w:p>
        </w:tc>
        <w:tc>
          <w:tcPr>
            <w:tcW w:w="6218" w:type="dxa"/>
          </w:tcPr>
          <w:p w14:paraId="3BA24C8A" w14:textId="77777777" w:rsidR="00B008AB" w:rsidRDefault="00FE5979">
            <w:r>
              <w:rPr>
                <w:rFonts w:hint="eastAsia"/>
              </w:rPr>
              <w:t>地址对象，用来获取当前</w:t>
            </w:r>
            <w:r>
              <w:rPr>
                <w:rFonts w:hint="eastAsia"/>
              </w:rPr>
              <w:t>URL</w:t>
            </w:r>
            <w:r>
              <w:rPr>
                <w:rFonts w:hint="eastAsia"/>
              </w:rPr>
              <w:t>的信息</w:t>
            </w:r>
          </w:p>
          <w:p w14:paraId="5C5F1788" w14:textId="77777777" w:rsidR="00B008AB" w:rsidRDefault="00B008AB">
            <w:pPr>
              <w:pStyle w:val="a7"/>
            </w:pPr>
          </w:p>
          <w:p w14:paraId="4716AE99" w14:textId="77777777" w:rsidR="00B008AB" w:rsidRDefault="00FE5979">
            <w:pPr>
              <w:pStyle w:val="a7"/>
            </w:pPr>
            <w:proofErr w:type="spellStart"/>
            <w:r>
              <w:rPr>
                <w:rFonts w:hint="eastAsia"/>
              </w:rPr>
              <w:t>location.href;location.search;location.reload</w:t>
            </w:r>
            <w:proofErr w:type="spellEnd"/>
          </w:p>
        </w:tc>
      </w:tr>
      <w:tr w:rsidR="00B008AB" w14:paraId="79C9BC0D" w14:textId="77777777">
        <w:tc>
          <w:tcPr>
            <w:tcW w:w="2304" w:type="dxa"/>
          </w:tcPr>
          <w:p w14:paraId="26E275CE" w14:textId="77777777" w:rsidR="00B008AB" w:rsidRDefault="00FE5979">
            <w:pPr>
              <w:spacing w:line="360" w:lineRule="auto"/>
            </w:pPr>
            <w:r>
              <w:rPr>
                <w:rFonts w:hint="eastAsia"/>
                <w:b/>
                <w:bCs/>
              </w:rPr>
              <w:t>history</w:t>
            </w:r>
            <w:r>
              <w:rPr>
                <w:rFonts w:hint="eastAsia"/>
                <w:b/>
                <w:bCs/>
              </w:rPr>
              <w:t>对象</w:t>
            </w:r>
          </w:p>
        </w:tc>
        <w:tc>
          <w:tcPr>
            <w:tcW w:w="6218" w:type="dxa"/>
          </w:tcPr>
          <w:p w14:paraId="58CE34BA" w14:textId="77777777" w:rsidR="00B008AB" w:rsidRDefault="00FE5979">
            <w:pPr>
              <w:spacing w:line="360" w:lineRule="auto"/>
            </w:pPr>
            <w:r>
              <w:rPr>
                <w:rFonts w:hint="eastAsia"/>
              </w:rPr>
              <w:t>浏览记录，有几个方法：</w:t>
            </w:r>
            <w:r>
              <w:rPr>
                <w:rFonts w:ascii="Consolas" w:hAnsi="Consolas" w:cs="Consolas"/>
              </w:rPr>
              <w:t>back(); forward(); go();</w:t>
            </w:r>
          </w:p>
        </w:tc>
      </w:tr>
      <w:tr w:rsidR="00B008AB" w14:paraId="01ACBFE5" w14:textId="77777777">
        <w:tc>
          <w:tcPr>
            <w:tcW w:w="2304" w:type="dxa"/>
          </w:tcPr>
          <w:p w14:paraId="4B4041EC" w14:textId="77777777" w:rsidR="00B008AB" w:rsidRDefault="00FE5979">
            <w:pPr>
              <w:spacing w:line="360" w:lineRule="auto"/>
            </w:pPr>
            <w:r>
              <w:rPr>
                <w:rFonts w:hint="eastAsia"/>
              </w:rPr>
              <w:t>navigator</w:t>
            </w:r>
            <w:r>
              <w:rPr>
                <w:rFonts w:hint="eastAsia"/>
              </w:rPr>
              <w:t>对象</w:t>
            </w:r>
          </w:p>
        </w:tc>
        <w:tc>
          <w:tcPr>
            <w:tcW w:w="6218" w:type="dxa"/>
          </w:tcPr>
          <w:p w14:paraId="7B2DD6AB" w14:textId="77777777" w:rsidR="00B008AB" w:rsidRDefault="00FE5979">
            <w:r>
              <w:rPr>
                <w:rFonts w:hint="eastAsia"/>
              </w:rPr>
              <w:t>浏览器对象，包含有关访问者浏览器的信息，但不应该被用于检测浏览器版本</w:t>
            </w:r>
          </w:p>
          <w:p w14:paraId="28915974" w14:textId="77777777" w:rsidR="00B008AB" w:rsidRDefault="00FE5979">
            <w:pPr>
              <w:pStyle w:val="a7"/>
            </w:pPr>
            <w:proofErr w:type="spellStart"/>
            <w:r>
              <w:rPr>
                <w:rFonts w:hint="eastAsia"/>
              </w:rPr>
              <w:t>window.navigator.userAgent</w:t>
            </w:r>
            <w:proofErr w:type="spellEnd"/>
          </w:p>
          <w:p w14:paraId="6B219061" w14:textId="77777777" w:rsidR="00B008AB" w:rsidRDefault="00FE5979">
            <w:pPr>
              <w:pStyle w:val="a7"/>
            </w:pPr>
            <w:r>
              <w:rPr>
                <w:rFonts w:ascii="楷体" w:eastAsia="楷体" w:hAnsi="楷体" w:cs="楷体" w:hint="eastAsia"/>
                <w:color w:val="00B050"/>
              </w:rPr>
              <w:t>//</w:t>
            </w:r>
            <w:r>
              <w:rPr>
                <w:rFonts w:ascii="楷体" w:eastAsia="楷体" w:hAnsi="楷体" w:cs="楷体" w:hint="eastAsia"/>
                <w:color w:val="00B050"/>
              </w:rPr>
              <w:t>里面有用户的操作系统和浏览器的信息</w:t>
            </w:r>
          </w:p>
        </w:tc>
      </w:tr>
      <w:tr w:rsidR="00B008AB" w14:paraId="3159CAB2" w14:textId="77777777">
        <w:tc>
          <w:tcPr>
            <w:tcW w:w="2304" w:type="dxa"/>
          </w:tcPr>
          <w:p w14:paraId="5B4A61F9" w14:textId="77777777" w:rsidR="00B008AB" w:rsidRDefault="00FE5979">
            <w:pPr>
              <w:spacing w:line="360" w:lineRule="auto"/>
            </w:pPr>
            <w:r>
              <w:rPr>
                <w:rFonts w:hint="eastAsia"/>
              </w:rPr>
              <w:t>screen</w:t>
            </w:r>
            <w:r>
              <w:rPr>
                <w:rFonts w:hint="eastAsia"/>
              </w:rPr>
              <w:t>对象</w:t>
            </w:r>
          </w:p>
        </w:tc>
        <w:tc>
          <w:tcPr>
            <w:tcW w:w="6218" w:type="dxa"/>
          </w:tcPr>
          <w:p w14:paraId="4F9D66A0" w14:textId="77777777" w:rsidR="00B008AB" w:rsidRDefault="00FE5979">
            <w:r>
              <w:rPr>
                <w:rFonts w:hint="eastAsia"/>
              </w:rPr>
              <w:t>获取屏幕的相关信息</w:t>
            </w:r>
          </w:p>
          <w:p w14:paraId="6476D872" w14:textId="77777777" w:rsidR="00B008AB" w:rsidRDefault="00FE5979">
            <w:pPr>
              <w:pStyle w:val="a7"/>
            </w:pPr>
            <w:proofErr w:type="spellStart"/>
            <w:r>
              <w:rPr>
                <w:rFonts w:hint="eastAsia"/>
              </w:rPr>
              <w:t>window.screen.width</w:t>
            </w:r>
            <w:proofErr w:type="spellEnd"/>
            <w:r>
              <w:rPr>
                <w:rFonts w:hint="eastAsia"/>
              </w:rPr>
              <w:t xml:space="preserve"> / height   </w:t>
            </w:r>
            <w:r>
              <w:rPr>
                <w:rFonts w:ascii="楷体" w:eastAsia="楷体" w:hAnsi="楷体" w:cs="楷体" w:hint="eastAsia"/>
                <w:color w:val="00B050"/>
              </w:rPr>
              <w:t>//</w:t>
            </w:r>
            <w:r>
              <w:rPr>
                <w:rFonts w:ascii="楷体" w:eastAsia="楷体" w:hAnsi="楷体" w:cs="楷体" w:hint="eastAsia"/>
                <w:color w:val="00B050"/>
              </w:rPr>
              <w:t>未刨除任务栏</w:t>
            </w:r>
          </w:p>
          <w:p w14:paraId="3E5A82D4" w14:textId="77777777" w:rsidR="00B008AB" w:rsidRDefault="00FE5979">
            <w:pPr>
              <w:pStyle w:val="a7"/>
            </w:pPr>
            <w:proofErr w:type="spellStart"/>
            <w:r>
              <w:rPr>
                <w:rFonts w:hint="eastAsia"/>
              </w:rPr>
              <w:t>window.screen.availHeight</w:t>
            </w:r>
            <w:proofErr w:type="spellEnd"/>
            <w:r>
              <w:rPr>
                <w:rFonts w:hint="eastAsia"/>
              </w:rPr>
              <w:t xml:space="preserve"> / </w:t>
            </w:r>
            <w:proofErr w:type="spellStart"/>
            <w:r>
              <w:rPr>
                <w:rFonts w:hint="eastAsia"/>
              </w:rPr>
              <w:t>availWidth</w:t>
            </w:r>
            <w:proofErr w:type="spellEnd"/>
            <w:r>
              <w:rPr>
                <w:rFonts w:hint="eastAsia"/>
              </w:rPr>
              <w:t xml:space="preserve"> </w:t>
            </w:r>
          </w:p>
        </w:tc>
      </w:tr>
    </w:tbl>
    <w:p w14:paraId="5CC1D3AC" w14:textId="77777777" w:rsidR="00B008AB" w:rsidRDefault="00B008AB"/>
    <w:tbl>
      <w:tblPr>
        <w:tblStyle w:val="a5"/>
        <w:tblW w:w="8522" w:type="dxa"/>
        <w:tblLayout w:type="fixed"/>
        <w:tblLook w:val="04A0" w:firstRow="1" w:lastRow="0" w:firstColumn="1" w:lastColumn="0" w:noHBand="0" w:noVBand="1"/>
      </w:tblPr>
      <w:tblGrid>
        <w:gridCol w:w="2244"/>
        <w:gridCol w:w="6278"/>
      </w:tblGrid>
      <w:tr w:rsidR="00B008AB" w14:paraId="0F83598F" w14:textId="77777777">
        <w:tc>
          <w:tcPr>
            <w:tcW w:w="8522" w:type="dxa"/>
            <w:gridSpan w:val="2"/>
          </w:tcPr>
          <w:p w14:paraId="12E2527E" w14:textId="77777777" w:rsidR="00B008AB" w:rsidRDefault="00FE5979">
            <w:pPr>
              <w:pStyle w:val="3"/>
              <w:spacing w:beforeLines="50" w:before="156" w:afterLines="50" w:after="156" w:line="240" w:lineRule="auto"/>
              <w:jc w:val="center"/>
              <w:outlineLvl w:val="2"/>
            </w:pPr>
            <w:r>
              <w:rPr>
                <w:rFonts w:hint="eastAsia"/>
                <w:bCs/>
              </w:rPr>
              <w:t>location</w:t>
            </w:r>
            <w:r>
              <w:rPr>
                <w:rFonts w:hint="eastAsia"/>
              </w:rPr>
              <w:t>对象</w:t>
            </w:r>
            <w:r>
              <w:rPr>
                <w:rFonts w:hint="eastAsia"/>
                <w:bCs/>
              </w:rPr>
              <w:t>的属性和方法</w:t>
            </w:r>
          </w:p>
        </w:tc>
      </w:tr>
      <w:tr w:rsidR="00B008AB" w14:paraId="4D404870" w14:textId="77777777">
        <w:tc>
          <w:tcPr>
            <w:tcW w:w="2244" w:type="dxa"/>
          </w:tcPr>
          <w:p w14:paraId="3D0F75C0" w14:textId="77777777" w:rsidR="00B008AB" w:rsidRDefault="00FE5979">
            <w:proofErr w:type="spellStart"/>
            <w:r>
              <w:rPr>
                <w:rFonts w:hint="eastAsia"/>
              </w:rPr>
              <w:t>location.href</w:t>
            </w:r>
            <w:proofErr w:type="spellEnd"/>
          </w:p>
        </w:tc>
        <w:tc>
          <w:tcPr>
            <w:tcW w:w="6278" w:type="dxa"/>
          </w:tcPr>
          <w:p w14:paraId="15252670" w14:textId="77777777" w:rsidR="00B008AB" w:rsidRDefault="00FE5979">
            <w:r>
              <w:rPr>
                <w:rFonts w:hint="eastAsia"/>
              </w:rPr>
              <w:t>当前页面的地址，对该值赋值可以跳转到另一个页面</w:t>
            </w:r>
          </w:p>
        </w:tc>
      </w:tr>
      <w:tr w:rsidR="00B008AB" w14:paraId="5F2249C1" w14:textId="77777777">
        <w:tc>
          <w:tcPr>
            <w:tcW w:w="2244" w:type="dxa"/>
          </w:tcPr>
          <w:p w14:paraId="3627E1E8" w14:textId="77777777" w:rsidR="00B008AB" w:rsidRDefault="00FE5979">
            <w:proofErr w:type="spellStart"/>
            <w:r>
              <w:rPr>
                <w:rFonts w:hint="eastAsia"/>
              </w:rPr>
              <w:t>location.hash</w:t>
            </w:r>
            <w:proofErr w:type="spellEnd"/>
          </w:p>
        </w:tc>
        <w:tc>
          <w:tcPr>
            <w:tcW w:w="6278" w:type="dxa"/>
          </w:tcPr>
          <w:p w14:paraId="3312465E" w14:textId="77777777" w:rsidR="00B008AB" w:rsidRDefault="00FE5979">
            <w:r>
              <w:rPr>
                <w:rFonts w:hint="eastAsia"/>
              </w:rPr>
              <w:t>获取哈希值</w:t>
            </w:r>
          </w:p>
        </w:tc>
      </w:tr>
      <w:tr w:rsidR="00B008AB" w14:paraId="645122CB" w14:textId="77777777">
        <w:tc>
          <w:tcPr>
            <w:tcW w:w="2244" w:type="dxa"/>
          </w:tcPr>
          <w:p w14:paraId="41746780" w14:textId="77777777" w:rsidR="00B008AB" w:rsidRDefault="00FE5979">
            <w:proofErr w:type="spellStart"/>
            <w:r>
              <w:rPr>
                <w:rFonts w:hint="eastAsia"/>
              </w:rPr>
              <w:t>location.reload</w:t>
            </w:r>
            <w:proofErr w:type="spellEnd"/>
            <w:r>
              <w:rPr>
                <w:rFonts w:hint="eastAsia"/>
              </w:rPr>
              <w:t xml:space="preserve">() </w:t>
            </w:r>
          </w:p>
        </w:tc>
        <w:tc>
          <w:tcPr>
            <w:tcW w:w="6278" w:type="dxa"/>
          </w:tcPr>
          <w:p w14:paraId="29B3730A" w14:textId="77777777" w:rsidR="00B008AB" w:rsidRDefault="00FE5979">
            <w:r>
              <w:rPr>
                <w:rFonts w:hint="eastAsia"/>
              </w:rPr>
              <w:t>刷新页面</w:t>
            </w:r>
          </w:p>
        </w:tc>
      </w:tr>
      <w:tr w:rsidR="00B008AB" w14:paraId="031A1C41" w14:textId="77777777">
        <w:tc>
          <w:tcPr>
            <w:tcW w:w="2244" w:type="dxa"/>
          </w:tcPr>
          <w:p w14:paraId="17B0AF9F" w14:textId="77777777" w:rsidR="00B008AB" w:rsidRDefault="00FE5979">
            <w:proofErr w:type="spellStart"/>
            <w:r>
              <w:rPr>
                <w:rFonts w:hint="eastAsia"/>
              </w:rPr>
              <w:t>location.search</w:t>
            </w:r>
            <w:proofErr w:type="spellEnd"/>
            <w:r>
              <w:rPr>
                <w:rFonts w:hint="eastAsia"/>
              </w:rPr>
              <w:t>()</w:t>
            </w:r>
          </w:p>
        </w:tc>
        <w:tc>
          <w:tcPr>
            <w:tcW w:w="6278" w:type="dxa"/>
          </w:tcPr>
          <w:p w14:paraId="704E337C" w14:textId="77777777" w:rsidR="00B008AB" w:rsidRDefault="00FE5979">
            <w:r>
              <w:rPr>
                <w:rFonts w:hint="eastAsia"/>
              </w:rPr>
              <w:t>获取参数</w:t>
            </w:r>
          </w:p>
        </w:tc>
      </w:tr>
    </w:tbl>
    <w:p w14:paraId="1BBA9500" w14:textId="77777777" w:rsidR="00B008AB" w:rsidRDefault="00FE5979">
      <w:r>
        <w:rPr>
          <w:rFonts w:hint="eastAsia"/>
        </w:rPr>
        <w:t xml:space="preserve">   </w:t>
      </w:r>
    </w:p>
    <w:tbl>
      <w:tblPr>
        <w:tblStyle w:val="a5"/>
        <w:tblW w:w="8522" w:type="dxa"/>
        <w:tblLayout w:type="fixed"/>
        <w:tblLook w:val="04A0" w:firstRow="1" w:lastRow="0" w:firstColumn="1" w:lastColumn="0" w:noHBand="0" w:noVBand="1"/>
      </w:tblPr>
      <w:tblGrid>
        <w:gridCol w:w="4261"/>
        <w:gridCol w:w="4261"/>
      </w:tblGrid>
      <w:tr w:rsidR="00B008AB" w14:paraId="58C1E772" w14:textId="77777777">
        <w:tc>
          <w:tcPr>
            <w:tcW w:w="4261" w:type="dxa"/>
          </w:tcPr>
          <w:p w14:paraId="5FF2DAFF" w14:textId="77777777" w:rsidR="00B008AB" w:rsidRDefault="00FE5979">
            <w:pPr>
              <w:spacing w:line="360" w:lineRule="auto"/>
            </w:pPr>
            <w:proofErr w:type="spellStart"/>
            <w:r>
              <w:rPr>
                <w:rFonts w:hint="eastAsia"/>
              </w:rPr>
              <w:t>window.location.hash</w:t>
            </w:r>
            <w:proofErr w:type="spellEnd"/>
            <w:r>
              <w:rPr>
                <w:rFonts w:hint="eastAsia"/>
              </w:rPr>
              <w:t xml:space="preserve"> </w:t>
            </w:r>
            <w:r>
              <w:rPr>
                <w:rFonts w:hint="eastAsia"/>
              </w:rPr>
              <w:t>锚点</w:t>
            </w:r>
            <w:r>
              <w:rPr>
                <w:rFonts w:hint="eastAsia"/>
              </w:rPr>
              <w:t xml:space="preserve"> #</w:t>
            </w:r>
          </w:p>
        </w:tc>
        <w:tc>
          <w:tcPr>
            <w:tcW w:w="4261" w:type="dxa"/>
          </w:tcPr>
          <w:p w14:paraId="02C849BF" w14:textId="77777777" w:rsidR="00B008AB" w:rsidRDefault="00FE5979">
            <w:pPr>
              <w:spacing w:line="360" w:lineRule="auto"/>
            </w:pPr>
            <w:proofErr w:type="spellStart"/>
            <w:r>
              <w:rPr>
                <w:rFonts w:hint="eastAsia"/>
              </w:rPr>
              <w:t>window.location</w:t>
            </w:r>
            <w:proofErr w:type="spellEnd"/>
            <w:r>
              <w:rPr>
                <w:rFonts w:hint="eastAsia"/>
              </w:rPr>
              <w:t>.</w:t>
            </w:r>
          </w:p>
        </w:tc>
      </w:tr>
      <w:tr w:rsidR="00B008AB" w14:paraId="7B35BD63" w14:textId="77777777">
        <w:tc>
          <w:tcPr>
            <w:tcW w:w="4261" w:type="dxa"/>
          </w:tcPr>
          <w:p w14:paraId="21D8F010" w14:textId="77777777" w:rsidR="00B008AB" w:rsidRDefault="00FE5979">
            <w:pPr>
              <w:spacing w:line="360" w:lineRule="auto"/>
            </w:pPr>
            <w:proofErr w:type="spellStart"/>
            <w:r>
              <w:rPr>
                <w:rFonts w:hint="eastAsia"/>
              </w:rPr>
              <w:lastRenderedPageBreak/>
              <w:t>window.location.host</w:t>
            </w:r>
            <w:proofErr w:type="spellEnd"/>
          </w:p>
        </w:tc>
        <w:tc>
          <w:tcPr>
            <w:tcW w:w="4261" w:type="dxa"/>
          </w:tcPr>
          <w:p w14:paraId="1A7E52A8" w14:textId="77777777" w:rsidR="00B008AB" w:rsidRDefault="00FE5979">
            <w:pPr>
              <w:spacing w:line="360" w:lineRule="auto"/>
            </w:pPr>
            <w:proofErr w:type="spellStart"/>
            <w:r>
              <w:rPr>
                <w:rFonts w:hint="eastAsia"/>
              </w:rPr>
              <w:t>window.location.port</w:t>
            </w:r>
            <w:proofErr w:type="spellEnd"/>
            <w:r>
              <w:rPr>
                <w:rFonts w:hint="eastAsia"/>
              </w:rPr>
              <w:t xml:space="preserve"> </w:t>
            </w:r>
            <w:r>
              <w:rPr>
                <w:rFonts w:hint="eastAsia"/>
              </w:rPr>
              <w:t>端口号</w:t>
            </w:r>
          </w:p>
        </w:tc>
      </w:tr>
      <w:tr w:rsidR="00B008AB" w14:paraId="0BB9D2FB" w14:textId="77777777">
        <w:tc>
          <w:tcPr>
            <w:tcW w:w="4261" w:type="dxa"/>
          </w:tcPr>
          <w:p w14:paraId="57AF6E4F" w14:textId="77777777" w:rsidR="00B008AB" w:rsidRDefault="00FE5979">
            <w:pPr>
              <w:spacing w:line="360" w:lineRule="auto"/>
            </w:pPr>
            <w:proofErr w:type="spellStart"/>
            <w:r>
              <w:rPr>
                <w:rFonts w:hint="eastAsia"/>
              </w:rPr>
              <w:t>window.location.hostname</w:t>
            </w:r>
            <w:proofErr w:type="spellEnd"/>
            <w:r>
              <w:rPr>
                <w:rFonts w:hint="eastAsia"/>
              </w:rPr>
              <w:t xml:space="preserve"> </w:t>
            </w:r>
            <w:r>
              <w:rPr>
                <w:rFonts w:hint="eastAsia"/>
              </w:rPr>
              <w:t>服务器名</w:t>
            </w:r>
          </w:p>
        </w:tc>
        <w:tc>
          <w:tcPr>
            <w:tcW w:w="4261" w:type="dxa"/>
          </w:tcPr>
          <w:p w14:paraId="0027A38C" w14:textId="77777777" w:rsidR="00B008AB" w:rsidRDefault="00FE5979">
            <w:pPr>
              <w:spacing w:line="360" w:lineRule="auto"/>
            </w:pPr>
            <w:proofErr w:type="spellStart"/>
            <w:r>
              <w:rPr>
                <w:rFonts w:hint="eastAsia"/>
              </w:rPr>
              <w:t>window.location.protocol</w:t>
            </w:r>
            <w:proofErr w:type="spellEnd"/>
            <w:r>
              <w:rPr>
                <w:rFonts w:hint="eastAsia"/>
              </w:rPr>
              <w:t xml:space="preserve"> </w:t>
            </w:r>
            <w:r>
              <w:rPr>
                <w:rFonts w:hint="eastAsia"/>
              </w:rPr>
              <w:t>协议名</w:t>
            </w:r>
          </w:p>
        </w:tc>
      </w:tr>
      <w:tr w:rsidR="00B008AB" w14:paraId="33FAAFE9" w14:textId="77777777">
        <w:tc>
          <w:tcPr>
            <w:tcW w:w="4261" w:type="dxa"/>
          </w:tcPr>
          <w:p w14:paraId="72DFA599" w14:textId="77777777" w:rsidR="00B008AB" w:rsidRDefault="00FE5979">
            <w:pPr>
              <w:spacing w:line="360" w:lineRule="auto"/>
            </w:pPr>
            <w:proofErr w:type="spellStart"/>
            <w:r>
              <w:rPr>
                <w:rFonts w:hint="eastAsia"/>
              </w:rPr>
              <w:t>window.location.pathname</w:t>
            </w:r>
            <w:proofErr w:type="spellEnd"/>
            <w:r>
              <w:rPr>
                <w:rFonts w:hint="eastAsia"/>
              </w:rPr>
              <w:t xml:space="preserve"> </w:t>
            </w:r>
            <w:r>
              <w:rPr>
                <w:rFonts w:hint="eastAsia"/>
              </w:rPr>
              <w:t>路径名</w:t>
            </w:r>
          </w:p>
        </w:tc>
        <w:tc>
          <w:tcPr>
            <w:tcW w:w="4261" w:type="dxa"/>
          </w:tcPr>
          <w:p w14:paraId="08E0D291" w14:textId="77777777" w:rsidR="00B008AB" w:rsidRDefault="00FE5979">
            <w:pPr>
              <w:spacing w:line="360" w:lineRule="auto"/>
            </w:pPr>
            <w:proofErr w:type="spellStart"/>
            <w:r>
              <w:rPr>
                <w:rFonts w:hint="eastAsia"/>
              </w:rPr>
              <w:t>window.location.search</w:t>
            </w:r>
            <w:proofErr w:type="spellEnd"/>
            <w:r>
              <w:rPr>
                <w:rFonts w:hint="eastAsia"/>
              </w:rPr>
              <w:t xml:space="preserve"> </w:t>
            </w:r>
            <w:r>
              <w:rPr>
                <w:rFonts w:hint="eastAsia"/>
              </w:rPr>
              <w:t>参数</w:t>
            </w:r>
            <w:r>
              <w:rPr>
                <w:rFonts w:hint="eastAsia"/>
              </w:rPr>
              <w:t xml:space="preserve"> </w:t>
            </w:r>
            <w:r>
              <w:rPr>
                <w:rFonts w:hint="eastAsia"/>
              </w:rPr>
              <w:t>？</w:t>
            </w:r>
          </w:p>
        </w:tc>
      </w:tr>
    </w:tbl>
    <w:p w14:paraId="333B5011" w14:textId="77777777" w:rsidR="00B008AB" w:rsidRDefault="00B008AB"/>
    <w:p w14:paraId="057B6E87" w14:textId="77777777" w:rsidR="00B008AB" w:rsidRDefault="00B008AB"/>
    <w:tbl>
      <w:tblPr>
        <w:tblStyle w:val="a5"/>
        <w:tblW w:w="8524" w:type="dxa"/>
        <w:tblLayout w:type="fixed"/>
        <w:tblLook w:val="04A0" w:firstRow="1" w:lastRow="0" w:firstColumn="1" w:lastColumn="0" w:noHBand="0" w:noVBand="1"/>
      </w:tblPr>
      <w:tblGrid>
        <w:gridCol w:w="2031"/>
        <w:gridCol w:w="3082"/>
        <w:gridCol w:w="3411"/>
      </w:tblGrid>
      <w:tr w:rsidR="00B008AB" w14:paraId="575FCCF2" w14:textId="77777777">
        <w:tc>
          <w:tcPr>
            <w:tcW w:w="8524" w:type="dxa"/>
            <w:gridSpan w:val="3"/>
          </w:tcPr>
          <w:p w14:paraId="6B4BD60E" w14:textId="77777777" w:rsidR="00B008AB" w:rsidRDefault="00FE5979">
            <w:pPr>
              <w:pStyle w:val="3"/>
              <w:jc w:val="center"/>
              <w:outlineLvl w:val="2"/>
            </w:pPr>
            <w:r>
              <w:rPr>
                <w:rFonts w:hint="eastAsia"/>
              </w:rPr>
              <w:t>window</w:t>
            </w:r>
            <w:r>
              <w:rPr>
                <w:rFonts w:hint="eastAsia"/>
              </w:rPr>
              <w:t>对象的方法</w:t>
            </w:r>
          </w:p>
        </w:tc>
      </w:tr>
      <w:tr w:rsidR="00B008AB" w14:paraId="53C99BE1" w14:textId="77777777">
        <w:tc>
          <w:tcPr>
            <w:tcW w:w="2031" w:type="dxa"/>
          </w:tcPr>
          <w:p w14:paraId="1146557B" w14:textId="77777777" w:rsidR="00B008AB" w:rsidRDefault="00FE5979">
            <w:pPr>
              <w:spacing w:line="360" w:lineRule="auto"/>
            </w:pPr>
            <w:proofErr w:type="spellStart"/>
            <w:r>
              <w:rPr>
                <w:rFonts w:hint="eastAsia"/>
              </w:rPr>
              <w:t>window.open</w:t>
            </w:r>
            <w:proofErr w:type="spellEnd"/>
          </w:p>
          <w:p w14:paraId="524A02EF" w14:textId="77777777" w:rsidR="00B008AB" w:rsidRDefault="00FE5979">
            <w:pPr>
              <w:spacing w:line="360" w:lineRule="auto"/>
            </w:pPr>
            <w:r>
              <w:rPr>
                <w:rFonts w:hint="eastAsia"/>
              </w:rPr>
              <w:t>返回新打开窗口的</w:t>
            </w:r>
            <w:r>
              <w:rPr>
                <w:rFonts w:hint="eastAsia"/>
              </w:rPr>
              <w:t>window</w:t>
            </w:r>
            <w:r>
              <w:rPr>
                <w:rFonts w:hint="eastAsia"/>
              </w:rPr>
              <w:t>对象</w:t>
            </w:r>
          </w:p>
        </w:tc>
        <w:tc>
          <w:tcPr>
            <w:tcW w:w="6493" w:type="dxa"/>
            <w:gridSpan w:val="2"/>
          </w:tcPr>
          <w:p w14:paraId="7C5F6DF3" w14:textId="77777777" w:rsidR="00B008AB" w:rsidRDefault="00FE5979">
            <w:pPr>
              <w:spacing w:line="360" w:lineRule="auto"/>
            </w:pPr>
            <w:proofErr w:type="spellStart"/>
            <w:r>
              <w:rPr>
                <w:rFonts w:hint="eastAsia"/>
              </w:rPr>
              <w:t>window.open</w:t>
            </w:r>
            <w:proofErr w:type="spellEnd"/>
            <w:r>
              <w:rPr>
                <w:rFonts w:hint="eastAsia"/>
              </w:rPr>
              <w:t xml:space="preserve">( </w:t>
            </w:r>
            <w:r>
              <w:t>“</w:t>
            </w:r>
            <w:proofErr w:type="spellStart"/>
            <w:r>
              <w:rPr>
                <w:rFonts w:hint="eastAsia"/>
              </w:rPr>
              <w:t>url</w:t>
            </w:r>
            <w:proofErr w:type="spellEnd"/>
            <w:r>
              <w:t>”</w:t>
            </w:r>
            <w:r>
              <w:rPr>
                <w:rFonts w:hint="eastAsia"/>
              </w:rPr>
              <w:t xml:space="preserve">, </w:t>
            </w:r>
            <w:r>
              <w:t>“</w:t>
            </w:r>
            <w:r>
              <w:rPr>
                <w:rFonts w:hint="eastAsia"/>
              </w:rPr>
              <w:t xml:space="preserve">_self </w:t>
            </w:r>
            <w:r>
              <w:t>”</w:t>
            </w:r>
            <w:r>
              <w:rPr>
                <w:rFonts w:hint="eastAsia"/>
              </w:rPr>
              <w:t xml:space="preserve">, </w:t>
            </w:r>
            <w:r>
              <w:t>“</w:t>
            </w:r>
            <w:r>
              <w:rPr>
                <w:rFonts w:hint="eastAsia"/>
              </w:rPr>
              <w:t>width = 200, height = 300</w:t>
            </w:r>
            <w:r>
              <w:t>”</w:t>
            </w:r>
            <w:r>
              <w:rPr>
                <w:rFonts w:hint="eastAsia"/>
              </w:rPr>
              <w:t>);</w:t>
            </w:r>
          </w:p>
          <w:p w14:paraId="740A0F64" w14:textId="77777777" w:rsidR="00B008AB" w:rsidRDefault="00FE5979">
            <w:pPr>
              <w:spacing w:line="360" w:lineRule="auto"/>
            </w:pPr>
            <w:proofErr w:type="spellStart"/>
            <w:r>
              <w:rPr>
                <w:rFonts w:hint="eastAsia"/>
              </w:rPr>
              <w:t>url</w:t>
            </w:r>
            <w:proofErr w:type="spellEnd"/>
            <w:r>
              <w:rPr>
                <w:rFonts w:hint="eastAsia"/>
              </w:rPr>
              <w:t>，</w:t>
            </w:r>
            <w:r>
              <w:rPr>
                <w:rFonts w:hint="eastAsia"/>
              </w:rPr>
              <w:t>窗口名</w:t>
            </w:r>
            <w:r>
              <w:rPr>
                <w:rFonts w:hint="eastAsia"/>
              </w:rPr>
              <w:t>，</w:t>
            </w:r>
            <w:r>
              <w:rPr>
                <w:rFonts w:hint="eastAsia"/>
              </w:rPr>
              <w:t>窗口的一些属性</w:t>
            </w:r>
          </w:p>
          <w:p w14:paraId="40FD62F1" w14:textId="77777777" w:rsidR="00B008AB" w:rsidRDefault="00FE5979">
            <w:pPr>
              <w:spacing w:line="360" w:lineRule="auto"/>
            </w:pPr>
            <w:proofErr w:type="spellStart"/>
            <w:r>
              <w:rPr>
                <w:rFonts w:hint="eastAsia"/>
              </w:rPr>
              <w:t>window.open</w:t>
            </w:r>
            <w:proofErr w:type="spellEnd"/>
            <w:r>
              <w:rPr>
                <w:rFonts w:hint="eastAsia"/>
              </w:rPr>
              <w:t>("http://www.baidu.com", "_</w:t>
            </w:r>
            <w:r>
              <w:rPr>
                <w:rFonts w:hint="eastAsia"/>
              </w:rPr>
              <w:t>blank</w:t>
            </w:r>
            <w:r>
              <w:rPr>
                <w:rFonts w:hint="eastAsia"/>
              </w:rPr>
              <w:t>");</w:t>
            </w:r>
            <w:r>
              <w:rPr>
                <w:rFonts w:hint="eastAsia"/>
              </w:rPr>
              <w:t xml:space="preserve"> </w:t>
            </w:r>
            <w:r>
              <w:rPr>
                <w:rFonts w:hint="eastAsia"/>
              </w:rPr>
              <w:t>新窗口</w:t>
            </w:r>
          </w:p>
        </w:tc>
      </w:tr>
      <w:tr w:rsidR="00B008AB" w14:paraId="7FDBE4DD" w14:textId="77777777">
        <w:tc>
          <w:tcPr>
            <w:tcW w:w="2031" w:type="dxa"/>
          </w:tcPr>
          <w:p w14:paraId="786DE8E4" w14:textId="77777777" w:rsidR="00B008AB" w:rsidRDefault="00FE5979">
            <w:pPr>
              <w:spacing w:line="360" w:lineRule="auto"/>
            </w:pPr>
            <w:r>
              <w:rPr>
                <w:rFonts w:hint="eastAsia"/>
              </w:rPr>
              <w:t>close()</w:t>
            </w:r>
          </w:p>
        </w:tc>
        <w:tc>
          <w:tcPr>
            <w:tcW w:w="3082" w:type="dxa"/>
          </w:tcPr>
          <w:p w14:paraId="2B8C7115" w14:textId="77777777" w:rsidR="00B008AB" w:rsidRDefault="00FE5979">
            <w:pPr>
              <w:spacing w:line="360" w:lineRule="auto"/>
            </w:pPr>
            <w:proofErr w:type="spellStart"/>
            <w:r>
              <w:rPr>
                <w:rFonts w:hint="eastAsia"/>
              </w:rPr>
              <w:t>window.close</w:t>
            </w:r>
            <w:proofErr w:type="spellEnd"/>
            <w:r>
              <w:rPr>
                <w:rFonts w:hint="eastAsia"/>
              </w:rPr>
              <w:t>()</w:t>
            </w:r>
          </w:p>
        </w:tc>
        <w:tc>
          <w:tcPr>
            <w:tcW w:w="3411" w:type="dxa"/>
          </w:tcPr>
          <w:p w14:paraId="45DB0F04" w14:textId="77777777" w:rsidR="00B008AB" w:rsidRDefault="00FE5979">
            <w:pPr>
              <w:spacing w:line="360" w:lineRule="auto"/>
            </w:pPr>
            <w:proofErr w:type="spellStart"/>
            <w:r>
              <w:rPr>
                <w:rFonts w:hint="eastAsia"/>
              </w:rPr>
              <w:t>myWindow.close</w:t>
            </w:r>
            <w:proofErr w:type="spellEnd"/>
            <w:r>
              <w:rPr>
                <w:rFonts w:hint="eastAsia"/>
              </w:rPr>
              <w:t>();</w:t>
            </w:r>
          </w:p>
        </w:tc>
      </w:tr>
      <w:tr w:rsidR="00B008AB" w14:paraId="63B9ECCE" w14:textId="77777777">
        <w:tc>
          <w:tcPr>
            <w:tcW w:w="2031" w:type="dxa"/>
          </w:tcPr>
          <w:p w14:paraId="31E7FF60" w14:textId="77777777" w:rsidR="00B008AB" w:rsidRDefault="00FE5979">
            <w:pPr>
              <w:spacing w:line="360" w:lineRule="auto"/>
            </w:pPr>
            <w:proofErr w:type="spellStart"/>
            <w:r>
              <w:rPr>
                <w:rFonts w:hint="eastAsia"/>
              </w:rPr>
              <w:t>setTimeout</w:t>
            </w:r>
            <w:proofErr w:type="spellEnd"/>
            <w:r>
              <w:rPr>
                <w:rFonts w:hint="eastAsia"/>
              </w:rPr>
              <w:t>()</w:t>
            </w:r>
          </w:p>
        </w:tc>
        <w:tc>
          <w:tcPr>
            <w:tcW w:w="3082" w:type="dxa"/>
            <w:vMerge w:val="restart"/>
          </w:tcPr>
          <w:p w14:paraId="2C3CE0EA" w14:textId="77777777" w:rsidR="00B008AB" w:rsidRDefault="00FE5979">
            <w:pPr>
              <w:spacing w:line="360" w:lineRule="auto"/>
            </w:pPr>
            <w:r>
              <w:rPr>
                <w:rFonts w:hint="eastAsia"/>
              </w:rPr>
              <w:t>定时器</w:t>
            </w:r>
          </w:p>
        </w:tc>
        <w:tc>
          <w:tcPr>
            <w:tcW w:w="3411" w:type="dxa"/>
            <w:vMerge w:val="restart"/>
          </w:tcPr>
          <w:p w14:paraId="368D3F16" w14:textId="77777777" w:rsidR="00B008AB" w:rsidRDefault="00FE5979">
            <w:pPr>
              <w:spacing w:line="360" w:lineRule="auto"/>
            </w:pPr>
            <w:r>
              <w:rPr>
                <w:rFonts w:hint="eastAsia"/>
                <w:color w:val="FF0000"/>
              </w:rPr>
              <w:t>定时器里面不要用</w:t>
            </w:r>
            <w:r>
              <w:rPr>
                <w:rFonts w:hint="eastAsia"/>
                <w:color w:val="FF0000"/>
              </w:rPr>
              <w:t>this</w:t>
            </w:r>
            <w:r>
              <w:rPr>
                <w:rFonts w:hint="eastAsia"/>
              </w:rPr>
              <w:t>，因为这</w:t>
            </w:r>
            <w:r>
              <w:rPr>
                <w:rFonts w:hint="eastAsia"/>
              </w:rPr>
              <w:t>4</w:t>
            </w:r>
            <w:r>
              <w:rPr>
                <w:rFonts w:hint="eastAsia"/>
              </w:rPr>
              <w:t>个方法是被</w:t>
            </w:r>
            <w:r>
              <w:rPr>
                <w:rFonts w:hint="eastAsia"/>
              </w:rPr>
              <w:t>window</w:t>
            </w:r>
            <w:r>
              <w:rPr>
                <w:rFonts w:hint="eastAsia"/>
              </w:rPr>
              <w:t>调用的</w:t>
            </w:r>
          </w:p>
        </w:tc>
      </w:tr>
      <w:tr w:rsidR="00B008AB" w14:paraId="32EB7376" w14:textId="77777777">
        <w:tc>
          <w:tcPr>
            <w:tcW w:w="2031" w:type="dxa"/>
          </w:tcPr>
          <w:p w14:paraId="6EBE956B" w14:textId="77777777" w:rsidR="00B008AB" w:rsidRDefault="00FE5979">
            <w:pPr>
              <w:spacing w:line="360" w:lineRule="auto"/>
            </w:pPr>
            <w:proofErr w:type="spellStart"/>
            <w:r>
              <w:rPr>
                <w:rFonts w:hint="eastAsia"/>
              </w:rPr>
              <w:t>clearTimeout</w:t>
            </w:r>
            <w:proofErr w:type="spellEnd"/>
            <w:r>
              <w:rPr>
                <w:rFonts w:hint="eastAsia"/>
              </w:rPr>
              <w:t>()</w:t>
            </w:r>
          </w:p>
        </w:tc>
        <w:tc>
          <w:tcPr>
            <w:tcW w:w="3082" w:type="dxa"/>
            <w:vMerge/>
          </w:tcPr>
          <w:p w14:paraId="20770A02" w14:textId="77777777" w:rsidR="00B008AB" w:rsidRDefault="00B008AB">
            <w:pPr>
              <w:spacing w:line="360" w:lineRule="auto"/>
            </w:pPr>
          </w:p>
        </w:tc>
        <w:tc>
          <w:tcPr>
            <w:tcW w:w="3411" w:type="dxa"/>
            <w:vMerge/>
          </w:tcPr>
          <w:p w14:paraId="11C7A401" w14:textId="77777777" w:rsidR="00B008AB" w:rsidRDefault="00B008AB">
            <w:pPr>
              <w:spacing w:line="360" w:lineRule="auto"/>
            </w:pPr>
          </w:p>
        </w:tc>
      </w:tr>
      <w:tr w:rsidR="00B008AB" w14:paraId="2B3994E7" w14:textId="77777777">
        <w:tc>
          <w:tcPr>
            <w:tcW w:w="2031" w:type="dxa"/>
          </w:tcPr>
          <w:p w14:paraId="0DB93915" w14:textId="77777777" w:rsidR="00B008AB" w:rsidRDefault="00FE5979">
            <w:pPr>
              <w:spacing w:line="360" w:lineRule="auto"/>
            </w:pPr>
            <w:proofErr w:type="spellStart"/>
            <w:r>
              <w:rPr>
                <w:rFonts w:hint="eastAsia"/>
              </w:rPr>
              <w:t>setInterval</w:t>
            </w:r>
            <w:proofErr w:type="spellEnd"/>
            <w:r>
              <w:rPr>
                <w:rFonts w:hint="eastAsia"/>
              </w:rPr>
              <w:t>()</w:t>
            </w:r>
          </w:p>
        </w:tc>
        <w:tc>
          <w:tcPr>
            <w:tcW w:w="3082" w:type="dxa"/>
            <w:vMerge w:val="restart"/>
          </w:tcPr>
          <w:p w14:paraId="15CF8B7C" w14:textId="77777777" w:rsidR="00B008AB" w:rsidRDefault="00FE5979">
            <w:pPr>
              <w:spacing w:line="360" w:lineRule="auto"/>
            </w:pPr>
            <w:r>
              <w:rPr>
                <w:rFonts w:hint="eastAsia"/>
              </w:rPr>
              <w:t>间歇定时器</w:t>
            </w:r>
          </w:p>
        </w:tc>
        <w:tc>
          <w:tcPr>
            <w:tcW w:w="3411" w:type="dxa"/>
            <w:vMerge/>
          </w:tcPr>
          <w:p w14:paraId="5626D801" w14:textId="77777777" w:rsidR="00B008AB" w:rsidRDefault="00B008AB">
            <w:pPr>
              <w:spacing w:line="360" w:lineRule="auto"/>
            </w:pPr>
          </w:p>
        </w:tc>
      </w:tr>
      <w:tr w:rsidR="00B008AB" w14:paraId="74BE9379" w14:textId="77777777">
        <w:tc>
          <w:tcPr>
            <w:tcW w:w="2031" w:type="dxa"/>
          </w:tcPr>
          <w:p w14:paraId="5B122308" w14:textId="77777777" w:rsidR="00B008AB" w:rsidRDefault="00FE5979">
            <w:pPr>
              <w:spacing w:line="360" w:lineRule="auto"/>
            </w:pPr>
            <w:proofErr w:type="spellStart"/>
            <w:r>
              <w:rPr>
                <w:rFonts w:hint="eastAsia"/>
              </w:rPr>
              <w:t>clearInterval</w:t>
            </w:r>
            <w:proofErr w:type="spellEnd"/>
            <w:r>
              <w:rPr>
                <w:rFonts w:hint="eastAsia"/>
              </w:rPr>
              <w:t>()</w:t>
            </w:r>
          </w:p>
        </w:tc>
        <w:tc>
          <w:tcPr>
            <w:tcW w:w="3082" w:type="dxa"/>
            <w:vMerge/>
          </w:tcPr>
          <w:p w14:paraId="61D6BDD3" w14:textId="77777777" w:rsidR="00B008AB" w:rsidRDefault="00B008AB">
            <w:pPr>
              <w:spacing w:line="360" w:lineRule="auto"/>
            </w:pPr>
          </w:p>
        </w:tc>
        <w:tc>
          <w:tcPr>
            <w:tcW w:w="3411" w:type="dxa"/>
            <w:vMerge/>
          </w:tcPr>
          <w:p w14:paraId="063D3247" w14:textId="77777777" w:rsidR="00B008AB" w:rsidRDefault="00B008AB">
            <w:pPr>
              <w:spacing w:line="360" w:lineRule="auto"/>
            </w:pPr>
          </w:p>
        </w:tc>
      </w:tr>
      <w:tr w:rsidR="00B008AB" w14:paraId="5BA1F4E2" w14:textId="77777777">
        <w:tc>
          <w:tcPr>
            <w:tcW w:w="2031" w:type="dxa"/>
          </w:tcPr>
          <w:p w14:paraId="4E2C8650" w14:textId="77777777" w:rsidR="00B008AB" w:rsidRDefault="00FE5979">
            <w:pPr>
              <w:spacing w:line="360" w:lineRule="auto"/>
            </w:pPr>
            <w:r>
              <w:rPr>
                <w:rFonts w:hint="eastAsia"/>
              </w:rPr>
              <w:t>alert()</w:t>
            </w:r>
          </w:p>
          <w:p w14:paraId="1D29808F" w14:textId="77777777" w:rsidR="00B008AB" w:rsidRDefault="00FE5979">
            <w:pPr>
              <w:spacing w:line="360" w:lineRule="auto"/>
            </w:pPr>
            <w:r>
              <w:rPr>
                <w:rFonts w:hint="eastAsia"/>
              </w:rPr>
              <w:t>prompt()</w:t>
            </w:r>
          </w:p>
          <w:p w14:paraId="5C35AB17" w14:textId="77777777" w:rsidR="00B008AB" w:rsidRDefault="00FE5979">
            <w:pPr>
              <w:spacing w:line="360" w:lineRule="auto"/>
            </w:pPr>
            <w:r>
              <w:rPr>
                <w:rFonts w:hint="eastAsia"/>
              </w:rPr>
              <w:t>confirm()</w:t>
            </w:r>
          </w:p>
        </w:tc>
        <w:tc>
          <w:tcPr>
            <w:tcW w:w="3082" w:type="dxa"/>
          </w:tcPr>
          <w:p w14:paraId="11F17397" w14:textId="77777777" w:rsidR="00B008AB" w:rsidRDefault="00B008AB">
            <w:pPr>
              <w:spacing w:line="360" w:lineRule="auto"/>
            </w:pPr>
          </w:p>
        </w:tc>
        <w:tc>
          <w:tcPr>
            <w:tcW w:w="3411" w:type="dxa"/>
          </w:tcPr>
          <w:p w14:paraId="76EC2059" w14:textId="77777777" w:rsidR="00B008AB" w:rsidRDefault="00B008AB">
            <w:pPr>
              <w:spacing w:line="360" w:lineRule="auto"/>
            </w:pPr>
          </w:p>
        </w:tc>
      </w:tr>
      <w:tr w:rsidR="00B008AB" w14:paraId="78D981B4" w14:textId="77777777">
        <w:tc>
          <w:tcPr>
            <w:tcW w:w="2031" w:type="dxa"/>
          </w:tcPr>
          <w:p w14:paraId="6F3C7A5C" w14:textId="77777777" w:rsidR="00B008AB" w:rsidRDefault="00FE5979">
            <w:pPr>
              <w:spacing w:line="360" w:lineRule="auto"/>
            </w:pPr>
            <w:proofErr w:type="spellStart"/>
            <w:r>
              <w:rPr>
                <w:rFonts w:hint="eastAsia"/>
              </w:rPr>
              <w:t>resizeTo</w:t>
            </w:r>
            <w:proofErr w:type="spellEnd"/>
            <w:r>
              <w:rPr>
                <w:rFonts w:hint="eastAsia"/>
              </w:rPr>
              <w:t>()</w:t>
            </w:r>
          </w:p>
        </w:tc>
        <w:tc>
          <w:tcPr>
            <w:tcW w:w="3082" w:type="dxa"/>
          </w:tcPr>
          <w:p w14:paraId="7E2F09B6" w14:textId="77777777" w:rsidR="00B008AB" w:rsidRDefault="00B008AB">
            <w:pPr>
              <w:spacing w:line="360" w:lineRule="auto"/>
            </w:pPr>
          </w:p>
        </w:tc>
        <w:tc>
          <w:tcPr>
            <w:tcW w:w="3411" w:type="dxa"/>
          </w:tcPr>
          <w:p w14:paraId="6D9499B4" w14:textId="77777777" w:rsidR="00B008AB" w:rsidRDefault="00B008AB">
            <w:pPr>
              <w:spacing w:line="360" w:lineRule="auto"/>
            </w:pPr>
          </w:p>
        </w:tc>
      </w:tr>
    </w:tbl>
    <w:p w14:paraId="4B51C536" w14:textId="77777777" w:rsidR="00B008AB" w:rsidRDefault="00B008AB"/>
    <w:p w14:paraId="1B0774F9" w14:textId="77777777" w:rsidR="00B008AB" w:rsidRDefault="00B008AB">
      <w:pPr>
        <w:spacing w:line="360" w:lineRule="auto"/>
      </w:pPr>
    </w:p>
    <w:p w14:paraId="081F2B75" w14:textId="77777777" w:rsidR="00B008AB" w:rsidRDefault="00FE5979">
      <w:pPr>
        <w:pStyle w:val="a7"/>
      </w:pPr>
      <w:r>
        <w:rPr>
          <w:rFonts w:hint="eastAsia"/>
        </w:rPr>
        <w:t>&lt;script type="text/</w:t>
      </w:r>
      <w:proofErr w:type="spellStart"/>
      <w:r>
        <w:rPr>
          <w:rFonts w:hint="eastAsia"/>
        </w:rPr>
        <w:t>javascript</w:t>
      </w:r>
      <w:proofErr w:type="spellEnd"/>
      <w:r>
        <w:rPr>
          <w:rFonts w:hint="eastAsia"/>
        </w:rPr>
        <w:t>"&gt;  </w:t>
      </w:r>
      <w:r>
        <w:rPr>
          <w:rFonts w:hint="eastAsia"/>
        </w:rPr>
        <w:br/>
        <w:t>    </w:t>
      </w:r>
      <w:proofErr w:type="spellStart"/>
      <w:r>
        <w:rPr>
          <w:rFonts w:hint="eastAsia"/>
        </w:rPr>
        <w:t>window.onbeforeunload</w:t>
      </w:r>
      <w:proofErr w:type="spellEnd"/>
      <w:r>
        <w:rPr>
          <w:rFonts w:hint="eastAsia"/>
        </w:rPr>
        <w:t xml:space="preserve"> = </w:t>
      </w:r>
      <w:proofErr w:type="spellStart"/>
      <w:r>
        <w:rPr>
          <w:rFonts w:hint="eastAsia"/>
        </w:rPr>
        <w:t>onbeforeunload_handler</w:t>
      </w:r>
      <w:proofErr w:type="spellEnd"/>
      <w:r>
        <w:rPr>
          <w:rFonts w:hint="eastAsia"/>
        </w:rPr>
        <w:t>;  </w:t>
      </w:r>
      <w:r>
        <w:rPr>
          <w:rFonts w:hint="eastAsia"/>
        </w:rPr>
        <w:br/>
        <w:t>    </w:t>
      </w:r>
      <w:proofErr w:type="spellStart"/>
      <w:r>
        <w:rPr>
          <w:rFonts w:hint="eastAsia"/>
        </w:rPr>
        <w:t>window.onunload</w:t>
      </w:r>
      <w:proofErr w:type="spellEnd"/>
      <w:r>
        <w:rPr>
          <w:rFonts w:hint="eastAsia"/>
        </w:rPr>
        <w:t xml:space="preserve"> = </w:t>
      </w:r>
      <w:proofErr w:type="spellStart"/>
      <w:r>
        <w:rPr>
          <w:rFonts w:hint="eastAsia"/>
        </w:rPr>
        <w:t>onunload_handler</w:t>
      </w:r>
      <w:proofErr w:type="spellEnd"/>
      <w:r>
        <w:rPr>
          <w:rFonts w:hint="eastAsia"/>
        </w:rPr>
        <w:t>;  </w:t>
      </w:r>
      <w:r>
        <w:rPr>
          <w:rFonts w:hint="eastAsia"/>
        </w:rPr>
        <w:br/>
        <w:t xml:space="preserve">    function </w:t>
      </w:r>
      <w:proofErr w:type="spellStart"/>
      <w:r>
        <w:rPr>
          <w:rFonts w:hint="eastAsia"/>
        </w:rPr>
        <w:t>onbeforeunload_handler</w:t>
      </w:r>
      <w:proofErr w:type="spellEnd"/>
      <w:r>
        <w:rPr>
          <w:rFonts w:hint="eastAsia"/>
        </w:rPr>
        <w:t>(){  </w:t>
      </w:r>
      <w:r>
        <w:rPr>
          <w:rFonts w:hint="eastAsia"/>
        </w:rPr>
        <w:br/>
        <w:t>        var warning="</w:t>
      </w:r>
      <w:r>
        <w:rPr>
          <w:rFonts w:hint="eastAsia"/>
        </w:rPr>
        <w:t>确认退出</w:t>
      </w:r>
      <w:r>
        <w:rPr>
          <w:rFonts w:hint="eastAsia"/>
        </w:rPr>
        <w:t>?";          </w:t>
      </w:r>
      <w:r>
        <w:rPr>
          <w:rFonts w:hint="eastAsia"/>
        </w:rPr>
        <w:br/>
        <w:t>        return warning;  </w:t>
      </w:r>
      <w:r>
        <w:rPr>
          <w:rFonts w:hint="eastAsia"/>
        </w:rPr>
        <w:br/>
        <w:t>    }  </w:t>
      </w:r>
      <w:r>
        <w:rPr>
          <w:rFonts w:hint="eastAsia"/>
        </w:rPr>
        <w:br/>
        <w:t>      </w:t>
      </w:r>
      <w:r>
        <w:rPr>
          <w:rFonts w:hint="eastAsia"/>
        </w:rPr>
        <w:br/>
        <w:t xml:space="preserve">    function </w:t>
      </w:r>
      <w:proofErr w:type="spellStart"/>
      <w:r>
        <w:rPr>
          <w:rFonts w:hint="eastAsia"/>
        </w:rPr>
        <w:t>onunload_handler</w:t>
      </w:r>
      <w:proofErr w:type="spellEnd"/>
      <w:r>
        <w:rPr>
          <w:rFonts w:hint="eastAsia"/>
        </w:rPr>
        <w:t>(){  </w:t>
      </w:r>
      <w:r>
        <w:rPr>
          <w:rFonts w:hint="eastAsia"/>
        </w:rPr>
        <w:br/>
      </w:r>
      <w:r>
        <w:rPr>
          <w:rFonts w:hint="eastAsia"/>
        </w:rPr>
        <w:lastRenderedPageBreak/>
        <w:t>        var warning="</w:t>
      </w:r>
      <w:r>
        <w:rPr>
          <w:rFonts w:hint="eastAsia"/>
        </w:rPr>
        <w:t>谢谢光临</w:t>
      </w:r>
      <w:r>
        <w:rPr>
          <w:rFonts w:hint="eastAsia"/>
        </w:rPr>
        <w:t>";  </w:t>
      </w:r>
      <w:r>
        <w:rPr>
          <w:rFonts w:hint="eastAsia"/>
        </w:rPr>
        <w:br/>
        <w:t>        alert(warning);  </w:t>
      </w:r>
      <w:r>
        <w:rPr>
          <w:rFonts w:hint="eastAsia"/>
        </w:rPr>
        <w:br/>
        <w:t>    }  </w:t>
      </w:r>
      <w:r>
        <w:rPr>
          <w:rFonts w:hint="eastAsia"/>
        </w:rPr>
        <w:br/>
        <w:t>&lt;/script&gt;  </w:t>
      </w:r>
    </w:p>
    <w:p w14:paraId="2ED2E76B" w14:textId="77777777" w:rsidR="00B008AB" w:rsidRDefault="00FE5979">
      <w:pPr>
        <w:spacing w:line="360" w:lineRule="auto"/>
      </w:pPr>
      <w:proofErr w:type="spellStart"/>
      <w:r>
        <w:t>window.closed</w:t>
      </w:r>
      <w:proofErr w:type="spellEnd"/>
      <w:r>
        <w:t>属性可返回一个布尔值，该值声明了窗口是否已经关闭</w:t>
      </w:r>
      <w:r>
        <w:t>。该属性为只读。当浏览器窗口关闭时，表示该窗口的</w:t>
      </w:r>
      <w:r>
        <w:t xml:space="preserve"> </w:t>
      </w:r>
      <w:r>
        <w:rPr>
          <w:rFonts w:hint="eastAsia"/>
        </w:rPr>
        <w:t>w</w:t>
      </w:r>
      <w:r>
        <w:t xml:space="preserve">indow </w:t>
      </w:r>
      <w:r>
        <w:t>对象并不会消失，它将继续存在，不过它的</w:t>
      </w:r>
      <w:r>
        <w:t xml:space="preserve"> closed </w:t>
      </w:r>
      <w:r>
        <w:t>属性将设置为</w:t>
      </w:r>
      <w:r>
        <w:t xml:space="preserve"> true</w:t>
      </w:r>
      <w:r>
        <w:t>。</w:t>
      </w:r>
    </w:p>
    <w:p w14:paraId="6C04CB63" w14:textId="77777777" w:rsidR="00B008AB" w:rsidRDefault="00FE5979">
      <w:pPr>
        <w:spacing w:line="360" w:lineRule="auto"/>
      </w:pPr>
      <w:proofErr w:type="spellStart"/>
      <w:r>
        <w:rPr>
          <w:rFonts w:hint="eastAsia"/>
        </w:rPr>
        <w:t>setInterval</w:t>
      </w:r>
      <w:proofErr w:type="spellEnd"/>
      <w:r>
        <w:rPr>
          <w:rFonts w:hint="eastAsia"/>
        </w:rPr>
        <w:t>使用的时候是</w:t>
      </w:r>
      <w:r>
        <w:rPr>
          <w:rFonts w:hint="eastAsia"/>
          <w:color w:val="FF0000"/>
        </w:rPr>
        <w:t>先等待</w:t>
      </w:r>
      <w:r>
        <w:rPr>
          <w:rFonts w:hint="eastAsia"/>
        </w:rPr>
        <w:t>设定的时间，再执行代码。</w:t>
      </w:r>
    </w:p>
    <w:p w14:paraId="0EFB74CD" w14:textId="77777777" w:rsidR="00B008AB" w:rsidRDefault="00FE5979">
      <w:pPr>
        <w:pStyle w:val="a7"/>
        <w:spacing w:line="360" w:lineRule="auto"/>
      </w:pPr>
      <w:r>
        <w:rPr>
          <w:rFonts w:hint="eastAsia"/>
        </w:rPr>
        <w:t>var sec = 5;</w:t>
      </w:r>
      <w:r>
        <w:rPr>
          <w:rFonts w:hint="eastAsia"/>
        </w:rPr>
        <w:br/>
        <w:t xml:space="preserve">timer = </w:t>
      </w:r>
      <w:proofErr w:type="spellStart"/>
      <w:r>
        <w:rPr>
          <w:rFonts w:hint="eastAsia"/>
        </w:rPr>
        <w:t>setInterval</w:t>
      </w:r>
      <w:proofErr w:type="spellEnd"/>
      <w:r>
        <w:rPr>
          <w:rFonts w:hint="eastAsia"/>
        </w:rPr>
        <w:t>(function () {</w:t>
      </w:r>
      <w:r>
        <w:rPr>
          <w:rFonts w:hint="eastAsia"/>
        </w:rPr>
        <w:br/>
      </w:r>
      <w:r>
        <w:rPr>
          <w:rFonts w:hint="eastAsia"/>
        </w:rPr>
        <w:tab/>
      </w:r>
      <w:proofErr w:type="spellStart"/>
      <w:r>
        <w:rPr>
          <w:rFonts w:hint="eastAsia"/>
        </w:rPr>
        <w:t>btn.value</w:t>
      </w:r>
      <w:proofErr w:type="spellEnd"/>
      <w:r>
        <w:rPr>
          <w:rFonts w:hint="eastAsia"/>
        </w:rPr>
        <w:t xml:space="preserve"> </w:t>
      </w:r>
      <w:r>
        <w:rPr>
          <w:rFonts w:hint="eastAsia"/>
        </w:rPr>
        <w:t>=</w:t>
      </w:r>
      <w:r>
        <w:rPr>
          <w:rFonts w:hint="eastAsia"/>
        </w:rPr>
        <w:t xml:space="preserve"> </w:t>
      </w:r>
      <w:r>
        <w:rPr>
          <w:rFonts w:hint="eastAsia"/>
        </w:rPr>
        <w:t>sec</w:t>
      </w:r>
      <w:r>
        <w:rPr>
          <w:rFonts w:hint="eastAsia"/>
        </w:rPr>
        <w:t xml:space="preserve"> </w:t>
      </w:r>
      <w:r>
        <w:rPr>
          <w:rFonts w:hint="eastAsia"/>
        </w:rPr>
        <w:t>+</w:t>
      </w:r>
      <w:r>
        <w:rPr>
          <w:rFonts w:hint="eastAsia"/>
        </w:rPr>
        <w:t xml:space="preserve"> </w:t>
      </w:r>
      <w:r>
        <w:rPr>
          <w:rFonts w:hint="eastAsia"/>
        </w:rPr>
        <w:t>"second</w:t>
      </w:r>
      <w:r>
        <w:rPr>
          <w:rFonts w:hint="eastAsia"/>
        </w:rPr>
        <w:t>s</w:t>
      </w:r>
      <w:r>
        <w:rPr>
          <w:rFonts w:hint="eastAsia"/>
        </w:rPr>
        <w:t xml:space="preserve"> after";</w:t>
      </w:r>
    </w:p>
    <w:p w14:paraId="5FBC9C3C" w14:textId="77777777" w:rsidR="00B008AB" w:rsidRDefault="00FE5979">
      <w:pPr>
        <w:pStyle w:val="a7"/>
        <w:spacing w:line="360" w:lineRule="auto"/>
        <w:ind w:firstLine="420"/>
      </w:pPr>
      <w:r>
        <w:rPr>
          <w:rFonts w:hint="eastAsia"/>
        </w:rPr>
        <w:t>s</w:t>
      </w:r>
      <w:r>
        <w:rPr>
          <w:rFonts w:hint="eastAsia"/>
        </w:rPr>
        <w:t>ec--</w:t>
      </w:r>
      <w:r>
        <w:rPr>
          <w:rFonts w:hint="eastAsia"/>
        </w:rPr>
        <w:t>-</w:t>
      </w:r>
      <w:r>
        <w:rPr>
          <w:rFonts w:hint="eastAsia"/>
        </w:rPr>
        <w:t>;</w:t>
      </w:r>
    </w:p>
    <w:p w14:paraId="61C299BD" w14:textId="77777777" w:rsidR="00B008AB" w:rsidRDefault="00FE5979">
      <w:pPr>
        <w:pStyle w:val="a7"/>
        <w:spacing w:line="360" w:lineRule="auto"/>
        <w:ind w:firstLine="420"/>
      </w:pPr>
      <w:r>
        <w:rPr>
          <w:rFonts w:hint="eastAsia"/>
        </w:rPr>
        <w:t>if(sec===0){</w:t>
      </w:r>
      <w:r>
        <w:rPr>
          <w:rFonts w:hint="eastAsia"/>
        </w:rPr>
        <w:br/>
      </w:r>
      <w:r>
        <w:rPr>
          <w:rFonts w:hint="eastAsia"/>
        </w:rPr>
        <w:tab/>
      </w:r>
      <w:r>
        <w:rPr>
          <w:rFonts w:hint="eastAsia"/>
        </w:rPr>
        <w:tab/>
      </w:r>
      <w:proofErr w:type="spellStart"/>
      <w:r>
        <w:rPr>
          <w:rFonts w:hint="eastAsia"/>
        </w:rPr>
        <w:t>clearInterval</w:t>
      </w:r>
      <w:proofErr w:type="spellEnd"/>
      <w:r>
        <w:rPr>
          <w:rFonts w:hint="eastAsia"/>
        </w:rPr>
        <w:t>(timer);</w:t>
      </w:r>
    </w:p>
    <w:p w14:paraId="0190CFBD" w14:textId="77777777" w:rsidR="00B008AB" w:rsidRDefault="00FE5979">
      <w:pPr>
        <w:pStyle w:val="a7"/>
        <w:spacing w:line="360" w:lineRule="auto"/>
        <w:ind w:left="420" w:firstLine="420"/>
      </w:pPr>
      <w:proofErr w:type="spellStart"/>
      <w:r>
        <w:rPr>
          <w:rFonts w:hint="eastAsia"/>
        </w:rPr>
        <w:t>btn.value</w:t>
      </w:r>
      <w:proofErr w:type="spellEnd"/>
      <w:r>
        <w:rPr>
          <w:rFonts w:hint="eastAsia"/>
        </w:rPr>
        <w:t>="good";</w:t>
      </w:r>
      <w:r>
        <w:rPr>
          <w:rFonts w:hint="eastAsia"/>
        </w:rPr>
        <w:tab/>
      </w:r>
      <w:proofErr w:type="spellStart"/>
      <w:r>
        <w:rPr>
          <w:rFonts w:hint="eastAsia"/>
        </w:rPr>
        <w:t>btn.disabled</w:t>
      </w:r>
      <w:proofErr w:type="spellEnd"/>
      <w:r>
        <w:rPr>
          <w:rFonts w:hint="eastAsia"/>
        </w:rPr>
        <w:t>=false;</w:t>
      </w:r>
      <w:r>
        <w:rPr>
          <w:rFonts w:hint="eastAsia"/>
        </w:rPr>
        <w:br/>
        <w:t>}</w:t>
      </w:r>
      <w:r>
        <w:rPr>
          <w:rFonts w:hint="eastAsia"/>
        </w:rPr>
        <w:br/>
        <w:t>},</w:t>
      </w:r>
      <w:r>
        <w:rPr>
          <w:rFonts w:hint="eastAsia"/>
        </w:rPr>
        <w:t>1</w:t>
      </w:r>
      <w:r>
        <w:rPr>
          <w:rFonts w:hint="eastAsia"/>
        </w:rPr>
        <w:t>000);</w:t>
      </w:r>
    </w:p>
    <w:p w14:paraId="2B7E449A" w14:textId="77777777" w:rsidR="00B008AB" w:rsidRDefault="00FE5979">
      <w:pPr>
        <w:spacing w:line="360" w:lineRule="auto"/>
      </w:pPr>
      <w:r>
        <w:rPr>
          <w:rFonts w:hint="eastAsia"/>
        </w:rPr>
        <w:t xml:space="preserve">Q: </w:t>
      </w:r>
      <w:r>
        <w:rPr>
          <w:rFonts w:hint="eastAsia"/>
        </w:rPr>
        <w:t>为什么显示</w:t>
      </w:r>
      <w:r>
        <w:rPr>
          <w:rFonts w:hint="eastAsia"/>
        </w:rPr>
        <w:t xml:space="preserve"> </w:t>
      </w:r>
      <w:r>
        <w:t>“</w:t>
      </w:r>
      <w:r>
        <w:rPr>
          <w:rFonts w:hint="eastAsia"/>
        </w:rPr>
        <w:t>2 seconds after</w:t>
      </w:r>
      <w:r>
        <w:t>”</w:t>
      </w:r>
      <w:r>
        <w:rPr>
          <w:rFonts w:hint="eastAsia"/>
        </w:rPr>
        <w:t xml:space="preserve"> </w:t>
      </w:r>
      <w:r>
        <w:rPr>
          <w:rFonts w:hint="eastAsia"/>
        </w:rPr>
        <w:t>以后直接变成</w:t>
      </w:r>
      <w:r>
        <w:t>“</w:t>
      </w:r>
      <w:r>
        <w:rPr>
          <w:rFonts w:hint="eastAsia"/>
        </w:rPr>
        <w:t>good</w:t>
      </w:r>
      <w:r>
        <w:t>”</w:t>
      </w:r>
      <w:r>
        <w:rPr>
          <w:rFonts w:hint="eastAsia"/>
        </w:rPr>
        <w:t>?</w:t>
      </w:r>
      <w:r>
        <w:rPr>
          <w:rFonts w:hint="eastAsia"/>
        </w:rPr>
        <w:t>为什么没有显示</w:t>
      </w:r>
      <w:r>
        <w:rPr>
          <w:rFonts w:hint="eastAsia"/>
        </w:rPr>
        <w:t xml:space="preserve"> </w:t>
      </w:r>
      <w:r>
        <w:t>“</w:t>
      </w:r>
      <w:r>
        <w:rPr>
          <w:rFonts w:hint="eastAsia"/>
        </w:rPr>
        <w:t>1 seconds after</w:t>
      </w:r>
      <w:r>
        <w:t>”</w:t>
      </w:r>
      <w:r>
        <w:rPr>
          <w:rFonts w:hint="eastAsia"/>
        </w:rPr>
        <w:t>？</w:t>
      </w:r>
    </w:p>
    <w:p w14:paraId="261A919A" w14:textId="77777777" w:rsidR="00B008AB" w:rsidRDefault="00FE5979">
      <w:r>
        <w:rPr>
          <w:rFonts w:hint="eastAsia"/>
        </w:rPr>
        <w:t xml:space="preserve">A: </w:t>
      </w:r>
      <w:r>
        <w:rPr>
          <w:rFonts w:hint="eastAsia"/>
        </w:rPr>
        <w:t>因为显示完</w:t>
      </w:r>
      <w:r>
        <w:rPr>
          <w:rFonts w:hint="eastAsia"/>
        </w:rPr>
        <w:t xml:space="preserve"> </w:t>
      </w:r>
      <w:r>
        <w:t>“</w:t>
      </w:r>
      <w:r>
        <w:rPr>
          <w:rFonts w:hint="eastAsia"/>
        </w:rPr>
        <w:t>1 seconds after</w:t>
      </w:r>
      <w:r>
        <w:t>”</w:t>
      </w:r>
      <w:r>
        <w:rPr>
          <w:rFonts w:hint="eastAsia"/>
        </w:rPr>
        <w:t xml:space="preserve"> </w:t>
      </w:r>
      <w:r>
        <w:rPr>
          <w:rFonts w:hint="eastAsia"/>
        </w:rPr>
        <w:t>之后，</w:t>
      </w:r>
      <w:r>
        <w:rPr>
          <w:rFonts w:hint="eastAsia"/>
        </w:rPr>
        <w:t>sec</w:t>
      </w:r>
      <w:r>
        <w:rPr>
          <w:rFonts w:hint="eastAsia"/>
        </w:rPr>
        <w:t>变成</w:t>
      </w:r>
      <w:r>
        <w:rPr>
          <w:rFonts w:hint="eastAsia"/>
        </w:rPr>
        <w:t>0</w:t>
      </w:r>
      <w:r>
        <w:rPr>
          <w:rFonts w:hint="eastAsia"/>
        </w:rPr>
        <w:t>，然后</w:t>
      </w:r>
      <w:proofErr w:type="spellStart"/>
      <w:r>
        <w:rPr>
          <w:rFonts w:hint="eastAsia"/>
        </w:rPr>
        <w:t>btn.value</w:t>
      </w:r>
      <w:proofErr w:type="spellEnd"/>
      <w:r>
        <w:rPr>
          <w:rFonts w:hint="eastAsia"/>
        </w:rPr>
        <w:t>马上变成</w:t>
      </w:r>
      <w:r>
        <w:rPr>
          <w:rFonts w:hint="eastAsia"/>
        </w:rPr>
        <w:t xml:space="preserve"> </w:t>
      </w:r>
      <w:r>
        <w:rPr>
          <w:rFonts w:hint="eastAsia"/>
        </w:rPr>
        <w:t>"good"</w:t>
      </w:r>
      <w:r>
        <w:rPr>
          <w:rFonts w:hint="eastAsia"/>
        </w:rPr>
        <w:t xml:space="preserve"> </w:t>
      </w:r>
      <w:r>
        <w:rPr>
          <w:rFonts w:hint="eastAsia"/>
        </w:rPr>
        <w:t>，时间太快，眼睛反应不过来，所以看不到。</w:t>
      </w:r>
    </w:p>
    <w:p w14:paraId="64509520" w14:textId="77777777" w:rsidR="00B008AB" w:rsidRDefault="00B008AB"/>
    <w:p w14:paraId="0275DC76" w14:textId="7D1956C6" w:rsidR="00B008AB" w:rsidRDefault="00FE5979">
      <w:pPr>
        <w:spacing w:line="360" w:lineRule="auto"/>
      </w:pPr>
      <w:r>
        <w:rPr>
          <w:rFonts w:hint="eastAsia"/>
        </w:rPr>
        <w:t>onload</w:t>
      </w:r>
      <w:r>
        <w:rPr>
          <w:rFonts w:hint="eastAsia"/>
        </w:rPr>
        <w:t>“加载完成”指的是包括外部资源（图片、样式、脚本）等所有资源都加载完。</w:t>
      </w:r>
      <w:r>
        <w:rPr>
          <w:rFonts w:hint="eastAsia"/>
        </w:rPr>
        <w:t>JS</w:t>
      </w:r>
      <w:r>
        <w:rPr>
          <w:rFonts w:hint="eastAsia"/>
        </w:rPr>
        <w:t>中涉及图片的都要写在</w:t>
      </w:r>
      <w:r>
        <w:rPr>
          <w:rFonts w:hint="eastAsia"/>
        </w:rPr>
        <w:t>onloa</w:t>
      </w:r>
      <w:r>
        <w:rPr>
          <w:rFonts w:hint="eastAsia"/>
        </w:rPr>
        <w:t>d</w:t>
      </w:r>
      <w:r>
        <w:rPr>
          <w:rFonts w:hint="eastAsia"/>
        </w:rPr>
        <w:t>里面</w:t>
      </w:r>
      <w:r>
        <w:rPr>
          <w:rFonts w:hint="eastAsia"/>
        </w:rPr>
        <w:t xml:space="preserve">, </w:t>
      </w:r>
      <w:r>
        <w:rPr>
          <w:rFonts w:hint="eastAsia"/>
        </w:rPr>
        <w:t>因为浏览器有优化，所以很多外部资源在加载结构的时候并没有加载。</w:t>
      </w:r>
    </w:p>
    <w:p w14:paraId="5022E436" w14:textId="6599D63D" w:rsidR="000F42B9" w:rsidRDefault="000F42B9">
      <w:pPr>
        <w:spacing w:line="360" w:lineRule="auto"/>
      </w:pPr>
    </w:p>
    <w:p w14:paraId="59BCCE35" w14:textId="3B3F9E3F" w:rsidR="000F42B9" w:rsidRDefault="000F42B9">
      <w:pPr>
        <w:spacing w:line="360" w:lineRule="auto"/>
      </w:pPr>
    </w:p>
    <w:p w14:paraId="1F2D08E0" w14:textId="77777777" w:rsidR="000F42B9" w:rsidRDefault="000F42B9" w:rsidP="000F42B9">
      <w:pPr>
        <w:pStyle w:val="3"/>
      </w:pPr>
      <w:r>
        <w:rPr>
          <w:rFonts w:hint="eastAsia"/>
        </w:rPr>
        <w:lastRenderedPageBreak/>
        <w:t>事件队列</w:t>
      </w:r>
    </w:p>
    <w:p w14:paraId="1DBA395E" w14:textId="77777777" w:rsidR="000F42B9" w:rsidRDefault="000F42B9" w:rsidP="000F42B9">
      <w:pPr>
        <w:rPr>
          <w:rFonts w:ascii="微软雅黑" w:hAnsi="微软雅黑" w:cs="微软雅黑"/>
          <w:b/>
          <w:bCs/>
          <w:color w:val="FF0000"/>
          <w:szCs w:val="24"/>
          <w:shd w:val="clear" w:color="auto" w:fill="FFFFFF"/>
        </w:rPr>
      </w:pPr>
      <w:r>
        <w:rPr>
          <w:rFonts w:ascii="微软雅黑" w:hAnsi="微软雅黑" w:cs="微软雅黑" w:hint="eastAsia"/>
          <w:color w:val="333333"/>
          <w:szCs w:val="24"/>
          <w:shd w:val="clear" w:color="auto" w:fill="FFFFFF"/>
        </w:rPr>
        <w:t>JavaScript 是</w:t>
      </w:r>
      <w:r>
        <w:rPr>
          <w:rFonts w:ascii="微软雅黑" w:hAnsi="微软雅黑" w:cs="微软雅黑" w:hint="eastAsia"/>
          <w:b/>
          <w:bCs/>
          <w:color w:val="FF0000"/>
          <w:szCs w:val="24"/>
          <w:shd w:val="clear" w:color="auto" w:fill="FFFFFF"/>
        </w:rPr>
        <w:t>单线程</w:t>
      </w:r>
      <w:r>
        <w:rPr>
          <w:rFonts w:ascii="微软雅黑" w:hAnsi="微软雅黑" w:cs="微软雅黑" w:hint="eastAsia"/>
          <w:color w:val="333333"/>
          <w:szCs w:val="24"/>
          <w:shd w:val="clear" w:color="auto" w:fill="FFFFFF"/>
        </w:rPr>
        <w:t>语言，但它允许通过设置超时值和间歇时间值来调度代码在特定的时刻执行。</w:t>
      </w:r>
      <w:r>
        <w:rPr>
          <w:rFonts w:ascii="微软雅黑" w:hAnsi="微软雅黑" w:cs="微软雅黑" w:hint="eastAsia"/>
          <w:color w:val="333333"/>
          <w:szCs w:val="24"/>
          <w:shd w:val="clear" w:color="auto" w:fill="FFFFFF"/>
        </w:rPr>
        <w:br/>
        <w:t>JavaScript 是一个单线程序的解释器，因此</w:t>
      </w:r>
      <w:r>
        <w:rPr>
          <w:rFonts w:ascii="微软雅黑" w:hAnsi="微软雅黑" w:cs="微软雅黑" w:hint="eastAsia"/>
          <w:color w:val="FF0000"/>
          <w:szCs w:val="24"/>
          <w:shd w:val="clear" w:color="auto" w:fill="FFFFFF"/>
        </w:rPr>
        <w:t>一定时间内只能执行一段代码</w:t>
      </w:r>
      <w:r>
        <w:rPr>
          <w:rFonts w:ascii="微软雅黑" w:hAnsi="微软雅黑" w:cs="微软雅黑" w:hint="eastAsia"/>
          <w:color w:val="333333"/>
          <w:szCs w:val="24"/>
          <w:shd w:val="clear" w:color="auto" w:fill="FFFFFF"/>
        </w:rPr>
        <w:t>。为了控制要执行的代码，就有一个JavaScript 任务队列。这些任务会按照将它们添加到队列的顺序执行。</w:t>
      </w:r>
      <w:proofErr w:type="spellStart"/>
      <w:r>
        <w:rPr>
          <w:rFonts w:ascii="微软雅黑" w:hAnsi="微软雅黑" w:cs="微软雅黑" w:hint="eastAsia"/>
          <w:color w:val="333333"/>
          <w:szCs w:val="24"/>
          <w:shd w:val="clear" w:color="auto" w:fill="FFFFFF"/>
        </w:rPr>
        <w:t>setTimeout</w:t>
      </w:r>
      <w:proofErr w:type="spellEnd"/>
      <w:r>
        <w:rPr>
          <w:rFonts w:ascii="微软雅黑" w:hAnsi="微软雅黑" w:cs="微软雅黑" w:hint="eastAsia"/>
          <w:color w:val="333333"/>
          <w:szCs w:val="24"/>
          <w:shd w:val="clear" w:color="auto" w:fill="FFFFFF"/>
        </w:rPr>
        <w:t xml:space="preserve">() 的第二个参数告诉JavaScript </w:t>
      </w:r>
      <w:r>
        <w:rPr>
          <w:rFonts w:ascii="微软雅黑" w:hAnsi="微软雅黑" w:cs="微软雅黑" w:hint="eastAsia"/>
          <w:color w:val="FF0000"/>
          <w:szCs w:val="24"/>
          <w:shd w:val="clear" w:color="auto" w:fill="FFFFFF"/>
        </w:rPr>
        <w:t>再过多长时间把当前任务添加到队列中。</w:t>
      </w:r>
      <w:r>
        <w:rPr>
          <w:rFonts w:ascii="微软雅黑" w:hAnsi="微软雅黑" w:cs="微软雅黑" w:hint="eastAsia"/>
          <w:szCs w:val="24"/>
          <w:shd w:val="clear" w:color="auto" w:fill="FFFFFF"/>
        </w:rPr>
        <w:t>如果队列是空的，那么添加的代码会</w:t>
      </w:r>
      <w:r>
        <w:rPr>
          <w:rFonts w:ascii="微软雅黑" w:hAnsi="微软雅黑" w:cs="微软雅黑" w:hint="eastAsia"/>
          <w:b/>
          <w:bCs/>
          <w:color w:val="FF0000"/>
          <w:szCs w:val="24"/>
          <w:shd w:val="clear" w:color="auto" w:fill="FFFFFF"/>
        </w:rPr>
        <w:t>立即</w:t>
      </w:r>
    </w:p>
    <w:p w14:paraId="0C378346" w14:textId="77777777" w:rsidR="000F42B9" w:rsidRDefault="000F42B9" w:rsidP="000F42B9">
      <w:pPr>
        <w:rPr>
          <w:rFonts w:ascii="微软雅黑" w:hAnsi="微软雅黑" w:cs="微软雅黑"/>
          <w:szCs w:val="24"/>
          <w:shd w:val="clear" w:color="auto" w:fill="FFFFFF"/>
        </w:rPr>
      </w:pPr>
      <w:r>
        <w:rPr>
          <w:rFonts w:ascii="微软雅黑" w:hAnsi="微软雅黑" w:cs="微软雅黑" w:hint="eastAsia"/>
          <w:b/>
          <w:bCs/>
          <w:color w:val="FF0000"/>
          <w:szCs w:val="24"/>
          <w:shd w:val="clear" w:color="auto" w:fill="FFFFFF"/>
        </w:rPr>
        <w:t>执行</w:t>
      </w:r>
      <w:r>
        <w:rPr>
          <w:rFonts w:ascii="微软雅黑" w:hAnsi="微软雅黑" w:cs="微软雅黑" w:hint="eastAsia"/>
          <w:szCs w:val="24"/>
          <w:shd w:val="clear" w:color="auto" w:fill="FFFFFF"/>
        </w:rPr>
        <w:t>；如果队列不是空的，那么它就要</w:t>
      </w:r>
      <w:r>
        <w:rPr>
          <w:rFonts w:ascii="微软雅黑" w:hAnsi="微软雅黑" w:cs="微软雅黑" w:hint="eastAsia"/>
          <w:color w:val="FF0000"/>
          <w:szCs w:val="24"/>
        </w:rPr>
        <w:t>等前面的代码执行完了以后再执行</w:t>
      </w:r>
      <w:r>
        <w:rPr>
          <w:rFonts w:ascii="微软雅黑" w:hAnsi="微软雅黑" w:cs="微软雅黑" w:hint="eastAsia"/>
          <w:szCs w:val="24"/>
          <w:shd w:val="clear" w:color="auto" w:fill="FFFFFF"/>
        </w:rPr>
        <w:t>。</w:t>
      </w:r>
    </w:p>
    <w:p w14:paraId="48B3C9C7" w14:textId="77777777" w:rsidR="000F42B9" w:rsidRDefault="000F42B9" w:rsidP="000F42B9">
      <w:pPr>
        <w:rPr>
          <w:rFonts w:ascii="微软雅黑" w:hAnsi="微软雅黑" w:cs="微软雅黑"/>
          <w:color w:val="333333"/>
          <w:szCs w:val="24"/>
          <w:shd w:val="clear" w:color="auto" w:fill="FFFFFF"/>
        </w:rPr>
      </w:pPr>
      <w:r>
        <w:rPr>
          <w:rFonts w:ascii="微软雅黑" w:hAnsi="微软雅黑" w:cs="微软雅黑" w:hint="eastAsia"/>
          <w:color w:val="333333"/>
          <w:szCs w:val="24"/>
          <w:shd w:val="clear" w:color="auto" w:fill="FFFFFF"/>
        </w:rPr>
        <w:t>比如：</w:t>
      </w:r>
    </w:p>
    <w:p w14:paraId="3450BDB9" w14:textId="77777777" w:rsidR="000F42B9" w:rsidRPr="00657FF4" w:rsidRDefault="000F42B9" w:rsidP="000F42B9">
      <w:pPr>
        <w:pStyle w:val="a7"/>
      </w:pPr>
      <w:r w:rsidRPr="00657FF4">
        <w:rPr>
          <w:color w:val="AF00DB"/>
        </w:rPr>
        <w:t>for</w:t>
      </w:r>
      <w:r>
        <w:rPr>
          <w:color w:val="AF00DB"/>
        </w:rPr>
        <w:t xml:space="preserve"> </w:t>
      </w:r>
      <w:r w:rsidRPr="00657FF4">
        <w:t>(</w:t>
      </w:r>
      <w:r w:rsidRPr="00657FF4">
        <w:rPr>
          <w:color w:val="0000FF"/>
        </w:rPr>
        <w:t>var</w:t>
      </w:r>
      <w:r w:rsidRPr="00657FF4">
        <w:t xml:space="preserve"> </w:t>
      </w:r>
      <w:proofErr w:type="spellStart"/>
      <w:r w:rsidRPr="00657FF4">
        <w:rPr>
          <w:color w:val="001080"/>
        </w:rPr>
        <w:t>i</w:t>
      </w:r>
      <w:proofErr w:type="spellEnd"/>
      <w:r w:rsidRPr="00657FF4">
        <w:t xml:space="preserve"> = </w:t>
      </w:r>
      <w:r w:rsidRPr="00657FF4">
        <w:rPr>
          <w:color w:val="09885A"/>
        </w:rPr>
        <w:t>0</w:t>
      </w:r>
      <w:r w:rsidRPr="00657FF4">
        <w:t xml:space="preserve">; </w:t>
      </w:r>
      <w:r>
        <w:rPr>
          <w:color w:val="001080"/>
        </w:rPr>
        <w:t xml:space="preserve">I </w:t>
      </w:r>
      <w:r w:rsidRPr="00657FF4">
        <w:t>&lt;</w:t>
      </w:r>
      <w:r>
        <w:t xml:space="preserve"> </w:t>
      </w:r>
      <w:r w:rsidRPr="00657FF4">
        <w:rPr>
          <w:color w:val="09885A"/>
        </w:rPr>
        <w:t>5</w:t>
      </w:r>
      <w:r w:rsidRPr="00657FF4">
        <w:t>; ++</w:t>
      </w:r>
      <w:proofErr w:type="spellStart"/>
      <w:r w:rsidRPr="00657FF4">
        <w:rPr>
          <w:color w:val="001080"/>
        </w:rPr>
        <w:t>i</w:t>
      </w:r>
      <w:proofErr w:type="spellEnd"/>
      <w:r w:rsidRPr="00657FF4">
        <w:t>) {</w:t>
      </w:r>
    </w:p>
    <w:p w14:paraId="188B214D" w14:textId="77777777" w:rsidR="000F42B9" w:rsidRPr="00657FF4" w:rsidRDefault="000F42B9" w:rsidP="000F42B9">
      <w:pPr>
        <w:pStyle w:val="a7"/>
        <w:ind w:firstLine="420"/>
      </w:pPr>
      <w:proofErr w:type="spellStart"/>
      <w:r w:rsidRPr="00657FF4">
        <w:rPr>
          <w:color w:val="795E26"/>
        </w:rPr>
        <w:t>setTimeout</w:t>
      </w:r>
      <w:proofErr w:type="spellEnd"/>
      <w:r w:rsidRPr="00657FF4">
        <w:t>(</w:t>
      </w:r>
      <w:r w:rsidRPr="00657FF4">
        <w:rPr>
          <w:color w:val="0000FF"/>
        </w:rPr>
        <w:t>function</w:t>
      </w:r>
      <w:r w:rsidRPr="00657FF4">
        <w:t>() {</w:t>
      </w:r>
    </w:p>
    <w:p w14:paraId="2C893834" w14:textId="77777777" w:rsidR="000F42B9" w:rsidRDefault="000F42B9" w:rsidP="000F42B9">
      <w:pPr>
        <w:pStyle w:val="a7"/>
        <w:ind w:left="420" w:firstLine="420"/>
      </w:pPr>
      <w:r w:rsidRPr="00657FF4">
        <w:rPr>
          <w:color w:val="267F99"/>
        </w:rPr>
        <w:t>console</w:t>
      </w:r>
      <w:r w:rsidRPr="00657FF4">
        <w:t>.</w:t>
      </w:r>
      <w:r w:rsidRPr="00657FF4">
        <w:rPr>
          <w:color w:val="795E26"/>
        </w:rPr>
        <w:t>log</w:t>
      </w:r>
      <w:r w:rsidRPr="00657FF4">
        <w:t>(</w:t>
      </w:r>
      <w:r w:rsidRPr="00657FF4">
        <w:rPr>
          <w:color w:val="A31515"/>
        </w:rPr>
        <w:t>"</w:t>
      </w:r>
      <w:proofErr w:type="spellStart"/>
      <w:r w:rsidRPr="00657FF4">
        <w:rPr>
          <w:color w:val="A31515"/>
        </w:rPr>
        <w:t>i</w:t>
      </w:r>
      <w:proofErr w:type="spellEnd"/>
      <w:r w:rsidRPr="00657FF4">
        <w:rPr>
          <w:color w:val="A31515"/>
        </w:rPr>
        <w:t>=</w:t>
      </w:r>
      <w:r>
        <w:rPr>
          <w:color w:val="A31515"/>
        </w:rPr>
        <w:t xml:space="preserve"> </w:t>
      </w:r>
      <w:r w:rsidRPr="00657FF4">
        <w:rPr>
          <w:color w:val="A31515"/>
        </w:rPr>
        <w:t>"</w:t>
      </w:r>
      <w:r w:rsidRPr="00657FF4">
        <w:t xml:space="preserve"> + </w:t>
      </w:r>
      <w:proofErr w:type="spellStart"/>
      <w:r w:rsidRPr="00657FF4">
        <w:rPr>
          <w:color w:val="001080"/>
        </w:rPr>
        <w:t>i</w:t>
      </w:r>
      <w:proofErr w:type="spellEnd"/>
      <w:r w:rsidRPr="00657FF4">
        <w:t>);</w:t>
      </w:r>
    </w:p>
    <w:p w14:paraId="273DE355" w14:textId="77777777" w:rsidR="000F42B9" w:rsidRPr="00657FF4" w:rsidRDefault="000F42B9" w:rsidP="000F42B9">
      <w:pPr>
        <w:pStyle w:val="a7"/>
        <w:ind w:firstLine="420"/>
      </w:pPr>
      <w:r w:rsidRPr="00657FF4">
        <w:t xml:space="preserve">}, </w:t>
      </w:r>
      <w:r>
        <w:rPr>
          <w:rFonts w:hint="eastAsia"/>
        </w:rPr>
        <w:t>10</w:t>
      </w:r>
      <w:r>
        <w:rPr>
          <w:rFonts w:hint="eastAsia"/>
          <w:color w:val="09885A"/>
        </w:rPr>
        <w:t>00</w:t>
      </w:r>
      <w:r w:rsidRPr="00657FF4">
        <w:t>*</w:t>
      </w:r>
      <w:proofErr w:type="spellStart"/>
      <w:r w:rsidRPr="00657FF4">
        <w:rPr>
          <w:color w:val="001080"/>
        </w:rPr>
        <w:t>i</w:t>
      </w:r>
      <w:proofErr w:type="spellEnd"/>
      <w:r w:rsidRPr="00657FF4">
        <w:t>)</w:t>
      </w:r>
    </w:p>
    <w:p w14:paraId="0C46EF73" w14:textId="77777777" w:rsidR="000F42B9" w:rsidRPr="00657FF4" w:rsidRDefault="000F42B9" w:rsidP="000F42B9">
      <w:pPr>
        <w:pStyle w:val="a7"/>
      </w:pPr>
      <w:r w:rsidRPr="00657FF4">
        <w:t>}</w:t>
      </w:r>
    </w:p>
    <w:p w14:paraId="185CD1C4" w14:textId="77777777" w:rsidR="000F42B9" w:rsidRDefault="000F42B9" w:rsidP="000F42B9">
      <w:pPr>
        <w:rPr>
          <w:rFonts w:ascii="微软雅黑" w:hAnsi="微软雅黑" w:cs="微软雅黑"/>
          <w:szCs w:val="24"/>
          <w:shd w:val="clear" w:color="auto" w:fill="FFFFFF"/>
        </w:rPr>
      </w:pPr>
      <w:r>
        <w:rPr>
          <w:rFonts w:ascii="微软雅黑" w:hAnsi="微软雅黑" w:cs="微软雅黑" w:hint="eastAsia"/>
          <w:color w:val="333333"/>
          <w:szCs w:val="24"/>
          <w:shd w:val="clear" w:color="auto" w:fill="FFFFFF"/>
        </w:rPr>
        <w:t>有3个同学同时去食堂吃饭，</w:t>
      </w:r>
      <w:r>
        <w:rPr>
          <w:rFonts w:ascii="微软雅黑" w:hAnsi="微软雅黑" w:cs="微软雅黑"/>
          <w:color w:val="333333"/>
          <w:szCs w:val="24"/>
          <w:shd w:val="clear" w:color="auto" w:fill="FFFFFF"/>
        </w:rPr>
        <w:t>A</w:t>
      </w:r>
      <w:r>
        <w:rPr>
          <w:rFonts w:ascii="微软雅黑" w:hAnsi="微软雅黑" w:cs="微软雅黑" w:hint="eastAsia"/>
          <w:color w:val="333333"/>
          <w:szCs w:val="24"/>
          <w:shd w:val="clear" w:color="auto" w:fill="FFFFFF"/>
        </w:rPr>
        <w:t>同学只能等1分钟，B同学能等2分钟，</w:t>
      </w:r>
      <w:r>
        <w:rPr>
          <w:rFonts w:ascii="微软雅黑" w:hAnsi="微软雅黑" w:cs="微软雅黑"/>
          <w:color w:val="333333"/>
          <w:szCs w:val="24"/>
          <w:shd w:val="clear" w:color="auto" w:fill="FFFFFF"/>
        </w:rPr>
        <w:t>C</w:t>
      </w:r>
      <w:r>
        <w:rPr>
          <w:rFonts w:ascii="微软雅黑" w:hAnsi="微软雅黑" w:cs="微软雅黑" w:hint="eastAsia"/>
          <w:color w:val="333333"/>
          <w:szCs w:val="24"/>
          <w:shd w:val="clear" w:color="auto" w:fill="FFFFFF"/>
        </w:rPr>
        <w:t>同学能等3分钟。但是饭等了2.</w:t>
      </w:r>
      <w:r>
        <w:rPr>
          <w:rFonts w:ascii="微软雅黑" w:hAnsi="微软雅黑" w:cs="微软雅黑"/>
          <w:color w:val="333333"/>
          <w:szCs w:val="24"/>
          <w:shd w:val="clear" w:color="auto" w:fill="FFFFFF"/>
        </w:rPr>
        <w:t>5</w:t>
      </w:r>
      <w:r>
        <w:rPr>
          <w:rFonts w:ascii="微软雅黑" w:hAnsi="微软雅黑" w:cs="微软雅黑" w:hint="eastAsia"/>
          <w:color w:val="333333"/>
          <w:szCs w:val="24"/>
          <w:shd w:val="clear" w:color="auto" w:fill="FFFFFF"/>
        </w:rPr>
        <w:t>分钟才做好，这时A</w:t>
      </w:r>
      <w:r>
        <w:rPr>
          <w:rFonts w:ascii="微软雅黑" w:hAnsi="微软雅黑" w:cs="微软雅黑"/>
          <w:color w:val="333333"/>
          <w:szCs w:val="24"/>
          <w:shd w:val="clear" w:color="auto" w:fill="FFFFFF"/>
        </w:rPr>
        <w:t>B</w:t>
      </w:r>
      <w:r>
        <w:rPr>
          <w:rFonts w:ascii="微软雅黑" w:hAnsi="微软雅黑" w:cs="微软雅黑" w:hint="eastAsia"/>
          <w:color w:val="333333"/>
          <w:szCs w:val="24"/>
          <w:shd w:val="clear" w:color="auto" w:fill="FFFFFF"/>
        </w:rPr>
        <w:t>已经等得不耐烦了，立即开吃，而C还可以再等半分钟再吃。</w:t>
      </w:r>
    </w:p>
    <w:p w14:paraId="3BE80E84" w14:textId="77777777" w:rsidR="000F42B9" w:rsidRDefault="000F42B9" w:rsidP="000F42B9">
      <w:pPr>
        <w:rPr>
          <w:rFonts w:ascii="微软雅黑" w:hAnsi="微软雅黑" w:cs="微软雅黑"/>
          <w:color w:val="333333"/>
          <w:szCs w:val="24"/>
          <w:shd w:val="clear" w:color="auto" w:fill="FFFFFF"/>
        </w:rPr>
      </w:pPr>
      <w:r>
        <w:rPr>
          <w:rFonts w:ascii="微软雅黑" w:hAnsi="微软雅黑" w:cs="微软雅黑" w:hint="eastAsia"/>
          <w:color w:val="333333"/>
          <w:szCs w:val="24"/>
          <w:shd w:val="clear" w:color="auto" w:fill="FFFFFF"/>
        </w:rPr>
        <w:t>一般认为，使用超时调用来模拟间歇调用是一种最佳模式。在开发环境下，很少使用真正的间歇调用，原因是后一个间歇调用可能会在前一个间歇调用结束之前启动。</w:t>
      </w:r>
    </w:p>
    <w:p w14:paraId="5081AE47" w14:textId="77777777" w:rsidR="000F42B9" w:rsidRDefault="000F42B9" w:rsidP="000F42B9">
      <w:pPr>
        <w:pStyle w:val="a7"/>
        <w:spacing w:line="360" w:lineRule="auto"/>
      </w:pPr>
      <w:proofErr w:type="spellStart"/>
      <w:r>
        <w:t>setTimeout</w:t>
      </w:r>
      <w:proofErr w:type="spellEnd"/>
      <w:r>
        <w:t>(function() {</w:t>
      </w:r>
    </w:p>
    <w:p w14:paraId="1A07A8D8" w14:textId="77777777" w:rsidR="000F42B9" w:rsidRDefault="000F42B9" w:rsidP="000F42B9">
      <w:pPr>
        <w:pStyle w:val="a7"/>
        <w:spacing w:line="360" w:lineRule="auto"/>
        <w:ind w:firstLineChars="100" w:firstLine="240"/>
      </w:pPr>
      <w:r>
        <w:t>if(flag *</w:t>
      </w:r>
      <w:r>
        <w:t>定时器结束的条件</w:t>
      </w:r>
      <w:r>
        <w:t>) {</w:t>
      </w:r>
    </w:p>
    <w:p w14:paraId="32E53226" w14:textId="77777777" w:rsidR="000F42B9" w:rsidRDefault="000F42B9" w:rsidP="000F42B9">
      <w:pPr>
        <w:pStyle w:val="a7"/>
        <w:spacing w:line="360" w:lineRule="auto"/>
        <w:ind w:firstLineChars="100" w:firstLine="240"/>
      </w:pPr>
      <w:r>
        <w:rPr>
          <w:rFonts w:hint="eastAsia"/>
        </w:rPr>
        <w:t xml:space="preserve">  ......</w:t>
      </w:r>
    </w:p>
    <w:p w14:paraId="1DC1A0D1" w14:textId="77777777" w:rsidR="000F42B9" w:rsidRDefault="000F42B9" w:rsidP="000F42B9">
      <w:pPr>
        <w:pStyle w:val="a7"/>
        <w:spacing w:line="360" w:lineRule="auto"/>
        <w:ind w:firstLineChars="200" w:firstLine="480"/>
      </w:pPr>
      <w:proofErr w:type="spellStart"/>
      <w:r>
        <w:t>setTimeout</w:t>
      </w:r>
      <w:proofErr w:type="spellEnd"/>
      <w:r>
        <w:t>(</w:t>
      </w:r>
      <w:proofErr w:type="spellStart"/>
      <w:r>
        <w:t>arguments.callee</w:t>
      </w:r>
      <w:proofErr w:type="spellEnd"/>
      <w:r>
        <w:t xml:space="preserve">, </w:t>
      </w:r>
      <w:r>
        <w:rPr>
          <w:rFonts w:hint="eastAsia"/>
        </w:rPr>
        <w:t>interval</w:t>
      </w:r>
      <w:r>
        <w:t>);</w:t>
      </w:r>
    </w:p>
    <w:p w14:paraId="28433091" w14:textId="77777777" w:rsidR="000F42B9" w:rsidRDefault="000F42B9" w:rsidP="000F42B9">
      <w:pPr>
        <w:pStyle w:val="a7"/>
        <w:spacing w:line="360" w:lineRule="auto"/>
        <w:ind w:firstLineChars="100" w:firstLine="240"/>
      </w:pPr>
      <w:r>
        <w:t>}</w:t>
      </w:r>
    </w:p>
    <w:p w14:paraId="34AAFED2" w14:textId="77777777" w:rsidR="000F42B9" w:rsidRDefault="000F42B9" w:rsidP="000F42B9">
      <w:pPr>
        <w:pStyle w:val="a7"/>
        <w:spacing w:line="360" w:lineRule="auto"/>
      </w:pPr>
      <w:r>
        <w:lastRenderedPageBreak/>
        <w:t xml:space="preserve">}, </w:t>
      </w:r>
      <w:r>
        <w:rPr>
          <w:rFonts w:hint="eastAsia"/>
        </w:rPr>
        <w:t>interval</w:t>
      </w:r>
      <w:r>
        <w:t>)</w:t>
      </w:r>
    </w:p>
    <w:p w14:paraId="1EFE9775" w14:textId="77777777" w:rsidR="000F42B9" w:rsidRDefault="000F42B9" w:rsidP="000F42B9">
      <w:pPr>
        <w:pStyle w:val="3"/>
      </w:pPr>
      <w:proofErr w:type="spellStart"/>
      <w:r>
        <w:rPr>
          <w:rFonts w:hint="eastAsia"/>
        </w:rPr>
        <w:t>setInterval</w:t>
      </w:r>
      <w:proofErr w:type="spellEnd"/>
      <w:r>
        <w:rPr>
          <w:rFonts w:hint="eastAsia"/>
        </w:rPr>
        <w:t xml:space="preserve"> </w:t>
      </w:r>
      <w:r>
        <w:rPr>
          <w:rFonts w:hint="eastAsia"/>
        </w:rPr>
        <w:t>中的</w:t>
      </w:r>
      <w:r>
        <w:rPr>
          <w:rFonts w:hint="eastAsia"/>
        </w:rPr>
        <w:t>this</w:t>
      </w:r>
    </w:p>
    <w:p w14:paraId="28051CD3" w14:textId="77777777" w:rsidR="000F42B9" w:rsidRDefault="000F42B9" w:rsidP="000F42B9">
      <w:pPr>
        <w:rPr>
          <w:rFonts w:ascii="微软雅黑" w:hAnsi="微软雅黑" w:cs="微软雅黑"/>
          <w:color w:val="333333"/>
          <w:szCs w:val="24"/>
          <w:shd w:val="clear" w:color="auto" w:fill="FFFFFF"/>
        </w:rPr>
      </w:pPr>
      <w:r>
        <w:rPr>
          <w:rFonts w:ascii="微软雅黑" w:hAnsi="微软雅黑" w:cs="微软雅黑" w:hint="eastAsia"/>
          <w:color w:val="333333"/>
          <w:szCs w:val="24"/>
          <w:shd w:val="clear" w:color="auto" w:fill="FFFFFF"/>
        </w:rPr>
        <w:t>一般情况下，间歇定时器中的函数是在interval之后被window调用的，所以this指向window</w:t>
      </w:r>
    </w:p>
    <w:p w14:paraId="672FA2C4" w14:textId="77777777" w:rsidR="000F42B9" w:rsidRDefault="000F42B9" w:rsidP="000F42B9">
      <w:pPr>
        <w:spacing w:afterLines="50" w:after="156" w:line="360" w:lineRule="auto"/>
        <w:rPr>
          <w:rFonts w:ascii="微软雅黑" w:hAnsi="微软雅黑" w:cs="微软雅黑"/>
          <w:color w:val="333333"/>
          <w:szCs w:val="24"/>
          <w:shd w:val="clear" w:color="auto" w:fill="FFFFFF"/>
        </w:rPr>
      </w:pPr>
      <w:r>
        <w:rPr>
          <w:rFonts w:ascii="微软雅黑" w:hAnsi="微软雅黑" w:cs="微软雅黑" w:hint="eastAsia"/>
          <w:color w:val="333333"/>
          <w:szCs w:val="24"/>
          <w:shd w:val="clear" w:color="auto" w:fill="FFFFFF"/>
        </w:rPr>
        <w:t>但是如果定时器中用的是箭头函数，this的指向就依赖于外层的函数，比如：</w:t>
      </w:r>
    </w:p>
    <w:p w14:paraId="29842A6C" w14:textId="77777777" w:rsidR="000F42B9" w:rsidRDefault="000F42B9" w:rsidP="000F42B9">
      <w:pPr>
        <w:pStyle w:val="a7"/>
      </w:pPr>
      <w:r>
        <w:t xml:space="preserve">function </w:t>
      </w:r>
      <w:proofErr w:type="spellStart"/>
      <w:r>
        <w:t>fn</w:t>
      </w:r>
      <w:proofErr w:type="spellEnd"/>
      <w:r>
        <w:t>() {</w:t>
      </w:r>
    </w:p>
    <w:p w14:paraId="4E5C3651" w14:textId="77777777" w:rsidR="000F42B9" w:rsidRDefault="000F42B9" w:rsidP="000F42B9">
      <w:pPr>
        <w:pStyle w:val="a7"/>
        <w:ind w:firstLineChars="100" w:firstLine="240"/>
      </w:pPr>
      <w:proofErr w:type="spellStart"/>
      <w:r>
        <w:t>setTimeout</w:t>
      </w:r>
      <w:proofErr w:type="spellEnd"/>
      <w:r>
        <w:t>(()=&gt;console.log(this), 500);</w:t>
      </w:r>
    </w:p>
    <w:p w14:paraId="429CAD66" w14:textId="77777777" w:rsidR="000F42B9" w:rsidRDefault="000F42B9" w:rsidP="000F42B9">
      <w:pPr>
        <w:pStyle w:val="a7"/>
      </w:pPr>
      <w:r>
        <w:t>}</w:t>
      </w:r>
    </w:p>
    <w:p w14:paraId="0FB4F215" w14:textId="77777777" w:rsidR="000F42B9" w:rsidRDefault="000F42B9" w:rsidP="000F42B9">
      <w:pPr>
        <w:pStyle w:val="a7"/>
        <w:rPr>
          <w:rFonts w:ascii="楷体" w:eastAsia="楷体" w:hAnsi="楷体" w:cs="楷体"/>
          <w:color w:val="00B050"/>
        </w:rPr>
      </w:pPr>
      <w:proofErr w:type="spellStart"/>
      <w:r>
        <w:t>fn.call</w:t>
      </w:r>
      <w:proofErr w:type="spellEnd"/>
      <w:r>
        <w:t>({a:1});</w:t>
      </w:r>
      <w:r>
        <w:rPr>
          <w:rFonts w:hint="eastAsia"/>
        </w:rPr>
        <w:t xml:space="preserve">      </w:t>
      </w:r>
      <w:r>
        <w:rPr>
          <w:rFonts w:hint="eastAsia"/>
        </w:rPr>
        <w:tab/>
      </w:r>
      <w:r>
        <w:rPr>
          <w:rFonts w:ascii="楷体" w:eastAsia="楷体" w:hAnsi="楷体" w:cs="楷体" w:hint="eastAsia"/>
          <w:color w:val="00B050"/>
        </w:rPr>
        <w:t>//打印结果是：</w:t>
      </w:r>
      <w:r>
        <w:rPr>
          <w:rFonts w:ascii="Arial" w:eastAsia="楷体" w:hAnsi="Arial" w:cs="Arial"/>
          <w:color w:val="00B050"/>
        </w:rPr>
        <w:t>{a:1}</w:t>
      </w:r>
    </w:p>
    <w:p w14:paraId="12A6AC4F" w14:textId="77777777" w:rsidR="000F42B9" w:rsidRDefault="000F42B9">
      <w:pPr>
        <w:spacing w:line="360" w:lineRule="auto"/>
        <w:rPr>
          <w:rFonts w:hint="eastAsia"/>
        </w:rPr>
      </w:pPr>
      <w:bookmarkStart w:id="0" w:name="_GoBack"/>
      <w:bookmarkEnd w:id="0"/>
    </w:p>
    <w:p w14:paraId="01DADD13" w14:textId="77777777" w:rsidR="000F42B9" w:rsidRDefault="000F42B9">
      <w:pPr>
        <w:spacing w:line="360" w:lineRule="auto"/>
        <w:rPr>
          <w:rFonts w:hint="eastAsia"/>
        </w:rPr>
      </w:pPr>
    </w:p>
    <w:p w14:paraId="7E973EFB" w14:textId="77777777" w:rsidR="00B008AB" w:rsidRDefault="00FE5979">
      <w:pPr>
        <w:pStyle w:val="3"/>
        <w:jc w:val="center"/>
      </w:pPr>
      <w:r>
        <w:rPr>
          <w:rFonts w:hint="eastAsia"/>
        </w:rPr>
        <w:t>时间对象</w:t>
      </w:r>
    </w:p>
    <w:p w14:paraId="0B581229" w14:textId="77777777" w:rsidR="00B008AB" w:rsidRDefault="00FE5979">
      <w:pPr>
        <w:pStyle w:val="a7"/>
      </w:pPr>
      <w:r>
        <w:rPr>
          <w:rFonts w:hint="eastAsia"/>
        </w:rPr>
        <w:t xml:space="preserve">var date = new Date(2005,10,1); </w:t>
      </w:r>
    </w:p>
    <w:p w14:paraId="4CBD5362" w14:textId="77777777" w:rsidR="00B008AB" w:rsidRDefault="00FE5979">
      <w:pPr>
        <w:spacing w:line="360" w:lineRule="auto"/>
      </w:pPr>
      <w:r>
        <w:rPr>
          <w:rFonts w:hint="eastAsia"/>
        </w:rPr>
        <w:t>可以接受三种参数：</w:t>
      </w:r>
    </w:p>
    <w:p w14:paraId="1634C20D" w14:textId="77777777" w:rsidR="00B008AB" w:rsidRDefault="00FE5979">
      <w:pPr>
        <w:numPr>
          <w:ilvl w:val="0"/>
          <w:numId w:val="1"/>
        </w:numPr>
        <w:spacing w:line="360" w:lineRule="auto"/>
      </w:pPr>
      <w:r>
        <w:rPr>
          <w:rFonts w:hint="eastAsia"/>
        </w:rPr>
        <w:t>2005</w:t>
      </w:r>
      <w:r>
        <w:rPr>
          <w:rFonts w:hint="eastAsia"/>
        </w:rPr>
        <w:t>，</w:t>
      </w:r>
      <w:r>
        <w:rPr>
          <w:rFonts w:hint="eastAsia"/>
        </w:rPr>
        <w:t>10</w:t>
      </w:r>
      <w:r>
        <w:rPr>
          <w:rFonts w:hint="eastAsia"/>
        </w:rPr>
        <w:t>，</w:t>
      </w:r>
      <w:r>
        <w:rPr>
          <w:rFonts w:hint="eastAsia"/>
        </w:rPr>
        <w:t>1</w:t>
      </w:r>
      <w:r>
        <w:rPr>
          <w:rFonts w:hint="eastAsia"/>
        </w:rPr>
        <w:t>日期的每一部分</w:t>
      </w:r>
    </w:p>
    <w:p w14:paraId="01053256" w14:textId="77777777" w:rsidR="00B008AB" w:rsidRDefault="00FE5979">
      <w:pPr>
        <w:numPr>
          <w:ilvl w:val="0"/>
          <w:numId w:val="1"/>
        </w:numPr>
        <w:spacing w:line="360" w:lineRule="auto"/>
      </w:pPr>
      <w:r>
        <w:rPr>
          <w:rFonts w:hint="eastAsia"/>
        </w:rPr>
        <w:t xml:space="preserve">"2005-10-1"  </w:t>
      </w:r>
      <w:r>
        <w:rPr>
          <w:rFonts w:hint="eastAsia"/>
        </w:rPr>
        <w:t>字符串的日期格式</w:t>
      </w:r>
    </w:p>
    <w:p w14:paraId="3F68B6E7" w14:textId="77777777" w:rsidR="00B008AB" w:rsidRDefault="00FE5979">
      <w:pPr>
        <w:numPr>
          <w:ilvl w:val="0"/>
          <w:numId w:val="1"/>
        </w:numPr>
        <w:spacing w:line="360" w:lineRule="auto"/>
      </w:pPr>
      <w:r>
        <w:rPr>
          <w:rFonts w:hint="eastAsia"/>
        </w:rPr>
        <w:t>表示日期的毫秒形式</w:t>
      </w:r>
      <w:r>
        <w:rPr>
          <w:rFonts w:hint="eastAsia"/>
        </w:rPr>
        <w:t>1128096000000</w:t>
      </w:r>
    </w:p>
    <w:p w14:paraId="2F3D9576" w14:textId="77777777" w:rsidR="00B008AB" w:rsidRDefault="00FE5979">
      <w:pPr>
        <w:pStyle w:val="a7"/>
      </w:pPr>
      <w:r>
        <w:rPr>
          <w:rFonts w:hint="eastAsia"/>
        </w:rPr>
        <w:t xml:space="preserve"> var date = </w:t>
      </w:r>
      <w:proofErr w:type="spellStart"/>
      <w:r>
        <w:rPr>
          <w:rFonts w:hint="eastAsia"/>
        </w:rPr>
        <w:t>Date.parse</w:t>
      </w:r>
      <w:proofErr w:type="spellEnd"/>
      <w:r>
        <w:rPr>
          <w:rFonts w:hint="eastAsia"/>
        </w:rPr>
        <w:t>("2005-10-1");</w:t>
      </w:r>
    </w:p>
    <w:p w14:paraId="689B9121" w14:textId="77777777" w:rsidR="00B008AB" w:rsidRDefault="00FE5979">
      <w:pPr>
        <w:spacing w:line="360" w:lineRule="auto"/>
      </w:pPr>
      <w:r>
        <w:rPr>
          <w:rFonts w:hint="eastAsia"/>
        </w:rPr>
        <w:t>把字符串转换成日期的毫秒形式，如果字符串的格式不是时间的正确格式返回</w:t>
      </w:r>
      <w:proofErr w:type="spellStart"/>
      <w:r>
        <w:rPr>
          <w:rFonts w:hint="eastAsia"/>
        </w:rPr>
        <w:t>NaN</w:t>
      </w:r>
      <w:proofErr w:type="spellEnd"/>
    </w:p>
    <w:tbl>
      <w:tblPr>
        <w:tblStyle w:val="a5"/>
        <w:tblW w:w="8522" w:type="dxa"/>
        <w:tblLayout w:type="fixed"/>
        <w:tblLook w:val="04A0" w:firstRow="1" w:lastRow="0" w:firstColumn="1" w:lastColumn="0" w:noHBand="0" w:noVBand="1"/>
      </w:tblPr>
      <w:tblGrid>
        <w:gridCol w:w="2686"/>
        <w:gridCol w:w="5836"/>
      </w:tblGrid>
      <w:tr w:rsidR="00B008AB" w14:paraId="412AC0DA" w14:textId="77777777">
        <w:tc>
          <w:tcPr>
            <w:tcW w:w="8522" w:type="dxa"/>
            <w:gridSpan w:val="2"/>
          </w:tcPr>
          <w:p w14:paraId="331B80D9" w14:textId="77777777" w:rsidR="00B008AB" w:rsidRDefault="00FE5979">
            <w:pPr>
              <w:pStyle w:val="3"/>
              <w:jc w:val="center"/>
              <w:outlineLvl w:val="2"/>
            </w:pPr>
            <w:r>
              <w:rPr>
                <w:rFonts w:hint="eastAsia"/>
              </w:rPr>
              <w:t>获取日期中指定的部分</w:t>
            </w:r>
          </w:p>
        </w:tc>
      </w:tr>
      <w:tr w:rsidR="00B008AB" w14:paraId="11194443" w14:textId="77777777">
        <w:tc>
          <w:tcPr>
            <w:tcW w:w="2686" w:type="dxa"/>
          </w:tcPr>
          <w:p w14:paraId="203531A1" w14:textId="77777777" w:rsidR="00B008AB" w:rsidRDefault="00FE5979">
            <w:pPr>
              <w:spacing w:line="360" w:lineRule="auto"/>
            </w:pPr>
            <w:proofErr w:type="spellStart"/>
            <w:r>
              <w:rPr>
                <w:rFonts w:hint="eastAsia"/>
              </w:rPr>
              <w:t>getTime</w:t>
            </w:r>
            <w:proofErr w:type="spellEnd"/>
            <w:r>
              <w:rPr>
                <w:rFonts w:hint="eastAsia"/>
              </w:rPr>
              <w:t>()</w:t>
            </w:r>
          </w:p>
        </w:tc>
        <w:tc>
          <w:tcPr>
            <w:tcW w:w="5836" w:type="dxa"/>
          </w:tcPr>
          <w:p w14:paraId="33BDBD70" w14:textId="77777777" w:rsidR="00B008AB" w:rsidRDefault="00FE5979">
            <w:pPr>
              <w:spacing w:line="360" w:lineRule="auto"/>
            </w:pPr>
            <w:r>
              <w:rPr>
                <w:rFonts w:hint="eastAsia"/>
              </w:rPr>
              <w:t>返回毫秒数，和</w:t>
            </w:r>
            <w:proofErr w:type="spellStart"/>
            <w:r>
              <w:rPr>
                <w:rFonts w:hint="eastAsia"/>
              </w:rPr>
              <w:t>valueOf</w:t>
            </w:r>
            <w:proofErr w:type="spellEnd"/>
            <w:r>
              <w:rPr>
                <w:rFonts w:hint="eastAsia"/>
              </w:rPr>
              <w:t>()</w:t>
            </w:r>
            <w:r>
              <w:rPr>
                <w:rFonts w:hint="eastAsia"/>
              </w:rPr>
              <w:t>结果一样</w:t>
            </w:r>
          </w:p>
        </w:tc>
      </w:tr>
      <w:tr w:rsidR="00B008AB" w14:paraId="4307C992" w14:textId="77777777">
        <w:tc>
          <w:tcPr>
            <w:tcW w:w="2686" w:type="dxa"/>
          </w:tcPr>
          <w:p w14:paraId="115C7843" w14:textId="77777777" w:rsidR="00B008AB" w:rsidRDefault="00FE5979">
            <w:pPr>
              <w:spacing w:line="360" w:lineRule="auto"/>
            </w:pPr>
            <w:proofErr w:type="spellStart"/>
            <w:r>
              <w:rPr>
                <w:rFonts w:hint="eastAsia"/>
              </w:rPr>
              <w:t>getMilliseconds</w:t>
            </w:r>
            <w:proofErr w:type="spellEnd"/>
            <w:r>
              <w:rPr>
                <w:rFonts w:hint="eastAsia"/>
              </w:rPr>
              <w:t>()</w:t>
            </w:r>
          </w:p>
        </w:tc>
        <w:tc>
          <w:tcPr>
            <w:tcW w:w="5836" w:type="dxa"/>
          </w:tcPr>
          <w:p w14:paraId="237E657A" w14:textId="77777777" w:rsidR="00B008AB" w:rsidRDefault="00B008AB">
            <w:pPr>
              <w:spacing w:line="360" w:lineRule="auto"/>
            </w:pPr>
          </w:p>
        </w:tc>
      </w:tr>
      <w:tr w:rsidR="00B008AB" w14:paraId="12EF4973" w14:textId="77777777">
        <w:tc>
          <w:tcPr>
            <w:tcW w:w="2686" w:type="dxa"/>
          </w:tcPr>
          <w:p w14:paraId="1CCCAE1F" w14:textId="77777777" w:rsidR="00B008AB" w:rsidRDefault="00FE5979">
            <w:pPr>
              <w:spacing w:line="360" w:lineRule="auto"/>
            </w:pPr>
            <w:proofErr w:type="spellStart"/>
            <w:r>
              <w:rPr>
                <w:rFonts w:hint="eastAsia"/>
              </w:rPr>
              <w:lastRenderedPageBreak/>
              <w:t>getSeconds</w:t>
            </w:r>
            <w:proofErr w:type="spellEnd"/>
            <w:r>
              <w:rPr>
                <w:rFonts w:hint="eastAsia"/>
              </w:rPr>
              <w:t>()</w:t>
            </w:r>
          </w:p>
        </w:tc>
        <w:tc>
          <w:tcPr>
            <w:tcW w:w="5836" w:type="dxa"/>
          </w:tcPr>
          <w:p w14:paraId="7340AB0F" w14:textId="77777777" w:rsidR="00B008AB" w:rsidRDefault="00FE5979">
            <w:pPr>
              <w:spacing w:line="360" w:lineRule="auto"/>
            </w:pPr>
            <w:r>
              <w:rPr>
                <w:rFonts w:hint="eastAsia"/>
              </w:rPr>
              <w:t>返回</w:t>
            </w:r>
            <w:r>
              <w:rPr>
                <w:rFonts w:hint="eastAsia"/>
              </w:rPr>
              <w:t>0-59</w:t>
            </w:r>
          </w:p>
        </w:tc>
      </w:tr>
      <w:tr w:rsidR="00B008AB" w14:paraId="6914E37A" w14:textId="77777777">
        <w:tc>
          <w:tcPr>
            <w:tcW w:w="2686" w:type="dxa"/>
          </w:tcPr>
          <w:p w14:paraId="00E182F1" w14:textId="77777777" w:rsidR="00B008AB" w:rsidRDefault="00FE5979">
            <w:pPr>
              <w:spacing w:line="360" w:lineRule="auto"/>
            </w:pPr>
            <w:proofErr w:type="spellStart"/>
            <w:r>
              <w:rPr>
                <w:rFonts w:hint="eastAsia"/>
              </w:rPr>
              <w:t>getMinutes</w:t>
            </w:r>
            <w:proofErr w:type="spellEnd"/>
            <w:r>
              <w:rPr>
                <w:rFonts w:hint="eastAsia"/>
              </w:rPr>
              <w:t>()</w:t>
            </w:r>
          </w:p>
        </w:tc>
        <w:tc>
          <w:tcPr>
            <w:tcW w:w="5836" w:type="dxa"/>
          </w:tcPr>
          <w:p w14:paraId="666919EF" w14:textId="77777777" w:rsidR="00B008AB" w:rsidRDefault="00FE5979">
            <w:pPr>
              <w:spacing w:line="360" w:lineRule="auto"/>
            </w:pPr>
            <w:r>
              <w:rPr>
                <w:rFonts w:hint="eastAsia"/>
              </w:rPr>
              <w:t>返回</w:t>
            </w:r>
            <w:r>
              <w:rPr>
                <w:rFonts w:hint="eastAsia"/>
              </w:rPr>
              <w:t>0-59</w:t>
            </w:r>
          </w:p>
        </w:tc>
      </w:tr>
      <w:tr w:rsidR="00B008AB" w14:paraId="1B02D41E" w14:textId="77777777">
        <w:tc>
          <w:tcPr>
            <w:tcW w:w="2686" w:type="dxa"/>
          </w:tcPr>
          <w:p w14:paraId="6167BC13" w14:textId="77777777" w:rsidR="00B008AB" w:rsidRDefault="00FE5979">
            <w:pPr>
              <w:spacing w:line="360" w:lineRule="auto"/>
            </w:pPr>
            <w:proofErr w:type="spellStart"/>
            <w:r>
              <w:rPr>
                <w:rFonts w:hint="eastAsia"/>
              </w:rPr>
              <w:t>getHours</w:t>
            </w:r>
            <w:proofErr w:type="spellEnd"/>
            <w:r>
              <w:rPr>
                <w:rFonts w:hint="eastAsia"/>
              </w:rPr>
              <w:t xml:space="preserve">() </w:t>
            </w:r>
          </w:p>
        </w:tc>
        <w:tc>
          <w:tcPr>
            <w:tcW w:w="5836" w:type="dxa"/>
          </w:tcPr>
          <w:p w14:paraId="63A70F4C" w14:textId="77777777" w:rsidR="00B008AB" w:rsidRDefault="00FE5979">
            <w:pPr>
              <w:spacing w:line="360" w:lineRule="auto"/>
            </w:pPr>
            <w:r>
              <w:rPr>
                <w:rFonts w:hint="eastAsia"/>
              </w:rPr>
              <w:t>返回</w:t>
            </w:r>
            <w:r>
              <w:rPr>
                <w:rFonts w:hint="eastAsia"/>
              </w:rPr>
              <w:t>0-23</w:t>
            </w:r>
          </w:p>
        </w:tc>
      </w:tr>
      <w:tr w:rsidR="00B008AB" w14:paraId="6BC2A65C" w14:textId="77777777">
        <w:tc>
          <w:tcPr>
            <w:tcW w:w="2686" w:type="dxa"/>
          </w:tcPr>
          <w:p w14:paraId="56903FE4" w14:textId="77777777" w:rsidR="00B008AB" w:rsidRDefault="00FE5979">
            <w:pPr>
              <w:spacing w:line="360" w:lineRule="auto"/>
            </w:pPr>
            <w:proofErr w:type="spellStart"/>
            <w:r>
              <w:rPr>
                <w:rFonts w:hint="eastAsia"/>
              </w:rPr>
              <w:t>getDay</w:t>
            </w:r>
            <w:proofErr w:type="spellEnd"/>
            <w:r>
              <w:rPr>
                <w:rFonts w:hint="eastAsia"/>
              </w:rPr>
              <w:t>()</w:t>
            </w:r>
          </w:p>
        </w:tc>
        <w:tc>
          <w:tcPr>
            <w:tcW w:w="5836" w:type="dxa"/>
          </w:tcPr>
          <w:p w14:paraId="76EFE21F" w14:textId="77777777" w:rsidR="00B008AB" w:rsidRDefault="00FE5979">
            <w:pPr>
              <w:spacing w:line="360" w:lineRule="auto"/>
            </w:pPr>
            <w:r>
              <w:rPr>
                <w:rFonts w:hint="eastAsia"/>
              </w:rPr>
              <w:t>返回星期几，周日是</w:t>
            </w:r>
            <w:r>
              <w:rPr>
                <w:rFonts w:hint="eastAsia"/>
              </w:rPr>
              <w:t>0</w:t>
            </w:r>
            <w:r>
              <w:rPr>
                <w:rFonts w:hint="eastAsia"/>
              </w:rPr>
              <w:t>，周</w:t>
            </w:r>
            <w:r>
              <w:rPr>
                <w:rFonts w:hint="eastAsia"/>
              </w:rPr>
              <w:t>6</w:t>
            </w:r>
            <w:r>
              <w:rPr>
                <w:rFonts w:hint="eastAsia"/>
              </w:rPr>
              <w:t>是</w:t>
            </w:r>
            <w:r>
              <w:rPr>
                <w:rFonts w:hint="eastAsia"/>
              </w:rPr>
              <w:t>6</w:t>
            </w:r>
          </w:p>
        </w:tc>
      </w:tr>
      <w:tr w:rsidR="00B008AB" w14:paraId="28CADCDF" w14:textId="77777777">
        <w:tc>
          <w:tcPr>
            <w:tcW w:w="2686" w:type="dxa"/>
          </w:tcPr>
          <w:p w14:paraId="2575153A" w14:textId="77777777" w:rsidR="00B008AB" w:rsidRDefault="00FE5979">
            <w:pPr>
              <w:spacing w:line="360" w:lineRule="auto"/>
            </w:pPr>
            <w:proofErr w:type="spellStart"/>
            <w:r>
              <w:rPr>
                <w:rFonts w:hint="eastAsia"/>
              </w:rPr>
              <w:t>getDate</w:t>
            </w:r>
            <w:proofErr w:type="spellEnd"/>
            <w:r>
              <w:rPr>
                <w:rFonts w:hint="eastAsia"/>
              </w:rPr>
              <w:t>()</w:t>
            </w:r>
          </w:p>
        </w:tc>
        <w:tc>
          <w:tcPr>
            <w:tcW w:w="5836" w:type="dxa"/>
          </w:tcPr>
          <w:p w14:paraId="17BC2B03" w14:textId="77777777" w:rsidR="00B008AB" w:rsidRDefault="00FE5979">
            <w:pPr>
              <w:spacing w:line="360" w:lineRule="auto"/>
            </w:pPr>
            <w:r>
              <w:rPr>
                <w:rFonts w:hint="eastAsia"/>
              </w:rPr>
              <w:t>返回当前月的第几天</w:t>
            </w:r>
          </w:p>
        </w:tc>
      </w:tr>
      <w:tr w:rsidR="00B008AB" w14:paraId="30B4CE7E" w14:textId="77777777">
        <w:tc>
          <w:tcPr>
            <w:tcW w:w="2686" w:type="dxa"/>
          </w:tcPr>
          <w:p w14:paraId="09881522" w14:textId="77777777" w:rsidR="00B008AB" w:rsidRDefault="00FE5979">
            <w:pPr>
              <w:spacing w:line="360" w:lineRule="auto"/>
            </w:pPr>
            <w:proofErr w:type="spellStart"/>
            <w:r>
              <w:rPr>
                <w:rFonts w:hint="eastAsia"/>
              </w:rPr>
              <w:t>getMonth</w:t>
            </w:r>
            <w:proofErr w:type="spellEnd"/>
            <w:r>
              <w:rPr>
                <w:rFonts w:hint="eastAsia"/>
              </w:rPr>
              <w:t xml:space="preserve">() </w:t>
            </w:r>
          </w:p>
        </w:tc>
        <w:tc>
          <w:tcPr>
            <w:tcW w:w="5836" w:type="dxa"/>
          </w:tcPr>
          <w:p w14:paraId="449F5CB8" w14:textId="77777777" w:rsidR="00B008AB" w:rsidRDefault="00FE5979">
            <w:pPr>
              <w:spacing w:line="360" w:lineRule="auto"/>
            </w:pPr>
            <w:r>
              <w:rPr>
                <w:rFonts w:hint="eastAsia"/>
              </w:rPr>
              <w:t>返回月份，</w:t>
            </w:r>
            <w:r>
              <w:rPr>
                <w:rFonts w:hint="eastAsia"/>
              </w:rPr>
              <w:t>0-11</w:t>
            </w:r>
          </w:p>
        </w:tc>
      </w:tr>
      <w:tr w:rsidR="00B008AB" w14:paraId="1EB09372" w14:textId="77777777">
        <w:tc>
          <w:tcPr>
            <w:tcW w:w="2686" w:type="dxa"/>
          </w:tcPr>
          <w:p w14:paraId="236294D6" w14:textId="77777777" w:rsidR="00B008AB" w:rsidRDefault="00FE5979">
            <w:pPr>
              <w:spacing w:line="360" w:lineRule="auto"/>
            </w:pPr>
            <w:proofErr w:type="spellStart"/>
            <w:r>
              <w:rPr>
                <w:rFonts w:hint="eastAsia"/>
              </w:rPr>
              <w:t>getFullYear</w:t>
            </w:r>
            <w:proofErr w:type="spellEnd"/>
            <w:r>
              <w:rPr>
                <w:rFonts w:hint="eastAsia"/>
              </w:rPr>
              <w:t>()</w:t>
            </w:r>
          </w:p>
        </w:tc>
        <w:tc>
          <w:tcPr>
            <w:tcW w:w="5836" w:type="dxa"/>
          </w:tcPr>
          <w:p w14:paraId="17F4A026" w14:textId="77777777" w:rsidR="00B008AB" w:rsidRDefault="00FE5979">
            <w:pPr>
              <w:spacing w:line="360" w:lineRule="auto"/>
            </w:pPr>
            <w:r>
              <w:rPr>
                <w:rFonts w:hint="eastAsia"/>
              </w:rPr>
              <w:t>返回</w:t>
            </w:r>
            <w:r>
              <w:rPr>
                <w:rFonts w:hint="eastAsia"/>
              </w:rPr>
              <w:t>4</w:t>
            </w:r>
            <w:r>
              <w:rPr>
                <w:rFonts w:hint="eastAsia"/>
              </w:rPr>
              <w:t>位的年份，如</w:t>
            </w:r>
            <w:r>
              <w:rPr>
                <w:rFonts w:hint="eastAsia"/>
              </w:rPr>
              <w:t>2016</w:t>
            </w:r>
          </w:p>
        </w:tc>
      </w:tr>
    </w:tbl>
    <w:p w14:paraId="77153462" w14:textId="77777777" w:rsidR="00B008AB" w:rsidRDefault="00FE5979">
      <w:pPr>
        <w:spacing w:line="360" w:lineRule="auto"/>
      </w:pPr>
      <w:r>
        <w:rPr>
          <w:rFonts w:hint="eastAsia"/>
        </w:rPr>
        <w:t>console.log(</w:t>
      </w:r>
      <w:proofErr w:type="spellStart"/>
      <w:r>
        <w:rPr>
          <w:rFonts w:hint="eastAsia"/>
        </w:rPr>
        <w:t>date.toDateString</w:t>
      </w:r>
      <w:proofErr w:type="spellEnd"/>
      <w:r>
        <w:rPr>
          <w:rFonts w:hint="eastAsia"/>
        </w:rPr>
        <w:t>());</w:t>
      </w:r>
      <w:r>
        <w:rPr>
          <w:rFonts w:hint="eastAsia"/>
        </w:rPr>
        <w:tab/>
      </w:r>
      <w:r>
        <w:rPr>
          <w:rFonts w:hint="eastAsia"/>
        </w:rPr>
        <w:t>打印字符串类型的日期</w:t>
      </w:r>
      <w:r>
        <w:rPr>
          <w:rFonts w:hint="eastAsia"/>
        </w:rPr>
        <w:br/>
        <w:t>console.log(</w:t>
      </w:r>
      <w:proofErr w:type="spellStart"/>
      <w:r>
        <w:rPr>
          <w:rFonts w:hint="eastAsia"/>
        </w:rPr>
        <w:t>date.toTimeString</w:t>
      </w:r>
      <w:proofErr w:type="spellEnd"/>
      <w:r>
        <w:rPr>
          <w:rFonts w:hint="eastAsia"/>
        </w:rPr>
        <w:t>());</w:t>
      </w:r>
      <w:r>
        <w:rPr>
          <w:rFonts w:hint="eastAsia"/>
        </w:rPr>
        <w:tab/>
      </w:r>
      <w:r>
        <w:rPr>
          <w:rFonts w:hint="eastAsia"/>
        </w:rPr>
        <w:t>打印字符串类型的时间</w:t>
      </w:r>
    </w:p>
    <w:p w14:paraId="038787BF" w14:textId="77777777" w:rsidR="00B008AB" w:rsidRDefault="00FE5979">
      <w:pPr>
        <w:spacing w:line="360" w:lineRule="auto"/>
      </w:pPr>
      <w:proofErr w:type="spellStart"/>
      <w:r>
        <w:rPr>
          <w:rFonts w:hint="eastAsia"/>
        </w:rPr>
        <w:t>date.valueOf</w:t>
      </w:r>
      <w:proofErr w:type="spellEnd"/>
      <w:r>
        <w:rPr>
          <w:rFonts w:hint="eastAsia"/>
        </w:rPr>
        <w:t>());</w:t>
      </w:r>
      <w:r>
        <w:rPr>
          <w:rFonts w:hint="eastAsia"/>
        </w:rPr>
        <w:tab/>
      </w:r>
      <w:r>
        <w:rPr>
          <w:rFonts w:hint="eastAsia"/>
        </w:rPr>
        <w:tab/>
      </w:r>
      <w:r>
        <w:rPr>
          <w:rFonts w:hint="eastAsia"/>
        </w:rPr>
        <w:t>这是一个</w:t>
      </w:r>
      <w:r>
        <w:rPr>
          <w:rFonts w:hint="eastAsia"/>
        </w:rPr>
        <w:t>13</w:t>
      </w:r>
      <w:r>
        <w:rPr>
          <w:rFonts w:hint="eastAsia"/>
        </w:rPr>
        <w:t>位的数字，表示从</w:t>
      </w:r>
      <w:r>
        <w:rPr>
          <w:rFonts w:hint="eastAsia"/>
        </w:rPr>
        <w:t xml:space="preserve">1970-1-1 00:00:00:000 </w:t>
      </w:r>
      <w:r>
        <w:rPr>
          <w:rFonts w:hint="eastAsia"/>
        </w:rPr>
        <w:t>开始到现在的毫秒值。</w:t>
      </w:r>
    </w:p>
    <w:p w14:paraId="016F4C7C" w14:textId="77777777" w:rsidR="00B008AB" w:rsidRDefault="00FE5979">
      <w:pPr>
        <w:spacing w:line="360" w:lineRule="auto"/>
      </w:pPr>
      <w:r>
        <w:rPr>
          <w:rFonts w:hint="eastAsia"/>
        </w:rPr>
        <w:t>transform: rotate(deg);</w:t>
      </w:r>
      <w:r>
        <w:rPr>
          <w:rFonts w:hint="eastAsia"/>
        </w:rPr>
        <w:t xml:space="preserve"> </w:t>
      </w:r>
      <w:r>
        <w:rPr>
          <w:rFonts w:hint="eastAsia"/>
        </w:rPr>
        <w:t>旋转的度数</w:t>
      </w:r>
    </w:p>
    <w:p w14:paraId="25D5D6F6" w14:textId="77777777" w:rsidR="00B008AB" w:rsidRDefault="00FE5979">
      <w:pPr>
        <w:spacing w:line="360" w:lineRule="auto"/>
      </w:pPr>
      <w:r>
        <w:rPr>
          <w:rFonts w:hint="eastAsia"/>
        </w:rPr>
        <w:t>创建指定时间的日期对象：</w:t>
      </w:r>
      <w:r>
        <w:rPr>
          <w:rFonts w:hint="eastAsia"/>
        </w:rPr>
        <w:t xml:space="preserve">var date = new </w:t>
      </w:r>
      <w:r>
        <w:rPr>
          <w:rFonts w:hint="eastAsia"/>
        </w:rPr>
        <w:t xml:space="preserve">Date(2005,10,1) </w:t>
      </w:r>
      <w:r>
        <w:rPr>
          <w:rFonts w:hint="eastAsia"/>
        </w:rPr>
        <w:t>参数还可以是“</w:t>
      </w:r>
      <w:r>
        <w:rPr>
          <w:rFonts w:hint="eastAsia"/>
        </w:rPr>
        <w:t>2005-10-1</w:t>
      </w:r>
      <w:r>
        <w:rPr>
          <w:rFonts w:hint="eastAsia"/>
        </w:rPr>
        <w:t>”毫秒数</w:t>
      </w:r>
    </w:p>
    <w:p w14:paraId="17A471C3" w14:textId="77777777" w:rsidR="00B008AB" w:rsidRDefault="00FE5979">
      <w:pPr>
        <w:spacing w:line="360" w:lineRule="auto"/>
      </w:pPr>
      <w:r>
        <w:t>Date parse()</w:t>
      </w:r>
      <w:r>
        <w:t>：将字符串转化为日期对象，</w:t>
      </w:r>
      <w:r>
        <w:t xml:space="preserve">var date = </w:t>
      </w:r>
      <w:proofErr w:type="spellStart"/>
      <w:r>
        <w:t>Date.parse</w:t>
      </w:r>
      <w:proofErr w:type="spellEnd"/>
      <w:r>
        <w:t>(“2005-10-1”);</w:t>
      </w:r>
      <w:r>
        <w:t>若参数格式不正确就返回</w:t>
      </w:r>
      <w:proofErr w:type="spellStart"/>
      <w:r>
        <w:t>NaN</w:t>
      </w:r>
      <w:proofErr w:type="spellEnd"/>
    </w:p>
    <w:tbl>
      <w:tblPr>
        <w:tblStyle w:val="a5"/>
        <w:tblW w:w="8523" w:type="dxa"/>
        <w:tblLayout w:type="fixed"/>
        <w:tblLook w:val="04A0" w:firstRow="1" w:lastRow="0" w:firstColumn="1" w:lastColumn="0" w:noHBand="0" w:noVBand="1"/>
      </w:tblPr>
      <w:tblGrid>
        <w:gridCol w:w="1220"/>
        <w:gridCol w:w="2918"/>
        <w:gridCol w:w="4385"/>
      </w:tblGrid>
      <w:tr w:rsidR="00B008AB" w14:paraId="5B3BB628" w14:textId="77777777">
        <w:tc>
          <w:tcPr>
            <w:tcW w:w="1220" w:type="dxa"/>
          </w:tcPr>
          <w:p w14:paraId="1AAD1561" w14:textId="77777777" w:rsidR="00B008AB" w:rsidRDefault="00FE5979">
            <w:pPr>
              <w:spacing w:line="360" w:lineRule="auto"/>
            </w:pPr>
            <w:r>
              <w:rPr>
                <w:rFonts w:hint="eastAsia"/>
              </w:rPr>
              <w:t>事件</w:t>
            </w:r>
          </w:p>
        </w:tc>
        <w:tc>
          <w:tcPr>
            <w:tcW w:w="2918" w:type="dxa"/>
          </w:tcPr>
          <w:p w14:paraId="7D19E9A9" w14:textId="77777777" w:rsidR="00B008AB" w:rsidRDefault="00FE5979">
            <w:pPr>
              <w:spacing w:line="360" w:lineRule="auto"/>
            </w:pPr>
            <w:proofErr w:type="spellStart"/>
            <w:r>
              <w:rPr>
                <w:rFonts w:hint="eastAsia"/>
              </w:rPr>
              <w:t>window.o</w:t>
            </w:r>
            <w:r>
              <w:rPr>
                <w:rFonts w:hint="eastAsia"/>
              </w:rPr>
              <w:t>nbeforeunload</w:t>
            </w:r>
            <w:proofErr w:type="spellEnd"/>
          </w:p>
        </w:tc>
        <w:tc>
          <w:tcPr>
            <w:tcW w:w="4385" w:type="dxa"/>
          </w:tcPr>
          <w:p w14:paraId="66260286" w14:textId="77777777" w:rsidR="00B008AB" w:rsidRDefault="00FE5979">
            <w:pPr>
              <w:spacing w:line="360" w:lineRule="auto"/>
            </w:pPr>
            <w:proofErr w:type="spellStart"/>
            <w:r>
              <w:rPr>
                <w:rFonts w:hint="eastAsia"/>
              </w:rPr>
              <w:t>window.</w:t>
            </w:r>
            <w:r>
              <w:rPr>
                <w:rFonts w:hint="eastAsia"/>
              </w:rPr>
              <w:t>onunload</w:t>
            </w:r>
            <w:proofErr w:type="spellEnd"/>
          </w:p>
        </w:tc>
      </w:tr>
      <w:tr w:rsidR="00B008AB" w14:paraId="1E4F8370" w14:textId="77777777">
        <w:tc>
          <w:tcPr>
            <w:tcW w:w="1220" w:type="dxa"/>
          </w:tcPr>
          <w:p w14:paraId="1CC7F074" w14:textId="77777777" w:rsidR="00B008AB" w:rsidRDefault="00FE5979">
            <w:pPr>
              <w:spacing w:line="360" w:lineRule="auto"/>
            </w:pPr>
            <w:r>
              <w:rPr>
                <w:rFonts w:hint="eastAsia"/>
              </w:rPr>
              <w:t>调用时机</w:t>
            </w:r>
          </w:p>
        </w:tc>
        <w:tc>
          <w:tcPr>
            <w:tcW w:w="2918" w:type="dxa"/>
          </w:tcPr>
          <w:p w14:paraId="3D605667" w14:textId="77777777" w:rsidR="00B008AB" w:rsidRDefault="00FE5979">
            <w:pPr>
              <w:spacing w:line="360" w:lineRule="auto"/>
            </w:pPr>
            <w:r>
              <w:rPr>
                <w:rFonts w:hint="eastAsia"/>
              </w:rPr>
              <w:t>去服务器读取新的页面时调用，此时还没开始读取</w:t>
            </w:r>
          </w:p>
        </w:tc>
        <w:tc>
          <w:tcPr>
            <w:tcW w:w="4385" w:type="dxa"/>
          </w:tcPr>
          <w:p w14:paraId="33DF731A" w14:textId="77777777" w:rsidR="00B008AB" w:rsidRDefault="00FE5979">
            <w:pPr>
              <w:spacing w:line="360" w:lineRule="auto"/>
            </w:pPr>
            <w:r>
              <w:rPr>
                <w:rFonts w:hint="eastAsia"/>
              </w:rPr>
              <w:t>已经从服务器上读到了需要加载的新的页面，在即将替换掉当前页面时调用</w:t>
            </w:r>
          </w:p>
        </w:tc>
      </w:tr>
      <w:tr w:rsidR="00B008AB" w14:paraId="280B3725" w14:textId="77777777">
        <w:tc>
          <w:tcPr>
            <w:tcW w:w="1220" w:type="dxa"/>
          </w:tcPr>
          <w:p w14:paraId="6B72351A" w14:textId="77777777" w:rsidR="00B008AB" w:rsidRDefault="00B008AB">
            <w:pPr>
              <w:spacing w:line="360" w:lineRule="auto"/>
            </w:pPr>
          </w:p>
        </w:tc>
        <w:tc>
          <w:tcPr>
            <w:tcW w:w="2918" w:type="dxa"/>
          </w:tcPr>
          <w:p w14:paraId="176C2959" w14:textId="77777777" w:rsidR="00B008AB" w:rsidRDefault="00FE5979">
            <w:pPr>
              <w:spacing w:line="360" w:lineRule="auto"/>
            </w:pPr>
            <w:r>
              <w:rPr>
                <w:rFonts w:hint="eastAsia"/>
              </w:rPr>
              <w:t>可以阻止</w:t>
            </w:r>
            <w:r>
              <w:rPr>
                <w:rFonts w:hint="eastAsia"/>
              </w:rPr>
              <w:t>页面更新</w:t>
            </w:r>
            <w:r>
              <w:rPr>
                <w:rFonts w:hint="eastAsia"/>
              </w:rPr>
              <w:t>/</w:t>
            </w:r>
            <w:r>
              <w:rPr>
                <w:rFonts w:hint="eastAsia"/>
              </w:rPr>
              <w:t>关闭</w:t>
            </w:r>
          </w:p>
        </w:tc>
        <w:tc>
          <w:tcPr>
            <w:tcW w:w="4385" w:type="dxa"/>
          </w:tcPr>
          <w:p w14:paraId="2B7AFB66" w14:textId="77777777" w:rsidR="00B008AB" w:rsidRDefault="00FE5979">
            <w:pPr>
              <w:spacing w:line="360" w:lineRule="auto"/>
            </w:pPr>
            <w:r>
              <w:rPr>
                <w:rFonts w:hint="eastAsia"/>
              </w:rPr>
              <w:t>无法阻止页面的更新和关闭</w:t>
            </w:r>
          </w:p>
        </w:tc>
      </w:tr>
    </w:tbl>
    <w:p w14:paraId="514F5E08" w14:textId="77777777" w:rsidR="00B008AB" w:rsidRDefault="00B008AB">
      <w:pPr>
        <w:spacing w:line="360" w:lineRule="auto"/>
      </w:pPr>
    </w:p>
    <w:p w14:paraId="6CD73FB5" w14:textId="77777777" w:rsidR="00B008AB" w:rsidRDefault="00B008AB"/>
    <w:p w14:paraId="18B3E4B0" w14:textId="77777777" w:rsidR="00B008AB" w:rsidRDefault="00B008AB"/>
    <w:p w14:paraId="4858F700" w14:textId="77777777" w:rsidR="00B008AB" w:rsidRDefault="00FE5979">
      <w:pPr>
        <w:pStyle w:val="a7"/>
        <w:spacing w:line="360" w:lineRule="auto"/>
      </w:pPr>
      <w:r>
        <w:rPr>
          <w:rFonts w:hint="eastAsia"/>
        </w:rPr>
        <w:lastRenderedPageBreak/>
        <w:t xml:space="preserve">function </w:t>
      </w:r>
      <w:r>
        <w:rPr>
          <w:rFonts w:hint="eastAsia"/>
        </w:rPr>
        <w:t>Num(value) {</w:t>
      </w:r>
      <w:r>
        <w:rPr>
          <w:rFonts w:hint="eastAsia"/>
        </w:rPr>
        <w:t xml:space="preserve"> </w:t>
      </w:r>
    </w:p>
    <w:p w14:paraId="18088448" w14:textId="77777777" w:rsidR="00B008AB" w:rsidRDefault="00FE5979">
      <w:pPr>
        <w:pStyle w:val="a7"/>
        <w:spacing w:line="360" w:lineRule="auto"/>
        <w:rPr>
          <w:rFonts w:ascii="Times New Roman" w:eastAsia="楷体" w:hAnsi="Times New Roman"/>
          <w:color w:val="00B050"/>
        </w:rPr>
      </w:pPr>
      <w:r>
        <w:rPr>
          <w:rFonts w:ascii="Times New Roman" w:eastAsia="楷体" w:hAnsi="Times New Roman"/>
          <w:color w:val="00B050"/>
        </w:rPr>
        <w:t>//Num</w:t>
      </w:r>
      <w:r>
        <w:rPr>
          <w:rFonts w:ascii="Times New Roman" w:eastAsia="楷体" w:hAnsi="Times New Roman"/>
          <w:color w:val="00B050"/>
        </w:rPr>
        <w:t>既有强制类型转换的功能，也有构造函数的功能</w:t>
      </w:r>
      <w:r>
        <w:rPr>
          <w:rFonts w:ascii="Times New Roman" w:eastAsia="楷体" w:hAnsi="Times New Roman" w:hint="eastAsia"/>
          <w:color w:val="00B050"/>
        </w:rPr>
        <w:t>。</w:t>
      </w:r>
    </w:p>
    <w:p w14:paraId="19C78A5C" w14:textId="77777777" w:rsidR="00B008AB" w:rsidRDefault="00FE5979">
      <w:pPr>
        <w:pStyle w:val="a7"/>
        <w:spacing w:line="360" w:lineRule="auto"/>
        <w:ind w:firstLine="420"/>
      </w:pPr>
      <w:proofErr w:type="spellStart"/>
      <w:r>
        <w:rPr>
          <w:rFonts w:hint="eastAsia"/>
        </w:rPr>
        <w:t>this.value</w:t>
      </w:r>
      <w:proofErr w:type="spellEnd"/>
      <w:r>
        <w:rPr>
          <w:rFonts w:hint="eastAsia"/>
        </w:rPr>
        <w:t xml:space="preserve"> = </w:t>
      </w:r>
      <w:proofErr w:type="spellStart"/>
      <w:r>
        <w:rPr>
          <w:rFonts w:hint="eastAsia"/>
        </w:rPr>
        <w:t>parseInt</w:t>
      </w:r>
      <w:proofErr w:type="spellEnd"/>
      <w:r>
        <w:rPr>
          <w:rFonts w:hint="eastAsia"/>
        </w:rPr>
        <w:t>(value);</w:t>
      </w:r>
    </w:p>
    <w:p w14:paraId="1713BAD9" w14:textId="77777777" w:rsidR="00B008AB" w:rsidRDefault="00FE5979">
      <w:pPr>
        <w:pStyle w:val="a7"/>
        <w:spacing w:line="360" w:lineRule="auto"/>
        <w:ind w:firstLine="420"/>
      </w:pPr>
      <w:r>
        <w:rPr>
          <w:rFonts w:hint="eastAsia"/>
        </w:rPr>
        <w:t>this.name = "number";</w:t>
      </w:r>
    </w:p>
    <w:p w14:paraId="6AF3DEFC" w14:textId="77777777" w:rsidR="00B008AB" w:rsidRDefault="00FE5979">
      <w:pPr>
        <w:pStyle w:val="a7"/>
        <w:spacing w:line="360" w:lineRule="auto"/>
        <w:ind w:firstLine="420"/>
      </w:pPr>
      <w:r>
        <w:rPr>
          <w:rFonts w:hint="eastAsia"/>
        </w:rPr>
        <w:t xml:space="preserve">var num = </w:t>
      </w:r>
      <w:proofErr w:type="spellStart"/>
      <w:r>
        <w:rPr>
          <w:rFonts w:hint="eastAsia"/>
        </w:rPr>
        <w:t>parseInt</w:t>
      </w:r>
      <w:proofErr w:type="spellEnd"/>
      <w:r>
        <w:rPr>
          <w:rFonts w:hint="eastAsia"/>
        </w:rPr>
        <w:t>(value);</w:t>
      </w:r>
    </w:p>
    <w:p w14:paraId="28BE66AE" w14:textId="77777777" w:rsidR="00B008AB" w:rsidRDefault="00FE5979">
      <w:pPr>
        <w:pStyle w:val="a7"/>
        <w:spacing w:line="360" w:lineRule="auto"/>
        <w:ind w:firstLine="420"/>
      </w:pPr>
      <w:r>
        <w:rPr>
          <w:rFonts w:hint="eastAsia"/>
        </w:rPr>
        <w:t>return num;</w:t>
      </w:r>
      <w:r>
        <w:rPr>
          <w:rFonts w:hint="eastAsia"/>
        </w:rPr>
        <w:br/>
        <w:t>}</w:t>
      </w:r>
      <w:r>
        <w:rPr>
          <w:rFonts w:hint="eastAsia"/>
        </w:rPr>
        <w:br/>
        <w:t>var num1 = Num("1");</w:t>
      </w:r>
      <w:r>
        <w:rPr>
          <w:rFonts w:hint="eastAsia"/>
        </w:rPr>
        <w:br/>
        <w:t>var num2 = new Num("1");</w:t>
      </w:r>
      <w:r>
        <w:rPr>
          <w:rFonts w:hint="eastAsia"/>
        </w:rPr>
        <w:tab/>
      </w:r>
      <w:r>
        <w:rPr>
          <w:rFonts w:hint="eastAsia"/>
        </w:rPr>
        <w:t>//new</w:t>
      </w:r>
      <w:r>
        <w:rPr>
          <w:rFonts w:hint="eastAsia"/>
        </w:rPr>
        <w:t>能够使函数中的</w:t>
      </w:r>
      <w:r>
        <w:rPr>
          <w:rFonts w:hint="eastAsia"/>
        </w:rPr>
        <w:t>this</w:t>
      </w:r>
      <w:r>
        <w:rPr>
          <w:rFonts w:hint="eastAsia"/>
        </w:rPr>
        <w:t>返回，但</w:t>
      </w:r>
      <w:r>
        <w:rPr>
          <w:rFonts w:hint="eastAsia"/>
        </w:rPr>
        <w:t>return</w:t>
      </w:r>
      <w:r>
        <w:rPr>
          <w:rFonts w:hint="eastAsia"/>
        </w:rPr>
        <w:t>返回的值类型的值就不返回了。因为有</w:t>
      </w:r>
      <w:r>
        <w:rPr>
          <w:rFonts w:hint="eastAsia"/>
        </w:rPr>
        <w:t>new</w:t>
      </w:r>
      <w:r>
        <w:rPr>
          <w:rFonts w:hint="eastAsia"/>
        </w:rPr>
        <w:t>就既不需要</w:t>
      </w:r>
      <w:r>
        <w:rPr>
          <w:rFonts w:hint="eastAsia"/>
        </w:rPr>
        <w:t>new Object</w:t>
      </w:r>
      <w:r>
        <w:rPr>
          <w:rFonts w:hint="eastAsia"/>
        </w:rPr>
        <w:t>也不需要</w:t>
      </w:r>
      <w:r>
        <w:rPr>
          <w:rFonts w:hint="eastAsia"/>
        </w:rPr>
        <w:t>return</w:t>
      </w:r>
      <w:r>
        <w:rPr>
          <w:rFonts w:hint="eastAsia"/>
        </w:rPr>
        <w:t>。</w:t>
      </w:r>
    </w:p>
    <w:p w14:paraId="2B75E1E0" w14:textId="77777777" w:rsidR="00B008AB" w:rsidRDefault="00B008AB">
      <w:pPr>
        <w:spacing w:line="360" w:lineRule="auto"/>
      </w:pPr>
    </w:p>
    <w:p w14:paraId="64671ED9" w14:textId="77777777" w:rsidR="00B008AB" w:rsidRDefault="00FE5979">
      <w:pPr>
        <w:pStyle w:val="3"/>
      </w:pPr>
      <w:r>
        <w:rPr>
          <w:rFonts w:hint="eastAsia"/>
        </w:rPr>
        <w:t>特效</w:t>
      </w:r>
    </w:p>
    <w:tbl>
      <w:tblPr>
        <w:tblStyle w:val="a5"/>
        <w:tblW w:w="8522" w:type="dxa"/>
        <w:tblLayout w:type="fixed"/>
        <w:tblLook w:val="04A0" w:firstRow="1" w:lastRow="0" w:firstColumn="1" w:lastColumn="0" w:noHBand="0" w:noVBand="1"/>
      </w:tblPr>
      <w:tblGrid>
        <w:gridCol w:w="1308"/>
        <w:gridCol w:w="2155"/>
        <w:gridCol w:w="5059"/>
      </w:tblGrid>
      <w:tr w:rsidR="00B008AB" w14:paraId="27911B7A" w14:textId="77777777">
        <w:tc>
          <w:tcPr>
            <w:tcW w:w="1308" w:type="dxa"/>
          </w:tcPr>
          <w:p w14:paraId="631747D1" w14:textId="77777777" w:rsidR="00B008AB" w:rsidRDefault="00B008AB">
            <w:pPr>
              <w:spacing w:line="360" w:lineRule="auto"/>
            </w:pPr>
          </w:p>
        </w:tc>
        <w:tc>
          <w:tcPr>
            <w:tcW w:w="2155" w:type="dxa"/>
          </w:tcPr>
          <w:p w14:paraId="0F2B06BA" w14:textId="77777777" w:rsidR="00B008AB" w:rsidRDefault="00FE5979">
            <w:pPr>
              <w:spacing w:line="360" w:lineRule="auto"/>
            </w:pPr>
            <w:proofErr w:type="spellStart"/>
            <w:r>
              <w:rPr>
                <w:rFonts w:hint="eastAsia"/>
              </w:rPr>
              <w:t>demo.style.height</w:t>
            </w:r>
            <w:proofErr w:type="spellEnd"/>
          </w:p>
        </w:tc>
        <w:tc>
          <w:tcPr>
            <w:tcW w:w="5059" w:type="dxa"/>
          </w:tcPr>
          <w:p w14:paraId="00ADD355" w14:textId="77777777" w:rsidR="00B008AB" w:rsidRDefault="00FE5979">
            <w:pPr>
              <w:spacing w:line="360" w:lineRule="auto"/>
            </w:pPr>
            <w:proofErr w:type="spellStart"/>
            <w:r>
              <w:rPr>
                <w:rFonts w:hint="eastAsia"/>
              </w:rPr>
              <w:t>demo.offsetHeight</w:t>
            </w:r>
            <w:proofErr w:type="spellEnd"/>
          </w:p>
        </w:tc>
      </w:tr>
      <w:tr w:rsidR="00B008AB" w14:paraId="7AD4C089" w14:textId="77777777">
        <w:tc>
          <w:tcPr>
            <w:tcW w:w="1308" w:type="dxa"/>
          </w:tcPr>
          <w:p w14:paraId="04D7E89F" w14:textId="77777777" w:rsidR="00B008AB" w:rsidRDefault="00FE5979">
            <w:pPr>
              <w:spacing w:line="360" w:lineRule="auto"/>
            </w:pPr>
            <w:r>
              <w:rPr>
                <w:rFonts w:hint="eastAsia"/>
              </w:rPr>
              <w:t>所得数值</w:t>
            </w:r>
          </w:p>
        </w:tc>
        <w:tc>
          <w:tcPr>
            <w:tcW w:w="2155" w:type="dxa"/>
          </w:tcPr>
          <w:p w14:paraId="6A03DDCF" w14:textId="77777777" w:rsidR="00B008AB" w:rsidRDefault="00FE5979">
            <w:pPr>
              <w:spacing w:line="360" w:lineRule="auto"/>
            </w:pPr>
            <w:r>
              <w:rPr>
                <w:rFonts w:hint="eastAsia"/>
              </w:rPr>
              <w:t>带单位的字符串</w:t>
            </w:r>
          </w:p>
        </w:tc>
        <w:tc>
          <w:tcPr>
            <w:tcW w:w="5059" w:type="dxa"/>
          </w:tcPr>
          <w:p w14:paraId="31613FAE" w14:textId="77777777" w:rsidR="00B008AB" w:rsidRDefault="00FE5979">
            <w:pPr>
              <w:spacing w:line="360" w:lineRule="auto"/>
            </w:pPr>
            <w:r>
              <w:rPr>
                <w:rFonts w:hint="eastAsia"/>
              </w:rPr>
              <w:t>没有单位的数值</w:t>
            </w:r>
          </w:p>
        </w:tc>
      </w:tr>
      <w:tr w:rsidR="00B008AB" w14:paraId="5A1FA8D2" w14:textId="77777777">
        <w:tc>
          <w:tcPr>
            <w:tcW w:w="1308" w:type="dxa"/>
          </w:tcPr>
          <w:p w14:paraId="4EEB4F2A" w14:textId="77777777" w:rsidR="00B008AB" w:rsidRDefault="00FE5979">
            <w:pPr>
              <w:spacing w:line="360" w:lineRule="auto"/>
            </w:pPr>
            <w:r>
              <w:rPr>
                <w:rFonts w:hint="eastAsia"/>
              </w:rPr>
              <w:t>数值意义</w:t>
            </w:r>
          </w:p>
        </w:tc>
        <w:tc>
          <w:tcPr>
            <w:tcW w:w="2155" w:type="dxa"/>
          </w:tcPr>
          <w:p w14:paraId="3448E0CA" w14:textId="77777777" w:rsidR="00B008AB" w:rsidRDefault="00B008AB">
            <w:pPr>
              <w:spacing w:line="360" w:lineRule="auto"/>
            </w:pPr>
          </w:p>
        </w:tc>
        <w:tc>
          <w:tcPr>
            <w:tcW w:w="5059" w:type="dxa"/>
          </w:tcPr>
          <w:p w14:paraId="6AE479C0" w14:textId="77777777" w:rsidR="00B008AB" w:rsidRDefault="00FE5979">
            <w:pPr>
              <w:spacing w:line="360" w:lineRule="auto"/>
            </w:pPr>
            <w:r>
              <w:rPr>
                <w:rFonts w:hint="eastAsia"/>
              </w:rPr>
              <w:t>包括</w:t>
            </w:r>
            <w:r>
              <w:rPr>
                <w:rFonts w:hint="eastAsia"/>
              </w:rPr>
              <w:t>height / padding / border</w:t>
            </w:r>
            <w:r>
              <w:rPr>
                <w:rFonts w:hint="eastAsia"/>
              </w:rPr>
              <w:t>，不包括</w:t>
            </w:r>
            <w:r>
              <w:rPr>
                <w:rFonts w:hint="eastAsia"/>
              </w:rPr>
              <w:t>margin</w:t>
            </w:r>
            <w:r>
              <w:rPr>
                <w:rFonts w:hint="eastAsia"/>
              </w:rPr>
              <w:t>，也就是说</w:t>
            </w:r>
            <w:proofErr w:type="spellStart"/>
            <w:r>
              <w:rPr>
                <w:rFonts w:hint="eastAsia"/>
              </w:rPr>
              <w:t>offsetHeight</w:t>
            </w:r>
            <w:proofErr w:type="spellEnd"/>
            <w:r>
              <w:rPr>
                <w:rFonts w:hint="eastAsia"/>
              </w:rPr>
              <w:t xml:space="preserve"> </w:t>
            </w:r>
            <w:r>
              <w:rPr>
                <w:rFonts w:hint="eastAsia"/>
              </w:rPr>
              <w:t>包括整个盒子</w:t>
            </w:r>
          </w:p>
        </w:tc>
      </w:tr>
      <w:tr w:rsidR="00B008AB" w14:paraId="7034D4CE" w14:textId="77777777">
        <w:tc>
          <w:tcPr>
            <w:tcW w:w="1308" w:type="dxa"/>
          </w:tcPr>
          <w:p w14:paraId="0B9C53B0" w14:textId="77777777" w:rsidR="00B008AB" w:rsidRDefault="00FE5979">
            <w:pPr>
              <w:spacing w:line="360" w:lineRule="auto"/>
            </w:pPr>
            <w:r>
              <w:rPr>
                <w:rFonts w:hint="eastAsia"/>
              </w:rPr>
              <w:t>性质</w:t>
            </w:r>
          </w:p>
        </w:tc>
        <w:tc>
          <w:tcPr>
            <w:tcW w:w="2155" w:type="dxa"/>
          </w:tcPr>
          <w:p w14:paraId="074340C9" w14:textId="77777777" w:rsidR="00B008AB" w:rsidRDefault="00FE5979">
            <w:pPr>
              <w:spacing w:line="360" w:lineRule="auto"/>
            </w:pPr>
            <w:r>
              <w:rPr>
                <w:rFonts w:hint="eastAsia"/>
              </w:rPr>
              <w:t>可读可写，可以设置行内样式</w:t>
            </w:r>
          </w:p>
        </w:tc>
        <w:tc>
          <w:tcPr>
            <w:tcW w:w="5059" w:type="dxa"/>
          </w:tcPr>
          <w:p w14:paraId="3A191B30" w14:textId="77777777" w:rsidR="00B008AB" w:rsidRDefault="00FE5979">
            <w:pPr>
              <w:spacing w:line="360" w:lineRule="auto"/>
            </w:pPr>
            <w:r>
              <w:rPr>
                <w:rFonts w:hint="eastAsia"/>
              </w:rPr>
              <w:t>只读属性，</w:t>
            </w:r>
            <w:r>
              <w:rPr>
                <w:rFonts w:hint="eastAsia"/>
              </w:rPr>
              <w:t>不可以设置样式</w:t>
            </w:r>
          </w:p>
        </w:tc>
      </w:tr>
      <w:tr w:rsidR="00B008AB" w14:paraId="1E16139E" w14:textId="77777777">
        <w:tc>
          <w:tcPr>
            <w:tcW w:w="1308" w:type="dxa"/>
          </w:tcPr>
          <w:p w14:paraId="35D4D0E8" w14:textId="77777777" w:rsidR="00B008AB" w:rsidRDefault="00FE5979">
            <w:pPr>
              <w:spacing w:line="360" w:lineRule="auto"/>
            </w:pPr>
            <w:r>
              <w:rPr>
                <w:rFonts w:hint="eastAsia"/>
              </w:rPr>
              <w:t>作用</w:t>
            </w:r>
          </w:p>
        </w:tc>
        <w:tc>
          <w:tcPr>
            <w:tcW w:w="2155" w:type="dxa"/>
          </w:tcPr>
          <w:p w14:paraId="405F27AD" w14:textId="77777777" w:rsidR="00B008AB" w:rsidRDefault="00FE5979">
            <w:pPr>
              <w:spacing w:line="360" w:lineRule="auto"/>
            </w:pPr>
            <w:r>
              <w:rPr>
                <w:rFonts w:hint="eastAsia"/>
              </w:rPr>
              <w:t>能获取行内样式</w:t>
            </w:r>
          </w:p>
        </w:tc>
        <w:tc>
          <w:tcPr>
            <w:tcW w:w="5059" w:type="dxa"/>
          </w:tcPr>
          <w:p w14:paraId="1D81F80F" w14:textId="77777777" w:rsidR="00B008AB" w:rsidRDefault="00FE5979">
            <w:pPr>
              <w:spacing w:line="360" w:lineRule="auto"/>
            </w:pPr>
            <w:r>
              <w:rPr>
                <w:rFonts w:hint="eastAsia"/>
              </w:rPr>
              <w:t>行内样式、内部样式、外部样式都能获取</w:t>
            </w:r>
          </w:p>
        </w:tc>
      </w:tr>
    </w:tbl>
    <w:p w14:paraId="4FFB68C4" w14:textId="77777777" w:rsidR="00B008AB" w:rsidRDefault="00FE5979">
      <w:pPr>
        <w:pStyle w:val="HTML"/>
        <w:widowControl/>
        <w:rPr>
          <w:rFonts w:ascii="Arial" w:eastAsia="微软雅黑" w:hAnsi="Arial" w:hint="default"/>
          <w:kern w:val="2"/>
          <w:szCs w:val="20"/>
        </w:rPr>
      </w:pPr>
      <w:proofErr w:type="spellStart"/>
      <w:r>
        <w:rPr>
          <w:rFonts w:ascii="Arial" w:eastAsia="微软雅黑" w:hAnsi="Arial"/>
          <w:kern w:val="2"/>
          <w:szCs w:val="20"/>
        </w:rPr>
        <w:t>offsetLeft</w:t>
      </w:r>
      <w:proofErr w:type="spellEnd"/>
      <w:r>
        <w:rPr>
          <w:rFonts w:ascii="Arial" w:eastAsia="微软雅黑" w:hAnsi="Arial"/>
          <w:kern w:val="2"/>
          <w:szCs w:val="20"/>
        </w:rPr>
        <w:t>位移以</w:t>
      </w:r>
      <w:r>
        <w:rPr>
          <w:rFonts w:ascii="Arial" w:eastAsia="微软雅黑" w:hAnsi="Arial"/>
          <w:kern w:val="2"/>
          <w:szCs w:val="20"/>
        </w:rPr>
        <w:t>border</w:t>
      </w:r>
      <w:r>
        <w:rPr>
          <w:rFonts w:ascii="Arial" w:eastAsia="微软雅黑" w:hAnsi="Arial"/>
          <w:kern w:val="2"/>
          <w:szCs w:val="20"/>
        </w:rPr>
        <w:t>左上角为基准，即父盒子的</w:t>
      </w:r>
      <w:r>
        <w:rPr>
          <w:rFonts w:ascii="Arial" w:eastAsia="微软雅黑" w:hAnsi="Arial"/>
          <w:kern w:val="2"/>
          <w:szCs w:val="20"/>
        </w:rPr>
        <w:t xml:space="preserve">padding + </w:t>
      </w:r>
      <w:r>
        <w:rPr>
          <w:rFonts w:ascii="Arial" w:eastAsia="微软雅黑" w:hAnsi="Arial"/>
          <w:kern w:val="2"/>
          <w:szCs w:val="20"/>
        </w:rPr>
        <w:t>定位的</w:t>
      </w:r>
      <w:r>
        <w:rPr>
          <w:rFonts w:ascii="Arial" w:eastAsia="微软雅黑" w:hAnsi="Arial"/>
          <w:kern w:val="2"/>
          <w:szCs w:val="20"/>
        </w:rPr>
        <w:t xml:space="preserve">left + </w:t>
      </w:r>
      <w:r>
        <w:rPr>
          <w:rFonts w:ascii="Arial" w:eastAsia="微软雅黑" w:hAnsi="Arial"/>
          <w:kern w:val="2"/>
          <w:szCs w:val="20"/>
        </w:rPr>
        <w:t>子盒子的</w:t>
      </w:r>
      <w:r>
        <w:rPr>
          <w:rFonts w:ascii="Arial" w:eastAsia="微软雅黑" w:hAnsi="Arial"/>
          <w:kern w:val="2"/>
          <w:szCs w:val="20"/>
        </w:rPr>
        <w:t>margin</w:t>
      </w:r>
    </w:p>
    <w:p w14:paraId="7AEF1545" w14:textId="77777777" w:rsidR="00B008AB" w:rsidRDefault="00FE5979">
      <w:pPr>
        <w:pStyle w:val="HTML"/>
        <w:widowControl/>
        <w:rPr>
          <w:rFonts w:ascii="Arial" w:eastAsia="微软雅黑" w:hAnsi="Arial" w:hint="default"/>
          <w:kern w:val="2"/>
          <w:szCs w:val="20"/>
        </w:rPr>
      </w:pPr>
      <w:proofErr w:type="spellStart"/>
      <w:r>
        <w:rPr>
          <w:rFonts w:ascii="Arial" w:eastAsia="微软雅黑" w:hAnsi="Arial"/>
          <w:kern w:val="2"/>
          <w:szCs w:val="20"/>
        </w:rPr>
        <w:t>style.left</w:t>
      </w:r>
      <w:proofErr w:type="spellEnd"/>
      <w:r>
        <w:rPr>
          <w:rFonts w:ascii="Arial" w:eastAsia="微软雅黑" w:hAnsi="Arial"/>
          <w:kern w:val="2"/>
          <w:szCs w:val="20"/>
        </w:rPr>
        <w:t>以</w:t>
      </w:r>
      <w:r>
        <w:rPr>
          <w:rFonts w:ascii="Arial" w:eastAsia="微软雅黑" w:hAnsi="Arial"/>
          <w:kern w:val="2"/>
          <w:szCs w:val="20"/>
        </w:rPr>
        <w:t>margin</w:t>
      </w:r>
      <w:r>
        <w:rPr>
          <w:rFonts w:ascii="Arial" w:eastAsia="微软雅黑" w:hAnsi="Arial"/>
          <w:kern w:val="2"/>
          <w:szCs w:val="20"/>
        </w:rPr>
        <w:t>左上角为基准，即定位时的</w:t>
      </w:r>
      <w:r>
        <w:rPr>
          <w:rFonts w:ascii="Arial" w:eastAsia="微软雅黑" w:hAnsi="Arial"/>
          <w:kern w:val="2"/>
          <w:szCs w:val="20"/>
        </w:rPr>
        <w:t>left</w:t>
      </w:r>
    </w:p>
    <w:p w14:paraId="410FF1C0" w14:textId="77777777" w:rsidR="00B008AB" w:rsidRDefault="00B008AB">
      <w:pPr>
        <w:pStyle w:val="HTML"/>
        <w:widowControl/>
        <w:rPr>
          <w:rFonts w:ascii="Arial" w:eastAsia="微软雅黑" w:hAnsi="Arial" w:hint="default"/>
          <w:kern w:val="2"/>
          <w:szCs w:val="20"/>
        </w:rPr>
      </w:pPr>
    </w:p>
    <w:p w14:paraId="1BBA2BFE" w14:textId="77777777" w:rsidR="00B008AB" w:rsidRDefault="00B008AB">
      <w:pPr>
        <w:pStyle w:val="HTML"/>
        <w:widowControl/>
        <w:rPr>
          <w:rFonts w:ascii="Arial" w:eastAsia="微软雅黑" w:hAnsi="Arial" w:hint="default"/>
          <w:kern w:val="2"/>
          <w:szCs w:val="20"/>
        </w:rPr>
      </w:pPr>
    </w:p>
    <w:p w14:paraId="50366F90" w14:textId="77777777" w:rsidR="00B008AB" w:rsidRDefault="00FE5979">
      <w:pPr>
        <w:pStyle w:val="HTML"/>
        <w:widowControl/>
        <w:rPr>
          <w:rFonts w:ascii="Arial" w:eastAsia="微软雅黑" w:hAnsi="Arial" w:hint="default"/>
          <w:kern w:val="2"/>
          <w:szCs w:val="20"/>
        </w:rPr>
      </w:pPr>
      <w:r>
        <w:rPr>
          <w:rFonts w:ascii="Arial" w:eastAsia="微软雅黑" w:hAnsi="Arial"/>
          <w:kern w:val="2"/>
          <w:szCs w:val="20"/>
        </w:rPr>
        <w:t>bshare.com</w:t>
      </w:r>
    </w:p>
    <w:p w14:paraId="5362BB4E" w14:textId="77777777" w:rsidR="00B008AB" w:rsidRDefault="00B008AB">
      <w:pPr>
        <w:pStyle w:val="HTML"/>
        <w:widowControl/>
        <w:rPr>
          <w:rFonts w:ascii="Arial" w:eastAsia="微软雅黑" w:hAnsi="Arial" w:hint="default"/>
          <w:kern w:val="2"/>
          <w:szCs w:val="20"/>
        </w:rPr>
      </w:pPr>
    </w:p>
    <w:p w14:paraId="0DB890EE" w14:textId="77777777" w:rsidR="00B008AB" w:rsidRDefault="00FE5979">
      <w:pPr>
        <w:spacing w:line="360" w:lineRule="auto"/>
      </w:pPr>
      <w:r>
        <w:rPr>
          <w:rFonts w:hint="eastAsia"/>
        </w:rPr>
        <w:t>事件：</w:t>
      </w:r>
    </w:p>
    <w:tbl>
      <w:tblPr>
        <w:tblStyle w:val="a5"/>
        <w:tblW w:w="8522" w:type="dxa"/>
        <w:tblLayout w:type="fixed"/>
        <w:tblLook w:val="04A0" w:firstRow="1" w:lastRow="0" w:firstColumn="1" w:lastColumn="0" w:noHBand="0" w:noVBand="1"/>
      </w:tblPr>
      <w:tblGrid>
        <w:gridCol w:w="2130"/>
        <w:gridCol w:w="2130"/>
        <w:gridCol w:w="2131"/>
        <w:gridCol w:w="2131"/>
      </w:tblGrid>
      <w:tr w:rsidR="00B008AB" w14:paraId="56E4DCC9" w14:textId="77777777">
        <w:tc>
          <w:tcPr>
            <w:tcW w:w="2130" w:type="dxa"/>
          </w:tcPr>
          <w:p w14:paraId="7C9CBC05" w14:textId="77777777" w:rsidR="00B008AB" w:rsidRDefault="00FE5979">
            <w:pPr>
              <w:spacing w:line="360" w:lineRule="auto"/>
            </w:pPr>
            <w:r>
              <w:rPr>
                <w:rFonts w:hint="eastAsia"/>
              </w:rPr>
              <w:t>onclick</w:t>
            </w:r>
          </w:p>
        </w:tc>
        <w:tc>
          <w:tcPr>
            <w:tcW w:w="2130" w:type="dxa"/>
          </w:tcPr>
          <w:p w14:paraId="23E6098C" w14:textId="77777777" w:rsidR="00B008AB" w:rsidRDefault="00FE5979">
            <w:pPr>
              <w:spacing w:line="360" w:lineRule="auto"/>
            </w:pPr>
            <w:proofErr w:type="spellStart"/>
            <w:r>
              <w:rPr>
                <w:rFonts w:hint="eastAsia"/>
              </w:rPr>
              <w:t>onmouseover</w:t>
            </w:r>
            <w:proofErr w:type="spellEnd"/>
          </w:p>
        </w:tc>
        <w:tc>
          <w:tcPr>
            <w:tcW w:w="2131" w:type="dxa"/>
          </w:tcPr>
          <w:p w14:paraId="4B0911E8" w14:textId="77777777" w:rsidR="00B008AB" w:rsidRDefault="00FE5979">
            <w:pPr>
              <w:spacing w:line="360" w:lineRule="auto"/>
            </w:pPr>
            <w:proofErr w:type="spellStart"/>
            <w:r>
              <w:rPr>
                <w:rFonts w:hint="eastAsia"/>
              </w:rPr>
              <w:t>onmousedown</w:t>
            </w:r>
            <w:proofErr w:type="spellEnd"/>
          </w:p>
        </w:tc>
        <w:tc>
          <w:tcPr>
            <w:tcW w:w="2131" w:type="dxa"/>
          </w:tcPr>
          <w:p w14:paraId="3600C726" w14:textId="77777777" w:rsidR="00B008AB" w:rsidRDefault="00FE5979">
            <w:pPr>
              <w:spacing w:line="360" w:lineRule="auto"/>
            </w:pPr>
            <w:proofErr w:type="spellStart"/>
            <w:r>
              <w:rPr>
                <w:rFonts w:hint="eastAsia"/>
              </w:rPr>
              <w:t>onmousemove</w:t>
            </w:r>
            <w:proofErr w:type="spellEnd"/>
          </w:p>
        </w:tc>
      </w:tr>
      <w:tr w:rsidR="00B008AB" w14:paraId="56BF4616" w14:textId="77777777">
        <w:tc>
          <w:tcPr>
            <w:tcW w:w="2130" w:type="dxa"/>
          </w:tcPr>
          <w:p w14:paraId="24F6FF03" w14:textId="77777777" w:rsidR="00B008AB" w:rsidRDefault="00FE5979">
            <w:pPr>
              <w:spacing w:line="360" w:lineRule="auto"/>
            </w:pPr>
            <w:proofErr w:type="spellStart"/>
            <w:r>
              <w:rPr>
                <w:rFonts w:hint="eastAsia"/>
              </w:rPr>
              <w:t>ondblclick</w:t>
            </w:r>
            <w:proofErr w:type="spellEnd"/>
          </w:p>
        </w:tc>
        <w:tc>
          <w:tcPr>
            <w:tcW w:w="2130" w:type="dxa"/>
          </w:tcPr>
          <w:p w14:paraId="32A1D076" w14:textId="77777777" w:rsidR="00B008AB" w:rsidRDefault="00FE5979">
            <w:pPr>
              <w:spacing w:line="360" w:lineRule="auto"/>
            </w:pPr>
            <w:proofErr w:type="spellStart"/>
            <w:r>
              <w:rPr>
                <w:rFonts w:hint="eastAsia"/>
              </w:rPr>
              <w:t>onmouseout</w:t>
            </w:r>
            <w:proofErr w:type="spellEnd"/>
          </w:p>
        </w:tc>
        <w:tc>
          <w:tcPr>
            <w:tcW w:w="2131" w:type="dxa"/>
          </w:tcPr>
          <w:p w14:paraId="04C70574" w14:textId="77777777" w:rsidR="00B008AB" w:rsidRDefault="00FE5979">
            <w:pPr>
              <w:spacing w:line="360" w:lineRule="auto"/>
            </w:pPr>
            <w:proofErr w:type="spellStart"/>
            <w:r>
              <w:rPr>
                <w:rFonts w:hint="eastAsia"/>
              </w:rPr>
              <w:t>onmouseup</w:t>
            </w:r>
            <w:proofErr w:type="spellEnd"/>
          </w:p>
        </w:tc>
        <w:tc>
          <w:tcPr>
            <w:tcW w:w="2131" w:type="dxa"/>
          </w:tcPr>
          <w:p w14:paraId="6228EAA9" w14:textId="77777777" w:rsidR="00B008AB" w:rsidRDefault="00FE5979">
            <w:pPr>
              <w:spacing w:line="360" w:lineRule="auto"/>
            </w:pPr>
            <w:proofErr w:type="spellStart"/>
            <w:r>
              <w:rPr>
                <w:rFonts w:hint="eastAsia"/>
              </w:rPr>
              <w:t>oninput</w:t>
            </w:r>
            <w:proofErr w:type="spellEnd"/>
          </w:p>
        </w:tc>
      </w:tr>
    </w:tbl>
    <w:p w14:paraId="02F09B07" w14:textId="77777777" w:rsidR="00B008AB" w:rsidRDefault="00B008AB">
      <w:pPr>
        <w:pStyle w:val="HTML"/>
        <w:widowControl/>
        <w:rPr>
          <w:rFonts w:ascii="Arial" w:eastAsia="微软雅黑" w:hAnsi="Arial" w:hint="default"/>
          <w:kern w:val="2"/>
          <w:szCs w:val="20"/>
        </w:rPr>
      </w:pPr>
    </w:p>
    <w:sectPr w:rsidR="00B008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5C630" w14:textId="77777777" w:rsidR="00FE5979" w:rsidRDefault="00FE5979" w:rsidP="000F42B9">
      <w:r>
        <w:separator/>
      </w:r>
    </w:p>
  </w:endnote>
  <w:endnote w:type="continuationSeparator" w:id="0">
    <w:p w14:paraId="61B44199" w14:textId="77777777" w:rsidR="00FE5979" w:rsidRDefault="00FE5979" w:rsidP="000F4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AA937" w14:textId="77777777" w:rsidR="00FE5979" w:rsidRDefault="00FE5979" w:rsidP="000F42B9">
      <w:r>
        <w:separator/>
      </w:r>
    </w:p>
  </w:footnote>
  <w:footnote w:type="continuationSeparator" w:id="0">
    <w:p w14:paraId="416F8DE3" w14:textId="77777777" w:rsidR="00FE5979" w:rsidRDefault="00FE5979" w:rsidP="000F42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B8503"/>
    <w:multiLevelType w:val="singleLevel"/>
    <w:tmpl w:val="58DB8503"/>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F42B9"/>
    <w:rsid w:val="00172A27"/>
    <w:rsid w:val="00B008AB"/>
    <w:rsid w:val="00FE5979"/>
    <w:rsid w:val="02652E57"/>
    <w:rsid w:val="02A420B9"/>
    <w:rsid w:val="02F31708"/>
    <w:rsid w:val="034362B8"/>
    <w:rsid w:val="0389318B"/>
    <w:rsid w:val="0396328C"/>
    <w:rsid w:val="088B7CE2"/>
    <w:rsid w:val="095604AA"/>
    <w:rsid w:val="0AAB0333"/>
    <w:rsid w:val="0C326441"/>
    <w:rsid w:val="0C371432"/>
    <w:rsid w:val="0C821BD0"/>
    <w:rsid w:val="0E700D85"/>
    <w:rsid w:val="0EFE4AE1"/>
    <w:rsid w:val="0FFE5766"/>
    <w:rsid w:val="12DD1679"/>
    <w:rsid w:val="13887CAA"/>
    <w:rsid w:val="14DC4BEF"/>
    <w:rsid w:val="154E674F"/>
    <w:rsid w:val="158F1A65"/>
    <w:rsid w:val="16D66611"/>
    <w:rsid w:val="174079FC"/>
    <w:rsid w:val="178C4284"/>
    <w:rsid w:val="199370D7"/>
    <w:rsid w:val="1A7373C7"/>
    <w:rsid w:val="1AB742CF"/>
    <w:rsid w:val="1AF0784D"/>
    <w:rsid w:val="1BA73BBA"/>
    <w:rsid w:val="1C9249EF"/>
    <w:rsid w:val="1C9F4F66"/>
    <w:rsid w:val="1CFC21D8"/>
    <w:rsid w:val="1D0E2729"/>
    <w:rsid w:val="1E4F396A"/>
    <w:rsid w:val="1FF0112D"/>
    <w:rsid w:val="21A1669D"/>
    <w:rsid w:val="21AA67E1"/>
    <w:rsid w:val="228D1A64"/>
    <w:rsid w:val="23017EEA"/>
    <w:rsid w:val="233B47BB"/>
    <w:rsid w:val="23427074"/>
    <w:rsid w:val="24520979"/>
    <w:rsid w:val="25D93E1E"/>
    <w:rsid w:val="277C53E1"/>
    <w:rsid w:val="29760415"/>
    <w:rsid w:val="29BF4EC5"/>
    <w:rsid w:val="2B07098D"/>
    <w:rsid w:val="2C0948BF"/>
    <w:rsid w:val="2C0A1905"/>
    <w:rsid w:val="2FBB382C"/>
    <w:rsid w:val="324C37F7"/>
    <w:rsid w:val="32B04049"/>
    <w:rsid w:val="32D065DA"/>
    <w:rsid w:val="334C77F3"/>
    <w:rsid w:val="33E36994"/>
    <w:rsid w:val="35A42979"/>
    <w:rsid w:val="35D238BA"/>
    <w:rsid w:val="36A144AE"/>
    <w:rsid w:val="37077211"/>
    <w:rsid w:val="374B6E26"/>
    <w:rsid w:val="3AAA0321"/>
    <w:rsid w:val="3B9D0BA4"/>
    <w:rsid w:val="3E5A4868"/>
    <w:rsid w:val="3EB643FC"/>
    <w:rsid w:val="3EE56D34"/>
    <w:rsid w:val="3EFE3348"/>
    <w:rsid w:val="418C2BE1"/>
    <w:rsid w:val="422F0B5F"/>
    <w:rsid w:val="43585D6F"/>
    <w:rsid w:val="44071C11"/>
    <w:rsid w:val="44233B70"/>
    <w:rsid w:val="45564186"/>
    <w:rsid w:val="479F40E7"/>
    <w:rsid w:val="47AF3054"/>
    <w:rsid w:val="49C2490C"/>
    <w:rsid w:val="4AAE25BA"/>
    <w:rsid w:val="4BB85D9E"/>
    <w:rsid w:val="4BFB7B0A"/>
    <w:rsid w:val="4D7244A1"/>
    <w:rsid w:val="4DBC628F"/>
    <w:rsid w:val="4FB42FEC"/>
    <w:rsid w:val="4FC820EC"/>
    <w:rsid w:val="50671A2A"/>
    <w:rsid w:val="511B767F"/>
    <w:rsid w:val="534A654F"/>
    <w:rsid w:val="53640B75"/>
    <w:rsid w:val="547B4A04"/>
    <w:rsid w:val="5481229F"/>
    <w:rsid w:val="591833B7"/>
    <w:rsid w:val="5C9D0961"/>
    <w:rsid w:val="5E5041E1"/>
    <w:rsid w:val="5EE3089B"/>
    <w:rsid w:val="5FBD3EC9"/>
    <w:rsid w:val="60180CDB"/>
    <w:rsid w:val="616335E3"/>
    <w:rsid w:val="634F2641"/>
    <w:rsid w:val="636C4552"/>
    <w:rsid w:val="67391897"/>
    <w:rsid w:val="680C57C0"/>
    <w:rsid w:val="698C1D7C"/>
    <w:rsid w:val="6A807DBF"/>
    <w:rsid w:val="6BE1312E"/>
    <w:rsid w:val="6C880FB9"/>
    <w:rsid w:val="6E85747C"/>
    <w:rsid w:val="6ECE3DB0"/>
    <w:rsid w:val="6F4139D1"/>
    <w:rsid w:val="725A4122"/>
    <w:rsid w:val="728745D0"/>
    <w:rsid w:val="743D5C2B"/>
    <w:rsid w:val="7529317C"/>
    <w:rsid w:val="757F7A3B"/>
    <w:rsid w:val="75EE71EA"/>
    <w:rsid w:val="76E5651D"/>
    <w:rsid w:val="79A1535C"/>
    <w:rsid w:val="7A0E2D5E"/>
    <w:rsid w:val="7A160C6F"/>
    <w:rsid w:val="7AED241C"/>
    <w:rsid w:val="7B636407"/>
    <w:rsid w:val="7CA3756B"/>
    <w:rsid w:val="7D5D5A4D"/>
    <w:rsid w:val="7E1535E0"/>
    <w:rsid w:val="7EA20FAC"/>
    <w:rsid w:val="7EE35060"/>
    <w:rsid w:val="7FE84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20964F"/>
  <w15:docId w15:val="{95BB52ED-0741-4ABE-BE35-81A610D6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lock Text"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Arial" w:eastAsia="微软雅黑" w:hAnsi="Arial"/>
      <w:kern w:val="2"/>
      <w:sz w:val="24"/>
      <w:szCs w:val="2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qFormat/>
    <w:pPr>
      <w:spacing w:after="120"/>
      <w:ind w:leftChars="700" w:left="1440" w:rightChars="700" w:right="70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hint="eastAsia"/>
      <w:kern w:val="0"/>
      <w:szCs w:val="24"/>
    </w:rPr>
  </w:style>
  <w:style w:type="paragraph" w:styleId="a4">
    <w:name w:val="Normal (Web)"/>
    <w:basedOn w:val="a"/>
    <w:qFormat/>
    <w:pPr>
      <w:spacing w:beforeAutospacing="1" w:afterAutospacing="1"/>
      <w:jc w:val="left"/>
    </w:pPr>
    <w:rPr>
      <w:kern w:val="0"/>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代码块"/>
    <w:basedOn w:val="a3"/>
    <w:qFormat/>
    <w:pPr>
      <w:pBdr>
        <w:top w:val="dashSmallGap" w:sz="2" w:space="1" w:color="747070" w:themeColor="background2" w:themeShade="7F"/>
        <w:left w:val="dashSmallGap" w:sz="2" w:space="4" w:color="747070" w:themeColor="background2" w:themeShade="7F"/>
        <w:bottom w:val="dashSmallGap" w:sz="2" w:space="1" w:color="747070" w:themeColor="background2" w:themeShade="7F"/>
        <w:right w:val="dashSmallGap" w:sz="2" w:space="4" w:color="747070" w:themeColor="background2" w:themeShade="7F"/>
      </w:pBdr>
      <w:shd w:val="clear" w:color="auto" w:fill="E7E6E6" w:themeFill="background2"/>
    </w:pPr>
  </w:style>
  <w:style w:type="paragraph" w:customStyle="1" w:styleId="a7">
    <w:name w:val="代码段"/>
    <w:basedOn w:val="a"/>
    <w:link w:val="Char"/>
    <w:qFormat/>
    <w:pPr>
      <w:pBdr>
        <w:top w:val="dashed" w:sz="2" w:space="1" w:color="AEAAAA" w:themeColor="background2" w:themeShade="BF"/>
        <w:left w:val="dashed" w:sz="2" w:space="4" w:color="AEAAAA" w:themeColor="background2" w:themeShade="BF"/>
        <w:bottom w:val="dashed" w:sz="2" w:space="1" w:color="AEAAAA" w:themeColor="background2" w:themeShade="BF"/>
        <w:right w:val="dashed" w:sz="2" w:space="4" w:color="AEAAAA" w:themeColor="background2" w:themeShade="BF"/>
      </w:pBdr>
      <w:shd w:val="clear" w:color="auto" w:fill="E7E6E6" w:themeFill="background2"/>
    </w:pPr>
    <w:rPr>
      <w:rFonts w:ascii="Consolas" w:hAnsi="Consolas"/>
    </w:rPr>
  </w:style>
  <w:style w:type="paragraph" w:customStyle="1" w:styleId="2">
    <w:name w:val="样式2"/>
    <w:basedOn w:val="a7"/>
    <w:qFormat/>
    <w:rPr>
      <w:rFonts w:ascii="Arial" w:hAnsi="Arial" w:cs="宋体"/>
      <w:sz w:val="18"/>
    </w:rPr>
  </w:style>
  <w:style w:type="paragraph" w:customStyle="1" w:styleId="30">
    <w:name w:val="样式3"/>
    <w:basedOn w:val="a7"/>
    <w:qFormat/>
    <w:rPr>
      <w:rFonts w:cs="宋体"/>
    </w:rPr>
  </w:style>
  <w:style w:type="paragraph" w:customStyle="1" w:styleId="4">
    <w:name w:val="样式4"/>
    <w:basedOn w:val="a7"/>
    <w:next w:val="a"/>
    <w:qFormat/>
    <w:pPr>
      <w:jc w:val="left"/>
    </w:pPr>
  </w:style>
  <w:style w:type="character" w:customStyle="1" w:styleId="Char">
    <w:name w:val="代码段 Char"/>
    <w:link w:val="a7"/>
    <w:qFormat/>
    <w:rPr>
      <w:rFonts w:ascii="Consolas" w:hAnsi="Consolas"/>
    </w:rPr>
  </w:style>
  <w:style w:type="paragraph" w:styleId="a8">
    <w:name w:val="header"/>
    <w:basedOn w:val="a"/>
    <w:link w:val="a9"/>
    <w:rsid w:val="000F42B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0F42B9"/>
    <w:rPr>
      <w:rFonts w:ascii="Arial" w:eastAsia="微软雅黑" w:hAnsi="Arial"/>
      <w:kern w:val="2"/>
      <w:sz w:val="18"/>
      <w:szCs w:val="18"/>
    </w:rPr>
  </w:style>
  <w:style w:type="paragraph" w:styleId="aa">
    <w:name w:val="footer"/>
    <w:basedOn w:val="a"/>
    <w:link w:val="ab"/>
    <w:rsid w:val="000F42B9"/>
    <w:pPr>
      <w:tabs>
        <w:tab w:val="center" w:pos="4153"/>
        <w:tab w:val="right" w:pos="8306"/>
      </w:tabs>
      <w:snapToGrid w:val="0"/>
      <w:jc w:val="left"/>
    </w:pPr>
    <w:rPr>
      <w:sz w:val="18"/>
      <w:szCs w:val="18"/>
    </w:rPr>
  </w:style>
  <w:style w:type="character" w:customStyle="1" w:styleId="ab">
    <w:name w:val="页脚 字符"/>
    <w:basedOn w:val="a0"/>
    <w:link w:val="aa"/>
    <w:rsid w:val="000F42B9"/>
    <w:rPr>
      <w:rFonts w:ascii="Arial" w:eastAsia="微软雅黑" w:hAnsi="Aria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9</Pages>
  <Words>774</Words>
  <Characters>4417</Characters>
  <Application>Microsoft Office Word</Application>
  <DocSecurity>0</DocSecurity>
  <Lines>36</Lines>
  <Paragraphs>10</Paragraphs>
  <ScaleCrop>false</ScaleCrop>
  <Company>Kingsoft</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Flora Fu</cp:lastModifiedBy>
  <cp:revision>3</cp:revision>
  <dcterms:created xsi:type="dcterms:W3CDTF">2014-10-29T12:08:00Z</dcterms:created>
  <dcterms:modified xsi:type="dcterms:W3CDTF">2019-07-23T14:49:00Z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