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6"/>
        <w:gridCol w:w="3194"/>
      </w:tblGrid>
      <w:tr w:rsidR="00C12B16" w:rsidRPr="00E840FB" w14:paraId="3EB1E4D1" w14:textId="77777777" w:rsidTr="006332F8">
        <w:tc>
          <w:tcPr>
            <w:tcW w:w="5876" w:type="dxa"/>
          </w:tcPr>
          <w:p w14:paraId="0EE33B57" w14:textId="1100B8E7" w:rsidR="00C12B16" w:rsidRPr="00E840FB" w:rsidRDefault="00C12B16" w:rsidP="005B0170">
            <w:pPr>
              <w:rPr>
                <w:rFonts w:ascii="Aptos" w:hAnsi="Aptos"/>
              </w:rPr>
            </w:pPr>
            <w:r w:rsidRPr="00E840FB">
              <w:rPr>
                <w:rFonts w:ascii="Aptos" w:hAnsi="Aptos"/>
              </w:rPr>
              <w:drawing>
                <wp:inline distT="0" distB="0" distL="0" distR="0" wp14:anchorId="591DAE94" wp14:editId="4E23EEB5">
                  <wp:extent cx="3590110" cy="716280"/>
                  <wp:effectExtent l="0" t="0" r="4445" b="0"/>
                  <wp:docPr id="8" name="Picture 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5154" cy="767165"/>
                          </a:xfrm>
                          <a:prstGeom prst="rect">
                            <a:avLst/>
                          </a:prstGeom>
                        </pic:spPr>
                      </pic:pic>
                    </a:graphicData>
                  </a:graphic>
                </wp:inline>
              </w:drawing>
            </w:r>
          </w:p>
        </w:tc>
        <w:tc>
          <w:tcPr>
            <w:tcW w:w="3194" w:type="dxa"/>
          </w:tcPr>
          <w:p w14:paraId="3E683479" w14:textId="698E3605" w:rsidR="00C12B16" w:rsidRPr="00E840FB" w:rsidRDefault="00C12B16" w:rsidP="005B0170">
            <w:pPr>
              <w:rPr>
                <w:rFonts w:ascii="Aptos" w:hAnsi="Aptos"/>
              </w:rPr>
            </w:pPr>
          </w:p>
        </w:tc>
      </w:tr>
    </w:tbl>
    <w:p w14:paraId="0EB35D17" w14:textId="0FBB5422" w:rsidR="00A16A5D" w:rsidRPr="00E840FB" w:rsidRDefault="00955914" w:rsidP="005B0170">
      <w:pPr>
        <w:rPr>
          <w:rFonts w:ascii="Aptos" w:hAnsi="Aptos"/>
        </w:rPr>
      </w:pPr>
      <w:r w:rsidRPr="00E840FB">
        <w:rPr>
          <w:rFonts w:ascii="Aptos" w:hAnsi="Aptos"/>
        </w:rPr>
        <mc:AlternateContent>
          <mc:Choice Requires="wps">
            <w:drawing>
              <wp:anchor distT="0" distB="0" distL="114300" distR="114300" simplePos="0" relativeHeight="251658240" behindDoc="1" locked="0" layoutInCell="1" allowOverlap="1" wp14:anchorId="051B58EF" wp14:editId="5A19EE15">
                <wp:simplePos x="0" y="0"/>
                <wp:positionH relativeFrom="column">
                  <wp:posOffset>3187367</wp:posOffset>
                </wp:positionH>
                <wp:positionV relativeFrom="paragraph">
                  <wp:posOffset>-736545</wp:posOffset>
                </wp:positionV>
                <wp:extent cx="7955955" cy="6760564"/>
                <wp:effectExtent l="1257300" t="1714500" r="1149985" b="1717040"/>
                <wp:wrapNone/>
                <wp:docPr id="3" name="Rectangle 3"/>
                <wp:cNvGraphicFramePr/>
                <a:graphic xmlns:a="http://schemas.openxmlformats.org/drawingml/2006/main">
                  <a:graphicData uri="http://schemas.microsoft.com/office/word/2010/wordprocessingShape">
                    <wps:wsp>
                      <wps:cNvSpPr/>
                      <wps:spPr>
                        <a:xfrm rot="2157719">
                          <a:off x="0" y="0"/>
                          <a:ext cx="7955955" cy="6760564"/>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a:ln>
                          <a:solidFill>
                            <a:srgbClr val="00588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9E8973" id="Rectangle 3" o:spid="_x0000_s1026" style="position:absolute;margin-left:250.95pt;margin-top:-58pt;width:626.45pt;height:532.35pt;rotation:2356805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yJs5QIAADoGAAAOAAAAZHJzL2Uyb0RvYy54bWysVNtq3DAQfS/0H4Te&#10;G3uXvSQm3rBsSAmEJORCnrWyvBbIkjrS3vr1HUm2s6ShhdJlMbqMzsycOTOXV4dWkZ0AJ40u6egs&#10;p0RobiqpNyV9fbn5dk6J80xXTBktSnoUjl4tvn653NtCjE1jVCWAIIh2xd6WtPHeFlnmeCNa5s6M&#10;FRovawMt87iFTVYB2yN6q7Jxns+yvYHKguHCOTy9Tpd0EfHrWnD/UNdOeKJKirH5+IX4XYdvtrhk&#10;xQaYbSTvwmD/EEXLpEanA9Q184xsQf4G1UoOxpnan3HTZqauJRcxB8xmlH/I5rlhVsRckBxnB5rc&#10;/4Pl97tn+whIw966wuEyZHGooSVgkK3xaDqfjy5ibhgtOUTqjgN14uAJx8P5xXSKf0o43s3ms3w6&#10;mwRyswQWQC04/12YloRFSQFrE2HZ7s75ZNqbBPO1kvZGKkUqizRi7TCeN+mbSApKLb4NRh0tWNS/&#10;iycRfm34thXaJwWBUMyjfF0jrUM3hWjXosIAb6sR5oPq9ShcC1L7JBcH/AmDj9JxHoTnTQi4xmC7&#10;c8x6uMB1n0qwUjp8nVGyCtnFDWzWKwVkx4JI8+n5+aqj7sQMYcLT7L1MceWPSiTYJ1ETWWEpxpGZ&#10;2EFigGWcY8KJNNewSiRv0xx/vbPQc+FFrJrSCBiQU1oddgfQWyaQHjvVsLMPT0VswCGw/E+BpcfD&#10;i+jZaD88bqU28BmAwqw6z8m+JylRE1ham+r4CEnQKCRn+Y1EDd4x5x8ZYL/jIc4w/4CfWpl9SU23&#10;oqQx8POz82CPisNbSvY4P0rqfmwZCErUrcYGvRhNJmHgxM1kOh8HBZ/erE9v9LZdGaw+Cg6ji8tg&#10;71W/rMG0bzjqlsErXjHN0XdJuYd+s/JpruGw5GK5jGY4ZCzzd/rZ8r5lQo+9HN4Y2K4RPfbwveln&#10;DSs+9GOyDfXQZrn1ppaxWd957fjGARWF0w3TMAFP99HqfeQvfgEAAP//AwBQSwMECgAAAAAAAAAh&#10;AIhOHVhqgAAAaoAAABQAAABkcnMvbWVkaWEvaW1hZ2UxLnBuZ4lQTkcNChoKAAAADUlIRFIAAA+g&#10;AAAKQwgDAAAAG0lVuwAAABl0RVh0U29mdHdhcmUAQWRvYmUgSW1hZ2VSZWFkeXHJZTwAAABCUExU&#10;RZnCHACMdQBYjH+rxUCpmL/i3HO1MiaaX8zgjUCCqb/V4uXwxrPRVU2nSU2NVH/FuiZzcHOoOGa2&#10;gQB/ewBlhv///8rXaqgAAAAWdFJOU////////////////////////////wAB0sDkAAB/nElEQVR4&#10;2uzdbW/bOBqGUQog7QIdQ8AC+f9/dadJxm7z1sSR9Dwkz/m8nZ0NoDWv3FRdHoDva0v1QwAAAL6j&#10;+BHABpZ/NT8GAABAoEOo+ivQjegAAIBAhwR9bkQHAAAEOqTocyM6AAAg0CFDnxvRAQAAgQ4p+tyI&#10;DgAACHTI0OdGdAAAQKBDij43ogMAAAIdMvS5ER0AABDokKLPjegAAIBAhwx9bkQHAAAEOhylLR8y&#10;ogMAAAId4vvciA4AAAh0SNHnRnQAAECgQ4Y+N6IDAAACHVL0uREdAAAQ6JChz43oAACAQIcUfW5E&#10;BwAABDpk6HMjOgAAINAhRZ8b0QEAAIEOGfrciA4AAAh0SNHnRnQAAECgw6bqci8jOgAAINAhvs+N&#10;6AAAgECHDH1uRAcAAAQ6pOhzIzoAACDQIUOfG9EBAACBDin63IgOAAAIdMjQ50Z0AABAoEOKPjei&#10;AwAAAh0y9LkRHQAAEOiQos+N6AAAgECHDH1uRAcAAAQ6fF1bdmBEBwAABDrE97kRHQAAEOiQos+N&#10;6AAAgECHDH1uRAcAAAQ6pOhzIzoAACDQIUOfG9EBAACBDin63IgOAAAIdMjQ50Z0AABAoEOKPjei&#10;AwAAAh0y9LkRHQAABLofAaTocyM6AAAIdOAddTmWER0AAAQ6EN/nRnQAABDoQIY+N6IDAIBAB1L0&#10;uREdAAAEOpChz43oAAAg0IEUfW5EBwAAgQ5k6HMjOgAACHQgRZ8b0QEAQKADGfrciA4AAAIdSNHn&#10;RnQAABDoMLt1ScKIDgAAAh0m1pY0jOgAACDQQZ8b0QEAAIEO+tyIDgAAAh30uREdAAAQ6KDPjegA&#10;ACDQQZ8vRnQAAECggz43ogMAgEAHfZ6WER0AAAQ66HMjOgAAINBBnxvRAQBAoMM8lvyM6AAAINBh&#10;eHXpgREdAAAEOuhzIzoAACDQQZ8b0QEAQKCDPjeiAwAAAh30uREdAAAEOuhzIzoAACDQQZ8b0QEA&#10;QKCDPjeiAwAAAh30uREdAAAEOuhzIzoAACDQ4Rjr0jUjOgAACHQYQls6Z0QHAACBDvrciA4AAAh0&#10;0OdGdAAAEOigz43oAACAQAd9bkQHAACBDvrciA4AAAh00OdGdAAAEOigz43oAACAQAd9bkQHAACB&#10;DvrciA4AAAh02NIyKiM6AAAIdOhIXcZlRAcAAIEO+tyIDgAACHTQ50Z0AAAQ6KDPjegAAIBAB31u&#10;RAcAAIEO+tyIDgAACHTQ50Z0AAAQ6KDPjegAAIBAB31uRAcAAIEO+tyIDgAACHT4qrZMyIgOAAAC&#10;HfS5ER0AABDooM+N6AAAINBBnxvRAQAAgQ763IgOAAACHfS5ER0AABDooM+N6AAAINBBnxvRAQAA&#10;gQ763IgOAAACHfS5ER0AABDooM+N6AAAINAhr6rKjegAACDQQZ8b0QEAAIEO+tyIDgAAAh30uREd&#10;AAAQ6KDPjegAACDQQZ8b0QEAAIEO+tyIDgAAAh30uREdAAAQ6KDPjegAACDQQZ8b0QEAAIEO+tyI&#10;DgAAAh0SadLbiA4AAAId9LkRHQAAEOigz43oAAAg0EGfG9EBAACBDvrciA4AAAId9LkRHQAAEOig&#10;z43oAAAg0EGfG9EBAACBDvrciA4AAAId9LkRHQAAEOigz43oAAAg0CGTqq+N6AAAINBBnxvRAQAA&#10;gQ763IgOAAACHfS5ER0AABDooM+N6AAAINBBnxvRAQAAgQ763IgOAAACHfS5ER0AABDooM+N6AAA&#10;INBBnxvRAQAAgQ5Xq4w2ogMAgECHcE1EG9EBAECggz43ogMAAAId9LkRHQAABDrocyM6AAAg0EGf&#10;G9EBAECggz43ogMAAAId9LkRHQAABDrocyM6AAAg0EGfG9EBAECggz43ogMAAAIdbrSyER0AAAQ6&#10;xKtK2YgOAAACHfS5ER0AABDooM+N6AAAINBBn2NEBwAAgQ763IgOAAACHfQ5RnQAABDooM+N6AAA&#10;INBBn2NEBwAAgQ763IgOAAACHfQ5RnQAABDocLUKYiM6AAAIdAjX5LARHQAABDroc4zoAAAg0EGf&#10;G9EBAECggz7HiA4AAAId9LkRHQAABDroc4zoAAAg0EGfG9EBAECggz7HiA4AAAId9LkRHQAABDro&#10;c4zoAAAg0OFG9RrRAQBAoEO8qnmN6AAAINBBn2NEBwAAgQ763IgOAAACHfQ5RnQAABDooM+N6AAA&#10;INBBn2NEBwAAgQ763IgOAAACHfQ5RnQAABDooM+N6AAAINBBn2NEBwAAgQ5XTdoa0QEAQKCDPseI&#10;DgAAAh30uREdAAAEOuhzjOgAACDQQZ8b0QEAQKCDPseIDgAAAh30uREdAAAEOuhzjOgAACDQQZ8b&#10;0QEAQKCDPseIDgAAAh30uREdAAAQ6GRSBawRHQAABDroc4zoAAAg0EGfG9EBAECggz7HiA4AAAId&#10;9LkRHQAABLofAfocIzoAAAh00OdGdAAAQKCjzzGiAwCAQAd9bkQHAAAEOvocIzoAAAh00OcY0QEA&#10;QKCTSBOpRnQAAECgo88xogMAgEAHfY4RHQAABDr6HCM6AAAIdNDnGNEBAECgo88xogMAgEAHfY4R&#10;HQAABDr6HCM6AAAIdNDnGNEBAECgo88xogMAgEAHfY4RHQAABDqZVCmKER0AAAQ6+hwjOgAACHTQ&#10;5xjRAQBAoKPPMaIDAIBAB32OER0AAAQ6+hwjOgAACHTQ5xjRAQBAoKPPMaIDAIBAB32OER0AAAQ6&#10;+hwjOgAACHS4WhUnRnQAABDohGtyEyM6AAAIdPQ5RnQAABDooM8xogMAgEBHn2NEBwAAgQ76HCM6&#10;AAAIdPQ5RnQAABDooM8xogMAgEBHn2NEBwAAgQ76HCM6AAAIdPQ5RnQAABDocKMqMaIDAIBAJ14V&#10;lRjRAQBAoKPPMaIDAIBAB32OER0AAAQ6+hwjOgAACHTQ5xjRAQBAoKPPMaIDAIBAB32OER0AAAQ6&#10;+hwjOgAACHTQ5xjRAQBAoKPPMaIDAIBAh6tVO2JEBwAAgU64JhwxogMAgEBHn2NEBwAAgQ76HCM6&#10;AAAIdPQ5RnQAABDooM8xogMAgEBHn2NEBwAAgQ76HCM6AAAIdPQ5RnQPIAAAAh30OUZ0AAAQ6Ohz&#10;MKIDACDQ4UYfYkQHAACBTrwqDzGiAwCAQEefgxEdAACBDvocIzoAAAh09DkY0QEAEOigzzGiAwCA&#10;QEefgxEdAACBDvocIzoAAAh09DkY0QEAEOigzzGiAwCAQEefgxEdAACBDldNBWJEBwAAgY4+ByM6&#10;AAACHfQ5RnQAABDo6HMwogMAINBBn2NEBwAAgY4+ByM6AAACHfQ5RnQAABDo6HMwogMAINBBn2NE&#10;BwAAgY4+ByM6AAACHfQ5RnQAABDoZFKlHkZ0AAAQ6OhzMKIDACDQQZ9jRAcAAIGOPgcjOgAAAh30&#10;OUZ0AAAQ6OhzMKIDACDQQZ9jRAcAAIGOPgcjOgAAAh30OUZ0AAAQ6OhzMKIDACDQQZ9jRAcAAIFO&#10;Ik3PYUQHAACBjj4HIzoAAAId9DlGdAAAEOjoczCiAwAg0EGfY0QHAACBjj4HIzoAAAId9DlGdAAA&#10;EOjoczCiAwAg0EGfY0QHAACBjj4HIzoAAAId9DlGdAAAEOhkUkUbRnQAABDo6HMwogMAINBBn2NE&#10;BwAAgY4+ByM6AAACHfQ5RnQAABDo6HMwogMAINBBn2NEBwAAgY4+ByM6AAACHfQ5GNEBABDo6HMw&#10;ogMAINDhatVmYEQHAECgE64pMzCiAwAg0NHnYEQHAECggz4HIzoAAAIdfQ5GdAAABDroczCiAwAg&#10;0NHnYEQHAECggz4HIzoAAAIdfQ5GdAAABDroczCiAwAg0NHnYEQHAECgw40AAyM6AAACnXhVfoER&#10;HQAAgY4+ByM6AAACHfQ5GNEBABDo6HMwogMAINBBn4MRHQAAgY4+ByM6AAACHfQ5GNEBABDo6HMw&#10;ogMAgEBHn4MRHQAAgY4+ByM6AAAIdK5WlQVGdAAABDrhmsYCIzoAAAIdfQ5GdAAAEOjoczCiAwAg&#10;0NHnYEQHAACBjj4HIzoAAAIdfQ5GdAAAEOjoczCiAwAg0NHnYEQHAACBjj4HIzoAAAIdfQ5GdAAA&#10;EOjcSCkwogMAINCJV4UUGNEBABDo6HMwogMAgEBHn4MRHQAAgY4+ByM6AAAIdPQ5GNEBABDo6HMw&#10;ogMAgEBHn4MRHQAAgY4+ByM6AAAIdPQ5GNEBABDo6HMwogMAgEDnquklMKIDACDQ0edgRAcAAIGO&#10;PgcjOgAAAh19DkZ0AAAQ6OhzMKIDACDQ0edgRPd/QgAACHT0ORjRAQAQ6OhzwIgOAIBAR5+DER0A&#10;AIGOPgeM6AAACHT0ORjRAQAQ6GRSVREY0QEAEOjoc8CIDgCAQEefgxEdAACBjj4HjOgAAAh09DkY&#10;0QEAEOjoc8CIDgCAQEefgxEdAACBjj4HjOgAAAh09DkY0QEAEOjoc8CIDgCAQEefgxEdAACBTiJN&#10;+YARHQAAgY4+B4zoAAAIdPQ5GNEBABDo6HPAiA4AgEBHn4MRHQAAgY4+B4zoAAAIdPQ5GNEBABDo&#10;6HPAiA4AgEBHn4MRHQAAgY4+B4zoAAAIdPQ5GNEBABDoZFL1DRjRAQAQ6OhzwIgOAIBAR5+DER0A&#10;AIGOPgeM6AAACHT0ORjRAQAQ6OhzwIgOAIBAR5+DER0AAIGOPgeM6AAACHT0ORjRAQAQ6OhzwIgO&#10;AIBA52qVMWBEBwBAoBOuaRgwogMAINDR54ARHQAAgY4+ByM6AAACHX0OGNEBABDo6HMwogMAINDR&#10;54ARHQAAgY4+ByM6AAACHX0OGNEBABDo6HMwogMAINDR54ARHQAAgc6NVAEjOgAAAp14VamAER0A&#10;AIGOPgeM6AAACHT0ORjRAQAQ6OhzwIgOAIBAR58DRnQAAIGOPgeM6AAACHT0OWBEBwAQ6OhzwIgO&#10;AIBAR58DRnQAAIGOPgeM6AAACHSuVkECGNEBAAQ64ZoaAYzoAAACHX0OGNEBABDo6HPAiA4AINDR&#10;54ARHQAAgY4+B4zoAAACHX0OGNEBABDo6HPAiA4AINDR54ARHQAAgY4+B4zoAAACHX0OGNEBABDo&#10;3IgOwIgOACDQiVc1B2BEBwAQ6OhzwIgOAIBAR58DRnQAAIGOPgeM6AAACHT0OWBEBwAQ6OhzwIgO&#10;AIBAR58DRnQAAIGOPgeM6AAACHT0OWBEBwAQ6OhzwIgOAIBA56pJC8CIDgAg0NHngBEdAACBjj4H&#10;jOgAAAIdfQ4Y0QEAEOjoc8CIDgAg0NHngBEdAACBjj4HjOgAAAIdfQ4Y0QEAEOjoc8CIDgAg0NHn&#10;gBEdAACBjj4HjOgAAAKdTKp+AIzoAAACHX0OGNEBABDo6HPAiA4AINDR54ARHQAAgY4+B4zoAAAC&#10;HX0OGNEBABDo6HPAiA4AINDR54ARHQAAgY4+B4zoAAACHX0OGNEBABDo6HPAiA4AgEBPpIkEwIgO&#10;ACDQ0eeAER0AAIGOPgeM6AAAAh19DmBEBwAQ6OhzwIgOAIBA1+cARnQAAIGOPgeM6AAACHR9DmBE&#10;BwAQ6OhzwIgOAIBA1+cARnQAAIGOPgeM6AAACPRMqhIAjOgAAAh0fQ5gRAcAEOjoc8CIDgCAQNfn&#10;AEZ0AACBjj4HjOgAAAh0fQ5gRAcAEOjoc8CIDgCAQNfnAEZ0AACBjj4HjOgAAAh0fQ5gRAcAEOhc&#10;rQ78gBEdAACBHq457gNGdAAABLo+BzCiAwAIdPQ5YEQHAECg63MAIzoAgEBHnwNGdAAABLo+BzCi&#10;AwAIdPQ5YEQHAECg63MAIzoAgEBHnwNGdAAABLo+BzCiAwAIdG6c6gEjOgAAAj1edaYHjOgAAAh0&#10;fQ5gRAcAEOjoc8CIDgCAQNfnAEZ0AACBjj4HjOgAAAh0fQ5gRAcAEOjoc8CIDgCAQNfnAEZ0AACB&#10;jj4HjOgAAAh0fQ5gRAcAEOhcrY7ugBEdAACBHq45uANGdAAABLo+BzCiAwAIdPQ5YEQHAECg63MA&#10;IzoAgEBHnwNGdAAABLo+BzCiAwAIdPQ5YEQHAECg63MAIzoAgEBHnwNGdAAABLo+BzCiAwAIdG6c&#10;zwEjOgAAAj1edToHjOgAAAh0fQ5gRAcAEOjocwAjOgCAQNfnAEZ0AACBjj4HMKIDAAh0fQ5gRAcA&#10;EOjocwAjOgCAQNfnAEZ0AACBjj4HMKIDAAh0fQ5gRAcAEOhcNYdwACM6AIBA1+cARnQAAIGOPgcw&#10;ogMACHR9DmBEBwAQ6OhzACM6AIBA1+cARnQAAIGOPgcwogMACHR9DmBEBwAQ6OhzACM6AIBA1+cA&#10;RnQAAIGOPgcwogMACPRMqqM2gBEdAECg63MAIzoAgEBHnwMY0QEABLo+BzCiAwAIdPQ5gBEdAECg&#10;63MAIzoAgEBHnwMY0QEABLo+BzCiAwAIdPQ5gBEdAECg63MAIzoAgEBHnwMY0QEABHoizXEawIgO&#10;ACDQ9TmAER0AQKCjzwGM6AAAAl2fAxjRAQAEOvocwIgOACDQ9TmAER0AQKCjzwGM6AAAAl2fAxjR&#10;AQAEOvocwIgOACDQ9TmAER0AQKCjzwGM6AAAAj2T6tAMYEQHABDo+hzAiA4AINDR5wBGdAAAga7P&#10;AYzoAAACHX0OYEQHABDo+hzAiA4AINDR5wBGdAAAga7PAYzoAAACHX0OYEQHABDo+hwAIzoAINC5&#10;Wp2NAYzoAAACPVxzMAYwogMACHR9DoARHQAQ6OhzACM6AIBA1+cAGNEBAIGOPgcwogMACHR9DoAR&#10;HQAQ6OhzACM6AIBA1+cAGNEBAIGOPgcwogMACHR9DoARHQAQ6Nw4/wIY0QEABHq86vgLYEQHABDo&#10;+hwAIzoAINDR5wBGdAAAga7PATCiAwACHX0OYEQHABDo+hwAIzoAINDR5wBGdAAAga7PATCiAwAC&#10;HX0OYEQHABDo+hwAIzoAINC5Wp1yAYzoAAACPVxzxAUwogMACHR9DoARHQAQ6OhzACM6AIBA1+cA&#10;GNEBAIGOPgcwogMACHR9DoARHQAQ6H4E+hzAiA4AIND1OQBGdAAAga7PAYzoAAACXZ8DYEQHABDo&#10;N06yAEZ0AACBHq86yAIY0QEABLo+B8CIDgAg0PU5gBEdAECg63MAjOgAAAJdnwMY0QEABLo+B8CI&#10;DgAg0PU5gBEdAECg63MAjOgAAAJdnwMY0QEABLo+B8CIDgAg0K+a8yqAER0AQKDrcwCM6AAAAl2f&#10;AxjRAQAEuj4HwIgOACDQ9TmAER0AQKDrcwCCR/SfPv0BAIGuzwGI9qMUn/4AgEDX5wCEupxKEegA&#10;gEDX5wBEOl/KE5/+AIBA1+cAxI7nAh0AEOj6HIAE47lABwAEehbVKRVg5vFcoAMAAl2fA5BgPBfo&#10;AIBA1+cAJBjPBToAIND1OQAJxnOBDgAIdH0OwMHjeXmPT38AQKDrcwAOGs9PpQh0AECg63MAko7n&#10;Ah0AEOj6HIAE47lABwAEuj4HIMF4LtABAIGuzwFIMJ4LdABAoOtzAHau80v5JJ/+AIBAj9IcWwFG&#10;dzmVItABAIGuzwHoYzwX6ACAQNfnACQYzwU6ACDQ9TkACcZzgQ4ACHR9DkCC8VygAwACXZ8DkGA8&#10;F+gAgEDX5wBsO56Xu/n0BwAEuj4HYJvx/FSKQAcABLo+B6DX8VygAwACXZ8DkGA8F+gAgEDX5wAk&#10;GM8FOgAg0ANU51gA47lABwAEuj4HYNM6v5St+PQHAAS6PgfgPpdTKQIdABDo+hyAQcZzgQ4ACHR9&#10;DkCC8VygAwACXZ8DkGA8F+gAgEDX5wAkGM8FOgAg0PU5AAnGc4EOAAh0fQ5AgvFcoAMAAl2fA/D5&#10;8XzHOhfoAIBAP8jqXAvQ+3hedubTHwAQ6AdoDrYAxnOBDgAIdH0OQOrxXKADAAJdnwOQYDwX6ACA&#10;QNfnACQYzwU6ACDQ9TkAH9T5qRSBDgAIdH0OQKTzpRzLpz8AIND1OQCx47lABwAEuj4HIMF4LtAB&#10;AIGuzwFIMJ4LdABAoOtzABKM5wIdABDoO3PQBTCeC3QAQKDHq466AD2N55F1LtABAIGuzwF4HM9L&#10;NJ/+AIBA1+cAxvNSBDoAwKCBrs8BjOcCHQAQ6PocgI7Gc4EOAAh0fQ5gPBfoAAADB7o+B+ihzk+l&#10;CHQAgKEDXZ8DpHe+lGR8+gMAAl2fAxjPBToAwICBrs8BjOcCHQAQ6PFWR18A47lABwAEerjm7Atg&#10;PBfoAIBA1+cA9DeeC3QAQKDrcwDjuUAHABgw0PU5QNbxvKTn0x8AEOj6HGD08fxUikAHAJgo0PU5&#10;gPFcoAMAAl2fA9DreC7QAQCBrs8BjOcCHQBgrEDX5wDGc4EOAAh0fQ7An3V+Kb3x6Q8ACPRNOAsD&#10;JHI5lSLQAQCmDPTqNAxgPBfoAIBA1+cA9DyeC3QAQKDrcwDjuUAHABgm0PU5gPFcoAMAAl2fA9D7&#10;eC7QAQCBrs8BBhnPS/98+gMAAl2fA3Q+np9KEegAALMHuj4HMJ4LdABAoOtzAON5EegAAAJdnwMY&#10;zwU6ACDQE2gOxwDGc4EOAAh0fQ4wb51fynB8+gMAAl2fA3TmcipFoAMACHR9DmA8F+gAgEDX5wDG&#10;c4EOACDQ9TmA8VygAwACXZ8DGM8FOgCAQNfnAMZzgQ4ACHR9DmA8F+gAAAJdnwPEjecz1LlABwAE&#10;uj4HSD6el1n49AcABPpXVcdlAOO5QAcABLo+BzCeC3QAAIGuzwGM5wIdABDo+hzAeC7QAQAEuj4H&#10;OKbOT6UIdAAAga7PASKdL2VSPv0BAIGuzwGM5wIdAKCnQNfnAMZzgQ4ACHR9DmA8F+gAAAJdnwMY&#10;zwU6ACDQ9TmA8VygAwAI9F+a8zPATuO5OhfoAIBA1+cA4eO5MBfoAIBA1+cAxnOBDgDQVaDrcwDj&#10;uUAHAAS6Pgcwngt0AACBrs8BjOcCHQAQ6PocYMA6N54LdABAoOtzgOir7cZzgQ4ACHR9DmA8F+gA&#10;AJ0Guj4HMJ4LdABAoOtzAOO5QAcAEOj/qk7UAMZzgQ4ACHR9DmA8F+gAAAJdnwMYzwU6ACDQ9TnA&#10;EOO57hboAIBA1+cA0eO5q+0CHQAQ6PocwHgu0AEARgh0fQ5gPBfoAADxga7PAYznAh0AID7Q9TmA&#10;8VygAwDEB7o+B7i3zo3nAh0AEOjbWZ2wAe672m48F+gAgEDfUHPEBjCeC3QAgPBA1+cAxnOBDgAQ&#10;H+j6HMB4LtABAOIDXZ8DGM8FOgBAfKDrcwDjuUAHAIgPdH0O8LXxXFYLdABAoOtzgOjx3NV2gQ4A&#10;CHR9DmA8F+gAAKMGuj4HMJ4LdACA+EDX5wDGc4EOAJAg0J24AYznAh0AID7Qq0M3wN/r3Hgu0AEA&#10;ga7PAcKvthvPBToAIND1OYDxXKADAIwf6PocwHgu0AEA4gNdnwMYzwU6AEB8oOtzAOO5QAcAiA90&#10;fQ5gPBfoAADxga7PAYznAh0AID7Q9TnAO+O5OhfoAAAHBro+B3h7PBfMAh0A4MhAX53BAYznAh0A&#10;IDzQm1M4gPFcoAMAhAe6Pgcwngt0AID4QNfnAMZzgQ4AEB/o+hzgzzo3ngt0AICIQNfnAL9fbTee&#10;C3QAgJhA1+cAxnOBDgAQH+j6HMB4LtABAOIDXZ8DGM8FOgBAfKDrcwDjuUAHAIgPdH0OYDwX6AAA&#10;CQLdoRxgOatzgQ4AEB3o1bkcMJ7rYYEOABAe6PocMJ6rYYEOABAf6PocMJ4j0AEA4gNdnwPGcwQ6&#10;AEB8oOtzwHiOQAcAiA90fQ5MXOfGc4EOAJAm0PU5MO3VduO5QAcASBTo+hwwniPQAQDiA12fA8Zz&#10;BDoAQHyg63PAeI5ABwCID/TmmA4YzxHoAADhga7PAeM5Ah0AID7Q9TlgPEegAwDEB7o+ByYbz+Wu&#10;QAcASBno+hyYajx3tV2gAwAkDXR9DhjPEegAAPGBrs8B4zkCHQAgPtD1OWA8R6ADAMQHuj4HjOcI&#10;dACA+EDX58AUdW48F+gAAMkDXZ8DM1xtN54LdACA9IFeHdwB4zkCHQAgPND1OWA8R6ADAMQHuj4H&#10;jOcIdACA+EDX54DxHIEOABAf6PocMJ4j0AEA4gNdnwPjjudqVqADAPQT6PocGHU8d7VdoAMA9BTo&#10;+hwwniPQAQDiA12fA8ZzBDoAQHyg63PAeI5ABwCID3R9DhjPEegAAPGB3pzkgcHq3Hgu0AEAegx0&#10;fQ4MdrXdeC7QAQC6DHR9DhjPEegAAPGBrs8B4zkCHQAgPtD1OWA8R6ADAMQHuj4HjOcIdACA+EDX&#10;54DxHIEOABAf6PocMJ4j0AEA4gNdnwMjjOfqXKADAPQe6PocGGA816kCHQCg+0DX54DxHIEOAJAg&#10;0KuzPWA8R6ADAIQHuj4HjOcIdACA+EDX54DxHIEOABAf6Poc6LfOjecIdABgnEDX50CvV9uN5wh0&#10;AGCkQNfngPEcgQ4AEB/o+hwwniPQAQDiA12fA8ZzBDoAQHyg63PAeI5ABwCID3R9DhjPEegAAPGB&#10;vjrqA32N5+ocgQ4ADBnozWEf6Go8l6EIdABgzEDX54DxHIEOABAf6PocMJ4j0AEA4gNdnwPGcwQ6&#10;AEB8oOtzwHiOQAcAiA90fQ70UefGcwQ6ADB2oOtzoIer7cZzBDoAMHqg63PAeI5ABwCID3R9DhjP&#10;EegAAPGBrs8B4zkCHQAgQaA7+wPGcwQ6AEB8oFfHf8B4jkAHAAgPdH0OGM8R6AAA8YGuz4G047nK&#10;RKADABMFuj4Hko7nrrYj0AGAqQJdnwPGcwQ6AEB8oOtzwHiOQAcAiA90fQ4YzxHoAADxga7PAeM5&#10;Ah0AID7Q9TmQrM6N5wh0AGDKQNfnQK6r7cZzBDoAMGegr2oAMJ4j0AEAwgO96QHAeI5ABwAID3R9&#10;DhjPEegAAPGBrs8B4zkCHQAgPtD1OWA8R6ADAMQHuj4HUoznIhKBDgBMHuj6HEgwnrvajkAHAKYP&#10;dH0OGM8R6AAA8YGuzwHjOQIdACA+0PU5YDxHoAMAxAe6PgeM5wh0AIAEgS4PgLg6N54j0AEAgf6f&#10;qhCAqKvtxnMEOgAg0PU5YDxHoAMAJAp0fQ4YzxHoAADxga7PAeM5Ah0AID7Q9TlgPEegAwDEB7o+&#10;B4znCHQAgPhA1+eA8RyBDgAQH+j6HDh2PFfnCHQAgLcCXZ8Dh47n8hCBDgDwZqDrc8B4jkAHAIgP&#10;9CYYAOM5Ah0AID7QFQNgPEegAwAkCHRX3AHjOQIdACBDoCt0YPc6N54j0AEAPhHoCh3Y9Wq78RyB&#10;DgDwyUBX6IDxHIEOAJAh0BU6YDxHoAMAZAh0hQ4YzxHoAAAZAl2hA8ZzBDoAQIZAV+iA8RyBDgCQ&#10;IdAVOrDVeK7OEegAAN8JdIUObDKeqz8EOgDANwNdoQPGcwQ6AECGQFfogPEcgQ4AkCHQFTpgPEeg&#10;AwBkCHSFDhjPEegAABkCXaEDd9S58RyBDgCweaArdOCLV9uN5wh0AIBdAl2hA8ZzBDoAQIZAV+iA&#10;8RyBDgCQIdAVOmA8R6ADAGQIdIUOGM8R6AAAGQJdoQPGcwQ6AECGQFfogPEcgQ4AkCHQFTrwzngu&#10;7hDoAACHBrpCB94Yz11tR6ADABwe6AodMJ4j0AEAMgS6QgeM5wh0AIAMga7QAeM5Ah0AIEOgK3TA&#10;eI5ABwDIEOgKHfClagh0AIAMga7QYfar7cZzBDoAQI5AV+hgPAeBDgCQIdAVOhjPQaADAGQI9Iem&#10;U8B4DgIdACA+0BU6GM9BoAMAZAh0hQ7GcxDoAAAZAl2hw0TjuXZDoAMAJA50hQ6TjOeutiPQAQCS&#10;B7pCB+M5CHQAgAyBrtDBeA4CHQAgQ6ArdDCewxyB3urlnx8/nRAAgLyBrtDBeA4TBHqry/nxP6TR&#10;AYC8ga7QYcg6N54j0P/M8+c+/+WfH84JAEDOQFfoMN7VduM5Av1Fni/LH4+FRgcAcga6QgfjOQwc&#10;6I95vrz+tZXL7gBAwkBX6GA8h1EDfX1+NN78Ez8M6QBAtkBX6GA8hyEDff3v4Xj3D7nsDgAkC3SF&#10;DsZzGC/Q1+Wvff7U6C67AwCJAl2hg/EcBgv09faA/P3PanQAIE+gK3QwnsNIgf5bni+fe0C8kA4A&#10;ZAl0hQ7djufqHF4G+u95vnz+EfFCOgCQI9AVOvQ5nqsyeBnof36gnb/2T3HZHQBIEOgKHYznMECg&#10;t/qdPtfoAECKQFfoYDyH3gP9RZ7f0+cuuwMACQJdoYPxHLoO9Jd5/pUX0F83uiEdAAgMdIUOxnPo&#10;N9Bf5/nyzd9kaXQAIC7QFTr0UOfGc3jDqe7yuyzfvgYARAW6QofsV9uN5/Bmnp/fel62+Wd7IR0A&#10;iAl0hQ7Gcxgjz7fqc5fdAYCoQFfoYDyHzlzefmY2/m/R6ADA4YGu0MF4DgPk+bLDM+OyOwBwcKAr&#10;dDCeQ/d5vuz0Oy2NDgAcGugKHYzn0Hmeb/oCusvuAEBcoCt0SDSeq3P4ep7v2uePjW5IBwAOCnSF&#10;DlnGcwkGd+T57n3usjsAcFygPzxUZQTGc+gzz3d7Af11o7vsDgAcEOgKHYznkNbbX3x+dJ97IR0A&#10;OCjQFToYz6HLPD/811suuwMAewe6QgfjOXSY54e8gK7RAYBjA12hQ0idG8/hO3ke0ucuuwMAewe6&#10;QofDr7Ybz+F7eb4skf9+vn0NANgt0BU6GM+hrzxfoh8jl90BgJ0CXaGD8Rx6yvMlw6+5fPsaALBL&#10;oCt0MJ5DCufP/aYry7+uRgcAtg90hQ7Gc4h3Wfrqcy+kAwB7BLpCB+M59JHnufrcC+kAwPaBrtDB&#10;eA495HmOF9BddgcA9gx0hQ67jefSC7bL8yXtbRSNDgACXaFD7vHc1XbYMs9z/8bLZXcAEOgKHYzn&#10;MEee53sB/XWjG9IBQKArdDCeQ4dOy1B97rI7AAh0hQ7Gc+gyz89fe7C6+R/m29cAQKArdDCew7h5&#10;vnT1ZHkhHQAEukKH8Do3nsMueb7095svl90BQKArdAi82m48h33yvJMX0DU6AAh0hQ7Gcxg6zzvt&#10;c5fdAUCgK3QwnsNQed5xn2t0ABDoCh2M5zBMnvf4ArrL7gAg0BU6GM8hscsyaZ8/NrohHQAEukIH&#10;4zn0nOfLOE+Zy+4AINAVOuxGcsHeed75C+ivG91ldwAQ6AodBDp0mOeD9bkX0gFAoCt02Ov9c90F&#10;u+b5qL8Gc9kdAAS6QgcTOnSV58u4fwmjRgcAga7QwYQO3eT5MviXJLjsDgACXaHDZv4nv+Ajp+89&#10;Yefxf0K+fQ0ABLpChy2sDw//KDB4P8/P+txldwAQ6N/XtBd8rLZfj8pPDQY75fksff7U6C67A4BA&#10;V+hw/3j+xIQO++T58C+gv7rsrtEBQKArdLhzPH/yQ4jBLnk+W5+77A4AAl2hw/3j+fPzCOyQ57N+&#10;R4JGBwCBrtDhjvH8iQkddsjzmV5Ad9kdAAS6Qodvj+fPDyTwm03yfOo+1+gAINAVOnx5PH/ir4mD&#10;m8tGz5ufpMvuACDQFTp8ZTx/5JvWYOs8n/EviHu70Q3pACDQFTq8qPP20WNiQodt81yfu+wOAAJd&#10;ocObV9vXvzwlJnTYNM+nfwH9VaO77A4AAl2hw1/H8+dHEuT5os/3vezu8AMAAl2hYzz/BN+0hjzX&#10;5y67A4BAV+gQO54/P5Mgz72ArtEBQKArdIgcz5+Y0JnY6azPXXYHAIGu0CHBeP78UII838bFz/QT&#10;jW5IB4CZA12hYzz/mG9aQ557Ad1ldwAQ6AodYsfzR75pDXmuzw9vdJfdAWDWQFfoGM8/ZEJHnnsB&#10;PeKyuzMRAEwZ6Aod4/lH/DVxyHN9HtToLrsDwISBrtAxnn/4WII81+dRl901OgBMF+gKHeP5B0zo&#10;TOSyz2PoBXSX3QFAoCt0jOfrFs8lyHN9rtEBQKArdIgcz5+Y0JHn3+Nn67I7AAh0hc7c43nb6unw&#10;TWvIcy+gp2h0QzoAzBLoCp3BxvMtnw7ftIY81+cuuwOAQFfoEDqePzGhI8/vd/Hz3brRXXYHgAkC&#10;XaFjPH+PCR157i+IS3XZXaMDwPCBrtAxnr/DXxPHuE6LPnfZHQBIGOgKHeP5e48mDJrn550fSi+g&#10;a3QAEOgKHeP5pkzoyHN97rI7AAh0hQ6x4/nzswnyXJ9rdAAQ6Aqd/7N3L9iJI1saRgsEtgWWDet2&#10;zn+qXfkoOzMNNg8p4pyIvWfQndeUvvUfATXH8598TRzy3Avojt0BQKAXt1F7GM8/8EtryHN9HrzR&#10;DekA0GKgK3SM5yeY0JHn1/L/aMfuACDQFTrG8wWY0JHnXkDP0OiO3QGgtUBX6BjPT/x1QhumlT5v&#10;/djd4xQANBXoCp0Edf5a+K/CL60hz68x+f+1Y3cAEOgKnT5O27cV/jxBnvuCOI0OAAJdoUPN8fwn&#10;EzryXJ87dgcAga7Qoe54/uvvE+S5F9DTNbohHQBaCHSFjvH8L35pDXmuzx27A4BAV+hQdzz/wS+t&#10;Ic/1edZGd+wOANkDXaFjPP+TCZ2cSv3wuRfQgx+7e8oCgNSBrtAxnv/B18Qhz/V57kZ37A4AiQNd&#10;oWM8//MvFOT5l/w/Pfaxu0YHgLSBrtAxnv/OhI489wK6Y3cAEOgKHeN5iD9RkOf6XKMDgEBX6BjP&#10;6zOhI88/N/l/vGN3ABDoCh3jeQl+aQ157gviWmp0QzoAZAt0hY7x/J1fWiOHOnmuzx27A4BAV+gY&#10;z4sxoZPBVOtP1wvoSRvdsTsAJAp0hU7h8Tz0HynIc33e4LG7RgeANIGu0Ck4nm9j/5H6mjjkuT53&#10;7A4AAl2hYzwP8VcK8twL6BodAAS6Qsd4Xp8JHXmuzx27A4BAV+gYz0P8mYI8P8E/gEYHAIGu0DGe&#10;F+aX1gjpofIfsRfQHbsDgEBX6BjPS/NLa0TM80d9zuyNbkgHQKArdIzn0ZnQked/m/wjOHYHAIGu&#10;0DGel2dCR577griOGt2xOwACXaFjPI/8hwryXJ93dezuAQ0Aga7QMZ4H5ZfWkOdeQHfsDgACXaFj&#10;PA/xlwryXJ9rdAAQ6Aod43l9JnTkuT537A4AAj2Arbqk5/H8B18TRwBTkL9oL6B31+iGdAAEukKn&#10;lTp/beJP1S+tIc/1uWN3ABDoCp3Up+3bRv5UTejI81/8Y/Ta6I7dARDoCh3jeRAmdOS5F9Adu3tu&#10;A0CgK3SM5wH4mjjkuT7HC+kACHSFjvE8xB8ryPPV5B8EL6QDINAVOsbz2kzoyHNfEIdjdwAEukLH&#10;eB7irxVKe1jpczQ6AAh0hY7x/G8mdErn+WO0v28voOPYHQCBrtAxnkfgl9boPM/1Oaca3ZAOgEBX&#10;6BjPK/BLa3Sd5/ocx+4ACHSFjvE8ChM6Pee5F9D5tNEduwMg0BU6xvOyf6/QbZ7rc748dtfoAAh0&#10;hY7xvBxfE0e3eb5a+ZfBsTsAAl2hYzyP9AcLSwua515AR6MDINAVOsbzUEzoLGxa6XMcuwOAQFfo&#10;3DCed/gXCz3m+Wryj8OVjW5IB0CgK3RKjufbHv9i/dIaPea5L4jDsTsAAl2hYzwPxy+t0WGe63Nu&#10;b3TH7gAIdIWO8XwxJnS6y3MvoHPfsbtGB0CgK3SM58swodNdnutz7m50x+4ACHSFjvF8kb9Z6CvP&#10;9TnzHLt75ANAoCt0jOdz80trzOvhMfifvRfQcewOgEBX6BjPo/7RQkd5rs/R6AAIdIWO8TwsEzod&#10;5flq5V8Jx+4ACHSFjvE8Kl8TR0d57gV0lml0QzoAAl2hYzyfhV9ao5s81+c4dgdAoCt0jOeRmdDp&#10;Jc9Xk38plmx0x+4ACHSFjvH8XiZ0+shzXxBHgWN3/0kBQKArdC6rc+P5ab4mjvtMK30Ojt0BEOgK&#10;nctP243nn/zdQvt57gV0NDoAAl2hYzyPz4ROB3muz3HsDoBAT2mjZ43nvf3hQut57gvi0OgACHSF&#10;jvE8A18TR+t57gV0HLsDINAVOsbzFPzSGo3nuT6nYqMb0gEQ6Aod4/k1TOg0neerlX8xHLsDINAV&#10;OsbzHEzoXOUh2+eBL4ijfqM7dgdAoCt04zkX/unC5Xn+qM/hlmN3jQ6AQFfoxnMu4JfWaDfPvYCO&#10;Y3cABLpCx3ie6m8XGs1zfY5GB0CgK3SM56mY0Gk0z/U5jt0BEOgKHeN5tj9eaDHPvYBO1EY3pAMg&#10;0BW68Zxz/NIaTea5PsexOwACXaFjPM/GL63RYp6vJv92xG50x+4ACHSF3tx4rs5nYELnvCnrh4MX&#10;0Elw7K7RARDoCr2l8dwf3ix8TRzN5bk+J0ujO3YHQKArdOM5f/75Qlt5vlr51yPRsbv/CgEg0BW6&#10;8Zw3JnQay3NfEIdjdwAEukLHeJ717xdaynN9jkYHQKArdIznWZnQaSnPvYCOY3cABHqb/2cpdON5&#10;F/zSGg3luT4ndaMb0gEQ6ArdeN47v7TGm7Q/fK7PcewOAK0HukI3nnfBhE4ree4FdJpodMfuAAh0&#10;hW4875gJnUbyXJ/TzLG7/zIBINAVuvG8U74mjjbyfDX5d8SxOwC0HOgK3XjexZ8w8ryFjwsvoKPR&#10;AaDxQFfoxvMOmNDluT4Hx+4ACHSFjvE8xN8w8jw//5RodABoP9AVep06N56X5GviOtZKnvuCOBy7&#10;A0AXga7Qy5+2G88L80tr3ZpW+hxyNLohHQCBrtCN550woctzL6CDY3cABLpCx3gegAldnutzSNHo&#10;jt0BEOgK3Xje/l8x8lyfQ45jd40OQPeBrtCN543zS2vy3Avo4NgdAIGexVZAG8/b/jNGnutz0OgA&#10;CHSFjvG8PhN6Px5a+wCZ/Jvi2B0Aegt0hW48b5qviesmzx9b+wTxAjpdN7ohHYBeA12hG8+b5pfW&#10;5Lk+B8fuAAh0hW48JwATujzPyT8r+PU1APoMdIVuPG+ZCV2e+4I4SHzsrtEB6C7QFbrxvGG+Jk6e&#10;63PI3eiO3QHoLNAVuvG85b9k5LkX0CH7sbv/mAHQU6ArdON5u0zo8lyfg2N3AAS6Qu9qPFfncf+U&#10;adO00ueg0QEQ6AqdD+O5v5fATOjy3Avo4NgdAIGu0I3nBOCX1uS5PoemGt2QDiDQFTrG87T80po8&#10;T2Ty7wuO3QEQ6ArdeN4sE7o89wI6tNfojt0BBLpCx3ie8o8Zea7PocVjd/+BAxDoCh3jeTLDi8dY&#10;eZ6Ef2K4yss4+I8cgEBX6BjP09gN6/XaQ2wbHpr/ZPEFcXCdfz/g18POf+oABLpCN56TIs/H709v&#10;axN6E3n+qM+BPxx/fMSvzegAAl2hG8+Jb1j/x2OsPPcCOrTn8PYpb0YHEOgK3XhOZLv3PF+vj55j&#10;5bk+hyYv3P9jRgcQ6ArdeE7YPB9/f25bHzzHynN9Dq15Wf9pNKMDCHSFbjwnnmH9NxO6PPcCOrR7&#10;4f5+6u6/gAACXaH3UOfG8zx2H/PchC7P9Tm0feFuRgcQ6Aq9n9N243miPB9PPrH5mrikesnz1eTf&#10;Gu69cDejAwh0hW48J5Th3OOaX1pLaermc8YL6DDLhbsZHUCgK3TjOUHszue5CV2e63NozHH9KTM6&#10;gEBX6MZzKub5+PmzmgldnsflnxtmvHA3owMIdIVuPKeu4asHNV8TJ899QRw0ZX0BMzqAQFfoxnNK&#10;2w2XPKf5pTV5rs+hmwv3txldowMIdIVuPKdkno+XPaWZ0OW5F9Chowv39xndqTuAQFfoxnPKGC5+&#10;RDOhy3N9Dn1duJvRAQS6QjeeU85uuOYJzdfEJfDwqM+B+S7czegAAr0tG+M5cfN8vPL5zBOtPPcC&#10;OjTisL6WGR1AoCt04zmLGa5+ODOhy3N9Dj1euJvRAQS6Qjees6TdcNOzmUdaeR7M5B8ebvKyvo0Z&#10;HUCgK3TjOXPn+Xjjk5kJXZ57AR06vXA3owMIdIVuPGcBw+2PZX5pTZ7rc+j3wt2MDiDQFXqC8dw/&#10;cCa74a6nMr+0Js8j8W8PhS/c3xvdjA4g0BV6xPHcaXuuPB/vfCQzoQc09ZrnviAOaly4v5+6+48q&#10;gEBX6MZzbjfM8EDmsVae63NI77iehRkdQKArdOM5t9kNszyO+Zo4ee4FdHDhbkYHEOgK3XjOHXk+&#10;zvUw5sFWnutzyG49IzM6gEBX6MZzrjLM+ChmQpfn+hxcuJvRAQS6Qjeec4vdMO+DmEdbee4FdHDh&#10;bkYHEOgK3XjO9Xk+zv0Y5pfW5Lk+BxfuZnQAga7QjedcaVjgGcwvrdX30Hueryb/I4A4F+5vM7pG&#10;BxDoCt14zjm7YZlHMBN67Tx/7L7PvYAO9zisFzM4dQcQ6ArdeM6pPB+Xev7yNXHyXJ+DC3czOoBA&#10;V+jGcy40LPn45elWntflfwdwj5f1wszoAAJdoRvPebcbln32MqHLc18QBy7czegAAl2hG8/5Os/H&#10;xR+9PN/Kc30OLtzN6AACXaGXrnPjeTZDiecuE7o89wI6uHA3owMIdIVe9rTdeJ7Mbijz1OWX1uS5&#10;PgcX7mZ0AIGu0I3nnM/zsdgzl19aK2wS5r4gDuZxXJdlRgcQ6ArdeN6joeQDlwldnnsBHVy4X3jq&#10;bkYHEOgK3Xjel91Q+HnLhC7P9TmktK7BjA4g0BW68byjPB+LP2z5mjh5XsPkfxCQ7MLdjA4g0BW6&#10;8bwvQ5VnLU+58twXxIELdzM6gEBX6MZz3u2GSg9aJnR5rs/BhbsZHUCgK3TjOW95PtZ7zvKYK8+9&#10;gA4u3M3oAAJdoRvP+WEYaz5k+Zq4Zfnhc30OCzisqzOjAwh0hW48bzHPKz9i+aU1ea7PwYX7bTO6&#10;RgcQ6ArdeN6S3Vj/AcuELs+9gA7JvKyDGJ26Awh0hW48b8UwRni8MqHLc30OLtzN6AACvSlb4znX&#10;5nmUhyuPuvK8HP/LgHYu3M3oAAJdoRvPG7Eb4zxa+aU1ee4FdHDhbkYHEOgKfZbx3P/r8xnGUA9W&#10;HnbluT4HA7oZHUCgK/S7x3On7RnzPNpjlQl9XvL8nMn/OGAOx3VMZnQAgd55oRvPE9qNAR+qPO7O&#10;aNLhviAOertwN6MDCHSFbjzPaBhDPlL5pTV5rs/BhbsZHUCgK3TjeVd5HvV5yi+tyXMvoIML99ka&#10;3X/vAQR6X4VuPM9oNwZ+mjKhy3N9Di7c5zt1N6MDCPR+Ct14ntEwhn6W8jVx8lyfgwt3MzqAQFfo&#10;xvMu8jz8k5QnXnnuBXQwoJvRAQS6Qjeet243JniOMqHf5UGA63Mo5bDOw4wOINAbLnTjeUrDmOMp&#10;yjPvHXnuh8+/5H8l0NmFuxkdQKA3XujG85x5nuYZyoQuz72ADi7czegAAl2hG89btRsTPUD5pTV5&#10;rs/BhbsZHUCgK3TjeZuGMdfzk19ak+dLmfwvBXq9cH+f0TU6gEBvo9Bfjec58zzdw5MJXZ77gjhw&#10;4b7gjO7UHUCgpy/0jfE8pd2Y8dnJhC7P9TkY0M3oAAJdoRvPmzKMOR+cfE2cPPcCOkR3XOdmRgcQ&#10;6FkL3XieNc/zPjd58r3cpLv1ObhwN6MDCPReCt14ntNuzPzQZEKX5/ocXLib0QEEukI3njdhGJM/&#10;M3n0ledeQAcX7mZ0AIGu0I3nDeR5/gcmXxMnz/U5uHA3owMIdIVuPE9uN7bwuOSX1uT5zPwvBly4&#10;m9EBBHraQjeeJzWMjTwsmdDluRfQwYBestE9QgAI9KiFbjxPm+ftPCmZ0OW5PofADuv2jGZ0AIEe&#10;sdCN50ntxqYelDz+nvWgt681+V8NuHA3owMI9ISFbjzPahgbe0ryS2vn8vxRb/uCOHDhbkYHEOgd&#10;FLrxPG2eN/iQ5AFYnutzcOFuRgcQ6L0WuvE8q93Y5BOSCV2eewEdXLib0QEEep+FbjzPahgbfT7y&#10;NXHyXJ+DC3czOoBA77DQN+o8bZ43/HTkl9bkuT4HA3q9GV2jAwj0OoXutD2r3dj0s5EJXZ57AR1C&#10;Oq47MTh1BxDoBWyM500YxtafjEzob+S5PgcX7mZ0AIHefKEbz/PmeQfPRb4m7pdJZ9/M/3rAhbsZ&#10;HUCg5yh043lau7GPpyJPwfLcC+jgwt2MDiDQeyh043law9jLM5EJXZ7rc3DhbkYHEOjtM57nzfOe&#10;nojkuca+xySkwIW7GR1AoMNyxq6ehzqf0OW5L4gDA7oZHUCgQ2RDR43e9S+tyXN9DiEd1v0yowMI&#10;dPhg18+Ze7+/tCbPvYAOLtxDNroZHUCgw996mdF7ndAf/PC5PgcX7mFP3T2FAAh0+NDoviZOnqPP&#10;wYW7GR1AoEMEPZy6d/g1cfLcC+jgwt2MDiDQIaH2T93lOfocXLib0QEEOqTQ+oze14Quz2ciosCA&#10;bkYHEOhQp9FHE7o8xwvoUMBRlJvRAQQ6fKXhU/dufmlNnutzcOFuRgcQ6NCEZk/de/mlNT98PptJ&#10;Q4EL97IzukYHBDrwQaMzehcTujz3BXHgwj31jO7UHRDowMdGN6HLc30OuHA3owMIdIigwVN3eY4X&#10;0MGFuxkdQKBDSq2durf9S2vyXJ+DAd2MDiDQoWGNzejyHH0OERwUuBkdQKDDTY0+mtDluRfQARfu&#10;ZnQAgQ4RNHPq3ujXxD3oaX0OLtzN6AACHXrRyql7i7+09vCop2enn8CFuxkdQKBDYE3M6O1N6PLc&#10;C+jgwr35RjejAwIdONHoJnR5rs8BF+4VTt09gwACHfgg/al7U18TJ8+XMcknMKCb0QEEOqSQ/NRd&#10;nuML4qCuo9g2owMIdJhN6hm9lQldnutzcOFuRgcQ6MC31D+OLs/xAjq4cDejAwh0aErWU/cWviZu&#10;ktH6HFy4m9EBBDrwLuepe/5fWpPn+hwy8yPoc8zoGh0Q6MBHGWf05BO6PPcCOrhwZz06dQcEOnCq&#10;0U3o8lyfA5fyFXFmdACBDkvKduouzzlDOoELdzM6gECH9FKdumf9pTV57gV0cOGOGR0Q6MDXMs3o&#10;8hx9Di7czegAAh2abvTRhL4UP3zuBXRw4Y4ZHRDowDWSnLrLc/Q5VOFH0M3oAAIdCkpx6p7rl9bk&#10;uT4HF+6Y0QGBDtwk/oye6ZfW5LkX0KEhMnrZRvcIAgh04FSjm9DluT4HXLgXP3U3owMCHTgh9ql7&#10;kq+Jk+elTLoJXLib0QEEOrQs8qm7PMcL6ODC3YwOINChI3Fn9AQTujzX5+DCHTM6INCBORt9NKHf&#10;YpLN5agmKMSPoJvRAQQ61Bby1D32hC7PfUEcuHDHjA4IdGAJAU/dI//SmjzX59AkXxFnRgcQ6BBD&#10;uBk97C+tyXMvoIMLd+ab0TU6INCBk41uQpfn+hxcuFN6RnfqDgh04JRQp+5HeY4+BxfuZnQAgQ79&#10;inPqHu9r4h70shfQwYU7ZnRAoAPlhJnRo+W5Hz7X59AyP4JuRgcQ6BCz0UPM6C/yvHeTZAIX7mZ0&#10;AIEORDh1l+deQAeKkcdmdACBDnHVP3U/ynN9DrhwN6MDCHTgW/UZ/SDPuyaYwIW7GR1AoAO/N3rn&#10;E7o89wVx4MKdCo3uAQQQ6MApFU/dD/JcnwMu3Ds9dTejAwIdOKnaqXvlB9ZJJnsBHTrhR9DN6AAC&#10;HdKoNKO/yHN9DrhwN6MDCHTgr0avMaPLc30OFOAr4szoAAIdsil/6v4iz72ADrhwN6MDCHTgo+Kn&#10;7vJcnwMu3M3oHkAAgQ6cVHZGP8rz/kxiCVy4Y0YHBDpwYaM3/Etr8twL6ODCnZgzukYHBDpwUrlT&#10;97IT+oM81ufQHz+CnmZGd+oOCHTgtEKn7iW/Ju7hUR7Xp5XAhTtmdECgA9cqM6PLc18QByxL9ZrR&#10;AQQ6NNHoy8/oL/JcnwMu3DGjAwId+Nrip+7y3AvogAt3zOiAQAcusfCp+4s81+eAC3fM6IBABy6z&#10;5Ix+kOf6HHDhjhkdEOjA5Y2e9JfW5LkX0KFvfgQ9daOb0QGBDpy21Kn7khP6pIr1ObhwJ/Wpu+cP&#10;QKADpy1z6i7PuzDpJKjBV8SZ0QEEOjRriRn9RZ57AR1w4Y4ZHRDowPWNPvuMLs/1OeDCHTM6INCB&#10;W8x86v4iz5unksCFO2Z0QKADy5j31F2e+4I4wIU7ZnRAoAO3mnFGP8pzfQ4swI+gm9EBBDr00+jx&#10;fmntwQ+fewEdcOHe8oyu0QGBDpwx06n7UZ7rc2B+arbRGd2pOyDQgTPmOHU/yHN9Drhwx4wOCHTg&#10;XjPM6PLcC+iAC3fM6IBAB+Zo9Dtn9Bd5rs8BF+6Y0QGBDszivlN3ed6oSSKBC3fM6IBAB4q759T9&#10;RZ57AR2Ylx9BN6MDCHTo2s0z+h1fE+eHz/U54MLdjA4g0IETjV72l9bkeWQCCSryFXFmdACBDtx2&#10;6n6Q574gDnDhzq2NbkYHBDpwzg2n7kd5rs8BF+7cfuru6QMQ6MAZV8/oL/LcC+iAC3fM6IBABxZp&#10;9OtmdHmuzwEDOmZ0QKADC7nm1P1FnutzYC5+BN2MDiDQgb9dcep+8XPng/z1Ajrgwh0zOiDQgatd&#10;OqNfOKE/PKpffQ64cMeMDgh04LZGn+2X1uR5CpM6AhfumNEBgQ4Edcmp+1GeewEdcOHOXDO6RgcE&#10;OnDWl6fuB3muzwEX7sw4ozt1BwQ6cM5XM7o8b4M2AgM6ZnRAoAMJGn287Wvi5LkviAMudtClmNEB&#10;gQ5c4pNTd3muzwEX7pjRAYEOlHP21P3MhD6pXi+gAy7cMaMDAh1YxJkZXZ7rc8CFO2Z0QKADpRv9&#10;ol9ak+f6HHDhjhkdEOjAwj6euh/kuRfQARfumNEBgQ5U8Pep+1Ge63PAgM6CjW5GBwQ6cNafM/pB&#10;nic2CSMI4ChB+erU3cMHINCB840+fvyaOHnuBXTAhTtmdECgA+W9nbr//KU1P3yuzwEX7pjRAYEO&#10;1PHfqbs8z0oWgQt3zOiAQAda8WNGf5HnviAOcOGOGR0Q6ED1Rv+//0ldfQ64cMeMDgh0oLLtRul6&#10;AR0woFN0RtfoINAB5Lk+B2Z3kJvcMKM7dQeBDiDP9Tngwh0zOiDQgWjkuRfQARfumNEBgQ5U9ypy&#10;9Tngwh0zOiDQAXnOHSZNBC7cMaMDAh2Q53gBHXDhjhkdEOiAPEefgwEdMzog0AF5jhfQgd8dpSVm&#10;dECgA/JcnwMu3Gmr0T2mgEAHerJVt/occOFO3FN3MzoIdKCbPPfD515AB1y4Y0YHBDogz9Hn4MId&#10;zOiAQAd5Ls/boIfAhTtmdECgA/IcL6ADBnTM6IBAB+Q5+hyiOchIzOiAQAfkeZcmOQQu3DGjAwId&#10;kOf4gjjAhTvFZ3SNDgIdaMarqtXngAt3Us/oTt1BoAPyHC+gAy7cMaMDAh2Q5+hzcOEOZnQQ6IA8&#10;R58DBnTM6IBAB+Q5XkCHBI6KETM6INABea7PARfumNEBgQ7IcyqQQuDCHczoINCBbLZi1gvogAt3&#10;zOiAQAeq5/lGzOpzwIU7zTe6Rx4Q6IA8p4ZJCYELd/j71N2MDgIdkOf4gjjAgI4ZHRDogDzX50AM&#10;B3WIGR0Q6IA89wI64MIdzOgg0AF5jj4HXLhjRgcEOnCaPNfngAt3zOiAQAeqexWxXkAHXLjT+4yu&#10;0UGgA/IcfQ4u3CHGjO7UHQQ6IM9ZjgoCAzqY0UGgA/IcL6ADZxyVIGZ0QKAD8lyfAy7cwYwOAh2Q&#10;55Q0iSBw4Q5mdBDogDzHF8QBLtwxowMCHfjC1g+f63PAhTuY0UGgA/IcL6CDC3cwowMCHeS5PNfn&#10;gAEdLmx0MzoIdECeo8+hXQfVR6pTd49PINABeY4X0MGFO5jRAYEO8hx9DrhwBzM6CHRAnnMfAQQu&#10;3MGMDgIdiMoPn3sBHYjBj6BjRgcEOshz9Dngwh3M6CDQAXlOKZP+gdA0HmZ0QKCDPMcXxAEu3OH+&#10;GV2jg0AH5Dn6HFy4Q4wZ3ak7CHRAnuMFdHDhDmZ0EOj+XwDyHH0OuHAHMzoIdOBqW7Gqz4Fw/Ag6&#10;ZnRAoEN/eb4Rq15AB1y4gxkdBDogz9HnwEe+Ig4zOiDQQZ7TA+0DLtzBjA4CHZDneAEdcOGOGR0Q&#10;6IA8R5+DC3eo2+hmdBDogDznp0n6gAt3qHzq7lEMBDogz/EFcZCCH0HHjA4IdOjEq0jV54ALdzCj&#10;g0AH5DleQAc+J90wowMCHeQ5+hxw4Q5mdBDogDxHnwMu3DGjAwId5DleQAdcuIMZHQQ6IM/R54AL&#10;d7qd0TU6CHSQ5/RF9kAOfgSdPmd0p+4g0KETfvgcL6CDC3cwo4NAB+Q5+hy4nK+Iw4wOCHSQ5zRt&#10;Uj3gwh3M6CDQAXmOL4gDXLiDGR0EOshz0Ofgwh3M6CDQAXmOF9ABF+5gRgeBDvIc9Dmk4kfQ4a3R&#10;Pc2BQIdWyHP0Obhwh+Sn7mZ0EOjQgldNihfQISVJBmZ0EOggz9HngAt3MKODQAfkOctRPODCHczo&#10;INABeY4X0AEX7mBGB4EO8hz0ObhwBzM6CHRAnhPBJHggEz+CDmZ0EOjQhK0YxRfEgQt3aHtG1+gg&#10;0CFFnvvhc/Q5ZOcr4uDrGd2pOwh0kOd4AR1w4Q5mdBDogDxHn4MLd8CMDgId5Dm+IA5w4Q5mdBDo&#10;gDzHC+jgwh0wo4NAB3mOPgcK8SPoYEYHgQ7ynCaJHXDhDmZ0EOhAIa8aFF8QBw2RWmBGB4EO8hx9&#10;Drhwh8yN7sEQBDrIc7yADrhwhxCn7mZ0EOggz9HngAt3MKODQAd5DvocXLgDZnQQ6FCN/MQL6NAg&#10;P4IOZnQQ6JCPH1dDn4MLd8CMDgIdJDrhTUIHEvIVcWBGB4EOEh0voAMu3MGMDgIduCPRhSj6HFy4&#10;A2dndI0OAh0K8mXunCJzwIU78HNGd+oOAh0kOr4gDnDhDmZ0EOgg0dHnQD5+BB3M6CDQQaLjBXTA&#10;hTuY0UGgAxIdfQ58p6DAjA4CHSQ6+hxw4Q5mdBDogETHC+iAC3cwo4NAh8Zs5Kk+Fzngwh0wo4NA&#10;hwC2Er1zk8YBAzrwZaN7ZkSgAxIdL6AD5/gRdCh66m5GR6ADEh19DrhwBzM6CHSQ6LRO4YALd8CM&#10;DgIdJDq+IA5w4Q5mdBDogERHn4MLd8CMDgIdJDpeQAdcuIMZHQQ6INHR52BAB+6a0TU6Ah1Y3qtu&#10;1edAAkd9BNVndKfuCHRAouMFdMCFO5jRQaCDREefAy7cATM6Ah2Q6Mxlkjfgwh0wo4NAB4mOF9AB&#10;F+5gRgeBDkh09Dm4cAfM6CDQQaITgbgBAzpgRgeBDhIdXxAH3OughcCMDgIdurPdqFl9DrhwBy5s&#10;dDM6Ah2Q6HgBHVy4AzFO3T09ItABiY4+BxfugBkdBDpIdPQ54MIdMKMj0AGJjhfQwYU7YEYHgQ4S&#10;HX0OGNABMzoCHZDoXGNSNpDfUfaAGR0EOiDRvYAOuHAHzOgIdCCEV42rzwEX7sA1M7pGR6ADEp0P&#10;dA24cAeqzOhO3RHogETHF8SBC3fAjA4CHSQ6+hxw4Q6Y0RHogETHC+hgQAfM6CDQQaKjz4FlHDQO&#10;mNFBoAMSXZ8DLtwBMzoCHZDoeAEdcOEOZnQQ6MA5G+WrzwEX7oAZHYEOBLCV6BlMogZcuAPBGt2M&#10;jkAHJLoX0AEX7kCMU3fPkQh0QKLrc8CADpjRQaCDRKc4SQPNOMoZMKODQAckui+IA1y4A2Z0BDog&#10;0dHngAt3MKODQAckuhfQARfugBkdgQ7kSnQ9rM8BF+6AGR2BDkTwKon1OeDCHbhtRtfoCHRAonsB&#10;HTCgAzFmdKfuCHRAoutzILyDdAEzOgh0QKLnNOkZcOEOmNFBoINExwvogAt3wIyOQAckOvocXLgD&#10;ZnQQ6IBEj0DNgAt3wIwOAh34ZaOSfUEc4MIdMKMj0IEAthJdnwMGdOCeRvdAiUAHJLoX0IFIjioF&#10;+j11N6Mj0AGJrs8BF+6AGR2BDkh09Dngwh0woyPQAYnuBXTAhTtgRkegAxIdfQ64cAfM6Ah0QKJn&#10;N0kZcOEOmNFBoAMS3QvogAEdMKMj0IHwXuWzPgducJAkwO8zukZHoAMSPQMhAy7cgQ5mdKfuCHRA&#10;ovuCOMCFO2BGR6ADEh19Di7cAczoCHRAonsBHajDj6ADZnQEOiDR9Tngwh0woyPQAYmOL4gDvhMg&#10;gBkdgQ5IdC+gAy7cATM6Ah3owHYjqvU54MIdMKMj0AGJ3pRJxYALd6DvRvdoiUAHJLoviANcuAMh&#10;Tt3N6Ah0QKLrc2AxfgQdMKMj0AGJ7gV0wIU7YEZHoAMSHX0O/OMr4gAzOgIdkOj6HHDhDpjREeiA&#10;RMcL6IALd8CMjkAHqnmV2voccOEOmNER6IBEz0rBgAt3gDMzukZHoAMS3QvowBz8CDpw94zu1B2B&#10;Dkh0fQ64cAfM6Ah0QKL3YxIw0DJdAZjREeiARPcFcYALd8CMjkAHkOj6HHDhDpjREeiARPcCOuDC&#10;HTCjI9AB3m0EuD4HF+4AZnQEOhDAVqLrc+iZH0EHFml0MzoCHZDoXkAHXLgDMU7dPWQi0AGJrs+B&#10;y/mKOMCMjkAHJHoK4gVcuAOY0RHogET3Ajrgwh0woyPQAYmOPgcX7gBmdAQ6INEjmLQLuHAHMKMj&#10;0IFaiS7LfUEcdMSPoANmdAQ6ENirMtfn4MIdYIEZXaMj0AGJ7gV04Ay9ABSe0Z26I9ABia7PARfu&#10;gBkdgQ5IdH0OuHAHMKMj0AGJ7gV0wIU7YEZHoAMSXZ8DLtwBzOgIdECi30i3QBf8CDpgRkegA4ls&#10;vIAOuHAHMKMj0IEAtht9DrTJV8QBZnQEOiDRY5tkC7hwByjX6GZ0gQ4g0X1BHLhwB4hx6u5xU6AD&#10;SHR9Di7cAczoCHRAonsBHXDhDmBGF+gAEl2fQ9/8CDpgRkegAxJdnwMu3AHM6AIdQKJ7AR34TgYA&#10;ZnQEOpDcqz4HXLgDmNER6IBEX5RkARfuACFmdI0u0AE6T3QvoIMLd4AwM7pTd4EO0HGi63Nw4Q5g&#10;RkegAxK9vkmxQEf8CDpgRkegAxLdF8QBLtwBzOgCHUCi63PgH18RB5jREeiARPcCOuDCHcCMjkAH&#10;lrDd6HPAhTuAGR2BDkh0fQ64cAfM6Ah0gFYS3Qvo4MIdIEOjm9EFOkDria7PoTN+BB1IfOruwVOg&#10;AzSd6GoFXLgDmNER6IBE9wI6UJrHe8CMjkAHJLo+B1y4A5jREeiARD9lEivgwh3AjI5AB9rz6gvi&#10;ABfuAGZ0BDog0fU5YEAHeprRNbpAB2gm0b2ADv3xI+hAWzO6U3eBDtBGoutzcOEOYEZHoAMSXZ8D&#10;LtwBzOgCHUCiewEdXLgDmNER6IBE1+eAC3cAM7pAB5DoP+gUcOEOYEZHoAPd2HgBHTCgA5jREehA&#10;ANuNPgfiOHp4B8zoCHRAoscy6RRw4Q7QbKN7AhXoAHkS3RfEgQt3gKZP3c3oAh0gSaLrc3DhDmBG&#10;R6ADEt0L6IALdwAzukAHkOj6HFy4A5jREeiARNfngAEdwIyOQAcCJLoX0IGKDh7UATM6Ah3gP6/6&#10;HHDhDmBGF+gAEn21kijgwh2gxxldowt0gGiJ7gV0cOEO0OmM7tRdoAOESnR9Di7cAczoCHSA+onu&#10;BXRw4Q5gRkegA9RPdH0OBnQAM7oZXaAD1E90fQ49O3omBzCjC3SAszZeQAdcuAOY0QU6QADbjT4H&#10;XLgDmNEFOkBXiT7pE3DhDoAZXaADVE90L6CDC3cAPjS6Z1GBDlA80fU5uHAH4NSpuxldoAMUTnR1&#10;AgZ0AMzoAh2gfqL7gjjo3MHzN4AZXaADREh0fQ4u3AEwowt0gPqJ7gV0cOEOgBldoANc41WfAy7c&#10;AczoAh2g0UTX54BnbgAzukAHCJDoXkAHF+6euAGumNE1ukAHWCjR9TngaRvguhndqbtAB1gi0Sdp&#10;At07etYGMKMLdIDqie4FdMCFO4AZXaAD1E90fQ64cAcwowt0gACJLkwAF+4AZnSBDnC37cYXxAEu&#10;3AHM6AIdIH2i63PAhTuAGV2gA9RPdC+gAwZ0gHka3Ywu0AHuSXR9Dnx38FwNMMupu6dSgQ5wa6Lr&#10;c8CFO4AZXaADBEh0L6ADLtwBzOgCHaB+outzwIU7gBldoAPUT/RJlQAu3AHM6AIdYCGvXkAHXLgD&#10;mNEFOkCiRNfngAEdwIwu0AECJLomAX46eoQGWGxG1+gCHeDVF8QBLtwBQszoTt0FOiDR9Tngwh3A&#10;jC7QAaInuhfQARfuAGZ0gQ5QP9H1OeDCHcCMLtAB6ie6PgdcuAOY0QU6QGEbL6ADBnQAM7pABwhg&#10;u9HnwHkHz8sAZnSBDlAp0SdBArhwBzCjC3SA6onuBXTAhTtA5UY3owt0QKLrc8CFO0AIZnSBDkj0&#10;lRwBfuNH0AHM6AIdoFKi+4I4wIU7gBldoAPUT3R9DvzBwzGAGV2gA9TxLEcAF+4AZnSBDlDfXo8A&#10;LtwBzOgCHcCEDrhwB8CMLtABTOiAC3eAsDO6RhfogAkd6JcfQQeINaM7dRfogAkdcOEOgBldoAOY&#10;0IFKfEUcgBldoAOY0AEX7gCY0QU60P1nHYALdwAzukAHqO9JlQAu3AHM6AIdwIQOuHAHwIwu0AFM&#10;6MAvfgQdIEGjC3QAEzrgwh2ACMZ+Z3SBDpjQgV546AUwowt0ABM64MIdADO6QAcwoQMu3AHM6AId&#10;wIQOuHAHwIwu0AFM6IALdwAzukAHMKEDYfgRdAAzukAHiOFZnoALdwBSzui9NLpAB7qxlyfQNV8R&#10;B5B5Ru/j1F2gAyZ0wIU7AGZ0gQ5gQgdcuANgRhfogAkdcOEOgBldoAOY0AEX7gCY0QU6YEIHOuJH&#10;0AHM6AIdwIQOuHAHwIwu0AFM6MB3HmYBzOgCHcCEDrhwB2CJRhfoALk/9QAX7gC0YmxsRhfoQF+e&#10;dAq4cAfAjC7QAUzogAt3AMzoAh3AhA698iPoAGZ0gQ5gQgdcuANgRhfoACZ04B9fEQdgRhfoACZ0&#10;wIU7AGZ0gQ5gQgdcuAP0NqOnbnSBDpjQARfuALQzoyc+dRfogAkdcOEOgBldoANUsJcr0BU/gg5g&#10;RhfoAFE9CxZw4Q6AGV2gA5jQgaI8owKY0QU6gAkdcOEOgBldoAOY0AEX7gBmdIEOYEIHXLgDYEYX&#10;6AAmdMCFOwBvjS7QAUzoQG1+BB2A78YMM7pAB0zogAt3AMzoAh3AhA4syVfEAZBnRhfoQKeedAu4&#10;cAfAjC7QASJ8/gEu3AEwowt0ABM64MIdADO6QAcwoYMLdwC6ntFDNrpAB0zoQLP8CDoA52f0eKfu&#10;Ah0woQMu3AEwowt0ABM6sBzPngBkmtEFOmBCB1y4A2BGF+gAJnTAhTsAZnSBDpjQARfuABBkRhfo&#10;QM+e9Qu4cAeAKDO6QAd6thcw0DI/gg5ArhldoAMmdMCFOwD8aPS6M7pAB0zoQJt8RRwAN6g5owt0&#10;wIQOuHAHgAAzukAHTOiAC3cACDCjC3TAhA64cAeAADO6QAdM6IABHQACzOgCHTChAy3yI+gApJvR&#10;BTpgQgdcuANAgBldoAPd0zHgwh0Azs/o5RpdoAPdexIy4MIdAD6b0Qudugt0ACUDLtwBIMCMLtAB&#10;TOjgwh0AAszoAh3AhA4GdAAIMKMLdAATOrTn4CkSgHwzukAHMKGDC3cACDCjC3QAEzq4cAeAADO6&#10;QAcwoYMLdwAIMKMLdAATOrhwB4BrG32BGV2gA5jQwYU7AFxv9hldoAN896xowIAOAGUJdIBT9ooG&#10;2nH0xAdABjuBDmBCBxfuABCvzwU6gAkdXLgDQHEn3mAX6AAmdHDhDgCFjd8EOoAJHVy4A0DEPhfo&#10;ACZ0cOEOAAH6XKADmNDBgA4AZe0EOoAJHdp38NQHQM4+F+gAb56EDbhwB4BqfS7QAX77SARcuAPA&#10;0oZvAh3AhA4u3AGgtvGbQAcwoYMLdwCI2+cCHcCEDi7cASBAnwt0ABM6GNABoJSdQAcwoUMXjh78&#10;AEjb5wIdwIQOLtwBIECfC3QAEzq4cAeAIoZvAh3AhA4u3AGgtvGrJ1EP4wAmdHDhDgDV+1ygA/xp&#10;r3DAhTsA1OhzgQ7wl2eJAwZ0AJjfTqADmNChGwcPfwAk7nOBDmBCBxfuABCgzwU6gAkdXLgDwMKG&#10;S55DBTqACR1cuAPAosaLHkMFOoAJHVy4A0D9PhfoACZ0cOEOAAH6XKADmNDBgA4AS9pd+BQq0AFO&#10;fDYC+Rw9/wGQu88FOsAJT1IHXLgDQOE+F+gAJnRw4Q4AixmueAb1GA5gQgcX7gCwjPGKZ1CBDmBC&#10;BxfuAFC/zwU6gAkdXLgDQIA+F+gAJnQwoAPAMnbXPYF6CAcwoUN+B8+AAGTvc4EOYEIHF+4AEKDP&#10;BTqACR1cuAPAAoZrH0AFOoAJHVy4A8DsxuufPz2CA5z2LHnAhTsAlOtzgQ5wzl7ygAt3ACjX5wId&#10;wIQOBnQAmNvuhsdPgQ5gQofsjh4DAWigzwU6gAkdXLgDQIA+F+gAJnRw4Q4Asxpue/oU6AAmdHDh&#10;DgAzGm98+BToACZ0SM6PoAMQp82Hf9368CnQAUzo4MIdAG42/DTDs6dAB/jEk/KB+HxFHAA1ZvJh&#10;2M397CnQAT79lARcuAPAeqEkF+gAJnRw4Q4AF83kRbchT98AJnRw4Q4Ai12uC3QAEzq4cAeAzw3l&#10;Z3KBDmBCh0b5EXQAcs3kAh3AhA4u3AHoeibfxX/wFOgAJnTIzGMnAGdn8nTPnR69AUzo4MIdgDaS&#10;fJf6uVOgA5jQwYU7AAkNOWdygQ5gQgcX7gA0MpO3uwt58gb4wl4CgQt3AKrO5Ls+HjsFOsCXnkUQ&#10;ROVH0AFaTfKhx6dOgQ5gQgcX7gDUNHY1kwt0ABM6tMhXxAGYyQU6gAkdcOEOwPUzuSdLgQ5gQgcX&#10;7gBUmcldrgt0ABM6uHAHoEqSm8kFOoAJHVy4A1CYL3gT6AAmdMCPoAPUnMkluUAHMKEDLtwB6szk&#10;HgkFOkAET1oIwvHADLB4kpvJBTpAxM9LwIU7QNN8wZtABzChAy7cAczkCHQAEzq4cAfobiaX5AId&#10;wIQOuHAHqDOTe5gT6AAmdGAZfgQdwOW6QAcwoQMu3AEiXq6byQU6gAkdKM5XxAFmcjO5QAcwoQMu&#10;3AHqzeSSXKADYEIHF+4ALtcR6AAhPGsicOEO4HIdgQ5Q314UgQt3ADM5Ah3AhA78x4+gA03M5J6t&#10;EOgAJnRw4Q5QZSZ3uY5ABzChQ1s86QMu1xHoACZ0wIU7wKeX62ZyBDqACR1cuAOYyRHoACZ0wIU7&#10;0NFM7qkIgQ5gQgdcuAMu1xHoAJjQIQA/gg64XEegA/DvByfgwh0wk4NAB6jvSRxBZb4iDph1Jpfk&#10;CHQAEzrgwh2oM5N7nEGgA5jQARfugMt1EOgAJnRw4Q70c7luJkegA5jQARfugJkcBDqACR1a50fQ&#10;gd9mckmOQAcwoQMu3IE6M7kHEQQ6AL9/eALVaBRwuQ4CHYA3JnRw4Q4sebluJkegA3ChvUgCF+6A&#10;y3UQ6AABPKskcOEO3DmTu1wHgQ4wAxM6uHAHXK6DQAeIwIQOdfgRdMh2uW4mB4EOsDATOrhwB8zk&#10;INABIjChQw2+Ig5izuSeC0CgA1RkQgcX7tDzTO5yHQQ6QBwmdHDhDi7XAYEOEIAJHVy4Q+uX62Zy&#10;EOgAOZjQwYAOLtcBgQ4QwJNYgsL8CDosMZP7LzoIdIAGPkIBF+7gch0Q6AD1mdDBhTskuVw3k4NA&#10;B2j9MxRw4Q5mckCgA9RnQgcX7hBoJpfkINABev4QBVy4gy94AwQ6QH0mdDCgg8t1QKADhPgUBYo5&#10;CDR8wRsg0AE4x4QOLtzBTA4IdIAQH6OAC3fwBW+AQAeoz4QOLtzB5Tog0AEC2KsmcOEOLtcBgQ4Q&#10;wLNsAhfuYCYHBDpAfSZ0MKDDHzO5/zQCAh2gEhM6lHAUf/iCN0CgA/A5Ezq4cMflOoBAB4jAhA4u&#10;3PEFbwACHSAAEzq4cMdMDiDQASIwoYMLd3zBG4BABwjAhA4u3HG5DiDQAUJ8lgIGdFyuAwh0gPqe&#10;5BMs66AsMZMDAh2Aiz5MARfuxJrJJTkg0AH6ZEIHF+74gjcAgQ4Q4tMUcOGOy3UAgQ5QnwkdXLjj&#10;C94ABDpAiI9TwIU7ZnIAgQ5QnwkdDOj4gjcAgQ4Q4vMUWMhRtfqCNwCBDsDlTOjgwh2X6wACHSDE&#10;Byrgwh1f8AYg0AHqe5ZR4MIdl+sAAh2gvr2OAhfuZnKX6wACHSAAEzq4cHe5DoBABwjAhA4GdF/w&#10;BoBAB4jAhA4LOGhiMzmAQAfgSiZ0cOHuC94AEOgAEZjQwYW7L3gDQKADBGBCBxfuLtcBEOgAEZjQ&#10;wYW7L3gDQKADBPCkpsCFu8t1AAQ6QIRPVcCA7gveABDoAPWZ0GFWR73tch1AoANw48cq4MLdF7wB&#10;INAB6jOhgwt3MzkAAh0gxOcq4MLdF7wBINAB6jOhgwt3X/AGgEAHCPHBCrhwd7kOgEAHqM+EDgZ0&#10;X/AGgEAHCPHJCszjYCYHQKADcAcTOrhw9wVvAAh0gAD2sgp6vHB3uQ6AQAcI51lYQRcX7i7XARDo&#10;AMGZ0KHZC3czOQACHSAVEzq0c+Hup8kBEOgAiZnQIfWA7nIdAIEO0AwTOtzt6HIdAIEOwN1M6BD9&#10;wt0XvAEg0AH6YEKHeBfuZnIABDpAh0zoEOHC3Re8ASDQATChw30OLtcBEOgAzOFJX0GhC3eX6wAI&#10;dAA+/XwF7vBiJgdAoAMwDxM6zHnhLskBEOgA3PwBC9xz4e4L3gAQ6ADMw4QOd9j7DAFAoAMw2ycs&#10;cDOfIAAIdABmY0KHmz35BAFAoAMw40csYEAHAIEOUJ8JHW707PMDAIEOwKyfsYALdwAQ6AD1Pess&#10;cOEOAAIdoL69zgIX7gAg0AECMKGDC3cAEOgAAZjQwYU7AAh0gAhM6GBABwCBDhCACR2ut/fRAYBA&#10;B2B2JnRw4Q4AAh0gABM6uHAHAIEOEIEJHVy4A4BABwjAhA4u3AFAoAOE+KAFXLgDgEAHqO9JcIEB&#10;HQAEOkCET1rgcs8+MwAQ6AAsxIQOLtwBQKADhPioBVy4A4BAB6jPhA4u3AFAoAOE+KwFXLgDgEAH&#10;qM+EDi7cAUCgA4T4sAUM6AAg0AHqM6HDZfY+LgAQ6AAsaa+7wIU7AAh0gACehRe4cAcAgQ5Qnwkd&#10;XLgDgEAHiMCEDi7cAUCgAwRgQgcX7gAg0AEiMKGDAR0ABDpAACZ0+MqzDwoABDoABZjQwYU7AAh0&#10;gABM6ODCHQAEOkAEJnRw4Q4AAh0ggCcBBi7cAUCgA0T4yAVcuAOAQAeoz4QOBnQAEOgAIT5zgbP2&#10;PiIAEOgAlGJCBxfuACDQAUJ86AIu3AFAoAPUZ0IHF+4AINABQnzqAi7cAUCgA9RnQgcX7gAg0AFC&#10;fOwCBnQAEOgA9ZnQ4ZRnHw4AINABytorMXDhDgACHSCAZykGLtwBQKAD1GdCBxfuACDQASIwoYML&#10;dwAQ6AABmNDBhTsACHSACEzoYEAHAIEOEIAJHf6y97kAAAIdoAYTOrhwBwCBDhCACR1cuAOAQAcI&#10;8dkLuHAHAIEOUN+TIoN3fgQdAAQ6QL0PX8CFOwAIdID6TOjgK+IAQKADhPj0BVy4A4BAB6jPhA4u&#10;3AFAoAOE+PgFXLgDgEAHqM+EDi7cAUCgA4T4/AW+8yPoACDQAeoyoYMLdwAQ6AAhPoABXxEHAAId&#10;oL5naQYu3AFAoAPUt5dm4MIdAAQ6QAAmdHDhDgACHSAAEzq4cAcAgQ4QgQmd7vkRdAAQ6AARmNBx&#10;4e5zAAAEOkAEJnR8RRwAINABAjCh48IdABDoABGY0HHhDgAIdIAAnhQaLtwBAIEOEOFTGFy4AwAC&#10;HaA+Ezo98yPoACDQAQJ9DIMLdwBAoAPUZ0LHV8QBAAIdIMTnMLhwBwAEOkB9JnRcuAMAAh0gxAcx&#10;uHAHAAQ6QH0mdFy4AwACHSDEJzH0yI+gA4BAB4jGhI4LdwBAoAMEsJdq+Io4AECgAwTwrNVw4Q4A&#10;CHSA+kzouHAHAAQ6QAQmdFy4AwACHSAAEzou3AEAgQ4QgQmd3vgRdAAQ6AAhmdBx4Q4A+A8kQAQm&#10;dHxFHAAIdP8vAAjAhI4LdwAQ6P5fABDi4xhcuAOAQAegvifJhgt3ABDoAET4PAYX7gAg0AGoz4RO&#10;P/wIOgAIdIDQH8jgwh0ABDoA9ZnQ8RVxACDQAQjxiQwu3AFAoANQnwkdF+4AINABCPGRDC7cAUCg&#10;A1CfCR0X7gAg0AEI8ZkMHfAj6AAg0AHCe9ZuuHAHAIEOQH177YaviAMAgQ78P3t3cOMwDARB8CtA&#10;yj9ehzFNuioHEWjM+g4CTOi4cAcAgQ5AgAkdF+4AINABKDCh48IdAAQ6AAEmdFy4A4BAB6DAhM7d&#10;/BN0ABDoAIcwoePCHQAEOgAFJnT8iTgAEOgABJjQceEOAAIdgMTDDC7cAUCgA7D3iDhcuAOAQAeg&#10;8DKDAR0ABDoAeyZ0ruWfoAOAQAc462kGF+4AINAB2DOh48IdAAQ6AIm3GVy4A4BAB2DPhI4LdwAQ&#10;6AAkHmdw4Q4AAh2APRM6BnQAEOgABLxajvt8vmwAEOgA5/nUHC7cAUCgA7BnQseFOwAIdAAKTOi4&#10;cAcAgQ5AgAkdF+4AINABKDCh48IdAAQ6AAEmdAzoACDQASgwoXOV1zcNAAId4FAmdFy4A4BAB6DA&#10;hI4LdwAQ6AAEPKIOF+4AINABKDzR4MIdAAQ6AHsmdFy4A4BAByDxRoMBHQAEOgB7JnQu8fmaAUCg&#10;Axz+SIMLdwAQ6ADsmdBx4Q4AAh2AxCsNLtwBQKADsGdCx4U7AAh0ABLPNLhwBwCBDsDeJ+4woAOA&#10;QAdg71V3HO/1IQOAQAe4gAkdF+4AINABCDCh48IdAAQ6AAUmdFy4A4BAByDAhI4LdwAQ6AAUmNBx&#10;4Q4AAh2AABM6BnQAEOgAFJjQOdjnCwYAgQ5wDRM6LtwBQKADkHirwYU7AAh0APYelYcLdwAQ6AAU&#10;Hmtw4Q4AAh2APRM6LtwBQKADkHitwYAOAAIdgD0TOmd6fbwAINABbnuuwYU7AAh0APZM6LhwBwCB&#10;DkDivQYX7gAg0AHYM6Hjwh0ABDoAiQcbXLgDgEAHYO+TexjQAUCgA7D3yj0O8/lsAUCgA1zJhI4L&#10;dwAQ6AAEmNBx4Q4AAh2AAhM6LtwBQKADEGBCx4U7AAh0AApM6LhwBwCBDkCACR0DOgAIdAAKTOic&#10;4/XBAoBAB7jXo/pw4Q4AAh2AwqsNLtwBQKADsGdCx4U7AAh0ABLPNrhwBwCBDsCeCR0X7gAg0AFI&#10;vNtgQAcAgQ7AngmdE3w+VQAQ6AD3P9zgwh0ABDoAeyZ0XLgDgEAHIPFygwt3ABDoAOyZ0MnzT9AB&#10;QKAD/INX/uHCHQAEOgABn/7Dn4gDAIEOwJ4JHRfuACDQASgwoePCHQAEOgABJnRcuAOAQAegwISO&#10;C3cAEOgABJjQCfNP0AFAoAP8ERM6LtwBQKADEGBCx4AOAAIdgMTzDf6EOwAIdAD2Hh2IvxAHAAId&#10;gML7DQ7cAUCgA7BnQkefA4BAByDxgIMDdwAQ6ADsmdDR5wAg0AFIvODgwB0ABDoAeyZ09DkACHQA&#10;Ek84OHAHAIEOwJ4JHX0OAAIdgMQbDg7cAUCgA7D3iUL0OQAIdAD2XlWIA3cAEOgABJjQqXh8jgAg&#10;0AH+mQkdB+4AINABKDCh0+BbBACBDvDnTOj4AToACHQACkzo+AE6AAh0AAJM6PgBOgAIdAAKTOj4&#10;AToACHQAAkzo+AE6AAh0ABIPOfgBOgAIdAD2HoWIH6ADgEAHoPCSgwN3ABDoAOyZ0NHnACDQAUg8&#10;5eDAHQAEOgB7JnT0OQAIdAASbzk4cAcAgQ7AngkdfQ4AAh2AxGMODtwB4Hg/Adq3s1zHjSWKokDy&#10;h6QEQvzw/Kf67OemyuXbqCEVh8y1hlCVV8RGRAh0gBMwQkefA4BAByDARSxiwR0ABDoAAa5qkXcb&#10;/d0BgEAH4D+M0LHgDgACHYAERui8mT86ABDoAHzECB0H6AAg0AFIYISOA3QAEOgABDBCxwE6AAh0&#10;ABIYoeMAHQAEOgABjNBxgA4AAh2ABEboOEAHAIEOQIBROOIAHQAEOgAJP+ngAB0ABDoA9YzQcYAO&#10;AAIdgIjfdLDgDgACHYB6RujocwAQ6ABE/KiDBXcAEOgA1DNCR58DgEAHIOJXHSy4A4BAB6CeETr6&#10;HAAEOgARP+tgwR0ABDoA9a4iEn0OAAIdgHoXFYkFdwAQ6AAEMEJnL/66AECgA/AAI3QsuAOAQAcg&#10;gRE6uxj9bQGAQAfgIUboOEAHAIEOQAIjdBygA4BAByCAEToO0AFAoAOQwAgdB+gAINABCGCEjgN0&#10;ABDoAET8toMDdAAQ6ADUGxUlDtABQKADkPDjDg7QAUCgA1DPCB0H6AAg0AGI+HUHC+4AINABqGeE&#10;jj4HAIEOQMTPO1hwBwCBDkA9I3T0OQAIdAAift/BgjsACHQA6hmho88BQKADEOAiLrHgDgACHYAA&#10;V3mJPgcAgQ5APSN0LLgDgEAHIIEROq8Z/REBgEAHYAtG6FhwBwCBDkACI3Re4S8IAAQ6ABsxQscB&#10;OgAIdAASGKHjAB0ABDoAAYzQcYAOAAIdgARG6DhABwCBDkCAUWjiAB0ABDoACb/y4AAdAAQ6APWM&#10;0HGADgACHYCIn3mw4A4AAh2Aekbo6HMAEOgARPzOgwV3ABDoANQzQkefA4BAByDihx4suAOAQAeg&#10;nhE6+hwABDoAEb/0YMEdAAQ6APWM0NHnACDQAQhwkZ1YcAcAgQ5AgKvuRJ8DgEAHoJ4ROhbcAUCg&#10;A5DACJ27+FMBAIEOwL6M0LHgDgACHYAERuh8b/SHAgACHYC9GaHjAB0ABDoACYzQcYAOAAIdgABG&#10;6DhABwCBDkDEzz04QAcAgQ5AvVGC4gAdAAQ6AAm/9+AAHQAEOgD1jNBxgA4AAh2AiB98sOAOAAId&#10;gHpG6OhzABDoAET84oMFdwAQ6ADUM0JHnwOAQAcg4icfLLgDgEAHoJ4ROvocAAQ6ABG/+WDBHQAE&#10;OgD1rnIUfQ4AAh2Aehc9igV3ABDoAAQwQuff/E0AgEAHoIQROhbcAUCgA5DACJ2fjP4iAECgA1DE&#10;CB0H6AAg0AFIYISOA3QAEOgABDBCxwE6AAh0ABIYoeMAHQAEOgABRmWKA3QAEOgAJPzwgwN0ABDo&#10;ANQzQscBOgAIdAAifvnBAToACHQA6hmh4wAdAAQ6ABE//VhwBwAEOgD1jND1OQAg0AGI+O3HgjsA&#10;INABqGeErs8BAIEOQMSPPxbcAQCBDkA9I3R9DgAIdAACXGSqBXcAQKADEOAqVPU5ACDQAahnhG7B&#10;HQAQ6AAkMELv0+jpA4BAByCLEboFdwBAoAOQwAi9R949AAh0AOIYoTtABwAEOgAJjNAdoAMAAh2A&#10;AEboDtABAIEOQAIjdAfoAIBAByDAKFkdoAMAAh2AhE8ADtABAIEOQD0jdAfoAIBAByDiG4ADdABA&#10;oANQzwjdAToAINABiPgIYMEdABDoANQzQtfnAIBAByDiK4AFdwBAoANQzwhdnwMAAh2AiM8AFtwB&#10;AIEOQL2rftXnAIBAB6DeRcBacAcABDoAAYzQ9TkAINABCGCEbsEdABDoACQwQj81DxwABDoAR2GE&#10;bsEdABDoACQwQj+v0fMGAIEOwHEYoTtABwAEOgAJjNAdoAMAAh2AAEboDtABAIEOQMS3AAfoAIBA&#10;B6DeKGYdoAMAAh2AhI8BDtABAIEOQD0jdAfoAIBAByDia4AFdwBAoANQzwhdnwMAAh2AiM8BFtwB&#10;AIEOQD0jdH0OAAh0ACK+B1hwBwAEOgD1jND1OQAg0AEIcNG1FtwBAIEOQICrsNXnAIBAB6CeEboF&#10;dwBAoAOQwAhdnwMAAh2AAEboFtwBAIEOQAIj9BMYvWMAEOgAHJ4RugV3AECgA5DACP3wPGIAEOgA&#10;nIERugN0AECgA5DACN0BOgAg0AEIMGpcB+gAgEAHIOGrgAN0AECgA1DPCN0BOgAg0AGI+CzgAB0A&#10;EOgA1DNCd4AOAAh0ACK+C1hwBwAEOgD1jND1OQAg0AGI+DBgwR0AEOgA1DNC1+cAgEAHIOLLgAV3&#10;AECgA1DPCF2fAwACHYAAF8FrwR0AEOgABLhKXn0OAAh0AOoZoVtwBwAEOgAJjND1OQAg0AEIYIRu&#10;wR0AEOgAJDBCPw6vFQAEOgAnZoRuwR0AEOgAJDBCP4jRWwUAgQ7AqRmhO0AHAAQ6ABGfBxygAwAC&#10;HYB6o/h1gA4ACHQAEr4POEAHAAQ6APWM0B2gAwACHYCIDwQO0AEAgQ5APSN0B+gAgEAHIOILgQV3&#10;AECgA1DPCF2fAwACHYCITwQW3AEAgQ5APSN0fQ4ACHQAIr4RWHAHAAQ6APWuSlifAwACHYB6Fyls&#10;wR0AEOgABDBC1+cAgEAHIIARugV3AECgA5DACD2QZwkAAh2A/hihW3AHAAQ6AAmM0NOMHiUACHQA&#10;emSE7gAdABDoACQwQneADgAIdAACjJrYAToAINABSPhQ4AAdABDoANQzQneADgAIdAAivhQ4QAcA&#10;BDoA9YzQHaADAAIdgIhPBQ7QAQCBDkA9I3QH6ACAQAcg4luBBXcAQKADUM8IXZ8DAAIdgIiPBRbc&#10;AQCBDkA9I3R9DgAIdAACXBSyBXcAQKADEOAqkfU5ACDQAahnhG7BHQAQ6AAkMELX5wCAQAcggBG6&#10;BXcAQKADkMAIvczo9QGAQAeAfxihW3AHAAQ6AAmM0It4egAg0AHgZ0boDtABAIEOQMQXAwfoAIBA&#10;B6DeqJYdoAMAAh2AhE8GDtABAIEOQD0jdAfoAIBAByDim4EDdABAoANQzwjdAToAINABiPhoYMEd&#10;ABDoANQzQtfnAIBAByDiq4EFdwBAoANQzwhdnwMAAh2AiM8GFtwBAIEOQL2rctbnAIBAB6DeRTpb&#10;cAcABDoAAYzQ9TkAINABCGCEbsEdABDoACQwQtfnAIBAByCAEboFdwBAoAOQwAh9b94YAAh0ALiD&#10;EboFdwBAoAOQwAh9V6MXBgACHQDuYoTuAB0AEOgARHw7cIAOAAh0AOqNMtoBOgAg0AFI+HjgAB0A&#10;EOgA1DNCd4AOAAh0ACK+HjhABwAEOgD1jNAdoAMAAh2AiM8HFtwBAIEOQD0jdH0OAAh0ACK+H1hw&#10;BwAEOgD1jND1OQAg0AEIcFHUFtwBAIEOQICrptbnAIBAB6CeEboFdwBAoAOQwAhdnwMAAh2AAEbo&#10;FtwBAIEOQAIjdH0OAAh0AAIYoVtwBwAEOgAJjNC3MXpKAIBAB+AVRugW3AEAgQ5AAiP0LXhHAIBA&#10;B+BFo7p2gA4ACHQAEr4iOEAHAAQ6APWM0B2gAwACHYCIzwgO0AEAgQ5APSN0B+gAgEAHIOI7ggN0&#10;AECgA1DPCN0BOgAg0AGI+JBgwR0AEOgA1DNC1+cAgEAHIOJLggV3AECgA1DvKrX1OQAg0AGod9Ha&#10;FtwBAIEOQAAjdH0OAAh0AAIYoVtwBwAEOgAJjND1OQAg0AEIYIRuwR0AEOgAJDBCf9DozQAAAh2A&#10;HRihW3AHAAQ6AAmM0B/iwQAAAh2AfRihO0AHAAQ6AAGmm+x2gA4ACHQAis1Ta6vwdoAOAAh0AGr7&#10;vP3OCN0BOgAg0AEoNbT/M0J3gA4ACHQACk1/9rkRugN0AECgA1Bn/rvPjdAdoAMAAh2Auj5vPxih&#10;O0AHAAQ6ADWm9jMjdAfoAIBAB6C+z43QLbgDAAIdgAJz+5UC1+cAgEAHoL7P26LBLbgDAAIdgPea&#10;2gc0uD4HAAQ6APV9boRuwR0AEOgAvNPcPiHD9TkAINABeJvhsz43QrfgDgAIdADeZmqfE+L6HAAQ&#10;6AC8xfxVnxuhW3AHAAQ6AO/p8/Y1Lf4hDwcAEOgAbGr4ps+N0C24AwACHYD9Te1bavy/Ri8HABDo&#10;AGxovqPP26rHHaADAAIdgF37vN3jJsgdoAMAAh2AHU3tPkboDtABAIEOQH2fG6E7QAcABDoAu5nb&#10;/YzQHaADAAIdgPo+N0J3gA4ACHQA9jG1hxihO0AHAAQ6APV9boRuwR0AEOgAbG9uDzNC1+cAgEAH&#10;YGPD431uhG7BHQAQ6ABsbGrPkOb6HAAQ6ABsaH6uz9sizi24AwACHYDt+rw9S53rcwBAoAOwleHp&#10;PjdCt+AOAAh0ALYytRfoc30OAAh0ALYwv9TnRugW3AEAgQ7AJn3eXqTPAQAEOgAvm17t895H6Bbc&#10;AQCBDkBEn3c+Qh+9IQBAoAPwsrltYbHgDgAg0AEo7/N26zjQPSIAQKAD8LKpbWR1gA4AINABKO/z&#10;fkfoDtABAIEOwKvmtqHVAToAgEAH4BnDln3e6wjdMwIABDoAL5ratlYH6AAAAh2AR81b93mXI3QH&#10;6ACAQAfgxT5v21sdoAMACHQAHjLs0OcdjtAtuAMAAh2Al0xtF6s+BwAQ6ADcbd6pz9tiwR0AQKAD&#10;cHeft93ocwAAgQ7Anab9+ryvEboFdwBAoAMQ2uddjdD1OQAg0AF43tz2tVhwBwAQ6ACU93k/I3R9&#10;DgAIdACeN+3e592M0C24AwACHYDkPu9lhK7PAQCBDsCz5vYWiwV3AACBDsDnhvYmPQS65wQACHQA&#10;njS9q8/basEdAECgA/Cx+X193m6n7/PRgwIABDoAz/V5e6fVAToAgEAH4APDW/v89CN0DwoAEOgA&#10;PGVqb7Y6QAcAEOgA/GJub3dzgA4AINABKO/zU4/QHaADAAIdgGdMFX1+5hG6JwUACHQADtPnJx6h&#10;O0AHAAQ6AI+bW5WbBXcAAIEOQHmft6bPAQAEOgB/mgr7vC0W3AEABDoAv5tL+/ycI3R9DgAIdAAe&#10;7vNWbLHgDgAg0AEYWjl9DgAg0AG6N9X3+flG6BbcAQCBDsBj5oQ+P90IXZ8DAAIdgAf7vGVYLLgD&#10;AAh0gI4NLcWpAt3DAgAEOgAPmWL6/FQjdAvuAIBAB+ARc0tynj4fPS0AQKADcNg+b6sDdAAAgQ7Q&#10;oymrz9vNAToAgEAH0OdG6A7QAQCBDsD7zS3PzQE6AIBAB9DnRugO0AEAgQ7Am02RfX6KEbrHBQAI&#10;dADuNYf2+RlG6A7QAQCBDsDdfd5i3RygAwAIdIBeDC3Y6gAdAECgA/RhSu7ztlhwBwAQ6AA9mLP7&#10;vDV9DgAg0AF66POWbrHgDgAg0AFOb2j59DkAgEAHOLvpAH1+4BG6BXcAQKADcI+5HYM+BwAQ6AD6&#10;3AjdgjsAINAB2NPUDkOfAwAIdAB9boRuwR0AEOgA7GVuh3LAPh89MgBAoANwtj4/4AjdgjsAINAB&#10;+N50sD5vt8MFukcGAAh0AL4zH67PW1sdoAMACHSAs/V5O6CbA3QAAIEOcC5DO6TVAToAgEAHOJPp&#10;mH1+rBG6ZwYACHQAvjYftc8PNUJ3gA4ACHQAvunzdlw3B+gAAAId4CSGdmSrA3QAAIEOcArTofv8&#10;MCN0C+4AgEAH4CtzOzp9DgAg0AH0eYDFgjsAgEAHOLqpnYA+BwAQ6AD63AjdgjsAINABeM3cTkKf&#10;AwAIdAB9boRuwR0AEOgAvGBq56HPAQAEOsBBzWfq8/ARugV3AECgA/Bpn7dz0ecAAAId4IiGk/V5&#10;8gjdgjsAINAB+MzUTic30D03AECgA/Cx+YR93lYL7gAAAh3gYH3ezugW2uejBwcACHQAPjS0c1od&#10;oAMACHSAA5lO2uehI3QPDgAQ6AB8ZG7ntTpABwAQ6AD63AjdAToAINABuNPUTm11gA4AINAB9LkR&#10;ugN0AECgA3CHuZ3e6gAdAECgA6Qbzt/nbbHgDgAg0AHCTa0H+hwAQKADRJv76POoEboFdwBAoAPw&#10;nz5vvdDnAAACHSDX0E2f54zQLbgDAAIdgF9NrSP6HAAQ6P4JADLNXfV5ygjdgjsAINAB+KXPW2f0&#10;OQAg0AEINPXW5xEjdAvuAIBAB6D3Pk8YoetzAECgA/Avc+vRYsEdABDoAOjzerfqPh89PQBAoAPw&#10;k6l1arXgDgAIdAD0efcjdE8PABDoAPwwt46tDtABAIEOQIah5z4vHaE7QAcABDoAP0ytb6sDdABA&#10;oANQb+69zwtH6F4fACDQAfinzxurA3QAQKADUGyQ52UjdAfoAIBAB+BvkzovG6E7QAcABDoAf3F+&#10;/pfFgjsAINABKOxzZf43fQ4ACHQAyhifV47QLbgDAAIdAH1eP0LX5wCAQAfg/6y3147QLbgDAAId&#10;AH1eP0LX5wCAQAfgD9bba0foFtwBAIEOgD6vH6HrcwBAoAPwm/X2+hG6BXcAQKAD8NtvgxYvHqGP&#10;HiEAINABsN7+qdWCOwAg0AF4l1mff+r2pkD3CgEAgQ6A8/P6EboDdABAoAPg/Lx+hO4AHQAQ6ABY&#10;b68foTtABwAEOkD3nJ8njNC9QwBAoAN03+f6O2CE7gAdABDoAL0zPk8YoTtABwAEOoA+p36E7gAd&#10;ABDoAJ2z3p4xQvcSAQCBDqDPuY8DdABAoAOwF+vtD1gsuAMAAh0AfX7mEbo+BwAEOkDXrLenjNAt&#10;uAMAAh2gZ4PiDhmh63MAQKAD9Mx6e8oI3YI7ACDQATo26/OUEbo+BwAEOkDPfa61Y0boFtwBAIEO&#10;0C/n5zkjdH0OAAh0gH5Zb88ZoVtwBwAEOkC3nJ+/4LZ1oHuPAIBAB+i2z1X2K1YL7gCAQAdgC8bn&#10;SSP00YMEAAQ6gD6nfITuAB0AEOgAnbLenjVC9yIBAIEOoM+pH6E7QAcABDpAn6y3Z43QHaADAAId&#10;QJ9TP0J3gA4ACHSALllvTxuhe5MAgEAH6NGgq8NG6A7QAQCBDtAj6+1bWiy4AwACHYBnzPp8W/oc&#10;ABDoADzT54o6boRuwR0AEOgA/XF+njdC1+cAgEAH6I/19rwRugV3AECgA3THenvgCF2fAwACHaBD&#10;wzCYoYeN0C24AwACHaDrTneLHjJC1+cAgEAHYNbp5SN0C+4AgEAH4OdOt/heM0LX5wCAQAfgP3T6&#10;+0foFtwBAIEOwBedbvH9Ubfn+nz03AAAgQ7ANxyoP2S14A4ACHQAdmXxfb8RutcFAAh0AHR6/Qjd&#10;AToAINABeJbF9+1G6A7QAQCBDoBOrx+hO0AHAAQ6AJux+P78CN3rAQAEOgA6vX6E7gAdABDoAOyl&#10;88X3mwN0AECgA5DW6V0O1B2gAwACHYBE3XX6YsEdABDoAER3+mCErs8BAIEOQIYeDtQXC+4AgEAH&#10;4ECdPnU+QtfnAIBAByDGOTt9seAOAAh0AI7a6UNvI3R9DgAIdABSneZAfbHgDgAIdABO4PiL7/oc&#10;ABDoAOj0I4zQLbgDAAIdgKM55OK7PgcABDoAOj3AasEdABDoAJzbMRbfb18Guv9FAECgA6DT60fo&#10;FtwBAIEOwNnELr5/MUIf/bcBAAIdgBN3+nSQEboDdABAoANwekGdfnOADgAIdAB0esDi++oAHQAQ&#10;6ADwh9oD9ZsDdABAoAPAL50+hYzQHaADAAIdgO69u9MXB+gAgEAHgK86/U2L7w7QAQCBDgDfecOB&#10;+mLBHQAQ6ABwpz0X3/U5ACDQASCg0xcL7gCAQAeAZ2y8+K7PAQCBDgABnb5YcAcABDoAvO7lxXd9&#10;DgAIdAAI6PTFgjsAINABYGPPLL7rcwBAoAPAfp0+PThCt+AOAAh0ANjJXZ1++zPQ/WsBAAIdAHbv&#10;9K8W31cL7gCAQAeA9/nsQP2PEfronwcAEOgA8PZOn34ZoTtABwAEOgAU+dHpNx8xAECgA0B9pw8O&#10;0AEAgQ4AAAAIdAAAABDoAAAAgEAHAAAAgQ4AAAAIdAAAABDoAAAAgEAHAAAAgQ4AAAAIdAAAADi7&#10;/wHq8FHiGdEOtQAAAABJRU5ErkJgglBLAwQUAAYACAAAACEAvAEB1uQAAAANAQAADwAAAGRycy9k&#10;b3ducmV2LnhtbEyPXUvDQBBF3wX/wzKCb+0m2q/EbEoRREWktBXs4zY7TYLZ2ZDdNtFf7/RJH4e5&#10;3HtOthxsI87Y+dqRgngcgUAqnKmpVPCxexotQPigyejGESr4Rg/L/Poq06lxPW3wvA2l4BLyqVZQ&#10;hdCmUvqiQqv92LVI/Du6zurAZ1dK0+mey20j76JoJq2uiRcq3eJjhcXX9mQVJPevx/7n832o62T/&#10;vNqvnXxbvyh1ezOsHkAEHMJfGC74jA45Mx3ciYwXjYJpFCccVTCK4xlbXSLz6YR1DjwwWcxB5pn8&#10;b5H/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BaXImzlAgAA&#10;OgYAAA4AAAAAAAAAAAAAAAAAOgIAAGRycy9lMm9Eb2MueG1sUEsBAi0ACgAAAAAAAAAhAIhOHVhq&#10;gAAAaoAAABQAAAAAAAAAAAAAAAAASwUAAGRycy9tZWRpYS9pbWFnZTEucG5nUEsBAi0AFAAGAAgA&#10;AAAhALwBAdbkAAAADQEAAA8AAAAAAAAAAAAAAAAA54UAAGRycy9kb3ducmV2LnhtbFBLAQItABQA&#10;BgAIAAAAIQCqJg6+vAAAACEBAAAZAAAAAAAAAAAAAAAAAPiGAABkcnMvX3JlbHMvZTJvRG9jLnht&#10;bC5yZWxzUEsFBgAAAAAGAAYAfAEAAOuHAAAAAA==&#10;" strokecolor="#00588c" strokeweight="1pt">
                <v:fill r:id="rId13" o:title="" recolor="t" rotate="t" type="frame"/>
              </v:rect>
            </w:pict>
          </mc:Fallback>
        </mc:AlternateContent>
      </w:r>
    </w:p>
    <w:p w14:paraId="329A129E" w14:textId="21480106" w:rsidR="00CA7899" w:rsidRPr="00E840FB" w:rsidRDefault="00CA7899" w:rsidP="005B0170">
      <w:pPr>
        <w:rPr>
          <w:rFonts w:ascii="Aptos" w:hAnsi="Aptos"/>
        </w:rPr>
      </w:pPr>
    </w:p>
    <w:p w14:paraId="1700BEA9" w14:textId="06F1674F" w:rsidR="00CA7899" w:rsidRPr="00E840FB" w:rsidRDefault="00CA7899" w:rsidP="005B0170">
      <w:pPr>
        <w:rPr>
          <w:rFonts w:ascii="Aptos" w:hAnsi="Aptos"/>
        </w:rPr>
      </w:pPr>
    </w:p>
    <w:p w14:paraId="3B4A9D23" w14:textId="77777777" w:rsidR="00E152C2" w:rsidRPr="00E840FB" w:rsidRDefault="00E152C2" w:rsidP="005B0170">
      <w:pPr>
        <w:rPr>
          <w:rFonts w:ascii="Aptos" w:hAnsi="Aptos"/>
        </w:rPr>
      </w:pPr>
    </w:p>
    <w:p w14:paraId="7D35FC3A" w14:textId="4D774BF3" w:rsidR="00CA7899" w:rsidRPr="00E840FB" w:rsidRDefault="00CA7899" w:rsidP="005B0170">
      <w:pPr>
        <w:rPr>
          <w:rFonts w:ascii="Aptos" w:hAnsi="Aptos"/>
        </w:rPr>
      </w:pPr>
    </w:p>
    <w:p w14:paraId="5AB8A0A3" w14:textId="4AD67F77" w:rsidR="00CA7899" w:rsidRPr="00E840FB" w:rsidRDefault="00CA7899" w:rsidP="005B0170">
      <w:pPr>
        <w:rPr>
          <w:rFonts w:ascii="Aptos" w:hAnsi="Aptos"/>
        </w:rPr>
      </w:pPr>
    </w:p>
    <w:p w14:paraId="6CC88CC2" w14:textId="2E9D033C" w:rsidR="00CA7899" w:rsidRPr="00E840FB" w:rsidRDefault="00CA7899" w:rsidP="005B0170">
      <w:pPr>
        <w:rPr>
          <w:rFonts w:ascii="Aptos" w:hAnsi="Aptos"/>
        </w:rPr>
      </w:pPr>
    </w:p>
    <w:p w14:paraId="24915F19" w14:textId="7018DAB5" w:rsidR="00CA7899" w:rsidRPr="00E840FB" w:rsidRDefault="00CA7899" w:rsidP="005B0170">
      <w:pPr>
        <w:rPr>
          <w:rFonts w:ascii="Aptos" w:hAnsi="Aptos"/>
        </w:rPr>
      </w:pPr>
    </w:p>
    <w:p w14:paraId="4ECC3866" w14:textId="592E0517" w:rsidR="00CA7899" w:rsidRPr="00E840FB" w:rsidRDefault="00DC69B5" w:rsidP="005B0170">
      <w:pPr>
        <w:rPr>
          <w:rFonts w:ascii="Aptos" w:hAnsi="Aptos"/>
        </w:rPr>
      </w:pPr>
      <w:r w:rsidRPr="00E840FB">
        <w:rPr>
          <w:rFonts w:ascii="Aptos" w:hAnsi="Aptos"/>
          <w:sz w:val="28"/>
        </w:rPr>
        <mc:AlternateContent>
          <mc:Choice Requires="wps">
            <w:drawing>
              <wp:anchor distT="0" distB="0" distL="114300" distR="114300" simplePos="0" relativeHeight="251658241" behindDoc="1" locked="0" layoutInCell="1" allowOverlap="1" wp14:anchorId="6FE13ACB" wp14:editId="032D8F26">
                <wp:simplePos x="0" y="0"/>
                <wp:positionH relativeFrom="column">
                  <wp:posOffset>-5215642</wp:posOffset>
                </wp:positionH>
                <wp:positionV relativeFrom="paragraph">
                  <wp:posOffset>384452</wp:posOffset>
                </wp:positionV>
                <wp:extent cx="7955915" cy="6757035"/>
                <wp:effectExtent l="1200150" t="1733550" r="1245235" b="1739265"/>
                <wp:wrapNone/>
                <wp:docPr id="5" name="Rectangle 5"/>
                <wp:cNvGraphicFramePr/>
                <a:graphic xmlns:a="http://schemas.openxmlformats.org/drawingml/2006/main">
                  <a:graphicData uri="http://schemas.microsoft.com/office/word/2010/wordprocessingShape">
                    <wps:wsp>
                      <wps:cNvSpPr/>
                      <wps:spPr>
                        <a:xfrm rot="2219868">
                          <a:off x="0" y="0"/>
                          <a:ext cx="7955915" cy="6757035"/>
                        </a:xfrm>
                        <a:prstGeom prst="rect">
                          <a:avLst/>
                        </a:prstGeom>
                        <a:solidFill>
                          <a:srgbClr val="008C75"/>
                        </a:solidFill>
                        <a:ln>
                          <a:solidFill>
                            <a:srgbClr val="008C7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870D5" id="Rectangle 5" o:spid="_x0000_s1026" style="position:absolute;margin-left:-410.7pt;margin-top:30.25pt;width:626.45pt;height:532.05pt;rotation:2424688fd;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6hyhQIAAJcFAAAOAAAAZHJzL2Uyb0RvYy54bWysVE1v2zAMvQ/YfxB0X21ndfOBOEWQosOA&#10;og3WDj0rshQbkCWNUuJkv36U7DhdW+xQzAeBFMkn8pnk/PrQKLIX4GqjC5pdpJQIzU1Z621Bfz7d&#10;fplQ4jzTJVNGi4IehaPXi8+f5q2diZGpjCoFEATRbtbaglbe21mSOF6JhrkLY4VGozTQMI8qbJMS&#10;WIvojUpGaXqVtAZKC4YL5/D2pjPSRcSXUnD/IKUTnqiCYm4+nhDPTTiTxZzNtsBsVfM+DfaBLBpW&#10;a3x0gLphnpEd1G+gmpqDcUb6C26axEhZcxFrwGqy9FU1jxWzItaC5Dg70OT+Hyy/3z/aNSANrXUz&#10;h2Ko4iChIWCQrdEom06uJrE2zJYcInXHgTpx8ITj5Xia59Msp4Sj7Wqcj9OveSA36cACqAXnvwnT&#10;kCAUFPDfRFi2v3O+cz25BHdnVF3e1kpFBbablQKyZ+E/ppPV+IT+l5vSH4vELENocuYgSv6oRABU&#10;+oeQpC6xzlFMObanGBJinAvts85UsVJ0eeYpfj0JQ0SkJAIGZIn1Ddg9QGj9t9gdQb1/CBWxu4fg&#10;9F+JdcFDRHzZaD8EN7U28B6Awqr6lzv/E0kdNYGljSmPa+i6BSfMWX5b4w++Y86vGeAw4SUuCP+A&#10;h1SmLajpJUoqA7/fuw/+2ONopaTF4Syo+7VjIChR3zV2/zS7vAzTHJXLfDxCBV5aNi8tetesDPZN&#10;FrOLYvD36iRKMM0z7pFleBVNTHN8u6Dcw0lZ+W5p4CbiYrmMbjjBlvk7/Wh5AA+shgZ+OjwzsH2X&#10;exyQe3MaZDZ71eydb4jUZrnzRtZxEs689nzj9MfG6TdVWC8v9eh13qeLPwAAAP//AwBQSwMEFAAG&#10;AAgAAAAhAASMlRvgAAAADAEAAA8AAABkcnMvZG93bnJldi54bWxMj8FOg0AQhu8mvsNmTLy1Cwik&#10;UpbGNPGgHozQg8cFpkBkZwm7Lfj2jie9zWS+/PP9+WE1o7ji7AZLCsJtAAKpse1AnYJT9bzZgXBe&#10;U6tHS6jgGx0citubXGetXegDr6XvBIeQy7SC3vspk9I1PRrttnZC4tvZzkZ7XudOtrNeONyMMgqC&#10;VBo9EH/o9YTHHpuv8mIUVJ/D8R3LBh/r0+vbUr9USbJWSt3frU97EB5X/wfDrz6rQ8FOtb1Q68So&#10;YLOLwphZBWmQgGAifgh5qBkNozgFWeTyf4niBwAA//8DAFBLAQItABQABgAIAAAAIQC2gziS/gAA&#10;AOEBAAATAAAAAAAAAAAAAAAAAAAAAABbQ29udGVudF9UeXBlc10ueG1sUEsBAi0AFAAGAAgAAAAh&#10;ADj9If/WAAAAlAEAAAsAAAAAAAAAAAAAAAAALwEAAF9yZWxzLy5yZWxzUEsBAi0AFAAGAAgAAAAh&#10;APW7qHKFAgAAlwUAAA4AAAAAAAAAAAAAAAAALgIAAGRycy9lMm9Eb2MueG1sUEsBAi0AFAAGAAgA&#10;AAAhAASMlRvgAAAADAEAAA8AAAAAAAAAAAAAAAAA3wQAAGRycy9kb3ducmV2LnhtbFBLBQYAAAAA&#10;BAAEAPMAAADsBQAAAAA=&#10;" fillcolor="#008c75" strokecolor="#008c75" strokeweight="1pt"/>
            </w:pict>
          </mc:Fallback>
        </mc:AlternateContent>
      </w:r>
    </w:p>
    <w:p w14:paraId="107C0E54" w14:textId="6AF9A739" w:rsidR="00CA7899" w:rsidRPr="00E840FB" w:rsidRDefault="00CA7899" w:rsidP="005B0170">
      <w:pPr>
        <w:rPr>
          <w:rFonts w:ascii="Aptos" w:hAnsi="Aptos"/>
        </w:rPr>
      </w:pPr>
    </w:p>
    <w:p w14:paraId="55E334DC" w14:textId="092E5D66" w:rsidR="00CA7899" w:rsidRPr="00E840FB" w:rsidRDefault="00CA7899" w:rsidP="005B0170">
      <w:pPr>
        <w:rPr>
          <w:rFonts w:ascii="Aptos" w:hAnsi="Aptos"/>
        </w:rPr>
      </w:pPr>
    </w:p>
    <w:p w14:paraId="40606E3A" w14:textId="7602F0E1" w:rsidR="00CA7899" w:rsidRPr="00E840FB" w:rsidRDefault="00CA7899" w:rsidP="005B0170">
      <w:pPr>
        <w:rPr>
          <w:rFonts w:ascii="Aptos" w:hAnsi="Aptos"/>
        </w:rPr>
      </w:pPr>
    </w:p>
    <w:p w14:paraId="74D28C26" w14:textId="42E1BEEF" w:rsidR="00CA7899" w:rsidRPr="00E840FB" w:rsidRDefault="00CA7899" w:rsidP="005B0170">
      <w:pPr>
        <w:rPr>
          <w:rFonts w:ascii="Aptos" w:hAnsi="Aptos"/>
        </w:rPr>
      </w:pPr>
    </w:p>
    <w:p w14:paraId="5368F1A5" w14:textId="1FD8BF42" w:rsidR="00CA7899" w:rsidRPr="00E840FB" w:rsidRDefault="00CA7899" w:rsidP="005B0170">
      <w:pPr>
        <w:rPr>
          <w:rFonts w:ascii="Aptos" w:hAnsi="Aptos"/>
        </w:rPr>
      </w:pPr>
    </w:p>
    <w:p w14:paraId="54F4E7CC" w14:textId="029B0E55" w:rsidR="00CA7899" w:rsidRPr="00E840FB" w:rsidRDefault="00CA7899" w:rsidP="005B0170">
      <w:pPr>
        <w:rPr>
          <w:rFonts w:ascii="Aptos" w:hAnsi="Aptos"/>
        </w:rPr>
      </w:pPr>
    </w:p>
    <w:p w14:paraId="4973A584" w14:textId="46C536D8" w:rsidR="00CA7899" w:rsidRPr="00E840FB" w:rsidRDefault="00CA7899" w:rsidP="005B0170">
      <w:pPr>
        <w:rPr>
          <w:rFonts w:ascii="Aptos" w:hAnsi="Aptos"/>
        </w:rPr>
      </w:pPr>
    </w:p>
    <w:p w14:paraId="75A04661" w14:textId="7E582CAF" w:rsidR="00CA7899" w:rsidRPr="00E840FB" w:rsidRDefault="00CA7899" w:rsidP="005B0170">
      <w:pPr>
        <w:rPr>
          <w:rFonts w:ascii="Aptos" w:hAnsi="Aptos"/>
        </w:rPr>
      </w:pPr>
    </w:p>
    <w:p w14:paraId="73BCF300" w14:textId="17680289" w:rsidR="00CA7899" w:rsidRPr="00E840FB" w:rsidRDefault="00CA7899" w:rsidP="005B0170">
      <w:pPr>
        <w:rPr>
          <w:rFonts w:ascii="Aptos" w:hAnsi="Aptos"/>
        </w:rPr>
      </w:pPr>
    </w:p>
    <w:p w14:paraId="07C910A4" w14:textId="73B6C08F" w:rsidR="00CA7899" w:rsidRPr="00E840FB" w:rsidRDefault="00CA7899" w:rsidP="005B0170">
      <w:pPr>
        <w:rPr>
          <w:rFonts w:ascii="Aptos" w:hAnsi="Aptos"/>
        </w:rPr>
      </w:pPr>
    </w:p>
    <w:p w14:paraId="7C757567" w14:textId="4E07711E" w:rsidR="00CA7899" w:rsidRPr="00E840FB" w:rsidRDefault="00CA7899" w:rsidP="005B0170">
      <w:pPr>
        <w:rPr>
          <w:rFonts w:ascii="Aptos" w:hAnsi="Aptos"/>
        </w:rPr>
      </w:pPr>
    </w:p>
    <w:p w14:paraId="6778B656" w14:textId="070CDEF1" w:rsidR="00CA7899" w:rsidRPr="00E840FB" w:rsidRDefault="00CA7899" w:rsidP="005B0170">
      <w:pPr>
        <w:rPr>
          <w:rFonts w:ascii="Aptos" w:hAnsi="Aptos"/>
        </w:rPr>
      </w:pPr>
    </w:p>
    <w:p w14:paraId="6FDDF549" w14:textId="6560DF72" w:rsidR="00CA7899" w:rsidRPr="00E840FB" w:rsidRDefault="00CA7899" w:rsidP="005B0170">
      <w:pPr>
        <w:rPr>
          <w:rFonts w:ascii="Aptos" w:hAnsi="Aptos"/>
        </w:rPr>
      </w:pPr>
    </w:p>
    <w:p w14:paraId="7A76A7DB" w14:textId="351276B1" w:rsidR="00CA7899" w:rsidRPr="00E840FB" w:rsidRDefault="00CA7899" w:rsidP="005B0170">
      <w:pPr>
        <w:rPr>
          <w:rFonts w:ascii="Aptos" w:hAnsi="Aptos"/>
        </w:rPr>
      </w:pPr>
    </w:p>
    <w:p w14:paraId="20604124" w14:textId="20BE138A" w:rsidR="00CA7899" w:rsidRPr="00E840FB" w:rsidRDefault="00CA7899" w:rsidP="005B0170">
      <w:pPr>
        <w:rPr>
          <w:rFonts w:ascii="Aptos" w:hAnsi="Aptos"/>
        </w:rPr>
      </w:pPr>
    </w:p>
    <w:p w14:paraId="03D12940" w14:textId="77777777" w:rsidR="006B3C01" w:rsidRPr="00E840FB" w:rsidRDefault="006B3C01" w:rsidP="006B3C01">
      <w:pPr>
        <w:rPr>
          <w:rFonts w:ascii="Aptos" w:hAnsi="Apto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78"/>
      </w:tblGrid>
      <w:tr w:rsidR="006B3C01" w:rsidRPr="00E840FB" w14:paraId="08AE0791" w14:textId="77777777">
        <w:trPr>
          <w:trHeight w:val="340"/>
        </w:trPr>
        <w:tc>
          <w:tcPr>
            <w:tcW w:w="5382" w:type="dxa"/>
          </w:tcPr>
          <w:p w14:paraId="0A2841C9" w14:textId="4193FB03" w:rsidR="006B3C01" w:rsidRPr="00E840FB" w:rsidRDefault="00352D33" w:rsidP="00352D33">
            <w:pPr>
              <w:pStyle w:val="Titel"/>
              <w:jc w:val="left"/>
              <w:rPr>
                <w:rFonts w:ascii="Aptos" w:hAnsi="Aptos"/>
              </w:rPr>
            </w:pPr>
            <w:r w:rsidRPr="00E840FB">
              <w:rPr>
                <w:rFonts w:ascii="Aptos" w:hAnsi="Aptos"/>
              </w:rPr>
              <w:t>Leitfaden für die Bereitstellung vor Ort</w:t>
            </w:r>
          </w:p>
        </w:tc>
        <w:tc>
          <w:tcPr>
            <w:tcW w:w="3678" w:type="dxa"/>
          </w:tcPr>
          <w:p w14:paraId="45708513" w14:textId="77777777" w:rsidR="006B3C01" w:rsidRPr="00E840FB" w:rsidRDefault="006B3C01">
            <w:pPr>
              <w:rPr>
                <w:rFonts w:ascii="Aptos" w:hAnsi="Aptos"/>
              </w:rPr>
            </w:pPr>
          </w:p>
        </w:tc>
      </w:tr>
      <w:tr w:rsidR="006B3C01" w:rsidRPr="00E840FB" w14:paraId="1A4DB8A8" w14:textId="77777777">
        <w:trPr>
          <w:trHeight w:val="340"/>
        </w:trPr>
        <w:tc>
          <w:tcPr>
            <w:tcW w:w="5382" w:type="dxa"/>
          </w:tcPr>
          <w:p w14:paraId="1764FB1A" w14:textId="5AC5843C" w:rsidR="006B3C01" w:rsidRPr="00E840FB" w:rsidRDefault="006B3C01">
            <w:pPr>
              <w:pStyle w:val="TitreProjet"/>
              <w:rPr>
                <w:rFonts w:ascii="Aptos" w:hAnsi="Aptos"/>
              </w:rPr>
            </w:pPr>
          </w:p>
        </w:tc>
        <w:tc>
          <w:tcPr>
            <w:tcW w:w="3678" w:type="dxa"/>
          </w:tcPr>
          <w:p w14:paraId="1801DB7B" w14:textId="77777777" w:rsidR="006B3C01" w:rsidRPr="00E840FB" w:rsidRDefault="006B3C01">
            <w:pPr>
              <w:rPr>
                <w:rFonts w:ascii="Aptos" w:hAnsi="Aptos"/>
              </w:rPr>
            </w:pPr>
          </w:p>
        </w:tc>
      </w:tr>
    </w:tbl>
    <w:p w14:paraId="5A00F2B9" w14:textId="462A63F3" w:rsidR="00A17859" w:rsidRPr="00E840FB" w:rsidRDefault="00A17859">
      <w:pPr>
        <w:spacing w:before="0" w:after="160" w:line="259" w:lineRule="auto"/>
        <w:jc w:val="left"/>
        <w:rPr>
          <w:rFonts w:ascii="Aptos" w:hAnsi="Aptos"/>
          <w:color w:val="008C75"/>
          <w:sz w:val="36"/>
        </w:rPr>
      </w:pPr>
      <w:r w:rsidRPr="00E840FB">
        <w:rPr>
          <w:rFonts w:ascii="Aptos" w:hAnsi="Aptos"/>
        </w:rPr>
        <w:br w:type="page"/>
      </w:r>
    </w:p>
    <w:p w14:paraId="1ED780C6" w14:textId="77777777" w:rsidR="0036374D" w:rsidRPr="00E840FB" w:rsidRDefault="0036374D" w:rsidP="0036374D">
      <w:pPr>
        <w:rPr>
          <w:rFonts w:ascii="Aptos" w:hAnsi="Aptos"/>
        </w:rPr>
      </w:pPr>
    </w:p>
    <w:p w14:paraId="15B5BA4A" w14:textId="77777777" w:rsidR="0036374D" w:rsidRPr="00E840FB" w:rsidRDefault="0036374D" w:rsidP="0036374D">
      <w:pPr>
        <w:rPr>
          <w:rFonts w:ascii="Aptos" w:hAnsi="Aptos"/>
        </w:rPr>
      </w:pPr>
    </w:p>
    <w:p w14:paraId="6B2CB34A" w14:textId="3311E443" w:rsidR="0036374D" w:rsidRPr="00E840FB" w:rsidRDefault="0036374D" w:rsidP="0036374D">
      <w:pPr>
        <w:pStyle w:val="Titredunepage"/>
        <w:rPr>
          <w:rFonts w:ascii="Aptos" w:hAnsi="Aptos"/>
        </w:rPr>
      </w:pPr>
      <w:r w:rsidRPr="00E840FB">
        <w:rPr>
          <w:rFonts w:ascii="Aptos" w:hAnsi="Aptos"/>
        </w:rPr>
        <w:t>Do</w:t>
      </w:r>
      <w:r w:rsidR="00E840FB">
        <w:rPr>
          <w:rFonts w:ascii="Aptos" w:hAnsi="Aptos"/>
        </w:rPr>
        <w:t>k</w:t>
      </w:r>
      <w:r w:rsidRPr="00E840FB">
        <w:rPr>
          <w:rFonts w:ascii="Aptos" w:hAnsi="Aptos"/>
        </w:rPr>
        <w:t>ument</w:t>
      </w:r>
      <w:r w:rsidR="00E840FB">
        <w:rPr>
          <w:rFonts w:ascii="Aptos" w:hAnsi="Aptos"/>
        </w:rPr>
        <w:t>env</w:t>
      </w:r>
      <w:r w:rsidRPr="00E840FB">
        <w:rPr>
          <w:rFonts w:ascii="Aptos" w:hAnsi="Aptos"/>
        </w:rPr>
        <w:t>ersion</w:t>
      </w:r>
      <w:r w:rsidR="00E840FB">
        <w:rPr>
          <w:rFonts w:ascii="Aptos" w:hAnsi="Aptos"/>
        </w:rPr>
        <w:t>en</w:t>
      </w:r>
    </w:p>
    <w:tbl>
      <w:tblPr>
        <w:tblStyle w:val="Tabellenraster"/>
        <w:tblW w:w="0" w:type="auto"/>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3020"/>
        <w:gridCol w:w="3020"/>
        <w:gridCol w:w="3020"/>
      </w:tblGrid>
      <w:tr w:rsidR="00570C9B" w:rsidRPr="00E840FB" w14:paraId="77E138F6" w14:textId="77777777" w:rsidTr="00FF598A">
        <w:tc>
          <w:tcPr>
            <w:tcW w:w="3020" w:type="dxa"/>
            <w:shd w:val="clear" w:color="auto" w:fill="008C75"/>
          </w:tcPr>
          <w:p w14:paraId="6F337528" w14:textId="243F7E0B" w:rsidR="00570C9B" w:rsidRPr="00E840FB" w:rsidRDefault="00CC6B53" w:rsidP="00FF598A">
            <w:pPr>
              <w:pStyle w:val="Tableautitre"/>
              <w:rPr>
                <w:rFonts w:ascii="Aptos" w:hAnsi="Aptos"/>
              </w:rPr>
            </w:pPr>
            <w:r w:rsidRPr="00E840FB">
              <w:rPr>
                <w:rFonts w:ascii="Aptos" w:hAnsi="Aptos"/>
              </w:rPr>
              <w:t>Version</w:t>
            </w:r>
          </w:p>
        </w:tc>
        <w:tc>
          <w:tcPr>
            <w:tcW w:w="3020" w:type="dxa"/>
            <w:shd w:val="clear" w:color="auto" w:fill="008C75"/>
          </w:tcPr>
          <w:p w14:paraId="242265F6" w14:textId="53846C14" w:rsidR="00570C9B" w:rsidRPr="00E840FB" w:rsidRDefault="00423587" w:rsidP="00FF598A">
            <w:pPr>
              <w:pStyle w:val="Tableautitre"/>
              <w:rPr>
                <w:rFonts w:ascii="Aptos" w:hAnsi="Aptos"/>
              </w:rPr>
            </w:pPr>
            <w:r w:rsidRPr="00E840FB">
              <w:rPr>
                <w:rFonts w:ascii="Aptos" w:hAnsi="Aptos"/>
              </w:rPr>
              <w:t>Anmerkung</w:t>
            </w:r>
          </w:p>
        </w:tc>
        <w:tc>
          <w:tcPr>
            <w:tcW w:w="3020" w:type="dxa"/>
            <w:shd w:val="clear" w:color="auto" w:fill="008C75"/>
          </w:tcPr>
          <w:p w14:paraId="56AE4D88" w14:textId="1BFBEEAE" w:rsidR="00570C9B" w:rsidRPr="00E840FB" w:rsidRDefault="00CC6B53" w:rsidP="00FF598A">
            <w:pPr>
              <w:pStyle w:val="Tableautitre"/>
              <w:rPr>
                <w:rFonts w:ascii="Aptos" w:hAnsi="Aptos"/>
              </w:rPr>
            </w:pPr>
            <w:r w:rsidRPr="00E840FB">
              <w:rPr>
                <w:rFonts w:ascii="Aptos" w:hAnsi="Aptos"/>
              </w:rPr>
              <w:t>Dat</w:t>
            </w:r>
            <w:r w:rsidR="00423587" w:rsidRPr="00E840FB">
              <w:rPr>
                <w:rFonts w:ascii="Aptos" w:hAnsi="Aptos"/>
              </w:rPr>
              <w:t>um</w:t>
            </w:r>
          </w:p>
        </w:tc>
      </w:tr>
      <w:tr w:rsidR="00570C9B" w:rsidRPr="00E840FB" w14:paraId="3A70B945" w14:textId="77777777" w:rsidTr="00570C9B">
        <w:tc>
          <w:tcPr>
            <w:tcW w:w="3020" w:type="dxa"/>
          </w:tcPr>
          <w:p w14:paraId="16533E6A" w14:textId="1CE145CF" w:rsidR="00570C9B" w:rsidRPr="00E840FB" w:rsidRDefault="00CC6B53" w:rsidP="00570C9B">
            <w:pPr>
              <w:pStyle w:val="Tableautextecentr"/>
              <w:rPr>
                <w:rFonts w:ascii="Aptos" w:hAnsi="Aptos"/>
              </w:rPr>
            </w:pPr>
            <w:r w:rsidRPr="00E840FB">
              <w:rPr>
                <w:rFonts w:ascii="Aptos" w:hAnsi="Aptos"/>
              </w:rPr>
              <w:t>1.0</w:t>
            </w:r>
          </w:p>
        </w:tc>
        <w:tc>
          <w:tcPr>
            <w:tcW w:w="3020" w:type="dxa"/>
          </w:tcPr>
          <w:p w14:paraId="128E2487" w14:textId="76B830BE" w:rsidR="00813498" w:rsidRPr="00E840FB" w:rsidRDefault="00423587" w:rsidP="00570C9B">
            <w:pPr>
              <w:pStyle w:val="Tableautextecentr"/>
              <w:rPr>
                <w:rFonts w:ascii="Aptos" w:hAnsi="Aptos"/>
                <w:b/>
                <w:bCs/>
              </w:rPr>
            </w:pPr>
            <w:r w:rsidRPr="00E840FB">
              <w:rPr>
                <w:rFonts w:ascii="Aptos" w:hAnsi="Aptos"/>
                <w:b/>
              </w:rPr>
              <w:t>Softwareversion</w:t>
            </w:r>
            <w:r w:rsidR="00813498" w:rsidRPr="00E840FB">
              <w:rPr>
                <w:rFonts w:ascii="Aptos" w:hAnsi="Aptos"/>
                <w:b/>
              </w:rPr>
              <w:t xml:space="preserve"> 2.0.10</w:t>
            </w:r>
          </w:p>
        </w:tc>
        <w:tc>
          <w:tcPr>
            <w:tcW w:w="3020" w:type="dxa"/>
          </w:tcPr>
          <w:p w14:paraId="721C1579" w14:textId="40EC6A45" w:rsidR="00570C9B" w:rsidRPr="00E840FB" w:rsidRDefault="00423587" w:rsidP="00570C9B">
            <w:pPr>
              <w:pStyle w:val="Tableautextecentr"/>
              <w:rPr>
                <w:rFonts w:ascii="Aptos" w:hAnsi="Aptos"/>
              </w:rPr>
            </w:pPr>
            <w:r w:rsidRPr="00E840FB">
              <w:rPr>
                <w:rFonts w:ascii="Aptos" w:hAnsi="Aptos"/>
              </w:rPr>
              <w:t>9. Februar 2024</w:t>
            </w:r>
          </w:p>
        </w:tc>
      </w:tr>
      <w:tr w:rsidR="00570C9B" w:rsidRPr="00E840FB" w14:paraId="1EE665AB" w14:textId="77777777" w:rsidTr="00570C9B">
        <w:tc>
          <w:tcPr>
            <w:tcW w:w="3020" w:type="dxa"/>
          </w:tcPr>
          <w:p w14:paraId="11805EB7" w14:textId="780D8133" w:rsidR="00570C9B" w:rsidRPr="00E840FB" w:rsidRDefault="00352D33" w:rsidP="00570C9B">
            <w:pPr>
              <w:pStyle w:val="Tableautextecentr"/>
              <w:rPr>
                <w:rFonts w:ascii="Aptos" w:hAnsi="Aptos"/>
              </w:rPr>
            </w:pPr>
            <w:r w:rsidRPr="00E840FB">
              <w:rPr>
                <w:rFonts w:ascii="Aptos" w:hAnsi="Aptos"/>
              </w:rPr>
              <w:t>2.0</w:t>
            </w:r>
          </w:p>
        </w:tc>
        <w:tc>
          <w:tcPr>
            <w:tcW w:w="3020" w:type="dxa"/>
          </w:tcPr>
          <w:p w14:paraId="04BE535F" w14:textId="6A872D2B" w:rsidR="00570C9B" w:rsidRPr="00E840FB" w:rsidRDefault="00423587" w:rsidP="00570C9B">
            <w:pPr>
              <w:pStyle w:val="Tableautextecentr"/>
              <w:rPr>
                <w:rFonts w:ascii="Aptos" w:hAnsi="Aptos"/>
              </w:rPr>
            </w:pPr>
            <w:r w:rsidRPr="00E840FB">
              <w:rPr>
                <w:rFonts w:ascii="Aptos" w:hAnsi="Aptos"/>
                <w:b/>
              </w:rPr>
              <w:t>Softwareversion</w:t>
            </w:r>
            <w:r w:rsidR="00352D33" w:rsidRPr="00E840FB">
              <w:rPr>
                <w:rFonts w:ascii="Aptos" w:hAnsi="Aptos"/>
                <w:b/>
              </w:rPr>
              <w:t xml:space="preserve"> 2.1.6</w:t>
            </w:r>
          </w:p>
        </w:tc>
        <w:tc>
          <w:tcPr>
            <w:tcW w:w="3020" w:type="dxa"/>
          </w:tcPr>
          <w:p w14:paraId="14912288" w14:textId="46E475EB" w:rsidR="00570C9B" w:rsidRPr="00E840FB" w:rsidRDefault="00423587" w:rsidP="00570C9B">
            <w:pPr>
              <w:pStyle w:val="Tableautextecentr"/>
              <w:rPr>
                <w:rFonts w:ascii="Aptos" w:hAnsi="Aptos"/>
              </w:rPr>
            </w:pPr>
            <w:r w:rsidRPr="00E840FB">
              <w:rPr>
                <w:rFonts w:ascii="Aptos" w:hAnsi="Aptos"/>
              </w:rPr>
              <w:t xml:space="preserve">25. </w:t>
            </w:r>
            <w:r w:rsidR="00352D33" w:rsidRPr="00E840FB">
              <w:rPr>
                <w:rFonts w:ascii="Aptos" w:hAnsi="Aptos"/>
              </w:rPr>
              <w:t>April 25, 2025</w:t>
            </w:r>
          </w:p>
        </w:tc>
      </w:tr>
      <w:tr w:rsidR="00570C9B" w:rsidRPr="00E840FB" w14:paraId="5F0A48D1" w14:textId="77777777" w:rsidTr="00570C9B">
        <w:tc>
          <w:tcPr>
            <w:tcW w:w="3020" w:type="dxa"/>
          </w:tcPr>
          <w:p w14:paraId="07D715AF" w14:textId="2B8726DD" w:rsidR="00570C9B" w:rsidRPr="00E840FB" w:rsidRDefault="00570C9B" w:rsidP="00570C9B">
            <w:pPr>
              <w:pStyle w:val="Tableautextecentr"/>
              <w:rPr>
                <w:rFonts w:ascii="Aptos" w:hAnsi="Aptos"/>
              </w:rPr>
            </w:pPr>
          </w:p>
        </w:tc>
        <w:tc>
          <w:tcPr>
            <w:tcW w:w="3020" w:type="dxa"/>
          </w:tcPr>
          <w:p w14:paraId="616795C4" w14:textId="5EFD03C9" w:rsidR="00570C9B" w:rsidRPr="00E840FB" w:rsidRDefault="00570C9B" w:rsidP="00570C9B">
            <w:pPr>
              <w:pStyle w:val="Tableautextecentr"/>
              <w:rPr>
                <w:rFonts w:ascii="Aptos" w:hAnsi="Aptos"/>
              </w:rPr>
            </w:pPr>
          </w:p>
        </w:tc>
        <w:tc>
          <w:tcPr>
            <w:tcW w:w="3020" w:type="dxa"/>
          </w:tcPr>
          <w:p w14:paraId="5DE96D13" w14:textId="58124B82" w:rsidR="00570C9B" w:rsidRPr="00E840FB" w:rsidRDefault="00570C9B" w:rsidP="00570C9B">
            <w:pPr>
              <w:pStyle w:val="Tableautextecentr"/>
              <w:rPr>
                <w:rFonts w:ascii="Aptos" w:hAnsi="Aptos"/>
              </w:rPr>
            </w:pPr>
          </w:p>
        </w:tc>
      </w:tr>
    </w:tbl>
    <w:p w14:paraId="580821EE" w14:textId="4B0A929C" w:rsidR="00CA7899" w:rsidRPr="00E840FB" w:rsidRDefault="00CA7899" w:rsidP="005B0170">
      <w:pPr>
        <w:rPr>
          <w:rFonts w:ascii="Aptos" w:hAnsi="Aptos"/>
        </w:rPr>
      </w:pPr>
    </w:p>
    <w:p w14:paraId="381FCB24" w14:textId="77777777" w:rsidR="00B24DC3" w:rsidRPr="00E840FB" w:rsidRDefault="00B24DC3" w:rsidP="005B0170">
      <w:pPr>
        <w:rPr>
          <w:rFonts w:ascii="Aptos" w:hAnsi="Aptos"/>
        </w:rPr>
      </w:pPr>
    </w:p>
    <w:p w14:paraId="3082776F" w14:textId="01FADFE5" w:rsidR="00E37CDC" w:rsidRPr="00E840FB" w:rsidRDefault="00352D33" w:rsidP="00E37CDC">
      <w:pPr>
        <w:pStyle w:val="Titredunepage"/>
        <w:rPr>
          <w:rFonts w:ascii="Aptos" w:hAnsi="Aptos"/>
        </w:rPr>
      </w:pPr>
      <w:r w:rsidRPr="00E840FB">
        <w:rPr>
          <w:rFonts w:ascii="Aptos" w:hAnsi="Aptos"/>
        </w:rPr>
        <w:t>Zusammenfassung</w:t>
      </w:r>
    </w:p>
    <w:p w14:paraId="06B51559" w14:textId="23532A71" w:rsidR="00E37CDC" w:rsidRPr="00E840FB" w:rsidRDefault="00352D33" w:rsidP="00E37CDC">
      <w:pPr>
        <w:rPr>
          <w:rFonts w:ascii="Aptos" w:hAnsi="Aptos"/>
        </w:rPr>
      </w:pPr>
      <w:r w:rsidRPr="00E840FB">
        <w:rPr>
          <w:rFonts w:ascii="Aptos" w:hAnsi="Aptos"/>
        </w:rPr>
        <w:t>In diesem Dokument wird erläutert, wie die On-Premises-Version der TYREX-Lösung bereitgestellt wird.</w:t>
      </w:r>
    </w:p>
    <w:p w14:paraId="6C00A4A9" w14:textId="77777777" w:rsidR="00E37CDC" w:rsidRPr="00E840FB" w:rsidRDefault="00E37CDC" w:rsidP="00E37CDC">
      <w:pPr>
        <w:rPr>
          <w:rFonts w:ascii="Aptos" w:hAnsi="Aptos"/>
        </w:rPr>
      </w:pPr>
    </w:p>
    <w:p w14:paraId="65CD9917" w14:textId="77777777" w:rsidR="00E37CDC" w:rsidRPr="00E840FB" w:rsidRDefault="00E37CDC" w:rsidP="00E37CDC">
      <w:pPr>
        <w:rPr>
          <w:rFonts w:ascii="Aptos" w:hAnsi="Aptos"/>
        </w:rPr>
      </w:pPr>
    </w:p>
    <w:p w14:paraId="5647267F" w14:textId="77777777" w:rsidR="00B24DC3" w:rsidRPr="00E840FB" w:rsidRDefault="00B24DC3" w:rsidP="00E37CDC">
      <w:pPr>
        <w:rPr>
          <w:rFonts w:ascii="Aptos" w:hAnsi="Aptos"/>
        </w:rPr>
      </w:pPr>
    </w:p>
    <w:p w14:paraId="4FC47F3E" w14:textId="77777777" w:rsidR="00B24DC3" w:rsidRPr="00E840FB" w:rsidRDefault="00B24DC3" w:rsidP="00E37CDC">
      <w:pPr>
        <w:rPr>
          <w:rFonts w:ascii="Aptos" w:hAnsi="Aptos"/>
        </w:rPr>
      </w:pPr>
    </w:p>
    <w:p w14:paraId="3020FC9B" w14:textId="77777777" w:rsidR="00B24DC3" w:rsidRPr="00E840FB" w:rsidRDefault="00B24DC3" w:rsidP="00E37CDC">
      <w:pPr>
        <w:rPr>
          <w:rFonts w:ascii="Aptos" w:hAnsi="Aptos"/>
        </w:rPr>
      </w:pPr>
    </w:p>
    <w:p w14:paraId="7A6DDF98" w14:textId="77777777" w:rsidR="00B24DC3" w:rsidRPr="00E840FB" w:rsidRDefault="00B24DC3" w:rsidP="00E37CDC">
      <w:pPr>
        <w:rPr>
          <w:rFonts w:ascii="Aptos" w:hAnsi="Aptos"/>
        </w:rPr>
      </w:pPr>
    </w:p>
    <w:p w14:paraId="17AE42C1" w14:textId="77777777" w:rsidR="005D2A7C" w:rsidRPr="00E840FB" w:rsidRDefault="005D2A7C" w:rsidP="00E37CDC">
      <w:pPr>
        <w:rPr>
          <w:rFonts w:ascii="Aptos" w:hAnsi="Aptos"/>
        </w:rPr>
      </w:pPr>
    </w:p>
    <w:p w14:paraId="2287D19E" w14:textId="77777777" w:rsidR="005D2A7C" w:rsidRPr="00E840FB" w:rsidRDefault="005D2A7C" w:rsidP="00E37CDC">
      <w:pPr>
        <w:rPr>
          <w:rFonts w:ascii="Aptos" w:hAnsi="Aptos"/>
        </w:rPr>
      </w:pPr>
    </w:p>
    <w:p w14:paraId="64347280" w14:textId="77777777" w:rsidR="00B24DC3" w:rsidRPr="00E840FB" w:rsidRDefault="00B24DC3" w:rsidP="00E37CDC">
      <w:pPr>
        <w:rPr>
          <w:rFonts w:ascii="Aptos" w:hAnsi="Aptos"/>
        </w:rPr>
      </w:pPr>
    </w:p>
    <w:p w14:paraId="1B76EE4F" w14:textId="23D37577" w:rsidR="00E37CDC" w:rsidRPr="00E840FB" w:rsidRDefault="00352D33" w:rsidP="00E37CDC">
      <w:pPr>
        <w:pStyle w:val="Titredunepage"/>
        <w:rPr>
          <w:rFonts w:ascii="Aptos" w:hAnsi="Aptos"/>
        </w:rPr>
      </w:pPr>
      <w:r w:rsidRPr="00E840FB">
        <w:rPr>
          <w:rFonts w:ascii="Aptos" w:hAnsi="Aptos"/>
        </w:rPr>
        <w:t>Vertraulichkeitserklärung</w:t>
      </w:r>
    </w:p>
    <w:p w14:paraId="00E9EB23" w14:textId="1AFE3676" w:rsidR="00A17859" w:rsidRPr="00E840FB" w:rsidRDefault="00352D33">
      <w:pPr>
        <w:spacing w:before="0" w:after="160" w:line="259" w:lineRule="auto"/>
        <w:jc w:val="left"/>
        <w:rPr>
          <w:rFonts w:ascii="Aptos" w:hAnsi="Aptos"/>
          <w:color w:val="008C75"/>
          <w:sz w:val="36"/>
        </w:rPr>
      </w:pPr>
      <w:r w:rsidRPr="00E840FB">
        <w:rPr>
          <w:rFonts w:ascii="Aptos" w:hAnsi="Aptos"/>
        </w:rPr>
        <w:t>Die in diesem Dokument und seinen Anhängen enthaltenen Informationen sind das Eigentum von TYREX. Mit der Bereitstellung dieses Dokuments geht TYREX davon aus, dass sich der Empfänger mit der Wahrung der Vertraulichkeit einverstanden erklärt. Insbesondere darf es ohne vorherige schriftliche Zustimmung von TYREX weder ganz noch teilweise an Dritte weitergegeben, kopiert oder verwendet werden. Dieses Dokument ist streng vertraulich und darf ohne die vorherige schriftliche Zustimmung von TYREX nicht an Dritte weitergegeben werden.</w:t>
      </w:r>
      <w:r w:rsidR="00A17859" w:rsidRPr="00E840FB">
        <w:rPr>
          <w:rFonts w:ascii="Aptos" w:hAnsi="Aptos"/>
        </w:rPr>
        <w:br w:type="page"/>
      </w:r>
    </w:p>
    <w:p w14:paraId="44EABC6B" w14:textId="77777777" w:rsidR="003621D4" w:rsidRPr="00E840FB" w:rsidRDefault="003621D4" w:rsidP="00BE44D6">
      <w:pPr>
        <w:rPr>
          <w:rFonts w:ascii="Aptos" w:hAnsi="Aptos"/>
        </w:rPr>
      </w:pPr>
    </w:p>
    <w:p w14:paraId="69F5BD2D" w14:textId="77777777" w:rsidR="003621D4" w:rsidRPr="00E840FB" w:rsidRDefault="003621D4" w:rsidP="00BE44D6">
      <w:pPr>
        <w:rPr>
          <w:rFonts w:ascii="Aptos" w:hAnsi="Aptos"/>
        </w:rPr>
      </w:pPr>
    </w:p>
    <w:sdt>
      <w:sdtPr>
        <w:rPr>
          <w:rFonts w:ascii="Helvetica" w:eastAsiaTheme="minorHAnsi" w:hAnsi="Helvetica" w:cstheme="minorBidi"/>
          <w:color w:val="00588C"/>
          <w:sz w:val="18"/>
          <w:szCs w:val="22"/>
          <w:lang w:eastAsia="en-US" w:bidi="ar-SA"/>
        </w:rPr>
        <w:id w:val="-590236419"/>
        <w:docPartObj>
          <w:docPartGallery w:val="Table of Contents"/>
          <w:docPartUnique/>
        </w:docPartObj>
      </w:sdtPr>
      <w:sdtEndPr>
        <w:rPr>
          <w:b/>
          <w:bCs/>
        </w:rPr>
      </w:sdtEndPr>
      <w:sdtContent>
        <w:p w14:paraId="4CDBDEDD" w14:textId="30A98827" w:rsidR="00CA37CC" w:rsidRPr="00E840FB" w:rsidRDefault="00CA37CC">
          <w:pPr>
            <w:pStyle w:val="Inhaltsverzeichnisberschrift"/>
          </w:pPr>
          <w:r w:rsidRPr="00E840FB">
            <w:t>Inhaltsverzeichnis</w:t>
          </w:r>
        </w:p>
        <w:p w14:paraId="24D7C849" w14:textId="26120B6E" w:rsidR="00025CA4" w:rsidRPr="00E840FB" w:rsidRDefault="00CA37CC">
          <w:pPr>
            <w:pStyle w:val="Verzeichnis1"/>
            <w:tabs>
              <w:tab w:val="left" w:pos="600"/>
              <w:tab w:val="right" w:leader="dot" w:pos="9060"/>
            </w:tabs>
            <w:rPr>
              <w:rFonts w:asciiTheme="minorHAnsi" w:eastAsiaTheme="minorEastAsia" w:hAnsiTheme="minorHAnsi"/>
              <w:b w:val="0"/>
              <w:color w:val="auto"/>
              <w:kern w:val="2"/>
              <w:sz w:val="24"/>
              <w:szCs w:val="24"/>
              <w:lang w:eastAsia="de-DE" w:bidi="he-IL"/>
              <w14:ligatures w14:val="standardContextual"/>
            </w:rPr>
          </w:pPr>
          <w:r w:rsidRPr="00E840FB">
            <w:rPr>
              <w:b w:val="0"/>
            </w:rPr>
            <w:fldChar w:fldCharType="begin"/>
          </w:r>
          <w:r w:rsidRPr="00E840FB">
            <w:rPr>
              <w:b w:val="0"/>
            </w:rPr>
            <w:instrText xml:space="preserve"> TOC \o "1-4" \h \z \u </w:instrText>
          </w:r>
          <w:r w:rsidRPr="00E840FB">
            <w:rPr>
              <w:b w:val="0"/>
            </w:rPr>
            <w:fldChar w:fldCharType="separate"/>
          </w:r>
          <w:hyperlink w:anchor="_Toc196398828" w:history="1">
            <w:r w:rsidR="00025CA4" w:rsidRPr="00E840FB">
              <w:rPr>
                <w:rStyle w:val="Hyperlink"/>
                <w:rFonts w:ascii="Aptos" w:hAnsi="Aptos"/>
              </w:rPr>
              <w:t>1.</w:t>
            </w:r>
            <w:r w:rsidR="00025CA4" w:rsidRPr="00E840FB">
              <w:rPr>
                <w:rFonts w:asciiTheme="minorHAnsi" w:eastAsiaTheme="minorEastAsia" w:hAnsiTheme="minorHAnsi"/>
                <w:b w:val="0"/>
                <w:color w:val="auto"/>
                <w:kern w:val="2"/>
                <w:sz w:val="24"/>
                <w:szCs w:val="24"/>
                <w:lang w:eastAsia="de-DE" w:bidi="he-IL"/>
                <w14:ligatures w14:val="standardContextual"/>
              </w:rPr>
              <w:tab/>
            </w:r>
            <w:r w:rsidR="00025CA4" w:rsidRPr="00E840FB">
              <w:rPr>
                <w:rStyle w:val="Hyperlink"/>
                <w:rFonts w:ascii="Aptos" w:hAnsi="Aptos"/>
              </w:rPr>
              <w:t>Einleitung</w:t>
            </w:r>
            <w:r w:rsidR="00025CA4" w:rsidRPr="00E840FB">
              <w:rPr>
                <w:webHidden/>
              </w:rPr>
              <w:tab/>
            </w:r>
            <w:r w:rsidR="00025CA4" w:rsidRPr="00E840FB">
              <w:rPr>
                <w:webHidden/>
              </w:rPr>
              <w:fldChar w:fldCharType="begin"/>
            </w:r>
            <w:r w:rsidR="00025CA4" w:rsidRPr="00E840FB">
              <w:rPr>
                <w:webHidden/>
              </w:rPr>
              <w:instrText xml:space="preserve"> PAGEREF _Toc196398828 \h </w:instrText>
            </w:r>
            <w:r w:rsidR="00025CA4" w:rsidRPr="00E840FB">
              <w:rPr>
                <w:webHidden/>
              </w:rPr>
            </w:r>
            <w:r w:rsidR="00025CA4" w:rsidRPr="00E840FB">
              <w:rPr>
                <w:webHidden/>
              </w:rPr>
              <w:fldChar w:fldCharType="separate"/>
            </w:r>
            <w:r w:rsidR="00025CA4" w:rsidRPr="00E840FB">
              <w:rPr>
                <w:webHidden/>
              </w:rPr>
              <w:t>5</w:t>
            </w:r>
            <w:r w:rsidR="00025CA4" w:rsidRPr="00E840FB">
              <w:rPr>
                <w:webHidden/>
              </w:rPr>
              <w:fldChar w:fldCharType="end"/>
            </w:r>
          </w:hyperlink>
        </w:p>
        <w:p w14:paraId="052B6CE5" w14:textId="4F496CF1" w:rsidR="00025CA4" w:rsidRPr="00E840FB" w:rsidRDefault="00025CA4">
          <w:pPr>
            <w:pStyle w:val="Verzeichnis1"/>
            <w:tabs>
              <w:tab w:val="left" w:pos="600"/>
              <w:tab w:val="right" w:leader="dot" w:pos="9060"/>
            </w:tabs>
            <w:rPr>
              <w:rFonts w:asciiTheme="minorHAnsi" w:eastAsiaTheme="minorEastAsia" w:hAnsiTheme="minorHAnsi"/>
              <w:b w:val="0"/>
              <w:color w:val="auto"/>
              <w:kern w:val="2"/>
              <w:sz w:val="24"/>
              <w:szCs w:val="24"/>
              <w:lang w:eastAsia="de-DE" w:bidi="he-IL"/>
              <w14:ligatures w14:val="standardContextual"/>
            </w:rPr>
          </w:pPr>
          <w:hyperlink w:anchor="_Toc196398829" w:history="1">
            <w:r w:rsidRPr="00E840FB">
              <w:rPr>
                <w:rStyle w:val="Hyperlink"/>
                <w:rFonts w:ascii="Aptos" w:hAnsi="Aptos"/>
              </w:rPr>
              <w:t>2.</w:t>
            </w:r>
            <w:r w:rsidRPr="00E840FB">
              <w:rPr>
                <w:rFonts w:asciiTheme="minorHAnsi" w:eastAsiaTheme="minorEastAsia" w:hAnsiTheme="minorHAnsi"/>
                <w:b w:val="0"/>
                <w:color w:val="auto"/>
                <w:kern w:val="2"/>
                <w:sz w:val="24"/>
                <w:szCs w:val="24"/>
                <w:lang w:eastAsia="de-DE" w:bidi="he-IL"/>
                <w14:ligatures w14:val="standardContextual"/>
              </w:rPr>
              <w:tab/>
            </w:r>
            <w:r w:rsidRPr="00E840FB">
              <w:rPr>
                <w:rStyle w:val="Hyperlink"/>
                <w:rFonts w:ascii="Aptos" w:hAnsi="Aptos"/>
              </w:rPr>
              <w:t>Architektur</w:t>
            </w:r>
            <w:r w:rsidRPr="00E840FB">
              <w:rPr>
                <w:webHidden/>
              </w:rPr>
              <w:tab/>
            </w:r>
            <w:r w:rsidRPr="00E840FB">
              <w:rPr>
                <w:webHidden/>
              </w:rPr>
              <w:fldChar w:fldCharType="begin"/>
            </w:r>
            <w:r w:rsidRPr="00E840FB">
              <w:rPr>
                <w:webHidden/>
              </w:rPr>
              <w:instrText xml:space="preserve"> PAGEREF _Toc196398829 \h </w:instrText>
            </w:r>
            <w:r w:rsidRPr="00E840FB">
              <w:rPr>
                <w:webHidden/>
              </w:rPr>
            </w:r>
            <w:r w:rsidRPr="00E840FB">
              <w:rPr>
                <w:webHidden/>
              </w:rPr>
              <w:fldChar w:fldCharType="separate"/>
            </w:r>
            <w:r w:rsidRPr="00E840FB">
              <w:rPr>
                <w:webHidden/>
              </w:rPr>
              <w:t>6</w:t>
            </w:r>
            <w:r w:rsidRPr="00E840FB">
              <w:rPr>
                <w:webHidden/>
              </w:rPr>
              <w:fldChar w:fldCharType="end"/>
            </w:r>
          </w:hyperlink>
        </w:p>
        <w:p w14:paraId="6DFD2E88" w14:textId="3BEE77FB" w:rsidR="00025CA4" w:rsidRPr="00E840FB" w:rsidRDefault="00025CA4">
          <w:pPr>
            <w:pStyle w:val="Verzeichnis1"/>
            <w:tabs>
              <w:tab w:val="left" w:pos="600"/>
              <w:tab w:val="right" w:leader="dot" w:pos="9060"/>
            </w:tabs>
            <w:rPr>
              <w:rFonts w:asciiTheme="minorHAnsi" w:eastAsiaTheme="minorEastAsia" w:hAnsiTheme="minorHAnsi"/>
              <w:b w:val="0"/>
              <w:color w:val="auto"/>
              <w:kern w:val="2"/>
              <w:sz w:val="24"/>
              <w:szCs w:val="24"/>
              <w:lang w:eastAsia="de-DE" w:bidi="he-IL"/>
              <w14:ligatures w14:val="standardContextual"/>
            </w:rPr>
          </w:pPr>
          <w:hyperlink w:anchor="_Toc196398830" w:history="1">
            <w:r w:rsidRPr="00E840FB">
              <w:rPr>
                <w:rStyle w:val="Hyperlink"/>
                <w:rFonts w:ascii="Aptos" w:hAnsi="Aptos"/>
              </w:rPr>
              <w:t>3.</w:t>
            </w:r>
            <w:r w:rsidRPr="00E840FB">
              <w:rPr>
                <w:rFonts w:asciiTheme="minorHAnsi" w:eastAsiaTheme="minorEastAsia" w:hAnsiTheme="minorHAnsi"/>
                <w:b w:val="0"/>
                <w:color w:val="auto"/>
                <w:kern w:val="2"/>
                <w:sz w:val="24"/>
                <w:szCs w:val="24"/>
                <w:lang w:eastAsia="de-DE" w:bidi="he-IL"/>
                <w14:ligatures w14:val="standardContextual"/>
              </w:rPr>
              <w:tab/>
            </w:r>
            <w:r w:rsidRPr="00E840FB">
              <w:rPr>
                <w:rStyle w:val="Hyperlink"/>
                <w:rFonts w:ascii="Aptos" w:hAnsi="Aptos"/>
              </w:rPr>
              <w:t>Anforderungen</w:t>
            </w:r>
            <w:r w:rsidRPr="00E840FB">
              <w:rPr>
                <w:webHidden/>
              </w:rPr>
              <w:tab/>
            </w:r>
            <w:r w:rsidRPr="00E840FB">
              <w:rPr>
                <w:webHidden/>
              </w:rPr>
              <w:fldChar w:fldCharType="begin"/>
            </w:r>
            <w:r w:rsidRPr="00E840FB">
              <w:rPr>
                <w:webHidden/>
              </w:rPr>
              <w:instrText xml:space="preserve"> PAGEREF _Toc196398830 \h </w:instrText>
            </w:r>
            <w:r w:rsidRPr="00E840FB">
              <w:rPr>
                <w:webHidden/>
              </w:rPr>
            </w:r>
            <w:r w:rsidRPr="00E840FB">
              <w:rPr>
                <w:webHidden/>
              </w:rPr>
              <w:fldChar w:fldCharType="separate"/>
            </w:r>
            <w:r w:rsidRPr="00E840FB">
              <w:rPr>
                <w:webHidden/>
              </w:rPr>
              <w:t>7</w:t>
            </w:r>
            <w:r w:rsidRPr="00E840FB">
              <w:rPr>
                <w:webHidden/>
              </w:rPr>
              <w:fldChar w:fldCharType="end"/>
            </w:r>
          </w:hyperlink>
        </w:p>
        <w:p w14:paraId="24EF1117" w14:textId="3847006E"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31" w:history="1">
            <w:r w:rsidRPr="00E840FB">
              <w:rPr>
                <w:rStyle w:val="Hyperlink"/>
                <w:rFonts w:ascii="Aptos" w:hAnsi="Aptos"/>
              </w:rPr>
              <w:t>3.1.</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Hardware</w:t>
            </w:r>
            <w:r w:rsidRPr="00E840FB">
              <w:rPr>
                <w:webHidden/>
              </w:rPr>
              <w:tab/>
            </w:r>
            <w:r w:rsidRPr="00E840FB">
              <w:rPr>
                <w:webHidden/>
              </w:rPr>
              <w:fldChar w:fldCharType="begin"/>
            </w:r>
            <w:r w:rsidRPr="00E840FB">
              <w:rPr>
                <w:webHidden/>
              </w:rPr>
              <w:instrText xml:space="preserve"> PAGEREF _Toc196398831 \h </w:instrText>
            </w:r>
            <w:r w:rsidRPr="00E840FB">
              <w:rPr>
                <w:webHidden/>
              </w:rPr>
            </w:r>
            <w:r w:rsidRPr="00E840FB">
              <w:rPr>
                <w:webHidden/>
              </w:rPr>
              <w:fldChar w:fldCharType="separate"/>
            </w:r>
            <w:r w:rsidRPr="00E840FB">
              <w:rPr>
                <w:webHidden/>
              </w:rPr>
              <w:t>7</w:t>
            </w:r>
            <w:r w:rsidRPr="00E840FB">
              <w:rPr>
                <w:webHidden/>
              </w:rPr>
              <w:fldChar w:fldCharType="end"/>
            </w:r>
          </w:hyperlink>
        </w:p>
        <w:p w14:paraId="026F7899" w14:textId="1A2760FF"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32" w:history="1">
            <w:r w:rsidRPr="00E840FB">
              <w:rPr>
                <w:rStyle w:val="Hyperlink"/>
                <w:rFonts w:ascii="Aptos" w:hAnsi="Aptos"/>
              </w:rPr>
              <w:t>3.2.</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Netzwerk</w:t>
            </w:r>
            <w:r w:rsidRPr="00E840FB">
              <w:rPr>
                <w:webHidden/>
              </w:rPr>
              <w:tab/>
            </w:r>
            <w:r w:rsidRPr="00E840FB">
              <w:rPr>
                <w:webHidden/>
              </w:rPr>
              <w:fldChar w:fldCharType="begin"/>
            </w:r>
            <w:r w:rsidRPr="00E840FB">
              <w:rPr>
                <w:webHidden/>
              </w:rPr>
              <w:instrText xml:space="preserve"> PAGEREF _Toc196398832 \h </w:instrText>
            </w:r>
            <w:r w:rsidRPr="00E840FB">
              <w:rPr>
                <w:webHidden/>
              </w:rPr>
            </w:r>
            <w:r w:rsidRPr="00E840FB">
              <w:rPr>
                <w:webHidden/>
              </w:rPr>
              <w:fldChar w:fldCharType="separate"/>
            </w:r>
            <w:r w:rsidRPr="00E840FB">
              <w:rPr>
                <w:webHidden/>
              </w:rPr>
              <w:t>7</w:t>
            </w:r>
            <w:r w:rsidRPr="00E840FB">
              <w:rPr>
                <w:webHidden/>
              </w:rPr>
              <w:fldChar w:fldCharType="end"/>
            </w:r>
          </w:hyperlink>
        </w:p>
        <w:p w14:paraId="097245E0" w14:textId="75F3739A" w:rsidR="00025CA4" w:rsidRPr="00E840FB" w:rsidRDefault="00025CA4">
          <w:pPr>
            <w:pStyle w:val="Verzeichnis1"/>
            <w:tabs>
              <w:tab w:val="left" w:pos="600"/>
              <w:tab w:val="right" w:leader="dot" w:pos="9060"/>
            </w:tabs>
            <w:rPr>
              <w:rFonts w:asciiTheme="minorHAnsi" w:eastAsiaTheme="minorEastAsia" w:hAnsiTheme="minorHAnsi"/>
              <w:b w:val="0"/>
              <w:color w:val="auto"/>
              <w:kern w:val="2"/>
              <w:sz w:val="24"/>
              <w:szCs w:val="24"/>
              <w:lang w:eastAsia="de-DE" w:bidi="he-IL"/>
              <w14:ligatures w14:val="standardContextual"/>
            </w:rPr>
          </w:pPr>
          <w:hyperlink w:anchor="_Toc196398833" w:history="1">
            <w:r w:rsidRPr="00E840FB">
              <w:rPr>
                <w:rStyle w:val="Hyperlink"/>
                <w:rFonts w:ascii="Aptos" w:hAnsi="Aptos"/>
              </w:rPr>
              <w:t>4.</w:t>
            </w:r>
            <w:r w:rsidRPr="00E840FB">
              <w:rPr>
                <w:rFonts w:asciiTheme="minorHAnsi" w:eastAsiaTheme="minorEastAsia" w:hAnsiTheme="minorHAnsi"/>
                <w:b w:val="0"/>
                <w:color w:val="auto"/>
                <w:kern w:val="2"/>
                <w:sz w:val="24"/>
                <w:szCs w:val="24"/>
                <w:lang w:eastAsia="de-DE" w:bidi="he-IL"/>
                <w14:ligatures w14:val="standardContextual"/>
              </w:rPr>
              <w:tab/>
            </w:r>
            <w:r w:rsidRPr="00E840FB">
              <w:rPr>
                <w:rStyle w:val="Hyperlink"/>
                <w:rFonts w:ascii="Aptos" w:hAnsi="Aptos"/>
              </w:rPr>
              <w:t>4. Installation des Management-Servers</w:t>
            </w:r>
            <w:r w:rsidRPr="00E840FB">
              <w:rPr>
                <w:webHidden/>
              </w:rPr>
              <w:tab/>
            </w:r>
            <w:r w:rsidRPr="00E840FB">
              <w:rPr>
                <w:webHidden/>
              </w:rPr>
              <w:fldChar w:fldCharType="begin"/>
            </w:r>
            <w:r w:rsidRPr="00E840FB">
              <w:rPr>
                <w:webHidden/>
              </w:rPr>
              <w:instrText xml:space="preserve"> PAGEREF _Toc196398833 \h </w:instrText>
            </w:r>
            <w:r w:rsidRPr="00E840FB">
              <w:rPr>
                <w:webHidden/>
              </w:rPr>
            </w:r>
            <w:r w:rsidRPr="00E840FB">
              <w:rPr>
                <w:webHidden/>
              </w:rPr>
              <w:fldChar w:fldCharType="separate"/>
            </w:r>
            <w:r w:rsidRPr="00E840FB">
              <w:rPr>
                <w:webHidden/>
              </w:rPr>
              <w:t>9</w:t>
            </w:r>
            <w:r w:rsidRPr="00E840FB">
              <w:rPr>
                <w:webHidden/>
              </w:rPr>
              <w:fldChar w:fldCharType="end"/>
            </w:r>
          </w:hyperlink>
        </w:p>
        <w:p w14:paraId="7FEF5001" w14:textId="6D053E1D"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34" w:history="1">
            <w:r w:rsidRPr="00E840FB">
              <w:rPr>
                <w:rStyle w:val="Hyperlink"/>
                <w:rFonts w:ascii="Aptos" w:hAnsi="Aptos"/>
              </w:rPr>
              <w:t>4.1.</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Einleitung</w:t>
            </w:r>
            <w:r w:rsidRPr="00E840FB">
              <w:rPr>
                <w:webHidden/>
              </w:rPr>
              <w:tab/>
            </w:r>
            <w:r w:rsidRPr="00E840FB">
              <w:rPr>
                <w:webHidden/>
              </w:rPr>
              <w:fldChar w:fldCharType="begin"/>
            </w:r>
            <w:r w:rsidRPr="00E840FB">
              <w:rPr>
                <w:webHidden/>
              </w:rPr>
              <w:instrText xml:space="preserve"> PAGEREF _Toc196398834 \h </w:instrText>
            </w:r>
            <w:r w:rsidRPr="00E840FB">
              <w:rPr>
                <w:webHidden/>
              </w:rPr>
            </w:r>
            <w:r w:rsidRPr="00E840FB">
              <w:rPr>
                <w:webHidden/>
              </w:rPr>
              <w:fldChar w:fldCharType="separate"/>
            </w:r>
            <w:r w:rsidRPr="00E840FB">
              <w:rPr>
                <w:webHidden/>
              </w:rPr>
              <w:t>9</w:t>
            </w:r>
            <w:r w:rsidRPr="00E840FB">
              <w:rPr>
                <w:webHidden/>
              </w:rPr>
              <w:fldChar w:fldCharType="end"/>
            </w:r>
          </w:hyperlink>
        </w:p>
        <w:p w14:paraId="1ADD3EF3" w14:textId="5BEABC55"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35" w:history="1">
            <w:r w:rsidRPr="00E840FB">
              <w:rPr>
                <w:rStyle w:val="Hyperlink"/>
                <w:rFonts w:ascii="Aptos" w:hAnsi="Aptos"/>
              </w:rPr>
              <w:t>4.2.</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Authentifierung</w:t>
            </w:r>
            <w:r w:rsidRPr="00E840FB">
              <w:rPr>
                <w:webHidden/>
              </w:rPr>
              <w:tab/>
            </w:r>
            <w:r w:rsidRPr="00E840FB">
              <w:rPr>
                <w:webHidden/>
              </w:rPr>
              <w:fldChar w:fldCharType="begin"/>
            </w:r>
            <w:r w:rsidRPr="00E840FB">
              <w:rPr>
                <w:webHidden/>
              </w:rPr>
              <w:instrText xml:space="preserve"> PAGEREF _Toc196398835 \h </w:instrText>
            </w:r>
            <w:r w:rsidRPr="00E840FB">
              <w:rPr>
                <w:webHidden/>
              </w:rPr>
            </w:r>
            <w:r w:rsidRPr="00E840FB">
              <w:rPr>
                <w:webHidden/>
              </w:rPr>
              <w:fldChar w:fldCharType="separate"/>
            </w:r>
            <w:r w:rsidRPr="00E840FB">
              <w:rPr>
                <w:webHidden/>
              </w:rPr>
              <w:t>9</w:t>
            </w:r>
            <w:r w:rsidRPr="00E840FB">
              <w:rPr>
                <w:webHidden/>
              </w:rPr>
              <w:fldChar w:fldCharType="end"/>
            </w:r>
          </w:hyperlink>
        </w:p>
        <w:p w14:paraId="34C4BFED" w14:textId="155C06C4"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36" w:history="1">
            <w:r w:rsidRPr="00E840FB">
              <w:rPr>
                <w:rStyle w:val="Hyperlink"/>
                <w:rFonts w:ascii="Aptos" w:hAnsi="Aptos"/>
              </w:rPr>
              <w:t>4.3.</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Netzwerk Konfiguration</w:t>
            </w:r>
            <w:r w:rsidRPr="00E840FB">
              <w:rPr>
                <w:webHidden/>
              </w:rPr>
              <w:tab/>
            </w:r>
            <w:r w:rsidRPr="00E840FB">
              <w:rPr>
                <w:webHidden/>
              </w:rPr>
              <w:fldChar w:fldCharType="begin"/>
            </w:r>
            <w:r w:rsidRPr="00E840FB">
              <w:rPr>
                <w:webHidden/>
              </w:rPr>
              <w:instrText xml:space="preserve"> PAGEREF _Toc196398836 \h </w:instrText>
            </w:r>
            <w:r w:rsidRPr="00E840FB">
              <w:rPr>
                <w:webHidden/>
              </w:rPr>
            </w:r>
            <w:r w:rsidRPr="00E840FB">
              <w:rPr>
                <w:webHidden/>
              </w:rPr>
              <w:fldChar w:fldCharType="separate"/>
            </w:r>
            <w:r w:rsidRPr="00E840FB">
              <w:rPr>
                <w:webHidden/>
              </w:rPr>
              <w:t>9</w:t>
            </w:r>
            <w:r w:rsidRPr="00E840FB">
              <w:rPr>
                <w:webHidden/>
              </w:rPr>
              <w:fldChar w:fldCharType="end"/>
            </w:r>
          </w:hyperlink>
        </w:p>
        <w:p w14:paraId="7B03C428" w14:textId="19469391"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37" w:history="1">
            <w:r w:rsidRPr="00E840FB">
              <w:rPr>
                <w:rStyle w:val="Hyperlink"/>
                <w:rFonts w:ascii="Aptos" w:hAnsi="Aptos"/>
              </w:rPr>
              <w:t>4.4.</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Erstmalige Anmeldung an der Verwaltungskonsole</w:t>
            </w:r>
            <w:r w:rsidRPr="00E840FB">
              <w:rPr>
                <w:webHidden/>
              </w:rPr>
              <w:tab/>
            </w:r>
            <w:r w:rsidRPr="00E840FB">
              <w:rPr>
                <w:webHidden/>
              </w:rPr>
              <w:fldChar w:fldCharType="begin"/>
            </w:r>
            <w:r w:rsidRPr="00E840FB">
              <w:rPr>
                <w:webHidden/>
              </w:rPr>
              <w:instrText xml:space="preserve"> PAGEREF _Toc196398837 \h </w:instrText>
            </w:r>
            <w:r w:rsidRPr="00E840FB">
              <w:rPr>
                <w:webHidden/>
              </w:rPr>
            </w:r>
            <w:r w:rsidRPr="00E840FB">
              <w:rPr>
                <w:webHidden/>
              </w:rPr>
              <w:fldChar w:fldCharType="separate"/>
            </w:r>
            <w:r w:rsidRPr="00E840FB">
              <w:rPr>
                <w:webHidden/>
              </w:rPr>
              <w:t>13</w:t>
            </w:r>
            <w:r w:rsidRPr="00E840FB">
              <w:rPr>
                <w:webHidden/>
              </w:rPr>
              <w:fldChar w:fldCharType="end"/>
            </w:r>
          </w:hyperlink>
        </w:p>
        <w:p w14:paraId="5A89234C" w14:textId="451258A9" w:rsidR="00025CA4" w:rsidRPr="00E840FB" w:rsidRDefault="00025CA4">
          <w:pPr>
            <w:pStyle w:val="Verzeichnis1"/>
            <w:tabs>
              <w:tab w:val="left" w:pos="600"/>
              <w:tab w:val="right" w:leader="dot" w:pos="9060"/>
            </w:tabs>
            <w:rPr>
              <w:rFonts w:asciiTheme="minorHAnsi" w:eastAsiaTheme="minorEastAsia" w:hAnsiTheme="minorHAnsi"/>
              <w:b w:val="0"/>
              <w:color w:val="auto"/>
              <w:kern w:val="2"/>
              <w:sz w:val="24"/>
              <w:szCs w:val="24"/>
              <w:lang w:eastAsia="de-DE" w:bidi="he-IL"/>
              <w14:ligatures w14:val="standardContextual"/>
            </w:rPr>
          </w:pPr>
          <w:hyperlink w:anchor="_Toc196398838" w:history="1">
            <w:r w:rsidRPr="00E840FB">
              <w:rPr>
                <w:rStyle w:val="Hyperlink"/>
                <w:rFonts w:ascii="Aptos" w:hAnsi="Aptos"/>
              </w:rPr>
              <w:t>5.</w:t>
            </w:r>
            <w:r w:rsidRPr="00E840FB">
              <w:rPr>
                <w:rFonts w:asciiTheme="minorHAnsi" w:eastAsiaTheme="minorEastAsia" w:hAnsiTheme="minorHAnsi"/>
                <w:b w:val="0"/>
                <w:color w:val="auto"/>
                <w:kern w:val="2"/>
                <w:sz w:val="24"/>
                <w:szCs w:val="24"/>
                <w:lang w:eastAsia="de-DE" w:bidi="he-IL"/>
                <w14:ligatures w14:val="standardContextual"/>
              </w:rPr>
              <w:tab/>
            </w:r>
            <w:r w:rsidRPr="00E840FB">
              <w:rPr>
                <w:rStyle w:val="Hyperlink"/>
                <w:rFonts w:ascii="Aptos" w:hAnsi="Aptos"/>
              </w:rPr>
              <w:t>Inbetriebnahme</w:t>
            </w:r>
            <w:r w:rsidRPr="00E840FB">
              <w:rPr>
                <w:webHidden/>
              </w:rPr>
              <w:tab/>
            </w:r>
            <w:r w:rsidRPr="00E840FB">
              <w:rPr>
                <w:webHidden/>
              </w:rPr>
              <w:fldChar w:fldCharType="begin"/>
            </w:r>
            <w:r w:rsidRPr="00E840FB">
              <w:rPr>
                <w:webHidden/>
              </w:rPr>
              <w:instrText xml:space="preserve"> PAGEREF _Toc196398838 \h </w:instrText>
            </w:r>
            <w:r w:rsidRPr="00E840FB">
              <w:rPr>
                <w:webHidden/>
              </w:rPr>
            </w:r>
            <w:r w:rsidRPr="00E840FB">
              <w:rPr>
                <w:webHidden/>
              </w:rPr>
              <w:fldChar w:fldCharType="separate"/>
            </w:r>
            <w:r w:rsidRPr="00E840FB">
              <w:rPr>
                <w:webHidden/>
              </w:rPr>
              <w:t>15</w:t>
            </w:r>
            <w:r w:rsidRPr="00E840FB">
              <w:rPr>
                <w:webHidden/>
              </w:rPr>
              <w:fldChar w:fldCharType="end"/>
            </w:r>
          </w:hyperlink>
        </w:p>
        <w:p w14:paraId="5A1C02AF" w14:textId="799CA1CC"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39" w:history="1">
            <w:r w:rsidRPr="00E840FB">
              <w:rPr>
                <w:rStyle w:val="Hyperlink"/>
                <w:rFonts w:ascii="Aptos" w:hAnsi="Aptos"/>
              </w:rPr>
              <w:t>5.1.</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Erstellung von Benutzerkonten und Gruppen</w:t>
            </w:r>
            <w:r w:rsidRPr="00E840FB">
              <w:rPr>
                <w:webHidden/>
              </w:rPr>
              <w:tab/>
            </w:r>
            <w:r w:rsidRPr="00E840FB">
              <w:rPr>
                <w:webHidden/>
              </w:rPr>
              <w:fldChar w:fldCharType="begin"/>
            </w:r>
            <w:r w:rsidRPr="00E840FB">
              <w:rPr>
                <w:webHidden/>
              </w:rPr>
              <w:instrText xml:space="preserve"> PAGEREF _Toc196398839 \h </w:instrText>
            </w:r>
            <w:r w:rsidRPr="00E840FB">
              <w:rPr>
                <w:webHidden/>
              </w:rPr>
            </w:r>
            <w:r w:rsidRPr="00E840FB">
              <w:rPr>
                <w:webHidden/>
              </w:rPr>
              <w:fldChar w:fldCharType="separate"/>
            </w:r>
            <w:r w:rsidRPr="00E840FB">
              <w:rPr>
                <w:webHidden/>
              </w:rPr>
              <w:t>15</w:t>
            </w:r>
            <w:r w:rsidRPr="00E840FB">
              <w:rPr>
                <w:webHidden/>
              </w:rPr>
              <w:fldChar w:fldCharType="end"/>
            </w:r>
          </w:hyperlink>
        </w:p>
        <w:p w14:paraId="7F9FD8E0" w14:textId="39912D25"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40" w:history="1">
            <w:r w:rsidRPr="00E840FB">
              <w:rPr>
                <w:rStyle w:val="Hyperlink"/>
                <w:rFonts w:ascii="Aptos" w:hAnsi="Aptos"/>
              </w:rPr>
              <w:t>5.2.</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Eine TYREX-Station erstellen</w:t>
            </w:r>
            <w:r w:rsidRPr="00E840FB">
              <w:rPr>
                <w:webHidden/>
              </w:rPr>
              <w:tab/>
            </w:r>
            <w:r w:rsidRPr="00E840FB">
              <w:rPr>
                <w:webHidden/>
              </w:rPr>
              <w:fldChar w:fldCharType="begin"/>
            </w:r>
            <w:r w:rsidRPr="00E840FB">
              <w:rPr>
                <w:webHidden/>
              </w:rPr>
              <w:instrText xml:space="preserve"> PAGEREF _Toc196398840 \h </w:instrText>
            </w:r>
            <w:r w:rsidRPr="00E840FB">
              <w:rPr>
                <w:webHidden/>
              </w:rPr>
            </w:r>
            <w:r w:rsidRPr="00E840FB">
              <w:rPr>
                <w:webHidden/>
              </w:rPr>
              <w:fldChar w:fldCharType="separate"/>
            </w:r>
            <w:r w:rsidRPr="00E840FB">
              <w:rPr>
                <w:webHidden/>
              </w:rPr>
              <w:t>17</w:t>
            </w:r>
            <w:r w:rsidRPr="00E840FB">
              <w:rPr>
                <w:webHidden/>
              </w:rPr>
              <w:fldChar w:fldCharType="end"/>
            </w:r>
          </w:hyperlink>
        </w:p>
        <w:p w14:paraId="324FF965" w14:textId="1230EA9D"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41" w:history="1">
            <w:r w:rsidRPr="00E840FB">
              <w:rPr>
                <w:rStyle w:val="Hyperlink"/>
                <w:rFonts w:ascii="Aptos" w:hAnsi="Aptos"/>
              </w:rPr>
              <w:t>5.3.</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Hinzufügen von Antiviren-Programmen</w:t>
            </w:r>
            <w:r w:rsidRPr="00E840FB">
              <w:rPr>
                <w:webHidden/>
              </w:rPr>
              <w:tab/>
            </w:r>
            <w:r w:rsidRPr="00E840FB">
              <w:rPr>
                <w:webHidden/>
              </w:rPr>
              <w:fldChar w:fldCharType="begin"/>
            </w:r>
            <w:r w:rsidRPr="00E840FB">
              <w:rPr>
                <w:webHidden/>
              </w:rPr>
              <w:instrText xml:space="preserve"> PAGEREF _Toc196398841 \h </w:instrText>
            </w:r>
            <w:r w:rsidRPr="00E840FB">
              <w:rPr>
                <w:webHidden/>
              </w:rPr>
            </w:r>
            <w:r w:rsidRPr="00E840FB">
              <w:rPr>
                <w:webHidden/>
              </w:rPr>
              <w:fldChar w:fldCharType="separate"/>
            </w:r>
            <w:r w:rsidRPr="00E840FB">
              <w:rPr>
                <w:webHidden/>
              </w:rPr>
              <w:t>18</w:t>
            </w:r>
            <w:r w:rsidRPr="00E840FB">
              <w:rPr>
                <w:webHidden/>
              </w:rPr>
              <w:fldChar w:fldCharType="end"/>
            </w:r>
          </w:hyperlink>
        </w:p>
        <w:p w14:paraId="411F6072" w14:textId="72D1D5DC"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42" w:history="1">
            <w:r w:rsidRPr="00E840FB">
              <w:rPr>
                <w:rStyle w:val="Hyperlink"/>
                <w:rFonts w:ascii="Aptos" w:hAnsi="Aptos"/>
              </w:rPr>
              <w:t>5.4.</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Mit einem Server verbinden</w:t>
            </w:r>
            <w:r w:rsidRPr="00E840FB">
              <w:rPr>
                <w:webHidden/>
              </w:rPr>
              <w:tab/>
            </w:r>
            <w:r w:rsidRPr="00E840FB">
              <w:rPr>
                <w:webHidden/>
              </w:rPr>
              <w:fldChar w:fldCharType="begin"/>
            </w:r>
            <w:r w:rsidRPr="00E840FB">
              <w:rPr>
                <w:webHidden/>
              </w:rPr>
              <w:instrText xml:space="preserve"> PAGEREF _Toc196398842 \h </w:instrText>
            </w:r>
            <w:r w:rsidRPr="00E840FB">
              <w:rPr>
                <w:webHidden/>
              </w:rPr>
            </w:r>
            <w:r w:rsidRPr="00E840FB">
              <w:rPr>
                <w:webHidden/>
              </w:rPr>
              <w:fldChar w:fldCharType="separate"/>
            </w:r>
            <w:r w:rsidRPr="00E840FB">
              <w:rPr>
                <w:webHidden/>
              </w:rPr>
              <w:t>19</w:t>
            </w:r>
            <w:r w:rsidRPr="00E840FB">
              <w:rPr>
                <w:webHidden/>
              </w:rPr>
              <w:fldChar w:fldCharType="end"/>
            </w:r>
          </w:hyperlink>
        </w:p>
        <w:p w14:paraId="6BC3DD90" w14:textId="44277515"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43" w:history="1">
            <w:r w:rsidRPr="00E840FB">
              <w:rPr>
                <w:rStyle w:val="Hyperlink"/>
                <w:rFonts w:ascii="Aptos" w:hAnsi="Aptos"/>
              </w:rPr>
              <w:t>5.5.</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Netzwerkkonfiguration</w:t>
            </w:r>
            <w:r w:rsidRPr="00E840FB">
              <w:rPr>
                <w:webHidden/>
              </w:rPr>
              <w:tab/>
            </w:r>
            <w:r w:rsidRPr="00E840FB">
              <w:rPr>
                <w:webHidden/>
              </w:rPr>
              <w:fldChar w:fldCharType="begin"/>
            </w:r>
            <w:r w:rsidRPr="00E840FB">
              <w:rPr>
                <w:webHidden/>
              </w:rPr>
              <w:instrText xml:space="preserve"> PAGEREF _Toc196398843 \h </w:instrText>
            </w:r>
            <w:r w:rsidRPr="00E840FB">
              <w:rPr>
                <w:webHidden/>
              </w:rPr>
            </w:r>
            <w:r w:rsidRPr="00E840FB">
              <w:rPr>
                <w:webHidden/>
              </w:rPr>
              <w:fldChar w:fldCharType="separate"/>
            </w:r>
            <w:r w:rsidRPr="00E840FB">
              <w:rPr>
                <w:webHidden/>
              </w:rPr>
              <w:t>20</w:t>
            </w:r>
            <w:r w:rsidRPr="00E840FB">
              <w:rPr>
                <w:webHidden/>
              </w:rPr>
              <w:fldChar w:fldCharType="end"/>
            </w:r>
          </w:hyperlink>
        </w:p>
        <w:p w14:paraId="5417C995" w14:textId="2DA273F5"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44" w:history="1">
            <w:r w:rsidRPr="00E840FB">
              <w:rPr>
                <w:rStyle w:val="Hyperlink"/>
                <w:rFonts w:ascii="Aptos" w:hAnsi="Aptos"/>
              </w:rPr>
              <w:t>5.6.</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Finalisierung</w:t>
            </w:r>
            <w:r w:rsidRPr="00E840FB">
              <w:rPr>
                <w:webHidden/>
              </w:rPr>
              <w:tab/>
            </w:r>
            <w:r w:rsidRPr="00E840FB">
              <w:rPr>
                <w:webHidden/>
              </w:rPr>
              <w:fldChar w:fldCharType="begin"/>
            </w:r>
            <w:r w:rsidRPr="00E840FB">
              <w:rPr>
                <w:webHidden/>
              </w:rPr>
              <w:instrText xml:space="preserve"> PAGEREF _Toc196398844 \h </w:instrText>
            </w:r>
            <w:r w:rsidRPr="00E840FB">
              <w:rPr>
                <w:webHidden/>
              </w:rPr>
            </w:r>
            <w:r w:rsidRPr="00E840FB">
              <w:rPr>
                <w:webHidden/>
              </w:rPr>
              <w:fldChar w:fldCharType="separate"/>
            </w:r>
            <w:r w:rsidRPr="00E840FB">
              <w:rPr>
                <w:webHidden/>
              </w:rPr>
              <w:t>20</w:t>
            </w:r>
            <w:r w:rsidRPr="00E840FB">
              <w:rPr>
                <w:webHidden/>
              </w:rPr>
              <w:fldChar w:fldCharType="end"/>
            </w:r>
          </w:hyperlink>
        </w:p>
        <w:p w14:paraId="2F9D451A" w14:textId="11084CB4" w:rsidR="00025CA4" w:rsidRPr="00E840FB" w:rsidRDefault="00025CA4">
          <w:pPr>
            <w:pStyle w:val="Verzeichnis1"/>
            <w:tabs>
              <w:tab w:val="left" w:pos="600"/>
              <w:tab w:val="right" w:leader="dot" w:pos="9060"/>
            </w:tabs>
            <w:rPr>
              <w:rFonts w:asciiTheme="minorHAnsi" w:eastAsiaTheme="minorEastAsia" w:hAnsiTheme="minorHAnsi"/>
              <w:b w:val="0"/>
              <w:color w:val="auto"/>
              <w:kern w:val="2"/>
              <w:sz w:val="24"/>
              <w:szCs w:val="24"/>
              <w:lang w:eastAsia="de-DE" w:bidi="he-IL"/>
              <w14:ligatures w14:val="standardContextual"/>
            </w:rPr>
          </w:pPr>
          <w:hyperlink w:anchor="_Toc196398845" w:history="1">
            <w:r w:rsidRPr="00E840FB">
              <w:rPr>
                <w:rStyle w:val="Hyperlink"/>
                <w:rFonts w:ascii="Aptos" w:hAnsi="Aptos"/>
              </w:rPr>
              <w:t>6.</w:t>
            </w:r>
            <w:r w:rsidRPr="00E840FB">
              <w:rPr>
                <w:rFonts w:asciiTheme="minorHAnsi" w:eastAsiaTheme="minorEastAsia" w:hAnsiTheme="minorHAnsi"/>
                <w:b w:val="0"/>
                <w:color w:val="auto"/>
                <w:kern w:val="2"/>
                <w:sz w:val="24"/>
                <w:szCs w:val="24"/>
                <w:lang w:eastAsia="de-DE" w:bidi="he-IL"/>
                <w14:ligatures w14:val="standardContextual"/>
              </w:rPr>
              <w:tab/>
            </w:r>
            <w:r w:rsidRPr="00E840FB">
              <w:rPr>
                <w:rStyle w:val="Hyperlink"/>
                <w:rFonts w:ascii="Aptos" w:hAnsi="Aptos"/>
              </w:rPr>
              <w:t>Erweiterte Konfiguration</w:t>
            </w:r>
            <w:r w:rsidRPr="00E840FB">
              <w:rPr>
                <w:webHidden/>
              </w:rPr>
              <w:tab/>
            </w:r>
            <w:r w:rsidRPr="00E840FB">
              <w:rPr>
                <w:webHidden/>
              </w:rPr>
              <w:fldChar w:fldCharType="begin"/>
            </w:r>
            <w:r w:rsidRPr="00E840FB">
              <w:rPr>
                <w:webHidden/>
              </w:rPr>
              <w:instrText xml:space="preserve"> PAGEREF _Toc196398845 \h </w:instrText>
            </w:r>
            <w:r w:rsidRPr="00E840FB">
              <w:rPr>
                <w:webHidden/>
              </w:rPr>
            </w:r>
            <w:r w:rsidRPr="00E840FB">
              <w:rPr>
                <w:webHidden/>
              </w:rPr>
              <w:fldChar w:fldCharType="separate"/>
            </w:r>
            <w:r w:rsidRPr="00E840FB">
              <w:rPr>
                <w:webHidden/>
              </w:rPr>
              <w:t>22</w:t>
            </w:r>
            <w:r w:rsidRPr="00E840FB">
              <w:rPr>
                <w:webHidden/>
              </w:rPr>
              <w:fldChar w:fldCharType="end"/>
            </w:r>
          </w:hyperlink>
        </w:p>
        <w:p w14:paraId="3F70C678" w14:textId="402A0064"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46" w:history="1">
            <w:r w:rsidRPr="00E840FB">
              <w:rPr>
                <w:rStyle w:val="Hyperlink"/>
                <w:rFonts w:ascii="Aptos" w:hAnsi="Aptos"/>
              </w:rPr>
              <w:t>6.1.</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Zugriff auf die Verwaltungskonsole über das Internet via Proxy</w:t>
            </w:r>
            <w:r w:rsidRPr="00E840FB">
              <w:rPr>
                <w:webHidden/>
              </w:rPr>
              <w:tab/>
            </w:r>
            <w:r w:rsidRPr="00E840FB">
              <w:rPr>
                <w:webHidden/>
              </w:rPr>
              <w:fldChar w:fldCharType="begin"/>
            </w:r>
            <w:r w:rsidRPr="00E840FB">
              <w:rPr>
                <w:webHidden/>
              </w:rPr>
              <w:instrText xml:space="preserve"> PAGEREF _Toc196398846 \h </w:instrText>
            </w:r>
            <w:r w:rsidRPr="00E840FB">
              <w:rPr>
                <w:webHidden/>
              </w:rPr>
            </w:r>
            <w:r w:rsidRPr="00E840FB">
              <w:rPr>
                <w:webHidden/>
              </w:rPr>
              <w:fldChar w:fldCharType="separate"/>
            </w:r>
            <w:r w:rsidRPr="00E840FB">
              <w:rPr>
                <w:webHidden/>
              </w:rPr>
              <w:t>22</w:t>
            </w:r>
            <w:r w:rsidRPr="00E840FB">
              <w:rPr>
                <w:webHidden/>
              </w:rPr>
              <w:fldChar w:fldCharType="end"/>
            </w:r>
          </w:hyperlink>
        </w:p>
        <w:p w14:paraId="647AC322" w14:textId="2E5B7A9C"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47" w:history="1">
            <w:r w:rsidRPr="00E840FB">
              <w:rPr>
                <w:rStyle w:val="Hyperlink"/>
                <w:rFonts w:ascii="Aptos" w:hAnsi="Aptos"/>
              </w:rPr>
              <w:t>6.2.</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SSH Access</w:t>
            </w:r>
            <w:r w:rsidRPr="00E840FB">
              <w:rPr>
                <w:webHidden/>
              </w:rPr>
              <w:tab/>
            </w:r>
            <w:r w:rsidRPr="00E840FB">
              <w:rPr>
                <w:webHidden/>
              </w:rPr>
              <w:fldChar w:fldCharType="begin"/>
            </w:r>
            <w:r w:rsidRPr="00E840FB">
              <w:rPr>
                <w:webHidden/>
              </w:rPr>
              <w:instrText xml:space="preserve"> PAGEREF _Toc196398847 \h </w:instrText>
            </w:r>
            <w:r w:rsidRPr="00E840FB">
              <w:rPr>
                <w:webHidden/>
              </w:rPr>
            </w:r>
            <w:r w:rsidRPr="00E840FB">
              <w:rPr>
                <w:webHidden/>
              </w:rPr>
              <w:fldChar w:fldCharType="separate"/>
            </w:r>
            <w:r w:rsidRPr="00E840FB">
              <w:rPr>
                <w:webHidden/>
              </w:rPr>
              <w:t>22</w:t>
            </w:r>
            <w:r w:rsidRPr="00E840FB">
              <w:rPr>
                <w:webHidden/>
              </w:rPr>
              <w:fldChar w:fldCharType="end"/>
            </w:r>
          </w:hyperlink>
        </w:p>
        <w:p w14:paraId="549CCB83" w14:textId="38633E67"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48" w:history="1">
            <w:r w:rsidRPr="00E840FB">
              <w:rPr>
                <w:rStyle w:val="Hyperlink"/>
                <w:rFonts w:ascii="Aptos" w:hAnsi="Aptos"/>
              </w:rPr>
              <w:t>6.3.</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Konfigurieren von HTTPS (SSL) für die Management-Konsole</w:t>
            </w:r>
            <w:r w:rsidRPr="00E840FB">
              <w:rPr>
                <w:webHidden/>
              </w:rPr>
              <w:tab/>
            </w:r>
            <w:r w:rsidRPr="00E840FB">
              <w:rPr>
                <w:webHidden/>
              </w:rPr>
              <w:fldChar w:fldCharType="begin"/>
            </w:r>
            <w:r w:rsidRPr="00E840FB">
              <w:rPr>
                <w:webHidden/>
              </w:rPr>
              <w:instrText xml:space="preserve"> PAGEREF _Toc196398848 \h </w:instrText>
            </w:r>
            <w:r w:rsidRPr="00E840FB">
              <w:rPr>
                <w:webHidden/>
              </w:rPr>
            </w:r>
            <w:r w:rsidRPr="00E840FB">
              <w:rPr>
                <w:webHidden/>
              </w:rPr>
              <w:fldChar w:fldCharType="separate"/>
            </w:r>
            <w:r w:rsidRPr="00E840FB">
              <w:rPr>
                <w:webHidden/>
              </w:rPr>
              <w:t>23</w:t>
            </w:r>
            <w:r w:rsidRPr="00E840FB">
              <w:rPr>
                <w:webHidden/>
              </w:rPr>
              <w:fldChar w:fldCharType="end"/>
            </w:r>
          </w:hyperlink>
        </w:p>
        <w:p w14:paraId="1E384A77" w14:textId="0ECD4B14"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49" w:history="1">
            <w:r w:rsidRPr="00E840FB">
              <w:rPr>
                <w:rStyle w:val="Hyperlink"/>
                <w:rFonts w:ascii="Aptos" w:hAnsi="Aptos"/>
              </w:rPr>
              <w:t>6.4.</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Konfigurieren der Netzwerkschnittstelle für die Verwendung der Management-Konsole</w:t>
            </w:r>
            <w:r w:rsidRPr="00E840FB">
              <w:rPr>
                <w:webHidden/>
              </w:rPr>
              <w:tab/>
            </w:r>
            <w:r w:rsidRPr="00E840FB">
              <w:rPr>
                <w:webHidden/>
              </w:rPr>
              <w:fldChar w:fldCharType="begin"/>
            </w:r>
            <w:r w:rsidRPr="00E840FB">
              <w:rPr>
                <w:webHidden/>
              </w:rPr>
              <w:instrText xml:space="preserve"> PAGEREF _Toc196398849 \h </w:instrText>
            </w:r>
            <w:r w:rsidRPr="00E840FB">
              <w:rPr>
                <w:webHidden/>
              </w:rPr>
            </w:r>
            <w:r w:rsidRPr="00E840FB">
              <w:rPr>
                <w:webHidden/>
              </w:rPr>
              <w:fldChar w:fldCharType="separate"/>
            </w:r>
            <w:r w:rsidRPr="00E840FB">
              <w:rPr>
                <w:webHidden/>
              </w:rPr>
              <w:t>24</w:t>
            </w:r>
            <w:r w:rsidRPr="00E840FB">
              <w:rPr>
                <w:webHidden/>
              </w:rPr>
              <w:fldChar w:fldCharType="end"/>
            </w:r>
          </w:hyperlink>
        </w:p>
        <w:p w14:paraId="708D83F4" w14:textId="552D1EE3" w:rsidR="00025CA4" w:rsidRPr="00E840FB" w:rsidRDefault="00025CA4">
          <w:pPr>
            <w:pStyle w:val="Verzeichnis2"/>
            <w:rPr>
              <w:rFonts w:asciiTheme="minorHAnsi" w:eastAsiaTheme="minorEastAsia" w:hAnsiTheme="minorHAnsi"/>
              <w:color w:val="auto"/>
              <w:kern w:val="2"/>
              <w:sz w:val="24"/>
              <w:szCs w:val="24"/>
              <w:lang w:eastAsia="de-DE" w:bidi="he-IL"/>
              <w14:ligatures w14:val="standardContextual"/>
            </w:rPr>
          </w:pPr>
          <w:hyperlink w:anchor="_Toc196398850" w:history="1">
            <w:r w:rsidRPr="00E840FB">
              <w:rPr>
                <w:rStyle w:val="Hyperlink"/>
                <w:rFonts w:ascii="Aptos" w:hAnsi="Aptos"/>
              </w:rPr>
              <w:t>6.5.</w:t>
            </w:r>
            <w:r w:rsidRPr="00E840FB">
              <w:rPr>
                <w:rFonts w:asciiTheme="minorHAnsi" w:eastAsiaTheme="minorEastAsia" w:hAnsiTheme="minorHAnsi"/>
                <w:color w:val="auto"/>
                <w:kern w:val="2"/>
                <w:sz w:val="24"/>
                <w:szCs w:val="24"/>
                <w:lang w:eastAsia="de-DE" w:bidi="he-IL"/>
                <w14:ligatures w14:val="standardContextual"/>
              </w:rPr>
              <w:tab/>
            </w:r>
            <w:r w:rsidRPr="00E840FB">
              <w:rPr>
                <w:rStyle w:val="Hyperlink"/>
                <w:rFonts w:ascii="Aptos" w:hAnsi="Aptos"/>
              </w:rPr>
              <w:t>Deaktivieren der automatischen Updates</w:t>
            </w:r>
            <w:r w:rsidRPr="00E840FB">
              <w:rPr>
                <w:webHidden/>
              </w:rPr>
              <w:tab/>
            </w:r>
            <w:r w:rsidRPr="00E840FB">
              <w:rPr>
                <w:webHidden/>
              </w:rPr>
              <w:fldChar w:fldCharType="begin"/>
            </w:r>
            <w:r w:rsidRPr="00E840FB">
              <w:rPr>
                <w:webHidden/>
              </w:rPr>
              <w:instrText xml:space="preserve"> PAGEREF _Toc196398850 \h </w:instrText>
            </w:r>
            <w:r w:rsidRPr="00E840FB">
              <w:rPr>
                <w:webHidden/>
              </w:rPr>
            </w:r>
            <w:r w:rsidRPr="00E840FB">
              <w:rPr>
                <w:webHidden/>
              </w:rPr>
              <w:fldChar w:fldCharType="separate"/>
            </w:r>
            <w:r w:rsidRPr="00E840FB">
              <w:rPr>
                <w:webHidden/>
              </w:rPr>
              <w:t>24</w:t>
            </w:r>
            <w:r w:rsidRPr="00E840FB">
              <w:rPr>
                <w:webHidden/>
              </w:rPr>
              <w:fldChar w:fldCharType="end"/>
            </w:r>
          </w:hyperlink>
        </w:p>
        <w:p w14:paraId="000C27D9" w14:textId="351B532D" w:rsidR="00025CA4" w:rsidRPr="00E840FB" w:rsidRDefault="00025CA4">
          <w:pPr>
            <w:pStyle w:val="Verzeichnis1"/>
            <w:tabs>
              <w:tab w:val="left" w:pos="600"/>
              <w:tab w:val="right" w:leader="dot" w:pos="9060"/>
            </w:tabs>
            <w:rPr>
              <w:rFonts w:asciiTheme="minorHAnsi" w:eastAsiaTheme="minorEastAsia" w:hAnsiTheme="minorHAnsi"/>
              <w:b w:val="0"/>
              <w:color w:val="auto"/>
              <w:kern w:val="2"/>
              <w:sz w:val="24"/>
              <w:szCs w:val="24"/>
              <w:lang w:eastAsia="de-DE" w:bidi="he-IL"/>
              <w14:ligatures w14:val="standardContextual"/>
            </w:rPr>
          </w:pPr>
          <w:hyperlink w:anchor="_Toc196398851" w:history="1">
            <w:r w:rsidRPr="00E840FB">
              <w:rPr>
                <w:rStyle w:val="Hyperlink"/>
                <w:rFonts w:ascii="Aptos" w:hAnsi="Aptos"/>
              </w:rPr>
              <w:t>7.</w:t>
            </w:r>
            <w:r w:rsidRPr="00E840FB">
              <w:rPr>
                <w:rFonts w:asciiTheme="minorHAnsi" w:eastAsiaTheme="minorEastAsia" w:hAnsiTheme="minorHAnsi"/>
                <w:b w:val="0"/>
                <w:color w:val="auto"/>
                <w:kern w:val="2"/>
                <w:sz w:val="24"/>
                <w:szCs w:val="24"/>
                <w:lang w:eastAsia="de-DE" w:bidi="he-IL"/>
                <w14:ligatures w14:val="standardContextual"/>
              </w:rPr>
              <w:tab/>
            </w:r>
            <w:r w:rsidRPr="00E840FB">
              <w:rPr>
                <w:rStyle w:val="Hyperlink"/>
                <w:rFonts w:ascii="Aptos" w:hAnsi="Aptos"/>
              </w:rPr>
              <w:t>Glossar</w:t>
            </w:r>
            <w:r w:rsidRPr="00E840FB">
              <w:rPr>
                <w:webHidden/>
              </w:rPr>
              <w:tab/>
            </w:r>
            <w:r w:rsidRPr="00E840FB">
              <w:rPr>
                <w:webHidden/>
              </w:rPr>
              <w:fldChar w:fldCharType="begin"/>
            </w:r>
            <w:r w:rsidRPr="00E840FB">
              <w:rPr>
                <w:webHidden/>
              </w:rPr>
              <w:instrText xml:space="preserve"> PAGEREF _Toc196398851 \h </w:instrText>
            </w:r>
            <w:r w:rsidRPr="00E840FB">
              <w:rPr>
                <w:webHidden/>
              </w:rPr>
            </w:r>
            <w:r w:rsidRPr="00E840FB">
              <w:rPr>
                <w:webHidden/>
              </w:rPr>
              <w:fldChar w:fldCharType="separate"/>
            </w:r>
            <w:r w:rsidRPr="00E840FB">
              <w:rPr>
                <w:webHidden/>
              </w:rPr>
              <w:t>26</w:t>
            </w:r>
            <w:r w:rsidRPr="00E840FB">
              <w:rPr>
                <w:webHidden/>
              </w:rPr>
              <w:fldChar w:fldCharType="end"/>
            </w:r>
          </w:hyperlink>
        </w:p>
        <w:p w14:paraId="6D615B37" w14:textId="72D8EFE3" w:rsidR="00025CA4" w:rsidRPr="00E840FB" w:rsidRDefault="00025CA4">
          <w:pPr>
            <w:pStyle w:val="Verzeichnis1"/>
            <w:tabs>
              <w:tab w:val="right" w:leader="dot" w:pos="9060"/>
            </w:tabs>
            <w:rPr>
              <w:rFonts w:asciiTheme="minorHAnsi" w:eastAsiaTheme="minorEastAsia" w:hAnsiTheme="minorHAnsi"/>
              <w:b w:val="0"/>
              <w:color w:val="auto"/>
              <w:kern w:val="2"/>
              <w:sz w:val="24"/>
              <w:szCs w:val="24"/>
              <w:lang w:eastAsia="de-DE" w:bidi="he-IL"/>
              <w14:ligatures w14:val="standardContextual"/>
            </w:rPr>
          </w:pPr>
          <w:hyperlink w:anchor="_Toc196398852" w:history="1">
            <w:r w:rsidRPr="00E840FB">
              <w:rPr>
                <w:rStyle w:val="Hyperlink"/>
                <w:rFonts w:ascii="Aptos" w:hAnsi="Aptos"/>
              </w:rPr>
              <w:t>Abbildungsverzeichnis</w:t>
            </w:r>
            <w:r w:rsidRPr="00E840FB">
              <w:rPr>
                <w:webHidden/>
              </w:rPr>
              <w:tab/>
            </w:r>
            <w:r w:rsidRPr="00E840FB">
              <w:rPr>
                <w:webHidden/>
              </w:rPr>
              <w:fldChar w:fldCharType="begin"/>
            </w:r>
            <w:r w:rsidRPr="00E840FB">
              <w:rPr>
                <w:webHidden/>
              </w:rPr>
              <w:instrText xml:space="preserve"> PAGEREF _Toc196398852 \h </w:instrText>
            </w:r>
            <w:r w:rsidRPr="00E840FB">
              <w:rPr>
                <w:webHidden/>
              </w:rPr>
            </w:r>
            <w:r w:rsidRPr="00E840FB">
              <w:rPr>
                <w:webHidden/>
              </w:rPr>
              <w:fldChar w:fldCharType="separate"/>
            </w:r>
            <w:r w:rsidRPr="00E840FB">
              <w:rPr>
                <w:webHidden/>
              </w:rPr>
              <w:t>27</w:t>
            </w:r>
            <w:r w:rsidRPr="00E840FB">
              <w:rPr>
                <w:webHidden/>
              </w:rPr>
              <w:fldChar w:fldCharType="end"/>
            </w:r>
          </w:hyperlink>
        </w:p>
        <w:p w14:paraId="4AF52D57" w14:textId="6D5C7269" w:rsidR="00025CA4" w:rsidRPr="00E840FB" w:rsidRDefault="00025CA4">
          <w:pPr>
            <w:pStyle w:val="Verzeichnis1"/>
            <w:tabs>
              <w:tab w:val="right" w:leader="dot" w:pos="9060"/>
            </w:tabs>
            <w:rPr>
              <w:rFonts w:asciiTheme="minorHAnsi" w:eastAsiaTheme="minorEastAsia" w:hAnsiTheme="minorHAnsi"/>
              <w:b w:val="0"/>
              <w:color w:val="auto"/>
              <w:kern w:val="2"/>
              <w:sz w:val="24"/>
              <w:szCs w:val="24"/>
              <w:lang w:eastAsia="de-DE" w:bidi="he-IL"/>
              <w14:ligatures w14:val="standardContextual"/>
            </w:rPr>
          </w:pPr>
          <w:hyperlink w:anchor="_Toc196398853" w:history="1">
            <w:r w:rsidRPr="00E840FB">
              <w:rPr>
                <w:rStyle w:val="Hyperlink"/>
                <w:rFonts w:ascii="Aptos" w:hAnsi="Aptos"/>
              </w:rPr>
              <w:t>Tabellenverzeichnis</w:t>
            </w:r>
            <w:r w:rsidRPr="00E840FB">
              <w:rPr>
                <w:webHidden/>
              </w:rPr>
              <w:tab/>
            </w:r>
            <w:r w:rsidRPr="00E840FB">
              <w:rPr>
                <w:webHidden/>
              </w:rPr>
              <w:fldChar w:fldCharType="begin"/>
            </w:r>
            <w:r w:rsidRPr="00E840FB">
              <w:rPr>
                <w:webHidden/>
              </w:rPr>
              <w:instrText xml:space="preserve"> PAGEREF _Toc196398853 \h </w:instrText>
            </w:r>
            <w:r w:rsidRPr="00E840FB">
              <w:rPr>
                <w:webHidden/>
              </w:rPr>
            </w:r>
            <w:r w:rsidRPr="00E840FB">
              <w:rPr>
                <w:webHidden/>
              </w:rPr>
              <w:fldChar w:fldCharType="separate"/>
            </w:r>
            <w:r w:rsidRPr="00E840FB">
              <w:rPr>
                <w:webHidden/>
              </w:rPr>
              <w:t>28</w:t>
            </w:r>
            <w:r w:rsidRPr="00E840FB">
              <w:rPr>
                <w:webHidden/>
              </w:rPr>
              <w:fldChar w:fldCharType="end"/>
            </w:r>
          </w:hyperlink>
        </w:p>
        <w:p w14:paraId="2A01B1AF" w14:textId="3AD93A7F" w:rsidR="00CA37CC" w:rsidRPr="00E840FB" w:rsidRDefault="00CA37CC">
          <w:r w:rsidRPr="00E840FB">
            <w:rPr>
              <w:b/>
              <w:color w:val="008C75"/>
            </w:rPr>
            <w:fldChar w:fldCharType="end"/>
          </w:r>
        </w:p>
      </w:sdtContent>
    </w:sdt>
    <w:p w14:paraId="4745F80C" w14:textId="115A3625" w:rsidR="00C4026D" w:rsidRPr="00E840FB" w:rsidRDefault="00C4026D" w:rsidP="00C4026D">
      <w:pPr>
        <w:rPr>
          <w:rFonts w:ascii="Aptos" w:hAnsi="Aptos"/>
        </w:rPr>
      </w:pPr>
    </w:p>
    <w:p w14:paraId="048E3313" w14:textId="6022E294" w:rsidR="005D2A7C" w:rsidRPr="00E840FB" w:rsidRDefault="00352D33" w:rsidP="005D2A7C">
      <w:pPr>
        <w:pStyle w:val="berschrift1"/>
        <w:rPr>
          <w:rFonts w:ascii="Aptos" w:hAnsi="Aptos"/>
        </w:rPr>
      </w:pPr>
      <w:bookmarkStart w:id="0" w:name="_Toc196395818"/>
      <w:bookmarkStart w:id="1" w:name="_Toc196398828"/>
      <w:r w:rsidRPr="00E840FB">
        <w:rPr>
          <w:rFonts w:ascii="Aptos" w:hAnsi="Aptos"/>
        </w:rPr>
        <w:lastRenderedPageBreak/>
        <w:t>Einleitung</w:t>
      </w:r>
      <w:bookmarkEnd w:id="0"/>
      <w:bookmarkEnd w:id="1"/>
    </w:p>
    <w:p w14:paraId="5C2CC016" w14:textId="77777777" w:rsidR="00352D33" w:rsidRPr="00E840FB" w:rsidRDefault="00352D33" w:rsidP="00352D33">
      <w:pPr>
        <w:rPr>
          <w:rFonts w:ascii="Aptos" w:hAnsi="Aptos"/>
        </w:rPr>
      </w:pPr>
      <w:r w:rsidRPr="00E840FB">
        <w:rPr>
          <w:rFonts w:ascii="Aptos" w:hAnsi="Aptos"/>
        </w:rPr>
        <w:t>Die TYREX-Lösung kann von Ihren Mitarbeitern schnell und einfach in Ihren Räumlichkeiten in verschiedenen Architekturen installiert werden, um Ihren Anforderungen gerecht zu werden. Beim Einsatz in einer Netzwerkinfrastruktur erfüllt TYREX die strengen Sicherheitsrichtlinien des Unternehmens, da alle Daten lokal gespeichert werden.</w:t>
      </w:r>
    </w:p>
    <w:p w14:paraId="5B157F10" w14:textId="2798D905" w:rsidR="005D2A7C" w:rsidRPr="00E840FB" w:rsidRDefault="00352D33" w:rsidP="00352D33">
      <w:pPr>
        <w:rPr>
          <w:rFonts w:ascii="Aptos" w:hAnsi="Aptos"/>
        </w:rPr>
      </w:pPr>
      <w:r w:rsidRPr="00E840FB">
        <w:rPr>
          <w:rFonts w:ascii="Aptos" w:hAnsi="Aptos"/>
        </w:rPr>
        <w:t>Dieser Leitfaden hilft Ihnen bei der Einrichtung Ihrer TYREX-Lösung</w:t>
      </w:r>
      <w:r w:rsidR="005D2A7C" w:rsidRPr="00E840FB">
        <w:rPr>
          <w:rFonts w:ascii="Aptos" w:hAnsi="Aptos"/>
        </w:rPr>
        <w:t>.</w:t>
      </w:r>
    </w:p>
    <w:p w14:paraId="6689ECAA" w14:textId="77777777" w:rsidR="006A4370" w:rsidRPr="00E840FB" w:rsidRDefault="006A4370" w:rsidP="005D2A7C">
      <w:pPr>
        <w:rPr>
          <w:rFonts w:ascii="Aptos" w:hAnsi="Aptos"/>
        </w:rPr>
      </w:pPr>
    </w:p>
    <w:tbl>
      <w:tblPr>
        <w:tblStyle w:val="Tabellenraster"/>
        <w:tblW w:w="9072" w:type="dxa"/>
        <w:jc w:val="center"/>
        <w:tblBorders>
          <w:top w:val="single" w:sz="12" w:space="0" w:color="008C75"/>
          <w:left w:val="none" w:sz="0" w:space="0" w:color="auto"/>
          <w:bottom w:val="single" w:sz="12"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FF0319" w:rsidRPr="00E840FB" w14:paraId="5051E326" w14:textId="77777777">
        <w:trPr>
          <w:jc w:val="center"/>
        </w:trPr>
        <w:tc>
          <w:tcPr>
            <w:tcW w:w="1129" w:type="dxa"/>
            <w:tcBorders>
              <w:top w:val="nil"/>
              <w:bottom w:val="double" w:sz="4" w:space="0" w:color="008C75"/>
            </w:tcBorders>
            <w:shd w:val="clear" w:color="auto" w:fill="auto"/>
            <w:vAlign w:val="center"/>
          </w:tcPr>
          <w:p w14:paraId="7828D223" w14:textId="77777777" w:rsidR="00FF0319" w:rsidRPr="00E840FB" w:rsidRDefault="00FF0319">
            <w:pPr>
              <w:pStyle w:val="Tableautextecentr"/>
              <w:rPr>
                <w:rFonts w:ascii="Aptos" w:hAnsi="Aptos"/>
              </w:rPr>
            </w:pPr>
            <w:r w:rsidRPr="00E840FB">
              <w:rPr>
                <w:rFonts w:ascii="Aptos" w:hAnsi="Aptos"/>
              </w:rPr>
              <w:drawing>
                <wp:inline distT="0" distB="0" distL="0" distR="0" wp14:anchorId="70841872" wp14:editId="16AABFFB">
                  <wp:extent cx="579755" cy="579755"/>
                  <wp:effectExtent l="0" t="0" r="0" b="0"/>
                  <wp:docPr id="682381573" name="Picture 682381573" descr="Liste de contrô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3409" name="Graphique 759973409" descr="Liste de contrôle avec un remplissage uni"/>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9755" cy="579755"/>
                          </a:xfrm>
                          <a:prstGeom prst="rect">
                            <a:avLst/>
                          </a:prstGeom>
                        </pic:spPr>
                      </pic:pic>
                    </a:graphicData>
                  </a:graphic>
                </wp:inline>
              </w:drawing>
            </w:r>
          </w:p>
        </w:tc>
        <w:tc>
          <w:tcPr>
            <w:tcW w:w="7943" w:type="dxa"/>
            <w:tcBorders>
              <w:bottom w:val="double" w:sz="4" w:space="0" w:color="008C75"/>
            </w:tcBorders>
            <w:vAlign w:val="center"/>
          </w:tcPr>
          <w:p w14:paraId="51129102" w14:textId="4799680C" w:rsidR="00FF0319" w:rsidRPr="00E840FB" w:rsidRDefault="00FF0319">
            <w:pPr>
              <w:pStyle w:val="Tableautextegauche"/>
              <w:rPr>
                <w:rFonts w:ascii="Aptos" w:hAnsi="Aptos"/>
              </w:rPr>
            </w:pPr>
            <w:r w:rsidRPr="00E840FB">
              <w:rPr>
                <w:rStyle w:val="NormalGrasCar"/>
                <w:rFonts w:ascii="Aptos" w:hAnsi="Aptos"/>
              </w:rPr>
              <w:t>Note</w:t>
            </w:r>
            <w:r w:rsidRPr="00E840FB">
              <w:rPr>
                <w:rFonts w:ascii="Aptos" w:hAnsi="Aptos"/>
              </w:rPr>
              <w:t xml:space="preserve">: </w:t>
            </w:r>
            <w:r w:rsidR="00F30FE4" w:rsidRPr="00E840FB">
              <w:rPr>
                <w:rFonts w:ascii="Aptos" w:hAnsi="Aptos"/>
              </w:rPr>
              <w:t>Ein Überblick über Befehle und Abkürzungen wird am Ende des Leitfadens in einem Glossar bereitgestellt.</w:t>
            </w:r>
          </w:p>
        </w:tc>
      </w:tr>
    </w:tbl>
    <w:p w14:paraId="545AD676" w14:textId="77777777" w:rsidR="00FF0319" w:rsidRPr="00E840FB" w:rsidRDefault="00FF0319" w:rsidP="005D2A7C">
      <w:pPr>
        <w:rPr>
          <w:rFonts w:ascii="Aptos" w:hAnsi="Aptos"/>
        </w:rPr>
      </w:pP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
        <w:gridCol w:w="8819"/>
      </w:tblGrid>
      <w:tr w:rsidR="00613240" w:rsidRPr="00E840FB" w14:paraId="27CE3A81" w14:textId="77777777" w:rsidTr="00613240">
        <w:trPr>
          <w:jc w:val="center"/>
        </w:trPr>
        <w:tc>
          <w:tcPr>
            <w:tcW w:w="4530" w:type="dxa"/>
            <w:vAlign w:val="center"/>
          </w:tcPr>
          <w:p w14:paraId="47429DF7" w14:textId="561DF6D1" w:rsidR="00613240" w:rsidRPr="00E840FB" w:rsidRDefault="00613240" w:rsidP="005D2A7C">
            <w:pPr>
              <w:rPr>
                <w:rFonts w:ascii="Aptos" w:hAnsi="Aptos"/>
              </w:rPr>
            </w:pPr>
            <w:r w:rsidRPr="00E840FB">
              <w:rPr>
                <w:rFonts w:ascii="Aptos" w:hAnsi="Aptos"/>
              </w:rPr>
              <w:t> </w:t>
            </w:r>
          </w:p>
        </w:tc>
        <w:tc>
          <w:tcPr>
            <w:tcW w:w="4530" w:type="dxa"/>
            <w:vAlign w:val="center"/>
          </w:tcPr>
          <w:p w14:paraId="61B2EA2A" w14:textId="569286B1" w:rsidR="00613240" w:rsidRPr="00E840FB" w:rsidRDefault="00613240" w:rsidP="005D2A7C">
            <w:pPr>
              <w:rPr>
                <w:rFonts w:ascii="Aptos" w:hAnsi="Aptos"/>
              </w:rPr>
            </w:pPr>
          </w:p>
        </w:tc>
      </w:tr>
      <w:tr w:rsidR="00613240" w:rsidRPr="00E840FB" w14:paraId="678FAB9A" w14:textId="77777777" w:rsidTr="00613240">
        <w:trPr>
          <w:jc w:val="center"/>
        </w:trPr>
        <w:tc>
          <w:tcPr>
            <w:tcW w:w="4530" w:type="dxa"/>
            <w:vAlign w:val="center"/>
          </w:tcPr>
          <w:p w14:paraId="2DA73A43" w14:textId="4E461B2D" w:rsidR="00613240" w:rsidRPr="00E840FB" w:rsidRDefault="00613240" w:rsidP="00CA37CC">
            <w:pPr>
              <w:pStyle w:val="Beschriftung"/>
              <w:rPr>
                <w:rFonts w:ascii="Aptos" w:hAnsi="Aptos"/>
              </w:rPr>
            </w:pPr>
          </w:p>
        </w:tc>
        <w:tc>
          <w:tcPr>
            <w:tcW w:w="4530" w:type="dxa"/>
            <w:vAlign w:val="center"/>
          </w:tcPr>
          <w:p w14:paraId="6012AAD8" w14:textId="77777777" w:rsidR="00D82C18" w:rsidRPr="00E840FB" w:rsidRDefault="00CA37CC" w:rsidP="00D82C18">
            <w:pPr>
              <w:pStyle w:val="Beschriftung"/>
              <w:rPr>
                <w:rFonts w:ascii="Aptos" w:hAnsi="Aptos"/>
              </w:rPr>
            </w:pPr>
            <w:r w:rsidRPr="00E840FB">
              <w:rPr>
                <w:rFonts w:ascii="Aptos" w:hAnsi="Aptos"/>
              </w:rPr>
              <w:drawing>
                <wp:inline distT="0" distB="0" distL="0" distR="0" wp14:anchorId="66EAE1A3" wp14:editId="5BDF06C0">
                  <wp:extent cx="5759450" cy="1856740"/>
                  <wp:effectExtent l="0" t="0" r="0" b="0"/>
                  <wp:docPr id="14467951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95156" name=""/>
                          <pic:cNvPicPr/>
                        </pic:nvPicPr>
                        <pic:blipFill>
                          <a:blip r:embed="rId16"/>
                          <a:stretch>
                            <a:fillRect/>
                          </a:stretch>
                        </pic:blipFill>
                        <pic:spPr>
                          <a:xfrm>
                            <a:off x="0" y="0"/>
                            <a:ext cx="5759450" cy="1856740"/>
                          </a:xfrm>
                          <a:prstGeom prst="rect">
                            <a:avLst/>
                          </a:prstGeom>
                        </pic:spPr>
                      </pic:pic>
                    </a:graphicData>
                  </a:graphic>
                </wp:inline>
              </w:drawing>
            </w:r>
          </w:p>
          <w:p w14:paraId="47311A87" w14:textId="7D543000" w:rsidR="00D82C18" w:rsidRPr="00E840FB" w:rsidRDefault="00D82C18" w:rsidP="00D82C18">
            <w:pPr>
              <w:pStyle w:val="Beschriftung"/>
              <w:rPr>
                <w:rFonts w:ascii="Aptos" w:hAnsi="Aptos"/>
              </w:rPr>
            </w:pPr>
            <w:bookmarkStart w:id="2" w:name="_Toc196404193"/>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w:t>
            </w:r>
            <w:r w:rsidRPr="00E840FB">
              <w:rPr>
                <w:rFonts w:ascii="Aptos" w:hAnsi="Aptos"/>
              </w:rPr>
              <w:fldChar w:fldCharType="end"/>
            </w:r>
            <w:r w:rsidRPr="00E840FB">
              <w:rPr>
                <w:rFonts w:ascii="Aptos" w:hAnsi="Aptos"/>
              </w:rPr>
              <w:t xml:space="preserve"> - Die TYREX-Modelle</w:t>
            </w:r>
            <w:bookmarkEnd w:id="2"/>
          </w:p>
          <w:p w14:paraId="06411C74" w14:textId="222E2A1F" w:rsidR="0024378E" w:rsidRPr="00E840FB" w:rsidRDefault="0024378E" w:rsidP="0024378E">
            <w:pPr>
              <w:pStyle w:val="Beschriftung"/>
              <w:rPr>
                <w:rFonts w:ascii="Aptos" w:hAnsi="Aptos"/>
              </w:rPr>
            </w:pPr>
          </w:p>
          <w:p w14:paraId="0372D630" w14:textId="2ED6DF9E" w:rsidR="00613240" w:rsidRPr="00E840FB" w:rsidRDefault="00613240" w:rsidP="00D82C18">
            <w:pPr>
              <w:pStyle w:val="Beschriftung"/>
              <w:rPr>
                <w:rFonts w:ascii="Aptos" w:hAnsi="Aptos"/>
              </w:rPr>
            </w:pPr>
          </w:p>
        </w:tc>
      </w:tr>
    </w:tbl>
    <w:p w14:paraId="48C3B68C" w14:textId="09CBFA83" w:rsidR="005D2A7C" w:rsidRPr="00E840FB" w:rsidRDefault="005D2A7C" w:rsidP="00F522B4">
      <w:pPr>
        <w:pStyle w:val="berschrift1"/>
        <w:rPr>
          <w:rFonts w:ascii="Aptos" w:hAnsi="Aptos"/>
        </w:rPr>
      </w:pPr>
      <w:bookmarkStart w:id="3" w:name="_Toc196395819"/>
      <w:bookmarkStart w:id="4" w:name="_Toc196398829"/>
      <w:r w:rsidRPr="00E840FB">
        <w:rPr>
          <w:rFonts w:ascii="Aptos" w:hAnsi="Aptos"/>
        </w:rPr>
        <w:lastRenderedPageBreak/>
        <w:t>Archite</w:t>
      </w:r>
      <w:r w:rsidR="00F30FE4" w:rsidRPr="00E840FB">
        <w:rPr>
          <w:rFonts w:ascii="Aptos" w:hAnsi="Aptos"/>
        </w:rPr>
        <w:t>k</w:t>
      </w:r>
      <w:r w:rsidRPr="00E840FB">
        <w:rPr>
          <w:rFonts w:ascii="Aptos" w:hAnsi="Aptos"/>
        </w:rPr>
        <w:t>tur</w:t>
      </w:r>
      <w:bookmarkEnd w:id="3"/>
      <w:bookmarkEnd w:id="4"/>
    </w:p>
    <w:p w14:paraId="3064C43F" w14:textId="3BFF7549" w:rsidR="00F30FE4" w:rsidRPr="00E840FB" w:rsidRDefault="00F30FE4" w:rsidP="00F30FE4">
      <w:pPr>
        <w:rPr>
          <w:rFonts w:ascii="Aptos" w:hAnsi="Aptos"/>
        </w:rPr>
      </w:pPr>
      <w:r w:rsidRPr="00E840FB">
        <w:rPr>
          <w:rFonts w:ascii="Aptos" w:hAnsi="Aptos"/>
        </w:rPr>
        <w:t>Bei einer On-</w:t>
      </w:r>
      <w:r w:rsidR="006332F8">
        <w:rPr>
          <w:rFonts w:ascii="Aptos" w:hAnsi="Aptos"/>
        </w:rPr>
        <w:t>P</w:t>
      </w:r>
      <w:r w:rsidRPr="00E840FB">
        <w:rPr>
          <w:rFonts w:ascii="Aptos" w:hAnsi="Aptos"/>
        </w:rPr>
        <w:t xml:space="preserve">remises-Architektur der TYREX-Lösung muss die Management-Konsole in Ihrer Infrastruktur installiert werden. </w:t>
      </w:r>
    </w:p>
    <w:p w14:paraId="4F301D2B" w14:textId="24C96D58" w:rsidR="005D2A7C" w:rsidRPr="00E840FB" w:rsidRDefault="00F30FE4" w:rsidP="00F30FE4">
      <w:pPr>
        <w:rPr>
          <w:rFonts w:ascii="Aptos" w:hAnsi="Aptos"/>
        </w:rPr>
      </w:pPr>
      <w:r w:rsidRPr="00E840FB">
        <w:rPr>
          <w:rFonts w:ascii="Aptos" w:hAnsi="Aptos"/>
        </w:rPr>
        <w:t>Die Updates für den Management-Server werden von TYREX aus unserer sicheren zentralen Update-Infrastruktur gesendet. Bei dieser Art von Lösung muss Ihr Management-Server eine sichere Verbindung zu unserer zentralen Update-Management-Plattform unterhalten.</w:t>
      </w:r>
    </w:p>
    <w:p w14:paraId="5A03FE31" w14:textId="77777777" w:rsidR="00D82C18" w:rsidRPr="00E840FB" w:rsidRDefault="00B726E9" w:rsidP="00D82C18">
      <w:pPr>
        <w:pStyle w:val="Beschriftung"/>
        <w:keepNext/>
      </w:pPr>
      <w:r w:rsidRPr="00E840FB">
        <w:rPr>
          <w:rFonts w:ascii="Aptos" w:hAnsi="Aptos"/>
        </w:rPr>
        <w:drawing>
          <wp:inline distT="0" distB="0" distL="0" distR="0" wp14:anchorId="055DA935" wp14:editId="0AA9B9F3">
            <wp:extent cx="5759450" cy="1755140"/>
            <wp:effectExtent l="0" t="0" r="0" b="0"/>
            <wp:docPr id="1449428311" name="Grafik 1" descr="Ein Bild, das Text, Diagramm,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28311" name="Grafik 1" descr="Ein Bild, das Text, Diagramm, Screenshot, Schrift enthält.&#10;&#10;KI-generierte Inhalte können fehlerhaft sein."/>
                    <pic:cNvPicPr/>
                  </pic:nvPicPr>
                  <pic:blipFill>
                    <a:blip r:embed="rId17"/>
                    <a:stretch>
                      <a:fillRect/>
                    </a:stretch>
                  </pic:blipFill>
                  <pic:spPr>
                    <a:xfrm>
                      <a:off x="0" y="0"/>
                      <a:ext cx="5759450" cy="1755140"/>
                    </a:xfrm>
                    <a:prstGeom prst="rect">
                      <a:avLst/>
                    </a:prstGeom>
                  </pic:spPr>
                </pic:pic>
              </a:graphicData>
            </a:graphic>
          </wp:inline>
        </w:drawing>
      </w:r>
    </w:p>
    <w:p w14:paraId="11B5855E" w14:textId="26F8D607" w:rsidR="0024378E" w:rsidRPr="00E840FB" w:rsidRDefault="00D82C18" w:rsidP="00D82C18">
      <w:pPr>
        <w:pStyle w:val="Beschriftung"/>
        <w:rPr>
          <w:rFonts w:ascii="Aptos" w:hAnsi="Aptos"/>
        </w:rPr>
      </w:pPr>
      <w:bookmarkStart w:id="5" w:name="_Toc196404194"/>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2</w:t>
      </w:r>
      <w:r w:rsidRPr="00E840FB">
        <w:rPr>
          <w:rFonts w:ascii="Aptos" w:hAnsi="Aptos"/>
        </w:rPr>
        <w:fldChar w:fldCharType="end"/>
      </w:r>
      <w:r w:rsidRPr="00E840FB">
        <w:rPr>
          <w:rFonts w:ascii="Aptos" w:hAnsi="Aptos"/>
        </w:rPr>
        <w:t xml:space="preserve"> - On-Premises-Architektur, allgemein</w:t>
      </w:r>
      <w:bookmarkEnd w:id="5"/>
    </w:p>
    <w:p w14:paraId="0EDC68A7" w14:textId="77777777" w:rsidR="005D2A7C" w:rsidRPr="00E840FB" w:rsidRDefault="005D2A7C" w:rsidP="005D2A7C">
      <w:pPr>
        <w:rPr>
          <w:rFonts w:ascii="Aptos" w:hAnsi="Aptos"/>
        </w:rPr>
      </w:pPr>
    </w:p>
    <w:p w14:paraId="38A77A94" w14:textId="02DAC058" w:rsidR="005D2A7C" w:rsidRPr="00E840FB" w:rsidRDefault="00F30FE4" w:rsidP="00F522B4">
      <w:pPr>
        <w:pStyle w:val="berschrift1"/>
        <w:rPr>
          <w:rFonts w:ascii="Aptos" w:hAnsi="Aptos"/>
        </w:rPr>
      </w:pPr>
      <w:bookmarkStart w:id="6" w:name="_Toc196395820"/>
      <w:bookmarkStart w:id="7" w:name="_Toc196398830"/>
      <w:r w:rsidRPr="00E840FB">
        <w:rPr>
          <w:rFonts w:ascii="Aptos" w:hAnsi="Aptos"/>
        </w:rPr>
        <w:lastRenderedPageBreak/>
        <w:t>Anf</w:t>
      </w:r>
      <w:r w:rsidR="00973DBF" w:rsidRPr="00E840FB">
        <w:rPr>
          <w:rFonts w:ascii="Aptos" w:hAnsi="Aptos"/>
        </w:rPr>
        <w:t>o</w:t>
      </w:r>
      <w:r w:rsidRPr="00E840FB">
        <w:rPr>
          <w:rFonts w:ascii="Aptos" w:hAnsi="Aptos"/>
        </w:rPr>
        <w:t>rderungen</w:t>
      </w:r>
      <w:bookmarkEnd w:id="6"/>
      <w:bookmarkEnd w:id="7"/>
    </w:p>
    <w:p w14:paraId="0C16442E" w14:textId="75B4B774" w:rsidR="005D2A7C" w:rsidRPr="00E840FB" w:rsidRDefault="005D2A7C" w:rsidP="00F522B4">
      <w:pPr>
        <w:pStyle w:val="berschrift2"/>
        <w:rPr>
          <w:rFonts w:ascii="Aptos" w:hAnsi="Aptos"/>
        </w:rPr>
      </w:pPr>
      <w:bookmarkStart w:id="8" w:name="_Toc196395821"/>
      <w:bookmarkStart w:id="9" w:name="_Toc196398831"/>
      <w:r w:rsidRPr="00E840FB">
        <w:rPr>
          <w:rFonts w:ascii="Aptos" w:hAnsi="Aptos"/>
        </w:rPr>
        <w:t>Hardware</w:t>
      </w:r>
      <w:bookmarkEnd w:id="8"/>
      <w:bookmarkEnd w:id="9"/>
    </w:p>
    <w:p w14:paraId="18D31B54" w14:textId="77777777" w:rsidR="00973DBF" w:rsidRPr="00E840FB" w:rsidRDefault="00973DBF" w:rsidP="005D2A7C">
      <w:pPr>
        <w:rPr>
          <w:rFonts w:ascii="Aptos" w:hAnsi="Aptos"/>
        </w:rPr>
      </w:pPr>
      <w:r w:rsidRPr="00E840FB">
        <w:rPr>
          <w:rFonts w:ascii="Aptos" w:hAnsi="Aptos"/>
        </w:rPr>
        <w:t>TYREX stellt eine VM zur Verfügung, die in Ihrer Virtualisierungsumgebung zum Einsatz kommt, den so genannten Management-Server. Dieser Management-Server wird über die Management-Konsole verwaltet.</w:t>
      </w:r>
    </w:p>
    <w:p w14:paraId="028309D9" w14:textId="2A289CF6" w:rsidR="005D2A7C" w:rsidRPr="00E840FB" w:rsidRDefault="00973DBF" w:rsidP="005D2A7C">
      <w:pPr>
        <w:rPr>
          <w:rFonts w:ascii="Aptos" w:hAnsi="Aptos"/>
        </w:rPr>
      </w:pPr>
      <w:r w:rsidRPr="00E840FB">
        <w:rPr>
          <w:rFonts w:ascii="Aptos" w:hAnsi="Aptos"/>
        </w:rPr>
        <w:t>Dazu müssen die folgenden Anforderungen erfüllt sein:</w:t>
      </w:r>
    </w:p>
    <w:p w14:paraId="781D79A2" w14:textId="2882E847" w:rsidR="005D2A7C" w:rsidRPr="00E840FB" w:rsidRDefault="00973DBF" w:rsidP="00DD487A">
      <w:pPr>
        <w:pStyle w:val="Puceniveau1"/>
        <w:rPr>
          <w:rFonts w:ascii="Aptos" w:hAnsi="Aptos"/>
        </w:rPr>
      </w:pPr>
      <w:r w:rsidRPr="00E840FB">
        <w:rPr>
          <w:rFonts w:ascii="Aptos" w:hAnsi="Aptos"/>
        </w:rPr>
        <w:t> ein Virtualisierungshost, der mit OVF/VMDK (ESXI), VHD (Hyper-V) oder KVM (Proxmox) kompatibel ist</w:t>
      </w:r>
    </w:p>
    <w:p w14:paraId="453012DA" w14:textId="46C5BDAE" w:rsidR="00973DBF" w:rsidRPr="00E840FB" w:rsidRDefault="00973DBF" w:rsidP="00DD487A">
      <w:pPr>
        <w:pStyle w:val="Puceniveau1"/>
        <w:rPr>
          <w:rFonts w:ascii="Aptos" w:hAnsi="Aptos"/>
        </w:rPr>
      </w:pPr>
      <w:r w:rsidRPr="00E840FB">
        <w:rPr>
          <w:rFonts w:ascii="Aptos" w:hAnsi="Aptos"/>
        </w:rPr>
        <w:t xml:space="preserve"> Mindestens </w:t>
      </w:r>
      <w:r w:rsidRPr="00E840FB">
        <w:rPr>
          <w:rStyle w:val="NormalGrasCar"/>
          <w:rFonts w:ascii="Aptos" w:hAnsi="Aptos"/>
        </w:rPr>
        <w:t>500 GB</w:t>
      </w:r>
      <w:r w:rsidRPr="00E840FB">
        <w:rPr>
          <w:rFonts w:ascii="Aptos" w:hAnsi="Aptos"/>
        </w:rPr>
        <w:t xml:space="preserve"> Festplattenspeicher, </w:t>
      </w:r>
      <w:r w:rsidRPr="00E840FB">
        <w:rPr>
          <w:rStyle w:val="NormalGrasCar"/>
          <w:rFonts w:ascii="Aptos" w:hAnsi="Aptos"/>
        </w:rPr>
        <w:t>8 GB RAM</w:t>
      </w:r>
      <w:r w:rsidRPr="00E840FB">
        <w:rPr>
          <w:rFonts w:ascii="Aptos" w:hAnsi="Aptos"/>
        </w:rPr>
        <w:t xml:space="preserve"> und </w:t>
      </w:r>
      <w:r w:rsidRPr="00E840FB">
        <w:rPr>
          <w:rStyle w:val="NormalGrasCar"/>
          <w:rFonts w:ascii="Aptos" w:hAnsi="Aptos"/>
        </w:rPr>
        <w:t>vier vCPUs</w:t>
      </w:r>
    </w:p>
    <w:p w14:paraId="57F61543" w14:textId="77777777" w:rsidR="005D2A7C" w:rsidRPr="00E840FB" w:rsidRDefault="005D2A7C" w:rsidP="005D2A7C">
      <w:pPr>
        <w:rPr>
          <w:rFonts w:ascii="Aptos" w:hAnsi="Aptos"/>
        </w:rPr>
      </w:pPr>
    </w:p>
    <w:p w14:paraId="169A8482" w14:textId="40FE4DC7" w:rsidR="005D2A7C" w:rsidRPr="00E840FB" w:rsidRDefault="005D2A7C" w:rsidP="00F812A9">
      <w:pPr>
        <w:pStyle w:val="berschrift2"/>
        <w:rPr>
          <w:rFonts w:ascii="Aptos" w:hAnsi="Aptos"/>
        </w:rPr>
      </w:pPr>
      <w:bookmarkStart w:id="10" w:name="_Toc196395822"/>
      <w:bookmarkStart w:id="11" w:name="_Toc196398832"/>
      <w:r w:rsidRPr="00E840FB">
        <w:rPr>
          <w:rFonts w:ascii="Aptos" w:hAnsi="Aptos"/>
        </w:rPr>
        <w:t>Net</w:t>
      </w:r>
      <w:r w:rsidR="00973DBF" w:rsidRPr="00E840FB">
        <w:rPr>
          <w:rFonts w:ascii="Aptos" w:hAnsi="Aptos"/>
        </w:rPr>
        <w:t>zwerk</w:t>
      </w:r>
      <w:bookmarkEnd w:id="10"/>
      <w:bookmarkEnd w:id="11"/>
    </w:p>
    <w:p w14:paraId="40DA288C" w14:textId="436D182C" w:rsidR="005D2A7C" w:rsidRPr="00E840FB" w:rsidRDefault="00973DBF" w:rsidP="005D2A7C">
      <w:pPr>
        <w:rPr>
          <w:rFonts w:ascii="Aptos" w:hAnsi="Aptos"/>
        </w:rPr>
      </w:pPr>
      <w:r w:rsidRPr="00E840FB">
        <w:rPr>
          <w:rFonts w:ascii="Aptos" w:hAnsi="Aptos"/>
        </w:rPr>
        <w:t>Der Management-Server muss entweder direkt oder über einen HTTP-Proxy Zugang zum Internet haben. SOCKS- oder TCP-Proxys werden derzeit nicht unterstützt.</w:t>
      </w:r>
    </w:p>
    <w:tbl>
      <w:tblPr>
        <w:tblStyle w:val="Tabellenraster"/>
        <w:tblW w:w="9072" w:type="dxa"/>
        <w:jc w:val="center"/>
        <w:tblBorders>
          <w:top w:val="single" w:sz="12" w:space="0" w:color="008C75"/>
          <w:left w:val="none" w:sz="0" w:space="0" w:color="auto"/>
          <w:bottom w:val="double" w:sz="4"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164A3E" w:rsidRPr="00E840FB" w14:paraId="07EB8026" w14:textId="77777777" w:rsidTr="00C54FA2">
        <w:trPr>
          <w:jc w:val="center"/>
        </w:trPr>
        <w:tc>
          <w:tcPr>
            <w:tcW w:w="1129" w:type="dxa"/>
            <w:tcBorders>
              <w:top w:val="nil"/>
              <w:bottom w:val="double" w:sz="4" w:space="0" w:color="008C75"/>
            </w:tcBorders>
            <w:shd w:val="clear" w:color="auto" w:fill="auto"/>
            <w:vAlign w:val="center"/>
          </w:tcPr>
          <w:p w14:paraId="02BAEEC8" w14:textId="6EB8FEE3" w:rsidR="00164A3E" w:rsidRPr="00E840FB" w:rsidRDefault="007D7088">
            <w:pPr>
              <w:pStyle w:val="Tableautextecentr"/>
              <w:rPr>
                <w:rFonts w:ascii="Aptos" w:hAnsi="Aptos"/>
              </w:rPr>
            </w:pPr>
            <w:r w:rsidRPr="00E840FB">
              <w:rPr>
                <w:rFonts w:ascii="Aptos" w:hAnsi="Aptos"/>
              </w:rPr>
              <w:drawing>
                <wp:inline distT="0" distB="0" distL="0" distR="0" wp14:anchorId="4A174665" wp14:editId="772752F3">
                  <wp:extent cx="579755" cy="579755"/>
                  <wp:effectExtent l="0" t="0" r="0" b="0"/>
                  <wp:docPr id="225682181" name="Picture 22568218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82181" name="Graphique 225682181" descr="Avertissement avec un remplissage uni"/>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79755" cy="579755"/>
                          </a:xfrm>
                          <a:prstGeom prst="rect">
                            <a:avLst/>
                          </a:prstGeom>
                        </pic:spPr>
                      </pic:pic>
                    </a:graphicData>
                  </a:graphic>
                </wp:inline>
              </w:drawing>
            </w:r>
          </w:p>
        </w:tc>
        <w:tc>
          <w:tcPr>
            <w:tcW w:w="7943" w:type="dxa"/>
            <w:vAlign w:val="center"/>
          </w:tcPr>
          <w:p w14:paraId="58672461" w14:textId="240444AE" w:rsidR="00164A3E" w:rsidRPr="00E840FB" w:rsidRDefault="00D65FCE">
            <w:pPr>
              <w:pStyle w:val="Tableautextegauche"/>
              <w:rPr>
                <w:rFonts w:ascii="Aptos" w:hAnsi="Aptos"/>
              </w:rPr>
            </w:pPr>
            <w:r w:rsidRPr="00E840FB">
              <w:rPr>
                <w:rStyle w:val="NormalGrasCar"/>
                <w:rFonts w:ascii="Aptos" w:hAnsi="Aptos"/>
              </w:rPr>
              <w:t>Achtung</w:t>
            </w:r>
            <w:r w:rsidR="00164A3E" w:rsidRPr="00E840FB">
              <w:rPr>
                <w:rFonts w:ascii="Aptos" w:hAnsi="Aptos"/>
              </w:rPr>
              <w:t xml:space="preserve">: </w:t>
            </w:r>
            <w:r w:rsidRPr="00E840FB">
              <w:rPr>
                <w:rFonts w:ascii="Aptos" w:hAnsi="Aptos"/>
              </w:rPr>
              <w:t>Bitte beachten Sie, dass unser Server-Update-System clientseitige SSL-Zertifikate zur Authentifizierung gegenüber unserem zentralen Server verwendet. Um dies über einen Proxy zu realisieren, müssen Sie die CONNECT-Methode verwenden. Einige Proxy-</w:t>
            </w:r>
            <w:r w:rsidR="00423587" w:rsidRPr="00E840FB">
              <w:rPr>
                <w:rFonts w:ascii="Aptos" w:hAnsi="Aptos"/>
              </w:rPr>
              <w:t>Software</w:t>
            </w:r>
            <w:r w:rsidR="00AF6BCB" w:rsidRPr="00E840FB">
              <w:rPr>
                <w:rFonts w:ascii="Aptos" w:hAnsi="Aptos"/>
              </w:rPr>
              <w:t>-Lö</w:t>
            </w:r>
            <w:r w:rsidRPr="00E840FB">
              <w:rPr>
                <w:rFonts w:ascii="Aptos" w:hAnsi="Aptos"/>
              </w:rPr>
              <w:t>sungen unterstützen keine CONNECT-Aufrufe mit Authentifizierung durch Login/Passwort, so dass eine andere Authentifizierungsmethode wie einen IP- oder MAC-Filter verwende</w:t>
            </w:r>
            <w:r w:rsidR="00AF6BCB" w:rsidRPr="00E840FB">
              <w:rPr>
                <w:rFonts w:ascii="Aptos" w:hAnsi="Aptos"/>
              </w:rPr>
              <w:t>t werden</w:t>
            </w:r>
            <w:r w:rsidRPr="00E840FB">
              <w:rPr>
                <w:rFonts w:ascii="Aptos" w:hAnsi="Aptos"/>
              </w:rPr>
              <w:t xml:space="preserve"> m</w:t>
            </w:r>
            <w:r w:rsidR="00AF6BCB" w:rsidRPr="00E840FB">
              <w:rPr>
                <w:rFonts w:ascii="Aptos" w:hAnsi="Aptos"/>
              </w:rPr>
              <w:t>uss</w:t>
            </w:r>
            <w:r w:rsidRPr="00E840FB">
              <w:rPr>
                <w:rFonts w:ascii="Aptos" w:hAnsi="Aptos"/>
              </w:rPr>
              <w:t>.</w:t>
            </w:r>
          </w:p>
        </w:tc>
      </w:tr>
    </w:tbl>
    <w:p w14:paraId="4B18BF3B" w14:textId="77777777" w:rsidR="00445929" w:rsidRPr="00E840FB" w:rsidRDefault="00445929" w:rsidP="005D2A7C">
      <w:pPr>
        <w:rPr>
          <w:rFonts w:ascii="Aptos" w:hAnsi="Aptos"/>
        </w:rPr>
      </w:pPr>
    </w:p>
    <w:p w14:paraId="6D08B292" w14:textId="0944B0CA" w:rsidR="00D65FCE" w:rsidRPr="00E840FB" w:rsidRDefault="00D65FCE" w:rsidP="00D65FCE">
      <w:pPr>
        <w:pStyle w:val="Beschriftung"/>
        <w:jc w:val="left"/>
        <w:rPr>
          <w:rFonts w:ascii="Aptos" w:hAnsi="Aptos"/>
          <w:i w:val="0"/>
          <w:iCs w:val="0"/>
          <w:color w:val="00588C"/>
          <w:szCs w:val="22"/>
        </w:rPr>
      </w:pPr>
      <w:r w:rsidRPr="00E840FB">
        <w:rPr>
          <w:rFonts w:ascii="Aptos" w:hAnsi="Aptos"/>
          <w:i w:val="0"/>
          <w:iCs w:val="0"/>
          <w:color w:val="00588C"/>
          <w:szCs w:val="22"/>
        </w:rPr>
        <w:t>Dieses Diagramm zeigt die Abläufe im Betrieb Ihrer TYREX-Lösung:</w:t>
      </w:r>
    </w:p>
    <w:p w14:paraId="74D0D008" w14:textId="77777777" w:rsidR="00D65FCE" w:rsidRPr="00E840FB" w:rsidRDefault="00D65FCE" w:rsidP="00D65FCE">
      <w:pPr>
        <w:pStyle w:val="Beschriftung"/>
        <w:jc w:val="left"/>
        <w:rPr>
          <w:rFonts w:ascii="Aptos" w:hAnsi="Aptos"/>
          <w:i w:val="0"/>
          <w:iCs w:val="0"/>
          <w:color w:val="00588C"/>
          <w:szCs w:val="22"/>
        </w:rPr>
      </w:pPr>
    </w:p>
    <w:p w14:paraId="48BC265F" w14:textId="77777777" w:rsidR="00D82C18" w:rsidRPr="00E840FB" w:rsidRDefault="00CA37CC" w:rsidP="00D82C18">
      <w:pPr>
        <w:pStyle w:val="Beschriftung"/>
        <w:rPr>
          <w:rFonts w:ascii="Aptos" w:hAnsi="Aptos"/>
        </w:rPr>
      </w:pPr>
      <w:r w:rsidRPr="00E840FB">
        <w:rPr>
          <w:rFonts w:ascii="Aptos" w:hAnsi="Aptos"/>
        </w:rPr>
        <w:drawing>
          <wp:inline distT="0" distB="0" distL="0" distR="0" wp14:anchorId="2F625EEA" wp14:editId="211A5019">
            <wp:extent cx="5383929" cy="2125308"/>
            <wp:effectExtent l="0" t="0" r="0" b="0"/>
            <wp:docPr id="1203261961" name="Grafik 5" descr="Ein Bild, das Screensho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61961" name="Grafik 5" descr="Ein Bild, das Screenshot, Text enthält.&#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83929" cy="2125308"/>
                    </a:xfrm>
                    <a:prstGeom prst="rect">
                      <a:avLst/>
                    </a:prstGeom>
                  </pic:spPr>
                </pic:pic>
              </a:graphicData>
            </a:graphic>
          </wp:inline>
        </w:drawing>
      </w:r>
    </w:p>
    <w:p w14:paraId="3A65B42F" w14:textId="4B1F6047" w:rsidR="00D82C18" w:rsidRPr="00E840FB" w:rsidRDefault="00D82C18" w:rsidP="00D82C18">
      <w:pPr>
        <w:pStyle w:val="Beschriftung"/>
        <w:rPr>
          <w:rFonts w:ascii="Aptos" w:hAnsi="Aptos"/>
        </w:rPr>
      </w:pPr>
      <w:bookmarkStart w:id="12" w:name="_Toc196404195"/>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3</w:t>
      </w:r>
      <w:r w:rsidRPr="00E840FB">
        <w:rPr>
          <w:rFonts w:ascii="Aptos" w:hAnsi="Aptos"/>
        </w:rPr>
        <w:fldChar w:fldCharType="end"/>
      </w:r>
      <w:r w:rsidRPr="00E840FB">
        <w:rPr>
          <w:rFonts w:ascii="Aptos" w:hAnsi="Aptos"/>
        </w:rPr>
        <w:t xml:space="preserve"> - Flussdiagramm</w:t>
      </w:r>
      <w:bookmarkEnd w:id="12"/>
    </w:p>
    <w:p w14:paraId="352937DF" w14:textId="622537B1" w:rsidR="004829B4" w:rsidRPr="00E840FB" w:rsidRDefault="004829B4">
      <w:pPr>
        <w:spacing w:before="0" w:after="160" w:line="259" w:lineRule="auto"/>
        <w:jc w:val="left"/>
        <w:rPr>
          <w:rFonts w:ascii="Aptos" w:hAnsi="Aptos"/>
        </w:rPr>
      </w:pPr>
      <w:r w:rsidRPr="00E840FB">
        <w:rPr>
          <w:rFonts w:ascii="Aptos" w:hAnsi="Aptos"/>
        </w:rPr>
        <w:br w:type="page"/>
      </w:r>
    </w:p>
    <w:p w14:paraId="09514241" w14:textId="15508948" w:rsidR="005D2A7C" w:rsidRPr="00E840FB" w:rsidRDefault="005D2A7C" w:rsidP="00E2733A">
      <w:pPr>
        <w:pStyle w:val="Miseenvaleur2"/>
        <w:rPr>
          <w:rFonts w:ascii="Aptos" w:hAnsi="Aptos"/>
        </w:rPr>
      </w:pPr>
      <w:r w:rsidRPr="00E840FB">
        <w:rPr>
          <w:rFonts w:ascii="Aptos" w:hAnsi="Aptos"/>
        </w:rPr>
        <w:lastRenderedPageBreak/>
        <w:t>Port</w:t>
      </w:r>
      <w:r w:rsidR="005B3CFC" w:rsidRPr="00E840FB">
        <w:rPr>
          <w:rFonts w:ascii="Aptos" w:hAnsi="Aptos"/>
        </w:rPr>
        <w:t>-Ro</w:t>
      </w:r>
      <w:r w:rsidRPr="00E840FB">
        <w:rPr>
          <w:rFonts w:ascii="Aptos" w:hAnsi="Aptos"/>
        </w:rPr>
        <w:t>uting</w:t>
      </w:r>
    </w:p>
    <w:p w14:paraId="24A32333" w14:textId="77777777" w:rsidR="00D73CEE" w:rsidRPr="00E840FB" w:rsidRDefault="00D73CEE" w:rsidP="005D2A7C">
      <w:pPr>
        <w:rPr>
          <w:rFonts w:ascii="Aptos" w:hAnsi="Aptos"/>
        </w:rPr>
      </w:pPr>
    </w:p>
    <w:tbl>
      <w:tblPr>
        <w:tblStyle w:val="Tabellenraster"/>
        <w:tblW w:w="9074" w:type="dxa"/>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ayout w:type="fixed"/>
        <w:tblLook w:val="04A0" w:firstRow="1" w:lastRow="0" w:firstColumn="1" w:lastColumn="0" w:noHBand="0" w:noVBand="1"/>
      </w:tblPr>
      <w:tblGrid>
        <w:gridCol w:w="1418"/>
        <w:gridCol w:w="1418"/>
        <w:gridCol w:w="1134"/>
        <w:gridCol w:w="1134"/>
        <w:gridCol w:w="1985"/>
        <w:gridCol w:w="1985"/>
      </w:tblGrid>
      <w:tr w:rsidR="00E2733A" w:rsidRPr="00E840FB" w14:paraId="169BB78B" w14:textId="77777777" w:rsidTr="00B726E9">
        <w:tc>
          <w:tcPr>
            <w:tcW w:w="1418" w:type="dxa"/>
            <w:shd w:val="clear" w:color="auto" w:fill="008C75"/>
          </w:tcPr>
          <w:p w14:paraId="51E1E264" w14:textId="686735CD" w:rsidR="00E2733A" w:rsidRPr="00E840FB" w:rsidRDefault="005B3CFC" w:rsidP="00E2733A">
            <w:pPr>
              <w:pStyle w:val="Tableautitre"/>
              <w:rPr>
                <w:rFonts w:ascii="Aptos" w:hAnsi="Aptos"/>
              </w:rPr>
            </w:pPr>
            <w:r w:rsidRPr="00E840FB">
              <w:rPr>
                <w:rFonts w:ascii="Aptos" w:hAnsi="Aptos"/>
              </w:rPr>
              <w:t>Quelle</w:t>
            </w:r>
          </w:p>
        </w:tc>
        <w:tc>
          <w:tcPr>
            <w:tcW w:w="1418" w:type="dxa"/>
            <w:shd w:val="clear" w:color="auto" w:fill="008C75"/>
          </w:tcPr>
          <w:p w14:paraId="61B6FF9A" w14:textId="3A027EE1" w:rsidR="00E2733A" w:rsidRPr="00E840FB" w:rsidRDefault="005B3CFC" w:rsidP="00E2733A">
            <w:pPr>
              <w:pStyle w:val="Tableautitre"/>
              <w:rPr>
                <w:rFonts w:ascii="Aptos" w:hAnsi="Aptos"/>
              </w:rPr>
            </w:pPr>
            <w:r w:rsidRPr="00E840FB">
              <w:rPr>
                <w:rFonts w:ascii="Aptos" w:hAnsi="Aptos"/>
              </w:rPr>
              <w:t>Ziel</w:t>
            </w:r>
          </w:p>
        </w:tc>
        <w:tc>
          <w:tcPr>
            <w:tcW w:w="1134" w:type="dxa"/>
            <w:shd w:val="clear" w:color="auto" w:fill="008C75"/>
          </w:tcPr>
          <w:p w14:paraId="447898A7" w14:textId="0EF79D72" w:rsidR="00E2733A" w:rsidRPr="00E840FB" w:rsidRDefault="00E2733A" w:rsidP="00E2733A">
            <w:pPr>
              <w:pStyle w:val="Tableautitre"/>
              <w:rPr>
                <w:rFonts w:ascii="Aptos" w:hAnsi="Aptos"/>
              </w:rPr>
            </w:pPr>
            <w:r w:rsidRPr="00E840FB">
              <w:rPr>
                <w:rFonts w:ascii="Aptos" w:hAnsi="Aptos"/>
              </w:rPr>
              <w:t>Proto</w:t>
            </w:r>
            <w:r w:rsidR="005B3CFC" w:rsidRPr="00E840FB">
              <w:rPr>
                <w:rFonts w:ascii="Aptos" w:hAnsi="Aptos"/>
              </w:rPr>
              <w:t>k</w:t>
            </w:r>
            <w:r w:rsidRPr="00E840FB">
              <w:rPr>
                <w:rFonts w:ascii="Aptos" w:hAnsi="Aptos"/>
              </w:rPr>
              <w:t>o</w:t>
            </w:r>
            <w:r w:rsidR="005B3CFC" w:rsidRPr="00E840FB">
              <w:rPr>
                <w:rFonts w:ascii="Aptos" w:hAnsi="Aptos"/>
              </w:rPr>
              <w:t>l</w:t>
            </w:r>
            <w:r w:rsidRPr="00E840FB">
              <w:rPr>
                <w:rFonts w:ascii="Aptos" w:hAnsi="Aptos"/>
              </w:rPr>
              <w:t>l</w:t>
            </w:r>
          </w:p>
        </w:tc>
        <w:tc>
          <w:tcPr>
            <w:tcW w:w="1134" w:type="dxa"/>
            <w:shd w:val="clear" w:color="auto" w:fill="008C75"/>
          </w:tcPr>
          <w:p w14:paraId="6185131C" w14:textId="56752DA8" w:rsidR="00E2733A" w:rsidRPr="00E840FB" w:rsidRDefault="00E2733A" w:rsidP="00E2733A">
            <w:pPr>
              <w:pStyle w:val="Tableautitre"/>
              <w:rPr>
                <w:rFonts w:ascii="Aptos" w:hAnsi="Aptos"/>
              </w:rPr>
            </w:pPr>
            <w:r w:rsidRPr="00E840FB">
              <w:rPr>
                <w:rFonts w:ascii="Aptos" w:hAnsi="Aptos"/>
              </w:rPr>
              <w:t>Port</w:t>
            </w:r>
          </w:p>
        </w:tc>
        <w:tc>
          <w:tcPr>
            <w:tcW w:w="1985" w:type="dxa"/>
            <w:shd w:val="clear" w:color="auto" w:fill="008C75"/>
          </w:tcPr>
          <w:p w14:paraId="493B0E36" w14:textId="0497E11F" w:rsidR="00E2733A" w:rsidRPr="00E840FB" w:rsidRDefault="00E2733A" w:rsidP="00E2733A">
            <w:pPr>
              <w:pStyle w:val="Tableautitre"/>
              <w:rPr>
                <w:rFonts w:ascii="Aptos" w:hAnsi="Aptos"/>
              </w:rPr>
            </w:pPr>
            <w:r w:rsidRPr="00E840FB">
              <w:rPr>
                <w:rFonts w:ascii="Aptos" w:hAnsi="Aptos"/>
              </w:rPr>
              <w:t>Verifi</w:t>
            </w:r>
            <w:r w:rsidR="005B3CFC" w:rsidRPr="00E840FB">
              <w:rPr>
                <w:rFonts w:ascii="Aptos" w:hAnsi="Aptos"/>
              </w:rPr>
              <w:t>zierung</w:t>
            </w:r>
          </w:p>
        </w:tc>
        <w:tc>
          <w:tcPr>
            <w:tcW w:w="1985" w:type="dxa"/>
            <w:shd w:val="clear" w:color="auto" w:fill="008C75"/>
          </w:tcPr>
          <w:p w14:paraId="799CFCD0" w14:textId="677DA61B" w:rsidR="00E2733A" w:rsidRPr="00E840FB" w:rsidRDefault="005B3CFC" w:rsidP="00E2733A">
            <w:pPr>
              <w:pStyle w:val="Tableautitre"/>
              <w:rPr>
                <w:rFonts w:ascii="Aptos" w:hAnsi="Aptos"/>
              </w:rPr>
            </w:pPr>
            <w:r w:rsidRPr="00E840FB">
              <w:rPr>
                <w:rFonts w:ascii="Aptos" w:hAnsi="Aptos"/>
              </w:rPr>
              <w:t>Anmerkung</w:t>
            </w:r>
          </w:p>
        </w:tc>
      </w:tr>
      <w:tr w:rsidR="00E2733A" w:rsidRPr="00E840FB" w14:paraId="347E6474" w14:textId="77777777" w:rsidTr="00B726E9">
        <w:tc>
          <w:tcPr>
            <w:tcW w:w="1418" w:type="dxa"/>
            <w:vAlign w:val="center"/>
          </w:tcPr>
          <w:p w14:paraId="6EDD0C43" w14:textId="25BD5C1D" w:rsidR="00E2733A" w:rsidRPr="00E840FB" w:rsidRDefault="00E2733A" w:rsidP="00CB3B2C">
            <w:pPr>
              <w:pStyle w:val="Tableautextecentr"/>
              <w:rPr>
                <w:rFonts w:ascii="Aptos" w:hAnsi="Aptos"/>
              </w:rPr>
            </w:pPr>
            <w:r w:rsidRPr="00E840FB">
              <w:rPr>
                <w:rFonts w:ascii="Aptos" w:hAnsi="Aptos"/>
              </w:rPr>
              <w:t>Management server</w:t>
            </w:r>
          </w:p>
        </w:tc>
        <w:tc>
          <w:tcPr>
            <w:tcW w:w="1418" w:type="dxa"/>
            <w:vAlign w:val="center"/>
          </w:tcPr>
          <w:p w14:paraId="5A894701" w14:textId="77777777" w:rsidR="00E2733A" w:rsidRPr="00E840FB" w:rsidRDefault="00E2733A" w:rsidP="00CB3B2C">
            <w:pPr>
              <w:pStyle w:val="Tableautextecentr"/>
              <w:rPr>
                <w:rFonts w:ascii="Aptos" w:hAnsi="Aptos"/>
              </w:rPr>
            </w:pPr>
            <w:r w:rsidRPr="00E840FB">
              <w:rPr>
                <w:rFonts w:ascii="Aptos" w:hAnsi="Aptos"/>
              </w:rPr>
              <w:t>Puppet.kub-cleaner.tech</w:t>
            </w:r>
          </w:p>
          <w:p w14:paraId="312C4C18" w14:textId="4D04EC3E" w:rsidR="00E2733A" w:rsidRPr="00E840FB" w:rsidRDefault="00E2733A" w:rsidP="00CB3B2C">
            <w:pPr>
              <w:pStyle w:val="Tableautextecentr"/>
              <w:rPr>
                <w:rFonts w:ascii="Aptos" w:hAnsi="Aptos"/>
              </w:rPr>
            </w:pPr>
            <w:r w:rsidRPr="00E840FB">
              <w:rPr>
                <w:rFonts w:ascii="Aptos" w:hAnsi="Aptos"/>
              </w:rPr>
              <w:t>Apt.kub-cleaner.tech</w:t>
            </w:r>
          </w:p>
        </w:tc>
        <w:tc>
          <w:tcPr>
            <w:tcW w:w="1134" w:type="dxa"/>
            <w:vAlign w:val="center"/>
          </w:tcPr>
          <w:p w14:paraId="0B7001F9" w14:textId="052D4ACD" w:rsidR="00E2733A" w:rsidRPr="00E840FB" w:rsidRDefault="00E2733A" w:rsidP="00CB3B2C">
            <w:pPr>
              <w:pStyle w:val="Tableautextecentr"/>
              <w:rPr>
                <w:rFonts w:ascii="Aptos" w:hAnsi="Aptos"/>
              </w:rPr>
            </w:pPr>
            <w:r w:rsidRPr="00E840FB">
              <w:rPr>
                <w:rFonts w:ascii="Aptos" w:hAnsi="Aptos"/>
              </w:rPr>
              <w:t>TCP</w:t>
            </w:r>
          </w:p>
        </w:tc>
        <w:tc>
          <w:tcPr>
            <w:tcW w:w="1134" w:type="dxa"/>
            <w:vAlign w:val="center"/>
          </w:tcPr>
          <w:p w14:paraId="63086B59" w14:textId="47E265CA" w:rsidR="00E2733A" w:rsidRPr="00E840FB" w:rsidRDefault="00E2733A" w:rsidP="00CB3B2C">
            <w:pPr>
              <w:pStyle w:val="Tableautextecentr"/>
              <w:rPr>
                <w:rFonts w:ascii="Aptos" w:hAnsi="Aptos"/>
              </w:rPr>
            </w:pPr>
            <w:r w:rsidRPr="00E840FB">
              <w:rPr>
                <w:rFonts w:ascii="Aptos" w:hAnsi="Aptos"/>
              </w:rPr>
              <w:t>443, DNS</w:t>
            </w:r>
          </w:p>
        </w:tc>
        <w:tc>
          <w:tcPr>
            <w:tcW w:w="1985" w:type="dxa"/>
            <w:vAlign w:val="center"/>
          </w:tcPr>
          <w:p w14:paraId="67567902" w14:textId="77777777" w:rsidR="00E2733A" w:rsidRPr="00E840FB" w:rsidRDefault="00E2733A" w:rsidP="00CB3B2C">
            <w:pPr>
              <w:pStyle w:val="Tableautextecentr"/>
              <w:rPr>
                <w:rFonts w:ascii="Aptos" w:hAnsi="Aptos"/>
              </w:rPr>
            </w:pPr>
            <w:r w:rsidRPr="00E840FB">
              <w:rPr>
                <w:rFonts w:ascii="Aptos" w:hAnsi="Aptos"/>
              </w:rPr>
              <w:t>Telnet puppet.kub-cleaner.tech 443</w:t>
            </w:r>
          </w:p>
          <w:p w14:paraId="7B6D3B8F" w14:textId="77777777" w:rsidR="00E2733A" w:rsidRPr="00E840FB" w:rsidRDefault="00E2733A" w:rsidP="00CB3B2C">
            <w:pPr>
              <w:pStyle w:val="Tableautextecentr"/>
              <w:rPr>
                <w:rFonts w:ascii="Aptos" w:hAnsi="Aptos"/>
              </w:rPr>
            </w:pPr>
          </w:p>
          <w:p w14:paraId="550B1085" w14:textId="30DE29FD" w:rsidR="00E2733A" w:rsidRPr="00E840FB" w:rsidRDefault="00E2733A" w:rsidP="00CB3B2C">
            <w:pPr>
              <w:pStyle w:val="Tableautextecentr"/>
              <w:rPr>
                <w:rFonts w:ascii="Aptos" w:hAnsi="Aptos"/>
              </w:rPr>
            </w:pPr>
            <w:r w:rsidRPr="00E840FB">
              <w:rPr>
                <w:rFonts w:ascii="Aptos" w:hAnsi="Aptos"/>
              </w:rPr>
              <w:t>Telnet Apt.kub-cleaner.tech 443</w:t>
            </w:r>
          </w:p>
        </w:tc>
        <w:tc>
          <w:tcPr>
            <w:tcW w:w="1985" w:type="dxa"/>
            <w:vAlign w:val="center"/>
          </w:tcPr>
          <w:p w14:paraId="24859A55" w14:textId="4F5C2854" w:rsidR="00E2733A" w:rsidRPr="00E840FB" w:rsidRDefault="005B3CFC" w:rsidP="00CB3B2C">
            <w:pPr>
              <w:pStyle w:val="Tableautextecentr"/>
              <w:rPr>
                <w:rFonts w:ascii="Aptos" w:hAnsi="Aptos"/>
              </w:rPr>
            </w:pPr>
            <w:r w:rsidRPr="00E840FB">
              <w:rPr>
                <w:rFonts w:ascii="Aptos" w:hAnsi="Aptos"/>
              </w:rPr>
              <w:t xml:space="preserve">Verwaltet </w:t>
            </w:r>
            <w:r w:rsidR="00423587" w:rsidRPr="00E840FB">
              <w:rPr>
                <w:rFonts w:ascii="Aptos" w:hAnsi="Aptos"/>
              </w:rPr>
              <w:t>zentral</w:t>
            </w:r>
            <w:r w:rsidRPr="00E840FB">
              <w:rPr>
                <w:rFonts w:ascii="Aptos" w:hAnsi="Aptos"/>
              </w:rPr>
              <w:t xml:space="preserve"> Antiv</w:t>
            </w:r>
            <w:r w:rsidR="00F50290" w:rsidRPr="00E840FB">
              <w:rPr>
                <w:rFonts w:ascii="Aptos" w:hAnsi="Aptos"/>
              </w:rPr>
              <w:t>i</w:t>
            </w:r>
            <w:r w:rsidRPr="00E840FB">
              <w:rPr>
                <w:rFonts w:ascii="Aptos" w:hAnsi="Aptos"/>
              </w:rPr>
              <w:t xml:space="preserve">ren- und Systemupdates, um sie an die Tyrex-Stationen </w:t>
            </w:r>
            <w:r w:rsidR="00362F1A" w:rsidRPr="00E840FB">
              <w:rPr>
                <w:rFonts w:ascii="Aptos" w:hAnsi="Aptos"/>
              </w:rPr>
              <w:t>zu verteilen</w:t>
            </w:r>
          </w:p>
        </w:tc>
      </w:tr>
      <w:tr w:rsidR="00E2733A" w:rsidRPr="00E840FB" w14:paraId="25801517" w14:textId="77777777" w:rsidTr="00B726E9">
        <w:tc>
          <w:tcPr>
            <w:tcW w:w="1418" w:type="dxa"/>
            <w:vAlign w:val="center"/>
          </w:tcPr>
          <w:p w14:paraId="6FE08B1B" w14:textId="4D0117B9" w:rsidR="00E2733A" w:rsidRPr="00E840FB" w:rsidRDefault="00E2733A" w:rsidP="00CB3B2C">
            <w:pPr>
              <w:pStyle w:val="Tableautextecentr"/>
              <w:rPr>
                <w:rFonts w:ascii="Aptos" w:hAnsi="Aptos"/>
              </w:rPr>
            </w:pPr>
            <w:r w:rsidRPr="00E840FB">
              <w:rPr>
                <w:rFonts w:ascii="Aptos" w:hAnsi="Aptos"/>
              </w:rPr>
              <w:t xml:space="preserve">Admin network  </w:t>
            </w:r>
          </w:p>
        </w:tc>
        <w:tc>
          <w:tcPr>
            <w:tcW w:w="1418" w:type="dxa"/>
            <w:vAlign w:val="center"/>
          </w:tcPr>
          <w:p w14:paraId="14458A44" w14:textId="4C0570EC" w:rsidR="00E2733A" w:rsidRPr="00E840FB" w:rsidRDefault="00E2733A" w:rsidP="00CB3B2C">
            <w:pPr>
              <w:pStyle w:val="Tableautextecentr"/>
              <w:rPr>
                <w:rFonts w:ascii="Aptos" w:hAnsi="Aptos"/>
              </w:rPr>
            </w:pPr>
            <w:r w:rsidRPr="00E840FB">
              <w:rPr>
                <w:rFonts w:ascii="Aptos" w:hAnsi="Aptos"/>
              </w:rPr>
              <w:t xml:space="preserve">Management </w:t>
            </w:r>
            <w:r w:rsidR="00423587" w:rsidRPr="00E840FB">
              <w:rPr>
                <w:rFonts w:ascii="Aptos" w:hAnsi="Aptos"/>
              </w:rPr>
              <w:t>Server</w:t>
            </w:r>
          </w:p>
        </w:tc>
        <w:tc>
          <w:tcPr>
            <w:tcW w:w="1134" w:type="dxa"/>
            <w:vAlign w:val="center"/>
          </w:tcPr>
          <w:p w14:paraId="4AD60521" w14:textId="393AF1CE" w:rsidR="00E2733A" w:rsidRPr="00E840FB" w:rsidRDefault="00C54FA2" w:rsidP="00CB3B2C">
            <w:pPr>
              <w:pStyle w:val="Tableautextecentr"/>
              <w:rPr>
                <w:rFonts w:ascii="Aptos" w:hAnsi="Aptos"/>
              </w:rPr>
            </w:pPr>
            <w:r w:rsidRPr="00E840FB">
              <w:rPr>
                <w:rFonts w:ascii="Aptos" w:hAnsi="Aptos"/>
              </w:rPr>
              <w:t>TCP</w:t>
            </w:r>
          </w:p>
        </w:tc>
        <w:tc>
          <w:tcPr>
            <w:tcW w:w="1134" w:type="dxa"/>
            <w:vAlign w:val="center"/>
          </w:tcPr>
          <w:p w14:paraId="0F8FA632" w14:textId="66D2511D" w:rsidR="00E2733A" w:rsidRPr="00E840FB" w:rsidRDefault="00C54FA2" w:rsidP="00CB3B2C">
            <w:pPr>
              <w:pStyle w:val="Tableautextecentr"/>
              <w:rPr>
                <w:rFonts w:ascii="Aptos" w:hAnsi="Aptos"/>
              </w:rPr>
            </w:pPr>
            <w:r w:rsidRPr="00E840FB">
              <w:rPr>
                <w:rFonts w:ascii="Aptos" w:hAnsi="Aptos"/>
              </w:rPr>
              <w:t>9122, 80, and/or 443</w:t>
            </w:r>
          </w:p>
        </w:tc>
        <w:tc>
          <w:tcPr>
            <w:tcW w:w="1985" w:type="dxa"/>
            <w:vAlign w:val="center"/>
          </w:tcPr>
          <w:p w14:paraId="14E79286" w14:textId="076A249F" w:rsidR="00E2733A" w:rsidRPr="00E840FB" w:rsidRDefault="00C54FA2" w:rsidP="00CB3B2C">
            <w:pPr>
              <w:pStyle w:val="Tableautextecentr"/>
              <w:rPr>
                <w:rFonts w:ascii="Aptos" w:hAnsi="Aptos"/>
              </w:rPr>
            </w:pPr>
            <w:r w:rsidRPr="00E840FB">
              <w:rPr>
                <w:rFonts w:ascii="Aptos" w:hAnsi="Aptos"/>
              </w:rPr>
              <w:t>Run this command: netstat — tlpn | grep [Port] to check the ports are open</w:t>
            </w:r>
          </w:p>
        </w:tc>
        <w:tc>
          <w:tcPr>
            <w:tcW w:w="1985" w:type="dxa"/>
            <w:vAlign w:val="center"/>
          </w:tcPr>
          <w:p w14:paraId="6DA679AA" w14:textId="1772529B" w:rsidR="00C54FA2" w:rsidRPr="00E840FB" w:rsidRDefault="00423587" w:rsidP="00CB3B2C">
            <w:pPr>
              <w:pStyle w:val="Tableautextecentr"/>
              <w:rPr>
                <w:rFonts w:ascii="Aptos" w:hAnsi="Aptos"/>
              </w:rPr>
            </w:pPr>
            <w:r w:rsidRPr="00E840FB">
              <w:rPr>
                <w:rFonts w:ascii="Aptos" w:hAnsi="Aptos"/>
              </w:rPr>
              <w:t>SSH-Zugang</w:t>
            </w:r>
            <w:r w:rsidR="00C54FA2" w:rsidRPr="00E840FB">
              <w:rPr>
                <w:rFonts w:ascii="Aptos" w:hAnsi="Aptos"/>
              </w:rPr>
              <w:t xml:space="preserve"> </w:t>
            </w:r>
            <w:r w:rsidR="00362F1A" w:rsidRPr="00E840FB">
              <w:rPr>
                <w:rFonts w:ascii="Aptos" w:hAnsi="Aptos"/>
              </w:rPr>
              <w:t>zum</w:t>
            </w:r>
            <w:r w:rsidR="00C54FA2" w:rsidRPr="00E840FB">
              <w:rPr>
                <w:rFonts w:ascii="Aptos" w:hAnsi="Aptos"/>
              </w:rPr>
              <w:t xml:space="preserve"> </w:t>
            </w:r>
            <w:r w:rsidR="00362F1A" w:rsidRPr="00E840FB">
              <w:rPr>
                <w:rFonts w:ascii="Aptos" w:hAnsi="Aptos"/>
              </w:rPr>
              <w:t>M</w:t>
            </w:r>
            <w:r w:rsidR="00C54FA2" w:rsidRPr="00E840FB">
              <w:rPr>
                <w:rFonts w:ascii="Aptos" w:hAnsi="Aptos"/>
              </w:rPr>
              <w:t>anagement</w:t>
            </w:r>
            <w:r w:rsidR="00362F1A" w:rsidRPr="00E840FB">
              <w:rPr>
                <w:rFonts w:ascii="Aptos" w:hAnsi="Aptos"/>
              </w:rPr>
              <w:t>-S</w:t>
            </w:r>
            <w:r w:rsidR="00C54FA2" w:rsidRPr="00E840FB">
              <w:rPr>
                <w:rFonts w:ascii="Aptos" w:hAnsi="Aptos"/>
              </w:rPr>
              <w:t xml:space="preserve">erver (optional) </w:t>
            </w:r>
          </w:p>
          <w:p w14:paraId="12ECE7AA" w14:textId="7128C60B" w:rsidR="00E2733A" w:rsidRPr="00E840FB" w:rsidRDefault="00C54FA2" w:rsidP="00CB3B2C">
            <w:pPr>
              <w:pStyle w:val="Tableautextecentr"/>
              <w:rPr>
                <w:rFonts w:ascii="Aptos" w:hAnsi="Aptos"/>
              </w:rPr>
            </w:pPr>
            <w:r w:rsidRPr="00E840FB">
              <w:rPr>
                <w:rFonts w:ascii="Aptos" w:hAnsi="Aptos"/>
              </w:rPr>
              <w:t>HTTP</w:t>
            </w:r>
            <w:r w:rsidR="00362F1A" w:rsidRPr="00E840FB">
              <w:rPr>
                <w:rFonts w:ascii="Aptos" w:hAnsi="Aptos"/>
              </w:rPr>
              <w:t xml:space="preserve">- </w:t>
            </w:r>
            <w:r w:rsidRPr="00E840FB">
              <w:rPr>
                <w:rFonts w:ascii="Aptos" w:hAnsi="Aptos"/>
              </w:rPr>
              <w:t>o</w:t>
            </w:r>
            <w:r w:rsidR="00362F1A" w:rsidRPr="00E840FB">
              <w:rPr>
                <w:rFonts w:ascii="Aptos" w:hAnsi="Aptos"/>
              </w:rPr>
              <w:t>de</w:t>
            </w:r>
            <w:r w:rsidRPr="00E840FB">
              <w:rPr>
                <w:rFonts w:ascii="Aptos" w:hAnsi="Aptos"/>
              </w:rPr>
              <w:t>r HTTPS</w:t>
            </w:r>
            <w:r w:rsidR="00362F1A" w:rsidRPr="00E840FB">
              <w:rPr>
                <w:rFonts w:ascii="Aptos" w:hAnsi="Aptos"/>
              </w:rPr>
              <w:t>-Zugang</w:t>
            </w:r>
            <w:r w:rsidRPr="00E840FB">
              <w:rPr>
                <w:rFonts w:ascii="Aptos" w:hAnsi="Aptos"/>
              </w:rPr>
              <w:t xml:space="preserve"> </w:t>
            </w:r>
            <w:r w:rsidR="00362F1A" w:rsidRPr="00E840FB">
              <w:rPr>
                <w:rFonts w:ascii="Aptos" w:hAnsi="Aptos"/>
              </w:rPr>
              <w:t>zur</w:t>
            </w:r>
            <w:r w:rsidRPr="00E840FB">
              <w:rPr>
                <w:rFonts w:ascii="Aptos" w:hAnsi="Aptos"/>
              </w:rPr>
              <w:t xml:space="preserve"> </w:t>
            </w:r>
            <w:r w:rsidR="00362F1A" w:rsidRPr="00E840FB">
              <w:rPr>
                <w:rFonts w:ascii="Aptos" w:hAnsi="Aptos"/>
              </w:rPr>
              <w:t>M</w:t>
            </w:r>
            <w:r w:rsidRPr="00E840FB">
              <w:rPr>
                <w:rFonts w:ascii="Aptos" w:hAnsi="Aptos"/>
              </w:rPr>
              <w:t>anagement</w:t>
            </w:r>
            <w:r w:rsidR="00362F1A" w:rsidRPr="00E840FB">
              <w:rPr>
                <w:rFonts w:ascii="Aptos" w:hAnsi="Aptos"/>
              </w:rPr>
              <w:t>-K</w:t>
            </w:r>
            <w:r w:rsidRPr="00E840FB">
              <w:rPr>
                <w:rFonts w:ascii="Aptos" w:hAnsi="Aptos"/>
              </w:rPr>
              <w:t>onsole</w:t>
            </w:r>
          </w:p>
        </w:tc>
      </w:tr>
      <w:tr w:rsidR="00E2733A" w:rsidRPr="00E840FB" w14:paraId="416CCA10" w14:textId="77777777" w:rsidTr="00B726E9">
        <w:tc>
          <w:tcPr>
            <w:tcW w:w="1418" w:type="dxa"/>
            <w:vAlign w:val="center"/>
          </w:tcPr>
          <w:p w14:paraId="62449E77" w14:textId="16659CDB" w:rsidR="00E2733A" w:rsidRPr="00E840FB" w:rsidRDefault="00C54FA2" w:rsidP="00CB3B2C">
            <w:pPr>
              <w:pStyle w:val="Tableautextecentr"/>
              <w:rPr>
                <w:rFonts w:ascii="Aptos" w:hAnsi="Aptos"/>
              </w:rPr>
            </w:pPr>
            <w:r w:rsidRPr="00E840FB">
              <w:rPr>
                <w:rFonts w:ascii="Aptos" w:hAnsi="Aptos"/>
              </w:rPr>
              <w:t xml:space="preserve">TYREX </w:t>
            </w:r>
            <w:r w:rsidR="005C2CF1" w:rsidRPr="00E840FB">
              <w:rPr>
                <w:rFonts w:ascii="Aptos" w:hAnsi="Aptos"/>
              </w:rPr>
              <w:t>Station</w:t>
            </w:r>
          </w:p>
        </w:tc>
        <w:tc>
          <w:tcPr>
            <w:tcW w:w="1418" w:type="dxa"/>
            <w:vAlign w:val="center"/>
          </w:tcPr>
          <w:p w14:paraId="7D801B5D" w14:textId="6658B47F" w:rsidR="00E2733A" w:rsidRPr="00E840FB" w:rsidRDefault="00C54FA2" w:rsidP="00CB3B2C">
            <w:pPr>
              <w:pStyle w:val="Tableautextecentr"/>
              <w:rPr>
                <w:rFonts w:ascii="Aptos" w:hAnsi="Aptos"/>
              </w:rPr>
            </w:pPr>
            <w:r w:rsidRPr="00E840FB">
              <w:rPr>
                <w:rFonts w:ascii="Aptos" w:hAnsi="Aptos"/>
              </w:rPr>
              <w:t xml:space="preserve">Management </w:t>
            </w:r>
            <w:r w:rsidR="00423587" w:rsidRPr="00E840FB">
              <w:rPr>
                <w:rFonts w:ascii="Aptos" w:hAnsi="Aptos"/>
              </w:rPr>
              <w:t>Server</w:t>
            </w:r>
          </w:p>
        </w:tc>
        <w:tc>
          <w:tcPr>
            <w:tcW w:w="1134" w:type="dxa"/>
            <w:vAlign w:val="center"/>
          </w:tcPr>
          <w:p w14:paraId="36A6A8BC" w14:textId="0670C881" w:rsidR="00E2733A" w:rsidRPr="00E840FB" w:rsidRDefault="00C54FA2" w:rsidP="00CB3B2C">
            <w:pPr>
              <w:pStyle w:val="Tableautextecentr"/>
              <w:rPr>
                <w:rFonts w:ascii="Aptos" w:hAnsi="Aptos"/>
              </w:rPr>
            </w:pPr>
            <w:r w:rsidRPr="00E840FB">
              <w:rPr>
                <w:rFonts w:ascii="Aptos" w:hAnsi="Aptos"/>
              </w:rPr>
              <w:t>TCP</w:t>
            </w:r>
          </w:p>
        </w:tc>
        <w:tc>
          <w:tcPr>
            <w:tcW w:w="1134" w:type="dxa"/>
            <w:vAlign w:val="center"/>
          </w:tcPr>
          <w:p w14:paraId="32A40825" w14:textId="3678463C" w:rsidR="00E2733A" w:rsidRPr="00E840FB" w:rsidRDefault="00C54FA2" w:rsidP="00CB3B2C">
            <w:pPr>
              <w:pStyle w:val="Tableautextecentr"/>
              <w:rPr>
                <w:rFonts w:ascii="Aptos" w:hAnsi="Aptos"/>
              </w:rPr>
            </w:pPr>
            <w:r w:rsidRPr="00E840FB">
              <w:rPr>
                <w:rFonts w:ascii="Aptos" w:hAnsi="Aptos"/>
              </w:rPr>
              <w:t>1664</w:t>
            </w:r>
          </w:p>
        </w:tc>
        <w:tc>
          <w:tcPr>
            <w:tcW w:w="1985" w:type="dxa"/>
            <w:vAlign w:val="center"/>
          </w:tcPr>
          <w:p w14:paraId="59D930BB" w14:textId="0562B7EF" w:rsidR="00E2733A" w:rsidRPr="00E840FB" w:rsidRDefault="00C54FA2" w:rsidP="00CB3B2C">
            <w:pPr>
              <w:pStyle w:val="Tableautextecentr"/>
              <w:rPr>
                <w:rFonts w:ascii="Aptos" w:hAnsi="Aptos"/>
              </w:rPr>
            </w:pPr>
            <w:r w:rsidRPr="00E840FB">
              <w:rPr>
                <w:rFonts w:ascii="Aptos" w:hAnsi="Aptos"/>
              </w:rPr>
              <w:t>NA</w:t>
            </w:r>
          </w:p>
        </w:tc>
        <w:tc>
          <w:tcPr>
            <w:tcW w:w="1985" w:type="dxa"/>
            <w:vAlign w:val="center"/>
          </w:tcPr>
          <w:p w14:paraId="7C2F6619" w14:textId="548F36D2" w:rsidR="00E2733A" w:rsidRPr="00E840FB" w:rsidRDefault="00F50290" w:rsidP="00CB3B2C">
            <w:pPr>
              <w:pStyle w:val="Tableautextecentr"/>
              <w:rPr>
                <w:rFonts w:ascii="Aptos" w:hAnsi="Aptos"/>
              </w:rPr>
            </w:pPr>
            <w:r w:rsidRPr="00E840FB">
              <w:rPr>
                <w:rFonts w:ascii="Aptos" w:hAnsi="Aptos"/>
              </w:rPr>
              <w:t>Jedes im IS eingesetzte Gerät verwendet OpenVPN zur Kommunikation mit dem Verwaltungsserver</w:t>
            </w:r>
          </w:p>
        </w:tc>
      </w:tr>
      <w:tr w:rsidR="62DB7B83" w:rsidRPr="00E840FB" w14:paraId="2029701A" w14:textId="77777777" w:rsidTr="00B726E9">
        <w:trPr>
          <w:trHeight w:val="300"/>
        </w:trPr>
        <w:tc>
          <w:tcPr>
            <w:tcW w:w="1418" w:type="dxa"/>
            <w:vAlign w:val="center"/>
          </w:tcPr>
          <w:p w14:paraId="2EFB0E5E" w14:textId="29E76160" w:rsidR="0F8E4FEE" w:rsidRPr="00E840FB" w:rsidRDefault="0F8E4FEE" w:rsidP="62DB7B83">
            <w:pPr>
              <w:pStyle w:val="Tableautextecentr"/>
              <w:rPr>
                <w:rFonts w:ascii="Aptos" w:hAnsi="Aptos"/>
              </w:rPr>
            </w:pPr>
            <w:r w:rsidRPr="00E840FB">
              <w:rPr>
                <w:rFonts w:ascii="Aptos" w:hAnsi="Aptos"/>
              </w:rPr>
              <w:t xml:space="preserve">TYREX </w:t>
            </w:r>
            <w:r w:rsidR="005C2CF1" w:rsidRPr="00E840FB">
              <w:rPr>
                <w:rFonts w:ascii="Aptos" w:hAnsi="Aptos"/>
              </w:rPr>
              <w:t>Station</w:t>
            </w:r>
          </w:p>
        </w:tc>
        <w:tc>
          <w:tcPr>
            <w:tcW w:w="1418" w:type="dxa"/>
            <w:vAlign w:val="center"/>
          </w:tcPr>
          <w:p w14:paraId="10506B95" w14:textId="60624E8E" w:rsidR="0F8E4FEE" w:rsidRPr="00E840FB" w:rsidRDefault="0F8E4FEE" w:rsidP="62DB7B83">
            <w:pPr>
              <w:pStyle w:val="Tableautextecentr"/>
              <w:rPr>
                <w:rFonts w:ascii="Aptos" w:hAnsi="Aptos"/>
              </w:rPr>
            </w:pPr>
            <w:r w:rsidRPr="00E840FB">
              <w:rPr>
                <w:rFonts w:ascii="Aptos" w:hAnsi="Aptos"/>
              </w:rPr>
              <w:t>NFS uploading</w:t>
            </w:r>
          </w:p>
        </w:tc>
        <w:tc>
          <w:tcPr>
            <w:tcW w:w="1134" w:type="dxa"/>
            <w:vAlign w:val="center"/>
          </w:tcPr>
          <w:p w14:paraId="259CB799" w14:textId="6E8D99B0" w:rsidR="62DB7B83" w:rsidRPr="00E840FB" w:rsidRDefault="0000461B" w:rsidP="62DB7B83">
            <w:pPr>
              <w:pStyle w:val="Tableautextecentr"/>
              <w:rPr>
                <w:rFonts w:ascii="Aptos" w:hAnsi="Aptos"/>
              </w:rPr>
            </w:pPr>
            <w:r w:rsidRPr="00E840FB">
              <w:rPr>
                <w:rFonts w:ascii="Aptos" w:hAnsi="Aptos"/>
              </w:rPr>
              <w:t>UDP/TCP</w:t>
            </w:r>
          </w:p>
        </w:tc>
        <w:tc>
          <w:tcPr>
            <w:tcW w:w="1134" w:type="dxa"/>
            <w:vAlign w:val="center"/>
          </w:tcPr>
          <w:p w14:paraId="5F477240" w14:textId="187AE284" w:rsidR="62DB7B83" w:rsidRPr="00E840FB" w:rsidRDefault="00D34C03" w:rsidP="62DB7B83">
            <w:pPr>
              <w:pStyle w:val="Tableautextecentr"/>
              <w:rPr>
                <w:rFonts w:ascii="Aptos" w:hAnsi="Aptos"/>
              </w:rPr>
            </w:pPr>
            <w:r w:rsidRPr="00E840FB">
              <w:rPr>
                <w:rFonts w:ascii="Aptos" w:hAnsi="Aptos"/>
              </w:rPr>
              <w:t>2049</w:t>
            </w:r>
          </w:p>
        </w:tc>
        <w:tc>
          <w:tcPr>
            <w:tcW w:w="1985" w:type="dxa"/>
            <w:vAlign w:val="center"/>
          </w:tcPr>
          <w:p w14:paraId="062DF906" w14:textId="12D61397" w:rsidR="62DB7B83" w:rsidRPr="00E840FB" w:rsidRDefault="00FC2AC5" w:rsidP="62DB7B83">
            <w:pPr>
              <w:pStyle w:val="Tableautextecentr"/>
              <w:rPr>
                <w:rFonts w:ascii="Aptos" w:hAnsi="Aptos"/>
              </w:rPr>
            </w:pPr>
            <w:r w:rsidRPr="00E840FB">
              <w:rPr>
                <w:rFonts w:ascii="Aptos" w:hAnsi="Aptos"/>
              </w:rPr>
              <w:t>NA</w:t>
            </w:r>
          </w:p>
        </w:tc>
        <w:tc>
          <w:tcPr>
            <w:tcW w:w="1985" w:type="dxa"/>
            <w:vAlign w:val="center"/>
          </w:tcPr>
          <w:p w14:paraId="2FFA9A9B" w14:textId="3014A923" w:rsidR="62DB7B83" w:rsidRPr="00E840FB" w:rsidRDefault="00F50290" w:rsidP="62DB7B83">
            <w:pPr>
              <w:pStyle w:val="Tableautextecentr"/>
              <w:rPr>
                <w:rFonts w:ascii="Aptos" w:hAnsi="Aptos"/>
              </w:rPr>
            </w:pPr>
            <w:r w:rsidRPr="00E840FB">
              <w:rPr>
                <w:rFonts w:ascii="Aptos" w:hAnsi="Aptos"/>
              </w:rPr>
              <w:t>Ermöglicht es de</w:t>
            </w:r>
            <w:r w:rsidR="005C2CF1" w:rsidRPr="00E840FB">
              <w:rPr>
                <w:rFonts w:ascii="Aptos" w:hAnsi="Aptos"/>
              </w:rPr>
              <w:t>r</w:t>
            </w:r>
            <w:r w:rsidRPr="00E840FB">
              <w:rPr>
                <w:rFonts w:ascii="Aptos" w:hAnsi="Aptos"/>
              </w:rPr>
              <w:t xml:space="preserve"> TYREX-</w:t>
            </w:r>
            <w:r w:rsidR="005C2CF1" w:rsidRPr="00E840FB">
              <w:rPr>
                <w:rFonts w:ascii="Aptos" w:hAnsi="Aptos"/>
              </w:rPr>
              <w:t>Station</w:t>
            </w:r>
            <w:r w:rsidRPr="00E840FB">
              <w:rPr>
                <w:rFonts w:ascii="Aptos" w:hAnsi="Aptos"/>
              </w:rPr>
              <w:t>, geprüfte Dateien an eine NFS-Freigabe zu senden</w:t>
            </w:r>
          </w:p>
        </w:tc>
      </w:tr>
      <w:tr w:rsidR="62DB7B83" w:rsidRPr="00E840FB" w14:paraId="2001B377" w14:textId="77777777" w:rsidTr="00B726E9">
        <w:trPr>
          <w:trHeight w:val="300"/>
        </w:trPr>
        <w:tc>
          <w:tcPr>
            <w:tcW w:w="1418" w:type="dxa"/>
            <w:vAlign w:val="center"/>
          </w:tcPr>
          <w:p w14:paraId="281B27EC" w14:textId="76FB9841" w:rsidR="0F8E4FEE" w:rsidRPr="00E840FB" w:rsidRDefault="0F8E4FEE" w:rsidP="62DB7B83">
            <w:pPr>
              <w:pStyle w:val="Tableautextecentr"/>
              <w:rPr>
                <w:rFonts w:ascii="Aptos" w:hAnsi="Aptos"/>
              </w:rPr>
            </w:pPr>
            <w:r w:rsidRPr="00E840FB">
              <w:rPr>
                <w:rFonts w:ascii="Aptos" w:hAnsi="Aptos"/>
              </w:rPr>
              <w:t xml:space="preserve">TYREX </w:t>
            </w:r>
            <w:r w:rsidR="005C2CF1" w:rsidRPr="00E840FB">
              <w:rPr>
                <w:rFonts w:ascii="Aptos" w:hAnsi="Aptos"/>
              </w:rPr>
              <w:t>Station</w:t>
            </w:r>
          </w:p>
        </w:tc>
        <w:tc>
          <w:tcPr>
            <w:tcW w:w="1418" w:type="dxa"/>
            <w:vAlign w:val="center"/>
          </w:tcPr>
          <w:p w14:paraId="38195D07" w14:textId="77453EEA" w:rsidR="0F8E4FEE" w:rsidRPr="00E840FB" w:rsidRDefault="0F8E4FEE" w:rsidP="62DB7B83">
            <w:pPr>
              <w:pStyle w:val="Tableautextecentr"/>
              <w:rPr>
                <w:rFonts w:ascii="Aptos" w:hAnsi="Aptos"/>
              </w:rPr>
            </w:pPr>
            <w:r w:rsidRPr="00E840FB">
              <w:rPr>
                <w:rFonts w:ascii="Aptos" w:hAnsi="Aptos"/>
              </w:rPr>
              <w:t>SAMBA uploads</w:t>
            </w:r>
          </w:p>
        </w:tc>
        <w:tc>
          <w:tcPr>
            <w:tcW w:w="1134" w:type="dxa"/>
            <w:vAlign w:val="center"/>
          </w:tcPr>
          <w:p w14:paraId="52CC6DFC" w14:textId="5A9BFE4D" w:rsidR="62DB7B83" w:rsidRPr="00E840FB" w:rsidRDefault="00057333" w:rsidP="62DB7B83">
            <w:pPr>
              <w:pStyle w:val="Tableautextecentr"/>
              <w:rPr>
                <w:rFonts w:ascii="Aptos" w:hAnsi="Aptos"/>
              </w:rPr>
            </w:pPr>
            <w:r w:rsidRPr="00E840FB">
              <w:rPr>
                <w:rFonts w:ascii="Aptos" w:hAnsi="Aptos"/>
              </w:rPr>
              <w:t>TCP</w:t>
            </w:r>
          </w:p>
        </w:tc>
        <w:tc>
          <w:tcPr>
            <w:tcW w:w="1134" w:type="dxa"/>
            <w:vAlign w:val="center"/>
          </w:tcPr>
          <w:p w14:paraId="0B8E7598" w14:textId="583A2EFB" w:rsidR="62DB7B83" w:rsidRPr="00E840FB" w:rsidRDefault="00057333" w:rsidP="62DB7B83">
            <w:pPr>
              <w:pStyle w:val="Tableautextecentr"/>
              <w:rPr>
                <w:rFonts w:ascii="Aptos" w:hAnsi="Aptos"/>
              </w:rPr>
            </w:pPr>
            <w:r w:rsidRPr="00E840FB">
              <w:rPr>
                <w:rFonts w:ascii="Aptos" w:hAnsi="Aptos"/>
              </w:rPr>
              <w:t>139/445</w:t>
            </w:r>
          </w:p>
        </w:tc>
        <w:tc>
          <w:tcPr>
            <w:tcW w:w="1985" w:type="dxa"/>
            <w:vAlign w:val="center"/>
          </w:tcPr>
          <w:p w14:paraId="13FDB5AB" w14:textId="4239A294" w:rsidR="62DB7B83" w:rsidRPr="00E840FB" w:rsidRDefault="00FC2AC5" w:rsidP="62DB7B83">
            <w:pPr>
              <w:pStyle w:val="Tableautextecentr"/>
              <w:rPr>
                <w:rFonts w:ascii="Aptos" w:hAnsi="Aptos"/>
              </w:rPr>
            </w:pPr>
            <w:r w:rsidRPr="00E840FB">
              <w:rPr>
                <w:rFonts w:ascii="Aptos" w:hAnsi="Aptos"/>
              </w:rPr>
              <w:t>NA</w:t>
            </w:r>
          </w:p>
        </w:tc>
        <w:tc>
          <w:tcPr>
            <w:tcW w:w="1985" w:type="dxa"/>
            <w:vAlign w:val="center"/>
          </w:tcPr>
          <w:p w14:paraId="32C5D926" w14:textId="122D9B64" w:rsidR="62DB7B83" w:rsidRPr="00E840FB" w:rsidRDefault="00F50290" w:rsidP="62DB7B83">
            <w:pPr>
              <w:pStyle w:val="Tableautextecentr"/>
              <w:rPr>
                <w:rFonts w:ascii="Aptos" w:hAnsi="Aptos"/>
              </w:rPr>
            </w:pPr>
            <w:r w:rsidRPr="00E840FB">
              <w:rPr>
                <w:rFonts w:ascii="Aptos" w:hAnsi="Aptos"/>
              </w:rPr>
              <w:t>Ermöglicht es der TYREX-Station, geprüfte Dateien an eine SAMBA-Freigabe zu senden</w:t>
            </w:r>
          </w:p>
        </w:tc>
      </w:tr>
      <w:tr w:rsidR="62DB7B83" w:rsidRPr="00E840FB" w14:paraId="0D3A779E" w14:textId="77777777" w:rsidTr="00B726E9">
        <w:trPr>
          <w:trHeight w:val="300"/>
        </w:trPr>
        <w:tc>
          <w:tcPr>
            <w:tcW w:w="1418" w:type="dxa"/>
            <w:vAlign w:val="center"/>
          </w:tcPr>
          <w:p w14:paraId="4E362B7A" w14:textId="4BAA3643" w:rsidR="0F8E4FEE" w:rsidRPr="00E840FB" w:rsidRDefault="0F8E4FEE" w:rsidP="62DB7B83">
            <w:pPr>
              <w:pStyle w:val="Tableautextecentr"/>
              <w:rPr>
                <w:rFonts w:ascii="Aptos" w:hAnsi="Aptos"/>
              </w:rPr>
            </w:pPr>
            <w:r w:rsidRPr="00E840FB">
              <w:rPr>
                <w:rFonts w:ascii="Aptos" w:hAnsi="Aptos"/>
              </w:rPr>
              <w:t xml:space="preserve">TYREX </w:t>
            </w:r>
            <w:r w:rsidR="005C2CF1" w:rsidRPr="00E840FB">
              <w:rPr>
                <w:rFonts w:ascii="Aptos" w:hAnsi="Aptos"/>
              </w:rPr>
              <w:t>Station</w:t>
            </w:r>
          </w:p>
        </w:tc>
        <w:tc>
          <w:tcPr>
            <w:tcW w:w="1418" w:type="dxa"/>
            <w:vAlign w:val="center"/>
          </w:tcPr>
          <w:p w14:paraId="2BC75979" w14:textId="5F500881" w:rsidR="0F8E4FEE" w:rsidRPr="00E840FB" w:rsidRDefault="0F8E4FEE" w:rsidP="62DB7B83">
            <w:pPr>
              <w:pStyle w:val="Tableautextecentr"/>
              <w:rPr>
                <w:rFonts w:ascii="Aptos" w:hAnsi="Aptos"/>
              </w:rPr>
            </w:pPr>
            <w:r w:rsidRPr="00E840FB">
              <w:rPr>
                <w:rFonts w:ascii="Aptos" w:hAnsi="Aptos"/>
              </w:rPr>
              <w:t>SFTP sharing</w:t>
            </w:r>
          </w:p>
        </w:tc>
        <w:tc>
          <w:tcPr>
            <w:tcW w:w="1134" w:type="dxa"/>
            <w:vAlign w:val="center"/>
          </w:tcPr>
          <w:p w14:paraId="6BAE8939" w14:textId="52F9A8F4" w:rsidR="62DB7B83" w:rsidRPr="00E840FB" w:rsidRDefault="0003055C" w:rsidP="62DB7B83">
            <w:pPr>
              <w:pStyle w:val="Tableautextecentr"/>
              <w:rPr>
                <w:rFonts w:ascii="Aptos" w:hAnsi="Aptos"/>
              </w:rPr>
            </w:pPr>
            <w:r w:rsidRPr="00E840FB">
              <w:rPr>
                <w:rFonts w:ascii="Aptos" w:hAnsi="Aptos"/>
              </w:rPr>
              <w:t>TCP</w:t>
            </w:r>
          </w:p>
        </w:tc>
        <w:tc>
          <w:tcPr>
            <w:tcW w:w="1134" w:type="dxa"/>
            <w:vAlign w:val="center"/>
          </w:tcPr>
          <w:p w14:paraId="3A147CA4" w14:textId="2445E83E" w:rsidR="62DB7B83" w:rsidRPr="00E840FB" w:rsidRDefault="00FC2AC5" w:rsidP="62DB7B83">
            <w:pPr>
              <w:pStyle w:val="Tableautextecentr"/>
              <w:rPr>
                <w:rFonts w:ascii="Aptos" w:hAnsi="Aptos"/>
              </w:rPr>
            </w:pPr>
            <w:r w:rsidRPr="00E840FB">
              <w:rPr>
                <w:rFonts w:ascii="Aptos" w:hAnsi="Aptos"/>
              </w:rPr>
              <w:t>22/9122</w:t>
            </w:r>
          </w:p>
        </w:tc>
        <w:tc>
          <w:tcPr>
            <w:tcW w:w="1985" w:type="dxa"/>
            <w:vAlign w:val="center"/>
          </w:tcPr>
          <w:p w14:paraId="78765F46" w14:textId="6810FB54" w:rsidR="62DB7B83" w:rsidRPr="00E840FB" w:rsidRDefault="00FC2AC5" w:rsidP="62DB7B83">
            <w:pPr>
              <w:pStyle w:val="Tableautextecentr"/>
              <w:rPr>
                <w:rFonts w:ascii="Aptos" w:hAnsi="Aptos"/>
              </w:rPr>
            </w:pPr>
            <w:r w:rsidRPr="00E840FB">
              <w:rPr>
                <w:rFonts w:ascii="Aptos" w:hAnsi="Aptos"/>
              </w:rPr>
              <w:t>NA</w:t>
            </w:r>
          </w:p>
        </w:tc>
        <w:tc>
          <w:tcPr>
            <w:tcW w:w="1985" w:type="dxa"/>
            <w:vAlign w:val="center"/>
          </w:tcPr>
          <w:p w14:paraId="38523D99" w14:textId="59EC0706" w:rsidR="62DB7B83" w:rsidRPr="00E840FB" w:rsidRDefault="00F50290" w:rsidP="62DB7B83">
            <w:pPr>
              <w:pStyle w:val="Tableautextecentr"/>
              <w:rPr>
                <w:rFonts w:ascii="Aptos" w:hAnsi="Aptos"/>
              </w:rPr>
            </w:pPr>
            <w:r w:rsidRPr="00E840FB">
              <w:rPr>
                <w:rFonts w:ascii="Aptos" w:hAnsi="Aptos"/>
              </w:rPr>
              <w:t>Ermöglicht es de</w:t>
            </w:r>
            <w:r w:rsidR="005C2CF1" w:rsidRPr="00E840FB">
              <w:rPr>
                <w:rFonts w:ascii="Aptos" w:hAnsi="Aptos"/>
              </w:rPr>
              <w:t>r</w:t>
            </w:r>
            <w:r w:rsidRPr="00E840FB">
              <w:rPr>
                <w:rFonts w:ascii="Aptos" w:hAnsi="Aptos"/>
              </w:rPr>
              <w:t xml:space="preserve"> TYREX-</w:t>
            </w:r>
            <w:r w:rsidR="005C2CF1" w:rsidRPr="00E840FB">
              <w:rPr>
                <w:rFonts w:ascii="Aptos" w:hAnsi="Aptos"/>
              </w:rPr>
              <w:t>Station</w:t>
            </w:r>
            <w:r w:rsidRPr="00E840FB">
              <w:rPr>
                <w:rFonts w:ascii="Aptos" w:hAnsi="Aptos"/>
              </w:rPr>
              <w:t xml:space="preserve">, </w:t>
            </w:r>
            <w:r w:rsidR="005C2CF1" w:rsidRPr="00E840FB">
              <w:rPr>
                <w:rFonts w:ascii="Aptos" w:hAnsi="Aptos"/>
              </w:rPr>
              <w:t>geprüfte</w:t>
            </w:r>
            <w:r w:rsidRPr="00E840FB">
              <w:rPr>
                <w:rFonts w:ascii="Aptos" w:hAnsi="Aptos"/>
              </w:rPr>
              <w:t xml:space="preserve"> Dateien an </w:t>
            </w:r>
            <w:r w:rsidR="005C2CF1" w:rsidRPr="00E840FB">
              <w:rPr>
                <w:rFonts w:ascii="Aptos" w:hAnsi="Aptos"/>
              </w:rPr>
              <w:t>über</w:t>
            </w:r>
            <w:r w:rsidRPr="00E840FB">
              <w:rPr>
                <w:rFonts w:ascii="Aptos" w:hAnsi="Aptos"/>
              </w:rPr>
              <w:t xml:space="preserve"> SFTP zu senden</w:t>
            </w:r>
          </w:p>
        </w:tc>
      </w:tr>
      <w:tr w:rsidR="62DB7B83" w:rsidRPr="00E840FB" w14:paraId="16A5B431" w14:textId="77777777" w:rsidTr="00B726E9">
        <w:trPr>
          <w:trHeight w:val="300"/>
        </w:trPr>
        <w:tc>
          <w:tcPr>
            <w:tcW w:w="1418" w:type="dxa"/>
            <w:vAlign w:val="center"/>
          </w:tcPr>
          <w:p w14:paraId="478688A4" w14:textId="624E068E" w:rsidR="62DB7B83" w:rsidRPr="00E840FB" w:rsidRDefault="007B7B1F" w:rsidP="62DB7B83">
            <w:pPr>
              <w:pStyle w:val="Tableautextecentr"/>
              <w:rPr>
                <w:rFonts w:ascii="Aptos" w:hAnsi="Aptos"/>
              </w:rPr>
            </w:pPr>
            <w:r w:rsidRPr="00E840FB">
              <w:rPr>
                <w:rFonts w:ascii="Aptos" w:hAnsi="Aptos"/>
              </w:rPr>
              <w:t xml:space="preserve">TYREX </w:t>
            </w:r>
            <w:r w:rsidR="005C2CF1" w:rsidRPr="00E840FB">
              <w:rPr>
                <w:rFonts w:ascii="Aptos" w:hAnsi="Aptos"/>
              </w:rPr>
              <w:t>S</w:t>
            </w:r>
            <w:r w:rsidRPr="00E840FB">
              <w:rPr>
                <w:rFonts w:ascii="Aptos" w:hAnsi="Aptos"/>
              </w:rPr>
              <w:t>erver</w:t>
            </w:r>
          </w:p>
        </w:tc>
        <w:tc>
          <w:tcPr>
            <w:tcW w:w="1418" w:type="dxa"/>
            <w:vAlign w:val="center"/>
          </w:tcPr>
          <w:p w14:paraId="085E215A" w14:textId="3F8E1CED" w:rsidR="62DB7B83" w:rsidRPr="00E840FB" w:rsidRDefault="00A44590" w:rsidP="62DB7B83">
            <w:pPr>
              <w:pStyle w:val="Tableautextecentr"/>
              <w:rPr>
                <w:rFonts w:ascii="Aptos" w:hAnsi="Aptos"/>
              </w:rPr>
            </w:pPr>
            <w:r w:rsidRPr="00E840FB">
              <w:rPr>
                <w:rFonts w:ascii="Aptos" w:hAnsi="Aptos"/>
              </w:rPr>
              <w:t>SIEM</w:t>
            </w:r>
          </w:p>
        </w:tc>
        <w:tc>
          <w:tcPr>
            <w:tcW w:w="1134" w:type="dxa"/>
            <w:vAlign w:val="center"/>
          </w:tcPr>
          <w:p w14:paraId="78BF8717" w14:textId="399DB4CA" w:rsidR="62DB7B83" w:rsidRPr="00E840FB" w:rsidRDefault="00A44590" w:rsidP="62DB7B83">
            <w:pPr>
              <w:pStyle w:val="Tableautextecentr"/>
              <w:rPr>
                <w:rFonts w:ascii="Aptos" w:hAnsi="Aptos"/>
              </w:rPr>
            </w:pPr>
            <w:r w:rsidRPr="00E840FB">
              <w:rPr>
                <w:rFonts w:ascii="Aptos" w:hAnsi="Aptos"/>
              </w:rPr>
              <w:t>UDP/TCP</w:t>
            </w:r>
          </w:p>
        </w:tc>
        <w:tc>
          <w:tcPr>
            <w:tcW w:w="1134" w:type="dxa"/>
            <w:vAlign w:val="center"/>
          </w:tcPr>
          <w:p w14:paraId="751AAE9E" w14:textId="069278A6" w:rsidR="62DB7B83" w:rsidRPr="00E840FB" w:rsidRDefault="008312E8" w:rsidP="62DB7B83">
            <w:pPr>
              <w:pStyle w:val="Tableautextecentr"/>
              <w:rPr>
                <w:rFonts w:ascii="Aptos" w:hAnsi="Aptos"/>
              </w:rPr>
            </w:pPr>
            <w:r w:rsidRPr="00E840FB">
              <w:rPr>
                <w:rFonts w:ascii="Aptos" w:hAnsi="Aptos"/>
              </w:rPr>
              <w:t>*</w:t>
            </w:r>
          </w:p>
        </w:tc>
        <w:tc>
          <w:tcPr>
            <w:tcW w:w="1985" w:type="dxa"/>
            <w:vAlign w:val="center"/>
          </w:tcPr>
          <w:p w14:paraId="48557BD6" w14:textId="1E5754BE" w:rsidR="62DB7B83" w:rsidRPr="00E840FB" w:rsidRDefault="008312E8" w:rsidP="62DB7B83">
            <w:pPr>
              <w:pStyle w:val="Tableautextecentr"/>
              <w:rPr>
                <w:rFonts w:ascii="Aptos" w:hAnsi="Aptos"/>
              </w:rPr>
            </w:pPr>
            <w:r w:rsidRPr="00E840FB">
              <w:rPr>
                <w:rFonts w:ascii="Aptos" w:hAnsi="Aptos"/>
              </w:rPr>
              <w:t>NA</w:t>
            </w:r>
          </w:p>
        </w:tc>
        <w:tc>
          <w:tcPr>
            <w:tcW w:w="1985" w:type="dxa"/>
            <w:vAlign w:val="center"/>
          </w:tcPr>
          <w:p w14:paraId="6314360D" w14:textId="3923408A" w:rsidR="62DB7B83" w:rsidRPr="00E840FB" w:rsidRDefault="005C2CF1" w:rsidP="006F11D5">
            <w:pPr>
              <w:pStyle w:val="Tableautextecentr"/>
              <w:keepNext/>
              <w:rPr>
                <w:rFonts w:ascii="Aptos" w:hAnsi="Aptos"/>
              </w:rPr>
            </w:pPr>
            <w:r w:rsidRPr="00E840FB">
              <w:rPr>
                <w:rFonts w:ascii="Aptos" w:hAnsi="Aptos"/>
              </w:rPr>
              <w:t>Ermöglicht das Senden von Protokollen aus der Lösung an einen Protokollsammler zu Analysezwecken</w:t>
            </w:r>
          </w:p>
        </w:tc>
      </w:tr>
    </w:tbl>
    <w:p w14:paraId="234DC0F6" w14:textId="3B6F3188" w:rsidR="00C54FA2" w:rsidRPr="00E840FB" w:rsidRDefault="006F11D5" w:rsidP="006F11D5">
      <w:pPr>
        <w:pStyle w:val="Beschriftung"/>
        <w:rPr>
          <w:rFonts w:ascii="Aptos" w:hAnsi="Aptos"/>
        </w:rPr>
      </w:pPr>
      <w:bookmarkStart w:id="13" w:name="_Toc196398505"/>
      <w:r w:rsidRPr="00E840FB">
        <w:t xml:space="preserve">Tabelle </w:t>
      </w:r>
      <w:r w:rsidRPr="00E840FB">
        <w:fldChar w:fldCharType="begin"/>
      </w:r>
      <w:r w:rsidRPr="00E840FB">
        <w:instrText xml:space="preserve"> SEQ Tabelle \* ARABIC </w:instrText>
      </w:r>
      <w:r w:rsidRPr="00E840FB">
        <w:fldChar w:fldCharType="separate"/>
      </w:r>
      <w:r w:rsidRPr="00E840FB">
        <w:t>1</w:t>
      </w:r>
      <w:r w:rsidRPr="00E840FB">
        <w:fldChar w:fldCharType="end"/>
      </w:r>
      <w:r w:rsidRPr="00E840FB">
        <w:t xml:space="preserve"> - Port Routing</w:t>
      </w:r>
      <w:bookmarkEnd w:id="13"/>
    </w:p>
    <w:p w14:paraId="715DB853" w14:textId="77777777" w:rsidR="00AB1873" w:rsidRPr="00E840FB" w:rsidRDefault="00AB1873" w:rsidP="001D0760">
      <w:pPr>
        <w:jc w:val="center"/>
        <w:rPr>
          <w:rFonts w:ascii="Aptos" w:hAnsi="Aptos"/>
        </w:rPr>
      </w:pPr>
    </w:p>
    <w:p w14:paraId="38570940" w14:textId="77777777" w:rsidR="00C54FA2" w:rsidRPr="00E840FB" w:rsidRDefault="00C54FA2" w:rsidP="005D2A7C">
      <w:pPr>
        <w:rPr>
          <w:rFonts w:ascii="Aptos" w:hAnsi="Aptos"/>
        </w:rPr>
      </w:pPr>
    </w:p>
    <w:p w14:paraId="4FB02124" w14:textId="2830FD91" w:rsidR="005D2A7C" w:rsidRPr="00E840FB" w:rsidRDefault="005C2CF1" w:rsidP="00F812A9">
      <w:pPr>
        <w:pStyle w:val="berschrift1"/>
        <w:rPr>
          <w:rFonts w:ascii="Aptos" w:hAnsi="Aptos"/>
        </w:rPr>
      </w:pPr>
      <w:bookmarkStart w:id="14" w:name="_Toc196395823"/>
      <w:bookmarkStart w:id="15" w:name="_Toc196398833"/>
      <w:r w:rsidRPr="00E840FB">
        <w:rPr>
          <w:rFonts w:ascii="Aptos" w:hAnsi="Aptos"/>
        </w:rPr>
        <w:lastRenderedPageBreak/>
        <w:t>Installation des Management-Servers</w:t>
      </w:r>
      <w:bookmarkEnd w:id="14"/>
      <w:bookmarkEnd w:id="15"/>
    </w:p>
    <w:p w14:paraId="32F4540C" w14:textId="13FA0047" w:rsidR="005D2A7C" w:rsidRPr="00E840FB" w:rsidRDefault="005C2CF1" w:rsidP="00F812A9">
      <w:pPr>
        <w:pStyle w:val="berschrift2"/>
        <w:rPr>
          <w:rFonts w:ascii="Aptos" w:hAnsi="Aptos"/>
        </w:rPr>
      </w:pPr>
      <w:bookmarkStart w:id="16" w:name="_Toc196395824"/>
      <w:bookmarkStart w:id="17" w:name="_Toc196398834"/>
      <w:r w:rsidRPr="00E840FB">
        <w:rPr>
          <w:rFonts w:ascii="Aptos" w:hAnsi="Aptos"/>
        </w:rPr>
        <w:t>Einleitung</w:t>
      </w:r>
      <w:bookmarkEnd w:id="16"/>
      <w:bookmarkEnd w:id="17"/>
    </w:p>
    <w:p w14:paraId="1B35C34E" w14:textId="77777777" w:rsidR="00B70873" w:rsidRPr="00E840FB" w:rsidRDefault="00B70873" w:rsidP="00B70873">
      <w:pPr>
        <w:rPr>
          <w:rFonts w:ascii="Aptos" w:hAnsi="Aptos"/>
        </w:rPr>
      </w:pPr>
      <w:r w:rsidRPr="00E840FB">
        <w:rPr>
          <w:rFonts w:ascii="Aptos" w:hAnsi="Aptos"/>
        </w:rPr>
        <w:t>Bevor Sie beginnen, müssen Sie zunächst die von TYREX bereitgestellte VM in Ihrer Virtualisierungsumgebung einrichten.</w:t>
      </w:r>
    </w:p>
    <w:p w14:paraId="5E924394" w14:textId="78923544" w:rsidR="00B70873" w:rsidRPr="00E840FB" w:rsidRDefault="00B70873" w:rsidP="00B70873">
      <w:pPr>
        <w:rPr>
          <w:rFonts w:ascii="Aptos" w:hAnsi="Aptos"/>
        </w:rPr>
      </w:pPr>
      <w:r w:rsidRPr="00E840FB">
        <w:rPr>
          <w:rFonts w:ascii="Aptos" w:hAnsi="Aptos"/>
        </w:rPr>
        <w:t>Bitte lesen Sie für diesen Schritt das Handbuch Ihrer Virtualisierungslösung. Sobald die Anwendung importiert wurde, überprüfen Sie, ob die Einstellungen der virtuellen Maschine unseren Anforderungen entsprechen.</w:t>
      </w:r>
    </w:p>
    <w:p w14:paraId="4F03AB5F" w14:textId="2A966B1C" w:rsidR="005D2A7C" w:rsidRPr="00E840FB" w:rsidRDefault="005D2A7C" w:rsidP="00F812A9">
      <w:pPr>
        <w:pStyle w:val="berschrift2"/>
        <w:rPr>
          <w:rFonts w:ascii="Aptos" w:hAnsi="Aptos"/>
        </w:rPr>
      </w:pPr>
      <w:bookmarkStart w:id="18" w:name="_Toc196395825"/>
      <w:bookmarkStart w:id="19" w:name="_Toc196398835"/>
      <w:r w:rsidRPr="00E840FB">
        <w:rPr>
          <w:rFonts w:ascii="Aptos" w:hAnsi="Aptos"/>
        </w:rPr>
        <w:t>Authenti</w:t>
      </w:r>
      <w:r w:rsidR="00B70873" w:rsidRPr="00E840FB">
        <w:rPr>
          <w:rFonts w:ascii="Aptos" w:hAnsi="Aptos"/>
        </w:rPr>
        <w:t>fi</w:t>
      </w:r>
      <w:r w:rsidR="00423587" w:rsidRPr="00E840FB">
        <w:rPr>
          <w:rFonts w:ascii="Aptos" w:hAnsi="Aptos"/>
        </w:rPr>
        <w:t>zi</w:t>
      </w:r>
      <w:r w:rsidR="00B70873" w:rsidRPr="00E840FB">
        <w:rPr>
          <w:rFonts w:ascii="Aptos" w:hAnsi="Aptos"/>
        </w:rPr>
        <w:t>erung</w:t>
      </w:r>
      <w:bookmarkEnd w:id="18"/>
      <w:bookmarkEnd w:id="19"/>
    </w:p>
    <w:p w14:paraId="6A218D62" w14:textId="482E5A23" w:rsidR="00B70873" w:rsidRPr="00E840FB" w:rsidRDefault="00B70873" w:rsidP="005D2A7C">
      <w:pPr>
        <w:rPr>
          <w:rFonts w:ascii="Aptos" w:hAnsi="Aptos"/>
        </w:rPr>
      </w:pPr>
      <w:bookmarkStart w:id="20" w:name="_Hlk196319245"/>
      <w:r w:rsidRPr="00E840FB">
        <w:rPr>
          <w:rFonts w:ascii="Aptos" w:hAnsi="Aptos"/>
        </w:rPr>
        <w:t xml:space="preserve">Das Standard-Root-Passwort für die virtuelle Maschine lautet „CyberKUBwall1720“. Der Standard-Benutzername, ohne jegliche Rechte, ist „netlor“. Dieser Benutzer kann nach Belieben verwendet werden und ist insbesondere der </w:t>
      </w:r>
      <w:r w:rsidR="00423587" w:rsidRPr="00E840FB">
        <w:rPr>
          <w:rFonts w:ascii="Aptos" w:hAnsi="Aptos"/>
        </w:rPr>
        <w:t>Einzige</w:t>
      </w:r>
      <w:r w:rsidRPr="00E840FB">
        <w:rPr>
          <w:rFonts w:ascii="Aptos" w:hAnsi="Aptos"/>
        </w:rPr>
        <w:t>, der sich über SSH verbinden kann.</w:t>
      </w:r>
    </w:p>
    <w:p w14:paraId="5C76FA93" w14:textId="77777777" w:rsidR="00B70873" w:rsidRPr="00E840FB" w:rsidRDefault="00B70873" w:rsidP="005D2A7C">
      <w:pPr>
        <w:rPr>
          <w:rFonts w:ascii="Aptos" w:hAnsi="Aptos"/>
        </w:rPr>
      </w:pPr>
    </w:p>
    <w:bookmarkEnd w:id="20"/>
    <w:p w14:paraId="36B1EB53" w14:textId="77777777" w:rsidR="00D82C18" w:rsidRPr="00E840FB" w:rsidRDefault="62DFC513" w:rsidP="00D82C18">
      <w:pPr>
        <w:keepNext/>
        <w:jc w:val="center"/>
      </w:pPr>
      <w:r w:rsidRPr="00E840FB">
        <w:rPr>
          <w:rFonts w:ascii="Aptos" w:hAnsi="Aptos"/>
        </w:rPr>
        <w:drawing>
          <wp:inline distT="0" distB="0" distL="0" distR="0" wp14:anchorId="0A1144AC" wp14:editId="1583C515">
            <wp:extent cx="5848350" cy="1578967"/>
            <wp:effectExtent l="0" t="0" r="0" b="0"/>
            <wp:docPr id="1762536900" name="Picture 176253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848350" cy="1578967"/>
                    </a:xfrm>
                    <a:prstGeom prst="rect">
                      <a:avLst/>
                    </a:prstGeom>
                  </pic:spPr>
                </pic:pic>
              </a:graphicData>
            </a:graphic>
          </wp:inline>
        </w:drawing>
      </w:r>
    </w:p>
    <w:p w14:paraId="24DFDD55" w14:textId="30067CFB" w:rsidR="00D82C18" w:rsidRPr="00E840FB" w:rsidRDefault="00D82C18" w:rsidP="00D82C18">
      <w:pPr>
        <w:pStyle w:val="Beschriftung"/>
        <w:rPr>
          <w:rFonts w:ascii="Aptos" w:hAnsi="Aptos"/>
        </w:rPr>
      </w:pPr>
      <w:bookmarkStart w:id="21" w:name="_Toc196404196"/>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4</w:t>
      </w:r>
      <w:r w:rsidRPr="00E840FB">
        <w:rPr>
          <w:rFonts w:ascii="Aptos" w:hAnsi="Aptos"/>
        </w:rPr>
        <w:fldChar w:fldCharType="end"/>
      </w:r>
      <w:r w:rsidRPr="00E840FB">
        <w:rPr>
          <w:rFonts w:ascii="Aptos" w:hAnsi="Aptos"/>
        </w:rPr>
        <w:t xml:space="preserve"> - Befehlszeile für die Authentifizierung</w:t>
      </w:r>
      <w:bookmarkEnd w:id="21"/>
    </w:p>
    <w:p w14:paraId="03C34F82" w14:textId="313C05FA" w:rsidR="005D2A7C" w:rsidRPr="00E840FB" w:rsidRDefault="005D2A7C" w:rsidP="00F812A9">
      <w:pPr>
        <w:pStyle w:val="berschrift2"/>
        <w:rPr>
          <w:rFonts w:ascii="Aptos" w:hAnsi="Aptos"/>
        </w:rPr>
      </w:pPr>
      <w:bookmarkStart w:id="22" w:name="_Toc196395826"/>
      <w:bookmarkStart w:id="23" w:name="_Toc196398836"/>
      <w:r w:rsidRPr="00E840FB">
        <w:rPr>
          <w:rFonts w:ascii="Aptos" w:hAnsi="Aptos"/>
        </w:rPr>
        <w:t>Net</w:t>
      </w:r>
      <w:r w:rsidR="00B70873" w:rsidRPr="00E840FB">
        <w:rPr>
          <w:rFonts w:ascii="Aptos" w:hAnsi="Aptos"/>
        </w:rPr>
        <w:t>z</w:t>
      </w:r>
      <w:r w:rsidRPr="00E840FB">
        <w:rPr>
          <w:rFonts w:ascii="Aptos" w:hAnsi="Aptos"/>
        </w:rPr>
        <w:t>w</w:t>
      </w:r>
      <w:r w:rsidR="00B70873" w:rsidRPr="00E840FB">
        <w:rPr>
          <w:rFonts w:ascii="Aptos" w:hAnsi="Aptos"/>
        </w:rPr>
        <w:t>er</w:t>
      </w:r>
      <w:r w:rsidRPr="00E840FB">
        <w:rPr>
          <w:rFonts w:ascii="Aptos" w:hAnsi="Aptos"/>
        </w:rPr>
        <w:t xml:space="preserve">k </w:t>
      </w:r>
      <w:r w:rsidR="00B70873" w:rsidRPr="00E840FB">
        <w:rPr>
          <w:rFonts w:ascii="Aptos" w:hAnsi="Aptos"/>
        </w:rPr>
        <w:t>K</w:t>
      </w:r>
      <w:r w:rsidRPr="00E840FB">
        <w:rPr>
          <w:rFonts w:ascii="Aptos" w:hAnsi="Aptos"/>
        </w:rPr>
        <w:t>onfiguration</w:t>
      </w:r>
      <w:bookmarkEnd w:id="22"/>
      <w:bookmarkEnd w:id="23"/>
    </w:p>
    <w:p w14:paraId="3E710895" w14:textId="77777777" w:rsidR="00B70873" w:rsidRPr="00E840FB" w:rsidRDefault="00B70873" w:rsidP="00B70873">
      <w:pPr>
        <w:rPr>
          <w:rFonts w:ascii="Aptos" w:hAnsi="Aptos"/>
        </w:rPr>
      </w:pPr>
      <w:r w:rsidRPr="00E840FB">
        <w:rPr>
          <w:rFonts w:ascii="Aptos" w:hAnsi="Aptos"/>
        </w:rPr>
        <w:t>Damit der Verwaltungsserver mit unserer Infrastruktur kommunizieren kann, müssen Sie zunächst seine Netzwerkkonfiguration so ändern, dass Ihre eigene Adresse verwendet wird.</w:t>
      </w:r>
    </w:p>
    <w:p w14:paraId="3AF3BC75" w14:textId="60878C85" w:rsidR="00B70873" w:rsidRPr="00E840FB" w:rsidRDefault="00B70873" w:rsidP="00B70873">
      <w:pPr>
        <w:rPr>
          <w:rFonts w:ascii="Aptos" w:hAnsi="Aptos"/>
        </w:rPr>
      </w:pPr>
      <w:r w:rsidRPr="00E840FB">
        <w:rPr>
          <w:rFonts w:ascii="Aptos" w:hAnsi="Aptos"/>
        </w:rPr>
        <w:t>Um die Netzwerkkonfiguration zu ändern, modifizieren Sie die Datei /etc/network/interfaces. Diese Datei ist die Standardkonfigurationsdatei für Debian-Netzwerkschnittstellen.</w:t>
      </w:r>
    </w:p>
    <w:p w14:paraId="5006D6A8" w14:textId="77777777" w:rsidR="009830F4" w:rsidRPr="00E840FB" w:rsidRDefault="009830F4" w:rsidP="009830F4">
      <w:pPr>
        <w:rPr>
          <w:rFonts w:ascii="Aptos" w:hAnsi="Aptos"/>
        </w:rPr>
      </w:pPr>
    </w:p>
    <w:tbl>
      <w:tblPr>
        <w:tblStyle w:val="Tabellenraster"/>
        <w:tblW w:w="9072" w:type="dxa"/>
        <w:jc w:val="center"/>
        <w:tblBorders>
          <w:top w:val="single" w:sz="12" w:space="0" w:color="008C75"/>
          <w:left w:val="none" w:sz="0" w:space="0" w:color="auto"/>
          <w:bottom w:val="single" w:sz="12"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9830F4" w:rsidRPr="00E840FB" w14:paraId="60F57D26" w14:textId="77777777">
        <w:trPr>
          <w:jc w:val="center"/>
        </w:trPr>
        <w:tc>
          <w:tcPr>
            <w:tcW w:w="1129" w:type="dxa"/>
            <w:tcBorders>
              <w:top w:val="nil"/>
              <w:bottom w:val="double" w:sz="4" w:space="0" w:color="008C75"/>
            </w:tcBorders>
            <w:shd w:val="clear" w:color="auto" w:fill="auto"/>
            <w:vAlign w:val="center"/>
          </w:tcPr>
          <w:p w14:paraId="3165C35F" w14:textId="0D25D23E" w:rsidR="009830F4" w:rsidRPr="00E840FB" w:rsidRDefault="009830F4">
            <w:pPr>
              <w:pStyle w:val="Tableautextecentr"/>
              <w:rPr>
                <w:rFonts w:ascii="Aptos" w:hAnsi="Aptos"/>
              </w:rPr>
            </w:pPr>
            <w:r w:rsidRPr="00E840FB">
              <w:rPr>
                <w:rFonts w:ascii="Aptos" w:hAnsi="Aptos"/>
              </w:rPr>
              <w:drawing>
                <wp:inline distT="0" distB="0" distL="0" distR="0" wp14:anchorId="7EFF4FB7" wp14:editId="1DB32799">
                  <wp:extent cx="579755" cy="579755"/>
                  <wp:effectExtent l="0" t="0" r="0" b="0"/>
                  <wp:docPr id="502379623" name="Picture 502379623" descr="Œil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9623" name="Graphique 502379623" descr="Œil avec un remplissage uni"/>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79755" cy="579755"/>
                          </a:xfrm>
                          <a:prstGeom prst="rect">
                            <a:avLst/>
                          </a:prstGeom>
                        </pic:spPr>
                      </pic:pic>
                    </a:graphicData>
                  </a:graphic>
                </wp:inline>
              </w:drawing>
            </w:r>
          </w:p>
        </w:tc>
        <w:tc>
          <w:tcPr>
            <w:tcW w:w="7943" w:type="dxa"/>
            <w:tcBorders>
              <w:bottom w:val="double" w:sz="4" w:space="0" w:color="008C75"/>
            </w:tcBorders>
            <w:vAlign w:val="center"/>
          </w:tcPr>
          <w:p w14:paraId="2804F346" w14:textId="7D40EA6C" w:rsidR="009830F4" w:rsidRPr="00E840FB" w:rsidRDefault="00B70873">
            <w:pPr>
              <w:pStyle w:val="Tableautextegauche"/>
              <w:rPr>
                <w:rFonts w:ascii="Aptos" w:hAnsi="Aptos"/>
              </w:rPr>
            </w:pPr>
            <w:r w:rsidRPr="00E840FB">
              <w:rPr>
                <w:rStyle w:val="NormalGrasCar"/>
                <w:rFonts w:ascii="Aptos" w:hAnsi="Aptos"/>
              </w:rPr>
              <w:t>Beispiel</w:t>
            </w:r>
            <w:r w:rsidR="009830F4" w:rsidRPr="00E840FB">
              <w:rPr>
                <w:rFonts w:ascii="Aptos" w:hAnsi="Aptos"/>
              </w:rPr>
              <w:t xml:space="preserve">: </w:t>
            </w:r>
            <w:r w:rsidRPr="00E840FB">
              <w:rPr>
                <w:rFonts w:ascii="Aptos" w:hAnsi="Aptos"/>
              </w:rPr>
              <w:t>Sie möchten eine statische IP-Adresse auf Ihrer virtuellen Maschine konfigurieren. Verwenden Sie die folgenden Befehle, um die neue IP-Adresse festzulegen, und starten Sie dann die Dienste neu</w:t>
            </w:r>
            <w:r w:rsidR="009830F4" w:rsidRPr="00E840FB">
              <w:rPr>
                <w:rFonts w:ascii="Aptos" w:hAnsi="Aptos"/>
              </w:rPr>
              <w:t>.</w:t>
            </w:r>
          </w:p>
        </w:tc>
      </w:tr>
    </w:tbl>
    <w:p w14:paraId="6AB504A6" w14:textId="77777777" w:rsidR="005D2A7C" w:rsidRPr="00E840FB" w:rsidRDefault="005D2A7C" w:rsidP="005D2A7C">
      <w:pPr>
        <w:rPr>
          <w:rFonts w:ascii="Aptos" w:hAnsi="Aptos"/>
        </w:rPr>
      </w:pPr>
    </w:p>
    <w:p w14:paraId="7E82F334" w14:textId="77777777" w:rsidR="006165E1" w:rsidRPr="00E840FB" w:rsidRDefault="006165E1" w:rsidP="005D2A7C">
      <w:pPr>
        <w:rPr>
          <w:rFonts w:ascii="Aptos" w:hAnsi="Aptos"/>
        </w:rPr>
      </w:pPr>
    </w:p>
    <w:p w14:paraId="5EAE268B" w14:textId="110F3332" w:rsidR="00D44443" w:rsidRPr="00E840FB" w:rsidRDefault="00D44443">
      <w:pPr>
        <w:spacing w:before="0" w:after="160" w:line="259" w:lineRule="auto"/>
        <w:jc w:val="left"/>
        <w:rPr>
          <w:rFonts w:ascii="Aptos" w:hAnsi="Aptos"/>
        </w:rPr>
      </w:pPr>
      <w:r w:rsidRPr="00E840FB">
        <w:rPr>
          <w:rFonts w:ascii="Aptos" w:hAnsi="Aptos"/>
        </w:rPr>
        <w:br w:type="page"/>
      </w:r>
    </w:p>
    <w:p w14:paraId="3D804572" w14:textId="428BEEB5" w:rsidR="005D2A7C" w:rsidRPr="00E840FB" w:rsidRDefault="00B70873" w:rsidP="00DC46E7">
      <w:pPr>
        <w:pStyle w:val="Miseenvaleur2"/>
        <w:rPr>
          <w:rFonts w:ascii="Aptos" w:hAnsi="Aptos"/>
        </w:rPr>
      </w:pPr>
      <w:r w:rsidRPr="00E840FB">
        <w:rPr>
          <w:rFonts w:ascii="Aptos" w:hAnsi="Aptos"/>
        </w:rPr>
        <w:lastRenderedPageBreak/>
        <w:t>Befehle zur Ausführung auf der Linux-Konsole Ihrer virtuellen Maschine</w:t>
      </w:r>
      <w:r w:rsidR="005D2A7C" w:rsidRPr="00E840FB">
        <w:rPr>
          <w:rFonts w:ascii="Aptos" w:hAnsi="Aptos"/>
        </w:rPr>
        <w:t>.</w:t>
      </w:r>
    </w:p>
    <w:p w14:paraId="3AE44D62" w14:textId="77777777" w:rsidR="003A5E41" w:rsidRPr="00E840FB" w:rsidRDefault="003A5E41" w:rsidP="003A5E41">
      <w:pPr>
        <w:rPr>
          <w:rFonts w:ascii="Aptos" w:hAnsi="Aptos"/>
        </w:rPr>
      </w:pPr>
    </w:p>
    <w:p w14:paraId="220398BD" w14:textId="53FA1A6E" w:rsidR="7BB47E73" w:rsidRPr="00E840FB" w:rsidRDefault="00BF7CED">
      <w:pPr>
        <w:rPr>
          <w:rFonts w:ascii="Aptos" w:hAnsi="Aptos"/>
        </w:rPr>
      </w:pPr>
      <w:r w:rsidRPr="00E840FB">
        <w:rPr>
          <w:rFonts w:ascii="Aptos" w:hAnsi="Aptos"/>
        </w:rPr>
        <w:t>Bearbeiten der Schnittstell</w:t>
      </w:r>
      <w:r w:rsidR="006025E4" w:rsidRPr="00E840FB">
        <w:rPr>
          <w:rFonts w:ascii="Aptos" w:hAnsi="Aptos"/>
        </w:rPr>
        <w:t>e</w:t>
      </w:r>
      <w:r w:rsidRPr="00E840FB">
        <w:rPr>
          <w:rFonts w:ascii="Aptos" w:hAnsi="Aptos"/>
        </w:rPr>
        <w:t>nkonfiguration</w:t>
      </w:r>
      <w:r w:rsidR="7BB47E73" w:rsidRPr="00E840FB">
        <w:rPr>
          <w:rFonts w:ascii="Aptos" w:hAnsi="Aptos"/>
        </w:rPr>
        <w:t>:</w:t>
      </w:r>
    </w:p>
    <w:tbl>
      <w:tblPr>
        <w:tblStyle w:val="Tabellenraster"/>
        <w:tblW w:w="0" w:type="auto"/>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60"/>
      </w:tblGrid>
      <w:tr w:rsidR="009C0020" w:rsidRPr="00E840FB" w14:paraId="286D8846" w14:textId="77777777" w:rsidTr="62DB7B83">
        <w:tc>
          <w:tcPr>
            <w:tcW w:w="9060" w:type="dxa"/>
            <w:shd w:val="clear" w:color="auto" w:fill="99C21B"/>
          </w:tcPr>
          <w:p w14:paraId="4AB54D91" w14:textId="33FAF9E3" w:rsidR="009C0020" w:rsidRPr="00E840FB" w:rsidRDefault="3672F59E" w:rsidP="005D2A7C">
            <w:pPr>
              <w:rPr>
                <w:rFonts w:ascii="Aptos" w:hAnsi="Aptos"/>
              </w:rPr>
            </w:pPr>
            <w:r w:rsidRPr="00E840FB">
              <w:rPr>
                <w:rFonts w:ascii="Aptos" w:hAnsi="Aptos"/>
              </w:rPr>
              <w:t>nano /etc/network/interfaces</w:t>
            </w:r>
          </w:p>
        </w:tc>
      </w:tr>
    </w:tbl>
    <w:p w14:paraId="7FC9484E" w14:textId="6AC563DC" w:rsidR="005D2A7C" w:rsidRPr="00E840FB" w:rsidRDefault="005D2A7C" w:rsidP="4BFAE0F4">
      <w:pPr>
        <w:rPr>
          <w:rFonts w:ascii="Aptos" w:hAnsi="Aptos"/>
        </w:rPr>
      </w:pPr>
    </w:p>
    <w:p w14:paraId="1A1C94A5" w14:textId="20F85A20" w:rsidR="005D2A7C" w:rsidRPr="00E840FB" w:rsidRDefault="00BF7CED" w:rsidP="00082E42">
      <w:pPr>
        <w:pStyle w:val="Puceniveau1"/>
        <w:tabs>
          <w:tab w:val="clear" w:pos="284"/>
          <w:tab w:val="left" w:pos="142"/>
        </w:tabs>
        <w:spacing w:before="240" w:after="240"/>
        <w:ind w:left="357" w:hanging="357"/>
        <w:jc w:val="left"/>
        <w:rPr>
          <w:rFonts w:ascii="Aptos" w:hAnsi="Aptos"/>
        </w:rPr>
      </w:pPr>
      <w:r w:rsidRPr="00E840FB">
        <w:rPr>
          <w:rFonts w:ascii="Aptos" w:hAnsi="Aptos"/>
        </w:rPr>
        <w:t> Legen Sie die neue IP-Adresse fest</w:t>
      </w:r>
      <w:r w:rsidR="005D2A7C" w:rsidRPr="00E840FB">
        <w:rPr>
          <w:rFonts w:ascii="Aptos" w:hAnsi="Aptos"/>
        </w:rPr>
        <w:t xml:space="preserve">: </w:t>
      </w:r>
    </w:p>
    <w:tbl>
      <w:tblPr>
        <w:tblStyle w:val="Tabellenraster"/>
        <w:tblW w:w="0" w:type="auto"/>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60"/>
      </w:tblGrid>
      <w:tr w:rsidR="003A5E41" w:rsidRPr="00E840FB" w14:paraId="49DC8EB7" w14:textId="77777777" w:rsidTr="003A5E41">
        <w:tc>
          <w:tcPr>
            <w:tcW w:w="9060" w:type="dxa"/>
            <w:shd w:val="clear" w:color="auto" w:fill="99C21B"/>
          </w:tcPr>
          <w:p w14:paraId="53B7B661" w14:textId="77777777" w:rsidR="003A5E41" w:rsidRPr="00E840FB" w:rsidRDefault="003A5E41">
            <w:pPr>
              <w:rPr>
                <w:rFonts w:ascii="Aptos" w:hAnsi="Aptos"/>
              </w:rPr>
            </w:pPr>
          </w:p>
        </w:tc>
      </w:tr>
      <w:tr w:rsidR="003A5E41" w:rsidRPr="00E840FB" w14:paraId="381065E5" w14:textId="77777777">
        <w:tc>
          <w:tcPr>
            <w:tcW w:w="9060" w:type="dxa"/>
          </w:tcPr>
          <w:p w14:paraId="28C0D517" w14:textId="77777777" w:rsidR="003A5E41" w:rsidRPr="00E840FB" w:rsidRDefault="003A5E41" w:rsidP="003A5E41">
            <w:pPr>
              <w:pStyle w:val="Proginfo"/>
              <w:rPr>
                <w:rFonts w:ascii="Aptos" w:hAnsi="Aptos"/>
              </w:rPr>
            </w:pPr>
            <w:r w:rsidRPr="00E840FB">
              <w:rPr>
                <w:rFonts w:ascii="Aptos" w:hAnsi="Aptos"/>
              </w:rPr>
              <w:t>auto eth0</w:t>
            </w:r>
          </w:p>
          <w:p w14:paraId="08BBA628" w14:textId="77777777" w:rsidR="003A5E41" w:rsidRPr="00E840FB" w:rsidRDefault="003A5E41" w:rsidP="003A5E41">
            <w:pPr>
              <w:pStyle w:val="Proginfo"/>
              <w:rPr>
                <w:rFonts w:ascii="Aptos" w:hAnsi="Aptos"/>
              </w:rPr>
            </w:pPr>
            <w:r w:rsidRPr="00E840FB">
              <w:rPr>
                <w:rFonts w:ascii="Aptos" w:hAnsi="Aptos"/>
              </w:rPr>
              <w:t xml:space="preserve">iface eth0 inet static </w:t>
            </w:r>
          </w:p>
          <w:p w14:paraId="21E1F4FF" w14:textId="77777777" w:rsidR="003A5E41" w:rsidRPr="00E840FB" w:rsidRDefault="003A5E41" w:rsidP="003A5E41">
            <w:pPr>
              <w:pStyle w:val="Proginfo"/>
              <w:rPr>
                <w:rFonts w:ascii="Aptos" w:hAnsi="Aptos"/>
              </w:rPr>
            </w:pPr>
            <w:r w:rsidRPr="00E840FB">
              <w:rPr>
                <w:rFonts w:ascii="Aptos" w:hAnsi="Aptos"/>
              </w:rPr>
              <w:t xml:space="preserve">address 192.168.144.10 </w:t>
            </w:r>
          </w:p>
          <w:p w14:paraId="74809168" w14:textId="77777777" w:rsidR="003A5E41" w:rsidRPr="00E840FB" w:rsidRDefault="003A5E41" w:rsidP="003A5E41">
            <w:pPr>
              <w:pStyle w:val="Proginfo"/>
              <w:rPr>
                <w:rFonts w:ascii="Aptos" w:hAnsi="Aptos"/>
              </w:rPr>
            </w:pPr>
            <w:r w:rsidRPr="00E840FB">
              <w:rPr>
                <w:rFonts w:ascii="Aptos" w:hAnsi="Aptos"/>
              </w:rPr>
              <w:t xml:space="preserve">gateway 10.102.152.254 </w:t>
            </w:r>
          </w:p>
          <w:p w14:paraId="03573A85" w14:textId="77777777" w:rsidR="003A5E41" w:rsidRPr="00E840FB" w:rsidRDefault="003A5E41" w:rsidP="003A5E41">
            <w:pPr>
              <w:pStyle w:val="Proginfo"/>
              <w:rPr>
                <w:rFonts w:ascii="Aptos" w:hAnsi="Aptos"/>
              </w:rPr>
            </w:pPr>
            <w:r w:rsidRPr="00E840FB">
              <w:rPr>
                <w:rFonts w:ascii="Aptos" w:hAnsi="Aptos"/>
              </w:rPr>
              <w:t xml:space="preserve">netmask 255.255.255.0 </w:t>
            </w:r>
          </w:p>
          <w:p w14:paraId="373CF1AE" w14:textId="446CBDFC" w:rsidR="003A5E41" w:rsidRPr="00E840FB" w:rsidRDefault="003A5E41" w:rsidP="003A5E41">
            <w:pPr>
              <w:pStyle w:val="Proginfo"/>
              <w:rPr>
                <w:rFonts w:ascii="Aptos" w:hAnsi="Aptos"/>
              </w:rPr>
            </w:pPr>
            <w:r w:rsidRPr="00E840FB">
              <w:rPr>
                <w:rFonts w:ascii="Aptos" w:hAnsi="Aptos"/>
              </w:rPr>
              <w:t>dns-nameservers 8.8.8.8</w:t>
            </w:r>
          </w:p>
        </w:tc>
      </w:tr>
    </w:tbl>
    <w:p w14:paraId="557F4DE4" w14:textId="67B314E6" w:rsidR="005D2A7C" w:rsidRPr="00E840FB" w:rsidRDefault="005D2A7C" w:rsidP="005D2A7C">
      <w:pPr>
        <w:rPr>
          <w:rFonts w:ascii="Aptos" w:hAnsi="Aptos"/>
        </w:rPr>
      </w:pPr>
    </w:p>
    <w:p w14:paraId="334DF416" w14:textId="77777777" w:rsidR="00200933" w:rsidRPr="00E840FB" w:rsidRDefault="5CA9693A" w:rsidP="00200933">
      <w:pPr>
        <w:keepNext/>
      </w:pPr>
      <w:r w:rsidRPr="00E840FB">
        <w:rPr>
          <w:rFonts w:ascii="Aptos" w:hAnsi="Aptos"/>
        </w:rPr>
        <w:drawing>
          <wp:inline distT="0" distB="0" distL="0" distR="0" wp14:anchorId="3DD01886" wp14:editId="3E0BD7A7">
            <wp:extent cx="5588000" cy="2200275"/>
            <wp:effectExtent l="0" t="0" r="0" b="0"/>
            <wp:docPr id="1494281802" name="Picture 149428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588000" cy="2200275"/>
                    </a:xfrm>
                    <a:prstGeom prst="rect">
                      <a:avLst/>
                    </a:prstGeom>
                  </pic:spPr>
                </pic:pic>
              </a:graphicData>
            </a:graphic>
          </wp:inline>
        </w:drawing>
      </w:r>
    </w:p>
    <w:p w14:paraId="0AEC6FFE" w14:textId="0FB46D46" w:rsidR="0001020C" w:rsidRPr="00E840FB" w:rsidRDefault="00200933" w:rsidP="00200933">
      <w:pPr>
        <w:pStyle w:val="Beschriftung"/>
        <w:rPr>
          <w:rFonts w:ascii="Aptos" w:hAnsi="Aptos"/>
        </w:rPr>
      </w:pPr>
      <w:bookmarkStart w:id="24" w:name="_Toc196404197"/>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Pr="00E840FB">
        <w:rPr>
          <w:rFonts w:ascii="Aptos" w:hAnsi="Aptos"/>
        </w:rPr>
        <w:t>5</w:t>
      </w:r>
      <w:r w:rsidRPr="00E840FB">
        <w:rPr>
          <w:rFonts w:ascii="Aptos" w:hAnsi="Aptos"/>
        </w:rPr>
        <w:fldChar w:fldCharType="end"/>
      </w:r>
      <w:r w:rsidRPr="00E840FB">
        <w:rPr>
          <w:rFonts w:ascii="Aptos" w:hAnsi="Aptos"/>
        </w:rPr>
        <w:t xml:space="preserve"> </w:t>
      </w:r>
      <w:r w:rsidR="005E7A44" w:rsidRPr="00E840FB">
        <w:rPr>
          <w:rFonts w:ascii="Aptos" w:hAnsi="Aptos"/>
        </w:rPr>
        <w:t>–</w:t>
      </w:r>
      <w:r w:rsidRPr="00E840FB">
        <w:rPr>
          <w:rFonts w:ascii="Aptos" w:hAnsi="Aptos"/>
        </w:rPr>
        <w:t xml:space="preserve"> Befehlszeile zur Festlegung der IP-Adresse</w:t>
      </w:r>
      <w:bookmarkEnd w:id="24"/>
    </w:p>
    <w:p w14:paraId="4550B4AB" w14:textId="49F4171A" w:rsidR="0001020C" w:rsidRPr="00E840FB" w:rsidRDefault="0001020C" w:rsidP="001D0760">
      <w:pPr>
        <w:jc w:val="center"/>
        <w:rPr>
          <w:rFonts w:ascii="Aptos" w:hAnsi="Aptos"/>
        </w:rPr>
      </w:pPr>
    </w:p>
    <w:p w14:paraId="3E31085A" w14:textId="44DB22F6" w:rsidR="5A13F640" w:rsidRPr="00E840FB" w:rsidRDefault="00213C21" w:rsidP="00082E42">
      <w:pPr>
        <w:pStyle w:val="Puceniveau1"/>
        <w:tabs>
          <w:tab w:val="clear" w:pos="284"/>
          <w:tab w:val="left" w:pos="142"/>
        </w:tabs>
        <w:spacing w:before="240" w:after="240"/>
        <w:ind w:left="357" w:hanging="357"/>
        <w:jc w:val="left"/>
        <w:rPr>
          <w:rFonts w:ascii="Aptos" w:hAnsi="Aptos"/>
        </w:rPr>
      </w:pPr>
      <w:r w:rsidRPr="00E840FB">
        <w:rPr>
          <w:rFonts w:ascii="Aptos" w:hAnsi="Aptos"/>
        </w:rPr>
        <w:t>Starten Sie dann den Netzwerkdienst neu, um Ihre neue IP-Adresse auf Ihre Netzwerkkarte zu übertragen:</w:t>
      </w:r>
    </w:p>
    <w:tbl>
      <w:tblPr>
        <w:tblStyle w:val="Tabellenraster"/>
        <w:tblW w:w="0" w:type="auto"/>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60"/>
      </w:tblGrid>
      <w:tr w:rsidR="003A5E41" w:rsidRPr="00E840FB" w14:paraId="05FC02AC" w14:textId="77777777" w:rsidTr="4BFAE0F4">
        <w:tc>
          <w:tcPr>
            <w:tcW w:w="9060" w:type="dxa"/>
            <w:shd w:val="clear" w:color="auto" w:fill="99C21B"/>
          </w:tcPr>
          <w:p w14:paraId="2D4332AE" w14:textId="77777777" w:rsidR="003A5E41" w:rsidRPr="00E840FB" w:rsidRDefault="003A5E41">
            <w:pPr>
              <w:rPr>
                <w:rFonts w:ascii="Aptos" w:hAnsi="Aptos"/>
              </w:rPr>
            </w:pPr>
          </w:p>
        </w:tc>
      </w:tr>
      <w:tr w:rsidR="003A5E41" w:rsidRPr="00E840FB" w14:paraId="7F4C678C" w14:textId="77777777" w:rsidTr="4BFAE0F4">
        <w:tc>
          <w:tcPr>
            <w:tcW w:w="9060" w:type="dxa"/>
          </w:tcPr>
          <w:p w14:paraId="23E0BA00" w14:textId="6B5621FE" w:rsidR="003A5E41" w:rsidRPr="00E840FB" w:rsidRDefault="5A13F640" w:rsidP="4BFAE0F4">
            <w:pPr>
              <w:pStyle w:val="Proginfo"/>
              <w:rPr>
                <w:rFonts w:ascii="Aptos" w:hAnsi="Aptos"/>
              </w:rPr>
            </w:pPr>
            <w:r w:rsidRPr="00E840FB">
              <w:rPr>
                <w:rFonts w:ascii="Aptos" w:hAnsi="Aptos"/>
              </w:rPr>
              <w:t>/etc/init.d/networking restart</w:t>
            </w:r>
          </w:p>
        </w:tc>
      </w:tr>
    </w:tbl>
    <w:p w14:paraId="37EA3471" w14:textId="4E56E799" w:rsidR="005D2A7C" w:rsidRPr="00E840FB" w:rsidRDefault="005D2A7C" w:rsidP="001D0760">
      <w:pPr>
        <w:jc w:val="center"/>
        <w:rPr>
          <w:rFonts w:ascii="Aptos" w:hAnsi="Aptos"/>
        </w:rPr>
      </w:pPr>
    </w:p>
    <w:p w14:paraId="4A826D4B" w14:textId="40459ACF" w:rsidR="005D2A7C" w:rsidRPr="00E840FB" w:rsidRDefault="00213C21" w:rsidP="00082E42">
      <w:pPr>
        <w:pStyle w:val="Puceniveau1"/>
        <w:tabs>
          <w:tab w:val="clear" w:pos="284"/>
          <w:tab w:val="left" w:pos="142"/>
        </w:tabs>
        <w:spacing w:before="240" w:after="240"/>
        <w:ind w:left="357" w:hanging="357"/>
        <w:jc w:val="left"/>
        <w:rPr>
          <w:rFonts w:ascii="Aptos" w:hAnsi="Aptos"/>
        </w:rPr>
      </w:pPr>
      <w:r w:rsidRPr="00E840FB">
        <w:rPr>
          <w:rFonts w:ascii="Aptos" w:hAnsi="Aptos"/>
        </w:rPr>
        <w:t>Überprüfen Sie nun, ob die Feeds geöffnet sind und ob sie dem Server den Zugriff auf die TYREX-Infrastruktur erlauben:</w:t>
      </w:r>
    </w:p>
    <w:p w14:paraId="4DC175E8" w14:textId="6B012AF1" w:rsidR="005D2A7C" w:rsidRPr="00E840FB" w:rsidRDefault="00213C21" w:rsidP="00082E42">
      <w:pPr>
        <w:pStyle w:val="Puceniveau1"/>
        <w:tabs>
          <w:tab w:val="clear" w:pos="284"/>
          <w:tab w:val="left" w:pos="142"/>
        </w:tabs>
        <w:spacing w:before="240" w:after="240"/>
        <w:ind w:left="357" w:hanging="357"/>
        <w:jc w:val="left"/>
        <w:rPr>
          <w:rFonts w:ascii="Aptos" w:hAnsi="Aptos"/>
        </w:rPr>
      </w:pPr>
      <w:r w:rsidRPr="00E840FB">
        <w:rPr>
          <w:rFonts w:ascii="Aptos" w:hAnsi="Aptos"/>
        </w:rPr>
        <w:t>Führen Sie zu diesem Zweck die erforderlichen Netzwerktests durch:</w:t>
      </w:r>
    </w:p>
    <w:tbl>
      <w:tblPr>
        <w:tblStyle w:val="Tabellenraster"/>
        <w:tblW w:w="0" w:type="auto"/>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60"/>
      </w:tblGrid>
      <w:tr w:rsidR="4BFAE0F4" w:rsidRPr="00E840FB" w14:paraId="300FC1EF" w14:textId="77777777" w:rsidTr="39A91FA4">
        <w:trPr>
          <w:trHeight w:val="300"/>
        </w:trPr>
        <w:tc>
          <w:tcPr>
            <w:tcW w:w="9060" w:type="dxa"/>
            <w:shd w:val="clear" w:color="auto" w:fill="99C21B"/>
          </w:tcPr>
          <w:p w14:paraId="316970A3" w14:textId="19E99B71" w:rsidR="56D66CAE" w:rsidRPr="00E840FB" w:rsidRDefault="56D66CAE">
            <w:pPr>
              <w:rPr>
                <w:rFonts w:ascii="Aptos" w:hAnsi="Aptos"/>
              </w:rPr>
            </w:pPr>
            <w:r w:rsidRPr="00E840FB">
              <w:rPr>
                <w:rFonts w:ascii="Aptos" w:hAnsi="Aptos"/>
              </w:rPr>
              <w:t xml:space="preserve">wget apt.kub-cleaner.tech  </w:t>
            </w:r>
          </w:p>
        </w:tc>
      </w:tr>
      <w:tr w:rsidR="4BFAE0F4" w:rsidRPr="00E840FB" w14:paraId="4CCA4862" w14:textId="77777777" w:rsidTr="39A91FA4">
        <w:trPr>
          <w:trHeight w:val="300"/>
        </w:trPr>
        <w:tc>
          <w:tcPr>
            <w:tcW w:w="9060" w:type="dxa"/>
          </w:tcPr>
          <w:p w14:paraId="0DE8638E" w14:textId="1ADE3826" w:rsidR="4CE018F7" w:rsidRPr="00E840FB" w:rsidRDefault="4CE018F7" w:rsidP="4BFAE0F4">
            <w:pPr>
              <w:pStyle w:val="Proginfo"/>
              <w:rPr>
                <w:rFonts w:ascii="Aptos" w:hAnsi="Aptos"/>
              </w:rPr>
            </w:pPr>
            <w:r w:rsidRPr="00E840FB">
              <w:rPr>
                <w:rFonts w:ascii="Aptos" w:hAnsi="Aptos"/>
              </w:rPr>
              <w:lastRenderedPageBreak/>
              <w:t>root@kubserver:~# wget apt.kub-cleaner.tech</w:t>
            </w:r>
          </w:p>
          <w:p w14:paraId="29AE0711" w14:textId="726BAAEB" w:rsidR="4CE018F7" w:rsidRPr="00E840FB" w:rsidRDefault="4CE018F7" w:rsidP="4BFAE0F4">
            <w:pPr>
              <w:pStyle w:val="Proginfo"/>
              <w:rPr>
                <w:rFonts w:ascii="Aptos" w:hAnsi="Aptos"/>
              </w:rPr>
            </w:pPr>
            <w:r w:rsidRPr="00E840FB">
              <w:rPr>
                <w:rFonts w:ascii="Aptos" w:hAnsi="Aptos"/>
              </w:rPr>
              <w:t>--2023-11-22 10:52:11</w:t>
            </w:r>
            <w:r w:rsidR="00423587" w:rsidRPr="00E840FB">
              <w:rPr>
                <w:rFonts w:ascii="Aptos" w:hAnsi="Aptos"/>
              </w:rPr>
              <w:t>-- http://apt.kub-cleaner.tech/</w:t>
            </w:r>
          </w:p>
          <w:p w14:paraId="2E5CCD0C" w14:textId="0FE6A6B3" w:rsidR="4CE018F7" w:rsidRPr="00E840FB" w:rsidRDefault="4CE018F7" w:rsidP="4BFAE0F4">
            <w:pPr>
              <w:pStyle w:val="Proginfo"/>
              <w:rPr>
                <w:rFonts w:ascii="Aptos" w:hAnsi="Aptos"/>
              </w:rPr>
            </w:pPr>
            <w:r w:rsidRPr="00E840FB">
              <w:rPr>
                <w:rFonts w:ascii="Aptos" w:hAnsi="Aptos"/>
              </w:rPr>
              <w:t>Résolution de apt.kub-cleaner.tech (apt.kub-cleaner.tech)… 185.37.30.72</w:t>
            </w:r>
          </w:p>
          <w:p w14:paraId="69B2BB8C" w14:textId="24CDF0CF" w:rsidR="4CE018F7" w:rsidRPr="00E840FB" w:rsidRDefault="67C15C60" w:rsidP="62DB7B83">
            <w:pPr>
              <w:pStyle w:val="Proginfo"/>
              <w:rPr>
                <w:rFonts w:ascii="Aptos" w:hAnsi="Aptos"/>
                <w:color w:val="70AD47" w:themeColor="accent6"/>
              </w:rPr>
            </w:pPr>
            <w:r w:rsidRPr="00E840FB">
              <w:rPr>
                <w:rFonts w:ascii="Aptos" w:hAnsi="Aptos"/>
                <w:color w:val="70AD47" w:themeColor="accent6"/>
              </w:rPr>
              <w:t>Connexion à apt.kub-cleaner.tech (apt.kub-cleaner.tech)|185.37.30.72|:80… connecté.</w:t>
            </w:r>
          </w:p>
          <w:p w14:paraId="5C267394" w14:textId="4AC54EC2" w:rsidR="4CE018F7" w:rsidRPr="00E840FB" w:rsidRDefault="4CE018F7" w:rsidP="4BFAE0F4">
            <w:pPr>
              <w:pStyle w:val="Proginfo"/>
              <w:rPr>
                <w:rFonts w:ascii="Aptos" w:hAnsi="Aptos"/>
              </w:rPr>
            </w:pPr>
            <w:r w:rsidRPr="00E840FB">
              <w:rPr>
                <w:rFonts w:ascii="Aptos" w:hAnsi="Aptos"/>
              </w:rPr>
              <w:t>requête HTTP transmise, en attente de la réponse… 302 Found</w:t>
            </w:r>
          </w:p>
          <w:p w14:paraId="610640C0" w14:textId="381F48D3" w:rsidR="4CE018F7" w:rsidRPr="00E840FB" w:rsidRDefault="4CE018F7" w:rsidP="4BFAE0F4">
            <w:pPr>
              <w:pStyle w:val="Proginfo"/>
              <w:rPr>
                <w:rFonts w:ascii="Aptos" w:hAnsi="Aptos"/>
              </w:rPr>
            </w:pPr>
            <w:r w:rsidRPr="00E840FB">
              <w:rPr>
                <w:rFonts w:ascii="Aptos" w:hAnsi="Aptos"/>
              </w:rPr>
              <w:t>Emplacement : https://puppet.kub-cleaner.tech/ [suivant]</w:t>
            </w:r>
          </w:p>
          <w:p w14:paraId="63AD73C3" w14:textId="4D558DE9" w:rsidR="4CE018F7" w:rsidRPr="00E840FB" w:rsidRDefault="4CE018F7" w:rsidP="4BFAE0F4">
            <w:pPr>
              <w:pStyle w:val="Proginfo"/>
              <w:rPr>
                <w:rFonts w:ascii="Aptos" w:hAnsi="Aptos"/>
              </w:rPr>
            </w:pPr>
            <w:r w:rsidRPr="00E840FB">
              <w:rPr>
                <w:rFonts w:ascii="Aptos" w:hAnsi="Aptos"/>
              </w:rPr>
              <w:t>--2023-11-22 10:52:11--  https://puppet.kub-cleaner.tech/</w:t>
            </w:r>
          </w:p>
          <w:p w14:paraId="09E51E07" w14:textId="7BCE02F8" w:rsidR="4CE018F7" w:rsidRPr="00E840FB" w:rsidRDefault="4CE018F7" w:rsidP="4BFAE0F4">
            <w:pPr>
              <w:pStyle w:val="Proginfo"/>
              <w:rPr>
                <w:rFonts w:ascii="Aptos" w:hAnsi="Aptos"/>
              </w:rPr>
            </w:pPr>
            <w:r w:rsidRPr="00E840FB">
              <w:rPr>
                <w:rFonts w:ascii="Aptos" w:hAnsi="Aptos"/>
              </w:rPr>
              <w:t>Résolution de puppet.kub-cleaner.tech (puppet.kub-cleaner.tech)… 185.37.30.72</w:t>
            </w:r>
          </w:p>
          <w:p w14:paraId="0A4FA990" w14:textId="6C6B571D" w:rsidR="4CE018F7" w:rsidRPr="00E840FB" w:rsidRDefault="67C15C60" w:rsidP="62DB7B83">
            <w:pPr>
              <w:pStyle w:val="Proginfo"/>
              <w:rPr>
                <w:rFonts w:ascii="Aptos" w:hAnsi="Aptos"/>
                <w:color w:val="70AD47" w:themeColor="accent6"/>
              </w:rPr>
            </w:pPr>
            <w:r w:rsidRPr="00E840FB">
              <w:rPr>
                <w:rFonts w:ascii="Aptos" w:hAnsi="Aptos"/>
                <w:color w:val="70AD47" w:themeColor="accent6"/>
              </w:rPr>
              <w:t>Connexion à puppet.kub-cleaner.tech (puppet.kub-cleaner.tech)|185.37.30.72|:443… connecté.</w:t>
            </w:r>
          </w:p>
          <w:p w14:paraId="1A68D56F" w14:textId="52271DE2" w:rsidR="4CE018F7" w:rsidRPr="00E840FB" w:rsidRDefault="4CE018F7" w:rsidP="4BFAE0F4">
            <w:pPr>
              <w:pStyle w:val="Proginfo"/>
              <w:rPr>
                <w:rFonts w:ascii="Aptos" w:hAnsi="Aptos"/>
              </w:rPr>
            </w:pPr>
            <w:r w:rsidRPr="00E840FB">
              <w:rPr>
                <w:rFonts w:ascii="Aptos" w:hAnsi="Aptos"/>
              </w:rPr>
              <w:t>Erreur : le certificat de « puppet.kub-cleaner.tech » n’est pas de confiance.</w:t>
            </w:r>
          </w:p>
          <w:p w14:paraId="2742FA76" w14:textId="03772E86" w:rsidR="4CE018F7" w:rsidRPr="00E840FB" w:rsidRDefault="4CE018F7" w:rsidP="4BFAE0F4">
            <w:pPr>
              <w:pStyle w:val="Proginfo"/>
              <w:rPr>
                <w:rFonts w:ascii="Aptos" w:hAnsi="Aptos"/>
              </w:rPr>
            </w:pPr>
            <w:r w:rsidRPr="00E840FB">
              <w:rPr>
                <w:rFonts w:ascii="Aptos" w:hAnsi="Aptos"/>
              </w:rPr>
              <w:t>Erreur: The certificate of « puppet.kub-cleaner.tech » doesn't have a known issuer.</w:t>
            </w:r>
          </w:p>
        </w:tc>
      </w:tr>
    </w:tbl>
    <w:p w14:paraId="472FF2C3" w14:textId="77777777" w:rsidR="00D82C18" w:rsidRPr="00E840FB" w:rsidRDefault="3DD0B8D0" w:rsidP="00D82C18">
      <w:pPr>
        <w:keepNext/>
      </w:pPr>
      <w:r w:rsidRPr="00E840FB">
        <w:rPr>
          <w:rFonts w:ascii="Aptos" w:hAnsi="Aptos"/>
        </w:rPr>
        <w:drawing>
          <wp:inline distT="0" distB="0" distL="0" distR="0" wp14:anchorId="14C69EFA" wp14:editId="0777CDD0">
            <wp:extent cx="5810250" cy="1513086"/>
            <wp:effectExtent l="0" t="0" r="0" b="0"/>
            <wp:docPr id="1670845476" name="Picture 167084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810250" cy="1513086"/>
                    </a:xfrm>
                    <a:prstGeom prst="rect">
                      <a:avLst/>
                    </a:prstGeom>
                  </pic:spPr>
                </pic:pic>
              </a:graphicData>
            </a:graphic>
          </wp:inline>
        </w:drawing>
      </w:r>
    </w:p>
    <w:p w14:paraId="1144514F" w14:textId="601B1E4D" w:rsidR="005D2A7C" w:rsidRPr="00E840FB" w:rsidRDefault="00D82C18" w:rsidP="00D82C18">
      <w:pPr>
        <w:pStyle w:val="Beschriftung"/>
        <w:rPr>
          <w:rFonts w:ascii="Aptos" w:hAnsi="Aptos"/>
        </w:rPr>
      </w:pPr>
      <w:bookmarkStart w:id="25" w:name="_Toc196404198"/>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6</w:t>
      </w:r>
      <w:r w:rsidRPr="00E840FB">
        <w:rPr>
          <w:rFonts w:ascii="Aptos" w:hAnsi="Aptos"/>
        </w:rPr>
        <w:fldChar w:fldCharType="end"/>
      </w:r>
      <w:r w:rsidRPr="00E840FB">
        <w:rPr>
          <w:rFonts w:ascii="Aptos" w:hAnsi="Aptos"/>
        </w:rPr>
        <w:t xml:space="preserve"> - Befehlszeilen zur Durchführung der Tests</w:t>
      </w:r>
      <w:r w:rsidR="00E16503" w:rsidRPr="00E840FB">
        <w:rPr>
          <w:rFonts w:ascii="Aptos" w:hAnsi="Aptos"/>
        </w:rPr>
        <w:t xml:space="preserve"> (1)</w:t>
      </w:r>
      <w:bookmarkEnd w:id="25"/>
    </w:p>
    <w:p w14:paraId="1EDBF197" w14:textId="77777777" w:rsidR="009D519D" w:rsidRPr="00E840FB" w:rsidRDefault="009D519D" w:rsidP="39A91FA4">
      <w:pPr>
        <w:rPr>
          <w:rFonts w:ascii="Aptos" w:hAnsi="Aptos"/>
        </w:rPr>
      </w:pPr>
    </w:p>
    <w:tbl>
      <w:tblPr>
        <w:tblStyle w:val="Tabellenraster"/>
        <w:tblW w:w="0" w:type="auto"/>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60"/>
      </w:tblGrid>
      <w:tr w:rsidR="4BFAE0F4" w:rsidRPr="00E840FB" w14:paraId="4F6C6631" w14:textId="77777777" w:rsidTr="4BFAE0F4">
        <w:trPr>
          <w:trHeight w:val="300"/>
        </w:trPr>
        <w:tc>
          <w:tcPr>
            <w:tcW w:w="9060" w:type="dxa"/>
            <w:shd w:val="clear" w:color="auto" w:fill="99C21B"/>
          </w:tcPr>
          <w:p w14:paraId="3D9D809D" w14:textId="368FE43B" w:rsidR="3E4FB15E" w:rsidRPr="00E840FB" w:rsidRDefault="3E4FB15E">
            <w:pPr>
              <w:rPr>
                <w:rFonts w:ascii="Aptos" w:hAnsi="Aptos"/>
              </w:rPr>
            </w:pPr>
            <w:r w:rsidRPr="00E840FB">
              <w:rPr>
                <w:rFonts w:ascii="Aptos" w:hAnsi="Aptos"/>
              </w:rPr>
              <w:t xml:space="preserve">- telnet puppet.kub-cleaner.tech 443  </w:t>
            </w:r>
          </w:p>
        </w:tc>
      </w:tr>
      <w:tr w:rsidR="4BFAE0F4" w:rsidRPr="00E840FB" w14:paraId="2F63F329" w14:textId="77777777" w:rsidTr="4BFAE0F4">
        <w:trPr>
          <w:trHeight w:val="300"/>
        </w:trPr>
        <w:tc>
          <w:tcPr>
            <w:tcW w:w="9060" w:type="dxa"/>
          </w:tcPr>
          <w:p w14:paraId="46511653" w14:textId="1A447FA1" w:rsidR="76180723" w:rsidRPr="00E840FB" w:rsidRDefault="76180723" w:rsidP="4BFAE0F4">
            <w:pPr>
              <w:pStyle w:val="Proginfo"/>
              <w:rPr>
                <w:rFonts w:ascii="Aptos" w:hAnsi="Aptos"/>
              </w:rPr>
            </w:pPr>
            <w:r w:rsidRPr="00E840FB">
              <w:rPr>
                <w:rFonts w:ascii="Aptos" w:hAnsi="Aptos"/>
              </w:rPr>
              <w:t>root@kubserver:~# telnet puppet.kub-cleaner.tech 443</w:t>
            </w:r>
          </w:p>
          <w:p w14:paraId="5903A5AE" w14:textId="59110738" w:rsidR="76180723" w:rsidRPr="00E840FB" w:rsidRDefault="76180723" w:rsidP="4BFAE0F4">
            <w:pPr>
              <w:pStyle w:val="Proginfo"/>
              <w:rPr>
                <w:rFonts w:ascii="Aptos" w:hAnsi="Aptos"/>
              </w:rPr>
            </w:pPr>
            <w:r w:rsidRPr="00E840FB">
              <w:rPr>
                <w:rFonts w:ascii="Aptos" w:hAnsi="Aptos"/>
              </w:rPr>
              <w:t>Trying 185.37.30.72...</w:t>
            </w:r>
          </w:p>
          <w:p w14:paraId="7586B92B" w14:textId="510E5E90" w:rsidR="76180723" w:rsidRPr="00E840FB" w:rsidRDefault="76180723" w:rsidP="4BFAE0F4">
            <w:pPr>
              <w:pStyle w:val="Proginfo"/>
              <w:rPr>
                <w:rFonts w:ascii="Aptos" w:hAnsi="Aptos"/>
              </w:rPr>
            </w:pPr>
            <w:r w:rsidRPr="00E840FB">
              <w:rPr>
                <w:rFonts w:ascii="Aptos" w:hAnsi="Aptos"/>
              </w:rPr>
              <w:t>Connected to puppet.kub-cleaner.tech.</w:t>
            </w:r>
          </w:p>
          <w:p w14:paraId="5C398DC5" w14:textId="3299E0B5" w:rsidR="76180723" w:rsidRPr="00E840FB" w:rsidRDefault="76180723" w:rsidP="4BFAE0F4">
            <w:pPr>
              <w:pStyle w:val="Proginfo"/>
              <w:rPr>
                <w:rFonts w:ascii="Aptos" w:hAnsi="Aptos"/>
              </w:rPr>
            </w:pPr>
            <w:r w:rsidRPr="00E840FB">
              <w:rPr>
                <w:rFonts w:ascii="Aptos" w:hAnsi="Aptos"/>
              </w:rPr>
              <w:t>Escape character is '^]'.</w:t>
            </w:r>
          </w:p>
        </w:tc>
      </w:tr>
    </w:tbl>
    <w:p w14:paraId="24AA9888" w14:textId="527C8EA9" w:rsidR="005D2A7C" w:rsidRPr="00E840FB" w:rsidRDefault="005D2A7C" w:rsidP="4BFAE0F4">
      <w:pPr>
        <w:rPr>
          <w:rFonts w:ascii="Aptos" w:hAnsi="Aptos"/>
          <w:highlight w:val="yellow"/>
        </w:rPr>
      </w:pPr>
    </w:p>
    <w:p w14:paraId="362A65A1" w14:textId="77777777" w:rsidR="00D82C18" w:rsidRPr="00E840FB" w:rsidRDefault="4557AC5B" w:rsidP="00423587">
      <w:pPr>
        <w:keepNext/>
        <w:jc w:val="center"/>
      </w:pPr>
      <w:r w:rsidRPr="00E840FB">
        <w:rPr>
          <w:rFonts w:ascii="Aptos" w:hAnsi="Aptos"/>
        </w:rPr>
        <w:drawing>
          <wp:inline distT="0" distB="0" distL="0" distR="0" wp14:anchorId="69C2B900" wp14:editId="510FE8A9">
            <wp:extent cx="4572000" cy="428625"/>
            <wp:effectExtent l="0" t="0" r="0" b="0"/>
            <wp:docPr id="1144617757" name="Picture 114461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428625"/>
                    </a:xfrm>
                    <a:prstGeom prst="rect">
                      <a:avLst/>
                    </a:prstGeom>
                  </pic:spPr>
                </pic:pic>
              </a:graphicData>
            </a:graphic>
          </wp:inline>
        </w:drawing>
      </w:r>
    </w:p>
    <w:p w14:paraId="0DA28851" w14:textId="2772953C" w:rsidR="005D2A7C" w:rsidRPr="00E840FB" w:rsidRDefault="00D82C18" w:rsidP="00D82C18">
      <w:pPr>
        <w:pStyle w:val="Beschriftung"/>
        <w:rPr>
          <w:rFonts w:ascii="Aptos" w:hAnsi="Aptos"/>
          <w:sz w:val="20"/>
          <w:szCs w:val="20"/>
        </w:rPr>
      </w:pPr>
      <w:bookmarkStart w:id="26" w:name="_Toc196404199"/>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7</w:t>
      </w:r>
      <w:r w:rsidRPr="00E840FB">
        <w:rPr>
          <w:rFonts w:ascii="Aptos" w:hAnsi="Aptos"/>
        </w:rPr>
        <w:fldChar w:fldCharType="end"/>
      </w:r>
      <w:r w:rsidRPr="00E840FB">
        <w:rPr>
          <w:rFonts w:ascii="Aptos" w:hAnsi="Aptos"/>
        </w:rPr>
        <w:t xml:space="preserve"> - Befehlszeilen zur Durchführung der Tests</w:t>
      </w:r>
      <w:r w:rsidR="00E16503" w:rsidRPr="00E840FB">
        <w:rPr>
          <w:rFonts w:ascii="Aptos" w:hAnsi="Aptos"/>
        </w:rPr>
        <w:t xml:space="preserve"> (2</w:t>
      </w:r>
      <w:bookmarkEnd w:id="26"/>
    </w:p>
    <w:p w14:paraId="59936846" w14:textId="29DB0D6C" w:rsidR="00213C21" w:rsidRPr="00E840FB" w:rsidRDefault="00213C21" w:rsidP="00213C21">
      <w:pPr>
        <w:rPr>
          <w:rFonts w:ascii="Aptos" w:hAnsi="Aptos"/>
        </w:rPr>
      </w:pPr>
      <w:r w:rsidRPr="00E840FB">
        <w:rPr>
          <w:rFonts w:ascii="Aptos" w:hAnsi="Aptos"/>
        </w:rPr>
        <w:t>Wenn Ihre Konfiguration gültig ist, führen Sie den folgenden Befehl aus, um ein manuelles Update auf dem TYREX-Server durchzuführen und zu überprüfen, ob der Server in der Lage ist, das Update durchzuführen, indem er sich mit unserer Infrastruktur verbindet:</w:t>
      </w:r>
    </w:p>
    <w:p w14:paraId="5A7760B8" w14:textId="77777777" w:rsidR="00213C21" w:rsidRPr="00E840FB" w:rsidRDefault="00213C21" w:rsidP="4BFAE0F4">
      <w:pPr>
        <w:rPr>
          <w:rFonts w:ascii="Aptos" w:hAnsi="Aptos"/>
          <w:highlight w:val="yellow"/>
        </w:rPr>
      </w:pPr>
    </w:p>
    <w:tbl>
      <w:tblPr>
        <w:tblStyle w:val="Tabellenraster"/>
        <w:tblW w:w="0" w:type="auto"/>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60"/>
      </w:tblGrid>
      <w:tr w:rsidR="4BFAE0F4" w:rsidRPr="00E840FB" w14:paraId="5C891AD7" w14:textId="77777777" w:rsidTr="39A91FA4">
        <w:trPr>
          <w:trHeight w:val="300"/>
        </w:trPr>
        <w:tc>
          <w:tcPr>
            <w:tcW w:w="9060" w:type="dxa"/>
            <w:shd w:val="clear" w:color="auto" w:fill="99C21B"/>
          </w:tcPr>
          <w:p w14:paraId="4368321E" w14:textId="6B5667C4" w:rsidR="58A4E17B" w:rsidRPr="00E840FB" w:rsidRDefault="10E4E57F" w:rsidP="4BFAE0F4">
            <w:pPr>
              <w:rPr>
                <w:rFonts w:ascii="Aptos" w:hAnsi="Aptos"/>
              </w:rPr>
            </w:pPr>
            <w:r w:rsidRPr="00E840FB">
              <w:rPr>
                <w:rFonts w:ascii="Aptos" w:hAnsi="Aptos"/>
              </w:rPr>
              <w:t>puppet agent -tv</w:t>
            </w:r>
          </w:p>
        </w:tc>
      </w:tr>
      <w:tr w:rsidR="4BFAE0F4" w:rsidRPr="00E840FB" w14:paraId="21D4DE59" w14:textId="77777777" w:rsidTr="39A91FA4">
        <w:trPr>
          <w:trHeight w:val="300"/>
        </w:trPr>
        <w:tc>
          <w:tcPr>
            <w:tcW w:w="9060" w:type="dxa"/>
          </w:tcPr>
          <w:p w14:paraId="465CBDE8" w14:textId="189744CA" w:rsidR="6209E0EA" w:rsidRPr="00E840FB" w:rsidRDefault="6209E0EA" w:rsidP="4BFAE0F4">
            <w:pPr>
              <w:pStyle w:val="Proginfo"/>
              <w:rPr>
                <w:rFonts w:ascii="Aptos" w:hAnsi="Aptos"/>
              </w:rPr>
            </w:pPr>
            <w:r w:rsidRPr="00E840FB">
              <w:rPr>
                <w:rFonts w:ascii="Aptos" w:hAnsi="Aptos"/>
              </w:rPr>
              <w:t>root@kubserver:~# puppet agent -tv</w:t>
            </w:r>
          </w:p>
          <w:p w14:paraId="482CCC9B" w14:textId="3BC832F0" w:rsidR="6209E0EA" w:rsidRPr="00E840FB" w:rsidRDefault="6209E0EA" w:rsidP="4BFAE0F4">
            <w:pPr>
              <w:pStyle w:val="Proginfo"/>
              <w:rPr>
                <w:rFonts w:ascii="Aptos" w:hAnsi="Aptos"/>
              </w:rPr>
            </w:pPr>
            <w:r w:rsidRPr="00E840FB">
              <w:rPr>
                <w:rFonts w:ascii="Aptos" w:hAnsi="Aptos"/>
              </w:rPr>
              <w:t>Info: Using environment 'v2_0_x'</w:t>
            </w:r>
          </w:p>
          <w:p w14:paraId="420A1C31" w14:textId="07BEBAFE" w:rsidR="6209E0EA" w:rsidRPr="00E840FB" w:rsidRDefault="6209E0EA" w:rsidP="4BFAE0F4">
            <w:pPr>
              <w:pStyle w:val="Proginfo"/>
              <w:rPr>
                <w:rFonts w:ascii="Aptos" w:hAnsi="Aptos"/>
              </w:rPr>
            </w:pPr>
            <w:r w:rsidRPr="00E840FB">
              <w:rPr>
                <w:rFonts w:ascii="Aptos" w:hAnsi="Aptos"/>
              </w:rPr>
              <w:t>Info: Retrieving pluginfacts</w:t>
            </w:r>
          </w:p>
          <w:p w14:paraId="4FB5BFE6" w14:textId="72E53509" w:rsidR="6209E0EA" w:rsidRPr="00E840FB" w:rsidRDefault="6209E0EA" w:rsidP="4BFAE0F4">
            <w:pPr>
              <w:pStyle w:val="Proginfo"/>
              <w:rPr>
                <w:rFonts w:ascii="Aptos" w:hAnsi="Aptos"/>
              </w:rPr>
            </w:pPr>
            <w:r w:rsidRPr="00E840FB">
              <w:rPr>
                <w:rFonts w:ascii="Aptos" w:hAnsi="Aptos"/>
              </w:rPr>
              <w:t>Info: Retrieving plugin</w:t>
            </w:r>
          </w:p>
          <w:p w14:paraId="7586D173" w14:textId="038E1D36" w:rsidR="6209E0EA" w:rsidRPr="00E840FB" w:rsidRDefault="6209E0EA" w:rsidP="4BFAE0F4">
            <w:pPr>
              <w:pStyle w:val="Proginfo"/>
              <w:rPr>
                <w:rFonts w:ascii="Aptos" w:hAnsi="Aptos"/>
              </w:rPr>
            </w:pPr>
            <w:r w:rsidRPr="00E840FB">
              <w:rPr>
                <w:rFonts w:ascii="Aptos" w:hAnsi="Aptos"/>
              </w:rPr>
              <w:t>Info: Loading facts</w:t>
            </w:r>
          </w:p>
          <w:p w14:paraId="01F35ECD" w14:textId="7F20F301" w:rsidR="6209E0EA" w:rsidRPr="00E840FB" w:rsidRDefault="6209E0EA" w:rsidP="4BFAE0F4">
            <w:pPr>
              <w:pStyle w:val="Proginfo"/>
              <w:rPr>
                <w:rFonts w:ascii="Aptos" w:hAnsi="Aptos"/>
              </w:rPr>
            </w:pPr>
            <w:r w:rsidRPr="00E840FB">
              <w:rPr>
                <w:rFonts w:ascii="Aptos" w:hAnsi="Aptos"/>
              </w:rPr>
              <w:t>/opt/puppetlabs/puppet/cache/lib/puppet/type/gnupg_key.rb:91: warning: URI.escape is obsolete</w:t>
            </w:r>
          </w:p>
          <w:p w14:paraId="1BE5B084" w14:textId="1058ED0F" w:rsidR="6209E0EA" w:rsidRPr="00E840FB" w:rsidRDefault="6209E0EA" w:rsidP="4BFAE0F4">
            <w:pPr>
              <w:pStyle w:val="Proginfo"/>
              <w:rPr>
                <w:rFonts w:ascii="Aptos" w:hAnsi="Aptos"/>
              </w:rPr>
            </w:pPr>
            <w:r w:rsidRPr="00E840FB">
              <w:rPr>
                <w:rFonts w:ascii="Aptos" w:hAnsi="Aptos"/>
              </w:rPr>
              <w:t>/opt/puppetlabs/puppet/cache/lib/puppet/type/gnupg_key.rb:102: warning: URI.escape is obsolete</w:t>
            </w:r>
          </w:p>
          <w:p w14:paraId="35EE410C" w14:textId="2FF49FEA" w:rsidR="6209E0EA" w:rsidRPr="00E840FB" w:rsidRDefault="6209E0EA" w:rsidP="4BFAE0F4">
            <w:pPr>
              <w:pStyle w:val="Proginfo"/>
              <w:rPr>
                <w:rFonts w:ascii="Aptos" w:hAnsi="Aptos"/>
              </w:rPr>
            </w:pPr>
            <w:r w:rsidRPr="00E840FB">
              <w:rPr>
                <w:rFonts w:ascii="Aptos" w:hAnsi="Aptos"/>
              </w:rPr>
              <w:t>/opt/puppetlabs/puppet/cache/lib/puppet/type/gnupg_key.rb:103: warning: URI.escape is obsolete</w:t>
            </w:r>
          </w:p>
          <w:p w14:paraId="0BA7FEB7" w14:textId="3D112229" w:rsidR="6209E0EA" w:rsidRPr="00E840FB" w:rsidRDefault="6209E0EA" w:rsidP="4BFAE0F4">
            <w:pPr>
              <w:pStyle w:val="Proginfo"/>
              <w:rPr>
                <w:rFonts w:ascii="Aptos" w:hAnsi="Aptos"/>
              </w:rPr>
            </w:pPr>
            <w:r w:rsidRPr="00E840FB">
              <w:rPr>
                <w:rFonts w:ascii="Aptos" w:hAnsi="Aptos"/>
              </w:rPr>
              <w:lastRenderedPageBreak/>
              <w:t>/opt/puppetlabs/puppet/cache/lib/puppet/type/gnupg_key.rb:91: warning: URI.escape is obsolete</w:t>
            </w:r>
          </w:p>
          <w:p w14:paraId="51B4EB3E" w14:textId="2C2D7ED7" w:rsidR="6209E0EA" w:rsidRPr="00E840FB" w:rsidRDefault="6209E0EA" w:rsidP="4BFAE0F4">
            <w:pPr>
              <w:pStyle w:val="Proginfo"/>
              <w:rPr>
                <w:rFonts w:ascii="Aptos" w:hAnsi="Aptos"/>
              </w:rPr>
            </w:pPr>
            <w:r w:rsidRPr="00E840FB">
              <w:rPr>
                <w:rFonts w:ascii="Aptos" w:hAnsi="Aptos"/>
              </w:rPr>
              <w:t>/opt/puppetlabs/puppet/cache/lib/puppet/type/gnupg_key.rb:102: warning: URI.escape is obsolete</w:t>
            </w:r>
          </w:p>
          <w:p w14:paraId="0AF4D909" w14:textId="314FEEDE" w:rsidR="6209E0EA" w:rsidRPr="00E840FB" w:rsidRDefault="6209E0EA" w:rsidP="4BFAE0F4">
            <w:pPr>
              <w:pStyle w:val="Proginfo"/>
              <w:rPr>
                <w:rFonts w:ascii="Aptos" w:hAnsi="Aptos"/>
              </w:rPr>
            </w:pPr>
            <w:r w:rsidRPr="00E840FB">
              <w:rPr>
                <w:rFonts w:ascii="Aptos" w:hAnsi="Aptos"/>
              </w:rPr>
              <w:t>/opt/puppetlabs/puppet/cache/lib/puppet/type/gnupg_key.rb:103: warning: URI.escape is obsolete</w:t>
            </w:r>
          </w:p>
          <w:p w14:paraId="646F73FE" w14:textId="6A84F48D" w:rsidR="6209E0EA" w:rsidRPr="00E840FB" w:rsidRDefault="6209E0EA" w:rsidP="4BFAE0F4">
            <w:pPr>
              <w:pStyle w:val="Proginfo"/>
              <w:rPr>
                <w:rFonts w:ascii="Aptos" w:hAnsi="Aptos"/>
              </w:rPr>
            </w:pPr>
            <w:r w:rsidRPr="00E840FB">
              <w:rPr>
                <w:rFonts w:ascii="Aptos" w:hAnsi="Aptos"/>
              </w:rPr>
              <w:t>Info: Caching catalog for &lt;puppet cert name&gt;</w:t>
            </w:r>
          </w:p>
        </w:tc>
      </w:tr>
    </w:tbl>
    <w:p w14:paraId="368C3583" w14:textId="091E077D" w:rsidR="005D2A7C" w:rsidRPr="00E840FB" w:rsidRDefault="005D2A7C" w:rsidP="4BFAE0F4">
      <w:pPr>
        <w:rPr>
          <w:rFonts w:ascii="Aptos" w:hAnsi="Aptos"/>
          <w:highlight w:val="yellow"/>
        </w:rPr>
      </w:pPr>
    </w:p>
    <w:p w14:paraId="494F0538" w14:textId="77777777" w:rsidR="00D82C18" w:rsidRPr="00E840FB" w:rsidRDefault="00213C21" w:rsidP="00423587">
      <w:pPr>
        <w:keepNext/>
      </w:pPr>
      <w:r w:rsidRPr="00E840FB">
        <w:rPr>
          <w:rFonts w:ascii="Aptos" w:hAnsi="Aptos"/>
        </w:rPr>
        <w:t>.</w:t>
      </w:r>
      <w:r w:rsidR="285A7FBB" w:rsidRPr="00E840FB">
        <w:rPr>
          <w:rFonts w:ascii="Aptos" w:hAnsi="Aptos"/>
        </w:rPr>
        <w:drawing>
          <wp:inline distT="0" distB="0" distL="0" distR="0" wp14:anchorId="5F1E9C8F" wp14:editId="3A8F2A5D">
            <wp:extent cx="5924550" cy="1616909"/>
            <wp:effectExtent l="0" t="0" r="0" b="0"/>
            <wp:docPr id="1039019995" name="Picture 103901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924550" cy="1616909"/>
                    </a:xfrm>
                    <a:prstGeom prst="rect">
                      <a:avLst/>
                    </a:prstGeom>
                  </pic:spPr>
                </pic:pic>
              </a:graphicData>
            </a:graphic>
          </wp:inline>
        </w:drawing>
      </w:r>
    </w:p>
    <w:p w14:paraId="283975E1" w14:textId="6033C0F5" w:rsidR="005D2A7C" w:rsidRPr="00E840FB" w:rsidRDefault="00D82C18" w:rsidP="00D82C18">
      <w:pPr>
        <w:pStyle w:val="Beschriftung"/>
        <w:rPr>
          <w:rFonts w:ascii="Aptos" w:hAnsi="Aptos"/>
        </w:rPr>
      </w:pPr>
      <w:bookmarkStart w:id="27" w:name="_Toc196404200"/>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8</w:t>
      </w:r>
      <w:r w:rsidRPr="00E840FB">
        <w:rPr>
          <w:rFonts w:ascii="Aptos" w:hAnsi="Aptos"/>
        </w:rPr>
        <w:fldChar w:fldCharType="end"/>
      </w:r>
      <w:r w:rsidRPr="00E840FB">
        <w:rPr>
          <w:rFonts w:ascii="Aptos" w:hAnsi="Aptos"/>
        </w:rPr>
        <w:t xml:space="preserve"> - Befehlszeilen zur manuellen Aktualisierung des TYREX-Servers</w:t>
      </w:r>
      <w:r w:rsidR="00423587" w:rsidRPr="00E840FB">
        <w:rPr>
          <w:rFonts w:ascii="Aptos" w:hAnsi="Aptos"/>
        </w:rPr>
        <w:t xml:space="preserve"> (1)</w:t>
      </w:r>
      <w:bookmarkEnd w:id="27"/>
    </w:p>
    <w:p w14:paraId="7641BDF3" w14:textId="77777777" w:rsidR="009D519D" w:rsidRPr="00E840FB" w:rsidRDefault="009D519D" w:rsidP="39A91FA4">
      <w:pPr>
        <w:rPr>
          <w:rFonts w:ascii="Aptos" w:hAnsi="Aptos"/>
        </w:rPr>
      </w:pPr>
    </w:p>
    <w:p w14:paraId="0A8276C4" w14:textId="77777777" w:rsidR="00D82C18" w:rsidRPr="00E840FB" w:rsidRDefault="2FBBEF43" w:rsidP="00082E42">
      <w:pPr>
        <w:keepNext/>
        <w:jc w:val="center"/>
      </w:pPr>
      <w:r w:rsidRPr="00E840FB">
        <w:rPr>
          <w:rFonts w:ascii="Aptos" w:hAnsi="Aptos"/>
        </w:rPr>
        <w:drawing>
          <wp:inline distT="0" distB="0" distL="0" distR="0" wp14:anchorId="6EB9C9DC" wp14:editId="17BCC95B">
            <wp:extent cx="5150069" cy="3733800"/>
            <wp:effectExtent l="0" t="0" r="0" b="0"/>
            <wp:docPr id="180271933" name="Picture 18027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150069" cy="3733800"/>
                    </a:xfrm>
                    <a:prstGeom prst="rect">
                      <a:avLst/>
                    </a:prstGeom>
                  </pic:spPr>
                </pic:pic>
              </a:graphicData>
            </a:graphic>
          </wp:inline>
        </w:drawing>
      </w:r>
    </w:p>
    <w:p w14:paraId="4BCAC9C9" w14:textId="0F416836" w:rsidR="2FBBEF43" w:rsidRPr="00E840FB" w:rsidRDefault="00D82C18" w:rsidP="00D82C18">
      <w:pPr>
        <w:pStyle w:val="Beschriftung"/>
        <w:rPr>
          <w:rFonts w:ascii="Aptos" w:hAnsi="Aptos"/>
        </w:rPr>
      </w:pPr>
      <w:bookmarkStart w:id="28" w:name="_Toc196404201"/>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9</w:t>
      </w:r>
      <w:r w:rsidRPr="00E840FB">
        <w:rPr>
          <w:rFonts w:ascii="Aptos" w:hAnsi="Aptos"/>
        </w:rPr>
        <w:fldChar w:fldCharType="end"/>
      </w:r>
      <w:r w:rsidRPr="00E840FB">
        <w:rPr>
          <w:rFonts w:ascii="Aptos" w:hAnsi="Aptos"/>
        </w:rPr>
        <w:t xml:space="preserve"> -</w:t>
      </w:r>
      <w:r w:rsidR="00893D2A" w:rsidRPr="00E840FB">
        <w:rPr>
          <w:rFonts w:ascii="Aptos" w:hAnsi="Aptos"/>
        </w:rPr>
        <w:t xml:space="preserve"> </w:t>
      </w:r>
      <w:r w:rsidRPr="00E840FB">
        <w:rPr>
          <w:rFonts w:ascii="Aptos" w:hAnsi="Aptos"/>
        </w:rPr>
        <w:t>Befehlszeilen zur manuellen Aktualisierung des TYREX-Servers</w:t>
      </w:r>
      <w:r w:rsidR="00423587" w:rsidRPr="00E840FB">
        <w:rPr>
          <w:rFonts w:ascii="Aptos" w:hAnsi="Aptos"/>
        </w:rPr>
        <w:t xml:space="preserve"> (2)</w:t>
      </w:r>
      <w:bookmarkEnd w:id="28"/>
    </w:p>
    <w:p w14:paraId="2E688F05" w14:textId="77777777" w:rsidR="009D519D" w:rsidRPr="00E840FB" w:rsidRDefault="009D519D" w:rsidP="39A91FA4">
      <w:pPr>
        <w:rPr>
          <w:rFonts w:ascii="Aptos" w:hAnsi="Aptos"/>
        </w:rPr>
      </w:pPr>
    </w:p>
    <w:tbl>
      <w:tblPr>
        <w:tblStyle w:val="Tabellenraster"/>
        <w:tblW w:w="0" w:type="auto"/>
        <w:jc w:val="center"/>
        <w:tblBorders>
          <w:top w:val="single" w:sz="12" w:space="0" w:color="008C75"/>
          <w:left w:val="none" w:sz="0" w:space="0" w:color="auto"/>
          <w:bottom w:val="double" w:sz="4" w:space="0" w:color="008C75"/>
          <w:right w:val="single" w:sz="12" w:space="0" w:color="008C75"/>
          <w:insideH w:val="none" w:sz="0" w:space="0" w:color="auto"/>
          <w:insideV w:val="none" w:sz="0" w:space="0" w:color="auto"/>
        </w:tblBorders>
        <w:tblLook w:val="04A0" w:firstRow="1" w:lastRow="0" w:firstColumn="1" w:lastColumn="0" w:noHBand="0" w:noVBand="1"/>
      </w:tblPr>
      <w:tblGrid>
        <w:gridCol w:w="1129"/>
        <w:gridCol w:w="7926"/>
      </w:tblGrid>
      <w:tr w:rsidR="4BFAE0F4" w:rsidRPr="00E840FB" w14:paraId="253F7970" w14:textId="77777777" w:rsidTr="39A91FA4">
        <w:trPr>
          <w:trHeight w:val="1260"/>
          <w:jc w:val="center"/>
        </w:trPr>
        <w:tc>
          <w:tcPr>
            <w:tcW w:w="1129" w:type="dxa"/>
            <w:tcBorders>
              <w:top w:val="nil"/>
              <w:bottom w:val="double" w:sz="4" w:space="0" w:color="008C75"/>
            </w:tcBorders>
            <w:shd w:val="clear" w:color="auto" w:fill="auto"/>
            <w:vAlign w:val="center"/>
          </w:tcPr>
          <w:p w14:paraId="1332F429" w14:textId="77777777" w:rsidR="4BFAE0F4" w:rsidRPr="00E840FB" w:rsidRDefault="4BFAE0F4" w:rsidP="4BFAE0F4">
            <w:pPr>
              <w:pStyle w:val="Tableautextecentr"/>
              <w:rPr>
                <w:rFonts w:ascii="Aptos" w:hAnsi="Aptos"/>
              </w:rPr>
            </w:pPr>
            <w:r w:rsidRPr="00E840FB">
              <w:rPr>
                <w:rFonts w:ascii="Aptos" w:hAnsi="Aptos"/>
              </w:rPr>
              <w:lastRenderedPageBreak/>
              <w:drawing>
                <wp:inline distT="0" distB="0" distL="0" distR="0" wp14:anchorId="7CD5A3C1" wp14:editId="19E9DDF5">
                  <wp:extent cx="579755" cy="579755"/>
                  <wp:effectExtent l="0" t="0" r="0" b="0"/>
                  <wp:docPr id="1436302924" name="Picture 1436302924"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1703241832"/>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79755" cy="579755"/>
                          </a:xfrm>
                          <a:prstGeom prst="rect">
                            <a:avLst/>
                          </a:prstGeom>
                        </pic:spPr>
                      </pic:pic>
                    </a:graphicData>
                  </a:graphic>
                </wp:inline>
              </w:drawing>
            </w:r>
          </w:p>
        </w:tc>
        <w:tc>
          <w:tcPr>
            <w:tcW w:w="7943" w:type="dxa"/>
            <w:vAlign w:val="center"/>
          </w:tcPr>
          <w:p w14:paraId="070F69A2" w14:textId="06EB787B" w:rsidR="4BFAE0F4" w:rsidRPr="00E840FB" w:rsidRDefault="006025E4" w:rsidP="4BFAE0F4">
            <w:pPr>
              <w:pStyle w:val="Tableautextegauche"/>
              <w:rPr>
                <w:rFonts w:ascii="Aptos" w:hAnsi="Aptos"/>
              </w:rPr>
            </w:pPr>
            <w:r w:rsidRPr="00E840FB">
              <w:rPr>
                <w:rStyle w:val="NormalGrasCar"/>
                <w:rFonts w:ascii="Aptos" w:hAnsi="Aptos"/>
              </w:rPr>
              <w:t>Achtung</w:t>
            </w:r>
            <w:r w:rsidR="0283FF1B" w:rsidRPr="00E840FB">
              <w:rPr>
                <w:rFonts w:ascii="Aptos" w:hAnsi="Aptos"/>
              </w:rPr>
              <w:t xml:space="preserve">: </w:t>
            </w:r>
            <w:r w:rsidRPr="00E840FB">
              <w:rPr>
                <w:rFonts w:ascii="Aptos" w:hAnsi="Aptos"/>
              </w:rPr>
              <w:t>Wenn die Meldung unten angezeigt wird, ist der Aktualisierungsprozess bereits im Gange. Wenn Sie sich in der Erstinstallationsphase befinden, empfehlen wir, die Datei agent_catalog.lock zu löschen und den Befehl erneut auszuführen.</w:t>
            </w:r>
          </w:p>
        </w:tc>
      </w:tr>
    </w:tbl>
    <w:p w14:paraId="5052B1A1" w14:textId="3C1DFC6A" w:rsidR="4BFAE0F4" w:rsidRPr="00E840FB" w:rsidRDefault="4BFAE0F4" w:rsidP="39A91FA4">
      <w:pPr>
        <w:rPr>
          <w:rFonts w:ascii="Aptos" w:hAnsi="Aptos"/>
        </w:rPr>
      </w:pPr>
    </w:p>
    <w:p w14:paraId="2DAD8684" w14:textId="77777777" w:rsidR="00082E42" w:rsidRPr="00E840FB" w:rsidRDefault="2A4F0650" w:rsidP="00082E42">
      <w:pPr>
        <w:keepNext/>
      </w:pPr>
      <w:r w:rsidRPr="00E840FB">
        <w:rPr>
          <w:rFonts w:ascii="Aptos" w:hAnsi="Aptos"/>
        </w:rPr>
        <w:drawing>
          <wp:inline distT="0" distB="0" distL="0" distR="0" wp14:anchorId="3083BF68" wp14:editId="1B8F2C07">
            <wp:extent cx="5762625" cy="588268"/>
            <wp:effectExtent l="0" t="0" r="0" b="0"/>
            <wp:docPr id="2055329449" name="Picture 205532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62625" cy="588268"/>
                    </a:xfrm>
                    <a:prstGeom prst="rect">
                      <a:avLst/>
                    </a:prstGeom>
                  </pic:spPr>
                </pic:pic>
              </a:graphicData>
            </a:graphic>
          </wp:inline>
        </w:drawing>
      </w:r>
    </w:p>
    <w:p w14:paraId="0939069C" w14:textId="7C1B9CAB" w:rsidR="005D2A7C" w:rsidRPr="00E840FB" w:rsidRDefault="00082E42" w:rsidP="00082E42">
      <w:pPr>
        <w:pStyle w:val="Beschriftung"/>
        <w:rPr>
          <w:rFonts w:ascii="Aptos" w:hAnsi="Aptos"/>
        </w:rPr>
      </w:pPr>
      <w:bookmarkStart w:id="29" w:name="_Toc196404202"/>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10</w:t>
      </w:r>
      <w:r w:rsidRPr="00E840FB">
        <w:rPr>
          <w:rFonts w:ascii="Aptos" w:hAnsi="Aptos"/>
        </w:rPr>
        <w:fldChar w:fldCharType="end"/>
      </w:r>
      <w:r w:rsidRPr="00E840FB">
        <w:rPr>
          <w:rFonts w:ascii="Aptos" w:hAnsi="Aptos"/>
        </w:rPr>
        <w:t xml:space="preserve"> - Befehlszeilen zur manuellen Aktualisierung des TYREX-Servers</w:t>
      </w:r>
      <w:r w:rsidR="00423587" w:rsidRPr="00E840FB">
        <w:rPr>
          <w:rFonts w:ascii="Aptos" w:hAnsi="Aptos"/>
        </w:rPr>
        <w:t xml:space="preserve"> (3)</w:t>
      </w:r>
      <w:bookmarkEnd w:id="29"/>
    </w:p>
    <w:p w14:paraId="09B1738E" w14:textId="4032A49D" w:rsidR="005D2A7C" w:rsidRPr="00E840FB" w:rsidRDefault="006025E4" w:rsidP="005D2A7C">
      <w:pPr>
        <w:rPr>
          <w:rFonts w:ascii="Aptos" w:hAnsi="Aptos"/>
        </w:rPr>
      </w:pPr>
      <w:r w:rsidRPr="00E840FB">
        <w:rPr>
          <w:rFonts w:ascii="Aptos" w:hAnsi="Aptos"/>
        </w:rPr>
        <w:t>Rufen Sie die Verwaltungskonsole über den folgenden Link in einem Browser auf: http://server.ip.address.or.fqdn/.</w:t>
      </w:r>
    </w:p>
    <w:p w14:paraId="65621980" w14:textId="77777777" w:rsidR="00B264D1" w:rsidRPr="00E840FB" w:rsidRDefault="00B264D1" w:rsidP="005D2A7C">
      <w:pPr>
        <w:rPr>
          <w:rFonts w:ascii="Aptos" w:hAnsi="Aptos"/>
        </w:rPr>
      </w:pPr>
    </w:p>
    <w:tbl>
      <w:tblPr>
        <w:tblStyle w:val="Tabellenraster"/>
        <w:tblW w:w="9072" w:type="dxa"/>
        <w:jc w:val="center"/>
        <w:tblBorders>
          <w:top w:val="single" w:sz="12" w:space="0" w:color="008C75"/>
          <w:left w:val="none" w:sz="0" w:space="0" w:color="auto"/>
          <w:bottom w:val="single" w:sz="12"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B264D1" w:rsidRPr="00E840FB" w14:paraId="62040B95" w14:textId="77777777" w:rsidTr="00362F1A">
        <w:trPr>
          <w:jc w:val="center"/>
        </w:trPr>
        <w:tc>
          <w:tcPr>
            <w:tcW w:w="1129" w:type="dxa"/>
            <w:tcBorders>
              <w:top w:val="nil"/>
              <w:bottom w:val="double" w:sz="4" w:space="0" w:color="008C75"/>
            </w:tcBorders>
            <w:shd w:val="clear" w:color="auto" w:fill="auto"/>
            <w:vAlign w:val="center"/>
          </w:tcPr>
          <w:p w14:paraId="317820CF" w14:textId="77777777" w:rsidR="00B264D1" w:rsidRPr="00E840FB" w:rsidRDefault="00B264D1" w:rsidP="00362F1A">
            <w:pPr>
              <w:pStyle w:val="Tableautextecentr"/>
              <w:rPr>
                <w:rFonts w:ascii="Aptos" w:hAnsi="Aptos"/>
              </w:rPr>
            </w:pPr>
            <w:r w:rsidRPr="00E840FB">
              <w:rPr>
                <w:rFonts w:ascii="Aptos" w:hAnsi="Aptos"/>
              </w:rPr>
              <w:drawing>
                <wp:inline distT="0" distB="0" distL="0" distR="0" wp14:anchorId="503D3968" wp14:editId="57D0224C">
                  <wp:extent cx="579755" cy="579755"/>
                  <wp:effectExtent l="0" t="0" r="0" b="0"/>
                  <wp:docPr id="2089416073" name="Picture 682381573" descr="Liste de contrô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3409" name="Graphique 759973409" descr="Liste de contrôle avec un remplissage uni"/>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9755" cy="579755"/>
                          </a:xfrm>
                          <a:prstGeom prst="rect">
                            <a:avLst/>
                          </a:prstGeom>
                        </pic:spPr>
                      </pic:pic>
                    </a:graphicData>
                  </a:graphic>
                </wp:inline>
              </w:drawing>
            </w:r>
          </w:p>
        </w:tc>
        <w:tc>
          <w:tcPr>
            <w:tcW w:w="7943" w:type="dxa"/>
            <w:tcBorders>
              <w:bottom w:val="double" w:sz="4" w:space="0" w:color="008C75"/>
            </w:tcBorders>
            <w:vAlign w:val="center"/>
          </w:tcPr>
          <w:p w14:paraId="688F718D" w14:textId="7D8896DE" w:rsidR="00B264D1" w:rsidRPr="00E840FB" w:rsidRDefault="006025E4" w:rsidP="00362F1A">
            <w:pPr>
              <w:pStyle w:val="Tableautextegauche"/>
              <w:rPr>
                <w:rFonts w:ascii="Aptos" w:hAnsi="Aptos"/>
              </w:rPr>
            </w:pPr>
            <w:r w:rsidRPr="00E840FB">
              <w:rPr>
                <w:rStyle w:val="NormalGrasCar"/>
                <w:rFonts w:ascii="Aptos" w:hAnsi="Aptos"/>
              </w:rPr>
              <w:t>Anmerkung</w:t>
            </w:r>
            <w:r w:rsidR="00B264D1" w:rsidRPr="00E840FB">
              <w:rPr>
                <w:rFonts w:ascii="Aptos" w:hAnsi="Aptos"/>
              </w:rPr>
              <w:t xml:space="preserve">: </w:t>
            </w:r>
            <w:r w:rsidRPr="00E840FB">
              <w:rPr>
                <w:rFonts w:ascii="Aptos" w:hAnsi="Aptos"/>
              </w:rPr>
              <w:t xml:space="preserve">Wenn Sie einen Proxy für den Zugriff auf den Server über SSH oder Zertifikate hinzufügen möchten, gehen Sie zum Abschnitt </w:t>
            </w:r>
            <w:r w:rsidRPr="00E840FB">
              <w:rPr>
                <w:rFonts w:ascii="Aptos" w:hAnsi="Aptos"/>
                <w:b/>
                <w:bCs/>
                <w:color w:val="FF0000"/>
              </w:rPr>
              <w:t>Erweiterte Konfiguration</w:t>
            </w:r>
            <w:r w:rsidR="00B264D1" w:rsidRPr="00E840FB">
              <w:rPr>
                <w:rFonts w:ascii="Aptos" w:hAnsi="Aptos"/>
              </w:rPr>
              <w:t>.</w:t>
            </w:r>
          </w:p>
        </w:tc>
      </w:tr>
    </w:tbl>
    <w:p w14:paraId="199B0244" w14:textId="7AEA0058" w:rsidR="005D2A7C" w:rsidRPr="00E840FB" w:rsidRDefault="006025E4" w:rsidP="00300CBB">
      <w:pPr>
        <w:pStyle w:val="berschrift2"/>
        <w:rPr>
          <w:rFonts w:ascii="Aptos" w:hAnsi="Aptos"/>
        </w:rPr>
      </w:pPr>
      <w:bookmarkStart w:id="30" w:name="_Toc196395827"/>
      <w:bookmarkStart w:id="31" w:name="_Toc196398837"/>
      <w:r w:rsidRPr="00E840FB">
        <w:rPr>
          <w:rFonts w:ascii="Aptos" w:hAnsi="Aptos"/>
        </w:rPr>
        <w:t>Erstmalige Anmeldung an der Verwaltungskonsole</w:t>
      </w:r>
      <w:bookmarkEnd w:id="30"/>
      <w:bookmarkEnd w:id="31"/>
    </w:p>
    <w:p w14:paraId="7C20EBB4" w14:textId="7F75DB0D" w:rsidR="006025E4" w:rsidRPr="00E840FB" w:rsidRDefault="006025E4" w:rsidP="005D2A7C">
      <w:pPr>
        <w:rPr>
          <w:rFonts w:ascii="Aptos" w:hAnsi="Aptos"/>
        </w:rPr>
      </w:pPr>
      <w:r w:rsidRPr="00E840FB">
        <w:rPr>
          <w:rFonts w:ascii="Aptos" w:hAnsi="Aptos"/>
        </w:rPr>
        <w:t>Die Standard-Anmeldedaten für den Zugriff auf die Plattform lauten:</w:t>
      </w:r>
    </w:p>
    <w:p w14:paraId="64E3546B" w14:textId="0156446F" w:rsidR="005D2A7C" w:rsidRPr="00E840FB" w:rsidRDefault="006025E4" w:rsidP="0024662B">
      <w:pPr>
        <w:pStyle w:val="Puceniveau1"/>
        <w:rPr>
          <w:rFonts w:ascii="Aptos" w:hAnsi="Aptos"/>
        </w:rPr>
      </w:pPr>
      <w:r w:rsidRPr="00E840FB">
        <w:rPr>
          <w:rFonts w:ascii="Aptos" w:hAnsi="Aptos"/>
        </w:rPr>
        <w:t>Benutzer</w:t>
      </w:r>
      <w:r w:rsidR="005D2A7C" w:rsidRPr="00E840FB">
        <w:rPr>
          <w:rFonts w:ascii="Aptos" w:hAnsi="Aptos"/>
        </w:rPr>
        <w:t xml:space="preserve">name: </w:t>
      </w:r>
      <w:r w:rsidR="005D2A7C" w:rsidRPr="00E840FB">
        <w:rPr>
          <w:rStyle w:val="NormalGrasCar"/>
          <w:rFonts w:ascii="Aptos" w:hAnsi="Aptos"/>
        </w:rPr>
        <w:t>admin</w:t>
      </w:r>
    </w:p>
    <w:p w14:paraId="002A8536" w14:textId="452AB422" w:rsidR="005D2A7C" w:rsidRPr="00E840FB" w:rsidRDefault="005D2A7C" w:rsidP="0024662B">
      <w:pPr>
        <w:pStyle w:val="Puceniveau1"/>
        <w:rPr>
          <w:rStyle w:val="NormalGrasCar"/>
          <w:rFonts w:ascii="Aptos" w:hAnsi="Aptos"/>
        </w:rPr>
      </w:pPr>
      <w:r w:rsidRPr="00E840FB">
        <w:rPr>
          <w:rFonts w:ascii="Aptos" w:hAnsi="Aptos"/>
        </w:rPr>
        <w:t>Passwor</w:t>
      </w:r>
      <w:r w:rsidR="006025E4" w:rsidRPr="00E840FB">
        <w:rPr>
          <w:rFonts w:ascii="Aptos" w:hAnsi="Aptos"/>
        </w:rPr>
        <w:t>t</w:t>
      </w:r>
      <w:r w:rsidRPr="00E840FB">
        <w:rPr>
          <w:rFonts w:ascii="Aptos" w:hAnsi="Aptos"/>
        </w:rPr>
        <w:t xml:space="preserve">: </w:t>
      </w:r>
      <w:r w:rsidRPr="00E840FB">
        <w:rPr>
          <w:rStyle w:val="NormalGrasCar"/>
          <w:rFonts w:ascii="Aptos" w:hAnsi="Aptos"/>
        </w:rPr>
        <w:t>admin</w:t>
      </w:r>
    </w:p>
    <w:p w14:paraId="3BFEC6D4" w14:textId="77777777" w:rsidR="006025E4" w:rsidRPr="00E840FB" w:rsidRDefault="006025E4" w:rsidP="006025E4">
      <w:pPr>
        <w:rPr>
          <w:rFonts w:ascii="Aptos" w:hAnsi="Aptos"/>
        </w:rPr>
      </w:pPr>
    </w:p>
    <w:p w14:paraId="185CA12C" w14:textId="77777777" w:rsidR="00082E42" w:rsidRPr="00E840FB" w:rsidRDefault="006025E4" w:rsidP="00082E42">
      <w:pPr>
        <w:keepNext/>
        <w:jc w:val="center"/>
      </w:pPr>
      <w:r w:rsidRPr="00E840FB">
        <w:rPr>
          <w:rFonts w:ascii="Aptos" w:hAnsi="Aptos"/>
        </w:rPr>
        <w:drawing>
          <wp:inline distT="0" distB="0" distL="0" distR="0" wp14:anchorId="172A11A2" wp14:editId="6124B2D8">
            <wp:extent cx="4271844" cy="2201389"/>
            <wp:effectExtent l="0" t="0" r="0" b="8890"/>
            <wp:docPr id="583407277" name="Grafik 1" descr="Ein Bild, das Diagramm, Origami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7277" name="Grafik 1" descr="Ein Bild, das Diagramm, Origami enthält.&#10;&#10;KI-generierte Inhalte können fehlerhaft sein."/>
                    <pic:cNvPicPr/>
                  </pic:nvPicPr>
                  <pic:blipFill>
                    <a:blip r:embed="rId30"/>
                    <a:stretch>
                      <a:fillRect/>
                    </a:stretch>
                  </pic:blipFill>
                  <pic:spPr>
                    <a:xfrm>
                      <a:off x="0" y="0"/>
                      <a:ext cx="4281721" cy="2206479"/>
                    </a:xfrm>
                    <a:prstGeom prst="rect">
                      <a:avLst/>
                    </a:prstGeom>
                  </pic:spPr>
                </pic:pic>
              </a:graphicData>
            </a:graphic>
          </wp:inline>
        </w:drawing>
      </w:r>
    </w:p>
    <w:p w14:paraId="0C45AF8D" w14:textId="716D6AED" w:rsidR="006025E4" w:rsidRPr="00E840FB" w:rsidRDefault="00082E42" w:rsidP="00082E42">
      <w:pPr>
        <w:pStyle w:val="Beschriftung"/>
        <w:rPr>
          <w:rFonts w:ascii="Aptos" w:hAnsi="Aptos"/>
        </w:rPr>
      </w:pPr>
      <w:bookmarkStart w:id="32" w:name="_Toc196404203"/>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11</w:t>
      </w:r>
      <w:r w:rsidRPr="00E840FB">
        <w:rPr>
          <w:rFonts w:ascii="Aptos" w:hAnsi="Aptos"/>
        </w:rPr>
        <w:fldChar w:fldCharType="end"/>
      </w:r>
      <w:r w:rsidRPr="00E840FB">
        <w:rPr>
          <w:rFonts w:ascii="Aptos" w:hAnsi="Aptos"/>
        </w:rPr>
        <w:t xml:space="preserve"> -</w:t>
      </w:r>
      <w:r w:rsidR="00893D2A" w:rsidRPr="00E840FB">
        <w:rPr>
          <w:rFonts w:ascii="Aptos" w:hAnsi="Aptos"/>
        </w:rPr>
        <w:t xml:space="preserve"> </w:t>
      </w:r>
      <w:r w:rsidRPr="00E840FB">
        <w:rPr>
          <w:rFonts w:ascii="Aptos" w:hAnsi="Aptos"/>
        </w:rPr>
        <w:t>Anmeldung an der Managementkonsole</w:t>
      </w:r>
      <w:bookmarkEnd w:id="32"/>
    </w:p>
    <w:p w14:paraId="5A123AE1" w14:textId="77777777" w:rsidR="00280B53" w:rsidRPr="00E840FB" w:rsidRDefault="00280B53" w:rsidP="00280B53">
      <w:pPr>
        <w:rPr>
          <w:rFonts w:ascii="Aptos" w:hAnsi="Aptos"/>
        </w:rPr>
      </w:pPr>
    </w:p>
    <w:tbl>
      <w:tblPr>
        <w:tblStyle w:val="Tabellenraster"/>
        <w:tblW w:w="9072" w:type="dxa"/>
        <w:jc w:val="center"/>
        <w:tblBorders>
          <w:top w:val="single" w:sz="12" w:space="0" w:color="008C75"/>
          <w:left w:val="none" w:sz="0" w:space="0" w:color="auto"/>
          <w:bottom w:val="single" w:sz="12"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280B53" w:rsidRPr="00E840FB" w14:paraId="5D3B916F" w14:textId="77777777">
        <w:trPr>
          <w:jc w:val="center"/>
        </w:trPr>
        <w:tc>
          <w:tcPr>
            <w:tcW w:w="1129" w:type="dxa"/>
            <w:tcBorders>
              <w:top w:val="nil"/>
              <w:bottom w:val="double" w:sz="4" w:space="0" w:color="008C75"/>
            </w:tcBorders>
            <w:shd w:val="clear" w:color="auto" w:fill="auto"/>
            <w:vAlign w:val="center"/>
          </w:tcPr>
          <w:p w14:paraId="0869C0CE" w14:textId="77777777" w:rsidR="00280B53" w:rsidRPr="00E840FB" w:rsidRDefault="00280B53">
            <w:pPr>
              <w:pStyle w:val="Tableautextecentr"/>
              <w:rPr>
                <w:rFonts w:ascii="Aptos" w:hAnsi="Aptos"/>
              </w:rPr>
            </w:pPr>
            <w:r w:rsidRPr="00E840FB">
              <w:rPr>
                <w:rFonts w:ascii="Aptos" w:hAnsi="Aptos"/>
              </w:rPr>
              <w:lastRenderedPageBreak/>
              <w:drawing>
                <wp:inline distT="0" distB="0" distL="0" distR="0" wp14:anchorId="34EB806F" wp14:editId="49AB0288">
                  <wp:extent cx="579755" cy="579755"/>
                  <wp:effectExtent l="0" t="0" r="0" b="0"/>
                  <wp:docPr id="331193550" name="Picture 331193550" descr="Liste de contrô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3409" name="Graphique 759973409" descr="Liste de contrôle avec un remplissage uni"/>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9755" cy="579755"/>
                          </a:xfrm>
                          <a:prstGeom prst="rect">
                            <a:avLst/>
                          </a:prstGeom>
                        </pic:spPr>
                      </pic:pic>
                    </a:graphicData>
                  </a:graphic>
                </wp:inline>
              </w:drawing>
            </w:r>
          </w:p>
        </w:tc>
        <w:tc>
          <w:tcPr>
            <w:tcW w:w="7943" w:type="dxa"/>
            <w:tcBorders>
              <w:bottom w:val="double" w:sz="4" w:space="0" w:color="008C75"/>
            </w:tcBorders>
            <w:vAlign w:val="center"/>
          </w:tcPr>
          <w:p w14:paraId="583E9E82" w14:textId="6CAEB671" w:rsidR="00490408" w:rsidRPr="00E840FB" w:rsidRDefault="00490408" w:rsidP="00490408">
            <w:pPr>
              <w:pStyle w:val="Tableautextegauche"/>
              <w:rPr>
                <w:rFonts w:ascii="Aptos" w:hAnsi="Aptos"/>
              </w:rPr>
            </w:pPr>
            <w:r w:rsidRPr="00E840FB">
              <w:rPr>
                <w:rStyle w:val="NormalGrasCar"/>
                <w:rFonts w:ascii="Aptos" w:hAnsi="Aptos"/>
              </w:rPr>
              <w:t>Anmerkung</w:t>
            </w:r>
            <w:r w:rsidR="00280B53" w:rsidRPr="00E840FB">
              <w:rPr>
                <w:rFonts w:ascii="Aptos" w:hAnsi="Aptos"/>
              </w:rPr>
              <w:t xml:space="preserve">: </w:t>
            </w:r>
            <w:r w:rsidRPr="00E840FB">
              <w:rPr>
                <w:rFonts w:ascii="Aptos" w:hAnsi="Aptos"/>
              </w:rPr>
              <w:t xml:space="preserve">Wenn Sie sich zum ersten Mal anmelden, empfehlen wir Ihnen, das Standardpasswort zu ändern, indem Sie auf Ihren Profilnamen unten links auf dem Bildschirm klicken und die Option Profil auswählen. </w:t>
            </w:r>
          </w:p>
          <w:p w14:paraId="5C164400" w14:textId="7553C7A7" w:rsidR="00280B53" w:rsidRPr="00E840FB" w:rsidRDefault="00490408" w:rsidP="00490408">
            <w:pPr>
              <w:pStyle w:val="Tableautextegauche"/>
              <w:rPr>
                <w:rFonts w:ascii="Aptos" w:hAnsi="Aptos"/>
              </w:rPr>
            </w:pPr>
            <w:r w:rsidRPr="00E840FB">
              <w:rPr>
                <w:rFonts w:ascii="Aptos" w:hAnsi="Aptos"/>
              </w:rPr>
              <w:t>Auf dieser Seite können Sie dann Ihren Namen, Ihre E-Mail-Adresse und Ihr Passwort ändern</w:t>
            </w:r>
            <w:r w:rsidR="00050895" w:rsidRPr="00E840FB">
              <w:rPr>
                <w:rFonts w:ascii="Aptos" w:hAnsi="Aptos"/>
              </w:rPr>
              <w:t>.</w:t>
            </w:r>
          </w:p>
        </w:tc>
      </w:tr>
    </w:tbl>
    <w:tbl>
      <w:tblPr>
        <w:tblStyle w:val="Tabellenraster"/>
        <w:tblW w:w="0" w:type="auto"/>
        <w:jc w:val="center"/>
        <w:tblBorders>
          <w:top w:val="single" w:sz="12" w:space="0" w:color="008C75"/>
          <w:left w:val="none" w:sz="0" w:space="0" w:color="auto"/>
          <w:bottom w:val="double" w:sz="4" w:space="0" w:color="008C75"/>
          <w:right w:val="single" w:sz="12" w:space="0" w:color="008C75"/>
          <w:insideH w:val="none" w:sz="0" w:space="0" w:color="auto"/>
          <w:insideV w:val="none" w:sz="0" w:space="0" w:color="auto"/>
        </w:tblBorders>
        <w:tblLook w:val="04A0" w:firstRow="1" w:lastRow="0" w:firstColumn="1" w:lastColumn="0" w:noHBand="0" w:noVBand="1"/>
      </w:tblPr>
      <w:tblGrid>
        <w:gridCol w:w="1129"/>
        <w:gridCol w:w="7926"/>
      </w:tblGrid>
      <w:tr w:rsidR="004C7EB8" w:rsidRPr="00E840FB" w14:paraId="457E8295" w14:textId="77777777" w:rsidTr="00082E42">
        <w:trPr>
          <w:trHeight w:val="1260"/>
          <w:jc w:val="center"/>
        </w:trPr>
        <w:tc>
          <w:tcPr>
            <w:tcW w:w="1129" w:type="dxa"/>
            <w:tcBorders>
              <w:top w:val="nil"/>
              <w:bottom w:val="double" w:sz="4" w:space="0" w:color="008C75"/>
            </w:tcBorders>
            <w:shd w:val="clear" w:color="auto" w:fill="auto"/>
            <w:vAlign w:val="center"/>
          </w:tcPr>
          <w:p w14:paraId="430EDAFC" w14:textId="77777777" w:rsidR="004C7EB8" w:rsidRPr="00E840FB" w:rsidRDefault="004C7EB8" w:rsidP="00362F1A">
            <w:pPr>
              <w:pStyle w:val="Tableautextecentr"/>
              <w:rPr>
                <w:rFonts w:ascii="Aptos" w:hAnsi="Aptos"/>
              </w:rPr>
            </w:pPr>
            <w:r w:rsidRPr="00E840FB">
              <w:rPr>
                <w:rFonts w:ascii="Aptos" w:hAnsi="Aptos"/>
              </w:rPr>
              <w:drawing>
                <wp:inline distT="0" distB="0" distL="0" distR="0" wp14:anchorId="21646845" wp14:editId="2400E640">
                  <wp:extent cx="579755" cy="579755"/>
                  <wp:effectExtent l="0" t="0" r="0" b="0"/>
                  <wp:docPr id="1619624245" name="Picture 1436302924"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1703241832"/>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79755" cy="579755"/>
                          </a:xfrm>
                          <a:prstGeom prst="rect">
                            <a:avLst/>
                          </a:prstGeom>
                        </pic:spPr>
                      </pic:pic>
                    </a:graphicData>
                  </a:graphic>
                </wp:inline>
              </w:drawing>
            </w:r>
          </w:p>
        </w:tc>
        <w:tc>
          <w:tcPr>
            <w:tcW w:w="7926" w:type="dxa"/>
            <w:vAlign w:val="center"/>
          </w:tcPr>
          <w:p w14:paraId="2BF3DD53" w14:textId="05D92589" w:rsidR="004C7EB8" w:rsidRPr="00E840FB" w:rsidRDefault="00490408" w:rsidP="00362F1A">
            <w:pPr>
              <w:pStyle w:val="Tableautextegauche"/>
              <w:rPr>
                <w:rFonts w:ascii="Aptos" w:hAnsi="Aptos"/>
              </w:rPr>
            </w:pPr>
            <w:r w:rsidRPr="00E840FB">
              <w:rPr>
                <w:rStyle w:val="NormalGrasCar"/>
                <w:rFonts w:ascii="Aptos" w:hAnsi="Aptos"/>
              </w:rPr>
              <w:t>Achtung</w:t>
            </w:r>
            <w:r w:rsidR="004C7EB8" w:rsidRPr="00E840FB">
              <w:rPr>
                <w:rFonts w:ascii="Aptos" w:hAnsi="Aptos"/>
              </w:rPr>
              <w:t xml:space="preserve">: </w:t>
            </w:r>
            <w:r w:rsidRPr="00E840FB">
              <w:rPr>
                <w:rFonts w:ascii="Aptos" w:hAnsi="Aptos"/>
              </w:rPr>
              <w:t>Wir empfehlen im Rahmen des On-Premises- Betriebs, den PGP-Schlüssel des Servers zu ändern, bevor Sie die TYREX-Geräte konfigurieren. Eine Anleitung dazu finden Sie im Abschnitt: 2.10.4 des Handbuchs Administration – Lokaler Verwaltungsserver</w:t>
            </w:r>
            <w:r w:rsidR="004C7EB8" w:rsidRPr="00E840FB">
              <w:rPr>
                <w:rFonts w:ascii="Aptos" w:hAnsi="Aptos"/>
              </w:rPr>
              <w:t>.</w:t>
            </w:r>
          </w:p>
        </w:tc>
      </w:tr>
    </w:tbl>
    <w:p w14:paraId="42AA36E3" w14:textId="100429BB" w:rsidR="005D2A7C" w:rsidRPr="00E840FB" w:rsidRDefault="005D2A7C" w:rsidP="005D2A7C">
      <w:pPr>
        <w:rPr>
          <w:rFonts w:ascii="Aptos" w:hAnsi="Aptos"/>
        </w:rPr>
      </w:pPr>
    </w:p>
    <w:p w14:paraId="5D4A2EF7" w14:textId="19EC6DDB" w:rsidR="005D2A7C" w:rsidRPr="00E840FB" w:rsidRDefault="00AE68AF" w:rsidP="00300CBB">
      <w:pPr>
        <w:pStyle w:val="berschrift1"/>
        <w:rPr>
          <w:rFonts w:ascii="Aptos" w:hAnsi="Aptos"/>
        </w:rPr>
      </w:pPr>
      <w:bookmarkStart w:id="33" w:name="_Toc196395828"/>
      <w:bookmarkStart w:id="34" w:name="_Toc196398838"/>
      <w:r w:rsidRPr="00E840FB">
        <w:rPr>
          <w:rFonts w:ascii="Aptos" w:hAnsi="Aptos"/>
        </w:rPr>
        <w:lastRenderedPageBreak/>
        <w:t>Inbetriebnahme</w:t>
      </w:r>
      <w:bookmarkEnd w:id="33"/>
      <w:bookmarkEnd w:id="34"/>
    </w:p>
    <w:p w14:paraId="01F8A5C8" w14:textId="55CE44CA" w:rsidR="005D2A7C" w:rsidRPr="00E840FB" w:rsidRDefault="00AE68AF" w:rsidP="00300CBB">
      <w:pPr>
        <w:pStyle w:val="berschrift2"/>
        <w:rPr>
          <w:rFonts w:ascii="Aptos" w:hAnsi="Aptos"/>
        </w:rPr>
      </w:pPr>
      <w:bookmarkStart w:id="35" w:name="_Toc196395829"/>
      <w:bookmarkStart w:id="36" w:name="_Toc196398839"/>
      <w:r w:rsidRPr="00E840FB">
        <w:rPr>
          <w:rFonts w:ascii="Aptos" w:hAnsi="Aptos"/>
        </w:rPr>
        <w:t>Erstellung von Benutzerkonten und Gruppen</w:t>
      </w:r>
      <w:bookmarkEnd w:id="35"/>
      <w:bookmarkEnd w:id="36"/>
    </w:p>
    <w:p w14:paraId="1CE65E41" w14:textId="6A3686D1" w:rsidR="00AE68AF" w:rsidRPr="00E840FB" w:rsidRDefault="00AE68AF" w:rsidP="00AE68AF">
      <w:pPr>
        <w:pStyle w:val="Puceniveau1"/>
        <w:tabs>
          <w:tab w:val="clear" w:pos="284"/>
          <w:tab w:val="left" w:pos="142"/>
        </w:tabs>
        <w:spacing w:before="240" w:after="240"/>
        <w:ind w:left="357" w:hanging="357"/>
        <w:jc w:val="left"/>
        <w:rPr>
          <w:rFonts w:ascii="Aptos" w:hAnsi="Aptos"/>
        </w:rPr>
      </w:pPr>
      <w:r w:rsidRPr="00E840FB">
        <w:rPr>
          <w:rFonts w:ascii="Aptos" w:hAnsi="Aptos"/>
        </w:rPr>
        <w:t>Melden Sie sich bei der Verwaltungskonsole an (Server-IP-Adresse). Melden Sie sich bei der Verwaltungskonsole an (Server-IP-Adresse).</w:t>
      </w:r>
      <w:r w:rsidRPr="00E840FB">
        <w:rPr>
          <w:rFonts w:ascii="Aptos" w:hAnsi="Aptos"/>
        </w:rPr>
        <w:br/>
      </w:r>
    </w:p>
    <w:p w14:paraId="07B7B7F2" w14:textId="2318AFDD" w:rsidR="005D2A7C" w:rsidRPr="00E840FB" w:rsidRDefault="00AE68AF" w:rsidP="00AE68AF">
      <w:pPr>
        <w:pStyle w:val="Puceniveau1"/>
        <w:tabs>
          <w:tab w:val="clear" w:pos="284"/>
          <w:tab w:val="left" w:pos="142"/>
        </w:tabs>
        <w:spacing w:before="240" w:after="240"/>
        <w:ind w:left="357" w:hanging="357"/>
        <w:jc w:val="left"/>
        <w:rPr>
          <w:rFonts w:ascii="Aptos" w:hAnsi="Aptos"/>
        </w:rPr>
      </w:pPr>
      <w:r w:rsidRPr="00E840FB">
        <w:rPr>
          <w:rFonts w:ascii="Aptos" w:hAnsi="Aptos"/>
        </w:rPr>
        <w:t>Gehen Sie zum Abschnitt Plattform und wählen Sie Benutzer</w:t>
      </w:r>
      <w:r w:rsidR="005D2A7C" w:rsidRPr="00E840FB">
        <w:rPr>
          <w:rFonts w:ascii="Aptos" w:hAnsi="Aptos"/>
        </w:rPr>
        <w:t>.</w:t>
      </w:r>
    </w:p>
    <w:p w14:paraId="04367B25" w14:textId="77777777" w:rsidR="00082E42" w:rsidRPr="00E840FB" w:rsidRDefault="00AE68AF" w:rsidP="00082E42">
      <w:pPr>
        <w:pStyle w:val="Beschriftung"/>
        <w:keepNext/>
        <w:spacing w:after="0"/>
      </w:pPr>
      <w:r w:rsidRPr="00E840FB">
        <w:rPr>
          <w:rFonts w:ascii="Aptos" w:hAnsi="Aptos"/>
        </w:rPr>
        <w:drawing>
          <wp:inline distT="0" distB="0" distL="0" distR="0" wp14:anchorId="4AD850DF" wp14:editId="2C93E26F">
            <wp:extent cx="1408781" cy="4422301"/>
            <wp:effectExtent l="0" t="0" r="1270" b="0"/>
            <wp:docPr id="460331172"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31172" name="Grafik 1" descr="Ein Bild, das Text, Screenshot, Schrift, Design enthält.&#10;&#10;KI-generierte Inhalte können fehlerhaft sein."/>
                    <pic:cNvPicPr/>
                  </pic:nvPicPr>
                  <pic:blipFill>
                    <a:blip r:embed="rId31"/>
                    <a:stretch>
                      <a:fillRect/>
                    </a:stretch>
                  </pic:blipFill>
                  <pic:spPr>
                    <a:xfrm>
                      <a:off x="0" y="0"/>
                      <a:ext cx="1427730" cy="4481783"/>
                    </a:xfrm>
                    <a:prstGeom prst="rect">
                      <a:avLst/>
                    </a:prstGeom>
                  </pic:spPr>
                </pic:pic>
              </a:graphicData>
            </a:graphic>
          </wp:inline>
        </w:drawing>
      </w:r>
    </w:p>
    <w:p w14:paraId="5330A18C" w14:textId="3F7A5127" w:rsidR="00AE68AF" w:rsidRPr="00E840FB" w:rsidRDefault="00082E42" w:rsidP="00082E42">
      <w:pPr>
        <w:pStyle w:val="Beschriftung"/>
        <w:rPr>
          <w:rFonts w:ascii="Aptos" w:hAnsi="Aptos"/>
        </w:rPr>
      </w:pPr>
      <w:bookmarkStart w:id="37" w:name="_Toc196404204"/>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12</w:t>
      </w:r>
      <w:r w:rsidRPr="00E840FB">
        <w:rPr>
          <w:rFonts w:ascii="Aptos" w:hAnsi="Aptos"/>
        </w:rPr>
        <w:fldChar w:fldCharType="end"/>
      </w:r>
      <w:r w:rsidRPr="00E840FB">
        <w:rPr>
          <w:rFonts w:ascii="Aptos" w:hAnsi="Aptos"/>
        </w:rPr>
        <w:t xml:space="preserve"> </w:t>
      </w:r>
      <w:r w:rsidR="00893D2A" w:rsidRPr="00E840FB">
        <w:rPr>
          <w:rFonts w:ascii="Aptos" w:hAnsi="Aptos"/>
        </w:rPr>
        <w:t xml:space="preserve">- </w:t>
      </w:r>
      <w:r w:rsidRPr="00E840FB">
        <w:rPr>
          <w:rFonts w:ascii="Aptos" w:hAnsi="Aptos"/>
        </w:rPr>
        <w:t>Benutzermenü</w:t>
      </w:r>
      <w:bookmarkEnd w:id="37"/>
    </w:p>
    <w:p w14:paraId="209BBB5B" w14:textId="288CBAA4" w:rsidR="008C500F" w:rsidRPr="00E840FB" w:rsidRDefault="008C500F" w:rsidP="005D2A7C">
      <w:pPr>
        <w:rPr>
          <w:rFonts w:ascii="Aptos" w:hAnsi="Aptos"/>
        </w:rPr>
      </w:pPr>
    </w:p>
    <w:p w14:paraId="79036DDA" w14:textId="7CC4EC32" w:rsidR="005D2A7C" w:rsidRPr="00E840FB" w:rsidRDefault="00AE68AF" w:rsidP="008C500F">
      <w:pPr>
        <w:pStyle w:val="Puceniveau1"/>
        <w:rPr>
          <w:rFonts w:ascii="Aptos" w:hAnsi="Aptos"/>
        </w:rPr>
      </w:pPr>
      <w:r w:rsidRPr="00E840FB">
        <w:rPr>
          <w:rFonts w:ascii="Aptos" w:hAnsi="Aptos"/>
        </w:rPr>
        <w:t xml:space="preserve">Klicken Sie auf </w:t>
      </w:r>
      <w:r w:rsidRPr="00E840FB">
        <w:rPr>
          <w:rFonts w:ascii="Aptos" w:hAnsi="Aptos"/>
        </w:rPr>
        <w:drawing>
          <wp:inline distT="0" distB="0" distL="0" distR="0" wp14:anchorId="555D60DC" wp14:editId="12532C07">
            <wp:extent cx="1164040" cy="178169"/>
            <wp:effectExtent l="0" t="0" r="0" b="0"/>
            <wp:docPr id="17661274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7450" name=""/>
                    <pic:cNvPicPr/>
                  </pic:nvPicPr>
                  <pic:blipFill>
                    <a:blip r:embed="rId32"/>
                    <a:stretch>
                      <a:fillRect/>
                    </a:stretch>
                  </pic:blipFill>
                  <pic:spPr>
                    <a:xfrm>
                      <a:off x="0" y="0"/>
                      <a:ext cx="1235087" cy="189044"/>
                    </a:xfrm>
                    <a:prstGeom prst="rect">
                      <a:avLst/>
                    </a:prstGeom>
                  </pic:spPr>
                </pic:pic>
              </a:graphicData>
            </a:graphic>
          </wp:inline>
        </w:drawing>
      </w:r>
      <w:r w:rsidRPr="00E840FB">
        <w:rPr>
          <w:rFonts w:ascii="Aptos" w:hAnsi="Aptos"/>
        </w:rPr>
        <w:t xml:space="preserve">, um einen neuen </w:t>
      </w:r>
      <w:r w:rsidRPr="00E840FB">
        <w:rPr>
          <w:rStyle w:val="NormalGrasCar"/>
          <w:rFonts w:ascii="Aptos" w:hAnsi="Aptos"/>
        </w:rPr>
        <w:t>Benutzer</w:t>
      </w:r>
      <w:r w:rsidRPr="00E840FB">
        <w:rPr>
          <w:rFonts w:ascii="Aptos" w:hAnsi="Aptos"/>
        </w:rPr>
        <w:t xml:space="preserve"> anzulegen</w:t>
      </w:r>
      <w:r w:rsidR="005D2A7C" w:rsidRPr="00E840FB">
        <w:rPr>
          <w:rFonts w:ascii="Aptos" w:hAnsi="Aptos"/>
        </w:rPr>
        <w:t xml:space="preserve">. </w:t>
      </w:r>
    </w:p>
    <w:p w14:paraId="453D2829" w14:textId="7ED3FB04" w:rsidR="0059302A" w:rsidRPr="00E840FB" w:rsidRDefault="0059302A" w:rsidP="00503547">
      <w:pPr>
        <w:rPr>
          <w:rFonts w:ascii="Aptos" w:hAnsi="Aptos"/>
        </w:rPr>
      </w:pPr>
    </w:p>
    <w:p w14:paraId="7045B982" w14:textId="4EE797CF" w:rsidR="004173A3" w:rsidRPr="00E840FB" w:rsidRDefault="00AE68AF" w:rsidP="004173A3">
      <w:pPr>
        <w:pStyle w:val="Puceniveau1"/>
        <w:rPr>
          <w:rFonts w:ascii="Aptos" w:hAnsi="Aptos"/>
        </w:rPr>
      </w:pPr>
      <w:r w:rsidRPr="00E840FB">
        <w:rPr>
          <w:rFonts w:ascii="Aptos" w:hAnsi="Aptos"/>
        </w:rPr>
        <w:t>Tragen Sie erforderlichen Angaben im sich öffnenden Dialog ein:</w:t>
      </w:r>
    </w:p>
    <w:p w14:paraId="387B6E2D" w14:textId="77777777" w:rsidR="00082E42" w:rsidRPr="00E840FB" w:rsidRDefault="00402F9B" w:rsidP="00082E42">
      <w:pPr>
        <w:pStyle w:val="Beschriftung"/>
        <w:rPr>
          <w:rFonts w:ascii="Aptos" w:hAnsi="Aptos"/>
        </w:rPr>
      </w:pPr>
      <w:r w:rsidRPr="00E840FB">
        <w:rPr>
          <w:rFonts w:ascii="Aptos" w:hAnsi="Aptos"/>
        </w:rPr>
        <w:lastRenderedPageBreak/>
        <w:drawing>
          <wp:inline distT="0" distB="0" distL="0" distR="0" wp14:anchorId="3655B75E" wp14:editId="31521A85">
            <wp:extent cx="2942844" cy="3047161"/>
            <wp:effectExtent l="0" t="0" r="0" b="1270"/>
            <wp:docPr id="1461358731" name="Grafik 1" descr="Ein Bild, das Text, Screenshot, Quittung,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58731" name="Grafik 1" descr="Ein Bild, das Text, Screenshot, Quittung, Schrift enthält.&#10;&#10;KI-generierte Inhalte können fehlerhaft sein."/>
                    <pic:cNvPicPr/>
                  </pic:nvPicPr>
                  <pic:blipFill>
                    <a:blip r:embed="rId33"/>
                    <a:stretch>
                      <a:fillRect/>
                    </a:stretch>
                  </pic:blipFill>
                  <pic:spPr>
                    <a:xfrm>
                      <a:off x="0" y="0"/>
                      <a:ext cx="2951651" cy="3056280"/>
                    </a:xfrm>
                    <a:prstGeom prst="rect">
                      <a:avLst/>
                    </a:prstGeom>
                  </pic:spPr>
                </pic:pic>
              </a:graphicData>
            </a:graphic>
          </wp:inline>
        </w:drawing>
      </w:r>
    </w:p>
    <w:p w14:paraId="4091777F" w14:textId="4D6DF469" w:rsidR="00402F9B" w:rsidRPr="00E840FB" w:rsidRDefault="00082E42" w:rsidP="00082E42">
      <w:pPr>
        <w:pStyle w:val="Beschriftung"/>
        <w:rPr>
          <w:rFonts w:ascii="Aptos" w:hAnsi="Aptos"/>
        </w:rPr>
      </w:pPr>
      <w:bookmarkStart w:id="38" w:name="_Toc196404205"/>
      <w:r w:rsidRPr="00E840FB">
        <w:t xml:space="preserve">Abbildung </w:t>
      </w:r>
      <w:r w:rsidRPr="00E840FB">
        <w:fldChar w:fldCharType="begin"/>
      </w:r>
      <w:r w:rsidRPr="00E840FB">
        <w:instrText xml:space="preserve"> SEQ Abbildung \* ARABIC </w:instrText>
      </w:r>
      <w:r w:rsidRPr="00E840FB">
        <w:fldChar w:fldCharType="separate"/>
      </w:r>
      <w:r w:rsidR="00200933" w:rsidRPr="00E840FB">
        <w:t>13</w:t>
      </w:r>
      <w:r w:rsidRPr="00E840FB">
        <w:fldChar w:fldCharType="end"/>
      </w:r>
      <w:r w:rsidRPr="00E840FB">
        <w:t xml:space="preserve"> </w:t>
      </w:r>
      <w:r w:rsidR="007E2BD8" w:rsidRPr="00E840FB">
        <w:t xml:space="preserve">- </w:t>
      </w:r>
      <w:r w:rsidR="00D46FBE" w:rsidRPr="00E840FB">
        <w:t>Einen n</w:t>
      </w:r>
      <w:r w:rsidRPr="00E840FB">
        <w:t>euen Benutzer anlegen</w:t>
      </w:r>
      <w:bookmarkEnd w:id="38"/>
    </w:p>
    <w:p w14:paraId="3F9FCFCE" w14:textId="77777777" w:rsidR="00B467EF" w:rsidRPr="00E840FB" w:rsidRDefault="00B467EF" w:rsidP="00B467EF">
      <w:pPr>
        <w:rPr>
          <w:rFonts w:ascii="Aptos" w:hAnsi="Aptos"/>
        </w:rPr>
      </w:pPr>
    </w:p>
    <w:tbl>
      <w:tblPr>
        <w:tblStyle w:val="Tabellenraster"/>
        <w:tblW w:w="9072" w:type="dxa"/>
        <w:jc w:val="center"/>
        <w:tblBorders>
          <w:top w:val="single" w:sz="12" w:space="0" w:color="008C75"/>
          <w:left w:val="none" w:sz="0" w:space="0" w:color="auto"/>
          <w:bottom w:val="double" w:sz="4"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59302A" w:rsidRPr="00E840FB" w14:paraId="03FA208A" w14:textId="77777777" w:rsidTr="4BFAE0F4">
        <w:trPr>
          <w:trHeight w:val="1260"/>
          <w:jc w:val="center"/>
        </w:trPr>
        <w:tc>
          <w:tcPr>
            <w:tcW w:w="1129" w:type="dxa"/>
            <w:tcBorders>
              <w:top w:val="nil"/>
              <w:bottom w:val="double" w:sz="4" w:space="0" w:color="008C75"/>
            </w:tcBorders>
            <w:shd w:val="clear" w:color="auto" w:fill="auto"/>
            <w:vAlign w:val="center"/>
          </w:tcPr>
          <w:p w14:paraId="1DE0EA74" w14:textId="77777777" w:rsidR="0059302A" w:rsidRPr="00E840FB" w:rsidRDefault="0059302A">
            <w:pPr>
              <w:pStyle w:val="Tableautextecentr"/>
              <w:rPr>
                <w:rFonts w:ascii="Aptos" w:hAnsi="Aptos"/>
              </w:rPr>
            </w:pPr>
            <w:r w:rsidRPr="00E840FB">
              <w:rPr>
                <w:rFonts w:ascii="Aptos" w:hAnsi="Aptos"/>
              </w:rPr>
              <w:drawing>
                <wp:inline distT="0" distB="0" distL="0" distR="0" wp14:anchorId="2DBF0F66" wp14:editId="6FB3D51E">
                  <wp:extent cx="579755" cy="579755"/>
                  <wp:effectExtent l="0" t="0" r="0" b="0"/>
                  <wp:docPr id="1703241832" name="Picture 1703241832"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82181" name="Graphique 225682181" descr="Avertissement avec un remplissage uni"/>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79755" cy="579755"/>
                          </a:xfrm>
                          <a:prstGeom prst="rect">
                            <a:avLst/>
                          </a:prstGeom>
                        </pic:spPr>
                      </pic:pic>
                    </a:graphicData>
                  </a:graphic>
                </wp:inline>
              </w:drawing>
            </w:r>
          </w:p>
        </w:tc>
        <w:tc>
          <w:tcPr>
            <w:tcW w:w="7943" w:type="dxa"/>
            <w:vAlign w:val="center"/>
          </w:tcPr>
          <w:p w14:paraId="588F13DE" w14:textId="545FA44B" w:rsidR="0059302A" w:rsidRPr="00E840FB" w:rsidRDefault="00402F9B">
            <w:pPr>
              <w:pStyle w:val="Tableautextegauche"/>
              <w:rPr>
                <w:rFonts w:ascii="Aptos" w:hAnsi="Aptos"/>
              </w:rPr>
            </w:pPr>
            <w:r w:rsidRPr="00E840FB">
              <w:rPr>
                <w:rStyle w:val="NormalGrasCar"/>
                <w:rFonts w:ascii="Aptos" w:hAnsi="Aptos"/>
              </w:rPr>
              <w:t>Achtung</w:t>
            </w:r>
            <w:r w:rsidR="0059302A" w:rsidRPr="00E840FB">
              <w:rPr>
                <w:rFonts w:ascii="Aptos" w:hAnsi="Aptos"/>
              </w:rPr>
              <w:t xml:space="preserve">: </w:t>
            </w:r>
            <w:r w:rsidRPr="00E840FB">
              <w:rPr>
                <w:rFonts w:ascii="Aptos" w:hAnsi="Aptos"/>
              </w:rPr>
              <w:t>Passwörter müssen aus mindestens zehn Zeichen bestehen, davon mindestens ein Großbuchstabe, eine Zahl und zwei Sonderzeichen (!@#$ %^&amp;*).</w:t>
            </w:r>
          </w:p>
        </w:tc>
      </w:tr>
    </w:tbl>
    <w:p w14:paraId="2110A54A" w14:textId="6BE72770" w:rsidR="005D2A7C" w:rsidRPr="00E840FB" w:rsidRDefault="005D2A7C" w:rsidP="005D2A7C">
      <w:pPr>
        <w:rPr>
          <w:rFonts w:ascii="Aptos" w:hAnsi="Aptos"/>
        </w:rPr>
      </w:pPr>
    </w:p>
    <w:p w14:paraId="575F617B" w14:textId="493A07DD" w:rsidR="005D2A7C" w:rsidRPr="00E840FB" w:rsidRDefault="00402F9B" w:rsidP="00503547">
      <w:pPr>
        <w:pStyle w:val="Puceniveau1"/>
        <w:rPr>
          <w:rFonts w:ascii="Aptos" w:hAnsi="Aptos"/>
        </w:rPr>
      </w:pPr>
      <w:r w:rsidRPr="00E840FB">
        <w:rPr>
          <w:rFonts w:ascii="Aptos" w:hAnsi="Aptos"/>
        </w:rPr>
        <w:t xml:space="preserve">Wählen Sie den Reiter </w:t>
      </w:r>
      <w:r w:rsidRPr="00E840FB">
        <w:rPr>
          <w:rStyle w:val="NormalGrasCar"/>
          <w:rFonts w:ascii="Aptos" w:hAnsi="Aptos"/>
        </w:rPr>
        <w:t>Gruppen</w:t>
      </w:r>
      <w:r w:rsidRPr="00E840FB">
        <w:rPr>
          <w:rFonts w:ascii="Aptos" w:hAnsi="Aptos"/>
        </w:rPr>
        <w:t xml:space="preserve"> an und klicken Sie auf </w:t>
      </w:r>
      <w:r w:rsidRPr="00E840FB">
        <w:rPr>
          <w:rFonts w:ascii="Aptos" w:hAnsi="Aptos"/>
        </w:rPr>
        <w:drawing>
          <wp:inline distT="0" distB="0" distL="0" distR="0" wp14:anchorId="1A86CC2E" wp14:editId="0BA9CBC2">
            <wp:extent cx="1049741" cy="159743"/>
            <wp:effectExtent l="0" t="0" r="0" b="0"/>
            <wp:docPr id="16755348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34819" name=""/>
                    <pic:cNvPicPr/>
                  </pic:nvPicPr>
                  <pic:blipFill>
                    <a:blip r:embed="rId34"/>
                    <a:stretch>
                      <a:fillRect/>
                    </a:stretch>
                  </pic:blipFill>
                  <pic:spPr>
                    <a:xfrm>
                      <a:off x="0" y="0"/>
                      <a:ext cx="1097899" cy="167071"/>
                    </a:xfrm>
                    <a:prstGeom prst="rect">
                      <a:avLst/>
                    </a:prstGeom>
                  </pic:spPr>
                </pic:pic>
              </a:graphicData>
            </a:graphic>
          </wp:inline>
        </w:drawing>
      </w:r>
      <w:r w:rsidRPr="00E840FB">
        <w:rPr>
          <w:rFonts w:ascii="Aptos" w:hAnsi="Aptos"/>
        </w:rPr>
        <w:t>, um eine Gruppe</w:t>
      </w:r>
      <w:r w:rsidR="005D2A7C" w:rsidRPr="00E840FB">
        <w:rPr>
          <w:rFonts w:ascii="Aptos" w:hAnsi="Aptos"/>
        </w:rPr>
        <w:t>.</w:t>
      </w:r>
    </w:p>
    <w:p w14:paraId="47AFA553" w14:textId="77777777" w:rsidR="00503547" w:rsidRPr="00E840FB" w:rsidRDefault="00503547" w:rsidP="00503547">
      <w:pPr>
        <w:rPr>
          <w:rFonts w:ascii="Aptos" w:hAnsi="Aptos"/>
        </w:rPr>
      </w:pPr>
    </w:p>
    <w:p w14:paraId="012B932A" w14:textId="4A027343" w:rsidR="005D2A7C" w:rsidRPr="00E840FB" w:rsidRDefault="00402F9B" w:rsidP="00503547">
      <w:pPr>
        <w:pStyle w:val="Puceniveau1"/>
        <w:rPr>
          <w:rFonts w:ascii="Aptos" w:hAnsi="Aptos"/>
        </w:rPr>
      </w:pPr>
      <w:r w:rsidRPr="00E840FB">
        <w:rPr>
          <w:rFonts w:ascii="Aptos" w:hAnsi="Aptos"/>
        </w:rPr>
        <w:t xml:space="preserve">Geben Sie den gewünschten </w:t>
      </w:r>
      <w:r w:rsidR="005D2A7C" w:rsidRPr="00E840FB">
        <w:rPr>
          <w:rStyle w:val="NormalGrasCar"/>
          <w:rFonts w:ascii="Aptos" w:hAnsi="Aptos"/>
        </w:rPr>
        <w:t>Grup</w:t>
      </w:r>
      <w:r w:rsidRPr="00E840FB">
        <w:rPr>
          <w:rStyle w:val="NormalGrasCar"/>
          <w:rFonts w:ascii="Aptos" w:hAnsi="Aptos"/>
        </w:rPr>
        <w:t>pen</w:t>
      </w:r>
      <w:r w:rsidR="005D2A7C" w:rsidRPr="00E840FB">
        <w:rPr>
          <w:rStyle w:val="NormalGrasCar"/>
          <w:rFonts w:ascii="Aptos" w:hAnsi="Aptos"/>
        </w:rPr>
        <w:t>name</w:t>
      </w:r>
      <w:r w:rsidRPr="00E840FB">
        <w:rPr>
          <w:rStyle w:val="NormalGrasCar"/>
          <w:rFonts w:ascii="Aptos" w:hAnsi="Aptos"/>
        </w:rPr>
        <w:t xml:space="preserve">n </w:t>
      </w:r>
      <w:r w:rsidRPr="00E840FB">
        <w:rPr>
          <w:rFonts w:ascii="Aptos" w:hAnsi="Aptos"/>
          <w:bCs/>
        </w:rPr>
        <w:t>ein</w:t>
      </w:r>
      <w:r w:rsidR="005D2A7C" w:rsidRPr="00E840FB">
        <w:rPr>
          <w:rFonts w:ascii="Aptos" w:hAnsi="Aptos"/>
        </w:rPr>
        <w:t>.</w:t>
      </w:r>
    </w:p>
    <w:p w14:paraId="1844639A" w14:textId="77777777" w:rsidR="00211A5F" w:rsidRPr="00E840FB" w:rsidRDefault="00211A5F" w:rsidP="00605626">
      <w:pPr>
        <w:pStyle w:val="Beschriftung"/>
        <w:rPr>
          <w:rFonts w:ascii="Aptos" w:hAnsi="Aptos"/>
          <w:lang w:eastAsia="fr-FR"/>
        </w:rPr>
      </w:pPr>
    </w:p>
    <w:p w14:paraId="6CEAA4E5" w14:textId="77777777" w:rsidR="00082E42" w:rsidRPr="00E840FB" w:rsidRDefault="00402F9B" w:rsidP="00082E42">
      <w:pPr>
        <w:pStyle w:val="Beschriftung"/>
        <w:keepNext/>
      </w:pPr>
      <w:r w:rsidRPr="00E840FB">
        <w:rPr>
          <w:rFonts w:ascii="Aptos" w:hAnsi="Aptos"/>
        </w:rPr>
        <w:drawing>
          <wp:inline distT="0" distB="0" distL="0" distR="0" wp14:anchorId="22FB5BEE" wp14:editId="63775019">
            <wp:extent cx="2023659" cy="1071349"/>
            <wp:effectExtent l="0" t="0" r="0" b="0"/>
            <wp:docPr id="208563596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35967" name="Grafik 1" descr="Ein Bild, das Text, Screenshot, Schrift enthält.&#10;&#10;KI-generierte Inhalte können fehlerhaft sein."/>
                    <pic:cNvPicPr/>
                  </pic:nvPicPr>
                  <pic:blipFill>
                    <a:blip r:embed="rId35"/>
                    <a:stretch>
                      <a:fillRect/>
                    </a:stretch>
                  </pic:blipFill>
                  <pic:spPr>
                    <a:xfrm>
                      <a:off x="0" y="0"/>
                      <a:ext cx="2035207" cy="1077463"/>
                    </a:xfrm>
                    <a:prstGeom prst="rect">
                      <a:avLst/>
                    </a:prstGeom>
                  </pic:spPr>
                </pic:pic>
              </a:graphicData>
            </a:graphic>
          </wp:inline>
        </w:drawing>
      </w:r>
    </w:p>
    <w:p w14:paraId="59BC5337" w14:textId="39FFE86B" w:rsidR="00602ED1" w:rsidRPr="00E840FB" w:rsidRDefault="00082E42" w:rsidP="00082E42">
      <w:pPr>
        <w:pStyle w:val="Beschriftung"/>
        <w:rPr>
          <w:rFonts w:ascii="Aptos" w:hAnsi="Aptos"/>
        </w:rPr>
      </w:pPr>
      <w:bookmarkStart w:id="39" w:name="_Toc196404206"/>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14</w:t>
      </w:r>
      <w:r w:rsidRPr="00E840FB">
        <w:rPr>
          <w:rFonts w:ascii="Aptos" w:hAnsi="Aptos"/>
        </w:rPr>
        <w:fldChar w:fldCharType="end"/>
      </w:r>
      <w:r w:rsidRPr="00E840FB">
        <w:rPr>
          <w:rFonts w:ascii="Aptos" w:hAnsi="Aptos"/>
        </w:rPr>
        <w:t xml:space="preserve"> - Gruppe anlegen</w:t>
      </w:r>
      <w:bookmarkEnd w:id="39"/>
    </w:p>
    <w:p w14:paraId="059D9931" w14:textId="6F5D427D" w:rsidR="005D2A7C" w:rsidRPr="00E840FB" w:rsidRDefault="00402F9B" w:rsidP="004B308E">
      <w:pPr>
        <w:pStyle w:val="Puceniveau1"/>
        <w:rPr>
          <w:rFonts w:ascii="Aptos" w:hAnsi="Aptos"/>
        </w:rPr>
      </w:pPr>
      <w:r w:rsidRPr="00E840FB">
        <w:rPr>
          <w:rFonts w:ascii="Aptos" w:hAnsi="Aptos"/>
        </w:rPr>
        <w:t xml:space="preserve"> Sobald die Gruppe erstellt ist, klicken Sie auf das Symbol </w:t>
      </w:r>
      <w:r w:rsidRPr="00E840FB">
        <w:rPr>
          <w:rFonts w:ascii="Aptos" w:hAnsi="Aptos"/>
        </w:rPr>
        <w:drawing>
          <wp:inline distT="0" distB="0" distL="0" distR="0" wp14:anchorId="3AA85762" wp14:editId="0BB6B453">
            <wp:extent cx="156949" cy="130791"/>
            <wp:effectExtent l="0" t="0" r="0" b="3175"/>
            <wp:docPr id="13415462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46227" name=""/>
                    <pic:cNvPicPr/>
                  </pic:nvPicPr>
                  <pic:blipFill>
                    <a:blip r:embed="rId36"/>
                    <a:stretch>
                      <a:fillRect/>
                    </a:stretch>
                  </pic:blipFill>
                  <pic:spPr>
                    <a:xfrm>
                      <a:off x="0" y="0"/>
                      <a:ext cx="158981" cy="132484"/>
                    </a:xfrm>
                    <a:prstGeom prst="rect">
                      <a:avLst/>
                    </a:prstGeom>
                  </pic:spPr>
                </pic:pic>
              </a:graphicData>
            </a:graphic>
          </wp:inline>
        </w:drawing>
      </w:r>
      <w:r w:rsidRPr="00E840FB">
        <w:rPr>
          <w:rFonts w:ascii="Aptos" w:hAnsi="Aptos"/>
        </w:rPr>
        <w:t xml:space="preserve"> (</w:t>
      </w:r>
      <w:r w:rsidRPr="00E840FB">
        <w:rPr>
          <w:rStyle w:val="NormalGrasCar"/>
          <w:rFonts w:ascii="Aptos" w:hAnsi="Aptos"/>
        </w:rPr>
        <w:t>Benutzer-Gruppe bearbeiten</w:t>
      </w:r>
      <w:r w:rsidRPr="00E840FB">
        <w:rPr>
          <w:rFonts w:ascii="Aptos" w:hAnsi="Aptos"/>
        </w:rPr>
        <w:t xml:space="preserve">) in der Spalte </w:t>
      </w:r>
      <w:r w:rsidRPr="00E840FB">
        <w:rPr>
          <w:rStyle w:val="NormalGrasCar"/>
          <w:rFonts w:ascii="Aptos" w:hAnsi="Aptos"/>
        </w:rPr>
        <w:t>Aktivitäten</w:t>
      </w:r>
      <w:r w:rsidRPr="00E840FB">
        <w:rPr>
          <w:rFonts w:ascii="Aptos" w:hAnsi="Aptos"/>
        </w:rPr>
        <w:t>, um Benutzer zu dieser Gruppe hinzuzufügen.</w:t>
      </w:r>
    </w:p>
    <w:p w14:paraId="26121E04" w14:textId="77777777" w:rsidR="004B308E" w:rsidRPr="00E840FB" w:rsidRDefault="004B308E" w:rsidP="009A1443">
      <w:pPr>
        <w:rPr>
          <w:rFonts w:ascii="Aptos" w:hAnsi="Aptos"/>
        </w:rPr>
      </w:pPr>
    </w:p>
    <w:p w14:paraId="0A0A97BD" w14:textId="27E37775" w:rsidR="005D2A7C" w:rsidRPr="00E840FB" w:rsidRDefault="00602ED1" w:rsidP="004B308E">
      <w:pPr>
        <w:pStyle w:val="Puceniveau1"/>
        <w:rPr>
          <w:rFonts w:ascii="Aptos" w:hAnsi="Aptos"/>
        </w:rPr>
      </w:pPr>
      <w:r w:rsidRPr="00E840FB">
        <w:rPr>
          <w:rFonts w:ascii="Aptos" w:hAnsi="Aptos"/>
        </w:rPr>
        <w:t>Fügen Sie alle Benutzer, die Zugriff auf TYREX-Geräte haben, dieser Gruppe hinzu und weisen Sie ihnen Berechtigungen zu.</w:t>
      </w:r>
    </w:p>
    <w:p w14:paraId="41C656F2" w14:textId="77777777" w:rsidR="00822584" w:rsidRPr="00E840FB" w:rsidRDefault="00822584" w:rsidP="00280FA8">
      <w:pPr>
        <w:pStyle w:val="Beschriftung"/>
        <w:rPr>
          <w:rStyle w:val="Kommentarzeichen"/>
          <w:rFonts w:ascii="Aptos" w:hAnsi="Aptos"/>
          <w:i w:val="0"/>
          <w:iCs w:val="0"/>
          <w:color w:val="00588C"/>
        </w:rPr>
      </w:pPr>
    </w:p>
    <w:p w14:paraId="04D62137" w14:textId="77777777" w:rsidR="00082E42" w:rsidRPr="00E840FB" w:rsidRDefault="00602ED1" w:rsidP="00082E42">
      <w:pPr>
        <w:pStyle w:val="Beschriftung"/>
        <w:keepNext/>
      </w:pPr>
      <w:r w:rsidRPr="00E840FB">
        <w:rPr>
          <w:rFonts w:ascii="Aptos" w:hAnsi="Aptos"/>
        </w:rPr>
        <w:lastRenderedPageBreak/>
        <w:drawing>
          <wp:inline distT="0" distB="0" distL="0" distR="0" wp14:anchorId="721C8248" wp14:editId="5757996B">
            <wp:extent cx="2912131" cy="2531660"/>
            <wp:effectExtent l="0" t="0" r="2540" b="2540"/>
            <wp:docPr id="15175793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7932" name="Grafik 1" descr="Ein Bild, das Text, Screenshot, Display, Software enthält.&#10;&#10;KI-generierte Inhalte können fehlerhaft sein."/>
                    <pic:cNvPicPr/>
                  </pic:nvPicPr>
                  <pic:blipFill>
                    <a:blip r:embed="rId37"/>
                    <a:stretch>
                      <a:fillRect/>
                    </a:stretch>
                  </pic:blipFill>
                  <pic:spPr>
                    <a:xfrm>
                      <a:off x="0" y="0"/>
                      <a:ext cx="2919338" cy="2537925"/>
                    </a:xfrm>
                    <a:prstGeom prst="rect">
                      <a:avLst/>
                    </a:prstGeom>
                  </pic:spPr>
                </pic:pic>
              </a:graphicData>
            </a:graphic>
          </wp:inline>
        </w:drawing>
      </w:r>
    </w:p>
    <w:p w14:paraId="13EC7261" w14:textId="63631626" w:rsidR="00602ED1" w:rsidRPr="00E840FB" w:rsidRDefault="00082E42" w:rsidP="00082E42">
      <w:pPr>
        <w:pStyle w:val="Beschriftung"/>
        <w:rPr>
          <w:rFonts w:ascii="Aptos" w:hAnsi="Aptos"/>
        </w:rPr>
      </w:pPr>
      <w:bookmarkStart w:id="40" w:name="_Toc196404207"/>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15</w:t>
      </w:r>
      <w:r w:rsidRPr="00E840FB">
        <w:rPr>
          <w:rFonts w:ascii="Aptos" w:hAnsi="Aptos"/>
        </w:rPr>
        <w:fldChar w:fldCharType="end"/>
      </w:r>
      <w:r w:rsidRPr="00E840FB">
        <w:rPr>
          <w:rFonts w:ascii="Aptos" w:hAnsi="Aptos"/>
        </w:rPr>
        <w:t xml:space="preserve"> - Berechtigungen hinzufügen</w:t>
      </w:r>
      <w:bookmarkEnd w:id="40"/>
    </w:p>
    <w:p w14:paraId="6D1EA815" w14:textId="46CE36FD" w:rsidR="005D2A7C" w:rsidRPr="00E840FB" w:rsidRDefault="005D2A7C" w:rsidP="005D2A7C">
      <w:pPr>
        <w:rPr>
          <w:rFonts w:ascii="Aptos" w:hAnsi="Aptos"/>
        </w:rPr>
      </w:pPr>
    </w:p>
    <w:tbl>
      <w:tblPr>
        <w:tblStyle w:val="Tabellenraster"/>
        <w:tblW w:w="9072" w:type="dxa"/>
        <w:jc w:val="center"/>
        <w:tblBorders>
          <w:top w:val="single" w:sz="12" w:space="0" w:color="008C75"/>
          <w:left w:val="none" w:sz="0" w:space="0" w:color="auto"/>
          <w:bottom w:val="double" w:sz="4"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4B308E" w:rsidRPr="00E840FB" w14:paraId="6ABED7EA" w14:textId="77777777">
        <w:trPr>
          <w:jc w:val="center"/>
        </w:trPr>
        <w:tc>
          <w:tcPr>
            <w:tcW w:w="1129" w:type="dxa"/>
            <w:tcBorders>
              <w:top w:val="nil"/>
              <w:bottom w:val="double" w:sz="4" w:space="0" w:color="008C75"/>
            </w:tcBorders>
            <w:shd w:val="clear" w:color="auto" w:fill="auto"/>
            <w:vAlign w:val="center"/>
          </w:tcPr>
          <w:p w14:paraId="3BFBB1A1" w14:textId="77777777" w:rsidR="004B308E" w:rsidRPr="00E840FB" w:rsidRDefault="004B308E">
            <w:pPr>
              <w:pStyle w:val="Tableautextecentr"/>
              <w:rPr>
                <w:rFonts w:ascii="Aptos" w:hAnsi="Aptos"/>
              </w:rPr>
            </w:pPr>
            <w:r w:rsidRPr="00E840FB">
              <w:rPr>
                <w:rFonts w:ascii="Aptos" w:hAnsi="Aptos"/>
              </w:rPr>
              <w:drawing>
                <wp:inline distT="0" distB="0" distL="0" distR="0" wp14:anchorId="366E18E1" wp14:editId="38BD46A8">
                  <wp:extent cx="579755" cy="579755"/>
                  <wp:effectExtent l="0" t="0" r="0" b="0"/>
                  <wp:docPr id="1216985785" name="Picture 1216985785"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82181" name="Graphique 225682181" descr="Avertissement avec un remplissage uni"/>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579755" cy="579755"/>
                          </a:xfrm>
                          <a:prstGeom prst="rect">
                            <a:avLst/>
                          </a:prstGeom>
                        </pic:spPr>
                      </pic:pic>
                    </a:graphicData>
                  </a:graphic>
                </wp:inline>
              </w:drawing>
            </w:r>
          </w:p>
        </w:tc>
        <w:tc>
          <w:tcPr>
            <w:tcW w:w="7943" w:type="dxa"/>
            <w:vAlign w:val="center"/>
          </w:tcPr>
          <w:p w14:paraId="41DA320C" w14:textId="1365B610" w:rsidR="004B308E" w:rsidRPr="00E840FB" w:rsidRDefault="00D06B43">
            <w:pPr>
              <w:pStyle w:val="Tableautextegauche"/>
              <w:rPr>
                <w:rFonts w:ascii="Aptos" w:hAnsi="Aptos"/>
              </w:rPr>
            </w:pPr>
            <w:r w:rsidRPr="00E840FB">
              <w:rPr>
                <w:rStyle w:val="NormalGrasCar"/>
                <w:rFonts w:ascii="Aptos" w:hAnsi="Aptos"/>
              </w:rPr>
              <w:t>Achtung</w:t>
            </w:r>
            <w:r w:rsidR="004B308E" w:rsidRPr="00E840FB">
              <w:rPr>
                <w:rFonts w:ascii="Aptos" w:hAnsi="Aptos"/>
              </w:rPr>
              <w:t xml:space="preserve">: </w:t>
            </w:r>
            <w:r w:rsidRPr="00E840FB">
              <w:rPr>
                <w:rFonts w:ascii="Aptos" w:hAnsi="Aptos"/>
              </w:rPr>
              <w:t>Gehen Sie bei der Vergabe von Berechtigungen mit besonderer Vorsicht vor</w:t>
            </w:r>
            <w:r w:rsidR="004B308E" w:rsidRPr="00E840FB">
              <w:rPr>
                <w:rFonts w:ascii="Aptos" w:hAnsi="Aptos"/>
              </w:rPr>
              <w:t>.</w:t>
            </w:r>
          </w:p>
        </w:tc>
      </w:tr>
    </w:tbl>
    <w:p w14:paraId="30A46F25" w14:textId="77777777" w:rsidR="005D2A7C" w:rsidRPr="00E840FB" w:rsidRDefault="005D2A7C" w:rsidP="005D2A7C">
      <w:pPr>
        <w:rPr>
          <w:rFonts w:ascii="Aptos" w:hAnsi="Aptos"/>
        </w:rPr>
      </w:pPr>
    </w:p>
    <w:p w14:paraId="2F48A181" w14:textId="74598BE6" w:rsidR="005D2A7C" w:rsidRPr="00E840FB" w:rsidRDefault="00CA37CC" w:rsidP="00300CBB">
      <w:pPr>
        <w:pStyle w:val="berschrift2"/>
        <w:rPr>
          <w:rFonts w:ascii="Aptos" w:hAnsi="Aptos"/>
        </w:rPr>
      </w:pPr>
      <w:bookmarkStart w:id="41" w:name="_Toc196395830"/>
      <w:bookmarkStart w:id="42" w:name="_Toc196398840"/>
      <w:r w:rsidRPr="00E840FB">
        <w:rPr>
          <w:rFonts w:ascii="Aptos" w:hAnsi="Aptos"/>
        </w:rPr>
        <w:t>Eine</w:t>
      </w:r>
      <w:r w:rsidR="004B308E" w:rsidRPr="00E840FB">
        <w:rPr>
          <w:rFonts w:ascii="Aptos" w:hAnsi="Aptos"/>
        </w:rPr>
        <w:t xml:space="preserve"> TYREX</w:t>
      </w:r>
      <w:r w:rsidRPr="00E840FB">
        <w:rPr>
          <w:rFonts w:ascii="Aptos" w:hAnsi="Aptos"/>
        </w:rPr>
        <w:t>-Station erstellen</w:t>
      </w:r>
      <w:bookmarkEnd w:id="41"/>
      <w:bookmarkEnd w:id="42"/>
    </w:p>
    <w:p w14:paraId="10689B25" w14:textId="7FBCD47F" w:rsidR="005D2A7C" w:rsidRPr="00E840FB" w:rsidRDefault="00E773A7" w:rsidP="00E773A7">
      <w:pPr>
        <w:pStyle w:val="Puceniveau1"/>
        <w:tabs>
          <w:tab w:val="clear" w:pos="284"/>
          <w:tab w:val="left" w:pos="142"/>
        </w:tabs>
        <w:rPr>
          <w:rFonts w:ascii="Aptos" w:hAnsi="Aptos"/>
        </w:rPr>
      </w:pPr>
      <w:r w:rsidRPr="00E840FB">
        <w:rPr>
          <w:rFonts w:ascii="Aptos" w:hAnsi="Aptos"/>
        </w:rPr>
        <w:t xml:space="preserve">Gehen Sie zum Abschnitt </w:t>
      </w:r>
      <w:r w:rsidRPr="00E840FB">
        <w:rPr>
          <w:rStyle w:val="NormalGrasCar"/>
          <w:rFonts w:ascii="Aptos" w:hAnsi="Aptos"/>
        </w:rPr>
        <w:t>Meine Geräte</w:t>
      </w:r>
      <w:r w:rsidRPr="00E840FB">
        <w:rPr>
          <w:rFonts w:ascii="Aptos" w:hAnsi="Aptos"/>
        </w:rPr>
        <w:t xml:space="preserve"> und klicken Sie dann auf die Schaltfläche </w:t>
      </w:r>
      <w:r w:rsidR="005D2A7C" w:rsidRPr="00E840FB">
        <w:rPr>
          <w:rFonts w:ascii="Aptos" w:hAnsi="Aptos"/>
        </w:rPr>
        <w:drawing>
          <wp:inline distT="0" distB="0" distL="0" distR="0" wp14:anchorId="1F582B31" wp14:editId="1CF900A8">
            <wp:extent cx="254442" cy="245190"/>
            <wp:effectExtent l="0" t="0" r="0" b="2540"/>
            <wp:docPr id="4284130" name="Picture 428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130" name=""/>
                    <pic:cNvPicPr/>
                  </pic:nvPicPr>
                  <pic:blipFill>
                    <a:blip r:embed="rId40"/>
                    <a:stretch>
                      <a:fillRect/>
                    </a:stretch>
                  </pic:blipFill>
                  <pic:spPr>
                    <a:xfrm>
                      <a:off x="0" y="0"/>
                      <a:ext cx="267385" cy="257663"/>
                    </a:xfrm>
                    <a:prstGeom prst="rect">
                      <a:avLst/>
                    </a:prstGeom>
                  </pic:spPr>
                </pic:pic>
              </a:graphicData>
            </a:graphic>
          </wp:inline>
        </w:drawing>
      </w:r>
      <w:r w:rsidR="005D2A7C" w:rsidRPr="00E840FB">
        <w:rPr>
          <w:rFonts w:ascii="Aptos" w:hAnsi="Aptos"/>
        </w:rPr>
        <w:t xml:space="preserve"> </w:t>
      </w:r>
      <w:r w:rsidRPr="00E840FB">
        <w:rPr>
          <w:rFonts w:ascii="Aptos" w:hAnsi="Aptos"/>
        </w:rPr>
        <w:t xml:space="preserve">um eine </w:t>
      </w:r>
      <w:r w:rsidR="005D2A7C" w:rsidRPr="00E840FB">
        <w:rPr>
          <w:rFonts w:ascii="Aptos" w:hAnsi="Aptos"/>
        </w:rPr>
        <w:t>TYREX</w:t>
      </w:r>
      <w:r w:rsidRPr="00E840FB">
        <w:rPr>
          <w:rFonts w:ascii="Aptos" w:hAnsi="Aptos"/>
        </w:rPr>
        <w:t>-Station hinzuzufügen</w:t>
      </w:r>
    </w:p>
    <w:p w14:paraId="37433D3E" w14:textId="77777777" w:rsidR="00E773A7" w:rsidRPr="00E840FB" w:rsidRDefault="00E773A7" w:rsidP="00E773A7">
      <w:pPr>
        <w:rPr>
          <w:rFonts w:ascii="Aptos" w:hAnsi="Aptos"/>
        </w:rPr>
      </w:pPr>
    </w:p>
    <w:p w14:paraId="1814A6A5" w14:textId="29914619" w:rsidR="005D2A7C" w:rsidRPr="00E840FB" w:rsidRDefault="00E773A7" w:rsidP="00E773A7">
      <w:pPr>
        <w:pStyle w:val="Puceniveau1"/>
        <w:tabs>
          <w:tab w:val="clear" w:pos="284"/>
          <w:tab w:val="left" w:pos="142"/>
        </w:tabs>
        <w:rPr>
          <w:rFonts w:ascii="Aptos" w:hAnsi="Aptos"/>
        </w:rPr>
      </w:pPr>
      <w:r w:rsidRPr="00E840FB">
        <w:rPr>
          <w:rFonts w:ascii="Aptos" w:hAnsi="Aptos"/>
        </w:rPr>
        <w:t>Tragen Sie die Angaben für das Gerät ein</w:t>
      </w:r>
      <w:r w:rsidR="005D2A7C" w:rsidRPr="00E840FB">
        <w:rPr>
          <w:rFonts w:ascii="Aptos" w:hAnsi="Aptos"/>
        </w:rPr>
        <w:t xml:space="preserve">. </w:t>
      </w:r>
      <w:r w:rsidRPr="00E840FB">
        <w:rPr>
          <w:rFonts w:ascii="Aptos" w:hAnsi="Aptos"/>
        </w:rPr>
        <w:t xml:space="preserve">Die </w:t>
      </w:r>
      <w:r w:rsidR="005D2A7C" w:rsidRPr="00E840FB">
        <w:rPr>
          <w:rStyle w:val="NormalGrasCar"/>
          <w:rFonts w:ascii="Aptos" w:hAnsi="Aptos"/>
        </w:rPr>
        <w:t>Seri</w:t>
      </w:r>
      <w:r w:rsidRPr="00E840FB">
        <w:rPr>
          <w:rStyle w:val="NormalGrasCar"/>
          <w:rFonts w:ascii="Aptos" w:hAnsi="Aptos"/>
        </w:rPr>
        <w:t>en</w:t>
      </w:r>
      <w:r w:rsidR="005D2A7C" w:rsidRPr="00E840FB">
        <w:rPr>
          <w:rStyle w:val="NormalGrasCar"/>
          <w:rFonts w:ascii="Aptos" w:hAnsi="Aptos"/>
        </w:rPr>
        <w:t>num</w:t>
      </w:r>
      <w:r w:rsidRPr="00E840FB">
        <w:rPr>
          <w:rStyle w:val="NormalGrasCar"/>
          <w:rFonts w:ascii="Aptos" w:hAnsi="Aptos"/>
        </w:rPr>
        <w:t>m</w:t>
      </w:r>
      <w:r w:rsidR="005D2A7C" w:rsidRPr="00E840FB">
        <w:rPr>
          <w:rStyle w:val="NormalGrasCar"/>
          <w:rFonts w:ascii="Aptos" w:hAnsi="Aptos"/>
        </w:rPr>
        <w:t>er</w:t>
      </w:r>
      <w:r w:rsidR="005D2A7C" w:rsidRPr="00E840FB">
        <w:rPr>
          <w:rFonts w:ascii="Aptos" w:hAnsi="Aptos"/>
        </w:rPr>
        <w:t xml:space="preserve"> </w:t>
      </w:r>
      <w:r w:rsidRPr="00E840FB">
        <w:rPr>
          <w:rFonts w:ascii="Aptos" w:hAnsi="Aptos"/>
        </w:rPr>
        <w:t>befindet sich auf der Unterseite der</w:t>
      </w:r>
      <w:r w:rsidR="005D2A7C" w:rsidRPr="00E840FB">
        <w:rPr>
          <w:rFonts w:ascii="Aptos" w:hAnsi="Aptos"/>
        </w:rPr>
        <w:t xml:space="preserve"> TYREX</w:t>
      </w:r>
      <w:r w:rsidRPr="00E840FB">
        <w:rPr>
          <w:rFonts w:ascii="Aptos" w:hAnsi="Aptos"/>
        </w:rPr>
        <w:t>-Station</w:t>
      </w:r>
      <w:r w:rsidR="005D2A7C" w:rsidRPr="00E840FB">
        <w:rPr>
          <w:rFonts w:ascii="Aptos" w:hAnsi="Aptos"/>
        </w:rPr>
        <w:t>.</w:t>
      </w:r>
    </w:p>
    <w:p w14:paraId="57502582" w14:textId="77777777" w:rsidR="00082E42" w:rsidRPr="00E840FB" w:rsidRDefault="00E773A7" w:rsidP="00082E42">
      <w:pPr>
        <w:pStyle w:val="Beschriftung"/>
        <w:keepNext/>
      </w:pPr>
      <w:r w:rsidRPr="00E840FB">
        <w:rPr>
          <w:rFonts w:ascii="Aptos" w:hAnsi="Aptos"/>
        </w:rPr>
        <w:lastRenderedPageBreak/>
        <w:drawing>
          <wp:inline distT="0" distB="0" distL="0" distR="0" wp14:anchorId="7D8132B0" wp14:editId="70DAD278">
            <wp:extent cx="2724026" cy="2729552"/>
            <wp:effectExtent l="0" t="0" r="635" b="0"/>
            <wp:docPr id="1840671956"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71956" name="Grafik 1" descr="Ein Bild, das Text, Screenshot, Schrift, Zahl enthält.&#10;&#10;KI-generierte Inhalte können fehlerhaft sein."/>
                    <pic:cNvPicPr/>
                  </pic:nvPicPr>
                  <pic:blipFill>
                    <a:blip r:embed="rId41"/>
                    <a:stretch>
                      <a:fillRect/>
                    </a:stretch>
                  </pic:blipFill>
                  <pic:spPr>
                    <a:xfrm>
                      <a:off x="0" y="0"/>
                      <a:ext cx="2727652" cy="2733185"/>
                    </a:xfrm>
                    <a:prstGeom prst="rect">
                      <a:avLst/>
                    </a:prstGeom>
                  </pic:spPr>
                </pic:pic>
              </a:graphicData>
            </a:graphic>
          </wp:inline>
        </w:drawing>
      </w:r>
    </w:p>
    <w:p w14:paraId="30D6C3CC" w14:textId="39272795" w:rsidR="00E773A7" w:rsidRPr="00E840FB" w:rsidRDefault="00082E42" w:rsidP="00082E42">
      <w:pPr>
        <w:pStyle w:val="Beschriftung"/>
        <w:rPr>
          <w:rFonts w:ascii="Aptos" w:hAnsi="Aptos"/>
        </w:rPr>
      </w:pPr>
      <w:bookmarkStart w:id="43" w:name="_Toc196404208"/>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16</w:t>
      </w:r>
      <w:r w:rsidRPr="00E840FB">
        <w:rPr>
          <w:rFonts w:ascii="Aptos" w:hAnsi="Aptos"/>
        </w:rPr>
        <w:fldChar w:fldCharType="end"/>
      </w:r>
      <w:r w:rsidRPr="00E840FB">
        <w:rPr>
          <w:rFonts w:ascii="Aptos" w:hAnsi="Aptos"/>
        </w:rPr>
        <w:t xml:space="preserve"> - Eine Tyrex-Station hinzufügen</w:t>
      </w:r>
      <w:bookmarkEnd w:id="43"/>
    </w:p>
    <w:p w14:paraId="0AD7F94F" w14:textId="150FEFDD" w:rsidR="005D2A7C" w:rsidRPr="00E840FB" w:rsidRDefault="00E773A7" w:rsidP="00300CBB">
      <w:pPr>
        <w:pStyle w:val="berschrift2"/>
        <w:rPr>
          <w:rFonts w:ascii="Aptos" w:hAnsi="Aptos"/>
        </w:rPr>
      </w:pPr>
      <w:bookmarkStart w:id="44" w:name="_Toc196395831"/>
      <w:bookmarkStart w:id="45" w:name="_Toc196398841"/>
      <w:r w:rsidRPr="00E840FB">
        <w:rPr>
          <w:rFonts w:ascii="Aptos" w:hAnsi="Aptos"/>
        </w:rPr>
        <w:t>Hinzufügen von Antiviren-Programmen</w:t>
      </w:r>
      <w:bookmarkEnd w:id="44"/>
      <w:bookmarkEnd w:id="45"/>
    </w:p>
    <w:p w14:paraId="1A83FC2E" w14:textId="2D5D23F8" w:rsidR="005D2A7C" w:rsidRPr="00E840FB" w:rsidRDefault="00E773A7" w:rsidP="009E105D">
      <w:pPr>
        <w:pStyle w:val="Puceniveau1"/>
        <w:spacing w:before="240"/>
        <w:ind w:left="357" w:hanging="215"/>
        <w:rPr>
          <w:rFonts w:ascii="Aptos" w:hAnsi="Aptos"/>
        </w:rPr>
      </w:pPr>
      <w:r w:rsidRPr="00E840FB">
        <w:rPr>
          <w:rFonts w:ascii="Aptos" w:hAnsi="Aptos"/>
        </w:rPr>
        <w:t>Um ein Antivirenprogramm einzuschalte</w:t>
      </w:r>
      <w:r w:rsidR="009E105D" w:rsidRPr="00E840FB">
        <w:rPr>
          <w:rFonts w:ascii="Aptos" w:hAnsi="Aptos"/>
        </w:rPr>
        <w:t>n</w:t>
      </w:r>
      <w:r w:rsidRPr="00E840FB">
        <w:rPr>
          <w:rFonts w:ascii="Aptos" w:hAnsi="Aptos"/>
        </w:rPr>
        <w:t xml:space="preserve">, wählen Sie zunächst Ihr Gerät im Bereich </w:t>
      </w:r>
      <w:r w:rsidRPr="00E840FB">
        <w:rPr>
          <w:rStyle w:val="NormalGrasCar"/>
          <w:rFonts w:ascii="Aptos" w:hAnsi="Aptos"/>
        </w:rPr>
        <w:t>Meine Geräte</w:t>
      </w:r>
      <w:r w:rsidRPr="00E840FB">
        <w:rPr>
          <w:rFonts w:ascii="Aptos" w:hAnsi="Aptos"/>
        </w:rPr>
        <w:t xml:space="preserve"> aus</w:t>
      </w:r>
      <w:r w:rsidR="005D2A7C" w:rsidRPr="00E840FB">
        <w:rPr>
          <w:rFonts w:ascii="Aptos" w:hAnsi="Aptos"/>
        </w:rPr>
        <w:t>.</w:t>
      </w:r>
      <w:r w:rsidRPr="00E840FB">
        <w:rPr>
          <w:rFonts w:ascii="Aptos" w:hAnsi="Aptos"/>
        </w:rPr>
        <w:t xml:space="preserve"> Dadurch werden die augenblicklichen Informationen der Tyrex-Station angezeigt und das Einstellungssymbol </w:t>
      </w:r>
      <w:r w:rsidRPr="00E840FB">
        <w:rPr>
          <w:rFonts w:ascii="Aptos" w:hAnsi="Aptos"/>
        </w:rPr>
        <w:drawing>
          <wp:inline distT="0" distB="0" distL="0" distR="0" wp14:anchorId="28A01A1A" wp14:editId="3CB5A733">
            <wp:extent cx="122829" cy="153536"/>
            <wp:effectExtent l="0" t="0" r="0" b="0"/>
            <wp:docPr id="12704893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89383" name=""/>
                    <pic:cNvPicPr/>
                  </pic:nvPicPr>
                  <pic:blipFill>
                    <a:blip r:embed="rId42"/>
                    <a:stretch>
                      <a:fillRect/>
                    </a:stretch>
                  </pic:blipFill>
                  <pic:spPr>
                    <a:xfrm>
                      <a:off x="0" y="0"/>
                      <a:ext cx="126487" cy="158108"/>
                    </a:xfrm>
                    <a:prstGeom prst="rect">
                      <a:avLst/>
                    </a:prstGeom>
                  </pic:spPr>
                </pic:pic>
              </a:graphicData>
            </a:graphic>
          </wp:inline>
        </w:drawing>
      </w:r>
      <w:r w:rsidRPr="00E840FB">
        <w:rPr>
          <w:rFonts w:ascii="Aptos" w:hAnsi="Aptos"/>
        </w:rPr>
        <w:t xml:space="preserve"> wird rechts oben sichtbar</w:t>
      </w:r>
    </w:p>
    <w:p w14:paraId="5C3B7F2F" w14:textId="650605CD" w:rsidR="00973B79" w:rsidRPr="00E840FB" w:rsidRDefault="00973B79" w:rsidP="009E105D">
      <w:pPr>
        <w:spacing w:after="0"/>
        <w:rPr>
          <w:rFonts w:ascii="Aptos" w:hAnsi="Aptos"/>
        </w:rPr>
      </w:pPr>
    </w:p>
    <w:p w14:paraId="546E3831" w14:textId="01AF3168" w:rsidR="005D2A7C" w:rsidRPr="00E840FB" w:rsidRDefault="00E773A7" w:rsidP="009E105D">
      <w:pPr>
        <w:pStyle w:val="Puceniveau1"/>
        <w:spacing w:before="0"/>
        <w:ind w:left="357" w:hanging="215"/>
        <w:rPr>
          <w:rFonts w:ascii="Aptos" w:hAnsi="Aptos"/>
        </w:rPr>
      </w:pPr>
      <w:r w:rsidRPr="00E840FB">
        <w:rPr>
          <w:rFonts w:ascii="Aptos" w:hAnsi="Aptos"/>
        </w:rPr>
        <w:t xml:space="preserve">Klicken Sie auf Einstellungen </w:t>
      </w:r>
      <w:r w:rsidR="009E105D" w:rsidRPr="00E840FB">
        <w:rPr>
          <w:rFonts w:ascii="Aptos" w:hAnsi="Aptos"/>
        </w:rPr>
        <w:drawing>
          <wp:inline distT="0" distB="0" distL="0" distR="0" wp14:anchorId="45D4A269" wp14:editId="09676CEA">
            <wp:extent cx="157745" cy="197181"/>
            <wp:effectExtent l="0" t="0" r="0" b="0"/>
            <wp:docPr id="18868886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89383" name=""/>
                    <pic:cNvPicPr/>
                  </pic:nvPicPr>
                  <pic:blipFill>
                    <a:blip r:embed="rId42"/>
                    <a:stretch>
                      <a:fillRect/>
                    </a:stretch>
                  </pic:blipFill>
                  <pic:spPr>
                    <a:xfrm>
                      <a:off x="0" y="0"/>
                      <a:ext cx="160735" cy="200919"/>
                    </a:xfrm>
                    <a:prstGeom prst="rect">
                      <a:avLst/>
                    </a:prstGeom>
                  </pic:spPr>
                </pic:pic>
              </a:graphicData>
            </a:graphic>
          </wp:inline>
        </w:drawing>
      </w:r>
      <w:r w:rsidRPr="00E840FB">
        <w:rPr>
          <w:rFonts w:ascii="Aptos" w:hAnsi="Aptos"/>
        </w:rPr>
        <w:t xml:space="preserve"> und dan</w:t>
      </w:r>
      <w:r w:rsidR="009E105D" w:rsidRPr="00E840FB">
        <w:rPr>
          <w:rFonts w:ascii="Aptos" w:hAnsi="Aptos"/>
        </w:rPr>
        <w:t>n</w:t>
      </w:r>
      <w:r w:rsidRPr="00E840FB">
        <w:rPr>
          <w:rFonts w:ascii="Aptos" w:hAnsi="Aptos"/>
        </w:rPr>
        <w:t xml:space="preserve"> auf </w:t>
      </w:r>
      <w:r w:rsidRPr="00E840FB">
        <w:rPr>
          <w:rStyle w:val="NormalGrasCar"/>
          <w:rFonts w:ascii="Aptos" w:hAnsi="Aptos"/>
        </w:rPr>
        <w:t>Antivir</w:t>
      </w:r>
      <w:r w:rsidR="009E105D" w:rsidRPr="00E840FB">
        <w:rPr>
          <w:rStyle w:val="NormalGrasCar"/>
          <w:rFonts w:ascii="Aptos" w:hAnsi="Aptos"/>
        </w:rPr>
        <w:t>enprogramme</w:t>
      </w:r>
      <w:r w:rsidR="005D2A7C" w:rsidRPr="00E840FB">
        <w:rPr>
          <w:rFonts w:ascii="Aptos" w:hAnsi="Aptos"/>
        </w:rPr>
        <w:t>.</w:t>
      </w:r>
      <w:r w:rsidR="009E105D" w:rsidRPr="00E840FB">
        <w:rPr>
          <w:rFonts w:ascii="Aptos" w:hAnsi="Aptos"/>
        </w:rPr>
        <w:t xml:space="preserve"> Aktivieren Sie die benötigten Antivirenprogramme and klicken Sie anschließend auf </w:t>
      </w:r>
      <w:r w:rsidR="009E105D" w:rsidRPr="00E840FB">
        <w:rPr>
          <w:rStyle w:val="NormalGrasCar"/>
          <w:rFonts w:ascii="Aptos" w:hAnsi="Aptos"/>
        </w:rPr>
        <w:t>Speichern und Anwenden</w:t>
      </w:r>
      <w:r w:rsidR="009E105D" w:rsidRPr="00E840FB">
        <w:rPr>
          <w:rFonts w:ascii="Aptos" w:hAnsi="Aptos"/>
        </w:rPr>
        <w:t>.</w:t>
      </w:r>
    </w:p>
    <w:p w14:paraId="0EA9FB55" w14:textId="77777777" w:rsidR="009E105D" w:rsidRPr="00E840FB" w:rsidRDefault="009E105D" w:rsidP="009E105D">
      <w:pPr>
        <w:rPr>
          <w:rFonts w:ascii="Aptos" w:hAnsi="Aptos"/>
        </w:rPr>
      </w:pPr>
    </w:p>
    <w:p w14:paraId="2C265F4F" w14:textId="77777777" w:rsidR="00082E42" w:rsidRPr="00E840FB" w:rsidRDefault="009E105D" w:rsidP="00082E42">
      <w:pPr>
        <w:pStyle w:val="Puceniveau1"/>
        <w:keepNext/>
        <w:jc w:val="center"/>
      </w:pPr>
      <w:r w:rsidRPr="00E840FB">
        <w:rPr>
          <w:rFonts w:ascii="Aptos" w:hAnsi="Aptos"/>
          <w:i/>
          <w:iCs/>
          <w:color w:val="008C75"/>
          <w:szCs w:val="18"/>
        </w:rPr>
        <w:drawing>
          <wp:inline distT="0" distB="0" distL="0" distR="0" wp14:anchorId="1721CE48" wp14:editId="74067B2C">
            <wp:extent cx="4333259" cy="2542625"/>
            <wp:effectExtent l="0" t="0" r="0" b="0"/>
            <wp:docPr id="688128323"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8323" name="Grafik 1" descr="Ein Bild, das Text, Screenshot, Software, Computersymbol enthält.&#10;&#10;KI-generierte Inhalte können fehlerhaft sein."/>
                    <pic:cNvPicPr/>
                  </pic:nvPicPr>
                  <pic:blipFill>
                    <a:blip r:embed="rId43"/>
                    <a:stretch>
                      <a:fillRect/>
                    </a:stretch>
                  </pic:blipFill>
                  <pic:spPr>
                    <a:xfrm>
                      <a:off x="0" y="0"/>
                      <a:ext cx="4342230" cy="2547889"/>
                    </a:xfrm>
                    <a:prstGeom prst="rect">
                      <a:avLst/>
                    </a:prstGeom>
                  </pic:spPr>
                </pic:pic>
              </a:graphicData>
            </a:graphic>
          </wp:inline>
        </w:drawing>
      </w:r>
    </w:p>
    <w:p w14:paraId="03384B09" w14:textId="01C3D5A5" w:rsidR="009E105D" w:rsidRPr="00E840FB" w:rsidRDefault="00082E42" w:rsidP="00082E42">
      <w:pPr>
        <w:pStyle w:val="Beschriftung"/>
        <w:rPr>
          <w:rFonts w:ascii="Aptos" w:hAnsi="Aptos"/>
        </w:rPr>
      </w:pPr>
      <w:bookmarkStart w:id="46" w:name="_Toc196404209"/>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17</w:t>
      </w:r>
      <w:r w:rsidRPr="00E840FB">
        <w:rPr>
          <w:rFonts w:ascii="Aptos" w:hAnsi="Aptos"/>
        </w:rPr>
        <w:fldChar w:fldCharType="end"/>
      </w:r>
      <w:r w:rsidRPr="00E840FB">
        <w:rPr>
          <w:rFonts w:ascii="Aptos" w:hAnsi="Aptos"/>
        </w:rPr>
        <w:t xml:space="preserve"> -- Auswahl der Antivirenprogramme</w:t>
      </w:r>
      <w:bookmarkEnd w:id="46"/>
    </w:p>
    <w:p w14:paraId="668FC968" w14:textId="0B9AB64B" w:rsidR="005D2A7C" w:rsidRPr="00E840FB" w:rsidRDefault="00F95F41" w:rsidP="00300CBB">
      <w:pPr>
        <w:pStyle w:val="berschrift2"/>
        <w:rPr>
          <w:rFonts w:ascii="Aptos" w:hAnsi="Aptos"/>
        </w:rPr>
      </w:pPr>
      <w:bookmarkStart w:id="47" w:name="_Procédure_d’association"/>
      <w:bookmarkStart w:id="48" w:name="_Toc196395832"/>
      <w:bookmarkStart w:id="49" w:name="_Toc196398842"/>
      <w:bookmarkEnd w:id="47"/>
      <w:r w:rsidRPr="00E840FB">
        <w:rPr>
          <w:rFonts w:ascii="Aptos" w:hAnsi="Aptos"/>
        </w:rPr>
        <w:lastRenderedPageBreak/>
        <w:t>Mit einem Server verbinden</w:t>
      </w:r>
      <w:bookmarkEnd w:id="48"/>
      <w:bookmarkEnd w:id="49"/>
    </w:p>
    <w:p w14:paraId="352E7D76" w14:textId="6F3362A2" w:rsidR="005D2A7C" w:rsidRPr="00E840FB" w:rsidRDefault="00F95F41" w:rsidP="00F964CF">
      <w:pPr>
        <w:pStyle w:val="Puceniveau1"/>
        <w:spacing w:before="240"/>
        <w:ind w:left="357" w:hanging="215"/>
        <w:rPr>
          <w:rFonts w:ascii="Aptos" w:hAnsi="Aptos"/>
        </w:rPr>
      </w:pPr>
      <w:r w:rsidRPr="00E840FB">
        <w:rPr>
          <w:rFonts w:ascii="Aptos" w:hAnsi="Aptos"/>
        </w:rPr>
        <w:t xml:space="preserve">Wählen Sie zunächst Ihr Gerät im Bereich </w:t>
      </w:r>
      <w:r w:rsidRPr="00E840FB">
        <w:rPr>
          <w:rStyle w:val="NormalGrasCar"/>
          <w:rFonts w:ascii="Aptos" w:hAnsi="Aptos"/>
          <w:bCs/>
        </w:rPr>
        <w:t>Meine Geräte</w:t>
      </w:r>
      <w:r w:rsidRPr="00E840FB">
        <w:rPr>
          <w:rFonts w:ascii="Aptos" w:hAnsi="Aptos"/>
        </w:rPr>
        <w:t xml:space="preserve"> aus.</w:t>
      </w:r>
      <w:r w:rsidR="005D2A7C" w:rsidRPr="00E840FB">
        <w:rPr>
          <w:rFonts w:ascii="Aptos" w:hAnsi="Aptos"/>
        </w:rPr>
        <w:t xml:space="preserve">, </w:t>
      </w:r>
      <w:r w:rsidRPr="00E840FB">
        <w:rPr>
          <w:rFonts w:ascii="Aptos" w:hAnsi="Aptos"/>
        </w:rPr>
        <w:t xml:space="preserve">klicken Sie dann unten rechts auf </w:t>
      </w:r>
      <w:r w:rsidRPr="00E840FB">
        <w:rPr>
          <w:rStyle w:val="NormalGrasCar"/>
          <w:rFonts w:ascii="Aptos" w:hAnsi="Aptos"/>
        </w:rPr>
        <w:t>Offline-Datei</w:t>
      </w:r>
      <w:r w:rsidRPr="00E840FB">
        <w:rPr>
          <w:rFonts w:ascii="Aptos" w:hAnsi="Aptos"/>
        </w:rPr>
        <w:t xml:space="preserve"> und wählen Sie aus der </w:t>
      </w:r>
      <w:r w:rsidR="004978A5" w:rsidRPr="00E840FB">
        <w:rPr>
          <w:rFonts w:ascii="Aptos" w:hAnsi="Aptos"/>
        </w:rPr>
        <w:t xml:space="preserve">sich öffnenden </w:t>
      </w:r>
      <w:r w:rsidRPr="00E840FB">
        <w:rPr>
          <w:rFonts w:ascii="Aptos" w:hAnsi="Aptos"/>
          <w:bCs/>
        </w:rPr>
        <w:t>Liste</w:t>
      </w:r>
      <w:r w:rsidRPr="00E840FB">
        <w:rPr>
          <w:rStyle w:val="NormalGrasCar"/>
          <w:rFonts w:ascii="Aptos" w:hAnsi="Aptos"/>
        </w:rPr>
        <w:t xml:space="preserve"> Mit Server</w:t>
      </w:r>
      <w:r w:rsidR="004978A5" w:rsidRPr="00E840FB">
        <w:rPr>
          <w:rStyle w:val="NormalGrasCar"/>
          <w:rFonts w:ascii="Aptos" w:hAnsi="Aptos"/>
        </w:rPr>
        <w:t xml:space="preserve"> verbinden</w:t>
      </w:r>
      <w:r w:rsidR="004978A5" w:rsidRPr="00E840FB">
        <w:rPr>
          <w:rFonts w:ascii="Aptos" w:hAnsi="Aptos"/>
        </w:rPr>
        <w:t xml:space="preserve"> aus</w:t>
      </w:r>
      <w:r w:rsidR="005D2A7C" w:rsidRPr="00E840FB">
        <w:rPr>
          <w:rFonts w:ascii="Aptos" w:hAnsi="Aptos"/>
        </w:rPr>
        <w:t>.</w:t>
      </w:r>
    </w:p>
    <w:p w14:paraId="286E42B0" w14:textId="77777777" w:rsidR="00B94062" w:rsidRPr="00E840FB" w:rsidRDefault="00B94062" w:rsidP="00B94062">
      <w:pPr>
        <w:rPr>
          <w:rFonts w:ascii="Aptos" w:hAnsi="Aptos"/>
        </w:rPr>
      </w:pPr>
    </w:p>
    <w:p w14:paraId="538FFA2C" w14:textId="4EBF69CC" w:rsidR="005D2A7C" w:rsidRPr="00E840FB" w:rsidRDefault="004978A5" w:rsidP="00F964CF">
      <w:pPr>
        <w:pStyle w:val="Puceniveau1"/>
        <w:spacing w:before="240"/>
        <w:ind w:left="357" w:hanging="215"/>
        <w:rPr>
          <w:rFonts w:ascii="Aptos" w:hAnsi="Aptos"/>
        </w:rPr>
      </w:pPr>
      <w:r w:rsidRPr="00E840FB">
        <w:rPr>
          <w:rFonts w:ascii="Aptos" w:hAnsi="Aptos"/>
        </w:rPr>
        <w:t xml:space="preserve">Tragen Sie die </w:t>
      </w:r>
      <w:r w:rsidR="005D2A7C" w:rsidRPr="00E840FB">
        <w:rPr>
          <w:rFonts w:ascii="Aptos" w:hAnsi="Aptos"/>
        </w:rPr>
        <w:t>IP</w:t>
      </w:r>
      <w:r w:rsidRPr="00E840FB">
        <w:rPr>
          <w:rFonts w:ascii="Aptos" w:hAnsi="Aptos"/>
        </w:rPr>
        <w:t xml:space="preserve">- bzw. Die FDQN-Adresse Ihres Servers ein. Aktivieren Sie die </w:t>
      </w:r>
      <w:r w:rsidR="005D2A7C" w:rsidRPr="00E840FB">
        <w:rPr>
          <w:rStyle w:val="NormalGrasCar"/>
          <w:rFonts w:ascii="Aptos" w:hAnsi="Aptos"/>
          <w:bCs/>
        </w:rPr>
        <w:t xml:space="preserve">Proxy </w:t>
      </w:r>
      <w:r w:rsidRPr="00E840FB">
        <w:rPr>
          <w:rStyle w:val="NormalGrasCar"/>
          <w:rFonts w:ascii="Aptos" w:hAnsi="Aptos"/>
          <w:bCs/>
        </w:rPr>
        <w:t>Konfiguration</w:t>
      </w:r>
      <w:r w:rsidRPr="00E840FB">
        <w:rPr>
          <w:rFonts w:ascii="Aptos" w:hAnsi="Aptos"/>
          <w:b/>
        </w:rPr>
        <w:t xml:space="preserve">, </w:t>
      </w:r>
      <w:r w:rsidRPr="00E840FB">
        <w:rPr>
          <w:rFonts w:ascii="Aptos" w:hAnsi="Aptos"/>
        </w:rPr>
        <w:t>falls benötigt</w:t>
      </w:r>
      <w:r w:rsidR="005D2A7C" w:rsidRPr="00E840FB">
        <w:rPr>
          <w:rFonts w:ascii="Aptos" w:hAnsi="Aptos"/>
        </w:rPr>
        <w:t xml:space="preserve">. </w:t>
      </w:r>
      <w:r w:rsidRPr="00E840FB">
        <w:rPr>
          <w:rFonts w:ascii="Aptos" w:hAnsi="Aptos"/>
        </w:rPr>
        <w:t>Klicken Sie</w:t>
      </w:r>
      <w:r w:rsidR="005D2A7C" w:rsidRPr="00E840FB">
        <w:rPr>
          <w:rFonts w:ascii="Aptos" w:hAnsi="Aptos"/>
        </w:rPr>
        <w:t xml:space="preserve"> </w:t>
      </w:r>
      <w:r w:rsidRPr="00E840FB">
        <w:rPr>
          <w:rFonts w:ascii="Aptos" w:hAnsi="Aptos"/>
          <w:b/>
        </w:rPr>
        <w:t>Erstellen</w:t>
      </w:r>
      <w:r w:rsidRPr="00E840FB">
        <w:rPr>
          <w:rFonts w:ascii="Aptos" w:hAnsi="Aptos"/>
        </w:rPr>
        <w:t>, um die Aktualisierungsdatei (ABAV_UPD.SIG) zu erstellen. Die Datei wird i</w:t>
      </w:r>
      <w:r w:rsidR="00F964CF" w:rsidRPr="00E840FB">
        <w:rPr>
          <w:rFonts w:ascii="Aptos" w:hAnsi="Aptos"/>
        </w:rPr>
        <w:t>m</w:t>
      </w:r>
      <w:r w:rsidRPr="00E840FB">
        <w:rPr>
          <w:rFonts w:ascii="Aptos" w:hAnsi="Aptos"/>
        </w:rPr>
        <w:t xml:space="preserve"> Download-Ordner Ihres Rechners gespeichert.</w:t>
      </w:r>
    </w:p>
    <w:p w14:paraId="65D1D738" w14:textId="77777777" w:rsidR="00082E42" w:rsidRPr="00E840FB" w:rsidRDefault="004978A5" w:rsidP="00082E42">
      <w:pPr>
        <w:pStyle w:val="Beschriftung"/>
        <w:keepNext/>
      </w:pPr>
      <w:r w:rsidRPr="00E840FB">
        <w:rPr>
          <w:rFonts w:ascii="Aptos" w:hAnsi="Aptos"/>
        </w:rPr>
        <w:drawing>
          <wp:inline distT="0" distB="0" distL="0" distR="0" wp14:anchorId="07FFE554" wp14:editId="08868DA8">
            <wp:extent cx="3261270" cy="3111690"/>
            <wp:effectExtent l="0" t="0" r="0" b="0"/>
            <wp:docPr id="527050255"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50255" name="Grafik 1" descr="Ein Bild, das Text, Screenshot, Schrift, Dokument enthält.&#10;&#10;KI-generierte Inhalte können fehlerhaft sein."/>
                    <pic:cNvPicPr/>
                  </pic:nvPicPr>
                  <pic:blipFill>
                    <a:blip r:embed="rId44"/>
                    <a:stretch>
                      <a:fillRect/>
                    </a:stretch>
                  </pic:blipFill>
                  <pic:spPr>
                    <a:xfrm>
                      <a:off x="0" y="0"/>
                      <a:ext cx="3271393" cy="3121348"/>
                    </a:xfrm>
                    <a:prstGeom prst="rect">
                      <a:avLst/>
                    </a:prstGeom>
                  </pic:spPr>
                </pic:pic>
              </a:graphicData>
            </a:graphic>
          </wp:inline>
        </w:drawing>
      </w:r>
    </w:p>
    <w:p w14:paraId="2B8B893B" w14:textId="68CDBEF9" w:rsidR="00B94062" w:rsidRPr="00E840FB" w:rsidRDefault="004978A5" w:rsidP="004978A5">
      <w:pPr>
        <w:pStyle w:val="Beschriftung"/>
        <w:rPr>
          <w:rFonts w:ascii="Aptos" w:hAnsi="Aptos"/>
        </w:rPr>
      </w:pPr>
      <w:bookmarkStart w:id="50" w:name="_Toc196404210"/>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18</w:t>
      </w:r>
      <w:r w:rsidRPr="00E840FB">
        <w:rPr>
          <w:rFonts w:ascii="Aptos" w:hAnsi="Aptos"/>
        </w:rPr>
        <w:fldChar w:fldCharType="end"/>
      </w:r>
      <w:r w:rsidRPr="00E840FB">
        <w:rPr>
          <w:rFonts w:ascii="Aptos" w:hAnsi="Aptos"/>
        </w:rPr>
        <w:t xml:space="preserve"> - Assoziationsdatei erstellen</w:t>
      </w:r>
      <w:bookmarkEnd w:id="50"/>
    </w:p>
    <w:p w14:paraId="15B0C30D" w14:textId="16B4DBD6" w:rsidR="005D2A7C" w:rsidRPr="00E840FB" w:rsidRDefault="004978A5" w:rsidP="00F964CF">
      <w:pPr>
        <w:pStyle w:val="Puceniveau1"/>
        <w:ind w:hanging="218"/>
        <w:rPr>
          <w:rFonts w:ascii="Aptos" w:hAnsi="Aptos"/>
        </w:rPr>
      </w:pPr>
      <w:r w:rsidRPr="00E840FB">
        <w:rPr>
          <w:rFonts w:ascii="Aptos" w:hAnsi="Aptos"/>
        </w:rPr>
        <w:t xml:space="preserve">Kopieren Sie die Datei in das Stammverzeichnis eines USB-Geräts und schließen Sie dieses an ihre Tyrex-Station an. </w:t>
      </w:r>
      <w:r w:rsidR="00F964CF" w:rsidRPr="00E840FB">
        <w:rPr>
          <w:rFonts w:ascii="Aptos" w:hAnsi="Aptos"/>
        </w:rPr>
        <w:t>Wählen Sie die Datei in dem sich öffnenden Fenster aus.</w:t>
      </w:r>
    </w:p>
    <w:p w14:paraId="10EA670B" w14:textId="77777777" w:rsidR="00B94062" w:rsidRPr="00E840FB" w:rsidRDefault="00B94062" w:rsidP="00B94062">
      <w:pPr>
        <w:rPr>
          <w:rFonts w:ascii="Aptos" w:hAnsi="Aptos"/>
        </w:rPr>
      </w:pPr>
    </w:p>
    <w:p w14:paraId="22492E00" w14:textId="15607C0C" w:rsidR="005D2A7C" w:rsidRPr="00E840FB" w:rsidRDefault="00F964CF" w:rsidP="00F964CF">
      <w:pPr>
        <w:pStyle w:val="Puceniveau1"/>
        <w:spacing w:before="240"/>
        <w:ind w:left="357" w:hanging="215"/>
        <w:rPr>
          <w:rFonts w:ascii="Aptos" w:hAnsi="Aptos"/>
        </w:rPr>
      </w:pPr>
      <w:r w:rsidRPr="00E840FB">
        <w:rPr>
          <w:rFonts w:ascii="Aptos" w:hAnsi="Aptos"/>
        </w:rPr>
        <w:t>Die Tyrex-Station führt einen Neustart durch.</w:t>
      </w:r>
      <w:r w:rsidR="000525C8" w:rsidRPr="00E840FB">
        <w:rPr>
          <w:rFonts w:ascii="Aptos" w:hAnsi="Aptos"/>
        </w:rPr>
        <w:t xml:space="preserve"> Ziehen Sie das USB-Gerät während des Neustarts von der Tyrex-Station ab</w:t>
      </w:r>
      <w:r w:rsidR="005D2A7C" w:rsidRPr="00E840FB">
        <w:rPr>
          <w:rFonts w:ascii="Aptos" w:hAnsi="Aptos"/>
        </w:rPr>
        <w:t>.</w:t>
      </w:r>
    </w:p>
    <w:p w14:paraId="5FD070B5" w14:textId="77777777" w:rsidR="00E94922" w:rsidRPr="00E840FB" w:rsidRDefault="00E94922" w:rsidP="00E94922">
      <w:pPr>
        <w:rPr>
          <w:rFonts w:ascii="Aptos" w:hAnsi="Aptos"/>
        </w:rPr>
      </w:pPr>
    </w:p>
    <w:tbl>
      <w:tblPr>
        <w:tblStyle w:val="Tabellenraster"/>
        <w:tblW w:w="9072" w:type="dxa"/>
        <w:jc w:val="center"/>
        <w:tblBorders>
          <w:top w:val="single" w:sz="12" w:space="0" w:color="008C75"/>
          <w:left w:val="none" w:sz="0" w:space="0" w:color="auto"/>
          <w:bottom w:val="single" w:sz="12"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E94922" w:rsidRPr="00E840FB" w14:paraId="0131C99F" w14:textId="77777777" w:rsidTr="00362F1A">
        <w:trPr>
          <w:jc w:val="center"/>
        </w:trPr>
        <w:tc>
          <w:tcPr>
            <w:tcW w:w="1129" w:type="dxa"/>
            <w:tcBorders>
              <w:top w:val="nil"/>
              <w:bottom w:val="double" w:sz="4" w:space="0" w:color="008C75"/>
            </w:tcBorders>
            <w:shd w:val="clear" w:color="auto" w:fill="auto"/>
            <w:vAlign w:val="center"/>
          </w:tcPr>
          <w:p w14:paraId="3ACD963A" w14:textId="77777777" w:rsidR="00E94922" w:rsidRPr="00E840FB" w:rsidRDefault="00E94922" w:rsidP="00362F1A">
            <w:pPr>
              <w:pStyle w:val="Tableautextecentr"/>
              <w:rPr>
                <w:rFonts w:ascii="Aptos" w:hAnsi="Aptos"/>
              </w:rPr>
            </w:pPr>
            <w:r w:rsidRPr="00E840FB">
              <w:rPr>
                <w:rFonts w:ascii="Aptos" w:hAnsi="Aptos"/>
              </w:rPr>
              <w:drawing>
                <wp:inline distT="0" distB="0" distL="0" distR="0" wp14:anchorId="6E109B5F" wp14:editId="0E2577B6">
                  <wp:extent cx="579755" cy="579755"/>
                  <wp:effectExtent l="0" t="0" r="0" b="0"/>
                  <wp:docPr id="1349165629" name="Picture 134945157" descr="Liste de contrô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3409" name="Graphique 759973409" descr="Liste de contrôle avec un remplissage uni"/>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9755" cy="579755"/>
                          </a:xfrm>
                          <a:prstGeom prst="rect">
                            <a:avLst/>
                          </a:prstGeom>
                        </pic:spPr>
                      </pic:pic>
                    </a:graphicData>
                  </a:graphic>
                </wp:inline>
              </w:drawing>
            </w:r>
          </w:p>
        </w:tc>
        <w:tc>
          <w:tcPr>
            <w:tcW w:w="7943" w:type="dxa"/>
            <w:tcBorders>
              <w:bottom w:val="double" w:sz="4" w:space="0" w:color="008C75"/>
            </w:tcBorders>
            <w:vAlign w:val="center"/>
          </w:tcPr>
          <w:p w14:paraId="7C0905D5" w14:textId="7500B146" w:rsidR="00E94922" w:rsidRPr="00E840FB" w:rsidRDefault="00F964CF" w:rsidP="00362F1A">
            <w:pPr>
              <w:pStyle w:val="Tableautextegauche"/>
              <w:rPr>
                <w:rFonts w:ascii="Aptos" w:hAnsi="Aptos"/>
              </w:rPr>
            </w:pPr>
            <w:r w:rsidRPr="00E840FB">
              <w:rPr>
                <w:rStyle w:val="NormalGrasCar"/>
                <w:rFonts w:ascii="Aptos" w:hAnsi="Aptos"/>
              </w:rPr>
              <w:t>Anmerkung</w:t>
            </w:r>
            <w:r w:rsidR="00E94922" w:rsidRPr="00E840FB">
              <w:rPr>
                <w:rFonts w:ascii="Aptos" w:hAnsi="Aptos"/>
              </w:rPr>
              <w:t xml:space="preserve">: </w:t>
            </w:r>
            <w:r w:rsidRPr="00E840FB">
              <w:rPr>
                <w:rFonts w:ascii="Aptos" w:hAnsi="Aptos"/>
              </w:rPr>
              <w:t>Wir empfehlen die Verwendung der FQDN-Adresse des Servers zur Verknüpfung der TYREX-Geräte. Wenn Sie die IP-Adresse des Servers ändern, müssen Sie auch jedes Gerät, das mit der alten IP-Adresse konfiguriert ist, entkoppeln und dann mit der neuen IP-Adresse neu verknüpfen, was ein langwieriger Prozess sein kann</w:t>
            </w:r>
            <w:r w:rsidR="00E94922" w:rsidRPr="00E840FB">
              <w:rPr>
                <w:rFonts w:ascii="Aptos" w:hAnsi="Aptos"/>
              </w:rPr>
              <w:t>.</w:t>
            </w:r>
          </w:p>
        </w:tc>
      </w:tr>
    </w:tbl>
    <w:p w14:paraId="493CC139" w14:textId="2EDC2A65" w:rsidR="00C961F5" w:rsidRPr="00E840FB" w:rsidRDefault="00C961F5" w:rsidP="00E94922">
      <w:pPr>
        <w:rPr>
          <w:rFonts w:ascii="Aptos" w:hAnsi="Aptos"/>
        </w:rPr>
      </w:pPr>
    </w:p>
    <w:p w14:paraId="4F53364A" w14:textId="77777777" w:rsidR="00C961F5" w:rsidRPr="00E840FB" w:rsidRDefault="00C961F5">
      <w:pPr>
        <w:spacing w:before="0" w:after="160" w:line="259" w:lineRule="auto"/>
        <w:jc w:val="left"/>
        <w:rPr>
          <w:rFonts w:ascii="Aptos" w:hAnsi="Aptos"/>
        </w:rPr>
      </w:pPr>
      <w:r w:rsidRPr="00E840FB">
        <w:rPr>
          <w:rFonts w:ascii="Aptos" w:hAnsi="Aptos"/>
        </w:rPr>
        <w:br w:type="page"/>
      </w:r>
    </w:p>
    <w:p w14:paraId="4CB14431" w14:textId="06DC9864" w:rsidR="00DB38E5" w:rsidRPr="00E840FB" w:rsidRDefault="005D2A7C" w:rsidP="00DB38E5">
      <w:pPr>
        <w:pStyle w:val="berschrift2"/>
        <w:rPr>
          <w:rFonts w:ascii="Aptos" w:hAnsi="Aptos"/>
        </w:rPr>
      </w:pPr>
      <w:bookmarkStart w:id="51" w:name="_Toc196395833"/>
      <w:bookmarkStart w:id="52" w:name="_Toc196398843"/>
      <w:r w:rsidRPr="00E840FB">
        <w:rPr>
          <w:rFonts w:ascii="Aptos" w:hAnsi="Aptos"/>
        </w:rPr>
        <w:lastRenderedPageBreak/>
        <w:t>Net</w:t>
      </w:r>
      <w:r w:rsidR="00F964CF" w:rsidRPr="00E840FB">
        <w:rPr>
          <w:rFonts w:ascii="Aptos" w:hAnsi="Aptos"/>
        </w:rPr>
        <w:t>z</w:t>
      </w:r>
      <w:r w:rsidRPr="00E840FB">
        <w:rPr>
          <w:rFonts w:ascii="Aptos" w:hAnsi="Aptos"/>
        </w:rPr>
        <w:t>w</w:t>
      </w:r>
      <w:r w:rsidR="00F964CF" w:rsidRPr="00E840FB">
        <w:rPr>
          <w:rFonts w:ascii="Aptos" w:hAnsi="Aptos"/>
        </w:rPr>
        <w:t>e</w:t>
      </w:r>
      <w:r w:rsidRPr="00E840FB">
        <w:rPr>
          <w:rFonts w:ascii="Aptos" w:hAnsi="Aptos"/>
        </w:rPr>
        <w:t>rk</w:t>
      </w:r>
      <w:r w:rsidR="00F964CF" w:rsidRPr="00E840FB">
        <w:rPr>
          <w:rFonts w:ascii="Aptos" w:hAnsi="Aptos"/>
        </w:rPr>
        <w:t>k</w:t>
      </w:r>
      <w:r w:rsidRPr="00E840FB">
        <w:rPr>
          <w:rFonts w:ascii="Aptos" w:hAnsi="Aptos"/>
        </w:rPr>
        <w:t>onfiguration</w:t>
      </w:r>
      <w:bookmarkEnd w:id="51"/>
      <w:bookmarkEnd w:id="52"/>
    </w:p>
    <w:p w14:paraId="1E144A61" w14:textId="77777777" w:rsidR="00E439AE" w:rsidRPr="00E840FB" w:rsidRDefault="00E439AE" w:rsidP="00E439AE">
      <w:pPr>
        <w:rPr>
          <w:rFonts w:ascii="Aptos" w:hAnsi="Aptos"/>
        </w:rPr>
      </w:pPr>
    </w:p>
    <w:p w14:paraId="19C13091" w14:textId="1E72C923" w:rsidR="005D2A7C" w:rsidRPr="00E840FB" w:rsidRDefault="00C961F5" w:rsidP="00F964CF">
      <w:pPr>
        <w:pStyle w:val="Puceniveau1"/>
        <w:spacing w:before="240"/>
        <w:ind w:left="357" w:hanging="215"/>
        <w:rPr>
          <w:rFonts w:ascii="Aptos" w:hAnsi="Aptos"/>
        </w:rPr>
      </w:pPr>
      <w:r w:rsidRPr="00E840FB">
        <w:rPr>
          <w:rFonts w:ascii="Aptos" w:hAnsi="Aptos"/>
        </w:rPr>
        <w:t>Gehen</w:t>
      </w:r>
      <w:r w:rsidR="00F964CF" w:rsidRPr="00E840FB">
        <w:rPr>
          <w:rFonts w:ascii="Aptos" w:hAnsi="Aptos"/>
        </w:rPr>
        <w:t xml:space="preserve"> Sie zum Abschnitt </w:t>
      </w:r>
      <w:r w:rsidR="00F964CF" w:rsidRPr="00E840FB">
        <w:rPr>
          <w:rStyle w:val="NormalGrasCar"/>
          <w:rFonts w:ascii="Aptos" w:hAnsi="Aptos"/>
        </w:rPr>
        <w:t>Meine Geräte</w:t>
      </w:r>
      <w:r w:rsidR="00F964CF" w:rsidRPr="00E840FB">
        <w:rPr>
          <w:rFonts w:ascii="Aptos" w:hAnsi="Aptos"/>
        </w:rPr>
        <w:t xml:space="preserve"> und klicken Sie auf</w:t>
      </w:r>
      <w:r w:rsidR="00F964CF" w:rsidRPr="00E840FB">
        <w:rPr>
          <w:rFonts w:ascii="Aptos" w:hAnsi="Aptos"/>
          <w:b/>
        </w:rPr>
        <w:t xml:space="preserve"> </w:t>
      </w:r>
      <w:r w:rsidR="00F964CF" w:rsidRPr="00E840FB">
        <w:rPr>
          <w:rStyle w:val="NormalGrasCar"/>
          <w:rFonts w:ascii="Aptos" w:hAnsi="Aptos"/>
          <w:bCs/>
        </w:rPr>
        <w:t>Offline-Datei</w:t>
      </w:r>
      <w:r w:rsidRPr="00E840FB">
        <w:rPr>
          <w:rFonts w:ascii="Aptos" w:hAnsi="Aptos"/>
          <w:b/>
        </w:rPr>
        <w:t xml:space="preserve">, </w:t>
      </w:r>
      <w:r w:rsidRPr="00E840FB">
        <w:rPr>
          <w:rFonts w:ascii="Aptos" w:hAnsi="Aptos"/>
          <w:bCs/>
        </w:rPr>
        <w:t>wählen Sie dann</w:t>
      </w:r>
      <w:r w:rsidRPr="00E840FB">
        <w:rPr>
          <w:rStyle w:val="NormalGrasCar"/>
          <w:rFonts w:ascii="Aptos" w:hAnsi="Aptos"/>
          <w:bCs/>
        </w:rPr>
        <w:t xml:space="preserve"> </w:t>
      </w:r>
      <w:r w:rsidR="00F964CF" w:rsidRPr="00E840FB">
        <w:rPr>
          <w:rStyle w:val="NormalGrasCar"/>
          <w:rFonts w:ascii="Aptos" w:hAnsi="Aptos"/>
          <w:bCs/>
        </w:rPr>
        <w:t>Netzwerk</w:t>
      </w:r>
      <w:r w:rsidRPr="00E840FB">
        <w:rPr>
          <w:rStyle w:val="NormalGrasCar"/>
          <w:rFonts w:ascii="Aptos" w:hAnsi="Aptos"/>
          <w:bCs/>
        </w:rPr>
        <w:t xml:space="preserve"> </w:t>
      </w:r>
      <w:r w:rsidR="00F964CF" w:rsidRPr="00E840FB">
        <w:rPr>
          <w:rStyle w:val="NormalGrasCar"/>
          <w:rFonts w:ascii="Aptos" w:hAnsi="Aptos"/>
          <w:bCs/>
        </w:rPr>
        <w:t>konfigur</w:t>
      </w:r>
      <w:r w:rsidRPr="00E840FB">
        <w:rPr>
          <w:rStyle w:val="NormalGrasCar"/>
          <w:rFonts w:ascii="Aptos" w:hAnsi="Aptos"/>
          <w:bCs/>
        </w:rPr>
        <w:t>ieren</w:t>
      </w:r>
      <w:r w:rsidR="005D2A7C" w:rsidRPr="00E840FB">
        <w:rPr>
          <w:rFonts w:ascii="Aptos" w:hAnsi="Aptos"/>
        </w:rPr>
        <w:t>.</w:t>
      </w:r>
    </w:p>
    <w:p w14:paraId="56B1C234" w14:textId="77777777" w:rsidR="0019046B" w:rsidRPr="00E840FB" w:rsidRDefault="0019046B" w:rsidP="0019046B">
      <w:pPr>
        <w:rPr>
          <w:rFonts w:ascii="Aptos" w:hAnsi="Aptos"/>
        </w:rPr>
      </w:pPr>
    </w:p>
    <w:p w14:paraId="2370EE7D" w14:textId="498C2328" w:rsidR="005D2A7C" w:rsidRPr="00E840FB" w:rsidRDefault="000525C8" w:rsidP="0019046B">
      <w:pPr>
        <w:pStyle w:val="Puceniveau1"/>
        <w:rPr>
          <w:rFonts w:ascii="Aptos" w:hAnsi="Aptos"/>
        </w:rPr>
      </w:pPr>
      <w:r w:rsidRPr="00E840FB">
        <w:rPr>
          <w:rFonts w:ascii="Aptos" w:hAnsi="Aptos"/>
        </w:rPr>
        <w:t>Tragen Sie die Angaben zu Ihrem Netzwerk ein</w:t>
      </w:r>
      <w:r w:rsidR="000E3548" w:rsidRPr="00E840FB">
        <w:rPr>
          <w:rFonts w:ascii="Aptos" w:hAnsi="Aptos"/>
        </w:rPr>
        <w:t>:</w:t>
      </w:r>
    </w:p>
    <w:p w14:paraId="0EA234D2" w14:textId="13FE4130" w:rsidR="002344E0" w:rsidRPr="00E840FB" w:rsidRDefault="002344E0" w:rsidP="002344E0">
      <w:pPr>
        <w:jc w:val="center"/>
        <w:rPr>
          <w:rFonts w:ascii="Aptos" w:hAnsi="Aptos"/>
        </w:rPr>
      </w:pPr>
    </w:p>
    <w:p w14:paraId="45513106" w14:textId="77777777" w:rsidR="00082E42" w:rsidRPr="00E840FB" w:rsidRDefault="000525C8" w:rsidP="00082E42">
      <w:pPr>
        <w:pStyle w:val="Beschriftung"/>
        <w:keepNext/>
      </w:pPr>
      <w:r w:rsidRPr="00E840FB">
        <w:rPr>
          <w:rFonts w:ascii="Aptos" w:hAnsi="Aptos"/>
        </w:rPr>
        <w:drawing>
          <wp:inline distT="0" distB="0" distL="0" distR="0" wp14:anchorId="4889CEFD" wp14:editId="53BEA581">
            <wp:extent cx="3726690" cy="3098042"/>
            <wp:effectExtent l="0" t="0" r="7620" b="7620"/>
            <wp:docPr id="13003173"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73" name="Grafik 1" descr="Ein Bild, das Text, Screenshot enthält.&#10;&#10;KI-generierte Inhalte können fehlerhaft sein."/>
                    <pic:cNvPicPr/>
                  </pic:nvPicPr>
                  <pic:blipFill>
                    <a:blip r:embed="rId45"/>
                    <a:stretch>
                      <a:fillRect/>
                    </a:stretch>
                  </pic:blipFill>
                  <pic:spPr>
                    <a:xfrm>
                      <a:off x="0" y="0"/>
                      <a:ext cx="3731545" cy="3102078"/>
                    </a:xfrm>
                    <a:prstGeom prst="rect">
                      <a:avLst/>
                    </a:prstGeom>
                  </pic:spPr>
                </pic:pic>
              </a:graphicData>
            </a:graphic>
          </wp:inline>
        </w:drawing>
      </w:r>
    </w:p>
    <w:p w14:paraId="4152BB05" w14:textId="59C49128" w:rsidR="000525C8" w:rsidRPr="00E840FB" w:rsidRDefault="00082E42" w:rsidP="00082E42">
      <w:pPr>
        <w:pStyle w:val="Beschriftung"/>
        <w:rPr>
          <w:rFonts w:ascii="Aptos" w:hAnsi="Aptos"/>
        </w:rPr>
      </w:pPr>
      <w:bookmarkStart w:id="53" w:name="_Toc196404211"/>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19</w:t>
      </w:r>
      <w:r w:rsidRPr="00E840FB">
        <w:rPr>
          <w:rFonts w:ascii="Aptos" w:hAnsi="Aptos"/>
        </w:rPr>
        <w:fldChar w:fldCharType="end"/>
      </w:r>
      <w:r w:rsidRPr="00E840FB">
        <w:rPr>
          <w:rFonts w:ascii="Aptos" w:hAnsi="Aptos"/>
        </w:rPr>
        <w:t xml:space="preserve"> - Netzwerkkonfiguration</w:t>
      </w:r>
      <w:bookmarkEnd w:id="53"/>
    </w:p>
    <w:p w14:paraId="1C953CCB" w14:textId="0E639DE1" w:rsidR="005D2A7C" w:rsidRPr="00E840FB" w:rsidRDefault="000525C8" w:rsidP="000E3548">
      <w:pPr>
        <w:pStyle w:val="Puceniveau1"/>
        <w:spacing w:before="240"/>
        <w:ind w:left="357" w:hanging="215"/>
        <w:rPr>
          <w:rFonts w:ascii="Aptos" w:hAnsi="Aptos"/>
        </w:rPr>
      </w:pPr>
      <w:r w:rsidRPr="00E840FB">
        <w:rPr>
          <w:rFonts w:ascii="Aptos" w:hAnsi="Aptos"/>
        </w:rPr>
        <w:t xml:space="preserve">Klicken Sie </w:t>
      </w:r>
      <w:r w:rsidR="000E3548" w:rsidRPr="00E840FB">
        <w:rPr>
          <w:rFonts w:ascii="Aptos" w:hAnsi="Aptos"/>
        </w:rPr>
        <w:t xml:space="preserve">auf </w:t>
      </w:r>
      <w:r w:rsidR="000E3548" w:rsidRPr="00E840FB">
        <w:rPr>
          <w:rStyle w:val="NormalGrasCar"/>
          <w:rFonts w:ascii="Aptos" w:hAnsi="Aptos"/>
          <w:bCs/>
        </w:rPr>
        <w:t>Erstellen</w:t>
      </w:r>
      <w:r w:rsidR="000E3548" w:rsidRPr="00E840FB">
        <w:rPr>
          <w:rFonts w:ascii="Aptos" w:hAnsi="Aptos"/>
        </w:rPr>
        <w:t xml:space="preserve"> und Übertragen</w:t>
      </w:r>
      <w:r w:rsidRPr="00E840FB">
        <w:rPr>
          <w:rFonts w:ascii="Aptos" w:hAnsi="Aptos"/>
        </w:rPr>
        <w:t xml:space="preserve"> Sie die Datei ABAV_Network_&lt;Gerätename&gt;.SIG auf die Tyrex-Station (siehe 5.4).</w:t>
      </w:r>
      <w:r w:rsidR="005D2A7C" w:rsidRPr="00E840FB">
        <w:rPr>
          <w:rFonts w:ascii="Aptos" w:hAnsi="Aptos"/>
        </w:rPr>
        <w:t xml:space="preserve"> </w:t>
      </w:r>
    </w:p>
    <w:p w14:paraId="16BD7CF6" w14:textId="77777777" w:rsidR="000525C8" w:rsidRPr="00E840FB" w:rsidRDefault="000525C8" w:rsidP="000525C8">
      <w:pPr>
        <w:rPr>
          <w:rFonts w:ascii="Aptos" w:hAnsi="Aptos"/>
        </w:rPr>
      </w:pPr>
    </w:p>
    <w:p w14:paraId="1063603F" w14:textId="3E89B44D" w:rsidR="000525C8" w:rsidRPr="00E840FB" w:rsidRDefault="000525C8" w:rsidP="000525C8">
      <w:pPr>
        <w:pStyle w:val="Puceniveau1"/>
        <w:spacing w:before="240"/>
        <w:ind w:left="357" w:hanging="215"/>
        <w:rPr>
          <w:rFonts w:ascii="Aptos" w:hAnsi="Aptos"/>
        </w:rPr>
      </w:pPr>
      <w:r w:rsidRPr="00E840FB">
        <w:rPr>
          <w:rFonts w:ascii="Aptos" w:hAnsi="Aptos"/>
        </w:rPr>
        <w:t>Die Tyrex-Station führt einen Neustart durch. Ziehen Sie das USB-Gerät während des Neustarts von der Tyrex-Station ab.</w:t>
      </w:r>
    </w:p>
    <w:p w14:paraId="733D26CE" w14:textId="77777777" w:rsidR="006165E1" w:rsidRPr="00E840FB" w:rsidRDefault="006165E1" w:rsidP="006165E1">
      <w:pPr>
        <w:rPr>
          <w:rFonts w:ascii="Aptos" w:hAnsi="Aptos"/>
        </w:rPr>
      </w:pPr>
    </w:p>
    <w:p w14:paraId="2A6E6315" w14:textId="1A098E53" w:rsidR="005D2A7C" w:rsidRPr="00E840FB" w:rsidRDefault="005D2A7C" w:rsidP="004E3C58">
      <w:pPr>
        <w:pStyle w:val="berschrift2"/>
        <w:rPr>
          <w:rFonts w:ascii="Aptos" w:hAnsi="Aptos"/>
        </w:rPr>
      </w:pPr>
      <w:bookmarkStart w:id="54" w:name="_Toc196395834"/>
      <w:bookmarkStart w:id="55" w:name="_Toc196398844"/>
      <w:r w:rsidRPr="00E840FB">
        <w:rPr>
          <w:rFonts w:ascii="Aptos" w:hAnsi="Aptos"/>
        </w:rPr>
        <w:t>Finali</w:t>
      </w:r>
      <w:r w:rsidR="000525C8" w:rsidRPr="00E840FB">
        <w:rPr>
          <w:rFonts w:ascii="Aptos" w:hAnsi="Aptos"/>
        </w:rPr>
        <w:t>sierung</w:t>
      </w:r>
      <w:bookmarkEnd w:id="54"/>
      <w:bookmarkEnd w:id="55"/>
    </w:p>
    <w:p w14:paraId="67DBECBA" w14:textId="7BFEF3E6" w:rsidR="005D2A7C" w:rsidRPr="00E840FB" w:rsidRDefault="00390CFF" w:rsidP="00390CFF">
      <w:pPr>
        <w:pStyle w:val="Puceniveau1"/>
        <w:spacing w:before="240"/>
        <w:ind w:left="357" w:hanging="215"/>
        <w:rPr>
          <w:rFonts w:ascii="Aptos" w:hAnsi="Aptos"/>
        </w:rPr>
      </w:pPr>
      <w:r w:rsidRPr="00E840FB">
        <w:rPr>
          <w:rFonts w:ascii="Aptos" w:hAnsi="Aptos"/>
        </w:rPr>
        <w:t>Nach erfolgreichem Neustart verbindet sich ihre Tyrex-Station mit dem Server und führt Updates der Antivirenprogramme und gegebenenfalls Systemupdates durch. Dies kann einige Minuten in Anspruch nehmen.</w:t>
      </w:r>
    </w:p>
    <w:p w14:paraId="0D19EC10" w14:textId="77777777" w:rsidR="00082E42" w:rsidRPr="00E840FB" w:rsidRDefault="00390CFF" w:rsidP="00082E42">
      <w:pPr>
        <w:pStyle w:val="Beschriftung"/>
        <w:keepNext/>
      </w:pPr>
      <w:r w:rsidRPr="00E840FB">
        <w:rPr>
          <w:rFonts w:ascii="Aptos" w:hAnsi="Aptos"/>
        </w:rPr>
        <w:lastRenderedPageBreak/>
        <w:drawing>
          <wp:inline distT="0" distB="0" distL="0" distR="0" wp14:anchorId="18D3C5ED" wp14:editId="1E0C8587">
            <wp:extent cx="3617666" cy="3964675"/>
            <wp:effectExtent l="0" t="0" r="1905" b="0"/>
            <wp:docPr id="481012036" name="Grafik 1" descr="Ein Bild, das Text, Screenshot, Dokumen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12036" name="Grafik 1" descr="Ein Bild, das Text, Screenshot, Dokument, Schrift enthält.&#10;&#10;KI-generierte Inhalte können fehlerhaft sein."/>
                    <pic:cNvPicPr/>
                  </pic:nvPicPr>
                  <pic:blipFill>
                    <a:blip r:embed="rId46"/>
                    <a:stretch>
                      <a:fillRect/>
                    </a:stretch>
                  </pic:blipFill>
                  <pic:spPr>
                    <a:xfrm>
                      <a:off x="0" y="0"/>
                      <a:ext cx="3623557" cy="3971131"/>
                    </a:xfrm>
                    <a:prstGeom prst="rect">
                      <a:avLst/>
                    </a:prstGeom>
                  </pic:spPr>
                </pic:pic>
              </a:graphicData>
            </a:graphic>
          </wp:inline>
        </w:drawing>
      </w:r>
    </w:p>
    <w:p w14:paraId="254E18C7" w14:textId="78DF7706" w:rsidR="009915AA" w:rsidRPr="00E840FB" w:rsidRDefault="00082E42" w:rsidP="00082E42">
      <w:pPr>
        <w:pStyle w:val="Beschriftung"/>
        <w:rPr>
          <w:rFonts w:ascii="Aptos" w:hAnsi="Aptos"/>
        </w:rPr>
      </w:pPr>
      <w:bookmarkStart w:id="56" w:name="_Toc196404212"/>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20</w:t>
      </w:r>
      <w:r w:rsidRPr="00E840FB">
        <w:rPr>
          <w:rFonts w:ascii="Aptos" w:hAnsi="Aptos"/>
        </w:rPr>
        <w:fldChar w:fldCharType="end"/>
      </w:r>
      <w:r w:rsidRPr="00E840FB">
        <w:rPr>
          <w:rFonts w:ascii="Aptos" w:hAnsi="Aptos"/>
        </w:rPr>
        <w:t xml:space="preserve"> -Geräte- und AV-Programminformationen</w:t>
      </w:r>
      <w:bookmarkEnd w:id="56"/>
    </w:p>
    <w:p w14:paraId="0245E34F" w14:textId="62243204" w:rsidR="005D2A7C" w:rsidRPr="00E840FB" w:rsidRDefault="00390CFF" w:rsidP="00390CFF">
      <w:pPr>
        <w:pStyle w:val="Puceniveau1"/>
        <w:spacing w:before="240"/>
        <w:ind w:left="357" w:hanging="215"/>
        <w:rPr>
          <w:rFonts w:ascii="Aptos" w:hAnsi="Aptos"/>
        </w:rPr>
      </w:pPr>
      <w:r w:rsidRPr="00E840FB">
        <w:rPr>
          <w:rFonts w:ascii="Aptos" w:hAnsi="Aptos"/>
        </w:rPr>
        <w:t>Sobald das TYREX-Gerät angeschlossen und die Antiviren- und Systemupdates auf dem neuesten Stand sind, ist die TYREX-Station einsatzbereit.</w:t>
      </w:r>
      <w:r w:rsidR="005D2A7C" w:rsidRPr="00E840FB">
        <w:rPr>
          <w:rFonts w:ascii="Aptos" w:hAnsi="Aptos"/>
        </w:rPr>
        <w:t> </w:t>
      </w:r>
    </w:p>
    <w:p w14:paraId="4E2E11A9" w14:textId="77777777" w:rsidR="005D2A7C" w:rsidRPr="00E840FB" w:rsidRDefault="005D2A7C" w:rsidP="005D2A7C">
      <w:pPr>
        <w:rPr>
          <w:rFonts w:ascii="Aptos" w:hAnsi="Aptos"/>
        </w:rPr>
      </w:pPr>
    </w:p>
    <w:p w14:paraId="58685092" w14:textId="77BFDED6" w:rsidR="005D2A7C" w:rsidRPr="00E840FB" w:rsidRDefault="00C961F5" w:rsidP="004E3C58">
      <w:pPr>
        <w:pStyle w:val="berschrift1"/>
        <w:rPr>
          <w:rFonts w:ascii="Aptos" w:hAnsi="Aptos"/>
        </w:rPr>
      </w:pPr>
      <w:bookmarkStart w:id="57" w:name="_Toc196395835"/>
      <w:bookmarkStart w:id="58" w:name="_Toc196398845"/>
      <w:r w:rsidRPr="00E840FB">
        <w:rPr>
          <w:rFonts w:ascii="Aptos" w:hAnsi="Aptos"/>
        </w:rPr>
        <w:lastRenderedPageBreak/>
        <w:t>Erweiterte</w:t>
      </w:r>
      <w:r w:rsidR="005D2A7C" w:rsidRPr="00E840FB">
        <w:rPr>
          <w:rFonts w:ascii="Aptos" w:hAnsi="Aptos"/>
        </w:rPr>
        <w:t xml:space="preserve"> </w:t>
      </w:r>
      <w:r w:rsidRPr="00E840FB">
        <w:rPr>
          <w:rFonts w:ascii="Aptos" w:hAnsi="Aptos"/>
        </w:rPr>
        <w:t>K</w:t>
      </w:r>
      <w:r w:rsidR="005D2A7C" w:rsidRPr="00E840FB">
        <w:rPr>
          <w:rFonts w:ascii="Aptos" w:hAnsi="Aptos"/>
        </w:rPr>
        <w:t>onfiguration</w:t>
      </w:r>
      <w:bookmarkEnd w:id="57"/>
      <w:bookmarkEnd w:id="58"/>
    </w:p>
    <w:p w14:paraId="34E7C928" w14:textId="305C8B6D" w:rsidR="005D2A7C" w:rsidRPr="00E840FB" w:rsidRDefault="00C961F5" w:rsidP="004E3C58">
      <w:pPr>
        <w:pStyle w:val="berschrift2"/>
        <w:rPr>
          <w:rFonts w:ascii="Aptos" w:hAnsi="Aptos"/>
        </w:rPr>
      </w:pPr>
      <w:bookmarkStart w:id="59" w:name="_Toc196395836"/>
      <w:bookmarkStart w:id="60" w:name="_Toc196398846"/>
      <w:r w:rsidRPr="00E840FB">
        <w:rPr>
          <w:rFonts w:ascii="Aptos" w:hAnsi="Aptos"/>
        </w:rPr>
        <w:t>Zugriff auf die Verwaltungskonsole über das Internet via Proxy</w:t>
      </w:r>
      <w:bookmarkEnd w:id="59"/>
      <w:bookmarkEnd w:id="60"/>
    </w:p>
    <w:p w14:paraId="3B1CCE63" w14:textId="04AB7331" w:rsidR="005D2A7C" w:rsidRPr="00E840FB" w:rsidRDefault="00C961F5" w:rsidP="00503CB7">
      <w:pPr>
        <w:pStyle w:val="Puceniveau1"/>
        <w:spacing w:before="240"/>
        <w:ind w:left="357" w:hanging="215"/>
        <w:rPr>
          <w:rStyle w:val="NormalGrasCar"/>
          <w:rFonts w:ascii="Aptos" w:hAnsi="Aptos"/>
          <w:bCs/>
        </w:rPr>
      </w:pPr>
      <w:r w:rsidRPr="00E840FB">
        <w:rPr>
          <w:rFonts w:ascii="Aptos" w:hAnsi="Aptos"/>
        </w:rPr>
        <w:t xml:space="preserve">Wenn Ihr Server einen HTTP-Proxy für den Internetzugang benötigt, können Sie das Skript/root/Tools/SetProxy.sh im Stammverzeichnis ausführen. Sie müssen auch die IP-Adresse des Proxys und den Port (und ggf. den Benutzernamen und das Passwort) in folgendem Format eingeben: </w:t>
      </w:r>
      <w:r w:rsidRPr="00E840FB">
        <w:rPr>
          <w:rStyle w:val="NormalGrasCar"/>
          <w:rFonts w:ascii="Aptos" w:hAnsi="Aptos"/>
          <w:bCs/>
        </w:rPr>
        <w:t>./SetProxy.sh IP_ADDRESS PORT [LOGIN] [PASSWORD]</w:t>
      </w:r>
    </w:p>
    <w:p w14:paraId="4FB4121F" w14:textId="77777777" w:rsidR="00503CB7" w:rsidRPr="00E840FB" w:rsidRDefault="00503CB7" w:rsidP="00503CB7">
      <w:pPr>
        <w:pStyle w:val="Puceniveau2"/>
        <w:ind w:left="426" w:hanging="142"/>
      </w:pPr>
      <w:r w:rsidRPr="00E840FB">
        <w:t xml:space="preserve">● Die Parameter „Login“ und „Passwort“ stehen in eckigen Klammern, da sie optional sind. Sie müssen diese Werte ohne Klammern eingeben. </w:t>
      </w:r>
    </w:p>
    <w:p w14:paraId="02CA0107" w14:textId="77777777" w:rsidR="00082E42" w:rsidRPr="00E840FB" w:rsidRDefault="20C2BC5E" w:rsidP="00082E42">
      <w:pPr>
        <w:keepNext/>
        <w:jc w:val="left"/>
      </w:pPr>
      <w:r w:rsidRPr="00E840FB">
        <w:rPr>
          <w:rFonts w:ascii="Aptos" w:hAnsi="Aptos"/>
        </w:rPr>
        <w:drawing>
          <wp:inline distT="0" distB="0" distL="0" distR="0" wp14:anchorId="259043E9" wp14:editId="2609B1D1">
            <wp:extent cx="6000750" cy="1337667"/>
            <wp:effectExtent l="0" t="0" r="0" b="0"/>
            <wp:docPr id="448455336" name="Picture 44845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6000750" cy="1337667"/>
                    </a:xfrm>
                    <a:prstGeom prst="rect">
                      <a:avLst/>
                    </a:prstGeom>
                  </pic:spPr>
                </pic:pic>
              </a:graphicData>
            </a:graphic>
          </wp:inline>
        </w:drawing>
      </w:r>
    </w:p>
    <w:p w14:paraId="03F4E1EC" w14:textId="2C5AB887" w:rsidR="00503CB7" w:rsidRPr="00E840FB" w:rsidRDefault="00082E42" w:rsidP="00082E42">
      <w:pPr>
        <w:pStyle w:val="Beschriftung"/>
        <w:rPr>
          <w:rFonts w:ascii="Aptos" w:hAnsi="Aptos"/>
        </w:rPr>
      </w:pPr>
      <w:bookmarkStart w:id="61" w:name="_Toc196404213"/>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21</w:t>
      </w:r>
      <w:r w:rsidRPr="00E840FB">
        <w:rPr>
          <w:rFonts w:ascii="Aptos" w:hAnsi="Aptos"/>
        </w:rPr>
        <w:fldChar w:fldCharType="end"/>
      </w:r>
      <w:r w:rsidRPr="00E840FB">
        <w:rPr>
          <w:rFonts w:ascii="Aptos" w:hAnsi="Aptos"/>
        </w:rPr>
        <w:t xml:space="preserve"> - Ausführen des SetProxy.sh-Skripts</w:t>
      </w:r>
      <w:bookmarkEnd w:id="61"/>
    </w:p>
    <w:p w14:paraId="2CEAC38D" w14:textId="7876A7C3" w:rsidR="00503CB7" w:rsidRPr="00E840FB" w:rsidRDefault="00503CB7" w:rsidP="00503CB7">
      <w:pPr>
        <w:pStyle w:val="Puceniveau1"/>
        <w:spacing w:before="240"/>
        <w:ind w:left="357" w:hanging="215"/>
        <w:rPr>
          <w:rFonts w:ascii="Aptos" w:hAnsi="Aptos"/>
        </w:rPr>
      </w:pPr>
      <w:r w:rsidRPr="00E840FB">
        <w:rPr>
          <w:rFonts w:ascii="Aptos" w:hAnsi="Aptos"/>
        </w:rPr>
        <w:t xml:space="preserve">Nachdem dieses Skript ausgeführt wurde, müssen Sie Ihren Server neu starten, damit die Änderung auf alle Dienste angewendet wird. </w:t>
      </w:r>
    </w:p>
    <w:p w14:paraId="6593C323" w14:textId="16524DD3" w:rsidR="00503CB7" w:rsidRPr="00E840FB" w:rsidRDefault="00503CB7" w:rsidP="00503CB7">
      <w:pPr>
        <w:pStyle w:val="Puceniveau1"/>
        <w:spacing w:before="240"/>
        <w:ind w:left="357" w:hanging="215"/>
        <w:rPr>
          <w:rFonts w:ascii="Aptos" w:hAnsi="Aptos"/>
        </w:rPr>
      </w:pPr>
      <w:r w:rsidRPr="00E840FB">
        <w:rPr>
          <w:rFonts w:ascii="Aptos" w:hAnsi="Aptos"/>
        </w:rPr>
        <w:t>Führen Sie einen Neustart-Befehl aus:</w:t>
      </w:r>
    </w:p>
    <w:tbl>
      <w:tblPr>
        <w:tblStyle w:val="Tabellenraster"/>
        <w:tblW w:w="9079" w:type="dxa"/>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79"/>
      </w:tblGrid>
      <w:tr w:rsidR="00F75010" w:rsidRPr="00E840FB" w14:paraId="1F5AF76F" w14:textId="77777777" w:rsidTr="000B5B7F">
        <w:trPr>
          <w:trHeight w:val="270"/>
        </w:trPr>
        <w:tc>
          <w:tcPr>
            <w:tcW w:w="9079" w:type="dxa"/>
            <w:shd w:val="clear" w:color="auto" w:fill="99C21B"/>
          </w:tcPr>
          <w:p w14:paraId="33069A52" w14:textId="2DB48AD8" w:rsidR="00F75010" w:rsidRPr="00E840FB" w:rsidRDefault="00F75010" w:rsidP="00362F1A">
            <w:pPr>
              <w:rPr>
                <w:rFonts w:ascii="Aptos" w:hAnsi="Aptos"/>
              </w:rPr>
            </w:pPr>
            <w:r w:rsidRPr="00E840FB">
              <w:rPr>
                <w:rFonts w:ascii="Aptos" w:hAnsi="Aptos"/>
              </w:rPr>
              <w:t>reboot</w:t>
            </w:r>
          </w:p>
        </w:tc>
      </w:tr>
      <w:tr w:rsidR="00F75010" w:rsidRPr="00E840FB" w14:paraId="77E86A99" w14:textId="77777777" w:rsidTr="000B5B7F">
        <w:trPr>
          <w:trHeight w:val="270"/>
        </w:trPr>
        <w:tc>
          <w:tcPr>
            <w:tcW w:w="9079" w:type="dxa"/>
          </w:tcPr>
          <w:p w14:paraId="044576BA" w14:textId="370D2810" w:rsidR="00F75010" w:rsidRPr="00E840FB" w:rsidRDefault="00F75010" w:rsidP="00362F1A">
            <w:pPr>
              <w:pStyle w:val="Proginfo"/>
              <w:rPr>
                <w:rFonts w:ascii="Aptos" w:hAnsi="Aptos"/>
              </w:rPr>
            </w:pPr>
          </w:p>
        </w:tc>
      </w:tr>
    </w:tbl>
    <w:p w14:paraId="47DDF6B3" w14:textId="77777777" w:rsidR="00B75143" w:rsidRPr="00E840FB" w:rsidRDefault="00B75143" w:rsidP="00B75143">
      <w:pPr>
        <w:rPr>
          <w:rFonts w:ascii="Aptos" w:hAnsi="Aptos"/>
        </w:rPr>
      </w:pPr>
    </w:p>
    <w:p w14:paraId="5D42414F" w14:textId="3A8089B3" w:rsidR="00F054A0" w:rsidRPr="00E840FB" w:rsidRDefault="00503CB7" w:rsidP="00503CB7">
      <w:pPr>
        <w:pStyle w:val="Puceniveau1"/>
        <w:spacing w:before="240"/>
        <w:ind w:left="357" w:hanging="215"/>
        <w:rPr>
          <w:rFonts w:ascii="Aptos" w:hAnsi="Aptos"/>
        </w:rPr>
      </w:pPr>
      <w:r w:rsidRPr="00E840FB">
        <w:rPr>
          <w:rFonts w:ascii="Aptos" w:hAnsi="Aptos"/>
        </w:rPr>
        <w:t xml:space="preserve"> Sie können das Skript UnsetProxy.sh verwenden, um den Proxy zu </w:t>
      </w:r>
      <w:r w:rsidR="007F7E16" w:rsidRPr="00E840FB">
        <w:rPr>
          <w:rFonts w:ascii="Aptos" w:hAnsi="Aptos"/>
        </w:rPr>
        <w:t>deaktivieren</w:t>
      </w:r>
      <w:r w:rsidRPr="00E840FB">
        <w:rPr>
          <w:rFonts w:ascii="Aptos" w:hAnsi="Aptos"/>
        </w:rPr>
        <w:t>.</w:t>
      </w:r>
    </w:p>
    <w:tbl>
      <w:tblPr>
        <w:tblStyle w:val="Tabellenraster"/>
        <w:tblW w:w="9072" w:type="dxa"/>
        <w:jc w:val="center"/>
        <w:tblBorders>
          <w:top w:val="single" w:sz="12" w:space="0" w:color="008C75"/>
          <w:left w:val="none" w:sz="0" w:space="0" w:color="auto"/>
          <w:bottom w:val="single" w:sz="12"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F054A0" w:rsidRPr="00E840FB" w14:paraId="6FE8F256" w14:textId="77777777">
        <w:trPr>
          <w:jc w:val="center"/>
        </w:trPr>
        <w:tc>
          <w:tcPr>
            <w:tcW w:w="1129" w:type="dxa"/>
            <w:tcBorders>
              <w:top w:val="nil"/>
              <w:bottom w:val="double" w:sz="4" w:space="0" w:color="008C75"/>
            </w:tcBorders>
            <w:shd w:val="clear" w:color="auto" w:fill="auto"/>
            <w:vAlign w:val="center"/>
          </w:tcPr>
          <w:p w14:paraId="6888B0A7" w14:textId="77777777" w:rsidR="00F054A0" w:rsidRPr="00E840FB" w:rsidRDefault="00F054A0">
            <w:pPr>
              <w:pStyle w:val="Tableautextecentr"/>
              <w:rPr>
                <w:rFonts w:ascii="Aptos" w:hAnsi="Aptos"/>
              </w:rPr>
            </w:pPr>
            <w:r w:rsidRPr="00E840FB">
              <w:rPr>
                <w:rFonts w:ascii="Aptos" w:hAnsi="Aptos"/>
              </w:rPr>
              <w:drawing>
                <wp:inline distT="0" distB="0" distL="0" distR="0" wp14:anchorId="56A5CAD2" wp14:editId="3162C49D">
                  <wp:extent cx="579755" cy="579755"/>
                  <wp:effectExtent l="0" t="0" r="0" b="0"/>
                  <wp:docPr id="274793447" name="Picture 274793447" descr="Liste de contrô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3409" name="Graphique 759973409" descr="Liste de contrôle avec un remplissage uni"/>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9755" cy="579755"/>
                          </a:xfrm>
                          <a:prstGeom prst="rect">
                            <a:avLst/>
                          </a:prstGeom>
                        </pic:spPr>
                      </pic:pic>
                    </a:graphicData>
                  </a:graphic>
                </wp:inline>
              </w:drawing>
            </w:r>
          </w:p>
        </w:tc>
        <w:tc>
          <w:tcPr>
            <w:tcW w:w="7943" w:type="dxa"/>
            <w:tcBorders>
              <w:bottom w:val="double" w:sz="4" w:space="0" w:color="008C75"/>
            </w:tcBorders>
            <w:vAlign w:val="center"/>
          </w:tcPr>
          <w:p w14:paraId="7A3CF004" w14:textId="77777777" w:rsidR="007F7E16" w:rsidRPr="00E840FB" w:rsidRDefault="007F7E16">
            <w:pPr>
              <w:pStyle w:val="Tableautextegauche"/>
              <w:rPr>
                <w:rFonts w:ascii="Aptos" w:hAnsi="Aptos"/>
              </w:rPr>
            </w:pPr>
            <w:r w:rsidRPr="00E840FB">
              <w:rPr>
                <w:rStyle w:val="NormalGrasCar"/>
                <w:rFonts w:ascii="Aptos" w:hAnsi="Aptos"/>
              </w:rPr>
              <w:t>Anmerkung</w:t>
            </w:r>
            <w:r w:rsidR="00F054A0" w:rsidRPr="00E840FB">
              <w:rPr>
                <w:rFonts w:ascii="Aptos" w:hAnsi="Aptos"/>
              </w:rPr>
              <w:t xml:space="preserve">: </w:t>
            </w:r>
            <w:r w:rsidRPr="00E840FB">
              <w:rPr>
                <w:rFonts w:ascii="Aptos" w:hAnsi="Aptos"/>
              </w:rPr>
              <w:t>Unser Server-Update-System (basierend auf Puppet) verwendet clientseitige SSL-Zertifikate zur Authentifizierung bei unserem zentralen Server. Um dies über einen Proxy zu tun, müssen Sie die CONNECT-Methode verwenden.</w:t>
            </w:r>
          </w:p>
          <w:p w14:paraId="6A699794" w14:textId="186CDE7E" w:rsidR="00BD5430" w:rsidRPr="00E840FB" w:rsidRDefault="007F7E16">
            <w:pPr>
              <w:pStyle w:val="Tableautextegauche"/>
              <w:rPr>
                <w:rFonts w:ascii="Aptos" w:hAnsi="Aptos"/>
              </w:rPr>
            </w:pPr>
            <w:r w:rsidRPr="00E840FB">
              <w:rPr>
                <w:rFonts w:ascii="Aptos" w:hAnsi="Aptos"/>
              </w:rPr>
              <w:t>Einige Proxy-Softwarelösungen unterstützen keine CONNECT-Aufrufe mit Authentifizierung durch Login/Passwort, so dass Sie eine andere Authentifizierungsmethode wie einen IP- oder MAC-Filter verwenden müssen.</w:t>
            </w:r>
          </w:p>
        </w:tc>
      </w:tr>
    </w:tbl>
    <w:p w14:paraId="3EBCFE7F" w14:textId="77777777" w:rsidR="00F054A0" w:rsidRPr="00E840FB" w:rsidRDefault="00F054A0" w:rsidP="00F054A0">
      <w:pPr>
        <w:rPr>
          <w:rFonts w:ascii="Aptos" w:hAnsi="Aptos"/>
        </w:rPr>
      </w:pPr>
    </w:p>
    <w:p w14:paraId="3AE5BA93" w14:textId="5428D46F" w:rsidR="005D2A7C" w:rsidRPr="00E840FB" w:rsidRDefault="005D2A7C" w:rsidP="004E3C58">
      <w:pPr>
        <w:pStyle w:val="berschrift2"/>
        <w:rPr>
          <w:rFonts w:ascii="Aptos" w:hAnsi="Aptos"/>
        </w:rPr>
      </w:pPr>
      <w:bookmarkStart w:id="62" w:name="_Toc196395837"/>
      <w:bookmarkStart w:id="63" w:name="_Toc196398847"/>
      <w:r w:rsidRPr="00E840FB">
        <w:rPr>
          <w:rFonts w:ascii="Aptos" w:hAnsi="Aptos"/>
        </w:rPr>
        <w:t>SSH Access</w:t>
      </w:r>
      <w:bookmarkEnd w:id="62"/>
      <w:bookmarkEnd w:id="63"/>
    </w:p>
    <w:p w14:paraId="58EC42C3" w14:textId="77777777" w:rsidR="007F7E16" w:rsidRPr="00E840FB" w:rsidRDefault="007F7E16" w:rsidP="005D2A7C">
      <w:pPr>
        <w:rPr>
          <w:rFonts w:ascii="Aptos" w:hAnsi="Aptos"/>
        </w:rPr>
      </w:pPr>
      <w:r w:rsidRPr="00E840FB">
        <w:rPr>
          <w:rFonts w:ascii="Aptos" w:hAnsi="Aptos"/>
        </w:rPr>
        <w:t xml:space="preserve">An Port 9122 ist ein OpenSSH-Server aktiviert, über den Sie sich mit dem Benutzer „netlor“ aus der Ferne mit dem Server verbinden können. </w:t>
      </w:r>
    </w:p>
    <w:p w14:paraId="52C8F324" w14:textId="77777777" w:rsidR="007F7E16" w:rsidRPr="00E840FB" w:rsidRDefault="007F7E16" w:rsidP="005D2A7C">
      <w:pPr>
        <w:rPr>
          <w:rFonts w:ascii="Aptos" w:hAnsi="Aptos"/>
        </w:rPr>
      </w:pPr>
      <w:r w:rsidRPr="00E840FB">
        <w:rPr>
          <w:rFonts w:ascii="Aptos" w:hAnsi="Aptos"/>
        </w:rPr>
        <w:t xml:space="preserve">Aus Sicherheitsgründen erzwingen wir die Authentifizierung über einen öffentlichen Schlüssel und deaktivieren die Authentifizierung per Passwort. </w:t>
      </w:r>
    </w:p>
    <w:p w14:paraId="0FCD5D37" w14:textId="2FA0D52A" w:rsidR="00AC4243" w:rsidRPr="00E840FB" w:rsidRDefault="007F7E16" w:rsidP="00AC4243">
      <w:pPr>
        <w:rPr>
          <w:rFonts w:ascii="Aptos" w:hAnsi="Aptos"/>
        </w:rPr>
      </w:pPr>
      <w:r w:rsidRPr="00E840FB">
        <w:rPr>
          <w:rFonts w:ascii="Aptos" w:hAnsi="Aptos"/>
        </w:rPr>
        <w:lastRenderedPageBreak/>
        <w:t>Um sich anzumelden, müssen Sie Ihren öffentlichen Schlüssel in der Datei /home/netlor/. ssh/authorized_keys registrieren. Standardmäßig ist kein Schlüssel registriert, so dass sich niemand anmelden kann.</w:t>
      </w:r>
    </w:p>
    <w:tbl>
      <w:tblPr>
        <w:tblStyle w:val="Tabellenraster"/>
        <w:tblW w:w="9072" w:type="dxa"/>
        <w:jc w:val="center"/>
        <w:tblBorders>
          <w:top w:val="single" w:sz="12" w:space="0" w:color="008C75"/>
          <w:left w:val="none" w:sz="0" w:space="0" w:color="auto"/>
          <w:bottom w:val="single" w:sz="12"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AC4243" w:rsidRPr="00E840FB" w14:paraId="385D14E2" w14:textId="77777777">
        <w:trPr>
          <w:jc w:val="center"/>
        </w:trPr>
        <w:tc>
          <w:tcPr>
            <w:tcW w:w="1129" w:type="dxa"/>
            <w:tcBorders>
              <w:top w:val="nil"/>
              <w:bottom w:val="double" w:sz="4" w:space="0" w:color="008C75"/>
            </w:tcBorders>
            <w:shd w:val="clear" w:color="auto" w:fill="auto"/>
            <w:vAlign w:val="center"/>
          </w:tcPr>
          <w:p w14:paraId="547DC52C" w14:textId="77777777" w:rsidR="00AC4243" w:rsidRPr="00E840FB" w:rsidRDefault="00AC4243">
            <w:pPr>
              <w:pStyle w:val="Tableautextecentr"/>
              <w:rPr>
                <w:rFonts w:ascii="Aptos" w:hAnsi="Aptos"/>
              </w:rPr>
            </w:pPr>
            <w:r w:rsidRPr="00E840FB">
              <w:rPr>
                <w:rFonts w:ascii="Aptos" w:hAnsi="Aptos"/>
              </w:rPr>
              <w:drawing>
                <wp:inline distT="0" distB="0" distL="0" distR="0" wp14:anchorId="4C57BED0" wp14:editId="2A486125">
                  <wp:extent cx="579755" cy="579755"/>
                  <wp:effectExtent l="0" t="0" r="0" b="0"/>
                  <wp:docPr id="2088623544" name="Picture 2088623544" descr="Liste de contrôl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3409" name="Graphique 759973409" descr="Liste de contrôle avec un remplissage uni"/>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9755" cy="579755"/>
                          </a:xfrm>
                          <a:prstGeom prst="rect">
                            <a:avLst/>
                          </a:prstGeom>
                        </pic:spPr>
                      </pic:pic>
                    </a:graphicData>
                  </a:graphic>
                </wp:inline>
              </w:drawing>
            </w:r>
          </w:p>
        </w:tc>
        <w:tc>
          <w:tcPr>
            <w:tcW w:w="7943" w:type="dxa"/>
            <w:tcBorders>
              <w:bottom w:val="double" w:sz="4" w:space="0" w:color="008C75"/>
            </w:tcBorders>
            <w:vAlign w:val="center"/>
          </w:tcPr>
          <w:p w14:paraId="3BF0AF0C" w14:textId="77777777" w:rsidR="007F7E16" w:rsidRPr="00E840FB" w:rsidRDefault="007F7E16">
            <w:pPr>
              <w:pStyle w:val="Tableautextegauche"/>
              <w:rPr>
                <w:rFonts w:ascii="Aptos" w:hAnsi="Aptos"/>
              </w:rPr>
            </w:pPr>
            <w:r w:rsidRPr="00E840FB">
              <w:rPr>
                <w:rStyle w:val="NormalGrasCar"/>
                <w:rFonts w:ascii="Aptos" w:hAnsi="Aptos"/>
              </w:rPr>
              <w:t>Anmerkung</w:t>
            </w:r>
            <w:r w:rsidR="00AC4243" w:rsidRPr="00E840FB">
              <w:rPr>
                <w:rFonts w:ascii="Aptos" w:hAnsi="Aptos"/>
              </w:rPr>
              <w:t xml:space="preserve">: </w:t>
            </w:r>
            <w:r w:rsidRPr="00E840FB">
              <w:rPr>
                <w:rFonts w:ascii="Aptos" w:hAnsi="Aptos"/>
              </w:rPr>
              <w:t>Die Authentifizierung per öffentlichem Schlüssel wird erzwungen, was bedeutet, dass die OpenSSH-Konfiguration bei jeder Aktualisierung der Plattform überschrieben wird.</w:t>
            </w:r>
          </w:p>
          <w:p w14:paraId="7ED47A19" w14:textId="1B9CF810" w:rsidR="000B5B7F" w:rsidRPr="00E840FB" w:rsidRDefault="007F7E16">
            <w:pPr>
              <w:pStyle w:val="Tableautextegauche"/>
              <w:rPr>
                <w:rFonts w:ascii="Aptos" w:hAnsi="Aptos"/>
              </w:rPr>
            </w:pPr>
            <w:r w:rsidRPr="00E840FB">
              <w:rPr>
                <w:rFonts w:ascii="Aptos" w:hAnsi="Aptos"/>
              </w:rPr>
              <w:t>Bei Bedarf steht Ihnen d</w:t>
            </w:r>
            <w:r w:rsidR="00001F8D" w:rsidRPr="00E840FB">
              <w:rPr>
                <w:rFonts w:ascii="Aptos" w:hAnsi="Aptos"/>
              </w:rPr>
              <w:t>er</w:t>
            </w:r>
            <w:r w:rsidRPr="00E840FB">
              <w:rPr>
                <w:rFonts w:ascii="Aptos" w:hAnsi="Aptos"/>
              </w:rPr>
              <w:t xml:space="preserve"> </w:t>
            </w:r>
            <w:r w:rsidRPr="00E840FB">
              <w:rPr>
                <w:rStyle w:val="NormalGrasCar"/>
                <w:rFonts w:ascii="Aptos" w:hAnsi="Aptos"/>
                <w:bCs/>
              </w:rPr>
              <w:t>SSH Access Guide</w:t>
            </w:r>
            <w:r w:rsidRPr="00E840FB">
              <w:rPr>
                <w:rFonts w:ascii="Aptos" w:hAnsi="Aptos"/>
              </w:rPr>
              <w:t xml:space="preserve"> zur </w:t>
            </w:r>
            <w:r w:rsidR="000E3548" w:rsidRPr="00E840FB">
              <w:rPr>
                <w:rFonts w:ascii="Aptos" w:hAnsi="Aptos"/>
              </w:rPr>
              <w:t>Verfügung.</w:t>
            </w:r>
          </w:p>
        </w:tc>
      </w:tr>
    </w:tbl>
    <w:p w14:paraId="174E73FE" w14:textId="77777777" w:rsidR="005D2A7C" w:rsidRPr="00E840FB" w:rsidRDefault="005D2A7C" w:rsidP="005D2A7C">
      <w:pPr>
        <w:rPr>
          <w:rFonts w:ascii="Aptos" w:hAnsi="Aptos"/>
        </w:rPr>
      </w:pPr>
    </w:p>
    <w:p w14:paraId="37C49ADC" w14:textId="6E6771DE" w:rsidR="005D2A7C" w:rsidRPr="00E840FB" w:rsidRDefault="00001F8D" w:rsidP="004E3C58">
      <w:pPr>
        <w:pStyle w:val="berschrift2"/>
        <w:rPr>
          <w:rFonts w:ascii="Aptos" w:hAnsi="Aptos"/>
        </w:rPr>
      </w:pPr>
      <w:bookmarkStart w:id="64" w:name="_Toc196395838"/>
      <w:bookmarkStart w:id="65" w:name="_Toc196398848"/>
      <w:r w:rsidRPr="00E840FB">
        <w:rPr>
          <w:rFonts w:ascii="Aptos" w:hAnsi="Aptos"/>
        </w:rPr>
        <w:t>K</w:t>
      </w:r>
      <w:r w:rsidR="005D2A7C" w:rsidRPr="00E840FB">
        <w:rPr>
          <w:rFonts w:ascii="Aptos" w:hAnsi="Aptos"/>
        </w:rPr>
        <w:t>onfiguri</w:t>
      </w:r>
      <w:r w:rsidRPr="00E840FB">
        <w:rPr>
          <w:rFonts w:ascii="Aptos" w:hAnsi="Aptos"/>
        </w:rPr>
        <w:t xml:space="preserve">eren von </w:t>
      </w:r>
      <w:r w:rsidR="005D2A7C" w:rsidRPr="00E840FB">
        <w:rPr>
          <w:rFonts w:ascii="Aptos" w:hAnsi="Aptos"/>
        </w:rPr>
        <w:t>HTTPS (SSL) f</w:t>
      </w:r>
      <w:r w:rsidRPr="00E840FB">
        <w:rPr>
          <w:rFonts w:ascii="Aptos" w:hAnsi="Aptos"/>
        </w:rPr>
        <w:t>ür</w:t>
      </w:r>
      <w:r w:rsidR="005D2A7C" w:rsidRPr="00E840FB">
        <w:rPr>
          <w:rFonts w:ascii="Aptos" w:hAnsi="Aptos"/>
        </w:rPr>
        <w:t xml:space="preserve"> </w:t>
      </w:r>
      <w:r w:rsidRPr="00E840FB">
        <w:rPr>
          <w:rFonts w:ascii="Aptos" w:hAnsi="Aptos"/>
        </w:rPr>
        <w:t>die</w:t>
      </w:r>
      <w:r w:rsidR="005D2A7C" w:rsidRPr="00E840FB">
        <w:rPr>
          <w:rFonts w:ascii="Aptos" w:hAnsi="Aptos"/>
        </w:rPr>
        <w:t xml:space="preserve"> Management</w:t>
      </w:r>
      <w:r w:rsidRPr="00E840FB">
        <w:rPr>
          <w:rFonts w:ascii="Aptos" w:hAnsi="Aptos"/>
        </w:rPr>
        <w:t>-K</w:t>
      </w:r>
      <w:r w:rsidR="005D2A7C" w:rsidRPr="00E840FB">
        <w:rPr>
          <w:rFonts w:ascii="Aptos" w:hAnsi="Aptos"/>
        </w:rPr>
        <w:t>onsole</w:t>
      </w:r>
      <w:bookmarkEnd w:id="64"/>
      <w:bookmarkEnd w:id="65"/>
      <w:r w:rsidR="005D2A7C" w:rsidRPr="00E840FB">
        <w:rPr>
          <w:rFonts w:ascii="Aptos" w:hAnsi="Aptos"/>
        </w:rPr>
        <w:t xml:space="preserve"> </w:t>
      </w:r>
    </w:p>
    <w:p w14:paraId="23C2F7F2" w14:textId="682183CF" w:rsidR="00001F8D" w:rsidRPr="00E840FB" w:rsidRDefault="00001F8D" w:rsidP="00001F8D">
      <w:pPr>
        <w:pStyle w:val="Puceniveau1"/>
        <w:spacing w:before="240"/>
        <w:ind w:left="357" w:hanging="215"/>
        <w:rPr>
          <w:rFonts w:ascii="Aptos" w:hAnsi="Aptos"/>
        </w:rPr>
      </w:pPr>
      <w:r w:rsidRPr="00E840FB">
        <w:rPr>
          <w:rFonts w:ascii="Aptos" w:hAnsi="Aptos"/>
        </w:rPr>
        <w:t>Um HTTPS (SSL) auf der Verwaltungskonsole zu aktivieren, müssen Sie die entsprechenden Änderungen vornehmen:</w:t>
      </w:r>
    </w:p>
    <w:p w14:paraId="1BF82C1E" w14:textId="3737D3F8" w:rsidR="005D2A7C" w:rsidRPr="00E840FB" w:rsidRDefault="00001F8D" w:rsidP="00001F8D">
      <w:pPr>
        <w:pStyle w:val="Puceniveau2"/>
        <w:numPr>
          <w:ilvl w:val="0"/>
          <w:numId w:val="43"/>
        </w:numPr>
        <w:rPr>
          <w:rFonts w:ascii="Aptos" w:hAnsi="Aptos"/>
        </w:rPr>
      </w:pPr>
      <w:r w:rsidRPr="00E840FB">
        <w:rPr>
          <w:rFonts w:ascii="Aptos" w:hAnsi="Aptos"/>
        </w:rPr>
        <w:t xml:space="preserve">Legen Sie das Zertifikat </w:t>
      </w:r>
      <w:r w:rsidRPr="00E840FB">
        <w:rPr>
          <w:rStyle w:val="NormalGrasCar"/>
          <w:rFonts w:ascii="Aptos" w:hAnsi="Aptos"/>
        </w:rPr>
        <w:t>webconsole.crt</w:t>
      </w:r>
      <w:r w:rsidR="005D2A7C" w:rsidRPr="00E840FB">
        <w:rPr>
          <w:rFonts w:ascii="Aptos" w:hAnsi="Aptos"/>
        </w:rPr>
        <w:t xml:space="preserve"> i</w:t>
      </w:r>
      <w:r w:rsidRPr="00E840FB">
        <w:rPr>
          <w:rFonts w:ascii="Aptos" w:hAnsi="Aptos"/>
        </w:rPr>
        <w:t>m Verzeichnis</w:t>
      </w:r>
      <w:r w:rsidR="005D2A7C" w:rsidRPr="00E840FB">
        <w:rPr>
          <w:rFonts w:ascii="Aptos" w:hAnsi="Aptos"/>
        </w:rPr>
        <w:t xml:space="preserve"> </w:t>
      </w:r>
      <w:r w:rsidR="005D2A7C" w:rsidRPr="00E840FB">
        <w:rPr>
          <w:rStyle w:val="NormalGrasCar"/>
          <w:rFonts w:ascii="Aptos" w:hAnsi="Aptos"/>
        </w:rPr>
        <w:t>/etc/nginx/ssl/</w:t>
      </w:r>
      <w:r w:rsidRPr="00E840FB">
        <w:rPr>
          <w:bCs/>
        </w:rPr>
        <w:t xml:space="preserve"> ab</w:t>
      </w:r>
    </w:p>
    <w:p w14:paraId="1AC14CF3" w14:textId="468F7655" w:rsidR="005D2A7C" w:rsidRPr="00E840FB" w:rsidRDefault="00001F8D" w:rsidP="00001F8D">
      <w:pPr>
        <w:pStyle w:val="Puceniveau2"/>
        <w:numPr>
          <w:ilvl w:val="0"/>
          <w:numId w:val="43"/>
        </w:numPr>
        <w:rPr>
          <w:rStyle w:val="NormalGrasCar"/>
          <w:rFonts w:ascii="Aptos" w:hAnsi="Aptos"/>
        </w:rPr>
      </w:pPr>
      <w:r w:rsidRPr="00E840FB">
        <w:rPr>
          <w:rFonts w:ascii="Aptos" w:hAnsi="Aptos"/>
        </w:rPr>
        <w:t xml:space="preserve">Legen Sie den </w:t>
      </w:r>
      <w:r w:rsidR="000E3548" w:rsidRPr="00E840FB">
        <w:rPr>
          <w:rFonts w:ascii="Aptos" w:hAnsi="Aptos"/>
        </w:rPr>
        <w:t>privaten</w:t>
      </w:r>
      <w:r w:rsidRPr="00E840FB">
        <w:rPr>
          <w:rFonts w:ascii="Aptos" w:hAnsi="Aptos"/>
        </w:rPr>
        <w:t xml:space="preserve"> Schlüssel </w:t>
      </w:r>
      <w:r w:rsidRPr="00E840FB">
        <w:rPr>
          <w:rStyle w:val="NormalGrasCar"/>
          <w:rFonts w:ascii="Aptos" w:hAnsi="Aptos"/>
        </w:rPr>
        <w:t>webconsole.key</w:t>
      </w:r>
      <w:r w:rsidRPr="00E840FB">
        <w:rPr>
          <w:rFonts w:ascii="Aptos" w:hAnsi="Aptos"/>
        </w:rPr>
        <w:t xml:space="preserve"> i Vrezeichnis </w:t>
      </w:r>
      <w:r w:rsidR="005D2A7C" w:rsidRPr="00E840FB">
        <w:rPr>
          <w:rStyle w:val="NormalGrasCar"/>
          <w:rFonts w:ascii="Aptos" w:hAnsi="Aptos"/>
        </w:rPr>
        <w:t xml:space="preserve">/etc/nginx/ssl/ </w:t>
      </w:r>
      <w:r w:rsidRPr="00E840FB">
        <w:rPr>
          <w:bCs/>
        </w:rPr>
        <w:t>ab</w:t>
      </w:r>
    </w:p>
    <w:p w14:paraId="7E3AA315" w14:textId="77777777" w:rsidR="00C33092" w:rsidRPr="00E840FB" w:rsidRDefault="00C33092" w:rsidP="00C33092">
      <w:pPr>
        <w:rPr>
          <w:rFonts w:ascii="Aptos" w:hAnsi="Aptos"/>
        </w:rPr>
      </w:pPr>
    </w:p>
    <w:p w14:paraId="745271A8" w14:textId="5649B4CD" w:rsidR="00001F8D" w:rsidRPr="00E840FB" w:rsidRDefault="00001F8D" w:rsidP="00576B1B">
      <w:pPr>
        <w:pStyle w:val="Puceniveau1"/>
        <w:spacing w:before="240"/>
        <w:ind w:left="357" w:hanging="215"/>
        <w:rPr>
          <w:rFonts w:ascii="Aptos" w:hAnsi="Aptos"/>
        </w:rPr>
      </w:pPr>
      <w:r w:rsidRPr="00E840FB">
        <w:rPr>
          <w:rFonts w:ascii="Aptos" w:hAnsi="Aptos"/>
        </w:rPr>
        <w:t xml:space="preserve">Erstellen (oder ändern) Sie die Datei </w:t>
      </w:r>
      <w:r w:rsidRPr="00E840FB">
        <w:rPr>
          <w:rStyle w:val="NormalGrasCar"/>
          <w:rFonts w:ascii="Aptos" w:hAnsi="Aptos"/>
          <w:bCs/>
        </w:rPr>
        <w:t>/etc/kubstate/facts.conf,</w:t>
      </w:r>
      <w:r w:rsidRPr="00E840FB">
        <w:rPr>
          <w:rFonts w:ascii="Aptos" w:hAnsi="Aptos"/>
        </w:rPr>
        <w:t xml:space="preserve"> und fügen Sie die folgenden Zeilen ein:</w:t>
      </w:r>
    </w:p>
    <w:tbl>
      <w:tblPr>
        <w:tblStyle w:val="Tabellenraster"/>
        <w:tblW w:w="9079" w:type="dxa"/>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79"/>
      </w:tblGrid>
      <w:tr w:rsidR="00DD1F21" w:rsidRPr="00E840FB" w14:paraId="0CABC1C3" w14:textId="77777777" w:rsidTr="00362F1A">
        <w:trPr>
          <w:trHeight w:val="270"/>
        </w:trPr>
        <w:tc>
          <w:tcPr>
            <w:tcW w:w="9079" w:type="dxa"/>
            <w:shd w:val="clear" w:color="auto" w:fill="99C21B"/>
          </w:tcPr>
          <w:p w14:paraId="779E3D8A" w14:textId="1E09794E" w:rsidR="00DD1F21" w:rsidRPr="00E840FB" w:rsidRDefault="00DD1F21" w:rsidP="00362F1A">
            <w:pPr>
              <w:rPr>
                <w:rFonts w:ascii="Aptos" w:hAnsi="Aptos"/>
              </w:rPr>
            </w:pPr>
          </w:p>
        </w:tc>
      </w:tr>
      <w:tr w:rsidR="00DD1F21" w:rsidRPr="00E840FB" w14:paraId="7065C919" w14:textId="77777777" w:rsidTr="00362F1A">
        <w:trPr>
          <w:trHeight w:val="270"/>
        </w:trPr>
        <w:tc>
          <w:tcPr>
            <w:tcW w:w="9079" w:type="dxa"/>
          </w:tcPr>
          <w:p w14:paraId="779B33D5" w14:textId="77777777" w:rsidR="00DD1F21" w:rsidRPr="00E840FB" w:rsidRDefault="00DD1F21" w:rsidP="00DD1F21">
            <w:pPr>
              <w:pStyle w:val="Proginfo"/>
              <w:rPr>
                <w:rFonts w:ascii="Aptos" w:hAnsi="Aptos"/>
              </w:rPr>
            </w:pPr>
            <w:r w:rsidRPr="00E840FB">
              <w:rPr>
                <w:rFonts w:ascii="Aptos" w:hAnsi="Aptos"/>
              </w:rPr>
              <w:t>webconsole_enable_ssl=true</w:t>
            </w:r>
          </w:p>
          <w:p w14:paraId="343500A0" w14:textId="18207176" w:rsidR="00DD1F21" w:rsidRPr="00E840FB" w:rsidRDefault="00DD1F21" w:rsidP="00DD1F21">
            <w:pPr>
              <w:pStyle w:val="Proginfo"/>
              <w:rPr>
                <w:rFonts w:ascii="Aptos" w:hAnsi="Aptos"/>
              </w:rPr>
            </w:pPr>
            <w:r w:rsidRPr="00E840FB">
              <w:rPr>
                <w:rFonts w:ascii="Aptos" w:hAnsi="Aptos"/>
              </w:rPr>
              <w:t>webconsole_disable_http=true</w:t>
            </w:r>
          </w:p>
        </w:tc>
      </w:tr>
    </w:tbl>
    <w:p w14:paraId="0BE0AF28" w14:textId="77777777" w:rsidR="00DD1F21" w:rsidRPr="00E840FB" w:rsidRDefault="00DD1F21" w:rsidP="00DD1F21">
      <w:pPr>
        <w:rPr>
          <w:rFonts w:ascii="Aptos" w:hAnsi="Aptos"/>
        </w:rPr>
      </w:pPr>
    </w:p>
    <w:p w14:paraId="422953EB" w14:textId="77777777" w:rsidR="00082E42" w:rsidRPr="00E840FB" w:rsidRDefault="5CF78DAE" w:rsidP="00082E42">
      <w:pPr>
        <w:keepNext/>
        <w:jc w:val="center"/>
      </w:pPr>
      <w:r w:rsidRPr="00E840FB">
        <w:rPr>
          <w:rFonts w:ascii="Aptos" w:hAnsi="Aptos"/>
        </w:rPr>
        <w:drawing>
          <wp:inline distT="0" distB="0" distL="0" distR="0" wp14:anchorId="4AF6B2E7" wp14:editId="1B8E39C6">
            <wp:extent cx="5876925" cy="1444744"/>
            <wp:effectExtent l="0" t="0" r="0" b="0"/>
            <wp:docPr id="1505868454" name="Picture 150586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876925" cy="1444744"/>
                    </a:xfrm>
                    <a:prstGeom prst="rect">
                      <a:avLst/>
                    </a:prstGeom>
                  </pic:spPr>
                </pic:pic>
              </a:graphicData>
            </a:graphic>
          </wp:inline>
        </w:drawing>
      </w:r>
    </w:p>
    <w:p w14:paraId="7E677A0B" w14:textId="5EF4170E" w:rsidR="00001F8D" w:rsidRPr="00E840FB" w:rsidRDefault="00082E42" w:rsidP="00082E42">
      <w:pPr>
        <w:pStyle w:val="Beschriftung"/>
        <w:rPr>
          <w:rFonts w:ascii="Aptos" w:hAnsi="Aptos"/>
        </w:rPr>
      </w:pPr>
      <w:bookmarkStart w:id="66" w:name="_Toc196404214"/>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22</w:t>
      </w:r>
      <w:r w:rsidRPr="00E840FB">
        <w:rPr>
          <w:rFonts w:ascii="Aptos" w:hAnsi="Aptos"/>
        </w:rPr>
        <w:fldChar w:fldCharType="end"/>
      </w:r>
      <w:r w:rsidRPr="00E840FB">
        <w:rPr>
          <w:rFonts w:ascii="Aptos" w:hAnsi="Aptos"/>
        </w:rPr>
        <w:t xml:space="preserve"> - Befehlszeile zur Aktivierung von SSL</w:t>
      </w:r>
      <w:bookmarkEnd w:id="66"/>
    </w:p>
    <w:p w14:paraId="3E0B09A0" w14:textId="20FF3DB4" w:rsidR="005D2A7C" w:rsidRPr="00E840FB" w:rsidRDefault="00576B1B" w:rsidP="00576B1B">
      <w:pPr>
        <w:pStyle w:val="Puceniveau1"/>
        <w:spacing w:before="240"/>
        <w:ind w:left="357" w:hanging="215"/>
        <w:rPr>
          <w:rFonts w:ascii="Aptos" w:hAnsi="Aptos"/>
        </w:rPr>
      </w:pPr>
      <w:r w:rsidRPr="00E840FB">
        <w:rPr>
          <w:rFonts w:ascii="Aptos" w:hAnsi="Aptos"/>
        </w:rPr>
        <w:t>Die erste Zeile aktiviert die SSL-Unterstützung, während die zweite den klassischen HTTP-Zugang deaktiviert</w:t>
      </w:r>
      <w:r w:rsidR="005D2A7C" w:rsidRPr="00E840FB">
        <w:rPr>
          <w:rFonts w:ascii="Aptos" w:hAnsi="Aptos"/>
        </w:rPr>
        <w:t>.</w:t>
      </w:r>
      <w:r w:rsidRPr="00E840FB">
        <w:rPr>
          <w:rFonts w:ascii="Aptos" w:hAnsi="Aptos"/>
        </w:rPr>
        <w:br/>
      </w:r>
    </w:p>
    <w:p w14:paraId="487D05B5" w14:textId="0EA6904B" w:rsidR="005D2A7C" w:rsidRPr="00E840FB" w:rsidRDefault="00576B1B" w:rsidP="00576B1B">
      <w:pPr>
        <w:pStyle w:val="Puceniveau1"/>
        <w:spacing w:before="240"/>
        <w:ind w:left="357" w:hanging="215"/>
        <w:jc w:val="left"/>
        <w:rPr>
          <w:rFonts w:ascii="Aptos" w:hAnsi="Aptos"/>
        </w:rPr>
      </w:pPr>
      <w:r w:rsidRPr="00E840FB">
        <w:rPr>
          <w:rFonts w:ascii="Aptos" w:hAnsi="Aptos"/>
        </w:rPr>
        <w:t xml:space="preserve">Nachdem Sie diese Änderungen vorgenommen haben, müssen Sie ein Systemupdate erzwingen (geben Sie den Befehl </w:t>
      </w:r>
      <w:r w:rsidRPr="00E840FB">
        <w:rPr>
          <w:rStyle w:val="NormalGrasCar"/>
          <w:rFonts w:ascii="Aptos" w:hAnsi="Aptos"/>
          <w:bCs/>
        </w:rPr>
        <w:t>puppet agent -tv</w:t>
      </w:r>
      <w:r w:rsidRPr="00E840FB">
        <w:rPr>
          <w:rFonts w:ascii="Aptos" w:hAnsi="Aptos"/>
        </w:rPr>
        <w:t xml:space="preserve"> ein und bestätigen Sie mit der Eingabetaste), um die Konfigurationsdateien mit diesen Änderungen zu aktualisieren</w:t>
      </w:r>
      <w:r w:rsidR="005D2A7C" w:rsidRPr="00E840FB">
        <w:rPr>
          <w:rFonts w:ascii="Aptos" w:hAnsi="Aptos"/>
        </w:rPr>
        <w:t>.</w:t>
      </w:r>
      <w:r w:rsidRPr="00E840FB">
        <w:rPr>
          <w:rFonts w:ascii="Aptos" w:hAnsi="Aptos"/>
        </w:rPr>
        <w:br/>
      </w:r>
    </w:p>
    <w:p w14:paraId="14467302" w14:textId="6BEA8FD9" w:rsidR="00576B1B" w:rsidRPr="00E840FB" w:rsidRDefault="00576B1B" w:rsidP="00576B1B">
      <w:pPr>
        <w:pStyle w:val="Puceniveau1"/>
        <w:spacing w:before="240"/>
        <w:ind w:left="357" w:hanging="215"/>
        <w:jc w:val="left"/>
        <w:rPr>
          <w:rFonts w:ascii="Aptos" w:hAnsi="Aptos"/>
        </w:rPr>
      </w:pPr>
      <w:r w:rsidRPr="00E840FB">
        <w:rPr>
          <w:rFonts w:ascii="Aptos" w:hAnsi="Aptos"/>
        </w:rPr>
        <w:t>Sie können die Werte auf „</w:t>
      </w:r>
      <w:r w:rsidRPr="00E840FB">
        <w:rPr>
          <w:rStyle w:val="NormalGrasCar"/>
          <w:rFonts w:ascii="Aptos" w:hAnsi="Aptos"/>
          <w:bCs/>
        </w:rPr>
        <w:t>false</w:t>
      </w:r>
      <w:r w:rsidRPr="00E840FB">
        <w:rPr>
          <w:rFonts w:ascii="Aptos" w:hAnsi="Aptos"/>
        </w:rPr>
        <w:t xml:space="preserve"> setzen, um diese Änderung rückgängig zu machen und zum HTTP-Zugang zurückzukehren.</w:t>
      </w:r>
    </w:p>
    <w:p w14:paraId="54182C50" w14:textId="173133E6" w:rsidR="005D2A7C" w:rsidRPr="00E840FB" w:rsidRDefault="00576B1B" w:rsidP="00576B1B">
      <w:pPr>
        <w:pStyle w:val="berschrift2"/>
        <w:ind w:left="709" w:hanging="573"/>
        <w:rPr>
          <w:rFonts w:ascii="Aptos" w:hAnsi="Aptos"/>
        </w:rPr>
      </w:pPr>
      <w:bookmarkStart w:id="67" w:name="_Toc196395839"/>
      <w:bookmarkStart w:id="68" w:name="_Toc196398849"/>
      <w:r w:rsidRPr="00E840FB">
        <w:rPr>
          <w:rFonts w:ascii="Aptos" w:hAnsi="Aptos"/>
        </w:rPr>
        <w:lastRenderedPageBreak/>
        <w:t>K</w:t>
      </w:r>
      <w:r w:rsidR="005D2A7C" w:rsidRPr="00E840FB">
        <w:rPr>
          <w:rFonts w:ascii="Aptos" w:hAnsi="Aptos"/>
        </w:rPr>
        <w:t>onfiguri</w:t>
      </w:r>
      <w:r w:rsidRPr="00E840FB">
        <w:rPr>
          <w:rFonts w:ascii="Aptos" w:hAnsi="Aptos"/>
        </w:rPr>
        <w:t>eren der Netzwerkschnittstelle für die Verwendung der Management-Konsole</w:t>
      </w:r>
      <w:bookmarkEnd w:id="67"/>
      <w:bookmarkEnd w:id="68"/>
    </w:p>
    <w:p w14:paraId="65D158D0" w14:textId="79CB3D61" w:rsidR="00576B1B" w:rsidRPr="00E840FB" w:rsidRDefault="00576B1B" w:rsidP="00B662F7">
      <w:pPr>
        <w:pStyle w:val="Puceniveau1"/>
        <w:spacing w:before="240"/>
        <w:ind w:left="357" w:hanging="215"/>
        <w:jc w:val="left"/>
        <w:rPr>
          <w:rFonts w:ascii="Aptos" w:hAnsi="Aptos"/>
        </w:rPr>
      </w:pPr>
      <w:r w:rsidRPr="00E840FB">
        <w:rPr>
          <w:rFonts w:ascii="Aptos" w:hAnsi="Aptos"/>
        </w:rPr>
        <w:t xml:space="preserve">Ihre Konfiguration erfordert möglicherweise die Verwendung einer anderen physischen Netzwerkschnittstelle als die für den Internetzugang verwendete Schnittstelle. Obwohl wir versuchen, die Schnittstelle automatisch zu erkennen, ist es möglich, dass die Webschnittstelle versucht, eine Verbindung über eine falsche Netzwerkschnittstelle herzustellen. </w:t>
      </w:r>
    </w:p>
    <w:p w14:paraId="7172AEF0" w14:textId="453A3A0A" w:rsidR="00CA524E" w:rsidRPr="00E840FB" w:rsidRDefault="00576B1B" w:rsidP="00B662F7">
      <w:pPr>
        <w:pStyle w:val="Puceniveau1"/>
        <w:spacing w:before="240"/>
        <w:ind w:left="357" w:hanging="215"/>
        <w:jc w:val="left"/>
        <w:rPr>
          <w:rFonts w:ascii="Aptos" w:hAnsi="Aptos"/>
        </w:rPr>
      </w:pPr>
      <w:r w:rsidRPr="00E840FB">
        <w:rPr>
          <w:rFonts w:ascii="Aptos" w:hAnsi="Aptos"/>
        </w:rPr>
        <w:t xml:space="preserve">Um die richtige Netzwerkschnittstelle zu erzwingen, erstellen (oder bearbeiten) Sie die Datei </w:t>
      </w:r>
      <w:r w:rsidRPr="00E840FB">
        <w:rPr>
          <w:rStyle w:val="NormalGrasCar"/>
          <w:rFonts w:ascii="Aptos" w:hAnsi="Aptos"/>
          <w:bCs/>
        </w:rPr>
        <w:t>/etc/kubstate/facts</w:t>
      </w:r>
      <w:r w:rsidRPr="00E840FB">
        <w:rPr>
          <w:b/>
        </w:rPr>
        <w:t>.</w:t>
      </w:r>
      <w:r w:rsidRPr="00E840FB">
        <w:rPr>
          <w:rStyle w:val="NormalGrasCar"/>
          <w:rFonts w:ascii="Aptos" w:hAnsi="Aptos"/>
        </w:rPr>
        <w:t>conf</w:t>
      </w:r>
      <w:r w:rsidRPr="00E840FB">
        <w:rPr>
          <w:rFonts w:ascii="Aptos" w:hAnsi="Aptos"/>
        </w:rPr>
        <w:t xml:space="preserve"> und fügen Sie die folgende Zeile hinzu: </w:t>
      </w:r>
      <w:r w:rsidRPr="00E840FB">
        <w:rPr>
          <w:rStyle w:val="NormalGrasCar"/>
          <w:rFonts w:ascii="Aptos" w:hAnsi="Aptos"/>
        </w:rPr>
        <w:t>webconsole_eth_if=ethX</w:t>
      </w:r>
    </w:p>
    <w:p w14:paraId="57BA4AB7" w14:textId="7426B7FD" w:rsidR="005D2A7C" w:rsidRPr="00E840FB" w:rsidRDefault="00B662F7" w:rsidP="00576B1B">
      <w:pPr>
        <w:pStyle w:val="Puceniveau1"/>
        <w:spacing w:before="240"/>
        <w:ind w:left="357" w:hanging="215"/>
        <w:jc w:val="left"/>
        <w:rPr>
          <w:rFonts w:ascii="Aptos" w:hAnsi="Aptos"/>
        </w:rPr>
      </w:pPr>
      <w:r w:rsidRPr="00E840FB">
        <w:rPr>
          <w:rFonts w:ascii="Aptos" w:hAnsi="Aptos"/>
        </w:rPr>
        <w:t>Ersetzen Sie</w:t>
      </w:r>
      <w:r w:rsidR="005D2A7C" w:rsidRPr="00E840FB">
        <w:rPr>
          <w:rFonts w:ascii="Aptos" w:hAnsi="Aptos"/>
        </w:rPr>
        <w:t xml:space="preserve"> </w:t>
      </w:r>
      <w:r w:rsidR="005D2A7C" w:rsidRPr="00E840FB">
        <w:rPr>
          <w:rStyle w:val="NormalGrasCar"/>
          <w:rFonts w:ascii="Aptos" w:hAnsi="Aptos"/>
          <w:bCs/>
        </w:rPr>
        <w:t>ethX</w:t>
      </w:r>
      <w:r w:rsidR="005D2A7C" w:rsidRPr="00E840FB">
        <w:rPr>
          <w:rFonts w:ascii="Aptos" w:hAnsi="Aptos"/>
        </w:rPr>
        <w:t xml:space="preserve"> </w:t>
      </w:r>
      <w:r w:rsidRPr="00E840FB">
        <w:rPr>
          <w:rFonts w:ascii="Aptos" w:hAnsi="Aptos"/>
        </w:rPr>
        <w:t>mit dem Namen der Schnittstelle, über die auf die Management-Konsole zugegriffen wird.</w:t>
      </w:r>
      <w:r w:rsidR="005D2A7C" w:rsidRPr="00E840FB">
        <w:rPr>
          <w:rFonts w:ascii="Aptos" w:hAnsi="Aptos"/>
        </w:rPr>
        <w:t xml:space="preserve"> (</w:t>
      </w:r>
      <w:r w:rsidRPr="00E840FB">
        <w:rPr>
          <w:rFonts w:ascii="Aptos" w:hAnsi="Aptos"/>
        </w:rPr>
        <w:t>z.B. mit</w:t>
      </w:r>
      <w:r w:rsidR="005D2A7C" w:rsidRPr="00E840FB">
        <w:rPr>
          <w:rFonts w:ascii="Aptos" w:hAnsi="Aptos"/>
        </w:rPr>
        <w:t xml:space="preserve"> </w:t>
      </w:r>
      <w:r w:rsidR="005D2A7C" w:rsidRPr="00E840FB">
        <w:rPr>
          <w:rStyle w:val="NormalGrasCar"/>
          <w:rFonts w:ascii="Aptos" w:hAnsi="Aptos"/>
          <w:bCs/>
        </w:rPr>
        <w:t>eth1</w:t>
      </w:r>
      <w:r w:rsidR="005D2A7C" w:rsidRPr="00E840FB">
        <w:rPr>
          <w:rFonts w:ascii="Aptos" w:hAnsi="Aptos"/>
        </w:rPr>
        <w:t>).</w:t>
      </w:r>
    </w:p>
    <w:p w14:paraId="7079C58E" w14:textId="77777777" w:rsidR="00082E42" w:rsidRPr="00E840FB" w:rsidRDefault="5F9F8A31" w:rsidP="00082E42">
      <w:pPr>
        <w:keepNext/>
        <w:jc w:val="center"/>
      </w:pPr>
      <w:r w:rsidRPr="00E840FB">
        <w:rPr>
          <w:rFonts w:ascii="Aptos" w:hAnsi="Aptos"/>
        </w:rPr>
        <w:drawing>
          <wp:inline distT="0" distB="0" distL="0" distR="0" wp14:anchorId="2509CF42" wp14:editId="07E8E11D">
            <wp:extent cx="4572000" cy="1047750"/>
            <wp:effectExtent l="0" t="0" r="0" b="0"/>
            <wp:docPr id="1834842323" name="Picture 183484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4572000" cy="1047750"/>
                    </a:xfrm>
                    <a:prstGeom prst="rect">
                      <a:avLst/>
                    </a:prstGeom>
                  </pic:spPr>
                </pic:pic>
              </a:graphicData>
            </a:graphic>
          </wp:inline>
        </w:drawing>
      </w:r>
    </w:p>
    <w:p w14:paraId="6ADDEE96" w14:textId="39736BC1" w:rsidR="00B662F7" w:rsidRPr="00E840FB" w:rsidRDefault="00082E42" w:rsidP="00082E42">
      <w:pPr>
        <w:pStyle w:val="Beschriftung"/>
        <w:rPr>
          <w:rFonts w:ascii="Aptos" w:hAnsi="Aptos"/>
        </w:rPr>
      </w:pPr>
      <w:bookmarkStart w:id="69" w:name="_Toc196404215"/>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23</w:t>
      </w:r>
      <w:r w:rsidRPr="00E840FB">
        <w:rPr>
          <w:rFonts w:ascii="Aptos" w:hAnsi="Aptos"/>
        </w:rPr>
        <w:fldChar w:fldCharType="end"/>
      </w:r>
      <w:r w:rsidRPr="00E840FB">
        <w:rPr>
          <w:rFonts w:ascii="Aptos" w:hAnsi="Aptos"/>
        </w:rPr>
        <w:t xml:space="preserve"> - Konfigurieren der Netzwerkschnittstelle</w:t>
      </w:r>
      <w:bookmarkEnd w:id="69"/>
    </w:p>
    <w:p w14:paraId="16AAD96F" w14:textId="702D7560" w:rsidR="005D2A7C" w:rsidRPr="00E840FB" w:rsidRDefault="002B40D8" w:rsidP="002B40D8">
      <w:pPr>
        <w:pStyle w:val="Puceniveau1"/>
        <w:spacing w:before="240"/>
        <w:ind w:left="357" w:hanging="215"/>
        <w:jc w:val="left"/>
        <w:rPr>
          <w:rFonts w:ascii="Aptos" w:hAnsi="Aptos"/>
        </w:rPr>
      </w:pPr>
      <w:r w:rsidRPr="00E840FB">
        <w:rPr>
          <w:rFonts w:ascii="Aptos" w:hAnsi="Aptos"/>
        </w:rPr>
        <w:t xml:space="preserve">Nachdem Sie diese Änderung vorgenommen haben, erzwingen Sie ein Update (geben Sie den Befehl </w:t>
      </w:r>
      <w:r w:rsidRPr="00E840FB">
        <w:rPr>
          <w:rStyle w:val="NormalGrasCar"/>
          <w:rFonts w:ascii="Aptos" w:hAnsi="Aptos"/>
          <w:bCs/>
        </w:rPr>
        <w:t>puppet agent -tv</w:t>
      </w:r>
      <w:r w:rsidRPr="00E840FB">
        <w:rPr>
          <w:rFonts w:ascii="Aptos" w:hAnsi="Aptos"/>
        </w:rPr>
        <w:t xml:space="preserve"> ein und bestätigen Sie mit der Eingabetaste), um die Konfiguration mit diesen Änderungen zu aktualisieren</w:t>
      </w:r>
      <w:r w:rsidR="005D2A7C" w:rsidRPr="00E840FB">
        <w:rPr>
          <w:rFonts w:ascii="Aptos" w:hAnsi="Aptos"/>
        </w:rPr>
        <w:t>.</w:t>
      </w:r>
    </w:p>
    <w:p w14:paraId="33642DB9" w14:textId="68EE42E0" w:rsidR="005D2A7C" w:rsidRPr="00E840FB" w:rsidRDefault="002A5F1E" w:rsidP="00C94237">
      <w:pPr>
        <w:pStyle w:val="berschrift2"/>
        <w:rPr>
          <w:rFonts w:ascii="Aptos" w:hAnsi="Aptos"/>
        </w:rPr>
      </w:pPr>
      <w:bookmarkStart w:id="70" w:name="_Toc196395840"/>
      <w:bookmarkStart w:id="71" w:name="_Toc196398850"/>
      <w:r w:rsidRPr="00E840FB">
        <w:rPr>
          <w:rFonts w:ascii="Aptos" w:hAnsi="Aptos"/>
        </w:rPr>
        <w:t>D</w:t>
      </w:r>
      <w:r w:rsidR="002B40D8" w:rsidRPr="00E840FB">
        <w:rPr>
          <w:rFonts w:ascii="Aptos" w:hAnsi="Aptos"/>
        </w:rPr>
        <w:t xml:space="preserve">eaktivieren der automatischen </w:t>
      </w:r>
      <w:r w:rsidRPr="00E840FB">
        <w:rPr>
          <w:rFonts w:ascii="Aptos" w:hAnsi="Aptos"/>
        </w:rPr>
        <w:t>Updates</w:t>
      </w:r>
      <w:bookmarkEnd w:id="70"/>
      <w:bookmarkEnd w:id="71"/>
      <w:r w:rsidRPr="00E840FB">
        <w:rPr>
          <w:rFonts w:ascii="Aptos" w:hAnsi="Aptos"/>
        </w:rPr>
        <w:t xml:space="preserve"> </w:t>
      </w:r>
    </w:p>
    <w:p w14:paraId="253AE71A" w14:textId="77777777" w:rsidR="005D2A7C" w:rsidRPr="00E840FB" w:rsidRDefault="005D2A7C" w:rsidP="005D2A7C">
      <w:pPr>
        <w:rPr>
          <w:rFonts w:ascii="Aptos" w:hAnsi="Aptos"/>
        </w:rPr>
      </w:pPr>
    </w:p>
    <w:tbl>
      <w:tblPr>
        <w:tblStyle w:val="Tabellenraster"/>
        <w:tblW w:w="9072" w:type="dxa"/>
        <w:jc w:val="center"/>
        <w:tblBorders>
          <w:top w:val="single" w:sz="12" w:space="0" w:color="008C75"/>
          <w:left w:val="none" w:sz="0" w:space="0" w:color="auto"/>
          <w:bottom w:val="double" w:sz="4" w:space="0" w:color="008C75"/>
          <w:right w:val="single" w:sz="12" w:space="0" w:color="008C75"/>
          <w:insideH w:val="none" w:sz="0" w:space="0" w:color="auto"/>
          <w:insideV w:val="none" w:sz="0" w:space="0" w:color="auto"/>
        </w:tblBorders>
        <w:tblLayout w:type="fixed"/>
        <w:tblLook w:val="04A0" w:firstRow="1" w:lastRow="0" w:firstColumn="1" w:lastColumn="0" w:noHBand="0" w:noVBand="1"/>
      </w:tblPr>
      <w:tblGrid>
        <w:gridCol w:w="1129"/>
        <w:gridCol w:w="7943"/>
      </w:tblGrid>
      <w:tr w:rsidR="002A5F1E" w:rsidRPr="00E840FB" w14:paraId="684D21C7" w14:textId="77777777">
        <w:trPr>
          <w:jc w:val="center"/>
        </w:trPr>
        <w:tc>
          <w:tcPr>
            <w:tcW w:w="1129" w:type="dxa"/>
            <w:tcBorders>
              <w:top w:val="nil"/>
              <w:bottom w:val="double" w:sz="4" w:space="0" w:color="008C75"/>
            </w:tcBorders>
            <w:shd w:val="clear" w:color="auto" w:fill="auto"/>
            <w:vAlign w:val="center"/>
          </w:tcPr>
          <w:p w14:paraId="0C9B5C95" w14:textId="77777777" w:rsidR="002A5F1E" w:rsidRPr="00E840FB" w:rsidRDefault="002A5F1E">
            <w:pPr>
              <w:pStyle w:val="Tableautextecentr"/>
              <w:rPr>
                <w:rFonts w:ascii="Aptos" w:hAnsi="Aptos"/>
              </w:rPr>
            </w:pPr>
            <w:r w:rsidRPr="00E840FB">
              <w:rPr>
                <w:rFonts w:ascii="Aptos" w:hAnsi="Aptos"/>
              </w:rPr>
              <w:drawing>
                <wp:inline distT="0" distB="0" distL="0" distR="0" wp14:anchorId="7215C407" wp14:editId="6103C0DB">
                  <wp:extent cx="579755" cy="579755"/>
                  <wp:effectExtent l="0" t="0" r="0" b="0"/>
                  <wp:docPr id="941575689" name="Picture 941575689"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82181" name="Graphique 225682181" descr="Avertissement avec un remplissage uni"/>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79755" cy="579755"/>
                          </a:xfrm>
                          <a:prstGeom prst="rect">
                            <a:avLst/>
                          </a:prstGeom>
                        </pic:spPr>
                      </pic:pic>
                    </a:graphicData>
                  </a:graphic>
                </wp:inline>
              </w:drawing>
            </w:r>
          </w:p>
        </w:tc>
        <w:tc>
          <w:tcPr>
            <w:tcW w:w="7943" w:type="dxa"/>
            <w:vAlign w:val="center"/>
          </w:tcPr>
          <w:p w14:paraId="3F3B7D92" w14:textId="7A25A9D8" w:rsidR="002A5F1E" w:rsidRPr="00E840FB" w:rsidRDefault="002B40D8" w:rsidP="00F80095">
            <w:pPr>
              <w:rPr>
                <w:rFonts w:ascii="Aptos" w:hAnsi="Aptos"/>
              </w:rPr>
            </w:pPr>
            <w:r w:rsidRPr="00E840FB">
              <w:rPr>
                <w:rStyle w:val="NormalGrasCar"/>
                <w:rFonts w:ascii="Aptos" w:hAnsi="Aptos"/>
              </w:rPr>
              <w:t>Achtung</w:t>
            </w:r>
            <w:r w:rsidR="002A5F1E" w:rsidRPr="00E840FB">
              <w:rPr>
                <w:rFonts w:ascii="Aptos" w:hAnsi="Aptos"/>
              </w:rPr>
              <w:t xml:space="preserve">: </w:t>
            </w:r>
            <w:r w:rsidRPr="00E840FB">
              <w:rPr>
                <w:rFonts w:ascii="Aptos" w:hAnsi="Aptos"/>
              </w:rPr>
              <w:t>Wenn Sie automatische Updates deaktivieren, werden alle Remote-Updates deaktiviert, einschließlich Updates für die Management-Konsole, Sicherheitssystem-Updates, TYREX-Updates, Antivirus-Updates und Plattform-Updates.</w:t>
            </w:r>
          </w:p>
        </w:tc>
      </w:tr>
    </w:tbl>
    <w:p w14:paraId="3698AE55" w14:textId="77777777" w:rsidR="002A5F1E" w:rsidRPr="00E840FB" w:rsidRDefault="002A5F1E" w:rsidP="005D2A7C">
      <w:pPr>
        <w:rPr>
          <w:rFonts w:ascii="Aptos" w:hAnsi="Aptos"/>
        </w:rPr>
      </w:pPr>
    </w:p>
    <w:p w14:paraId="6EC9C6CD" w14:textId="450EEF8B" w:rsidR="00BD6BB4" w:rsidRPr="00E840FB" w:rsidRDefault="002B40D8" w:rsidP="002B40D8">
      <w:pPr>
        <w:pStyle w:val="Puceniveau1"/>
        <w:spacing w:before="240"/>
        <w:ind w:left="357" w:hanging="215"/>
        <w:jc w:val="left"/>
        <w:rPr>
          <w:rFonts w:ascii="Aptos" w:hAnsi="Aptos"/>
        </w:rPr>
      </w:pPr>
      <w:r w:rsidRPr="00E840FB">
        <w:rPr>
          <w:rFonts w:ascii="Aptos" w:hAnsi="Aptos"/>
        </w:rPr>
        <w:t xml:space="preserve">Wenn Sie automatische Updates deaktivieren möchten, können Sie den Puppet-Agenten mit </w:t>
      </w:r>
      <w:r w:rsidR="006A4A0F">
        <w:rPr>
          <w:rFonts w:ascii="Aptos" w:hAnsi="Aptos"/>
        </w:rPr>
        <w:t xml:space="preserve">den </w:t>
      </w:r>
      <w:r w:rsidRPr="00E840FB">
        <w:rPr>
          <w:rFonts w:ascii="Aptos" w:hAnsi="Aptos"/>
        </w:rPr>
        <w:t>folgende</w:t>
      </w:r>
      <w:r w:rsidR="006A4A0F">
        <w:rPr>
          <w:rFonts w:ascii="Aptos" w:hAnsi="Aptos"/>
        </w:rPr>
        <w:t>n</w:t>
      </w:r>
      <w:r w:rsidRPr="00E840FB">
        <w:rPr>
          <w:rFonts w:ascii="Aptos" w:hAnsi="Aptos"/>
        </w:rPr>
        <w:t xml:space="preserve"> Befehl</w:t>
      </w:r>
      <w:r w:rsidR="006A4A0F">
        <w:rPr>
          <w:rFonts w:ascii="Aptos" w:hAnsi="Aptos"/>
        </w:rPr>
        <w:t>en</w:t>
      </w:r>
      <w:r w:rsidRPr="00E840FB">
        <w:rPr>
          <w:rFonts w:ascii="Aptos" w:hAnsi="Aptos"/>
        </w:rPr>
        <w:t xml:space="preserve"> anhalten</w:t>
      </w:r>
      <w:r w:rsidR="005D2A7C" w:rsidRPr="00E840FB">
        <w:rPr>
          <w:rFonts w:ascii="Aptos" w:hAnsi="Aptos"/>
        </w:rPr>
        <w:t xml:space="preserve">: </w:t>
      </w:r>
    </w:p>
    <w:p w14:paraId="1398877A" w14:textId="77777777" w:rsidR="003F532F" w:rsidRPr="00E840FB" w:rsidRDefault="003F532F" w:rsidP="00BD6BB4">
      <w:pPr>
        <w:pStyle w:val="Puceniveau1"/>
        <w:numPr>
          <w:ilvl w:val="0"/>
          <w:numId w:val="0"/>
        </w:numPr>
        <w:ind w:left="360"/>
        <w:rPr>
          <w:rFonts w:ascii="Aptos" w:hAnsi="Aptos"/>
        </w:rPr>
      </w:pPr>
    </w:p>
    <w:p w14:paraId="0330B2D0" w14:textId="77777777" w:rsidR="003F532F" w:rsidRPr="00E840FB" w:rsidRDefault="003F532F" w:rsidP="003F532F">
      <w:pPr>
        <w:pStyle w:val="Puceniveau1"/>
        <w:numPr>
          <w:ilvl w:val="0"/>
          <w:numId w:val="0"/>
        </w:numPr>
        <w:ind w:left="360"/>
        <w:rPr>
          <w:rFonts w:ascii="Aptos" w:hAnsi="Aptos"/>
        </w:rPr>
      </w:pPr>
    </w:p>
    <w:tbl>
      <w:tblPr>
        <w:tblStyle w:val="Tabellenraster"/>
        <w:tblW w:w="9079" w:type="dxa"/>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79"/>
      </w:tblGrid>
      <w:tr w:rsidR="003F532F" w:rsidRPr="00E840FB" w14:paraId="40B82B0E" w14:textId="77777777" w:rsidTr="00362F1A">
        <w:trPr>
          <w:trHeight w:val="270"/>
        </w:trPr>
        <w:tc>
          <w:tcPr>
            <w:tcW w:w="9079" w:type="dxa"/>
            <w:shd w:val="clear" w:color="auto" w:fill="99C21B"/>
          </w:tcPr>
          <w:p w14:paraId="6846CD98" w14:textId="63B38ACE" w:rsidR="006A4A0F" w:rsidRDefault="003F532F" w:rsidP="005F34EB">
            <w:pPr>
              <w:rPr>
                <w:rFonts w:ascii="Aptos" w:hAnsi="Aptos"/>
              </w:rPr>
            </w:pPr>
            <w:proofErr w:type="spellStart"/>
            <w:r w:rsidRPr="00E840FB">
              <w:rPr>
                <w:rFonts w:ascii="Aptos" w:hAnsi="Aptos"/>
              </w:rPr>
              <w:t>systemctl</w:t>
            </w:r>
            <w:proofErr w:type="spellEnd"/>
            <w:r w:rsidRPr="00E840FB">
              <w:rPr>
                <w:rFonts w:ascii="Aptos" w:hAnsi="Aptos"/>
              </w:rPr>
              <w:t xml:space="preserve"> </w:t>
            </w:r>
            <w:proofErr w:type="spellStart"/>
            <w:r w:rsidRPr="00E840FB">
              <w:rPr>
                <w:rFonts w:ascii="Aptos" w:hAnsi="Aptos"/>
              </w:rPr>
              <w:t>stop</w:t>
            </w:r>
            <w:proofErr w:type="spellEnd"/>
            <w:r w:rsidRPr="00E840FB">
              <w:rPr>
                <w:rFonts w:ascii="Aptos" w:hAnsi="Aptos"/>
              </w:rPr>
              <w:t xml:space="preserve"> puppet</w:t>
            </w:r>
          </w:p>
          <w:p w14:paraId="7E488F8E" w14:textId="2A004AEA" w:rsidR="003F532F" w:rsidRPr="00E840FB" w:rsidRDefault="003F532F" w:rsidP="005F34EB">
            <w:pPr>
              <w:rPr>
                <w:rFonts w:ascii="Aptos" w:hAnsi="Aptos"/>
                <w:bCs/>
              </w:rPr>
            </w:pPr>
            <w:proofErr w:type="spellStart"/>
            <w:r w:rsidRPr="00E840FB">
              <w:rPr>
                <w:rFonts w:ascii="Aptos" w:hAnsi="Aptos"/>
              </w:rPr>
              <w:t>systemctl</w:t>
            </w:r>
            <w:proofErr w:type="spellEnd"/>
            <w:r w:rsidRPr="00E840FB">
              <w:rPr>
                <w:rFonts w:ascii="Aptos" w:hAnsi="Aptos"/>
              </w:rPr>
              <w:t xml:space="preserve"> </w:t>
            </w:r>
            <w:proofErr w:type="spellStart"/>
            <w:r w:rsidRPr="00E840FB">
              <w:rPr>
                <w:rFonts w:ascii="Aptos" w:hAnsi="Aptos"/>
              </w:rPr>
              <w:t>disable</w:t>
            </w:r>
            <w:proofErr w:type="spellEnd"/>
            <w:r w:rsidRPr="00E840FB">
              <w:rPr>
                <w:rFonts w:ascii="Aptos" w:hAnsi="Aptos"/>
              </w:rPr>
              <w:t xml:space="preserve"> puppet</w:t>
            </w:r>
          </w:p>
        </w:tc>
      </w:tr>
      <w:tr w:rsidR="003F532F" w:rsidRPr="00E840FB" w14:paraId="7E096365" w14:textId="77777777" w:rsidTr="00362F1A">
        <w:trPr>
          <w:trHeight w:val="270"/>
        </w:trPr>
        <w:tc>
          <w:tcPr>
            <w:tcW w:w="9079" w:type="dxa"/>
          </w:tcPr>
          <w:p w14:paraId="064772BD" w14:textId="7B6CEC22" w:rsidR="003F532F" w:rsidRPr="00E840FB" w:rsidRDefault="003F532F" w:rsidP="00362F1A">
            <w:pPr>
              <w:pStyle w:val="Proginfo"/>
              <w:rPr>
                <w:rFonts w:ascii="Aptos" w:hAnsi="Aptos"/>
              </w:rPr>
            </w:pPr>
          </w:p>
        </w:tc>
      </w:tr>
    </w:tbl>
    <w:p w14:paraId="07F94D46" w14:textId="17782238" w:rsidR="00F80095" w:rsidRPr="00E840FB" w:rsidRDefault="00F80095" w:rsidP="00BD6BB4">
      <w:pPr>
        <w:pStyle w:val="Puceniveau1"/>
        <w:numPr>
          <w:ilvl w:val="0"/>
          <w:numId w:val="0"/>
        </w:numPr>
        <w:ind w:left="360"/>
        <w:rPr>
          <w:rStyle w:val="NormalGrasCar"/>
          <w:rFonts w:ascii="Aptos" w:hAnsi="Aptos"/>
        </w:rPr>
      </w:pPr>
    </w:p>
    <w:p w14:paraId="356869A2" w14:textId="77777777" w:rsidR="00082E42" w:rsidRPr="00E840FB" w:rsidRDefault="4558932E" w:rsidP="00082E42">
      <w:pPr>
        <w:keepNext/>
        <w:jc w:val="center"/>
      </w:pPr>
      <w:r w:rsidRPr="00E840FB">
        <w:rPr>
          <w:rFonts w:ascii="Aptos" w:hAnsi="Aptos"/>
        </w:rPr>
        <w:drawing>
          <wp:inline distT="0" distB="0" distL="0" distR="0" wp14:anchorId="3BD2FEEE" wp14:editId="558767CC">
            <wp:extent cx="3571875" cy="495300"/>
            <wp:effectExtent l="0" t="0" r="0" b="0"/>
            <wp:docPr id="497571520" name="Picture 49757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3571875" cy="495300"/>
                    </a:xfrm>
                    <a:prstGeom prst="rect">
                      <a:avLst/>
                    </a:prstGeom>
                  </pic:spPr>
                </pic:pic>
              </a:graphicData>
            </a:graphic>
          </wp:inline>
        </w:drawing>
      </w:r>
    </w:p>
    <w:p w14:paraId="4D82D38D" w14:textId="1A77A08E" w:rsidR="002B40D8" w:rsidRPr="00E840FB" w:rsidRDefault="00082E42" w:rsidP="00082E42">
      <w:pPr>
        <w:pStyle w:val="Beschriftung"/>
      </w:pPr>
      <w:bookmarkStart w:id="72" w:name="_Toc196404216"/>
      <w:r w:rsidRPr="00E840FB">
        <w:t xml:space="preserve">Abbildung </w:t>
      </w:r>
      <w:r w:rsidRPr="00E840FB">
        <w:fldChar w:fldCharType="begin"/>
      </w:r>
      <w:r w:rsidRPr="00E840FB">
        <w:instrText xml:space="preserve"> SEQ Abbildung \* ARABIC </w:instrText>
      </w:r>
      <w:r w:rsidRPr="00E840FB">
        <w:fldChar w:fldCharType="separate"/>
      </w:r>
      <w:r w:rsidR="00200933" w:rsidRPr="00E840FB">
        <w:t>24</w:t>
      </w:r>
      <w:r w:rsidRPr="00E840FB">
        <w:fldChar w:fldCharType="end"/>
      </w:r>
      <w:r w:rsidRPr="00E840FB">
        <w:t xml:space="preserve"> - Befehlszeile zur Deaktivierung automatischer Updates</w:t>
      </w:r>
      <w:r w:rsidR="00E16503" w:rsidRPr="00E840FB">
        <w:t xml:space="preserve"> (1)</w:t>
      </w:r>
      <w:bookmarkEnd w:id="72"/>
    </w:p>
    <w:p w14:paraId="155CD0B6" w14:textId="77777777" w:rsidR="00EB609D" w:rsidRPr="00E840FB" w:rsidRDefault="00EB609D" w:rsidP="7214BD02">
      <w:pPr>
        <w:jc w:val="center"/>
        <w:rPr>
          <w:rFonts w:ascii="Aptos" w:hAnsi="Aptos"/>
        </w:rPr>
      </w:pPr>
    </w:p>
    <w:p w14:paraId="02514317" w14:textId="77777777" w:rsidR="006F11D5" w:rsidRPr="00E840FB" w:rsidRDefault="07231100" w:rsidP="006F11D5">
      <w:pPr>
        <w:keepNext/>
        <w:jc w:val="center"/>
      </w:pPr>
      <w:r w:rsidRPr="00E840FB">
        <w:rPr>
          <w:rFonts w:ascii="Aptos" w:hAnsi="Aptos"/>
        </w:rPr>
        <w:drawing>
          <wp:inline distT="0" distB="0" distL="0" distR="0" wp14:anchorId="5B910F69" wp14:editId="74EB1600">
            <wp:extent cx="4572000" cy="495300"/>
            <wp:effectExtent l="0" t="0" r="0" b="0"/>
            <wp:docPr id="181423092" name="Picture 18142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4572000" cy="495300"/>
                    </a:xfrm>
                    <a:prstGeom prst="rect">
                      <a:avLst/>
                    </a:prstGeom>
                  </pic:spPr>
                </pic:pic>
              </a:graphicData>
            </a:graphic>
          </wp:inline>
        </w:drawing>
      </w:r>
    </w:p>
    <w:p w14:paraId="27E78925" w14:textId="7ED7C5AD" w:rsidR="005F34EB" w:rsidRPr="00E840FB" w:rsidRDefault="006F11D5" w:rsidP="006F11D5">
      <w:pPr>
        <w:pStyle w:val="Beschriftung"/>
      </w:pPr>
      <w:bookmarkStart w:id="73" w:name="_Toc196404217"/>
      <w:r w:rsidRPr="00E840FB">
        <w:t xml:space="preserve">Abbildung </w:t>
      </w:r>
      <w:r w:rsidRPr="00E840FB">
        <w:fldChar w:fldCharType="begin"/>
      </w:r>
      <w:r w:rsidRPr="00E840FB">
        <w:instrText xml:space="preserve"> SEQ Abbildung \* ARABIC </w:instrText>
      </w:r>
      <w:r w:rsidRPr="00E840FB">
        <w:fldChar w:fldCharType="separate"/>
      </w:r>
      <w:r w:rsidR="00200933" w:rsidRPr="00E840FB">
        <w:t>25</w:t>
      </w:r>
      <w:r w:rsidRPr="00E840FB">
        <w:fldChar w:fldCharType="end"/>
      </w:r>
      <w:r w:rsidRPr="00E840FB">
        <w:t xml:space="preserve"> - Befehlszeile zur Deaktivierung automatischer Updates</w:t>
      </w:r>
      <w:r w:rsidR="00E16503" w:rsidRPr="00E840FB">
        <w:t xml:space="preserve"> (2)</w:t>
      </w:r>
      <w:bookmarkEnd w:id="73"/>
    </w:p>
    <w:p w14:paraId="3DFDFA85" w14:textId="65795606" w:rsidR="003F532F" w:rsidRPr="00E840FB" w:rsidRDefault="001F71AA" w:rsidP="001F71AA">
      <w:pPr>
        <w:pStyle w:val="Puceniveau1"/>
        <w:spacing w:before="240"/>
        <w:ind w:left="357" w:hanging="215"/>
        <w:jc w:val="left"/>
        <w:rPr>
          <w:rFonts w:ascii="Aptos" w:hAnsi="Aptos"/>
        </w:rPr>
      </w:pPr>
      <w:r w:rsidRPr="00E840FB">
        <w:rPr>
          <w:rFonts w:ascii="Aptos" w:hAnsi="Aptos"/>
        </w:rPr>
        <w:t xml:space="preserve"> Sie können sie mit </w:t>
      </w:r>
      <w:r w:rsidR="006A4A0F">
        <w:rPr>
          <w:rFonts w:ascii="Aptos" w:hAnsi="Aptos"/>
        </w:rPr>
        <w:t>den</w:t>
      </w:r>
      <w:r w:rsidRPr="00E840FB">
        <w:rPr>
          <w:rFonts w:ascii="Aptos" w:hAnsi="Aptos"/>
        </w:rPr>
        <w:t xml:space="preserve"> folgenden Befehl</w:t>
      </w:r>
      <w:r w:rsidR="006A4A0F">
        <w:rPr>
          <w:rFonts w:ascii="Aptos" w:hAnsi="Aptos"/>
        </w:rPr>
        <w:t>en</w:t>
      </w:r>
      <w:r w:rsidRPr="00E840FB">
        <w:rPr>
          <w:rFonts w:ascii="Aptos" w:hAnsi="Aptos"/>
        </w:rPr>
        <w:t xml:space="preserve"> wieder aktivieren:</w:t>
      </w:r>
    </w:p>
    <w:p w14:paraId="1D04405F" w14:textId="77777777" w:rsidR="003F532F" w:rsidRPr="00E840FB" w:rsidRDefault="003F532F" w:rsidP="003F532F">
      <w:pPr>
        <w:pStyle w:val="Puceniveau1"/>
        <w:numPr>
          <w:ilvl w:val="0"/>
          <w:numId w:val="0"/>
        </w:numPr>
        <w:ind w:left="360"/>
        <w:rPr>
          <w:rFonts w:ascii="Aptos" w:hAnsi="Aptos"/>
        </w:rPr>
      </w:pPr>
    </w:p>
    <w:tbl>
      <w:tblPr>
        <w:tblStyle w:val="Tabellenraster"/>
        <w:tblW w:w="9079" w:type="dxa"/>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ook w:val="04A0" w:firstRow="1" w:lastRow="0" w:firstColumn="1" w:lastColumn="0" w:noHBand="0" w:noVBand="1"/>
      </w:tblPr>
      <w:tblGrid>
        <w:gridCol w:w="9079"/>
      </w:tblGrid>
      <w:tr w:rsidR="003F532F" w:rsidRPr="00E840FB" w14:paraId="1EFD6F3B" w14:textId="77777777" w:rsidTr="00362F1A">
        <w:trPr>
          <w:trHeight w:val="270"/>
        </w:trPr>
        <w:tc>
          <w:tcPr>
            <w:tcW w:w="9079" w:type="dxa"/>
            <w:shd w:val="clear" w:color="auto" w:fill="99C21B"/>
          </w:tcPr>
          <w:p w14:paraId="670C37EE" w14:textId="690871E6" w:rsidR="006A4A0F" w:rsidRDefault="003F532F" w:rsidP="00362F1A">
            <w:pPr>
              <w:rPr>
                <w:rFonts w:ascii="Aptos" w:hAnsi="Aptos"/>
              </w:rPr>
            </w:pPr>
            <w:proofErr w:type="spellStart"/>
            <w:r w:rsidRPr="00E840FB">
              <w:rPr>
                <w:rFonts w:ascii="Aptos" w:hAnsi="Aptos"/>
              </w:rPr>
              <w:t>systemctl</w:t>
            </w:r>
            <w:proofErr w:type="spellEnd"/>
            <w:r w:rsidRPr="00E840FB">
              <w:rPr>
                <w:rFonts w:ascii="Aptos" w:hAnsi="Aptos"/>
              </w:rPr>
              <w:t xml:space="preserve"> </w:t>
            </w:r>
            <w:proofErr w:type="spellStart"/>
            <w:r w:rsidRPr="00E840FB">
              <w:rPr>
                <w:rFonts w:ascii="Aptos" w:hAnsi="Aptos"/>
              </w:rPr>
              <w:t>start</w:t>
            </w:r>
            <w:proofErr w:type="spellEnd"/>
            <w:r w:rsidRPr="00E840FB">
              <w:rPr>
                <w:rFonts w:ascii="Aptos" w:hAnsi="Aptos"/>
              </w:rPr>
              <w:t xml:space="preserve"> puppet </w:t>
            </w:r>
          </w:p>
          <w:p w14:paraId="47262F9D" w14:textId="04066C8F" w:rsidR="003F532F" w:rsidRPr="00E840FB" w:rsidRDefault="003F532F" w:rsidP="00362F1A">
            <w:pPr>
              <w:rPr>
                <w:rFonts w:ascii="Aptos" w:hAnsi="Aptos"/>
                <w:bCs/>
              </w:rPr>
            </w:pPr>
            <w:proofErr w:type="spellStart"/>
            <w:r w:rsidRPr="00E840FB">
              <w:rPr>
                <w:rFonts w:ascii="Aptos" w:hAnsi="Aptos"/>
              </w:rPr>
              <w:t>systemctl</w:t>
            </w:r>
            <w:proofErr w:type="spellEnd"/>
            <w:r w:rsidRPr="00E840FB">
              <w:rPr>
                <w:rFonts w:ascii="Aptos" w:hAnsi="Aptos"/>
              </w:rPr>
              <w:t xml:space="preserve"> </w:t>
            </w:r>
            <w:proofErr w:type="spellStart"/>
            <w:r w:rsidRPr="00E840FB">
              <w:rPr>
                <w:rFonts w:ascii="Aptos" w:hAnsi="Aptos"/>
              </w:rPr>
              <w:t>enable</w:t>
            </w:r>
            <w:proofErr w:type="spellEnd"/>
            <w:r w:rsidRPr="00E840FB">
              <w:rPr>
                <w:rFonts w:ascii="Aptos" w:hAnsi="Aptos"/>
              </w:rPr>
              <w:t xml:space="preserve"> puppet</w:t>
            </w:r>
          </w:p>
        </w:tc>
      </w:tr>
      <w:tr w:rsidR="003F532F" w:rsidRPr="00E840FB" w14:paraId="68734287" w14:textId="77777777" w:rsidTr="00362F1A">
        <w:trPr>
          <w:trHeight w:val="270"/>
        </w:trPr>
        <w:tc>
          <w:tcPr>
            <w:tcW w:w="9079" w:type="dxa"/>
          </w:tcPr>
          <w:p w14:paraId="7BA0F210" w14:textId="77777777" w:rsidR="003F532F" w:rsidRPr="00E840FB" w:rsidRDefault="003F532F" w:rsidP="00362F1A">
            <w:pPr>
              <w:pStyle w:val="Proginfo"/>
              <w:rPr>
                <w:rFonts w:ascii="Aptos" w:hAnsi="Aptos"/>
              </w:rPr>
            </w:pPr>
          </w:p>
        </w:tc>
      </w:tr>
    </w:tbl>
    <w:p w14:paraId="69234470" w14:textId="77777777" w:rsidR="006F11D5" w:rsidRPr="00E840FB" w:rsidRDefault="4EEB5837" w:rsidP="006F11D5">
      <w:pPr>
        <w:keepNext/>
        <w:jc w:val="center"/>
      </w:pPr>
      <w:r w:rsidRPr="00E840FB">
        <w:rPr>
          <w:rFonts w:ascii="Aptos" w:hAnsi="Aptos"/>
        </w:rPr>
        <w:drawing>
          <wp:inline distT="0" distB="0" distL="0" distR="0" wp14:anchorId="2C9EEB90" wp14:editId="2D667CFB">
            <wp:extent cx="3648075" cy="381000"/>
            <wp:effectExtent l="0" t="0" r="0" b="0"/>
            <wp:docPr id="1507756994" name="Picture 150775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3648075" cy="381000"/>
                    </a:xfrm>
                    <a:prstGeom prst="rect">
                      <a:avLst/>
                    </a:prstGeom>
                  </pic:spPr>
                </pic:pic>
              </a:graphicData>
            </a:graphic>
          </wp:inline>
        </w:drawing>
      </w:r>
    </w:p>
    <w:p w14:paraId="367DC3ED" w14:textId="1C7B87FF" w:rsidR="002344E0" w:rsidRPr="00E840FB" w:rsidRDefault="006F11D5" w:rsidP="006F11D5">
      <w:pPr>
        <w:pStyle w:val="Beschriftung"/>
        <w:rPr>
          <w:rFonts w:ascii="Aptos" w:hAnsi="Aptos"/>
        </w:rPr>
      </w:pPr>
      <w:bookmarkStart w:id="74" w:name="_Toc196404218"/>
      <w:r w:rsidRPr="00E840FB">
        <w:rPr>
          <w:rFonts w:ascii="Aptos" w:hAnsi="Aptos"/>
        </w:rPr>
        <w:t xml:space="preserve">Abbildung </w:t>
      </w:r>
      <w:r w:rsidRPr="00E840FB">
        <w:rPr>
          <w:rFonts w:ascii="Aptos" w:hAnsi="Aptos"/>
        </w:rPr>
        <w:fldChar w:fldCharType="begin"/>
      </w:r>
      <w:r w:rsidRPr="00E840FB">
        <w:rPr>
          <w:rFonts w:ascii="Aptos" w:hAnsi="Aptos"/>
        </w:rPr>
        <w:instrText xml:space="preserve"> SEQ Abbildung \* ARABIC </w:instrText>
      </w:r>
      <w:r w:rsidRPr="00E840FB">
        <w:rPr>
          <w:rFonts w:ascii="Aptos" w:hAnsi="Aptos"/>
        </w:rPr>
        <w:fldChar w:fldCharType="separate"/>
      </w:r>
      <w:r w:rsidR="00200933" w:rsidRPr="00E840FB">
        <w:rPr>
          <w:rFonts w:ascii="Aptos" w:hAnsi="Aptos"/>
        </w:rPr>
        <w:t>26</w:t>
      </w:r>
      <w:r w:rsidRPr="00E840FB">
        <w:rPr>
          <w:rFonts w:ascii="Aptos" w:hAnsi="Aptos"/>
        </w:rPr>
        <w:fldChar w:fldCharType="end"/>
      </w:r>
      <w:r w:rsidRPr="00E840FB">
        <w:rPr>
          <w:rFonts w:ascii="Aptos" w:hAnsi="Aptos"/>
        </w:rPr>
        <w:t xml:space="preserve"> - Befehlszeile zur Aktivierung automatischer Updates</w:t>
      </w:r>
      <w:r w:rsidR="00E16503" w:rsidRPr="00E840FB">
        <w:rPr>
          <w:rFonts w:ascii="Aptos" w:hAnsi="Aptos"/>
        </w:rPr>
        <w:t xml:space="preserve"> (1)</w:t>
      </w:r>
      <w:bookmarkEnd w:id="74"/>
    </w:p>
    <w:p w14:paraId="0C16BE9C" w14:textId="77777777" w:rsidR="006F11D5" w:rsidRPr="00E840FB" w:rsidRDefault="4EEB5837" w:rsidP="006F11D5">
      <w:pPr>
        <w:keepNext/>
        <w:jc w:val="center"/>
      </w:pPr>
      <w:r w:rsidRPr="00E840FB">
        <w:rPr>
          <w:rFonts w:ascii="Aptos" w:hAnsi="Aptos"/>
        </w:rPr>
        <w:drawing>
          <wp:inline distT="0" distB="0" distL="0" distR="0" wp14:anchorId="3285EAE0" wp14:editId="3CCDC1D4">
            <wp:extent cx="4572000" cy="400050"/>
            <wp:effectExtent l="0" t="0" r="0" b="0"/>
            <wp:docPr id="2034432105" name="Picture 203443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572000" cy="400050"/>
                    </a:xfrm>
                    <a:prstGeom prst="rect">
                      <a:avLst/>
                    </a:prstGeom>
                  </pic:spPr>
                </pic:pic>
              </a:graphicData>
            </a:graphic>
          </wp:inline>
        </w:drawing>
      </w:r>
    </w:p>
    <w:p w14:paraId="6D38D7EC" w14:textId="46E24765" w:rsidR="4EEB5837" w:rsidRPr="00E840FB" w:rsidRDefault="006F11D5" w:rsidP="006F11D5">
      <w:pPr>
        <w:pStyle w:val="Beschriftung"/>
        <w:rPr>
          <w:rFonts w:ascii="Aptos" w:hAnsi="Aptos"/>
        </w:rPr>
      </w:pPr>
      <w:bookmarkStart w:id="75" w:name="_Toc196404219"/>
      <w:r w:rsidRPr="00E840FB">
        <w:t xml:space="preserve">Abbildung </w:t>
      </w:r>
      <w:r w:rsidRPr="00E840FB">
        <w:fldChar w:fldCharType="begin"/>
      </w:r>
      <w:r w:rsidRPr="00E840FB">
        <w:instrText xml:space="preserve"> SEQ Abbildung \* ARABIC </w:instrText>
      </w:r>
      <w:r w:rsidRPr="00E840FB">
        <w:fldChar w:fldCharType="separate"/>
      </w:r>
      <w:r w:rsidR="00200933" w:rsidRPr="00E840FB">
        <w:t>27</w:t>
      </w:r>
      <w:r w:rsidRPr="00E840FB">
        <w:fldChar w:fldCharType="end"/>
      </w:r>
      <w:r w:rsidRPr="00E840FB">
        <w:t xml:space="preserve"> - Befehlszeile zur </w:t>
      </w:r>
      <w:r w:rsidR="005E7A44" w:rsidRPr="00E840FB">
        <w:t>A</w:t>
      </w:r>
      <w:r w:rsidRPr="00E840FB">
        <w:t>ktivierung automatischer Updates</w:t>
      </w:r>
      <w:r w:rsidR="00E16503" w:rsidRPr="00E840FB">
        <w:t xml:space="preserve"> (2)</w:t>
      </w:r>
      <w:bookmarkEnd w:id="75"/>
    </w:p>
    <w:p w14:paraId="6E29F4BC" w14:textId="1E3D7458" w:rsidR="00B555BE" w:rsidRPr="00E840FB" w:rsidRDefault="006F11D5" w:rsidP="7214BD02">
      <w:pPr>
        <w:rPr>
          <w:rFonts w:ascii="Aptos" w:hAnsi="Aptos"/>
        </w:rPr>
      </w:pPr>
      <w:r w:rsidRPr="00E840FB">
        <w:rPr>
          <w:rFonts w:ascii="Aptos" w:hAnsi="Aptos"/>
        </w:rPr>
        <w:t xml:space="preserve">Weitere Informationen finden Sie im </w:t>
      </w:r>
      <w:r w:rsidRPr="00E840FB">
        <w:rPr>
          <w:rStyle w:val="NormalGrasCar"/>
          <w:rFonts w:ascii="Aptos" w:hAnsi="Aptos"/>
        </w:rPr>
        <w:t>On-Premises Administrator Guide</w:t>
      </w:r>
      <w:r w:rsidRPr="00E840FB">
        <w:rPr>
          <w:rFonts w:ascii="Aptos" w:hAnsi="Aptos"/>
        </w:rPr>
        <w:t>.</w:t>
      </w:r>
    </w:p>
    <w:p w14:paraId="71F705DD" w14:textId="353AD266" w:rsidR="005D2A7C" w:rsidRPr="00E840FB" w:rsidRDefault="005D2A7C" w:rsidP="00C94237">
      <w:pPr>
        <w:pStyle w:val="berschrift1"/>
        <w:rPr>
          <w:rFonts w:ascii="Aptos" w:hAnsi="Aptos"/>
        </w:rPr>
      </w:pPr>
      <w:bookmarkStart w:id="76" w:name="_Glossaire"/>
      <w:bookmarkStart w:id="77" w:name="_Toc196395841"/>
      <w:bookmarkStart w:id="78" w:name="_Toc196398851"/>
      <w:bookmarkEnd w:id="76"/>
      <w:r w:rsidRPr="00E840FB">
        <w:rPr>
          <w:rFonts w:ascii="Aptos" w:hAnsi="Aptos"/>
        </w:rPr>
        <w:lastRenderedPageBreak/>
        <w:t>Glossar</w:t>
      </w:r>
      <w:bookmarkEnd w:id="77"/>
      <w:bookmarkEnd w:id="78"/>
    </w:p>
    <w:p w14:paraId="4890D36E" w14:textId="722E8574" w:rsidR="00A75D6B" w:rsidRPr="00E840FB" w:rsidRDefault="00151C59" w:rsidP="005D2A7C">
      <w:pPr>
        <w:rPr>
          <w:rFonts w:ascii="Aptos" w:hAnsi="Aptos"/>
        </w:rPr>
      </w:pPr>
      <w:r w:rsidRPr="00E840FB">
        <w:rPr>
          <w:rFonts w:ascii="Aptos" w:hAnsi="Aptos"/>
        </w:rPr>
        <w:t>In diesem Abschnitt werden bestimmte Begriffe definiert, um Ihnen das Verständnis dieses Leitfadens zu erleichtern.</w:t>
      </w:r>
    </w:p>
    <w:p w14:paraId="32587DDA" w14:textId="77777777" w:rsidR="00151C59" w:rsidRPr="00E840FB" w:rsidRDefault="00151C59" w:rsidP="005D2A7C">
      <w:pPr>
        <w:rPr>
          <w:rFonts w:ascii="Aptos" w:hAnsi="Aptos"/>
        </w:rPr>
      </w:pPr>
    </w:p>
    <w:p w14:paraId="642CCBDE" w14:textId="60DFBBBB" w:rsidR="005D2A7C" w:rsidRPr="00E840FB" w:rsidRDefault="005D2A7C" w:rsidP="009E2960">
      <w:pPr>
        <w:pStyle w:val="ExecutiveSummary"/>
        <w:rPr>
          <w:rFonts w:ascii="Aptos" w:hAnsi="Aptos"/>
        </w:rPr>
      </w:pPr>
      <w:r w:rsidRPr="00E840FB">
        <w:rPr>
          <w:rFonts w:ascii="Aptos" w:hAnsi="Aptos"/>
        </w:rPr>
        <w:t>Terminolog</w:t>
      </w:r>
      <w:r w:rsidR="00151C59" w:rsidRPr="00E840FB">
        <w:rPr>
          <w:rFonts w:ascii="Aptos" w:hAnsi="Aptos"/>
        </w:rPr>
        <w:t>ie</w:t>
      </w:r>
      <w:r w:rsidRPr="00E840FB">
        <w:rPr>
          <w:rFonts w:ascii="Aptos" w:hAnsi="Aptos"/>
        </w:rPr>
        <w:t xml:space="preserve"> f</w:t>
      </w:r>
      <w:r w:rsidR="00151C59" w:rsidRPr="00E840FB">
        <w:rPr>
          <w:rFonts w:ascii="Aptos" w:hAnsi="Aptos"/>
        </w:rPr>
        <w:t>ü</w:t>
      </w:r>
      <w:r w:rsidRPr="00E840FB">
        <w:rPr>
          <w:rFonts w:ascii="Aptos" w:hAnsi="Aptos"/>
        </w:rPr>
        <w:t>r TYREX</w:t>
      </w:r>
      <w:r w:rsidR="00151C59" w:rsidRPr="00E840FB">
        <w:rPr>
          <w:rFonts w:ascii="Aptos" w:hAnsi="Aptos"/>
        </w:rPr>
        <w:t>-S</w:t>
      </w:r>
      <w:r w:rsidRPr="00E840FB">
        <w:rPr>
          <w:rFonts w:ascii="Aptos" w:hAnsi="Aptos"/>
        </w:rPr>
        <w:t>ystem</w:t>
      </w:r>
      <w:r w:rsidR="00151C59" w:rsidRPr="00E840FB">
        <w:rPr>
          <w:rFonts w:ascii="Aptos" w:hAnsi="Aptos"/>
        </w:rPr>
        <w:t>anwendungen</w:t>
      </w:r>
    </w:p>
    <w:p w14:paraId="4995D5CE" w14:textId="77777777" w:rsidR="005D2A7C" w:rsidRPr="00E840FB" w:rsidRDefault="005D2A7C" w:rsidP="005D2A7C">
      <w:pPr>
        <w:rPr>
          <w:rFonts w:ascii="Aptos" w:hAnsi="Aptos"/>
        </w:rPr>
      </w:pPr>
    </w:p>
    <w:tbl>
      <w:tblPr>
        <w:tblStyle w:val="Tabellenraster"/>
        <w:tblW w:w="9072" w:type="dxa"/>
        <w:jc w:val="center"/>
        <w:tblBorders>
          <w:top w:val="single" w:sz="4" w:space="0" w:color="008C75"/>
          <w:left w:val="single" w:sz="4" w:space="0" w:color="008C75"/>
          <w:bottom w:val="single" w:sz="4" w:space="0" w:color="008C75"/>
          <w:right w:val="single" w:sz="4" w:space="0" w:color="008C75"/>
          <w:insideH w:val="single" w:sz="4" w:space="0" w:color="008C75"/>
          <w:insideV w:val="single" w:sz="4" w:space="0" w:color="008C75"/>
        </w:tblBorders>
        <w:tblLayout w:type="fixed"/>
        <w:tblLook w:val="04A0" w:firstRow="1" w:lastRow="0" w:firstColumn="1" w:lastColumn="0" w:noHBand="0" w:noVBand="1"/>
      </w:tblPr>
      <w:tblGrid>
        <w:gridCol w:w="2268"/>
        <w:gridCol w:w="6804"/>
      </w:tblGrid>
      <w:tr w:rsidR="00192279" w:rsidRPr="00E840FB" w14:paraId="500FA61D" w14:textId="77777777" w:rsidTr="0065114E">
        <w:trPr>
          <w:jc w:val="center"/>
        </w:trPr>
        <w:tc>
          <w:tcPr>
            <w:tcW w:w="2268" w:type="dxa"/>
            <w:shd w:val="clear" w:color="auto" w:fill="008C75"/>
          </w:tcPr>
          <w:p w14:paraId="60350FD7" w14:textId="35FD3A07" w:rsidR="00192279" w:rsidRPr="00E840FB" w:rsidRDefault="00151C59">
            <w:pPr>
              <w:pStyle w:val="Tableautitre"/>
              <w:rPr>
                <w:rFonts w:ascii="Aptos" w:hAnsi="Aptos"/>
              </w:rPr>
            </w:pPr>
            <w:r w:rsidRPr="00E840FB">
              <w:rPr>
                <w:rFonts w:ascii="Aptos" w:hAnsi="Aptos"/>
              </w:rPr>
              <w:t>Begriff</w:t>
            </w:r>
          </w:p>
        </w:tc>
        <w:tc>
          <w:tcPr>
            <w:tcW w:w="6804" w:type="dxa"/>
            <w:shd w:val="clear" w:color="auto" w:fill="008C75"/>
          </w:tcPr>
          <w:p w14:paraId="6EADA7B5" w14:textId="03C05C36" w:rsidR="00192279" w:rsidRPr="00E840FB" w:rsidRDefault="00A14682">
            <w:pPr>
              <w:pStyle w:val="Tableautitre"/>
              <w:rPr>
                <w:rFonts w:ascii="Aptos" w:hAnsi="Aptos"/>
              </w:rPr>
            </w:pPr>
            <w:r w:rsidRPr="00E840FB">
              <w:rPr>
                <w:rFonts w:ascii="Aptos" w:hAnsi="Aptos"/>
              </w:rPr>
              <w:t>Definition</w:t>
            </w:r>
          </w:p>
        </w:tc>
      </w:tr>
      <w:tr w:rsidR="002A2A4B" w:rsidRPr="00E840FB" w14:paraId="37AECA36" w14:textId="77777777" w:rsidTr="0065114E">
        <w:trPr>
          <w:jc w:val="center"/>
        </w:trPr>
        <w:tc>
          <w:tcPr>
            <w:tcW w:w="2268" w:type="dxa"/>
            <w:vAlign w:val="center"/>
          </w:tcPr>
          <w:p w14:paraId="02EF352A" w14:textId="08BDB5CC" w:rsidR="002A2A4B" w:rsidRPr="00E840FB" w:rsidRDefault="002A2A4B">
            <w:pPr>
              <w:pStyle w:val="Tableautextecentr"/>
              <w:rPr>
                <w:rFonts w:ascii="Aptos" w:hAnsi="Aptos"/>
              </w:rPr>
            </w:pPr>
            <w:r w:rsidRPr="00E840FB">
              <w:rPr>
                <w:rFonts w:ascii="Aptos" w:hAnsi="Aptos"/>
              </w:rPr>
              <w:t>Management server</w:t>
            </w:r>
          </w:p>
        </w:tc>
        <w:tc>
          <w:tcPr>
            <w:tcW w:w="6804" w:type="dxa"/>
            <w:vAlign w:val="center"/>
          </w:tcPr>
          <w:p w14:paraId="2DD74CEC" w14:textId="557D150A" w:rsidR="002A2A4B" w:rsidRPr="00E840FB" w:rsidRDefault="00151C59">
            <w:pPr>
              <w:pStyle w:val="Tableautextecentr"/>
              <w:rPr>
                <w:rFonts w:ascii="Aptos" w:hAnsi="Aptos"/>
              </w:rPr>
            </w:pPr>
            <w:r w:rsidRPr="00E840FB">
              <w:rPr>
                <w:rFonts w:ascii="Aptos" w:hAnsi="Aptos"/>
              </w:rPr>
              <w:t>Verwaltungsserver bezieht sich auf den Systemteil des Verwaltungsservers</w:t>
            </w:r>
          </w:p>
        </w:tc>
      </w:tr>
      <w:tr w:rsidR="00192279" w:rsidRPr="00E840FB" w14:paraId="3228444F" w14:textId="77777777" w:rsidTr="0065114E">
        <w:trPr>
          <w:jc w:val="center"/>
        </w:trPr>
        <w:tc>
          <w:tcPr>
            <w:tcW w:w="2268" w:type="dxa"/>
            <w:vAlign w:val="center"/>
          </w:tcPr>
          <w:p w14:paraId="03647A3C" w14:textId="5CA61CF9" w:rsidR="00192279" w:rsidRPr="00E840FB" w:rsidRDefault="00A75D6B">
            <w:pPr>
              <w:pStyle w:val="Tableautextecentr"/>
              <w:rPr>
                <w:rFonts w:ascii="Aptos" w:hAnsi="Aptos"/>
              </w:rPr>
            </w:pPr>
            <w:r w:rsidRPr="00E840FB">
              <w:rPr>
                <w:rFonts w:ascii="Aptos" w:hAnsi="Aptos"/>
              </w:rPr>
              <w:t>Management console</w:t>
            </w:r>
          </w:p>
        </w:tc>
        <w:tc>
          <w:tcPr>
            <w:tcW w:w="6804" w:type="dxa"/>
            <w:vAlign w:val="center"/>
          </w:tcPr>
          <w:p w14:paraId="07964D38" w14:textId="06FBE97C" w:rsidR="00192279" w:rsidRPr="00E840FB" w:rsidRDefault="00151C59">
            <w:pPr>
              <w:pStyle w:val="Tableautextecentr"/>
              <w:rPr>
                <w:rFonts w:ascii="Aptos" w:hAnsi="Aptos"/>
              </w:rPr>
            </w:pPr>
            <w:r w:rsidRPr="00E840FB">
              <w:rPr>
                <w:rFonts w:ascii="Aptos" w:hAnsi="Aptos"/>
              </w:rPr>
              <w:t>Die Verwaltungskonsole ist die Webschnittstelle, über die Sie den Verwaltungsserver administrieren können</w:t>
            </w:r>
            <w:r w:rsidR="008B566E">
              <w:rPr>
                <w:rFonts w:ascii="Aptos" w:hAnsi="Aptos"/>
              </w:rPr>
              <w:t>.</w:t>
            </w:r>
          </w:p>
        </w:tc>
      </w:tr>
      <w:tr w:rsidR="00192279" w:rsidRPr="00E840FB" w14:paraId="24E9652C" w14:textId="77777777" w:rsidTr="0065114E">
        <w:trPr>
          <w:jc w:val="center"/>
        </w:trPr>
        <w:tc>
          <w:tcPr>
            <w:tcW w:w="2268" w:type="dxa"/>
            <w:vAlign w:val="center"/>
          </w:tcPr>
          <w:p w14:paraId="4DD1637D" w14:textId="2B332249" w:rsidR="00192279" w:rsidRPr="00E840FB" w:rsidRDefault="00362F1A">
            <w:pPr>
              <w:pStyle w:val="Tableautextecentr"/>
              <w:rPr>
                <w:rFonts w:ascii="Aptos" w:hAnsi="Aptos"/>
              </w:rPr>
            </w:pPr>
            <w:r w:rsidRPr="00E840FB">
              <w:rPr>
                <w:rFonts w:ascii="Aptos" w:hAnsi="Aptos"/>
              </w:rPr>
              <w:t>Tyrex</w:t>
            </w:r>
            <w:r w:rsidR="00A75D6B" w:rsidRPr="00E840FB">
              <w:rPr>
                <w:rFonts w:ascii="Aptos" w:hAnsi="Aptos"/>
              </w:rPr>
              <w:t xml:space="preserve"> Agent</w:t>
            </w:r>
          </w:p>
        </w:tc>
        <w:tc>
          <w:tcPr>
            <w:tcW w:w="6804" w:type="dxa"/>
            <w:vAlign w:val="center"/>
          </w:tcPr>
          <w:p w14:paraId="74E2959D" w14:textId="1C95EF68" w:rsidR="00192279" w:rsidRPr="00E840FB" w:rsidRDefault="00151C59">
            <w:pPr>
              <w:pStyle w:val="Tableautextecentr"/>
              <w:rPr>
                <w:rFonts w:ascii="Aptos" w:hAnsi="Aptos"/>
              </w:rPr>
            </w:pPr>
            <w:r w:rsidRPr="00E840FB">
              <w:rPr>
                <w:rFonts w:ascii="Aptos" w:hAnsi="Aptos"/>
              </w:rPr>
              <w:t>Der Tyrex-Agent ist eine Option, die es TYREX-Stationen ermöglicht, Wechseldatenträger nach dem Scannen und Dekontaminieren zu zertifizieren. Dieser Agent wird auf IT- und OT-Arbeitsplätzen installiert und dient dazu, Geräte und/oder Dateien zu blockieren, die nicht von einer TYREX-Station zertifiziert wurden.</w:t>
            </w:r>
          </w:p>
        </w:tc>
      </w:tr>
      <w:tr w:rsidR="00A75D6B" w:rsidRPr="00E840FB" w14:paraId="706B946A" w14:textId="77777777" w:rsidTr="0065114E">
        <w:trPr>
          <w:jc w:val="center"/>
        </w:trPr>
        <w:tc>
          <w:tcPr>
            <w:tcW w:w="2268" w:type="dxa"/>
            <w:vAlign w:val="center"/>
          </w:tcPr>
          <w:p w14:paraId="1D4A1A00" w14:textId="60BA1240" w:rsidR="00A75D6B" w:rsidRPr="00E840FB" w:rsidRDefault="00A75D6B">
            <w:pPr>
              <w:pStyle w:val="Tableautextecentr"/>
              <w:rPr>
                <w:rFonts w:ascii="Aptos" w:hAnsi="Aptos"/>
              </w:rPr>
            </w:pPr>
            <w:r w:rsidRPr="00E840FB">
              <w:rPr>
                <w:rFonts w:ascii="Aptos" w:hAnsi="Aptos"/>
              </w:rPr>
              <w:t xml:space="preserve">TYREX </w:t>
            </w:r>
            <w:r w:rsidR="00151C59" w:rsidRPr="00E840FB">
              <w:rPr>
                <w:rFonts w:ascii="Aptos" w:hAnsi="Aptos"/>
              </w:rPr>
              <w:t>Station</w:t>
            </w:r>
          </w:p>
        </w:tc>
        <w:tc>
          <w:tcPr>
            <w:tcW w:w="6804" w:type="dxa"/>
            <w:vAlign w:val="center"/>
          </w:tcPr>
          <w:p w14:paraId="3ED44519" w14:textId="0AC9E06D" w:rsidR="00A75D6B" w:rsidRPr="00E840FB" w:rsidRDefault="00151C59" w:rsidP="006F11D5">
            <w:pPr>
              <w:pStyle w:val="Tableautextecentr"/>
              <w:keepNext/>
              <w:rPr>
                <w:rFonts w:ascii="Aptos" w:hAnsi="Aptos"/>
              </w:rPr>
            </w:pPr>
            <w:r w:rsidRPr="00E840FB">
              <w:rPr>
                <w:rFonts w:ascii="Aptos" w:hAnsi="Aptos"/>
              </w:rPr>
              <w:t xml:space="preserve">Tyrex-Stationen sind Geräte, die zum Scannen Dekontaminierung von USB-Geräten benutzt werden. Folgende Modelle sind zurzeit erhältlich: Totem (Standgerät), Console (zur Nutzung auf einem Tresen o.ä), Satelit (zur Befestigung an einer Wand) und Mobile (robustes Tablett). </w:t>
            </w:r>
          </w:p>
        </w:tc>
      </w:tr>
    </w:tbl>
    <w:p w14:paraId="6059F1EE" w14:textId="72565C04" w:rsidR="006F11D5" w:rsidRPr="00E840FB" w:rsidRDefault="006F11D5">
      <w:pPr>
        <w:pStyle w:val="Beschriftung"/>
        <w:rPr>
          <w:rFonts w:ascii="Aptos" w:hAnsi="Aptos"/>
        </w:rPr>
      </w:pPr>
      <w:bookmarkStart w:id="79" w:name="_Toc196398506"/>
      <w:bookmarkStart w:id="80" w:name="_Toc161646759"/>
      <w:r w:rsidRPr="00E840FB">
        <w:rPr>
          <w:rFonts w:ascii="Aptos" w:hAnsi="Aptos"/>
        </w:rPr>
        <w:t xml:space="preserve">Tabelle </w:t>
      </w:r>
      <w:r w:rsidRPr="00E840FB">
        <w:rPr>
          <w:rFonts w:ascii="Aptos" w:hAnsi="Aptos"/>
        </w:rPr>
        <w:fldChar w:fldCharType="begin"/>
      </w:r>
      <w:r w:rsidRPr="00E840FB">
        <w:rPr>
          <w:rFonts w:ascii="Aptos" w:hAnsi="Aptos"/>
        </w:rPr>
        <w:instrText xml:space="preserve"> SEQ Tabelle \* ARABIC </w:instrText>
      </w:r>
      <w:r w:rsidRPr="00E840FB">
        <w:rPr>
          <w:rFonts w:ascii="Aptos" w:hAnsi="Aptos"/>
        </w:rPr>
        <w:fldChar w:fldCharType="separate"/>
      </w:r>
      <w:r w:rsidRPr="00E840FB">
        <w:rPr>
          <w:rFonts w:ascii="Aptos" w:hAnsi="Aptos"/>
        </w:rPr>
        <w:t>2</w:t>
      </w:r>
      <w:r w:rsidRPr="00E840FB">
        <w:rPr>
          <w:rFonts w:ascii="Aptos" w:hAnsi="Aptos"/>
        </w:rPr>
        <w:fldChar w:fldCharType="end"/>
      </w:r>
      <w:r w:rsidRPr="00E840FB">
        <w:rPr>
          <w:rFonts w:ascii="Aptos" w:hAnsi="Aptos"/>
        </w:rPr>
        <w:t xml:space="preserve"> - TYREX-Glossar</w:t>
      </w:r>
      <w:bookmarkEnd w:id="79"/>
    </w:p>
    <w:bookmarkEnd w:id="80"/>
    <w:p w14:paraId="69B4F8AF" w14:textId="75227E7E" w:rsidR="005D2A7C" w:rsidRPr="00E840FB" w:rsidRDefault="005D2A7C" w:rsidP="00BE0BA0">
      <w:pPr>
        <w:jc w:val="center"/>
        <w:rPr>
          <w:rFonts w:ascii="Aptos" w:hAnsi="Aptos"/>
        </w:rPr>
      </w:pPr>
    </w:p>
    <w:p w14:paraId="5C26D012" w14:textId="00A38C9B" w:rsidR="005D2A7C" w:rsidRPr="00E840FB" w:rsidRDefault="005D2A7C" w:rsidP="00A14682">
      <w:pPr>
        <w:pStyle w:val="ExecutiveSummary"/>
        <w:rPr>
          <w:rFonts w:ascii="Aptos" w:hAnsi="Aptos"/>
        </w:rPr>
      </w:pPr>
      <w:r w:rsidRPr="00E840FB">
        <w:rPr>
          <w:rFonts w:ascii="Aptos" w:hAnsi="Aptos"/>
        </w:rPr>
        <w:t>Linux</w:t>
      </w:r>
      <w:r w:rsidR="00C004C6">
        <w:rPr>
          <w:rFonts w:ascii="Aptos" w:hAnsi="Aptos"/>
        </w:rPr>
        <w:t>-Befehle</w:t>
      </w:r>
    </w:p>
    <w:tbl>
      <w:tblPr>
        <w:tblStyle w:val="Tabellenraster"/>
        <w:tblW w:w="82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36"/>
        <w:gridCol w:w="6644"/>
      </w:tblGrid>
      <w:tr w:rsidR="00C11EF9" w:rsidRPr="00E840FB" w14:paraId="0BA92C95" w14:textId="77777777" w:rsidTr="0004233B">
        <w:trPr>
          <w:jc w:val="center"/>
        </w:trPr>
        <w:tc>
          <w:tcPr>
            <w:tcW w:w="1413" w:type="dxa"/>
            <w:vAlign w:val="center"/>
          </w:tcPr>
          <w:p w14:paraId="4539BA9A" w14:textId="7A7E1DB6" w:rsidR="00C11EF9" w:rsidRPr="00E840FB" w:rsidRDefault="00236FC1" w:rsidP="0004233B">
            <w:pPr>
              <w:pStyle w:val="Tableautextecentr"/>
              <w:tabs>
                <w:tab w:val="left" w:leader="dot" w:pos="1134"/>
              </w:tabs>
              <w:rPr>
                <w:rFonts w:ascii="Aptos" w:hAnsi="Aptos"/>
              </w:rPr>
            </w:pPr>
            <w:r w:rsidRPr="00E840FB">
              <w:rPr>
                <w:rFonts w:ascii="Aptos" w:hAnsi="Aptos"/>
              </w:rPr>
              <w:t>Pwd</w:t>
            </w:r>
            <w:r w:rsidRPr="00E840FB">
              <w:rPr>
                <w:rFonts w:ascii="Aptos" w:hAnsi="Aptos"/>
              </w:rPr>
              <w:tab/>
            </w:r>
          </w:p>
        </w:tc>
        <w:tc>
          <w:tcPr>
            <w:tcW w:w="236" w:type="dxa"/>
          </w:tcPr>
          <w:p w14:paraId="4F42AD90" w14:textId="19DE3EBA" w:rsidR="00C11EF9" w:rsidRPr="00E840FB" w:rsidRDefault="00F53A70">
            <w:pPr>
              <w:pStyle w:val="Tableautextecentr"/>
              <w:rPr>
                <w:rFonts w:ascii="Aptos" w:hAnsi="Aptos"/>
              </w:rPr>
            </w:pPr>
            <w:r w:rsidRPr="00E840FB">
              <w:rPr>
                <w:rFonts w:ascii="Aptos" w:hAnsi="Aptos"/>
              </w:rPr>
              <w:t>:</w:t>
            </w:r>
          </w:p>
        </w:tc>
        <w:tc>
          <w:tcPr>
            <w:tcW w:w="6644" w:type="dxa"/>
            <w:vAlign w:val="center"/>
          </w:tcPr>
          <w:p w14:paraId="52B883E8" w14:textId="2B3137E1" w:rsidR="00C11EF9" w:rsidRPr="00E840FB" w:rsidRDefault="0075731F" w:rsidP="0075731F">
            <w:pPr>
              <w:pStyle w:val="Tableautextegauche"/>
              <w:rPr>
                <w:rFonts w:ascii="Aptos" w:hAnsi="Aptos"/>
              </w:rPr>
            </w:pPr>
            <w:r w:rsidRPr="00E840FB">
              <w:rPr>
                <w:rFonts w:ascii="Aptos" w:hAnsi="Aptos"/>
              </w:rPr>
              <w:t>Aktuelles Verzeichnis anzeigen</w:t>
            </w:r>
          </w:p>
        </w:tc>
      </w:tr>
      <w:tr w:rsidR="00C11EF9" w:rsidRPr="00E840FB" w14:paraId="16D38543" w14:textId="77777777" w:rsidTr="0004233B">
        <w:trPr>
          <w:jc w:val="center"/>
        </w:trPr>
        <w:tc>
          <w:tcPr>
            <w:tcW w:w="1413" w:type="dxa"/>
            <w:vAlign w:val="center"/>
          </w:tcPr>
          <w:p w14:paraId="068CC62B" w14:textId="2550CA55" w:rsidR="00C11EF9" w:rsidRPr="00E840FB" w:rsidRDefault="0075731F" w:rsidP="0004233B">
            <w:pPr>
              <w:pStyle w:val="Tableautextecentr"/>
              <w:tabs>
                <w:tab w:val="left" w:leader="dot" w:pos="1134"/>
              </w:tabs>
              <w:rPr>
                <w:rFonts w:ascii="Aptos" w:hAnsi="Aptos"/>
              </w:rPr>
            </w:pPr>
            <w:r w:rsidRPr="00E840FB">
              <w:rPr>
                <w:rFonts w:ascii="Aptos" w:hAnsi="Aptos"/>
              </w:rPr>
              <w:t>C</w:t>
            </w:r>
            <w:r w:rsidR="00C11EF9" w:rsidRPr="00E840FB">
              <w:rPr>
                <w:rFonts w:ascii="Aptos" w:hAnsi="Aptos"/>
              </w:rPr>
              <w:t>d</w:t>
            </w:r>
            <w:r w:rsidRPr="00E840FB">
              <w:rPr>
                <w:rFonts w:ascii="Aptos" w:hAnsi="Aptos"/>
              </w:rPr>
              <w:t xml:space="preserve"> [Dir]</w:t>
            </w:r>
            <w:r w:rsidR="00C11EF9" w:rsidRPr="00E840FB">
              <w:rPr>
                <w:rFonts w:ascii="Aptos" w:hAnsi="Aptos"/>
              </w:rPr>
              <w:tab/>
            </w:r>
          </w:p>
        </w:tc>
        <w:tc>
          <w:tcPr>
            <w:tcW w:w="236" w:type="dxa"/>
          </w:tcPr>
          <w:p w14:paraId="09803639" w14:textId="7E191599" w:rsidR="00C11EF9" w:rsidRPr="00E840FB" w:rsidRDefault="00F53A70">
            <w:pPr>
              <w:pStyle w:val="Tableautextecentr"/>
              <w:rPr>
                <w:rFonts w:ascii="Aptos" w:hAnsi="Aptos"/>
              </w:rPr>
            </w:pPr>
            <w:r w:rsidRPr="00E840FB">
              <w:rPr>
                <w:rFonts w:ascii="Aptos" w:hAnsi="Aptos"/>
              </w:rPr>
              <w:t>:</w:t>
            </w:r>
          </w:p>
        </w:tc>
        <w:tc>
          <w:tcPr>
            <w:tcW w:w="6644" w:type="dxa"/>
            <w:vAlign w:val="center"/>
          </w:tcPr>
          <w:p w14:paraId="619B1DCF" w14:textId="481E6679" w:rsidR="00C11EF9" w:rsidRPr="00E840FB" w:rsidRDefault="0075731F" w:rsidP="0075731F">
            <w:pPr>
              <w:pStyle w:val="Tableautextegauche"/>
              <w:rPr>
                <w:rFonts w:ascii="Aptos" w:hAnsi="Aptos"/>
              </w:rPr>
            </w:pPr>
            <w:r w:rsidRPr="00E840FB">
              <w:rPr>
                <w:rFonts w:ascii="Aptos" w:hAnsi="Aptos"/>
              </w:rPr>
              <w:t>In das Verzeichnis [Dir]wechseln</w:t>
            </w:r>
          </w:p>
        </w:tc>
      </w:tr>
      <w:tr w:rsidR="00C11EF9" w:rsidRPr="00E840FB" w14:paraId="4C108BC6" w14:textId="77777777" w:rsidTr="0004233B">
        <w:trPr>
          <w:jc w:val="center"/>
        </w:trPr>
        <w:tc>
          <w:tcPr>
            <w:tcW w:w="1413" w:type="dxa"/>
            <w:vAlign w:val="center"/>
          </w:tcPr>
          <w:p w14:paraId="301642E0" w14:textId="53C4080A" w:rsidR="00C11EF9" w:rsidRPr="00E840FB" w:rsidRDefault="0075731F" w:rsidP="0004233B">
            <w:pPr>
              <w:pStyle w:val="Tableautextecentr"/>
              <w:tabs>
                <w:tab w:val="left" w:leader="dot" w:pos="1134"/>
              </w:tabs>
              <w:rPr>
                <w:rFonts w:ascii="Aptos" w:hAnsi="Aptos"/>
              </w:rPr>
            </w:pPr>
            <w:r w:rsidRPr="00E840FB">
              <w:rPr>
                <w:rFonts w:ascii="Aptos" w:hAnsi="Aptos"/>
              </w:rPr>
              <w:t>L</w:t>
            </w:r>
            <w:r w:rsidR="00C11EF9" w:rsidRPr="00E840FB">
              <w:rPr>
                <w:rFonts w:ascii="Aptos" w:hAnsi="Aptos"/>
              </w:rPr>
              <w:t>s</w:t>
            </w:r>
            <w:r w:rsidRPr="00E840FB">
              <w:rPr>
                <w:rFonts w:ascii="Aptos" w:hAnsi="Aptos"/>
              </w:rPr>
              <w:t xml:space="preserve"> [Dir</w:t>
            </w:r>
            <w:r w:rsidR="00874F77" w:rsidRPr="00E840FB">
              <w:rPr>
                <w:rFonts w:ascii="Aptos" w:hAnsi="Aptos"/>
              </w:rPr>
              <w:t>]</w:t>
            </w:r>
            <w:r w:rsidR="00C11EF9" w:rsidRPr="00E840FB">
              <w:rPr>
                <w:rFonts w:ascii="Aptos" w:hAnsi="Aptos"/>
              </w:rPr>
              <w:tab/>
            </w:r>
          </w:p>
        </w:tc>
        <w:tc>
          <w:tcPr>
            <w:tcW w:w="236" w:type="dxa"/>
          </w:tcPr>
          <w:p w14:paraId="2B2372C5" w14:textId="235E78FB" w:rsidR="00C11EF9" w:rsidRPr="00E840FB" w:rsidRDefault="00F53A70">
            <w:pPr>
              <w:pStyle w:val="Tableautextecentr"/>
              <w:rPr>
                <w:rFonts w:ascii="Aptos" w:hAnsi="Aptos"/>
              </w:rPr>
            </w:pPr>
            <w:r w:rsidRPr="00E840FB">
              <w:rPr>
                <w:rFonts w:ascii="Aptos" w:hAnsi="Aptos"/>
              </w:rPr>
              <w:t>:</w:t>
            </w:r>
          </w:p>
        </w:tc>
        <w:tc>
          <w:tcPr>
            <w:tcW w:w="6644" w:type="dxa"/>
            <w:vAlign w:val="center"/>
          </w:tcPr>
          <w:p w14:paraId="61105EC5" w14:textId="56B9EEFE" w:rsidR="00C11EF9" w:rsidRPr="00E840FB" w:rsidRDefault="0075731F" w:rsidP="0075731F">
            <w:pPr>
              <w:pStyle w:val="Tableautextegauche"/>
              <w:rPr>
                <w:rFonts w:ascii="Aptos" w:hAnsi="Aptos"/>
              </w:rPr>
            </w:pPr>
            <w:r w:rsidRPr="00E840FB">
              <w:rPr>
                <w:rFonts w:ascii="Aptos" w:hAnsi="Aptos"/>
              </w:rPr>
              <w:t xml:space="preserve">den Inhalt des Verzeichnisses Dir anzeigen, fehlt </w:t>
            </w:r>
            <w:r w:rsidR="008B566E" w:rsidRPr="00E840FB">
              <w:rPr>
                <w:rFonts w:ascii="Aptos" w:hAnsi="Aptos"/>
              </w:rPr>
              <w:t>Dir, wird</w:t>
            </w:r>
            <w:r w:rsidRPr="00E840FB">
              <w:rPr>
                <w:rFonts w:ascii="Aptos" w:hAnsi="Aptos"/>
              </w:rPr>
              <w:t xml:space="preserve"> der Inhalt des aktuellen Verzeichnisses ausgegeben</w:t>
            </w:r>
          </w:p>
        </w:tc>
      </w:tr>
      <w:tr w:rsidR="00C11EF9" w:rsidRPr="00E840FB" w14:paraId="0946ED35" w14:textId="77777777" w:rsidTr="0004233B">
        <w:trPr>
          <w:jc w:val="center"/>
        </w:trPr>
        <w:tc>
          <w:tcPr>
            <w:tcW w:w="1413" w:type="dxa"/>
            <w:vAlign w:val="center"/>
          </w:tcPr>
          <w:p w14:paraId="27C7B7DE" w14:textId="5FBE919B" w:rsidR="00C11EF9" w:rsidRPr="00E840FB" w:rsidRDefault="00C11EF9" w:rsidP="0004233B">
            <w:pPr>
              <w:pStyle w:val="Tableautextecentr"/>
              <w:tabs>
                <w:tab w:val="left" w:leader="dot" w:pos="1134"/>
              </w:tabs>
              <w:rPr>
                <w:rFonts w:ascii="Aptos" w:hAnsi="Aptos"/>
              </w:rPr>
            </w:pPr>
            <w:r w:rsidRPr="00E840FB">
              <w:rPr>
                <w:rFonts w:ascii="Aptos" w:hAnsi="Aptos"/>
              </w:rPr>
              <w:t>cat</w:t>
            </w:r>
            <w:r w:rsidRPr="00E840FB">
              <w:rPr>
                <w:rFonts w:ascii="Aptos" w:hAnsi="Aptos"/>
              </w:rPr>
              <w:tab/>
            </w:r>
          </w:p>
        </w:tc>
        <w:tc>
          <w:tcPr>
            <w:tcW w:w="236" w:type="dxa"/>
          </w:tcPr>
          <w:p w14:paraId="08AF785E" w14:textId="7A540C52" w:rsidR="00C11EF9" w:rsidRPr="00E840FB" w:rsidRDefault="00F53A70">
            <w:pPr>
              <w:pStyle w:val="Tableautextecentr"/>
              <w:rPr>
                <w:rFonts w:ascii="Aptos" w:hAnsi="Aptos"/>
              </w:rPr>
            </w:pPr>
            <w:r w:rsidRPr="00E840FB">
              <w:rPr>
                <w:rFonts w:ascii="Aptos" w:hAnsi="Aptos"/>
              </w:rPr>
              <w:t>:</w:t>
            </w:r>
          </w:p>
        </w:tc>
        <w:tc>
          <w:tcPr>
            <w:tcW w:w="6644" w:type="dxa"/>
            <w:vAlign w:val="center"/>
          </w:tcPr>
          <w:p w14:paraId="33E5930B" w14:textId="69B080CA" w:rsidR="00C11EF9" w:rsidRPr="00E840FB" w:rsidRDefault="0075731F" w:rsidP="0075731F">
            <w:pPr>
              <w:pStyle w:val="Tableautextegauche"/>
              <w:rPr>
                <w:rFonts w:ascii="Aptos" w:hAnsi="Aptos"/>
              </w:rPr>
            </w:pPr>
            <w:r w:rsidRPr="00E840FB">
              <w:rPr>
                <w:rFonts w:ascii="Aptos" w:hAnsi="Aptos"/>
              </w:rPr>
              <w:t>Datei auf stdout ausgeben</w:t>
            </w:r>
          </w:p>
        </w:tc>
      </w:tr>
      <w:tr w:rsidR="00C11EF9" w:rsidRPr="00E840FB" w14:paraId="4CAA9420" w14:textId="77777777" w:rsidTr="0004233B">
        <w:trPr>
          <w:jc w:val="center"/>
        </w:trPr>
        <w:tc>
          <w:tcPr>
            <w:tcW w:w="1413" w:type="dxa"/>
            <w:vAlign w:val="center"/>
          </w:tcPr>
          <w:p w14:paraId="4B9F8F04" w14:textId="51D7D2CB" w:rsidR="00C11EF9" w:rsidRPr="00E840FB" w:rsidRDefault="00C11EF9" w:rsidP="0004233B">
            <w:pPr>
              <w:pStyle w:val="Tableautextecentr"/>
              <w:tabs>
                <w:tab w:val="left" w:leader="dot" w:pos="1134"/>
              </w:tabs>
              <w:rPr>
                <w:rFonts w:ascii="Aptos" w:hAnsi="Aptos"/>
              </w:rPr>
            </w:pPr>
            <w:r w:rsidRPr="00E840FB">
              <w:rPr>
                <w:rFonts w:ascii="Aptos" w:hAnsi="Aptos"/>
              </w:rPr>
              <w:t>cp</w:t>
            </w:r>
            <w:r w:rsidRPr="00E840FB">
              <w:rPr>
                <w:rFonts w:ascii="Aptos" w:hAnsi="Aptos"/>
              </w:rPr>
              <w:tab/>
            </w:r>
          </w:p>
        </w:tc>
        <w:tc>
          <w:tcPr>
            <w:tcW w:w="236" w:type="dxa"/>
          </w:tcPr>
          <w:p w14:paraId="21FCA2EF" w14:textId="0569AF83" w:rsidR="00C11EF9" w:rsidRPr="00E840FB" w:rsidRDefault="00F53A70">
            <w:pPr>
              <w:pStyle w:val="Tableautextecentr"/>
              <w:rPr>
                <w:rFonts w:ascii="Aptos" w:hAnsi="Aptos"/>
              </w:rPr>
            </w:pPr>
            <w:r w:rsidRPr="00E840FB">
              <w:rPr>
                <w:rFonts w:ascii="Aptos" w:hAnsi="Aptos"/>
              </w:rPr>
              <w:t>:</w:t>
            </w:r>
          </w:p>
        </w:tc>
        <w:tc>
          <w:tcPr>
            <w:tcW w:w="6644" w:type="dxa"/>
            <w:vAlign w:val="center"/>
          </w:tcPr>
          <w:p w14:paraId="433E6B63" w14:textId="65202C7C" w:rsidR="00C11EF9" w:rsidRPr="00E840FB" w:rsidRDefault="0075731F" w:rsidP="0004233B">
            <w:pPr>
              <w:pStyle w:val="Tableautextegauche"/>
              <w:rPr>
                <w:rFonts w:ascii="Aptos" w:hAnsi="Aptos"/>
              </w:rPr>
            </w:pPr>
            <w:r w:rsidRPr="00E840FB">
              <w:rPr>
                <w:rFonts w:ascii="Aptos" w:hAnsi="Aptos"/>
              </w:rPr>
              <w:t>Kopiert Dateien im aktuellen Verzeichnis in ein anderes Verzeichnis</w:t>
            </w:r>
          </w:p>
        </w:tc>
      </w:tr>
      <w:tr w:rsidR="00C11EF9" w:rsidRPr="00E840FB" w14:paraId="0A820014" w14:textId="77777777" w:rsidTr="0004233B">
        <w:trPr>
          <w:jc w:val="center"/>
        </w:trPr>
        <w:tc>
          <w:tcPr>
            <w:tcW w:w="1413" w:type="dxa"/>
            <w:vAlign w:val="center"/>
          </w:tcPr>
          <w:p w14:paraId="5B073405" w14:textId="41E6E479" w:rsidR="00C11EF9" w:rsidRPr="00E840FB" w:rsidRDefault="00C11EF9" w:rsidP="0004233B">
            <w:pPr>
              <w:pStyle w:val="Tableautextecentr"/>
              <w:tabs>
                <w:tab w:val="left" w:leader="dot" w:pos="1134"/>
              </w:tabs>
              <w:rPr>
                <w:rFonts w:ascii="Aptos" w:hAnsi="Aptos"/>
              </w:rPr>
            </w:pPr>
            <w:r w:rsidRPr="00E840FB">
              <w:rPr>
                <w:rFonts w:ascii="Aptos" w:hAnsi="Aptos"/>
              </w:rPr>
              <w:t>mv</w:t>
            </w:r>
            <w:r w:rsidRPr="00E840FB">
              <w:rPr>
                <w:rFonts w:ascii="Aptos" w:hAnsi="Aptos"/>
              </w:rPr>
              <w:tab/>
            </w:r>
          </w:p>
        </w:tc>
        <w:tc>
          <w:tcPr>
            <w:tcW w:w="236" w:type="dxa"/>
          </w:tcPr>
          <w:p w14:paraId="03DF48B6" w14:textId="427EE2AC" w:rsidR="00C11EF9" w:rsidRPr="00E840FB" w:rsidRDefault="00F53A70">
            <w:pPr>
              <w:pStyle w:val="Tableautextecentr"/>
              <w:rPr>
                <w:rFonts w:ascii="Aptos" w:hAnsi="Aptos"/>
              </w:rPr>
            </w:pPr>
            <w:r w:rsidRPr="00E840FB">
              <w:rPr>
                <w:rFonts w:ascii="Aptos" w:hAnsi="Aptos"/>
              </w:rPr>
              <w:t>:</w:t>
            </w:r>
          </w:p>
        </w:tc>
        <w:tc>
          <w:tcPr>
            <w:tcW w:w="6644" w:type="dxa"/>
            <w:vAlign w:val="center"/>
          </w:tcPr>
          <w:p w14:paraId="3E638214" w14:textId="7F6E3DE4" w:rsidR="00C11EF9" w:rsidRPr="00E840FB" w:rsidRDefault="0075731F" w:rsidP="0075731F">
            <w:pPr>
              <w:pStyle w:val="Tableautextegauche"/>
              <w:rPr>
                <w:rFonts w:ascii="Aptos" w:hAnsi="Aptos"/>
              </w:rPr>
            </w:pPr>
            <w:r w:rsidRPr="00E840FB">
              <w:rPr>
                <w:rFonts w:ascii="Aptos" w:hAnsi="Aptos"/>
              </w:rPr>
              <w:t>Dateien oder Verzeichnisse umbenennen bzw. verschieben</w:t>
            </w:r>
          </w:p>
        </w:tc>
      </w:tr>
      <w:tr w:rsidR="00C11EF9" w:rsidRPr="00E840FB" w14:paraId="1FB8D682" w14:textId="77777777" w:rsidTr="0004233B">
        <w:trPr>
          <w:jc w:val="center"/>
        </w:trPr>
        <w:tc>
          <w:tcPr>
            <w:tcW w:w="1413" w:type="dxa"/>
            <w:vAlign w:val="center"/>
          </w:tcPr>
          <w:p w14:paraId="672E1F9F" w14:textId="3FA54222" w:rsidR="00C11EF9" w:rsidRPr="00E840FB" w:rsidRDefault="00C11EF9" w:rsidP="0004233B">
            <w:pPr>
              <w:pStyle w:val="Tableautextecentr"/>
              <w:tabs>
                <w:tab w:val="left" w:leader="dot" w:pos="1134"/>
              </w:tabs>
              <w:rPr>
                <w:rFonts w:ascii="Aptos" w:hAnsi="Aptos"/>
              </w:rPr>
            </w:pPr>
            <w:r w:rsidRPr="00E840FB">
              <w:rPr>
                <w:rFonts w:ascii="Aptos" w:hAnsi="Aptos"/>
              </w:rPr>
              <w:t>mkdir</w:t>
            </w:r>
            <w:r w:rsidRPr="00E840FB">
              <w:rPr>
                <w:rFonts w:ascii="Aptos" w:hAnsi="Aptos"/>
              </w:rPr>
              <w:tab/>
            </w:r>
          </w:p>
        </w:tc>
        <w:tc>
          <w:tcPr>
            <w:tcW w:w="236" w:type="dxa"/>
          </w:tcPr>
          <w:p w14:paraId="0C209503" w14:textId="18CAAF29" w:rsidR="00C11EF9" w:rsidRPr="00E840FB" w:rsidRDefault="00F53A70">
            <w:pPr>
              <w:pStyle w:val="Tableautextecentr"/>
              <w:rPr>
                <w:rFonts w:ascii="Aptos" w:hAnsi="Aptos"/>
              </w:rPr>
            </w:pPr>
            <w:r w:rsidRPr="00E840FB">
              <w:rPr>
                <w:rFonts w:ascii="Aptos" w:hAnsi="Aptos"/>
              </w:rPr>
              <w:t>:</w:t>
            </w:r>
          </w:p>
        </w:tc>
        <w:tc>
          <w:tcPr>
            <w:tcW w:w="6644" w:type="dxa"/>
            <w:vAlign w:val="center"/>
          </w:tcPr>
          <w:p w14:paraId="6F80152A" w14:textId="78E736C0" w:rsidR="00C11EF9" w:rsidRPr="00E840FB" w:rsidRDefault="008B566E" w:rsidP="0075731F">
            <w:pPr>
              <w:pStyle w:val="Tableautextegauche"/>
              <w:rPr>
                <w:rFonts w:ascii="Aptos" w:hAnsi="Aptos"/>
              </w:rPr>
            </w:pPr>
            <w:r w:rsidRPr="00E840FB">
              <w:rPr>
                <w:rFonts w:ascii="Aptos" w:hAnsi="Aptos"/>
              </w:rPr>
              <w:t>Ein Verzeichnis</w:t>
            </w:r>
            <w:r w:rsidR="0075731F" w:rsidRPr="00E840FB">
              <w:rPr>
                <w:rFonts w:ascii="Aptos" w:hAnsi="Aptos"/>
              </w:rPr>
              <w:t xml:space="preserve"> anlegen</w:t>
            </w:r>
          </w:p>
        </w:tc>
      </w:tr>
      <w:tr w:rsidR="00C11EF9" w:rsidRPr="00E840FB" w14:paraId="67A0A165" w14:textId="77777777" w:rsidTr="0004233B">
        <w:trPr>
          <w:jc w:val="center"/>
        </w:trPr>
        <w:tc>
          <w:tcPr>
            <w:tcW w:w="1413" w:type="dxa"/>
            <w:vAlign w:val="center"/>
          </w:tcPr>
          <w:p w14:paraId="70FD1246" w14:textId="65CB3460" w:rsidR="00C11EF9" w:rsidRPr="00E840FB" w:rsidRDefault="00C11EF9" w:rsidP="0004233B">
            <w:pPr>
              <w:pStyle w:val="Tableautextecentr"/>
              <w:tabs>
                <w:tab w:val="left" w:leader="dot" w:pos="1134"/>
              </w:tabs>
              <w:rPr>
                <w:rFonts w:ascii="Aptos" w:hAnsi="Aptos"/>
              </w:rPr>
            </w:pPr>
            <w:r w:rsidRPr="00E840FB">
              <w:rPr>
                <w:rFonts w:ascii="Aptos" w:hAnsi="Aptos"/>
              </w:rPr>
              <w:t>rm</w:t>
            </w:r>
            <w:r w:rsidRPr="00E840FB">
              <w:rPr>
                <w:rFonts w:ascii="Aptos" w:hAnsi="Aptos"/>
              </w:rPr>
              <w:tab/>
            </w:r>
          </w:p>
        </w:tc>
        <w:tc>
          <w:tcPr>
            <w:tcW w:w="236" w:type="dxa"/>
          </w:tcPr>
          <w:p w14:paraId="16321C83" w14:textId="32AE8718" w:rsidR="00C11EF9" w:rsidRPr="00E840FB" w:rsidRDefault="00F53A70">
            <w:pPr>
              <w:pStyle w:val="Tableautextecentr"/>
              <w:rPr>
                <w:rFonts w:ascii="Aptos" w:hAnsi="Aptos"/>
              </w:rPr>
            </w:pPr>
            <w:r w:rsidRPr="00E840FB">
              <w:rPr>
                <w:rFonts w:ascii="Aptos" w:hAnsi="Aptos"/>
              </w:rPr>
              <w:t>:</w:t>
            </w:r>
          </w:p>
        </w:tc>
        <w:tc>
          <w:tcPr>
            <w:tcW w:w="6644" w:type="dxa"/>
            <w:vAlign w:val="center"/>
          </w:tcPr>
          <w:p w14:paraId="37B2F653" w14:textId="139C6080" w:rsidR="00C11EF9" w:rsidRPr="00E840FB" w:rsidRDefault="0075731F" w:rsidP="0075731F">
            <w:pPr>
              <w:pStyle w:val="Tableautextegauche"/>
              <w:rPr>
                <w:rFonts w:ascii="Aptos" w:hAnsi="Aptos"/>
              </w:rPr>
            </w:pPr>
            <w:r w:rsidRPr="00E840FB">
              <w:rPr>
                <w:rFonts w:ascii="Aptos" w:hAnsi="Aptos"/>
              </w:rPr>
              <w:t xml:space="preserve">Datei bzw. </w:t>
            </w:r>
            <w:r w:rsidR="008B566E" w:rsidRPr="00E840FB">
              <w:rPr>
                <w:rFonts w:ascii="Aptos" w:hAnsi="Aptos"/>
              </w:rPr>
              <w:t>Verzeichnis löschen</w:t>
            </w:r>
          </w:p>
        </w:tc>
      </w:tr>
      <w:tr w:rsidR="00C11EF9" w:rsidRPr="00E840FB" w14:paraId="11F30364" w14:textId="77777777" w:rsidTr="0004233B">
        <w:trPr>
          <w:jc w:val="center"/>
        </w:trPr>
        <w:tc>
          <w:tcPr>
            <w:tcW w:w="1413" w:type="dxa"/>
            <w:vAlign w:val="center"/>
          </w:tcPr>
          <w:p w14:paraId="1BAD61B8" w14:textId="2CE4DBAC" w:rsidR="00C11EF9" w:rsidRPr="00E840FB" w:rsidRDefault="00C11EF9" w:rsidP="0004233B">
            <w:pPr>
              <w:pStyle w:val="Tableautextecentr"/>
              <w:tabs>
                <w:tab w:val="left" w:leader="dot" w:pos="1134"/>
              </w:tabs>
              <w:rPr>
                <w:rFonts w:ascii="Aptos" w:hAnsi="Aptos"/>
              </w:rPr>
            </w:pPr>
            <w:r w:rsidRPr="00E840FB">
              <w:rPr>
                <w:rFonts w:ascii="Aptos" w:hAnsi="Aptos"/>
              </w:rPr>
              <w:t>touch</w:t>
            </w:r>
            <w:r w:rsidRPr="00E840FB">
              <w:rPr>
                <w:rFonts w:ascii="Aptos" w:hAnsi="Aptos"/>
              </w:rPr>
              <w:tab/>
            </w:r>
          </w:p>
        </w:tc>
        <w:tc>
          <w:tcPr>
            <w:tcW w:w="236" w:type="dxa"/>
          </w:tcPr>
          <w:p w14:paraId="4738A6FF" w14:textId="6C817D55" w:rsidR="00C11EF9" w:rsidRPr="00E840FB" w:rsidRDefault="00F53A70">
            <w:pPr>
              <w:pStyle w:val="Tableautextecentr"/>
              <w:rPr>
                <w:rFonts w:ascii="Aptos" w:hAnsi="Aptos"/>
              </w:rPr>
            </w:pPr>
            <w:r w:rsidRPr="00E840FB">
              <w:rPr>
                <w:rFonts w:ascii="Aptos" w:hAnsi="Aptos"/>
              </w:rPr>
              <w:t>:</w:t>
            </w:r>
          </w:p>
        </w:tc>
        <w:tc>
          <w:tcPr>
            <w:tcW w:w="6644" w:type="dxa"/>
            <w:vAlign w:val="center"/>
          </w:tcPr>
          <w:p w14:paraId="658A9E97" w14:textId="6E1E65C2" w:rsidR="00C11EF9" w:rsidRPr="00E840FB" w:rsidRDefault="0075731F" w:rsidP="0075731F">
            <w:pPr>
              <w:pStyle w:val="Tableautextegauche"/>
              <w:rPr>
                <w:rFonts w:ascii="Aptos" w:hAnsi="Aptos"/>
              </w:rPr>
            </w:pPr>
            <w:r w:rsidRPr="00E840FB">
              <w:rPr>
                <w:rFonts w:ascii="Aptos" w:hAnsi="Aptos"/>
              </w:rPr>
              <w:t>Ändert die Zeitstempel von einzelnen Dateien und Verzeichnissen.</w:t>
            </w:r>
            <w:r w:rsidR="00CA37CC" w:rsidRPr="00E840FB">
              <w:rPr>
                <w:rFonts w:ascii="Aptos" w:hAnsi="Aptos"/>
              </w:rPr>
              <w:t xml:space="preserve"> Kann </w:t>
            </w:r>
            <w:r w:rsidR="00874F77" w:rsidRPr="00E840FB">
              <w:rPr>
                <w:rFonts w:ascii="Aptos" w:hAnsi="Aptos"/>
              </w:rPr>
              <w:t>b</w:t>
            </w:r>
            <w:r w:rsidR="00CA37CC" w:rsidRPr="00E840FB">
              <w:rPr>
                <w:rFonts w:ascii="Aptos" w:hAnsi="Aptos"/>
              </w:rPr>
              <w:t>e</w:t>
            </w:r>
            <w:r w:rsidR="00874F77" w:rsidRPr="00E840FB">
              <w:rPr>
                <w:rFonts w:ascii="Aptos" w:hAnsi="Aptos"/>
              </w:rPr>
              <w:t>n</w:t>
            </w:r>
            <w:r w:rsidR="00CA37CC" w:rsidRPr="00E840FB">
              <w:rPr>
                <w:rFonts w:ascii="Aptos" w:hAnsi="Aptos"/>
              </w:rPr>
              <w:t>utzt werden, um leere Dateien zu erstellen.</w:t>
            </w:r>
          </w:p>
        </w:tc>
      </w:tr>
    </w:tbl>
    <w:p w14:paraId="3040AB4A" w14:textId="27333663" w:rsidR="008E2607" w:rsidRPr="00E840FB" w:rsidRDefault="008E2607">
      <w:pPr>
        <w:spacing w:before="0" w:after="160" w:line="259" w:lineRule="auto"/>
        <w:jc w:val="left"/>
        <w:rPr>
          <w:rFonts w:ascii="Aptos" w:hAnsi="Aptos"/>
        </w:rPr>
      </w:pPr>
      <w:r w:rsidRPr="00E840FB">
        <w:rPr>
          <w:rFonts w:ascii="Aptos" w:hAnsi="Aptos"/>
        </w:rPr>
        <w:br w:type="page"/>
      </w:r>
    </w:p>
    <w:p w14:paraId="72BA3BBE" w14:textId="74F18792" w:rsidR="005D2A7C" w:rsidRPr="00E840FB" w:rsidRDefault="006F11D5" w:rsidP="006F11D5">
      <w:pPr>
        <w:pStyle w:val="berschrift1"/>
        <w:numPr>
          <w:ilvl w:val="0"/>
          <w:numId w:val="0"/>
        </w:numPr>
        <w:rPr>
          <w:rFonts w:ascii="Aptos" w:hAnsi="Aptos" w:cs="Calibri"/>
          <w:b w:val="0"/>
          <w:sz w:val="18"/>
          <w:szCs w:val="18"/>
        </w:rPr>
      </w:pPr>
      <w:bookmarkStart w:id="81" w:name="_Toc196398852"/>
      <w:r w:rsidRPr="00E840FB">
        <w:rPr>
          <w:rFonts w:ascii="Aptos" w:hAnsi="Aptos" w:cs="Calibri"/>
          <w:b w:val="0"/>
          <w:sz w:val="18"/>
          <w:szCs w:val="18"/>
        </w:rPr>
        <w:lastRenderedPageBreak/>
        <w:t>Abbildungsverzeichnis</w:t>
      </w:r>
      <w:bookmarkEnd w:id="81"/>
    </w:p>
    <w:p w14:paraId="79C90140" w14:textId="6A966F28" w:rsidR="00874F77" w:rsidRPr="00E840FB" w:rsidRDefault="006F11D5">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r w:rsidRPr="00E840FB">
        <w:rPr>
          <w:rFonts w:ascii="Aptos" w:hAnsi="Aptos" w:cs="Calibri"/>
          <w:szCs w:val="18"/>
        </w:rPr>
        <w:fldChar w:fldCharType="begin"/>
      </w:r>
      <w:r w:rsidRPr="00E840FB">
        <w:rPr>
          <w:rFonts w:ascii="Aptos" w:hAnsi="Aptos" w:cs="Calibri"/>
          <w:szCs w:val="18"/>
        </w:rPr>
        <w:instrText xml:space="preserve"> TOC \h \z \c "Abbildung" </w:instrText>
      </w:r>
      <w:r w:rsidRPr="00E840FB">
        <w:rPr>
          <w:rFonts w:ascii="Aptos" w:hAnsi="Aptos" w:cs="Calibri"/>
          <w:szCs w:val="18"/>
        </w:rPr>
        <w:fldChar w:fldCharType="separate"/>
      </w:r>
      <w:hyperlink w:anchor="_Toc196404193" w:history="1">
        <w:r w:rsidR="00874F77" w:rsidRPr="00E840FB">
          <w:rPr>
            <w:rStyle w:val="Hyperlink"/>
            <w:rFonts w:ascii="Aptos" w:hAnsi="Aptos"/>
          </w:rPr>
          <w:t>Abbildung 1 - Die TYREX-Modelle</w:t>
        </w:r>
        <w:r w:rsidR="00874F77" w:rsidRPr="00E840FB">
          <w:rPr>
            <w:rFonts w:ascii="Aptos" w:hAnsi="Aptos"/>
            <w:webHidden/>
          </w:rPr>
          <w:tab/>
        </w:r>
        <w:r w:rsidR="00874F77" w:rsidRPr="00E840FB">
          <w:rPr>
            <w:rFonts w:ascii="Aptos" w:hAnsi="Aptos"/>
            <w:webHidden/>
          </w:rPr>
          <w:fldChar w:fldCharType="begin"/>
        </w:r>
        <w:r w:rsidR="00874F77" w:rsidRPr="00E840FB">
          <w:rPr>
            <w:rFonts w:ascii="Aptos" w:hAnsi="Aptos"/>
            <w:webHidden/>
          </w:rPr>
          <w:instrText xml:space="preserve"> PAGEREF _Toc196404193 \h </w:instrText>
        </w:r>
        <w:r w:rsidR="00874F77" w:rsidRPr="00E840FB">
          <w:rPr>
            <w:rFonts w:ascii="Aptos" w:hAnsi="Aptos"/>
            <w:webHidden/>
          </w:rPr>
        </w:r>
        <w:r w:rsidR="00874F77" w:rsidRPr="00E840FB">
          <w:rPr>
            <w:rFonts w:ascii="Aptos" w:hAnsi="Aptos"/>
            <w:webHidden/>
          </w:rPr>
          <w:fldChar w:fldCharType="separate"/>
        </w:r>
        <w:r w:rsidR="00874F77" w:rsidRPr="00E840FB">
          <w:rPr>
            <w:rFonts w:ascii="Aptos" w:hAnsi="Aptos"/>
            <w:webHidden/>
          </w:rPr>
          <w:t>5</w:t>
        </w:r>
        <w:r w:rsidR="00874F77" w:rsidRPr="00E840FB">
          <w:rPr>
            <w:rFonts w:ascii="Aptos" w:hAnsi="Aptos"/>
            <w:webHidden/>
          </w:rPr>
          <w:fldChar w:fldCharType="end"/>
        </w:r>
      </w:hyperlink>
    </w:p>
    <w:p w14:paraId="2F41DDFA" w14:textId="67391129"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194" w:history="1">
        <w:r w:rsidRPr="00E840FB">
          <w:rPr>
            <w:rStyle w:val="Hyperlink"/>
            <w:rFonts w:ascii="Aptos" w:hAnsi="Aptos"/>
          </w:rPr>
          <w:t>Abbildung 2 - On-Premises-Architektur, allgemein</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_Toc196404194 \h </w:instrText>
        </w:r>
        <w:r w:rsidRPr="00E840FB">
          <w:rPr>
            <w:rFonts w:ascii="Aptos" w:hAnsi="Aptos"/>
            <w:webHidden/>
          </w:rPr>
        </w:r>
        <w:r w:rsidRPr="00E840FB">
          <w:rPr>
            <w:rFonts w:ascii="Aptos" w:hAnsi="Aptos"/>
            <w:webHidden/>
          </w:rPr>
          <w:fldChar w:fldCharType="separate"/>
        </w:r>
        <w:r w:rsidRPr="00E840FB">
          <w:rPr>
            <w:rFonts w:ascii="Aptos" w:hAnsi="Aptos"/>
            <w:webHidden/>
          </w:rPr>
          <w:t>6</w:t>
        </w:r>
        <w:r w:rsidRPr="00E840FB">
          <w:rPr>
            <w:rFonts w:ascii="Aptos" w:hAnsi="Aptos"/>
            <w:webHidden/>
          </w:rPr>
          <w:fldChar w:fldCharType="end"/>
        </w:r>
      </w:hyperlink>
    </w:p>
    <w:p w14:paraId="0CED7EB0" w14:textId="26C5A4E5"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195" w:history="1">
        <w:r w:rsidRPr="00E840FB">
          <w:rPr>
            <w:rStyle w:val="Hyperlink"/>
            <w:rFonts w:ascii="Aptos" w:hAnsi="Aptos"/>
          </w:rPr>
          <w:t>Abbildung 3 - Flussdiagramm</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_Toc196404195 \h </w:instrText>
        </w:r>
        <w:r w:rsidRPr="00E840FB">
          <w:rPr>
            <w:rFonts w:ascii="Aptos" w:hAnsi="Aptos"/>
            <w:webHidden/>
          </w:rPr>
        </w:r>
        <w:r w:rsidRPr="00E840FB">
          <w:rPr>
            <w:rFonts w:ascii="Aptos" w:hAnsi="Aptos"/>
            <w:webHidden/>
          </w:rPr>
          <w:fldChar w:fldCharType="separate"/>
        </w:r>
        <w:r w:rsidRPr="00E840FB">
          <w:rPr>
            <w:rFonts w:ascii="Aptos" w:hAnsi="Aptos"/>
            <w:webHidden/>
          </w:rPr>
          <w:t>7</w:t>
        </w:r>
        <w:r w:rsidRPr="00E840FB">
          <w:rPr>
            <w:rFonts w:ascii="Aptos" w:hAnsi="Aptos"/>
            <w:webHidden/>
          </w:rPr>
          <w:fldChar w:fldCharType="end"/>
        </w:r>
      </w:hyperlink>
    </w:p>
    <w:p w14:paraId="0E21E8A1" w14:textId="1052380E"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196" w:history="1">
        <w:r w:rsidRPr="00E840FB">
          <w:rPr>
            <w:rStyle w:val="Hyperlink"/>
            <w:rFonts w:ascii="Aptos" w:hAnsi="Aptos"/>
          </w:rPr>
          <w:t>Abbildung 4 - Befehlszeile für die Authentifizierung</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_Toc196404196 \h </w:instrText>
        </w:r>
        <w:r w:rsidRPr="00E840FB">
          <w:rPr>
            <w:rFonts w:ascii="Aptos" w:hAnsi="Aptos"/>
            <w:webHidden/>
          </w:rPr>
        </w:r>
        <w:r w:rsidRPr="00E840FB">
          <w:rPr>
            <w:rFonts w:ascii="Aptos" w:hAnsi="Aptos"/>
            <w:webHidden/>
          </w:rPr>
          <w:fldChar w:fldCharType="separate"/>
        </w:r>
        <w:r w:rsidRPr="00E840FB">
          <w:rPr>
            <w:rFonts w:ascii="Aptos" w:hAnsi="Aptos"/>
            <w:webHidden/>
          </w:rPr>
          <w:t>9</w:t>
        </w:r>
        <w:r w:rsidRPr="00E840FB">
          <w:rPr>
            <w:rFonts w:ascii="Aptos" w:hAnsi="Aptos"/>
            <w:webHidden/>
          </w:rPr>
          <w:fldChar w:fldCharType="end"/>
        </w:r>
      </w:hyperlink>
    </w:p>
    <w:p w14:paraId="45E60EED" w14:textId="59C8AA6A"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197" w:history="1">
        <w:r w:rsidRPr="00E840FB">
          <w:rPr>
            <w:rStyle w:val="Hyperlink"/>
            <w:rFonts w:ascii="Aptos" w:hAnsi="Aptos"/>
          </w:rPr>
          <w:t>Abbildung 5 – Befehlszeile zur Festlegung der IP-Adresse</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_Toc196404197 \h </w:instrText>
        </w:r>
        <w:r w:rsidRPr="00E840FB">
          <w:rPr>
            <w:rFonts w:ascii="Aptos" w:hAnsi="Aptos"/>
            <w:webHidden/>
          </w:rPr>
        </w:r>
        <w:r w:rsidRPr="00E840FB">
          <w:rPr>
            <w:rFonts w:ascii="Aptos" w:hAnsi="Aptos"/>
            <w:webHidden/>
          </w:rPr>
          <w:fldChar w:fldCharType="separate"/>
        </w:r>
        <w:r w:rsidRPr="00E840FB">
          <w:rPr>
            <w:rFonts w:ascii="Aptos" w:hAnsi="Aptos"/>
            <w:webHidden/>
          </w:rPr>
          <w:t>10</w:t>
        </w:r>
        <w:r w:rsidRPr="00E840FB">
          <w:rPr>
            <w:rFonts w:ascii="Aptos" w:hAnsi="Aptos"/>
            <w:webHidden/>
          </w:rPr>
          <w:fldChar w:fldCharType="end"/>
        </w:r>
      </w:hyperlink>
    </w:p>
    <w:p w14:paraId="25D77AE8" w14:textId="142E6322"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198" w:history="1">
        <w:r w:rsidRPr="00E840FB">
          <w:rPr>
            <w:rStyle w:val="Hyperlink"/>
            <w:rFonts w:ascii="Aptos" w:hAnsi="Aptos"/>
          </w:rPr>
          <w:t>Abbildung 6 - Befehlszeilen zur Durchführung der Tests (1)</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_Toc196404198 \h </w:instrText>
        </w:r>
        <w:r w:rsidRPr="00E840FB">
          <w:rPr>
            <w:rFonts w:ascii="Aptos" w:hAnsi="Aptos"/>
            <w:webHidden/>
          </w:rPr>
        </w:r>
        <w:r w:rsidRPr="00E840FB">
          <w:rPr>
            <w:rFonts w:ascii="Aptos" w:hAnsi="Aptos"/>
            <w:webHidden/>
          </w:rPr>
          <w:fldChar w:fldCharType="separate"/>
        </w:r>
        <w:r w:rsidRPr="00E840FB">
          <w:rPr>
            <w:rFonts w:ascii="Aptos" w:hAnsi="Aptos"/>
            <w:webHidden/>
          </w:rPr>
          <w:t>11</w:t>
        </w:r>
        <w:r w:rsidRPr="00E840FB">
          <w:rPr>
            <w:rFonts w:ascii="Aptos" w:hAnsi="Aptos"/>
            <w:webHidden/>
          </w:rPr>
          <w:fldChar w:fldCharType="end"/>
        </w:r>
      </w:hyperlink>
    </w:p>
    <w:p w14:paraId="5692E3D5" w14:textId="57858B96"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199" w:history="1">
        <w:r w:rsidRPr="00E840FB">
          <w:rPr>
            <w:rStyle w:val="Hyperlink"/>
            <w:rFonts w:ascii="Aptos" w:hAnsi="Aptos"/>
          </w:rPr>
          <w:t>Abbildung 7 - Befehlszeilen zur Durchführung der Tests (2</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_Toc196404199 \h </w:instrText>
        </w:r>
        <w:r w:rsidRPr="00E840FB">
          <w:rPr>
            <w:rFonts w:ascii="Aptos" w:hAnsi="Aptos"/>
            <w:webHidden/>
          </w:rPr>
        </w:r>
        <w:r w:rsidRPr="00E840FB">
          <w:rPr>
            <w:rFonts w:ascii="Aptos" w:hAnsi="Aptos"/>
            <w:webHidden/>
          </w:rPr>
          <w:fldChar w:fldCharType="separate"/>
        </w:r>
        <w:r w:rsidRPr="00E840FB">
          <w:rPr>
            <w:rFonts w:ascii="Aptos" w:hAnsi="Aptos"/>
            <w:webHidden/>
          </w:rPr>
          <w:t>11</w:t>
        </w:r>
        <w:r w:rsidRPr="00E840FB">
          <w:rPr>
            <w:rFonts w:ascii="Aptos" w:hAnsi="Aptos"/>
            <w:webHidden/>
          </w:rPr>
          <w:fldChar w:fldCharType="end"/>
        </w:r>
      </w:hyperlink>
    </w:p>
    <w:p w14:paraId="5C3B3C24" w14:textId="613C19D2"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0" w:history="1">
        <w:r w:rsidRPr="00E840FB">
          <w:rPr>
            <w:rStyle w:val="Hyperlink"/>
            <w:rFonts w:ascii="Aptos" w:hAnsi="Aptos"/>
          </w:rPr>
          <w:t>Abbildung 8 - Befehlszeilen zur manuellen Aktualisierung des TYREX-Servers (1)</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_Toc196404200 \h </w:instrText>
        </w:r>
        <w:r w:rsidRPr="00E840FB">
          <w:rPr>
            <w:rFonts w:ascii="Aptos" w:hAnsi="Aptos"/>
            <w:webHidden/>
          </w:rPr>
        </w:r>
        <w:r w:rsidRPr="00E840FB">
          <w:rPr>
            <w:rFonts w:ascii="Aptos" w:hAnsi="Aptos"/>
            <w:webHidden/>
          </w:rPr>
          <w:fldChar w:fldCharType="separate"/>
        </w:r>
        <w:r w:rsidRPr="00E840FB">
          <w:rPr>
            <w:rFonts w:ascii="Aptos" w:hAnsi="Aptos"/>
            <w:webHidden/>
          </w:rPr>
          <w:t>12</w:t>
        </w:r>
        <w:r w:rsidRPr="00E840FB">
          <w:rPr>
            <w:rFonts w:ascii="Aptos" w:hAnsi="Aptos"/>
            <w:webHidden/>
          </w:rPr>
          <w:fldChar w:fldCharType="end"/>
        </w:r>
      </w:hyperlink>
    </w:p>
    <w:p w14:paraId="677F2225" w14:textId="4A0D54C3"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1" w:history="1">
        <w:r w:rsidRPr="00E840FB">
          <w:rPr>
            <w:rStyle w:val="Hyperlink"/>
            <w:rFonts w:ascii="Aptos" w:hAnsi="Aptos"/>
          </w:rPr>
          <w:t>Abbildung 9 - Befehlszeilen zur manuellen Aktualisierung des TYREX-Servers (2)</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_Toc196404201 \h </w:instrText>
        </w:r>
        <w:r w:rsidRPr="00E840FB">
          <w:rPr>
            <w:rFonts w:ascii="Aptos" w:hAnsi="Aptos"/>
            <w:webHidden/>
          </w:rPr>
        </w:r>
        <w:r w:rsidRPr="00E840FB">
          <w:rPr>
            <w:rFonts w:ascii="Aptos" w:hAnsi="Aptos"/>
            <w:webHidden/>
          </w:rPr>
          <w:fldChar w:fldCharType="separate"/>
        </w:r>
        <w:r w:rsidRPr="00E840FB">
          <w:rPr>
            <w:rFonts w:ascii="Aptos" w:hAnsi="Aptos"/>
            <w:webHidden/>
          </w:rPr>
          <w:t>12</w:t>
        </w:r>
        <w:r w:rsidRPr="00E840FB">
          <w:rPr>
            <w:rFonts w:ascii="Aptos" w:hAnsi="Aptos"/>
            <w:webHidden/>
          </w:rPr>
          <w:fldChar w:fldCharType="end"/>
        </w:r>
      </w:hyperlink>
    </w:p>
    <w:p w14:paraId="134DC2F4" w14:textId="52A94854"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2" w:history="1">
        <w:r w:rsidRPr="00E840FB">
          <w:rPr>
            <w:rStyle w:val="Hyperlink"/>
            <w:rFonts w:ascii="Aptos" w:hAnsi="Aptos"/>
          </w:rPr>
          <w:t>Abbildung 10 - Befehlszeilen zur manuellen Aktualisierung des TYREX-Servers (3)</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_Toc196404202 \h </w:instrText>
        </w:r>
        <w:r w:rsidRPr="00E840FB">
          <w:rPr>
            <w:rFonts w:ascii="Aptos" w:hAnsi="Aptos"/>
            <w:webHidden/>
          </w:rPr>
        </w:r>
        <w:r w:rsidRPr="00E840FB">
          <w:rPr>
            <w:rFonts w:ascii="Aptos" w:hAnsi="Aptos"/>
            <w:webHidden/>
          </w:rPr>
          <w:fldChar w:fldCharType="separate"/>
        </w:r>
        <w:r w:rsidRPr="00E840FB">
          <w:rPr>
            <w:rFonts w:ascii="Aptos" w:hAnsi="Aptos"/>
            <w:webHidden/>
          </w:rPr>
          <w:t>13</w:t>
        </w:r>
        <w:r w:rsidRPr="00E840FB">
          <w:rPr>
            <w:rFonts w:ascii="Aptos" w:hAnsi="Aptos"/>
            <w:webHidden/>
          </w:rPr>
          <w:fldChar w:fldCharType="end"/>
        </w:r>
      </w:hyperlink>
    </w:p>
    <w:p w14:paraId="293CD87E" w14:textId="683BFF5F"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3" w:history="1">
        <w:r w:rsidRPr="00E840FB">
          <w:rPr>
            <w:rStyle w:val="Hyperlink"/>
            <w:rFonts w:ascii="Aptos" w:hAnsi="Aptos"/>
          </w:rPr>
          <w:t>Abbildung 11 - Anmeldung an der Managementkonsole</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_Toc196404203 \h </w:instrText>
        </w:r>
        <w:r w:rsidRPr="00E840FB">
          <w:rPr>
            <w:rFonts w:ascii="Aptos" w:hAnsi="Aptos"/>
            <w:webHidden/>
          </w:rPr>
        </w:r>
        <w:r w:rsidRPr="00E840FB">
          <w:rPr>
            <w:rFonts w:ascii="Aptos" w:hAnsi="Aptos"/>
            <w:webHidden/>
          </w:rPr>
          <w:fldChar w:fldCharType="separate"/>
        </w:r>
        <w:r w:rsidRPr="00E840FB">
          <w:rPr>
            <w:rFonts w:ascii="Aptos" w:hAnsi="Aptos"/>
            <w:webHidden/>
          </w:rPr>
          <w:t>13</w:t>
        </w:r>
        <w:r w:rsidRPr="00E840FB">
          <w:rPr>
            <w:rFonts w:ascii="Aptos" w:hAnsi="Aptos"/>
            <w:webHidden/>
          </w:rPr>
          <w:fldChar w:fldCharType="end"/>
        </w:r>
      </w:hyperlink>
    </w:p>
    <w:p w14:paraId="1E4A290D" w14:textId="5CA79DBC"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4" w:history="1">
        <w:r w:rsidRPr="00E840FB">
          <w:rPr>
            <w:rStyle w:val="Hyperlink"/>
            <w:rFonts w:ascii="Aptos" w:hAnsi="Aptos"/>
          </w:rPr>
          <w:t>Abbildung 12 - Benutzermenü</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_Toc196404204 \h </w:instrText>
        </w:r>
        <w:r w:rsidRPr="00E840FB">
          <w:rPr>
            <w:rFonts w:ascii="Aptos" w:hAnsi="Aptos"/>
            <w:webHidden/>
          </w:rPr>
        </w:r>
        <w:r w:rsidRPr="00E840FB">
          <w:rPr>
            <w:rFonts w:ascii="Aptos" w:hAnsi="Aptos"/>
            <w:webHidden/>
          </w:rPr>
          <w:fldChar w:fldCharType="separate"/>
        </w:r>
        <w:r w:rsidRPr="00E840FB">
          <w:rPr>
            <w:rFonts w:ascii="Aptos" w:hAnsi="Aptos"/>
            <w:webHidden/>
          </w:rPr>
          <w:t>15</w:t>
        </w:r>
        <w:r w:rsidRPr="00E840FB">
          <w:rPr>
            <w:rFonts w:ascii="Aptos" w:hAnsi="Aptos"/>
            <w:webHidden/>
          </w:rPr>
          <w:fldChar w:fldCharType="end"/>
        </w:r>
      </w:hyperlink>
    </w:p>
    <w:p w14:paraId="1E1591F2" w14:textId="24E80D42"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5" w:history="1">
        <w:r w:rsidRPr="00E840FB">
          <w:rPr>
            <w:rStyle w:val="Hyperlink"/>
            <w:rFonts w:ascii="Aptos" w:hAnsi="Aptos"/>
          </w:rPr>
          <w:t>Abbildung 13 - Einen neuen Benutzer anlegen</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_Toc196404205 \h </w:instrText>
        </w:r>
        <w:r w:rsidRPr="00E840FB">
          <w:rPr>
            <w:rFonts w:ascii="Aptos" w:hAnsi="Aptos"/>
            <w:webHidden/>
          </w:rPr>
        </w:r>
        <w:r w:rsidRPr="00E840FB">
          <w:rPr>
            <w:rFonts w:ascii="Aptos" w:hAnsi="Aptos"/>
            <w:webHidden/>
          </w:rPr>
          <w:fldChar w:fldCharType="separate"/>
        </w:r>
        <w:r w:rsidRPr="00E840FB">
          <w:rPr>
            <w:rFonts w:ascii="Aptos" w:hAnsi="Aptos"/>
            <w:webHidden/>
          </w:rPr>
          <w:t>16</w:t>
        </w:r>
        <w:r w:rsidRPr="00E840FB">
          <w:rPr>
            <w:rFonts w:ascii="Aptos" w:hAnsi="Aptos"/>
            <w:webHidden/>
          </w:rPr>
          <w:fldChar w:fldCharType="end"/>
        </w:r>
      </w:hyperlink>
    </w:p>
    <w:p w14:paraId="3C8CA98F" w14:textId="46CA9160"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6" w:history="1">
        <w:r w:rsidRPr="00E840FB">
          <w:rPr>
            <w:rStyle w:val="Hyperlink"/>
            <w:rFonts w:ascii="Aptos" w:hAnsi="Aptos"/>
          </w:rPr>
          <w:t>Abbildung 14 - Gruppe anlegen</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_Toc196404206 \h </w:instrText>
        </w:r>
        <w:r w:rsidRPr="00E840FB">
          <w:rPr>
            <w:rFonts w:ascii="Aptos" w:hAnsi="Aptos"/>
            <w:webHidden/>
          </w:rPr>
        </w:r>
        <w:r w:rsidRPr="00E840FB">
          <w:rPr>
            <w:rFonts w:ascii="Aptos" w:hAnsi="Aptos"/>
            <w:webHidden/>
          </w:rPr>
          <w:fldChar w:fldCharType="separate"/>
        </w:r>
        <w:r w:rsidRPr="00E840FB">
          <w:rPr>
            <w:rFonts w:ascii="Aptos" w:hAnsi="Aptos"/>
            <w:webHidden/>
          </w:rPr>
          <w:t>16</w:t>
        </w:r>
        <w:r w:rsidRPr="00E840FB">
          <w:rPr>
            <w:rFonts w:ascii="Aptos" w:hAnsi="Aptos"/>
            <w:webHidden/>
          </w:rPr>
          <w:fldChar w:fldCharType="end"/>
        </w:r>
      </w:hyperlink>
    </w:p>
    <w:p w14:paraId="7B51B913" w14:textId="4DBBF68A"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7" w:history="1">
        <w:r w:rsidRPr="00E840FB">
          <w:rPr>
            <w:rStyle w:val="Hyperlink"/>
            <w:rFonts w:ascii="Aptos" w:hAnsi="Aptos"/>
          </w:rPr>
          <w:t>Abbildung 15 - Berechtigungen hinzufügen</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_Toc196404207 \h </w:instrText>
        </w:r>
        <w:r w:rsidRPr="00E840FB">
          <w:rPr>
            <w:rFonts w:ascii="Aptos" w:hAnsi="Aptos"/>
            <w:webHidden/>
          </w:rPr>
        </w:r>
        <w:r w:rsidRPr="00E840FB">
          <w:rPr>
            <w:rFonts w:ascii="Aptos" w:hAnsi="Aptos"/>
            <w:webHidden/>
          </w:rPr>
          <w:fldChar w:fldCharType="separate"/>
        </w:r>
        <w:r w:rsidRPr="00E840FB">
          <w:rPr>
            <w:rFonts w:ascii="Aptos" w:hAnsi="Aptos"/>
            <w:webHidden/>
          </w:rPr>
          <w:t>17</w:t>
        </w:r>
        <w:r w:rsidRPr="00E840FB">
          <w:rPr>
            <w:rFonts w:ascii="Aptos" w:hAnsi="Aptos"/>
            <w:webHidden/>
          </w:rPr>
          <w:fldChar w:fldCharType="end"/>
        </w:r>
      </w:hyperlink>
    </w:p>
    <w:p w14:paraId="0935FDD9" w14:textId="60FAA340"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8" w:history="1">
        <w:r w:rsidRPr="00E840FB">
          <w:rPr>
            <w:rStyle w:val="Hyperlink"/>
            <w:rFonts w:ascii="Aptos" w:hAnsi="Aptos"/>
          </w:rPr>
          <w:t>Abbildung 16 - Eine Tyrex-Station hinzufügen</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_Toc196404208 \h </w:instrText>
        </w:r>
        <w:r w:rsidRPr="00E840FB">
          <w:rPr>
            <w:rFonts w:ascii="Aptos" w:hAnsi="Aptos"/>
            <w:webHidden/>
          </w:rPr>
        </w:r>
        <w:r w:rsidRPr="00E840FB">
          <w:rPr>
            <w:rFonts w:ascii="Aptos" w:hAnsi="Aptos"/>
            <w:webHidden/>
          </w:rPr>
          <w:fldChar w:fldCharType="separate"/>
        </w:r>
        <w:r w:rsidRPr="00E840FB">
          <w:rPr>
            <w:rFonts w:ascii="Aptos" w:hAnsi="Aptos"/>
            <w:webHidden/>
          </w:rPr>
          <w:t>18</w:t>
        </w:r>
        <w:r w:rsidRPr="00E840FB">
          <w:rPr>
            <w:rFonts w:ascii="Aptos" w:hAnsi="Aptos"/>
            <w:webHidden/>
          </w:rPr>
          <w:fldChar w:fldCharType="end"/>
        </w:r>
      </w:hyperlink>
    </w:p>
    <w:p w14:paraId="77582FB1" w14:textId="1988A146"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09" w:history="1">
        <w:r w:rsidRPr="00E840FB">
          <w:rPr>
            <w:rStyle w:val="Hyperlink"/>
            <w:rFonts w:ascii="Aptos" w:hAnsi="Aptos"/>
          </w:rPr>
          <w:t>Abbildung 17 -- Auswahl der Antivirenprogramme</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_Toc196404209 \h </w:instrText>
        </w:r>
        <w:r w:rsidRPr="00E840FB">
          <w:rPr>
            <w:rFonts w:ascii="Aptos" w:hAnsi="Aptos"/>
            <w:webHidden/>
          </w:rPr>
        </w:r>
        <w:r w:rsidRPr="00E840FB">
          <w:rPr>
            <w:rFonts w:ascii="Aptos" w:hAnsi="Aptos"/>
            <w:webHidden/>
          </w:rPr>
          <w:fldChar w:fldCharType="separate"/>
        </w:r>
        <w:r w:rsidRPr="00E840FB">
          <w:rPr>
            <w:rFonts w:ascii="Aptos" w:hAnsi="Aptos"/>
            <w:webHidden/>
          </w:rPr>
          <w:t>18</w:t>
        </w:r>
        <w:r w:rsidRPr="00E840FB">
          <w:rPr>
            <w:rFonts w:ascii="Aptos" w:hAnsi="Aptos"/>
            <w:webHidden/>
          </w:rPr>
          <w:fldChar w:fldCharType="end"/>
        </w:r>
      </w:hyperlink>
    </w:p>
    <w:p w14:paraId="0D2A8C8B" w14:textId="135C4FA4"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0" w:history="1">
        <w:r w:rsidRPr="00E840FB">
          <w:rPr>
            <w:rStyle w:val="Hyperlink"/>
            <w:rFonts w:ascii="Aptos" w:hAnsi="Aptos"/>
          </w:rPr>
          <w:t>Abbildung 18 - Assoziationsdatei erstellen</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_Toc196404210 \h </w:instrText>
        </w:r>
        <w:r w:rsidRPr="00E840FB">
          <w:rPr>
            <w:rFonts w:ascii="Aptos" w:hAnsi="Aptos"/>
            <w:webHidden/>
          </w:rPr>
        </w:r>
        <w:r w:rsidRPr="00E840FB">
          <w:rPr>
            <w:rFonts w:ascii="Aptos" w:hAnsi="Aptos"/>
            <w:webHidden/>
          </w:rPr>
          <w:fldChar w:fldCharType="separate"/>
        </w:r>
        <w:r w:rsidRPr="00E840FB">
          <w:rPr>
            <w:rFonts w:ascii="Aptos" w:hAnsi="Aptos"/>
            <w:webHidden/>
          </w:rPr>
          <w:t>19</w:t>
        </w:r>
        <w:r w:rsidRPr="00E840FB">
          <w:rPr>
            <w:rFonts w:ascii="Aptos" w:hAnsi="Aptos"/>
            <w:webHidden/>
          </w:rPr>
          <w:fldChar w:fldCharType="end"/>
        </w:r>
      </w:hyperlink>
    </w:p>
    <w:p w14:paraId="345E720F" w14:textId="060ADAB2"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1" w:history="1">
        <w:r w:rsidRPr="00E840FB">
          <w:rPr>
            <w:rStyle w:val="Hyperlink"/>
            <w:rFonts w:ascii="Aptos" w:hAnsi="Aptos"/>
          </w:rPr>
          <w:t>Abbildung 19 - Netzwerkkonfiguration</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_Toc196404211 \h </w:instrText>
        </w:r>
        <w:r w:rsidRPr="00E840FB">
          <w:rPr>
            <w:rFonts w:ascii="Aptos" w:hAnsi="Aptos"/>
            <w:webHidden/>
          </w:rPr>
        </w:r>
        <w:r w:rsidRPr="00E840FB">
          <w:rPr>
            <w:rFonts w:ascii="Aptos" w:hAnsi="Aptos"/>
            <w:webHidden/>
          </w:rPr>
          <w:fldChar w:fldCharType="separate"/>
        </w:r>
        <w:r w:rsidRPr="00E840FB">
          <w:rPr>
            <w:rFonts w:ascii="Aptos" w:hAnsi="Aptos"/>
            <w:webHidden/>
          </w:rPr>
          <w:t>20</w:t>
        </w:r>
        <w:r w:rsidRPr="00E840FB">
          <w:rPr>
            <w:rFonts w:ascii="Aptos" w:hAnsi="Aptos"/>
            <w:webHidden/>
          </w:rPr>
          <w:fldChar w:fldCharType="end"/>
        </w:r>
      </w:hyperlink>
    </w:p>
    <w:p w14:paraId="264A80D1" w14:textId="4F959828"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2" w:history="1">
        <w:r w:rsidRPr="00E840FB">
          <w:rPr>
            <w:rStyle w:val="Hyperlink"/>
            <w:rFonts w:ascii="Aptos" w:hAnsi="Aptos"/>
          </w:rPr>
          <w:t>Abbildung 20 -Geräte- und AV-Programminformationen</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_Toc196404212 \h </w:instrText>
        </w:r>
        <w:r w:rsidRPr="00E840FB">
          <w:rPr>
            <w:rFonts w:ascii="Aptos" w:hAnsi="Aptos"/>
            <w:webHidden/>
          </w:rPr>
        </w:r>
        <w:r w:rsidRPr="00E840FB">
          <w:rPr>
            <w:rFonts w:ascii="Aptos" w:hAnsi="Aptos"/>
            <w:webHidden/>
          </w:rPr>
          <w:fldChar w:fldCharType="separate"/>
        </w:r>
        <w:r w:rsidRPr="00E840FB">
          <w:rPr>
            <w:rFonts w:ascii="Aptos" w:hAnsi="Aptos"/>
            <w:webHidden/>
          </w:rPr>
          <w:t>21</w:t>
        </w:r>
        <w:r w:rsidRPr="00E840FB">
          <w:rPr>
            <w:rFonts w:ascii="Aptos" w:hAnsi="Aptos"/>
            <w:webHidden/>
          </w:rPr>
          <w:fldChar w:fldCharType="end"/>
        </w:r>
      </w:hyperlink>
    </w:p>
    <w:p w14:paraId="133CA3D3" w14:textId="1DAA0A7E"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3" w:history="1">
        <w:r w:rsidRPr="00E840FB">
          <w:rPr>
            <w:rStyle w:val="Hyperlink"/>
            <w:rFonts w:ascii="Aptos" w:hAnsi="Aptos"/>
          </w:rPr>
          <w:t>Abbildung 21 - Ausführen des SetProxy.sh-Skripts</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_Toc196404213 \h </w:instrText>
        </w:r>
        <w:r w:rsidRPr="00E840FB">
          <w:rPr>
            <w:rFonts w:ascii="Aptos" w:hAnsi="Aptos"/>
            <w:webHidden/>
          </w:rPr>
        </w:r>
        <w:r w:rsidRPr="00E840FB">
          <w:rPr>
            <w:rFonts w:ascii="Aptos" w:hAnsi="Aptos"/>
            <w:webHidden/>
          </w:rPr>
          <w:fldChar w:fldCharType="separate"/>
        </w:r>
        <w:r w:rsidRPr="00E840FB">
          <w:rPr>
            <w:rFonts w:ascii="Aptos" w:hAnsi="Aptos"/>
            <w:webHidden/>
          </w:rPr>
          <w:t>22</w:t>
        </w:r>
        <w:r w:rsidRPr="00E840FB">
          <w:rPr>
            <w:rFonts w:ascii="Aptos" w:hAnsi="Aptos"/>
            <w:webHidden/>
          </w:rPr>
          <w:fldChar w:fldCharType="end"/>
        </w:r>
      </w:hyperlink>
    </w:p>
    <w:p w14:paraId="18659D96" w14:textId="2171213F"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4" w:history="1">
        <w:r w:rsidRPr="00E840FB">
          <w:rPr>
            <w:rStyle w:val="Hyperlink"/>
            <w:rFonts w:ascii="Aptos" w:hAnsi="Aptos"/>
          </w:rPr>
          <w:t>Abbildung 22 - Befehlszeile zur Aktivierung von SSL</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_Toc196404214 \h </w:instrText>
        </w:r>
        <w:r w:rsidRPr="00E840FB">
          <w:rPr>
            <w:rFonts w:ascii="Aptos" w:hAnsi="Aptos"/>
            <w:webHidden/>
          </w:rPr>
        </w:r>
        <w:r w:rsidRPr="00E840FB">
          <w:rPr>
            <w:rFonts w:ascii="Aptos" w:hAnsi="Aptos"/>
            <w:webHidden/>
          </w:rPr>
          <w:fldChar w:fldCharType="separate"/>
        </w:r>
        <w:r w:rsidRPr="00E840FB">
          <w:rPr>
            <w:rFonts w:ascii="Aptos" w:hAnsi="Aptos"/>
            <w:webHidden/>
          </w:rPr>
          <w:t>23</w:t>
        </w:r>
        <w:r w:rsidRPr="00E840FB">
          <w:rPr>
            <w:rFonts w:ascii="Aptos" w:hAnsi="Aptos"/>
            <w:webHidden/>
          </w:rPr>
          <w:fldChar w:fldCharType="end"/>
        </w:r>
      </w:hyperlink>
    </w:p>
    <w:p w14:paraId="0D5B455C" w14:textId="53DC7A69"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5" w:history="1">
        <w:r w:rsidRPr="00E840FB">
          <w:rPr>
            <w:rStyle w:val="Hyperlink"/>
            <w:rFonts w:ascii="Aptos" w:hAnsi="Aptos"/>
          </w:rPr>
          <w:t>Abbildung 23 - Konfigurieren der Netzwerkschnittstelle</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_Toc196404215 \h </w:instrText>
        </w:r>
        <w:r w:rsidRPr="00E840FB">
          <w:rPr>
            <w:rFonts w:ascii="Aptos" w:hAnsi="Aptos"/>
            <w:webHidden/>
          </w:rPr>
        </w:r>
        <w:r w:rsidRPr="00E840FB">
          <w:rPr>
            <w:rFonts w:ascii="Aptos" w:hAnsi="Aptos"/>
            <w:webHidden/>
          </w:rPr>
          <w:fldChar w:fldCharType="separate"/>
        </w:r>
        <w:r w:rsidRPr="00E840FB">
          <w:rPr>
            <w:rFonts w:ascii="Aptos" w:hAnsi="Aptos"/>
            <w:webHidden/>
          </w:rPr>
          <w:t>24</w:t>
        </w:r>
        <w:r w:rsidRPr="00E840FB">
          <w:rPr>
            <w:rFonts w:ascii="Aptos" w:hAnsi="Aptos"/>
            <w:webHidden/>
          </w:rPr>
          <w:fldChar w:fldCharType="end"/>
        </w:r>
      </w:hyperlink>
    </w:p>
    <w:p w14:paraId="018080F0" w14:textId="01CEDD30"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6" w:history="1">
        <w:r w:rsidRPr="00E840FB">
          <w:rPr>
            <w:rStyle w:val="Hyperlink"/>
            <w:rFonts w:ascii="Aptos" w:hAnsi="Aptos"/>
          </w:rPr>
          <w:t>Abbildung 24 - Befehlszeile zur Deaktivierung automatischer Updates (1)</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_Toc196404216 \h </w:instrText>
        </w:r>
        <w:r w:rsidRPr="00E840FB">
          <w:rPr>
            <w:rFonts w:ascii="Aptos" w:hAnsi="Aptos"/>
            <w:webHidden/>
          </w:rPr>
        </w:r>
        <w:r w:rsidRPr="00E840FB">
          <w:rPr>
            <w:rFonts w:ascii="Aptos" w:hAnsi="Aptos"/>
            <w:webHidden/>
          </w:rPr>
          <w:fldChar w:fldCharType="separate"/>
        </w:r>
        <w:r w:rsidRPr="00E840FB">
          <w:rPr>
            <w:rFonts w:ascii="Aptos" w:hAnsi="Aptos"/>
            <w:webHidden/>
          </w:rPr>
          <w:t>24</w:t>
        </w:r>
        <w:r w:rsidRPr="00E840FB">
          <w:rPr>
            <w:rFonts w:ascii="Aptos" w:hAnsi="Aptos"/>
            <w:webHidden/>
          </w:rPr>
          <w:fldChar w:fldCharType="end"/>
        </w:r>
      </w:hyperlink>
    </w:p>
    <w:p w14:paraId="39DF389A" w14:textId="4EC5BAE3"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7" w:history="1">
        <w:r w:rsidRPr="00E840FB">
          <w:rPr>
            <w:rStyle w:val="Hyperlink"/>
            <w:rFonts w:ascii="Aptos" w:hAnsi="Aptos"/>
          </w:rPr>
          <w:t>Abbildung 25 - Befehlszeile zur Deaktivierung automatischer Updates (2)</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_Toc196404217 \h </w:instrText>
        </w:r>
        <w:r w:rsidRPr="00E840FB">
          <w:rPr>
            <w:rFonts w:ascii="Aptos" w:hAnsi="Aptos"/>
            <w:webHidden/>
          </w:rPr>
        </w:r>
        <w:r w:rsidRPr="00E840FB">
          <w:rPr>
            <w:rFonts w:ascii="Aptos" w:hAnsi="Aptos"/>
            <w:webHidden/>
          </w:rPr>
          <w:fldChar w:fldCharType="separate"/>
        </w:r>
        <w:r w:rsidRPr="00E840FB">
          <w:rPr>
            <w:rFonts w:ascii="Aptos" w:hAnsi="Aptos"/>
            <w:webHidden/>
          </w:rPr>
          <w:t>25</w:t>
        </w:r>
        <w:r w:rsidRPr="00E840FB">
          <w:rPr>
            <w:rFonts w:ascii="Aptos" w:hAnsi="Aptos"/>
            <w:webHidden/>
          </w:rPr>
          <w:fldChar w:fldCharType="end"/>
        </w:r>
      </w:hyperlink>
    </w:p>
    <w:p w14:paraId="438B3560" w14:textId="1E735F3B"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8" w:history="1">
        <w:r w:rsidRPr="00E840FB">
          <w:rPr>
            <w:rStyle w:val="Hyperlink"/>
            <w:rFonts w:ascii="Aptos" w:hAnsi="Aptos"/>
          </w:rPr>
          <w:t>Abbildung 26 - Befehlszeile zur Aktivierung automatischer Updates (1)</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_Toc196404218 \h </w:instrText>
        </w:r>
        <w:r w:rsidRPr="00E840FB">
          <w:rPr>
            <w:rFonts w:ascii="Aptos" w:hAnsi="Aptos"/>
            <w:webHidden/>
          </w:rPr>
        </w:r>
        <w:r w:rsidRPr="00E840FB">
          <w:rPr>
            <w:rFonts w:ascii="Aptos" w:hAnsi="Aptos"/>
            <w:webHidden/>
          </w:rPr>
          <w:fldChar w:fldCharType="separate"/>
        </w:r>
        <w:r w:rsidRPr="00E840FB">
          <w:rPr>
            <w:rFonts w:ascii="Aptos" w:hAnsi="Aptos"/>
            <w:webHidden/>
          </w:rPr>
          <w:t>25</w:t>
        </w:r>
        <w:r w:rsidRPr="00E840FB">
          <w:rPr>
            <w:rFonts w:ascii="Aptos" w:hAnsi="Aptos"/>
            <w:webHidden/>
          </w:rPr>
          <w:fldChar w:fldCharType="end"/>
        </w:r>
      </w:hyperlink>
    </w:p>
    <w:p w14:paraId="4E8B897A" w14:textId="259EAC53" w:rsidR="00874F77" w:rsidRPr="00E840FB" w:rsidRDefault="00874F77">
      <w:pPr>
        <w:pStyle w:val="Abbildungsverzeichnis"/>
        <w:tabs>
          <w:tab w:val="right" w:leader="dot" w:pos="9060"/>
        </w:tabs>
        <w:rPr>
          <w:rFonts w:ascii="Aptos" w:eastAsiaTheme="minorEastAsia" w:hAnsi="Aptos"/>
          <w:color w:val="auto"/>
          <w:kern w:val="2"/>
          <w:sz w:val="24"/>
          <w:szCs w:val="24"/>
          <w:lang w:eastAsia="de-DE" w:bidi="he-IL"/>
          <w14:ligatures w14:val="standardContextual"/>
        </w:rPr>
      </w:pPr>
      <w:hyperlink w:anchor="_Toc196404219" w:history="1">
        <w:r w:rsidRPr="00E840FB">
          <w:rPr>
            <w:rStyle w:val="Hyperlink"/>
            <w:rFonts w:ascii="Aptos" w:hAnsi="Aptos"/>
          </w:rPr>
          <w:t>Abbildung 27 - Befehlszeile zur Aktivierung automatischer Updates (2)</w:t>
        </w:r>
        <w:r w:rsidRPr="00E840FB">
          <w:rPr>
            <w:rFonts w:ascii="Aptos" w:hAnsi="Aptos"/>
            <w:webHidden/>
          </w:rPr>
          <w:tab/>
        </w:r>
        <w:r w:rsidRPr="00E840FB">
          <w:rPr>
            <w:rFonts w:ascii="Aptos" w:hAnsi="Aptos"/>
            <w:webHidden/>
          </w:rPr>
          <w:fldChar w:fldCharType="begin"/>
        </w:r>
        <w:r w:rsidRPr="00E840FB">
          <w:rPr>
            <w:rFonts w:ascii="Aptos" w:hAnsi="Aptos"/>
            <w:webHidden/>
          </w:rPr>
          <w:instrText xml:space="preserve"> PAGEREF _Toc196404219 \h </w:instrText>
        </w:r>
        <w:r w:rsidRPr="00E840FB">
          <w:rPr>
            <w:rFonts w:ascii="Aptos" w:hAnsi="Aptos"/>
            <w:webHidden/>
          </w:rPr>
        </w:r>
        <w:r w:rsidRPr="00E840FB">
          <w:rPr>
            <w:rFonts w:ascii="Aptos" w:hAnsi="Aptos"/>
            <w:webHidden/>
          </w:rPr>
          <w:fldChar w:fldCharType="separate"/>
        </w:r>
        <w:r w:rsidRPr="00E840FB">
          <w:rPr>
            <w:rFonts w:ascii="Aptos" w:hAnsi="Aptos"/>
            <w:webHidden/>
          </w:rPr>
          <w:t>25</w:t>
        </w:r>
        <w:r w:rsidRPr="00E840FB">
          <w:rPr>
            <w:rFonts w:ascii="Aptos" w:hAnsi="Aptos"/>
            <w:webHidden/>
          </w:rPr>
          <w:fldChar w:fldCharType="end"/>
        </w:r>
      </w:hyperlink>
    </w:p>
    <w:p w14:paraId="2C1B3C1B" w14:textId="5A25F2D9" w:rsidR="00C94237" w:rsidRPr="00E840FB" w:rsidRDefault="006F11D5" w:rsidP="00C4026D">
      <w:pPr>
        <w:rPr>
          <w:rFonts w:ascii="Aptos" w:hAnsi="Aptos"/>
        </w:rPr>
      </w:pPr>
      <w:r w:rsidRPr="00E840FB">
        <w:rPr>
          <w:rFonts w:ascii="Aptos" w:hAnsi="Aptos" w:cs="Calibri"/>
          <w:szCs w:val="18"/>
        </w:rPr>
        <w:fldChar w:fldCharType="end"/>
      </w:r>
    </w:p>
    <w:p w14:paraId="1F317073" w14:textId="5F7E5FE7" w:rsidR="006F11D5" w:rsidRPr="00E840FB" w:rsidRDefault="006F11D5" w:rsidP="006F11D5">
      <w:pPr>
        <w:pStyle w:val="berschrift1"/>
        <w:numPr>
          <w:ilvl w:val="0"/>
          <w:numId w:val="0"/>
        </w:numPr>
        <w:rPr>
          <w:rFonts w:ascii="Aptos" w:hAnsi="Aptos"/>
        </w:rPr>
      </w:pPr>
      <w:bookmarkStart w:id="82" w:name="_Toc196398853"/>
      <w:r w:rsidRPr="00E840FB">
        <w:rPr>
          <w:rFonts w:ascii="Aptos" w:hAnsi="Aptos"/>
        </w:rPr>
        <w:lastRenderedPageBreak/>
        <w:t>Tabellenverzeichnis</w:t>
      </w:r>
      <w:bookmarkEnd w:id="82"/>
    </w:p>
    <w:p w14:paraId="7ACEA0D2" w14:textId="74A9A41D" w:rsidR="006F11D5" w:rsidRPr="00E840FB" w:rsidRDefault="006F11D5">
      <w:pPr>
        <w:pStyle w:val="Abbildungsverzeichnis"/>
        <w:tabs>
          <w:tab w:val="right" w:leader="dot" w:pos="9060"/>
        </w:tabs>
        <w:rPr>
          <w:rFonts w:asciiTheme="minorHAnsi" w:eastAsiaTheme="minorEastAsia" w:hAnsiTheme="minorHAnsi"/>
          <w:color w:val="auto"/>
          <w:kern w:val="2"/>
          <w:sz w:val="24"/>
          <w:szCs w:val="24"/>
          <w:lang w:eastAsia="de-DE" w:bidi="he-IL"/>
          <w14:ligatures w14:val="standardContextual"/>
        </w:rPr>
      </w:pPr>
      <w:r w:rsidRPr="00E840FB">
        <w:rPr>
          <w:rFonts w:ascii="Aptos" w:hAnsi="Aptos"/>
        </w:rPr>
        <w:fldChar w:fldCharType="begin"/>
      </w:r>
      <w:r w:rsidRPr="00E840FB">
        <w:rPr>
          <w:rFonts w:ascii="Aptos" w:hAnsi="Aptos"/>
        </w:rPr>
        <w:instrText xml:space="preserve"> TOC \h \z \c "Tabelle" </w:instrText>
      </w:r>
      <w:r w:rsidRPr="00E840FB">
        <w:rPr>
          <w:rFonts w:ascii="Aptos" w:hAnsi="Aptos"/>
        </w:rPr>
        <w:fldChar w:fldCharType="separate"/>
      </w:r>
      <w:hyperlink w:anchor="_Toc196398505" w:history="1">
        <w:r w:rsidRPr="00E840FB">
          <w:rPr>
            <w:rStyle w:val="Hyperlink"/>
          </w:rPr>
          <w:t>Tabelle 1 - Port Routing</w:t>
        </w:r>
        <w:r w:rsidRPr="00E840FB">
          <w:rPr>
            <w:webHidden/>
          </w:rPr>
          <w:tab/>
        </w:r>
        <w:r w:rsidRPr="00E840FB">
          <w:rPr>
            <w:webHidden/>
          </w:rPr>
          <w:fldChar w:fldCharType="begin"/>
        </w:r>
        <w:r w:rsidRPr="00E840FB">
          <w:rPr>
            <w:webHidden/>
          </w:rPr>
          <w:instrText xml:space="preserve"> PAGEREF _Toc196398505 \h </w:instrText>
        </w:r>
        <w:r w:rsidRPr="00E840FB">
          <w:rPr>
            <w:webHidden/>
          </w:rPr>
        </w:r>
        <w:r w:rsidRPr="00E840FB">
          <w:rPr>
            <w:webHidden/>
          </w:rPr>
          <w:fldChar w:fldCharType="separate"/>
        </w:r>
        <w:r w:rsidRPr="00E840FB">
          <w:rPr>
            <w:webHidden/>
          </w:rPr>
          <w:t>8</w:t>
        </w:r>
        <w:r w:rsidRPr="00E840FB">
          <w:rPr>
            <w:webHidden/>
          </w:rPr>
          <w:fldChar w:fldCharType="end"/>
        </w:r>
      </w:hyperlink>
    </w:p>
    <w:p w14:paraId="63FC8BFA" w14:textId="776E7904" w:rsidR="006F11D5" w:rsidRPr="00E840FB" w:rsidRDefault="006F11D5">
      <w:pPr>
        <w:pStyle w:val="Abbildungsverzeichnis"/>
        <w:tabs>
          <w:tab w:val="right" w:leader="dot" w:pos="9060"/>
        </w:tabs>
        <w:rPr>
          <w:rFonts w:asciiTheme="minorHAnsi" w:eastAsiaTheme="minorEastAsia" w:hAnsiTheme="minorHAnsi"/>
          <w:color w:val="auto"/>
          <w:kern w:val="2"/>
          <w:sz w:val="24"/>
          <w:szCs w:val="24"/>
          <w:lang w:eastAsia="de-DE" w:bidi="he-IL"/>
          <w14:ligatures w14:val="standardContextual"/>
        </w:rPr>
      </w:pPr>
      <w:hyperlink w:anchor="_Toc196398506" w:history="1">
        <w:r w:rsidRPr="00E840FB">
          <w:rPr>
            <w:rStyle w:val="Hyperlink"/>
            <w:rFonts w:ascii="Aptos" w:hAnsi="Aptos"/>
          </w:rPr>
          <w:t>Tabelle 2 - TYREX-Glossar</w:t>
        </w:r>
        <w:r w:rsidRPr="00E840FB">
          <w:rPr>
            <w:webHidden/>
          </w:rPr>
          <w:tab/>
        </w:r>
        <w:r w:rsidRPr="00E840FB">
          <w:rPr>
            <w:webHidden/>
          </w:rPr>
          <w:fldChar w:fldCharType="begin"/>
        </w:r>
        <w:r w:rsidRPr="00E840FB">
          <w:rPr>
            <w:webHidden/>
          </w:rPr>
          <w:instrText xml:space="preserve"> PAGEREF _Toc196398506 \h </w:instrText>
        </w:r>
        <w:r w:rsidRPr="00E840FB">
          <w:rPr>
            <w:webHidden/>
          </w:rPr>
        </w:r>
        <w:r w:rsidRPr="00E840FB">
          <w:rPr>
            <w:webHidden/>
          </w:rPr>
          <w:fldChar w:fldCharType="separate"/>
        </w:r>
        <w:r w:rsidRPr="00E840FB">
          <w:rPr>
            <w:webHidden/>
          </w:rPr>
          <w:t>26</w:t>
        </w:r>
        <w:r w:rsidRPr="00E840FB">
          <w:rPr>
            <w:webHidden/>
          </w:rPr>
          <w:fldChar w:fldCharType="end"/>
        </w:r>
      </w:hyperlink>
    </w:p>
    <w:p w14:paraId="78B13B94" w14:textId="6A92E10A" w:rsidR="006F11D5" w:rsidRPr="00E840FB" w:rsidRDefault="006F11D5" w:rsidP="00C4026D">
      <w:pPr>
        <w:rPr>
          <w:rFonts w:ascii="Aptos" w:hAnsi="Aptos"/>
        </w:rPr>
      </w:pPr>
      <w:r w:rsidRPr="00E840FB">
        <w:rPr>
          <w:rFonts w:ascii="Aptos" w:hAnsi="Aptos"/>
        </w:rPr>
        <w:fldChar w:fldCharType="end"/>
      </w:r>
    </w:p>
    <w:p w14:paraId="5D188D44" w14:textId="13845A2F" w:rsidR="00DC1576" w:rsidRPr="00E840FB" w:rsidRDefault="00DC1576" w:rsidP="003A6AE1">
      <w:pPr>
        <w:rPr>
          <w:rFonts w:ascii="Aptos" w:hAnsi="Aptos"/>
        </w:rPr>
      </w:pPr>
      <w:r w:rsidRPr="00E840FB">
        <w:rPr>
          <w:rFonts w:ascii="Aptos" w:hAnsi="Aptos"/>
        </w:rPr>
        <w:br w:type="page"/>
      </w:r>
    </w:p>
    <w:p w14:paraId="41280C68" w14:textId="77777777" w:rsidR="00C20ED0" w:rsidRPr="00E840FB" w:rsidRDefault="00C20ED0" w:rsidP="0099119E">
      <w:pPr>
        <w:rPr>
          <w:rFonts w:ascii="Aptos" w:hAnsi="Aptos"/>
        </w:rPr>
        <w:sectPr w:rsidR="00C20ED0" w:rsidRPr="00E840FB" w:rsidSect="00C11F56">
          <w:headerReference w:type="even" r:id="rId54"/>
          <w:headerReference w:type="default" r:id="rId55"/>
          <w:footerReference w:type="even" r:id="rId56"/>
          <w:footerReference w:type="default" r:id="rId57"/>
          <w:headerReference w:type="first" r:id="rId58"/>
          <w:footerReference w:type="first" r:id="rId59"/>
          <w:pgSz w:w="11906" w:h="16838"/>
          <w:pgMar w:top="1418" w:right="1418" w:bottom="1701" w:left="1418" w:header="340" w:footer="0" w:gutter="0"/>
          <w:cols w:space="708"/>
          <w:titlePg/>
          <w:docGrid w:linePitch="360"/>
        </w:sect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4"/>
        <w:gridCol w:w="2682"/>
        <w:gridCol w:w="3194"/>
      </w:tblGrid>
      <w:tr w:rsidR="00480E48" w:rsidRPr="00E840FB" w14:paraId="71BF37E8" w14:textId="77777777" w:rsidTr="00781C9E">
        <w:tc>
          <w:tcPr>
            <w:tcW w:w="5876" w:type="dxa"/>
            <w:gridSpan w:val="2"/>
          </w:tcPr>
          <w:p w14:paraId="1448FDCA" w14:textId="77777777" w:rsidR="00480E48" w:rsidRPr="00E840FB" w:rsidRDefault="00480E48">
            <w:pPr>
              <w:rPr>
                <w:rFonts w:ascii="Aptos" w:hAnsi="Aptos"/>
              </w:rPr>
            </w:pPr>
            <w:r w:rsidRPr="00E840FB">
              <w:rPr>
                <w:rFonts w:ascii="Aptos" w:hAnsi="Aptos"/>
              </w:rPr>
              <w:lastRenderedPageBreak/>
              <w:drawing>
                <wp:inline distT="0" distB="0" distL="0" distR="0" wp14:anchorId="13F9879F" wp14:editId="66D4A99D">
                  <wp:extent cx="3590110" cy="716280"/>
                  <wp:effectExtent l="0" t="0" r="4445" b="0"/>
                  <wp:docPr id="2035908997" name="Picture 203590899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5154" cy="767165"/>
                          </a:xfrm>
                          <a:prstGeom prst="rect">
                            <a:avLst/>
                          </a:prstGeom>
                        </pic:spPr>
                      </pic:pic>
                    </a:graphicData>
                  </a:graphic>
                </wp:inline>
              </w:drawing>
            </w:r>
          </w:p>
        </w:tc>
        <w:tc>
          <w:tcPr>
            <w:tcW w:w="3194" w:type="dxa"/>
          </w:tcPr>
          <w:p w14:paraId="4F3CFCE8" w14:textId="77777777" w:rsidR="00480E48" w:rsidRPr="00E840FB" w:rsidRDefault="00480E48">
            <w:pPr>
              <w:rPr>
                <w:rFonts w:ascii="Aptos" w:hAnsi="Aptos"/>
              </w:rPr>
            </w:pPr>
          </w:p>
        </w:tc>
      </w:tr>
      <w:tr w:rsidR="00781C9E" w:rsidRPr="00E840FB" w14:paraId="723DAB41" w14:textId="77777777" w:rsidTr="00781C9E">
        <w:trPr>
          <w:gridAfter w:val="2"/>
          <w:wAfter w:w="5876" w:type="dxa"/>
        </w:trPr>
        <w:tc>
          <w:tcPr>
            <w:tcW w:w="3194" w:type="dxa"/>
          </w:tcPr>
          <w:p w14:paraId="11C29E40" w14:textId="77777777" w:rsidR="00781C9E" w:rsidRPr="00E840FB" w:rsidRDefault="00781C9E">
            <w:pPr>
              <w:rPr>
                <w:rFonts w:ascii="Aptos" w:hAnsi="Aptos"/>
              </w:rPr>
            </w:pPr>
          </w:p>
        </w:tc>
      </w:tr>
    </w:tbl>
    <w:p w14:paraId="42DFCAAF" w14:textId="77777777" w:rsidR="00480E48" w:rsidRPr="00E840FB" w:rsidRDefault="00480E48" w:rsidP="00480E48">
      <w:pPr>
        <w:rPr>
          <w:rFonts w:ascii="Aptos" w:hAnsi="Aptos"/>
        </w:rPr>
      </w:pPr>
      <w:r w:rsidRPr="00E840FB">
        <w:rPr>
          <w:rFonts w:ascii="Aptos" w:hAnsi="Aptos"/>
        </w:rPr>
        <mc:AlternateContent>
          <mc:Choice Requires="wps">
            <w:drawing>
              <wp:anchor distT="0" distB="0" distL="114300" distR="114300" simplePos="0" relativeHeight="251658242" behindDoc="1" locked="0" layoutInCell="1" allowOverlap="1" wp14:anchorId="077BD77C" wp14:editId="408FC98F">
                <wp:simplePos x="0" y="0"/>
                <wp:positionH relativeFrom="column">
                  <wp:posOffset>3187367</wp:posOffset>
                </wp:positionH>
                <wp:positionV relativeFrom="paragraph">
                  <wp:posOffset>-736545</wp:posOffset>
                </wp:positionV>
                <wp:extent cx="7955955" cy="6760564"/>
                <wp:effectExtent l="1257300" t="1714500" r="1149985" b="1717040"/>
                <wp:wrapNone/>
                <wp:docPr id="1386767616" name="Rectangle 1386767616"/>
                <wp:cNvGraphicFramePr/>
                <a:graphic xmlns:a="http://schemas.openxmlformats.org/drawingml/2006/main">
                  <a:graphicData uri="http://schemas.microsoft.com/office/word/2010/wordprocessingShape">
                    <wps:wsp>
                      <wps:cNvSpPr/>
                      <wps:spPr>
                        <a:xfrm rot="2157719">
                          <a:off x="0" y="0"/>
                          <a:ext cx="7955955" cy="6760564"/>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a:ln>
                          <a:solidFill>
                            <a:srgbClr val="00588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60561" id="Rectangle 1386767616" o:spid="_x0000_s1026" style="position:absolute;margin-left:250.95pt;margin-top:-58pt;width:626.45pt;height:532.35pt;rotation:2356805fd;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yJs5QIAADoGAAAOAAAAZHJzL2Uyb0RvYy54bWysVNtq3DAQfS/0H4Te&#10;G3uXvSQm3rBsSAmEJORCnrWyvBbIkjrS3vr1HUm2s6ShhdJlMbqMzsycOTOXV4dWkZ0AJ40u6egs&#10;p0RobiqpNyV9fbn5dk6J80xXTBktSnoUjl4tvn653NtCjE1jVCWAIIh2xd6WtPHeFlnmeCNa5s6M&#10;FRovawMt87iFTVYB2yN6q7Jxns+yvYHKguHCOTy9Tpd0EfHrWnD/UNdOeKJKirH5+IX4XYdvtrhk&#10;xQaYbSTvwmD/EEXLpEanA9Q184xsQf4G1UoOxpnan3HTZqauJRcxB8xmlH/I5rlhVsRckBxnB5rc&#10;/4Pl97tn+whIw966wuEyZHGooSVgkK3xaDqfjy5ibhgtOUTqjgN14uAJx8P5xXSKf0o43s3ms3w6&#10;mwRyswQWQC04/12YloRFSQFrE2HZ7s75ZNqbBPO1kvZGKkUqizRi7TCeN+mbSApKLb4NRh0tWNS/&#10;iycRfm34thXaJwWBUMyjfF0jrUM3hWjXosIAb6sR5oPq9ShcC1L7JBcH/AmDj9JxHoTnTQi4xmC7&#10;c8x6uMB1n0qwUjp8nVGyCtnFDWzWKwVkx4JI8+n5+aqj7sQMYcLT7L1MceWPSiTYJ1ETWWEpxpGZ&#10;2EFigGWcY8KJNNewSiRv0xx/vbPQc+FFrJrSCBiQU1oddgfQWyaQHjvVsLMPT0VswCGw/E+BpcfD&#10;i+jZaD88bqU28BmAwqw6z8m+JylRE1ham+r4CEnQKCRn+Y1EDd4x5x8ZYL/jIc4w/4CfWpl9SU23&#10;oqQx8POz82CPisNbSvY4P0rqfmwZCErUrcYGvRhNJmHgxM1kOh8HBZ/erE9v9LZdGaw+Cg6ji8tg&#10;71W/rMG0bzjqlsErXjHN0XdJuYd+s/JpruGw5GK5jGY4ZCzzd/rZ8r5lQo+9HN4Y2K4RPfbwveln&#10;DSs+9GOyDfXQZrn1ppaxWd957fjGARWF0w3TMAFP99HqfeQvfgEAAP//AwBQSwMECgAAAAAAAAAh&#10;AIhOHVhqgAAAaoAAABQAAABkcnMvbWVkaWEvaW1hZ2UxLnBuZ4lQTkcNChoKAAAADUlIRFIAAA+g&#10;AAAKQwgDAAAAG0lVuwAAABl0RVh0U29mdHdhcmUAQWRvYmUgSW1hZ2VSZWFkeXHJZTwAAABCUExU&#10;RZnCHACMdQBYjH+rxUCpmL/i3HO1MiaaX8zgjUCCqb/V4uXwxrPRVU2nSU2NVH/FuiZzcHOoOGa2&#10;gQB/ewBlhv///8rXaqgAAAAWdFJOU////////////////////////////wAB0sDkAAB/nElEQVR4&#10;2uzdbW/bOBqGUQog7QIdQ8AC+f9/dadJxm7z1sSR9Dwkz/m8nZ0NoDWv3FRdHoDva0v1QwAAAL6j&#10;+BHABpZ/NT8GAABAoEOo+ivQjegAAIBAhwR9bkQHAAAEOqTocyM6AAAg0CFDnxvRAQAAgQ4p+tyI&#10;DgAACHTI0OdGdAAAQKBDij43ogMAAAIdMvS5ER0AABDokKLPjegAAIBAhwx9bkQHAAAEOhylLR8y&#10;ogMAAAId4vvciA4AAAh0SNHnRnQAAECgQ4Y+N6IDAAACHVL0uREdAAAQ6JChz43oAACAQIcUfW5E&#10;BwAABDpk6HMjOgAAINAhRZ8b0QEAAIEOGfrciA4AAAh0SNHnRnQAAECgw6bqci8jOgAAINAhvs+N&#10;6AAAgECHDH1uRAcAAAQ6pOhzIzoAACDQIUOfG9EBAACBDin63IgOAAAIdMjQ50Z0AABAoEOKPjei&#10;AwAAAh0y9LkRHQAAEOiQos+N6AAAgECHDH1uRAcAAAQ6fF1bdmBEBwAABDrE97kRHQAAEOiQos+N&#10;6AAAgECHDH1uRAcAAAQ6pOhzIzoAACDQIUOfG9EBAACBDin63IgOAAAIdMjQ50Z0AABAoEOKPjei&#10;AwAAAh0y9LkRHQAABLofAaTocyM6AAAIdOAddTmWER0AAAQ6EN/nRnQAABDoQIY+N6IDAIBAB1L0&#10;uREdAAAEOpChz43oAAAg0IEUfW5EBwAAgQ5k6HMjOgAACHQgRZ8b0QEAQKADGfrciA4AAAIdSNHn&#10;RnQAABDoMLt1ScKIDgAAAh0m1pY0jOgAACDQQZ8b0QEAAIEO+tyIDgAAAh30uREdAAAQ6KDPjegA&#10;ACDQQZ8vRnQAAECggz43ogMAgEAHfZ6WER0AAAQ66HMjOgAAINBBnxvRAQBAoMM8lvyM6AAAINBh&#10;eHXpgREdAAAEOuhzIzoAACDQQZ8b0QEAQKCDPjeiAwAAAh30uREdAAAEOuhzIzoAACDQQZ8b0QEA&#10;QKCDPjeiAwAAAh30uREdAAAEOuhzIzoAACDQ4Rjr0jUjOgAACHQYQls6Z0QHAACBDvrciA4AAAh0&#10;0OdGdAAAEOigz43oAACAQAd9bkQHAACBDvrciA4AAAh00OdGdAAAEOigz43oAACAQAd9bkQHAACB&#10;DvrciA4AAAh02NIyKiM6AAAIdOhIXcZlRAcAAIEO+tyIDgAACHTQ50Z0AAAQ6KDPjegAAIBAB31u&#10;RAcAAIEO+tyIDgAACHTQ50Z0AAAQ6KDPjegAAIBAB31uRAcAAIEO+tyIDgAACHT4qrZMyIgOAAAC&#10;HfS5ER0AABDooM+N6AAAINBBnxvRAQAAgQ763IgOAAACHfS5ER0AABDooM+N6AAAINBBnxvRAQAA&#10;gQ763IgOAAACHfS5ER0AABDooM+N6AAAINAhr6rKjegAACDQQZ8b0QEAAIEO+tyIDgAAAh30uREd&#10;AAAQ6KDPjegAACDQQZ8b0QEAAIEO+tyIDgAAAh30uREdAAAQ6KDPjegAACDQQZ8b0QEAAIEO+tyI&#10;DgAAAh0SadLbiA4AAAId9LkRHQAAEOigz43oAAAg0EGfG9EBAACBDvrciA4AAAId9LkRHQAAEOig&#10;z43oAAAg0EGfG9EBAACBDvrciA4AAAId9LkRHQAAEOigz43oAAAg0CGTqq+N6AAAINBBnxvRAQAA&#10;gQ763IgOAAACHfS5ER0AABDooM+N6AAAINBBnxvRAQAAgQ763IgOAAACHfS5ER0AABDooM+N6AAA&#10;INBBnxvRAQAAgQ5Xq4w2ogMAgECHcE1EG9EBAECggz43ogMAAAId9LkRHQAABDrocyM6AAAg0EGf&#10;G9EBAECggz43ogMAAAId9LkRHQAABDrocyM6AAAg0EGfG9EBAECggz43ogMAAAIdbrSyER0AAAQ6&#10;xKtK2YgOAAACHfS5ER0AABDooM+N6AAAINBBn2NEBwAAgQ763IgOAAACHfQ5RnQAABDooM+N6AAA&#10;INBBn2NEBwAAgQ763IgOAAACHfQ5RnQAABDocLUKYiM6AAAIdAjX5LARHQAABDroc4zoAAAg0EGf&#10;G9EBAECggz7HiA4AAAId9LkRHQAABDroc4zoAAAg0EGfG9EBAECggz7HiA4AAAId9LkRHQAABDro&#10;c4zoAAAg0OFG9RrRAQBAoEO8qnmN6AAAINBBn2NEBwAAgQ763IgOAAACHfQ5RnQAABDooM+N6AAA&#10;INBBn2NEBwAAgQ763IgOAAACHfQ5RnQAABDooM+N6AAAINBBn2NEBwAAgQ5XTdoa0QEAQKCDPseI&#10;DgAAAh30uREdAAAEOuhzjOgAACDQQZ8b0QEAQKCDPseIDgAAAh30uREdAAAEOuhzjOgAACDQQZ8b&#10;0QEAQKCDPseIDgAAAh30uREdAAAQ6GRSBawRHQAABDroc4zoAAAg0EGfG9EBAECggz7HiA4AAAId&#10;9LkRHQAABLofAfocIzoAAAh00OdGdAAAQKCjzzGiAwCAQAd9bkQHAAAEOvocIzoAAAh00OcY0QEA&#10;QKCTSBOpRnQAAECgo88xogMAgEAHfY4RHQAABDr6HCM6AAAIdNDnGNEBAECgo88xogMAgEAHfY4R&#10;HQAABDr6HCM6AAAIdNDnGNEBAECgo88xogMAgEAHfY4RHQAABDqZVCmKER0AAAQ6+hwjOgAACHTQ&#10;5xjRAQBAoKPPMaIDAIBAB32OER0AAAQ6+hwjOgAACHTQ5xjRAQBAoKPPMaIDAIBAB32OER0AAAQ6&#10;+hwjOgAACHS4WhUnRnQAABDohGtyEyM6AAAIdPQ5RnQAABDooM8xogMAgEBHn2NEBwAAgQ76HCM6&#10;AAAIdPQ5RnQAABDooM8xogMAgEBHn2NEBwAAgQ76HCM6AAAIdPQ5RnQAABDocKMqMaIDAIBAJ14V&#10;lRjRAQBAoKPPMaIDAIBAB32OER0AAAQ6+hwjOgAACHTQ5xjRAQBAoKPPMaIDAIBAB32OER0AAAQ6&#10;+hwjOgAACHTQ5xjRAQBAoKPPMaIDAIBAh6tVO2JEBwAAgU64JhwxogMAgEBHn2NEBwAAgQ76HCM6&#10;AAAIdPQ5RnQAABDooM8xogMAgEBHn2NEBwAAgQ76HCM6AAAIdPQ5RnQPIAAAAh30OUZ0AAAQ6Ohz&#10;MKIDACDQ4UYfYkQHAACBTrwqDzGiAwCAQEefgxEdAACBDvocIzoAAAh09DkY0QEAEOigzzGiAwCA&#10;QEefgxEdAACBDvocIzoAAAh09DkY0QEAEOigzzGiAwCAQEefgxEdAACBDldNBWJEBwAAgY4+ByM6&#10;AAACHfQ5RnQAABDo6HMwogMAINBBn2NEBwAAgY4+ByM6AAACHfQ5RnQAABDo6HMwogMAINBBn2NE&#10;BwAAgY4+ByM6AAACHfQ5RnQAABDoZFKlHkZ0AAAQ6OhzMKIDACDQQZ9jRAcAAIGOPgcjOgAAAh30&#10;OUZ0AAAQ6OhzMKIDACDQQZ9jRAcAAIGOPgcjOgAAAh30OUZ0AAAQ6OhzMKIDACDQQZ9jRAcAAIFO&#10;Ik3PYUQHAACBjj4HIzoAAAId9DlGdAAAEOjoczCiAwAg0EGfY0QHAACBjj4HIzoAAAId9DlGdAAA&#10;EOjoczCiAwAg0EGfY0QHAACBjj4HIzoAAAId9DlGdAAAEOhkUkUbRnQAABDo6HMwogMAINBBn2NE&#10;BwAAgY4+ByM6AAACHfQ5RnQAABDo6HMwogMAINBBn2NEBwAAgY4+ByM6AAACHfQ5GNEBABDo6HMw&#10;ogMAINDhatVmYEQHAECgE64pMzCiAwAg0NHnYEQHAECggz4HIzoAAAIdfQ5GdAAABDroczCiAwAg&#10;0NHnYEQHAECggz4HIzoAAAIdfQ5GdAAABDroczCiAwAg0NHnYEQHAECgw40AAyM6AAACnXhVfoER&#10;HQAAgY4+ByM6AAACHfQ5GNEBABDo6HMwogMAINBBn4MRHQAAgY4+ByM6AAACHfQ5GNEBABDo6HMw&#10;ogMAgEBHn4MRHQAAgY4+ByM6AAAIdK5WlQVGdAAABDrhmsYCIzoAAAIdfQ5GdAAAEOjoczCiAwAg&#10;0NHnYEQHAACBjj4HIzoAAAIdfQ5GdAAAEOjoczCiAwAg0NHnYEQHAACBjj4HIzoAAAIdfQ5GdAAA&#10;EOjcSCkwogMAINCJV4UUGNEBABDo6HMwogMAgEBHn4MRHQAAgY4+ByM6AAAIdPQ5GNEBABDo6HMw&#10;ogMAgEBHn4MRHQAAgY4+ByM6AAAIdPQ5GNEBABDo6HMwogMAgEDnquklMKIDACDQ0edgRAcAAIGO&#10;PgcjOgAAAh19DkZ0AAAQ6OhzMKIDACDQ0edgRPd/QgAACHT0ORjRAQAQ6OhzwIgOAIBAR5+DER0A&#10;AIGOPgeM6AAACHT0ORjRAQAQ6GRSVREY0QEAEOjoc8CIDgCAQEefgxEdAACBjj4HjOgAAAh09DkY&#10;0QEAEOjoc8CIDgCAQEefgxEdAACBjj4HjOgAAAh09DkY0QEAEOjoc8CIDgCAQEefgxEdAACBTiJN&#10;+YARHQAAgY4+B4zoAAAIdPQ5GNEBABDo6HPAiA4AgEBHn4MRHQAAgY4+B4zoAAAIdPQ5GNEBABDo&#10;6HPAiA4AgEBHn4MRHQAAgY4+B4zoAAAIdPQ5GNEBABDoZFL1DRjRAQAQ6OhzwIgOAIBAR5+DER0A&#10;AIGOPgeM6AAACHT0ORjRAQAQ6OhzwIgOAIBAR5+DER0AAIGOPgeM6AAACHT0ORjRAQAQ6OhzwIgO&#10;AIBA52qVMWBEBwBAoBOuaRgwogMAINDR54ARHQAAgY4+ByM6AAACHX0OGNEBABDo6HMwogMAINDR&#10;54ARHQAAgY4+ByM6AAACHX0OGNEBABDo6HMwogMAINDR54ARHQAAgc6NVAEjOgAAAp14VamAER0A&#10;AIGOPgeM6AAACHT0ORjRAQAQ6OhzwIgOAIBAR58DRnQAAIGOPgeM6AAACHT0OWBEBwAQ6OhzwIgO&#10;AIBAR58DRnQAAIGOPgeM6AAACHSuVkECGNEBAAQ64ZoaAYzoAAACHX0OGNEBABDo6HPAiA4AINDR&#10;54ARHQAAgY4+B4zoAAACHX0OGNEBABDo6HPAiA4AINDR54ARHQAAgY4+B4zoAAACHX0OGNEBABDo&#10;3IgOwIgOACDQiVc1B2BEBwAQ6OhzwIgOAIBAR58DRnQAAIGOPgeM6AAACHT0OWBEBwAQ6OhzwIgO&#10;AIBAR58DRnQAAIGOPgeM6AAACHT0OWBEBwAQ6OhzwIgOAIBA56pJC8CIDgAg0NHngBEdAACBjj4H&#10;jOgAAAIdfQ4Y0QEAEOjoc8CIDgAg0NHngBEdAACBjj4HjOgAAAIdfQ4Y0QEAEOjoc8CIDgAg0NHn&#10;gBEdAACBjj4HjOgAAAKdTKp+AIzoAAACHX0OGNEBABDo6HPAiA4AINDR54ARHQAAgY4+B4zoAAAC&#10;HX0OGNEBABDo6HPAiA4AINDR54ARHQAAgY4+B4zoAAACHX0OGNEBABDo6HPAiA4AgEBPpIkEwIgO&#10;ACDQ0eeAER0AAIGOPgeM6AAAAh19DmBEBwAQ6OhzwIgOAIBA1+cARnQAAIGOPgeM6AAACHR9DmBE&#10;BwAQ6OhzwIgOAIBA1+cARnQAAIGOPgeM6AAACPRMqhIAjOgAAAh0fQ5gRAcAEOjoc8CIDgCAQNfn&#10;AEZ0AACBjj4HjOgAAAh0fQ5gRAcAEOjoc8CIDgCAQNfnAEZ0AACBjj4HjOgAAAh0fQ5gRAcAEOhc&#10;rQ78gBEdAACBHq457gNGdAAABLo+BzCiAwAIdPQ5YEQHAECg63MAIzoAgEBHnwNGdAAABLo+BzCi&#10;AwAIdPQ5YEQHAECg63MAIzoAgEBHnwNGdAAABLo+BzCiAwAIdG6c6gEjOgAAAj1edaYHjOgAAAh0&#10;fQ5gRAcAEOjoc8CIDgCAQNfnAEZ0AACBjj4HjOgAAAh0fQ5gRAcAEOjoc8CIDgCAQNfnAEZ0AACB&#10;jj4HjOgAAAh0fQ5gRAcAEOhcrY7ugBEdAACBHq45uANGdAAABLo+BzCiAwAIdPQ5YEQHAECg63MA&#10;IzoAgEBHnwNGdAAABLo+BzCiAwAIdPQ5YEQHAECg63MAIzoAgEBHnwNGdAAABLo+BzCiAwAIdG6c&#10;zwEjOgAAAj1edToHjOgAAAh0fQ5gRAcAEOjocwAjOgCAQNfnAEZ0AACBjj4HMKIDAAh0fQ5gRAcA&#10;EOjocwAjOgCAQNfnAEZ0AACBjj4HMKIDAAh0fQ5gRAcAEOhcNYdwACM6AIBA1+cARnQAAIGOPgcw&#10;ogMACHR9DmBEBwAQ6OhzACM6AIBA1+cARnQAAIGOPgcwogMACHR9DmBEBwAQ6OhzACM6AIBA1+cA&#10;RnQAAIGOPgcwogMACPRMqqM2gBEdAECg63MAIzoAgEBHnwMY0QEABLo+BzCiAwAIdPQ5gBEdAECg&#10;63MAIzoAgEBHnwMY0QEABLo+BzCiAwAIdPQ5gBEdAECg63MAIzoAgEBHnwMY0QEABHoizXEawIgO&#10;ACDQ9TmAER0AQKCjzwGM6AAAAl2fAxjRAQAEOvocwIgOACDQ9TmAER0AQKCjzwGM6AAAAl2fAxjR&#10;AQAEOvocwIgOACDQ9TmAER0AQKCjzwGM6AAAAj2T6tAMYEQHABDo+hzAiA4AINDR5wBGdAAAga7P&#10;AYzoAAACHX0OYEQHABDo+hzAiA4AINDR5wBGdAAAga7PAYzoAAACHX0OYEQHABDo+hwAIzoAINC5&#10;Wp2NAYzoAAACPVxzMAYwogMACHR9DoARHQAQ6OhzACM6AIBA1+cAGNEBAIGOPgcwogMACHR9DoAR&#10;HQAQ6OhzACM6AIBA1+cAGNEBAIGOPgcwogMACHR9DoARHQAQ6Nw4/wIY0QEABHq86vgLYEQHABDo&#10;+hwAIzoAINDR5wBGdAAAga7PATCiAwACHX0OYEQHABDo+hwAIzoAINDR5wBGdAAAga7PATCiAwAC&#10;HX0OYEQHABDo+hwAIzoAINC5Wp1yAYzoAAACPVxzxAUwogMACHR9DoARHQAQ6OhzACM6AIBA1+cA&#10;GNEBAIGOPgcwogMACHR9DoARHQAQ6H4E+hzAiA4AIND1OQBGdAAAga7PAYzoAAACXZ8DYEQHABDo&#10;N06yAEZ0AACBHq86yAIY0QEABLo+B8CIDgAg0PU5gBEdAECg63MAjOgAAAJdnwMY0QEABLo+B8CI&#10;DgAg0PU5gBEdAECg63MAjOgAAAJdnwMY0QEABLo+B8CIDgAg0K+a8yqAER0AQKDrcwCM6AAAAl2f&#10;AxjRAQAEuj4HwIgOACDQ9TmAER0AQKDrcwCCR/SfPv0BAIGuzwGI9qMUn/4AgEDX5wCEupxKEegA&#10;gEDX5wBEOl/KE5/+AIBA1+cAxI7nAh0AEOj6HIAE47lABwAEehbVKRVg5vFcoAMAAl2fA5BgPBfo&#10;AIBA1+cAJBjPBToAIND1OQAJxnOBDgAIdH0OwMHjeXmPT38AQKDrcwAOGs9PpQh0AECg63MAko7n&#10;Ah0AEOj6HIAE47lABwAEuj4HIMF4LtABAIGuzwFIMJ4LdABAoOtzAHau80v5JJ/+AIBAj9IcWwFG&#10;dzmVItABAIGuzwHoYzwX6ACAQNfnACQYzwU6ACDQ9TkACcZzgQ4ACHR9DkCC8VygAwACXZ8DkGA8&#10;F+gAgEDX5wBsO56Xu/n0BwAEuj4HYJvx/FSKQAcABLo+B6DX8VygAwACXZ8DkGA8F+gAgEDX5wAk&#10;GM8FOgAg0ANU51gA47lABwAEuj4HYNM6v5St+PQHAAS6PgfgPpdTKQIdABDo+hyAQcZzgQ4ACHR9&#10;DkCC8VygAwACXZ8DkGA8F+gAgEDX5wAkGM8FOgAg0PU5AAnGc4EOAAh0fQ5AgvFcoAMAAl2fA/D5&#10;8XzHOhfoAIBAP8jqXAvQ+3hedubTHwAQ6AdoDrYAxnOBDgAIdH0OQOrxXKADAAJdnwOQYDwX6ACA&#10;QNfnACQYzwU6ACDQ9TkAH9T5qRSBDgAIdH0OQKTzpRzLpz8AIND1OQCx47lABwAEuj4HIMF4LtAB&#10;AIGuzwFIMJ4LdABAoOtzABKM5wIdABDoO3PQBTCeC3QAQKDHq466AD2N55F1LtABAIGuzwF4HM9L&#10;NJ/+AIBA1+cAxvNSBDoAwKCBrs8BjOcCHQAQ6PocgI7Gc4EOAAh0fQ5gPBfoAAADB7o+B+ihzk+l&#10;CHQAgKEDXZ8DpHe+lGR8+gMAAl2fAxjPBToAwICBrs8BjOcCHQAQ6PFWR18A47lABwAEerjm7Atg&#10;PBfoAIBA1+cA9DeeC3QAQKDrcwDjuUAHABgw0PU5QNbxvKTn0x8AEOj6HGD08fxUikAHAJgo0PU5&#10;gPFcoAMAAl2fA9DreC7QAQCBrs8BjOcCHQBgrEDX5wDGc4EOAAh0fQ7An3V+Kb3x6Q8ACPRNOAsD&#10;JHI5lSLQAQCmDPTqNAxgPBfoAIBA1+cA9DyeC3QAQKDrcwDjuUAHABgm0PU5gPFcoAMAAl2fA9D7&#10;eC7QAQCBrs8BBhnPS/98+gMAAl2fA3Q+np9KEegAALMHuj4HMJ4LdABAoOtzAON5EegAAAJdnwMY&#10;zwU6ACDQE2gOxwDGc4EOAAh0fQ4wb51fynB8+gMAAl2fA3TmcipFoAMACHR9DmA8F+gAgEDX5wDG&#10;c4EOACDQ9TmA8VygAwACXZ8DGM8FOgCAQNfnAMZzgQ4ACHR9DmA8F+gAAAJdnwPEjecz1LlABwAE&#10;uj4HSD6el1n49AcABPpXVcdlAOO5QAcABLo+BzCeC3QAAIGuzwGM5wIdABDo+hzAeC7QAQAEuj4H&#10;OKbOT6UIdAAAga7PASKdL2VSPv0BAIGuzwGM5wIdAKCnQNfnAMZzgQ4ACHR9DmA8F+gAAAJdnwMY&#10;zwU6ACDQ9TmA8VygAwAI9F+a8zPATuO5OhfoAIBA1+cA4eO5MBfoAIBA1+cAxnOBDgDQVaDrcwDj&#10;uUAHAAS6Pgcwngt0AACBrs8BjOcCHQAQ6PocYMA6N54LdABAoOtzgOir7cZzgQ4ACHR9DmA8F+gA&#10;AJ0Guj4HMJ4LdABAoOtzAOO5QAcAEOj/qk7UAMZzgQ4ACHR9DmA8F+gAAAJdnwMYzwU6ACDQ9TnA&#10;EOO57hboAIBA1+cA0eO5q+0CHQAQ6PocwHgu0AEARgh0fQ5gPBfoAADxga7PAYznAh0AID7Q9TmA&#10;8VygAwDEB7o+B7i3zo3nAh0AEOjbWZ2wAe672m48F+gAgEDfUHPEBjCeC3QAgPBA1+cAxnOBDgAQ&#10;H+j6HMB4LtABAOIDXZ8DGM8FOgBAfKDrcwDjuUAHAIgPdH0O8LXxXFYLdABAoOtzgOjx3NV2gQ4A&#10;CHR9DmA8F+gAAKMGuj4HMJ4LdACA+EDX5wDGc4EOAJAg0J24AYznAh0AID7Qq0M3wN/r3Hgu0AEA&#10;ga7PAcKvthvPBToAIND1OYDxXKADAIwf6PocwHgu0AEA4gNdnwMYzwU6AEB8oOtzAOO5QAcAiA90&#10;fQ5gPBfoAADxga7PAYznAh0AID7Q9TnAO+O5OhfoAAAHBro+B3h7PBfMAh0A4MhAX53BAYznAh0A&#10;IDzQm1M4gPFcoAMAhAe6Pgcwngt0AID4QNfnAMZzgQ4AEB/o+hzgzzo3ngt0AICIQNfnAL9fbTee&#10;C3QAgJhA1+cAxnOBDgAQH+j6HMB4LtABAOIDXZ8DGM8FOgBAfKDrcwDjuUAHAIgPdH0OYDwX6AAA&#10;CQLdoRxgOatzgQ4AEB3o1bkcMJ7rYYEOABAe6PocMJ6rYYEOABAf6PocMJ4j0AEA4gNdnwPGcwQ6&#10;AEB8oOtzwHiOQAcAiA90fQ5MXOfGc4EOAJAm0PU5MO3VduO5QAcASBTo+hwwniPQAQDiA12fA8Zz&#10;BDoAQHyg63PAeI5ABwCID/TmmA4YzxHoAADhga7PAeM5Ah0AID7Q9TlgPEegAwDEB7o+ByYbz+Wu&#10;QAcASBno+hyYajx3tV2gAwAkDXR9DhjPEegAAPGBrs8B4zkCHQAgPtD1OWA8R6ADAMQHuj4HjOcI&#10;dACA+EDX58AUdW48F+gAAMkDXZ8DM1xtN54LdACA9IFeHdwB4zkCHQAgPND1OWA8R6ADAMQHuj4H&#10;jOcIdACA+EDX54DxHIEOABAf6PocMJ4j0AEA4gNdnwPjjudqVqADAPQT6PocGHU8d7VdoAMA9BTo&#10;+hwwniPQAQDiA12fA8ZzBDoAQHyg63PAeI5ABwCID3R9DhjPEegAAPGB3pzkgcHq3Hgu0AEAegx0&#10;fQ4MdrXdeC7QAQC6DHR9DhjPEegAAPGBrs8B4zkCHQAgPtD1OWA8R6ADAMQHuj4HjOcIdACA+EDX&#10;54DxHIEOABAf6PocMJ4j0AEA4gNdnwMjjOfqXKADAPQe6PocGGA816kCHQCg+0DX54DxHIEOAJAg&#10;0KuzPWA8R6ADAIQHuj4HjOcIdACA+EDX54DxHIEOABAf6Poc6LfOjecIdABgnEDX50CvV9uN5wh0&#10;AGCkQNfngPEcgQ4AEB/o+hwwniPQAQDiA12fA8ZzBDoAQHyg63PAeI5ABwCID3R9DhjPEegAAPGB&#10;vjrqA32N5+ocgQ4ADBnozWEf6Go8l6EIdABgzEDX54DxHIEOABAf6PocMJ4j0AEA4gNdnwPGcwQ6&#10;AEB8oOtzwHiOQAcAiA90fQ70UefGcwQ6ADB2oOtzoIer7cZzBDoAMHqg63PAeI5ABwCID3R9DhjP&#10;EegAAPGBrs8B4zkCHQAgQaA7+wPGcwQ6AEB8oFfHf8B4jkAHAAgPdH0OGM8R6AAA8YGuz4G047nK&#10;RKADABMFuj4Hko7nrrYj0AGAqQJdnwPGcwQ6AEB8oOtzwHiOQAcAiA90fQ4YzxHoAADxga7PAeM5&#10;Ah0AID7Q9TmQrM6N5wh0AGDKQNfnQK6r7cZzBDoAMGegr2oAMJ4j0AEAwgO96QHAeI5ABwAID3R9&#10;DhjPEegAAPGBrs8B4zkCHQAgPtD1OWA8R6ADAMQHuj4HUoznIhKBDgBMHuj6HEgwnrvajkAHAKYP&#10;dH0OGM8R6AAA8YGuzwHjOQIdACA+0PU5YDxHoAMAxAe6PgeM5wh0AIAEgS4PgLg6N54j0AEAgf6f&#10;qhCAqKvtxnMEOgAg0PU5YDxHoAMAJAp0fQ4YzxHoAADxga7PAeM5Ah0AID7Q9TlgPEegAwDEB7o+&#10;B4znCHQAgPhA1+eA8RyBDgAQH+j6HDh2PFfnCHQAgLcCXZ8Dh47n8hCBDgDwZqDrc8B4jkAHAIgP&#10;9CYYAOM5Ah0AID7QFQNgPEegAwAkCHRX3AHjOQIdACBDoCt0YPc6N54j0AEAPhHoCh3Y9Wq78RyB&#10;DgDwyUBX6IDxHIEOAJAh0BU6YDxHoAMAZAh0hQ4YzxHoAAAZAl2hA8ZzBDoAQIZAV+iA8RyBDgCQ&#10;IdAVOrDVeK7OEegAAN8JdIUObDKeqz8EOgDANwNdoQPGcwQ6AECGQFfogPEcgQ4AkCHQFTpgPEeg&#10;AwBkCHSFDhjPEegAABkCXaEDd9S58RyBDgCweaArdOCLV9uN5wh0AIBdAl2hA8ZzBDoAQIZAV+iA&#10;8RyBDgCQIdAVOmA8R6ADAGQIdIUOGM8R6AAAGQJdoQPGcwQ6AECGQFfogPEcgQ4AkCHQFTrwzngu&#10;7hDoAACHBrpCB94Yz11tR6ADABwe6AodMJ4j0AEAMgS6QgeM5wh0AIAMga7QAeM5Ah0AIEOgK3TA&#10;eI5ABwDIEOgKHfClagh0AIAMga7QYfar7cZzBDoAQI5AV+hgPAeBDgCQIdAVOhjPQaADAGQI9Iem&#10;U8B4DgIdACA+0BU6GM9BoAMAZAh0hQ7GcxDoAAAZAl2hw0TjuXZDoAMAJA50hQ6TjOeutiPQAQCS&#10;B7pCB+M5CHQAgAyBrtDBeA4CHQAgQ6ArdDCewxyB3urlnx8/nRAAgLyBrtDBeA4TBHqry/nxP6TR&#10;AYC8ga7QYcg6N54j0P/M8+c+/+WfH84JAEDOQFfoMN7VduM5Av1Fni/LH4+FRgcAcga6QgfjOQwc&#10;6I95vrz+tZXL7gBAwkBX6GA8h1EDfX1+NN78Ez8M6QBAtkBX6GA8hyEDff3v4Xj3D7nsDgAkC3SF&#10;DsZzGC/Q1+Wvff7U6C67AwCJAl2hg/EcBgv09faA/P3PanQAIE+gK3QwnsNIgf5bni+fe0C8kA4A&#10;ZAl0hQ7djufqHF4G+u95vnz+EfFCOgCQI9AVOvQ5nqsyeBnof36gnb/2T3HZHQBIEOgKHYznMECg&#10;t/qdPtfoAECKQFfoYDyH3gP9RZ7f0+cuuwMACQJdoYPxHLoO9Jd5/pUX0F83uiEdAAgMdIUOxnPo&#10;N9Bf5/nyzd9kaXQAIC7QFTr0UOfGc3jDqe7yuyzfvgYARAW6QofsV9uN5/Bmnp/fel62+Wd7IR0A&#10;iAl0hQ7Gcxgjz7fqc5fdAYCoQFfoYDyHzlzefmY2/m/R6ADA4YGu0MF4DgPk+bLDM+OyOwBwcKAr&#10;dDCeQ/d5vuz0Oy2NDgAcGugKHYzn0Hmeb/oCusvuAEBcoCt0SDSeq3P4ep7v2uePjW5IBwAOCnSF&#10;DlnGcwkGd+T57n3usjsAcFygPzxUZQTGc+gzz3d7Af11o7vsDgAcEOgKHYznkNbbX3x+dJ97IR0A&#10;OCjQFToYz6HLPD/811suuwMAewe6QgfjOXSY54e8gK7RAYBjA12hQ0idG8/hO3ke0ucuuwMAewe6&#10;QofDr7Ybz+F7eb4skf9+vn0NANgt0BU6GM+hrzxfoh8jl90BgJ0CXaGD8Rx6yvMlw6+5fPsaALBL&#10;oCt0MJ5DCufP/aYry7+uRgcAtg90hQ7Gc4h3Wfrqcy+kAwB7BLpCB+M59JHnufrcC+kAwPaBrtDB&#10;eA495HmOF9BddgcA9gx0hQ67jefSC7bL8yXtbRSNDgACXaFD7vHc1XbYMs9z/8bLZXcAEOgKHYzn&#10;MEee53sB/XWjG9IBQKArdDCeQ4dOy1B97rI7AAh0hQ7Gc+gyz89fe7C6+R/m29cAQKArdDCew7h5&#10;vnT1ZHkhHQAEukKH8Do3nsMueb7095svl90BQKArdAi82m48h33yvJMX0DU6AAh0hQ7Gcxg6zzvt&#10;c5fdAUCgK3QwnsNQed5xn2t0ABDoCh2M5zBMnvf4ArrL7gAg0BU6GM8hscsyaZ8/NrohHQAEukIH&#10;4zn0nOfLOE+Zy+4AINAVOuxGcsHeed75C+ivG91ldwAQ6AodBDp0mOeD9bkX0gFAoCt02Ov9c90F&#10;u+b5qL8Gc9kdAAS6QgcTOnSV58u4fwmjRgcAga7QwYQO3eT5MviXJLjsDgACXaHDZv4nv+Ajp+89&#10;Yefxf0K+fQ0ABLpChy2sDw//KDB4P8/P+txldwAQ6N/XtBd8rLZfj8pPDQY75fksff7U6C67A4BA&#10;V+hw/3j+xIQO++T58C+gv7rsrtEBQKArdLhzPH/yQ4jBLnk+W5+77A4AAl2hw/3j+fPzCOyQ57N+&#10;R4JGBwCBrtDhjvH8iQkddsjzmV5Ad9kdAAS6Qodvj+fPDyTwm03yfOo+1+gAINAVOnx5PH/ir4mD&#10;m8tGz5ufpMvuACDQFTp8ZTx/5JvWYOs8n/EviHu70Q3pACDQFTq8qPP20WNiQodt81yfu+wOAAJd&#10;ocObV9vXvzwlJnTYNM+nfwH9VaO77A4AAl2hw1/H8+dHEuT5os/3vezu8AMAAl2hYzz/BN+0hjzX&#10;5y67A4BAV+gQO54/P5Mgz72ArtEBQKArdIgcz5+Y0JnY6azPXXYHAIGu0CHBeP78UII838bFz/QT&#10;jW5IB4CZA12hYzz/mG9aQ557Ad1ldwAQ6AodYsfzR75pDXmuzw9vdJfdAWDWQFfoGM8/ZEJHnnsB&#10;PeKyuzMRAEwZ6Aod4/lH/DVxyHN9HtToLrsDwISBrtAxnn/4WII81+dRl901OgBMF+gKHeP5B0zo&#10;TOSyz2PoBXSX3QFAoCt0jOfrFs8lyHN9rtEBQKArdIgcz5+Y0JHn3+Nn67I7AAh0hc7c43nb6unw&#10;TWvIcy+gp2h0QzoAzBLoCp3BxvMtnw7ftIY81+cuuwOAQFfoEDqePzGhI8/vd/Hz3brRXXYHgAkC&#10;XaFjPH+PCR157i+IS3XZXaMDwPCBrtAxnr/DXxPHuE6LPnfZHQBIGOgKHeP5e48mDJrn550fSi+g&#10;a3QAEOgKHeP5pkzoyHN97rI7AAh0hQ6x4/nzswnyXJ9rdAAQ6Aqd/7N3L9iJI1saRgsEtgWWDet2&#10;zn+qXfkoOzMNNg8p4pyIvWfQndeUvvUfATXH8598TRzy3Avojt0BQKAXt1F7GM8/8EtryHN9HrzR&#10;DekA0GKgK3SM5yeY0JHn1/L/aMfuACDQFTrG8wWY0JHnXkDP0OiO3QGgtUBX6BjPT/x1QhumlT5v&#10;/djd4xQANBXoCp0Edf5a+K/CL60hz68x+f+1Y3cAEOgKnT5O27cV/jxBnvuCOI0OAAJdoUPN8fwn&#10;EzryXJ87dgcAga7Qoe54/uvvE+S5F9DTNbohHQBaCHSFjvH8L35pDXmuzx27A4BAV+hQdzz/wS+t&#10;Ic/1edZGd+wOANkDXaFjPP+TCZ2cSv3wuRfQgx+7e8oCgNSBrtAxnv/B18Qhz/V57kZ37A4AiQNd&#10;oWM8//MvFOT5l/w/Pfaxu0YHgLSBrtAxnv/OhI489wK6Y3cAEOgKHeN5iD9RkOf6XKMDgEBX6BjP&#10;6zOhI88/N/l/vGN3ABDoCh3jeQl+aQ157gviWmp0QzoAZAt0hY7x/J1fWiOHOnmuzx27A4BAV+gY&#10;z4sxoZPBVOtP1wvoSRvdsTsAJAp0hU7h8Tz0HynIc33e4LG7RgeANIGu0Ck4nm9j/5H6mjjkuT53&#10;7A4AAl2hYzwP8VcK8twL6BodAAS6Qsd4Xp8JHXmuzx27A4BAV+gYz0P8mYI8P8E/gEYHAIGu0DGe&#10;F+aX1gjpofIfsRfQHbsDgEBX6BjPS/NLa0TM80d9zuyNbkgHQKArdIzn0ZnQked/m/wjOHYHAIGu&#10;0DGel2dCR577griOGt2xOwACXaFjPI/8hwryXJ93dezuAQ0Aga7QMZ4H5ZfWkOdeQHfsDgACXaFj&#10;PA/xlwryXJ9rdAAQ6Aod43l9JnTkuT537A4AAj2Arbqk5/H8B18TRwBTkL9oL6B31+iGdAAEukKn&#10;lTp/beJP1S+tIc/1uWN3ABDoCp3Up+3bRv5UTejI81/8Y/Ta6I7dARDoCh3jeRAmdOS5F9Adu3tu&#10;A0CgK3SM5wH4mjjkuT7HC+kACHSFjvE8xB8ryPPV5B8EL6QDINAVOsbz2kzoyHNfEIdjdwAEukLH&#10;eB7irxVKe1jpczQ6AAh0hY7x/G8mdErn+WO0v28voOPYHQCBrtAxnkfgl9boPM/1Oaca3ZAOgEBX&#10;6BjPK/BLa3Sd5/ocx+4ACHSFjvE8ChM6Pee5F9D5tNEduwMg0BU6xvOyf6/QbZ7rc748dtfoAAh0&#10;hY7xvBxfE0e3eb5a+ZfBsTsAAl2hYzyP9AcLSwua515AR6MDINAVOsbzUEzoLGxa6XMcuwOAQFfo&#10;3DCed/gXCz3m+Wryj8OVjW5IB0CgK3RKjufbHv9i/dIaPea5L4jDsTsAAl2hYzwPxy+t0WGe63Nu&#10;b3TH7gAIdIWO8XwxJnS6y3MvoHPfsbtGB0CgK3SM58swodNdnutz7m50x+4ACHSFjvF8kb9Z6CvP&#10;9TnzHLt75ANAoCt0jOdz80trzOvhMfifvRfQcewOgEBX6BjPo/7RQkd5rs/R6AAIdIWO8TwsEzod&#10;5flq5V8Jx+4ACHSFjvE8Kl8TR0d57gV0lml0QzoAAl2hYzyfhV9ao5s81+c4dgdAoCt0jOeRmdDp&#10;Jc9Xk38plmx0x+4ACHSFjvH8XiZ0+shzXxBHgWN3/0kBQKArdC6rc+P5ab4mjvtMK30Ojt0BEOgK&#10;nctP243nn/zdQvt57gV0NDoAAl2hYzyPz4ROB3muz3HsDoBAT2mjZ43nvf3hQut57gvi0OgACHSF&#10;jvE8A18TR+t57gV0HLsDINAVOsbzFPzSGo3nuT6nYqMb0gEQ6Aod4/k1TOg0neerlX8xHLsDINAV&#10;OsbzHEzoXOUh2+eBL4ijfqM7dgdAoCt04zkX/unC5Xn+qM/hlmN3jQ6AQFfoxnMu4JfWaDfPvYCO&#10;Y3cABLpCx3ie6m8XGs1zfY5GB0CgK3SM56mY0Gk0z/U5jt0BEOgKHeN5tj9eaDHPvYBO1EY3pAMg&#10;0BW68Zxz/NIaTea5PsexOwACXaFjPM/GL63RYp6vJv92xG50x+4ACHSF3tx4rs5nYELnvCnrh4MX&#10;0Elw7K7RARDoCr2l8dwf3ix8TRzN5bk+J0ujO3YHQKArdOM5f/75Qlt5vlr51yPRsbv/CgEg0BW6&#10;8Zw3JnQay3NfEIdjdwAEukLHeJ717xdaynN9jkYHQKArdIznWZnQaSnPvYCOY3cABHqb/2cpdON5&#10;F/zSGg3luT4ndaMb0gEQ6ArdeN47v7TGm7Q/fK7PcewOAK0HukI3nnfBhE4ree4FdJpodMfuAAh0&#10;hW4875gJnUbyXJ/TzLG7/zIBINAVuvG8U74mjjbyfDX5d8SxOwC0HOgK3XjexZ8w8ryFjwsvoKPR&#10;AaDxQFfoxvMOmNDluT4Hx+4ACHSFjvE8xN8w8jw//5RodABoP9AVep06N56X5GviOtZKnvuCOBy7&#10;A0AXga7Qy5+2G88L80tr3ZpW+hxyNLohHQCBrtCN550woctzL6CDY3cABLpCx3gegAldnutzSNHo&#10;jt0BEOgK3Xje/l8x8lyfQ45jd40OQPeBrtCN543zS2vy3Avo4NgdAIGexVZAG8/b/jNGnutz0OgA&#10;CHSFjvG8PhN6Px5a+wCZ/Jvi2B0Aegt0hW48b5qviesmzx9b+wTxAjpdN7ohHYBeA12hG8+b5pfW&#10;5Lk+B8fuAAh0hW48JwATujzPyT8r+PU1APoMdIVuPG+ZCV2e+4I4SHzsrtEB6C7QFbrxvGG+Jk6e&#10;63PI3eiO3QHoLNAVuvG85b9k5LkX0CH7sbv/mAHQU6ArdON5u0zo8lyfg2N3AAS6Qu9qPFfncf+U&#10;adO00ueg0QEQ6AqdD+O5v5fATOjy3Avo4NgdAIGu0I3nBOCX1uS5PoemGt2QDiDQFTrG87T80po8&#10;T2Ty7wuO3QEQ6ArdeN4sE7o89wI6tNfojt0BBLpCx3ie8o8Zea7PocVjd/+BAxDoCh3jeTLDi8dY&#10;eZ6Ef2K4yss4+I8cgEBX6BjP09gN6/XaQ2wbHpr/ZPEFcXCdfz/g18POf+oABLpCN56TIs/H709v&#10;axN6E3n+qM+BPxx/fMSvzegAAl2hG8+Jb1j/x2OsPPcCOrTn8PYpb0YHEOgK3XhOZLv3PF+vj55j&#10;5bk+hyYv3P9jRgcQ6ArdeE7YPB9/f25bHzzHynN9Dq15Wf9pNKMDCHSFbjwnnmH9NxO6PPcCOrR7&#10;4f5+6u6/gAACXaH3UOfG8zx2H/PchC7P9Tm0feFuRgcQ6Aq9n9N243miPB9PPrH5mrikesnz1eTf&#10;Gu69cDejAwh0hW48J5Th3OOaX1pLaermc8YL6DDLhbsZHUCgK3TjOUHszue5CV2e63NozHH9KTM6&#10;gEBX6MZzKub5+PmzmgldnsflnxtmvHA3owMIdIVuPKeu4asHNV8TJ899QRw0ZX0BMzqAQFfoxnNK&#10;2w2XPKf5pTV5rs+hmwv3txldowMIdIVuPKdkno+XPaWZ0OW5F9Chowv39xndqTuAQFfoxnPKGC5+&#10;RDOhy3N9Dn1duJvRAQS6QjeeU85uuOYJzdfEJfDwqM+B+S7czegAAr0tG+M5cfN8vPL5zBOtPPcC&#10;OjTisL6WGR1AoCt04zmLGa5+ODOhy3N9Dj1euJvRAQS6Qjees6TdcNOzmUdaeR7M5B8ebvKyvo0Z&#10;HUCgK3TjOXPn+Xjjk5kJXZ57AR06vXA3owMIdIVuPGcBw+2PZX5pTZ7rc+j3wt2MDiDQFXqC8dw/&#10;cCa74a6nMr+0Js8j8W8PhS/c3xvdjA4g0BV6xPHcaXuuPB/vfCQzoQc09ZrnviAOaly4v5+6+48q&#10;gEBX6MZzbjfM8EDmsVae63NI77iehRkdQKArdOM5t9kNszyO+Zo4ee4FdHDhbkYHEOgK3XjOHXk+&#10;zvUw5sFWnutzyG49IzM6gEBX6MZzrjLM+ChmQpfn+hxcuJvRAQS6Qjeec4vdMO+DmEdbee4FdHDh&#10;bkYHEOgK3XjO9Xk+zv0Y5pfW5Lk+BxfuZnQAga7QjedcaVjgGcwvrdX30Hueryb/I4A4F+5vM7pG&#10;BxDoCt14zjm7YZlHMBN67Tx/7L7PvYAO9zisFzM4dQcQ6ArdeM6pPB+Xev7yNXHyXJ+DC3czOoBA&#10;V+jGcy40LPn45elWntflfwdwj5f1wszoAAJdoRvPebcbln32MqHLc18QBy7czegAAl2hG8/5Os/H&#10;xR+9PN/Kc30OLtzN6AACXaGXrnPjeTZDiecuE7o89wI6uHA3owMIdIVe9rTdeJ7Mbijz1OWX1uS5&#10;PgcX7mZ0AIGu0I3nnM/zsdgzl19aK2wS5r4gDuZxXJdlRgcQ6ArdeN6joeQDlwldnnsBHVy4X3jq&#10;bkYHEOgK3Xjel91Q+HnLhC7P9TmktK7BjA4g0BW68byjPB+LP2z5mjh5XsPkfxCQ7MLdjA4g0BW6&#10;8bwvQ5VnLU+58twXxIELdzM6gEBX6MZz3u2GSg9aJnR5rs/BhbsZHUCgK3TjOW95PtZ7zvKYK8+9&#10;gA4u3M3oAAJdoRvP+WEYaz5k+Zq4Zfnhc30OCzisqzOjAwh0hW48bzHPKz9i+aU1ea7PwYX7bTO6&#10;RgcQ6ArdeN6S3Vj/AcuELs+9gA7JvKyDGJ26Awh0hW48b8UwRni8MqHLc30OLtzN6AACvSlb4znX&#10;5nmUhyuPuvK8HP/LgHYu3M3oAAJdoRvPG7Eb4zxa+aU1ee4FdHDhbkYHEOgKfZbx3P/r8xnGUA9W&#10;HnbluT4HA7oZHUCgK/S7x3On7RnzPNpjlQl9XvL8nMn/OGAOx3VMZnQAgd55oRvPE9qNAR+qPO7O&#10;aNLhviAOertwN6MDCHSFbjzPaBhDPlL5pTV5rs/BhbsZHUCgK3TjeVd5HvV5yi+tyXMvoIML99ka&#10;3X/vAQR6X4VuPM9oNwZ+mjKhy3N9Di7c5zt1N6MDCPR+Ct14ntEwhn6W8jVx8lyfgwt3MzqAQFfo&#10;xvMu8jz8k5QnXnnuBXQwoJvRAQS6Qjeet243JniOMqHf5UGA63Mo5bDOw4wOINAbLnTjeUrDmOMp&#10;yjPvHXnuh8+/5H8l0NmFuxkdQKA3XujG85x5nuYZyoQuz72ADi7czegAAl2hG89btRsTPUD5pTV5&#10;rs/BhbsZHUCgK3TjeZuGMdfzk19ak+dLmfwvBXq9cH+f0TU6gEBvo9Bfjec58zzdw5MJXZ77gjhw&#10;4b7gjO7UHUCgpy/0jfE8pd2Y8dnJhC7P9TkY0M3oAAJdoRvPmzKMOR+cfE2cPPcCOkR3XOdmRgcQ&#10;6FkL3XieNc/zPjd58r3cpLv1ObhwN6MDCPReCt14ntNuzPzQZEKX5/ocXLib0QEEukI3njdhGJM/&#10;M3n0ledeQAcX7mZ0AIGu0I3nDeR5/gcmXxMnz/U5uHA3owMIdIVuPE9uN7bwuOSX1uT5zPwvBly4&#10;m9EBBHraQjeeJzWMjTwsmdDluRfQwYBestE9QgAI9KiFbjxPm+ftPCmZ0OW5PofADuv2jGZ0AIEe&#10;sdCN50ntxqYelDz+nvWgt681+V8NuHA3owMI9ISFbjzPahgbe0ryS2vn8vxRb/uCOHDhbkYHEOgd&#10;FLrxPG2eN/iQ5AFYnutzcOFuRgcQ6L0WuvE8q93Y5BOSCV2eewEdXLib0QEEep+FbjzPahgbfT7y&#10;NXHyXJ+DC3czOoBA77DQN+o8bZ43/HTkl9bkuT4HA3q9GV2jAwj0OoXutD2r3dj0s5EJXZ57AR1C&#10;Oq47MTh1BxDoBWyM500YxtafjEzob+S5PgcX7mZ0AIHefKEbz/PmeQfPRb4m7pdJZ9/M/3rAhbsZ&#10;HUCg5yh043lau7GPpyJPwfLcC+jgwt2MDiDQeyh043law9jLM5EJXZ7rc3DhbkYHEOjtM57nzfOe&#10;nojkuca+xySkwIW7GR1AoMNyxq6ehzqf0OW5L4gDA7oZHUCgQ2RDR43e9S+tyXN9DiEd1v0yowMI&#10;dPhg18+Ze7+/tCbPvYAOLtxDNroZHUCgw996mdF7ndAf/PC5PgcX7mFP3T2FAAh0+NDoviZOnqPP&#10;wYW7GR1AoEMEPZy6d/g1cfLcC+jgwt2MDiDQIaH2T93lOfocXLib0QEEOqTQ+oze14Quz2ciosCA&#10;bkYHEOhQp9FHE7o8xwvoUMBRlJvRAQQ6fKXhU/dufmlNnutzcOFuRgcQ6NCEZk/de/mlNT98PptJ&#10;Q4EL97IzukYHBDrwQaMzehcTujz3BXHgwj31jO7UHRDowMdGN6HLc30OuHA3owMIdIigwVN3eY4X&#10;0MGFuxkdQKBDSq2durf9S2vyXJ+DAd2MDiDQoWGNzejyHH0OERwUuBkdQKDDTY0+mtDluRfQARfu&#10;ZnQAgQ4RNHPq3ujXxD3oaX0OLtzN6AACHXrRyql7i7+09vCop2enn8CFuxkdQKBDYE3M6O1N6PLc&#10;C+jgwr35RjejAwIdONHoJnR5rs8BF+4VTt09gwACHfgg/al7U18TJ8+XMcknMKCb0QEEOqSQ/NRd&#10;nuML4qCuo9g2owMIdJhN6hm9lQldnutzcOFuRgcQ6MC31D+OLs/xAjq4cDejAwh0aErWU/cWviZu&#10;ktH6HFy4m9EBBDrwLuepe/5fWpPn+hwy8yPoc8zoGh0Q6MBHGWf05BO6PPcCOrhwZz06dQcEOnCq&#10;0U3o8lyfA5fyFXFmdACBDkvKduouzzlDOoELdzM6gECH9FKdumf9pTV57gV0cOGOGR0Q6MDXMs3o&#10;8hx9Di7czegAAh2abvTRhL4UP3zuBXRw4Y4ZHRDowDWSnLrLc/Q5VOFH0M3oAAIdCkpx6p7rl9bk&#10;uT4HF+6Y0QGBDtwk/oye6ZfW5LkX0KEhMnrZRvcIAgh04FSjm9DluT4HXLgXP3U3owMCHTgh9ql7&#10;kq+Jk+elTLoJXLib0QEEOrQs8qm7PMcL6ODC3YwOINChI3Fn9AQTujzX5+DCHTM6INCBORt9NKHf&#10;YpLN5agmKMSPoJvRAQQ61Bby1D32hC7PfUEcuHDHjA4IdGAJAU/dI//SmjzX59AkXxFnRgcQ6BBD&#10;uBk97C+tyXMvoIMLd+ab0TU6INCBk41uQpfn+hxcuFN6RnfqDgh04JRQp+5HeY4+BxfuZnQAgQ79&#10;inPqHu9r4h70shfQwYU7ZnRAoAPlhJnRo+W5Hz7X59AyP4JuRgcQ6BCz0UPM6C/yvHeTZAIX7mZ0&#10;AIEORDh1l+deQAeKkcdmdACBDnHVP3U/ynN9DrhwN6MDCHTgW/UZ/SDPuyaYwIW7GR1AoAO/N3rn&#10;E7o89wVx4MKdCo3uAQQQ6MApFU/dD/JcnwMu3Ds9dTejAwIdOKnaqXvlB9ZJJnsBHTrhR9DN6AAC&#10;HdKoNKO/yHN9DrhwN6MDCHTgr0avMaPLc30OFOAr4szoAAIdsil/6v4iz72ADrhwN6MDCHTgo+Kn&#10;7vJcnwMu3M3oHkAAgQ6cVHZGP8rz/kxiCVy4Y0YHBDpwYaM3/Etr8twL6ODCnZgzukYHBDpwUrlT&#10;97IT+oM81ufQHz+CnmZGd+oOCHTgtEKn7iW/Ju7hUR7Xp5XAhTtmdECgA9cqM6PLc18QByxL9ZrR&#10;AQQ6NNHoy8/oL/JcnwMu3DGjAwId+Nrip+7y3AvogAt3zOiAQAcusfCp+4s81+eAC3fM6IBABy6z&#10;5Ix+kOf6HHDhjhkdEOjA5Y2e9JfW5LkX0KFvfgQ9daOb0QGBDpy21Kn7khP6pIr1ObhwJ/Wpu+cP&#10;QKADpy1z6i7PuzDpJKjBV8SZ0QEEOjRriRn9RZ57AR1w4Y4ZHRDowPWNPvuMLs/1OeDCHTM6INCB&#10;W8x86v4iz5unksCFO2Z0QKADy5j31F2e+4I4wIU7ZnRAoAO3mnFGP8pzfQ4swI+gm9EBBDr00+jx&#10;fmntwQ+fewEdcOHe8oyu0QGBDpwx06n7UZ7rc2B+arbRGd2pOyDQgTPmOHU/yHN9Drhwx4wOCHTg&#10;XjPM6PLcC+iAC3fM6IBAB+Zo9Dtn9Bd5rs8BF+6Y0QGBDszivlN3ed6oSSKBC3fM6IBAB4q759T9&#10;RZ57AR2Ylx9BN6MDCHTo2s0z+h1fE+eHz/U54MLdjA4g0IETjV72l9bkeWQCCSryFXFmdACBDtx2&#10;6n6Q574gDnDhzq2NbkYHBDpwzg2n7kd5rs8BF+7cfuru6QMQ6MAZV8/oL/LcC+iAC3fM6IBABxZp&#10;9OtmdHmuzwEDOmZ0QKADC7nm1P1FnutzYC5+BN2MDiDQgb9dcep+8XPng/z1Ajrgwh0zOiDQgatd&#10;OqNfOKE/PKpffQ64cMeMDgh04LZGn+2X1uR5CpM6AhfumNEBgQ4Edcmp+1GeewEdcOHOXDO6RgcE&#10;OnDWl6fuB3muzwEX7sw4ozt1BwQ6cM5XM7o8b4M2AgM6ZnRAoAMJGn287Wvi5LkviAMudtClmNEB&#10;gQ5c4pNTd3muzwEX7pjRAYEOlHP21P3MhD6pXi+gAy7cMaMDAh1YxJkZXZ7rc8CFO2Z0QKADpRv9&#10;ol9ak+f6HHDhjhkdEOjAwj6euh/kuRfQARfumNEBgQ5U8Pep+1Ge63PAgM6CjW5GBwQ6cNafM/pB&#10;nic2CSMI4ChB+erU3cMHINCB840+fvyaOHnuBXTAhTtmdECgA+W9nbr//KU1P3yuzwEX7pjRAYEO&#10;1PHfqbs8z0oWgQt3zOiAQAda8WNGf5HnviAOcOGOGR0Q6ED1Rv+//0ldfQ64cMeMDgh0oLLtRul6&#10;AR0woFN0RtfoINAB5Lk+B2Z3kJvcMKM7dQeBDiDP9Tngwh0zOiDQgWjkuRfQARfumNEBgQ5U9ypy&#10;9Tngwh0zOiDQAXnOHSZNBC7cMaMDAh2Q53gBHXDhjhkdEOiAPEefgwEdMzog0AF5jhfQgd8dpSVm&#10;dECgA/JcnwMu3Gmr0T2mgEAHerJVt/occOFO3FN3MzoIdKCbPPfD515AB1y4Y0YHBDogz9Hn4MId&#10;zOiAQAd5Ls/boIfAhTtmdECgA/IcL6ADBnTM6IBAB+Q5+hyiOchIzOiAQAfkeZcmOQQu3DGjAwId&#10;kOf4gjjAhTvFZ3SNDgIdaMarqtXngAt3Us/oTt1BoAPyHC+gAy7cMaMDAh2Q5+hzcOEOZnQQ6IA8&#10;R58DBnTM6IBAB+Q5XkCHBI6KETM6INABea7PARfumNEBgQ7IcyqQQuDCHczoINCBbLZi1gvogAt3&#10;zOiAQAeq5/lGzOpzwIU7zTe6Rx4Q6IA8p4ZJCYELd/j71N2MDgIdkOf4gjjAgI4ZHRDogDzX50AM&#10;B3WIGR0Q6IA89wI64MIdzOgg0AF5jj4HXLhjRgcEOnCaPNfngAt3zOiAQAeqexWxXkAHXLjT+4yu&#10;0UGgA/IcfQ4u3CHGjO7UHQQ6IM9ZjgoCAzqY0UGgA/IcL6ADZxyVIGZ0QKAD8lyfAy7cwYwOAh2Q&#10;55Q0iSBw4Q5mdBDogDzHF8QBLtwxowMCHfjC1g+f63PAhTuY0UGgA/IcL6CDC3cwowMCHeS5PNfn&#10;gAEdLmx0MzoIdECeo8+hXQfVR6pTd49PINABeY4X0MGFO5jRAYEO8hx9DrhwBzM6CHRAnnMfAQQu&#10;3MGMDgIdiMoPn3sBHYjBj6BjRgcEOshz9Dngwh3M6CDQAXlOKZP+gdA0HmZ0QKCDPMcXxAEu3OH+&#10;GV2jg0AH5Dn6HFy4Q4wZ3ak7CHRAnuMFdHDhDmZ0EOj+XwDyHH0OuHAHMzoIdOBqW7Gqz4Fw/Ag6&#10;ZnRAoEN/eb4Rq15AB1y4gxkdBDogz9HnwEe+Ig4zOiDQQZ7TA+0DLtzBjA4CHZDneAEdcOGOGR0Q&#10;6IA8R5+DC3eo2+hmdBDogDznp0n6gAt3qHzq7lEMBDogz/EFcZCCH0HHjA4IdOjEq0jV54ALdzCj&#10;g0AH5DleQAc+J90wowMCHeQ5+hxw4Q5mdBDogDxHnwMu3DGjAwId5DleQAdcuIMZHQQ6IM/R54AL&#10;d7qd0TU6CHSQ5/RF9kAOfgSdPmd0p+4g0KETfvgcL6CDC3cwo4NAB+Q5+hy4nK+Iw4wOCHSQ5zRt&#10;Uj3gwh3M6CDQAXmOL4gDXLiDGR0EOshz0Ofgwh3M6CDQAXmOF9ABF+5gRgeBDvIc9Dmk4kfQ4a3R&#10;Pc2BQIdWyHP0Obhwh+Sn7mZ0EOjQgldNihfQISVJBmZ0EOggz9HngAt3MKODQAfkOctRPODCHczo&#10;INABeY4X0AEX7mBGB4EO8hz0ObhwBzM6CHRAnhPBJHggEz+CDmZ0EOjQhK0YxRfEgQt3aHtG1+gg&#10;0CFFnvvhc/Q5ZOcr4uDrGd2pOwh0kOd4AR1w4Q5mdBDogDxHn4MLd8CMDgId5Dm+IA5w4Q5mdBDo&#10;gDzHC+jgwh0wo4NAB3mOPgcK8SPoYEYHgQ7ynCaJHXDhDmZ0EOhAIa8aFF8QBw2RWmBGB4EO8hx9&#10;Drhwh8yN7sEQBDrIc7yADrhwhxCn7mZ0EOggz9HngAt3MKODQAd5DvocXLgDZnQQ6FCN/MQL6NAg&#10;P4IOZnQQ6JCPH1dDn4MLd8CMDgIdJDrhTUIHEvIVcWBGB4EOEh0voAMu3MGMDgIduCPRhSj6HFy4&#10;A2dndI0OAh0K8mXunCJzwIU78HNGd+oOAh0kOr4gDnDhDmZ0EOgg0dHnQD5+BB3M6CDQQaLjBXTA&#10;hTuY0UGgAxIdfQ58p6DAjA4CHSQ6+hxw4Q5mdBDogETHC+iAC3cwo4NAh8Zs5Kk+Fzngwh0wo4NA&#10;hwC2Er1zk8YBAzrwZaN7ZkSgAxIdL6AD5/gRdCh66m5GR6ADEh19DrhwBzM6CHSQ6LRO4YALd8CM&#10;DgIdJDq+IA5w4Q5mdBDogERHn4MLd8CMDgIdJDpeQAdcuIMZHQQ6INHR52BAB+6a0TU6Ah1Y3qtu&#10;1edAAkd9BNVndKfuCHRAouMFdMCFO5jRQaCDREefAy7cATM6Ah2Q6Mxlkjfgwh0wo4NAB4mOF9AB&#10;F+5gRgeBDkh09Dm4cAfM6CDQQaITgbgBAzpgRgeBDhIdXxAH3OughcCMDgIdurPdqFl9DrhwBy5s&#10;dDM6Ah2Q6HgBHVy4AzFO3T09ItABiY4+BxfugBkdBDpIdPQ54MIdMKMj0AGJjhfQwYU7YEYHgQ4S&#10;HX0OGNABMzoCHZDoXGNSNpDfUfaAGR0EOiDRvYAOuHAHzOgIdCCEV42rzwEX7sA1M7pGR6ADEp0P&#10;dA24cAeqzOhO3RHogETHF8SBC3fAjA4CHSQ6+hxw4Q6Y0RHogETHC+hgQAfM6CDQQaKjz4FlHDQO&#10;mNFBoAMSXZ8DLtwBMzoCHZDoeAEdcOEOZnQQ6MA5G+WrzwEX7oAZHYEOBLCV6BlMogZcuAPBGt2M&#10;jkAHJLoX0AEX7kCMU3fPkQh0QKLrc8CADpjRQaCDRKc4SQPNOMoZMKODQAckui+IA1y4A2Z0BDog&#10;0dHngAt3MKODQAckuhfQARfugBkdgQ7kSnQ9rM8BF+6AGR2BDkTwKon1OeDCHbhtRtfoCHRAonsB&#10;HTCgAzFmdKfuCHRAoutzILyDdAEzOgh0QKLnNOkZcOEOmNFBoINExwvogAt3wIyOQAckOvocXLgD&#10;ZnQQ6IBEj0DNgAt3wIwOAh34ZaOSfUEc4MIdMKMj0IEAthJdnwMGdOCeRvdAiUAHJLoX0IFIjioF&#10;+j11N6Mj0AGJrs8BF+6AGR2BDkh09Dngwh0woyPQAYnuBXTAhTtgRkegAxIdfQ64cAfM6Ah0QKJn&#10;N0kZcOEOmNFBoAMS3QvogAEdMKMj0IHwXuWzPgducJAkwO8zukZHoAMSPQMhAy7cgQ5mdKfuCHRA&#10;ovuCOMCFO2BGR6ADEh19Di7cAczoCHRAonsBHajDj6ADZnQEOiDR9Tngwh0woyPQAYmOL4gDvhMg&#10;gBkdgQ5IdC+gAy7cATM6Ah3owHYjqvU54MIdMKMj0AGJ3pRJxYALd6DvRvdoiUAHJLoviANcuAMh&#10;Tt3N6Ah0QKLrc2AxfgQdMKMj0AGJ7gV0wIU7YEZHoAMSHX0O/OMr4gAzOgIdkOj6HHDhDpjREeiA&#10;RMcL6IALd8CMjkAHqnmV2voccOEOmNER6IBEz0rBgAt3gDMzukZHoAMS3QvowBz8CDpw94zu1B2B&#10;Dkh0fQ64cAfM6Ah0QKL3YxIw0DJdAZjREeiARPcFcYALd8CMjkAHkOj6HHDhDpjREeiARPcCOuDC&#10;HTCjI9AB3m0EuD4HF+4AZnQEOhDAVqLrc+iZH0EHFml0MzoCHZDoXkAHXLgDMU7dPWQi0AGJrs+B&#10;y/mKOMCMjkAHJHoK4gVcuAOY0RHogET3Ajrgwh0woyPQAYmOPgcX7gBmdAQ6INEjmLQLuHAHMKMj&#10;0IFaiS7LfUEcdMSPoANmdAQ6ENirMtfn4MIdYIEZXaMj0AGJ7gV04Ay9ABSe0Z26I9ABia7PARfu&#10;gBkdgQ5IdH0OuHAHMKMj0AGJ7gV0wIU7YEZHoAMSXZ8DLtwBzOgIdECi30i3QBf8CDpgRkegA4ls&#10;vIAOuHAHMKMj0IEAtht9DrTJV8QBZnQEOiDRY5tkC7hwByjX6GZ0gQ4g0X1BHLhwB4hx6u5xU6AD&#10;SHR9Di7cAczoCHRAonsBHXDhDmBGF+gAEl2fQ9/8CDpgRkegAxJdnwMu3AHM6AIdQKJ7AR34TgYA&#10;ZnQEOpDcqz4HXLgDmNER6IBEX5RkARfuACFmdI0u0AE6T3QvoIMLd4AwM7pTd4EO0HGi63Nw4Q5g&#10;RkegAxK9vkmxQEf8CDpgRkegAxLdF8QBLtwBzOgCHUCi63PgH18RB5jREeiARPcCOuDCHcCMjkAH&#10;lrDd6HPAhTuAGR2BDkh0fQ64cAfM6Ah0gFYS3Qvo4MIdIEOjm9EFOkDria7PoTN+BB1IfOruwVOg&#10;AzSd6GoFXLgDmNER6IBE9wI6UJrHe8CMjkAHJLo+B1y4A5jREeiARD9lEivgwh3AjI5AB9rz6gvi&#10;ABfuAGZ0BDog0fU5YEAHeprRNbpAB2gm0b2ADv3xI+hAWzO6U3eBDtBGoutzcOEOYEZHoAMSXZ8D&#10;LtwBzOgCHUCiewEdXLgDmNER6IBE1+eAC3cAM7pAB5DoP+gUcOEOYEZHoAPd2HgBHTCgA5jREehA&#10;ANuNPgfiOHp4B8zoCHRAoscy6RRw4Q7QbKN7AhXoAHkS3RfEgQt3gKZP3c3oAh0gSaLrc3DhDmBG&#10;R6ADEt0L6IALdwAzukAHkOj6HFy4A5jREeiARNfngAEdwIyOQAcCJLoX0IGKDh7UATM6Ah3gP6/6&#10;HHDhDmBGF+gAEn21kijgwh2gxxldowt0gGiJ7gV0cOEO0OmM7tRdoAOESnR9Di7cAczoCHSA+onu&#10;BXRw4Q5gRkegA9RPdH0OBnQAM7oZXaAD1E90fQ49O3omBzCjC3SAszZeQAdcuAOY0QU6QADbjT4H&#10;XLgDmNEFOkBXiT7pE3DhDoAZXaADVE90L6CDC3cAPjS6Z1GBDlA80fU5uHAH4NSpuxldoAMUTnR1&#10;AgZ0AMzoAh2gfqL7gjjo3MHzN4AZXaADREh0fQ4u3AEwowt0gPqJ7gV0cOEOgBldoANc41WfAy7c&#10;AczoAh2g0UTX54BnbgAzukAHCJDoXkAHF+6euAGumNE1ukAHWCjR9TngaRvguhndqbtAB1gi0Sdp&#10;At07etYGMKMLdIDqie4FdMCFO4AZXaAD1E90fQ64cAcwowt0gACJLkwAF+4AZnSBDnC37cYXxAEu&#10;3AHM6AIdIH2i63PAhTuAGV2gA9RPdC+gAwZ0gHka3Ywu0AHuSXR9Dnx38FwNMMupu6dSgQ5wa6Lr&#10;c8CFO4AZXaADBEh0L6ADLtwBzOgCHaB+outzwIU7gBldoAPUT/RJlQAu3AHM6AIdYCGvXkAHXLgD&#10;mNEFOkCiRNfngAEdwIwu0AECJLomAX46eoQGWGxG1+gCHeDVF8QBLtwBQszoTt0FOiDR9Tngwh3A&#10;jC7QAaInuhfQARfuAGZ0gQ5QP9H1OeDCHcCMLtAB6ie6PgdcuAOY0QU6QGEbL6ADBnQAM7pABwhg&#10;u9HnwHkHz8sAZnSBDlAp0SdBArhwBzCjC3SA6onuBXTAhTtA5UY3owt0QKLrc8CFO0AIZnSBDkj0&#10;lRwBfuNH0AHM6AIdoFKi+4I4wIU7gBldoAPUT3R9DvzBwzGAGV2gA9TxLEcAF+4AZnSBDlDfXo8A&#10;LtwBzOgCHcCEDrhwB8CMLtABTOiAC3eAsDO6RhfogAkd6JcfQQeINaM7dRfogAkdcOEOgBldoAOY&#10;0IFKfEUcgBldoAOY0AEX7gCY0QU60P1nHYALdwAzukAHqO9JlQAu3AHM6AIdwIQOuHAHwIwu0AFM&#10;6MAvfgQdIEGjC3QAEzrgwh2ACMZ+Z3SBDpjQgV546AUwowt0ABM64MIdADO6QAcwoQMu3AHM6AId&#10;wIQOuHAHwIwu0AFM6IALdwAzukAHMKEDYfgRdAAzukAHiOFZnoALdwBSzui9NLpAB7qxlyfQNV8R&#10;B5B5Ru/j1F2gAyZ0wIU7AGZ0gQ5gQgdcuANgRhfogAkdcOEOgBldoAOY0AEX7gCY0QU6YEIHOuJH&#10;0AHM6AIdwIQOuHAHwIwu0AFM6MB3HmYBzOgCHcCEDrhwB2CJRhfoALk/9QAX7gC0YmxsRhfoQF+e&#10;dAq4cAfAjC7QAUzogAt3AMzoAh3AhA698iPoAGZ0gQ5gQgdcuANgRhfoACZ04B9fEQdgRhfoACZ0&#10;wIU7AGZ0gQ5gQgdcuAP0NqOnbnSBDpjQARfuALQzoyc+dRfogAkdcOEOgBldoANUsJcr0BU/gg5g&#10;RhfoAFE9CxZw4Q6AGV2gA5jQgaI8owKY0QU6gAkdcOEOgBldoAOY0AEX7gBmdIEOYEIHXLgDYEYX&#10;6AAmdMCFOwBvjS7QAUzoQG1+BB2A78YMM7pAB0zogAt3AMzoAh3AhA4syVfEAZBnRhfoQKeedAu4&#10;cAfAjC7QASJ8/gEu3AEwowt0ABM64MIdADO6QAcwoYMLdwC6ntFDNrpAB0zoQLP8CDoA52f0eKfu&#10;Ah0woQMu3AEwowt0ABM6sBzPngBkmtEFOmBCB1y4A2BGF+gAJnTAhTsAZnSBDpjQARfuABBkRhfo&#10;QM+e9Qu4cAeAKDO6QAd6thcw0DI/gg5ArhldoAMmdMCFOwD8aPS6M7pAB0zoQJt8RRwAN6g5owt0&#10;wIQOuHAHgAAzukAHTOiAC3cACDCjC3TAhA64cAeAADO6QAdM6IABHQACzOgCHTChAy3yI+gApJvR&#10;BTpgQgdcuANAgBldoAPd0zHgwh0Azs/o5RpdoAPdexIy4MIdAD6b0Qudugt0ACUDLtwBIMCMLtAB&#10;TOjgwh0AAszoAh3AhA4GdAAIMKMLdAATOrTn4CkSgHwzukAHMKGDC3cACDCjC3QAEzq4cAeAADO6&#10;QAcwoYMLdwAIMKMLdAATOrhwB4BrG32BGV2gA5jQwYU7AFxv9hldoAN896xowIAOAGUJdIBT9ooG&#10;2nH0xAdABjuBDmBCBxfuABCvzwU6gAkdXLgDQHEn3mAX6AAmdHDhDgCFjd8EOoAJHVy4A0DEPhfo&#10;ACZ0cOEOAAH6XKADmNDBgA4AZe0EOoAJHdp38NQHQM4+F+gAb56EDbhwB4BqfS7QAX77SARcuAPA&#10;0oZvAh3AhA4u3AGgtvGbQAcwoYMLdwCI2+cCHcCEDi7cASBAnwt0ABM6GNABoJSdQAcwoUMXjh78&#10;AEjb5wIdwIQOLtwBIECfC3QAEzq4cAeAIoZvAh3AhA4u3AGgtvGrJ1EP4wAmdHDhDgDV+1ygA/xp&#10;r3DAhTsA1OhzgQ7wl2eJAwZ0AJjfTqADmNChGwcPfwAk7nOBDmBCBxfuABCgzwU6gAkdXLgDwMKG&#10;S55DBTqACR1cuAPAosaLHkMFOoAJHVy4A0D9PhfoACZ0cOEOAAH6XKADmNDBgA4AS9pd+BQq0AFO&#10;fDYC+Rw9/wGQu88FOsAJT1IHXLgDQOE+F+gAJnRw4Q4AixmueAb1GA5gQgcX7gCwjPGKZ1CBDmBC&#10;BxfuAFC/zwU6gAkdXLgDQIA+F+gAJnQwoAPAMnbXPYF6CAcwoUN+B8+AAGTvc4EOYEIHF+4AEKDP&#10;BTqACR1cuAPAAoZrH0AFOoAJHVy4A8DsxuufPz2CA5z2LHnAhTsAlOtzgQ5wzl7ygAt3ACjX5wId&#10;wIQOBnQAmNvuhsdPgQ5gQofsjh4DAWigzwU6gAkdXLgDQIA+F+gAJnRw4Q4Asxpue/oU6AAmdHDh&#10;DgAzGm98+BToACZ0SM6PoAMQp82Hf9368CnQAUzo4MIdAG42/DTDs6dAB/jEk/KB+HxFHAA1ZvJh&#10;2M397CnQAT79lARcuAPAeqEkF+gAJnRw4Q4AF83kRbchT98AJnRw4Q4Ai12uC3QAEzq4cAeAzw3l&#10;Z3KBDmBCh0b5EXQAcs3kAh3AhA4u3AHoeibfxX/wFOgAJnTIzGMnAGdn8nTPnR69AUzo4MIdgDaS&#10;fJf6uVOgA5jQwYU7AAkNOWdygQ5gQgcX7gA0MpO3uwt58gb4wl4CgQt3AKrO5Ls+HjsFOsCXnkUQ&#10;ROVH0AFaTfKhx6dOgQ5gQgcX7gDUNHY1kwt0ABM6tMhXxAGYyQU6gAkdcOEOwPUzuSdLgQ5gQgcX&#10;7gBUmcldrgt0ABM6uHAHoEqSm8kFOoAJHVy4A1CYL3gT6AAmdMCPoAPUnMkluUAHMKEDLtwB6szk&#10;HgkFOkAET1oIwvHADLB4kpvJBTpAxM9LwIU7QNN8wZtABzChAy7cAczkCHQAEzq4cAfobiaX5AId&#10;wIQOuHAHqDOTe5gT6AAmdGAZfgQdwOW6QAcwoQMu3AEiXq6byQU6gAkdKM5XxAFmcjO5QAcwoQMu&#10;3AHqzeSSXKADYEIHF+4ALtcR6AAhPGsicOEO4HIdgQ5Q314UgQt3ADM5Ah3AhA78x4+gA03M5J6t&#10;EOgAJnRw4Q5QZSZ3uY5ABzChQ1s86QMu1xHoACZ0wIU7wKeX62ZyBDqACR1cuAOYyRHoACZ0wIU7&#10;0NFM7qkIgQ5gQgdcuAMu1xHoAJjQIQA/gg64XEegA/DvByfgwh0wk4NAB6jvSRxBZb4iDph1Jpfk&#10;CHQAEzrgwh2oM5N7nEGgA5jQARfugMt1EOgAJnRw4Q70c7luJkegA5jQARfugJkcBDqACR1a50fQ&#10;gd9mckmOQAcwoQMu3IE6M7kHEQQ6AL9/eALVaBRwuQ4CHYA3JnRw4Q4sebluJkegA3ChvUgCF+6A&#10;y3UQ6AABPKskcOEO3DmTu1wHgQ4wAxM6uHAHXK6DQAeIwIQOdfgRdMh2uW4mB4EOsDATOrhwB8zk&#10;INABIjChQw2+Ig5izuSeC0CgA1RkQgcX7tDzTO5yHQQ6QBwmdHDhDi7XAYEOEIAJHVy4Q+uX62Zy&#10;EOgAOZjQwYAOLtcBgQ4QwJNYgsL8CDosMZP7LzoIdIAGPkIBF+7gch0Q6AD1mdDBhTskuVw3k4NA&#10;B2j9MxRw4Q5mckCgA9RnQgcX7hBoJpfkINABev4QBVy4gy94AwQ6QH0mdDCgg8t1QKADhPgUBYo5&#10;CDR8wRsg0AE4x4QOLtzBTA4IdIAQH6OAC3fwBW+AQAeoz4QOLtzB5Tog0AEC2KsmcOEOLtcBgQ4Q&#10;wLNsAhfuYCYHBDpAfSZ0MKDDHzO5/zQCAh2gEhM6lHAUf/iCN0CgA/A5Ezq4cMflOoBAB4jAhA4u&#10;3PEFbwACHSAAEzq4cMdMDiDQASIwoYMLd3zBG4BABwjAhA4u3HG5DiDQAUJ8lgIGdFyuAwh0gPqe&#10;5BMs66AsMZMDAh2Aiz5MARfuxJrJJTkg0AH6ZEIHF+74gjcAgQ4Q4tMUcOGOy3UAgQ5QnwkdXLjj&#10;C94ABDpAiI9TwIU7ZnIAgQ5QnwkdDOj4gjcAgQ4Q4vMUWMhRtfqCNwCBDsDlTOjgwh2X6wACHSDE&#10;Byrgwh1f8AYg0AHqe5ZR4MIdl+sAAh2gvr2OAhfuZnKX6wACHSAAEzq4cHe5DoBABwjAhA4GdF/w&#10;BoBAB4jAhA4LOGhiMzmAQAfgSiZ0cOHuC94AEOgAEZjQwYW7L3gDQKADBGBCBxfuLtcBEOgAEZjQ&#10;wYW7L3gDQKADBPCkpsCFu8t1AAQ6QIRPVcCA7gveABDoAPWZ0GFWR73tch1AoANw48cq4MLdF7wB&#10;INAB6jOhgwt3MzkAAh0gxOcq4MLdF7wBINAB6jOhgwt3X/AGgEAHCPHBCrhwd7kOgEAHqM+EDgZ0&#10;X/AGgEAHCPHJCszjYCYHQKADcAcTOrhw9wVvAAh0gAD2sgp6vHB3uQ6AQAcI51lYQRcX7i7XARDo&#10;AMGZ0KHZC3czOQACHSAVEzq0c+Hup8kBEOgAiZnQIfWA7nIdAIEO0AwTOtzt6HIdAIEOwN1M6BD9&#10;wt0XvAEg0AH6YEKHeBfuZnIABDpAh0zoEOHC3Re8ASDQATChw30OLtcBEOgAzOFJX0GhC3eX6wAI&#10;dAA+/XwF7vBiJgdAoAMwDxM6zHnhLskBEOgA3PwBC9xz4e4L3gAQ6ADMw4QOd9j7DAFAoAMw2ycs&#10;cDOfIAAIdABmY0KHmz35BAFAoAMw40csYEAHAIEOUJ8JHW707PMDAIEOwKyfsYALdwAQ6AD1Pess&#10;cOEOAAIdoL69zgIX7gAg0AECMKGDC3cAEOgAAZjQwYU7AAh0gAhM6GBABwCBDhCACR2ut/fRAYBA&#10;B2B2JnRw4Q4AAh0gABM6uHAHAIEOEIEJHVy4A4BABwjAhA4u3AFAoAOE+KAFXLgDgEAHqO9JcIEB&#10;HQAEOkCET1rgcs8+MwAQ6AAsxIQOLtwBQKADhPioBVy4A4BAB6jPhA4u3AFAoAOE+KwFXLgDgEAH&#10;qM+EDi7cAUCgA4T4sAUM6AAg0AHqM6HDZfY+LgAQ6AAsaa+7wIU7AAh0gACehRe4cAcAgQ5Qnwkd&#10;XLgDgEAHiMCEDi7cAUCgAwRgQgcX7gAg0AEiMKGDAR0ABDpAACZ0+MqzDwoABDoABZjQwYU7AAh0&#10;gABM6ODCHQAEOkAEJnRw4Q4AAh0ggCcBBi7cAUCgA0T4yAVcuAOAQAeoz4QOBnQAEOgAIT5zgbP2&#10;PiIAEOgAlGJCBxfuACDQAUJ86AIu3AFAoAPUZ0IHF+4AINABQnzqAi7cAUCgA9RnQgcX7gAg0AFC&#10;fOwCBnQAEOgA9ZnQ4ZRnHw4AINABytorMXDhDgACHSCAZykGLtwBQKAD1GdCBxfuACDQASIwoYML&#10;dwAQ6AABmNDBhTsACHSACEzoYEAHAIEOEIAJHf6y97kAAAIdoAYTOrhwBwCBDhCACR1cuAOAQAcI&#10;8dkLuHAHAIEOUN+TIoN3fgQdAAQ6QL0PX8CFOwAIdID6TOjgK+IAQKADhPj0BVy4A4BAB6jPhA4u&#10;3AFAoAOE+PgFXLgDgEAHqM+EDi7cAUCgA4T4/AW+8yPoACDQAeoyoYMLdwAQ6AAhPoABXxEHAAId&#10;oL5naQYu3AFAoAPUt5dm4MIdAAQ6QAAmdHDhDgACHSAAEzq4cAcAgQ4QgQmd7vkRdAAQ6AARmNBx&#10;4e5zAAAEOkAEJnR8RRwAINABAjCh48IdABDoABGY0HHhDgAIdIAAnhQaLtwBAIEOEOFTGFy4AwAC&#10;HaA+Ezo98yPoACDQAQJ9DIMLdwBAoAPUZ0LHV8QBAAIdIMTnMLhwBwAEOkB9JnRcuAMAAh0gxAcx&#10;uHAHAAQ6QH0mdFy4AwACHSDEJzH0yI+gA4BAB4jGhI4LdwBAoAMEsJdq+Io4AECgAwTwrNVw4Q4A&#10;CHSA+kzouHAHAAQ6QAQmdFy4AwACHSAAEzou3AEAgQ4QgQmd3vgRdAAQ6AAhmdBx4Q4A+A8kQAQm&#10;dHxFHAAIdP8vAAjAhI4LdwAQ6P5fABDi4xhcuAOAQAegvifJhgt3ABDoAET4PAYX7gAg0AGoz4RO&#10;P/wIOgAIdIDQH8jgwh0ABDoA9ZnQ8RVxACDQAQjxiQwu3AFAoANQnwkdF+4AINABCPGRDC7cAUCg&#10;A1CfCR0X7gAg0AEI8ZkMHfAj6AAg0AHCe9ZuuHAHAIEOQH177YaviAMAgQ78P3t3cOMwDARB8CtA&#10;yj9ehzFNuioHEWjM+g4CTOi4cAcAgQ5AgAkdF+4AINABKDCh48IdAAQ6AAEmdFy4A4BAB6DAhM7d&#10;/BN0ABDoAIcwoePCHQAEOgAFJnT8iTgAEOgABJjQceEOAAIdgMTDDC7cAUCgA7D3iDhcuAOAQAeg&#10;8DKDAR0ABDoAeyZ0ruWfoAOAQAc462kGF+4AINAB2DOh48IdAAQ6AIm3GVy4A4BAB2DPhI4LdwAQ&#10;6AAkHmdw4Q4AAh2APRM6BnQAEOgABLxajvt8vmwAEOgA5/nUHC7cAUCgA7BnQseFOwAIdAAKTOi4&#10;cAcAgQ5AgAkdF+4AINABKDCh48IdAAQ6AAEmdAzoACDQASgwoXOV1zcNAAId4FAmdFy4A4BAB6DA&#10;hI4LdwAQ6AAEPKIOF+4AINABKDzR4MIdAAQ6AHsmdFy4A4BAByDxRoMBHQAEOgB7JnQu8fmaAUCg&#10;Axz+SIMLdwAQ6ADsmdBx4Q4AAh2AxCsNLtwBQKADsGdCx4U7AAh0ABLPNLhwBwCBDsDeJ+4woAOA&#10;QAdg71V3HO/1IQOAQAe4gAkdF+4AINABCDCh48IdAAQ6AAUmdFy4A4BAByDAhI4LdwAQ6AAUmNBx&#10;4Q4AAh2AABM6BnQAEOgAFJjQOdjnCwYAgQ5wDRM6LtwBQKADkHirwYU7AAh0APYelYcLdwAQ6AAU&#10;Hmtw4Q4AAh2APRM6LtwBQKADkHitwYAOAAIdgD0TOmd6fbwAINABbnuuwYU7AAh0APZM6LhwBwCB&#10;DkDivQYX7gAg0AHYM6Hjwh0ABDoAiQcbXLgDgEAHYO+TexjQAUCgA7D3yj0O8/lsAUCgA1zJhI4L&#10;dwAQ6AAEmNBx4Q4AAh2AAhM6LtwBQKADEGBCx4U7AAh0AApM6LhwBwCBDkCACR0DOgAIdAAKTOic&#10;4/XBAoBAB7jXo/pw4Q4AAh2AwqsNLtwBQKADsGdCx4U7AAh0ABLPNrhwBwCBDsCeCR0X7gAg0AFI&#10;vNtgQAcAgQ7AngmdE3w+VQAQ6AD3P9zgwh0ABDoAeyZ0XLgDgEAHIPFygwt3ABDoAOyZ0MnzT9AB&#10;QKAD/INX/uHCHQAEOgABn/7Dn4gDAIEOwJ4JHRfuACDQASgwoePCHQAEOgABJnRcuAOAQAegwISO&#10;C3cAEOgABJjQCfNP0AFAoAP8ERM6LtwBQKADEGBCx4AOAAIdgMTzDf6EOwAIdAD2Hh2IvxAHAAId&#10;gML7DQ7cAUCgA7BnQkefA4BAByDxgIMDdwAQ6ADsmdDR5wAg0AFIvODgwB0ABDoAeyZ09DkACHQA&#10;Ek84OHAHAIEOwJ4JHX0OAAIdgMQbDg7cAUCgA7D3iUL0OQAIdAD2XlWIA3cAEOgABJjQqXh8jgAg&#10;0AH+mQkdB+4AINABKDCh0+BbBACBDvDnTOj4AToACHQACkzo+AE6AAh0AAJM6PgBOgAIdAAKTOj4&#10;AToACHQAAkzo+AE6AAh0ABIPOfgBOgAIdAD2HoWIH6ADgEAHoPCSgwN3ABDoAOyZ0NHnACDQAUg8&#10;5eDAHQAEOgB7JnT0OQAIdAASbzk4cAcAgQ7AngkdfQ4AAh2AxGMODtwB4Hg/Adq3s1zHjSWKokDy&#10;h6QEQvzw/Kf67OemyuXbqCEVh8y1hlCVV8RGRAh0gBMwQkefA4BAByDARSxiwR0ABDoAAa5qkXcb&#10;/d0BgEAH4D+M0LHgDgACHYAERui8mT86ABDoAHzECB0H6AAg0AFIYISOA3QAEOgABDBCxwE6AAh0&#10;ABIYoeMAHQAEOgABjNBxgA4AAh2ABEboOEAHAIEOQIBROOIAHQAEOgAJP+ngAB0ABDoA9YzQcYAO&#10;AAIdgIjfdLDgDgACHYB6RujocwAQ6ABE/KiDBXcAEOgA1DNCR58DgEAHIOJXHSy4A4BAB6CeETr6&#10;HAAEOgARP+tgwR0ABDoA9a4iEn0OAAIdgHoXFYkFdwAQ6AAEMEJnL/66AECgA/AAI3QsuAOAQAcg&#10;gRE6uxj9bQGAQAfgIUboOEAHAIEOQAIjdBygA4BAByCAEToO0AFAoAOQwAgdB+gAINABCGCEjgN0&#10;ABDoAET8toMDdAAQ6ADUGxUlDtABQKADkPDjDg7QAUCgA1DPCB0H6AAg0AGI+HUHC+4AINABqGeE&#10;jj4HAIEOQMTPO1hwBwCBDkA9I3T0OQAIdAAift/BgjsACHQA6hmho88BQKADEOAiLrHgDgACHYAA&#10;V3mJPgcAgQ5APSN0LLgDgEAHIIEROq8Z/REBgEAHYAtG6FhwBwCBDkACI3Re4S8IAAQ6ABsxQscB&#10;OgAIdAASGKHjAB0ABDoAAYzQcYAOAAIdgARG6DhABwCBDkCAUWjiAB0ABDoACb/y4AAdAAQ6APWM&#10;0HGADgACHYCIn3mw4A4AAh2Aekbo6HMAEOgARPzOgwV3ABDoANQzQkefA4BAByDihx4suAOAQAeg&#10;nhE6+hwABDoAEb/0YMEdAAQ6APWM0NHnACDQAQhwkZ1YcAcAgQ5AgKvuRJ8DgEAHoJ4ROhbcAUCg&#10;A5DACJ27+FMBAIEOwL6M0LHgDgACHYAERuh8b/SHAgACHYC9GaHjAB0ABDoACYzQcYAOAAIdgABG&#10;6DhABwCBDkDEzz04QAcAgQ5AvVGC4gAdAAQ6AAm/9+AAHQAEOgD1jNBxgA4AAh2AiB98sOAOAAId&#10;gHpG6OhzABDoAET84oMFdwAQ6ADUM0JHnwOAQAcg4icfLLgDgEAHoJ4ROvocAAQ6ABG/+WDBHQAE&#10;OgD1rnIUfQ4AAh2Aehc9igV3ABDoAAQwQuff/E0AgEAHoIQROhbcAUCgA5DACJ2fjP4iAECgA1DE&#10;CB0H6AAg0AFIYISOA3QAEOgABDBCxwE6AAh0ABIYoeMAHQAEOgABRmWKA3QAEOgAJPzwgwN0ABDo&#10;ANQzQscBOgAIdAAifvnBAToACHQA6hmh4wAdAAQ6ABE//VhwBwAEOgD1jND1OQAg0AGI+O3HgjsA&#10;INABqGeErs8BAIEOQMSPPxbcAQCBDkA9I3R9DgAIdAACXGSqBXcAQKADEOAqVPU5ACDQAahnhG7B&#10;HQAQ6AAkMELv0+jpA4BAByCLEboFdwBAoAOQwAi9R949AAh0AOIYoTtABwAEOgAJjNAdoAMAAh2A&#10;AEboDtABAIEOQAIjdAfoAIBAByDAKFkdoAMAAh2AhE8ADtABAIEOQD0jdAfoAIBAByDiG4ADdABA&#10;oANQzwjdAToAINABiPgIYMEdABDoANQzQtfnAIBAByDiK4AFdwBAoANQzwhdnwMAAh2AiM8AFtwB&#10;AIEOQL2rftXnAIBAB6DeRcBacAcABDoAAYzQ9TkAINABCGCEbsEdABDoACQwQj81DxwABDoAR2GE&#10;bsEdABDoACQwQj+v0fMGAIEOwHEYoTtABwAEOgAJjNAdoAMAAh2AAEboDtABAIEOQMS3AAfoAIBA&#10;B6DeKGYdoAMAAh2AhI8BDtABAIEOQD0jdAfoAIBAByDia4AFdwBAoANQzwhdnwMAAh2AiM8BFtwB&#10;AIEOQD0jdH0OAAh0ACK+B1hwBwAEOgD1jND1OQAg0AEIcNG1FtwBAIEOQICrsNXnAIBAB6CeEboF&#10;dwBAoAOQwAhdnwMAAh2AAEboFtwBAIEOQAIj9BMYvWMAEOgAHJ4RugV3AECgA5DACP3wPGIAEOgA&#10;nIERugN0AECgA5DACN0BOgAg0AEIMGpcB+gAgEAHIOGrgAN0AECgA1DPCN0BOgAg0AGI+CzgAB0A&#10;EOgA1DNCd4AOAAh0ACK+C1hwBwAEOgD1jND1OQAg0AGI+DBgwR0AEOgA1DNC1+cAgEAHIOLLgAV3&#10;AECgA1DPCF2fAwACHYAAF8FrwR0AEOgABLhKXn0OAAh0AOoZoVtwBwAEOgAJjND1OQAg0AEIYIRu&#10;wR0AEOgAJDBCPw6vFQAEOgAnZoRuwR0AEOgAJDBCP4jRWwUAgQ7AqRmhO0AHAAQ6ABGfBxygAwAC&#10;HYB6o/h1gA4ACHQAEr4POEAHAAQ6APWM0B2gAwACHYCIDwQO0AEAgQ5APSN0B+gAgEAHIOILgQV3&#10;AECgA1DPCF2fAwACHYCITwQW3AEAgQ5APSN0fQ4ACHQAIr4RWHAHAAQ6APWuSlifAwACHYB6Fyls&#10;wR0AEOgABDBC1+cAgEAHIIARugV3AECgA5DACD2QZwkAAh2A/hihW3AHAAQ6AAmM0NOMHiUACHQA&#10;emSE7gAdABDoACQwQneADgAIdAACjJrYAToAINABSPhQ4AAdABDoANQzQneADgAIdAAivhQ4QAcA&#10;BDoA9YzQHaADAAIdgIhPBQ7QAQCBDkA9I3QH6ACAQAcg4luBBXcAQKADUM8IXZ8DAAIdgIiPBRbc&#10;AQCBDkA9I3R9DgAIdAACXBSyBXcAQKADEOAqkfU5ACDQAahnhG7BHQAQ6AAkMELX5wCAQAcggBG6&#10;BXcAQKADkMAIvczo9QGAQAeAfxihW3AHAAQ6AAmM0It4egAg0AHgZ0boDtABAIEOQMQXAwfoAIBA&#10;B6DeqJYdoAMAAh2AhE8GDtABAIEOQD0jdAfoAIBAByDim4EDdABAoANQzwjdAToAINABiPhoYMEd&#10;ABDoANQzQtfnAIBAByDiq4EFdwBAoANQzwhdnwMAAh2AiM8GFtwBAIEOQL2rctbnAIBAB6DeRTpb&#10;cAcABDoAAYzQ9TkAINABCGCEbsEdABDoACQwQtfnAIBAByCAEboFdwBAoAOQwAh9b94YAAh0ALiD&#10;EboFdwBAoAOQwAh9V6MXBgACHQDuYoTuAB0AEOgARHw7cIAOAAh0AOqNMtoBOgAg0AFI+HjgAB0A&#10;EOgA1DNCd4AOAAh0ACK+HjhABwAEOgD1jNAdoAMAAh2AiM8HFtwBAIEOQD0jdH0OAAh0ACK+H1hw&#10;BwAEOgD1jND1OQAg0AEIcFHUFtwBAIEOQICrptbnAIBAB6CeEboFdwBAoAOQwAhdnwMAAh2AAEbo&#10;FtwBAIEOQAIjdH0OAAh0AAIYoVtwBwAEOgAJjNC3MXpKAIBAB+AVRugW3AEAgQ5AAiP0LXhHAIBA&#10;B+BFo7p2gA4ACHQAEr4iOEAHAAQ6APWM0B2gAwACHYCIzwgO0AEAgQ5APSN0B+gAgEAHIOI7ggN0&#10;AECgA1DPCN0BOgAg0AGI+JBgwR0AEOgA1DNC1+cAgEAHIOJLggV3AECgA1DvKrX1OQAg0AGod9Ha&#10;FtwBAIEOQAAjdH0OAAh0AAIYoVtwBwAEOgAJjND1OQAg0AEIYIRuwR0AEOgAJDBCf9DozQAAAh2A&#10;HRihW3AHAAQ6AAmM0B/iwQAAAh2AfRihO0AHAAQ6AAGmm+x2gA4ACHQAis1Ta6vwdoAOAAh0AGr7&#10;vP3OCN0BOgAg0AEoNbT/M0J3gA4ACHQACk1/9rkRugN0AECgA1Bn/rvPjdAdoAMAAh2Auj5vPxih&#10;O0AHAAQ6ADWm9jMjdAfoAIBAB6C+z43QLbgDAAIdgAJz+5UC1+cAgEAHoL7P26LBLbgDAAIdgPea&#10;2gc0uD4HAAQ6APV9boRuwR0AEOgAvNPcPiHD9TkAINABeJvhsz43QrfgDgAIdADeZmqfE+L6HAAQ&#10;6AC8xfxVnxuhW3AHAAQ6AO/p8/Y1Lf4hDwcAEOgAbGr4ps+N0C24AwACHYD9Te1bavy/Ri8HABDo&#10;AGxovqPP26rHHaADAAIdgF37vN3jJsgdoAMAAh2AHU3tPkboDtABAIEOQH2fG6E7QAcABDoAu5nb&#10;/YzQHaADAAIdgPo+N0J3gA4ACHQA9jG1hxihO0AHAAQ6APV9boRuwR0AEOgAbG9uDzNC1+cAgEAH&#10;YGPD431uhG7BHQAQ6ABsbGrPkOb6HAAQ6ABsaH6uz9sizi24AwACHYDt+rw9S53rcwBAoAOwleHp&#10;PjdCt+AOAAh0ALYytRfoc30OAAh0ALYwv9TnRugW3AEAgQ7AJn3eXqTPAQAEOgAvm17t895H6Bbc&#10;AQCBDkBEn3c+Qh+9IQBAoAPwsrltYbHgDgAg0AEo7/N26zjQPSIAQKAD8LKpbWR1gA4AINABKO/z&#10;fkfoDtABAIEOwKvmtqHVAToAgEAH4BnDln3e6wjdMwIABDoAL5ratlYH6AAAAh2AR81b93mXI3QH&#10;6ACAQAfgxT5v21sdoAMACHQAHjLs0OcdjtAtuAMAAh2Al0xtF6s+BwAQ6ADcbd6pz9tiwR0AQKAD&#10;cHeft93ocwAAgQ7Anab9+ryvEboFdwBAoAMQ2uddjdD1OQAg0AF43tz2tVhwBwAQ6ACU93k/I3R9&#10;DgAIdACeN+3e592M0C24AwACHYDkPu9lhK7PAQCBDsCz5vYWiwV3AACBDsDnhvYmPQS65wQACHQA&#10;njS9q8/basEdAECgA/Cx+X193m6n7/PRgwIABDoAz/V5e6fVAToAgEAH4APDW/v89CN0DwoAEOgA&#10;PGVqb7Y6QAcAEOgA/GJub3dzgA4AINABKO/zU4/QHaADAAIdgGdMFX1+5hG6JwUACHQADtPnJx6h&#10;O0AHAAQ6AI+bW5WbBXcAAIEOQHmft6bPAQAEOgB/mgr7vC0W3AEABDoAv5tL+/ycI3R9DgAIdAAe&#10;7vNWbLHgDgAg0AEYWjl9DgAg0AG6N9X3+flG6BbcAQCBDsBj5oQ+P90IXZ8DAAIdgAf7vGVYLLgD&#10;AAh0gI4NLcWpAt3DAgAEOgAPmWL6/FQjdAvuAIBAB+ARc0tynj4fPS0AQKADcNg+b6sDdAAAgQ7Q&#10;oymrz9vNAToAgEAH0OdG6A7QAQCBDsD7zS3PzQE6AIBAB9DnRugO0AEAgQ7Am02RfX6KEbrHBQAI&#10;dADuNYf2+RlG6A7QAQCBDsDdfd5i3RygAwAIdIBeDC3Y6gAdAECgA/RhSu7ztlhwBwAQ6AA9mLP7&#10;vDV9DgAg0AF66POWbrHgDgAg0AFOb2j59DkAgEAHOLvpAH1+4BG6BXcAQKADcI+5HYM+BwAQ6AD6&#10;3AjdgjsAINAB2NPUDkOfAwAIdAB9boRuwR0AEOgA7GVuh3LAPh89MgBAoANwtj4/4AjdgjsAINAB&#10;+N50sD5vt8MFukcGAAh0AL4zH67PW1sdoAMACHSAs/V5O6CbA3QAAIEOcC5DO6TVAToAgEAHOJPp&#10;mH1+rBG6ZwYACHQAvjYftc8PNUJ3gA4ACHQAvunzdlw3B+gAAAId4CSGdmSrA3QAAIEOcArTofv8&#10;MCN0C+4AgEAH4CtzOzp9DgAg0AH0eYDFgjsAgEAHOLqpnYA+BwAQ6AD63AjdgjsAINABeM3cTkKf&#10;AwAIdAB9boRuwR0AEOgAvGBq56HPAQAEOsBBzWfq8/ARugV3AECgA/Bpn7dz0ecAAAId4IiGk/V5&#10;8gjdgjsAINAB+MzUTic30D03AECgA/Cx+YR93lYL7gAAAh3gYH3ezugW2uejBwcACHQAPjS0c1od&#10;oAMACHSAA5lO2uehI3QPDgAQ6AB8ZG7ntTpABwAQ6AD63AjdAToAINABuNPUTm11gA4AINAB9LkR&#10;ugN0AECgA3CHuZ3e6gAdAECgA6Qbzt/nbbHgDgAg0AHCTa0H+hwAQKADRJv76POoEboFdwBAoAPw&#10;nz5vvdDnAAACHSDX0E2f54zQLbgDAAIdgF9NrSP6HAAQ6P4JADLNXfV5ygjdgjsAINAB+KXPW2f0&#10;OQAg0AEINPXW5xEjdAvuAIBAB6D3Pk8YoetzAECgA/Avc+vRYsEdABDoAOjzerfqPh89PQBAoAPw&#10;k6l1arXgDgAIdAD0efcjdE8PABDoAPwwt46tDtABAIEOQIah5z4vHaE7QAcABDoAP0ytb6sDdABA&#10;oANQb+69zwtH6F4fACDQAfinzxurA3QAQKADUGyQ52UjdAfoAIBAB+BvkzovG6E7QAcABDoAf3F+&#10;/pfFgjsAINABKOxzZf43fQ4ACHQAyhifV47QLbgDAAIdAH1eP0LX5wCAQAfg/6y3147QLbgDAAId&#10;AH1eP0LX5wCAQAfgD9bba0foFtwBAIEOgD6vH6HrcwBAoAPwm/X2+hG6BXcAQKAD8NtvgxYvHqGP&#10;HiEAINABsN7+qdWCOwAg0AF4l1mff+r2pkD3CgEAgQ6A8/P6EboDdABAoAPg/Lx+hO4AHQAQ6ABY&#10;b68foTtABwAEOkD3nJ8njNC9QwBAoAN03+f6O2CE7gAdABDoAL0zPk8YoTtABwAEOoA+p36E7gAd&#10;ABDoAJ2z3p4xQvcSAQCBDqDPuY8DdABAoAOwF+vtD1gsuAMAAh0AfX7mEbo+BwAEOkDXrLenjNAt&#10;uAMAAh2gZ4PiDhmh63MAQKAD9Mx6e8oI3YI7ACDQATo26/OUEbo+BwAEOkDPfa61Y0boFtwBAIEO&#10;0C/n5zkjdH0OAAh0gH5Zb88ZoVtwBwAEOkC3nJ+/4LZ1oHuPAIBAB+i2z1X2K1YL7gCAQAdgC8bn&#10;SSP00YMEAAQ6gD6nfITuAB0AEOgAnbLenjVC9yIBAIEOoM+pH6E7QAcABDpAn6y3Z43QHaADAAId&#10;QJ9TP0J3gA4ACHSALllvTxuhe5MAgEAH6NGgq8NG6A7QAQCBDtAj6+1bWiy4AwACHYBnzPp8W/oc&#10;ABDoADzT54o6boRuwR0AEOgA/XF+njdC1+cAgEAH6I/19rwRugV3AECgA3THenvgCF2fAwACHaBD&#10;wzCYoYeN0C24AwACHaDrTneLHjJC1+cAgEAHYNbp5SN0C+4AgEAH4OdOt/heM0LX5wCAQAfgP3T6&#10;+0foFtwBAIEOwBedbvH9Ubfn+nz03AAAgQ7ANxyoP2S14A4ACHQAdmXxfb8RutcFAAh0AHR6/Qjd&#10;AToAINABeJbF9+1G6A7QAQCBDoBOrx+hO0AHAAQ6AJux+P78CN3rAQAEOgA6vX6E7gAdABDoAOyl&#10;88X3mwN0AECgA5DW6V0O1B2gAwACHYBE3XX6YsEdABDoAER3+mCErs8BAIEOQIYeDtQXC+4AgEAH&#10;4ECdPnU+QtfnAIBAByDGOTt9seAOAAh0AI7a6UNvI3R9DgAIdABSneZAfbHgDgAIdABO4PiL7/oc&#10;ABDoAOj0I4zQLbgDAAIdgKM55OK7PgcABDoAOj3AasEdABDoAJzbMRbfb18Guv9FAECgA6DT60fo&#10;FtwBAIEOwNnELr5/MUIf/bcBAAIdgBN3+nSQEboDdABAoANwekGdfnOADgAIdAB0esDi++oAHQAQ&#10;6ADwh9oD9ZsDdABAoAPAL50+hYzQHaADAAIdgO69u9MXB+gAgEAHgK86/U2L7w7QAQCBDgDfecOB&#10;+mLBHQAQ6ABwpz0X3/U5ACDQASCg0xcL7gCAQAeAZ2y8+K7PAQCBDgABnb5YcAcABDoAvO7lxXd9&#10;DgAIdAAI6PTFgjsAINABYGPPLL7rcwBAoAPAfp0+PThCt+AOAAh0ANjJXZ1++zPQ/WsBAAIdAHbv&#10;9K8W31cL7gCAQAeA9/nsQP2PEfronwcAEOgA8PZOn34ZoTtABwAEOgAU+dHpNx8xAECgA0B9pw8O&#10;0AEAgQ4AAAAIdAAAABDoAAAAgEAHAAAAgQ4AAAAIdAAAABDoAAAAgEAHAAAAgQ4AAAAIdAAAADi7&#10;/wHq8FHiGdEOtQAAAABJRU5ErkJgglBLAwQUAAYACAAAACEAvAEB1uQAAAANAQAADwAAAGRycy9k&#10;b3ducmV2LnhtbEyPXUvDQBBF3wX/wzKCb+0m2q/EbEoRREWktBXs4zY7TYLZ2ZDdNtFf7/RJH4e5&#10;3HtOthxsI87Y+dqRgngcgUAqnKmpVPCxexotQPigyejGESr4Rg/L/Poq06lxPW3wvA2l4BLyqVZQ&#10;hdCmUvqiQqv92LVI/Du6zurAZ1dK0+mey20j76JoJq2uiRcq3eJjhcXX9mQVJPevx/7n832o62T/&#10;vNqvnXxbvyh1ezOsHkAEHMJfGC74jA45Mx3ciYwXjYJpFCccVTCK4xlbXSLz6YR1DjwwWcxB5pn8&#10;b5H/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BaXImzlAgAA&#10;OgYAAA4AAAAAAAAAAAAAAAAAOgIAAGRycy9lMm9Eb2MueG1sUEsBAi0ACgAAAAAAAAAhAIhOHVhq&#10;gAAAaoAAABQAAAAAAAAAAAAAAAAASwUAAGRycy9tZWRpYS9pbWFnZTEucG5nUEsBAi0AFAAGAAgA&#10;AAAhALwBAdbkAAAADQEAAA8AAAAAAAAAAAAAAAAA54UAAGRycy9kb3ducmV2LnhtbFBLAQItABQA&#10;BgAIAAAAIQCqJg6+vAAAACEBAAAZAAAAAAAAAAAAAAAAAPiGAABkcnMvX3JlbHMvZTJvRG9jLnht&#10;bC5yZWxzUEsFBgAAAAAGAAYAfAEAAOuHAAAAAA==&#10;" strokecolor="#00588c" strokeweight="1pt">
                <v:fill r:id="rId13" o:title="" recolor="t" rotate="t" type="frame"/>
              </v:rect>
            </w:pict>
          </mc:Fallback>
        </mc:AlternateContent>
      </w:r>
    </w:p>
    <w:p w14:paraId="1E6F6EF9" w14:textId="77777777" w:rsidR="00480E48" w:rsidRPr="00E840FB" w:rsidRDefault="00480E48" w:rsidP="00480E48">
      <w:pPr>
        <w:rPr>
          <w:rFonts w:ascii="Aptos" w:hAnsi="Aptos"/>
        </w:rPr>
      </w:pPr>
    </w:p>
    <w:p w14:paraId="3401004D" w14:textId="77777777" w:rsidR="00480E48" w:rsidRPr="00E840FB" w:rsidRDefault="00480E48" w:rsidP="00480E48">
      <w:pPr>
        <w:rPr>
          <w:rFonts w:ascii="Aptos" w:hAnsi="Aptos"/>
        </w:rPr>
      </w:pPr>
    </w:p>
    <w:p w14:paraId="25756C81" w14:textId="77777777" w:rsidR="00480E48" w:rsidRPr="00E840FB" w:rsidRDefault="00480E48" w:rsidP="00480E48">
      <w:pPr>
        <w:rPr>
          <w:rFonts w:ascii="Aptos" w:hAnsi="Aptos"/>
        </w:rPr>
      </w:pPr>
    </w:p>
    <w:p w14:paraId="24D0653C" w14:textId="77777777" w:rsidR="00480E48" w:rsidRPr="00E840FB" w:rsidRDefault="00480E48" w:rsidP="00480E48">
      <w:pPr>
        <w:rPr>
          <w:rFonts w:ascii="Aptos" w:hAnsi="Aptos"/>
        </w:rPr>
      </w:pPr>
    </w:p>
    <w:p w14:paraId="69C87680" w14:textId="77777777" w:rsidR="00480E48" w:rsidRPr="00E840FB" w:rsidRDefault="00480E48" w:rsidP="00480E48">
      <w:pPr>
        <w:rPr>
          <w:rFonts w:ascii="Aptos" w:hAnsi="Aptos"/>
        </w:rPr>
      </w:pPr>
    </w:p>
    <w:p w14:paraId="4A77062F" w14:textId="77777777" w:rsidR="00480E48" w:rsidRPr="00E840FB" w:rsidRDefault="00480E48" w:rsidP="00480E48">
      <w:pPr>
        <w:rPr>
          <w:rFonts w:ascii="Aptos" w:hAnsi="Aptos"/>
        </w:rPr>
      </w:pPr>
    </w:p>
    <w:p w14:paraId="53351250" w14:textId="77777777" w:rsidR="00480E48" w:rsidRPr="00E840FB" w:rsidRDefault="00480E48" w:rsidP="00480E48">
      <w:pPr>
        <w:rPr>
          <w:rFonts w:ascii="Aptos" w:hAnsi="Aptos"/>
        </w:rPr>
      </w:pPr>
    </w:p>
    <w:p w14:paraId="360C6DB7" w14:textId="77777777" w:rsidR="00480E48" w:rsidRPr="00E840FB" w:rsidRDefault="00480E48" w:rsidP="00480E48">
      <w:pPr>
        <w:rPr>
          <w:rFonts w:ascii="Aptos" w:hAnsi="Aptos"/>
        </w:rPr>
      </w:pPr>
      <w:r w:rsidRPr="00E840FB">
        <w:rPr>
          <w:rFonts w:ascii="Aptos" w:hAnsi="Aptos"/>
          <w:sz w:val="28"/>
        </w:rPr>
        <mc:AlternateContent>
          <mc:Choice Requires="wps">
            <w:drawing>
              <wp:anchor distT="0" distB="0" distL="114300" distR="114300" simplePos="0" relativeHeight="251658243" behindDoc="1" locked="0" layoutInCell="1" allowOverlap="1" wp14:anchorId="53DC7E0E" wp14:editId="4CDCB8A0">
                <wp:simplePos x="0" y="0"/>
                <wp:positionH relativeFrom="column">
                  <wp:posOffset>-5215642</wp:posOffset>
                </wp:positionH>
                <wp:positionV relativeFrom="paragraph">
                  <wp:posOffset>384452</wp:posOffset>
                </wp:positionV>
                <wp:extent cx="7955915" cy="6757035"/>
                <wp:effectExtent l="1200150" t="1733550" r="1245235" b="1739265"/>
                <wp:wrapNone/>
                <wp:docPr id="2120025" name="Rectangle 2120025"/>
                <wp:cNvGraphicFramePr/>
                <a:graphic xmlns:a="http://schemas.openxmlformats.org/drawingml/2006/main">
                  <a:graphicData uri="http://schemas.microsoft.com/office/word/2010/wordprocessingShape">
                    <wps:wsp>
                      <wps:cNvSpPr/>
                      <wps:spPr>
                        <a:xfrm rot="2219868">
                          <a:off x="0" y="0"/>
                          <a:ext cx="7955915" cy="6757035"/>
                        </a:xfrm>
                        <a:prstGeom prst="rect">
                          <a:avLst/>
                        </a:prstGeom>
                        <a:solidFill>
                          <a:srgbClr val="008C75"/>
                        </a:solidFill>
                        <a:ln>
                          <a:solidFill>
                            <a:srgbClr val="008C7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F6216" id="Rectangle 2120025" o:spid="_x0000_s1026" style="position:absolute;margin-left:-410.7pt;margin-top:30.25pt;width:626.45pt;height:532.05pt;rotation:2424688fd;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6hyhQIAAJcFAAAOAAAAZHJzL2Uyb0RvYy54bWysVE1v2zAMvQ/YfxB0X21ndfOBOEWQosOA&#10;og3WDj0rshQbkCWNUuJkv36U7DhdW+xQzAeBFMkn8pnk/PrQKLIX4GqjC5pdpJQIzU1Z621Bfz7d&#10;fplQ4jzTJVNGi4IehaPXi8+f5q2diZGpjCoFEATRbtbaglbe21mSOF6JhrkLY4VGozTQMI8qbJMS&#10;WIvojUpGaXqVtAZKC4YL5/D2pjPSRcSXUnD/IKUTnqiCYm4+nhDPTTiTxZzNtsBsVfM+DfaBLBpW&#10;a3x0gLphnpEd1G+gmpqDcUb6C26axEhZcxFrwGqy9FU1jxWzItaC5Dg70OT+Hyy/3z/aNSANrXUz&#10;h2Ko4iChIWCQrdEom06uJrE2zJYcInXHgTpx8ITj5Xia59Msp4Sj7Wqcj9OveSA36cACqAXnvwnT&#10;kCAUFPDfRFi2v3O+cz25BHdnVF3e1kpFBbablQKyZ+E/ppPV+IT+l5vSH4vELENocuYgSv6oRABU&#10;+oeQpC6xzlFMObanGBJinAvts85UsVJ0eeYpfj0JQ0SkJAIGZIn1Ddg9QGj9t9gdQb1/CBWxu4fg&#10;9F+JdcFDRHzZaD8EN7U28B6Awqr6lzv/E0kdNYGljSmPa+i6BSfMWX5b4w++Y86vGeAw4SUuCP+A&#10;h1SmLajpJUoqA7/fuw/+2ONopaTF4Syo+7VjIChR3zV2/zS7vAzTHJXLfDxCBV5aNi8tetesDPZN&#10;FrOLYvD36iRKMM0z7pFleBVNTHN8u6Dcw0lZ+W5p4CbiYrmMbjjBlvk7/Wh5AA+shgZ+OjwzsH2X&#10;exyQe3MaZDZ71eydb4jUZrnzRtZxEs689nzj9MfG6TdVWC8v9eh13qeLPwAAAP//AwBQSwMEFAAG&#10;AAgAAAAhAASMlRvgAAAADAEAAA8AAABkcnMvZG93bnJldi54bWxMj8FOg0AQhu8mvsNmTLy1Cwik&#10;UpbGNPGgHozQg8cFpkBkZwm7Lfj2jie9zWS+/PP9+WE1o7ji7AZLCsJtAAKpse1AnYJT9bzZgXBe&#10;U6tHS6jgGx0citubXGetXegDr6XvBIeQy7SC3vspk9I1PRrttnZC4tvZzkZ7XudOtrNeONyMMgqC&#10;VBo9EH/o9YTHHpuv8mIUVJ/D8R3LBh/r0+vbUr9USbJWSt3frU97EB5X/wfDrz6rQ8FOtb1Q68So&#10;YLOLwphZBWmQgGAifgh5qBkNozgFWeTyf4niBwAA//8DAFBLAQItABQABgAIAAAAIQC2gziS/gAA&#10;AOEBAAATAAAAAAAAAAAAAAAAAAAAAABbQ29udGVudF9UeXBlc10ueG1sUEsBAi0AFAAGAAgAAAAh&#10;ADj9If/WAAAAlAEAAAsAAAAAAAAAAAAAAAAALwEAAF9yZWxzLy5yZWxzUEsBAi0AFAAGAAgAAAAh&#10;APW7qHKFAgAAlwUAAA4AAAAAAAAAAAAAAAAALgIAAGRycy9lMm9Eb2MueG1sUEsBAi0AFAAGAAgA&#10;AAAhAASMlRvgAAAADAEAAA8AAAAAAAAAAAAAAAAA3wQAAGRycy9kb3ducmV2LnhtbFBLBQYAAAAA&#10;BAAEAPMAAADsBQAAAAA=&#10;" fillcolor="#008c75" strokecolor="#008c75" strokeweight="1pt"/>
            </w:pict>
          </mc:Fallback>
        </mc:AlternateContent>
      </w:r>
    </w:p>
    <w:p w14:paraId="15D9D97A" w14:textId="77777777" w:rsidR="00480E48" w:rsidRPr="00E840FB" w:rsidRDefault="00480E48" w:rsidP="00480E48">
      <w:pPr>
        <w:rPr>
          <w:rFonts w:ascii="Aptos" w:hAnsi="Aptos"/>
        </w:rPr>
      </w:pPr>
    </w:p>
    <w:p w14:paraId="6178E88C" w14:textId="77777777" w:rsidR="00480E48" w:rsidRPr="00E840FB" w:rsidRDefault="00480E48" w:rsidP="00480E48">
      <w:pPr>
        <w:rPr>
          <w:rFonts w:ascii="Aptos" w:hAnsi="Aptos"/>
        </w:rPr>
      </w:pPr>
    </w:p>
    <w:p w14:paraId="767E2AC8" w14:textId="77777777" w:rsidR="00480E48" w:rsidRPr="00E840FB" w:rsidRDefault="00480E48" w:rsidP="00480E48">
      <w:pPr>
        <w:rPr>
          <w:rFonts w:ascii="Aptos" w:hAnsi="Aptos"/>
        </w:rPr>
      </w:pPr>
    </w:p>
    <w:p w14:paraId="613C3862" w14:textId="77777777" w:rsidR="00480E48" w:rsidRPr="00E840FB" w:rsidRDefault="00480E48" w:rsidP="00480E48">
      <w:pPr>
        <w:rPr>
          <w:rFonts w:ascii="Aptos" w:hAnsi="Aptos"/>
        </w:rPr>
      </w:pPr>
    </w:p>
    <w:p w14:paraId="5E4C0003" w14:textId="77777777" w:rsidR="00480E48" w:rsidRPr="00E840FB" w:rsidRDefault="00480E48" w:rsidP="00480E48">
      <w:pPr>
        <w:rPr>
          <w:rFonts w:ascii="Aptos" w:hAnsi="Aptos"/>
        </w:rPr>
      </w:pPr>
    </w:p>
    <w:p w14:paraId="24A948F6" w14:textId="77777777" w:rsidR="00480E48" w:rsidRPr="00E840FB" w:rsidRDefault="00480E48" w:rsidP="00480E48">
      <w:pPr>
        <w:rPr>
          <w:rFonts w:ascii="Aptos" w:hAnsi="Aptos"/>
        </w:rPr>
      </w:pPr>
    </w:p>
    <w:p w14:paraId="0D60BEFE" w14:textId="77777777" w:rsidR="00480E48" w:rsidRPr="00E840FB" w:rsidRDefault="00480E48" w:rsidP="00480E48">
      <w:pPr>
        <w:rPr>
          <w:rFonts w:ascii="Aptos" w:hAnsi="Aptos"/>
        </w:rPr>
      </w:pPr>
    </w:p>
    <w:p w14:paraId="538BBD89" w14:textId="77777777" w:rsidR="00480E48" w:rsidRPr="00E840FB" w:rsidRDefault="00480E48" w:rsidP="00480E48">
      <w:pPr>
        <w:rPr>
          <w:rFonts w:ascii="Aptos" w:hAnsi="Aptos"/>
        </w:rPr>
      </w:pPr>
    </w:p>
    <w:p w14:paraId="32F31181" w14:textId="77777777" w:rsidR="00480E48" w:rsidRPr="00E840FB" w:rsidRDefault="00480E48" w:rsidP="00480E48">
      <w:pPr>
        <w:rPr>
          <w:rFonts w:ascii="Aptos" w:hAnsi="Aptos"/>
        </w:rPr>
      </w:pPr>
    </w:p>
    <w:p w14:paraId="31F34872" w14:textId="77777777" w:rsidR="00480E48" w:rsidRPr="00E840FB" w:rsidRDefault="00480E48" w:rsidP="00480E48">
      <w:pPr>
        <w:rPr>
          <w:rFonts w:ascii="Aptos" w:hAnsi="Aptos"/>
        </w:rPr>
      </w:pPr>
    </w:p>
    <w:p w14:paraId="7337234C" w14:textId="77777777" w:rsidR="00480E48" w:rsidRPr="00E840FB" w:rsidRDefault="00480E48" w:rsidP="00480E48">
      <w:pPr>
        <w:rPr>
          <w:rFonts w:ascii="Aptos" w:hAnsi="Aptos"/>
        </w:rPr>
      </w:pPr>
    </w:p>
    <w:p w14:paraId="25522202" w14:textId="77777777" w:rsidR="00480E48" w:rsidRPr="00E840FB" w:rsidRDefault="00480E48" w:rsidP="00480E48">
      <w:pPr>
        <w:rPr>
          <w:rFonts w:ascii="Aptos" w:hAnsi="Aptos"/>
        </w:rPr>
      </w:pPr>
    </w:p>
    <w:p w14:paraId="5AEF62E5" w14:textId="77777777" w:rsidR="00480E48" w:rsidRPr="00E840FB" w:rsidRDefault="00480E48" w:rsidP="00480E48">
      <w:pPr>
        <w:rPr>
          <w:rFonts w:ascii="Aptos" w:hAnsi="Aptos"/>
        </w:rPr>
      </w:pPr>
    </w:p>
    <w:p w14:paraId="2CB1BF90" w14:textId="77777777" w:rsidR="00480E48" w:rsidRPr="00E840FB" w:rsidRDefault="00480E48" w:rsidP="00480E48">
      <w:pPr>
        <w:rPr>
          <w:rFonts w:ascii="Aptos" w:hAnsi="Aptos"/>
        </w:rPr>
      </w:pPr>
    </w:p>
    <w:p w14:paraId="3A0EBF05" w14:textId="77777777" w:rsidR="00480E48" w:rsidRPr="00E840FB" w:rsidRDefault="00480E48" w:rsidP="00480E48">
      <w:pPr>
        <w:rPr>
          <w:rFonts w:ascii="Aptos" w:hAnsi="Aptos"/>
        </w:rPr>
      </w:pPr>
    </w:p>
    <w:p w14:paraId="62C2F623" w14:textId="77777777" w:rsidR="00480E48" w:rsidRPr="00E840FB" w:rsidRDefault="00480E48" w:rsidP="00480E48">
      <w:pPr>
        <w:rPr>
          <w:rFonts w:ascii="Aptos" w:hAnsi="Aptos"/>
        </w:rPr>
      </w:pPr>
    </w:p>
    <w:p w14:paraId="6C6975F4" w14:textId="77777777" w:rsidR="00480E48" w:rsidRPr="00E840FB" w:rsidRDefault="00480E48" w:rsidP="00480E48">
      <w:pPr>
        <w:rPr>
          <w:rFonts w:ascii="Aptos" w:hAnsi="Aptos"/>
        </w:rPr>
      </w:pPr>
    </w:p>
    <w:p w14:paraId="24DEF84B" w14:textId="77777777" w:rsidR="00480E48" w:rsidRPr="00E840FB" w:rsidRDefault="00480E48" w:rsidP="00480E48">
      <w:pPr>
        <w:rPr>
          <w:rFonts w:ascii="Aptos" w:hAnsi="Apto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0"/>
        <w:gridCol w:w="3402"/>
      </w:tblGrid>
      <w:tr w:rsidR="00480E48" w:rsidRPr="00E840FB" w14:paraId="62DAC7A7" w14:textId="77777777" w:rsidTr="00A6603B">
        <w:tc>
          <w:tcPr>
            <w:tcW w:w="5670" w:type="dxa"/>
          </w:tcPr>
          <w:p w14:paraId="140027A3" w14:textId="77777777" w:rsidR="00480E48" w:rsidRPr="00E840FB" w:rsidRDefault="00480E48" w:rsidP="0099119E">
            <w:pPr>
              <w:rPr>
                <w:rFonts w:ascii="Aptos" w:hAnsi="Aptos"/>
              </w:rPr>
            </w:pPr>
          </w:p>
        </w:tc>
        <w:tc>
          <w:tcPr>
            <w:tcW w:w="3402" w:type="dxa"/>
          </w:tcPr>
          <w:p w14:paraId="0E4E7E1A" w14:textId="77777777" w:rsidR="00D0652C" w:rsidRPr="00E840FB" w:rsidRDefault="00D0652C" w:rsidP="00921ADE">
            <w:pPr>
              <w:rPr>
                <w:rFonts w:ascii="Aptos" w:hAnsi="Aptos"/>
              </w:rPr>
            </w:pPr>
            <w:r w:rsidRPr="00E840FB">
              <w:rPr>
                <w:rFonts w:ascii="Aptos" w:hAnsi="Aptos"/>
              </w:rPr>
              <w:t>TYREX</w:t>
            </w:r>
          </w:p>
          <w:p w14:paraId="15EB0442" w14:textId="40AE219F" w:rsidR="003B2836" w:rsidRPr="00E840FB" w:rsidRDefault="00921ADE" w:rsidP="00921ADE">
            <w:pPr>
              <w:rPr>
                <w:rFonts w:ascii="Aptos" w:hAnsi="Aptos"/>
              </w:rPr>
            </w:pPr>
            <w:r w:rsidRPr="00E840FB">
              <w:rPr>
                <w:rFonts w:ascii="Aptos" w:hAnsi="Aptos"/>
              </w:rPr>
              <w:t>2 Rue du 19 Mars 1962</w:t>
            </w:r>
          </w:p>
          <w:p w14:paraId="16015589" w14:textId="24113CF8" w:rsidR="00921ADE" w:rsidRPr="00E840FB" w:rsidRDefault="00921ADE" w:rsidP="00921ADE">
            <w:pPr>
              <w:rPr>
                <w:rFonts w:ascii="Aptos" w:hAnsi="Aptos"/>
              </w:rPr>
            </w:pPr>
            <w:r w:rsidRPr="00E840FB">
              <w:rPr>
                <w:rFonts w:ascii="Aptos" w:hAnsi="Aptos"/>
              </w:rPr>
              <w:t>92 110 Clichy — France</w:t>
            </w:r>
          </w:p>
          <w:p w14:paraId="4C4D070D" w14:textId="0A69C1B9" w:rsidR="00486FC1" w:rsidRPr="00E840FB" w:rsidRDefault="00581295" w:rsidP="00486FC1">
            <w:pPr>
              <w:rPr>
                <w:rFonts w:ascii="Aptos" w:hAnsi="Aptos"/>
              </w:rPr>
            </w:pPr>
            <w:hyperlink r:id="rId60" w:history="1">
              <w:r w:rsidRPr="00E840FB">
                <w:rPr>
                  <w:rStyle w:val="Hyperlink"/>
                  <w:rFonts w:ascii="Aptos" w:hAnsi="Aptos"/>
                </w:rPr>
                <w:t>https://request.kub-cleaner.com</w:t>
              </w:r>
            </w:hyperlink>
          </w:p>
          <w:p w14:paraId="64FD4206" w14:textId="32A82948" w:rsidR="00480E48" w:rsidRPr="00E840FB" w:rsidRDefault="00480E48" w:rsidP="00921ADE">
            <w:pPr>
              <w:rPr>
                <w:rFonts w:ascii="Aptos" w:hAnsi="Aptos"/>
              </w:rPr>
            </w:pPr>
          </w:p>
        </w:tc>
      </w:tr>
    </w:tbl>
    <w:p w14:paraId="283DAABD" w14:textId="415237F8" w:rsidR="0099119E" w:rsidRPr="00423587" w:rsidRDefault="0099119E" w:rsidP="0099119E">
      <w:pPr>
        <w:rPr>
          <w:rFonts w:ascii="Aptos" w:hAnsi="Aptos"/>
        </w:rPr>
      </w:pPr>
    </w:p>
    <w:sectPr w:rsidR="0099119E" w:rsidRPr="00423587" w:rsidSect="00C11F56">
      <w:pgSz w:w="11906" w:h="16838"/>
      <w:pgMar w:top="1418" w:right="1418" w:bottom="1418" w:left="1418" w:header="34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880A2" w14:textId="77777777" w:rsidR="006F7BFC" w:rsidRPr="00E840FB" w:rsidRDefault="006F7BFC" w:rsidP="00A16A5D">
      <w:pPr>
        <w:spacing w:before="0" w:after="0"/>
      </w:pPr>
      <w:r w:rsidRPr="00E840FB">
        <w:separator/>
      </w:r>
    </w:p>
  </w:endnote>
  <w:endnote w:type="continuationSeparator" w:id="0">
    <w:p w14:paraId="6072C4C2" w14:textId="77777777" w:rsidR="006F7BFC" w:rsidRPr="00E840FB" w:rsidRDefault="006F7BFC" w:rsidP="00A16A5D">
      <w:pPr>
        <w:spacing w:before="0" w:after="0"/>
      </w:pPr>
      <w:r w:rsidRPr="00E840FB">
        <w:continuationSeparator/>
      </w:r>
    </w:p>
  </w:endnote>
  <w:endnote w:type="continuationNotice" w:id="1">
    <w:p w14:paraId="65C0B75A" w14:textId="77777777" w:rsidR="006F7BFC" w:rsidRPr="00E840FB" w:rsidRDefault="006F7BF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TC Avant Garde Gothic LT Book">
    <w:altName w:val="Calibri"/>
    <w:panose1 w:val="00000000000000000000"/>
    <w:charset w:val="00"/>
    <w:family w:val="modern"/>
    <w:notTrueType/>
    <w:pitch w:val="variable"/>
    <w:sig w:usb0="A000002F" w:usb1="4000004A" w:usb2="00000000" w:usb3="00000000" w:csb0="000001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ITC Avant Garde Gothic">
    <w:altName w:val="Calibri"/>
    <w:panose1 w:val="00000000000000000000"/>
    <w:charset w:val="00"/>
    <w:family w:val="modern"/>
    <w:notTrueType/>
    <w:pitch w:val="variable"/>
    <w:sig w:usb0="A000002F" w:usb1="40000048" w:usb2="00000000" w:usb3="00000000" w:csb0="00000111" w:csb1="00000000"/>
  </w:font>
  <w:font w:name="ITC Avant Garde Gothic LT Extra">
    <w:altName w:val="Calibri"/>
    <w:panose1 w:val="00000000000000000000"/>
    <w:charset w:val="00"/>
    <w:family w:val="modern"/>
    <w:notTrueType/>
    <w:pitch w:val="variable"/>
    <w:sig w:usb0="A00000AF" w:usb1="4000204A" w:usb2="00000000" w:usb3="00000000" w:csb0="0000011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3CED" w14:textId="77777777" w:rsidR="00025CA4" w:rsidRPr="00E840FB" w:rsidRDefault="00025CA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6570" w:type="pct"/>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3"/>
      <w:gridCol w:w="1063"/>
      <w:gridCol w:w="1563"/>
      <w:gridCol w:w="6952"/>
      <w:gridCol w:w="1277"/>
    </w:tblGrid>
    <w:tr w:rsidR="00115839" w:rsidRPr="00E840FB" w14:paraId="125480FA" w14:textId="77777777" w:rsidTr="00115839">
      <w:tc>
        <w:tcPr>
          <w:tcW w:w="1062" w:type="dxa"/>
          <w:tcBorders>
            <w:top w:val="single" w:sz="12" w:space="0" w:color="00588C"/>
          </w:tcBorders>
        </w:tcPr>
        <w:p w14:paraId="567FB62D" w14:textId="77777777" w:rsidR="00115839" w:rsidRPr="00E840FB" w:rsidRDefault="00115839">
          <w:pPr>
            <w:pStyle w:val="Fuzeile"/>
          </w:pPr>
        </w:p>
      </w:tc>
      <w:tc>
        <w:tcPr>
          <w:tcW w:w="1062" w:type="dxa"/>
          <w:tcBorders>
            <w:top w:val="single" w:sz="12" w:space="0" w:color="00588C"/>
          </w:tcBorders>
        </w:tcPr>
        <w:p w14:paraId="7C7CBB81" w14:textId="16112934" w:rsidR="00115839" w:rsidRPr="00E840FB" w:rsidRDefault="003874AD">
          <w:pPr>
            <w:pStyle w:val="Fuzeile"/>
          </w:pPr>
          <w:r w:rsidRPr="00E840FB">
            <w:rPr>
              <w:rFonts w:ascii="ITC Avant Garde Gothic LT Extra" w:hAnsi="ITC Avant Garde Gothic LT Extra"/>
              <w:sz w:val="16"/>
            </w:rPr>
            <w:fldChar w:fldCharType="begin"/>
          </w:r>
          <w:r w:rsidRPr="00E840FB">
            <w:rPr>
              <w:rFonts w:ascii="ITC Avant Garde Gothic LT Extra" w:hAnsi="ITC Avant Garde Gothic LT Extra"/>
              <w:sz w:val="16"/>
            </w:rPr>
            <w:instrText xml:space="preserve"> PAGE   \* MERGEFORMAT </w:instrText>
          </w:r>
          <w:r w:rsidRPr="00E840FB">
            <w:rPr>
              <w:rFonts w:ascii="ITC Avant Garde Gothic LT Extra" w:hAnsi="ITC Avant Garde Gothic LT Extra"/>
              <w:sz w:val="16"/>
            </w:rPr>
            <w:fldChar w:fldCharType="separate"/>
          </w:r>
          <w:r w:rsidRPr="00E840FB">
            <w:rPr>
              <w:rFonts w:ascii="ITC Avant Garde Gothic LT Extra" w:hAnsi="ITC Avant Garde Gothic LT Extra"/>
              <w:sz w:val="16"/>
            </w:rPr>
            <w:t>1</w:t>
          </w:r>
          <w:r w:rsidRPr="00E840FB">
            <w:rPr>
              <w:rFonts w:ascii="ITC Avant Garde Gothic LT Extra" w:hAnsi="ITC Avant Garde Gothic LT Extra"/>
              <w:sz w:val="16"/>
            </w:rPr>
            <w:fldChar w:fldCharType="end"/>
          </w:r>
          <w:r w:rsidRPr="00E840FB">
            <w:rPr>
              <w:rFonts w:ascii="ITC Avant Garde Gothic LT Extra" w:hAnsi="ITC Avant Garde Gothic LT Extra"/>
              <w:sz w:val="16"/>
            </w:rPr>
            <w:t xml:space="preserve"> | </w:t>
          </w:r>
          <w:r w:rsidRPr="00E840FB">
            <w:rPr>
              <w:rFonts w:ascii="ITC Avant Garde Gothic LT Extra" w:hAnsi="ITC Avant Garde Gothic LT Extra"/>
              <w:sz w:val="16"/>
            </w:rPr>
            <w:fldChar w:fldCharType="begin"/>
          </w:r>
          <w:r w:rsidRPr="00E840FB">
            <w:rPr>
              <w:rFonts w:ascii="ITC Avant Garde Gothic LT Extra" w:hAnsi="ITC Avant Garde Gothic LT Extra"/>
              <w:sz w:val="16"/>
            </w:rPr>
            <w:instrText xml:space="preserve"> NUMPAGES   \* MERGEFORMAT </w:instrText>
          </w:r>
          <w:r w:rsidRPr="00E840FB">
            <w:rPr>
              <w:rFonts w:ascii="ITC Avant Garde Gothic LT Extra" w:hAnsi="ITC Avant Garde Gothic LT Extra"/>
              <w:sz w:val="16"/>
            </w:rPr>
            <w:fldChar w:fldCharType="separate"/>
          </w:r>
          <w:r w:rsidRPr="00E840FB">
            <w:rPr>
              <w:rFonts w:ascii="ITC Avant Garde Gothic LT Extra" w:hAnsi="ITC Avant Garde Gothic LT Extra"/>
              <w:sz w:val="16"/>
            </w:rPr>
            <w:t>20</w:t>
          </w:r>
          <w:r w:rsidRPr="00E840FB">
            <w:rPr>
              <w:rFonts w:ascii="ITC Avant Garde Gothic LT Extra" w:hAnsi="ITC Avant Garde Gothic LT Extra"/>
              <w:sz w:val="16"/>
            </w:rPr>
            <w:fldChar w:fldCharType="end"/>
          </w:r>
        </w:p>
      </w:tc>
      <w:tc>
        <w:tcPr>
          <w:tcW w:w="1562" w:type="dxa"/>
          <w:tcBorders>
            <w:top w:val="single" w:sz="12" w:space="0" w:color="00588C"/>
          </w:tcBorders>
        </w:tcPr>
        <w:p w14:paraId="583237ED" w14:textId="78A5CC1A" w:rsidR="00115839" w:rsidRPr="00E840FB" w:rsidRDefault="00115839">
          <w:pPr>
            <w:pStyle w:val="Fuzeile"/>
          </w:pPr>
        </w:p>
      </w:tc>
      <w:tc>
        <w:tcPr>
          <w:tcW w:w="6946" w:type="dxa"/>
          <w:tcBorders>
            <w:top w:val="single" w:sz="12" w:space="0" w:color="00588C"/>
          </w:tcBorders>
        </w:tcPr>
        <w:p w14:paraId="199866E0" w14:textId="40E2BC67" w:rsidR="00115839" w:rsidRPr="00E840FB" w:rsidRDefault="00115839" w:rsidP="00115839">
          <w:pPr>
            <w:pStyle w:val="Fuzeile"/>
            <w:jc w:val="right"/>
          </w:pPr>
          <w:r w:rsidRPr="00E840FB">
            <w:drawing>
              <wp:inline distT="0" distB="0" distL="0" distR="0" wp14:anchorId="1BE40606" wp14:editId="15C7CCD4">
                <wp:extent cx="1414145" cy="280670"/>
                <wp:effectExtent l="0" t="0" r="0" b="5080"/>
                <wp:docPr id="1170543246" name="Picture 211269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4145" cy="280670"/>
                        </a:xfrm>
                        <a:prstGeom prst="rect">
                          <a:avLst/>
                        </a:prstGeom>
                        <a:noFill/>
                      </pic:spPr>
                    </pic:pic>
                  </a:graphicData>
                </a:graphic>
              </wp:inline>
            </w:drawing>
          </w:r>
        </w:p>
      </w:tc>
      <w:tc>
        <w:tcPr>
          <w:tcW w:w="1276" w:type="dxa"/>
        </w:tcPr>
        <w:p w14:paraId="06AF68CF" w14:textId="77777777" w:rsidR="00115839" w:rsidRPr="00E840FB" w:rsidRDefault="00115839">
          <w:pPr>
            <w:pStyle w:val="Fuzeile"/>
          </w:pPr>
        </w:p>
      </w:tc>
    </w:tr>
  </w:tbl>
  <w:p w14:paraId="56ED018F" w14:textId="77777777" w:rsidR="00D17B85" w:rsidRPr="00E840FB" w:rsidRDefault="00D17B85" w:rsidP="00BE44D6">
    <w:pPr>
      <w:pStyle w:val="Fuzeile"/>
      <w:rPr>
        <w:sz w:val="2"/>
        <w:szCs w:val="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BD02" w14:textId="77777777" w:rsidR="00025CA4" w:rsidRPr="00E840FB" w:rsidRDefault="00025CA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4A1B2" w14:textId="77777777" w:rsidR="006F7BFC" w:rsidRPr="00E840FB" w:rsidRDefault="006F7BFC" w:rsidP="00A16A5D">
      <w:pPr>
        <w:spacing w:before="0" w:after="0"/>
      </w:pPr>
      <w:r w:rsidRPr="00E840FB">
        <w:separator/>
      </w:r>
    </w:p>
  </w:footnote>
  <w:footnote w:type="continuationSeparator" w:id="0">
    <w:p w14:paraId="1FAD7161" w14:textId="77777777" w:rsidR="006F7BFC" w:rsidRPr="00E840FB" w:rsidRDefault="006F7BFC" w:rsidP="00A16A5D">
      <w:pPr>
        <w:spacing w:before="0" w:after="0"/>
      </w:pPr>
      <w:r w:rsidRPr="00E840FB">
        <w:continuationSeparator/>
      </w:r>
    </w:p>
  </w:footnote>
  <w:footnote w:type="continuationNotice" w:id="1">
    <w:p w14:paraId="3EAE882E" w14:textId="77777777" w:rsidR="006F7BFC" w:rsidRPr="00E840FB" w:rsidRDefault="006F7BF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0019" w14:textId="77777777" w:rsidR="00025CA4" w:rsidRPr="00E840FB" w:rsidRDefault="00025CA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6570" w:type="pct"/>
      <w:tblInd w:w="-1423" w:type="dxa"/>
      <w:tblBorders>
        <w:top w:val="none" w:sz="0" w:space="0" w:color="auto"/>
        <w:left w:val="none" w:sz="0" w:space="0" w:color="auto"/>
        <w:bottom w:val="single" w:sz="8" w:space="0" w:color="00588C"/>
        <w:right w:val="none" w:sz="0" w:space="0" w:color="auto"/>
        <w:insideH w:val="none" w:sz="0" w:space="0" w:color="auto"/>
        <w:insideV w:val="none" w:sz="0" w:space="0" w:color="auto"/>
      </w:tblBorders>
      <w:tblLayout w:type="fixed"/>
      <w:tblLook w:val="04A0" w:firstRow="1" w:lastRow="0" w:firstColumn="1" w:lastColumn="0" w:noHBand="0" w:noVBand="1"/>
    </w:tblPr>
    <w:tblGrid>
      <w:gridCol w:w="1016"/>
      <w:gridCol w:w="2816"/>
      <w:gridCol w:w="292"/>
      <w:gridCol w:w="6575"/>
      <w:gridCol w:w="1219"/>
    </w:tblGrid>
    <w:tr w:rsidR="005E6E9F" w:rsidRPr="00E840FB" w14:paraId="64D77233" w14:textId="77777777" w:rsidTr="003742DF">
      <w:tc>
        <w:tcPr>
          <w:tcW w:w="1016" w:type="dxa"/>
          <w:tcBorders>
            <w:bottom w:val="nil"/>
          </w:tcBorders>
        </w:tcPr>
        <w:p w14:paraId="316CD23D" w14:textId="77777777" w:rsidR="005E6E9F" w:rsidRPr="00E840FB" w:rsidRDefault="005E6E9F" w:rsidP="005E6E9F">
          <w:pPr>
            <w:pStyle w:val="Fuzeile"/>
          </w:pPr>
        </w:p>
      </w:tc>
      <w:tc>
        <w:tcPr>
          <w:tcW w:w="2817" w:type="dxa"/>
          <w:tcBorders>
            <w:bottom w:val="single" w:sz="12" w:space="0" w:color="00588C"/>
          </w:tcBorders>
          <w:vAlign w:val="center"/>
        </w:tcPr>
        <w:p w14:paraId="36CA34BE" w14:textId="430C6851" w:rsidR="005E6E9F" w:rsidRPr="00E840FB" w:rsidRDefault="006B06FF" w:rsidP="001D2E71">
          <w:pPr>
            <w:pStyle w:val="Fuzeile"/>
            <w:jc w:val="left"/>
          </w:pPr>
          <w:r w:rsidRPr="00E840FB">
            <w:drawing>
              <wp:inline distT="0" distB="0" distL="0" distR="0" wp14:anchorId="4E0ABF92" wp14:editId="50E8AB4D">
                <wp:extent cx="540018" cy="354855"/>
                <wp:effectExtent l="0" t="0" r="0" b="7620"/>
                <wp:docPr id="232380222" name="Picture 195051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553943" cy="364006"/>
                        </a:xfrm>
                        <a:prstGeom prst="rect">
                          <a:avLst/>
                        </a:prstGeom>
                        <a:noFill/>
                      </pic:spPr>
                    </pic:pic>
                  </a:graphicData>
                </a:graphic>
              </wp:inline>
            </w:drawing>
          </w:r>
        </w:p>
      </w:tc>
      <w:tc>
        <w:tcPr>
          <w:tcW w:w="292" w:type="dxa"/>
          <w:tcBorders>
            <w:bottom w:val="single" w:sz="12" w:space="0" w:color="00588C"/>
          </w:tcBorders>
        </w:tcPr>
        <w:p w14:paraId="06563AEA" w14:textId="307C8635" w:rsidR="005E6E9F" w:rsidRPr="00E840FB" w:rsidRDefault="005E6E9F" w:rsidP="005E6E9F">
          <w:pPr>
            <w:pStyle w:val="Fuzeile"/>
          </w:pPr>
        </w:p>
      </w:tc>
      <w:tc>
        <w:tcPr>
          <w:tcW w:w="6577" w:type="dxa"/>
          <w:tcBorders>
            <w:bottom w:val="single" w:sz="12" w:space="0" w:color="00588C"/>
          </w:tcBorders>
        </w:tcPr>
        <w:p w14:paraId="0BB016C0" w14:textId="77777777" w:rsidR="006B06FF" w:rsidRPr="00E840FB" w:rsidRDefault="006B06FF" w:rsidP="005E6E9F">
          <w:pPr>
            <w:pStyle w:val="Fuzeile"/>
            <w:jc w:val="right"/>
          </w:pPr>
        </w:p>
        <w:p w14:paraId="78C41F7C" w14:textId="5D008B06" w:rsidR="005E6E9F" w:rsidRPr="00E840FB" w:rsidRDefault="00025CA4" w:rsidP="005E6E9F">
          <w:pPr>
            <w:pStyle w:val="Fuzeile"/>
            <w:jc w:val="right"/>
          </w:pPr>
          <w:r w:rsidRPr="00E840FB">
            <w:t xml:space="preserve"> Leitfaden Bereitstellung vor </w:t>
          </w:r>
          <w:r w:rsidR="00C004C6" w:rsidRPr="00E840FB">
            <w:t>Ort</w:t>
          </w:r>
          <w:r w:rsidR="00850A8C" w:rsidRPr="00E840FB">
            <w:t xml:space="preserve"> </w:t>
          </w:r>
        </w:p>
      </w:tc>
      <w:tc>
        <w:tcPr>
          <w:tcW w:w="1219" w:type="dxa"/>
          <w:tcBorders>
            <w:bottom w:val="single" w:sz="12" w:space="0" w:color="00588C"/>
          </w:tcBorders>
        </w:tcPr>
        <w:p w14:paraId="16F8E0DE" w14:textId="77777777" w:rsidR="005E6E9F" w:rsidRPr="00E840FB" w:rsidRDefault="005E6E9F" w:rsidP="005E6E9F">
          <w:pPr>
            <w:pStyle w:val="Fuzeile"/>
          </w:pPr>
        </w:p>
      </w:tc>
    </w:tr>
  </w:tbl>
  <w:p w14:paraId="28ECB94D" w14:textId="77777777" w:rsidR="005E6E9F" w:rsidRPr="00E840FB" w:rsidRDefault="005E6E9F">
    <w:pPr>
      <w:pStyle w:val="Kopfzeile"/>
      <w:rPr>
        <w:sz w:val="40"/>
        <w:szCs w:val="4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D894" w14:textId="77777777" w:rsidR="00025CA4" w:rsidRPr="00E840FB" w:rsidRDefault="00025CA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3822"/>
    <w:multiLevelType w:val="hybridMultilevel"/>
    <w:tmpl w:val="D4685546"/>
    <w:lvl w:ilvl="0" w:tplc="F64EA87A">
      <w:start w:val="14"/>
      <w:numFmt w:val="bullet"/>
      <w:lvlText w:val="-"/>
      <w:lvlJc w:val="left"/>
      <w:pPr>
        <w:ind w:left="720" w:hanging="360"/>
      </w:pPr>
      <w:rPr>
        <w:rFonts w:ascii="ITC Avant Garde Gothic LT Book" w:eastAsiaTheme="minorHAnsi" w:hAnsi="ITC Avant Garde Gothic LT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863C7A"/>
    <w:multiLevelType w:val="multilevel"/>
    <w:tmpl w:val="61AC807A"/>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92" w:hanging="432"/>
      </w:pPr>
    </w:lvl>
    <w:lvl w:ilvl="2">
      <w:start w:val="1"/>
      <w:numFmt w:val="decimal"/>
      <w:pStyle w:val="berschrift3"/>
      <w:lvlText w:val="%1.%2.%3."/>
      <w:lvlJc w:val="left"/>
      <w:pPr>
        <w:ind w:left="1071" w:hanging="504"/>
      </w:pPr>
    </w:lvl>
    <w:lvl w:ilvl="3">
      <w:start w:val="1"/>
      <w:numFmt w:val="decimal"/>
      <w:pStyle w:val="berschrift4"/>
      <w:lvlText w:val="%1.%2.%3.%4."/>
      <w:lvlJc w:val="left"/>
      <w:pPr>
        <w:ind w:left="1728" w:hanging="648"/>
      </w:pPr>
    </w:lvl>
    <w:lvl w:ilvl="4">
      <w:start w:val="1"/>
      <w:numFmt w:val="decimal"/>
      <w:pStyle w:val="berschrift5"/>
      <w:lvlText w:val="%1.%2.%3.%4.%5."/>
      <w:lvlJc w:val="left"/>
      <w:pPr>
        <w:ind w:left="2232" w:hanging="792"/>
      </w:pPr>
    </w:lvl>
    <w:lvl w:ilvl="5">
      <w:start w:val="1"/>
      <w:numFmt w:val="decimal"/>
      <w:pStyle w:val="berschrift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2D5C8E"/>
    <w:multiLevelType w:val="hybridMultilevel"/>
    <w:tmpl w:val="77E4FA66"/>
    <w:lvl w:ilvl="0" w:tplc="44468C20">
      <w:start w:val="1"/>
      <w:numFmt w:val="bullet"/>
      <w:lvlText w:val="●"/>
      <w:lvlJc w:val="left"/>
      <w:pPr>
        <w:ind w:left="644" w:hanging="360"/>
      </w:pPr>
      <w:rPr>
        <w:rFonts w:ascii="Courier New" w:hAnsi="Courier New" w:hint="default"/>
        <w:color w:val="00588C"/>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3" w15:restartNumberingAfterBreak="0">
    <w:nsid w:val="18E700CC"/>
    <w:multiLevelType w:val="multilevel"/>
    <w:tmpl w:val="BED43C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1A23E6E"/>
    <w:multiLevelType w:val="hybridMultilevel"/>
    <w:tmpl w:val="9DFA2D72"/>
    <w:lvl w:ilvl="0" w:tplc="4E1A949A">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4473B32"/>
    <w:multiLevelType w:val="hybridMultilevel"/>
    <w:tmpl w:val="55CCD522"/>
    <w:lvl w:ilvl="0" w:tplc="FD1CC024">
      <w:start w:val="1"/>
      <w:numFmt w:val="bullet"/>
      <w:lvlText w:val=""/>
      <w:lvlJc w:val="left"/>
      <w:pPr>
        <w:tabs>
          <w:tab w:val="num" w:pos="720"/>
        </w:tabs>
        <w:ind w:left="720" w:hanging="360"/>
      </w:pPr>
      <w:rPr>
        <w:rFonts w:ascii="Symbol" w:hAnsi="Symbol" w:hint="default"/>
      </w:rPr>
    </w:lvl>
    <w:lvl w:ilvl="1" w:tplc="A600E08C" w:tentative="1">
      <w:start w:val="1"/>
      <w:numFmt w:val="bullet"/>
      <w:lvlText w:val=""/>
      <w:lvlJc w:val="left"/>
      <w:pPr>
        <w:tabs>
          <w:tab w:val="num" w:pos="1440"/>
        </w:tabs>
        <w:ind w:left="1440" w:hanging="360"/>
      </w:pPr>
      <w:rPr>
        <w:rFonts w:ascii="Symbol" w:hAnsi="Symbol" w:hint="default"/>
      </w:rPr>
    </w:lvl>
    <w:lvl w:ilvl="2" w:tplc="118A428C">
      <w:start w:val="1"/>
      <w:numFmt w:val="bullet"/>
      <w:lvlText w:val=""/>
      <w:lvlJc w:val="left"/>
      <w:pPr>
        <w:tabs>
          <w:tab w:val="num" w:pos="2160"/>
        </w:tabs>
        <w:ind w:left="2160" w:hanging="360"/>
      </w:pPr>
      <w:rPr>
        <w:rFonts w:ascii="Symbol" w:hAnsi="Symbol" w:hint="default"/>
      </w:rPr>
    </w:lvl>
    <w:lvl w:ilvl="3" w:tplc="6A164DC4" w:tentative="1">
      <w:start w:val="1"/>
      <w:numFmt w:val="bullet"/>
      <w:lvlText w:val=""/>
      <w:lvlJc w:val="left"/>
      <w:pPr>
        <w:tabs>
          <w:tab w:val="num" w:pos="2880"/>
        </w:tabs>
        <w:ind w:left="2880" w:hanging="360"/>
      </w:pPr>
      <w:rPr>
        <w:rFonts w:ascii="Symbol" w:hAnsi="Symbol" w:hint="default"/>
      </w:rPr>
    </w:lvl>
    <w:lvl w:ilvl="4" w:tplc="CAC8E668" w:tentative="1">
      <w:start w:val="1"/>
      <w:numFmt w:val="bullet"/>
      <w:lvlText w:val=""/>
      <w:lvlJc w:val="left"/>
      <w:pPr>
        <w:tabs>
          <w:tab w:val="num" w:pos="3600"/>
        </w:tabs>
        <w:ind w:left="3600" w:hanging="360"/>
      </w:pPr>
      <w:rPr>
        <w:rFonts w:ascii="Symbol" w:hAnsi="Symbol" w:hint="default"/>
      </w:rPr>
    </w:lvl>
    <w:lvl w:ilvl="5" w:tplc="C3DAFCC0" w:tentative="1">
      <w:start w:val="1"/>
      <w:numFmt w:val="bullet"/>
      <w:lvlText w:val=""/>
      <w:lvlJc w:val="left"/>
      <w:pPr>
        <w:tabs>
          <w:tab w:val="num" w:pos="4320"/>
        </w:tabs>
        <w:ind w:left="4320" w:hanging="360"/>
      </w:pPr>
      <w:rPr>
        <w:rFonts w:ascii="Symbol" w:hAnsi="Symbol" w:hint="default"/>
      </w:rPr>
    </w:lvl>
    <w:lvl w:ilvl="6" w:tplc="D834D002" w:tentative="1">
      <w:start w:val="1"/>
      <w:numFmt w:val="bullet"/>
      <w:lvlText w:val=""/>
      <w:lvlJc w:val="left"/>
      <w:pPr>
        <w:tabs>
          <w:tab w:val="num" w:pos="5040"/>
        </w:tabs>
        <w:ind w:left="5040" w:hanging="360"/>
      </w:pPr>
      <w:rPr>
        <w:rFonts w:ascii="Symbol" w:hAnsi="Symbol" w:hint="default"/>
      </w:rPr>
    </w:lvl>
    <w:lvl w:ilvl="7" w:tplc="5956B2B4" w:tentative="1">
      <w:start w:val="1"/>
      <w:numFmt w:val="bullet"/>
      <w:lvlText w:val=""/>
      <w:lvlJc w:val="left"/>
      <w:pPr>
        <w:tabs>
          <w:tab w:val="num" w:pos="5760"/>
        </w:tabs>
        <w:ind w:left="5760" w:hanging="360"/>
      </w:pPr>
      <w:rPr>
        <w:rFonts w:ascii="Symbol" w:hAnsi="Symbol" w:hint="default"/>
      </w:rPr>
    </w:lvl>
    <w:lvl w:ilvl="8" w:tplc="4A0E6A78"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34A56F0F"/>
    <w:multiLevelType w:val="hybridMultilevel"/>
    <w:tmpl w:val="E0BADD7E"/>
    <w:lvl w:ilvl="0" w:tplc="C3DECF22">
      <w:start w:val="1"/>
      <w:numFmt w:val="bullet"/>
      <w:lvlText w:val=""/>
      <w:lvlJc w:val="left"/>
      <w:pPr>
        <w:tabs>
          <w:tab w:val="num" w:pos="720"/>
        </w:tabs>
        <w:ind w:left="720" w:hanging="360"/>
      </w:pPr>
      <w:rPr>
        <w:rFonts w:ascii="Symbol" w:hAnsi="Symbol" w:hint="default"/>
      </w:rPr>
    </w:lvl>
    <w:lvl w:ilvl="1" w:tplc="DDF6ABB6" w:tentative="1">
      <w:start w:val="1"/>
      <w:numFmt w:val="bullet"/>
      <w:lvlText w:val=""/>
      <w:lvlJc w:val="left"/>
      <w:pPr>
        <w:tabs>
          <w:tab w:val="num" w:pos="1440"/>
        </w:tabs>
        <w:ind w:left="1440" w:hanging="360"/>
      </w:pPr>
      <w:rPr>
        <w:rFonts w:ascii="Symbol" w:hAnsi="Symbol" w:hint="default"/>
      </w:rPr>
    </w:lvl>
    <w:lvl w:ilvl="2" w:tplc="E3B056DE">
      <w:start w:val="1"/>
      <w:numFmt w:val="bullet"/>
      <w:lvlText w:val=""/>
      <w:lvlJc w:val="left"/>
      <w:pPr>
        <w:tabs>
          <w:tab w:val="num" w:pos="2160"/>
        </w:tabs>
        <w:ind w:left="2160" w:hanging="360"/>
      </w:pPr>
      <w:rPr>
        <w:rFonts w:ascii="Symbol" w:hAnsi="Symbol" w:hint="default"/>
      </w:rPr>
    </w:lvl>
    <w:lvl w:ilvl="3" w:tplc="FB72E0AC" w:tentative="1">
      <w:start w:val="1"/>
      <w:numFmt w:val="bullet"/>
      <w:lvlText w:val=""/>
      <w:lvlJc w:val="left"/>
      <w:pPr>
        <w:tabs>
          <w:tab w:val="num" w:pos="2880"/>
        </w:tabs>
        <w:ind w:left="2880" w:hanging="360"/>
      </w:pPr>
      <w:rPr>
        <w:rFonts w:ascii="Symbol" w:hAnsi="Symbol" w:hint="default"/>
      </w:rPr>
    </w:lvl>
    <w:lvl w:ilvl="4" w:tplc="CF18788E" w:tentative="1">
      <w:start w:val="1"/>
      <w:numFmt w:val="bullet"/>
      <w:lvlText w:val=""/>
      <w:lvlJc w:val="left"/>
      <w:pPr>
        <w:tabs>
          <w:tab w:val="num" w:pos="3600"/>
        </w:tabs>
        <w:ind w:left="3600" w:hanging="360"/>
      </w:pPr>
      <w:rPr>
        <w:rFonts w:ascii="Symbol" w:hAnsi="Symbol" w:hint="default"/>
      </w:rPr>
    </w:lvl>
    <w:lvl w:ilvl="5" w:tplc="3E40A1DE" w:tentative="1">
      <w:start w:val="1"/>
      <w:numFmt w:val="bullet"/>
      <w:lvlText w:val=""/>
      <w:lvlJc w:val="left"/>
      <w:pPr>
        <w:tabs>
          <w:tab w:val="num" w:pos="4320"/>
        </w:tabs>
        <w:ind w:left="4320" w:hanging="360"/>
      </w:pPr>
      <w:rPr>
        <w:rFonts w:ascii="Symbol" w:hAnsi="Symbol" w:hint="default"/>
      </w:rPr>
    </w:lvl>
    <w:lvl w:ilvl="6" w:tplc="4C6EAA80" w:tentative="1">
      <w:start w:val="1"/>
      <w:numFmt w:val="bullet"/>
      <w:lvlText w:val=""/>
      <w:lvlJc w:val="left"/>
      <w:pPr>
        <w:tabs>
          <w:tab w:val="num" w:pos="5040"/>
        </w:tabs>
        <w:ind w:left="5040" w:hanging="360"/>
      </w:pPr>
      <w:rPr>
        <w:rFonts w:ascii="Symbol" w:hAnsi="Symbol" w:hint="default"/>
      </w:rPr>
    </w:lvl>
    <w:lvl w:ilvl="7" w:tplc="67709DC6" w:tentative="1">
      <w:start w:val="1"/>
      <w:numFmt w:val="bullet"/>
      <w:lvlText w:val=""/>
      <w:lvlJc w:val="left"/>
      <w:pPr>
        <w:tabs>
          <w:tab w:val="num" w:pos="5760"/>
        </w:tabs>
        <w:ind w:left="5760" w:hanging="360"/>
      </w:pPr>
      <w:rPr>
        <w:rFonts w:ascii="Symbol" w:hAnsi="Symbol" w:hint="default"/>
      </w:rPr>
    </w:lvl>
    <w:lvl w:ilvl="8" w:tplc="60A86530"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D5701BF"/>
    <w:multiLevelType w:val="hybridMultilevel"/>
    <w:tmpl w:val="4964FA12"/>
    <w:lvl w:ilvl="0" w:tplc="F64EA87A">
      <w:start w:val="14"/>
      <w:numFmt w:val="bullet"/>
      <w:lvlText w:val="-"/>
      <w:lvlJc w:val="left"/>
      <w:pPr>
        <w:ind w:left="720" w:hanging="360"/>
      </w:pPr>
      <w:rPr>
        <w:rFonts w:ascii="ITC Avant Garde Gothic LT Book" w:eastAsiaTheme="minorHAnsi" w:hAnsi="ITC Avant Garde Gothic LT Book"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4ED46EA"/>
    <w:multiLevelType w:val="hybridMultilevel"/>
    <w:tmpl w:val="63E0248C"/>
    <w:lvl w:ilvl="0" w:tplc="FBA45592">
      <w:start w:val="1"/>
      <w:numFmt w:val="bullet"/>
      <w:pStyle w:val="Tableaupuceniveau3"/>
      <w:lvlText w:val="●"/>
      <w:lvlJc w:val="left"/>
      <w:pPr>
        <w:ind w:left="700" w:hanging="360"/>
      </w:pPr>
      <w:rPr>
        <w:rFonts w:ascii="Courier New" w:hAnsi="Courier New" w:hint="default"/>
        <w:color w:val="00588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5360B9"/>
    <w:multiLevelType w:val="hybridMultilevel"/>
    <w:tmpl w:val="CFC6614A"/>
    <w:lvl w:ilvl="0" w:tplc="A906B548">
      <w:start w:val="1"/>
      <w:numFmt w:val="bullet"/>
      <w:pStyle w:val="Puceniveau3"/>
      <w:lvlText w:val="◌"/>
      <w:lvlJc w:val="left"/>
      <w:pPr>
        <w:ind w:left="1040" w:hanging="360"/>
      </w:pPr>
      <w:rPr>
        <w:rFonts w:ascii="Helvetica" w:hAnsi="Helvetica" w:hint="default"/>
        <w:color w:val="00588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D2406A2"/>
    <w:multiLevelType w:val="hybridMultilevel"/>
    <w:tmpl w:val="808E26E6"/>
    <w:lvl w:ilvl="0" w:tplc="8CA41740">
      <w:start w:val="1"/>
      <w:numFmt w:val="decimal"/>
      <w:lvlText w:val="%1."/>
      <w:lvlJc w:val="left"/>
      <w:pPr>
        <w:ind w:left="1004" w:hanging="360"/>
      </w:pPr>
    </w:lvl>
    <w:lvl w:ilvl="1" w:tplc="040C0019">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1" w15:restartNumberingAfterBreak="0">
    <w:nsid w:val="6AC01FB3"/>
    <w:multiLevelType w:val="hybridMultilevel"/>
    <w:tmpl w:val="4B08DA8A"/>
    <w:lvl w:ilvl="0" w:tplc="A03CA9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AFB6B9B"/>
    <w:multiLevelType w:val="hybridMultilevel"/>
    <w:tmpl w:val="90208F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9FB6802"/>
    <w:multiLevelType w:val="hybridMultilevel"/>
    <w:tmpl w:val="4692B2F0"/>
    <w:lvl w:ilvl="0" w:tplc="8B826A14">
      <w:start w:val="1"/>
      <w:numFmt w:val="bullet"/>
      <w:pStyle w:val="Tableaupuceniveau2"/>
      <w:lvlText w:val="■"/>
      <w:lvlJc w:val="left"/>
      <w:pPr>
        <w:ind w:left="530" w:hanging="360"/>
      </w:pPr>
      <w:rPr>
        <w:rFonts w:ascii="Helvetica" w:hAnsi="Helvetica" w:hint="default"/>
        <w:color w:val="99C21B"/>
      </w:rPr>
    </w:lvl>
    <w:lvl w:ilvl="1" w:tplc="040C0003" w:tentative="1">
      <w:start w:val="1"/>
      <w:numFmt w:val="bullet"/>
      <w:lvlText w:val="o"/>
      <w:lvlJc w:val="left"/>
      <w:pPr>
        <w:ind w:left="1667" w:hanging="360"/>
      </w:pPr>
      <w:rPr>
        <w:rFonts w:ascii="Courier New" w:hAnsi="Courier New" w:cs="Courier New" w:hint="default"/>
      </w:rPr>
    </w:lvl>
    <w:lvl w:ilvl="2" w:tplc="040C0005" w:tentative="1">
      <w:start w:val="1"/>
      <w:numFmt w:val="bullet"/>
      <w:lvlText w:val=""/>
      <w:lvlJc w:val="left"/>
      <w:pPr>
        <w:ind w:left="2387" w:hanging="360"/>
      </w:pPr>
      <w:rPr>
        <w:rFonts w:ascii="Wingdings" w:hAnsi="Wingdings" w:hint="default"/>
      </w:rPr>
    </w:lvl>
    <w:lvl w:ilvl="3" w:tplc="040C0001" w:tentative="1">
      <w:start w:val="1"/>
      <w:numFmt w:val="bullet"/>
      <w:lvlText w:val=""/>
      <w:lvlJc w:val="left"/>
      <w:pPr>
        <w:ind w:left="3107" w:hanging="360"/>
      </w:pPr>
      <w:rPr>
        <w:rFonts w:ascii="Symbol" w:hAnsi="Symbol" w:hint="default"/>
      </w:rPr>
    </w:lvl>
    <w:lvl w:ilvl="4" w:tplc="040C0003" w:tentative="1">
      <w:start w:val="1"/>
      <w:numFmt w:val="bullet"/>
      <w:lvlText w:val="o"/>
      <w:lvlJc w:val="left"/>
      <w:pPr>
        <w:ind w:left="3827" w:hanging="360"/>
      </w:pPr>
      <w:rPr>
        <w:rFonts w:ascii="Courier New" w:hAnsi="Courier New" w:cs="Courier New" w:hint="default"/>
      </w:rPr>
    </w:lvl>
    <w:lvl w:ilvl="5" w:tplc="040C0005" w:tentative="1">
      <w:start w:val="1"/>
      <w:numFmt w:val="bullet"/>
      <w:lvlText w:val=""/>
      <w:lvlJc w:val="left"/>
      <w:pPr>
        <w:ind w:left="4547" w:hanging="360"/>
      </w:pPr>
      <w:rPr>
        <w:rFonts w:ascii="Wingdings" w:hAnsi="Wingdings" w:hint="default"/>
      </w:rPr>
    </w:lvl>
    <w:lvl w:ilvl="6" w:tplc="040C0001" w:tentative="1">
      <w:start w:val="1"/>
      <w:numFmt w:val="bullet"/>
      <w:lvlText w:val=""/>
      <w:lvlJc w:val="left"/>
      <w:pPr>
        <w:ind w:left="5267" w:hanging="360"/>
      </w:pPr>
      <w:rPr>
        <w:rFonts w:ascii="Symbol" w:hAnsi="Symbol" w:hint="default"/>
      </w:rPr>
    </w:lvl>
    <w:lvl w:ilvl="7" w:tplc="040C0003" w:tentative="1">
      <w:start w:val="1"/>
      <w:numFmt w:val="bullet"/>
      <w:lvlText w:val="o"/>
      <w:lvlJc w:val="left"/>
      <w:pPr>
        <w:ind w:left="5987" w:hanging="360"/>
      </w:pPr>
      <w:rPr>
        <w:rFonts w:ascii="Courier New" w:hAnsi="Courier New" w:cs="Courier New" w:hint="default"/>
      </w:rPr>
    </w:lvl>
    <w:lvl w:ilvl="8" w:tplc="040C0005" w:tentative="1">
      <w:start w:val="1"/>
      <w:numFmt w:val="bullet"/>
      <w:lvlText w:val=""/>
      <w:lvlJc w:val="left"/>
      <w:pPr>
        <w:ind w:left="6707" w:hanging="360"/>
      </w:pPr>
      <w:rPr>
        <w:rFonts w:ascii="Wingdings" w:hAnsi="Wingdings" w:hint="default"/>
      </w:rPr>
    </w:lvl>
  </w:abstractNum>
  <w:abstractNum w:abstractNumId="14" w15:restartNumberingAfterBreak="0">
    <w:nsid w:val="7AB303D1"/>
    <w:multiLevelType w:val="hybridMultilevel"/>
    <w:tmpl w:val="70C474F0"/>
    <w:lvl w:ilvl="0" w:tplc="FFFFFFFF">
      <w:start w:val="1"/>
      <w:numFmt w:val="bullet"/>
      <w:pStyle w:val="Puceniveau1"/>
      <w:lvlText w:val=""/>
      <w:lvlJc w:val="left"/>
      <w:pPr>
        <w:ind w:left="360" w:hanging="360"/>
      </w:pPr>
      <w:rPr>
        <w:rFonts w:ascii="Wingdings" w:hAnsi="Wingdings" w:hint="default"/>
        <w:color w:val="00588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2804BC"/>
    <w:multiLevelType w:val="multilevel"/>
    <w:tmpl w:val="040C001F"/>
    <w:lvl w:ilvl="0">
      <w:start w:val="1"/>
      <w:numFmt w:val="decimal"/>
      <w:lvlText w:val="%1."/>
      <w:lvlJc w:val="left"/>
      <w:pPr>
        <w:ind w:left="1068" w:hanging="360"/>
      </w:pPr>
      <w:rPr>
        <w:rFonts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num w:numId="1" w16cid:durableId="681903852">
    <w:abstractNumId w:val="15"/>
  </w:num>
  <w:num w:numId="2" w16cid:durableId="402601165">
    <w:abstractNumId w:val="4"/>
  </w:num>
  <w:num w:numId="3" w16cid:durableId="1952779498">
    <w:abstractNumId w:val="3"/>
  </w:num>
  <w:num w:numId="4" w16cid:durableId="1097023131">
    <w:abstractNumId w:val="14"/>
  </w:num>
  <w:num w:numId="5" w16cid:durableId="723218290">
    <w:abstractNumId w:val="9"/>
  </w:num>
  <w:num w:numId="6" w16cid:durableId="1123235756">
    <w:abstractNumId w:val="13"/>
  </w:num>
  <w:num w:numId="7" w16cid:durableId="716660676">
    <w:abstractNumId w:val="2"/>
  </w:num>
  <w:num w:numId="8" w16cid:durableId="714963967">
    <w:abstractNumId w:val="8"/>
  </w:num>
  <w:num w:numId="9" w16cid:durableId="904338750">
    <w:abstractNumId w:val="0"/>
  </w:num>
  <w:num w:numId="10" w16cid:durableId="1677224876">
    <w:abstractNumId w:val="10"/>
  </w:num>
  <w:num w:numId="11" w16cid:durableId="102698367">
    <w:abstractNumId w:val="12"/>
  </w:num>
  <w:num w:numId="12" w16cid:durableId="1778018989">
    <w:abstractNumId w:val="4"/>
  </w:num>
  <w:num w:numId="13" w16cid:durableId="1402750326">
    <w:abstractNumId w:val="1"/>
  </w:num>
  <w:num w:numId="14" w16cid:durableId="1079787339">
    <w:abstractNumId w:val="5"/>
  </w:num>
  <w:num w:numId="15" w16cid:durableId="87889586">
    <w:abstractNumId w:val="6"/>
  </w:num>
  <w:num w:numId="16" w16cid:durableId="1234707046">
    <w:abstractNumId w:val="1"/>
  </w:num>
  <w:num w:numId="17" w16cid:durableId="856235134">
    <w:abstractNumId w:val="1"/>
  </w:num>
  <w:num w:numId="18" w16cid:durableId="350303994">
    <w:abstractNumId w:val="1"/>
  </w:num>
  <w:num w:numId="19" w16cid:durableId="381448449">
    <w:abstractNumId w:val="11"/>
  </w:num>
  <w:num w:numId="20" w16cid:durableId="1531527030">
    <w:abstractNumId w:val="1"/>
  </w:num>
  <w:num w:numId="21" w16cid:durableId="1306620457">
    <w:abstractNumId w:val="1"/>
  </w:num>
  <w:num w:numId="22" w16cid:durableId="220412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21471537">
    <w:abstractNumId w:val="14"/>
  </w:num>
  <w:num w:numId="24" w16cid:durableId="94180814">
    <w:abstractNumId w:val="14"/>
  </w:num>
  <w:num w:numId="25" w16cid:durableId="493835576">
    <w:abstractNumId w:val="14"/>
  </w:num>
  <w:num w:numId="26" w16cid:durableId="1711413981">
    <w:abstractNumId w:val="14"/>
  </w:num>
  <w:num w:numId="27" w16cid:durableId="31075675">
    <w:abstractNumId w:val="14"/>
  </w:num>
  <w:num w:numId="28" w16cid:durableId="1154106844">
    <w:abstractNumId w:val="14"/>
  </w:num>
  <w:num w:numId="29" w16cid:durableId="2039039921">
    <w:abstractNumId w:val="14"/>
  </w:num>
  <w:num w:numId="30" w16cid:durableId="1744139152">
    <w:abstractNumId w:val="14"/>
  </w:num>
  <w:num w:numId="31" w16cid:durableId="634412108">
    <w:abstractNumId w:val="14"/>
  </w:num>
  <w:num w:numId="32" w16cid:durableId="1920670691">
    <w:abstractNumId w:val="14"/>
  </w:num>
  <w:num w:numId="33" w16cid:durableId="452407431">
    <w:abstractNumId w:val="14"/>
  </w:num>
  <w:num w:numId="34" w16cid:durableId="765881903">
    <w:abstractNumId w:val="14"/>
  </w:num>
  <w:num w:numId="35" w16cid:durableId="1348747442">
    <w:abstractNumId w:val="14"/>
  </w:num>
  <w:num w:numId="36" w16cid:durableId="987366263">
    <w:abstractNumId w:val="14"/>
  </w:num>
  <w:num w:numId="37" w16cid:durableId="1228494248">
    <w:abstractNumId w:val="14"/>
  </w:num>
  <w:num w:numId="38" w16cid:durableId="503786799">
    <w:abstractNumId w:val="14"/>
  </w:num>
  <w:num w:numId="39" w16cid:durableId="1266886287">
    <w:abstractNumId w:val="14"/>
  </w:num>
  <w:num w:numId="40" w16cid:durableId="1865901841">
    <w:abstractNumId w:val="14"/>
  </w:num>
  <w:num w:numId="41" w16cid:durableId="841430839">
    <w:abstractNumId w:val="14"/>
  </w:num>
  <w:num w:numId="42" w16cid:durableId="1831096399">
    <w:abstractNumId w:val="14"/>
  </w:num>
  <w:num w:numId="43" w16cid:durableId="1694916622">
    <w:abstractNumId w:val="7"/>
  </w:num>
  <w:num w:numId="44" w16cid:durableId="1618171207">
    <w:abstractNumId w:val="14"/>
  </w:num>
  <w:num w:numId="45" w16cid:durableId="1569924634">
    <w:abstractNumId w:val="14"/>
  </w:num>
  <w:num w:numId="46" w16cid:durableId="2080858039">
    <w:abstractNumId w:val="14"/>
  </w:num>
  <w:num w:numId="47" w16cid:durableId="76483807">
    <w:abstractNumId w:val="14"/>
  </w:num>
  <w:num w:numId="48" w16cid:durableId="8217610">
    <w:abstractNumId w:val="14"/>
  </w:num>
  <w:num w:numId="49" w16cid:durableId="1982995229">
    <w:abstractNumId w:val="14"/>
  </w:num>
  <w:num w:numId="50" w16cid:durableId="1774275613">
    <w:abstractNumId w:val="14"/>
  </w:num>
  <w:num w:numId="51" w16cid:durableId="1456094896">
    <w:abstractNumId w:val="14"/>
  </w:num>
  <w:num w:numId="52" w16cid:durableId="1945570243">
    <w:abstractNumId w:val="14"/>
  </w:num>
  <w:num w:numId="53" w16cid:durableId="180438688">
    <w:abstractNumId w:val="14"/>
  </w:num>
  <w:num w:numId="54" w16cid:durableId="1609777432">
    <w:abstractNumId w:val="14"/>
  </w:num>
  <w:num w:numId="55" w16cid:durableId="2141915967">
    <w:abstractNumId w:val="14"/>
  </w:num>
  <w:num w:numId="56" w16cid:durableId="1998143807">
    <w:abstractNumId w:val="14"/>
  </w:num>
  <w:num w:numId="57" w16cid:durableId="1407605213">
    <w:abstractNumId w:val="14"/>
  </w:num>
  <w:num w:numId="58" w16cid:durableId="942690750">
    <w:abstractNumId w:val="14"/>
  </w:num>
  <w:num w:numId="59" w16cid:durableId="678121433">
    <w:abstractNumId w:val="14"/>
  </w:num>
  <w:num w:numId="60" w16cid:durableId="2057728628">
    <w:abstractNumId w:val="14"/>
  </w:num>
  <w:num w:numId="61" w16cid:durableId="63839261">
    <w:abstractNumId w:val="1"/>
  </w:num>
  <w:num w:numId="62" w16cid:durableId="1269776263">
    <w:abstractNumId w:val="1"/>
  </w:num>
  <w:num w:numId="63" w16cid:durableId="1936863633">
    <w:abstractNumId w:val="14"/>
  </w:num>
  <w:num w:numId="64" w16cid:durableId="14694721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C7"/>
    <w:rsid w:val="00001F8D"/>
    <w:rsid w:val="0000461B"/>
    <w:rsid w:val="0001020C"/>
    <w:rsid w:val="00020AED"/>
    <w:rsid w:val="00022E7B"/>
    <w:rsid w:val="00024F48"/>
    <w:rsid w:val="00025CA4"/>
    <w:rsid w:val="00026609"/>
    <w:rsid w:val="00027172"/>
    <w:rsid w:val="00030248"/>
    <w:rsid w:val="0003055C"/>
    <w:rsid w:val="0003158A"/>
    <w:rsid w:val="0003296B"/>
    <w:rsid w:val="00034368"/>
    <w:rsid w:val="00036E03"/>
    <w:rsid w:val="00037695"/>
    <w:rsid w:val="00041478"/>
    <w:rsid w:val="0004233B"/>
    <w:rsid w:val="00046423"/>
    <w:rsid w:val="00046486"/>
    <w:rsid w:val="00050895"/>
    <w:rsid w:val="000525C8"/>
    <w:rsid w:val="00053DDA"/>
    <w:rsid w:val="00055CB6"/>
    <w:rsid w:val="00057333"/>
    <w:rsid w:val="00057399"/>
    <w:rsid w:val="00064737"/>
    <w:rsid w:val="0006782C"/>
    <w:rsid w:val="000729A4"/>
    <w:rsid w:val="0007656E"/>
    <w:rsid w:val="00082E42"/>
    <w:rsid w:val="000929E8"/>
    <w:rsid w:val="00093E26"/>
    <w:rsid w:val="000976BC"/>
    <w:rsid w:val="000A1D61"/>
    <w:rsid w:val="000A6F3D"/>
    <w:rsid w:val="000A704C"/>
    <w:rsid w:val="000B4495"/>
    <w:rsid w:val="000B5B7F"/>
    <w:rsid w:val="000B5E0C"/>
    <w:rsid w:val="000B64C8"/>
    <w:rsid w:val="000B6D02"/>
    <w:rsid w:val="000C1B1F"/>
    <w:rsid w:val="000D6C63"/>
    <w:rsid w:val="000E3548"/>
    <w:rsid w:val="000F01DC"/>
    <w:rsid w:val="00102FF6"/>
    <w:rsid w:val="001117BD"/>
    <w:rsid w:val="00114049"/>
    <w:rsid w:val="00115122"/>
    <w:rsid w:val="00115839"/>
    <w:rsid w:val="00120E6E"/>
    <w:rsid w:val="00124388"/>
    <w:rsid w:val="00133A16"/>
    <w:rsid w:val="00137B0F"/>
    <w:rsid w:val="00140B12"/>
    <w:rsid w:val="00151C59"/>
    <w:rsid w:val="00152C7D"/>
    <w:rsid w:val="001531C6"/>
    <w:rsid w:val="00155564"/>
    <w:rsid w:val="001569B2"/>
    <w:rsid w:val="00157229"/>
    <w:rsid w:val="001604F5"/>
    <w:rsid w:val="00164A3E"/>
    <w:rsid w:val="0017504B"/>
    <w:rsid w:val="0017627B"/>
    <w:rsid w:val="001770E8"/>
    <w:rsid w:val="001840C9"/>
    <w:rsid w:val="0019046B"/>
    <w:rsid w:val="00192279"/>
    <w:rsid w:val="001966F8"/>
    <w:rsid w:val="001A3C6C"/>
    <w:rsid w:val="001A52A6"/>
    <w:rsid w:val="001A5F44"/>
    <w:rsid w:val="001B3BF2"/>
    <w:rsid w:val="001B52AC"/>
    <w:rsid w:val="001B6C37"/>
    <w:rsid w:val="001C5182"/>
    <w:rsid w:val="001C6CFE"/>
    <w:rsid w:val="001D0760"/>
    <w:rsid w:val="001D2E71"/>
    <w:rsid w:val="001E0663"/>
    <w:rsid w:val="001E38C5"/>
    <w:rsid w:val="001E3F26"/>
    <w:rsid w:val="001E7883"/>
    <w:rsid w:val="001F148F"/>
    <w:rsid w:val="001F1865"/>
    <w:rsid w:val="001F4E17"/>
    <w:rsid w:val="001F52EF"/>
    <w:rsid w:val="001F5DB7"/>
    <w:rsid w:val="001F71AA"/>
    <w:rsid w:val="00200933"/>
    <w:rsid w:val="00203B2B"/>
    <w:rsid w:val="002114EA"/>
    <w:rsid w:val="00211A5F"/>
    <w:rsid w:val="00213C21"/>
    <w:rsid w:val="00215D70"/>
    <w:rsid w:val="0022490D"/>
    <w:rsid w:val="00225845"/>
    <w:rsid w:val="0022589B"/>
    <w:rsid w:val="00232EA0"/>
    <w:rsid w:val="002344E0"/>
    <w:rsid w:val="00234623"/>
    <w:rsid w:val="00234751"/>
    <w:rsid w:val="00236FC1"/>
    <w:rsid w:val="00237285"/>
    <w:rsid w:val="0024378E"/>
    <w:rsid w:val="00245043"/>
    <w:rsid w:val="0024662B"/>
    <w:rsid w:val="00271FF4"/>
    <w:rsid w:val="00272B16"/>
    <w:rsid w:val="00273A28"/>
    <w:rsid w:val="00280B53"/>
    <w:rsid w:val="00280FA8"/>
    <w:rsid w:val="00286C0B"/>
    <w:rsid w:val="00287F16"/>
    <w:rsid w:val="0029485C"/>
    <w:rsid w:val="002971B4"/>
    <w:rsid w:val="002A2A4B"/>
    <w:rsid w:val="002A4894"/>
    <w:rsid w:val="002A5F1E"/>
    <w:rsid w:val="002B40D8"/>
    <w:rsid w:val="002C50C7"/>
    <w:rsid w:val="002D6CB6"/>
    <w:rsid w:val="002E06A1"/>
    <w:rsid w:val="002E1D98"/>
    <w:rsid w:val="00300CBB"/>
    <w:rsid w:val="00302BC8"/>
    <w:rsid w:val="0030427E"/>
    <w:rsid w:val="0030734C"/>
    <w:rsid w:val="00313CE9"/>
    <w:rsid w:val="00314EB1"/>
    <w:rsid w:val="00321B51"/>
    <w:rsid w:val="00352D33"/>
    <w:rsid w:val="00355051"/>
    <w:rsid w:val="0035585B"/>
    <w:rsid w:val="00356071"/>
    <w:rsid w:val="003611B3"/>
    <w:rsid w:val="003621D4"/>
    <w:rsid w:val="00362F1A"/>
    <w:rsid w:val="0036374D"/>
    <w:rsid w:val="00370891"/>
    <w:rsid w:val="003742DF"/>
    <w:rsid w:val="0038228D"/>
    <w:rsid w:val="003874AD"/>
    <w:rsid w:val="00390CFF"/>
    <w:rsid w:val="00393F2F"/>
    <w:rsid w:val="003A21C6"/>
    <w:rsid w:val="003A3AB3"/>
    <w:rsid w:val="003A5E41"/>
    <w:rsid w:val="003A6AE1"/>
    <w:rsid w:val="003B0886"/>
    <w:rsid w:val="003B179B"/>
    <w:rsid w:val="003B2836"/>
    <w:rsid w:val="003B66C9"/>
    <w:rsid w:val="003C5A22"/>
    <w:rsid w:val="003C6DE4"/>
    <w:rsid w:val="003D4439"/>
    <w:rsid w:val="003D5FB7"/>
    <w:rsid w:val="003E5008"/>
    <w:rsid w:val="003E59A2"/>
    <w:rsid w:val="003E5B7C"/>
    <w:rsid w:val="003F532F"/>
    <w:rsid w:val="003F6599"/>
    <w:rsid w:val="003F681B"/>
    <w:rsid w:val="003F6B22"/>
    <w:rsid w:val="00401679"/>
    <w:rsid w:val="00402F9B"/>
    <w:rsid w:val="00405972"/>
    <w:rsid w:val="004059B4"/>
    <w:rsid w:val="00411C03"/>
    <w:rsid w:val="004173A3"/>
    <w:rsid w:val="004175F8"/>
    <w:rsid w:val="00420731"/>
    <w:rsid w:val="00423587"/>
    <w:rsid w:val="0043293C"/>
    <w:rsid w:val="00440284"/>
    <w:rsid w:val="00445929"/>
    <w:rsid w:val="00446D4D"/>
    <w:rsid w:val="004503C5"/>
    <w:rsid w:val="00452D4E"/>
    <w:rsid w:val="00455FC1"/>
    <w:rsid w:val="00456983"/>
    <w:rsid w:val="0045747B"/>
    <w:rsid w:val="004659B0"/>
    <w:rsid w:val="00480E48"/>
    <w:rsid w:val="004829B4"/>
    <w:rsid w:val="004849A4"/>
    <w:rsid w:val="00486FC1"/>
    <w:rsid w:val="00487454"/>
    <w:rsid w:val="00490408"/>
    <w:rsid w:val="00491C38"/>
    <w:rsid w:val="00492156"/>
    <w:rsid w:val="00494F59"/>
    <w:rsid w:val="00497010"/>
    <w:rsid w:val="004978A5"/>
    <w:rsid w:val="004A21B8"/>
    <w:rsid w:val="004A4F8D"/>
    <w:rsid w:val="004A52D3"/>
    <w:rsid w:val="004B0190"/>
    <w:rsid w:val="004B308E"/>
    <w:rsid w:val="004C212E"/>
    <w:rsid w:val="004C7963"/>
    <w:rsid w:val="004C7EB8"/>
    <w:rsid w:val="004D2449"/>
    <w:rsid w:val="004D5EC8"/>
    <w:rsid w:val="004E0B2A"/>
    <w:rsid w:val="004E15DF"/>
    <w:rsid w:val="004E3C58"/>
    <w:rsid w:val="004E4786"/>
    <w:rsid w:val="004E7B0B"/>
    <w:rsid w:val="004F2D42"/>
    <w:rsid w:val="004F74F8"/>
    <w:rsid w:val="00501009"/>
    <w:rsid w:val="00503547"/>
    <w:rsid w:val="00503CB7"/>
    <w:rsid w:val="005043D3"/>
    <w:rsid w:val="00505A48"/>
    <w:rsid w:val="005118E7"/>
    <w:rsid w:val="0051343E"/>
    <w:rsid w:val="005160F3"/>
    <w:rsid w:val="00517B43"/>
    <w:rsid w:val="00517B5B"/>
    <w:rsid w:val="00520054"/>
    <w:rsid w:val="005250E2"/>
    <w:rsid w:val="005322BF"/>
    <w:rsid w:val="00536449"/>
    <w:rsid w:val="00540EE1"/>
    <w:rsid w:val="005414C2"/>
    <w:rsid w:val="0054411E"/>
    <w:rsid w:val="00550732"/>
    <w:rsid w:val="005550DA"/>
    <w:rsid w:val="00556897"/>
    <w:rsid w:val="005625FB"/>
    <w:rsid w:val="00563516"/>
    <w:rsid w:val="00565A7B"/>
    <w:rsid w:val="00565FF7"/>
    <w:rsid w:val="0056764B"/>
    <w:rsid w:val="00570C9B"/>
    <w:rsid w:val="00572A13"/>
    <w:rsid w:val="00573042"/>
    <w:rsid w:val="00576B1B"/>
    <w:rsid w:val="00581295"/>
    <w:rsid w:val="00582D47"/>
    <w:rsid w:val="005861E6"/>
    <w:rsid w:val="00586A03"/>
    <w:rsid w:val="005903B8"/>
    <w:rsid w:val="0059302A"/>
    <w:rsid w:val="005940D3"/>
    <w:rsid w:val="00594571"/>
    <w:rsid w:val="00595231"/>
    <w:rsid w:val="005A014C"/>
    <w:rsid w:val="005B0170"/>
    <w:rsid w:val="005B0E87"/>
    <w:rsid w:val="005B3CFC"/>
    <w:rsid w:val="005B5DD4"/>
    <w:rsid w:val="005C132A"/>
    <w:rsid w:val="005C2CF1"/>
    <w:rsid w:val="005C5F8C"/>
    <w:rsid w:val="005C69E3"/>
    <w:rsid w:val="005D2A7C"/>
    <w:rsid w:val="005E0EAF"/>
    <w:rsid w:val="005E3F0B"/>
    <w:rsid w:val="005E479F"/>
    <w:rsid w:val="005E6E9F"/>
    <w:rsid w:val="005E7A44"/>
    <w:rsid w:val="005F34EB"/>
    <w:rsid w:val="005F57CE"/>
    <w:rsid w:val="005F6650"/>
    <w:rsid w:val="006025E4"/>
    <w:rsid w:val="00602ED1"/>
    <w:rsid w:val="00605579"/>
    <w:rsid w:val="00605626"/>
    <w:rsid w:val="00605DC1"/>
    <w:rsid w:val="006077E0"/>
    <w:rsid w:val="00613240"/>
    <w:rsid w:val="00613554"/>
    <w:rsid w:val="00613D45"/>
    <w:rsid w:val="006165E1"/>
    <w:rsid w:val="00623A6F"/>
    <w:rsid w:val="006332F8"/>
    <w:rsid w:val="00640337"/>
    <w:rsid w:val="00643A55"/>
    <w:rsid w:val="0065114E"/>
    <w:rsid w:val="006577C0"/>
    <w:rsid w:val="006579B5"/>
    <w:rsid w:val="00657CEA"/>
    <w:rsid w:val="006623CA"/>
    <w:rsid w:val="00662D3E"/>
    <w:rsid w:val="006655F6"/>
    <w:rsid w:val="00665928"/>
    <w:rsid w:val="00676F83"/>
    <w:rsid w:val="00684CAF"/>
    <w:rsid w:val="00691307"/>
    <w:rsid w:val="0069294C"/>
    <w:rsid w:val="006A4370"/>
    <w:rsid w:val="006A4853"/>
    <w:rsid w:val="006A4A0F"/>
    <w:rsid w:val="006A7831"/>
    <w:rsid w:val="006B06FF"/>
    <w:rsid w:val="006B3C01"/>
    <w:rsid w:val="006B560B"/>
    <w:rsid w:val="006C1689"/>
    <w:rsid w:val="006C1F17"/>
    <w:rsid w:val="006C4161"/>
    <w:rsid w:val="006D4446"/>
    <w:rsid w:val="006E056A"/>
    <w:rsid w:val="006E0DFF"/>
    <w:rsid w:val="006E6B10"/>
    <w:rsid w:val="006F0C84"/>
    <w:rsid w:val="006F0E18"/>
    <w:rsid w:val="006F11D5"/>
    <w:rsid w:val="006F195F"/>
    <w:rsid w:val="006F230F"/>
    <w:rsid w:val="006F7BFC"/>
    <w:rsid w:val="006F7C4B"/>
    <w:rsid w:val="00701974"/>
    <w:rsid w:val="00701A2C"/>
    <w:rsid w:val="00702B6D"/>
    <w:rsid w:val="00704521"/>
    <w:rsid w:val="00705833"/>
    <w:rsid w:val="00711A3A"/>
    <w:rsid w:val="00711A8D"/>
    <w:rsid w:val="00712478"/>
    <w:rsid w:val="0072052B"/>
    <w:rsid w:val="00726B44"/>
    <w:rsid w:val="00727443"/>
    <w:rsid w:val="00735ED3"/>
    <w:rsid w:val="007362B7"/>
    <w:rsid w:val="007373EE"/>
    <w:rsid w:val="00737E38"/>
    <w:rsid w:val="007414BF"/>
    <w:rsid w:val="00743C66"/>
    <w:rsid w:val="0074420B"/>
    <w:rsid w:val="007528CF"/>
    <w:rsid w:val="0075731F"/>
    <w:rsid w:val="00762E7F"/>
    <w:rsid w:val="00765A64"/>
    <w:rsid w:val="00771431"/>
    <w:rsid w:val="0077453A"/>
    <w:rsid w:val="00776D9B"/>
    <w:rsid w:val="00781C9E"/>
    <w:rsid w:val="00782355"/>
    <w:rsid w:val="00783557"/>
    <w:rsid w:val="00783E16"/>
    <w:rsid w:val="007862AF"/>
    <w:rsid w:val="00786A86"/>
    <w:rsid w:val="007879D5"/>
    <w:rsid w:val="00797F02"/>
    <w:rsid w:val="007A2761"/>
    <w:rsid w:val="007A4ECD"/>
    <w:rsid w:val="007B619C"/>
    <w:rsid w:val="007B7B1F"/>
    <w:rsid w:val="007D02D8"/>
    <w:rsid w:val="007D43D9"/>
    <w:rsid w:val="007D4407"/>
    <w:rsid w:val="007D6D10"/>
    <w:rsid w:val="007D7088"/>
    <w:rsid w:val="007E2BD8"/>
    <w:rsid w:val="007E4CB3"/>
    <w:rsid w:val="007E53EE"/>
    <w:rsid w:val="007F0567"/>
    <w:rsid w:val="007F5968"/>
    <w:rsid w:val="007F7E16"/>
    <w:rsid w:val="00805B51"/>
    <w:rsid w:val="008103F8"/>
    <w:rsid w:val="00810422"/>
    <w:rsid w:val="00813498"/>
    <w:rsid w:val="00813C4B"/>
    <w:rsid w:val="00816D05"/>
    <w:rsid w:val="0082233B"/>
    <w:rsid w:val="00822584"/>
    <w:rsid w:val="00823845"/>
    <w:rsid w:val="008253D9"/>
    <w:rsid w:val="008312E8"/>
    <w:rsid w:val="0083715A"/>
    <w:rsid w:val="0084651B"/>
    <w:rsid w:val="00850081"/>
    <w:rsid w:val="00850A8C"/>
    <w:rsid w:val="0086444B"/>
    <w:rsid w:val="008657E2"/>
    <w:rsid w:val="00866606"/>
    <w:rsid w:val="00866773"/>
    <w:rsid w:val="008741FD"/>
    <w:rsid w:val="008742B4"/>
    <w:rsid w:val="00874F77"/>
    <w:rsid w:val="0088310A"/>
    <w:rsid w:val="008863A8"/>
    <w:rsid w:val="0089180F"/>
    <w:rsid w:val="00891C01"/>
    <w:rsid w:val="0089201A"/>
    <w:rsid w:val="00893D2A"/>
    <w:rsid w:val="008A2306"/>
    <w:rsid w:val="008A7C26"/>
    <w:rsid w:val="008B2137"/>
    <w:rsid w:val="008B3575"/>
    <w:rsid w:val="008B37CC"/>
    <w:rsid w:val="008B566E"/>
    <w:rsid w:val="008B586E"/>
    <w:rsid w:val="008C4EC7"/>
    <w:rsid w:val="008C500F"/>
    <w:rsid w:val="008C5E58"/>
    <w:rsid w:val="008C762C"/>
    <w:rsid w:val="008E2208"/>
    <w:rsid w:val="008E2607"/>
    <w:rsid w:val="008E2E86"/>
    <w:rsid w:val="008F10F5"/>
    <w:rsid w:val="008F338D"/>
    <w:rsid w:val="009046F6"/>
    <w:rsid w:val="00921ADE"/>
    <w:rsid w:val="00922DE2"/>
    <w:rsid w:val="00937095"/>
    <w:rsid w:val="00944163"/>
    <w:rsid w:val="00952553"/>
    <w:rsid w:val="00955914"/>
    <w:rsid w:val="00955F5C"/>
    <w:rsid w:val="00956681"/>
    <w:rsid w:val="009622BE"/>
    <w:rsid w:val="00962802"/>
    <w:rsid w:val="00965C74"/>
    <w:rsid w:val="00971E0A"/>
    <w:rsid w:val="00973B79"/>
    <w:rsid w:val="00973DBF"/>
    <w:rsid w:val="009746B2"/>
    <w:rsid w:val="0097495F"/>
    <w:rsid w:val="009829FF"/>
    <w:rsid w:val="009830F4"/>
    <w:rsid w:val="00987C6A"/>
    <w:rsid w:val="0099119E"/>
    <w:rsid w:val="009915AA"/>
    <w:rsid w:val="00992BCC"/>
    <w:rsid w:val="009A1443"/>
    <w:rsid w:val="009A5873"/>
    <w:rsid w:val="009B01F5"/>
    <w:rsid w:val="009C0020"/>
    <w:rsid w:val="009C0073"/>
    <w:rsid w:val="009C7A86"/>
    <w:rsid w:val="009D0B36"/>
    <w:rsid w:val="009D519D"/>
    <w:rsid w:val="009E105D"/>
    <w:rsid w:val="009E2960"/>
    <w:rsid w:val="009E5E1B"/>
    <w:rsid w:val="009E6F48"/>
    <w:rsid w:val="009F60D7"/>
    <w:rsid w:val="009F76AC"/>
    <w:rsid w:val="009F79B9"/>
    <w:rsid w:val="00A00A95"/>
    <w:rsid w:val="00A0739F"/>
    <w:rsid w:val="00A11F8A"/>
    <w:rsid w:val="00A12A21"/>
    <w:rsid w:val="00A12C3E"/>
    <w:rsid w:val="00A14682"/>
    <w:rsid w:val="00A16A5D"/>
    <w:rsid w:val="00A17859"/>
    <w:rsid w:val="00A2179E"/>
    <w:rsid w:val="00A27042"/>
    <w:rsid w:val="00A317AE"/>
    <w:rsid w:val="00A36ADB"/>
    <w:rsid w:val="00A42CBE"/>
    <w:rsid w:val="00A44590"/>
    <w:rsid w:val="00A4562D"/>
    <w:rsid w:val="00A536CD"/>
    <w:rsid w:val="00A53F48"/>
    <w:rsid w:val="00A5575B"/>
    <w:rsid w:val="00A56CFA"/>
    <w:rsid w:val="00A57712"/>
    <w:rsid w:val="00A608A8"/>
    <w:rsid w:val="00A6603B"/>
    <w:rsid w:val="00A67C95"/>
    <w:rsid w:val="00A73D3B"/>
    <w:rsid w:val="00A75D6B"/>
    <w:rsid w:val="00A83003"/>
    <w:rsid w:val="00A935C4"/>
    <w:rsid w:val="00A959F1"/>
    <w:rsid w:val="00A95BF1"/>
    <w:rsid w:val="00AA02AE"/>
    <w:rsid w:val="00AA1959"/>
    <w:rsid w:val="00AA3292"/>
    <w:rsid w:val="00AA5256"/>
    <w:rsid w:val="00AA75C1"/>
    <w:rsid w:val="00AB1873"/>
    <w:rsid w:val="00AB1FDA"/>
    <w:rsid w:val="00AB269D"/>
    <w:rsid w:val="00AB6682"/>
    <w:rsid w:val="00AB7BB6"/>
    <w:rsid w:val="00AC4243"/>
    <w:rsid w:val="00AC700A"/>
    <w:rsid w:val="00AE1954"/>
    <w:rsid w:val="00AE2348"/>
    <w:rsid w:val="00AE68AF"/>
    <w:rsid w:val="00AE6B82"/>
    <w:rsid w:val="00AE7C3B"/>
    <w:rsid w:val="00AF0B3B"/>
    <w:rsid w:val="00AF22E0"/>
    <w:rsid w:val="00AF6BCB"/>
    <w:rsid w:val="00B03AAF"/>
    <w:rsid w:val="00B05124"/>
    <w:rsid w:val="00B070FA"/>
    <w:rsid w:val="00B0795F"/>
    <w:rsid w:val="00B15C74"/>
    <w:rsid w:val="00B161DA"/>
    <w:rsid w:val="00B169F7"/>
    <w:rsid w:val="00B2134D"/>
    <w:rsid w:val="00B24DC3"/>
    <w:rsid w:val="00B264D1"/>
    <w:rsid w:val="00B26C0D"/>
    <w:rsid w:val="00B30EEC"/>
    <w:rsid w:val="00B37887"/>
    <w:rsid w:val="00B406D3"/>
    <w:rsid w:val="00B4142B"/>
    <w:rsid w:val="00B467EF"/>
    <w:rsid w:val="00B51BF0"/>
    <w:rsid w:val="00B530D1"/>
    <w:rsid w:val="00B555BE"/>
    <w:rsid w:val="00B62750"/>
    <w:rsid w:val="00B63558"/>
    <w:rsid w:val="00B65480"/>
    <w:rsid w:val="00B662F7"/>
    <w:rsid w:val="00B66CDC"/>
    <w:rsid w:val="00B70873"/>
    <w:rsid w:val="00B721CD"/>
    <w:rsid w:val="00B726E9"/>
    <w:rsid w:val="00B74546"/>
    <w:rsid w:val="00B75103"/>
    <w:rsid w:val="00B75143"/>
    <w:rsid w:val="00B76CF1"/>
    <w:rsid w:val="00B817A7"/>
    <w:rsid w:val="00B82C79"/>
    <w:rsid w:val="00B84185"/>
    <w:rsid w:val="00B8763C"/>
    <w:rsid w:val="00B932FE"/>
    <w:rsid w:val="00B94062"/>
    <w:rsid w:val="00BA0B04"/>
    <w:rsid w:val="00BA18C1"/>
    <w:rsid w:val="00BA3538"/>
    <w:rsid w:val="00BB3937"/>
    <w:rsid w:val="00BC2252"/>
    <w:rsid w:val="00BC3CFA"/>
    <w:rsid w:val="00BC4B45"/>
    <w:rsid w:val="00BD127E"/>
    <w:rsid w:val="00BD4CA9"/>
    <w:rsid w:val="00BD5430"/>
    <w:rsid w:val="00BD6BB4"/>
    <w:rsid w:val="00BE0BA0"/>
    <w:rsid w:val="00BE44D6"/>
    <w:rsid w:val="00BF15C9"/>
    <w:rsid w:val="00BF7CED"/>
    <w:rsid w:val="00C004C6"/>
    <w:rsid w:val="00C0557B"/>
    <w:rsid w:val="00C0691A"/>
    <w:rsid w:val="00C11EF9"/>
    <w:rsid w:val="00C11F56"/>
    <w:rsid w:val="00C12B16"/>
    <w:rsid w:val="00C17789"/>
    <w:rsid w:val="00C20638"/>
    <w:rsid w:val="00C20ED0"/>
    <w:rsid w:val="00C33092"/>
    <w:rsid w:val="00C4026D"/>
    <w:rsid w:val="00C41451"/>
    <w:rsid w:val="00C4180F"/>
    <w:rsid w:val="00C43C64"/>
    <w:rsid w:val="00C474F5"/>
    <w:rsid w:val="00C54FA2"/>
    <w:rsid w:val="00C61E48"/>
    <w:rsid w:val="00C626BE"/>
    <w:rsid w:val="00C73AE6"/>
    <w:rsid w:val="00C74E80"/>
    <w:rsid w:val="00C765A0"/>
    <w:rsid w:val="00C769B2"/>
    <w:rsid w:val="00C77952"/>
    <w:rsid w:val="00C94237"/>
    <w:rsid w:val="00C95E38"/>
    <w:rsid w:val="00C961F5"/>
    <w:rsid w:val="00C96D60"/>
    <w:rsid w:val="00CA07CD"/>
    <w:rsid w:val="00CA37CC"/>
    <w:rsid w:val="00CA524E"/>
    <w:rsid w:val="00CA7899"/>
    <w:rsid w:val="00CB183A"/>
    <w:rsid w:val="00CB3B2C"/>
    <w:rsid w:val="00CB4E1A"/>
    <w:rsid w:val="00CB4EAA"/>
    <w:rsid w:val="00CC0C84"/>
    <w:rsid w:val="00CC2EE9"/>
    <w:rsid w:val="00CC6938"/>
    <w:rsid w:val="00CC6B53"/>
    <w:rsid w:val="00CD1CE8"/>
    <w:rsid w:val="00CE56FA"/>
    <w:rsid w:val="00CF02B7"/>
    <w:rsid w:val="00CF5C49"/>
    <w:rsid w:val="00CF6A31"/>
    <w:rsid w:val="00CF7B64"/>
    <w:rsid w:val="00D02C8A"/>
    <w:rsid w:val="00D0652C"/>
    <w:rsid w:val="00D06A72"/>
    <w:rsid w:val="00D06B43"/>
    <w:rsid w:val="00D12DA7"/>
    <w:rsid w:val="00D17B85"/>
    <w:rsid w:val="00D17CF8"/>
    <w:rsid w:val="00D30AB2"/>
    <w:rsid w:val="00D34C03"/>
    <w:rsid w:val="00D44443"/>
    <w:rsid w:val="00D46FBE"/>
    <w:rsid w:val="00D47920"/>
    <w:rsid w:val="00D51BC2"/>
    <w:rsid w:val="00D6259D"/>
    <w:rsid w:val="00D62A16"/>
    <w:rsid w:val="00D65FCE"/>
    <w:rsid w:val="00D66D0C"/>
    <w:rsid w:val="00D72A42"/>
    <w:rsid w:val="00D73CEE"/>
    <w:rsid w:val="00D75853"/>
    <w:rsid w:val="00D81311"/>
    <w:rsid w:val="00D82C18"/>
    <w:rsid w:val="00D87CFF"/>
    <w:rsid w:val="00D932BE"/>
    <w:rsid w:val="00D9718C"/>
    <w:rsid w:val="00D973B8"/>
    <w:rsid w:val="00DA73E1"/>
    <w:rsid w:val="00DA7EB9"/>
    <w:rsid w:val="00DB2063"/>
    <w:rsid w:val="00DB366D"/>
    <w:rsid w:val="00DB38E5"/>
    <w:rsid w:val="00DC1576"/>
    <w:rsid w:val="00DC3B4B"/>
    <w:rsid w:val="00DC46E7"/>
    <w:rsid w:val="00DC56B3"/>
    <w:rsid w:val="00DC65E9"/>
    <w:rsid w:val="00DC69B5"/>
    <w:rsid w:val="00DD1F21"/>
    <w:rsid w:val="00DD2D38"/>
    <w:rsid w:val="00DD4142"/>
    <w:rsid w:val="00DD487A"/>
    <w:rsid w:val="00DE2553"/>
    <w:rsid w:val="00DF2A1D"/>
    <w:rsid w:val="00E03794"/>
    <w:rsid w:val="00E062B2"/>
    <w:rsid w:val="00E11963"/>
    <w:rsid w:val="00E12498"/>
    <w:rsid w:val="00E152C2"/>
    <w:rsid w:val="00E16503"/>
    <w:rsid w:val="00E175FB"/>
    <w:rsid w:val="00E234DE"/>
    <w:rsid w:val="00E265F2"/>
    <w:rsid w:val="00E2713F"/>
    <w:rsid w:val="00E2733A"/>
    <w:rsid w:val="00E33658"/>
    <w:rsid w:val="00E37CDC"/>
    <w:rsid w:val="00E439AE"/>
    <w:rsid w:val="00E44AB1"/>
    <w:rsid w:val="00E45B1B"/>
    <w:rsid w:val="00E465D0"/>
    <w:rsid w:val="00E46EC0"/>
    <w:rsid w:val="00E605C5"/>
    <w:rsid w:val="00E61CC0"/>
    <w:rsid w:val="00E73B3E"/>
    <w:rsid w:val="00E74D1E"/>
    <w:rsid w:val="00E75146"/>
    <w:rsid w:val="00E773A7"/>
    <w:rsid w:val="00E81F71"/>
    <w:rsid w:val="00E833D7"/>
    <w:rsid w:val="00E840FB"/>
    <w:rsid w:val="00E94922"/>
    <w:rsid w:val="00EA060D"/>
    <w:rsid w:val="00EA2FBB"/>
    <w:rsid w:val="00EB4A23"/>
    <w:rsid w:val="00EB609D"/>
    <w:rsid w:val="00EC4E02"/>
    <w:rsid w:val="00ED2812"/>
    <w:rsid w:val="00EF11FB"/>
    <w:rsid w:val="00EF33B5"/>
    <w:rsid w:val="00F017D5"/>
    <w:rsid w:val="00F02FFB"/>
    <w:rsid w:val="00F054A0"/>
    <w:rsid w:val="00F105BF"/>
    <w:rsid w:val="00F1651F"/>
    <w:rsid w:val="00F16767"/>
    <w:rsid w:val="00F1725E"/>
    <w:rsid w:val="00F17A60"/>
    <w:rsid w:val="00F27896"/>
    <w:rsid w:val="00F27C41"/>
    <w:rsid w:val="00F30FE4"/>
    <w:rsid w:val="00F32909"/>
    <w:rsid w:val="00F35531"/>
    <w:rsid w:val="00F35CAF"/>
    <w:rsid w:val="00F405BF"/>
    <w:rsid w:val="00F41280"/>
    <w:rsid w:val="00F418D9"/>
    <w:rsid w:val="00F44750"/>
    <w:rsid w:val="00F4789F"/>
    <w:rsid w:val="00F50290"/>
    <w:rsid w:val="00F522B4"/>
    <w:rsid w:val="00F53A70"/>
    <w:rsid w:val="00F61E57"/>
    <w:rsid w:val="00F7031D"/>
    <w:rsid w:val="00F71C67"/>
    <w:rsid w:val="00F7235A"/>
    <w:rsid w:val="00F75010"/>
    <w:rsid w:val="00F75066"/>
    <w:rsid w:val="00F7603A"/>
    <w:rsid w:val="00F80095"/>
    <w:rsid w:val="00F812A9"/>
    <w:rsid w:val="00F920F8"/>
    <w:rsid w:val="00F95F41"/>
    <w:rsid w:val="00F964CF"/>
    <w:rsid w:val="00F9725D"/>
    <w:rsid w:val="00FA6260"/>
    <w:rsid w:val="00FC2AC5"/>
    <w:rsid w:val="00FC6336"/>
    <w:rsid w:val="00FC6CFE"/>
    <w:rsid w:val="00FD4CF2"/>
    <w:rsid w:val="00FD6619"/>
    <w:rsid w:val="00FE009E"/>
    <w:rsid w:val="00FF0319"/>
    <w:rsid w:val="00FF598A"/>
    <w:rsid w:val="00FF70F8"/>
    <w:rsid w:val="00FF748B"/>
    <w:rsid w:val="00FF7997"/>
    <w:rsid w:val="0283FF1B"/>
    <w:rsid w:val="0408C41E"/>
    <w:rsid w:val="056A6F15"/>
    <w:rsid w:val="07231100"/>
    <w:rsid w:val="09EE7D66"/>
    <w:rsid w:val="0F8E4FEE"/>
    <w:rsid w:val="10E4E57F"/>
    <w:rsid w:val="166EEC6F"/>
    <w:rsid w:val="1763D305"/>
    <w:rsid w:val="1D3AE12C"/>
    <w:rsid w:val="1FE990EA"/>
    <w:rsid w:val="20C2BC5E"/>
    <w:rsid w:val="2296AB9B"/>
    <w:rsid w:val="25B7F05E"/>
    <w:rsid w:val="285A7FBB"/>
    <w:rsid w:val="286DB9C2"/>
    <w:rsid w:val="28F823D1"/>
    <w:rsid w:val="2A4F0650"/>
    <w:rsid w:val="2EC3D2E9"/>
    <w:rsid w:val="2FBBEF43"/>
    <w:rsid w:val="2FD0BE39"/>
    <w:rsid w:val="305A4675"/>
    <w:rsid w:val="31F161E4"/>
    <w:rsid w:val="34A42F5C"/>
    <w:rsid w:val="34B7FCD5"/>
    <w:rsid w:val="3672F59E"/>
    <w:rsid w:val="395E7822"/>
    <w:rsid w:val="39A91FA4"/>
    <w:rsid w:val="3A503E49"/>
    <w:rsid w:val="3A94AC24"/>
    <w:rsid w:val="3C3BC72D"/>
    <w:rsid w:val="3DD0B8D0"/>
    <w:rsid w:val="3E4FB15E"/>
    <w:rsid w:val="3F6B6C75"/>
    <w:rsid w:val="4003F41B"/>
    <w:rsid w:val="4557AC5B"/>
    <w:rsid w:val="4558932E"/>
    <w:rsid w:val="4A06EBE3"/>
    <w:rsid w:val="4AB37BF1"/>
    <w:rsid w:val="4AB7C1B1"/>
    <w:rsid w:val="4BFAE0F4"/>
    <w:rsid w:val="4C7A0E0E"/>
    <w:rsid w:val="4CE018F7"/>
    <w:rsid w:val="4CE74955"/>
    <w:rsid w:val="4EEB5837"/>
    <w:rsid w:val="527370C4"/>
    <w:rsid w:val="52A9AB39"/>
    <w:rsid w:val="53F70489"/>
    <w:rsid w:val="55A3BCBC"/>
    <w:rsid w:val="56076A6A"/>
    <w:rsid w:val="56D66CAE"/>
    <w:rsid w:val="58A4E17B"/>
    <w:rsid w:val="5A13F640"/>
    <w:rsid w:val="5A3D1170"/>
    <w:rsid w:val="5CA9693A"/>
    <w:rsid w:val="5CC2BED1"/>
    <w:rsid w:val="5CF78DAE"/>
    <w:rsid w:val="5F9F8A31"/>
    <w:rsid w:val="607A8CA4"/>
    <w:rsid w:val="61569368"/>
    <w:rsid w:val="6209E0EA"/>
    <w:rsid w:val="62DB7B83"/>
    <w:rsid w:val="62DFC513"/>
    <w:rsid w:val="631F2C24"/>
    <w:rsid w:val="6414F2AD"/>
    <w:rsid w:val="66155619"/>
    <w:rsid w:val="67C15C60"/>
    <w:rsid w:val="67D55316"/>
    <w:rsid w:val="6A09AB1D"/>
    <w:rsid w:val="6AEA07D1"/>
    <w:rsid w:val="6D414BDF"/>
    <w:rsid w:val="7214BD02"/>
    <w:rsid w:val="724F1B3B"/>
    <w:rsid w:val="735BCDBC"/>
    <w:rsid w:val="76180723"/>
    <w:rsid w:val="790332B8"/>
    <w:rsid w:val="7B84040D"/>
    <w:rsid w:val="7BB47E73"/>
    <w:rsid w:val="7D5F5D2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8604B"/>
  <w15:chartTrackingRefBased/>
  <w15:docId w15:val="{75A04139-E071-4209-819D-93F09088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E0DFF"/>
    <w:pPr>
      <w:spacing w:before="120" w:after="120" w:line="240" w:lineRule="auto"/>
      <w:jc w:val="both"/>
    </w:pPr>
    <w:rPr>
      <w:rFonts w:ascii="Helvetica" w:hAnsi="Helvetica"/>
      <w:color w:val="00588C"/>
      <w:sz w:val="18"/>
      <w:lang w:val="de-DE"/>
    </w:rPr>
  </w:style>
  <w:style w:type="paragraph" w:styleId="berschrift1">
    <w:name w:val="heading 1"/>
    <w:basedOn w:val="Standard"/>
    <w:next w:val="Standard"/>
    <w:link w:val="berschrift1Zchn"/>
    <w:uiPriority w:val="9"/>
    <w:qFormat/>
    <w:rsid w:val="00F812A9"/>
    <w:pPr>
      <w:keepNext/>
      <w:keepLines/>
      <w:pageBreakBefore/>
      <w:numPr>
        <w:numId w:val="13"/>
      </w:numPr>
      <w:pBdr>
        <w:bottom w:val="single" w:sz="12" w:space="1" w:color="00588C"/>
      </w:pBdr>
      <w:spacing w:before="600" w:after="480"/>
      <w:jc w:val="left"/>
      <w:outlineLvl w:val="0"/>
    </w:pPr>
    <w:rPr>
      <w:rFonts w:eastAsiaTheme="majorEastAsia" w:cstheme="majorBidi"/>
      <w:b/>
      <w:smallCaps/>
      <w:sz w:val="40"/>
      <w:szCs w:val="32"/>
    </w:rPr>
  </w:style>
  <w:style w:type="paragraph" w:styleId="berschrift2">
    <w:name w:val="heading 2"/>
    <w:basedOn w:val="berschrift1"/>
    <w:next w:val="Standard"/>
    <w:link w:val="berschrift2Zchn"/>
    <w:uiPriority w:val="9"/>
    <w:unhideWhenUsed/>
    <w:qFormat/>
    <w:rsid w:val="001B52AC"/>
    <w:pPr>
      <w:pageBreakBefore w:val="0"/>
      <w:numPr>
        <w:ilvl w:val="1"/>
      </w:numPr>
      <w:pBdr>
        <w:bottom w:val="single" w:sz="8" w:space="1" w:color="008C75"/>
      </w:pBdr>
      <w:spacing w:after="240"/>
      <w:ind w:left="567" w:hanging="431"/>
      <w:contextualSpacing/>
      <w:outlineLvl w:val="1"/>
    </w:pPr>
    <w:rPr>
      <w:color w:val="008C75"/>
      <w:sz w:val="26"/>
    </w:rPr>
  </w:style>
  <w:style w:type="paragraph" w:styleId="berschrift3">
    <w:name w:val="heading 3"/>
    <w:basedOn w:val="berschrift2"/>
    <w:next w:val="Standard"/>
    <w:link w:val="berschrift3Zchn"/>
    <w:uiPriority w:val="9"/>
    <w:unhideWhenUsed/>
    <w:qFormat/>
    <w:rsid w:val="00A17859"/>
    <w:pPr>
      <w:numPr>
        <w:ilvl w:val="2"/>
      </w:numPr>
      <w:pBdr>
        <w:bottom w:val="single" w:sz="8" w:space="1" w:color="99C21B"/>
      </w:pBdr>
      <w:outlineLvl w:val="2"/>
    </w:pPr>
    <w:rPr>
      <w:smallCaps w:val="0"/>
      <w:color w:val="99C21B"/>
      <w:sz w:val="22"/>
    </w:rPr>
  </w:style>
  <w:style w:type="paragraph" w:styleId="berschrift4">
    <w:name w:val="heading 4"/>
    <w:basedOn w:val="berschrift3"/>
    <w:next w:val="Standard"/>
    <w:link w:val="berschrift4Zchn"/>
    <w:uiPriority w:val="9"/>
    <w:unhideWhenUsed/>
    <w:qFormat/>
    <w:rsid w:val="00A17859"/>
    <w:pPr>
      <w:numPr>
        <w:ilvl w:val="3"/>
      </w:numPr>
      <w:pBdr>
        <w:bottom w:val="single" w:sz="8" w:space="1" w:color="00588C"/>
      </w:pBdr>
      <w:outlineLvl w:val="3"/>
    </w:pPr>
    <w:rPr>
      <w:color w:val="00588C"/>
      <w:sz w:val="20"/>
    </w:rPr>
  </w:style>
  <w:style w:type="paragraph" w:styleId="berschrift5">
    <w:name w:val="heading 5"/>
    <w:basedOn w:val="berschrift4"/>
    <w:next w:val="Standard"/>
    <w:link w:val="berschrift5Zchn"/>
    <w:uiPriority w:val="9"/>
    <w:unhideWhenUsed/>
    <w:qFormat/>
    <w:rsid w:val="005B0E87"/>
    <w:pPr>
      <w:numPr>
        <w:ilvl w:val="4"/>
      </w:numPr>
      <w:outlineLvl w:val="4"/>
    </w:pPr>
  </w:style>
  <w:style w:type="paragraph" w:styleId="berschrift6">
    <w:name w:val="heading 6"/>
    <w:basedOn w:val="berschrift5"/>
    <w:next w:val="Standard"/>
    <w:link w:val="berschrift6Zchn"/>
    <w:uiPriority w:val="9"/>
    <w:unhideWhenUsed/>
    <w:qFormat/>
    <w:rsid w:val="005B0E87"/>
    <w:pPr>
      <w:numPr>
        <w:ilvl w:val="5"/>
      </w:numPr>
      <w:outlineLvl w:val="5"/>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563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F812A9"/>
    <w:rPr>
      <w:rFonts w:ascii="Helvetica" w:eastAsiaTheme="majorEastAsia" w:hAnsi="Helvetica" w:cstheme="majorBidi"/>
      <w:b/>
      <w:smallCaps/>
      <w:color w:val="00588C"/>
      <w:sz w:val="40"/>
      <w:szCs w:val="32"/>
    </w:rPr>
  </w:style>
  <w:style w:type="character" w:customStyle="1" w:styleId="berschrift2Zchn">
    <w:name w:val="Überschrift 2 Zchn"/>
    <w:basedOn w:val="Absatz-Standardschriftart"/>
    <w:link w:val="berschrift2"/>
    <w:uiPriority w:val="9"/>
    <w:rsid w:val="001B52AC"/>
    <w:rPr>
      <w:rFonts w:ascii="Helvetica" w:eastAsiaTheme="majorEastAsia" w:hAnsi="Helvetica" w:cstheme="majorBidi"/>
      <w:b/>
      <w:smallCaps/>
      <w:color w:val="008C75"/>
      <w:sz w:val="26"/>
      <w:szCs w:val="32"/>
    </w:rPr>
  </w:style>
  <w:style w:type="character" w:customStyle="1" w:styleId="berschrift3Zchn">
    <w:name w:val="Überschrift 3 Zchn"/>
    <w:basedOn w:val="Absatz-Standardschriftart"/>
    <w:link w:val="berschrift3"/>
    <w:uiPriority w:val="9"/>
    <w:rsid w:val="00A17859"/>
    <w:rPr>
      <w:rFonts w:ascii="Helvetica" w:eastAsiaTheme="majorEastAsia" w:hAnsi="Helvetica" w:cstheme="majorBidi"/>
      <w:color w:val="99C21B"/>
      <w:szCs w:val="32"/>
    </w:rPr>
  </w:style>
  <w:style w:type="character" w:customStyle="1" w:styleId="berschrift4Zchn">
    <w:name w:val="Überschrift 4 Zchn"/>
    <w:basedOn w:val="Absatz-Standardschriftart"/>
    <w:link w:val="berschrift4"/>
    <w:uiPriority w:val="9"/>
    <w:rsid w:val="00A17859"/>
    <w:rPr>
      <w:rFonts w:ascii="Helvetica" w:eastAsiaTheme="majorEastAsia" w:hAnsi="Helvetica" w:cstheme="majorBidi"/>
      <w:color w:val="00588C"/>
      <w:sz w:val="20"/>
      <w:szCs w:val="32"/>
    </w:rPr>
  </w:style>
  <w:style w:type="character" w:customStyle="1" w:styleId="berschrift5Zchn">
    <w:name w:val="Überschrift 5 Zchn"/>
    <w:basedOn w:val="Absatz-Standardschriftart"/>
    <w:link w:val="berschrift5"/>
    <w:uiPriority w:val="9"/>
    <w:rsid w:val="005B0E87"/>
    <w:rPr>
      <w:rFonts w:ascii="ITC Avant Garde Gothic" w:eastAsiaTheme="majorEastAsia" w:hAnsi="ITC Avant Garde Gothic" w:cstheme="majorBidi"/>
      <w:sz w:val="32"/>
      <w:szCs w:val="32"/>
    </w:rPr>
  </w:style>
  <w:style w:type="character" w:customStyle="1" w:styleId="berschrift6Zchn">
    <w:name w:val="Überschrift 6 Zchn"/>
    <w:basedOn w:val="Absatz-Standardschriftart"/>
    <w:link w:val="berschrift6"/>
    <w:uiPriority w:val="9"/>
    <w:rsid w:val="005B0E87"/>
    <w:rPr>
      <w:rFonts w:ascii="ITC Avant Garde Gothic" w:eastAsiaTheme="majorEastAsia" w:hAnsi="ITC Avant Garde Gothic" w:cstheme="majorBidi"/>
      <w:sz w:val="32"/>
      <w:szCs w:val="32"/>
    </w:rPr>
  </w:style>
  <w:style w:type="character" w:styleId="SchwacheHervorhebung">
    <w:name w:val="Subtle Emphasis"/>
    <w:uiPriority w:val="19"/>
    <w:rsid w:val="003621D4"/>
    <w:rPr>
      <w:rFonts w:ascii="Helvetica" w:hAnsi="Helvetica"/>
      <w:b/>
      <w:bCs/>
      <w:sz w:val="18"/>
    </w:rPr>
  </w:style>
  <w:style w:type="paragraph" w:customStyle="1" w:styleId="NormalGras">
    <w:name w:val="Normal Gras"/>
    <w:basedOn w:val="Standard"/>
    <w:link w:val="NormalGrasCar"/>
    <w:qFormat/>
    <w:rsid w:val="001A5F44"/>
    <w:rPr>
      <w:b/>
      <w:color w:val="008C75"/>
    </w:rPr>
  </w:style>
  <w:style w:type="paragraph" w:styleId="Zitat">
    <w:name w:val="Quote"/>
    <w:basedOn w:val="Standard"/>
    <w:next w:val="Standard"/>
    <w:link w:val="ZitatZchn"/>
    <w:uiPriority w:val="29"/>
    <w:qFormat/>
    <w:rsid w:val="005B0E87"/>
    <w:rPr>
      <w:i/>
      <w:iCs/>
    </w:rPr>
  </w:style>
  <w:style w:type="character" w:customStyle="1" w:styleId="NormalGrasCar">
    <w:name w:val="Normal Gras Car"/>
    <w:basedOn w:val="Absatz-Standardschriftart"/>
    <w:link w:val="NormalGras"/>
    <w:rsid w:val="001A5F44"/>
    <w:rPr>
      <w:rFonts w:ascii="Helvetica" w:hAnsi="Helvetica"/>
      <w:b/>
      <w:color w:val="008C75"/>
      <w:sz w:val="18"/>
    </w:rPr>
  </w:style>
  <w:style w:type="character" w:customStyle="1" w:styleId="ZitatZchn">
    <w:name w:val="Zitat Zchn"/>
    <w:basedOn w:val="Absatz-Standardschriftart"/>
    <w:link w:val="Zitat"/>
    <w:uiPriority w:val="29"/>
    <w:rsid w:val="005B0E87"/>
    <w:rPr>
      <w:rFonts w:ascii="ITC Avant Garde Gothic LT Book" w:hAnsi="ITC Avant Garde Gothic LT Book"/>
      <w:i/>
      <w:iCs/>
      <w:sz w:val="20"/>
    </w:rPr>
  </w:style>
  <w:style w:type="paragraph" w:styleId="Beschriftung">
    <w:name w:val="caption"/>
    <w:basedOn w:val="Standard"/>
    <w:next w:val="Standard"/>
    <w:uiPriority w:val="35"/>
    <w:unhideWhenUsed/>
    <w:qFormat/>
    <w:rsid w:val="00286C0B"/>
    <w:pPr>
      <w:spacing w:before="60" w:after="360"/>
      <w:contextualSpacing/>
      <w:jc w:val="center"/>
    </w:pPr>
    <w:rPr>
      <w:i/>
      <w:iCs/>
      <w:color w:val="008C75"/>
      <w:szCs w:val="18"/>
    </w:rPr>
  </w:style>
  <w:style w:type="paragraph" w:styleId="Listenabsatz">
    <w:name w:val="List Paragraph"/>
    <w:basedOn w:val="Standard"/>
    <w:link w:val="ListenabsatzZchn"/>
    <w:uiPriority w:val="34"/>
    <w:qFormat/>
    <w:rsid w:val="00055CB6"/>
    <w:pPr>
      <w:ind w:left="720"/>
      <w:contextualSpacing/>
    </w:pPr>
  </w:style>
  <w:style w:type="paragraph" w:styleId="Kopfzeile">
    <w:name w:val="header"/>
    <w:basedOn w:val="Standard"/>
    <w:link w:val="KopfzeileZchn"/>
    <w:uiPriority w:val="99"/>
    <w:unhideWhenUsed/>
    <w:rsid w:val="00A16A5D"/>
    <w:pPr>
      <w:tabs>
        <w:tab w:val="center" w:pos="4536"/>
        <w:tab w:val="right" w:pos="9072"/>
      </w:tabs>
      <w:spacing w:before="0" w:after="0"/>
    </w:pPr>
  </w:style>
  <w:style w:type="character" w:customStyle="1" w:styleId="KopfzeileZchn">
    <w:name w:val="Kopfzeile Zchn"/>
    <w:basedOn w:val="Absatz-Standardschriftart"/>
    <w:link w:val="Kopfzeile"/>
    <w:uiPriority w:val="99"/>
    <w:rsid w:val="00A16A5D"/>
    <w:rPr>
      <w:rFonts w:ascii="ITC Avant Garde Gothic LT Book" w:hAnsi="ITC Avant Garde Gothic LT Book"/>
      <w:color w:val="28363A"/>
      <w:sz w:val="20"/>
    </w:rPr>
  </w:style>
  <w:style w:type="paragraph" w:styleId="Fuzeile">
    <w:name w:val="footer"/>
    <w:basedOn w:val="Standard"/>
    <w:link w:val="FuzeileZchn"/>
    <w:uiPriority w:val="99"/>
    <w:unhideWhenUsed/>
    <w:qFormat/>
    <w:rsid w:val="003742DF"/>
    <w:pPr>
      <w:tabs>
        <w:tab w:val="center" w:pos="4536"/>
        <w:tab w:val="right" w:pos="9072"/>
      </w:tabs>
      <w:spacing w:before="240" w:after="240"/>
      <w:jc w:val="center"/>
    </w:pPr>
  </w:style>
  <w:style w:type="character" w:customStyle="1" w:styleId="FuzeileZchn">
    <w:name w:val="Fußzeile Zchn"/>
    <w:basedOn w:val="Absatz-Standardschriftart"/>
    <w:link w:val="Fuzeile"/>
    <w:uiPriority w:val="99"/>
    <w:rsid w:val="003742DF"/>
    <w:rPr>
      <w:rFonts w:ascii="Helvetica" w:hAnsi="Helvetica"/>
      <w:color w:val="00588C"/>
      <w:sz w:val="18"/>
    </w:rPr>
  </w:style>
  <w:style w:type="paragraph" w:customStyle="1" w:styleId="Puceniveau1">
    <w:name w:val="Puce niveau 1"/>
    <w:basedOn w:val="Listenabsatz"/>
    <w:next w:val="Standard"/>
    <w:link w:val="Puceniveau1Car"/>
    <w:qFormat/>
    <w:rsid w:val="005550DA"/>
    <w:pPr>
      <w:numPr>
        <w:numId w:val="4"/>
      </w:numPr>
      <w:tabs>
        <w:tab w:val="left" w:pos="284"/>
      </w:tabs>
    </w:pPr>
  </w:style>
  <w:style w:type="paragraph" w:customStyle="1" w:styleId="Puceniveau2">
    <w:name w:val="Puce niveau 2"/>
    <w:basedOn w:val="Listenabsatz"/>
    <w:next w:val="Standard"/>
    <w:link w:val="Puceniveau2Car"/>
    <w:qFormat/>
    <w:rsid w:val="00A17859"/>
    <w:pPr>
      <w:spacing w:after="0"/>
      <w:ind w:left="0"/>
    </w:pPr>
  </w:style>
  <w:style w:type="character" w:customStyle="1" w:styleId="ListenabsatzZchn">
    <w:name w:val="Listenabsatz Zchn"/>
    <w:basedOn w:val="Absatz-Standardschriftart"/>
    <w:link w:val="Listenabsatz"/>
    <w:uiPriority w:val="34"/>
    <w:rsid w:val="00CA7899"/>
    <w:rPr>
      <w:rFonts w:ascii="ITC Avant Garde Gothic LT Book" w:hAnsi="ITC Avant Garde Gothic LT Book"/>
      <w:color w:val="28363A"/>
      <w:sz w:val="20"/>
    </w:rPr>
  </w:style>
  <w:style w:type="character" w:customStyle="1" w:styleId="Puceniveau1Car">
    <w:name w:val="Puce niveau 1 Car"/>
    <w:basedOn w:val="ListenabsatzZchn"/>
    <w:link w:val="Puceniveau1"/>
    <w:rsid w:val="00A17859"/>
    <w:rPr>
      <w:rFonts w:ascii="Helvetica" w:hAnsi="Helvetica"/>
      <w:color w:val="28363A"/>
      <w:sz w:val="20"/>
    </w:rPr>
  </w:style>
  <w:style w:type="paragraph" w:customStyle="1" w:styleId="Puceniveau3">
    <w:name w:val="Puce niveau 3"/>
    <w:basedOn w:val="Listenabsatz"/>
    <w:link w:val="Puceniveau3Car"/>
    <w:qFormat/>
    <w:rsid w:val="00115839"/>
    <w:pPr>
      <w:numPr>
        <w:numId w:val="5"/>
      </w:numPr>
    </w:pPr>
  </w:style>
  <w:style w:type="character" w:customStyle="1" w:styleId="Puceniveau2Car">
    <w:name w:val="Puce niveau 2 Car"/>
    <w:basedOn w:val="ListenabsatzZchn"/>
    <w:link w:val="Puceniveau2"/>
    <w:rsid w:val="006F7C4B"/>
    <w:rPr>
      <w:rFonts w:ascii="ITC Avant Garde Gothic LT Book" w:hAnsi="ITC Avant Garde Gothic LT Book"/>
      <w:color w:val="28363A"/>
      <w:sz w:val="20"/>
    </w:rPr>
  </w:style>
  <w:style w:type="paragraph" w:customStyle="1" w:styleId="Miseenvaleursimple">
    <w:name w:val="Mise en valeur simple"/>
    <w:basedOn w:val="Standard"/>
    <w:link w:val="MiseenvaleursimpleCar"/>
    <w:qFormat/>
    <w:rsid w:val="00A17859"/>
    <w:pPr>
      <w:jc w:val="center"/>
    </w:pPr>
    <w:rPr>
      <w:b/>
      <w:color w:val="008C75"/>
    </w:rPr>
  </w:style>
  <w:style w:type="character" w:customStyle="1" w:styleId="Puceniveau3Car">
    <w:name w:val="Puce niveau 3 Car"/>
    <w:basedOn w:val="ListenabsatzZchn"/>
    <w:link w:val="Puceniveau3"/>
    <w:rsid w:val="00CA7899"/>
    <w:rPr>
      <w:rFonts w:ascii="ITC Avant Garde Gothic LT Book" w:hAnsi="ITC Avant Garde Gothic LT Book"/>
      <w:color w:val="28363A"/>
      <w:sz w:val="20"/>
    </w:rPr>
  </w:style>
  <w:style w:type="paragraph" w:customStyle="1" w:styleId="Tableautitre">
    <w:name w:val="Tableau titre"/>
    <w:basedOn w:val="Standard"/>
    <w:link w:val="TableautitreCar"/>
    <w:qFormat/>
    <w:rsid w:val="003621D4"/>
    <w:pPr>
      <w:jc w:val="center"/>
    </w:pPr>
    <w:rPr>
      <w:color w:val="FFFFFF" w:themeColor="background1"/>
    </w:rPr>
  </w:style>
  <w:style w:type="character" w:customStyle="1" w:styleId="MiseenvaleursimpleCar">
    <w:name w:val="Mise en valeur simple Car"/>
    <w:basedOn w:val="Absatz-Standardschriftart"/>
    <w:link w:val="Miseenvaleursimple"/>
    <w:rsid w:val="00A17859"/>
    <w:rPr>
      <w:rFonts w:ascii="Helvetica" w:hAnsi="Helvetica"/>
      <w:b/>
      <w:color w:val="008C75"/>
      <w:sz w:val="18"/>
    </w:rPr>
  </w:style>
  <w:style w:type="paragraph" w:customStyle="1" w:styleId="Tableautextecentr">
    <w:name w:val="Tableau texte centré"/>
    <w:basedOn w:val="Standard"/>
    <w:link w:val="TableautextecentrCar"/>
    <w:qFormat/>
    <w:rsid w:val="006F7C4B"/>
    <w:pPr>
      <w:jc w:val="center"/>
    </w:pPr>
  </w:style>
  <w:style w:type="character" w:customStyle="1" w:styleId="TableautitreCar">
    <w:name w:val="Tableau titre Car"/>
    <w:basedOn w:val="Absatz-Standardschriftart"/>
    <w:link w:val="Tableautitre"/>
    <w:rsid w:val="003621D4"/>
    <w:rPr>
      <w:rFonts w:ascii="Helvetica" w:hAnsi="Helvetica"/>
      <w:color w:val="FFFFFF" w:themeColor="background1"/>
      <w:sz w:val="18"/>
    </w:rPr>
  </w:style>
  <w:style w:type="paragraph" w:customStyle="1" w:styleId="Tableautextegauche">
    <w:name w:val="Tableau texte gauche"/>
    <w:basedOn w:val="Standard"/>
    <w:link w:val="TableautextegaucheCar"/>
    <w:qFormat/>
    <w:rsid w:val="006F7C4B"/>
    <w:pPr>
      <w:jc w:val="left"/>
    </w:pPr>
  </w:style>
  <w:style w:type="character" w:customStyle="1" w:styleId="TableautextecentrCar">
    <w:name w:val="Tableau texte centré Car"/>
    <w:basedOn w:val="Absatz-Standardschriftart"/>
    <w:link w:val="Tableautextecentr"/>
    <w:rsid w:val="006F7C4B"/>
    <w:rPr>
      <w:rFonts w:ascii="ITC Avant Garde Gothic LT Book" w:hAnsi="ITC Avant Garde Gothic LT Book"/>
      <w:color w:val="28363A"/>
      <w:sz w:val="20"/>
    </w:rPr>
  </w:style>
  <w:style w:type="paragraph" w:customStyle="1" w:styleId="Tableautexteajust">
    <w:name w:val="Tableau texte ajusté"/>
    <w:basedOn w:val="Standard"/>
    <w:link w:val="TableautexteajustCar"/>
    <w:qFormat/>
    <w:rsid w:val="00020AED"/>
  </w:style>
  <w:style w:type="character" w:customStyle="1" w:styleId="TableautextegaucheCar">
    <w:name w:val="Tableau texte gauche Car"/>
    <w:basedOn w:val="Absatz-Standardschriftart"/>
    <w:link w:val="Tableautextegauche"/>
    <w:rsid w:val="006F7C4B"/>
    <w:rPr>
      <w:rFonts w:ascii="ITC Avant Garde Gothic LT Book" w:hAnsi="ITC Avant Garde Gothic LT Book"/>
      <w:color w:val="28363A"/>
      <w:sz w:val="20"/>
    </w:rPr>
  </w:style>
  <w:style w:type="paragraph" w:customStyle="1" w:styleId="Tableaupuceniv1">
    <w:name w:val="Tableau puce niv 1"/>
    <w:basedOn w:val="Puceniveau1"/>
    <w:link w:val="Tableaupuceniv1Car"/>
    <w:qFormat/>
    <w:rsid w:val="006F7C4B"/>
    <w:pPr>
      <w:ind w:left="170" w:hanging="170"/>
    </w:pPr>
  </w:style>
  <w:style w:type="character" w:customStyle="1" w:styleId="TableautexteajustCar">
    <w:name w:val="Tableau texte ajusté Car"/>
    <w:basedOn w:val="Absatz-Standardschriftart"/>
    <w:link w:val="Tableautexteajust"/>
    <w:rsid w:val="00020AED"/>
    <w:rPr>
      <w:rFonts w:ascii="ITC Avant Garde Gothic LT Book" w:hAnsi="ITC Avant Garde Gothic LT Book"/>
      <w:color w:val="28363A"/>
      <w:sz w:val="20"/>
    </w:rPr>
  </w:style>
  <w:style w:type="paragraph" w:customStyle="1" w:styleId="Tableaupuceniveau2">
    <w:name w:val="Tableau puce niveau 2"/>
    <w:basedOn w:val="Tableaupuceniv1"/>
    <w:link w:val="Tableaupuceniveau2Car"/>
    <w:qFormat/>
    <w:rsid w:val="00115839"/>
    <w:pPr>
      <w:numPr>
        <w:numId w:val="6"/>
      </w:numPr>
      <w:jc w:val="left"/>
    </w:pPr>
  </w:style>
  <w:style w:type="character" w:customStyle="1" w:styleId="Tableaupuceniv1Car">
    <w:name w:val="Tableau puce niv 1 Car"/>
    <w:basedOn w:val="Puceniveau1Car"/>
    <w:link w:val="Tableaupuceniv1"/>
    <w:rsid w:val="006F7C4B"/>
    <w:rPr>
      <w:rFonts w:ascii="ITC Avant Garde Gothic LT Book" w:hAnsi="ITC Avant Garde Gothic LT Book"/>
      <w:color w:val="28363A"/>
      <w:sz w:val="20"/>
    </w:rPr>
  </w:style>
  <w:style w:type="paragraph" w:customStyle="1" w:styleId="Tableaupuceniveau3">
    <w:name w:val="Tableau puce niveau 3"/>
    <w:basedOn w:val="Tableaupuceniv1"/>
    <w:link w:val="Tableaupuceniveau3Car"/>
    <w:qFormat/>
    <w:rsid w:val="00115839"/>
    <w:pPr>
      <w:numPr>
        <w:numId w:val="8"/>
      </w:numPr>
      <w:jc w:val="left"/>
    </w:pPr>
  </w:style>
  <w:style w:type="character" w:customStyle="1" w:styleId="Tableaupuceniveau2Car">
    <w:name w:val="Tableau puce niveau 2 Car"/>
    <w:basedOn w:val="Tableaupuceniv1Car"/>
    <w:link w:val="Tableaupuceniveau2"/>
    <w:rsid w:val="006F7C4B"/>
    <w:rPr>
      <w:rFonts w:ascii="ITC Avant Garde Gothic LT Book" w:hAnsi="ITC Avant Garde Gothic LT Book"/>
      <w:color w:val="28363A"/>
      <w:sz w:val="20"/>
    </w:rPr>
  </w:style>
  <w:style w:type="paragraph" w:styleId="Titel">
    <w:name w:val="Title"/>
    <w:basedOn w:val="Standard"/>
    <w:next w:val="Standard"/>
    <w:link w:val="TitelZchn"/>
    <w:uiPriority w:val="10"/>
    <w:qFormat/>
    <w:rsid w:val="00783E16"/>
    <w:pPr>
      <w:spacing w:after="240"/>
      <w:contextualSpacing/>
    </w:pPr>
    <w:rPr>
      <w:rFonts w:eastAsiaTheme="majorEastAsia" w:cstheme="majorBidi"/>
      <w:color w:val="FFFFFF" w:themeColor="background1"/>
      <w:spacing w:val="-10"/>
      <w:kern w:val="28"/>
      <w:sz w:val="48"/>
      <w:szCs w:val="56"/>
    </w:rPr>
  </w:style>
  <w:style w:type="character" w:customStyle="1" w:styleId="Tableaupuceniveau3Car">
    <w:name w:val="Tableau puce niveau 3 Car"/>
    <w:basedOn w:val="Tableaupuceniv1Car"/>
    <w:link w:val="Tableaupuceniveau3"/>
    <w:rsid w:val="006F7C4B"/>
    <w:rPr>
      <w:rFonts w:ascii="ITC Avant Garde Gothic LT Book" w:hAnsi="ITC Avant Garde Gothic LT Book"/>
      <w:color w:val="28363A"/>
      <w:sz w:val="20"/>
    </w:rPr>
  </w:style>
  <w:style w:type="character" w:customStyle="1" w:styleId="TitelZchn">
    <w:name w:val="Titel Zchn"/>
    <w:basedOn w:val="Absatz-Standardschriftart"/>
    <w:link w:val="Titel"/>
    <w:uiPriority w:val="10"/>
    <w:rsid w:val="00783E16"/>
    <w:rPr>
      <w:rFonts w:ascii="Helvetica" w:eastAsiaTheme="majorEastAsia" w:hAnsi="Helvetica" w:cstheme="majorBidi"/>
      <w:color w:val="FFFFFF" w:themeColor="background1"/>
      <w:spacing w:val="-10"/>
      <w:kern w:val="28"/>
      <w:sz w:val="48"/>
      <w:szCs w:val="56"/>
    </w:rPr>
  </w:style>
  <w:style w:type="paragraph" w:customStyle="1" w:styleId="TitreProjet">
    <w:name w:val="Titre Projet"/>
    <w:basedOn w:val="Standard"/>
    <w:link w:val="TitreProjetCar"/>
    <w:qFormat/>
    <w:rsid w:val="00783E16"/>
    <w:pPr>
      <w:spacing w:before="360" w:after="360"/>
    </w:pPr>
    <w:rPr>
      <w:b/>
      <w:color w:val="FFFFFF" w:themeColor="background1"/>
      <w:sz w:val="28"/>
    </w:rPr>
  </w:style>
  <w:style w:type="paragraph" w:customStyle="1" w:styleId="DateDocument">
    <w:name w:val="Date_Document"/>
    <w:basedOn w:val="Standard"/>
    <w:link w:val="DateDocumentCar"/>
    <w:qFormat/>
    <w:rsid w:val="00A17859"/>
    <w:pPr>
      <w:jc w:val="right"/>
    </w:pPr>
  </w:style>
  <w:style w:type="character" w:customStyle="1" w:styleId="TitreProjetCar">
    <w:name w:val="Titre Projet Car"/>
    <w:basedOn w:val="Absatz-Standardschriftart"/>
    <w:link w:val="TitreProjet"/>
    <w:rsid w:val="00783E16"/>
    <w:rPr>
      <w:rFonts w:ascii="Helvetica" w:hAnsi="Helvetica"/>
      <w:b/>
      <w:color w:val="FFFFFF" w:themeColor="background1"/>
      <w:sz w:val="28"/>
    </w:rPr>
  </w:style>
  <w:style w:type="paragraph" w:customStyle="1" w:styleId="Titredunepage">
    <w:name w:val="Titre d'une page"/>
    <w:basedOn w:val="Standard"/>
    <w:link w:val="TitredunepageCar"/>
    <w:qFormat/>
    <w:rsid w:val="00A17859"/>
    <w:pPr>
      <w:pBdr>
        <w:bottom w:val="single" w:sz="8" w:space="1" w:color="008C75"/>
      </w:pBdr>
      <w:spacing w:before="600" w:after="360"/>
    </w:pPr>
    <w:rPr>
      <w:color w:val="008C75"/>
      <w:sz w:val="36"/>
    </w:rPr>
  </w:style>
  <w:style w:type="character" w:customStyle="1" w:styleId="DateDocumentCar">
    <w:name w:val="Date_Document Car"/>
    <w:basedOn w:val="Absatz-Standardschriftart"/>
    <w:link w:val="DateDocument"/>
    <w:rsid w:val="00A17859"/>
    <w:rPr>
      <w:rFonts w:ascii="Helvetica" w:hAnsi="Helvetica"/>
      <w:color w:val="00588C"/>
      <w:sz w:val="18"/>
    </w:rPr>
  </w:style>
  <w:style w:type="character" w:customStyle="1" w:styleId="TitredunepageCar">
    <w:name w:val="Titre d'une page Car"/>
    <w:basedOn w:val="Absatz-Standardschriftart"/>
    <w:link w:val="Titredunepage"/>
    <w:rsid w:val="00A17859"/>
    <w:rPr>
      <w:rFonts w:ascii="Helvetica" w:hAnsi="Helvetica"/>
      <w:color w:val="008C75"/>
      <w:sz w:val="36"/>
    </w:rPr>
  </w:style>
  <w:style w:type="paragraph" w:styleId="Verzeichnis1">
    <w:name w:val="toc 1"/>
    <w:basedOn w:val="Standard"/>
    <w:next w:val="Standard"/>
    <w:autoRedefine/>
    <w:uiPriority w:val="39"/>
    <w:unhideWhenUsed/>
    <w:rsid w:val="00B817A7"/>
    <w:pPr>
      <w:pBdr>
        <w:bottom w:val="single" w:sz="4" w:space="1" w:color="008C75"/>
      </w:pBdr>
      <w:spacing w:before="480"/>
    </w:pPr>
    <w:rPr>
      <w:b/>
      <w:color w:val="008C75"/>
    </w:rPr>
  </w:style>
  <w:style w:type="paragraph" w:styleId="Verzeichnis2">
    <w:name w:val="toc 2"/>
    <w:basedOn w:val="Standard"/>
    <w:next w:val="Standard"/>
    <w:autoRedefine/>
    <w:uiPriority w:val="39"/>
    <w:unhideWhenUsed/>
    <w:rsid w:val="00B817A7"/>
    <w:pPr>
      <w:tabs>
        <w:tab w:val="left" w:pos="1000"/>
        <w:tab w:val="right" w:leader="dot" w:pos="9062"/>
      </w:tabs>
      <w:ind w:left="284"/>
      <w:contextualSpacing/>
    </w:pPr>
  </w:style>
  <w:style w:type="paragraph" w:styleId="Verzeichnis3">
    <w:name w:val="toc 3"/>
    <w:basedOn w:val="Standard"/>
    <w:next w:val="Standard"/>
    <w:autoRedefine/>
    <w:uiPriority w:val="39"/>
    <w:unhideWhenUsed/>
    <w:rsid w:val="00A0739F"/>
    <w:pPr>
      <w:ind w:left="284"/>
    </w:pPr>
    <w:rPr>
      <w:color w:val="99C21B"/>
    </w:rPr>
  </w:style>
  <w:style w:type="paragraph" w:styleId="Verzeichnis4">
    <w:name w:val="toc 4"/>
    <w:basedOn w:val="Standard"/>
    <w:next w:val="Standard"/>
    <w:autoRedefine/>
    <w:uiPriority w:val="39"/>
    <w:unhideWhenUsed/>
    <w:rsid w:val="00B15C74"/>
    <w:pPr>
      <w:spacing w:after="100"/>
      <w:ind w:left="600"/>
    </w:pPr>
  </w:style>
  <w:style w:type="paragraph" w:styleId="Verzeichnis5">
    <w:name w:val="toc 5"/>
    <w:basedOn w:val="Standard"/>
    <w:next w:val="Standard"/>
    <w:autoRedefine/>
    <w:uiPriority w:val="39"/>
    <w:unhideWhenUsed/>
    <w:rsid w:val="00B15C74"/>
    <w:pPr>
      <w:spacing w:after="100"/>
      <w:ind w:left="800"/>
    </w:pPr>
  </w:style>
  <w:style w:type="paragraph" w:styleId="Verzeichnis6">
    <w:name w:val="toc 6"/>
    <w:basedOn w:val="Standard"/>
    <w:next w:val="Standard"/>
    <w:autoRedefine/>
    <w:uiPriority w:val="39"/>
    <w:unhideWhenUsed/>
    <w:rsid w:val="00B15C74"/>
    <w:pPr>
      <w:spacing w:after="100"/>
      <w:ind w:left="1000"/>
    </w:pPr>
  </w:style>
  <w:style w:type="paragraph" w:customStyle="1" w:styleId="Tabledesmatires">
    <w:name w:val="Table des matières"/>
    <w:basedOn w:val="Titredunepage"/>
    <w:link w:val="TabledesmatiresCar"/>
    <w:qFormat/>
    <w:rsid w:val="003621D4"/>
    <w:pPr>
      <w:pBdr>
        <w:bottom w:val="none" w:sz="0" w:space="0" w:color="auto"/>
      </w:pBdr>
      <w:spacing w:before="0"/>
      <w:ind w:left="113" w:right="113"/>
      <w:jc w:val="left"/>
    </w:pPr>
    <w:rPr>
      <w:b/>
    </w:rPr>
  </w:style>
  <w:style w:type="character" w:customStyle="1" w:styleId="TabledesmatiresCar">
    <w:name w:val="Table des matières Car"/>
    <w:basedOn w:val="TitredunepageCar"/>
    <w:link w:val="Tabledesmatires"/>
    <w:rsid w:val="003621D4"/>
    <w:rPr>
      <w:rFonts w:ascii="Helvetica" w:hAnsi="Helvetica"/>
      <w:b/>
      <w:color w:val="008C75"/>
      <w:sz w:val="36"/>
    </w:rPr>
  </w:style>
  <w:style w:type="character" w:styleId="Hyperlink">
    <w:name w:val="Hyperlink"/>
    <w:basedOn w:val="Absatz-Standardschriftart"/>
    <w:uiPriority w:val="99"/>
    <w:unhideWhenUsed/>
    <w:rsid w:val="008C5E58"/>
    <w:rPr>
      <w:color w:val="0563C1" w:themeColor="hyperlink"/>
      <w:u w:val="single"/>
    </w:rPr>
  </w:style>
  <w:style w:type="paragraph" w:customStyle="1" w:styleId="ExecutiveSummary">
    <w:name w:val="Executive Summary"/>
    <w:basedOn w:val="Tabledesmatires"/>
    <w:link w:val="ExecutiveSummaryCar"/>
    <w:qFormat/>
    <w:rsid w:val="00A17859"/>
    <w:pPr>
      <w:shd w:val="clear" w:color="auto" w:fill="99C21B"/>
      <w:jc w:val="both"/>
    </w:pPr>
    <w:rPr>
      <w:color w:val="FFFFFF" w:themeColor="background1"/>
      <w:sz w:val="24"/>
    </w:rPr>
  </w:style>
  <w:style w:type="character" w:customStyle="1" w:styleId="ExecutiveSummaryCar">
    <w:name w:val="Executive Summary Car"/>
    <w:basedOn w:val="TabledesmatiresCar"/>
    <w:link w:val="ExecutiveSummary"/>
    <w:rsid w:val="00A17859"/>
    <w:rPr>
      <w:rFonts w:ascii="Helvetica" w:hAnsi="Helvetica"/>
      <w:b/>
      <w:color w:val="FFFFFF" w:themeColor="background1"/>
      <w:sz w:val="24"/>
      <w:shd w:val="clear" w:color="auto" w:fill="99C21B"/>
    </w:rPr>
  </w:style>
  <w:style w:type="paragraph" w:customStyle="1" w:styleId="Miseenvaleur2">
    <w:name w:val="Mise en valeur 2"/>
    <w:basedOn w:val="Puceniveau1"/>
    <w:link w:val="Miseenvaleur2Car"/>
    <w:qFormat/>
    <w:rsid w:val="00E2733A"/>
    <w:pPr>
      <w:numPr>
        <w:numId w:val="0"/>
      </w:numPr>
      <w:shd w:val="clear" w:color="auto" w:fill="99C21B"/>
      <w:spacing w:before="480"/>
      <w:jc w:val="left"/>
    </w:pPr>
    <w:rPr>
      <w:b/>
      <w:color w:val="FFFFFF" w:themeColor="background1"/>
    </w:rPr>
  </w:style>
  <w:style w:type="character" w:customStyle="1" w:styleId="Miseenvaleur2Car">
    <w:name w:val="Mise en valeur 2 Car"/>
    <w:basedOn w:val="Puceniveau1Car"/>
    <w:link w:val="Miseenvaleur2"/>
    <w:rsid w:val="00E2733A"/>
    <w:rPr>
      <w:rFonts w:ascii="Helvetica" w:hAnsi="Helvetica"/>
      <w:b/>
      <w:color w:val="FFFFFF" w:themeColor="background1"/>
      <w:sz w:val="18"/>
      <w:shd w:val="clear" w:color="auto" w:fill="99C21B"/>
    </w:rPr>
  </w:style>
  <w:style w:type="paragraph" w:customStyle="1" w:styleId="Message">
    <w:name w:val="Message"/>
    <w:basedOn w:val="ExecutiveSummary"/>
    <w:link w:val="MessageCar"/>
    <w:qFormat/>
    <w:rsid w:val="0017504B"/>
    <w:pPr>
      <w:jc w:val="center"/>
    </w:pPr>
  </w:style>
  <w:style w:type="character" w:customStyle="1" w:styleId="MessageCar">
    <w:name w:val="Message Car"/>
    <w:basedOn w:val="ExecutiveSummaryCar"/>
    <w:link w:val="Message"/>
    <w:rsid w:val="0017504B"/>
    <w:rPr>
      <w:rFonts w:ascii="ITC Avant Garde Gothic LT Extra" w:hAnsi="ITC Avant Garde Gothic LT Extra"/>
      <w:b/>
      <w:color w:val="FFFFFF" w:themeColor="background1"/>
      <w:sz w:val="24"/>
      <w:shd w:val="clear" w:color="auto" w:fill="FF646B"/>
    </w:rPr>
  </w:style>
  <w:style w:type="character" w:styleId="Hervorhebung">
    <w:name w:val="Emphasis"/>
    <w:basedOn w:val="Absatz-Standardschriftart"/>
    <w:uiPriority w:val="20"/>
    <w:rsid w:val="003621D4"/>
    <w:rPr>
      <w:rFonts w:ascii="Helvetica" w:hAnsi="Helvetica"/>
      <w:i/>
      <w:iCs/>
    </w:rPr>
  </w:style>
  <w:style w:type="paragraph" w:customStyle="1" w:styleId="Proginfo">
    <w:name w:val="Prog info"/>
    <w:basedOn w:val="Standard"/>
    <w:qFormat/>
    <w:rsid w:val="001117BD"/>
    <w:pPr>
      <w:contextualSpacing/>
    </w:pPr>
    <w:rPr>
      <w:rFonts w:ascii="Courier New" w:hAnsi="Courier New"/>
      <w:color w:val="008C75"/>
    </w:rPr>
  </w:style>
  <w:style w:type="character" w:styleId="NichtaufgelsteErwhnung">
    <w:name w:val="Unresolved Mention"/>
    <w:basedOn w:val="Absatz-Standardschriftart"/>
    <w:uiPriority w:val="99"/>
    <w:semiHidden/>
    <w:unhideWhenUsed/>
    <w:rsid w:val="0019046B"/>
    <w:rPr>
      <w:color w:val="605E5C"/>
      <w:shd w:val="clear" w:color="auto" w:fill="E1DFDD"/>
    </w:rPr>
  </w:style>
  <w:style w:type="paragraph" w:styleId="Abbildungsverzeichnis">
    <w:name w:val="table of figures"/>
    <w:basedOn w:val="Standard"/>
    <w:next w:val="Standard"/>
    <w:uiPriority w:val="99"/>
    <w:unhideWhenUsed/>
    <w:rsid w:val="003C6DE4"/>
    <w:pPr>
      <w:spacing w:after="0"/>
    </w:pPr>
  </w:style>
  <w:style w:type="character" w:styleId="Kommentarzeichen">
    <w:name w:val="annotation reference"/>
    <w:basedOn w:val="Absatz-Standardschriftart"/>
    <w:uiPriority w:val="99"/>
    <w:semiHidden/>
    <w:unhideWhenUsed/>
    <w:rsid w:val="001D0760"/>
    <w:rPr>
      <w:sz w:val="16"/>
      <w:szCs w:val="16"/>
    </w:rPr>
  </w:style>
  <w:style w:type="paragraph" w:styleId="Kommentartext">
    <w:name w:val="annotation text"/>
    <w:basedOn w:val="Standard"/>
    <w:link w:val="KommentartextZchn"/>
    <w:uiPriority w:val="99"/>
    <w:unhideWhenUsed/>
    <w:rsid w:val="001D0760"/>
    <w:rPr>
      <w:sz w:val="20"/>
      <w:szCs w:val="20"/>
    </w:rPr>
  </w:style>
  <w:style w:type="character" w:customStyle="1" w:styleId="KommentartextZchn">
    <w:name w:val="Kommentartext Zchn"/>
    <w:basedOn w:val="Absatz-Standardschriftart"/>
    <w:link w:val="Kommentartext"/>
    <w:uiPriority w:val="99"/>
    <w:rsid w:val="001D0760"/>
    <w:rPr>
      <w:rFonts w:ascii="Helvetica" w:hAnsi="Helvetica"/>
      <w:color w:val="00588C"/>
      <w:sz w:val="20"/>
      <w:szCs w:val="20"/>
    </w:rPr>
  </w:style>
  <w:style w:type="paragraph" w:styleId="Kommentarthema">
    <w:name w:val="annotation subject"/>
    <w:basedOn w:val="Kommentartext"/>
    <w:next w:val="Kommentartext"/>
    <w:link w:val="KommentarthemaZchn"/>
    <w:uiPriority w:val="99"/>
    <w:semiHidden/>
    <w:unhideWhenUsed/>
    <w:rsid w:val="001D0760"/>
    <w:rPr>
      <w:b/>
      <w:bCs/>
    </w:rPr>
  </w:style>
  <w:style w:type="character" w:customStyle="1" w:styleId="KommentarthemaZchn">
    <w:name w:val="Kommentarthema Zchn"/>
    <w:basedOn w:val="KommentartextZchn"/>
    <w:link w:val="Kommentarthema"/>
    <w:uiPriority w:val="99"/>
    <w:semiHidden/>
    <w:rsid w:val="001D0760"/>
    <w:rPr>
      <w:rFonts w:ascii="Helvetica" w:hAnsi="Helvetica"/>
      <w:b/>
      <w:bCs/>
      <w:color w:val="00588C"/>
      <w:sz w:val="20"/>
      <w:szCs w:val="20"/>
    </w:rPr>
  </w:style>
  <w:style w:type="character" w:styleId="BesuchterLink">
    <w:name w:val="FollowedHyperlink"/>
    <w:basedOn w:val="Absatz-Standardschriftart"/>
    <w:uiPriority w:val="99"/>
    <w:semiHidden/>
    <w:unhideWhenUsed/>
    <w:rsid w:val="002344E0"/>
    <w:rPr>
      <w:color w:val="954F72" w:themeColor="followedHyperlink"/>
      <w:u w:val="single"/>
    </w:rPr>
  </w:style>
  <w:style w:type="paragraph" w:styleId="berarbeitung">
    <w:name w:val="Revision"/>
    <w:hidden/>
    <w:uiPriority w:val="99"/>
    <w:semiHidden/>
    <w:rsid w:val="00BA18C1"/>
    <w:pPr>
      <w:spacing w:after="0" w:line="240" w:lineRule="auto"/>
    </w:pPr>
    <w:rPr>
      <w:rFonts w:ascii="Helvetica" w:hAnsi="Helvetica"/>
      <w:color w:val="00588C"/>
      <w:sz w:val="18"/>
    </w:rPr>
  </w:style>
  <w:style w:type="paragraph" w:styleId="Inhaltsverzeichnisberschrift">
    <w:name w:val="TOC Heading"/>
    <w:basedOn w:val="berschrift1"/>
    <w:next w:val="Standard"/>
    <w:uiPriority w:val="39"/>
    <w:unhideWhenUsed/>
    <w:qFormat/>
    <w:rsid w:val="00CA37CC"/>
    <w:pPr>
      <w:pageBreakBefore w:val="0"/>
      <w:numPr>
        <w:numId w:val="0"/>
      </w:numPr>
      <w:pBdr>
        <w:bottom w:val="none" w:sz="0" w:space="0" w:color="auto"/>
      </w:pBdr>
      <w:spacing w:before="240" w:after="0" w:line="259" w:lineRule="auto"/>
      <w:outlineLvl w:val="9"/>
    </w:pPr>
    <w:rPr>
      <w:rFonts w:asciiTheme="majorHAnsi" w:hAnsiTheme="majorHAnsi"/>
      <w:b w:val="0"/>
      <w:smallCaps w:val="0"/>
      <w:color w:val="2F5496" w:themeColor="accent1" w:themeShade="BF"/>
      <w:sz w:val="32"/>
      <w:lang w:eastAsia="de-DE"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172020">
      <w:bodyDiv w:val="1"/>
      <w:marLeft w:val="0"/>
      <w:marRight w:val="0"/>
      <w:marTop w:val="0"/>
      <w:marBottom w:val="0"/>
      <w:divBdr>
        <w:top w:val="none" w:sz="0" w:space="0" w:color="auto"/>
        <w:left w:val="none" w:sz="0" w:space="0" w:color="auto"/>
        <w:bottom w:val="none" w:sz="0" w:space="0" w:color="auto"/>
        <w:right w:val="none" w:sz="0" w:space="0" w:color="auto"/>
      </w:divBdr>
    </w:div>
    <w:div w:id="154582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sv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9.sv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1.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request.kub-cleaner.com" TargetMode="External"/><Relationship Id="rId4" Type="http://schemas.openxmlformats.org/officeDocument/2006/relationships/customXml" Target="../customXml/item4.xml"/><Relationship Id="rId9"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03B6CC48874684BB488AE277D0C9B6F" ma:contentTypeVersion="12" ma:contentTypeDescription="Crée un document." ma:contentTypeScope="" ma:versionID="8079e1b9b27e0b0cfcf25b124cc7b9e5">
  <xsd:schema xmlns:xsd="http://www.w3.org/2001/XMLSchema" xmlns:xs="http://www.w3.org/2001/XMLSchema" xmlns:p="http://schemas.microsoft.com/office/2006/metadata/properties" xmlns:ns2="f0833540-6aae-4ecd-8f04-7a82f02401a1" xmlns:ns3="b6356b29-96bd-49ac-a5fb-0c69e0bab6d1" targetNamespace="http://schemas.microsoft.com/office/2006/metadata/properties" ma:root="true" ma:fieldsID="47e8a8021de177fff18a252f9a83eb88" ns2:_="" ns3:_="">
    <xsd:import namespace="f0833540-6aae-4ecd-8f04-7a82f02401a1"/>
    <xsd:import namespace="b6356b29-96bd-49ac-a5fb-0c69e0bab6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33540-6aae-4ecd-8f04-7a82f02401a1"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de13ebe2-de18-454b-9ba1-b2d1d598c00c}" ma:internalName="TaxCatchAll" ma:showField="CatchAllData" ma:web="f0833540-6aae-4ecd-8f04-7a82f02401a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356b29-96bd-49ac-a5fb-0c69e0bab6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60e40de9-9b0c-4f05-9394-12bec908c2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356b29-96bd-49ac-a5fb-0c69e0bab6d1">
      <Terms xmlns="http://schemas.microsoft.com/office/infopath/2007/PartnerControls"/>
    </lcf76f155ced4ddcb4097134ff3c332f>
    <TaxCatchAll xmlns="f0833540-6aae-4ecd-8f04-7a82f02401a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9933E-0339-457D-9CDB-A634DB14236D}">
  <ds:schemaRefs>
    <ds:schemaRef ds:uri="http://schemas.openxmlformats.org/officeDocument/2006/bibliography"/>
  </ds:schemaRefs>
</ds:datastoreItem>
</file>

<file path=customXml/itemProps2.xml><?xml version="1.0" encoding="utf-8"?>
<ds:datastoreItem xmlns:ds="http://schemas.openxmlformats.org/officeDocument/2006/customXml" ds:itemID="{E2CAFC85-145B-438E-90C7-B656CC3743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33540-6aae-4ecd-8f04-7a82f02401a1"/>
    <ds:schemaRef ds:uri="b6356b29-96bd-49ac-a5fb-0c69e0bab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05A591-A397-49E3-A386-04FECCC4F835}">
  <ds:schemaRefs>
    <ds:schemaRef ds:uri="http://schemas.microsoft.com/office/2006/metadata/properties"/>
    <ds:schemaRef ds:uri="http://schemas.microsoft.com/office/infopath/2007/PartnerControls"/>
    <ds:schemaRef ds:uri="b6356b29-96bd-49ac-a5fb-0c69e0bab6d1"/>
    <ds:schemaRef ds:uri="f0833540-6aae-4ecd-8f04-7a82f02401a1"/>
  </ds:schemaRefs>
</ds:datastoreItem>
</file>

<file path=customXml/itemProps4.xml><?xml version="1.0" encoding="utf-8"?>
<ds:datastoreItem xmlns:ds="http://schemas.openxmlformats.org/officeDocument/2006/customXml" ds:itemID="{008F1F98-F0C6-404D-A523-B74832CB87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3774</Words>
  <Characters>23783</Characters>
  <Application>Microsoft Office Word</Application>
  <DocSecurity>0</DocSecurity>
  <Lines>198</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27502</CharactersWithSpaces>
  <SharedDoc>false</SharedDoc>
  <HLinks>
    <vt:vector size="348" baseType="variant">
      <vt:variant>
        <vt:i4>1507385</vt:i4>
      </vt:variant>
      <vt:variant>
        <vt:i4>428</vt:i4>
      </vt:variant>
      <vt:variant>
        <vt:i4>0</vt:i4>
      </vt:variant>
      <vt:variant>
        <vt:i4>5</vt:i4>
      </vt:variant>
      <vt:variant>
        <vt:lpwstr/>
      </vt:variant>
      <vt:variant>
        <vt:lpwstr>_Toc154154901</vt:lpwstr>
      </vt:variant>
      <vt:variant>
        <vt:i4>1507385</vt:i4>
      </vt:variant>
      <vt:variant>
        <vt:i4>422</vt:i4>
      </vt:variant>
      <vt:variant>
        <vt:i4>0</vt:i4>
      </vt:variant>
      <vt:variant>
        <vt:i4>5</vt:i4>
      </vt:variant>
      <vt:variant>
        <vt:lpwstr/>
      </vt:variant>
      <vt:variant>
        <vt:lpwstr>_Toc154154900</vt:lpwstr>
      </vt:variant>
      <vt:variant>
        <vt:i4>1179704</vt:i4>
      </vt:variant>
      <vt:variant>
        <vt:i4>413</vt:i4>
      </vt:variant>
      <vt:variant>
        <vt:i4>0</vt:i4>
      </vt:variant>
      <vt:variant>
        <vt:i4>5</vt:i4>
      </vt:variant>
      <vt:variant>
        <vt:lpwstr/>
      </vt:variant>
      <vt:variant>
        <vt:lpwstr>_Toc154154855</vt:lpwstr>
      </vt:variant>
      <vt:variant>
        <vt:i4>1179704</vt:i4>
      </vt:variant>
      <vt:variant>
        <vt:i4>407</vt:i4>
      </vt:variant>
      <vt:variant>
        <vt:i4>0</vt:i4>
      </vt:variant>
      <vt:variant>
        <vt:i4>5</vt:i4>
      </vt:variant>
      <vt:variant>
        <vt:lpwstr/>
      </vt:variant>
      <vt:variant>
        <vt:lpwstr>_Toc154154854</vt:lpwstr>
      </vt:variant>
      <vt:variant>
        <vt:i4>1179704</vt:i4>
      </vt:variant>
      <vt:variant>
        <vt:i4>401</vt:i4>
      </vt:variant>
      <vt:variant>
        <vt:i4>0</vt:i4>
      </vt:variant>
      <vt:variant>
        <vt:i4>5</vt:i4>
      </vt:variant>
      <vt:variant>
        <vt:lpwstr/>
      </vt:variant>
      <vt:variant>
        <vt:lpwstr>_Toc154154853</vt:lpwstr>
      </vt:variant>
      <vt:variant>
        <vt:i4>1179704</vt:i4>
      </vt:variant>
      <vt:variant>
        <vt:i4>395</vt:i4>
      </vt:variant>
      <vt:variant>
        <vt:i4>0</vt:i4>
      </vt:variant>
      <vt:variant>
        <vt:i4>5</vt:i4>
      </vt:variant>
      <vt:variant>
        <vt:lpwstr/>
      </vt:variant>
      <vt:variant>
        <vt:lpwstr>_Toc154154852</vt:lpwstr>
      </vt:variant>
      <vt:variant>
        <vt:i4>1179704</vt:i4>
      </vt:variant>
      <vt:variant>
        <vt:i4>389</vt:i4>
      </vt:variant>
      <vt:variant>
        <vt:i4>0</vt:i4>
      </vt:variant>
      <vt:variant>
        <vt:i4>5</vt:i4>
      </vt:variant>
      <vt:variant>
        <vt:lpwstr/>
      </vt:variant>
      <vt:variant>
        <vt:lpwstr>_Toc154154851</vt:lpwstr>
      </vt:variant>
      <vt:variant>
        <vt:i4>1179704</vt:i4>
      </vt:variant>
      <vt:variant>
        <vt:i4>383</vt:i4>
      </vt:variant>
      <vt:variant>
        <vt:i4>0</vt:i4>
      </vt:variant>
      <vt:variant>
        <vt:i4>5</vt:i4>
      </vt:variant>
      <vt:variant>
        <vt:lpwstr/>
      </vt:variant>
      <vt:variant>
        <vt:lpwstr>_Toc154154850</vt:lpwstr>
      </vt:variant>
      <vt:variant>
        <vt:i4>1245240</vt:i4>
      </vt:variant>
      <vt:variant>
        <vt:i4>377</vt:i4>
      </vt:variant>
      <vt:variant>
        <vt:i4>0</vt:i4>
      </vt:variant>
      <vt:variant>
        <vt:i4>5</vt:i4>
      </vt:variant>
      <vt:variant>
        <vt:lpwstr/>
      </vt:variant>
      <vt:variant>
        <vt:lpwstr>_Toc154154849</vt:lpwstr>
      </vt:variant>
      <vt:variant>
        <vt:i4>1245240</vt:i4>
      </vt:variant>
      <vt:variant>
        <vt:i4>371</vt:i4>
      </vt:variant>
      <vt:variant>
        <vt:i4>0</vt:i4>
      </vt:variant>
      <vt:variant>
        <vt:i4>5</vt:i4>
      </vt:variant>
      <vt:variant>
        <vt:lpwstr/>
      </vt:variant>
      <vt:variant>
        <vt:lpwstr>_Toc154154848</vt:lpwstr>
      </vt:variant>
      <vt:variant>
        <vt:i4>1245240</vt:i4>
      </vt:variant>
      <vt:variant>
        <vt:i4>365</vt:i4>
      </vt:variant>
      <vt:variant>
        <vt:i4>0</vt:i4>
      </vt:variant>
      <vt:variant>
        <vt:i4>5</vt:i4>
      </vt:variant>
      <vt:variant>
        <vt:lpwstr/>
      </vt:variant>
      <vt:variant>
        <vt:lpwstr>_Toc154154847</vt:lpwstr>
      </vt:variant>
      <vt:variant>
        <vt:i4>1245240</vt:i4>
      </vt:variant>
      <vt:variant>
        <vt:i4>359</vt:i4>
      </vt:variant>
      <vt:variant>
        <vt:i4>0</vt:i4>
      </vt:variant>
      <vt:variant>
        <vt:i4>5</vt:i4>
      </vt:variant>
      <vt:variant>
        <vt:lpwstr/>
      </vt:variant>
      <vt:variant>
        <vt:lpwstr>_Toc154154846</vt:lpwstr>
      </vt:variant>
      <vt:variant>
        <vt:i4>1245240</vt:i4>
      </vt:variant>
      <vt:variant>
        <vt:i4>353</vt:i4>
      </vt:variant>
      <vt:variant>
        <vt:i4>0</vt:i4>
      </vt:variant>
      <vt:variant>
        <vt:i4>5</vt:i4>
      </vt:variant>
      <vt:variant>
        <vt:lpwstr/>
      </vt:variant>
      <vt:variant>
        <vt:lpwstr>_Toc154154845</vt:lpwstr>
      </vt:variant>
      <vt:variant>
        <vt:i4>1245240</vt:i4>
      </vt:variant>
      <vt:variant>
        <vt:i4>347</vt:i4>
      </vt:variant>
      <vt:variant>
        <vt:i4>0</vt:i4>
      </vt:variant>
      <vt:variant>
        <vt:i4>5</vt:i4>
      </vt:variant>
      <vt:variant>
        <vt:lpwstr/>
      </vt:variant>
      <vt:variant>
        <vt:lpwstr>_Toc154154844</vt:lpwstr>
      </vt:variant>
      <vt:variant>
        <vt:i4>1245240</vt:i4>
      </vt:variant>
      <vt:variant>
        <vt:i4>341</vt:i4>
      </vt:variant>
      <vt:variant>
        <vt:i4>0</vt:i4>
      </vt:variant>
      <vt:variant>
        <vt:i4>5</vt:i4>
      </vt:variant>
      <vt:variant>
        <vt:lpwstr/>
      </vt:variant>
      <vt:variant>
        <vt:lpwstr>_Toc154154843</vt:lpwstr>
      </vt:variant>
      <vt:variant>
        <vt:i4>1245240</vt:i4>
      </vt:variant>
      <vt:variant>
        <vt:i4>335</vt:i4>
      </vt:variant>
      <vt:variant>
        <vt:i4>0</vt:i4>
      </vt:variant>
      <vt:variant>
        <vt:i4>5</vt:i4>
      </vt:variant>
      <vt:variant>
        <vt:lpwstr/>
      </vt:variant>
      <vt:variant>
        <vt:lpwstr>_Toc154154842</vt:lpwstr>
      </vt:variant>
      <vt:variant>
        <vt:i4>1245240</vt:i4>
      </vt:variant>
      <vt:variant>
        <vt:i4>329</vt:i4>
      </vt:variant>
      <vt:variant>
        <vt:i4>0</vt:i4>
      </vt:variant>
      <vt:variant>
        <vt:i4>5</vt:i4>
      </vt:variant>
      <vt:variant>
        <vt:lpwstr/>
      </vt:variant>
      <vt:variant>
        <vt:lpwstr>_Toc154154841</vt:lpwstr>
      </vt:variant>
      <vt:variant>
        <vt:i4>1245240</vt:i4>
      </vt:variant>
      <vt:variant>
        <vt:i4>323</vt:i4>
      </vt:variant>
      <vt:variant>
        <vt:i4>0</vt:i4>
      </vt:variant>
      <vt:variant>
        <vt:i4>5</vt:i4>
      </vt:variant>
      <vt:variant>
        <vt:lpwstr/>
      </vt:variant>
      <vt:variant>
        <vt:lpwstr>_Toc154154840</vt:lpwstr>
      </vt:variant>
      <vt:variant>
        <vt:i4>1310776</vt:i4>
      </vt:variant>
      <vt:variant>
        <vt:i4>317</vt:i4>
      </vt:variant>
      <vt:variant>
        <vt:i4>0</vt:i4>
      </vt:variant>
      <vt:variant>
        <vt:i4>5</vt:i4>
      </vt:variant>
      <vt:variant>
        <vt:lpwstr/>
      </vt:variant>
      <vt:variant>
        <vt:lpwstr>_Toc154154839</vt:lpwstr>
      </vt:variant>
      <vt:variant>
        <vt:i4>1310776</vt:i4>
      </vt:variant>
      <vt:variant>
        <vt:i4>311</vt:i4>
      </vt:variant>
      <vt:variant>
        <vt:i4>0</vt:i4>
      </vt:variant>
      <vt:variant>
        <vt:i4>5</vt:i4>
      </vt:variant>
      <vt:variant>
        <vt:lpwstr/>
      </vt:variant>
      <vt:variant>
        <vt:lpwstr>_Toc154154838</vt:lpwstr>
      </vt:variant>
      <vt:variant>
        <vt:i4>1310776</vt:i4>
      </vt:variant>
      <vt:variant>
        <vt:i4>305</vt:i4>
      </vt:variant>
      <vt:variant>
        <vt:i4>0</vt:i4>
      </vt:variant>
      <vt:variant>
        <vt:i4>5</vt:i4>
      </vt:variant>
      <vt:variant>
        <vt:lpwstr/>
      </vt:variant>
      <vt:variant>
        <vt:lpwstr>_Toc154154837</vt:lpwstr>
      </vt:variant>
      <vt:variant>
        <vt:i4>1310776</vt:i4>
      </vt:variant>
      <vt:variant>
        <vt:i4>299</vt:i4>
      </vt:variant>
      <vt:variant>
        <vt:i4>0</vt:i4>
      </vt:variant>
      <vt:variant>
        <vt:i4>5</vt:i4>
      </vt:variant>
      <vt:variant>
        <vt:lpwstr/>
      </vt:variant>
      <vt:variant>
        <vt:lpwstr>_Toc154154836</vt:lpwstr>
      </vt:variant>
      <vt:variant>
        <vt:i4>1310776</vt:i4>
      </vt:variant>
      <vt:variant>
        <vt:i4>293</vt:i4>
      </vt:variant>
      <vt:variant>
        <vt:i4>0</vt:i4>
      </vt:variant>
      <vt:variant>
        <vt:i4>5</vt:i4>
      </vt:variant>
      <vt:variant>
        <vt:lpwstr/>
      </vt:variant>
      <vt:variant>
        <vt:lpwstr>_Toc154154835</vt:lpwstr>
      </vt:variant>
      <vt:variant>
        <vt:i4>1310776</vt:i4>
      </vt:variant>
      <vt:variant>
        <vt:i4>287</vt:i4>
      </vt:variant>
      <vt:variant>
        <vt:i4>0</vt:i4>
      </vt:variant>
      <vt:variant>
        <vt:i4>5</vt:i4>
      </vt:variant>
      <vt:variant>
        <vt:lpwstr/>
      </vt:variant>
      <vt:variant>
        <vt:lpwstr>_Toc154154834</vt:lpwstr>
      </vt:variant>
      <vt:variant>
        <vt:i4>1310776</vt:i4>
      </vt:variant>
      <vt:variant>
        <vt:i4>281</vt:i4>
      </vt:variant>
      <vt:variant>
        <vt:i4>0</vt:i4>
      </vt:variant>
      <vt:variant>
        <vt:i4>5</vt:i4>
      </vt:variant>
      <vt:variant>
        <vt:lpwstr/>
      </vt:variant>
      <vt:variant>
        <vt:lpwstr>_Toc154154833</vt:lpwstr>
      </vt:variant>
      <vt:variant>
        <vt:i4>1310776</vt:i4>
      </vt:variant>
      <vt:variant>
        <vt:i4>275</vt:i4>
      </vt:variant>
      <vt:variant>
        <vt:i4>0</vt:i4>
      </vt:variant>
      <vt:variant>
        <vt:i4>5</vt:i4>
      </vt:variant>
      <vt:variant>
        <vt:lpwstr/>
      </vt:variant>
      <vt:variant>
        <vt:lpwstr>_Toc154154832</vt:lpwstr>
      </vt:variant>
      <vt:variant>
        <vt:i4>1310776</vt:i4>
      </vt:variant>
      <vt:variant>
        <vt:i4>269</vt:i4>
      </vt:variant>
      <vt:variant>
        <vt:i4>0</vt:i4>
      </vt:variant>
      <vt:variant>
        <vt:i4>5</vt:i4>
      </vt:variant>
      <vt:variant>
        <vt:lpwstr/>
      </vt:variant>
      <vt:variant>
        <vt:lpwstr>_Toc154154831</vt:lpwstr>
      </vt:variant>
      <vt:variant>
        <vt:i4>1310776</vt:i4>
      </vt:variant>
      <vt:variant>
        <vt:i4>263</vt:i4>
      </vt:variant>
      <vt:variant>
        <vt:i4>0</vt:i4>
      </vt:variant>
      <vt:variant>
        <vt:i4>5</vt:i4>
      </vt:variant>
      <vt:variant>
        <vt:lpwstr/>
      </vt:variant>
      <vt:variant>
        <vt:lpwstr>_Toc154154830</vt:lpwstr>
      </vt:variant>
      <vt:variant>
        <vt:i4>1376312</vt:i4>
      </vt:variant>
      <vt:variant>
        <vt:i4>257</vt:i4>
      </vt:variant>
      <vt:variant>
        <vt:i4>0</vt:i4>
      </vt:variant>
      <vt:variant>
        <vt:i4>5</vt:i4>
      </vt:variant>
      <vt:variant>
        <vt:lpwstr/>
      </vt:variant>
      <vt:variant>
        <vt:lpwstr>_Toc154154829</vt:lpwstr>
      </vt:variant>
      <vt:variant>
        <vt:i4>1376312</vt:i4>
      </vt:variant>
      <vt:variant>
        <vt:i4>251</vt:i4>
      </vt:variant>
      <vt:variant>
        <vt:i4>0</vt:i4>
      </vt:variant>
      <vt:variant>
        <vt:i4>5</vt:i4>
      </vt:variant>
      <vt:variant>
        <vt:lpwstr/>
      </vt:variant>
      <vt:variant>
        <vt:lpwstr>_Toc154154828</vt:lpwstr>
      </vt:variant>
      <vt:variant>
        <vt:i4>9773168</vt:i4>
      </vt:variant>
      <vt:variant>
        <vt:i4>219</vt:i4>
      </vt:variant>
      <vt:variant>
        <vt:i4>0</vt:i4>
      </vt:variant>
      <vt:variant>
        <vt:i4>5</vt:i4>
      </vt:variant>
      <vt:variant>
        <vt:lpwstr/>
      </vt:variant>
      <vt:variant>
        <vt:lpwstr>_Procédure_d’association</vt:lpwstr>
      </vt:variant>
      <vt:variant>
        <vt:i4>2818156</vt:i4>
      </vt:variant>
      <vt:variant>
        <vt:i4>213</vt:i4>
      </vt:variant>
      <vt:variant>
        <vt:i4>0</vt:i4>
      </vt:variant>
      <vt:variant>
        <vt:i4>5</vt:i4>
      </vt:variant>
      <vt:variant>
        <vt:lpwstr>https://support.kub-cleaner.com/kb/5e831da9d6e74147eef51113</vt:lpwstr>
      </vt:variant>
      <vt:variant>
        <vt:lpwstr/>
      </vt:variant>
      <vt:variant>
        <vt:i4>2162738</vt:i4>
      </vt:variant>
      <vt:variant>
        <vt:i4>210</vt:i4>
      </vt:variant>
      <vt:variant>
        <vt:i4>0</vt:i4>
      </vt:variant>
      <vt:variant>
        <vt:i4>5</vt:i4>
      </vt:variant>
      <vt:variant>
        <vt:lpwstr>https://support.kub-cleaner.com/kb/5e7214e6d6e74147eef5110e</vt:lpwstr>
      </vt:variant>
      <vt:variant>
        <vt:lpwstr/>
      </vt:variant>
      <vt:variant>
        <vt:i4>7798867</vt:i4>
      </vt:variant>
      <vt:variant>
        <vt:i4>147</vt:i4>
      </vt:variant>
      <vt:variant>
        <vt:i4>0</vt:i4>
      </vt:variant>
      <vt:variant>
        <vt:i4>5</vt:i4>
      </vt:variant>
      <vt:variant>
        <vt:lpwstr/>
      </vt:variant>
      <vt:variant>
        <vt:lpwstr>_Glossaire</vt:lpwstr>
      </vt:variant>
      <vt:variant>
        <vt:i4>1048632</vt:i4>
      </vt:variant>
      <vt:variant>
        <vt:i4>140</vt:i4>
      </vt:variant>
      <vt:variant>
        <vt:i4>0</vt:i4>
      </vt:variant>
      <vt:variant>
        <vt:i4>5</vt:i4>
      </vt:variant>
      <vt:variant>
        <vt:lpwstr/>
      </vt:variant>
      <vt:variant>
        <vt:lpwstr>_Toc154154879</vt:lpwstr>
      </vt:variant>
      <vt:variant>
        <vt:i4>1048632</vt:i4>
      </vt:variant>
      <vt:variant>
        <vt:i4>134</vt:i4>
      </vt:variant>
      <vt:variant>
        <vt:i4>0</vt:i4>
      </vt:variant>
      <vt:variant>
        <vt:i4>5</vt:i4>
      </vt:variant>
      <vt:variant>
        <vt:lpwstr/>
      </vt:variant>
      <vt:variant>
        <vt:lpwstr>_Toc154154878</vt:lpwstr>
      </vt:variant>
      <vt:variant>
        <vt:i4>1048632</vt:i4>
      </vt:variant>
      <vt:variant>
        <vt:i4>128</vt:i4>
      </vt:variant>
      <vt:variant>
        <vt:i4>0</vt:i4>
      </vt:variant>
      <vt:variant>
        <vt:i4>5</vt:i4>
      </vt:variant>
      <vt:variant>
        <vt:lpwstr/>
      </vt:variant>
      <vt:variant>
        <vt:lpwstr>_Toc154154877</vt:lpwstr>
      </vt:variant>
      <vt:variant>
        <vt:i4>1048632</vt:i4>
      </vt:variant>
      <vt:variant>
        <vt:i4>122</vt:i4>
      </vt:variant>
      <vt:variant>
        <vt:i4>0</vt:i4>
      </vt:variant>
      <vt:variant>
        <vt:i4>5</vt:i4>
      </vt:variant>
      <vt:variant>
        <vt:lpwstr/>
      </vt:variant>
      <vt:variant>
        <vt:lpwstr>_Toc154154876</vt:lpwstr>
      </vt:variant>
      <vt:variant>
        <vt:i4>1048632</vt:i4>
      </vt:variant>
      <vt:variant>
        <vt:i4>116</vt:i4>
      </vt:variant>
      <vt:variant>
        <vt:i4>0</vt:i4>
      </vt:variant>
      <vt:variant>
        <vt:i4>5</vt:i4>
      </vt:variant>
      <vt:variant>
        <vt:lpwstr/>
      </vt:variant>
      <vt:variant>
        <vt:lpwstr>_Toc154154875</vt:lpwstr>
      </vt:variant>
      <vt:variant>
        <vt:i4>1048632</vt:i4>
      </vt:variant>
      <vt:variant>
        <vt:i4>110</vt:i4>
      </vt:variant>
      <vt:variant>
        <vt:i4>0</vt:i4>
      </vt:variant>
      <vt:variant>
        <vt:i4>5</vt:i4>
      </vt:variant>
      <vt:variant>
        <vt:lpwstr/>
      </vt:variant>
      <vt:variant>
        <vt:lpwstr>_Toc154154874</vt:lpwstr>
      </vt:variant>
      <vt:variant>
        <vt:i4>1048632</vt:i4>
      </vt:variant>
      <vt:variant>
        <vt:i4>104</vt:i4>
      </vt:variant>
      <vt:variant>
        <vt:i4>0</vt:i4>
      </vt:variant>
      <vt:variant>
        <vt:i4>5</vt:i4>
      </vt:variant>
      <vt:variant>
        <vt:lpwstr/>
      </vt:variant>
      <vt:variant>
        <vt:lpwstr>_Toc154154873</vt:lpwstr>
      </vt:variant>
      <vt:variant>
        <vt:i4>1048632</vt:i4>
      </vt:variant>
      <vt:variant>
        <vt:i4>98</vt:i4>
      </vt:variant>
      <vt:variant>
        <vt:i4>0</vt:i4>
      </vt:variant>
      <vt:variant>
        <vt:i4>5</vt:i4>
      </vt:variant>
      <vt:variant>
        <vt:lpwstr/>
      </vt:variant>
      <vt:variant>
        <vt:lpwstr>_Toc154154872</vt:lpwstr>
      </vt:variant>
      <vt:variant>
        <vt:i4>1048632</vt:i4>
      </vt:variant>
      <vt:variant>
        <vt:i4>92</vt:i4>
      </vt:variant>
      <vt:variant>
        <vt:i4>0</vt:i4>
      </vt:variant>
      <vt:variant>
        <vt:i4>5</vt:i4>
      </vt:variant>
      <vt:variant>
        <vt:lpwstr/>
      </vt:variant>
      <vt:variant>
        <vt:lpwstr>_Toc154154871</vt:lpwstr>
      </vt:variant>
      <vt:variant>
        <vt:i4>1048632</vt:i4>
      </vt:variant>
      <vt:variant>
        <vt:i4>86</vt:i4>
      </vt:variant>
      <vt:variant>
        <vt:i4>0</vt:i4>
      </vt:variant>
      <vt:variant>
        <vt:i4>5</vt:i4>
      </vt:variant>
      <vt:variant>
        <vt:lpwstr/>
      </vt:variant>
      <vt:variant>
        <vt:lpwstr>_Toc154154870</vt:lpwstr>
      </vt:variant>
      <vt:variant>
        <vt:i4>1114168</vt:i4>
      </vt:variant>
      <vt:variant>
        <vt:i4>80</vt:i4>
      </vt:variant>
      <vt:variant>
        <vt:i4>0</vt:i4>
      </vt:variant>
      <vt:variant>
        <vt:i4>5</vt:i4>
      </vt:variant>
      <vt:variant>
        <vt:lpwstr/>
      </vt:variant>
      <vt:variant>
        <vt:lpwstr>_Toc154154869</vt:lpwstr>
      </vt:variant>
      <vt:variant>
        <vt:i4>1114168</vt:i4>
      </vt:variant>
      <vt:variant>
        <vt:i4>74</vt:i4>
      </vt:variant>
      <vt:variant>
        <vt:i4>0</vt:i4>
      </vt:variant>
      <vt:variant>
        <vt:i4>5</vt:i4>
      </vt:variant>
      <vt:variant>
        <vt:lpwstr/>
      </vt:variant>
      <vt:variant>
        <vt:lpwstr>_Toc154154868</vt:lpwstr>
      </vt:variant>
      <vt:variant>
        <vt:i4>1114168</vt:i4>
      </vt:variant>
      <vt:variant>
        <vt:i4>68</vt:i4>
      </vt:variant>
      <vt:variant>
        <vt:i4>0</vt:i4>
      </vt:variant>
      <vt:variant>
        <vt:i4>5</vt:i4>
      </vt:variant>
      <vt:variant>
        <vt:lpwstr/>
      </vt:variant>
      <vt:variant>
        <vt:lpwstr>_Toc154154867</vt:lpwstr>
      </vt:variant>
      <vt:variant>
        <vt:i4>1114168</vt:i4>
      </vt:variant>
      <vt:variant>
        <vt:i4>62</vt:i4>
      </vt:variant>
      <vt:variant>
        <vt:i4>0</vt:i4>
      </vt:variant>
      <vt:variant>
        <vt:i4>5</vt:i4>
      </vt:variant>
      <vt:variant>
        <vt:lpwstr/>
      </vt:variant>
      <vt:variant>
        <vt:lpwstr>_Toc154154866</vt:lpwstr>
      </vt:variant>
      <vt:variant>
        <vt:i4>1114168</vt:i4>
      </vt:variant>
      <vt:variant>
        <vt:i4>56</vt:i4>
      </vt:variant>
      <vt:variant>
        <vt:i4>0</vt:i4>
      </vt:variant>
      <vt:variant>
        <vt:i4>5</vt:i4>
      </vt:variant>
      <vt:variant>
        <vt:lpwstr/>
      </vt:variant>
      <vt:variant>
        <vt:lpwstr>_Toc154154865</vt:lpwstr>
      </vt:variant>
      <vt:variant>
        <vt:i4>1114168</vt:i4>
      </vt:variant>
      <vt:variant>
        <vt:i4>50</vt:i4>
      </vt:variant>
      <vt:variant>
        <vt:i4>0</vt:i4>
      </vt:variant>
      <vt:variant>
        <vt:i4>5</vt:i4>
      </vt:variant>
      <vt:variant>
        <vt:lpwstr/>
      </vt:variant>
      <vt:variant>
        <vt:lpwstr>_Toc154154864</vt:lpwstr>
      </vt:variant>
      <vt:variant>
        <vt:i4>1114168</vt:i4>
      </vt:variant>
      <vt:variant>
        <vt:i4>44</vt:i4>
      </vt:variant>
      <vt:variant>
        <vt:i4>0</vt:i4>
      </vt:variant>
      <vt:variant>
        <vt:i4>5</vt:i4>
      </vt:variant>
      <vt:variant>
        <vt:lpwstr/>
      </vt:variant>
      <vt:variant>
        <vt:lpwstr>_Toc154154863</vt:lpwstr>
      </vt:variant>
      <vt:variant>
        <vt:i4>1114168</vt:i4>
      </vt:variant>
      <vt:variant>
        <vt:i4>38</vt:i4>
      </vt:variant>
      <vt:variant>
        <vt:i4>0</vt:i4>
      </vt:variant>
      <vt:variant>
        <vt:i4>5</vt:i4>
      </vt:variant>
      <vt:variant>
        <vt:lpwstr/>
      </vt:variant>
      <vt:variant>
        <vt:lpwstr>_Toc154154862</vt:lpwstr>
      </vt:variant>
      <vt:variant>
        <vt:i4>1114168</vt:i4>
      </vt:variant>
      <vt:variant>
        <vt:i4>32</vt:i4>
      </vt:variant>
      <vt:variant>
        <vt:i4>0</vt:i4>
      </vt:variant>
      <vt:variant>
        <vt:i4>5</vt:i4>
      </vt:variant>
      <vt:variant>
        <vt:lpwstr/>
      </vt:variant>
      <vt:variant>
        <vt:lpwstr>_Toc154154861</vt:lpwstr>
      </vt:variant>
      <vt:variant>
        <vt:i4>1114168</vt:i4>
      </vt:variant>
      <vt:variant>
        <vt:i4>26</vt:i4>
      </vt:variant>
      <vt:variant>
        <vt:i4>0</vt:i4>
      </vt:variant>
      <vt:variant>
        <vt:i4>5</vt:i4>
      </vt:variant>
      <vt:variant>
        <vt:lpwstr/>
      </vt:variant>
      <vt:variant>
        <vt:lpwstr>_Toc154154860</vt:lpwstr>
      </vt:variant>
      <vt:variant>
        <vt:i4>1179704</vt:i4>
      </vt:variant>
      <vt:variant>
        <vt:i4>20</vt:i4>
      </vt:variant>
      <vt:variant>
        <vt:i4>0</vt:i4>
      </vt:variant>
      <vt:variant>
        <vt:i4>5</vt:i4>
      </vt:variant>
      <vt:variant>
        <vt:lpwstr/>
      </vt:variant>
      <vt:variant>
        <vt:lpwstr>_Toc154154859</vt:lpwstr>
      </vt:variant>
      <vt:variant>
        <vt:i4>1179704</vt:i4>
      </vt:variant>
      <vt:variant>
        <vt:i4>14</vt:i4>
      </vt:variant>
      <vt:variant>
        <vt:i4>0</vt:i4>
      </vt:variant>
      <vt:variant>
        <vt:i4>5</vt:i4>
      </vt:variant>
      <vt:variant>
        <vt:lpwstr/>
      </vt:variant>
      <vt:variant>
        <vt:lpwstr>_Toc154154858</vt:lpwstr>
      </vt:variant>
      <vt:variant>
        <vt:i4>1179704</vt:i4>
      </vt:variant>
      <vt:variant>
        <vt:i4>8</vt:i4>
      </vt:variant>
      <vt:variant>
        <vt:i4>0</vt:i4>
      </vt:variant>
      <vt:variant>
        <vt:i4>5</vt:i4>
      </vt:variant>
      <vt:variant>
        <vt:lpwstr/>
      </vt:variant>
      <vt:variant>
        <vt:lpwstr>_Toc154154857</vt:lpwstr>
      </vt:variant>
      <vt:variant>
        <vt:i4>1179704</vt:i4>
      </vt:variant>
      <vt:variant>
        <vt:i4>2</vt:i4>
      </vt:variant>
      <vt:variant>
        <vt:i4>0</vt:i4>
      </vt:variant>
      <vt:variant>
        <vt:i4>5</vt:i4>
      </vt:variant>
      <vt:variant>
        <vt:lpwstr/>
      </vt:variant>
      <vt:variant>
        <vt:lpwstr>_Toc154154856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Le Pape</dc:creator>
  <cp:keywords/>
  <dc:description/>
  <cp:lastModifiedBy>Adli Dietzmann</cp:lastModifiedBy>
  <cp:revision>14</cp:revision>
  <cp:lastPrinted>2024-05-31T07:13:00Z</cp:lastPrinted>
  <dcterms:created xsi:type="dcterms:W3CDTF">2025-04-22T10:29:00Z</dcterms:created>
  <dcterms:modified xsi:type="dcterms:W3CDTF">2025-04-24T15:48:00Z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0x010100903B6CC48874684BB488AE277D0C9B6F</vt:lpwstr>
  </property>
  <property fmtid="{D5CDD505-2E9C-101B-9397-08002B2CF9AE}" pid="3" name="MediaServiceImageTags">
    <vt:lpwstr/>
  </property>
</Properties>
</file>