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DFDC" w14:textId="1F55316B" w:rsidR="00DE6082" w:rsidRDefault="00EA1842" w:rsidP="00EA1842">
      <w:pPr>
        <w:pStyle w:val="Title"/>
        <w:pBdr>
          <w:bottom w:val="single" w:sz="4" w:space="1" w:color="auto"/>
        </w:pBdr>
        <w:jc w:val="center"/>
      </w:pPr>
      <w:r>
        <w:t>Lab-02</w:t>
      </w:r>
    </w:p>
    <w:p w14:paraId="49740B1F" w14:textId="7AAD9763" w:rsidR="00EA1842" w:rsidRDefault="00EA1842" w:rsidP="00EA1842">
      <w:pPr>
        <w:pStyle w:val="Subtitle"/>
        <w:pBdr>
          <w:bottom w:val="single" w:sz="4" w:space="1" w:color="auto"/>
        </w:pBdr>
        <w:jc w:val="center"/>
      </w:pPr>
      <w:r>
        <w:t>Jake Hochstatter</w:t>
      </w:r>
    </w:p>
    <w:p w14:paraId="6F244785" w14:textId="4DFE1FF4" w:rsidR="00EA1842" w:rsidRDefault="00EA1842" w:rsidP="00EA1842">
      <w:r>
        <w:t>Script output:</w:t>
      </w:r>
    </w:p>
    <w:p w14:paraId="4E93BE32" w14:textId="00DABD6D" w:rsidR="00EA1842" w:rsidRPr="00EA1842" w:rsidRDefault="00EA1842" w:rsidP="00EA1842">
      <w:r w:rsidRPr="00EA1842">
        <w:drawing>
          <wp:inline distT="0" distB="0" distL="0" distR="0" wp14:anchorId="62A1B9CA" wp14:editId="54F233AB">
            <wp:extent cx="5943600" cy="6859905"/>
            <wp:effectExtent l="0" t="0" r="0" b="0"/>
            <wp:docPr id="1858192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925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42" w:rsidRPr="00EA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42"/>
    <w:rsid w:val="00456C0E"/>
    <w:rsid w:val="00A8710C"/>
    <w:rsid w:val="00DE6082"/>
    <w:rsid w:val="00E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0BD40"/>
  <w15:chartTrackingRefBased/>
  <w15:docId w15:val="{6FC8BA5A-80FD-444E-95DA-ADFC262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Hochstatter, Jacob</dc:creator>
  <cp:keywords/>
  <dc:description/>
  <cp:lastModifiedBy>Hochstatter, Jacob</cp:lastModifiedBy>
  <cp:revision>1</cp:revision>
  <dcterms:created xsi:type="dcterms:W3CDTF">2025-03-21T16:13:00Z</dcterms:created>
  <dcterms:modified xsi:type="dcterms:W3CDTF">2025-03-21T16:15:00Z</dcterms:modified>
</cp:coreProperties>
</file>