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A3A" w:rsidRPr="00144CE2" w:rsidRDefault="00F91A3A" w:rsidP="00F91A3A">
      <w:pPr>
        <w:jc w:val="center"/>
        <w:rPr>
          <w:rFonts w:ascii="Times New Roman" w:hAnsi="Times New Roman" w:cs="Times New Roman"/>
          <w:sz w:val="32"/>
        </w:rPr>
      </w:pPr>
      <w:r w:rsidRPr="00144CE2">
        <w:rPr>
          <w:rFonts w:ascii="Times New Roman" w:hAnsi="Times New Roman" w:cs="Times New Roman"/>
          <w:sz w:val="32"/>
        </w:rPr>
        <w:t>РГПУ им. А.И. Герцена</w:t>
      </w:r>
    </w:p>
    <w:p w:rsidR="00F91A3A" w:rsidRPr="00144CE2" w:rsidRDefault="00F91A3A" w:rsidP="00F91A3A">
      <w:pPr>
        <w:jc w:val="center"/>
        <w:rPr>
          <w:rFonts w:ascii="Times New Roman" w:hAnsi="Times New Roman" w:cs="Times New Roman"/>
          <w:sz w:val="32"/>
        </w:rPr>
      </w:pPr>
      <w:r w:rsidRPr="00144CE2">
        <w:rPr>
          <w:rFonts w:ascii="Times New Roman" w:hAnsi="Times New Roman" w:cs="Times New Roman"/>
          <w:sz w:val="32"/>
        </w:rPr>
        <w:t>Тема «</w:t>
      </w:r>
      <w:r>
        <w:rPr>
          <w:rFonts w:ascii="Times New Roman" w:hAnsi="Times New Roman" w:cs="Times New Roman"/>
          <w:sz w:val="32"/>
        </w:rPr>
        <w:t>Динамическое программирование</w:t>
      </w:r>
      <w:r w:rsidRPr="00144CE2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Выбор оптимального маршрута перевозки грузов</w:t>
      </w:r>
      <w:r w:rsidRPr="00144CE2">
        <w:rPr>
          <w:rFonts w:ascii="Times New Roman" w:hAnsi="Times New Roman" w:cs="Times New Roman"/>
          <w:sz w:val="32"/>
        </w:rPr>
        <w:t>»</w:t>
      </w:r>
    </w:p>
    <w:p w:rsidR="00F91A3A" w:rsidRDefault="00F91A3A" w:rsidP="00F91A3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Семенов Л.А.,</w:t>
      </w:r>
      <w:r w:rsidRPr="00144CE2">
        <w:rPr>
          <w:rFonts w:ascii="Times New Roman" w:hAnsi="Times New Roman" w:cs="Times New Roman"/>
          <w:sz w:val="32"/>
        </w:rPr>
        <w:t xml:space="preserve"> 2ИВТ, 1 группа, 2 подгруппа</w:t>
      </w:r>
      <w:r>
        <w:rPr>
          <w:rFonts w:ascii="Times New Roman" w:hAnsi="Times New Roman" w:cs="Times New Roman"/>
          <w:sz w:val="32"/>
        </w:rPr>
        <w:br w:type="page"/>
      </w:r>
    </w:p>
    <w:p w:rsidR="00F91A3A" w:rsidRDefault="00F91A3A" w:rsidP="00F91A3A">
      <w:pPr>
        <w:jc w:val="center"/>
        <w:rPr>
          <w:rFonts w:ascii="Times New Roman" w:hAnsi="Times New Roman" w:cs="Times New Roman"/>
          <w:sz w:val="32"/>
        </w:rPr>
        <w:sectPr w:rsidR="00F91A3A" w:rsidSect="00F91A3A">
          <w:pgSz w:w="11906" w:h="16838"/>
          <w:pgMar w:top="5670" w:right="851" w:bottom="1134" w:left="1701" w:header="709" w:footer="709" w:gutter="0"/>
          <w:cols w:space="708"/>
          <w:docGrid w:linePitch="360"/>
        </w:sectPr>
      </w:pPr>
    </w:p>
    <w:p w:rsidR="00F91A3A" w:rsidRDefault="00F91A3A" w:rsidP="00F91A3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Задача.</w:t>
      </w:r>
    </w:p>
    <w:p w:rsidR="00F91A3A" w:rsidRDefault="00F91A3A" w:rsidP="00F91A3A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470BC5D9" wp14:editId="29B1E9FA">
            <wp:extent cx="3714750" cy="2219325"/>
            <wp:effectExtent l="0" t="0" r="0" b="9525"/>
            <wp:docPr id="21" name="Рисунок 21" descr="http://matmetod-popova.narod.ru/theme212/picture2_12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matmetod-popova.narod.ru/theme212/picture2_12_7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3A" w:rsidRPr="00F91A3A" w:rsidRDefault="00F91A3A" w:rsidP="00F91A3A">
      <w:pPr>
        <w:rPr>
          <w:rFonts w:ascii="Times New Roman" w:hAnsi="Times New Roman" w:cs="Times New Roman"/>
          <w:sz w:val="24"/>
        </w:rPr>
      </w:pPr>
      <w:r w:rsidRPr="00F91A3A">
        <w:rPr>
          <w:rFonts w:ascii="Times New Roman" w:hAnsi="Times New Roman" w:cs="Times New Roman"/>
          <w:sz w:val="24"/>
        </w:rPr>
        <w:t xml:space="preserve">На заданной сети дорог имеется несколько маршрутов по доставке груза из пункта </w:t>
      </w:r>
      <w:r w:rsidRPr="00F91A3A">
        <w:rPr>
          <w:rFonts w:ascii="Times New Roman" w:hAnsi="Times New Roman" w:cs="Times New Roman"/>
          <w:b/>
          <w:bCs/>
          <w:sz w:val="24"/>
        </w:rPr>
        <w:t>1</w:t>
      </w:r>
      <w:r w:rsidRPr="00F91A3A">
        <w:rPr>
          <w:rFonts w:ascii="Times New Roman" w:hAnsi="Times New Roman" w:cs="Times New Roman"/>
          <w:sz w:val="24"/>
        </w:rPr>
        <w:t xml:space="preserve"> в пункт </w:t>
      </w:r>
      <w:r w:rsidRPr="00F91A3A">
        <w:rPr>
          <w:rFonts w:ascii="Times New Roman" w:hAnsi="Times New Roman" w:cs="Times New Roman"/>
          <w:b/>
          <w:bCs/>
          <w:sz w:val="24"/>
        </w:rPr>
        <w:t>11</w:t>
      </w:r>
      <w:r w:rsidRPr="00F91A3A">
        <w:rPr>
          <w:rFonts w:ascii="Times New Roman" w:hAnsi="Times New Roman" w:cs="Times New Roman"/>
          <w:sz w:val="24"/>
        </w:rPr>
        <w:t xml:space="preserve">. стоимость перевозки единицы груза между отдельными пунктами сети проставлены у соответствующий ребер. Необходимо определить оптимальный маршрут доставки груза из пункта </w:t>
      </w:r>
      <w:r w:rsidRPr="00F91A3A">
        <w:rPr>
          <w:rFonts w:ascii="Times New Roman" w:hAnsi="Times New Roman" w:cs="Times New Roman"/>
          <w:b/>
          <w:bCs/>
          <w:sz w:val="24"/>
        </w:rPr>
        <w:t>1</w:t>
      </w:r>
      <w:r w:rsidRPr="00F91A3A">
        <w:rPr>
          <w:rFonts w:ascii="Times New Roman" w:hAnsi="Times New Roman" w:cs="Times New Roman"/>
          <w:sz w:val="24"/>
        </w:rPr>
        <w:t xml:space="preserve"> в пункт </w:t>
      </w:r>
      <w:r w:rsidRPr="00F91A3A">
        <w:rPr>
          <w:rFonts w:ascii="Times New Roman" w:hAnsi="Times New Roman" w:cs="Times New Roman"/>
          <w:b/>
          <w:bCs/>
          <w:sz w:val="24"/>
        </w:rPr>
        <w:t>11</w:t>
      </w:r>
      <w:r w:rsidRPr="00F91A3A">
        <w:rPr>
          <w:rFonts w:ascii="Times New Roman" w:hAnsi="Times New Roman" w:cs="Times New Roman"/>
          <w:sz w:val="24"/>
        </w:rPr>
        <w:t xml:space="preserve">, который обеспечил бы минимальные транспортные расходы. </w:t>
      </w:r>
    </w:p>
    <w:p w:rsidR="00F91A3A" w:rsidRPr="00144CE2" w:rsidRDefault="00F91A3A" w:rsidP="00F91A3A">
      <w:pPr>
        <w:rPr>
          <w:rFonts w:ascii="Times New Roman" w:hAnsi="Times New Roman" w:cs="Times New Roman"/>
          <w:sz w:val="32"/>
        </w:rPr>
      </w:pPr>
    </w:p>
    <w:p w:rsidR="0099540D" w:rsidRDefault="00F91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:rsidR="00F91A3A" w:rsidRDefault="00F91A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1-й шаг, </w:t>
      </w:r>
      <w:r>
        <w:rPr>
          <w:rFonts w:ascii="Times New Roman" w:hAnsi="Times New Roman" w:cs="Times New Roman"/>
          <w:sz w:val="24"/>
          <w:szCs w:val="24"/>
          <w:lang w:val="en-US"/>
        </w:rPr>
        <w:t>k = 1</w:t>
      </w:r>
    </w:p>
    <w:p w:rsidR="00F91A3A" w:rsidRPr="00B00CA2" w:rsidRDefault="00B00CA2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J=10</m:t>
              </m:r>
            </m:sub>
          </m:sSub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3"/>
        <w:gridCol w:w="2335"/>
        <w:gridCol w:w="2341"/>
        <w:gridCol w:w="2335"/>
      </w:tblGrid>
      <w:tr w:rsidR="00B00CA2" w:rsidRPr="00B00CA2" w:rsidTr="00B00CA2">
        <w:tc>
          <w:tcPr>
            <w:tcW w:w="2392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00C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B00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3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93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B00CA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00CA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00CA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B00CA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B00CA2" w:rsidRPr="00B00CA2" w:rsidTr="00B00CA2">
        <w:tc>
          <w:tcPr>
            <w:tcW w:w="2392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3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3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3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00CA2" w:rsidRPr="00B00CA2" w:rsidTr="00B00CA2">
        <w:tc>
          <w:tcPr>
            <w:tcW w:w="2392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3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3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3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00CA2" w:rsidRPr="00B00CA2" w:rsidTr="00B00CA2">
        <w:tc>
          <w:tcPr>
            <w:tcW w:w="2392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3" w:type="dxa"/>
            <w:shd w:val="clear" w:color="auto" w:fill="F7536A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3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3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B00CA2" w:rsidRDefault="00B00C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0CA2" w:rsidRDefault="00B00C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0CA2" w:rsidRDefault="00B00C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й шаг, </w:t>
      </w:r>
      <w:r>
        <w:rPr>
          <w:rFonts w:ascii="Times New Roman" w:hAnsi="Times New Roman" w:cs="Times New Roman"/>
          <w:sz w:val="24"/>
          <w:szCs w:val="24"/>
          <w:lang w:val="en-US"/>
        </w:rPr>
        <w:t>k = 2</w:t>
      </w:r>
    </w:p>
    <w:p w:rsidR="00B00CA2" w:rsidRPr="00B00CA2" w:rsidRDefault="00B00CA2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{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(j)}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6"/>
        <w:gridCol w:w="1565"/>
        <w:gridCol w:w="1561"/>
        <w:gridCol w:w="1561"/>
        <w:gridCol w:w="1559"/>
        <w:gridCol w:w="1552"/>
      </w:tblGrid>
      <w:tr w:rsidR="00B00CA2" w:rsidRPr="00B00CA2" w:rsidTr="00B00CA2">
        <w:tc>
          <w:tcPr>
            <w:tcW w:w="1595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j</w:t>
            </w:r>
          </w:p>
        </w:tc>
        <w:tc>
          <w:tcPr>
            <w:tcW w:w="1595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95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95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95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B00CA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96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B00CA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B00CA2" w:rsidRPr="00B00CA2" w:rsidTr="00B00CA2">
        <w:tc>
          <w:tcPr>
            <w:tcW w:w="1595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95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18+10</w:t>
            </w:r>
          </w:p>
        </w:tc>
        <w:tc>
          <w:tcPr>
            <w:tcW w:w="1595" w:type="dxa"/>
            <w:shd w:val="clear" w:color="auto" w:fill="F7536A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14+9</w:t>
            </w:r>
          </w:p>
        </w:tc>
        <w:tc>
          <w:tcPr>
            <w:tcW w:w="1595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16+8</w:t>
            </w:r>
          </w:p>
        </w:tc>
        <w:tc>
          <w:tcPr>
            <w:tcW w:w="1595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8, 9, 10</w:t>
            </w:r>
          </w:p>
        </w:tc>
      </w:tr>
      <w:tr w:rsidR="00B00CA2" w:rsidRPr="00B00CA2" w:rsidTr="00B00CA2">
        <w:tc>
          <w:tcPr>
            <w:tcW w:w="1595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95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11+10</w:t>
            </w:r>
          </w:p>
        </w:tc>
        <w:tc>
          <w:tcPr>
            <w:tcW w:w="1595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12+9</w:t>
            </w:r>
          </w:p>
        </w:tc>
        <w:tc>
          <w:tcPr>
            <w:tcW w:w="1595" w:type="dxa"/>
            <w:shd w:val="clear" w:color="auto" w:fill="F7536A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10+8</w:t>
            </w:r>
          </w:p>
        </w:tc>
        <w:tc>
          <w:tcPr>
            <w:tcW w:w="1595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596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8, 9, 10</w:t>
            </w:r>
          </w:p>
        </w:tc>
      </w:tr>
    </w:tbl>
    <w:p w:rsidR="00B00CA2" w:rsidRDefault="00B00CA2">
      <w:pPr>
        <w:rPr>
          <w:rFonts w:ascii="Times New Roman" w:hAnsi="Times New Roman" w:cs="Times New Roman"/>
          <w:sz w:val="24"/>
          <w:szCs w:val="24"/>
        </w:rPr>
      </w:pPr>
    </w:p>
    <w:p w:rsidR="00B00CA2" w:rsidRDefault="00B00C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3-й шаг, </w:t>
      </w:r>
      <w:r>
        <w:rPr>
          <w:rFonts w:ascii="Times New Roman" w:hAnsi="Times New Roman" w:cs="Times New Roman"/>
          <w:sz w:val="24"/>
          <w:szCs w:val="24"/>
          <w:lang w:val="en-US"/>
        </w:rPr>
        <w:t>k = 3</w:t>
      </w:r>
    </w:p>
    <w:p w:rsidR="00B00CA2" w:rsidRPr="00B00CA2" w:rsidRDefault="00B00CA2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{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(j)}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0"/>
        <w:gridCol w:w="1876"/>
        <w:gridCol w:w="1876"/>
        <w:gridCol w:w="1870"/>
        <w:gridCol w:w="1862"/>
      </w:tblGrid>
      <w:tr w:rsidR="00B00CA2" w:rsidRPr="00B00CA2" w:rsidTr="00B00CA2">
        <w:tc>
          <w:tcPr>
            <w:tcW w:w="1914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j</w:t>
            </w:r>
          </w:p>
        </w:tc>
        <w:tc>
          <w:tcPr>
            <w:tcW w:w="1914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14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14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B00CA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15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B00CA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B00CA2" w:rsidRPr="00B00CA2" w:rsidTr="00B00CA2">
        <w:tc>
          <w:tcPr>
            <w:tcW w:w="1914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23+12</w:t>
            </w:r>
          </w:p>
        </w:tc>
        <w:tc>
          <w:tcPr>
            <w:tcW w:w="1914" w:type="dxa"/>
            <w:shd w:val="clear" w:color="auto" w:fill="F7536A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18+9</w:t>
            </w:r>
          </w:p>
        </w:tc>
        <w:tc>
          <w:tcPr>
            <w:tcW w:w="1914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915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6, 7</w:t>
            </w:r>
          </w:p>
        </w:tc>
      </w:tr>
      <w:tr w:rsidR="00B00CA2" w:rsidRPr="00B00CA2" w:rsidTr="00B00CA2">
        <w:tc>
          <w:tcPr>
            <w:tcW w:w="1914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14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23+13</w:t>
            </w:r>
          </w:p>
        </w:tc>
        <w:tc>
          <w:tcPr>
            <w:tcW w:w="1914" w:type="dxa"/>
            <w:shd w:val="clear" w:color="auto" w:fill="F7536A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18+16</w:t>
            </w:r>
          </w:p>
        </w:tc>
        <w:tc>
          <w:tcPr>
            <w:tcW w:w="1914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915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6, 7</w:t>
            </w:r>
          </w:p>
        </w:tc>
      </w:tr>
      <w:tr w:rsidR="00B00CA2" w:rsidRPr="00B00CA2" w:rsidTr="00B00CA2">
        <w:tc>
          <w:tcPr>
            <w:tcW w:w="1914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14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23+10</w:t>
            </w:r>
          </w:p>
        </w:tc>
        <w:tc>
          <w:tcPr>
            <w:tcW w:w="1914" w:type="dxa"/>
            <w:shd w:val="clear" w:color="auto" w:fill="F7536A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18+9</w:t>
            </w:r>
          </w:p>
        </w:tc>
        <w:tc>
          <w:tcPr>
            <w:tcW w:w="1914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915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6, 7</w:t>
            </w:r>
          </w:p>
        </w:tc>
      </w:tr>
      <w:tr w:rsidR="00B00CA2" w:rsidRPr="00B00CA2" w:rsidTr="00B00CA2">
        <w:tc>
          <w:tcPr>
            <w:tcW w:w="1914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14" w:type="dxa"/>
            <w:shd w:val="clear" w:color="auto" w:fill="F7536A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23+10</w:t>
            </w:r>
          </w:p>
        </w:tc>
        <w:tc>
          <w:tcPr>
            <w:tcW w:w="1914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18+16</w:t>
            </w:r>
          </w:p>
        </w:tc>
        <w:tc>
          <w:tcPr>
            <w:tcW w:w="1914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915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6, 7</w:t>
            </w:r>
          </w:p>
        </w:tc>
      </w:tr>
    </w:tbl>
    <w:p w:rsidR="00B00CA2" w:rsidRDefault="00B00C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0CA2" w:rsidRDefault="00B00C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0CA2" w:rsidRDefault="00B00C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4-й шаг, </w:t>
      </w:r>
      <w:r>
        <w:rPr>
          <w:rFonts w:ascii="Times New Roman" w:hAnsi="Times New Roman" w:cs="Times New Roman"/>
          <w:sz w:val="24"/>
          <w:szCs w:val="24"/>
          <w:lang w:val="en-US"/>
        </w:rPr>
        <w:t>k = 4</w:t>
      </w:r>
    </w:p>
    <w:p w:rsidR="00B00CA2" w:rsidRPr="00B00CA2" w:rsidRDefault="00B00CA2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{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(j)}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1"/>
        <w:gridCol w:w="1343"/>
        <w:gridCol w:w="1338"/>
        <w:gridCol w:w="1338"/>
        <w:gridCol w:w="1343"/>
        <w:gridCol w:w="1336"/>
        <w:gridCol w:w="1325"/>
      </w:tblGrid>
      <w:tr w:rsidR="00B00CA2" w:rsidRPr="00B00CA2" w:rsidTr="00B00CA2">
        <w:tc>
          <w:tcPr>
            <w:tcW w:w="1367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j </w:t>
            </w:r>
          </w:p>
        </w:tc>
        <w:tc>
          <w:tcPr>
            <w:tcW w:w="1367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67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67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67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68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B00CA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68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B00CA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12001E" w:rsidRPr="00B00CA2" w:rsidTr="0012001E">
        <w:tc>
          <w:tcPr>
            <w:tcW w:w="1367" w:type="dxa"/>
            <w:shd w:val="clear" w:color="auto" w:fill="9CC2E5" w:themeFill="accent1" w:themeFillTint="99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27+16</w:t>
            </w:r>
          </w:p>
        </w:tc>
        <w:tc>
          <w:tcPr>
            <w:tcW w:w="1367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34+9</w:t>
            </w:r>
          </w:p>
        </w:tc>
        <w:tc>
          <w:tcPr>
            <w:tcW w:w="1367" w:type="dxa"/>
            <w:shd w:val="clear" w:color="auto" w:fill="F7536A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27+4</w:t>
            </w:r>
          </w:p>
        </w:tc>
        <w:tc>
          <w:tcPr>
            <w:tcW w:w="1367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33+12</w:t>
            </w:r>
          </w:p>
        </w:tc>
        <w:tc>
          <w:tcPr>
            <w:tcW w:w="1368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368" w:type="dxa"/>
            <w:shd w:val="clear" w:color="auto" w:fill="DEEAF6" w:themeFill="accent1" w:themeFillTint="33"/>
          </w:tcPr>
          <w:p w:rsidR="00B00CA2" w:rsidRPr="00B00CA2" w:rsidRDefault="00B00CA2" w:rsidP="00B00C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0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2, 3, 4, 5</w:t>
            </w:r>
          </w:p>
        </w:tc>
      </w:tr>
    </w:tbl>
    <w:p w:rsidR="00B00CA2" w:rsidRDefault="00B00C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001E" w:rsidRPr="0012001E" w:rsidRDefault="001200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>
        <w:rPr>
          <w:rFonts w:ascii="Times New Roman" w:hAnsi="Times New Roman" w:cs="Times New Roman"/>
          <w:sz w:val="24"/>
          <w:szCs w:val="24"/>
        </w:rPr>
        <w:br/>
        <w:t xml:space="preserve">Минимальные затраты на перевозку груза из пункта 1 в пункт 11 равны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=31</m:t>
        </m:r>
      </m:oMath>
      <w:r w:rsidRPr="001200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Оптимальный маршрут </w:t>
      </w:r>
      <m:oMath>
        <m:r>
          <w:rPr>
            <w:rFonts w:ascii="Cambria Math" w:hAnsi="Cambria Math" w:cs="Times New Roman"/>
            <w:sz w:val="24"/>
            <w:szCs w:val="24"/>
          </w:rPr>
          <m:t>1→4→7→10→11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12001E" w:rsidRPr="0012001E" w:rsidSect="00F91A3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3A"/>
    <w:rsid w:val="0012001E"/>
    <w:rsid w:val="0099540D"/>
    <w:rsid w:val="00B00CA2"/>
    <w:rsid w:val="00DF7F00"/>
    <w:rsid w:val="00F9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B91C"/>
  <w15:chartTrackingRefBased/>
  <w15:docId w15:val="{E628EF75-485B-4CD2-B073-9100401B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A3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0CA2"/>
    <w:rPr>
      <w:color w:val="808080"/>
    </w:rPr>
  </w:style>
  <w:style w:type="table" w:styleId="a4">
    <w:name w:val="Table Grid"/>
    <w:basedOn w:val="a1"/>
    <w:uiPriority w:val="39"/>
    <w:rsid w:val="00B00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2</cp:revision>
  <dcterms:created xsi:type="dcterms:W3CDTF">2019-12-04T23:14:00Z</dcterms:created>
  <dcterms:modified xsi:type="dcterms:W3CDTF">2019-12-04T23:14:00Z</dcterms:modified>
</cp:coreProperties>
</file>