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3E24" w14:textId="77777777" w:rsidR="002E03A0" w:rsidRPr="00C6763D" w:rsidRDefault="00000000">
      <w:pPr>
        <w:pStyle w:val="Title"/>
        <w:jc w:val="center"/>
      </w:pPr>
      <w:r w:rsidRPr="00C6763D">
        <w:t>Руководство пользователя</w:t>
      </w:r>
    </w:p>
    <w:p w14:paraId="68B8DE9E" w14:textId="77777777" w:rsidR="002E03A0" w:rsidRPr="00C6763D" w:rsidRDefault="00000000">
      <w:r w:rsidRPr="00C6763D">
        <w:t>Локальная платформа Kubernetes (minikube, 3 узла): установка, управление, сервисы и развёртывание приложений. Команды выполняются в терминале Ubuntu (WSL) в корне репозитория.</w:t>
      </w:r>
    </w:p>
    <w:p w14:paraId="174130B0" w14:textId="77777777" w:rsidR="002E03A0" w:rsidRPr="00C6763D" w:rsidRDefault="00000000">
      <w:pPr>
        <w:spacing w:before="240" w:after="120"/>
      </w:pPr>
      <w:r w:rsidRPr="00C6763D">
        <w:rPr>
          <w:b/>
          <w:bCs/>
          <w:sz w:val="28"/>
          <w:szCs w:val="28"/>
        </w:rPr>
        <w:t>Содержание</w:t>
      </w:r>
    </w:p>
    <w:sdt>
      <w:sdtPr>
        <w:alias w:val="Содержание"/>
        <w:id w:val="324861686"/>
      </w:sdtPr>
      <w:sdtContent>
        <w:p w14:paraId="3AF588E2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r w:rsidRPr="00C6763D">
            <w:fldChar w:fldCharType="begin"/>
          </w:r>
          <w:r w:rsidRPr="00C6763D">
            <w:instrText>TOC \h \o "1-1"</w:instrText>
          </w:r>
          <w:r w:rsidRPr="00C6763D">
            <w:fldChar w:fldCharType="separate"/>
          </w:r>
          <w:hyperlink w:anchor="_Toc1" w:history="1">
            <w:r w:rsidRPr="00C6763D">
              <w:t>1. Подготовка WSL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789121BC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2" w:history="1">
            <w:r w:rsidRPr="00C6763D">
              <w:t>2. Первое развёртывание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_Toc2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72C82F1E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3" w:history="1">
            <w:r w:rsidRPr="00C6763D">
              <w:t>3. Доверие к сертификату *.local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_Toc3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04C47BA0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4" w:history="1">
            <w:r w:rsidRPr="00C6763D">
              <w:t>4. Управление кластером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_Toc4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00C767FE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5" w:history="1">
            <w:r w:rsidRPr="00C6763D">
              <w:t>5. Vault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_Toc5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7CED3DF5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6" w:history="1">
            <w:r w:rsidRPr="00C6763D">
              <w:t>6. GitLab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_Toc6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346ED32C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7" w:history="1">
            <w:r w:rsidRPr="00C6763D">
              <w:t>7. Argo CD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_Toc7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1AA8050C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8" w:history="1">
            <w:r w:rsidRPr="00C6763D">
              <w:t>8. GitLab Runner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_Toc8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3AD64A78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9" w:history="1">
            <w:r w:rsidRPr="00C6763D">
              <w:t>9. Подключение Argo CD к GitLab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_Toc9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49F39E68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10" w:history="1">
            <w:r w:rsidRPr="00C6763D">
              <w:t>10. Токены CI/CD группы проектов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_Toc10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2210DA31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11" w:history="1">
            <w:r w:rsidRPr="00C6763D">
              <w:t>11. Развёртывание приложения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_Toc11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7B8F5E8B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12" w:history="1">
            <w:r w:rsidRPr="00C6763D">
              <w:t>12. Grafana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_Toc12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462AE50B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13" w:history="1">
            <w:r w:rsidRPr="00C6763D">
              <w:t>13. Оповещения по почте (Alertmanager)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_Toc13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76A1BC39" w14:textId="77777777" w:rsidR="002E03A0" w:rsidRPr="00C6763D" w:rsidRDefault="00000000">
          <w:pPr>
            <w:pStyle w:val="TOC1"/>
            <w:tabs>
              <w:tab w:val="right" w:leader="dot" w:pos="9638"/>
            </w:tabs>
          </w:pPr>
          <w:hyperlink w:anchor="_Toc14" w:history="1">
            <w:r w:rsidRPr="00C6763D">
              <w:t>14. Резервные копии</w:t>
            </w:r>
            <w:r w:rsidRPr="00C6763D">
              <w:tab/>
            </w:r>
            <w:r w:rsidRPr="00C6763D">
              <w:fldChar w:fldCharType="begin"/>
            </w:r>
            <w:r w:rsidRPr="00C6763D">
              <w:instrText>PAGEREF _Toc14 \h</w:instrText>
            </w:r>
            <w:r w:rsidRPr="00C6763D">
              <w:fldChar w:fldCharType="separate"/>
            </w:r>
            <w:r w:rsidRPr="00C6763D">
              <w:fldChar w:fldCharType="end"/>
            </w:r>
          </w:hyperlink>
        </w:p>
        <w:p w14:paraId="35BEBFC2" w14:textId="77777777" w:rsidR="002E03A0" w:rsidRPr="00C6763D" w:rsidRDefault="00000000">
          <w:r w:rsidRPr="00C6763D">
            <w:fldChar w:fldCharType="end"/>
          </w:r>
        </w:p>
      </w:sdtContent>
    </w:sdt>
    <w:p w14:paraId="71CF426D" w14:textId="77777777" w:rsidR="002E03A0" w:rsidRPr="00C6763D" w:rsidRDefault="00000000">
      <w:r w:rsidRPr="00C6763D">
        <w:br w:type="page"/>
      </w:r>
    </w:p>
    <w:p w14:paraId="37343E58" w14:textId="77777777" w:rsidR="002E03A0" w:rsidRPr="00C6763D" w:rsidRDefault="00000000">
      <w:pPr>
        <w:pStyle w:val="Heading1"/>
      </w:pPr>
      <w:bookmarkStart w:id="0" w:name="_Toc1"/>
      <w:r w:rsidRPr="00C6763D">
        <w:lastRenderedPageBreak/>
        <w:t>1. Подготовка WSL</w:t>
      </w:r>
      <w:bookmarkEnd w:id="0"/>
    </w:p>
    <w:p w14:paraId="6A487B6D" w14:textId="77777777" w:rsidR="002E03A0" w:rsidRPr="00C6763D" w:rsidRDefault="00000000">
      <w:pPr>
        <w:spacing w:before="240"/>
      </w:pPr>
      <w:r w:rsidRPr="00C6763D">
        <w:t xml:space="preserve">В PowerShell выполните </w:t>
      </w:r>
      <w:r w:rsidRPr="00C6763D">
        <w:rPr>
          <w:rFonts w:ascii="Consolas" w:eastAsia="Consolas" w:hAnsi="Consolas" w:cs="Consolas"/>
          <w:sz w:val="22"/>
          <w:szCs w:val="22"/>
        </w:rPr>
        <w:t>wsl --list</w:t>
      </w:r>
      <w:r w:rsidRPr="00C6763D">
        <w:t>: на рисунке 1 показаны установленные дистрибутивы.</w:t>
      </w:r>
    </w:p>
    <w:p w14:paraId="79B3ED0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8290362" wp14:editId="5873C441">
            <wp:extent cx="2943225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C725" w14:textId="77777777" w:rsidR="002E03A0" w:rsidRPr="00C6763D" w:rsidRDefault="00000000">
      <w:pPr>
        <w:spacing w:after="120"/>
        <w:jc w:val="center"/>
      </w:pPr>
      <w:r w:rsidRPr="00C6763D">
        <w:t>Рисунок 1 — Список дистрибутивов WSL</w:t>
      </w:r>
    </w:p>
    <w:p w14:paraId="54798B91" w14:textId="77777777" w:rsidR="002E03A0" w:rsidRPr="00C6763D" w:rsidRDefault="00000000">
      <w:pPr>
        <w:spacing w:before="240"/>
      </w:pPr>
      <w:r w:rsidRPr="00C6763D">
        <w:t xml:space="preserve">Если Ubuntu уже был и нужна чистая установка, удалите его командой </w:t>
      </w:r>
      <w:r w:rsidRPr="00C6763D">
        <w:rPr>
          <w:rFonts w:ascii="Consolas" w:eastAsia="Consolas" w:hAnsi="Consolas" w:cs="Consolas"/>
          <w:sz w:val="22"/>
          <w:szCs w:val="22"/>
        </w:rPr>
        <w:t>wsl --unregister Ubuntu</w:t>
      </w:r>
      <w:r w:rsidRPr="00C6763D">
        <w:t xml:space="preserve"> (рисунок 2).</w:t>
      </w:r>
    </w:p>
    <w:p w14:paraId="55EC0B3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C3CE2FA" wp14:editId="76DC8A33">
            <wp:extent cx="2495550" cy="5238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6EFB" w14:textId="77777777" w:rsidR="002E03A0" w:rsidRPr="00C6763D" w:rsidRDefault="00000000">
      <w:pPr>
        <w:spacing w:after="120"/>
        <w:jc w:val="center"/>
      </w:pPr>
      <w:r w:rsidRPr="00C6763D">
        <w:t>Рисунок 2 — Удаление дистрибутива</w:t>
      </w:r>
    </w:p>
    <w:p w14:paraId="698C69A6" w14:textId="77777777" w:rsidR="002E03A0" w:rsidRPr="00C6763D" w:rsidRDefault="00000000">
      <w:pPr>
        <w:spacing w:before="240"/>
      </w:pPr>
      <w:r w:rsidRPr="00C6763D">
        <w:t xml:space="preserve">Установите Ubuntu командой </w:t>
      </w:r>
      <w:r w:rsidRPr="00C6763D">
        <w:rPr>
          <w:rFonts w:ascii="Consolas" w:eastAsia="Consolas" w:hAnsi="Consolas" w:cs="Consolas"/>
          <w:sz w:val="22"/>
          <w:szCs w:val="22"/>
        </w:rPr>
        <w:t>wsl --install Ubuntu</w:t>
      </w:r>
      <w:r w:rsidRPr="00C6763D">
        <w:t xml:space="preserve"> и задайте пользователя и пароль, как на рисунке 3.</w:t>
      </w:r>
    </w:p>
    <w:p w14:paraId="4ABDF6AC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5AED0A0" wp14:editId="1E86349D">
            <wp:extent cx="5448300" cy="2171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F781" w14:textId="77777777" w:rsidR="002E03A0" w:rsidRPr="00C6763D" w:rsidRDefault="00000000">
      <w:pPr>
        <w:spacing w:after="120"/>
        <w:jc w:val="center"/>
      </w:pPr>
      <w:r w:rsidRPr="00C6763D">
        <w:t>Рисунок 3 — Установка дистрибутива</w:t>
      </w:r>
    </w:p>
    <w:p w14:paraId="2A9FF398" w14:textId="77777777" w:rsidR="002E03A0" w:rsidRPr="00C6763D" w:rsidRDefault="00000000">
      <w:pPr>
        <w:spacing w:before="240"/>
      </w:pPr>
      <w:r w:rsidRPr="00C6763D">
        <w:t xml:space="preserve">Сделайте Ubuntu дистрибутивом по умолчанию: </w:t>
      </w:r>
      <w:r w:rsidRPr="00C6763D">
        <w:rPr>
          <w:rFonts w:ascii="Consolas" w:eastAsia="Consolas" w:hAnsi="Consolas" w:cs="Consolas"/>
          <w:sz w:val="22"/>
          <w:szCs w:val="22"/>
        </w:rPr>
        <w:t>wsl --set-default Ubuntu</w:t>
      </w:r>
      <w:r w:rsidRPr="00C6763D">
        <w:t xml:space="preserve"> (рисунок 4).</w:t>
      </w:r>
    </w:p>
    <w:p w14:paraId="5550DF1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D9D1E24" wp14:editId="2F99F9E9">
            <wp:extent cx="2457450" cy="371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A68A5" w14:textId="77777777" w:rsidR="002E03A0" w:rsidRPr="00C6763D" w:rsidRDefault="00000000">
      <w:pPr>
        <w:spacing w:after="120"/>
        <w:jc w:val="center"/>
      </w:pPr>
      <w:r w:rsidRPr="00C6763D">
        <w:t>Рисунок 4 — Дистрибутив по умолчанию</w:t>
      </w:r>
    </w:p>
    <w:p w14:paraId="4ADD30C5" w14:textId="77777777" w:rsidR="002E03A0" w:rsidRPr="00C6763D" w:rsidRDefault="00000000">
      <w:pPr>
        <w:spacing w:before="240"/>
      </w:pPr>
      <w:r w:rsidRPr="00C6763D">
        <w:t xml:space="preserve">Проверьте версию WSL командой </w:t>
      </w:r>
      <w:r w:rsidRPr="00C6763D">
        <w:rPr>
          <w:rFonts w:ascii="Consolas" w:eastAsia="Consolas" w:hAnsi="Consolas" w:cs="Consolas"/>
          <w:sz w:val="22"/>
          <w:szCs w:val="22"/>
        </w:rPr>
        <w:t>wsl --version</w:t>
      </w:r>
      <w:r w:rsidRPr="00C6763D">
        <w:t>, результат на рисунке 5.</w:t>
      </w:r>
    </w:p>
    <w:p w14:paraId="22A4E39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1152747" wp14:editId="63909B25">
            <wp:extent cx="3495675" cy="1333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AD7AB" w14:textId="77777777" w:rsidR="002E03A0" w:rsidRPr="00C6763D" w:rsidRDefault="00000000">
      <w:pPr>
        <w:spacing w:after="120"/>
        <w:jc w:val="center"/>
      </w:pPr>
      <w:r w:rsidRPr="00C6763D">
        <w:t>Рисунок 5 — Версия WSL</w:t>
      </w:r>
    </w:p>
    <w:p w14:paraId="5CF0721E" w14:textId="77777777" w:rsidR="002E03A0" w:rsidRPr="00C6763D" w:rsidRDefault="00000000">
      <w:pPr>
        <w:pStyle w:val="Heading1"/>
      </w:pPr>
      <w:bookmarkStart w:id="1" w:name="_Toc2"/>
      <w:r w:rsidRPr="00C6763D">
        <w:lastRenderedPageBreak/>
        <w:t>2. Первое развёртывание</w:t>
      </w:r>
      <w:bookmarkEnd w:id="1"/>
    </w:p>
    <w:p w14:paraId="0F56CF2E" w14:textId="77777777" w:rsidR="002E03A0" w:rsidRPr="00C6763D" w:rsidRDefault="00000000">
      <w:pPr>
        <w:spacing w:before="240"/>
      </w:pPr>
      <w:r w:rsidRPr="00C6763D">
        <w:t xml:space="preserve">В терминале Ubuntu в корне репозитория выполните </w:t>
      </w:r>
      <w:r w:rsidRPr="00C6763D">
        <w:rPr>
          <w:rFonts w:ascii="Consolas" w:eastAsia="Consolas" w:hAnsi="Consolas" w:cs="Consolas"/>
          <w:sz w:val="22"/>
          <w:szCs w:val="22"/>
        </w:rPr>
        <w:t>./cluster.sh up --dev</w:t>
      </w:r>
      <w:r w:rsidRPr="00C6763D">
        <w:t xml:space="preserve"> и введите пароль sudo (рисунок 6).</w:t>
      </w:r>
    </w:p>
    <w:p w14:paraId="1056C8DE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D9CB7CD" wp14:editId="404419C0">
            <wp:extent cx="4962525" cy="923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A61E" w14:textId="77777777" w:rsidR="002E03A0" w:rsidRPr="00C6763D" w:rsidRDefault="00000000">
      <w:pPr>
        <w:spacing w:after="120"/>
        <w:jc w:val="center"/>
      </w:pPr>
      <w:r w:rsidRPr="00C6763D">
        <w:t>Рисунок 6 — Установка зависимостей перед Ansible</w:t>
      </w:r>
    </w:p>
    <w:p w14:paraId="6C45B2F3" w14:textId="77777777" w:rsidR="002E03A0" w:rsidRPr="00C6763D" w:rsidRDefault="00000000">
      <w:pPr>
        <w:spacing w:before="240"/>
      </w:pPr>
      <w:r w:rsidRPr="00C6763D">
        <w:t>После установки зависимостей запускается Ansible, как на рисунке 7.</w:t>
      </w:r>
    </w:p>
    <w:p w14:paraId="48EEFD6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F9CB245" wp14:editId="096FBA8A">
            <wp:extent cx="5715000" cy="1485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C2C44" w14:textId="77777777" w:rsidR="002E03A0" w:rsidRPr="00C6763D" w:rsidRDefault="00000000">
      <w:pPr>
        <w:spacing w:after="120"/>
        <w:jc w:val="center"/>
      </w:pPr>
      <w:r w:rsidRPr="00C6763D">
        <w:t>Рисунок 7 — Первичный запуск Ansible</w:t>
      </w:r>
    </w:p>
    <w:p w14:paraId="1DBAE9FF" w14:textId="77777777" w:rsidR="002E03A0" w:rsidRPr="00C6763D" w:rsidRDefault="00000000">
      <w:pPr>
        <w:spacing w:before="240"/>
      </w:pPr>
      <w:r w:rsidRPr="00C6763D">
        <w:t>При первом запуске скрипт может попросить перезапустить WSL (рисунок 8).</w:t>
      </w:r>
    </w:p>
    <w:p w14:paraId="26AFA57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E53FFD3" wp14:editId="178A0444">
            <wp:extent cx="5715000" cy="29051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B6AB" w14:textId="77777777" w:rsidR="002E03A0" w:rsidRPr="00C6763D" w:rsidRDefault="00000000">
      <w:pPr>
        <w:spacing w:after="120"/>
        <w:jc w:val="center"/>
      </w:pPr>
      <w:r w:rsidRPr="00C6763D">
        <w:t>Рисунок 8 — Требование перезапуска WSL</w:t>
      </w:r>
    </w:p>
    <w:p w14:paraId="07EE9711" w14:textId="77777777" w:rsidR="002E03A0" w:rsidRPr="00C6763D" w:rsidRDefault="00000000">
      <w:pPr>
        <w:spacing w:before="240"/>
      </w:pPr>
      <w:r w:rsidRPr="00C6763D">
        <w:t xml:space="preserve">Выполните в PowerShell </w:t>
      </w:r>
      <w:r w:rsidRPr="00C6763D">
        <w:rPr>
          <w:rFonts w:ascii="Consolas" w:eastAsia="Consolas" w:hAnsi="Consolas" w:cs="Consolas"/>
          <w:sz w:val="22"/>
          <w:szCs w:val="22"/>
        </w:rPr>
        <w:t>wsl.exe --shutdown</w:t>
      </w:r>
      <w:r w:rsidRPr="00C6763D">
        <w:t xml:space="preserve">, затем </w:t>
      </w:r>
      <w:r w:rsidRPr="00C6763D">
        <w:rPr>
          <w:rFonts w:ascii="Consolas" w:eastAsia="Consolas" w:hAnsi="Consolas" w:cs="Consolas"/>
          <w:sz w:val="22"/>
          <w:szCs w:val="22"/>
        </w:rPr>
        <w:t>wsl</w:t>
      </w:r>
      <w:r w:rsidRPr="00C6763D">
        <w:t xml:space="preserve"> и повторите </w:t>
      </w:r>
      <w:r w:rsidRPr="00C6763D">
        <w:rPr>
          <w:rFonts w:ascii="Consolas" w:eastAsia="Consolas" w:hAnsi="Consolas" w:cs="Consolas"/>
          <w:sz w:val="22"/>
          <w:szCs w:val="22"/>
        </w:rPr>
        <w:t>./cluster.sh up --dev</w:t>
      </w:r>
      <w:r w:rsidRPr="00C6763D">
        <w:t xml:space="preserve"> (рисунок 9).</w:t>
      </w:r>
    </w:p>
    <w:p w14:paraId="67260B9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4D26A8A" wp14:editId="374DEEB3">
            <wp:extent cx="4076700" cy="533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8456" w14:textId="77777777" w:rsidR="002E03A0" w:rsidRPr="00C6763D" w:rsidRDefault="00000000">
      <w:pPr>
        <w:spacing w:after="120"/>
        <w:jc w:val="center"/>
      </w:pPr>
      <w:r w:rsidRPr="00C6763D">
        <w:t>Рисунок 9 — Перезапуск WSL</w:t>
      </w:r>
    </w:p>
    <w:p w14:paraId="04BCA0FA" w14:textId="77777777" w:rsidR="002E03A0" w:rsidRPr="00C6763D" w:rsidRDefault="00000000">
      <w:pPr>
        <w:spacing w:before="240"/>
      </w:pPr>
      <w:r w:rsidRPr="00C6763D">
        <w:t>Если Docker недоступен, скрипт выводит подсказку, как на рисунке 10.</w:t>
      </w:r>
    </w:p>
    <w:p w14:paraId="5378401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3CB1634" wp14:editId="611FA62D">
            <wp:extent cx="5715000" cy="17811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28DF" w14:textId="77777777" w:rsidR="002E03A0" w:rsidRPr="00C6763D" w:rsidRDefault="00000000">
      <w:pPr>
        <w:spacing w:after="120"/>
        <w:jc w:val="center"/>
      </w:pPr>
      <w:r w:rsidRPr="00C6763D">
        <w:t>Рисунок 10 — Просьба настроить Docker Desktop</w:t>
      </w:r>
    </w:p>
    <w:p w14:paraId="036CBD6B" w14:textId="77777777" w:rsidR="002E03A0" w:rsidRPr="00C6763D" w:rsidRDefault="00000000">
      <w:pPr>
        <w:spacing w:before="240"/>
      </w:pPr>
      <w:r w:rsidRPr="00C6763D">
        <w:t>В Docker Desktop включите Settings → Resources → WSL integration для Ubuntu и нажмите Apply &amp; restart (рисунок 11), затем перезапустите WSL.</w:t>
      </w:r>
    </w:p>
    <w:p w14:paraId="7DAB738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636EBA9" wp14:editId="53FB67AB">
            <wp:extent cx="5715000" cy="32289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B2090" w14:textId="77777777" w:rsidR="002E03A0" w:rsidRPr="00C6763D" w:rsidRDefault="00000000">
      <w:pPr>
        <w:spacing w:after="120"/>
        <w:jc w:val="center"/>
        <w:rPr>
          <w:lang w:val="en-US"/>
        </w:rPr>
      </w:pPr>
      <w:r w:rsidRPr="00C6763D">
        <w:t>Рисунок</w:t>
      </w:r>
      <w:r w:rsidRPr="00C6763D">
        <w:rPr>
          <w:lang w:val="en-US"/>
        </w:rPr>
        <w:t xml:space="preserve"> 11 — WSL Integration </w:t>
      </w:r>
      <w:r w:rsidRPr="00C6763D">
        <w:t>в</w:t>
      </w:r>
      <w:r w:rsidRPr="00C6763D">
        <w:rPr>
          <w:lang w:val="en-US"/>
        </w:rPr>
        <w:t xml:space="preserve"> Docker Desktop</w:t>
      </w:r>
    </w:p>
    <w:p w14:paraId="4F9D022A" w14:textId="77777777" w:rsidR="002E03A0" w:rsidRPr="00C6763D" w:rsidRDefault="00000000">
      <w:pPr>
        <w:spacing w:before="240"/>
      </w:pPr>
      <w:r w:rsidRPr="00C6763D">
        <w:t>При первом развёртывании выводятся 5 unseal-ключей Vault (рисунок 12); сохраните их, повторно они не показываются.</w:t>
      </w:r>
    </w:p>
    <w:p w14:paraId="5568D48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6EC4EA94" wp14:editId="13681958">
            <wp:extent cx="5715000" cy="21621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45FD" w14:textId="77777777" w:rsidR="002E03A0" w:rsidRPr="00C6763D" w:rsidRDefault="00000000">
      <w:pPr>
        <w:spacing w:after="120"/>
        <w:jc w:val="center"/>
      </w:pPr>
      <w:r w:rsidRPr="00C6763D">
        <w:t>Рисунок 12 — Unseal-ключи Vault</w:t>
      </w:r>
    </w:p>
    <w:p w14:paraId="05BFD9EC" w14:textId="77777777" w:rsidR="002E03A0" w:rsidRPr="00C6763D" w:rsidRDefault="00000000">
      <w:pPr>
        <w:spacing w:before="240"/>
      </w:pPr>
      <w:r w:rsidRPr="00C6763D">
        <w:t>Также один раз выводится пароль пользователя admin для входа в Vault (рисунок 13).</w:t>
      </w:r>
    </w:p>
    <w:p w14:paraId="2C17F28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BA0F5E6" wp14:editId="0906437D">
            <wp:extent cx="5715000" cy="7239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E215" w14:textId="77777777" w:rsidR="002E03A0" w:rsidRPr="00C6763D" w:rsidRDefault="00000000">
      <w:pPr>
        <w:spacing w:after="120"/>
        <w:jc w:val="center"/>
      </w:pPr>
      <w:r w:rsidRPr="00C6763D">
        <w:t>Рисунок 13 — Пароль администратора Vault</w:t>
      </w:r>
    </w:p>
    <w:p w14:paraId="0EF40158" w14:textId="77777777" w:rsidR="002E03A0" w:rsidRPr="00C6763D" w:rsidRDefault="00000000">
      <w:pPr>
        <w:spacing w:before="240"/>
      </w:pPr>
      <w:r w:rsidRPr="00C6763D">
        <w:t>Успешное завершение первого развёртывания показано на рисунке 14.</w:t>
      </w:r>
    </w:p>
    <w:p w14:paraId="41E44BE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057B819" wp14:editId="503E7EEF">
            <wp:extent cx="5715000" cy="21431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0F34C" w14:textId="77777777" w:rsidR="002E03A0" w:rsidRPr="00C6763D" w:rsidRDefault="00000000">
      <w:pPr>
        <w:spacing w:after="120"/>
        <w:jc w:val="center"/>
      </w:pPr>
      <w:r w:rsidRPr="00C6763D">
        <w:t>Рисунок 14 — Успешное развёртывание контура</w:t>
      </w:r>
    </w:p>
    <w:p w14:paraId="4CC299A7" w14:textId="77777777" w:rsidR="002E03A0" w:rsidRPr="00C6763D" w:rsidRDefault="00000000">
      <w:pPr>
        <w:pStyle w:val="Heading1"/>
      </w:pPr>
      <w:bookmarkStart w:id="2" w:name="_Toc3"/>
      <w:r w:rsidRPr="00C6763D">
        <w:t>3. Доверие к сертификату *.local</w:t>
      </w:r>
      <w:bookmarkEnd w:id="2"/>
    </w:p>
    <w:p w14:paraId="608D7D00" w14:textId="77777777" w:rsidR="002E03A0" w:rsidRPr="00C6763D" w:rsidRDefault="00000000">
      <w:pPr>
        <w:spacing w:before="240"/>
      </w:pPr>
      <w:r w:rsidRPr="00C6763D">
        <w:t>В Ubuntu добавьте CA командой из README (</w:t>
      </w:r>
      <w:r w:rsidRPr="00C6763D">
        <w:rPr>
          <w:rFonts w:ascii="Consolas" w:eastAsia="Consolas" w:hAnsi="Consolas" w:cs="Consolas"/>
          <w:sz w:val="22"/>
          <w:szCs w:val="22"/>
        </w:rPr>
        <w:t>sudo cp volumes/proxy/tls/ca.crt ... &amp;&amp; sudo update-ca-certificates</w:t>
      </w:r>
      <w:r w:rsidRPr="00C6763D">
        <w:t>), как на рисунке 15.</w:t>
      </w:r>
    </w:p>
    <w:p w14:paraId="2F0140F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898673A" wp14:editId="59BCCBB9">
            <wp:extent cx="5715000" cy="704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2702" w14:textId="77777777" w:rsidR="002E03A0" w:rsidRPr="00C6763D" w:rsidRDefault="00000000">
      <w:pPr>
        <w:spacing w:after="120"/>
        <w:jc w:val="center"/>
      </w:pPr>
      <w:r w:rsidRPr="00C6763D">
        <w:t>Рисунок 15 — Сертификат в Ubuntu</w:t>
      </w:r>
    </w:p>
    <w:p w14:paraId="78B36B6A" w14:textId="77777777" w:rsidR="002E03A0" w:rsidRPr="00C6763D" w:rsidRDefault="00000000">
      <w:pPr>
        <w:spacing w:before="240"/>
      </w:pPr>
      <w:r w:rsidRPr="00C6763D">
        <w:lastRenderedPageBreak/>
        <w:t xml:space="preserve">В Windows добавьте CA из терминала WSL: </w:t>
      </w:r>
      <w:r w:rsidRPr="00C6763D">
        <w:rPr>
          <w:rFonts w:ascii="Consolas" w:eastAsia="Consolas" w:hAnsi="Consolas" w:cs="Consolas"/>
          <w:sz w:val="22"/>
          <w:szCs w:val="22"/>
        </w:rPr>
        <w:t>certutil.exe -user -addstore Root "$(wslpath -w volumes/proxy/tls/ca.crt)"</w:t>
      </w:r>
      <w:r w:rsidRPr="00C6763D">
        <w:t xml:space="preserve"> (рисунок 16).</w:t>
      </w:r>
    </w:p>
    <w:p w14:paraId="162CACBC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AE06621" wp14:editId="4DBAC55F">
            <wp:extent cx="5715000" cy="7143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5913" w14:textId="77777777" w:rsidR="002E03A0" w:rsidRPr="00C6763D" w:rsidRDefault="00000000">
      <w:pPr>
        <w:spacing w:after="120"/>
        <w:jc w:val="center"/>
      </w:pPr>
      <w:r w:rsidRPr="00C6763D">
        <w:t>Рисунок 16 — Сертификат в Windows</w:t>
      </w:r>
    </w:p>
    <w:p w14:paraId="41C51142" w14:textId="77777777" w:rsidR="002E03A0" w:rsidRPr="00C6763D" w:rsidRDefault="00000000">
      <w:pPr>
        <w:spacing w:before="240"/>
      </w:pPr>
      <w:r w:rsidRPr="00C6763D">
        <w:t>Подтвердите установку сертификата в окне Windows (рисунок 17) и перезапустите браузер.</w:t>
      </w:r>
    </w:p>
    <w:p w14:paraId="4033E54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132AEFF" wp14:editId="60702C2D">
            <wp:extent cx="4029075" cy="41433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6F2B" w14:textId="77777777" w:rsidR="002E03A0" w:rsidRPr="00C6763D" w:rsidRDefault="00000000">
      <w:pPr>
        <w:spacing w:after="120"/>
        <w:jc w:val="center"/>
      </w:pPr>
      <w:r w:rsidRPr="00C6763D">
        <w:t>Рисунок 17 — Подтверждение сертификата в Windows</w:t>
      </w:r>
    </w:p>
    <w:p w14:paraId="79889C0F" w14:textId="77777777" w:rsidR="002E03A0" w:rsidRPr="00C6763D" w:rsidRDefault="00000000">
      <w:pPr>
        <w:pStyle w:val="Heading1"/>
      </w:pPr>
      <w:bookmarkStart w:id="3" w:name="_Toc4"/>
      <w:r w:rsidRPr="00C6763D">
        <w:t>4. Управление кластером</w:t>
      </w:r>
      <w:bookmarkEnd w:id="3"/>
    </w:p>
    <w:p w14:paraId="08D7EAAE" w14:textId="77777777" w:rsidR="002E03A0" w:rsidRPr="00C6763D" w:rsidRDefault="00000000">
      <w:pPr>
        <w:spacing w:before="240"/>
      </w:pPr>
      <w:r w:rsidRPr="00C6763D">
        <w:t xml:space="preserve">Запуск контура dev и общих сервисов — </w:t>
      </w:r>
      <w:r w:rsidRPr="00C6763D">
        <w:rPr>
          <w:rFonts w:ascii="Consolas" w:eastAsia="Consolas" w:hAnsi="Consolas" w:cs="Consolas"/>
          <w:sz w:val="22"/>
          <w:szCs w:val="22"/>
        </w:rPr>
        <w:t>./cluster.sh start --dev</w:t>
      </w:r>
      <w:r w:rsidRPr="00C6763D">
        <w:t xml:space="preserve"> (рисунок 18).</w:t>
      </w:r>
    </w:p>
    <w:p w14:paraId="5E52D92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A5B9563" wp14:editId="367EC50B">
            <wp:extent cx="4343400" cy="56197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3D29" w14:textId="77777777" w:rsidR="002E03A0" w:rsidRPr="00C6763D" w:rsidRDefault="00000000">
      <w:pPr>
        <w:spacing w:after="120"/>
        <w:jc w:val="center"/>
      </w:pPr>
      <w:r w:rsidRPr="00C6763D">
        <w:t>Рисунок 18 — Запуск контура</w:t>
      </w:r>
    </w:p>
    <w:p w14:paraId="72D10F01" w14:textId="77777777" w:rsidR="002E03A0" w:rsidRPr="00C6763D" w:rsidRDefault="00000000">
      <w:pPr>
        <w:spacing w:before="240"/>
      </w:pPr>
      <w:r w:rsidRPr="00C6763D">
        <w:t xml:space="preserve">Состояние узлов и сервисов выводит </w:t>
      </w:r>
      <w:r w:rsidRPr="00C6763D">
        <w:rPr>
          <w:rFonts w:ascii="Consolas" w:eastAsia="Consolas" w:hAnsi="Consolas" w:cs="Consolas"/>
          <w:sz w:val="22"/>
          <w:szCs w:val="22"/>
        </w:rPr>
        <w:t>./cluster.sh status --dev</w:t>
      </w:r>
      <w:r w:rsidRPr="00C6763D">
        <w:t xml:space="preserve"> (рисунок 19).</w:t>
      </w:r>
    </w:p>
    <w:p w14:paraId="593993A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3859F4D0" wp14:editId="6E11A3C8">
            <wp:extent cx="4086225" cy="4610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20B91" w14:textId="77777777" w:rsidR="002E03A0" w:rsidRPr="00C6763D" w:rsidRDefault="00000000">
      <w:pPr>
        <w:spacing w:after="120"/>
        <w:jc w:val="center"/>
      </w:pPr>
      <w:r w:rsidRPr="00C6763D">
        <w:t>Рисунок 19 — Статус кластера</w:t>
      </w:r>
    </w:p>
    <w:p w14:paraId="4AE27F5C" w14:textId="77777777" w:rsidR="002E03A0" w:rsidRPr="00C6763D" w:rsidRDefault="00000000">
      <w:pPr>
        <w:spacing w:before="240"/>
      </w:pPr>
      <w:r w:rsidRPr="00C6763D">
        <w:t xml:space="preserve">Команда </w:t>
      </w:r>
      <w:r w:rsidRPr="00C6763D">
        <w:rPr>
          <w:rFonts w:ascii="Consolas" w:eastAsia="Consolas" w:hAnsi="Consolas" w:cs="Consolas"/>
          <w:sz w:val="22"/>
          <w:szCs w:val="22"/>
        </w:rPr>
        <w:t>./cluster.sh ports open --dev</w:t>
      </w:r>
      <w:r w:rsidRPr="00C6763D">
        <w:t xml:space="preserve"> открывает https://*.local и https://platform.local/dev/... на этом компьютере (рисунок 20).</w:t>
      </w:r>
    </w:p>
    <w:p w14:paraId="6E3CC36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5C50FCA" wp14:editId="63FB9405">
            <wp:extent cx="4352925" cy="5619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8EED" w14:textId="77777777" w:rsidR="002E03A0" w:rsidRPr="00C6763D" w:rsidRDefault="00000000">
      <w:pPr>
        <w:spacing w:after="120"/>
        <w:jc w:val="center"/>
      </w:pPr>
      <w:r w:rsidRPr="00C6763D">
        <w:t>Рисунок 20 — Открытие веб-интерфейсов локально</w:t>
      </w:r>
    </w:p>
    <w:p w14:paraId="1E74F6A3" w14:textId="77777777" w:rsidR="002E03A0" w:rsidRPr="00C6763D" w:rsidRDefault="00000000">
      <w:pPr>
        <w:spacing w:before="240"/>
      </w:pPr>
      <w:r w:rsidRPr="00C6763D">
        <w:t xml:space="preserve">Для доступа из локальной сети используйте </w:t>
      </w:r>
      <w:r w:rsidRPr="00C6763D">
        <w:rPr>
          <w:rFonts w:ascii="Consolas" w:eastAsia="Consolas" w:hAnsi="Consolas" w:cs="Consolas"/>
          <w:sz w:val="22"/>
          <w:szCs w:val="22"/>
        </w:rPr>
        <w:t>./cluster.sh ports open 0.0.0.0 --dev</w:t>
      </w:r>
      <w:r w:rsidRPr="00C6763D">
        <w:t xml:space="preserve"> (рисунок 21).</w:t>
      </w:r>
    </w:p>
    <w:p w14:paraId="08268B3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56A6346" wp14:editId="1D6F5E02">
            <wp:extent cx="4876800" cy="571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2860" w14:textId="77777777" w:rsidR="002E03A0" w:rsidRPr="00C6763D" w:rsidRDefault="00000000">
      <w:pPr>
        <w:spacing w:after="120"/>
        <w:jc w:val="center"/>
      </w:pPr>
      <w:r w:rsidRPr="00C6763D">
        <w:t>Рисунок 21 — Открытие веб-интерфейсов в локальной сети</w:t>
      </w:r>
    </w:p>
    <w:p w14:paraId="1294C697" w14:textId="77777777" w:rsidR="002E03A0" w:rsidRPr="00C6763D" w:rsidRDefault="00000000">
      <w:pPr>
        <w:spacing w:before="240"/>
      </w:pPr>
      <w:r w:rsidRPr="00C6763D">
        <w:t xml:space="preserve">Закрыть веб-интерфейсы только контура dev — </w:t>
      </w:r>
      <w:r w:rsidRPr="00C6763D">
        <w:rPr>
          <w:rFonts w:ascii="Consolas" w:eastAsia="Consolas" w:hAnsi="Consolas" w:cs="Consolas"/>
          <w:sz w:val="22"/>
          <w:szCs w:val="22"/>
        </w:rPr>
        <w:t>./cluster.sh ports close --dev</w:t>
      </w:r>
      <w:r w:rsidRPr="00C6763D">
        <w:t xml:space="preserve"> (рисунок 22).</w:t>
      </w:r>
    </w:p>
    <w:p w14:paraId="70934EE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4762394" wp14:editId="533FCF17">
            <wp:extent cx="4819650" cy="3524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72D3" w14:textId="77777777" w:rsidR="002E03A0" w:rsidRPr="00C6763D" w:rsidRDefault="00000000">
      <w:pPr>
        <w:spacing w:after="120"/>
        <w:jc w:val="center"/>
      </w:pPr>
      <w:r w:rsidRPr="00C6763D">
        <w:t>Рисунок 22 — Закрытие сети контура</w:t>
      </w:r>
    </w:p>
    <w:p w14:paraId="760CE064" w14:textId="77777777" w:rsidR="002E03A0" w:rsidRPr="00C6763D" w:rsidRDefault="00000000">
      <w:pPr>
        <w:spacing w:before="240"/>
      </w:pPr>
      <w:r w:rsidRPr="00C6763D">
        <w:lastRenderedPageBreak/>
        <w:t xml:space="preserve">Закрыть все адреса кластера — </w:t>
      </w:r>
      <w:r w:rsidRPr="00C6763D">
        <w:rPr>
          <w:rFonts w:ascii="Consolas" w:eastAsia="Consolas" w:hAnsi="Consolas" w:cs="Consolas"/>
          <w:sz w:val="22"/>
          <w:szCs w:val="22"/>
        </w:rPr>
        <w:t>./cluster.sh ports close</w:t>
      </w:r>
      <w:r w:rsidRPr="00C6763D">
        <w:t xml:space="preserve"> (рисунок 23).</w:t>
      </w:r>
    </w:p>
    <w:p w14:paraId="6709511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1F87587" wp14:editId="43C1A385">
            <wp:extent cx="4505325" cy="3429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D303" w14:textId="77777777" w:rsidR="002E03A0" w:rsidRPr="00C6763D" w:rsidRDefault="00000000">
      <w:pPr>
        <w:spacing w:after="120"/>
        <w:jc w:val="center"/>
      </w:pPr>
      <w:r w:rsidRPr="00C6763D">
        <w:t>Рисунок 23 — Закрытие всей сети кластера</w:t>
      </w:r>
    </w:p>
    <w:p w14:paraId="6EE7121F" w14:textId="77777777" w:rsidR="002E03A0" w:rsidRPr="00C6763D" w:rsidRDefault="00000000">
      <w:pPr>
        <w:spacing w:before="240"/>
      </w:pPr>
      <w:r w:rsidRPr="00C6763D">
        <w:t xml:space="preserve">Перезапуск контура — </w:t>
      </w:r>
      <w:r w:rsidRPr="00C6763D">
        <w:rPr>
          <w:rFonts w:ascii="Consolas" w:eastAsia="Consolas" w:hAnsi="Consolas" w:cs="Consolas"/>
          <w:sz w:val="22"/>
          <w:szCs w:val="22"/>
        </w:rPr>
        <w:t>./cluster.sh restart --dev</w:t>
      </w:r>
      <w:r w:rsidRPr="00C6763D">
        <w:t xml:space="preserve"> (рисунок 24).</w:t>
      </w:r>
    </w:p>
    <w:p w14:paraId="31AF2F2A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6AAF93C" wp14:editId="18285D6C">
            <wp:extent cx="4476750" cy="7334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13A7F" w14:textId="77777777" w:rsidR="002E03A0" w:rsidRPr="00C6763D" w:rsidRDefault="00000000">
      <w:pPr>
        <w:spacing w:after="120"/>
        <w:jc w:val="center"/>
      </w:pPr>
      <w:r w:rsidRPr="00C6763D">
        <w:t>Рисунок 24 — Перезапуск контура</w:t>
      </w:r>
    </w:p>
    <w:p w14:paraId="321DE49E" w14:textId="77777777" w:rsidR="002E03A0" w:rsidRPr="00C6763D" w:rsidRDefault="00000000">
      <w:pPr>
        <w:spacing w:before="240"/>
      </w:pPr>
      <w:r w:rsidRPr="00C6763D">
        <w:t xml:space="preserve">Удаление контура dev — </w:t>
      </w:r>
      <w:r w:rsidRPr="00C6763D">
        <w:rPr>
          <w:rFonts w:ascii="Consolas" w:eastAsia="Consolas" w:hAnsi="Consolas" w:cs="Consolas"/>
          <w:sz w:val="22"/>
          <w:szCs w:val="22"/>
        </w:rPr>
        <w:t>./cluster.sh delete --dev</w:t>
      </w:r>
      <w:r w:rsidRPr="00C6763D">
        <w:t>, данные в volumes/ сохраняются (рисунок 25).</w:t>
      </w:r>
    </w:p>
    <w:p w14:paraId="3FD84A0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F94BDFE" wp14:editId="6849973B">
            <wp:extent cx="4638675" cy="12001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BE293" w14:textId="77777777" w:rsidR="002E03A0" w:rsidRPr="00C6763D" w:rsidRDefault="00000000">
      <w:pPr>
        <w:spacing w:after="120"/>
        <w:jc w:val="center"/>
      </w:pPr>
      <w:r w:rsidRPr="00C6763D">
        <w:t>Рисунок 25 — Удаление контура</w:t>
      </w:r>
    </w:p>
    <w:p w14:paraId="625015EA" w14:textId="77777777" w:rsidR="002E03A0" w:rsidRPr="00C6763D" w:rsidRDefault="00000000">
      <w:pPr>
        <w:spacing w:before="240"/>
      </w:pPr>
      <w:r w:rsidRPr="00C6763D">
        <w:t xml:space="preserve">Удаление всего кластера — </w:t>
      </w:r>
      <w:r w:rsidRPr="00C6763D">
        <w:rPr>
          <w:rFonts w:ascii="Consolas" w:eastAsia="Consolas" w:hAnsi="Consolas" w:cs="Consolas"/>
          <w:sz w:val="22"/>
          <w:szCs w:val="22"/>
        </w:rPr>
        <w:t>./cluster.sh delete</w:t>
      </w:r>
      <w:r w:rsidRPr="00C6763D">
        <w:t xml:space="preserve"> с подтверждением (рисунок 26).</w:t>
      </w:r>
    </w:p>
    <w:p w14:paraId="35659D2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A3BAA18" wp14:editId="0DF937A2">
            <wp:extent cx="5715000" cy="1057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D7A2" w14:textId="77777777" w:rsidR="002E03A0" w:rsidRPr="00C6763D" w:rsidRDefault="00000000">
      <w:pPr>
        <w:spacing w:after="120"/>
        <w:jc w:val="center"/>
      </w:pPr>
      <w:r w:rsidRPr="00C6763D">
        <w:t>Рисунок 26 — Удаление кластера</w:t>
      </w:r>
    </w:p>
    <w:p w14:paraId="503F1BFF" w14:textId="77777777" w:rsidR="002E03A0" w:rsidRPr="00C6763D" w:rsidRDefault="00000000">
      <w:pPr>
        <w:spacing w:before="240"/>
      </w:pPr>
      <w:r w:rsidRPr="00C6763D">
        <w:t>Результат удаления кластера показан на рисунке 27.</w:t>
      </w:r>
    </w:p>
    <w:p w14:paraId="2021DDAE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CD7FE52" wp14:editId="754459AA">
            <wp:extent cx="5715000" cy="11715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2018" w14:textId="77777777" w:rsidR="002E03A0" w:rsidRPr="00C6763D" w:rsidRDefault="00000000">
      <w:pPr>
        <w:spacing w:after="120"/>
        <w:jc w:val="center"/>
      </w:pPr>
      <w:r w:rsidRPr="00C6763D">
        <w:t>Рисунок 27 — Результат удаления кластера</w:t>
      </w:r>
    </w:p>
    <w:p w14:paraId="59D62849" w14:textId="77777777" w:rsidR="002E03A0" w:rsidRPr="00C6763D" w:rsidRDefault="00000000">
      <w:pPr>
        <w:spacing w:before="240"/>
      </w:pPr>
      <w:r w:rsidRPr="00C6763D">
        <w:t>При повторном запуске кластера введите 3 из 5 unseal-ключей Vault (рисунок 28).</w:t>
      </w:r>
    </w:p>
    <w:p w14:paraId="07D4641F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5A30D2B5" wp14:editId="1E103EA6">
            <wp:extent cx="5715000" cy="162877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A671" w14:textId="77777777" w:rsidR="002E03A0" w:rsidRPr="00C6763D" w:rsidRDefault="00000000">
      <w:pPr>
        <w:spacing w:after="120"/>
        <w:jc w:val="center"/>
      </w:pPr>
      <w:r w:rsidRPr="00C6763D">
        <w:t>Рисунок 28 — Разблокировка Vault при запуске</w:t>
      </w:r>
    </w:p>
    <w:p w14:paraId="122B2B33" w14:textId="77777777" w:rsidR="002E03A0" w:rsidRPr="00C6763D" w:rsidRDefault="00000000">
      <w:pPr>
        <w:spacing w:before="240"/>
      </w:pPr>
      <w:r w:rsidRPr="00C6763D">
        <w:t xml:space="preserve">Разблокировать Vault у запущенного кластера можно командой </w:t>
      </w:r>
      <w:r w:rsidRPr="00C6763D">
        <w:rPr>
          <w:rFonts w:ascii="Consolas" w:eastAsia="Consolas" w:hAnsi="Consolas" w:cs="Consolas"/>
          <w:sz w:val="22"/>
          <w:szCs w:val="22"/>
        </w:rPr>
        <w:t>./cluster.sh unseal</w:t>
      </w:r>
      <w:r w:rsidRPr="00C6763D">
        <w:t xml:space="preserve"> (рисунок 29).</w:t>
      </w:r>
    </w:p>
    <w:p w14:paraId="1D24F79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040386C" wp14:editId="6AC18A6E">
            <wp:extent cx="3867150" cy="381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B200" w14:textId="77777777" w:rsidR="002E03A0" w:rsidRPr="00C6763D" w:rsidRDefault="00000000">
      <w:pPr>
        <w:spacing w:after="120"/>
        <w:jc w:val="center"/>
      </w:pPr>
      <w:r w:rsidRPr="00C6763D">
        <w:t>Рисунок 29 — Разблокировка Vault</w:t>
      </w:r>
    </w:p>
    <w:p w14:paraId="432888C9" w14:textId="77777777" w:rsidR="002E03A0" w:rsidRPr="00C6763D" w:rsidRDefault="00000000">
      <w:pPr>
        <w:spacing w:before="240"/>
      </w:pPr>
      <w:r w:rsidRPr="00C6763D">
        <w:t xml:space="preserve">Отдельный сервис пробрасывается без ingress, например </w:t>
      </w:r>
      <w:r w:rsidRPr="00C6763D">
        <w:rPr>
          <w:rFonts w:ascii="Consolas" w:eastAsia="Consolas" w:hAnsi="Consolas" w:cs="Consolas"/>
          <w:sz w:val="22"/>
          <w:szCs w:val="22"/>
        </w:rPr>
        <w:t>kubectl port-forward -n llm-dev svc/llama 81:8080</w:t>
      </w:r>
      <w:r w:rsidRPr="00C6763D">
        <w:t>; соединение открыто до Ctrl+C (рисунок 30).</w:t>
      </w:r>
    </w:p>
    <w:p w14:paraId="0514583F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DE8A043" wp14:editId="0058FF50">
            <wp:extent cx="5715000" cy="140017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1877" w14:textId="77777777" w:rsidR="002E03A0" w:rsidRPr="00C6763D" w:rsidRDefault="00000000">
      <w:pPr>
        <w:spacing w:after="120"/>
        <w:jc w:val="center"/>
      </w:pPr>
      <w:r w:rsidRPr="00C6763D">
        <w:t>Рисунок 30 — Проброс одного сервиса</w:t>
      </w:r>
    </w:p>
    <w:p w14:paraId="64D9742E" w14:textId="77777777" w:rsidR="002E03A0" w:rsidRPr="00C6763D" w:rsidRDefault="00000000">
      <w:pPr>
        <w:spacing w:before="240"/>
      </w:pPr>
      <w:r w:rsidRPr="00C6763D">
        <w:t>Веб-интерфейс llama.cpp по адресу http://localhost:81/dev/llama/ показан на рисунке 31.</w:t>
      </w:r>
    </w:p>
    <w:p w14:paraId="054AF8BC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14752C9" wp14:editId="583FE819">
            <wp:extent cx="5715000" cy="32956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E69E" w14:textId="77777777" w:rsidR="002E03A0" w:rsidRPr="00C6763D" w:rsidRDefault="00000000">
      <w:pPr>
        <w:spacing w:after="120"/>
        <w:jc w:val="center"/>
      </w:pPr>
      <w:r w:rsidRPr="00C6763D">
        <w:t>Рисунок 31 — Результат проброса сервиса</w:t>
      </w:r>
    </w:p>
    <w:p w14:paraId="107FF638" w14:textId="77777777" w:rsidR="002E03A0" w:rsidRPr="00C6763D" w:rsidRDefault="00000000">
      <w:pPr>
        <w:pStyle w:val="Heading1"/>
      </w:pPr>
      <w:bookmarkStart w:id="4" w:name="_Toc5"/>
      <w:r w:rsidRPr="00C6763D">
        <w:t>5. Vault</w:t>
      </w:r>
      <w:bookmarkEnd w:id="4"/>
    </w:p>
    <w:p w14:paraId="18158C60" w14:textId="77777777" w:rsidR="002E03A0" w:rsidRPr="00C6763D" w:rsidRDefault="00000000">
      <w:pPr>
        <w:spacing w:before="240"/>
      </w:pPr>
      <w:r w:rsidRPr="00C6763D">
        <w:t>Откройте https://vault.local, выберите метод Userpass и войдите как admin (рисунок 32).</w:t>
      </w:r>
    </w:p>
    <w:p w14:paraId="0DB7040A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6B7F1B5" wp14:editId="79C0726F">
            <wp:extent cx="5715000" cy="33147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299D9" w14:textId="77777777" w:rsidR="002E03A0" w:rsidRPr="00C6763D" w:rsidRDefault="00000000">
      <w:pPr>
        <w:spacing w:after="120"/>
        <w:jc w:val="center"/>
      </w:pPr>
      <w:r w:rsidRPr="00C6763D">
        <w:t>Рисунок 32 — Вход в Vault</w:t>
      </w:r>
    </w:p>
    <w:p w14:paraId="6774E5BB" w14:textId="77777777" w:rsidR="002E03A0" w:rsidRPr="00C6763D" w:rsidRDefault="00000000">
      <w:pPr>
        <w:spacing w:before="240"/>
      </w:pPr>
      <w:r w:rsidRPr="00C6763D">
        <w:t>Главная страница Vault после входа показана на рисунке 33.</w:t>
      </w:r>
    </w:p>
    <w:p w14:paraId="0A9E373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66F309AD" wp14:editId="14C72DB5">
            <wp:extent cx="5715000" cy="33147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EB41" w14:textId="77777777" w:rsidR="002E03A0" w:rsidRPr="00C6763D" w:rsidRDefault="00000000">
      <w:pPr>
        <w:spacing w:after="120"/>
        <w:jc w:val="center"/>
      </w:pPr>
      <w:r w:rsidRPr="00C6763D">
        <w:t>Рисунок 33 — Успешный вход в Vault</w:t>
      </w:r>
    </w:p>
    <w:p w14:paraId="3B26183F" w14:textId="77777777" w:rsidR="002E03A0" w:rsidRPr="00C6763D" w:rsidRDefault="00000000">
      <w:pPr>
        <w:spacing w:before="240"/>
      </w:pPr>
      <w:r w:rsidRPr="00C6763D">
        <w:t>Секреты платформы лежат в хранилище ключ-значение (рисунок 34).</w:t>
      </w:r>
    </w:p>
    <w:p w14:paraId="3F7CF7A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83135E5" wp14:editId="52ED746C">
            <wp:extent cx="5715000" cy="3295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4FE62" w14:textId="77777777" w:rsidR="002E03A0" w:rsidRPr="00C6763D" w:rsidRDefault="00000000">
      <w:pPr>
        <w:spacing w:after="120"/>
        <w:jc w:val="center"/>
      </w:pPr>
      <w:r w:rsidRPr="00C6763D">
        <w:t>Рисунок 34 — Хранилище ключ-значение</w:t>
      </w:r>
    </w:p>
    <w:p w14:paraId="640FCB18" w14:textId="77777777" w:rsidR="002E03A0" w:rsidRPr="00C6763D" w:rsidRDefault="00000000">
      <w:pPr>
        <w:spacing w:before="240"/>
      </w:pPr>
      <w:r w:rsidRPr="00C6763D">
        <w:t>Секреты GitLab (СКВ) лежат в kv/vcs, учётная запись администратора — gitlab-root (рисунок 35).</w:t>
      </w:r>
    </w:p>
    <w:p w14:paraId="4CEF3B3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A983217" wp14:editId="3BC69AE9">
            <wp:extent cx="5715000" cy="33337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DBF1" w14:textId="77777777" w:rsidR="002E03A0" w:rsidRPr="00C6763D" w:rsidRDefault="00000000">
      <w:pPr>
        <w:spacing w:after="120"/>
        <w:jc w:val="center"/>
      </w:pPr>
      <w:r w:rsidRPr="00C6763D">
        <w:t>Рисунок 35 — Секреты СКВ</w:t>
      </w:r>
    </w:p>
    <w:p w14:paraId="2B65650C" w14:textId="77777777" w:rsidR="002E03A0" w:rsidRPr="00C6763D" w:rsidRDefault="00000000">
      <w:pPr>
        <w:spacing w:before="240"/>
      </w:pPr>
      <w:r w:rsidRPr="00C6763D">
        <w:t>Логин и пароль администратора GitLab — ключи username и password секрета (рисунок 36).</w:t>
      </w:r>
    </w:p>
    <w:p w14:paraId="6BE2558C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D31AE8A" wp14:editId="0601D26E">
            <wp:extent cx="5715000" cy="330517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D40B" w14:textId="77777777" w:rsidR="002E03A0" w:rsidRPr="00C6763D" w:rsidRDefault="00000000">
      <w:pPr>
        <w:spacing w:after="120"/>
        <w:jc w:val="center"/>
      </w:pPr>
      <w:r w:rsidRPr="00C6763D">
        <w:t>Рисунок 36 — Логин и пароль GitLab</w:t>
      </w:r>
    </w:p>
    <w:p w14:paraId="38EB9153" w14:textId="77777777" w:rsidR="002E03A0" w:rsidRPr="00C6763D" w:rsidRDefault="00000000">
      <w:pPr>
        <w:pStyle w:val="Heading1"/>
      </w:pPr>
      <w:bookmarkStart w:id="5" w:name="_Toc6"/>
      <w:r w:rsidRPr="00C6763D">
        <w:t>6. GitLab</w:t>
      </w:r>
      <w:bookmarkEnd w:id="5"/>
    </w:p>
    <w:p w14:paraId="4032E323" w14:textId="77777777" w:rsidR="002E03A0" w:rsidRPr="00C6763D" w:rsidRDefault="00000000">
      <w:pPr>
        <w:spacing w:before="240"/>
      </w:pPr>
      <w:r w:rsidRPr="00C6763D">
        <w:t>Откройте https://gitlab.local и войдите с данными из Vault (рисунок 37).</w:t>
      </w:r>
    </w:p>
    <w:p w14:paraId="7B40823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0EF287D4" wp14:editId="09517688">
            <wp:extent cx="5715000" cy="33147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6346" w14:textId="77777777" w:rsidR="002E03A0" w:rsidRPr="00C6763D" w:rsidRDefault="00000000">
      <w:pPr>
        <w:spacing w:after="120"/>
        <w:jc w:val="center"/>
      </w:pPr>
      <w:r w:rsidRPr="00C6763D">
        <w:t>Рисунок 37 — Вход в GitLab</w:t>
      </w:r>
    </w:p>
    <w:p w14:paraId="797D78D3" w14:textId="77777777" w:rsidR="002E03A0" w:rsidRPr="00C6763D" w:rsidRDefault="00000000">
      <w:pPr>
        <w:spacing w:before="240"/>
      </w:pPr>
      <w:r w:rsidRPr="00C6763D">
        <w:t>Создайте группу main и проект node, как на рисунке 38.</w:t>
      </w:r>
    </w:p>
    <w:p w14:paraId="5D91355B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53D00D2" wp14:editId="605541B8">
            <wp:extent cx="5715000" cy="332422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C3E5" w14:textId="77777777" w:rsidR="002E03A0" w:rsidRPr="00C6763D" w:rsidRDefault="00000000">
      <w:pPr>
        <w:spacing w:after="120"/>
        <w:jc w:val="center"/>
      </w:pPr>
      <w:r w:rsidRPr="00C6763D">
        <w:t>Рисунок 38 — Создание первого репозитория</w:t>
      </w:r>
    </w:p>
    <w:p w14:paraId="193FE7E2" w14:textId="77777777" w:rsidR="002E03A0" w:rsidRPr="00C6763D" w:rsidRDefault="00000000">
      <w:pPr>
        <w:spacing w:before="240"/>
      </w:pPr>
      <w:r w:rsidRPr="00C6763D">
        <w:t>При первом входе GitLab предлагает настроить профиль администратора (рисунок 39).</w:t>
      </w:r>
    </w:p>
    <w:p w14:paraId="43AF8BB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41C709FC" wp14:editId="0BD6CFBB">
            <wp:extent cx="5715000" cy="33051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B150" w14:textId="77777777" w:rsidR="002E03A0" w:rsidRPr="00C6763D" w:rsidRDefault="00000000">
      <w:pPr>
        <w:spacing w:after="120"/>
        <w:jc w:val="center"/>
      </w:pPr>
      <w:r w:rsidRPr="00C6763D">
        <w:t>Рисунок 39 — Настройка профиля администратора</w:t>
      </w:r>
    </w:p>
    <w:p w14:paraId="63922EFD" w14:textId="77777777" w:rsidR="002E03A0" w:rsidRPr="00C6763D" w:rsidRDefault="00000000">
      <w:pPr>
        <w:spacing w:before="240"/>
      </w:pPr>
      <w:r w:rsidRPr="00C6763D">
        <w:t>Созданный проект показан на рисунке 40.</w:t>
      </w:r>
    </w:p>
    <w:p w14:paraId="7A21937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AEC01D7" wp14:editId="5B0F64D4">
            <wp:extent cx="5715000" cy="33147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2800F" w14:textId="77777777" w:rsidR="002E03A0" w:rsidRPr="00C6763D" w:rsidRDefault="00000000">
      <w:pPr>
        <w:spacing w:after="120"/>
        <w:jc w:val="center"/>
      </w:pPr>
      <w:r w:rsidRPr="00C6763D">
        <w:t>Рисунок 40 — Созданный проект</w:t>
      </w:r>
    </w:p>
    <w:p w14:paraId="4797C532" w14:textId="77777777" w:rsidR="002E03A0" w:rsidRPr="00C6763D" w:rsidRDefault="00000000">
      <w:pPr>
        <w:pStyle w:val="Heading1"/>
      </w:pPr>
      <w:bookmarkStart w:id="6" w:name="_Toc7"/>
      <w:r w:rsidRPr="00C6763D">
        <w:t>7. Argo CD</w:t>
      </w:r>
      <w:bookmarkEnd w:id="6"/>
    </w:p>
    <w:p w14:paraId="2474F1D9" w14:textId="77777777" w:rsidR="002E03A0" w:rsidRPr="00C6763D" w:rsidRDefault="00000000">
      <w:pPr>
        <w:spacing w:before="240"/>
      </w:pPr>
      <w:r w:rsidRPr="00C6763D">
        <w:t>Логин и пароль Argo CD хранятся в Vault (рисунок 41).</w:t>
      </w:r>
    </w:p>
    <w:p w14:paraId="356ECDC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89BFD0B" wp14:editId="13477BA5">
            <wp:extent cx="5715000" cy="33337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0AC1" w14:textId="77777777" w:rsidR="002E03A0" w:rsidRPr="00C6763D" w:rsidRDefault="00000000">
      <w:pPr>
        <w:spacing w:after="120"/>
        <w:jc w:val="center"/>
      </w:pPr>
      <w:r w:rsidRPr="00C6763D">
        <w:t>Рисунок 41 — Логин и пароль Argo CD</w:t>
      </w:r>
    </w:p>
    <w:p w14:paraId="7F7E888B" w14:textId="77777777" w:rsidR="002E03A0" w:rsidRPr="00C6763D" w:rsidRDefault="00000000">
      <w:pPr>
        <w:spacing w:before="240"/>
      </w:pPr>
      <w:r w:rsidRPr="00C6763D">
        <w:t>Откройте https://argocd.local и войдите с этими данными (рисунок 42).</w:t>
      </w:r>
    </w:p>
    <w:p w14:paraId="3449353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85F2B1B" wp14:editId="36056D32">
            <wp:extent cx="5715000" cy="32956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FDB4" w14:textId="77777777" w:rsidR="002E03A0" w:rsidRPr="00C6763D" w:rsidRDefault="00000000">
      <w:pPr>
        <w:spacing w:after="120"/>
        <w:jc w:val="center"/>
      </w:pPr>
      <w:r w:rsidRPr="00C6763D">
        <w:t>Рисунок 42 — Вход в Argo CD</w:t>
      </w:r>
    </w:p>
    <w:p w14:paraId="2A33DF39" w14:textId="77777777" w:rsidR="002E03A0" w:rsidRPr="00C6763D" w:rsidRDefault="00000000">
      <w:pPr>
        <w:pStyle w:val="Heading1"/>
      </w:pPr>
      <w:bookmarkStart w:id="7" w:name="_Toc8"/>
      <w:r w:rsidRPr="00C6763D">
        <w:t>8. GitLab Runner</w:t>
      </w:r>
      <w:bookmarkEnd w:id="7"/>
    </w:p>
    <w:p w14:paraId="230758DD" w14:textId="77777777" w:rsidR="002E03A0" w:rsidRPr="00C6763D" w:rsidRDefault="00000000">
      <w:pPr>
        <w:spacing w:before="240"/>
      </w:pPr>
      <w:r w:rsidRPr="00C6763D">
        <w:t>В GitLab откройте Admin area → CI/CD → Runners (рисунок 43).</w:t>
      </w:r>
    </w:p>
    <w:p w14:paraId="6BE8D0E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093AEE76" wp14:editId="34DAC96F">
            <wp:extent cx="5715000" cy="33147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2339" w14:textId="77777777" w:rsidR="002E03A0" w:rsidRPr="00C6763D" w:rsidRDefault="00000000">
      <w:pPr>
        <w:spacing w:after="120"/>
        <w:jc w:val="center"/>
      </w:pPr>
      <w:r w:rsidRPr="00C6763D">
        <w:t>Рисунок 43 — Меню раннеров</w:t>
      </w:r>
    </w:p>
    <w:p w14:paraId="302E39AB" w14:textId="77777777" w:rsidR="002E03A0" w:rsidRPr="00C6763D" w:rsidRDefault="00000000">
      <w:pPr>
        <w:spacing w:before="240"/>
      </w:pPr>
      <w:r w:rsidRPr="00C6763D">
        <w:t>Нажмите создание instance runner, оставьте Run untagged jobs и нажмите Create runner (рисунок 44).</w:t>
      </w:r>
    </w:p>
    <w:p w14:paraId="7867278A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86E7360" wp14:editId="504D11BA">
            <wp:extent cx="5715000" cy="33147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D1D8" w14:textId="77777777" w:rsidR="002E03A0" w:rsidRPr="00C6763D" w:rsidRDefault="00000000">
      <w:pPr>
        <w:spacing w:after="120"/>
        <w:jc w:val="center"/>
      </w:pPr>
      <w:r w:rsidRPr="00C6763D">
        <w:t>Рисунок 44 — Создание раннера</w:t>
      </w:r>
    </w:p>
    <w:p w14:paraId="3ED316EC" w14:textId="77777777" w:rsidR="002E03A0" w:rsidRPr="00C6763D" w:rsidRDefault="00000000">
      <w:pPr>
        <w:spacing w:before="240"/>
      </w:pPr>
      <w:r w:rsidRPr="00C6763D">
        <w:t>Скопируйте токен раннера (рисунок 45).</w:t>
      </w:r>
    </w:p>
    <w:p w14:paraId="43233234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37ADDCF8" wp14:editId="2402EC1D">
            <wp:extent cx="5715000" cy="33051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FE5" w14:textId="77777777" w:rsidR="002E03A0" w:rsidRPr="00C6763D" w:rsidRDefault="00000000">
      <w:pPr>
        <w:spacing w:after="120"/>
        <w:jc w:val="center"/>
      </w:pPr>
      <w:r w:rsidRPr="00C6763D">
        <w:t>Рисунок 45 — Токен раннера</w:t>
      </w:r>
    </w:p>
    <w:p w14:paraId="00538737" w14:textId="77777777" w:rsidR="002E03A0" w:rsidRPr="00C6763D" w:rsidRDefault="00000000">
      <w:pPr>
        <w:spacing w:before="240"/>
      </w:pPr>
      <w:r w:rsidRPr="00C6763D">
        <w:t>В Vault создайте секрет cicd/gitlab-runner (рисунок 46).</w:t>
      </w:r>
    </w:p>
    <w:p w14:paraId="1F77065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F28DC18" wp14:editId="7D904A19">
            <wp:extent cx="5715000" cy="330517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551B" w14:textId="77777777" w:rsidR="002E03A0" w:rsidRPr="00C6763D" w:rsidRDefault="00000000">
      <w:pPr>
        <w:spacing w:after="120"/>
        <w:jc w:val="center"/>
      </w:pPr>
      <w:r w:rsidRPr="00C6763D">
        <w:t>Рисунок 46 — Путь секрета раннера в Vault</w:t>
      </w:r>
    </w:p>
    <w:p w14:paraId="633CCDB0" w14:textId="77777777" w:rsidR="002E03A0" w:rsidRPr="00C6763D" w:rsidRDefault="00000000">
      <w:pPr>
        <w:spacing w:before="240"/>
      </w:pPr>
      <w:r w:rsidRPr="00C6763D">
        <w:t>Заполните ключи runner-token и runner-registration-token токеном раннера (рисунок 47).</w:t>
      </w:r>
    </w:p>
    <w:p w14:paraId="2EABD3D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377A8EE" wp14:editId="40987213">
            <wp:extent cx="5715000" cy="33051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F4EF" w14:textId="77777777" w:rsidR="002E03A0" w:rsidRPr="00C6763D" w:rsidRDefault="00000000">
      <w:pPr>
        <w:spacing w:after="120"/>
        <w:jc w:val="center"/>
      </w:pPr>
      <w:r w:rsidRPr="00C6763D">
        <w:t>Рисунок 47 — Создание секрета раннера</w:t>
      </w:r>
    </w:p>
    <w:p w14:paraId="7A663FE6" w14:textId="77777777" w:rsidR="002E03A0" w:rsidRPr="00C6763D" w:rsidRDefault="00000000">
      <w:pPr>
        <w:spacing w:before="240"/>
      </w:pPr>
      <w:r w:rsidRPr="00C6763D">
        <w:t xml:space="preserve">Выполните </w:t>
      </w:r>
      <w:r w:rsidRPr="00C6763D">
        <w:rPr>
          <w:rFonts w:ascii="Consolas" w:eastAsia="Consolas" w:hAnsi="Consolas" w:cs="Consolas"/>
          <w:sz w:val="22"/>
          <w:szCs w:val="22"/>
        </w:rPr>
        <w:t>./cluster.sh up --dev</w:t>
      </w:r>
      <w:r w:rsidRPr="00C6763D">
        <w:t>: успешное завершение с включённым раннером на рисунке 48.</w:t>
      </w:r>
    </w:p>
    <w:p w14:paraId="3FAE5AE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35D24E9" wp14:editId="175DC89A">
            <wp:extent cx="5715000" cy="122872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55F8" w14:textId="77777777" w:rsidR="002E03A0" w:rsidRPr="00C6763D" w:rsidRDefault="00000000">
      <w:pPr>
        <w:spacing w:after="120"/>
        <w:jc w:val="center"/>
      </w:pPr>
      <w:r w:rsidRPr="00C6763D">
        <w:t>Рисунок 48 — Перезапуск с GitLab Runner</w:t>
      </w:r>
    </w:p>
    <w:p w14:paraId="6C08BCD8" w14:textId="77777777" w:rsidR="002E03A0" w:rsidRPr="00C6763D" w:rsidRDefault="00000000">
      <w:pPr>
        <w:pStyle w:val="Heading1"/>
      </w:pPr>
      <w:bookmarkStart w:id="8" w:name="_Toc9"/>
      <w:r w:rsidRPr="00C6763D">
        <w:t>9. Подключение Argo CD к GitLab</w:t>
      </w:r>
      <w:bookmarkEnd w:id="8"/>
    </w:p>
    <w:p w14:paraId="26419BB0" w14:textId="77777777" w:rsidR="002E03A0" w:rsidRPr="00C6763D" w:rsidRDefault="00000000">
      <w:pPr>
        <w:spacing w:before="240"/>
      </w:pPr>
      <w:r w:rsidRPr="00C6763D">
        <w:t>В профиле GitLab откройте Access tokens (рисунок 49).</w:t>
      </w:r>
    </w:p>
    <w:p w14:paraId="3DFE741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03E57A24" wp14:editId="158B616A">
            <wp:extent cx="5715000" cy="33147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AFA8" w14:textId="77777777" w:rsidR="002E03A0" w:rsidRPr="00C6763D" w:rsidRDefault="00000000">
      <w:pPr>
        <w:spacing w:after="120"/>
        <w:jc w:val="center"/>
        <w:rPr>
          <w:lang w:val="en-US"/>
        </w:rPr>
      </w:pPr>
      <w:r w:rsidRPr="00C6763D">
        <w:t>Рисунок</w:t>
      </w:r>
      <w:r w:rsidRPr="00C6763D">
        <w:rPr>
          <w:lang w:val="en-US"/>
        </w:rPr>
        <w:t xml:space="preserve"> 49 — </w:t>
      </w:r>
      <w:r w:rsidRPr="00C6763D">
        <w:t>Меню</w:t>
      </w:r>
      <w:r w:rsidRPr="00C6763D">
        <w:rPr>
          <w:lang w:val="en-US"/>
        </w:rPr>
        <w:t xml:space="preserve"> access-</w:t>
      </w:r>
      <w:r w:rsidRPr="00C6763D">
        <w:t>токенов</w:t>
      </w:r>
    </w:p>
    <w:p w14:paraId="7937B24B" w14:textId="77777777" w:rsidR="002E03A0" w:rsidRPr="00C6763D" w:rsidRDefault="00000000">
      <w:pPr>
        <w:spacing w:before="240"/>
        <w:rPr>
          <w:lang w:val="en-US"/>
        </w:rPr>
      </w:pPr>
      <w:r w:rsidRPr="00C6763D">
        <w:t>Создайте</w:t>
      </w:r>
      <w:r w:rsidRPr="00C6763D">
        <w:rPr>
          <w:lang w:val="en-US"/>
        </w:rPr>
        <w:t xml:space="preserve"> personal access token </w:t>
      </w:r>
      <w:r w:rsidRPr="00C6763D">
        <w:t>со</w:t>
      </w:r>
      <w:r w:rsidRPr="00C6763D">
        <w:rPr>
          <w:lang w:val="en-US"/>
        </w:rPr>
        <w:t xml:space="preserve"> scope </w:t>
      </w:r>
      <w:proofErr w:type="spellStart"/>
      <w:r w:rsidRPr="00C6763D">
        <w:rPr>
          <w:lang w:val="en-US"/>
        </w:rPr>
        <w:t>read_repository</w:t>
      </w:r>
      <w:proofErr w:type="spellEnd"/>
      <w:r w:rsidRPr="00C6763D">
        <w:rPr>
          <w:lang w:val="en-US"/>
        </w:rPr>
        <w:t xml:space="preserve"> (</w:t>
      </w:r>
      <w:r w:rsidRPr="00C6763D">
        <w:t>рисунок</w:t>
      </w:r>
      <w:r w:rsidRPr="00C6763D">
        <w:rPr>
          <w:lang w:val="en-US"/>
        </w:rPr>
        <w:t xml:space="preserve"> 50).</w:t>
      </w:r>
    </w:p>
    <w:p w14:paraId="68BFE78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1F24EB0A" wp14:editId="665995B4">
            <wp:extent cx="5715000" cy="332422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D852" w14:textId="77777777" w:rsidR="002E03A0" w:rsidRPr="00C6763D" w:rsidRDefault="00000000">
      <w:pPr>
        <w:spacing w:after="120"/>
        <w:jc w:val="center"/>
      </w:pPr>
      <w:r w:rsidRPr="00C6763D">
        <w:t>Рисунок 50 — Создание access-токена для Argo CD</w:t>
      </w:r>
    </w:p>
    <w:p w14:paraId="1E74970F" w14:textId="77777777" w:rsidR="002E03A0" w:rsidRPr="00C6763D" w:rsidRDefault="00000000">
      <w:pPr>
        <w:spacing w:before="240"/>
      </w:pPr>
      <w:r w:rsidRPr="00C6763D">
        <w:t>Скопируйте сгенерированный токен (рисунок 51).</w:t>
      </w:r>
    </w:p>
    <w:p w14:paraId="79D3E90C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15D107A4" wp14:editId="0F1ECB9D">
            <wp:extent cx="5715000" cy="332422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5FF4" w14:textId="77777777" w:rsidR="002E03A0" w:rsidRPr="00C6763D" w:rsidRDefault="00000000">
      <w:pPr>
        <w:spacing w:after="120"/>
        <w:jc w:val="center"/>
      </w:pPr>
      <w:r w:rsidRPr="00C6763D">
        <w:t>Рисунок 51 — Сгенерированный токен</w:t>
      </w:r>
    </w:p>
    <w:p w14:paraId="108DF161" w14:textId="77777777" w:rsidR="002E03A0" w:rsidRPr="00C6763D" w:rsidRDefault="00000000">
      <w:pPr>
        <w:spacing w:before="240"/>
      </w:pPr>
      <w:r w:rsidRPr="00C6763D">
        <w:t>В Vault создайте секрет cicd/argocd-gitlab (рисунок 52).</w:t>
      </w:r>
    </w:p>
    <w:p w14:paraId="3071D2A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B75FFE2" wp14:editId="68E63D44">
            <wp:extent cx="5715000" cy="33147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53C4" w14:textId="77777777" w:rsidR="002E03A0" w:rsidRPr="00C6763D" w:rsidRDefault="00000000">
      <w:pPr>
        <w:spacing w:after="120"/>
        <w:jc w:val="center"/>
      </w:pPr>
      <w:r w:rsidRPr="00C6763D">
        <w:t>Рисунок 52 — Путь секрета argocd-gitlab</w:t>
      </w:r>
    </w:p>
    <w:p w14:paraId="365C418C" w14:textId="77777777" w:rsidR="002E03A0" w:rsidRPr="00C6763D" w:rsidRDefault="00000000">
      <w:pPr>
        <w:spacing w:before="240"/>
      </w:pPr>
      <w:r w:rsidRPr="00C6763D">
        <w:t>Заполните type=git, url группы, username и password (токен), как на рисунке 53.</w:t>
      </w:r>
    </w:p>
    <w:p w14:paraId="0C4B6C4F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63C9546F" wp14:editId="3DB91465">
            <wp:extent cx="5715000" cy="33147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BB03" w14:textId="77777777" w:rsidR="002E03A0" w:rsidRPr="00C6763D" w:rsidRDefault="00000000">
      <w:pPr>
        <w:spacing w:after="120"/>
        <w:jc w:val="center"/>
      </w:pPr>
      <w:r w:rsidRPr="00C6763D">
        <w:t>Рисунок 53 — Создание секрета argocd-gitlab</w:t>
      </w:r>
    </w:p>
    <w:p w14:paraId="7FC13149" w14:textId="77777777" w:rsidR="002E03A0" w:rsidRPr="00C6763D" w:rsidRDefault="00000000">
      <w:pPr>
        <w:spacing w:before="240"/>
      </w:pPr>
      <w:r w:rsidRPr="00C6763D">
        <w:t>В Argo CD откройте Settings (рисунок 54).</w:t>
      </w:r>
    </w:p>
    <w:p w14:paraId="318CBD8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0503A04" wp14:editId="20CE5E55">
            <wp:extent cx="5715000" cy="33147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9443" w14:textId="77777777" w:rsidR="002E03A0" w:rsidRPr="00C6763D" w:rsidRDefault="00000000">
      <w:pPr>
        <w:spacing w:after="120"/>
        <w:jc w:val="center"/>
      </w:pPr>
      <w:r w:rsidRPr="00C6763D">
        <w:t>Рисунок 54 — Настройки Argo CD</w:t>
      </w:r>
    </w:p>
    <w:p w14:paraId="049ADA76" w14:textId="77777777" w:rsidR="002E03A0" w:rsidRPr="00C6763D" w:rsidRDefault="00000000">
      <w:pPr>
        <w:spacing w:before="240"/>
      </w:pPr>
      <w:r w:rsidRPr="00C6763D">
        <w:t xml:space="preserve">Через 1–2 минуты (или после </w:t>
      </w:r>
      <w:r w:rsidRPr="00C6763D">
        <w:rPr>
          <w:rFonts w:ascii="Consolas" w:eastAsia="Consolas" w:hAnsi="Consolas" w:cs="Consolas"/>
          <w:sz w:val="22"/>
          <w:szCs w:val="22"/>
        </w:rPr>
        <w:t>./cluster.sh up</w:t>
      </w:r>
      <w:r w:rsidRPr="00C6763D">
        <w:t>) подключение получает статус Successful (рисунок 55).</w:t>
      </w:r>
    </w:p>
    <w:p w14:paraId="43BB87C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805A32C" wp14:editId="7B518B00">
            <wp:extent cx="5715000" cy="33147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DB5F" w14:textId="77777777" w:rsidR="002E03A0" w:rsidRPr="00C6763D" w:rsidRDefault="00000000">
      <w:pPr>
        <w:spacing w:after="120"/>
        <w:jc w:val="center"/>
      </w:pPr>
      <w:r w:rsidRPr="00C6763D">
        <w:t>Рисунок 55 — Успешное подключение</w:t>
      </w:r>
    </w:p>
    <w:p w14:paraId="08138057" w14:textId="77777777" w:rsidR="002E03A0" w:rsidRPr="00C6763D" w:rsidRDefault="00000000">
      <w:pPr>
        <w:pStyle w:val="Heading1"/>
      </w:pPr>
      <w:bookmarkStart w:id="9" w:name="_Toc10"/>
      <w:r w:rsidRPr="00C6763D">
        <w:t>10. Токены CI/CD группы проектов</w:t>
      </w:r>
      <w:bookmarkEnd w:id="9"/>
    </w:p>
    <w:p w14:paraId="6F2F3F40" w14:textId="77777777" w:rsidR="002E03A0" w:rsidRPr="00C6763D" w:rsidRDefault="00000000">
      <w:pPr>
        <w:spacing w:before="240"/>
        <w:rPr>
          <w:lang w:val="en-US"/>
        </w:rPr>
      </w:pPr>
      <w:r w:rsidRPr="00C6763D">
        <w:t>В</w:t>
      </w:r>
      <w:r w:rsidRPr="00C6763D">
        <w:rPr>
          <w:lang w:val="en-US"/>
        </w:rPr>
        <w:t xml:space="preserve"> </w:t>
      </w:r>
      <w:r w:rsidRPr="00C6763D">
        <w:t>группе</w:t>
      </w:r>
      <w:r w:rsidRPr="00C6763D">
        <w:rPr>
          <w:lang w:val="en-US"/>
        </w:rPr>
        <w:t xml:space="preserve"> main </w:t>
      </w:r>
      <w:r w:rsidRPr="00C6763D">
        <w:t>откройте</w:t>
      </w:r>
      <w:r w:rsidRPr="00C6763D">
        <w:rPr>
          <w:lang w:val="en-US"/>
        </w:rPr>
        <w:t xml:space="preserve"> Settings → Access tokens (</w:t>
      </w:r>
      <w:r w:rsidRPr="00C6763D">
        <w:t>рисунок</w:t>
      </w:r>
      <w:r w:rsidRPr="00C6763D">
        <w:rPr>
          <w:lang w:val="en-US"/>
        </w:rPr>
        <w:t xml:space="preserve"> 56).</w:t>
      </w:r>
    </w:p>
    <w:p w14:paraId="029A7C8E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24E6BCD" wp14:editId="158A4110">
            <wp:extent cx="5715000" cy="329565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0243" w14:textId="77777777" w:rsidR="002E03A0" w:rsidRPr="00C6763D" w:rsidRDefault="00000000">
      <w:pPr>
        <w:spacing w:after="120"/>
        <w:jc w:val="center"/>
      </w:pPr>
      <w:r w:rsidRPr="00C6763D">
        <w:t>Рисунок 56 — Меню access-токенов группы</w:t>
      </w:r>
    </w:p>
    <w:p w14:paraId="1DC8CAC4" w14:textId="77777777" w:rsidR="002E03A0" w:rsidRPr="00C6763D" w:rsidRDefault="00000000">
      <w:pPr>
        <w:spacing w:before="240"/>
      </w:pPr>
      <w:r w:rsidRPr="00C6763D">
        <w:t>Создайте group access token для CI, как на рисунке 57.</w:t>
      </w:r>
    </w:p>
    <w:p w14:paraId="3B17868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3EEAF05" wp14:editId="26BD4A1B">
            <wp:extent cx="5715000" cy="328612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2A1B" w14:textId="77777777" w:rsidR="002E03A0" w:rsidRPr="00C6763D" w:rsidRDefault="00000000">
      <w:pPr>
        <w:spacing w:after="120"/>
        <w:jc w:val="center"/>
      </w:pPr>
      <w:r w:rsidRPr="00C6763D">
        <w:t>Рисунок 57 — Создание токена для CI</w:t>
      </w:r>
    </w:p>
    <w:p w14:paraId="05AC1179" w14:textId="77777777" w:rsidR="002E03A0" w:rsidRPr="00C6763D" w:rsidRDefault="00000000">
      <w:pPr>
        <w:spacing w:before="240"/>
      </w:pPr>
      <w:r w:rsidRPr="00C6763D">
        <w:t>Скопируйте сгенерированный токен (рисунок 58).</w:t>
      </w:r>
    </w:p>
    <w:p w14:paraId="3527034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6D0A7E1" wp14:editId="4DC533CF">
            <wp:extent cx="5715000" cy="32861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CC93" w14:textId="77777777" w:rsidR="002E03A0" w:rsidRPr="00C6763D" w:rsidRDefault="00000000">
      <w:pPr>
        <w:spacing w:after="120"/>
        <w:jc w:val="center"/>
      </w:pPr>
      <w:r w:rsidRPr="00C6763D">
        <w:t>Рисунок 58 — Сгенерированный токен группы</w:t>
      </w:r>
    </w:p>
    <w:p w14:paraId="1718F5D4" w14:textId="77777777" w:rsidR="002E03A0" w:rsidRPr="00C6763D" w:rsidRDefault="00000000">
      <w:pPr>
        <w:spacing w:before="240"/>
      </w:pPr>
      <w:r w:rsidRPr="00C6763D">
        <w:t>В Settings → CI/CD → Variables группы добавьте переменную GITOPS_TOKEN с этим токеном (рисунок 59).</w:t>
      </w:r>
    </w:p>
    <w:p w14:paraId="339B720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1617A92" wp14:editId="33A7FBDF">
            <wp:extent cx="5715000" cy="33147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3560" w14:textId="77777777" w:rsidR="002E03A0" w:rsidRPr="00C6763D" w:rsidRDefault="00000000">
      <w:pPr>
        <w:spacing w:after="120"/>
        <w:jc w:val="center"/>
      </w:pPr>
      <w:r w:rsidRPr="00C6763D">
        <w:t>Рисунок 59 — Создание переменной CI</w:t>
      </w:r>
    </w:p>
    <w:p w14:paraId="2B1999BD" w14:textId="77777777" w:rsidR="002E03A0" w:rsidRPr="00C6763D" w:rsidRDefault="00000000">
      <w:pPr>
        <w:spacing w:before="240"/>
      </w:pPr>
      <w:r w:rsidRPr="00C6763D">
        <w:t>Результат добавления переменной показан на рисунке 60.</w:t>
      </w:r>
    </w:p>
    <w:p w14:paraId="102BB6DD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E7662C4" wp14:editId="2EB7E15B">
            <wp:extent cx="5715000" cy="329565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EF88" w14:textId="77777777" w:rsidR="002E03A0" w:rsidRPr="00C6763D" w:rsidRDefault="00000000">
      <w:pPr>
        <w:spacing w:after="120"/>
        <w:jc w:val="center"/>
      </w:pPr>
      <w:r w:rsidRPr="00C6763D">
        <w:t>Рисунок 60 — Добавленная переменная CI</w:t>
      </w:r>
    </w:p>
    <w:p w14:paraId="097C3DE7" w14:textId="77777777" w:rsidR="002E03A0" w:rsidRPr="00C6763D" w:rsidRDefault="00000000">
      <w:pPr>
        <w:spacing w:before="240"/>
      </w:pPr>
      <w:r w:rsidRPr="00C6763D">
        <w:t>В Settings → Repository → Deploy tokens группы создайте токен со scope read_registry (рисунок 61).</w:t>
      </w:r>
    </w:p>
    <w:p w14:paraId="7E5F866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5F4D25F7" wp14:editId="2DB660A1">
            <wp:extent cx="5715000" cy="33337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31AC" w14:textId="77777777" w:rsidR="002E03A0" w:rsidRPr="00C6763D" w:rsidRDefault="00000000">
      <w:pPr>
        <w:spacing w:after="120"/>
        <w:jc w:val="center"/>
      </w:pPr>
      <w:r w:rsidRPr="00C6763D">
        <w:t>Рисунок 61 — Создание deploy-токена</w:t>
      </w:r>
    </w:p>
    <w:p w14:paraId="428565D5" w14:textId="77777777" w:rsidR="002E03A0" w:rsidRPr="00C6763D" w:rsidRDefault="00000000">
      <w:pPr>
        <w:spacing w:before="240"/>
      </w:pPr>
      <w:r w:rsidRPr="00C6763D">
        <w:t>Скопируйте username и пароль deploy-токена (рисунок 62).</w:t>
      </w:r>
    </w:p>
    <w:p w14:paraId="12A067C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48A5C98B" wp14:editId="1B31B729">
            <wp:extent cx="5715000" cy="330517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4CFA" w14:textId="77777777" w:rsidR="002E03A0" w:rsidRPr="00C6763D" w:rsidRDefault="00000000">
      <w:pPr>
        <w:spacing w:after="120"/>
        <w:jc w:val="center"/>
      </w:pPr>
      <w:r w:rsidRPr="00C6763D">
        <w:t>Рисунок 62 — Сгенерированный deploy-токен</w:t>
      </w:r>
    </w:p>
    <w:p w14:paraId="15CAE1F3" w14:textId="77777777" w:rsidR="002E03A0" w:rsidRPr="00C6763D" w:rsidRDefault="00000000">
      <w:pPr>
        <w:spacing w:before="240"/>
      </w:pPr>
      <w:r w:rsidRPr="00C6763D">
        <w:t>В Vault создайте секрет vcs/registry (рисунок 63).</w:t>
      </w:r>
    </w:p>
    <w:p w14:paraId="234AD39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5D4C5551" wp14:editId="5471F1D2">
            <wp:extent cx="5715000" cy="330517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FC34" w14:textId="77777777" w:rsidR="002E03A0" w:rsidRPr="00C6763D" w:rsidRDefault="00000000">
      <w:pPr>
        <w:spacing w:after="120"/>
        <w:jc w:val="center"/>
      </w:pPr>
      <w:r w:rsidRPr="00C6763D">
        <w:t>Рисунок 63 — Путь секрета vcs/registry</w:t>
      </w:r>
    </w:p>
    <w:p w14:paraId="6FB215E7" w14:textId="77777777" w:rsidR="002E03A0" w:rsidRPr="00C6763D" w:rsidRDefault="00000000">
      <w:pPr>
        <w:spacing w:before="240"/>
      </w:pPr>
      <w:r w:rsidRPr="00C6763D">
        <w:t>Заполните ключи username и password deploy-токена (рисунок 64).</w:t>
      </w:r>
    </w:p>
    <w:p w14:paraId="1DFF35E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256E69F" wp14:editId="4ADA39BA">
            <wp:extent cx="5715000" cy="32956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C9D7" w14:textId="77777777" w:rsidR="002E03A0" w:rsidRPr="00C6763D" w:rsidRDefault="00000000">
      <w:pPr>
        <w:spacing w:after="120"/>
        <w:jc w:val="center"/>
      </w:pPr>
      <w:r w:rsidRPr="00C6763D">
        <w:t>Рисунок 64 — Добавление deploy-токена в Vault</w:t>
      </w:r>
    </w:p>
    <w:p w14:paraId="0C231EAA" w14:textId="77777777" w:rsidR="002E03A0" w:rsidRPr="00C6763D" w:rsidRDefault="00000000">
      <w:pPr>
        <w:spacing w:before="240"/>
      </w:pPr>
      <w:r w:rsidRPr="00C6763D">
        <w:t xml:space="preserve">Через минуту Secret gitlab-registry появляется в app-dev: </w:t>
      </w:r>
      <w:r w:rsidRPr="00C6763D">
        <w:rPr>
          <w:rFonts w:ascii="Consolas" w:eastAsia="Consolas" w:hAnsi="Consolas" w:cs="Consolas"/>
          <w:sz w:val="22"/>
          <w:szCs w:val="22"/>
        </w:rPr>
        <w:t>kubectl get secret -n app-dev gitlab-registry</w:t>
      </w:r>
      <w:r w:rsidRPr="00C6763D">
        <w:t xml:space="preserve"> (рисунок 65).</w:t>
      </w:r>
    </w:p>
    <w:p w14:paraId="3A5C2644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30E577DA" wp14:editId="6E33B385">
            <wp:extent cx="5495925" cy="11049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D59E" w14:textId="77777777" w:rsidR="002E03A0" w:rsidRPr="00C6763D" w:rsidRDefault="00000000">
      <w:pPr>
        <w:spacing w:after="120"/>
        <w:jc w:val="center"/>
      </w:pPr>
      <w:r w:rsidRPr="00C6763D">
        <w:t>Рисунок 65 — Проверка секрета в кластере</w:t>
      </w:r>
    </w:p>
    <w:p w14:paraId="11F40337" w14:textId="77777777" w:rsidR="002E03A0" w:rsidRPr="00C6763D" w:rsidRDefault="00000000">
      <w:pPr>
        <w:pStyle w:val="Heading1"/>
      </w:pPr>
      <w:bookmarkStart w:id="10" w:name="_Toc11"/>
      <w:r w:rsidRPr="00C6763D">
        <w:t>11. Развёртывание приложения</w:t>
      </w:r>
      <w:bookmarkEnd w:id="10"/>
    </w:p>
    <w:p w14:paraId="592C0F59" w14:textId="77777777" w:rsidR="002E03A0" w:rsidRPr="00C6763D" w:rsidRDefault="00000000">
      <w:pPr>
        <w:spacing w:before="240"/>
      </w:pPr>
      <w:r w:rsidRPr="00C6763D">
        <w:t>Закоммитьте проект example/node (рисунок 66).</w:t>
      </w:r>
    </w:p>
    <w:p w14:paraId="0A55B64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07AE08A" wp14:editId="1504E547">
            <wp:extent cx="5486400" cy="140017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FAE" w14:textId="77777777" w:rsidR="002E03A0" w:rsidRPr="00C6763D" w:rsidRDefault="00000000">
      <w:pPr>
        <w:spacing w:after="120"/>
        <w:jc w:val="center"/>
      </w:pPr>
      <w:r w:rsidRPr="00C6763D">
        <w:t>Рисунок 66 — Коммит проекта node</w:t>
      </w:r>
    </w:p>
    <w:p w14:paraId="1E80A08B" w14:textId="77777777" w:rsidR="002E03A0" w:rsidRPr="00C6763D" w:rsidRDefault="00000000">
      <w:pPr>
        <w:spacing w:before="240"/>
      </w:pPr>
      <w:r w:rsidRPr="00C6763D">
        <w:t>Отправьте код в https://gitlab.local/main/node.git командой git push (рисунок 67).</w:t>
      </w:r>
    </w:p>
    <w:p w14:paraId="479BAF2A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7DC91C8" wp14:editId="63D1A050">
            <wp:extent cx="4057650" cy="3810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BC0B7" w14:textId="77777777" w:rsidR="002E03A0" w:rsidRPr="00C6763D" w:rsidRDefault="00000000">
      <w:pPr>
        <w:spacing w:after="120"/>
        <w:jc w:val="center"/>
      </w:pPr>
      <w:r w:rsidRPr="00C6763D">
        <w:t>Рисунок 67 — Первая отправка кода</w:t>
      </w:r>
    </w:p>
    <w:p w14:paraId="043CF9E3" w14:textId="77777777" w:rsidR="002E03A0" w:rsidRPr="00C6763D" w:rsidRDefault="00000000">
      <w:pPr>
        <w:spacing w:before="240"/>
      </w:pPr>
      <w:r w:rsidRPr="00C6763D">
        <w:t>При первом push введите логин и пароль GitLab (рисунок 68).</w:t>
      </w:r>
    </w:p>
    <w:p w14:paraId="324B1EEE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C00043C" wp14:editId="27AF7692">
            <wp:extent cx="4057650" cy="311467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6369" w14:textId="77777777" w:rsidR="002E03A0" w:rsidRPr="00C6763D" w:rsidRDefault="00000000">
      <w:pPr>
        <w:spacing w:after="120"/>
        <w:jc w:val="center"/>
      </w:pPr>
      <w:r w:rsidRPr="00C6763D">
        <w:t>Рисунок 68 — Авторизация при первом push</w:t>
      </w:r>
    </w:p>
    <w:p w14:paraId="0268698C" w14:textId="77777777" w:rsidR="002E03A0" w:rsidRPr="00C6763D" w:rsidRDefault="00000000">
      <w:pPr>
        <w:spacing w:before="240"/>
      </w:pPr>
      <w:r w:rsidRPr="00C6763D">
        <w:t>Успешная отправка кода показана на рисунке 69.</w:t>
      </w:r>
    </w:p>
    <w:p w14:paraId="7AA5CE6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116493C9" wp14:editId="5A864A34">
            <wp:extent cx="4229100" cy="17907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BA474" w14:textId="77777777" w:rsidR="002E03A0" w:rsidRPr="00C6763D" w:rsidRDefault="00000000">
      <w:pPr>
        <w:spacing w:after="120"/>
        <w:jc w:val="center"/>
      </w:pPr>
      <w:r w:rsidRPr="00C6763D">
        <w:t>Рисунок 69 — Успешная отправка кода</w:t>
      </w:r>
    </w:p>
    <w:p w14:paraId="7C10C3B0" w14:textId="77777777" w:rsidR="002E03A0" w:rsidRPr="00C6763D" w:rsidRDefault="00000000">
      <w:pPr>
        <w:spacing w:before="240"/>
      </w:pPr>
      <w:r w:rsidRPr="00C6763D">
        <w:t>Первый pipeline проекта должен пройти полностью, как на рисунке 70.</w:t>
      </w:r>
    </w:p>
    <w:p w14:paraId="2A30371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CD991F7" wp14:editId="71C1B234">
            <wp:extent cx="5715000" cy="33147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5208" w14:textId="77777777" w:rsidR="002E03A0" w:rsidRPr="00C6763D" w:rsidRDefault="00000000">
      <w:pPr>
        <w:spacing w:after="120"/>
        <w:jc w:val="center"/>
      </w:pPr>
      <w:r w:rsidRPr="00C6763D">
        <w:t>Рисунок 70 — Первый pipeline</w:t>
      </w:r>
    </w:p>
    <w:p w14:paraId="7800C1FD" w14:textId="77777777" w:rsidR="002E03A0" w:rsidRPr="00C6763D" w:rsidRDefault="00000000">
      <w:pPr>
        <w:spacing w:before="240"/>
      </w:pPr>
      <w:r w:rsidRPr="00C6763D">
        <w:t>В deploy/argocd-[dev, stage, prod].yaml укажите адрес репозитория (рисунок 71).</w:t>
      </w:r>
    </w:p>
    <w:p w14:paraId="501EF2E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EDE704D" wp14:editId="2686F3BF">
            <wp:extent cx="5715000" cy="105727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9833" w14:textId="77777777" w:rsidR="002E03A0" w:rsidRPr="00C6763D" w:rsidRDefault="00000000">
      <w:pPr>
        <w:spacing w:after="120"/>
        <w:jc w:val="center"/>
      </w:pPr>
      <w:r w:rsidRPr="00C6763D">
        <w:t>Рисунок 71 — Правка argocd-*.yaml</w:t>
      </w:r>
    </w:p>
    <w:p w14:paraId="37D3BD09" w14:textId="77777777" w:rsidR="002E03A0" w:rsidRPr="00C6763D" w:rsidRDefault="00000000">
      <w:pPr>
        <w:spacing w:before="240"/>
      </w:pPr>
      <w:r w:rsidRPr="00C6763D">
        <w:t>В deploy/values.yaml укажите образ registry.local/main/node (рисунок 72).</w:t>
      </w:r>
    </w:p>
    <w:p w14:paraId="5107DA4F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2419B97" wp14:editId="49FAA1FB">
            <wp:extent cx="4010025" cy="1743075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F2F3" w14:textId="77777777" w:rsidR="002E03A0" w:rsidRPr="00C6763D" w:rsidRDefault="00000000">
      <w:pPr>
        <w:spacing w:after="120"/>
        <w:jc w:val="center"/>
      </w:pPr>
      <w:r w:rsidRPr="00C6763D">
        <w:t>Рисунок 72 — Правка образа в values.yaml</w:t>
      </w:r>
    </w:p>
    <w:p w14:paraId="30CB1D7C" w14:textId="77777777" w:rsidR="002E03A0" w:rsidRPr="00C6763D" w:rsidRDefault="00000000">
      <w:pPr>
        <w:spacing w:before="240"/>
      </w:pPr>
      <w:r w:rsidRPr="00C6763D">
        <w:t xml:space="preserve">Зарегистрируйте приложение в Argo CD: </w:t>
      </w:r>
      <w:r w:rsidRPr="00C6763D">
        <w:rPr>
          <w:rFonts w:ascii="Consolas" w:eastAsia="Consolas" w:hAnsi="Consolas" w:cs="Consolas"/>
          <w:sz w:val="22"/>
          <w:szCs w:val="22"/>
        </w:rPr>
        <w:t>kubectl apply -f example/node/deploy/argocd-dev.yaml</w:t>
      </w:r>
      <w:r w:rsidRPr="00C6763D">
        <w:t xml:space="preserve"> (рисунок 73).</w:t>
      </w:r>
    </w:p>
    <w:p w14:paraId="7B36E34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F2507E1" wp14:editId="3AAC1995">
            <wp:extent cx="5715000" cy="35242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A14B5" w14:textId="77777777" w:rsidR="002E03A0" w:rsidRPr="00C6763D" w:rsidRDefault="00000000">
      <w:pPr>
        <w:spacing w:after="120"/>
        <w:jc w:val="center"/>
      </w:pPr>
      <w:r w:rsidRPr="00C6763D">
        <w:t>Рисунок 73 — Регистрация приложения dev</w:t>
      </w:r>
    </w:p>
    <w:p w14:paraId="14B90540" w14:textId="77777777" w:rsidR="002E03A0" w:rsidRPr="00C6763D" w:rsidRDefault="00000000">
      <w:pPr>
        <w:spacing w:before="240"/>
      </w:pPr>
      <w:r w:rsidRPr="00C6763D">
        <w:t>После правок той же командой приложение обновляется (configured), как на рисунке 74.</w:t>
      </w:r>
    </w:p>
    <w:p w14:paraId="190B232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75E309C" wp14:editId="737BB573">
            <wp:extent cx="5715000" cy="32385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1370" w14:textId="77777777" w:rsidR="002E03A0" w:rsidRPr="00C6763D" w:rsidRDefault="00000000">
      <w:pPr>
        <w:spacing w:after="120"/>
        <w:jc w:val="center"/>
      </w:pPr>
      <w:r w:rsidRPr="00C6763D">
        <w:t>Рисунок 74 — Обновление приложения dev</w:t>
      </w:r>
    </w:p>
    <w:p w14:paraId="2A069717" w14:textId="77777777" w:rsidR="002E03A0" w:rsidRPr="00C6763D" w:rsidRDefault="00000000">
      <w:pPr>
        <w:spacing w:before="240"/>
      </w:pPr>
      <w:r w:rsidRPr="00C6763D">
        <w:t>Успешно развёрнутое приложение в Argo CD показано на рисунке 75.</w:t>
      </w:r>
    </w:p>
    <w:p w14:paraId="59DF1A4E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BECE274" wp14:editId="79B868B5">
            <wp:extent cx="5715000" cy="329565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1114" w14:textId="77777777" w:rsidR="002E03A0" w:rsidRPr="00C6763D" w:rsidRDefault="00000000">
      <w:pPr>
        <w:spacing w:after="120"/>
        <w:jc w:val="center"/>
      </w:pPr>
      <w:r w:rsidRPr="00C6763D">
        <w:t>Рисунок 75 — Успешный deploy в Argo CD</w:t>
      </w:r>
    </w:p>
    <w:p w14:paraId="46F917F0" w14:textId="77777777" w:rsidR="002E03A0" w:rsidRPr="00C6763D" w:rsidRDefault="00000000">
      <w:pPr>
        <w:spacing w:before="240"/>
      </w:pPr>
      <w:r w:rsidRPr="00C6763D">
        <w:t>Под приложения в app-dev должен быть в статусе Running (рисунок 76).</w:t>
      </w:r>
    </w:p>
    <w:p w14:paraId="5D182CB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3295EF9A" wp14:editId="3D15A68F">
            <wp:extent cx="5438775" cy="847725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7B90E" w14:textId="77777777" w:rsidR="002E03A0" w:rsidRPr="00C6763D" w:rsidRDefault="00000000">
      <w:pPr>
        <w:spacing w:after="120"/>
        <w:jc w:val="center"/>
      </w:pPr>
      <w:r w:rsidRPr="00C6763D">
        <w:t>Рисунок 76 — Проверка deploy</w:t>
      </w:r>
    </w:p>
    <w:p w14:paraId="23030263" w14:textId="77777777" w:rsidR="002E03A0" w:rsidRPr="00C6763D" w:rsidRDefault="00000000">
      <w:pPr>
        <w:spacing w:before="240"/>
      </w:pPr>
      <w:r w:rsidRPr="00C6763D">
        <w:t xml:space="preserve">Пробросьте приложение: </w:t>
      </w:r>
      <w:r w:rsidRPr="00C6763D">
        <w:rPr>
          <w:rFonts w:ascii="Consolas" w:eastAsia="Consolas" w:hAnsi="Consolas" w:cs="Consolas"/>
          <w:sz w:val="22"/>
          <w:szCs w:val="22"/>
        </w:rPr>
        <w:t>kubectl port-forward -n app-dev svc/node-example 81:80</w:t>
      </w:r>
      <w:r w:rsidRPr="00C6763D">
        <w:t xml:space="preserve"> (рисунок 77).</w:t>
      </w:r>
    </w:p>
    <w:p w14:paraId="457F619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2A39DF6" wp14:editId="59EF89F5">
            <wp:extent cx="5715000" cy="107632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A3BC" w14:textId="77777777" w:rsidR="002E03A0" w:rsidRPr="00C6763D" w:rsidRDefault="00000000">
      <w:pPr>
        <w:spacing w:after="120"/>
        <w:jc w:val="center"/>
      </w:pPr>
      <w:r w:rsidRPr="00C6763D">
        <w:t>Рисунок 77 — Проброс приложения</w:t>
      </w:r>
    </w:p>
    <w:p w14:paraId="0C6C35A6" w14:textId="77777777" w:rsidR="002E03A0" w:rsidRPr="00C6763D" w:rsidRDefault="00000000">
      <w:pPr>
        <w:spacing w:before="240"/>
      </w:pPr>
      <w:r w:rsidRPr="00C6763D">
        <w:t>По адресу http://localhost:81/health приложение отвечает состоянием подключённых сервисов (рисунок 78).</w:t>
      </w:r>
    </w:p>
    <w:p w14:paraId="2E52C65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558C608F" wp14:editId="056135A7">
            <wp:extent cx="3028950" cy="28194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74A" w14:textId="77777777" w:rsidR="002E03A0" w:rsidRPr="00C6763D" w:rsidRDefault="00000000">
      <w:pPr>
        <w:spacing w:after="120"/>
        <w:jc w:val="center"/>
      </w:pPr>
      <w:r w:rsidRPr="00C6763D">
        <w:t>Рисунок 78 — Состояние приложения</w:t>
      </w:r>
    </w:p>
    <w:p w14:paraId="62177101" w14:textId="77777777" w:rsidR="002E03A0" w:rsidRPr="00C6763D" w:rsidRDefault="00000000">
      <w:pPr>
        <w:spacing w:before="240"/>
      </w:pPr>
      <w:r w:rsidRPr="00C6763D">
        <w:t>Документация API приложения показана на рисунке 79.</w:t>
      </w:r>
    </w:p>
    <w:p w14:paraId="38572C6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D540A20" wp14:editId="1C157240">
            <wp:extent cx="5715000" cy="3324225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E1FC4" w14:textId="77777777" w:rsidR="002E03A0" w:rsidRPr="00C6763D" w:rsidRDefault="00000000">
      <w:pPr>
        <w:spacing w:after="120"/>
        <w:jc w:val="center"/>
      </w:pPr>
      <w:r w:rsidRPr="00C6763D">
        <w:t>Рисунок 79 — Документация приложения</w:t>
      </w:r>
    </w:p>
    <w:p w14:paraId="67256137" w14:textId="77777777" w:rsidR="002E03A0" w:rsidRPr="00C6763D" w:rsidRDefault="00000000">
      <w:pPr>
        <w:spacing w:before="240"/>
      </w:pPr>
      <w:r w:rsidRPr="00C6763D">
        <w:t>Для stage вручную запустите job в pipeline проекта (рисунок 80).</w:t>
      </w:r>
    </w:p>
    <w:p w14:paraId="200F71F9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DCCC834" wp14:editId="3429739E">
            <wp:extent cx="2943225" cy="132397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12A9" w14:textId="77777777" w:rsidR="002E03A0" w:rsidRPr="00C6763D" w:rsidRDefault="00000000">
      <w:pPr>
        <w:spacing w:after="120"/>
        <w:jc w:val="center"/>
      </w:pPr>
      <w:r w:rsidRPr="00C6763D">
        <w:t>Рисунок 80 — Ручной запуск stage</w:t>
      </w:r>
    </w:p>
    <w:p w14:paraId="4A9C8F85" w14:textId="77777777" w:rsidR="002E03A0" w:rsidRPr="00C6763D" w:rsidRDefault="00000000">
      <w:pPr>
        <w:spacing w:before="240"/>
      </w:pPr>
      <w:r w:rsidRPr="00C6763D">
        <w:t>Затем зарегистрируйте приложение stage в Argo CD аналогично dev (рисунок 81).</w:t>
      </w:r>
    </w:p>
    <w:p w14:paraId="733ACF02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54550A3" wp14:editId="3F3347B2">
            <wp:extent cx="5715000" cy="333375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47CEF" w14:textId="77777777" w:rsidR="002E03A0" w:rsidRPr="00C6763D" w:rsidRDefault="00000000">
      <w:pPr>
        <w:spacing w:after="120"/>
        <w:jc w:val="center"/>
      </w:pPr>
      <w:r w:rsidRPr="00C6763D">
        <w:t>Рисунок 81 — Регистрация приложения stage</w:t>
      </w:r>
    </w:p>
    <w:p w14:paraId="3CD9A462" w14:textId="77777777" w:rsidR="002E03A0" w:rsidRPr="00C6763D" w:rsidRDefault="00000000">
      <w:pPr>
        <w:spacing w:before="240"/>
      </w:pPr>
      <w:r w:rsidRPr="00C6763D">
        <w:t>Для prod откройте Code → Tags проекта (рисунок 82).</w:t>
      </w:r>
    </w:p>
    <w:p w14:paraId="048408FD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2D524045" wp14:editId="47787148">
            <wp:extent cx="5715000" cy="3305175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8D07" w14:textId="77777777" w:rsidR="002E03A0" w:rsidRPr="00C6763D" w:rsidRDefault="00000000">
      <w:pPr>
        <w:spacing w:after="120"/>
        <w:jc w:val="center"/>
      </w:pPr>
      <w:r w:rsidRPr="00C6763D">
        <w:t>Рисунок 82 — Меню тегов</w:t>
      </w:r>
    </w:p>
    <w:p w14:paraId="7E842B71" w14:textId="77777777" w:rsidR="002E03A0" w:rsidRPr="00C6763D" w:rsidRDefault="00000000">
      <w:pPr>
        <w:spacing w:before="240"/>
      </w:pPr>
      <w:r w:rsidRPr="00C6763D">
        <w:t>Создайте тег версии (рисунок 83).</w:t>
      </w:r>
    </w:p>
    <w:p w14:paraId="2F838F74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29EA54E" wp14:editId="4B388C7C">
            <wp:extent cx="5715000" cy="3305175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234A" w14:textId="77777777" w:rsidR="002E03A0" w:rsidRPr="00C6763D" w:rsidRDefault="00000000">
      <w:pPr>
        <w:spacing w:after="120"/>
        <w:jc w:val="center"/>
      </w:pPr>
      <w:r w:rsidRPr="00C6763D">
        <w:t>Рисунок 83 — Создание тега версии</w:t>
      </w:r>
    </w:p>
    <w:p w14:paraId="100DB909" w14:textId="77777777" w:rsidR="002E03A0" w:rsidRPr="00C6763D" w:rsidRDefault="00000000">
      <w:pPr>
        <w:spacing w:before="240"/>
      </w:pPr>
      <w:r w:rsidRPr="00C6763D">
        <w:t>Тег запускает pipeline для prod (рисунок 84).</w:t>
      </w:r>
    </w:p>
    <w:p w14:paraId="7980380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5372414B" wp14:editId="613FC8B0">
            <wp:extent cx="5715000" cy="33147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5EDF" w14:textId="77777777" w:rsidR="002E03A0" w:rsidRPr="00C6763D" w:rsidRDefault="00000000">
      <w:pPr>
        <w:spacing w:after="120"/>
        <w:jc w:val="center"/>
      </w:pPr>
      <w:r w:rsidRPr="00C6763D">
        <w:t>Рисунок 84 — Pipeline prod</w:t>
      </w:r>
    </w:p>
    <w:p w14:paraId="34D1690E" w14:textId="77777777" w:rsidR="002E03A0" w:rsidRPr="00C6763D" w:rsidRDefault="00000000">
      <w:pPr>
        <w:spacing w:before="240"/>
      </w:pPr>
      <w:r w:rsidRPr="00C6763D">
        <w:t>После pipeline зарегистрируйте приложение prod в Argo CD аналогично dev (рисунок 85).</w:t>
      </w:r>
    </w:p>
    <w:p w14:paraId="60B801F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702FE19" wp14:editId="78DAF014">
            <wp:extent cx="5715000" cy="28575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76AA" w14:textId="77777777" w:rsidR="002E03A0" w:rsidRPr="00C6763D" w:rsidRDefault="00000000">
      <w:pPr>
        <w:spacing w:after="120"/>
        <w:jc w:val="center"/>
      </w:pPr>
      <w:r w:rsidRPr="00C6763D">
        <w:t>Рисунок 85 — Регистрация приложения prod</w:t>
      </w:r>
    </w:p>
    <w:p w14:paraId="74451CFD" w14:textId="77777777" w:rsidR="002E03A0" w:rsidRPr="00C6763D" w:rsidRDefault="00000000">
      <w:pPr>
        <w:pStyle w:val="Heading1"/>
      </w:pPr>
      <w:bookmarkStart w:id="11" w:name="_Toc12"/>
      <w:r w:rsidRPr="00C6763D">
        <w:t>12. Grafana</w:t>
      </w:r>
      <w:bookmarkEnd w:id="11"/>
    </w:p>
    <w:p w14:paraId="1A760FD2" w14:textId="77777777" w:rsidR="002E03A0" w:rsidRPr="00C6763D" w:rsidRDefault="00000000">
      <w:pPr>
        <w:spacing w:before="240"/>
      </w:pPr>
      <w:r w:rsidRPr="00C6763D">
        <w:t>Логин и пароль Grafana хранятся в Vault (рисунок 86).</w:t>
      </w:r>
    </w:p>
    <w:p w14:paraId="3E49B32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023917CB" wp14:editId="63528935">
            <wp:extent cx="5715000" cy="329565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73B3" w14:textId="77777777" w:rsidR="002E03A0" w:rsidRPr="00C6763D" w:rsidRDefault="00000000">
      <w:pPr>
        <w:spacing w:after="120"/>
        <w:jc w:val="center"/>
      </w:pPr>
      <w:r w:rsidRPr="00C6763D">
        <w:t>Рисунок 86 — Логин и пароль Grafana</w:t>
      </w:r>
    </w:p>
    <w:p w14:paraId="0AE56B07" w14:textId="77777777" w:rsidR="002E03A0" w:rsidRPr="00C6763D" w:rsidRDefault="00000000">
      <w:pPr>
        <w:spacing w:before="240"/>
      </w:pPr>
      <w:r w:rsidRPr="00C6763D">
        <w:lastRenderedPageBreak/>
        <w:t>Откройте https://grafana.local и войдите (рисунок 87).</w:t>
      </w:r>
    </w:p>
    <w:p w14:paraId="1E47AC9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70669483" wp14:editId="2A5C69C4">
            <wp:extent cx="5715000" cy="357187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9D15" w14:textId="77777777" w:rsidR="002E03A0" w:rsidRPr="00C6763D" w:rsidRDefault="00000000">
      <w:pPr>
        <w:spacing w:after="120"/>
        <w:jc w:val="center"/>
      </w:pPr>
      <w:r w:rsidRPr="00C6763D">
        <w:t>Рисунок 87 — Вход в Grafana</w:t>
      </w:r>
    </w:p>
    <w:p w14:paraId="31FAF703" w14:textId="77777777" w:rsidR="002E03A0" w:rsidRPr="00C6763D" w:rsidRDefault="00000000">
      <w:pPr>
        <w:spacing w:before="240"/>
      </w:pPr>
      <w:r w:rsidRPr="00C6763D">
        <w:t>Стартовая страница Platform overview показывает состояние узлов, namespace и баз (рисунок 88).</w:t>
      </w:r>
    </w:p>
    <w:p w14:paraId="03E2F36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6524791" wp14:editId="0D904478">
            <wp:extent cx="5715000" cy="333375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6A92" w14:textId="77777777" w:rsidR="002E03A0" w:rsidRPr="00C6763D" w:rsidRDefault="00000000">
      <w:pPr>
        <w:spacing w:after="120"/>
        <w:jc w:val="center"/>
      </w:pPr>
      <w:r w:rsidRPr="00C6763D">
        <w:t>Рисунок 88 — Дашборды кластера и БД</w:t>
      </w:r>
    </w:p>
    <w:p w14:paraId="092526B4" w14:textId="77777777" w:rsidR="002E03A0" w:rsidRPr="00C6763D" w:rsidRDefault="00000000">
      <w:pPr>
        <w:spacing w:before="240"/>
      </w:pPr>
      <w:r w:rsidRPr="00C6763D">
        <w:t>Остальные дашборды находятся через раздел Dashboards (рисунок 89).</w:t>
      </w:r>
    </w:p>
    <w:p w14:paraId="714A7BB0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29F6B4F" wp14:editId="68E4ACFC">
            <wp:extent cx="5715000" cy="332422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06E6" w14:textId="77777777" w:rsidR="002E03A0" w:rsidRPr="00C6763D" w:rsidRDefault="00000000">
      <w:pPr>
        <w:spacing w:after="120"/>
        <w:jc w:val="center"/>
      </w:pPr>
      <w:r w:rsidRPr="00C6763D">
        <w:t>Рисунок 89 — Поиск дашбордов</w:t>
      </w:r>
    </w:p>
    <w:p w14:paraId="04AD780E" w14:textId="77777777" w:rsidR="002E03A0" w:rsidRPr="00C6763D" w:rsidRDefault="00000000">
      <w:pPr>
        <w:pStyle w:val="Heading1"/>
      </w:pPr>
      <w:bookmarkStart w:id="12" w:name="_Toc13"/>
      <w:r w:rsidRPr="00C6763D">
        <w:t>13. Оповещения по почте (Alertmanager)</w:t>
      </w:r>
      <w:bookmarkEnd w:id="12"/>
    </w:p>
    <w:p w14:paraId="0DE3640A" w14:textId="77777777" w:rsidR="002E03A0" w:rsidRPr="00C6763D" w:rsidRDefault="00000000">
      <w:pPr>
        <w:spacing w:before="240"/>
      </w:pPr>
      <w:r w:rsidRPr="00C6763D">
        <w:t>Отправителем служит готовый ящик Яндекса (рисунок 90).</w:t>
      </w:r>
    </w:p>
    <w:p w14:paraId="67819AE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7CD1FFB" wp14:editId="0350B143">
            <wp:extent cx="5715000" cy="331470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ECB3" w14:textId="77777777" w:rsidR="002E03A0" w:rsidRPr="00C6763D" w:rsidRDefault="00000000">
      <w:pPr>
        <w:spacing w:after="120"/>
        <w:jc w:val="center"/>
      </w:pPr>
      <w:r w:rsidRPr="00C6763D">
        <w:t>Рисунок 90 — Почта Яндекса как отправитель</w:t>
      </w:r>
    </w:p>
    <w:p w14:paraId="4DC880FE" w14:textId="77777777" w:rsidR="002E03A0" w:rsidRPr="00C6763D" w:rsidRDefault="00000000">
      <w:pPr>
        <w:spacing w:before="240"/>
      </w:pPr>
      <w:r w:rsidRPr="00C6763D">
        <w:t>В Яндекс ID создайте пароль приложения для почты (рисунок 91).</w:t>
      </w:r>
    </w:p>
    <w:p w14:paraId="200974C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49ACF8FB" wp14:editId="0BD8A462">
            <wp:extent cx="5715000" cy="428625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D9D8" w14:textId="77777777" w:rsidR="002E03A0" w:rsidRPr="00C6763D" w:rsidRDefault="00000000">
      <w:pPr>
        <w:spacing w:after="120"/>
        <w:jc w:val="center"/>
      </w:pPr>
      <w:r w:rsidRPr="00C6763D">
        <w:t>Рисунок 91 — Создание пароля приложения</w:t>
      </w:r>
    </w:p>
    <w:p w14:paraId="5842031E" w14:textId="77777777" w:rsidR="002E03A0" w:rsidRPr="00C6763D" w:rsidRDefault="00000000">
      <w:pPr>
        <w:spacing w:before="240"/>
      </w:pPr>
      <w:r w:rsidRPr="00C6763D">
        <w:t>Скопируйте сгенерированный пароль (рисунок 92).</w:t>
      </w:r>
    </w:p>
    <w:p w14:paraId="777E72F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1126FD00" wp14:editId="1FC4A1B9">
            <wp:extent cx="5715000" cy="508635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11C5" w14:textId="77777777" w:rsidR="002E03A0" w:rsidRPr="00C6763D" w:rsidRDefault="00000000">
      <w:pPr>
        <w:spacing w:after="120"/>
        <w:jc w:val="center"/>
      </w:pPr>
      <w:r w:rsidRPr="00C6763D">
        <w:t>Рисунок 92 — Сгенерированный пароль приложения</w:t>
      </w:r>
    </w:p>
    <w:p w14:paraId="156F9AA5" w14:textId="77777777" w:rsidR="002E03A0" w:rsidRPr="00C6763D" w:rsidRDefault="00000000">
      <w:pPr>
        <w:spacing w:before="240"/>
      </w:pPr>
      <w:r w:rsidRPr="00C6763D">
        <w:t>В Vault откройте секрет logs/smtp (рисунок 93).</w:t>
      </w:r>
    </w:p>
    <w:p w14:paraId="758C6AE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557CFCF0" wp14:editId="37006F03">
            <wp:extent cx="5715000" cy="33147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D29C2" w14:textId="77777777" w:rsidR="002E03A0" w:rsidRPr="00C6763D" w:rsidRDefault="00000000">
      <w:pPr>
        <w:spacing w:after="120"/>
        <w:jc w:val="center"/>
      </w:pPr>
      <w:r w:rsidRPr="00C6763D">
        <w:t>Рисунок 93 — Путь секрета logs/smtp</w:t>
      </w:r>
    </w:p>
    <w:p w14:paraId="7367C03B" w14:textId="77777777" w:rsidR="002E03A0" w:rsidRPr="00C6763D" w:rsidRDefault="00000000">
      <w:pPr>
        <w:spacing w:before="240"/>
      </w:pPr>
      <w:r w:rsidRPr="00C6763D">
        <w:t>Укажите username — адрес ящика, password — пароль приложения (рисунок 94).</w:t>
      </w:r>
    </w:p>
    <w:p w14:paraId="6E467F95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6AF882E" wp14:editId="37080821">
            <wp:extent cx="5715000" cy="332422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638D" w14:textId="77777777" w:rsidR="002E03A0" w:rsidRPr="00C6763D" w:rsidRDefault="00000000">
      <w:pPr>
        <w:spacing w:after="120"/>
        <w:jc w:val="center"/>
      </w:pPr>
      <w:r w:rsidRPr="00C6763D">
        <w:t>Рисунок 94 — Новая версия секрета почты</w:t>
      </w:r>
    </w:p>
    <w:p w14:paraId="148CEBC5" w14:textId="77777777" w:rsidR="002E03A0" w:rsidRPr="00C6763D" w:rsidRDefault="00000000">
      <w:pPr>
        <w:spacing w:before="240"/>
      </w:pPr>
      <w:r w:rsidRPr="00C6763D">
        <w:t xml:space="preserve">Отправителя и получателей задайте в alertmanager.config файла k8s/logs/values.yaml и выполните </w:t>
      </w:r>
      <w:r w:rsidRPr="00C6763D">
        <w:rPr>
          <w:rFonts w:ascii="Consolas" w:eastAsia="Consolas" w:hAnsi="Consolas" w:cs="Consolas"/>
          <w:sz w:val="22"/>
          <w:szCs w:val="22"/>
        </w:rPr>
        <w:t>./cluster.sh up</w:t>
      </w:r>
      <w:r w:rsidRPr="00C6763D">
        <w:t xml:space="preserve"> (рисунок 95).</w:t>
      </w:r>
    </w:p>
    <w:p w14:paraId="7D3DAC58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4A2CB567" wp14:editId="3037FAF9">
            <wp:extent cx="5715000" cy="318135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9AC9F" w14:textId="77777777" w:rsidR="002E03A0" w:rsidRPr="00C6763D" w:rsidRDefault="00000000">
      <w:pPr>
        <w:spacing w:after="120"/>
        <w:jc w:val="center"/>
      </w:pPr>
      <w:r w:rsidRPr="00C6763D">
        <w:t>Рисунок 95 — Отправитель и получатели</w:t>
      </w:r>
    </w:p>
    <w:p w14:paraId="083024F5" w14:textId="77777777" w:rsidR="002E03A0" w:rsidRPr="00C6763D" w:rsidRDefault="00000000">
      <w:pPr>
        <w:spacing w:before="240"/>
      </w:pPr>
      <w:r w:rsidRPr="00C6763D">
        <w:t>Проверьте, что в настройках почты Яндекса включён доступ почтовых программ (IMAP), как на рисунке 96.</w:t>
      </w:r>
    </w:p>
    <w:p w14:paraId="3A0692A3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6EA3F207" wp14:editId="2288F300">
            <wp:extent cx="5715000" cy="403860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4392" w14:textId="77777777" w:rsidR="002E03A0" w:rsidRPr="00C6763D" w:rsidRDefault="00000000">
      <w:pPr>
        <w:spacing w:after="120"/>
        <w:jc w:val="center"/>
      </w:pPr>
      <w:r w:rsidRPr="00C6763D">
        <w:t>Рисунок 96 — Проверка IMAP</w:t>
      </w:r>
    </w:p>
    <w:p w14:paraId="5510EF09" w14:textId="77777777" w:rsidR="002E03A0" w:rsidRPr="00C6763D" w:rsidRDefault="00000000">
      <w:pPr>
        <w:spacing w:before="240"/>
      </w:pPr>
      <w:r w:rsidRPr="00C6763D">
        <w:t>Отправьте тестовую тревогу командой amtool из README (рисунок 97).</w:t>
      </w:r>
    </w:p>
    <w:p w14:paraId="05AF128D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7ADF1599" wp14:editId="5B4C7D2D">
            <wp:extent cx="5715000" cy="22860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75C61" w14:textId="77777777" w:rsidR="002E03A0" w:rsidRPr="00C6763D" w:rsidRDefault="00000000">
      <w:pPr>
        <w:spacing w:after="120"/>
        <w:jc w:val="center"/>
      </w:pPr>
      <w:r w:rsidRPr="00C6763D">
        <w:t>Рисунок 97 — Проверка рассылки</w:t>
      </w:r>
    </w:p>
    <w:p w14:paraId="204FAEB6" w14:textId="77777777" w:rsidR="002E03A0" w:rsidRPr="00C6763D" w:rsidRDefault="00000000">
      <w:pPr>
        <w:spacing w:before="240"/>
      </w:pPr>
      <w:r w:rsidRPr="00C6763D">
        <w:t>Письмо от Alertmanager приходит получателям через 30 секунд (рисунок 98).</w:t>
      </w:r>
    </w:p>
    <w:p w14:paraId="2BEE3BCF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206B0516" wp14:editId="44AED962">
            <wp:extent cx="3924300" cy="395287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36CF" w14:textId="77777777" w:rsidR="002E03A0" w:rsidRPr="00C6763D" w:rsidRDefault="00000000">
      <w:pPr>
        <w:spacing w:after="120"/>
        <w:jc w:val="center"/>
      </w:pPr>
      <w:r w:rsidRPr="00C6763D">
        <w:t>Рисунок 98 — Полученное письмо</w:t>
      </w:r>
    </w:p>
    <w:p w14:paraId="5E388F65" w14:textId="77777777" w:rsidR="002E03A0" w:rsidRPr="00C6763D" w:rsidRDefault="00000000">
      <w:pPr>
        <w:pStyle w:val="Heading1"/>
      </w:pPr>
      <w:bookmarkStart w:id="13" w:name="_Toc14"/>
      <w:r w:rsidRPr="00C6763D">
        <w:t>14. Резервные копии</w:t>
      </w:r>
      <w:bookmarkEnd w:id="13"/>
    </w:p>
    <w:p w14:paraId="3AE1FA9F" w14:textId="77777777" w:rsidR="002E03A0" w:rsidRPr="00C6763D" w:rsidRDefault="00000000">
      <w:pPr>
        <w:spacing w:before="240"/>
      </w:pPr>
      <w:r w:rsidRPr="00C6763D">
        <w:t xml:space="preserve">Список резервных копий выводит </w:t>
      </w:r>
      <w:r w:rsidRPr="00C6763D">
        <w:rPr>
          <w:rFonts w:ascii="Consolas" w:eastAsia="Consolas" w:hAnsi="Consolas" w:cs="Consolas"/>
          <w:sz w:val="22"/>
          <w:szCs w:val="22"/>
        </w:rPr>
        <w:t>./cluster.sh backups</w:t>
      </w:r>
      <w:r w:rsidRPr="00C6763D">
        <w:t xml:space="preserve"> (рисунок 99).</w:t>
      </w:r>
    </w:p>
    <w:p w14:paraId="0A5872F1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lastRenderedPageBreak/>
        <w:drawing>
          <wp:inline distT="0" distB="0" distL="0" distR="0" wp14:anchorId="02D66DE1" wp14:editId="77420C14">
            <wp:extent cx="5715000" cy="306705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E3E78" w14:textId="77777777" w:rsidR="002E03A0" w:rsidRPr="00C6763D" w:rsidRDefault="00000000">
      <w:pPr>
        <w:spacing w:after="120"/>
        <w:jc w:val="center"/>
      </w:pPr>
      <w:r w:rsidRPr="00C6763D">
        <w:t>Рисунок 99 — Список копий</w:t>
      </w:r>
    </w:p>
    <w:p w14:paraId="34EF8744" w14:textId="77777777" w:rsidR="002E03A0" w:rsidRPr="00C6763D" w:rsidRDefault="00000000">
      <w:pPr>
        <w:spacing w:before="240"/>
      </w:pPr>
      <w:r w:rsidRPr="00C6763D">
        <w:t xml:space="preserve">Восстановление PVC из копии — </w:t>
      </w:r>
      <w:r w:rsidRPr="00C6763D">
        <w:rPr>
          <w:rFonts w:ascii="Consolas" w:eastAsia="Consolas" w:hAnsi="Consolas" w:cs="Consolas"/>
          <w:sz w:val="22"/>
          <w:szCs w:val="22"/>
        </w:rPr>
        <w:t>./cluster.sh restore proxy tls e92f23ae</w:t>
      </w:r>
      <w:r w:rsidRPr="00C6763D">
        <w:t>; прежние данные сохраняются в .before-restore-&lt;время&gt; (рисунок 100).</w:t>
      </w:r>
    </w:p>
    <w:p w14:paraId="64251757" w14:textId="77777777" w:rsidR="002E03A0" w:rsidRPr="00C6763D" w:rsidRDefault="00000000">
      <w:pPr>
        <w:keepNext/>
        <w:spacing w:before="120"/>
        <w:jc w:val="center"/>
      </w:pPr>
      <w:r w:rsidRPr="00C6763D">
        <w:rPr>
          <w:noProof/>
        </w:rPr>
        <w:drawing>
          <wp:inline distT="0" distB="0" distL="0" distR="0" wp14:anchorId="3BD65613" wp14:editId="28B0FC95">
            <wp:extent cx="5715000" cy="55245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D4410" w14:textId="77777777" w:rsidR="002E03A0" w:rsidRPr="00C6763D" w:rsidRDefault="00000000">
      <w:pPr>
        <w:spacing w:after="120"/>
        <w:jc w:val="center"/>
      </w:pPr>
      <w:r w:rsidRPr="00C6763D">
        <w:t>Рисунок 100 — Восстановление proxy</w:t>
      </w:r>
    </w:p>
    <w:sectPr w:rsidR="002E03A0" w:rsidRPr="00C6763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C202D"/>
    <w:multiLevelType w:val="hybridMultilevel"/>
    <w:tmpl w:val="C5224C0C"/>
    <w:lvl w:ilvl="0" w:tplc="CF50D3C8" w:tentative="1">
      <w:start w:val="1"/>
      <w:numFmt w:val="bullet"/>
      <w:lvlText w:val="●"/>
      <w:lvlJc w:val="left"/>
      <w:pPr>
        <w:ind w:left="720" w:hanging="360"/>
      </w:pPr>
    </w:lvl>
    <w:lvl w:ilvl="1" w:tplc="3F1A3C22" w:tentative="1">
      <w:start w:val="1"/>
      <w:numFmt w:val="bullet"/>
      <w:lvlText w:val="○"/>
      <w:lvlJc w:val="left"/>
      <w:pPr>
        <w:ind w:left="1440" w:hanging="360"/>
      </w:pPr>
    </w:lvl>
    <w:lvl w:ilvl="2" w:tplc="433CAB72" w:tentative="1">
      <w:start w:val="1"/>
      <w:numFmt w:val="bullet"/>
      <w:lvlText w:val="■"/>
      <w:lvlJc w:val="left"/>
      <w:pPr>
        <w:ind w:left="2160" w:hanging="360"/>
      </w:pPr>
    </w:lvl>
    <w:lvl w:ilvl="3" w:tplc="E2321528" w:tentative="1">
      <w:start w:val="1"/>
      <w:numFmt w:val="bullet"/>
      <w:lvlText w:val="●"/>
      <w:lvlJc w:val="left"/>
      <w:pPr>
        <w:ind w:left="2880" w:hanging="360"/>
      </w:pPr>
    </w:lvl>
    <w:lvl w:ilvl="4" w:tplc="05444040" w:tentative="1">
      <w:start w:val="1"/>
      <w:numFmt w:val="bullet"/>
      <w:lvlText w:val="○"/>
      <w:lvlJc w:val="left"/>
      <w:pPr>
        <w:ind w:left="3600" w:hanging="360"/>
      </w:pPr>
    </w:lvl>
    <w:lvl w:ilvl="5" w:tplc="492460C4" w:tentative="1">
      <w:start w:val="1"/>
      <w:numFmt w:val="bullet"/>
      <w:lvlText w:val="■"/>
      <w:lvlJc w:val="left"/>
      <w:pPr>
        <w:ind w:left="4320" w:hanging="360"/>
      </w:pPr>
    </w:lvl>
    <w:lvl w:ilvl="6" w:tplc="AB963646" w:tentative="1">
      <w:start w:val="1"/>
      <w:numFmt w:val="bullet"/>
      <w:lvlText w:val="●"/>
      <w:lvlJc w:val="left"/>
      <w:pPr>
        <w:ind w:left="5040" w:hanging="360"/>
      </w:pPr>
    </w:lvl>
    <w:lvl w:ilvl="7" w:tplc="75047B5E" w:tentative="1">
      <w:start w:val="1"/>
      <w:numFmt w:val="bullet"/>
      <w:lvlText w:val="●"/>
      <w:lvlJc w:val="left"/>
      <w:pPr>
        <w:ind w:left="5760" w:hanging="360"/>
      </w:pPr>
    </w:lvl>
    <w:lvl w:ilvl="8" w:tplc="5F48DC1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155074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3A0"/>
    <w:rsid w:val="002E03A0"/>
    <w:rsid w:val="0038263D"/>
    <w:rsid w:val="00646916"/>
    <w:rsid w:val="006A0DD6"/>
    <w:rsid w:val="00C67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98334"/>
  <w15:docId w15:val="{81BBCB64-3DAE-4061-8E6F-C10D6D5A3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</w:pPr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41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 титов</cp:lastModifiedBy>
  <cp:revision>4</cp:revision>
  <dcterms:created xsi:type="dcterms:W3CDTF">2026-10-25T19:15:00Z</dcterms:created>
  <dcterms:modified xsi:type="dcterms:W3CDTF">2026-10-25T19:21:00Z</dcterms:modified>
</cp:coreProperties>
</file>