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A8" w:rsidRDefault="00F621A8" w:rsidP="00F01C79">
      <w:pPr>
        <w:jc w:val="center"/>
        <w:rPr>
          <w:rFonts w:ascii="Verdana" w:hAnsi="Verdana"/>
          <w:sz w:val="28"/>
          <w:u w:val="single"/>
        </w:rPr>
      </w:pPr>
    </w:p>
    <w:p w:rsidR="00F01C79" w:rsidRPr="00F01C79" w:rsidRDefault="00F01C79" w:rsidP="00F01C79">
      <w:pPr>
        <w:jc w:val="center"/>
        <w:rPr>
          <w:rFonts w:ascii="Verdana" w:hAnsi="Verdana"/>
          <w:sz w:val="28"/>
          <w:u w:val="single"/>
        </w:rPr>
      </w:pPr>
      <w:bookmarkStart w:id="0" w:name="_GoBack"/>
      <w:bookmarkEnd w:id="0"/>
      <w:r w:rsidRPr="00F01C79">
        <w:rPr>
          <w:rFonts w:ascii="Verdana" w:hAnsi="Verdana"/>
          <w:sz w:val="28"/>
          <w:u w:val="single"/>
        </w:rPr>
        <w:t>Casos de Uso</w:t>
      </w:r>
    </w:p>
    <w:p w:rsidR="00F01C79" w:rsidRPr="00F01C79" w:rsidRDefault="00F01C79" w:rsidP="00F01C79">
      <w:pPr>
        <w:jc w:val="center"/>
        <w:rPr>
          <w:rFonts w:ascii="Verdana" w:hAnsi="Verdana"/>
          <w:sz w:val="28"/>
        </w:rPr>
      </w:pPr>
    </w:p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9E0F52" w:rsidRPr="00503238" w:rsidTr="005D52C1">
        <w:trPr>
          <w:trHeight w:val="236"/>
        </w:trPr>
        <w:tc>
          <w:tcPr>
            <w:tcW w:w="3119" w:type="dxa"/>
            <w:hideMark/>
          </w:tcPr>
          <w:p w:rsidR="009E0F52" w:rsidRPr="00503238" w:rsidRDefault="009E0F52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  <w:hideMark/>
          </w:tcPr>
          <w:p w:rsidR="009E0F52" w:rsidRPr="00503238" w:rsidRDefault="009E0F52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9E0F52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 xml:space="preserve">Crear prioridad en la lista de </w:t>
            </w:r>
            <w:proofErr w:type="spellStart"/>
            <w:r w:rsidRPr="009E0F52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ordenes</w:t>
            </w:r>
            <w:proofErr w:type="spellEnd"/>
            <w:r w:rsidRPr="009E0F52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 xml:space="preserve"> de acuerdo al tiempo de los pedidos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9E0F52" w:rsidRPr="00503238" w:rsidRDefault="00AF4B8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Priorizar los pedidos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El sistema prioriza las ordenes o pedidos que se hayan efectuado con anticipación priorizándolos tomando en cuenta el tiempo en el cual fueron ordenados.</w:t>
            </w:r>
          </w:p>
        </w:tc>
      </w:tr>
    </w:tbl>
    <w:p w:rsidR="009E0F52" w:rsidRDefault="009E0F52" w:rsidP="009E0F5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9E0F52" w:rsidRPr="00503238" w:rsidTr="005D52C1">
        <w:trPr>
          <w:trHeight w:val="236"/>
        </w:trPr>
        <w:tc>
          <w:tcPr>
            <w:tcW w:w="3119" w:type="dxa"/>
            <w:hideMark/>
          </w:tcPr>
          <w:p w:rsidR="009E0F52" w:rsidRPr="00503238" w:rsidRDefault="009E0F52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  <w:hideMark/>
          </w:tcPr>
          <w:p w:rsidR="009E0F52" w:rsidRPr="00503238" w:rsidRDefault="00AF4B89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AF4B89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Actualizar el stock cuando un pro</w:t>
            </w: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d</w:t>
            </w:r>
            <w:r w:rsidRPr="00AF4B89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</w:t>
            </w:r>
            <w:r w:rsidRPr="00AF4B89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to excede la fecha de vencimiento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9E0F52" w:rsidRPr="00503238" w:rsidRDefault="00AF4B8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9E0F52" w:rsidRPr="00503238" w:rsidRDefault="00AF4B8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Actualizar el Stock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9E0F52" w:rsidRPr="00503238" w:rsidRDefault="00AF4B8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Se actualizan los productos al cabo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es-ES"/>
              </w:rPr>
              <w:t>de 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tiempo estimado que tiene cada uno dependiendo de su fecha de caducidad</w:t>
            </w:r>
            <w:r w:rsidR="00E022E9">
              <w:rPr>
                <w:rFonts w:ascii="Arial" w:hAnsi="Arial" w:cs="Arial"/>
                <w:sz w:val="24"/>
                <w:szCs w:val="24"/>
                <w:lang w:eastAsia="es-ES"/>
              </w:rPr>
              <w:t>.</w:t>
            </w:r>
          </w:p>
        </w:tc>
      </w:tr>
    </w:tbl>
    <w:p w:rsidR="009E0F52" w:rsidRDefault="009E0F52" w:rsidP="009E0F5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9E0F52" w:rsidRPr="00503238" w:rsidTr="005D52C1">
        <w:trPr>
          <w:trHeight w:val="236"/>
        </w:trPr>
        <w:tc>
          <w:tcPr>
            <w:tcW w:w="3119" w:type="dxa"/>
            <w:hideMark/>
          </w:tcPr>
          <w:p w:rsidR="009E0F52" w:rsidRPr="00503238" w:rsidRDefault="009E0F52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  <w:hideMark/>
          </w:tcPr>
          <w:p w:rsidR="009E0F52" w:rsidRPr="00503238" w:rsidRDefault="00AF4B89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AF4B89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 xml:space="preserve">Generar un reporte mensual de los productos 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9E0F52" w:rsidRPr="00503238" w:rsidRDefault="00AF4B8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9E0F52" w:rsidRPr="00503238" w:rsidRDefault="00AF4B8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Generar reporte de productos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9E0F52" w:rsidRPr="00503238" w:rsidRDefault="00AF4B8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Generar un reporte mensual de productos detallando cuantos productos ingresaron, cuantos fueron vendidos o cuantos se encontraron en mal estado.</w:t>
            </w:r>
          </w:p>
        </w:tc>
      </w:tr>
    </w:tbl>
    <w:p w:rsidR="009E0F52" w:rsidRDefault="009E0F52" w:rsidP="009E0F5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9E0F52" w:rsidRPr="00503238" w:rsidTr="005D52C1">
        <w:trPr>
          <w:trHeight w:val="236"/>
        </w:trPr>
        <w:tc>
          <w:tcPr>
            <w:tcW w:w="3119" w:type="dxa"/>
            <w:hideMark/>
          </w:tcPr>
          <w:p w:rsidR="009E0F52" w:rsidRPr="00503238" w:rsidRDefault="009E0F52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</w:tcPr>
          <w:p w:rsidR="009E0F52" w:rsidRPr="00503238" w:rsidRDefault="007C0F9C" w:rsidP="005D52C1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Producto Nuevo en Stock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9E0F52" w:rsidRPr="00503238" w:rsidRDefault="007C0F9C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9E0F52" w:rsidRPr="00503238" w:rsidRDefault="007C0F9C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Notificar cuando un producto nuevo se encuentra en stock</w:t>
            </w:r>
          </w:p>
        </w:tc>
      </w:tr>
      <w:tr w:rsidR="009E0F52" w:rsidRPr="00503238" w:rsidTr="005D52C1">
        <w:trPr>
          <w:trHeight w:val="340"/>
        </w:trPr>
        <w:tc>
          <w:tcPr>
            <w:tcW w:w="3119" w:type="dxa"/>
          </w:tcPr>
          <w:p w:rsidR="009E0F52" w:rsidRPr="00503238" w:rsidRDefault="009E0F52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9E0F52" w:rsidRPr="00503238" w:rsidRDefault="00E022E9" w:rsidP="005D52C1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El sistema notificara cuando un producto nuevo se encuentre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es-ES"/>
              </w:rPr>
              <w:t>disponible,asi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como la cantidad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es-ES"/>
              </w:rPr>
              <w:t>especifica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del producto en mención(stock) y sus características.</w:t>
            </w:r>
          </w:p>
        </w:tc>
      </w:tr>
    </w:tbl>
    <w:p w:rsidR="009E0F52" w:rsidRDefault="009E0F52" w:rsidP="009E0F52">
      <w:pPr>
        <w:rPr>
          <w:rFonts w:ascii="Arial" w:hAnsi="Arial" w:cs="Arial"/>
          <w:sz w:val="24"/>
          <w:szCs w:val="24"/>
        </w:rPr>
      </w:pPr>
    </w:p>
    <w:p w:rsidR="00DF35B0" w:rsidRDefault="00DF35B0"/>
    <w:p w:rsidR="00730ED1" w:rsidRDefault="00730ED1"/>
    <w:p w:rsidR="00730ED1" w:rsidRDefault="00730ED1"/>
    <w:p w:rsidR="00730ED1" w:rsidRDefault="00730ED1"/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730ED1" w:rsidRPr="00503238" w:rsidTr="00730ED1">
        <w:trPr>
          <w:trHeight w:val="236"/>
        </w:trPr>
        <w:tc>
          <w:tcPr>
            <w:tcW w:w="3119" w:type="dxa"/>
            <w:hideMark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Notificar Orden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Notificar orden de compra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El sistema le notificara al usuario cuando su orden de compra se encuentre conforme.</w:t>
            </w:r>
          </w:p>
        </w:tc>
      </w:tr>
    </w:tbl>
    <w:p w:rsidR="00730ED1" w:rsidRDefault="00730ED1"/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730ED1" w:rsidRPr="00503238" w:rsidTr="00730ED1">
        <w:trPr>
          <w:trHeight w:val="236"/>
        </w:trPr>
        <w:tc>
          <w:tcPr>
            <w:tcW w:w="3119" w:type="dxa"/>
            <w:hideMark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Pago con Tarjeta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Usuario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Abonar la compra efectuada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El sistema le permite al usuario poder pagar la orden de compra que ha efectuado con anterioridad.</w:t>
            </w:r>
          </w:p>
        </w:tc>
      </w:tr>
    </w:tbl>
    <w:p w:rsidR="00730ED1" w:rsidRDefault="00730ED1"/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730ED1" w:rsidRPr="00503238" w:rsidTr="00730ED1">
        <w:trPr>
          <w:trHeight w:val="236"/>
        </w:trPr>
        <w:tc>
          <w:tcPr>
            <w:tcW w:w="3119" w:type="dxa"/>
            <w:hideMark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Código de Producto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Generar un código por cada producto ingresado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Al momento de ingresar un nuevo producto al sistema, se generara un código único para poder identificar dicho producto, además de sus especificaciones generales.</w:t>
            </w:r>
          </w:p>
        </w:tc>
      </w:tr>
    </w:tbl>
    <w:p w:rsidR="00730ED1" w:rsidRDefault="00730ED1"/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730ED1" w:rsidRPr="00503238" w:rsidTr="00730ED1">
        <w:trPr>
          <w:trHeight w:val="236"/>
        </w:trPr>
        <w:tc>
          <w:tcPr>
            <w:tcW w:w="3119" w:type="dxa"/>
            <w:hideMark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Precios Bajos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Mostrar al usuario la actualización de los precios de menor costo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Se mostrara los productos que tengan un bajo costo en un </w:t>
            </w:r>
            <w:r w:rsidR="00EE3830">
              <w:rPr>
                <w:rFonts w:ascii="Arial" w:hAnsi="Arial" w:cs="Arial"/>
                <w:sz w:val="24"/>
                <w:szCs w:val="24"/>
                <w:lang w:eastAsia="es-ES"/>
              </w:rPr>
              <w:t>día</w:t>
            </w: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determinado.</w:t>
            </w:r>
          </w:p>
        </w:tc>
      </w:tr>
    </w:tbl>
    <w:p w:rsidR="00730ED1" w:rsidRDefault="00730ED1"/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730ED1" w:rsidRPr="00503238" w:rsidTr="00730ED1">
        <w:trPr>
          <w:trHeight w:val="236"/>
        </w:trPr>
        <w:tc>
          <w:tcPr>
            <w:tcW w:w="3119" w:type="dxa"/>
            <w:hideMark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Listado de </w:t>
            </w:r>
            <w:r w:rsidR="00EE3830">
              <w:rPr>
                <w:rFonts w:ascii="Arial" w:hAnsi="Arial" w:cs="Arial"/>
                <w:b/>
                <w:sz w:val="24"/>
                <w:szCs w:val="24"/>
                <w:lang w:eastAsia="es-ES"/>
              </w:rPr>
              <w:t>Productos</w:t>
            </w: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mas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 xml:space="preserve"> Vendidos.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730ED1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Visualizar el listado de los productos con mayor demanda</w:t>
            </w:r>
          </w:p>
        </w:tc>
      </w:tr>
      <w:tr w:rsidR="00730ED1" w:rsidRPr="00503238" w:rsidTr="001B0B7A">
        <w:trPr>
          <w:trHeight w:val="340"/>
        </w:trPr>
        <w:tc>
          <w:tcPr>
            <w:tcW w:w="3119" w:type="dxa"/>
          </w:tcPr>
          <w:p w:rsidR="00730ED1" w:rsidRPr="00503238" w:rsidRDefault="00730ED1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>Breve descripción</w:t>
            </w:r>
          </w:p>
        </w:tc>
        <w:tc>
          <w:tcPr>
            <w:tcW w:w="5953" w:type="dxa"/>
          </w:tcPr>
          <w:p w:rsidR="00730ED1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Se generara un listado de los productos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es-ES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vendidos.</w:t>
            </w:r>
          </w:p>
        </w:tc>
      </w:tr>
    </w:tbl>
    <w:p w:rsidR="00730ED1" w:rsidRDefault="00730ED1"/>
    <w:p w:rsidR="00EE3830" w:rsidRDefault="00EE3830"/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EE3830" w:rsidRPr="00503238" w:rsidTr="00EE3830">
        <w:trPr>
          <w:trHeight w:val="236"/>
        </w:trPr>
        <w:tc>
          <w:tcPr>
            <w:tcW w:w="3119" w:type="dxa"/>
            <w:hideMark/>
          </w:tcPr>
          <w:p w:rsidR="00EE3830" w:rsidRPr="00503238" w:rsidRDefault="00EE3830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</w:tcPr>
          <w:p w:rsidR="00EE3830" w:rsidRPr="00503238" w:rsidRDefault="00EE3830" w:rsidP="001B0B7A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Guardar Preferencias</w:t>
            </w:r>
          </w:p>
        </w:tc>
      </w:tr>
      <w:tr w:rsidR="00EE3830" w:rsidRPr="00503238" w:rsidTr="001B0B7A">
        <w:trPr>
          <w:trHeight w:val="340"/>
        </w:trPr>
        <w:tc>
          <w:tcPr>
            <w:tcW w:w="3119" w:type="dxa"/>
          </w:tcPr>
          <w:p w:rsidR="00EE3830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</w:tcPr>
          <w:p w:rsidR="00EE3830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Usuario</w:t>
            </w:r>
          </w:p>
        </w:tc>
      </w:tr>
      <w:tr w:rsidR="00EE3830" w:rsidRPr="00503238" w:rsidTr="001B0B7A">
        <w:trPr>
          <w:trHeight w:val="340"/>
        </w:trPr>
        <w:tc>
          <w:tcPr>
            <w:tcW w:w="3119" w:type="dxa"/>
          </w:tcPr>
          <w:p w:rsidR="00EE3830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</w:tcPr>
          <w:p w:rsidR="00EE3830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Guardar los productos de uso frecuente o de mayor preferencia</w:t>
            </w:r>
          </w:p>
        </w:tc>
      </w:tr>
      <w:tr w:rsidR="00EE3830" w:rsidRPr="00503238" w:rsidTr="001B0B7A">
        <w:trPr>
          <w:trHeight w:val="340"/>
        </w:trPr>
        <w:tc>
          <w:tcPr>
            <w:tcW w:w="3119" w:type="dxa"/>
          </w:tcPr>
          <w:p w:rsidR="00EE3830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503238"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</w:tcPr>
          <w:p w:rsidR="00EE3830" w:rsidRPr="00503238" w:rsidRDefault="00EE3830" w:rsidP="001B0B7A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El usuario podrá guardar los productos que sean de mayor preferencia.</w:t>
            </w:r>
          </w:p>
        </w:tc>
      </w:tr>
    </w:tbl>
    <w:p w:rsidR="00EE3830" w:rsidRDefault="00EE3830"/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F01C79" w:rsidTr="00F01C79">
        <w:trPr>
          <w:trHeight w:val="2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realizar el pedido del producto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Usuario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Encarga al sistema que realice un pedido 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El usuario será encargado de realizar y encargar al sistema de compra que anote sus pedido y así poder realizar un pedido.</w:t>
            </w:r>
          </w:p>
        </w:tc>
      </w:tr>
    </w:tbl>
    <w:p w:rsidR="00F01C79" w:rsidRDefault="00F01C79" w:rsidP="00F01C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F01C79" w:rsidTr="00F01C79">
        <w:trPr>
          <w:trHeight w:val="2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Evaluación del servicio realizado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Compra, usuario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Proporcionar al usuario su experiencia de usuario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El usuario tendrá que realizar una evaluación acerca de cómo fue su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es-ES"/>
              </w:rPr>
              <w:t>user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es-ES"/>
              </w:rPr>
              <w:t>experience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y así el sistema poder ver que en que podrá mejorar.</w:t>
            </w:r>
          </w:p>
        </w:tc>
      </w:tr>
    </w:tbl>
    <w:p w:rsidR="00F01C79" w:rsidRDefault="00F01C79" w:rsidP="00F01C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F01C79" w:rsidTr="00F01C79">
        <w:trPr>
          <w:trHeight w:val="2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 xml:space="preserve">Selección de productos 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Categorizar los productos de ventas 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Breve 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El sistema se encarga de seleccionar la cantidad de productos y dar a conocer al usuario la cantidad de productos alimenticios que le quedan.</w:t>
            </w:r>
          </w:p>
        </w:tc>
      </w:tr>
    </w:tbl>
    <w:p w:rsidR="00F01C79" w:rsidRDefault="00F01C79" w:rsidP="00F01C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20" w:firstRow="1" w:lastRow="0" w:firstColumn="0" w:lastColumn="0" w:noHBand="0" w:noVBand="1"/>
      </w:tblPr>
      <w:tblGrid>
        <w:gridCol w:w="3119"/>
        <w:gridCol w:w="5953"/>
      </w:tblGrid>
      <w:tr w:rsidR="00F01C79" w:rsidTr="00F01C79">
        <w:trPr>
          <w:trHeight w:val="2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PE" w:eastAsia="es-ES"/>
              </w:rPr>
              <w:t>Caso de uso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b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ES"/>
              </w:rPr>
              <w:t>Sistema de pago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Sistema de Compra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Propósito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Seleccionar el tipo de pago </w:t>
            </w:r>
          </w:p>
        </w:tc>
      </w:tr>
      <w:tr w:rsidR="00F01C79" w:rsidTr="00F01C79">
        <w:trPr>
          <w:trHeight w:val="34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lastRenderedPageBreak/>
              <w:t>Breve 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El sistema proporciona</w:t>
            </w:r>
          </w:p>
          <w:p w:rsidR="00F01C79" w:rsidRDefault="00F01C79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 xml:space="preserve"> sí el pago a realizar será a coordinar con el proveedor o si será por medio de una tarjeta de crédito.</w:t>
            </w:r>
          </w:p>
        </w:tc>
      </w:tr>
    </w:tbl>
    <w:p w:rsidR="00F01C79" w:rsidRDefault="00F01C79" w:rsidP="00F01C79"/>
    <w:sectPr w:rsidR="00F01C79" w:rsidSect="00F01C79">
      <w:headerReference w:type="default" r:id="rId6"/>
      <w:pgSz w:w="11906" w:h="16838"/>
      <w:pgMar w:top="170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527" w:rsidRDefault="00B60527" w:rsidP="00F621A8">
      <w:pPr>
        <w:spacing w:after="0" w:line="240" w:lineRule="auto"/>
      </w:pPr>
      <w:r>
        <w:separator/>
      </w:r>
    </w:p>
  </w:endnote>
  <w:endnote w:type="continuationSeparator" w:id="0">
    <w:p w:rsidR="00B60527" w:rsidRDefault="00B60527" w:rsidP="00F6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527" w:rsidRDefault="00B60527" w:rsidP="00F621A8">
      <w:pPr>
        <w:spacing w:after="0" w:line="240" w:lineRule="auto"/>
      </w:pPr>
      <w:r>
        <w:separator/>
      </w:r>
    </w:p>
  </w:footnote>
  <w:footnote w:type="continuationSeparator" w:id="0">
    <w:p w:rsidR="00B60527" w:rsidRDefault="00B60527" w:rsidP="00F62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1A8" w:rsidRPr="00F621A8" w:rsidRDefault="00F621A8" w:rsidP="00F621A8">
    <w:pPr>
      <w:pStyle w:val="Header"/>
      <w:rPr>
        <w:i/>
        <w:u w:val="single"/>
        <w:lang w:val="es-PE"/>
      </w:rPr>
    </w:pPr>
    <w:r w:rsidRPr="00F621A8">
      <w:rPr>
        <w:i/>
        <w:u w:val="single"/>
        <w:lang w:val="es-PE"/>
      </w:rPr>
      <w:t>Diseño y Patrones de Software</w:t>
    </w:r>
  </w:p>
  <w:p w:rsidR="00F621A8" w:rsidRDefault="00F621A8" w:rsidP="00F621A8">
    <w:pPr>
      <w:pStyle w:val="Header"/>
      <w:jc w:val="right"/>
      <w:rPr>
        <w:lang w:val="es-PE"/>
      </w:rPr>
    </w:pPr>
    <w:r>
      <w:rPr>
        <w:lang w:val="es-PE"/>
      </w:rPr>
      <w:t>Franco Rivera Rivas</w:t>
    </w:r>
  </w:p>
  <w:p w:rsidR="00F621A8" w:rsidRDefault="00F621A8" w:rsidP="00F621A8">
    <w:pPr>
      <w:pStyle w:val="Header"/>
      <w:tabs>
        <w:tab w:val="left" w:pos="2640"/>
      </w:tabs>
      <w:rPr>
        <w:lang w:val="es-PE"/>
      </w:rPr>
    </w:pPr>
    <w:r>
      <w:rPr>
        <w:lang w:val="es-PE"/>
      </w:rPr>
      <w:tab/>
    </w:r>
    <w:r>
      <w:rPr>
        <w:lang w:val="es-PE"/>
      </w:rPr>
      <w:tab/>
    </w:r>
    <w:r>
      <w:rPr>
        <w:lang w:val="es-PE"/>
      </w:rPr>
      <w:tab/>
      <w:t>Norberto Hidalgo</w:t>
    </w:r>
  </w:p>
  <w:p w:rsidR="00F621A8" w:rsidRDefault="00F621A8" w:rsidP="00F621A8">
    <w:pPr>
      <w:pStyle w:val="Header"/>
      <w:jc w:val="right"/>
      <w:rPr>
        <w:lang w:val="es-PE"/>
      </w:rPr>
    </w:pPr>
    <w:r>
      <w:rPr>
        <w:lang w:val="es-PE"/>
      </w:rPr>
      <w:t>Gonzalo Cirilo</w:t>
    </w:r>
  </w:p>
  <w:p w:rsidR="00F621A8" w:rsidRPr="00F621A8" w:rsidRDefault="00F621A8" w:rsidP="00F621A8">
    <w:pPr>
      <w:pStyle w:val="Header"/>
      <w:jc w:val="right"/>
      <w:rPr>
        <w:lang w:val="es-PE"/>
      </w:rPr>
    </w:pPr>
    <w:r>
      <w:rPr>
        <w:lang w:val="es-PE"/>
      </w:rPr>
      <w:t>Pablo Collantes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52"/>
    <w:rsid w:val="00730ED1"/>
    <w:rsid w:val="007C0F9C"/>
    <w:rsid w:val="009E0F52"/>
    <w:rsid w:val="00AF4B89"/>
    <w:rsid w:val="00B60527"/>
    <w:rsid w:val="00DF35B0"/>
    <w:rsid w:val="00E022E9"/>
    <w:rsid w:val="00EE3830"/>
    <w:rsid w:val="00F01C79"/>
    <w:rsid w:val="00F6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4C81F"/>
  <w15:chartTrackingRefBased/>
  <w15:docId w15:val="{5A22D972-F25A-4DF4-856F-1E50CECB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0F52"/>
    <w:pPr>
      <w:spacing w:after="120" w:line="264" w:lineRule="auto"/>
    </w:pPr>
    <w:rPr>
      <w:rFonts w:eastAsiaTheme="minorEastAsia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F52"/>
    <w:pPr>
      <w:spacing w:after="0" w:line="240" w:lineRule="auto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2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1A8"/>
    <w:rPr>
      <w:rFonts w:eastAsiaTheme="minorEastAsia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62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A8"/>
    <w:rPr>
      <w:rFonts w:eastAsiaTheme="minorEastAsi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Collantes</dc:creator>
  <cp:keywords/>
  <dc:description/>
  <cp:lastModifiedBy>Franco</cp:lastModifiedBy>
  <cp:revision>5</cp:revision>
  <dcterms:created xsi:type="dcterms:W3CDTF">2017-05-19T01:00:00Z</dcterms:created>
  <dcterms:modified xsi:type="dcterms:W3CDTF">2017-05-19T04:16:00Z</dcterms:modified>
</cp:coreProperties>
</file>