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aconcuadrcula"/>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70"/>
      </w:tblGrid>
      <w:tr w:rsidR="00D25229" w14:paraId="4E0143C1" w14:textId="77777777" w:rsidTr="000D6E0F">
        <w:trPr>
          <w:trHeight w:hRule="exact" w:val="1193"/>
        </w:trPr>
        <w:tc>
          <w:tcPr>
            <w:tcW w:w="10370" w:type="dxa"/>
            <w:shd w:val="clear" w:color="auto" w:fill="auto"/>
            <w:tcMar>
              <w:left w:w="0" w:type="dxa"/>
              <w:right w:w="0" w:type="dxa"/>
            </w:tcMar>
          </w:tcPr>
          <w:p w14:paraId="218031BF" w14:textId="560476FE" w:rsidR="00D25229" w:rsidRDefault="00D25229" w:rsidP="000D6E0F">
            <w:r w:rsidRPr="001A1050">
              <w:rPr>
                <w:color w:val="808080" w:themeColor="background1" w:themeShade="80"/>
                <w:sz w:val="32"/>
                <w:szCs w:val="32"/>
              </w:rPr>
              <w:t>Functional Design Document</w:t>
            </w:r>
          </w:p>
        </w:tc>
      </w:tr>
      <w:tr w:rsidR="00D25229" w14:paraId="0808940C" w14:textId="77777777" w:rsidTr="000D6E0F">
        <w:trPr>
          <w:trHeight w:val="651"/>
        </w:trPr>
        <w:tc>
          <w:tcPr>
            <w:tcW w:w="10370" w:type="dxa"/>
            <w:shd w:val="clear" w:color="auto" w:fill="auto"/>
            <w:tcMar>
              <w:left w:w="0" w:type="dxa"/>
              <w:right w:w="0" w:type="dxa"/>
            </w:tcMar>
          </w:tcPr>
          <w:p w14:paraId="55DFDC05" w14:textId="5704CCD2" w:rsidR="00D25229" w:rsidRPr="0074679A" w:rsidRDefault="006660D3" w:rsidP="000D6E0F">
            <w:pPr>
              <w:pStyle w:val="Documenttitle"/>
              <w:rPr>
                <w:sz w:val="32"/>
                <w:szCs w:val="32"/>
              </w:rPr>
            </w:pPr>
            <w:r w:rsidRPr="006660D3">
              <w:rPr>
                <w:sz w:val="36"/>
                <w:szCs w:val="36"/>
              </w:rPr>
              <w:t>CHG213427</w:t>
            </w:r>
            <w:r w:rsidR="008F5E57">
              <w:rPr>
                <w:sz w:val="36"/>
                <w:szCs w:val="36"/>
              </w:rPr>
              <w:t>:</w:t>
            </w:r>
          </w:p>
        </w:tc>
      </w:tr>
      <w:tr w:rsidR="00D25229" w14:paraId="79DF9662" w14:textId="77777777" w:rsidTr="000D6E0F">
        <w:trPr>
          <w:trHeight w:hRule="exact" w:val="3188"/>
        </w:trPr>
        <w:tc>
          <w:tcPr>
            <w:tcW w:w="10370" w:type="dxa"/>
            <w:shd w:val="clear" w:color="auto" w:fill="auto"/>
            <w:tcMar>
              <w:left w:w="0" w:type="dxa"/>
              <w:right w:w="0" w:type="dxa"/>
            </w:tcMar>
          </w:tcPr>
          <w:p w14:paraId="329E318C" w14:textId="11A44DE7" w:rsidR="000D6E0F" w:rsidRPr="000D6E0F" w:rsidRDefault="008E3B88" w:rsidP="000D6E0F">
            <w:pPr>
              <w:pStyle w:val="Documenttitle"/>
              <w:rPr>
                <w:sz w:val="48"/>
                <w:szCs w:val="48"/>
              </w:rPr>
            </w:pPr>
            <w:r w:rsidRPr="008E3B88">
              <w:rPr>
                <w:sz w:val="48"/>
                <w:szCs w:val="48"/>
              </w:rPr>
              <w:t>TMEC</w:t>
            </w:r>
            <w:r>
              <w:rPr>
                <w:sz w:val="48"/>
                <w:szCs w:val="48"/>
              </w:rPr>
              <w:t>:</w:t>
            </w:r>
            <w:r w:rsidRPr="008E3B88">
              <w:rPr>
                <w:sz w:val="48"/>
                <w:szCs w:val="48"/>
              </w:rPr>
              <w:t xml:space="preserve"> </w:t>
            </w:r>
            <w:r w:rsidR="006660D3">
              <w:t xml:space="preserve"> </w:t>
            </w:r>
            <w:r w:rsidR="006660D3" w:rsidRPr="006660D3">
              <w:rPr>
                <w:sz w:val="48"/>
                <w:szCs w:val="48"/>
              </w:rPr>
              <w:t>RI</w:t>
            </w:r>
            <w:r w:rsidR="006660D3">
              <w:t xml:space="preserve"> - </w:t>
            </w:r>
            <w:r w:rsidR="006660D3" w:rsidRPr="006660D3">
              <w:rPr>
                <w:sz w:val="48"/>
                <w:szCs w:val="48"/>
              </w:rPr>
              <w:t xml:space="preserve">Enhancements on Contracts </w:t>
            </w:r>
            <w:proofErr w:type="gramStart"/>
            <w:r w:rsidR="0005358C">
              <w:rPr>
                <w:sz w:val="48"/>
                <w:szCs w:val="48"/>
              </w:rPr>
              <w:t xml:space="preserve">&amp; </w:t>
            </w:r>
            <w:r w:rsidR="006660D3" w:rsidRPr="006660D3">
              <w:rPr>
                <w:sz w:val="48"/>
                <w:szCs w:val="48"/>
              </w:rPr>
              <w:t xml:space="preserve"> Contract</w:t>
            </w:r>
            <w:proofErr w:type="gramEnd"/>
            <w:r w:rsidR="006660D3" w:rsidRPr="006660D3">
              <w:rPr>
                <w:sz w:val="48"/>
                <w:szCs w:val="48"/>
              </w:rPr>
              <w:t xml:space="preserve"> Terms</w:t>
            </w:r>
          </w:p>
        </w:tc>
      </w:tr>
      <w:tr w:rsidR="00D25229" w14:paraId="38D03401" w14:textId="77777777" w:rsidTr="000D6E0F">
        <w:trPr>
          <w:trHeight w:hRule="exact" w:val="587"/>
        </w:trPr>
        <w:tc>
          <w:tcPr>
            <w:tcW w:w="10370" w:type="dxa"/>
            <w:shd w:val="clear" w:color="auto" w:fill="auto"/>
            <w:tcMar>
              <w:left w:w="0" w:type="dxa"/>
              <w:right w:w="0" w:type="dxa"/>
            </w:tcMar>
          </w:tcPr>
          <w:p w14:paraId="2605E426" w14:textId="533E2592" w:rsidR="00D25229" w:rsidRPr="0074679A" w:rsidRDefault="00D25229" w:rsidP="000D6E0F">
            <w:pPr>
              <w:pStyle w:val="Documentdate"/>
              <w:rPr>
                <w:bCs/>
              </w:rPr>
            </w:pPr>
            <w:r>
              <w:rPr>
                <w:bCs/>
              </w:rPr>
              <w:t xml:space="preserve">Markets: </w:t>
            </w:r>
            <w:r w:rsidR="0003179E">
              <w:rPr>
                <w:bCs/>
              </w:rPr>
              <w:t xml:space="preserve">All - </w:t>
            </w:r>
            <w:r w:rsidR="00D44DA1">
              <w:rPr>
                <w:bCs/>
              </w:rPr>
              <w:t>Central Team</w:t>
            </w:r>
          </w:p>
          <w:p w14:paraId="1199153B" w14:textId="77777777" w:rsidR="00D25229" w:rsidRPr="0074679A" w:rsidRDefault="00D25229" w:rsidP="000D6E0F">
            <w:pPr>
              <w:pStyle w:val="Documenttitle"/>
              <w:rPr>
                <w:sz w:val="32"/>
                <w:szCs w:val="32"/>
              </w:rPr>
            </w:pPr>
          </w:p>
        </w:tc>
      </w:tr>
      <w:tr w:rsidR="00D25229" w14:paraId="773DB801" w14:textId="77777777" w:rsidTr="000D6E0F">
        <w:trPr>
          <w:trHeight w:hRule="exact" w:val="587"/>
        </w:trPr>
        <w:tc>
          <w:tcPr>
            <w:tcW w:w="10370" w:type="dxa"/>
            <w:shd w:val="clear" w:color="auto" w:fill="auto"/>
            <w:tcMar>
              <w:left w:w="0" w:type="dxa"/>
              <w:right w:w="0" w:type="dxa"/>
            </w:tcMar>
          </w:tcPr>
          <w:p w14:paraId="2667CD5A" w14:textId="4D3143D5" w:rsidR="00D25229" w:rsidRPr="0074679A" w:rsidRDefault="00D25229" w:rsidP="000D6E0F">
            <w:pPr>
              <w:pStyle w:val="Documenttitle"/>
              <w:rPr>
                <w:sz w:val="28"/>
                <w:szCs w:val="28"/>
              </w:rPr>
            </w:pPr>
            <w:r w:rsidRPr="0074679A">
              <w:rPr>
                <w:sz w:val="28"/>
                <w:szCs w:val="28"/>
              </w:rPr>
              <w:t>Release: RLS000700 (Feb’22)</w:t>
            </w:r>
          </w:p>
        </w:tc>
      </w:tr>
    </w:tbl>
    <w:p w14:paraId="4C2436DF" w14:textId="288A8E55" w:rsidR="004C3C77" w:rsidRDefault="000D6E0F">
      <w:r>
        <w:rPr>
          <w:noProof/>
        </w:rPr>
        <w:br w:type="textWrapping" w:clear="all"/>
      </w:r>
      <w:r w:rsidR="00FF1F95">
        <w:rPr>
          <w:noProof/>
        </w:rPr>
        <w:drawing>
          <wp:inline distT="0" distB="0" distL="0" distR="0" wp14:anchorId="387E8B68" wp14:editId="332F4F32">
            <wp:extent cx="6753860" cy="4981575"/>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JTI_SPECTRUM_RGB_Word_300dpi_CROP_01 v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53860" cy="4981575"/>
                    </a:xfrm>
                    <a:prstGeom prst="rect">
                      <a:avLst/>
                    </a:prstGeom>
                  </pic:spPr>
                </pic:pic>
              </a:graphicData>
            </a:graphic>
          </wp:inline>
        </w:drawing>
      </w:r>
    </w:p>
    <w:p w14:paraId="2459F0CA" w14:textId="77777777" w:rsidR="004C3C77" w:rsidRDefault="004C3C77">
      <w:pPr>
        <w:sectPr w:rsidR="004C3C77" w:rsidSect="003F344C">
          <w:headerReference w:type="even" r:id="rId12"/>
          <w:headerReference w:type="default" r:id="rId13"/>
          <w:footerReference w:type="even" r:id="rId14"/>
          <w:footerReference w:type="default" r:id="rId15"/>
          <w:headerReference w:type="first" r:id="rId16"/>
          <w:footerReference w:type="first" r:id="rId17"/>
          <w:pgSz w:w="11906" w:h="16838" w:code="9"/>
          <w:pgMar w:top="1418" w:right="635" w:bottom="879" w:left="635" w:header="709" w:footer="556" w:gutter="0"/>
          <w:cols w:space="708"/>
          <w:titlePg/>
          <w:docGrid w:linePitch="360"/>
        </w:sectPr>
      </w:pPr>
    </w:p>
    <w:sdt>
      <w:sdtPr>
        <w:rPr>
          <w:b w:val="0"/>
          <w:caps w:val="0"/>
          <w:color w:val="auto"/>
        </w:rPr>
        <w:id w:val="-209196696"/>
        <w:docPartObj>
          <w:docPartGallery w:val="Table of Contents"/>
          <w:docPartUnique/>
        </w:docPartObj>
      </w:sdtPr>
      <w:sdtEndPr>
        <w:rPr>
          <w:bCs/>
          <w:noProof/>
        </w:rPr>
      </w:sdtEndPr>
      <w:sdtContent>
        <w:p w14:paraId="29773ED0" w14:textId="77777777" w:rsidR="00DE41BF" w:rsidRPr="006A4835" w:rsidRDefault="00DE41BF" w:rsidP="00B7189A">
          <w:pPr>
            <w:pStyle w:val="TtuloTDC"/>
            <w:rPr>
              <w:sz w:val="16"/>
              <w:szCs w:val="16"/>
            </w:rPr>
          </w:pPr>
          <w:r w:rsidRPr="006A4835">
            <w:rPr>
              <w:sz w:val="16"/>
              <w:szCs w:val="16"/>
            </w:rPr>
            <w:t>Contents</w:t>
          </w:r>
        </w:p>
        <w:p w14:paraId="462E2DFE" w14:textId="59765C62" w:rsidR="006A4835" w:rsidRPr="006A4835" w:rsidRDefault="00DE41BF">
          <w:pPr>
            <w:pStyle w:val="TDC1"/>
            <w:rPr>
              <w:rFonts w:eastAsiaTheme="minorEastAsia"/>
              <w:caps w:val="0"/>
              <w:sz w:val="20"/>
              <w:szCs w:val="20"/>
              <w:lang w:val="es-ES" w:eastAsia="es-ES"/>
            </w:rPr>
          </w:pPr>
          <w:r w:rsidRPr="006A4835">
            <w:rPr>
              <w:sz w:val="12"/>
              <w:szCs w:val="16"/>
            </w:rPr>
            <w:fldChar w:fldCharType="begin"/>
          </w:r>
          <w:r w:rsidRPr="006A4835">
            <w:rPr>
              <w:sz w:val="12"/>
              <w:szCs w:val="16"/>
            </w:rPr>
            <w:instrText xml:space="preserve"> TOC \o "1-3" \h \z \u </w:instrText>
          </w:r>
          <w:r w:rsidRPr="006A4835">
            <w:rPr>
              <w:sz w:val="12"/>
              <w:szCs w:val="16"/>
            </w:rPr>
            <w:fldChar w:fldCharType="separate"/>
          </w:r>
          <w:hyperlink w:anchor="_Toc83030859" w:history="1">
            <w:r w:rsidR="006A4835" w:rsidRPr="006A4835">
              <w:rPr>
                <w:rStyle w:val="Hipervnculo"/>
                <w:sz w:val="16"/>
                <w:szCs w:val="20"/>
              </w:rPr>
              <w:t>A.</w:t>
            </w:r>
            <w:r w:rsidR="006A4835" w:rsidRPr="006A4835">
              <w:rPr>
                <w:rFonts w:eastAsiaTheme="minorEastAsia"/>
                <w:caps w:val="0"/>
                <w:sz w:val="20"/>
                <w:szCs w:val="20"/>
                <w:lang w:val="es-ES" w:eastAsia="es-ES"/>
              </w:rPr>
              <w:tab/>
            </w:r>
            <w:r w:rsidR="006A4835" w:rsidRPr="006A4835">
              <w:rPr>
                <w:rStyle w:val="Hipervnculo"/>
                <w:sz w:val="16"/>
                <w:szCs w:val="20"/>
              </w:rPr>
              <w:t>Document approval</w:t>
            </w:r>
            <w:r w:rsidR="006A4835" w:rsidRPr="006A4835">
              <w:rPr>
                <w:webHidden/>
                <w:sz w:val="16"/>
                <w:szCs w:val="20"/>
              </w:rPr>
              <w:tab/>
            </w:r>
            <w:r w:rsidR="006A4835" w:rsidRPr="006A4835">
              <w:rPr>
                <w:webHidden/>
                <w:sz w:val="16"/>
                <w:szCs w:val="20"/>
              </w:rPr>
              <w:fldChar w:fldCharType="begin"/>
            </w:r>
            <w:r w:rsidR="006A4835" w:rsidRPr="006A4835">
              <w:rPr>
                <w:webHidden/>
                <w:sz w:val="16"/>
                <w:szCs w:val="20"/>
              </w:rPr>
              <w:instrText xml:space="preserve"> PAGEREF _Toc83030859 \h </w:instrText>
            </w:r>
            <w:r w:rsidR="006A4835" w:rsidRPr="006A4835">
              <w:rPr>
                <w:webHidden/>
                <w:sz w:val="16"/>
                <w:szCs w:val="20"/>
              </w:rPr>
            </w:r>
            <w:r w:rsidR="006A4835" w:rsidRPr="006A4835">
              <w:rPr>
                <w:webHidden/>
                <w:sz w:val="16"/>
                <w:szCs w:val="20"/>
              </w:rPr>
              <w:fldChar w:fldCharType="separate"/>
            </w:r>
            <w:r w:rsidR="006A4835" w:rsidRPr="006A4835">
              <w:rPr>
                <w:webHidden/>
                <w:sz w:val="16"/>
                <w:szCs w:val="20"/>
              </w:rPr>
              <w:t>3</w:t>
            </w:r>
            <w:r w:rsidR="006A4835" w:rsidRPr="006A4835">
              <w:rPr>
                <w:webHidden/>
                <w:sz w:val="16"/>
                <w:szCs w:val="20"/>
              </w:rPr>
              <w:fldChar w:fldCharType="end"/>
            </w:r>
          </w:hyperlink>
        </w:p>
        <w:p w14:paraId="74A7359F" w14:textId="68EDFBCF" w:rsidR="006A4835" w:rsidRPr="006A4835" w:rsidRDefault="00E36067">
          <w:pPr>
            <w:pStyle w:val="TDC1"/>
            <w:rPr>
              <w:rFonts w:eastAsiaTheme="minorEastAsia"/>
              <w:caps w:val="0"/>
              <w:sz w:val="20"/>
              <w:szCs w:val="20"/>
              <w:lang w:val="es-ES" w:eastAsia="es-ES"/>
            </w:rPr>
          </w:pPr>
          <w:hyperlink w:anchor="_Toc83030860" w:history="1">
            <w:r w:rsidR="006A4835" w:rsidRPr="006A4835">
              <w:rPr>
                <w:rStyle w:val="Hipervnculo"/>
                <w:sz w:val="16"/>
                <w:szCs w:val="20"/>
              </w:rPr>
              <w:t>B.</w:t>
            </w:r>
            <w:r w:rsidR="006A4835" w:rsidRPr="006A4835">
              <w:rPr>
                <w:rFonts w:eastAsiaTheme="minorEastAsia"/>
                <w:caps w:val="0"/>
                <w:sz w:val="20"/>
                <w:szCs w:val="20"/>
                <w:lang w:val="es-ES" w:eastAsia="es-ES"/>
              </w:rPr>
              <w:tab/>
            </w:r>
            <w:r w:rsidR="006A4835" w:rsidRPr="006A4835">
              <w:rPr>
                <w:rStyle w:val="Hipervnculo"/>
                <w:sz w:val="16"/>
                <w:szCs w:val="20"/>
              </w:rPr>
              <w:t>Revision history</w:t>
            </w:r>
            <w:r w:rsidR="006A4835" w:rsidRPr="006A4835">
              <w:rPr>
                <w:webHidden/>
                <w:sz w:val="16"/>
                <w:szCs w:val="20"/>
              </w:rPr>
              <w:tab/>
            </w:r>
            <w:r w:rsidR="006A4835" w:rsidRPr="006A4835">
              <w:rPr>
                <w:webHidden/>
                <w:sz w:val="16"/>
                <w:szCs w:val="20"/>
              </w:rPr>
              <w:fldChar w:fldCharType="begin"/>
            </w:r>
            <w:r w:rsidR="006A4835" w:rsidRPr="006A4835">
              <w:rPr>
                <w:webHidden/>
                <w:sz w:val="16"/>
                <w:szCs w:val="20"/>
              </w:rPr>
              <w:instrText xml:space="preserve"> PAGEREF _Toc83030860 \h </w:instrText>
            </w:r>
            <w:r w:rsidR="006A4835" w:rsidRPr="006A4835">
              <w:rPr>
                <w:webHidden/>
                <w:sz w:val="16"/>
                <w:szCs w:val="20"/>
              </w:rPr>
            </w:r>
            <w:r w:rsidR="006A4835" w:rsidRPr="006A4835">
              <w:rPr>
                <w:webHidden/>
                <w:sz w:val="16"/>
                <w:szCs w:val="20"/>
              </w:rPr>
              <w:fldChar w:fldCharType="separate"/>
            </w:r>
            <w:r w:rsidR="006A4835" w:rsidRPr="006A4835">
              <w:rPr>
                <w:webHidden/>
                <w:sz w:val="16"/>
                <w:szCs w:val="20"/>
              </w:rPr>
              <w:t>3</w:t>
            </w:r>
            <w:r w:rsidR="006A4835" w:rsidRPr="006A4835">
              <w:rPr>
                <w:webHidden/>
                <w:sz w:val="16"/>
                <w:szCs w:val="20"/>
              </w:rPr>
              <w:fldChar w:fldCharType="end"/>
            </w:r>
          </w:hyperlink>
        </w:p>
        <w:p w14:paraId="4DC1187C" w14:textId="545E2A10" w:rsidR="006A4835" w:rsidRPr="006A4835" w:rsidRDefault="00E36067">
          <w:pPr>
            <w:pStyle w:val="TDC1"/>
            <w:rPr>
              <w:rFonts w:eastAsiaTheme="minorEastAsia"/>
              <w:caps w:val="0"/>
              <w:sz w:val="20"/>
              <w:szCs w:val="20"/>
              <w:lang w:val="es-ES" w:eastAsia="es-ES"/>
            </w:rPr>
          </w:pPr>
          <w:hyperlink w:anchor="_Toc83030861" w:history="1">
            <w:r w:rsidR="006A4835" w:rsidRPr="006A4835">
              <w:rPr>
                <w:rStyle w:val="Hipervnculo"/>
                <w:sz w:val="16"/>
                <w:szCs w:val="20"/>
              </w:rPr>
              <w:t>1.</w:t>
            </w:r>
            <w:r w:rsidR="006A4835" w:rsidRPr="006A4835">
              <w:rPr>
                <w:rFonts w:eastAsiaTheme="minorEastAsia"/>
                <w:caps w:val="0"/>
                <w:sz w:val="20"/>
                <w:szCs w:val="20"/>
                <w:lang w:val="es-ES" w:eastAsia="es-ES"/>
              </w:rPr>
              <w:tab/>
            </w:r>
            <w:r w:rsidR="006A4835" w:rsidRPr="006A4835">
              <w:rPr>
                <w:rStyle w:val="Hipervnculo"/>
                <w:sz w:val="16"/>
                <w:szCs w:val="20"/>
              </w:rPr>
              <w:t>Business Process Overview</w:t>
            </w:r>
            <w:r w:rsidR="006A4835" w:rsidRPr="006A4835">
              <w:rPr>
                <w:webHidden/>
                <w:sz w:val="16"/>
                <w:szCs w:val="20"/>
              </w:rPr>
              <w:tab/>
            </w:r>
            <w:r w:rsidR="006A4835" w:rsidRPr="006A4835">
              <w:rPr>
                <w:webHidden/>
                <w:sz w:val="16"/>
                <w:szCs w:val="20"/>
              </w:rPr>
              <w:fldChar w:fldCharType="begin"/>
            </w:r>
            <w:r w:rsidR="006A4835" w:rsidRPr="006A4835">
              <w:rPr>
                <w:webHidden/>
                <w:sz w:val="16"/>
                <w:szCs w:val="20"/>
              </w:rPr>
              <w:instrText xml:space="preserve"> PAGEREF _Toc83030861 \h </w:instrText>
            </w:r>
            <w:r w:rsidR="006A4835" w:rsidRPr="006A4835">
              <w:rPr>
                <w:webHidden/>
                <w:sz w:val="16"/>
                <w:szCs w:val="20"/>
              </w:rPr>
            </w:r>
            <w:r w:rsidR="006A4835" w:rsidRPr="006A4835">
              <w:rPr>
                <w:webHidden/>
                <w:sz w:val="16"/>
                <w:szCs w:val="20"/>
              </w:rPr>
              <w:fldChar w:fldCharType="separate"/>
            </w:r>
            <w:r w:rsidR="006A4835" w:rsidRPr="006A4835">
              <w:rPr>
                <w:webHidden/>
                <w:sz w:val="16"/>
                <w:szCs w:val="20"/>
              </w:rPr>
              <w:t>4</w:t>
            </w:r>
            <w:r w:rsidR="006A4835" w:rsidRPr="006A4835">
              <w:rPr>
                <w:webHidden/>
                <w:sz w:val="16"/>
                <w:szCs w:val="20"/>
              </w:rPr>
              <w:fldChar w:fldCharType="end"/>
            </w:r>
          </w:hyperlink>
        </w:p>
        <w:p w14:paraId="03D5337A" w14:textId="61D58F1D" w:rsidR="006A4835" w:rsidRPr="006A4835" w:rsidRDefault="00E36067">
          <w:pPr>
            <w:pStyle w:val="TDC2"/>
            <w:rPr>
              <w:rFonts w:eastAsiaTheme="minorEastAsia"/>
              <w:sz w:val="20"/>
              <w:szCs w:val="20"/>
              <w:lang w:val="es-ES" w:eastAsia="es-ES"/>
            </w:rPr>
          </w:pPr>
          <w:hyperlink w:anchor="_Toc83030862" w:history="1">
            <w:r w:rsidR="006A4835" w:rsidRPr="006A4835">
              <w:rPr>
                <w:rStyle w:val="Hipervnculo"/>
                <w:sz w:val="16"/>
                <w:szCs w:val="20"/>
              </w:rPr>
              <w:t>1.1</w:t>
            </w:r>
            <w:r w:rsidR="006A4835" w:rsidRPr="006A4835">
              <w:rPr>
                <w:rFonts w:eastAsiaTheme="minorEastAsia"/>
                <w:sz w:val="20"/>
                <w:szCs w:val="20"/>
                <w:lang w:val="es-ES" w:eastAsia="es-ES"/>
              </w:rPr>
              <w:tab/>
            </w:r>
            <w:r w:rsidR="006A4835" w:rsidRPr="006A4835">
              <w:rPr>
                <w:rStyle w:val="Hipervnculo"/>
                <w:sz w:val="16"/>
                <w:szCs w:val="20"/>
              </w:rPr>
              <w:t>Process Overview</w:t>
            </w:r>
            <w:r w:rsidR="006A4835" w:rsidRPr="006A4835">
              <w:rPr>
                <w:webHidden/>
                <w:sz w:val="16"/>
                <w:szCs w:val="20"/>
              </w:rPr>
              <w:tab/>
            </w:r>
            <w:r w:rsidR="006A4835" w:rsidRPr="006A4835">
              <w:rPr>
                <w:webHidden/>
                <w:sz w:val="16"/>
                <w:szCs w:val="20"/>
              </w:rPr>
              <w:fldChar w:fldCharType="begin"/>
            </w:r>
            <w:r w:rsidR="006A4835" w:rsidRPr="006A4835">
              <w:rPr>
                <w:webHidden/>
                <w:sz w:val="16"/>
                <w:szCs w:val="20"/>
              </w:rPr>
              <w:instrText xml:space="preserve"> PAGEREF _Toc83030862 \h </w:instrText>
            </w:r>
            <w:r w:rsidR="006A4835" w:rsidRPr="006A4835">
              <w:rPr>
                <w:webHidden/>
                <w:sz w:val="16"/>
                <w:szCs w:val="20"/>
              </w:rPr>
            </w:r>
            <w:r w:rsidR="006A4835" w:rsidRPr="006A4835">
              <w:rPr>
                <w:webHidden/>
                <w:sz w:val="16"/>
                <w:szCs w:val="20"/>
              </w:rPr>
              <w:fldChar w:fldCharType="separate"/>
            </w:r>
            <w:r w:rsidR="006A4835" w:rsidRPr="006A4835">
              <w:rPr>
                <w:webHidden/>
                <w:sz w:val="16"/>
                <w:szCs w:val="20"/>
              </w:rPr>
              <w:t>4</w:t>
            </w:r>
            <w:r w:rsidR="006A4835" w:rsidRPr="006A4835">
              <w:rPr>
                <w:webHidden/>
                <w:sz w:val="16"/>
                <w:szCs w:val="20"/>
              </w:rPr>
              <w:fldChar w:fldCharType="end"/>
            </w:r>
          </w:hyperlink>
        </w:p>
        <w:p w14:paraId="25248E69" w14:textId="5A056359" w:rsidR="006A4835" w:rsidRPr="006A4835" w:rsidRDefault="00E36067">
          <w:pPr>
            <w:pStyle w:val="TDC2"/>
            <w:rPr>
              <w:rFonts w:eastAsiaTheme="minorEastAsia"/>
              <w:sz w:val="20"/>
              <w:szCs w:val="20"/>
              <w:lang w:val="es-ES" w:eastAsia="es-ES"/>
            </w:rPr>
          </w:pPr>
          <w:hyperlink w:anchor="_Toc83030863" w:history="1">
            <w:r w:rsidR="006A4835" w:rsidRPr="006A4835">
              <w:rPr>
                <w:rStyle w:val="Hipervnculo"/>
                <w:sz w:val="16"/>
                <w:szCs w:val="20"/>
              </w:rPr>
              <w:t>1.2</w:t>
            </w:r>
            <w:r w:rsidR="006A4835" w:rsidRPr="006A4835">
              <w:rPr>
                <w:rFonts w:eastAsiaTheme="minorEastAsia"/>
                <w:sz w:val="20"/>
                <w:szCs w:val="20"/>
                <w:lang w:val="es-ES" w:eastAsia="es-ES"/>
              </w:rPr>
              <w:tab/>
            </w:r>
            <w:r w:rsidR="006A4835" w:rsidRPr="006A4835">
              <w:rPr>
                <w:rStyle w:val="Hipervnculo"/>
                <w:sz w:val="16"/>
                <w:szCs w:val="20"/>
              </w:rPr>
              <w:t>Impact Matrix</w:t>
            </w:r>
            <w:r w:rsidR="006A4835" w:rsidRPr="006A4835">
              <w:rPr>
                <w:webHidden/>
                <w:sz w:val="16"/>
                <w:szCs w:val="20"/>
              </w:rPr>
              <w:tab/>
            </w:r>
            <w:r w:rsidR="006A4835" w:rsidRPr="006A4835">
              <w:rPr>
                <w:webHidden/>
                <w:sz w:val="16"/>
                <w:szCs w:val="20"/>
              </w:rPr>
              <w:fldChar w:fldCharType="begin"/>
            </w:r>
            <w:r w:rsidR="006A4835" w:rsidRPr="006A4835">
              <w:rPr>
                <w:webHidden/>
                <w:sz w:val="16"/>
                <w:szCs w:val="20"/>
              </w:rPr>
              <w:instrText xml:space="preserve"> PAGEREF _Toc83030863 \h </w:instrText>
            </w:r>
            <w:r w:rsidR="006A4835" w:rsidRPr="006A4835">
              <w:rPr>
                <w:webHidden/>
                <w:sz w:val="16"/>
                <w:szCs w:val="20"/>
              </w:rPr>
            </w:r>
            <w:r w:rsidR="006A4835" w:rsidRPr="006A4835">
              <w:rPr>
                <w:webHidden/>
                <w:sz w:val="16"/>
                <w:szCs w:val="20"/>
              </w:rPr>
              <w:fldChar w:fldCharType="separate"/>
            </w:r>
            <w:r w:rsidR="006A4835" w:rsidRPr="006A4835">
              <w:rPr>
                <w:webHidden/>
                <w:sz w:val="16"/>
                <w:szCs w:val="20"/>
              </w:rPr>
              <w:t>4</w:t>
            </w:r>
            <w:r w:rsidR="006A4835" w:rsidRPr="006A4835">
              <w:rPr>
                <w:webHidden/>
                <w:sz w:val="16"/>
                <w:szCs w:val="20"/>
              </w:rPr>
              <w:fldChar w:fldCharType="end"/>
            </w:r>
          </w:hyperlink>
        </w:p>
        <w:p w14:paraId="067829BD" w14:textId="7196E26F" w:rsidR="006A4835" w:rsidRPr="006A4835" w:rsidRDefault="00E36067">
          <w:pPr>
            <w:pStyle w:val="TDC1"/>
            <w:rPr>
              <w:rFonts w:eastAsiaTheme="minorEastAsia"/>
              <w:caps w:val="0"/>
              <w:sz w:val="20"/>
              <w:szCs w:val="20"/>
              <w:lang w:val="es-ES" w:eastAsia="es-ES"/>
            </w:rPr>
          </w:pPr>
          <w:hyperlink w:anchor="_Toc83030864" w:history="1">
            <w:r w:rsidR="006A4835" w:rsidRPr="006A4835">
              <w:rPr>
                <w:rStyle w:val="Hipervnculo"/>
                <w:sz w:val="16"/>
                <w:szCs w:val="20"/>
              </w:rPr>
              <w:t>2.</w:t>
            </w:r>
            <w:r w:rsidR="006A4835" w:rsidRPr="006A4835">
              <w:rPr>
                <w:rFonts w:eastAsiaTheme="minorEastAsia"/>
                <w:caps w:val="0"/>
                <w:sz w:val="20"/>
                <w:szCs w:val="20"/>
                <w:lang w:val="es-ES" w:eastAsia="es-ES"/>
              </w:rPr>
              <w:tab/>
            </w:r>
            <w:r w:rsidR="006A4835" w:rsidRPr="006A4835">
              <w:rPr>
                <w:rStyle w:val="Hipervnculo"/>
                <w:sz w:val="16"/>
                <w:szCs w:val="20"/>
              </w:rPr>
              <w:t>Description of the functional change</w:t>
            </w:r>
            <w:r w:rsidR="006A4835" w:rsidRPr="006A4835">
              <w:rPr>
                <w:webHidden/>
                <w:sz w:val="16"/>
                <w:szCs w:val="20"/>
              </w:rPr>
              <w:tab/>
            </w:r>
            <w:r w:rsidR="006A4835" w:rsidRPr="006A4835">
              <w:rPr>
                <w:webHidden/>
                <w:sz w:val="16"/>
                <w:szCs w:val="20"/>
              </w:rPr>
              <w:fldChar w:fldCharType="begin"/>
            </w:r>
            <w:r w:rsidR="006A4835" w:rsidRPr="006A4835">
              <w:rPr>
                <w:webHidden/>
                <w:sz w:val="16"/>
                <w:szCs w:val="20"/>
              </w:rPr>
              <w:instrText xml:space="preserve"> PAGEREF _Toc83030864 \h </w:instrText>
            </w:r>
            <w:r w:rsidR="006A4835" w:rsidRPr="006A4835">
              <w:rPr>
                <w:webHidden/>
                <w:sz w:val="16"/>
                <w:szCs w:val="20"/>
              </w:rPr>
            </w:r>
            <w:r w:rsidR="006A4835" w:rsidRPr="006A4835">
              <w:rPr>
                <w:webHidden/>
                <w:sz w:val="16"/>
                <w:szCs w:val="20"/>
              </w:rPr>
              <w:fldChar w:fldCharType="separate"/>
            </w:r>
            <w:r w:rsidR="006A4835" w:rsidRPr="006A4835">
              <w:rPr>
                <w:webHidden/>
                <w:sz w:val="16"/>
                <w:szCs w:val="20"/>
              </w:rPr>
              <w:t>5</w:t>
            </w:r>
            <w:r w:rsidR="006A4835" w:rsidRPr="006A4835">
              <w:rPr>
                <w:webHidden/>
                <w:sz w:val="16"/>
                <w:szCs w:val="20"/>
              </w:rPr>
              <w:fldChar w:fldCharType="end"/>
            </w:r>
          </w:hyperlink>
        </w:p>
        <w:p w14:paraId="4AE5F819" w14:textId="610BC63E" w:rsidR="006A4835" w:rsidRPr="006A4835" w:rsidRDefault="00E36067">
          <w:pPr>
            <w:pStyle w:val="TDC2"/>
            <w:rPr>
              <w:rFonts w:eastAsiaTheme="minorEastAsia"/>
              <w:sz w:val="20"/>
              <w:szCs w:val="20"/>
              <w:lang w:val="es-ES" w:eastAsia="es-ES"/>
            </w:rPr>
          </w:pPr>
          <w:hyperlink w:anchor="_Toc83030865" w:history="1">
            <w:r w:rsidR="006A4835" w:rsidRPr="006A4835">
              <w:rPr>
                <w:rStyle w:val="Hipervnculo"/>
                <w:sz w:val="16"/>
                <w:szCs w:val="20"/>
              </w:rPr>
              <w:t>2.1</w:t>
            </w:r>
            <w:r w:rsidR="006A4835" w:rsidRPr="006A4835">
              <w:rPr>
                <w:rFonts w:eastAsiaTheme="minorEastAsia"/>
                <w:sz w:val="20"/>
                <w:szCs w:val="20"/>
                <w:lang w:val="es-ES" w:eastAsia="es-ES"/>
              </w:rPr>
              <w:tab/>
            </w:r>
            <w:r w:rsidR="006A4835" w:rsidRPr="006A4835">
              <w:rPr>
                <w:rStyle w:val="Hipervnculo"/>
                <w:sz w:val="16"/>
                <w:szCs w:val="20"/>
              </w:rPr>
              <w:t>Changes in Siebel Sales</w:t>
            </w:r>
            <w:r w:rsidR="006A4835" w:rsidRPr="006A4835">
              <w:rPr>
                <w:webHidden/>
                <w:sz w:val="16"/>
                <w:szCs w:val="20"/>
              </w:rPr>
              <w:tab/>
            </w:r>
            <w:r w:rsidR="006A4835" w:rsidRPr="006A4835">
              <w:rPr>
                <w:webHidden/>
                <w:sz w:val="16"/>
                <w:szCs w:val="20"/>
              </w:rPr>
              <w:fldChar w:fldCharType="begin"/>
            </w:r>
            <w:r w:rsidR="006A4835" w:rsidRPr="006A4835">
              <w:rPr>
                <w:webHidden/>
                <w:sz w:val="16"/>
                <w:szCs w:val="20"/>
              </w:rPr>
              <w:instrText xml:space="preserve"> PAGEREF _Toc83030865 \h </w:instrText>
            </w:r>
            <w:r w:rsidR="006A4835" w:rsidRPr="006A4835">
              <w:rPr>
                <w:webHidden/>
                <w:sz w:val="16"/>
                <w:szCs w:val="20"/>
              </w:rPr>
            </w:r>
            <w:r w:rsidR="006A4835" w:rsidRPr="006A4835">
              <w:rPr>
                <w:webHidden/>
                <w:sz w:val="16"/>
                <w:szCs w:val="20"/>
              </w:rPr>
              <w:fldChar w:fldCharType="separate"/>
            </w:r>
            <w:r w:rsidR="006A4835" w:rsidRPr="006A4835">
              <w:rPr>
                <w:webHidden/>
                <w:sz w:val="16"/>
                <w:szCs w:val="20"/>
              </w:rPr>
              <w:t>5</w:t>
            </w:r>
            <w:r w:rsidR="006A4835" w:rsidRPr="006A4835">
              <w:rPr>
                <w:webHidden/>
                <w:sz w:val="16"/>
                <w:szCs w:val="20"/>
              </w:rPr>
              <w:fldChar w:fldCharType="end"/>
            </w:r>
          </w:hyperlink>
        </w:p>
        <w:p w14:paraId="736BB903" w14:textId="2E088B01" w:rsidR="006A4835" w:rsidRPr="006A4835" w:rsidRDefault="00E36067">
          <w:pPr>
            <w:pStyle w:val="TDC2"/>
            <w:rPr>
              <w:rFonts w:eastAsiaTheme="minorEastAsia"/>
              <w:sz w:val="20"/>
              <w:szCs w:val="20"/>
              <w:lang w:val="es-ES" w:eastAsia="es-ES"/>
            </w:rPr>
          </w:pPr>
          <w:hyperlink w:anchor="_Toc83030866" w:history="1">
            <w:r w:rsidR="006A4835" w:rsidRPr="006A4835">
              <w:rPr>
                <w:rStyle w:val="Hipervnculo"/>
                <w:sz w:val="16"/>
                <w:szCs w:val="20"/>
              </w:rPr>
              <w:t>2.2</w:t>
            </w:r>
            <w:r w:rsidR="006A4835" w:rsidRPr="006A4835">
              <w:rPr>
                <w:rFonts w:eastAsiaTheme="minorEastAsia"/>
                <w:sz w:val="20"/>
                <w:szCs w:val="20"/>
                <w:lang w:val="es-ES" w:eastAsia="es-ES"/>
              </w:rPr>
              <w:tab/>
            </w:r>
            <w:r w:rsidR="006A4835" w:rsidRPr="006A4835">
              <w:rPr>
                <w:rStyle w:val="Hipervnculo"/>
                <w:sz w:val="16"/>
                <w:szCs w:val="20"/>
              </w:rPr>
              <w:t>English Captions</w:t>
            </w:r>
            <w:r w:rsidR="006A4835" w:rsidRPr="006A4835">
              <w:rPr>
                <w:webHidden/>
                <w:sz w:val="16"/>
                <w:szCs w:val="20"/>
              </w:rPr>
              <w:tab/>
            </w:r>
            <w:r w:rsidR="006A4835" w:rsidRPr="006A4835">
              <w:rPr>
                <w:webHidden/>
                <w:sz w:val="16"/>
                <w:szCs w:val="20"/>
              </w:rPr>
              <w:fldChar w:fldCharType="begin"/>
            </w:r>
            <w:r w:rsidR="006A4835" w:rsidRPr="006A4835">
              <w:rPr>
                <w:webHidden/>
                <w:sz w:val="16"/>
                <w:szCs w:val="20"/>
              </w:rPr>
              <w:instrText xml:space="preserve"> PAGEREF _Toc83030866 \h </w:instrText>
            </w:r>
            <w:r w:rsidR="006A4835" w:rsidRPr="006A4835">
              <w:rPr>
                <w:webHidden/>
                <w:sz w:val="16"/>
                <w:szCs w:val="20"/>
              </w:rPr>
            </w:r>
            <w:r w:rsidR="006A4835" w:rsidRPr="006A4835">
              <w:rPr>
                <w:webHidden/>
                <w:sz w:val="16"/>
                <w:szCs w:val="20"/>
              </w:rPr>
              <w:fldChar w:fldCharType="separate"/>
            </w:r>
            <w:r w:rsidR="006A4835" w:rsidRPr="006A4835">
              <w:rPr>
                <w:webHidden/>
                <w:sz w:val="16"/>
                <w:szCs w:val="20"/>
              </w:rPr>
              <w:t>11</w:t>
            </w:r>
            <w:r w:rsidR="006A4835" w:rsidRPr="006A4835">
              <w:rPr>
                <w:webHidden/>
                <w:sz w:val="16"/>
                <w:szCs w:val="20"/>
              </w:rPr>
              <w:fldChar w:fldCharType="end"/>
            </w:r>
          </w:hyperlink>
        </w:p>
        <w:p w14:paraId="06A59171" w14:textId="76D754F6" w:rsidR="006A4835" w:rsidRPr="006A4835" w:rsidRDefault="00E36067">
          <w:pPr>
            <w:pStyle w:val="TDC2"/>
            <w:rPr>
              <w:rFonts w:eastAsiaTheme="minorEastAsia"/>
              <w:sz w:val="20"/>
              <w:szCs w:val="20"/>
              <w:lang w:val="es-ES" w:eastAsia="es-ES"/>
            </w:rPr>
          </w:pPr>
          <w:hyperlink w:anchor="_Toc83030867" w:history="1">
            <w:r w:rsidR="006A4835" w:rsidRPr="006A4835">
              <w:rPr>
                <w:rStyle w:val="Hipervnculo"/>
                <w:sz w:val="16"/>
                <w:szCs w:val="20"/>
              </w:rPr>
              <w:t>2.3</w:t>
            </w:r>
            <w:r w:rsidR="006A4835" w:rsidRPr="006A4835">
              <w:rPr>
                <w:rFonts w:eastAsiaTheme="minorEastAsia"/>
                <w:sz w:val="20"/>
                <w:szCs w:val="20"/>
                <w:lang w:val="es-ES" w:eastAsia="es-ES"/>
              </w:rPr>
              <w:tab/>
            </w:r>
            <w:r w:rsidR="006A4835" w:rsidRPr="006A4835">
              <w:rPr>
                <w:rStyle w:val="Hipervnculo"/>
                <w:sz w:val="16"/>
                <w:szCs w:val="20"/>
              </w:rPr>
              <w:t>Changes in the ETL</w:t>
            </w:r>
            <w:r w:rsidR="006A4835" w:rsidRPr="006A4835">
              <w:rPr>
                <w:webHidden/>
                <w:sz w:val="16"/>
                <w:szCs w:val="20"/>
              </w:rPr>
              <w:tab/>
            </w:r>
            <w:r w:rsidR="006A4835" w:rsidRPr="006A4835">
              <w:rPr>
                <w:webHidden/>
                <w:sz w:val="16"/>
                <w:szCs w:val="20"/>
              </w:rPr>
              <w:fldChar w:fldCharType="begin"/>
            </w:r>
            <w:r w:rsidR="006A4835" w:rsidRPr="006A4835">
              <w:rPr>
                <w:webHidden/>
                <w:sz w:val="16"/>
                <w:szCs w:val="20"/>
              </w:rPr>
              <w:instrText xml:space="preserve"> PAGEREF _Toc83030867 \h </w:instrText>
            </w:r>
            <w:r w:rsidR="006A4835" w:rsidRPr="006A4835">
              <w:rPr>
                <w:webHidden/>
                <w:sz w:val="16"/>
                <w:szCs w:val="20"/>
              </w:rPr>
            </w:r>
            <w:r w:rsidR="006A4835" w:rsidRPr="006A4835">
              <w:rPr>
                <w:webHidden/>
                <w:sz w:val="16"/>
                <w:szCs w:val="20"/>
              </w:rPr>
              <w:fldChar w:fldCharType="separate"/>
            </w:r>
            <w:r w:rsidR="006A4835" w:rsidRPr="006A4835">
              <w:rPr>
                <w:webHidden/>
                <w:sz w:val="16"/>
                <w:szCs w:val="20"/>
              </w:rPr>
              <w:t>12</w:t>
            </w:r>
            <w:r w:rsidR="006A4835" w:rsidRPr="006A4835">
              <w:rPr>
                <w:webHidden/>
                <w:sz w:val="16"/>
                <w:szCs w:val="20"/>
              </w:rPr>
              <w:fldChar w:fldCharType="end"/>
            </w:r>
          </w:hyperlink>
        </w:p>
        <w:p w14:paraId="18C95E84" w14:textId="1C3768C1" w:rsidR="006A4835" w:rsidRPr="006A4835" w:rsidRDefault="00E36067">
          <w:pPr>
            <w:pStyle w:val="TDC2"/>
            <w:rPr>
              <w:rFonts w:eastAsiaTheme="minorEastAsia"/>
              <w:sz w:val="20"/>
              <w:szCs w:val="20"/>
              <w:lang w:val="es-ES" w:eastAsia="es-ES"/>
            </w:rPr>
          </w:pPr>
          <w:hyperlink w:anchor="_Toc83030868" w:history="1">
            <w:r w:rsidR="006A4835" w:rsidRPr="006A4835">
              <w:rPr>
                <w:rStyle w:val="Hipervnculo"/>
                <w:sz w:val="16"/>
                <w:szCs w:val="20"/>
              </w:rPr>
              <w:t>2.3.1.</w:t>
            </w:r>
            <w:r w:rsidR="006A4835" w:rsidRPr="006A4835">
              <w:rPr>
                <w:rFonts w:eastAsiaTheme="minorEastAsia"/>
                <w:sz w:val="20"/>
                <w:szCs w:val="20"/>
                <w:lang w:val="es-ES" w:eastAsia="es-ES"/>
              </w:rPr>
              <w:tab/>
            </w:r>
            <w:r w:rsidR="006A4835" w:rsidRPr="006A4835">
              <w:rPr>
                <w:rStyle w:val="Hipervnculo"/>
                <w:sz w:val="16"/>
                <w:szCs w:val="20"/>
              </w:rPr>
              <w:t>Initial Loads/Massive Data updates</w:t>
            </w:r>
            <w:r w:rsidR="006A4835" w:rsidRPr="006A4835">
              <w:rPr>
                <w:webHidden/>
                <w:sz w:val="16"/>
                <w:szCs w:val="20"/>
              </w:rPr>
              <w:tab/>
            </w:r>
            <w:r w:rsidR="006A4835" w:rsidRPr="006A4835">
              <w:rPr>
                <w:webHidden/>
                <w:sz w:val="16"/>
                <w:szCs w:val="20"/>
              </w:rPr>
              <w:fldChar w:fldCharType="begin"/>
            </w:r>
            <w:r w:rsidR="006A4835" w:rsidRPr="006A4835">
              <w:rPr>
                <w:webHidden/>
                <w:sz w:val="16"/>
                <w:szCs w:val="20"/>
              </w:rPr>
              <w:instrText xml:space="preserve"> PAGEREF _Toc83030868 \h </w:instrText>
            </w:r>
            <w:r w:rsidR="006A4835" w:rsidRPr="006A4835">
              <w:rPr>
                <w:webHidden/>
                <w:sz w:val="16"/>
                <w:szCs w:val="20"/>
              </w:rPr>
            </w:r>
            <w:r w:rsidR="006A4835" w:rsidRPr="006A4835">
              <w:rPr>
                <w:webHidden/>
                <w:sz w:val="16"/>
                <w:szCs w:val="20"/>
              </w:rPr>
              <w:fldChar w:fldCharType="separate"/>
            </w:r>
            <w:r w:rsidR="006A4835" w:rsidRPr="006A4835">
              <w:rPr>
                <w:webHidden/>
                <w:sz w:val="16"/>
                <w:szCs w:val="20"/>
              </w:rPr>
              <w:t>13</w:t>
            </w:r>
            <w:r w:rsidR="006A4835" w:rsidRPr="006A4835">
              <w:rPr>
                <w:webHidden/>
                <w:sz w:val="16"/>
                <w:szCs w:val="20"/>
              </w:rPr>
              <w:fldChar w:fldCharType="end"/>
            </w:r>
          </w:hyperlink>
        </w:p>
        <w:p w14:paraId="003BA5DB" w14:textId="04D3EF80" w:rsidR="006A4835" w:rsidRPr="006A4835" w:rsidRDefault="00E36067">
          <w:pPr>
            <w:pStyle w:val="TDC2"/>
            <w:rPr>
              <w:rFonts w:eastAsiaTheme="minorEastAsia"/>
              <w:sz w:val="20"/>
              <w:szCs w:val="20"/>
              <w:lang w:val="es-ES" w:eastAsia="es-ES"/>
            </w:rPr>
          </w:pPr>
          <w:hyperlink w:anchor="_Toc83030869" w:history="1">
            <w:r w:rsidR="006A4835" w:rsidRPr="006A4835">
              <w:rPr>
                <w:rStyle w:val="Hipervnculo"/>
                <w:sz w:val="16"/>
                <w:szCs w:val="20"/>
              </w:rPr>
              <w:t>2.3.2.</w:t>
            </w:r>
            <w:r w:rsidR="006A4835" w:rsidRPr="006A4835">
              <w:rPr>
                <w:rFonts w:eastAsiaTheme="minorEastAsia"/>
                <w:sz w:val="20"/>
                <w:szCs w:val="20"/>
                <w:lang w:val="es-ES" w:eastAsia="es-ES"/>
              </w:rPr>
              <w:tab/>
            </w:r>
            <w:r w:rsidR="006A4835" w:rsidRPr="006A4835">
              <w:rPr>
                <w:rStyle w:val="Hipervnculo"/>
                <w:sz w:val="16"/>
                <w:szCs w:val="20"/>
              </w:rPr>
              <w:t>Performance test/Indexes creation</w:t>
            </w:r>
            <w:r w:rsidR="006A4835" w:rsidRPr="006A4835">
              <w:rPr>
                <w:webHidden/>
                <w:sz w:val="16"/>
                <w:szCs w:val="20"/>
              </w:rPr>
              <w:tab/>
            </w:r>
            <w:r w:rsidR="006A4835" w:rsidRPr="006A4835">
              <w:rPr>
                <w:webHidden/>
                <w:sz w:val="16"/>
                <w:szCs w:val="20"/>
              </w:rPr>
              <w:fldChar w:fldCharType="begin"/>
            </w:r>
            <w:r w:rsidR="006A4835" w:rsidRPr="006A4835">
              <w:rPr>
                <w:webHidden/>
                <w:sz w:val="16"/>
                <w:szCs w:val="20"/>
              </w:rPr>
              <w:instrText xml:space="preserve"> PAGEREF _Toc83030869 \h </w:instrText>
            </w:r>
            <w:r w:rsidR="006A4835" w:rsidRPr="006A4835">
              <w:rPr>
                <w:webHidden/>
                <w:sz w:val="16"/>
                <w:szCs w:val="20"/>
              </w:rPr>
            </w:r>
            <w:r w:rsidR="006A4835" w:rsidRPr="006A4835">
              <w:rPr>
                <w:webHidden/>
                <w:sz w:val="16"/>
                <w:szCs w:val="20"/>
              </w:rPr>
              <w:fldChar w:fldCharType="separate"/>
            </w:r>
            <w:r w:rsidR="006A4835" w:rsidRPr="006A4835">
              <w:rPr>
                <w:webHidden/>
                <w:sz w:val="16"/>
                <w:szCs w:val="20"/>
              </w:rPr>
              <w:t>13</w:t>
            </w:r>
            <w:r w:rsidR="006A4835" w:rsidRPr="006A4835">
              <w:rPr>
                <w:webHidden/>
                <w:sz w:val="16"/>
                <w:szCs w:val="20"/>
              </w:rPr>
              <w:fldChar w:fldCharType="end"/>
            </w:r>
          </w:hyperlink>
        </w:p>
        <w:p w14:paraId="0B566302" w14:textId="73117770" w:rsidR="006A4835" w:rsidRPr="006A4835" w:rsidRDefault="00E36067">
          <w:pPr>
            <w:pStyle w:val="TDC2"/>
            <w:rPr>
              <w:rFonts w:eastAsiaTheme="minorEastAsia"/>
              <w:sz w:val="20"/>
              <w:szCs w:val="20"/>
              <w:lang w:val="es-ES" w:eastAsia="es-ES"/>
            </w:rPr>
          </w:pPr>
          <w:hyperlink w:anchor="_Toc83030870" w:history="1">
            <w:r w:rsidR="006A4835" w:rsidRPr="006A4835">
              <w:rPr>
                <w:rStyle w:val="Hipervnculo"/>
                <w:sz w:val="16"/>
                <w:szCs w:val="20"/>
              </w:rPr>
              <w:t>2.4</w:t>
            </w:r>
            <w:r w:rsidR="006A4835" w:rsidRPr="006A4835">
              <w:rPr>
                <w:rFonts w:eastAsiaTheme="minorEastAsia"/>
                <w:sz w:val="20"/>
                <w:szCs w:val="20"/>
                <w:lang w:val="es-ES" w:eastAsia="es-ES"/>
              </w:rPr>
              <w:tab/>
            </w:r>
            <w:r w:rsidR="006A4835" w:rsidRPr="006A4835">
              <w:rPr>
                <w:rStyle w:val="Hipervnculo"/>
                <w:sz w:val="16"/>
                <w:szCs w:val="20"/>
              </w:rPr>
              <w:t>Changes in BI</w:t>
            </w:r>
            <w:r w:rsidR="006A4835" w:rsidRPr="006A4835">
              <w:rPr>
                <w:webHidden/>
                <w:sz w:val="16"/>
                <w:szCs w:val="20"/>
              </w:rPr>
              <w:tab/>
            </w:r>
            <w:r w:rsidR="006A4835" w:rsidRPr="006A4835">
              <w:rPr>
                <w:webHidden/>
                <w:sz w:val="16"/>
                <w:szCs w:val="20"/>
              </w:rPr>
              <w:fldChar w:fldCharType="begin"/>
            </w:r>
            <w:r w:rsidR="006A4835" w:rsidRPr="006A4835">
              <w:rPr>
                <w:webHidden/>
                <w:sz w:val="16"/>
                <w:szCs w:val="20"/>
              </w:rPr>
              <w:instrText xml:space="preserve"> PAGEREF _Toc83030870 \h </w:instrText>
            </w:r>
            <w:r w:rsidR="006A4835" w:rsidRPr="006A4835">
              <w:rPr>
                <w:webHidden/>
                <w:sz w:val="16"/>
                <w:szCs w:val="20"/>
              </w:rPr>
            </w:r>
            <w:r w:rsidR="006A4835" w:rsidRPr="006A4835">
              <w:rPr>
                <w:webHidden/>
                <w:sz w:val="16"/>
                <w:szCs w:val="20"/>
              </w:rPr>
              <w:fldChar w:fldCharType="separate"/>
            </w:r>
            <w:r w:rsidR="006A4835" w:rsidRPr="006A4835">
              <w:rPr>
                <w:webHidden/>
                <w:sz w:val="16"/>
                <w:szCs w:val="20"/>
              </w:rPr>
              <w:t>13</w:t>
            </w:r>
            <w:r w:rsidR="006A4835" w:rsidRPr="006A4835">
              <w:rPr>
                <w:webHidden/>
                <w:sz w:val="16"/>
                <w:szCs w:val="20"/>
              </w:rPr>
              <w:fldChar w:fldCharType="end"/>
            </w:r>
          </w:hyperlink>
        </w:p>
        <w:p w14:paraId="0C20E9CC" w14:textId="0DD453DB" w:rsidR="006A4835" w:rsidRPr="006A4835" w:rsidRDefault="00E36067">
          <w:pPr>
            <w:pStyle w:val="TDC2"/>
            <w:rPr>
              <w:rFonts w:eastAsiaTheme="minorEastAsia"/>
              <w:sz w:val="20"/>
              <w:szCs w:val="20"/>
              <w:lang w:val="es-ES" w:eastAsia="es-ES"/>
            </w:rPr>
          </w:pPr>
          <w:hyperlink w:anchor="_Toc83030871" w:history="1">
            <w:r w:rsidR="006A4835" w:rsidRPr="006A4835">
              <w:rPr>
                <w:rStyle w:val="Hipervnculo"/>
                <w:sz w:val="16"/>
                <w:szCs w:val="20"/>
              </w:rPr>
              <w:t>2.5</w:t>
            </w:r>
            <w:r w:rsidR="006A4835" w:rsidRPr="006A4835">
              <w:rPr>
                <w:rFonts w:eastAsiaTheme="minorEastAsia"/>
                <w:sz w:val="20"/>
                <w:szCs w:val="20"/>
                <w:lang w:val="es-ES" w:eastAsia="es-ES"/>
              </w:rPr>
              <w:tab/>
            </w:r>
            <w:r w:rsidR="006A4835" w:rsidRPr="006A4835">
              <w:rPr>
                <w:rStyle w:val="Hipervnculo"/>
                <w:sz w:val="16"/>
                <w:szCs w:val="20"/>
              </w:rPr>
              <w:t>Data Dictionary</w:t>
            </w:r>
            <w:r w:rsidR="006A4835" w:rsidRPr="006A4835">
              <w:rPr>
                <w:webHidden/>
                <w:sz w:val="16"/>
                <w:szCs w:val="20"/>
              </w:rPr>
              <w:tab/>
            </w:r>
            <w:r w:rsidR="006A4835" w:rsidRPr="006A4835">
              <w:rPr>
                <w:webHidden/>
                <w:sz w:val="16"/>
                <w:szCs w:val="20"/>
              </w:rPr>
              <w:fldChar w:fldCharType="begin"/>
            </w:r>
            <w:r w:rsidR="006A4835" w:rsidRPr="006A4835">
              <w:rPr>
                <w:webHidden/>
                <w:sz w:val="16"/>
                <w:szCs w:val="20"/>
              </w:rPr>
              <w:instrText xml:space="preserve"> PAGEREF _Toc83030871 \h </w:instrText>
            </w:r>
            <w:r w:rsidR="006A4835" w:rsidRPr="006A4835">
              <w:rPr>
                <w:webHidden/>
                <w:sz w:val="16"/>
                <w:szCs w:val="20"/>
              </w:rPr>
            </w:r>
            <w:r w:rsidR="006A4835" w:rsidRPr="006A4835">
              <w:rPr>
                <w:webHidden/>
                <w:sz w:val="16"/>
                <w:szCs w:val="20"/>
              </w:rPr>
              <w:fldChar w:fldCharType="separate"/>
            </w:r>
            <w:r w:rsidR="006A4835" w:rsidRPr="006A4835">
              <w:rPr>
                <w:webHidden/>
                <w:sz w:val="16"/>
                <w:szCs w:val="20"/>
              </w:rPr>
              <w:t>14</w:t>
            </w:r>
            <w:r w:rsidR="006A4835" w:rsidRPr="006A4835">
              <w:rPr>
                <w:webHidden/>
                <w:sz w:val="16"/>
                <w:szCs w:val="20"/>
              </w:rPr>
              <w:fldChar w:fldCharType="end"/>
            </w:r>
          </w:hyperlink>
        </w:p>
        <w:p w14:paraId="65B5DD16" w14:textId="1CB6B70A" w:rsidR="006A4835" w:rsidRPr="006A4835" w:rsidRDefault="00E36067">
          <w:pPr>
            <w:pStyle w:val="TDC2"/>
            <w:rPr>
              <w:rFonts w:eastAsiaTheme="minorEastAsia"/>
              <w:sz w:val="20"/>
              <w:szCs w:val="20"/>
              <w:lang w:val="es-ES" w:eastAsia="es-ES"/>
            </w:rPr>
          </w:pPr>
          <w:hyperlink w:anchor="_Toc83030872" w:history="1">
            <w:r w:rsidR="006A4835" w:rsidRPr="006A4835">
              <w:rPr>
                <w:rStyle w:val="Hipervnculo"/>
                <w:sz w:val="16"/>
                <w:szCs w:val="20"/>
              </w:rPr>
              <w:t>2.6</w:t>
            </w:r>
            <w:r w:rsidR="006A4835" w:rsidRPr="006A4835">
              <w:rPr>
                <w:rFonts w:eastAsiaTheme="minorEastAsia"/>
                <w:sz w:val="20"/>
                <w:szCs w:val="20"/>
                <w:lang w:val="es-ES" w:eastAsia="es-ES"/>
              </w:rPr>
              <w:tab/>
            </w:r>
            <w:r w:rsidR="006A4835" w:rsidRPr="006A4835">
              <w:rPr>
                <w:rStyle w:val="Hipervnculo"/>
                <w:sz w:val="16"/>
                <w:szCs w:val="20"/>
              </w:rPr>
              <w:t>Changes in Data Interfaces</w:t>
            </w:r>
            <w:r w:rsidR="006A4835" w:rsidRPr="006A4835">
              <w:rPr>
                <w:webHidden/>
                <w:sz w:val="16"/>
                <w:szCs w:val="20"/>
              </w:rPr>
              <w:tab/>
            </w:r>
            <w:r w:rsidR="006A4835" w:rsidRPr="006A4835">
              <w:rPr>
                <w:webHidden/>
                <w:sz w:val="16"/>
                <w:szCs w:val="20"/>
              </w:rPr>
              <w:fldChar w:fldCharType="begin"/>
            </w:r>
            <w:r w:rsidR="006A4835" w:rsidRPr="006A4835">
              <w:rPr>
                <w:webHidden/>
                <w:sz w:val="16"/>
                <w:szCs w:val="20"/>
              </w:rPr>
              <w:instrText xml:space="preserve"> PAGEREF _Toc83030872 \h </w:instrText>
            </w:r>
            <w:r w:rsidR="006A4835" w:rsidRPr="006A4835">
              <w:rPr>
                <w:webHidden/>
                <w:sz w:val="16"/>
                <w:szCs w:val="20"/>
              </w:rPr>
            </w:r>
            <w:r w:rsidR="006A4835" w:rsidRPr="006A4835">
              <w:rPr>
                <w:webHidden/>
                <w:sz w:val="16"/>
                <w:szCs w:val="20"/>
              </w:rPr>
              <w:fldChar w:fldCharType="separate"/>
            </w:r>
            <w:r w:rsidR="006A4835" w:rsidRPr="006A4835">
              <w:rPr>
                <w:webHidden/>
                <w:sz w:val="16"/>
                <w:szCs w:val="20"/>
              </w:rPr>
              <w:t>14</w:t>
            </w:r>
            <w:r w:rsidR="006A4835" w:rsidRPr="006A4835">
              <w:rPr>
                <w:webHidden/>
                <w:sz w:val="16"/>
                <w:szCs w:val="20"/>
              </w:rPr>
              <w:fldChar w:fldCharType="end"/>
            </w:r>
          </w:hyperlink>
        </w:p>
        <w:p w14:paraId="0CEF8976" w14:textId="0095DCF2" w:rsidR="006A4835" w:rsidRPr="006A4835" w:rsidRDefault="00E36067">
          <w:pPr>
            <w:pStyle w:val="TDC2"/>
            <w:rPr>
              <w:rFonts w:eastAsiaTheme="minorEastAsia"/>
              <w:sz w:val="20"/>
              <w:szCs w:val="20"/>
              <w:lang w:val="es-ES" w:eastAsia="es-ES"/>
            </w:rPr>
          </w:pPr>
          <w:hyperlink w:anchor="_Toc83030873" w:history="1">
            <w:r w:rsidR="006A4835" w:rsidRPr="006A4835">
              <w:rPr>
                <w:rStyle w:val="Hipervnculo"/>
                <w:sz w:val="16"/>
                <w:szCs w:val="20"/>
              </w:rPr>
              <w:t>2.6.1.</w:t>
            </w:r>
            <w:r w:rsidR="006A4835" w:rsidRPr="006A4835">
              <w:rPr>
                <w:rFonts w:eastAsiaTheme="minorEastAsia"/>
                <w:sz w:val="20"/>
                <w:szCs w:val="20"/>
                <w:lang w:val="es-ES" w:eastAsia="es-ES"/>
              </w:rPr>
              <w:tab/>
            </w:r>
            <w:r w:rsidR="006A4835" w:rsidRPr="006A4835">
              <w:rPr>
                <w:rStyle w:val="Hipervnculo"/>
                <w:sz w:val="16"/>
                <w:szCs w:val="20"/>
              </w:rPr>
              <w:t>Inbound</w:t>
            </w:r>
            <w:r w:rsidR="006A4835" w:rsidRPr="006A4835">
              <w:rPr>
                <w:webHidden/>
                <w:sz w:val="16"/>
                <w:szCs w:val="20"/>
              </w:rPr>
              <w:tab/>
            </w:r>
            <w:r w:rsidR="006A4835" w:rsidRPr="006A4835">
              <w:rPr>
                <w:webHidden/>
                <w:sz w:val="16"/>
                <w:szCs w:val="20"/>
              </w:rPr>
              <w:fldChar w:fldCharType="begin"/>
            </w:r>
            <w:r w:rsidR="006A4835" w:rsidRPr="006A4835">
              <w:rPr>
                <w:webHidden/>
                <w:sz w:val="16"/>
                <w:szCs w:val="20"/>
              </w:rPr>
              <w:instrText xml:space="preserve"> PAGEREF _Toc83030873 \h </w:instrText>
            </w:r>
            <w:r w:rsidR="006A4835" w:rsidRPr="006A4835">
              <w:rPr>
                <w:webHidden/>
                <w:sz w:val="16"/>
                <w:szCs w:val="20"/>
              </w:rPr>
            </w:r>
            <w:r w:rsidR="006A4835" w:rsidRPr="006A4835">
              <w:rPr>
                <w:webHidden/>
                <w:sz w:val="16"/>
                <w:szCs w:val="20"/>
              </w:rPr>
              <w:fldChar w:fldCharType="separate"/>
            </w:r>
            <w:r w:rsidR="006A4835" w:rsidRPr="006A4835">
              <w:rPr>
                <w:webHidden/>
                <w:sz w:val="16"/>
                <w:szCs w:val="20"/>
              </w:rPr>
              <w:t>14</w:t>
            </w:r>
            <w:r w:rsidR="006A4835" w:rsidRPr="006A4835">
              <w:rPr>
                <w:webHidden/>
                <w:sz w:val="16"/>
                <w:szCs w:val="20"/>
              </w:rPr>
              <w:fldChar w:fldCharType="end"/>
            </w:r>
          </w:hyperlink>
        </w:p>
        <w:p w14:paraId="5C793919" w14:textId="12371CC9" w:rsidR="006A4835" w:rsidRPr="006A4835" w:rsidRDefault="00E36067">
          <w:pPr>
            <w:pStyle w:val="TDC2"/>
            <w:rPr>
              <w:rFonts w:eastAsiaTheme="minorEastAsia"/>
              <w:sz w:val="20"/>
              <w:szCs w:val="20"/>
              <w:lang w:val="es-ES" w:eastAsia="es-ES"/>
            </w:rPr>
          </w:pPr>
          <w:hyperlink w:anchor="_Toc83030874" w:history="1">
            <w:r w:rsidR="006A4835" w:rsidRPr="006A4835">
              <w:rPr>
                <w:rStyle w:val="Hipervnculo"/>
                <w:sz w:val="16"/>
                <w:szCs w:val="20"/>
              </w:rPr>
              <w:t>2.6.2.</w:t>
            </w:r>
            <w:r w:rsidR="006A4835" w:rsidRPr="006A4835">
              <w:rPr>
                <w:rFonts w:eastAsiaTheme="minorEastAsia"/>
                <w:sz w:val="20"/>
                <w:szCs w:val="20"/>
                <w:lang w:val="es-ES" w:eastAsia="es-ES"/>
              </w:rPr>
              <w:tab/>
            </w:r>
            <w:r w:rsidR="006A4835" w:rsidRPr="006A4835">
              <w:rPr>
                <w:rStyle w:val="Hipervnculo"/>
                <w:sz w:val="16"/>
                <w:szCs w:val="20"/>
              </w:rPr>
              <w:t>Outbound</w:t>
            </w:r>
            <w:r w:rsidR="006A4835" w:rsidRPr="006A4835">
              <w:rPr>
                <w:webHidden/>
                <w:sz w:val="16"/>
                <w:szCs w:val="20"/>
              </w:rPr>
              <w:tab/>
            </w:r>
            <w:r w:rsidR="006A4835" w:rsidRPr="006A4835">
              <w:rPr>
                <w:webHidden/>
                <w:sz w:val="16"/>
                <w:szCs w:val="20"/>
              </w:rPr>
              <w:fldChar w:fldCharType="begin"/>
            </w:r>
            <w:r w:rsidR="006A4835" w:rsidRPr="006A4835">
              <w:rPr>
                <w:webHidden/>
                <w:sz w:val="16"/>
                <w:szCs w:val="20"/>
              </w:rPr>
              <w:instrText xml:space="preserve"> PAGEREF _Toc83030874 \h </w:instrText>
            </w:r>
            <w:r w:rsidR="006A4835" w:rsidRPr="006A4835">
              <w:rPr>
                <w:webHidden/>
                <w:sz w:val="16"/>
                <w:szCs w:val="20"/>
              </w:rPr>
            </w:r>
            <w:r w:rsidR="006A4835" w:rsidRPr="006A4835">
              <w:rPr>
                <w:webHidden/>
                <w:sz w:val="16"/>
                <w:szCs w:val="20"/>
              </w:rPr>
              <w:fldChar w:fldCharType="separate"/>
            </w:r>
            <w:r w:rsidR="006A4835" w:rsidRPr="006A4835">
              <w:rPr>
                <w:webHidden/>
                <w:sz w:val="16"/>
                <w:szCs w:val="20"/>
              </w:rPr>
              <w:t>15</w:t>
            </w:r>
            <w:r w:rsidR="006A4835" w:rsidRPr="006A4835">
              <w:rPr>
                <w:webHidden/>
                <w:sz w:val="16"/>
                <w:szCs w:val="20"/>
              </w:rPr>
              <w:fldChar w:fldCharType="end"/>
            </w:r>
          </w:hyperlink>
        </w:p>
        <w:p w14:paraId="31906DFE" w14:textId="1F570045" w:rsidR="006A4835" w:rsidRPr="006A4835" w:rsidRDefault="00E36067">
          <w:pPr>
            <w:pStyle w:val="TDC2"/>
            <w:rPr>
              <w:rFonts w:eastAsiaTheme="minorEastAsia"/>
              <w:sz w:val="20"/>
              <w:szCs w:val="20"/>
              <w:lang w:val="es-ES" w:eastAsia="es-ES"/>
            </w:rPr>
          </w:pPr>
          <w:hyperlink w:anchor="_Toc83030875" w:history="1">
            <w:r w:rsidR="006A4835" w:rsidRPr="006A4835">
              <w:rPr>
                <w:rStyle w:val="Hipervnculo"/>
                <w:sz w:val="16"/>
                <w:szCs w:val="20"/>
              </w:rPr>
              <w:t>2.6.3.</w:t>
            </w:r>
            <w:r w:rsidR="006A4835" w:rsidRPr="006A4835">
              <w:rPr>
                <w:rFonts w:eastAsiaTheme="minorEastAsia"/>
                <w:sz w:val="20"/>
                <w:szCs w:val="20"/>
                <w:lang w:val="es-ES" w:eastAsia="es-ES"/>
              </w:rPr>
              <w:tab/>
            </w:r>
            <w:r w:rsidR="006A4835" w:rsidRPr="006A4835">
              <w:rPr>
                <w:rStyle w:val="Hipervnculo"/>
                <w:sz w:val="16"/>
                <w:szCs w:val="20"/>
              </w:rPr>
              <w:t>Initial Loads</w:t>
            </w:r>
            <w:r w:rsidR="006A4835" w:rsidRPr="006A4835">
              <w:rPr>
                <w:webHidden/>
                <w:sz w:val="16"/>
                <w:szCs w:val="20"/>
              </w:rPr>
              <w:tab/>
            </w:r>
            <w:r w:rsidR="006A4835" w:rsidRPr="006A4835">
              <w:rPr>
                <w:webHidden/>
                <w:sz w:val="16"/>
                <w:szCs w:val="20"/>
              </w:rPr>
              <w:fldChar w:fldCharType="begin"/>
            </w:r>
            <w:r w:rsidR="006A4835" w:rsidRPr="006A4835">
              <w:rPr>
                <w:webHidden/>
                <w:sz w:val="16"/>
                <w:szCs w:val="20"/>
              </w:rPr>
              <w:instrText xml:space="preserve"> PAGEREF _Toc83030875 \h </w:instrText>
            </w:r>
            <w:r w:rsidR="006A4835" w:rsidRPr="006A4835">
              <w:rPr>
                <w:webHidden/>
                <w:sz w:val="16"/>
                <w:szCs w:val="20"/>
              </w:rPr>
            </w:r>
            <w:r w:rsidR="006A4835" w:rsidRPr="006A4835">
              <w:rPr>
                <w:webHidden/>
                <w:sz w:val="16"/>
                <w:szCs w:val="20"/>
              </w:rPr>
              <w:fldChar w:fldCharType="separate"/>
            </w:r>
            <w:r w:rsidR="006A4835" w:rsidRPr="006A4835">
              <w:rPr>
                <w:webHidden/>
                <w:sz w:val="16"/>
                <w:szCs w:val="20"/>
              </w:rPr>
              <w:t>15</w:t>
            </w:r>
            <w:r w:rsidR="006A4835" w:rsidRPr="006A4835">
              <w:rPr>
                <w:webHidden/>
                <w:sz w:val="16"/>
                <w:szCs w:val="20"/>
              </w:rPr>
              <w:fldChar w:fldCharType="end"/>
            </w:r>
          </w:hyperlink>
        </w:p>
        <w:p w14:paraId="0CD8710F" w14:textId="26842DD1" w:rsidR="006A4835" w:rsidRPr="006A4835" w:rsidRDefault="00E36067">
          <w:pPr>
            <w:pStyle w:val="TDC2"/>
            <w:rPr>
              <w:rFonts w:eastAsiaTheme="minorEastAsia"/>
              <w:sz w:val="20"/>
              <w:szCs w:val="20"/>
              <w:lang w:val="es-ES" w:eastAsia="es-ES"/>
            </w:rPr>
          </w:pPr>
          <w:hyperlink w:anchor="_Toc83030876" w:history="1">
            <w:r w:rsidR="006A4835" w:rsidRPr="006A4835">
              <w:rPr>
                <w:rStyle w:val="Hipervnculo"/>
                <w:sz w:val="16"/>
                <w:szCs w:val="20"/>
              </w:rPr>
              <w:t>2.6.4.</w:t>
            </w:r>
            <w:r w:rsidR="006A4835" w:rsidRPr="006A4835">
              <w:rPr>
                <w:rFonts w:eastAsiaTheme="minorEastAsia"/>
                <w:sz w:val="20"/>
                <w:szCs w:val="20"/>
                <w:lang w:val="es-ES" w:eastAsia="es-ES"/>
              </w:rPr>
              <w:tab/>
            </w:r>
            <w:r w:rsidR="006A4835" w:rsidRPr="006A4835">
              <w:rPr>
                <w:rStyle w:val="Hipervnculo"/>
                <w:sz w:val="16"/>
                <w:szCs w:val="20"/>
              </w:rPr>
              <w:t>Performance test / Indexes creation</w:t>
            </w:r>
            <w:r w:rsidR="006A4835" w:rsidRPr="006A4835">
              <w:rPr>
                <w:webHidden/>
                <w:sz w:val="16"/>
                <w:szCs w:val="20"/>
              </w:rPr>
              <w:tab/>
            </w:r>
            <w:r w:rsidR="006A4835" w:rsidRPr="006A4835">
              <w:rPr>
                <w:webHidden/>
                <w:sz w:val="16"/>
                <w:szCs w:val="20"/>
              </w:rPr>
              <w:fldChar w:fldCharType="begin"/>
            </w:r>
            <w:r w:rsidR="006A4835" w:rsidRPr="006A4835">
              <w:rPr>
                <w:webHidden/>
                <w:sz w:val="16"/>
                <w:szCs w:val="20"/>
              </w:rPr>
              <w:instrText xml:space="preserve"> PAGEREF _Toc83030876 \h </w:instrText>
            </w:r>
            <w:r w:rsidR="006A4835" w:rsidRPr="006A4835">
              <w:rPr>
                <w:webHidden/>
                <w:sz w:val="16"/>
                <w:szCs w:val="20"/>
              </w:rPr>
            </w:r>
            <w:r w:rsidR="006A4835" w:rsidRPr="006A4835">
              <w:rPr>
                <w:webHidden/>
                <w:sz w:val="16"/>
                <w:szCs w:val="20"/>
              </w:rPr>
              <w:fldChar w:fldCharType="separate"/>
            </w:r>
            <w:r w:rsidR="006A4835" w:rsidRPr="006A4835">
              <w:rPr>
                <w:webHidden/>
                <w:sz w:val="16"/>
                <w:szCs w:val="20"/>
              </w:rPr>
              <w:t>15</w:t>
            </w:r>
            <w:r w:rsidR="006A4835" w:rsidRPr="006A4835">
              <w:rPr>
                <w:webHidden/>
                <w:sz w:val="16"/>
                <w:szCs w:val="20"/>
              </w:rPr>
              <w:fldChar w:fldCharType="end"/>
            </w:r>
          </w:hyperlink>
        </w:p>
        <w:p w14:paraId="6676005F" w14:textId="1B633381" w:rsidR="006A4835" w:rsidRPr="006A4835" w:rsidRDefault="00E36067">
          <w:pPr>
            <w:pStyle w:val="TDC2"/>
            <w:rPr>
              <w:rFonts w:eastAsiaTheme="minorEastAsia"/>
              <w:sz w:val="20"/>
              <w:szCs w:val="20"/>
              <w:lang w:val="es-ES" w:eastAsia="es-ES"/>
            </w:rPr>
          </w:pPr>
          <w:hyperlink w:anchor="_Toc83030877" w:history="1">
            <w:r w:rsidR="006A4835" w:rsidRPr="006A4835">
              <w:rPr>
                <w:rStyle w:val="Hipervnculo"/>
                <w:sz w:val="16"/>
                <w:szCs w:val="20"/>
              </w:rPr>
              <w:t>2.7</w:t>
            </w:r>
            <w:r w:rsidR="006A4835" w:rsidRPr="006A4835">
              <w:rPr>
                <w:rFonts w:eastAsiaTheme="minorEastAsia"/>
                <w:sz w:val="20"/>
                <w:szCs w:val="20"/>
                <w:lang w:val="es-ES" w:eastAsia="es-ES"/>
              </w:rPr>
              <w:tab/>
            </w:r>
            <w:r w:rsidR="006A4835" w:rsidRPr="006A4835">
              <w:rPr>
                <w:rStyle w:val="Hipervnculo"/>
                <w:sz w:val="16"/>
                <w:szCs w:val="20"/>
              </w:rPr>
              <w:t>Changes in Batch Processes / Aggregations / DRP</w:t>
            </w:r>
            <w:r w:rsidR="006A4835" w:rsidRPr="006A4835">
              <w:rPr>
                <w:webHidden/>
                <w:sz w:val="16"/>
                <w:szCs w:val="20"/>
              </w:rPr>
              <w:tab/>
            </w:r>
            <w:r w:rsidR="006A4835" w:rsidRPr="006A4835">
              <w:rPr>
                <w:webHidden/>
                <w:sz w:val="16"/>
                <w:szCs w:val="20"/>
              </w:rPr>
              <w:fldChar w:fldCharType="begin"/>
            </w:r>
            <w:r w:rsidR="006A4835" w:rsidRPr="006A4835">
              <w:rPr>
                <w:webHidden/>
                <w:sz w:val="16"/>
                <w:szCs w:val="20"/>
              </w:rPr>
              <w:instrText xml:space="preserve"> PAGEREF _Toc83030877 \h </w:instrText>
            </w:r>
            <w:r w:rsidR="006A4835" w:rsidRPr="006A4835">
              <w:rPr>
                <w:webHidden/>
                <w:sz w:val="16"/>
                <w:szCs w:val="20"/>
              </w:rPr>
            </w:r>
            <w:r w:rsidR="006A4835" w:rsidRPr="006A4835">
              <w:rPr>
                <w:webHidden/>
                <w:sz w:val="16"/>
                <w:szCs w:val="20"/>
              </w:rPr>
              <w:fldChar w:fldCharType="separate"/>
            </w:r>
            <w:r w:rsidR="006A4835" w:rsidRPr="006A4835">
              <w:rPr>
                <w:webHidden/>
                <w:sz w:val="16"/>
                <w:szCs w:val="20"/>
              </w:rPr>
              <w:t>15</w:t>
            </w:r>
            <w:r w:rsidR="006A4835" w:rsidRPr="006A4835">
              <w:rPr>
                <w:webHidden/>
                <w:sz w:val="16"/>
                <w:szCs w:val="20"/>
              </w:rPr>
              <w:fldChar w:fldCharType="end"/>
            </w:r>
          </w:hyperlink>
        </w:p>
        <w:p w14:paraId="57F937FE" w14:textId="01A2F742" w:rsidR="006A4835" w:rsidRPr="006A4835" w:rsidRDefault="00E36067">
          <w:pPr>
            <w:pStyle w:val="TDC2"/>
            <w:rPr>
              <w:rFonts w:eastAsiaTheme="minorEastAsia"/>
              <w:sz w:val="20"/>
              <w:szCs w:val="20"/>
              <w:lang w:val="es-ES" w:eastAsia="es-ES"/>
            </w:rPr>
          </w:pPr>
          <w:hyperlink w:anchor="_Toc83030878" w:history="1">
            <w:r w:rsidR="006A4835" w:rsidRPr="006A4835">
              <w:rPr>
                <w:rStyle w:val="Hipervnculo"/>
                <w:sz w:val="16"/>
                <w:szCs w:val="20"/>
              </w:rPr>
              <w:t>2.8</w:t>
            </w:r>
            <w:r w:rsidR="006A4835" w:rsidRPr="006A4835">
              <w:rPr>
                <w:rFonts w:eastAsiaTheme="minorEastAsia"/>
                <w:sz w:val="20"/>
                <w:szCs w:val="20"/>
                <w:lang w:val="es-ES" w:eastAsia="es-ES"/>
              </w:rPr>
              <w:tab/>
            </w:r>
            <w:r w:rsidR="006A4835" w:rsidRPr="006A4835">
              <w:rPr>
                <w:rStyle w:val="Hipervnculo"/>
                <w:sz w:val="16"/>
                <w:szCs w:val="20"/>
              </w:rPr>
              <w:t>Use Case</w:t>
            </w:r>
            <w:r w:rsidR="006A4835" w:rsidRPr="006A4835">
              <w:rPr>
                <w:webHidden/>
                <w:sz w:val="16"/>
                <w:szCs w:val="20"/>
              </w:rPr>
              <w:tab/>
            </w:r>
            <w:r w:rsidR="006A4835" w:rsidRPr="006A4835">
              <w:rPr>
                <w:webHidden/>
                <w:sz w:val="16"/>
                <w:szCs w:val="20"/>
              </w:rPr>
              <w:fldChar w:fldCharType="begin"/>
            </w:r>
            <w:r w:rsidR="006A4835" w:rsidRPr="006A4835">
              <w:rPr>
                <w:webHidden/>
                <w:sz w:val="16"/>
                <w:szCs w:val="20"/>
              </w:rPr>
              <w:instrText xml:space="preserve"> PAGEREF _Toc83030878 \h </w:instrText>
            </w:r>
            <w:r w:rsidR="006A4835" w:rsidRPr="006A4835">
              <w:rPr>
                <w:webHidden/>
                <w:sz w:val="16"/>
                <w:szCs w:val="20"/>
              </w:rPr>
            </w:r>
            <w:r w:rsidR="006A4835" w:rsidRPr="006A4835">
              <w:rPr>
                <w:webHidden/>
                <w:sz w:val="16"/>
                <w:szCs w:val="20"/>
              </w:rPr>
              <w:fldChar w:fldCharType="separate"/>
            </w:r>
            <w:r w:rsidR="006A4835" w:rsidRPr="006A4835">
              <w:rPr>
                <w:webHidden/>
                <w:sz w:val="16"/>
                <w:szCs w:val="20"/>
              </w:rPr>
              <w:t>16</w:t>
            </w:r>
            <w:r w:rsidR="006A4835" w:rsidRPr="006A4835">
              <w:rPr>
                <w:webHidden/>
                <w:sz w:val="16"/>
                <w:szCs w:val="20"/>
              </w:rPr>
              <w:fldChar w:fldCharType="end"/>
            </w:r>
          </w:hyperlink>
        </w:p>
        <w:p w14:paraId="72B4BE7C" w14:textId="0EE5F24E" w:rsidR="006F4163" w:rsidRDefault="00DE41BF" w:rsidP="00206E81">
          <w:pPr>
            <w:spacing w:after="120" w:line="220" w:lineRule="exact"/>
          </w:pPr>
          <w:r w:rsidRPr="006A4835">
            <w:rPr>
              <w:b/>
              <w:bCs/>
              <w:noProof/>
              <w:sz w:val="16"/>
              <w:szCs w:val="16"/>
            </w:rPr>
            <w:fldChar w:fldCharType="end"/>
          </w:r>
        </w:p>
      </w:sdtContent>
    </w:sdt>
    <w:p w14:paraId="1AFC9209" w14:textId="77777777" w:rsidR="006F4163" w:rsidRDefault="006F4163" w:rsidP="00206E81">
      <w:pPr>
        <w:pStyle w:val="Bodycopy"/>
      </w:pPr>
    </w:p>
    <w:p w14:paraId="3CB4A6EA" w14:textId="77777777" w:rsidR="00895A03" w:rsidRDefault="00895A03" w:rsidP="00895A03">
      <w:pPr>
        <w:pStyle w:val="Bodycopy"/>
      </w:pPr>
    </w:p>
    <w:p w14:paraId="1DB02A26" w14:textId="77777777" w:rsidR="007812B5" w:rsidRPr="007812B5" w:rsidRDefault="007812B5" w:rsidP="007812B5">
      <w:pPr>
        <w:rPr>
          <w:lang w:eastAsia="en-GB"/>
        </w:rPr>
      </w:pPr>
    </w:p>
    <w:p w14:paraId="63F41A57" w14:textId="77777777" w:rsidR="007812B5" w:rsidRPr="007812B5" w:rsidRDefault="007812B5" w:rsidP="007812B5">
      <w:pPr>
        <w:rPr>
          <w:lang w:eastAsia="en-GB"/>
        </w:rPr>
      </w:pPr>
    </w:p>
    <w:p w14:paraId="634585C2" w14:textId="77777777" w:rsidR="007812B5" w:rsidRPr="007812B5" w:rsidRDefault="007812B5" w:rsidP="007812B5">
      <w:pPr>
        <w:rPr>
          <w:lang w:eastAsia="en-GB"/>
        </w:rPr>
      </w:pPr>
    </w:p>
    <w:p w14:paraId="32729A7A" w14:textId="32043B9A" w:rsidR="007812B5" w:rsidRDefault="007812B5" w:rsidP="007812B5">
      <w:pPr>
        <w:tabs>
          <w:tab w:val="left" w:pos="2610"/>
        </w:tabs>
        <w:rPr>
          <w:rFonts w:ascii="Arial" w:eastAsia="Times New Roman" w:hAnsi="Arial" w:cs="Arial"/>
          <w:color w:val="000000"/>
          <w:sz w:val="18"/>
          <w:szCs w:val="21"/>
          <w:lang w:eastAsia="en-GB"/>
        </w:rPr>
      </w:pPr>
      <w:r>
        <w:rPr>
          <w:rFonts w:ascii="Arial" w:eastAsia="Times New Roman" w:hAnsi="Arial" w:cs="Arial"/>
          <w:color w:val="000000"/>
          <w:sz w:val="18"/>
          <w:szCs w:val="21"/>
          <w:lang w:eastAsia="en-GB"/>
        </w:rPr>
        <w:tab/>
      </w:r>
    </w:p>
    <w:p w14:paraId="667B27D4" w14:textId="719D138F" w:rsidR="007812B5" w:rsidRPr="007812B5" w:rsidRDefault="007812B5" w:rsidP="007812B5">
      <w:pPr>
        <w:tabs>
          <w:tab w:val="left" w:pos="2610"/>
        </w:tabs>
        <w:rPr>
          <w:lang w:eastAsia="en-GB"/>
        </w:rPr>
        <w:sectPr w:rsidR="007812B5" w:rsidRPr="007812B5" w:rsidSect="0097798B">
          <w:headerReference w:type="first" r:id="rId18"/>
          <w:footerReference w:type="first" r:id="rId19"/>
          <w:pgSz w:w="11906" w:h="16838" w:code="9"/>
          <w:pgMar w:top="902" w:right="1646" w:bottom="879" w:left="1338" w:header="714" w:footer="556" w:gutter="0"/>
          <w:cols w:space="708"/>
          <w:titlePg/>
          <w:docGrid w:linePitch="360"/>
        </w:sectPr>
      </w:pPr>
      <w:r>
        <w:rPr>
          <w:lang w:eastAsia="en-GB"/>
        </w:rPr>
        <w:tab/>
      </w:r>
    </w:p>
    <w:p w14:paraId="1DB3D193" w14:textId="7D0C05F6" w:rsidR="007F12A1" w:rsidRDefault="00DD5B0F" w:rsidP="00283B18">
      <w:pPr>
        <w:pStyle w:val="Ttulo1"/>
        <w:numPr>
          <w:ilvl w:val="0"/>
          <w:numId w:val="17"/>
        </w:numPr>
      </w:pPr>
      <w:bookmarkStart w:id="0" w:name="_Toc83030859"/>
      <w:r>
        <w:lastRenderedPageBreak/>
        <w:t>Document approval</w:t>
      </w:r>
      <w:bookmarkEnd w:id="0"/>
    </w:p>
    <w:p w14:paraId="38724E88" w14:textId="77777777" w:rsidR="00B5445E" w:rsidRPr="00B5445E" w:rsidRDefault="00B5445E" w:rsidP="00B5445E"/>
    <w:p w14:paraId="316076FC" w14:textId="741B26D4" w:rsidR="00355576" w:rsidRPr="007346FB" w:rsidRDefault="007346FB" w:rsidP="00355576">
      <w:pPr>
        <w:rPr>
          <w:i/>
          <w:iCs/>
          <w:color w:val="A6A6A6" w:themeColor="background1" w:themeShade="A6"/>
          <w:sz w:val="20"/>
          <w:szCs w:val="20"/>
        </w:rPr>
      </w:pPr>
      <w:r w:rsidRPr="007346FB">
        <w:rPr>
          <w:i/>
          <w:iCs/>
          <w:color w:val="A6A6A6" w:themeColor="background1" w:themeShade="A6"/>
          <w:sz w:val="20"/>
          <w:szCs w:val="20"/>
        </w:rPr>
        <w:t>List members from market, DBU, BTS, ODC, GTC and other teams that are accountable and responsible for the CHG implementation. Add extra rows if required to include extra team members (</w:t>
      </w:r>
      <w:proofErr w:type="gramStart"/>
      <w:r w:rsidRPr="007346FB">
        <w:rPr>
          <w:i/>
          <w:iCs/>
          <w:color w:val="A6A6A6" w:themeColor="background1" w:themeShade="A6"/>
          <w:sz w:val="20"/>
          <w:szCs w:val="20"/>
        </w:rPr>
        <w:t>e.g.</w:t>
      </w:r>
      <w:proofErr w:type="gramEnd"/>
      <w:r w:rsidRPr="007346FB">
        <w:rPr>
          <w:i/>
          <w:iCs/>
          <w:color w:val="A6A6A6" w:themeColor="background1" w:themeShade="A6"/>
          <w:sz w:val="20"/>
          <w:szCs w:val="20"/>
        </w:rPr>
        <w:t xml:space="preserve"> responsible for different areas or services).</w:t>
      </w:r>
    </w:p>
    <w:tbl>
      <w:tblPr>
        <w:tblStyle w:val="Tablaconcuadrcula1clara-nfasis6"/>
        <w:tblpPr w:leftFromText="180" w:rightFromText="180" w:vertAnchor="text" w:horzAnchor="margin" w:tblpY="2"/>
        <w:tblW w:w="5000" w:type="pct"/>
        <w:tblLook w:val="0020" w:firstRow="1" w:lastRow="0" w:firstColumn="0" w:lastColumn="0" w:noHBand="0" w:noVBand="0"/>
      </w:tblPr>
      <w:tblGrid>
        <w:gridCol w:w="2067"/>
        <w:gridCol w:w="3965"/>
        <w:gridCol w:w="2883"/>
      </w:tblGrid>
      <w:tr w:rsidR="00610783" w:rsidRPr="00E46A9F" w14:paraId="5247607C" w14:textId="77777777" w:rsidTr="00610783">
        <w:trPr>
          <w:cnfStyle w:val="100000000000" w:firstRow="1" w:lastRow="0" w:firstColumn="0" w:lastColumn="0" w:oddVBand="0" w:evenVBand="0" w:oddHBand="0" w:evenHBand="0" w:firstRowFirstColumn="0" w:firstRowLastColumn="0" w:lastRowFirstColumn="0" w:lastRowLastColumn="0"/>
          <w:trHeight w:val="288"/>
        </w:trPr>
        <w:tc>
          <w:tcPr>
            <w:tcW w:w="1159" w:type="pct"/>
            <w:shd w:val="clear" w:color="auto" w:fill="2B5D9A" w:themeFill="accent6" w:themeFillShade="BF"/>
          </w:tcPr>
          <w:p w14:paraId="7D19E16D" w14:textId="77777777" w:rsidR="00610783" w:rsidRPr="00462C94" w:rsidRDefault="00610783" w:rsidP="00610783">
            <w:pPr>
              <w:spacing w:before="100" w:beforeAutospacing="1" w:after="100" w:afterAutospacing="1"/>
              <w:ind w:left="90"/>
              <w:jc w:val="center"/>
              <w:rPr>
                <w:rFonts w:cstheme="minorHAnsi"/>
                <w:bCs w:val="0"/>
                <w:noProof/>
                <w:color w:val="FFFFFF" w:themeColor="background1"/>
                <w:sz w:val="20"/>
                <w:szCs w:val="20"/>
              </w:rPr>
            </w:pPr>
            <w:r w:rsidRPr="00462C94">
              <w:rPr>
                <w:rFonts w:cstheme="minorHAnsi"/>
                <w:bCs w:val="0"/>
                <w:noProof/>
                <w:color w:val="FFFFFF" w:themeColor="background1"/>
                <w:sz w:val="20"/>
                <w:szCs w:val="20"/>
              </w:rPr>
              <w:t>Role</w:t>
            </w:r>
          </w:p>
        </w:tc>
        <w:tc>
          <w:tcPr>
            <w:tcW w:w="2224" w:type="pct"/>
            <w:shd w:val="clear" w:color="auto" w:fill="2B5D9A" w:themeFill="accent6" w:themeFillShade="BF"/>
          </w:tcPr>
          <w:p w14:paraId="64EA010A" w14:textId="77777777" w:rsidR="00610783" w:rsidRPr="00E46A9F" w:rsidRDefault="00610783" w:rsidP="00610783">
            <w:pPr>
              <w:spacing w:before="100" w:beforeAutospacing="1" w:after="100" w:afterAutospacing="1"/>
              <w:ind w:left="78"/>
              <w:jc w:val="center"/>
              <w:rPr>
                <w:rFonts w:cstheme="minorHAnsi"/>
                <w:noProof/>
                <w:color w:val="FFFFFF" w:themeColor="background1"/>
                <w:sz w:val="20"/>
                <w:szCs w:val="20"/>
              </w:rPr>
            </w:pPr>
            <w:r w:rsidRPr="00E46A9F">
              <w:rPr>
                <w:rFonts w:cstheme="minorHAnsi"/>
                <w:noProof/>
                <w:color w:val="FFFFFF" w:themeColor="background1"/>
                <w:sz w:val="20"/>
                <w:szCs w:val="20"/>
              </w:rPr>
              <w:t>Name</w:t>
            </w:r>
          </w:p>
        </w:tc>
        <w:tc>
          <w:tcPr>
            <w:tcW w:w="1617" w:type="pct"/>
            <w:shd w:val="clear" w:color="auto" w:fill="2B5D9A" w:themeFill="accent6" w:themeFillShade="BF"/>
          </w:tcPr>
          <w:p w14:paraId="0036D2F3" w14:textId="77777777" w:rsidR="00610783" w:rsidRPr="00E46A9F" w:rsidRDefault="00610783" w:rsidP="00610783">
            <w:pPr>
              <w:spacing w:before="100" w:beforeAutospacing="1" w:after="100" w:afterAutospacing="1"/>
              <w:ind w:left="78"/>
              <w:jc w:val="center"/>
              <w:rPr>
                <w:rFonts w:cstheme="minorHAnsi"/>
                <w:noProof/>
                <w:color w:val="FFFFFF" w:themeColor="background1"/>
                <w:sz w:val="20"/>
                <w:szCs w:val="20"/>
              </w:rPr>
            </w:pPr>
            <w:r w:rsidRPr="00E46A9F">
              <w:rPr>
                <w:rFonts w:cstheme="minorHAnsi"/>
                <w:noProof/>
                <w:color w:val="FFFFFF" w:themeColor="background1"/>
                <w:sz w:val="20"/>
                <w:szCs w:val="20"/>
              </w:rPr>
              <w:t>Function</w:t>
            </w:r>
          </w:p>
        </w:tc>
      </w:tr>
      <w:tr w:rsidR="00610783" w:rsidRPr="00745CF2" w14:paraId="71F3E811" w14:textId="77777777" w:rsidTr="00610783">
        <w:trPr>
          <w:trHeight w:val="288"/>
        </w:trPr>
        <w:tc>
          <w:tcPr>
            <w:tcW w:w="1159" w:type="pct"/>
          </w:tcPr>
          <w:p w14:paraId="0A538BB1" w14:textId="77777777" w:rsidR="00610783" w:rsidRPr="00745CF2" w:rsidRDefault="00610783" w:rsidP="00610783">
            <w:pPr>
              <w:spacing w:before="100" w:beforeAutospacing="1" w:after="100" w:afterAutospacing="1"/>
              <w:ind w:left="90"/>
              <w:rPr>
                <w:rFonts w:cstheme="minorHAnsi"/>
                <w:b/>
                <w:noProof/>
                <w:sz w:val="20"/>
                <w:szCs w:val="20"/>
              </w:rPr>
            </w:pPr>
            <w:r w:rsidRPr="00745CF2">
              <w:rPr>
                <w:rFonts w:cstheme="minorHAnsi"/>
                <w:b/>
                <w:noProof/>
                <w:sz w:val="20"/>
                <w:szCs w:val="20"/>
              </w:rPr>
              <w:t>DBU Approver</w:t>
            </w:r>
          </w:p>
        </w:tc>
        <w:tc>
          <w:tcPr>
            <w:tcW w:w="2224" w:type="pct"/>
          </w:tcPr>
          <w:p w14:paraId="4222B1F5" w14:textId="10E0BC00" w:rsidR="00610783" w:rsidRPr="00745CF2" w:rsidRDefault="001F381F" w:rsidP="00E46B70">
            <w:pPr>
              <w:spacing w:before="100" w:beforeAutospacing="1" w:after="100" w:afterAutospacing="1"/>
              <w:ind w:left="78"/>
              <w:rPr>
                <w:rFonts w:cstheme="minorHAnsi"/>
                <w:noProof/>
                <w:sz w:val="20"/>
                <w:szCs w:val="20"/>
              </w:rPr>
            </w:pPr>
            <w:r>
              <w:rPr>
                <w:rFonts w:cstheme="minorHAnsi"/>
                <w:noProof/>
                <w:sz w:val="20"/>
                <w:szCs w:val="20"/>
              </w:rPr>
              <w:t>Sergio Campos</w:t>
            </w:r>
          </w:p>
        </w:tc>
        <w:tc>
          <w:tcPr>
            <w:tcW w:w="1617" w:type="pct"/>
          </w:tcPr>
          <w:p w14:paraId="4811E7BC" w14:textId="62DA09F5" w:rsidR="00610783" w:rsidRPr="00745CF2" w:rsidRDefault="006D48D0" w:rsidP="00610783">
            <w:pPr>
              <w:spacing w:before="100" w:beforeAutospacing="1" w:after="100" w:afterAutospacing="1"/>
              <w:ind w:left="78"/>
              <w:rPr>
                <w:rFonts w:cstheme="minorHAnsi"/>
                <w:noProof/>
                <w:sz w:val="20"/>
                <w:szCs w:val="20"/>
              </w:rPr>
            </w:pPr>
            <w:r>
              <w:rPr>
                <w:rFonts w:cstheme="minorHAnsi"/>
                <w:noProof/>
                <w:sz w:val="20"/>
                <w:szCs w:val="20"/>
              </w:rPr>
              <w:t>Digital CX Manager</w:t>
            </w:r>
          </w:p>
        </w:tc>
      </w:tr>
      <w:tr w:rsidR="00610783" w:rsidRPr="00745CF2" w14:paraId="18A1DF84" w14:textId="77777777" w:rsidTr="00610783">
        <w:trPr>
          <w:trHeight w:val="288"/>
        </w:trPr>
        <w:tc>
          <w:tcPr>
            <w:tcW w:w="1159" w:type="pct"/>
          </w:tcPr>
          <w:p w14:paraId="351ACD09" w14:textId="77777777" w:rsidR="00610783" w:rsidRPr="00745CF2" w:rsidRDefault="00610783" w:rsidP="00610783">
            <w:pPr>
              <w:spacing w:before="100" w:beforeAutospacing="1" w:after="100" w:afterAutospacing="1"/>
              <w:ind w:left="90"/>
              <w:rPr>
                <w:rFonts w:cstheme="minorHAnsi"/>
                <w:b/>
                <w:noProof/>
                <w:sz w:val="20"/>
                <w:szCs w:val="20"/>
              </w:rPr>
            </w:pPr>
            <w:r w:rsidRPr="00745CF2">
              <w:rPr>
                <w:rFonts w:cstheme="minorHAnsi"/>
                <w:b/>
                <w:noProof/>
                <w:sz w:val="20"/>
                <w:szCs w:val="20"/>
              </w:rPr>
              <w:t>BTS</w:t>
            </w:r>
            <w:r>
              <w:rPr>
                <w:rFonts w:cstheme="minorHAnsi"/>
                <w:b/>
                <w:noProof/>
                <w:sz w:val="20"/>
                <w:szCs w:val="20"/>
              </w:rPr>
              <w:t xml:space="preserve"> expert</w:t>
            </w:r>
          </w:p>
        </w:tc>
        <w:tc>
          <w:tcPr>
            <w:tcW w:w="2224" w:type="pct"/>
          </w:tcPr>
          <w:p w14:paraId="6038ABA8" w14:textId="1F1B80D7" w:rsidR="00610783" w:rsidRPr="00745CF2" w:rsidRDefault="009A2797" w:rsidP="00E46B70">
            <w:pPr>
              <w:spacing w:before="100" w:beforeAutospacing="1" w:after="100" w:afterAutospacing="1"/>
              <w:ind w:left="78"/>
              <w:rPr>
                <w:rFonts w:cstheme="minorHAnsi"/>
                <w:noProof/>
                <w:sz w:val="20"/>
                <w:szCs w:val="20"/>
              </w:rPr>
            </w:pPr>
            <w:r>
              <w:rPr>
                <w:rFonts w:cstheme="minorHAnsi"/>
                <w:noProof/>
                <w:sz w:val="20"/>
                <w:szCs w:val="20"/>
              </w:rPr>
              <w:t>Iker Fernández</w:t>
            </w:r>
          </w:p>
        </w:tc>
        <w:tc>
          <w:tcPr>
            <w:tcW w:w="1617" w:type="pct"/>
          </w:tcPr>
          <w:p w14:paraId="791E409E" w14:textId="7CE879E1" w:rsidR="00610783" w:rsidRPr="00745CF2" w:rsidRDefault="00610783" w:rsidP="00610783">
            <w:pPr>
              <w:spacing w:before="100" w:beforeAutospacing="1" w:after="100" w:afterAutospacing="1"/>
              <w:ind w:left="78"/>
              <w:rPr>
                <w:rFonts w:cstheme="minorHAnsi"/>
                <w:noProof/>
                <w:sz w:val="20"/>
                <w:szCs w:val="20"/>
              </w:rPr>
            </w:pPr>
            <w:r w:rsidRPr="00745CF2">
              <w:rPr>
                <w:rFonts w:cstheme="minorHAnsi"/>
                <w:noProof/>
                <w:sz w:val="20"/>
                <w:szCs w:val="20"/>
              </w:rPr>
              <w:t>BTS TM</w:t>
            </w:r>
            <w:r>
              <w:rPr>
                <w:rFonts w:cstheme="minorHAnsi"/>
                <w:noProof/>
                <w:sz w:val="20"/>
                <w:szCs w:val="20"/>
              </w:rPr>
              <w:t>E Manager</w:t>
            </w:r>
            <w:r w:rsidR="009C1EF5">
              <w:rPr>
                <w:rFonts w:cstheme="minorHAnsi"/>
                <w:noProof/>
                <w:sz w:val="20"/>
                <w:szCs w:val="20"/>
              </w:rPr>
              <w:t xml:space="preserve"> &amp; Mobile</w:t>
            </w:r>
          </w:p>
        </w:tc>
      </w:tr>
      <w:tr w:rsidR="00FE220F" w:rsidRPr="00745CF2" w14:paraId="76BA7EF4" w14:textId="77777777" w:rsidTr="00610783">
        <w:trPr>
          <w:trHeight w:val="288"/>
        </w:trPr>
        <w:tc>
          <w:tcPr>
            <w:tcW w:w="1159" w:type="pct"/>
          </w:tcPr>
          <w:p w14:paraId="10D0EE48" w14:textId="625C5DA0" w:rsidR="00FE220F" w:rsidRPr="00745CF2" w:rsidRDefault="00FE220F" w:rsidP="00610783">
            <w:pPr>
              <w:spacing w:before="100" w:beforeAutospacing="1" w:after="100" w:afterAutospacing="1"/>
              <w:ind w:left="90"/>
              <w:rPr>
                <w:rFonts w:cstheme="minorHAnsi"/>
                <w:b/>
                <w:noProof/>
                <w:sz w:val="20"/>
                <w:szCs w:val="20"/>
              </w:rPr>
            </w:pPr>
            <w:r>
              <w:rPr>
                <w:rFonts w:cstheme="minorHAnsi"/>
                <w:b/>
                <w:noProof/>
                <w:sz w:val="20"/>
                <w:szCs w:val="20"/>
              </w:rPr>
              <w:t>BI expert</w:t>
            </w:r>
          </w:p>
        </w:tc>
        <w:tc>
          <w:tcPr>
            <w:tcW w:w="2224" w:type="pct"/>
          </w:tcPr>
          <w:p w14:paraId="3A520B03" w14:textId="23F32790" w:rsidR="00FE220F" w:rsidRDefault="00FE220F" w:rsidP="00E46B70">
            <w:pPr>
              <w:spacing w:before="100" w:beforeAutospacing="1" w:after="100" w:afterAutospacing="1"/>
              <w:ind w:left="78"/>
              <w:rPr>
                <w:rFonts w:cstheme="minorHAnsi"/>
                <w:noProof/>
                <w:sz w:val="20"/>
                <w:szCs w:val="20"/>
              </w:rPr>
            </w:pPr>
            <w:r>
              <w:rPr>
                <w:rFonts w:cstheme="minorHAnsi"/>
                <w:noProof/>
                <w:sz w:val="20"/>
                <w:szCs w:val="20"/>
              </w:rPr>
              <w:t>Belén Prol</w:t>
            </w:r>
          </w:p>
        </w:tc>
        <w:tc>
          <w:tcPr>
            <w:tcW w:w="1617" w:type="pct"/>
          </w:tcPr>
          <w:p w14:paraId="787D372C" w14:textId="127E1A77" w:rsidR="00FE220F" w:rsidRDefault="00FE220F" w:rsidP="00610783">
            <w:pPr>
              <w:spacing w:before="100" w:beforeAutospacing="1" w:after="100" w:afterAutospacing="1"/>
              <w:ind w:left="78"/>
              <w:rPr>
                <w:rFonts w:cstheme="minorHAnsi"/>
                <w:noProof/>
                <w:sz w:val="20"/>
                <w:szCs w:val="20"/>
              </w:rPr>
            </w:pPr>
            <w:r>
              <w:rPr>
                <w:rFonts w:cstheme="minorHAnsi"/>
                <w:noProof/>
                <w:sz w:val="20"/>
                <w:szCs w:val="20"/>
              </w:rPr>
              <w:t>BTS BI Manager</w:t>
            </w:r>
          </w:p>
        </w:tc>
      </w:tr>
      <w:tr w:rsidR="00610783" w:rsidRPr="00745CF2" w14:paraId="788E6641" w14:textId="77777777" w:rsidTr="00610783">
        <w:trPr>
          <w:trHeight w:val="288"/>
        </w:trPr>
        <w:tc>
          <w:tcPr>
            <w:tcW w:w="1159" w:type="pct"/>
          </w:tcPr>
          <w:p w14:paraId="15089702" w14:textId="77777777" w:rsidR="00610783" w:rsidRPr="00745CF2" w:rsidRDefault="00610783" w:rsidP="00610783">
            <w:pPr>
              <w:spacing w:before="100" w:beforeAutospacing="1" w:after="100" w:afterAutospacing="1"/>
              <w:ind w:left="90"/>
              <w:rPr>
                <w:rFonts w:cstheme="minorHAnsi"/>
                <w:b/>
                <w:noProof/>
                <w:sz w:val="20"/>
                <w:szCs w:val="20"/>
              </w:rPr>
            </w:pPr>
            <w:r w:rsidRPr="00745CF2">
              <w:rPr>
                <w:rFonts w:cstheme="minorHAnsi"/>
                <w:b/>
                <w:noProof/>
                <w:sz w:val="20"/>
                <w:szCs w:val="20"/>
              </w:rPr>
              <w:t>ODC</w:t>
            </w:r>
            <w:r>
              <w:rPr>
                <w:rFonts w:cstheme="minorHAnsi"/>
                <w:b/>
                <w:noProof/>
                <w:sz w:val="20"/>
                <w:szCs w:val="20"/>
              </w:rPr>
              <w:t xml:space="preserve"> expert</w:t>
            </w:r>
          </w:p>
        </w:tc>
        <w:tc>
          <w:tcPr>
            <w:tcW w:w="2224" w:type="pct"/>
          </w:tcPr>
          <w:p w14:paraId="0595E938" w14:textId="5FEFC1BC" w:rsidR="00610783" w:rsidRPr="00745CF2" w:rsidRDefault="00837C3D" w:rsidP="00E46B70">
            <w:pPr>
              <w:spacing w:before="100" w:beforeAutospacing="1" w:after="100" w:afterAutospacing="1"/>
              <w:ind w:left="78"/>
              <w:rPr>
                <w:rFonts w:cstheme="minorHAnsi"/>
                <w:noProof/>
                <w:sz w:val="20"/>
                <w:szCs w:val="20"/>
              </w:rPr>
            </w:pPr>
            <w:r>
              <w:rPr>
                <w:rFonts w:cstheme="minorHAnsi"/>
                <w:noProof/>
                <w:sz w:val="20"/>
                <w:szCs w:val="20"/>
              </w:rPr>
              <w:t>Ignacio Encinas</w:t>
            </w:r>
          </w:p>
        </w:tc>
        <w:tc>
          <w:tcPr>
            <w:tcW w:w="1617" w:type="pct"/>
          </w:tcPr>
          <w:p w14:paraId="6320B360" w14:textId="77777777" w:rsidR="00610783" w:rsidRPr="00745CF2" w:rsidRDefault="00610783" w:rsidP="00610783">
            <w:pPr>
              <w:spacing w:before="100" w:beforeAutospacing="1" w:after="100" w:afterAutospacing="1"/>
              <w:ind w:left="78"/>
              <w:rPr>
                <w:rFonts w:cstheme="minorHAnsi"/>
                <w:noProof/>
                <w:sz w:val="20"/>
                <w:szCs w:val="20"/>
              </w:rPr>
            </w:pPr>
            <w:r w:rsidRPr="00745CF2">
              <w:rPr>
                <w:rFonts w:cstheme="minorHAnsi"/>
                <w:noProof/>
                <w:sz w:val="20"/>
                <w:szCs w:val="20"/>
              </w:rPr>
              <w:t>ODC Sales</w:t>
            </w:r>
          </w:p>
        </w:tc>
      </w:tr>
      <w:tr w:rsidR="006041B3" w:rsidRPr="00745CF2" w14:paraId="03773CB8" w14:textId="77777777" w:rsidTr="00610783">
        <w:trPr>
          <w:trHeight w:val="288"/>
        </w:trPr>
        <w:tc>
          <w:tcPr>
            <w:tcW w:w="1159" w:type="pct"/>
          </w:tcPr>
          <w:p w14:paraId="1C5A3E7D" w14:textId="577215FD" w:rsidR="006041B3" w:rsidRPr="00745CF2" w:rsidRDefault="006041B3" w:rsidP="00610783">
            <w:pPr>
              <w:spacing w:before="100" w:beforeAutospacing="1" w:after="100" w:afterAutospacing="1"/>
              <w:ind w:left="90"/>
              <w:rPr>
                <w:rFonts w:cstheme="minorHAnsi"/>
                <w:b/>
                <w:noProof/>
                <w:sz w:val="20"/>
                <w:szCs w:val="20"/>
              </w:rPr>
            </w:pPr>
            <w:r>
              <w:rPr>
                <w:rFonts w:cstheme="minorHAnsi"/>
                <w:b/>
                <w:noProof/>
                <w:sz w:val="20"/>
                <w:szCs w:val="20"/>
              </w:rPr>
              <w:t>ODC expert</w:t>
            </w:r>
          </w:p>
        </w:tc>
        <w:tc>
          <w:tcPr>
            <w:tcW w:w="2224" w:type="pct"/>
          </w:tcPr>
          <w:p w14:paraId="4D1BF735" w14:textId="50DB7EAF" w:rsidR="006041B3" w:rsidRDefault="006041B3" w:rsidP="00E46B70">
            <w:pPr>
              <w:spacing w:before="100" w:beforeAutospacing="1" w:after="100" w:afterAutospacing="1"/>
              <w:ind w:left="78"/>
              <w:rPr>
                <w:rFonts w:cstheme="minorHAnsi"/>
                <w:noProof/>
                <w:sz w:val="20"/>
                <w:szCs w:val="20"/>
              </w:rPr>
            </w:pPr>
            <w:r>
              <w:rPr>
                <w:rFonts w:cstheme="minorHAnsi"/>
                <w:noProof/>
                <w:sz w:val="20"/>
                <w:szCs w:val="20"/>
              </w:rPr>
              <w:t>Migu</w:t>
            </w:r>
            <w:r w:rsidR="000D4B2A">
              <w:rPr>
                <w:rFonts w:cstheme="minorHAnsi"/>
                <w:noProof/>
                <w:sz w:val="20"/>
                <w:szCs w:val="20"/>
              </w:rPr>
              <w:t>e</w:t>
            </w:r>
            <w:r>
              <w:rPr>
                <w:rFonts w:cstheme="minorHAnsi"/>
                <w:noProof/>
                <w:sz w:val="20"/>
                <w:szCs w:val="20"/>
              </w:rPr>
              <w:t>l Lopez</w:t>
            </w:r>
          </w:p>
        </w:tc>
        <w:tc>
          <w:tcPr>
            <w:tcW w:w="1617" w:type="pct"/>
          </w:tcPr>
          <w:p w14:paraId="44E79621" w14:textId="5F47FBC6" w:rsidR="006041B3" w:rsidRPr="00745CF2" w:rsidRDefault="006041B3" w:rsidP="00610783">
            <w:pPr>
              <w:spacing w:before="100" w:beforeAutospacing="1" w:after="100" w:afterAutospacing="1"/>
              <w:ind w:left="78"/>
              <w:rPr>
                <w:rFonts w:cstheme="minorHAnsi"/>
                <w:noProof/>
                <w:sz w:val="20"/>
                <w:szCs w:val="20"/>
              </w:rPr>
            </w:pPr>
            <w:r>
              <w:rPr>
                <w:rFonts w:cstheme="minorHAnsi"/>
                <w:noProof/>
                <w:sz w:val="20"/>
                <w:szCs w:val="20"/>
              </w:rPr>
              <w:t>ODC Data</w:t>
            </w:r>
          </w:p>
        </w:tc>
      </w:tr>
      <w:tr w:rsidR="00137EA2" w:rsidRPr="00745CF2" w14:paraId="7212DC0E" w14:textId="77777777" w:rsidTr="00610783">
        <w:trPr>
          <w:trHeight w:val="288"/>
        </w:trPr>
        <w:tc>
          <w:tcPr>
            <w:tcW w:w="1159" w:type="pct"/>
          </w:tcPr>
          <w:p w14:paraId="5B7F14F9" w14:textId="261139A3" w:rsidR="00137EA2" w:rsidRDefault="00137EA2" w:rsidP="00610783">
            <w:pPr>
              <w:spacing w:before="100" w:beforeAutospacing="1" w:after="100" w:afterAutospacing="1"/>
              <w:ind w:left="90"/>
              <w:rPr>
                <w:rFonts w:cstheme="minorHAnsi"/>
                <w:b/>
                <w:noProof/>
                <w:sz w:val="20"/>
                <w:szCs w:val="20"/>
              </w:rPr>
            </w:pPr>
            <w:r>
              <w:rPr>
                <w:rFonts w:cstheme="minorHAnsi"/>
                <w:b/>
                <w:noProof/>
                <w:sz w:val="20"/>
                <w:szCs w:val="20"/>
              </w:rPr>
              <w:t>ODC expert</w:t>
            </w:r>
          </w:p>
        </w:tc>
        <w:tc>
          <w:tcPr>
            <w:tcW w:w="2224" w:type="pct"/>
          </w:tcPr>
          <w:p w14:paraId="355488AC" w14:textId="6980942D" w:rsidR="00137EA2" w:rsidRDefault="00137EA2" w:rsidP="00E46B70">
            <w:pPr>
              <w:spacing w:before="100" w:beforeAutospacing="1" w:after="100" w:afterAutospacing="1"/>
              <w:ind w:left="78"/>
              <w:rPr>
                <w:rFonts w:cstheme="minorHAnsi"/>
                <w:noProof/>
                <w:sz w:val="20"/>
                <w:szCs w:val="20"/>
              </w:rPr>
            </w:pPr>
            <w:r>
              <w:rPr>
                <w:rFonts w:cstheme="minorHAnsi"/>
                <w:noProof/>
                <w:sz w:val="20"/>
                <w:szCs w:val="20"/>
              </w:rPr>
              <w:t>Carlos Díaz</w:t>
            </w:r>
          </w:p>
        </w:tc>
        <w:tc>
          <w:tcPr>
            <w:tcW w:w="1617" w:type="pct"/>
          </w:tcPr>
          <w:p w14:paraId="070BFDC3" w14:textId="06942CA1" w:rsidR="00137EA2" w:rsidRDefault="00137EA2" w:rsidP="00610783">
            <w:pPr>
              <w:spacing w:before="100" w:beforeAutospacing="1" w:after="100" w:afterAutospacing="1"/>
              <w:ind w:left="78"/>
              <w:rPr>
                <w:rFonts w:cstheme="minorHAnsi"/>
                <w:noProof/>
                <w:sz w:val="20"/>
                <w:szCs w:val="20"/>
              </w:rPr>
            </w:pPr>
            <w:r>
              <w:rPr>
                <w:rFonts w:cstheme="minorHAnsi"/>
                <w:noProof/>
                <w:sz w:val="20"/>
                <w:szCs w:val="20"/>
              </w:rPr>
              <w:t>Mobile App</w:t>
            </w:r>
            <w:r w:rsidR="007F0EB5">
              <w:rPr>
                <w:rFonts w:cstheme="minorHAnsi"/>
                <w:noProof/>
                <w:sz w:val="20"/>
                <w:szCs w:val="20"/>
              </w:rPr>
              <w:t>lication</w:t>
            </w:r>
          </w:p>
        </w:tc>
      </w:tr>
      <w:tr w:rsidR="00610783" w:rsidRPr="00745CF2" w14:paraId="2202771A" w14:textId="77777777" w:rsidTr="00610783">
        <w:trPr>
          <w:trHeight w:val="288"/>
        </w:trPr>
        <w:tc>
          <w:tcPr>
            <w:tcW w:w="1159" w:type="pct"/>
          </w:tcPr>
          <w:p w14:paraId="09F5B989" w14:textId="77777777" w:rsidR="00610783" w:rsidRPr="00745CF2" w:rsidRDefault="00610783" w:rsidP="00610783">
            <w:pPr>
              <w:spacing w:before="100" w:beforeAutospacing="1" w:after="100" w:afterAutospacing="1"/>
              <w:ind w:left="90"/>
              <w:rPr>
                <w:rFonts w:cstheme="minorHAnsi"/>
                <w:b/>
                <w:noProof/>
                <w:sz w:val="20"/>
                <w:szCs w:val="20"/>
              </w:rPr>
            </w:pPr>
            <w:r w:rsidRPr="00745CF2">
              <w:rPr>
                <w:rFonts w:cstheme="minorHAnsi"/>
                <w:b/>
                <w:noProof/>
                <w:sz w:val="20"/>
                <w:szCs w:val="20"/>
              </w:rPr>
              <w:t>GTC</w:t>
            </w:r>
            <w:r>
              <w:rPr>
                <w:rFonts w:cstheme="minorHAnsi"/>
                <w:b/>
                <w:noProof/>
                <w:sz w:val="20"/>
                <w:szCs w:val="20"/>
              </w:rPr>
              <w:t xml:space="preserve"> expert</w:t>
            </w:r>
          </w:p>
        </w:tc>
        <w:tc>
          <w:tcPr>
            <w:tcW w:w="2224" w:type="pct"/>
          </w:tcPr>
          <w:p w14:paraId="32DB823B" w14:textId="6B065BB4" w:rsidR="00610783" w:rsidRPr="00745CF2" w:rsidRDefault="004E1CF2" w:rsidP="00E46B70">
            <w:pPr>
              <w:spacing w:before="100" w:beforeAutospacing="1" w:after="100" w:afterAutospacing="1"/>
              <w:ind w:left="78"/>
              <w:rPr>
                <w:rFonts w:cstheme="minorHAnsi"/>
                <w:noProof/>
                <w:sz w:val="20"/>
                <w:szCs w:val="20"/>
              </w:rPr>
            </w:pPr>
            <w:r>
              <w:rPr>
                <w:rFonts w:cstheme="minorHAnsi"/>
                <w:noProof/>
                <w:sz w:val="20"/>
                <w:szCs w:val="20"/>
              </w:rPr>
              <w:t>Jose Carlos Martin</w:t>
            </w:r>
          </w:p>
        </w:tc>
        <w:tc>
          <w:tcPr>
            <w:tcW w:w="1617" w:type="pct"/>
          </w:tcPr>
          <w:p w14:paraId="2A1FD386" w14:textId="77777777" w:rsidR="00610783" w:rsidRPr="00745CF2" w:rsidRDefault="00610783" w:rsidP="00610783">
            <w:pPr>
              <w:spacing w:before="100" w:beforeAutospacing="1" w:after="100" w:afterAutospacing="1"/>
              <w:ind w:left="78"/>
              <w:rPr>
                <w:rFonts w:cstheme="minorHAnsi"/>
                <w:noProof/>
                <w:sz w:val="20"/>
                <w:szCs w:val="20"/>
              </w:rPr>
            </w:pPr>
            <w:r w:rsidRPr="00745CF2">
              <w:rPr>
                <w:rFonts w:cstheme="minorHAnsi"/>
                <w:noProof/>
                <w:sz w:val="20"/>
                <w:szCs w:val="20"/>
              </w:rPr>
              <w:t>TME Tech Arch M</w:t>
            </w:r>
            <w:r>
              <w:rPr>
                <w:rFonts w:cstheme="minorHAnsi"/>
                <w:noProof/>
                <w:sz w:val="20"/>
                <w:szCs w:val="20"/>
              </w:rPr>
              <w:t>gr</w:t>
            </w:r>
          </w:p>
        </w:tc>
      </w:tr>
    </w:tbl>
    <w:p w14:paraId="6CF22E50" w14:textId="77777777" w:rsidR="00B9080D" w:rsidRDefault="00B9080D" w:rsidP="00355576">
      <w:pPr>
        <w:rPr>
          <w:rFonts w:eastAsia="Times New Roman" w:cs="Arial"/>
          <w:szCs w:val="18"/>
        </w:rPr>
      </w:pPr>
    </w:p>
    <w:p w14:paraId="3D233914" w14:textId="633D4388" w:rsidR="00B9080D" w:rsidRDefault="00B9080D" w:rsidP="00355576">
      <w:pPr>
        <w:rPr>
          <w:rFonts w:ascii="Arial" w:eastAsia="Times New Roman" w:hAnsi="Arial" w:cs="Arial"/>
          <w:color w:val="000000"/>
          <w:sz w:val="20"/>
          <w:lang w:eastAsia="en-GB"/>
        </w:rPr>
      </w:pPr>
      <w:r w:rsidRPr="00610783">
        <w:rPr>
          <w:rFonts w:ascii="Arial" w:eastAsia="Times New Roman" w:hAnsi="Arial" w:cs="Arial"/>
          <w:color w:val="000000"/>
          <w:sz w:val="20"/>
          <w:lang w:eastAsia="en-GB"/>
        </w:rPr>
        <w:t>This is to confirm that we have reviewed the functional specifications for the proposed solution.  We agree with its contents and understand that the technical specifications will be designed based on this approved document</w:t>
      </w:r>
      <w:r w:rsidR="00610783">
        <w:rPr>
          <w:rFonts w:ascii="Arial" w:eastAsia="Times New Roman" w:hAnsi="Arial" w:cs="Arial"/>
          <w:color w:val="000000"/>
          <w:sz w:val="20"/>
          <w:lang w:eastAsia="en-GB"/>
        </w:rPr>
        <w:t>.</w:t>
      </w:r>
    </w:p>
    <w:p w14:paraId="4054AE92" w14:textId="77777777" w:rsidR="00360DED" w:rsidRPr="00610783" w:rsidRDefault="00360DED" w:rsidP="00355576">
      <w:pPr>
        <w:rPr>
          <w:rFonts w:ascii="Arial" w:eastAsia="Times New Roman" w:hAnsi="Arial" w:cs="Arial"/>
          <w:color w:val="000000"/>
          <w:sz w:val="20"/>
          <w:lang w:eastAsia="en-GB"/>
        </w:rPr>
      </w:pPr>
    </w:p>
    <w:p w14:paraId="23BE5390" w14:textId="7C1DC2E7" w:rsidR="007F12A1" w:rsidRDefault="00D40673" w:rsidP="00283B18">
      <w:pPr>
        <w:pStyle w:val="Ttulo1"/>
        <w:numPr>
          <w:ilvl w:val="0"/>
          <w:numId w:val="17"/>
        </w:numPr>
      </w:pPr>
      <w:bookmarkStart w:id="1" w:name="_Toc83030860"/>
      <w:r>
        <w:t>Revision history</w:t>
      </w:r>
      <w:bookmarkEnd w:id="1"/>
    </w:p>
    <w:p w14:paraId="339618BB" w14:textId="77777777" w:rsidR="00E147DF" w:rsidRPr="00E147DF" w:rsidRDefault="00E147DF" w:rsidP="00E147DF"/>
    <w:tbl>
      <w:tblPr>
        <w:tblStyle w:val="Tablaconcuadrcula1clara-nfasis6"/>
        <w:tblW w:w="5000" w:type="pct"/>
        <w:tblLook w:val="0020" w:firstRow="1" w:lastRow="0" w:firstColumn="0" w:lastColumn="0" w:noHBand="0" w:noVBand="0"/>
      </w:tblPr>
      <w:tblGrid>
        <w:gridCol w:w="1141"/>
        <w:gridCol w:w="1273"/>
        <w:gridCol w:w="3737"/>
        <w:gridCol w:w="1457"/>
        <w:gridCol w:w="1307"/>
      </w:tblGrid>
      <w:tr w:rsidR="00E147DF" w:rsidRPr="00756549" w14:paraId="691792F2" w14:textId="77777777" w:rsidTr="00E36067">
        <w:trPr>
          <w:cnfStyle w:val="100000000000" w:firstRow="1" w:lastRow="0" w:firstColumn="0" w:lastColumn="0" w:oddVBand="0" w:evenVBand="0" w:oddHBand="0" w:evenHBand="0" w:firstRowFirstColumn="0" w:firstRowLastColumn="0" w:lastRowFirstColumn="0" w:lastRowLastColumn="0"/>
          <w:trHeight w:val="270"/>
        </w:trPr>
        <w:tc>
          <w:tcPr>
            <w:tcW w:w="639" w:type="pct"/>
            <w:shd w:val="clear" w:color="auto" w:fill="2B5D9A" w:themeFill="accent6" w:themeFillShade="BF"/>
          </w:tcPr>
          <w:p w14:paraId="31FA1727" w14:textId="77777777" w:rsidR="00E147DF" w:rsidRPr="00202DCD" w:rsidRDefault="00E147DF" w:rsidP="00652EAA">
            <w:pPr>
              <w:spacing w:before="100" w:beforeAutospacing="1" w:after="100" w:afterAutospacing="1"/>
              <w:ind w:left="90"/>
              <w:jc w:val="center"/>
              <w:rPr>
                <w:rFonts w:cstheme="minorHAnsi"/>
                <w:bCs w:val="0"/>
                <w:noProof/>
                <w:color w:val="FFFFFF" w:themeColor="background1"/>
                <w:sz w:val="20"/>
                <w:szCs w:val="20"/>
              </w:rPr>
            </w:pPr>
            <w:r w:rsidRPr="00202DCD">
              <w:rPr>
                <w:rFonts w:cstheme="minorHAnsi"/>
                <w:bCs w:val="0"/>
                <w:noProof/>
                <w:color w:val="FFFFFF" w:themeColor="background1"/>
                <w:sz w:val="20"/>
                <w:szCs w:val="20"/>
              </w:rPr>
              <w:t>Revision</w:t>
            </w:r>
          </w:p>
        </w:tc>
        <w:tc>
          <w:tcPr>
            <w:tcW w:w="714" w:type="pct"/>
            <w:shd w:val="clear" w:color="auto" w:fill="2B5D9A" w:themeFill="accent6" w:themeFillShade="BF"/>
          </w:tcPr>
          <w:p w14:paraId="625711CD" w14:textId="77777777" w:rsidR="00E147DF" w:rsidRPr="00202DCD" w:rsidRDefault="00E147DF" w:rsidP="00652EAA">
            <w:pPr>
              <w:spacing w:before="100" w:beforeAutospacing="1" w:after="100" w:afterAutospacing="1"/>
              <w:ind w:left="90"/>
              <w:jc w:val="center"/>
              <w:rPr>
                <w:rFonts w:cstheme="minorHAnsi"/>
                <w:bCs w:val="0"/>
                <w:noProof/>
                <w:color w:val="FFFFFF" w:themeColor="background1"/>
                <w:sz w:val="20"/>
                <w:szCs w:val="20"/>
              </w:rPr>
            </w:pPr>
            <w:r w:rsidRPr="00202DCD">
              <w:rPr>
                <w:rFonts w:cstheme="minorHAnsi"/>
                <w:bCs w:val="0"/>
                <w:noProof/>
                <w:color w:val="FFFFFF" w:themeColor="background1"/>
                <w:sz w:val="20"/>
                <w:szCs w:val="20"/>
              </w:rPr>
              <w:t>Section(s)</w:t>
            </w:r>
          </w:p>
        </w:tc>
        <w:tc>
          <w:tcPr>
            <w:tcW w:w="2096" w:type="pct"/>
            <w:shd w:val="clear" w:color="auto" w:fill="2B5D9A" w:themeFill="accent6" w:themeFillShade="BF"/>
          </w:tcPr>
          <w:p w14:paraId="4152CF1F" w14:textId="77777777" w:rsidR="00E147DF" w:rsidRPr="00202DCD" w:rsidRDefault="00E147DF" w:rsidP="00652EAA">
            <w:pPr>
              <w:spacing w:before="100" w:beforeAutospacing="1" w:after="100" w:afterAutospacing="1"/>
              <w:ind w:left="90"/>
              <w:jc w:val="center"/>
              <w:rPr>
                <w:rFonts w:cstheme="minorHAnsi"/>
                <w:bCs w:val="0"/>
                <w:noProof/>
                <w:color w:val="FFFFFF" w:themeColor="background1"/>
                <w:sz w:val="20"/>
                <w:szCs w:val="20"/>
              </w:rPr>
            </w:pPr>
            <w:r w:rsidRPr="00202DCD">
              <w:rPr>
                <w:rFonts w:cstheme="minorHAnsi"/>
                <w:bCs w:val="0"/>
                <w:noProof/>
                <w:color w:val="FFFFFF" w:themeColor="background1"/>
                <w:sz w:val="20"/>
                <w:szCs w:val="20"/>
              </w:rPr>
              <w:t>Description</w:t>
            </w:r>
          </w:p>
        </w:tc>
        <w:tc>
          <w:tcPr>
            <w:tcW w:w="817" w:type="pct"/>
            <w:shd w:val="clear" w:color="auto" w:fill="2B5D9A" w:themeFill="accent6" w:themeFillShade="BF"/>
          </w:tcPr>
          <w:p w14:paraId="20E0B673" w14:textId="77777777" w:rsidR="00E147DF" w:rsidRPr="00202DCD" w:rsidRDefault="00E147DF" w:rsidP="00652EAA">
            <w:pPr>
              <w:spacing w:before="100" w:beforeAutospacing="1" w:after="100" w:afterAutospacing="1"/>
              <w:ind w:left="90"/>
              <w:jc w:val="center"/>
              <w:rPr>
                <w:rFonts w:cstheme="minorHAnsi"/>
                <w:bCs w:val="0"/>
                <w:noProof/>
                <w:color w:val="FFFFFF" w:themeColor="background1"/>
                <w:sz w:val="20"/>
                <w:szCs w:val="20"/>
              </w:rPr>
            </w:pPr>
            <w:r w:rsidRPr="00202DCD">
              <w:rPr>
                <w:rFonts w:cstheme="minorHAnsi"/>
                <w:bCs w:val="0"/>
                <w:noProof/>
                <w:color w:val="FFFFFF" w:themeColor="background1"/>
                <w:sz w:val="20"/>
                <w:szCs w:val="20"/>
              </w:rPr>
              <w:t>Editor</w:t>
            </w:r>
          </w:p>
        </w:tc>
        <w:tc>
          <w:tcPr>
            <w:tcW w:w="733" w:type="pct"/>
            <w:shd w:val="clear" w:color="auto" w:fill="2B5D9A" w:themeFill="accent6" w:themeFillShade="BF"/>
          </w:tcPr>
          <w:p w14:paraId="67C4199D" w14:textId="77777777" w:rsidR="00E147DF" w:rsidRPr="00202DCD" w:rsidRDefault="00E147DF" w:rsidP="00652EAA">
            <w:pPr>
              <w:spacing w:before="100" w:beforeAutospacing="1" w:after="100" w:afterAutospacing="1"/>
              <w:ind w:left="90"/>
              <w:jc w:val="center"/>
              <w:rPr>
                <w:rFonts w:cstheme="minorHAnsi"/>
                <w:bCs w:val="0"/>
                <w:noProof/>
                <w:color w:val="FFFFFF" w:themeColor="background1"/>
                <w:sz w:val="20"/>
                <w:szCs w:val="20"/>
              </w:rPr>
            </w:pPr>
            <w:r w:rsidRPr="00202DCD">
              <w:rPr>
                <w:rFonts w:cstheme="minorHAnsi"/>
                <w:bCs w:val="0"/>
                <w:noProof/>
                <w:color w:val="FFFFFF" w:themeColor="background1"/>
                <w:sz w:val="20"/>
                <w:szCs w:val="20"/>
              </w:rPr>
              <w:t>Date</w:t>
            </w:r>
          </w:p>
        </w:tc>
      </w:tr>
      <w:tr w:rsidR="00E147DF" w:rsidRPr="00756549" w14:paraId="47B6C70D" w14:textId="77777777" w:rsidTr="00E36067">
        <w:tc>
          <w:tcPr>
            <w:tcW w:w="639" w:type="pct"/>
          </w:tcPr>
          <w:p w14:paraId="486D31DE" w14:textId="77777777" w:rsidR="00E147DF" w:rsidRPr="00202DCD" w:rsidRDefault="00E147DF" w:rsidP="00652EAA">
            <w:pPr>
              <w:spacing w:before="100" w:beforeAutospacing="1" w:after="100" w:afterAutospacing="1"/>
              <w:ind w:left="90"/>
              <w:jc w:val="center"/>
              <w:rPr>
                <w:rFonts w:cstheme="minorHAnsi"/>
                <w:bCs/>
                <w:noProof/>
                <w:sz w:val="20"/>
                <w:szCs w:val="20"/>
              </w:rPr>
            </w:pPr>
            <w:r w:rsidRPr="00202DCD">
              <w:rPr>
                <w:rFonts w:cstheme="minorHAnsi"/>
                <w:bCs/>
                <w:noProof/>
                <w:sz w:val="20"/>
                <w:szCs w:val="20"/>
              </w:rPr>
              <w:t>1.0</w:t>
            </w:r>
          </w:p>
        </w:tc>
        <w:tc>
          <w:tcPr>
            <w:tcW w:w="714" w:type="pct"/>
          </w:tcPr>
          <w:p w14:paraId="201EF754" w14:textId="77777777" w:rsidR="00E147DF" w:rsidRPr="00202DCD" w:rsidRDefault="00E147DF" w:rsidP="00652EAA">
            <w:pPr>
              <w:spacing w:before="100" w:beforeAutospacing="1" w:after="100" w:afterAutospacing="1"/>
              <w:ind w:left="90"/>
              <w:jc w:val="center"/>
              <w:rPr>
                <w:rFonts w:cstheme="minorHAnsi"/>
                <w:bCs/>
                <w:noProof/>
                <w:sz w:val="20"/>
                <w:szCs w:val="20"/>
              </w:rPr>
            </w:pPr>
            <w:r w:rsidRPr="00202DCD">
              <w:rPr>
                <w:rFonts w:cstheme="minorHAnsi"/>
                <w:bCs/>
                <w:noProof/>
                <w:sz w:val="20"/>
                <w:szCs w:val="20"/>
              </w:rPr>
              <w:t>-</w:t>
            </w:r>
          </w:p>
        </w:tc>
        <w:tc>
          <w:tcPr>
            <w:tcW w:w="2096" w:type="pct"/>
          </w:tcPr>
          <w:p w14:paraId="5F0317A6" w14:textId="77777777" w:rsidR="00E147DF" w:rsidRPr="00202DCD" w:rsidRDefault="00E147DF" w:rsidP="00652EAA">
            <w:pPr>
              <w:spacing w:before="100" w:beforeAutospacing="1" w:after="100" w:afterAutospacing="1"/>
              <w:ind w:left="90"/>
              <w:rPr>
                <w:rFonts w:cstheme="minorHAnsi"/>
                <w:bCs/>
                <w:noProof/>
                <w:sz w:val="20"/>
                <w:szCs w:val="20"/>
              </w:rPr>
            </w:pPr>
            <w:r w:rsidRPr="00202DCD">
              <w:rPr>
                <w:rFonts w:cstheme="minorHAnsi"/>
                <w:bCs/>
                <w:noProof/>
                <w:sz w:val="20"/>
                <w:szCs w:val="20"/>
              </w:rPr>
              <w:t>Draft</w:t>
            </w:r>
          </w:p>
        </w:tc>
        <w:tc>
          <w:tcPr>
            <w:tcW w:w="817" w:type="pct"/>
          </w:tcPr>
          <w:p w14:paraId="14AF15BF" w14:textId="46273FF0" w:rsidR="00E147DF" w:rsidRPr="00202DCD" w:rsidRDefault="009A2797" w:rsidP="00652EAA">
            <w:pPr>
              <w:spacing w:before="100" w:beforeAutospacing="1" w:after="100" w:afterAutospacing="1"/>
              <w:ind w:left="90"/>
              <w:jc w:val="center"/>
              <w:rPr>
                <w:rFonts w:cstheme="minorHAnsi"/>
                <w:bCs/>
                <w:noProof/>
                <w:sz w:val="20"/>
                <w:szCs w:val="20"/>
              </w:rPr>
            </w:pPr>
            <w:r>
              <w:rPr>
                <w:rFonts w:cstheme="minorHAnsi"/>
                <w:bCs/>
                <w:noProof/>
                <w:sz w:val="20"/>
                <w:szCs w:val="20"/>
              </w:rPr>
              <w:t>Iker Fernández</w:t>
            </w:r>
          </w:p>
        </w:tc>
        <w:tc>
          <w:tcPr>
            <w:tcW w:w="733" w:type="pct"/>
          </w:tcPr>
          <w:p w14:paraId="1BE1FD15" w14:textId="2FA5A1D0" w:rsidR="00E147DF" w:rsidRPr="00202DCD" w:rsidRDefault="009A2797" w:rsidP="00652EAA">
            <w:pPr>
              <w:spacing w:before="100" w:beforeAutospacing="1" w:after="100" w:afterAutospacing="1"/>
              <w:ind w:left="90"/>
              <w:jc w:val="center"/>
              <w:rPr>
                <w:rFonts w:cstheme="minorHAnsi"/>
                <w:bCs/>
                <w:noProof/>
                <w:sz w:val="20"/>
                <w:szCs w:val="20"/>
              </w:rPr>
            </w:pPr>
            <w:r>
              <w:rPr>
                <w:rFonts w:cstheme="minorHAnsi"/>
                <w:bCs/>
                <w:noProof/>
                <w:sz w:val="20"/>
                <w:szCs w:val="20"/>
              </w:rPr>
              <w:t>09</w:t>
            </w:r>
            <w:r w:rsidR="00E147DF">
              <w:rPr>
                <w:rFonts w:cstheme="minorHAnsi"/>
                <w:bCs/>
                <w:noProof/>
                <w:sz w:val="20"/>
                <w:szCs w:val="20"/>
              </w:rPr>
              <w:t>.0</w:t>
            </w:r>
            <w:r>
              <w:rPr>
                <w:rFonts w:cstheme="minorHAnsi"/>
                <w:bCs/>
                <w:noProof/>
                <w:sz w:val="20"/>
                <w:szCs w:val="20"/>
              </w:rPr>
              <w:t>8</w:t>
            </w:r>
            <w:r w:rsidR="00E147DF">
              <w:rPr>
                <w:rFonts w:cstheme="minorHAnsi"/>
                <w:bCs/>
                <w:noProof/>
                <w:sz w:val="20"/>
                <w:szCs w:val="20"/>
              </w:rPr>
              <w:t>.</w:t>
            </w:r>
            <w:r w:rsidR="00E147DF" w:rsidRPr="00202DCD">
              <w:rPr>
                <w:rFonts w:cstheme="minorHAnsi"/>
                <w:bCs/>
                <w:noProof/>
                <w:sz w:val="20"/>
                <w:szCs w:val="20"/>
              </w:rPr>
              <w:t>2021</w:t>
            </w:r>
          </w:p>
        </w:tc>
      </w:tr>
      <w:tr w:rsidR="00E147DF" w:rsidRPr="00756549" w14:paraId="41C27714" w14:textId="77777777" w:rsidTr="00E36067">
        <w:tc>
          <w:tcPr>
            <w:tcW w:w="639" w:type="pct"/>
          </w:tcPr>
          <w:p w14:paraId="49FF0EF2" w14:textId="7C323218" w:rsidR="00E147DF" w:rsidRPr="00202DCD" w:rsidRDefault="00A57934" w:rsidP="00652EAA">
            <w:pPr>
              <w:spacing w:before="100" w:beforeAutospacing="1" w:after="100" w:afterAutospacing="1"/>
              <w:ind w:left="90"/>
              <w:jc w:val="center"/>
              <w:rPr>
                <w:rFonts w:cstheme="minorHAnsi"/>
                <w:bCs/>
                <w:noProof/>
                <w:sz w:val="20"/>
                <w:szCs w:val="20"/>
              </w:rPr>
            </w:pPr>
            <w:r>
              <w:rPr>
                <w:rFonts w:cstheme="minorHAnsi"/>
                <w:bCs/>
                <w:noProof/>
                <w:sz w:val="20"/>
                <w:szCs w:val="20"/>
              </w:rPr>
              <w:t>2.0</w:t>
            </w:r>
          </w:p>
        </w:tc>
        <w:tc>
          <w:tcPr>
            <w:tcW w:w="714" w:type="pct"/>
          </w:tcPr>
          <w:p w14:paraId="58ED2FDB" w14:textId="517E33B0" w:rsidR="00E147DF" w:rsidRPr="00202DCD" w:rsidRDefault="00A57934" w:rsidP="00652EAA">
            <w:pPr>
              <w:spacing w:before="100" w:beforeAutospacing="1" w:after="100" w:afterAutospacing="1"/>
              <w:ind w:left="90"/>
              <w:jc w:val="center"/>
              <w:rPr>
                <w:rFonts w:cstheme="minorHAnsi"/>
                <w:bCs/>
                <w:noProof/>
                <w:sz w:val="20"/>
                <w:szCs w:val="20"/>
              </w:rPr>
            </w:pPr>
            <w:r>
              <w:rPr>
                <w:rFonts w:cstheme="minorHAnsi"/>
                <w:bCs/>
                <w:noProof/>
                <w:sz w:val="20"/>
                <w:szCs w:val="20"/>
              </w:rPr>
              <w:t>All</w:t>
            </w:r>
          </w:p>
        </w:tc>
        <w:tc>
          <w:tcPr>
            <w:tcW w:w="2096" w:type="pct"/>
          </w:tcPr>
          <w:p w14:paraId="1E51CB83" w14:textId="62CBC9EC" w:rsidR="00E147DF" w:rsidRPr="00202DCD" w:rsidRDefault="00A57934" w:rsidP="00652EAA">
            <w:pPr>
              <w:spacing w:before="100" w:beforeAutospacing="1" w:after="100" w:afterAutospacing="1"/>
              <w:ind w:left="90"/>
              <w:rPr>
                <w:rFonts w:cstheme="minorHAnsi"/>
                <w:bCs/>
                <w:noProof/>
                <w:sz w:val="20"/>
                <w:szCs w:val="20"/>
              </w:rPr>
            </w:pPr>
            <w:r>
              <w:rPr>
                <w:rFonts w:cstheme="minorHAnsi"/>
                <w:bCs/>
                <w:noProof/>
                <w:sz w:val="20"/>
                <w:szCs w:val="20"/>
              </w:rPr>
              <w:t>Removed Boolean Flag requirement</w:t>
            </w:r>
          </w:p>
        </w:tc>
        <w:tc>
          <w:tcPr>
            <w:tcW w:w="817" w:type="pct"/>
          </w:tcPr>
          <w:p w14:paraId="42F92A18" w14:textId="31F0A469" w:rsidR="00E147DF" w:rsidRPr="00202DCD" w:rsidRDefault="00A57934" w:rsidP="00652EAA">
            <w:pPr>
              <w:spacing w:before="100" w:beforeAutospacing="1" w:after="100" w:afterAutospacing="1"/>
              <w:ind w:left="90"/>
              <w:jc w:val="center"/>
              <w:rPr>
                <w:rFonts w:cstheme="minorHAnsi"/>
                <w:bCs/>
                <w:noProof/>
                <w:sz w:val="20"/>
                <w:szCs w:val="20"/>
              </w:rPr>
            </w:pPr>
            <w:r>
              <w:rPr>
                <w:rFonts w:cstheme="minorHAnsi"/>
                <w:bCs/>
                <w:noProof/>
                <w:sz w:val="20"/>
                <w:szCs w:val="20"/>
              </w:rPr>
              <w:t>Iker Fernández</w:t>
            </w:r>
          </w:p>
        </w:tc>
        <w:tc>
          <w:tcPr>
            <w:tcW w:w="733" w:type="pct"/>
          </w:tcPr>
          <w:p w14:paraId="6BD0BBD3" w14:textId="4A08FE7A" w:rsidR="00E147DF" w:rsidRPr="00202DCD" w:rsidRDefault="00A57934" w:rsidP="00652EAA">
            <w:pPr>
              <w:spacing w:before="100" w:beforeAutospacing="1" w:after="100" w:afterAutospacing="1"/>
              <w:ind w:left="90"/>
              <w:jc w:val="center"/>
              <w:rPr>
                <w:rFonts w:cstheme="minorHAnsi"/>
                <w:bCs/>
                <w:noProof/>
                <w:sz w:val="20"/>
                <w:szCs w:val="20"/>
              </w:rPr>
            </w:pPr>
            <w:r>
              <w:rPr>
                <w:rFonts w:cstheme="minorHAnsi"/>
                <w:bCs/>
                <w:noProof/>
                <w:sz w:val="20"/>
                <w:szCs w:val="20"/>
              </w:rPr>
              <w:t>20.09.2021</w:t>
            </w:r>
          </w:p>
        </w:tc>
      </w:tr>
      <w:tr w:rsidR="00E36067" w:rsidRPr="00756549" w14:paraId="019DE6AA" w14:textId="77777777" w:rsidTr="00E36067">
        <w:tc>
          <w:tcPr>
            <w:tcW w:w="639" w:type="pct"/>
          </w:tcPr>
          <w:p w14:paraId="5C5F039E" w14:textId="4372823B" w:rsidR="00E36067" w:rsidRPr="00202DCD" w:rsidRDefault="00E36067" w:rsidP="00E36067">
            <w:pPr>
              <w:spacing w:before="100" w:beforeAutospacing="1" w:after="100" w:afterAutospacing="1"/>
              <w:ind w:left="90"/>
              <w:jc w:val="center"/>
              <w:rPr>
                <w:rFonts w:cstheme="minorHAnsi"/>
                <w:bCs/>
                <w:noProof/>
                <w:sz w:val="20"/>
                <w:szCs w:val="20"/>
              </w:rPr>
            </w:pPr>
            <w:r>
              <w:rPr>
                <w:rFonts w:cstheme="minorHAnsi"/>
                <w:bCs/>
                <w:noProof/>
                <w:sz w:val="20"/>
                <w:szCs w:val="20"/>
              </w:rPr>
              <w:t>3.0</w:t>
            </w:r>
          </w:p>
        </w:tc>
        <w:tc>
          <w:tcPr>
            <w:tcW w:w="714" w:type="pct"/>
          </w:tcPr>
          <w:p w14:paraId="441ABDEF" w14:textId="6F3CA55B" w:rsidR="00E36067" w:rsidRPr="00202DCD" w:rsidRDefault="00E36067" w:rsidP="00E36067">
            <w:pPr>
              <w:spacing w:before="100" w:beforeAutospacing="1" w:after="100" w:afterAutospacing="1"/>
              <w:ind w:left="90"/>
              <w:jc w:val="center"/>
              <w:rPr>
                <w:rFonts w:cstheme="minorHAnsi"/>
                <w:bCs/>
                <w:noProof/>
                <w:sz w:val="20"/>
                <w:szCs w:val="20"/>
              </w:rPr>
            </w:pPr>
            <w:r>
              <w:rPr>
                <w:rFonts w:cstheme="minorHAnsi"/>
                <w:bCs/>
                <w:noProof/>
                <w:sz w:val="20"/>
                <w:szCs w:val="20"/>
              </w:rPr>
              <w:t>All</w:t>
            </w:r>
          </w:p>
        </w:tc>
        <w:tc>
          <w:tcPr>
            <w:tcW w:w="2096" w:type="pct"/>
          </w:tcPr>
          <w:p w14:paraId="50F54520" w14:textId="2E1B6BC7" w:rsidR="00E36067" w:rsidRPr="00202DCD" w:rsidRDefault="00E36067" w:rsidP="00E36067">
            <w:pPr>
              <w:spacing w:before="100" w:beforeAutospacing="1" w:after="100" w:afterAutospacing="1"/>
              <w:ind w:left="90"/>
              <w:rPr>
                <w:rFonts w:cstheme="minorHAnsi"/>
                <w:bCs/>
                <w:noProof/>
                <w:sz w:val="20"/>
                <w:szCs w:val="20"/>
              </w:rPr>
            </w:pPr>
            <w:r>
              <w:rPr>
                <w:rFonts w:cstheme="minorHAnsi"/>
                <w:bCs/>
                <w:noProof/>
                <w:sz w:val="20"/>
                <w:szCs w:val="20"/>
              </w:rPr>
              <w:t>List Applet instead of MVF</w:t>
            </w:r>
          </w:p>
        </w:tc>
        <w:tc>
          <w:tcPr>
            <w:tcW w:w="817" w:type="pct"/>
          </w:tcPr>
          <w:p w14:paraId="6C69CB84" w14:textId="7F757F4B" w:rsidR="00E36067" w:rsidRPr="00202DCD" w:rsidRDefault="00E36067" w:rsidP="00E36067">
            <w:pPr>
              <w:spacing w:before="100" w:beforeAutospacing="1" w:after="100" w:afterAutospacing="1"/>
              <w:ind w:left="90"/>
              <w:jc w:val="center"/>
              <w:rPr>
                <w:rFonts w:cstheme="minorHAnsi"/>
                <w:bCs/>
                <w:noProof/>
                <w:sz w:val="20"/>
                <w:szCs w:val="20"/>
              </w:rPr>
            </w:pPr>
            <w:r>
              <w:rPr>
                <w:rFonts w:cstheme="minorHAnsi"/>
                <w:bCs/>
                <w:noProof/>
                <w:sz w:val="20"/>
                <w:szCs w:val="20"/>
              </w:rPr>
              <w:t>Iker Fernández</w:t>
            </w:r>
          </w:p>
        </w:tc>
        <w:tc>
          <w:tcPr>
            <w:tcW w:w="733" w:type="pct"/>
          </w:tcPr>
          <w:p w14:paraId="31B18090" w14:textId="6D400018" w:rsidR="00E36067" w:rsidRPr="00202DCD" w:rsidRDefault="00E36067" w:rsidP="00E36067">
            <w:pPr>
              <w:spacing w:before="100" w:beforeAutospacing="1" w:after="100" w:afterAutospacing="1"/>
              <w:ind w:left="90"/>
              <w:jc w:val="center"/>
              <w:rPr>
                <w:rFonts w:cstheme="minorHAnsi"/>
                <w:bCs/>
                <w:noProof/>
                <w:sz w:val="20"/>
                <w:szCs w:val="20"/>
              </w:rPr>
            </w:pPr>
            <w:r>
              <w:rPr>
                <w:rFonts w:cstheme="minorHAnsi"/>
                <w:bCs/>
                <w:noProof/>
                <w:sz w:val="20"/>
                <w:szCs w:val="20"/>
              </w:rPr>
              <w:t>21.09.2021</w:t>
            </w:r>
          </w:p>
        </w:tc>
      </w:tr>
      <w:tr w:rsidR="00E36067" w:rsidRPr="00756549" w14:paraId="1A2901B3" w14:textId="77777777" w:rsidTr="00E36067">
        <w:tc>
          <w:tcPr>
            <w:tcW w:w="639" w:type="pct"/>
          </w:tcPr>
          <w:p w14:paraId="21A6ACC6" w14:textId="48C41657" w:rsidR="00E36067" w:rsidRPr="00202DCD" w:rsidRDefault="00E36067" w:rsidP="00E36067">
            <w:pPr>
              <w:spacing w:before="100" w:beforeAutospacing="1" w:after="100" w:afterAutospacing="1"/>
              <w:ind w:left="90"/>
              <w:jc w:val="center"/>
              <w:rPr>
                <w:rFonts w:cstheme="minorHAnsi"/>
                <w:bCs/>
                <w:noProof/>
                <w:sz w:val="20"/>
                <w:szCs w:val="20"/>
              </w:rPr>
            </w:pPr>
          </w:p>
        </w:tc>
        <w:tc>
          <w:tcPr>
            <w:tcW w:w="714" w:type="pct"/>
          </w:tcPr>
          <w:p w14:paraId="123EF76F" w14:textId="77777777" w:rsidR="00E36067" w:rsidRPr="00202DCD" w:rsidRDefault="00E36067" w:rsidP="00E36067">
            <w:pPr>
              <w:spacing w:before="100" w:beforeAutospacing="1" w:after="100" w:afterAutospacing="1"/>
              <w:ind w:left="90"/>
              <w:jc w:val="center"/>
              <w:rPr>
                <w:rFonts w:cstheme="minorHAnsi"/>
                <w:bCs/>
                <w:noProof/>
                <w:sz w:val="20"/>
                <w:szCs w:val="20"/>
              </w:rPr>
            </w:pPr>
          </w:p>
        </w:tc>
        <w:tc>
          <w:tcPr>
            <w:tcW w:w="2096" w:type="pct"/>
          </w:tcPr>
          <w:p w14:paraId="14A71197" w14:textId="77777777" w:rsidR="00E36067" w:rsidRPr="00202DCD" w:rsidRDefault="00E36067" w:rsidP="00E36067">
            <w:pPr>
              <w:spacing w:before="100" w:beforeAutospacing="1" w:after="100" w:afterAutospacing="1"/>
              <w:ind w:left="90"/>
              <w:rPr>
                <w:rFonts w:cstheme="minorHAnsi"/>
                <w:bCs/>
                <w:noProof/>
                <w:sz w:val="20"/>
                <w:szCs w:val="20"/>
              </w:rPr>
            </w:pPr>
          </w:p>
        </w:tc>
        <w:tc>
          <w:tcPr>
            <w:tcW w:w="817" w:type="pct"/>
          </w:tcPr>
          <w:p w14:paraId="685A88C9" w14:textId="77777777" w:rsidR="00E36067" w:rsidRPr="00202DCD" w:rsidRDefault="00E36067" w:rsidP="00E36067">
            <w:pPr>
              <w:spacing w:before="100" w:beforeAutospacing="1" w:after="100" w:afterAutospacing="1"/>
              <w:ind w:left="90"/>
              <w:jc w:val="center"/>
              <w:rPr>
                <w:rFonts w:cstheme="minorHAnsi"/>
                <w:bCs/>
                <w:noProof/>
                <w:sz w:val="20"/>
                <w:szCs w:val="20"/>
              </w:rPr>
            </w:pPr>
          </w:p>
        </w:tc>
        <w:tc>
          <w:tcPr>
            <w:tcW w:w="733" w:type="pct"/>
          </w:tcPr>
          <w:p w14:paraId="743E6EAE" w14:textId="77777777" w:rsidR="00E36067" w:rsidRPr="00202DCD" w:rsidRDefault="00E36067" w:rsidP="00E36067">
            <w:pPr>
              <w:spacing w:before="100" w:beforeAutospacing="1" w:after="100" w:afterAutospacing="1"/>
              <w:ind w:left="90"/>
              <w:jc w:val="center"/>
              <w:rPr>
                <w:rFonts w:cstheme="minorHAnsi"/>
                <w:bCs/>
                <w:noProof/>
                <w:sz w:val="20"/>
                <w:szCs w:val="20"/>
              </w:rPr>
            </w:pPr>
          </w:p>
        </w:tc>
      </w:tr>
      <w:tr w:rsidR="00E36067" w:rsidRPr="00756549" w14:paraId="6833C3B0" w14:textId="77777777" w:rsidTr="00E36067">
        <w:tc>
          <w:tcPr>
            <w:tcW w:w="639" w:type="pct"/>
          </w:tcPr>
          <w:p w14:paraId="3232E680" w14:textId="2599EBDD" w:rsidR="00E36067" w:rsidRPr="00202DCD" w:rsidRDefault="00E36067" w:rsidP="00E36067">
            <w:pPr>
              <w:spacing w:before="100" w:beforeAutospacing="1" w:after="100" w:afterAutospacing="1"/>
              <w:ind w:left="90"/>
              <w:jc w:val="center"/>
              <w:rPr>
                <w:rFonts w:cstheme="minorHAnsi"/>
                <w:bCs/>
                <w:noProof/>
                <w:sz w:val="20"/>
                <w:szCs w:val="20"/>
              </w:rPr>
            </w:pPr>
          </w:p>
        </w:tc>
        <w:tc>
          <w:tcPr>
            <w:tcW w:w="714" w:type="pct"/>
          </w:tcPr>
          <w:p w14:paraId="65C1985C" w14:textId="77777777" w:rsidR="00E36067" w:rsidRPr="00202DCD" w:rsidRDefault="00E36067" w:rsidP="00E36067">
            <w:pPr>
              <w:spacing w:before="100" w:beforeAutospacing="1" w:after="100" w:afterAutospacing="1"/>
              <w:ind w:left="90"/>
              <w:jc w:val="center"/>
              <w:rPr>
                <w:rFonts w:cstheme="minorHAnsi"/>
                <w:bCs/>
                <w:noProof/>
                <w:sz w:val="20"/>
                <w:szCs w:val="20"/>
              </w:rPr>
            </w:pPr>
          </w:p>
        </w:tc>
        <w:tc>
          <w:tcPr>
            <w:tcW w:w="2096" w:type="pct"/>
          </w:tcPr>
          <w:p w14:paraId="4EFEF5C9" w14:textId="77777777" w:rsidR="00E36067" w:rsidRPr="00202DCD" w:rsidRDefault="00E36067" w:rsidP="00E36067">
            <w:pPr>
              <w:spacing w:before="100" w:beforeAutospacing="1" w:after="100" w:afterAutospacing="1"/>
              <w:ind w:left="90"/>
              <w:rPr>
                <w:rFonts w:cstheme="minorHAnsi"/>
                <w:bCs/>
                <w:noProof/>
                <w:sz w:val="20"/>
                <w:szCs w:val="20"/>
              </w:rPr>
            </w:pPr>
          </w:p>
        </w:tc>
        <w:tc>
          <w:tcPr>
            <w:tcW w:w="817" w:type="pct"/>
          </w:tcPr>
          <w:p w14:paraId="2627FD3B" w14:textId="77777777" w:rsidR="00E36067" w:rsidRPr="00202DCD" w:rsidRDefault="00E36067" w:rsidP="00E36067">
            <w:pPr>
              <w:spacing w:before="100" w:beforeAutospacing="1" w:after="100" w:afterAutospacing="1"/>
              <w:ind w:left="90"/>
              <w:jc w:val="center"/>
              <w:rPr>
                <w:rFonts w:cstheme="minorHAnsi"/>
                <w:bCs/>
                <w:noProof/>
                <w:sz w:val="20"/>
                <w:szCs w:val="20"/>
              </w:rPr>
            </w:pPr>
          </w:p>
        </w:tc>
        <w:tc>
          <w:tcPr>
            <w:tcW w:w="733" w:type="pct"/>
          </w:tcPr>
          <w:p w14:paraId="672A98C6" w14:textId="77777777" w:rsidR="00E36067" w:rsidRPr="00202DCD" w:rsidRDefault="00E36067" w:rsidP="00E36067">
            <w:pPr>
              <w:spacing w:before="100" w:beforeAutospacing="1" w:after="100" w:afterAutospacing="1"/>
              <w:ind w:left="90"/>
              <w:jc w:val="center"/>
              <w:rPr>
                <w:rFonts w:cstheme="minorHAnsi"/>
                <w:bCs/>
                <w:noProof/>
                <w:sz w:val="20"/>
                <w:szCs w:val="20"/>
              </w:rPr>
            </w:pPr>
          </w:p>
        </w:tc>
      </w:tr>
      <w:tr w:rsidR="00E36067" w:rsidRPr="00756549" w14:paraId="71D6AC6D" w14:textId="77777777" w:rsidTr="00E36067">
        <w:tc>
          <w:tcPr>
            <w:tcW w:w="639" w:type="pct"/>
          </w:tcPr>
          <w:p w14:paraId="24E71606" w14:textId="77777777" w:rsidR="00E36067" w:rsidRPr="00202DCD" w:rsidRDefault="00E36067" w:rsidP="00E36067">
            <w:pPr>
              <w:spacing w:before="100" w:beforeAutospacing="1" w:after="100" w:afterAutospacing="1"/>
              <w:ind w:left="90"/>
              <w:jc w:val="center"/>
              <w:rPr>
                <w:rFonts w:cstheme="minorHAnsi"/>
                <w:bCs/>
                <w:noProof/>
                <w:sz w:val="20"/>
                <w:szCs w:val="20"/>
              </w:rPr>
            </w:pPr>
          </w:p>
        </w:tc>
        <w:tc>
          <w:tcPr>
            <w:tcW w:w="714" w:type="pct"/>
          </w:tcPr>
          <w:p w14:paraId="5044AAE9" w14:textId="77777777" w:rsidR="00E36067" w:rsidRPr="00202DCD" w:rsidRDefault="00E36067" w:rsidP="00E36067">
            <w:pPr>
              <w:spacing w:before="100" w:beforeAutospacing="1" w:after="100" w:afterAutospacing="1"/>
              <w:ind w:left="90"/>
              <w:jc w:val="center"/>
              <w:rPr>
                <w:rFonts w:cstheme="minorHAnsi"/>
                <w:bCs/>
                <w:noProof/>
                <w:sz w:val="20"/>
                <w:szCs w:val="20"/>
              </w:rPr>
            </w:pPr>
          </w:p>
        </w:tc>
        <w:tc>
          <w:tcPr>
            <w:tcW w:w="2096" w:type="pct"/>
          </w:tcPr>
          <w:p w14:paraId="755D9877" w14:textId="77777777" w:rsidR="00E36067" w:rsidRPr="00202DCD" w:rsidRDefault="00E36067" w:rsidP="00E36067">
            <w:pPr>
              <w:spacing w:before="100" w:beforeAutospacing="1" w:after="100" w:afterAutospacing="1"/>
              <w:ind w:left="90"/>
              <w:rPr>
                <w:rFonts w:cstheme="minorHAnsi"/>
                <w:bCs/>
                <w:noProof/>
                <w:sz w:val="20"/>
                <w:szCs w:val="20"/>
              </w:rPr>
            </w:pPr>
          </w:p>
        </w:tc>
        <w:tc>
          <w:tcPr>
            <w:tcW w:w="817" w:type="pct"/>
          </w:tcPr>
          <w:p w14:paraId="22AEF5AF" w14:textId="77777777" w:rsidR="00E36067" w:rsidRPr="00202DCD" w:rsidRDefault="00E36067" w:rsidP="00E36067">
            <w:pPr>
              <w:spacing w:before="100" w:beforeAutospacing="1" w:after="100" w:afterAutospacing="1"/>
              <w:ind w:left="90"/>
              <w:jc w:val="center"/>
              <w:rPr>
                <w:rFonts w:cstheme="minorHAnsi"/>
                <w:bCs/>
                <w:noProof/>
                <w:sz w:val="20"/>
                <w:szCs w:val="20"/>
              </w:rPr>
            </w:pPr>
          </w:p>
        </w:tc>
        <w:tc>
          <w:tcPr>
            <w:tcW w:w="733" w:type="pct"/>
          </w:tcPr>
          <w:p w14:paraId="2D13F625" w14:textId="77777777" w:rsidR="00E36067" w:rsidRPr="00202DCD" w:rsidRDefault="00E36067" w:rsidP="00E36067">
            <w:pPr>
              <w:spacing w:before="100" w:beforeAutospacing="1" w:after="100" w:afterAutospacing="1"/>
              <w:ind w:left="90"/>
              <w:jc w:val="center"/>
              <w:rPr>
                <w:rFonts w:cstheme="minorHAnsi"/>
                <w:bCs/>
                <w:noProof/>
                <w:sz w:val="20"/>
                <w:szCs w:val="20"/>
              </w:rPr>
            </w:pPr>
          </w:p>
        </w:tc>
      </w:tr>
      <w:tr w:rsidR="00E36067" w:rsidRPr="00756549" w14:paraId="7FC68288" w14:textId="77777777" w:rsidTr="00E36067">
        <w:tc>
          <w:tcPr>
            <w:tcW w:w="639" w:type="pct"/>
          </w:tcPr>
          <w:p w14:paraId="53A1BA46" w14:textId="77777777" w:rsidR="00E36067" w:rsidRPr="00202DCD" w:rsidRDefault="00E36067" w:rsidP="00E36067">
            <w:pPr>
              <w:spacing w:before="100" w:beforeAutospacing="1" w:after="100" w:afterAutospacing="1"/>
              <w:ind w:left="90"/>
              <w:jc w:val="center"/>
              <w:rPr>
                <w:rFonts w:cstheme="minorHAnsi"/>
                <w:bCs/>
                <w:noProof/>
                <w:sz w:val="20"/>
                <w:szCs w:val="20"/>
              </w:rPr>
            </w:pPr>
          </w:p>
        </w:tc>
        <w:tc>
          <w:tcPr>
            <w:tcW w:w="714" w:type="pct"/>
          </w:tcPr>
          <w:p w14:paraId="7E73DFD3" w14:textId="77777777" w:rsidR="00E36067" w:rsidRPr="00202DCD" w:rsidRDefault="00E36067" w:rsidP="00E36067">
            <w:pPr>
              <w:spacing w:before="100" w:beforeAutospacing="1" w:after="100" w:afterAutospacing="1"/>
              <w:ind w:left="90"/>
              <w:jc w:val="center"/>
              <w:rPr>
                <w:rFonts w:cstheme="minorHAnsi"/>
                <w:bCs/>
                <w:noProof/>
                <w:sz w:val="20"/>
                <w:szCs w:val="20"/>
              </w:rPr>
            </w:pPr>
          </w:p>
        </w:tc>
        <w:tc>
          <w:tcPr>
            <w:tcW w:w="2096" w:type="pct"/>
          </w:tcPr>
          <w:p w14:paraId="3E5E9E09" w14:textId="77777777" w:rsidR="00E36067" w:rsidRPr="00202DCD" w:rsidRDefault="00E36067" w:rsidP="00E36067">
            <w:pPr>
              <w:spacing w:before="100" w:beforeAutospacing="1" w:after="100" w:afterAutospacing="1"/>
              <w:ind w:left="90"/>
              <w:rPr>
                <w:rFonts w:cstheme="minorHAnsi"/>
                <w:bCs/>
                <w:noProof/>
                <w:sz w:val="20"/>
                <w:szCs w:val="20"/>
              </w:rPr>
            </w:pPr>
          </w:p>
        </w:tc>
        <w:tc>
          <w:tcPr>
            <w:tcW w:w="817" w:type="pct"/>
          </w:tcPr>
          <w:p w14:paraId="4EE186D3" w14:textId="77777777" w:rsidR="00E36067" w:rsidRPr="00202DCD" w:rsidRDefault="00E36067" w:rsidP="00E36067">
            <w:pPr>
              <w:spacing w:before="100" w:beforeAutospacing="1" w:after="100" w:afterAutospacing="1"/>
              <w:ind w:left="90"/>
              <w:jc w:val="center"/>
              <w:rPr>
                <w:rFonts w:cstheme="minorHAnsi"/>
                <w:bCs/>
                <w:noProof/>
                <w:sz w:val="20"/>
                <w:szCs w:val="20"/>
              </w:rPr>
            </w:pPr>
          </w:p>
        </w:tc>
        <w:tc>
          <w:tcPr>
            <w:tcW w:w="733" w:type="pct"/>
          </w:tcPr>
          <w:p w14:paraId="3CFE3866" w14:textId="77777777" w:rsidR="00E36067" w:rsidRPr="00202DCD" w:rsidRDefault="00E36067" w:rsidP="00E36067">
            <w:pPr>
              <w:spacing w:before="100" w:beforeAutospacing="1" w:after="100" w:afterAutospacing="1"/>
              <w:ind w:left="90"/>
              <w:jc w:val="center"/>
              <w:rPr>
                <w:rFonts w:cstheme="minorHAnsi"/>
                <w:bCs/>
                <w:noProof/>
                <w:sz w:val="20"/>
                <w:szCs w:val="20"/>
              </w:rPr>
            </w:pPr>
          </w:p>
        </w:tc>
      </w:tr>
      <w:tr w:rsidR="00E36067" w:rsidRPr="00756549" w14:paraId="4C98F891" w14:textId="77777777" w:rsidTr="00E36067">
        <w:tc>
          <w:tcPr>
            <w:tcW w:w="639" w:type="pct"/>
          </w:tcPr>
          <w:p w14:paraId="7D8AA7AB" w14:textId="77777777" w:rsidR="00E36067" w:rsidRPr="00202DCD" w:rsidRDefault="00E36067" w:rsidP="00E36067">
            <w:pPr>
              <w:spacing w:before="100" w:beforeAutospacing="1" w:after="100" w:afterAutospacing="1"/>
              <w:ind w:left="90"/>
              <w:jc w:val="center"/>
              <w:rPr>
                <w:rFonts w:cstheme="minorHAnsi"/>
                <w:bCs/>
                <w:noProof/>
                <w:sz w:val="20"/>
                <w:szCs w:val="20"/>
              </w:rPr>
            </w:pPr>
          </w:p>
        </w:tc>
        <w:tc>
          <w:tcPr>
            <w:tcW w:w="714" w:type="pct"/>
          </w:tcPr>
          <w:p w14:paraId="4B4F4C86" w14:textId="77777777" w:rsidR="00E36067" w:rsidRPr="00202DCD" w:rsidRDefault="00E36067" w:rsidP="00E36067">
            <w:pPr>
              <w:spacing w:before="100" w:beforeAutospacing="1" w:after="100" w:afterAutospacing="1"/>
              <w:ind w:left="90"/>
              <w:jc w:val="center"/>
              <w:rPr>
                <w:rFonts w:cstheme="minorHAnsi"/>
                <w:bCs/>
                <w:noProof/>
                <w:sz w:val="20"/>
                <w:szCs w:val="20"/>
              </w:rPr>
            </w:pPr>
          </w:p>
        </w:tc>
        <w:tc>
          <w:tcPr>
            <w:tcW w:w="2096" w:type="pct"/>
          </w:tcPr>
          <w:p w14:paraId="3C377ED5" w14:textId="77777777" w:rsidR="00E36067" w:rsidRPr="00202DCD" w:rsidRDefault="00E36067" w:rsidP="00E36067">
            <w:pPr>
              <w:spacing w:before="100" w:beforeAutospacing="1" w:after="100" w:afterAutospacing="1"/>
              <w:ind w:left="90"/>
              <w:rPr>
                <w:rFonts w:cstheme="minorHAnsi"/>
                <w:bCs/>
                <w:noProof/>
                <w:sz w:val="20"/>
                <w:szCs w:val="20"/>
              </w:rPr>
            </w:pPr>
          </w:p>
        </w:tc>
        <w:tc>
          <w:tcPr>
            <w:tcW w:w="817" w:type="pct"/>
          </w:tcPr>
          <w:p w14:paraId="3809762A" w14:textId="77777777" w:rsidR="00E36067" w:rsidRPr="00202DCD" w:rsidRDefault="00E36067" w:rsidP="00E36067">
            <w:pPr>
              <w:spacing w:before="100" w:beforeAutospacing="1" w:after="100" w:afterAutospacing="1"/>
              <w:ind w:left="90"/>
              <w:jc w:val="center"/>
              <w:rPr>
                <w:rFonts w:cstheme="minorHAnsi"/>
                <w:bCs/>
                <w:noProof/>
                <w:sz w:val="20"/>
                <w:szCs w:val="20"/>
              </w:rPr>
            </w:pPr>
          </w:p>
        </w:tc>
        <w:tc>
          <w:tcPr>
            <w:tcW w:w="733" w:type="pct"/>
          </w:tcPr>
          <w:p w14:paraId="5E06F95B" w14:textId="77777777" w:rsidR="00E36067" w:rsidRPr="00202DCD" w:rsidRDefault="00E36067" w:rsidP="00E36067">
            <w:pPr>
              <w:spacing w:before="100" w:beforeAutospacing="1" w:after="100" w:afterAutospacing="1"/>
              <w:ind w:left="90"/>
              <w:jc w:val="center"/>
              <w:rPr>
                <w:rFonts w:cstheme="minorHAnsi"/>
                <w:bCs/>
                <w:noProof/>
                <w:sz w:val="20"/>
                <w:szCs w:val="20"/>
              </w:rPr>
            </w:pPr>
          </w:p>
        </w:tc>
      </w:tr>
    </w:tbl>
    <w:p w14:paraId="75940BAF" w14:textId="77777777" w:rsidR="00E147DF" w:rsidRPr="00E147DF" w:rsidRDefault="00E147DF" w:rsidP="00E147DF"/>
    <w:p w14:paraId="27A0E2BD" w14:textId="77777777" w:rsidR="00F758E1" w:rsidRDefault="00F758E1">
      <w:pPr>
        <w:rPr>
          <w:b/>
          <w:caps/>
          <w:color w:val="8031A7" w:themeColor="accent4"/>
        </w:rPr>
      </w:pPr>
      <w:r>
        <w:br w:type="page"/>
      </w:r>
    </w:p>
    <w:p w14:paraId="0E83FE8B" w14:textId="2FBBA3D2" w:rsidR="00A4624D" w:rsidRDefault="00263F99" w:rsidP="00B5445E">
      <w:pPr>
        <w:pStyle w:val="Ttulo1"/>
      </w:pPr>
      <w:bookmarkStart w:id="2" w:name="_Toc83030861"/>
      <w:r>
        <w:lastRenderedPageBreak/>
        <w:t>Business Process Overview</w:t>
      </w:r>
      <w:bookmarkEnd w:id="2"/>
    </w:p>
    <w:p w14:paraId="4C887FC3" w14:textId="77777777" w:rsidR="00D62E09" w:rsidRPr="00D62E09" w:rsidRDefault="00D62E09" w:rsidP="00D62E09"/>
    <w:p w14:paraId="50A7CE95" w14:textId="7D5DF624" w:rsidR="00780DE6" w:rsidRDefault="00780DE6" w:rsidP="005C4FB8">
      <w:pPr>
        <w:pStyle w:val="Ttulo2"/>
        <w:ind w:left="900" w:hanging="540"/>
      </w:pPr>
      <w:bookmarkStart w:id="3" w:name="_Toc83030862"/>
      <w:r>
        <w:t>Process Overview</w:t>
      </w:r>
      <w:bookmarkEnd w:id="3"/>
    </w:p>
    <w:p w14:paraId="7D1D7593" w14:textId="46FE7162" w:rsidR="007346FB" w:rsidRPr="007346FB" w:rsidRDefault="007346FB" w:rsidP="0087501A">
      <w:pPr>
        <w:rPr>
          <w:i/>
          <w:iCs/>
          <w:color w:val="A6A6A6" w:themeColor="background1" w:themeShade="A6"/>
          <w:sz w:val="20"/>
          <w:szCs w:val="20"/>
        </w:rPr>
      </w:pPr>
      <w:r w:rsidRPr="007346FB">
        <w:rPr>
          <w:i/>
          <w:iCs/>
          <w:color w:val="A6A6A6" w:themeColor="background1" w:themeShade="A6"/>
          <w:sz w:val="20"/>
          <w:szCs w:val="20"/>
        </w:rPr>
        <w:t>Provide brief and meaningful information about the requested change, explain current situation, and estimated future improvements. Use Description, Benefits and Impact provide by market in the CHG.</w:t>
      </w:r>
    </w:p>
    <w:p w14:paraId="6D58493C" w14:textId="0AB9387E" w:rsidR="009A2797" w:rsidRDefault="00230E51" w:rsidP="000B075B">
      <w:pPr>
        <w:rPr>
          <w:sz w:val="20"/>
          <w:szCs w:val="20"/>
        </w:rPr>
      </w:pPr>
      <w:r>
        <w:rPr>
          <w:sz w:val="20"/>
          <w:szCs w:val="20"/>
        </w:rPr>
        <w:t>With the implementation of TME Connect</w:t>
      </w:r>
      <w:r w:rsidR="00D54E42">
        <w:rPr>
          <w:sz w:val="20"/>
          <w:szCs w:val="20"/>
        </w:rPr>
        <w:t xml:space="preserve"> Reset</w:t>
      </w:r>
      <w:r>
        <w:rPr>
          <w:sz w:val="20"/>
          <w:szCs w:val="20"/>
        </w:rPr>
        <w:t xml:space="preserve"> we want to achieve </w:t>
      </w:r>
      <w:r w:rsidR="00797146">
        <w:rPr>
          <w:sz w:val="20"/>
          <w:szCs w:val="20"/>
        </w:rPr>
        <w:t>standardization of the process</w:t>
      </w:r>
      <w:r w:rsidR="00C65A5D">
        <w:rPr>
          <w:sz w:val="20"/>
          <w:szCs w:val="20"/>
        </w:rPr>
        <w:t>es</w:t>
      </w:r>
      <w:r w:rsidR="00797146">
        <w:rPr>
          <w:sz w:val="20"/>
          <w:szCs w:val="20"/>
        </w:rPr>
        <w:t xml:space="preserve"> and get the integration with a new mobile application. </w:t>
      </w:r>
      <w:r w:rsidR="00905A61">
        <w:rPr>
          <w:sz w:val="20"/>
          <w:szCs w:val="20"/>
        </w:rPr>
        <w:t>As part of this process following changes need to be included in the Contracts Functionality.</w:t>
      </w:r>
    </w:p>
    <w:p w14:paraId="7EB8F81C" w14:textId="174C82DE" w:rsidR="00E4132E" w:rsidRPr="00FF0562" w:rsidRDefault="00E4132E" w:rsidP="00FF0562">
      <w:pPr>
        <w:pStyle w:val="Prrafodelista"/>
        <w:numPr>
          <w:ilvl w:val="0"/>
          <w:numId w:val="29"/>
        </w:numPr>
        <w:rPr>
          <w:sz w:val="20"/>
          <w:szCs w:val="20"/>
        </w:rPr>
      </w:pPr>
      <w:r w:rsidRPr="00FF0562">
        <w:rPr>
          <w:sz w:val="20"/>
          <w:szCs w:val="20"/>
        </w:rPr>
        <w:t>Include a limit for the negotiation of the contracts.</w:t>
      </w:r>
    </w:p>
    <w:p w14:paraId="3CC05801" w14:textId="790498AE" w:rsidR="00E4132E" w:rsidRPr="00FF0562" w:rsidRDefault="00E4132E" w:rsidP="00FF0562">
      <w:pPr>
        <w:pStyle w:val="Prrafodelista"/>
        <w:numPr>
          <w:ilvl w:val="0"/>
          <w:numId w:val="29"/>
        </w:numPr>
        <w:rPr>
          <w:sz w:val="20"/>
          <w:szCs w:val="20"/>
        </w:rPr>
      </w:pPr>
      <w:r w:rsidRPr="00FF0562">
        <w:rPr>
          <w:sz w:val="20"/>
          <w:szCs w:val="20"/>
        </w:rPr>
        <w:t>Include a Benefit Type to distinguish between Direct Payment, Points or Free Goods.</w:t>
      </w:r>
    </w:p>
    <w:p w14:paraId="465432E8" w14:textId="095801DA" w:rsidR="00277CA7" w:rsidRPr="00FF0562" w:rsidRDefault="00277CA7" w:rsidP="00FF0562">
      <w:pPr>
        <w:pStyle w:val="Prrafodelista"/>
        <w:numPr>
          <w:ilvl w:val="0"/>
          <w:numId w:val="29"/>
        </w:numPr>
        <w:rPr>
          <w:sz w:val="20"/>
          <w:szCs w:val="20"/>
        </w:rPr>
      </w:pPr>
      <w:r w:rsidRPr="00FF0562">
        <w:rPr>
          <w:sz w:val="20"/>
          <w:szCs w:val="20"/>
        </w:rPr>
        <w:t>Possibility to link a Contract Term to Distribution Products.</w:t>
      </w:r>
    </w:p>
    <w:p w14:paraId="104BAD23" w14:textId="19868B5C" w:rsidR="00277CA7" w:rsidRDefault="00277CA7" w:rsidP="00FF0562">
      <w:pPr>
        <w:pStyle w:val="Prrafodelista"/>
        <w:numPr>
          <w:ilvl w:val="0"/>
          <w:numId w:val="29"/>
        </w:numPr>
        <w:rPr>
          <w:sz w:val="20"/>
          <w:szCs w:val="20"/>
        </w:rPr>
      </w:pPr>
      <w:r w:rsidRPr="00FF0562">
        <w:rPr>
          <w:sz w:val="20"/>
          <w:szCs w:val="20"/>
        </w:rPr>
        <w:t>Possibility to link a Contract Term with Incentives products.</w:t>
      </w:r>
    </w:p>
    <w:p w14:paraId="599CFF1E" w14:textId="28725D7D" w:rsidR="00374AA0" w:rsidRPr="00FF0562" w:rsidRDefault="00374AA0" w:rsidP="00FF0562">
      <w:pPr>
        <w:pStyle w:val="Prrafodelista"/>
        <w:numPr>
          <w:ilvl w:val="0"/>
          <w:numId w:val="29"/>
        </w:numPr>
        <w:rPr>
          <w:sz w:val="20"/>
          <w:szCs w:val="20"/>
        </w:rPr>
      </w:pPr>
      <w:r>
        <w:rPr>
          <w:sz w:val="20"/>
          <w:szCs w:val="20"/>
        </w:rPr>
        <w:t>New view</w:t>
      </w:r>
      <w:r w:rsidR="00C30A98">
        <w:rPr>
          <w:sz w:val="20"/>
          <w:szCs w:val="20"/>
        </w:rPr>
        <w:t xml:space="preserve"> or applet</w:t>
      </w:r>
      <w:r>
        <w:rPr>
          <w:sz w:val="20"/>
          <w:szCs w:val="20"/>
        </w:rPr>
        <w:t xml:space="preserve"> for Contract Terms.</w:t>
      </w:r>
    </w:p>
    <w:p w14:paraId="34C66AD1" w14:textId="77777777" w:rsidR="009A2797" w:rsidRPr="009A2797" w:rsidRDefault="009A2797" w:rsidP="0087501A">
      <w:pPr>
        <w:rPr>
          <w:sz w:val="20"/>
          <w:szCs w:val="20"/>
        </w:rPr>
      </w:pPr>
    </w:p>
    <w:p w14:paraId="626D3C6F" w14:textId="58544F88" w:rsidR="00C034A8" w:rsidRDefault="00C034A8" w:rsidP="0087501A">
      <w:pPr>
        <w:rPr>
          <w:b/>
          <w:bCs/>
          <w:sz w:val="20"/>
          <w:szCs w:val="20"/>
        </w:rPr>
      </w:pPr>
      <w:r>
        <w:rPr>
          <w:b/>
          <w:bCs/>
          <w:sz w:val="20"/>
          <w:szCs w:val="20"/>
        </w:rPr>
        <w:t>General assumptions:</w:t>
      </w:r>
    </w:p>
    <w:p w14:paraId="35824205" w14:textId="6686BFE6" w:rsidR="004D79BF" w:rsidRPr="004D79BF" w:rsidRDefault="00952B88" w:rsidP="004D79BF">
      <w:pPr>
        <w:rPr>
          <w:sz w:val="20"/>
          <w:szCs w:val="20"/>
          <w:lang w:val="en-US"/>
        </w:rPr>
      </w:pPr>
      <w:r w:rsidRPr="004D79BF">
        <w:rPr>
          <w:b/>
          <w:bCs/>
          <w:sz w:val="20"/>
          <w:szCs w:val="20"/>
          <w:lang w:val="en-US"/>
        </w:rPr>
        <w:t xml:space="preserve"> </w:t>
      </w:r>
    </w:p>
    <w:p w14:paraId="059C28E8" w14:textId="3FFEB217" w:rsidR="00D62E09" w:rsidRPr="00C73818" w:rsidRDefault="00D62E09" w:rsidP="0087501A">
      <w:pPr>
        <w:rPr>
          <w:sz w:val="20"/>
          <w:szCs w:val="20"/>
        </w:rPr>
      </w:pPr>
    </w:p>
    <w:p w14:paraId="78C8E472" w14:textId="2FF5FC75" w:rsidR="00A4624D" w:rsidRDefault="00780DE6" w:rsidP="005C4FB8">
      <w:pPr>
        <w:pStyle w:val="Ttulo2"/>
        <w:ind w:left="900" w:hanging="540"/>
      </w:pPr>
      <w:bookmarkStart w:id="4" w:name="_Toc83030863"/>
      <w:r>
        <w:t>Impact Matrix</w:t>
      </w:r>
      <w:bookmarkEnd w:id="4"/>
    </w:p>
    <w:tbl>
      <w:tblPr>
        <w:tblStyle w:val="Tablaconcuadrcula5oscura-nfasis6"/>
        <w:tblW w:w="4876" w:type="pct"/>
        <w:tblBorders>
          <w:top w:val="single" w:sz="4" w:space="0" w:color="8CB1DE" w:themeColor="accent6" w:themeTint="99"/>
          <w:left w:val="single" w:sz="4" w:space="0" w:color="8CB1DE" w:themeColor="accent6" w:themeTint="99"/>
          <w:bottom w:val="single" w:sz="4" w:space="0" w:color="8CB1DE" w:themeColor="accent6" w:themeTint="99"/>
          <w:right w:val="single" w:sz="4" w:space="0" w:color="8CB1DE" w:themeColor="accent6" w:themeTint="99"/>
          <w:insideH w:val="single" w:sz="4" w:space="0" w:color="8CB1DE" w:themeColor="accent6" w:themeTint="99"/>
          <w:insideV w:val="single" w:sz="4" w:space="0" w:color="8CB1DE" w:themeColor="accent6" w:themeTint="99"/>
        </w:tblBorders>
        <w:tblLook w:val="0080" w:firstRow="0" w:lastRow="0" w:firstColumn="1" w:lastColumn="0" w:noHBand="0" w:noVBand="0"/>
      </w:tblPr>
      <w:tblGrid>
        <w:gridCol w:w="3505"/>
        <w:gridCol w:w="5189"/>
      </w:tblGrid>
      <w:tr w:rsidR="00F033D6" w:rsidRPr="00F758E1" w14:paraId="03C9DBD6" w14:textId="77777777" w:rsidTr="00772147">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2016" w:type="pct"/>
            <w:shd w:val="clear" w:color="auto" w:fill="2B5D9A" w:themeFill="accent6" w:themeFillShade="BF"/>
          </w:tcPr>
          <w:p w14:paraId="0001D6A4" w14:textId="77777777" w:rsidR="002A34C0" w:rsidRPr="00F758E1" w:rsidRDefault="002A34C0" w:rsidP="00652EAA">
            <w:pPr>
              <w:spacing w:before="100" w:beforeAutospacing="1" w:after="100" w:afterAutospacing="1"/>
              <w:ind w:left="90"/>
              <w:jc w:val="right"/>
              <w:rPr>
                <w:b w:val="0"/>
                <w:noProof/>
                <w:sz w:val="20"/>
                <w:szCs w:val="20"/>
              </w:rPr>
            </w:pPr>
            <w:r w:rsidRPr="00F758E1">
              <w:rPr>
                <w:noProof/>
                <w:sz w:val="20"/>
                <w:szCs w:val="20"/>
              </w:rPr>
              <w:t>GRM Functionality</w:t>
            </w:r>
          </w:p>
        </w:tc>
        <w:tc>
          <w:tcPr>
            <w:cnfStyle w:val="000010000000" w:firstRow="0" w:lastRow="0" w:firstColumn="0" w:lastColumn="0" w:oddVBand="1" w:evenVBand="0" w:oddHBand="0" w:evenHBand="0" w:firstRowFirstColumn="0" w:firstRowLastColumn="0" w:lastRowFirstColumn="0" w:lastRowLastColumn="0"/>
            <w:tcW w:w="2984" w:type="pct"/>
            <w:shd w:val="clear" w:color="auto" w:fill="FFFFFF" w:themeFill="background1"/>
          </w:tcPr>
          <w:p w14:paraId="6193F278" w14:textId="1126DAA5" w:rsidR="002A34C0" w:rsidRPr="00F758E1" w:rsidRDefault="008B6823" w:rsidP="00652EAA">
            <w:pPr>
              <w:spacing w:before="100" w:beforeAutospacing="1" w:after="100" w:afterAutospacing="1"/>
              <w:ind w:left="78"/>
              <w:rPr>
                <w:noProof/>
                <w:sz w:val="20"/>
                <w:szCs w:val="20"/>
              </w:rPr>
            </w:pPr>
            <w:r>
              <w:rPr>
                <w:noProof/>
                <w:sz w:val="20"/>
                <w:szCs w:val="20"/>
              </w:rPr>
              <w:t>Contracts</w:t>
            </w:r>
            <w:r w:rsidR="002A34C0" w:rsidRPr="00F758E1">
              <w:rPr>
                <w:noProof/>
                <w:sz w:val="20"/>
                <w:szCs w:val="20"/>
              </w:rPr>
              <w:t xml:space="preserve"> </w:t>
            </w:r>
          </w:p>
        </w:tc>
      </w:tr>
      <w:tr w:rsidR="00F033D6" w:rsidRPr="00F758E1" w14:paraId="1606F378" w14:textId="77777777" w:rsidTr="00772147">
        <w:trPr>
          <w:trHeight w:val="270"/>
        </w:trPr>
        <w:tc>
          <w:tcPr>
            <w:cnfStyle w:val="001000000000" w:firstRow="0" w:lastRow="0" w:firstColumn="1" w:lastColumn="0" w:oddVBand="0" w:evenVBand="0" w:oddHBand="0" w:evenHBand="0" w:firstRowFirstColumn="0" w:firstRowLastColumn="0" w:lastRowFirstColumn="0" w:lastRowLastColumn="0"/>
            <w:tcW w:w="2016" w:type="pct"/>
            <w:shd w:val="clear" w:color="auto" w:fill="2B5D9A" w:themeFill="accent6" w:themeFillShade="BF"/>
          </w:tcPr>
          <w:p w14:paraId="720353D7" w14:textId="77777777" w:rsidR="002A34C0" w:rsidRPr="00F758E1" w:rsidRDefault="002A34C0" w:rsidP="00652EAA">
            <w:pPr>
              <w:spacing w:before="100" w:beforeAutospacing="1" w:after="100" w:afterAutospacing="1"/>
              <w:ind w:left="90"/>
              <w:jc w:val="right"/>
              <w:rPr>
                <w:b w:val="0"/>
                <w:noProof/>
                <w:sz w:val="20"/>
                <w:szCs w:val="20"/>
              </w:rPr>
            </w:pPr>
            <w:r w:rsidRPr="00F758E1">
              <w:rPr>
                <w:noProof/>
                <w:sz w:val="20"/>
                <w:szCs w:val="20"/>
              </w:rPr>
              <w:t>Impact Current Functionality?</w:t>
            </w:r>
          </w:p>
        </w:tc>
        <w:tc>
          <w:tcPr>
            <w:cnfStyle w:val="000010000000" w:firstRow="0" w:lastRow="0" w:firstColumn="0" w:lastColumn="0" w:oddVBand="1" w:evenVBand="0" w:oddHBand="0" w:evenHBand="0" w:firstRowFirstColumn="0" w:firstRowLastColumn="0" w:lastRowFirstColumn="0" w:lastRowLastColumn="0"/>
            <w:tcW w:w="2984" w:type="pct"/>
            <w:shd w:val="clear" w:color="auto" w:fill="FFFFFF" w:themeFill="background1"/>
          </w:tcPr>
          <w:p w14:paraId="04B45AAB" w14:textId="77777777" w:rsidR="002A34C0" w:rsidRPr="00F758E1" w:rsidRDefault="002A34C0" w:rsidP="00652EAA">
            <w:pPr>
              <w:spacing w:before="100" w:beforeAutospacing="1" w:after="100" w:afterAutospacing="1"/>
              <w:ind w:left="78"/>
              <w:rPr>
                <w:noProof/>
                <w:sz w:val="20"/>
                <w:szCs w:val="20"/>
              </w:rPr>
            </w:pPr>
            <w:r w:rsidRPr="00F758E1">
              <w:rPr>
                <w:noProof/>
                <w:sz w:val="20"/>
                <w:szCs w:val="20"/>
              </w:rPr>
              <w:t>Yes</w:t>
            </w:r>
          </w:p>
        </w:tc>
      </w:tr>
      <w:tr w:rsidR="00F033D6" w:rsidRPr="00F758E1" w14:paraId="6BA70E84" w14:textId="77777777" w:rsidTr="00772147">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2016" w:type="pct"/>
            <w:shd w:val="clear" w:color="auto" w:fill="2B5D9A" w:themeFill="accent6" w:themeFillShade="BF"/>
          </w:tcPr>
          <w:p w14:paraId="23B6EF8E" w14:textId="77777777" w:rsidR="002A34C0" w:rsidRPr="00F758E1" w:rsidRDefault="002A34C0" w:rsidP="00652EAA">
            <w:pPr>
              <w:spacing w:before="100" w:beforeAutospacing="1" w:after="100" w:afterAutospacing="1"/>
              <w:ind w:left="90"/>
              <w:jc w:val="right"/>
              <w:rPr>
                <w:b w:val="0"/>
                <w:noProof/>
                <w:sz w:val="20"/>
                <w:szCs w:val="20"/>
              </w:rPr>
            </w:pPr>
            <w:r w:rsidRPr="00F758E1">
              <w:rPr>
                <w:noProof/>
                <w:sz w:val="20"/>
                <w:szCs w:val="20"/>
              </w:rPr>
              <w:t>Markets Affected</w:t>
            </w:r>
          </w:p>
        </w:tc>
        <w:tc>
          <w:tcPr>
            <w:cnfStyle w:val="000010000000" w:firstRow="0" w:lastRow="0" w:firstColumn="0" w:lastColumn="0" w:oddVBand="1" w:evenVBand="0" w:oddHBand="0" w:evenHBand="0" w:firstRowFirstColumn="0" w:firstRowLastColumn="0" w:lastRowFirstColumn="0" w:lastRowLastColumn="0"/>
            <w:tcW w:w="2984" w:type="pct"/>
            <w:shd w:val="clear" w:color="auto" w:fill="FFFFFF" w:themeFill="background1"/>
          </w:tcPr>
          <w:p w14:paraId="3C10CD76" w14:textId="323B9049" w:rsidR="002A34C0" w:rsidRPr="00F758E1" w:rsidRDefault="002A34C0" w:rsidP="00652EAA">
            <w:pPr>
              <w:spacing w:before="100" w:beforeAutospacing="1" w:after="100" w:afterAutospacing="1"/>
              <w:ind w:left="78"/>
              <w:rPr>
                <w:noProof/>
                <w:sz w:val="20"/>
                <w:szCs w:val="20"/>
              </w:rPr>
            </w:pPr>
            <w:r w:rsidRPr="00F758E1">
              <w:rPr>
                <w:noProof/>
                <w:sz w:val="20"/>
                <w:szCs w:val="20"/>
              </w:rPr>
              <w:t>All</w:t>
            </w:r>
            <w:r w:rsidR="006E01D6">
              <w:rPr>
                <w:noProof/>
                <w:sz w:val="20"/>
                <w:szCs w:val="20"/>
              </w:rPr>
              <w:t xml:space="preserve"> – functionality to be tested only by those where Mobile App is roll-out</w:t>
            </w:r>
          </w:p>
        </w:tc>
      </w:tr>
      <w:tr w:rsidR="00F033D6" w:rsidRPr="00F758E1" w14:paraId="01F11EAF" w14:textId="77777777" w:rsidTr="00772147">
        <w:trPr>
          <w:trHeight w:val="270"/>
        </w:trPr>
        <w:tc>
          <w:tcPr>
            <w:cnfStyle w:val="001000000000" w:firstRow="0" w:lastRow="0" w:firstColumn="1" w:lastColumn="0" w:oddVBand="0" w:evenVBand="0" w:oddHBand="0" w:evenHBand="0" w:firstRowFirstColumn="0" w:firstRowLastColumn="0" w:lastRowFirstColumn="0" w:lastRowLastColumn="0"/>
            <w:tcW w:w="2016" w:type="pct"/>
            <w:shd w:val="clear" w:color="auto" w:fill="2B5D9A" w:themeFill="accent6" w:themeFillShade="BF"/>
          </w:tcPr>
          <w:p w14:paraId="02E4D851" w14:textId="77777777" w:rsidR="002A34C0" w:rsidRPr="00F758E1" w:rsidRDefault="002A34C0" w:rsidP="00652EAA">
            <w:pPr>
              <w:spacing w:before="100" w:beforeAutospacing="1" w:after="100" w:afterAutospacing="1"/>
              <w:ind w:left="90"/>
              <w:jc w:val="right"/>
              <w:rPr>
                <w:b w:val="0"/>
                <w:noProof/>
                <w:sz w:val="20"/>
                <w:szCs w:val="20"/>
              </w:rPr>
            </w:pPr>
            <w:r w:rsidRPr="00F758E1">
              <w:rPr>
                <w:noProof/>
                <w:sz w:val="20"/>
                <w:szCs w:val="20"/>
              </w:rPr>
              <w:t>Applications Affected</w:t>
            </w:r>
          </w:p>
        </w:tc>
        <w:tc>
          <w:tcPr>
            <w:cnfStyle w:val="000010000000" w:firstRow="0" w:lastRow="0" w:firstColumn="0" w:lastColumn="0" w:oddVBand="1" w:evenVBand="0" w:oddHBand="0" w:evenHBand="0" w:firstRowFirstColumn="0" w:firstRowLastColumn="0" w:lastRowFirstColumn="0" w:lastRowLastColumn="0"/>
            <w:tcW w:w="2984" w:type="pct"/>
            <w:shd w:val="clear" w:color="auto" w:fill="FFFFFF" w:themeFill="background1"/>
          </w:tcPr>
          <w:p w14:paraId="204B405E" w14:textId="77777777" w:rsidR="002A34C0" w:rsidRPr="00F758E1" w:rsidRDefault="002A34C0" w:rsidP="00652EAA">
            <w:pPr>
              <w:spacing w:before="100" w:beforeAutospacing="1" w:after="100" w:afterAutospacing="1"/>
              <w:ind w:left="78"/>
              <w:rPr>
                <w:noProof/>
                <w:sz w:val="20"/>
                <w:szCs w:val="20"/>
              </w:rPr>
            </w:pPr>
            <w:r w:rsidRPr="00F758E1">
              <w:rPr>
                <w:noProof/>
                <w:sz w:val="20"/>
                <w:szCs w:val="20"/>
              </w:rPr>
              <w:t>Sales / Data</w:t>
            </w:r>
          </w:p>
        </w:tc>
      </w:tr>
      <w:tr w:rsidR="00F033D6" w:rsidRPr="00F758E1" w14:paraId="7B7C8823" w14:textId="77777777" w:rsidTr="00772147">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2016" w:type="pct"/>
            <w:shd w:val="clear" w:color="auto" w:fill="2B5D9A" w:themeFill="accent6" w:themeFillShade="BF"/>
          </w:tcPr>
          <w:p w14:paraId="1A32E376" w14:textId="77777777" w:rsidR="002A34C0" w:rsidRPr="00F758E1" w:rsidRDefault="002A34C0" w:rsidP="00652EAA">
            <w:pPr>
              <w:spacing w:before="100" w:beforeAutospacing="1" w:after="100" w:afterAutospacing="1"/>
              <w:ind w:left="90"/>
              <w:jc w:val="right"/>
              <w:rPr>
                <w:b w:val="0"/>
                <w:noProof/>
                <w:sz w:val="20"/>
                <w:szCs w:val="20"/>
              </w:rPr>
            </w:pPr>
            <w:r w:rsidRPr="00F758E1">
              <w:rPr>
                <w:noProof/>
                <w:sz w:val="20"/>
                <w:szCs w:val="20"/>
              </w:rPr>
              <w:t>Risk of Implementing the change</w:t>
            </w:r>
          </w:p>
        </w:tc>
        <w:tc>
          <w:tcPr>
            <w:cnfStyle w:val="000010000000" w:firstRow="0" w:lastRow="0" w:firstColumn="0" w:lastColumn="0" w:oddVBand="1" w:evenVBand="0" w:oddHBand="0" w:evenHBand="0" w:firstRowFirstColumn="0" w:firstRowLastColumn="0" w:lastRowFirstColumn="0" w:lastRowLastColumn="0"/>
            <w:tcW w:w="2984" w:type="pct"/>
            <w:shd w:val="clear" w:color="auto" w:fill="FFFFFF" w:themeFill="background1"/>
          </w:tcPr>
          <w:p w14:paraId="2D4CEF13" w14:textId="572ED90B" w:rsidR="002A34C0" w:rsidRPr="00F758E1" w:rsidRDefault="00B7706E" w:rsidP="00652EAA">
            <w:pPr>
              <w:spacing w:before="100" w:beforeAutospacing="1" w:after="100" w:afterAutospacing="1"/>
              <w:ind w:left="78"/>
              <w:rPr>
                <w:noProof/>
                <w:sz w:val="20"/>
                <w:szCs w:val="20"/>
              </w:rPr>
            </w:pPr>
            <w:r>
              <w:rPr>
                <w:noProof/>
                <w:sz w:val="20"/>
                <w:szCs w:val="20"/>
              </w:rPr>
              <w:t>Low</w:t>
            </w:r>
          </w:p>
        </w:tc>
      </w:tr>
    </w:tbl>
    <w:p w14:paraId="0AE2F431" w14:textId="3FBEAD8E" w:rsidR="002A34C0" w:rsidRDefault="002A34C0" w:rsidP="002A34C0"/>
    <w:p w14:paraId="1114EB71" w14:textId="737F978E" w:rsidR="002A34C0" w:rsidRDefault="002A34C0">
      <w:r>
        <w:br w:type="page"/>
      </w:r>
    </w:p>
    <w:p w14:paraId="41221F22" w14:textId="4C54CFEB" w:rsidR="006F4163" w:rsidRDefault="002A34C0" w:rsidP="00B7189A">
      <w:pPr>
        <w:pStyle w:val="Ttulo1"/>
      </w:pPr>
      <w:bookmarkStart w:id="5" w:name="_Toc83030864"/>
      <w:r>
        <w:lastRenderedPageBreak/>
        <w:t>Description of the functional change</w:t>
      </w:r>
      <w:bookmarkEnd w:id="5"/>
    </w:p>
    <w:p w14:paraId="3F4EB91A" w14:textId="759A8ED7" w:rsidR="00D62E09" w:rsidRDefault="0020610D" w:rsidP="005C4FB8">
      <w:pPr>
        <w:pStyle w:val="Ttulo2"/>
        <w:ind w:left="900" w:hanging="540"/>
      </w:pPr>
      <w:bookmarkStart w:id="6" w:name="_Toc83030865"/>
      <w:r>
        <w:t>Changes in Siebel Sales</w:t>
      </w:r>
      <w:bookmarkEnd w:id="6"/>
    </w:p>
    <w:p w14:paraId="1E6BB75C" w14:textId="423607C6" w:rsidR="008037B6" w:rsidRDefault="008037B6" w:rsidP="00DA0C4A">
      <w:pPr>
        <w:rPr>
          <w:i/>
          <w:iCs/>
          <w:color w:val="A6A6A6" w:themeColor="background1" w:themeShade="A6"/>
          <w:sz w:val="20"/>
          <w:szCs w:val="20"/>
        </w:rPr>
      </w:pPr>
    </w:p>
    <w:p w14:paraId="4566CFCE" w14:textId="1AB117EC" w:rsidR="00DA0C4A" w:rsidRDefault="002A3866" w:rsidP="00DA0C4A">
      <w:pPr>
        <w:rPr>
          <w:i/>
          <w:iCs/>
          <w:color w:val="A6A6A6" w:themeColor="background1" w:themeShade="A6"/>
          <w:sz w:val="20"/>
          <w:szCs w:val="20"/>
        </w:rPr>
      </w:pPr>
      <w:r>
        <w:rPr>
          <w:i/>
          <w:iCs/>
          <w:color w:val="A6A6A6" w:themeColor="background1" w:themeShade="A6"/>
          <w:sz w:val="20"/>
          <w:szCs w:val="20"/>
        </w:rPr>
        <w:t>Explain required changes in Siebel Sales application. Provide names of the views,</w:t>
      </w:r>
      <w:r w:rsidR="00B97869">
        <w:rPr>
          <w:i/>
          <w:iCs/>
          <w:color w:val="A6A6A6" w:themeColor="background1" w:themeShade="A6"/>
          <w:sz w:val="20"/>
          <w:szCs w:val="20"/>
        </w:rPr>
        <w:t xml:space="preserve"> </w:t>
      </w:r>
      <w:r w:rsidR="00885B9F">
        <w:rPr>
          <w:i/>
          <w:iCs/>
          <w:color w:val="A6A6A6" w:themeColor="background1" w:themeShade="A6"/>
          <w:sz w:val="20"/>
          <w:szCs w:val="20"/>
        </w:rPr>
        <w:t xml:space="preserve">applets, </w:t>
      </w:r>
      <w:r w:rsidR="00B97869">
        <w:rPr>
          <w:i/>
          <w:iCs/>
          <w:color w:val="A6A6A6" w:themeColor="background1" w:themeShade="A6"/>
          <w:sz w:val="20"/>
          <w:szCs w:val="20"/>
        </w:rPr>
        <w:t>fields, buttons, etc</w:t>
      </w:r>
      <w:r w:rsidR="00885B9F">
        <w:rPr>
          <w:i/>
          <w:iCs/>
          <w:color w:val="A6A6A6" w:themeColor="background1" w:themeShade="A6"/>
          <w:sz w:val="20"/>
          <w:szCs w:val="20"/>
        </w:rPr>
        <w:t>.</w:t>
      </w:r>
      <w:r w:rsidR="0061166E">
        <w:rPr>
          <w:i/>
          <w:iCs/>
          <w:color w:val="A6A6A6" w:themeColor="background1" w:themeShade="A6"/>
          <w:sz w:val="20"/>
          <w:szCs w:val="20"/>
        </w:rPr>
        <w:t xml:space="preserve"> Provide screenshots and wireframes </w:t>
      </w:r>
      <w:r w:rsidR="00D300C1">
        <w:rPr>
          <w:i/>
          <w:iCs/>
          <w:color w:val="A6A6A6" w:themeColor="background1" w:themeShade="A6"/>
          <w:sz w:val="20"/>
          <w:szCs w:val="20"/>
        </w:rPr>
        <w:t>of the estimated location</w:t>
      </w:r>
      <w:r w:rsidR="009563D4">
        <w:rPr>
          <w:i/>
          <w:iCs/>
          <w:color w:val="A6A6A6" w:themeColor="background1" w:themeShade="A6"/>
          <w:sz w:val="20"/>
          <w:szCs w:val="20"/>
        </w:rPr>
        <w:t xml:space="preserve"> for new object or in case of location change</w:t>
      </w:r>
      <w:r w:rsidR="00D300C1">
        <w:rPr>
          <w:i/>
          <w:iCs/>
          <w:color w:val="A6A6A6" w:themeColor="background1" w:themeShade="A6"/>
          <w:sz w:val="20"/>
          <w:szCs w:val="20"/>
        </w:rPr>
        <w:t>.</w:t>
      </w:r>
    </w:p>
    <w:p w14:paraId="60192741" w14:textId="117DD17E" w:rsidR="00B1676B" w:rsidRPr="00D06EEF" w:rsidRDefault="00B1676B" w:rsidP="00B1676B">
      <w:pPr>
        <w:rPr>
          <w:sz w:val="20"/>
          <w:szCs w:val="20"/>
        </w:rPr>
      </w:pPr>
      <w:r w:rsidRPr="00D06EEF">
        <w:rPr>
          <w:sz w:val="20"/>
          <w:szCs w:val="20"/>
        </w:rPr>
        <w:t xml:space="preserve">Note: Please, notice that the current CHG is not breaking existing functionality of </w:t>
      </w:r>
      <w:r w:rsidR="0012215C">
        <w:rPr>
          <w:sz w:val="20"/>
          <w:szCs w:val="20"/>
        </w:rPr>
        <w:t>contract/contract templates</w:t>
      </w:r>
      <w:r w:rsidRPr="00D06EEF">
        <w:rPr>
          <w:sz w:val="20"/>
          <w:szCs w:val="20"/>
        </w:rPr>
        <w:t>.</w:t>
      </w:r>
    </w:p>
    <w:p w14:paraId="16EF6CE3" w14:textId="77777777" w:rsidR="00B1676B" w:rsidRDefault="00B1676B" w:rsidP="00DA0C4A">
      <w:pPr>
        <w:rPr>
          <w:i/>
          <w:iCs/>
          <w:color w:val="A6A6A6" w:themeColor="background1" w:themeShade="A6"/>
          <w:sz w:val="20"/>
          <w:szCs w:val="20"/>
        </w:rPr>
      </w:pPr>
    </w:p>
    <w:p w14:paraId="61697D8B" w14:textId="77777777" w:rsidR="00E46F9F" w:rsidRPr="00D615A6" w:rsidRDefault="00E46F9F" w:rsidP="00E46F9F">
      <w:pPr>
        <w:pStyle w:val="Prrafodelista"/>
        <w:numPr>
          <w:ilvl w:val="0"/>
          <w:numId w:val="23"/>
        </w:numPr>
        <w:rPr>
          <w:b/>
          <w:bCs/>
          <w:sz w:val="20"/>
          <w:szCs w:val="20"/>
          <w:u w:val="single"/>
        </w:rPr>
      </w:pPr>
      <w:r w:rsidRPr="00D615A6">
        <w:rPr>
          <w:b/>
          <w:bCs/>
          <w:sz w:val="20"/>
          <w:szCs w:val="20"/>
          <w:u w:val="single"/>
        </w:rPr>
        <w:t>Include a limit for the negotiation of the contracts.</w:t>
      </w:r>
    </w:p>
    <w:p w14:paraId="5FCD48AA" w14:textId="77777777" w:rsidR="00E46F9F" w:rsidRDefault="00E46F9F" w:rsidP="00E46F9F">
      <w:pPr>
        <w:pStyle w:val="Prrafodelista"/>
        <w:ind w:left="360"/>
        <w:rPr>
          <w:sz w:val="20"/>
          <w:szCs w:val="20"/>
        </w:rPr>
      </w:pPr>
    </w:p>
    <w:p w14:paraId="24AA3217" w14:textId="6DC62B4C" w:rsidR="00A378B4" w:rsidRPr="00E12440" w:rsidRDefault="002B6A94" w:rsidP="00E46F9F">
      <w:pPr>
        <w:pStyle w:val="Prrafodelista"/>
        <w:ind w:left="360"/>
        <w:rPr>
          <w:sz w:val="20"/>
          <w:szCs w:val="20"/>
        </w:rPr>
      </w:pPr>
      <w:r>
        <w:rPr>
          <w:sz w:val="20"/>
          <w:szCs w:val="20"/>
        </w:rPr>
        <w:t>New</w:t>
      </w:r>
      <w:r w:rsidR="004C7695" w:rsidRPr="00E12440">
        <w:rPr>
          <w:sz w:val="20"/>
          <w:szCs w:val="20"/>
        </w:rPr>
        <w:t xml:space="preserve"> fields to be created on </w:t>
      </w:r>
      <w:r w:rsidR="00266273" w:rsidRPr="00374738">
        <w:rPr>
          <w:b/>
          <w:bCs/>
          <w:sz w:val="20"/>
          <w:szCs w:val="20"/>
        </w:rPr>
        <w:t>Contract &amp; Contract Template</w:t>
      </w:r>
      <w:r w:rsidR="009F5D81">
        <w:rPr>
          <w:b/>
          <w:bCs/>
          <w:sz w:val="20"/>
          <w:szCs w:val="20"/>
        </w:rPr>
        <w:t xml:space="preserve"> </w:t>
      </w:r>
      <w:r w:rsidR="009F5D81" w:rsidRPr="009F5D81">
        <w:rPr>
          <w:sz w:val="20"/>
          <w:szCs w:val="20"/>
        </w:rPr>
        <w:t>header</w:t>
      </w:r>
      <w:r w:rsidR="004C7695" w:rsidRPr="00E12440">
        <w:rPr>
          <w:sz w:val="20"/>
          <w:szCs w:val="20"/>
        </w:rPr>
        <w:t>:</w:t>
      </w:r>
      <w:r w:rsidR="002506B0">
        <w:rPr>
          <w:sz w:val="20"/>
          <w:szCs w:val="20"/>
        </w:rPr>
        <w:t xml:space="preserve"> Total Amount Limit &amp; Total Points Limit.</w:t>
      </w:r>
    </w:p>
    <w:tbl>
      <w:tblPr>
        <w:tblStyle w:val="Tablaconcuadrcula"/>
        <w:tblW w:w="9781" w:type="dxa"/>
        <w:tblInd w:w="-5" w:type="dxa"/>
        <w:tblLayout w:type="fixed"/>
        <w:tblLook w:val="04A0" w:firstRow="1" w:lastRow="0" w:firstColumn="1" w:lastColumn="0" w:noHBand="0" w:noVBand="1"/>
      </w:tblPr>
      <w:tblGrid>
        <w:gridCol w:w="1276"/>
        <w:gridCol w:w="1276"/>
        <w:gridCol w:w="2128"/>
        <w:gridCol w:w="2550"/>
        <w:gridCol w:w="992"/>
        <w:gridCol w:w="1559"/>
      </w:tblGrid>
      <w:tr w:rsidR="006E02A5" w:rsidRPr="006E02A5" w14:paraId="77E6A789" w14:textId="77777777" w:rsidTr="007E4C66">
        <w:tc>
          <w:tcPr>
            <w:tcW w:w="1276" w:type="dxa"/>
            <w:shd w:val="clear" w:color="auto" w:fill="2B5D9A" w:themeFill="accent6" w:themeFillShade="BF"/>
          </w:tcPr>
          <w:p w14:paraId="30B9D441" w14:textId="77777777" w:rsidR="00BA4EAF" w:rsidRPr="006E02A5" w:rsidRDefault="00BA4EAF" w:rsidP="006E02A5">
            <w:pPr>
              <w:pStyle w:val="Textoindependiente"/>
              <w:rPr>
                <w:rFonts w:ascii="Arial" w:hAnsi="Arial" w:cs="Arial"/>
                <w:b/>
                <w:bCs/>
                <w:color w:val="FFFFFF" w:themeColor="background1"/>
                <w:szCs w:val="20"/>
              </w:rPr>
            </w:pPr>
            <w:r w:rsidRPr="006E02A5">
              <w:rPr>
                <w:rFonts w:ascii="Arial" w:hAnsi="Arial" w:cs="Arial"/>
                <w:b/>
                <w:bCs/>
                <w:color w:val="FFFFFF" w:themeColor="background1"/>
                <w:szCs w:val="20"/>
              </w:rPr>
              <w:t>BC</w:t>
            </w:r>
          </w:p>
        </w:tc>
        <w:tc>
          <w:tcPr>
            <w:tcW w:w="1276" w:type="dxa"/>
            <w:shd w:val="clear" w:color="auto" w:fill="2B5D9A" w:themeFill="accent6" w:themeFillShade="BF"/>
          </w:tcPr>
          <w:p w14:paraId="641084F9" w14:textId="77777777" w:rsidR="00BA4EAF" w:rsidRPr="006E02A5" w:rsidRDefault="00BA4EAF" w:rsidP="006E02A5">
            <w:pPr>
              <w:pStyle w:val="Textoindependiente"/>
              <w:rPr>
                <w:rFonts w:ascii="Arial" w:hAnsi="Arial" w:cs="Arial"/>
                <w:b/>
                <w:bCs/>
                <w:color w:val="FFFFFF" w:themeColor="background1"/>
                <w:szCs w:val="20"/>
              </w:rPr>
            </w:pPr>
            <w:r w:rsidRPr="006E02A5">
              <w:rPr>
                <w:rFonts w:ascii="Arial" w:hAnsi="Arial" w:cs="Arial"/>
                <w:b/>
                <w:bCs/>
                <w:color w:val="FFFFFF" w:themeColor="background1"/>
                <w:szCs w:val="20"/>
              </w:rPr>
              <w:t>Table</w:t>
            </w:r>
          </w:p>
        </w:tc>
        <w:tc>
          <w:tcPr>
            <w:tcW w:w="2128" w:type="dxa"/>
            <w:shd w:val="clear" w:color="auto" w:fill="2B5D9A" w:themeFill="accent6" w:themeFillShade="BF"/>
          </w:tcPr>
          <w:p w14:paraId="68CA299C" w14:textId="77777777" w:rsidR="00BA4EAF" w:rsidRPr="006E02A5" w:rsidRDefault="00BA4EAF" w:rsidP="006E02A5">
            <w:pPr>
              <w:pStyle w:val="Textoindependiente"/>
              <w:rPr>
                <w:rFonts w:ascii="Arial" w:hAnsi="Arial" w:cs="Arial"/>
                <w:b/>
                <w:bCs/>
                <w:color w:val="FFFFFF" w:themeColor="background1"/>
                <w:szCs w:val="20"/>
              </w:rPr>
            </w:pPr>
            <w:r w:rsidRPr="006E02A5">
              <w:rPr>
                <w:rFonts w:ascii="Arial" w:hAnsi="Arial" w:cs="Arial"/>
                <w:b/>
                <w:bCs/>
                <w:color w:val="FFFFFF" w:themeColor="background1"/>
                <w:szCs w:val="20"/>
              </w:rPr>
              <w:t>Field</w:t>
            </w:r>
          </w:p>
        </w:tc>
        <w:tc>
          <w:tcPr>
            <w:tcW w:w="2550" w:type="dxa"/>
            <w:shd w:val="clear" w:color="auto" w:fill="2B5D9A" w:themeFill="accent6" w:themeFillShade="BF"/>
          </w:tcPr>
          <w:p w14:paraId="2EAB27C1" w14:textId="77777777" w:rsidR="00BA4EAF" w:rsidRPr="006E02A5" w:rsidRDefault="00BA4EAF" w:rsidP="006E02A5">
            <w:pPr>
              <w:pStyle w:val="Textoindependiente"/>
              <w:rPr>
                <w:rFonts w:ascii="Arial" w:hAnsi="Arial" w:cs="Arial"/>
                <w:b/>
                <w:bCs/>
                <w:color w:val="FFFFFF" w:themeColor="background1"/>
                <w:szCs w:val="20"/>
              </w:rPr>
            </w:pPr>
            <w:r w:rsidRPr="006E02A5">
              <w:rPr>
                <w:rFonts w:ascii="Arial" w:hAnsi="Arial" w:cs="Arial"/>
                <w:b/>
                <w:bCs/>
                <w:color w:val="FFFFFF" w:themeColor="background1"/>
                <w:szCs w:val="20"/>
              </w:rPr>
              <w:t>Column</w:t>
            </w:r>
          </w:p>
        </w:tc>
        <w:tc>
          <w:tcPr>
            <w:tcW w:w="992" w:type="dxa"/>
            <w:shd w:val="clear" w:color="auto" w:fill="2B5D9A" w:themeFill="accent6" w:themeFillShade="BF"/>
          </w:tcPr>
          <w:p w14:paraId="7720E808" w14:textId="77777777" w:rsidR="00BA4EAF" w:rsidRPr="006E02A5" w:rsidRDefault="00BA4EAF" w:rsidP="006E02A5">
            <w:pPr>
              <w:pStyle w:val="Textoindependiente"/>
              <w:rPr>
                <w:rFonts w:ascii="Arial" w:hAnsi="Arial" w:cs="Arial"/>
                <w:b/>
                <w:bCs/>
                <w:color w:val="FFFFFF" w:themeColor="background1"/>
                <w:szCs w:val="20"/>
              </w:rPr>
            </w:pPr>
            <w:r w:rsidRPr="006E02A5">
              <w:rPr>
                <w:rFonts w:ascii="Arial" w:hAnsi="Arial" w:cs="Arial"/>
                <w:b/>
                <w:bCs/>
                <w:color w:val="FFFFFF" w:themeColor="background1"/>
                <w:szCs w:val="20"/>
              </w:rPr>
              <w:t>Type</w:t>
            </w:r>
          </w:p>
        </w:tc>
        <w:tc>
          <w:tcPr>
            <w:tcW w:w="1559" w:type="dxa"/>
            <w:shd w:val="clear" w:color="auto" w:fill="2B5D9A" w:themeFill="accent6" w:themeFillShade="BF"/>
          </w:tcPr>
          <w:p w14:paraId="447281B4" w14:textId="23C76CCF" w:rsidR="00BA4EAF" w:rsidRPr="006E02A5" w:rsidRDefault="002E3600" w:rsidP="006E02A5">
            <w:pPr>
              <w:pStyle w:val="Textoindependiente"/>
              <w:rPr>
                <w:rFonts w:ascii="Arial" w:hAnsi="Arial" w:cs="Arial"/>
                <w:b/>
                <w:bCs/>
                <w:color w:val="FFFFFF" w:themeColor="background1"/>
                <w:szCs w:val="20"/>
              </w:rPr>
            </w:pPr>
            <w:r>
              <w:rPr>
                <w:rFonts w:ascii="Arial" w:hAnsi="Arial" w:cs="Arial"/>
                <w:b/>
                <w:bCs/>
                <w:color w:val="FFFFFF" w:themeColor="background1"/>
                <w:szCs w:val="20"/>
              </w:rPr>
              <w:t>LOV</w:t>
            </w:r>
          </w:p>
        </w:tc>
      </w:tr>
      <w:tr w:rsidR="009D49CC" w14:paraId="73500C46" w14:textId="77777777" w:rsidTr="007E4C66">
        <w:trPr>
          <w:trHeight w:val="43"/>
        </w:trPr>
        <w:tc>
          <w:tcPr>
            <w:tcW w:w="1276" w:type="dxa"/>
            <w:vMerge w:val="restart"/>
            <w:vAlign w:val="center"/>
          </w:tcPr>
          <w:p w14:paraId="66B6281B" w14:textId="37BB4615" w:rsidR="00BA4EAF" w:rsidRPr="007E4C66" w:rsidRDefault="006E3FE8" w:rsidP="002D0ED7">
            <w:pPr>
              <w:pStyle w:val="Prrafodelista"/>
              <w:ind w:left="0"/>
              <w:jc w:val="both"/>
              <w:rPr>
                <w:szCs w:val="18"/>
                <w:lang w:val="en-US"/>
              </w:rPr>
            </w:pPr>
            <w:r w:rsidRPr="007E4C66">
              <w:rPr>
                <w:rFonts w:ascii="Roboto" w:hAnsi="Roboto"/>
                <w:color w:val="000000"/>
                <w:szCs w:val="18"/>
                <w:shd w:val="clear" w:color="auto" w:fill="FFFFFF"/>
              </w:rPr>
              <w:t xml:space="preserve">JTI </w:t>
            </w:r>
            <w:proofErr w:type="spellStart"/>
            <w:r w:rsidRPr="007E4C66">
              <w:rPr>
                <w:rFonts w:ascii="Roboto" w:hAnsi="Roboto"/>
                <w:color w:val="000000"/>
                <w:szCs w:val="18"/>
                <w:shd w:val="clear" w:color="auto" w:fill="FFFFFF"/>
              </w:rPr>
              <w:t>JTI</w:t>
            </w:r>
            <w:proofErr w:type="spellEnd"/>
            <w:r w:rsidRPr="007E4C66">
              <w:rPr>
                <w:rFonts w:ascii="Roboto" w:hAnsi="Roboto"/>
                <w:color w:val="000000"/>
                <w:szCs w:val="18"/>
                <w:shd w:val="clear" w:color="auto" w:fill="FFFFFF"/>
              </w:rPr>
              <w:t xml:space="preserve"> Service Agreement</w:t>
            </w:r>
          </w:p>
        </w:tc>
        <w:tc>
          <w:tcPr>
            <w:tcW w:w="1276" w:type="dxa"/>
            <w:vMerge w:val="restart"/>
            <w:vAlign w:val="center"/>
          </w:tcPr>
          <w:p w14:paraId="752D7F07" w14:textId="2A49895C" w:rsidR="00BA4EAF" w:rsidRPr="007E4C66" w:rsidRDefault="000C7161" w:rsidP="002D0ED7">
            <w:pPr>
              <w:pStyle w:val="Prrafodelista"/>
              <w:ind w:left="0"/>
              <w:jc w:val="both"/>
              <w:rPr>
                <w:szCs w:val="18"/>
                <w:lang w:val="en-US"/>
              </w:rPr>
            </w:pPr>
            <w:r w:rsidRPr="007E4C66">
              <w:rPr>
                <w:szCs w:val="18"/>
                <w:lang w:val="en-US"/>
              </w:rPr>
              <w:t>S_DOC_</w:t>
            </w:r>
            <w:r w:rsidR="00266273" w:rsidRPr="007E4C66">
              <w:rPr>
                <w:szCs w:val="18"/>
                <w:lang w:val="en-US"/>
              </w:rPr>
              <w:t>AGREE</w:t>
            </w:r>
          </w:p>
        </w:tc>
        <w:tc>
          <w:tcPr>
            <w:tcW w:w="2128" w:type="dxa"/>
            <w:vAlign w:val="center"/>
          </w:tcPr>
          <w:p w14:paraId="6D6F2CF8" w14:textId="515B5B42" w:rsidR="00BA4EAF" w:rsidRPr="007E4C66" w:rsidRDefault="00266273" w:rsidP="002D0ED7">
            <w:pPr>
              <w:pStyle w:val="Prrafodelista"/>
              <w:ind w:left="0"/>
              <w:jc w:val="both"/>
              <w:rPr>
                <w:szCs w:val="18"/>
                <w:lang w:val="en-US"/>
              </w:rPr>
            </w:pPr>
            <w:r w:rsidRPr="007E4C66">
              <w:rPr>
                <w:szCs w:val="18"/>
                <w:lang w:val="en-US"/>
              </w:rPr>
              <w:t>JTI Total Amount Limit</w:t>
            </w:r>
          </w:p>
        </w:tc>
        <w:tc>
          <w:tcPr>
            <w:tcW w:w="2550" w:type="dxa"/>
            <w:vAlign w:val="center"/>
          </w:tcPr>
          <w:p w14:paraId="5D1D28FE" w14:textId="022C5BDE" w:rsidR="00BA4EAF" w:rsidRPr="007E4C66" w:rsidRDefault="00EB6A54" w:rsidP="002D0ED7">
            <w:pPr>
              <w:pStyle w:val="Prrafodelista"/>
              <w:ind w:left="0"/>
              <w:jc w:val="both"/>
              <w:rPr>
                <w:szCs w:val="18"/>
                <w:lang w:val="en-US"/>
              </w:rPr>
            </w:pPr>
            <w:r w:rsidRPr="007E4C66">
              <w:rPr>
                <w:szCs w:val="18"/>
                <w:lang w:val="en-US"/>
              </w:rPr>
              <w:t>X_</w:t>
            </w:r>
            <w:r w:rsidR="00266273" w:rsidRPr="007E4C66">
              <w:rPr>
                <w:szCs w:val="18"/>
                <w:lang w:val="en-US"/>
              </w:rPr>
              <w:t>TOTAL_AMOUNT_LIMIT</w:t>
            </w:r>
          </w:p>
        </w:tc>
        <w:tc>
          <w:tcPr>
            <w:tcW w:w="992" w:type="dxa"/>
            <w:vAlign w:val="center"/>
          </w:tcPr>
          <w:p w14:paraId="42BA7EB3" w14:textId="6643F485" w:rsidR="00BA4EAF" w:rsidRPr="007E4C66" w:rsidRDefault="00266273" w:rsidP="002D0ED7">
            <w:pPr>
              <w:pStyle w:val="Prrafodelista"/>
              <w:ind w:left="0"/>
              <w:jc w:val="both"/>
              <w:rPr>
                <w:szCs w:val="18"/>
                <w:lang w:val="en-US"/>
              </w:rPr>
            </w:pPr>
            <w:r w:rsidRPr="007E4C66">
              <w:rPr>
                <w:szCs w:val="18"/>
                <w:lang w:val="en-US"/>
              </w:rPr>
              <w:t>Number</w:t>
            </w:r>
          </w:p>
        </w:tc>
        <w:tc>
          <w:tcPr>
            <w:tcW w:w="1559" w:type="dxa"/>
            <w:vAlign w:val="center"/>
          </w:tcPr>
          <w:p w14:paraId="079B7E7C" w14:textId="58BE7C15" w:rsidR="00BA4EAF" w:rsidRPr="007E4C66" w:rsidRDefault="00BA4EAF" w:rsidP="002D0ED7">
            <w:pPr>
              <w:pStyle w:val="Prrafodelista"/>
              <w:ind w:left="0"/>
              <w:jc w:val="both"/>
              <w:rPr>
                <w:szCs w:val="18"/>
                <w:lang w:val="en-US"/>
              </w:rPr>
            </w:pPr>
          </w:p>
        </w:tc>
      </w:tr>
      <w:tr w:rsidR="009D49CC" w14:paraId="2F977124" w14:textId="77777777" w:rsidTr="007E4C66">
        <w:trPr>
          <w:trHeight w:val="43"/>
        </w:trPr>
        <w:tc>
          <w:tcPr>
            <w:tcW w:w="1276" w:type="dxa"/>
            <w:vMerge/>
            <w:vAlign w:val="center"/>
          </w:tcPr>
          <w:p w14:paraId="60F3C03B" w14:textId="77777777" w:rsidR="00BA4EAF" w:rsidRPr="007E4C66" w:rsidRDefault="00BA4EAF" w:rsidP="002D0ED7">
            <w:pPr>
              <w:pStyle w:val="Prrafodelista"/>
              <w:ind w:left="0"/>
              <w:jc w:val="both"/>
              <w:rPr>
                <w:szCs w:val="18"/>
                <w:lang w:val="en-US"/>
              </w:rPr>
            </w:pPr>
          </w:p>
        </w:tc>
        <w:tc>
          <w:tcPr>
            <w:tcW w:w="1276" w:type="dxa"/>
            <w:vMerge/>
            <w:vAlign w:val="center"/>
          </w:tcPr>
          <w:p w14:paraId="0222795E" w14:textId="77777777" w:rsidR="00BA4EAF" w:rsidRPr="007E4C66" w:rsidRDefault="00BA4EAF" w:rsidP="002D0ED7">
            <w:pPr>
              <w:pStyle w:val="Prrafodelista"/>
              <w:ind w:left="0"/>
              <w:jc w:val="both"/>
              <w:rPr>
                <w:szCs w:val="18"/>
                <w:lang w:val="en-US"/>
              </w:rPr>
            </w:pPr>
          </w:p>
        </w:tc>
        <w:tc>
          <w:tcPr>
            <w:tcW w:w="2128" w:type="dxa"/>
            <w:vAlign w:val="center"/>
          </w:tcPr>
          <w:p w14:paraId="7F96CE21" w14:textId="1C765ECD" w:rsidR="00BA4EAF" w:rsidRPr="007E4C66" w:rsidRDefault="00266273" w:rsidP="002D0ED7">
            <w:pPr>
              <w:pStyle w:val="Prrafodelista"/>
              <w:ind w:left="0"/>
              <w:jc w:val="both"/>
              <w:rPr>
                <w:szCs w:val="18"/>
                <w:lang w:val="en-US"/>
              </w:rPr>
            </w:pPr>
            <w:r w:rsidRPr="007E4C66">
              <w:rPr>
                <w:szCs w:val="18"/>
                <w:lang w:val="en-US"/>
              </w:rPr>
              <w:t>JTI Total Points Limit</w:t>
            </w:r>
          </w:p>
        </w:tc>
        <w:tc>
          <w:tcPr>
            <w:tcW w:w="2550" w:type="dxa"/>
            <w:vAlign w:val="center"/>
          </w:tcPr>
          <w:p w14:paraId="576ED707" w14:textId="1547A46D" w:rsidR="00BA4EAF" w:rsidRPr="007E4C66" w:rsidRDefault="00266273" w:rsidP="002D0ED7">
            <w:pPr>
              <w:pStyle w:val="Prrafodelista"/>
              <w:ind w:left="0"/>
              <w:jc w:val="both"/>
              <w:rPr>
                <w:szCs w:val="18"/>
                <w:lang w:val="en-US"/>
              </w:rPr>
            </w:pPr>
            <w:r w:rsidRPr="007E4C66">
              <w:rPr>
                <w:szCs w:val="18"/>
                <w:lang w:val="en-US"/>
              </w:rPr>
              <w:t>X_TOTAL_POINTS_LIMIT</w:t>
            </w:r>
          </w:p>
        </w:tc>
        <w:tc>
          <w:tcPr>
            <w:tcW w:w="992" w:type="dxa"/>
            <w:vAlign w:val="center"/>
          </w:tcPr>
          <w:p w14:paraId="523C0EDE" w14:textId="07FEE5B1" w:rsidR="00BA4EAF" w:rsidRPr="007E4C66" w:rsidRDefault="00266273" w:rsidP="002D0ED7">
            <w:pPr>
              <w:pStyle w:val="Prrafodelista"/>
              <w:ind w:left="0"/>
              <w:jc w:val="both"/>
              <w:rPr>
                <w:szCs w:val="18"/>
                <w:lang w:val="en-US"/>
              </w:rPr>
            </w:pPr>
            <w:r w:rsidRPr="007E4C66">
              <w:rPr>
                <w:szCs w:val="18"/>
                <w:lang w:val="en-US"/>
              </w:rPr>
              <w:t>Number</w:t>
            </w:r>
          </w:p>
        </w:tc>
        <w:tc>
          <w:tcPr>
            <w:tcW w:w="1559" w:type="dxa"/>
            <w:vAlign w:val="center"/>
          </w:tcPr>
          <w:p w14:paraId="651346FE" w14:textId="2ECB9ACC" w:rsidR="00BA4EAF" w:rsidRPr="007E4C66" w:rsidRDefault="00BA4EAF" w:rsidP="002D0ED7">
            <w:pPr>
              <w:pStyle w:val="Prrafodelista"/>
              <w:ind w:left="0"/>
              <w:jc w:val="both"/>
              <w:rPr>
                <w:szCs w:val="18"/>
                <w:lang w:val="en-US"/>
              </w:rPr>
            </w:pPr>
          </w:p>
        </w:tc>
      </w:tr>
    </w:tbl>
    <w:p w14:paraId="2F4CD1D9" w14:textId="710228C1" w:rsidR="004C7695" w:rsidRDefault="004C7695" w:rsidP="00924E9D">
      <w:pPr>
        <w:rPr>
          <w:sz w:val="20"/>
          <w:szCs w:val="20"/>
        </w:rPr>
      </w:pPr>
    </w:p>
    <w:p w14:paraId="4257DECB" w14:textId="16D897BE" w:rsidR="00266273" w:rsidRDefault="00266273" w:rsidP="00266273">
      <w:pPr>
        <w:pStyle w:val="Prrafodelista"/>
        <w:numPr>
          <w:ilvl w:val="0"/>
          <w:numId w:val="18"/>
        </w:numPr>
        <w:rPr>
          <w:sz w:val="20"/>
          <w:szCs w:val="20"/>
          <w:lang w:val="en-US"/>
        </w:rPr>
      </w:pPr>
      <w:r w:rsidRPr="007445FA">
        <w:rPr>
          <w:b/>
          <w:bCs/>
          <w:sz w:val="20"/>
          <w:szCs w:val="20"/>
          <w:lang w:val="en-US"/>
        </w:rPr>
        <w:t>Total Amount Limit.</w:t>
      </w:r>
      <w:r>
        <w:rPr>
          <w:sz w:val="20"/>
          <w:szCs w:val="20"/>
          <w:lang w:val="en-US"/>
        </w:rPr>
        <w:t xml:space="preserve"> New </w:t>
      </w:r>
      <w:r w:rsidR="000650D4">
        <w:rPr>
          <w:sz w:val="20"/>
          <w:szCs w:val="20"/>
          <w:lang w:val="en-US"/>
        </w:rPr>
        <w:t>numeric field</w:t>
      </w:r>
      <w:r>
        <w:rPr>
          <w:sz w:val="20"/>
          <w:szCs w:val="20"/>
          <w:lang w:val="en-US"/>
        </w:rPr>
        <w:t xml:space="preserve"> to be included at Contract Template and Contract headers, so that when</w:t>
      </w:r>
      <w:r w:rsidR="00823094">
        <w:rPr>
          <w:sz w:val="20"/>
          <w:szCs w:val="20"/>
          <w:lang w:val="en-US"/>
        </w:rPr>
        <w:t xml:space="preserve"> </w:t>
      </w:r>
      <w:r>
        <w:rPr>
          <w:sz w:val="20"/>
          <w:szCs w:val="20"/>
          <w:lang w:val="en-US"/>
        </w:rPr>
        <w:t>negotiating the contract, user is not able to exceed this total amount.</w:t>
      </w:r>
    </w:p>
    <w:p w14:paraId="22E38FAB" w14:textId="77777777" w:rsidR="00D76CF7" w:rsidRDefault="00823094" w:rsidP="00823094">
      <w:pPr>
        <w:ind w:left="720"/>
        <w:rPr>
          <w:sz w:val="20"/>
          <w:szCs w:val="20"/>
          <w:lang w:val="en-US"/>
        </w:rPr>
      </w:pPr>
      <w:r w:rsidRPr="00823094">
        <w:rPr>
          <w:sz w:val="20"/>
          <w:szCs w:val="20"/>
          <w:lang w:val="en-US"/>
        </w:rPr>
        <w:t xml:space="preserve">Field will be included for </w:t>
      </w:r>
      <w:r w:rsidR="00D76CF7">
        <w:rPr>
          <w:sz w:val="20"/>
          <w:szCs w:val="20"/>
          <w:lang w:val="en-US"/>
        </w:rPr>
        <w:t>the following items:</w:t>
      </w:r>
    </w:p>
    <w:p w14:paraId="29EF7F72" w14:textId="77777777" w:rsidR="00D76CF7" w:rsidRDefault="00823094" w:rsidP="00D76CF7">
      <w:pPr>
        <w:pStyle w:val="Prrafodelista"/>
        <w:numPr>
          <w:ilvl w:val="0"/>
          <w:numId w:val="30"/>
        </w:numPr>
        <w:rPr>
          <w:sz w:val="20"/>
          <w:szCs w:val="20"/>
          <w:lang w:val="en-US"/>
        </w:rPr>
      </w:pPr>
      <w:r w:rsidRPr="00D76CF7">
        <w:rPr>
          <w:sz w:val="20"/>
          <w:szCs w:val="20"/>
          <w:lang w:val="en-US"/>
        </w:rPr>
        <w:t xml:space="preserve">Contract Template </w:t>
      </w:r>
      <w:r w:rsidR="00D76CF7">
        <w:rPr>
          <w:sz w:val="20"/>
          <w:szCs w:val="20"/>
          <w:lang w:val="en-US"/>
        </w:rPr>
        <w:t>Header</w:t>
      </w:r>
    </w:p>
    <w:p w14:paraId="4ECBFE32" w14:textId="5E511D93" w:rsidR="00823094" w:rsidRDefault="00823094" w:rsidP="00D76CF7">
      <w:pPr>
        <w:pStyle w:val="Prrafodelista"/>
        <w:numPr>
          <w:ilvl w:val="0"/>
          <w:numId w:val="30"/>
        </w:numPr>
        <w:rPr>
          <w:sz w:val="20"/>
          <w:szCs w:val="20"/>
          <w:lang w:val="en-US"/>
        </w:rPr>
      </w:pPr>
      <w:r w:rsidRPr="00D76CF7">
        <w:rPr>
          <w:sz w:val="20"/>
          <w:szCs w:val="20"/>
          <w:lang w:val="en-US"/>
        </w:rPr>
        <w:t xml:space="preserve">Contracts </w:t>
      </w:r>
      <w:r w:rsidR="00D76CF7">
        <w:rPr>
          <w:sz w:val="20"/>
          <w:szCs w:val="20"/>
          <w:lang w:val="en-US"/>
        </w:rPr>
        <w:t xml:space="preserve">Header </w:t>
      </w:r>
      <w:r w:rsidRPr="00D76CF7">
        <w:rPr>
          <w:sz w:val="20"/>
          <w:szCs w:val="20"/>
          <w:lang w:val="en-US"/>
        </w:rPr>
        <w:t>(Independent). Not needed for KA or Chain Contracts.</w:t>
      </w:r>
    </w:p>
    <w:p w14:paraId="68E87D59" w14:textId="77777777" w:rsidR="00D76CF7" w:rsidRPr="00D76CF7" w:rsidRDefault="00D76CF7" w:rsidP="00D76CF7">
      <w:pPr>
        <w:pStyle w:val="Prrafodelista"/>
        <w:ind w:left="1800"/>
        <w:rPr>
          <w:sz w:val="20"/>
          <w:szCs w:val="20"/>
          <w:lang w:val="en-US"/>
        </w:rPr>
      </w:pPr>
    </w:p>
    <w:p w14:paraId="2EE92A52" w14:textId="71FE375A" w:rsidR="008A36CC" w:rsidRPr="0066793A" w:rsidRDefault="008A36CC" w:rsidP="0066793A">
      <w:pPr>
        <w:pStyle w:val="Prrafodelista"/>
        <w:numPr>
          <w:ilvl w:val="0"/>
          <w:numId w:val="30"/>
        </w:numPr>
        <w:rPr>
          <w:sz w:val="20"/>
          <w:szCs w:val="20"/>
          <w:lang w:val="en-US"/>
        </w:rPr>
      </w:pPr>
      <w:r w:rsidRPr="0066793A">
        <w:rPr>
          <w:sz w:val="20"/>
          <w:szCs w:val="20"/>
          <w:lang w:val="en-US"/>
        </w:rPr>
        <w:t>Optional Field</w:t>
      </w:r>
    </w:p>
    <w:p w14:paraId="409E701B" w14:textId="0CE03EE4" w:rsidR="0066793A" w:rsidRPr="0066793A" w:rsidRDefault="0066793A" w:rsidP="0066793A">
      <w:pPr>
        <w:pStyle w:val="Prrafodelista"/>
        <w:numPr>
          <w:ilvl w:val="0"/>
          <w:numId w:val="30"/>
        </w:numPr>
        <w:rPr>
          <w:sz w:val="20"/>
          <w:szCs w:val="20"/>
          <w:lang w:val="en-US"/>
        </w:rPr>
      </w:pPr>
      <w:r w:rsidRPr="0066793A">
        <w:rPr>
          <w:sz w:val="20"/>
          <w:szCs w:val="20"/>
          <w:lang w:val="en-US"/>
        </w:rPr>
        <w:t>Field to be inherited from the Contract Template to the Contract.</w:t>
      </w:r>
    </w:p>
    <w:p w14:paraId="61C6716F" w14:textId="4BE5DFE6" w:rsidR="007D38FE" w:rsidRDefault="000650D4" w:rsidP="000650D4">
      <w:pPr>
        <w:ind w:left="720"/>
        <w:rPr>
          <w:sz w:val="20"/>
          <w:szCs w:val="20"/>
          <w:lang w:val="en-US"/>
        </w:rPr>
      </w:pPr>
      <w:r>
        <w:rPr>
          <w:sz w:val="20"/>
          <w:szCs w:val="20"/>
          <w:lang w:val="en-US"/>
        </w:rPr>
        <w:t>Validation</w:t>
      </w:r>
      <w:r w:rsidR="007D38FE">
        <w:rPr>
          <w:sz w:val="20"/>
          <w:szCs w:val="20"/>
          <w:lang w:val="en-US"/>
        </w:rPr>
        <w:t>s</w:t>
      </w:r>
      <w:r>
        <w:rPr>
          <w:sz w:val="20"/>
          <w:szCs w:val="20"/>
          <w:lang w:val="en-US"/>
        </w:rPr>
        <w:t xml:space="preserve">: </w:t>
      </w:r>
    </w:p>
    <w:p w14:paraId="79C416EF" w14:textId="75ADB672" w:rsidR="00945AC4" w:rsidRPr="00945AC4" w:rsidRDefault="00945AC4" w:rsidP="00945AC4">
      <w:pPr>
        <w:pStyle w:val="Prrafodelista"/>
        <w:numPr>
          <w:ilvl w:val="0"/>
          <w:numId w:val="31"/>
        </w:numPr>
        <w:ind w:left="1800"/>
        <w:rPr>
          <w:sz w:val="20"/>
          <w:szCs w:val="20"/>
          <w:lang w:val="en-US"/>
        </w:rPr>
      </w:pPr>
      <w:r>
        <w:rPr>
          <w:sz w:val="20"/>
          <w:szCs w:val="20"/>
          <w:lang w:val="en-US"/>
        </w:rPr>
        <w:t xml:space="preserve">Field should </w:t>
      </w:r>
      <w:r w:rsidR="00285033">
        <w:rPr>
          <w:sz w:val="20"/>
          <w:szCs w:val="20"/>
          <w:lang w:val="en-US"/>
        </w:rPr>
        <w:t>always be &gt; 0.</w:t>
      </w:r>
    </w:p>
    <w:p w14:paraId="48782660" w14:textId="28EDC508" w:rsidR="00AB0AD6" w:rsidRPr="007D38FE" w:rsidRDefault="00266273" w:rsidP="007D38FE">
      <w:pPr>
        <w:pStyle w:val="Prrafodelista"/>
        <w:numPr>
          <w:ilvl w:val="0"/>
          <w:numId w:val="31"/>
        </w:numPr>
        <w:ind w:left="1800"/>
        <w:rPr>
          <w:sz w:val="20"/>
          <w:szCs w:val="20"/>
          <w:lang w:val="en-US"/>
        </w:rPr>
      </w:pPr>
      <w:r w:rsidRPr="007D38FE">
        <w:rPr>
          <w:sz w:val="20"/>
          <w:szCs w:val="20"/>
          <w:lang w:val="en-US"/>
        </w:rPr>
        <w:t>If this field is informed, there will be a validation so that sum of all contract terms</w:t>
      </w:r>
      <w:r w:rsidR="0011204C" w:rsidRPr="007D38FE">
        <w:rPr>
          <w:sz w:val="20"/>
          <w:szCs w:val="20"/>
          <w:lang w:val="en-US"/>
        </w:rPr>
        <w:t xml:space="preserve"> mounts</w:t>
      </w:r>
      <w:r w:rsidRPr="007D38FE">
        <w:rPr>
          <w:sz w:val="20"/>
          <w:szCs w:val="20"/>
          <w:lang w:val="en-US"/>
        </w:rPr>
        <w:t xml:space="preserve"> </w:t>
      </w:r>
      <w:r w:rsidR="0011204C" w:rsidRPr="007D38FE">
        <w:rPr>
          <w:sz w:val="20"/>
          <w:szCs w:val="20"/>
          <w:lang w:val="en-US"/>
        </w:rPr>
        <w:t xml:space="preserve">+ contract </w:t>
      </w:r>
      <w:r w:rsidRPr="007D38FE">
        <w:rPr>
          <w:sz w:val="20"/>
          <w:szCs w:val="20"/>
          <w:lang w:val="en-US"/>
        </w:rPr>
        <w:t>amount</w:t>
      </w:r>
      <w:r w:rsidR="003A4542">
        <w:rPr>
          <w:sz w:val="20"/>
          <w:szCs w:val="20"/>
          <w:lang w:val="en-US"/>
        </w:rPr>
        <w:t xml:space="preserve"> (Total Amount calculated field)</w:t>
      </w:r>
      <w:r w:rsidRPr="007D38FE">
        <w:rPr>
          <w:sz w:val="20"/>
          <w:szCs w:val="20"/>
          <w:lang w:val="en-US"/>
        </w:rPr>
        <w:t xml:space="preserve"> should never exceed this amount</w:t>
      </w:r>
      <w:r w:rsidR="00953E62">
        <w:rPr>
          <w:sz w:val="20"/>
          <w:szCs w:val="20"/>
          <w:lang w:val="en-US"/>
        </w:rPr>
        <w:t xml:space="preserve"> limit</w:t>
      </w:r>
      <w:r w:rsidRPr="007D38FE">
        <w:rPr>
          <w:sz w:val="20"/>
          <w:szCs w:val="20"/>
          <w:lang w:val="en-US"/>
        </w:rPr>
        <w:t xml:space="preserve">. Validation </w:t>
      </w:r>
      <w:r w:rsidR="00C0541E" w:rsidRPr="007D38FE">
        <w:rPr>
          <w:sz w:val="20"/>
          <w:szCs w:val="20"/>
          <w:lang w:val="en-US"/>
        </w:rPr>
        <w:t xml:space="preserve">should </w:t>
      </w:r>
      <w:r w:rsidRPr="007D38FE">
        <w:rPr>
          <w:sz w:val="20"/>
          <w:szCs w:val="20"/>
          <w:lang w:val="en-US"/>
        </w:rPr>
        <w:t xml:space="preserve">raise </w:t>
      </w:r>
      <w:r w:rsidR="00C0541E" w:rsidRPr="007D38FE">
        <w:rPr>
          <w:sz w:val="20"/>
          <w:szCs w:val="20"/>
          <w:lang w:val="en-US"/>
        </w:rPr>
        <w:t>in the backend</w:t>
      </w:r>
      <w:r w:rsidR="00AB0AD6" w:rsidRPr="007D38FE">
        <w:rPr>
          <w:sz w:val="20"/>
          <w:szCs w:val="20"/>
          <w:lang w:val="en-US"/>
        </w:rPr>
        <w:t xml:space="preserve"> in the following cases:</w:t>
      </w:r>
    </w:p>
    <w:p w14:paraId="400ADD80" w14:textId="3CDC3ACF" w:rsidR="00266273" w:rsidRDefault="00AB0AD6" w:rsidP="007D38FE">
      <w:pPr>
        <w:pStyle w:val="Prrafodelista"/>
        <w:numPr>
          <w:ilvl w:val="3"/>
          <w:numId w:val="18"/>
        </w:numPr>
        <w:ind w:left="2520"/>
        <w:rPr>
          <w:sz w:val="20"/>
          <w:szCs w:val="20"/>
          <w:lang w:val="en-US"/>
        </w:rPr>
      </w:pPr>
      <w:r>
        <w:rPr>
          <w:sz w:val="20"/>
          <w:szCs w:val="20"/>
          <w:lang w:val="en-US"/>
        </w:rPr>
        <w:t xml:space="preserve">Contract Template: </w:t>
      </w:r>
      <w:r w:rsidR="00C0541E">
        <w:rPr>
          <w:sz w:val="20"/>
          <w:szCs w:val="20"/>
          <w:lang w:val="en-US"/>
        </w:rPr>
        <w:t xml:space="preserve"> </w:t>
      </w:r>
      <w:r w:rsidR="00266273" w:rsidRPr="006545F1">
        <w:rPr>
          <w:sz w:val="20"/>
          <w:szCs w:val="20"/>
          <w:lang w:val="en-US"/>
        </w:rPr>
        <w:t xml:space="preserve">when </w:t>
      </w:r>
      <w:r>
        <w:rPr>
          <w:sz w:val="20"/>
          <w:szCs w:val="20"/>
          <w:lang w:val="en-US"/>
        </w:rPr>
        <w:t>activating the Contract Template.</w:t>
      </w:r>
    </w:p>
    <w:p w14:paraId="67C8E6FF" w14:textId="0EBD139A" w:rsidR="00AB0AD6" w:rsidRDefault="00AB0AD6" w:rsidP="007D38FE">
      <w:pPr>
        <w:pStyle w:val="Prrafodelista"/>
        <w:numPr>
          <w:ilvl w:val="3"/>
          <w:numId w:val="18"/>
        </w:numPr>
        <w:ind w:left="2520"/>
        <w:rPr>
          <w:sz w:val="20"/>
          <w:szCs w:val="20"/>
          <w:lang w:val="en-US"/>
        </w:rPr>
      </w:pPr>
      <w:r>
        <w:rPr>
          <w:sz w:val="20"/>
          <w:szCs w:val="20"/>
          <w:lang w:val="en-US"/>
        </w:rPr>
        <w:t>Contract (Independent): when submitting the Contract for Approval.</w:t>
      </w:r>
    </w:p>
    <w:p w14:paraId="7BE04379" w14:textId="4981FAFB" w:rsidR="00266273" w:rsidRPr="006545F1" w:rsidRDefault="00266273" w:rsidP="00266273">
      <w:pPr>
        <w:pStyle w:val="Prrafodelista"/>
        <w:numPr>
          <w:ilvl w:val="2"/>
          <w:numId w:val="18"/>
        </w:numPr>
        <w:rPr>
          <w:sz w:val="20"/>
          <w:szCs w:val="20"/>
          <w:lang w:val="en-US"/>
        </w:rPr>
      </w:pPr>
      <w:r>
        <w:rPr>
          <w:sz w:val="20"/>
          <w:szCs w:val="20"/>
          <w:lang w:val="en-US"/>
        </w:rPr>
        <w:t xml:space="preserve">Validation Message: “Sum of Contract </w:t>
      </w:r>
      <w:r w:rsidR="004A0E68">
        <w:rPr>
          <w:sz w:val="20"/>
          <w:szCs w:val="20"/>
          <w:lang w:val="en-US"/>
        </w:rPr>
        <w:t>Total Amount</w:t>
      </w:r>
      <w:r>
        <w:rPr>
          <w:sz w:val="20"/>
          <w:szCs w:val="20"/>
          <w:lang w:val="en-US"/>
        </w:rPr>
        <w:t xml:space="preserve"> exceeds </w:t>
      </w:r>
      <w:r w:rsidR="00AD73AD">
        <w:rPr>
          <w:sz w:val="20"/>
          <w:szCs w:val="20"/>
          <w:lang w:val="en-US"/>
        </w:rPr>
        <w:t xml:space="preserve">in xxx the </w:t>
      </w:r>
      <w:r>
        <w:rPr>
          <w:sz w:val="20"/>
          <w:szCs w:val="20"/>
          <w:lang w:val="en-US"/>
        </w:rPr>
        <w:t>Total Amount Limit”</w:t>
      </w:r>
    </w:p>
    <w:p w14:paraId="65898033" w14:textId="77777777" w:rsidR="00266273" w:rsidRDefault="00266273" w:rsidP="00266273">
      <w:pPr>
        <w:pStyle w:val="Prrafodelista"/>
        <w:numPr>
          <w:ilvl w:val="2"/>
          <w:numId w:val="18"/>
        </w:numPr>
        <w:rPr>
          <w:sz w:val="20"/>
          <w:szCs w:val="20"/>
          <w:lang w:val="en-US"/>
        </w:rPr>
      </w:pPr>
      <w:proofErr w:type="gramStart"/>
      <w:r>
        <w:rPr>
          <w:sz w:val="20"/>
          <w:szCs w:val="20"/>
          <w:lang w:val="en-US"/>
        </w:rPr>
        <w:t>i.e.</w:t>
      </w:r>
      <w:proofErr w:type="gramEnd"/>
      <w:r>
        <w:rPr>
          <w:sz w:val="20"/>
          <w:szCs w:val="20"/>
          <w:lang w:val="en-US"/>
        </w:rPr>
        <w:t xml:space="preserve"> Total Amount Limit: 5000 Euros</w:t>
      </w:r>
    </w:p>
    <w:p w14:paraId="6D3B9901" w14:textId="46B305D1" w:rsidR="00AD73AD" w:rsidRDefault="00AD73AD" w:rsidP="00266273">
      <w:pPr>
        <w:pStyle w:val="Prrafodelista"/>
        <w:numPr>
          <w:ilvl w:val="3"/>
          <w:numId w:val="18"/>
        </w:numPr>
        <w:rPr>
          <w:sz w:val="20"/>
          <w:szCs w:val="20"/>
          <w:lang w:val="en-US"/>
        </w:rPr>
      </w:pPr>
      <w:r>
        <w:rPr>
          <w:sz w:val="20"/>
          <w:szCs w:val="20"/>
          <w:lang w:val="en-US"/>
        </w:rPr>
        <w:t xml:space="preserve">Contract Amount (Initial Amount) </w:t>
      </w:r>
      <w:r w:rsidRPr="00AD73AD">
        <w:rPr>
          <w:sz w:val="20"/>
          <w:szCs w:val="20"/>
          <w:lang w:val="en-US"/>
        </w:rPr>
        <w:sym w:font="Wingdings" w:char="F0E0"/>
      </w:r>
      <w:r>
        <w:rPr>
          <w:sz w:val="20"/>
          <w:szCs w:val="20"/>
          <w:lang w:val="en-US"/>
        </w:rPr>
        <w:t xml:space="preserve"> 1000</w:t>
      </w:r>
    </w:p>
    <w:p w14:paraId="67081F7C" w14:textId="6FCC68E6" w:rsidR="00266273" w:rsidRDefault="00266273" w:rsidP="00266273">
      <w:pPr>
        <w:pStyle w:val="Prrafodelista"/>
        <w:numPr>
          <w:ilvl w:val="3"/>
          <w:numId w:val="18"/>
        </w:numPr>
        <w:rPr>
          <w:sz w:val="20"/>
          <w:szCs w:val="20"/>
          <w:lang w:val="en-US"/>
        </w:rPr>
      </w:pPr>
      <w:r>
        <w:rPr>
          <w:sz w:val="20"/>
          <w:szCs w:val="20"/>
          <w:lang w:val="en-US"/>
        </w:rPr>
        <w:t xml:space="preserve">Contract Term 1 with Amount </w:t>
      </w:r>
      <w:r w:rsidRPr="007445FA">
        <w:rPr>
          <w:sz w:val="20"/>
          <w:szCs w:val="20"/>
          <w:lang w:val="en-US"/>
        </w:rPr>
        <w:sym w:font="Wingdings" w:char="F0E0"/>
      </w:r>
      <w:r>
        <w:rPr>
          <w:sz w:val="20"/>
          <w:szCs w:val="20"/>
          <w:lang w:val="en-US"/>
        </w:rPr>
        <w:t xml:space="preserve"> </w:t>
      </w:r>
      <w:r w:rsidR="00AD73AD">
        <w:rPr>
          <w:sz w:val="20"/>
          <w:szCs w:val="20"/>
          <w:lang w:val="en-US"/>
        </w:rPr>
        <w:t>1</w:t>
      </w:r>
      <w:r>
        <w:rPr>
          <w:sz w:val="20"/>
          <w:szCs w:val="20"/>
          <w:lang w:val="en-US"/>
        </w:rPr>
        <w:t>500</w:t>
      </w:r>
    </w:p>
    <w:p w14:paraId="3DACB4A9" w14:textId="77777777" w:rsidR="00266273" w:rsidRDefault="00266273" w:rsidP="00266273">
      <w:pPr>
        <w:pStyle w:val="Prrafodelista"/>
        <w:numPr>
          <w:ilvl w:val="3"/>
          <w:numId w:val="18"/>
        </w:numPr>
        <w:rPr>
          <w:sz w:val="20"/>
          <w:szCs w:val="20"/>
          <w:lang w:val="en-US"/>
        </w:rPr>
      </w:pPr>
      <w:r>
        <w:rPr>
          <w:sz w:val="20"/>
          <w:szCs w:val="20"/>
          <w:lang w:val="en-US"/>
        </w:rPr>
        <w:t xml:space="preserve">Contract Term 2 with Amount </w:t>
      </w:r>
      <w:r w:rsidRPr="007445FA">
        <w:rPr>
          <w:sz w:val="20"/>
          <w:szCs w:val="20"/>
          <w:lang w:val="en-US"/>
        </w:rPr>
        <w:sym w:font="Wingdings" w:char="F0E0"/>
      </w:r>
      <w:r>
        <w:rPr>
          <w:sz w:val="20"/>
          <w:szCs w:val="20"/>
          <w:lang w:val="en-US"/>
        </w:rPr>
        <w:t xml:space="preserve"> 3000</w:t>
      </w:r>
    </w:p>
    <w:p w14:paraId="259B7E5B" w14:textId="67A20323" w:rsidR="00266273" w:rsidRDefault="00266273" w:rsidP="00266273">
      <w:pPr>
        <w:pStyle w:val="Prrafodelista"/>
        <w:numPr>
          <w:ilvl w:val="3"/>
          <w:numId w:val="18"/>
        </w:numPr>
        <w:rPr>
          <w:sz w:val="20"/>
          <w:szCs w:val="20"/>
          <w:lang w:val="en-US"/>
        </w:rPr>
      </w:pPr>
      <w:r>
        <w:rPr>
          <w:sz w:val="20"/>
          <w:szCs w:val="20"/>
          <w:lang w:val="en-US"/>
        </w:rPr>
        <w:t xml:space="preserve">In this case a validation message should be thrown to the user to avoid exceeding this amount. Validation will be raised </w:t>
      </w:r>
      <w:r w:rsidR="00953E62">
        <w:rPr>
          <w:sz w:val="20"/>
          <w:szCs w:val="20"/>
          <w:lang w:val="en-US"/>
        </w:rPr>
        <w:t>on backend and</w:t>
      </w:r>
      <w:r w:rsidR="007072E8">
        <w:rPr>
          <w:sz w:val="20"/>
          <w:szCs w:val="20"/>
          <w:lang w:val="en-US"/>
        </w:rPr>
        <w:t xml:space="preserve"> mobile</w:t>
      </w:r>
      <w:r>
        <w:rPr>
          <w:sz w:val="20"/>
          <w:szCs w:val="20"/>
          <w:lang w:val="en-US"/>
        </w:rPr>
        <w:t xml:space="preserve"> app.</w:t>
      </w:r>
    </w:p>
    <w:p w14:paraId="4A1952CB" w14:textId="0C2A1A7C" w:rsidR="00AD73AD" w:rsidRPr="006545F1" w:rsidRDefault="00AD73AD" w:rsidP="00AD73AD">
      <w:pPr>
        <w:pStyle w:val="Prrafodelista"/>
        <w:numPr>
          <w:ilvl w:val="3"/>
          <w:numId w:val="18"/>
        </w:numPr>
        <w:rPr>
          <w:sz w:val="20"/>
          <w:szCs w:val="20"/>
          <w:lang w:val="en-US"/>
        </w:rPr>
      </w:pPr>
      <w:r>
        <w:rPr>
          <w:sz w:val="20"/>
          <w:szCs w:val="20"/>
          <w:lang w:val="en-US"/>
        </w:rPr>
        <w:t>Validation Message will raise in this way: “Sum of Contract Amount exceeds in 500 the Total Amount Limit”</w:t>
      </w:r>
    </w:p>
    <w:p w14:paraId="4F1DECFC" w14:textId="77777777" w:rsidR="00AD73AD" w:rsidRDefault="00AD73AD" w:rsidP="00AD73AD">
      <w:pPr>
        <w:pStyle w:val="Prrafodelista"/>
        <w:ind w:left="2880"/>
        <w:rPr>
          <w:sz w:val="20"/>
          <w:szCs w:val="20"/>
          <w:lang w:val="en-US"/>
        </w:rPr>
      </w:pPr>
    </w:p>
    <w:p w14:paraId="594B1D0F" w14:textId="77777777" w:rsidR="00266273" w:rsidRDefault="00266273" w:rsidP="00CD48E7">
      <w:pPr>
        <w:pStyle w:val="Prrafodelista"/>
        <w:ind w:left="360"/>
        <w:rPr>
          <w:sz w:val="20"/>
          <w:szCs w:val="20"/>
          <w:lang w:val="en-US"/>
        </w:rPr>
      </w:pPr>
    </w:p>
    <w:p w14:paraId="31A6A48A" w14:textId="1C3BE901" w:rsidR="00266273" w:rsidRDefault="00266273" w:rsidP="00CD48E7">
      <w:pPr>
        <w:pStyle w:val="Prrafodelista"/>
        <w:numPr>
          <w:ilvl w:val="0"/>
          <w:numId w:val="18"/>
        </w:numPr>
        <w:rPr>
          <w:sz w:val="20"/>
          <w:szCs w:val="20"/>
          <w:lang w:val="en-US"/>
        </w:rPr>
      </w:pPr>
      <w:r w:rsidRPr="007445FA">
        <w:rPr>
          <w:b/>
          <w:bCs/>
          <w:sz w:val="20"/>
          <w:szCs w:val="20"/>
          <w:lang w:val="en-US"/>
        </w:rPr>
        <w:lastRenderedPageBreak/>
        <w:t xml:space="preserve">Total </w:t>
      </w:r>
      <w:r>
        <w:rPr>
          <w:b/>
          <w:bCs/>
          <w:sz w:val="20"/>
          <w:szCs w:val="20"/>
          <w:lang w:val="en-US"/>
        </w:rPr>
        <w:t>Points</w:t>
      </w:r>
      <w:r w:rsidRPr="007445FA">
        <w:rPr>
          <w:b/>
          <w:bCs/>
          <w:sz w:val="20"/>
          <w:szCs w:val="20"/>
          <w:lang w:val="en-US"/>
        </w:rPr>
        <w:t xml:space="preserve"> Limit.</w:t>
      </w:r>
      <w:r>
        <w:rPr>
          <w:sz w:val="20"/>
          <w:szCs w:val="20"/>
          <w:lang w:val="en-US"/>
        </w:rPr>
        <w:t xml:space="preserve"> </w:t>
      </w:r>
      <w:proofErr w:type="gramStart"/>
      <w:r>
        <w:rPr>
          <w:sz w:val="20"/>
          <w:szCs w:val="20"/>
          <w:lang w:val="en-US"/>
        </w:rPr>
        <w:t>Similar to</w:t>
      </w:r>
      <w:proofErr w:type="gramEnd"/>
      <w:r>
        <w:rPr>
          <w:sz w:val="20"/>
          <w:szCs w:val="20"/>
          <w:lang w:val="en-US"/>
        </w:rPr>
        <w:t xml:space="preserve"> above but to limit number of points in the contract.</w:t>
      </w:r>
      <w:r w:rsidR="00AD73AD">
        <w:rPr>
          <w:sz w:val="20"/>
          <w:szCs w:val="20"/>
          <w:lang w:val="en-US"/>
        </w:rPr>
        <w:t xml:space="preserve"> Will also include a validation. </w:t>
      </w:r>
    </w:p>
    <w:p w14:paraId="4166904C" w14:textId="72E4036B" w:rsidR="00AD73AD" w:rsidRPr="00AD73AD" w:rsidRDefault="00AD73AD" w:rsidP="00AD73AD">
      <w:pPr>
        <w:pStyle w:val="Prrafodelista"/>
        <w:numPr>
          <w:ilvl w:val="2"/>
          <w:numId w:val="18"/>
        </w:numPr>
        <w:rPr>
          <w:sz w:val="20"/>
          <w:szCs w:val="20"/>
          <w:lang w:val="en-US"/>
        </w:rPr>
      </w:pPr>
      <w:r>
        <w:rPr>
          <w:sz w:val="20"/>
          <w:szCs w:val="20"/>
          <w:lang w:val="en-US"/>
        </w:rPr>
        <w:t>Validation Message: “Sum of Contract Points exceeds in xxx the Total Points Limit”</w:t>
      </w:r>
    </w:p>
    <w:p w14:paraId="16DBBB15" w14:textId="1332A966" w:rsidR="006E3FE8" w:rsidRPr="00D741B0" w:rsidRDefault="006E3FE8" w:rsidP="00D741B0">
      <w:pPr>
        <w:ind w:left="720"/>
        <w:rPr>
          <w:sz w:val="20"/>
          <w:szCs w:val="20"/>
        </w:rPr>
      </w:pPr>
    </w:p>
    <w:p w14:paraId="1359B2C0" w14:textId="49402601" w:rsidR="00BD344E" w:rsidRDefault="00F175F5" w:rsidP="00155A1A">
      <w:pPr>
        <w:pStyle w:val="Prrafodelista"/>
        <w:numPr>
          <w:ilvl w:val="0"/>
          <w:numId w:val="18"/>
        </w:numPr>
        <w:rPr>
          <w:sz w:val="20"/>
          <w:szCs w:val="20"/>
          <w:lang w:val="en-US"/>
        </w:rPr>
      </w:pPr>
      <w:r w:rsidRPr="00CD48E7">
        <w:rPr>
          <w:sz w:val="20"/>
          <w:szCs w:val="20"/>
          <w:lang w:val="en-US"/>
        </w:rPr>
        <w:t>New fields “</w:t>
      </w:r>
      <w:r w:rsidR="0011204C" w:rsidRPr="00CD48E7">
        <w:rPr>
          <w:sz w:val="20"/>
          <w:szCs w:val="20"/>
          <w:lang w:val="en-US"/>
        </w:rPr>
        <w:t>Total Amount Limit</w:t>
      </w:r>
      <w:r w:rsidRPr="00CD48E7">
        <w:rPr>
          <w:sz w:val="20"/>
          <w:szCs w:val="20"/>
          <w:lang w:val="en-US"/>
        </w:rPr>
        <w:t xml:space="preserve">” </w:t>
      </w:r>
      <w:r w:rsidR="00FD01B1" w:rsidRPr="00CD48E7">
        <w:rPr>
          <w:sz w:val="20"/>
          <w:szCs w:val="20"/>
          <w:lang w:val="en-US"/>
        </w:rPr>
        <w:t>and “</w:t>
      </w:r>
      <w:r w:rsidR="0011204C" w:rsidRPr="00CD48E7">
        <w:rPr>
          <w:sz w:val="20"/>
          <w:szCs w:val="20"/>
          <w:lang w:val="en-US"/>
        </w:rPr>
        <w:t>Total Points Limit</w:t>
      </w:r>
      <w:r w:rsidR="00FD01B1" w:rsidRPr="00CD48E7">
        <w:rPr>
          <w:sz w:val="20"/>
          <w:szCs w:val="20"/>
          <w:lang w:val="en-US"/>
        </w:rPr>
        <w:t xml:space="preserve">” </w:t>
      </w:r>
      <w:r w:rsidRPr="00CD48E7">
        <w:rPr>
          <w:sz w:val="20"/>
          <w:szCs w:val="20"/>
          <w:lang w:val="en-US"/>
        </w:rPr>
        <w:t>to be added to the form applet</w:t>
      </w:r>
      <w:r w:rsidR="007E4C66" w:rsidRPr="00CD48E7">
        <w:rPr>
          <w:sz w:val="20"/>
          <w:szCs w:val="20"/>
          <w:lang w:val="en-US"/>
        </w:rPr>
        <w:t xml:space="preserve"> in the Contract Template applet</w:t>
      </w:r>
      <w:r w:rsidR="0011204C" w:rsidRPr="00CD48E7">
        <w:rPr>
          <w:sz w:val="20"/>
          <w:szCs w:val="20"/>
          <w:lang w:val="en-US"/>
        </w:rPr>
        <w:t>, see below position:</w:t>
      </w:r>
    </w:p>
    <w:p w14:paraId="763A3757" w14:textId="77777777" w:rsidR="00B7001E" w:rsidRDefault="00B7001E" w:rsidP="00B7001E">
      <w:pPr>
        <w:pStyle w:val="Prrafodelista"/>
        <w:rPr>
          <w:sz w:val="20"/>
          <w:szCs w:val="20"/>
        </w:rPr>
      </w:pPr>
    </w:p>
    <w:p w14:paraId="0F94BCF5" w14:textId="77777777" w:rsidR="00CB0A3F" w:rsidRDefault="00CB0A3F" w:rsidP="00CB0A3F">
      <w:pPr>
        <w:pStyle w:val="Prrafodelista"/>
        <w:spacing w:after="0"/>
        <w:rPr>
          <w:bCs/>
          <w:sz w:val="20"/>
          <w:szCs w:val="20"/>
        </w:rPr>
      </w:pPr>
      <w:r>
        <w:rPr>
          <w:sz w:val="20"/>
          <w:szCs w:val="20"/>
        </w:rPr>
        <w:t>These fields to be translated only to V1 markets (IT, ES, CZ) so they do not appear for rest of markets. (There is no impact on functionality to expose these fields before V1 go live)</w:t>
      </w:r>
    </w:p>
    <w:p w14:paraId="3CFEDA0B" w14:textId="77777777" w:rsidR="00AC3B7F" w:rsidRPr="00CB0A3F" w:rsidRDefault="00AC3B7F" w:rsidP="00AC3B7F">
      <w:pPr>
        <w:rPr>
          <w:sz w:val="20"/>
          <w:szCs w:val="20"/>
        </w:rPr>
      </w:pPr>
    </w:p>
    <w:p w14:paraId="6B25667E" w14:textId="77777777" w:rsidR="009440CA" w:rsidRPr="009440CA" w:rsidRDefault="009440CA" w:rsidP="009440CA">
      <w:pPr>
        <w:spacing w:after="0"/>
        <w:rPr>
          <w:bCs/>
          <w:sz w:val="20"/>
          <w:szCs w:val="20"/>
        </w:rPr>
      </w:pPr>
    </w:p>
    <w:p w14:paraId="174335F7" w14:textId="5F67AAEE" w:rsidR="0011204C" w:rsidRPr="0011204C" w:rsidRDefault="0011204C" w:rsidP="0011204C">
      <w:pPr>
        <w:spacing w:after="0"/>
        <w:ind w:left="720"/>
        <w:rPr>
          <w:rFonts w:ascii="Arial" w:hAnsi="Arial"/>
          <w:bCs/>
          <w:sz w:val="20"/>
          <w:szCs w:val="20"/>
        </w:rPr>
      </w:pPr>
      <w:r w:rsidRPr="0011204C">
        <w:rPr>
          <w:rFonts w:ascii="Arial" w:hAnsi="Arial"/>
          <w:bCs/>
          <w:sz w:val="20"/>
          <w:szCs w:val="20"/>
        </w:rPr>
        <w:t>Screen:</w:t>
      </w:r>
      <w:r w:rsidRPr="0011204C">
        <w:rPr>
          <w:rFonts w:ascii="Arial" w:hAnsi="Arial"/>
          <w:bCs/>
          <w:sz w:val="20"/>
          <w:szCs w:val="20"/>
        </w:rPr>
        <w:tab/>
        <w:t>Data Administration Screen</w:t>
      </w:r>
    </w:p>
    <w:p w14:paraId="4EA067F9" w14:textId="207A55ED" w:rsidR="0011204C" w:rsidRPr="0011204C" w:rsidRDefault="0011204C" w:rsidP="0011204C">
      <w:pPr>
        <w:spacing w:after="0"/>
        <w:ind w:left="720"/>
        <w:rPr>
          <w:rFonts w:ascii="Arial" w:hAnsi="Arial"/>
          <w:bCs/>
          <w:sz w:val="20"/>
          <w:szCs w:val="20"/>
        </w:rPr>
      </w:pPr>
      <w:r w:rsidRPr="0011204C">
        <w:rPr>
          <w:rFonts w:ascii="Arial" w:hAnsi="Arial"/>
          <w:bCs/>
          <w:sz w:val="20"/>
          <w:szCs w:val="20"/>
        </w:rPr>
        <w:t>View:</w:t>
      </w:r>
      <w:r>
        <w:rPr>
          <w:rFonts w:ascii="Arial" w:hAnsi="Arial"/>
          <w:bCs/>
          <w:sz w:val="20"/>
          <w:szCs w:val="20"/>
        </w:rPr>
        <w:t xml:space="preserve"> </w:t>
      </w:r>
      <w:r w:rsidRPr="0011204C">
        <w:rPr>
          <w:rFonts w:ascii="Arial" w:hAnsi="Arial"/>
          <w:bCs/>
          <w:sz w:val="20"/>
          <w:szCs w:val="20"/>
        </w:rPr>
        <w:t>JTI FS Contract Line Items View</w:t>
      </w:r>
    </w:p>
    <w:p w14:paraId="6D9AEC86" w14:textId="0A9671EB" w:rsidR="0011204C" w:rsidRPr="0011204C" w:rsidRDefault="0011204C" w:rsidP="0011204C">
      <w:pPr>
        <w:spacing w:after="0"/>
        <w:ind w:left="720"/>
        <w:rPr>
          <w:rFonts w:ascii="Arial" w:hAnsi="Arial"/>
          <w:bCs/>
          <w:sz w:val="20"/>
          <w:szCs w:val="20"/>
        </w:rPr>
      </w:pPr>
      <w:r w:rsidRPr="0011204C">
        <w:rPr>
          <w:rFonts w:ascii="Arial" w:hAnsi="Arial"/>
          <w:bCs/>
          <w:sz w:val="20"/>
          <w:szCs w:val="20"/>
        </w:rPr>
        <w:t>Business Object:</w:t>
      </w:r>
      <w:r>
        <w:rPr>
          <w:rFonts w:ascii="Arial" w:hAnsi="Arial"/>
          <w:bCs/>
          <w:sz w:val="20"/>
          <w:szCs w:val="20"/>
        </w:rPr>
        <w:t xml:space="preserve"> </w:t>
      </w:r>
      <w:r w:rsidRPr="0011204C">
        <w:rPr>
          <w:rFonts w:ascii="Arial" w:hAnsi="Arial"/>
          <w:bCs/>
          <w:sz w:val="20"/>
          <w:szCs w:val="20"/>
        </w:rPr>
        <w:t>JTI Template Service Agreement</w:t>
      </w:r>
    </w:p>
    <w:p w14:paraId="5EFC6306" w14:textId="5CC0DAEF" w:rsidR="0011204C" w:rsidRPr="0011204C" w:rsidRDefault="0011204C" w:rsidP="0011204C">
      <w:pPr>
        <w:spacing w:after="0"/>
        <w:ind w:left="720"/>
        <w:rPr>
          <w:rFonts w:ascii="Arial" w:hAnsi="Arial"/>
          <w:bCs/>
          <w:sz w:val="20"/>
          <w:szCs w:val="20"/>
        </w:rPr>
      </w:pPr>
      <w:r w:rsidRPr="0011204C">
        <w:rPr>
          <w:rFonts w:ascii="Arial" w:hAnsi="Arial"/>
          <w:bCs/>
          <w:sz w:val="20"/>
          <w:szCs w:val="20"/>
        </w:rPr>
        <w:t>Applets:</w:t>
      </w:r>
      <w:r>
        <w:rPr>
          <w:rFonts w:ascii="Arial" w:hAnsi="Arial"/>
          <w:bCs/>
          <w:sz w:val="20"/>
          <w:szCs w:val="20"/>
        </w:rPr>
        <w:t xml:space="preserve"> </w:t>
      </w:r>
      <w:proofErr w:type="gramStart"/>
      <w:r w:rsidRPr="0011204C">
        <w:rPr>
          <w:rFonts w:ascii="Arial" w:hAnsi="Arial"/>
          <w:bCs/>
          <w:sz w:val="20"/>
          <w:szCs w:val="20"/>
        </w:rPr>
        <w:t>Applet[</w:t>
      </w:r>
      <w:proofErr w:type="gramEnd"/>
      <w:r w:rsidRPr="0011204C">
        <w:rPr>
          <w:rFonts w:ascii="Arial" w:hAnsi="Arial"/>
          <w:bCs/>
          <w:sz w:val="20"/>
          <w:szCs w:val="20"/>
        </w:rPr>
        <w:t>0]: JTI Template Contract Detail Applet-Cloned; Applet[1]: JTI FS Contract Item List Applet;</w:t>
      </w:r>
    </w:p>
    <w:p w14:paraId="4B8B1904" w14:textId="6D9BE042" w:rsidR="00113CE6" w:rsidRDefault="0011204C" w:rsidP="0011204C">
      <w:pPr>
        <w:spacing w:after="0"/>
        <w:ind w:left="720"/>
        <w:rPr>
          <w:bCs/>
          <w:sz w:val="20"/>
          <w:szCs w:val="20"/>
        </w:rPr>
      </w:pPr>
      <w:r w:rsidRPr="0011204C">
        <w:rPr>
          <w:rFonts w:ascii="Arial" w:hAnsi="Arial"/>
          <w:bCs/>
          <w:sz w:val="20"/>
          <w:szCs w:val="20"/>
        </w:rPr>
        <w:t>Business Components:</w:t>
      </w:r>
      <w:r w:rsidRPr="0011204C">
        <w:rPr>
          <w:rFonts w:ascii="Arial" w:hAnsi="Arial"/>
          <w:bCs/>
          <w:sz w:val="20"/>
          <w:szCs w:val="20"/>
        </w:rPr>
        <w:tab/>
      </w:r>
      <w:proofErr w:type="spellStart"/>
      <w:proofErr w:type="gramStart"/>
      <w:r w:rsidRPr="0011204C">
        <w:rPr>
          <w:rFonts w:ascii="Arial" w:hAnsi="Arial"/>
          <w:bCs/>
          <w:sz w:val="20"/>
          <w:szCs w:val="20"/>
        </w:rPr>
        <w:t>BusComp</w:t>
      </w:r>
      <w:proofErr w:type="spellEnd"/>
      <w:r w:rsidRPr="0011204C">
        <w:rPr>
          <w:rFonts w:ascii="Arial" w:hAnsi="Arial"/>
          <w:bCs/>
          <w:sz w:val="20"/>
          <w:szCs w:val="20"/>
        </w:rPr>
        <w:t>[</w:t>
      </w:r>
      <w:proofErr w:type="gramEnd"/>
      <w:r w:rsidRPr="0011204C">
        <w:rPr>
          <w:rFonts w:ascii="Arial" w:hAnsi="Arial"/>
          <w:bCs/>
          <w:sz w:val="20"/>
          <w:szCs w:val="20"/>
        </w:rPr>
        <w:t xml:space="preserve">0]: JTI Template Service Agreement; </w:t>
      </w:r>
      <w:proofErr w:type="spellStart"/>
      <w:r w:rsidRPr="0011204C">
        <w:rPr>
          <w:rFonts w:ascii="Arial" w:hAnsi="Arial"/>
          <w:bCs/>
          <w:sz w:val="20"/>
          <w:szCs w:val="20"/>
        </w:rPr>
        <w:t>BusComp</w:t>
      </w:r>
      <w:proofErr w:type="spellEnd"/>
      <w:r w:rsidRPr="0011204C">
        <w:rPr>
          <w:rFonts w:ascii="Arial" w:hAnsi="Arial"/>
          <w:bCs/>
          <w:sz w:val="20"/>
          <w:szCs w:val="20"/>
        </w:rPr>
        <w:t>[1]: JTI Contract Agreement Item;</w:t>
      </w:r>
      <w:r w:rsidR="006E3FE8">
        <w:rPr>
          <w:noProof/>
        </w:rPr>
        <w:drawing>
          <wp:inline distT="0" distB="0" distL="0" distR="0" wp14:anchorId="389247F9" wp14:editId="09B38508">
            <wp:extent cx="5667375" cy="2531110"/>
            <wp:effectExtent l="0" t="0" r="9525"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67375" cy="2531110"/>
                    </a:xfrm>
                    <a:prstGeom prst="rect">
                      <a:avLst/>
                    </a:prstGeom>
                  </pic:spPr>
                </pic:pic>
              </a:graphicData>
            </a:graphic>
          </wp:inline>
        </w:drawing>
      </w:r>
    </w:p>
    <w:p w14:paraId="015BFF13" w14:textId="72E79114" w:rsidR="00A125C1" w:rsidRDefault="00A125C1" w:rsidP="00DA0C4A"/>
    <w:p w14:paraId="2C67311F" w14:textId="314341F2" w:rsidR="009440CA" w:rsidRDefault="009440CA" w:rsidP="00CD48E7">
      <w:pPr>
        <w:pStyle w:val="Prrafodelista"/>
        <w:numPr>
          <w:ilvl w:val="0"/>
          <w:numId w:val="18"/>
        </w:numPr>
        <w:rPr>
          <w:sz w:val="20"/>
          <w:szCs w:val="20"/>
          <w:lang w:val="en-US"/>
        </w:rPr>
      </w:pPr>
      <w:r w:rsidRPr="00CD48E7">
        <w:rPr>
          <w:sz w:val="20"/>
          <w:szCs w:val="20"/>
          <w:lang w:val="en-US"/>
        </w:rPr>
        <w:t>New fields “Total Amount Limit” and “Total Points Limit” to be added to the form applet in the Contract form applet, in the Show More section see below position: To be shown in read only mode.</w:t>
      </w:r>
    </w:p>
    <w:p w14:paraId="7C459E5A" w14:textId="70709A86" w:rsidR="00CB0A3F" w:rsidRDefault="00CB0A3F" w:rsidP="00CB0A3F">
      <w:pPr>
        <w:pStyle w:val="Prrafodelista"/>
        <w:rPr>
          <w:sz w:val="20"/>
          <w:szCs w:val="20"/>
          <w:lang w:val="en-US"/>
        </w:rPr>
      </w:pPr>
    </w:p>
    <w:p w14:paraId="3CCCD26D" w14:textId="32603AF7" w:rsidR="009440CA" w:rsidRDefault="009440CA" w:rsidP="009440CA">
      <w:pPr>
        <w:ind w:left="720"/>
      </w:pPr>
      <w:r>
        <w:rPr>
          <w:noProof/>
        </w:rPr>
        <w:lastRenderedPageBreak/>
        <w:drawing>
          <wp:inline distT="0" distB="0" distL="0" distR="0" wp14:anchorId="30C2EB00" wp14:editId="4C6B4415">
            <wp:extent cx="5667375" cy="255651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67375" cy="2556510"/>
                    </a:xfrm>
                    <a:prstGeom prst="rect">
                      <a:avLst/>
                    </a:prstGeom>
                  </pic:spPr>
                </pic:pic>
              </a:graphicData>
            </a:graphic>
          </wp:inline>
        </w:drawing>
      </w:r>
    </w:p>
    <w:p w14:paraId="5A1C1F8F" w14:textId="77CB0E46" w:rsidR="009440CA" w:rsidRPr="009440CA" w:rsidRDefault="009440CA" w:rsidP="009440CA">
      <w:pPr>
        <w:spacing w:after="0"/>
        <w:ind w:left="720"/>
        <w:rPr>
          <w:bCs/>
          <w:sz w:val="20"/>
          <w:szCs w:val="20"/>
        </w:rPr>
      </w:pPr>
      <w:r w:rsidRPr="009440CA">
        <w:rPr>
          <w:bCs/>
          <w:sz w:val="20"/>
          <w:szCs w:val="20"/>
        </w:rPr>
        <w:t>Screen: JTI Agreements New Screen</w:t>
      </w:r>
    </w:p>
    <w:p w14:paraId="32C9A5EA" w14:textId="7EBB7048" w:rsidR="009440CA" w:rsidRPr="009440CA" w:rsidRDefault="009440CA" w:rsidP="009440CA">
      <w:pPr>
        <w:spacing w:after="0"/>
        <w:ind w:left="720"/>
        <w:rPr>
          <w:bCs/>
          <w:sz w:val="20"/>
          <w:szCs w:val="20"/>
        </w:rPr>
      </w:pPr>
      <w:r w:rsidRPr="009440CA">
        <w:rPr>
          <w:bCs/>
          <w:sz w:val="20"/>
          <w:szCs w:val="20"/>
        </w:rPr>
        <w:t>View: JTI FS Agreement Line Items View - New</w:t>
      </w:r>
    </w:p>
    <w:p w14:paraId="72F91F8D" w14:textId="54E04377" w:rsidR="009440CA" w:rsidRPr="009440CA" w:rsidRDefault="009440CA" w:rsidP="009440CA">
      <w:pPr>
        <w:spacing w:after="0"/>
        <w:ind w:left="720"/>
        <w:rPr>
          <w:bCs/>
          <w:sz w:val="20"/>
          <w:szCs w:val="20"/>
        </w:rPr>
      </w:pPr>
      <w:r w:rsidRPr="009440CA">
        <w:rPr>
          <w:bCs/>
          <w:sz w:val="20"/>
          <w:szCs w:val="20"/>
        </w:rPr>
        <w:t>Business Object: JTI Service Agreement - New</w:t>
      </w:r>
    </w:p>
    <w:p w14:paraId="5A2A783D" w14:textId="1F5F11B9" w:rsidR="009440CA" w:rsidRPr="009440CA" w:rsidRDefault="009440CA" w:rsidP="009440CA">
      <w:pPr>
        <w:spacing w:after="0"/>
        <w:ind w:left="720"/>
        <w:rPr>
          <w:bCs/>
          <w:sz w:val="20"/>
          <w:szCs w:val="20"/>
        </w:rPr>
      </w:pPr>
      <w:r w:rsidRPr="009440CA">
        <w:rPr>
          <w:bCs/>
          <w:sz w:val="20"/>
          <w:szCs w:val="20"/>
        </w:rPr>
        <w:t xml:space="preserve">Applets: </w:t>
      </w:r>
      <w:proofErr w:type="gramStart"/>
      <w:r w:rsidRPr="009440CA">
        <w:rPr>
          <w:bCs/>
          <w:sz w:val="20"/>
          <w:szCs w:val="20"/>
        </w:rPr>
        <w:t>Applet[</w:t>
      </w:r>
      <w:proofErr w:type="gramEnd"/>
      <w:r w:rsidRPr="009440CA">
        <w:rPr>
          <w:bCs/>
          <w:sz w:val="20"/>
          <w:szCs w:val="20"/>
        </w:rPr>
        <w:t xml:space="preserve">0]: JTI </w:t>
      </w:r>
      <w:proofErr w:type="spellStart"/>
      <w:r w:rsidRPr="009440CA">
        <w:rPr>
          <w:bCs/>
          <w:sz w:val="20"/>
          <w:szCs w:val="20"/>
        </w:rPr>
        <w:t>JTI</w:t>
      </w:r>
      <w:proofErr w:type="spellEnd"/>
      <w:r w:rsidRPr="009440CA">
        <w:rPr>
          <w:bCs/>
          <w:sz w:val="20"/>
          <w:szCs w:val="20"/>
        </w:rPr>
        <w:t xml:space="preserve"> Contract Detail Applet - New; Applet[1]: JTI FS Agreement Item List Applet - New;</w:t>
      </w:r>
    </w:p>
    <w:p w14:paraId="10C3913F" w14:textId="62B068C1" w:rsidR="007E4C66" w:rsidRDefault="009440CA" w:rsidP="009440CA">
      <w:pPr>
        <w:spacing w:after="0"/>
        <w:ind w:left="720"/>
        <w:rPr>
          <w:bCs/>
          <w:sz w:val="20"/>
          <w:szCs w:val="20"/>
        </w:rPr>
      </w:pPr>
      <w:r w:rsidRPr="009440CA">
        <w:rPr>
          <w:bCs/>
          <w:sz w:val="20"/>
          <w:szCs w:val="20"/>
        </w:rPr>
        <w:t xml:space="preserve">Business Components: </w:t>
      </w:r>
      <w:proofErr w:type="spellStart"/>
      <w:proofErr w:type="gramStart"/>
      <w:r w:rsidRPr="009440CA">
        <w:rPr>
          <w:bCs/>
          <w:sz w:val="20"/>
          <w:szCs w:val="20"/>
        </w:rPr>
        <w:t>BusComp</w:t>
      </w:r>
      <w:proofErr w:type="spellEnd"/>
      <w:r w:rsidRPr="009440CA">
        <w:rPr>
          <w:bCs/>
          <w:sz w:val="20"/>
          <w:szCs w:val="20"/>
        </w:rPr>
        <w:t>[</w:t>
      </w:r>
      <w:proofErr w:type="gramEnd"/>
      <w:r w:rsidRPr="009440CA">
        <w:rPr>
          <w:bCs/>
          <w:sz w:val="20"/>
          <w:szCs w:val="20"/>
        </w:rPr>
        <w:t xml:space="preserve">0]: JTI </w:t>
      </w:r>
      <w:proofErr w:type="spellStart"/>
      <w:r w:rsidRPr="009440CA">
        <w:rPr>
          <w:bCs/>
          <w:sz w:val="20"/>
          <w:szCs w:val="20"/>
        </w:rPr>
        <w:t>JTI</w:t>
      </w:r>
      <w:proofErr w:type="spellEnd"/>
      <w:r w:rsidRPr="009440CA">
        <w:rPr>
          <w:bCs/>
          <w:sz w:val="20"/>
          <w:szCs w:val="20"/>
        </w:rPr>
        <w:t xml:space="preserve"> Service Agreement; </w:t>
      </w:r>
      <w:proofErr w:type="spellStart"/>
      <w:r w:rsidRPr="009440CA">
        <w:rPr>
          <w:bCs/>
          <w:sz w:val="20"/>
          <w:szCs w:val="20"/>
        </w:rPr>
        <w:t>BusComp</w:t>
      </w:r>
      <w:proofErr w:type="spellEnd"/>
      <w:r w:rsidRPr="009440CA">
        <w:rPr>
          <w:bCs/>
          <w:sz w:val="20"/>
          <w:szCs w:val="20"/>
        </w:rPr>
        <w:t>[1]: JTI Contract Agreement Item;</w:t>
      </w:r>
    </w:p>
    <w:p w14:paraId="24AFA076" w14:textId="00AB9B60" w:rsidR="00CD48E7" w:rsidRDefault="00CD48E7" w:rsidP="009440CA">
      <w:pPr>
        <w:spacing w:after="0"/>
        <w:ind w:left="720"/>
        <w:rPr>
          <w:bCs/>
          <w:sz w:val="20"/>
          <w:szCs w:val="20"/>
        </w:rPr>
      </w:pPr>
    </w:p>
    <w:p w14:paraId="52745072" w14:textId="533F0373" w:rsidR="00CD48E7" w:rsidRDefault="00CD48E7" w:rsidP="009440CA">
      <w:pPr>
        <w:spacing w:after="0"/>
        <w:ind w:left="720"/>
        <w:rPr>
          <w:bCs/>
          <w:sz w:val="20"/>
          <w:szCs w:val="20"/>
        </w:rPr>
      </w:pPr>
    </w:p>
    <w:p w14:paraId="3EFFA8B9" w14:textId="4906B704" w:rsidR="00EB0A9B" w:rsidRPr="00D615A6" w:rsidRDefault="00CE1DE8" w:rsidP="00CE1DE8">
      <w:pPr>
        <w:pStyle w:val="Prrafodelista"/>
        <w:numPr>
          <w:ilvl w:val="0"/>
          <w:numId w:val="23"/>
        </w:numPr>
        <w:rPr>
          <w:b/>
          <w:bCs/>
          <w:sz w:val="20"/>
          <w:szCs w:val="20"/>
          <w:u w:val="single"/>
        </w:rPr>
      </w:pPr>
      <w:r w:rsidRPr="00D615A6">
        <w:rPr>
          <w:b/>
          <w:bCs/>
          <w:sz w:val="20"/>
          <w:szCs w:val="20"/>
          <w:u w:val="single"/>
        </w:rPr>
        <w:t xml:space="preserve">Include a </w:t>
      </w:r>
      <w:r w:rsidR="00BF5161" w:rsidRPr="00D615A6">
        <w:rPr>
          <w:b/>
          <w:bCs/>
          <w:sz w:val="20"/>
          <w:szCs w:val="20"/>
          <w:u w:val="single"/>
        </w:rPr>
        <w:t xml:space="preserve">new field </w:t>
      </w:r>
      <w:r w:rsidRPr="00D615A6">
        <w:rPr>
          <w:b/>
          <w:bCs/>
          <w:sz w:val="20"/>
          <w:szCs w:val="20"/>
          <w:u w:val="single"/>
        </w:rPr>
        <w:t>Benefit Type</w:t>
      </w:r>
    </w:p>
    <w:p w14:paraId="40BE2D17" w14:textId="77777777" w:rsidR="002F47C9" w:rsidRDefault="002F47C9" w:rsidP="000517A0">
      <w:pPr>
        <w:pStyle w:val="Prrafodelista"/>
        <w:rPr>
          <w:sz w:val="20"/>
          <w:szCs w:val="20"/>
        </w:rPr>
      </w:pPr>
    </w:p>
    <w:p w14:paraId="66227802" w14:textId="6394D9D0" w:rsidR="00AA479C" w:rsidRPr="000517A0" w:rsidRDefault="00C30A98" w:rsidP="000517A0">
      <w:pPr>
        <w:rPr>
          <w:sz w:val="20"/>
          <w:szCs w:val="20"/>
        </w:rPr>
      </w:pPr>
      <w:r>
        <w:rPr>
          <w:sz w:val="20"/>
          <w:szCs w:val="20"/>
        </w:rPr>
        <w:t>New</w:t>
      </w:r>
      <w:r w:rsidR="000517A0" w:rsidRPr="000517A0">
        <w:rPr>
          <w:sz w:val="20"/>
          <w:szCs w:val="20"/>
        </w:rPr>
        <w:t xml:space="preserve"> </w:t>
      </w:r>
      <w:r w:rsidR="002E5D58" w:rsidRPr="000517A0">
        <w:rPr>
          <w:sz w:val="20"/>
          <w:szCs w:val="20"/>
        </w:rPr>
        <w:t>Field</w:t>
      </w:r>
      <w:r w:rsidR="00CD48E7" w:rsidRPr="000517A0">
        <w:rPr>
          <w:sz w:val="20"/>
          <w:szCs w:val="20"/>
        </w:rPr>
        <w:t xml:space="preserve"> to be created on </w:t>
      </w:r>
      <w:r w:rsidR="00CD48E7" w:rsidRPr="000517A0">
        <w:rPr>
          <w:b/>
          <w:bCs/>
          <w:sz w:val="20"/>
          <w:szCs w:val="20"/>
        </w:rPr>
        <w:t xml:space="preserve">Contract Terms </w:t>
      </w:r>
      <w:r w:rsidR="00CD48E7" w:rsidRPr="000517A0">
        <w:rPr>
          <w:sz w:val="20"/>
          <w:szCs w:val="20"/>
        </w:rPr>
        <w:t>under Contract and Contract Template:</w:t>
      </w:r>
    </w:p>
    <w:p w14:paraId="5DC048B0" w14:textId="6A2DE620" w:rsidR="004A4458" w:rsidRDefault="00C30A98" w:rsidP="000517A0">
      <w:pPr>
        <w:rPr>
          <w:sz w:val="20"/>
          <w:szCs w:val="20"/>
        </w:rPr>
      </w:pPr>
      <w:r>
        <w:rPr>
          <w:sz w:val="20"/>
          <w:szCs w:val="20"/>
        </w:rPr>
        <w:t>Field</w:t>
      </w:r>
      <w:r w:rsidR="004A4458" w:rsidRPr="000517A0">
        <w:rPr>
          <w:sz w:val="20"/>
          <w:szCs w:val="20"/>
        </w:rPr>
        <w:t xml:space="preserve"> should be properly inherited when deploying a contract from a template</w:t>
      </w:r>
      <w:r w:rsidR="00F70E43" w:rsidRPr="000517A0">
        <w:rPr>
          <w:sz w:val="20"/>
          <w:szCs w:val="20"/>
        </w:rPr>
        <w:t xml:space="preserve">, </w:t>
      </w:r>
      <w:proofErr w:type="gramStart"/>
      <w:r w:rsidR="00F70E43" w:rsidRPr="000517A0">
        <w:rPr>
          <w:sz w:val="20"/>
          <w:szCs w:val="20"/>
        </w:rPr>
        <w:t>renewing</w:t>
      </w:r>
      <w:proofErr w:type="gramEnd"/>
      <w:r w:rsidR="00F70E43" w:rsidRPr="000517A0">
        <w:rPr>
          <w:sz w:val="20"/>
          <w:szCs w:val="20"/>
        </w:rPr>
        <w:t xml:space="preserve"> and copying a contract.</w:t>
      </w:r>
    </w:p>
    <w:p w14:paraId="216E908A" w14:textId="5ADB5A78" w:rsidR="000D0021" w:rsidRPr="0031477C" w:rsidRDefault="0041701F" w:rsidP="0041701F">
      <w:pPr>
        <w:pStyle w:val="Prrafodelista"/>
        <w:numPr>
          <w:ilvl w:val="0"/>
          <w:numId w:val="27"/>
        </w:numPr>
        <w:rPr>
          <w:b/>
          <w:bCs/>
          <w:sz w:val="20"/>
          <w:szCs w:val="20"/>
          <w:highlight w:val="lightGray"/>
          <w:lang w:val="en-US"/>
        </w:rPr>
      </w:pPr>
      <w:r w:rsidRPr="0031477C">
        <w:rPr>
          <w:b/>
          <w:bCs/>
          <w:sz w:val="20"/>
          <w:szCs w:val="20"/>
          <w:highlight w:val="lightGray"/>
          <w:lang w:val="en-US"/>
        </w:rPr>
        <w:t xml:space="preserve">Benefit type </w:t>
      </w:r>
      <w:r w:rsidRPr="0031477C">
        <w:rPr>
          <w:sz w:val="20"/>
          <w:szCs w:val="20"/>
          <w:highlight w:val="lightGray"/>
          <w:lang w:val="en-US"/>
        </w:rPr>
        <w:sym w:font="Wingdings" w:char="F0E0"/>
      </w:r>
      <w:r w:rsidRPr="0031477C">
        <w:rPr>
          <w:sz w:val="20"/>
          <w:szCs w:val="20"/>
          <w:highlight w:val="lightGray"/>
          <w:lang w:val="en-US"/>
        </w:rPr>
        <w:t xml:space="preserve"> New LOV field to specify type of benefit given. </w:t>
      </w:r>
      <w:r w:rsidR="00200625" w:rsidRPr="0031477C">
        <w:rPr>
          <w:sz w:val="20"/>
          <w:szCs w:val="20"/>
          <w:highlight w:val="lightGray"/>
          <w:lang w:val="en-US"/>
        </w:rPr>
        <w:t xml:space="preserve"> (Payment, Points, Free Goods)</w:t>
      </w:r>
    </w:p>
    <w:p w14:paraId="323F480D" w14:textId="2150E25B" w:rsidR="0041701F" w:rsidRPr="0031477C" w:rsidRDefault="000D0021" w:rsidP="0003145D">
      <w:pPr>
        <w:pStyle w:val="Prrafodelista"/>
        <w:numPr>
          <w:ilvl w:val="1"/>
          <w:numId w:val="27"/>
        </w:numPr>
        <w:rPr>
          <w:b/>
          <w:bCs/>
          <w:sz w:val="20"/>
          <w:szCs w:val="20"/>
          <w:highlight w:val="lightGray"/>
          <w:lang w:val="en-US"/>
        </w:rPr>
      </w:pPr>
      <w:r w:rsidRPr="0031477C">
        <w:rPr>
          <w:sz w:val="20"/>
          <w:szCs w:val="20"/>
          <w:highlight w:val="lightGray"/>
          <w:lang w:val="en-US"/>
        </w:rPr>
        <w:t>Required for TME Connect Markets.</w:t>
      </w:r>
    </w:p>
    <w:p w14:paraId="3F78D8A5" w14:textId="3BA86FB5" w:rsidR="00E2571F" w:rsidRPr="0031477C" w:rsidRDefault="00E2571F" w:rsidP="00E2571F">
      <w:pPr>
        <w:pStyle w:val="Prrafodelista"/>
        <w:numPr>
          <w:ilvl w:val="1"/>
          <w:numId w:val="27"/>
        </w:numPr>
        <w:rPr>
          <w:b/>
          <w:bCs/>
          <w:sz w:val="20"/>
          <w:szCs w:val="20"/>
          <w:highlight w:val="lightGray"/>
          <w:lang w:val="en-US"/>
        </w:rPr>
      </w:pPr>
      <w:r w:rsidRPr="0031477C">
        <w:rPr>
          <w:sz w:val="20"/>
          <w:szCs w:val="20"/>
          <w:highlight w:val="lightGray"/>
          <w:lang w:val="en-US"/>
        </w:rPr>
        <w:t>Following fields will be</w:t>
      </w:r>
      <w:r w:rsidR="000942CF" w:rsidRPr="0031477C">
        <w:rPr>
          <w:sz w:val="20"/>
          <w:szCs w:val="20"/>
          <w:highlight w:val="lightGray"/>
          <w:lang w:val="en-US"/>
        </w:rPr>
        <w:t>come editable/</w:t>
      </w:r>
      <w:proofErr w:type="spellStart"/>
      <w:r w:rsidR="000942CF" w:rsidRPr="0031477C">
        <w:rPr>
          <w:sz w:val="20"/>
          <w:szCs w:val="20"/>
          <w:highlight w:val="lightGray"/>
          <w:lang w:val="en-US"/>
        </w:rPr>
        <w:t>ro</w:t>
      </w:r>
      <w:proofErr w:type="spellEnd"/>
      <w:r w:rsidR="000942CF" w:rsidRPr="0031477C">
        <w:rPr>
          <w:sz w:val="20"/>
          <w:szCs w:val="20"/>
          <w:highlight w:val="lightGray"/>
          <w:lang w:val="en-US"/>
        </w:rPr>
        <w:t xml:space="preserve"> based on this logic:</w:t>
      </w:r>
    </w:p>
    <w:p w14:paraId="23E030B1" w14:textId="77777777" w:rsidR="00900A09" w:rsidRPr="0031477C" w:rsidRDefault="00900A09" w:rsidP="00900A09">
      <w:pPr>
        <w:pStyle w:val="Prrafodelista"/>
        <w:numPr>
          <w:ilvl w:val="2"/>
          <w:numId w:val="27"/>
        </w:numPr>
        <w:rPr>
          <w:sz w:val="20"/>
          <w:szCs w:val="20"/>
          <w:highlight w:val="lightGray"/>
        </w:rPr>
      </w:pPr>
      <w:r w:rsidRPr="0031477C">
        <w:rPr>
          <w:sz w:val="20"/>
          <w:szCs w:val="20"/>
          <w:highlight w:val="lightGray"/>
        </w:rPr>
        <w:t>Unit Price (Editable when Benefit Type = Direct Payment)</w:t>
      </w:r>
    </w:p>
    <w:p w14:paraId="6AB8CAAB" w14:textId="77777777" w:rsidR="00900A09" w:rsidRPr="0031477C" w:rsidRDefault="00900A09" w:rsidP="00900A09">
      <w:pPr>
        <w:pStyle w:val="Prrafodelista"/>
        <w:numPr>
          <w:ilvl w:val="2"/>
          <w:numId w:val="27"/>
        </w:numPr>
        <w:rPr>
          <w:sz w:val="20"/>
          <w:szCs w:val="20"/>
          <w:highlight w:val="lightGray"/>
        </w:rPr>
      </w:pPr>
      <w:r w:rsidRPr="0031477C">
        <w:rPr>
          <w:sz w:val="20"/>
          <w:szCs w:val="20"/>
          <w:highlight w:val="lightGray"/>
        </w:rPr>
        <w:t>Net Price (Editable when Benefit Type = Direct Payment)</w:t>
      </w:r>
    </w:p>
    <w:p w14:paraId="4E43F031" w14:textId="77777777" w:rsidR="00900A09" w:rsidRPr="0031477C" w:rsidRDefault="00900A09" w:rsidP="00900A09">
      <w:pPr>
        <w:pStyle w:val="Prrafodelista"/>
        <w:numPr>
          <w:ilvl w:val="2"/>
          <w:numId w:val="27"/>
        </w:numPr>
        <w:rPr>
          <w:sz w:val="20"/>
          <w:szCs w:val="20"/>
          <w:highlight w:val="lightGray"/>
        </w:rPr>
      </w:pPr>
      <w:r w:rsidRPr="0031477C">
        <w:rPr>
          <w:sz w:val="20"/>
          <w:szCs w:val="20"/>
          <w:highlight w:val="lightGray"/>
        </w:rPr>
        <w:t>Nb of Points (Editable when Benefit Type = Points)</w:t>
      </w:r>
    </w:p>
    <w:p w14:paraId="46946387" w14:textId="77777777" w:rsidR="0041701F" w:rsidRPr="00900A09" w:rsidRDefault="0041701F" w:rsidP="0041701F">
      <w:pPr>
        <w:pStyle w:val="Prrafodelista"/>
        <w:ind w:left="1080"/>
        <w:rPr>
          <w:sz w:val="20"/>
          <w:szCs w:val="20"/>
        </w:rPr>
      </w:pPr>
    </w:p>
    <w:p w14:paraId="6E3755A3" w14:textId="77777777" w:rsidR="00AA479C" w:rsidRPr="00E36067" w:rsidRDefault="00AA479C" w:rsidP="000517A0">
      <w:pPr>
        <w:rPr>
          <w:sz w:val="20"/>
          <w:szCs w:val="20"/>
          <w:lang w:val="en-US"/>
        </w:rPr>
      </w:pPr>
    </w:p>
    <w:tbl>
      <w:tblPr>
        <w:tblStyle w:val="Tablaconcuadrcula"/>
        <w:tblW w:w="9781" w:type="dxa"/>
        <w:tblInd w:w="-5" w:type="dxa"/>
        <w:tblLayout w:type="fixed"/>
        <w:tblLook w:val="04A0" w:firstRow="1" w:lastRow="0" w:firstColumn="1" w:lastColumn="0" w:noHBand="0" w:noVBand="1"/>
      </w:tblPr>
      <w:tblGrid>
        <w:gridCol w:w="1276"/>
        <w:gridCol w:w="1276"/>
        <w:gridCol w:w="2128"/>
        <w:gridCol w:w="2550"/>
        <w:gridCol w:w="992"/>
        <w:gridCol w:w="1559"/>
      </w:tblGrid>
      <w:tr w:rsidR="00CD48E7" w:rsidRPr="006E02A5" w14:paraId="76275B32" w14:textId="77777777" w:rsidTr="0031477C">
        <w:tc>
          <w:tcPr>
            <w:tcW w:w="1276" w:type="dxa"/>
            <w:shd w:val="clear" w:color="auto" w:fill="2B5D9A" w:themeFill="accent6" w:themeFillShade="BF"/>
          </w:tcPr>
          <w:p w14:paraId="3D2CD47F" w14:textId="77777777" w:rsidR="00CD48E7" w:rsidRPr="006E02A5" w:rsidRDefault="00CD48E7" w:rsidP="0031477C">
            <w:pPr>
              <w:pStyle w:val="Textoindependiente"/>
              <w:rPr>
                <w:rFonts w:ascii="Arial" w:hAnsi="Arial" w:cs="Arial"/>
                <w:b/>
                <w:bCs/>
                <w:color w:val="FFFFFF" w:themeColor="background1"/>
                <w:szCs w:val="20"/>
              </w:rPr>
            </w:pPr>
            <w:r w:rsidRPr="006E02A5">
              <w:rPr>
                <w:rFonts w:ascii="Arial" w:hAnsi="Arial" w:cs="Arial"/>
                <w:b/>
                <w:bCs/>
                <w:color w:val="FFFFFF" w:themeColor="background1"/>
                <w:szCs w:val="20"/>
              </w:rPr>
              <w:t>BC</w:t>
            </w:r>
          </w:p>
        </w:tc>
        <w:tc>
          <w:tcPr>
            <w:tcW w:w="1276" w:type="dxa"/>
            <w:shd w:val="clear" w:color="auto" w:fill="2B5D9A" w:themeFill="accent6" w:themeFillShade="BF"/>
          </w:tcPr>
          <w:p w14:paraId="7BE0E573" w14:textId="77777777" w:rsidR="00CD48E7" w:rsidRPr="006E02A5" w:rsidRDefault="00CD48E7" w:rsidP="0031477C">
            <w:pPr>
              <w:pStyle w:val="Textoindependiente"/>
              <w:rPr>
                <w:rFonts w:ascii="Arial" w:hAnsi="Arial" w:cs="Arial"/>
                <w:b/>
                <w:bCs/>
                <w:color w:val="FFFFFF" w:themeColor="background1"/>
                <w:szCs w:val="20"/>
              </w:rPr>
            </w:pPr>
            <w:r w:rsidRPr="006E02A5">
              <w:rPr>
                <w:rFonts w:ascii="Arial" w:hAnsi="Arial" w:cs="Arial"/>
                <w:b/>
                <w:bCs/>
                <w:color w:val="FFFFFF" w:themeColor="background1"/>
                <w:szCs w:val="20"/>
              </w:rPr>
              <w:t>Table</w:t>
            </w:r>
          </w:p>
        </w:tc>
        <w:tc>
          <w:tcPr>
            <w:tcW w:w="2128" w:type="dxa"/>
            <w:shd w:val="clear" w:color="auto" w:fill="2B5D9A" w:themeFill="accent6" w:themeFillShade="BF"/>
          </w:tcPr>
          <w:p w14:paraId="7DCF5A65" w14:textId="77777777" w:rsidR="00CD48E7" w:rsidRPr="006E02A5" w:rsidRDefault="00CD48E7" w:rsidP="0031477C">
            <w:pPr>
              <w:pStyle w:val="Textoindependiente"/>
              <w:rPr>
                <w:rFonts w:ascii="Arial" w:hAnsi="Arial" w:cs="Arial"/>
                <w:b/>
                <w:bCs/>
                <w:color w:val="FFFFFF" w:themeColor="background1"/>
                <w:szCs w:val="20"/>
              </w:rPr>
            </w:pPr>
            <w:r w:rsidRPr="006E02A5">
              <w:rPr>
                <w:rFonts w:ascii="Arial" w:hAnsi="Arial" w:cs="Arial"/>
                <w:b/>
                <w:bCs/>
                <w:color w:val="FFFFFF" w:themeColor="background1"/>
                <w:szCs w:val="20"/>
              </w:rPr>
              <w:t>Field</w:t>
            </w:r>
          </w:p>
        </w:tc>
        <w:tc>
          <w:tcPr>
            <w:tcW w:w="2550" w:type="dxa"/>
            <w:shd w:val="clear" w:color="auto" w:fill="2B5D9A" w:themeFill="accent6" w:themeFillShade="BF"/>
          </w:tcPr>
          <w:p w14:paraId="16CBCB02" w14:textId="77777777" w:rsidR="00CD48E7" w:rsidRPr="006E02A5" w:rsidRDefault="00CD48E7" w:rsidP="0031477C">
            <w:pPr>
              <w:pStyle w:val="Textoindependiente"/>
              <w:rPr>
                <w:rFonts w:ascii="Arial" w:hAnsi="Arial" w:cs="Arial"/>
                <w:b/>
                <w:bCs/>
                <w:color w:val="FFFFFF" w:themeColor="background1"/>
                <w:szCs w:val="20"/>
              </w:rPr>
            </w:pPr>
            <w:r w:rsidRPr="006E02A5">
              <w:rPr>
                <w:rFonts w:ascii="Arial" w:hAnsi="Arial" w:cs="Arial"/>
                <w:b/>
                <w:bCs/>
                <w:color w:val="FFFFFF" w:themeColor="background1"/>
                <w:szCs w:val="20"/>
              </w:rPr>
              <w:t>Column</w:t>
            </w:r>
          </w:p>
        </w:tc>
        <w:tc>
          <w:tcPr>
            <w:tcW w:w="992" w:type="dxa"/>
            <w:shd w:val="clear" w:color="auto" w:fill="2B5D9A" w:themeFill="accent6" w:themeFillShade="BF"/>
          </w:tcPr>
          <w:p w14:paraId="2337B803" w14:textId="77777777" w:rsidR="00CD48E7" w:rsidRPr="006E02A5" w:rsidRDefault="00CD48E7" w:rsidP="0031477C">
            <w:pPr>
              <w:pStyle w:val="Textoindependiente"/>
              <w:rPr>
                <w:rFonts w:ascii="Arial" w:hAnsi="Arial" w:cs="Arial"/>
                <w:b/>
                <w:bCs/>
                <w:color w:val="FFFFFF" w:themeColor="background1"/>
                <w:szCs w:val="20"/>
              </w:rPr>
            </w:pPr>
            <w:r w:rsidRPr="006E02A5">
              <w:rPr>
                <w:rFonts w:ascii="Arial" w:hAnsi="Arial" w:cs="Arial"/>
                <w:b/>
                <w:bCs/>
                <w:color w:val="FFFFFF" w:themeColor="background1"/>
                <w:szCs w:val="20"/>
              </w:rPr>
              <w:t>Type</w:t>
            </w:r>
          </w:p>
        </w:tc>
        <w:tc>
          <w:tcPr>
            <w:tcW w:w="1559" w:type="dxa"/>
            <w:shd w:val="clear" w:color="auto" w:fill="2B5D9A" w:themeFill="accent6" w:themeFillShade="BF"/>
          </w:tcPr>
          <w:p w14:paraId="2B9B0BFB" w14:textId="77777777" w:rsidR="00CD48E7" w:rsidRPr="006E02A5" w:rsidRDefault="00CD48E7" w:rsidP="0031477C">
            <w:pPr>
              <w:pStyle w:val="Textoindependiente"/>
              <w:rPr>
                <w:rFonts w:ascii="Arial" w:hAnsi="Arial" w:cs="Arial"/>
                <w:b/>
                <w:bCs/>
                <w:color w:val="FFFFFF" w:themeColor="background1"/>
                <w:szCs w:val="20"/>
              </w:rPr>
            </w:pPr>
            <w:r>
              <w:rPr>
                <w:rFonts w:ascii="Arial" w:hAnsi="Arial" w:cs="Arial"/>
                <w:b/>
                <w:bCs/>
                <w:color w:val="FFFFFF" w:themeColor="background1"/>
                <w:szCs w:val="20"/>
              </w:rPr>
              <w:t>LOV</w:t>
            </w:r>
          </w:p>
        </w:tc>
      </w:tr>
      <w:tr w:rsidR="00CD48E7" w14:paraId="27F34D52" w14:textId="77777777" w:rsidTr="0031477C">
        <w:trPr>
          <w:trHeight w:val="43"/>
        </w:trPr>
        <w:tc>
          <w:tcPr>
            <w:tcW w:w="1276" w:type="dxa"/>
            <w:vAlign w:val="center"/>
          </w:tcPr>
          <w:p w14:paraId="5EE28426" w14:textId="394804B8" w:rsidR="00CD48E7" w:rsidRPr="007E4C66" w:rsidRDefault="00CD48E7" w:rsidP="0031477C">
            <w:pPr>
              <w:pStyle w:val="Prrafodelista"/>
              <w:ind w:left="0"/>
              <w:jc w:val="both"/>
              <w:rPr>
                <w:szCs w:val="18"/>
                <w:lang w:val="en-US"/>
              </w:rPr>
            </w:pPr>
            <w:r w:rsidRPr="007E4C66">
              <w:rPr>
                <w:rFonts w:ascii="Roboto" w:hAnsi="Roboto"/>
                <w:color w:val="000000"/>
                <w:szCs w:val="18"/>
                <w:shd w:val="clear" w:color="auto" w:fill="FFFFFF"/>
              </w:rPr>
              <w:t>J</w:t>
            </w:r>
            <w:r>
              <w:rPr>
                <w:rFonts w:ascii="Roboto" w:hAnsi="Roboto"/>
                <w:color w:val="000000"/>
                <w:sz w:val="20"/>
                <w:szCs w:val="20"/>
                <w:shd w:val="clear" w:color="auto" w:fill="FFFFFF"/>
              </w:rPr>
              <w:t>TI Contract Agreement Item</w:t>
            </w:r>
          </w:p>
        </w:tc>
        <w:tc>
          <w:tcPr>
            <w:tcW w:w="1276" w:type="dxa"/>
            <w:vAlign w:val="center"/>
          </w:tcPr>
          <w:p w14:paraId="32F490BA" w14:textId="1D00C407" w:rsidR="00CD48E7" w:rsidRPr="007E4C66" w:rsidRDefault="00CD48E7" w:rsidP="0031477C">
            <w:pPr>
              <w:pStyle w:val="Prrafodelista"/>
              <w:ind w:left="0"/>
              <w:jc w:val="both"/>
              <w:rPr>
                <w:szCs w:val="18"/>
                <w:lang w:val="en-US"/>
              </w:rPr>
            </w:pPr>
            <w:r w:rsidRPr="007E4C66">
              <w:rPr>
                <w:szCs w:val="18"/>
                <w:lang w:val="en-US"/>
              </w:rPr>
              <w:t>S_AGREE</w:t>
            </w:r>
            <w:r>
              <w:rPr>
                <w:szCs w:val="18"/>
                <w:lang w:val="en-US"/>
              </w:rPr>
              <w:t>_ITEM</w:t>
            </w:r>
          </w:p>
        </w:tc>
        <w:tc>
          <w:tcPr>
            <w:tcW w:w="2128" w:type="dxa"/>
            <w:vAlign w:val="center"/>
          </w:tcPr>
          <w:p w14:paraId="6B611120" w14:textId="09080885" w:rsidR="00CD48E7" w:rsidRPr="007E4C66" w:rsidRDefault="00CD48E7" w:rsidP="0031477C">
            <w:pPr>
              <w:pStyle w:val="Prrafodelista"/>
              <w:ind w:left="0"/>
              <w:jc w:val="both"/>
              <w:rPr>
                <w:szCs w:val="18"/>
                <w:lang w:val="en-US"/>
              </w:rPr>
            </w:pPr>
            <w:r>
              <w:rPr>
                <w:szCs w:val="18"/>
                <w:lang w:val="en-US"/>
              </w:rPr>
              <w:t>Benefit Type</w:t>
            </w:r>
          </w:p>
        </w:tc>
        <w:tc>
          <w:tcPr>
            <w:tcW w:w="2550" w:type="dxa"/>
            <w:vAlign w:val="center"/>
          </w:tcPr>
          <w:p w14:paraId="05DAE580" w14:textId="41E7C6AD" w:rsidR="00CD48E7" w:rsidRPr="007E4C66" w:rsidRDefault="00A53C39" w:rsidP="0031477C">
            <w:pPr>
              <w:pStyle w:val="Prrafodelista"/>
              <w:ind w:left="0"/>
              <w:jc w:val="both"/>
              <w:rPr>
                <w:szCs w:val="18"/>
                <w:lang w:val="en-US"/>
              </w:rPr>
            </w:pPr>
            <w:r>
              <w:rPr>
                <w:szCs w:val="18"/>
                <w:lang w:val="en-US"/>
              </w:rPr>
              <w:t>X_BENEFIT_TYPE</w:t>
            </w:r>
          </w:p>
        </w:tc>
        <w:tc>
          <w:tcPr>
            <w:tcW w:w="992" w:type="dxa"/>
            <w:vAlign w:val="center"/>
          </w:tcPr>
          <w:p w14:paraId="39A31021" w14:textId="3606C751" w:rsidR="00CD48E7" w:rsidRPr="007E4C66" w:rsidRDefault="00A53C39" w:rsidP="0031477C">
            <w:pPr>
              <w:pStyle w:val="Prrafodelista"/>
              <w:ind w:left="0"/>
              <w:jc w:val="both"/>
              <w:rPr>
                <w:szCs w:val="18"/>
                <w:lang w:val="en-US"/>
              </w:rPr>
            </w:pPr>
            <w:r>
              <w:rPr>
                <w:szCs w:val="18"/>
                <w:lang w:val="en-US"/>
              </w:rPr>
              <w:t>LOV</w:t>
            </w:r>
          </w:p>
        </w:tc>
        <w:tc>
          <w:tcPr>
            <w:tcW w:w="1559" w:type="dxa"/>
            <w:vAlign w:val="center"/>
          </w:tcPr>
          <w:p w14:paraId="3FAE9768" w14:textId="0A13C1F1" w:rsidR="00CD48E7" w:rsidRPr="007E4C66" w:rsidRDefault="00A53C39" w:rsidP="0031477C">
            <w:pPr>
              <w:pStyle w:val="Prrafodelista"/>
              <w:ind w:left="0"/>
              <w:jc w:val="both"/>
              <w:rPr>
                <w:szCs w:val="18"/>
                <w:lang w:val="en-US"/>
              </w:rPr>
            </w:pPr>
            <w:r>
              <w:rPr>
                <w:szCs w:val="18"/>
                <w:lang w:val="en-US"/>
              </w:rPr>
              <w:t>JTI_BENEFIT_TYPE</w:t>
            </w:r>
          </w:p>
        </w:tc>
      </w:tr>
    </w:tbl>
    <w:p w14:paraId="7666A77E" w14:textId="77777777" w:rsidR="00DD12CD" w:rsidRPr="003D5615" w:rsidRDefault="00DD12CD" w:rsidP="00E0588F">
      <w:pPr>
        <w:pStyle w:val="Prrafodelista"/>
        <w:ind w:left="360"/>
        <w:rPr>
          <w:sz w:val="20"/>
          <w:szCs w:val="20"/>
          <w:lang w:val="es-ES"/>
        </w:rPr>
      </w:pPr>
    </w:p>
    <w:p w14:paraId="69BEE55B" w14:textId="276A2BD2" w:rsidR="00DD12CD" w:rsidRPr="00DD12CD" w:rsidRDefault="00DD12CD" w:rsidP="00DD12CD">
      <w:pPr>
        <w:pStyle w:val="Prrafodelista"/>
        <w:numPr>
          <w:ilvl w:val="0"/>
          <w:numId w:val="27"/>
        </w:numPr>
        <w:rPr>
          <w:sz w:val="20"/>
          <w:szCs w:val="20"/>
        </w:rPr>
      </w:pPr>
      <w:r w:rsidRPr="00DD12CD">
        <w:rPr>
          <w:sz w:val="20"/>
          <w:szCs w:val="20"/>
        </w:rPr>
        <w:t xml:space="preserve">A new LOV should be created to store the information related to the </w:t>
      </w:r>
      <w:r w:rsidR="00E0588F">
        <w:rPr>
          <w:sz w:val="20"/>
          <w:szCs w:val="20"/>
        </w:rPr>
        <w:t>benefit type</w:t>
      </w:r>
      <w:r w:rsidRPr="00DD12CD">
        <w:rPr>
          <w:sz w:val="20"/>
          <w:szCs w:val="20"/>
        </w:rPr>
        <w:t>. Values will be provided by markets in next releases.</w:t>
      </w:r>
    </w:p>
    <w:tbl>
      <w:tblPr>
        <w:tblStyle w:val="Tablaconcuadrcula"/>
        <w:tblW w:w="9090" w:type="dxa"/>
        <w:tblInd w:w="-5" w:type="dxa"/>
        <w:tblLayout w:type="fixed"/>
        <w:tblLook w:val="04A0" w:firstRow="1" w:lastRow="0" w:firstColumn="1" w:lastColumn="0" w:noHBand="0" w:noVBand="1"/>
      </w:tblPr>
      <w:tblGrid>
        <w:gridCol w:w="1530"/>
        <w:gridCol w:w="1620"/>
        <w:gridCol w:w="1800"/>
        <w:gridCol w:w="1980"/>
        <w:gridCol w:w="2160"/>
      </w:tblGrid>
      <w:tr w:rsidR="00DD12CD" w:rsidRPr="002D7360" w14:paraId="10FA0B1F" w14:textId="77777777" w:rsidTr="0031477C">
        <w:tc>
          <w:tcPr>
            <w:tcW w:w="1530" w:type="dxa"/>
            <w:shd w:val="clear" w:color="auto" w:fill="2B5D9A" w:themeFill="accent6" w:themeFillShade="BF"/>
          </w:tcPr>
          <w:p w14:paraId="5B71D1C9" w14:textId="77777777" w:rsidR="00DD12CD" w:rsidRPr="002D7360" w:rsidRDefault="00DD12CD" w:rsidP="0031477C">
            <w:pPr>
              <w:pStyle w:val="Textoindependiente"/>
              <w:rPr>
                <w:rFonts w:ascii="Arial" w:hAnsi="Arial" w:cs="Arial"/>
                <w:b/>
                <w:bCs/>
                <w:color w:val="FFFFFF" w:themeColor="background1"/>
                <w:szCs w:val="20"/>
              </w:rPr>
            </w:pPr>
            <w:r w:rsidRPr="002D7360">
              <w:rPr>
                <w:rFonts w:ascii="Arial" w:hAnsi="Arial" w:cs="Arial"/>
                <w:b/>
                <w:bCs/>
                <w:color w:val="FFFFFF" w:themeColor="background1"/>
                <w:szCs w:val="20"/>
              </w:rPr>
              <w:t>LOV</w:t>
            </w:r>
          </w:p>
        </w:tc>
        <w:tc>
          <w:tcPr>
            <w:tcW w:w="1620" w:type="dxa"/>
            <w:shd w:val="clear" w:color="auto" w:fill="2B5D9A" w:themeFill="accent6" w:themeFillShade="BF"/>
          </w:tcPr>
          <w:p w14:paraId="388A0448" w14:textId="77777777" w:rsidR="00DD12CD" w:rsidRPr="002D7360" w:rsidRDefault="00DD12CD" w:rsidP="0031477C">
            <w:pPr>
              <w:pStyle w:val="Textoindependiente"/>
              <w:rPr>
                <w:rFonts w:ascii="Arial" w:hAnsi="Arial" w:cs="Arial"/>
                <w:b/>
                <w:bCs/>
                <w:color w:val="FFFFFF" w:themeColor="background1"/>
                <w:szCs w:val="20"/>
              </w:rPr>
            </w:pPr>
            <w:r w:rsidRPr="002D7360">
              <w:rPr>
                <w:rFonts w:ascii="Arial" w:hAnsi="Arial" w:cs="Arial"/>
                <w:b/>
                <w:bCs/>
                <w:color w:val="FFFFFF" w:themeColor="background1"/>
                <w:szCs w:val="20"/>
              </w:rPr>
              <w:t>LIC</w:t>
            </w:r>
          </w:p>
        </w:tc>
        <w:tc>
          <w:tcPr>
            <w:tcW w:w="1800" w:type="dxa"/>
            <w:shd w:val="clear" w:color="auto" w:fill="2B5D9A" w:themeFill="accent6" w:themeFillShade="BF"/>
          </w:tcPr>
          <w:p w14:paraId="21D30617" w14:textId="77777777" w:rsidR="00DD12CD" w:rsidRPr="002D7360" w:rsidRDefault="00DD12CD" w:rsidP="0031477C">
            <w:pPr>
              <w:pStyle w:val="Textoindependiente"/>
              <w:rPr>
                <w:rFonts w:ascii="Arial" w:hAnsi="Arial" w:cs="Arial"/>
                <w:b/>
                <w:bCs/>
                <w:color w:val="FFFFFF" w:themeColor="background1"/>
                <w:szCs w:val="20"/>
              </w:rPr>
            </w:pPr>
            <w:r w:rsidRPr="002D7360">
              <w:rPr>
                <w:rFonts w:ascii="Arial" w:hAnsi="Arial" w:cs="Arial"/>
                <w:b/>
                <w:bCs/>
                <w:color w:val="FFFFFF" w:themeColor="background1"/>
                <w:szCs w:val="20"/>
              </w:rPr>
              <w:t>Value</w:t>
            </w:r>
          </w:p>
        </w:tc>
        <w:tc>
          <w:tcPr>
            <w:tcW w:w="1980" w:type="dxa"/>
            <w:shd w:val="clear" w:color="auto" w:fill="2B5D9A" w:themeFill="accent6" w:themeFillShade="BF"/>
          </w:tcPr>
          <w:p w14:paraId="379D6238" w14:textId="77777777" w:rsidR="00DD12CD" w:rsidRPr="002D7360" w:rsidRDefault="00DD12CD" w:rsidP="0031477C">
            <w:pPr>
              <w:pStyle w:val="Textoindependiente"/>
              <w:rPr>
                <w:rFonts w:ascii="Arial" w:hAnsi="Arial" w:cs="Arial"/>
                <w:b/>
                <w:bCs/>
                <w:color w:val="FFFFFF" w:themeColor="background1"/>
                <w:szCs w:val="20"/>
              </w:rPr>
            </w:pPr>
            <w:r w:rsidRPr="002D7360">
              <w:rPr>
                <w:rFonts w:ascii="Arial" w:hAnsi="Arial" w:cs="Arial"/>
                <w:b/>
                <w:bCs/>
                <w:color w:val="FFFFFF" w:themeColor="background1"/>
                <w:szCs w:val="20"/>
              </w:rPr>
              <w:t>Language</w:t>
            </w:r>
          </w:p>
        </w:tc>
        <w:tc>
          <w:tcPr>
            <w:tcW w:w="2160" w:type="dxa"/>
            <w:shd w:val="clear" w:color="auto" w:fill="2B5D9A" w:themeFill="accent6" w:themeFillShade="BF"/>
          </w:tcPr>
          <w:p w14:paraId="2BCDCB39" w14:textId="77777777" w:rsidR="00DD12CD" w:rsidRPr="002D7360" w:rsidRDefault="00DD12CD" w:rsidP="0031477C">
            <w:pPr>
              <w:pStyle w:val="Textoindependiente"/>
              <w:rPr>
                <w:rFonts w:ascii="Arial" w:hAnsi="Arial" w:cs="Arial"/>
                <w:b/>
                <w:bCs/>
                <w:color w:val="FFFFFF" w:themeColor="background1"/>
                <w:szCs w:val="20"/>
              </w:rPr>
            </w:pPr>
            <w:r w:rsidRPr="002D7360">
              <w:rPr>
                <w:rFonts w:ascii="Arial" w:hAnsi="Arial" w:cs="Arial"/>
                <w:b/>
                <w:bCs/>
                <w:color w:val="FFFFFF" w:themeColor="background1"/>
                <w:szCs w:val="20"/>
              </w:rPr>
              <w:t>Organization</w:t>
            </w:r>
          </w:p>
        </w:tc>
      </w:tr>
      <w:tr w:rsidR="00100B7A" w14:paraId="5C718E90" w14:textId="77777777" w:rsidTr="0031477C">
        <w:trPr>
          <w:trHeight w:val="43"/>
        </w:trPr>
        <w:tc>
          <w:tcPr>
            <w:tcW w:w="1530" w:type="dxa"/>
            <w:vAlign w:val="center"/>
          </w:tcPr>
          <w:p w14:paraId="63896DB1" w14:textId="16167C08" w:rsidR="00100B7A" w:rsidRDefault="00100B7A" w:rsidP="00100B7A">
            <w:pPr>
              <w:pStyle w:val="Prrafodelista"/>
              <w:ind w:left="0"/>
              <w:jc w:val="both"/>
              <w:rPr>
                <w:lang w:val="en-US"/>
              </w:rPr>
            </w:pPr>
            <w:r>
              <w:rPr>
                <w:lang w:val="en-US"/>
              </w:rPr>
              <w:t>JTI_BENEFIT_TYPE</w:t>
            </w:r>
          </w:p>
        </w:tc>
        <w:tc>
          <w:tcPr>
            <w:tcW w:w="1620" w:type="dxa"/>
            <w:vAlign w:val="center"/>
          </w:tcPr>
          <w:p w14:paraId="2A41F971" w14:textId="7A4B67A4" w:rsidR="00100B7A" w:rsidRDefault="00100B7A" w:rsidP="00100B7A">
            <w:pPr>
              <w:pStyle w:val="Prrafodelista"/>
              <w:ind w:left="0"/>
              <w:jc w:val="both"/>
              <w:rPr>
                <w:lang w:val="en-US"/>
              </w:rPr>
            </w:pPr>
            <w:r>
              <w:rPr>
                <w:lang w:val="en-US"/>
              </w:rPr>
              <w:t>Payment</w:t>
            </w:r>
          </w:p>
        </w:tc>
        <w:tc>
          <w:tcPr>
            <w:tcW w:w="1800" w:type="dxa"/>
            <w:vAlign w:val="center"/>
          </w:tcPr>
          <w:p w14:paraId="400B2B3C" w14:textId="4914F30E" w:rsidR="00100B7A" w:rsidRDefault="00100B7A" w:rsidP="00100B7A">
            <w:pPr>
              <w:pStyle w:val="Prrafodelista"/>
              <w:ind w:left="0"/>
              <w:jc w:val="both"/>
              <w:rPr>
                <w:lang w:val="en-US"/>
              </w:rPr>
            </w:pPr>
            <w:r>
              <w:rPr>
                <w:lang w:val="en-US"/>
              </w:rPr>
              <w:t>Payment</w:t>
            </w:r>
          </w:p>
        </w:tc>
        <w:tc>
          <w:tcPr>
            <w:tcW w:w="1980" w:type="dxa"/>
            <w:vAlign w:val="center"/>
          </w:tcPr>
          <w:p w14:paraId="078665B5" w14:textId="77777777" w:rsidR="00100B7A" w:rsidRPr="007C4986" w:rsidRDefault="00100B7A" w:rsidP="00100B7A">
            <w:pPr>
              <w:pStyle w:val="Prrafodelista"/>
              <w:ind w:left="0"/>
              <w:jc w:val="both"/>
              <w:rPr>
                <w:lang w:val="en-US"/>
              </w:rPr>
            </w:pPr>
            <w:r w:rsidRPr="007C4986">
              <w:rPr>
                <w:lang w:val="en-US"/>
              </w:rPr>
              <w:t>ENU</w:t>
            </w:r>
          </w:p>
        </w:tc>
        <w:tc>
          <w:tcPr>
            <w:tcW w:w="2160" w:type="dxa"/>
            <w:vAlign w:val="bottom"/>
          </w:tcPr>
          <w:p w14:paraId="49F87A1D" w14:textId="77777777" w:rsidR="00100B7A" w:rsidRDefault="00100B7A" w:rsidP="00100B7A">
            <w:pPr>
              <w:pStyle w:val="Prrafodelista"/>
              <w:ind w:left="0"/>
              <w:jc w:val="both"/>
              <w:rPr>
                <w:lang w:val="en-US"/>
              </w:rPr>
            </w:pPr>
            <w:r>
              <w:rPr>
                <w:lang w:val="en-US"/>
              </w:rPr>
              <w:t>All</w:t>
            </w:r>
          </w:p>
        </w:tc>
      </w:tr>
      <w:tr w:rsidR="00030FAB" w14:paraId="77CAC184" w14:textId="77777777" w:rsidTr="0031477C">
        <w:trPr>
          <w:trHeight w:val="43"/>
        </w:trPr>
        <w:tc>
          <w:tcPr>
            <w:tcW w:w="1530" w:type="dxa"/>
            <w:vAlign w:val="center"/>
          </w:tcPr>
          <w:p w14:paraId="2D3A6AA8" w14:textId="74B6033E" w:rsidR="00030FAB" w:rsidRDefault="00030FAB" w:rsidP="00030FAB">
            <w:pPr>
              <w:pStyle w:val="Prrafodelista"/>
              <w:ind w:left="0"/>
              <w:jc w:val="both"/>
              <w:rPr>
                <w:lang w:val="en-US"/>
              </w:rPr>
            </w:pPr>
            <w:r>
              <w:rPr>
                <w:lang w:val="en-US"/>
              </w:rPr>
              <w:lastRenderedPageBreak/>
              <w:t>JTI_BENEFIT_TYPE</w:t>
            </w:r>
          </w:p>
        </w:tc>
        <w:tc>
          <w:tcPr>
            <w:tcW w:w="1620" w:type="dxa"/>
            <w:vAlign w:val="center"/>
          </w:tcPr>
          <w:p w14:paraId="351A8593" w14:textId="381E25EA" w:rsidR="00030FAB" w:rsidRDefault="00030FAB" w:rsidP="00030FAB">
            <w:pPr>
              <w:pStyle w:val="Prrafodelista"/>
              <w:ind w:left="0"/>
              <w:jc w:val="both"/>
              <w:rPr>
                <w:lang w:val="en-US"/>
              </w:rPr>
            </w:pPr>
            <w:r>
              <w:rPr>
                <w:lang w:val="en-US"/>
              </w:rPr>
              <w:t>Points</w:t>
            </w:r>
          </w:p>
        </w:tc>
        <w:tc>
          <w:tcPr>
            <w:tcW w:w="1800" w:type="dxa"/>
            <w:vAlign w:val="center"/>
          </w:tcPr>
          <w:p w14:paraId="55832A5F" w14:textId="018E8510" w:rsidR="00030FAB" w:rsidRDefault="00030FAB" w:rsidP="00030FAB">
            <w:pPr>
              <w:pStyle w:val="Prrafodelista"/>
              <w:ind w:left="0"/>
              <w:jc w:val="both"/>
              <w:rPr>
                <w:lang w:val="en-US"/>
              </w:rPr>
            </w:pPr>
            <w:r>
              <w:rPr>
                <w:lang w:val="en-US"/>
              </w:rPr>
              <w:t>Points</w:t>
            </w:r>
          </w:p>
        </w:tc>
        <w:tc>
          <w:tcPr>
            <w:tcW w:w="1980" w:type="dxa"/>
            <w:vAlign w:val="center"/>
          </w:tcPr>
          <w:p w14:paraId="23FD73C7" w14:textId="2886444F" w:rsidR="00030FAB" w:rsidRPr="007C4986" w:rsidRDefault="00030FAB" w:rsidP="00030FAB">
            <w:pPr>
              <w:pStyle w:val="Prrafodelista"/>
              <w:ind w:left="0"/>
              <w:jc w:val="both"/>
              <w:rPr>
                <w:lang w:val="en-US"/>
              </w:rPr>
            </w:pPr>
            <w:r w:rsidRPr="007C4986">
              <w:rPr>
                <w:lang w:val="en-US"/>
              </w:rPr>
              <w:t>ENU</w:t>
            </w:r>
          </w:p>
        </w:tc>
        <w:tc>
          <w:tcPr>
            <w:tcW w:w="2160" w:type="dxa"/>
            <w:vAlign w:val="bottom"/>
          </w:tcPr>
          <w:p w14:paraId="4D4F5709" w14:textId="41F7545B" w:rsidR="00030FAB" w:rsidRDefault="00030FAB" w:rsidP="00030FAB">
            <w:pPr>
              <w:pStyle w:val="Prrafodelista"/>
              <w:ind w:left="0"/>
              <w:jc w:val="both"/>
              <w:rPr>
                <w:lang w:val="en-US"/>
              </w:rPr>
            </w:pPr>
            <w:r>
              <w:rPr>
                <w:lang w:val="en-US"/>
              </w:rPr>
              <w:t>All</w:t>
            </w:r>
          </w:p>
        </w:tc>
      </w:tr>
      <w:tr w:rsidR="00030FAB" w14:paraId="175D0AA1" w14:textId="77777777" w:rsidTr="0031477C">
        <w:trPr>
          <w:trHeight w:val="43"/>
        </w:trPr>
        <w:tc>
          <w:tcPr>
            <w:tcW w:w="1530" w:type="dxa"/>
            <w:vAlign w:val="center"/>
          </w:tcPr>
          <w:p w14:paraId="0B7716F6" w14:textId="520965D6" w:rsidR="00030FAB" w:rsidRDefault="00030FAB" w:rsidP="00030FAB">
            <w:pPr>
              <w:pStyle w:val="Prrafodelista"/>
              <w:ind w:left="0"/>
              <w:jc w:val="both"/>
              <w:rPr>
                <w:lang w:val="en-US"/>
              </w:rPr>
            </w:pPr>
            <w:r>
              <w:rPr>
                <w:lang w:val="en-US"/>
              </w:rPr>
              <w:t>JTI_BENEFIT_TYPE</w:t>
            </w:r>
          </w:p>
        </w:tc>
        <w:tc>
          <w:tcPr>
            <w:tcW w:w="1620" w:type="dxa"/>
            <w:vAlign w:val="center"/>
          </w:tcPr>
          <w:p w14:paraId="72B89D60" w14:textId="39D3F7F6" w:rsidR="00030FAB" w:rsidRDefault="00030FAB" w:rsidP="00030FAB">
            <w:pPr>
              <w:pStyle w:val="Prrafodelista"/>
              <w:ind w:left="0"/>
              <w:jc w:val="both"/>
              <w:rPr>
                <w:lang w:val="en-US"/>
              </w:rPr>
            </w:pPr>
            <w:r>
              <w:rPr>
                <w:lang w:val="en-US"/>
              </w:rPr>
              <w:t>Payment</w:t>
            </w:r>
          </w:p>
        </w:tc>
        <w:tc>
          <w:tcPr>
            <w:tcW w:w="1800" w:type="dxa"/>
            <w:vAlign w:val="center"/>
          </w:tcPr>
          <w:p w14:paraId="2F7A6D0D" w14:textId="1EDC3B94" w:rsidR="00030FAB" w:rsidRDefault="00030FAB" w:rsidP="00030FAB">
            <w:pPr>
              <w:pStyle w:val="Prrafodelista"/>
              <w:ind w:left="0"/>
              <w:jc w:val="both"/>
              <w:rPr>
                <w:lang w:val="en-US"/>
              </w:rPr>
            </w:pPr>
            <w:r>
              <w:rPr>
                <w:lang w:val="en-US"/>
              </w:rPr>
              <w:t>Pago</w:t>
            </w:r>
          </w:p>
        </w:tc>
        <w:tc>
          <w:tcPr>
            <w:tcW w:w="1980" w:type="dxa"/>
            <w:vAlign w:val="center"/>
          </w:tcPr>
          <w:p w14:paraId="06B66B43" w14:textId="77777777" w:rsidR="00030FAB" w:rsidRPr="007C4986" w:rsidRDefault="00030FAB" w:rsidP="00030FAB">
            <w:pPr>
              <w:pStyle w:val="Prrafodelista"/>
              <w:ind w:left="0"/>
              <w:jc w:val="both"/>
              <w:rPr>
                <w:lang w:val="en-US"/>
              </w:rPr>
            </w:pPr>
            <w:r>
              <w:rPr>
                <w:lang w:val="en-US"/>
              </w:rPr>
              <w:t>ESN</w:t>
            </w:r>
          </w:p>
        </w:tc>
        <w:tc>
          <w:tcPr>
            <w:tcW w:w="2160" w:type="dxa"/>
            <w:vAlign w:val="bottom"/>
          </w:tcPr>
          <w:p w14:paraId="1F3D8D28" w14:textId="77777777" w:rsidR="00030FAB" w:rsidRDefault="00030FAB" w:rsidP="00030FAB">
            <w:pPr>
              <w:pStyle w:val="Prrafodelista"/>
              <w:ind w:left="0"/>
              <w:jc w:val="both"/>
              <w:rPr>
                <w:lang w:val="en-US"/>
              </w:rPr>
            </w:pPr>
            <w:r>
              <w:rPr>
                <w:lang w:val="en-US"/>
              </w:rPr>
              <w:t>Spain</w:t>
            </w:r>
          </w:p>
        </w:tc>
      </w:tr>
      <w:tr w:rsidR="00030FAB" w14:paraId="63A33067" w14:textId="77777777" w:rsidTr="0031477C">
        <w:trPr>
          <w:trHeight w:val="43"/>
        </w:trPr>
        <w:tc>
          <w:tcPr>
            <w:tcW w:w="1530" w:type="dxa"/>
            <w:vAlign w:val="center"/>
          </w:tcPr>
          <w:p w14:paraId="676D86D2" w14:textId="02EDF1DA" w:rsidR="00030FAB" w:rsidRDefault="00030FAB" w:rsidP="00030FAB">
            <w:pPr>
              <w:pStyle w:val="Prrafodelista"/>
              <w:ind w:left="0"/>
              <w:jc w:val="both"/>
              <w:rPr>
                <w:lang w:val="en-US"/>
              </w:rPr>
            </w:pPr>
            <w:r>
              <w:rPr>
                <w:lang w:val="en-US"/>
              </w:rPr>
              <w:t>JTI_BENEFIT_TYPE</w:t>
            </w:r>
          </w:p>
        </w:tc>
        <w:tc>
          <w:tcPr>
            <w:tcW w:w="1620" w:type="dxa"/>
            <w:vAlign w:val="center"/>
          </w:tcPr>
          <w:p w14:paraId="6FDA194D" w14:textId="13DC7C1A" w:rsidR="00030FAB" w:rsidRDefault="00030FAB" w:rsidP="00030FAB">
            <w:pPr>
              <w:pStyle w:val="Prrafodelista"/>
              <w:ind w:left="0"/>
              <w:jc w:val="both"/>
              <w:rPr>
                <w:lang w:val="en-US"/>
              </w:rPr>
            </w:pPr>
            <w:r>
              <w:rPr>
                <w:lang w:val="en-US"/>
              </w:rPr>
              <w:t>Payment</w:t>
            </w:r>
          </w:p>
        </w:tc>
        <w:tc>
          <w:tcPr>
            <w:tcW w:w="1800" w:type="dxa"/>
            <w:vAlign w:val="center"/>
          </w:tcPr>
          <w:p w14:paraId="1D099836" w14:textId="47423E1B" w:rsidR="00030FAB" w:rsidRDefault="00030FAB" w:rsidP="00030FAB">
            <w:pPr>
              <w:pStyle w:val="Prrafodelista"/>
              <w:ind w:left="0"/>
              <w:jc w:val="both"/>
              <w:rPr>
                <w:lang w:val="en-US"/>
              </w:rPr>
            </w:pPr>
            <w:proofErr w:type="spellStart"/>
            <w:r>
              <w:rPr>
                <w:lang w:val="en-US"/>
              </w:rPr>
              <w:t>Pagamento</w:t>
            </w:r>
            <w:proofErr w:type="spellEnd"/>
          </w:p>
        </w:tc>
        <w:tc>
          <w:tcPr>
            <w:tcW w:w="1980" w:type="dxa"/>
            <w:vAlign w:val="center"/>
          </w:tcPr>
          <w:p w14:paraId="1420FF33" w14:textId="77777777" w:rsidR="00030FAB" w:rsidRPr="007C4986" w:rsidRDefault="00030FAB" w:rsidP="00030FAB">
            <w:pPr>
              <w:pStyle w:val="Prrafodelista"/>
              <w:ind w:left="0"/>
              <w:jc w:val="both"/>
              <w:rPr>
                <w:lang w:val="en-US"/>
              </w:rPr>
            </w:pPr>
            <w:r>
              <w:rPr>
                <w:lang w:val="en-US"/>
              </w:rPr>
              <w:t>ITA</w:t>
            </w:r>
          </w:p>
        </w:tc>
        <w:tc>
          <w:tcPr>
            <w:tcW w:w="2160" w:type="dxa"/>
            <w:vAlign w:val="bottom"/>
          </w:tcPr>
          <w:p w14:paraId="50EB081D" w14:textId="77777777" w:rsidR="00030FAB" w:rsidRDefault="00030FAB" w:rsidP="00030FAB">
            <w:pPr>
              <w:pStyle w:val="Prrafodelista"/>
              <w:ind w:left="0"/>
              <w:jc w:val="both"/>
              <w:rPr>
                <w:lang w:val="en-US"/>
              </w:rPr>
            </w:pPr>
            <w:r>
              <w:rPr>
                <w:lang w:val="en-US"/>
              </w:rPr>
              <w:t>Italy</w:t>
            </w:r>
          </w:p>
        </w:tc>
      </w:tr>
      <w:tr w:rsidR="00030FAB" w14:paraId="79E34907" w14:textId="77777777" w:rsidTr="0031477C">
        <w:trPr>
          <w:trHeight w:val="43"/>
        </w:trPr>
        <w:tc>
          <w:tcPr>
            <w:tcW w:w="1530" w:type="dxa"/>
            <w:vAlign w:val="center"/>
          </w:tcPr>
          <w:p w14:paraId="0684C087" w14:textId="231E18D2" w:rsidR="00030FAB" w:rsidRDefault="00030FAB" w:rsidP="00030FAB">
            <w:pPr>
              <w:pStyle w:val="Prrafodelista"/>
              <w:ind w:left="0"/>
              <w:jc w:val="both"/>
              <w:rPr>
                <w:lang w:val="en-US"/>
              </w:rPr>
            </w:pPr>
            <w:r>
              <w:rPr>
                <w:lang w:val="en-US"/>
              </w:rPr>
              <w:t>JTI_BENEFIT_TYPE</w:t>
            </w:r>
          </w:p>
        </w:tc>
        <w:tc>
          <w:tcPr>
            <w:tcW w:w="1620" w:type="dxa"/>
            <w:vAlign w:val="center"/>
          </w:tcPr>
          <w:p w14:paraId="2DDABE1B" w14:textId="0C919BDC" w:rsidR="00030FAB" w:rsidRDefault="00030FAB" w:rsidP="00030FAB">
            <w:pPr>
              <w:pStyle w:val="Prrafodelista"/>
              <w:ind w:left="0"/>
              <w:jc w:val="both"/>
              <w:rPr>
                <w:lang w:val="en-US"/>
              </w:rPr>
            </w:pPr>
            <w:r>
              <w:rPr>
                <w:lang w:val="en-US"/>
              </w:rPr>
              <w:t>Payment</w:t>
            </w:r>
          </w:p>
        </w:tc>
        <w:tc>
          <w:tcPr>
            <w:tcW w:w="1800" w:type="dxa"/>
            <w:vAlign w:val="center"/>
          </w:tcPr>
          <w:p w14:paraId="3BBBDB17" w14:textId="0EDBD34F" w:rsidR="00030FAB" w:rsidRDefault="00030FAB" w:rsidP="00030FAB">
            <w:pPr>
              <w:pStyle w:val="Prrafodelista"/>
              <w:ind w:left="0"/>
              <w:jc w:val="both"/>
              <w:rPr>
                <w:lang w:val="en-US"/>
              </w:rPr>
            </w:pPr>
            <w:r>
              <w:rPr>
                <w:lang w:val="en-US"/>
              </w:rPr>
              <w:t>?</w:t>
            </w:r>
          </w:p>
        </w:tc>
        <w:tc>
          <w:tcPr>
            <w:tcW w:w="1980" w:type="dxa"/>
            <w:vAlign w:val="center"/>
          </w:tcPr>
          <w:p w14:paraId="30D0CD8F" w14:textId="77777777" w:rsidR="00030FAB" w:rsidRPr="007C4986" w:rsidRDefault="00030FAB" w:rsidP="00030FAB">
            <w:pPr>
              <w:pStyle w:val="Prrafodelista"/>
              <w:ind w:left="0"/>
              <w:jc w:val="both"/>
              <w:rPr>
                <w:lang w:val="en-US"/>
              </w:rPr>
            </w:pPr>
            <w:r>
              <w:rPr>
                <w:lang w:val="en-US"/>
              </w:rPr>
              <w:t>CSY</w:t>
            </w:r>
          </w:p>
        </w:tc>
        <w:tc>
          <w:tcPr>
            <w:tcW w:w="2160" w:type="dxa"/>
            <w:vAlign w:val="bottom"/>
          </w:tcPr>
          <w:p w14:paraId="556AB65F" w14:textId="77777777" w:rsidR="00030FAB" w:rsidRDefault="00030FAB" w:rsidP="00030FAB">
            <w:pPr>
              <w:pStyle w:val="Prrafodelista"/>
              <w:ind w:left="0"/>
              <w:jc w:val="both"/>
              <w:rPr>
                <w:lang w:val="en-US"/>
              </w:rPr>
            </w:pPr>
            <w:r>
              <w:rPr>
                <w:lang w:val="en-US"/>
              </w:rPr>
              <w:t>Czech</w:t>
            </w:r>
          </w:p>
        </w:tc>
      </w:tr>
    </w:tbl>
    <w:p w14:paraId="33AF5E3C" w14:textId="77777777" w:rsidR="00DD12CD" w:rsidRDefault="00DD12CD" w:rsidP="00AA479C">
      <w:pPr>
        <w:pStyle w:val="Prrafodelista"/>
        <w:rPr>
          <w:sz w:val="20"/>
          <w:szCs w:val="20"/>
          <w:lang w:val="en-US"/>
        </w:rPr>
      </w:pPr>
    </w:p>
    <w:p w14:paraId="13014326" w14:textId="77777777" w:rsidR="00A57B79" w:rsidRDefault="00A57B79" w:rsidP="00A57B79">
      <w:pPr>
        <w:pStyle w:val="Prrafodelista"/>
        <w:ind w:left="360"/>
        <w:rPr>
          <w:b/>
          <w:bCs/>
          <w:sz w:val="20"/>
          <w:szCs w:val="20"/>
          <w:u w:val="single"/>
        </w:rPr>
      </w:pPr>
    </w:p>
    <w:p w14:paraId="5B4AA31A" w14:textId="71629915" w:rsidR="006A10EC" w:rsidRPr="00501DAB" w:rsidRDefault="00C30A98" w:rsidP="00A57B79">
      <w:pPr>
        <w:pStyle w:val="Prrafodelista"/>
        <w:ind w:left="360"/>
        <w:rPr>
          <w:b/>
          <w:bCs/>
          <w:sz w:val="20"/>
          <w:szCs w:val="20"/>
        </w:rPr>
      </w:pPr>
      <w:r>
        <w:rPr>
          <w:b/>
          <w:bCs/>
          <w:sz w:val="20"/>
          <w:szCs w:val="20"/>
        </w:rPr>
        <w:t>New</w:t>
      </w:r>
      <w:r w:rsidR="00501DAB" w:rsidRPr="00501DAB">
        <w:rPr>
          <w:b/>
          <w:bCs/>
          <w:sz w:val="20"/>
          <w:szCs w:val="20"/>
        </w:rPr>
        <w:t xml:space="preserve"> fields should be included for Contract Template and Contracts, to ensure following logic can be kept:</w:t>
      </w:r>
    </w:p>
    <w:p w14:paraId="59600259" w14:textId="77777777" w:rsidR="006A10EC" w:rsidRDefault="006A10EC" w:rsidP="006A10EC">
      <w:pPr>
        <w:pStyle w:val="Prrafodelista"/>
        <w:ind w:left="360"/>
        <w:rPr>
          <w:b/>
          <w:bCs/>
          <w:sz w:val="20"/>
          <w:szCs w:val="20"/>
          <w:u w:val="single"/>
        </w:rPr>
      </w:pPr>
    </w:p>
    <w:p w14:paraId="5346EB5E" w14:textId="77777777" w:rsidR="006A10EC" w:rsidRDefault="006A10EC" w:rsidP="006A10EC">
      <w:pPr>
        <w:pStyle w:val="Prrafodelista"/>
        <w:ind w:left="360"/>
        <w:rPr>
          <w:sz w:val="20"/>
          <w:szCs w:val="20"/>
        </w:rPr>
      </w:pPr>
      <w:r>
        <w:rPr>
          <w:sz w:val="20"/>
          <w:szCs w:val="20"/>
        </w:rPr>
        <w:t>As this requirement has impact on current markets, it should be ensured that functionality is enabled/disabled for TME Connect markets as part of the roll-out. (</w:t>
      </w:r>
      <w:proofErr w:type="gramStart"/>
      <w:r>
        <w:rPr>
          <w:sz w:val="20"/>
          <w:szCs w:val="20"/>
        </w:rPr>
        <w:t>i.e.</w:t>
      </w:r>
      <w:proofErr w:type="gramEnd"/>
      <w:r>
        <w:rPr>
          <w:sz w:val="20"/>
          <w:szCs w:val="20"/>
        </w:rPr>
        <w:t xml:space="preserve"> Hide/Show applet based on configuration)</w:t>
      </w:r>
    </w:p>
    <w:p w14:paraId="62C06996" w14:textId="77777777" w:rsidR="006A10EC" w:rsidRPr="009005EE" w:rsidRDefault="006A10EC" w:rsidP="006A10EC">
      <w:pPr>
        <w:pStyle w:val="Prrafodelista"/>
        <w:ind w:left="360"/>
        <w:rPr>
          <w:b/>
          <w:bCs/>
          <w:sz w:val="20"/>
          <w:szCs w:val="20"/>
          <w:u w:val="single"/>
        </w:rPr>
      </w:pPr>
    </w:p>
    <w:p w14:paraId="0A9F83AD" w14:textId="77777777" w:rsidR="006A10EC" w:rsidRPr="006D564F" w:rsidRDefault="006A10EC" w:rsidP="006A10EC">
      <w:pPr>
        <w:pStyle w:val="Prrafodelista"/>
        <w:numPr>
          <w:ilvl w:val="0"/>
          <w:numId w:val="28"/>
        </w:numPr>
        <w:rPr>
          <w:sz w:val="20"/>
          <w:szCs w:val="20"/>
        </w:rPr>
      </w:pPr>
      <w:r w:rsidRPr="006D564F">
        <w:rPr>
          <w:sz w:val="20"/>
          <w:szCs w:val="20"/>
        </w:rPr>
        <w:t>Making Benefit Type mandatory on</w:t>
      </w:r>
      <w:r>
        <w:rPr>
          <w:sz w:val="20"/>
          <w:szCs w:val="20"/>
        </w:rPr>
        <w:t>ly for</w:t>
      </w:r>
      <w:r w:rsidRPr="006D564F">
        <w:rPr>
          <w:sz w:val="20"/>
          <w:szCs w:val="20"/>
        </w:rPr>
        <w:t xml:space="preserve"> this view.</w:t>
      </w:r>
      <w:r>
        <w:rPr>
          <w:sz w:val="20"/>
          <w:szCs w:val="20"/>
        </w:rPr>
        <w:t xml:space="preserve"> Contract Template &amp; Contract.</w:t>
      </w:r>
    </w:p>
    <w:p w14:paraId="0AFEA687" w14:textId="77777777" w:rsidR="006A10EC" w:rsidRDefault="006A10EC" w:rsidP="006A10EC">
      <w:pPr>
        <w:pStyle w:val="Prrafodelista"/>
        <w:numPr>
          <w:ilvl w:val="0"/>
          <w:numId w:val="28"/>
        </w:numPr>
        <w:rPr>
          <w:sz w:val="20"/>
          <w:szCs w:val="20"/>
        </w:rPr>
      </w:pPr>
      <w:r>
        <w:rPr>
          <w:sz w:val="20"/>
          <w:szCs w:val="20"/>
        </w:rPr>
        <w:t>Setup the logic for the Price, Nb of Points and Free Goods, based on the Benefit Type.</w:t>
      </w:r>
    </w:p>
    <w:p w14:paraId="66473E3D" w14:textId="77777777" w:rsidR="006A10EC" w:rsidRDefault="006A10EC" w:rsidP="006A10EC">
      <w:pPr>
        <w:pStyle w:val="Prrafodelista"/>
        <w:numPr>
          <w:ilvl w:val="0"/>
          <w:numId w:val="28"/>
        </w:numPr>
        <w:rPr>
          <w:sz w:val="20"/>
          <w:szCs w:val="20"/>
        </w:rPr>
      </w:pPr>
      <w:r>
        <w:rPr>
          <w:sz w:val="20"/>
          <w:szCs w:val="20"/>
        </w:rPr>
        <w:t xml:space="preserve">Fields to be displayed for the new copies of following applets: </w:t>
      </w:r>
    </w:p>
    <w:p w14:paraId="562BA903" w14:textId="77777777" w:rsidR="006A10EC" w:rsidRPr="00A51EC3" w:rsidRDefault="006A10EC" w:rsidP="006A10EC">
      <w:pPr>
        <w:pStyle w:val="Prrafodelista"/>
        <w:numPr>
          <w:ilvl w:val="2"/>
          <w:numId w:val="28"/>
        </w:numPr>
        <w:rPr>
          <w:sz w:val="20"/>
          <w:szCs w:val="20"/>
        </w:rPr>
      </w:pPr>
      <w:r w:rsidRPr="00A51EC3">
        <w:rPr>
          <w:sz w:val="20"/>
          <w:szCs w:val="20"/>
        </w:rPr>
        <w:t>Contract – Contract Terms (</w:t>
      </w:r>
      <w:r w:rsidRPr="00A51EC3">
        <w:rPr>
          <w:rFonts w:ascii="Roboto" w:hAnsi="Roboto"/>
          <w:color w:val="000000"/>
          <w:sz w:val="20"/>
          <w:szCs w:val="20"/>
          <w:shd w:val="clear" w:color="auto" w:fill="FFFFFF"/>
        </w:rPr>
        <w:t>JTI FS Agreement Item List Applet New</w:t>
      </w:r>
      <w:r>
        <w:rPr>
          <w:rFonts w:ascii="Roboto" w:hAnsi="Roboto"/>
          <w:color w:val="000000"/>
          <w:sz w:val="20"/>
          <w:szCs w:val="20"/>
          <w:shd w:val="clear" w:color="auto" w:fill="FFFFFF"/>
        </w:rPr>
        <w:t>)</w:t>
      </w:r>
    </w:p>
    <w:p w14:paraId="63FFC5C8" w14:textId="77777777" w:rsidR="006A10EC" w:rsidRPr="00A51EC3" w:rsidRDefault="006A10EC" w:rsidP="006A10EC">
      <w:pPr>
        <w:pStyle w:val="Prrafodelista"/>
        <w:numPr>
          <w:ilvl w:val="2"/>
          <w:numId w:val="28"/>
        </w:numPr>
        <w:rPr>
          <w:sz w:val="20"/>
          <w:szCs w:val="20"/>
        </w:rPr>
      </w:pPr>
      <w:r w:rsidRPr="00A51EC3">
        <w:rPr>
          <w:sz w:val="20"/>
          <w:szCs w:val="20"/>
        </w:rPr>
        <w:t>Contract Template – Contract Terms: (</w:t>
      </w:r>
      <w:r w:rsidRPr="00A51EC3">
        <w:rPr>
          <w:rFonts w:ascii="Roboto" w:hAnsi="Roboto"/>
          <w:color w:val="000000"/>
          <w:sz w:val="20"/>
          <w:szCs w:val="20"/>
          <w:shd w:val="clear" w:color="auto" w:fill="FFFFFF"/>
        </w:rPr>
        <w:t>JTI FS Contract Item List Applet</w:t>
      </w:r>
      <w:r>
        <w:rPr>
          <w:rFonts w:ascii="Roboto" w:hAnsi="Roboto"/>
          <w:color w:val="000000"/>
          <w:sz w:val="20"/>
          <w:szCs w:val="20"/>
          <w:shd w:val="clear" w:color="auto" w:fill="FFFFFF"/>
        </w:rPr>
        <w:t>)</w:t>
      </w:r>
    </w:p>
    <w:p w14:paraId="665386DC" w14:textId="77777777" w:rsidR="006A10EC" w:rsidRDefault="006A10EC" w:rsidP="006A10EC">
      <w:pPr>
        <w:pStyle w:val="Prrafodelista"/>
        <w:ind w:left="2160"/>
        <w:rPr>
          <w:sz w:val="20"/>
          <w:szCs w:val="20"/>
        </w:rPr>
      </w:pPr>
    </w:p>
    <w:p w14:paraId="2D6993C5" w14:textId="77777777" w:rsidR="006A10EC" w:rsidRDefault="006A10EC" w:rsidP="006A10EC">
      <w:pPr>
        <w:pStyle w:val="Prrafodelista"/>
        <w:numPr>
          <w:ilvl w:val="1"/>
          <w:numId w:val="28"/>
        </w:numPr>
        <w:rPr>
          <w:sz w:val="20"/>
          <w:szCs w:val="20"/>
        </w:rPr>
      </w:pPr>
      <w:r>
        <w:rPr>
          <w:sz w:val="20"/>
          <w:szCs w:val="20"/>
        </w:rPr>
        <w:t>Contract Item</w:t>
      </w:r>
    </w:p>
    <w:p w14:paraId="4656AAFB" w14:textId="77777777" w:rsidR="006A10EC" w:rsidRDefault="006A10EC" w:rsidP="006A10EC">
      <w:pPr>
        <w:pStyle w:val="Prrafodelista"/>
        <w:numPr>
          <w:ilvl w:val="1"/>
          <w:numId w:val="28"/>
        </w:numPr>
        <w:rPr>
          <w:sz w:val="20"/>
          <w:szCs w:val="20"/>
        </w:rPr>
      </w:pPr>
      <w:r>
        <w:rPr>
          <w:sz w:val="20"/>
          <w:szCs w:val="20"/>
        </w:rPr>
        <w:t>Quantity</w:t>
      </w:r>
    </w:p>
    <w:p w14:paraId="05EA44CA" w14:textId="77777777" w:rsidR="006A10EC" w:rsidRDefault="006A10EC" w:rsidP="006A10EC">
      <w:pPr>
        <w:pStyle w:val="Prrafodelista"/>
        <w:numPr>
          <w:ilvl w:val="1"/>
          <w:numId w:val="28"/>
        </w:numPr>
        <w:rPr>
          <w:sz w:val="20"/>
          <w:szCs w:val="20"/>
        </w:rPr>
      </w:pPr>
      <w:r>
        <w:rPr>
          <w:sz w:val="20"/>
          <w:szCs w:val="20"/>
        </w:rPr>
        <w:t>Benefit Type</w:t>
      </w:r>
    </w:p>
    <w:p w14:paraId="075DB88D" w14:textId="77777777" w:rsidR="006A10EC" w:rsidRDefault="006A10EC" w:rsidP="006A10EC">
      <w:pPr>
        <w:pStyle w:val="Prrafodelista"/>
        <w:numPr>
          <w:ilvl w:val="1"/>
          <w:numId w:val="28"/>
        </w:numPr>
        <w:rPr>
          <w:sz w:val="20"/>
          <w:szCs w:val="20"/>
        </w:rPr>
      </w:pPr>
      <w:r>
        <w:rPr>
          <w:sz w:val="20"/>
          <w:szCs w:val="20"/>
        </w:rPr>
        <w:t>Unit Price (Editable when Benefit Type = Direct Payment)</w:t>
      </w:r>
    </w:p>
    <w:p w14:paraId="317DB16C" w14:textId="77777777" w:rsidR="006A10EC" w:rsidRPr="00272538" w:rsidRDefault="006A10EC" w:rsidP="006A10EC">
      <w:pPr>
        <w:pStyle w:val="Prrafodelista"/>
        <w:numPr>
          <w:ilvl w:val="1"/>
          <w:numId w:val="28"/>
        </w:numPr>
        <w:rPr>
          <w:sz w:val="20"/>
          <w:szCs w:val="20"/>
        </w:rPr>
      </w:pPr>
      <w:r>
        <w:rPr>
          <w:sz w:val="20"/>
          <w:szCs w:val="20"/>
        </w:rPr>
        <w:t>Net Price (Editable when Benefit Type = Direct Payment)</w:t>
      </w:r>
    </w:p>
    <w:p w14:paraId="3E0C388D" w14:textId="77777777" w:rsidR="006A10EC" w:rsidRDefault="006A10EC" w:rsidP="006A10EC">
      <w:pPr>
        <w:pStyle w:val="Prrafodelista"/>
        <w:numPr>
          <w:ilvl w:val="1"/>
          <w:numId w:val="28"/>
        </w:numPr>
        <w:rPr>
          <w:sz w:val="20"/>
          <w:szCs w:val="20"/>
        </w:rPr>
      </w:pPr>
      <w:r>
        <w:rPr>
          <w:sz w:val="20"/>
          <w:szCs w:val="20"/>
        </w:rPr>
        <w:t>Nb of Points (Editable when Benefit Type = Points)</w:t>
      </w:r>
    </w:p>
    <w:p w14:paraId="75E25B87" w14:textId="77777777" w:rsidR="006A10EC" w:rsidRDefault="006A10EC" w:rsidP="006A10EC">
      <w:pPr>
        <w:pStyle w:val="Prrafodelista"/>
        <w:numPr>
          <w:ilvl w:val="1"/>
          <w:numId w:val="28"/>
        </w:numPr>
        <w:rPr>
          <w:sz w:val="20"/>
          <w:szCs w:val="20"/>
        </w:rPr>
      </w:pPr>
      <w:r>
        <w:rPr>
          <w:sz w:val="20"/>
          <w:szCs w:val="20"/>
        </w:rPr>
        <w:t>Exclude Compliance</w:t>
      </w:r>
    </w:p>
    <w:p w14:paraId="07DE2FE0" w14:textId="77777777" w:rsidR="006A10EC" w:rsidRDefault="006A10EC" w:rsidP="006A10EC">
      <w:pPr>
        <w:pStyle w:val="Prrafodelista"/>
        <w:numPr>
          <w:ilvl w:val="1"/>
          <w:numId w:val="28"/>
        </w:numPr>
        <w:rPr>
          <w:sz w:val="20"/>
          <w:szCs w:val="20"/>
        </w:rPr>
      </w:pPr>
      <w:r>
        <w:rPr>
          <w:sz w:val="20"/>
          <w:szCs w:val="20"/>
        </w:rPr>
        <w:t>Read Only</w:t>
      </w:r>
    </w:p>
    <w:p w14:paraId="71DF5227" w14:textId="0E1854E0" w:rsidR="006A10EC" w:rsidRDefault="006A10EC" w:rsidP="006A10EC">
      <w:pPr>
        <w:pStyle w:val="Prrafodelista"/>
        <w:numPr>
          <w:ilvl w:val="1"/>
          <w:numId w:val="28"/>
        </w:numPr>
        <w:rPr>
          <w:sz w:val="20"/>
          <w:szCs w:val="20"/>
        </w:rPr>
      </w:pPr>
      <w:r>
        <w:rPr>
          <w:sz w:val="20"/>
          <w:szCs w:val="20"/>
        </w:rPr>
        <w:t>JTI Audit Sequence</w:t>
      </w:r>
    </w:p>
    <w:p w14:paraId="1F5FA1B3" w14:textId="77777777" w:rsidR="006A10EC" w:rsidRDefault="006A10EC" w:rsidP="006A10EC">
      <w:pPr>
        <w:pStyle w:val="Prrafodelista"/>
        <w:numPr>
          <w:ilvl w:val="1"/>
          <w:numId w:val="28"/>
        </w:numPr>
        <w:rPr>
          <w:sz w:val="20"/>
          <w:szCs w:val="20"/>
        </w:rPr>
      </w:pPr>
      <w:r>
        <w:rPr>
          <w:sz w:val="20"/>
          <w:szCs w:val="20"/>
        </w:rPr>
        <w:t>Distribution</w:t>
      </w:r>
    </w:p>
    <w:p w14:paraId="72A029B6" w14:textId="1999CFDA" w:rsidR="000A1782" w:rsidRDefault="000A1782" w:rsidP="009440CA">
      <w:pPr>
        <w:spacing w:after="0"/>
        <w:ind w:left="720"/>
        <w:rPr>
          <w:bCs/>
          <w:sz w:val="20"/>
          <w:szCs w:val="20"/>
          <w:lang w:val="en-US"/>
        </w:rPr>
      </w:pPr>
      <w:r>
        <w:rPr>
          <w:noProof/>
        </w:rPr>
        <w:drawing>
          <wp:inline distT="0" distB="0" distL="0" distR="0" wp14:anchorId="1FF3D466" wp14:editId="500A648A">
            <wp:extent cx="5667375" cy="2555875"/>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67375" cy="2555875"/>
                    </a:xfrm>
                    <a:prstGeom prst="rect">
                      <a:avLst/>
                    </a:prstGeom>
                  </pic:spPr>
                </pic:pic>
              </a:graphicData>
            </a:graphic>
          </wp:inline>
        </w:drawing>
      </w:r>
    </w:p>
    <w:p w14:paraId="3CC78DDA" w14:textId="77777777" w:rsidR="000A1782" w:rsidRDefault="000A1782" w:rsidP="009440CA">
      <w:pPr>
        <w:spacing w:after="0"/>
        <w:ind w:left="720"/>
        <w:rPr>
          <w:bCs/>
          <w:sz w:val="20"/>
          <w:szCs w:val="20"/>
          <w:lang w:val="en-US"/>
        </w:rPr>
      </w:pPr>
    </w:p>
    <w:p w14:paraId="1354EF61" w14:textId="4F64465F" w:rsidR="000A1782" w:rsidRDefault="000A1782" w:rsidP="009440CA">
      <w:pPr>
        <w:spacing w:after="0"/>
        <w:ind w:left="720"/>
        <w:rPr>
          <w:bCs/>
          <w:sz w:val="20"/>
          <w:szCs w:val="20"/>
          <w:lang w:val="en-US"/>
        </w:rPr>
      </w:pPr>
      <w:r>
        <w:rPr>
          <w:noProof/>
        </w:rPr>
        <w:lastRenderedPageBreak/>
        <w:drawing>
          <wp:inline distT="0" distB="0" distL="0" distR="0" wp14:anchorId="54EC912A" wp14:editId="26B5ABBA">
            <wp:extent cx="5667375" cy="255651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67375" cy="2556510"/>
                    </a:xfrm>
                    <a:prstGeom prst="rect">
                      <a:avLst/>
                    </a:prstGeom>
                  </pic:spPr>
                </pic:pic>
              </a:graphicData>
            </a:graphic>
          </wp:inline>
        </w:drawing>
      </w:r>
    </w:p>
    <w:p w14:paraId="62CEBBE0" w14:textId="77777777" w:rsidR="000A1782" w:rsidRPr="000A1782" w:rsidRDefault="000A1782" w:rsidP="009440CA">
      <w:pPr>
        <w:spacing w:after="0"/>
        <w:ind w:left="720"/>
        <w:rPr>
          <w:bCs/>
          <w:sz w:val="20"/>
          <w:szCs w:val="20"/>
          <w:lang w:val="en-US"/>
        </w:rPr>
      </w:pPr>
    </w:p>
    <w:p w14:paraId="071AD8CC" w14:textId="77C09860" w:rsidR="00C64E53" w:rsidRDefault="00C64E53" w:rsidP="00C64E53">
      <w:pPr>
        <w:pStyle w:val="Prrafodelista"/>
        <w:numPr>
          <w:ilvl w:val="0"/>
          <w:numId w:val="23"/>
        </w:numPr>
        <w:rPr>
          <w:b/>
          <w:bCs/>
          <w:sz w:val="20"/>
          <w:szCs w:val="20"/>
          <w:u w:val="single"/>
        </w:rPr>
      </w:pPr>
      <w:r w:rsidRPr="008C3F3A">
        <w:rPr>
          <w:b/>
          <w:bCs/>
          <w:sz w:val="20"/>
          <w:szCs w:val="20"/>
          <w:u w:val="single"/>
        </w:rPr>
        <w:t>Possibility to link a Contract Term to Distribution Products</w:t>
      </w:r>
      <w:r w:rsidR="007C01A7">
        <w:rPr>
          <w:b/>
          <w:bCs/>
          <w:sz w:val="20"/>
          <w:szCs w:val="20"/>
          <w:u w:val="single"/>
        </w:rPr>
        <w:t xml:space="preserve"> &amp; Incentives</w:t>
      </w:r>
      <w:r w:rsidRPr="008C3F3A">
        <w:rPr>
          <w:b/>
          <w:bCs/>
          <w:sz w:val="20"/>
          <w:szCs w:val="20"/>
          <w:u w:val="single"/>
        </w:rPr>
        <w:t>.</w:t>
      </w:r>
    </w:p>
    <w:p w14:paraId="3D24C000" w14:textId="77777777" w:rsidR="008C3F3A" w:rsidRPr="008C3F3A" w:rsidRDefault="008C3F3A" w:rsidP="008C3F3A">
      <w:pPr>
        <w:pStyle w:val="Prrafodelista"/>
        <w:ind w:left="360"/>
        <w:rPr>
          <w:b/>
          <w:bCs/>
          <w:sz w:val="20"/>
          <w:szCs w:val="20"/>
          <w:u w:val="single"/>
        </w:rPr>
      </w:pPr>
    </w:p>
    <w:p w14:paraId="1019D4DA" w14:textId="77777777" w:rsidR="00AA479C" w:rsidRPr="00567042" w:rsidRDefault="00AA479C" w:rsidP="00E033A0">
      <w:pPr>
        <w:pStyle w:val="Prrafodelista"/>
        <w:numPr>
          <w:ilvl w:val="0"/>
          <w:numId w:val="33"/>
        </w:numPr>
        <w:ind w:left="720"/>
        <w:rPr>
          <w:b/>
          <w:bCs/>
          <w:sz w:val="20"/>
          <w:szCs w:val="20"/>
          <w:lang w:val="en-US"/>
        </w:rPr>
      </w:pPr>
      <w:r w:rsidRPr="00567042">
        <w:rPr>
          <w:b/>
          <w:bCs/>
          <w:sz w:val="20"/>
          <w:szCs w:val="20"/>
          <w:lang w:val="en-US"/>
        </w:rPr>
        <w:t>Distribution Enhancements:</w:t>
      </w:r>
    </w:p>
    <w:p w14:paraId="3D4AFFBB" w14:textId="21C11391" w:rsidR="0034725D" w:rsidRDefault="000B1760" w:rsidP="0034725D">
      <w:pPr>
        <w:pStyle w:val="Prrafodelista"/>
        <w:numPr>
          <w:ilvl w:val="1"/>
          <w:numId w:val="33"/>
        </w:numPr>
        <w:ind w:left="1440"/>
        <w:rPr>
          <w:sz w:val="20"/>
          <w:szCs w:val="20"/>
          <w:lang w:val="en-US"/>
        </w:rPr>
      </w:pPr>
      <w:r w:rsidRPr="0034725D">
        <w:rPr>
          <w:b/>
          <w:bCs/>
          <w:sz w:val="20"/>
          <w:szCs w:val="20"/>
          <w:lang w:val="en-US"/>
        </w:rPr>
        <w:t>Include Distribution applet</w:t>
      </w:r>
      <w:r>
        <w:rPr>
          <w:sz w:val="20"/>
          <w:szCs w:val="20"/>
          <w:lang w:val="en-US"/>
        </w:rPr>
        <w:t xml:space="preserve"> </w:t>
      </w:r>
      <w:r w:rsidR="0034725D" w:rsidRPr="0034725D">
        <w:rPr>
          <w:sz w:val="20"/>
          <w:szCs w:val="20"/>
          <w:lang w:val="en-US"/>
        </w:rPr>
        <w:t>below</w:t>
      </w:r>
      <w:r w:rsidR="00295D04">
        <w:rPr>
          <w:sz w:val="20"/>
          <w:szCs w:val="20"/>
          <w:lang w:val="en-US"/>
        </w:rPr>
        <w:t xml:space="preserve"> Contract Template – Contract Terms and Contract – Contract Terms screens</w:t>
      </w:r>
      <w:r w:rsidR="0034725D">
        <w:rPr>
          <w:sz w:val="20"/>
          <w:szCs w:val="20"/>
          <w:lang w:val="en-US"/>
        </w:rPr>
        <w:t xml:space="preserve">, </w:t>
      </w:r>
      <w:r w:rsidR="0034725D">
        <w:rPr>
          <w:sz w:val="20"/>
          <w:szCs w:val="20"/>
          <w:lang w:val="en-US"/>
        </w:rPr>
        <w:t>so it should be possible to add the Distribution products linked directly to the selected contract term.</w:t>
      </w:r>
    </w:p>
    <w:p w14:paraId="571E4A75" w14:textId="0141871F" w:rsidR="0034725D" w:rsidRDefault="0034725D" w:rsidP="0034725D">
      <w:pPr>
        <w:pStyle w:val="Prrafodelista"/>
        <w:ind w:left="1440"/>
        <w:rPr>
          <w:sz w:val="20"/>
          <w:szCs w:val="20"/>
          <w:lang w:val="en-US"/>
        </w:rPr>
      </w:pPr>
    </w:p>
    <w:p w14:paraId="4FCAA043" w14:textId="79C5AD3E" w:rsidR="007C01A7" w:rsidRDefault="0034725D" w:rsidP="0034725D">
      <w:pPr>
        <w:pStyle w:val="Prrafodelista"/>
        <w:ind w:left="1440"/>
        <w:rPr>
          <w:sz w:val="20"/>
          <w:szCs w:val="20"/>
          <w:lang w:val="en-US"/>
        </w:rPr>
      </w:pPr>
      <w:r>
        <w:rPr>
          <w:sz w:val="20"/>
          <w:szCs w:val="20"/>
          <w:lang w:val="en-US"/>
        </w:rPr>
        <w:t xml:space="preserve">This applet should be similar to the </w:t>
      </w:r>
      <w:proofErr w:type="gramStart"/>
      <w:r>
        <w:rPr>
          <w:sz w:val="20"/>
          <w:szCs w:val="20"/>
          <w:lang w:val="en-US"/>
        </w:rPr>
        <w:t xml:space="preserve">existing </w:t>
      </w:r>
      <w:r w:rsidR="00E36067">
        <w:rPr>
          <w:sz w:val="20"/>
          <w:szCs w:val="20"/>
          <w:lang w:val="en-US"/>
        </w:rPr>
        <w:t xml:space="preserve"> </w:t>
      </w:r>
      <w:r w:rsidR="007C01A7">
        <w:rPr>
          <w:sz w:val="20"/>
          <w:szCs w:val="20"/>
          <w:lang w:val="en-US"/>
        </w:rPr>
        <w:t>“</w:t>
      </w:r>
      <w:proofErr w:type="gramEnd"/>
      <w:r w:rsidR="00A4761C" w:rsidRPr="00A4761C">
        <w:rPr>
          <w:b/>
          <w:bCs/>
          <w:sz w:val="20"/>
          <w:szCs w:val="20"/>
          <w:lang w:val="en-US"/>
        </w:rPr>
        <w:t>Distribution</w:t>
      </w:r>
      <w:r w:rsidR="007C01A7">
        <w:rPr>
          <w:b/>
          <w:bCs/>
          <w:sz w:val="20"/>
          <w:szCs w:val="20"/>
          <w:lang w:val="en-US"/>
        </w:rPr>
        <w:t>”</w:t>
      </w:r>
      <w:r w:rsidR="007C01A7">
        <w:rPr>
          <w:sz w:val="20"/>
          <w:szCs w:val="20"/>
          <w:lang w:val="en-US"/>
        </w:rPr>
        <w:t xml:space="preserve"> </w:t>
      </w:r>
      <w:r w:rsidR="00E36067">
        <w:rPr>
          <w:sz w:val="20"/>
          <w:szCs w:val="20"/>
          <w:lang w:val="en-US"/>
        </w:rPr>
        <w:t xml:space="preserve">applet </w:t>
      </w:r>
      <w:r>
        <w:rPr>
          <w:sz w:val="20"/>
          <w:szCs w:val="20"/>
          <w:lang w:val="en-US"/>
        </w:rPr>
        <w:t>in the distribution tab.</w:t>
      </w:r>
    </w:p>
    <w:p w14:paraId="500D7F49" w14:textId="4A535CF3" w:rsidR="001906F3" w:rsidRPr="0034725D" w:rsidRDefault="001906F3" w:rsidP="0034725D">
      <w:pPr>
        <w:ind w:left="1440"/>
        <w:rPr>
          <w:sz w:val="20"/>
          <w:szCs w:val="20"/>
          <w:lang w:val="en-US"/>
        </w:rPr>
      </w:pPr>
      <w:r w:rsidRPr="0034725D">
        <w:rPr>
          <w:sz w:val="20"/>
          <w:szCs w:val="20"/>
          <w:lang w:val="en-US"/>
        </w:rPr>
        <w:t xml:space="preserve">To be included in </w:t>
      </w:r>
      <w:r w:rsidR="0034725D">
        <w:rPr>
          <w:sz w:val="20"/>
          <w:szCs w:val="20"/>
          <w:lang w:val="en-US"/>
        </w:rPr>
        <w:t>the following views:</w:t>
      </w:r>
    </w:p>
    <w:p w14:paraId="3A9BE484" w14:textId="37D71658" w:rsidR="00927991" w:rsidRDefault="00295D04" w:rsidP="00295D04">
      <w:pPr>
        <w:pStyle w:val="Prrafodelista"/>
        <w:numPr>
          <w:ilvl w:val="3"/>
          <w:numId w:val="27"/>
        </w:numPr>
        <w:rPr>
          <w:rFonts w:ascii="Roboto" w:hAnsi="Roboto"/>
          <w:color w:val="000000"/>
          <w:sz w:val="20"/>
          <w:szCs w:val="20"/>
          <w:shd w:val="clear" w:color="auto" w:fill="FFFFFF"/>
        </w:rPr>
      </w:pPr>
      <w:r w:rsidRPr="00295D04">
        <w:rPr>
          <w:rFonts w:ascii="Roboto" w:hAnsi="Roboto"/>
          <w:color w:val="000000"/>
          <w:sz w:val="20"/>
          <w:szCs w:val="20"/>
          <w:shd w:val="clear" w:color="auto" w:fill="FFFFFF"/>
        </w:rPr>
        <w:t xml:space="preserve">JTI FS Contract Line Items </w:t>
      </w:r>
      <w:proofErr w:type="gramStart"/>
      <w:r w:rsidRPr="00295D04">
        <w:rPr>
          <w:rFonts w:ascii="Roboto" w:hAnsi="Roboto"/>
          <w:color w:val="000000"/>
          <w:sz w:val="20"/>
          <w:szCs w:val="20"/>
          <w:shd w:val="clear" w:color="auto" w:fill="FFFFFF"/>
        </w:rPr>
        <w:t>View</w:t>
      </w:r>
      <w:r w:rsidR="00927991">
        <w:rPr>
          <w:rFonts w:ascii="Roboto" w:hAnsi="Roboto"/>
          <w:color w:val="000000"/>
          <w:sz w:val="20"/>
          <w:szCs w:val="20"/>
          <w:shd w:val="clear" w:color="auto" w:fill="FFFFFF"/>
        </w:rPr>
        <w:t>;</w:t>
      </w:r>
      <w:proofErr w:type="gramEnd"/>
    </w:p>
    <w:p w14:paraId="6048E44B" w14:textId="011BBEBF" w:rsidR="00055F62" w:rsidRPr="00971313" w:rsidRDefault="000B1760" w:rsidP="000B1760">
      <w:pPr>
        <w:pStyle w:val="Prrafodelista"/>
        <w:numPr>
          <w:ilvl w:val="3"/>
          <w:numId w:val="27"/>
        </w:numPr>
        <w:rPr>
          <w:rFonts w:ascii="Roboto" w:hAnsi="Roboto"/>
          <w:color w:val="000000"/>
          <w:sz w:val="20"/>
          <w:szCs w:val="20"/>
          <w:shd w:val="clear" w:color="auto" w:fill="FFFFFF"/>
          <w:lang w:val="en-US"/>
        </w:rPr>
      </w:pPr>
      <w:r w:rsidRPr="000B1760">
        <w:rPr>
          <w:rFonts w:ascii="Roboto" w:hAnsi="Roboto"/>
          <w:color w:val="000000"/>
          <w:sz w:val="20"/>
          <w:szCs w:val="20"/>
          <w:shd w:val="clear" w:color="auto" w:fill="FFFFFF"/>
        </w:rPr>
        <w:t xml:space="preserve">JTI FS Agreement Line Items View </w:t>
      </w:r>
      <w:r>
        <w:rPr>
          <w:rFonts w:ascii="Roboto" w:hAnsi="Roboto"/>
          <w:color w:val="000000"/>
          <w:sz w:val="20"/>
          <w:szCs w:val="20"/>
          <w:shd w:val="clear" w:color="auto" w:fill="FFFFFF"/>
        </w:rPr>
        <w:t>–</w:t>
      </w:r>
      <w:r w:rsidRPr="000B1760">
        <w:rPr>
          <w:rFonts w:ascii="Roboto" w:hAnsi="Roboto"/>
          <w:color w:val="000000"/>
          <w:sz w:val="20"/>
          <w:szCs w:val="20"/>
          <w:shd w:val="clear" w:color="auto" w:fill="FFFFFF"/>
        </w:rPr>
        <w:t xml:space="preserve"> </w:t>
      </w:r>
      <w:proofErr w:type="gramStart"/>
      <w:r w:rsidRPr="000B1760">
        <w:rPr>
          <w:rFonts w:ascii="Roboto" w:hAnsi="Roboto"/>
          <w:color w:val="000000"/>
          <w:sz w:val="20"/>
          <w:szCs w:val="20"/>
          <w:shd w:val="clear" w:color="auto" w:fill="FFFFFF"/>
        </w:rPr>
        <w:t>New</w:t>
      </w:r>
      <w:r>
        <w:rPr>
          <w:rFonts w:ascii="Roboto" w:hAnsi="Roboto"/>
          <w:color w:val="000000"/>
          <w:sz w:val="20"/>
          <w:szCs w:val="20"/>
          <w:shd w:val="clear" w:color="auto" w:fill="FFFFFF"/>
        </w:rPr>
        <w:t>;</w:t>
      </w:r>
      <w:proofErr w:type="gramEnd"/>
    </w:p>
    <w:p w14:paraId="207167C7" w14:textId="77777777" w:rsidR="00971313" w:rsidRPr="000B1760" w:rsidRDefault="00971313" w:rsidP="00971313">
      <w:pPr>
        <w:pStyle w:val="Prrafodelista"/>
        <w:ind w:left="2520"/>
        <w:rPr>
          <w:rFonts w:ascii="Roboto" w:hAnsi="Roboto"/>
          <w:color w:val="000000"/>
          <w:sz w:val="20"/>
          <w:szCs w:val="20"/>
          <w:shd w:val="clear" w:color="auto" w:fill="FFFFFF"/>
          <w:lang w:val="en-US"/>
        </w:rPr>
      </w:pPr>
    </w:p>
    <w:p w14:paraId="6A957C58" w14:textId="284D51E8" w:rsidR="000B1760" w:rsidRDefault="000B1760" w:rsidP="000B1760">
      <w:pPr>
        <w:pStyle w:val="Prrafodelista"/>
        <w:ind w:left="0"/>
        <w:rPr>
          <w:rFonts w:ascii="Roboto" w:hAnsi="Roboto"/>
          <w:color w:val="000000"/>
          <w:sz w:val="20"/>
          <w:szCs w:val="20"/>
          <w:shd w:val="clear" w:color="auto" w:fill="FFFFFF"/>
        </w:rPr>
      </w:pPr>
      <w:r>
        <w:rPr>
          <w:noProof/>
        </w:rPr>
        <w:drawing>
          <wp:inline distT="0" distB="0" distL="0" distR="0" wp14:anchorId="394BF026" wp14:editId="12C8FAC9">
            <wp:extent cx="5253910" cy="2684350"/>
            <wp:effectExtent l="0" t="0" r="4445"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62531" cy="2688755"/>
                    </a:xfrm>
                    <a:prstGeom prst="rect">
                      <a:avLst/>
                    </a:prstGeom>
                  </pic:spPr>
                </pic:pic>
              </a:graphicData>
            </a:graphic>
          </wp:inline>
        </w:drawing>
      </w:r>
    </w:p>
    <w:p w14:paraId="0C257887" w14:textId="6A595B98" w:rsidR="00055F62" w:rsidRPr="00971313" w:rsidRDefault="000B1760" w:rsidP="00971313">
      <w:pPr>
        <w:pStyle w:val="Prrafodelista"/>
        <w:ind w:left="0"/>
        <w:rPr>
          <w:rFonts w:ascii="Roboto" w:hAnsi="Roboto"/>
          <w:color w:val="000000"/>
          <w:sz w:val="20"/>
          <w:szCs w:val="20"/>
          <w:shd w:val="clear" w:color="auto" w:fill="FFFFFF"/>
        </w:rPr>
      </w:pPr>
      <w:r>
        <w:rPr>
          <w:noProof/>
        </w:rPr>
        <w:lastRenderedPageBreak/>
        <w:drawing>
          <wp:inline distT="0" distB="0" distL="0" distR="0" wp14:anchorId="0F6BE21C" wp14:editId="37581863">
            <wp:extent cx="5323840" cy="2639966"/>
            <wp:effectExtent l="0" t="0" r="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795" t="2010" r="5238" b="6451"/>
                    <a:stretch/>
                  </pic:blipFill>
                  <pic:spPr bwMode="auto">
                    <a:xfrm>
                      <a:off x="0" y="0"/>
                      <a:ext cx="5325412" cy="2640746"/>
                    </a:xfrm>
                    <a:prstGeom prst="rect">
                      <a:avLst/>
                    </a:prstGeom>
                    <a:noFill/>
                    <a:ln>
                      <a:noFill/>
                    </a:ln>
                    <a:extLst>
                      <a:ext uri="{53640926-AAD7-44D8-BBD7-CCE9431645EC}">
                        <a14:shadowObscured xmlns:a14="http://schemas.microsoft.com/office/drawing/2010/main"/>
                      </a:ext>
                    </a:extLst>
                  </pic:spPr>
                </pic:pic>
              </a:graphicData>
            </a:graphic>
          </wp:inline>
        </w:drawing>
      </w:r>
    </w:p>
    <w:p w14:paraId="04135087" w14:textId="1EC03CB9" w:rsidR="00927991" w:rsidRDefault="00927991" w:rsidP="00927991">
      <w:pPr>
        <w:pStyle w:val="Prrafodelista"/>
        <w:ind w:left="1440"/>
        <w:rPr>
          <w:sz w:val="20"/>
          <w:szCs w:val="20"/>
          <w:lang w:val="en-US"/>
        </w:rPr>
      </w:pPr>
    </w:p>
    <w:p w14:paraId="50106C9D" w14:textId="6567DB7C" w:rsidR="00D871C4" w:rsidRPr="00DC0DED" w:rsidRDefault="00DC0DED" w:rsidP="00DC0DED">
      <w:pPr>
        <w:spacing w:after="0"/>
        <w:ind w:left="720"/>
        <w:rPr>
          <w:bCs/>
          <w:sz w:val="20"/>
          <w:szCs w:val="20"/>
        </w:rPr>
      </w:pPr>
      <w:r w:rsidRPr="00DC0DED">
        <w:rPr>
          <w:sz w:val="20"/>
          <w:szCs w:val="20"/>
        </w:rPr>
        <w:t>Applet</w:t>
      </w:r>
      <w:r w:rsidR="00D871C4" w:rsidRPr="00DC0DED">
        <w:rPr>
          <w:sz w:val="20"/>
          <w:szCs w:val="20"/>
        </w:rPr>
        <w:t xml:space="preserve"> to be </w:t>
      </w:r>
      <w:r w:rsidRPr="00DC0DED">
        <w:rPr>
          <w:sz w:val="20"/>
          <w:szCs w:val="20"/>
        </w:rPr>
        <w:t xml:space="preserve">shown </w:t>
      </w:r>
      <w:r w:rsidR="00D871C4" w:rsidRPr="00DC0DED">
        <w:rPr>
          <w:sz w:val="20"/>
          <w:szCs w:val="20"/>
        </w:rPr>
        <w:t>only to V1 markets (IT, ES, CZ) so they do not appear for rest of markets. (There is no impact on functionality to expose these fields before V1 go live)</w:t>
      </w:r>
    </w:p>
    <w:p w14:paraId="4FE645CB" w14:textId="77777777" w:rsidR="00D871C4" w:rsidRPr="00D871C4" w:rsidRDefault="00D871C4" w:rsidP="00927991">
      <w:pPr>
        <w:pStyle w:val="Prrafodelista"/>
        <w:ind w:left="1440"/>
        <w:rPr>
          <w:sz w:val="20"/>
          <w:szCs w:val="20"/>
        </w:rPr>
      </w:pPr>
    </w:p>
    <w:p w14:paraId="4A0768F7" w14:textId="3E6B7DED" w:rsidR="00AA479C" w:rsidRDefault="00532A54" w:rsidP="00E033A0">
      <w:pPr>
        <w:pStyle w:val="Prrafodelista"/>
        <w:numPr>
          <w:ilvl w:val="1"/>
          <w:numId w:val="33"/>
        </w:numPr>
        <w:ind w:left="1440"/>
        <w:rPr>
          <w:sz w:val="20"/>
          <w:szCs w:val="20"/>
          <w:lang w:val="en-US"/>
        </w:rPr>
      </w:pPr>
      <w:r>
        <w:rPr>
          <w:sz w:val="20"/>
          <w:szCs w:val="20"/>
          <w:lang w:val="en-US"/>
        </w:rPr>
        <w:t>As well</w:t>
      </w:r>
      <w:r w:rsidR="00CB10DB">
        <w:rPr>
          <w:sz w:val="20"/>
          <w:szCs w:val="20"/>
          <w:lang w:val="en-US"/>
        </w:rPr>
        <w:t xml:space="preserve"> </w:t>
      </w:r>
      <w:r>
        <w:rPr>
          <w:sz w:val="20"/>
          <w:szCs w:val="20"/>
          <w:lang w:val="en-US"/>
        </w:rPr>
        <w:t>n</w:t>
      </w:r>
      <w:r w:rsidR="00AA479C">
        <w:rPr>
          <w:sz w:val="20"/>
          <w:szCs w:val="20"/>
          <w:lang w:val="en-US"/>
        </w:rPr>
        <w:t xml:space="preserve">ew field </w:t>
      </w:r>
      <w:r w:rsidR="00AA479C" w:rsidRPr="00567042">
        <w:rPr>
          <w:b/>
          <w:bCs/>
          <w:sz w:val="20"/>
          <w:szCs w:val="20"/>
          <w:lang w:val="en-US"/>
        </w:rPr>
        <w:t>Contract Term ID</w:t>
      </w:r>
      <w:r w:rsidR="00BC1908">
        <w:rPr>
          <w:b/>
          <w:bCs/>
          <w:sz w:val="20"/>
          <w:szCs w:val="20"/>
          <w:lang w:val="en-US"/>
        </w:rPr>
        <w:t xml:space="preserve"> will be needed in the Distribution BC</w:t>
      </w:r>
      <w:r w:rsidR="00AA479C">
        <w:rPr>
          <w:sz w:val="20"/>
          <w:szCs w:val="20"/>
          <w:lang w:val="en-US"/>
        </w:rPr>
        <w:t xml:space="preserve">, to be able to link distribution products to </w:t>
      </w:r>
      <w:proofErr w:type="gramStart"/>
      <w:r w:rsidR="00AA479C">
        <w:rPr>
          <w:sz w:val="20"/>
          <w:szCs w:val="20"/>
          <w:lang w:val="en-US"/>
        </w:rPr>
        <w:t>an</w:t>
      </w:r>
      <w:proofErr w:type="gramEnd"/>
      <w:r w:rsidR="00AA479C">
        <w:rPr>
          <w:sz w:val="20"/>
          <w:szCs w:val="20"/>
          <w:lang w:val="en-US"/>
        </w:rPr>
        <w:t xml:space="preserve"> specific contract term</w:t>
      </w:r>
      <w:r w:rsidR="00BE0642">
        <w:rPr>
          <w:sz w:val="20"/>
          <w:szCs w:val="20"/>
          <w:lang w:val="en-US"/>
        </w:rPr>
        <w:t xml:space="preserve">. </w:t>
      </w:r>
    </w:p>
    <w:p w14:paraId="4D5E11AA" w14:textId="77777777" w:rsidR="00CB0454" w:rsidRDefault="001A45AC" w:rsidP="00E033A0">
      <w:pPr>
        <w:pStyle w:val="Prrafodelista"/>
        <w:numPr>
          <w:ilvl w:val="1"/>
          <w:numId w:val="33"/>
        </w:numPr>
        <w:ind w:left="1440"/>
        <w:rPr>
          <w:sz w:val="20"/>
          <w:szCs w:val="20"/>
          <w:lang w:val="en-US"/>
        </w:rPr>
      </w:pPr>
      <w:r>
        <w:rPr>
          <w:sz w:val="20"/>
          <w:szCs w:val="20"/>
          <w:lang w:val="en-US"/>
        </w:rPr>
        <w:t xml:space="preserve">New joined field Contract Term </w:t>
      </w:r>
      <w:r w:rsidR="00BD2BEB">
        <w:rPr>
          <w:sz w:val="20"/>
          <w:szCs w:val="20"/>
          <w:lang w:val="en-US"/>
        </w:rPr>
        <w:t xml:space="preserve">in the Distribution list </w:t>
      </w:r>
      <w:r>
        <w:rPr>
          <w:sz w:val="20"/>
          <w:szCs w:val="20"/>
          <w:lang w:val="en-US"/>
        </w:rPr>
        <w:t xml:space="preserve">to display the name of the </w:t>
      </w:r>
      <w:r w:rsidR="0015343A">
        <w:rPr>
          <w:sz w:val="20"/>
          <w:szCs w:val="20"/>
          <w:lang w:val="en-US"/>
        </w:rPr>
        <w:t xml:space="preserve">contract </w:t>
      </w:r>
      <w:r>
        <w:rPr>
          <w:sz w:val="20"/>
          <w:szCs w:val="20"/>
          <w:lang w:val="en-US"/>
        </w:rPr>
        <w:t>term.</w:t>
      </w:r>
      <w:r w:rsidR="004913FF">
        <w:rPr>
          <w:sz w:val="20"/>
          <w:szCs w:val="20"/>
          <w:lang w:val="en-US"/>
        </w:rPr>
        <w:t xml:space="preserve"> </w:t>
      </w:r>
    </w:p>
    <w:p w14:paraId="6E08F7D9" w14:textId="1E5DE1BF" w:rsidR="001A45AC" w:rsidRDefault="004913FF" w:rsidP="00CB0454">
      <w:pPr>
        <w:pStyle w:val="Prrafodelista"/>
        <w:numPr>
          <w:ilvl w:val="2"/>
          <w:numId w:val="33"/>
        </w:numPr>
        <w:rPr>
          <w:sz w:val="20"/>
          <w:szCs w:val="20"/>
          <w:lang w:val="en-US"/>
        </w:rPr>
      </w:pPr>
      <w:r>
        <w:rPr>
          <w:sz w:val="20"/>
          <w:szCs w:val="20"/>
          <w:lang w:val="en-US"/>
        </w:rPr>
        <w:t xml:space="preserve">To be included in both </w:t>
      </w:r>
      <w:r w:rsidR="00CB0454">
        <w:rPr>
          <w:sz w:val="20"/>
          <w:szCs w:val="20"/>
          <w:lang w:val="en-US"/>
        </w:rPr>
        <w:t>Template Agreements – Distribution and Agreements – Distribution.</w:t>
      </w:r>
    </w:p>
    <w:p w14:paraId="12AA0BF8" w14:textId="78662B33" w:rsidR="00BE4BBC" w:rsidRPr="00412C2D" w:rsidRDefault="00BE4BBC" w:rsidP="00BE4BBC">
      <w:pPr>
        <w:pStyle w:val="Prrafodelista"/>
        <w:numPr>
          <w:ilvl w:val="3"/>
          <w:numId w:val="33"/>
        </w:numPr>
        <w:rPr>
          <w:sz w:val="20"/>
          <w:szCs w:val="20"/>
          <w:lang w:val="en-US"/>
        </w:rPr>
      </w:pPr>
      <w:r>
        <w:rPr>
          <w:rFonts w:ascii="Roboto" w:hAnsi="Roboto"/>
          <w:color w:val="000000"/>
          <w:sz w:val="20"/>
          <w:szCs w:val="20"/>
          <w:shd w:val="clear" w:color="auto" w:fill="FFFFFF"/>
        </w:rPr>
        <w:t xml:space="preserve">JTI FS Distribution Item List </w:t>
      </w:r>
      <w:proofErr w:type="gramStart"/>
      <w:r>
        <w:rPr>
          <w:rFonts w:ascii="Roboto" w:hAnsi="Roboto"/>
          <w:color w:val="000000"/>
          <w:sz w:val="20"/>
          <w:szCs w:val="20"/>
          <w:shd w:val="clear" w:color="auto" w:fill="FFFFFF"/>
        </w:rPr>
        <w:t>Applet;</w:t>
      </w:r>
      <w:proofErr w:type="gramEnd"/>
    </w:p>
    <w:p w14:paraId="02944755" w14:textId="2ABF84EA" w:rsidR="00412C2D" w:rsidRPr="008B20FA" w:rsidRDefault="00412C2D" w:rsidP="00BE4BBC">
      <w:pPr>
        <w:pStyle w:val="Prrafodelista"/>
        <w:numPr>
          <w:ilvl w:val="3"/>
          <w:numId w:val="33"/>
        </w:numPr>
        <w:rPr>
          <w:sz w:val="20"/>
          <w:szCs w:val="20"/>
          <w:lang w:val="en-US"/>
        </w:rPr>
      </w:pPr>
      <w:r>
        <w:rPr>
          <w:rFonts w:ascii="Roboto" w:hAnsi="Roboto"/>
          <w:color w:val="000000"/>
          <w:sz w:val="20"/>
          <w:szCs w:val="20"/>
          <w:shd w:val="clear" w:color="auto" w:fill="FFFFFF"/>
        </w:rPr>
        <w:t xml:space="preserve">JTI FS Distribution Item List Applet - </w:t>
      </w:r>
      <w:proofErr w:type="gramStart"/>
      <w:r>
        <w:rPr>
          <w:rFonts w:ascii="Roboto" w:hAnsi="Roboto"/>
          <w:color w:val="000000"/>
          <w:sz w:val="20"/>
          <w:szCs w:val="20"/>
          <w:shd w:val="clear" w:color="auto" w:fill="FFFFFF"/>
        </w:rPr>
        <w:t>New;</w:t>
      </w:r>
      <w:proofErr w:type="gramEnd"/>
    </w:p>
    <w:p w14:paraId="247AED81" w14:textId="018DE7F2" w:rsidR="00AE7DD8" w:rsidRPr="00AE7DD8" w:rsidRDefault="00FC4DF7" w:rsidP="00AE7DD8">
      <w:pPr>
        <w:ind w:left="720"/>
        <w:rPr>
          <w:sz w:val="20"/>
          <w:szCs w:val="20"/>
          <w:lang w:val="en-US"/>
        </w:rPr>
      </w:pPr>
      <w:r>
        <w:rPr>
          <w:noProof/>
        </w:rPr>
        <w:drawing>
          <wp:inline distT="0" distB="0" distL="0" distR="0" wp14:anchorId="33023ECF" wp14:editId="4E637885">
            <wp:extent cx="5667375" cy="2312035"/>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67375" cy="2312035"/>
                    </a:xfrm>
                    <a:prstGeom prst="rect">
                      <a:avLst/>
                    </a:prstGeom>
                    <a:noFill/>
                    <a:ln>
                      <a:noFill/>
                    </a:ln>
                  </pic:spPr>
                </pic:pic>
              </a:graphicData>
            </a:graphic>
          </wp:inline>
        </w:drawing>
      </w:r>
    </w:p>
    <w:p w14:paraId="1DDF1850" w14:textId="243B6092" w:rsidR="00AA479C" w:rsidRDefault="00385670" w:rsidP="00385670">
      <w:pPr>
        <w:ind w:left="720"/>
        <w:rPr>
          <w:b/>
          <w:bCs/>
          <w:sz w:val="20"/>
          <w:szCs w:val="20"/>
          <w:lang w:val="en-US"/>
        </w:rPr>
      </w:pPr>
      <w:r>
        <w:rPr>
          <w:noProof/>
        </w:rPr>
        <w:drawing>
          <wp:inline distT="0" distB="0" distL="0" distR="0" wp14:anchorId="6BF3E66A" wp14:editId="3AC1AD98">
            <wp:extent cx="5667375" cy="1839595"/>
            <wp:effectExtent l="0" t="0" r="9525" b="82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67375" cy="1839595"/>
                    </a:xfrm>
                    <a:prstGeom prst="rect">
                      <a:avLst/>
                    </a:prstGeom>
                  </pic:spPr>
                </pic:pic>
              </a:graphicData>
            </a:graphic>
          </wp:inline>
        </w:drawing>
      </w:r>
    </w:p>
    <w:p w14:paraId="14F4853A" w14:textId="03A7C0CA" w:rsidR="00B945B3" w:rsidRDefault="00B945B3" w:rsidP="00385670">
      <w:pPr>
        <w:ind w:left="720"/>
        <w:rPr>
          <w:b/>
          <w:bCs/>
          <w:sz w:val="20"/>
          <w:szCs w:val="20"/>
          <w:lang w:val="en-US"/>
        </w:rPr>
      </w:pPr>
    </w:p>
    <w:p w14:paraId="14E7985C" w14:textId="77777777" w:rsidR="00B945B3" w:rsidRDefault="00B945B3" w:rsidP="00B945B3">
      <w:pPr>
        <w:pStyle w:val="Prrafodelista"/>
        <w:spacing w:after="0"/>
        <w:ind w:left="360"/>
        <w:rPr>
          <w:bCs/>
          <w:sz w:val="20"/>
          <w:szCs w:val="20"/>
        </w:rPr>
      </w:pPr>
      <w:r>
        <w:rPr>
          <w:sz w:val="20"/>
          <w:szCs w:val="20"/>
        </w:rPr>
        <w:t>These fields to be translated only to V1 markets (IT, ES, CZ) so they do not appear for rest of markets. (There is no impact on functionality to expose these fields before V1 go live)</w:t>
      </w:r>
    </w:p>
    <w:p w14:paraId="559BBA22" w14:textId="77777777" w:rsidR="00B945B3" w:rsidRPr="00B945B3" w:rsidRDefault="00B945B3" w:rsidP="00385670">
      <w:pPr>
        <w:ind w:left="720"/>
        <w:rPr>
          <w:b/>
          <w:bCs/>
          <w:sz w:val="20"/>
          <w:szCs w:val="20"/>
        </w:rPr>
      </w:pPr>
    </w:p>
    <w:p w14:paraId="548E53AB" w14:textId="1040B7FD" w:rsidR="00AA479C" w:rsidRPr="00567042" w:rsidRDefault="00AA479C" w:rsidP="00E033A0">
      <w:pPr>
        <w:pStyle w:val="Prrafodelista"/>
        <w:numPr>
          <w:ilvl w:val="0"/>
          <w:numId w:val="33"/>
        </w:numPr>
        <w:ind w:left="720"/>
        <w:rPr>
          <w:b/>
          <w:bCs/>
          <w:sz w:val="20"/>
          <w:szCs w:val="20"/>
          <w:lang w:val="en-US"/>
        </w:rPr>
      </w:pPr>
      <w:r w:rsidRPr="00567042">
        <w:rPr>
          <w:b/>
          <w:bCs/>
          <w:sz w:val="20"/>
          <w:szCs w:val="20"/>
          <w:lang w:val="en-US"/>
        </w:rPr>
        <w:t>Incentives Enhancements:</w:t>
      </w:r>
    </w:p>
    <w:p w14:paraId="732CA694" w14:textId="29AAC6D9" w:rsidR="00AA479C" w:rsidRDefault="00AA479C" w:rsidP="00E033A0">
      <w:pPr>
        <w:pStyle w:val="Prrafodelista"/>
        <w:numPr>
          <w:ilvl w:val="1"/>
          <w:numId w:val="33"/>
        </w:numPr>
        <w:ind w:left="1440"/>
        <w:rPr>
          <w:sz w:val="20"/>
          <w:szCs w:val="20"/>
          <w:lang w:val="en-US"/>
        </w:rPr>
      </w:pPr>
      <w:r>
        <w:rPr>
          <w:sz w:val="20"/>
          <w:szCs w:val="20"/>
          <w:lang w:val="en-US"/>
        </w:rPr>
        <w:t xml:space="preserve">New field </w:t>
      </w:r>
      <w:r w:rsidRPr="00567042">
        <w:rPr>
          <w:b/>
          <w:bCs/>
          <w:sz w:val="20"/>
          <w:szCs w:val="20"/>
          <w:lang w:val="en-US"/>
        </w:rPr>
        <w:t>Contract Term ID</w:t>
      </w:r>
      <w:r>
        <w:rPr>
          <w:sz w:val="20"/>
          <w:szCs w:val="20"/>
          <w:lang w:val="en-US"/>
        </w:rPr>
        <w:t xml:space="preserve">, to be able to link incentives to </w:t>
      </w:r>
      <w:proofErr w:type="gramStart"/>
      <w:r>
        <w:rPr>
          <w:sz w:val="20"/>
          <w:szCs w:val="20"/>
          <w:lang w:val="en-US"/>
        </w:rPr>
        <w:t>an</w:t>
      </w:r>
      <w:proofErr w:type="gramEnd"/>
      <w:r>
        <w:rPr>
          <w:sz w:val="20"/>
          <w:szCs w:val="20"/>
          <w:lang w:val="en-US"/>
        </w:rPr>
        <w:t xml:space="preserve"> specific contract term.</w:t>
      </w:r>
      <w:r w:rsidR="00C27C9F">
        <w:rPr>
          <w:sz w:val="20"/>
          <w:szCs w:val="20"/>
          <w:lang w:val="en-US"/>
        </w:rPr>
        <w:t xml:space="preserve"> </w:t>
      </w:r>
    </w:p>
    <w:p w14:paraId="197A0EFC" w14:textId="1E6A7B35" w:rsidR="001A45AC" w:rsidRDefault="001A45AC" w:rsidP="00E033A0">
      <w:pPr>
        <w:pStyle w:val="Prrafodelista"/>
        <w:numPr>
          <w:ilvl w:val="1"/>
          <w:numId w:val="33"/>
        </w:numPr>
        <w:ind w:left="1440"/>
        <w:rPr>
          <w:sz w:val="20"/>
          <w:szCs w:val="20"/>
          <w:lang w:val="en-US"/>
        </w:rPr>
      </w:pPr>
      <w:r>
        <w:rPr>
          <w:sz w:val="20"/>
          <w:szCs w:val="20"/>
          <w:lang w:val="en-US"/>
        </w:rPr>
        <w:t>New joined field Contract Term to display the name of the term.</w:t>
      </w:r>
    </w:p>
    <w:p w14:paraId="49BF8CAF" w14:textId="0BDC298A" w:rsidR="008B20FA" w:rsidRDefault="008B20FA" w:rsidP="008B20FA">
      <w:pPr>
        <w:pStyle w:val="Prrafodelista"/>
        <w:numPr>
          <w:ilvl w:val="2"/>
          <w:numId w:val="33"/>
        </w:numPr>
        <w:rPr>
          <w:sz w:val="20"/>
          <w:szCs w:val="20"/>
          <w:lang w:val="en-US"/>
        </w:rPr>
      </w:pPr>
      <w:r>
        <w:rPr>
          <w:sz w:val="20"/>
          <w:szCs w:val="20"/>
          <w:lang w:val="en-US"/>
        </w:rPr>
        <w:t>To be included in both Template Agreements – Incentives and Agreements – Incentives.</w:t>
      </w:r>
      <w:r w:rsidR="0071249D">
        <w:rPr>
          <w:sz w:val="20"/>
          <w:szCs w:val="20"/>
          <w:lang w:val="en-US"/>
        </w:rPr>
        <w:t xml:space="preserve"> </w:t>
      </w:r>
    </w:p>
    <w:p w14:paraId="418FE934" w14:textId="506344F6" w:rsidR="00253EDE" w:rsidRPr="00253EDE" w:rsidRDefault="008B20FA" w:rsidP="00253EDE">
      <w:pPr>
        <w:pStyle w:val="Prrafodelista"/>
        <w:numPr>
          <w:ilvl w:val="3"/>
          <w:numId w:val="33"/>
        </w:numPr>
        <w:rPr>
          <w:sz w:val="20"/>
          <w:szCs w:val="20"/>
          <w:lang w:val="en-US"/>
        </w:rPr>
      </w:pPr>
      <w:r>
        <w:rPr>
          <w:rFonts w:ascii="Roboto" w:hAnsi="Roboto"/>
          <w:color w:val="000000"/>
          <w:sz w:val="20"/>
          <w:szCs w:val="20"/>
          <w:shd w:val="clear" w:color="auto" w:fill="FFFFFF"/>
        </w:rPr>
        <w:t xml:space="preserve">JTI </w:t>
      </w:r>
      <w:proofErr w:type="spellStart"/>
      <w:r>
        <w:rPr>
          <w:rFonts w:ascii="Roboto" w:hAnsi="Roboto"/>
          <w:color w:val="000000"/>
          <w:sz w:val="20"/>
          <w:szCs w:val="20"/>
          <w:shd w:val="clear" w:color="auto" w:fill="FFFFFF"/>
        </w:rPr>
        <w:t>JTI</w:t>
      </w:r>
      <w:proofErr w:type="spellEnd"/>
      <w:r>
        <w:rPr>
          <w:rFonts w:ascii="Roboto" w:hAnsi="Roboto"/>
          <w:color w:val="000000"/>
          <w:sz w:val="20"/>
          <w:szCs w:val="20"/>
          <w:shd w:val="clear" w:color="auto" w:fill="FFFFFF"/>
        </w:rPr>
        <w:t xml:space="preserve"> FS Agreement Incentive </w:t>
      </w:r>
      <w:proofErr w:type="gramStart"/>
      <w:r>
        <w:rPr>
          <w:rFonts w:ascii="Roboto" w:hAnsi="Roboto"/>
          <w:color w:val="000000"/>
          <w:sz w:val="20"/>
          <w:szCs w:val="20"/>
          <w:shd w:val="clear" w:color="auto" w:fill="FFFFFF"/>
        </w:rPr>
        <w:t>Applet;</w:t>
      </w:r>
      <w:proofErr w:type="gramEnd"/>
    </w:p>
    <w:p w14:paraId="7867D4B9" w14:textId="06B320A0" w:rsidR="00136753" w:rsidRPr="00136753" w:rsidRDefault="00136753" w:rsidP="00136753">
      <w:pPr>
        <w:ind w:left="720"/>
        <w:rPr>
          <w:sz w:val="20"/>
          <w:szCs w:val="20"/>
          <w:lang w:val="en-US"/>
        </w:rPr>
      </w:pPr>
      <w:r>
        <w:rPr>
          <w:noProof/>
        </w:rPr>
        <w:drawing>
          <wp:inline distT="0" distB="0" distL="0" distR="0" wp14:anchorId="0761BC99" wp14:editId="00021498">
            <wp:extent cx="5438830" cy="2225040"/>
            <wp:effectExtent l="0" t="0" r="9525"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r="4033"/>
                    <a:stretch/>
                  </pic:blipFill>
                  <pic:spPr bwMode="auto">
                    <a:xfrm>
                      <a:off x="0" y="0"/>
                      <a:ext cx="5438830" cy="2225040"/>
                    </a:xfrm>
                    <a:prstGeom prst="rect">
                      <a:avLst/>
                    </a:prstGeom>
                    <a:noFill/>
                    <a:ln>
                      <a:noFill/>
                    </a:ln>
                    <a:extLst>
                      <a:ext uri="{53640926-AAD7-44D8-BBD7-CCE9431645EC}">
                        <a14:shadowObscured xmlns:a14="http://schemas.microsoft.com/office/drawing/2010/main"/>
                      </a:ext>
                    </a:extLst>
                  </pic:spPr>
                </pic:pic>
              </a:graphicData>
            </a:graphic>
          </wp:inline>
        </w:drawing>
      </w:r>
    </w:p>
    <w:p w14:paraId="28BDEEAC" w14:textId="6A1EB044" w:rsidR="001A45AC" w:rsidRDefault="001A45AC" w:rsidP="001A45AC">
      <w:pPr>
        <w:pStyle w:val="Prrafodelista"/>
        <w:ind w:left="1440"/>
        <w:rPr>
          <w:sz w:val="20"/>
          <w:szCs w:val="20"/>
          <w:lang w:val="en-US"/>
        </w:rPr>
      </w:pPr>
    </w:p>
    <w:p w14:paraId="2B3A932F" w14:textId="4CFCF908" w:rsidR="00B945B3" w:rsidRDefault="00B945B3" w:rsidP="00B945B3">
      <w:pPr>
        <w:pStyle w:val="Prrafodelista"/>
        <w:spacing w:after="0"/>
        <w:ind w:left="360"/>
        <w:rPr>
          <w:bCs/>
          <w:sz w:val="20"/>
          <w:szCs w:val="20"/>
        </w:rPr>
      </w:pPr>
      <w:r>
        <w:rPr>
          <w:sz w:val="20"/>
          <w:szCs w:val="20"/>
        </w:rPr>
        <w:t>This field to be translated only to V1 markets (IT, ES, CZ) so they do not appear for rest of markets. (There is no impact on functionality to expose these fields before V1 go live)</w:t>
      </w:r>
    </w:p>
    <w:p w14:paraId="365D0FF9" w14:textId="77777777" w:rsidR="00B945B3" w:rsidRPr="00B945B3" w:rsidRDefault="00B945B3" w:rsidP="001A45AC">
      <w:pPr>
        <w:pStyle w:val="Prrafodelista"/>
        <w:ind w:left="1440"/>
        <w:rPr>
          <w:sz w:val="20"/>
          <w:szCs w:val="20"/>
        </w:rPr>
      </w:pPr>
    </w:p>
    <w:tbl>
      <w:tblPr>
        <w:tblStyle w:val="Tablaconcuadrcula"/>
        <w:tblW w:w="9781" w:type="dxa"/>
        <w:tblInd w:w="-5" w:type="dxa"/>
        <w:tblLayout w:type="fixed"/>
        <w:tblLook w:val="04A0" w:firstRow="1" w:lastRow="0" w:firstColumn="1" w:lastColumn="0" w:noHBand="0" w:noVBand="1"/>
      </w:tblPr>
      <w:tblGrid>
        <w:gridCol w:w="1276"/>
        <w:gridCol w:w="1276"/>
        <w:gridCol w:w="2128"/>
        <w:gridCol w:w="2550"/>
        <w:gridCol w:w="992"/>
        <w:gridCol w:w="1559"/>
      </w:tblGrid>
      <w:tr w:rsidR="00AA479C" w:rsidRPr="006E02A5" w14:paraId="7F5F1167" w14:textId="77777777" w:rsidTr="0031477C">
        <w:tc>
          <w:tcPr>
            <w:tcW w:w="1276" w:type="dxa"/>
            <w:shd w:val="clear" w:color="auto" w:fill="2B5D9A" w:themeFill="accent6" w:themeFillShade="BF"/>
          </w:tcPr>
          <w:p w14:paraId="1A513845" w14:textId="77777777" w:rsidR="00AA479C" w:rsidRPr="006E02A5" w:rsidRDefault="00AA479C" w:rsidP="0031477C">
            <w:pPr>
              <w:pStyle w:val="Textoindependiente"/>
              <w:rPr>
                <w:rFonts w:ascii="Arial" w:hAnsi="Arial" w:cs="Arial"/>
                <w:b/>
                <w:bCs/>
                <w:color w:val="FFFFFF" w:themeColor="background1"/>
                <w:szCs w:val="20"/>
              </w:rPr>
            </w:pPr>
            <w:r w:rsidRPr="006E02A5">
              <w:rPr>
                <w:rFonts w:ascii="Arial" w:hAnsi="Arial" w:cs="Arial"/>
                <w:b/>
                <w:bCs/>
                <w:color w:val="FFFFFF" w:themeColor="background1"/>
                <w:szCs w:val="20"/>
              </w:rPr>
              <w:t>BC</w:t>
            </w:r>
          </w:p>
        </w:tc>
        <w:tc>
          <w:tcPr>
            <w:tcW w:w="1276" w:type="dxa"/>
            <w:shd w:val="clear" w:color="auto" w:fill="2B5D9A" w:themeFill="accent6" w:themeFillShade="BF"/>
          </w:tcPr>
          <w:p w14:paraId="38E879FF" w14:textId="77777777" w:rsidR="00AA479C" w:rsidRPr="006E02A5" w:rsidRDefault="00AA479C" w:rsidP="0031477C">
            <w:pPr>
              <w:pStyle w:val="Textoindependiente"/>
              <w:rPr>
                <w:rFonts w:ascii="Arial" w:hAnsi="Arial" w:cs="Arial"/>
                <w:b/>
                <w:bCs/>
                <w:color w:val="FFFFFF" w:themeColor="background1"/>
                <w:szCs w:val="20"/>
              </w:rPr>
            </w:pPr>
            <w:r w:rsidRPr="006E02A5">
              <w:rPr>
                <w:rFonts w:ascii="Arial" w:hAnsi="Arial" w:cs="Arial"/>
                <w:b/>
                <w:bCs/>
                <w:color w:val="FFFFFF" w:themeColor="background1"/>
                <w:szCs w:val="20"/>
              </w:rPr>
              <w:t>Table</w:t>
            </w:r>
          </w:p>
        </w:tc>
        <w:tc>
          <w:tcPr>
            <w:tcW w:w="2128" w:type="dxa"/>
            <w:shd w:val="clear" w:color="auto" w:fill="2B5D9A" w:themeFill="accent6" w:themeFillShade="BF"/>
          </w:tcPr>
          <w:p w14:paraId="499CF7B0" w14:textId="77777777" w:rsidR="00AA479C" w:rsidRPr="006E02A5" w:rsidRDefault="00AA479C" w:rsidP="0031477C">
            <w:pPr>
              <w:pStyle w:val="Textoindependiente"/>
              <w:rPr>
                <w:rFonts w:ascii="Arial" w:hAnsi="Arial" w:cs="Arial"/>
                <w:b/>
                <w:bCs/>
                <w:color w:val="FFFFFF" w:themeColor="background1"/>
                <w:szCs w:val="20"/>
              </w:rPr>
            </w:pPr>
            <w:r w:rsidRPr="006E02A5">
              <w:rPr>
                <w:rFonts w:ascii="Arial" w:hAnsi="Arial" w:cs="Arial"/>
                <w:b/>
                <w:bCs/>
                <w:color w:val="FFFFFF" w:themeColor="background1"/>
                <w:szCs w:val="20"/>
              </w:rPr>
              <w:t>Field</w:t>
            </w:r>
          </w:p>
        </w:tc>
        <w:tc>
          <w:tcPr>
            <w:tcW w:w="2550" w:type="dxa"/>
            <w:shd w:val="clear" w:color="auto" w:fill="2B5D9A" w:themeFill="accent6" w:themeFillShade="BF"/>
          </w:tcPr>
          <w:p w14:paraId="25D702CA" w14:textId="77777777" w:rsidR="00AA479C" w:rsidRPr="006E02A5" w:rsidRDefault="00AA479C" w:rsidP="0031477C">
            <w:pPr>
              <w:pStyle w:val="Textoindependiente"/>
              <w:rPr>
                <w:rFonts w:ascii="Arial" w:hAnsi="Arial" w:cs="Arial"/>
                <w:b/>
                <w:bCs/>
                <w:color w:val="FFFFFF" w:themeColor="background1"/>
                <w:szCs w:val="20"/>
              </w:rPr>
            </w:pPr>
            <w:r w:rsidRPr="006E02A5">
              <w:rPr>
                <w:rFonts w:ascii="Arial" w:hAnsi="Arial" w:cs="Arial"/>
                <w:b/>
                <w:bCs/>
                <w:color w:val="FFFFFF" w:themeColor="background1"/>
                <w:szCs w:val="20"/>
              </w:rPr>
              <w:t>Column</w:t>
            </w:r>
          </w:p>
        </w:tc>
        <w:tc>
          <w:tcPr>
            <w:tcW w:w="992" w:type="dxa"/>
            <w:shd w:val="clear" w:color="auto" w:fill="2B5D9A" w:themeFill="accent6" w:themeFillShade="BF"/>
          </w:tcPr>
          <w:p w14:paraId="4492CFC8" w14:textId="77777777" w:rsidR="00AA479C" w:rsidRPr="006E02A5" w:rsidRDefault="00AA479C" w:rsidP="0031477C">
            <w:pPr>
              <w:pStyle w:val="Textoindependiente"/>
              <w:rPr>
                <w:rFonts w:ascii="Arial" w:hAnsi="Arial" w:cs="Arial"/>
                <w:b/>
                <w:bCs/>
                <w:color w:val="FFFFFF" w:themeColor="background1"/>
                <w:szCs w:val="20"/>
              </w:rPr>
            </w:pPr>
            <w:r w:rsidRPr="006E02A5">
              <w:rPr>
                <w:rFonts w:ascii="Arial" w:hAnsi="Arial" w:cs="Arial"/>
                <w:b/>
                <w:bCs/>
                <w:color w:val="FFFFFF" w:themeColor="background1"/>
                <w:szCs w:val="20"/>
              </w:rPr>
              <w:t>Type</w:t>
            </w:r>
          </w:p>
        </w:tc>
        <w:tc>
          <w:tcPr>
            <w:tcW w:w="1559" w:type="dxa"/>
            <w:shd w:val="clear" w:color="auto" w:fill="2B5D9A" w:themeFill="accent6" w:themeFillShade="BF"/>
          </w:tcPr>
          <w:p w14:paraId="4F3A01AC" w14:textId="77777777" w:rsidR="00AA479C" w:rsidRPr="006E02A5" w:rsidRDefault="00AA479C" w:rsidP="0031477C">
            <w:pPr>
              <w:pStyle w:val="Textoindependiente"/>
              <w:rPr>
                <w:rFonts w:ascii="Arial" w:hAnsi="Arial" w:cs="Arial"/>
                <w:b/>
                <w:bCs/>
                <w:color w:val="FFFFFF" w:themeColor="background1"/>
                <w:szCs w:val="20"/>
              </w:rPr>
            </w:pPr>
            <w:r>
              <w:rPr>
                <w:rFonts w:ascii="Arial" w:hAnsi="Arial" w:cs="Arial"/>
                <w:b/>
                <w:bCs/>
                <w:color w:val="FFFFFF" w:themeColor="background1"/>
                <w:szCs w:val="20"/>
              </w:rPr>
              <w:t>LOV</w:t>
            </w:r>
          </w:p>
        </w:tc>
      </w:tr>
      <w:tr w:rsidR="00A52ADA" w14:paraId="576A7E5B" w14:textId="77777777" w:rsidTr="0031477C">
        <w:trPr>
          <w:trHeight w:val="43"/>
        </w:trPr>
        <w:tc>
          <w:tcPr>
            <w:tcW w:w="1276" w:type="dxa"/>
            <w:vAlign w:val="center"/>
          </w:tcPr>
          <w:p w14:paraId="56EDA02C" w14:textId="5CE0E59F" w:rsidR="00A52ADA" w:rsidRDefault="00991C35" w:rsidP="00BC0754">
            <w:pPr>
              <w:pStyle w:val="Prrafodelista"/>
              <w:ind w:left="0"/>
              <w:jc w:val="both"/>
              <w:rPr>
                <w:rFonts w:ascii="Roboto" w:hAnsi="Roboto"/>
                <w:color w:val="000000"/>
                <w:sz w:val="20"/>
                <w:szCs w:val="20"/>
                <w:shd w:val="clear" w:color="auto" w:fill="FFFFFF"/>
              </w:rPr>
            </w:pPr>
            <w:r>
              <w:rPr>
                <w:szCs w:val="18"/>
                <w:lang w:val="en-US"/>
              </w:rPr>
              <w:t>JTI Contract Agreement Item</w:t>
            </w:r>
          </w:p>
        </w:tc>
        <w:tc>
          <w:tcPr>
            <w:tcW w:w="1276" w:type="dxa"/>
            <w:vAlign w:val="center"/>
          </w:tcPr>
          <w:p w14:paraId="75268AED" w14:textId="77777777" w:rsidR="00A52ADA" w:rsidRPr="007E4C66" w:rsidRDefault="00A52ADA" w:rsidP="00BC0754">
            <w:pPr>
              <w:pStyle w:val="Prrafodelista"/>
              <w:ind w:left="0"/>
              <w:jc w:val="both"/>
              <w:rPr>
                <w:szCs w:val="18"/>
                <w:lang w:val="en-US"/>
              </w:rPr>
            </w:pPr>
          </w:p>
        </w:tc>
        <w:tc>
          <w:tcPr>
            <w:tcW w:w="2128" w:type="dxa"/>
            <w:vAlign w:val="center"/>
          </w:tcPr>
          <w:p w14:paraId="62ACA938" w14:textId="1976BF62" w:rsidR="00A52ADA" w:rsidRDefault="006D4ED6" w:rsidP="00BC0754">
            <w:pPr>
              <w:pStyle w:val="Prrafodelista"/>
              <w:ind w:left="0"/>
              <w:jc w:val="both"/>
              <w:rPr>
                <w:szCs w:val="18"/>
                <w:lang w:val="en-US"/>
              </w:rPr>
            </w:pPr>
            <w:r>
              <w:rPr>
                <w:szCs w:val="18"/>
                <w:lang w:val="en-US"/>
              </w:rPr>
              <w:t>Contract Term</w:t>
            </w:r>
          </w:p>
        </w:tc>
        <w:tc>
          <w:tcPr>
            <w:tcW w:w="2550" w:type="dxa"/>
            <w:vAlign w:val="center"/>
          </w:tcPr>
          <w:p w14:paraId="14E4C4C1" w14:textId="34F96A0A" w:rsidR="00A52ADA" w:rsidRDefault="003B5CBF" w:rsidP="00BC0754">
            <w:pPr>
              <w:pStyle w:val="Prrafodelista"/>
              <w:ind w:left="0"/>
              <w:jc w:val="both"/>
              <w:rPr>
                <w:szCs w:val="18"/>
                <w:lang w:val="en-US"/>
              </w:rPr>
            </w:pPr>
            <w:r>
              <w:rPr>
                <w:szCs w:val="18"/>
                <w:lang w:val="en-US"/>
              </w:rPr>
              <w:t>Join field</w:t>
            </w:r>
          </w:p>
        </w:tc>
        <w:tc>
          <w:tcPr>
            <w:tcW w:w="992" w:type="dxa"/>
            <w:vAlign w:val="center"/>
          </w:tcPr>
          <w:p w14:paraId="275CD9CF" w14:textId="77777777" w:rsidR="00A52ADA" w:rsidRPr="007E4C66" w:rsidRDefault="00A52ADA" w:rsidP="00BC0754">
            <w:pPr>
              <w:pStyle w:val="Prrafodelista"/>
              <w:ind w:left="0"/>
              <w:jc w:val="both"/>
              <w:rPr>
                <w:szCs w:val="18"/>
                <w:lang w:val="en-US"/>
              </w:rPr>
            </w:pPr>
          </w:p>
        </w:tc>
        <w:tc>
          <w:tcPr>
            <w:tcW w:w="1559" w:type="dxa"/>
            <w:vAlign w:val="center"/>
          </w:tcPr>
          <w:p w14:paraId="301CAECB" w14:textId="77777777" w:rsidR="00A52ADA" w:rsidRPr="007E4C66" w:rsidRDefault="00A52ADA" w:rsidP="00BC0754">
            <w:pPr>
              <w:pStyle w:val="Prrafodelista"/>
              <w:ind w:left="0"/>
              <w:jc w:val="both"/>
              <w:rPr>
                <w:szCs w:val="18"/>
                <w:lang w:val="en-US"/>
              </w:rPr>
            </w:pPr>
          </w:p>
        </w:tc>
      </w:tr>
      <w:tr w:rsidR="006D4ED6" w14:paraId="2E75900B" w14:textId="77777777" w:rsidTr="0031477C">
        <w:trPr>
          <w:trHeight w:val="43"/>
        </w:trPr>
        <w:tc>
          <w:tcPr>
            <w:tcW w:w="1276" w:type="dxa"/>
            <w:vAlign w:val="center"/>
          </w:tcPr>
          <w:p w14:paraId="4F57F0F4" w14:textId="32A578EB" w:rsidR="006D4ED6" w:rsidRDefault="006D4ED6" w:rsidP="00BC0754">
            <w:pPr>
              <w:pStyle w:val="Prrafodelista"/>
              <w:ind w:left="0"/>
              <w:jc w:val="both"/>
              <w:rPr>
                <w:szCs w:val="18"/>
                <w:lang w:val="en-US"/>
              </w:rPr>
            </w:pPr>
            <w:r>
              <w:rPr>
                <w:szCs w:val="18"/>
                <w:lang w:val="en-US"/>
              </w:rPr>
              <w:t>JTI Contract Agreement Item</w:t>
            </w:r>
          </w:p>
        </w:tc>
        <w:tc>
          <w:tcPr>
            <w:tcW w:w="1276" w:type="dxa"/>
            <w:vAlign w:val="center"/>
          </w:tcPr>
          <w:p w14:paraId="7BC39EAC" w14:textId="7E8AE292" w:rsidR="006D4ED6" w:rsidRPr="007E4C66" w:rsidRDefault="006D4ED6" w:rsidP="00BC0754">
            <w:pPr>
              <w:pStyle w:val="Prrafodelista"/>
              <w:ind w:left="0"/>
              <w:jc w:val="both"/>
              <w:rPr>
                <w:szCs w:val="18"/>
                <w:lang w:val="en-US"/>
              </w:rPr>
            </w:pPr>
            <w:r w:rsidRPr="007E4C66">
              <w:rPr>
                <w:szCs w:val="18"/>
                <w:lang w:val="en-US"/>
              </w:rPr>
              <w:t>S_AGREE</w:t>
            </w:r>
            <w:r>
              <w:rPr>
                <w:szCs w:val="18"/>
                <w:lang w:val="en-US"/>
              </w:rPr>
              <w:t>_ITEM</w:t>
            </w:r>
          </w:p>
        </w:tc>
        <w:tc>
          <w:tcPr>
            <w:tcW w:w="2128" w:type="dxa"/>
            <w:vAlign w:val="center"/>
          </w:tcPr>
          <w:p w14:paraId="1AAB2B1E" w14:textId="2A3BB591" w:rsidR="006D4ED6" w:rsidRDefault="003B5CBF" w:rsidP="00BC0754">
            <w:pPr>
              <w:pStyle w:val="Prrafodelista"/>
              <w:ind w:left="0"/>
              <w:jc w:val="both"/>
              <w:rPr>
                <w:szCs w:val="18"/>
                <w:lang w:val="en-US"/>
              </w:rPr>
            </w:pPr>
            <w:r>
              <w:rPr>
                <w:szCs w:val="18"/>
                <w:lang w:val="en-US"/>
              </w:rPr>
              <w:t>Contract Term ID</w:t>
            </w:r>
          </w:p>
        </w:tc>
        <w:tc>
          <w:tcPr>
            <w:tcW w:w="2550" w:type="dxa"/>
            <w:vAlign w:val="center"/>
          </w:tcPr>
          <w:p w14:paraId="33A1D07A" w14:textId="77777777" w:rsidR="006D4ED6" w:rsidRDefault="006D4ED6" w:rsidP="00BC0754">
            <w:pPr>
              <w:pStyle w:val="Prrafodelista"/>
              <w:ind w:left="0"/>
              <w:jc w:val="both"/>
              <w:rPr>
                <w:szCs w:val="18"/>
                <w:lang w:val="en-US"/>
              </w:rPr>
            </w:pPr>
          </w:p>
        </w:tc>
        <w:tc>
          <w:tcPr>
            <w:tcW w:w="992" w:type="dxa"/>
            <w:vAlign w:val="center"/>
          </w:tcPr>
          <w:p w14:paraId="61C7A319" w14:textId="77777777" w:rsidR="006D4ED6" w:rsidRPr="007E4C66" w:rsidRDefault="006D4ED6" w:rsidP="00BC0754">
            <w:pPr>
              <w:pStyle w:val="Prrafodelista"/>
              <w:ind w:left="0"/>
              <w:jc w:val="both"/>
              <w:rPr>
                <w:szCs w:val="18"/>
                <w:lang w:val="en-US"/>
              </w:rPr>
            </w:pPr>
          </w:p>
        </w:tc>
        <w:tc>
          <w:tcPr>
            <w:tcW w:w="1559" w:type="dxa"/>
            <w:vAlign w:val="center"/>
          </w:tcPr>
          <w:p w14:paraId="42C8DA90" w14:textId="77777777" w:rsidR="006D4ED6" w:rsidRPr="007E4C66" w:rsidRDefault="006D4ED6" w:rsidP="00BC0754">
            <w:pPr>
              <w:pStyle w:val="Prrafodelista"/>
              <w:ind w:left="0"/>
              <w:jc w:val="both"/>
              <w:rPr>
                <w:szCs w:val="18"/>
                <w:lang w:val="en-US"/>
              </w:rPr>
            </w:pPr>
          </w:p>
        </w:tc>
      </w:tr>
      <w:tr w:rsidR="00A52ADA" w14:paraId="3A0029DC" w14:textId="77777777" w:rsidTr="0031477C">
        <w:trPr>
          <w:trHeight w:val="43"/>
        </w:trPr>
        <w:tc>
          <w:tcPr>
            <w:tcW w:w="1276" w:type="dxa"/>
            <w:vAlign w:val="center"/>
          </w:tcPr>
          <w:p w14:paraId="09AB3C88" w14:textId="4C52B458" w:rsidR="00A52ADA" w:rsidRDefault="00A52ADA" w:rsidP="00A52ADA">
            <w:pPr>
              <w:pStyle w:val="Prrafodelista"/>
              <w:ind w:left="0"/>
              <w:jc w:val="both"/>
              <w:rPr>
                <w:rFonts w:ascii="Roboto" w:hAnsi="Roboto"/>
                <w:color w:val="000000"/>
                <w:sz w:val="20"/>
                <w:szCs w:val="20"/>
                <w:shd w:val="clear" w:color="auto" w:fill="FFFFFF"/>
              </w:rPr>
            </w:pPr>
            <w:r w:rsidRPr="007E4C66">
              <w:rPr>
                <w:rFonts w:ascii="Roboto" w:hAnsi="Roboto"/>
                <w:color w:val="000000"/>
                <w:szCs w:val="18"/>
                <w:shd w:val="clear" w:color="auto" w:fill="FFFFFF"/>
              </w:rPr>
              <w:t>J</w:t>
            </w:r>
            <w:r>
              <w:rPr>
                <w:rFonts w:ascii="Roboto" w:hAnsi="Roboto"/>
                <w:color w:val="000000"/>
                <w:sz w:val="20"/>
                <w:szCs w:val="20"/>
                <w:shd w:val="clear" w:color="auto" w:fill="FFFFFF"/>
              </w:rPr>
              <w:t xml:space="preserve">TI </w:t>
            </w:r>
            <w:proofErr w:type="spellStart"/>
            <w:r>
              <w:rPr>
                <w:rFonts w:ascii="Roboto" w:hAnsi="Roboto"/>
                <w:color w:val="000000"/>
                <w:sz w:val="20"/>
                <w:szCs w:val="20"/>
                <w:shd w:val="clear" w:color="auto" w:fill="FFFFFF"/>
              </w:rPr>
              <w:t>JTI</w:t>
            </w:r>
            <w:proofErr w:type="spellEnd"/>
            <w:r>
              <w:rPr>
                <w:rFonts w:ascii="Roboto" w:hAnsi="Roboto"/>
                <w:color w:val="000000"/>
                <w:sz w:val="20"/>
                <w:szCs w:val="20"/>
                <w:shd w:val="clear" w:color="auto" w:fill="FFFFFF"/>
              </w:rPr>
              <w:t xml:space="preserve"> Agreement Incentives</w:t>
            </w:r>
          </w:p>
        </w:tc>
        <w:tc>
          <w:tcPr>
            <w:tcW w:w="1276" w:type="dxa"/>
            <w:vAlign w:val="center"/>
          </w:tcPr>
          <w:p w14:paraId="093DE12F" w14:textId="1BDD803E" w:rsidR="00A52ADA" w:rsidRPr="007E4C66" w:rsidRDefault="00A52ADA" w:rsidP="00A52ADA">
            <w:pPr>
              <w:pStyle w:val="Prrafodelista"/>
              <w:ind w:left="0"/>
              <w:jc w:val="both"/>
              <w:rPr>
                <w:szCs w:val="18"/>
                <w:lang w:val="en-US"/>
              </w:rPr>
            </w:pPr>
            <w:r w:rsidRPr="007E4C66">
              <w:rPr>
                <w:szCs w:val="18"/>
                <w:lang w:val="en-US"/>
              </w:rPr>
              <w:t>S_AGREE</w:t>
            </w:r>
            <w:r>
              <w:rPr>
                <w:szCs w:val="18"/>
                <w:lang w:val="en-US"/>
              </w:rPr>
              <w:t>_ITEM</w:t>
            </w:r>
          </w:p>
        </w:tc>
        <w:tc>
          <w:tcPr>
            <w:tcW w:w="2128" w:type="dxa"/>
            <w:vAlign w:val="center"/>
          </w:tcPr>
          <w:p w14:paraId="25F48F42" w14:textId="1B8D900F" w:rsidR="00A52ADA" w:rsidRDefault="00A52ADA" w:rsidP="00A52ADA">
            <w:pPr>
              <w:pStyle w:val="Prrafodelista"/>
              <w:ind w:left="0"/>
              <w:jc w:val="both"/>
              <w:rPr>
                <w:szCs w:val="18"/>
                <w:lang w:val="en-US"/>
              </w:rPr>
            </w:pPr>
            <w:r>
              <w:rPr>
                <w:szCs w:val="18"/>
                <w:lang w:val="en-US"/>
              </w:rPr>
              <w:t>Contract Term ID</w:t>
            </w:r>
          </w:p>
        </w:tc>
        <w:tc>
          <w:tcPr>
            <w:tcW w:w="2550" w:type="dxa"/>
            <w:vAlign w:val="center"/>
          </w:tcPr>
          <w:p w14:paraId="32289FE2" w14:textId="20DC5882" w:rsidR="00A52ADA" w:rsidRDefault="00A52ADA" w:rsidP="00A52ADA">
            <w:pPr>
              <w:pStyle w:val="Prrafodelista"/>
              <w:ind w:left="0"/>
              <w:jc w:val="both"/>
              <w:rPr>
                <w:szCs w:val="18"/>
                <w:lang w:val="en-US"/>
              </w:rPr>
            </w:pPr>
            <w:r>
              <w:rPr>
                <w:szCs w:val="18"/>
                <w:lang w:val="en-US"/>
              </w:rPr>
              <w:t>TBD</w:t>
            </w:r>
          </w:p>
        </w:tc>
        <w:tc>
          <w:tcPr>
            <w:tcW w:w="992" w:type="dxa"/>
            <w:vAlign w:val="center"/>
          </w:tcPr>
          <w:p w14:paraId="5B8A70D3" w14:textId="77777777" w:rsidR="00A52ADA" w:rsidRPr="007E4C66" w:rsidRDefault="00A52ADA" w:rsidP="00A52ADA">
            <w:pPr>
              <w:pStyle w:val="Prrafodelista"/>
              <w:ind w:left="0"/>
              <w:jc w:val="both"/>
              <w:rPr>
                <w:szCs w:val="18"/>
                <w:lang w:val="en-US"/>
              </w:rPr>
            </w:pPr>
          </w:p>
        </w:tc>
        <w:tc>
          <w:tcPr>
            <w:tcW w:w="1559" w:type="dxa"/>
            <w:vAlign w:val="center"/>
          </w:tcPr>
          <w:p w14:paraId="691732AE" w14:textId="77777777" w:rsidR="00A52ADA" w:rsidRPr="007E4C66" w:rsidRDefault="00A52ADA" w:rsidP="00A52ADA">
            <w:pPr>
              <w:pStyle w:val="Prrafodelista"/>
              <w:ind w:left="0"/>
              <w:jc w:val="both"/>
              <w:rPr>
                <w:szCs w:val="18"/>
                <w:lang w:val="en-US"/>
              </w:rPr>
            </w:pPr>
          </w:p>
        </w:tc>
      </w:tr>
    </w:tbl>
    <w:p w14:paraId="76C7B248" w14:textId="77777777" w:rsidR="00AA479C" w:rsidRPr="00AA479C" w:rsidRDefault="00AA479C" w:rsidP="00AA479C">
      <w:pPr>
        <w:rPr>
          <w:sz w:val="20"/>
          <w:szCs w:val="20"/>
          <w:lang w:val="en-US"/>
        </w:rPr>
      </w:pPr>
    </w:p>
    <w:p w14:paraId="4F0D4C28" w14:textId="77777777" w:rsidR="009440CA" w:rsidRPr="00AA479C" w:rsidRDefault="009440CA" w:rsidP="009440CA">
      <w:pPr>
        <w:spacing w:after="0"/>
        <w:ind w:left="720"/>
        <w:rPr>
          <w:sz w:val="20"/>
          <w:szCs w:val="20"/>
          <w:lang w:val="en-US"/>
        </w:rPr>
      </w:pPr>
    </w:p>
    <w:p w14:paraId="306EA136" w14:textId="40BDF2BC" w:rsidR="0020610D" w:rsidRDefault="00D31061" w:rsidP="005C4FB8">
      <w:pPr>
        <w:pStyle w:val="Ttulo2"/>
        <w:ind w:left="900" w:hanging="540"/>
      </w:pPr>
      <w:bookmarkStart w:id="7" w:name="_Toc83030866"/>
      <w:r>
        <w:t>English Captions</w:t>
      </w:r>
      <w:bookmarkEnd w:id="7"/>
    </w:p>
    <w:tbl>
      <w:tblPr>
        <w:tblStyle w:val="Tablaconcuadrcula1clara-nfasis6"/>
        <w:tblW w:w="9864" w:type="dxa"/>
        <w:tblLayout w:type="fixed"/>
        <w:tblLook w:val="01E0" w:firstRow="1" w:lastRow="1" w:firstColumn="1" w:lastColumn="1" w:noHBand="0" w:noVBand="0"/>
      </w:tblPr>
      <w:tblGrid>
        <w:gridCol w:w="1795"/>
        <w:gridCol w:w="1170"/>
        <w:gridCol w:w="2520"/>
        <w:gridCol w:w="1440"/>
        <w:gridCol w:w="2939"/>
      </w:tblGrid>
      <w:tr w:rsidR="00B00E4F" w:rsidRPr="00B00E4F" w14:paraId="174B927B" w14:textId="77777777" w:rsidTr="006F4C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shd w:val="clear" w:color="auto" w:fill="2B5D9A" w:themeFill="accent6" w:themeFillShade="BF"/>
          </w:tcPr>
          <w:p w14:paraId="35622021" w14:textId="77777777" w:rsidR="00B00E4F" w:rsidRPr="00B00E4F" w:rsidRDefault="00B00E4F" w:rsidP="00652EAA">
            <w:pPr>
              <w:pStyle w:val="Textoindependiente"/>
              <w:rPr>
                <w:rFonts w:ascii="Arial" w:hAnsi="Arial" w:cs="Arial"/>
                <w:color w:val="FFFFFF" w:themeColor="background1"/>
                <w:szCs w:val="20"/>
              </w:rPr>
            </w:pPr>
            <w:r w:rsidRPr="00B00E4F">
              <w:rPr>
                <w:rFonts w:ascii="Arial" w:hAnsi="Arial" w:cs="Arial"/>
                <w:color w:val="FFFFFF" w:themeColor="background1"/>
                <w:szCs w:val="20"/>
              </w:rPr>
              <w:t>Type</w:t>
            </w:r>
          </w:p>
        </w:tc>
        <w:tc>
          <w:tcPr>
            <w:tcW w:w="1170" w:type="dxa"/>
            <w:shd w:val="clear" w:color="auto" w:fill="2B5D9A" w:themeFill="accent6" w:themeFillShade="BF"/>
          </w:tcPr>
          <w:p w14:paraId="10776816" w14:textId="77777777" w:rsidR="00B00E4F" w:rsidRPr="00B00E4F" w:rsidRDefault="00B00E4F" w:rsidP="00652EAA">
            <w:pPr>
              <w:pStyle w:val="Textoindependiente"/>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szCs w:val="20"/>
              </w:rPr>
            </w:pPr>
            <w:r w:rsidRPr="00B00E4F">
              <w:rPr>
                <w:rFonts w:ascii="Arial" w:hAnsi="Arial" w:cs="Arial"/>
                <w:color w:val="FFFFFF" w:themeColor="background1"/>
                <w:szCs w:val="20"/>
              </w:rPr>
              <w:t>Format</w:t>
            </w:r>
          </w:p>
        </w:tc>
        <w:tc>
          <w:tcPr>
            <w:tcW w:w="2520" w:type="dxa"/>
            <w:shd w:val="clear" w:color="auto" w:fill="2B5D9A" w:themeFill="accent6" w:themeFillShade="BF"/>
          </w:tcPr>
          <w:p w14:paraId="4FE0BC27" w14:textId="77777777" w:rsidR="00B00E4F" w:rsidRPr="00B00E4F" w:rsidRDefault="00B00E4F" w:rsidP="00652EAA">
            <w:pPr>
              <w:pStyle w:val="Textoindependiente"/>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szCs w:val="20"/>
              </w:rPr>
            </w:pPr>
            <w:r w:rsidRPr="00B00E4F">
              <w:rPr>
                <w:rFonts w:ascii="Arial" w:hAnsi="Arial" w:cs="Arial"/>
                <w:color w:val="FFFFFF" w:themeColor="background1"/>
                <w:szCs w:val="20"/>
              </w:rPr>
              <w:t>Caption ENU</w:t>
            </w:r>
          </w:p>
        </w:tc>
        <w:tc>
          <w:tcPr>
            <w:tcW w:w="1440" w:type="dxa"/>
            <w:shd w:val="clear" w:color="auto" w:fill="2B5D9A" w:themeFill="accent6" w:themeFillShade="BF"/>
          </w:tcPr>
          <w:p w14:paraId="7B9F0BCA" w14:textId="77777777" w:rsidR="00B00E4F" w:rsidRPr="00B00E4F" w:rsidRDefault="00B00E4F" w:rsidP="00652EAA">
            <w:pPr>
              <w:pStyle w:val="Textoindependiente"/>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szCs w:val="20"/>
              </w:rPr>
            </w:pPr>
            <w:r w:rsidRPr="00B00E4F">
              <w:rPr>
                <w:rFonts w:ascii="Arial" w:hAnsi="Arial" w:cs="Arial"/>
                <w:color w:val="FFFFFF" w:themeColor="background1"/>
                <w:szCs w:val="20"/>
              </w:rPr>
              <w:t>Language</w:t>
            </w:r>
          </w:p>
        </w:tc>
        <w:tc>
          <w:tcPr>
            <w:cnfStyle w:val="000100000000" w:firstRow="0" w:lastRow="0" w:firstColumn="0" w:lastColumn="1" w:oddVBand="0" w:evenVBand="0" w:oddHBand="0" w:evenHBand="0" w:firstRowFirstColumn="0" w:firstRowLastColumn="0" w:lastRowFirstColumn="0" w:lastRowLastColumn="0"/>
            <w:tcW w:w="2939" w:type="dxa"/>
            <w:shd w:val="clear" w:color="auto" w:fill="2B5D9A" w:themeFill="accent6" w:themeFillShade="BF"/>
          </w:tcPr>
          <w:p w14:paraId="1F944C9B" w14:textId="77777777" w:rsidR="00B00E4F" w:rsidRPr="00B00E4F" w:rsidRDefault="00B00E4F" w:rsidP="00652EAA">
            <w:pPr>
              <w:pStyle w:val="Textoindependiente"/>
              <w:rPr>
                <w:rFonts w:ascii="Arial" w:hAnsi="Arial" w:cs="Arial"/>
                <w:color w:val="FFFFFF" w:themeColor="background1"/>
                <w:szCs w:val="20"/>
              </w:rPr>
            </w:pPr>
            <w:r w:rsidRPr="00B00E4F">
              <w:rPr>
                <w:rFonts w:ascii="Arial" w:hAnsi="Arial" w:cs="Arial"/>
                <w:color w:val="FFFFFF" w:themeColor="background1"/>
                <w:szCs w:val="20"/>
              </w:rPr>
              <w:t>Caption LOCAL</w:t>
            </w:r>
          </w:p>
        </w:tc>
      </w:tr>
      <w:tr w:rsidR="0064575D" w:rsidRPr="00B00E4F" w14:paraId="19299BB6" w14:textId="77777777" w:rsidTr="00521071">
        <w:trPr>
          <w:trHeight w:val="179"/>
        </w:trPr>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8CB1DE" w:themeColor="accent6" w:themeTint="99"/>
            </w:tcBorders>
          </w:tcPr>
          <w:p w14:paraId="4B0CD3DC" w14:textId="5678223C" w:rsidR="0064575D" w:rsidRDefault="0064575D" w:rsidP="0064575D">
            <w:pPr>
              <w:pStyle w:val="Textoindependiente"/>
              <w:rPr>
                <w:rFonts w:ascii="Arial" w:hAnsi="Arial" w:cs="Arial"/>
                <w:szCs w:val="20"/>
              </w:rPr>
            </w:pPr>
            <w:r>
              <w:rPr>
                <w:rFonts w:ascii="Arial" w:hAnsi="Arial" w:cs="Arial"/>
                <w:b w:val="0"/>
                <w:bCs w:val="0"/>
                <w:szCs w:val="20"/>
              </w:rPr>
              <w:t>JTI Total Amount Limit</w:t>
            </w:r>
          </w:p>
        </w:tc>
        <w:tc>
          <w:tcPr>
            <w:tcW w:w="1170" w:type="dxa"/>
            <w:tcBorders>
              <w:bottom w:val="single" w:sz="4" w:space="0" w:color="8CB1DE" w:themeColor="accent6" w:themeTint="99"/>
            </w:tcBorders>
          </w:tcPr>
          <w:p w14:paraId="462874DD" w14:textId="59C64BB6" w:rsidR="0064575D" w:rsidRDefault="0064575D" w:rsidP="0064575D">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Pr>
                <w:rFonts w:ascii="Arial" w:hAnsi="Arial" w:cs="Arial"/>
                <w:szCs w:val="20"/>
              </w:rPr>
              <w:t>Number</w:t>
            </w:r>
          </w:p>
        </w:tc>
        <w:tc>
          <w:tcPr>
            <w:tcW w:w="2520" w:type="dxa"/>
            <w:tcBorders>
              <w:bottom w:val="single" w:sz="4" w:space="0" w:color="8CB1DE" w:themeColor="accent6" w:themeTint="99"/>
            </w:tcBorders>
          </w:tcPr>
          <w:p w14:paraId="1918293D" w14:textId="27535EE2" w:rsidR="0064575D" w:rsidRDefault="0064575D" w:rsidP="0064575D">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Pr>
                <w:rFonts w:ascii="Arial" w:hAnsi="Arial" w:cs="Arial"/>
                <w:szCs w:val="20"/>
              </w:rPr>
              <w:t>Total Amount Limit</w:t>
            </w:r>
          </w:p>
        </w:tc>
        <w:tc>
          <w:tcPr>
            <w:tcW w:w="1440" w:type="dxa"/>
            <w:tcBorders>
              <w:bottom w:val="single" w:sz="4" w:space="0" w:color="8CB1DE" w:themeColor="accent6" w:themeTint="99"/>
            </w:tcBorders>
          </w:tcPr>
          <w:p w14:paraId="4EF2D2AA" w14:textId="00B1B9FD" w:rsidR="0064575D" w:rsidRDefault="0064575D" w:rsidP="0064575D">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Pr>
                <w:rFonts w:ascii="Arial" w:hAnsi="Arial" w:cs="Arial"/>
                <w:szCs w:val="20"/>
              </w:rPr>
              <w:t>ENU</w:t>
            </w:r>
          </w:p>
        </w:tc>
        <w:tc>
          <w:tcPr>
            <w:cnfStyle w:val="000100000000" w:firstRow="0" w:lastRow="0" w:firstColumn="0" w:lastColumn="1" w:oddVBand="0" w:evenVBand="0" w:oddHBand="0" w:evenHBand="0" w:firstRowFirstColumn="0" w:firstRowLastColumn="0" w:lastRowFirstColumn="0" w:lastRowLastColumn="0"/>
            <w:tcW w:w="2939" w:type="dxa"/>
            <w:tcBorders>
              <w:bottom w:val="single" w:sz="4" w:space="0" w:color="8CB1DE" w:themeColor="accent6" w:themeTint="99"/>
            </w:tcBorders>
          </w:tcPr>
          <w:p w14:paraId="5488A4DD" w14:textId="77777777" w:rsidR="0064575D" w:rsidRDefault="0064575D" w:rsidP="0064575D">
            <w:pPr>
              <w:pStyle w:val="Textoindependiente"/>
              <w:rPr>
                <w:rFonts w:ascii="Helvetica" w:hAnsi="Helvetica"/>
                <w:color w:val="4F4F4F"/>
                <w:sz w:val="18"/>
                <w:szCs w:val="18"/>
                <w:shd w:val="clear" w:color="auto" w:fill="FFFFFF"/>
              </w:rPr>
            </w:pPr>
          </w:p>
        </w:tc>
      </w:tr>
      <w:tr w:rsidR="0064575D" w:rsidRPr="00B00E4F" w14:paraId="58FADEF1" w14:textId="77777777" w:rsidTr="00521071">
        <w:trPr>
          <w:trHeight w:val="179"/>
        </w:trPr>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8CB1DE" w:themeColor="accent6" w:themeTint="99"/>
            </w:tcBorders>
          </w:tcPr>
          <w:p w14:paraId="493F26B0" w14:textId="39272E8D" w:rsidR="0064575D" w:rsidRPr="00BC5F3D" w:rsidRDefault="0064575D" w:rsidP="0064575D">
            <w:pPr>
              <w:pStyle w:val="Textoindependiente"/>
              <w:rPr>
                <w:rFonts w:ascii="Arial" w:hAnsi="Arial" w:cs="Arial"/>
                <w:b w:val="0"/>
                <w:bCs w:val="0"/>
                <w:szCs w:val="20"/>
              </w:rPr>
            </w:pPr>
            <w:r>
              <w:rPr>
                <w:rFonts w:ascii="Arial" w:hAnsi="Arial" w:cs="Arial"/>
                <w:b w:val="0"/>
                <w:bCs w:val="0"/>
                <w:szCs w:val="20"/>
              </w:rPr>
              <w:t>JTI Total Amount Limit</w:t>
            </w:r>
          </w:p>
        </w:tc>
        <w:tc>
          <w:tcPr>
            <w:tcW w:w="1170" w:type="dxa"/>
            <w:tcBorders>
              <w:bottom w:val="single" w:sz="4" w:space="0" w:color="8CB1DE" w:themeColor="accent6" w:themeTint="99"/>
            </w:tcBorders>
          </w:tcPr>
          <w:p w14:paraId="16BC1C03" w14:textId="4B873736" w:rsidR="0064575D" w:rsidRPr="00B00E4F" w:rsidRDefault="0064575D" w:rsidP="0064575D">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Pr>
                <w:rFonts w:ascii="Arial" w:hAnsi="Arial" w:cs="Arial"/>
                <w:szCs w:val="20"/>
              </w:rPr>
              <w:t>Number</w:t>
            </w:r>
          </w:p>
        </w:tc>
        <w:tc>
          <w:tcPr>
            <w:tcW w:w="2520" w:type="dxa"/>
            <w:tcBorders>
              <w:bottom w:val="single" w:sz="4" w:space="0" w:color="8CB1DE" w:themeColor="accent6" w:themeTint="99"/>
            </w:tcBorders>
          </w:tcPr>
          <w:p w14:paraId="498B4C0C" w14:textId="1FCBEDDB" w:rsidR="0064575D" w:rsidRPr="00BC5F3D" w:rsidRDefault="0064575D" w:rsidP="0064575D">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Pr>
                <w:rFonts w:ascii="Arial" w:hAnsi="Arial" w:cs="Arial"/>
                <w:szCs w:val="20"/>
              </w:rPr>
              <w:t>Total Amount Limit</w:t>
            </w:r>
          </w:p>
        </w:tc>
        <w:tc>
          <w:tcPr>
            <w:tcW w:w="1440" w:type="dxa"/>
            <w:tcBorders>
              <w:bottom w:val="single" w:sz="4" w:space="0" w:color="8CB1DE" w:themeColor="accent6" w:themeTint="99"/>
            </w:tcBorders>
          </w:tcPr>
          <w:p w14:paraId="7FF14198" w14:textId="5083A3B6" w:rsidR="0064575D" w:rsidRPr="00BC5F3D" w:rsidRDefault="0064575D" w:rsidP="0064575D">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Pr>
                <w:rFonts w:ascii="Arial" w:hAnsi="Arial" w:cs="Arial"/>
                <w:szCs w:val="20"/>
              </w:rPr>
              <w:t>ITA</w:t>
            </w:r>
          </w:p>
        </w:tc>
        <w:tc>
          <w:tcPr>
            <w:cnfStyle w:val="000100000000" w:firstRow="0" w:lastRow="0" w:firstColumn="0" w:lastColumn="1" w:oddVBand="0" w:evenVBand="0" w:oddHBand="0" w:evenHBand="0" w:firstRowFirstColumn="0" w:firstRowLastColumn="0" w:lastRowFirstColumn="0" w:lastRowLastColumn="0"/>
            <w:tcW w:w="2939" w:type="dxa"/>
            <w:tcBorders>
              <w:bottom w:val="single" w:sz="4" w:space="0" w:color="8CB1DE" w:themeColor="accent6" w:themeTint="99"/>
            </w:tcBorders>
          </w:tcPr>
          <w:p w14:paraId="656E713B" w14:textId="6B45112F" w:rsidR="0064575D" w:rsidRPr="00BC5F3D" w:rsidRDefault="0064575D" w:rsidP="0064575D">
            <w:pPr>
              <w:pStyle w:val="Textoindependiente"/>
              <w:rPr>
                <w:rFonts w:ascii="Arial" w:hAnsi="Arial" w:cs="Arial"/>
                <w:b w:val="0"/>
                <w:bCs w:val="0"/>
                <w:szCs w:val="20"/>
              </w:rPr>
            </w:pPr>
            <w:proofErr w:type="spellStart"/>
            <w:r>
              <w:rPr>
                <w:rFonts w:ascii="Helvetica" w:hAnsi="Helvetica"/>
                <w:b w:val="0"/>
                <w:bCs w:val="0"/>
                <w:color w:val="4F4F4F"/>
                <w:sz w:val="18"/>
                <w:szCs w:val="18"/>
                <w:shd w:val="clear" w:color="auto" w:fill="FFFFFF"/>
              </w:rPr>
              <w:t>Limite</w:t>
            </w:r>
            <w:proofErr w:type="spellEnd"/>
            <w:r>
              <w:rPr>
                <w:rFonts w:ascii="Helvetica" w:hAnsi="Helvetica"/>
                <w:b w:val="0"/>
                <w:bCs w:val="0"/>
                <w:color w:val="4F4F4F"/>
                <w:sz w:val="18"/>
                <w:szCs w:val="18"/>
                <w:shd w:val="clear" w:color="auto" w:fill="FFFFFF"/>
              </w:rPr>
              <w:t xml:space="preserve"> </w:t>
            </w:r>
            <w:proofErr w:type="spellStart"/>
            <w:r>
              <w:rPr>
                <w:rFonts w:ascii="Helvetica" w:hAnsi="Helvetica"/>
                <w:b w:val="0"/>
                <w:bCs w:val="0"/>
                <w:color w:val="4F4F4F"/>
                <w:sz w:val="18"/>
                <w:szCs w:val="18"/>
                <w:shd w:val="clear" w:color="auto" w:fill="FFFFFF"/>
              </w:rPr>
              <w:t>importo</w:t>
            </w:r>
            <w:proofErr w:type="spellEnd"/>
          </w:p>
        </w:tc>
      </w:tr>
      <w:tr w:rsidR="001A1D41" w:rsidRPr="00B00E4F" w14:paraId="6E892A8E" w14:textId="77777777" w:rsidTr="00521071">
        <w:trPr>
          <w:trHeight w:val="179"/>
        </w:trPr>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8CB1DE" w:themeColor="accent6" w:themeTint="99"/>
            </w:tcBorders>
          </w:tcPr>
          <w:p w14:paraId="5559B884" w14:textId="5F3424AD" w:rsidR="001A1D41" w:rsidRDefault="001A1D41" w:rsidP="001A1D41">
            <w:pPr>
              <w:pStyle w:val="Textoindependiente"/>
              <w:rPr>
                <w:rFonts w:ascii="Arial" w:hAnsi="Arial" w:cs="Arial"/>
                <w:szCs w:val="20"/>
              </w:rPr>
            </w:pPr>
            <w:r>
              <w:rPr>
                <w:rFonts w:ascii="Arial" w:hAnsi="Arial" w:cs="Arial"/>
                <w:b w:val="0"/>
                <w:bCs w:val="0"/>
                <w:szCs w:val="20"/>
              </w:rPr>
              <w:lastRenderedPageBreak/>
              <w:t>JTI Total Amount Limit</w:t>
            </w:r>
          </w:p>
        </w:tc>
        <w:tc>
          <w:tcPr>
            <w:tcW w:w="1170" w:type="dxa"/>
            <w:tcBorders>
              <w:bottom w:val="single" w:sz="4" w:space="0" w:color="8CB1DE" w:themeColor="accent6" w:themeTint="99"/>
            </w:tcBorders>
          </w:tcPr>
          <w:p w14:paraId="6E088B19" w14:textId="6E6FF37C" w:rsidR="001A1D41" w:rsidRDefault="001A1D41" w:rsidP="001A1D41">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Pr>
                <w:rFonts w:ascii="Arial" w:hAnsi="Arial" w:cs="Arial"/>
                <w:szCs w:val="20"/>
              </w:rPr>
              <w:t>Number</w:t>
            </w:r>
          </w:p>
        </w:tc>
        <w:tc>
          <w:tcPr>
            <w:tcW w:w="2520" w:type="dxa"/>
            <w:tcBorders>
              <w:bottom w:val="single" w:sz="4" w:space="0" w:color="8CB1DE" w:themeColor="accent6" w:themeTint="99"/>
            </w:tcBorders>
          </w:tcPr>
          <w:p w14:paraId="58CD348B" w14:textId="57DCD8CD" w:rsidR="001A1D41" w:rsidRDefault="001A1D41" w:rsidP="001A1D41">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Pr>
                <w:rFonts w:ascii="Arial" w:hAnsi="Arial" w:cs="Arial"/>
                <w:szCs w:val="20"/>
              </w:rPr>
              <w:t>Total Amount Limit</w:t>
            </w:r>
          </w:p>
        </w:tc>
        <w:tc>
          <w:tcPr>
            <w:tcW w:w="1440" w:type="dxa"/>
            <w:tcBorders>
              <w:bottom w:val="single" w:sz="4" w:space="0" w:color="8CB1DE" w:themeColor="accent6" w:themeTint="99"/>
            </w:tcBorders>
          </w:tcPr>
          <w:p w14:paraId="53659914" w14:textId="4247144E" w:rsidR="001A1D41" w:rsidRDefault="001A1D41" w:rsidP="001A1D41">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Pr>
                <w:rFonts w:ascii="Arial" w:hAnsi="Arial" w:cs="Arial"/>
                <w:szCs w:val="20"/>
              </w:rPr>
              <w:t>CSY</w:t>
            </w:r>
          </w:p>
        </w:tc>
        <w:tc>
          <w:tcPr>
            <w:cnfStyle w:val="000100000000" w:firstRow="0" w:lastRow="0" w:firstColumn="0" w:lastColumn="1" w:oddVBand="0" w:evenVBand="0" w:oddHBand="0" w:evenHBand="0" w:firstRowFirstColumn="0" w:firstRowLastColumn="0" w:lastRowFirstColumn="0" w:lastRowLastColumn="0"/>
            <w:tcW w:w="2939" w:type="dxa"/>
            <w:tcBorders>
              <w:bottom w:val="single" w:sz="4" w:space="0" w:color="8CB1DE" w:themeColor="accent6" w:themeTint="99"/>
            </w:tcBorders>
          </w:tcPr>
          <w:p w14:paraId="7BAE7345" w14:textId="4B21E3F4" w:rsidR="001A1D41" w:rsidRDefault="001A1D41" w:rsidP="001A1D41">
            <w:pPr>
              <w:pStyle w:val="Textoindependiente"/>
              <w:rPr>
                <w:rFonts w:ascii="Helvetica" w:hAnsi="Helvetica"/>
                <w:color w:val="4F4F4F"/>
                <w:sz w:val="18"/>
                <w:szCs w:val="18"/>
                <w:shd w:val="clear" w:color="auto" w:fill="FFFFFF"/>
              </w:rPr>
            </w:pPr>
            <w:r>
              <w:rPr>
                <w:rFonts w:ascii="Helvetica" w:hAnsi="Helvetica"/>
                <w:b w:val="0"/>
                <w:bCs w:val="0"/>
                <w:color w:val="4F4F4F"/>
                <w:sz w:val="18"/>
                <w:szCs w:val="18"/>
                <w:shd w:val="clear" w:color="auto" w:fill="FFFFFF"/>
              </w:rPr>
              <w:t>TBD</w:t>
            </w:r>
          </w:p>
        </w:tc>
      </w:tr>
      <w:tr w:rsidR="001A1D41" w:rsidRPr="00B00E4F" w14:paraId="7846DB02" w14:textId="77777777" w:rsidTr="00521071">
        <w:trPr>
          <w:trHeight w:val="179"/>
        </w:trPr>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8CB1DE" w:themeColor="accent6" w:themeTint="99"/>
            </w:tcBorders>
          </w:tcPr>
          <w:p w14:paraId="472ACAAC" w14:textId="58A330AD" w:rsidR="001A1D41" w:rsidRDefault="001A1D41" w:rsidP="001A1D41">
            <w:pPr>
              <w:pStyle w:val="Textoindependiente"/>
              <w:rPr>
                <w:rFonts w:ascii="Arial" w:hAnsi="Arial" w:cs="Arial"/>
                <w:szCs w:val="20"/>
              </w:rPr>
            </w:pPr>
            <w:r>
              <w:rPr>
                <w:rFonts w:ascii="Arial" w:hAnsi="Arial" w:cs="Arial"/>
                <w:b w:val="0"/>
                <w:bCs w:val="0"/>
                <w:szCs w:val="20"/>
              </w:rPr>
              <w:t>JTI Total Amount Limit</w:t>
            </w:r>
          </w:p>
        </w:tc>
        <w:tc>
          <w:tcPr>
            <w:tcW w:w="1170" w:type="dxa"/>
            <w:tcBorders>
              <w:bottom w:val="single" w:sz="4" w:space="0" w:color="8CB1DE" w:themeColor="accent6" w:themeTint="99"/>
            </w:tcBorders>
          </w:tcPr>
          <w:p w14:paraId="4FAE0C97" w14:textId="078F3737" w:rsidR="001A1D41" w:rsidRDefault="001A1D41" w:rsidP="001A1D41">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Pr>
                <w:rFonts w:ascii="Arial" w:hAnsi="Arial" w:cs="Arial"/>
                <w:szCs w:val="20"/>
              </w:rPr>
              <w:t>Error message</w:t>
            </w:r>
          </w:p>
        </w:tc>
        <w:tc>
          <w:tcPr>
            <w:tcW w:w="2520" w:type="dxa"/>
            <w:tcBorders>
              <w:bottom w:val="single" w:sz="4" w:space="0" w:color="8CB1DE" w:themeColor="accent6" w:themeTint="99"/>
            </w:tcBorders>
          </w:tcPr>
          <w:p w14:paraId="6325CA1B" w14:textId="1C45EEB5" w:rsidR="001A1D41" w:rsidRDefault="001A1D41" w:rsidP="001A1D41">
            <w:pPr>
              <w:pStyle w:val="Textoindependiente"/>
              <w:cnfStyle w:val="000000000000" w:firstRow="0" w:lastRow="0" w:firstColumn="0" w:lastColumn="0" w:oddVBand="0" w:evenVBand="0" w:oddHBand="0" w:evenHBand="0" w:firstRowFirstColumn="0" w:firstRowLastColumn="0" w:lastRowFirstColumn="0" w:lastRowLastColumn="0"/>
              <w:rPr>
                <w:szCs w:val="20"/>
              </w:rPr>
            </w:pPr>
            <w:r>
              <w:rPr>
                <w:szCs w:val="20"/>
              </w:rPr>
              <w:t>Sum of Contract Total Amount exceeds in xxx the Total Amount Limit</w:t>
            </w:r>
          </w:p>
        </w:tc>
        <w:tc>
          <w:tcPr>
            <w:tcW w:w="1440" w:type="dxa"/>
            <w:tcBorders>
              <w:bottom w:val="single" w:sz="4" w:space="0" w:color="8CB1DE" w:themeColor="accent6" w:themeTint="99"/>
            </w:tcBorders>
          </w:tcPr>
          <w:p w14:paraId="3BC75210" w14:textId="17F5CD12" w:rsidR="001A1D41" w:rsidRDefault="001A1D41" w:rsidP="001A1D41">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Pr>
                <w:rFonts w:ascii="Arial" w:hAnsi="Arial" w:cs="Arial"/>
                <w:szCs w:val="20"/>
              </w:rPr>
              <w:t>ENU</w:t>
            </w:r>
          </w:p>
        </w:tc>
        <w:tc>
          <w:tcPr>
            <w:cnfStyle w:val="000100000000" w:firstRow="0" w:lastRow="0" w:firstColumn="0" w:lastColumn="1" w:oddVBand="0" w:evenVBand="0" w:oddHBand="0" w:evenHBand="0" w:firstRowFirstColumn="0" w:firstRowLastColumn="0" w:lastRowFirstColumn="0" w:lastRowLastColumn="0"/>
            <w:tcW w:w="2939" w:type="dxa"/>
            <w:tcBorders>
              <w:bottom w:val="single" w:sz="4" w:space="0" w:color="8CB1DE" w:themeColor="accent6" w:themeTint="99"/>
            </w:tcBorders>
          </w:tcPr>
          <w:p w14:paraId="68A40B00" w14:textId="77777777" w:rsidR="001A1D41" w:rsidRPr="00176F56" w:rsidRDefault="001A1D41" w:rsidP="001A1D41">
            <w:pPr>
              <w:pStyle w:val="Textoindependiente"/>
              <w:rPr>
                <w:rFonts w:ascii="Arial" w:hAnsi="Arial" w:cs="Arial"/>
                <w:b w:val="0"/>
                <w:bCs w:val="0"/>
                <w:szCs w:val="20"/>
              </w:rPr>
            </w:pPr>
          </w:p>
        </w:tc>
      </w:tr>
      <w:tr w:rsidR="001A1D41" w:rsidRPr="00B00E4F" w14:paraId="293ED4A6" w14:textId="77777777" w:rsidTr="00521071">
        <w:trPr>
          <w:trHeight w:val="179"/>
        </w:trPr>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8CB1DE" w:themeColor="accent6" w:themeTint="99"/>
            </w:tcBorders>
          </w:tcPr>
          <w:p w14:paraId="6274D352" w14:textId="335CFD7C" w:rsidR="001A1D41" w:rsidRPr="00BC5F3D" w:rsidRDefault="001A1D41" w:rsidP="001A1D41">
            <w:pPr>
              <w:pStyle w:val="Textoindependiente"/>
              <w:rPr>
                <w:rFonts w:ascii="Arial" w:hAnsi="Arial" w:cs="Arial"/>
                <w:b w:val="0"/>
                <w:bCs w:val="0"/>
                <w:szCs w:val="20"/>
              </w:rPr>
            </w:pPr>
            <w:r>
              <w:rPr>
                <w:rFonts w:ascii="Arial" w:hAnsi="Arial" w:cs="Arial"/>
                <w:b w:val="0"/>
                <w:bCs w:val="0"/>
                <w:szCs w:val="20"/>
              </w:rPr>
              <w:t>JTI Total Amount Limit</w:t>
            </w:r>
          </w:p>
        </w:tc>
        <w:tc>
          <w:tcPr>
            <w:tcW w:w="1170" w:type="dxa"/>
            <w:tcBorders>
              <w:bottom w:val="single" w:sz="4" w:space="0" w:color="8CB1DE" w:themeColor="accent6" w:themeTint="99"/>
            </w:tcBorders>
          </w:tcPr>
          <w:p w14:paraId="36DBCF33" w14:textId="4E76D756" w:rsidR="001A1D41" w:rsidRDefault="001A1D41" w:rsidP="001A1D41">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Pr>
                <w:rFonts w:ascii="Arial" w:hAnsi="Arial" w:cs="Arial"/>
                <w:szCs w:val="20"/>
              </w:rPr>
              <w:t>Error message</w:t>
            </w:r>
          </w:p>
        </w:tc>
        <w:tc>
          <w:tcPr>
            <w:tcW w:w="2520" w:type="dxa"/>
            <w:tcBorders>
              <w:bottom w:val="single" w:sz="4" w:space="0" w:color="8CB1DE" w:themeColor="accent6" w:themeTint="99"/>
            </w:tcBorders>
          </w:tcPr>
          <w:p w14:paraId="29A8AC46" w14:textId="4497538A" w:rsidR="001A1D41" w:rsidRPr="00BC5F3D" w:rsidRDefault="001A1D41" w:rsidP="001A1D41">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Pr>
                <w:szCs w:val="20"/>
              </w:rPr>
              <w:t>Sum of Contract Total Amount exceeds in xxx the Total Amount Limit</w:t>
            </w:r>
          </w:p>
        </w:tc>
        <w:tc>
          <w:tcPr>
            <w:tcW w:w="1440" w:type="dxa"/>
            <w:tcBorders>
              <w:bottom w:val="single" w:sz="4" w:space="0" w:color="8CB1DE" w:themeColor="accent6" w:themeTint="99"/>
            </w:tcBorders>
          </w:tcPr>
          <w:p w14:paraId="46E5BD9D" w14:textId="5D8AEFED" w:rsidR="001A1D41" w:rsidRDefault="001A1D41" w:rsidP="001A1D41">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Pr>
                <w:rFonts w:ascii="Arial" w:hAnsi="Arial" w:cs="Arial"/>
                <w:szCs w:val="20"/>
              </w:rPr>
              <w:t>ITA</w:t>
            </w:r>
          </w:p>
        </w:tc>
        <w:tc>
          <w:tcPr>
            <w:cnfStyle w:val="000100000000" w:firstRow="0" w:lastRow="0" w:firstColumn="0" w:lastColumn="1" w:oddVBand="0" w:evenVBand="0" w:oddHBand="0" w:evenHBand="0" w:firstRowFirstColumn="0" w:firstRowLastColumn="0" w:lastRowFirstColumn="0" w:lastRowLastColumn="0"/>
            <w:tcW w:w="2939" w:type="dxa"/>
            <w:tcBorders>
              <w:bottom w:val="single" w:sz="4" w:space="0" w:color="8CB1DE" w:themeColor="accent6" w:themeTint="99"/>
            </w:tcBorders>
          </w:tcPr>
          <w:p w14:paraId="76A8151C" w14:textId="63FAD784" w:rsidR="001A1D41" w:rsidRPr="00176F56" w:rsidRDefault="001A1D41" w:rsidP="001A1D41">
            <w:pPr>
              <w:pStyle w:val="Textoindependiente"/>
              <w:rPr>
                <w:rFonts w:ascii="Arial" w:hAnsi="Arial" w:cs="Arial"/>
                <w:b w:val="0"/>
                <w:bCs w:val="0"/>
                <w:szCs w:val="20"/>
              </w:rPr>
            </w:pPr>
            <w:r>
              <w:rPr>
                <w:rFonts w:ascii="Arial" w:hAnsi="Arial" w:cs="Arial"/>
                <w:b w:val="0"/>
                <w:bCs w:val="0"/>
                <w:szCs w:val="20"/>
              </w:rPr>
              <w:t>TBD</w:t>
            </w:r>
          </w:p>
        </w:tc>
      </w:tr>
      <w:tr w:rsidR="00E55F37" w:rsidRPr="00B00E4F" w14:paraId="14A5040E" w14:textId="77777777" w:rsidTr="00521071">
        <w:trPr>
          <w:trHeight w:val="179"/>
        </w:trPr>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8CB1DE" w:themeColor="accent6" w:themeTint="99"/>
            </w:tcBorders>
          </w:tcPr>
          <w:p w14:paraId="61F8A826" w14:textId="4F308613" w:rsidR="00E55F37" w:rsidRDefault="00E55F37" w:rsidP="00E55F37">
            <w:pPr>
              <w:pStyle w:val="Textoindependiente"/>
              <w:rPr>
                <w:rFonts w:ascii="Arial" w:hAnsi="Arial" w:cs="Arial"/>
                <w:szCs w:val="20"/>
              </w:rPr>
            </w:pPr>
            <w:r>
              <w:rPr>
                <w:rFonts w:ascii="Arial" w:hAnsi="Arial" w:cs="Arial"/>
                <w:b w:val="0"/>
                <w:bCs w:val="0"/>
                <w:szCs w:val="20"/>
              </w:rPr>
              <w:t>JTI Total Amount Limit</w:t>
            </w:r>
          </w:p>
        </w:tc>
        <w:tc>
          <w:tcPr>
            <w:tcW w:w="1170" w:type="dxa"/>
            <w:tcBorders>
              <w:bottom w:val="single" w:sz="4" w:space="0" w:color="8CB1DE" w:themeColor="accent6" w:themeTint="99"/>
            </w:tcBorders>
          </w:tcPr>
          <w:p w14:paraId="1B57B105" w14:textId="1394665D" w:rsidR="00E55F37" w:rsidRDefault="00E55F37" w:rsidP="00E55F37">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Pr>
                <w:rFonts w:ascii="Arial" w:hAnsi="Arial" w:cs="Arial"/>
                <w:szCs w:val="20"/>
              </w:rPr>
              <w:t>Error message</w:t>
            </w:r>
          </w:p>
        </w:tc>
        <w:tc>
          <w:tcPr>
            <w:tcW w:w="2520" w:type="dxa"/>
            <w:tcBorders>
              <w:bottom w:val="single" w:sz="4" w:space="0" w:color="8CB1DE" w:themeColor="accent6" w:themeTint="99"/>
            </w:tcBorders>
          </w:tcPr>
          <w:p w14:paraId="0E2EBFEC" w14:textId="3F27C0FF" w:rsidR="00E55F37" w:rsidRDefault="00E55F37" w:rsidP="00E55F37">
            <w:pPr>
              <w:pStyle w:val="Textoindependiente"/>
              <w:cnfStyle w:val="000000000000" w:firstRow="0" w:lastRow="0" w:firstColumn="0" w:lastColumn="0" w:oddVBand="0" w:evenVBand="0" w:oddHBand="0" w:evenHBand="0" w:firstRowFirstColumn="0" w:firstRowLastColumn="0" w:lastRowFirstColumn="0" w:lastRowLastColumn="0"/>
              <w:rPr>
                <w:szCs w:val="20"/>
              </w:rPr>
            </w:pPr>
            <w:r>
              <w:rPr>
                <w:szCs w:val="20"/>
              </w:rPr>
              <w:t>Sum of Contract Total Amount exceeds in xxx the Total Amount Limit</w:t>
            </w:r>
          </w:p>
        </w:tc>
        <w:tc>
          <w:tcPr>
            <w:tcW w:w="1440" w:type="dxa"/>
            <w:tcBorders>
              <w:bottom w:val="single" w:sz="4" w:space="0" w:color="8CB1DE" w:themeColor="accent6" w:themeTint="99"/>
            </w:tcBorders>
          </w:tcPr>
          <w:p w14:paraId="32856F91" w14:textId="7D52CC7D" w:rsidR="00E55F37" w:rsidRDefault="00E55F37" w:rsidP="00E55F37">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Pr>
                <w:rFonts w:ascii="Arial" w:hAnsi="Arial" w:cs="Arial"/>
                <w:szCs w:val="20"/>
              </w:rPr>
              <w:t>CSY</w:t>
            </w:r>
          </w:p>
        </w:tc>
        <w:tc>
          <w:tcPr>
            <w:cnfStyle w:val="000100000000" w:firstRow="0" w:lastRow="0" w:firstColumn="0" w:lastColumn="1" w:oddVBand="0" w:evenVBand="0" w:oddHBand="0" w:evenHBand="0" w:firstRowFirstColumn="0" w:firstRowLastColumn="0" w:lastRowFirstColumn="0" w:lastRowLastColumn="0"/>
            <w:tcW w:w="2939" w:type="dxa"/>
            <w:tcBorders>
              <w:bottom w:val="single" w:sz="4" w:space="0" w:color="8CB1DE" w:themeColor="accent6" w:themeTint="99"/>
            </w:tcBorders>
          </w:tcPr>
          <w:p w14:paraId="4415D54F" w14:textId="3F9D0E85" w:rsidR="00E55F37" w:rsidRDefault="00E55F37" w:rsidP="00E55F37">
            <w:pPr>
              <w:pStyle w:val="Textoindependiente"/>
              <w:rPr>
                <w:rFonts w:ascii="Arial" w:hAnsi="Arial" w:cs="Arial"/>
                <w:szCs w:val="20"/>
              </w:rPr>
            </w:pPr>
            <w:r>
              <w:rPr>
                <w:rFonts w:ascii="Arial" w:hAnsi="Arial" w:cs="Arial"/>
                <w:b w:val="0"/>
                <w:bCs w:val="0"/>
                <w:szCs w:val="20"/>
              </w:rPr>
              <w:t>TBD</w:t>
            </w:r>
          </w:p>
        </w:tc>
      </w:tr>
      <w:tr w:rsidR="00E55F37" w:rsidRPr="00B00E4F" w14:paraId="57B69865" w14:textId="77777777" w:rsidTr="00521071">
        <w:trPr>
          <w:trHeight w:val="179"/>
        </w:trPr>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8CB1DE" w:themeColor="accent6" w:themeTint="99"/>
            </w:tcBorders>
          </w:tcPr>
          <w:p w14:paraId="43103D2F" w14:textId="7467D156" w:rsidR="00E55F37" w:rsidRDefault="00E55F37" w:rsidP="00E55F37">
            <w:pPr>
              <w:pStyle w:val="Textoindependiente"/>
              <w:rPr>
                <w:rFonts w:ascii="Arial" w:hAnsi="Arial" w:cs="Arial"/>
                <w:szCs w:val="20"/>
              </w:rPr>
            </w:pPr>
            <w:r>
              <w:rPr>
                <w:rFonts w:ascii="Arial" w:hAnsi="Arial" w:cs="Arial"/>
                <w:b w:val="0"/>
                <w:bCs w:val="0"/>
                <w:szCs w:val="20"/>
              </w:rPr>
              <w:t>JTI Total Points Limit</w:t>
            </w:r>
          </w:p>
        </w:tc>
        <w:tc>
          <w:tcPr>
            <w:tcW w:w="1170" w:type="dxa"/>
            <w:tcBorders>
              <w:bottom w:val="single" w:sz="4" w:space="0" w:color="8CB1DE" w:themeColor="accent6" w:themeTint="99"/>
            </w:tcBorders>
          </w:tcPr>
          <w:p w14:paraId="61081867" w14:textId="4DD6BCF6" w:rsidR="00E55F37" w:rsidRDefault="00E55F37" w:rsidP="00E55F37">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Pr>
                <w:rFonts w:ascii="Arial" w:hAnsi="Arial" w:cs="Arial"/>
                <w:szCs w:val="20"/>
              </w:rPr>
              <w:t>Error message</w:t>
            </w:r>
          </w:p>
        </w:tc>
        <w:tc>
          <w:tcPr>
            <w:tcW w:w="2520" w:type="dxa"/>
            <w:tcBorders>
              <w:bottom w:val="single" w:sz="4" w:space="0" w:color="8CB1DE" w:themeColor="accent6" w:themeTint="99"/>
            </w:tcBorders>
          </w:tcPr>
          <w:p w14:paraId="0E9D0994" w14:textId="421C18C9" w:rsidR="00E55F37" w:rsidRDefault="00E55F37" w:rsidP="00E55F37">
            <w:pPr>
              <w:pStyle w:val="Textoindependiente"/>
              <w:cnfStyle w:val="000000000000" w:firstRow="0" w:lastRow="0" w:firstColumn="0" w:lastColumn="0" w:oddVBand="0" w:evenVBand="0" w:oddHBand="0" w:evenHBand="0" w:firstRowFirstColumn="0" w:firstRowLastColumn="0" w:lastRowFirstColumn="0" w:lastRowLastColumn="0"/>
              <w:rPr>
                <w:szCs w:val="20"/>
              </w:rPr>
            </w:pPr>
            <w:r>
              <w:rPr>
                <w:szCs w:val="20"/>
              </w:rPr>
              <w:t>Sum of Contract Total Points exceeds in xxx the Total Points Limit</w:t>
            </w:r>
          </w:p>
        </w:tc>
        <w:tc>
          <w:tcPr>
            <w:tcW w:w="1440" w:type="dxa"/>
            <w:tcBorders>
              <w:bottom w:val="single" w:sz="4" w:space="0" w:color="8CB1DE" w:themeColor="accent6" w:themeTint="99"/>
            </w:tcBorders>
          </w:tcPr>
          <w:p w14:paraId="3985244B" w14:textId="198F33B8" w:rsidR="00E55F37" w:rsidRDefault="00E55F37" w:rsidP="00E55F37">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Pr>
                <w:rFonts w:ascii="Arial" w:hAnsi="Arial" w:cs="Arial"/>
                <w:szCs w:val="20"/>
              </w:rPr>
              <w:t>ENU</w:t>
            </w:r>
          </w:p>
        </w:tc>
        <w:tc>
          <w:tcPr>
            <w:cnfStyle w:val="000100000000" w:firstRow="0" w:lastRow="0" w:firstColumn="0" w:lastColumn="1" w:oddVBand="0" w:evenVBand="0" w:oddHBand="0" w:evenHBand="0" w:firstRowFirstColumn="0" w:firstRowLastColumn="0" w:lastRowFirstColumn="0" w:lastRowLastColumn="0"/>
            <w:tcW w:w="2939" w:type="dxa"/>
            <w:tcBorders>
              <w:bottom w:val="single" w:sz="4" w:space="0" w:color="8CB1DE" w:themeColor="accent6" w:themeTint="99"/>
            </w:tcBorders>
          </w:tcPr>
          <w:p w14:paraId="43CE2D8F" w14:textId="77777777" w:rsidR="00E55F37" w:rsidRPr="00176F56" w:rsidRDefault="00E55F37" w:rsidP="00E55F37">
            <w:pPr>
              <w:pStyle w:val="Textoindependiente"/>
              <w:rPr>
                <w:rFonts w:ascii="Arial" w:hAnsi="Arial" w:cs="Arial"/>
                <w:b w:val="0"/>
                <w:bCs w:val="0"/>
                <w:szCs w:val="20"/>
              </w:rPr>
            </w:pPr>
          </w:p>
        </w:tc>
      </w:tr>
      <w:tr w:rsidR="00AD720B" w:rsidRPr="00B00E4F" w14:paraId="59BA9E74" w14:textId="77777777" w:rsidTr="00521071">
        <w:trPr>
          <w:trHeight w:val="179"/>
        </w:trPr>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8CB1DE" w:themeColor="accent6" w:themeTint="99"/>
            </w:tcBorders>
          </w:tcPr>
          <w:p w14:paraId="7A6FDC93" w14:textId="32FC8105" w:rsidR="00AD720B" w:rsidRPr="0021739B" w:rsidRDefault="00AD720B" w:rsidP="00E55F37">
            <w:pPr>
              <w:pStyle w:val="Textoindependiente"/>
              <w:rPr>
                <w:rFonts w:ascii="Arial" w:hAnsi="Arial" w:cs="Arial"/>
                <w:b w:val="0"/>
                <w:bCs w:val="0"/>
                <w:szCs w:val="20"/>
              </w:rPr>
            </w:pPr>
            <w:r w:rsidRPr="0021739B">
              <w:rPr>
                <w:rFonts w:ascii="Arial" w:hAnsi="Arial" w:cs="Arial"/>
                <w:b w:val="0"/>
                <w:bCs w:val="0"/>
                <w:szCs w:val="20"/>
              </w:rPr>
              <w:t>Contract Term</w:t>
            </w:r>
          </w:p>
        </w:tc>
        <w:tc>
          <w:tcPr>
            <w:tcW w:w="1170" w:type="dxa"/>
            <w:tcBorders>
              <w:bottom w:val="single" w:sz="4" w:space="0" w:color="8CB1DE" w:themeColor="accent6" w:themeTint="99"/>
            </w:tcBorders>
          </w:tcPr>
          <w:p w14:paraId="306DE705" w14:textId="0149D705" w:rsidR="00AD720B" w:rsidRDefault="0021739B" w:rsidP="00E55F37">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Pr>
                <w:rFonts w:ascii="Arial" w:hAnsi="Arial" w:cs="Arial"/>
                <w:szCs w:val="20"/>
              </w:rPr>
              <w:t>Text</w:t>
            </w:r>
          </w:p>
        </w:tc>
        <w:tc>
          <w:tcPr>
            <w:tcW w:w="2520" w:type="dxa"/>
            <w:tcBorders>
              <w:bottom w:val="single" w:sz="4" w:space="0" w:color="8CB1DE" w:themeColor="accent6" w:themeTint="99"/>
            </w:tcBorders>
          </w:tcPr>
          <w:p w14:paraId="034468C9" w14:textId="634E822E" w:rsidR="00AD720B" w:rsidRDefault="0021739B" w:rsidP="00E55F37">
            <w:pPr>
              <w:pStyle w:val="Textoindependiente"/>
              <w:cnfStyle w:val="000000000000" w:firstRow="0" w:lastRow="0" w:firstColumn="0" w:lastColumn="0" w:oddVBand="0" w:evenVBand="0" w:oddHBand="0" w:evenHBand="0" w:firstRowFirstColumn="0" w:firstRowLastColumn="0" w:lastRowFirstColumn="0" w:lastRowLastColumn="0"/>
              <w:rPr>
                <w:szCs w:val="20"/>
              </w:rPr>
            </w:pPr>
            <w:r>
              <w:rPr>
                <w:szCs w:val="20"/>
              </w:rPr>
              <w:t>Contract Term</w:t>
            </w:r>
          </w:p>
        </w:tc>
        <w:tc>
          <w:tcPr>
            <w:tcW w:w="1440" w:type="dxa"/>
            <w:tcBorders>
              <w:bottom w:val="single" w:sz="4" w:space="0" w:color="8CB1DE" w:themeColor="accent6" w:themeTint="99"/>
            </w:tcBorders>
          </w:tcPr>
          <w:p w14:paraId="7274A2CF" w14:textId="1734981E" w:rsidR="00AD720B" w:rsidRDefault="0021739B" w:rsidP="00E55F37">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Pr>
                <w:rFonts w:ascii="Arial" w:hAnsi="Arial" w:cs="Arial"/>
                <w:szCs w:val="20"/>
              </w:rPr>
              <w:t>ENU</w:t>
            </w:r>
          </w:p>
        </w:tc>
        <w:tc>
          <w:tcPr>
            <w:cnfStyle w:val="000100000000" w:firstRow="0" w:lastRow="0" w:firstColumn="0" w:lastColumn="1" w:oddVBand="0" w:evenVBand="0" w:oddHBand="0" w:evenHBand="0" w:firstRowFirstColumn="0" w:firstRowLastColumn="0" w:lastRowFirstColumn="0" w:lastRowLastColumn="0"/>
            <w:tcW w:w="2939" w:type="dxa"/>
            <w:tcBorders>
              <w:bottom w:val="single" w:sz="4" w:space="0" w:color="8CB1DE" w:themeColor="accent6" w:themeTint="99"/>
            </w:tcBorders>
          </w:tcPr>
          <w:p w14:paraId="7F96DD74" w14:textId="77777777" w:rsidR="00AD720B" w:rsidRPr="00176F56" w:rsidRDefault="00AD720B" w:rsidP="00E55F37">
            <w:pPr>
              <w:pStyle w:val="Textoindependiente"/>
              <w:rPr>
                <w:rFonts w:ascii="Arial" w:hAnsi="Arial" w:cs="Arial"/>
                <w:b w:val="0"/>
                <w:bCs w:val="0"/>
                <w:szCs w:val="20"/>
              </w:rPr>
            </w:pPr>
          </w:p>
        </w:tc>
      </w:tr>
      <w:tr w:rsidR="0021739B" w:rsidRPr="00B00E4F" w14:paraId="0B3D0623" w14:textId="77777777" w:rsidTr="00521071">
        <w:trPr>
          <w:trHeight w:val="179"/>
        </w:trPr>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8CB1DE" w:themeColor="accent6" w:themeTint="99"/>
            </w:tcBorders>
          </w:tcPr>
          <w:p w14:paraId="0968729F" w14:textId="2A05708A" w:rsidR="0021739B" w:rsidRDefault="0021739B" w:rsidP="0021739B">
            <w:pPr>
              <w:pStyle w:val="Textoindependiente"/>
              <w:rPr>
                <w:rFonts w:ascii="Arial" w:hAnsi="Arial" w:cs="Arial"/>
                <w:szCs w:val="20"/>
              </w:rPr>
            </w:pPr>
            <w:r w:rsidRPr="0021739B">
              <w:rPr>
                <w:rFonts w:ascii="Arial" w:hAnsi="Arial" w:cs="Arial"/>
                <w:b w:val="0"/>
                <w:bCs w:val="0"/>
                <w:szCs w:val="20"/>
              </w:rPr>
              <w:t>Contract Term</w:t>
            </w:r>
          </w:p>
        </w:tc>
        <w:tc>
          <w:tcPr>
            <w:tcW w:w="1170" w:type="dxa"/>
            <w:tcBorders>
              <w:bottom w:val="single" w:sz="4" w:space="0" w:color="8CB1DE" w:themeColor="accent6" w:themeTint="99"/>
            </w:tcBorders>
          </w:tcPr>
          <w:p w14:paraId="0701F104" w14:textId="2DBB2FCE" w:rsidR="0021739B" w:rsidRDefault="0021739B" w:rsidP="0021739B">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Pr>
                <w:rFonts w:ascii="Arial" w:hAnsi="Arial" w:cs="Arial"/>
                <w:szCs w:val="20"/>
              </w:rPr>
              <w:t>Text</w:t>
            </w:r>
          </w:p>
        </w:tc>
        <w:tc>
          <w:tcPr>
            <w:tcW w:w="2520" w:type="dxa"/>
            <w:tcBorders>
              <w:bottom w:val="single" w:sz="4" w:space="0" w:color="8CB1DE" w:themeColor="accent6" w:themeTint="99"/>
            </w:tcBorders>
          </w:tcPr>
          <w:p w14:paraId="7087E338" w14:textId="0125CB3B" w:rsidR="0021739B" w:rsidRDefault="0021739B" w:rsidP="0021739B">
            <w:pPr>
              <w:pStyle w:val="Textoindependiente"/>
              <w:cnfStyle w:val="000000000000" w:firstRow="0" w:lastRow="0" w:firstColumn="0" w:lastColumn="0" w:oddVBand="0" w:evenVBand="0" w:oddHBand="0" w:evenHBand="0" w:firstRowFirstColumn="0" w:firstRowLastColumn="0" w:lastRowFirstColumn="0" w:lastRowLastColumn="0"/>
              <w:rPr>
                <w:szCs w:val="20"/>
              </w:rPr>
            </w:pPr>
            <w:r>
              <w:rPr>
                <w:szCs w:val="20"/>
              </w:rPr>
              <w:t>Contract Term</w:t>
            </w:r>
          </w:p>
        </w:tc>
        <w:tc>
          <w:tcPr>
            <w:tcW w:w="1440" w:type="dxa"/>
            <w:tcBorders>
              <w:bottom w:val="single" w:sz="4" w:space="0" w:color="8CB1DE" w:themeColor="accent6" w:themeTint="99"/>
            </w:tcBorders>
          </w:tcPr>
          <w:p w14:paraId="2824C119" w14:textId="4D0123AA" w:rsidR="0021739B" w:rsidRDefault="0021739B" w:rsidP="0021739B">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Pr>
                <w:rFonts w:ascii="Arial" w:hAnsi="Arial" w:cs="Arial"/>
                <w:szCs w:val="20"/>
              </w:rPr>
              <w:t>ITA</w:t>
            </w:r>
          </w:p>
        </w:tc>
        <w:tc>
          <w:tcPr>
            <w:cnfStyle w:val="000100000000" w:firstRow="0" w:lastRow="0" w:firstColumn="0" w:lastColumn="1" w:oddVBand="0" w:evenVBand="0" w:oddHBand="0" w:evenHBand="0" w:firstRowFirstColumn="0" w:firstRowLastColumn="0" w:lastRowFirstColumn="0" w:lastRowLastColumn="0"/>
            <w:tcW w:w="2939" w:type="dxa"/>
            <w:tcBorders>
              <w:bottom w:val="single" w:sz="4" w:space="0" w:color="8CB1DE" w:themeColor="accent6" w:themeTint="99"/>
            </w:tcBorders>
          </w:tcPr>
          <w:p w14:paraId="2510A956" w14:textId="16CD765D" w:rsidR="0021739B" w:rsidRPr="00176F56" w:rsidRDefault="003651E2" w:rsidP="0021739B">
            <w:pPr>
              <w:pStyle w:val="Textoindependiente"/>
              <w:rPr>
                <w:rFonts w:ascii="Arial" w:hAnsi="Arial" w:cs="Arial"/>
                <w:b w:val="0"/>
                <w:bCs w:val="0"/>
                <w:szCs w:val="20"/>
              </w:rPr>
            </w:pPr>
            <w:proofErr w:type="spellStart"/>
            <w:r>
              <w:rPr>
                <w:rFonts w:ascii="Arial" w:hAnsi="Arial" w:cs="Arial"/>
                <w:b w:val="0"/>
                <w:bCs w:val="0"/>
                <w:szCs w:val="20"/>
              </w:rPr>
              <w:t>Clausola</w:t>
            </w:r>
            <w:proofErr w:type="spellEnd"/>
          </w:p>
        </w:tc>
      </w:tr>
      <w:tr w:rsidR="0021739B" w:rsidRPr="00B00E4F" w14:paraId="44E157D4" w14:textId="77777777" w:rsidTr="00521071">
        <w:trPr>
          <w:trHeight w:val="179"/>
        </w:trPr>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8CB1DE" w:themeColor="accent6" w:themeTint="99"/>
            </w:tcBorders>
          </w:tcPr>
          <w:p w14:paraId="4BDE8D4A" w14:textId="7AD25E83" w:rsidR="0021739B" w:rsidRDefault="0021739B" w:rsidP="0021739B">
            <w:pPr>
              <w:pStyle w:val="Textoindependiente"/>
              <w:rPr>
                <w:rFonts w:ascii="Arial" w:hAnsi="Arial" w:cs="Arial"/>
                <w:szCs w:val="20"/>
              </w:rPr>
            </w:pPr>
            <w:r w:rsidRPr="0021739B">
              <w:rPr>
                <w:rFonts w:ascii="Arial" w:hAnsi="Arial" w:cs="Arial"/>
                <w:b w:val="0"/>
                <w:bCs w:val="0"/>
                <w:szCs w:val="20"/>
              </w:rPr>
              <w:t>Contract Term</w:t>
            </w:r>
          </w:p>
        </w:tc>
        <w:tc>
          <w:tcPr>
            <w:tcW w:w="1170" w:type="dxa"/>
            <w:tcBorders>
              <w:bottom w:val="single" w:sz="4" w:space="0" w:color="8CB1DE" w:themeColor="accent6" w:themeTint="99"/>
            </w:tcBorders>
          </w:tcPr>
          <w:p w14:paraId="33DF2886" w14:textId="7380B642" w:rsidR="0021739B" w:rsidRDefault="0021739B" w:rsidP="0021739B">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Pr>
                <w:rFonts w:ascii="Arial" w:hAnsi="Arial" w:cs="Arial"/>
                <w:szCs w:val="20"/>
              </w:rPr>
              <w:t>Text</w:t>
            </w:r>
          </w:p>
        </w:tc>
        <w:tc>
          <w:tcPr>
            <w:tcW w:w="2520" w:type="dxa"/>
            <w:tcBorders>
              <w:bottom w:val="single" w:sz="4" w:space="0" w:color="8CB1DE" w:themeColor="accent6" w:themeTint="99"/>
            </w:tcBorders>
          </w:tcPr>
          <w:p w14:paraId="132271F3" w14:textId="2BDCE6C2" w:rsidR="0021739B" w:rsidRDefault="0021739B" w:rsidP="0021739B">
            <w:pPr>
              <w:pStyle w:val="Textoindependiente"/>
              <w:cnfStyle w:val="000000000000" w:firstRow="0" w:lastRow="0" w:firstColumn="0" w:lastColumn="0" w:oddVBand="0" w:evenVBand="0" w:oddHBand="0" w:evenHBand="0" w:firstRowFirstColumn="0" w:firstRowLastColumn="0" w:lastRowFirstColumn="0" w:lastRowLastColumn="0"/>
              <w:rPr>
                <w:szCs w:val="20"/>
              </w:rPr>
            </w:pPr>
            <w:r>
              <w:rPr>
                <w:szCs w:val="20"/>
              </w:rPr>
              <w:t>Contract Term</w:t>
            </w:r>
          </w:p>
        </w:tc>
        <w:tc>
          <w:tcPr>
            <w:tcW w:w="1440" w:type="dxa"/>
            <w:tcBorders>
              <w:bottom w:val="single" w:sz="4" w:space="0" w:color="8CB1DE" w:themeColor="accent6" w:themeTint="99"/>
            </w:tcBorders>
          </w:tcPr>
          <w:p w14:paraId="2B7A45E1" w14:textId="42BAEADB" w:rsidR="0021739B" w:rsidRDefault="0021739B" w:rsidP="0021739B">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Pr>
                <w:rFonts w:ascii="Arial" w:hAnsi="Arial" w:cs="Arial"/>
                <w:szCs w:val="20"/>
              </w:rPr>
              <w:t>ESN</w:t>
            </w:r>
          </w:p>
        </w:tc>
        <w:tc>
          <w:tcPr>
            <w:cnfStyle w:val="000100000000" w:firstRow="0" w:lastRow="0" w:firstColumn="0" w:lastColumn="1" w:oddVBand="0" w:evenVBand="0" w:oddHBand="0" w:evenHBand="0" w:firstRowFirstColumn="0" w:firstRowLastColumn="0" w:lastRowFirstColumn="0" w:lastRowLastColumn="0"/>
            <w:tcW w:w="2939" w:type="dxa"/>
            <w:tcBorders>
              <w:bottom w:val="single" w:sz="4" w:space="0" w:color="8CB1DE" w:themeColor="accent6" w:themeTint="99"/>
            </w:tcBorders>
          </w:tcPr>
          <w:p w14:paraId="0CD790F9" w14:textId="3B1BF92F" w:rsidR="0021739B" w:rsidRPr="00176F56" w:rsidRDefault="008D0E32" w:rsidP="0021739B">
            <w:pPr>
              <w:pStyle w:val="Textoindependiente"/>
              <w:rPr>
                <w:rFonts w:ascii="Arial" w:hAnsi="Arial" w:cs="Arial"/>
                <w:b w:val="0"/>
                <w:bCs w:val="0"/>
                <w:szCs w:val="20"/>
              </w:rPr>
            </w:pPr>
            <w:r>
              <w:rPr>
                <w:rFonts w:ascii="Arial" w:hAnsi="Arial" w:cs="Arial"/>
                <w:b w:val="0"/>
                <w:bCs w:val="0"/>
                <w:szCs w:val="20"/>
              </w:rPr>
              <w:t>Contract Term</w:t>
            </w:r>
          </w:p>
        </w:tc>
      </w:tr>
      <w:tr w:rsidR="0021739B" w:rsidRPr="00B00E4F" w14:paraId="77AE307C" w14:textId="77777777" w:rsidTr="00521071">
        <w:trPr>
          <w:trHeight w:val="179"/>
        </w:trPr>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8CB1DE" w:themeColor="accent6" w:themeTint="99"/>
            </w:tcBorders>
          </w:tcPr>
          <w:p w14:paraId="60757041" w14:textId="3B44903E" w:rsidR="0021739B" w:rsidRDefault="0021739B" w:rsidP="0021739B">
            <w:pPr>
              <w:pStyle w:val="Textoindependiente"/>
              <w:rPr>
                <w:rFonts w:ascii="Arial" w:hAnsi="Arial" w:cs="Arial"/>
                <w:szCs w:val="20"/>
              </w:rPr>
            </w:pPr>
            <w:r w:rsidRPr="0021739B">
              <w:rPr>
                <w:rFonts w:ascii="Arial" w:hAnsi="Arial" w:cs="Arial"/>
                <w:b w:val="0"/>
                <w:bCs w:val="0"/>
                <w:szCs w:val="20"/>
              </w:rPr>
              <w:t>Contract Term</w:t>
            </w:r>
          </w:p>
        </w:tc>
        <w:tc>
          <w:tcPr>
            <w:tcW w:w="1170" w:type="dxa"/>
            <w:tcBorders>
              <w:bottom w:val="single" w:sz="4" w:space="0" w:color="8CB1DE" w:themeColor="accent6" w:themeTint="99"/>
            </w:tcBorders>
          </w:tcPr>
          <w:p w14:paraId="146052D8" w14:textId="505E7317" w:rsidR="0021739B" w:rsidRDefault="0021739B" w:rsidP="0021739B">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Pr>
                <w:rFonts w:ascii="Arial" w:hAnsi="Arial" w:cs="Arial"/>
                <w:szCs w:val="20"/>
              </w:rPr>
              <w:t>Text</w:t>
            </w:r>
          </w:p>
        </w:tc>
        <w:tc>
          <w:tcPr>
            <w:tcW w:w="2520" w:type="dxa"/>
            <w:tcBorders>
              <w:bottom w:val="single" w:sz="4" w:space="0" w:color="8CB1DE" w:themeColor="accent6" w:themeTint="99"/>
            </w:tcBorders>
          </w:tcPr>
          <w:p w14:paraId="4E56EB28" w14:textId="527207A8" w:rsidR="0021739B" w:rsidRDefault="0021739B" w:rsidP="0021739B">
            <w:pPr>
              <w:pStyle w:val="Textoindependiente"/>
              <w:cnfStyle w:val="000000000000" w:firstRow="0" w:lastRow="0" w:firstColumn="0" w:lastColumn="0" w:oddVBand="0" w:evenVBand="0" w:oddHBand="0" w:evenHBand="0" w:firstRowFirstColumn="0" w:firstRowLastColumn="0" w:lastRowFirstColumn="0" w:lastRowLastColumn="0"/>
              <w:rPr>
                <w:szCs w:val="20"/>
              </w:rPr>
            </w:pPr>
            <w:r>
              <w:rPr>
                <w:szCs w:val="20"/>
              </w:rPr>
              <w:t>Contract Term</w:t>
            </w:r>
          </w:p>
        </w:tc>
        <w:tc>
          <w:tcPr>
            <w:tcW w:w="1440" w:type="dxa"/>
            <w:tcBorders>
              <w:bottom w:val="single" w:sz="4" w:space="0" w:color="8CB1DE" w:themeColor="accent6" w:themeTint="99"/>
            </w:tcBorders>
          </w:tcPr>
          <w:p w14:paraId="77882A54" w14:textId="50F96AF6" w:rsidR="0021739B" w:rsidRDefault="0021739B" w:rsidP="0021739B">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Pr>
                <w:rFonts w:ascii="Arial" w:hAnsi="Arial" w:cs="Arial"/>
                <w:szCs w:val="20"/>
              </w:rPr>
              <w:t>CSY</w:t>
            </w:r>
          </w:p>
        </w:tc>
        <w:tc>
          <w:tcPr>
            <w:cnfStyle w:val="000100000000" w:firstRow="0" w:lastRow="0" w:firstColumn="0" w:lastColumn="1" w:oddVBand="0" w:evenVBand="0" w:oddHBand="0" w:evenHBand="0" w:firstRowFirstColumn="0" w:firstRowLastColumn="0" w:lastRowFirstColumn="0" w:lastRowLastColumn="0"/>
            <w:tcW w:w="2939" w:type="dxa"/>
            <w:tcBorders>
              <w:bottom w:val="single" w:sz="4" w:space="0" w:color="8CB1DE" w:themeColor="accent6" w:themeTint="99"/>
            </w:tcBorders>
          </w:tcPr>
          <w:p w14:paraId="3DCCDFB0" w14:textId="3FF29027" w:rsidR="0021739B" w:rsidRPr="00176F56" w:rsidRDefault="00BC7447" w:rsidP="0021739B">
            <w:pPr>
              <w:pStyle w:val="Textoindependiente"/>
              <w:rPr>
                <w:rFonts w:ascii="Arial" w:hAnsi="Arial" w:cs="Arial"/>
                <w:b w:val="0"/>
                <w:bCs w:val="0"/>
                <w:szCs w:val="20"/>
              </w:rPr>
            </w:pPr>
            <w:r>
              <w:rPr>
                <w:rFonts w:ascii="Arial" w:hAnsi="Arial" w:cs="Arial"/>
                <w:b w:val="0"/>
                <w:bCs w:val="0"/>
                <w:szCs w:val="20"/>
              </w:rPr>
              <w:t>TBD</w:t>
            </w:r>
          </w:p>
        </w:tc>
      </w:tr>
      <w:tr w:rsidR="0021739B" w:rsidRPr="00B00E4F" w14:paraId="0C7D9619" w14:textId="77777777" w:rsidTr="00521071">
        <w:trPr>
          <w:trHeight w:val="179"/>
        </w:trPr>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8CB1DE" w:themeColor="accent6" w:themeTint="99"/>
            </w:tcBorders>
          </w:tcPr>
          <w:p w14:paraId="4D35CA82" w14:textId="14896D20" w:rsidR="0021739B" w:rsidRDefault="0021739B" w:rsidP="0021739B">
            <w:pPr>
              <w:pStyle w:val="Textoindependiente"/>
              <w:rPr>
                <w:rFonts w:ascii="Arial" w:hAnsi="Arial" w:cs="Arial"/>
                <w:szCs w:val="20"/>
              </w:rPr>
            </w:pPr>
            <w:r>
              <w:rPr>
                <w:rFonts w:ascii="Arial" w:hAnsi="Arial" w:cs="Arial"/>
                <w:b w:val="0"/>
                <w:bCs w:val="0"/>
                <w:szCs w:val="20"/>
              </w:rPr>
              <w:t>Benefit Type</w:t>
            </w:r>
          </w:p>
        </w:tc>
        <w:tc>
          <w:tcPr>
            <w:tcW w:w="1170" w:type="dxa"/>
            <w:tcBorders>
              <w:bottom w:val="single" w:sz="4" w:space="0" w:color="8CB1DE" w:themeColor="accent6" w:themeTint="99"/>
            </w:tcBorders>
          </w:tcPr>
          <w:p w14:paraId="23A6AF0D" w14:textId="772C2AD4" w:rsidR="0021739B" w:rsidRDefault="0021739B" w:rsidP="0021739B">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Pr>
                <w:rFonts w:ascii="Arial" w:hAnsi="Arial" w:cs="Arial"/>
                <w:szCs w:val="20"/>
              </w:rPr>
              <w:t>Picklist</w:t>
            </w:r>
          </w:p>
        </w:tc>
        <w:tc>
          <w:tcPr>
            <w:tcW w:w="2520" w:type="dxa"/>
            <w:tcBorders>
              <w:bottom w:val="single" w:sz="4" w:space="0" w:color="8CB1DE" w:themeColor="accent6" w:themeTint="99"/>
            </w:tcBorders>
          </w:tcPr>
          <w:p w14:paraId="4C9646AF" w14:textId="74740EC8" w:rsidR="0021739B" w:rsidRDefault="0021739B" w:rsidP="0021739B">
            <w:pPr>
              <w:pStyle w:val="Textoindependiente"/>
              <w:cnfStyle w:val="000000000000" w:firstRow="0" w:lastRow="0" w:firstColumn="0" w:lastColumn="0" w:oddVBand="0" w:evenVBand="0" w:oddHBand="0" w:evenHBand="0" w:firstRowFirstColumn="0" w:firstRowLastColumn="0" w:lastRowFirstColumn="0" w:lastRowLastColumn="0"/>
              <w:rPr>
                <w:szCs w:val="20"/>
              </w:rPr>
            </w:pPr>
            <w:r>
              <w:rPr>
                <w:rFonts w:ascii="Arial" w:hAnsi="Arial" w:cs="Arial"/>
                <w:szCs w:val="20"/>
              </w:rPr>
              <w:t>Benefit Type</w:t>
            </w:r>
          </w:p>
        </w:tc>
        <w:tc>
          <w:tcPr>
            <w:tcW w:w="1440" w:type="dxa"/>
            <w:tcBorders>
              <w:bottom w:val="single" w:sz="4" w:space="0" w:color="8CB1DE" w:themeColor="accent6" w:themeTint="99"/>
            </w:tcBorders>
          </w:tcPr>
          <w:p w14:paraId="3C2293EC" w14:textId="1954CBB5" w:rsidR="0021739B" w:rsidRDefault="0021739B" w:rsidP="0021739B">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Pr>
                <w:rFonts w:ascii="Arial" w:hAnsi="Arial" w:cs="Arial"/>
                <w:szCs w:val="20"/>
              </w:rPr>
              <w:t>ENU</w:t>
            </w:r>
          </w:p>
        </w:tc>
        <w:tc>
          <w:tcPr>
            <w:cnfStyle w:val="000100000000" w:firstRow="0" w:lastRow="0" w:firstColumn="0" w:lastColumn="1" w:oddVBand="0" w:evenVBand="0" w:oddHBand="0" w:evenHBand="0" w:firstRowFirstColumn="0" w:firstRowLastColumn="0" w:lastRowFirstColumn="0" w:lastRowLastColumn="0"/>
            <w:tcW w:w="2939" w:type="dxa"/>
            <w:tcBorders>
              <w:bottom w:val="single" w:sz="4" w:space="0" w:color="8CB1DE" w:themeColor="accent6" w:themeTint="99"/>
            </w:tcBorders>
          </w:tcPr>
          <w:p w14:paraId="1591913D" w14:textId="77777777" w:rsidR="0021739B" w:rsidRPr="00176F56" w:rsidRDefault="0021739B" w:rsidP="0021739B">
            <w:pPr>
              <w:pStyle w:val="Textoindependiente"/>
              <w:rPr>
                <w:rFonts w:ascii="Arial" w:hAnsi="Arial" w:cs="Arial"/>
                <w:b w:val="0"/>
                <w:bCs w:val="0"/>
                <w:szCs w:val="20"/>
              </w:rPr>
            </w:pPr>
          </w:p>
        </w:tc>
      </w:tr>
      <w:tr w:rsidR="0021739B" w:rsidRPr="00B00E4F" w14:paraId="589DC093" w14:textId="77777777" w:rsidTr="00E2035E">
        <w:trPr>
          <w:trHeight w:val="70"/>
        </w:trPr>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8CB1DE" w:themeColor="accent6" w:themeTint="99"/>
              <w:bottom w:val="single" w:sz="4" w:space="0" w:color="8CB1DE" w:themeColor="accent6" w:themeTint="99"/>
            </w:tcBorders>
          </w:tcPr>
          <w:p w14:paraId="2B479CB8" w14:textId="38F11DFA" w:rsidR="0021739B" w:rsidRPr="00B00E4F" w:rsidRDefault="0021739B" w:rsidP="0021739B">
            <w:pPr>
              <w:pStyle w:val="Textoindependiente"/>
              <w:rPr>
                <w:rFonts w:ascii="Arial" w:hAnsi="Arial" w:cs="Arial"/>
                <w:b w:val="0"/>
                <w:bCs w:val="0"/>
                <w:szCs w:val="20"/>
              </w:rPr>
            </w:pPr>
            <w:r>
              <w:rPr>
                <w:rFonts w:ascii="Arial" w:hAnsi="Arial" w:cs="Arial"/>
                <w:b w:val="0"/>
                <w:bCs w:val="0"/>
                <w:szCs w:val="20"/>
              </w:rPr>
              <w:t>Benefit Type</w:t>
            </w:r>
          </w:p>
        </w:tc>
        <w:tc>
          <w:tcPr>
            <w:tcW w:w="1170" w:type="dxa"/>
            <w:tcBorders>
              <w:top w:val="single" w:sz="4" w:space="0" w:color="8CB1DE" w:themeColor="accent6" w:themeTint="99"/>
              <w:bottom w:val="single" w:sz="4" w:space="0" w:color="8CB1DE" w:themeColor="accent6" w:themeTint="99"/>
            </w:tcBorders>
          </w:tcPr>
          <w:p w14:paraId="7553F829" w14:textId="4FBA94DF" w:rsidR="0021739B" w:rsidRPr="00B00E4F" w:rsidRDefault="0021739B" w:rsidP="0021739B">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b/>
                <w:bCs/>
                <w:szCs w:val="20"/>
              </w:rPr>
            </w:pPr>
            <w:r>
              <w:rPr>
                <w:rFonts w:ascii="Arial" w:hAnsi="Arial" w:cs="Arial"/>
                <w:szCs w:val="20"/>
              </w:rPr>
              <w:t>Picklist</w:t>
            </w:r>
          </w:p>
        </w:tc>
        <w:tc>
          <w:tcPr>
            <w:tcW w:w="2520" w:type="dxa"/>
            <w:tcBorders>
              <w:top w:val="single" w:sz="4" w:space="0" w:color="8CB1DE" w:themeColor="accent6" w:themeTint="99"/>
              <w:bottom w:val="single" w:sz="4" w:space="0" w:color="8CB1DE" w:themeColor="accent6" w:themeTint="99"/>
            </w:tcBorders>
          </w:tcPr>
          <w:p w14:paraId="31643B60" w14:textId="26F95310" w:rsidR="0021739B" w:rsidRPr="00E2035E" w:rsidRDefault="0021739B" w:rsidP="0021739B">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Pr>
                <w:rFonts w:ascii="Arial" w:hAnsi="Arial" w:cs="Arial"/>
                <w:szCs w:val="20"/>
              </w:rPr>
              <w:t>Benefit Type</w:t>
            </w:r>
          </w:p>
        </w:tc>
        <w:tc>
          <w:tcPr>
            <w:tcW w:w="1440" w:type="dxa"/>
            <w:tcBorders>
              <w:top w:val="single" w:sz="4" w:space="0" w:color="8CB1DE" w:themeColor="accent6" w:themeTint="99"/>
              <w:bottom w:val="single" w:sz="4" w:space="0" w:color="8CB1DE" w:themeColor="accent6" w:themeTint="99"/>
            </w:tcBorders>
          </w:tcPr>
          <w:p w14:paraId="6D469CBA" w14:textId="0830AD2C" w:rsidR="0021739B" w:rsidRPr="00E2035E" w:rsidRDefault="0021739B" w:rsidP="0021739B">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sidRPr="00E2035E">
              <w:rPr>
                <w:rFonts w:ascii="Arial" w:hAnsi="Arial" w:cs="Arial"/>
                <w:szCs w:val="20"/>
              </w:rPr>
              <w:t>ITA</w:t>
            </w:r>
          </w:p>
        </w:tc>
        <w:tc>
          <w:tcPr>
            <w:cnfStyle w:val="000100000000" w:firstRow="0" w:lastRow="0" w:firstColumn="0" w:lastColumn="1" w:oddVBand="0" w:evenVBand="0" w:oddHBand="0" w:evenHBand="0" w:firstRowFirstColumn="0" w:firstRowLastColumn="0" w:lastRowFirstColumn="0" w:lastRowLastColumn="0"/>
            <w:tcW w:w="2939" w:type="dxa"/>
            <w:tcBorders>
              <w:top w:val="single" w:sz="4" w:space="0" w:color="8CB1DE" w:themeColor="accent6" w:themeTint="99"/>
              <w:bottom w:val="single" w:sz="4" w:space="0" w:color="8CB1DE" w:themeColor="accent6" w:themeTint="99"/>
            </w:tcBorders>
          </w:tcPr>
          <w:p w14:paraId="48F77704" w14:textId="2579E21D" w:rsidR="0021739B" w:rsidRPr="00B00E4F" w:rsidRDefault="0021739B" w:rsidP="0021739B">
            <w:pPr>
              <w:pStyle w:val="Textoindependiente"/>
              <w:rPr>
                <w:rFonts w:ascii="Arial" w:hAnsi="Arial" w:cs="Arial"/>
                <w:b w:val="0"/>
                <w:bCs w:val="0"/>
                <w:szCs w:val="20"/>
              </w:rPr>
            </w:pPr>
            <w:proofErr w:type="spellStart"/>
            <w:r w:rsidRPr="00E2035E">
              <w:rPr>
                <w:rFonts w:ascii="Arial" w:hAnsi="Arial" w:cs="Arial"/>
                <w:b w:val="0"/>
                <w:bCs w:val="0"/>
                <w:szCs w:val="20"/>
              </w:rPr>
              <w:t>Nazione</w:t>
            </w:r>
            <w:proofErr w:type="spellEnd"/>
          </w:p>
        </w:tc>
      </w:tr>
      <w:tr w:rsidR="0021739B" w:rsidRPr="00B00E4F" w14:paraId="3623CEB0" w14:textId="77777777" w:rsidTr="006E01D6">
        <w:trPr>
          <w:trHeight w:val="70"/>
        </w:trPr>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8CB1DE" w:themeColor="accent6" w:themeTint="99"/>
              <w:bottom w:val="single" w:sz="4" w:space="0" w:color="8CB1DE" w:themeColor="accent6" w:themeTint="99"/>
            </w:tcBorders>
          </w:tcPr>
          <w:p w14:paraId="32896691" w14:textId="01ADF33A" w:rsidR="0021739B" w:rsidRPr="00667EC5" w:rsidRDefault="0021739B" w:rsidP="0021739B">
            <w:pPr>
              <w:pStyle w:val="Textoindependiente"/>
              <w:rPr>
                <w:rFonts w:ascii="Arial" w:hAnsi="Arial" w:cs="Arial"/>
                <w:b w:val="0"/>
                <w:bCs w:val="0"/>
                <w:szCs w:val="20"/>
              </w:rPr>
            </w:pPr>
            <w:r>
              <w:rPr>
                <w:rFonts w:ascii="Arial" w:hAnsi="Arial" w:cs="Arial"/>
                <w:b w:val="0"/>
                <w:bCs w:val="0"/>
                <w:szCs w:val="20"/>
              </w:rPr>
              <w:t>Benefit Type</w:t>
            </w:r>
          </w:p>
        </w:tc>
        <w:tc>
          <w:tcPr>
            <w:tcW w:w="1170" w:type="dxa"/>
            <w:tcBorders>
              <w:top w:val="single" w:sz="4" w:space="0" w:color="8CB1DE" w:themeColor="accent6" w:themeTint="99"/>
              <w:bottom w:val="single" w:sz="4" w:space="0" w:color="8CB1DE" w:themeColor="accent6" w:themeTint="99"/>
            </w:tcBorders>
          </w:tcPr>
          <w:p w14:paraId="5C309660" w14:textId="56CADC31" w:rsidR="0021739B" w:rsidRPr="00B054AD" w:rsidRDefault="0021739B" w:rsidP="0021739B">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sidRPr="00B054AD">
              <w:rPr>
                <w:rFonts w:ascii="Arial" w:hAnsi="Arial" w:cs="Arial"/>
                <w:szCs w:val="20"/>
              </w:rPr>
              <w:t>Picklist</w:t>
            </w:r>
          </w:p>
        </w:tc>
        <w:tc>
          <w:tcPr>
            <w:tcW w:w="2520" w:type="dxa"/>
            <w:tcBorders>
              <w:top w:val="single" w:sz="4" w:space="0" w:color="8CB1DE" w:themeColor="accent6" w:themeTint="99"/>
              <w:bottom w:val="single" w:sz="4" w:space="0" w:color="8CB1DE" w:themeColor="accent6" w:themeTint="99"/>
            </w:tcBorders>
          </w:tcPr>
          <w:p w14:paraId="4F05C893" w14:textId="1F643A7A" w:rsidR="0021739B" w:rsidRPr="00B054AD" w:rsidRDefault="0021739B" w:rsidP="0021739B">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sidRPr="00B054AD">
              <w:rPr>
                <w:rFonts w:ascii="Arial" w:hAnsi="Arial" w:cs="Arial"/>
                <w:szCs w:val="20"/>
              </w:rPr>
              <w:t>Benefit Type</w:t>
            </w:r>
          </w:p>
        </w:tc>
        <w:tc>
          <w:tcPr>
            <w:tcW w:w="1440" w:type="dxa"/>
            <w:tcBorders>
              <w:top w:val="single" w:sz="4" w:space="0" w:color="8CB1DE" w:themeColor="accent6" w:themeTint="99"/>
              <w:bottom w:val="single" w:sz="4" w:space="0" w:color="8CB1DE" w:themeColor="accent6" w:themeTint="99"/>
            </w:tcBorders>
          </w:tcPr>
          <w:p w14:paraId="2BEC983B" w14:textId="4905A5ED" w:rsidR="0021739B" w:rsidRPr="006E01D6" w:rsidRDefault="0021739B" w:rsidP="0021739B">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b/>
                <w:bCs/>
                <w:szCs w:val="20"/>
              </w:rPr>
            </w:pPr>
            <w:r w:rsidRPr="006E01D6">
              <w:rPr>
                <w:rFonts w:ascii="Arial" w:hAnsi="Arial" w:cs="Arial"/>
                <w:szCs w:val="20"/>
              </w:rPr>
              <w:t>ESN</w:t>
            </w:r>
          </w:p>
        </w:tc>
        <w:tc>
          <w:tcPr>
            <w:cnfStyle w:val="000100000000" w:firstRow="0" w:lastRow="0" w:firstColumn="0" w:lastColumn="1" w:oddVBand="0" w:evenVBand="0" w:oddHBand="0" w:evenHBand="0" w:firstRowFirstColumn="0" w:firstRowLastColumn="0" w:lastRowFirstColumn="0" w:lastRowLastColumn="0"/>
            <w:tcW w:w="2939" w:type="dxa"/>
            <w:tcBorders>
              <w:top w:val="single" w:sz="4" w:space="0" w:color="8CB1DE" w:themeColor="accent6" w:themeTint="99"/>
              <w:bottom w:val="single" w:sz="4" w:space="0" w:color="8CB1DE" w:themeColor="accent6" w:themeTint="99"/>
            </w:tcBorders>
          </w:tcPr>
          <w:p w14:paraId="2E98C755" w14:textId="2CCB2161" w:rsidR="0021739B" w:rsidRPr="006E01D6" w:rsidRDefault="0021739B" w:rsidP="0021739B">
            <w:pPr>
              <w:pStyle w:val="Textoindependiente"/>
              <w:rPr>
                <w:rFonts w:ascii="Arial" w:hAnsi="Arial" w:cs="Arial"/>
                <w:b w:val="0"/>
                <w:bCs w:val="0"/>
                <w:szCs w:val="20"/>
              </w:rPr>
            </w:pPr>
            <w:r>
              <w:rPr>
                <w:rFonts w:ascii="Arial" w:hAnsi="Arial" w:cs="Arial"/>
                <w:b w:val="0"/>
                <w:bCs w:val="0"/>
                <w:szCs w:val="20"/>
              </w:rPr>
              <w:t>Tipo Benefit</w:t>
            </w:r>
          </w:p>
        </w:tc>
      </w:tr>
      <w:tr w:rsidR="0021739B" w:rsidRPr="00B00E4F" w14:paraId="72F44BAB" w14:textId="77777777" w:rsidTr="006E01D6">
        <w:trPr>
          <w:cnfStyle w:val="010000000000" w:firstRow="0" w:lastRow="1"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8CB1DE" w:themeColor="accent6" w:themeTint="99"/>
              <w:bottom w:val="single" w:sz="4" w:space="0" w:color="8CB1DE" w:themeColor="accent6" w:themeTint="99"/>
            </w:tcBorders>
          </w:tcPr>
          <w:p w14:paraId="1ACC50B0" w14:textId="341AC940" w:rsidR="0021739B" w:rsidRDefault="0021739B" w:rsidP="0021739B">
            <w:pPr>
              <w:pStyle w:val="Textoindependiente"/>
              <w:rPr>
                <w:rFonts w:ascii="Arial" w:hAnsi="Arial" w:cs="Arial"/>
                <w:szCs w:val="20"/>
              </w:rPr>
            </w:pPr>
            <w:r>
              <w:rPr>
                <w:rFonts w:ascii="Arial" w:hAnsi="Arial" w:cs="Arial"/>
                <w:b w:val="0"/>
                <w:bCs w:val="0"/>
                <w:szCs w:val="20"/>
              </w:rPr>
              <w:t>Benefit Type</w:t>
            </w:r>
          </w:p>
        </w:tc>
        <w:tc>
          <w:tcPr>
            <w:tcW w:w="1170" w:type="dxa"/>
            <w:tcBorders>
              <w:top w:val="single" w:sz="4" w:space="0" w:color="8CB1DE" w:themeColor="accent6" w:themeTint="99"/>
              <w:bottom w:val="single" w:sz="4" w:space="0" w:color="8CB1DE" w:themeColor="accent6" w:themeTint="99"/>
            </w:tcBorders>
          </w:tcPr>
          <w:p w14:paraId="2B401E05" w14:textId="02A779B1" w:rsidR="0021739B" w:rsidRPr="00DC0DED" w:rsidRDefault="0021739B" w:rsidP="0021739B">
            <w:pPr>
              <w:pStyle w:val="Textoindependiente"/>
              <w:cnfStyle w:val="010000000000" w:firstRow="0" w:lastRow="1" w:firstColumn="0" w:lastColumn="0" w:oddVBand="0" w:evenVBand="0" w:oddHBand="0" w:evenHBand="0" w:firstRowFirstColumn="0" w:firstRowLastColumn="0" w:lastRowFirstColumn="0" w:lastRowLastColumn="0"/>
              <w:rPr>
                <w:rFonts w:ascii="Arial" w:hAnsi="Arial" w:cs="Arial"/>
                <w:b w:val="0"/>
                <w:bCs w:val="0"/>
                <w:szCs w:val="20"/>
              </w:rPr>
            </w:pPr>
            <w:r w:rsidRPr="00DC0DED">
              <w:rPr>
                <w:rFonts w:ascii="Arial" w:hAnsi="Arial" w:cs="Arial"/>
                <w:b w:val="0"/>
                <w:bCs w:val="0"/>
                <w:szCs w:val="20"/>
              </w:rPr>
              <w:t>Picklist</w:t>
            </w:r>
          </w:p>
        </w:tc>
        <w:tc>
          <w:tcPr>
            <w:tcW w:w="2520" w:type="dxa"/>
            <w:tcBorders>
              <w:top w:val="single" w:sz="4" w:space="0" w:color="8CB1DE" w:themeColor="accent6" w:themeTint="99"/>
              <w:bottom w:val="single" w:sz="4" w:space="0" w:color="8CB1DE" w:themeColor="accent6" w:themeTint="99"/>
            </w:tcBorders>
          </w:tcPr>
          <w:p w14:paraId="55CC747D" w14:textId="6DF41BD1" w:rsidR="0021739B" w:rsidRPr="00DC0DED" w:rsidRDefault="0021739B" w:rsidP="0021739B">
            <w:pPr>
              <w:pStyle w:val="Textoindependiente"/>
              <w:cnfStyle w:val="010000000000" w:firstRow="0" w:lastRow="1" w:firstColumn="0" w:lastColumn="0" w:oddVBand="0" w:evenVBand="0" w:oddHBand="0" w:evenHBand="0" w:firstRowFirstColumn="0" w:firstRowLastColumn="0" w:lastRowFirstColumn="0" w:lastRowLastColumn="0"/>
              <w:rPr>
                <w:rFonts w:ascii="Arial" w:hAnsi="Arial" w:cs="Arial"/>
                <w:b w:val="0"/>
                <w:bCs w:val="0"/>
                <w:szCs w:val="20"/>
              </w:rPr>
            </w:pPr>
            <w:r w:rsidRPr="00DC0DED">
              <w:rPr>
                <w:rFonts w:ascii="Arial" w:hAnsi="Arial" w:cs="Arial"/>
                <w:b w:val="0"/>
                <w:bCs w:val="0"/>
                <w:szCs w:val="20"/>
              </w:rPr>
              <w:t>Benefit Type</w:t>
            </w:r>
          </w:p>
        </w:tc>
        <w:tc>
          <w:tcPr>
            <w:tcW w:w="1440" w:type="dxa"/>
            <w:tcBorders>
              <w:top w:val="single" w:sz="4" w:space="0" w:color="8CB1DE" w:themeColor="accent6" w:themeTint="99"/>
              <w:bottom w:val="single" w:sz="4" w:space="0" w:color="8CB1DE" w:themeColor="accent6" w:themeTint="99"/>
            </w:tcBorders>
          </w:tcPr>
          <w:p w14:paraId="1F9DD4FA" w14:textId="22FC9AF1" w:rsidR="0021739B" w:rsidRPr="00DC0DED" w:rsidRDefault="0021739B" w:rsidP="0021739B">
            <w:pPr>
              <w:pStyle w:val="Textoindependiente"/>
              <w:cnfStyle w:val="010000000000" w:firstRow="0" w:lastRow="1" w:firstColumn="0" w:lastColumn="0" w:oddVBand="0" w:evenVBand="0" w:oddHBand="0" w:evenHBand="0" w:firstRowFirstColumn="0" w:firstRowLastColumn="0" w:lastRowFirstColumn="0" w:lastRowLastColumn="0"/>
              <w:rPr>
                <w:rFonts w:ascii="Arial" w:hAnsi="Arial" w:cs="Arial"/>
                <w:b w:val="0"/>
                <w:bCs w:val="0"/>
                <w:szCs w:val="20"/>
              </w:rPr>
            </w:pPr>
            <w:r w:rsidRPr="00DC0DED">
              <w:rPr>
                <w:rFonts w:ascii="Arial" w:hAnsi="Arial" w:cs="Arial"/>
                <w:b w:val="0"/>
                <w:bCs w:val="0"/>
                <w:szCs w:val="20"/>
              </w:rPr>
              <w:t>CSY</w:t>
            </w:r>
          </w:p>
        </w:tc>
        <w:tc>
          <w:tcPr>
            <w:cnfStyle w:val="000100000000" w:firstRow="0" w:lastRow="0" w:firstColumn="0" w:lastColumn="1" w:oddVBand="0" w:evenVBand="0" w:oddHBand="0" w:evenHBand="0" w:firstRowFirstColumn="0" w:firstRowLastColumn="0" w:lastRowFirstColumn="0" w:lastRowLastColumn="0"/>
            <w:tcW w:w="2939" w:type="dxa"/>
            <w:tcBorders>
              <w:top w:val="single" w:sz="4" w:space="0" w:color="8CB1DE" w:themeColor="accent6" w:themeTint="99"/>
              <w:bottom w:val="single" w:sz="4" w:space="0" w:color="8CB1DE" w:themeColor="accent6" w:themeTint="99"/>
            </w:tcBorders>
          </w:tcPr>
          <w:p w14:paraId="05002E13" w14:textId="70A43D85" w:rsidR="0021739B" w:rsidRPr="00DC0DED" w:rsidRDefault="0021739B" w:rsidP="0021739B">
            <w:pPr>
              <w:pStyle w:val="Textoindependiente"/>
              <w:rPr>
                <w:rFonts w:ascii="Arial" w:hAnsi="Arial" w:cs="Arial"/>
                <w:b w:val="0"/>
                <w:bCs w:val="0"/>
                <w:i/>
                <w:iCs/>
                <w:szCs w:val="20"/>
              </w:rPr>
            </w:pPr>
            <w:r w:rsidRPr="00DC0DED">
              <w:rPr>
                <w:rFonts w:ascii="Arial" w:hAnsi="Arial" w:cs="Arial"/>
                <w:b w:val="0"/>
                <w:bCs w:val="0"/>
                <w:i/>
                <w:iCs/>
                <w:szCs w:val="20"/>
              </w:rPr>
              <w:t>TBD</w:t>
            </w:r>
          </w:p>
        </w:tc>
      </w:tr>
    </w:tbl>
    <w:p w14:paraId="28F71626" w14:textId="79878461" w:rsidR="00B00E4F" w:rsidRDefault="00B00E4F" w:rsidP="00D31061"/>
    <w:p w14:paraId="30FEADE6" w14:textId="77777777" w:rsidR="00B00E4F" w:rsidRPr="00D31061" w:rsidRDefault="00B00E4F" w:rsidP="00D31061"/>
    <w:p w14:paraId="6A1EFE15" w14:textId="4F8F7B3C" w:rsidR="00D31061" w:rsidRDefault="0018220B" w:rsidP="005C4FB8">
      <w:pPr>
        <w:pStyle w:val="Ttulo2"/>
        <w:ind w:left="900" w:hanging="540"/>
      </w:pPr>
      <w:bookmarkStart w:id="8" w:name="_Toc83030867"/>
      <w:r>
        <w:t>Changes in the ETL</w:t>
      </w:r>
      <w:bookmarkEnd w:id="8"/>
    </w:p>
    <w:p w14:paraId="0D1384BC" w14:textId="77777777" w:rsidR="00376438" w:rsidRDefault="007B70A8" w:rsidP="00376438">
      <w:pPr>
        <w:pStyle w:val="Prrafodelista"/>
        <w:numPr>
          <w:ilvl w:val="0"/>
          <w:numId w:val="7"/>
        </w:numPr>
        <w:spacing w:after="0" w:line="240" w:lineRule="auto"/>
        <w:rPr>
          <w:i/>
          <w:iCs/>
          <w:color w:val="A6A6A6" w:themeColor="background1" w:themeShade="A6"/>
          <w:sz w:val="20"/>
          <w:szCs w:val="20"/>
        </w:rPr>
      </w:pPr>
      <w:r w:rsidRPr="00D46517">
        <w:rPr>
          <w:i/>
          <w:iCs/>
          <w:color w:val="A6A6A6" w:themeColor="background1" w:themeShade="A6"/>
          <w:sz w:val="20"/>
          <w:szCs w:val="20"/>
        </w:rPr>
        <w:t xml:space="preserve">Functionally explain the general ETL requirements, listing in the below table all the fields required to be moved to OLAP, using ENU labels if coming from Sales Application views. </w:t>
      </w:r>
    </w:p>
    <w:p w14:paraId="0275F874" w14:textId="77777777" w:rsidR="00376438" w:rsidRDefault="00A125C1" w:rsidP="00376438">
      <w:pPr>
        <w:pStyle w:val="Prrafodelista"/>
        <w:numPr>
          <w:ilvl w:val="0"/>
          <w:numId w:val="7"/>
        </w:numPr>
        <w:spacing w:after="0" w:line="240" w:lineRule="auto"/>
        <w:rPr>
          <w:i/>
          <w:iCs/>
          <w:color w:val="A6A6A6" w:themeColor="background1" w:themeShade="A6"/>
          <w:sz w:val="20"/>
          <w:szCs w:val="20"/>
        </w:rPr>
      </w:pPr>
      <w:r w:rsidRPr="00376438">
        <w:rPr>
          <w:i/>
          <w:iCs/>
          <w:color w:val="A6A6A6" w:themeColor="background1" w:themeShade="A6"/>
          <w:sz w:val="20"/>
          <w:szCs w:val="20"/>
        </w:rPr>
        <w:t xml:space="preserve">If not present already in the TME Sales section, application print screens are required. </w:t>
      </w:r>
    </w:p>
    <w:p w14:paraId="2CD05414" w14:textId="77777777" w:rsidR="00376438" w:rsidRDefault="00A125C1" w:rsidP="00376438">
      <w:pPr>
        <w:pStyle w:val="Prrafodelista"/>
        <w:numPr>
          <w:ilvl w:val="0"/>
          <w:numId w:val="7"/>
        </w:numPr>
        <w:spacing w:after="0" w:line="240" w:lineRule="auto"/>
        <w:rPr>
          <w:i/>
          <w:iCs/>
          <w:color w:val="A6A6A6" w:themeColor="background1" w:themeShade="A6"/>
          <w:sz w:val="20"/>
          <w:szCs w:val="20"/>
        </w:rPr>
      </w:pPr>
      <w:r w:rsidRPr="00376438">
        <w:rPr>
          <w:i/>
          <w:iCs/>
          <w:color w:val="A6A6A6" w:themeColor="background1" w:themeShade="A6"/>
          <w:sz w:val="20"/>
          <w:szCs w:val="20"/>
        </w:rPr>
        <w:t>Hidden fields technically needed by the ETL (</w:t>
      </w:r>
      <w:proofErr w:type="gramStart"/>
      <w:r w:rsidRPr="00376438">
        <w:rPr>
          <w:i/>
          <w:iCs/>
          <w:color w:val="A6A6A6" w:themeColor="background1" w:themeShade="A6"/>
          <w:sz w:val="20"/>
          <w:szCs w:val="20"/>
        </w:rPr>
        <w:t>e.g.</w:t>
      </w:r>
      <w:proofErr w:type="gramEnd"/>
      <w:r w:rsidRPr="00376438">
        <w:rPr>
          <w:i/>
          <w:iCs/>
          <w:color w:val="A6A6A6" w:themeColor="background1" w:themeShade="A6"/>
          <w:sz w:val="20"/>
          <w:szCs w:val="20"/>
        </w:rPr>
        <w:t xml:space="preserve"> Ids, Foreign Keys) do not have to be listed down</w:t>
      </w:r>
    </w:p>
    <w:p w14:paraId="249D6EA9" w14:textId="397A886B" w:rsidR="00A125C1" w:rsidRPr="00376438" w:rsidRDefault="00A125C1" w:rsidP="00376438">
      <w:pPr>
        <w:pStyle w:val="Prrafodelista"/>
        <w:numPr>
          <w:ilvl w:val="0"/>
          <w:numId w:val="7"/>
        </w:numPr>
        <w:spacing w:after="0" w:line="240" w:lineRule="auto"/>
        <w:rPr>
          <w:i/>
          <w:iCs/>
          <w:color w:val="A6A6A6" w:themeColor="background1" w:themeShade="A6"/>
          <w:sz w:val="20"/>
          <w:szCs w:val="20"/>
        </w:rPr>
      </w:pPr>
      <w:r w:rsidRPr="00376438">
        <w:rPr>
          <w:i/>
          <w:iCs/>
          <w:color w:val="A6A6A6" w:themeColor="background1" w:themeShade="A6"/>
          <w:sz w:val="20"/>
          <w:szCs w:val="20"/>
        </w:rPr>
        <w:t>It is however crucial that all fields functionally required are listed and that help is offered for Technical Teams to derive the correct implementation in terms of transformation/logic.</w:t>
      </w:r>
    </w:p>
    <w:p w14:paraId="46AB0EA1" w14:textId="528F8375" w:rsidR="00A125C1" w:rsidRPr="00D46517" w:rsidRDefault="00A125C1" w:rsidP="00A33357">
      <w:pPr>
        <w:pStyle w:val="Prrafodelista"/>
        <w:numPr>
          <w:ilvl w:val="1"/>
          <w:numId w:val="7"/>
        </w:numPr>
        <w:tabs>
          <w:tab w:val="left" w:pos="1080"/>
        </w:tabs>
        <w:spacing w:after="0" w:line="240" w:lineRule="auto"/>
        <w:ind w:left="1080" w:hanging="360"/>
        <w:rPr>
          <w:i/>
          <w:iCs/>
          <w:color w:val="A6A6A6" w:themeColor="background1" w:themeShade="A6"/>
          <w:sz w:val="20"/>
          <w:szCs w:val="20"/>
        </w:rPr>
      </w:pPr>
      <w:r w:rsidRPr="00D46517">
        <w:rPr>
          <w:i/>
          <w:iCs/>
          <w:color w:val="A6A6A6" w:themeColor="background1" w:themeShade="A6"/>
          <w:sz w:val="20"/>
          <w:szCs w:val="20"/>
        </w:rPr>
        <w:t xml:space="preserve">Please clarify needed transformations (IF NULL SET to 0) or calculations (complex logic) </w:t>
      </w:r>
    </w:p>
    <w:p w14:paraId="2B5D0A09" w14:textId="42F309F0" w:rsidR="00A125C1" w:rsidRPr="00D46517" w:rsidRDefault="00A125C1" w:rsidP="00A33357">
      <w:pPr>
        <w:pStyle w:val="Prrafodelista"/>
        <w:numPr>
          <w:ilvl w:val="1"/>
          <w:numId w:val="7"/>
        </w:numPr>
        <w:tabs>
          <w:tab w:val="left" w:pos="1080"/>
        </w:tabs>
        <w:spacing w:after="0" w:line="240" w:lineRule="auto"/>
        <w:ind w:left="1080" w:hanging="360"/>
        <w:rPr>
          <w:i/>
          <w:iCs/>
          <w:color w:val="A6A6A6" w:themeColor="background1" w:themeShade="A6"/>
          <w:sz w:val="20"/>
          <w:szCs w:val="20"/>
        </w:rPr>
      </w:pPr>
      <w:r w:rsidRPr="00D46517">
        <w:rPr>
          <w:i/>
          <w:iCs/>
          <w:color w:val="A6A6A6" w:themeColor="background1" w:themeShade="A6"/>
          <w:sz w:val="20"/>
          <w:szCs w:val="20"/>
        </w:rPr>
        <w:t>Any filtering required at extraction or inserting time</w:t>
      </w:r>
      <w:r w:rsidR="00A33357">
        <w:rPr>
          <w:i/>
          <w:iCs/>
          <w:color w:val="A6A6A6" w:themeColor="background1" w:themeShade="A6"/>
          <w:sz w:val="20"/>
          <w:szCs w:val="20"/>
        </w:rPr>
        <w:t>.</w:t>
      </w:r>
      <w:r w:rsidRPr="00D46517">
        <w:rPr>
          <w:i/>
          <w:iCs/>
          <w:color w:val="A6A6A6" w:themeColor="background1" w:themeShade="A6"/>
          <w:sz w:val="20"/>
          <w:szCs w:val="20"/>
        </w:rPr>
        <w:t xml:space="preserve"> </w:t>
      </w:r>
    </w:p>
    <w:p w14:paraId="79EB444F" w14:textId="3E18A644" w:rsidR="00A125C1" w:rsidRDefault="00A125C1" w:rsidP="00D46517">
      <w:pPr>
        <w:pStyle w:val="Prrafodelista"/>
        <w:numPr>
          <w:ilvl w:val="0"/>
          <w:numId w:val="7"/>
        </w:numPr>
        <w:spacing w:after="0" w:line="240" w:lineRule="auto"/>
        <w:rPr>
          <w:i/>
          <w:iCs/>
          <w:color w:val="A6A6A6" w:themeColor="background1" w:themeShade="A6"/>
          <w:sz w:val="20"/>
          <w:szCs w:val="20"/>
        </w:rPr>
      </w:pPr>
      <w:r w:rsidRPr="00D46517">
        <w:rPr>
          <w:i/>
          <w:iCs/>
          <w:color w:val="A6A6A6" w:themeColor="background1" w:themeShade="A6"/>
          <w:sz w:val="20"/>
          <w:szCs w:val="20"/>
        </w:rPr>
        <w:t>Kindly combine the info in the below table with written requirements to clarify the requirements.</w:t>
      </w:r>
    </w:p>
    <w:p w14:paraId="52AF5EFC" w14:textId="1D4FD006" w:rsidR="00770584" w:rsidRDefault="00770584" w:rsidP="00D46517">
      <w:pPr>
        <w:pStyle w:val="Prrafodelista"/>
        <w:numPr>
          <w:ilvl w:val="0"/>
          <w:numId w:val="7"/>
        </w:numPr>
        <w:spacing w:after="0" w:line="240" w:lineRule="auto"/>
        <w:rPr>
          <w:rFonts w:asciiTheme="minorHAnsi" w:hAnsiTheme="minorHAnsi"/>
          <w:sz w:val="22"/>
        </w:rPr>
      </w:pPr>
      <w:r>
        <w:rPr>
          <w:rFonts w:asciiTheme="minorHAnsi" w:hAnsiTheme="minorHAnsi"/>
          <w:sz w:val="22"/>
        </w:rPr>
        <w:t>For TME Connect, the analytic platform will be Power BI, so changes for the ETL are also related to the PBI transfer instead of OBIEE</w:t>
      </w:r>
      <w:r w:rsidR="009D4D4E">
        <w:rPr>
          <w:rFonts w:asciiTheme="minorHAnsi" w:hAnsiTheme="minorHAnsi"/>
          <w:sz w:val="22"/>
        </w:rPr>
        <w:t>.</w:t>
      </w:r>
    </w:p>
    <w:p w14:paraId="19EC45D5" w14:textId="52559311" w:rsidR="0060611E" w:rsidRDefault="008C73B5" w:rsidP="00D46517">
      <w:pPr>
        <w:pStyle w:val="Prrafodelista"/>
        <w:numPr>
          <w:ilvl w:val="0"/>
          <w:numId w:val="7"/>
        </w:numPr>
        <w:spacing w:after="0" w:line="240" w:lineRule="auto"/>
        <w:rPr>
          <w:rFonts w:asciiTheme="minorHAnsi" w:hAnsiTheme="minorHAnsi"/>
          <w:sz w:val="22"/>
        </w:rPr>
      </w:pPr>
      <w:r>
        <w:rPr>
          <w:rFonts w:asciiTheme="minorHAnsi" w:hAnsiTheme="minorHAnsi"/>
          <w:sz w:val="22"/>
        </w:rPr>
        <w:t>Fields</w:t>
      </w:r>
      <w:r w:rsidR="0060611E">
        <w:rPr>
          <w:rFonts w:asciiTheme="minorHAnsi" w:hAnsiTheme="minorHAnsi"/>
          <w:sz w:val="22"/>
        </w:rPr>
        <w:t xml:space="preserve"> must be included </w:t>
      </w:r>
      <w:r w:rsidR="00BA66EF">
        <w:rPr>
          <w:rFonts w:asciiTheme="minorHAnsi" w:hAnsiTheme="minorHAnsi"/>
          <w:sz w:val="22"/>
        </w:rPr>
        <w:t>on the ETL process to transfer the fields to PBI:</w:t>
      </w:r>
    </w:p>
    <w:p w14:paraId="396AC6D6" w14:textId="77777777" w:rsidR="00414573" w:rsidRPr="00D46517" w:rsidRDefault="00414573" w:rsidP="00414573">
      <w:pPr>
        <w:pStyle w:val="Prrafodelista"/>
        <w:spacing w:after="0" w:line="240" w:lineRule="auto"/>
        <w:rPr>
          <w:i/>
          <w:iCs/>
          <w:color w:val="A6A6A6" w:themeColor="background1" w:themeShade="A6"/>
          <w:sz w:val="20"/>
          <w:szCs w:val="20"/>
        </w:rPr>
      </w:pPr>
    </w:p>
    <w:tbl>
      <w:tblPr>
        <w:tblStyle w:val="Tablaconcuadrcula1clara-nfasis6"/>
        <w:tblW w:w="9540" w:type="dxa"/>
        <w:jc w:val="center"/>
        <w:tblLook w:val="04A0" w:firstRow="1" w:lastRow="0" w:firstColumn="1" w:lastColumn="0" w:noHBand="0" w:noVBand="1"/>
      </w:tblPr>
      <w:tblGrid>
        <w:gridCol w:w="329"/>
        <w:gridCol w:w="1736"/>
        <w:gridCol w:w="1890"/>
        <w:gridCol w:w="1980"/>
        <w:gridCol w:w="1710"/>
        <w:gridCol w:w="1895"/>
      </w:tblGrid>
      <w:tr w:rsidR="00D24514" w:rsidRPr="006F0712" w14:paraId="27DA003D" w14:textId="77777777" w:rsidTr="00262F34">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29" w:type="dxa"/>
            <w:vAlign w:val="center"/>
            <w:hideMark/>
          </w:tcPr>
          <w:p w14:paraId="1C20D11E" w14:textId="77777777" w:rsidR="00D24514" w:rsidRPr="006F0712" w:rsidRDefault="00D24514" w:rsidP="00652EAA">
            <w:pPr>
              <w:jc w:val="center"/>
              <w:rPr>
                <w:rFonts w:ascii="Arial" w:eastAsia="Times New Roman" w:hAnsi="Arial" w:cs="Arial"/>
                <w:color w:val="000000"/>
                <w:sz w:val="20"/>
                <w:szCs w:val="20"/>
                <w:lang w:val="en-US"/>
              </w:rPr>
            </w:pPr>
            <w:r w:rsidRPr="006F0712">
              <w:rPr>
                <w:rFonts w:ascii="Arial" w:eastAsia="Times New Roman" w:hAnsi="Arial" w:cs="Arial"/>
                <w:color w:val="000000"/>
                <w:sz w:val="20"/>
                <w:szCs w:val="20"/>
                <w:lang w:val="en-US"/>
              </w:rPr>
              <w:t> </w:t>
            </w:r>
          </w:p>
        </w:tc>
        <w:tc>
          <w:tcPr>
            <w:tcW w:w="3626" w:type="dxa"/>
            <w:gridSpan w:val="2"/>
            <w:vAlign w:val="center"/>
            <w:hideMark/>
          </w:tcPr>
          <w:p w14:paraId="320333FB" w14:textId="77777777" w:rsidR="00D24514" w:rsidRPr="006F0712" w:rsidRDefault="00D24514" w:rsidP="00652EAA">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0"/>
                <w:szCs w:val="20"/>
                <w:lang w:val="en-US"/>
              </w:rPr>
            </w:pPr>
            <w:r w:rsidRPr="006F0712">
              <w:rPr>
                <w:rFonts w:ascii="Arial" w:eastAsia="Times New Roman" w:hAnsi="Arial" w:cs="Arial"/>
                <w:color w:val="000000"/>
                <w:sz w:val="20"/>
                <w:szCs w:val="20"/>
                <w:lang w:val="en-US"/>
              </w:rPr>
              <w:t>OLTP Source</w:t>
            </w:r>
          </w:p>
        </w:tc>
        <w:tc>
          <w:tcPr>
            <w:tcW w:w="1980" w:type="dxa"/>
            <w:vAlign w:val="center"/>
            <w:hideMark/>
          </w:tcPr>
          <w:p w14:paraId="3FEDF3FC" w14:textId="77777777" w:rsidR="00D24514" w:rsidRPr="006F0712" w:rsidRDefault="00D24514" w:rsidP="00652EAA">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0"/>
                <w:szCs w:val="20"/>
                <w:lang w:val="en-US"/>
              </w:rPr>
            </w:pPr>
            <w:r w:rsidRPr="006F0712">
              <w:rPr>
                <w:rFonts w:ascii="Arial" w:eastAsia="Times New Roman" w:hAnsi="Arial" w:cs="Arial"/>
                <w:color w:val="000000"/>
                <w:sz w:val="20"/>
                <w:szCs w:val="20"/>
                <w:lang w:val="en-US"/>
              </w:rPr>
              <w:t>ETL</w:t>
            </w:r>
          </w:p>
        </w:tc>
        <w:tc>
          <w:tcPr>
            <w:tcW w:w="3605" w:type="dxa"/>
            <w:gridSpan w:val="2"/>
            <w:vAlign w:val="center"/>
            <w:hideMark/>
          </w:tcPr>
          <w:p w14:paraId="26B5CF2F" w14:textId="77777777" w:rsidR="00D24514" w:rsidRPr="006F0712" w:rsidRDefault="00D24514" w:rsidP="00652EAA">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0"/>
                <w:szCs w:val="20"/>
                <w:lang w:val="en-US"/>
              </w:rPr>
            </w:pPr>
            <w:r w:rsidRPr="006F0712">
              <w:rPr>
                <w:rFonts w:ascii="Arial" w:eastAsia="Times New Roman" w:hAnsi="Arial" w:cs="Arial"/>
                <w:color w:val="000000"/>
                <w:sz w:val="20"/>
                <w:szCs w:val="20"/>
                <w:lang w:val="en-US"/>
              </w:rPr>
              <w:t>OLAP Target</w:t>
            </w:r>
          </w:p>
        </w:tc>
      </w:tr>
      <w:tr w:rsidR="00262F34" w:rsidRPr="006F0712" w14:paraId="3DC90D79" w14:textId="77777777" w:rsidTr="00262F34">
        <w:trPr>
          <w:trHeight w:val="300"/>
          <w:jc w:val="center"/>
        </w:trPr>
        <w:tc>
          <w:tcPr>
            <w:cnfStyle w:val="001000000000" w:firstRow="0" w:lastRow="0" w:firstColumn="1" w:lastColumn="0" w:oddVBand="0" w:evenVBand="0" w:oddHBand="0" w:evenHBand="0" w:firstRowFirstColumn="0" w:firstRowLastColumn="0" w:lastRowFirstColumn="0" w:lastRowLastColumn="0"/>
            <w:tcW w:w="329" w:type="dxa"/>
            <w:shd w:val="clear" w:color="auto" w:fill="2B5D9A" w:themeFill="accent6" w:themeFillShade="BF"/>
            <w:vAlign w:val="center"/>
            <w:hideMark/>
          </w:tcPr>
          <w:p w14:paraId="7147E68B" w14:textId="77777777" w:rsidR="00D24514" w:rsidRPr="006F0712" w:rsidRDefault="00D24514" w:rsidP="006F0712">
            <w:pPr>
              <w:jc w:val="center"/>
              <w:rPr>
                <w:rFonts w:ascii="Arial" w:eastAsia="Times New Roman" w:hAnsi="Arial" w:cs="Arial"/>
                <w:b w:val="0"/>
                <w:bCs w:val="0"/>
                <w:color w:val="FFFFFF" w:themeColor="background1"/>
                <w:sz w:val="20"/>
                <w:szCs w:val="20"/>
                <w:lang w:val="en-US"/>
              </w:rPr>
            </w:pPr>
            <w:r w:rsidRPr="006F0712">
              <w:rPr>
                <w:rFonts w:ascii="Arial" w:eastAsia="Times New Roman" w:hAnsi="Arial" w:cs="Arial"/>
                <w:color w:val="FFFFFF" w:themeColor="background1"/>
                <w:sz w:val="20"/>
                <w:szCs w:val="20"/>
                <w:lang w:val="en-US"/>
              </w:rPr>
              <w:lastRenderedPageBreak/>
              <w:t>#</w:t>
            </w:r>
          </w:p>
        </w:tc>
        <w:tc>
          <w:tcPr>
            <w:tcW w:w="1736" w:type="dxa"/>
            <w:shd w:val="clear" w:color="auto" w:fill="2B5D9A" w:themeFill="accent6" w:themeFillShade="BF"/>
            <w:vAlign w:val="center"/>
            <w:hideMark/>
          </w:tcPr>
          <w:p w14:paraId="6E646026" w14:textId="77777777" w:rsidR="00D24514" w:rsidRPr="006F0712" w:rsidRDefault="00D24514" w:rsidP="006F071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FFFFFF" w:themeColor="background1"/>
                <w:sz w:val="20"/>
                <w:szCs w:val="20"/>
                <w:lang w:val="en-US"/>
              </w:rPr>
            </w:pPr>
            <w:r w:rsidRPr="006F0712">
              <w:rPr>
                <w:rFonts w:ascii="Arial" w:eastAsia="Times New Roman" w:hAnsi="Arial" w:cs="Arial"/>
                <w:b/>
                <w:bCs/>
                <w:color w:val="FFFFFF" w:themeColor="background1"/>
                <w:sz w:val="20"/>
                <w:szCs w:val="20"/>
                <w:lang w:val="en-US"/>
              </w:rPr>
              <w:t>Entity</w:t>
            </w:r>
          </w:p>
        </w:tc>
        <w:tc>
          <w:tcPr>
            <w:tcW w:w="1890" w:type="dxa"/>
            <w:shd w:val="clear" w:color="auto" w:fill="2B5D9A" w:themeFill="accent6" w:themeFillShade="BF"/>
            <w:vAlign w:val="center"/>
            <w:hideMark/>
          </w:tcPr>
          <w:p w14:paraId="1BC9832C" w14:textId="77777777" w:rsidR="00D24514" w:rsidRPr="006F0712" w:rsidRDefault="00D24514" w:rsidP="006F071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FFFFFF" w:themeColor="background1"/>
                <w:sz w:val="20"/>
                <w:szCs w:val="20"/>
                <w:lang w:val="en-US"/>
              </w:rPr>
            </w:pPr>
            <w:r w:rsidRPr="006F0712">
              <w:rPr>
                <w:rFonts w:ascii="Arial" w:eastAsia="Times New Roman" w:hAnsi="Arial" w:cs="Arial"/>
                <w:b/>
                <w:bCs/>
                <w:color w:val="FFFFFF" w:themeColor="background1"/>
                <w:sz w:val="20"/>
                <w:szCs w:val="20"/>
                <w:lang w:val="en-US"/>
              </w:rPr>
              <w:t>Attribute</w:t>
            </w:r>
          </w:p>
        </w:tc>
        <w:tc>
          <w:tcPr>
            <w:tcW w:w="1980" w:type="dxa"/>
            <w:shd w:val="clear" w:color="auto" w:fill="2B5D9A" w:themeFill="accent6" w:themeFillShade="BF"/>
            <w:vAlign w:val="center"/>
            <w:hideMark/>
          </w:tcPr>
          <w:p w14:paraId="1CBA0215" w14:textId="77777777" w:rsidR="00D24514" w:rsidRPr="006F0712" w:rsidRDefault="00D24514" w:rsidP="006F071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FFFFFF" w:themeColor="background1"/>
                <w:sz w:val="20"/>
                <w:szCs w:val="20"/>
                <w:lang w:val="en-US"/>
              </w:rPr>
            </w:pPr>
            <w:r w:rsidRPr="006F0712">
              <w:rPr>
                <w:rFonts w:ascii="Arial" w:eastAsia="Times New Roman" w:hAnsi="Arial" w:cs="Arial"/>
                <w:b/>
                <w:bCs/>
                <w:color w:val="FFFFFF" w:themeColor="background1"/>
                <w:sz w:val="20"/>
                <w:szCs w:val="20"/>
                <w:lang w:val="en-US"/>
              </w:rPr>
              <w:t>Transformation</w:t>
            </w:r>
          </w:p>
        </w:tc>
        <w:tc>
          <w:tcPr>
            <w:tcW w:w="1710" w:type="dxa"/>
            <w:shd w:val="clear" w:color="auto" w:fill="2B5D9A" w:themeFill="accent6" w:themeFillShade="BF"/>
            <w:vAlign w:val="center"/>
            <w:hideMark/>
          </w:tcPr>
          <w:p w14:paraId="26EEA3F7" w14:textId="77777777" w:rsidR="00D24514" w:rsidRPr="006F0712" w:rsidRDefault="00D24514" w:rsidP="006F071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FFFFFF" w:themeColor="background1"/>
                <w:sz w:val="20"/>
                <w:szCs w:val="20"/>
                <w:lang w:val="en-US"/>
              </w:rPr>
            </w:pPr>
            <w:r w:rsidRPr="006F0712">
              <w:rPr>
                <w:rFonts w:ascii="Arial" w:eastAsia="Times New Roman" w:hAnsi="Arial" w:cs="Arial"/>
                <w:b/>
                <w:bCs/>
                <w:color w:val="FFFFFF" w:themeColor="background1"/>
                <w:sz w:val="20"/>
                <w:szCs w:val="20"/>
                <w:lang w:val="en-US"/>
              </w:rPr>
              <w:t>Entity</w:t>
            </w:r>
          </w:p>
        </w:tc>
        <w:tc>
          <w:tcPr>
            <w:tcW w:w="1895" w:type="dxa"/>
            <w:shd w:val="clear" w:color="auto" w:fill="2B5D9A" w:themeFill="accent6" w:themeFillShade="BF"/>
            <w:vAlign w:val="center"/>
            <w:hideMark/>
          </w:tcPr>
          <w:p w14:paraId="2C150762" w14:textId="77777777" w:rsidR="00D24514" w:rsidRPr="006F0712" w:rsidRDefault="00D24514" w:rsidP="006F071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FFFFFF" w:themeColor="background1"/>
                <w:sz w:val="20"/>
                <w:szCs w:val="20"/>
                <w:lang w:val="en-US"/>
              </w:rPr>
            </w:pPr>
            <w:r w:rsidRPr="006F0712">
              <w:rPr>
                <w:rFonts w:ascii="Arial" w:eastAsia="Times New Roman" w:hAnsi="Arial" w:cs="Arial"/>
                <w:b/>
                <w:bCs/>
                <w:color w:val="FFFFFF" w:themeColor="background1"/>
                <w:sz w:val="20"/>
                <w:szCs w:val="20"/>
                <w:lang w:val="en-US"/>
              </w:rPr>
              <w:t>Attribute</w:t>
            </w:r>
          </w:p>
        </w:tc>
      </w:tr>
      <w:tr w:rsidR="00262F34" w:rsidRPr="006F0712" w14:paraId="058EC7B4" w14:textId="77777777" w:rsidTr="00262F34">
        <w:trPr>
          <w:trHeight w:val="300"/>
          <w:jc w:val="center"/>
        </w:trPr>
        <w:tc>
          <w:tcPr>
            <w:cnfStyle w:val="001000000000" w:firstRow="0" w:lastRow="0" w:firstColumn="1" w:lastColumn="0" w:oddVBand="0" w:evenVBand="0" w:oddHBand="0" w:evenHBand="0" w:firstRowFirstColumn="0" w:firstRowLastColumn="0" w:lastRowFirstColumn="0" w:lastRowLastColumn="0"/>
            <w:tcW w:w="329" w:type="dxa"/>
            <w:vAlign w:val="center"/>
          </w:tcPr>
          <w:p w14:paraId="6516B0BF" w14:textId="77777777" w:rsidR="00262F34" w:rsidRPr="006F0712" w:rsidRDefault="00262F34" w:rsidP="00262F34">
            <w:pPr>
              <w:jc w:val="right"/>
              <w:rPr>
                <w:rFonts w:ascii="Arial" w:eastAsia="Times New Roman" w:hAnsi="Arial" w:cs="Arial"/>
                <w:color w:val="000000"/>
                <w:sz w:val="20"/>
                <w:szCs w:val="20"/>
                <w:lang w:val="en-US"/>
              </w:rPr>
            </w:pPr>
          </w:p>
        </w:tc>
        <w:tc>
          <w:tcPr>
            <w:tcW w:w="1736" w:type="dxa"/>
            <w:vAlign w:val="center"/>
          </w:tcPr>
          <w:p w14:paraId="32878EC4" w14:textId="0329AEDE" w:rsidR="00262F34" w:rsidRPr="006F0712" w:rsidRDefault="008D5E70" w:rsidP="00262F3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rPr>
            </w:pPr>
            <w:r>
              <w:rPr>
                <w:rFonts w:ascii="Arial" w:eastAsia="Times New Roman" w:hAnsi="Arial" w:cs="Arial"/>
                <w:color w:val="000000"/>
                <w:sz w:val="20"/>
                <w:szCs w:val="20"/>
                <w:lang w:val="en-US"/>
              </w:rPr>
              <w:t>Contract Terms</w:t>
            </w:r>
          </w:p>
        </w:tc>
        <w:tc>
          <w:tcPr>
            <w:tcW w:w="1890" w:type="dxa"/>
          </w:tcPr>
          <w:p w14:paraId="157CC6F4" w14:textId="0D8471C1" w:rsidR="00262F34" w:rsidRPr="006F0712" w:rsidRDefault="008D5E70" w:rsidP="00262F3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rPr>
            </w:pPr>
            <w:r>
              <w:rPr>
                <w:rFonts w:ascii="Arial" w:hAnsi="Arial" w:cs="Arial"/>
                <w:szCs w:val="20"/>
              </w:rPr>
              <w:t>Benefit Type</w:t>
            </w:r>
          </w:p>
        </w:tc>
        <w:tc>
          <w:tcPr>
            <w:tcW w:w="1980" w:type="dxa"/>
            <w:vAlign w:val="center"/>
          </w:tcPr>
          <w:p w14:paraId="6EE938A2" w14:textId="43001D02" w:rsidR="00262F34" w:rsidRPr="006F0712" w:rsidRDefault="00262F34" w:rsidP="00262F3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rPr>
            </w:pPr>
            <w:r>
              <w:rPr>
                <w:rFonts w:ascii="Arial" w:eastAsia="Times New Roman" w:hAnsi="Arial" w:cs="Arial"/>
                <w:color w:val="000000"/>
                <w:sz w:val="20"/>
                <w:szCs w:val="20"/>
                <w:lang w:val="en-US"/>
              </w:rPr>
              <w:t>TBD</w:t>
            </w:r>
          </w:p>
        </w:tc>
        <w:tc>
          <w:tcPr>
            <w:tcW w:w="1710" w:type="dxa"/>
            <w:vAlign w:val="center"/>
          </w:tcPr>
          <w:p w14:paraId="042E8F53" w14:textId="352EDC5F" w:rsidR="00262F34" w:rsidRPr="006F0712" w:rsidRDefault="008D5E70" w:rsidP="00262F3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rPr>
            </w:pPr>
            <w:r>
              <w:rPr>
                <w:rFonts w:ascii="Arial" w:eastAsia="Times New Roman" w:hAnsi="Arial" w:cs="Arial"/>
                <w:color w:val="000000"/>
                <w:sz w:val="20"/>
                <w:szCs w:val="20"/>
                <w:lang w:val="en-US"/>
              </w:rPr>
              <w:t>Contract Term</w:t>
            </w:r>
          </w:p>
        </w:tc>
        <w:tc>
          <w:tcPr>
            <w:tcW w:w="1895" w:type="dxa"/>
          </w:tcPr>
          <w:p w14:paraId="093D08FF" w14:textId="00680032" w:rsidR="00262F34" w:rsidRPr="006F0712" w:rsidRDefault="008D5E70" w:rsidP="00262F3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rPr>
            </w:pPr>
            <w:r>
              <w:rPr>
                <w:rFonts w:ascii="Arial" w:hAnsi="Arial" w:cs="Arial"/>
                <w:szCs w:val="20"/>
              </w:rPr>
              <w:t>Benefit Type</w:t>
            </w:r>
          </w:p>
        </w:tc>
      </w:tr>
      <w:tr w:rsidR="00A94FBE" w:rsidRPr="006F0712" w14:paraId="76895D7A" w14:textId="77777777" w:rsidTr="00262F34">
        <w:trPr>
          <w:trHeight w:val="300"/>
          <w:jc w:val="center"/>
        </w:trPr>
        <w:tc>
          <w:tcPr>
            <w:cnfStyle w:val="001000000000" w:firstRow="0" w:lastRow="0" w:firstColumn="1" w:lastColumn="0" w:oddVBand="0" w:evenVBand="0" w:oddHBand="0" w:evenHBand="0" w:firstRowFirstColumn="0" w:firstRowLastColumn="0" w:lastRowFirstColumn="0" w:lastRowLastColumn="0"/>
            <w:tcW w:w="329" w:type="dxa"/>
            <w:vAlign w:val="center"/>
          </w:tcPr>
          <w:p w14:paraId="5D1AE9C3" w14:textId="77777777" w:rsidR="00A94FBE" w:rsidRPr="006F0712" w:rsidRDefault="00A94FBE" w:rsidP="00262F34">
            <w:pPr>
              <w:jc w:val="right"/>
              <w:rPr>
                <w:rFonts w:ascii="Arial" w:eastAsia="Times New Roman" w:hAnsi="Arial" w:cs="Arial"/>
                <w:color w:val="000000"/>
                <w:sz w:val="20"/>
                <w:szCs w:val="20"/>
                <w:lang w:val="en-US"/>
              </w:rPr>
            </w:pPr>
          </w:p>
        </w:tc>
        <w:tc>
          <w:tcPr>
            <w:tcW w:w="1736" w:type="dxa"/>
            <w:vAlign w:val="center"/>
          </w:tcPr>
          <w:p w14:paraId="6C86C490" w14:textId="51FA8279" w:rsidR="00A94FBE" w:rsidRDefault="00A94FBE" w:rsidP="00262F3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rPr>
            </w:pPr>
            <w:r>
              <w:rPr>
                <w:rFonts w:ascii="Arial" w:eastAsia="Times New Roman" w:hAnsi="Arial" w:cs="Arial"/>
                <w:color w:val="000000"/>
                <w:sz w:val="20"/>
                <w:szCs w:val="20"/>
                <w:lang w:val="en-US"/>
              </w:rPr>
              <w:t>Incentives</w:t>
            </w:r>
          </w:p>
        </w:tc>
        <w:tc>
          <w:tcPr>
            <w:tcW w:w="1890" w:type="dxa"/>
          </w:tcPr>
          <w:p w14:paraId="092FC9A4" w14:textId="0214B70A" w:rsidR="00A94FBE" w:rsidRDefault="00A94FBE" w:rsidP="00262F34">
            <w:pPr>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Pr>
                <w:rFonts w:ascii="Arial" w:hAnsi="Arial" w:cs="Arial"/>
                <w:szCs w:val="20"/>
              </w:rPr>
              <w:t>Contract Term ID</w:t>
            </w:r>
          </w:p>
        </w:tc>
        <w:tc>
          <w:tcPr>
            <w:tcW w:w="1980" w:type="dxa"/>
            <w:vAlign w:val="center"/>
          </w:tcPr>
          <w:p w14:paraId="09575FD7" w14:textId="77777777" w:rsidR="00A94FBE" w:rsidRDefault="00A94FBE" w:rsidP="00262F3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rPr>
            </w:pPr>
          </w:p>
        </w:tc>
        <w:tc>
          <w:tcPr>
            <w:tcW w:w="1710" w:type="dxa"/>
            <w:vAlign w:val="center"/>
          </w:tcPr>
          <w:p w14:paraId="7804649D" w14:textId="77777777" w:rsidR="00A94FBE" w:rsidRDefault="00A94FBE" w:rsidP="00262F3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rPr>
            </w:pPr>
          </w:p>
        </w:tc>
        <w:tc>
          <w:tcPr>
            <w:tcW w:w="1895" w:type="dxa"/>
          </w:tcPr>
          <w:p w14:paraId="5B94CD00" w14:textId="77777777" w:rsidR="00A94FBE" w:rsidRDefault="00A94FBE" w:rsidP="00262F34">
            <w:pPr>
              <w:cnfStyle w:val="000000000000" w:firstRow="0" w:lastRow="0" w:firstColumn="0" w:lastColumn="0" w:oddVBand="0" w:evenVBand="0" w:oddHBand="0" w:evenHBand="0" w:firstRowFirstColumn="0" w:firstRowLastColumn="0" w:lastRowFirstColumn="0" w:lastRowLastColumn="0"/>
              <w:rPr>
                <w:rFonts w:ascii="Arial" w:hAnsi="Arial" w:cs="Arial"/>
                <w:szCs w:val="20"/>
              </w:rPr>
            </w:pPr>
          </w:p>
        </w:tc>
      </w:tr>
      <w:tr w:rsidR="00A94FBE" w:rsidRPr="006F0712" w14:paraId="34D7C6D7" w14:textId="77777777" w:rsidTr="00262F34">
        <w:trPr>
          <w:trHeight w:val="300"/>
          <w:jc w:val="center"/>
        </w:trPr>
        <w:tc>
          <w:tcPr>
            <w:cnfStyle w:val="001000000000" w:firstRow="0" w:lastRow="0" w:firstColumn="1" w:lastColumn="0" w:oddVBand="0" w:evenVBand="0" w:oddHBand="0" w:evenHBand="0" w:firstRowFirstColumn="0" w:firstRowLastColumn="0" w:lastRowFirstColumn="0" w:lastRowLastColumn="0"/>
            <w:tcW w:w="329" w:type="dxa"/>
            <w:vAlign w:val="center"/>
          </w:tcPr>
          <w:p w14:paraId="045875C0" w14:textId="77777777" w:rsidR="00A94FBE" w:rsidRPr="006F0712" w:rsidRDefault="00A94FBE" w:rsidP="00262F34">
            <w:pPr>
              <w:jc w:val="right"/>
              <w:rPr>
                <w:rFonts w:ascii="Arial" w:eastAsia="Times New Roman" w:hAnsi="Arial" w:cs="Arial"/>
                <w:color w:val="000000"/>
                <w:sz w:val="20"/>
                <w:szCs w:val="20"/>
                <w:lang w:val="en-US"/>
              </w:rPr>
            </w:pPr>
          </w:p>
        </w:tc>
        <w:tc>
          <w:tcPr>
            <w:tcW w:w="1736" w:type="dxa"/>
            <w:vAlign w:val="center"/>
          </w:tcPr>
          <w:p w14:paraId="50A9E6E5" w14:textId="1D865012" w:rsidR="00A94FBE" w:rsidRDefault="00A94FBE" w:rsidP="00262F3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rPr>
            </w:pPr>
            <w:r>
              <w:rPr>
                <w:rFonts w:ascii="Arial" w:eastAsia="Times New Roman" w:hAnsi="Arial" w:cs="Arial"/>
                <w:color w:val="000000"/>
                <w:sz w:val="20"/>
                <w:szCs w:val="20"/>
                <w:lang w:val="en-US"/>
              </w:rPr>
              <w:t>Distribution</w:t>
            </w:r>
          </w:p>
        </w:tc>
        <w:tc>
          <w:tcPr>
            <w:tcW w:w="1890" w:type="dxa"/>
          </w:tcPr>
          <w:p w14:paraId="210BB61C" w14:textId="40374A29" w:rsidR="00A94FBE" w:rsidRDefault="00A94FBE" w:rsidP="00262F34">
            <w:pPr>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Pr>
                <w:rFonts w:ascii="Arial" w:hAnsi="Arial" w:cs="Arial"/>
                <w:szCs w:val="20"/>
              </w:rPr>
              <w:t>Contract Term ID</w:t>
            </w:r>
          </w:p>
        </w:tc>
        <w:tc>
          <w:tcPr>
            <w:tcW w:w="1980" w:type="dxa"/>
            <w:vAlign w:val="center"/>
          </w:tcPr>
          <w:p w14:paraId="59561E9F" w14:textId="77777777" w:rsidR="00A94FBE" w:rsidRDefault="00A94FBE" w:rsidP="00262F3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rPr>
            </w:pPr>
          </w:p>
        </w:tc>
        <w:tc>
          <w:tcPr>
            <w:tcW w:w="1710" w:type="dxa"/>
            <w:vAlign w:val="center"/>
          </w:tcPr>
          <w:p w14:paraId="57E19A6B" w14:textId="77777777" w:rsidR="00A94FBE" w:rsidRDefault="00A94FBE" w:rsidP="00262F3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rPr>
            </w:pPr>
          </w:p>
        </w:tc>
        <w:tc>
          <w:tcPr>
            <w:tcW w:w="1895" w:type="dxa"/>
          </w:tcPr>
          <w:p w14:paraId="04EDE0DA" w14:textId="77777777" w:rsidR="00A94FBE" w:rsidRDefault="00A94FBE" w:rsidP="00262F34">
            <w:pPr>
              <w:cnfStyle w:val="000000000000" w:firstRow="0" w:lastRow="0" w:firstColumn="0" w:lastColumn="0" w:oddVBand="0" w:evenVBand="0" w:oddHBand="0" w:evenHBand="0" w:firstRowFirstColumn="0" w:firstRowLastColumn="0" w:lastRowFirstColumn="0" w:lastRowLastColumn="0"/>
              <w:rPr>
                <w:rFonts w:ascii="Arial" w:hAnsi="Arial" w:cs="Arial"/>
                <w:szCs w:val="20"/>
              </w:rPr>
            </w:pPr>
          </w:p>
        </w:tc>
      </w:tr>
    </w:tbl>
    <w:p w14:paraId="0A027A77" w14:textId="5274AF14" w:rsidR="00D24514" w:rsidRDefault="00D24514" w:rsidP="00D24514"/>
    <w:p w14:paraId="616D7C5D" w14:textId="4ECD8DA5" w:rsidR="00E2154C" w:rsidRPr="00EF3208" w:rsidRDefault="00D51EC7" w:rsidP="00EF3208">
      <w:pPr>
        <w:pStyle w:val="Prrafodelista"/>
        <w:numPr>
          <w:ilvl w:val="0"/>
          <w:numId w:val="7"/>
        </w:numPr>
        <w:spacing w:after="0" w:line="240" w:lineRule="auto"/>
        <w:rPr>
          <w:rFonts w:asciiTheme="minorHAnsi" w:hAnsiTheme="minorHAnsi"/>
          <w:sz w:val="22"/>
        </w:rPr>
      </w:pPr>
      <w:r w:rsidRPr="00EF3208">
        <w:rPr>
          <w:rFonts w:asciiTheme="minorHAnsi" w:hAnsiTheme="minorHAnsi"/>
          <w:sz w:val="22"/>
        </w:rPr>
        <w:t xml:space="preserve">Please, </w:t>
      </w:r>
      <w:r w:rsidR="005659CC" w:rsidRPr="00EF3208">
        <w:rPr>
          <w:rFonts w:asciiTheme="minorHAnsi" w:hAnsiTheme="minorHAnsi"/>
          <w:sz w:val="22"/>
        </w:rPr>
        <w:t>perform assessment of possible impact on the ETL</w:t>
      </w:r>
      <w:r w:rsidR="00EF3208" w:rsidRPr="00EF3208">
        <w:rPr>
          <w:rFonts w:asciiTheme="minorHAnsi" w:hAnsiTheme="minorHAnsi"/>
          <w:sz w:val="22"/>
        </w:rPr>
        <w:t>/BI</w:t>
      </w:r>
      <w:r w:rsidR="005659CC" w:rsidRPr="00EF3208">
        <w:rPr>
          <w:rFonts w:asciiTheme="minorHAnsi" w:hAnsiTheme="minorHAnsi"/>
          <w:sz w:val="22"/>
        </w:rPr>
        <w:t xml:space="preserve"> process for those fields to be</w:t>
      </w:r>
      <w:r w:rsidR="00EF3208" w:rsidRPr="00EF3208">
        <w:rPr>
          <w:rFonts w:asciiTheme="minorHAnsi" w:hAnsiTheme="minorHAnsi"/>
          <w:sz w:val="22"/>
        </w:rPr>
        <w:t xml:space="preserve"> </w:t>
      </w:r>
      <w:r w:rsidR="00E2154C" w:rsidRPr="00EF3208">
        <w:rPr>
          <w:rFonts w:asciiTheme="minorHAnsi" w:hAnsiTheme="minorHAnsi"/>
          <w:sz w:val="22"/>
        </w:rPr>
        <w:t>decommissioned</w:t>
      </w:r>
      <w:r w:rsidR="00EF3208" w:rsidRPr="00EF3208">
        <w:rPr>
          <w:rFonts w:asciiTheme="minorHAnsi" w:hAnsiTheme="minorHAnsi"/>
          <w:sz w:val="22"/>
        </w:rPr>
        <w:t>.</w:t>
      </w:r>
    </w:p>
    <w:p w14:paraId="03A6C41B" w14:textId="63B8D1EA" w:rsidR="00525EBE" w:rsidRDefault="00525EBE" w:rsidP="00FA4F00">
      <w:pPr>
        <w:pStyle w:val="Tableheading"/>
      </w:pPr>
    </w:p>
    <w:p w14:paraId="36090AA3" w14:textId="78E39B3F" w:rsidR="009937A0" w:rsidRDefault="008746C0" w:rsidP="0097798B">
      <w:pPr>
        <w:pStyle w:val="Ttulo2"/>
        <w:numPr>
          <w:ilvl w:val="2"/>
          <w:numId w:val="2"/>
        </w:numPr>
        <w:tabs>
          <w:tab w:val="left" w:pos="990"/>
        </w:tabs>
        <w:ind w:left="1080"/>
      </w:pPr>
      <w:bookmarkStart w:id="9" w:name="_Toc83030868"/>
      <w:r>
        <w:t>Initial Loads/Massive Data updates</w:t>
      </w:r>
      <w:bookmarkEnd w:id="9"/>
    </w:p>
    <w:p w14:paraId="018DC1EC" w14:textId="6BBC7FA6" w:rsidR="0069291B" w:rsidRPr="0069291B" w:rsidRDefault="0069291B" w:rsidP="0069291B">
      <w:pPr>
        <w:pStyle w:val="Prrafodelista"/>
        <w:numPr>
          <w:ilvl w:val="0"/>
          <w:numId w:val="7"/>
        </w:numPr>
        <w:spacing w:after="0" w:line="240" w:lineRule="auto"/>
        <w:rPr>
          <w:i/>
          <w:iCs/>
          <w:color w:val="A6A6A6" w:themeColor="background1" w:themeShade="A6"/>
          <w:sz w:val="20"/>
          <w:szCs w:val="20"/>
        </w:rPr>
      </w:pPr>
      <w:r w:rsidRPr="0069291B">
        <w:rPr>
          <w:i/>
          <w:iCs/>
          <w:color w:val="A6A6A6" w:themeColor="background1" w:themeShade="A6"/>
          <w:sz w:val="20"/>
          <w:szCs w:val="20"/>
        </w:rPr>
        <w:t>Use the below table to specify the requirements for data updates:</w:t>
      </w:r>
    </w:p>
    <w:p w14:paraId="36553D59" w14:textId="37452A28" w:rsidR="0069291B" w:rsidRPr="0069291B" w:rsidRDefault="0069291B" w:rsidP="0069291B">
      <w:pPr>
        <w:pStyle w:val="Prrafodelista"/>
        <w:numPr>
          <w:ilvl w:val="0"/>
          <w:numId w:val="7"/>
        </w:numPr>
        <w:spacing w:after="0" w:line="240" w:lineRule="auto"/>
        <w:rPr>
          <w:i/>
          <w:iCs/>
          <w:color w:val="A6A6A6" w:themeColor="background1" w:themeShade="A6"/>
          <w:sz w:val="20"/>
          <w:szCs w:val="20"/>
        </w:rPr>
      </w:pPr>
      <w:r w:rsidRPr="0069291B">
        <w:rPr>
          <w:i/>
          <w:iCs/>
          <w:color w:val="A6A6A6" w:themeColor="background1" w:themeShade="A6"/>
          <w:sz w:val="20"/>
          <w:szCs w:val="20"/>
        </w:rPr>
        <w:t>Please help to clarify filters by market, period, or other attribute (in the remarks column).</w:t>
      </w:r>
    </w:p>
    <w:p w14:paraId="7F1F452A" w14:textId="3273AE21" w:rsidR="0069291B" w:rsidRDefault="0069291B" w:rsidP="7FABA87D">
      <w:pPr>
        <w:pStyle w:val="Prrafodelista"/>
        <w:numPr>
          <w:ilvl w:val="0"/>
          <w:numId w:val="7"/>
        </w:numPr>
        <w:spacing w:after="0" w:line="240" w:lineRule="auto"/>
        <w:rPr>
          <w:i/>
          <w:iCs/>
          <w:color w:val="A6A6A6" w:themeColor="background1" w:themeShade="A6"/>
          <w:sz w:val="20"/>
          <w:szCs w:val="20"/>
        </w:rPr>
      </w:pPr>
      <w:r w:rsidRPr="7FABA87D">
        <w:rPr>
          <w:i/>
          <w:iCs/>
          <w:color w:val="A6A6A6" w:themeColor="background1" w:themeShade="A6"/>
          <w:sz w:val="20"/>
          <w:szCs w:val="20"/>
        </w:rPr>
        <w:t xml:space="preserve">A data update’s urgency is dependent on the fact an impacted field in the update is used in Siebel Sales or OBIEE application logic. In case so, it will be defined as </w:t>
      </w:r>
      <w:proofErr w:type="gramStart"/>
      <w:r w:rsidRPr="7FABA87D">
        <w:rPr>
          <w:i/>
          <w:iCs/>
          <w:color w:val="A6A6A6" w:themeColor="background1" w:themeShade="A6"/>
          <w:sz w:val="20"/>
          <w:szCs w:val="20"/>
        </w:rPr>
        <w:t>urgent</w:t>
      </w:r>
      <w:proofErr w:type="gramEnd"/>
      <w:r w:rsidRPr="7FABA87D">
        <w:rPr>
          <w:i/>
          <w:iCs/>
          <w:color w:val="A6A6A6" w:themeColor="background1" w:themeShade="A6"/>
          <w:sz w:val="20"/>
          <w:szCs w:val="20"/>
        </w:rPr>
        <w:t xml:space="preserve"> and the update will be done immediately after the technical release, ideally during the outage.</w:t>
      </w:r>
    </w:p>
    <w:p w14:paraId="0A178240" w14:textId="08803208" w:rsidR="7FABA87D" w:rsidRDefault="7FABA87D" w:rsidP="7FABA87D">
      <w:pPr>
        <w:spacing w:after="0" w:line="240" w:lineRule="auto"/>
      </w:pPr>
    </w:p>
    <w:p w14:paraId="096B96BA" w14:textId="77777777" w:rsidR="00414573" w:rsidRPr="0069291B" w:rsidRDefault="00414573" w:rsidP="00414573">
      <w:pPr>
        <w:pStyle w:val="Prrafodelista"/>
        <w:spacing w:after="0" w:line="240" w:lineRule="auto"/>
        <w:rPr>
          <w:i/>
          <w:iCs/>
          <w:color w:val="A6A6A6" w:themeColor="background1" w:themeShade="A6"/>
          <w:sz w:val="20"/>
          <w:szCs w:val="20"/>
        </w:rPr>
      </w:pPr>
    </w:p>
    <w:tbl>
      <w:tblPr>
        <w:tblStyle w:val="Tablaconcuadrcula1clara-nfasis6"/>
        <w:tblW w:w="9540" w:type="dxa"/>
        <w:tblInd w:w="-275" w:type="dxa"/>
        <w:tblLook w:val="04A0" w:firstRow="1" w:lastRow="0" w:firstColumn="1" w:lastColumn="0" w:noHBand="0" w:noVBand="1"/>
      </w:tblPr>
      <w:tblGrid>
        <w:gridCol w:w="328"/>
        <w:gridCol w:w="972"/>
        <w:gridCol w:w="1522"/>
        <w:gridCol w:w="1343"/>
        <w:gridCol w:w="1505"/>
        <w:gridCol w:w="3870"/>
      </w:tblGrid>
      <w:tr w:rsidR="0069291B" w:rsidRPr="0018453D" w14:paraId="2C6267D4" w14:textId="77777777" w:rsidTr="00F3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540" w:type="dxa"/>
            <w:gridSpan w:val="6"/>
            <w:tcBorders>
              <w:bottom w:val="none" w:sz="0" w:space="0" w:color="auto"/>
            </w:tcBorders>
            <w:hideMark/>
          </w:tcPr>
          <w:p w14:paraId="6DAD4CA6" w14:textId="77777777" w:rsidR="0069291B" w:rsidRPr="0018453D" w:rsidRDefault="0069291B" w:rsidP="00652EAA">
            <w:pPr>
              <w:jc w:val="center"/>
              <w:rPr>
                <w:rFonts w:eastAsia="Times New Roman" w:cs="Arial"/>
                <w:b w:val="0"/>
                <w:bCs w:val="0"/>
                <w:color w:val="000000"/>
                <w:sz w:val="20"/>
                <w:szCs w:val="20"/>
                <w:lang w:val="en-US"/>
              </w:rPr>
            </w:pPr>
            <w:r w:rsidRPr="0018453D">
              <w:rPr>
                <w:rFonts w:eastAsia="Times New Roman" w:cs="Arial"/>
                <w:color w:val="000000"/>
                <w:sz w:val="20"/>
                <w:szCs w:val="20"/>
                <w:lang w:val="en-US"/>
              </w:rPr>
              <w:t>Data Update</w:t>
            </w:r>
          </w:p>
        </w:tc>
      </w:tr>
      <w:tr w:rsidR="0018453D" w:rsidRPr="0018453D" w14:paraId="06EB23A8" w14:textId="77777777" w:rsidTr="00F3346A">
        <w:trPr>
          <w:trHeight w:val="300"/>
        </w:trPr>
        <w:tc>
          <w:tcPr>
            <w:cnfStyle w:val="001000000000" w:firstRow="0" w:lastRow="0" w:firstColumn="1" w:lastColumn="0" w:oddVBand="0" w:evenVBand="0" w:oddHBand="0" w:evenHBand="0" w:firstRowFirstColumn="0" w:firstRowLastColumn="0" w:lastRowFirstColumn="0" w:lastRowLastColumn="0"/>
            <w:tcW w:w="328" w:type="dxa"/>
            <w:shd w:val="clear" w:color="auto" w:fill="2B5D9A" w:themeFill="accent6" w:themeFillShade="BF"/>
            <w:hideMark/>
          </w:tcPr>
          <w:p w14:paraId="5635FCAB" w14:textId="77777777" w:rsidR="0069291B" w:rsidRPr="0018453D" w:rsidRDefault="0069291B" w:rsidP="00652EAA">
            <w:pPr>
              <w:jc w:val="center"/>
              <w:rPr>
                <w:rFonts w:eastAsia="Times New Roman" w:cs="Arial"/>
                <w:b w:val="0"/>
                <w:bCs w:val="0"/>
                <w:color w:val="FFFFFF" w:themeColor="background1"/>
                <w:sz w:val="20"/>
                <w:szCs w:val="20"/>
                <w:lang w:val="en-US"/>
              </w:rPr>
            </w:pPr>
            <w:r w:rsidRPr="0018453D">
              <w:rPr>
                <w:rFonts w:eastAsia="Times New Roman" w:cs="Arial"/>
                <w:color w:val="FFFFFF" w:themeColor="background1"/>
                <w:sz w:val="20"/>
                <w:szCs w:val="20"/>
                <w:lang w:val="en-US"/>
              </w:rPr>
              <w:t>#</w:t>
            </w:r>
          </w:p>
        </w:tc>
        <w:tc>
          <w:tcPr>
            <w:tcW w:w="842" w:type="dxa"/>
            <w:shd w:val="clear" w:color="auto" w:fill="2B5D9A" w:themeFill="accent6" w:themeFillShade="BF"/>
            <w:hideMark/>
          </w:tcPr>
          <w:p w14:paraId="702AFEFD" w14:textId="77777777" w:rsidR="0069291B" w:rsidRPr="0018453D" w:rsidRDefault="0069291B" w:rsidP="00652EAA">
            <w:pPr>
              <w:jc w:val="center"/>
              <w:cnfStyle w:val="000000000000" w:firstRow="0" w:lastRow="0" w:firstColumn="0" w:lastColumn="0" w:oddVBand="0" w:evenVBand="0" w:oddHBand="0" w:evenHBand="0" w:firstRowFirstColumn="0" w:firstRowLastColumn="0" w:lastRowFirstColumn="0" w:lastRowLastColumn="0"/>
              <w:rPr>
                <w:rFonts w:eastAsia="Times New Roman" w:cs="Arial"/>
                <w:b/>
                <w:bCs/>
                <w:color w:val="FFFFFF" w:themeColor="background1"/>
                <w:sz w:val="20"/>
                <w:szCs w:val="20"/>
                <w:lang w:val="en-US"/>
              </w:rPr>
            </w:pPr>
            <w:r w:rsidRPr="0018453D">
              <w:rPr>
                <w:rFonts w:eastAsia="Times New Roman" w:cs="Arial"/>
                <w:b/>
                <w:bCs/>
                <w:color w:val="FFFFFF" w:themeColor="background1"/>
                <w:sz w:val="20"/>
                <w:szCs w:val="20"/>
                <w:lang w:val="en-US"/>
              </w:rPr>
              <w:t>Entity</w:t>
            </w:r>
          </w:p>
        </w:tc>
        <w:tc>
          <w:tcPr>
            <w:tcW w:w="1567" w:type="dxa"/>
            <w:shd w:val="clear" w:color="auto" w:fill="2B5D9A" w:themeFill="accent6" w:themeFillShade="BF"/>
            <w:hideMark/>
          </w:tcPr>
          <w:p w14:paraId="3C852C11" w14:textId="77777777" w:rsidR="0069291B" w:rsidRPr="0018453D" w:rsidRDefault="0069291B" w:rsidP="00652EAA">
            <w:pPr>
              <w:jc w:val="center"/>
              <w:cnfStyle w:val="000000000000" w:firstRow="0" w:lastRow="0" w:firstColumn="0" w:lastColumn="0" w:oddVBand="0" w:evenVBand="0" w:oddHBand="0" w:evenHBand="0" w:firstRowFirstColumn="0" w:firstRowLastColumn="0" w:lastRowFirstColumn="0" w:lastRowLastColumn="0"/>
              <w:rPr>
                <w:rFonts w:eastAsia="Times New Roman" w:cs="Arial"/>
                <w:b/>
                <w:bCs/>
                <w:color w:val="FFFFFF" w:themeColor="background1"/>
                <w:sz w:val="20"/>
                <w:szCs w:val="20"/>
                <w:lang w:val="en-US"/>
              </w:rPr>
            </w:pPr>
            <w:r w:rsidRPr="0018453D">
              <w:rPr>
                <w:rFonts w:eastAsia="Times New Roman" w:cs="Arial"/>
                <w:b/>
                <w:bCs/>
                <w:color w:val="FFFFFF" w:themeColor="background1"/>
                <w:sz w:val="20"/>
                <w:szCs w:val="20"/>
                <w:lang w:val="en-US"/>
              </w:rPr>
              <w:t>Markets</w:t>
            </w:r>
          </w:p>
        </w:tc>
        <w:tc>
          <w:tcPr>
            <w:tcW w:w="1375" w:type="dxa"/>
            <w:shd w:val="clear" w:color="auto" w:fill="2B5D9A" w:themeFill="accent6" w:themeFillShade="BF"/>
            <w:hideMark/>
          </w:tcPr>
          <w:p w14:paraId="5BF86144" w14:textId="77777777" w:rsidR="0069291B" w:rsidRPr="0018453D" w:rsidRDefault="0069291B" w:rsidP="00652EAA">
            <w:pPr>
              <w:jc w:val="center"/>
              <w:cnfStyle w:val="000000000000" w:firstRow="0" w:lastRow="0" w:firstColumn="0" w:lastColumn="0" w:oddVBand="0" w:evenVBand="0" w:oddHBand="0" w:evenHBand="0" w:firstRowFirstColumn="0" w:firstRowLastColumn="0" w:lastRowFirstColumn="0" w:lastRowLastColumn="0"/>
              <w:rPr>
                <w:rFonts w:eastAsia="Times New Roman" w:cs="Arial"/>
                <w:b/>
                <w:bCs/>
                <w:color w:val="FFFFFF" w:themeColor="background1"/>
                <w:sz w:val="20"/>
                <w:szCs w:val="20"/>
                <w:lang w:val="en-US"/>
              </w:rPr>
            </w:pPr>
            <w:r w:rsidRPr="0018453D">
              <w:rPr>
                <w:rFonts w:eastAsia="Times New Roman" w:cs="Arial"/>
                <w:b/>
                <w:bCs/>
                <w:color w:val="FFFFFF" w:themeColor="background1"/>
                <w:sz w:val="20"/>
                <w:szCs w:val="20"/>
                <w:lang w:val="en-US"/>
              </w:rPr>
              <w:t>Periods</w:t>
            </w:r>
          </w:p>
        </w:tc>
        <w:tc>
          <w:tcPr>
            <w:tcW w:w="1558" w:type="dxa"/>
            <w:shd w:val="clear" w:color="auto" w:fill="2B5D9A" w:themeFill="accent6" w:themeFillShade="BF"/>
            <w:hideMark/>
          </w:tcPr>
          <w:p w14:paraId="62B8466B" w14:textId="77777777" w:rsidR="0069291B" w:rsidRPr="0018453D" w:rsidRDefault="0069291B" w:rsidP="00652EAA">
            <w:pPr>
              <w:jc w:val="center"/>
              <w:cnfStyle w:val="000000000000" w:firstRow="0" w:lastRow="0" w:firstColumn="0" w:lastColumn="0" w:oddVBand="0" w:evenVBand="0" w:oddHBand="0" w:evenHBand="0" w:firstRowFirstColumn="0" w:firstRowLastColumn="0" w:lastRowFirstColumn="0" w:lastRowLastColumn="0"/>
              <w:rPr>
                <w:rFonts w:eastAsia="Times New Roman" w:cs="Arial"/>
                <w:b/>
                <w:bCs/>
                <w:color w:val="FFFFFF" w:themeColor="background1"/>
                <w:sz w:val="20"/>
                <w:szCs w:val="20"/>
                <w:lang w:val="en-US"/>
              </w:rPr>
            </w:pPr>
            <w:r w:rsidRPr="0018453D">
              <w:rPr>
                <w:rFonts w:eastAsia="Times New Roman" w:cs="Arial"/>
                <w:b/>
                <w:bCs/>
                <w:color w:val="FFFFFF" w:themeColor="background1"/>
                <w:sz w:val="20"/>
                <w:szCs w:val="20"/>
                <w:lang w:val="en-US"/>
              </w:rPr>
              <w:t>Urgent (ODC)</w:t>
            </w:r>
          </w:p>
        </w:tc>
        <w:tc>
          <w:tcPr>
            <w:tcW w:w="3870" w:type="dxa"/>
            <w:shd w:val="clear" w:color="auto" w:fill="2B5D9A" w:themeFill="accent6" w:themeFillShade="BF"/>
            <w:hideMark/>
          </w:tcPr>
          <w:p w14:paraId="5272531B" w14:textId="77777777" w:rsidR="0069291B" w:rsidRPr="0018453D" w:rsidRDefault="0069291B" w:rsidP="00652EAA">
            <w:pPr>
              <w:jc w:val="center"/>
              <w:cnfStyle w:val="000000000000" w:firstRow="0" w:lastRow="0" w:firstColumn="0" w:lastColumn="0" w:oddVBand="0" w:evenVBand="0" w:oddHBand="0" w:evenHBand="0" w:firstRowFirstColumn="0" w:firstRowLastColumn="0" w:lastRowFirstColumn="0" w:lastRowLastColumn="0"/>
              <w:rPr>
                <w:rFonts w:eastAsia="Times New Roman" w:cs="Arial"/>
                <w:b/>
                <w:bCs/>
                <w:color w:val="FFFFFF" w:themeColor="background1"/>
                <w:sz w:val="20"/>
                <w:szCs w:val="20"/>
                <w:lang w:val="en-US"/>
              </w:rPr>
            </w:pPr>
            <w:r w:rsidRPr="0018453D">
              <w:rPr>
                <w:rFonts w:eastAsia="Times New Roman" w:cs="Arial"/>
                <w:b/>
                <w:bCs/>
                <w:color w:val="FFFFFF" w:themeColor="background1"/>
                <w:sz w:val="20"/>
                <w:szCs w:val="20"/>
                <w:lang w:val="en-US"/>
              </w:rPr>
              <w:t>Remarks</w:t>
            </w:r>
          </w:p>
        </w:tc>
      </w:tr>
      <w:tr w:rsidR="0069291B" w:rsidRPr="0018453D" w14:paraId="60EBD06A" w14:textId="77777777" w:rsidTr="00F3346A">
        <w:trPr>
          <w:trHeight w:val="300"/>
        </w:trPr>
        <w:tc>
          <w:tcPr>
            <w:cnfStyle w:val="001000000000" w:firstRow="0" w:lastRow="0" w:firstColumn="1" w:lastColumn="0" w:oddVBand="0" w:evenVBand="0" w:oddHBand="0" w:evenHBand="0" w:firstRowFirstColumn="0" w:firstRowLastColumn="0" w:lastRowFirstColumn="0" w:lastRowLastColumn="0"/>
            <w:tcW w:w="328" w:type="dxa"/>
          </w:tcPr>
          <w:p w14:paraId="05C38647" w14:textId="77777777" w:rsidR="0069291B" w:rsidRPr="0018453D" w:rsidRDefault="0069291B" w:rsidP="00652EAA">
            <w:pPr>
              <w:jc w:val="right"/>
              <w:rPr>
                <w:rFonts w:eastAsia="Times New Roman" w:cs="Arial"/>
                <w:color w:val="000000"/>
                <w:sz w:val="20"/>
                <w:szCs w:val="20"/>
                <w:lang w:val="en-US"/>
              </w:rPr>
            </w:pPr>
          </w:p>
        </w:tc>
        <w:tc>
          <w:tcPr>
            <w:tcW w:w="842" w:type="dxa"/>
          </w:tcPr>
          <w:p w14:paraId="390305A5" w14:textId="4CC3874E" w:rsidR="0069291B" w:rsidRPr="0018453D" w:rsidRDefault="00F955FF" w:rsidP="00652EAA">
            <w:pP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val="en-US"/>
              </w:rPr>
            </w:pPr>
            <w:r>
              <w:rPr>
                <w:rFonts w:eastAsia="Times New Roman" w:cs="Arial"/>
                <w:color w:val="000000"/>
                <w:sz w:val="20"/>
                <w:szCs w:val="20"/>
                <w:lang w:val="en-US"/>
              </w:rPr>
              <w:t>Contract Term</w:t>
            </w:r>
          </w:p>
        </w:tc>
        <w:tc>
          <w:tcPr>
            <w:tcW w:w="1567" w:type="dxa"/>
          </w:tcPr>
          <w:p w14:paraId="43FC5917" w14:textId="175E85DA" w:rsidR="0069291B" w:rsidRPr="0018453D" w:rsidRDefault="006E7451" w:rsidP="00652EAA">
            <w:pP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val="en-US"/>
              </w:rPr>
            </w:pPr>
            <w:r>
              <w:rPr>
                <w:rFonts w:eastAsia="Times New Roman" w:cs="Arial"/>
                <w:color w:val="000000"/>
                <w:sz w:val="20"/>
                <w:szCs w:val="20"/>
                <w:lang w:val="en-US"/>
              </w:rPr>
              <w:t>TME Connect Markets (IT, SP, CZ)</w:t>
            </w:r>
          </w:p>
        </w:tc>
        <w:tc>
          <w:tcPr>
            <w:tcW w:w="1375" w:type="dxa"/>
          </w:tcPr>
          <w:p w14:paraId="42F2B281" w14:textId="77777777" w:rsidR="0069291B" w:rsidRPr="0018453D" w:rsidRDefault="0069291B" w:rsidP="00652EAA">
            <w:pP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val="en-US"/>
              </w:rPr>
            </w:pPr>
          </w:p>
        </w:tc>
        <w:tc>
          <w:tcPr>
            <w:tcW w:w="1558" w:type="dxa"/>
          </w:tcPr>
          <w:p w14:paraId="73B6CEF5" w14:textId="77777777" w:rsidR="0069291B" w:rsidRPr="0018453D" w:rsidRDefault="0069291B" w:rsidP="00652EAA">
            <w:pP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val="en-US"/>
              </w:rPr>
            </w:pPr>
          </w:p>
        </w:tc>
        <w:tc>
          <w:tcPr>
            <w:tcW w:w="3870" w:type="dxa"/>
            <w:noWrap/>
          </w:tcPr>
          <w:p w14:paraId="472E93E0" w14:textId="3449BA3B" w:rsidR="0069291B" w:rsidRPr="0018453D" w:rsidRDefault="006E7451" w:rsidP="00652EA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Update Benefit Type to Payment.</w:t>
            </w:r>
          </w:p>
        </w:tc>
      </w:tr>
      <w:tr w:rsidR="0069291B" w:rsidRPr="0018453D" w14:paraId="627598A7" w14:textId="77777777" w:rsidTr="00F3346A">
        <w:trPr>
          <w:trHeight w:val="300"/>
        </w:trPr>
        <w:tc>
          <w:tcPr>
            <w:cnfStyle w:val="001000000000" w:firstRow="0" w:lastRow="0" w:firstColumn="1" w:lastColumn="0" w:oddVBand="0" w:evenVBand="0" w:oddHBand="0" w:evenHBand="0" w:firstRowFirstColumn="0" w:firstRowLastColumn="0" w:lastRowFirstColumn="0" w:lastRowLastColumn="0"/>
            <w:tcW w:w="328" w:type="dxa"/>
          </w:tcPr>
          <w:p w14:paraId="51A75CC1" w14:textId="77777777" w:rsidR="0069291B" w:rsidRPr="0018453D" w:rsidRDefault="0069291B" w:rsidP="00652EAA">
            <w:pPr>
              <w:jc w:val="right"/>
              <w:rPr>
                <w:rFonts w:eastAsia="Times New Roman" w:cs="Arial"/>
                <w:color w:val="000000"/>
                <w:sz w:val="20"/>
                <w:szCs w:val="20"/>
                <w:lang w:val="en-US"/>
              </w:rPr>
            </w:pPr>
          </w:p>
        </w:tc>
        <w:tc>
          <w:tcPr>
            <w:tcW w:w="842" w:type="dxa"/>
          </w:tcPr>
          <w:p w14:paraId="1C9E47AF" w14:textId="77777777" w:rsidR="0069291B" w:rsidRPr="0018453D" w:rsidRDefault="0069291B" w:rsidP="00652EAA">
            <w:pP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val="en-US"/>
              </w:rPr>
            </w:pPr>
          </w:p>
        </w:tc>
        <w:tc>
          <w:tcPr>
            <w:tcW w:w="1567" w:type="dxa"/>
          </w:tcPr>
          <w:p w14:paraId="7F30C9CE" w14:textId="77777777" w:rsidR="0069291B" w:rsidRPr="0018453D" w:rsidRDefault="0069291B" w:rsidP="00652EAA">
            <w:pP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val="en-US"/>
              </w:rPr>
            </w:pPr>
          </w:p>
        </w:tc>
        <w:tc>
          <w:tcPr>
            <w:tcW w:w="1375" w:type="dxa"/>
          </w:tcPr>
          <w:p w14:paraId="0DBADDBF" w14:textId="77777777" w:rsidR="0069291B" w:rsidRPr="0018453D" w:rsidRDefault="0069291B" w:rsidP="00652EAA">
            <w:pP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val="en-US"/>
              </w:rPr>
            </w:pPr>
          </w:p>
        </w:tc>
        <w:tc>
          <w:tcPr>
            <w:tcW w:w="1558" w:type="dxa"/>
          </w:tcPr>
          <w:p w14:paraId="54D9B03E" w14:textId="77777777" w:rsidR="0069291B" w:rsidRPr="0018453D" w:rsidRDefault="0069291B" w:rsidP="00652EAA">
            <w:pP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val="en-US"/>
              </w:rPr>
            </w:pPr>
          </w:p>
        </w:tc>
        <w:tc>
          <w:tcPr>
            <w:tcW w:w="3870" w:type="dxa"/>
            <w:noWrap/>
          </w:tcPr>
          <w:p w14:paraId="3E4B1BC8" w14:textId="77777777" w:rsidR="0069291B" w:rsidRPr="0018453D" w:rsidRDefault="0069291B" w:rsidP="00652EA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en-US"/>
              </w:rPr>
            </w:pPr>
          </w:p>
        </w:tc>
      </w:tr>
    </w:tbl>
    <w:p w14:paraId="4EC7C077" w14:textId="21E1DA52" w:rsidR="0050719D" w:rsidRPr="00781818" w:rsidRDefault="00781818" w:rsidP="0050719D">
      <w:pPr>
        <w:rPr>
          <w:rFonts w:ascii="Arial" w:hAnsi="Arial"/>
          <w:i/>
          <w:iCs/>
          <w:color w:val="A6A6A6" w:themeColor="background1" w:themeShade="A6"/>
          <w:sz w:val="20"/>
          <w:szCs w:val="20"/>
        </w:rPr>
      </w:pPr>
      <w:r w:rsidRPr="00781818">
        <w:rPr>
          <w:rFonts w:ascii="Arial" w:hAnsi="Arial"/>
          <w:i/>
          <w:iCs/>
          <w:color w:val="A6A6A6" w:themeColor="background1" w:themeShade="A6"/>
          <w:sz w:val="20"/>
          <w:szCs w:val="20"/>
        </w:rPr>
        <w:t>*In case TME Sales or BI application logic relies on the data update, this must be set as urgent.</w:t>
      </w:r>
    </w:p>
    <w:p w14:paraId="2B01E55B" w14:textId="71769D73" w:rsidR="00860E9A" w:rsidRDefault="0050719D" w:rsidP="00FC78F9">
      <w:pPr>
        <w:pStyle w:val="Ttulo2"/>
        <w:numPr>
          <w:ilvl w:val="2"/>
          <w:numId w:val="2"/>
        </w:numPr>
        <w:tabs>
          <w:tab w:val="left" w:pos="1080"/>
        </w:tabs>
        <w:ind w:left="1170"/>
      </w:pPr>
      <w:bookmarkStart w:id="10" w:name="_Toc83030869"/>
      <w:r>
        <w:t>Performance test/Indexes creation</w:t>
      </w:r>
      <w:bookmarkEnd w:id="10"/>
    </w:p>
    <w:p w14:paraId="6E833F35" w14:textId="297778ED" w:rsidR="0051583D" w:rsidRDefault="0051583D" w:rsidP="0051583D">
      <w:pPr>
        <w:pStyle w:val="Prrafodelista"/>
        <w:numPr>
          <w:ilvl w:val="0"/>
          <w:numId w:val="7"/>
        </w:numPr>
        <w:spacing w:after="0" w:line="240" w:lineRule="auto"/>
        <w:rPr>
          <w:i/>
          <w:iCs/>
          <w:color w:val="A6A6A6" w:themeColor="background1" w:themeShade="A6"/>
          <w:sz w:val="20"/>
          <w:szCs w:val="20"/>
        </w:rPr>
      </w:pPr>
      <w:r w:rsidRPr="0051583D">
        <w:rPr>
          <w:i/>
          <w:iCs/>
          <w:color w:val="A6A6A6" w:themeColor="background1" w:themeShade="A6"/>
          <w:sz w:val="20"/>
          <w:szCs w:val="20"/>
        </w:rPr>
        <w:t>It is assumed that ETL Performance Analysis and optimization will be done in all cases which require it, especially in brand new tables. Please note BI performance optimization is not subject of this analysis. If it applies, list down the requirements / newly developed areas that require a performance test with reasonable volume.</w:t>
      </w:r>
    </w:p>
    <w:p w14:paraId="52B0A5E1" w14:textId="27D28DC8" w:rsidR="008167BB" w:rsidRPr="001929CF" w:rsidRDefault="008167BB" w:rsidP="001929CF">
      <w:pPr>
        <w:spacing w:after="0" w:line="240" w:lineRule="auto"/>
        <w:ind w:left="360"/>
      </w:pPr>
      <w:r w:rsidRPr="001929CF">
        <w:t>N/A</w:t>
      </w:r>
    </w:p>
    <w:p w14:paraId="6518EA35" w14:textId="77777777" w:rsidR="0051583D" w:rsidRPr="0051583D" w:rsidRDefault="0051583D" w:rsidP="0051583D">
      <w:pPr>
        <w:pStyle w:val="Prrafodelista"/>
        <w:spacing w:after="0" w:line="240" w:lineRule="auto"/>
        <w:rPr>
          <w:i/>
          <w:iCs/>
          <w:color w:val="A6A6A6" w:themeColor="background1" w:themeShade="A6"/>
          <w:sz w:val="20"/>
          <w:szCs w:val="20"/>
        </w:rPr>
      </w:pPr>
    </w:p>
    <w:p w14:paraId="450AA087" w14:textId="7CBBF4C3" w:rsidR="0051583D" w:rsidRDefault="0051583D" w:rsidP="005C4FB8">
      <w:pPr>
        <w:pStyle w:val="Ttulo2"/>
        <w:tabs>
          <w:tab w:val="left" w:pos="900"/>
        </w:tabs>
        <w:ind w:left="900" w:hanging="540"/>
      </w:pPr>
      <w:bookmarkStart w:id="11" w:name="_Toc83030870"/>
      <w:r>
        <w:t>Changes in BI</w:t>
      </w:r>
      <w:bookmarkEnd w:id="11"/>
    </w:p>
    <w:p w14:paraId="005030F2" w14:textId="63979168" w:rsidR="000954DA" w:rsidRPr="000954DA" w:rsidRDefault="000954DA" w:rsidP="000954DA">
      <w:pPr>
        <w:ind w:left="720"/>
        <w:rPr>
          <w:rFonts w:ascii="Arial" w:hAnsi="Arial"/>
          <w:i/>
          <w:iCs/>
          <w:color w:val="A6A6A6" w:themeColor="background1" w:themeShade="A6"/>
          <w:sz w:val="20"/>
          <w:szCs w:val="20"/>
        </w:rPr>
      </w:pPr>
      <w:r w:rsidRPr="000954DA">
        <w:rPr>
          <w:rFonts w:ascii="Arial" w:hAnsi="Arial"/>
          <w:i/>
          <w:iCs/>
          <w:color w:val="A6A6A6" w:themeColor="background1" w:themeShade="A6"/>
          <w:sz w:val="20"/>
          <w:szCs w:val="20"/>
        </w:rPr>
        <w:t xml:space="preserve">It is mandatory to include examples of the reports that are expected using the new metrics/objects that will be created. These reports are needed to validate that the technical solution will cover the requirements and later to test the development. </w:t>
      </w:r>
    </w:p>
    <w:p w14:paraId="1F7274CE" w14:textId="346F5634" w:rsidR="000954DA" w:rsidRPr="007D26F7" w:rsidRDefault="000954DA" w:rsidP="007D26F7">
      <w:pPr>
        <w:pStyle w:val="Prrafodelista"/>
        <w:numPr>
          <w:ilvl w:val="0"/>
          <w:numId w:val="7"/>
        </w:numPr>
        <w:rPr>
          <w:i/>
          <w:iCs/>
          <w:color w:val="A6A6A6" w:themeColor="background1" w:themeShade="A6"/>
          <w:sz w:val="20"/>
          <w:szCs w:val="20"/>
        </w:rPr>
      </w:pPr>
      <w:r w:rsidRPr="004F67B4">
        <w:rPr>
          <w:b/>
          <w:bCs/>
          <w:i/>
          <w:iCs/>
          <w:color w:val="A6A6A6" w:themeColor="background1" w:themeShade="A6"/>
          <w:sz w:val="20"/>
          <w:szCs w:val="20"/>
        </w:rPr>
        <w:t>For new metrics</w:t>
      </w:r>
      <w:r w:rsidRPr="007D26F7">
        <w:rPr>
          <w:i/>
          <w:iCs/>
          <w:color w:val="A6A6A6" w:themeColor="background1" w:themeShade="A6"/>
          <w:sz w:val="20"/>
          <w:szCs w:val="20"/>
        </w:rPr>
        <w:t>, it is needed to include an example</w:t>
      </w:r>
      <w:r w:rsidR="007D26F7" w:rsidRPr="007D26F7">
        <w:rPr>
          <w:i/>
          <w:iCs/>
          <w:color w:val="A6A6A6" w:themeColor="background1" w:themeShade="A6"/>
          <w:sz w:val="20"/>
          <w:szCs w:val="20"/>
        </w:rPr>
        <w:t xml:space="preserve"> (</w:t>
      </w:r>
      <w:r w:rsidRPr="007D26F7">
        <w:rPr>
          <w:i/>
          <w:iCs/>
          <w:color w:val="A6A6A6" w:themeColor="background1" w:themeShade="A6"/>
          <w:sz w:val="20"/>
          <w:szCs w:val="20"/>
        </w:rPr>
        <w:t>attached</w:t>
      </w:r>
      <w:r w:rsidR="007D26F7" w:rsidRPr="007D26F7">
        <w:rPr>
          <w:i/>
          <w:iCs/>
          <w:color w:val="A6A6A6" w:themeColor="background1" w:themeShade="A6"/>
          <w:sz w:val="20"/>
          <w:szCs w:val="20"/>
        </w:rPr>
        <w:t xml:space="preserve"> to doc)</w:t>
      </w:r>
      <w:r w:rsidRPr="007D26F7">
        <w:rPr>
          <w:i/>
          <w:iCs/>
          <w:color w:val="A6A6A6" w:themeColor="background1" w:themeShade="A6"/>
          <w:sz w:val="20"/>
          <w:szCs w:val="20"/>
        </w:rPr>
        <w:t xml:space="preserve">. </w:t>
      </w:r>
    </w:p>
    <w:p w14:paraId="04F7C1DB" w14:textId="172C8BDB" w:rsidR="000954DA" w:rsidRPr="007D26F7" w:rsidRDefault="000954DA" w:rsidP="004F67B4">
      <w:pPr>
        <w:pStyle w:val="Prrafodelista"/>
        <w:numPr>
          <w:ilvl w:val="1"/>
          <w:numId w:val="7"/>
        </w:numPr>
        <w:ind w:left="1080" w:hanging="360"/>
        <w:rPr>
          <w:i/>
          <w:iCs/>
          <w:color w:val="A6A6A6" w:themeColor="background1" w:themeShade="A6"/>
          <w:sz w:val="20"/>
          <w:szCs w:val="20"/>
        </w:rPr>
      </w:pPr>
      <w:r w:rsidRPr="007D26F7">
        <w:rPr>
          <w:i/>
          <w:iCs/>
          <w:color w:val="A6A6A6" w:themeColor="background1" w:themeShade="A6"/>
          <w:sz w:val="20"/>
          <w:szCs w:val="20"/>
        </w:rPr>
        <w:t xml:space="preserve">The steps </w:t>
      </w:r>
      <w:proofErr w:type="gramStart"/>
      <w:r w:rsidR="004F67B4" w:rsidRPr="007D26F7">
        <w:rPr>
          <w:i/>
          <w:iCs/>
          <w:color w:val="A6A6A6" w:themeColor="background1" w:themeShade="A6"/>
          <w:sz w:val="20"/>
          <w:szCs w:val="20"/>
        </w:rPr>
        <w:t>are</w:t>
      </w:r>
      <w:r w:rsidR="004F67B4">
        <w:rPr>
          <w:i/>
          <w:iCs/>
          <w:color w:val="A6A6A6" w:themeColor="background1" w:themeShade="A6"/>
          <w:sz w:val="20"/>
          <w:szCs w:val="20"/>
        </w:rPr>
        <w:t>:</w:t>
      </w:r>
      <w:proofErr w:type="gramEnd"/>
      <w:r w:rsidRPr="007D26F7">
        <w:rPr>
          <w:i/>
          <w:iCs/>
          <w:color w:val="A6A6A6" w:themeColor="background1" w:themeShade="A6"/>
          <w:sz w:val="20"/>
          <w:szCs w:val="20"/>
        </w:rPr>
        <w:t xml:space="preserve"> create one report with existing data and include the XML; export the data to Excel and include the new metrics as fields calculated in Excel itself. The calculated fields will be used to validate the values obtained with the new metrics in DEV and UAT. </w:t>
      </w:r>
    </w:p>
    <w:p w14:paraId="2FD4A735" w14:textId="77777777" w:rsidR="000954DA" w:rsidRPr="000954DA" w:rsidRDefault="000954DA" w:rsidP="004F67B4">
      <w:pPr>
        <w:pStyle w:val="Prrafodelista"/>
        <w:numPr>
          <w:ilvl w:val="1"/>
          <w:numId w:val="7"/>
        </w:numPr>
        <w:spacing w:after="0" w:line="240" w:lineRule="auto"/>
        <w:ind w:left="1080" w:hanging="360"/>
        <w:contextualSpacing w:val="0"/>
        <w:rPr>
          <w:i/>
          <w:iCs/>
          <w:color w:val="A6A6A6" w:themeColor="background1" w:themeShade="A6"/>
          <w:sz w:val="20"/>
          <w:szCs w:val="20"/>
        </w:rPr>
      </w:pPr>
      <w:r w:rsidRPr="000954DA">
        <w:rPr>
          <w:i/>
          <w:iCs/>
          <w:color w:val="A6A6A6" w:themeColor="background1" w:themeShade="A6"/>
          <w:sz w:val="20"/>
          <w:szCs w:val="20"/>
        </w:rPr>
        <w:t xml:space="preserve">If the new metric requested can currently be calculated in the report, it is also useful to have the current formula included in the report for validation. </w:t>
      </w:r>
    </w:p>
    <w:p w14:paraId="0C1F5C05" w14:textId="77777777" w:rsidR="000954DA" w:rsidRPr="000954DA" w:rsidRDefault="000954DA" w:rsidP="004F67B4">
      <w:pPr>
        <w:pStyle w:val="Prrafodelista"/>
        <w:numPr>
          <w:ilvl w:val="1"/>
          <w:numId w:val="7"/>
        </w:numPr>
        <w:spacing w:after="0" w:line="240" w:lineRule="auto"/>
        <w:ind w:left="1080" w:hanging="360"/>
        <w:contextualSpacing w:val="0"/>
        <w:rPr>
          <w:i/>
          <w:iCs/>
          <w:color w:val="A6A6A6" w:themeColor="background1" w:themeShade="A6"/>
          <w:sz w:val="20"/>
          <w:szCs w:val="20"/>
        </w:rPr>
      </w:pPr>
      <w:r w:rsidRPr="000954DA">
        <w:rPr>
          <w:i/>
          <w:iCs/>
          <w:color w:val="A6A6A6" w:themeColor="background1" w:themeShade="A6"/>
          <w:sz w:val="20"/>
          <w:szCs w:val="20"/>
        </w:rPr>
        <w:t xml:space="preserve">Also see an example copied at the end of this email where the new columns were added as literals in the report to show where they would be. </w:t>
      </w:r>
    </w:p>
    <w:p w14:paraId="2A19F566" w14:textId="77777777" w:rsidR="000954DA" w:rsidRPr="000954DA" w:rsidRDefault="000954DA" w:rsidP="007D26F7">
      <w:pPr>
        <w:pStyle w:val="Prrafodelista"/>
        <w:numPr>
          <w:ilvl w:val="0"/>
          <w:numId w:val="7"/>
        </w:numPr>
        <w:spacing w:after="0" w:line="240" w:lineRule="auto"/>
        <w:contextualSpacing w:val="0"/>
        <w:rPr>
          <w:i/>
          <w:iCs/>
          <w:color w:val="A6A6A6" w:themeColor="background1" w:themeShade="A6"/>
          <w:sz w:val="20"/>
          <w:szCs w:val="20"/>
        </w:rPr>
      </w:pPr>
      <w:r w:rsidRPr="004F67B4">
        <w:rPr>
          <w:b/>
          <w:bCs/>
          <w:i/>
          <w:iCs/>
          <w:color w:val="A6A6A6" w:themeColor="background1" w:themeShade="A6"/>
          <w:sz w:val="20"/>
          <w:szCs w:val="20"/>
        </w:rPr>
        <w:t>For new fact tables and/or dimensions</w:t>
      </w:r>
      <w:r w:rsidRPr="000954DA">
        <w:rPr>
          <w:i/>
          <w:iCs/>
          <w:color w:val="A6A6A6" w:themeColor="background1" w:themeShade="A6"/>
          <w:sz w:val="20"/>
          <w:szCs w:val="20"/>
        </w:rPr>
        <w:t xml:space="preserve">, it is needed to specify which other existing fact tables and dimensions are expected to be used together with the new objects. This is what we call “cross fact analysis”. </w:t>
      </w:r>
    </w:p>
    <w:p w14:paraId="40E80BC4" w14:textId="7D058632" w:rsidR="000954DA" w:rsidRPr="000954DA" w:rsidRDefault="000954DA" w:rsidP="004F67B4">
      <w:pPr>
        <w:pStyle w:val="Prrafodelista"/>
        <w:numPr>
          <w:ilvl w:val="1"/>
          <w:numId w:val="7"/>
        </w:numPr>
        <w:spacing w:after="0" w:line="240" w:lineRule="auto"/>
        <w:ind w:left="1080" w:hanging="360"/>
        <w:contextualSpacing w:val="0"/>
        <w:rPr>
          <w:i/>
          <w:iCs/>
          <w:color w:val="A6A6A6" w:themeColor="background1" w:themeShade="A6"/>
          <w:sz w:val="20"/>
          <w:szCs w:val="20"/>
        </w:rPr>
      </w:pPr>
      <w:r w:rsidRPr="000954DA">
        <w:rPr>
          <w:i/>
          <w:iCs/>
          <w:color w:val="A6A6A6" w:themeColor="background1" w:themeShade="A6"/>
          <w:sz w:val="20"/>
          <w:szCs w:val="20"/>
        </w:rPr>
        <w:t xml:space="preserve">Example: new Fact – Contracted Vending Machine Compliance. Market could require </w:t>
      </w:r>
      <w:r w:rsidR="004F67B4" w:rsidRPr="000954DA">
        <w:rPr>
          <w:i/>
          <w:iCs/>
          <w:color w:val="A6A6A6" w:themeColor="background1" w:themeShade="A6"/>
          <w:sz w:val="20"/>
          <w:szCs w:val="20"/>
        </w:rPr>
        <w:t>mixing</w:t>
      </w:r>
      <w:r w:rsidRPr="000954DA">
        <w:rPr>
          <w:i/>
          <w:iCs/>
          <w:color w:val="A6A6A6" w:themeColor="background1" w:themeShade="A6"/>
          <w:sz w:val="20"/>
          <w:szCs w:val="20"/>
        </w:rPr>
        <w:t xml:space="preserve"> this new fact with Fact – Contract Vending Machine, Fact – Contract Vending Machine Labels, Fact – Contract and dimensions Contract, Label Products, etc. </w:t>
      </w:r>
    </w:p>
    <w:p w14:paraId="21184382" w14:textId="77777777" w:rsidR="000954DA" w:rsidRPr="000954DA" w:rsidRDefault="000954DA" w:rsidP="004F67B4">
      <w:pPr>
        <w:pStyle w:val="Prrafodelista"/>
        <w:numPr>
          <w:ilvl w:val="1"/>
          <w:numId w:val="7"/>
        </w:numPr>
        <w:spacing w:after="0" w:line="240" w:lineRule="auto"/>
        <w:ind w:left="1080" w:hanging="360"/>
        <w:contextualSpacing w:val="0"/>
        <w:rPr>
          <w:i/>
          <w:iCs/>
          <w:color w:val="A6A6A6" w:themeColor="background1" w:themeShade="A6"/>
          <w:sz w:val="20"/>
          <w:szCs w:val="20"/>
        </w:rPr>
      </w:pPr>
      <w:r w:rsidRPr="000954DA">
        <w:rPr>
          <w:i/>
          <w:iCs/>
          <w:color w:val="A6A6A6" w:themeColor="background1" w:themeShade="A6"/>
          <w:sz w:val="20"/>
          <w:szCs w:val="20"/>
        </w:rPr>
        <w:t xml:space="preserve">This is extremely important because we can’t guarantee that the new objects will work with existing objects if this was not explicitly requested in the FD. In case the market requests new cross fact analysis later, it will be considered a new requirement and will </w:t>
      </w:r>
      <w:r w:rsidRPr="000954DA">
        <w:rPr>
          <w:i/>
          <w:iCs/>
          <w:color w:val="A6A6A6" w:themeColor="background1" w:themeShade="A6"/>
          <w:sz w:val="20"/>
          <w:szCs w:val="20"/>
        </w:rPr>
        <w:lastRenderedPageBreak/>
        <w:t>be subject to risk analysis and release timing. If raised late or has high risk, would be left for the next release.</w:t>
      </w:r>
    </w:p>
    <w:p w14:paraId="3AE29BE2" w14:textId="77777777" w:rsidR="000954DA" w:rsidRPr="000954DA" w:rsidRDefault="000954DA" w:rsidP="007D26F7">
      <w:pPr>
        <w:pStyle w:val="Prrafodelista"/>
        <w:numPr>
          <w:ilvl w:val="0"/>
          <w:numId w:val="7"/>
        </w:numPr>
        <w:spacing w:after="0" w:line="240" w:lineRule="auto"/>
        <w:contextualSpacing w:val="0"/>
        <w:rPr>
          <w:i/>
          <w:iCs/>
          <w:color w:val="A6A6A6" w:themeColor="background1" w:themeShade="A6"/>
          <w:sz w:val="20"/>
          <w:szCs w:val="20"/>
        </w:rPr>
      </w:pPr>
      <w:r w:rsidRPr="004F67B4">
        <w:rPr>
          <w:b/>
          <w:bCs/>
          <w:i/>
          <w:iCs/>
          <w:color w:val="A6A6A6" w:themeColor="background1" w:themeShade="A6"/>
          <w:sz w:val="20"/>
          <w:szCs w:val="20"/>
        </w:rPr>
        <w:t>For new cross fact analysis related to existing objects</w:t>
      </w:r>
      <w:r w:rsidRPr="000954DA">
        <w:rPr>
          <w:i/>
          <w:iCs/>
          <w:color w:val="A6A6A6" w:themeColor="background1" w:themeShade="A6"/>
          <w:sz w:val="20"/>
          <w:szCs w:val="20"/>
        </w:rPr>
        <w:t>, it is needed to generate an example with similar format as the one attached. Create reports with the existing functionality, show the result returned currently (include XML), export it to Excel and create there the report expected after the CR implementation, putting the different pieces together.</w:t>
      </w:r>
    </w:p>
    <w:p w14:paraId="02DE5BE2" w14:textId="36368BF3" w:rsidR="0060611E" w:rsidRDefault="0060611E" w:rsidP="0060611E">
      <w:pPr>
        <w:ind w:left="360"/>
      </w:pPr>
    </w:p>
    <w:tbl>
      <w:tblPr>
        <w:tblStyle w:val="Tablaconcuadrcula1clara-nfasis6"/>
        <w:tblW w:w="8995" w:type="dxa"/>
        <w:tblLayout w:type="fixed"/>
        <w:tblLook w:val="01E0" w:firstRow="1" w:lastRow="1" w:firstColumn="1" w:lastColumn="1" w:noHBand="0" w:noVBand="0"/>
      </w:tblPr>
      <w:tblGrid>
        <w:gridCol w:w="2695"/>
        <w:gridCol w:w="6300"/>
      </w:tblGrid>
      <w:tr w:rsidR="008D1EF4" w:rsidRPr="00B00E4F" w14:paraId="461C91AB" w14:textId="77777777" w:rsidTr="009A27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shd w:val="clear" w:color="auto" w:fill="2B5D9A" w:themeFill="accent6" w:themeFillShade="BF"/>
          </w:tcPr>
          <w:p w14:paraId="27853FCA" w14:textId="77777777" w:rsidR="008D1EF4" w:rsidRPr="00601369" w:rsidRDefault="008D1EF4" w:rsidP="009A2797">
            <w:pPr>
              <w:pStyle w:val="Textoindependiente"/>
              <w:rPr>
                <w:rFonts w:asciiTheme="minorHAnsi" w:eastAsiaTheme="minorHAnsi" w:hAnsiTheme="minorHAnsi" w:cstheme="minorBidi"/>
                <w:b w:val="0"/>
                <w:bCs w:val="0"/>
                <w:sz w:val="22"/>
                <w:szCs w:val="22"/>
              </w:rPr>
            </w:pPr>
            <w:r w:rsidRPr="00601369">
              <w:rPr>
                <w:rFonts w:asciiTheme="minorHAnsi" w:eastAsiaTheme="minorHAnsi" w:hAnsiTheme="minorHAnsi" w:cstheme="minorBidi"/>
                <w:b w:val="0"/>
                <w:bCs w:val="0"/>
                <w:sz w:val="22"/>
                <w:szCs w:val="22"/>
              </w:rPr>
              <w:t>Field Name</w:t>
            </w:r>
          </w:p>
        </w:tc>
        <w:tc>
          <w:tcPr>
            <w:cnfStyle w:val="000100000000" w:firstRow="0" w:lastRow="0" w:firstColumn="0" w:lastColumn="1" w:oddVBand="0" w:evenVBand="0" w:oddHBand="0" w:evenHBand="0" w:firstRowFirstColumn="0" w:firstRowLastColumn="0" w:lastRowFirstColumn="0" w:lastRowLastColumn="0"/>
            <w:tcW w:w="6300" w:type="dxa"/>
            <w:shd w:val="clear" w:color="auto" w:fill="2B5D9A" w:themeFill="accent6" w:themeFillShade="BF"/>
          </w:tcPr>
          <w:p w14:paraId="3DECF26A" w14:textId="06BB0D18" w:rsidR="008D1EF4" w:rsidRPr="00601369" w:rsidRDefault="00EB108A" w:rsidP="009A2797">
            <w:pPr>
              <w:pStyle w:val="Textoindependiente"/>
              <w:rPr>
                <w:rFonts w:asciiTheme="minorHAnsi" w:eastAsiaTheme="minorHAnsi" w:hAnsiTheme="minorHAnsi" w:cstheme="minorBidi"/>
                <w:b w:val="0"/>
                <w:bCs w:val="0"/>
                <w:sz w:val="22"/>
                <w:szCs w:val="22"/>
              </w:rPr>
            </w:pPr>
            <w:r>
              <w:rPr>
                <w:rFonts w:asciiTheme="minorHAnsi" w:eastAsiaTheme="minorHAnsi" w:hAnsiTheme="minorHAnsi" w:cstheme="minorBidi"/>
                <w:b w:val="0"/>
                <w:bCs w:val="0"/>
                <w:sz w:val="22"/>
                <w:szCs w:val="22"/>
              </w:rPr>
              <w:t>Changes in BI</w:t>
            </w:r>
          </w:p>
        </w:tc>
      </w:tr>
      <w:tr w:rsidR="008D1EF4" w:rsidRPr="00B00E4F" w14:paraId="4FC68B60" w14:textId="77777777" w:rsidTr="009A2797">
        <w:trPr>
          <w:cnfStyle w:val="010000000000" w:firstRow="0" w:lastRow="1" w:firstColumn="0" w:lastColumn="0" w:oddVBand="0" w:evenVBand="0" w:oddHBand="0" w:evenHBand="0" w:firstRowFirstColumn="0" w:firstRowLastColumn="0" w:lastRowFirstColumn="0" w:lastRowLastColumn="0"/>
          <w:trHeight w:val="179"/>
        </w:trPr>
        <w:tc>
          <w:tcPr>
            <w:cnfStyle w:val="001000000000" w:firstRow="0" w:lastRow="0" w:firstColumn="1" w:lastColumn="0" w:oddVBand="0" w:evenVBand="0" w:oddHBand="0" w:evenHBand="0" w:firstRowFirstColumn="0" w:firstRowLastColumn="0" w:lastRowFirstColumn="0" w:lastRowLastColumn="0"/>
            <w:tcW w:w="2695" w:type="dxa"/>
            <w:tcBorders>
              <w:bottom w:val="single" w:sz="4" w:space="0" w:color="8CB1DE" w:themeColor="accent6" w:themeTint="99"/>
            </w:tcBorders>
          </w:tcPr>
          <w:p w14:paraId="510D19B2" w14:textId="221EAF51" w:rsidR="008D1EF4" w:rsidRPr="00601369" w:rsidRDefault="00DD48A0" w:rsidP="009A2797">
            <w:pPr>
              <w:pStyle w:val="Textoindependiente"/>
              <w:rPr>
                <w:rFonts w:asciiTheme="minorHAnsi" w:eastAsiaTheme="minorHAnsi" w:hAnsiTheme="minorHAnsi" w:cstheme="minorBidi"/>
                <w:b w:val="0"/>
                <w:bCs w:val="0"/>
                <w:sz w:val="22"/>
                <w:szCs w:val="22"/>
              </w:rPr>
            </w:pPr>
            <w:r>
              <w:rPr>
                <w:rFonts w:asciiTheme="minorHAnsi" w:eastAsiaTheme="minorHAnsi" w:hAnsiTheme="minorHAnsi" w:cstheme="minorBidi"/>
                <w:b w:val="0"/>
                <w:bCs w:val="0"/>
                <w:sz w:val="22"/>
                <w:szCs w:val="22"/>
              </w:rPr>
              <w:t>Benefit Type</w:t>
            </w:r>
          </w:p>
        </w:tc>
        <w:tc>
          <w:tcPr>
            <w:cnfStyle w:val="000100000000" w:firstRow="0" w:lastRow="0" w:firstColumn="0" w:lastColumn="1" w:oddVBand="0" w:evenVBand="0" w:oddHBand="0" w:evenHBand="0" w:firstRowFirstColumn="0" w:firstRowLastColumn="0" w:lastRowFirstColumn="0" w:lastRowLastColumn="0"/>
            <w:tcW w:w="6300" w:type="dxa"/>
          </w:tcPr>
          <w:p w14:paraId="0CE7DDD9" w14:textId="69813BA7" w:rsidR="00EB108A" w:rsidRDefault="00EB108A" w:rsidP="009A2797">
            <w:pPr>
              <w:pStyle w:val="Textoindependiente"/>
              <w:rPr>
                <w:rFonts w:asciiTheme="minorHAnsi" w:eastAsiaTheme="minorHAnsi" w:hAnsiTheme="minorHAnsi" w:cstheme="minorBidi"/>
                <w:sz w:val="22"/>
                <w:szCs w:val="22"/>
              </w:rPr>
            </w:pPr>
            <w:proofErr w:type="gramStart"/>
            <w:r>
              <w:rPr>
                <w:rFonts w:asciiTheme="minorHAnsi" w:eastAsiaTheme="minorHAnsi" w:hAnsiTheme="minorHAnsi" w:cstheme="minorBidi"/>
                <w:b w:val="0"/>
                <w:bCs w:val="0"/>
                <w:sz w:val="22"/>
                <w:szCs w:val="22"/>
              </w:rPr>
              <w:t>Have to</w:t>
            </w:r>
            <w:proofErr w:type="gramEnd"/>
            <w:r>
              <w:rPr>
                <w:rFonts w:asciiTheme="minorHAnsi" w:eastAsiaTheme="minorHAnsi" w:hAnsiTheme="minorHAnsi" w:cstheme="minorBidi"/>
                <w:b w:val="0"/>
                <w:bCs w:val="0"/>
                <w:sz w:val="22"/>
                <w:szCs w:val="22"/>
              </w:rPr>
              <w:t xml:space="preserve"> be available at </w:t>
            </w:r>
            <w:r w:rsidR="00DD48A0">
              <w:rPr>
                <w:rFonts w:asciiTheme="minorHAnsi" w:eastAsiaTheme="minorHAnsi" w:hAnsiTheme="minorHAnsi" w:cstheme="minorBidi"/>
                <w:b w:val="0"/>
                <w:bCs w:val="0"/>
                <w:sz w:val="22"/>
                <w:szCs w:val="22"/>
              </w:rPr>
              <w:t>Contract Term</w:t>
            </w:r>
            <w:r>
              <w:rPr>
                <w:rFonts w:asciiTheme="minorHAnsi" w:eastAsiaTheme="minorHAnsi" w:hAnsiTheme="minorHAnsi" w:cstheme="minorBidi"/>
                <w:b w:val="0"/>
                <w:bCs w:val="0"/>
                <w:sz w:val="22"/>
                <w:szCs w:val="22"/>
              </w:rPr>
              <w:t xml:space="preserve"> entity to be included in their reports. </w:t>
            </w:r>
          </w:p>
          <w:p w14:paraId="7E9FB3ED" w14:textId="50F20E7C" w:rsidR="008D1EF4" w:rsidRPr="00601369" w:rsidRDefault="00EB108A" w:rsidP="009A2797">
            <w:pPr>
              <w:pStyle w:val="Textoindependiente"/>
              <w:rPr>
                <w:rFonts w:asciiTheme="minorHAnsi" w:eastAsiaTheme="minorHAnsi" w:hAnsiTheme="minorHAnsi" w:cstheme="minorBidi"/>
                <w:b w:val="0"/>
                <w:bCs w:val="0"/>
                <w:sz w:val="22"/>
                <w:szCs w:val="22"/>
              </w:rPr>
            </w:pPr>
            <w:r>
              <w:rPr>
                <w:rFonts w:asciiTheme="minorHAnsi" w:eastAsiaTheme="minorHAnsi" w:hAnsiTheme="minorHAnsi" w:cstheme="minorBidi"/>
                <w:b w:val="0"/>
                <w:bCs w:val="0"/>
                <w:sz w:val="22"/>
                <w:szCs w:val="22"/>
              </w:rPr>
              <w:t>No specific metric is required for them.</w:t>
            </w:r>
          </w:p>
        </w:tc>
      </w:tr>
    </w:tbl>
    <w:p w14:paraId="40195957" w14:textId="77777777" w:rsidR="008D1EF4" w:rsidRPr="000954DA" w:rsidRDefault="008D1EF4" w:rsidP="0060611E">
      <w:pPr>
        <w:ind w:left="360"/>
      </w:pPr>
    </w:p>
    <w:p w14:paraId="6EA6CD85" w14:textId="548010BB" w:rsidR="00C43F48" w:rsidRDefault="00C43F48" w:rsidP="005C4FB8">
      <w:pPr>
        <w:pStyle w:val="Ttulo2"/>
        <w:ind w:left="900" w:hanging="540"/>
      </w:pPr>
      <w:bookmarkStart w:id="12" w:name="_Toc83030871"/>
      <w:r>
        <w:t>Data Dictionary</w:t>
      </w:r>
      <w:bookmarkEnd w:id="12"/>
    </w:p>
    <w:p w14:paraId="5E7450DC" w14:textId="34AAC487" w:rsidR="008D3601" w:rsidRPr="006F7C72" w:rsidRDefault="008D3601" w:rsidP="008D3601">
      <w:pPr>
        <w:spacing w:after="0" w:line="240" w:lineRule="auto"/>
        <w:rPr>
          <w:i/>
          <w:iCs/>
          <w:color w:val="A6A6A6" w:themeColor="background1" w:themeShade="A6"/>
          <w:sz w:val="20"/>
          <w:szCs w:val="20"/>
        </w:rPr>
      </w:pPr>
      <w:r w:rsidRPr="006F7C72">
        <w:rPr>
          <w:i/>
          <w:iCs/>
          <w:color w:val="A6A6A6" w:themeColor="background1" w:themeShade="A6"/>
          <w:sz w:val="20"/>
          <w:szCs w:val="20"/>
        </w:rPr>
        <w:t>New fields in BI should be added to the Data Dictionary. Actions below should be done:</w:t>
      </w:r>
    </w:p>
    <w:p w14:paraId="2F4EE98E" w14:textId="69306DA9" w:rsidR="008D3601" w:rsidRPr="006F7C72" w:rsidRDefault="008D3601" w:rsidP="008D3601">
      <w:pPr>
        <w:pStyle w:val="Prrafodelista"/>
        <w:numPr>
          <w:ilvl w:val="0"/>
          <w:numId w:val="7"/>
        </w:numPr>
        <w:spacing w:after="0" w:line="240" w:lineRule="auto"/>
        <w:contextualSpacing w:val="0"/>
        <w:rPr>
          <w:i/>
          <w:iCs/>
          <w:color w:val="A6A6A6" w:themeColor="background1" w:themeShade="A6"/>
          <w:sz w:val="20"/>
          <w:szCs w:val="20"/>
        </w:rPr>
      </w:pPr>
      <w:r w:rsidRPr="006F7C72">
        <w:rPr>
          <w:i/>
          <w:iCs/>
          <w:color w:val="A6A6A6" w:themeColor="background1" w:themeShade="A6"/>
          <w:sz w:val="20"/>
          <w:szCs w:val="20"/>
        </w:rPr>
        <w:t xml:space="preserve">Business Description of the new fields (BTS TME) </w:t>
      </w:r>
      <w:r w:rsidR="006F7C72" w:rsidRPr="006F7C72">
        <w:rPr>
          <w:i/>
          <w:iCs/>
          <w:color w:val="A6A6A6" w:themeColor="background1" w:themeShade="A6"/>
          <w:sz w:val="20"/>
          <w:szCs w:val="20"/>
        </w:rPr>
        <w:t>must</w:t>
      </w:r>
      <w:r w:rsidRPr="006F7C72">
        <w:rPr>
          <w:i/>
          <w:iCs/>
          <w:color w:val="A6A6A6" w:themeColor="background1" w:themeShade="A6"/>
          <w:sz w:val="20"/>
          <w:szCs w:val="20"/>
        </w:rPr>
        <w:t xml:space="preserve"> be provided in this section.</w:t>
      </w:r>
    </w:p>
    <w:p w14:paraId="176BE7FD" w14:textId="3E668049" w:rsidR="00B42F25" w:rsidRDefault="008D3601" w:rsidP="00B42F25">
      <w:pPr>
        <w:pStyle w:val="Prrafodelista"/>
        <w:numPr>
          <w:ilvl w:val="0"/>
          <w:numId w:val="7"/>
        </w:numPr>
        <w:spacing w:after="0" w:line="240" w:lineRule="auto"/>
        <w:contextualSpacing w:val="0"/>
        <w:rPr>
          <w:i/>
          <w:iCs/>
          <w:color w:val="A6A6A6" w:themeColor="background1" w:themeShade="A6"/>
          <w:sz w:val="20"/>
          <w:szCs w:val="20"/>
        </w:rPr>
      </w:pPr>
      <w:r w:rsidRPr="006F7C72">
        <w:rPr>
          <w:i/>
          <w:iCs/>
          <w:color w:val="A6A6A6" w:themeColor="background1" w:themeShade="A6"/>
          <w:sz w:val="20"/>
          <w:szCs w:val="20"/>
        </w:rPr>
        <w:t>Fields should be added to the Data Dictionary DB Tables (ODC)</w:t>
      </w:r>
    </w:p>
    <w:p w14:paraId="7D544B41" w14:textId="774B6E2A" w:rsidR="00601369" w:rsidRDefault="00601369" w:rsidP="00601369">
      <w:pPr>
        <w:spacing w:after="0" w:line="240" w:lineRule="auto"/>
        <w:rPr>
          <w:i/>
          <w:iCs/>
          <w:color w:val="A6A6A6" w:themeColor="background1" w:themeShade="A6"/>
          <w:sz w:val="20"/>
          <w:szCs w:val="20"/>
        </w:rPr>
      </w:pPr>
    </w:p>
    <w:p w14:paraId="23CE3327" w14:textId="75F9EF44" w:rsidR="00601369" w:rsidRPr="00601369" w:rsidRDefault="00601369" w:rsidP="00601369">
      <w:pPr>
        <w:rPr>
          <w:lang w:val="en-US"/>
        </w:rPr>
      </w:pPr>
      <w:r>
        <w:rPr>
          <w:lang w:val="en-US"/>
        </w:rPr>
        <w:t>Please, add next fields to the Data Dictionary:</w:t>
      </w:r>
    </w:p>
    <w:tbl>
      <w:tblPr>
        <w:tblStyle w:val="Tablaconcuadrcula1clara-nfasis6"/>
        <w:tblW w:w="8995" w:type="dxa"/>
        <w:tblLayout w:type="fixed"/>
        <w:tblLook w:val="01E0" w:firstRow="1" w:lastRow="1" w:firstColumn="1" w:lastColumn="1" w:noHBand="0" w:noVBand="0"/>
      </w:tblPr>
      <w:tblGrid>
        <w:gridCol w:w="2695"/>
        <w:gridCol w:w="6300"/>
      </w:tblGrid>
      <w:tr w:rsidR="00601369" w:rsidRPr="00B00E4F" w14:paraId="716C04F7" w14:textId="77777777" w:rsidTr="006013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shd w:val="clear" w:color="auto" w:fill="2B5D9A" w:themeFill="accent6" w:themeFillShade="BF"/>
          </w:tcPr>
          <w:p w14:paraId="0BF2F91A" w14:textId="540D6066" w:rsidR="00601369" w:rsidRPr="00601369" w:rsidRDefault="00601369" w:rsidP="009A2797">
            <w:pPr>
              <w:pStyle w:val="Textoindependiente"/>
              <w:rPr>
                <w:rFonts w:asciiTheme="minorHAnsi" w:eastAsiaTheme="minorHAnsi" w:hAnsiTheme="minorHAnsi" w:cstheme="minorBidi"/>
                <w:b w:val="0"/>
                <w:bCs w:val="0"/>
                <w:sz w:val="22"/>
                <w:szCs w:val="22"/>
              </w:rPr>
            </w:pPr>
            <w:r w:rsidRPr="00601369">
              <w:rPr>
                <w:rFonts w:asciiTheme="minorHAnsi" w:eastAsiaTheme="minorHAnsi" w:hAnsiTheme="minorHAnsi" w:cstheme="minorBidi"/>
                <w:b w:val="0"/>
                <w:bCs w:val="0"/>
                <w:sz w:val="22"/>
                <w:szCs w:val="22"/>
              </w:rPr>
              <w:t>Field Name</w:t>
            </w:r>
          </w:p>
        </w:tc>
        <w:tc>
          <w:tcPr>
            <w:cnfStyle w:val="000100000000" w:firstRow="0" w:lastRow="0" w:firstColumn="0" w:lastColumn="1" w:oddVBand="0" w:evenVBand="0" w:oddHBand="0" w:evenHBand="0" w:firstRowFirstColumn="0" w:firstRowLastColumn="0" w:lastRowFirstColumn="0" w:lastRowLastColumn="0"/>
            <w:tcW w:w="6300" w:type="dxa"/>
            <w:shd w:val="clear" w:color="auto" w:fill="2B5D9A" w:themeFill="accent6" w:themeFillShade="BF"/>
          </w:tcPr>
          <w:p w14:paraId="034B19C4" w14:textId="27899A6D" w:rsidR="00601369" w:rsidRPr="00601369" w:rsidRDefault="00601369" w:rsidP="009A2797">
            <w:pPr>
              <w:pStyle w:val="Textoindependiente"/>
              <w:rPr>
                <w:rFonts w:asciiTheme="minorHAnsi" w:eastAsiaTheme="minorHAnsi" w:hAnsiTheme="minorHAnsi" w:cstheme="minorBidi"/>
                <w:b w:val="0"/>
                <w:bCs w:val="0"/>
                <w:sz w:val="22"/>
                <w:szCs w:val="22"/>
              </w:rPr>
            </w:pPr>
            <w:r w:rsidRPr="00601369">
              <w:rPr>
                <w:rFonts w:asciiTheme="minorHAnsi" w:eastAsiaTheme="minorHAnsi" w:hAnsiTheme="minorHAnsi" w:cstheme="minorBidi"/>
                <w:b w:val="0"/>
                <w:bCs w:val="0"/>
                <w:sz w:val="22"/>
                <w:szCs w:val="22"/>
              </w:rPr>
              <w:t>Description</w:t>
            </w:r>
          </w:p>
        </w:tc>
      </w:tr>
      <w:tr w:rsidR="00601369" w:rsidRPr="00B00E4F" w14:paraId="28E12A5E" w14:textId="77777777" w:rsidTr="00601369">
        <w:trPr>
          <w:trHeight w:val="179"/>
        </w:trPr>
        <w:tc>
          <w:tcPr>
            <w:cnfStyle w:val="001000000000" w:firstRow="0" w:lastRow="0" w:firstColumn="1" w:lastColumn="0" w:oddVBand="0" w:evenVBand="0" w:oddHBand="0" w:evenHBand="0" w:firstRowFirstColumn="0" w:firstRowLastColumn="0" w:lastRowFirstColumn="0" w:lastRowLastColumn="0"/>
            <w:tcW w:w="2695" w:type="dxa"/>
            <w:tcBorders>
              <w:bottom w:val="single" w:sz="4" w:space="0" w:color="8CB1DE" w:themeColor="accent6" w:themeTint="99"/>
            </w:tcBorders>
          </w:tcPr>
          <w:p w14:paraId="58077024" w14:textId="62EFFA14" w:rsidR="00601369" w:rsidRPr="00601369" w:rsidRDefault="005E57C3" w:rsidP="009A2797">
            <w:pPr>
              <w:pStyle w:val="Textoindependiente"/>
              <w:rPr>
                <w:rFonts w:asciiTheme="minorHAnsi" w:eastAsiaTheme="minorHAnsi" w:hAnsiTheme="minorHAnsi" w:cstheme="minorBidi"/>
                <w:b w:val="0"/>
                <w:bCs w:val="0"/>
                <w:sz w:val="22"/>
                <w:szCs w:val="22"/>
              </w:rPr>
            </w:pPr>
            <w:r>
              <w:rPr>
                <w:rFonts w:asciiTheme="minorHAnsi" w:eastAsiaTheme="minorHAnsi" w:hAnsiTheme="minorHAnsi" w:cstheme="minorBidi"/>
                <w:b w:val="0"/>
                <w:bCs w:val="0"/>
                <w:sz w:val="22"/>
                <w:szCs w:val="22"/>
              </w:rPr>
              <w:t>Total Amount Limit</w:t>
            </w:r>
          </w:p>
        </w:tc>
        <w:tc>
          <w:tcPr>
            <w:cnfStyle w:val="000100000000" w:firstRow="0" w:lastRow="0" w:firstColumn="0" w:lastColumn="1" w:oddVBand="0" w:evenVBand="0" w:oddHBand="0" w:evenHBand="0" w:firstRowFirstColumn="0" w:firstRowLastColumn="0" w:lastRowFirstColumn="0" w:lastRowLastColumn="0"/>
            <w:tcW w:w="6300" w:type="dxa"/>
            <w:tcBorders>
              <w:bottom w:val="single" w:sz="4" w:space="0" w:color="8CB1DE" w:themeColor="accent6" w:themeTint="99"/>
            </w:tcBorders>
          </w:tcPr>
          <w:p w14:paraId="3065EB06" w14:textId="455D651D" w:rsidR="00601369" w:rsidRPr="00601369" w:rsidRDefault="00601369" w:rsidP="009A2797">
            <w:pPr>
              <w:pStyle w:val="Textoindependiente"/>
              <w:rPr>
                <w:rFonts w:asciiTheme="minorHAnsi" w:eastAsiaTheme="minorHAnsi" w:hAnsiTheme="minorHAnsi" w:cstheme="minorBidi"/>
                <w:b w:val="0"/>
                <w:bCs w:val="0"/>
                <w:sz w:val="22"/>
                <w:szCs w:val="22"/>
              </w:rPr>
            </w:pPr>
            <w:r w:rsidRPr="00601369">
              <w:rPr>
                <w:rFonts w:asciiTheme="minorHAnsi" w:eastAsiaTheme="minorHAnsi" w:hAnsiTheme="minorHAnsi" w:cstheme="minorBidi"/>
                <w:b w:val="0"/>
                <w:bCs w:val="0"/>
                <w:sz w:val="22"/>
                <w:szCs w:val="22"/>
              </w:rPr>
              <w:t xml:space="preserve">It indicates which is </w:t>
            </w:r>
            <w:r w:rsidR="005E57C3">
              <w:rPr>
                <w:rFonts w:asciiTheme="minorHAnsi" w:eastAsiaTheme="minorHAnsi" w:hAnsiTheme="minorHAnsi" w:cstheme="minorBidi"/>
                <w:b w:val="0"/>
                <w:bCs w:val="0"/>
                <w:sz w:val="22"/>
                <w:szCs w:val="22"/>
              </w:rPr>
              <w:t>the limit amount</w:t>
            </w:r>
            <w:r w:rsidR="0095679A">
              <w:rPr>
                <w:rFonts w:asciiTheme="minorHAnsi" w:eastAsiaTheme="minorHAnsi" w:hAnsiTheme="minorHAnsi" w:cstheme="minorBidi"/>
                <w:b w:val="0"/>
                <w:bCs w:val="0"/>
                <w:sz w:val="22"/>
                <w:szCs w:val="22"/>
              </w:rPr>
              <w:t xml:space="preserve"> for direct payment</w:t>
            </w:r>
            <w:r w:rsidR="005E57C3">
              <w:rPr>
                <w:rFonts w:asciiTheme="minorHAnsi" w:eastAsiaTheme="minorHAnsi" w:hAnsiTheme="minorHAnsi" w:cstheme="minorBidi"/>
                <w:b w:val="0"/>
                <w:bCs w:val="0"/>
                <w:sz w:val="22"/>
                <w:szCs w:val="22"/>
              </w:rPr>
              <w:t xml:space="preserve"> that a sales rep can negotiates</w:t>
            </w:r>
            <w:r w:rsidR="0095679A">
              <w:rPr>
                <w:rFonts w:asciiTheme="minorHAnsi" w:eastAsiaTheme="minorHAnsi" w:hAnsiTheme="minorHAnsi" w:cstheme="minorBidi"/>
                <w:b w:val="0"/>
                <w:bCs w:val="0"/>
                <w:sz w:val="22"/>
                <w:szCs w:val="22"/>
              </w:rPr>
              <w:t xml:space="preserve"> in a contract.</w:t>
            </w:r>
          </w:p>
        </w:tc>
      </w:tr>
      <w:tr w:rsidR="0095679A" w:rsidRPr="00B00E4F" w14:paraId="5A55460D" w14:textId="77777777" w:rsidTr="005E57C3">
        <w:trPr>
          <w:trHeight w:val="179"/>
        </w:trPr>
        <w:tc>
          <w:tcPr>
            <w:cnfStyle w:val="001000000000" w:firstRow="0" w:lastRow="0" w:firstColumn="1" w:lastColumn="0" w:oddVBand="0" w:evenVBand="0" w:oddHBand="0" w:evenHBand="0" w:firstRowFirstColumn="0" w:firstRowLastColumn="0" w:lastRowFirstColumn="0" w:lastRowLastColumn="0"/>
            <w:tcW w:w="2695" w:type="dxa"/>
          </w:tcPr>
          <w:p w14:paraId="6123216D" w14:textId="595E4958" w:rsidR="0095679A" w:rsidRPr="00601369" w:rsidRDefault="0095679A" w:rsidP="0095679A">
            <w:pPr>
              <w:pStyle w:val="Textoindependiente"/>
              <w:rPr>
                <w:rFonts w:asciiTheme="minorHAnsi" w:eastAsiaTheme="minorHAnsi" w:hAnsiTheme="minorHAnsi" w:cstheme="minorBidi"/>
                <w:b w:val="0"/>
                <w:bCs w:val="0"/>
                <w:sz w:val="22"/>
                <w:szCs w:val="22"/>
              </w:rPr>
            </w:pPr>
            <w:r>
              <w:rPr>
                <w:rFonts w:asciiTheme="minorHAnsi" w:eastAsiaTheme="minorHAnsi" w:hAnsiTheme="minorHAnsi" w:cstheme="minorBidi"/>
                <w:b w:val="0"/>
                <w:bCs w:val="0"/>
                <w:sz w:val="22"/>
                <w:szCs w:val="22"/>
              </w:rPr>
              <w:t>Total Points Limit</w:t>
            </w:r>
          </w:p>
        </w:tc>
        <w:tc>
          <w:tcPr>
            <w:cnfStyle w:val="000100000000" w:firstRow="0" w:lastRow="0" w:firstColumn="0" w:lastColumn="1" w:oddVBand="0" w:evenVBand="0" w:oddHBand="0" w:evenHBand="0" w:firstRowFirstColumn="0" w:firstRowLastColumn="0" w:lastRowFirstColumn="0" w:lastRowLastColumn="0"/>
            <w:tcW w:w="6300" w:type="dxa"/>
          </w:tcPr>
          <w:p w14:paraId="1BC6452A" w14:textId="48888620" w:rsidR="0095679A" w:rsidRPr="00601369" w:rsidRDefault="0095679A" w:rsidP="0095679A">
            <w:pPr>
              <w:pStyle w:val="Textoindependiente"/>
              <w:rPr>
                <w:rFonts w:asciiTheme="minorHAnsi" w:eastAsiaTheme="minorHAnsi" w:hAnsiTheme="minorHAnsi" w:cstheme="minorBidi"/>
                <w:b w:val="0"/>
                <w:bCs w:val="0"/>
                <w:sz w:val="22"/>
                <w:szCs w:val="22"/>
              </w:rPr>
            </w:pPr>
            <w:r w:rsidRPr="00601369">
              <w:rPr>
                <w:rFonts w:asciiTheme="minorHAnsi" w:eastAsiaTheme="minorHAnsi" w:hAnsiTheme="minorHAnsi" w:cstheme="minorBidi"/>
                <w:b w:val="0"/>
                <w:bCs w:val="0"/>
                <w:sz w:val="22"/>
                <w:szCs w:val="22"/>
              </w:rPr>
              <w:t xml:space="preserve">It indicates which is </w:t>
            </w:r>
            <w:r>
              <w:rPr>
                <w:rFonts w:asciiTheme="minorHAnsi" w:eastAsiaTheme="minorHAnsi" w:hAnsiTheme="minorHAnsi" w:cstheme="minorBidi"/>
                <w:b w:val="0"/>
                <w:bCs w:val="0"/>
                <w:sz w:val="22"/>
                <w:szCs w:val="22"/>
              </w:rPr>
              <w:t xml:space="preserve">the limit </w:t>
            </w:r>
            <w:proofErr w:type="gramStart"/>
            <w:r>
              <w:rPr>
                <w:rFonts w:asciiTheme="minorHAnsi" w:eastAsiaTheme="minorHAnsi" w:hAnsiTheme="minorHAnsi" w:cstheme="minorBidi"/>
                <w:b w:val="0"/>
                <w:bCs w:val="0"/>
                <w:sz w:val="22"/>
                <w:szCs w:val="22"/>
              </w:rPr>
              <w:t>amount</w:t>
            </w:r>
            <w:proofErr w:type="gramEnd"/>
            <w:r>
              <w:rPr>
                <w:rFonts w:asciiTheme="minorHAnsi" w:eastAsiaTheme="minorHAnsi" w:hAnsiTheme="minorHAnsi" w:cstheme="minorBidi"/>
                <w:b w:val="0"/>
                <w:bCs w:val="0"/>
                <w:sz w:val="22"/>
                <w:szCs w:val="22"/>
              </w:rPr>
              <w:t xml:space="preserve"> of points that a sales rep can negotiates in a contract.</w:t>
            </w:r>
          </w:p>
        </w:tc>
      </w:tr>
      <w:tr w:rsidR="0095679A" w:rsidRPr="00B00E4F" w14:paraId="52AC87EF" w14:textId="77777777" w:rsidTr="00601369">
        <w:trPr>
          <w:cnfStyle w:val="010000000000" w:firstRow="0" w:lastRow="1" w:firstColumn="0" w:lastColumn="0" w:oddVBand="0" w:evenVBand="0" w:oddHBand="0" w:evenHBand="0" w:firstRowFirstColumn="0" w:firstRowLastColumn="0" w:lastRowFirstColumn="0" w:lastRowLastColumn="0"/>
          <w:trHeight w:val="179"/>
        </w:trPr>
        <w:tc>
          <w:tcPr>
            <w:cnfStyle w:val="001000000000" w:firstRow="0" w:lastRow="0" w:firstColumn="1" w:lastColumn="0" w:oddVBand="0" w:evenVBand="0" w:oddHBand="0" w:evenHBand="0" w:firstRowFirstColumn="0" w:firstRowLastColumn="0" w:lastRowFirstColumn="0" w:lastRowLastColumn="0"/>
            <w:tcW w:w="2695" w:type="dxa"/>
            <w:tcBorders>
              <w:bottom w:val="single" w:sz="4" w:space="0" w:color="8CB1DE" w:themeColor="accent6" w:themeTint="99"/>
            </w:tcBorders>
          </w:tcPr>
          <w:p w14:paraId="0AD3F4C7" w14:textId="0F21D065" w:rsidR="0095679A" w:rsidRDefault="0095679A" w:rsidP="0095679A">
            <w:pPr>
              <w:pStyle w:val="Textoindependiente"/>
              <w:rPr>
                <w:rFonts w:asciiTheme="minorHAnsi" w:eastAsiaTheme="minorHAnsi" w:hAnsiTheme="minorHAnsi" w:cstheme="minorBidi"/>
                <w:b w:val="0"/>
                <w:bCs w:val="0"/>
                <w:sz w:val="22"/>
                <w:szCs w:val="22"/>
              </w:rPr>
            </w:pPr>
            <w:r>
              <w:rPr>
                <w:rFonts w:asciiTheme="minorHAnsi" w:eastAsiaTheme="minorHAnsi" w:hAnsiTheme="minorHAnsi" w:cstheme="minorBidi"/>
                <w:b w:val="0"/>
                <w:bCs w:val="0"/>
                <w:sz w:val="22"/>
                <w:szCs w:val="22"/>
              </w:rPr>
              <w:t>Benefit Type</w:t>
            </w:r>
          </w:p>
        </w:tc>
        <w:tc>
          <w:tcPr>
            <w:cnfStyle w:val="000100000000" w:firstRow="0" w:lastRow="0" w:firstColumn="0" w:lastColumn="1" w:oddVBand="0" w:evenVBand="0" w:oddHBand="0" w:evenHBand="0" w:firstRowFirstColumn="0" w:firstRowLastColumn="0" w:lastRowFirstColumn="0" w:lastRowLastColumn="0"/>
            <w:tcW w:w="6300" w:type="dxa"/>
            <w:tcBorders>
              <w:bottom w:val="single" w:sz="4" w:space="0" w:color="8CB1DE" w:themeColor="accent6" w:themeTint="99"/>
            </w:tcBorders>
          </w:tcPr>
          <w:p w14:paraId="00623589" w14:textId="1A257C39" w:rsidR="0095679A" w:rsidRPr="0095679A" w:rsidRDefault="0095679A" w:rsidP="0095679A">
            <w:pPr>
              <w:pStyle w:val="Textoindependiente"/>
              <w:rPr>
                <w:rFonts w:asciiTheme="minorHAnsi" w:eastAsiaTheme="minorHAnsi" w:hAnsiTheme="minorHAnsi" w:cstheme="minorBidi"/>
                <w:b w:val="0"/>
                <w:bCs w:val="0"/>
                <w:sz w:val="22"/>
                <w:szCs w:val="22"/>
              </w:rPr>
            </w:pPr>
            <w:r w:rsidRPr="0095679A">
              <w:rPr>
                <w:rFonts w:asciiTheme="minorHAnsi" w:eastAsiaTheme="minorHAnsi" w:hAnsiTheme="minorHAnsi" w:cstheme="minorBidi"/>
                <w:b w:val="0"/>
                <w:bCs w:val="0"/>
                <w:sz w:val="22"/>
                <w:szCs w:val="22"/>
              </w:rPr>
              <w:t xml:space="preserve">It indicates the type of benefit that will be given to the retailer when meeting the contract term. </w:t>
            </w:r>
            <w:proofErr w:type="gramStart"/>
            <w:r w:rsidRPr="0095679A">
              <w:rPr>
                <w:rFonts w:asciiTheme="minorHAnsi" w:eastAsiaTheme="minorHAnsi" w:hAnsiTheme="minorHAnsi" w:cstheme="minorBidi"/>
                <w:b w:val="0"/>
                <w:bCs w:val="0"/>
                <w:sz w:val="22"/>
                <w:szCs w:val="22"/>
              </w:rPr>
              <w:t>i.e.</w:t>
            </w:r>
            <w:proofErr w:type="gramEnd"/>
            <w:r w:rsidRPr="0095679A">
              <w:rPr>
                <w:rFonts w:asciiTheme="minorHAnsi" w:eastAsiaTheme="minorHAnsi" w:hAnsiTheme="minorHAnsi" w:cstheme="minorBidi"/>
                <w:b w:val="0"/>
                <w:bCs w:val="0"/>
                <w:sz w:val="22"/>
                <w:szCs w:val="22"/>
              </w:rPr>
              <w:t xml:space="preserve"> Payment, Points, Free Goods, etc.</w:t>
            </w:r>
          </w:p>
        </w:tc>
      </w:tr>
    </w:tbl>
    <w:p w14:paraId="4DA58FB1" w14:textId="0D2461D6" w:rsidR="00B42F25" w:rsidRDefault="00B42F25" w:rsidP="00B42F25">
      <w:pPr>
        <w:rPr>
          <w:lang w:val="en-US"/>
        </w:rPr>
      </w:pPr>
    </w:p>
    <w:p w14:paraId="122E30E9" w14:textId="1AC5B787" w:rsidR="00C43F48" w:rsidRDefault="00C43F48" w:rsidP="00C92B86">
      <w:pPr>
        <w:pStyle w:val="Ttulo2"/>
        <w:ind w:left="900" w:hanging="540"/>
      </w:pPr>
      <w:bookmarkStart w:id="13" w:name="_Toc83030872"/>
      <w:r>
        <w:t>Changes in Data Interf</w:t>
      </w:r>
      <w:r w:rsidR="00C92B86">
        <w:t>a</w:t>
      </w:r>
      <w:r>
        <w:t>ces</w:t>
      </w:r>
      <w:bookmarkEnd w:id="13"/>
    </w:p>
    <w:p w14:paraId="7D13FB96" w14:textId="65D09215" w:rsidR="003758BA" w:rsidRPr="00F53AA3" w:rsidRDefault="003758BA" w:rsidP="003758BA">
      <w:pPr>
        <w:rPr>
          <w:i/>
          <w:iCs/>
          <w:color w:val="A6A6A6" w:themeColor="background1" w:themeShade="A6"/>
          <w:sz w:val="20"/>
          <w:szCs w:val="20"/>
          <w:lang w:val="en-US"/>
        </w:rPr>
      </w:pPr>
      <w:r>
        <w:rPr>
          <w:i/>
          <w:iCs/>
          <w:color w:val="A6A6A6" w:themeColor="background1" w:themeShade="A6"/>
          <w:sz w:val="20"/>
          <w:szCs w:val="20"/>
          <w:lang w:val="en-US"/>
        </w:rPr>
        <w:t>P</w:t>
      </w:r>
      <w:r w:rsidRPr="00F53AA3">
        <w:rPr>
          <w:i/>
          <w:iCs/>
          <w:color w:val="A6A6A6" w:themeColor="background1" w:themeShade="A6"/>
          <w:sz w:val="20"/>
          <w:szCs w:val="20"/>
          <w:lang w:val="en-US"/>
        </w:rPr>
        <w:t>opulate the below table with the information of the new inbound</w:t>
      </w:r>
      <w:r>
        <w:rPr>
          <w:i/>
          <w:iCs/>
          <w:color w:val="A6A6A6" w:themeColor="background1" w:themeShade="A6"/>
          <w:sz w:val="20"/>
          <w:szCs w:val="20"/>
          <w:lang w:val="en-US"/>
        </w:rPr>
        <w:t>/outbound</w:t>
      </w:r>
      <w:r w:rsidRPr="00F53AA3">
        <w:rPr>
          <w:i/>
          <w:iCs/>
          <w:color w:val="A6A6A6" w:themeColor="background1" w:themeShade="A6"/>
          <w:sz w:val="20"/>
          <w:szCs w:val="20"/>
          <w:lang w:val="en-US"/>
        </w:rPr>
        <w:t xml:space="preserve"> Interfaces requested, specifying:</w:t>
      </w:r>
    </w:p>
    <w:p w14:paraId="02A7AAE6" w14:textId="77777777" w:rsidR="003758BA" w:rsidRDefault="003758BA" w:rsidP="003758BA">
      <w:pPr>
        <w:pStyle w:val="Prrafodelista"/>
        <w:numPr>
          <w:ilvl w:val="0"/>
          <w:numId w:val="12"/>
        </w:numPr>
        <w:ind w:left="720"/>
        <w:rPr>
          <w:i/>
          <w:iCs/>
          <w:color w:val="A6A6A6" w:themeColor="background1" w:themeShade="A6"/>
          <w:sz w:val="20"/>
          <w:szCs w:val="20"/>
          <w:lang w:val="en-US"/>
        </w:rPr>
      </w:pPr>
      <w:r w:rsidRPr="003D0207">
        <w:rPr>
          <w:i/>
          <w:iCs/>
          <w:color w:val="A6A6A6" w:themeColor="background1" w:themeShade="A6"/>
          <w:sz w:val="20"/>
          <w:szCs w:val="20"/>
          <w:lang w:val="en-US"/>
        </w:rPr>
        <w:t>OLTP or OLAP | Entity | Interface Code</w:t>
      </w:r>
    </w:p>
    <w:p w14:paraId="7553E157" w14:textId="77777777" w:rsidR="003758BA" w:rsidRPr="003D0207" w:rsidRDefault="003758BA" w:rsidP="003758BA">
      <w:pPr>
        <w:pStyle w:val="Prrafodelista"/>
        <w:numPr>
          <w:ilvl w:val="0"/>
          <w:numId w:val="12"/>
        </w:numPr>
        <w:ind w:left="720"/>
        <w:rPr>
          <w:i/>
          <w:iCs/>
          <w:color w:val="A6A6A6" w:themeColor="background1" w:themeShade="A6"/>
          <w:sz w:val="20"/>
          <w:szCs w:val="20"/>
          <w:lang w:val="en-US"/>
        </w:rPr>
      </w:pPr>
      <w:r w:rsidRPr="003D0207">
        <w:rPr>
          <w:i/>
          <w:iCs/>
          <w:color w:val="A6A6A6" w:themeColor="background1" w:themeShade="A6"/>
          <w:sz w:val="20"/>
          <w:szCs w:val="20"/>
          <w:lang w:val="en-US"/>
        </w:rPr>
        <w:t xml:space="preserve">Fields requested </w:t>
      </w:r>
      <w:r>
        <w:rPr>
          <w:i/>
          <w:iCs/>
          <w:color w:val="A6A6A6" w:themeColor="background1" w:themeShade="A6"/>
          <w:sz w:val="20"/>
          <w:szCs w:val="20"/>
          <w:lang w:val="en-US"/>
        </w:rPr>
        <w:t xml:space="preserve">(or </w:t>
      </w:r>
      <w:r w:rsidRPr="003D0207">
        <w:rPr>
          <w:i/>
          <w:iCs/>
          <w:color w:val="A6A6A6" w:themeColor="background1" w:themeShade="A6"/>
          <w:sz w:val="20"/>
          <w:szCs w:val="20"/>
          <w:lang w:val="en-US"/>
        </w:rPr>
        <w:t>new fields to be added in new version</w:t>
      </w:r>
      <w:r>
        <w:rPr>
          <w:i/>
          <w:iCs/>
          <w:color w:val="A6A6A6" w:themeColor="background1" w:themeShade="A6"/>
          <w:sz w:val="20"/>
          <w:szCs w:val="20"/>
          <w:lang w:val="en-US"/>
        </w:rPr>
        <w:t>)</w:t>
      </w:r>
    </w:p>
    <w:p w14:paraId="2DF8B1C2" w14:textId="77777777" w:rsidR="003758BA" w:rsidRPr="00F53AA3" w:rsidRDefault="003758BA" w:rsidP="003758BA">
      <w:pPr>
        <w:pStyle w:val="Prrafodelista"/>
        <w:numPr>
          <w:ilvl w:val="0"/>
          <w:numId w:val="12"/>
        </w:numPr>
        <w:ind w:left="720"/>
        <w:rPr>
          <w:i/>
          <w:iCs/>
          <w:color w:val="A6A6A6" w:themeColor="background1" w:themeShade="A6"/>
          <w:sz w:val="20"/>
          <w:szCs w:val="20"/>
          <w:lang w:val="en-US"/>
        </w:rPr>
      </w:pPr>
      <w:r w:rsidRPr="00F53AA3">
        <w:rPr>
          <w:i/>
          <w:iCs/>
          <w:color w:val="A6A6A6" w:themeColor="background1" w:themeShade="A6"/>
          <w:sz w:val="20"/>
          <w:szCs w:val="20"/>
          <w:lang w:val="en-US"/>
        </w:rPr>
        <w:t>Explain the logic behind each field, if there are any remarks about its incoming format, required transformations, data type (to keep this simple, we use String, Number, Date, Datetime, Time, LOV)</w:t>
      </w:r>
    </w:p>
    <w:p w14:paraId="0D516678" w14:textId="77777777" w:rsidR="001A07F3" w:rsidRDefault="003758BA" w:rsidP="00652EAA">
      <w:pPr>
        <w:pStyle w:val="Prrafodelista"/>
        <w:numPr>
          <w:ilvl w:val="0"/>
          <w:numId w:val="12"/>
        </w:numPr>
        <w:ind w:left="720"/>
        <w:rPr>
          <w:i/>
          <w:iCs/>
          <w:color w:val="A6A6A6" w:themeColor="background1" w:themeShade="A6"/>
          <w:sz w:val="20"/>
          <w:szCs w:val="20"/>
          <w:lang w:val="en-US"/>
        </w:rPr>
      </w:pPr>
      <w:r w:rsidRPr="001A07F3">
        <w:rPr>
          <w:i/>
          <w:iCs/>
          <w:color w:val="A6A6A6" w:themeColor="background1" w:themeShade="A6"/>
          <w:sz w:val="20"/>
          <w:szCs w:val="20"/>
          <w:lang w:val="en-US"/>
        </w:rPr>
        <w:t>Add extra information about schedule (Nightly ETL, One-time, other custom schedule) in this section</w:t>
      </w:r>
      <w:r w:rsidR="001A07F3" w:rsidRPr="001A07F3">
        <w:rPr>
          <w:i/>
          <w:iCs/>
          <w:color w:val="A6A6A6" w:themeColor="background1" w:themeShade="A6"/>
          <w:sz w:val="20"/>
          <w:szCs w:val="20"/>
          <w:lang w:val="en-US"/>
        </w:rPr>
        <w:t>.</w:t>
      </w:r>
    </w:p>
    <w:p w14:paraId="26D1C819" w14:textId="05258317" w:rsidR="001A07F3" w:rsidRDefault="001A07F3" w:rsidP="00652EAA">
      <w:pPr>
        <w:pStyle w:val="Prrafodelista"/>
        <w:numPr>
          <w:ilvl w:val="0"/>
          <w:numId w:val="12"/>
        </w:numPr>
        <w:ind w:left="720"/>
        <w:rPr>
          <w:i/>
          <w:iCs/>
          <w:color w:val="A6A6A6" w:themeColor="background1" w:themeShade="A6"/>
          <w:sz w:val="20"/>
          <w:szCs w:val="20"/>
          <w:lang w:val="en-US"/>
        </w:rPr>
      </w:pPr>
      <w:r w:rsidRPr="001A07F3">
        <w:rPr>
          <w:i/>
          <w:iCs/>
          <w:color w:val="A6A6A6" w:themeColor="background1" w:themeShade="A6"/>
          <w:sz w:val="20"/>
          <w:szCs w:val="20"/>
          <w:lang w:val="en-US"/>
        </w:rPr>
        <w:t>For Outbound interfaces</w:t>
      </w:r>
      <w:r>
        <w:rPr>
          <w:i/>
          <w:iCs/>
          <w:color w:val="A6A6A6" w:themeColor="background1" w:themeShade="A6"/>
          <w:sz w:val="20"/>
          <w:szCs w:val="20"/>
          <w:lang w:val="en-US"/>
        </w:rPr>
        <w:t xml:space="preserve"> </w:t>
      </w:r>
      <w:r w:rsidR="00950B85">
        <w:rPr>
          <w:i/>
          <w:iCs/>
          <w:color w:val="A6A6A6" w:themeColor="background1" w:themeShade="A6"/>
          <w:sz w:val="20"/>
          <w:szCs w:val="20"/>
          <w:lang w:val="en-US"/>
        </w:rPr>
        <w:t>add</w:t>
      </w:r>
      <w:r w:rsidRPr="001A07F3">
        <w:rPr>
          <w:i/>
          <w:iCs/>
          <w:color w:val="A6A6A6" w:themeColor="background1" w:themeShade="A6"/>
          <w:sz w:val="20"/>
          <w:szCs w:val="20"/>
          <w:lang w:val="en-US"/>
        </w:rPr>
        <w:t xml:space="preserve"> Business Rule</w:t>
      </w:r>
      <w:r w:rsidR="00950B85">
        <w:rPr>
          <w:i/>
          <w:iCs/>
          <w:color w:val="A6A6A6" w:themeColor="background1" w:themeShade="A6"/>
          <w:sz w:val="20"/>
          <w:szCs w:val="20"/>
          <w:lang w:val="en-US"/>
        </w:rPr>
        <w:t>s</w:t>
      </w:r>
      <w:r w:rsidRPr="001A07F3">
        <w:rPr>
          <w:i/>
          <w:iCs/>
          <w:color w:val="A6A6A6" w:themeColor="background1" w:themeShade="A6"/>
          <w:sz w:val="20"/>
          <w:szCs w:val="20"/>
          <w:lang w:val="en-US"/>
        </w:rPr>
        <w:t xml:space="preserve">: </w:t>
      </w:r>
    </w:p>
    <w:p w14:paraId="63D26862" w14:textId="7A30E82E" w:rsidR="001A07F3" w:rsidRDefault="001A07F3" w:rsidP="00950B85">
      <w:pPr>
        <w:pStyle w:val="Prrafodelista"/>
        <w:numPr>
          <w:ilvl w:val="1"/>
          <w:numId w:val="12"/>
        </w:numPr>
        <w:tabs>
          <w:tab w:val="left" w:pos="1440"/>
        </w:tabs>
        <w:ind w:left="1170" w:hanging="450"/>
        <w:rPr>
          <w:i/>
          <w:iCs/>
          <w:color w:val="A6A6A6" w:themeColor="background1" w:themeShade="A6"/>
          <w:sz w:val="20"/>
          <w:szCs w:val="20"/>
          <w:lang w:val="en-US"/>
        </w:rPr>
      </w:pPr>
      <w:r w:rsidRPr="001A07F3">
        <w:rPr>
          <w:i/>
          <w:iCs/>
          <w:color w:val="A6A6A6" w:themeColor="background1" w:themeShade="A6"/>
          <w:sz w:val="20"/>
          <w:szCs w:val="20"/>
          <w:lang w:val="en-US"/>
        </w:rPr>
        <w:t xml:space="preserve">specify the source system </w:t>
      </w:r>
      <w:r w:rsidR="00950B85" w:rsidRPr="001A07F3">
        <w:rPr>
          <w:i/>
          <w:iCs/>
          <w:color w:val="A6A6A6" w:themeColor="background1" w:themeShade="A6"/>
          <w:sz w:val="20"/>
          <w:szCs w:val="20"/>
          <w:lang w:val="en-US"/>
        </w:rPr>
        <w:t xml:space="preserve">conditions </w:t>
      </w:r>
      <w:r w:rsidRPr="001A07F3">
        <w:rPr>
          <w:i/>
          <w:iCs/>
          <w:color w:val="A6A6A6" w:themeColor="background1" w:themeShade="A6"/>
          <w:sz w:val="20"/>
          <w:szCs w:val="20"/>
          <w:lang w:val="en-US"/>
        </w:rPr>
        <w:t xml:space="preserve">for a record to be exported </w:t>
      </w:r>
    </w:p>
    <w:p w14:paraId="5CCA46BC" w14:textId="230DCF32" w:rsidR="001A07F3" w:rsidRPr="001A07F3" w:rsidRDefault="001A07F3" w:rsidP="00950B85">
      <w:pPr>
        <w:pStyle w:val="Prrafodelista"/>
        <w:numPr>
          <w:ilvl w:val="1"/>
          <w:numId w:val="12"/>
        </w:numPr>
        <w:tabs>
          <w:tab w:val="left" w:pos="1440"/>
        </w:tabs>
        <w:ind w:left="1170" w:hanging="450"/>
        <w:rPr>
          <w:i/>
          <w:iCs/>
          <w:color w:val="A6A6A6" w:themeColor="background1" w:themeShade="A6"/>
          <w:sz w:val="20"/>
          <w:szCs w:val="20"/>
          <w:lang w:val="en-US"/>
        </w:rPr>
      </w:pPr>
      <w:r w:rsidRPr="001A07F3">
        <w:rPr>
          <w:i/>
          <w:iCs/>
          <w:color w:val="A6A6A6" w:themeColor="background1" w:themeShade="A6"/>
          <w:sz w:val="20"/>
          <w:szCs w:val="20"/>
          <w:lang w:val="en-US"/>
        </w:rPr>
        <w:t>specify the post-export actions required to set records as exported</w:t>
      </w:r>
    </w:p>
    <w:p w14:paraId="708B954A" w14:textId="77777777" w:rsidR="003758BA" w:rsidRPr="00F53AA3" w:rsidRDefault="003758BA" w:rsidP="003758BA">
      <w:pPr>
        <w:pStyle w:val="Prrafodelista"/>
        <w:numPr>
          <w:ilvl w:val="0"/>
          <w:numId w:val="12"/>
        </w:numPr>
        <w:ind w:left="720"/>
        <w:rPr>
          <w:i/>
          <w:iCs/>
          <w:color w:val="A6A6A6" w:themeColor="background1" w:themeShade="A6"/>
          <w:sz w:val="20"/>
          <w:szCs w:val="20"/>
          <w:lang w:val="en-US"/>
        </w:rPr>
      </w:pPr>
      <w:r>
        <w:rPr>
          <w:i/>
          <w:iCs/>
          <w:color w:val="A6A6A6" w:themeColor="background1" w:themeShade="A6"/>
          <w:sz w:val="20"/>
          <w:szCs w:val="20"/>
          <w:lang w:val="en-US"/>
        </w:rPr>
        <w:t>R</w:t>
      </w:r>
      <w:r w:rsidRPr="00F53AA3">
        <w:rPr>
          <w:i/>
          <w:iCs/>
          <w:color w:val="A6A6A6" w:themeColor="background1" w:themeShade="A6"/>
          <w:sz w:val="20"/>
          <w:szCs w:val="20"/>
          <w:lang w:val="en-US"/>
        </w:rPr>
        <w:t>epeat this information for each interface, do not mix requirements.</w:t>
      </w:r>
    </w:p>
    <w:p w14:paraId="35EB32FE" w14:textId="77777777" w:rsidR="003758BA" w:rsidRPr="00F53AA3" w:rsidRDefault="003758BA" w:rsidP="003758BA">
      <w:pPr>
        <w:pStyle w:val="Prrafodelista"/>
        <w:numPr>
          <w:ilvl w:val="0"/>
          <w:numId w:val="12"/>
        </w:numPr>
        <w:ind w:left="720"/>
        <w:rPr>
          <w:i/>
          <w:iCs/>
          <w:color w:val="A6A6A6" w:themeColor="background1" w:themeShade="A6"/>
          <w:sz w:val="20"/>
          <w:szCs w:val="20"/>
          <w:lang w:val="en-US"/>
        </w:rPr>
      </w:pPr>
      <w:r>
        <w:rPr>
          <w:i/>
          <w:iCs/>
          <w:color w:val="A6A6A6" w:themeColor="background1" w:themeShade="A6"/>
          <w:sz w:val="20"/>
          <w:szCs w:val="20"/>
          <w:lang w:val="en-US"/>
        </w:rPr>
        <w:t>C</w:t>
      </w:r>
      <w:r w:rsidRPr="00F53AA3">
        <w:rPr>
          <w:i/>
          <w:iCs/>
          <w:color w:val="A6A6A6" w:themeColor="background1" w:themeShade="A6"/>
          <w:sz w:val="20"/>
          <w:szCs w:val="20"/>
          <w:lang w:val="en-US"/>
        </w:rPr>
        <w:t>ombine the info in the below table with written requirements to clarify the requirements.</w:t>
      </w:r>
    </w:p>
    <w:p w14:paraId="1B0FFE89" w14:textId="77777777" w:rsidR="003758BA" w:rsidRPr="00F53AA3" w:rsidRDefault="003758BA" w:rsidP="003758BA">
      <w:pPr>
        <w:pStyle w:val="Prrafodelista"/>
        <w:numPr>
          <w:ilvl w:val="0"/>
          <w:numId w:val="12"/>
        </w:numPr>
        <w:ind w:left="720"/>
        <w:rPr>
          <w:i/>
          <w:iCs/>
          <w:color w:val="A6A6A6" w:themeColor="background1" w:themeShade="A6"/>
          <w:sz w:val="20"/>
          <w:szCs w:val="20"/>
          <w:lang w:val="en-US" w:eastAsia="en-GB"/>
        </w:rPr>
      </w:pPr>
      <w:r>
        <w:rPr>
          <w:i/>
          <w:iCs/>
          <w:color w:val="A6A6A6" w:themeColor="background1" w:themeShade="A6"/>
          <w:sz w:val="20"/>
          <w:szCs w:val="20"/>
          <w:lang w:val="en-US" w:eastAsia="en-GB"/>
        </w:rPr>
        <w:t>E</w:t>
      </w:r>
      <w:r w:rsidRPr="00F53AA3">
        <w:rPr>
          <w:i/>
          <w:iCs/>
          <w:color w:val="A6A6A6" w:themeColor="background1" w:themeShade="A6"/>
          <w:sz w:val="20"/>
          <w:szCs w:val="20"/>
          <w:lang w:val="en-US" w:eastAsia="en-GB"/>
        </w:rPr>
        <w:t xml:space="preserve">nsure you add a note in FD in case a new OLTP Interface may have impact in Siebel Remote Transaction Backlog, so that Technical Teams consider the risk in the design. Anything that will massively update or insert in OLTP is a risk for Transaction Backlog. As </w:t>
      </w:r>
      <w:r w:rsidRPr="00F53AA3">
        <w:rPr>
          <w:i/>
          <w:iCs/>
          <w:color w:val="A6A6A6" w:themeColor="background1" w:themeShade="A6"/>
          <w:sz w:val="20"/>
          <w:szCs w:val="20"/>
          <w:lang w:val="en-US" w:eastAsia="en-GB"/>
        </w:rPr>
        <w:lastRenderedPageBreak/>
        <w:t>well, please consider a massive execution of the new process in the Use Case section, as this will be replicated in the CHG’s Test Script.</w:t>
      </w:r>
    </w:p>
    <w:p w14:paraId="2FD42274" w14:textId="679923C7" w:rsidR="005C4FB8" w:rsidRDefault="00C43F48" w:rsidP="00652EAA">
      <w:pPr>
        <w:pStyle w:val="Ttulo2"/>
        <w:numPr>
          <w:ilvl w:val="2"/>
          <w:numId w:val="2"/>
        </w:numPr>
        <w:tabs>
          <w:tab w:val="left" w:pos="1170"/>
        </w:tabs>
        <w:ind w:left="1170"/>
      </w:pPr>
      <w:bookmarkStart w:id="14" w:name="_Toc83030873"/>
      <w:r>
        <w:t>Inbound</w:t>
      </w:r>
      <w:bookmarkEnd w:id="14"/>
    </w:p>
    <w:p w14:paraId="78FE878B" w14:textId="77777777" w:rsidR="00FC6AA5" w:rsidRPr="00FC6AA5" w:rsidRDefault="00FC6AA5" w:rsidP="00FC6AA5"/>
    <w:tbl>
      <w:tblPr>
        <w:tblStyle w:val="Tablaconcuadrcula1clara-nfasis6"/>
        <w:tblW w:w="9445" w:type="dxa"/>
        <w:tblLook w:val="0020" w:firstRow="1" w:lastRow="0" w:firstColumn="0" w:lastColumn="0" w:noHBand="0" w:noVBand="0"/>
      </w:tblPr>
      <w:tblGrid>
        <w:gridCol w:w="439"/>
        <w:gridCol w:w="1389"/>
        <w:gridCol w:w="1487"/>
        <w:gridCol w:w="2580"/>
        <w:gridCol w:w="1449"/>
        <w:gridCol w:w="2101"/>
      </w:tblGrid>
      <w:tr w:rsidR="00F53AA3" w:rsidRPr="0035401D" w14:paraId="235CF1EB" w14:textId="77777777" w:rsidTr="00950B85">
        <w:trPr>
          <w:cnfStyle w:val="100000000000" w:firstRow="1" w:lastRow="0" w:firstColumn="0" w:lastColumn="0" w:oddVBand="0" w:evenVBand="0" w:oddHBand="0" w:evenHBand="0" w:firstRowFirstColumn="0" w:firstRowLastColumn="0" w:lastRowFirstColumn="0" w:lastRowLastColumn="0"/>
          <w:trHeight w:val="570"/>
        </w:trPr>
        <w:tc>
          <w:tcPr>
            <w:tcW w:w="9445" w:type="dxa"/>
            <w:gridSpan w:val="6"/>
            <w:hideMark/>
          </w:tcPr>
          <w:p w14:paraId="44CDB9C7" w14:textId="5C6A0646" w:rsidR="00F53AA3" w:rsidRPr="0035401D" w:rsidRDefault="00F53AA3" w:rsidP="00652EAA">
            <w:pPr>
              <w:jc w:val="center"/>
              <w:rPr>
                <w:rFonts w:eastAsia="Times New Roman" w:cs="Arial"/>
                <w:color w:val="000000"/>
                <w:sz w:val="20"/>
                <w:szCs w:val="20"/>
                <w:lang w:val="en-US"/>
              </w:rPr>
            </w:pPr>
            <w:r w:rsidRPr="0035401D">
              <w:rPr>
                <w:rFonts w:eastAsia="Times New Roman" w:cs="Arial"/>
                <w:i/>
                <w:iCs/>
                <w:color w:val="000000"/>
                <w:sz w:val="20"/>
                <w:szCs w:val="20"/>
                <w:lang w:val="en-US"/>
              </w:rPr>
              <w:t xml:space="preserve">OLTP </w:t>
            </w:r>
            <w:r w:rsidR="00781EA3">
              <w:rPr>
                <w:rFonts w:eastAsia="Times New Roman" w:cs="Arial"/>
                <w:i/>
                <w:iCs/>
                <w:color w:val="000000"/>
                <w:sz w:val="20"/>
                <w:szCs w:val="20"/>
                <w:lang w:val="en-US"/>
              </w:rPr>
              <w:t xml:space="preserve">Contract </w:t>
            </w:r>
            <w:r w:rsidR="00FC6AA5">
              <w:rPr>
                <w:rFonts w:eastAsia="Times New Roman" w:cs="Arial"/>
                <w:i/>
                <w:iCs/>
                <w:color w:val="000000"/>
                <w:sz w:val="20"/>
                <w:szCs w:val="20"/>
                <w:lang w:val="en-US"/>
              </w:rPr>
              <w:t>Header</w:t>
            </w:r>
            <w:r w:rsidRPr="0035401D">
              <w:rPr>
                <w:rFonts w:eastAsia="Times New Roman" w:cs="Arial"/>
                <w:i/>
                <w:iCs/>
                <w:color w:val="000000"/>
                <w:sz w:val="20"/>
                <w:szCs w:val="20"/>
                <w:lang w:val="en-US"/>
              </w:rPr>
              <w:t xml:space="preserve"> - </w:t>
            </w:r>
            <w:r w:rsidR="00536015">
              <w:rPr>
                <w:rFonts w:eastAsia="Times New Roman" w:cs="Arial"/>
                <w:i/>
                <w:iCs/>
                <w:color w:val="000000"/>
                <w:sz w:val="20"/>
                <w:szCs w:val="20"/>
                <w:lang w:val="en-US"/>
              </w:rPr>
              <w:t>C</w:t>
            </w:r>
            <w:r w:rsidR="00FC6AA5">
              <w:rPr>
                <w:rFonts w:eastAsia="Times New Roman" w:cs="Arial"/>
                <w:i/>
                <w:iCs/>
                <w:color w:val="000000"/>
                <w:sz w:val="20"/>
                <w:szCs w:val="20"/>
                <w:lang w:val="en-US"/>
              </w:rPr>
              <w:t>H</w:t>
            </w:r>
          </w:p>
        </w:tc>
      </w:tr>
      <w:tr w:rsidR="0035401D" w:rsidRPr="0035401D" w14:paraId="1ABF71F9" w14:textId="77777777" w:rsidTr="00FC6AA5">
        <w:trPr>
          <w:trHeight w:val="300"/>
        </w:trPr>
        <w:tc>
          <w:tcPr>
            <w:tcW w:w="439" w:type="dxa"/>
            <w:shd w:val="clear" w:color="auto" w:fill="2B5D9A" w:themeFill="accent6" w:themeFillShade="BF"/>
            <w:hideMark/>
          </w:tcPr>
          <w:p w14:paraId="3FB98A0E" w14:textId="77777777" w:rsidR="00F53AA3" w:rsidRPr="0035401D" w:rsidRDefault="00F53AA3" w:rsidP="0035401D">
            <w:pPr>
              <w:jc w:val="center"/>
              <w:rPr>
                <w:rFonts w:eastAsia="Times New Roman" w:cs="Arial"/>
                <w:b/>
                <w:bCs/>
                <w:color w:val="FFFFFF" w:themeColor="background1"/>
                <w:sz w:val="20"/>
                <w:szCs w:val="20"/>
                <w:lang w:val="en-US"/>
              </w:rPr>
            </w:pPr>
            <w:r w:rsidRPr="0035401D">
              <w:rPr>
                <w:rFonts w:eastAsia="Times New Roman" w:cs="Arial"/>
                <w:b/>
                <w:bCs/>
                <w:color w:val="FFFFFF" w:themeColor="background1"/>
                <w:sz w:val="20"/>
                <w:szCs w:val="20"/>
                <w:lang w:val="en-US"/>
              </w:rPr>
              <w:t>#</w:t>
            </w:r>
          </w:p>
        </w:tc>
        <w:tc>
          <w:tcPr>
            <w:tcW w:w="1389" w:type="dxa"/>
            <w:shd w:val="clear" w:color="auto" w:fill="2B5D9A" w:themeFill="accent6" w:themeFillShade="BF"/>
            <w:hideMark/>
          </w:tcPr>
          <w:p w14:paraId="4BF21214" w14:textId="77777777" w:rsidR="00F53AA3" w:rsidRPr="0035401D" w:rsidRDefault="00F53AA3" w:rsidP="0035401D">
            <w:pPr>
              <w:jc w:val="center"/>
              <w:rPr>
                <w:rFonts w:eastAsia="Times New Roman" w:cs="Arial"/>
                <w:b/>
                <w:bCs/>
                <w:color w:val="FFFFFF" w:themeColor="background1"/>
                <w:sz w:val="20"/>
                <w:szCs w:val="20"/>
                <w:lang w:val="en-US"/>
              </w:rPr>
            </w:pPr>
            <w:r w:rsidRPr="0035401D">
              <w:rPr>
                <w:rFonts w:eastAsia="Times New Roman" w:cs="Arial"/>
                <w:b/>
                <w:bCs/>
                <w:color w:val="FFFFFF" w:themeColor="background1"/>
                <w:sz w:val="20"/>
                <w:szCs w:val="20"/>
                <w:lang w:val="en-US"/>
              </w:rPr>
              <w:t>Entity</w:t>
            </w:r>
          </w:p>
        </w:tc>
        <w:tc>
          <w:tcPr>
            <w:tcW w:w="1487" w:type="dxa"/>
            <w:shd w:val="clear" w:color="auto" w:fill="2B5D9A" w:themeFill="accent6" w:themeFillShade="BF"/>
            <w:hideMark/>
          </w:tcPr>
          <w:p w14:paraId="20AC5EB0" w14:textId="77777777" w:rsidR="00F53AA3" w:rsidRPr="0035401D" w:rsidRDefault="00F53AA3" w:rsidP="0035401D">
            <w:pPr>
              <w:jc w:val="center"/>
              <w:rPr>
                <w:rFonts w:eastAsia="Times New Roman" w:cs="Arial"/>
                <w:b/>
                <w:bCs/>
                <w:color w:val="FFFFFF" w:themeColor="background1"/>
                <w:sz w:val="20"/>
                <w:szCs w:val="20"/>
                <w:lang w:val="en-US"/>
              </w:rPr>
            </w:pPr>
            <w:r w:rsidRPr="0035401D">
              <w:rPr>
                <w:rFonts w:eastAsia="Times New Roman" w:cs="Arial"/>
                <w:b/>
                <w:bCs/>
                <w:color w:val="FFFFFF" w:themeColor="background1"/>
                <w:sz w:val="20"/>
                <w:szCs w:val="20"/>
                <w:lang w:val="en-US"/>
              </w:rPr>
              <w:t>Field Name</w:t>
            </w:r>
          </w:p>
        </w:tc>
        <w:tc>
          <w:tcPr>
            <w:tcW w:w="2580" w:type="dxa"/>
            <w:shd w:val="clear" w:color="auto" w:fill="2B5D9A" w:themeFill="accent6" w:themeFillShade="BF"/>
            <w:hideMark/>
          </w:tcPr>
          <w:p w14:paraId="0FB93C1D" w14:textId="77777777" w:rsidR="00F53AA3" w:rsidRPr="0035401D" w:rsidRDefault="00F53AA3" w:rsidP="0035401D">
            <w:pPr>
              <w:jc w:val="center"/>
              <w:rPr>
                <w:rFonts w:eastAsia="Times New Roman" w:cs="Arial"/>
                <w:b/>
                <w:bCs/>
                <w:color w:val="FFFFFF" w:themeColor="background1"/>
                <w:sz w:val="20"/>
                <w:szCs w:val="20"/>
                <w:lang w:val="en-US"/>
              </w:rPr>
            </w:pPr>
            <w:r w:rsidRPr="0035401D">
              <w:rPr>
                <w:rFonts w:eastAsia="Times New Roman" w:cs="Arial"/>
                <w:b/>
                <w:bCs/>
                <w:color w:val="FFFFFF" w:themeColor="background1"/>
                <w:sz w:val="20"/>
                <w:szCs w:val="20"/>
                <w:lang w:val="en-US"/>
              </w:rPr>
              <w:t>Contents</w:t>
            </w:r>
          </w:p>
        </w:tc>
        <w:tc>
          <w:tcPr>
            <w:tcW w:w="1449" w:type="dxa"/>
            <w:shd w:val="clear" w:color="auto" w:fill="2B5D9A" w:themeFill="accent6" w:themeFillShade="BF"/>
            <w:hideMark/>
          </w:tcPr>
          <w:p w14:paraId="5043E486" w14:textId="77777777" w:rsidR="00F53AA3" w:rsidRPr="0035401D" w:rsidRDefault="00F53AA3" w:rsidP="0035401D">
            <w:pPr>
              <w:jc w:val="center"/>
              <w:rPr>
                <w:rFonts w:eastAsia="Times New Roman" w:cs="Arial"/>
                <w:b/>
                <w:bCs/>
                <w:color w:val="FFFFFF" w:themeColor="background1"/>
                <w:sz w:val="20"/>
                <w:szCs w:val="20"/>
                <w:lang w:val="en-US"/>
              </w:rPr>
            </w:pPr>
            <w:r w:rsidRPr="0035401D">
              <w:rPr>
                <w:rFonts w:eastAsia="Times New Roman" w:cs="Arial"/>
                <w:b/>
                <w:bCs/>
                <w:color w:val="FFFFFF" w:themeColor="background1"/>
                <w:sz w:val="20"/>
                <w:szCs w:val="20"/>
                <w:lang w:val="en-US"/>
              </w:rPr>
              <w:t>Data type/format</w:t>
            </w:r>
          </w:p>
        </w:tc>
        <w:tc>
          <w:tcPr>
            <w:tcW w:w="2101" w:type="dxa"/>
            <w:shd w:val="clear" w:color="auto" w:fill="2B5D9A" w:themeFill="accent6" w:themeFillShade="BF"/>
            <w:hideMark/>
          </w:tcPr>
          <w:p w14:paraId="57A2C72A" w14:textId="77777777" w:rsidR="00F53AA3" w:rsidRPr="0035401D" w:rsidRDefault="00F53AA3" w:rsidP="0035401D">
            <w:pPr>
              <w:jc w:val="center"/>
              <w:rPr>
                <w:rFonts w:eastAsia="Times New Roman" w:cs="Arial"/>
                <w:b/>
                <w:bCs/>
                <w:color w:val="FFFFFF" w:themeColor="background1"/>
                <w:sz w:val="20"/>
                <w:szCs w:val="20"/>
                <w:lang w:val="en-US"/>
              </w:rPr>
            </w:pPr>
            <w:r w:rsidRPr="0035401D">
              <w:rPr>
                <w:rFonts w:eastAsia="Times New Roman" w:cs="Arial"/>
                <w:b/>
                <w:bCs/>
                <w:color w:val="FFFFFF" w:themeColor="background1"/>
                <w:sz w:val="20"/>
                <w:szCs w:val="20"/>
                <w:lang w:val="en-US"/>
              </w:rPr>
              <w:t>Transformation</w:t>
            </w:r>
          </w:p>
        </w:tc>
      </w:tr>
      <w:tr w:rsidR="00182282" w:rsidRPr="0035401D" w14:paraId="0143F98A" w14:textId="77777777" w:rsidTr="00193DEA">
        <w:trPr>
          <w:trHeight w:val="532"/>
        </w:trPr>
        <w:tc>
          <w:tcPr>
            <w:tcW w:w="439" w:type="dxa"/>
            <w:hideMark/>
          </w:tcPr>
          <w:p w14:paraId="3D841D85" w14:textId="47977568" w:rsidR="00182282" w:rsidRPr="0035401D" w:rsidRDefault="00774918" w:rsidP="00182282">
            <w:pPr>
              <w:jc w:val="right"/>
              <w:rPr>
                <w:rFonts w:eastAsia="Times New Roman" w:cs="Arial"/>
                <w:color w:val="000000"/>
                <w:sz w:val="20"/>
                <w:szCs w:val="20"/>
                <w:lang w:val="en-US"/>
              </w:rPr>
            </w:pPr>
            <w:r>
              <w:rPr>
                <w:rFonts w:eastAsia="Times New Roman" w:cs="Arial"/>
                <w:color w:val="000000"/>
                <w:sz w:val="20"/>
                <w:szCs w:val="20"/>
                <w:lang w:val="en-US"/>
              </w:rPr>
              <w:t>29</w:t>
            </w:r>
          </w:p>
        </w:tc>
        <w:tc>
          <w:tcPr>
            <w:tcW w:w="1389" w:type="dxa"/>
            <w:hideMark/>
          </w:tcPr>
          <w:p w14:paraId="106D5CC6" w14:textId="41584D8F" w:rsidR="00182282" w:rsidRPr="00182282" w:rsidRDefault="00536015" w:rsidP="00182282">
            <w:pPr>
              <w:rPr>
                <w:rFonts w:eastAsia="Times New Roman" w:cs="Arial"/>
                <w:color w:val="000000"/>
                <w:sz w:val="20"/>
                <w:szCs w:val="20"/>
                <w:lang w:val="en-US"/>
              </w:rPr>
            </w:pPr>
            <w:r>
              <w:rPr>
                <w:rFonts w:eastAsia="Times New Roman" w:cs="Arial"/>
                <w:color w:val="000000"/>
                <w:sz w:val="20"/>
                <w:szCs w:val="20"/>
                <w:lang w:val="en-US"/>
              </w:rPr>
              <w:t xml:space="preserve">Contract </w:t>
            </w:r>
            <w:r w:rsidR="00FC6AA5">
              <w:rPr>
                <w:rFonts w:eastAsia="Times New Roman" w:cs="Arial"/>
                <w:color w:val="000000"/>
                <w:sz w:val="20"/>
                <w:szCs w:val="20"/>
                <w:lang w:val="en-US"/>
              </w:rPr>
              <w:t>Header</w:t>
            </w:r>
          </w:p>
        </w:tc>
        <w:tc>
          <w:tcPr>
            <w:tcW w:w="1487" w:type="dxa"/>
            <w:hideMark/>
          </w:tcPr>
          <w:p w14:paraId="4E8CC928" w14:textId="18EB3ABD" w:rsidR="00182282" w:rsidRPr="00182282" w:rsidRDefault="00193DEA" w:rsidP="00182282">
            <w:pPr>
              <w:rPr>
                <w:rFonts w:eastAsia="Times New Roman" w:cs="Arial"/>
                <w:color w:val="000000"/>
                <w:sz w:val="20"/>
                <w:szCs w:val="20"/>
                <w:lang w:val="en-US"/>
              </w:rPr>
            </w:pPr>
            <w:r>
              <w:rPr>
                <w:rFonts w:ascii="Arial" w:hAnsi="Arial" w:cs="Arial"/>
                <w:sz w:val="20"/>
                <w:szCs w:val="20"/>
              </w:rPr>
              <w:t>Total Amount Limit</w:t>
            </w:r>
          </w:p>
        </w:tc>
        <w:tc>
          <w:tcPr>
            <w:tcW w:w="2580" w:type="dxa"/>
          </w:tcPr>
          <w:p w14:paraId="0A0DEA56" w14:textId="13391631" w:rsidR="00182282" w:rsidRPr="0035401D" w:rsidRDefault="00182282" w:rsidP="00182282">
            <w:pPr>
              <w:rPr>
                <w:rFonts w:eastAsia="Times New Roman" w:cs="Arial"/>
                <w:color w:val="000000"/>
                <w:sz w:val="20"/>
                <w:szCs w:val="20"/>
                <w:lang w:val="en-US"/>
              </w:rPr>
            </w:pPr>
          </w:p>
        </w:tc>
        <w:tc>
          <w:tcPr>
            <w:tcW w:w="1449" w:type="dxa"/>
            <w:hideMark/>
          </w:tcPr>
          <w:p w14:paraId="52E3A0CF" w14:textId="18FA6547" w:rsidR="00182282" w:rsidRPr="0035401D" w:rsidRDefault="00193DEA" w:rsidP="00182282">
            <w:pPr>
              <w:rPr>
                <w:rFonts w:eastAsia="Times New Roman" w:cs="Arial"/>
                <w:color w:val="000000"/>
                <w:sz w:val="20"/>
                <w:szCs w:val="20"/>
                <w:lang w:val="en-US"/>
              </w:rPr>
            </w:pPr>
            <w:r>
              <w:rPr>
                <w:rFonts w:eastAsia="Times New Roman" w:cs="Arial"/>
                <w:color w:val="000000"/>
                <w:sz w:val="20"/>
                <w:szCs w:val="20"/>
                <w:lang w:val="en-US"/>
              </w:rPr>
              <w:t>Number</w:t>
            </w:r>
          </w:p>
        </w:tc>
        <w:tc>
          <w:tcPr>
            <w:tcW w:w="2101" w:type="dxa"/>
            <w:hideMark/>
          </w:tcPr>
          <w:p w14:paraId="019D0E8D" w14:textId="6A88A835" w:rsidR="00285201" w:rsidRPr="003311C0" w:rsidRDefault="00285201" w:rsidP="00182282">
            <w:pPr>
              <w:rPr>
                <w:rFonts w:eastAsia="Times New Roman" w:cs="Arial"/>
                <w:color w:val="000000"/>
                <w:sz w:val="20"/>
                <w:szCs w:val="20"/>
                <w:lang w:val="en-US"/>
              </w:rPr>
            </w:pPr>
          </w:p>
        </w:tc>
      </w:tr>
    </w:tbl>
    <w:p w14:paraId="304085CC" w14:textId="29407FDD" w:rsidR="00F53AA3" w:rsidRDefault="00F53AA3" w:rsidP="00F53AA3"/>
    <w:tbl>
      <w:tblPr>
        <w:tblStyle w:val="Tablaconcuadrcula1clara-nfasis6"/>
        <w:tblW w:w="9445" w:type="dxa"/>
        <w:tblLook w:val="0020" w:firstRow="1" w:lastRow="0" w:firstColumn="0" w:lastColumn="0" w:noHBand="0" w:noVBand="0"/>
      </w:tblPr>
      <w:tblGrid>
        <w:gridCol w:w="439"/>
        <w:gridCol w:w="1389"/>
        <w:gridCol w:w="1487"/>
        <w:gridCol w:w="2580"/>
        <w:gridCol w:w="1449"/>
        <w:gridCol w:w="2101"/>
      </w:tblGrid>
      <w:tr w:rsidR="00FC6AA5" w:rsidRPr="0035401D" w14:paraId="7EAE2669" w14:textId="77777777" w:rsidTr="0031477C">
        <w:trPr>
          <w:cnfStyle w:val="100000000000" w:firstRow="1" w:lastRow="0" w:firstColumn="0" w:lastColumn="0" w:oddVBand="0" w:evenVBand="0" w:oddHBand="0" w:evenHBand="0" w:firstRowFirstColumn="0" w:firstRowLastColumn="0" w:lastRowFirstColumn="0" w:lastRowLastColumn="0"/>
          <w:trHeight w:val="570"/>
        </w:trPr>
        <w:tc>
          <w:tcPr>
            <w:tcW w:w="9445" w:type="dxa"/>
            <w:gridSpan w:val="6"/>
            <w:hideMark/>
          </w:tcPr>
          <w:p w14:paraId="0E661E89" w14:textId="77777777" w:rsidR="00FC6AA5" w:rsidRPr="0035401D" w:rsidRDefault="00FC6AA5" w:rsidP="0031477C">
            <w:pPr>
              <w:jc w:val="center"/>
              <w:rPr>
                <w:rFonts w:eastAsia="Times New Roman" w:cs="Arial"/>
                <w:color w:val="000000"/>
                <w:sz w:val="20"/>
                <w:szCs w:val="20"/>
                <w:lang w:val="en-US"/>
              </w:rPr>
            </w:pPr>
            <w:r w:rsidRPr="0035401D">
              <w:rPr>
                <w:rFonts w:eastAsia="Times New Roman" w:cs="Arial"/>
                <w:i/>
                <w:iCs/>
                <w:color w:val="000000"/>
                <w:sz w:val="20"/>
                <w:szCs w:val="20"/>
                <w:lang w:val="en-US"/>
              </w:rPr>
              <w:t xml:space="preserve">OLTP </w:t>
            </w:r>
            <w:r>
              <w:rPr>
                <w:rFonts w:eastAsia="Times New Roman" w:cs="Arial"/>
                <w:i/>
                <w:iCs/>
                <w:color w:val="000000"/>
                <w:sz w:val="20"/>
                <w:szCs w:val="20"/>
                <w:lang w:val="en-US"/>
              </w:rPr>
              <w:t>Contract Terms</w:t>
            </w:r>
            <w:r w:rsidRPr="0035401D">
              <w:rPr>
                <w:rFonts w:eastAsia="Times New Roman" w:cs="Arial"/>
                <w:i/>
                <w:iCs/>
                <w:color w:val="000000"/>
                <w:sz w:val="20"/>
                <w:szCs w:val="20"/>
                <w:lang w:val="en-US"/>
              </w:rPr>
              <w:t xml:space="preserve"> - </w:t>
            </w:r>
            <w:r>
              <w:rPr>
                <w:rFonts w:eastAsia="Times New Roman" w:cs="Arial"/>
                <w:i/>
                <w:iCs/>
                <w:color w:val="000000"/>
                <w:sz w:val="20"/>
                <w:szCs w:val="20"/>
                <w:lang w:val="en-US"/>
              </w:rPr>
              <w:t>CT</w:t>
            </w:r>
          </w:p>
        </w:tc>
      </w:tr>
      <w:tr w:rsidR="00FC6AA5" w:rsidRPr="0035401D" w14:paraId="3B3C258C" w14:textId="77777777" w:rsidTr="0031477C">
        <w:trPr>
          <w:trHeight w:val="300"/>
        </w:trPr>
        <w:tc>
          <w:tcPr>
            <w:tcW w:w="439" w:type="dxa"/>
            <w:shd w:val="clear" w:color="auto" w:fill="2B5D9A" w:themeFill="accent6" w:themeFillShade="BF"/>
            <w:hideMark/>
          </w:tcPr>
          <w:p w14:paraId="7A0496A2" w14:textId="77777777" w:rsidR="00FC6AA5" w:rsidRPr="0035401D" w:rsidRDefault="00FC6AA5" w:rsidP="0031477C">
            <w:pPr>
              <w:jc w:val="center"/>
              <w:rPr>
                <w:rFonts w:eastAsia="Times New Roman" w:cs="Arial"/>
                <w:b/>
                <w:bCs/>
                <w:color w:val="FFFFFF" w:themeColor="background1"/>
                <w:sz w:val="20"/>
                <w:szCs w:val="20"/>
                <w:lang w:val="en-US"/>
              </w:rPr>
            </w:pPr>
            <w:r w:rsidRPr="0035401D">
              <w:rPr>
                <w:rFonts w:eastAsia="Times New Roman" w:cs="Arial"/>
                <w:b/>
                <w:bCs/>
                <w:color w:val="FFFFFF" w:themeColor="background1"/>
                <w:sz w:val="20"/>
                <w:szCs w:val="20"/>
                <w:lang w:val="en-US"/>
              </w:rPr>
              <w:t>#</w:t>
            </w:r>
          </w:p>
        </w:tc>
        <w:tc>
          <w:tcPr>
            <w:tcW w:w="1389" w:type="dxa"/>
            <w:shd w:val="clear" w:color="auto" w:fill="2B5D9A" w:themeFill="accent6" w:themeFillShade="BF"/>
            <w:hideMark/>
          </w:tcPr>
          <w:p w14:paraId="1D13B4DF" w14:textId="77777777" w:rsidR="00FC6AA5" w:rsidRPr="0035401D" w:rsidRDefault="00FC6AA5" w:rsidP="0031477C">
            <w:pPr>
              <w:jc w:val="center"/>
              <w:rPr>
                <w:rFonts w:eastAsia="Times New Roman" w:cs="Arial"/>
                <w:b/>
                <w:bCs/>
                <w:color w:val="FFFFFF" w:themeColor="background1"/>
                <w:sz w:val="20"/>
                <w:szCs w:val="20"/>
                <w:lang w:val="en-US"/>
              </w:rPr>
            </w:pPr>
            <w:r w:rsidRPr="0035401D">
              <w:rPr>
                <w:rFonts w:eastAsia="Times New Roman" w:cs="Arial"/>
                <w:b/>
                <w:bCs/>
                <w:color w:val="FFFFFF" w:themeColor="background1"/>
                <w:sz w:val="20"/>
                <w:szCs w:val="20"/>
                <w:lang w:val="en-US"/>
              </w:rPr>
              <w:t>Entity</w:t>
            </w:r>
          </w:p>
        </w:tc>
        <w:tc>
          <w:tcPr>
            <w:tcW w:w="1487" w:type="dxa"/>
            <w:shd w:val="clear" w:color="auto" w:fill="2B5D9A" w:themeFill="accent6" w:themeFillShade="BF"/>
            <w:hideMark/>
          </w:tcPr>
          <w:p w14:paraId="180E97C5" w14:textId="77777777" w:rsidR="00FC6AA5" w:rsidRPr="0035401D" w:rsidRDefault="00FC6AA5" w:rsidP="0031477C">
            <w:pPr>
              <w:jc w:val="center"/>
              <w:rPr>
                <w:rFonts w:eastAsia="Times New Roman" w:cs="Arial"/>
                <w:b/>
                <w:bCs/>
                <w:color w:val="FFFFFF" w:themeColor="background1"/>
                <w:sz w:val="20"/>
                <w:szCs w:val="20"/>
                <w:lang w:val="en-US"/>
              </w:rPr>
            </w:pPr>
            <w:r w:rsidRPr="0035401D">
              <w:rPr>
                <w:rFonts w:eastAsia="Times New Roman" w:cs="Arial"/>
                <w:b/>
                <w:bCs/>
                <w:color w:val="FFFFFF" w:themeColor="background1"/>
                <w:sz w:val="20"/>
                <w:szCs w:val="20"/>
                <w:lang w:val="en-US"/>
              </w:rPr>
              <w:t>Field Name</w:t>
            </w:r>
          </w:p>
        </w:tc>
        <w:tc>
          <w:tcPr>
            <w:tcW w:w="2580" w:type="dxa"/>
            <w:shd w:val="clear" w:color="auto" w:fill="2B5D9A" w:themeFill="accent6" w:themeFillShade="BF"/>
            <w:hideMark/>
          </w:tcPr>
          <w:p w14:paraId="02E1225C" w14:textId="77777777" w:rsidR="00FC6AA5" w:rsidRPr="0035401D" w:rsidRDefault="00FC6AA5" w:rsidP="0031477C">
            <w:pPr>
              <w:jc w:val="center"/>
              <w:rPr>
                <w:rFonts w:eastAsia="Times New Roman" w:cs="Arial"/>
                <w:b/>
                <w:bCs/>
                <w:color w:val="FFFFFF" w:themeColor="background1"/>
                <w:sz w:val="20"/>
                <w:szCs w:val="20"/>
                <w:lang w:val="en-US"/>
              </w:rPr>
            </w:pPr>
            <w:r w:rsidRPr="0035401D">
              <w:rPr>
                <w:rFonts w:eastAsia="Times New Roman" w:cs="Arial"/>
                <w:b/>
                <w:bCs/>
                <w:color w:val="FFFFFF" w:themeColor="background1"/>
                <w:sz w:val="20"/>
                <w:szCs w:val="20"/>
                <w:lang w:val="en-US"/>
              </w:rPr>
              <w:t>Contents</w:t>
            </w:r>
          </w:p>
        </w:tc>
        <w:tc>
          <w:tcPr>
            <w:tcW w:w="1449" w:type="dxa"/>
            <w:shd w:val="clear" w:color="auto" w:fill="2B5D9A" w:themeFill="accent6" w:themeFillShade="BF"/>
            <w:hideMark/>
          </w:tcPr>
          <w:p w14:paraId="11EFC2F8" w14:textId="77777777" w:rsidR="00FC6AA5" w:rsidRPr="0035401D" w:rsidRDefault="00FC6AA5" w:rsidP="0031477C">
            <w:pPr>
              <w:jc w:val="center"/>
              <w:rPr>
                <w:rFonts w:eastAsia="Times New Roman" w:cs="Arial"/>
                <w:b/>
                <w:bCs/>
                <w:color w:val="FFFFFF" w:themeColor="background1"/>
                <w:sz w:val="20"/>
                <w:szCs w:val="20"/>
                <w:lang w:val="en-US"/>
              </w:rPr>
            </w:pPr>
            <w:r w:rsidRPr="0035401D">
              <w:rPr>
                <w:rFonts w:eastAsia="Times New Roman" w:cs="Arial"/>
                <w:b/>
                <w:bCs/>
                <w:color w:val="FFFFFF" w:themeColor="background1"/>
                <w:sz w:val="20"/>
                <w:szCs w:val="20"/>
                <w:lang w:val="en-US"/>
              </w:rPr>
              <w:t>Data type/format</w:t>
            </w:r>
          </w:p>
        </w:tc>
        <w:tc>
          <w:tcPr>
            <w:tcW w:w="2101" w:type="dxa"/>
            <w:shd w:val="clear" w:color="auto" w:fill="2B5D9A" w:themeFill="accent6" w:themeFillShade="BF"/>
            <w:hideMark/>
          </w:tcPr>
          <w:p w14:paraId="361769A1" w14:textId="77777777" w:rsidR="00FC6AA5" w:rsidRPr="0035401D" w:rsidRDefault="00FC6AA5" w:rsidP="0031477C">
            <w:pPr>
              <w:jc w:val="center"/>
              <w:rPr>
                <w:rFonts w:eastAsia="Times New Roman" w:cs="Arial"/>
                <w:b/>
                <w:bCs/>
                <w:color w:val="FFFFFF" w:themeColor="background1"/>
                <w:sz w:val="20"/>
                <w:szCs w:val="20"/>
                <w:lang w:val="en-US"/>
              </w:rPr>
            </w:pPr>
            <w:r w:rsidRPr="0035401D">
              <w:rPr>
                <w:rFonts w:eastAsia="Times New Roman" w:cs="Arial"/>
                <w:b/>
                <w:bCs/>
                <w:color w:val="FFFFFF" w:themeColor="background1"/>
                <w:sz w:val="20"/>
                <w:szCs w:val="20"/>
                <w:lang w:val="en-US"/>
              </w:rPr>
              <w:t>Transformation</w:t>
            </w:r>
          </w:p>
        </w:tc>
      </w:tr>
      <w:tr w:rsidR="00FC6AA5" w:rsidRPr="0035401D" w14:paraId="3AEB0C31" w14:textId="77777777" w:rsidTr="0031477C">
        <w:trPr>
          <w:trHeight w:val="532"/>
        </w:trPr>
        <w:tc>
          <w:tcPr>
            <w:tcW w:w="439" w:type="dxa"/>
            <w:hideMark/>
          </w:tcPr>
          <w:p w14:paraId="0D794075" w14:textId="77777777" w:rsidR="00FC6AA5" w:rsidRPr="0035401D" w:rsidRDefault="00FC6AA5" w:rsidP="0031477C">
            <w:pPr>
              <w:jc w:val="right"/>
              <w:rPr>
                <w:rFonts w:eastAsia="Times New Roman" w:cs="Arial"/>
                <w:color w:val="000000"/>
                <w:sz w:val="20"/>
                <w:szCs w:val="20"/>
                <w:lang w:val="en-US"/>
              </w:rPr>
            </w:pPr>
            <w:r>
              <w:rPr>
                <w:rFonts w:eastAsia="Times New Roman" w:cs="Arial"/>
                <w:color w:val="000000"/>
                <w:sz w:val="20"/>
                <w:szCs w:val="20"/>
                <w:lang w:val="en-US"/>
              </w:rPr>
              <w:t>29</w:t>
            </w:r>
          </w:p>
        </w:tc>
        <w:tc>
          <w:tcPr>
            <w:tcW w:w="1389" w:type="dxa"/>
            <w:hideMark/>
          </w:tcPr>
          <w:p w14:paraId="7FAA7EC0" w14:textId="77777777" w:rsidR="00FC6AA5" w:rsidRPr="00182282" w:rsidRDefault="00FC6AA5" w:rsidP="0031477C">
            <w:pPr>
              <w:rPr>
                <w:rFonts w:eastAsia="Times New Roman" w:cs="Arial"/>
                <w:color w:val="000000"/>
                <w:sz w:val="20"/>
                <w:szCs w:val="20"/>
                <w:lang w:val="en-US"/>
              </w:rPr>
            </w:pPr>
            <w:r>
              <w:rPr>
                <w:rFonts w:eastAsia="Times New Roman" w:cs="Arial"/>
                <w:color w:val="000000"/>
                <w:sz w:val="20"/>
                <w:szCs w:val="20"/>
                <w:lang w:val="en-US"/>
              </w:rPr>
              <w:t>Contract Term</w:t>
            </w:r>
          </w:p>
        </w:tc>
        <w:tc>
          <w:tcPr>
            <w:tcW w:w="1487" w:type="dxa"/>
            <w:hideMark/>
          </w:tcPr>
          <w:p w14:paraId="4ACD7912" w14:textId="5338A401" w:rsidR="00FC6AA5" w:rsidRPr="00182282" w:rsidRDefault="00FC6AA5" w:rsidP="0031477C">
            <w:pPr>
              <w:rPr>
                <w:rFonts w:eastAsia="Times New Roman" w:cs="Arial"/>
                <w:color w:val="000000"/>
                <w:sz w:val="20"/>
                <w:szCs w:val="20"/>
                <w:lang w:val="en-US"/>
              </w:rPr>
            </w:pPr>
            <w:r>
              <w:rPr>
                <w:rFonts w:ascii="Arial" w:hAnsi="Arial" w:cs="Arial"/>
                <w:sz w:val="20"/>
                <w:szCs w:val="20"/>
              </w:rPr>
              <w:t>Benefit</w:t>
            </w:r>
            <w:r w:rsidR="00193DEA">
              <w:rPr>
                <w:rFonts w:ascii="Arial" w:hAnsi="Arial" w:cs="Arial"/>
                <w:sz w:val="20"/>
                <w:szCs w:val="20"/>
              </w:rPr>
              <w:t xml:space="preserve"> Type</w:t>
            </w:r>
          </w:p>
        </w:tc>
        <w:tc>
          <w:tcPr>
            <w:tcW w:w="2580" w:type="dxa"/>
            <w:hideMark/>
          </w:tcPr>
          <w:p w14:paraId="47AA81FA" w14:textId="3EF88E52" w:rsidR="00FC6AA5" w:rsidRPr="0035401D" w:rsidRDefault="00FC6AA5" w:rsidP="0031477C">
            <w:pPr>
              <w:rPr>
                <w:rFonts w:eastAsia="Times New Roman" w:cs="Arial"/>
                <w:color w:val="000000"/>
                <w:sz w:val="20"/>
                <w:szCs w:val="20"/>
                <w:lang w:val="en-US"/>
              </w:rPr>
            </w:pPr>
          </w:p>
        </w:tc>
        <w:tc>
          <w:tcPr>
            <w:tcW w:w="1449" w:type="dxa"/>
            <w:hideMark/>
          </w:tcPr>
          <w:p w14:paraId="734936DF" w14:textId="77777777" w:rsidR="00FC6AA5" w:rsidRPr="0035401D" w:rsidRDefault="00FC6AA5" w:rsidP="0031477C">
            <w:pPr>
              <w:rPr>
                <w:rFonts w:eastAsia="Times New Roman" w:cs="Arial"/>
                <w:color w:val="000000"/>
                <w:sz w:val="20"/>
                <w:szCs w:val="20"/>
                <w:lang w:val="en-US"/>
              </w:rPr>
            </w:pPr>
            <w:r>
              <w:rPr>
                <w:rFonts w:eastAsia="Times New Roman" w:cs="Arial"/>
                <w:color w:val="000000"/>
                <w:sz w:val="20"/>
                <w:szCs w:val="20"/>
                <w:lang w:val="en-US"/>
              </w:rPr>
              <w:t>LOV</w:t>
            </w:r>
          </w:p>
        </w:tc>
        <w:tc>
          <w:tcPr>
            <w:tcW w:w="2101" w:type="dxa"/>
            <w:hideMark/>
          </w:tcPr>
          <w:p w14:paraId="5ACB0E28" w14:textId="77777777" w:rsidR="00FC6AA5" w:rsidRPr="003311C0" w:rsidRDefault="00FC6AA5" w:rsidP="0031477C">
            <w:pPr>
              <w:rPr>
                <w:rFonts w:eastAsia="Times New Roman" w:cs="Arial"/>
                <w:color w:val="000000"/>
                <w:sz w:val="20"/>
                <w:szCs w:val="20"/>
                <w:lang w:val="en-US"/>
              </w:rPr>
            </w:pPr>
          </w:p>
        </w:tc>
      </w:tr>
      <w:tr w:rsidR="0085598F" w:rsidRPr="0035401D" w14:paraId="61451B55" w14:textId="77777777" w:rsidTr="0031477C">
        <w:trPr>
          <w:trHeight w:val="532"/>
        </w:trPr>
        <w:tc>
          <w:tcPr>
            <w:tcW w:w="439" w:type="dxa"/>
          </w:tcPr>
          <w:p w14:paraId="335CA852" w14:textId="77777777" w:rsidR="0085598F" w:rsidRDefault="0085598F" w:rsidP="0031477C">
            <w:pPr>
              <w:jc w:val="right"/>
              <w:rPr>
                <w:rFonts w:eastAsia="Times New Roman" w:cs="Arial"/>
                <w:color w:val="000000"/>
                <w:sz w:val="20"/>
                <w:szCs w:val="20"/>
                <w:lang w:val="en-US"/>
              </w:rPr>
            </w:pPr>
          </w:p>
        </w:tc>
        <w:tc>
          <w:tcPr>
            <w:tcW w:w="1389" w:type="dxa"/>
          </w:tcPr>
          <w:p w14:paraId="04B21E98" w14:textId="7D9CEE5A" w:rsidR="0085598F" w:rsidRDefault="00807697" w:rsidP="0031477C">
            <w:pPr>
              <w:rPr>
                <w:rFonts w:eastAsia="Times New Roman" w:cs="Arial"/>
                <w:color w:val="000000"/>
                <w:sz w:val="20"/>
                <w:szCs w:val="20"/>
                <w:lang w:val="en-US"/>
              </w:rPr>
            </w:pPr>
            <w:r>
              <w:rPr>
                <w:rFonts w:eastAsia="Times New Roman" w:cs="Arial"/>
                <w:color w:val="000000"/>
                <w:sz w:val="20"/>
                <w:szCs w:val="20"/>
                <w:lang w:val="en-US"/>
              </w:rPr>
              <w:t>Distribution</w:t>
            </w:r>
          </w:p>
        </w:tc>
        <w:tc>
          <w:tcPr>
            <w:tcW w:w="1487" w:type="dxa"/>
          </w:tcPr>
          <w:p w14:paraId="404C67AA" w14:textId="3FBF36BC" w:rsidR="0085598F" w:rsidRDefault="00807697" w:rsidP="0031477C">
            <w:pPr>
              <w:rPr>
                <w:rFonts w:ascii="Arial" w:hAnsi="Arial" w:cs="Arial"/>
                <w:sz w:val="20"/>
                <w:szCs w:val="20"/>
              </w:rPr>
            </w:pPr>
            <w:r>
              <w:rPr>
                <w:rFonts w:ascii="Arial" w:hAnsi="Arial" w:cs="Arial"/>
                <w:sz w:val="20"/>
                <w:szCs w:val="20"/>
              </w:rPr>
              <w:t>Contract Term Id</w:t>
            </w:r>
          </w:p>
        </w:tc>
        <w:tc>
          <w:tcPr>
            <w:tcW w:w="2580" w:type="dxa"/>
          </w:tcPr>
          <w:p w14:paraId="4E31B24F" w14:textId="77777777" w:rsidR="0085598F" w:rsidRPr="0035401D" w:rsidRDefault="0085598F" w:rsidP="0031477C">
            <w:pPr>
              <w:rPr>
                <w:rFonts w:eastAsia="Times New Roman" w:cs="Arial"/>
                <w:color w:val="000000"/>
                <w:sz w:val="20"/>
                <w:szCs w:val="20"/>
                <w:lang w:val="en-US"/>
              </w:rPr>
            </w:pPr>
          </w:p>
        </w:tc>
        <w:tc>
          <w:tcPr>
            <w:tcW w:w="1449" w:type="dxa"/>
          </w:tcPr>
          <w:p w14:paraId="63925A76" w14:textId="77777777" w:rsidR="0085598F" w:rsidRDefault="0085598F" w:rsidP="0031477C">
            <w:pPr>
              <w:rPr>
                <w:rFonts w:eastAsia="Times New Roman" w:cs="Arial"/>
                <w:color w:val="000000"/>
                <w:sz w:val="20"/>
                <w:szCs w:val="20"/>
                <w:lang w:val="en-US"/>
              </w:rPr>
            </w:pPr>
          </w:p>
        </w:tc>
        <w:tc>
          <w:tcPr>
            <w:tcW w:w="2101" w:type="dxa"/>
          </w:tcPr>
          <w:p w14:paraId="00A551F0" w14:textId="77777777" w:rsidR="0085598F" w:rsidRPr="003311C0" w:rsidRDefault="0085598F" w:rsidP="0031477C">
            <w:pPr>
              <w:rPr>
                <w:rFonts w:eastAsia="Times New Roman" w:cs="Arial"/>
                <w:color w:val="000000"/>
                <w:sz w:val="20"/>
                <w:szCs w:val="20"/>
                <w:lang w:val="en-US"/>
              </w:rPr>
            </w:pPr>
          </w:p>
        </w:tc>
      </w:tr>
      <w:tr w:rsidR="00807697" w:rsidRPr="0035401D" w14:paraId="66D5348C" w14:textId="77777777" w:rsidTr="0031477C">
        <w:trPr>
          <w:trHeight w:val="532"/>
        </w:trPr>
        <w:tc>
          <w:tcPr>
            <w:tcW w:w="439" w:type="dxa"/>
          </w:tcPr>
          <w:p w14:paraId="38D551BC" w14:textId="77777777" w:rsidR="00807697" w:rsidRDefault="00807697" w:rsidP="0031477C">
            <w:pPr>
              <w:jc w:val="right"/>
              <w:rPr>
                <w:rFonts w:eastAsia="Times New Roman" w:cs="Arial"/>
                <w:color w:val="000000"/>
                <w:sz w:val="20"/>
                <w:szCs w:val="20"/>
                <w:lang w:val="en-US"/>
              </w:rPr>
            </w:pPr>
          </w:p>
        </w:tc>
        <w:tc>
          <w:tcPr>
            <w:tcW w:w="1389" w:type="dxa"/>
          </w:tcPr>
          <w:p w14:paraId="6AAD796D" w14:textId="63806F63" w:rsidR="00807697" w:rsidRDefault="00807697" w:rsidP="0031477C">
            <w:pPr>
              <w:rPr>
                <w:rFonts w:eastAsia="Times New Roman" w:cs="Arial"/>
                <w:color w:val="000000"/>
                <w:sz w:val="20"/>
                <w:szCs w:val="20"/>
                <w:lang w:val="en-US"/>
              </w:rPr>
            </w:pPr>
            <w:r>
              <w:rPr>
                <w:rFonts w:eastAsia="Times New Roman" w:cs="Arial"/>
                <w:color w:val="000000"/>
                <w:sz w:val="20"/>
                <w:szCs w:val="20"/>
                <w:lang w:val="en-US"/>
              </w:rPr>
              <w:t>Incentives</w:t>
            </w:r>
          </w:p>
        </w:tc>
        <w:tc>
          <w:tcPr>
            <w:tcW w:w="1487" w:type="dxa"/>
          </w:tcPr>
          <w:p w14:paraId="1C184C87" w14:textId="2549AA4A" w:rsidR="00807697" w:rsidRDefault="00807697" w:rsidP="0031477C">
            <w:pPr>
              <w:rPr>
                <w:rFonts w:ascii="Arial" w:hAnsi="Arial" w:cs="Arial"/>
                <w:sz w:val="20"/>
                <w:szCs w:val="20"/>
              </w:rPr>
            </w:pPr>
            <w:r>
              <w:rPr>
                <w:rFonts w:ascii="Arial" w:hAnsi="Arial" w:cs="Arial"/>
                <w:sz w:val="20"/>
                <w:szCs w:val="20"/>
              </w:rPr>
              <w:t>Contract Term Id</w:t>
            </w:r>
          </w:p>
        </w:tc>
        <w:tc>
          <w:tcPr>
            <w:tcW w:w="2580" w:type="dxa"/>
          </w:tcPr>
          <w:p w14:paraId="6B3C892B" w14:textId="77777777" w:rsidR="00807697" w:rsidRPr="0035401D" w:rsidRDefault="00807697" w:rsidP="0031477C">
            <w:pPr>
              <w:rPr>
                <w:rFonts w:eastAsia="Times New Roman" w:cs="Arial"/>
                <w:color w:val="000000"/>
                <w:sz w:val="20"/>
                <w:szCs w:val="20"/>
                <w:lang w:val="en-US"/>
              </w:rPr>
            </w:pPr>
          </w:p>
        </w:tc>
        <w:tc>
          <w:tcPr>
            <w:tcW w:w="1449" w:type="dxa"/>
          </w:tcPr>
          <w:p w14:paraId="0C672452" w14:textId="77777777" w:rsidR="00807697" w:rsidRDefault="00807697" w:rsidP="0031477C">
            <w:pPr>
              <w:rPr>
                <w:rFonts w:eastAsia="Times New Roman" w:cs="Arial"/>
                <w:color w:val="000000"/>
                <w:sz w:val="20"/>
                <w:szCs w:val="20"/>
                <w:lang w:val="en-US"/>
              </w:rPr>
            </w:pPr>
          </w:p>
        </w:tc>
        <w:tc>
          <w:tcPr>
            <w:tcW w:w="2101" w:type="dxa"/>
          </w:tcPr>
          <w:p w14:paraId="6BE90E44" w14:textId="77777777" w:rsidR="00807697" w:rsidRPr="003311C0" w:rsidRDefault="00807697" w:rsidP="0031477C">
            <w:pPr>
              <w:rPr>
                <w:rFonts w:eastAsia="Times New Roman" w:cs="Arial"/>
                <w:color w:val="000000"/>
                <w:sz w:val="20"/>
                <w:szCs w:val="20"/>
                <w:lang w:val="en-US"/>
              </w:rPr>
            </w:pPr>
          </w:p>
        </w:tc>
      </w:tr>
    </w:tbl>
    <w:p w14:paraId="2A761090" w14:textId="77777777" w:rsidR="00FC6AA5" w:rsidRDefault="00FC6AA5" w:rsidP="00F53AA3"/>
    <w:p w14:paraId="4CDB5A98" w14:textId="03080B9C" w:rsidR="00C43F48" w:rsidRDefault="00C43F48" w:rsidP="00652EAA">
      <w:pPr>
        <w:pStyle w:val="Ttulo2"/>
        <w:numPr>
          <w:ilvl w:val="2"/>
          <w:numId w:val="2"/>
        </w:numPr>
        <w:tabs>
          <w:tab w:val="left" w:pos="1170"/>
        </w:tabs>
        <w:ind w:left="1170"/>
      </w:pPr>
      <w:bookmarkStart w:id="15" w:name="_Toc83030874"/>
      <w:r>
        <w:t>Outbound</w:t>
      </w:r>
      <w:bookmarkEnd w:id="15"/>
    </w:p>
    <w:tbl>
      <w:tblPr>
        <w:tblStyle w:val="Tablaconcuadrcula1clara-nfasis6"/>
        <w:tblW w:w="9445" w:type="dxa"/>
        <w:tblLook w:val="04A0" w:firstRow="1" w:lastRow="0" w:firstColumn="1" w:lastColumn="0" w:noHBand="0" w:noVBand="1"/>
      </w:tblPr>
      <w:tblGrid>
        <w:gridCol w:w="328"/>
        <w:gridCol w:w="1402"/>
        <w:gridCol w:w="1519"/>
        <w:gridCol w:w="2596"/>
        <w:gridCol w:w="1440"/>
        <w:gridCol w:w="90"/>
        <w:gridCol w:w="2070"/>
      </w:tblGrid>
      <w:tr w:rsidR="001A538D" w:rsidRPr="00950B85" w14:paraId="7A6EEA6A" w14:textId="77777777" w:rsidTr="00950B85">
        <w:trPr>
          <w:cnfStyle w:val="100000000000" w:firstRow="1" w:lastRow="0" w:firstColumn="0" w:lastColumn="0" w:oddVBand="0" w:evenVBand="0" w:oddHBand="0"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9445" w:type="dxa"/>
            <w:gridSpan w:val="7"/>
            <w:hideMark/>
          </w:tcPr>
          <w:p w14:paraId="3366664A" w14:textId="719CCED9" w:rsidR="001A538D" w:rsidRPr="00950B85" w:rsidRDefault="00C87168" w:rsidP="00652EAA">
            <w:pPr>
              <w:jc w:val="center"/>
              <w:rPr>
                <w:rFonts w:eastAsia="Times New Roman" w:cs="Arial"/>
                <w:color w:val="000000"/>
                <w:sz w:val="20"/>
                <w:szCs w:val="20"/>
                <w:lang w:val="en-US"/>
              </w:rPr>
            </w:pPr>
            <w:r>
              <w:rPr>
                <w:rFonts w:eastAsia="Times New Roman" w:cs="Arial"/>
                <w:i/>
                <w:iCs/>
                <w:color w:val="000000"/>
                <w:sz w:val="20"/>
                <w:szCs w:val="20"/>
                <w:lang w:val="en-US"/>
              </w:rPr>
              <w:t>N/A</w:t>
            </w:r>
          </w:p>
        </w:tc>
      </w:tr>
      <w:tr w:rsidR="00950B85" w:rsidRPr="00950B85" w14:paraId="75F45E53" w14:textId="77777777" w:rsidTr="00950B85">
        <w:trPr>
          <w:trHeight w:val="300"/>
        </w:trPr>
        <w:tc>
          <w:tcPr>
            <w:cnfStyle w:val="001000000000" w:firstRow="0" w:lastRow="0" w:firstColumn="1" w:lastColumn="0" w:oddVBand="0" w:evenVBand="0" w:oddHBand="0" w:evenHBand="0" w:firstRowFirstColumn="0" w:firstRowLastColumn="0" w:lastRowFirstColumn="0" w:lastRowLastColumn="0"/>
            <w:tcW w:w="328" w:type="dxa"/>
            <w:shd w:val="clear" w:color="auto" w:fill="2B5D9A" w:themeFill="accent6" w:themeFillShade="BF"/>
            <w:hideMark/>
          </w:tcPr>
          <w:p w14:paraId="0C23D3EE" w14:textId="77777777" w:rsidR="001A538D" w:rsidRPr="00950B85" w:rsidRDefault="001A538D" w:rsidP="00652EAA">
            <w:pPr>
              <w:rPr>
                <w:rFonts w:eastAsia="Times New Roman" w:cs="Arial"/>
                <w:b w:val="0"/>
                <w:bCs w:val="0"/>
                <w:color w:val="FFFFFF" w:themeColor="background1"/>
                <w:sz w:val="20"/>
                <w:szCs w:val="20"/>
                <w:lang w:val="en-US"/>
              </w:rPr>
            </w:pPr>
            <w:r w:rsidRPr="00950B85">
              <w:rPr>
                <w:rFonts w:eastAsia="Times New Roman" w:cs="Arial"/>
                <w:color w:val="FFFFFF" w:themeColor="background1"/>
                <w:sz w:val="20"/>
                <w:szCs w:val="20"/>
                <w:lang w:val="en-US"/>
              </w:rPr>
              <w:t>#</w:t>
            </w:r>
          </w:p>
        </w:tc>
        <w:tc>
          <w:tcPr>
            <w:tcW w:w="1402" w:type="dxa"/>
            <w:shd w:val="clear" w:color="auto" w:fill="2B5D9A" w:themeFill="accent6" w:themeFillShade="BF"/>
            <w:hideMark/>
          </w:tcPr>
          <w:p w14:paraId="558608D5" w14:textId="77777777" w:rsidR="001A538D" w:rsidRPr="00950B85" w:rsidRDefault="001A538D" w:rsidP="00652EAA">
            <w:pPr>
              <w:cnfStyle w:val="000000000000" w:firstRow="0" w:lastRow="0" w:firstColumn="0" w:lastColumn="0" w:oddVBand="0" w:evenVBand="0" w:oddHBand="0" w:evenHBand="0" w:firstRowFirstColumn="0" w:firstRowLastColumn="0" w:lastRowFirstColumn="0" w:lastRowLastColumn="0"/>
              <w:rPr>
                <w:rFonts w:eastAsia="Times New Roman" w:cs="Arial"/>
                <w:b/>
                <w:bCs/>
                <w:color w:val="FFFFFF" w:themeColor="background1"/>
                <w:sz w:val="20"/>
                <w:szCs w:val="20"/>
                <w:lang w:val="en-US"/>
              </w:rPr>
            </w:pPr>
            <w:r w:rsidRPr="00950B85">
              <w:rPr>
                <w:rFonts w:eastAsia="Times New Roman" w:cs="Arial"/>
                <w:b/>
                <w:bCs/>
                <w:color w:val="FFFFFF" w:themeColor="background1"/>
                <w:sz w:val="20"/>
                <w:szCs w:val="20"/>
                <w:lang w:val="en-US"/>
              </w:rPr>
              <w:t>Entity</w:t>
            </w:r>
          </w:p>
        </w:tc>
        <w:tc>
          <w:tcPr>
            <w:tcW w:w="1519" w:type="dxa"/>
            <w:shd w:val="clear" w:color="auto" w:fill="2B5D9A" w:themeFill="accent6" w:themeFillShade="BF"/>
            <w:hideMark/>
          </w:tcPr>
          <w:p w14:paraId="120DB623" w14:textId="77777777" w:rsidR="001A538D" w:rsidRPr="00950B85" w:rsidRDefault="001A538D" w:rsidP="00652EAA">
            <w:pPr>
              <w:cnfStyle w:val="000000000000" w:firstRow="0" w:lastRow="0" w:firstColumn="0" w:lastColumn="0" w:oddVBand="0" w:evenVBand="0" w:oddHBand="0" w:evenHBand="0" w:firstRowFirstColumn="0" w:firstRowLastColumn="0" w:lastRowFirstColumn="0" w:lastRowLastColumn="0"/>
              <w:rPr>
                <w:rFonts w:eastAsia="Times New Roman" w:cs="Arial"/>
                <w:b/>
                <w:bCs/>
                <w:color w:val="FFFFFF" w:themeColor="background1"/>
                <w:sz w:val="20"/>
                <w:szCs w:val="20"/>
                <w:lang w:val="en-US"/>
              </w:rPr>
            </w:pPr>
            <w:r w:rsidRPr="00950B85">
              <w:rPr>
                <w:rFonts w:eastAsia="Times New Roman" w:cs="Arial"/>
                <w:b/>
                <w:bCs/>
                <w:color w:val="FFFFFF" w:themeColor="background1"/>
                <w:sz w:val="20"/>
                <w:szCs w:val="20"/>
                <w:lang w:val="en-US"/>
              </w:rPr>
              <w:t>Field Name</w:t>
            </w:r>
          </w:p>
        </w:tc>
        <w:tc>
          <w:tcPr>
            <w:tcW w:w="2596" w:type="dxa"/>
            <w:shd w:val="clear" w:color="auto" w:fill="2B5D9A" w:themeFill="accent6" w:themeFillShade="BF"/>
            <w:hideMark/>
          </w:tcPr>
          <w:p w14:paraId="33111FA0" w14:textId="77777777" w:rsidR="001A538D" w:rsidRPr="00950B85" w:rsidRDefault="001A538D" w:rsidP="00652EAA">
            <w:pPr>
              <w:cnfStyle w:val="000000000000" w:firstRow="0" w:lastRow="0" w:firstColumn="0" w:lastColumn="0" w:oddVBand="0" w:evenVBand="0" w:oddHBand="0" w:evenHBand="0" w:firstRowFirstColumn="0" w:firstRowLastColumn="0" w:lastRowFirstColumn="0" w:lastRowLastColumn="0"/>
              <w:rPr>
                <w:rFonts w:eastAsia="Times New Roman" w:cs="Arial"/>
                <w:b/>
                <w:bCs/>
                <w:color w:val="FFFFFF" w:themeColor="background1"/>
                <w:sz w:val="20"/>
                <w:szCs w:val="20"/>
                <w:lang w:val="en-US"/>
              </w:rPr>
            </w:pPr>
            <w:r w:rsidRPr="00950B85">
              <w:rPr>
                <w:rFonts w:eastAsia="Times New Roman" w:cs="Arial"/>
                <w:b/>
                <w:bCs/>
                <w:color w:val="FFFFFF" w:themeColor="background1"/>
                <w:sz w:val="20"/>
                <w:szCs w:val="20"/>
                <w:lang w:val="en-US"/>
              </w:rPr>
              <w:t>Contents</w:t>
            </w:r>
          </w:p>
        </w:tc>
        <w:tc>
          <w:tcPr>
            <w:tcW w:w="1530" w:type="dxa"/>
            <w:gridSpan w:val="2"/>
            <w:shd w:val="clear" w:color="auto" w:fill="2B5D9A" w:themeFill="accent6" w:themeFillShade="BF"/>
            <w:hideMark/>
          </w:tcPr>
          <w:p w14:paraId="32F71ED5" w14:textId="77777777" w:rsidR="001A538D" w:rsidRPr="00950B85" w:rsidRDefault="001A538D" w:rsidP="00652EAA">
            <w:pPr>
              <w:cnfStyle w:val="000000000000" w:firstRow="0" w:lastRow="0" w:firstColumn="0" w:lastColumn="0" w:oddVBand="0" w:evenVBand="0" w:oddHBand="0" w:evenHBand="0" w:firstRowFirstColumn="0" w:firstRowLastColumn="0" w:lastRowFirstColumn="0" w:lastRowLastColumn="0"/>
              <w:rPr>
                <w:rFonts w:eastAsia="Times New Roman" w:cs="Arial"/>
                <w:b/>
                <w:bCs/>
                <w:color w:val="FFFFFF" w:themeColor="background1"/>
                <w:sz w:val="20"/>
                <w:szCs w:val="20"/>
                <w:lang w:val="en-US"/>
              </w:rPr>
            </w:pPr>
            <w:r w:rsidRPr="00950B85">
              <w:rPr>
                <w:rFonts w:eastAsia="Times New Roman" w:cs="Arial"/>
                <w:b/>
                <w:bCs/>
                <w:color w:val="FFFFFF" w:themeColor="background1"/>
                <w:sz w:val="20"/>
                <w:szCs w:val="20"/>
                <w:lang w:val="en-US"/>
              </w:rPr>
              <w:t>Data type/format</w:t>
            </w:r>
          </w:p>
        </w:tc>
        <w:tc>
          <w:tcPr>
            <w:tcW w:w="2070" w:type="dxa"/>
            <w:shd w:val="clear" w:color="auto" w:fill="2B5D9A" w:themeFill="accent6" w:themeFillShade="BF"/>
            <w:hideMark/>
          </w:tcPr>
          <w:p w14:paraId="4D66A5D3" w14:textId="77777777" w:rsidR="001A538D" w:rsidRPr="00950B85" w:rsidRDefault="001A538D" w:rsidP="00652EAA">
            <w:pPr>
              <w:cnfStyle w:val="000000000000" w:firstRow="0" w:lastRow="0" w:firstColumn="0" w:lastColumn="0" w:oddVBand="0" w:evenVBand="0" w:oddHBand="0" w:evenHBand="0" w:firstRowFirstColumn="0" w:firstRowLastColumn="0" w:lastRowFirstColumn="0" w:lastRowLastColumn="0"/>
              <w:rPr>
                <w:rFonts w:eastAsia="Times New Roman" w:cs="Arial"/>
                <w:b/>
                <w:bCs/>
                <w:color w:val="FFFFFF" w:themeColor="background1"/>
                <w:sz w:val="20"/>
                <w:szCs w:val="20"/>
                <w:lang w:val="en-US"/>
              </w:rPr>
            </w:pPr>
            <w:r w:rsidRPr="00950B85">
              <w:rPr>
                <w:rFonts w:eastAsia="Times New Roman" w:cs="Arial"/>
                <w:b/>
                <w:bCs/>
                <w:color w:val="FFFFFF" w:themeColor="background1"/>
                <w:sz w:val="20"/>
                <w:szCs w:val="20"/>
                <w:lang w:val="en-US"/>
              </w:rPr>
              <w:t>Transformation</w:t>
            </w:r>
          </w:p>
        </w:tc>
      </w:tr>
      <w:tr w:rsidR="00950B85" w:rsidRPr="00950B85" w14:paraId="7BAB1DAE" w14:textId="77777777" w:rsidTr="00950B85">
        <w:trPr>
          <w:trHeight w:val="70"/>
        </w:trPr>
        <w:tc>
          <w:tcPr>
            <w:cnfStyle w:val="001000000000" w:firstRow="0" w:lastRow="0" w:firstColumn="1" w:lastColumn="0" w:oddVBand="0" w:evenVBand="0" w:oddHBand="0" w:evenHBand="0" w:firstRowFirstColumn="0" w:firstRowLastColumn="0" w:lastRowFirstColumn="0" w:lastRowLastColumn="0"/>
            <w:tcW w:w="328" w:type="dxa"/>
          </w:tcPr>
          <w:p w14:paraId="66B5FD55" w14:textId="6BBB8C0A" w:rsidR="00950B85" w:rsidRPr="00950B85" w:rsidRDefault="00950B85" w:rsidP="00652EAA">
            <w:pPr>
              <w:jc w:val="right"/>
              <w:rPr>
                <w:rFonts w:eastAsia="Times New Roman" w:cs="Arial"/>
                <w:color w:val="000000"/>
                <w:sz w:val="20"/>
                <w:szCs w:val="20"/>
                <w:lang w:val="en-US"/>
              </w:rPr>
            </w:pPr>
            <w:r>
              <w:rPr>
                <w:rFonts w:eastAsia="Times New Roman" w:cs="Arial"/>
                <w:color w:val="000000"/>
                <w:sz w:val="20"/>
                <w:szCs w:val="20"/>
                <w:lang w:val="en-US"/>
              </w:rPr>
              <w:t>#</w:t>
            </w:r>
          </w:p>
        </w:tc>
        <w:tc>
          <w:tcPr>
            <w:tcW w:w="1402" w:type="dxa"/>
          </w:tcPr>
          <w:p w14:paraId="6EC48842" w14:textId="77777777" w:rsidR="00950B85" w:rsidRPr="00950B85" w:rsidRDefault="00950B85" w:rsidP="00652EAA">
            <w:pP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val="en-US"/>
              </w:rPr>
            </w:pPr>
          </w:p>
        </w:tc>
        <w:tc>
          <w:tcPr>
            <w:tcW w:w="1519" w:type="dxa"/>
          </w:tcPr>
          <w:p w14:paraId="04AC38C7" w14:textId="77777777" w:rsidR="00950B85" w:rsidRPr="00950B85" w:rsidRDefault="00950B85" w:rsidP="00652EAA">
            <w:pP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val="en-US"/>
              </w:rPr>
            </w:pPr>
          </w:p>
        </w:tc>
        <w:tc>
          <w:tcPr>
            <w:tcW w:w="2596" w:type="dxa"/>
          </w:tcPr>
          <w:p w14:paraId="5E0AD3E0" w14:textId="77777777" w:rsidR="00950B85" w:rsidRPr="00950B85" w:rsidRDefault="00950B85" w:rsidP="00652EAA">
            <w:pP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val="en-US"/>
              </w:rPr>
            </w:pPr>
          </w:p>
        </w:tc>
        <w:tc>
          <w:tcPr>
            <w:tcW w:w="1440" w:type="dxa"/>
          </w:tcPr>
          <w:p w14:paraId="606F314F" w14:textId="77777777" w:rsidR="00950B85" w:rsidRPr="00950B85" w:rsidRDefault="00950B85" w:rsidP="00652EAA">
            <w:pP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lang w:val="en-US"/>
              </w:rPr>
            </w:pPr>
          </w:p>
        </w:tc>
        <w:tc>
          <w:tcPr>
            <w:tcW w:w="2160" w:type="dxa"/>
            <w:gridSpan w:val="2"/>
          </w:tcPr>
          <w:p w14:paraId="24C383FC" w14:textId="77777777" w:rsidR="00950B85" w:rsidRPr="00950B85" w:rsidRDefault="00950B85" w:rsidP="00652EAA">
            <w:pPr>
              <w:cnfStyle w:val="000000000000" w:firstRow="0" w:lastRow="0" w:firstColumn="0" w:lastColumn="0" w:oddVBand="0" w:evenVBand="0" w:oddHBand="0" w:evenHBand="0" w:firstRowFirstColumn="0" w:firstRowLastColumn="0" w:lastRowFirstColumn="0" w:lastRowLastColumn="0"/>
              <w:rPr>
                <w:rFonts w:eastAsia="Times New Roman" w:cs="Arial"/>
                <w:i/>
                <w:iCs/>
                <w:color w:val="000000"/>
                <w:sz w:val="20"/>
                <w:szCs w:val="20"/>
                <w:lang w:val="en-US"/>
              </w:rPr>
            </w:pPr>
          </w:p>
        </w:tc>
      </w:tr>
    </w:tbl>
    <w:p w14:paraId="2088CD57" w14:textId="77777777" w:rsidR="001A538D" w:rsidRPr="001A538D" w:rsidRDefault="001A538D" w:rsidP="001A538D"/>
    <w:p w14:paraId="20C57A4F" w14:textId="1095091C" w:rsidR="004F7D99" w:rsidRDefault="004F7D99" w:rsidP="004F7D99">
      <w:pPr>
        <w:pStyle w:val="Ttulo2"/>
        <w:numPr>
          <w:ilvl w:val="2"/>
          <w:numId w:val="2"/>
        </w:numPr>
        <w:tabs>
          <w:tab w:val="left" w:pos="1170"/>
        </w:tabs>
        <w:ind w:left="1170"/>
      </w:pPr>
      <w:bookmarkStart w:id="16" w:name="_Toc83030875"/>
      <w:r>
        <w:t>Initial Loads</w:t>
      </w:r>
      <w:bookmarkEnd w:id="16"/>
    </w:p>
    <w:p w14:paraId="1AD9167A" w14:textId="62B5E23E" w:rsidR="004F7D99" w:rsidRDefault="005E4B00" w:rsidP="004F7D99">
      <w:pPr>
        <w:rPr>
          <w:i/>
          <w:iCs/>
          <w:color w:val="A6A6A6" w:themeColor="background1" w:themeShade="A6"/>
          <w:sz w:val="20"/>
          <w:szCs w:val="20"/>
          <w:lang w:val="en-US"/>
        </w:rPr>
      </w:pPr>
      <w:r w:rsidRPr="005E4B00">
        <w:rPr>
          <w:i/>
          <w:iCs/>
          <w:color w:val="A6A6A6" w:themeColor="background1" w:themeShade="A6"/>
          <w:sz w:val="20"/>
          <w:szCs w:val="20"/>
          <w:lang w:val="en-US"/>
        </w:rPr>
        <w:t>Specify requirements for initial data loads if required.</w:t>
      </w:r>
    </w:p>
    <w:p w14:paraId="76B54C85" w14:textId="554E948B" w:rsidR="005E4B00" w:rsidRPr="001929CF" w:rsidRDefault="001929CF" w:rsidP="004F7D99">
      <w:pPr>
        <w:rPr>
          <w:b/>
          <w:bCs/>
          <w:sz w:val="20"/>
          <w:szCs w:val="20"/>
          <w:lang w:val="en-US"/>
        </w:rPr>
      </w:pPr>
      <w:r w:rsidRPr="001929CF">
        <w:rPr>
          <w:b/>
          <w:bCs/>
          <w:sz w:val="20"/>
          <w:szCs w:val="20"/>
          <w:lang w:val="en-US"/>
        </w:rPr>
        <w:t>N/A</w:t>
      </w:r>
    </w:p>
    <w:p w14:paraId="34BC61D1" w14:textId="37FBC447" w:rsidR="004F7D99" w:rsidRDefault="004F7D99" w:rsidP="004F7D99">
      <w:pPr>
        <w:pStyle w:val="Ttulo2"/>
        <w:numPr>
          <w:ilvl w:val="2"/>
          <w:numId w:val="2"/>
        </w:numPr>
        <w:tabs>
          <w:tab w:val="left" w:pos="1170"/>
        </w:tabs>
        <w:ind w:left="1170"/>
      </w:pPr>
      <w:bookmarkStart w:id="17" w:name="_Toc83030876"/>
      <w:r>
        <w:t>Performance test / Indexes creation</w:t>
      </w:r>
      <w:bookmarkEnd w:id="17"/>
    </w:p>
    <w:p w14:paraId="50A59F59" w14:textId="556CEB64" w:rsidR="005E4B00" w:rsidRDefault="005E4B00" w:rsidP="005E4B00">
      <w:pPr>
        <w:rPr>
          <w:i/>
          <w:iCs/>
          <w:color w:val="A6A6A6" w:themeColor="background1" w:themeShade="A6"/>
          <w:sz w:val="20"/>
          <w:szCs w:val="20"/>
          <w:lang w:val="en-US"/>
        </w:rPr>
      </w:pPr>
      <w:r w:rsidRPr="005E4B00">
        <w:rPr>
          <w:i/>
          <w:iCs/>
          <w:color w:val="A6A6A6" w:themeColor="background1" w:themeShade="A6"/>
          <w:sz w:val="20"/>
          <w:szCs w:val="20"/>
          <w:lang w:val="en-US"/>
        </w:rPr>
        <w:t xml:space="preserve">Specify requirements for </w:t>
      </w:r>
      <w:r w:rsidR="006B5773">
        <w:rPr>
          <w:i/>
          <w:iCs/>
          <w:color w:val="A6A6A6" w:themeColor="background1" w:themeShade="A6"/>
          <w:sz w:val="20"/>
          <w:szCs w:val="20"/>
          <w:lang w:val="en-US"/>
        </w:rPr>
        <w:t xml:space="preserve">performance test or indexes creation </w:t>
      </w:r>
      <w:r w:rsidRPr="005E4B00">
        <w:rPr>
          <w:i/>
          <w:iCs/>
          <w:color w:val="A6A6A6" w:themeColor="background1" w:themeShade="A6"/>
          <w:sz w:val="20"/>
          <w:szCs w:val="20"/>
          <w:lang w:val="en-US"/>
        </w:rPr>
        <w:t>if required.</w:t>
      </w:r>
    </w:p>
    <w:p w14:paraId="28512DE1" w14:textId="3CEAF078" w:rsidR="005E4B00" w:rsidRPr="001929CF" w:rsidRDefault="001929CF" w:rsidP="005E4B00">
      <w:pPr>
        <w:rPr>
          <w:b/>
          <w:bCs/>
          <w:sz w:val="20"/>
          <w:szCs w:val="20"/>
          <w:lang w:val="en-US"/>
        </w:rPr>
      </w:pPr>
      <w:r w:rsidRPr="001929CF">
        <w:rPr>
          <w:b/>
          <w:bCs/>
          <w:sz w:val="20"/>
          <w:szCs w:val="20"/>
          <w:lang w:val="en-US"/>
        </w:rPr>
        <w:t>N/A</w:t>
      </w:r>
    </w:p>
    <w:p w14:paraId="7028E8B3" w14:textId="626F0BCC" w:rsidR="00AB2093" w:rsidRDefault="00AB2093" w:rsidP="00AB2093">
      <w:pPr>
        <w:pStyle w:val="Ttulo2"/>
        <w:ind w:left="900" w:hanging="540"/>
      </w:pPr>
      <w:bookmarkStart w:id="18" w:name="_Toc83030877"/>
      <w:r>
        <w:t>Changes in Batch Processes / Aggregations / DRP</w:t>
      </w:r>
      <w:bookmarkEnd w:id="18"/>
    </w:p>
    <w:p w14:paraId="664A10E3" w14:textId="7C1F4AA4" w:rsidR="00E1764B" w:rsidRPr="00E1764B" w:rsidRDefault="00E1764B" w:rsidP="00E1764B">
      <w:pPr>
        <w:rPr>
          <w:i/>
          <w:iCs/>
          <w:color w:val="A6A6A6" w:themeColor="background1" w:themeShade="A6"/>
          <w:sz w:val="20"/>
          <w:szCs w:val="20"/>
          <w:lang w:val="en-US"/>
        </w:rPr>
      </w:pPr>
      <w:r w:rsidRPr="00E1764B">
        <w:rPr>
          <w:i/>
          <w:iCs/>
          <w:color w:val="A6A6A6" w:themeColor="background1" w:themeShade="A6"/>
          <w:sz w:val="20"/>
          <w:szCs w:val="20"/>
          <w:lang w:val="en-US"/>
        </w:rPr>
        <w:t>This section will be used for specifying requirements different to pure ETL tasks or Inbound or Outbound interfaces. It is assumed that these processes are not trivial and require transforming data in a complex way. Therefore, functionality wil</w:t>
      </w:r>
      <w:r>
        <w:rPr>
          <w:i/>
          <w:iCs/>
          <w:color w:val="A6A6A6" w:themeColor="background1" w:themeShade="A6"/>
          <w:sz w:val="20"/>
          <w:szCs w:val="20"/>
          <w:lang w:val="en-US"/>
        </w:rPr>
        <w:t>l</w:t>
      </w:r>
      <w:r w:rsidRPr="00E1764B">
        <w:rPr>
          <w:i/>
          <w:iCs/>
          <w:color w:val="A6A6A6" w:themeColor="background1" w:themeShade="A6"/>
          <w:sz w:val="20"/>
          <w:szCs w:val="20"/>
          <w:lang w:val="en-US"/>
        </w:rPr>
        <w:t xml:space="preserve"> be explained by means of</w:t>
      </w:r>
    </w:p>
    <w:p w14:paraId="4276B3A0" w14:textId="77777777" w:rsidR="00E1764B" w:rsidRPr="00E1764B" w:rsidRDefault="00E1764B" w:rsidP="00E1764B">
      <w:pPr>
        <w:pStyle w:val="Prrafodelista"/>
        <w:numPr>
          <w:ilvl w:val="0"/>
          <w:numId w:val="16"/>
        </w:numPr>
        <w:rPr>
          <w:i/>
          <w:iCs/>
          <w:color w:val="A6A6A6" w:themeColor="background1" w:themeShade="A6"/>
          <w:sz w:val="20"/>
          <w:szCs w:val="20"/>
          <w:lang w:val="en-US"/>
        </w:rPr>
      </w:pPr>
      <w:r w:rsidRPr="00E1764B">
        <w:rPr>
          <w:i/>
          <w:iCs/>
          <w:color w:val="A6A6A6" w:themeColor="background1" w:themeShade="A6"/>
          <w:sz w:val="20"/>
          <w:szCs w:val="20"/>
          <w:lang w:val="en-US"/>
        </w:rPr>
        <w:t>List of written requirements, in case requirements are not too complex and their written specification is not vague</w:t>
      </w:r>
    </w:p>
    <w:p w14:paraId="5ED5CED3" w14:textId="77777777" w:rsidR="00E1764B" w:rsidRPr="00E1764B" w:rsidRDefault="00E1764B" w:rsidP="00E1764B">
      <w:pPr>
        <w:pStyle w:val="Prrafodelista"/>
        <w:numPr>
          <w:ilvl w:val="0"/>
          <w:numId w:val="16"/>
        </w:numPr>
        <w:rPr>
          <w:i/>
          <w:iCs/>
          <w:color w:val="A6A6A6" w:themeColor="background1" w:themeShade="A6"/>
          <w:sz w:val="20"/>
          <w:szCs w:val="20"/>
          <w:lang w:val="en-US"/>
        </w:rPr>
      </w:pPr>
      <w:r w:rsidRPr="00E1764B">
        <w:rPr>
          <w:i/>
          <w:iCs/>
          <w:color w:val="A6A6A6" w:themeColor="background1" w:themeShade="A6"/>
          <w:sz w:val="20"/>
          <w:szCs w:val="20"/>
          <w:lang w:val="en-US"/>
        </w:rPr>
        <w:t>Pseudo-code / basic flowchart diagram (available in every Visio installation)</w:t>
      </w:r>
    </w:p>
    <w:p w14:paraId="4B6C5C5A" w14:textId="77777777" w:rsidR="00E1764B" w:rsidRPr="00E1764B" w:rsidRDefault="00E1764B" w:rsidP="00E1764B">
      <w:pPr>
        <w:pStyle w:val="Prrafodelista"/>
        <w:numPr>
          <w:ilvl w:val="0"/>
          <w:numId w:val="16"/>
        </w:numPr>
        <w:rPr>
          <w:i/>
          <w:iCs/>
          <w:color w:val="A6A6A6" w:themeColor="background1" w:themeShade="A6"/>
          <w:sz w:val="20"/>
          <w:szCs w:val="20"/>
          <w:lang w:val="en-US"/>
        </w:rPr>
      </w:pPr>
      <w:r w:rsidRPr="00E1764B">
        <w:rPr>
          <w:i/>
          <w:iCs/>
          <w:color w:val="A6A6A6" w:themeColor="background1" w:themeShade="A6"/>
          <w:sz w:val="20"/>
          <w:szCs w:val="20"/>
          <w:lang w:val="en-US"/>
        </w:rPr>
        <w:t>A combination of both</w:t>
      </w:r>
    </w:p>
    <w:p w14:paraId="171FD186" w14:textId="77777777" w:rsidR="00E1764B" w:rsidRPr="00E1764B" w:rsidRDefault="00E1764B" w:rsidP="00E1764B">
      <w:pPr>
        <w:pStyle w:val="Prrafodelista"/>
        <w:numPr>
          <w:ilvl w:val="0"/>
          <w:numId w:val="16"/>
        </w:numPr>
        <w:rPr>
          <w:i/>
          <w:iCs/>
          <w:color w:val="A6A6A6" w:themeColor="background1" w:themeShade="A6"/>
          <w:sz w:val="20"/>
          <w:szCs w:val="20"/>
          <w:lang w:val="en-US"/>
        </w:rPr>
      </w:pPr>
      <w:r w:rsidRPr="00E1764B">
        <w:rPr>
          <w:i/>
          <w:iCs/>
          <w:color w:val="A6A6A6" w:themeColor="background1" w:themeShade="A6"/>
          <w:sz w:val="20"/>
          <w:szCs w:val="20"/>
          <w:lang w:val="en-US"/>
        </w:rPr>
        <w:t>Always using ENU Names of TME Sales or OBIEE application fields and agreed entity names as per TME ENU application or OBIEE subject areas.</w:t>
      </w:r>
    </w:p>
    <w:p w14:paraId="3AB5B994" w14:textId="1C17F494" w:rsidR="00E1764B" w:rsidRDefault="00E1764B" w:rsidP="00E1764B">
      <w:pPr>
        <w:pStyle w:val="Prrafodelista"/>
        <w:numPr>
          <w:ilvl w:val="0"/>
          <w:numId w:val="16"/>
        </w:numPr>
        <w:rPr>
          <w:i/>
          <w:iCs/>
          <w:color w:val="A6A6A6" w:themeColor="background1" w:themeShade="A6"/>
          <w:sz w:val="20"/>
          <w:szCs w:val="20"/>
          <w:lang w:val="en-US"/>
        </w:rPr>
      </w:pPr>
      <w:r w:rsidRPr="00E1764B">
        <w:rPr>
          <w:i/>
          <w:iCs/>
          <w:color w:val="A6A6A6" w:themeColor="background1" w:themeShade="A6"/>
          <w:sz w:val="20"/>
          <w:szCs w:val="20"/>
          <w:lang w:val="en-US"/>
        </w:rPr>
        <w:lastRenderedPageBreak/>
        <w:t>Please ensure you add a note in FD in case a new OLTP Batch may have impact in Siebel Remote Transaction Backlog, so that Technical Teams consider the risk in the design. Anything that will massively update or insert in OLTP is a risk for Transaction Backlog. As well, please consider a massive execution of the new process in the Use Case section, as this will be replicated in the CHG’s Test Script.</w:t>
      </w:r>
    </w:p>
    <w:p w14:paraId="79F3270D" w14:textId="77777777" w:rsidR="001929CF" w:rsidRPr="001929CF" w:rsidRDefault="001929CF" w:rsidP="001929CF">
      <w:pPr>
        <w:rPr>
          <w:b/>
          <w:bCs/>
          <w:sz w:val="20"/>
          <w:szCs w:val="20"/>
          <w:lang w:val="en-US"/>
        </w:rPr>
      </w:pPr>
      <w:r w:rsidRPr="001929CF">
        <w:rPr>
          <w:b/>
          <w:bCs/>
          <w:sz w:val="20"/>
          <w:szCs w:val="20"/>
          <w:lang w:val="en-US"/>
        </w:rPr>
        <w:t>N/A</w:t>
      </w:r>
    </w:p>
    <w:p w14:paraId="5E0E8218" w14:textId="77777777" w:rsidR="001929CF" w:rsidRPr="001929CF" w:rsidRDefault="001929CF" w:rsidP="001929CF">
      <w:pPr>
        <w:rPr>
          <w:i/>
          <w:iCs/>
          <w:color w:val="A6A6A6" w:themeColor="background1" w:themeShade="A6"/>
          <w:sz w:val="20"/>
          <w:szCs w:val="20"/>
          <w:lang w:val="en-US"/>
        </w:rPr>
      </w:pPr>
    </w:p>
    <w:p w14:paraId="35BDDDC7" w14:textId="74653BB7" w:rsidR="0058426B" w:rsidRDefault="0058426B" w:rsidP="0058426B">
      <w:pPr>
        <w:pStyle w:val="Ttulo2"/>
        <w:ind w:left="900" w:hanging="540"/>
      </w:pPr>
      <w:bookmarkStart w:id="19" w:name="_Toc83030878"/>
      <w:r>
        <w:t>Use Case</w:t>
      </w:r>
      <w:bookmarkEnd w:id="19"/>
    </w:p>
    <w:tbl>
      <w:tblPr>
        <w:tblStyle w:val="Tablaconcuadrcula1clara-nfasis6"/>
        <w:tblW w:w="0" w:type="auto"/>
        <w:tblLook w:val="04A0" w:firstRow="1" w:lastRow="0" w:firstColumn="1" w:lastColumn="0" w:noHBand="0" w:noVBand="1"/>
      </w:tblPr>
      <w:tblGrid>
        <w:gridCol w:w="2155"/>
        <w:gridCol w:w="2160"/>
        <w:gridCol w:w="4600"/>
      </w:tblGrid>
      <w:tr w:rsidR="0058426B" w:rsidRPr="0058426B" w14:paraId="62B1528D" w14:textId="77777777" w:rsidTr="00842B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shd w:val="clear" w:color="auto" w:fill="2B5D9A" w:themeFill="accent6" w:themeFillShade="BF"/>
          </w:tcPr>
          <w:p w14:paraId="1EB79103" w14:textId="77777777" w:rsidR="0058426B" w:rsidRPr="0058426B" w:rsidRDefault="0058426B" w:rsidP="00652EAA">
            <w:pPr>
              <w:pStyle w:val="Textoindependiente"/>
              <w:rPr>
                <w:rFonts w:ascii="Arial" w:hAnsi="Arial" w:cs="Arial"/>
                <w:b w:val="0"/>
                <w:color w:val="FFFFFF" w:themeColor="background1"/>
                <w:sz w:val="18"/>
                <w:lang w:eastAsia="fr-FR"/>
              </w:rPr>
            </w:pPr>
            <w:r w:rsidRPr="0058426B">
              <w:rPr>
                <w:rFonts w:ascii="Arial" w:hAnsi="Arial" w:cs="Arial"/>
                <w:color w:val="FFFFFF" w:themeColor="background1"/>
                <w:sz w:val="18"/>
                <w:lang w:eastAsia="fr-FR"/>
              </w:rPr>
              <w:t>Role</w:t>
            </w:r>
          </w:p>
          <w:p w14:paraId="0342E447" w14:textId="77777777" w:rsidR="0058426B" w:rsidRPr="00842B64" w:rsidRDefault="0058426B" w:rsidP="00652EAA">
            <w:pPr>
              <w:pStyle w:val="Textoindependiente"/>
              <w:rPr>
                <w:rFonts w:ascii="Arial" w:hAnsi="Arial" w:cs="Arial"/>
                <w:i/>
                <w:iCs/>
                <w:color w:val="FFFFFF" w:themeColor="background1"/>
                <w:sz w:val="18"/>
                <w:lang w:eastAsia="fr-FR"/>
              </w:rPr>
            </w:pPr>
            <w:r w:rsidRPr="00842B64">
              <w:rPr>
                <w:rFonts w:ascii="Arial" w:hAnsi="Arial" w:cs="Arial"/>
                <w:i/>
                <w:iCs/>
                <w:color w:val="FFFFFF" w:themeColor="background1"/>
                <w:sz w:val="18"/>
                <w:lang w:eastAsia="fr-FR"/>
              </w:rPr>
              <w:t>Trade Marketer, ASM, Local Admin…</w:t>
            </w:r>
          </w:p>
        </w:tc>
        <w:tc>
          <w:tcPr>
            <w:tcW w:w="2160" w:type="dxa"/>
            <w:shd w:val="clear" w:color="auto" w:fill="2B5D9A" w:themeFill="accent6" w:themeFillShade="BF"/>
          </w:tcPr>
          <w:p w14:paraId="383C3682" w14:textId="77777777" w:rsidR="0058426B" w:rsidRPr="0058426B" w:rsidRDefault="0058426B" w:rsidP="00652EAA">
            <w:pPr>
              <w:pStyle w:val="Textoindependiente"/>
              <w:cnfStyle w:val="100000000000" w:firstRow="1" w:lastRow="0" w:firstColumn="0" w:lastColumn="0" w:oddVBand="0" w:evenVBand="0" w:oddHBand="0" w:evenHBand="0" w:firstRowFirstColumn="0" w:firstRowLastColumn="0" w:lastRowFirstColumn="0" w:lastRowLastColumn="0"/>
              <w:rPr>
                <w:rFonts w:ascii="Arial" w:hAnsi="Arial" w:cs="Arial"/>
                <w:b w:val="0"/>
                <w:color w:val="FFFFFF" w:themeColor="background1"/>
                <w:sz w:val="18"/>
                <w:lang w:eastAsia="fr-FR"/>
              </w:rPr>
            </w:pPr>
            <w:r w:rsidRPr="0058426B">
              <w:rPr>
                <w:rFonts w:ascii="Arial" w:hAnsi="Arial" w:cs="Arial"/>
                <w:color w:val="FFFFFF" w:themeColor="background1"/>
                <w:sz w:val="18"/>
                <w:lang w:eastAsia="fr-FR"/>
              </w:rPr>
              <w:t>Application</w:t>
            </w:r>
          </w:p>
          <w:p w14:paraId="7903F457" w14:textId="77777777" w:rsidR="0058426B" w:rsidRPr="00842B64" w:rsidRDefault="0058426B" w:rsidP="00652EAA">
            <w:pPr>
              <w:pStyle w:val="Textoindependiente"/>
              <w:cnfStyle w:val="100000000000" w:firstRow="1" w:lastRow="0" w:firstColumn="0" w:lastColumn="0" w:oddVBand="0" w:evenVBand="0" w:oddHBand="0" w:evenHBand="0" w:firstRowFirstColumn="0" w:firstRowLastColumn="0" w:lastRowFirstColumn="0" w:lastRowLastColumn="0"/>
              <w:rPr>
                <w:rFonts w:ascii="Arial" w:hAnsi="Arial" w:cs="Arial"/>
                <w:i/>
                <w:iCs/>
                <w:color w:val="FFFFFF" w:themeColor="background1"/>
                <w:sz w:val="18"/>
                <w:lang w:eastAsia="fr-FR"/>
              </w:rPr>
            </w:pPr>
            <w:r w:rsidRPr="00842B64">
              <w:rPr>
                <w:rFonts w:ascii="Arial" w:hAnsi="Arial" w:cs="Arial"/>
                <w:i/>
                <w:iCs/>
                <w:color w:val="FFFFFF" w:themeColor="background1"/>
                <w:sz w:val="18"/>
                <w:lang w:eastAsia="fr-FR"/>
              </w:rPr>
              <w:t>Sales, Analytics, ETL, Batch, Interface</w:t>
            </w:r>
          </w:p>
        </w:tc>
        <w:tc>
          <w:tcPr>
            <w:tcW w:w="4600" w:type="dxa"/>
            <w:shd w:val="clear" w:color="auto" w:fill="2B5D9A" w:themeFill="accent6" w:themeFillShade="BF"/>
          </w:tcPr>
          <w:p w14:paraId="27C199A7" w14:textId="77777777" w:rsidR="0058426B" w:rsidRPr="0058426B" w:rsidRDefault="0058426B" w:rsidP="00652EAA">
            <w:pPr>
              <w:pStyle w:val="Textoindependiente"/>
              <w:cnfStyle w:val="100000000000" w:firstRow="1" w:lastRow="0" w:firstColumn="0" w:lastColumn="0" w:oddVBand="0" w:evenVBand="0" w:oddHBand="0" w:evenHBand="0" w:firstRowFirstColumn="0" w:firstRowLastColumn="0" w:lastRowFirstColumn="0" w:lastRowLastColumn="0"/>
              <w:rPr>
                <w:rFonts w:ascii="Arial" w:hAnsi="Arial" w:cs="Arial"/>
                <w:b w:val="0"/>
                <w:color w:val="FFFFFF" w:themeColor="background1"/>
                <w:sz w:val="18"/>
                <w:lang w:eastAsia="fr-FR"/>
              </w:rPr>
            </w:pPr>
            <w:r w:rsidRPr="0058426B">
              <w:rPr>
                <w:rFonts w:ascii="Arial" w:hAnsi="Arial" w:cs="Arial"/>
                <w:color w:val="FFFFFF" w:themeColor="background1"/>
                <w:sz w:val="18"/>
                <w:lang w:eastAsia="fr-FR"/>
              </w:rPr>
              <w:t>Step</w:t>
            </w:r>
          </w:p>
          <w:p w14:paraId="493072CF" w14:textId="77777777" w:rsidR="0058426B" w:rsidRPr="00842B64" w:rsidRDefault="0058426B" w:rsidP="00652EAA">
            <w:pPr>
              <w:pStyle w:val="Textoindependiente"/>
              <w:cnfStyle w:val="100000000000" w:firstRow="1" w:lastRow="0" w:firstColumn="0" w:lastColumn="0" w:oddVBand="0" w:evenVBand="0" w:oddHBand="0" w:evenHBand="0" w:firstRowFirstColumn="0" w:firstRowLastColumn="0" w:lastRowFirstColumn="0" w:lastRowLastColumn="0"/>
              <w:rPr>
                <w:rFonts w:ascii="Arial" w:hAnsi="Arial" w:cs="Arial"/>
                <w:i/>
                <w:iCs/>
                <w:color w:val="FFFFFF" w:themeColor="background1"/>
                <w:sz w:val="18"/>
                <w:lang w:eastAsia="fr-FR"/>
              </w:rPr>
            </w:pPr>
            <w:r w:rsidRPr="00842B64">
              <w:rPr>
                <w:rFonts w:ascii="Arial" w:hAnsi="Arial" w:cs="Arial"/>
                <w:i/>
                <w:iCs/>
                <w:color w:val="FFFFFF" w:themeColor="background1"/>
                <w:sz w:val="18"/>
                <w:lang w:eastAsia="fr-FR"/>
              </w:rPr>
              <w:t xml:space="preserve">Description </w:t>
            </w:r>
            <w:proofErr w:type="gramStart"/>
            <w:r w:rsidRPr="00842B64">
              <w:rPr>
                <w:rFonts w:ascii="Arial" w:hAnsi="Arial" w:cs="Arial"/>
                <w:i/>
                <w:iCs/>
                <w:color w:val="FFFFFF" w:themeColor="background1"/>
                <w:sz w:val="18"/>
                <w:lang w:eastAsia="fr-FR"/>
              </w:rPr>
              <w:t>of  the</w:t>
            </w:r>
            <w:proofErr w:type="gramEnd"/>
            <w:r w:rsidRPr="00842B64">
              <w:rPr>
                <w:rFonts w:ascii="Arial" w:hAnsi="Arial" w:cs="Arial"/>
                <w:i/>
                <w:iCs/>
                <w:color w:val="FFFFFF" w:themeColor="background1"/>
                <w:sz w:val="18"/>
                <w:lang w:eastAsia="fr-FR"/>
              </w:rPr>
              <w:t xml:space="preserve"> step and its expected output</w:t>
            </w:r>
          </w:p>
        </w:tc>
      </w:tr>
      <w:tr w:rsidR="0058426B" w:rsidRPr="00486CDA" w14:paraId="677ECDB9" w14:textId="77777777" w:rsidTr="00842B64">
        <w:tc>
          <w:tcPr>
            <w:cnfStyle w:val="001000000000" w:firstRow="0" w:lastRow="0" w:firstColumn="1" w:lastColumn="0" w:oddVBand="0" w:evenVBand="0" w:oddHBand="0" w:evenHBand="0" w:firstRowFirstColumn="0" w:firstRowLastColumn="0" w:lastRowFirstColumn="0" w:lastRowLastColumn="0"/>
            <w:tcW w:w="2155" w:type="dxa"/>
          </w:tcPr>
          <w:p w14:paraId="47B8E5E1" w14:textId="2449E54B" w:rsidR="0058426B" w:rsidRPr="000A2326" w:rsidRDefault="00BE5C78" w:rsidP="00652EAA">
            <w:pPr>
              <w:pStyle w:val="Textoindependiente"/>
              <w:rPr>
                <w:rFonts w:ascii="Arial" w:hAnsi="Arial" w:cs="Arial"/>
                <w:b w:val="0"/>
                <w:bCs w:val="0"/>
                <w:sz w:val="18"/>
                <w:lang w:eastAsia="fr-FR"/>
              </w:rPr>
            </w:pPr>
            <w:r w:rsidRPr="000A2326">
              <w:rPr>
                <w:rFonts w:ascii="Arial" w:hAnsi="Arial" w:cs="Arial"/>
                <w:b w:val="0"/>
                <w:bCs w:val="0"/>
                <w:sz w:val="18"/>
                <w:lang w:eastAsia="fr-FR"/>
              </w:rPr>
              <w:t>Local Admin</w:t>
            </w:r>
          </w:p>
        </w:tc>
        <w:tc>
          <w:tcPr>
            <w:tcW w:w="2160" w:type="dxa"/>
          </w:tcPr>
          <w:p w14:paraId="1B57CFD8" w14:textId="3B1B437E" w:rsidR="0058426B" w:rsidRPr="00486CDA" w:rsidRDefault="00FA2D6F" w:rsidP="00652EAA">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 w:val="18"/>
                <w:lang w:eastAsia="fr-FR"/>
              </w:rPr>
            </w:pPr>
            <w:r w:rsidRPr="00486CDA">
              <w:rPr>
                <w:rFonts w:ascii="Arial" w:hAnsi="Arial" w:cs="Arial"/>
                <w:sz w:val="18"/>
                <w:lang w:eastAsia="fr-FR"/>
              </w:rPr>
              <w:t>Siebel Sales</w:t>
            </w:r>
          </w:p>
        </w:tc>
        <w:tc>
          <w:tcPr>
            <w:tcW w:w="4600" w:type="dxa"/>
          </w:tcPr>
          <w:p w14:paraId="6220FBC4" w14:textId="47D65EFD" w:rsidR="00737874" w:rsidRPr="005D0878" w:rsidRDefault="005D0878" w:rsidP="00652EAA">
            <w:pPr>
              <w:pStyle w:val="Textoindependiente"/>
              <w:tabs>
                <w:tab w:val="left" w:pos="1578"/>
              </w:tabs>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lang w:eastAsia="fr-FR"/>
              </w:rPr>
            </w:pPr>
            <w:r w:rsidRPr="005D0878">
              <w:rPr>
                <w:rFonts w:ascii="Arial" w:hAnsi="Arial" w:cs="Arial"/>
                <w:b/>
                <w:bCs/>
                <w:sz w:val="18"/>
                <w:szCs w:val="18"/>
                <w:lang w:eastAsia="fr-FR"/>
              </w:rPr>
              <w:t xml:space="preserve">Contract </w:t>
            </w:r>
            <w:r>
              <w:rPr>
                <w:rFonts w:ascii="Arial" w:hAnsi="Arial" w:cs="Arial"/>
                <w:b/>
                <w:bCs/>
                <w:sz w:val="18"/>
                <w:szCs w:val="18"/>
                <w:lang w:eastAsia="fr-FR"/>
              </w:rPr>
              <w:t xml:space="preserve">Template </w:t>
            </w:r>
            <w:r w:rsidRPr="005D0878">
              <w:rPr>
                <w:rFonts w:ascii="Arial" w:hAnsi="Arial" w:cs="Arial"/>
                <w:b/>
                <w:bCs/>
                <w:sz w:val="18"/>
                <w:szCs w:val="18"/>
                <w:lang w:eastAsia="fr-FR"/>
              </w:rPr>
              <w:t>Header</w:t>
            </w:r>
            <w:r>
              <w:rPr>
                <w:rFonts w:ascii="Arial" w:hAnsi="Arial" w:cs="Arial"/>
                <w:b/>
                <w:bCs/>
                <w:sz w:val="18"/>
                <w:szCs w:val="18"/>
                <w:lang w:eastAsia="fr-FR"/>
              </w:rPr>
              <w:t>:</w:t>
            </w:r>
          </w:p>
          <w:p w14:paraId="437570DF" w14:textId="231B1C7F" w:rsidR="00BE5C78" w:rsidRPr="002E45DD" w:rsidRDefault="00BE5C78" w:rsidP="00652EAA">
            <w:pPr>
              <w:pStyle w:val="Textoindependiente"/>
              <w:tabs>
                <w:tab w:val="left" w:pos="1578"/>
              </w:tabs>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eastAsia="fr-FR"/>
              </w:rPr>
            </w:pPr>
            <w:r w:rsidRPr="002E45DD">
              <w:rPr>
                <w:rFonts w:ascii="Arial" w:hAnsi="Arial" w:cs="Arial"/>
                <w:sz w:val="18"/>
                <w:szCs w:val="18"/>
                <w:lang w:eastAsia="fr-FR"/>
              </w:rPr>
              <w:t xml:space="preserve">Create a new </w:t>
            </w:r>
            <w:r w:rsidR="00DE1EB4" w:rsidRPr="002E45DD">
              <w:rPr>
                <w:rFonts w:ascii="Arial" w:hAnsi="Arial" w:cs="Arial"/>
                <w:sz w:val="18"/>
                <w:szCs w:val="18"/>
                <w:lang w:eastAsia="fr-FR"/>
              </w:rPr>
              <w:t>contract template.</w:t>
            </w:r>
          </w:p>
          <w:p w14:paraId="760BE785" w14:textId="60B3EF5D" w:rsidR="00FF43B2" w:rsidRPr="002E45DD" w:rsidRDefault="00FF43B2" w:rsidP="00652EAA">
            <w:pPr>
              <w:pStyle w:val="Textoindependiente"/>
              <w:tabs>
                <w:tab w:val="left" w:pos="1578"/>
              </w:tabs>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eastAsia="fr-FR"/>
              </w:rPr>
            </w:pPr>
            <w:r w:rsidRPr="002E45DD">
              <w:rPr>
                <w:rFonts w:ascii="Arial" w:hAnsi="Arial" w:cs="Arial"/>
                <w:sz w:val="18"/>
                <w:szCs w:val="18"/>
                <w:lang w:eastAsia="fr-FR"/>
              </w:rPr>
              <w:t>Include a Planning Group.</w:t>
            </w:r>
          </w:p>
          <w:p w14:paraId="410924DB" w14:textId="34CEF9F2" w:rsidR="00754856" w:rsidRDefault="00BE5C78" w:rsidP="00652EAA">
            <w:pPr>
              <w:pStyle w:val="Textoindependiente"/>
              <w:tabs>
                <w:tab w:val="left" w:pos="1578"/>
              </w:tabs>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eastAsia="fr-FR"/>
              </w:rPr>
            </w:pPr>
            <w:r w:rsidRPr="002E45DD">
              <w:rPr>
                <w:rFonts w:ascii="Arial" w:hAnsi="Arial" w:cs="Arial"/>
                <w:sz w:val="18"/>
                <w:szCs w:val="18"/>
                <w:lang w:eastAsia="fr-FR"/>
              </w:rPr>
              <w:t>Se</w:t>
            </w:r>
            <w:r w:rsidR="00754856" w:rsidRPr="002E45DD">
              <w:rPr>
                <w:rFonts w:ascii="Arial" w:hAnsi="Arial" w:cs="Arial"/>
                <w:sz w:val="18"/>
                <w:szCs w:val="18"/>
                <w:lang w:eastAsia="fr-FR"/>
              </w:rPr>
              <w:t xml:space="preserve">t the </w:t>
            </w:r>
            <w:r w:rsidR="00AA692A" w:rsidRPr="002E45DD">
              <w:rPr>
                <w:rFonts w:ascii="Arial" w:hAnsi="Arial" w:cs="Arial"/>
                <w:sz w:val="18"/>
                <w:szCs w:val="18"/>
                <w:lang w:eastAsia="fr-FR"/>
              </w:rPr>
              <w:t>field Total Amount Limit to 5000.</w:t>
            </w:r>
          </w:p>
          <w:p w14:paraId="0357918F" w14:textId="6F144037" w:rsidR="009610CB" w:rsidRPr="002E45DD" w:rsidRDefault="009610CB" w:rsidP="00652EAA">
            <w:pPr>
              <w:pStyle w:val="Textoindependiente"/>
              <w:tabs>
                <w:tab w:val="left" w:pos="1578"/>
              </w:tabs>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eastAsia="fr-FR"/>
              </w:rPr>
            </w:pPr>
            <w:r w:rsidRPr="002E45DD">
              <w:rPr>
                <w:rFonts w:ascii="Arial" w:hAnsi="Arial" w:cs="Arial"/>
                <w:sz w:val="18"/>
                <w:szCs w:val="18"/>
                <w:lang w:eastAsia="fr-FR"/>
              </w:rPr>
              <w:t xml:space="preserve">Set the field Total </w:t>
            </w:r>
            <w:r>
              <w:rPr>
                <w:rFonts w:ascii="Arial" w:hAnsi="Arial" w:cs="Arial"/>
                <w:sz w:val="18"/>
                <w:szCs w:val="18"/>
                <w:lang w:eastAsia="fr-FR"/>
              </w:rPr>
              <w:t>Points</w:t>
            </w:r>
            <w:r w:rsidRPr="002E45DD">
              <w:rPr>
                <w:rFonts w:ascii="Arial" w:hAnsi="Arial" w:cs="Arial"/>
                <w:sz w:val="18"/>
                <w:szCs w:val="18"/>
                <w:lang w:eastAsia="fr-FR"/>
              </w:rPr>
              <w:t xml:space="preserve"> Limit to </w:t>
            </w:r>
            <w:r>
              <w:rPr>
                <w:rFonts w:ascii="Arial" w:hAnsi="Arial" w:cs="Arial"/>
                <w:sz w:val="18"/>
                <w:szCs w:val="18"/>
                <w:lang w:eastAsia="fr-FR"/>
              </w:rPr>
              <w:t>200</w:t>
            </w:r>
            <w:r w:rsidRPr="002E45DD">
              <w:rPr>
                <w:rFonts w:ascii="Arial" w:hAnsi="Arial" w:cs="Arial"/>
                <w:sz w:val="18"/>
                <w:szCs w:val="18"/>
                <w:lang w:eastAsia="fr-FR"/>
              </w:rPr>
              <w:t>.</w:t>
            </w:r>
          </w:p>
          <w:p w14:paraId="02A23B4A" w14:textId="49065F43" w:rsidR="00AA692A" w:rsidRPr="002E45DD" w:rsidRDefault="00D64248" w:rsidP="00652EAA">
            <w:pPr>
              <w:pStyle w:val="Textoindependiente"/>
              <w:tabs>
                <w:tab w:val="left" w:pos="1578"/>
              </w:tabs>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eastAsia="fr-FR"/>
              </w:rPr>
            </w:pPr>
            <w:r w:rsidRPr="002E45DD">
              <w:rPr>
                <w:rFonts w:ascii="Arial" w:hAnsi="Arial" w:cs="Arial"/>
                <w:sz w:val="18"/>
                <w:szCs w:val="18"/>
                <w:lang w:eastAsia="fr-FR"/>
              </w:rPr>
              <w:t>Include new contract term.</w:t>
            </w:r>
            <w:r w:rsidR="00210078" w:rsidRPr="002E45DD">
              <w:rPr>
                <w:rFonts w:ascii="Arial" w:hAnsi="Arial" w:cs="Arial"/>
                <w:sz w:val="18"/>
                <w:szCs w:val="18"/>
                <w:lang w:eastAsia="fr-FR"/>
              </w:rPr>
              <w:t xml:space="preserve"> Following </w:t>
            </w:r>
            <w:proofErr w:type="gramStart"/>
            <w:r w:rsidR="00210078" w:rsidRPr="002E45DD">
              <w:rPr>
                <w:rFonts w:ascii="Arial" w:hAnsi="Arial" w:cs="Arial"/>
                <w:sz w:val="18"/>
                <w:szCs w:val="18"/>
                <w:lang w:eastAsia="fr-FR"/>
              </w:rPr>
              <w:t>functionality  should</w:t>
            </w:r>
            <w:proofErr w:type="gramEnd"/>
            <w:r w:rsidR="00210078" w:rsidRPr="002E45DD">
              <w:rPr>
                <w:rFonts w:ascii="Arial" w:hAnsi="Arial" w:cs="Arial"/>
                <w:sz w:val="18"/>
                <w:szCs w:val="18"/>
                <w:lang w:eastAsia="fr-FR"/>
              </w:rPr>
              <w:t xml:space="preserve"> be enabled only for TMEC markets:</w:t>
            </w:r>
          </w:p>
          <w:p w14:paraId="711F7152" w14:textId="5FB7F17F" w:rsidR="00633B5A" w:rsidRPr="002E45DD" w:rsidRDefault="00633B5A" w:rsidP="00A954F9">
            <w:pPr>
              <w:pStyle w:val="Prrafodelista"/>
              <w:numPr>
                <w:ilvl w:val="0"/>
                <w:numId w:val="28"/>
              </w:numPr>
              <w:cnfStyle w:val="000000000000" w:firstRow="0" w:lastRow="0" w:firstColumn="0" w:lastColumn="0" w:oddVBand="0" w:evenVBand="0" w:oddHBand="0" w:evenHBand="0" w:firstRowFirstColumn="0" w:firstRowLastColumn="0" w:lastRowFirstColumn="0" w:lastRowLastColumn="0"/>
              <w:rPr>
                <w:szCs w:val="18"/>
              </w:rPr>
            </w:pPr>
            <w:r w:rsidRPr="002E45DD">
              <w:rPr>
                <w:szCs w:val="18"/>
              </w:rPr>
              <w:t xml:space="preserve">Ensure that Benefit Type is mandatory </w:t>
            </w:r>
          </w:p>
          <w:p w14:paraId="5E4B509F" w14:textId="04D67266" w:rsidR="00633B5A" w:rsidRPr="002E45DD" w:rsidRDefault="00633B5A" w:rsidP="00A954F9">
            <w:pPr>
              <w:pStyle w:val="Prrafodelista"/>
              <w:numPr>
                <w:ilvl w:val="0"/>
                <w:numId w:val="28"/>
              </w:numPr>
              <w:cnfStyle w:val="000000000000" w:firstRow="0" w:lastRow="0" w:firstColumn="0" w:lastColumn="0" w:oddVBand="0" w:evenVBand="0" w:oddHBand="0" w:evenHBand="0" w:firstRowFirstColumn="0" w:firstRowLastColumn="0" w:lastRowFirstColumn="0" w:lastRowLastColumn="0"/>
              <w:rPr>
                <w:szCs w:val="18"/>
              </w:rPr>
            </w:pPr>
            <w:r w:rsidRPr="002E45DD">
              <w:rPr>
                <w:szCs w:val="18"/>
              </w:rPr>
              <w:t xml:space="preserve">Target </w:t>
            </w:r>
            <w:r w:rsidR="00210078" w:rsidRPr="002E45DD">
              <w:rPr>
                <w:szCs w:val="18"/>
              </w:rPr>
              <w:t xml:space="preserve">field should be </w:t>
            </w:r>
            <w:r w:rsidRPr="002E45DD">
              <w:rPr>
                <w:szCs w:val="18"/>
              </w:rPr>
              <w:t xml:space="preserve">null by default on this view. </w:t>
            </w:r>
          </w:p>
          <w:p w14:paraId="0A60CB17" w14:textId="7CD51DC3" w:rsidR="00633B5A" w:rsidRPr="002E45DD" w:rsidRDefault="005D6614" w:rsidP="00A954F9">
            <w:pPr>
              <w:pStyle w:val="Prrafodelista"/>
              <w:numPr>
                <w:ilvl w:val="0"/>
                <w:numId w:val="28"/>
              </w:numPr>
              <w:cnfStyle w:val="000000000000" w:firstRow="0" w:lastRow="0" w:firstColumn="0" w:lastColumn="0" w:oddVBand="0" w:evenVBand="0" w:oddHBand="0" w:evenHBand="0" w:firstRowFirstColumn="0" w:firstRowLastColumn="0" w:lastRowFirstColumn="0" w:lastRowLastColumn="0"/>
              <w:rPr>
                <w:szCs w:val="18"/>
              </w:rPr>
            </w:pPr>
            <w:r w:rsidRPr="002E45DD">
              <w:rPr>
                <w:szCs w:val="18"/>
              </w:rPr>
              <w:t xml:space="preserve">When selecting a Benefit Type, ensure </w:t>
            </w:r>
            <w:r w:rsidR="00777328" w:rsidRPr="002E45DD">
              <w:rPr>
                <w:szCs w:val="18"/>
              </w:rPr>
              <w:t xml:space="preserve">following logic is </w:t>
            </w:r>
            <w:r w:rsidR="009B7DF1" w:rsidRPr="002E45DD">
              <w:rPr>
                <w:szCs w:val="18"/>
              </w:rPr>
              <w:t>implemented:</w:t>
            </w:r>
            <w:r w:rsidRPr="002E45DD">
              <w:rPr>
                <w:szCs w:val="18"/>
              </w:rPr>
              <w:t xml:space="preserve"> </w:t>
            </w:r>
          </w:p>
          <w:p w14:paraId="4261B066" w14:textId="77777777" w:rsidR="00A954F9" w:rsidRPr="002E45DD" w:rsidRDefault="00A954F9" w:rsidP="00A954F9">
            <w:pPr>
              <w:pStyle w:val="Prrafodelista"/>
              <w:numPr>
                <w:ilvl w:val="1"/>
                <w:numId w:val="28"/>
              </w:numPr>
              <w:cnfStyle w:val="000000000000" w:firstRow="0" w:lastRow="0" w:firstColumn="0" w:lastColumn="0" w:oddVBand="0" w:evenVBand="0" w:oddHBand="0" w:evenHBand="0" w:firstRowFirstColumn="0" w:firstRowLastColumn="0" w:lastRowFirstColumn="0" w:lastRowLastColumn="0"/>
              <w:rPr>
                <w:szCs w:val="18"/>
              </w:rPr>
            </w:pPr>
            <w:r w:rsidRPr="002E45DD">
              <w:rPr>
                <w:szCs w:val="18"/>
              </w:rPr>
              <w:t>Unit Price (Editable when Benefit Type = Direct Payment)</w:t>
            </w:r>
          </w:p>
          <w:p w14:paraId="38B91B5D" w14:textId="77777777" w:rsidR="00A954F9" w:rsidRPr="002E45DD" w:rsidRDefault="00A954F9" w:rsidP="00A954F9">
            <w:pPr>
              <w:pStyle w:val="Prrafodelista"/>
              <w:numPr>
                <w:ilvl w:val="1"/>
                <w:numId w:val="28"/>
              </w:numPr>
              <w:cnfStyle w:val="000000000000" w:firstRow="0" w:lastRow="0" w:firstColumn="0" w:lastColumn="0" w:oddVBand="0" w:evenVBand="0" w:oddHBand="0" w:evenHBand="0" w:firstRowFirstColumn="0" w:firstRowLastColumn="0" w:lastRowFirstColumn="0" w:lastRowLastColumn="0"/>
              <w:rPr>
                <w:szCs w:val="18"/>
              </w:rPr>
            </w:pPr>
            <w:r w:rsidRPr="002E45DD">
              <w:rPr>
                <w:szCs w:val="18"/>
              </w:rPr>
              <w:t>Net Price (Editable when Benefit Type = Direct Payment)</w:t>
            </w:r>
          </w:p>
          <w:p w14:paraId="305B7E40" w14:textId="77777777" w:rsidR="00A954F9" w:rsidRPr="002E45DD" w:rsidRDefault="00A954F9" w:rsidP="00A954F9">
            <w:pPr>
              <w:pStyle w:val="Prrafodelista"/>
              <w:numPr>
                <w:ilvl w:val="1"/>
                <w:numId w:val="28"/>
              </w:numPr>
              <w:cnfStyle w:val="000000000000" w:firstRow="0" w:lastRow="0" w:firstColumn="0" w:lastColumn="0" w:oddVBand="0" w:evenVBand="0" w:oddHBand="0" w:evenHBand="0" w:firstRowFirstColumn="0" w:firstRowLastColumn="0" w:lastRowFirstColumn="0" w:lastRowLastColumn="0"/>
              <w:rPr>
                <w:szCs w:val="18"/>
              </w:rPr>
            </w:pPr>
            <w:r w:rsidRPr="002E45DD">
              <w:rPr>
                <w:szCs w:val="18"/>
              </w:rPr>
              <w:t>Nb of Points (Editable when Benefit Type = Points)</w:t>
            </w:r>
          </w:p>
          <w:p w14:paraId="12CD428D" w14:textId="6C3FCF49" w:rsidR="00C4091F" w:rsidRPr="002E45DD" w:rsidRDefault="00C4091F" w:rsidP="002E45DD">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eastAsia="fr-FR"/>
              </w:rPr>
            </w:pPr>
          </w:p>
        </w:tc>
      </w:tr>
      <w:tr w:rsidR="002E45DD" w:rsidRPr="00486CDA" w14:paraId="11F19FA4" w14:textId="77777777" w:rsidTr="00842B64">
        <w:tc>
          <w:tcPr>
            <w:cnfStyle w:val="001000000000" w:firstRow="0" w:lastRow="0" w:firstColumn="1" w:lastColumn="0" w:oddVBand="0" w:evenVBand="0" w:oddHBand="0" w:evenHBand="0" w:firstRowFirstColumn="0" w:firstRowLastColumn="0" w:lastRowFirstColumn="0" w:lastRowLastColumn="0"/>
            <w:tcW w:w="2155" w:type="dxa"/>
          </w:tcPr>
          <w:p w14:paraId="4AAEAE62" w14:textId="4F47A416" w:rsidR="002E45DD" w:rsidRPr="000A2326" w:rsidRDefault="002E45DD" w:rsidP="002E45DD">
            <w:pPr>
              <w:pStyle w:val="Textoindependiente"/>
              <w:rPr>
                <w:rFonts w:ascii="Arial" w:hAnsi="Arial" w:cs="Arial"/>
                <w:sz w:val="18"/>
                <w:lang w:eastAsia="fr-FR"/>
              </w:rPr>
            </w:pPr>
            <w:r w:rsidRPr="000A2326">
              <w:rPr>
                <w:rFonts w:ascii="Arial" w:hAnsi="Arial" w:cs="Arial"/>
                <w:b w:val="0"/>
                <w:bCs w:val="0"/>
                <w:sz w:val="18"/>
                <w:lang w:eastAsia="fr-FR"/>
              </w:rPr>
              <w:t>Local Admin</w:t>
            </w:r>
          </w:p>
        </w:tc>
        <w:tc>
          <w:tcPr>
            <w:tcW w:w="2160" w:type="dxa"/>
          </w:tcPr>
          <w:p w14:paraId="2A64D3F9" w14:textId="326B55C7" w:rsidR="002E45DD" w:rsidRPr="00486CDA" w:rsidRDefault="00FA2D6F" w:rsidP="002E45DD">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 w:val="18"/>
                <w:lang w:eastAsia="fr-FR"/>
              </w:rPr>
            </w:pPr>
            <w:r w:rsidRPr="00486CDA">
              <w:rPr>
                <w:rFonts w:ascii="Arial" w:hAnsi="Arial" w:cs="Arial"/>
                <w:sz w:val="18"/>
                <w:lang w:eastAsia="fr-FR"/>
              </w:rPr>
              <w:t>Siebel Sales</w:t>
            </w:r>
          </w:p>
        </w:tc>
        <w:tc>
          <w:tcPr>
            <w:tcW w:w="4600" w:type="dxa"/>
          </w:tcPr>
          <w:p w14:paraId="64077E8D" w14:textId="5C80F882" w:rsidR="00737874" w:rsidRPr="00737874" w:rsidRDefault="00737874" w:rsidP="002E45DD">
            <w:pPr>
              <w:pStyle w:val="Textoindependiente"/>
              <w:tabs>
                <w:tab w:val="left" w:pos="1578"/>
              </w:tabs>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lang w:eastAsia="fr-FR"/>
              </w:rPr>
            </w:pPr>
            <w:r w:rsidRPr="00737874">
              <w:rPr>
                <w:rFonts w:ascii="Arial" w:hAnsi="Arial" w:cs="Arial"/>
                <w:b/>
                <w:bCs/>
                <w:sz w:val="18"/>
                <w:szCs w:val="18"/>
                <w:lang w:eastAsia="fr-FR"/>
              </w:rPr>
              <w:t>Validate Total Amount Limit:</w:t>
            </w:r>
          </w:p>
          <w:p w14:paraId="37912412" w14:textId="1FA6FB68" w:rsidR="002E45DD" w:rsidRPr="002E45DD" w:rsidRDefault="002E45DD" w:rsidP="002E45DD">
            <w:pPr>
              <w:pStyle w:val="Textoindependiente"/>
              <w:tabs>
                <w:tab w:val="left" w:pos="1578"/>
              </w:tabs>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eastAsia="fr-FR"/>
              </w:rPr>
            </w:pPr>
            <w:r w:rsidRPr="002E45DD">
              <w:rPr>
                <w:rFonts w:ascii="Arial" w:hAnsi="Arial" w:cs="Arial"/>
                <w:sz w:val="18"/>
                <w:szCs w:val="18"/>
                <w:lang w:eastAsia="fr-FR"/>
              </w:rPr>
              <w:t>Inform the following fields:</w:t>
            </w:r>
          </w:p>
          <w:p w14:paraId="56219117" w14:textId="77777777" w:rsidR="002E45DD" w:rsidRPr="002E45DD" w:rsidRDefault="002E45DD" w:rsidP="002E45DD">
            <w:pPr>
              <w:pStyle w:val="Prrafodelista"/>
              <w:numPr>
                <w:ilvl w:val="0"/>
                <w:numId w:val="34"/>
              </w:numPr>
              <w:cnfStyle w:val="000000000000" w:firstRow="0" w:lastRow="0" w:firstColumn="0" w:lastColumn="0" w:oddVBand="0" w:evenVBand="0" w:oddHBand="0" w:evenHBand="0" w:firstRowFirstColumn="0" w:firstRowLastColumn="0" w:lastRowFirstColumn="0" w:lastRowLastColumn="0"/>
              <w:rPr>
                <w:szCs w:val="18"/>
                <w:lang w:val="en-US"/>
              </w:rPr>
            </w:pPr>
            <w:r w:rsidRPr="002E45DD">
              <w:rPr>
                <w:szCs w:val="18"/>
                <w:lang w:val="en-US"/>
              </w:rPr>
              <w:t>Total Amount Limit: 5000 Euros</w:t>
            </w:r>
          </w:p>
          <w:p w14:paraId="60C8154A" w14:textId="77777777" w:rsidR="002E45DD" w:rsidRPr="002E45DD" w:rsidRDefault="002E45DD" w:rsidP="002E45DD">
            <w:pPr>
              <w:pStyle w:val="Prrafodelista"/>
              <w:numPr>
                <w:ilvl w:val="0"/>
                <w:numId w:val="34"/>
              </w:numPr>
              <w:cnfStyle w:val="000000000000" w:firstRow="0" w:lastRow="0" w:firstColumn="0" w:lastColumn="0" w:oddVBand="0" w:evenVBand="0" w:oddHBand="0" w:evenHBand="0" w:firstRowFirstColumn="0" w:firstRowLastColumn="0" w:lastRowFirstColumn="0" w:lastRowLastColumn="0"/>
              <w:rPr>
                <w:szCs w:val="18"/>
                <w:lang w:val="en-US"/>
              </w:rPr>
            </w:pPr>
            <w:r w:rsidRPr="002E45DD">
              <w:rPr>
                <w:szCs w:val="18"/>
                <w:lang w:val="en-US"/>
              </w:rPr>
              <w:t xml:space="preserve">Contract Amount (Initial Amount) </w:t>
            </w:r>
            <w:r w:rsidRPr="002E45DD">
              <w:rPr>
                <w:szCs w:val="18"/>
                <w:lang w:val="en-US"/>
              </w:rPr>
              <w:sym w:font="Wingdings" w:char="F0E0"/>
            </w:r>
            <w:r w:rsidRPr="002E45DD">
              <w:rPr>
                <w:szCs w:val="18"/>
                <w:lang w:val="en-US"/>
              </w:rPr>
              <w:t xml:space="preserve"> 1000</w:t>
            </w:r>
          </w:p>
          <w:p w14:paraId="76E5B456" w14:textId="77777777" w:rsidR="002E45DD" w:rsidRPr="002E45DD" w:rsidRDefault="002E45DD" w:rsidP="002E45DD">
            <w:pPr>
              <w:pStyle w:val="Prrafodelista"/>
              <w:numPr>
                <w:ilvl w:val="0"/>
                <w:numId w:val="34"/>
              </w:numPr>
              <w:cnfStyle w:val="000000000000" w:firstRow="0" w:lastRow="0" w:firstColumn="0" w:lastColumn="0" w:oddVBand="0" w:evenVBand="0" w:oddHBand="0" w:evenHBand="0" w:firstRowFirstColumn="0" w:firstRowLastColumn="0" w:lastRowFirstColumn="0" w:lastRowLastColumn="0"/>
              <w:rPr>
                <w:szCs w:val="18"/>
                <w:lang w:val="en-US"/>
              </w:rPr>
            </w:pPr>
            <w:r w:rsidRPr="002E45DD">
              <w:rPr>
                <w:szCs w:val="18"/>
                <w:lang w:val="en-US"/>
              </w:rPr>
              <w:t xml:space="preserve">Contract Term 1 with Amount </w:t>
            </w:r>
            <w:r w:rsidRPr="002E45DD">
              <w:rPr>
                <w:szCs w:val="18"/>
                <w:lang w:val="en-US"/>
              </w:rPr>
              <w:sym w:font="Wingdings" w:char="F0E0"/>
            </w:r>
            <w:r w:rsidRPr="002E45DD">
              <w:rPr>
                <w:szCs w:val="18"/>
                <w:lang w:val="en-US"/>
              </w:rPr>
              <w:t xml:space="preserve"> 1500</w:t>
            </w:r>
          </w:p>
          <w:p w14:paraId="65443C21" w14:textId="77777777" w:rsidR="002E45DD" w:rsidRPr="002E45DD" w:rsidRDefault="002E45DD" w:rsidP="002E45DD">
            <w:pPr>
              <w:pStyle w:val="Prrafodelista"/>
              <w:numPr>
                <w:ilvl w:val="0"/>
                <w:numId w:val="34"/>
              </w:numPr>
              <w:cnfStyle w:val="000000000000" w:firstRow="0" w:lastRow="0" w:firstColumn="0" w:lastColumn="0" w:oddVBand="0" w:evenVBand="0" w:oddHBand="0" w:evenHBand="0" w:firstRowFirstColumn="0" w:firstRowLastColumn="0" w:lastRowFirstColumn="0" w:lastRowLastColumn="0"/>
              <w:rPr>
                <w:szCs w:val="18"/>
                <w:lang w:val="en-US"/>
              </w:rPr>
            </w:pPr>
            <w:r w:rsidRPr="002E45DD">
              <w:rPr>
                <w:szCs w:val="18"/>
                <w:lang w:val="en-US"/>
              </w:rPr>
              <w:t xml:space="preserve">Contract Term 2 with Amount </w:t>
            </w:r>
            <w:r w:rsidRPr="002E45DD">
              <w:rPr>
                <w:szCs w:val="18"/>
                <w:lang w:val="en-US"/>
              </w:rPr>
              <w:sym w:font="Wingdings" w:char="F0E0"/>
            </w:r>
            <w:r w:rsidRPr="002E45DD">
              <w:rPr>
                <w:szCs w:val="18"/>
                <w:lang w:val="en-US"/>
              </w:rPr>
              <w:t xml:space="preserve"> 3000</w:t>
            </w:r>
          </w:p>
          <w:p w14:paraId="05C3A59E" w14:textId="77777777" w:rsidR="002E45DD" w:rsidRPr="002E45DD" w:rsidRDefault="002E45DD" w:rsidP="002E45DD">
            <w:pPr>
              <w:cnfStyle w:val="000000000000" w:firstRow="0" w:lastRow="0" w:firstColumn="0" w:lastColumn="0" w:oddVBand="0" w:evenVBand="0" w:oddHBand="0" w:evenHBand="0" w:firstRowFirstColumn="0" w:firstRowLastColumn="0" w:lastRowFirstColumn="0" w:lastRowLastColumn="0"/>
              <w:rPr>
                <w:sz w:val="18"/>
                <w:szCs w:val="18"/>
                <w:lang w:val="en-US"/>
              </w:rPr>
            </w:pPr>
            <w:r w:rsidRPr="002E45DD">
              <w:rPr>
                <w:sz w:val="18"/>
                <w:szCs w:val="18"/>
                <w:lang w:val="en-US"/>
              </w:rPr>
              <w:t>When trying to save:</w:t>
            </w:r>
          </w:p>
          <w:p w14:paraId="3DB559E4" w14:textId="77777777" w:rsidR="002E45DD" w:rsidRPr="002E45DD" w:rsidRDefault="002E45DD" w:rsidP="002E45DD">
            <w:pPr>
              <w:cnfStyle w:val="000000000000" w:firstRow="0" w:lastRow="0" w:firstColumn="0" w:lastColumn="0" w:oddVBand="0" w:evenVBand="0" w:oddHBand="0" w:evenHBand="0" w:firstRowFirstColumn="0" w:firstRowLastColumn="0" w:lastRowFirstColumn="0" w:lastRowLastColumn="0"/>
              <w:rPr>
                <w:sz w:val="18"/>
                <w:szCs w:val="18"/>
                <w:lang w:val="en-US"/>
              </w:rPr>
            </w:pPr>
          </w:p>
          <w:p w14:paraId="7924C049" w14:textId="100EAAC1" w:rsidR="002E45DD" w:rsidRPr="002E45DD" w:rsidRDefault="002E45DD" w:rsidP="002E45DD">
            <w:pPr>
              <w:cnfStyle w:val="000000000000" w:firstRow="0" w:lastRow="0" w:firstColumn="0" w:lastColumn="0" w:oddVBand="0" w:evenVBand="0" w:oddHBand="0" w:evenHBand="0" w:firstRowFirstColumn="0" w:firstRowLastColumn="0" w:lastRowFirstColumn="0" w:lastRowLastColumn="0"/>
              <w:rPr>
                <w:sz w:val="18"/>
                <w:szCs w:val="18"/>
                <w:lang w:val="en-US"/>
              </w:rPr>
            </w:pPr>
            <w:r w:rsidRPr="002E45DD">
              <w:rPr>
                <w:sz w:val="18"/>
                <w:szCs w:val="18"/>
                <w:lang w:val="en-US"/>
              </w:rPr>
              <w:t>Validation Message will raise in this way: “Sum of Contract Amount exceeds in 500 the Total Amount Limit”</w:t>
            </w:r>
          </w:p>
        </w:tc>
      </w:tr>
      <w:tr w:rsidR="009610CB" w:rsidRPr="00486CDA" w14:paraId="33F61300" w14:textId="77777777" w:rsidTr="00842B64">
        <w:tc>
          <w:tcPr>
            <w:cnfStyle w:val="001000000000" w:firstRow="0" w:lastRow="0" w:firstColumn="1" w:lastColumn="0" w:oddVBand="0" w:evenVBand="0" w:oddHBand="0" w:evenHBand="0" w:firstRowFirstColumn="0" w:firstRowLastColumn="0" w:lastRowFirstColumn="0" w:lastRowLastColumn="0"/>
            <w:tcW w:w="2155" w:type="dxa"/>
          </w:tcPr>
          <w:p w14:paraId="2811B743" w14:textId="76AD1C42" w:rsidR="009610CB" w:rsidRPr="000A2326" w:rsidRDefault="009610CB" w:rsidP="009610CB">
            <w:pPr>
              <w:pStyle w:val="Textoindependiente"/>
              <w:rPr>
                <w:rFonts w:ascii="Arial" w:hAnsi="Arial" w:cs="Arial"/>
                <w:sz w:val="18"/>
                <w:lang w:eastAsia="fr-FR"/>
              </w:rPr>
            </w:pPr>
            <w:r w:rsidRPr="000A2326">
              <w:rPr>
                <w:rFonts w:ascii="Arial" w:hAnsi="Arial" w:cs="Arial"/>
                <w:b w:val="0"/>
                <w:bCs w:val="0"/>
                <w:sz w:val="18"/>
                <w:lang w:eastAsia="fr-FR"/>
              </w:rPr>
              <w:t>Local Admin</w:t>
            </w:r>
          </w:p>
        </w:tc>
        <w:tc>
          <w:tcPr>
            <w:tcW w:w="2160" w:type="dxa"/>
          </w:tcPr>
          <w:p w14:paraId="4AB04CAC" w14:textId="09CB94F2" w:rsidR="009610CB" w:rsidRPr="00486CDA" w:rsidRDefault="00FA2D6F" w:rsidP="009610CB">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 w:val="18"/>
                <w:lang w:eastAsia="fr-FR"/>
              </w:rPr>
            </w:pPr>
            <w:r w:rsidRPr="00486CDA">
              <w:rPr>
                <w:rFonts w:ascii="Arial" w:hAnsi="Arial" w:cs="Arial"/>
                <w:sz w:val="18"/>
                <w:lang w:eastAsia="fr-FR"/>
              </w:rPr>
              <w:t>Siebel Sales</w:t>
            </w:r>
          </w:p>
        </w:tc>
        <w:tc>
          <w:tcPr>
            <w:tcW w:w="4600" w:type="dxa"/>
          </w:tcPr>
          <w:p w14:paraId="70C93E7B" w14:textId="2AE4B5B1" w:rsidR="00737874" w:rsidRPr="00737874" w:rsidRDefault="00737874" w:rsidP="009610CB">
            <w:pPr>
              <w:pStyle w:val="Textoindependiente"/>
              <w:tabs>
                <w:tab w:val="left" w:pos="1578"/>
              </w:tabs>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lang w:eastAsia="fr-FR"/>
              </w:rPr>
            </w:pPr>
            <w:r w:rsidRPr="00737874">
              <w:rPr>
                <w:rFonts w:ascii="Arial" w:hAnsi="Arial" w:cs="Arial"/>
                <w:b/>
                <w:bCs/>
                <w:sz w:val="18"/>
                <w:szCs w:val="18"/>
                <w:lang w:eastAsia="fr-FR"/>
              </w:rPr>
              <w:t>Validate Total Points Limit:</w:t>
            </w:r>
          </w:p>
          <w:p w14:paraId="350AA688" w14:textId="25D4D3AC" w:rsidR="009610CB" w:rsidRPr="002E45DD" w:rsidRDefault="009610CB" w:rsidP="009610CB">
            <w:pPr>
              <w:pStyle w:val="Textoindependiente"/>
              <w:tabs>
                <w:tab w:val="left" w:pos="1578"/>
              </w:tabs>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eastAsia="fr-FR"/>
              </w:rPr>
            </w:pPr>
            <w:r w:rsidRPr="002E45DD">
              <w:rPr>
                <w:rFonts w:ascii="Arial" w:hAnsi="Arial" w:cs="Arial"/>
                <w:sz w:val="18"/>
                <w:szCs w:val="18"/>
                <w:lang w:eastAsia="fr-FR"/>
              </w:rPr>
              <w:t>Inform the following fields:</w:t>
            </w:r>
          </w:p>
          <w:p w14:paraId="74A381F9" w14:textId="7A58687C" w:rsidR="009610CB" w:rsidRPr="002E45DD" w:rsidRDefault="009610CB" w:rsidP="009610CB">
            <w:pPr>
              <w:pStyle w:val="Prrafodelista"/>
              <w:numPr>
                <w:ilvl w:val="0"/>
                <w:numId w:val="34"/>
              </w:numPr>
              <w:cnfStyle w:val="000000000000" w:firstRow="0" w:lastRow="0" w:firstColumn="0" w:lastColumn="0" w:oddVBand="0" w:evenVBand="0" w:oddHBand="0" w:evenHBand="0" w:firstRowFirstColumn="0" w:firstRowLastColumn="0" w:lastRowFirstColumn="0" w:lastRowLastColumn="0"/>
              <w:rPr>
                <w:szCs w:val="18"/>
                <w:lang w:val="en-US"/>
              </w:rPr>
            </w:pPr>
            <w:r w:rsidRPr="002E45DD">
              <w:rPr>
                <w:szCs w:val="18"/>
                <w:lang w:val="en-US"/>
              </w:rPr>
              <w:t xml:space="preserve">Total </w:t>
            </w:r>
            <w:r>
              <w:rPr>
                <w:szCs w:val="18"/>
                <w:lang w:val="en-US"/>
              </w:rPr>
              <w:t>Points</w:t>
            </w:r>
            <w:r w:rsidRPr="002E45DD">
              <w:rPr>
                <w:szCs w:val="18"/>
                <w:lang w:val="en-US"/>
              </w:rPr>
              <w:t xml:space="preserve"> Limit:</w:t>
            </w:r>
            <w:r>
              <w:rPr>
                <w:szCs w:val="18"/>
                <w:lang w:val="en-US"/>
              </w:rPr>
              <w:t xml:space="preserve"> 200 Points</w:t>
            </w:r>
          </w:p>
          <w:p w14:paraId="3FBE341B" w14:textId="49DE3291" w:rsidR="009610CB" w:rsidRPr="002E45DD" w:rsidRDefault="006D64F4" w:rsidP="009610CB">
            <w:pPr>
              <w:pStyle w:val="Prrafodelista"/>
              <w:numPr>
                <w:ilvl w:val="0"/>
                <w:numId w:val="34"/>
              </w:numPr>
              <w:cnfStyle w:val="000000000000" w:firstRow="0" w:lastRow="0" w:firstColumn="0" w:lastColumn="0" w:oddVBand="0" w:evenVBand="0" w:oddHBand="0" w:evenHBand="0" w:firstRowFirstColumn="0" w:firstRowLastColumn="0" w:lastRowFirstColumn="0" w:lastRowLastColumn="0"/>
              <w:rPr>
                <w:szCs w:val="18"/>
                <w:lang w:val="en-US"/>
              </w:rPr>
            </w:pPr>
            <w:r>
              <w:rPr>
                <w:szCs w:val="18"/>
                <w:lang w:val="en-US"/>
              </w:rPr>
              <w:t>Points</w:t>
            </w:r>
            <w:r w:rsidR="009610CB" w:rsidRPr="002E45DD">
              <w:rPr>
                <w:szCs w:val="18"/>
                <w:lang w:val="en-US"/>
              </w:rPr>
              <w:t xml:space="preserve"> Amount (Initial Amount) </w:t>
            </w:r>
            <w:r w:rsidR="009610CB" w:rsidRPr="002E45DD">
              <w:rPr>
                <w:szCs w:val="18"/>
                <w:lang w:val="en-US"/>
              </w:rPr>
              <w:sym w:font="Wingdings" w:char="F0E0"/>
            </w:r>
            <w:r w:rsidR="009610CB" w:rsidRPr="002E45DD">
              <w:rPr>
                <w:szCs w:val="18"/>
                <w:lang w:val="en-US"/>
              </w:rPr>
              <w:t xml:space="preserve"> </w:t>
            </w:r>
            <w:r>
              <w:rPr>
                <w:szCs w:val="18"/>
                <w:lang w:val="en-US"/>
              </w:rPr>
              <w:t>50</w:t>
            </w:r>
          </w:p>
          <w:p w14:paraId="7EE1B304" w14:textId="31F6A8C0" w:rsidR="009610CB" w:rsidRPr="002E45DD" w:rsidRDefault="009610CB" w:rsidP="009610CB">
            <w:pPr>
              <w:pStyle w:val="Prrafodelista"/>
              <w:numPr>
                <w:ilvl w:val="0"/>
                <w:numId w:val="34"/>
              </w:numPr>
              <w:cnfStyle w:val="000000000000" w:firstRow="0" w:lastRow="0" w:firstColumn="0" w:lastColumn="0" w:oddVBand="0" w:evenVBand="0" w:oddHBand="0" w:evenHBand="0" w:firstRowFirstColumn="0" w:firstRowLastColumn="0" w:lastRowFirstColumn="0" w:lastRowLastColumn="0"/>
              <w:rPr>
                <w:szCs w:val="18"/>
                <w:lang w:val="en-US"/>
              </w:rPr>
            </w:pPr>
            <w:r w:rsidRPr="002E45DD">
              <w:rPr>
                <w:szCs w:val="18"/>
                <w:lang w:val="en-US"/>
              </w:rPr>
              <w:t xml:space="preserve">Contract Term </w:t>
            </w:r>
            <w:r>
              <w:rPr>
                <w:szCs w:val="18"/>
                <w:lang w:val="en-US"/>
              </w:rPr>
              <w:t>3</w:t>
            </w:r>
            <w:r w:rsidRPr="002E45DD">
              <w:rPr>
                <w:szCs w:val="18"/>
                <w:lang w:val="en-US"/>
              </w:rPr>
              <w:t xml:space="preserve"> </w:t>
            </w:r>
            <w:r w:rsidRPr="002E45DD">
              <w:rPr>
                <w:szCs w:val="18"/>
                <w:lang w:val="en-US"/>
              </w:rPr>
              <w:sym w:font="Wingdings" w:char="F0E0"/>
            </w:r>
            <w:r w:rsidRPr="002E45DD">
              <w:rPr>
                <w:szCs w:val="18"/>
                <w:lang w:val="en-US"/>
              </w:rPr>
              <w:t xml:space="preserve"> </w:t>
            </w:r>
            <w:r w:rsidR="006D64F4">
              <w:rPr>
                <w:szCs w:val="18"/>
                <w:lang w:val="en-US"/>
              </w:rPr>
              <w:t>150</w:t>
            </w:r>
            <w:r>
              <w:rPr>
                <w:szCs w:val="18"/>
                <w:lang w:val="en-US"/>
              </w:rPr>
              <w:t xml:space="preserve"> Points</w:t>
            </w:r>
          </w:p>
          <w:p w14:paraId="339D9E09" w14:textId="4026A94F" w:rsidR="009610CB" w:rsidRPr="002E45DD" w:rsidRDefault="009610CB" w:rsidP="009610CB">
            <w:pPr>
              <w:pStyle w:val="Prrafodelista"/>
              <w:numPr>
                <w:ilvl w:val="0"/>
                <w:numId w:val="34"/>
              </w:numPr>
              <w:cnfStyle w:val="000000000000" w:firstRow="0" w:lastRow="0" w:firstColumn="0" w:lastColumn="0" w:oddVBand="0" w:evenVBand="0" w:oddHBand="0" w:evenHBand="0" w:firstRowFirstColumn="0" w:firstRowLastColumn="0" w:lastRowFirstColumn="0" w:lastRowLastColumn="0"/>
              <w:rPr>
                <w:szCs w:val="18"/>
                <w:lang w:val="en-US"/>
              </w:rPr>
            </w:pPr>
            <w:r w:rsidRPr="002E45DD">
              <w:rPr>
                <w:szCs w:val="18"/>
                <w:lang w:val="en-US"/>
              </w:rPr>
              <w:t xml:space="preserve">Contract Term </w:t>
            </w:r>
            <w:r>
              <w:rPr>
                <w:szCs w:val="18"/>
                <w:lang w:val="en-US"/>
              </w:rPr>
              <w:t>4</w:t>
            </w:r>
            <w:r w:rsidRPr="002E45DD">
              <w:rPr>
                <w:szCs w:val="18"/>
                <w:lang w:val="en-US"/>
              </w:rPr>
              <w:t xml:space="preserve"> </w:t>
            </w:r>
            <w:r w:rsidRPr="002E45DD">
              <w:rPr>
                <w:szCs w:val="18"/>
                <w:lang w:val="en-US"/>
              </w:rPr>
              <w:sym w:font="Wingdings" w:char="F0E0"/>
            </w:r>
            <w:r w:rsidRPr="002E45DD">
              <w:rPr>
                <w:szCs w:val="18"/>
                <w:lang w:val="en-US"/>
              </w:rPr>
              <w:t xml:space="preserve"> </w:t>
            </w:r>
            <w:r>
              <w:rPr>
                <w:szCs w:val="18"/>
                <w:lang w:val="en-US"/>
              </w:rPr>
              <w:t>100 Points</w:t>
            </w:r>
          </w:p>
          <w:p w14:paraId="40C4833B" w14:textId="77777777" w:rsidR="009610CB" w:rsidRPr="002E45DD" w:rsidRDefault="009610CB" w:rsidP="009610CB">
            <w:pPr>
              <w:cnfStyle w:val="000000000000" w:firstRow="0" w:lastRow="0" w:firstColumn="0" w:lastColumn="0" w:oddVBand="0" w:evenVBand="0" w:oddHBand="0" w:evenHBand="0" w:firstRowFirstColumn="0" w:firstRowLastColumn="0" w:lastRowFirstColumn="0" w:lastRowLastColumn="0"/>
              <w:rPr>
                <w:sz w:val="18"/>
                <w:szCs w:val="18"/>
                <w:lang w:val="en-US"/>
              </w:rPr>
            </w:pPr>
            <w:r w:rsidRPr="002E45DD">
              <w:rPr>
                <w:sz w:val="18"/>
                <w:szCs w:val="18"/>
                <w:lang w:val="en-US"/>
              </w:rPr>
              <w:t>When trying to save:</w:t>
            </w:r>
          </w:p>
          <w:p w14:paraId="4DEB3E9B" w14:textId="77777777" w:rsidR="009610CB" w:rsidRPr="002E45DD" w:rsidRDefault="009610CB" w:rsidP="009610CB">
            <w:pPr>
              <w:cnfStyle w:val="000000000000" w:firstRow="0" w:lastRow="0" w:firstColumn="0" w:lastColumn="0" w:oddVBand="0" w:evenVBand="0" w:oddHBand="0" w:evenHBand="0" w:firstRowFirstColumn="0" w:firstRowLastColumn="0" w:lastRowFirstColumn="0" w:lastRowLastColumn="0"/>
              <w:rPr>
                <w:sz w:val="18"/>
                <w:szCs w:val="18"/>
                <w:lang w:val="en-US"/>
              </w:rPr>
            </w:pPr>
          </w:p>
          <w:p w14:paraId="687A3953" w14:textId="1DFB7416" w:rsidR="009610CB" w:rsidRPr="002E45DD" w:rsidRDefault="009610CB" w:rsidP="009610CB">
            <w:pPr>
              <w:pStyle w:val="Textoindependiente"/>
              <w:tabs>
                <w:tab w:val="left" w:pos="1578"/>
              </w:tabs>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eastAsia="fr-FR"/>
              </w:rPr>
            </w:pPr>
            <w:r w:rsidRPr="002E45DD">
              <w:rPr>
                <w:sz w:val="18"/>
                <w:szCs w:val="18"/>
              </w:rPr>
              <w:lastRenderedPageBreak/>
              <w:t xml:space="preserve">Validation Message will raise in this way: “Sum of </w:t>
            </w:r>
            <w:r w:rsidR="006D64F4">
              <w:rPr>
                <w:sz w:val="18"/>
                <w:szCs w:val="18"/>
              </w:rPr>
              <w:t>Points</w:t>
            </w:r>
            <w:r w:rsidRPr="002E45DD">
              <w:rPr>
                <w:sz w:val="18"/>
                <w:szCs w:val="18"/>
              </w:rPr>
              <w:t xml:space="preserve"> Amount exceeds in 50 the Total </w:t>
            </w:r>
            <w:r w:rsidR="006D64F4">
              <w:rPr>
                <w:sz w:val="18"/>
                <w:szCs w:val="18"/>
              </w:rPr>
              <w:t>Points</w:t>
            </w:r>
            <w:r w:rsidRPr="002E45DD">
              <w:rPr>
                <w:sz w:val="18"/>
                <w:szCs w:val="18"/>
              </w:rPr>
              <w:t xml:space="preserve"> Limit”</w:t>
            </w:r>
          </w:p>
        </w:tc>
      </w:tr>
      <w:tr w:rsidR="009610CB" w:rsidRPr="00486CDA" w14:paraId="7915E26D" w14:textId="77777777" w:rsidTr="00842B64">
        <w:tc>
          <w:tcPr>
            <w:cnfStyle w:val="001000000000" w:firstRow="0" w:lastRow="0" w:firstColumn="1" w:lastColumn="0" w:oddVBand="0" w:evenVBand="0" w:oddHBand="0" w:evenHBand="0" w:firstRowFirstColumn="0" w:firstRowLastColumn="0" w:lastRowFirstColumn="0" w:lastRowLastColumn="0"/>
            <w:tcW w:w="2155" w:type="dxa"/>
          </w:tcPr>
          <w:p w14:paraId="7D929007" w14:textId="4C4A9356" w:rsidR="009610CB" w:rsidRPr="000A2326" w:rsidRDefault="009610CB" w:rsidP="009610CB">
            <w:pPr>
              <w:pStyle w:val="Textoindependiente"/>
              <w:rPr>
                <w:rFonts w:ascii="Arial" w:hAnsi="Arial" w:cs="Arial"/>
                <w:sz w:val="18"/>
                <w:lang w:eastAsia="fr-FR"/>
              </w:rPr>
            </w:pPr>
            <w:r w:rsidRPr="000A2326">
              <w:rPr>
                <w:rFonts w:ascii="Arial" w:hAnsi="Arial" w:cs="Arial"/>
                <w:b w:val="0"/>
                <w:bCs w:val="0"/>
                <w:sz w:val="18"/>
                <w:lang w:eastAsia="fr-FR"/>
              </w:rPr>
              <w:lastRenderedPageBreak/>
              <w:t>Local Admin</w:t>
            </w:r>
          </w:p>
        </w:tc>
        <w:tc>
          <w:tcPr>
            <w:tcW w:w="2160" w:type="dxa"/>
          </w:tcPr>
          <w:p w14:paraId="7AAC491C" w14:textId="2C459EFF" w:rsidR="009610CB" w:rsidRPr="00486CDA" w:rsidRDefault="00FA2D6F" w:rsidP="009610CB">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 w:val="18"/>
                <w:lang w:eastAsia="fr-FR"/>
              </w:rPr>
            </w:pPr>
            <w:r w:rsidRPr="00486CDA">
              <w:rPr>
                <w:rFonts w:ascii="Arial" w:hAnsi="Arial" w:cs="Arial"/>
                <w:sz w:val="18"/>
                <w:lang w:eastAsia="fr-FR"/>
              </w:rPr>
              <w:t>Siebel Sales</w:t>
            </w:r>
          </w:p>
        </w:tc>
        <w:tc>
          <w:tcPr>
            <w:tcW w:w="4600" w:type="dxa"/>
          </w:tcPr>
          <w:p w14:paraId="5150C749" w14:textId="59CF1B20" w:rsidR="005D0878" w:rsidRPr="005D0878" w:rsidRDefault="005D0878" w:rsidP="009610CB">
            <w:pPr>
              <w:pStyle w:val="Textoindependiente"/>
              <w:tabs>
                <w:tab w:val="left" w:pos="1578"/>
              </w:tabs>
              <w:cnfStyle w:val="000000000000" w:firstRow="0" w:lastRow="0" w:firstColumn="0" w:lastColumn="0" w:oddVBand="0" w:evenVBand="0" w:oddHBand="0" w:evenHBand="0" w:firstRowFirstColumn="0" w:firstRowLastColumn="0" w:lastRowFirstColumn="0" w:lastRowLastColumn="0"/>
              <w:rPr>
                <w:rFonts w:ascii="Arial" w:hAnsi="Arial" w:cs="Arial"/>
                <w:b/>
                <w:bCs/>
                <w:sz w:val="18"/>
                <w:lang w:eastAsia="fr-FR"/>
              </w:rPr>
            </w:pPr>
            <w:r w:rsidRPr="005D0878">
              <w:rPr>
                <w:rFonts w:ascii="Arial" w:hAnsi="Arial" w:cs="Arial"/>
                <w:b/>
                <w:bCs/>
                <w:sz w:val="18"/>
                <w:lang w:eastAsia="fr-FR"/>
              </w:rPr>
              <w:t>Product Distribution:</w:t>
            </w:r>
          </w:p>
          <w:p w14:paraId="110AECB8" w14:textId="4C52BDC8" w:rsidR="009610CB" w:rsidRDefault="009610CB" w:rsidP="009610CB">
            <w:pPr>
              <w:pStyle w:val="Textoindependiente"/>
              <w:tabs>
                <w:tab w:val="left" w:pos="1578"/>
              </w:tabs>
              <w:cnfStyle w:val="000000000000" w:firstRow="0" w:lastRow="0" w:firstColumn="0" w:lastColumn="0" w:oddVBand="0" w:evenVBand="0" w:oddHBand="0" w:evenHBand="0" w:firstRowFirstColumn="0" w:firstRowLastColumn="0" w:lastRowFirstColumn="0" w:lastRowLastColumn="0"/>
              <w:rPr>
                <w:rFonts w:ascii="Arial" w:hAnsi="Arial" w:cs="Arial"/>
                <w:sz w:val="18"/>
                <w:lang w:eastAsia="fr-FR"/>
              </w:rPr>
            </w:pPr>
            <w:r>
              <w:rPr>
                <w:rFonts w:ascii="Arial" w:hAnsi="Arial" w:cs="Arial"/>
                <w:sz w:val="18"/>
                <w:lang w:eastAsia="fr-FR"/>
              </w:rPr>
              <w:t>Include several Distribution products, by using new Distribution</w:t>
            </w:r>
            <w:r w:rsidR="00925BE7">
              <w:rPr>
                <w:rFonts w:ascii="Arial" w:hAnsi="Arial" w:cs="Arial"/>
                <w:sz w:val="18"/>
                <w:lang w:eastAsia="fr-FR"/>
              </w:rPr>
              <w:t xml:space="preserve"> applet</w:t>
            </w:r>
            <w:r>
              <w:rPr>
                <w:rFonts w:ascii="Arial" w:hAnsi="Arial" w:cs="Arial"/>
                <w:sz w:val="18"/>
                <w:lang w:eastAsia="fr-FR"/>
              </w:rPr>
              <w:t xml:space="preserve">. </w:t>
            </w:r>
            <w:r w:rsidR="00A87576">
              <w:rPr>
                <w:rFonts w:ascii="Arial" w:hAnsi="Arial" w:cs="Arial"/>
                <w:sz w:val="18"/>
                <w:lang w:eastAsia="fr-FR"/>
              </w:rPr>
              <w:t>(Ensure add/remove is possible, and searching)</w:t>
            </w:r>
          </w:p>
          <w:p w14:paraId="545A7905" w14:textId="51D16AF2" w:rsidR="00FD3B34" w:rsidRDefault="009610CB" w:rsidP="009610CB">
            <w:pPr>
              <w:pStyle w:val="Textoindependiente"/>
              <w:tabs>
                <w:tab w:val="left" w:pos="1578"/>
              </w:tabs>
              <w:cnfStyle w:val="000000000000" w:firstRow="0" w:lastRow="0" w:firstColumn="0" w:lastColumn="0" w:oddVBand="0" w:evenVBand="0" w:oddHBand="0" w:evenHBand="0" w:firstRowFirstColumn="0" w:firstRowLastColumn="0" w:lastRowFirstColumn="0" w:lastRowLastColumn="0"/>
              <w:rPr>
                <w:rFonts w:ascii="Arial" w:hAnsi="Arial" w:cs="Arial"/>
                <w:sz w:val="18"/>
                <w:lang w:eastAsia="fr-FR"/>
              </w:rPr>
            </w:pPr>
            <w:r>
              <w:rPr>
                <w:rFonts w:ascii="Arial" w:hAnsi="Arial" w:cs="Arial"/>
                <w:sz w:val="18"/>
                <w:lang w:eastAsia="fr-FR"/>
              </w:rPr>
              <w:t>Then navigate to Distribution tab, and review that products are properly created and linked to the contract term specified.</w:t>
            </w:r>
          </w:p>
          <w:p w14:paraId="3E7DBF04" w14:textId="2D18812A" w:rsidR="009610CB" w:rsidRPr="00455597" w:rsidRDefault="009610CB" w:rsidP="009610CB">
            <w:pPr>
              <w:pStyle w:val="Textoindependiente"/>
              <w:tabs>
                <w:tab w:val="left" w:pos="1578"/>
              </w:tabs>
              <w:cnfStyle w:val="000000000000" w:firstRow="0" w:lastRow="0" w:firstColumn="0" w:lastColumn="0" w:oddVBand="0" w:evenVBand="0" w:oddHBand="0" w:evenHBand="0" w:firstRowFirstColumn="0" w:firstRowLastColumn="0" w:lastRowFirstColumn="0" w:lastRowLastColumn="0"/>
              <w:rPr>
                <w:rFonts w:ascii="Arial" w:hAnsi="Arial" w:cs="Arial"/>
                <w:sz w:val="18"/>
                <w:lang w:eastAsia="fr-FR"/>
              </w:rPr>
            </w:pPr>
            <w:r>
              <w:rPr>
                <w:rFonts w:ascii="Arial" w:hAnsi="Arial" w:cs="Arial"/>
                <w:sz w:val="18"/>
                <w:lang w:eastAsia="fr-FR"/>
              </w:rPr>
              <w:t>Activate the Agreement Template</w:t>
            </w:r>
          </w:p>
        </w:tc>
      </w:tr>
      <w:tr w:rsidR="009610CB" w:rsidRPr="00486CDA" w14:paraId="51274BA2" w14:textId="77777777" w:rsidTr="00842B64">
        <w:tc>
          <w:tcPr>
            <w:cnfStyle w:val="001000000000" w:firstRow="0" w:lastRow="0" w:firstColumn="1" w:lastColumn="0" w:oddVBand="0" w:evenVBand="0" w:oddHBand="0" w:evenHBand="0" w:firstRowFirstColumn="0" w:firstRowLastColumn="0" w:lastRowFirstColumn="0" w:lastRowLastColumn="0"/>
            <w:tcW w:w="2155" w:type="dxa"/>
          </w:tcPr>
          <w:p w14:paraId="07A6248B" w14:textId="18F03073" w:rsidR="009610CB" w:rsidRPr="000A2326" w:rsidRDefault="009610CB" w:rsidP="009610CB">
            <w:pPr>
              <w:pStyle w:val="Textoindependiente"/>
              <w:rPr>
                <w:rFonts w:ascii="Arial" w:hAnsi="Arial" w:cs="Arial"/>
                <w:sz w:val="18"/>
                <w:lang w:eastAsia="fr-FR"/>
              </w:rPr>
            </w:pPr>
            <w:r w:rsidRPr="000A2326">
              <w:rPr>
                <w:rFonts w:ascii="Arial" w:hAnsi="Arial" w:cs="Arial"/>
                <w:b w:val="0"/>
                <w:bCs w:val="0"/>
                <w:sz w:val="18"/>
                <w:lang w:eastAsia="fr-FR"/>
              </w:rPr>
              <w:t>Local Admin</w:t>
            </w:r>
          </w:p>
        </w:tc>
        <w:tc>
          <w:tcPr>
            <w:tcW w:w="2160" w:type="dxa"/>
          </w:tcPr>
          <w:p w14:paraId="0BD48AAB" w14:textId="1BBCB399" w:rsidR="009610CB" w:rsidRPr="00486CDA" w:rsidRDefault="00FA2D6F" w:rsidP="009610CB">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 w:val="18"/>
                <w:lang w:eastAsia="fr-FR"/>
              </w:rPr>
            </w:pPr>
            <w:r w:rsidRPr="00486CDA">
              <w:rPr>
                <w:rFonts w:ascii="Arial" w:hAnsi="Arial" w:cs="Arial"/>
                <w:sz w:val="18"/>
                <w:lang w:eastAsia="fr-FR"/>
              </w:rPr>
              <w:t>Siebel Sales</w:t>
            </w:r>
          </w:p>
        </w:tc>
        <w:tc>
          <w:tcPr>
            <w:tcW w:w="4600" w:type="dxa"/>
          </w:tcPr>
          <w:p w14:paraId="206555D3" w14:textId="73BAEE9E" w:rsidR="005D0878" w:rsidRPr="005D0878" w:rsidRDefault="005D0878" w:rsidP="009610CB">
            <w:pPr>
              <w:pStyle w:val="Textoindependiente"/>
              <w:tabs>
                <w:tab w:val="left" w:pos="1578"/>
              </w:tabs>
              <w:cnfStyle w:val="000000000000" w:firstRow="0" w:lastRow="0" w:firstColumn="0" w:lastColumn="0" w:oddVBand="0" w:evenVBand="0" w:oddHBand="0" w:evenHBand="0" w:firstRowFirstColumn="0" w:firstRowLastColumn="0" w:lastRowFirstColumn="0" w:lastRowLastColumn="0"/>
              <w:rPr>
                <w:rFonts w:ascii="Arial" w:hAnsi="Arial" w:cs="Arial"/>
                <w:b/>
                <w:bCs/>
                <w:sz w:val="18"/>
                <w:lang w:eastAsia="fr-FR"/>
              </w:rPr>
            </w:pPr>
            <w:r w:rsidRPr="005D0878">
              <w:rPr>
                <w:rFonts w:ascii="Arial" w:hAnsi="Arial" w:cs="Arial"/>
                <w:b/>
                <w:bCs/>
                <w:sz w:val="18"/>
                <w:lang w:eastAsia="fr-FR"/>
              </w:rPr>
              <w:t>Deploy Contract from Template:</w:t>
            </w:r>
          </w:p>
          <w:p w14:paraId="7ECA79B8" w14:textId="795080AD" w:rsidR="009610CB" w:rsidRDefault="009610CB" w:rsidP="009610CB">
            <w:pPr>
              <w:pStyle w:val="Textoindependiente"/>
              <w:tabs>
                <w:tab w:val="left" w:pos="1578"/>
              </w:tabs>
              <w:cnfStyle w:val="000000000000" w:firstRow="0" w:lastRow="0" w:firstColumn="0" w:lastColumn="0" w:oddVBand="0" w:evenVBand="0" w:oddHBand="0" w:evenHBand="0" w:firstRowFirstColumn="0" w:firstRowLastColumn="0" w:lastRowFirstColumn="0" w:lastRowLastColumn="0"/>
              <w:rPr>
                <w:rFonts w:ascii="Arial" w:hAnsi="Arial" w:cs="Arial"/>
                <w:sz w:val="18"/>
                <w:lang w:eastAsia="fr-FR"/>
              </w:rPr>
            </w:pPr>
            <w:r>
              <w:rPr>
                <w:rFonts w:ascii="Arial" w:hAnsi="Arial" w:cs="Arial"/>
                <w:sz w:val="18"/>
                <w:lang w:eastAsia="fr-FR"/>
              </w:rPr>
              <w:t>Deploy a Contract from previous activated template.</w:t>
            </w:r>
          </w:p>
          <w:p w14:paraId="6786DBDF" w14:textId="77777777" w:rsidR="009610CB" w:rsidRDefault="009610CB" w:rsidP="009610CB">
            <w:pPr>
              <w:pStyle w:val="Textoindependiente"/>
              <w:tabs>
                <w:tab w:val="left" w:pos="1578"/>
              </w:tabs>
              <w:cnfStyle w:val="000000000000" w:firstRow="0" w:lastRow="0" w:firstColumn="0" w:lastColumn="0" w:oddVBand="0" w:evenVBand="0" w:oddHBand="0" w:evenHBand="0" w:firstRowFirstColumn="0" w:firstRowLastColumn="0" w:lastRowFirstColumn="0" w:lastRowLastColumn="0"/>
              <w:rPr>
                <w:rFonts w:ascii="Arial" w:hAnsi="Arial" w:cs="Arial"/>
                <w:sz w:val="18"/>
                <w:lang w:eastAsia="fr-FR"/>
              </w:rPr>
            </w:pPr>
            <w:r>
              <w:rPr>
                <w:rFonts w:ascii="Arial" w:hAnsi="Arial" w:cs="Arial"/>
                <w:sz w:val="18"/>
                <w:lang w:eastAsia="fr-FR"/>
              </w:rPr>
              <w:t>Review that logic on Benefit Type is still valid.</w:t>
            </w:r>
          </w:p>
          <w:p w14:paraId="4F691EC5" w14:textId="77777777" w:rsidR="009610CB" w:rsidRDefault="009610CB" w:rsidP="009610CB">
            <w:pPr>
              <w:pStyle w:val="Textoindependiente"/>
              <w:tabs>
                <w:tab w:val="left" w:pos="1578"/>
              </w:tabs>
              <w:cnfStyle w:val="000000000000" w:firstRow="0" w:lastRow="0" w:firstColumn="0" w:lastColumn="0" w:oddVBand="0" w:evenVBand="0" w:oddHBand="0" w:evenHBand="0" w:firstRowFirstColumn="0" w:firstRowLastColumn="0" w:lastRowFirstColumn="0" w:lastRowLastColumn="0"/>
              <w:rPr>
                <w:rFonts w:ascii="Arial" w:hAnsi="Arial" w:cs="Arial"/>
                <w:sz w:val="18"/>
                <w:lang w:eastAsia="fr-FR"/>
              </w:rPr>
            </w:pPr>
            <w:r>
              <w:rPr>
                <w:rFonts w:ascii="Arial" w:hAnsi="Arial" w:cs="Arial"/>
                <w:sz w:val="18"/>
                <w:lang w:eastAsia="fr-FR"/>
              </w:rPr>
              <w:t xml:space="preserve">Review that validation for Total Amount Limit </w:t>
            </w:r>
            <w:r w:rsidR="00737874">
              <w:rPr>
                <w:rFonts w:ascii="Arial" w:hAnsi="Arial" w:cs="Arial"/>
                <w:sz w:val="18"/>
                <w:lang w:eastAsia="fr-FR"/>
              </w:rPr>
              <w:t xml:space="preserve">and Total Points Limit </w:t>
            </w:r>
            <w:r>
              <w:rPr>
                <w:rFonts w:ascii="Arial" w:hAnsi="Arial" w:cs="Arial"/>
                <w:sz w:val="18"/>
                <w:lang w:eastAsia="fr-FR"/>
              </w:rPr>
              <w:t>is still valid.</w:t>
            </w:r>
          </w:p>
          <w:p w14:paraId="73D86F00" w14:textId="5ECD2F20" w:rsidR="00FA2D6F" w:rsidRDefault="00FA2D6F" w:rsidP="009610CB">
            <w:pPr>
              <w:pStyle w:val="Textoindependiente"/>
              <w:tabs>
                <w:tab w:val="left" w:pos="1578"/>
              </w:tabs>
              <w:cnfStyle w:val="000000000000" w:firstRow="0" w:lastRow="0" w:firstColumn="0" w:lastColumn="0" w:oddVBand="0" w:evenVBand="0" w:oddHBand="0" w:evenHBand="0" w:firstRowFirstColumn="0" w:firstRowLastColumn="0" w:lastRowFirstColumn="0" w:lastRowLastColumn="0"/>
              <w:rPr>
                <w:rFonts w:ascii="Arial" w:hAnsi="Arial" w:cs="Arial"/>
                <w:sz w:val="18"/>
                <w:lang w:eastAsia="fr-FR"/>
              </w:rPr>
            </w:pPr>
            <w:r>
              <w:rPr>
                <w:rFonts w:ascii="Arial" w:hAnsi="Arial" w:cs="Arial"/>
                <w:sz w:val="18"/>
                <w:lang w:eastAsia="fr-FR"/>
              </w:rPr>
              <w:t xml:space="preserve">Review that Distribution can be </w:t>
            </w:r>
            <w:r w:rsidR="00FD3B34">
              <w:rPr>
                <w:rFonts w:ascii="Arial" w:hAnsi="Arial" w:cs="Arial"/>
                <w:sz w:val="18"/>
                <w:lang w:eastAsia="fr-FR"/>
              </w:rPr>
              <w:t xml:space="preserve">updated from the Contract Terms </w:t>
            </w:r>
            <w:r w:rsidR="00925BE7">
              <w:rPr>
                <w:rFonts w:ascii="Arial" w:hAnsi="Arial" w:cs="Arial"/>
                <w:sz w:val="18"/>
                <w:lang w:eastAsia="fr-FR"/>
              </w:rPr>
              <w:t>view</w:t>
            </w:r>
            <w:r w:rsidR="00FD3B34">
              <w:rPr>
                <w:rFonts w:ascii="Arial" w:hAnsi="Arial" w:cs="Arial"/>
                <w:sz w:val="18"/>
                <w:lang w:eastAsia="fr-FR"/>
              </w:rPr>
              <w:t>.</w:t>
            </w:r>
          </w:p>
        </w:tc>
      </w:tr>
      <w:tr w:rsidR="008A6CFD" w:rsidRPr="00486CDA" w14:paraId="1061C0CA" w14:textId="77777777" w:rsidTr="00842B64">
        <w:tc>
          <w:tcPr>
            <w:cnfStyle w:val="001000000000" w:firstRow="0" w:lastRow="0" w:firstColumn="1" w:lastColumn="0" w:oddVBand="0" w:evenVBand="0" w:oddHBand="0" w:evenHBand="0" w:firstRowFirstColumn="0" w:firstRowLastColumn="0" w:lastRowFirstColumn="0" w:lastRowLastColumn="0"/>
            <w:tcW w:w="2155" w:type="dxa"/>
          </w:tcPr>
          <w:p w14:paraId="3D33FCEA" w14:textId="514E42C1" w:rsidR="008A6CFD" w:rsidRPr="000A2326" w:rsidRDefault="008A6CFD" w:rsidP="008A6CFD">
            <w:pPr>
              <w:pStyle w:val="Textoindependiente"/>
              <w:rPr>
                <w:rFonts w:ascii="Arial" w:hAnsi="Arial" w:cs="Arial"/>
                <w:sz w:val="18"/>
                <w:lang w:eastAsia="fr-FR"/>
              </w:rPr>
            </w:pPr>
            <w:r w:rsidRPr="000A2326">
              <w:rPr>
                <w:rFonts w:ascii="Arial" w:hAnsi="Arial" w:cs="Arial"/>
                <w:b w:val="0"/>
                <w:bCs w:val="0"/>
                <w:sz w:val="18"/>
                <w:lang w:eastAsia="fr-FR"/>
              </w:rPr>
              <w:t>Local Admin</w:t>
            </w:r>
          </w:p>
        </w:tc>
        <w:tc>
          <w:tcPr>
            <w:tcW w:w="2160" w:type="dxa"/>
          </w:tcPr>
          <w:p w14:paraId="0E7A7A99" w14:textId="672482E0" w:rsidR="008A6CFD" w:rsidRPr="00486CDA" w:rsidRDefault="00FA2D6F" w:rsidP="008A6CFD">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 w:val="18"/>
                <w:lang w:eastAsia="fr-FR"/>
              </w:rPr>
            </w:pPr>
            <w:r w:rsidRPr="00486CDA">
              <w:rPr>
                <w:rFonts w:ascii="Arial" w:hAnsi="Arial" w:cs="Arial"/>
                <w:sz w:val="18"/>
                <w:lang w:eastAsia="fr-FR"/>
              </w:rPr>
              <w:t>Siebel Sales</w:t>
            </w:r>
          </w:p>
        </w:tc>
        <w:tc>
          <w:tcPr>
            <w:tcW w:w="4600" w:type="dxa"/>
          </w:tcPr>
          <w:p w14:paraId="0B655BAC" w14:textId="52EE9DE2" w:rsidR="008A6CFD" w:rsidRPr="005D0878" w:rsidRDefault="008A6CFD" w:rsidP="008A6CFD">
            <w:pPr>
              <w:pStyle w:val="Textoindependiente"/>
              <w:tabs>
                <w:tab w:val="left" w:pos="1578"/>
              </w:tabs>
              <w:cnfStyle w:val="000000000000" w:firstRow="0" w:lastRow="0" w:firstColumn="0" w:lastColumn="0" w:oddVBand="0" w:evenVBand="0" w:oddHBand="0" w:evenHBand="0" w:firstRowFirstColumn="0" w:firstRowLastColumn="0" w:lastRowFirstColumn="0" w:lastRowLastColumn="0"/>
              <w:rPr>
                <w:rFonts w:ascii="Arial" w:hAnsi="Arial" w:cs="Arial"/>
                <w:b/>
                <w:bCs/>
                <w:sz w:val="18"/>
                <w:lang w:eastAsia="fr-FR"/>
              </w:rPr>
            </w:pPr>
            <w:r w:rsidRPr="005D0878">
              <w:rPr>
                <w:rFonts w:ascii="Arial" w:hAnsi="Arial" w:cs="Arial"/>
                <w:b/>
                <w:bCs/>
                <w:sz w:val="18"/>
                <w:lang w:eastAsia="fr-FR"/>
              </w:rPr>
              <w:t xml:space="preserve">Deploy Contract </w:t>
            </w:r>
            <w:r>
              <w:rPr>
                <w:rFonts w:ascii="Arial" w:hAnsi="Arial" w:cs="Arial"/>
                <w:b/>
                <w:bCs/>
                <w:sz w:val="18"/>
                <w:lang w:eastAsia="fr-FR"/>
              </w:rPr>
              <w:t>without</w:t>
            </w:r>
            <w:r w:rsidRPr="005D0878">
              <w:rPr>
                <w:rFonts w:ascii="Arial" w:hAnsi="Arial" w:cs="Arial"/>
                <w:b/>
                <w:bCs/>
                <w:sz w:val="18"/>
                <w:lang w:eastAsia="fr-FR"/>
              </w:rPr>
              <w:t xml:space="preserve"> Template:</w:t>
            </w:r>
          </w:p>
          <w:p w14:paraId="4A7A983F" w14:textId="272BD6D2" w:rsidR="008A6CFD" w:rsidRDefault="008A6CFD" w:rsidP="008A6CFD">
            <w:pPr>
              <w:pStyle w:val="Textoindependiente"/>
              <w:tabs>
                <w:tab w:val="left" w:pos="1578"/>
              </w:tabs>
              <w:cnfStyle w:val="000000000000" w:firstRow="0" w:lastRow="0" w:firstColumn="0" w:lastColumn="0" w:oddVBand="0" w:evenVBand="0" w:oddHBand="0" w:evenHBand="0" w:firstRowFirstColumn="0" w:firstRowLastColumn="0" w:lastRowFirstColumn="0" w:lastRowLastColumn="0"/>
              <w:rPr>
                <w:rFonts w:ascii="Arial" w:hAnsi="Arial" w:cs="Arial"/>
                <w:sz w:val="18"/>
                <w:lang w:eastAsia="fr-FR"/>
              </w:rPr>
            </w:pPr>
            <w:r>
              <w:rPr>
                <w:rFonts w:ascii="Arial" w:hAnsi="Arial" w:cs="Arial"/>
                <w:sz w:val="18"/>
                <w:lang w:eastAsia="fr-FR"/>
              </w:rPr>
              <w:t>Deploy a Contract.</w:t>
            </w:r>
          </w:p>
          <w:p w14:paraId="5C2F7CA8" w14:textId="77777777" w:rsidR="008A6CFD" w:rsidRDefault="008A6CFD" w:rsidP="008A6CFD">
            <w:pPr>
              <w:pStyle w:val="Textoindependiente"/>
              <w:tabs>
                <w:tab w:val="left" w:pos="1578"/>
              </w:tabs>
              <w:cnfStyle w:val="000000000000" w:firstRow="0" w:lastRow="0" w:firstColumn="0" w:lastColumn="0" w:oddVBand="0" w:evenVBand="0" w:oddHBand="0" w:evenHBand="0" w:firstRowFirstColumn="0" w:firstRowLastColumn="0" w:lastRowFirstColumn="0" w:lastRowLastColumn="0"/>
              <w:rPr>
                <w:rFonts w:ascii="Arial" w:hAnsi="Arial" w:cs="Arial"/>
                <w:sz w:val="18"/>
                <w:lang w:eastAsia="fr-FR"/>
              </w:rPr>
            </w:pPr>
            <w:r>
              <w:rPr>
                <w:rFonts w:ascii="Arial" w:hAnsi="Arial" w:cs="Arial"/>
                <w:sz w:val="18"/>
                <w:lang w:eastAsia="fr-FR"/>
              </w:rPr>
              <w:t>Review that logic on Benefit Type is still valid.</w:t>
            </w:r>
          </w:p>
          <w:p w14:paraId="6C045EB8" w14:textId="77777777" w:rsidR="008A6CFD" w:rsidRDefault="008A6CFD" w:rsidP="008A6CFD">
            <w:pPr>
              <w:pStyle w:val="Textoindependiente"/>
              <w:tabs>
                <w:tab w:val="left" w:pos="1578"/>
              </w:tabs>
              <w:cnfStyle w:val="000000000000" w:firstRow="0" w:lastRow="0" w:firstColumn="0" w:lastColumn="0" w:oddVBand="0" w:evenVBand="0" w:oddHBand="0" w:evenHBand="0" w:firstRowFirstColumn="0" w:firstRowLastColumn="0" w:lastRowFirstColumn="0" w:lastRowLastColumn="0"/>
              <w:rPr>
                <w:rFonts w:ascii="Arial" w:hAnsi="Arial" w:cs="Arial"/>
                <w:sz w:val="18"/>
                <w:lang w:eastAsia="fr-FR"/>
              </w:rPr>
            </w:pPr>
            <w:r>
              <w:rPr>
                <w:rFonts w:ascii="Arial" w:hAnsi="Arial" w:cs="Arial"/>
                <w:sz w:val="18"/>
                <w:lang w:eastAsia="fr-FR"/>
              </w:rPr>
              <w:t>Review that validation for Total Amount Limit and Total Points Limit is still valid.</w:t>
            </w:r>
          </w:p>
          <w:p w14:paraId="0BBDEE0B" w14:textId="70C516B9" w:rsidR="00FD3B34" w:rsidRPr="005D0878" w:rsidRDefault="00FD3B34" w:rsidP="008A6CFD">
            <w:pPr>
              <w:pStyle w:val="Textoindependiente"/>
              <w:tabs>
                <w:tab w:val="left" w:pos="1578"/>
              </w:tabs>
              <w:cnfStyle w:val="000000000000" w:firstRow="0" w:lastRow="0" w:firstColumn="0" w:lastColumn="0" w:oddVBand="0" w:evenVBand="0" w:oddHBand="0" w:evenHBand="0" w:firstRowFirstColumn="0" w:firstRowLastColumn="0" w:lastRowFirstColumn="0" w:lastRowLastColumn="0"/>
              <w:rPr>
                <w:rFonts w:ascii="Arial" w:hAnsi="Arial" w:cs="Arial"/>
                <w:b/>
                <w:bCs/>
                <w:sz w:val="18"/>
                <w:lang w:eastAsia="fr-FR"/>
              </w:rPr>
            </w:pPr>
            <w:r>
              <w:rPr>
                <w:rFonts w:ascii="Arial" w:hAnsi="Arial" w:cs="Arial"/>
                <w:sz w:val="18"/>
                <w:lang w:eastAsia="fr-FR"/>
              </w:rPr>
              <w:t xml:space="preserve">Review that Distribution can be updated from the Contract Terms </w:t>
            </w:r>
            <w:r w:rsidR="00925BE7">
              <w:rPr>
                <w:rFonts w:ascii="Arial" w:hAnsi="Arial" w:cs="Arial"/>
                <w:sz w:val="18"/>
                <w:lang w:eastAsia="fr-FR"/>
              </w:rPr>
              <w:t>view</w:t>
            </w:r>
            <w:r>
              <w:rPr>
                <w:rFonts w:ascii="Arial" w:hAnsi="Arial" w:cs="Arial"/>
                <w:sz w:val="18"/>
                <w:lang w:eastAsia="fr-FR"/>
              </w:rPr>
              <w:t>.</w:t>
            </w:r>
          </w:p>
        </w:tc>
      </w:tr>
      <w:tr w:rsidR="008A6CFD" w:rsidRPr="00486CDA" w14:paraId="45BA240A" w14:textId="77777777" w:rsidTr="00842B64">
        <w:trPr>
          <w:trHeight w:val="70"/>
        </w:trPr>
        <w:tc>
          <w:tcPr>
            <w:cnfStyle w:val="001000000000" w:firstRow="0" w:lastRow="0" w:firstColumn="1" w:lastColumn="0" w:oddVBand="0" w:evenVBand="0" w:oddHBand="0" w:evenHBand="0" w:firstRowFirstColumn="0" w:firstRowLastColumn="0" w:lastRowFirstColumn="0" w:lastRowLastColumn="0"/>
            <w:tcW w:w="2155" w:type="dxa"/>
          </w:tcPr>
          <w:p w14:paraId="06A71C62" w14:textId="52E19476" w:rsidR="008A6CFD" w:rsidRPr="000A2326" w:rsidRDefault="008A6CFD" w:rsidP="008A6CFD">
            <w:pPr>
              <w:pStyle w:val="Textoindependiente"/>
              <w:rPr>
                <w:rFonts w:ascii="Arial" w:hAnsi="Arial" w:cs="Arial"/>
                <w:b w:val="0"/>
                <w:bCs w:val="0"/>
                <w:sz w:val="18"/>
                <w:lang w:eastAsia="fr-FR"/>
              </w:rPr>
            </w:pPr>
            <w:r w:rsidRPr="000A2326">
              <w:rPr>
                <w:rFonts w:ascii="Arial" w:hAnsi="Arial" w:cs="Arial"/>
                <w:b w:val="0"/>
                <w:bCs w:val="0"/>
                <w:sz w:val="18"/>
                <w:lang w:eastAsia="fr-FR"/>
              </w:rPr>
              <w:t>Local Admin</w:t>
            </w:r>
          </w:p>
        </w:tc>
        <w:tc>
          <w:tcPr>
            <w:tcW w:w="2160" w:type="dxa"/>
          </w:tcPr>
          <w:p w14:paraId="53F89DD6" w14:textId="185771B7" w:rsidR="008A6CFD" w:rsidRPr="00486CDA" w:rsidRDefault="008A6CFD" w:rsidP="008A6CFD">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 w:val="18"/>
                <w:lang w:eastAsia="fr-FR"/>
              </w:rPr>
            </w:pPr>
            <w:r>
              <w:rPr>
                <w:rFonts w:ascii="Arial" w:hAnsi="Arial" w:cs="Arial"/>
                <w:sz w:val="18"/>
                <w:lang w:eastAsia="fr-FR"/>
              </w:rPr>
              <w:t>Inbound CH interface / ETL</w:t>
            </w:r>
          </w:p>
        </w:tc>
        <w:tc>
          <w:tcPr>
            <w:tcW w:w="4600" w:type="dxa"/>
          </w:tcPr>
          <w:p w14:paraId="611D44CD" w14:textId="091F6477" w:rsidR="008A6CFD" w:rsidRDefault="008A6CFD" w:rsidP="008A6CFD">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 w:val="18"/>
                <w:lang w:eastAsia="fr-FR"/>
              </w:rPr>
            </w:pPr>
            <w:r>
              <w:rPr>
                <w:rFonts w:ascii="Arial" w:hAnsi="Arial" w:cs="Arial"/>
                <w:sz w:val="18"/>
                <w:lang w:eastAsia="fr-FR"/>
              </w:rPr>
              <w:t>Provide a flat file to upload contract header, include values for “Total Amount Limit”, “Total Points Limit”</w:t>
            </w:r>
          </w:p>
          <w:p w14:paraId="5C9398D0" w14:textId="3D8D9FB0" w:rsidR="008A6CFD" w:rsidRDefault="008A6CFD" w:rsidP="008A6CFD">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 w:val="18"/>
                <w:lang w:eastAsia="fr-FR"/>
              </w:rPr>
            </w:pPr>
            <w:r>
              <w:rPr>
                <w:rFonts w:ascii="Arial" w:hAnsi="Arial" w:cs="Arial"/>
                <w:sz w:val="18"/>
                <w:lang w:eastAsia="fr-FR"/>
              </w:rPr>
              <w:t>Place the CH flat file on the IUNP folder (SSIS console).</w:t>
            </w:r>
          </w:p>
          <w:p w14:paraId="2585D407" w14:textId="5ACD223B" w:rsidR="008A6CFD" w:rsidRDefault="008A6CFD" w:rsidP="008A6CFD">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 w:val="18"/>
                <w:lang w:eastAsia="fr-FR"/>
              </w:rPr>
            </w:pPr>
            <w:r>
              <w:rPr>
                <w:rFonts w:ascii="Arial" w:hAnsi="Arial" w:cs="Arial"/>
                <w:sz w:val="18"/>
                <w:lang w:eastAsia="fr-FR"/>
              </w:rPr>
              <w:t>Wait nightly upload of the files and the ETL process.</w:t>
            </w:r>
          </w:p>
          <w:p w14:paraId="03CC0A77" w14:textId="75EB6C8D" w:rsidR="008A6CFD" w:rsidRPr="00486CDA" w:rsidRDefault="008A6CFD" w:rsidP="008A6CFD">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 w:val="18"/>
                <w:lang w:eastAsia="fr-FR"/>
              </w:rPr>
            </w:pPr>
            <w:r>
              <w:rPr>
                <w:rFonts w:ascii="Arial" w:hAnsi="Arial" w:cs="Arial"/>
                <w:sz w:val="18"/>
                <w:lang w:eastAsia="fr-FR"/>
              </w:rPr>
              <w:t>Verify next day that the contracts are properly uploaded and available at Siebel Sales.</w:t>
            </w:r>
          </w:p>
        </w:tc>
      </w:tr>
      <w:tr w:rsidR="008A6CFD" w:rsidRPr="00486CDA" w14:paraId="76116264" w14:textId="77777777" w:rsidTr="00842B64">
        <w:trPr>
          <w:trHeight w:val="70"/>
        </w:trPr>
        <w:tc>
          <w:tcPr>
            <w:cnfStyle w:val="001000000000" w:firstRow="0" w:lastRow="0" w:firstColumn="1" w:lastColumn="0" w:oddVBand="0" w:evenVBand="0" w:oddHBand="0" w:evenHBand="0" w:firstRowFirstColumn="0" w:firstRowLastColumn="0" w:lastRowFirstColumn="0" w:lastRowLastColumn="0"/>
            <w:tcW w:w="2155" w:type="dxa"/>
          </w:tcPr>
          <w:p w14:paraId="404FB093" w14:textId="487B9364" w:rsidR="008A6CFD" w:rsidRPr="000A2326" w:rsidRDefault="008A6CFD" w:rsidP="008A6CFD">
            <w:pPr>
              <w:pStyle w:val="Textoindependiente"/>
              <w:rPr>
                <w:rFonts w:ascii="Arial" w:hAnsi="Arial" w:cs="Arial"/>
                <w:sz w:val="18"/>
                <w:lang w:eastAsia="fr-FR"/>
              </w:rPr>
            </w:pPr>
            <w:r w:rsidRPr="000A2326">
              <w:rPr>
                <w:rFonts w:ascii="Arial" w:hAnsi="Arial" w:cs="Arial"/>
                <w:b w:val="0"/>
                <w:bCs w:val="0"/>
                <w:sz w:val="18"/>
                <w:lang w:eastAsia="fr-FR"/>
              </w:rPr>
              <w:t>Local Admin</w:t>
            </w:r>
          </w:p>
        </w:tc>
        <w:tc>
          <w:tcPr>
            <w:tcW w:w="2160" w:type="dxa"/>
          </w:tcPr>
          <w:p w14:paraId="4C35CA7F" w14:textId="319D4F2C" w:rsidR="008A6CFD" w:rsidRDefault="008A6CFD" w:rsidP="008A6CFD">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 w:val="18"/>
                <w:lang w:eastAsia="fr-FR"/>
              </w:rPr>
            </w:pPr>
            <w:r>
              <w:rPr>
                <w:rFonts w:ascii="Arial" w:hAnsi="Arial" w:cs="Arial"/>
                <w:sz w:val="18"/>
                <w:lang w:eastAsia="fr-FR"/>
              </w:rPr>
              <w:t>Inbound CT interface / ETL</w:t>
            </w:r>
          </w:p>
        </w:tc>
        <w:tc>
          <w:tcPr>
            <w:tcW w:w="4600" w:type="dxa"/>
          </w:tcPr>
          <w:p w14:paraId="368811A7" w14:textId="77777777" w:rsidR="008A6CFD" w:rsidRDefault="008A6CFD" w:rsidP="008A6CFD">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 w:val="18"/>
                <w:lang w:eastAsia="fr-FR"/>
              </w:rPr>
            </w:pPr>
            <w:r>
              <w:rPr>
                <w:rFonts w:ascii="Arial" w:hAnsi="Arial" w:cs="Arial"/>
                <w:sz w:val="18"/>
                <w:lang w:eastAsia="fr-FR"/>
              </w:rPr>
              <w:t>Provide a flat file to upload contract terms, include values for “Benefit Type”</w:t>
            </w:r>
          </w:p>
          <w:p w14:paraId="6708B1B9" w14:textId="548A6F30" w:rsidR="008A6CFD" w:rsidRDefault="008A6CFD" w:rsidP="008A6CFD">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 w:val="18"/>
                <w:lang w:eastAsia="fr-FR"/>
              </w:rPr>
            </w:pPr>
            <w:r>
              <w:rPr>
                <w:rFonts w:ascii="Arial" w:hAnsi="Arial" w:cs="Arial"/>
                <w:sz w:val="18"/>
                <w:lang w:eastAsia="fr-FR"/>
              </w:rPr>
              <w:t xml:space="preserve"> “Contract Term” for Distribution/Incentives records</w:t>
            </w:r>
          </w:p>
          <w:p w14:paraId="5396F33A" w14:textId="5334FDFA" w:rsidR="008A6CFD" w:rsidRDefault="008A6CFD" w:rsidP="008A6CFD">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 w:val="18"/>
                <w:lang w:eastAsia="fr-FR"/>
              </w:rPr>
            </w:pPr>
            <w:r>
              <w:rPr>
                <w:rFonts w:ascii="Arial" w:hAnsi="Arial" w:cs="Arial"/>
                <w:sz w:val="18"/>
                <w:lang w:eastAsia="fr-FR"/>
              </w:rPr>
              <w:t>Place the CT flat file on the IUNP folder (SSIS console).</w:t>
            </w:r>
          </w:p>
          <w:p w14:paraId="60FDDCEC" w14:textId="77777777" w:rsidR="008A6CFD" w:rsidRDefault="008A6CFD" w:rsidP="008A6CFD">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 w:val="18"/>
                <w:lang w:eastAsia="fr-FR"/>
              </w:rPr>
            </w:pPr>
            <w:r>
              <w:rPr>
                <w:rFonts w:ascii="Arial" w:hAnsi="Arial" w:cs="Arial"/>
                <w:sz w:val="18"/>
                <w:lang w:eastAsia="fr-FR"/>
              </w:rPr>
              <w:t>Wait nightly upload of the files and the ETL process.</w:t>
            </w:r>
          </w:p>
          <w:p w14:paraId="46A654D6" w14:textId="00596732" w:rsidR="008A6CFD" w:rsidRDefault="008A6CFD" w:rsidP="008A6CFD">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sz w:val="18"/>
                <w:lang w:eastAsia="fr-FR"/>
              </w:rPr>
            </w:pPr>
            <w:r>
              <w:rPr>
                <w:rFonts w:ascii="Arial" w:hAnsi="Arial" w:cs="Arial"/>
                <w:sz w:val="18"/>
                <w:lang w:eastAsia="fr-FR"/>
              </w:rPr>
              <w:t>Verify next day that the contract terms are properly uploaded and available at Siebel Sales.</w:t>
            </w:r>
          </w:p>
        </w:tc>
      </w:tr>
    </w:tbl>
    <w:p w14:paraId="6AB0E113" w14:textId="0A979CDB" w:rsidR="0058426B" w:rsidRDefault="0058426B" w:rsidP="00971A0D"/>
    <w:sectPr w:rsidR="0058426B" w:rsidSect="00A40CF6">
      <w:pgSz w:w="11906" w:h="16838" w:code="9"/>
      <w:pgMar w:top="1411" w:right="1642" w:bottom="878" w:left="1339" w:header="720" w:footer="56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D27478" w14:textId="77777777" w:rsidR="00565483" w:rsidRDefault="00565483" w:rsidP="00A713EF">
      <w:pPr>
        <w:spacing w:after="0" w:line="240" w:lineRule="auto"/>
      </w:pPr>
      <w:r>
        <w:separator/>
      </w:r>
    </w:p>
  </w:endnote>
  <w:endnote w:type="continuationSeparator" w:id="0">
    <w:p w14:paraId="69ADED13" w14:textId="77777777" w:rsidR="00565483" w:rsidRDefault="00565483" w:rsidP="00A713EF">
      <w:pPr>
        <w:spacing w:after="0" w:line="240" w:lineRule="auto"/>
      </w:pPr>
      <w:r>
        <w:continuationSeparator/>
      </w:r>
    </w:p>
  </w:endnote>
  <w:endnote w:type="continuationNotice" w:id="1">
    <w:p w14:paraId="7E546A31" w14:textId="77777777" w:rsidR="00565483" w:rsidRDefault="0056548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JTI">
    <w:altName w:val="Segoe UI"/>
    <w:charset w:val="00"/>
    <w:family w:val="swiss"/>
    <w:pitch w:val="variable"/>
    <w:sig w:usb0="00000087" w:usb1="00000000" w:usb2="00000000" w:usb3="00000000" w:csb0="0000001B" w:csb1="00000000"/>
  </w:font>
  <w:font w:name="Arial Unicode MS">
    <w:panose1 w:val="020B0604020202020204"/>
    <w:charset w:val="00"/>
    <w:family w:val="roman"/>
    <w:pitch w:val="variable"/>
    <w:sig w:usb0="00000003" w:usb1="00000000" w:usb2="00000000" w:usb3="00000000" w:csb0="00000001" w:csb1="00000000"/>
  </w:font>
  <w:font w:name="MS PGothic">
    <w:altName w:val="ＭＳ Ｐゴシック"/>
    <w:panose1 w:val="020B0600070205080204"/>
    <w:charset w:val="80"/>
    <w:family w:val="swiss"/>
    <w:pitch w:val="variable"/>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Roboto">
    <w:altName w:val="Roboto"/>
    <w:charset w:val="00"/>
    <w:family w:val="auto"/>
    <w:pitch w:val="variable"/>
    <w:sig w:usb0="E00002FF" w:usb1="5000205B" w:usb2="0000002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910D7D" w14:textId="77777777" w:rsidR="00E36067" w:rsidRDefault="00E3606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B481FF" w14:textId="356FBA5F" w:rsidR="00E36067" w:rsidRPr="00A4624D" w:rsidRDefault="00E36067" w:rsidP="00C27622">
    <w:pPr>
      <w:pStyle w:val="Piedepgina"/>
    </w:pPr>
    <w:r w:rsidRPr="00FF1F95">
      <w:t xml:space="preserve">JTI </w:t>
    </w:r>
    <w:r>
      <w:t>TME Functional Design</w:t>
    </w:r>
    <w:r>
      <w:tab/>
      <w:t xml:space="preserve">Page </w:t>
    </w:r>
    <w:r>
      <w:fldChar w:fldCharType="begin"/>
    </w:r>
    <w:r>
      <w:instrText xml:space="preserve"> PAGE   \* MERGEFORMAT </w:instrText>
    </w:r>
    <w:r>
      <w:fldChar w:fldCharType="separate"/>
    </w:r>
    <w:r>
      <w:t>2</w:t>
    </w:r>
    <w:r>
      <w:fldChar w:fldCharType="end"/>
    </w:r>
    <w:r>
      <w:t xml:space="preserve"> of </w:t>
    </w:r>
    <w:fldSimple w:instr="NUMPAGES   \* MERGEFORMAT">
      <w:r>
        <w:t>3</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2C6407" w14:textId="386AD307" w:rsidR="00E36067" w:rsidRPr="00FF1F95" w:rsidRDefault="00E36067" w:rsidP="00C27622">
    <w:pPr>
      <w:pStyle w:val="Piedepgina"/>
    </w:pPr>
    <w:r w:rsidRPr="00FF1F95">
      <w:t xml:space="preserve">JTI </w:t>
    </w:r>
    <w:r>
      <w:t>TME Functional Design</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850980" w14:textId="247E5655" w:rsidR="00E36067" w:rsidRPr="00C27622" w:rsidRDefault="00E36067" w:rsidP="00C27622">
    <w:pPr>
      <w:pStyle w:val="Piedepgina"/>
    </w:pPr>
    <w:r w:rsidRPr="00FF1F95">
      <w:t xml:space="preserve">JTI </w:t>
    </w:r>
    <w:r>
      <w:t>TME Functional Design</w:t>
    </w:r>
    <w:r w:rsidRPr="00C27622">
      <w:tab/>
      <w:t xml:space="preserve">Page </w:t>
    </w:r>
    <w:r w:rsidRPr="00C27622">
      <w:fldChar w:fldCharType="begin"/>
    </w:r>
    <w:r w:rsidRPr="00C27622">
      <w:instrText xml:space="preserve"> PAGE   \* MERGEFORMAT </w:instrText>
    </w:r>
    <w:r w:rsidRPr="00C27622">
      <w:fldChar w:fldCharType="separate"/>
    </w:r>
    <w:r w:rsidRPr="00C27622">
      <w:t>1</w:t>
    </w:r>
    <w:r w:rsidRPr="00C27622">
      <w:fldChar w:fldCharType="end"/>
    </w:r>
    <w:r w:rsidRPr="00C27622">
      <w:t xml:space="preserve"> of </w:t>
    </w:r>
    <w:fldSimple w:instr="NUMPAGES   \* MERGEFORMAT">
      <w:r w:rsidRPr="00C27622">
        <w:t>2</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70B740" w14:textId="77777777" w:rsidR="00565483" w:rsidRDefault="00565483" w:rsidP="00A713EF">
      <w:pPr>
        <w:spacing w:after="0" w:line="240" w:lineRule="auto"/>
      </w:pPr>
      <w:r>
        <w:separator/>
      </w:r>
    </w:p>
  </w:footnote>
  <w:footnote w:type="continuationSeparator" w:id="0">
    <w:p w14:paraId="0C37F3CE" w14:textId="77777777" w:rsidR="00565483" w:rsidRDefault="00565483" w:rsidP="00A713EF">
      <w:pPr>
        <w:spacing w:after="0" w:line="240" w:lineRule="auto"/>
      </w:pPr>
      <w:r>
        <w:continuationSeparator/>
      </w:r>
    </w:p>
  </w:footnote>
  <w:footnote w:type="continuationNotice" w:id="1">
    <w:p w14:paraId="23BA1193" w14:textId="77777777" w:rsidR="00565483" w:rsidRDefault="0056548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77407E" w14:textId="77777777" w:rsidR="00E36067" w:rsidRDefault="00E36067">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2AD8D6" w14:textId="77777777" w:rsidR="00E36067" w:rsidRDefault="00E36067">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465657" w14:textId="77777777" w:rsidR="00E36067" w:rsidRDefault="00E36067" w:rsidP="00C27622">
    <w:pPr>
      <w:pStyle w:val="Encabezado"/>
    </w:pPr>
    <w:r>
      <w:rPr>
        <w:noProof/>
      </w:rPr>
      <mc:AlternateContent>
        <mc:Choice Requires="wps">
          <w:drawing>
            <wp:anchor distT="0" distB="0" distL="114300" distR="114300" simplePos="0" relativeHeight="251658241" behindDoc="0" locked="0" layoutInCell="1" allowOverlap="1" wp14:anchorId="3E3C8378" wp14:editId="328C7726">
              <wp:simplePos x="0" y="0"/>
              <wp:positionH relativeFrom="page">
                <wp:posOffset>407035</wp:posOffset>
              </wp:positionH>
              <wp:positionV relativeFrom="page">
                <wp:posOffset>493395</wp:posOffset>
              </wp:positionV>
              <wp:extent cx="2520000" cy="576000"/>
              <wp:effectExtent l="0" t="0" r="13970" b="14605"/>
              <wp:wrapNone/>
              <wp:docPr id="3" name="Text Box 3"/>
              <wp:cNvGraphicFramePr/>
              <a:graphic xmlns:a="http://schemas.openxmlformats.org/drawingml/2006/main">
                <a:graphicData uri="http://schemas.microsoft.com/office/word/2010/wordprocessingShape">
                  <wps:wsp>
                    <wps:cNvSpPr txBox="1"/>
                    <wps:spPr>
                      <a:xfrm>
                        <a:off x="0" y="0"/>
                        <a:ext cx="2520000" cy="576000"/>
                      </a:xfrm>
                      <a:prstGeom prst="rect">
                        <a:avLst/>
                      </a:prstGeom>
                      <a:noFill/>
                      <a:ln w="6350">
                        <a:noFill/>
                      </a:ln>
                    </wps:spPr>
                    <wps:txbx>
                      <w:txbxContent>
                        <w:p w14:paraId="72BFDEC3" w14:textId="4FBF5CD0" w:rsidR="00E36067" w:rsidRPr="00F65DEF" w:rsidRDefault="00E36067" w:rsidP="00C27622">
                          <w:pPr>
                            <w:pStyle w:val="Function"/>
                          </w:pPr>
                          <w:r>
                            <w:t>IT TME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3C8378" id="_x0000_t202" coordsize="21600,21600" o:spt="202" path="m,l,21600r21600,l21600,xe">
              <v:stroke joinstyle="miter"/>
              <v:path gradientshapeok="t" o:connecttype="rect"/>
            </v:shapetype>
            <v:shape id="Text Box 3" o:spid="_x0000_s1026" type="#_x0000_t202" style="position:absolute;margin-left:32.05pt;margin-top:38.85pt;width:198.45pt;height:45.35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" filled="f" stroked="f" strokeweight=".5pt">
              <v:textbox inset="0,0,0,0">
                <w:txbxContent>
                  <w:p w14:paraId="72BFDEC3" w14:textId="4FBF5CD0" w:rsidR="00E36067" w:rsidRPr="00F65DEF" w:rsidRDefault="00E36067" w:rsidP="00C27622">
                    <w:pPr>
                      <w:pStyle w:val="Function"/>
                    </w:pPr>
                    <w:r>
                      <w:t>IT TME</w:t>
                    </w:r>
                  </w:p>
                </w:txbxContent>
              </v:textbox>
              <w10:wrap anchorx="page" anchory="page"/>
            </v:shape>
          </w:pict>
        </mc:Fallback>
      </mc:AlternateContent>
    </w:r>
    <w:r w:rsidRPr="009D2BF1">
      <w:rPr>
        <w:noProof/>
      </w:rPr>
      <w:drawing>
        <wp:anchor distT="0" distB="0" distL="114300" distR="114300" simplePos="0" relativeHeight="251658240" behindDoc="0" locked="0" layoutInCell="1" allowOverlap="1" wp14:anchorId="51C3BD80" wp14:editId="5D49C964">
          <wp:simplePos x="0" y="0"/>
          <wp:positionH relativeFrom="page">
            <wp:posOffset>6398260</wp:posOffset>
          </wp:positionH>
          <wp:positionV relativeFrom="page">
            <wp:posOffset>446405</wp:posOffset>
          </wp:positionV>
          <wp:extent cx="792000" cy="583200"/>
          <wp:effectExtent l="0" t="0" r="8255" b="762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2000" cy="5832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409B1C" w14:textId="08B1D023" w:rsidR="00E36067" w:rsidRPr="00785F79" w:rsidRDefault="00E36067" w:rsidP="00785F7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53424D"/>
    <w:multiLevelType w:val="hybridMultilevel"/>
    <w:tmpl w:val="A4E8ED56"/>
    <w:lvl w:ilvl="0" w:tplc="0C0A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683B83"/>
    <w:multiLevelType w:val="hybridMultilevel"/>
    <w:tmpl w:val="2CA2CC14"/>
    <w:lvl w:ilvl="0" w:tplc="0C0A0017">
      <w:start w:val="1"/>
      <w:numFmt w:val="lowerLetter"/>
      <w:lvlText w:val="%1)"/>
      <w:lvlJc w:val="left"/>
      <w:pPr>
        <w:ind w:left="360" w:hanging="360"/>
      </w:pPr>
      <w:rPr>
        <w:rFonts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15:restartNumberingAfterBreak="0">
    <w:nsid w:val="077719BF"/>
    <w:multiLevelType w:val="hybridMultilevel"/>
    <w:tmpl w:val="EAFC5AA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95E09D0"/>
    <w:multiLevelType w:val="hybridMultilevel"/>
    <w:tmpl w:val="4E3A65AE"/>
    <w:lvl w:ilvl="0" w:tplc="55F4C5B4">
      <w:start w:val="1"/>
      <w:numFmt w:val="bullet"/>
      <w:lvlText w:val="·"/>
      <w:lvlJc w:val="left"/>
      <w:pPr>
        <w:ind w:left="720" w:hanging="360"/>
      </w:pPr>
      <w:rPr>
        <w:rFonts w:ascii="Symbol" w:hAnsi="Symbol" w:hint="default"/>
      </w:rPr>
    </w:lvl>
    <w:lvl w:ilvl="1" w:tplc="21705152">
      <w:start w:val="1"/>
      <w:numFmt w:val="bullet"/>
      <w:lvlText w:val="o"/>
      <w:lvlJc w:val="left"/>
      <w:pPr>
        <w:ind w:left="1440" w:hanging="360"/>
      </w:pPr>
      <w:rPr>
        <w:rFonts w:ascii="Courier New" w:hAnsi="Courier New" w:hint="default"/>
      </w:rPr>
    </w:lvl>
    <w:lvl w:ilvl="2" w:tplc="2B409D50">
      <w:start w:val="1"/>
      <w:numFmt w:val="bullet"/>
      <w:lvlText w:val=""/>
      <w:lvlJc w:val="left"/>
      <w:pPr>
        <w:ind w:left="2160" w:hanging="360"/>
      </w:pPr>
      <w:rPr>
        <w:rFonts w:ascii="Wingdings" w:hAnsi="Wingdings" w:hint="default"/>
      </w:rPr>
    </w:lvl>
    <w:lvl w:ilvl="3" w:tplc="A504FF30">
      <w:start w:val="1"/>
      <w:numFmt w:val="bullet"/>
      <w:lvlText w:val=""/>
      <w:lvlJc w:val="left"/>
      <w:pPr>
        <w:ind w:left="2880" w:hanging="360"/>
      </w:pPr>
      <w:rPr>
        <w:rFonts w:ascii="Symbol" w:hAnsi="Symbol" w:hint="default"/>
      </w:rPr>
    </w:lvl>
    <w:lvl w:ilvl="4" w:tplc="6084045C">
      <w:start w:val="1"/>
      <w:numFmt w:val="bullet"/>
      <w:lvlText w:val="o"/>
      <w:lvlJc w:val="left"/>
      <w:pPr>
        <w:ind w:left="3600" w:hanging="360"/>
      </w:pPr>
      <w:rPr>
        <w:rFonts w:ascii="Courier New" w:hAnsi="Courier New" w:hint="default"/>
      </w:rPr>
    </w:lvl>
    <w:lvl w:ilvl="5" w:tplc="93F819E2">
      <w:start w:val="1"/>
      <w:numFmt w:val="bullet"/>
      <w:lvlText w:val=""/>
      <w:lvlJc w:val="left"/>
      <w:pPr>
        <w:ind w:left="4320" w:hanging="360"/>
      </w:pPr>
      <w:rPr>
        <w:rFonts w:ascii="Wingdings" w:hAnsi="Wingdings" w:hint="default"/>
      </w:rPr>
    </w:lvl>
    <w:lvl w:ilvl="6" w:tplc="7B38B6A0">
      <w:start w:val="1"/>
      <w:numFmt w:val="bullet"/>
      <w:lvlText w:val=""/>
      <w:lvlJc w:val="left"/>
      <w:pPr>
        <w:ind w:left="5040" w:hanging="360"/>
      </w:pPr>
      <w:rPr>
        <w:rFonts w:ascii="Symbol" w:hAnsi="Symbol" w:hint="default"/>
      </w:rPr>
    </w:lvl>
    <w:lvl w:ilvl="7" w:tplc="BA3C013E">
      <w:start w:val="1"/>
      <w:numFmt w:val="bullet"/>
      <w:lvlText w:val="o"/>
      <w:lvlJc w:val="left"/>
      <w:pPr>
        <w:ind w:left="5760" w:hanging="360"/>
      </w:pPr>
      <w:rPr>
        <w:rFonts w:ascii="Courier New" w:hAnsi="Courier New" w:hint="default"/>
      </w:rPr>
    </w:lvl>
    <w:lvl w:ilvl="8" w:tplc="221A9EBC">
      <w:start w:val="1"/>
      <w:numFmt w:val="bullet"/>
      <w:lvlText w:val=""/>
      <w:lvlJc w:val="left"/>
      <w:pPr>
        <w:ind w:left="6480" w:hanging="360"/>
      </w:pPr>
      <w:rPr>
        <w:rFonts w:ascii="Wingdings" w:hAnsi="Wingdings" w:hint="default"/>
      </w:rPr>
    </w:lvl>
  </w:abstractNum>
  <w:abstractNum w:abstractNumId="4" w15:restartNumberingAfterBreak="0">
    <w:nsid w:val="0AA16F94"/>
    <w:multiLevelType w:val="hybridMultilevel"/>
    <w:tmpl w:val="B0AC4BFC"/>
    <w:lvl w:ilvl="0" w:tplc="0C0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C76325"/>
    <w:multiLevelType w:val="hybridMultilevel"/>
    <w:tmpl w:val="922ACAD8"/>
    <w:lvl w:ilvl="0" w:tplc="0C0A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F0B40F5"/>
    <w:multiLevelType w:val="hybridMultilevel"/>
    <w:tmpl w:val="23B2BB52"/>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7" w15:restartNumberingAfterBreak="0">
    <w:nsid w:val="14FA6F4E"/>
    <w:multiLevelType w:val="hybridMultilevel"/>
    <w:tmpl w:val="9F923508"/>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8" w15:restartNumberingAfterBreak="0">
    <w:nsid w:val="18D736EE"/>
    <w:multiLevelType w:val="hybridMultilevel"/>
    <w:tmpl w:val="BE1A91A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B390B3C"/>
    <w:multiLevelType w:val="hybridMultilevel"/>
    <w:tmpl w:val="733E6BB4"/>
    <w:lvl w:ilvl="0" w:tplc="D1AC4FCA">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E347830"/>
    <w:multiLevelType w:val="hybridMultilevel"/>
    <w:tmpl w:val="3886F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913117"/>
    <w:multiLevelType w:val="hybridMultilevel"/>
    <w:tmpl w:val="E2ECF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A37DA1"/>
    <w:multiLevelType w:val="hybridMultilevel"/>
    <w:tmpl w:val="D75214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1664434"/>
    <w:multiLevelType w:val="hybridMultilevel"/>
    <w:tmpl w:val="928C6864"/>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4" w15:restartNumberingAfterBreak="0">
    <w:nsid w:val="344618D1"/>
    <w:multiLevelType w:val="hybridMultilevel"/>
    <w:tmpl w:val="8C1441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4BB22AD"/>
    <w:multiLevelType w:val="hybridMultilevel"/>
    <w:tmpl w:val="77DCB0C8"/>
    <w:lvl w:ilvl="0" w:tplc="72CC6852">
      <w:start w:val="1"/>
      <w:numFmt w:val="bullet"/>
      <w:pStyle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52F7A4D"/>
    <w:multiLevelType w:val="multilevel"/>
    <w:tmpl w:val="F5A0B64E"/>
    <w:lvl w:ilvl="0">
      <w:start w:val="1"/>
      <w:numFmt w:val="decimal"/>
      <w:pStyle w:val="Ttulo1"/>
      <w:lvlText w:val="%1."/>
      <w:lvlJc w:val="left"/>
      <w:pPr>
        <w:ind w:left="360" w:hanging="360"/>
      </w:pPr>
      <w:rPr>
        <w:rFonts w:asciiTheme="minorHAnsi" w:hAnsiTheme="minorHAnsi" w:hint="default"/>
        <w:b/>
        <w:i w:val="0"/>
        <w:color w:val="8031A7" w:themeColor="accent4"/>
        <w:sz w:val="22"/>
      </w:rPr>
    </w:lvl>
    <w:lvl w:ilvl="1">
      <w:start w:val="1"/>
      <w:numFmt w:val="decimal"/>
      <w:pStyle w:val="Ttulo2"/>
      <w:lvlText w:val="%1.%2"/>
      <w:lvlJc w:val="left"/>
      <w:pPr>
        <w:ind w:left="786" w:hanging="360"/>
      </w:pPr>
      <w:rPr>
        <w:rFonts w:hint="default"/>
        <w:b w:val="0"/>
        <w:i/>
        <w:color w:val="8031A7" w:themeColor="accent4"/>
        <w:sz w:val="22"/>
      </w:rPr>
    </w:lvl>
    <w:lvl w:ilvl="2">
      <w:start w:val="1"/>
      <w:numFmt w:val="decimal"/>
      <w:lvlText w:val="%1.%2.%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7" w15:restartNumberingAfterBreak="0">
    <w:nsid w:val="460A3343"/>
    <w:multiLevelType w:val="hybridMultilevel"/>
    <w:tmpl w:val="B7329CD6"/>
    <w:lvl w:ilvl="0" w:tplc="0C0A0017">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D94D95"/>
    <w:multiLevelType w:val="hybridMultilevel"/>
    <w:tmpl w:val="047A1E34"/>
    <w:lvl w:ilvl="0" w:tplc="0C0A0017">
      <w:start w:val="1"/>
      <w:numFmt w:val="lowerLetter"/>
      <w:lvlText w:val="%1)"/>
      <w:lvlJc w:val="left"/>
      <w:pPr>
        <w:ind w:left="360" w:hanging="360"/>
      </w:pPr>
    </w:lvl>
    <w:lvl w:ilvl="1" w:tplc="0C0A0019">
      <w:start w:val="1"/>
      <w:numFmt w:val="lowerLetter"/>
      <w:lvlText w:val="%2."/>
      <w:lvlJc w:val="left"/>
      <w:pPr>
        <w:ind w:left="1080" w:hanging="360"/>
      </w:pPr>
    </w:lvl>
    <w:lvl w:ilvl="2" w:tplc="0C0A001B">
      <w:start w:val="1"/>
      <w:numFmt w:val="lowerRoman"/>
      <w:lvlText w:val="%3."/>
      <w:lvlJc w:val="right"/>
      <w:pPr>
        <w:ind w:left="1800" w:hanging="180"/>
      </w:pPr>
    </w:lvl>
    <w:lvl w:ilvl="3" w:tplc="0C0A0001">
      <w:start w:val="1"/>
      <w:numFmt w:val="bullet"/>
      <w:lvlText w:val=""/>
      <w:lvlJc w:val="left"/>
      <w:pPr>
        <w:ind w:left="2520" w:hanging="360"/>
      </w:pPr>
      <w:rPr>
        <w:rFonts w:ascii="Symbol" w:hAnsi="Symbol" w:hint="default"/>
      </w:r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9" w15:restartNumberingAfterBreak="0">
    <w:nsid w:val="4A7371E2"/>
    <w:multiLevelType w:val="hybridMultilevel"/>
    <w:tmpl w:val="2B468510"/>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15:restartNumberingAfterBreak="0">
    <w:nsid w:val="4B680E12"/>
    <w:multiLevelType w:val="hybridMultilevel"/>
    <w:tmpl w:val="0AA25F04"/>
    <w:lvl w:ilvl="0" w:tplc="B69E7578">
      <w:numFmt w:val="bullet"/>
      <w:lvlText w:val="-"/>
      <w:lvlJc w:val="left"/>
      <w:pPr>
        <w:ind w:left="720" w:hanging="360"/>
      </w:pPr>
      <w:rPr>
        <w:rFonts w:ascii="Arial" w:eastAsia="Calibr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4DA908C8"/>
    <w:multiLevelType w:val="hybridMultilevel"/>
    <w:tmpl w:val="78EC77C4"/>
    <w:lvl w:ilvl="0" w:tplc="0C0A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E585ED3"/>
    <w:multiLevelType w:val="hybridMultilevel"/>
    <w:tmpl w:val="5C941580"/>
    <w:lvl w:ilvl="0" w:tplc="04190001">
      <w:start w:val="1"/>
      <w:numFmt w:val="bullet"/>
      <w:lvlText w:val=""/>
      <w:lvlJc w:val="left"/>
      <w:pPr>
        <w:ind w:left="720" w:hanging="360"/>
      </w:pPr>
      <w:rPr>
        <w:rFonts w:ascii="Symbol" w:hAnsi="Symbol" w:hint="default"/>
      </w:rPr>
    </w:lvl>
    <w:lvl w:ilvl="1" w:tplc="4872AD80">
      <w:numFmt w:val="bullet"/>
      <w:lvlText w:val="•"/>
      <w:lvlJc w:val="left"/>
      <w:pPr>
        <w:ind w:left="1800" w:hanging="720"/>
      </w:pPr>
      <w:rPr>
        <w:rFonts w:ascii="Arial" w:eastAsiaTheme="minorHAnsi" w:hAnsi="Arial" w:cs="Aria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514D2DCC"/>
    <w:multiLevelType w:val="hybridMultilevel"/>
    <w:tmpl w:val="96024FB6"/>
    <w:lvl w:ilvl="0" w:tplc="04190015">
      <w:start w:val="1"/>
      <w:numFmt w:val="upp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566517EA"/>
    <w:multiLevelType w:val="hybridMultilevel"/>
    <w:tmpl w:val="FF76E7A0"/>
    <w:lvl w:ilvl="0" w:tplc="65A61630">
      <w:start w:val="1"/>
      <w:numFmt w:val="bullet"/>
      <w:lvlText w:val=""/>
      <w:lvlJc w:val="left"/>
      <w:pPr>
        <w:ind w:left="720" w:hanging="360"/>
      </w:pPr>
      <w:rPr>
        <w:rFonts w:ascii="Symbol" w:hAnsi="Symbol" w:hint="default"/>
      </w:rPr>
    </w:lvl>
    <w:lvl w:ilvl="1" w:tplc="99FC0588">
      <w:start w:val="1"/>
      <w:numFmt w:val="bullet"/>
      <w:pStyle w:val="Subbullet"/>
      <w:lvlText w:val="–"/>
      <w:lvlJc w:val="left"/>
      <w:pPr>
        <w:ind w:left="1440" w:hanging="360"/>
      </w:pPr>
      <w:rPr>
        <w:rFonts w:ascii="Arial" w:hAnsi="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80E597D"/>
    <w:multiLevelType w:val="hybridMultilevel"/>
    <w:tmpl w:val="4C0E2E04"/>
    <w:lvl w:ilvl="0" w:tplc="4A4CD4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E121549"/>
    <w:multiLevelType w:val="hybridMultilevel"/>
    <w:tmpl w:val="9D4AB758"/>
    <w:lvl w:ilvl="0" w:tplc="0C0A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EFC2CBA"/>
    <w:multiLevelType w:val="hybridMultilevel"/>
    <w:tmpl w:val="30E2C2D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F23690A"/>
    <w:multiLevelType w:val="hybridMultilevel"/>
    <w:tmpl w:val="A4E8ED56"/>
    <w:lvl w:ilvl="0" w:tplc="0C0A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9A3389C"/>
    <w:multiLevelType w:val="hybridMultilevel"/>
    <w:tmpl w:val="D48A2A66"/>
    <w:lvl w:ilvl="0" w:tplc="E43C8F66">
      <w:start w:val="2"/>
      <w:numFmt w:val="bullet"/>
      <w:lvlText w:val="-"/>
      <w:lvlJc w:val="left"/>
      <w:pPr>
        <w:ind w:left="1080" w:hanging="360"/>
      </w:pPr>
      <w:rPr>
        <w:rFonts w:ascii="JTI" w:eastAsia="Arial Unicode MS" w:hAnsi="JTI" w:cs="Arial Unicode M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B930773"/>
    <w:multiLevelType w:val="hybridMultilevel"/>
    <w:tmpl w:val="100E2F70"/>
    <w:lvl w:ilvl="0" w:tplc="0C0A000F">
      <w:start w:val="1"/>
      <w:numFmt w:val="decimal"/>
      <w:lvlText w:val="%1."/>
      <w:lvlJc w:val="left"/>
      <w:pPr>
        <w:ind w:left="360" w:hanging="360"/>
      </w:pPr>
      <w:rPr>
        <w:rFonts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3"/>
  </w:num>
  <w:num w:numId="2">
    <w:abstractNumId w:val="16"/>
  </w:num>
  <w:num w:numId="3">
    <w:abstractNumId w:val="15"/>
  </w:num>
  <w:num w:numId="4">
    <w:abstractNumId w:val="24"/>
  </w:num>
  <w:num w:numId="5">
    <w:abstractNumId w:val="8"/>
  </w:num>
  <w:num w:numId="6">
    <w:abstractNumId w:val="25"/>
  </w:num>
  <w:num w:numId="7">
    <w:abstractNumId w:val="22"/>
  </w:num>
  <w:num w:numId="8">
    <w:abstractNumId w:val="11"/>
  </w:num>
  <w:num w:numId="9">
    <w:abstractNumId w:val="20"/>
  </w:num>
  <w:num w:numId="10">
    <w:abstractNumId w:val="16"/>
  </w:num>
  <w:num w:numId="11">
    <w:abstractNumId w:val="29"/>
  </w:num>
  <w:num w:numId="12">
    <w:abstractNumId w:val="2"/>
  </w:num>
  <w:num w:numId="13">
    <w:abstractNumId w:val="27"/>
  </w:num>
  <w:num w:numId="14">
    <w:abstractNumId w:val="16"/>
  </w:num>
  <w:num w:numId="15">
    <w:abstractNumId w:val="16"/>
  </w:num>
  <w:num w:numId="16">
    <w:abstractNumId w:val="14"/>
  </w:num>
  <w:num w:numId="17">
    <w:abstractNumId w:val="23"/>
  </w:num>
  <w:num w:numId="18">
    <w:abstractNumId w:val="17"/>
  </w:num>
  <w:num w:numId="19">
    <w:abstractNumId w:val="21"/>
  </w:num>
  <w:num w:numId="20">
    <w:abstractNumId w:val="4"/>
  </w:num>
  <w:num w:numId="21">
    <w:abstractNumId w:val="10"/>
  </w:num>
  <w:num w:numId="22">
    <w:abstractNumId w:val="5"/>
  </w:num>
  <w:num w:numId="23">
    <w:abstractNumId w:val="30"/>
  </w:num>
  <w:num w:numId="24">
    <w:abstractNumId w:val="1"/>
  </w:num>
  <w:num w:numId="25">
    <w:abstractNumId w:val="28"/>
  </w:num>
  <w:num w:numId="26">
    <w:abstractNumId w:val="0"/>
  </w:num>
  <w:num w:numId="27">
    <w:abstractNumId w:val="19"/>
  </w:num>
  <w:num w:numId="28">
    <w:abstractNumId w:val="9"/>
  </w:num>
  <w:num w:numId="29">
    <w:abstractNumId w:val="12"/>
  </w:num>
  <w:num w:numId="30">
    <w:abstractNumId w:val="6"/>
  </w:num>
  <w:num w:numId="31">
    <w:abstractNumId w:val="7"/>
  </w:num>
  <w:num w:numId="32">
    <w:abstractNumId w:val="13"/>
  </w:num>
  <w:num w:numId="33">
    <w:abstractNumId w:val="18"/>
  </w:num>
  <w:num w:numId="3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8"/>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6151"/>
    <w:rsid w:val="00005307"/>
    <w:rsid w:val="00006FA0"/>
    <w:rsid w:val="00007B48"/>
    <w:rsid w:val="00011360"/>
    <w:rsid w:val="000127A5"/>
    <w:rsid w:val="000152F6"/>
    <w:rsid w:val="0002614B"/>
    <w:rsid w:val="00026DC6"/>
    <w:rsid w:val="00027F39"/>
    <w:rsid w:val="000305B7"/>
    <w:rsid w:val="00030FAB"/>
    <w:rsid w:val="0003145D"/>
    <w:rsid w:val="0003179E"/>
    <w:rsid w:val="00035235"/>
    <w:rsid w:val="00043E56"/>
    <w:rsid w:val="000517A0"/>
    <w:rsid w:val="0005358C"/>
    <w:rsid w:val="00055F62"/>
    <w:rsid w:val="00060AD2"/>
    <w:rsid w:val="000650D4"/>
    <w:rsid w:val="0006608B"/>
    <w:rsid w:val="000678B0"/>
    <w:rsid w:val="0007656D"/>
    <w:rsid w:val="00083685"/>
    <w:rsid w:val="00083CCC"/>
    <w:rsid w:val="00086AC8"/>
    <w:rsid w:val="00094131"/>
    <w:rsid w:val="000942CF"/>
    <w:rsid w:val="000954DA"/>
    <w:rsid w:val="000A1782"/>
    <w:rsid w:val="000A2326"/>
    <w:rsid w:val="000A3FFA"/>
    <w:rsid w:val="000A50CD"/>
    <w:rsid w:val="000A525D"/>
    <w:rsid w:val="000B075B"/>
    <w:rsid w:val="000B1760"/>
    <w:rsid w:val="000B4585"/>
    <w:rsid w:val="000B64A8"/>
    <w:rsid w:val="000B6B37"/>
    <w:rsid w:val="000C2D2E"/>
    <w:rsid w:val="000C300F"/>
    <w:rsid w:val="000C7161"/>
    <w:rsid w:val="000D0021"/>
    <w:rsid w:val="000D1369"/>
    <w:rsid w:val="000D4223"/>
    <w:rsid w:val="000D4B2A"/>
    <w:rsid w:val="000D6424"/>
    <w:rsid w:val="000D6E0F"/>
    <w:rsid w:val="000E3B83"/>
    <w:rsid w:val="000E7436"/>
    <w:rsid w:val="000F56CC"/>
    <w:rsid w:val="00100B7A"/>
    <w:rsid w:val="00101672"/>
    <w:rsid w:val="00103C31"/>
    <w:rsid w:val="00105565"/>
    <w:rsid w:val="0011204C"/>
    <w:rsid w:val="00113CE6"/>
    <w:rsid w:val="00120BF8"/>
    <w:rsid w:val="00121A8D"/>
    <w:rsid w:val="0012215C"/>
    <w:rsid w:val="00124718"/>
    <w:rsid w:val="00124AAF"/>
    <w:rsid w:val="0013159B"/>
    <w:rsid w:val="00136753"/>
    <w:rsid w:val="001373A1"/>
    <w:rsid w:val="00137EA2"/>
    <w:rsid w:val="0015068D"/>
    <w:rsid w:val="0015343A"/>
    <w:rsid w:val="001536C4"/>
    <w:rsid w:val="00155A1A"/>
    <w:rsid w:val="00162AC5"/>
    <w:rsid w:val="00163C69"/>
    <w:rsid w:val="00167BCD"/>
    <w:rsid w:val="001737F1"/>
    <w:rsid w:val="00176F56"/>
    <w:rsid w:val="00181EA5"/>
    <w:rsid w:val="0018220B"/>
    <w:rsid w:val="00182282"/>
    <w:rsid w:val="0018453D"/>
    <w:rsid w:val="001906F3"/>
    <w:rsid w:val="00191764"/>
    <w:rsid w:val="001929CF"/>
    <w:rsid w:val="00193A91"/>
    <w:rsid w:val="00193DEA"/>
    <w:rsid w:val="0019448B"/>
    <w:rsid w:val="00196262"/>
    <w:rsid w:val="001A07F3"/>
    <w:rsid w:val="001A1050"/>
    <w:rsid w:val="001A1D41"/>
    <w:rsid w:val="001A45AC"/>
    <w:rsid w:val="001A469D"/>
    <w:rsid w:val="001A46DA"/>
    <w:rsid w:val="001A538D"/>
    <w:rsid w:val="001A721B"/>
    <w:rsid w:val="001B769E"/>
    <w:rsid w:val="001C17D9"/>
    <w:rsid w:val="001D3561"/>
    <w:rsid w:val="001E04B6"/>
    <w:rsid w:val="001E2C85"/>
    <w:rsid w:val="001E7563"/>
    <w:rsid w:val="001F381F"/>
    <w:rsid w:val="001F3937"/>
    <w:rsid w:val="00200625"/>
    <w:rsid w:val="00202DCD"/>
    <w:rsid w:val="0020610D"/>
    <w:rsid w:val="0020680B"/>
    <w:rsid w:val="00206E81"/>
    <w:rsid w:val="00207783"/>
    <w:rsid w:val="00210078"/>
    <w:rsid w:val="00210EC2"/>
    <w:rsid w:val="00211409"/>
    <w:rsid w:val="00214F24"/>
    <w:rsid w:val="0021739B"/>
    <w:rsid w:val="00221659"/>
    <w:rsid w:val="002305E6"/>
    <w:rsid w:val="00230E51"/>
    <w:rsid w:val="00231DBB"/>
    <w:rsid w:val="00233A65"/>
    <w:rsid w:val="00236FD2"/>
    <w:rsid w:val="002418C8"/>
    <w:rsid w:val="00242CAF"/>
    <w:rsid w:val="00244480"/>
    <w:rsid w:val="00245248"/>
    <w:rsid w:val="002465CD"/>
    <w:rsid w:val="002506B0"/>
    <w:rsid w:val="0025270F"/>
    <w:rsid w:val="00253EDE"/>
    <w:rsid w:val="002564F5"/>
    <w:rsid w:val="00261C61"/>
    <w:rsid w:val="00262F34"/>
    <w:rsid w:val="00263F99"/>
    <w:rsid w:val="00266273"/>
    <w:rsid w:val="00272538"/>
    <w:rsid w:val="00276C08"/>
    <w:rsid w:val="002776DF"/>
    <w:rsid w:val="00277CA7"/>
    <w:rsid w:val="00283308"/>
    <w:rsid w:val="00283B18"/>
    <w:rsid w:val="00285033"/>
    <w:rsid w:val="00285201"/>
    <w:rsid w:val="00287131"/>
    <w:rsid w:val="00295D04"/>
    <w:rsid w:val="002A2E2A"/>
    <w:rsid w:val="002A34C0"/>
    <w:rsid w:val="002A3866"/>
    <w:rsid w:val="002B4C63"/>
    <w:rsid w:val="002B6A94"/>
    <w:rsid w:val="002B7125"/>
    <w:rsid w:val="002B7911"/>
    <w:rsid w:val="002C64CC"/>
    <w:rsid w:val="002D0ED7"/>
    <w:rsid w:val="002D3D19"/>
    <w:rsid w:val="002D5118"/>
    <w:rsid w:val="002D7360"/>
    <w:rsid w:val="002D7A0B"/>
    <w:rsid w:val="002E3600"/>
    <w:rsid w:val="002E39B8"/>
    <w:rsid w:val="002E45DD"/>
    <w:rsid w:val="002E5440"/>
    <w:rsid w:val="002E5D58"/>
    <w:rsid w:val="002F2321"/>
    <w:rsid w:val="002F47C9"/>
    <w:rsid w:val="00300F79"/>
    <w:rsid w:val="0030285A"/>
    <w:rsid w:val="00304703"/>
    <w:rsid w:val="003055B2"/>
    <w:rsid w:val="00306272"/>
    <w:rsid w:val="003129A3"/>
    <w:rsid w:val="0031477C"/>
    <w:rsid w:val="003171D0"/>
    <w:rsid w:val="003205E8"/>
    <w:rsid w:val="00326769"/>
    <w:rsid w:val="00327DFC"/>
    <w:rsid w:val="00330108"/>
    <w:rsid w:val="00331134"/>
    <w:rsid w:val="003311C0"/>
    <w:rsid w:val="00335FEB"/>
    <w:rsid w:val="00336F4E"/>
    <w:rsid w:val="00340B98"/>
    <w:rsid w:val="00341070"/>
    <w:rsid w:val="003410F8"/>
    <w:rsid w:val="0034163B"/>
    <w:rsid w:val="00343B2F"/>
    <w:rsid w:val="00345D93"/>
    <w:rsid w:val="0034725D"/>
    <w:rsid w:val="00350161"/>
    <w:rsid w:val="0035401D"/>
    <w:rsid w:val="00355576"/>
    <w:rsid w:val="003561E3"/>
    <w:rsid w:val="00360DED"/>
    <w:rsid w:val="003651E2"/>
    <w:rsid w:val="00365881"/>
    <w:rsid w:val="0036647B"/>
    <w:rsid w:val="003739BB"/>
    <w:rsid w:val="00374738"/>
    <w:rsid w:val="00374AA0"/>
    <w:rsid w:val="003758BA"/>
    <w:rsid w:val="00376438"/>
    <w:rsid w:val="00377544"/>
    <w:rsid w:val="00377AE4"/>
    <w:rsid w:val="0038039F"/>
    <w:rsid w:val="003806E4"/>
    <w:rsid w:val="003830E7"/>
    <w:rsid w:val="0038323F"/>
    <w:rsid w:val="00383247"/>
    <w:rsid w:val="003853AD"/>
    <w:rsid w:val="00385670"/>
    <w:rsid w:val="003A4542"/>
    <w:rsid w:val="003B5CBF"/>
    <w:rsid w:val="003C23C6"/>
    <w:rsid w:val="003C3FDF"/>
    <w:rsid w:val="003D0207"/>
    <w:rsid w:val="003D5615"/>
    <w:rsid w:val="003E0CBF"/>
    <w:rsid w:val="003E10FD"/>
    <w:rsid w:val="003E7B4F"/>
    <w:rsid w:val="003F344C"/>
    <w:rsid w:val="003F3FE5"/>
    <w:rsid w:val="003F5AD8"/>
    <w:rsid w:val="003F5E51"/>
    <w:rsid w:val="004067E4"/>
    <w:rsid w:val="00412414"/>
    <w:rsid w:val="00412C2D"/>
    <w:rsid w:val="00414573"/>
    <w:rsid w:val="00414D34"/>
    <w:rsid w:val="0041701F"/>
    <w:rsid w:val="00420BA2"/>
    <w:rsid w:val="00435843"/>
    <w:rsid w:val="00440777"/>
    <w:rsid w:val="00442515"/>
    <w:rsid w:val="004450D1"/>
    <w:rsid w:val="00445C88"/>
    <w:rsid w:val="00452BEF"/>
    <w:rsid w:val="00455597"/>
    <w:rsid w:val="00461C70"/>
    <w:rsid w:val="00462C94"/>
    <w:rsid w:val="00465DDB"/>
    <w:rsid w:val="004671CC"/>
    <w:rsid w:val="004913FF"/>
    <w:rsid w:val="00494357"/>
    <w:rsid w:val="004972AB"/>
    <w:rsid w:val="004A0E68"/>
    <w:rsid w:val="004A4458"/>
    <w:rsid w:val="004A7F5A"/>
    <w:rsid w:val="004B2429"/>
    <w:rsid w:val="004C064A"/>
    <w:rsid w:val="004C0AE9"/>
    <w:rsid w:val="004C3C77"/>
    <w:rsid w:val="004C5E47"/>
    <w:rsid w:val="004C7695"/>
    <w:rsid w:val="004D073E"/>
    <w:rsid w:val="004D253E"/>
    <w:rsid w:val="004D2B62"/>
    <w:rsid w:val="004D53BB"/>
    <w:rsid w:val="004D79BF"/>
    <w:rsid w:val="004E1CF2"/>
    <w:rsid w:val="004E49F6"/>
    <w:rsid w:val="004F14CF"/>
    <w:rsid w:val="004F548B"/>
    <w:rsid w:val="004F67B4"/>
    <w:rsid w:val="004F7D99"/>
    <w:rsid w:val="00500F10"/>
    <w:rsid w:val="00501DAB"/>
    <w:rsid w:val="0050719D"/>
    <w:rsid w:val="00510F1B"/>
    <w:rsid w:val="005155D7"/>
    <w:rsid w:val="0051583D"/>
    <w:rsid w:val="00521071"/>
    <w:rsid w:val="00521448"/>
    <w:rsid w:val="0052441F"/>
    <w:rsid w:val="00525EBE"/>
    <w:rsid w:val="005269B1"/>
    <w:rsid w:val="0052762C"/>
    <w:rsid w:val="005311F0"/>
    <w:rsid w:val="00532A54"/>
    <w:rsid w:val="005353DB"/>
    <w:rsid w:val="00536015"/>
    <w:rsid w:val="005366FF"/>
    <w:rsid w:val="0054036F"/>
    <w:rsid w:val="00551BAE"/>
    <w:rsid w:val="00551CDC"/>
    <w:rsid w:val="00560C6C"/>
    <w:rsid w:val="00561268"/>
    <w:rsid w:val="0056199B"/>
    <w:rsid w:val="005623F3"/>
    <w:rsid w:val="00562CAB"/>
    <w:rsid w:val="00563F5B"/>
    <w:rsid w:val="00565420"/>
    <w:rsid w:val="00565483"/>
    <w:rsid w:val="005659CC"/>
    <w:rsid w:val="00567042"/>
    <w:rsid w:val="00570871"/>
    <w:rsid w:val="0057105E"/>
    <w:rsid w:val="00571D32"/>
    <w:rsid w:val="00572795"/>
    <w:rsid w:val="00580474"/>
    <w:rsid w:val="0058426B"/>
    <w:rsid w:val="00585570"/>
    <w:rsid w:val="00587960"/>
    <w:rsid w:val="00591854"/>
    <w:rsid w:val="00595F01"/>
    <w:rsid w:val="005A5FD7"/>
    <w:rsid w:val="005A69D9"/>
    <w:rsid w:val="005A6A78"/>
    <w:rsid w:val="005A6EC4"/>
    <w:rsid w:val="005B070D"/>
    <w:rsid w:val="005B4DC8"/>
    <w:rsid w:val="005B5A39"/>
    <w:rsid w:val="005C4FB8"/>
    <w:rsid w:val="005C57CD"/>
    <w:rsid w:val="005C5DE3"/>
    <w:rsid w:val="005D0878"/>
    <w:rsid w:val="005D29A2"/>
    <w:rsid w:val="005D33CD"/>
    <w:rsid w:val="005D6614"/>
    <w:rsid w:val="005E4B00"/>
    <w:rsid w:val="005E57C3"/>
    <w:rsid w:val="005E71D8"/>
    <w:rsid w:val="005F3916"/>
    <w:rsid w:val="005F4D98"/>
    <w:rsid w:val="00600F34"/>
    <w:rsid w:val="00601369"/>
    <w:rsid w:val="006041B3"/>
    <w:rsid w:val="0060515F"/>
    <w:rsid w:val="0060536F"/>
    <w:rsid w:val="0060611E"/>
    <w:rsid w:val="00610783"/>
    <w:rsid w:val="0061166E"/>
    <w:rsid w:val="00612705"/>
    <w:rsid w:val="006162A0"/>
    <w:rsid w:val="00617AD6"/>
    <w:rsid w:val="00622549"/>
    <w:rsid w:val="006226A9"/>
    <w:rsid w:val="006276C1"/>
    <w:rsid w:val="00633B5A"/>
    <w:rsid w:val="00636B34"/>
    <w:rsid w:val="0064575D"/>
    <w:rsid w:val="00645822"/>
    <w:rsid w:val="0065118A"/>
    <w:rsid w:val="00652EAA"/>
    <w:rsid w:val="006538F6"/>
    <w:rsid w:val="006545F1"/>
    <w:rsid w:val="00657FAB"/>
    <w:rsid w:val="006660BA"/>
    <w:rsid w:val="006660D3"/>
    <w:rsid w:val="0066793A"/>
    <w:rsid w:val="00667EC5"/>
    <w:rsid w:val="00670213"/>
    <w:rsid w:val="006719FF"/>
    <w:rsid w:val="0067489F"/>
    <w:rsid w:val="00674E08"/>
    <w:rsid w:val="00675B0E"/>
    <w:rsid w:val="00682CC5"/>
    <w:rsid w:val="00686207"/>
    <w:rsid w:val="006862E0"/>
    <w:rsid w:val="0069291B"/>
    <w:rsid w:val="006970B3"/>
    <w:rsid w:val="006A10EC"/>
    <w:rsid w:val="006A4835"/>
    <w:rsid w:val="006B5773"/>
    <w:rsid w:val="006B7A3E"/>
    <w:rsid w:val="006C13C1"/>
    <w:rsid w:val="006C2ADA"/>
    <w:rsid w:val="006C34DA"/>
    <w:rsid w:val="006C7DAE"/>
    <w:rsid w:val="006D48D0"/>
    <w:rsid w:val="006D4ED6"/>
    <w:rsid w:val="006D564F"/>
    <w:rsid w:val="006D5BCE"/>
    <w:rsid w:val="006D64F4"/>
    <w:rsid w:val="006E01D6"/>
    <w:rsid w:val="006E02A5"/>
    <w:rsid w:val="006E247A"/>
    <w:rsid w:val="006E3FE8"/>
    <w:rsid w:val="006E702D"/>
    <w:rsid w:val="006E7451"/>
    <w:rsid w:val="006F0712"/>
    <w:rsid w:val="006F4163"/>
    <w:rsid w:val="006F4CC1"/>
    <w:rsid w:val="006F4EB7"/>
    <w:rsid w:val="006F7C72"/>
    <w:rsid w:val="007009F2"/>
    <w:rsid w:val="007042ED"/>
    <w:rsid w:val="007072E8"/>
    <w:rsid w:val="0070766E"/>
    <w:rsid w:val="0071249D"/>
    <w:rsid w:val="00731323"/>
    <w:rsid w:val="0073186A"/>
    <w:rsid w:val="0073273D"/>
    <w:rsid w:val="00732A92"/>
    <w:rsid w:val="007346FB"/>
    <w:rsid w:val="00737874"/>
    <w:rsid w:val="00742690"/>
    <w:rsid w:val="00744288"/>
    <w:rsid w:val="007445FA"/>
    <w:rsid w:val="00745CF2"/>
    <w:rsid w:val="0074679A"/>
    <w:rsid w:val="007469E3"/>
    <w:rsid w:val="00754856"/>
    <w:rsid w:val="00756549"/>
    <w:rsid w:val="007567F4"/>
    <w:rsid w:val="00756DAA"/>
    <w:rsid w:val="007574B3"/>
    <w:rsid w:val="007701E2"/>
    <w:rsid w:val="00770584"/>
    <w:rsid w:val="00770A5A"/>
    <w:rsid w:val="00772147"/>
    <w:rsid w:val="00772988"/>
    <w:rsid w:val="00774918"/>
    <w:rsid w:val="00777328"/>
    <w:rsid w:val="0078074D"/>
    <w:rsid w:val="00780DE6"/>
    <w:rsid w:val="007812B5"/>
    <w:rsid w:val="00781818"/>
    <w:rsid w:val="00781EA3"/>
    <w:rsid w:val="00783B25"/>
    <w:rsid w:val="007859E7"/>
    <w:rsid w:val="00785F79"/>
    <w:rsid w:val="00790FFD"/>
    <w:rsid w:val="00793926"/>
    <w:rsid w:val="00797146"/>
    <w:rsid w:val="0079728C"/>
    <w:rsid w:val="007B70A8"/>
    <w:rsid w:val="007B72F6"/>
    <w:rsid w:val="007C01A7"/>
    <w:rsid w:val="007C2362"/>
    <w:rsid w:val="007C2DD1"/>
    <w:rsid w:val="007C4986"/>
    <w:rsid w:val="007C5F05"/>
    <w:rsid w:val="007D26F7"/>
    <w:rsid w:val="007D38FE"/>
    <w:rsid w:val="007D72BA"/>
    <w:rsid w:val="007D7620"/>
    <w:rsid w:val="007D78AB"/>
    <w:rsid w:val="007E1165"/>
    <w:rsid w:val="007E3CBA"/>
    <w:rsid w:val="007E4C66"/>
    <w:rsid w:val="007F0EB5"/>
    <w:rsid w:val="007F12A1"/>
    <w:rsid w:val="00800848"/>
    <w:rsid w:val="008037B6"/>
    <w:rsid w:val="00804100"/>
    <w:rsid w:val="008042A6"/>
    <w:rsid w:val="00807697"/>
    <w:rsid w:val="008076E2"/>
    <w:rsid w:val="00812C4E"/>
    <w:rsid w:val="008167BB"/>
    <w:rsid w:val="00817BC1"/>
    <w:rsid w:val="00821E4A"/>
    <w:rsid w:val="008225AA"/>
    <w:rsid w:val="00822E83"/>
    <w:rsid w:val="00823094"/>
    <w:rsid w:val="00826ECF"/>
    <w:rsid w:val="008273D2"/>
    <w:rsid w:val="00831A6D"/>
    <w:rsid w:val="00835773"/>
    <w:rsid w:val="00835D9E"/>
    <w:rsid w:val="00837C3D"/>
    <w:rsid w:val="00837FE1"/>
    <w:rsid w:val="0084198F"/>
    <w:rsid w:val="00842B64"/>
    <w:rsid w:val="008448E0"/>
    <w:rsid w:val="00854B0B"/>
    <w:rsid w:val="0085598F"/>
    <w:rsid w:val="00857DBA"/>
    <w:rsid w:val="00860E9A"/>
    <w:rsid w:val="00863EAF"/>
    <w:rsid w:val="00865FFE"/>
    <w:rsid w:val="00871036"/>
    <w:rsid w:val="00873B22"/>
    <w:rsid w:val="00874216"/>
    <w:rsid w:val="008746C0"/>
    <w:rsid w:val="0087501A"/>
    <w:rsid w:val="00876A21"/>
    <w:rsid w:val="00882156"/>
    <w:rsid w:val="00885B9F"/>
    <w:rsid w:val="00886D91"/>
    <w:rsid w:val="0089143F"/>
    <w:rsid w:val="00895021"/>
    <w:rsid w:val="00895A03"/>
    <w:rsid w:val="008971FB"/>
    <w:rsid w:val="008A17F3"/>
    <w:rsid w:val="008A36CC"/>
    <w:rsid w:val="008A6A45"/>
    <w:rsid w:val="008A6CFD"/>
    <w:rsid w:val="008A6DFA"/>
    <w:rsid w:val="008A77F2"/>
    <w:rsid w:val="008B20FA"/>
    <w:rsid w:val="008B2506"/>
    <w:rsid w:val="008B6823"/>
    <w:rsid w:val="008B79CD"/>
    <w:rsid w:val="008C3AAB"/>
    <w:rsid w:val="008C3F3A"/>
    <w:rsid w:val="008C73B5"/>
    <w:rsid w:val="008D0E32"/>
    <w:rsid w:val="008D1EF4"/>
    <w:rsid w:val="008D3601"/>
    <w:rsid w:val="008D5E70"/>
    <w:rsid w:val="008E0651"/>
    <w:rsid w:val="008E3B88"/>
    <w:rsid w:val="008E7A23"/>
    <w:rsid w:val="008F5E57"/>
    <w:rsid w:val="009005EE"/>
    <w:rsid w:val="00900A09"/>
    <w:rsid w:val="00905A61"/>
    <w:rsid w:val="0092346B"/>
    <w:rsid w:val="00924E9D"/>
    <w:rsid w:val="00925423"/>
    <w:rsid w:val="00925BE7"/>
    <w:rsid w:val="00925D3D"/>
    <w:rsid w:val="00926673"/>
    <w:rsid w:val="00927991"/>
    <w:rsid w:val="00937474"/>
    <w:rsid w:val="009440CA"/>
    <w:rsid w:val="00945AC4"/>
    <w:rsid w:val="00950B85"/>
    <w:rsid w:val="00952B88"/>
    <w:rsid w:val="00953C9A"/>
    <w:rsid w:val="00953E62"/>
    <w:rsid w:val="009549B0"/>
    <w:rsid w:val="009563D4"/>
    <w:rsid w:val="0095679A"/>
    <w:rsid w:val="009610CB"/>
    <w:rsid w:val="009660F3"/>
    <w:rsid w:val="00971313"/>
    <w:rsid w:val="009714A8"/>
    <w:rsid w:val="00971A0D"/>
    <w:rsid w:val="00974D0F"/>
    <w:rsid w:val="00976984"/>
    <w:rsid w:val="0097798B"/>
    <w:rsid w:val="00977B1B"/>
    <w:rsid w:val="00991C35"/>
    <w:rsid w:val="00991CF0"/>
    <w:rsid w:val="009934BE"/>
    <w:rsid w:val="009937A0"/>
    <w:rsid w:val="00993A01"/>
    <w:rsid w:val="00995D16"/>
    <w:rsid w:val="009A17A1"/>
    <w:rsid w:val="009A2797"/>
    <w:rsid w:val="009A5674"/>
    <w:rsid w:val="009B4465"/>
    <w:rsid w:val="009B7DF1"/>
    <w:rsid w:val="009C1EF5"/>
    <w:rsid w:val="009D0CF5"/>
    <w:rsid w:val="009D1757"/>
    <w:rsid w:val="009D2BF1"/>
    <w:rsid w:val="009D49CC"/>
    <w:rsid w:val="009D4D4E"/>
    <w:rsid w:val="009E27B6"/>
    <w:rsid w:val="009E3F9D"/>
    <w:rsid w:val="009E44B0"/>
    <w:rsid w:val="009F01F5"/>
    <w:rsid w:val="009F4B04"/>
    <w:rsid w:val="009F5D81"/>
    <w:rsid w:val="00A017D2"/>
    <w:rsid w:val="00A05122"/>
    <w:rsid w:val="00A125C1"/>
    <w:rsid w:val="00A13C4E"/>
    <w:rsid w:val="00A163DF"/>
    <w:rsid w:val="00A32792"/>
    <w:rsid w:val="00A33357"/>
    <w:rsid w:val="00A34970"/>
    <w:rsid w:val="00A35B63"/>
    <w:rsid w:val="00A378B4"/>
    <w:rsid w:val="00A402CC"/>
    <w:rsid w:val="00A40CF6"/>
    <w:rsid w:val="00A42303"/>
    <w:rsid w:val="00A42421"/>
    <w:rsid w:val="00A43DBC"/>
    <w:rsid w:val="00A459DD"/>
    <w:rsid w:val="00A4624D"/>
    <w:rsid w:val="00A4761C"/>
    <w:rsid w:val="00A50592"/>
    <w:rsid w:val="00A50A3C"/>
    <w:rsid w:val="00A51EC3"/>
    <w:rsid w:val="00A52A34"/>
    <w:rsid w:val="00A52ADA"/>
    <w:rsid w:val="00A53C39"/>
    <w:rsid w:val="00A57934"/>
    <w:rsid w:val="00A57B79"/>
    <w:rsid w:val="00A65D07"/>
    <w:rsid w:val="00A7100F"/>
    <w:rsid w:val="00A713EF"/>
    <w:rsid w:val="00A72ED4"/>
    <w:rsid w:val="00A81FD2"/>
    <w:rsid w:val="00A851C0"/>
    <w:rsid w:val="00A86964"/>
    <w:rsid w:val="00A87576"/>
    <w:rsid w:val="00A924DC"/>
    <w:rsid w:val="00A943BE"/>
    <w:rsid w:val="00A94FBE"/>
    <w:rsid w:val="00A954F9"/>
    <w:rsid w:val="00AA479C"/>
    <w:rsid w:val="00AA692A"/>
    <w:rsid w:val="00AB0AD6"/>
    <w:rsid w:val="00AB2093"/>
    <w:rsid w:val="00AB3150"/>
    <w:rsid w:val="00AB74CF"/>
    <w:rsid w:val="00AC3B7F"/>
    <w:rsid w:val="00AC6057"/>
    <w:rsid w:val="00AC7BCA"/>
    <w:rsid w:val="00AD720B"/>
    <w:rsid w:val="00AD73AD"/>
    <w:rsid w:val="00AE06E7"/>
    <w:rsid w:val="00AE31DE"/>
    <w:rsid w:val="00AE595F"/>
    <w:rsid w:val="00AE7DD8"/>
    <w:rsid w:val="00AF38F0"/>
    <w:rsid w:val="00AF3F5C"/>
    <w:rsid w:val="00AF7061"/>
    <w:rsid w:val="00B00E4F"/>
    <w:rsid w:val="00B0208E"/>
    <w:rsid w:val="00B027DD"/>
    <w:rsid w:val="00B03A5A"/>
    <w:rsid w:val="00B054AD"/>
    <w:rsid w:val="00B05BE4"/>
    <w:rsid w:val="00B062E9"/>
    <w:rsid w:val="00B0630A"/>
    <w:rsid w:val="00B1676B"/>
    <w:rsid w:val="00B214C0"/>
    <w:rsid w:val="00B23B3A"/>
    <w:rsid w:val="00B268BA"/>
    <w:rsid w:val="00B36B18"/>
    <w:rsid w:val="00B40286"/>
    <w:rsid w:val="00B40A0B"/>
    <w:rsid w:val="00B42F25"/>
    <w:rsid w:val="00B46869"/>
    <w:rsid w:val="00B5445E"/>
    <w:rsid w:val="00B55C73"/>
    <w:rsid w:val="00B67570"/>
    <w:rsid w:val="00B7001E"/>
    <w:rsid w:val="00B7189A"/>
    <w:rsid w:val="00B71F02"/>
    <w:rsid w:val="00B730B3"/>
    <w:rsid w:val="00B73192"/>
    <w:rsid w:val="00B74097"/>
    <w:rsid w:val="00B7706E"/>
    <w:rsid w:val="00B8413D"/>
    <w:rsid w:val="00B9080D"/>
    <w:rsid w:val="00B92725"/>
    <w:rsid w:val="00B93868"/>
    <w:rsid w:val="00B945B3"/>
    <w:rsid w:val="00B97869"/>
    <w:rsid w:val="00BA19C4"/>
    <w:rsid w:val="00BA1EC8"/>
    <w:rsid w:val="00BA4EAF"/>
    <w:rsid w:val="00BA66EF"/>
    <w:rsid w:val="00BB0C37"/>
    <w:rsid w:val="00BC0754"/>
    <w:rsid w:val="00BC1908"/>
    <w:rsid w:val="00BC53F9"/>
    <w:rsid w:val="00BC5550"/>
    <w:rsid w:val="00BC5F3D"/>
    <w:rsid w:val="00BC7447"/>
    <w:rsid w:val="00BD13E1"/>
    <w:rsid w:val="00BD2BEB"/>
    <w:rsid w:val="00BD344E"/>
    <w:rsid w:val="00BE0642"/>
    <w:rsid w:val="00BE10EF"/>
    <w:rsid w:val="00BE4BBC"/>
    <w:rsid w:val="00BE5C78"/>
    <w:rsid w:val="00BF0C49"/>
    <w:rsid w:val="00BF26B7"/>
    <w:rsid w:val="00BF27A5"/>
    <w:rsid w:val="00BF5161"/>
    <w:rsid w:val="00C02EE4"/>
    <w:rsid w:val="00C034A8"/>
    <w:rsid w:val="00C03D33"/>
    <w:rsid w:val="00C0541E"/>
    <w:rsid w:val="00C12664"/>
    <w:rsid w:val="00C139D2"/>
    <w:rsid w:val="00C145DD"/>
    <w:rsid w:val="00C20F78"/>
    <w:rsid w:val="00C23FA0"/>
    <w:rsid w:val="00C27622"/>
    <w:rsid w:val="00C27C9F"/>
    <w:rsid w:val="00C30511"/>
    <w:rsid w:val="00C30A98"/>
    <w:rsid w:val="00C30C6B"/>
    <w:rsid w:val="00C314D0"/>
    <w:rsid w:val="00C34B5C"/>
    <w:rsid w:val="00C4091F"/>
    <w:rsid w:val="00C41966"/>
    <w:rsid w:val="00C430D1"/>
    <w:rsid w:val="00C43F48"/>
    <w:rsid w:val="00C44191"/>
    <w:rsid w:val="00C478E2"/>
    <w:rsid w:val="00C520F1"/>
    <w:rsid w:val="00C528B9"/>
    <w:rsid w:val="00C54B96"/>
    <w:rsid w:val="00C64A2C"/>
    <w:rsid w:val="00C64AD6"/>
    <w:rsid w:val="00C64E53"/>
    <w:rsid w:val="00C65A5D"/>
    <w:rsid w:val="00C672EF"/>
    <w:rsid w:val="00C73818"/>
    <w:rsid w:val="00C76592"/>
    <w:rsid w:val="00C828E8"/>
    <w:rsid w:val="00C82BA7"/>
    <w:rsid w:val="00C832F1"/>
    <w:rsid w:val="00C83FCA"/>
    <w:rsid w:val="00C85D87"/>
    <w:rsid w:val="00C87168"/>
    <w:rsid w:val="00C878D9"/>
    <w:rsid w:val="00C90C31"/>
    <w:rsid w:val="00C90F5D"/>
    <w:rsid w:val="00C92B86"/>
    <w:rsid w:val="00CA4F3A"/>
    <w:rsid w:val="00CA51FD"/>
    <w:rsid w:val="00CA58B3"/>
    <w:rsid w:val="00CB0454"/>
    <w:rsid w:val="00CB0A3F"/>
    <w:rsid w:val="00CB10DB"/>
    <w:rsid w:val="00CB674B"/>
    <w:rsid w:val="00CB680D"/>
    <w:rsid w:val="00CB7094"/>
    <w:rsid w:val="00CC0C01"/>
    <w:rsid w:val="00CC308E"/>
    <w:rsid w:val="00CD48E7"/>
    <w:rsid w:val="00CD6AA6"/>
    <w:rsid w:val="00CE1DE8"/>
    <w:rsid w:val="00CE1E91"/>
    <w:rsid w:val="00CF11BC"/>
    <w:rsid w:val="00CF1B97"/>
    <w:rsid w:val="00D02088"/>
    <w:rsid w:val="00D043E3"/>
    <w:rsid w:val="00D06EEF"/>
    <w:rsid w:val="00D12853"/>
    <w:rsid w:val="00D17B0A"/>
    <w:rsid w:val="00D21D65"/>
    <w:rsid w:val="00D24514"/>
    <w:rsid w:val="00D25229"/>
    <w:rsid w:val="00D300C1"/>
    <w:rsid w:val="00D31061"/>
    <w:rsid w:val="00D366CD"/>
    <w:rsid w:val="00D40673"/>
    <w:rsid w:val="00D42F50"/>
    <w:rsid w:val="00D44DA1"/>
    <w:rsid w:val="00D46517"/>
    <w:rsid w:val="00D46C33"/>
    <w:rsid w:val="00D51EC7"/>
    <w:rsid w:val="00D53687"/>
    <w:rsid w:val="00D53B60"/>
    <w:rsid w:val="00D54E42"/>
    <w:rsid w:val="00D54F9F"/>
    <w:rsid w:val="00D615A6"/>
    <w:rsid w:val="00D62E09"/>
    <w:rsid w:val="00D64248"/>
    <w:rsid w:val="00D64F44"/>
    <w:rsid w:val="00D65C21"/>
    <w:rsid w:val="00D71D16"/>
    <w:rsid w:val="00D741B0"/>
    <w:rsid w:val="00D76CF7"/>
    <w:rsid w:val="00D80883"/>
    <w:rsid w:val="00D81482"/>
    <w:rsid w:val="00D81767"/>
    <w:rsid w:val="00D871C4"/>
    <w:rsid w:val="00D90652"/>
    <w:rsid w:val="00D9254D"/>
    <w:rsid w:val="00D93F6F"/>
    <w:rsid w:val="00DA0C4A"/>
    <w:rsid w:val="00DA293A"/>
    <w:rsid w:val="00DB4714"/>
    <w:rsid w:val="00DC0DED"/>
    <w:rsid w:val="00DC3E03"/>
    <w:rsid w:val="00DC64B5"/>
    <w:rsid w:val="00DD12CD"/>
    <w:rsid w:val="00DD48A0"/>
    <w:rsid w:val="00DD5B0F"/>
    <w:rsid w:val="00DE1EB4"/>
    <w:rsid w:val="00DE41BF"/>
    <w:rsid w:val="00DF4746"/>
    <w:rsid w:val="00DF7CC3"/>
    <w:rsid w:val="00E02F9F"/>
    <w:rsid w:val="00E033A0"/>
    <w:rsid w:val="00E0588F"/>
    <w:rsid w:val="00E12440"/>
    <w:rsid w:val="00E1356E"/>
    <w:rsid w:val="00E14310"/>
    <w:rsid w:val="00E147DF"/>
    <w:rsid w:val="00E1518A"/>
    <w:rsid w:val="00E16B17"/>
    <w:rsid w:val="00E1764B"/>
    <w:rsid w:val="00E2035E"/>
    <w:rsid w:val="00E2154C"/>
    <w:rsid w:val="00E24140"/>
    <w:rsid w:val="00E2571F"/>
    <w:rsid w:val="00E271DE"/>
    <w:rsid w:val="00E3333B"/>
    <w:rsid w:val="00E36067"/>
    <w:rsid w:val="00E4132E"/>
    <w:rsid w:val="00E427D0"/>
    <w:rsid w:val="00E44190"/>
    <w:rsid w:val="00E44D2E"/>
    <w:rsid w:val="00E46A9F"/>
    <w:rsid w:val="00E46B70"/>
    <w:rsid w:val="00E46F9F"/>
    <w:rsid w:val="00E55F37"/>
    <w:rsid w:val="00E57645"/>
    <w:rsid w:val="00E72AF1"/>
    <w:rsid w:val="00E7724F"/>
    <w:rsid w:val="00E91322"/>
    <w:rsid w:val="00E91C5F"/>
    <w:rsid w:val="00EA4C68"/>
    <w:rsid w:val="00EA6C87"/>
    <w:rsid w:val="00EB0A9B"/>
    <w:rsid w:val="00EB108A"/>
    <w:rsid w:val="00EB111B"/>
    <w:rsid w:val="00EB1691"/>
    <w:rsid w:val="00EB3B98"/>
    <w:rsid w:val="00EB3D44"/>
    <w:rsid w:val="00EB6A54"/>
    <w:rsid w:val="00EC4624"/>
    <w:rsid w:val="00EC5051"/>
    <w:rsid w:val="00ED64D1"/>
    <w:rsid w:val="00EF2101"/>
    <w:rsid w:val="00EF31F2"/>
    <w:rsid w:val="00EF3208"/>
    <w:rsid w:val="00F00F32"/>
    <w:rsid w:val="00F02DB8"/>
    <w:rsid w:val="00F033D6"/>
    <w:rsid w:val="00F07CE0"/>
    <w:rsid w:val="00F175F5"/>
    <w:rsid w:val="00F2172F"/>
    <w:rsid w:val="00F26848"/>
    <w:rsid w:val="00F3346A"/>
    <w:rsid w:val="00F40F82"/>
    <w:rsid w:val="00F4442F"/>
    <w:rsid w:val="00F51A76"/>
    <w:rsid w:val="00F52C5D"/>
    <w:rsid w:val="00F53AA3"/>
    <w:rsid w:val="00F56151"/>
    <w:rsid w:val="00F61EAA"/>
    <w:rsid w:val="00F65DEF"/>
    <w:rsid w:val="00F66F49"/>
    <w:rsid w:val="00F70D2F"/>
    <w:rsid w:val="00F70E43"/>
    <w:rsid w:val="00F715CF"/>
    <w:rsid w:val="00F758E1"/>
    <w:rsid w:val="00F817CB"/>
    <w:rsid w:val="00F8181F"/>
    <w:rsid w:val="00F82674"/>
    <w:rsid w:val="00F84EF0"/>
    <w:rsid w:val="00F87F18"/>
    <w:rsid w:val="00F9258B"/>
    <w:rsid w:val="00F955FF"/>
    <w:rsid w:val="00F97A3B"/>
    <w:rsid w:val="00FA0C51"/>
    <w:rsid w:val="00FA2D6F"/>
    <w:rsid w:val="00FA4F00"/>
    <w:rsid w:val="00FA71A3"/>
    <w:rsid w:val="00FA7F36"/>
    <w:rsid w:val="00FC4DF7"/>
    <w:rsid w:val="00FC6AA5"/>
    <w:rsid w:val="00FC6AB1"/>
    <w:rsid w:val="00FC78F9"/>
    <w:rsid w:val="00FC7E8C"/>
    <w:rsid w:val="00FD01B1"/>
    <w:rsid w:val="00FD0314"/>
    <w:rsid w:val="00FD28D7"/>
    <w:rsid w:val="00FD3B34"/>
    <w:rsid w:val="00FE1453"/>
    <w:rsid w:val="00FE220F"/>
    <w:rsid w:val="00FE3534"/>
    <w:rsid w:val="00FE464A"/>
    <w:rsid w:val="00FE54B9"/>
    <w:rsid w:val="00FF0562"/>
    <w:rsid w:val="00FF1F95"/>
    <w:rsid w:val="00FF43B2"/>
    <w:rsid w:val="00FF449D"/>
    <w:rsid w:val="00FF4683"/>
    <w:rsid w:val="00FF4967"/>
    <w:rsid w:val="00FF4FBC"/>
    <w:rsid w:val="1193F001"/>
    <w:rsid w:val="1A136D77"/>
    <w:rsid w:val="2F9BF16C"/>
    <w:rsid w:val="37CD4916"/>
    <w:rsid w:val="5016A454"/>
    <w:rsid w:val="59D26FB4"/>
    <w:rsid w:val="5B851EFE"/>
    <w:rsid w:val="608F91CC"/>
    <w:rsid w:val="67EB295A"/>
    <w:rsid w:val="6DA82002"/>
    <w:rsid w:val="77614163"/>
    <w:rsid w:val="7FABA87D"/>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EC9BBA"/>
  <w15:chartTrackingRefBased/>
  <w15:docId w15:val="{C62AE66C-BB4C-4307-9809-1F98AD19D8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4AD6"/>
  </w:style>
  <w:style w:type="paragraph" w:styleId="Ttulo1">
    <w:name w:val="heading 1"/>
    <w:basedOn w:val="Normal"/>
    <w:next w:val="Normal"/>
    <w:link w:val="Ttulo1Car"/>
    <w:uiPriority w:val="9"/>
    <w:qFormat/>
    <w:rsid w:val="00B7189A"/>
    <w:pPr>
      <w:numPr>
        <w:numId w:val="2"/>
      </w:numPr>
      <w:spacing w:before="240" w:after="60" w:line="220" w:lineRule="exact"/>
      <w:outlineLvl w:val="0"/>
    </w:pPr>
    <w:rPr>
      <w:b/>
      <w:caps/>
      <w:color w:val="8031A7" w:themeColor="accent4"/>
    </w:rPr>
  </w:style>
  <w:style w:type="paragraph" w:styleId="Ttulo2">
    <w:name w:val="heading 2"/>
    <w:basedOn w:val="Ttulo1"/>
    <w:next w:val="Normal"/>
    <w:link w:val="Ttulo2Car"/>
    <w:uiPriority w:val="9"/>
    <w:unhideWhenUsed/>
    <w:rsid w:val="00B7189A"/>
    <w:pPr>
      <w:numPr>
        <w:ilvl w:val="1"/>
      </w:numPr>
      <w:spacing w:before="0" w:after="120" w:line="240" w:lineRule="auto"/>
      <w:outlineLvl w:val="1"/>
    </w:pPr>
    <w:rPr>
      <w:b w:val="0"/>
      <w:i/>
      <w:caps w:val="0"/>
    </w:rPr>
  </w:style>
  <w:style w:type="paragraph" w:styleId="Ttulo3">
    <w:name w:val="heading 3"/>
    <w:basedOn w:val="Normal"/>
    <w:next w:val="Normal"/>
    <w:link w:val="Ttulo3Car"/>
    <w:uiPriority w:val="9"/>
    <w:unhideWhenUsed/>
    <w:rsid w:val="00525EBE"/>
    <w:pPr>
      <w:keepNext/>
      <w:keepLines/>
      <w:spacing w:before="40" w:after="0"/>
      <w:outlineLvl w:val="2"/>
    </w:pPr>
    <w:rPr>
      <w:rFonts w:asciiTheme="majorHAnsi" w:eastAsiaTheme="majorEastAsia" w:hAnsiTheme="majorHAnsi" w:cstheme="majorBidi"/>
      <w:color w:val="751811" w:themeColor="accent1" w:themeShade="7F"/>
      <w:sz w:val="24"/>
      <w:szCs w:val="24"/>
    </w:rPr>
  </w:style>
  <w:style w:type="paragraph" w:styleId="Ttulo4">
    <w:name w:val="heading 4"/>
    <w:basedOn w:val="Normal"/>
    <w:next w:val="Normal"/>
    <w:link w:val="Ttulo4Car"/>
    <w:uiPriority w:val="9"/>
    <w:unhideWhenUsed/>
    <w:qFormat/>
    <w:rsid w:val="00525EBE"/>
    <w:pPr>
      <w:keepNext/>
      <w:keepLines/>
      <w:spacing w:before="40" w:after="0"/>
      <w:outlineLvl w:val="3"/>
    </w:pPr>
    <w:rPr>
      <w:rFonts w:asciiTheme="majorHAnsi" w:eastAsiaTheme="majorEastAsia" w:hAnsiTheme="majorHAnsi" w:cstheme="majorBidi"/>
      <w:i/>
      <w:iCs/>
      <w:color w:val="B1241A"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27622"/>
    <w:pPr>
      <w:tabs>
        <w:tab w:val="center" w:pos="4513"/>
        <w:tab w:val="right" w:pos="9026"/>
      </w:tabs>
      <w:spacing w:after="0" w:line="240" w:lineRule="auto"/>
    </w:pPr>
    <w:rPr>
      <w:sz w:val="18"/>
    </w:rPr>
  </w:style>
  <w:style w:type="character" w:customStyle="1" w:styleId="EncabezadoCar">
    <w:name w:val="Encabezado Car"/>
    <w:basedOn w:val="Fuentedeprrafopredeter"/>
    <w:link w:val="Encabezado"/>
    <w:uiPriority w:val="99"/>
    <w:rsid w:val="00C27622"/>
    <w:rPr>
      <w:sz w:val="18"/>
    </w:rPr>
  </w:style>
  <w:style w:type="paragraph" w:styleId="Piedepgina">
    <w:name w:val="footer"/>
    <w:basedOn w:val="Normal"/>
    <w:link w:val="PiedepginaCar"/>
    <w:uiPriority w:val="99"/>
    <w:unhideWhenUsed/>
    <w:rsid w:val="00C27622"/>
    <w:pPr>
      <w:tabs>
        <w:tab w:val="right" w:pos="8929"/>
      </w:tabs>
      <w:spacing w:after="0" w:line="240" w:lineRule="auto"/>
    </w:pPr>
    <w:rPr>
      <w:sz w:val="18"/>
    </w:rPr>
  </w:style>
  <w:style w:type="character" w:customStyle="1" w:styleId="PiedepginaCar">
    <w:name w:val="Pie de página Car"/>
    <w:basedOn w:val="Fuentedeprrafopredeter"/>
    <w:link w:val="Piedepgina"/>
    <w:uiPriority w:val="99"/>
    <w:rsid w:val="00C27622"/>
    <w:rPr>
      <w:sz w:val="18"/>
    </w:rPr>
  </w:style>
  <w:style w:type="table" w:styleId="Tablaconcuadrcula">
    <w:name w:val="Table Grid"/>
    <w:basedOn w:val="Tablanormal"/>
    <w:rsid w:val="00732A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B7189A"/>
    <w:rPr>
      <w:b/>
      <w:caps/>
      <w:color w:val="8031A7" w:themeColor="accent4"/>
    </w:rPr>
  </w:style>
  <w:style w:type="paragraph" w:styleId="NormalWeb">
    <w:name w:val="Normal (Web)"/>
    <w:basedOn w:val="Normal"/>
    <w:uiPriority w:val="99"/>
    <w:semiHidden/>
    <w:unhideWhenUsed/>
    <w:rsid w:val="00A4624D"/>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Bodycopy">
    <w:name w:val="Body copy"/>
    <w:basedOn w:val="NormalWeb"/>
    <w:qFormat/>
    <w:rsid w:val="00A4624D"/>
    <w:pPr>
      <w:shd w:val="clear" w:color="auto" w:fill="FFFFFF"/>
      <w:spacing w:before="0" w:beforeAutospacing="0" w:after="120" w:afterAutospacing="0" w:line="220" w:lineRule="exact"/>
    </w:pPr>
    <w:rPr>
      <w:rFonts w:ascii="Arial" w:hAnsi="Arial" w:cs="Arial"/>
      <w:color w:val="000000"/>
      <w:sz w:val="18"/>
      <w:szCs w:val="21"/>
    </w:rPr>
  </w:style>
  <w:style w:type="character" w:customStyle="1" w:styleId="Ttulo2Car">
    <w:name w:val="Título 2 Car"/>
    <w:basedOn w:val="Fuentedeprrafopredeter"/>
    <w:link w:val="Ttulo2"/>
    <w:uiPriority w:val="9"/>
    <w:rsid w:val="00B7189A"/>
    <w:rPr>
      <w:i/>
      <w:color w:val="8031A7" w:themeColor="accent4"/>
    </w:rPr>
  </w:style>
  <w:style w:type="paragraph" w:customStyle="1" w:styleId="Bodysubhead">
    <w:name w:val="Body subhead"/>
    <w:basedOn w:val="Bodycopy"/>
    <w:qFormat/>
    <w:rsid w:val="005623F3"/>
    <w:pPr>
      <w:spacing w:before="120" w:after="60"/>
    </w:pPr>
    <w:rPr>
      <w:b/>
    </w:rPr>
  </w:style>
  <w:style w:type="paragraph" w:customStyle="1" w:styleId="Bullet">
    <w:name w:val="Bullet"/>
    <w:basedOn w:val="Bodycopy"/>
    <w:qFormat/>
    <w:rsid w:val="00FC6AB1"/>
    <w:pPr>
      <w:numPr>
        <w:numId w:val="3"/>
      </w:numPr>
      <w:ind w:left="182" w:hanging="182"/>
      <w:contextualSpacing/>
    </w:pPr>
  </w:style>
  <w:style w:type="paragraph" w:customStyle="1" w:styleId="Subbullet">
    <w:name w:val="Sub bullet"/>
    <w:basedOn w:val="Bullet"/>
    <w:qFormat/>
    <w:rsid w:val="005623F3"/>
    <w:pPr>
      <w:numPr>
        <w:ilvl w:val="1"/>
        <w:numId w:val="4"/>
      </w:numPr>
      <w:spacing w:after="180"/>
      <w:ind w:left="430" w:hanging="249"/>
    </w:pPr>
  </w:style>
  <w:style w:type="paragraph" w:customStyle="1" w:styleId="Tableentry">
    <w:name w:val="Table entry"/>
    <w:basedOn w:val="Bodycopy"/>
    <w:qFormat/>
    <w:rsid w:val="00BA1EC8"/>
    <w:pPr>
      <w:shd w:val="clear" w:color="auto" w:fill="auto"/>
      <w:spacing w:before="120" w:after="0"/>
    </w:pPr>
  </w:style>
  <w:style w:type="paragraph" w:customStyle="1" w:styleId="Tableheading">
    <w:name w:val="Table heading"/>
    <w:basedOn w:val="Bodycopy"/>
    <w:qFormat/>
    <w:rsid w:val="00B7189A"/>
    <w:pPr>
      <w:shd w:val="clear" w:color="auto" w:fill="auto"/>
      <w:spacing w:before="120" w:after="0"/>
      <w:jc w:val="both"/>
    </w:pPr>
    <w:rPr>
      <w:b/>
      <w:color w:val="8031A7" w:themeColor="accent4"/>
    </w:rPr>
  </w:style>
  <w:style w:type="paragraph" w:styleId="TtuloTDC">
    <w:name w:val="TOC Heading"/>
    <w:basedOn w:val="Ttulo1"/>
    <w:next w:val="Normal"/>
    <w:uiPriority w:val="39"/>
    <w:unhideWhenUsed/>
    <w:qFormat/>
    <w:rsid w:val="00B7189A"/>
    <w:pPr>
      <w:keepNext/>
      <w:keepLines/>
      <w:numPr>
        <w:numId w:val="0"/>
      </w:numPr>
      <w:spacing w:before="480" w:after="240" w:line="240" w:lineRule="auto"/>
      <w:outlineLvl w:val="9"/>
    </w:pPr>
  </w:style>
  <w:style w:type="paragraph" w:styleId="TDC1">
    <w:name w:val="toc 1"/>
    <w:basedOn w:val="Normal"/>
    <w:next w:val="Normal"/>
    <w:autoRedefine/>
    <w:uiPriority w:val="39"/>
    <w:unhideWhenUsed/>
    <w:rsid w:val="00206E81"/>
    <w:pPr>
      <w:tabs>
        <w:tab w:val="left" w:pos="284"/>
        <w:tab w:val="right" w:leader="dot" w:pos="8919"/>
      </w:tabs>
      <w:spacing w:after="120" w:line="220" w:lineRule="exact"/>
    </w:pPr>
    <w:rPr>
      <w:caps/>
      <w:noProof/>
      <w:sz w:val="18"/>
    </w:rPr>
  </w:style>
  <w:style w:type="paragraph" w:styleId="TDC2">
    <w:name w:val="toc 2"/>
    <w:basedOn w:val="Normal"/>
    <w:next w:val="Normal"/>
    <w:autoRedefine/>
    <w:uiPriority w:val="39"/>
    <w:unhideWhenUsed/>
    <w:rsid w:val="00B027DD"/>
    <w:pPr>
      <w:tabs>
        <w:tab w:val="left" w:pos="709"/>
        <w:tab w:val="right" w:leader="dot" w:pos="8919"/>
      </w:tabs>
      <w:spacing w:after="120" w:line="220" w:lineRule="exact"/>
      <w:ind w:left="284"/>
    </w:pPr>
    <w:rPr>
      <w:noProof/>
      <w:sz w:val="18"/>
    </w:rPr>
  </w:style>
  <w:style w:type="character" w:styleId="Hipervnculo">
    <w:name w:val="Hyperlink"/>
    <w:basedOn w:val="Fuentedeprrafopredeter"/>
    <w:uiPriority w:val="99"/>
    <w:unhideWhenUsed/>
    <w:rsid w:val="00DE41BF"/>
    <w:rPr>
      <w:color w:val="0563C1" w:themeColor="hyperlink"/>
      <w:u w:val="single"/>
    </w:rPr>
  </w:style>
  <w:style w:type="paragraph" w:customStyle="1" w:styleId="Documenttitle">
    <w:name w:val="Document title"/>
    <w:basedOn w:val="Normal"/>
    <w:qFormat/>
    <w:rsid w:val="00C27622"/>
    <w:pPr>
      <w:spacing w:after="0" w:line="240" w:lineRule="auto"/>
    </w:pPr>
    <w:rPr>
      <w:sz w:val="60"/>
      <w:szCs w:val="60"/>
    </w:rPr>
  </w:style>
  <w:style w:type="paragraph" w:customStyle="1" w:styleId="Documentdate">
    <w:name w:val="Document date"/>
    <w:basedOn w:val="Normal"/>
    <w:qFormat/>
    <w:rsid w:val="00C64AD6"/>
    <w:pPr>
      <w:spacing w:after="0" w:line="240" w:lineRule="auto"/>
    </w:pPr>
    <w:rPr>
      <w:sz w:val="28"/>
      <w:szCs w:val="28"/>
    </w:rPr>
  </w:style>
  <w:style w:type="paragraph" w:customStyle="1" w:styleId="Function">
    <w:name w:val="Function"/>
    <w:basedOn w:val="Normal"/>
    <w:qFormat/>
    <w:rsid w:val="00C27622"/>
    <w:pPr>
      <w:spacing w:after="0" w:line="320" w:lineRule="exact"/>
    </w:pPr>
    <w:rPr>
      <w:b/>
      <w:sz w:val="23"/>
      <w:szCs w:val="23"/>
    </w:rPr>
  </w:style>
  <w:style w:type="paragraph" w:customStyle="1" w:styleId="Sub-function">
    <w:name w:val="Sub-function"/>
    <w:basedOn w:val="Normal"/>
    <w:qFormat/>
    <w:rsid w:val="00C27622"/>
    <w:pPr>
      <w:spacing w:after="0" w:line="320" w:lineRule="exact"/>
    </w:pPr>
    <w:rPr>
      <w:sz w:val="23"/>
      <w:szCs w:val="23"/>
    </w:rPr>
  </w:style>
  <w:style w:type="table" w:styleId="Listaclara">
    <w:name w:val="Light List"/>
    <w:basedOn w:val="Tablanormal"/>
    <w:uiPriority w:val="61"/>
    <w:rsid w:val="00355576"/>
    <w:pPr>
      <w:spacing w:after="0" w:line="240" w:lineRule="auto"/>
    </w:pPr>
    <w:rPr>
      <w:rFonts w:ascii="Arial" w:hAnsi="Arial"/>
      <w:sz w:val="18"/>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Tablaconcuadrcula1clara-nfasis6">
    <w:name w:val="Grid Table 1 Light Accent 6"/>
    <w:basedOn w:val="Tablanormal"/>
    <w:uiPriority w:val="46"/>
    <w:rsid w:val="00745CF2"/>
    <w:pPr>
      <w:spacing w:after="0" w:line="240" w:lineRule="auto"/>
    </w:pPr>
    <w:tblPr>
      <w:tblStyleRowBandSize w:val="1"/>
      <w:tblStyleColBandSize w:val="1"/>
      <w:tblBorders>
        <w:top w:val="single" w:sz="4" w:space="0" w:color="B2CBE9" w:themeColor="accent6" w:themeTint="66"/>
        <w:left w:val="single" w:sz="4" w:space="0" w:color="B2CBE9" w:themeColor="accent6" w:themeTint="66"/>
        <w:bottom w:val="single" w:sz="4" w:space="0" w:color="B2CBE9" w:themeColor="accent6" w:themeTint="66"/>
        <w:right w:val="single" w:sz="4" w:space="0" w:color="B2CBE9" w:themeColor="accent6" w:themeTint="66"/>
        <w:insideH w:val="single" w:sz="4" w:space="0" w:color="B2CBE9" w:themeColor="accent6" w:themeTint="66"/>
        <w:insideV w:val="single" w:sz="4" w:space="0" w:color="B2CBE9" w:themeColor="accent6" w:themeTint="66"/>
      </w:tblBorders>
    </w:tblPr>
    <w:tblStylePr w:type="firstRow">
      <w:rPr>
        <w:b/>
        <w:bCs/>
      </w:rPr>
      <w:tblPr/>
      <w:tcPr>
        <w:tcBorders>
          <w:bottom w:val="single" w:sz="12" w:space="0" w:color="8CB1DE" w:themeColor="accent6" w:themeTint="99"/>
        </w:tcBorders>
      </w:tcPr>
    </w:tblStylePr>
    <w:tblStylePr w:type="lastRow">
      <w:rPr>
        <w:b/>
        <w:bCs/>
      </w:rPr>
      <w:tblPr/>
      <w:tcPr>
        <w:tcBorders>
          <w:top w:val="double" w:sz="2" w:space="0" w:color="8CB1DE" w:themeColor="accent6" w:themeTint="99"/>
        </w:tcBorders>
      </w:tcPr>
    </w:tblStylePr>
    <w:tblStylePr w:type="firstCol">
      <w:rPr>
        <w:b/>
        <w:bCs/>
      </w:rPr>
    </w:tblStylePr>
    <w:tblStylePr w:type="lastCol">
      <w:rPr>
        <w:b/>
        <w:bCs/>
      </w:rPr>
    </w:tblStylePr>
  </w:style>
  <w:style w:type="paragraph" w:styleId="Descripcin">
    <w:name w:val="caption"/>
    <w:basedOn w:val="Normal"/>
    <w:next w:val="Normal"/>
    <w:uiPriority w:val="35"/>
    <w:unhideWhenUsed/>
    <w:qFormat/>
    <w:rsid w:val="00181EA5"/>
    <w:pPr>
      <w:spacing w:after="200" w:line="240" w:lineRule="auto"/>
    </w:pPr>
    <w:rPr>
      <w:i/>
      <w:iCs/>
      <w:color w:val="5F5F5F" w:themeColor="text2"/>
      <w:sz w:val="18"/>
      <w:szCs w:val="18"/>
    </w:rPr>
  </w:style>
  <w:style w:type="character" w:styleId="Refdecomentario">
    <w:name w:val="annotation reference"/>
    <w:basedOn w:val="Fuentedeprrafopredeter"/>
    <w:uiPriority w:val="99"/>
    <w:semiHidden/>
    <w:unhideWhenUsed/>
    <w:rsid w:val="00304703"/>
    <w:rPr>
      <w:sz w:val="16"/>
      <w:szCs w:val="16"/>
    </w:rPr>
  </w:style>
  <w:style w:type="paragraph" w:styleId="Textocomentario">
    <w:name w:val="annotation text"/>
    <w:basedOn w:val="Normal"/>
    <w:link w:val="TextocomentarioCar"/>
    <w:uiPriority w:val="99"/>
    <w:semiHidden/>
    <w:unhideWhenUsed/>
    <w:rsid w:val="0030470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04703"/>
    <w:rPr>
      <w:sz w:val="20"/>
      <w:szCs w:val="20"/>
    </w:rPr>
  </w:style>
  <w:style w:type="paragraph" w:styleId="Asuntodelcomentario">
    <w:name w:val="annotation subject"/>
    <w:basedOn w:val="Textocomentario"/>
    <w:next w:val="Textocomentario"/>
    <w:link w:val="AsuntodelcomentarioCar"/>
    <w:uiPriority w:val="99"/>
    <w:semiHidden/>
    <w:unhideWhenUsed/>
    <w:rsid w:val="00304703"/>
    <w:rPr>
      <w:b/>
      <w:bCs/>
    </w:rPr>
  </w:style>
  <w:style w:type="character" w:customStyle="1" w:styleId="AsuntodelcomentarioCar">
    <w:name w:val="Asunto del comentario Car"/>
    <w:basedOn w:val="TextocomentarioCar"/>
    <w:link w:val="Asuntodelcomentario"/>
    <w:uiPriority w:val="99"/>
    <w:semiHidden/>
    <w:rsid w:val="00304703"/>
    <w:rPr>
      <w:b/>
      <w:bCs/>
      <w:sz w:val="20"/>
      <w:szCs w:val="20"/>
    </w:rPr>
  </w:style>
  <w:style w:type="paragraph" w:styleId="Textodeglobo">
    <w:name w:val="Balloon Text"/>
    <w:basedOn w:val="Normal"/>
    <w:link w:val="TextodegloboCar"/>
    <w:uiPriority w:val="99"/>
    <w:semiHidden/>
    <w:unhideWhenUsed/>
    <w:rsid w:val="0030470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04703"/>
    <w:rPr>
      <w:rFonts w:ascii="Segoe UI" w:hAnsi="Segoe UI" w:cs="Segoe UI"/>
      <w:sz w:val="18"/>
      <w:szCs w:val="18"/>
    </w:rPr>
  </w:style>
  <w:style w:type="character" w:styleId="Mencinsinresolver">
    <w:name w:val="Unresolved Mention"/>
    <w:basedOn w:val="Fuentedeprrafopredeter"/>
    <w:uiPriority w:val="99"/>
    <w:semiHidden/>
    <w:unhideWhenUsed/>
    <w:rsid w:val="00CC0C01"/>
    <w:rPr>
      <w:color w:val="605E5C"/>
      <w:shd w:val="clear" w:color="auto" w:fill="E1DFDD"/>
    </w:rPr>
  </w:style>
  <w:style w:type="character" w:styleId="Textodelmarcadordeposicin">
    <w:name w:val="Placeholder Text"/>
    <w:basedOn w:val="Fuentedeprrafopredeter"/>
    <w:uiPriority w:val="99"/>
    <w:semiHidden/>
    <w:rsid w:val="00C44191"/>
    <w:rPr>
      <w:color w:val="808080"/>
    </w:rPr>
  </w:style>
  <w:style w:type="table" w:styleId="Tablaconcuadrcula5oscura-nfasis6">
    <w:name w:val="Grid Table 5 Dark Accent 6"/>
    <w:basedOn w:val="Tablanormal"/>
    <w:uiPriority w:val="50"/>
    <w:rsid w:val="00D9254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8E5F4"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07EC9"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07EC9"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07EC9"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07EC9" w:themeFill="accent6"/>
      </w:tcPr>
    </w:tblStylePr>
    <w:tblStylePr w:type="band1Vert">
      <w:tblPr/>
      <w:tcPr>
        <w:shd w:val="clear" w:color="auto" w:fill="B2CBE9" w:themeFill="accent6" w:themeFillTint="66"/>
      </w:tcPr>
    </w:tblStylePr>
    <w:tblStylePr w:type="band1Horz">
      <w:tblPr/>
      <w:tcPr>
        <w:shd w:val="clear" w:color="auto" w:fill="B2CBE9" w:themeFill="accent6" w:themeFillTint="66"/>
      </w:tcPr>
    </w:tblStylePr>
  </w:style>
  <w:style w:type="paragraph" w:styleId="Prrafodelista">
    <w:name w:val="List Paragraph"/>
    <w:basedOn w:val="Normal"/>
    <w:uiPriority w:val="34"/>
    <w:qFormat/>
    <w:rsid w:val="00AB74CF"/>
    <w:pPr>
      <w:spacing w:after="200" w:line="276" w:lineRule="auto"/>
      <w:ind w:left="720"/>
      <w:contextualSpacing/>
    </w:pPr>
    <w:rPr>
      <w:rFonts w:ascii="Arial" w:hAnsi="Arial"/>
      <w:sz w:val="18"/>
    </w:rPr>
  </w:style>
  <w:style w:type="paragraph" w:styleId="Revisin">
    <w:name w:val="Revision"/>
    <w:hidden/>
    <w:uiPriority w:val="99"/>
    <w:semiHidden/>
    <w:rsid w:val="00AB74CF"/>
    <w:pPr>
      <w:spacing w:after="0" w:line="240" w:lineRule="auto"/>
    </w:pPr>
  </w:style>
  <w:style w:type="paragraph" w:styleId="Textoindependiente">
    <w:name w:val="Body Text"/>
    <w:basedOn w:val="Normal"/>
    <w:link w:val="TextoindependienteCar"/>
    <w:uiPriority w:val="99"/>
    <w:rsid w:val="00B00E4F"/>
    <w:pPr>
      <w:spacing w:before="120" w:after="120" w:line="240" w:lineRule="auto"/>
    </w:pPr>
    <w:rPr>
      <w:rFonts w:ascii="JTI" w:eastAsia="Arial Unicode MS" w:hAnsi="JTI" w:cs="Arial Unicode MS"/>
      <w:sz w:val="20"/>
      <w:szCs w:val="24"/>
      <w:lang w:val="en-US"/>
    </w:rPr>
  </w:style>
  <w:style w:type="character" w:customStyle="1" w:styleId="TextoindependienteCar">
    <w:name w:val="Texto independiente Car"/>
    <w:basedOn w:val="Fuentedeprrafopredeter"/>
    <w:link w:val="Textoindependiente"/>
    <w:uiPriority w:val="99"/>
    <w:rsid w:val="00B00E4F"/>
    <w:rPr>
      <w:rFonts w:ascii="JTI" w:eastAsia="Arial Unicode MS" w:hAnsi="JTI" w:cs="Arial Unicode MS"/>
      <w:sz w:val="20"/>
      <w:szCs w:val="24"/>
      <w:lang w:val="en-US"/>
    </w:rPr>
  </w:style>
  <w:style w:type="character" w:customStyle="1" w:styleId="Ttulo3Car">
    <w:name w:val="Título 3 Car"/>
    <w:basedOn w:val="Fuentedeprrafopredeter"/>
    <w:link w:val="Ttulo3"/>
    <w:uiPriority w:val="9"/>
    <w:rsid w:val="00525EBE"/>
    <w:rPr>
      <w:rFonts w:asciiTheme="majorHAnsi" w:eastAsiaTheme="majorEastAsia" w:hAnsiTheme="majorHAnsi" w:cstheme="majorBidi"/>
      <w:color w:val="751811" w:themeColor="accent1" w:themeShade="7F"/>
      <w:sz w:val="24"/>
      <w:szCs w:val="24"/>
    </w:rPr>
  </w:style>
  <w:style w:type="character" w:customStyle="1" w:styleId="Ttulo4Car">
    <w:name w:val="Título 4 Car"/>
    <w:basedOn w:val="Fuentedeprrafopredeter"/>
    <w:link w:val="Ttulo4"/>
    <w:uiPriority w:val="9"/>
    <w:rsid w:val="00525EBE"/>
    <w:rPr>
      <w:rFonts w:asciiTheme="majorHAnsi" w:eastAsiaTheme="majorEastAsia" w:hAnsiTheme="majorHAnsi" w:cstheme="majorBidi"/>
      <w:i/>
      <w:iCs/>
      <w:color w:val="B1241A"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911085">
      <w:bodyDiv w:val="1"/>
      <w:marLeft w:val="0"/>
      <w:marRight w:val="0"/>
      <w:marTop w:val="0"/>
      <w:marBottom w:val="0"/>
      <w:divBdr>
        <w:top w:val="none" w:sz="0" w:space="0" w:color="auto"/>
        <w:left w:val="none" w:sz="0" w:space="0" w:color="auto"/>
        <w:bottom w:val="none" w:sz="0" w:space="0" w:color="auto"/>
        <w:right w:val="none" w:sz="0" w:space="0" w:color="auto"/>
      </w:divBdr>
      <w:divsChild>
        <w:div w:id="2076079513">
          <w:marLeft w:val="0"/>
          <w:marRight w:val="0"/>
          <w:marTop w:val="0"/>
          <w:marBottom w:val="0"/>
          <w:divBdr>
            <w:top w:val="none" w:sz="0" w:space="0" w:color="auto"/>
            <w:left w:val="none" w:sz="0" w:space="0" w:color="auto"/>
            <w:bottom w:val="none" w:sz="0" w:space="0" w:color="auto"/>
            <w:right w:val="none" w:sz="0" w:space="0" w:color="auto"/>
          </w:divBdr>
        </w:div>
      </w:divsChild>
    </w:div>
    <w:div w:id="194075874">
      <w:bodyDiv w:val="1"/>
      <w:marLeft w:val="0"/>
      <w:marRight w:val="0"/>
      <w:marTop w:val="0"/>
      <w:marBottom w:val="0"/>
      <w:divBdr>
        <w:top w:val="none" w:sz="0" w:space="0" w:color="auto"/>
        <w:left w:val="none" w:sz="0" w:space="0" w:color="auto"/>
        <w:bottom w:val="none" w:sz="0" w:space="0" w:color="auto"/>
        <w:right w:val="none" w:sz="0" w:space="0" w:color="auto"/>
      </w:divBdr>
    </w:div>
    <w:div w:id="251594350">
      <w:bodyDiv w:val="1"/>
      <w:marLeft w:val="0"/>
      <w:marRight w:val="0"/>
      <w:marTop w:val="0"/>
      <w:marBottom w:val="0"/>
      <w:divBdr>
        <w:top w:val="none" w:sz="0" w:space="0" w:color="auto"/>
        <w:left w:val="none" w:sz="0" w:space="0" w:color="auto"/>
        <w:bottom w:val="none" w:sz="0" w:space="0" w:color="auto"/>
        <w:right w:val="none" w:sz="0" w:space="0" w:color="auto"/>
      </w:divBdr>
    </w:div>
    <w:div w:id="265583148">
      <w:bodyDiv w:val="1"/>
      <w:marLeft w:val="0"/>
      <w:marRight w:val="0"/>
      <w:marTop w:val="0"/>
      <w:marBottom w:val="0"/>
      <w:divBdr>
        <w:top w:val="none" w:sz="0" w:space="0" w:color="auto"/>
        <w:left w:val="none" w:sz="0" w:space="0" w:color="auto"/>
        <w:bottom w:val="none" w:sz="0" w:space="0" w:color="auto"/>
        <w:right w:val="none" w:sz="0" w:space="0" w:color="auto"/>
      </w:divBdr>
      <w:divsChild>
        <w:div w:id="1797991735">
          <w:marLeft w:val="0"/>
          <w:marRight w:val="0"/>
          <w:marTop w:val="0"/>
          <w:marBottom w:val="0"/>
          <w:divBdr>
            <w:top w:val="none" w:sz="0" w:space="0" w:color="auto"/>
            <w:left w:val="none" w:sz="0" w:space="0" w:color="auto"/>
            <w:bottom w:val="none" w:sz="0" w:space="0" w:color="auto"/>
            <w:right w:val="none" w:sz="0" w:space="0" w:color="auto"/>
          </w:divBdr>
        </w:div>
      </w:divsChild>
    </w:div>
    <w:div w:id="268977669">
      <w:bodyDiv w:val="1"/>
      <w:marLeft w:val="0"/>
      <w:marRight w:val="0"/>
      <w:marTop w:val="0"/>
      <w:marBottom w:val="0"/>
      <w:divBdr>
        <w:top w:val="none" w:sz="0" w:space="0" w:color="auto"/>
        <w:left w:val="none" w:sz="0" w:space="0" w:color="auto"/>
        <w:bottom w:val="none" w:sz="0" w:space="0" w:color="auto"/>
        <w:right w:val="none" w:sz="0" w:space="0" w:color="auto"/>
      </w:divBdr>
    </w:div>
    <w:div w:id="476999986">
      <w:bodyDiv w:val="1"/>
      <w:marLeft w:val="0"/>
      <w:marRight w:val="0"/>
      <w:marTop w:val="0"/>
      <w:marBottom w:val="0"/>
      <w:divBdr>
        <w:top w:val="none" w:sz="0" w:space="0" w:color="auto"/>
        <w:left w:val="none" w:sz="0" w:space="0" w:color="auto"/>
        <w:bottom w:val="none" w:sz="0" w:space="0" w:color="auto"/>
        <w:right w:val="none" w:sz="0" w:space="0" w:color="auto"/>
      </w:divBdr>
      <w:divsChild>
        <w:div w:id="513423892">
          <w:marLeft w:val="0"/>
          <w:marRight w:val="0"/>
          <w:marTop w:val="0"/>
          <w:marBottom w:val="0"/>
          <w:divBdr>
            <w:top w:val="none" w:sz="0" w:space="0" w:color="auto"/>
            <w:left w:val="none" w:sz="0" w:space="0" w:color="auto"/>
            <w:bottom w:val="none" w:sz="0" w:space="0" w:color="auto"/>
            <w:right w:val="none" w:sz="0" w:space="0" w:color="auto"/>
          </w:divBdr>
        </w:div>
      </w:divsChild>
    </w:div>
    <w:div w:id="507868380">
      <w:bodyDiv w:val="1"/>
      <w:marLeft w:val="0"/>
      <w:marRight w:val="0"/>
      <w:marTop w:val="0"/>
      <w:marBottom w:val="0"/>
      <w:divBdr>
        <w:top w:val="none" w:sz="0" w:space="0" w:color="auto"/>
        <w:left w:val="none" w:sz="0" w:space="0" w:color="auto"/>
        <w:bottom w:val="none" w:sz="0" w:space="0" w:color="auto"/>
        <w:right w:val="none" w:sz="0" w:space="0" w:color="auto"/>
      </w:divBdr>
    </w:div>
    <w:div w:id="939876454">
      <w:bodyDiv w:val="1"/>
      <w:marLeft w:val="0"/>
      <w:marRight w:val="0"/>
      <w:marTop w:val="0"/>
      <w:marBottom w:val="0"/>
      <w:divBdr>
        <w:top w:val="none" w:sz="0" w:space="0" w:color="auto"/>
        <w:left w:val="none" w:sz="0" w:space="0" w:color="auto"/>
        <w:bottom w:val="none" w:sz="0" w:space="0" w:color="auto"/>
        <w:right w:val="none" w:sz="0" w:space="0" w:color="auto"/>
      </w:divBdr>
      <w:divsChild>
        <w:div w:id="2136674387">
          <w:marLeft w:val="0"/>
          <w:marRight w:val="0"/>
          <w:marTop w:val="0"/>
          <w:marBottom w:val="0"/>
          <w:divBdr>
            <w:top w:val="none" w:sz="0" w:space="0" w:color="auto"/>
            <w:left w:val="none" w:sz="0" w:space="0" w:color="auto"/>
            <w:bottom w:val="none" w:sz="0" w:space="0" w:color="auto"/>
            <w:right w:val="none" w:sz="0" w:space="0" w:color="auto"/>
          </w:divBdr>
        </w:div>
      </w:divsChild>
    </w:div>
    <w:div w:id="974722060">
      <w:bodyDiv w:val="1"/>
      <w:marLeft w:val="0"/>
      <w:marRight w:val="0"/>
      <w:marTop w:val="0"/>
      <w:marBottom w:val="0"/>
      <w:divBdr>
        <w:top w:val="none" w:sz="0" w:space="0" w:color="auto"/>
        <w:left w:val="none" w:sz="0" w:space="0" w:color="auto"/>
        <w:bottom w:val="none" w:sz="0" w:space="0" w:color="auto"/>
        <w:right w:val="none" w:sz="0" w:space="0" w:color="auto"/>
      </w:divBdr>
      <w:divsChild>
        <w:div w:id="824904599">
          <w:marLeft w:val="0"/>
          <w:marRight w:val="0"/>
          <w:marTop w:val="0"/>
          <w:marBottom w:val="0"/>
          <w:divBdr>
            <w:top w:val="none" w:sz="0" w:space="0" w:color="auto"/>
            <w:left w:val="none" w:sz="0" w:space="0" w:color="auto"/>
            <w:bottom w:val="none" w:sz="0" w:space="0" w:color="auto"/>
            <w:right w:val="none" w:sz="0" w:space="0" w:color="auto"/>
          </w:divBdr>
        </w:div>
      </w:divsChild>
    </w:div>
    <w:div w:id="1155806074">
      <w:bodyDiv w:val="1"/>
      <w:marLeft w:val="0"/>
      <w:marRight w:val="0"/>
      <w:marTop w:val="0"/>
      <w:marBottom w:val="0"/>
      <w:divBdr>
        <w:top w:val="none" w:sz="0" w:space="0" w:color="auto"/>
        <w:left w:val="none" w:sz="0" w:space="0" w:color="auto"/>
        <w:bottom w:val="none" w:sz="0" w:space="0" w:color="auto"/>
        <w:right w:val="none" w:sz="0" w:space="0" w:color="auto"/>
      </w:divBdr>
    </w:div>
    <w:div w:id="1199320839">
      <w:bodyDiv w:val="1"/>
      <w:marLeft w:val="0"/>
      <w:marRight w:val="0"/>
      <w:marTop w:val="0"/>
      <w:marBottom w:val="0"/>
      <w:divBdr>
        <w:top w:val="none" w:sz="0" w:space="0" w:color="auto"/>
        <w:left w:val="none" w:sz="0" w:space="0" w:color="auto"/>
        <w:bottom w:val="none" w:sz="0" w:space="0" w:color="auto"/>
        <w:right w:val="none" w:sz="0" w:space="0" w:color="auto"/>
      </w:divBdr>
    </w:div>
    <w:div w:id="1277827383">
      <w:bodyDiv w:val="1"/>
      <w:marLeft w:val="0"/>
      <w:marRight w:val="0"/>
      <w:marTop w:val="0"/>
      <w:marBottom w:val="0"/>
      <w:divBdr>
        <w:top w:val="none" w:sz="0" w:space="0" w:color="auto"/>
        <w:left w:val="none" w:sz="0" w:space="0" w:color="auto"/>
        <w:bottom w:val="none" w:sz="0" w:space="0" w:color="auto"/>
        <w:right w:val="none" w:sz="0" w:space="0" w:color="auto"/>
      </w:divBdr>
      <w:divsChild>
        <w:div w:id="1859082025">
          <w:marLeft w:val="0"/>
          <w:marRight w:val="0"/>
          <w:marTop w:val="0"/>
          <w:marBottom w:val="0"/>
          <w:divBdr>
            <w:top w:val="none" w:sz="0" w:space="0" w:color="auto"/>
            <w:left w:val="none" w:sz="0" w:space="0" w:color="auto"/>
            <w:bottom w:val="none" w:sz="0" w:space="0" w:color="auto"/>
            <w:right w:val="none" w:sz="0" w:space="0" w:color="auto"/>
          </w:divBdr>
        </w:div>
        <w:div w:id="1597252386">
          <w:marLeft w:val="0"/>
          <w:marRight w:val="0"/>
          <w:marTop w:val="0"/>
          <w:marBottom w:val="0"/>
          <w:divBdr>
            <w:top w:val="none" w:sz="0" w:space="0" w:color="auto"/>
            <w:left w:val="none" w:sz="0" w:space="0" w:color="auto"/>
            <w:bottom w:val="none" w:sz="0" w:space="0" w:color="auto"/>
            <w:right w:val="none" w:sz="0" w:space="0" w:color="auto"/>
          </w:divBdr>
        </w:div>
        <w:div w:id="2063403444">
          <w:marLeft w:val="0"/>
          <w:marRight w:val="0"/>
          <w:marTop w:val="0"/>
          <w:marBottom w:val="0"/>
          <w:divBdr>
            <w:top w:val="none" w:sz="0" w:space="0" w:color="auto"/>
            <w:left w:val="none" w:sz="0" w:space="0" w:color="auto"/>
            <w:bottom w:val="none" w:sz="0" w:space="0" w:color="auto"/>
            <w:right w:val="none" w:sz="0" w:space="0" w:color="auto"/>
          </w:divBdr>
        </w:div>
        <w:div w:id="640037682">
          <w:marLeft w:val="0"/>
          <w:marRight w:val="0"/>
          <w:marTop w:val="0"/>
          <w:marBottom w:val="0"/>
          <w:divBdr>
            <w:top w:val="none" w:sz="0" w:space="0" w:color="auto"/>
            <w:left w:val="none" w:sz="0" w:space="0" w:color="auto"/>
            <w:bottom w:val="none" w:sz="0" w:space="0" w:color="auto"/>
            <w:right w:val="none" w:sz="0" w:space="0" w:color="auto"/>
          </w:divBdr>
        </w:div>
        <w:div w:id="1221550626">
          <w:marLeft w:val="0"/>
          <w:marRight w:val="0"/>
          <w:marTop w:val="0"/>
          <w:marBottom w:val="0"/>
          <w:divBdr>
            <w:top w:val="none" w:sz="0" w:space="0" w:color="auto"/>
            <w:left w:val="none" w:sz="0" w:space="0" w:color="auto"/>
            <w:bottom w:val="none" w:sz="0" w:space="0" w:color="auto"/>
            <w:right w:val="none" w:sz="0" w:space="0" w:color="auto"/>
          </w:divBdr>
        </w:div>
      </w:divsChild>
    </w:div>
    <w:div w:id="1303537698">
      <w:bodyDiv w:val="1"/>
      <w:marLeft w:val="0"/>
      <w:marRight w:val="0"/>
      <w:marTop w:val="0"/>
      <w:marBottom w:val="0"/>
      <w:divBdr>
        <w:top w:val="none" w:sz="0" w:space="0" w:color="auto"/>
        <w:left w:val="none" w:sz="0" w:space="0" w:color="auto"/>
        <w:bottom w:val="none" w:sz="0" w:space="0" w:color="auto"/>
        <w:right w:val="none" w:sz="0" w:space="0" w:color="auto"/>
      </w:divBdr>
    </w:div>
    <w:div w:id="1684625197">
      <w:bodyDiv w:val="1"/>
      <w:marLeft w:val="0"/>
      <w:marRight w:val="0"/>
      <w:marTop w:val="0"/>
      <w:marBottom w:val="0"/>
      <w:divBdr>
        <w:top w:val="none" w:sz="0" w:space="0" w:color="auto"/>
        <w:left w:val="none" w:sz="0" w:space="0" w:color="auto"/>
        <w:bottom w:val="none" w:sz="0" w:space="0" w:color="auto"/>
        <w:right w:val="none" w:sz="0" w:space="0" w:color="auto"/>
      </w:divBdr>
    </w:div>
    <w:div w:id="1912888092">
      <w:bodyDiv w:val="1"/>
      <w:marLeft w:val="0"/>
      <w:marRight w:val="0"/>
      <w:marTop w:val="0"/>
      <w:marBottom w:val="0"/>
      <w:divBdr>
        <w:top w:val="none" w:sz="0" w:space="0" w:color="auto"/>
        <w:left w:val="none" w:sz="0" w:space="0" w:color="auto"/>
        <w:bottom w:val="none" w:sz="0" w:space="0" w:color="auto"/>
        <w:right w:val="none" w:sz="0" w:space="0" w:color="auto"/>
      </w:divBdr>
    </w:div>
    <w:div w:id="2031178844">
      <w:bodyDiv w:val="1"/>
      <w:marLeft w:val="0"/>
      <w:marRight w:val="0"/>
      <w:marTop w:val="0"/>
      <w:marBottom w:val="0"/>
      <w:divBdr>
        <w:top w:val="none" w:sz="0" w:space="0" w:color="auto"/>
        <w:left w:val="none" w:sz="0" w:space="0" w:color="auto"/>
        <w:bottom w:val="none" w:sz="0" w:space="0" w:color="auto"/>
        <w:right w:val="none" w:sz="0" w:space="0" w:color="auto"/>
      </w:divBdr>
    </w:div>
    <w:div w:id="2042657758">
      <w:bodyDiv w:val="1"/>
      <w:marLeft w:val="0"/>
      <w:marRight w:val="0"/>
      <w:marTop w:val="0"/>
      <w:marBottom w:val="0"/>
      <w:divBdr>
        <w:top w:val="none" w:sz="0" w:space="0" w:color="auto"/>
        <w:left w:val="none" w:sz="0" w:space="0" w:color="auto"/>
        <w:bottom w:val="none" w:sz="0" w:space="0" w:color="auto"/>
        <w:right w:val="none" w:sz="0" w:space="0" w:color="auto"/>
      </w:divBdr>
      <w:divsChild>
        <w:div w:id="981036069">
          <w:marLeft w:val="0"/>
          <w:marRight w:val="0"/>
          <w:marTop w:val="0"/>
          <w:marBottom w:val="0"/>
          <w:divBdr>
            <w:top w:val="none" w:sz="0" w:space="0" w:color="auto"/>
            <w:left w:val="none" w:sz="0" w:space="0" w:color="auto"/>
            <w:bottom w:val="none" w:sz="0" w:space="0" w:color="auto"/>
            <w:right w:val="none" w:sz="0" w:space="0" w:color="auto"/>
          </w:divBdr>
        </w:div>
      </w:divsChild>
    </w:div>
    <w:div w:id="2058047434">
      <w:bodyDiv w:val="1"/>
      <w:marLeft w:val="0"/>
      <w:marRight w:val="0"/>
      <w:marTop w:val="0"/>
      <w:marBottom w:val="0"/>
      <w:divBdr>
        <w:top w:val="none" w:sz="0" w:space="0" w:color="auto"/>
        <w:left w:val="none" w:sz="0" w:space="0" w:color="auto"/>
        <w:bottom w:val="none" w:sz="0" w:space="0" w:color="auto"/>
        <w:right w:val="none" w:sz="0" w:space="0" w:color="auto"/>
      </w:divBdr>
      <w:divsChild>
        <w:div w:id="1473786648">
          <w:marLeft w:val="0"/>
          <w:marRight w:val="0"/>
          <w:marTop w:val="0"/>
          <w:marBottom w:val="0"/>
          <w:divBdr>
            <w:top w:val="none" w:sz="0" w:space="0" w:color="auto"/>
            <w:left w:val="none" w:sz="0" w:space="0" w:color="auto"/>
            <w:bottom w:val="none" w:sz="0" w:space="0" w:color="auto"/>
            <w:right w:val="none" w:sz="0" w:space="0" w:color="auto"/>
          </w:divBdr>
        </w:div>
        <w:div w:id="354162490">
          <w:marLeft w:val="0"/>
          <w:marRight w:val="0"/>
          <w:marTop w:val="0"/>
          <w:marBottom w:val="0"/>
          <w:divBdr>
            <w:top w:val="none" w:sz="0" w:space="0" w:color="auto"/>
            <w:left w:val="none" w:sz="0" w:space="0" w:color="auto"/>
            <w:bottom w:val="none" w:sz="0" w:space="0" w:color="auto"/>
            <w:right w:val="none" w:sz="0" w:space="0" w:color="auto"/>
          </w:divBdr>
        </w:div>
        <w:div w:id="1745298938">
          <w:marLeft w:val="0"/>
          <w:marRight w:val="0"/>
          <w:marTop w:val="0"/>
          <w:marBottom w:val="0"/>
          <w:divBdr>
            <w:top w:val="none" w:sz="0" w:space="0" w:color="auto"/>
            <w:left w:val="none" w:sz="0" w:space="0" w:color="auto"/>
            <w:bottom w:val="none" w:sz="0" w:space="0" w:color="auto"/>
            <w:right w:val="none" w:sz="0" w:space="0" w:color="auto"/>
          </w:divBdr>
        </w:div>
        <w:div w:id="1743334282">
          <w:marLeft w:val="0"/>
          <w:marRight w:val="0"/>
          <w:marTop w:val="0"/>
          <w:marBottom w:val="0"/>
          <w:divBdr>
            <w:top w:val="none" w:sz="0" w:space="0" w:color="auto"/>
            <w:left w:val="none" w:sz="0" w:space="0" w:color="auto"/>
            <w:bottom w:val="none" w:sz="0" w:space="0" w:color="auto"/>
            <w:right w:val="none" w:sz="0" w:space="0" w:color="auto"/>
          </w:divBdr>
        </w:div>
        <w:div w:id="5783669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4.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7.pn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endnotes" Target="endnotes.xml"/><Relationship Id="rId19"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theme" Target="theme/theme1.xml"/></Relationships>
</file>

<file path=word/_rels/header3.xml.rels><?xml version="1.0" encoding="UTF-8" standalone="yes"?>
<Relationships xmlns="http://schemas.openxmlformats.org/package/2006/relationships"><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root\Templates\JTI_Templates\JTI%20Policy%20Template%20Spectrum%2003.dotx" TargetMode="External"/></Relationships>
</file>

<file path=word/theme/theme1.xml><?xml version="1.0" encoding="utf-8"?>
<a:theme xmlns:a="http://schemas.openxmlformats.org/drawingml/2006/main" name="Office Theme">
  <a:themeElements>
    <a:clrScheme name="JTI">
      <a:dk1>
        <a:sysClr val="windowText" lastClr="000000"/>
      </a:dk1>
      <a:lt1>
        <a:sysClr val="window" lastClr="FFFFFF"/>
      </a:lt1>
      <a:dk2>
        <a:srgbClr val="5F5F5F"/>
      </a:dk2>
      <a:lt2>
        <a:srgbClr val="DDDDDD"/>
      </a:lt2>
      <a:accent1>
        <a:srgbClr val="E03C31"/>
      </a:accent1>
      <a:accent2>
        <a:srgbClr val="EAAA00"/>
      </a:accent2>
      <a:accent3>
        <a:srgbClr val="00B2A9"/>
      </a:accent3>
      <a:accent4>
        <a:srgbClr val="8031A7"/>
      </a:accent4>
      <a:accent5>
        <a:srgbClr val="E782A9"/>
      </a:accent5>
      <a:accent6>
        <a:srgbClr val="407EC9"/>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D11F3C5FDE918409757DA8E594936F8" ma:contentTypeVersion="9" ma:contentTypeDescription="Create a new document." ma:contentTypeScope="" ma:versionID="18988a38a7a1e4aa12c1ab68036a9b83">
  <xsd:schema xmlns:xsd="http://www.w3.org/2001/XMLSchema" xmlns:xs="http://www.w3.org/2001/XMLSchema" xmlns:p="http://schemas.microsoft.com/office/2006/metadata/properties" xmlns:ns2="1e365845-eb4a-4dfc-84e3-e21632ad85f1" xmlns:ns3="461add16-fd57-40d4-aaee-0c684fbee119" targetNamespace="http://schemas.microsoft.com/office/2006/metadata/properties" ma:root="true" ma:fieldsID="8661023b3e9f98184ba361d54d398667" ns2:_="" ns3:_="">
    <xsd:import namespace="1e365845-eb4a-4dfc-84e3-e21632ad85f1"/>
    <xsd:import namespace="461add16-fd57-40d4-aaee-0c684fbee11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KeyPoints" minOccurs="0"/>
                <xsd:element ref="ns2:MediaServiceKeyPoints" minOccurs="0"/>
                <xsd:element ref="ns2:Not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e365845-eb4a-4dfc-84e3-e21632ad85f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Note" ma:index="14" nillable="true" ma:displayName="Note" ma:format="Dropdown" ma:internalName="Not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61add16-fd57-40d4-aaee-0c684fbee119"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Note xmlns="1e365845-eb4a-4dfc-84e3-e21632ad85f1"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045E090-BC1E-40D9-A72B-B9DA0E2A8B5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e365845-eb4a-4dfc-84e3-e21632ad85f1"/>
    <ds:schemaRef ds:uri="461add16-fd57-40d4-aaee-0c684fbee11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2E26E05-9D20-4B42-A990-7C3A902CE1C9}">
  <ds:schemaRefs>
    <ds:schemaRef ds:uri="http://schemas.microsoft.com/office/2006/metadata/properties"/>
    <ds:schemaRef ds:uri="http://schemas.microsoft.com/office/infopath/2007/PartnerControls"/>
    <ds:schemaRef ds:uri="1e365845-eb4a-4dfc-84e3-e21632ad85f1"/>
  </ds:schemaRefs>
</ds:datastoreItem>
</file>

<file path=customXml/itemProps3.xml><?xml version="1.0" encoding="utf-8"?>
<ds:datastoreItem xmlns:ds="http://schemas.openxmlformats.org/officeDocument/2006/customXml" ds:itemID="{215EDCE7-3F8F-467D-8EBA-17F116A4B53B}">
  <ds:schemaRefs>
    <ds:schemaRef ds:uri="http://schemas.openxmlformats.org/officeDocument/2006/bibliography"/>
  </ds:schemaRefs>
</ds:datastoreItem>
</file>

<file path=customXml/itemProps4.xml><?xml version="1.0" encoding="utf-8"?>
<ds:datastoreItem xmlns:ds="http://schemas.openxmlformats.org/officeDocument/2006/customXml" ds:itemID="{80AB111F-A64C-4CDA-A061-7896B80BF85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JTI Policy Template Spectrum 03</Template>
  <TotalTime>95</TotalTime>
  <Pages>17</Pages>
  <Words>3721</Words>
  <Characters>20468</Characters>
  <Application>Microsoft Office Word</Application>
  <DocSecurity>0</DocSecurity>
  <Lines>170</Lines>
  <Paragraphs>48</Paragraphs>
  <ScaleCrop>false</ScaleCrop>
  <HeadingPairs>
    <vt:vector size="2" baseType="variant">
      <vt:variant>
        <vt:lpstr>Título</vt:lpstr>
      </vt:variant>
      <vt:variant>
        <vt:i4>1</vt:i4>
      </vt:variant>
    </vt:vector>
  </HeadingPairs>
  <TitlesOfParts>
    <vt:vector size="1" baseType="lpstr">
      <vt:lpstr>Functional Design Template Document</vt:lpstr>
    </vt:vector>
  </TitlesOfParts>
  <Company>JTI</Company>
  <LinksUpToDate>false</LinksUpToDate>
  <CharactersWithSpaces>24141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Design Template Document</dc:title>
  <dc:subject/>
  <dc:creator>Alexander Polyakov</dc:creator>
  <cp:keywords/>
  <dc:description/>
  <cp:lastModifiedBy>Fernandez, Iker</cp:lastModifiedBy>
  <cp:revision>5</cp:revision>
  <dcterms:created xsi:type="dcterms:W3CDTF">2021-09-21T13:21:00Z</dcterms:created>
  <dcterms:modified xsi:type="dcterms:W3CDTF">2021-09-21T14:54:00Z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020b37f-db72-473e-ae54-fb16df408069_Enabled">
    <vt:lpwstr>true</vt:lpwstr>
  </property>
  <property fmtid="{D5CDD505-2E9C-101B-9397-08002B2CF9AE}" pid="3" name="MSIP_Label_b020b37f-db72-473e-ae54-fb16df408069_SetDate">
    <vt:lpwstr>2021-06-25T10:43:41Z</vt:lpwstr>
  </property>
  <property fmtid="{D5CDD505-2E9C-101B-9397-08002B2CF9AE}" pid="4" name="MSIP_Label_b020b37f-db72-473e-ae54-fb16df408069_Method">
    <vt:lpwstr>Standard</vt:lpwstr>
  </property>
  <property fmtid="{D5CDD505-2E9C-101B-9397-08002B2CF9AE}" pid="5" name="MSIP_Label_b020b37f-db72-473e-ae54-fb16df408069_Name">
    <vt:lpwstr>General</vt:lpwstr>
  </property>
  <property fmtid="{D5CDD505-2E9C-101B-9397-08002B2CF9AE}" pid="6" name="MSIP_Label_b020b37f-db72-473e-ae54-fb16df408069_SiteId">
    <vt:lpwstr>705d07a3-2eea-4f3b-ab59-65ca29abeb26</vt:lpwstr>
  </property>
  <property fmtid="{D5CDD505-2E9C-101B-9397-08002B2CF9AE}" pid="7" name="MSIP_Label_b020b37f-db72-473e-ae54-fb16df408069_ActionId">
    <vt:lpwstr>5ab31d97-a24d-4f8f-b508-08cc688cfd6a</vt:lpwstr>
  </property>
  <property fmtid="{D5CDD505-2E9C-101B-9397-08002B2CF9AE}" pid="8" name="MSIP_Label_b020b37f-db72-473e-ae54-fb16df408069_ContentBits">
    <vt:lpwstr>0</vt:lpwstr>
  </property>
  <property fmtid="{D5CDD505-2E9C-101B-9397-08002B2CF9AE}" pid="9" name="ContentTypeId">
    <vt:lpwstr>0x0101004D11F3C5FDE918409757DA8E594936F8</vt:lpwstr>
  </property>
</Properties>
</file>