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197D" w14:textId="588814CB" w:rsidR="001652C0" w:rsidRPr="001652C0" w:rsidRDefault="001652C0" w:rsidP="001652C0">
      <w:r w:rsidRPr="001652C0">
        <w:t>Peter</w:t>
      </w:r>
      <w:r w:rsidR="00016B59">
        <w:t xml:space="preserve"> </w:t>
      </w:r>
      <w:r w:rsidRPr="001652C0">
        <w:t>Golub</w:t>
      </w:r>
      <w:r w:rsidR="00016B59">
        <w:t xml:space="preserve"> </w:t>
      </w:r>
      <w:r w:rsidRPr="001652C0">
        <w:t>•</w:t>
      </w:r>
      <w:r w:rsidR="00016B59">
        <w:t xml:space="preserve"> </w:t>
      </w:r>
      <w:r w:rsidRPr="001652C0">
        <w:t>SSN</w:t>
      </w:r>
      <w:r w:rsidRPr="001652C0">
        <w:rPr>
          <w:rFonts w:ascii="Times New Roman" w:hAnsi="Times New Roman" w:cs="Times New Roman"/>
        </w:rPr>
        <w:t> </w:t>
      </w:r>
      <w:r>
        <w:t>—</w:t>
      </w:r>
      <w:r w:rsidRPr="001652C0">
        <w:t>2127</w:t>
      </w:r>
      <w:r w:rsidRPr="001652C0">
        <w:br/>
        <w:t>3921</w:t>
      </w:r>
      <w:r w:rsidR="00016B59">
        <w:t xml:space="preserve"> </w:t>
      </w:r>
      <w:r w:rsidRPr="001652C0">
        <w:t>S</w:t>
      </w:r>
      <w:r w:rsidR="00016B59">
        <w:t xml:space="preserve"> </w:t>
      </w:r>
      <w:r w:rsidRPr="001652C0">
        <w:t>2000</w:t>
      </w:r>
      <w:r w:rsidR="00016B59">
        <w:t xml:space="preserve"> </w:t>
      </w:r>
      <w:r w:rsidRPr="001652C0">
        <w:t>E,</w:t>
      </w:r>
      <w:r w:rsidR="00016B59">
        <w:t xml:space="preserve"> </w:t>
      </w:r>
      <w:r w:rsidRPr="001652C0">
        <w:t>Holladay</w:t>
      </w:r>
      <w:r w:rsidRPr="001652C0">
        <w:rPr>
          <w:rFonts w:ascii="Times New Roman" w:hAnsi="Times New Roman" w:cs="Times New Roman"/>
        </w:rPr>
        <w:t> </w:t>
      </w:r>
      <w:r w:rsidRPr="001652C0">
        <w:t>UT</w:t>
      </w:r>
      <w:r w:rsidRPr="001652C0">
        <w:rPr>
          <w:rFonts w:ascii="Times New Roman" w:hAnsi="Times New Roman" w:cs="Times New Roman"/>
        </w:rPr>
        <w:t> </w:t>
      </w:r>
      <w:r w:rsidRPr="001652C0">
        <w:t>84124</w:t>
      </w:r>
      <w:r w:rsidRPr="001652C0">
        <w:br/>
      </w:r>
      <w:hyperlink r:id="rId5" w:history="1">
        <w:r w:rsidRPr="001652C0">
          <w:rPr>
            <w:rStyle w:val="Hyperlink"/>
          </w:rPr>
          <w:t>peter.golub@gmail.com</w:t>
        </w:r>
      </w:hyperlink>
      <w:r w:rsidR="00016B59">
        <w:t xml:space="preserve"> </w:t>
      </w:r>
      <w:r w:rsidRPr="001652C0">
        <w:t>•</w:t>
      </w:r>
      <w:r w:rsidR="00016B59">
        <w:t xml:space="preserve"> </w:t>
      </w:r>
      <w:r w:rsidRPr="001652C0">
        <w:t>(801)</w:t>
      </w:r>
      <w:r w:rsidRPr="001652C0">
        <w:rPr>
          <w:rFonts w:ascii="Times New Roman" w:hAnsi="Times New Roman" w:cs="Times New Roman"/>
        </w:rPr>
        <w:t> </w:t>
      </w:r>
      <w:r w:rsidRPr="001652C0">
        <w:t>618</w:t>
      </w:r>
      <w:r w:rsidRPr="001652C0">
        <w:noBreakHyphen/>
        <w:t>7609</w:t>
      </w:r>
    </w:p>
    <w:p w14:paraId="058CC108" w14:textId="1F746089" w:rsidR="001652C0" w:rsidRPr="001652C0" w:rsidRDefault="001652C0" w:rsidP="001652C0">
      <w:r w:rsidRPr="001652C0">
        <w:rPr>
          <w:b/>
          <w:bCs/>
        </w:rPr>
        <w:t>July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18</w:t>
      </w:r>
      <w:r w:rsidRPr="001652C0">
        <w:rPr>
          <w:rFonts w:ascii="Times New Roman" w:hAnsi="Times New Roman" w:cs="Times New Roman"/>
          <w:b/>
          <w:bCs/>
        </w:rPr>
        <w:t> </w:t>
      </w:r>
      <w:r w:rsidRPr="001652C0">
        <w:rPr>
          <w:b/>
          <w:bCs/>
        </w:rPr>
        <w:t>2025</w:t>
      </w:r>
    </w:p>
    <w:p w14:paraId="03D603B0" w14:textId="29B99D18" w:rsidR="001652C0" w:rsidRPr="001652C0" w:rsidRDefault="001652C0" w:rsidP="001652C0">
      <w:r w:rsidRPr="001652C0">
        <w:br/>
        <w:t>Workforce</w:t>
      </w:r>
      <w:r w:rsidR="00016B59">
        <w:t xml:space="preserve"> </w:t>
      </w:r>
      <w:r w:rsidRPr="001652C0">
        <w:t>Appeals</w:t>
      </w:r>
      <w:r w:rsidR="00016B59">
        <w:t xml:space="preserve"> </w:t>
      </w:r>
      <w:r w:rsidRPr="001652C0">
        <w:t>Board</w:t>
      </w:r>
      <w:r w:rsidRPr="001652C0">
        <w:br/>
        <w:t>P.O.</w:t>
      </w:r>
      <w:r w:rsidR="00016B59">
        <w:t xml:space="preserve"> </w:t>
      </w:r>
      <w:r w:rsidRPr="001652C0">
        <w:t>Box</w:t>
      </w:r>
      <w:r w:rsidR="00016B59">
        <w:t xml:space="preserve"> </w:t>
      </w:r>
      <w:r w:rsidRPr="001652C0">
        <w:t>45244</w:t>
      </w:r>
      <w:r w:rsidRPr="001652C0">
        <w:br/>
        <w:t>Salt</w:t>
      </w:r>
      <w:r w:rsidR="00016B59">
        <w:t xml:space="preserve"> </w:t>
      </w:r>
      <w:r w:rsidRPr="001652C0">
        <w:t>Lake</w:t>
      </w:r>
      <w:r w:rsidR="00016B59">
        <w:t xml:space="preserve"> </w:t>
      </w:r>
      <w:r w:rsidRPr="001652C0">
        <w:t>City,</w:t>
      </w:r>
      <w:r w:rsidR="00016B59">
        <w:t xml:space="preserve"> </w:t>
      </w:r>
      <w:r w:rsidRPr="001652C0">
        <w:t>UT</w:t>
      </w:r>
      <w:r w:rsidR="00016B59">
        <w:t xml:space="preserve"> </w:t>
      </w:r>
      <w:r w:rsidRPr="001652C0">
        <w:t>84145</w:t>
      </w:r>
      <w:r w:rsidRPr="001652C0">
        <w:noBreakHyphen/>
        <w:t>0244</w:t>
      </w:r>
    </w:p>
    <w:p w14:paraId="50E4309D" w14:textId="77777777" w:rsidR="00756D78" w:rsidRDefault="001652C0" w:rsidP="001652C0">
      <w:pPr>
        <w:rPr>
          <w:b/>
          <w:bCs/>
        </w:rPr>
      </w:pPr>
      <w:r w:rsidRPr="001652C0">
        <w:t>Re:</w:t>
      </w:r>
      <w:r w:rsidR="00016B59">
        <w:t xml:space="preserve"> </w:t>
      </w:r>
      <w:r w:rsidRPr="001652C0">
        <w:rPr>
          <w:b/>
          <w:bCs/>
        </w:rPr>
        <w:t>Appeal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of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ALJ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Decision</w:t>
      </w:r>
    </w:p>
    <w:p w14:paraId="445817C2" w14:textId="0B838DD1" w:rsidR="001652C0" w:rsidRPr="001652C0" w:rsidRDefault="001652C0" w:rsidP="001652C0">
      <w:r w:rsidRPr="001652C0">
        <w:rPr>
          <w:b/>
          <w:bCs/>
        </w:rPr>
        <w:t>Case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No.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25</w:t>
      </w:r>
      <w:r w:rsidRPr="001652C0">
        <w:rPr>
          <w:b/>
          <w:bCs/>
        </w:rPr>
        <w:noBreakHyphen/>
        <w:t>A</w:t>
      </w:r>
      <w:r w:rsidRPr="001652C0">
        <w:rPr>
          <w:b/>
          <w:bCs/>
        </w:rPr>
        <w:noBreakHyphen/>
        <w:t>05051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(Golub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v.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Granite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School</w:t>
      </w:r>
      <w:r w:rsidR="00016B59">
        <w:rPr>
          <w:b/>
          <w:bCs/>
        </w:rPr>
        <w:t xml:space="preserve"> </w:t>
      </w:r>
      <w:r w:rsidRPr="001652C0">
        <w:rPr>
          <w:b/>
          <w:bCs/>
        </w:rPr>
        <w:t>District)</w:t>
      </w:r>
    </w:p>
    <w:p w14:paraId="381EEF2E" w14:textId="77777777" w:rsidR="001652C0" w:rsidRDefault="001652C0" w:rsidP="001652C0"/>
    <w:p w14:paraId="02943663" w14:textId="3848D911" w:rsidR="001652C0" w:rsidRDefault="001652C0" w:rsidP="001652C0">
      <w:r w:rsidRPr="001652C0">
        <w:t>Madam</w:t>
      </w:r>
      <w:r w:rsidR="00016B59">
        <w:t xml:space="preserve"> </w:t>
      </w:r>
      <w:r w:rsidRPr="001652C0">
        <w:t>Chair</w:t>
      </w:r>
      <w:r w:rsidR="00016B59">
        <w:t xml:space="preserve"> </w:t>
      </w:r>
      <w:r w:rsidRPr="001652C0">
        <w:t>and</w:t>
      </w:r>
      <w:r w:rsidR="00016B59">
        <w:t xml:space="preserve"> </w:t>
      </w:r>
      <w:r w:rsidRPr="001652C0">
        <w:t>Members</w:t>
      </w:r>
      <w:r w:rsidR="00016B59">
        <w:t xml:space="preserve"> </w:t>
      </w:r>
      <w:r w:rsidRPr="001652C0">
        <w:t>of</w:t>
      </w:r>
      <w:r w:rsidR="00016B59">
        <w:t xml:space="preserve"> </w:t>
      </w:r>
      <w:r w:rsidRPr="001652C0">
        <w:t>the</w:t>
      </w:r>
      <w:r w:rsidR="00016B59">
        <w:t xml:space="preserve"> </w:t>
      </w:r>
      <w:r w:rsidRPr="001652C0">
        <w:t>Board:</w:t>
      </w:r>
    </w:p>
    <w:p w14:paraId="5650DF17" w14:textId="77777777" w:rsidR="001652C0" w:rsidRPr="001652C0" w:rsidRDefault="001652C0" w:rsidP="001652C0"/>
    <w:p w14:paraId="238547A5" w14:textId="14BE50B2" w:rsidR="00016B59" w:rsidRPr="00016B59" w:rsidRDefault="00016B59" w:rsidP="00016B59">
      <w:r w:rsidRPr="00016B59">
        <w:t>I</w:t>
      </w:r>
      <w:r>
        <w:t xml:space="preserve"> </w:t>
      </w:r>
      <w:r w:rsidRPr="00016B59">
        <w:t>write</w:t>
      </w:r>
      <w:r>
        <w:t xml:space="preserve"> </w:t>
      </w:r>
      <w:r w:rsidRPr="00016B59">
        <w:t>in</w:t>
      </w:r>
      <w:r>
        <w:t xml:space="preserve"> </w:t>
      </w:r>
      <w:r w:rsidRPr="00016B59">
        <w:t>further</w:t>
      </w:r>
      <w:r>
        <w:t xml:space="preserve"> </w:t>
      </w:r>
      <w:r w:rsidRPr="00016B59">
        <w:t>support</w:t>
      </w:r>
      <w:r>
        <w:t xml:space="preserve"> </w:t>
      </w:r>
      <w:r w:rsidRPr="00016B59">
        <w:t>of</w:t>
      </w:r>
      <w:r>
        <w:t xml:space="preserve"> </w:t>
      </w:r>
      <w:r w:rsidRPr="00016B59">
        <w:t>my</w:t>
      </w:r>
      <w:r>
        <w:t xml:space="preserve"> </w:t>
      </w:r>
      <w:r w:rsidRPr="00016B59">
        <w:t>timely</w:t>
      </w:r>
      <w:r>
        <w:t xml:space="preserve"> </w:t>
      </w:r>
      <w:r w:rsidRPr="00016B59">
        <w:t>appeal</w:t>
      </w:r>
      <w:r>
        <w:t xml:space="preserve"> </w:t>
      </w:r>
      <w:r w:rsidRPr="00016B59">
        <w:t>from</w:t>
      </w:r>
      <w:r>
        <w:t xml:space="preserve"> </w:t>
      </w:r>
      <w:r w:rsidRPr="00016B59">
        <w:t>the</w:t>
      </w:r>
      <w:r>
        <w:t xml:space="preserve"> </w:t>
      </w:r>
      <w:r w:rsidRPr="00016B59">
        <w:t>Administrative</w:t>
      </w:r>
      <w:r>
        <w:t xml:space="preserve"> </w:t>
      </w:r>
      <w:r w:rsidRPr="00016B59">
        <w:t>Law</w:t>
      </w:r>
      <w:r>
        <w:t xml:space="preserve"> </w:t>
      </w:r>
      <w:r w:rsidRPr="00016B59">
        <w:t>Judge’s</w:t>
      </w:r>
      <w:r>
        <w:t xml:space="preserve"> </w:t>
      </w:r>
      <w:r w:rsidRPr="00016B59">
        <w:t>9</w:t>
      </w:r>
      <w:r>
        <w:t xml:space="preserve"> </w:t>
      </w:r>
      <w:r w:rsidRPr="00016B59">
        <w:t>July</w:t>
      </w:r>
      <w:r>
        <w:t xml:space="preserve"> </w:t>
      </w:r>
      <w:r w:rsidRPr="00016B59">
        <w:t>2025</w:t>
      </w:r>
      <w:r>
        <w:t xml:space="preserve"> </w:t>
      </w:r>
      <w:r w:rsidRPr="00016B59">
        <w:t>decision</w:t>
      </w:r>
      <w:r>
        <w:t xml:space="preserve"> </w:t>
      </w:r>
      <w:r w:rsidRPr="00016B59">
        <w:t>denying</w:t>
      </w:r>
      <w:r>
        <w:t xml:space="preserve"> </w:t>
      </w:r>
      <w:r w:rsidRPr="00016B59">
        <w:t>unemployment</w:t>
      </w:r>
      <w:r w:rsidRPr="00016B59">
        <w:noBreakHyphen/>
        <w:t>insurance</w:t>
      </w:r>
      <w:r>
        <w:t xml:space="preserve"> </w:t>
      </w:r>
      <w:r w:rsidRPr="00016B59">
        <w:t>benefits</w:t>
      </w:r>
      <w:r>
        <w:t xml:space="preserve"> </w:t>
      </w:r>
      <w:r w:rsidRPr="00016B59">
        <w:t>under</w:t>
      </w:r>
      <w:r>
        <w:t xml:space="preserve"> </w:t>
      </w:r>
      <w:r w:rsidRPr="00016B59">
        <w:t>Utah</w:t>
      </w:r>
      <w:r>
        <w:t xml:space="preserve"> </w:t>
      </w:r>
      <w:r w:rsidRPr="00016B59">
        <w:t>Code</w:t>
      </w:r>
      <w:r>
        <w:t xml:space="preserve"> </w:t>
      </w:r>
      <w:r w:rsidRPr="00016B59">
        <w:t>§</w:t>
      </w:r>
      <w:r w:rsidRPr="00016B59">
        <w:rPr>
          <w:rFonts w:ascii="Times New Roman" w:hAnsi="Times New Roman" w:cs="Times New Roman"/>
        </w:rPr>
        <w:t> </w:t>
      </w:r>
      <w:r w:rsidRPr="00016B59">
        <w:t>35A</w:t>
      </w:r>
      <w:r w:rsidRPr="00016B59">
        <w:noBreakHyphen/>
        <w:t>4</w:t>
      </w:r>
      <w:r w:rsidRPr="00016B59">
        <w:noBreakHyphen/>
        <w:t>405(1).</w:t>
      </w:r>
      <w:r>
        <w:rPr>
          <w:rFonts w:cs="Garamond"/>
        </w:rPr>
        <w:t xml:space="preserve"> </w:t>
      </w:r>
      <w:r w:rsidRPr="00016B59">
        <w:t>For</w:t>
      </w:r>
      <w:r>
        <w:t xml:space="preserve"> </w:t>
      </w:r>
      <w:r w:rsidRPr="00016B59">
        <w:t>the</w:t>
      </w:r>
      <w:r>
        <w:t xml:space="preserve"> </w:t>
      </w:r>
      <w:r w:rsidRPr="00016B59">
        <w:t>reasons</w:t>
      </w:r>
      <w:r>
        <w:t xml:space="preserve"> </w:t>
      </w:r>
      <w:r w:rsidRPr="00016B59">
        <w:t>that</w:t>
      </w:r>
      <w:r>
        <w:t xml:space="preserve"> </w:t>
      </w:r>
      <w:r w:rsidRPr="00016B59">
        <w:t>follow,</w:t>
      </w:r>
      <w:r>
        <w:t xml:space="preserve"> </w:t>
      </w:r>
      <w:r w:rsidRPr="00016B59">
        <w:t>the</w:t>
      </w:r>
      <w:r>
        <w:t xml:space="preserve"> </w:t>
      </w:r>
      <w:r w:rsidRPr="00016B59">
        <w:t>decision</w:t>
      </w:r>
      <w:r>
        <w:t xml:space="preserve"> </w:t>
      </w:r>
      <w:r w:rsidRPr="00016B59">
        <w:t>is</w:t>
      </w:r>
      <w:r>
        <w:t xml:space="preserve"> </w:t>
      </w:r>
      <w:r w:rsidRPr="00016B59">
        <w:t>infected</w:t>
      </w:r>
      <w:r>
        <w:t xml:space="preserve"> </w:t>
      </w:r>
      <w:r w:rsidRPr="00016B59">
        <w:t>by</w:t>
      </w:r>
      <w:r>
        <w:t xml:space="preserve"> </w:t>
      </w:r>
      <w:r w:rsidRPr="00016B59">
        <w:t>reversible</w:t>
      </w:r>
      <w:r>
        <w:t xml:space="preserve"> </w:t>
      </w:r>
      <w:r w:rsidRPr="00016B59">
        <w:t>legal</w:t>
      </w:r>
      <w:r>
        <w:t xml:space="preserve"> </w:t>
      </w:r>
      <w:r w:rsidRPr="00016B59">
        <w:t>error</w:t>
      </w:r>
      <w:r>
        <w:t xml:space="preserve"> </w:t>
      </w:r>
      <w:r w:rsidRPr="00016B59">
        <w:t>and</w:t>
      </w:r>
      <w:r>
        <w:t xml:space="preserve"> </w:t>
      </w:r>
      <w:r w:rsidRPr="00016B59">
        <w:t>clearly</w:t>
      </w:r>
      <w:r>
        <w:t xml:space="preserve"> </w:t>
      </w:r>
      <w:r w:rsidRPr="00016B59">
        <w:t>erroneous</w:t>
      </w:r>
      <w:r>
        <w:t xml:space="preserve"> </w:t>
      </w:r>
      <w:r w:rsidRPr="00016B59">
        <w:t>fact</w:t>
      </w:r>
      <w:r w:rsidRPr="00016B59">
        <w:noBreakHyphen/>
        <w:t>finding.</w:t>
      </w:r>
      <w:r>
        <w:rPr>
          <w:rFonts w:cs="Garamond"/>
        </w:rPr>
        <w:t xml:space="preserve"> </w:t>
      </w:r>
      <w:r w:rsidRPr="00016B59">
        <w:t>The</w:t>
      </w:r>
      <w:r>
        <w:t xml:space="preserve"> </w:t>
      </w:r>
      <w:r w:rsidRPr="00016B59">
        <w:t>proper</w:t>
      </w:r>
      <w:r>
        <w:t xml:space="preserve"> </w:t>
      </w:r>
      <w:r w:rsidRPr="00016B59">
        <w:t>remedy</w:t>
      </w:r>
      <w:r>
        <w:t xml:space="preserve"> </w:t>
      </w:r>
      <w:r w:rsidRPr="00016B59">
        <w:t>is</w:t>
      </w:r>
      <w:r>
        <w:t xml:space="preserve"> </w:t>
      </w:r>
      <w:r w:rsidRPr="00016B59">
        <w:t>reversal</w:t>
      </w:r>
      <w:r>
        <w:t xml:space="preserve"> </w:t>
      </w:r>
      <w:r w:rsidRPr="00016B59">
        <w:t>with</w:t>
      </w:r>
      <w:r>
        <w:t xml:space="preserve"> </w:t>
      </w:r>
      <w:r w:rsidRPr="00016B59">
        <w:t>benefits</w:t>
      </w:r>
      <w:r>
        <w:t xml:space="preserve"> </w:t>
      </w:r>
      <w:r w:rsidRPr="00016B59">
        <w:t>allowed</w:t>
      </w:r>
      <w:r>
        <w:t xml:space="preserve"> </w:t>
      </w:r>
      <w:r w:rsidRPr="00016B59">
        <w:t>for</w:t>
      </w:r>
      <w:r>
        <w:t xml:space="preserve"> </w:t>
      </w:r>
      <w:r w:rsidRPr="00016B59">
        <w:t>the</w:t>
      </w:r>
      <w:r>
        <w:t xml:space="preserve"> </w:t>
      </w:r>
      <w:r w:rsidRPr="00016B59">
        <w:t>week</w:t>
      </w:r>
      <w:r>
        <w:t xml:space="preserve"> </w:t>
      </w:r>
      <w:r w:rsidRPr="00016B59">
        <w:t>ending</w:t>
      </w:r>
      <w:r>
        <w:t xml:space="preserve"> </w:t>
      </w:r>
      <w:r w:rsidRPr="00016B59">
        <w:t>18</w:t>
      </w:r>
      <w:r>
        <w:rPr>
          <w:rFonts w:cs="Garamond"/>
        </w:rPr>
        <w:t xml:space="preserve"> </w:t>
      </w:r>
      <w:r w:rsidRPr="00016B59">
        <w:t>May</w:t>
      </w:r>
      <w:r>
        <w:rPr>
          <w:rFonts w:cs="Garamond"/>
        </w:rPr>
        <w:t xml:space="preserve"> </w:t>
      </w:r>
      <w:r w:rsidRPr="00016B59">
        <w:t>2025</w:t>
      </w:r>
      <w:r>
        <w:t xml:space="preserve"> </w:t>
      </w:r>
      <w:r w:rsidRPr="00016B59">
        <w:t>or,</w:t>
      </w:r>
      <w:r>
        <w:t xml:space="preserve"> </w:t>
      </w:r>
      <w:r w:rsidRPr="00016B59">
        <w:t>at</w:t>
      </w:r>
      <w:r>
        <w:t xml:space="preserve"> </w:t>
      </w:r>
      <w:r w:rsidRPr="00016B59">
        <w:t>minimum,</w:t>
      </w:r>
      <w:r>
        <w:t xml:space="preserve"> </w:t>
      </w:r>
      <w:r w:rsidRPr="00016B59">
        <w:t>a</w:t>
      </w:r>
      <w:r>
        <w:t xml:space="preserve"> </w:t>
      </w:r>
      <w:r w:rsidRPr="00016B59">
        <w:t>de</w:t>
      </w:r>
      <w:r w:rsidRPr="00016B59">
        <w:noBreakHyphen/>
        <w:t>novo</w:t>
      </w:r>
      <w:r>
        <w:t xml:space="preserve"> </w:t>
      </w:r>
      <w:r w:rsidRPr="00016B59">
        <w:t>remand.</w:t>
      </w:r>
    </w:p>
    <w:p w14:paraId="4B1A5A5C" w14:textId="68BF4B48" w:rsidR="00016B59" w:rsidRPr="00016B59" w:rsidRDefault="00016B59" w:rsidP="00016B59"/>
    <w:p w14:paraId="70508D1D" w14:textId="61188411" w:rsidR="00016B59" w:rsidRPr="00B863C2" w:rsidRDefault="00016B59" w:rsidP="00B863C2">
      <w:pPr>
        <w:pStyle w:val="ListParagraph"/>
        <w:numPr>
          <w:ilvl w:val="0"/>
          <w:numId w:val="6"/>
        </w:numPr>
        <w:jc w:val="center"/>
        <w:rPr>
          <w:b/>
          <w:bCs/>
        </w:rPr>
      </w:pPr>
      <w:r w:rsidRPr="00B863C2">
        <w:rPr>
          <w:b/>
          <w:bCs/>
        </w:rPr>
        <w:t>Procedural</w:t>
      </w:r>
      <w:r w:rsidRPr="00B863C2">
        <w:rPr>
          <w:b/>
          <w:bCs/>
        </w:rPr>
        <w:t xml:space="preserve"> </w:t>
      </w:r>
      <w:r w:rsidRPr="00B863C2">
        <w:rPr>
          <w:b/>
          <w:bCs/>
        </w:rPr>
        <w:t>Posture</w:t>
      </w:r>
    </w:p>
    <w:p w14:paraId="4D0957F5" w14:textId="77E795BA" w:rsidR="00016B59" w:rsidRPr="00016B59" w:rsidRDefault="00016B59" w:rsidP="00016B59">
      <w:r w:rsidRPr="00016B59">
        <w:br/>
        <w:t>The</w:t>
      </w:r>
      <w:r>
        <w:t xml:space="preserve"> </w:t>
      </w:r>
      <w:r w:rsidRPr="00016B59">
        <w:t>Board</w:t>
      </w:r>
      <w:r>
        <w:t xml:space="preserve"> </w:t>
      </w:r>
      <w:r w:rsidRPr="00016B59">
        <w:t>acknowledged</w:t>
      </w:r>
      <w:r>
        <w:t xml:space="preserve"> </w:t>
      </w:r>
      <w:r w:rsidRPr="00016B59">
        <w:t>my</w:t>
      </w:r>
      <w:r>
        <w:t xml:space="preserve"> </w:t>
      </w:r>
      <w:r w:rsidRPr="00016B59">
        <w:t>appeal</w:t>
      </w:r>
      <w:r>
        <w:t xml:space="preserve"> </w:t>
      </w:r>
      <w:r w:rsidRPr="00016B59">
        <w:t>on</w:t>
      </w:r>
      <w:r>
        <w:t xml:space="preserve"> </w:t>
      </w:r>
      <w:r w:rsidRPr="00016B59">
        <w:t>11</w:t>
      </w:r>
      <w:r>
        <w:t xml:space="preserve"> </w:t>
      </w:r>
      <w:r w:rsidRPr="00016B59">
        <w:t>July</w:t>
      </w:r>
      <w:r>
        <w:t xml:space="preserve"> </w:t>
      </w:r>
      <w:r w:rsidRPr="00016B59">
        <w:t>2025</w:t>
      </w:r>
      <w:r>
        <w:t xml:space="preserve"> </w:t>
      </w:r>
      <w:r w:rsidRPr="00016B59">
        <w:t>and</w:t>
      </w:r>
      <w:r>
        <w:t xml:space="preserve"> </w:t>
      </w:r>
      <w:r w:rsidRPr="00016B59">
        <w:t>invited</w:t>
      </w:r>
      <w:r>
        <w:t xml:space="preserve"> </w:t>
      </w:r>
      <w:r w:rsidRPr="00016B59">
        <w:t>written</w:t>
      </w:r>
      <w:r>
        <w:t xml:space="preserve"> </w:t>
      </w:r>
      <w:r w:rsidRPr="00016B59">
        <w:t>argument</w:t>
      </w:r>
      <w:r>
        <w:t xml:space="preserve"> </w:t>
      </w:r>
      <w:r w:rsidRPr="00016B59">
        <w:t>within</w:t>
      </w:r>
      <w:r>
        <w:t xml:space="preserve"> 15 days</w:t>
      </w:r>
      <w:r w:rsidRPr="00016B59">
        <w:t>.</w:t>
      </w:r>
      <w:r>
        <w:t xml:space="preserve"> </w:t>
      </w:r>
      <w:r w:rsidRPr="00016B59">
        <w:t>This</w:t>
      </w:r>
      <w:r>
        <w:t xml:space="preserve"> </w:t>
      </w:r>
      <w:r w:rsidRPr="00016B59">
        <w:t>memorandum</w:t>
      </w:r>
      <w:r>
        <w:t xml:space="preserve"> </w:t>
      </w:r>
      <w:r w:rsidRPr="00016B59">
        <w:t>therefore</w:t>
      </w:r>
      <w:r>
        <w:t xml:space="preserve"> </w:t>
      </w:r>
      <w:r w:rsidRPr="00016B59">
        <w:t>arrives</w:t>
      </w:r>
      <w:r>
        <w:t xml:space="preserve"> </w:t>
      </w:r>
      <w:r w:rsidRPr="00016B59">
        <w:t>well</w:t>
      </w:r>
      <w:r>
        <w:t xml:space="preserve"> </w:t>
      </w:r>
      <w:r w:rsidRPr="00016B59">
        <w:t>within</w:t>
      </w:r>
      <w:r>
        <w:t xml:space="preserve"> </w:t>
      </w:r>
      <w:r w:rsidRPr="00016B59">
        <w:t>the</w:t>
      </w:r>
      <w:r>
        <w:t xml:space="preserve"> </w:t>
      </w:r>
      <w:r w:rsidRPr="00016B59">
        <w:t>window</w:t>
      </w:r>
      <w:r>
        <w:t xml:space="preserve"> </w:t>
      </w:r>
      <w:r w:rsidRPr="00016B59">
        <w:t>prescribed</w:t>
      </w:r>
      <w:r>
        <w:t xml:space="preserve"> </w:t>
      </w:r>
      <w:r w:rsidRPr="00016B59">
        <w:t>by</w:t>
      </w:r>
      <w:r>
        <w:t xml:space="preserve"> </w:t>
      </w:r>
      <w:r w:rsidRPr="00016B59">
        <w:t>Utah</w:t>
      </w:r>
      <w:r>
        <w:t xml:space="preserve"> </w:t>
      </w:r>
      <w:r w:rsidRPr="00016B59">
        <w:t>Code</w:t>
      </w:r>
      <w:r>
        <w:t xml:space="preserve"> </w:t>
      </w:r>
      <w:r w:rsidRPr="00016B59">
        <w:t>§</w:t>
      </w:r>
      <w:r w:rsidRPr="00016B59">
        <w:rPr>
          <w:rFonts w:ascii="Times New Roman" w:hAnsi="Times New Roman" w:cs="Times New Roman"/>
        </w:rPr>
        <w:t> </w:t>
      </w:r>
      <w:r w:rsidRPr="00016B59">
        <w:t>35A</w:t>
      </w:r>
      <w:r w:rsidRPr="00016B59">
        <w:noBreakHyphen/>
        <w:t>4</w:t>
      </w:r>
      <w:r w:rsidRPr="00016B59">
        <w:noBreakHyphen/>
        <w:t>406(3)</w:t>
      </w:r>
      <w:r>
        <w:t xml:space="preserve"> </w:t>
      </w:r>
      <w:r w:rsidRPr="00016B59">
        <w:t>and</w:t>
      </w:r>
      <w:r>
        <w:t xml:space="preserve"> </w:t>
      </w:r>
      <w:r w:rsidRPr="00016B59">
        <w:t>Utah</w:t>
      </w:r>
      <w:r>
        <w:rPr>
          <w:rFonts w:cs="Garamond"/>
        </w:rPr>
        <w:t xml:space="preserve"> </w:t>
      </w:r>
      <w:r w:rsidRPr="00016B59">
        <w:t>Admin.</w:t>
      </w:r>
      <w:r>
        <w:rPr>
          <w:rFonts w:cs="Garamond"/>
        </w:rPr>
        <w:t xml:space="preserve"> </w:t>
      </w:r>
      <w:r w:rsidRPr="00016B59">
        <w:t>R994</w:t>
      </w:r>
      <w:r w:rsidRPr="00016B59">
        <w:noBreakHyphen/>
        <w:t>508</w:t>
      </w:r>
      <w:r w:rsidRPr="00016B59">
        <w:noBreakHyphen/>
        <w:t>304.</w:t>
      </w:r>
    </w:p>
    <w:p w14:paraId="7A80385A" w14:textId="4EFC6B66" w:rsidR="00016B59" w:rsidRPr="00016B59" w:rsidRDefault="00016B59" w:rsidP="00016B59"/>
    <w:p w14:paraId="599A68C2" w14:textId="241338AD" w:rsidR="00016B59" w:rsidRPr="00B863C2" w:rsidRDefault="00016B59" w:rsidP="00B863C2">
      <w:pPr>
        <w:pStyle w:val="ListParagraph"/>
        <w:numPr>
          <w:ilvl w:val="0"/>
          <w:numId w:val="6"/>
        </w:numPr>
        <w:jc w:val="center"/>
        <w:rPr>
          <w:b/>
          <w:bCs/>
        </w:rPr>
      </w:pPr>
      <w:r w:rsidRPr="00B863C2">
        <w:rPr>
          <w:b/>
          <w:bCs/>
        </w:rPr>
        <w:t>Statement</w:t>
      </w:r>
      <w:r w:rsidRPr="00B863C2">
        <w:rPr>
          <w:b/>
          <w:bCs/>
        </w:rPr>
        <w:t xml:space="preserve"> </w:t>
      </w:r>
      <w:r w:rsidRPr="00B863C2">
        <w:rPr>
          <w:b/>
          <w:bCs/>
        </w:rPr>
        <w:t>of</w:t>
      </w:r>
      <w:r w:rsidRPr="00B863C2">
        <w:rPr>
          <w:b/>
          <w:bCs/>
        </w:rPr>
        <w:t xml:space="preserve"> </w:t>
      </w:r>
      <w:r w:rsidRPr="00B863C2">
        <w:rPr>
          <w:b/>
          <w:bCs/>
        </w:rPr>
        <w:t>Facts</w:t>
      </w:r>
      <w:r w:rsidRPr="00B863C2">
        <w:rPr>
          <w:b/>
          <w:bCs/>
        </w:rPr>
        <w:t xml:space="preserve"> </w:t>
      </w:r>
      <w:r w:rsidRPr="00B863C2">
        <w:rPr>
          <w:b/>
          <w:bCs/>
        </w:rPr>
        <w:t>(Record</w:t>
      </w:r>
      <w:r w:rsidRPr="00B863C2">
        <w:rPr>
          <w:b/>
          <w:bCs/>
        </w:rPr>
        <w:t xml:space="preserve"> </w:t>
      </w:r>
      <w:r w:rsidRPr="00B863C2">
        <w:rPr>
          <w:b/>
          <w:bCs/>
        </w:rPr>
        <w:t>Citations</w:t>
      </w:r>
      <w:r w:rsidRPr="00B863C2">
        <w:rPr>
          <w:b/>
          <w:bCs/>
        </w:rPr>
        <w:t xml:space="preserve"> </w:t>
      </w:r>
      <w:r w:rsidRPr="00B863C2">
        <w:rPr>
          <w:b/>
          <w:bCs/>
        </w:rPr>
        <w:t>in</w:t>
      </w:r>
      <w:r w:rsidRPr="00B863C2">
        <w:rPr>
          <w:b/>
          <w:bCs/>
        </w:rPr>
        <w:t xml:space="preserve"> </w:t>
      </w:r>
      <w:r w:rsidRPr="00B863C2">
        <w:rPr>
          <w:b/>
          <w:bCs/>
        </w:rPr>
        <w:t>Brackets)</w:t>
      </w:r>
    </w:p>
    <w:p w14:paraId="23FED98C" w14:textId="22E5422B" w:rsidR="00016B59" w:rsidRDefault="00016B59" w:rsidP="00016B59">
      <w:r w:rsidRPr="00016B59">
        <w:br/>
        <w:t>1.</w:t>
      </w:r>
      <w:r>
        <w:t xml:space="preserve"> </w:t>
      </w:r>
      <w:r w:rsidRPr="00016B59">
        <w:rPr>
          <w:b/>
          <w:bCs/>
        </w:rPr>
        <w:t>May</w:t>
      </w:r>
      <w:r>
        <w:rPr>
          <w:b/>
          <w:bCs/>
        </w:rPr>
        <w:t xml:space="preserve"> </w:t>
      </w:r>
      <w:r w:rsidRPr="00016B59">
        <w:rPr>
          <w:b/>
          <w:bCs/>
        </w:rPr>
        <w:t>5,</w:t>
      </w:r>
      <w:r>
        <w:rPr>
          <w:b/>
          <w:bCs/>
        </w:rPr>
        <w:t xml:space="preserve"> </w:t>
      </w:r>
      <w:r w:rsidRPr="00016B59">
        <w:rPr>
          <w:b/>
          <w:bCs/>
        </w:rPr>
        <w:t>2025</w:t>
      </w:r>
      <w:r>
        <w:rPr>
          <w:b/>
          <w:bCs/>
        </w:rPr>
        <w:t xml:space="preserve"> </w:t>
      </w:r>
      <w:r w:rsidRPr="00016B59">
        <w:rPr>
          <w:b/>
          <w:bCs/>
        </w:rPr>
        <w:t>—</w:t>
      </w:r>
      <w:r>
        <w:rPr>
          <w:b/>
          <w:bCs/>
        </w:rPr>
        <w:t xml:space="preserve"> </w:t>
      </w:r>
      <w:r w:rsidRPr="00016B59">
        <w:rPr>
          <w:b/>
          <w:bCs/>
        </w:rPr>
        <w:t>Account</w:t>
      </w:r>
      <w:r>
        <w:rPr>
          <w:b/>
          <w:bCs/>
        </w:rPr>
        <w:t xml:space="preserve"> </w:t>
      </w:r>
      <w:r w:rsidRPr="00016B59">
        <w:rPr>
          <w:b/>
          <w:bCs/>
        </w:rPr>
        <w:t>Deactivation</w:t>
      </w:r>
      <w:r>
        <w:rPr>
          <w:b/>
          <w:bCs/>
        </w:rPr>
        <w:t xml:space="preserve"> </w:t>
      </w:r>
      <w:r w:rsidRPr="00016B59">
        <w:rPr>
          <w:b/>
          <w:bCs/>
        </w:rPr>
        <w:t>and</w:t>
      </w:r>
      <w:r>
        <w:rPr>
          <w:b/>
          <w:bCs/>
        </w:rPr>
        <w:t xml:space="preserve"> Police Interrogation</w:t>
      </w:r>
      <w:r w:rsidRPr="00016B59">
        <w:rPr>
          <w:b/>
          <w:bCs/>
        </w:rPr>
        <w:t>.</w:t>
      </w:r>
      <w:r>
        <w:t xml:space="preserve"> </w:t>
      </w:r>
      <w:r w:rsidRPr="00016B59">
        <w:t>While</w:t>
      </w:r>
      <w:r>
        <w:t xml:space="preserve"> </w:t>
      </w:r>
      <w:r w:rsidRPr="00016B59">
        <w:t>covering</w:t>
      </w:r>
      <w:r>
        <w:t xml:space="preserve"> </w:t>
      </w:r>
      <w:r w:rsidRPr="00016B59">
        <w:t>a</w:t>
      </w:r>
      <w:r>
        <w:t xml:space="preserve"> </w:t>
      </w:r>
      <w:r w:rsidRPr="00016B59">
        <w:t>first</w:t>
      </w:r>
      <w:r w:rsidRPr="00016B59">
        <w:noBreakHyphen/>
        <w:t>grade</w:t>
      </w:r>
      <w:r>
        <w:t xml:space="preserve"> </w:t>
      </w:r>
      <w:r w:rsidRPr="00016B59">
        <w:t>dance</w:t>
      </w:r>
      <w:r>
        <w:t xml:space="preserve"> </w:t>
      </w:r>
      <w:r w:rsidRPr="00016B59">
        <w:t>class</w:t>
      </w:r>
      <w:r>
        <w:t xml:space="preserve"> </w:t>
      </w:r>
      <w:r w:rsidRPr="00016B59">
        <w:t>at</w:t>
      </w:r>
      <w:r>
        <w:t xml:space="preserve"> </w:t>
      </w:r>
      <w:r w:rsidRPr="00016B59">
        <w:rPr>
          <w:b/>
          <w:bCs/>
        </w:rPr>
        <w:t>Taylorsville</w:t>
      </w:r>
      <w:r>
        <w:rPr>
          <w:b/>
          <w:bCs/>
        </w:rPr>
        <w:t xml:space="preserve"> </w:t>
      </w:r>
      <w:r w:rsidRPr="00016B59">
        <w:rPr>
          <w:b/>
          <w:bCs/>
        </w:rPr>
        <w:t>Elementary</w:t>
      </w:r>
      <w:r>
        <w:rPr>
          <w:b/>
          <w:bCs/>
        </w:rPr>
        <w:t xml:space="preserve"> </w:t>
      </w:r>
      <w:r w:rsidRPr="00016B59">
        <w:rPr>
          <w:b/>
          <w:bCs/>
        </w:rPr>
        <w:t>(Granite</w:t>
      </w:r>
      <w:r w:rsidRPr="00016B59">
        <w:rPr>
          <w:rFonts w:ascii="Times New Roman" w:hAnsi="Times New Roman" w:cs="Times New Roman"/>
          <w:b/>
          <w:bCs/>
        </w:rPr>
        <w:t> </w:t>
      </w:r>
      <w:r w:rsidRPr="00016B59">
        <w:rPr>
          <w:b/>
          <w:bCs/>
        </w:rPr>
        <w:t>SD)</w:t>
      </w:r>
      <w:r w:rsidRPr="00016B59">
        <w:t>,</w:t>
      </w:r>
      <w:r>
        <w:t xml:space="preserve"> </w:t>
      </w:r>
      <w:r w:rsidRPr="00016B59">
        <w:t>the</w:t>
      </w:r>
      <w:r>
        <w:t xml:space="preserve"> </w:t>
      </w:r>
      <w:r w:rsidRPr="00016B59">
        <w:t>principal</w:t>
      </w:r>
      <w:r>
        <w:t xml:space="preserve"> </w:t>
      </w:r>
      <w:r w:rsidRPr="00016B59">
        <w:t>summoned</w:t>
      </w:r>
      <w:r>
        <w:t xml:space="preserve"> </w:t>
      </w:r>
      <w:r w:rsidRPr="00016B59">
        <w:t>law</w:t>
      </w:r>
      <w:r w:rsidRPr="00016B59">
        <w:noBreakHyphen/>
        <w:t>enforcement</w:t>
      </w:r>
      <w:r>
        <w:t xml:space="preserve"> </w:t>
      </w:r>
      <w:r w:rsidRPr="00016B59">
        <w:t>officers—including</w:t>
      </w:r>
      <w:r>
        <w:t xml:space="preserve"> </w:t>
      </w:r>
      <w:r w:rsidRPr="00016B59">
        <w:t>a</w:t>
      </w:r>
      <w:r>
        <w:t xml:space="preserve"> </w:t>
      </w:r>
      <w:r w:rsidRPr="00016B59">
        <w:t>K</w:t>
      </w:r>
      <w:r w:rsidRPr="00016B59">
        <w:noBreakHyphen/>
        <w:t>9</w:t>
      </w:r>
      <w:r>
        <w:t xml:space="preserve"> unit</w:t>
      </w:r>
      <w:r w:rsidRPr="00016B59">
        <w:t>—after</w:t>
      </w:r>
      <w:r>
        <w:t xml:space="preserve"> </w:t>
      </w:r>
      <w:r w:rsidRPr="00016B59">
        <w:t>accusing</w:t>
      </w:r>
      <w:r>
        <w:t xml:space="preserve"> </w:t>
      </w:r>
      <w:r w:rsidRPr="00016B59">
        <w:t>me</w:t>
      </w:r>
      <w:r>
        <w:t xml:space="preserve"> </w:t>
      </w:r>
      <w:r w:rsidRPr="00016B59">
        <w:t>of</w:t>
      </w:r>
      <w:r>
        <w:t xml:space="preserve"> </w:t>
      </w:r>
      <w:r w:rsidRPr="00016B59">
        <w:t>smoking</w:t>
      </w:r>
      <w:r>
        <w:t xml:space="preserve"> </w:t>
      </w:r>
      <w:r w:rsidRPr="00016B59">
        <w:t>cannabis</w:t>
      </w:r>
      <w:r>
        <w:t xml:space="preserve"> </w:t>
      </w:r>
      <w:r w:rsidRPr="00016B59">
        <w:t>on</w:t>
      </w:r>
      <w:r>
        <w:t xml:space="preserve"> </w:t>
      </w:r>
      <w:r w:rsidRPr="00016B59">
        <w:t>campus.</w:t>
      </w:r>
      <w:r>
        <w:t xml:space="preserve"> </w:t>
      </w:r>
      <w:r w:rsidRPr="00016B59">
        <w:t>The</w:t>
      </w:r>
      <w:r>
        <w:t xml:space="preserve"> </w:t>
      </w:r>
      <w:r w:rsidRPr="00016B59">
        <w:t>officer</w:t>
      </w:r>
      <w:r>
        <w:t xml:space="preserve"> </w:t>
      </w:r>
      <w:r w:rsidRPr="00016B59">
        <w:t>detected</w:t>
      </w:r>
      <w:r>
        <w:t xml:space="preserve"> </w:t>
      </w:r>
      <w:r w:rsidRPr="00016B59">
        <w:t>no</w:t>
      </w:r>
      <w:r>
        <w:t xml:space="preserve"> </w:t>
      </w:r>
      <w:r w:rsidRPr="00016B59">
        <w:t>odor</w:t>
      </w:r>
      <w:r>
        <w:t xml:space="preserve"> </w:t>
      </w:r>
      <w:r w:rsidRPr="00016B59">
        <w:t>and</w:t>
      </w:r>
      <w:r>
        <w:t xml:space="preserve"> </w:t>
      </w:r>
      <w:r w:rsidRPr="00016B59">
        <w:t>took</w:t>
      </w:r>
      <w:r>
        <w:t xml:space="preserve"> </w:t>
      </w:r>
      <w:r w:rsidRPr="00016B59">
        <w:t>no</w:t>
      </w:r>
      <w:r>
        <w:t xml:space="preserve"> </w:t>
      </w:r>
      <w:r w:rsidRPr="00016B59">
        <w:t>action,</w:t>
      </w:r>
      <w:r>
        <w:t xml:space="preserve"> </w:t>
      </w:r>
      <w:r w:rsidRPr="00016B59">
        <w:t>yet</w:t>
      </w:r>
      <w:r>
        <w:t xml:space="preserve"> </w:t>
      </w:r>
      <w:r w:rsidRPr="00016B59">
        <w:t>Granite</w:t>
      </w:r>
      <w:r>
        <w:t xml:space="preserve"> </w:t>
      </w:r>
      <w:r w:rsidRPr="00016B59">
        <w:t>immediately</w:t>
      </w:r>
      <w:r>
        <w:t xml:space="preserve"> </w:t>
      </w:r>
      <w:r w:rsidRPr="00016B59">
        <w:rPr>
          <w:b/>
          <w:bCs/>
        </w:rPr>
        <w:t>disabled</w:t>
      </w:r>
      <w:r>
        <w:rPr>
          <w:b/>
          <w:bCs/>
        </w:rPr>
        <w:t xml:space="preserve"> </w:t>
      </w:r>
      <w:r w:rsidRPr="00016B59">
        <w:rPr>
          <w:b/>
          <w:bCs/>
        </w:rPr>
        <w:t>my</w:t>
      </w:r>
      <w:r>
        <w:rPr>
          <w:b/>
          <w:bCs/>
        </w:rPr>
        <w:t xml:space="preserve"> </w:t>
      </w:r>
      <w:r w:rsidRPr="00016B59">
        <w:rPr>
          <w:b/>
          <w:bCs/>
        </w:rPr>
        <w:t>Frontline</w:t>
      </w:r>
      <w:r>
        <w:rPr>
          <w:b/>
          <w:bCs/>
        </w:rPr>
        <w:t xml:space="preserve"> </w:t>
      </w:r>
      <w:r w:rsidRPr="00016B59">
        <w:rPr>
          <w:b/>
          <w:bCs/>
        </w:rPr>
        <w:t>scheduling</w:t>
      </w:r>
      <w:r>
        <w:rPr>
          <w:b/>
          <w:bCs/>
        </w:rPr>
        <w:t xml:space="preserve"> </w:t>
      </w:r>
      <w:r w:rsidRPr="00016B59">
        <w:rPr>
          <w:b/>
          <w:bCs/>
        </w:rPr>
        <w:t>account</w:t>
      </w:r>
      <w:r w:rsidRPr="00016B59">
        <w:t>,</w:t>
      </w:r>
      <w:r>
        <w:t xml:space="preserve"> </w:t>
      </w:r>
      <w:r w:rsidRPr="00016B59">
        <w:t>the</w:t>
      </w:r>
      <w:r>
        <w:t xml:space="preserve"> </w:t>
      </w:r>
      <w:r w:rsidRPr="00016B59">
        <w:t>only</w:t>
      </w:r>
      <w:r>
        <w:t xml:space="preserve"> </w:t>
      </w:r>
      <w:r w:rsidRPr="00016B59">
        <w:t>portal</w:t>
      </w:r>
      <w:r>
        <w:t xml:space="preserve"> </w:t>
      </w:r>
      <w:r w:rsidRPr="00016B59">
        <w:t>through</w:t>
      </w:r>
      <w:r>
        <w:t xml:space="preserve"> </w:t>
      </w:r>
      <w:r w:rsidRPr="00016B59">
        <w:t>which</w:t>
      </w:r>
      <w:r>
        <w:t xml:space="preserve"> </w:t>
      </w:r>
      <w:r w:rsidRPr="00016B59">
        <w:t>substitutes</w:t>
      </w:r>
      <w:r>
        <w:t xml:space="preserve"> </w:t>
      </w:r>
      <w:r w:rsidRPr="00016B59">
        <w:t>accept</w:t>
      </w:r>
      <w:r>
        <w:t xml:space="preserve"> </w:t>
      </w:r>
      <w:r w:rsidRPr="00016B59">
        <w:t>work</w:t>
      </w:r>
      <w:r>
        <w:t xml:space="preserve"> </w:t>
      </w:r>
      <w:r w:rsidRPr="00016B59">
        <w:t>[</w:t>
      </w:r>
      <w:proofErr w:type="spellStart"/>
      <w:r w:rsidRPr="00016B59">
        <w:t>Exh</w:t>
      </w:r>
      <w:proofErr w:type="spellEnd"/>
      <w:r w:rsidRPr="00016B59">
        <w:t>.</w:t>
      </w:r>
      <w:r>
        <w:t xml:space="preserve"> </w:t>
      </w:r>
      <w:r w:rsidRPr="00016B59">
        <w:t>E1,</w:t>
      </w:r>
      <w:r>
        <w:t xml:space="preserve"> </w:t>
      </w:r>
      <w:r w:rsidRPr="00016B59">
        <w:t>Employer</w:t>
      </w:r>
      <w:r>
        <w:t xml:space="preserve"> </w:t>
      </w:r>
      <w:r w:rsidRPr="00016B59">
        <w:t>log].</w:t>
      </w:r>
    </w:p>
    <w:p w14:paraId="3259E46C" w14:textId="77777777" w:rsidR="00016B59" w:rsidRPr="00016B59" w:rsidRDefault="00016B59" w:rsidP="00016B59"/>
    <w:p w14:paraId="02EC854A" w14:textId="1C024778" w:rsidR="00016B59" w:rsidRDefault="00016B59" w:rsidP="00016B59">
      <w:r w:rsidRPr="00016B59">
        <w:t>2.</w:t>
      </w:r>
      <w:r>
        <w:t xml:space="preserve"> </w:t>
      </w:r>
      <w:r w:rsidRPr="00016B59">
        <w:rPr>
          <w:b/>
          <w:bCs/>
        </w:rPr>
        <w:t>Immediate</w:t>
      </w:r>
      <w:r>
        <w:rPr>
          <w:b/>
          <w:bCs/>
        </w:rPr>
        <w:t xml:space="preserve"> </w:t>
      </w:r>
      <w:r w:rsidRPr="00016B59">
        <w:rPr>
          <w:b/>
          <w:bCs/>
        </w:rPr>
        <w:t>Protest.</w:t>
      </w:r>
      <w:r>
        <w:t xml:space="preserve"> </w:t>
      </w:r>
      <w:r w:rsidRPr="00016B59">
        <w:t>I</w:t>
      </w:r>
      <w:r>
        <w:t xml:space="preserve"> immediately email</w:t>
      </w:r>
      <w:r w:rsidRPr="00016B59">
        <w:t>ed</w:t>
      </w:r>
      <w:r>
        <w:t xml:space="preserve"> </w:t>
      </w:r>
      <w:r w:rsidRPr="00016B59">
        <w:t>Associate</w:t>
      </w:r>
      <w:r>
        <w:t xml:space="preserve"> </w:t>
      </w:r>
      <w:r w:rsidRPr="00016B59">
        <w:t>Directors</w:t>
      </w:r>
      <w:r>
        <w:t xml:space="preserve"> </w:t>
      </w:r>
      <w:r w:rsidRPr="00016B59">
        <w:t>Wyatt</w:t>
      </w:r>
      <w:r>
        <w:t xml:space="preserve"> </w:t>
      </w:r>
      <w:r w:rsidRPr="00016B59">
        <w:t>Bentley</w:t>
      </w:r>
      <w:r>
        <w:t xml:space="preserve"> </w:t>
      </w:r>
      <w:r w:rsidRPr="00016B59">
        <w:t>and</w:t>
      </w:r>
      <w:r>
        <w:t xml:space="preserve"> </w:t>
      </w:r>
      <w:r w:rsidRPr="00016B59">
        <w:t>Brenda</w:t>
      </w:r>
      <w:r>
        <w:t xml:space="preserve"> </w:t>
      </w:r>
      <w:r w:rsidRPr="00016B59">
        <w:t>Byrnes</w:t>
      </w:r>
      <w:r>
        <w:t xml:space="preserve"> </w:t>
      </w:r>
      <w:r w:rsidRPr="00016B59">
        <w:t>demanding</w:t>
      </w:r>
      <w:r>
        <w:t xml:space="preserve"> </w:t>
      </w:r>
      <w:r w:rsidRPr="00016B59">
        <w:t>reinstatement</w:t>
      </w:r>
      <w:r>
        <w:t xml:space="preserve"> </w:t>
      </w:r>
      <w:r w:rsidRPr="00016B59">
        <w:t>and</w:t>
      </w:r>
      <w:r>
        <w:t xml:space="preserve"> </w:t>
      </w:r>
      <w:r w:rsidRPr="00016B59">
        <w:t>protesting</w:t>
      </w:r>
      <w:r>
        <w:t xml:space="preserve"> </w:t>
      </w:r>
      <w:r w:rsidRPr="00016B59">
        <w:t>the</w:t>
      </w:r>
      <w:r>
        <w:t xml:space="preserve"> </w:t>
      </w:r>
      <w:r w:rsidRPr="00016B59">
        <w:t>false</w:t>
      </w:r>
      <w:r>
        <w:t xml:space="preserve"> </w:t>
      </w:r>
      <w:r w:rsidRPr="00016B59">
        <w:t>allegation.</w:t>
      </w:r>
      <w:r>
        <w:t xml:space="preserve"> </w:t>
      </w:r>
      <w:r w:rsidRPr="00016B59">
        <w:t>Granite</w:t>
      </w:r>
      <w:r>
        <w:t xml:space="preserve"> </w:t>
      </w:r>
      <w:r w:rsidRPr="00016B59">
        <w:t>did</w:t>
      </w:r>
      <w:r>
        <w:t xml:space="preserve"> </w:t>
      </w:r>
      <w:r w:rsidRPr="00016B59">
        <w:t>not</w:t>
      </w:r>
      <w:r>
        <w:t xml:space="preserve"> </w:t>
      </w:r>
      <w:r w:rsidRPr="00016B59">
        <w:t>respond</w:t>
      </w:r>
      <w:r>
        <w:t xml:space="preserve"> </w:t>
      </w:r>
      <w:r w:rsidRPr="00016B59">
        <w:t>for</w:t>
      </w:r>
      <w:r>
        <w:t xml:space="preserve"> </w:t>
      </w:r>
      <w:r w:rsidRPr="00016B59">
        <w:t>eight</w:t>
      </w:r>
      <w:r>
        <w:t xml:space="preserve"> </w:t>
      </w:r>
      <w:r w:rsidRPr="00016B59">
        <w:t>days.</w:t>
      </w:r>
      <w:r w:rsidR="00D06F18">
        <w:t xml:space="preserve"> (</w:t>
      </w:r>
      <w:r w:rsidR="00D06F18" w:rsidRPr="00D06F18">
        <w:rPr>
          <w:i/>
          <w:iCs/>
        </w:rPr>
        <w:t xml:space="preserve">NB all references to email correspondence are </w:t>
      </w:r>
      <w:r w:rsidR="00D06F18">
        <w:rPr>
          <w:i/>
          <w:iCs/>
        </w:rPr>
        <w:t>approximate</w:t>
      </w:r>
      <w:r w:rsidR="00D06F18" w:rsidRPr="00D06F18">
        <w:rPr>
          <w:i/>
          <w:iCs/>
        </w:rPr>
        <w:t>, as the Granite School District never reversed the deactivated my Granite District email—peter.golub@graniteschools.org</w:t>
      </w:r>
      <w:r w:rsidR="00D06F18">
        <w:t>.)</w:t>
      </w:r>
    </w:p>
    <w:p w14:paraId="43F7094D" w14:textId="77777777" w:rsidR="00016B59" w:rsidRPr="00016B59" w:rsidRDefault="00016B59" w:rsidP="00016B59"/>
    <w:p w14:paraId="46C2088D" w14:textId="36AC22DB" w:rsidR="00016B59" w:rsidRDefault="00016B59" w:rsidP="00016B59">
      <w:r w:rsidRPr="00016B59">
        <w:t>3.</w:t>
      </w:r>
      <w:r>
        <w:t xml:space="preserve"> </w:t>
      </w:r>
      <w:r w:rsidRPr="00016B59">
        <w:rPr>
          <w:b/>
          <w:bCs/>
        </w:rPr>
        <w:t>May</w:t>
      </w:r>
      <w:r>
        <w:rPr>
          <w:b/>
          <w:bCs/>
        </w:rPr>
        <w:t xml:space="preserve"> </w:t>
      </w:r>
      <w:r w:rsidRPr="00016B59">
        <w:rPr>
          <w:b/>
          <w:bCs/>
        </w:rPr>
        <w:t>13</w:t>
      </w:r>
      <w:r>
        <w:rPr>
          <w:b/>
          <w:bCs/>
        </w:rPr>
        <w:t xml:space="preserve"> email</w:t>
      </w:r>
      <w:r w:rsidRPr="00016B59">
        <w:rPr>
          <w:b/>
          <w:bCs/>
        </w:rPr>
        <w:t>s.</w:t>
      </w:r>
      <w:r>
        <w:t xml:space="preserve"> </w:t>
      </w:r>
      <w:r w:rsidRPr="00016B59">
        <w:t>When</w:t>
      </w:r>
      <w:r>
        <w:t xml:space="preserve"> </w:t>
      </w:r>
      <w:r w:rsidRPr="00016B59">
        <w:t>Granite</w:t>
      </w:r>
      <w:r>
        <w:t xml:space="preserve"> </w:t>
      </w:r>
      <w:r w:rsidRPr="00016B59">
        <w:t>finally</w:t>
      </w:r>
      <w:r>
        <w:t xml:space="preserve"> </w:t>
      </w:r>
      <w:r w:rsidRPr="00016B59">
        <w:t>replied,</w:t>
      </w:r>
      <w:r>
        <w:t xml:space="preserve"> </w:t>
      </w:r>
      <w:r w:rsidRPr="00016B59">
        <w:t>Mr.</w:t>
      </w:r>
      <w:r>
        <w:t xml:space="preserve"> </w:t>
      </w:r>
      <w:r w:rsidRPr="00016B59">
        <w:t>Bentley</w:t>
      </w:r>
      <w:r>
        <w:t xml:space="preserve"> </w:t>
      </w:r>
      <w:r w:rsidRPr="00016B59">
        <w:t>raised</w:t>
      </w:r>
      <w:r>
        <w:t xml:space="preserve"> </w:t>
      </w:r>
      <w:r w:rsidRPr="00016B59">
        <w:t>an</w:t>
      </w:r>
      <w:r>
        <w:t xml:space="preserve"> </w:t>
      </w:r>
      <w:r w:rsidRPr="00016B59">
        <w:t>unrelated</w:t>
      </w:r>
      <w:r>
        <w:t xml:space="preserve"> </w:t>
      </w:r>
      <w:r w:rsidRPr="00016B59">
        <w:t>classroom</w:t>
      </w:r>
      <w:r>
        <w:t>-</w:t>
      </w:r>
      <w:r w:rsidRPr="00016B59">
        <w:t>management</w:t>
      </w:r>
      <w:r>
        <w:t xml:space="preserve"> </w:t>
      </w:r>
      <w:r w:rsidRPr="00016B59">
        <w:t>issue</w:t>
      </w:r>
      <w:r>
        <w:t xml:space="preserve"> </w:t>
      </w:r>
      <w:r w:rsidRPr="00016B59">
        <w:t>from</w:t>
      </w:r>
      <w:r>
        <w:t xml:space="preserve"> </w:t>
      </w:r>
      <w:r w:rsidRPr="00016B59">
        <w:t>April.</w:t>
      </w:r>
      <w:r>
        <w:t xml:space="preserve"> </w:t>
      </w:r>
      <w:r w:rsidR="00D06F18">
        <w:t>I tried to make it clear that I needed to continue</w:t>
      </w:r>
      <w:r>
        <w:t xml:space="preserve"> </w:t>
      </w:r>
      <w:r w:rsidR="00D06F18">
        <w:t xml:space="preserve">working for Granite and had even invested my own time to compose a document that would help the district address its troubling lack of academic rigor and pedagogical procedure. </w:t>
      </w:r>
      <w:r w:rsidRPr="00016B59">
        <w:t>I</w:t>
      </w:r>
      <w:r>
        <w:t xml:space="preserve"> </w:t>
      </w:r>
      <w:r w:rsidRPr="00016B59">
        <w:t>remained</w:t>
      </w:r>
      <w:r>
        <w:t xml:space="preserve"> </w:t>
      </w:r>
      <w:r w:rsidRPr="00016B59">
        <w:t>ready</w:t>
      </w:r>
      <w:r>
        <w:t xml:space="preserve"> </w:t>
      </w:r>
      <w:r w:rsidRPr="00016B59">
        <w:t>to</w:t>
      </w:r>
      <w:r>
        <w:t xml:space="preserve"> </w:t>
      </w:r>
      <w:r w:rsidRPr="00016B59">
        <w:t>work</w:t>
      </w:r>
      <w:r>
        <w:t xml:space="preserve"> </w:t>
      </w:r>
      <w:r w:rsidRPr="00016B59">
        <w:t>once</w:t>
      </w:r>
      <w:r>
        <w:t xml:space="preserve"> </w:t>
      </w:r>
      <w:r w:rsidRPr="00016B59">
        <w:t>my</w:t>
      </w:r>
      <w:r>
        <w:t xml:space="preserve"> </w:t>
      </w:r>
      <w:r w:rsidRPr="00016B59">
        <w:t>account</w:t>
      </w:r>
      <w:r>
        <w:t xml:space="preserve"> </w:t>
      </w:r>
      <w:r w:rsidRPr="00016B59">
        <w:t>was</w:t>
      </w:r>
      <w:r>
        <w:t xml:space="preserve"> </w:t>
      </w:r>
      <w:r w:rsidRPr="00016B59">
        <w:t>restored</w:t>
      </w:r>
      <w:r>
        <w:t xml:space="preserve"> </w:t>
      </w:r>
      <w:r w:rsidRPr="00016B59">
        <w:t>and</w:t>
      </w:r>
      <w:r>
        <w:t xml:space="preserve"> </w:t>
      </w:r>
      <w:r w:rsidRPr="00016B59">
        <w:t>concluded,</w:t>
      </w:r>
      <w:r>
        <w:t xml:space="preserve"> </w:t>
      </w:r>
      <w:r w:rsidRPr="00016B59">
        <w:t>“I</w:t>
      </w:r>
      <w:r>
        <w:t xml:space="preserve"> </w:t>
      </w:r>
      <w:r w:rsidRPr="00016B59">
        <w:t>don’t</w:t>
      </w:r>
      <w:r>
        <w:t xml:space="preserve"> </w:t>
      </w:r>
      <w:r w:rsidRPr="00016B59">
        <w:t>want</w:t>
      </w:r>
      <w:r>
        <w:t xml:space="preserve"> </w:t>
      </w:r>
      <w:r w:rsidRPr="00016B59">
        <w:t>to</w:t>
      </w:r>
      <w:r>
        <w:t xml:space="preserve"> </w:t>
      </w:r>
      <w:r w:rsidRPr="00016B59">
        <w:t>waste</w:t>
      </w:r>
      <w:r>
        <w:t xml:space="preserve"> </w:t>
      </w:r>
      <w:r w:rsidRPr="00016B59">
        <w:t>any</w:t>
      </w:r>
      <w:r>
        <w:t xml:space="preserve"> </w:t>
      </w:r>
      <w:r w:rsidRPr="00016B59">
        <w:t>more</w:t>
      </w:r>
      <w:r>
        <w:t xml:space="preserve"> </w:t>
      </w:r>
      <w:r w:rsidRPr="00016B59">
        <w:t>of</w:t>
      </w:r>
      <w:r>
        <w:t xml:space="preserve"> </w:t>
      </w:r>
      <w:r w:rsidRPr="00016B59">
        <w:t>your</w:t>
      </w:r>
      <w:r>
        <w:t xml:space="preserve"> </w:t>
      </w:r>
      <w:r w:rsidRPr="00016B59">
        <w:t>time,”—a</w:t>
      </w:r>
      <w:r>
        <w:t xml:space="preserve"> </w:t>
      </w:r>
      <w:r w:rsidRPr="00016B59">
        <w:t>phrase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later</w:t>
      </w:r>
      <w:r>
        <w:t xml:space="preserve"> </w:t>
      </w:r>
      <w:r w:rsidRPr="00016B59">
        <w:t>mischaracterized</w:t>
      </w:r>
      <w:r>
        <w:t xml:space="preserve"> </w:t>
      </w:r>
      <w:r w:rsidRPr="00016B59">
        <w:t>as</w:t>
      </w:r>
      <w:r>
        <w:t xml:space="preserve"> </w:t>
      </w:r>
      <w:r w:rsidRPr="00016B59">
        <w:t>a</w:t>
      </w:r>
      <w:r>
        <w:t xml:space="preserve"> </w:t>
      </w:r>
      <w:r w:rsidRPr="00016B59">
        <w:t>resignation.</w:t>
      </w:r>
      <w:r w:rsidR="00D06F18">
        <w:t xml:space="preserve"> I needed and wanted to get back to work and hoped that by staying in the district I could be part of the small cadre of teachers who believed that assigning students AI tutors we could remedy failing test scores, drop out rates, and lack of student participation. </w:t>
      </w:r>
    </w:p>
    <w:p w14:paraId="29E48756" w14:textId="77777777" w:rsidR="00016B59" w:rsidRPr="00016B59" w:rsidRDefault="00016B59" w:rsidP="00016B59"/>
    <w:p w14:paraId="1CCEEA8F" w14:textId="6EB847E8" w:rsidR="00016B59" w:rsidRDefault="00016B59" w:rsidP="00016B59">
      <w:r w:rsidRPr="00016B59">
        <w:t>4.</w:t>
      </w:r>
      <w:r>
        <w:t xml:space="preserve"> </w:t>
      </w:r>
      <w:r w:rsidRPr="00016B59">
        <w:rPr>
          <w:b/>
          <w:bCs/>
        </w:rPr>
        <w:t>May</w:t>
      </w:r>
      <w:r>
        <w:rPr>
          <w:b/>
          <w:bCs/>
        </w:rPr>
        <w:t xml:space="preserve"> </w:t>
      </w:r>
      <w:r w:rsidRPr="00016B59">
        <w:rPr>
          <w:b/>
          <w:bCs/>
        </w:rPr>
        <w:t>15</w:t>
      </w:r>
      <w:r>
        <w:rPr>
          <w:b/>
          <w:bCs/>
        </w:rPr>
        <w:t xml:space="preserve"> </w:t>
      </w:r>
      <w:r w:rsidRPr="00016B59">
        <w:rPr>
          <w:b/>
          <w:bCs/>
        </w:rPr>
        <w:t>Phone</w:t>
      </w:r>
      <w:r>
        <w:rPr>
          <w:b/>
          <w:bCs/>
        </w:rPr>
        <w:t xml:space="preserve"> </w:t>
      </w:r>
      <w:r w:rsidRPr="00016B59">
        <w:rPr>
          <w:b/>
          <w:bCs/>
        </w:rPr>
        <w:t>Call</w:t>
      </w:r>
      <w:r>
        <w:rPr>
          <w:b/>
          <w:bCs/>
        </w:rPr>
        <w:t xml:space="preserve"> </w:t>
      </w:r>
      <w:r w:rsidRPr="00016B59">
        <w:rPr>
          <w:b/>
          <w:bCs/>
        </w:rPr>
        <w:t>&amp;</w:t>
      </w:r>
      <w:r>
        <w:rPr>
          <w:b/>
          <w:bCs/>
        </w:rPr>
        <w:t xml:space="preserve"> </w:t>
      </w:r>
      <w:r w:rsidR="00D06F18">
        <w:rPr>
          <w:b/>
          <w:bCs/>
        </w:rPr>
        <w:t>E</w:t>
      </w:r>
      <w:r>
        <w:rPr>
          <w:b/>
          <w:bCs/>
        </w:rPr>
        <w:t xml:space="preserve">mail </w:t>
      </w:r>
      <w:r w:rsidRPr="00016B59">
        <w:rPr>
          <w:b/>
          <w:bCs/>
        </w:rPr>
        <w:t>Shutdown.</w:t>
      </w:r>
      <w:r>
        <w:t xml:space="preserve"> </w:t>
      </w:r>
      <w:r w:rsidR="00D06F18">
        <w:t xml:space="preserve">When a meeting was finally schedules, Mr. Bentley failed to contact me on the correct date, instead calling me on a different day and time. When he finally contacted me on the </w:t>
      </w:r>
      <w:r w:rsidRPr="00016B59">
        <w:t>scheduled</w:t>
      </w:r>
      <w:r>
        <w:t xml:space="preserve"> </w:t>
      </w:r>
      <w:r w:rsidR="00D06F18">
        <w:t>time, I’d</w:t>
      </w:r>
      <w:r>
        <w:t xml:space="preserve"> </w:t>
      </w:r>
      <w:r w:rsidRPr="00016B59">
        <w:t>intended</w:t>
      </w:r>
      <w:r>
        <w:t xml:space="preserve"> </w:t>
      </w:r>
      <w:r w:rsidRPr="00016B59">
        <w:t>to</w:t>
      </w:r>
      <w:r>
        <w:t xml:space="preserve"> </w:t>
      </w:r>
      <w:r w:rsidRPr="00016B59">
        <w:t>discuss</w:t>
      </w:r>
      <w:r>
        <w:t xml:space="preserve"> </w:t>
      </w:r>
      <w:r w:rsidRPr="00016B59">
        <w:t>AI</w:t>
      </w:r>
      <w:r w:rsidRPr="00016B59">
        <w:noBreakHyphen/>
        <w:t>literacy</w:t>
      </w:r>
      <w:r>
        <w:t xml:space="preserve"> </w:t>
      </w:r>
      <w:r w:rsidRPr="00016B59">
        <w:t>curricula</w:t>
      </w:r>
      <w:r w:rsidR="00D06F18">
        <w:t>.</w:t>
      </w:r>
      <w:r>
        <w:t xml:space="preserve"> </w:t>
      </w:r>
      <w:r w:rsidRPr="00016B59">
        <w:t>Mr.</w:t>
      </w:r>
      <w:r>
        <w:t xml:space="preserve"> </w:t>
      </w:r>
      <w:r w:rsidRPr="00016B59">
        <w:t>Bentley</w:t>
      </w:r>
      <w:r>
        <w:t xml:space="preserve"> </w:t>
      </w:r>
      <w:r w:rsidR="00D06F18">
        <w:t xml:space="preserve">addressed neither these concerns nor </w:t>
      </w:r>
      <w:r w:rsidRPr="00016B59">
        <w:t>the</w:t>
      </w:r>
      <w:r>
        <w:t xml:space="preserve"> </w:t>
      </w:r>
      <w:r w:rsidRPr="00016B59">
        <w:t>May</w:t>
      </w:r>
      <w:r>
        <w:t xml:space="preserve"> </w:t>
      </w:r>
      <w:r w:rsidRPr="00016B59">
        <w:t>5</w:t>
      </w:r>
      <w:r>
        <w:t xml:space="preserve"> </w:t>
      </w:r>
      <w:r w:rsidRPr="00016B59">
        <w:t>incident.</w:t>
      </w:r>
      <w:r>
        <w:t xml:space="preserve"> </w:t>
      </w:r>
      <w:r w:rsidRPr="00016B59">
        <w:t>Within</w:t>
      </w:r>
      <w:r>
        <w:t xml:space="preserve"> </w:t>
      </w:r>
      <w:r w:rsidRPr="00016B59">
        <w:t>hours</w:t>
      </w:r>
      <w:r>
        <w:t xml:space="preserve"> </w:t>
      </w:r>
      <w:r w:rsidRPr="00016B59">
        <w:t>Granite</w:t>
      </w:r>
      <w:r>
        <w:t xml:space="preserve"> </w:t>
      </w:r>
      <w:r w:rsidRPr="00016B59">
        <w:t>permanently</w:t>
      </w:r>
      <w:r>
        <w:t xml:space="preserve"> </w:t>
      </w:r>
      <w:r w:rsidRPr="00016B59">
        <w:t>closed</w:t>
      </w:r>
      <w:r>
        <w:t xml:space="preserve"> </w:t>
      </w:r>
      <w:r w:rsidRPr="00016B59">
        <w:t>my</w:t>
      </w:r>
      <w:r>
        <w:t xml:space="preserve"> </w:t>
      </w:r>
      <w:r w:rsidRPr="00016B59">
        <w:t>district</w:t>
      </w:r>
      <w:r>
        <w:t xml:space="preserve"> email </w:t>
      </w:r>
      <w:r w:rsidRPr="00016B59">
        <w:t>account</w:t>
      </w:r>
      <w:r w:rsidR="00D06F18">
        <w:t xml:space="preserve"> and</w:t>
      </w:r>
      <w:r>
        <w:t xml:space="preserve"> </w:t>
      </w:r>
      <w:r w:rsidRPr="00016B59">
        <w:t>cut</w:t>
      </w:r>
      <w:r>
        <w:t xml:space="preserve"> </w:t>
      </w:r>
      <w:r w:rsidRPr="00016B59">
        <w:t>off</w:t>
      </w:r>
      <w:r>
        <w:t xml:space="preserve"> </w:t>
      </w:r>
      <w:r w:rsidRPr="00016B59">
        <w:t>all</w:t>
      </w:r>
      <w:r>
        <w:t xml:space="preserve"> </w:t>
      </w:r>
      <w:r w:rsidRPr="00016B59">
        <w:t>communication.</w:t>
      </w:r>
      <w:r w:rsidR="00D06F18">
        <w:t xml:space="preserve"> </w:t>
      </w:r>
    </w:p>
    <w:p w14:paraId="0FACC43F" w14:textId="77777777" w:rsidR="00D06F18" w:rsidRPr="00016B59" w:rsidRDefault="00D06F18" w:rsidP="00016B59"/>
    <w:p w14:paraId="4909388E" w14:textId="22B2329A" w:rsidR="00016B59" w:rsidRDefault="00016B59" w:rsidP="00016B59">
      <w:r w:rsidRPr="00016B59">
        <w:t>5.</w:t>
      </w:r>
      <w:r>
        <w:t xml:space="preserve"> </w:t>
      </w:r>
      <w:r w:rsidRPr="00016B59">
        <w:rPr>
          <w:b/>
          <w:bCs/>
        </w:rPr>
        <w:t>July</w:t>
      </w:r>
      <w:r>
        <w:rPr>
          <w:b/>
          <w:bCs/>
        </w:rPr>
        <w:t xml:space="preserve"> </w:t>
      </w:r>
      <w:r w:rsidRPr="00016B59">
        <w:rPr>
          <w:b/>
          <w:bCs/>
        </w:rPr>
        <w:t>8</w:t>
      </w:r>
      <w:r>
        <w:rPr>
          <w:b/>
          <w:bCs/>
        </w:rPr>
        <w:t xml:space="preserve"> </w:t>
      </w:r>
      <w:r w:rsidRPr="00016B59">
        <w:rPr>
          <w:b/>
          <w:bCs/>
        </w:rPr>
        <w:t>Hearing</w:t>
      </w:r>
      <w:r>
        <w:rPr>
          <w:b/>
          <w:bCs/>
        </w:rPr>
        <w:t xml:space="preserve"> </w:t>
      </w:r>
      <w:r w:rsidRPr="00016B59">
        <w:rPr>
          <w:b/>
          <w:bCs/>
        </w:rPr>
        <w:t>Concession.</w:t>
      </w:r>
      <w:r>
        <w:t xml:space="preserve"> </w:t>
      </w:r>
      <w:r w:rsidRPr="00016B59">
        <w:t>At</w:t>
      </w:r>
      <w:r>
        <w:t xml:space="preserve"> </w:t>
      </w:r>
      <w:r w:rsidRPr="00016B59">
        <w:rPr>
          <w:b/>
          <w:bCs/>
        </w:rPr>
        <w:t>46:26</w:t>
      </w:r>
      <w:r>
        <w:t xml:space="preserve"> </w:t>
      </w:r>
      <w:r w:rsidRPr="00016B59">
        <w:t>of</w:t>
      </w:r>
      <w:r>
        <w:t xml:space="preserve"> </w:t>
      </w:r>
      <w:r w:rsidRPr="00016B59">
        <w:t>the</w:t>
      </w:r>
      <w:r>
        <w:t xml:space="preserve"> </w:t>
      </w:r>
      <w:r w:rsidRPr="00016B59">
        <w:t>certified</w:t>
      </w:r>
      <w:r>
        <w:t xml:space="preserve"> </w:t>
      </w:r>
      <w:r w:rsidRPr="00016B59">
        <w:t>audio</w:t>
      </w:r>
      <w:r>
        <w:t xml:space="preserve"> </w:t>
      </w:r>
      <w:r w:rsidRPr="00016B59">
        <w:t>recording</w:t>
      </w:r>
      <w:r w:rsidR="00B863C2">
        <w:t>,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halted</w:t>
      </w:r>
      <w:r>
        <w:t xml:space="preserve"> </w:t>
      </w:r>
      <w:r w:rsidRPr="00016B59">
        <w:t>my</w:t>
      </w:r>
      <w:r>
        <w:t xml:space="preserve"> </w:t>
      </w:r>
      <w:r w:rsidRPr="00016B59">
        <w:t>cross</w:t>
      </w:r>
      <w:r w:rsidRPr="00016B59">
        <w:noBreakHyphen/>
        <w:t>examination,</w:t>
      </w:r>
      <w:r>
        <w:t xml:space="preserve"> </w:t>
      </w:r>
      <w:r w:rsidRPr="00016B59">
        <w:t>noting</w:t>
      </w:r>
      <w:r>
        <w:t xml:space="preserve"> </w:t>
      </w:r>
      <w:r w:rsidRPr="00016B59">
        <w:t>that</w:t>
      </w:r>
      <w:r>
        <w:t xml:space="preserve"> </w:t>
      </w:r>
      <w:r w:rsidRPr="00016B59">
        <w:t>Mr.</w:t>
      </w:r>
      <w:r>
        <w:t xml:space="preserve"> </w:t>
      </w:r>
      <w:r w:rsidRPr="00016B59">
        <w:t>Bentley</w:t>
      </w:r>
      <w:r>
        <w:t xml:space="preserve"> </w:t>
      </w:r>
      <w:r w:rsidRPr="00016B59">
        <w:t>“already</w:t>
      </w:r>
      <w:r>
        <w:t xml:space="preserve"> </w:t>
      </w:r>
      <w:r w:rsidRPr="00016B59">
        <w:t>said</w:t>
      </w:r>
      <w:r>
        <w:t xml:space="preserve"> </w:t>
      </w:r>
      <w:r w:rsidRPr="00016B59">
        <w:t>he</w:t>
      </w:r>
      <w:r>
        <w:t xml:space="preserve"> </w:t>
      </w:r>
      <w:r w:rsidRPr="00016B59">
        <w:t>doesn’t</w:t>
      </w:r>
      <w:r>
        <w:t xml:space="preserve"> </w:t>
      </w:r>
      <w:r w:rsidRPr="00016B59">
        <w:t>remember</w:t>
      </w:r>
      <w:r>
        <w:t xml:space="preserve"> </w:t>
      </w:r>
      <w:r w:rsidRPr="00016B59">
        <w:t>exactly</w:t>
      </w:r>
      <w:r>
        <w:t xml:space="preserve"> </w:t>
      </w:r>
      <w:r w:rsidRPr="00016B59">
        <w:t>what</w:t>
      </w:r>
      <w:r>
        <w:t xml:space="preserve"> </w:t>
      </w:r>
      <w:r w:rsidRPr="00016B59">
        <w:t>you</w:t>
      </w:r>
      <w:r>
        <w:t xml:space="preserve"> </w:t>
      </w:r>
      <w:r w:rsidRPr="00016B59">
        <w:t>said</w:t>
      </w:r>
      <w:r w:rsidR="00B863C2">
        <w:t xml:space="preserve">” i.e. Mr. Bentley admits I never said “I quit” or anything of that nature. </w:t>
      </w:r>
      <w:r w:rsidRPr="00016B59">
        <w:t>This</w:t>
      </w:r>
      <w:r>
        <w:t xml:space="preserve"> </w:t>
      </w:r>
      <w:r w:rsidRPr="00016B59">
        <w:t>on</w:t>
      </w:r>
      <w:r w:rsidRPr="00016B59">
        <w:noBreakHyphen/>
        <w:t>the</w:t>
      </w:r>
      <w:r w:rsidRPr="00016B59">
        <w:noBreakHyphen/>
        <w:t>record</w:t>
      </w:r>
      <w:r>
        <w:t xml:space="preserve"> </w:t>
      </w:r>
      <w:r w:rsidRPr="00016B59">
        <w:t>admission</w:t>
      </w:r>
      <w:r>
        <w:t xml:space="preserve"> </w:t>
      </w:r>
      <w:r w:rsidRPr="00016B59">
        <w:t>undercuts</w:t>
      </w:r>
      <w:r>
        <w:t xml:space="preserve"> </w:t>
      </w:r>
      <w:r w:rsidRPr="00016B59">
        <w:t>the</w:t>
      </w:r>
      <w:r>
        <w:t xml:space="preserve"> </w:t>
      </w:r>
      <w:r w:rsidRPr="00016B59">
        <w:t>decision’s</w:t>
      </w:r>
      <w:r>
        <w:t xml:space="preserve"> </w:t>
      </w:r>
      <w:r w:rsidRPr="00016B59">
        <w:t>finding</w:t>
      </w:r>
      <w:r>
        <w:t xml:space="preserve"> </w:t>
      </w:r>
      <w:r w:rsidRPr="00016B59">
        <w:t>that</w:t>
      </w:r>
      <w:r>
        <w:t xml:space="preserve"> </w:t>
      </w:r>
      <w:r w:rsidRPr="00016B59">
        <w:t>I</w:t>
      </w:r>
      <w:r>
        <w:t xml:space="preserve"> </w:t>
      </w:r>
      <w:r w:rsidRPr="00016B59">
        <w:t>verbally</w:t>
      </w:r>
      <w:r>
        <w:t xml:space="preserve"> </w:t>
      </w:r>
      <w:r w:rsidRPr="00016B59">
        <w:t>quit</w:t>
      </w:r>
      <w:r>
        <w:t xml:space="preserve"> </w:t>
      </w:r>
      <w:r w:rsidRPr="00016B59">
        <w:t>[Hearing</w:t>
      </w:r>
      <w:r>
        <w:t xml:space="preserve"> </w:t>
      </w:r>
      <w:r w:rsidRPr="00016B59">
        <w:t>Audio,</w:t>
      </w:r>
      <w:r>
        <w:t xml:space="preserve"> </w:t>
      </w:r>
      <w:r w:rsidRPr="00016B59">
        <w:t>46:26</w:t>
      </w:r>
      <w:r w:rsidRPr="00016B59">
        <w:noBreakHyphen/>
        <w:t>46:40].</w:t>
      </w:r>
      <w:r w:rsidR="00B863C2">
        <w:t xml:space="preserve"> </w:t>
      </w:r>
    </w:p>
    <w:p w14:paraId="0675C7B8" w14:textId="77777777" w:rsidR="00D06F18" w:rsidRPr="00016B59" w:rsidRDefault="00D06F18" w:rsidP="00016B59"/>
    <w:p w14:paraId="01CB79CE" w14:textId="22AB9C90" w:rsidR="00016B59" w:rsidRPr="00016B59" w:rsidRDefault="00016B59" w:rsidP="00016B59">
      <w:r w:rsidRPr="00016B59">
        <w:t>6.</w:t>
      </w:r>
      <w:r>
        <w:t xml:space="preserve"> </w:t>
      </w:r>
      <w:r w:rsidRPr="00016B59">
        <w:rPr>
          <w:b/>
          <w:bCs/>
        </w:rPr>
        <w:t>Unemployment</w:t>
      </w:r>
      <w:r>
        <w:rPr>
          <w:b/>
          <w:bCs/>
        </w:rPr>
        <w:t xml:space="preserve"> </w:t>
      </w:r>
      <w:r w:rsidRPr="00016B59">
        <w:rPr>
          <w:b/>
          <w:bCs/>
        </w:rPr>
        <w:t>Claim.</w:t>
      </w:r>
      <w:r>
        <w:t xml:space="preserve"> </w:t>
      </w:r>
      <w:r w:rsidRPr="00016B59">
        <w:t>I</w:t>
      </w:r>
      <w:r>
        <w:t xml:space="preserve"> </w:t>
      </w:r>
      <w:r w:rsidRPr="00016B59">
        <w:t>filed</w:t>
      </w:r>
      <w:r>
        <w:t xml:space="preserve"> </w:t>
      </w:r>
      <w:r w:rsidRPr="00016B59">
        <w:t>for</w:t>
      </w:r>
      <w:r>
        <w:t xml:space="preserve"> </w:t>
      </w:r>
      <w:r w:rsidRPr="00016B59">
        <w:t>benefits</w:t>
      </w:r>
      <w:r>
        <w:t xml:space="preserve"> </w:t>
      </w:r>
      <w:r w:rsidRPr="00016B59">
        <w:t>effective</w:t>
      </w:r>
      <w:r>
        <w:t xml:space="preserve"> </w:t>
      </w:r>
      <w:r w:rsidRPr="00016B59">
        <w:t>18</w:t>
      </w:r>
      <w:r>
        <w:t xml:space="preserve"> </w:t>
      </w:r>
      <w:r w:rsidRPr="00016B59">
        <w:t>May</w:t>
      </w:r>
      <w:r>
        <w:t xml:space="preserve"> </w:t>
      </w:r>
      <w:r w:rsidRPr="00016B59">
        <w:t>2025</w:t>
      </w:r>
      <w:r>
        <w:t xml:space="preserve"> </w:t>
      </w:r>
      <w:r w:rsidRPr="00016B59">
        <w:t>and</w:t>
      </w:r>
      <w:r>
        <w:t xml:space="preserve"> </w:t>
      </w:r>
      <w:r w:rsidRPr="00016B59">
        <w:t>have</w:t>
      </w:r>
      <w:r>
        <w:t xml:space="preserve"> </w:t>
      </w:r>
      <w:r w:rsidRPr="00016B59">
        <w:t>filed</w:t>
      </w:r>
      <w:r>
        <w:t xml:space="preserve"> </w:t>
      </w:r>
      <w:r w:rsidRPr="00016B59">
        <w:t>weekly</w:t>
      </w:r>
      <w:r>
        <w:t xml:space="preserve"> </w:t>
      </w:r>
      <w:r w:rsidRPr="00016B59">
        <w:t>claims</w:t>
      </w:r>
      <w:r>
        <w:t xml:space="preserve"> </w:t>
      </w:r>
      <w:r w:rsidRPr="00016B59">
        <w:t>and</w:t>
      </w:r>
      <w:r>
        <w:t xml:space="preserve"> </w:t>
      </w:r>
      <w:r w:rsidRPr="00016B59">
        <w:t>more</w:t>
      </w:r>
      <w:r>
        <w:t xml:space="preserve"> </w:t>
      </w:r>
      <w:r w:rsidRPr="00016B59">
        <w:t>than</w:t>
      </w:r>
      <w:r>
        <w:t xml:space="preserve"> </w:t>
      </w:r>
      <w:r w:rsidRPr="00016B59">
        <w:t>thirty</w:t>
      </w:r>
      <w:r>
        <w:t xml:space="preserve"> </w:t>
      </w:r>
      <w:r w:rsidRPr="00016B59">
        <w:t>job</w:t>
      </w:r>
      <w:r>
        <w:t xml:space="preserve"> </w:t>
      </w:r>
      <w:r w:rsidRPr="00016B59">
        <w:t>applications</w:t>
      </w:r>
      <w:r>
        <w:t xml:space="preserve"> </w:t>
      </w:r>
      <w:r w:rsidRPr="00016B59">
        <w:t>while</w:t>
      </w:r>
      <w:r>
        <w:t xml:space="preserve"> </w:t>
      </w:r>
      <w:r w:rsidRPr="00016B59">
        <w:t>awaiting</w:t>
      </w:r>
      <w:r>
        <w:t xml:space="preserve"> </w:t>
      </w:r>
      <w:r w:rsidRPr="00016B59">
        <w:t>a</w:t>
      </w:r>
      <w:r>
        <w:t xml:space="preserve"> </w:t>
      </w:r>
      <w:r w:rsidRPr="00016B59">
        <w:t>determination.</w:t>
      </w:r>
    </w:p>
    <w:p w14:paraId="760C7B9F" w14:textId="6B4B4A9E" w:rsidR="00016B59" w:rsidRPr="00016B59" w:rsidRDefault="00016B59" w:rsidP="00016B59"/>
    <w:p w14:paraId="64A14990" w14:textId="21198872" w:rsidR="00B863C2" w:rsidRPr="00B863C2" w:rsidRDefault="00016B59" w:rsidP="00B863C2">
      <w:pPr>
        <w:jc w:val="center"/>
        <w:rPr>
          <w:b/>
          <w:bCs/>
        </w:rPr>
      </w:pPr>
      <w:r w:rsidRPr="00016B59">
        <w:rPr>
          <w:b/>
          <w:bCs/>
        </w:rPr>
        <w:t>III.</w:t>
      </w:r>
      <w:r w:rsidRPr="00B863C2">
        <w:rPr>
          <w:b/>
          <w:bCs/>
        </w:rPr>
        <w:t xml:space="preserve"> </w:t>
      </w:r>
      <w:r w:rsidR="00B863C2">
        <w:rPr>
          <w:b/>
          <w:bCs/>
        </w:rPr>
        <w:tab/>
      </w:r>
      <w:r w:rsidRPr="00016B59">
        <w:rPr>
          <w:b/>
          <w:bCs/>
        </w:rPr>
        <w:t>Grounds</w:t>
      </w:r>
      <w:r w:rsidRPr="00B863C2">
        <w:rPr>
          <w:b/>
          <w:bCs/>
        </w:rPr>
        <w:t xml:space="preserve"> </w:t>
      </w:r>
      <w:r w:rsidRPr="00016B59">
        <w:rPr>
          <w:b/>
          <w:bCs/>
        </w:rPr>
        <w:t>for</w:t>
      </w:r>
      <w:r w:rsidRPr="00B863C2">
        <w:rPr>
          <w:b/>
          <w:bCs/>
        </w:rPr>
        <w:t xml:space="preserve"> </w:t>
      </w:r>
      <w:r w:rsidRPr="00016B59">
        <w:rPr>
          <w:b/>
          <w:bCs/>
        </w:rPr>
        <w:t>Reversal</w:t>
      </w:r>
    </w:p>
    <w:p w14:paraId="57EF6DE9" w14:textId="294C067A" w:rsidR="00016B59" w:rsidRDefault="00016B59" w:rsidP="00016B59">
      <w:pPr>
        <w:rPr>
          <w:rFonts w:cs="Garamond"/>
        </w:rPr>
      </w:pPr>
      <w:r w:rsidRPr="00016B59">
        <w:br/>
        <w:t>1.</w:t>
      </w:r>
      <w:r>
        <w:t xml:space="preserve"> </w:t>
      </w:r>
      <w:r w:rsidRPr="00016B59">
        <w:rPr>
          <w:b/>
          <w:bCs/>
        </w:rPr>
        <w:t>Employer</w:t>
      </w:r>
      <w:r w:rsidRPr="00016B59">
        <w:rPr>
          <w:b/>
          <w:bCs/>
        </w:rPr>
        <w:noBreakHyphen/>
        <w:t>Initiated</w:t>
      </w:r>
      <w:r>
        <w:rPr>
          <w:b/>
          <w:bCs/>
        </w:rPr>
        <w:t xml:space="preserve"> </w:t>
      </w:r>
      <w:r w:rsidRPr="00016B59">
        <w:rPr>
          <w:b/>
          <w:bCs/>
        </w:rPr>
        <w:t>Separation</w:t>
      </w:r>
      <w:r>
        <w:rPr>
          <w:b/>
          <w:bCs/>
        </w:rPr>
        <w:t xml:space="preserve"> </w:t>
      </w:r>
      <w:r w:rsidRPr="00016B59">
        <w:rPr>
          <w:b/>
          <w:bCs/>
        </w:rPr>
        <w:t>Under</w:t>
      </w:r>
      <w:r>
        <w:rPr>
          <w:b/>
          <w:bCs/>
        </w:rPr>
        <w:t xml:space="preserve"> </w:t>
      </w:r>
      <w:r w:rsidRPr="00016B59">
        <w:rPr>
          <w:b/>
          <w:bCs/>
        </w:rPr>
        <w:t>Governing</w:t>
      </w:r>
      <w:r>
        <w:rPr>
          <w:b/>
          <w:bCs/>
        </w:rPr>
        <w:t xml:space="preserve"> </w:t>
      </w:r>
      <w:r w:rsidRPr="00016B59">
        <w:rPr>
          <w:b/>
          <w:bCs/>
        </w:rPr>
        <w:t>Rule.</w:t>
      </w:r>
      <w:r>
        <w:t xml:space="preserve"> </w:t>
      </w:r>
      <w:r w:rsidRPr="00016B59">
        <w:t>Utah</w:t>
      </w:r>
      <w:r>
        <w:t xml:space="preserve"> </w:t>
      </w:r>
      <w:r w:rsidRPr="00016B59">
        <w:t>Admin.</w:t>
      </w:r>
      <w:r>
        <w:t xml:space="preserve"> </w:t>
      </w:r>
      <w:r w:rsidRPr="00016B59">
        <w:t>Code</w:t>
      </w:r>
      <w:r>
        <w:t xml:space="preserve"> </w:t>
      </w:r>
      <w:r w:rsidRPr="00016B59">
        <w:rPr>
          <w:b/>
          <w:bCs/>
        </w:rPr>
        <w:t>R994</w:t>
      </w:r>
      <w:r w:rsidRPr="00016B59">
        <w:rPr>
          <w:b/>
          <w:bCs/>
        </w:rPr>
        <w:noBreakHyphen/>
        <w:t>405</w:t>
      </w:r>
      <w:r w:rsidRPr="00016B59">
        <w:rPr>
          <w:b/>
          <w:bCs/>
        </w:rPr>
        <w:noBreakHyphen/>
        <w:t>201</w:t>
      </w:r>
      <w:r>
        <w:t xml:space="preserve"> </w:t>
      </w:r>
      <w:r w:rsidRPr="00016B59">
        <w:t>states:</w:t>
      </w:r>
      <w:r>
        <w:t xml:space="preserve"> </w:t>
      </w:r>
      <w:r w:rsidRPr="00016B59">
        <w:t>“</w:t>
      </w:r>
      <w:r w:rsidRPr="00016B59">
        <w:rPr>
          <w:i/>
          <w:iCs/>
        </w:rPr>
        <w:t>A</w:t>
      </w:r>
      <w:r>
        <w:rPr>
          <w:i/>
          <w:iCs/>
        </w:rPr>
        <w:t xml:space="preserve"> </w:t>
      </w:r>
      <w:r w:rsidRPr="00016B59">
        <w:rPr>
          <w:i/>
          <w:iCs/>
        </w:rPr>
        <w:t>separation</w:t>
      </w:r>
      <w:r>
        <w:rPr>
          <w:i/>
          <w:iCs/>
        </w:rPr>
        <w:t xml:space="preserve"> </w:t>
      </w:r>
      <w:r w:rsidRPr="00016B59">
        <w:rPr>
          <w:i/>
          <w:iCs/>
        </w:rPr>
        <w:t>is</w:t>
      </w:r>
      <w:r>
        <w:rPr>
          <w:i/>
          <w:iCs/>
        </w:rPr>
        <w:t xml:space="preserve"> </w:t>
      </w:r>
      <w:r w:rsidRPr="00016B59">
        <w:rPr>
          <w:i/>
          <w:iCs/>
        </w:rPr>
        <w:t>a</w:t>
      </w:r>
      <w:r>
        <w:rPr>
          <w:i/>
          <w:iCs/>
        </w:rPr>
        <w:t xml:space="preserve"> </w:t>
      </w:r>
      <w:r w:rsidRPr="00016B59">
        <w:rPr>
          <w:i/>
          <w:iCs/>
        </w:rPr>
        <w:t>discharge</w:t>
      </w:r>
      <w:r>
        <w:rPr>
          <w:i/>
          <w:iCs/>
        </w:rPr>
        <w:t xml:space="preserve"> </w:t>
      </w:r>
      <w:r w:rsidRPr="00016B59">
        <w:rPr>
          <w:i/>
          <w:iCs/>
        </w:rPr>
        <w:t>if</w:t>
      </w:r>
      <w:r>
        <w:rPr>
          <w:i/>
          <w:iCs/>
        </w:rPr>
        <w:t xml:space="preserve"> </w:t>
      </w:r>
      <w:r w:rsidRPr="00016B59">
        <w:rPr>
          <w:i/>
          <w:iCs/>
        </w:rPr>
        <w:t>the</w:t>
      </w:r>
      <w:r>
        <w:rPr>
          <w:i/>
          <w:iCs/>
        </w:rPr>
        <w:t xml:space="preserve"> </w:t>
      </w:r>
      <w:r w:rsidRPr="00016B59">
        <w:rPr>
          <w:i/>
          <w:iCs/>
        </w:rPr>
        <w:t>employer</w:t>
      </w:r>
      <w:r>
        <w:rPr>
          <w:i/>
          <w:iCs/>
        </w:rPr>
        <w:t xml:space="preserve"> </w:t>
      </w:r>
      <w:r w:rsidRPr="00016B59">
        <w:rPr>
          <w:i/>
          <w:iCs/>
        </w:rPr>
        <w:t>was</w:t>
      </w:r>
      <w:r>
        <w:rPr>
          <w:i/>
          <w:iCs/>
        </w:rPr>
        <w:t xml:space="preserve"> </w:t>
      </w:r>
      <w:r w:rsidRPr="00016B59">
        <w:rPr>
          <w:i/>
          <w:iCs/>
        </w:rPr>
        <w:t>the</w:t>
      </w:r>
      <w:r>
        <w:rPr>
          <w:i/>
          <w:iCs/>
        </w:rPr>
        <w:t xml:space="preserve"> </w:t>
      </w:r>
      <w:r w:rsidRPr="00016B59">
        <w:rPr>
          <w:i/>
          <w:iCs/>
        </w:rPr>
        <w:t>moving</w:t>
      </w:r>
      <w:r>
        <w:rPr>
          <w:i/>
          <w:iCs/>
        </w:rPr>
        <w:t xml:space="preserve"> </w:t>
      </w:r>
      <w:r w:rsidRPr="00016B59">
        <w:rPr>
          <w:i/>
          <w:iCs/>
        </w:rPr>
        <w:t>party</w:t>
      </w:r>
      <w:r>
        <w:rPr>
          <w:i/>
          <w:iCs/>
        </w:rPr>
        <w:t xml:space="preserve"> </w:t>
      </w:r>
      <w:r w:rsidRPr="00016B59">
        <w:rPr>
          <w:i/>
          <w:iCs/>
        </w:rPr>
        <w:t>in</w:t>
      </w:r>
      <w:r>
        <w:rPr>
          <w:i/>
          <w:iCs/>
        </w:rPr>
        <w:t xml:space="preserve"> </w:t>
      </w:r>
      <w:r w:rsidRPr="00016B59">
        <w:rPr>
          <w:i/>
          <w:iCs/>
        </w:rPr>
        <w:t>determining</w:t>
      </w:r>
      <w:r>
        <w:rPr>
          <w:i/>
          <w:iCs/>
        </w:rPr>
        <w:t xml:space="preserve"> </w:t>
      </w:r>
      <w:r w:rsidRPr="00016B59">
        <w:rPr>
          <w:i/>
          <w:iCs/>
        </w:rPr>
        <w:t>the</w:t>
      </w:r>
      <w:r>
        <w:rPr>
          <w:i/>
          <w:iCs/>
        </w:rPr>
        <w:t xml:space="preserve"> </w:t>
      </w:r>
      <w:r w:rsidRPr="00016B59">
        <w:rPr>
          <w:i/>
          <w:iCs/>
        </w:rPr>
        <w:t>date</w:t>
      </w:r>
      <w:r>
        <w:rPr>
          <w:i/>
          <w:iCs/>
        </w:rPr>
        <w:t xml:space="preserve"> </w:t>
      </w:r>
      <w:r w:rsidRPr="00016B59">
        <w:rPr>
          <w:i/>
          <w:iCs/>
        </w:rPr>
        <w:t>the</w:t>
      </w:r>
      <w:r>
        <w:rPr>
          <w:i/>
          <w:iCs/>
        </w:rPr>
        <w:t xml:space="preserve"> </w:t>
      </w:r>
      <w:r w:rsidRPr="00016B59">
        <w:rPr>
          <w:i/>
          <w:iCs/>
        </w:rPr>
        <w:t>employment</w:t>
      </w:r>
      <w:r>
        <w:rPr>
          <w:i/>
          <w:iCs/>
        </w:rPr>
        <w:t xml:space="preserve"> </w:t>
      </w:r>
      <w:r w:rsidRPr="00016B59">
        <w:rPr>
          <w:i/>
          <w:iCs/>
        </w:rPr>
        <w:t>ended.</w:t>
      </w:r>
      <w:r w:rsidRPr="00016B59">
        <w:t>”</w:t>
      </w:r>
      <w:r>
        <w:t xml:space="preserve"> </w:t>
      </w:r>
      <w:r w:rsidRPr="00016B59">
        <w:t>By</w:t>
      </w:r>
      <w:r>
        <w:t xml:space="preserve"> </w:t>
      </w:r>
      <w:r w:rsidRPr="00016B59">
        <w:t>locking</w:t>
      </w:r>
      <w:r>
        <w:t xml:space="preserve"> </w:t>
      </w:r>
      <w:r w:rsidRPr="00016B59">
        <w:t>me</w:t>
      </w:r>
      <w:r>
        <w:t xml:space="preserve"> </w:t>
      </w:r>
      <w:r w:rsidRPr="00016B59">
        <w:t>out</w:t>
      </w:r>
      <w:r>
        <w:t xml:space="preserve"> </w:t>
      </w:r>
      <w:r w:rsidRPr="00016B59">
        <w:t>of</w:t>
      </w:r>
      <w:r>
        <w:t xml:space="preserve"> </w:t>
      </w:r>
      <w:r w:rsidRPr="00016B59">
        <w:t>Frontline</w:t>
      </w:r>
      <w:r>
        <w:t xml:space="preserve"> </w:t>
      </w:r>
      <w:r w:rsidRPr="00016B59">
        <w:t>and</w:t>
      </w:r>
      <w:r>
        <w:t xml:space="preserve"> </w:t>
      </w:r>
      <w:r w:rsidRPr="00016B59">
        <w:t>deactivating</w:t>
      </w:r>
      <w:r>
        <w:t xml:space="preserve"> </w:t>
      </w:r>
      <w:r w:rsidRPr="00016B59">
        <w:t>every</w:t>
      </w:r>
      <w:r>
        <w:t xml:space="preserve"> </w:t>
      </w:r>
      <w:r w:rsidRPr="00016B59">
        <w:t>credential,</w:t>
      </w:r>
      <w:r>
        <w:t xml:space="preserve"> </w:t>
      </w:r>
      <w:r w:rsidRPr="00016B59">
        <w:t>Granite</w:t>
      </w:r>
      <w:r>
        <w:t xml:space="preserve"> </w:t>
      </w:r>
      <w:r w:rsidRPr="00016B59">
        <w:t>made</w:t>
      </w:r>
      <w:r>
        <w:t xml:space="preserve"> </w:t>
      </w:r>
      <w:r w:rsidRPr="00016B59">
        <w:t>further</w:t>
      </w:r>
      <w:r>
        <w:t xml:space="preserve"> </w:t>
      </w:r>
      <w:r w:rsidRPr="00016B59">
        <w:t>work</w:t>
      </w:r>
      <w:r>
        <w:t xml:space="preserve"> </w:t>
      </w:r>
      <w:r w:rsidRPr="00016B59">
        <w:t>impossible—an</w:t>
      </w:r>
      <w:r>
        <w:t xml:space="preserve"> </w:t>
      </w:r>
      <w:r w:rsidRPr="00016B59">
        <w:t>involuntary</w:t>
      </w:r>
      <w:r>
        <w:t xml:space="preserve"> </w:t>
      </w:r>
      <w:r w:rsidRPr="00016B59">
        <w:t>discharge,</w:t>
      </w:r>
      <w:r>
        <w:t xml:space="preserve"> </w:t>
      </w:r>
      <w:r w:rsidRPr="00016B59">
        <w:t>not</w:t>
      </w:r>
      <w:r>
        <w:t xml:space="preserve"> </w:t>
      </w:r>
      <w:r w:rsidRPr="00016B59">
        <w:t>a</w:t>
      </w:r>
      <w:r>
        <w:t xml:space="preserve"> </w:t>
      </w:r>
      <w:r w:rsidRPr="00016B59">
        <w:t>quit.</w:t>
      </w:r>
      <w:r>
        <w:t xml:space="preserve"> </w:t>
      </w:r>
      <w:r w:rsidRPr="00016B59">
        <w:t>See</w:t>
      </w:r>
      <w:r>
        <w:t xml:space="preserve"> </w:t>
      </w:r>
      <w:r w:rsidRPr="00016B59">
        <w:t>also</w:t>
      </w:r>
      <w:r>
        <w:t xml:space="preserve"> </w:t>
      </w:r>
      <w:r w:rsidRPr="00016B59">
        <w:rPr>
          <w:i/>
          <w:iCs/>
        </w:rPr>
        <w:t>Clearfield</w:t>
      </w:r>
      <w:r>
        <w:rPr>
          <w:i/>
          <w:iCs/>
        </w:rPr>
        <w:t xml:space="preserve"> </w:t>
      </w:r>
      <w:r w:rsidRPr="00016B59">
        <w:rPr>
          <w:i/>
          <w:iCs/>
        </w:rPr>
        <w:t>City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v.</w:t>
      </w:r>
      <w:r w:rsidRPr="00016B59">
        <w:rPr>
          <w:rFonts w:ascii="Times New Roman" w:hAnsi="Times New Roman" w:cs="Times New Roman"/>
          <w:i/>
          <w:iCs/>
        </w:rPr>
        <w:t> </w:t>
      </w:r>
      <w:proofErr w:type="spellStart"/>
      <w:r w:rsidRPr="00016B59">
        <w:rPr>
          <w:i/>
          <w:iCs/>
        </w:rPr>
        <w:t>Dep</w:t>
      </w:r>
      <w:r w:rsidRPr="00016B59">
        <w:rPr>
          <w:rFonts w:cs="Garamond"/>
          <w:i/>
          <w:iCs/>
        </w:rPr>
        <w:t>’</w:t>
      </w:r>
      <w:r w:rsidRPr="00016B59">
        <w:rPr>
          <w:i/>
          <w:iCs/>
        </w:rPr>
        <w:t>t</w:t>
      </w:r>
      <w:proofErr w:type="spellEnd"/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of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Emp</w:t>
      </w:r>
      <w:r w:rsidRPr="00016B59">
        <w:rPr>
          <w:rFonts w:cs="Garamond"/>
          <w:i/>
          <w:iCs/>
        </w:rPr>
        <w:t>’</w:t>
      </w:r>
      <w:r w:rsidRPr="00016B59">
        <w:rPr>
          <w:i/>
          <w:iCs/>
        </w:rPr>
        <w:t>t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Sec.</w:t>
      </w:r>
      <w:r w:rsidRPr="00016B59">
        <w:t>,</w:t>
      </w:r>
      <w:r>
        <w:t xml:space="preserve"> </w:t>
      </w:r>
      <w:r w:rsidRPr="00016B59">
        <w:t>663</w:t>
      </w:r>
      <w:r w:rsidRPr="00016B59">
        <w:rPr>
          <w:rFonts w:ascii="Times New Roman" w:hAnsi="Times New Roman" w:cs="Times New Roman"/>
        </w:rPr>
        <w:t> </w:t>
      </w:r>
      <w:r w:rsidRPr="00016B59">
        <w:t>P.2d</w:t>
      </w:r>
      <w:r w:rsidRPr="00016B59">
        <w:rPr>
          <w:rFonts w:ascii="Times New Roman" w:hAnsi="Times New Roman" w:cs="Times New Roman"/>
        </w:rPr>
        <w:t> </w:t>
      </w:r>
      <w:r w:rsidRPr="00016B59">
        <w:t>440,</w:t>
      </w:r>
      <w:r w:rsidRPr="00016B59">
        <w:rPr>
          <w:rFonts w:ascii="Times New Roman" w:hAnsi="Times New Roman" w:cs="Times New Roman"/>
        </w:rPr>
        <w:t> </w:t>
      </w:r>
      <w:r w:rsidRPr="00016B59">
        <w:t>445</w:t>
      </w:r>
      <w:r w:rsidRPr="00016B59">
        <w:rPr>
          <w:rFonts w:ascii="Times New Roman" w:hAnsi="Times New Roman" w:cs="Times New Roman"/>
        </w:rPr>
        <w:t> </w:t>
      </w:r>
      <w:r w:rsidRPr="00016B59">
        <w:t>(Utah</w:t>
      </w:r>
      <w:r>
        <w:rPr>
          <w:rFonts w:cs="Garamond"/>
        </w:rPr>
        <w:t xml:space="preserve"> </w:t>
      </w:r>
      <w:r w:rsidRPr="00016B59">
        <w:t>1983)</w:t>
      </w:r>
      <w:r>
        <w:t xml:space="preserve"> </w:t>
      </w:r>
      <w:r w:rsidRPr="00016B59">
        <w:t>(benefits</w:t>
      </w:r>
      <w:r>
        <w:t xml:space="preserve"> </w:t>
      </w:r>
      <w:r w:rsidRPr="00016B59">
        <w:t>may</w:t>
      </w:r>
      <w:r>
        <w:t xml:space="preserve"> </w:t>
      </w:r>
      <w:r w:rsidRPr="00016B59">
        <w:t>be</w:t>
      </w:r>
      <w:r>
        <w:t xml:space="preserve"> </w:t>
      </w:r>
      <w:r w:rsidRPr="00016B59">
        <w:t>denied</w:t>
      </w:r>
      <w:r>
        <w:t xml:space="preserve"> </w:t>
      </w:r>
      <w:r w:rsidRPr="00016B59">
        <w:t>only</w:t>
      </w:r>
      <w:r>
        <w:t xml:space="preserve"> </w:t>
      </w:r>
      <w:r w:rsidRPr="00016B59">
        <w:t>where</w:t>
      </w:r>
      <w:r>
        <w:t xml:space="preserve"> </w:t>
      </w:r>
      <w:r w:rsidRPr="00016B59">
        <w:t>employee</w:t>
      </w:r>
      <w:r w:rsidRPr="00016B59">
        <w:rPr>
          <w:rFonts w:cs="Garamond"/>
        </w:rPr>
        <w:t>’</w:t>
      </w:r>
      <w:r w:rsidRPr="00016B59">
        <w:t>s</w:t>
      </w:r>
      <w:r>
        <w:t xml:space="preserve"> </w:t>
      </w:r>
      <w:r w:rsidRPr="00016B59">
        <w:t>fault</w:t>
      </w:r>
      <w:r>
        <w:t xml:space="preserve"> </w:t>
      </w:r>
      <w:r w:rsidRPr="00016B59">
        <w:t>justifies</w:t>
      </w:r>
      <w:r>
        <w:t xml:space="preserve"> </w:t>
      </w:r>
      <w:r w:rsidRPr="00016B59">
        <w:t>termination).</w:t>
      </w:r>
      <w:r>
        <w:rPr>
          <w:rFonts w:cs="Garamond"/>
        </w:rPr>
        <w:t xml:space="preserve"> </w:t>
      </w:r>
    </w:p>
    <w:p w14:paraId="307D5CFB" w14:textId="77777777" w:rsidR="00B863C2" w:rsidRPr="00016B59" w:rsidRDefault="00B863C2" w:rsidP="00016B59"/>
    <w:p w14:paraId="17586AD3" w14:textId="3AFD9462" w:rsidR="00016B59" w:rsidRDefault="00016B59" w:rsidP="00016B59">
      <w:pPr>
        <w:rPr>
          <w:rFonts w:cs="Garamond"/>
        </w:rPr>
      </w:pPr>
      <w:r w:rsidRPr="00016B59">
        <w:t>2.</w:t>
      </w:r>
      <w:r>
        <w:t xml:space="preserve"> </w:t>
      </w:r>
      <w:r w:rsidRPr="00016B59">
        <w:rPr>
          <w:b/>
          <w:bCs/>
        </w:rPr>
        <w:t>No</w:t>
      </w:r>
      <w:r>
        <w:rPr>
          <w:b/>
          <w:bCs/>
        </w:rPr>
        <w:t xml:space="preserve"> </w:t>
      </w:r>
      <w:r w:rsidRPr="00016B59">
        <w:rPr>
          <w:b/>
          <w:bCs/>
        </w:rPr>
        <w:t>Showing</w:t>
      </w:r>
      <w:r>
        <w:rPr>
          <w:b/>
          <w:bCs/>
        </w:rPr>
        <w:t xml:space="preserve"> </w:t>
      </w:r>
      <w:r w:rsidRPr="00016B59">
        <w:rPr>
          <w:b/>
          <w:bCs/>
        </w:rPr>
        <w:t>of</w:t>
      </w:r>
      <w:r>
        <w:rPr>
          <w:b/>
          <w:bCs/>
        </w:rPr>
        <w:t xml:space="preserve"> </w:t>
      </w:r>
      <w:r w:rsidRPr="00016B59">
        <w:rPr>
          <w:b/>
          <w:bCs/>
        </w:rPr>
        <w:t>Culpability,</w:t>
      </w:r>
      <w:r>
        <w:rPr>
          <w:b/>
          <w:bCs/>
        </w:rPr>
        <w:t xml:space="preserve"> </w:t>
      </w:r>
      <w:r w:rsidRPr="00016B59">
        <w:rPr>
          <w:b/>
          <w:bCs/>
        </w:rPr>
        <w:t>Knowledge,</w:t>
      </w:r>
      <w:r>
        <w:rPr>
          <w:b/>
          <w:bCs/>
        </w:rPr>
        <w:t xml:space="preserve"> </w:t>
      </w:r>
      <w:r w:rsidRPr="00016B59">
        <w:rPr>
          <w:b/>
          <w:bCs/>
        </w:rPr>
        <w:t>or</w:t>
      </w:r>
      <w:r>
        <w:rPr>
          <w:b/>
          <w:bCs/>
        </w:rPr>
        <w:t xml:space="preserve"> </w:t>
      </w:r>
      <w:r w:rsidRPr="00016B59">
        <w:rPr>
          <w:b/>
          <w:bCs/>
        </w:rPr>
        <w:t>Control.</w:t>
      </w:r>
      <w:r>
        <w:t xml:space="preserve"> </w:t>
      </w:r>
      <w:r w:rsidRPr="00016B59">
        <w:t>The</w:t>
      </w:r>
      <w:r>
        <w:t xml:space="preserve"> </w:t>
      </w:r>
      <w:r w:rsidRPr="00016B59">
        <w:t>Department’s</w:t>
      </w:r>
      <w:r>
        <w:t xml:space="preserve"> </w:t>
      </w:r>
      <w:r w:rsidRPr="00016B59">
        <w:t>three</w:t>
      </w:r>
      <w:r w:rsidRPr="00016B59">
        <w:noBreakHyphen/>
        <w:t>factor</w:t>
      </w:r>
      <w:r>
        <w:t xml:space="preserve"> </w:t>
      </w:r>
      <w:r w:rsidRPr="00016B59">
        <w:t>test</w:t>
      </w:r>
      <w:r>
        <w:t xml:space="preserve"> </w:t>
      </w:r>
      <w:r w:rsidRPr="00016B59">
        <w:t>for</w:t>
      </w:r>
      <w:r>
        <w:t xml:space="preserve"> </w:t>
      </w:r>
      <w:r w:rsidRPr="00016B59">
        <w:t>“just</w:t>
      </w:r>
      <w:r>
        <w:t xml:space="preserve"> </w:t>
      </w:r>
      <w:r w:rsidRPr="00016B59">
        <w:t>cause”</w:t>
      </w:r>
      <w:r>
        <w:t xml:space="preserve"> </w:t>
      </w:r>
      <w:r w:rsidRPr="00016B59">
        <w:t>(culpability,</w:t>
      </w:r>
      <w:r>
        <w:t xml:space="preserve"> </w:t>
      </w:r>
      <w:r w:rsidRPr="00016B59">
        <w:t>knowledge,</w:t>
      </w:r>
      <w:r>
        <w:t xml:space="preserve"> </w:t>
      </w:r>
      <w:r w:rsidRPr="00016B59">
        <w:t>control),</w:t>
      </w:r>
      <w:r>
        <w:t xml:space="preserve"> </w:t>
      </w:r>
      <w:r w:rsidRPr="00016B59">
        <w:t>upheld</w:t>
      </w:r>
      <w:r>
        <w:t xml:space="preserve"> </w:t>
      </w:r>
      <w:r w:rsidRPr="00016B59">
        <w:t>in</w:t>
      </w:r>
      <w:r>
        <w:t xml:space="preserve"> </w:t>
      </w:r>
      <w:r w:rsidRPr="00016B59">
        <w:rPr>
          <w:i/>
          <w:iCs/>
        </w:rPr>
        <w:t>Kehl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v.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Bd.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of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Review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of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the</w:t>
      </w:r>
      <w:r>
        <w:rPr>
          <w:rFonts w:cs="Garamond"/>
          <w:i/>
          <w:iCs/>
        </w:rPr>
        <w:t xml:space="preserve"> </w:t>
      </w:r>
      <w:r w:rsidRPr="00016B59">
        <w:rPr>
          <w:i/>
          <w:iCs/>
        </w:rPr>
        <w:t>Indus.</w:t>
      </w:r>
      <w:r w:rsidRPr="00016B59">
        <w:rPr>
          <w:rFonts w:ascii="Times New Roman" w:hAnsi="Times New Roman" w:cs="Times New Roman"/>
          <w:i/>
          <w:iCs/>
        </w:rPr>
        <w:t> </w:t>
      </w:r>
      <w:r w:rsidRPr="00016B59">
        <w:rPr>
          <w:i/>
          <w:iCs/>
        </w:rPr>
        <w:t>Comm</w:t>
      </w:r>
      <w:r w:rsidRPr="00016B59">
        <w:rPr>
          <w:rFonts w:cs="Garamond"/>
          <w:i/>
          <w:iCs/>
        </w:rPr>
        <w:t>’</w:t>
      </w:r>
      <w:r w:rsidRPr="00016B59">
        <w:rPr>
          <w:i/>
          <w:iCs/>
        </w:rPr>
        <w:t>n</w:t>
      </w:r>
      <w:r w:rsidRPr="00016B59">
        <w:t>,</w:t>
      </w:r>
      <w:r>
        <w:t xml:space="preserve"> </w:t>
      </w:r>
      <w:r w:rsidRPr="00016B59">
        <w:t>700</w:t>
      </w:r>
      <w:r w:rsidRPr="00016B59">
        <w:rPr>
          <w:rFonts w:ascii="Times New Roman" w:hAnsi="Times New Roman" w:cs="Times New Roman"/>
        </w:rPr>
        <w:t> </w:t>
      </w:r>
      <w:r w:rsidRPr="00016B59">
        <w:t>P.2d</w:t>
      </w:r>
      <w:r w:rsidRPr="00016B59">
        <w:rPr>
          <w:rFonts w:ascii="Times New Roman" w:hAnsi="Times New Roman" w:cs="Times New Roman"/>
        </w:rPr>
        <w:t> </w:t>
      </w:r>
      <w:r w:rsidRPr="00016B59">
        <w:t>1129,</w:t>
      </w:r>
      <w:r w:rsidRPr="00016B59">
        <w:rPr>
          <w:rFonts w:ascii="Times New Roman" w:hAnsi="Times New Roman" w:cs="Times New Roman"/>
        </w:rPr>
        <w:t> </w:t>
      </w:r>
      <w:r w:rsidRPr="00016B59">
        <w:t>1135</w:t>
      </w:r>
      <w:r w:rsidRPr="00016B59">
        <w:rPr>
          <w:rFonts w:ascii="Times New Roman" w:hAnsi="Times New Roman" w:cs="Times New Roman"/>
        </w:rPr>
        <w:t> </w:t>
      </w:r>
      <w:r w:rsidRPr="00016B59">
        <w:t>(Utah</w:t>
      </w:r>
      <w:r>
        <w:rPr>
          <w:rFonts w:cs="Garamond"/>
        </w:rPr>
        <w:t xml:space="preserve"> </w:t>
      </w:r>
      <w:r w:rsidRPr="00016B59">
        <w:t>1985),</w:t>
      </w:r>
      <w:r>
        <w:t xml:space="preserve"> </w:t>
      </w:r>
      <w:r w:rsidRPr="00016B59">
        <w:t>requires</w:t>
      </w:r>
      <w:r>
        <w:t xml:space="preserve"> </w:t>
      </w:r>
      <w:r w:rsidRPr="00016B59">
        <w:t>evidence</w:t>
      </w:r>
      <w:r>
        <w:t xml:space="preserve"> </w:t>
      </w:r>
      <w:r w:rsidRPr="00016B59">
        <w:t>that</w:t>
      </w:r>
      <w:r>
        <w:t xml:space="preserve"> </w:t>
      </w:r>
      <w:r w:rsidRPr="00016B59">
        <w:t>the</w:t>
      </w:r>
      <w:r>
        <w:t xml:space="preserve"> </w:t>
      </w:r>
      <w:r w:rsidRPr="00016B59">
        <w:t>claimant</w:t>
      </w:r>
      <w:r>
        <w:t xml:space="preserve"> </w:t>
      </w:r>
      <w:r w:rsidRPr="00016B59">
        <w:t>knowingly</w:t>
      </w:r>
      <w:r>
        <w:t xml:space="preserve"> </w:t>
      </w:r>
      <w:r w:rsidRPr="00016B59">
        <w:t>violated</w:t>
      </w:r>
      <w:r>
        <w:t xml:space="preserve"> </w:t>
      </w:r>
      <w:r w:rsidRPr="00016B59">
        <w:t>a</w:t>
      </w:r>
      <w:r>
        <w:t xml:space="preserve"> </w:t>
      </w:r>
      <w:r w:rsidRPr="00016B59">
        <w:t>reasonable</w:t>
      </w:r>
      <w:r>
        <w:t xml:space="preserve"> </w:t>
      </w:r>
      <w:r w:rsidRPr="00016B59">
        <w:t>rule.</w:t>
      </w:r>
      <w:r>
        <w:rPr>
          <w:rFonts w:cs="Garamond"/>
        </w:rPr>
        <w:t xml:space="preserve"> </w:t>
      </w:r>
      <w:r w:rsidRPr="00016B59">
        <w:t>Granite</w:t>
      </w:r>
      <w:r>
        <w:t xml:space="preserve"> </w:t>
      </w:r>
      <w:r w:rsidRPr="00016B59">
        <w:t>offered</w:t>
      </w:r>
      <w:r>
        <w:t xml:space="preserve"> </w:t>
      </w:r>
      <w:r w:rsidRPr="00016B59">
        <w:t>none.</w:t>
      </w:r>
      <w:r>
        <w:rPr>
          <w:rFonts w:cs="Garamond"/>
        </w:rPr>
        <w:t xml:space="preserve"> </w:t>
      </w:r>
      <w:r w:rsidRPr="00016B59">
        <w:t>Its</w:t>
      </w:r>
      <w:r>
        <w:t xml:space="preserve"> </w:t>
      </w:r>
      <w:r w:rsidRPr="00016B59">
        <w:t>own</w:t>
      </w:r>
      <w:r>
        <w:t xml:space="preserve"> </w:t>
      </w:r>
      <w:r w:rsidRPr="00016B59">
        <w:t>witness</w:t>
      </w:r>
      <w:r>
        <w:t xml:space="preserve"> </w:t>
      </w:r>
      <w:r w:rsidRPr="00016B59">
        <w:t>could</w:t>
      </w:r>
      <w:r>
        <w:t xml:space="preserve"> </w:t>
      </w:r>
      <w:r w:rsidRPr="00016B59">
        <w:t>not</w:t>
      </w:r>
      <w:r>
        <w:t xml:space="preserve"> </w:t>
      </w:r>
      <w:r w:rsidRPr="00016B59">
        <w:t>recall</w:t>
      </w:r>
      <w:r>
        <w:t xml:space="preserve"> </w:t>
      </w:r>
      <w:r w:rsidRPr="00016B59">
        <w:t>my</w:t>
      </w:r>
      <w:r>
        <w:t xml:space="preserve"> </w:t>
      </w:r>
      <w:r w:rsidRPr="00016B59">
        <w:t>alleged</w:t>
      </w:r>
      <w:r>
        <w:t xml:space="preserve"> </w:t>
      </w:r>
      <w:r w:rsidRPr="00016B59">
        <w:t>resignation,</w:t>
      </w:r>
      <w:r>
        <w:t xml:space="preserve"> </w:t>
      </w:r>
      <w:r w:rsidRPr="00016B59">
        <w:t>and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acknowledged</w:t>
      </w:r>
      <w:r>
        <w:t xml:space="preserve"> </w:t>
      </w:r>
      <w:r w:rsidRPr="00016B59">
        <w:t>that</w:t>
      </w:r>
      <w:r>
        <w:t xml:space="preserve"> </w:t>
      </w:r>
      <w:r w:rsidRPr="00016B59">
        <w:t>gap.</w:t>
      </w:r>
      <w:r>
        <w:rPr>
          <w:rFonts w:cs="Garamond"/>
        </w:rPr>
        <w:t xml:space="preserve"> </w:t>
      </w:r>
    </w:p>
    <w:p w14:paraId="3DFBA821" w14:textId="77777777" w:rsidR="00B863C2" w:rsidRPr="00016B59" w:rsidRDefault="00B863C2" w:rsidP="00016B59"/>
    <w:p w14:paraId="3606D8B3" w14:textId="452248FD" w:rsidR="00016B59" w:rsidRDefault="00016B59" w:rsidP="00016B59">
      <w:r w:rsidRPr="00016B59">
        <w:t>3.</w:t>
      </w:r>
      <w:r>
        <w:t xml:space="preserve"> </w:t>
      </w:r>
      <w:r w:rsidRPr="00016B59">
        <w:rPr>
          <w:b/>
          <w:bCs/>
        </w:rPr>
        <w:t>Burden</w:t>
      </w:r>
      <w:r>
        <w:rPr>
          <w:b/>
          <w:bCs/>
        </w:rPr>
        <w:t xml:space="preserve"> </w:t>
      </w:r>
      <w:r w:rsidRPr="00016B59">
        <w:rPr>
          <w:b/>
          <w:bCs/>
        </w:rPr>
        <w:t>Misallocated.</w:t>
      </w:r>
      <w:r>
        <w:t xml:space="preserve"> </w:t>
      </w:r>
      <w:r w:rsidRPr="00016B59">
        <w:t>R994</w:t>
      </w:r>
      <w:r w:rsidRPr="00016B59">
        <w:noBreakHyphen/>
        <w:t>405</w:t>
      </w:r>
      <w:r w:rsidRPr="00016B59">
        <w:noBreakHyphen/>
        <w:t>105</w:t>
      </w:r>
      <w:r>
        <w:t xml:space="preserve"> </w:t>
      </w:r>
      <w:r w:rsidRPr="00016B59">
        <w:t>places</w:t>
      </w:r>
      <w:r>
        <w:t xml:space="preserve"> </w:t>
      </w:r>
      <w:r w:rsidRPr="00016B59">
        <w:t>the</w:t>
      </w:r>
      <w:r>
        <w:t xml:space="preserve"> </w:t>
      </w:r>
      <w:r w:rsidRPr="00016B59">
        <w:t>initial</w:t>
      </w:r>
      <w:r>
        <w:t xml:space="preserve"> </w:t>
      </w:r>
      <w:r w:rsidRPr="00016B59">
        <w:t>burden</w:t>
      </w:r>
      <w:r>
        <w:t xml:space="preserve"> </w:t>
      </w:r>
      <w:r w:rsidRPr="00016B59">
        <w:t>on</w:t>
      </w:r>
      <w:r>
        <w:t xml:space="preserve"> </w:t>
      </w:r>
      <w:r w:rsidRPr="00016B59">
        <w:t>the</w:t>
      </w:r>
      <w:r>
        <w:t xml:space="preserve"> </w:t>
      </w:r>
      <w:r w:rsidRPr="00016B59">
        <w:t>employer</w:t>
      </w:r>
      <w:r>
        <w:t xml:space="preserve"> </w:t>
      </w:r>
      <w:r w:rsidRPr="00016B59">
        <w:t>to</w:t>
      </w:r>
      <w:r>
        <w:t xml:space="preserve"> </w:t>
      </w:r>
      <w:r w:rsidRPr="00016B59">
        <w:t>prove</w:t>
      </w:r>
      <w:r>
        <w:t xml:space="preserve"> </w:t>
      </w:r>
      <w:r w:rsidRPr="00016B59">
        <w:t>a</w:t>
      </w:r>
      <w:r>
        <w:t xml:space="preserve"> </w:t>
      </w:r>
      <w:r w:rsidRPr="00016B59">
        <w:t>voluntary</w:t>
      </w:r>
      <w:r>
        <w:t xml:space="preserve"> </w:t>
      </w:r>
      <w:r w:rsidRPr="00016B59">
        <w:t>quit.</w:t>
      </w:r>
      <w:r>
        <w:t xml:space="preserve"> </w:t>
      </w:r>
      <w:r w:rsidRPr="00016B59">
        <w:t>By</w:t>
      </w:r>
      <w:r>
        <w:t xml:space="preserve"> </w:t>
      </w:r>
      <w:r w:rsidRPr="00016B59">
        <w:t>forcing</w:t>
      </w:r>
      <w:r>
        <w:t xml:space="preserve"> </w:t>
      </w:r>
      <w:r w:rsidRPr="00016B59">
        <w:t>me</w:t>
      </w:r>
      <w:r>
        <w:t xml:space="preserve"> </w:t>
      </w:r>
      <w:r w:rsidRPr="00016B59">
        <w:t>to</w:t>
      </w:r>
      <w:r>
        <w:t xml:space="preserve"> </w:t>
      </w:r>
      <w:r w:rsidRPr="00016B59">
        <w:rPr>
          <w:i/>
          <w:iCs/>
        </w:rPr>
        <w:t>disprove</w:t>
      </w:r>
      <w:r>
        <w:t xml:space="preserve"> </w:t>
      </w:r>
      <w:r w:rsidRPr="00016B59">
        <w:t>a</w:t>
      </w:r>
      <w:r>
        <w:t xml:space="preserve"> </w:t>
      </w:r>
      <w:r w:rsidRPr="00016B59">
        <w:t>quit,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inverted</w:t>
      </w:r>
      <w:r>
        <w:t xml:space="preserve"> </w:t>
      </w:r>
      <w:r w:rsidRPr="00016B59">
        <w:t>the</w:t>
      </w:r>
      <w:r>
        <w:t xml:space="preserve"> </w:t>
      </w:r>
      <w:r w:rsidRPr="00016B59">
        <w:t>rule,</w:t>
      </w:r>
      <w:r>
        <w:t xml:space="preserve"> </w:t>
      </w:r>
      <w:r w:rsidRPr="00016B59">
        <w:t>warranting</w:t>
      </w:r>
      <w:r>
        <w:t xml:space="preserve"> </w:t>
      </w:r>
      <w:r w:rsidRPr="00016B59">
        <w:t>reversal.</w:t>
      </w:r>
    </w:p>
    <w:p w14:paraId="5EF4A542" w14:textId="77777777" w:rsidR="00B863C2" w:rsidRPr="00016B59" w:rsidRDefault="00B863C2" w:rsidP="00016B59"/>
    <w:p w14:paraId="3FB41FC6" w14:textId="076B2828" w:rsidR="00016B59" w:rsidRDefault="00016B59" w:rsidP="00016B59">
      <w:r w:rsidRPr="00016B59">
        <w:t>4.</w:t>
      </w:r>
      <w:r>
        <w:t xml:space="preserve"> </w:t>
      </w:r>
      <w:r w:rsidRPr="00016B59">
        <w:rPr>
          <w:b/>
          <w:bCs/>
        </w:rPr>
        <w:t>Reliance</w:t>
      </w:r>
      <w:r>
        <w:rPr>
          <w:b/>
          <w:bCs/>
        </w:rPr>
        <w:t xml:space="preserve"> </w:t>
      </w:r>
      <w:r w:rsidRPr="00016B59">
        <w:rPr>
          <w:b/>
          <w:bCs/>
        </w:rPr>
        <w:t>on</w:t>
      </w:r>
      <w:r>
        <w:rPr>
          <w:b/>
          <w:bCs/>
        </w:rPr>
        <w:t xml:space="preserve"> </w:t>
      </w:r>
      <w:r w:rsidRPr="00016B59">
        <w:rPr>
          <w:b/>
          <w:bCs/>
        </w:rPr>
        <w:t>Undisclosed</w:t>
      </w:r>
      <w:r>
        <w:rPr>
          <w:b/>
          <w:bCs/>
        </w:rPr>
        <w:t xml:space="preserve"> </w:t>
      </w:r>
      <w:r w:rsidRPr="00016B59">
        <w:rPr>
          <w:b/>
          <w:bCs/>
        </w:rPr>
        <w:t>Evidence.</w:t>
      </w:r>
      <w:r>
        <w:t xml:space="preserve"> </w:t>
      </w:r>
      <w:r w:rsidRPr="00016B59">
        <w:t>The</w:t>
      </w:r>
      <w:r>
        <w:t xml:space="preserve"> </w:t>
      </w:r>
      <w:r w:rsidRPr="00016B59">
        <w:t>decision</w:t>
      </w:r>
      <w:r>
        <w:t xml:space="preserve"> </w:t>
      </w:r>
      <w:r w:rsidRPr="00016B59">
        <w:t>quotes</w:t>
      </w:r>
      <w:r>
        <w:t xml:space="preserve"> </w:t>
      </w:r>
      <w:r w:rsidRPr="00016B59">
        <w:t>internal</w:t>
      </w:r>
      <w:r>
        <w:t xml:space="preserve"> </w:t>
      </w:r>
      <w:r w:rsidRPr="00016B59">
        <w:t>Granite</w:t>
      </w:r>
      <w:r>
        <w:t xml:space="preserve"> email</w:t>
      </w:r>
      <w:r w:rsidRPr="00016B59">
        <w:t>s</w:t>
      </w:r>
      <w:r>
        <w:t xml:space="preserve"> </w:t>
      </w:r>
      <w:r w:rsidRPr="00016B59">
        <w:t>that</w:t>
      </w:r>
      <w:r>
        <w:t xml:space="preserve"> </w:t>
      </w:r>
      <w:r w:rsidRPr="00016B59">
        <w:t>were</w:t>
      </w:r>
      <w:r>
        <w:t xml:space="preserve"> </w:t>
      </w:r>
      <w:r w:rsidRPr="00016B59">
        <w:t>never</w:t>
      </w:r>
      <w:r>
        <w:t xml:space="preserve"> </w:t>
      </w:r>
      <w:r w:rsidRPr="00016B59">
        <w:t>provided</w:t>
      </w:r>
      <w:r>
        <w:t xml:space="preserve"> </w:t>
      </w:r>
      <w:r w:rsidRPr="00016B59">
        <w:t>after</w:t>
      </w:r>
      <w:r>
        <w:t xml:space="preserve"> </w:t>
      </w:r>
      <w:r w:rsidRPr="00016B59">
        <w:t>my</w:t>
      </w:r>
      <w:r>
        <w:t xml:space="preserve"> </w:t>
      </w:r>
      <w:r w:rsidRPr="00016B59">
        <w:t>accounts</w:t>
      </w:r>
      <w:r>
        <w:t xml:space="preserve"> </w:t>
      </w:r>
      <w:r w:rsidRPr="00016B59">
        <w:t>were</w:t>
      </w:r>
      <w:r>
        <w:t xml:space="preserve"> </w:t>
      </w:r>
      <w:r w:rsidRPr="00016B59">
        <w:t>shut</w:t>
      </w:r>
      <w:r>
        <w:t xml:space="preserve"> </w:t>
      </w:r>
      <w:r w:rsidRPr="00016B59">
        <w:t>down.</w:t>
      </w:r>
      <w:r>
        <w:t xml:space="preserve"> </w:t>
      </w:r>
      <w:r w:rsidRPr="00016B59">
        <w:t>R994</w:t>
      </w:r>
      <w:r w:rsidRPr="00016B59">
        <w:noBreakHyphen/>
        <w:t>508</w:t>
      </w:r>
      <w:r w:rsidRPr="00016B59">
        <w:noBreakHyphen/>
        <w:t>118</w:t>
      </w:r>
      <w:r>
        <w:t xml:space="preserve"> </w:t>
      </w:r>
      <w:r w:rsidRPr="00016B59">
        <w:t>forbids</w:t>
      </w:r>
      <w:r>
        <w:t xml:space="preserve"> </w:t>
      </w:r>
      <w:r w:rsidRPr="00016B59">
        <w:t>reliance</w:t>
      </w:r>
      <w:r>
        <w:t xml:space="preserve"> </w:t>
      </w:r>
      <w:r w:rsidRPr="00016B59">
        <w:t>on</w:t>
      </w:r>
      <w:r>
        <w:t xml:space="preserve"> </w:t>
      </w:r>
      <w:r w:rsidRPr="00016B59">
        <w:t>undisclosed</w:t>
      </w:r>
      <w:r>
        <w:t xml:space="preserve"> </w:t>
      </w:r>
      <w:r w:rsidRPr="00016B59">
        <w:t>exhibits</w:t>
      </w:r>
      <w:r>
        <w:t xml:space="preserve"> </w:t>
      </w:r>
      <w:r w:rsidRPr="00016B59">
        <w:t>absent</w:t>
      </w:r>
      <w:r>
        <w:t xml:space="preserve"> </w:t>
      </w:r>
      <w:r w:rsidRPr="00016B59">
        <w:t>a</w:t>
      </w:r>
      <w:r>
        <w:t xml:space="preserve"> </w:t>
      </w:r>
      <w:r w:rsidRPr="00016B59">
        <w:t>written</w:t>
      </w:r>
      <w:r>
        <w:t xml:space="preserve"> </w:t>
      </w:r>
      <w:r w:rsidRPr="00016B59">
        <w:t>good</w:t>
      </w:r>
      <w:r w:rsidRPr="00016B59">
        <w:noBreakHyphen/>
        <w:t>cause</w:t>
      </w:r>
      <w:r>
        <w:t xml:space="preserve"> </w:t>
      </w:r>
      <w:r w:rsidRPr="00016B59">
        <w:t>finding,</w:t>
      </w:r>
      <w:r>
        <w:t xml:space="preserve"> </w:t>
      </w:r>
      <w:r w:rsidRPr="00016B59">
        <w:t>which</w:t>
      </w:r>
      <w:r>
        <w:t xml:space="preserve"> </w:t>
      </w:r>
      <w:r w:rsidRPr="00016B59">
        <w:t>is</w:t>
      </w:r>
      <w:r>
        <w:t xml:space="preserve"> </w:t>
      </w:r>
      <w:r w:rsidRPr="00016B59">
        <w:t>absent.</w:t>
      </w:r>
      <w:r w:rsidR="00B863C2">
        <w:t xml:space="preserve"> In other words, they have all the written evidence without sharing it with the side of the appellant. </w:t>
      </w:r>
    </w:p>
    <w:p w14:paraId="1E5420B2" w14:textId="77777777" w:rsidR="00B863C2" w:rsidRPr="00016B59" w:rsidRDefault="00B863C2" w:rsidP="00016B59"/>
    <w:p w14:paraId="7C33B31C" w14:textId="5D7A6587" w:rsidR="00016B59" w:rsidRDefault="00016B59" w:rsidP="00016B59">
      <w:r w:rsidRPr="00016B59">
        <w:t>5.</w:t>
      </w:r>
      <w:r>
        <w:t xml:space="preserve"> </w:t>
      </w:r>
      <w:r w:rsidRPr="00016B59">
        <w:rPr>
          <w:b/>
          <w:bCs/>
        </w:rPr>
        <w:t>Findings</w:t>
      </w:r>
      <w:r>
        <w:rPr>
          <w:b/>
          <w:bCs/>
        </w:rPr>
        <w:t xml:space="preserve"> </w:t>
      </w:r>
      <w:r w:rsidRPr="00016B59">
        <w:rPr>
          <w:b/>
          <w:bCs/>
        </w:rPr>
        <w:t>Contrary</w:t>
      </w:r>
      <w:r>
        <w:rPr>
          <w:b/>
          <w:bCs/>
        </w:rPr>
        <w:t xml:space="preserve"> </w:t>
      </w:r>
      <w:r w:rsidRPr="00016B59">
        <w:rPr>
          <w:b/>
          <w:bCs/>
        </w:rPr>
        <w:t>to</w:t>
      </w:r>
      <w:r>
        <w:rPr>
          <w:b/>
          <w:bCs/>
        </w:rPr>
        <w:t xml:space="preserve"> </w:t>
      </w:r>
      <w:r w:rsidRPr="00016B59">
        <w:rPr>
          <w:b/>
          <w:bCs/>
        </w:rPr>
        <w:t>the</w:t>
      </w:r>
      <w:r>
        <w:rPr>
          <w:b/>
          <w:bCs/>
        </w:rPr>
        <w:t xml:space="preserve"> </w:t>
      </w:r>
      <w:r w:rsidRPr="00016B59">
        <w:rPr>
          <w:b/>
          <w:bCs/>
        </w:rPr>
        <w:t>Record.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simultaneously</w:t>
      </w:r>
      <w:r>
        <w:t xml:space="preserve"> </w:t>
      </w:r>
      <w:r w:rsidRPr="00016B59">
        <w:t>found</w:t>
      </w:r>
      <w:r>
        <w:t xml:space="preserve"> </w:t>
      </w:r>
      <w:r w:rsidRPr="00016B59">
        <w:t>that</w:t>
      </w:r>
      <w:r>
        <w:t xml:space="preserve"> </w:t>
      </w:r>
      <w:r w:rsidRPr="00016B59">
        <w:t>Granite</w:t>
      </w:r>
      <w:r>
        <w:t xml:space="preserve"> </w:t>
      </w:r>
      <w:r w:rsidRPr="00016B59">
        <w:t>“had</w:t>
      </w:r>
      <w:r>
        <w:t xml:space="preserve"> </w:t>
      </w:r>
      <w:r w:rsidRPr="00016B59">
        <w:t>not</w:t>
      </w:r>
      <w:r>
        <w:t xml:space="preserve"> </w:t>
      </w:r>
      <w:r w:rsidRPr="00016B59">
        <w:t>decided</w:t>
      </w:r>
      <w:r>
        <w:t xml:space="preserve"> </w:t>
      </w:r>
      <w:r w:rsidRPr="00016B59">
        <w:t>to</w:t>
      </w:r>
      <w:r>
        <w:t xml:space="preserve"> </w:t>
      </w:r>
      <w:r w:rsidRPr="00016B59">
        <w:t>discharge”</w:t>
      </w:r>
      <w:r>
        <w:t xml:space="preserve"> </w:t>
      </w:r>
      <w:r w:rsidRPr="00016B59">
        <w:t>me</w:t>
      </w:r>
      <w:r>
        <w:t xml:space="preserve"> </w:t>
      </w:r>
      <w:r w:rsidRPr="00016B59">
        <w:t>yet</w:t>
      </w:r>
      <w:r>
        <w:t xml:space="preserve"> </w:t>
      </w:r>
      <w:r w:rsidRPr="00016B59">
        <w:t>admitted</w:t>
      </w:r>
      <w:r>
        <w:t xml:space="preserve"> </w:t>
      </w:r>
      <w:r w:rsidRPr="00016B59">
        <w:t>my</w:t>
      </w:r>
      <w:r>
        <w:t xml:space="preserve"> </w:t>
      </w:r>
      <w:r w:rsidRPr="00016B59">
        <w:t>accounts</w:t>
      </w:r>
      <w:r>
        <w:t xml:space="preserve"> </w:t>
      </w:r>
      <w:r w:rsidRPr="00016B59">
        <w:t>were</w:t>
      </w:r>
      <w:r>
        <w:t xml:space="preserve"> </w:t>
      </w:r>
      <w:r w:rsidRPr="00016B59">
        <w:t>disabled.</w:t>
      </w:r>
      <w:r>
        <w:t xml:space="preserve"> </w:t>
      </w:r>
      <w:r w:rsidRPr="00016B59">
        <w:t>Those</w:t>
      </w:r>
      <w:r>
        <w:t xml:space="preserve"> </w:t>
      </w:r>
      <w:r w:rsidRPr="00016B59">
        <w:t>findings</w:t>
      </w:r>
      <w:r>
        <w:t xml:space="preserve"> </w:t>
      </w:r>
      <w:r w:rsidRPr="00016B59">
        <w:t>cannot</w:t>
      </w:r>
      <w:r>
        <w:t xml:space="preserve"> </w:t>
      </w:r>
      <w:r w:rsidRPr="00016B59">
        <w:t>coexist.</w:t>
      </w:r>
      <w:r>
        <w:t xml:space="preserve"> </w:t>
      </w:r>
      <w:r w:rsidRPr="00016B59">
        <w:t>Moreover,</w:t>
      </w:r>
      <w:r>
        <w:t xml:space="preserve"> </w:t>
      </w:r>
      <w:r w:rsidRPr="00016B59">
        <w:t>the</w:t>
      </w:r>
      <w:r>
        <w:t xml:space="preserve"> </w:t>
      </w:r>
      <w:r w:rsidRPr="00016B59">
        <w:t>supposed</w:t>
      </w:r>
      <w:r>
        <w:t xml:space="preserve"> </w:t>
      </w:r>
      <w:r w:rsidRPr="00016B59">
        <w:t>statement</w:t>
      </w:r>
      <w:r>
        <w:t xml:space="preserve"> </w:t>
      </w:r>
      <w:r w:rsidRPr="00016B59">
        <w:t>“I</w:t>
      </w:r>
      <w:r>
        <w:t xml:space="preserve"> </w:t>
      </w:r>
      <w:r w:rsidRPr="00016B59">
        <w:t>don’t</w:t>
      </w:r>
      <w:r>
        <w:t xml:space="preserve"> </w:t>
      </w:r>
      <w:r w:rsidRPr="00016B59">
        <w:t>plan</w:t>
      </w:r>
      <w:r>
        <w:t xml:space="preserve"> </w:t>
      </w:r>
      <w:r w:rsidRPr="00016B59">
        <w:t>to</w:t>
      </w:r>
      <w:r>
        <w:t xml:space="preserve"> </w:t>
      </w:r>
      <w:r w:rsidRPr="00016B59">
        <w:t>work</w:t>
      </w:r>
      <w:r>
        <w:t xml:space="preserve"> </w:t>
      </w:r>
      <w:r w:rsidRPr="00016B59">
        <w:t>for</w:t>
      </w:r>
      <w:r>
        <w:t xml:space="preserve"> </w:t>
      </w:r>
      <w:r w:rsidRPr="00016B59">
        <w:t>the</w:t>
      </w:r>
      <w:r>
        <w:t xml:space="preserve"> </w:t>
      </w:r>
      <w:proofErr w:type="gramStart"/>
      <w:r w:rsidRPr="00016B59">
        <w:t>District</w:t>
      </w:r>
      <w:proofErr w:type="gramEnd"/>
      <w:r w:rsidRPr="00016B59">
        <w:t>”</w:t>
      </w:r>
      <w:r>
        <w:t xml:space="preserve"> </w:t>
      </w:r>
      <w:r w:rsidRPr="00016B59">
        <w:t>appears</w:t>
      </w:r>
      <w:r>
        <w:t xml:space="preserve"> </w:t>
      </w:r>
      <w:r w:rsidRPr="00016B59">
        <w:t>nowhere;</w:t>
      </w:r>
      <w:r>
        <w:t xml:space="preserve"> </w:t>
      </w:r>
      <w:r w:rsidRPr="00016B59">
        <w:t>the</w:t>
      </w:r>
      <w:r>
        <w:t xml:space="preserve"> </w:t>
      </w:r>
      <w:r w:rsidRPr="00016B59">
        <w:t>only</w:t>
      </w:r>
      <w:r>
        <w:t xml:space="preserve"> </w:t>
      </w:r>
      <w:r w:rsidRPr="00016B59">
        <w:t>direct</w:t>
      </w:r>
      <w:r>
        <w:t xml:space="preserve"> </w:t>
      </w:r>
      <w:r w:rsidRPr="00016B59">
        <w:t>evidence</w:t>
      </w:r>
      <w:r>
        <w:t xml:space="preserve"> </w:t>
      </w:r>
      <w:r w:rsidRPr="00016B59">
        <w:t>is</w:t>
      </w:r>
      <w:r>
        <w:t xml:space="preserve"> </w:t>
      </w:r>
      <w:r w:rsidRPr="00016B59">
        <w:t>Mr.</w:t>
      </w:r>
      <w:r>
        <w:t xml:space="preserve"> </w:t>
      </w:r>
      <w:r w:rsidRPr="00016B59">
        <w:t>Bentley’s</w:t>
      </w:r>
      <w:r>
        <w:t xml:space="preserve"> </w:t>
      </w:r>
      <w:r w:rsidRPr="00016B59">
        <w:t>memory</w:t>
      </w:r>
      <w:r>
        <w:t xml:space="preserve"> </w:t>
      </w:r>
      <w:r w:rsidRPr="00016B59">
        <w:t>lapse</w:t>
      </w:r>
      <w:r>
        <w:t xml:space="preserve"> </w:t>
      </w:r>
      <w:r w:rsidRPr="00016B59">
        <w:t>at</w:t>
      </w:r>
      <w:r>
        <w:t xml:space="preserve"> </w:t>
      </w:r>
      <w:r w:rsidRPr="00016B59">
        <w:t>46:26</w:t>
      </w:r>
      <w:r>
        <w:t xml:space="preserve"> </w:t>
      </w:r>
      <w:r w:rsidRPr="00016B59">
        <w:t>of</w:t>
      </w:r>
      <w:r>
        <w:t xml:space="preserve"> </w:t>
      </w:r>
      <w:r w:rsidRPr="00016B59">
        <w:t>the</w:t>
      </w:r>
      <w:r>
        <w:t xml:space="preserve"> </w:t>
      </w:r>
      <w:r w:rsidRPr="00016B59">
        <w:t>recording.</w:t>
      </w:r>
    </w:p>
    <w:p w14:paraId="3AFF48AF" w14:textId="77777777" w:rsidR="00B863C2" w:rsidRPr="00016B59" w:rsidRDefault="00B863C2" w:rsidP="00016B59"/>
    <w:p w14:paraId="666B449D" w14:textId="3113AEC4" w:rsidR="00016B59" w:rsidRDefault="00016B59" w:rsidP="00016B59">
      <w:r w:rsidRPr="00016B59">
        <w:t>6.</w:t>
      </w:r>
      <w:r>
        <w:t xml:space="preserve"> </w:t>
      </w:r>
      <w:r w:rsidRPr="00016B59">
        <w:rPr>
          <w:b/>
          <w:bCs/>
        </w:rPr>
        <w:t>Equity</w:t>
      </w:r>
      <w:r w:rsidRPr="00016B59">
        <w:rPr>
          <w:b/>
          <w:bCs/>
        </w:rPr>
        <w:noBreakHyphen/>
        <w:t>and</w:t>
      </w:r>
      <w:r w:rsidRPr="00016B59">
        <w:rPr>
          <w:b/>
          <w:bCs/>
        </w:rPr>
        <w:noBreakHyphen/>
        <w:t>Good</w:t>
      </w:r>
      <w:r w:rsidRPr="00016B59">
        <w:rPr>
          <w:b/>
          <w:bCs/>
        </w:rPr>
        <w:noBreakHyphen/>
        <w:t>Conscience</w:t>
      </w:r>
      <w:r>
        <w:rPr>
          <w:b/>
          <w:bCs/>
        </w:rPr>
        <w:t xml:space="preserve"> </w:t>
      </w:r>
      <w:r w:rsidRPr="00016B59">
        <w:rPr>
          <w:b/>
          <w:bCs/>
        </w:rPr>
        <w:t>Ignored.</w:t>
      </w:r>
      <w:r>
        <w:t xml:space="preserve"> </w:t>
      </w:r>
      <w:r w:rsidRPr="00016B59">
        <w:t>Even</w:t>
      </w:r>
      <w:r>
        <w:t xml:space="preserve"> </w:t>
      </w:r>
      <w:r w:rsidRPr="00016B59">
        <w:t>if</w:t>
      </w:r>
      <w:r>
        <w:t xml:space="preserve"> </w:t>
      </w:r>
      <w:r w:rsidRPr="00016B59">
        <w:t>the</w:t>
      </w:r>
      <w:r>
        <w:t xml:space="preserve"> </w:t>
      </w:r>
      <w:r w:rsidRPr="00016B59">
        <w:t>Board</w:t>
      </w:r>
      <w:r>
        <w:t xml:space="preserve"> </w:t>
      </w:r>
      <w:r w:rsidRPr="00016B59">
        <w:t>classifies</w:t>
      </w:r>
      <w:r>
        <w:t xml:space="preserve"> </w:t>
      </w:r>
      <w:r w:rsidRPr="00016B59">
        <w:t>the</w:t>
      </w:r>
      <w:r>
        <w:t xml:space="preserve"> </w:t>
      </w:r>
      <w:r w:rsidRPr="00016B59">
        <w:t>separation</w:t>
      </w:r>
      <w:r>
        <w:t xml:space="preserve"> </w:t>
      </w:r>
      <w:r w:rsidRPr="00016B59">
        <w:t>as</w:t>
      </w:r>
      <w:r>
        <w:t xml:space="preserve"> </w:t>
      </w:r>
      <w:r w:rsidRPr="00016B59">
        <w:t>a</w:t>
      </w:r>
      <w:r>
        <w:t xml:space="preserve"> </w:t>
      </w:r>
      <w:r w:rsidRPr="00016B59">
        <w:t>quit,</w:t>
      </w:r>
      <w:r>
        <w:t xml:space="preserve"> </w:t>
      </w:r>
      <w:r w:rsidRPr="00016B59">
        <w:t>R994</w:t>
      </w:r>
      <w:r w:rsidRPr="00016B59">
        <w:noBreakHyphen/>
        <w:t>405</w:t>
      </w:r>
      <w:r w:rsidRPr="00016B59">
        <w:noBreakHyphen/>
        <w:t>103</w:t>
      </w:r>
      <w:r>
        <w:t xml:space="preserve"> </w:t>
      </w:r>
      <w:r w:rsidRPr="00016B59">
        <w:t>mandates</w:t>
      </w:r>
      <w:r>
        <w:t xml:space="preserve"> </w:t>
      </w:r>
      <w:r w:rsidRPr="00016B59">
        <w:t>an</w:t>
      </w:r>
      <w:r>
        <w:t xml:space="preserve"> </w:t>
      </w:r>
      <w:r w:rsidRPr="00016B59">
        <w:t>equity</w:t>
      </w:r>
      <w:r w:rsidRPr="00016B59">
        <w:noBreakHyphen/>
        <w:t>and</w:t>
      </w:r>
      <w:r w:rsidRPr="00016B59">
        <w:noBreakHyphen/>
        <w:t>good</w:t>
      </w:r>
      <w:r w:rsidRPr="00016B59">
        <w:noBreakHyphen/>
        <w:t>conscience</w:t>
      </w:r>
      <w:r>
        <w:t xml:space="preserve"> </w:t>
      </w:r>
      <w:r w:rsidRPr="00016B59">
        <w:t>analysis.</w:t>
      </w:r>
      <w:r>
        <w:t xml:space="preserve"> </w:t>
      </w:r>
      <w:r w:rsidRPr="00016B59">
        <w:t>I</w:t>
      </w:r>
      <w:r>
        <w:t xml:space="preserve"> </w:t>
      </w:r>
      <w:r w:rsidRPr="00016B59">
        <w:t>filed</w:t>
      </w:r>
      <w:r>
        <w:t xml:space="preserve"> </w:t>
      </w:r>
      <w:r w:rsidRPr="00016B59">
        <w:t>timely</w:t>
      </w:r>
      <w:r>
        <w:t xml:space="preserve"> </w:t>
      </w:r>
      <w:r w:rsidRPr="00016B59">
        <w:t>claims,</w:t>
      </w:r>
      <w:r>
        <w:t xml:space="preserve"> </w:t>
      </w:r>
      <w:r w:rsidRPr="00016B59">
        <w:t>searched</w:t>
      </w:r>
      <w:r>
        <w:t xml:space="preserve"> </w:t>
      </w:r>
      <w:r w:rsidRPr="00016B59">
        <w:t>diligently</w:t>
      </w:r>
      <w:r>
        <w:t xml:space="preserve"> </w:t>
      </w:r>
      <w:r w:rsidRPr="00016B59">
        <w:t>for</w:t>
      </w:r>
      <w:r>
        <w:t xml:space="preserve"> </w:t>
      </w:r>
      <w:r w:rsidRPr="00016B59">
        <w:t>work,</w:t>
      </w:r>
      <w:r>
        <w:t xml:space="preserve"> </w:t>
      </w:r>
      <w:r w:rsidRPr="00016B59">
        <w:t>and</w:t>
      </w:r>
      <w:r>
        <w:t xml:space="preserve"> </w:t>
      </w:r>
      <w:r w:rsidRPr="00016B59">
        <w:t>remain</w:t>
      </w:r>
      <w:r>
        <w:t xml:space="preserve"> </w:t>
      </w:r>
      <w:r w:rsidRPr="00016B59">
        <w:t>attached</w:t>
      </w:r>
      <w:r>
        <w:t xml:space="preserve"> </w:t>
      </w:r>
      <w:r w:rsidRPr="00016B59">
        <w:t>to</w:t>
      </w:r>
      <w:r>
        <w:t xml:space="preserve"> </w:t>
      </w:r>
      <w:r w:rsidRPr="00016B59">
        <w:t>the</w:t>
      </w:r>
      <w:r>
        <w:t xml:space="preserve"> </w:t>
      </w:r>
      <w:r w:rsidRPr="00016B59">
        <w:t>labor</w:t>
      </w:r>
      <w:r>
        <w:t xml:space="preserve"> </w:t>
      </w:r>
      <w:r w:rsidRPr="00016B59">
        <w:t>market—the</w:t>
      </w:r>
      <w:r>
        <w:t xml:space="preserve"> </w:t>
      </w:r>
      <w:r w:rsidRPr="00016B59">
        <w:t>precise</w:t>
      </w:r>
      <w:r>
        <w:t xml:space="preserve"> </w:t>
      </w:r>
      <w:r w:rsidR="00B863C2" w:rsidRPr="00016B59">
        <w:t>behavior</w:t>
      </w:r>
      <w:r>
        <w:t xml:space="preserve"> </w:t>
      </w:r>
      <w:r w:rsidRPr="00016B59">
        <w:t>the</w:t>
      </w:r>
      <w:r>
        <w:t xml:space="preserve"> </w:t>
      </w:r>
      <w:r w:rsidRPr="00016B59">
        <w:t>rule</w:t>
      </w:r>
      <w:r>
        <w:t xml:space="preserve"> </w:t>
      </w:r>
      <w:r w:rsidRPr="00016B59">
        <w:t>protects.</w:t>
      </w:r>
    </w:p>
    <w:p w14:paraId="153EFD07" w14:textId="77777777" w:rsidR="00E529BE" w:rsidRPr="00016B59" w:rsidRDefault="00E529BE" w:rsidP="00016B59"/>
    <w:p w14:paraId="17FA1A4C" w14:textId="133F6B47" w:rsidR="00E529BE" w:rsidRPr="00016B59" w:rsidRDefault="00016B59" w:rsidP="00016B59">
      <w:r w:rsidRPr="00016B59">
        <w:lastRenderedPageBreak/>
        <w:t>7.</w:t>
      </w:r>
      <w:r>
        <w:t xml:space="preserve"> </w:t>
      </w:r>
      <w:r w:rsidRPr="00016B59">
        <w:rPr>
          <w:b/>
          <w:bCs/>
        </w:rPr>
        <w:t>Retaliatory</w:t>
      </w:r>
      <w:r>
        <w:rPr>
          <w:b/>
          <w:bCs/>
        </w:rPr>
        <w:t xml:space="preserve"> </w:t>
      </w:r>
      <w:r w:rsidRPr="00016B59">
        <w:rPr>
          <w:b/>
          <w:bCs/>
        </w:rPr>
        <w:t>Hostile</w:t>
      </w:r>
      <w:r>
        <w:rPr>
          <w:b/>
          <w:bCs/>
        </w:rPr>
        <w:t xml:space="preserve"> </w:t>
      </w:r>
      <w:r w:rsidRPr="00016B59">
        <w:rPr>
          <w:b/>
          <w:bCs/>
        </w:rPr>
        <w:t>Environment.</w:t>
      </w:r>
      <w:r>
        <w:t xml:space="preserve"> </w:t>
      </w:r>
      <w:r w:rsidRPr="00016B59">
        <w:t>The</w:t>
      </w:r>
      <w:r>
        <w:t xml:space="preserve"> </w:t>
      </w:r>
      <w:r w:rsidRPr="00016B59">
        <w:t>May</w:t>
      </w:r>
      <w:r>
        <w:t xml:space="preserve"> </w:t>
      </w:r>
      <w:r w:rsidRPr="00016B59">
        <w:t>5</w:t>
      </w:r>
      <w:r>
        <w:t xml:space="preserve"> </w:t>
      </w:r>
      <w:r w:rsidR="00E529BE">
        <w:t>incident</w:t>
      </w:r>
      <w:r w:rsidRPr="00016B59">
        <w:t>,</w:t>
      </w:r>
      <w:r>
        <w:t xml:space="preserve"> </w:t>
      </w:r>
      <w:r w:rsidRPr="00016B59">
        <w:t>followed</w:t>
      </w:r>
      <w:r>
        <w:t xml:space="preserve"> </w:t>
      </w:r>
      <w:r w:rsidRPr="00016B59">
        <w:t>by</w:t>
      </w:r>
      <w:r>
        <w:t xml:space="preserve"> </w:t>
      </w:r>
      <w:r w:rsidRPr="00016B59">
        <w:t>instant</w:t>
      </w:r>
      <w:r>
        <w:t xml:space="preserve"> </w:t>
      </w:r>
      <w:r w:rsidRPr="00016B59">
        <w:t>deactivation</w:t>
      </w:r>
      <w:r>
        <w:t xml:space="preserve"> </w:t>
      </w:r>
      <w:r w:rsidRPr="00016B59">
        <w:t>of</w:t>
      </w:r>
      <w:r>
        <w:t xml:space="preserve"> </w:t>
      </w:r>
      <w:r w:rsidRPr="00016B59">
        <w:t>my</w:t>
      </w:r>
      <w:r>
        <w:t xml:space="preserve"> </w:t>
      </w:r>
      <w:r w:rsidRPr="00016B59">
        <w:t>credentials,</w:t>
      </w:r>
      <w:r>
        <w:t xml:space="preserve"> </w:t>
      </w:r>
      <w:r w:rsidRPr="00016B59">
        <w:t>created</w:t>
      </w:r>
      <w:r>
        <w:t xml:space="preserve"> </w:t>
      </w:r>
      <w:r w:rsidRPr="00016B59">
        <w:t>an</w:t>
      </w:r>
      <w:r>
        <w:t xml:space="preserve"> </w:t>
      </w:r>
      <w:r w:rsidRPr="00016B59">
        <w:t>intolerable</w:t>
      </w:r>
      <w:r>
        <w:t xml:space="preserve"> </w:t>
      </w:r>
      <w:r w:rsidRPr="00016B59">
        <w:t>work</w:t>
      </w:r>
      <w:r>
        <w:t xml:space="preserve"> </w:t>
      </w:r>
      <w:r w:rsidRPr="00016B59">
        <w:t>environment</w:t>
      </w:r>
      <w:r>
        <w:t xml:space="preserve"> </w:t>
      </w:r>
      <w:r w:rsidRPr="00016B59">
        <w:t>satisfying</w:t>
      </w:r>
      <w:r>
        <w:t xml:space="preserve"> </w:t>
      </w:r>
      <w:r w:rsidRPr="00016B59">
        <w:t>any</w:t>
      </w:r>
      <w:r>
        <w:t xml:space="preserve"> </w:t>
      </w:r>
      <w:r w:rsidRPr="00016B59">
        <w:t>constructive</w:t>
      </w:r>
      <w:r w:rsidRPr="00016B59">
        <w:noBreakHyphen/>
        <w:t>discharge</w:t>
      </w:r>
      <w:r>
        <w:t xml:space="preserve"> </w:t>
      </w:r>
      <w:r w:rsidRPr="00016B59">
        <w:t>standard.</w:t>
      </w:r>
      <w:r w:rsidR="00E529BE">
        <w:t xml:space="preserve"> </w:t>
      </w:r>
      <w:r w:rsidR="00E529BE" w:rsidRPr="00E529BE">
        <w:t>Even if the Board finds reasonable suspicion existed on May 5, Granite’s own Policy IX.A.1.b § D demands that any test be ‘conducted … by a laboratory certified for employment drug and alcohol testing.’ The principal instead insisted on an immediate blood draw in a grade-school hallway—conduct expressly forbidden by both the policy and Utah Code § 34-38-6. Under R994-405-202(2)(b) a claimant who resists an unlawful directive is not disqualified from benefits; therefore</w:t>
      </w:r>
      <w:r w:rsidR="00E529BE">
        <w:t>,</w:t>
      </w:r>
      <w:r w:rsidR="00E529BE" w:rsidRPr="00E529BE">
        <w:t xml:space="preserve"> my objection to an on-the-spot </w:t>
      </w:r>
      <w:r w:rsidR="00E529BE">
        <w:t xml:space="preserve">blood </w:t>
      </w:r>
      <w:r w:rsidR="00E529BE" w:rsidRPr="00E529BE">
        <w:t>draw cannot constitute “fault” under § 35A-4-405(2).”</w:t>
      </w:r>
    </w:p>
    <w:p w14:paraId="354564B8" w14:textId="5B2454BE" w:rsidR="00016B59" w:rsidRPr="00016B59" w:rsidRDefault="00016B59" w:rsidP="00016B59"/>
    <w:p w14:paraId="4235C2C8" w14:textId="5F995B42" w:rsidR="00016B59" w:rsidRPr="00B863C2" w:rsidRDefault="00016B59" w:rsidP="00B863C2">
      <w:pPr>
        <w:jc w:val="center"/>
        <w:rPr>
          <w:b/>
          <w:bCs/>
        </w:rPr>
      </w:pPr>
      <w:r w:rsidRPr="00016B59">
        <w:rPr>
          <w:b/>
          <w:bCs/>
        </w:rPr>
        <w:t>IV.</w:t>
      </w:r>
      <w:r w:rsidRPr="00B863C2">
        <w:rPr>
          <w:b/>
          <w:bCs/>
        </w:rPr>
        <w:t xml:space="preserve"> </w:t>
      </w:r>
      <w:r w:rsidR="00B863C2">
        <w:rPr>
          <w:b/>
          <w:bCs/>
        </w:rPr>
        <w:tab/>
      </w:r>
      <w:r w:rsidRPr="00016B59">
        <w:rPr>
          <w:b/>
          <w:bCs/>
        </w:rPr>
        <w:t>Relief</w:t>
      </w:r>
      <w:r w:rsidRPr="00B863C2">
        <w:rPr>
          <w:b/>
          <w:bCs/>
        </w:rPr>
        <w:t xml:space="preserve"> </w:t>
      </w:r>
      <w:r w:rsidRPr="00016B59">
        <w:rPr>
          <w:b/>
          <w:bCs/>
        </w:rPr>
        <w:t>Requested</w:t>
      </w:r>
    </w:p>
    <w:p w14:paraId="66BB9E56" w14:textId="77777777" w:rsidR="00B863C2" w:rsidRPr="00016B59" w:rsidRDefault="00B863C2" w:rsidP="00016B59"/>
    <w:p w14:paraId="237E47A1" w14:textId="375D285F" w:rsidR="00016B59" w:rsidRPr="00016B59" w:rsidRDefault="00016B59" w:rsidP="00016B59">
      <w:pPr>
        <w:numPr>
          <w:ilvl w:val="0"/>
          <w:numId w:val="5"/>
        </w:numPr>
      </w:pPr>
      <w:r w:rsidRPr="00016B59">
        <w:rPr>
          <w:b/>
          <w:bCs/>
        </w:rPr>
        <w:t>Reverse</w:t>
      </w:r>
      <w:r>
        <w:t xml:space="preserve"> </w:t>
      </w:r>
      <w:r w:rsidRPr="00016B59">
        <w:t>the</w:t>
      </w:r>
      <w:r>
        <w:t xml:space="preserve"> </w:t>
      </w:r>
      <w:r w:rsidRPr="00016B59">
        <w:t>ALJ</w:t>
      </w:r>
      <w:r>
        <w:t xml:space="preserve"> </w:t>
      </w:r>
      <w:r w:rsidRPr="00016B59">
        <w:t>and</w:t>
      </w:r>
      <w:r>
        <w:t xml:space="preserve"> </w:t>
      </w:r>
      <w:r w:rsidRPr="00016B59">
        <w:t>allow</w:t>
      </w:r>
      <w:r>
        <w:t xml:space="preserve"> </w:t>
      </w:r>
      <w:r w:rsidRPr="00016B59">
        <w:t>benefits</w:t>
      </w:r>
      <w:r>
        <w:t xml:space="preserve"> </w:t>
      </w:r>
      <w:r w:rsidRPr="00016B59">
        <w:t>beginning</w:t>
      </w:r>
      <w:r>
        <w:t xml:space="preserve"> </w:t>
      </w:r>
      <w:r w:rsidRPr="00016B59">
        <w:t>the</w:t>
      </w:r>
      <w:r>
        <w:t xml:space="preserve"> </w:t>
      </w:r>
      <w:r w:rsidRPr="00016B59">
        <w:t>week</w:t>
      </w:r>
      <w:r>
        <w:t xml:space="preserve"> </w:t>
      </w:r>
      <w:r w:rsidRPr="00016B59">
        <w:t>ending</w:t>
      </w:r>
      <w:r>
        <w:t xml:space="preserve"> </w:t>
      </w:r>
      <w:r w:rsidRPr="00016B59">
        <w:t>18</w:t>
      </w:r>
      <w:r>
        <w:t xml:space="preserve"> </w:t>
      </w:r>
      <w:r w:rsidRPr="00016B59">
        <w:t>May</w:t>
      </w:r>
      <w:r>
        <w:t xml:space="preserve"> </w:t>
      </w:r>
      <w:r w:rsidRPr="00016B59">
        <w:t>2025;</w:t>
      </w:r>
      <w:r>
        <w:t xml:space="preserve"> </w:t>
      </w:r>
      <w:r w:rsidRPr="00016B59">
        <w:t>or</w:t>
      </w:r>
    </w:p>
    <w:p w14:paraId="34E9184B" w14:textId="77777777" w:rsidR="00B863C2" w:rsidRDefault="00016B59" w:rsidP="00016B59">
      <w:pPr>
        <w:numPr>
          <w:ilvl w:val="0"/>
          <w:numId w:val="5"/>
        </w:numPr>
      </w:pPr>
      <w:r w:rsidRPr="00016B59">
        <w:rPr>
          <w:b/>
          <w:bCs/>
        </w:rPr>
        <w:t>Remand</w:t>
      </w:r>
      <w:r>
        <w:t xml:space="preserve"> </w:t>
      </w:r>
      <w:r w:rsidRPr="00016B59">
        <w:t>for</w:t>
      </w:r>
      <w:r>
        <w:t xml:space="preserve"> </w:t>
      </w:r>
      <w:r w:rsidRPr="00016B59">
        <w:t>a</w:t>
      </w:r>
      <w:r>
        <w:t xml:space="preserve"> </w:t>
      </w:r>
      <w:r w:rsidRPr="00016B59">
        <w:t>de</w:t>
      </w:r>
      <w:r w:rsidRPr="00016B59">
        <w:noBreakHyphen/>
        <w:t>novo</w:t>
      </w:r>
      <w:r>
        <w:t xml:space="preserve"> </w:t>
      </w:r>
      <w:r w:rsidRPr="00016B59">
        <w:t>hearing</w:t>
      </w:r>
      <w:r>
        <w:t xml:space="preserve"> </w:t>
      </w:r>
      <w:r w:rsidRPr="00016B59">
        <w:t>with</w:t>
      </w:r>
      <w:r>
        <w:t xml:space="preserve"> </w:t>
      </w:r>
      <w:r w:rsidRPr="00016B59">
        <w:t>instructions</w:t>
      </w:r>
      <w:r>
        <w:t xml:space="preserve"> </w:t>
      </w:r>
      <w:r w:rsidRPr="00016B59">
        <w:t>to:</w:t>
      </w:r>
    </w:p>
    <w:p w14:paraId="3E8E9E37" w14:textId="6D55C5F1" w:rsidR="00016B59" w:rsidRPr="00016B59" w:rsidRDefault="00016B59" w:rsidP="00B863C2">
      <w:pPr>
        <w:ind w:left="1440"/>
      </w:pPr>
      <w:r w:rsidRPr="00016B59">
        <w:br/>
        <w:t>1.</w:t>
      </w:r>
      <w:r>
        <w:t xml:space="preserve"> </w:t>
      </w:r>
      <w:r w:rsidRPr="00016B59">
        <w:t>Order</w:t>
      </w:r>
      <w:r>
        <w:t xml:space="preserve"> </w:t>
      </w:r>
      <w:r w:rsidRPr="00016B59">
        <w:t>Granite</w:t>
      </w:r>
      <w:r>
        <w:t xml:space="preserve"> </w:t>
      </w:r>
      <w:r w:rsidRPr="00016B59">
        <w:t>to</w:t>
      </w:r>
      <w:r>
        <w:t xml:space="preserve"> </w:t>
      </w:r>
      <w:r w:rsidRPr="00016B59">
        <w:t>produce</w:t>
      </w:r>
      <w:r>
        <w:t xml:space="preserve"> </w:t>
      </w:r>
      <w:r w:rsidRPr="00016B59">
        <w:t>all</w:t>
      </w:r>
      <w:r>
        <w:t xml:space="preserve"> email</w:t>
      </w:r>
      <w:r w:rsidRPr="00016B59">
        <w:t>s</w:t>
      </w:r>
      <w:r>
        <w:t xml:space="preserve"> </w:t>
      </w:r>
      <w:r w:rsidRPr="00016B59">
        <w:t>dated</w:t>
      </w:r>
      <w:r>
        <w:t xml:space="preserve"> </w:t>
      </w:r>
      <w:r w:rsidRPr="00016B59">
        <w:t>1</w:t>
      </w:r>
      <w:r w:rsidRPr="00016B59">
        <w:noBreakHyphen/>
        <w:t>15</w:t>
      </w:r>
      <w:r>
        <w:t xml:space="preserve"> </w:t>
      </w:r>
      <w:r w:rsidRPr="00016B59">
        <w:t>May</w:t>
      </w:r>
      <w:r>
        <w:t xml:space="preserve"> </w:t>
      </w:r>
      <w:r w:rsidRPr="00016B59">
        <w:t>2025</w:t>
      </w:r>
      <w:r>
        <w:t xml:space="preserve"> </w:t>
      </w:r>
      <w:r w:rsidRPr="00016B59">
        <w:t>referencing</w:t>
      </w:r>
      <w:r>
        <w:t xml:space="preserve"> </w:t>
      </w:r>
      <w:r w:rsidRPr="00016B59">
        <w:t>my</w:t>
      </w:r>
      <w:r>
        <w:t xml:space="preserve"> </w:t>
      </w:r>
      <w:r w:rsidRPr="00016B59">
        <w:t>employment.</w:t>
      </w:r>
      <w:r w:rsidRPr="00016B59">
        <w:br/>
        <w:t>2.</w:t>
      </w:r>
      <w:r>
        <w:t xml:space="preserve"> </w:t>
      </w:r>
      <w:r w:rsidRPr="00016B59">
        <w:t>Subpoena</w:t>
      </w:r>
      <w:r>
        <w:t xml:space="preserve"> </w:t>
      </w:r>
      <w:r w:rsidRPr="00016B59">
        <w:t>the</w:t>
      </w:r>
      <w:r>
        <w:t xml:space="preserve"> </w:t>
      </w:r>
      <w:r w:rsidRPr="00016B59">
        <w:t>Taylorsville</w:t>
      </w:r>
      <w:r>
        <w:t xml:space="preserve"> </w:t>
      </w:r>
      <w:r w:rsidRPr="00016B59">
        <w:t>Elementary</w:t>
      </w:r>
      <w:r>
        <w:t xml:space="preserve"> </w:t>
      </w:r>
      <w:r w:rsidRPr="00016B59">
        <w:t>principal</w:t>
      </w:r>
      <w:r>
        <w:t xml:space="preserve"> </w:t>
      </w:r>
      <w:r w:rsidRPr="00016B59">
        <w:t>and</w:t>
      </w:r>
      <w:r>
        <w:t xml:space="preserve"> </w:t>
      </w:r>
      <w:r w:rsidRPr="00016B59">
        <w:t>responding</w:t>
      </w:r>
      <w:r>
        <w:t xml:space="preserve"> </w:t>
      </w:r>
      <w:r w:rsidRPr="00016B59">
        <w:t>officer</w:t>
      </w:r>
      <w:r>
        <w:t xml:space="preserve"> </w:t>
      </w:r>
      <w:r w:rsidRPr="00016B59">
        <w:t>regarding</w:t>
      </w:r>
      <w:r>
        <w:t xml:space="preserve"> </w:t>
      </w:r>
      <w:r w:rsidRPr="00016B59">
        <w:t>the</w:t>
      </w:r>
      <w:r>
        <w:t xml:space="preserve"> </w:t>
      </w:r>
      <w:r w:rsidRPr="00016B59">
        <w:t>May</w:t>
      </w:r>
      <w:r>
        <w:t xml:space="preserve"> </w:t>
      </w:r>
      <w:r w:rsidRPr="00016B59">
        <w:t>5</w:t>
      </w:r>
      <w:r>
        <w:t xml:space="preserve"> </w:t>
      </w:r>
      <w:r w:rsidRPr="00016B59">
        <w:t>K</w:t>
      </w:r>
      <w:r w:rsidRPr="00016B59">
        <w:noBreakHyphen/>
        <w:t>9</w:t>
      </w:r>
      <w:r>
        <w:t xml:space="preserve"> </w:t>
      </w:r>
      <w:r w:rsidRPr="00016B59">
        <w:t>incident.</w:t>
      </w:r>
      <w:r w:rsidRPr="00016B59">
        <w:br/>
        <w:t>3.</w:t>
      </w:r>
      <w:r>
        <w:t xml:space="preserve"> </w:t>
      </w:r>
      <w:r w:rsidRPr="00016B59">
        <w:rPr>
          <w:b/>
          <w:bCs/>
        </w:rPr>
        <w:t>Authenticate</w:t>
      </w:r>
      <w:r>
        <w:rPr>
          <w:b/>
          <w:bCs/>
        </w:rPr>
        <w:t xml:space="preserve"> </w:t>
      </w:r>
      <w:r w:rsidRPr="00016B59">
        <w:rPr>
          <w:b/>
          <w:bCs/>
        </w:rPr>
        <w:t>the</w:t>
      </w:r>
      <w:r>
        <w:rPr>
          <w:b/>
          <w:bCs/>
        </w:rPr>
        <w:t xml:space="preserve"> </w:t>
      </w:r>
      <w:r w:rsidRPr="00016B59">
        <w:rPr>
          <w:b/>
          <w:bCs/>
        </w:rPr>
        <w:t>July</w:t>
      </w:r>
      <w:r>
        <w:rPr>
          <w:b/>
          <w:bCs/>
        </w:rPr>
        <w:t xml:space="preserve"> </w:t>
      </w:r>
      <w:r w:rsidRPr="00016B59">
        <w:rPr>
          <w:b/>
          <w:bCs/>
        </w:rPr>
        <w:t>8</w:t>
      </w:r>
      <w:r>
        <w:rPr>
          <w:b/>
          <w:bCs/>
        </w:rPr>
        <w:t xml:space="preserve"> </w:t>
      </w:r>
      <w:r w:rsidRPr="00016B59">
        <w:rPr>
          <w:b/>
          <w:bCs/>
        </w:rPr>
        <w:t>recording</w:t>
      </w:r>
      <w:r>
        <w:rPr>
          <w:b/>
          <w:bCs/>
        </w:rPr>
        <w:t xml:space="preserve"> </w:t>
      </w:r>
      <w:r w:rsidRPr="00016B59">
        <w:rPr>
          <w:b/>
          <w:bCs/>
        </w:rPr>
        <w:t>and</w:t>
      </w:r>
      <w:r>
        <w:rPr>
          <w:b/>
          <w:bCs/>
        </w:rPr>
        <w:t xml:space="preserve"> </w:t>
      </w:r>
      <w:r w:rsidRPr="00016B59">
        <w:rPr>
          <w:b/>
          <w:bCs/>
        </w:rPr>
        <w:t>certify</w:t>
      </w:r>
      <w:r>
        <w:rPr>
          <w:b/>
          <w:bCs/>
        </w:rPr>
        <w:t xml:space="preserve"> </w:t>
      </w:r>
      <w:r w:rsidRPr="00016B59">
        <w:rPr>
          <w:b/>
          <w:bCs/>
        </w:rPr>
        <w:t>that</w:t>
      </w:r>
      <w:r>
        <w:rPr>
          <w:b/>
          <w:bCs/>
        </w:rPr>
        <w:t xml:space="preserve"> </w:t>
      </w:r>
      <w:r w:rsidRPr="00016B59">
        <w:rPr>
          <w:b/>
          <w:bCs/>
        </w:rPr>
        <w:t>no</w:t>
      </w:r>
      <w:r>
        <w:rPr>
          <w:b/>
          <w:bCs/>
        </w:rPr>
        <w:t xml:space="preserve"> </w:t>
      </w:r>
      <w:r w:rsidRPr="00016B59">
        <w:rPr>
          <w:b/>
          <w:bCs/>
        </w:rPr>
        <w:t>ALJ</w:t>
      </w:r>
      <w:r>
        <w:rPr>
          <w:b/>
          <w:bCs/>
        </w:rPr>
        <w:t xml:space="preserve"> </w:t>
      </w:r>
      <w:r w:rsidRPr="00016B59">
        <w:rPr>
          <w:b/>
          <w:bCs/>
        </w:rPr>
        <w:t>log</w:t>
      </w:r>
      <w:r>
        <w:rPr>
          <w:b/>
          <w:bCs/>
        </w:rPr>
        <w:t xml:space="preserve"> </w:t>
      </w:r>
      <w:r w:rsidRPr="00016B59">
        <w:rPr>
          <w:b/>
          <w:bCs/>
        </w:rPr>
        <w:t>exists,</w:t>
      </w:r>
      <w:r>
        <w:t xml:space="preserve"> </w:t>
      </w:r>
      <w:r w:rsidRPr="00016B59">
        <w:t>consistent</w:t>
      </w:r>
      <w:r>
        <w:t xml:space="preserve"> </w:t>
      </w:r>
      <w:r w:rsidRPr="00016B59">
        <w:t>with</w:t>
      </w:r>
      <w:r>
        <w:t xml:space="preserve"> </w:t>
      </w:r>
      <w:r w:rsidRPr="00016B59">
        <w:t>the</w:t>
      </w:r>
      <w:r>
        <w:t xml:space="preserve"> </w:t>
      </w:r>
      <w:r w:rsidRPr="00016B59">
        <w:t>Appeals</w:t>
      </w:r>
      <w:r>
        <w:t xml:space="preserve"> </w:t>
      </w:r>
      <w:r w:rsidRPr="00016B59">
        <w:t>Unit’s</w:t>
      </w:r>
      <w:r>
        <w:t xml:space="preserve"> </w:t>
      </w:r>
      <w:r w:rsidRPr="00016B59">
        <w:t>representation</w:t>
      </w:r>
      <w:r>
        <w:t xml:space="preserve"> </w:t>
      </w:r>
      <w:r w:rsidRPr="00016B59">
        <w:t>that</w:t>
      </w:r>
      <w:r>
        <w:t xml:space="preserve"> </w:t>
      </w:r>
      <w:r w:rsidRPr="00016B59">
        <w:t>“there</w:t>
      </w:r>
      <w:r>
        <w:t xml:space="preserve"> </w:t>
      </w:r>
      <w:r w:rsidRPr="00016B59">
        <w:t>are</w:t>
      </w:r>
      <w:r>
        <w:t xml:space="preserve"> </w:t>
      </w:r>
      <w:r w:rsidRPr="00016B59">
        <w:t>no</w:t>
      </w:r>
      <w:r>
        <w:t xml:space="preserve"> </w:t>
      </w:r>
      <w:r w:rsidRPr="00016B59">
        <w:t>notes</w:t>
      </w:r>
      <w:r>
        <w:t xml:space="preserve"> </w:t>
      </w:r>
      <w:r w:rsidRPr="00016B59">
        <w:t>from</w:t>
      </w:r>
      <w:r>
        <w:t xml:space="preserve"> </w:t>
      </w:r>
      <w:r w:rsidRPr="00016B59">
        <w:t>the</w:t>
      </w:r>
      <w:r>
        <w:t xml:space="preserve"> </w:t>
      </w:r>
      <w:r w:rsidRPr="00016B59">
        <w:t>ALJ.”</w:t>
      </w:r>
    </w:p>
    <w:p w14:paraId="03B48A52" w14:textId="77777777" w:rsidR="00B863C2" w:rsidRDefault="00B863C2" w:rsidP="00016B59"/>
    <w:p w14:paraId="00587CB3" w14:textId="194EEBB0" w:rsidR="00016B59" w:rsidRPr="00016B59" w:rsidRDefault="00016B59" w:rsidP="00016B59">
      <w:r w:rsidRPr="00016B59">
        <w:t>Respectfully</w:t>
      </w:r>
      <w:r>
        <w:t xml:space="preserve"> </w:t>
      </w:r>
      <w:r w:rsidRPr="00016B59">
        <w:t>submitted,</w:t>
      </w:r>
    </w:p>
    <w:p w14:paraId="4FCE9739" w14:textId="0E97A072" w:rsidR="00B863C2" w:rsidRPr="00016B59" w:rsidRDefault="00016B59" w:rsidP="00016B59">
      <w:r w:rsidRPr="00016B59">
        <w:rPr>
          <w:b/>
          <w:bCs/>
        </w:rPr>
        <w:t>/s/</w:t>
      </w:r>
      <w:r>
        <w:rPr>
          <w:b/>
          <w:bCs/>
        </w:rPr>
        <w:t xml:space="preserve"> </w:t>
      </w:r>
      <w:r w:rsidRPr="00016B59">
        <w:rPr>
          <w:b/>
          <w:bCs/>
        </w:rPr>
        <w:t>Peter</w:t>
      </w:r>
      <w:r>
        <w:rPr>
          <w:b/>
          <w:bCs/>
        </w:rPr>
        <w:t xml:space="preserve"> </w:t>
      </w:r>
      <w:r w:rsidRPr="00016B59">
        <w:rPr>
          <w:b/>
          <w:bCs/>
        </w:rPr>
        <w:t>Golub</w:t>
      </w:r>
      <w:r w:rsidRPr="00016B59">
        <w:br/>
        <w:t>Appellant</w:t>
      </w:r>
      <w:r w:rsidRPr="00016B59">
        <w:noBreakHyphen/>
        <w:t>Claimant</w:t>
      </w:r>
    </w:p>
    <w:p w14:paraId="73C12C65" w14:textId="402B14ED" w:rsidR="00016B59" w:rsidRPr="00016B59" w:rsidRDefault="00016B59" w:rsidP="00016B59"/>
    <w:p w14:paraId="6BCDCBF7" w14:textId="77777777" w:rsidR="00A84920" w:rsidRDefault="00016B59" w:rsidP="00016B59">
      <w:pPr>
        <w:rPr>
          <w:b/>
          <w:bCs/>
        </w:rPr>
      </w:pPr>
      <w:r w:rsidRPr="00016B59">
        <w:rPr>
          <w:b/>
          <w:bCs/>
        </w:rPr>
        <w:t>Attachments</w:t>
      </w:r>
    </w:p>
    <w:p w14:paraId="54D11C0C" w14:textId="12BCB08D" w:rsidR="00016B59" w:rsidRPr="00016B59" w:rsidRDefault="00016B59" w:rsidP="00016B59">
      <w:r w:rsidRPr="00016B59">
        <w:br/>
        <w:t>•</w:t>
      </w:r>
      <w:r>
        <w:t xml:space="preserve"> </w:t>
      </w:r>
      <w:r w:rsidRPr="00016B59">
        <w:t>ALJ</w:t>
      </w:r>
      <w:r>
        <w:t xml:space="preserve"> </w:t>
      </w:r>
      <w:r w:rsidRPr="00016B59">
        <w:t>Decision</w:t>
      </w:r>
      <w:r>
        <w:t xml:space="preserve"> </w:t>
      </w:r>
      <w:r w:rsidRPr="00016B59">
        <w:t>(9</w:t>
      </w:r>
      <w:r>
        <w:t xml:space="preserve"> </w:t>
      </w:r>
      <w:r w:rsidRPr="00016B59">
        <w:t>July</w:t>
      </w:r>
      <w:r>
        <w:t xml:space="preserve"> </w:t>
      </w:r>
      <w:r w:rsidRPr="00016B59">
        <w:t>2025)</w:t>
      </w:r>
      <w:r w:rsidRPr="00016B59">
        <w:br/>
        <w:t>•</w:t>
      </w:r>
      <w:r>
        <w:t xml:space="preserve"> </w:t>
      </w:r>
      <w:r w:rsidRPr="00016B59">
        <w:t>Board</w:t>
      </w:r>
      <w:r>
        <w:t xml:space="preserve"> </w:t>
      </w:r>
      <w:r w:rsidRPr="00016B59">
        <w:t>Acknowledgment</w:t>
      </w:r>
      <w:r>
        <w:t xml:space="preserve"> </w:t>
      </w:r>
      <w:r w:rsidRPr="00016B59">
        <w:t>of</w:t>
      </w:r>
      <w:r>
        <w:t xml:space="preserve"> </w:t>
      </w:r>
      <w:r w:rsidRPr="00016B59">
        <w:t>Appeal</w:t>
      </w:r>
      <w:r>
        <w:t xml:space="preserve"> </w:t>
      </w:r>
      <w:r w:rsidRPr="00016B59">
        <w:t>(11</w:t>
      </w:r>
      <w:r>
        <w:t xml:space="preserve"> </w:t>
      </w:r>
      <w:r w:rsidRPr="00016B59">
        <w:t>July</w:t>
      </w:r>
      <w:r>
        <w:t xml:space="preserve"> </w:t>
      </w:r>
      <w:r w:rsidRPr="00016B59">
        <w:t>2025)</w:t>
      </w:r>
      <w:r w:rsidRPr="00016B59">
        <w:br/>
        <w:t>•</w:t>
      </w:r>
      <w:r>
        <w:t xml:space="preserve"> </w:t>
      </w:r>
      <w:r w:rsidR="00A84920">
        <w:t>Exhibits</w:t>
      </w:r>
      <w:r>
        <w:t xml:space="preserve"> </w:t>
      </w:r>
      <w:r w:rsidRPr="00016B59">
        <w:t>(5</w:t>
      </w:r>
      <w:r>
        <w:t xml:space="preserve"> </w:t>
      </w:r>
      <w:r w:rsidRPr="00016B59">
        <w:t>May</w:t>
      </w:r>
      <w:r>
        <w:t xml:space="preserve"> </w:t>
      </w:r>
      <w:r w:rsidRPr="00016B59">
        <w:t>2025)</w:t>
      </w:r>
      <w:r w:rsidRPr="00016B59">
        <w:br/>
        <w:t>•</w:t>
      </w:r>
      <w:r>
        <w:t xml:space="preserve"> </w:t>
      </w:r>
      <w:r w:rsidRPr="00016B59">
        <w:t>Sworn</w:t>
      </w:r>
      <w:r>
        <w:t xml:space="preserve"> </w:t>
      </w:r>
      <w:r w:rsidRPr="00016B59">
        <w:t>Declaration</w:t>
      </w:r>
      <w:r>
        <w:t xml:space="preserve"> </w:t>
      </w:r>
      <w:r w:rsidRPr="00016B59">
        <w:t>of</w:t>
      </w:r>
      <w:r>
        <w:t xml:space="preserve"> </w:t>
      </w:r>
      <w:r w:rsidRPr="00016B59">
        <w:t>Peter</w:t>
      </w:r>
      <w:r>
        <w:t xml:space="preserve"> </w:t>
      </w:r>
      <w:r w:rsidRPr="00016B59">
        <w:t>Golub</w:t>
      </w:r>
      <w:r>
        <w:t xml:space="preserve"> </w:t>
      </w:r>
      <w:r w:rsidRPr="00016B59">
        <w:t>(executed</w:t>
      </w:r>
      <w:r>
        <w:t xml:space="preserve"> </w:t>
      </w:r>
      <w:r w:rsidRPr="00016B59">
        <w:t>18</w:t>
      </w:r>
      <w:r>
        <w:t xml:space="preserve"> </w:t>
      </w:r>
      <w:r w:rsidRPr="00016B59">
        <w:t>July</w:t>
      </w:r>
      <w:r>
        <w:t xml:space="preserve"> </w:t>
      </w:r>
      <w:r w:rsidRPr="00016B59">
        <w:t>2025)</w:t>
      </w:r>
      <w:r w:rsidRPr="00016B59">
        <w:br/>
        <w:t>•</w:t>
      </w:r>
      <w:r>
        <w:t xml:space="preserve"> </w:t>
      </w:r>
      <w:r w:rsidRPr="00016B59">
        <w:t>Certified</w:t>
      </w:r>
      <w:r>
        <w:t xml:space="preserve"> </w:t>
      </w:r>
      <w:r w:rsidRPr="00016B59">
        <w:t>Hearing</w:t>
      </w:r>
      <w:r>
        <w:t xml:space="preserve"> </w:t>
      </w:r>
      <w:r w:rsidRPr="00016B59">
        <w:t>Audio</w:t>
      </w:r>
      <w:r>
        <w:t xml:space="preserve"> </w:t>
      </w:r>
      <w:r w:rsidRPr="00016B59">
        <w:t>(MP3)</w:t>
      </w:r>
      <w:r>
        <w:t xml:space="preserve"> </w:t>
      </w:r>
    </w:p>
    <w:p w14:paraId="4F295D09" w14:textId="77777777" w:rsidR="002C4B8B" w:rsidRDefault="002C4B8B"/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1A2"/>
    <w:multiLevelType w:val="hybridMultilevel"/>
    <w:tmpl w:val="745C5928"/>
    <w:lvl w:ilvl="0" w:tplc="523AFC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B71E7"/>
    <w:multiLevelType w:val="multilevel"/>
    <w:tmpl w:val="0D8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81C64"/>
    <w:multiLevelType w:val="multilevel"/>
    <w:tmpl w:val="9CE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F1CFF"/>
    <w:multiLevelType w:val="multilevel"/>
    <w:tmpl w:val="217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B12F4"/>
    <w:multiLevelType w:val="multilevel"/>
    <w:tmpl w:val="A26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57DE7"/>
    <w:multiLevelType w:val="multilevel"/>
    <w:tmpl w:val="A60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48049">
    <w:abstractNumId w:val="1"/>
  </w:num>
  <w:num w:numId="2" w16cid:durableId="2084792536">
    <w:abstractNumId w:val="3"/>
  </w:num>
  <w:num w:numId="3" w16cid:durableId="1370186800">
    <w:abstractNumId w:val="4"/>
  </w:num>
  <w:num w:numId="4" w16cid:durableId="1355840537">
    <w:abstractNumId w:val="2"/>
  </w:num>
  <w:num w:numId="5" w16cid:durableId="1442215273">
    <w:abstractNumId w:val="5"/>
  </w:num>
  <w:num w:numId="6" w16cid:durableId="156186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C0"/>
    <w:rsid w:val="00016B59"/>
    <w:rsid w:val="001652C0"/>
    <w:rsid w:val="00290199"/>
    <w:rsid w:val="002C4B8B"/>
    <w:rsid w:val="00756D78"/>
    <w:rsid w:val="00864545"/>
    <w:rsid w:val="00A20A5C"/>
    <w:rsid w:val="00A84920"/>
    <w:rsid w:val="00B863C2"/>
    <w:rsid w:val="00C235B3"/>
    <w:rsid w:val="00D06F18"/>
    <w:rsid w:val="00DA5177"/>
    <w:rsid w:val="00E5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DE3A"/>
  <w15:chartTrackingRefBased/>
  <w15:docId w15:val="{F3C33D17-4F83-40C1-93F9-A9338CE1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16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C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C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C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ter.golu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6</cp:revision>
  <dcterms:created xsi:type="dcterms:W3CDTF">2025-07-18T15:22:00Z</dcterms:created>
  <dcterms:modified xsi:type="dcterms:W3CDTF">2025-07-18T17:52:00Z</dcterms:modified>
</cp:coreProperties>
</file>