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607264085"/>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2A358E">
            <w:tc>
              <w:tcPr>
                <w:tcW w:w="10296" w:type="dxa"/>
              </w:tcPr>
              <w:p w:rsidR="002A358E" w:rsidRDefault="002A358E" w:rsidP="002A358E">
                <w:pPr>
                  <w:pStyle w:val="Titre"/>
                  <w:rPr>
                    <w:sz w:val="140"/>
                    <w:szCs w:val="140"/>
                  </w:rPr>
                </w:pPr>
                <w:sdt>
                  <w:sdtPr>
                    <w:rPr>
                      <w:sz w:val="140"/>
                      <w:szCs w:val="140"/>
                    </w:rPr>
                    <w:alias w:val="Titre"/>
                    <w:id w:val="1934172987"/>
                    <w:placeholder>
                      <w:docPart w:val="8564C6EB5DFC434281B00FA9862510B0"/>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Garage RPI</w:t>
                    </w:r>
                  </w:sdtContent>
                </w:sdt>
              </w:p>
            </w:tc>
          </w:tr>
          <w:tr w:rsidR="002A358E">
            <w:tc>
              <w:tcPr>
                <w:tcW w:w="0" w:type="auto"/>
                <w:vAlign w:val="bottom"/>
              </w:tcPr>
              <w:p w:rsidR="002A358E" w:rsidRDefault="002A358E" w:rsidP="002A358E">
                <w:pPr>
                  <w:pStyle w:val="Sous-titre"/>
                </w:pPr>
                <w:sdt>
                  <w:sdtPr>
                    <w:rPr>
                      <w:sz w:val="44"/>
                      <w:szCs w:val="44"/>
                    </w:rPr>
                    <w:alias w:val="Sous-titre"/>
                    <w:id w:val="-899293849"/>
                    <w:placeholder>
                      <w:docPart w:val="9438FFF9AF92446FB18A2336D13ACC42"/>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Projet remis à Denis Drolet</w:t>
                    </w:r>
                  </w:sdtContent>
                </w:sdt>
              </w:p>
            </w:tc>
          </w:tr>
          <w:tr w:rsidR="002A358E">
            <w:trPr>
              <w:trHeight w:val="1152"/>
            </w:trPr>
            <w:tc>
              <w:tcPr>
                <w:tcW w:w="0" w:type="auto"/>
                <w:vAlign w:val="bottom"/>
              </w:tcPr>
              <w:p w:rsidR="002A358E" w:rsidRDefault="002A358E" w:rsidP="002A358E">
                <w:pPr>
                  <w:rPr>
                    <w:color w:val="000000" w:themeColor="text1"/>
                    <w:sz w:val="24"/>
                    <w:szCs w:val="24"/>
                  </w:rPr>
                </w:pPr>
                <w:sdt>
                  <w:sdtPr>
                    <w:rPr>
                      <w:color w:val="000000" w:themeColor="text1"/>
                      <w:sz w:val="24"/>
                      <w:szCs w:val="24"/>
                    </w:rPr>
                    <w:alias w:val="Résumé"/>
                    <w:id w:val="624198434"/>
                    <w:placeholder>
                      <w:docPart w:val="8561BB93C97C4607AD9FA528CE802565"/>
                    </w:placeholder>
                    <w:dataBinding w:prefixMappings="xmlns:ns0='http://schemas.microsoft.com/office/2006/coverPageProps'" w:xpath="/ns0:CoverPageProperties[1]/ns0:Abstract[1]" w:storeItemID="{55AF091B-3C7A-41E3-B477-F2FDAA23CFDA}"/>
                    <w:text/>
                  </w:sdtPr>
                  <w:sdtContent>
                    <w:r>
                      <w:rPr>
                        <w:color w:val="000000" w:themeColor="text1"/>
                        <w:sz w:val="24"/>
                        <w:szCs w:val="24"/>
                      </w:rPr>
                      <w:t>Documentation concernant les méthodes de travail ainsi que mode d’emplois</w:t>
                    </w:r>
                  </w:sdtContent>
                </w:sdt>
              </w:p>
            </w:tc>
          </w:tr>
        </w:tbl>
        <w:p w:rsidR="002A358E" w:rsidRDefault="002A358E">
          <w:r>
            <w:rPr>
              <w:noProof/>
            </w:rPr>
            <mc:AlternateContent>
              <mc:Choice Requires="wps">
                <w:drawing>
                  <wp:anchor distT="0" distB="0" distL="114300" distR="114300" simplePos="0" relativeHeight="251661312" behindDoc="1" locked="0" layoutInCell="1" allowOverlap="1" wp14:anchorId="5302E0B8" wp14:editId="3073CC9C">
                    <wp:simplePos x="0" y="0"/>
                    <wp:positionH relativeFrom="page">
                      <wp:posOffset>-123825</wp:posOffset>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9.75pt;margin-top:0;width:612pt;height:11in;z-index:-251655168;visibility:visible;mso-wrap-style:square;mso-width-percent:1000;mso-height-percent:1000;mso-wrap-distance-left:9pt;mso-wrap-distance-top:0;mso-wrap-distance-right:9pt;mso-wrap-distance-bottom:0;mso-position-horizontal:absolute;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H8jcy3QAAAAoBAAAPAAAAAAAAAAAAAAAAAG4GAABkcnMvZG93bnJldi54bWxQSwECLQAK&#10;AAAAAAAAACEAbkIDNW52CABudggAFQAAAAAAAAAAAAAAAAB4BwAAZHJzL21lZGlhL2ltYWdlMS5q&#10;cGVnUEsFBgAAAAAGAAYAfQEAABl+CA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57D4760" wp14:editId="12280B63">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3-09T00:00:00Z">
                                    <w:dateFormat w:val="dd/MM/yyyy"/>
                                    <w:lid w:val="fr-FR"/>
                                    <w:storeMappedDataAs w:val="dateTime"/>
                                    <w:calendar w:val="gregorian"/>
                                  </w:date>
                                </w:sdtPr>
                                <w:sdtContent>
                                  <w:p w:rsidR="002A358E" w:rsidRDefault="002A358E">
                                    <w:pPr>
                                      <w:pStyle w:val="Sous-titre"/>
                                      <w:spacing w:after="0" w:line="240" w:lineRule="auto"/>
                                    </w:pPr>
                                    <w:r>
                                      <w:rPr>
                                        <w:lang w:val="fr-FR"/>
                                      </w:rPr>
                                      <w:t>09/03/2016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6-03-09T00:00:00Z">
                              <w:dateFormat w:val="dd/MM/yyyy"/>
                              <w:lid w:val="fr-FR"/>
                              <w:storeMappedDataAs w:val="dateTime"/>
                              <w:calendar w:val="gregorian"/>
                            </w:date>
                          </w:sdtPr>
                          <w:sdtContent>
                            <w:p w:rsidR="002A358E" w:rsidRDefault="002A358E">
                              <w:pPr>
                                <w:pStyle w:val="Sous-titre"/>
                                <w:spacing w:after="0" w:line="240" w:lineRule="auto"/>
                              </w:pPr>
                              <w:r>
                                <w:rPr>
                                  <w:lang w:val="fr-FR"/>
                                </w:rPr>
                                <w:t>09/03/2016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549A2D1" wp14:editId="14F7FB3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86CB41D" wp14:editId="4D46752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lang w:val="fr-FR"/>
        </w:rPr>
        <w:id w:val="115364727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637DA7" w:rsidRDefault="00637DA7">
          <w:pPr>
            <w:pStyle w:val="En-ttedetabledesmatires"/>
          </w:pPr>
          <w:r>
            <w:rPr>
              <w:lang w:val="fr-FR"/>
            </w:rPr>
            <w:t>Contenu</w:t>
          </w:r>
        </w:p>
        <w:p w:rsidR="00637DA7" w:rsidRDefault="00637DA7">
          <w:pPr>
            <w:pStyle w:val="TM2"/>
            <w:tabs>
              <w:tab w:val="right" w:leader="dot" w:pos="8630"/>
            </w:tabs>
            <w:rPr>
              <w:noProof/>
            </w:rPr>
          </w:pPr>
          <w:r>
            <w:fldChar w:fldCharType="begin"/>
          </w:r>
          <w:r>
            <w:instrText xml:space="preserve"> TOC \o "1-3" \h \z \u </w:instrText>
          </w:r>
          <w:r>
            <w:fldChar w:fldCharType="separate"/>
          </w:r>
          <w:hyperlink w:anchor="_Toc445291192" w:history="1">
            <w:r w:rsidRPr="005C0906">
              <w:rPr>
                <w:rStyle w:val="Lienhypertexte"/>
                <w:noProof/>
              </w:rPr>
              <w:t>Logiciels utilisés</w:t>
            </w:r>
            <w:r>
              <w:rPr>
                <w:noProof/>
                <w:webHidden/>
              </w:rPr>
              <w:tab/>
            </w:r>
            <w:r>
              <w:rPr>
                <w:noProof/>
                <w:webHidden/>
              </w:rPr>
              <w:fldChar w:fldCharType="begin"/>
            </w:r>
            <w:r>
              <w:rPr>
                <w:noProof/>
                <w:webHidden/>
              </w:rPr>
              <w:instrText xml:space="preserve"> PAGEREF _Toc445291192 \h </w:instrText>
            </w:r>
            <w:r>
              <w:rPr>
                <w:noProof/>
                <w:webHidden/>
              </w:rPr>
            </w:r>
            <w:r>
              <w:rPr>
                <w:noProof/>
                <w:webHidden/>
              </w:rPr>
              <w:fldChar w:fldCharType="separate"/>
            </w:r>
            <w:r>
              <w:rPr>
                <w:noProof/>
                <w:webHidden/>
              </w:rPr>
              <w:t>2</w:t>
            </w:r>
            <w:r>
              <w:rPr>
                <w:noProof/>
                <w:webHidden/>
              </w:rPr>
              <w:fldChar w:fldCharType="end"/>
            </w:r>
          </w:hyperlink>
        </w:p>
        <w:p w:rsidR="00637DA7" w:rsidRDefault="00637DA7">
          <w:pPr>
            <w:pStyle w:val="TM2"/>
            <w:tabs>
              <w:tab w:val="right" w:leader="dot" w:pos="8630"/>
            </w:tabs>
            <w:rPr>
              <w:noProof/>
            </w:rPr>
          </w:pPr>
          <w:hyperlink w:anchor="_Toc445291193" w:history="1">
            <w:r w:rsidRPr="005C0906">
              <w:rPr>
                <w:rStyle w:val="Lienhypertexte"/>
                <w:noProof/>
              </w:rPr>
              <w:t>Matériels utilisés</w:t>
            </w:r>
            <w:r>
              <w:rPr>
                <w:noProof/>
                <w:webHidden/>
              </w:rPr>
              <w:tab/>
            </w:r>
            <w:r>
              <w:rPr>
                <w:noProof/>
                <w:webHidden/>
              </w:rPr>
              <w:fldChar w:fldCharType="begin"/>
            </w:r>
            <w:r>
              <w:rPr>
                <w:noProof/>
                <w:webHidden/>
              </w:rPr>
              <w:instrText xml:space="preserve"> PAGEREF _Toc445291193 \h </w:instrText>
            </w:r>
            <w:r>
              <w:rPr>
                <w:noProof/>
                <w:webHidden/>
              </w:rPr>
            </w:r>
            <w:r>
              <w:rPr>
                <w:noProof/>
                <w:webHidden/>
              </w:rPr>
              <w:fldChar w:fldCharType="separate"/>
            </w:r>
            <w:r>
              <w:rPr>
                <w:noProof/>
                <w:webHidden/>
              </w:rPr>
              <w:t>2</w:t>
            </w:r>
            <w:r>
              <w:rPr>
                <w:noProof/>
                <w:webHidden/>
              </w:rPr>
              <w:fldChar w:fldCharType="end"/>
            </w:r>
          </w:hyperlink>
        </w:p>
        <w:p w:rsidR="00637DA7" w:rsidRDefault="00637DA7">
          <w:pPr>
            <w:pStyle w:val="TM2"/>
            <w:tabs>
              <w:tab w:val="right" w:leader="dot" w:pos="8630"/>
            </w:tabs>
            <w:rPr>
              <w:noProof/>
            </w:rPr>
          </w:pPr>
          <w:hyperlink w:anchor="_Toc445291194" w:history="1">
            <w:r w:rsidRPr="005C0906">
              <w:rPr>
                <w:rStyle w:val="Lienhypertexte"/>
                <w:noProof/>
              </w:rPr>
              <w:t>Contraintes</w:t>
            </w:r>
            <w:r>
              <w:rPr>
                <w:noProof/>
                <w:webHidden/>
              </w:rPr>
              <w:tab/>
            </w:r>
            <w:r>
              <w:rPr>
                <w:noProof/>
                <w:webHidden/>
              </w:rPr>
              <w:fldChar w:fldCharType="begin"/>
            </w:r>
            <w:r>
              <w:rPr>
                <w:noProof/>
                <w:webHidden/>
              </w:rPr>
              <w:instrText xml:space="preserve"> PAGEREF _Toc445291194 \h </w:instrText>
            </w:r>
            <w:r>
              <w:rPr>
                <w:noProof/>
                <w:webHidden/>
              </w:rPr>
            </w:r>
            <w:r>
              <w:rPr>
                <w:noProof/>
                <w:webHidden/>
              </w:rPr>
              <w:fldChar w:fldCharType="separate"/>
            </w:r>
            <w:r>
              <w:rPr>
                <w:noProof/>
                <w:webHidden/>
              </w:rPr>
              <w:t>2</w:t>
            </w:r>
            <w:r>
              <w:rPr>
                <w:noProof/>
                <w:webHidden/>
              </w:rPr>
              <w:fldChar w:fldCharType="end"/>
            </w:r>
          </w:hyperlink>
        </w:p>
        <w:p w:rsidR="00637DA7" w:rsidRDefault="00637DA7">
          <w:pPr>
            <w:pStyle w:val="TM2"/>
            <w:tabs>
              <w:tab w:val="right" w:leader="dot" w:pos="8630"/>
            </w:tabs>
            <w:rPr>
              <w:noProof/>
            </w:rPr>
          </w:pPr>
          <w:hyperlink w:anchor="_Toc445291195" w:history="1">
            <w:r w:rsidRPr="005C0906">
              <w:rPr>
                <w:rStyle w:val="Lienhypertexte"/>
                <w:noProof/>
              </w:rPr>
              <w:t>Page de connexion</w:t>
            </w:r>
            <w:r>
              <w:rPr>
                <w:noProof/>
                <w:webHidden/>
              </w:rPr>
              <w:tab/>
            </w:r>
            <w:r>
              <w:rPr>
                <w:noProof/>
                <w:webHidden/>
              </w:rPr>
              <w:fldChar w:fldCharType="begin"/>
            </w:r>
            <w:r>
              <w:rPr>
                <w:noProof/>
                <w:webHidden/>
              </w:rPr>
              <w:instrText xml:space="preserve"> PAGEREF _Toc445291195 \h </w:instrText>
            </w:r>
            <w:r>
              <w:rPr>
                <w:noProof/>
                <w:webHidden/>
              </w:rPr>
            </w:r>
            <w:r>
              <w:rPr>
                <w:noProof/>
                <w:webHidden/>
              </w:rPr>
              <w:fldChar w:fldCharType="separate"/>
            </w:r>
            <w:r>
              <w:rPr>
                <w:noProof/>
                <w:webHidden/>
              </w:rPr>
              <w:t>3</w:t>
            </w:r>
            <w:r>
              <w:rPr>
                <w:noProof/>
                <w:webHidden/>
              </w:rPr>
              <w:fldChar w:fldCharType="end"/>
            </w:r>
          </w:hyperlink>
        </w:p>
        <w:p w:rsidR="00637DA7" w:rsidRDefault="00637DA7">
          <w:pPr>
            <w:pStyle w:val="TM2"/>
            <w:tabs>
              <w:tab w:val="right" w:leader="dot" w:pos="8630"/>
            </w:tabs>
            <w:rPr>
              <w:noProof/>
            </w:rPr>
          </w:pPr>
          <w:hyperlink w:anchor="_Toc445291196" w:history="1">
            <w:r w:rsidRPr="005C0906">
              <w:rPr>
                <w:rStyle w:val="Lienhypertexte"/>
                <w:noProof/>
              </w:rPr>
              <w:t>Contrôle des portes</w:t>
            </w:r>
            <w:r>
              <w:rPr>
                <w:noProof/>
                <w:webHidden/>
              </w:rPr>
              <w:tab/>
            </w:r>
            <w:r>
              <w:rPr>
                <w:noProof/>
                <w:webHidden/>
              </w:rPr>
              <w:fldChar w:fldCharType="begin"/>
            </w:r>
            <w:r>
              <w:rPr>
                <w:noProof/>
                <w:webHidden/>
              </w:rPr>
              <w:instrText xml:space="preserve"> PAGEREF _Toc445291196 \h </w:instrText>
            </w:r>
            <w:r>
              <w:rPr>
                <w:noProof/>
                <w:webHidden/>
              </w:rPr>
            </w:r>
            <w:r>
              <w:rPr>
                <w:noProof/>
                <w:webHidden/>
              </w:rPr>
              <w:fldChar w:fldCharType="separate"/>
            </w:r>
            <w:r>
              <w:rPr>
                <w:noProof/>
                <w:webHidden/>
              </w:rPr>
              <w:t>4</w:t>
            </w:r>
            <w:r>
              <w:rPr>
                <w:noProof/>
                <w:webHidden/>
              </w:rPr>
              <w:fldChar w:fldCharType="end"/>
            </w:r>
          </w:hyperlink>
        </w:p>
        <w:p w:rsidR="00637DA7" w:rsidRDefault="00637DA7">
          <w:pPr>
            <w:pStyle w:val="TM2"/>
            <w:tabs>
              <w:tab w:val="right" w:leader="dot" w:pos="8630"/>
            </w:tabs>
            <w:rPr>
              <w:noProof/>
            </w:rPr>
          </w:pPr>
          <w:hyperlink w:anchor="_Toc445291197" w:history="1">
            <w:r w:rsidRPr="005C0906">
              <w:rPr>
                <w:rStyle w:val="Lienhypertexte"/>
                <w:noProof/>
              </w:rPr>
              <w:t>Page administration</w:t>
            </w:r>
            <w:r>
              <w:rPr>
                <w:noProof/>
                <w:webHidden/>
              </w:rPr>
              <w:tab/>
            </w:r>
            <w:r>
              <w:rPr>
                <w:noProof/>
                <w:webHidden/>
              </w:rPr>
              <w:fldChar w:fldCharType="begin"/>
            </w:r>
            <w:r>
              <w:rPr>
                <w:noProof/>
                <w:webHidden/>
              </w:rPr>
              <w:instrText xml:space="preserve"> PAGEREF _Toc445291197 \h </w:instrText>
            </w:r>
            <w:r>
              <w:rPr>
                <w:noProof/>
                <w:webHidden/>
              </w:rPr>
            </w:r>
            <w:r>
              <w:rPr>
                <w:noProof/>
                <w:webHidden/>
              </w:rPr>
              <w:fldChar w:fldCharType="separate"/>
            </w:r>
            <w:r>
              <w:rPr>
                <w:noProof/>
                <w:webHidden/>
              </w:rPr>
              <w:t>5</w:t>
            </w:r>
            <w:r>
              <w:rPr>
                <w:noProof/>
                <w:webHidden/>
              </w:rPr>
              <w:fldChar w:fldCharType="end"/>
            </w:r>
          </w:hyperlink>
        </w:p>
        <w:p w:rsidR="00637DA7" w:rsidRDefault="00637DA7">
          <w:r>
            <w:rPr>
              <w:b/>
              <w:bCs/>
              <w:lang w:val="fr-FR"/>
            </w:rPr>
            <w:fldChar w:fldCharType="end"/>
          </w:r>
        </w:p>
      </w:sdtContent>
    </w:sdt>
    <w:p w:rsidR="00637DA7" w:rsidRDefault="00637DA7">
      <w:pPr>
        <w:rPr>
          <w:rFonts w:asciiTheme="majorHAnsi" w:eastAsiaTheme="majorEastAsia" w:hAnsiTheme="majorHAnsi" w:cstheme="majorBidi"/>
          <w:b/>
          <w:bCs/>
          <w:color w:val="4F81BD" w:themeColor="accent1"/>
          <w:sz w:val="26"/>
          <w:szCs w:val="26"/>
        </w:rPr>
      </w:pPr>
      <w:r>
        <w:br w:type="page"/>
      </w:r>
    </w:p>
    <w:p w:rsidR="00A81353" w:rsidRDefault="002A358E" w:rsidP="002A358E">
      <w:pPr>
        <w:pStyle w:val="Titre2"/>
      </w:pPr>
      <w:bookmarkStart w:id="0" w:name="_Toc445291192"/>
      <w:r>
        <w:lastRenderedPageBreak/>
        <w:t>Logiciels utilisés</w:t>
      </w:r>
      <w:bookmarkEnd w:id="0"/>
    </w:p>
    <w:p w:rsidR="002A358E" w:rsidRPr="002A358E" w:rsidRDefault="002A358E" w:rsidP="002A358E"/>
    <w:p w:rsidR="002A358E" w:rsidRDefault="002A358E" w:rsidP="002A358E">
      <w:pPr>
        <w:pStyle w:val="Paragraphedeliste"/>
        <w:numPr>
          <w:ilvl w:val="0"/>
          <w:numId w:val="1"/>
        </w:numPr>
      </w:pPr>
      <w:r>
        <w:t>HTML</w:t>
      </w:r>
    </w:p>
    <w:p w:rsidR="002A358E" w:rsidRDefault="002A358E" w:rsidP="002A358E">
      <w:pPr>
        <w:pStyle w:val="Paragraphedeliste"/>
        <w:numPr>
          <w:ilvl w:val="0"/>
          <w:numId w:val="1"/>
        </w:numPr>
      </w:pPr>
      <w:r>
        <w:t>JAVASCRIPT</w:t>
      </w:r>
    </w:p>
    <w:p w:rsidR="002A358E" w:rsidRDefault="002A358E" w:rsidP="002A358E">
      <w:pPr>
        <w:pStyle w:val="Paragraphedeliste"/>
        <w:numPr>
          <w:ilvl w:val="0"/>
          <w:numId w:val="1"/>
        </w:numPr>
      </w:pPr>
      <w:r>
        <w:t>PHP</w:t>
      </w:r>
    </w:p>
    <w:p w:rsidR="002A358E" w:rsidRDefault="002A358E" w:rsidP="002A358E">
      <w:pPr>
        <w:pStyle w:val="Paragraphedeliste"/>
        <w:numPr>
          <w:ilvl w:val="0"/>
          <w:numId w:val="1"/>
        </w:numPr>
      </w:pPr>
      <w:r>
        <w:t>PYTHON</w:t>
      </w:r>
    </w:p>
    <w:p w:rsidR="002A358E" w:rsidRDefault="002A358E" w:rsidP="002A358E">
      <w:pPr>
        <w:pStyle w:val="Paragraphedeliste"/>
        <w:numPr>
          <w:ilvl w:val="0"/>
          <w:numId w:val="1"/>
        </w:numPr>
      </w:pPr>
      <w:r>
        <w:t>SQLITE</w:t>
      </w:r>
    </w:p>
    <w:p w:rsidR="002A358E" w:rsidRDefault="002A358E" w:rsidP="002A358E">
      <w:pPr>
        <w:pStyle w:val="Titre2"/>
      </w:pPr>
    </w:p>
    <w:p w:rsidR="002A358E" w:rsidRDefault="002A358E" w:rsidP="002A358E">
      <w:pPr>
        <w:pStyle w:val="Titre2"/>
      </w:pPr>
    </w:p>
    <w:p w:rsidR="002A358E" w:rsidRDefault="002A358E" w:rsidP="002A358E">
      <w:pPr>
        <w:pStyle w:val="Titre2"/>
      </w:pPr>
      <w:bookmarkStart w:id="1" w:name="_Toc445291193"/>
      <w:r>
        <w:t>Matériels utilisés</w:t>
      </w:r>
      <w:bookmarkEnd w:id="1"/>
    </w:p>
    <w:p w:rsidR="002A358E" w:rsidRPr="002A358E" w:rsidRDefault="002A358E" w:rsidP="002A358E"/>
    <w:p w:rsidR="002A358E" w:rsidRDefault="002A358E" w:rsidP="002A358E">
      <w:pPr>
        <w:pStyle w:val="Paragraphedeliste"/>
        <w:numPr>
          <w:ilvl w:val="0"/>
          <w:numId w:val="2"/>
        </w:numPr>
      </w:pPr>
      <w:r>
        <w:t>RPI</w:t>
      </w:r>
    </w:p>
    <w:p w:rsidR="002A358E" w:rsidRDefault="002A358E" w:rsidP="002A358E">
      <w:pPr>
        <w:pStyle w:val="Paragraphedeliste"/>
        <w:numPr>
          <w:ilvl w:val="0"/>
          <w:numId w:val="2"/>
        </w:numPr>
      </w:pPr>
      <w:r>
        <w:t>Serveur apache</w:t>
      </w:r>
    </w:p>
    <w:p w:rsidR="002A358E" w:rsidRDefault="002A358E" w:rsidP="002A358E"/>
    <w:p w:rsidR="002A358E" w:rsidRDefault="002A358E" w:rsidP="002A358E">
      <w:pPr>
        <w:pStyle w:val="Titre2"/>
      </w:pPr>
      <w:bookmarkStart w:id="2" w:name="_Toc445291194"/>
      <w:r>
        <w:t>Contraintes</w:t>
      </w:r>
      <w:bookmarkEnd w:id="2"/>
    </w:p>
    <w:p w:rsidR="002A358E" w:rsidRPr="002A358E" w:rsidRDefault="002A358E" w:rsidP="002A358E"/>
    <w:p w:rsidR="002A358E" w:rsidRDefault="002A358E" w:rsidP="002A358E">
      <w:pPr>
        <w:pStyle w:val="Paragraphedeliste"/>
        <w:numPr>
          <w:ilvl w:val="0"/>
          <w:numId w:val="3"/>
        </w:numPr>
      </w:pPr>
      <w:r>
        <w:t>6 semaines</w:t>
      </w:r>
    </w:p>
    <w:p w:rsidR="002A358E" w:rsidRDefault="002A358E" w:rsidP="002A358E">
      <w:pPr>
        <w:pStyle w:val="Paragraphedeliste"/>
        <w:numPr>
          <w:ilvl w:val="0"/>
          <w:numId w:val="3"/>
        </w:numPr>
      </w:pPr>
      <w:r>
        <w:t>Équipe de 2 individus</w:t>
      </w:r>
    </w:p>
    <w:p w:rsidR="00BB42AC" w:rsidRDefault="00BB42AC" w:rsidP="00BB42AC"/>
    <w:p w:rsidR="00BB42AC" w:rsidRDefault="00BB42AC">
      <w:r>
        <w:br w:type="page"/>
      </w:r>
    </w:p>
    <w:p w:rsidR="00BB42AC" w:rsidRDefault="00BB42AC" w:rsidP="00FD2297">
      <w:pPr>
        <w:pStyle w:val="Titre2"/>
      </w:pPr>
      <w:bookmarkStart w:id="3" w:name="_Toc445291195"/>
      <w:r>
        <w:lastRenderedPageBreak/>
        <w:t xml:space="preserve">Page de </w:t>
      </w:r>
      <w:r w:rsidRPr="00BB42AC">
        <w:rPr>
          <w:rStyle w:val="Titre1Car"/>
        </w:rPr>
        <w:t>connexion</w:t>
      </w:r>
      <w:bookmarkEnd w:id="3"/>
    </w:p>
    <w:p w:rsidR="00FD2297" w:rsidRDefault="00FD2297" w:rsidP="00BB42AC">
      <w:r>
        <w:rPr>
          <w:noProof/>
          <w:lang w:eastAsia="fr-CA"/>
        </w:rPr>
        <w:drawing>
          <wp:anchor distT="0" distB="0" distL="114300" distR="114300" simplePos="0" relativeHeight="251663360" behindDoc="0" locked="0" layoutInCell="1" allowOverlap="1" wp14:anchorId="3477B81B" wp14:editId="6FDEADE9">
            <wp:simplePos x="0" y="0"/>
            <wp:positionH relativeFrom="margin">
              <wp:posOffset>2503170</wp:posOffset>
            </wp:positionH>
            <wp:positionV relativeFrom="paragraph">
              <wp:posOffset>15875</wp:posOffset>
            </wp:positionV>
            <wp:extent cx="3394710" cy="3943350"/>
            <wp:effectExtent l="0" t="0" r="0" b="0"/>
            <wp:wrapSquare wrapText="bothSides"/>
            <wp:docPr id="1" name="Image 1" descr="C:\Users\1111668\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668\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471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B42AC"/>
    <w:p w:rsidR="00BB42AC" w:rsidRDefault="00FD2297" w:rsidP="00BB42AC">
      <w:r>
        <w:t>Sur la page de connexion 3 codes sont possible : un code d’administrateur qui permet la modification des informations concernant le système.</w:t>
      </w:r>
    </w:p>
    <w:p w:rsidR="00FD2297" w:rsidRDefault="00FD2297" w:rsidP="00BB42AC"/>
    <w:p w:rsidR="00FD2297" w:rsidRDefault="00FD2297" w:rsidP="00BB42AC"/>
    <w:p w:rsidR="00FD2297" w:rsidRDefault="00FD2297" w:rsidP="00BB42AC">
      <w:r>
        <w:t>Un indicateur apparait au-dessus du pavé de numéro pour permettre un visuel plus intuitif.</w:t>
      </w:r>
    </w:p>
    <w:p w:rsidR="00FD2297" w:rsidRDefault="00FD2297" w:rsidP="00BB42AC"/>
    <w:p w:rsidR="00B33133" w:rsidRDefault="00B33133" w:rsidP="00BB42AC"/>
    <w:p w:rsidR="00FD2297" w:rsidRDefault="00FD2297" w:rsidP="00BB42AC"/>
    <w:p w:rsidR="00B33133" w:rsidRDefault="00B33133" w:rsidP="00BB42AC"/>
    <w:p w:rsidR="00B33133" w:rsidRDefault="00B33133" w:rsidP="00BB42AC">
      <w:r>
        <w:rPr>
          <w:noProof/>
          <w:lang w:eastAsia="fr-CA"/>
        </w:rPr>
        <w:drawing>
          <wp:anchor distT="0" distB="0" distL="114300" distR="114300" simplePos="0" relativeHeight="251664384" behindDoc="0" locked="0" layoutInCell="1" allowOverlap="1" wp14:anchorId="48383C23" wp14:editId="3067EC33">
            <wp:simplePos x="0" y="0"/>
            <wp:positionH relativeFrom="column">
              <wp:posOffset>2505075</wp:posOffset>
            </wp:positionH>
            <wp:positionV relativeFrom="paragraph">
              <wp:posOffset>147320</wp:posOffset>
            </wp:positionV>
            <wp:extent cx="3486150" cy="3943350"/>
            <wp:effectExtent l="0" t="0" r="0" b="0"/>
            <wp:wrapSquare wrapText="bothSides"/>
            <wp:docPr id="2" name="Image 2" descr="C:\Users\1111668\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668\Desktop\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D2297" w:rsidRDefault="00FD2297" w:rsidP="00BB42AC"/>
    <w:p w:rsidR="00FD2297" w:rsidRDefault="00FD2297" w:rsidP="00BB42AC">
      <w:r>
        <w:t>Dans le cas où un mauvais code est fourni au système, la page devient inaccessible sur une durée de 10 secondes et redonne par la suite la possibilité d’un nouveau code.</w:t>
      </w:r>
    </w:p>
    <w:p w:rsidR="00D96C6B" w:rsidRDefault="00D96C6B">
      <w:r>
        <w:br w:type="page"/>
      </w:r>
    </w:p>
    <w:p w:rsidR="00D96C6B" w:rsidRDefault="00D96C6B" w:rsidP="00D96C6B">
      <w:pPr>
        <w:pStyle w:val="Titre2"/>
      </w:pPr>
      <w:bookmarkStart w:id="4" w:name="_Toc445291196"/>
      <w:r>
        <w:lastRenderedPageBreak/>
        <w:t>Contrôle des portes</w:t>
      </w:r>
      <w:bookmarkEnd w:id="4"/>
    </w:p>
    <w:p w:rsidR="00D96C6B" w:rsidRDefault="00D96C6B" w:rsidP="00D96C6B">
      <w:r>
        <w:rPr>
          <w:noProof/>
          <w:lang w:eastAsia="fr-CA"/>
        </w:rPr>
        <w:drawing>
          <wp:anchor distT="0" distB="0" distL="114300" distR="114300" simplePos="0" relativeHeight="251665408" behindDoc="0" locked="0" layoutInCell="1" allowOverlap="1" wp14:anchorId="5FFF0446" wp14:editId="5553CC77">
            <wp:simplePos x="0" y="0"/>
            <wp:positionH relativeFrom="column">
              <wp:posOffset>1838325</wp:posOffset>
            </wp:positionH>
            <wp:positionV relativeFrom="paragraph">
              <wp:posOffset>234315</wp:posOffset>
            </wp:positionV>
            <wp:extent cx="4370705" cy="7324725"/>
            <wp:effectExtent l="0" t="0" r="0" b="9525"/>
            <wp:wrapSquare wrapText="bothSides"/>
            <wp:docPr id="4" name="Image 4" descr="C:\Users\1111668\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111668\Desktop\Cap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0705" cy="7324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D96C6B"/>
    <w:p w:rsidR="00B33133" w:rsidRDefault="00B33133" w:rsidP="00D96C6B"/>
    <w:p w:rsidR="00B33133" w:rsidRDefault="00B33133" w:rsidP="00D96C6B"/>
    <w:p w:rsidR="00D96C6B" w:rsidRDefault="00D96C6B" w:rsidP="00D96C6B">
      <w:r>
        <w:t xml:space="preserve">La page de gestion des porte/éléments surveillé par le RPI apparaisse sur cette page. </w:t>
      </w:r>
    </w:p>
    <w:p w:rsidR="00D96C6B" w:rsidRDefault="00D96C6B" w:rsidP="00D96C6B"/>
    <w:p w:rsidR="00D96C6B" w:rsidRDefault="00D96C6B" w:rsidP="00D96C6B">
      <w:r>
        <w:t>La page affiche les diffèrent éléments contrôlables ou non ainsi que sont statuts ouvert/fermé.</w:t>
      </w:r>
    </w:p>
    <w:p w:rsidR="00B33133" w:rsidRDefault="00B33133" w:rsidP="00D96C6B"/>
    <w:p w:rsidR="00B33133" w:rsidRDefault="00B33133" w:rsidP="00D96C6B">
      <w:r>
        <w:t>Un clique sur une des boites listées permettra d’envoyé un signal sur le relais lié à la porte, permettant ainsi d’ouvrir ou de fermer la porte.</w:t>
      </w:r>
    </w:p>
    <w:p w:rsidR="00B33133" w:rsidRDefault="00B33133" w:rsidP="00D96C6B"/>
    <w:p w:rsidR="00B33133" w:rsidRDefault="00B33133" w:rsidP="00D96C6B">
      <w:r>
        <w:t>Si un élément listé ci-joint ne contient pas de contrôle lié pour l’ouverture ou la fermeture, rien ne se passe et le système actualise la page simplement.</w:t>
      </w:r>
    </w:p>
    <w:p w:rsidR="00B33133" w:rsidRDefault="00B33133">
      <w:r>
        <w:br w:type="page"/>
      </w:r>
    </w:p>
    <w:p w:rsidR="00B33133" w:rsidRDefault="00B33133" w:rsidP="00B33133">
      <w:pPr>
        <w:pStyle w:val="Titre2"/>
      </w:pPr>
      <w:bookmarkStart w:id="5" w:name="_Toc445291197"/>
      <w:r>
        <w:lastRenderedPageBreak/>
        <w:t>Page administration</w:t>
      </w:r>
      <w:bookmarkEnd w:id="5"/>
    </w:p>
    <w:p w:rsidR="00B33133" w:rsidRDefault="00BE0682" w:rsidP="00B33133">
      <w:r>
        <w:rPr>
          <w:noProof/>
          <w:lang w:eastAsia="fr-CA"/>
        </w:rPr>
        <w:drawing>
          <wp:anchor distT="0" distB="0" distL="114300" distR="114300" simplePos="0" relativeHeight="251666432" behindDoc="0" locked="0" layoutInCell="1" allowOverlap="1" wp14:anchorId="729E8184" wp14:editId="45DB969F">
            <wp:simplePos x="0" y="0"/>
            <wp:positionH relativeFrom="column">
              <wp:posOffset>1866900</wp:posOffset>
            </wp:positionH>
            <wp:positionV relativeFrom="paragraph">
              <wp:posOffset>253365</wp:posOffset>
            </wp:positionV>
            <wp:extent cx="4095750" cy="8001000"/>
            <wp:effectExtent l="0" t="0" r="0" b="0"/>
            <wp:wrapSquare wrapText="bothSides"/>
            <wp:docPr id="5" name="Image 5" descr="C:\Users\1111668\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11668\Desktop\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800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33133">
      <w:r>
        <w:t xml:space="preserve">La page d’administration offre tous les options de configuration possible pour le système RPI. </w:t>
      </w:r>
    </w:p>
    <w:p w:rsidR="00B33133" w:rsidRDefault="00B33133" w:rsidP="00B33133">
      <w:r>
        <w:t>Passant des mots de passe des différents utilisateurs jusqu’à la c</w:t>
      </w:r>
      <w:r w:rsidR="00BE0682">
        <w:t>onfiguration des GPIO connecté.</w:t>
      </w:r>
    </w:p>
    <w:p w:rsidR="00BE0682" w:rsidRDefault="00B33133" w:rsidP="00B33133">
      <w:r>
        <w:t>Seul le code administrateur peut atteindre cette page qui est hautement sécurisé.</w:t>
      </w:r>
    </w:p>
    <w:p w:rsidR="00B33133" w:rsidRDefault="00B33133" w:rsidP="00B33133">
      <w:r>
        <w:t>Voici la liste des éléments modifiables par la page administrateur</w:t>
      </w:r>
    </w:p>
    <w:p w:rsidR="00B33133" w:rsidRDefault="00B33133" w:rsidP="00B33133">
      <w:pPr>
        <w:pStyle w:val="Paragraphedeliste"/>
        <w:numPr>
          <w:ilvl w:val="0"/>
          <w:numId w:val="4"/>
        </w:numPr>
      </w:pPr>
      <w:r>
        <w:t>Code des utilisateurs</w:t>
      </w:r>
    </w:p>
    <w:p w:rsidR="00B33133" w:rsidRDefault="00B33133" w:rsidP="00B33133">
      <w:pPr>
        <w:pStyle w:val="Paragraphedeliste"/>
        <w:numPr>
          <w:ilvl w:val="0"/>
          <w:numId w:val="4"/>
        </w:numPr>
      </w:pPr>
      <w:r>
        <w:t>Activé / Désactivé la protection SMS</w:t>
      </w:r>
    </w:p>
    <w:p w:rsidR="00B33133" w:rsidRDefault="00B33133" w:rsidP="00B33133">
      <w:pPr>
        <w:pStyle w:val="Paragraphedeliste"/>
        <w:numPr>
          <w:ilvl w:val="0"/>
          <w:numId w:val="4"/>
        </w:numPr>
      </w:pPr>
      <w:r>
        <w:t xml:space="preserve">La personne </w:t>
      </w:r>
      <w:r w:rsidR="00D21FCD">
        <w:t>ressources</w:t>
      </w:r>
      <w:r>
        <w:t xml:space="preserve"> à contacté</w:t>
      </w:r>
    </w:p>
    <w:p w:rsidR="00B33133" w:rsidRDefault="00D21FCD" w:rsidP="00B33133">
      <w:pPr>
        <w:pStyle w:val="Paragraphedeliste"/>
        <w:numPr>
          <w:ilvl w:val="0"/>
          <w:numId w:val="4"/>
        </w:numPr>
      </w:pPr>
      <w:r>
        <w:t>Le délai</w:t>
      </w:r>
      <w:r w:rsidR="00B33133">
        <w:t xml:space="preserve"> avant la fermeture</w:t>
      </w:r>
      <w:r w:rsidR="00F374FC">
        <w:t xml:space="preserve"> des portes</w:t>
      </w:r>
    </w:p>
    <w:p w:rsidR="00F374FC" w:rsidRDefault="00F374FC" w:rsidP="00F374FC">
      <w:pPr>
        <w:pStyle w:val="Paragraphedeliste"/>
        <w:ind w:left="1425"/>
      </w:pPr>
    </w:p>
    <w:p w:rsidR="00F374FC" w:rsidRDefault="00F374FC" w:rsidP="00BE0682">
      <w:pPr>
        <w:pStyle w:val="Paragraphedeliste"/>
        <w:numPr>
          <w:ilvl w:val="0"/>
          <w:numId w:val="4"/>
        </w:numPr>
      </w:pPr>
      <w:r>
        <w:t>Ajouter un nouvel  entré</w:t>
      </w:r>
      <w:r w:rsidR="00BE0682">
        <w:t xml:space="preserve"> de GPIO</w:t>
      </w:r>
    </w:p>
    <w:p w:rsidR="00BE0682" w:rsidRDefault="00BE0682" w:rsidP="00BE0682">
      <w:pPr>
        <w:pStyle w:val="Paragraphedeliste"/>
      </w:pPr>
    </w:p>
    <w:p w:rsidR="00BE0682" w:rsidRDefault="00BE0682" w:rsidP="00BE0682">
      <w:pPr>
        <w:pStyle w:val="Paragraphedeliste"/>
        <w:ind w:left="1425"/>
      </w:pPr>
      <w:bookmarkStart w:id="6" w:name="_GoBack"/>
      <w:bookmarkEnd w:id="6"/>
    </w:p>
    <w:p w:rsidR="00F374FC" w:rsidRPr="00B33133" w:rsidRDefault="00F374FC" w:rsidP="00B33133">
      <w:pPr>
        <w:pStyle w:val="Paragraphedeliste"/>
        <w:numPr>
          <w:ilvl w:val="0"/>
          <w:numId w:val="4"/>
        </w:numPr>
      </w:pPr>
      <w:r>
        <w:t>Modification de GPIO existant</w:t>
      </w:r>
    </w:p>
    <w:sectPr w:rsidR="00F374FC" w:rsidRPr="00B33133" w:rsidSect="002A358E">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62CB"/>
    <w:multiLevelType w:val="hybridMultilevel"/>
    <w:tmpl w:val="A46EA6D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1">
    <w:nsid w:val="0B45070F"/>
    <w:multiLevelType w:val="hybridMultilevel"/>
    <w:tmpl w:val="DE40B78E"/>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nsid w:val="415A59E4"/>
    <w:multiLevelType w:val="hybridMultilevel"/>
    <w:tmpl w:val="8772B92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3">
    <w:nsid w:val="6B1B334C"/>
    <w:multiLevelType w:val="hybridMultilevel"/>
    <w:tmpl w:val="7228C6B2"/>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58E"/>
    <w:rsid w:val="002A358E"/>
    <w:rsid w:val="004B39C3"/>
    <w:rsid w:val="00637DA7"/>
    <w:rsid w:val="00A81353"/>
    <w:rsid w:val="00B33133"/>
    <w:rsid w:val="00BB42AC"/>
    <w:rsid w:val="00BE0682"/>
    <w:rsid w:val="00D21FCD"/>
    <w:rsid w:val="00D96C6B"/>
    <w:rsid w:val="00F374FC"/>
    <w:rsid w:val="00FD2297"/>
    <w:rsid w:val="00FF4D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35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A35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2A358E"/>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2A358E"/>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2A358E"/>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2A35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58E"/>
    <w:rPr>
      <w:rFonts w:ascii="Tahoma" w:hAnsi="Tahoma" w:cs="Tahoma"/>
      <w:sz w:val="16"/>
      <w:szCs w:val="16"/>
    </w:rPr>
  </w:style>
  <w:style w:type="character" w:customStyle="1" w:styleId="Titre2Car">
    <w:name w:val="Titre 2 Car"/>
    <w:basedOn w:val="Policepardfaut"/>
    <w:link w:val="Titre2"/>
    <w:uiPriority w:val="9"/>
    <w:rsid w:val="002A358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A358E"/>
    <w:pPr>
      <w:ind w:left="720"/>
      <w:contextualSpacing/>
    </w:pPr>
  </w:style>
  <w:style w:type="character" w:customStyle="1" w:styleId="Titre1Car">
    <w:name w:val="Titre 1 Car"/>
    <w:basedOn w:val="Policepardfaut"/>
    <w:link w:val="Titre1"/>
    <w:uiPriority w:val="9"/>
    <w:rsid w:val="00BB42A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37DA7"/>
    <w:pPr>
      <w:outlineLvl w:val="9"/>
    </w:pPr>
    <w:rPr>
      <w:lang w:eastAsia="fr-CA"/>
    </w:rPr>
  </w:style>
  <w:style w:type="paragraph" w:styleId="TM2">
    <w:name w:val="toc 2"/>
    <w:basedOn w:val="Normal"/>
    <w:next w:val="Normal"/>
    <w:autoRedefine/>
    <w:uiPriority w:val="39"/>
    <w:unhideWhenUsed/>
    <w:rsid w:val="00637DA7"/>
    <w:pPr>
      <w:spacing w:after="100"/>
      <w:ind w:left="220"/>
    </w:pPr>
  </w:style>
  <w:style w:type="character" w:styleId="Lienhypertexte">
    <w:name w:val="Hyperlink"/>
    <w:basedOn w:val="Policepardfaut"/>
    <w:uiPriority w:val="99"/>
    <w:unhideWhenUsed/>
    <w:rsid w:val="00637D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35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A35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2A358E"/>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2A358E"/>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2A358E"/>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2A35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58E"/>
    <w:rPr>
      <w:rFonts w:ascii="Tahoma" w:hAnsi="Tahoma" w:cs="Tahoma"/>
      <w:sz w:val="16"/>
      <w:szCs w:val="16"/>
    </w:rPr>
  </w:style>
  <w:style w:type="character" w:customStyle="1" w:styleId="Titre2Car">
    <w:name w:val="Titre 2 Car"/>
    <w:basedOn w:val="Policepardfaut"/>
    <w:link w:val="Titre2"/>
    <w:uiPriority w:val="9"/>
    <w:rsid w:val="002A358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A358E"/>
    <w:pPr>
      <w:ind w:left="720"/>
      <w:contextualSpacing/>
    </w:pPr>
  </w:style>
  <w:style w:type="character" w:customStyle="1" w:styleId="Titre1Car">
    <w:name w:val="Titre 1 Car"/>
    <w:basedOn w:val="Policepardfaut"/>
    <w:link w:val="Titre1"/>
    <w:uiPriority w:val="9"/>
    <w:rsid w:val="00BB42A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37DA7"/>
    <w:pPr>
      <w:outlineLvl w:val="9"/>
    </w:pPr>
    <w:rPr>
      <w:lang w:eastAsia="fr-CA"/>
    </w:rPr>
  </w:style>
  <w:style w:type="paragraph" w:styleId="TM2">
    <w:name w:val="toc 2"/>
    <w:basedOn w:val="Normal"/>
    <w:next w:val="Normal"/>
    <w:autoRedefine/>
    <w:uiPriority w:val="39"/>
    <w:unhideWhenUsed/>
    <w:rsid w:val="00637DA7"/>
    <w:pPr>
      <w:spacing w:after="100"/>
      <w:ind w:left="220"/>
    </w:pPr>
  </w:style>
  <w:style w:type="character" w:styleId="Lienhypertexte">
    <w:name w:val="Hyperlink"/>
    <w:basedOn w:val="Policepardfaut"/>
    <w:uiPriority w:val="99"/>
    <w:unhideWhenUsed/>
    <w:rsid w:val="00637D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564C6EB5DFC434281B00FA9862510B0"/>
        <w:category>
          <w:name w:val="Général"/>
          <w:gallery w:val="placeholder"/>
        </w:category>
        <w:types>
          <w:type w:val="bbPlcHdr"/>
        </w:types>
        <w:behaviors>
          <w:behavior w:val="content"/>
        </w:behaviors>
        <w:guid w:val="{2A7D06B9-EB28-4B62-A811-D2658394C49E}"/>
      </w:docPartPr>
      <w:docPartBody>
        <w:p w:rsidR="00000000" w:rsidRDefault="004E0CE3" w:rsidP="004E0CE3">
          <w:pPr>
            <w:pStyle w:val="8564C6EB5DFC434281B00FA9862510B0"/>
          </w:pPr>
          <w:r>
            <w:rPr>
              <w:rFonts w:asciiTheme="majorHAnsi" w:hAnsiTheme="majorHAnsi"/>
              <w:sz w:val="80"/>
              <w:szCs w:val="80"/>
              <w:lang w:val="fr-FR"/>
            </w:rPr>
            <w:t>[Titre du document]</w:t>
          </w:r>
        </w:p>
      </w:docPartBody>
    </w:docPart>
    <w:docPart>
      <w:docPartPr>
        <w:name w:val="9438FFF9AF92446FB18A2336D13ACC42"/>
        <w:category>
          <w:name w:val="Général"/>
          <w:gallery w:val="placeholder"/>
        </w:category>
        <w:types>
          <w:type w:val="bbPlcHdr"/>
        </w:types>
        <w:behaviors>
          <w:behavior w:val="content"/>
        </w:behaviors>
        <w:guid w:val="{2F42FEB1-D05B-4F0D-8945-6448D3FB1508}"/>
      </w:docPartPr>
      <w:docPartBody>
        <w:p w:rsidR="00000000" w:rsidRDefault="004E0CE3" w:rsidP="004E0CE3">
          <w:pPr>
            <w:pStyle w:val="9438FFF9AF92446FB18A2336D13ACC42"/>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CE3"/>
    <w:rsid w:val="004E0CE3"/>
    <w:rsid w:val="00A5151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4C6EB5DFC434281B00FA9862510B0">
    <w:name w:val="8564C6EB5DFC434281B00FA9862510B0"/>
    <w:rsid w:val="004E0CE3"/>
  </w:style>
  <w:style w:type="paragraph" w:customStyle="1" w:styleId="9438FFF9AF92446FB18A2336D13ACC42">
    <w:name w:val="9438FFF9AF92446FB18A2336D13ACC42"/>
    <w:rsid w:val="004E0CE3"/>
  </w:style>
  <w:style w:type="paragraph" w:customStyle="1" w:styleId="8561BB93C97C4607AD9FA528CE802565">
    <w:name w:val="8561BB93C97C4607AD9FA528CE802565"/>
    <w:rsid w:val="004E0C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4C6EB5DFC434281B00FA9862510B0">
    <w:name w:val="8564C6EB5DFC434281B00FA9862510B0"/>
    <w:rsid w:val="004E0CE3"/>
  </w:style>
  <w:style w:type="paragraph" w:customStyle="1" w:styleId="9438FFF9AF92446FB18A2336D13ACC42">
    <w:name w:val="9438FFF9AF92446FB18A2336D13ACC42"/>
    <w:rsid w:val="004E0CE3"/>
  </w:style>
  <w:style w:type="paragraph" w:customStyle="1" w:styleId="8561BB93C97C4607AD9FA528CE802565">
    <w:name w:val="8561BB93C97C4607AD9FA528CE802565"/>
    <w:rsid w:val="004E0C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concernant les méthodes de travail ainsi que mode d’emplois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73673-BAF4-4AFA-A43F-7858A0465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Pages>
  <Words>358</Words>
  <Characters>1971</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Garage RPI</vt:lpstr>
    </vt:vector>
  </TitlesOfParts>
  <Company>Cegep Regional de Lanaudiere</Company>
  <LinksUpToDate>false</LinksUpToDate>
  <CharactersWithSpaces>2325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RPI</dc:title>
  <dc:subject>Projet remis à Denis Drolet</dc:subject>
  <dc:creator>Cegep Regional de Lanaudiere</dc:creator>
  <cp:lastModifiedBy>Cegep Regional de Lanaudiere</cp:lastModifiedBy>
  <cp:revision>7</cp:revision>
  <dcterms:created xsi:type="dcterms:W3CDTF">2016-03-09T17:24:00Z</dcterms:created>
  <dcterms:modified xsi:type="dcterms:W3CDTF">2016-03-09T17:52:00Z</dcterms:modified>
</cp:coreProperties>
</file>