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27" w:rsidRPr="00A36F42" w:rsidRDefault="00676C27" w:rsidP="00676C2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36F42">
        <w:rPr>
          <w:rFonts w:ascii="Bookman Old Style" w:hAnsi="Bookman Old Style"/>
          <w:b/>
          <w:sz w:val="20"/>
          <w:szCs w:val="20"/>
        </w:rPr>
        <w:t>P245/2</w:t>
      </w:r>
    </w:p>
    <w:p w:rsidR="00676C27" w:rsidRPr="00A36F42" w:rsidRDefault="00676C27" w:rsidP="00676C2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36F42">
        <w:rPr>
          <w:rFonts w:ascii="Bookman Old Style" w:hAnsi="Bookman Old Style"/>
          <w:b/>
          <w:sz w:val="20"/>
          <w:szCs w:val="20"/>
        </w:rPr>
        <w:t xml:space="preserve">CHRISTIAN </w:t>
      </w:r>
    </w:p>
    <w:p w:rsidR="00676C27" w:rsidRPr="00A36F42" w:rsidRDefault="00676C27" w:rsidP="00676C2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36F42">
        <w:rPr>
          <w:rFonts w:ascii="Bookman Old Style" w:hAnsi="Bookman Old Style"/>
          <w:b/>
          <w:sz w:val="20"/>
          <w:szCs w:val="20"/>
        </w:rPr>
        <w:t xml:space="preserve">RELIGIOUS </w:t>
      </w:r>
    </w:p>
    <w:p w:rsidR="00676C27" w:rsidRDefault="00676C27" w:rsidP="00676C2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36F42">
        <w:rPr>
          <w:rFonts w:ascii="Bookman Old Style" w:hAnsi="Bookman Old Style"/>
          <w:b/>
          <w:sz w:val="20"/>
          <w:szCs w:val="20"/>
        </w:rPr>
        <w:t>EDUCATION</w:t>
      </w:r>
    </w:p>
    <w:p w:rsidR="00676C27" w:rsidRDefault="00676C27" w:rsidP="00676C2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36F42">
        <w:rPr>
          <w:rFonts w:ascii="Bookman Old Style" w:hAnsi="Bookman Old Style"/>
          <w:b/>
          <w:sz w:val="20"/>
          <w:szCs w:val="20"/>
        </w:rPr>
        <w:t>PAPER 2</w:t>
      </w:r>
    </w:p>
    <w:p w:rsidR="00676C27" w:rsidRPr="00A36F42" w:rsidRDefault="00676C27" w:rsidP="00676C2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A36F42">
        <w:rPr>
          <w:rFonts w:ascii="Bookman Old Style" w:hAnsi="Bookman Old Style"/>
          <w:b/>
          <w:sz w:val="20"/>
          <w:szCs w:val="20"/>
        </w:rPr>
        <w:t>2</w:t>
      </w:r>
      <w:r w:rsidRPr="00A36F42">
        <w:rPr>
          <w:rFonts w:ascii="Bookman Old Style" w:hAnsi="Bookman Old Style"/>
          <w:b/>
          <w:sz w:val="20"/>
          <w:szCs w:val="20"/>
          <w:vertAlign w:val="superscript"/>
        </w:rPr>
        <w:t>1</w:t>
      </w:r>
      <w:r w:rsidRPr="00A36F42">
        <w:rPr>
          <w:rFonts w:ascii="Bookman Old Style" w:hAnsi="Bookman Old Style"/>
          <w:b/>
          <w:sz w:val="20"/>
          <w:szCs w:val="20"/>
        </w:rPr>
        <w:t>/</w:t>
      </w:r>
      <w:r w:rsidRPr="00A36F42">
        <w:rPr>
          <w:rFonts w:ascii="Bookman Old Style" w:hAnsi="Bookman Old Style"/>
          <w:b/>
          <w:sz w:val="20"/>
          <w:szCs w:val="20"/>
          <w:vertAlign w:val="subscript"/>
        </w:rPr>
        <w:t xml:space="preserve">2 </w:t>
      </w:r>
      <w:r w:rsidRPr="00A36F42">
        <w:rPr>
          <w:rFonts w:ascii="Bookman Old Style" w:hAnsi="Bookman Old Style"/>
          <w:b/>
          <w:sz w:val="20"/>
          <w:szCs w:val="20"/>
        </w:rPr>
        <w:t>HOURS</w:t>
      </w:r>
    </w:p>
    <w:p w:rsidR="00676C27" w:rsidRPr="00A36F42" w:rsidRDefault="00676C27" w:rsidP="00676C2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676C27" w:rsidRDefault="00676C27" w:rsidP="00676C27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6F42">
        <w:rPr>
          <w:rFonts w:ascii="Bookman Old Style" w:hAnsi="Bookman Old Style"/>
          <w:b/>
          <w:sz w:val="24"/>
          <w:szCs w:val="24"/>
        </w:rPr>
        <w:t>Uganda Advanced Certificate of Education</w:t>
      </w:r>
    </w:p>
    <w:p w:rsidR="00676C27" w:rsidRPr="00A36F42" w:rsidRDefault="00676C27" w:rsidP="00676C27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RESOURCEFUL MOCK EXAMINATION 2023</w:t>
      </w:r>
    </w:p>
    <w:p w:rsidR="00676C27" w:rsidRPr="00A36F42" w:rsidRDefault="00676C27" w:rsidP="00676C27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6F42">
        <w:rPr>
          <w:rFonts w:ascii="Bookman Old Style" w:hAnsi="Bookman Old Style"/>
          <w:b/>
          <w:sz w:val="24"/>
          <w:szCs w:val="24"/>
        </w:rPr>
        <w:t xml:space="preserve">CHRISTIAN RELIGIOUS EDUCATION </w:t>
      </w:r>
    </w:p>
    <w:p w:rsidR="00676C27" w:rsidRPr="00A36F42" w:rsidRDefault="00676C27" w:rsidP="00676C27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6F42">
        <w:rPr>
          <w:rFonts w:ascii="Bookman Old Style" w:hAnsi="Bookman Old Style"/>
          <w:b/>
          <w:sz w:val="24"/>
          <w:szCs w:val="24"/>
        </w:rPr>
        <w:t>THE NEW TESTAMENT</w:t>
      </w:r>
    </w:p>
    <w:p w:rsidR="00676C27" w:rsidRPr="00A36F42" w:rsidRDefault="00676C27" w:rsidP="00676C27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6F42">
        <w:rPr>
          <w:rFonts w:ascii="Bookman Old Style" w:hAnsi="Bookman Old Style"/>
          <w:b/>
          <w:sz w:val="24"/>
          <w:szCs w:val="24"/>
        </w:rPr>
        <w:t>PAPER 2</w:t>
      </w:r>
    </w:p>
    <w:p w:rsidR="00676C27" w:rsidRPr="00A36F42" w:rsidRDefault="00676C27" w:rsidP="00676C27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6F42">
        <w:rPr>
          <w:rFonts w:ascii="Bookman Old Style" w:hAnsi="Bookman Old Style"/>
          <w:b/>
          <w:sz w:val="24"/>
          <w:szCs w:val="24"/>
        </w:rPr>
        <w:t>TIME: 2HOURS</w:t>
      </w:r>
      <w:r>
        <w:rPr>
          <w:rFonts w:ascii="Bookman Old Style" w:hAnsi="Bookman Old Style"/>
          <w:b/>
          <w:sz w:val="24"/>
          <w:szCs w:val="24"/>
        </w:rPr>
        <w:t xml:space="preserve"> 30MINUTES</w:t>
      </w:r>
    </w:p>
    <w:p w:rsidR="00676C27" w:rsidRDefault="00676C27" w:rsidP="00676C2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76C27" w:rsidRDefault="00676C27" w:rsidP="00676C2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76C27" w:rsidRDefault="003201E9" w:rsidP="00676C27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A65BAC"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b/>
          <w:sz w:val="26"/>
          <w:szCs w:val="26"/>
        </w:rPr>
        <w:t xml:space="preserve"> TO CANDIDATES </w:t>
      </w:r>
    </w:p>
    <w:p w:rsidR="003201E9" w:rsidRDefault="003201E9" w:rsidP="00676C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5BC9" w:rsidRDefault="00C75BC9" w:rsidP="003201E9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This paper is made up of 3 Sections A, B and C.</w:t>
      </w:r>
    </w:p>
    <w:p w:rsidR="00676C27" w:rsidRPr="00A65BAC" w:rsidRDefault="00676C27" w:rsidP="003201E9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A65BAC">
        <w:rPr>
          <w:rFonts w:ascii="Bookman Old Style" w:hAnsi="Bookman Old Style"/>
          <w:i/>
          <w:sz w:val="26"/>
          <w:szCs w:val="26"/>
        </w:rPr>
        <w:t xml:space="preserve">Attempt four questions choosing from the three </w:t>
      </w:r>
      <w:r w:rsidR="00C75BC9">
        <w:rPr>
          <w:rFonts w:ascii="Bookman Old Style" w:hAnsi="Bookman Old Style"/>
          <w:i/>
          <w:sz w:val="26"/>
          <w:szCs w:val="26"/>
        </w:rPr>
        <w:t>S</w:t>
      </w:r>
      <w:r w:rsidRPr="00A65BAC">
        <w:rPr>
          <w:rFonts w:ascii="Bookman Old Style" w:hAnsi="Bookman Old Style"/>
          <w:i/>
          <w:sz w:val="26"/>
          <w:szCs w:val="26"/>
        </w:rPr>
        <w:t>ections.</w:t>
      </w:r>
    </w:p>
    <w:p w:rsidR="00676C27" w:rsidRPr="00A65BAC" w:rsidRDefault="00C75BC9" w:rsidP="003201E9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 Candidate must attempt </w:t>
      </w:r>
      <w:r w:rsidRPr="00C75BC9">
        <w:rPr>
          <w:rFonts w:ascii="Bookman Old Style" w:hAnsi="Bookman Old Style"/>
          <w:b/>
          <w:i/>
          <w:sz w:val="26"/>
          <w:szCs w:val="26"/>
        </w:rPr>
        <w:t xml:space="preserve">one </w:t>
      </w:r>
      <w:r>
        <w:rPr>
          <w:rFonts w:ascii="Bookman Old Style" w:hAnsi="Bookman Old Style"/>
          <w:i/>
          <w:sz w:val="26"/>
          <w:szCs w:val="26"/>
        </w:rPr>
        <w:t>question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 from </w:t>
      </w:r>
      <w:r w:rsidRPr="00C75BC9">
        <w:rPr>
          <w:rFonts w:ascii="Bookman Old Style" w:hAnsi="Bookman Old Style"/>
          <w:b/>
          <w:i/>
          <w:sz w:val="26"/>
          <w:szCs w:val="26"/>
        </w:rPr>
        <w:t>S</w:t>
      </w:r>
      <w:r w:rsidR="00676C27" w:rsidRPr="00C75BC9">
        <w:rPr>
          <w:rFonts w:ascii="Bookman Old Style" w:hAnsi="Bookman Old Style"/>
          <w:b/>
          <w:i/>
          <w:sz w:val="26"/>
          <w:szCs w:val="26"/>
        </w:rPr>
        <w:t>ection A,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 </w:t>
      </w:r>
      <w:r w:rsidR="00676C27" w:rsidRPr="00C75BC9">
        <w:rPr>
          <w:rFonts w:ascii="Bookman Old Style" w:hAnsi="Bookman Old Style"/>
          <w:b/>
          <w:i/>
          <w:sz w:val="26"/>
          <w:szCs w:val="26"/>
        </w:rPr>
        <w:t>two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 questions from </w:t>
      </w:r>
      <w:r w:rsidRPr="00C75BC9">
        <w:rPr>
          <w:rFonts w:ascii="Bookman Old Style" w:hAnsi="Bookman Old Style"/>
          <w:b/>
          <w:i/>
          <w:sz w:val="26"/>
          <w:szCs w:val="26"/>
        </w:rPr>
        <w:t>S</w:t>
      </w:r>
      <w:r w:rsidR="00676C27" w:rsidRPr="00C75BC9">
        <w:rPr>
          <w:rFonts w:ascii="Bookman Old Style" w:hAnsi="Bookman Old Style"/>
          <w:b/>
          <w:i/>
          <w:sz w:val="26"/>
          <w:szCs w:val="26"/>
        </w:rPr>
        <w:t>ection B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 </w:t>
      </w:r>
      <w:r>
        <w:rPr>
          <w:rFonts w:ascii="Bookman Old Style" w:hAnsi="Bookman Old Style"/>
          <w:i/>
          <w:sz w:val="26"/>
          <w:szCs w:val="26"/>
        </w:rPr>
        <w:t xml:space="preserve">one 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of which </w:t>
      </w:r>
      <w:r>
        <w:rPr>
          <w:rFonts w:ascii="Bookman Old Style" w:hAnsi="Bookman Old Style"/>
          <w:i/>
          <w:sz w:val="26"/>
          <w:szCs w:val="26"/>
        </w:rPr>
        <w:t xml:space="preserve">be 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must either be </w:t>
      </w:r>
      <w:r>
        <w:rPr>
          <w:rFonts w:ascii="Bookman Old Style" w:hAnsi="Bookman Old Style"/>
          <w:i/>
          <w:sz w:val="26"/>
          <w:szCs w:val="26"/>
        </w:rPr>
        <w:t xml:space="preserve">Question No. 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5 or </w:t>
      </w:r>
      <w:r>
        <w:rPr>
          <w:rFonts w:ascii="Bookman Old Style" w:hAnsi="Bookman Old Style"/>
          <w:i/>
          <w:sz w:val="26"/>
          <w:szCs w:val="26"/>
        </w:rPr>
        <w:t xml:space="preserve">No. 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6 and </w:t>
      </w:r>
      <w:r w:rsidR="00676C27" w:rsidRPr="00C75BC9">
        <w:rPr>
          <w:rFonts w:ascii="Bookman Old Style" w:hAnsi="Bookman Old Style"/>
          <w:b/>
          <w:i/>
          <w:sz w:val="26"/>
          <w:szCs w:val="26"/>
        </w:rPr>
        <w:t>one</w:t>
      </w:r>
      <w:r w:rsidR="00676C27" w:rsidRPr="00A65BAC">
        <w:rPr>
          <w:rFonts w:ascii="Bookman Old Style" w:hAnsi="Bookman Old Style"/>
          <w:i/>
          <w:sz w:val="26"/>
          <w:szCs w:val="26"/>
        </w:rPr>
        <w:t xml:space="preserve"> question from </w:t>
      </w:r>
      <w:r>
        <w:rPr>
          <w:rFonts w:ascii="Bookman Old Style" w:hAnsi="Bookman Old Style"/>
          <w:i/>
          <w:sz w:val="26"/>
          <w:szCs w:val="26"/>
        </w:rPr>
        <w:t>S</w:t>
      </w:r>
      <w:r w:rsidR="00676C27" w:rsidRPr="00A65BAC">
        <w:rPr>
          <w:rFonts w:ascii="Bookman Old Style" w:hAnsi="Bookman Old Style"/>
          <w:i/>
          <w:sz w:val="26"/>
          <w:szCs w:val="26"/>
        </w:rPr>
        <w:t>ection C.</w:t>
      </w:r>
    </w:p>
    <w:p w:rsidR="00676C27" w:rsidRDefault="00676C27" w:rsidP="00676C2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76C27" w:rsidRPr="00A65BAC" w:rsidRDefault="00676C27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65BAC">
        <w:rPr>
          <w:rFonts w:ascii="Bookman Old Style" w:hAnsi="Bookman Old Style"/>
          <w:b/>
          <w:sz w:val="26"/>
          <w:szCs w:val="26"/>
        </w:rPr>
        <w:t xml:space="preserve">SECTION A </w:t>
      </w:r>
    </w:p>
    <w:p w:rsidR="00676C27" w:rsidRDefault="00676C27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65BAC">
        <w:rPr>
          <w:rFonts w:ascii="Bookman Old Style" w:hAnsi="Bookman Old Style"/>
          <w:b/>
          <w:sz w:val="26"/>
          <w:szCs w:val="26"/>
        </w:rPr>
        <w:t xml:space="preserve"> EARLY CHURCH</w:t>
      </w:r>
    </w:p>
    <w:p w:rsidR="00676C27" w:rsidRPr="00A65BAC" w:rsidRDefault="00676C27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B824A7" w:rsidRDefault="00676C27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 w:rsidR="00C75BC9">
        <w:rPr>
          <w:rFonts w:ascii="Bookman Old Style" w:hAnsi="Bookman Old Style"/>
          <w:sz w:val="26"/>
          <w:szCs w:val="26"/>
        </w:rPr>
        <w:t>a</w:t>
      </w:r>
      <w:proofErr w:type="gramEnd"/>
      <w:r w:rsidR="00C75BC9">
        <w:rPr>
          <w:rFonts w:ascii="Bookman Old Style" w:hAnsi="Bookman Old Style"/>
          <w:sz w:val="26"/>
          <w:szCs w:val="26"/>
        </w:rPr>
        <w:t>) Examine the nature of the authentic Gospel that was passed on by the Christians between 33AD – 64AD.</w:t>
      </w:r>
      <w:r w:rsidR="00C75BC9">
        <w:rPr>
          <w:rFonts w:ascii="Bookman Old Style" w:hAnsi="Bookman Old Style"/>
          <w:sz w:val="26"/>
          <w:szCs w:val="26"/>
        </w:rPr>
        <w:tab/>
      </w:r>
      <w:r w:rsidR="00C75BC9">
        <w:rPr>
          <w:rFonts w:ascii="Bookman Old Style" w:hAnsi="Bookman Old Style"/>
          <w:sz w:val="26"/>
          <w:szCs w:val="26"/>
        </w:rPr>
        <w:tab/>
      </w:r>
      <w:r w:rsidR="00C75BC9">
        <w:rPr>
          <w:rFonts w:ascii="Bookman Old Style" w:hAnsi="Bookman Old Style"/>
          <w:sz w:val="26"/>
          <w:szCs w:val="26"/>
        </w:rPr>
        <w:tab/>
      </w:r>
      <w:r w:rsidR="00C75BC9">
        <w:rPr>
          <w:rFonts w:ascii="Bookman Old Style" w:hAnsi="Bookman Old Style"/>
          <w:sz w:val="26"/>
          <w:szCs w:val="26"/>
        </w:rPr>
        <w:tab/>
      </w:r>
      <w:r w:rsidR="00C75BC9">
        <w:rPr>
          <w:rFonts w:ascii="Bookman Old Style" w:hAnsi="Bookman Old Style"/>
          <w:sz w:val="26"/>
          <w:szCs w:val="26"/>
        </w:rPr>
        <w:tab/>
      </w:r>
      <w:r w:rsidR="00C75BC9">
        <w:rPr>
          <w:rFonts w:ascii="Bookman Old Style" w:hAnsi="Bookman Old Style"/>
          <w:sz w:val="26"/>
          <w:szCs w:val="26"/>
        </w:rPr>
        <w:tab/>
        <w:t>(13marks)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ways in which the above Gospel was preserved before it was committed into writing.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circumstances that limited fast spread of the gospel in the early Church.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have the Christians in Uganda today overcome the obstacles to the spread of the gospel?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5BC9" w:rsidRPr="003201E9" w:rsidRDefault="003201E9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201E9">
        <w:rPr>
          <w:rFonts w:ascii="Bookman Old Style" w:hAnsi="Bookman Old Style"/>
          <w:b/>
          <w:sz w:val="26"/>
          <w:szCs w:val="26"/>
        </w:rPr>
        <w:t>SECTION B</w:t>
      </w:r>
    </w:p>
    <w:p w:rsidR="00C75BC9" w:rsidRDefault="003201E9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201E9">
        <w:rPr>
          <w:rFonts w:ascii="Bookman Old Style" w:hAnsi="Bookman Old Style"/>
          <w:b/>
          <w:sz w:val="26"/>
          <w:szCs w:val="26"/>
        </w:rPr>
        <w:t>GOSPEL</w:t>
      </w:r>
    </w:p>
    <w:p w:rsidR="00E24235" w:rsidRPr="003201E9" w:rsidRDefault="00E24235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How does the author of Mark’s Gospel show that the Ministry of Jesus was a confrontation between divine powers and satanic forces? </w:t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advice can you give as a Chr</w:t>
      </w:r>
      <w:r w:rsidR="00AD074D">
        <w:rPr>
          <w:rFonts w:ascii="Bookman Old Style" w:hAnsi="Bookman Old Style"/>
          <w:sz w:val="26"/>
          <w:szCs w:val="26"/>
        </w:rPr>
        <w:t>istian to a person who is tormented</w:t>
      </w:r>
      <w:r>
        <w:rPr>
          <w:rFonts w:ascii="Bookman Old Style" w:hAnsi="Bookman Old Style"/>
          <w:sz w:val="26"/>
          <w:szCs w:val="26"/>
        </w:rPr>
        <w:t xml:space="preserve"> by the powers of the devil today?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201E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4235" w:rsidRDefault="00E24235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Comment on the ways in which Jesus failed to fulfil the Jewish Messianic expectations in the gospel of Mark.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201E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To what extent have the modern clergy fulfilled their obligations as they serve the f</w:t>
      </w:r>
      <w:r w:rsidR="00AD074D">
        <w:rPr>
          <w:rFonts w:ascii="Bookman Old Style" w:hAnsi="Bookman Old Style"/>
          <w:sz w:val="26"/>
          <w:szCs w:val="26"/>
        </w:rPr>
        <w:t>loc</w:t>
      </w:r>
      <w:r>
        <w:rPr>
          <w:rFonts w:ascii="Bookman Old Style" w:hAnsi="Bookman Old Style"/>
          <w:sz w:val="26"/>
          <w:szCs w:val="26"/>
        </w:rPr>
        <w:t>k?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201E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AD074D">
        <w:rPr>
          <w:rFonts w:ascii="Bookman Old Style" w:hAnsi="Bookman Old Style"/>
          <w:sz w:val="26"/>
          <w:szCs w:val="26"/>
        </w:rPr>
        <w:t>H</w:t>
      </w:r>
      <w:r>
        <w:rPr>
          <w:rFonts w:ascii="Bookman Old Style" w:hAnsi="Bookman Old Style"/>
          <w:sz w:val="26"/>
          <w:szCs w:val="26"/>
        </w:rPr>
        <w:t>ow far does the gospel of Mark agree with the gospel of John in the account about the cleansing of the temple?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201E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(15marks)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Why may the Church in Uganda today require purging?</w:t>
      </w:r>
      <w:r>
        <w:rPr>
          <w:rFonts w:ascii="Bookman Old Style" w:hAnsi="Bookman Old Style"/>
          <w:sz w:val="26"/>
          <w:szCs w:val="26"/>
        </w:rPr>
        <w:tab/>
      </w:r>
      <w:r w:rsidR="003201E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</w:t>
      </w:r>
      <w:r w:rsidR="003201E9">
        <w:rPr>
          <w:rFonts w:ascii="Bookman Old Style" w:hAnsi="Bookman Old Style"/>
          <w:sz w:val="26"/>
          <w:szCs w:val="26"/>
        </w:rPr>
        <w:t>1</w:t>
      </w:r>
      <w:r>
        <w:rPr>
          <w:rFonts w:ascii="Bookman Old Style" w:hAnsi="Bookman Old Style"/>
          <w:sz w:val="26"/>
          <w:szCs w:val="26"/>
        </w:rPr>
        <w:t>0marks)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Account for Jesus’s use of parables while teaching in Mark’s gospel and use of </w:t>
      </w:r>
      <w:proofErr w:type="spellStart"/>
      <w:r>
        <w:rPr>
          <w:rFonts w:ascii="Bookman Old Style" w:hAnsi="Bookman Old Style"/>
          <w:sz w:val="26"/>
          <w:szCs w:val="26"/>
        </w:rPr>
        <w:t>diccourses</w:t>
      </w:r>
      <w:proofErr w:type="spellEnd"/>
      <w:r>
        <w:rPr>
          <w:rFonts w:ascii="Bookman Old Style" w:hAnsi="Bookman Old Style"/>
          <w:sz w:val="26"/>
          <w:szCs w:val="26"/>
        </w:rPr>
        <w:t xml:space="preserve"> in John’s Gospel.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201E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(25marks)</w:t>
      </w:r>
    </w:p>
    <w:p w:rsidR="00C75BC9" w:rsidRDefault="00C75BC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5BC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Why did the Pharis</w:t>
      </w:r>
      <w:r w:rsidR="00AD074D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es develop hostility towards Jesus during his ministry in the gospel of John?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best should Church leaders resolve the conflicts they encounter with their audience today?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Comment on the idea of witness as presented in the gospel of John.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can the Christians today witness for Jesus as their </w:t>
      </w:r>
      <w:proofErr w:type="spellStart"/>
      <w:r>
        <w:rPr>
          <w:rFonts w:ascii="Bookman Old Style" w:hAnsi="Bookman Old Style"/>
          <w:sz w:val="26"/>
          <w:szCs w:val="26"/>
        </w:rPr>
        <w:t>savio</w:t>
      </w:r>
      <w:r w:rsidR="00AD074D">
        <w:rPr>
          <w:rFonts w:ascii="Bookman Old Style" w:hAnsi="Bookman Old Style"/>
          <w:sz w:val="26"/>
          <w:szCs w:val="26"/>
        </w:rPr>
        <w:t>u</w:t>
      </w:r>
      <w:r>
        <w:rPr>
          <w:rFonts w:ascii="Bookman Old Style" w:hAnsi="Bookman Old Style"/>
          <w:sz w:val="26"/>
          <w:szCs w:val="26"/>
        </w:rPr>
        <w:t>r</w:t>
      </w:r>
      <w:proofErr w:type="spellEnd"/>
      <w:r>
        <w:rPr>
          <w:rFonts w:ascii="Bookman Old Style" w:hAnsi="Bookman Old Style"/>
          <w:sz w:val="26"/>
          <w:szCs w:val="26"/>
        </w:rPr>
        <w:t>? (12marks)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24235" w:rsidRDefault="00E24235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</w:p>
    <w:p w:rsidR="003201E9" w:rsidRPr="003201E9" w:rsidRDefault="003201E9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201E9">
        <w:rPr>
          <w:rFonts w:ascii="Bookman Old Style" w:hAnsi="Bookman Old Style"/>
          <w:b/>
          <w:sz w:val="26"/>
          <w:szCs w:val="26"/>
        </w:rPr>
        <w:t>SECTION C</w:t>
      </w:r>
    </w:p>
    <w:p w:rsidR="003201E9" w:rsidRPr="003201E9" w:rsidRDefault="003201E9" w:rsidP="003201E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201E9">
        <w:rPr>
          <w:rFonts w:ascii="Bookman Old Style" w:hAnsi="Bookman Old Style"/>
          <w:b/>
          <w:sz w:val="26"/>
          <w:szCs w:val="26"/>
        </w:rPr>
        <w:t>LETTERS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Examine Paul’s concern about use of spiritual gifts in 1 Corinthians.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Discuss the ways in which Christians today can ensure order in worship.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Analyse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circumstances that led to the friction between Paul and Peter at Antioch in the letter to Galatians.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As a Christian, what guidance can you give to Christians who have differences as they minister for Christ?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11. a) James was concerned with both the rich and poor Christians in his letter.” Justify.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best should a rich Christian use his wealth today? </w:t>
      </w:r>
      <w:r>
        <w:rPr>
          <w:rFonts w:ascii="Bookman Old Style" w:hAnsi="Bookman Old Style"/>
          <w:sz w:val="26"/>
          <w:szCs w:val="26"/>
        </w:rPr>
        <w:tab/>
        <w:t>(10marks)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Comment on the way in which 1Peter shows that suffering is part of a Christian.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impact of suffering in the life of a Christian today. (12marks)</w:t>
      </w:r>
    </w:p>
    <w:p w:rsidR="003201E9" w:rsidRDefault="003201E9" w:rsidP="003201E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201E9" w:rsidRPr="003201E9" w:rsidRDefault="003201E9" w:rsidP="003201E9">
      <w:pPr>
        <w:spacing w:after="0" w:line="240" w:lineRule="auto"/>
        <w:jc w:val="center"/>
        <w:rPr>
          <w:b/>
        </w:rPr>
      </w:pPr>
      <w:r w:rsidRPr="003201E9">
        <w:rPr>
          <w:rFonts w:ascii="Bookman Old Style" w:hAnsi="Bookman Old Style"/>
          <w:b/>
          <w:sz w:val="26"/>
          <w:szCs w:val="26"/>
        </w:rPr>
        <w:t>END</w:t>
      </w:r>
    </w:p>
    <w:sectPr w:rsidR="003201E9" w:rsidRPr="003201E9" w:rsidSect="003201E9">
      <w:pgSz w:w="12240" w:h="15840"/>
      <w:pgMar w:top="630" w:right="72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615"/>
    <w:multiLevelType w:val="hybridMultilevel"/>
    <w:tmpl w:val="BB52C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27"/>
    <w:rsid w:val="003201E9"/>
    <w:rsid w:val="00676C27"/>
    <w:rsid w:val="00AD074D"/>
    <w:rsid w:val="00B824A7"/>
    <w:rsid w:val="00C75BC9"/>
    <w:rsid w:val="00E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7D2A-464D-499F-A00B-188F67E5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2023-07-11T08:15:00Z</dcterms:created>
  <dcterms:modified xsi:type="dcterms:W3CDTF">2023-07-12T08:45:00Z</dcterms:modified>
</cp:coreProperties>
</file>