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B94" w:rsidRDefault="00AB7B94" w:rsidP="00AB7B94">
      <w:pPr>
        <w:pStyle w:val="Titel"/>
      </w:pPr>
      <w:r>
        <w:t>Lastenheft</w:t>
      </w:r>
    </w:p>
    <w:p w:rsidR="00AB7B94" w:rsidRDefault="00AB7B94" w:rsidP="00AB7B94"/>
    <w:p w:rsidR="00AB7B94" w:rsidRDefault="004A0DEB" w:rsidP="00AB7B94">
      <w:pPr>
        <w:jc w:val="center"/>
      </w:pPr>
      <w:proofErr w:type="spellStart"/>
      <w:r>
        <w:t>Eventalizer</w:t>
      </w:r>
      <w:proofErr w:type="spellEnd"/>
    </w:p>
    <w:p w:rsidR="00AB7B94" w:rsidRDefault="00AB7B94" w:rsidP="00AB7B94">
      <w:pPr>
        <w:jc w:val="center"/>
      </w:pPr>
    </w:p>
    <w:p w:rsidR="00AB7B94" w:rsidRDefault="00AB7B94" w:rsidP="00AB7B94"/>
    <w:tbl>
      <w:tblPr>
        <w:tblStyle w:val="Tabellengitternetz"/>
        <w:tblW w:w="0" w:type="auto"/>
        <w:tblInd w:w="108" w:type="dxa"/>
        <w:tblLook w:val="00BF"/>
      </w:tblPr>
      <w:tblGrid>
        <w:gridCol w:w="1134"/>
        <w:gridCol w:w="1560"/>
        <w:gridCol w:w="2126"/>
        <w:gridCol w:w="4284"/>
      </w:tblGrid>
      <w:tr w:rsidR="00AB7B94" w:rsidRPr="00AB7B94">
        <w:tc>
          <w:tcPr>
            <w:tcW w:w="1134" w:type="dxa"/>
            <w:shd w:val="clear" w:color="auto" w:fill="F3F3F3"/>
          </w:tcPr>
          <w:p w:rsidR="00AB7B94" w:rsidRPr="00AB7B94" w:rsidRDefault="00AB7B94" w:rsidP="00AB7B94">
            <w:pPr>
              <w:rPr>
                <w:rFonts w:cs="Arial"/>
                <w:sz w:val="20"/>
                <w:szCs w:val="20"/>
              </w:rPr>
            </w:pPr>
            <w:r w:rsidRPr="00AB7B94">
              <w:rPr>
                <w:rFonts w:cs="Arial"/>
                <w:sz w:val="20"/>
                <w:szCs w:val="20"/>
              </w:rPr>
              <w:t>Version</w:t>
            </w:r>
          </w:p>
        </w:tc>
        <w:tc>
          <w:tcPr>
            <w:tcW w:w="1560" w:type="dxa"/>
            <w:shd w:val="clear" w:color="auto" w:fill="F3F3F3"/>
          </w:tcPr>
          <w:p w:rsidR="00AB7B94" w:rsidRPr="00AB7B94" w:rsidRDefault="00AB7B94" w:rsidP="00AB7B94">
            <w:pPr>
              <w:rPr>
                <w:rFonts w:cs="Arial"/>
                <w:sz w:val="20"/>
                <w:szCs w:val="20"/>
              </w:rPr>
            </w:pPr>
            <w:r w:rsidRPr="00AB7B94">
              <w:rPr>
                <w:rFonts w:cs="Arial"/>
                <w:sz w:val="20"/>
                <w:szCs w:val="20"/>
              </w:rPr>
              <w:t>Vorgelegt am</w:t>
            </w:r>
          </w:p>
        </w:tc>
        <w:tc>
          <w:tcPr>
            <w:tcW w:w="2126" w:type="dxa"/>
            <w:shd w:val="clear" w:color="auto" w:fill="F3F3F3"/>
          </w:tcPr>
          <w:p w:rsidR="00AB7B94" w:rsidRPr="00AB7B94" w:rsidRDefault="00AB7B94" w:rsidP="00AB7B94">
            <w:pPr>
              <w:rPr>
                <w:rFonts w:cs="Arial"/>
                <w:sz w:val="20"/>
                <w:szCs w:val="20"/>
              </w:rPr>
            </w:pPr>
            <w:r w:rsidRPr="00AB7B94">
              <w:rPr>
                <w:rFonts w:cs="Arial"/>
                <w:sz w:val="20"/>
                <w:szCs w:val="20"/>
              </w:rPr>
              <w:t>Von</w:t>
            </w:r>
          </w:p>
        </w:tc>
        <w:tc>
          <w:tcPr>
            <w:tcW w:w="4284" w:type="dxa"/>
            <w:shd w:val="clear" w:color="auto" w:fill="F3F3F3"/>
          </w:tcPr>
          <w:p w:rsidR="00AB7B94" w:rsidRPr="00AB7B94" w:rsidRDefault="00AB7B94" w:rsidP="00AB7B94">
            <w:pPr>
              <w:rPr>
                <w:rFonts w:cs="Arial"/>
                <w:sz w:val="20"/>
                <w:szCs w:val="20"/>
              </w:rPr>
            </w:pPr>
            <w:r w:rsidRPr="00AB7B94">
              <w:rPr>
                <w:rFonts w:cs="Arial"/>
                <w:sz w:val="20"/>
                <w:szCs w:val="20"/>
              </w:rPr>
              <w:t>Bemerkung</w:t>
            </w:r>
          </w:p>
        </w:tc>
      </w:tr>
      <w:tr w:rsidR="00AB7B94" w:rsidRPr="00AB7B94">
        <w:tc>
          <w:tcPr>
            <w:tcW w:w="1134" w:type="dxa"/>
          </w:tcPr>
          <w:p w:rsidR="00AB7B94" w:rsidRPr="00AB7B94" w:rsidRDefault="00AB7B94" w:rsidP="00AB7B94">
            <w:pPr>
              <w:rPr>
                <w:rFonts w:cs="Arial"/>
                <w:sz w:val="20"/>
                <w:szCs w:val="20"/>
              </w:rPr>
            </w:pPr>
            <w:r w:rsidRPr="00AB7B94">
              <w:rPr>
                <w:rFonts w:cs="Arial"/>
                <w:sz w:val="20"/>
                <w:szCs w:val="20"/>
              </w:rPr>
              <w:t>0.1</w:t>
            </w:r>
          </w:p>
        </w:tc>
        <w:tc>
          <w:tcPr>
            <w:tcW w:w="1560" w:type="dxa"/>
          </w:tcPr>
          <w:p w:rsidR="00AB7B94" w:rsidRPr="00AB7B94" w:rsidRDefault="004A0DEB" w:rsidP="00AB7B94">
            <w:pPr>
              <w:rPr>
                <w:rFonts w:cs="Arial"/>
                <w:sz w:val="20"/>
                <w:szCs w:val="20"/>
              </w:rPr>
            </w:pPr>
            <w:r>
              <w:rPr>
                <w:rFonts w:cs="Arial"/>
                <w:sz w:val="20"/>
                <w:szCs w:val="20"/>
              </w:rPr>
              <w:t>18.03.12</w:t>
            </w:r>
          </w:p>
        </w:tc>
        <w:tc>
          <w:tcPr>
            <w:tcW w:w="2126" w:type="dxa"/>
          </w:tcPr>
          <w:p w:rsidR="004A0DEB" w:rsidRDefault="004A0DEB" w:rsidP="00AB7B94">
            <w:pPr>
              <w:rPr>
                <w:rFonts w:cs="Arial"/>
                <w:sz w:val="20"/>
                <w:szCs w:val="20"/>
              </w:rPr>
            </w:pPr>
            <w:r>
              <w:rPr>
                <w:rFonts w:cs="Arial"/>
                <w:sz w:val="20"/>
                <w:szCs w:val="20"/>
              </w:rPr>
              <w:t>Alexander Benölken</w:t>
            </w:r>
          </w:p>
          <w:p w:rsidR="004A0DEB" w:rsidRPr="00AB7B94" w:rsidRDefault="004A0DEB" w:rsidP="00AB7B94">
            <w:pPr>
              <w:rPr>
                <w:rFonts w:cs="Arial"/>
                <w:sz w:val="20"/>
                <w:szCs w:val="20"/>
              </w:rPr>
            </w:pPr>
            <w:r>
              <w:rPr>
                <w:rFonts w:cs="Arial"/>
                <w:sz w:val="20"/>
                <w:szCs w:val="20"/>
              </w:rPr>
              <w:t xml:space="preserve">Patrick </w:t>
            </w:r>
            <w:proofErr w:type="spellStart"/>
            <w:r>
              <w:rPr>
                <w:rFonts w:cs="Arial"/>
                <w:sz w:val="20"/>
                <w:szCs w:val="20"/>
              </w:rPr>
              <w:t>Wiebeler</w:t>
            </w:r>
            <w:proofErr w:type="spellEnd"/>
          </w:p>
        </w:tc>
        <w:tc>
          <w:tcPr>
            <w:tcW w:w="4284" w:type="dxa"/>
          </w:tcPr>
          <w:p w:rsidR="00AB7B94" w:rsidRPr="00AB7B94" w:rsidRDefault="004A0DEB" w:rsidP="00AB7B94">
            <w:pPr>
              <w:rPr>
                <w:rFonts w:cs="Arial"/>
                <w:sz w:val="20"/>
                <w:szCs w:val="20"/>
              </w:rPr>
            </w:pPr>
            <w:r>
              <w:rPr>
                <w:rFonts w:cs="Arial"/>
                <w:sz w:val="20"/>
                <w:szCs w:val="20"/>
              </w:rPr>
              <w:t>Initiale Anlage</w:t>
            </w:r>
          </w:p>
        </w:tc>
      </w:tr>
      <w:tr w:rsidR="00AB7B94" w:rsidRPr="00AB7B94">
        <w:tc>
          <w:tcPr>
            <w:tcW w:w="1134" w:type="dxa"/>
          </w:tcPr>
          <w:p w:rsidR="00AB7B94" w:rsidRPr="00AB7B94" w:rsidRDefault="00AB7B94" w:rsidP="00AB7B94">
            <w:pPr>
              <w:rPr>
                <w:rFonts w:cs="Arial"/>
                <w:sz w:val="20"/>
                <w:szCs w:val="20"/>
              </w:rPr>
            </w:pPr>
          </w:p>
        </w:tc>
        <w:tc>
          <w:tcPr>
            <w:tcW w:w="1560" w:type="dxa"/>
          </w:tcPr>
          <w:p w:rsidR="00AB7B94" w:rsidRPr="00AB7B94" w:rsidRDefault="00AB7B94" w:rsidP="00AB7B94">
            <w:pPr>
              <w:rPr>
                <w:rFonts w:cs="Arial"/>
                <w:sz w:val="20"/>
                <w:szCs w:val="20"/>
              </w:rPr>
            </w:pPr>
          </w:p>
        </w:tc>
        <w:tc>
          <w:tcPr>
            <w:tcW w:w="2126" w:type="dxa"/>
          </w:tcPr>
          <w:p w:rsidR="00AB7B94" w:rsidRPr="00AB7B94" w:rsidRDefault="00AB7B94" w:rsidP="00AB7B94">
            <w:pPr>
              <w:rPr>
                <w:rFonts w:cs="Arial"/>
                <w:sz w:val="20"/>
                <w:szCs w:val="20"/>
              </w:rPr>
            </w:pPr>
          </w:p>
        </w:tc>
        <w:tc>
          <w:tcPr>
            <w:tcW w:w="4284" w:type="dxa"/>
          </w:tcPr>
          <w:p w:rsidR="00AB7B94" w:rsidRPr="00AB7B94" w:rsidRDefault="00AB7B94" w:rsidP="00AB7B94">
            <w:pPr>
              <w:rPr>
                <w:rFonts w:cs="Arial"/>
                <w:sz w:val="20"/>
                <w:szCs w:val="20"/>
              </w:rPr>
            </w:pPr>
          </w:p>
        </w:tc>
      </w:tr>
      <w:tr w:rsidR="00AB7B94" w:rsidRPr="00AB7B94">
        <w:tc>
          <w:tcPr>
            <w:tcW w:w="1134" w:type="dxa"/>
          </w:tcPr>
          <w:p w:rsidR="00AB7B94" w:rsidRPr="00AB7B94" w:rsidRDefault="00AB7B94" w:rsidP="00AB7B94">
            <w:pPr>
              <w:rPr>
                <w:rFonts w:cs="Arial"/>
                <w:sz w:val="20"/>
                <w:szCs w:val="20"/>
              </w:rPr>
            </w:pPr>
          </w:p>
        </w:tc>
        <w:tc>
          <w:tcPr>
            <w:tcW w:w="1560" w:type="dxa"/>
          </w:tcPr>
          <w:p w:rsidR="00AB7B94" w:rsidRPr="00AB7B94" w:rsidRDefault="00AB7B94" w:rsidP="00AB7B94">
            <w:pPr>
              <w:rPr>
                <w:rFonts w:cs="Arial"/>
                <w:sz w:val="20"/>
                <w:szCs w:val="20"/>
              </w:rPr>
            </w:pPr>
          </w:p>
        </w:tc>
        <w:tc>
          <w:tcPr>
            <w:tcW w:w="2126" w:type="dxa"/>
          </w:tcPr>
          <w:p w:rsidR="00AB7B94" w:rsidRPr="00AB7B94" w:rsidRDefault="00AB7B94" w:rsidP="00AB7B94">
            <w:pPr>
              <w:rPr>
                <w:rFonts w:cs="Arial"/>
                <w:sz w:val="20"/>
                <w:szCs w:val="20"/>
              </w:rPr>
            </w:pPr>
          </w:p>
        </w:tc>
        <w:tc>
          <w:tcPr>
            <w:tcW w:w="4284" w:type="dxa"/>
          </w:tcPr>
          <w:p w:rsidR="00AB7B94" w:rsidRPr="00AB7B94" w:rsidRDefault="00AB7B94" w:rsidP="00AB7B94">
            <w:pPr>
              <w:rPr>
                <w:rFonts w:cs="Arial"/>
                <w:sz w:val="20"/>
                <w:szCs w:val="20"/>
              </w:rPr>
            </w:pPr>
          </w:p>
        </w:tc>
      </w:tr>
      <w:tr w:rsidR="00AB7B94" w:rsidRPr="00AB7B94">
        <w:tc>
          <w:tcPr>
            <w:tcW w:w="1134" w:type="dxa"/>
          </w:tcPr>
          <w:p w:rsidR="00AB7B94" w:rsidRPr="00AB7B94" w:rsidRDefault="00AB7B94" w:rsidP="00AB7B94">
            <w:pPr>
              <w:rPr>
                <w:rFonts w:cs="Arial"/>
                <w:sz w:val="20"/>
                <w:szCs w:val="20"/>
              </w:rPr>
            </w:pPr>
          </w:p>
        </w:tc>
        <w:tc>
          <w:tcPr>
            <w:tcW w:w="1560" w:type="dxa"/>
          </w:tcPr>
          <w:p w:rsidR="00AB7B94" w:rsidRPr="00AB7B94" w:rsidRDefault="00AB7B94" w:rsidP="00AB7B94">
            <w:pPr>
              <w:rPr>
                <w:rFonts w:cs="Arial"/>
                <w:sz w:val="20"/>
                <w:szCs w:val="20"/>
              </w:rPr>
            </w:pPr>
          </w:p>
        </w:tc>
        <w:tc>
          <w:tcPr>
            <w:tcW w:w="2126" w:type="dxa"/>
          </w:tcPr>
          <w:p w:rsidR="00AB7B94" w:rsidRPr="00AB7B94" w:rsidRDefault="00AB7B94" w:rsidP="00AB7B94">
            <w:pPr>
              <w:rPr>
                <w:rFonts w:cs="Arial"/>
                <w:sz w:val="20"/>
                <w:szCs w:val="20"/>
              </w:rPr>
            </w:pPr>
          </w:p>
        </w:tc>
        <w:tc>
          <w:tcPr>
            <w:tcW w:w="4284" w:type="dxa"/>
          </w:tcPr>
          <w:p w:rsidR="00AB7B94" w:rsidRPr="00AB7B94" w:rsidRDefault="00AB7B94" w:rsidP="00AB7B94">
            <w:pPr>
              <w:rPr>
                <w:rFonts w:cs="Arial"/>
                <w:sz w:val="20"/>
                <w:szCs w:val="20"/>
              </w:rPr>
            </w:pPr>
          </w:p>
        </w:tc>
      </w:tr>
      <w:tr w:rsidR="00AB7B94" w:rsidRPr="00AB7B94">
        <w:tc>
          <w:tcPr>
            <w:tcW w:w="1134" w:type="dxa"/>
          </w:tcPr>
          <w:p w:rsidR="00AB7B94" w:rsidRPr="00AB7B94" w:rsidRDefault="00AB7B94" w:rsidP="00AB7B94">
            <w:pPr>
              <w:rPr>
                <w:rFonts w:cs="Arial"/>
                <w:sz w:val="20"/>
                <w:szCs w:val="20"/>
              </w:rPr>
            </w:pPr>
          </w:p>
        </w:tc>
        <w:tc>
          <w:tcPr>
            <w:tcW w:w="1560" w:type="dxa"/>
          </w:tcPr>
          <w:p w:rsidR="00AB7B94" w:rsidRPr="00AB7B94" w:rsidRDefault="00AB7B94" w:rsidP="00AB7B94">
            <w:pPr>
              <w:rPr>
                <w:rFonts w:cs="Arial"/>
                <w:sz w:val="20"/>
                <w:szCs w:val="20"/>
              </w:rPr>
            </w:pPr>
          </w:p>
        </w:tc>
        <w:tc>
          <w:tcPr>
            <w:tcW w:w="2126" w:type="dxa"/>
          </w:tcPr>
          <w:p w:rsidR="00AB7B94" w:rsidRPr="00AB7B94" w:rsidRDefault="00AB7B94" w:rsidP="00AB7B94">
            <w:pPr>
              <w:rPr>
                <w:rFonts w:cs="Arial"/>
                <w:sz w:val="20"/>
                <w:szCs w:val="20"/>
              </w:rPr>
            </w:pPr>
          </w:p>
        </w:tc>
        <w:tc>
          <w:tcPr>
            <w:tcW w:w="4284" w:type="dxa"/>
          </w:tcPr>
          <w:p w:rsidR="00AB7B94" w:rsidRPr="00AB7B94" w:rsidRDefault="00AB7B94" w:rsidP="00AB7B94">
            <w:pPr>
              <w:rPr>
                <w:rFonts w:cs="Arial"/>
                <w:sz w:val="20"/>
                <w:szCs w:val="20"/>
              </w:rPr>
            </w:pPr>
          </w:p>
        </w:tc>
      </w:tr>
      <w:tr w:rsidR="00AB7B94" w:rsidRPr="00AB7B94">
        <w:tc>
          <w:tcPr>
            <w:tcW w:w="1134" w:type="dxa"/>
          </w:tcPr>
          <w:p w:rsidR="00AB7B94" w:rsidRPr="00AB7B94" w:rsidRDefault="00AB7B94" w:rsidP="00AB7B94">
            <w:pPr>
              <w:rPr>
                <w:rFonts w:cs="Arial"/>
                <w:sz w:val="20"/>
                <w:szCs w:val="20"/>
              </w:rPr>
            </w:pPr>
          </w:p>
        </w:tc>
        <w:tc>
          <w:tcPr>
            <w:tcW w:w="1560" w:type="dxa"/>
          </w:tcPr>
          <w:p w:rsidR="00AB7B94" w:rsidRPr="00AB7B94" w:rsidRDefault="00AB7B94" w:rsidP="00AB7B94">
            <w:pPr>
              <w:rPr>
                <w:rFonts w:cs="Arial"/>
                <w:sz w:val="20"/>
                <w:szCs w:val="20"/>
              </w:rPr>
            </w:pPr>
          </w:p>
        </w:tc>
        <w:tc>
          <w:tcPr>
            <w:tcW w:w="2126" w:type="dxa"/>
          </w:tcPr>
          <w:p w:rsidR="00AB7B94" w:rsidRPr="00AB7B94" w:rsidRDefault="00AB7B94" w:rsidP="00AB7B94">
            <w:pPr>
              <w:rPr>
                <w:rFonts w:cs="Arial"/>
                <w:sz w:val="20"/>
                <w:szCs w:val="20"/>
              </w:rPr>
            </w:pPr>
          </w:p>
        </w:tc>
        <w:tc>
          <w:tcPr>
            <w:tcW w:w="4284" w:type="dxa"/>
          </w:tcPr>
          <w:p w:rsidR="00AB7B94" w:rsidRPr="00AB7B94" w:rsidRDefault="00AB7B94" w:rsidP="00AB7B94">
            <w:pPr>
              <w:rPr>
                <w:rFonts w:cs="Arial"/>
                <w:sz w:val="20"/>
                <w:szCs w:val="20"/>
              </w:rPr>
            </w:pPr>
          </w:p>
        </w:tc>
      </w:tr>
    </w:tbl>
    <w:p w:rsidR="009C0744" w:rsidRDefault="009C0744" w:rsidP="009C0744"/>
    <w:p w:rsidR="000D0330" w:rsidRDefault="000D0330" w:rsidP="000D0330">
      <w:pPr>
        <w:pStyle w:val="Titel"/>
      </w:pPr>
      <w:r>
        <w:t>Inhalt</w:t>
      </w:r>
    </w:p>
    <w:p w:rsidR="000D0330" w:rsidRDefault="000D0330" w:rsidP="009C0744"/>
    <w:p w:rsidR="00596377" w:rsidRDefault="00674E83">
      <w:pPr>
        <w:pStyle w:val="Verzeichnis1"/>
        <w:tabs>
          <w:tab w:val="left" w:pos="440"/>
          <w:tab w:val="right" w:leader="dot" w:pos="9062"/>
        </w:tabs>
        <w:rPr>
          <w:rFonts w:asciiTheme="minorHAnsi" w:eastAsiaTheme="minorEastAsia" w:hAnsiTheme="minorHAnsi" w:cstheme="minorBidi"/>
          <w:noProof/>
          <w:szCs w:val="22"/>
        </w:rPr>
      </w:pPr>
      <w:r>
        <w:fldChar w:fldCharType="begin"/>
      </w:r>
      <w:r w:rsidR="009C0744">
        <w:instrText xml:space="preserve"> TOC \o "2-3" \h \z \t "Überschrift 1;1" </w:instrText>
      </w:r>
      <w:r>
        <w:fldChar w:fldCharType="separate"/>
      </w:r>
      <w:hyperlink w:anchor="_Toc320112440" w:history="1">
        <w:r w:rsidR="00596377" w:rsidRPr="00356059">
          <w:rPr>
            <w:rStyle w:val="Hyperlink"/>
            <w:noProof/>
          </w:rPr>
          <w:t>I</w:t>
        </w:r>
        <w:r w:rsidR="00596377">
          <w:rPr>
            <w:rFonts w:asciiTheme="minorHAnsi" w:eastAsiaTheme="minorEastAsia" w:hAnsiTheme="minorHAnsi" w:cstheme="minorBidi"/>
            <w:noProof/>
            <w:szCs w:val="22"/>
          </w:rPr>
          <w:tab/>
        </w:r>
        <w:r w:rsidR="00596377" w:rsidRPr="00356059">
          <w:rPr>
            <w:rStyle w:val="Hyperlink"/>
            <w:noProof/>
          </w:rPr>
          <w:t>Zielbestimmung und Zielgruppen</w:t>
        </w:r>
        <w:r w:rsidR="00596377">
          <w:rPr>
            <w:noProof/>
            <w:webHidden/>
          </w:rPr>
          <w:tab/>
        </w:r>
        <w:r w:rsidR="00596377">
          <w:rPr>
            <w:noProof/>
            <w:webHidden/>
          </w:rPr>
          <w:fldChar w:fldCharType="begin"/>
        </w:r>
        <w:r w:rsidR="00596377">
          <w:rPr>
            <w:noProof/>
            <w:webHidden/>
          </w:rPr>
          <w:instrText xml:space="preserve"> PAGEREF _Toc320112440 \h </w:instrText>
        </w:r>
        <w:r w:rsidR="00596377">
          <w:rPr>
            <w:noProof/>
            <w:webHidden/>
          </w:rPr>
        </w:r>
        <w:r w:rsidR="00596377">
          <w:rPr>
            <w:noProof/>
            <w:webHidden/>
          </w:rPr>
          <w:fldChar w:fldCharType="separate"/>
        </w:r>
        <w:r w:rsidR="00596377">
          <w:rPr>
            <w:noProof/>
            <w:webHidden/>
          </w:rPr>
          <w:t>3</w:t>
        </w:r>
        <w:r w:rsidR="00596377">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41" w:history="1">
        <w:r w:rsidRPr="00356059">
          <w:rPr>
            <w:rStyle w:val="Hyperlink"/>
            <w:noProof/>
          </w:rPr>
          <w:t>I.a</w:t>
        </w:r>
        <w:r>
          <w:rPr>
            <w:rFonts w:asciiTheme="minorHAnsi" w:eastAsiaTheme="minorEastAsia" w:hAnsiTheme="minorHAnsi" w:cstheme="minorBidi"/>
            <w:noProof/>
            <w:szCs w:val="22"/>
          </w:rPr>
          <w:tab/>
        </w:r>
        <w:r w:rsidRPr="00356059">
          <w:rPr>
            <w:rStyle w:val="Hyperlink"/>
            <w:noProof/>
          </w:rPr>
          <w:t>Produktperspektive</w:t>
        </w:r>
        <w:r>
          <w:rPr>
            <w:noProof/>
            <w:webHidden/>
          </w:rPr>
          <w:tab/>
        </w:r>
        <w:r>
          <w:rPr>
            <w:noProof/>
            <w:webHidden/>
          </w:rPr>
          <w:fldChar w:fldCharType="begin"/>
        </w:r>
        <w:r>
          <w:rPr>
            <w:noProof/>
            <w:webHidden/>
          </w:rPr>
          <w:instrText xml:space="preserve"> PAGEREF _Toc320112441 \h </w:instrText>
        </w:r>
        <w:r>
          <w:rPr>
            <w:noProof/>
            <w:webHidden/>
          </w:rPr>
        </w:r>
        <w:r>
          <w:rPr>
            <w:noProof/>
            <w:webHidden/>
          </w:rPr>
          <w:fldChar w:fldCharType="separate"/>
        </w:r>
        <w:r>
          <w:rPr>
            <w:noProof/>
            <w:webHidden/>
          </w:rPr>
          <w:t>3</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42" w:history="1">
        <w:r w:rsidRPr="00356059">
          <w:rPr>
            <w:rStyle w:val="Hyperlink"/>
            <w:noProof/>
          </w:rPr>
          <w:t>I.b</w:t>
        </w:r>
        <w:r>
          <w:rPr>
            <w:rFonts w:asciiTheme="minorHAnsi" w:eastAsiaTheme="minorEastAsia" w:hAnsiTheme="minorHAnsi" w:cstheme="minorBidi"/>
            <w:noProof/>
            <w:szCs w:val="22"/>
          </w:rPr>
          <w:tab/>
        </w:r>
        <w:r w:rsidRPr="00356059">
          <w:rPr>
            <w:rStyle w:val="Hyperlink"/>
            <w:noProof/>
          </w:rPr>
          <w:t>Einsatzkontext</w:t>
        </w:r>
        <w:r>
          <w:rPr>
            <w:noProof/>
            <w:webHidden/>
          </w:rPr>
          <w:tab/>
        </w:r>
        <w:r>
          <w:rPr>
            <w:noProof/>
            <w:webHidden/>
          </w:rPr>
          <w:fldChar w:fldCharType="begin"/>
        </w:r>
        <w:r>
          <w:rPr>
            <w:noProof/>
            <w:webHidden/>
          </w:rPr>
          <w:instrText xml:space="preserve"> PAGEREF _Toc320112442 \h </w:instrText>
        </w:r>
        <w:r>
          <w:rPr>
            <w:noProof/>
            <w:webHidden/>
          </w:rPr>
        </w:r>
        <w:r>
          <w:rPr>
            <w:noProof/>
            <w:webHidden/>
          </w:rPr>
          <w:fldChar w:fldCharType="separate"/>
        </w:r>
        <w:r>
          <w:rPr>
            <w:noProof/>
            <w:webHidden/>
          </w:rPr>
          <w:t>3</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43" w:history="1">
        <w:r w:rsidRPr="00356059">
          <w:rPr>
            <w:rStyle w:val="Hyperlink"/>
            <w:noProof/>
          </w:rPr>
          <w:t>I.c</w:t>
        </w:r>
        <w:r>
          <w:rPr>
            <w:rFonts w:asciiTheme="minorHAnsi" w:eastAsiaTheme="minorEastAsia" w:hAnsiTheme="minorHAnsi" w:cstheme="minorBidi"/>
            <w:noProof/>
            <w:szCs w:val="22"/>
          </w:rPr>
          <w:tab/>
        </w:r>
        <w:r w:rsidRPr="00356059">
          <w:rPr>
            <w:rStyle w:val="Hyperlink"/>
            <w:noProof/>
          </w:rPr>
          <w:t>Zielgruppe</w:t>
        </w:r>
        <w:r>
          <w:rPr>
            <w:noProof/>
            <w:webHidden/>
          </w:rPr>
          <w:tab/>
        </w:r>
        <w:r>
          <w:rPr>
            <w:noProof/>
            <w:webHidden/>
          </w:rPr>
          <w:fldChar w:fldCharType="begin"/>
        </w:r>
        <w:r>
          <w:rPr>
            <w:noProof/>
            <w:webHidden/>
          </w:rPr>
          <w:instrText xml:space="preserve"> PAGEREF _Toc320112443 \h </w:instrText>
        </w:r>
        <w:r>
          <w:rPr>
            <w:noProof/>
            <w:webHidden/>
          </w:rPr>
        </w:r>
        <w:r>
          <w:rPr>
            <w:noProof/>
            <w:webHidden/>
          </w:rPr>
          <w:fldChar w:fldCharType="separate"/>
        </w:r>
        <w:r>
          <w:rPr>
            <w:noProof/>
            <w:webHidden/>
          </w:rPr>
          <w:t>3</w:t>
        </w:r>
        <w:r>
          <w:rPr>
            <w:noProof/>
            <w:webHidden/>
          </w:rPr>
          <w:fldChar w:fldCharType="end"/>
        </w:r>
      </w:hyperlink>
    </w:p>
    <w:p w:rsidR="00596377" w:rsidRDefault="00596377">
      <w:pPr>
        <w:pStyle w:val="Verzeichnis1"/>
        <w:tabs>
          <w:tab w:val="left" w:pos="440"/>
          <w:tab w:val="right" w:leader="dot" w:pos="9062"/>
        </w:tabs>
        <w:rPr>
          <w:rFonts w:asciiTheme="minorHAnsi" w:eastAsiaTheme="minorEastAsia" w:hAnsiTheme="minorHAnsi" w:cstheme="minorBidi"/>
          <w:noProof/>
          <w:szCs w:val="22"/>
        </w:rPr>
      </w:pPr>
      <w:hyperlink w:anchor="_Toc320112444" w:history="1">
        <w:r w:rsidRPr="00356059">
          <w:rPr>
            <w:rStyle w:val="Hyperlink"/>
            <w:noProof/>
          </w:rPr>
          <w:t>II</w:t>
        </w:r>
        <w:r>
          <w:rPr>
            <w:rFonts w:asciiTheme="minorHAnsi" w:eastAsiaTheme="minorEastAsia" w:hAnsiTheme="minorHAnsi" w:cstheme="minorBidi"/>
            <w:noProof/>
            <w:szCs w:val="22"/>
          </w:rPr>
          <w:tab/>
        </w:r>
        <w:r w:rsidRPr="00356059">
          <w:rPr>
            <w:rStyle w:val="Hyperlink"/>
            <w:noProof/>
          </w:rPr>
          <w:t>Funktionale Anforderungen</w:t>
        </w:r>
        <w:r>
          <w:rPr>
            <w:noProof/>
            <w:webHidden/>
          </w:rPr>
          <w:tab/>
        </w:r>
        <w:r>
          <w:rPr>
            <w:noProof/>
            <w:webHidden/>
          </w:rPr>
          <w:fldChar w:fldCharType="begin"/>
        </w:r>
        <w:r>
          <w:rPr>
            <w:noProof/>
            <w:webHidden/>
          </w:rPr>
          <w:instrText xml:space="preserve"> PAGEREF _Toc320112444 \h </w:instrText>
        </w:r>
        <w:r>
          <w:rPr>
            <w:noProof/>
            <w:webHidden/>
          </w:rPr>
        </w:r>
        <w:r>
          <w:rPr>
            <w:noProof/>
            <w:webHidden/>
          </w:rPr>
          <w:fldChar w:fldCharType="separate"/>
        </w:r>
        <w:r>
          <w:rPr>
            <w:noProof/>
            <w:webHidden/>
          </w:rPr>
          <w:t>4</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45" w:history="1">
        <w:r w:rsidRPr="00356059">
          <w:rPr>
            <w:rStyle w:val="Hyperlink"/>
            <w:noProof/>
          </w:rPr>
          <w:t>II.a</w:t>
        </w:r>
        <w:r>
          <w:rPr>
            <w:rFonts w:asciiTheme="minorHAnsi" w:eastAsiaTheme="minorEastAsia" w:hAnsiTheme="minorHAnsi" w:cstheme="minorBidi"/>
            <w:noProof/>
            <w:szCs w:val="22"/>
          </w:rPr>
          <w:tab/>
        </w:r>
        <w:r w:rsidRPr="00356059">
          <w:rPr>
            <w:rStyle w:val="Hyperlink"/>
            <w:noProof/>
          </w:rPr>
          <w:t>Produktfunktionen</w:t>
        </w:r>
        <w:r>
          <w:rPr>
            <w:noProof/>
            <w:webHidden/>
          </w:rPr>
          <w:tab/>
        </w:r>
        <w:r>
          <w:rPr>
            <w:noProof/>
            <w:webHidden/>
          </w:rPr>
          <w:fldChar w:fldCharType="begin"/>
        </w:r>
        <w:r>
          <w:rPr>
            <w:noProof/>
            <w:webHidden/>
          </w:rPr>
          <w:instrText xml:space="preserve"> PAGEREF _Toc320112445 \h </w:instrText>
        </w:r>
        <w:r>
          <w:rPr>
            <w:noProof/>
            <w:webHidden/>
          </w:rPr>
        </w:r>
        <w:r>
          <w:rPr>
            <w:noProof/>
            <w:webHidden/>
          </w:rPr>
          <w:fldChar w:fldCharType="separate"/>
        </w:r>
        <w:r>
          <w:rPr>
            <w:noProof/>
            <w:webHidden/>
          </w:rPr>
          <w:t>4</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46" w:history="1">
        <w:r w:rsidRPr="00356059">
          <w:rPr>
            <w:rStyle w:val="Hyperlink"/>
            <w:noProof/>
          </w:rPr>
          <w:t>II.a.1</w:t>
        </w:r>
        <w:r>
          <w:rPr>
            <w:rFonts w:asciiTheme="minorHAnsi" w:eastAsiaTheme="minorEastAsia" w:hAnsiTheme="minorHAnsi" w:cstheme="minorBidi"/>
            <w:noProof/>
            <w:szCs w:val="22"/>
          </w:rPr>
          <w:tab/>
        </w:r>
        <w:r w:rsidRPr="00356059">
          <w:rPr>
            <w:rStyle w:val="Hyperlink"/>
            <w:noProof/>
          </w:rPr>
          <w:t>Benutzerfunktionen</w:t>
        </w:r>
        <w:r>
          <w:rPr>
            <w:noProof/>
            <w:webHidden/>
          </w:rPr>
          <w:tab/>
        </w:r>
        <w:r>
          <w:rPr>
            <w:noProof/>
            <w:webHidden/>
          </w:rPr>
          <w:fldChar w:fldCharType="begin"/>
        </w:r>
        <w:r>
          <w:rPr>
            <w:noProof/>
            <w:webHidden/>
          </w:rPr>
          <w:instrText xml:space="preserve"> PAGEREF _Toc320112446 \h </w:instrText>
        </w:r>
        <w:r>
          <w:rPr>
            <w:noProof/>
            <w:webHidden/>
          </w:rPr>
        </w:r>
        <w:r>
          <w:rPr>
            <w:noProof/>
            <w:webHidden/>
          </w:rPr>
          <w:fldChar w:fldCharType="separate"/>
        </w:r>
        <w:r>
          <w:rPr>
            <w:noProof/>
            <w:webHidden/>
          </w:rPr>
          <w:t>4</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47" w:history="1">
        <w:r w:rsidRPr="00356059">
          <w:rPr>
            <w:rStyle w:val="Hyperlink"/>
            <w:noProof/>
          </w:rPr>
          <w:t>II.a.2</w:t>
        </w:r>
        <w:r>
          <w:rPr>
            <w:rFonts w:asciiTheme="minorHAnsi" w:eastAsiaTheme="minorEastAsia" w:hAnsiTheme="minorHAnsi" w:cstheme="minorBidi"/>
            <w:noProof/>
            <w:szCs w:val="22"/>
          </w:rPr>
          <w:tab/>
        </w:r>
        <w:r w:rsidRPr="00356059">
          <w:rPr>
            <w:rStyle w:val="Hyperlink"/>
            <w:noProof/>
          </w:rPr>
          <w:t>Eventfunktionen</w:t>
        </w:r>
        <w:r>
          <w:rPr>
            <w:noProof/>
            <w:webHidden/>
          </w:rPr>
          <w:tab/>
        </w:r>
        <w:r>
          <w:rPr>
            <w:noProof/>
            <w:webHidden/>
          </w:rPr>
          <w:fldChar w:fldCharType="begin"/>
        </w:r>
        <w:r>
          <w:rPr>
            <w:noProof/>
            <w:webHidden/>
          </w:rPr>
          <w:instrText xml:space="preserve"> PAGEREF _Toc320112447 \h </w:instrText>
        </w:r>
        <w:r>
          <w:rPr>
            <w:noProof/>
            <w:webHidden/>
          </w:rPr>
        </w:r>
        <w:r>
          <w:rPr>
            <w:noProof/>
            <w:webHidden/>
          </w:rPr>
          <w:fldChar w:fldCharType="separate"/>
        </w:r>
        <w:r>
          <w:rPr>
            <w:noProof/>
            <w:webHidden/>
          </w:rPr>
          <w:t>4</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48" w:history="1">
        <w:r w:rsidRPr="00356059">
          <w:rPr>
            <w:rStyle w:val="Hyperlink"/>
            <w:noProof/>
          </w:rPr>
          <w:t>II.a.3</w:t>
        </w:r>
        <w:r>
          <w:rPr>
            <w:rFonts w:asciiTheme="minorHAnsi" w:eastAsiaTheme="minorEastAsia" w:hAnsiTheme="minorHAnsi" w:cstheme="minorBidi"/>
            <w:noProof/>
            <w:szCs w:val="22"/>
          </w:rPr>
          <w:tab/>
        </w:r>
        <w:r w:rsidRPr="00356059">
          <w:rPr>
            <w:rStyle w:val="Hyperlink"/>
            <w:noProof/>
          </w:rPr>
          <w:t>Administratorfunktionen</w:t>
        </w:r>
        <w:r>
          <w:rPr>
            <w:noProof/>
            <w:webHidden/>
          </w:rPr>
          <w:tab/>
        </w:r>
        <w:r>
          <w:rPr>
            <w:noProof/>
            <w:webHidden/>
          </w:rPr>
          <w:fldChar w:fldCharType="begin"/>
        </w:r>
        <w:r>
          <w:rPr>
            <w:noProof/>
            <w:webHidden/>
          </w:rPr>
          <w:instrText xml:space="preserve"> PAGEREF _Toc320112448 \h </w:instrText>
        </w:r>
        <w:r>
          <w:rPr>
            <w:noProof/>
            <w:webHidden/>
          </w:rPr>
        </w:r>
        <w:r>
          <w:rPr>
            <w:noProof/>
            <w:webHidden/>
          </w:rPr>
          <w:fldChar w:fldCharType="separate"/>
        </w:r>
        <w:r>
          <w:rPr>
            <w:noProof/>
            <w:webHidden/>
          </w:rPr>
          <w:t>5</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49" w:history="1">
        <w:r w:rsidRPr="00356059">
          <w:rPr>
            <w:rStyle w:val="Hyperlink"/>
            <w:noProof/>
          </w:rPr>
          <w:t>II.b</w:t>
        </w:r>
        <w:r>
          <w:rPr>
            <w:rFonts w:asciiTheme="minorHAnsi" w:eastAsiaTheme="minorEastAsia" w:hAnsiTheme="minorHAnsi" w:cstheme="minorBidi"/>
            <w:noProof/>
            <w:szCs w:val="22"/>
          </w:rPr>
          <w:tab/>
        </w:r>
        <w:r w:rsidRPr="00356059">
          <w:rPr>
            <w:rStyle w:val="Hyperlink"/>
            <w:noProof/>
          </w:rPr>
          <w:t>Anwendungsfalldiagramm</w:t>
        </w:r>
        <w:r>
          <w:rPr>
            <w:noProof/>
            <w:webHidden/>
          </w:rPr>
          <w:tab/>
        </w:r>
        <w:r>
          <w:rPr>
            <w:noProof/>
            <w:webHidden/>
          </w:rPr>
          <w:fldChar w:fldCharType="begin"/>
        </w:r>
        <w:r>
          <w:rPr>
            <w:noProof/>
            <w:webHidden/>
          </w:rPr>
          <w:instrText xml:space="preserve"> PAGEREF _Toc320112449 \h </w:instrText>
        </w:r>
        <w:r>
          <w:rPr>
            <w:noProof/>
            <w:webHidden/>
          </w:rPr>
        </w:r>
        <w:r>
          <w:rPr>
            <w:noProof/>
            <w:webHidden/>
          </w:rPr>
          <w:fldChar w:fldCharType="separate"/>
        </w:r>
        <w:r>
          <w:rPr>
            <w:noProof/>
            <w:webHidden/>
          </w:rPr>
          <w:t>5</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50" w:history="1">
        <w:r w:rsidRPr="00356059">
          <w:rPr>
            <w:rStyle w:val="Hyperlink"/>
            <w:noProof/>
          </w:rPr>
          <w:t>II.c</w:t>
        </w:r>
        <w:r>
          <w:rPr>
            <w:rFonts w:asciiTheme="minorHAnsi" w:eastAsiaTheme="minorEastAsia" w:hAnsiTheme="minorHAnsi" w:cstheme="minorBidi"/>
            <w:noProof/>
            <w:szCs w:val="22"/>
          </w:rPr>
          <w:tab/>
        </w:r>
        <w:r w:rsidRPr="00356059">
          <w:rPr>
            <w:rStyle w:val="Hyperlink"/>
            <w:noProof/>
          </w:rPr>
          <w:t>Produktdaten</w:t>
        </w:r>
        <w:r>
          <w:rPr>
            <w:noProof/>
            <w:webHidden/>
          </w:rPr>
          <w:tab/>
        </w:r>
        <w:r>
          <w:rPr>
            <w:noProof/>
            <w:webHidden/>
          </w:rPr>
          <w:fldChar w:fldCharType="begin"/>
        </w:r>
        <w:r>
          <w:rPr>
            <w:noProof/>
            <w:webHidden/>
          </w:rPr>
          <w:instrText xml:space="preserve"> PAGEREF _Toc320112450 \h </w:instrText>
        </w:r>
        <w:r>
          <w:rPr>
            <w:noProof/>
            <w:webHidden/>
          </w:rPr>
        </w:r>
        <w:r>
          <w:rPr>
            <w:noProof/>
            <w:webHidden/>
          </w:rPr>
          <w:fldChar w:fldCharType="separate"/>
        </w:r>
        <w:r>
          <w:rPr>
            <w:noProof/>
            <w:webHidden/>
          </w:rPr>
          <w:t>5</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51" w:history="1">
        <w:r w:rsidRPr="00356059">
          <w:rPr>
            <w:rStyle w:val="Hyperlink"/>
            <w:noProof/>
          </w:rPr>
          <w:t>II.d</w:t>
        </w:r>
        <w:r>
          <w:rPr>
            <w:rFonts w:asciiTheme="minorHAnsi" w:eastAsiaTheme="minorEastAsia" w:hAnsiTheme="minorHAnsi" w:cstheme="minorBidi"/>
            <w:noProof/>
            <w:szCs w:val="22"/>
          </w:rPr>
          <w:tab/>
        </w:r>
        <w:r w:rsidRPr="00356059">
          <w:rPr>
            <w:rStyle w:val="Hyperlink"/>
            <w:noProof/>
          </w:rPr>
          <w:t>Domänenklassendiagramm</w:t>
        </w:r>
        <w:r>
          <w:rPr>
            <w:noProof/>
            <w:webHidden/>
          </w:rPr>
          <w:tab/>
        </w:r>
        <w:r>
          <w:rPr>
            <w:noProof/>
            <w:webHidden/>
          </w:rPr>
          <w:fldChar w:fldCharType="begin"/>
        </w:r>
        <w:r>
          <w:rPr>
            <w:noProof/>
            <w:webHidden/>
          </w:rPr>
          <w:instrText xml:space="preserve"> PAGEREF _Toc320112451 \h </w:instrText>
        </w:r>
        <w:r>
          <w:rPr>
            <w:noProof/>
            <w:webHidden/>
          </w:rPr>
        </w:r>
        <w:r>
          <w:rPr>
            <w:noProof/>
            <w:webHidden/>
          </w:rPr>
          <w:fldChar w:fldCharType="separate"/>
        </w:r>
        <w:r>
          <w:rPr>
            <w:noProof/>
            <w:webHidden/>
          </w:rPr>
          <w:t>6</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52" w:history="1">
        <w:r w:rsidRPr="00356059">
          <w:rPr>
            <w:rStyle w:val="Hyperlink"/>
            <w:noProof/>
          </w:rPr>
          <w:t>II.e</w:t>
        </w:r>
        <w:r>
          <w:rPr>
            <w:rFonts w:asciiTheme="minorHAnsi" w:eastAsiaTheme="minorEastAsia" w:hAnsiTheme="minorHAnsi" w:cstheme="minorBidi"/>
            <w:noProof/>
            <w:szCs w:val="22"/>
          </w:rPr>
          <w:tab/>
        </w:r>
        <w:r w:rsidRPr="00356059">
          <w:rPr>
            <w:rStyle w:val="Hyperlink"/>
            <w:noProof/>
          </w:rPr>
          <w:t>Produktschnittstellen</w:t>
        </w:r>
        <w:r>
          <w:rPr>
            <w:noProof/>
            <w:webHidden/>
          </w:rPr>
          <w:tab/>
        </w:r>
        <w:r>
          <w:rPr>
            <w:noProof/>
            <w:webHidden/>
          </w:rPr>
          <w:fldChar w:fldCharType="begin"/>
        </w:r>
        <w:r>
          <w:rPr>
            <w:noProof/>
            <w:webHidden/>
          </w:rPr>
          <w:instrText xml:space="preserve"> PAGEREF _Toc320112452 \h </w:instrText>
        </w:r>
        <w:r>
          <w:rPr>
            <w:noProof/>
            <w:webHidden/>
          </w:rPr>
        </w:r>
        <w:r>
          <w:rPr>
            <w:noProof/>
            <w:webHidden/>
          </w:rPr>
          <w:fldChar w:fldCharType="separate"/>
        </w:r>
        <w:r>
          <w:rPr>
            <w:noProof/>
            <w:webHidden/>
          </w:rPr>
          <w:t>6</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53" w:history="1">
        <w:r w:rsidRPr="00356059">
          <w:rPr>
            <w:rStyle w:val="Hyperlink"/>
            <w:noProof/>
          </w:rPr>
          <w:t>II.f</w:t>
        </w:r>
        <w:r>
          <w:rPr>
            <w:rFonts w:asciiTheme="minorHAnsi" w:eastAsiaTheme="minorEastAsia" w:hAnsiTheme="minorHAnsi" w:cstheme="minorBidi"/>
            <w:noProof/>
            <w:szCs w:val="22"/>
          </w:rPr>
          <w:tab/>
        </w:r>
        <w:r w:rsidRPr="00356059">
          <w:rPr>
            <w:rStyle w:val="Hyperlink"/>
            <w:noProof/>
          </w:rPr>
          <w:t>Anwenderprofile</w:t>
        </w:r>
        <w:r>
          <w:rPr>
            <w:noProof/>
            <w:webHidden/>
          </w:rPr>
          <w:tab/>
        </w:r>
        <w:r>
          <w:rPr>
            <w:noProof/>
            <w:webHidden/>
          </w:rPr>
          <w:fldChar w:fldCharType="begin"/>
        </w:r>
        <w:r>
          <w:rPr>
            <w:noProof/>
            <w:webHidden/>
          </w:rPr>
          <w:instrText xml:space="preserve"> PAGEREF _Toc320112453 \h </w:instrText>
        </w:r>
        <w:r>
          <w:rPr>
            <w:noProof/>
            <w:webHidden/>
          </w:rPr>
        </w:r>
        <w:r>
          <w:rPr>
            <w:noProof/>
            <w:webHidden/>
          </w:rPr>
          <w:fldChar w:fldCharType="separate"/>
        </w:r>
        <w:r>
          <w:rPr>
            <w:noProof/>
            <w:webHidden/>
          </w:rPr>
          <w:t>6</w:t>
        </w:r>
        <w:r>
          <w:rPr>
            <w:noProof/>
            <w:webHidden/>
          </w:rPr>
          <w:fldChar w:fldCharType="end"/>
        </w:r>
      </w:hyperlink>
    </w:p>
    <w:p w:rsidR="00596377" w:rsidRDefault="00596377">
      <w:pPr>
        <w:pStyle w:val="Verzeichnis1"/>
        <w:tabs>
          <w:tab w:val="left" w:pos="440"/>
          <w:tab w:val="right" w:leader="dot" w:pos="9062"/>
        </w:tabs>
        <w:rPr>
          <w:rFonts w:asciiTheme="minorHAnsi" w:eastAsiaTheme="minorEastAsia" w:hAnsiTheme="minorHAnsi" w:cstheme="minorBidi"/>
          <w:noProof/>
          <w:szCs w:val="22"/>
        </w:rPr>
      </w:pPr>
      <w:hyperlink w:anchor="_Toc320112454" w:history="1">
        <w:r w:rsidRPr="00356059">
          <w:rPr>
            <w:rStyle w:val="Hyperlink"/>
            <w:noProof/>
          </w:rPr>
          <w:t>III</w:t>
        </w:r>
        <w:r>
          <w:rPr>
            <w:rFonts w:asciiTheme="minorHAnsi" w:eastAsiaTheme="minorEastAsia" w:hAnsiTheme="minorHAnsi" w:cstheme="minorBidi"/>
            <w:noProof/>
            <w:szCs w:val="22"/>
          </w:rPr>
          <w:tab/>
        </w:r>
        <w:r w:rsidRPr="00356059">
          <w:rPr>
            <w:rStyle w:val="Hyperlink"/>
            <w:noProof/>
          </w:rPr>
          <w:t>Qualitätsanforderungen</w:t>
        </w:r>
        <w:r>
          <w:rPr>
            <w:noProof/>
            <w:webHidden/>
          </w:rPr>
          <w:tab/>
        </w:r>
        <w:r>
          <w:rPr>
            <w:noProof/>
            <w:webHidden/>
          </w:rPr>
          <w:fldChar w:fldCharType="begin"/>
        </w:r>
        <w:r>
          <w:rPr>
            <w:noProof/>
            <w:webHidden/>
          </w:rPr>
          <w:instrText xml:space="preserve"> PAGEREF _Toc320112454 \h </w:instrText>
        </w:r>
        <w:r>
          <w:rPr>
            <w:noProof/>
            <w:webHidden/>
          </w:rPr>
        </w:r>
        <w:r>
          <w:rPr>
            <w:noProof/>
            <w:webHidden/>
          </w:rPr>
          <w:fldChar w:fldCharType="separate"/>
        </w:r>
        <w:r>
          <w:rPr>
            <w:noProof/>
            <w:webHidden/>
          </w:rPr>
          <w:t>7</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55" w:history="1">
        <w:r w:rsidRPr="00356059">
          <w:rPr>
            <w:rStyle w:val="Hyperlink"/>
            <w:noProof/>
          </w:rPr>
          <w:t>III.a</w:t>
        </w:r>
        <w:r>
          <w:rPr>
            <w:rFonts w:asciiTheme="minorHAnsi" w:eastAsiaTheme="minorEastAsia" w:hAnsiTheme="minorHAnsi" w:cstheme="minorBidi"/>
            <w:noProof/>
            <w:szCs w:val="22"/>
          </w:rPr>
          <w:tab/>
        </w:r>
        <w:r w:rsidRPr="00356059">
          <w:rPr>
            <w:rStyle w:val="Hyperlink"/>
            <w:noProof/>
          </w:rPr>
          <w:t>Äußere und innere Qualität</w:t>
        </w:r>
        <w:r>
          <w:rPr>
            <w:noProof/>
            <w:webHidden/>
          </w:rPr>
          <w:tab/>
        </w:r>
        <w:r>
          <w:rPr>
            <w:noProof/>
            <w:webHidden/>
          </w:rPr>
          <w:fldChar w:fldCharType="begin"/>
        </w:r>
        <w:r>
          <w:rPr>
            <w:noProof/>
            <w:webHidden/>
          </w:rPr>
          <w:instrText xml:space="preserve"> PAGEREF _Toc320112455 \h </w:instrText>
        </w:r>
        <w:r>
          <w:rPr>
            <w:noProof/>
            <w:webHidden/>
          </w:rPr>
        </w:r>
        <w:r>
          <w:rPr>
            <w:noProof/>
            <w:webHidden/>
          </w:rPr>
          <w:fldChar w:fldCharType="separate"/>
        </w:r>
        <w:r>
          <w:rPr>
            <w:noProof/>
            <w:webHidden/>
          </w:rPr>
          <w:t>7</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56" w:history="1">
        <w:r w:rsidRPr="00356059">
          <w:rPr>
            <w:rStyle w:val="Hyperlink"/>
            <w:noProof/>
          </w:rPr>
          <w:t>III.a.1</w:t>
        </w:r>
        <w:r>
          <w:rPr>
            <w:rFonts w:asciiTheme="minorHAnsi" w:eastAsiaTheme="minorEastAsia" w:hAnsiTheme="minorHAnsi" w:cstheme="minorBidi"/>
            <w:noProof/>
            <w:szCs w:val="22"/>
          </w:rPr>
          <w:tab/>
        </w:r>
        <w:r w:rsidRPr="00356059">
          <w:rPr>
            <w:rStyle w:val="Hyperlink"/>
            <w:noProof/>
          </w:rPr>
          <w:t>Funktionalität</w:t>
        </w:r>
        <w:r>
          <w:rPr>
            <w:noProof/>
            <w:webHidden/>
          </w:rPr>
          <w:tab/>
        </w:r>
        <w:r>
          <w:rPr>
            <w:noProof/>
            <w:webHidden/>
          </w:rPr>
          <w:fldChar w:fldCharType="begin"/>
        </w:r>
        <w:r>
          <w:rPr>
            <w:noProof/>
            <w:webHidden/>
          </w:rPr>
          <w:instrText xml:space="preserve"> PAGEREF _Toc320112456 \h </w:instrText>
        </w:r>
        <w:r>
          <w:rPr>
            <w:noProof/>
            <w:webHidden/>
          </w:rPr>
        </w:r>
        <w:r>
          <w:rPr>
            <w:noProof/>
            <w:webHidden/>
          </w:rPr>
          <w:fldChar w:fldCharType="separate"/>
        </w:r>
        <w:r>
          <w:rPr>
            <w:noProof/>
            <w:webHidden/>
          </w:rPr>
          <w:t>7</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57" w:history="1">
        <w:r w:rsidRPr="00356059">
          <w:rPr>
            <w:rStyle w:val="Hyperlink"/>
            <w:noProof/>
          </w:rPr>
          <w:t>III.a.2</w:t>
        </w:r>
        <w:r>
          <w:rPr>
            <w:rFonts w:asciiTheme="minorHAnsi" w:eastAsiaTheme="minorEastAsia" w:hAnsiTheme="minorHAnsi" w:cstheme="minorBidi"/>
            <w:noProof/>
            <w:szCs w:val="22"/>
          </w:rPr>
          <w:tab/>
        </w:r>
        <w:r w:rsidRPr="00356059">
          <w:rPr>
            <w:rStyle w:val="Hyperlink"/>
            <w:noProof/>
          </w:rPr>
          <w:t>Zuverlässigkeit</w:t>
        </w:r>
        <w:r>
          <w:rPr>
            <w:noProof/>
            <w:webHidden/>
          </w:rPr>
          <w:tab/>
        </w:r>
        <w:r>
          <w:rPr>
            <w:noProof/>
            <w:webHidden/>
          </w:rPr>
          <w:fldChar w:fldCharType="begin"/>
        </w:r>
        <w:r>
          <w:rPr>
            <w:noProof/>
            <w:webHidden/>
          </w:rPr>
          <w:instrText xml:space="preserve"> PAGEREF _Toc320112457 \h </w:instrText>
        </w:r>
        <w:r>
          <w:rPr>
            <w:noProof/>
            <w:webHidden/>
          </w:rPr>
        </w:r>
        <w:r>
          <w:rPr>
            <w:noProof/>
            <w:webHidden/>
          </w:rPr>
          <w:fldChar w:fldCharType="separate"/>
        </w:r>
        <w:r>
          <w:rPr>
            <w:noProof/>
            <w:webHidden/>
          </w:rPr>
          <w:t>7</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58" w:history="1">
        <w:r w:rsidRPr="00356059">
          <w:rPr>
            <w:rStyle w:val="Hyperlink"/>
            <w:noProof/>
          </w:rPr>
          <w:t>III.a.3</w:t>
        </w:r>
        <w:r>
          <w:rPr>
            <w:rFonts w:asciiTheme="minorHAnsi" w:eastAsiaTheme="minorEastAsia" w:hAnsiTheme="minorHAnsi" w:cstheme="minorBidi"/>
            <w:noProof/>
            <w:szCs w:val="22"/>
          </w:rPr>
          <w:tab/>
        </w:r>
        <w:r w:rsidRPr="00356059">
          <w:rPr>
            <w:rStyle w:val="Hyperlink"/>
            <w:noProof/>
          </w:rPr>
          <w:t>Benutzbarkeit</w:t>
        </w:r>
        <w:r>
          <w:rPr>
            <w:noProof/>
            <w:webHidden/>
          </w:rPr>
          <w:tab/>
        </w:r>
        <w:r>
          <w:rPr>
            <w:noProof/>
            <w:webHidden/>
          </w:rPr>
          <w:fldChar w:fldCharType="begin"/>
        </w:r>
        <w:r>
          <w:rPr>
            <w:noProof/>
            <w:webHidden/>
          </w:rPr>
          <w:instrText xml:space="preserve"> PAGEREF _Toc320112458 \h </w:instrText>
        </w:r>
        <w:r>
          <w:rPr>
            <w:noProof/>
            <w:webHidden/>
          </w:rPr>
        </w:r>
        <w:r>
          <w:rPr>
            <w:noProof/>
            <w:webHidden/>
          </w:rPr>
          <w:fldChar w:fldCharType="separate"/>
        </w:r>
        <w:r>
          <w:rPr>
            <w:noProof/>
            <w:webHidden/>
          </w:rPr>
          <w:t>7</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59" w:history="1">
        <w:r w:rsidRPr="00356059">
          <w:rPr>
            <w:rStyle w:val="Hyperlink"/>
            <w:noProof/>
          </w:rPr>
          <w:t>III.a.4</w:t>
        </w:r>
        <w:r>
          <w:rPr>
            <w:rFonts w:asciiTheme="minorHAnsi" w:eastAsiaTheme="minorEastAsia" w:hAnsiTheme="minorHAnsi" w:cstheme="minorBidi"/>
            <w:noProof/>
            <w:szCs w:val="22"/>
          </w:rPr>
          <w:tab/>
        </w:r>
        <w:r w:rsidRPr="00356059">
          <w:rPr>
            <w:rStyle w:val="Hyperlink"/>
            <w:noProof/>
          </w:rPr>
          <w:t>Effizienz</w:t>
        </w:r>
        <w:r>
          <w:rPr>
            <w:noProof/>
            <w:webHidden/>
          </w:rPr>
          <w:tab/>
        </w:r>
        <w:r>
          <w:rPr>
            <w:noProof/>
            <w:webHidden/>
          </w:rPr>
          <w:fldChar w:fldCharType="begin"/>
        </w:r>
        <w:r>
          <w:rPr>
            <w:noProof/>
            <w:webHidden/>
          </w:rPr>
          <w:instrText xml:space="preserve"> PAGEREF _Toc320112459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60" w:history="1">
        <w:r w:rsidRPr="00356059">
          <w:rPr>
            <w:rStyle w:val="Hyperlink"/>
            <w:noProof/>
          </w:rPr>
          <w:t>III.a.5</w:t>
        </w:r>
        <w:r>
          <w:rPr>
            <w:rFonts w:asciiTheme="minorHAnsi" w:eastAsiaTheme="minorEastAsia" w:hAnsiTheme="minorHAnsi" w:cstheme="minorBidi"/>
            <w:noProof/>
            <w:szCs w:val="22"/>
          </w:rPr>
          <w:tab/>
        </w:r>
        <w:r w:rsidRPr="00356059">
          <w:rPr>
            <w:rStyle w:val="Hyperlink"/>
            <w:noProof/>
          </w:rPr>
          <w:t>Wartbarkeit</w:t>
        </w:r>
        <w:r>
          <w:rPr>
            <w:noProof/>
            <w:webHidden/>
          </w:rPr>
          <w:tab/>
        </w:r>
        <w:r>
          <w:rPr>
            <w:noProof/>
            <w:webHidden/>
          </w:rPr>
          <w:fldChar w:fldCharType="begin"/>
        </w:r>
        <w:r>
          <w:rPr>
            <w:noProof/>
            <w:webHidden/>
          </w:rPr>
          <w:instrText xml:space="preserve"> PAGEREF _Toc320112460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61" w:history="1">
        <w:r w:rsidRPr="00356059">
          <w:rPr>
            <w:rStyle w:val="Hyperlink"/>
            <w:noProof/>
          </w:rPr>
          <w:t>III.a.6</w:t>
        </w:r>
        <w:r>
          <w:rPr>
            <w:rFonts w:asciiTheme="minorHAnsi" w:eastAsiaTheme="minorEastAsia" w:hAnsiTheme="minorHAnsi" w:cstheme="minorBidi"/>
            <w:noProof/>
            <w:szCs w:val="22"/>
          </w:rPr>
          <w:tab/>
        </w:r>
        <w:r w:rsidRPr="00356059">
          <w:rPr>
            <w:rStyle w:val="Hyperlink"/>
            <w:noProof/>
          </w:rPr>
          <w:t>Portabilität</w:t>
        </w:r>
        <w:r>
          <w:rPr>
            <w:noProof/>
            <w:webHidden/>
          </w:rPr>
          <w:tab/>
        </w:r>
        <w:r>
          <w:rPr>
            <w:noProof/>
            <w:webHidden/>
          </w:rPr>
          <w:fldChar w:fldCharType="begin"/>
        </w:r>
        <w:r>
          <w:rPr>
            <w:noProof/>
            <w:webHidden/>
          </w:rPr>
          <w:instrText xml:space="preserve"> PAGEREF _Toc320112461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62" w:history="1">
        <w:r w:rsidRPr="00356059">
          <w:rPr>
            <w:rStyle w:val="Hyperlink"/>
            <w:noProof/>
          </w:rPr>
          <w:t>III.b</w:t>
        </w:r>
        <w:r>
          <w:rPr>
            <w:rFonts w:asciiTheme="minorHAnsi" w:eastAsiaTheme="minorEastAsia" w:hAnsiTheme="minorHAnsi" w:cstheme="minorBidi"/>
            <w:noProof/>
            <w:szCs w:val="22"/>
          </w:rPr>
          <w:tab/>
        </w:r>
        <w:r w:rsidRPr="00356059">
          <w:rPr>
            <w:rStyle w:val="Hyperlink"/>
            <w:noProof/>
          </w:rPr>
          <w:t>Gebrauchstauglichkeit</w:t>
        </w:r>
        <w:r>
          <w:rPr>
            <w:noProof/>
            <w:webHidden/>
          </w:rPr>
          <w:tab/>
        </w:r>
        <w:r>
          <w:rPr>
            <w:noProof/>
            <w:webHidden/>
          </w:rPr>
          <w:fldChar w:fldCharType="begin"/>
        </w:r>
        <w:r>
          <w:rPr>
            <w:noProof/>
            <w:webHidden/>
          </w:rPr>
          <w:instrText xml:space="preserve"> PAGEREF _Toc320112462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63" w:history="1">
        <w:r w:rsidRPr="00356059">
          <w:rPr>
            <w:rStyle w:val="Hyperlink"/>
            <w:noProof/>
          </w:rPr>
          <w:t>III.b.1</w:t>
        </w:r>
        <w:r>
          <w:rPr>
            <w:rFonts w:asciiTheme="minorHAnsi" w:eastAsiaTheme="minorEastAsia" w:hAnsiTheme="minorHAnsi" w:cstheme="minorBidi"/>
            <w:noProof/>
            <w:szCs w:val="22"/>
          </w:rPr>
          <w:tab/>
        </w:r>
        <w:r w:rsidRPr="00356059">
          <w:rPr>
            <w:rStyle w:val="Hyperlink"/>
            <w:noProof/>
          </w:rPr>
          <w:t>Effektivität</w:t>
        </w:r>
        <w:r>
          <w:rPr>
            <w:noProof/>
            <w:webHidden/>
          </w:rPr>
          <w:tab/>
        </w:r>
        <w:r>
          <w:rPr>
            <w:noProof/>
            <w:webHidden/>
          </w:rPr>
          <w:fldChar w:fldCharType="begin"/>
        </w:r>
        <w:r>
          <w:rPr>
            <w:noProof/>
            <w:webHidden/>
          </w:rPr>
          <w:instrText xml:space="preserve"> PAGEREF _Toc320112463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64" w:history="1">
        <w:r w:rsidRPr="00356059">
          <w:rPr>
            <w:rStyle w:val="Hyperlink"/>
            <w:noProof/>
          </w:rPr>
          <w:t>III.b.2</w:t>
        </w:r>
        <w:r>
          <w:rPr>
            <w:rFonts w:asciiTheme="minorHAnsi" w:eastAsiaTheme="minorEastAsia" w:hAnsiTheme="minorHAnsi" w:cstheme="minorBidi"/>
            <w:noProof/>
            <w:szCs w:val="22"/>
          </w:rPr>
          <w:tab/>
        </w:r>
        <w:r w:rsidRPr="00356059">
          <w:rPr>
            <w:rStyle w:val="Hyperlink"/>
            <w:noProof/>
          </w:rPr>
          <w:t>Produktivität</w:t>
        </w:r>
        <w:r>
          <w:rPr>
            <w:noProof/>
            <w:webHidden/>
          </w:rPr>
          <w:tab/>
        </w:r>
        <w:r>
          <w:rPr>
            <w:noProof/>
            <w:webHidden/>
          </w:rPr>
          <w:fldChar w:fldCharType="begin"/>
        </w:r>
        <w:r>
          <w:rPr>
            <w:noProof/>
            <w:webHidden/>
          </w:rPr>
          <w:instrText xml:space="preserve"> PAGEREF _Toc320112464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65" w:history="1">
        <w:r w:rsidRPr="00356059">
          <w:rPr>
            <w:rStyle w:val="Hyperlink"/>
            <w:noProof/>
          </w:rPr>
          <w:t>III.b.3</w:t>
        </w:r>
        <w:r>
          <w:rPr>
            <w:rFonts w:asciiTheme="minorHAnsi" w:eastAsiaTheme="minorEastAsia" w:hAnsiTheme="minorHAnsi" w:cstheme="minorBidi"/>
            <w:noProof/>
            <w:szCs w:val="22"/>
          </w:rPr>
          <w:tab/>
        </w:r>
        <w:r w:rsidRPr="00356059">
          <w:rPr>
            <w:rStyle w:val="Hyperlink"/>
            <w:noProof/>
          </w:rPr>
          <w:t>Sicherheit</w:t>
        </w:r>
        <w:r>
          <w:rPr>
            <w:noProof/>
            <w:webHidden/>
          </w:rPr>
          <w:tab/>
        </w:r>
        <w:r>
          <w:rPr>
            <w:noProof/>
            <w:webHidden/>
          </w:rPr>
          <w:fldChar w:fldCharType="begin"/>
        </w:r>
        <w:r>
          <w:rPr>
            <w:noProof/>
            <w:webHidden/>
          </w:rPr>
          <w:instrText xml:space="preserve"> PAGEREF _Toc320112465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66" w:history="1">
        <w:r w:rsidRPr="00356059">
          <w:rPr>
            <w:rStyle w:val="Hyperlink"/>
            <w:noProof/>
          </w:rPr>
          <w:t>III.b.4</w:t>
        </w:r>
        <w:r>
          <w:rPr>
            <w:rFonts w:asciiTheme="minorHAnsi" w:eastAsiaTheme="minorEastAsia" w:hAnsiTheme="minorHAnsi" w:cstheme="minorBidi"/>
            <w:noProof/>
            <w:szCs w:val="22"/>
          </w:rPr>
          <w:tab/>
        </w:r>
        <w:r w:rsidRPr="00356059">
          <w:rPr>
            <w:rStyle w:val="Hyperlink"/>
            <w:noProof/>
          </w:rPr>
          <w:t>Zufriedenheit</w:t>
        </w:r>
        <w:r>
          <w:rPr>
            <w:noProof/>
            <w:webHidden/>
          </w:rPr>
          <w:tab/>
        </w:r>
        <w:r>
          <w:rPr>
            <w:noProof/>
            <w:webHidden/>
          </w:rPr>
          <w:fldChar w:fldCharType="begin"/>
        </w:r>
        <w:r>
          <w:rPr>
            <w:noProof/>
            <w:webHidden/>
          </w:rPr>
          <w:instrText xml:space="preserve"> PAGEREF _Toc320112466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67" w:history="1">
        <w:r w:rsidRPr="00356059">
          <w:rPr>
            <w:rStyle w:val="Hyperlink"/>
            <w:noProof/>
          </w:rPr>
          <w:t>III.c</w:t>
        </w:r>
        <w:r>
          <w:rPr>
            <w:rFonts w:asciiTheme="minorHAnsi" w:eastAsiaTheme="minorEastAsia" w:hAnsiTheme="minorHAnsi" w:cstheme="minorBidi"/>
            <w:noProof/>
            <w:szCs w:val="22"/>
          </w:rPr>
          <w:tab/>
        </w:r>
        <w:r w:rsidRPr="00356059">
          <w:rPr>
            <w:rStyle w:val="Hyperlink"/>
            <w:noProof/>
          </w:rPr>
          <w:t>Technische Anforderungen</w:t>
        </w:r>
        <w:r>
          <w:rPr>
            <w:noProof/>
            <w:webHidden/>
          </w:rPr>
          <w:tab/>
        </w:r>
        <w:r>
          <w:rPr>
            <w:noProof/>
            <w:webHidden/>
          </w:rPr>
          <w:fldChar w:fldCharType="begin"/>
        </w:r>
        <w:r>
          <w:rPr>
            <w:noProof/>
            <w:webHidden/>
          </w:rPr>
          <w:instrText xml:space="preserve"> PAGEREF _Toc320112467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68" w:history="1">
        <w:r w:rsidRPr="00356059">
          <w:rPr>
            <w:rStyle w:val="Hyperlink"/>
            <w:noProof/>
          </w:rPr>
          <w:t>III.c.1</w:t>
        </w:r>
        <w:r>
          <w:rPr>
            <w:rFonts w:asciiTheme="minorHAnsi" w:eastAsiaTheme="minorEastAsia" w:hAnsiTheme="minorHAnsi" w:cstheme="minorBidi"/>
            <w:noProof/>
            <w:szCs w:val="22"/>
          </w:rPr>
          <w:tab/>
        </w:r>
        <w:r w:rsidRPr="00356059">
          <w:rPr>
            <w:rStyle w:val="Hyperlink"/>
            <w:noProof/>
          </w:rPr>
          <w:t>Einsatzumgebung</w:t>
        </w:r>
        <w:r>
          <w:rPr>
            <w:noProof/>
            <w:webHidden/>
          </w:rPr>
          <w:tab/>
        </w:r>
        <w:r>
          <w:rPr>
            <w:noProof/>
            <w:webHidden/>
          </w:rPr>
          <w:fldChar w:fldCharType="begin"/>
        </w:r>
        <w:r>
          <w:rPr>
            <w:noProof/>
            <w:webHidden/>
          </w:rPr>
          <w:instrText xml:space="preserve"> PAGEREF _Toc320112468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69" w:history="1">
        <w:r w:rsidRPr="00356059">
          <w:rPr>
            <w:rStyle w:val="Hyperlink"/>
            <w:noProof/>
          </w:rPr>
          <w:t>III.c.2</w:t>
        </w:r>
        <w:r>
          <w:rPr>
            <w:rFonts w:asciiTheme="minorHAnsi" w:eastAsiaTheme="minorEastAsia" w:hAnsiTheme="minorHAnsi" w:cstheme="minorBidi"/>
            <w:noProof/>
            <w:szCs w:val="22"/>
          </w:rPr>
          <w:tab/>
        </w:r>
        <w:r w:rsidRPr="00356059">
          <w:rPr>
            <w:rStyle w:val="Hyperlink"/>
            <w:noProof/>
          </w:rPr>
          <w:t>Entwicklungsumgebung</w:t>
        </w:r>
        <w:r>
          <w:rPr>
            <w:noProof/>
            <w:webHidden/>
          </w:rPr>
          <w:tab/>
        </w:r>
        <w:r>
          <w:rPr>
            <w:noProof/>
            <w:webHidden/>
          </w:rPr>
          <w:fldChar w:fldCharType="begin"/>
        </w:r>
        <w:r>
          <w:rPr>
            <w:noProof/>
            <w:webHidden/>
          </w:rPr>
          <w:instrText xml:space="preserve"> PAGEREF _Toc320112469 \h </w:instrText>
        </w:r>
        <w:r>
          <w:rPr>
            <w:noProof/>
            <w:webHidden/>
          </w:rPr>
        </w:r>
        <w:r>
          <w:rPr>
            <w:noProof/>
            <w:webHidden/>
          </w:rPr>
          <w:fldChar w:fldCharType="separate"/>
        </w:r>
        <w:r>
          <w:rPr>
            <w:noProof/>
            <w:webHidden/>
          </w:rPr>
          <w:t>8</w:t>
        </w:r>
        <w:r>
          <w:rPr>
            <w:noProof/>
            <w:webHidden/>
          </w:rPr>
          <w:fldChar w:fldCharType="end"/>
        </w:r>
      </w:hyperlink>
    </w:p>
    <w:p w:rsidR="00596377" w:rsidRDefault="00596377">
      <w:pPr>
        <w:pStyle w:val="Verzeichnis1"/>
        <w:tabs>
          <w:tab w:val="left" w:pos="440"/>
          <w:tab w:val="right" w:leader="dot" w:pos="9062"/>
        </w:tabs>
        <w:rPr>
          <w:rFonts w:asciiTheme="minorHAnsi" w:eastAsiaTheme="minorEastAsia" w:hAnsiTheme="minorHAnsi" w:cstheme="minorBidi"/>
          <w:noProof/>
          <w:szCs w:val="22"/>
        </w:rPr>
      </w:pPr>
      <w:hyperlink w:anchor="_Toc320112470" w:history="1">
        <w:r w:rsidRPr="00356059">
          <w:rPr>
            <w:rStyle w:val="Hyperlink"/>
            <w:noProof/>
          </w:rPr>
          <w:t>IV</w:t>
        </w:r>
        <w:r>
          <w:rPr>
            <w:rFonts w:asciiTheme="minorHAnsi" w:eastAsiaTheme="minorEastAsia" w:hAnsiTheme="minorHAnsi" w:cstheme="minorBidi"/>
            <w:noProof/>
            <w:szCs w:val="22"/>
          </w:rPr>
          <w:tab/>
        </w:r>
        <w:r w:rsidRPr="00356059">
          <w:rPr>
            <w:rStyle w:val="Hyperlink"/>
            <w:noProof/>
          </w:rPr>
          <w:t>Lieferumfang</w:t>
        </w:r>
        <w:r>
          <w:rPr>
            <w:noProof/>
            <w:webHidden/>
          </w:rPr>
          <w:tab/>
        </w:r>
        <w:r>
          <w:rPr>
            <w:noProof/>
            <w:webHidden/>
          </w:rPr>
          <w:fldChar w:fldCharType="begin"/>
        </w:r>
        <w:r>
          <w:rPr>
            <w:noProof/>
            <w:webHidden/>
          </w:rPr>
          <w:instrText xml:space="preserve"> PAGEREF _Toc320112470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71" w:history="1">
        <w:r w:rsidRPr="00356059">
          <w:rPr>
            <w:rStyle w:val="Hyperlink"/>
            <w:noProof/>
          </w:rPr>
          <w:t>IV.a</w:t>
        </w:r>
        <w:r>
          <w:rPr>
            <w:rFonts w:asciiTheme="minorHAnsi" w:eastAsiaTheme="minorEastAsia" w:hAnsiTheme="minorHAnsi" w:cstheme="minorBidi"/>
            <w:noProof/>
            <w:szCs w:val="22"/>
          </w:rPr>
          <w:tab/>
        </w:r>
        <w:r w:rsidRPr="00356059">
          <w:rPr>
            <w:rStyle w:val="Hyperlink"/>
            <w:noProof/>
          </w:rPr>
          <w:t>Ausführbare Programme</w:t>
        </w:r>
        <w:r>
          <w:rPr>
            <w:noProof/>
            <w:webHidden/>
          </w:rPr>
          <w:tab/>
        </w:r>
        <w:r>
          <w:rPr>
            <w:noProof/>
            <w:webHidden/>
          </w:rPr>
          <w:fldChar w:fldCharType="begin"/>
        </w:r>
        <w:r>
          <w:rPr>
            <w:noProof/>
            <w:webHidden/>
          </w:rPr>
          <w:instrText xml:space="preserve"> PAGEREF _Toc320112471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72" w:history="1">
        <w:r w:rsidRPr="00356059">
          <w:rPr>
            <w:rStyle w:val="Hyperlink"/>
            <w:noProof/>
          </w:rPr>
          <w:t>IV.b</w:t>
        </w:r>
        <w:r>
          <w:rPr>
            <w:rFonts w:asciiTheme="minorHAnsi" w:eastAsiaTheme="minorEastAsia" w:hAnsiTheme="minorHAnsi" w:cstheme="minorBidi"/>
            <w:noProof/>
            <w:szCs w:val="22"/>
          </w:rPr>
          <w:tab/>
        </w:r>
        <w:r w:rsidRPr="00356059">
          <w:rPr>
            <w:rStyle w:val="Hyperlink"/>
            <w:noProof/>
          </w:rPr>
          <w:t>Quellcode</w:t>
        </w:r>
        <w:r>
          <w:rPr>
            <w:noProof/>
            <w:webHidden/>
          </w:rPr>
          <w:tab/>
        </w:r>
        <w:r>
          <w:rPr>
            <w:noProof/>
            <w:webHidden/>
          </w:rPr>
          <w:fldChar w:fldCharType="begin"/>
        </w:r>
        <w:r>
          <w:rPr>
            <w:noProof/>
            <w:webHidden/>
          </w:rPr>
          <w:instrText xml:space="preserve"> PAGEREF _Toc320112472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73" w:history="1">
        <w:r w:rsidRPr="00356059">
          <w:rPr>
            <w:rStyle w:val="Hyperlink"/>
            <w:noProof/>
          </w:rPr>
          <w:t>IV.c</w:t>
        </w:r>
        <w:r>
          <w:rPr>
            <w:rFonts w:asciiTheme="minorHAnsi" w:eastAsiaTheme="minorEastAsia" w:hAnsiTheme="minorHAnsi" w:cstheme="minorBidi"/>
            <w:noProof/>
            <w:szCs w:val="22"/>
          </w:rPr>
          <w:tab/>
        </w:r>
        <w:r w:rsidRPr="00356059">
          <w:rPr>
            <w:rStyle w:val="Hyperlink"/>
            <w:noProof/>
          </w:rPr>
          <w:t>Dokumentation</w:t>
        </w:r>
        <w:r>
          <w:rPr>
            <w:noProof/>
            <w:webHidden/>
          </w:rPr>
          <w:tab/>
        </w:r>
        <w:r>
          <w:rPr>
            <w:noProof/>
            <w:webHidden/>
          </w:rPr>
          <w:fldChar w:fldCharType="begin"/>
        </w:r>
        <w:r>
          <w:rPr>
            <w:noProof/>
            <w:webHidden/>
          </w:rPr>
          <w:instrText xml:space="preserve"> PAGEREF _Toc320112473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74" w:history="1">
        <w:r w:rsidRPr="00356059">
          <w:rPr>
            <w:rStyle w:val="Hyperlink"/>
            <w:noProof/>
          </w:rPr>
          <w:t>IV.d</w:t>
        </w:r>
        <w:r>
          <w:rPr>
            <w:rFonts w:asciiTheme="minorHAnsi" w:eastAsiaTheme="minorEastAsia" w:hAnsiTheme="minorHAnsi" w:cstheme="minorBidi"/>
            <w:noProof/>
            <w:szCs w:val="22"/>
          </w:rPr>
          <w:tab/>
        </w:r>
        <w:r w:rsidRPr="00356059">
          <w:rPr>
            <w:rStyle w:val="Hyperlink"/>
            <w:noProof/>
          </w:rPr>
          <w:t>Daten</w:t>
        </w:r>
        <w:r>
          <w:rPr>
            <w:noProof/>
            <w:webHidden/>
          </w:rPr>
          <w:tab/>
        </w:r>
        <w:r>
          <w:rPr>
            <w:noProof/>
            <w:webHidden/>
          </w:rPr>
          <w:fldChar w:fldCharType="begin"/>
        </w:r>
        <w:r>
          <w:rPr>
            <w:noProof/>
            <w:webHidden/>
          </w:rPr>
          <w:instrText xml:space="preserve"> PAGEREF _Toc320112474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1"/>
        <w:tabs>
          <w:tab w:val="left" w:pos="440"/>
          <w:tab w:val="right" w:leader="dot" w:pos="9062"/>
        </w:tabs>
        <w:rPr>
          <w:rFonts w:asciiTheme="minorHAnsi" w:eastAsiaTheme="minorEastAsia" w:hAnsiTheme="minorHAnsi" w:cstheme="minorBidi"/>
          <w:noProof/>
          <w:szCs w:val="22"/>
        </w:rPr>
      </w:pPr>
      <w:hyperlink w:anchor="_Toc320112475" w:history="1">
        <w:r w:rsidRPr="00356059">
          <w:rPr>
            <w:rStyle w:val="Hyperlink"/>
            <w:noProof/>
          </w:rPr>
          <w:t>V</w:t>
        </w:r>
        <w:r>
          <w:rPr>
            <w:rFonts w:asciiTheme="minorHAnsi" w:eastAsiaTheme="minorEastAsia" w:hAnsiTheme="minorHAnsi" w:cstheme="minorBidi"/>
            <w:noProof/>
            <w:szCs w:val="22"/>
          </w:rPr>
          <w:tab/>
        </w:r>
        <w:r w:rsidRPr="00356059">
          <w:rPr>
            <w:rStyle w:val="Hyperlink"/>
            <w:noProof/>
          </w:rPr>
          <w:t>Abnahmekriterien</w:t>
        </w:r>
        <w:r>
          <w:rPr>
            <w:noProof/>
            <w:webHidden/>
          </w:rPr>
          <w:tab/>
        </w:r>
        <w:r>
          <w:rPr>
            <w:noProof/>
            <w:webHidden/>
          </w:rPr>
          <w:fldChar w:fldCharType="begin"/>
        </w:r>
        <w:r>
          <w:rPr>
            <w:noProof/>
            <w:webHidden/>
          </w:rPr>
          <w:instrText xml:space="preserve"> PAGEREF _Toc320112475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76" w:history="1">
        <w:r w:rsidRPr="00356059">
          <w:rPr>
            <w:rStyle w:val="Hyperlink"/>
            <w:noProof/>
          </w:rPr>
          <w:t>V.a</w:t>
        </w:r>
        <w:r>
          <w:rPr>
            <w:rFonts w:asciiTheme="minorHAnsi" w:eastAsiaTheme="minorEastAsia" w:hAnsiTheme="minorHAnsi" w:cstheme="minorBidi"/>
            <w:noProof/>
            <w:szCs w:val="22"/>
          </w:rPr>
          <w:tab/>
        </w:r>
        <w:r w:rsidRPr="00356059">
          <w:rPr>
            <w:rStyle w:val="Hyperlink"/>
            <w:noProof/>
          </w:rPr>
          <w:t>Allgemein</w:t>
        </w:r>
        <w:r>
          <w:rPr>
            <w:noProof/>
            <w:webHidden/>
          </w:rPr>
          <w:tab/>
        </w:r>
        <w:r>
          <w:rPr>
            <w:noProof/>
            <w:webHidden/>
          </w:rPr>
          <w:fldChar w:fldCharType="begin"/>
        </w:r>
        <w:r>
          <w:rPr>
            <w:noProof/>
            <w:webHidden/>
          </w:rPr>
          <w:instrText xml:space="preserve"> PAGEREF _Toc320112476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77" w:history="1">
        <w:r w:rsidRPr="00356059">
          <w:rPr>
            <w:rStyle w:val="Hyperlink"/>
            <w:noProof/>
          </w:rPr>
          <w:t>V.b</w:t>
        </w:r>
        <w:r>
          <w:rPr>
            <w:rFonts w:asciiTheme="minorHAnsi" w:eastAsiaTheme="minorEastAsia" w:hAnsiTheme="minorHAnsi" w:cstheme="minorBidi"/>
            <w:noProof/>
            <w:szCs w:val="22"/>
          </w:rPr>
          <w:tab/>
        </w:r>
        <w:r w:rsidRPr="00356059">
          <w:rPr>
            <w:rStyle w:val="Hyperlink"/>
            <w:noProof/>
          </w:rPr>
          <w:t>Abnahmetestfälle</w:t>
        </w:r>
        <w:r>
          <w:rPr>
            <w:noProof/>
            <w:webHidden/>
          </w:rPr>
          <w:tab/>
        </w:r>
        <w:r>
          <w:rPr>
            <w:noProof/>
            <w:webHidden/>
          </w:rPr>
          <w:fldChar w:fldCharType="begin"/>
        </w:r>
        <w:r>
          <w:rPr>
            <w:noProof/>
            <w:webHidden/>
          </w:rPr>
          <w:instrText xml:space="preserve"> PAGEREF _Toc320112477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78" w:history="1">
        <w:r w:rsidRPr="00356059">
          <w:rPr>
            <w:rStyle w:val="Hyperlink"/>
            <w:noProof/>
          </w:rPr>
          <w:t>V.b.1</w:t>
        </w:r>
        <w:r>
          <w:rPr>
            <w:rFonts w:asciiTheme="minorHAnsi" w:eastAsiaTheme="minorEastAsia" w:hAnsiTheme="minorHAnsi" w:cstheme="minorBidi"/>
            <w:noProof/>
            <w:szCs w:val="22"/>
          </w:rPr>
          <w:tab/>
        </w:r>
        <w:r w:rsidRPr="00356059">
          <w:rPr>
            <w:rStyle w:val="Hyperlink"/>
            <w:noProof/>
          </w:rPr>
          <w:t>Testfälle zu den Funktionsbereichen</w:t>
        </w:r>
        <w:r>
          <w:rPr>
            <w:noProof/>
            <w:webHidden/>
          </w:rPr>
          <w:tab/>
        </w:r>
        <w:r>
          <w:rPr>
            <w:noProof/>
            <w:webHidden/>
          </w:rPr>
          <w:fldChar w:fldCharType="begin"/>
        </w:r>
        <w:r>
          <w:rPr>
            <w:noProof/>
            <w:webHidden/>
          </w:rPr>
          <w:instrText xml:space="preserve"> PAGEREF _Toc320112478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3"/>
        <w:tabs>
          <w:tab w:val="left" w:pos="1320"/>
          <w:tab w:val="right" w:leader="dot" w:pos="9062"/>
        </w:tabs>
        <w:rPr>
          <w:rFonts w:asciiTheme="minorHAnsi" w:eastAsiaTheme="minorEastAsia" w:hAnsiTheme="minorHAnsi" w:cstheme="minorBidi"/>
          <w:noProof/>
          <w:szCs w:val="22"/>
        </w:rPr>
      </w:pPr>
      <w:hyperlink w:anchor="_Toc320112479" w:history="1">
        <w:r w:rsidRPr="00356059">
          <w:rPr>
            <w:rStyle w:val="Hyperlink"/>
            <w:noProof/>
          </w:rPr>
          <w:t>V.b.2</w:t>
        </w:r>
        <w:r>
          <w:rPr>
            <w:rFonts w:asciiTheme="minorHAnsi" w:eastAsiaTheme="minorEastAsia" w:hAnsiTheme="minorHAnsi" w:cstheme="minorBidi"/>
            <w:noProof/>
            <w:szCs w:val="22"/>
          </w:rPr>
          <w:tab/>
        </w:r>
        <w:r w:rsidRPr="00356059">
          <w:rPr>
            <w:rStyle w:val="Hyperlink"/>
            <w:noProof/>
          </w:rPr>
          <w:t>Testfälle zu Qualitätsvorgaben</w:t>
        </w:r>
        <w:r>
          <w:rPr>
            <w:noProof/>
            <w:webHidden/>
          </w:rPr>
          <w:tab/>
        </w:r>
        <w:r>
          <w:rPr>
            <w:noProof/>
            <w:webHidden/>
          </w:rPr>
          <w:fldChar w:fldCharType="begin"/>
        </w:r>
        <w:r>
          <w:rPr>
            <w:noProof/>
            <w:webHidden/>
          </w:rPr>
          <w:instrText xml:space="preserve"> PAGEREF _Toc320112479 \h </w:instrText>
        </w:r>
        <w:r>
          <w:rPr>
            <w:noProof/>
            <w:webHidden/>
          </w:rPr>
        </w:r>
        <w:r>
          <w:rPr>
            <w:noProof/>
            <w:webHidden/>
          </w:rPr>
          <w:fldChar w:fldCharType="separate"/>
        </w:r>
        <w:r>
          <w:rPr>
            <w:noProof/>
            <w:webHidden/>
          </w:rPr>
          <w:t>9</w:t>
        </w:r>
        <w:r>
          <w:rPr>
            <w:noProof/>
            <w:webHidden/>
          </w:rPr>
          <w:fldChar w:fldCharType="end"/>
        </w:r>
      </w:hyperlink>
    </w:p>
    <w:p w:rsidR="00596377" w:rsidRDefault="00596377">
      <w:pPr>
        <w:pStyle w:val="Verzeichnis1"/>
        <w:tabs>
          <w:tab w:val="left" w:pos="440"/>
          <w:tab w:val="right" w:leader="dot" w:pos="9062"/>
        </w:tabs>
        <w:rPr>
          <w:rFonts w:asciiTheme="minorHAnsi" w:eastAsiaTheme="minorEastAsia" w:hAnsiTheme="minorHAnsi" w:cstheme="minorBidi"/>
          <w:noProof/>
          <w:szCs w:val="22"/>
        </w:rPr>
      </w:pPr>
      <w:hyperlink w:anchor="_Toc320112480" w:history="1">
        <w:r w:rsidRPr="00356059">
          <w:rPr>
            <w:rStyle w:val="Hyperlink"/>
            <w:noProof/>
          </w:rPr>
          <w:t>VI</w:t>
        </w:r>
        <w:r>
          <w:rPr>
            <w:rFonts w:asciiTheme="minorHAnsi" w:eastAsiaTheme="minorEastAsia" w:hAnsiTheme="minorHAnsi" w:cstheme="minorBidi"/>
            <w:noProof/>
            <w:szCs w:val="22"/>
          </w:rPr>
          <w:tab/>
        </w:r>
        <w:r w:rsidRPr="00356059">
          <w:rPr>
            <w:rStyle w:val="Hyperlink"/>
            <w:noProof/>
          </w:rPr>
          <w:t>Anhänge</w:t>
        </w:r>
        <w:r>
          <w:rPr>
            <w:noProof/>
            <w:webHidden/>
          </w:rPr>
          <w:tab/>
        </w:r>
        <w:r>
          <w:rPr>
            <w:noProof/>
            <w:webHidden/>
          </w:rPr>
          <w:fldChar w:fldCharType="begin"/>
        </w:r>
        <w:r>
          <w:rPr>
            <w:noProof/>
            <w:webHidden/>
          </w:rPr>
          <w:instrText xml:space="preserve"> PAGEREF _Toc320112480 \h </w:instrText>
        </w:r>
        <w:r>
          <w:rPr>
            <w:noProof/>
            <w:webHidden/>
          </w:rPr>
        </w:r>
        <w:r>
          <w:rPr>
            <w:noProof/>
            <w:webHidden/>
          </w:rPr>
          <w:fldChar w:fldCharType="separate"/>
        </w:r>
        <w:r>
          <w:rPr>
            <w:noProof/>
            <w:webHidden/>
          </w:rPr>
          <w:t>10</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81" w:history="1">
        <w:r w:rsidRPr="00356059">
          <w:rPr>
            <w:rStyle w:val="Hyperlink"/>
            <w:noProof/>
          </w:rPr>
          <w:t>VI.a</w:t>
        </w:r>
        <w:r>
          <w:rPr>
            <w:rFonts w:asciiTheme="minorHAnsi" w:eastAsiaTheme="minorEastAsia" w:hAnsiTheme="minorHAnsi" w:cstheme="minorBidi"/>
            <w:noProof/>
            <w:szCs w:val="22"/>
          </w:rPr>
          <w:tab/>
        </w:r>
        <w:r w:rsidRPr="00356059">
          <w:rPr>
            <w:rStyle w:val="Hyperlink"/>
            <w:noProof/>
          </w:rPr>
          <w:t>Glossar</w:t>
        </w:r>
        <w:r>
          <w:rPr>
            <w:noProof/>
            <w:webHidden/>
          </w:rPr>
          <w:tab/>
        </w:r>
        <w:r>
          <w:rPr>
            <w:noProof/>
            <w:webHidden/>
          </w:rPr>
          <w:fldChar w:fldCharType="begin"/>
        </w:r>
        <w:r>
          <w:rPr>
            <w:noProof/>
            <w:webHidden/>
          </w:rPr>
          <w:instrText xml:space="preserve"> PAGEREF _Toc320112481 \h </w:instrText>
        </w:r>
        <w:r>
          <w:rPr>
            <w:noProof/>
            <w:webHidden/>
          </w:rPr>
        </w:r>
        <w:r>
          <w:rPr>
            <w:noProof/>
            <w:webHidden/>
          </w:rPr>
          <w:fldChar w:fldCharType="separate"/>
        </w:r>
        <w:r>
          <w:rPr>
            <w:noProof/>
            <w:webHidden/>
          </w:rPr>
          <w:t>10</w:t>
        </w:r>
        <w:r>
          <w:rPr>
            <w:noProof/>
            <w:webHidden/>
          </w:rPr>
          <w:fldChar w:fldCharType="end"/>
        </w:r>
      </w:hyperlink>
    </w:p>
    <w:p w:rsidR="00596377" w:rsidRDefault="00596377">
      <w:pPr>
        <w:pStyle w:val="Verzeichnis2"/>
        <w:tabs>
          <w:tab w:val="left" w:pos="880"/>
          <w:tab w:val="right" w:leader="dot" w:pos="9062"/>
        </w:tabs>
        <w:rPr>
          <w:rFonts w:asciiTheme="minorHAnsi" w:eastAsiaTheme="minorEastAsia" w:hAnsiTheme="minorHAnsi" w:cstheme="minorBidi"/>
          <w:noProof/>
          <w:szCs w:val="22"/>
        </w:rPr>
      </w:pPr>
      <w:hyperlink w:anchor="_Toc320112482" w:history="1">
        <w:r w:rsidRPr="00356059">
          <w:rPr>
            <w:rStyle w:val="Hyperlink"/>
            <w:noProof/>
          </w:rPr>
          <w:t>VI.b</w:t>
        </w:r>
        <w:r>
          <w:rPr>
            <w:rFonts w:asciiTheme="minorHAnsi" w:eastAsiaTheme="minorEastAsia" w:hAnsiTheme="minorHAnsi" w:cstheme="minorBidi"/>
            <w:noProof/>
            <w:szCs w:val="22"/>
          </w:rPr>
          <w:tab/>
        </w:r>
        <w:r w:rsidRPr="00356059">
          <w:rPr>
            <w:rStyle w:val="Hyperlink"/>
            <w:noProof/>
          </w:rPr>
          <w:t>Referenzierte Dokumente</w:t>
        </w:r>
        <w:r>
          <w:rPr>
            <w:noProof/>
            <w:webHidden/>
          </w:rPr>
          <w:tab/>
        </w:r>
        <w:r>
          <w:rPr>
            <w:noProof/>
            <w:webHidden/>
          </w:rPr>
          <w:fldChar w:fldCharType="begin"/>
        </w:r>
        <w:r>
          <w:rPr>
            <w:noProof/>
            <w:webHidden/>
          </w:rPr>
          <w:instrText xml:space="preserve"> PAGEREF _Toc320112482 \h </w:instrText>
        </w:r>
        <w:r>
          <w:rPr>
            <w:noProof/>
            <w:webHidden/>
          </w:rPr>
        </w:r>
        <w:r>
          <w:rPr>
            <w:noProof/>
            <w:webHidden/>
          </w:rPr>
          <w:fldChar w:fldCharType="separate"/>
        </w:r>
        <w:r>
          <w:rPr>
            <w:noProof/>
            <w:webHidden/>
          </w:rPr>
          <w:t>10</w:t>
        </w:r>
        <w:r>
          <w:rPr>
            <w:noProof/>
            <w:webHidden/>
          </w:rPr>
          <w:fldChar w:fldCharType="end"/>
        </w:r>
      </w:hyperlink>
    </w:p>
    <w:p w:rsidR="009C0744" w:rsidRDefault="00674E83" w:rsidP="009C0744">
      <w:r>
        <w:fldChar w:fldCharType="end"/>
      </w:r>
    </w:p>
    <w:p w:rsidR="009C0744" w:rsidRDefault="009C0744" w:rsidP="009C0744">
      <w:r>
        <w:br w:type="page"/>
      </w:r>
    </w:p>
    <w:p w:rsidR="00AB7B94" w:rsidRDefault="00AB7B94" w:rsidP="00AB7B94">
      <w:pPr>
        <w:pStyle w:val="berschrift1"/>
      </w:pPr>
      <w:bookmarkStart w:id="0" w:name="_Ref318533249"/>
      <w:bookmarkStart w:id="1" w:name="_Ref318533251"/>
      <w:bookmarkStart w:id="2" w:name="_Toc320112440"/>
      <w:r>
        <w:lastRenderedPageBreak/>
        <w:t>Zielbestimmung und Zielgruppen</w:t>
      </w:r>
      <w:bookmarkEnd w:id="0"/>
      <w:bookmarkEnd w:id="1"/>
      <w:bookmarkEnd w:id="2"/>
    </w:p>
    <w:p w:rsidR="00AB7B94" w:rsidRDefault="00AB7B94" w:rsidP="00AB7B94">
      <w:pPr>
        <w:pStyle w:val="berschrift2"/>
      </w:pPr>
      <w:bookmarkStart w:id="3" w:name="_Toc319843083"/>
      <w:bookmarkStart w:id="4" w:name="_Toc320112441"/>
      <w:bookmarkEnd w:id="3"/>
      <w:r>
        <w:t>Produktperspektive</w:t>
      </w:r>
      <w:bookmarkEnd w:id="4"/>
    </w:p>
    <w:p w:rsidR="00CB4D7B" w:rsidRDefault="00AC2D18" w:rsidP="007418EA">
      <w:r>
        <w:t>Viele</w:t>
      </w:r>
      <w:r w:rsidR="000006BB">
        <w:t xml:space="preserve"> Freizeitaktivitäten</w:t>
      </w:r>
      <w:r>
        <w:t xml:space="preserve"> und/ oder Sport</w:t>
      </w:r>
      <w:r w:rsidR="000006BB">
        <w:t>events</w:t>
      </w:r>
      <w:r>
        <w:t>, anfangen vom einfachen Kinobesuch, über Rennradfahren, bis hin zu Bergsteigerungen, können nicht oder nur schlecht alleine durchgeführt werden</w:t>
      </w:r>
      <w:r w:rsidR="00CB4D7B">
        <w:t>.</w:t>
      </w:r>
    </w:p>
    <w:p w:rsidR="00CB4D7B" w:rsidRDefault="00CB4D7B" w:rsidP="007418EA"/>
    <w:p w:rsidR="00AC2D18" w:rsidRDefault="00AC2D18" w:rsidP="007418EA">
      <w:r>
        <w:t xml:space="preserve">Zum Einen können solche </w:t>
      </w:r>
      <w:r w:rsidR="000006BB">
        <w:t>Events</w:t>
      </w:r>
      <w:r>
        <w:t xml:space="preserve"> aufgrund einer Mindestanzahl von Personen oft nicht ohne menschliche Mitstreiter, welche in Form von Teilnehmern oder Konkurrenten bzw. Gegner auftreten, durchgeführt werden.</w:t>
      </w:r>
      <w:r w:rsidR="00CB4D7B">
        <w:t xml:space="preserve"> </w:t>
      </w:r>
      <w:r>
        <w:t>Zum Anderen</w:t>
      </w:r>
      <w:r w:rsidR="00CB4D7B">
        <w:t xml:space="preserve"> entwickelt sich bei bestimmten </w:t>
      </w:r>
      <w:r>
        <w:t>Aktivitäten ohne eine gewisse</w:t>
      </w:r>
      <w:r w:rsidRPr="00AC2D18">
        <w:t xml:space="preserve"> </w:t>
      </w:r>
      <w:r>
        <w:t xml:space="preserve">Gruppengröße kein </w:t>
      </w:r>
      <w:r w:rsidR="00D96F4F">
        <w:t>Spaß</w:t>
      </w:r>
      <w:r>
        <w:t xml:space="preserve"> bzw. fehlt das erhoffte Erlebnis.</w:t>
      </w:r>
    </w:p>
    <w:p w:rsidR="00CB4D7B" w:rsidRDefault="00CB4D7B" w:rsidP="007418EA"/>
    <w:p w:rsidR="00D96F4F" w:rsidRDefault="00CB4D7B" w:rsidP="007418EA">
      <w:r>
        <w:t>Oft kann jedoch die</w:t>
      </w:r>
      <w:r w:rsidR="00D96F4F">
        <w:t xml:space="preserve"> regulatorisch </w:t>
      </w:r>
      <w:r>
        <w:t>erforderliche</w:t>
      </w:r>
      <w:r w:rsidR="00D96F4F">
        <w:t xml:space="preserve"> bzw. für das Aufkommen des Spaß- bzw. Erlebnisfaktors notwendige</w:t>
      </w:r>
      <w:r>
        <w:t xml:space="preserve"> Gruppengröße nicht durch </w:t>
      </w:r>
      <w:r w:rsidR="00D96F4F">
        <w:t>den persönlich erreichbaren Personenkreis, d.h. beispielsweise durch Freunde, Bekannte oder Arbeitskollegen,</w:t>
      </w:r>
      <w:r>
        <w:t xml:space="preserve"> erreicht werden. </w:t>
      </w:r>
    </w:p>
    <w:p w:rsidR="00D96F4F" w:rsidRDefault="00D96F4F" w:rsidP="007418EA"/>
    <w:p w:rsidR="00CB4D7B" w:rsidRDefault="00CB4D7B" w:rsidP="007418EA">
      <w:r>
        <w:t xml:space="preserve">Um die </w:t>
      </w:r>
      <w:r w:rsidR="000006BB">
        <w:t xml:space="preserve">Freizeitaktivitäten und/ oder Sportevents </w:t>
      </w:r>
      <w:r w:rsidR="00D96F4F">
        <w:t xml:space="preserve">durchführen zu können </w:t>
      </w:r>
      <w:r>
        <w:t>wäre es</w:t>
      </w:r>
      <w:r w:rsidR="00D96F4F">
        <w:t xml:space="preserve"> daher</w:t>
      </w:r>
      <w:r>
        <w:t xml:space="preserve"> schön bzw. ist es </w:t>
      </w:r>
      <w:r w:rsidR="00D96F4F">
        <w:t xml:space="preserve">daher </w:t>
      </w:r>
      <w:r>
        <w:t xml:space="preserve">unabdingbar, weitere Personen mit </w:t>
      </w:r>
      <w:r w:rsidR="00D96F4F">
        <w:t xml:space="preserve">dem </w:t>
      </w:r>
      <w:r>
        <w:t xml:space="preserve">gleichen </w:t>
      </w:r>
      <w:r w:rsidR="00D96F4F">
        <w:t xml:space="preserve">Hobby zu </w:t>
      </w:r>
      <w:r>
        <w:t>erreichen</w:t>
      </w:r>
      <w:r w:rsidR="00D96F4F">
        <w:t>.</w:t>
      </w:r>
      <w:r w:rsidR="000006BB">
        <w:t xml:space="preserve"> Dann wäre es möglich, mit diesen einen gemeinsamen Termin für die Ausübung zu </w:t>
      </w:r>
      <w:r w:rsidR="00432868">
        <w:t xml:space="preserve">finden und zu </w:t>
      </w:r>
      <w:r w:rsidR="000006BB">
        <w:t>vereinbaren.</w:t>
      </w:r>
    </w:p>
    <w:p w:rsidR="00CB4D7B" w:rsidRDefault="00CB4D7B" w:rsidP="007418EA"/>
    <w:p w:rsidR="00AB7B94" w:rsidRDefault="00AB7B94" w:rsidP="00AB7B94">
      <w:pPr>
        <w:pStyle w:val="berschrift2"/>
      </w:pPr>
      <w:bookmarkStart w:id="5" w:name="_Toc320112442"/>
      <w:r>
        <w:t>Einsatzkontext</w:t>
      </w:r>
      <w:bookmarkEnd w:id="5"/>
    </w:p>
    <w:p w:rsidR="00432868" w:rsidRDefault="00432868" w:rsidP="00432868">
      <w:r>
        <w:t>Durch die Etablierung als Alltagsmedium kann das Internet dafür verwendet werden, andere Menschen zu erreichen bzw. diesen anzubieten, gemeinsam eine Freizeitaktivitäten und/ oder Sportevent durchzuführen.</w:t>
      </w:r>
    </w:p>
    <w:p w:rsidR="00432868" w:rsidRDefault="00432868" w:rsidP="00432868"/>
    <w:p w:rsidR="00432868" w:rsidRDefault="00432868" w:rsidP="00432868">
      <w:r>
        <w:t xml:space="preserve">Hierfür bietet sich eine Internetplattform an, auf der Benutzer Freizeit- und/ oder Sportaktivitäten einstellen können, damit weitere Menschen diese suchen und sich für eine Teilnahme an diesen Events anmelden können. </w:t>
      </w:r>
    </w:p>
    <w:p w:rsidR="00432868" w:rsidRDefault="00432868" w:rsidP="00432868"/>
    <w:p w:rsidR="00432868" w:rsidRDefault="00432868" w:rsidP="00432868">
      <w:r>
        <w:t>Der Event-Organisator kann ein Event dabei anhand bestimmter Eigenschaften wie beispielsweise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432868" w:rsidRDefault="00432868" w:rsidP="00432868"/>
    <w:p w:rsidR="00432868" w:rsidRDefault="00432868" w:rsidP="00432868">
      <w:r>
        <w:t>Die Internetplattform vergrößert somit den persönlich erreichbaren Personenkreis und fördert zusätzlich über das gemeinsame Interesse an Freizeitaktivitäten und/ oder Sportevents die Entwicklung von Freundschaften.</w:t>
      </w:r>
    </w:p>
    <w:p w:rsidR="00AB7B94" w:rsidRDefault="00AB7B94" w:rsidP="00AB7B94"/>
    <w:p w:rsidR="00DD5DCE" w:rsidRDefault="00DD5DCE" w:rsidP="00DD5DCE">
      <w:pPr>
        <w:pStyle w:val="berschrift2"/>
      </w:pPr>
      <w:bookmarkStart w:id="6" w:name="_Toc320112443"/>
      <w:r>
        <w:t>Zielgruppe</w:t>
      </w:r>
      <w:bookmarkEnd w:id="6"/>
    </w:p>
    <w:p w:rsidR="00DD5DCE" w:rsidRDefault="00DD5DCE" w:rsidP="00DD5DCE">
      <w:r>
        <w:t>Die unterschiedlichen Zielgruppen (Stakeholder) setzen sich zusammen aus…</w:t>
      </w:r>
    </w:p>
    <w:p w:rsidR="00DD5DCE" w:rsidRDefault="00DD5DCE" w:rsidP="00DD5DCE">
      <w:pPr>
        <w:pStyle w:val="Listenabsatz"/>
        <w:numPr>
          <w:ilvl w:val="0"/>
          <w:numId w:val="15"/>
        </w:numPr>
      </w:pPr>
      <w:r>
        <w:t>Event-Organisator</w:t>
      </w:r>
    </w:p>
    <w:p w:rsidR="00DD5DCE" w:rsidRDefault="00DD5DCE" w:rsidP="00DD5DCE">
      <w:pPr>
        <w:pStyle w:val="Listenabsatz"/>
        <w:numPr>
          <w:ilvl w:val="0"/>
          <w:numId w:val="15"/>
        </w:numPr>
      </w:pPr>
      <w:r>
        <w:t>Event-Teilnehmer</w:t>
      </w:r>
    </w:p>
    <w:p w:rsidR="00DD5DCE" w:rsidRDefault="009B4E88" w:rsidP="00DD5DCE">
      <w:pPr>
        <w:pStyle w:val="Listenabsatz"/>
        <w:numPr>
          <w:ilvl w:val="0"/>
          <w:numId w:val="15"/>
        </w:numPr>
      </w:pPr>
      <w:r>
        <w:t>Internetplattform-Betreiber</w:t>
      </w:r>
    </w:p>
    <w:p w:rsidR="009B4E88" w:rsidRPr="00DD5DCE" w:rsidRDefault="009B4E88" w:rsidP="00DD5DCE">
      <w:pPr>
        <w:pStyle w:val="Listenabsatz"/>
        <w:numPr>
          <w:ilvl w:val="0"/>
          <w:numId w:val="15"/>
        </w:numPr>
      </w:pPr>
      <w:r>
        <w:t>? …</w:t>
      </w:r>
    </w:p>
    <w:p w:rsidR="006D14C7" w:rsidRDefault="00D42061" w:rsidP="00D42061">
      <w:r>
        <w:t>Zu typischen Stakeholdern zählen beispielsweise Fachabteilung, Anwender des Systems, IT-Abteilungen, Architektur, Betrieb, Management usw.</w:t>
      </w:r>
    </w:p>
    <w:p w:rsidR="00432868" w:rsidRDefault="00432868">
      <w:pPr>
        <w:rPr>
          <w:rFonts w:cs="Arial"/>
          <w:b/>
          <w:bCs/>
          <w:kern w:val="32"/>
          <w:sz w:val="32"/>
          <w:szCs w:val="32"/>
        </w:rPr>
      </w:pPr>
      <w:r>
        <w:br w:type="page"/>
      </w:r>
    </w:p>
    <w:p w:rsidR="00AB7B94" w:rsidRDefault="00AB7B94" w:rsidP="00AB7B94">
      <w:pPr>
        <w:pStyle w:val="berschrift1"/>
      </w:pPr>
      <w:bookmarkStart w:id="7" w:name="_Toc320112444"/>
      <w:r>
        <w:lastRenderedPageBreak/>
        <w:t>Funktionale Anforderungen</w:t>
      </w:r>
      <w:bookmarkEnd w:id="7"/>
    </w:p>
    <w:p w:rsidR="00FD23E2" w:rsidRDefault="00FD23E2" w:rsidP="00FD23E2"/>
    <w:p w:rsidR="006D14C7" w:rsidRPr="00FD23E2" w:rsidRDefault="006D14C7" w:rsidP="00FD23E2"/>
    <w:p w:rsidR="00AB7B94" w:rsidRDefault="00AB7B94" w:rsidP="00AB7B94">
      <w:pPr>
        <w:pStyle w:val="berschrift2"/>
      </w:pPr>
      <w:bookmarkStart w:id="8" w:name="_Toc320112445"/>
      <w:r>
        <w:t>Produktfunktionen</w:t>
      </w:r>
      <w:bookmarkEnd w:id="8"/>
    </w:p>
    <w:p w:rsidR="00000000" w:rsidRDefault="00A3086D">
      <w:pPr>
        <w:pStyle w:val="berschrift3"/>
      </w:pPr>
      <w:bookmarkStart w:id="9" w:name="_Ref318533236"/>
      <w:bookmarkStart w:id="10" w:name="_Toc320112446"/>
      <w:r w:rsidRPr="005F51DD">
        <w:t>Benutzerfunktionen</w:t>
      </w:r>
      <w:bookmarkEnd w:id="10"/>
    </w:p>
    <w:p w:rsidR="00000000" w:rsidRDefault="00A3086D">
      <w:pPr>
        <w:spacing w:before="100" w:beforeAutospacing="1"/>
        <w:rPr>
          <w:b/>
        </w:rPr>
      </w:pPr>
      <w:r>
        <w:rPr>
          <w:b/>
        </w:rPr>
        <w:t>An- und Abmelden</w:t>
      </w:r>
    </w:p>
    <w:p w:rsidR="00A3086D" w:rsidRDefault="00A3086D" w:rsidP="00A3086D">
      <w:r>
        <w:t>Der Benutzer kann viele Funktionen erst nutzen, wenn er sich registriert hat.</w:t>
      </w:r>
    </w:p>
    <w:p w:rsidR="00A3086D" w:rsidRDefault="00A3086D" w:rsidP="00A3086D">
      <w:r>
        <w:t>Ein beliebiger Internetnutzer kann sich unter Angabe folgender Informationen registrieren:</w:t>
      </w:r>
    </w:p>
    <w:p w:rsidR="00A3086D" w:rsidRDefault="00A3086D" w:rsidP="00A3086D">
      <w:pPr>
        <w:pStyle w:val="Listenabsatz"/>
        <w:numPr>
          <w:ilvl w:val="0"/>
          <w:numId w:val="18"/>
        </w:numPr>
        <w:spacing w:after="200" w:line="276" w:lineRule="auto"/>
      </w:pPr>
      <w:r>
        <w:t>Eindeutiger Benutzername</w:t>
      </w:r>
    </w:p>
    <w:p w:rsidR="00A3086D" w:rsidRDefault="00A3086D" w:rsidP="00A3086D">
      <w:pPr>
        <w:pStyle w:val="Listenabsatz"/>
        <w:numPr>
          <w:ilvl w:val="0"/>
          <w:numId w:val="18"/>
        </w:numPr>
        <w:spacing w:after="200" w:line="276" w:lineRule="auto"/>
      </w:pPr>
      <w:r>
        <w:t>Passwort</w:t>
      </w:r>
    </w:p>
    <w:p w:rsidR="00A3086D" w:rsidRDefault="00A3086D" w:rsidP="00A3086D">
      <w:pPr>
        <w:pStyle w:val="Listenabsatz"/>
        <w:numPr>
          <w:ilvl w:val="0"/>
          <w:numId w:val="18"/>
        </w:numPr>
        <w:spacing w:after="200" w:line="276" w:lineRule="auto"/>
      </w:pPr>
      <w:r>
        <w:t>Gültige Emailadresse</w:t>
      </w:r>
    </w:p>
    <w:p w:rsidR="00A3086D" w:rsidRDefault="00A3086D" w:rsidP="00A3086D">
      <w:pPr>
        <w:pStyle w:val="Listenabsatz"/>
        <w:numPr>
          <w:ilvl w:val="0"/>
          <w:numId w:val="18"/>
        </w:numPr>
        <w:spacing w:after="200" w:line="276" w:lineRule="auto"/>
      </w:pPr>
      <w:r>
        <w:t>Adresse</w:t>
      </w:r>
    </w:p>
    <w:p w:rsidR="00A3086D" w:rsidRDefault="00A3086D" w:rsidP="00A3086D">
      <w:pPr>
        <w:pStyle w:val="Listenabsatz"/>
        <w:numPr>
          <w:ilvl w:val="0"/>
          <w:numId w:val="18"/>
        </w:numPr>
        <w:spacing w:after="200" w:line="276" w:lineRule="auto"/>
      </w:pPr>
      <w:r>
        <w:t>Geburtsdatum</w:t>
      </w:r>
    </w:p>
    <w:p w:rsidR="00A3086D" w:rsidRDefault="00A3086D" w:rsidP="00A3086D">
      <w:r>
        <w:t>Ein Benutzer kann sich am System anmelden unter Angabe</w:t>
      </w:r>
    </w:p>
    <w:p w:rsidR="00A3086D" w:rsidRDefault="00A3086D" w:rsidP="00A3086D">
      <w:pPr>
        <w:pStyle w:val="Listenabsatz"/>
        <w:numPr>
          <w:ilvl w:val="0"/>
          <w:numId w:val="18"/>
        </w:numPr>
        <w:spacing w:after="200" w:line="276" w:lineRule="auto"/>
      </w:pPr>
      <w:r>
        <w:t>Seines Benutzernamens</w:t>
      </w:r>
    </w:p>
    <w:p w:rsidR="00A3086D" w:rsidRDefault="00A3086D" w:rsidP="00A3086D">
      <w:pPr>
        <w:pStyle w:val="Listenabsatz"/>
        <w:numPr>
          <w:ilvl w:val="0"/>
          <w:numId w:val="18"/>
        </w:numPr>
        <w:spacing w:after="200" w:line="276" w:lineRule="auto"/>
      </w:pPr>
      <w:r>
        <w:t>Seines Kennworts</w:t>
      </w:r>
    </w:p>
    <w:p w:rsidR="00A3086D" w:rsidRDefault="00A3086D" w:rsidP="00A3086D">
      <w:r>
        <w:t>Der Benutzer kann sich jederzeit vom System abmelden.</w:t>
      </w:r>
    </w:p>
    <w:p w:rsidR="00A3086D" w:rsidRDefault="00A3086D" w:rsidP="00A3086D">
      <w:r>
        <w:t>Ein vergessenes Passwort kann sich der Nutzer unter Angabe folgender Informationen anfordern:</w:t>
      </w:r>
    </w:p>
    <w:p w:rsidR="00A3086D" w:rsidRDefault="00A3086D" w:rsidP="00A3086D">
      <w:pPr>
        <w:pStyle w:val="Listenabsatz"/>
        <w:numPr>
          <w:ilvl w:val="0"/>
          <w:numId w:val="18"/>
        </w:numPr>
        <w:spacing w:after="200" w:line="276" w:lineRule="auto"/>
      </w:pPr>
      <w:r>
        <w:t>Benutzername</w:t>
      </w:r>
    </w:p>
    <w:p w:rsidR="00A3086D" w:rsidRDefault="00A3086D" w:rsidP="00A3086D">
      <w:pPr>
        <w:pStyle w:val="Listenabsatz"/>
        <w:numPr>
          <w:ilvl w:val="0"/>
          <w:numId w:val="18"/>
        </w:numPr>
        <w:spacing w:after="200" w:line="276" w:lineRule="auto"/>
      </w:pPr>
      <w:r>
        <w:t>Emailadresse</w:t>
      </w:r>
    </w:p>
    <w:p w:rsidR="00A3086D" w:rsidRDefault="00A3086D" w:rsidP="00A3086D">
      <w:pPr>
        <w:ind w:left="360"/>
      </w:pPr>
      <w:r>
        <w:t>Es wird eine Email mit einem neuen Kennwort an die Adresse versandt.</w:t>
      </w:r>
    </w:p>
    <w:p w:rsidR="00000000" w:rsidRDefault="00A3086D">
      <w:pPr>
        <w:spacing w:before="100" w:beforeAutospacing="1"/>
        <w:rPr>
          <w:b/>
        </w:rPr>
      </w:pPr>
      <w:r w:rsidRPr="005F51DD">
        <w:rPr>
          <w:b/>
        </w:rPr>
        <w:t>P</w:t>
      </w:r>
      <w:r>
        <w:rPr>
          <w:b/>
        </w:rPr>
        <w:t>ersönliches Profil</w:t>
      </w:r>
    </w:p>
    <w:p w:rsidR="00A3086D" w:rsidRDefault="00A3086D" w:rsidP="00A3086D">
      <w:r>
        <w:t>Der Nutzer kann ein persönliches Profil pflegen mit folgenden Informationen:</w:t>
      </w:r>
    </w:p>
    <w:p w:rsidR="00A3086D" w:rsidRDefault="00A3086D" w:rsidP="00A3086D">
      <w:pPr>
        <w:pStyle w:val="Listenabsatz"/>
        <w:numPr>
          <w:ilvl w:val="0"/>
          <w:numId w:val="18"/>
        </w:numPr>
        <w:spacing w:after="200" w:line="276" w:lineRule="auto"/>
      </w:pPr>
      <w:r>
        <w:t>Hobbys</w:t>
      </w:r>
    </w:p>
    <w:p w:rsidR="00A3086D" w:rsidRDefault="00A3086D" w:rsidP="00A3086D">
      <w:pPr>
        <w:pStyle w:val="Listenabsatz"/>
        <w:numPr>
          <w:ilvl w:val="0"/>
          <w:numId w:val="18"/>
        </w:numPr>
        <w:spacing w:after="200" w:line="276" w:lineRule="auto"/>
      </w:pPr>
      <w:r>
        <w:t>Foto</w:t>
      </w:r>
    </w:p>
    <w:p w:rsidR="00A3086D" w:rsidRDefault="00A3086D" w:rsidP="00A3086D">
      <w:pPr>
        <w:pStyle w:val="Listenabsatz"/>
        <w:numPr>
          <w:ilvl w:val="0"/>
          <w:numId w:val="18"/>
        </w:numPr>
        <w:spacing w:after="200" w:line="276" w:lineRule="auto"/>
      </w:pPr>
      <w:r>
        <w:t>Wohnort</w:t>
      </w:r>
    </w:p>
    <w:p w:rsidR="00A3086D" w:rsidRDefault="00A3086D" w:rsidP="00A3086D">
      <w:pPr>
        <w:pStyle w:val="Listenabsatz"/>
        <w:numPr>
          <w:ilvl w:val="0"/>
          <w:numId w:val="18"/>
        </w:numPr>
        <w:spacing w:after="200" w:line="276" w:lineRule="auto"/>
      </w:pPr>
      <w:r>
        <w:t>Begrüßungstext</w:t>
      </w:r>
    </w:p>
    <w:p w:rsidR="00A3086D" w:rsidRDefault="00A3086D" w:rsidP="00A3086D">
      <w:r>
        <w:t>Der Nutzer kann sich seine persönlichen Daten anzeigen lassen.</w:t>
      </w:r>
    </w:p>
    <w:p w:rsidR="00A3086D" w:rsidRDefault="00A3086D" w:rsidP="00A3086D">
      <w:r>
        <w:t>Er kann diese Daten ändern.</w:t>
      </w:r>
    </w:p>
    <w:p w:rsidR="00A3086D" w:rsidRDefault="00A3086D" w:rsidP="00A3086D">
      <w:r>
        <w:t>Es können Einstellungen zur Sichtbarkeit von Inhalten vorgenommen werden.</w:t>
      </w:r>
    </w:p>
    <w:p w:rsidR="00000000" w:rsidRDefault="00A3086D">
      <w:pPr>
        <w:spacing w:before="100" w:beforeAutospacing="1"/>
        <w:rPr>
          <w:b/>
        </w:rPr>
      </w:pPr>
      <w:r w:rsidRPr="00E763AE">
        <w:rPr>
          <w:b/>
        </w:rPr>
        <w:t>Persönliche Konfiguration</w:t>
      </w:r>
    </w:p>
    <w:p w:rsidR="00A3086D" w:rsidRDefault="00A3086D" w:rsidP="00A3086D">
      <w:r>
        <w:t>Ein Nutzer kann Freundeslisten führen, durch die Inhalte der Nutzer vordergründig dargestellt werden.</w:t>
      </w:r>
    </w:p>
    <w:p w:rsidR="00A3086D" w:rsidRDefault="00A3086D" w:rsidP="00A3086D">
      <w:r>
        <w:t xml:space="preserve">Er kann </w:t>
      </w:r>
      <w:proofErr w:type="spellStart"/>
      <w:r>
        <w:t>Blockierlisten</w:t>
      </w:r>
      <w:proofErr w:type="spellEnd"/>
      <w:r>
        <w:t xml:space="preserve"> führen, auf denen Nutzer stehen, deren Inhalte nicht interessieren.</w:t>
      </w:r>
    </w:p>
    <w:p w:rsidR="00000000" w:rsidRDefault="00A3086D">
      <w:pPr>
        <w:spacing w:before="100" w:beforeAutospacing="1"/>
        <w:rPr>
          <w:b/>
        </w:rPr>
      </w:pPr>
      <w:r w:rsidRPr="00E763AE">
        <w:rPr>
          <w:b/>
        </w:rPr>
        <w:t>Kommunikation</w:t>
      </w:r>
    </w:p>
    <w:p w:rsidR="00A3086D" w:rsidRDefault="00A3086D" w:rsidP="00A3086D">
      <w:r>
        <w:t xml:space="preserve">Ein angemeldeter Nutzer kann jedem anderen Nutzer eine private Nachricht zukommen lassen, wenn er nicht auf dessen </w:t>
      </w:r>
      <w:proofErr w:type="spellStart"/>
      <w:r>
        <w:t>Blockierliste</w:t>
      </w:r>
      <w:proofErr w:type="spellEnd"/>
      <w:r>
        <w:t xml:space="preserve"> steht.</w:t>
      </w:r>
    </w:p>
    <w:p w:rsidR="00A3086D" w:rsidRDefault="00A3086D" w:rsidP="00A3086D">
      <w:r>
        <w:t>Auf eingegangene Nachrichten kann ein Nutzer immer antworten.</w:t>
      </w:r>
    </w:p>
    <w:p w:rsidR="00000000" w:rsidRDefault="00A3086D">
      <w:pPr>
        <w:pStyle w:val="berschrift3"/>
      </w:pPr>
      <w:bookmarkStart w:id="11" w:name="_Toc320112447"/>
      <w:r w:rsidRPr="00F64ABD">
        <w:t>Eventfunktionen</w:t>
      </w:r>
      <w:bookmarkEnd w:id="11"/>
    </w:p>
    <w:p w:rsidR="00A3086D" w:rsidRDefault="00A3086D" w:rsidP="00A3086D">
      <w:r>
        <w:t xml:space="preserve">Ein Nutzer kann </w:t>
      </w:r>
      <w:proofErr w:type="gramStart"/>
      <w:r>
        <w:t>ein beliebiges</w:t>
      </w:r>
      <w:proofErr w:type="gramEnd"/>
      <w:r>
        <w:t xml:space="preserve"> Event veröffentlichen, folgende Informationen werden benötigt:</w:t>
      </w:r>
    </w:p>
    <w:p w:rsidR="00A3086D" w:rsidRDefault="00A3086D" w:rsidP="00A3086D">
      <w:pPr>
        <w:pStyle w:val="Listenabsatz"/>
        <w:numPr>
          <w:ilvl w:val="0"/>
          <w:numId w:val="18"/>
        </w:numPr>
        <w:spacing w:after="200" w:line="276" w:lineRule="auto"/>
      </w:pPr>
      <w:r>
        <w:lastRenderedPageBreak/>
        <w:t>Titel</w:t>
      </w:r>
    </w:p>
    <w:p w:rsidR="00A3086D" w:rsidRDefault="00A3086D" w:rsidP="00A3086D">
      <w:pPr>
        <w:pStyle w:val="Listenabsatz"/>
        <w:numPr>
          <w:ilvl w:val="0"/>
          <w:numId w:val="18"/>
        </w:numPr>
        <w:spacing w:after="200" w:line="276" w:lineRule="auto"/>
      </w:pPr>
      <w:r>
        <w:t>Beschreibung</w:t>
      </w:r>
    </w:p>
    <w:p w:rsidR="00A3086D" w:rsidRDefault="00A3086D" w:rsidP="00A3086D">
      <w:pPr>
        <w:pStyle w:val="Listenabsatz"/>
        <w:numPr>
          <w:ilvl w:val="0"/>
          <w:numId w:val="18"/>
        </w:numPr>
        <w:spacing w:after="200" w:line="276" w:lineRule="auto"/>
      </w:pPr>
      <w:r>
        <w:t>Preis</w:t>
      </w:r>
    </w:p>
    <w:p w:rsidR="00A3086D" w:rsidRDefault="00A3086D" w:rsidP="00A3086D">
      <w:pPr>
        <w:pStyle w:val="Listenabsatz"/>
        <w:numPr>
          <w:ilvl w:val="0"/>
          <w:numId w:val="18"/>
        </w:numPr>
        <w:spacing w:after="200" w:line="276" w:lineRule="auto"/>
      </w:pPr>
      <w:r>
        <w:t>Freie Plätze</w:t>
      </w:r>
    </w:p>
    <w:p w:rsidR="00A3086D" w:rsidRDefault="00A3086D" w:rsidP="00A3086D">
      <w:pPr>
        <w:pStyle w:val="Listenabsatz"/>
        <w:numPr>
          <w:ilvl w:val="0"/>
          <w:numId w:val="18"/>
        </w:numPr>
        <w:spacing w:after="200" w:line="276" w:lineRule="auto"/>
      </w:pPr>
      <w:r>
        <w:t>Ort</w:t>
      </w:r>
    </w:p>
    <w:p w:rsidR="00A3086D" w:rsidRDefault="00A3086D" w:rsidP="00A3086D">
      <w:pPr>
        <w:pStyle w:val="Listenabsatz"/>
        <w:numPr>
          <w:ilvl w:val="0"/>
          <w:numId w:val="18"/>
        </w:numPr>
        <w:spacing w:after="200" w:line="276" w:lineRule="auto"/>
      </w:pPr>
      <w:r>
        <w:t>Zeitpunkt</w:t>
      </w:r>
    </w:p>
    <w:p w:rsidR="00A3086D" w:rsidRDefault="00A3086D" w:rsidP="00A3086D">
      <w:r>
        <w:t>Um an einem Event teilzunehmen, können sich Nutzer anmelden</w:t>
      </w:r>
    </w:p>
    <w:p w:rsidR="00A3086D" w:rsidRDefault="00A3086D" w:rsidP="00A3086D">
      <w:r>
        <w:t>Nutzer können Events positiv oder negativ Bewerten</w:t>
      </w:r>
    </w:p>
    <w:p w:rsidR="00A3086D" w:rsidRDefault="00A3086D" w:rsidP="00A3086D">
      <w:r>
        <w:t>Es können Kommentare verfasst werden</w:t>
      </w:r>
    </w:p>
    <w:p w:rsidR="00000000" w:rsidRDefault="00A3086D">
      <w:pPr>
        <w:pStyle w:val="berschrift3"/>
      </w:pPr>
      <w:bookmarkStart w:id="12" w:name="_Toc320112448"/>
      <w:r w:rsidRPr="00F64ABD">
        <w:t>Administratorfunktionen</w:t>
      </w:r>
      <w:bookmarkEnd w:id="12"/>
    </w:p>
    <w:p w:rsidR="00A3086D" w:rsidRDefault="00A3086D" w:rsidP="00A3086D">
      <w:r>
        <w:t>Ein Administrator ist ein Nutzer mit speziellen Befugnissen.</w:t>
      </w:r>
    </w:p>
    <w:p w:rsidR="00000000" w:rsidRDefault="00A3086D">
      <w:pPr>
        <w:spacing w:before="100" w:beforeAutospacing="1"/>
        <w:rPr>
          <w:b/>
        </w:rPr>
      </w:pPr>
      <w:r w:rsidRPr="00F64ABD">
        <w:rPr>
          <w:b/>
        </w:rPr>
        <w:t>Systemverwaltung</w:t>
      </w:r>
    </w:p>
    <w:p w:rsidR="00A3086D" w:rsidRDefault="00A3086D" w:rsidP="00A3086D">
      <w:r>
        <w:t>Er kann das System konfigurieren.</w:t>
      </w:r>
    </w:p>
    <w:p w:rsidR="00A3086D" w:rsidRDefault="00A3086D" w:rsidP="00A3086D">
      <w:r>
        <w:t>Es können Statistiken zur Seitennutzung erstellt werden.</w:t>
      </w:r>
    </w:p>
    <w:p w:rsidR="00000000" w:rsidRDefault="00A3086D">
      <w:pPr>
        <w:spacing w:after="100" w:afterAutospacing="1"/>
        <w:rPr>
          <w:b/>
        </w:rPr>
      </w:pPr>
      <w:r w:rsidRPr="00F64ABD">
        <w:rPr>
          <w:b/>
        </w:rPr>
        <w:t>Benutzerverwaltung</w:t>
      </w:r>
    </w:p>
    <w:p w:rsidR="00A3086D" w:rsidRDefault="00A3086D" w:rsidP="00A3086D">
      <w:r>
        <w:t>Ein Administrator kann Nutzer manuell freischalten.</w:t>
      </w:r>
    </w:p>
    <w:p w:rsidR="00A3086D" w:rsidRDefault="00A3086D" w:rsidP="00A3086D">
      <w:r>
        <w:t xml:space="preserve">Er kann die Angaben eines Nutzers vollständig sehen (trotz </w:t>
      </w:r>
      <w:proofErr w:type="spellStart"/>
      <w:r>
        <w:t>Privatsphäreeinstellungen</w:t>
      </w:r>
      <w:proofErr w:type="spellEnd"/>
      <w:r>
        <w:t>) und abändern.</w:t>
      </w:r>
    </w:p>
    <w:p w:rsidR="00A3086D" w:rsidRDefault="00A3086D" w:rsidP="00A3086D">
      <w:r>
        <w:t>Er kann den Nachrichtenaustatauch zwischen zwei Nutzern unterbinden.</w:t>
      </w:r>
    </w:p>
    <w:p w:rsidR="00A3086D" w:rsidRDefault="00A3086D" w:rsidP="00A3086D">
      <w:r>
        <w:t>Er kann Benutzer verwarnen und sperren.</w:t>
      </w:r>
    </w:p>
    <w:p w:rsidR="009C0744" w:rsidRDefault="000D0330" w:rsidP="000D0330">
      <w:pPr>
        <w:pStyle w:val="berschrift2"/>
      </w:pPr>
      <w:bookmarkStart w:id="13" w:name="_Toc320112449"/>
      <w:bookmarkEnd w:id="9"/>
      <w:r>
        <w:t>Anwendungsfalldiagramm</w:t>
      </w:r>
      <w:bookmarkEnd w:id="13"/>
    </w:p>
    <w:p w:rsidR="009C0744" w:rsidRPr="00FD23E2" w:rsidRDefault="009C0744" w:rsidP="00FD23E2"/>
    <w:p w:rsidR="00AB7B94" w:rsidRDefault="00AB7B94" w:rsidP="00AB7B94">
      <w:pPr>
        <w:pStyle w:val="berschrift2"/>
      </w:pPr>
      <w:bookmarkStart w:id="14" w:name="_Toc320112450"/>
      <w:r>
        <w:t>Produktdaten</w:t>
      </w:r>
      <w:bookmarkEnd w:id="14"/>
    </w:p>
    <w:p w:rsidR="00FD23E2" w:rsidRDefault="00FD23E2" w:rsidP="00FD23E2"/>
    <w:p w:rsidR="00A3086D" w:rsidRDefault="00A3086D" w:rsidP="00A3086D">
      <w:r>
        <w:t>Es sollen mindestens folgende Daten persistiert werden.</w:t>
      </w:r>
    </w:p>
    <w:p w:rsidR="00A3086D" w:rsidRDefault="00A3086D" w:rsidP="00A3086D">
      <w:r>
        <w:t>Benutzerdaten:</w:t>
      </w:r>
    </w:p>
    <w:p w:rsidR="00A3086D" w:rsidRDefault="00A3086D" w:rsidP="00A3086D">
      <w:pPr>
        <w:pStyle w:val="Listenabsatz"/>
        <w:numPr>
          <w:ilvl w:val="0"/>
          <w:numId w:val="18"/>
        </w:numPr>
        <w:spacing w:after="200" w:line="276" w:lineRule="auto"/>
      </w:pPr>
      <w:r>
        <w:t>Benutzername</w:t>
      </w:r>
    </w:p>
    <w:p w:rsidR="00A3086D" w:rsidRDefault="00A3086D" w:rsidP="00A3086D">
      <w:pPr>
        <w:pStyle w:val="Listenabsatz"/>
        <w:numPr>
          <w:ilvl w:val="0"/>
          <w:numId w:val="18"/>
        </w:numPr>
        <w:spacing w:after="200" w:line="276" w:lineRule="auto"/>
      </w:pPr>
      <w:r>
        <w:t>Passwort (verschlüsselt)</w:t>
      </w:r>
    </w:p>
    <w:p w:rsidR="00A3086D" w:rsidRDefault="00A3086D" w:rsidP="00A3086D">
      <w:pPr>
        <w:pStyle w:val="Listenabsatz"/>
        <w:numPr>
          <w:ilvl w:val="0"/>
          <w:numId w:val="18"/>
        </w:numPr>
        <w:spacing w:after="200" w:line="276" w:lineRule="auto"/>
      </w:pPr>
      <w:r>
        <w:t>Email-Adresse</w:t>
      </w:r>
    </w:p>
    <w:p w:rsidR="00A3086D" w:rsidRDefault="00A3086D" w:rsidP="00A3086D">
      <w:pPr>
        <w:pStyle w:val="Listenabsatz"/>
        <w:numPr>
          <w:ilvl w:val="0"/>
          <w:numId w:val="18"/>
        </w:numPr>
        <w:spacing w:after="200" w:line="276" w:lineRule="auto"/>
      </w:pPr>
      <w:r>
        <w:t>Adressdaten</w:t>
      </w:r>
    </w:p>
    <w:p w:rsidR="00A3086D" w:rsidRDefault="00A3086D" w:rsidP="00A3086D">
      <w:pPr>
        <w:pStyle w:val="Listenabsatz"/>
        <w:numPr>
          <w:ilvl w:val="0"/>
          <w:numId w:val="18"/>
        </w:numPr>
        <w:spacing w:after="200" w:line="276" w:lineRule="auto"/>
      </w:pPr>
      <w:r>
        <w:t>Geburtsdatum</w:t>
      </w:r>
    </w:p>
    <w:p w:rsidR="00A3086D" w:rsidRDefault="00A3086D" w:rsidP="00A3086D">
      <w:pPr>
        <w:pStyle w:val="Listenabsatz"/>
        <w:numPr>
          <w:ilvl w:val="0"/>
          <w:numId w:val="18"/>
        </w:numPr>
        <w:spacing w:after="200" w:line="276" w:lineRule="auto"/>
      </w:pPr>
      <w:r>
        <w:t>Registrierdatum</w:t>
      </w:r>
    </w:p>
    <w:p w:rsidR="00A3086D" w:rsidRDefault="00A3086D" w:rsidP="00A3086D">
      <w:pPr>
        <w:pStyle w:val="Listenabsatz"/>
        <w:numPr>
          <w:ilvl w:val="0"/>
          <w:numId w:val="18"/>
        </w:numPr>
        <w:spacing w:after="200" w:line="276" w:lineRule="auto"/>
      </w:pPr>
      <w:r>
        <w:t>Letzte Anmeldung</w:t>
      </w:r>
    </w:p>
    <w:p w:rsidR="00A3086D" w:rsidRDefault="00A3086D" w:rsidP="00A3086D">
      <w:pPr>
        <w:pStyle w:val="Listenabsatz"/>
        <w:numPr>
          <w:ilvl w:val="0"/>
          <w:numId w:val="18"/>
        </w:numPr>
        <w:spacing w:after="200" w:line="276" w:lineRule="auto"/>
      </w:pPr>
      <w:r>
        <w:t>Persönliches Profil</w:t>
      </w:r>
    </w:p>
    <w:p w:rsidR="00A3086D" w:rsidRDefault="00A3086D" w:rsidP="00A3086D">
      <w:pPr>
        <w:pStyle w:val="Listenabsatz"/>
        <w:numPr>
          <w:ilvl w:val="0"/>
          <w:numId w:val="18"/>
        </w:numPr>
        <w:spacing w:after="200" w:line="276" w:lineRule="auto"/>
      </w:pPr>
      <w:r>
        <w:t>Persönliche Konfiguration</w:t>
      </w:r>
    </w:p>
    <w:p w:rsidR="00A3086D" w:rsidRDefault="00A3086D" w:rsidP="00A3086D">
      <w:pPr>
        <w:pStyle w:val="Listenabsatz"/>
        <w:numPr>
          <w:ilvl w:val="0"/>
          <w:numId w:val="18"/>
        </w:numPr>
        <w:spacing w:after="200" w:line="276" w:lineRule="auto"/>
      </w:pPr>
      <w:r>
        <w:t>Erstellte Events</w:t>
      </w:r>
    </w:p>
    <w:p w:rsidR="00A3086D" w:rsidRDefault="00A3086D" w:rsidP="00A3086D">
      <w:pPr>
        <w:pStyle w:val="Listenabsatz"/>
        <w:numPr>
          <w:ilvl w:val="0"/>
          <w:numId w:val="18"/>
        </w:numPr>
        <w:spacing w:after="200" w:line="276" w:lineRule="auto"/>
      </w:pPr>
      <w:r>
        <w:t>Administratorkennzeichen</w:t>
      </w:r>
    </w:p>
    <w:p w:rsidR="00A3086D" w:rsidRDefault="00A3086D" w:rsidP="00A3086D">
      <w:r>
        <w:t>Persönliches Profil</w:t>
      </w:r>
    </w:p>
    <w:p w:rsidR="00A3086D" w:rsidRDefault="00A3086D" w:rsidP="00A3086D">
      <w:pPr>
        <w:pStyle w:val="Listenabsatz"/>
        <w:numPr>
          <w:ilvl w:val="0"/>
          <w:numId w:val="18"/>
        </w:numPr>
        <w:spacing w:after="200" w:line="276" w:lineRule="auto"/>
      </w:pPr>
      <w:r>
        <w:t>Name</w:t>
      </w:r>
    </w:p>
    <w:p w:rsidR="00A3086D" w:rsidRDefault="00A3086D" w:rsidP="00A3086D">
      <w:pPr>
        <w:pStyle w:val="Listenabsatz"/>
        <w:numPr>
          <w:ilvl w:val="0"/>
          <w:numId w:val="18"/>
        </w:numPr>
        <w:spacing w:after="200" w:line="276" w:lineRule="auto"/>
      </w:pPr>
      <w:r>
        <w:t>Begrüßungstext</w:t>
      </w:r>
    </w:p>
    <w:p w:rsidR="00A3086D" w:rsidRDefault="00A3086D" w:rsidP="00A3086D">
      <w:pPr>
        <w:pStyle w:val="Listenabsatz"/>
        <w:numPr>
          <w:ilvl w:val="0"/>
          <w:numId w:val="18"/>
        </w:numPr>
        <w:spacing w:after="200" w:line="276" w:lineRule="auto"/>
      </w:pPr>
      <w:r>
        <w:t>Wohnort</w:t>
      </w:r>
    </w:p>
    <w:p w:rsidR="00A3086D" w:rsidRDefault="00A3086D" w:rsidP="00A3086D">
      <w:pPr>
        <w:pStyle w:val="Listenabsatz"/>
        <w:numPr>
          <w:ilvl w:val="0"/>
          <w:numId w:val="18"/>
        </w:numPr>
        <w:spacing w:after="200" w:line="276" w:lineRule="auto"/>
      </w:pPr>
      <w:r>
        <w:t>Hobbys</w:t>
      </w:r>
    </w:p>
    <w:p w:rsidR="00A3086D" w:rsidRDefault="00A3086D" w:rsidP="00A3086D">
      <w:pPr>
        <w:pStyle w:val="Listenabsatz"/>
        <w:numPr>
          <w:ilvl w:val="0"/>
          <w:numId w:val="18"/>
        </w:numPr>
        <w:spacing w:after="200" w:line="276" w:lineRule="auto"/>
      </w:pPr>
      <w:r>
        <w:t>Alter</w:t>
      </w:r>
    </w:p>
    <w:p w:rsidR="00A3086D" w:rsidRDefault="00A3086D" w:rsidP="00A3086D">
      <w:r>
        <w:t>Persönliche Konfiguration</w:t>
      </w:r>
    </w:p>
    <w:p w:rsidR="00A3086D" w:rsidRDefault="00A3086D" w:rsidP="00A3086D">
      <w:pPr>
        <w:pStyle w:val="Listenabsatz"/>
        <w:numPr>
          <w:ilvl w:val="0"/>
          <w:numId w:val="18"/>
        </w:numPr>
        <w:spacing w:after="200" w:line="276" w:lineRule="auto"/>
      </w:pPr>
      <w:r>
        <w:lastRenderedPageBreak/>
        <w:t>Freundesliste</w:t>
      </w:r>
    </w:p>
    <w:p w:rsidR="00A3086D" w:rsidRDefault="00A3086D" w:rsidP="00A3086D">
      <w:pPr>
        <w:pStyle w:val="Listenabsatz"/>
        <w:numPr>
          <w:ilvl w:val="0"/>
          <w:numId w:val="18"/>
        </w:numPr>
        <w:spacing w:after="200" w:line="276" w:lineRule="auto"/>
      </w:pPr>
      <w:proofErr w:type="spellStart"/>
      <w:r>
        <w:t>Blockierliste</w:t>
      </w:r>
      <w:proofErr w:type="spellEnd"/>
    </w:p>
    <w:p w:rsidR="00A3086D" w:rsidRDefault="00A3086D" w:rsidP="00A3086D">
      <w:r>
        <w:t>Event</w:t>
      </w:r>
    </w:p>
    <w:p w:rsidR="00A3086D" w:rsidRDefault="00A3086D" w:rsidP="00A3086D">
      <w:pPr>
        <w:pStyle w:val="Listenabsatz"/>
        <w:numPr>
          <w:ilvl w:val="0"/>
          <w:numId w:val="18"/>
        </w:numPr>
        <w:spacing w:after="200" w:line="276" w:lineRule="auto"/>
      </w:pPr>
      <w:r>
        <w:t>Titel</w:t>
      </w:r>
    </w:p>
    <w:p w:rsidR="00A3086D" w:rsidRDefault="00A3086D" w:rsidP="00A3086D">
      <w:pPr>
        <w:pStyle w:val="Listenabsatz"/>
        <w:numPr>
          <w:ilvl w:val="0"/>
          <w:numId w:val="18"/>
        </w:numPr>
        <w:spacing w:after="200" w:line="276" w:lineRule="auto"/>
      </w:pPr>
      <w:r>
        <w:t>Beschreibung</w:t>
      </w:r>
    </w:p>
    <w:p w:rsidR="00A3086D" w:rsidRDefault="00A3086D" w:rsidP="00A3086D">
      <w:pPr>
        <w:pStyle w:val="Listenabsatz"/>
        <w:numPr>
          <w:ilvl w:val="0"/>
          <w:numId w:val="18"/>
        </w:numPr>
        <w:spacing w:after="200" w:line="276" w:lineRule="auto"/>
      </w:pPr>
      <w:r>
        <w:t>Freie Plätze</w:t>
      </w:r>
    </w:p>
    <w:p w:rsidR="00A3086D" w:rsidRDefault="00A3086D" w:rsidP="00A3086D">
      <w:pPr>
        <w:pStyle w:val="Listenabsatz"/>
        <w:numPr>
          <w:ilvl w:val="0"/>
          <w:numId w:val="18"/>
        </w:numPr>
        <w:spacing w:after="200" w:line="276" w:lineRule="auto"/>
      </w:pPr>
      <w:r>
        <w:t>Kosten</w:t>
      </w:r>
    </w:p>
    <w:p w:rsidR="00A3086D" w:rsidRDefault="00A3086D" w:rsidP="00A3086D">
      <w:pPr>
        <w:pStyle w:val="Listenabsatz"/>
        <w:numPr>
          <w:ilvl w:val="0"/>
          <w:numId w:val="18"/>
        </w:numPr>
        <w:spacing w:after="200" w:line="276" w:lineRule="auto"/>
      </w:pPr>
      <w:r>
        <w:t>Ort</w:t>
      </w:r>
    </w:p>
    <w:p w:rsidR="00A3086D" w:rsidRDefault="00A3086D" w:rsidP="00A3086D">
      <w:pPr>
        <w:pStyle w:val="Listenabsatz"/>
        <w:numPr>
          <w:ilvl w:val="0"/>
          <w:numId w:val="18"/>
        </w:numPr>
        <w:spacing w:after="200" w:line="276" w:lineRule="auto"/>
      </w:pPr>
      <w:r>
        <w:t>Bewertung</w:t>
      </w:r>
    </w:p>
    <w:p w:rsidR="00000000" w:rsidRDefault="00A3086D">
      <w:pPr>
        <w:pStyle w:val="Listenabsatz"/>
      </w:pPr>
      <w:r>
        <w:t>Kommentare</w:t>
      </w:r>
      <w:r w:rsidR="009C0744">
        <w:tab/>
      </w:r>
    </w:p>
    <w:p w:rsidR="009C0744" w:rsidRDefault="009C0744" w:rsidP="009C0744">
      <w:pPr>
        <w:pStyle w:val="Anforderung"/>
      </w:pPr>
    </w:p>
    <w:p w:rsidR="000D0330" w:rsidRDefault="000D0330" w:rsidP="000D0330">
      <w:pPr>
        <w:pStyle w:val="berschrift2"/>
      </w:pPr>
      <w:bookmarkStart w:id="15" w:name="_Toc320112451"/>
      <w:r>
        <w:t>Domänenklassendiagramm</w:t>
      </w:r>
      <w:bookmarkEnd w:id="15"/>
    </w:p>
    <w:p w:rsidR="000D0330" w:rsidRPr="00FD23E2" w:rsidRDefault="000D0330" w:rsidP="009C0744">
      <w:pPr>
        <w:pStyle w:val="Anforderung"/>
      </w:pPr>
    </w:p>
    <w:p w:rsidR="00AB7B94" w:rsidRDefault="00AB7B94" w:rsidP="00AB7B94">
      <w:pPr>
        <w:pStyle w:val="berschrift2"/>
      </w:pPr>
      <w:bookmarkStart w:id="16" w:name="_Toc320112452"/>
      <w:r>
        <w:t>Produktschnittstellen</w:t>
      </w:r>
      <w:bookmarkEnd w:id="16"/>
    </w:p>
    <w:p w:rsidR="00FD23E2" w:rsidRDefault="00FD23E2" w:rsidP="00FD23E2"/>
    <w:p w:rsidR="00A3086D" w:rsidRDefault="00A3086D" w:rsidP="00A3086D">
      <w:r>
        <w:t xml:space="preserve">Das System soll über eine Applikation in Facebook Verfügbar gemacht werden. Somit können </w:t>
      </w:r>
      <w:proofErr w:type="spellStart"/>
      <w:r>
        <w:t>Facebooknutzer</w:t>
      </w:r>
      <w:proofErr w:type="spellEnd"/>
      <w:r>
        <w:t xml:space="preserve"> Zugriff auf ihr Profil gewähren, um Daten für eine Registrierung zu übernehmen. Erstellte Events können auf der </w:t>
      </w:r>
      <w:proofErr w:type="spellStart"/>
      <w:r>
        <w:t>Facebookpinnwand</w:t>
      </w:r>
      <w:proofErr w:type="spellEnd"/>
      <w:r>
        <w:t xml:space="preserve"> übernommen werden.</w:t>
      </w:r>
    </w:p>
    <w:p w:rsidR="00A3086D" w:rsidRDefault="00A3086D" w:rsidP="00A3086D">
      <w:r>
        <w:t>Außerdem soll das System über eine Oberfläche für mobile Geräte verfügen, die außerdem eine Umkreissuche ermöglichen soll.</w:t>
      </w:r>
    </w:p>
    <w:p w:rsidR="009C0744" w:rsidRPr="00FD23E2" w:rsidRDefault="009C0744" w:rsidP="009C0744">
      <w:pPr>
        <w:pStyle w:val="Anforderung"/>
      </w:pPr>
      <w:bookmarkStart w:id="17" w:name="_GoBack"/>
      <w:bookmarkEnd w:id="17"/>
    </w:p>
    <w:p w:rsidR="00AB7B94" w:rsidRDefault="00AB7B94" w:rsidP="00AB7B94">
      <w:pPr>
        <w:pStyle w:val="berschrift2"/>
      </w:pPr>
      <w:bookmarkStart w:id="18" w:name="_Toc320112453"/>
      <w:r>
        <w:t>Anwenderprofile</w:t>
      </w:r>
      <w:bookmarkEnd w:id="18"/>
    </w:p>
    <w:p w:rsidR="00FD23E2" w:rsidRPr="00FD23E2" w:rsidRDefault="00FD23E2" w:rsidP="00FD23E2"/>
    <w:p w:rsidR="00AB7B94" w:rsidRDefault="009C0744" w:rsidP="009C0744">
      <w:pPr>
        <w:pStyle w:val="Anforderung"/>
      </w:pPr>
      <w:r>
        <w:t>A10</w:t>
      </w:r>
      <w:r>
        <w:tab/>
      </w:r>
    </w:p>
    <w:p w:rsidR="009C0744" w:rsidRDefault="009C0744" w:rsidP="009C0744">
      <w:pPr>
        <w:pStyle w:val="Anforderung"/>
      </w:pPr>
      <w:r>
        <w:t>A20</w:t>
      </w:r>
      <w:r>
        <w:tab/>
      </w:r>
    </w:p>
    <w:p w:rsidR="009C0744" w:rsidRDefault="009C0744" w:rsidP="009C0744">
      <w:pPr>
        <w:pStyle w:val="Anforderung"/>
      </w:pPr>
      <w:r>
        <w:t>A30</w:t>
      </w:r>
      <w:r>
        <w:tab/>
      </w:r>
    </w:p>
    <w:p w:rsidR="001F2512" w:rsidRDefault="001F2512">
      <w:pPr>
        <w:rPr>
          <w:rFonts w:cs="Arial"/>
          <w:b/>
          <w:bCs/>
          <w:kern w:val="32"/>
          <w:sz w:val="32"/>
          <w:szCs w:val="32"/>
        </w:rPr>
      </w:pPr>
      <w:r>
        <w:br w:type="page"/>
      </w:r>
    </w:p>
    <w:p w:rsidR="00AB7B94" w:rsidRDefault="008D7CA3" w:rsidP="008D7CA3">
      <w:pPr>
        <w:pStyle w:val="berschrift1"/>
      </w:pPr>
      <w:bookmarkStart w:id="19" w:name="_Toc320112454"/>
      <w:r w:rsidRPr="008D7CA3">
        <w:lastRenderedPageBreak/>
        <w:t>Qualitätsanforderungen</w:t>
      </w:r>
      <w:bookmarkEnd w:id="19"/>
    </w:p>
    <w:p w:rsidR="00AB7B94" w:rsidRDefault="00AB7B94" w:rsidP="00AB7B94"/>
    <w:p w:rsidR="00AB7B94" w:rsidRDefault="008D7CA3" w:rsidP="00AB7B94">
      <w:pPr>
        <w:pStyle w:val="berschrift2"/>
      </w:pPr>
      <w:bookmarkStart w:id="20" w:name="_Toc320112455"/>
      <w:r>
        <w:t>Äußere und innere Qualität</w:t>
      </w:r>
      <w:bookmarkEnd w:id="20"/>
    </w:p>
    <w:p w:rsidR="00FD23E2" w:rsidRDefault="006C2175" w:rsidP="00FD23E2">
      <w:r>
        <w:t xml:space="preserve">Für die äußere und innere Qualität sind vor allem </w:t>
      </w:r>
      <w:r w:rsidR="007269AC">
        <w:t xml:space="preserve">die Merkmale Zuverlässigkeit </w:t>
      </w:r>
      <w:r>
        <w:t>und Benutzbarkeit von größter Bedeutung. Zudem muss die Bedienung der Software über jeden aktuellen Browser möglich sein.</w:t>
      </w:r>
    </w:p>
    <w:p w:rsidR="00950E99" w:rsidRPr="008A5954" w:rsidRDefault="008D7CA3" w:rsidP="008A5954">
      <w:pPr>
        <w:pStyle w:val="berschrift3"/>
      </w:pPr>
      <w:bookmarkStart w:id="21" w:name="_Ref318533520"/>
      <w:bookmarkStart w:id="22" w:name="_Ref318533533"/>
      <w:bookmarkStart w:id="23" w:name="_Toc320112456"/>
      <w:r>
        <w:t>Funktionalität</w:t>
      </w:r>
      <w:bookmarkEnd w:id="21"/>
      <w:bookmarkEnd w:id="22"/>
      <w:bookmarkEnd w:id="23"/>
    </w:p>
    <w:p w:rsidR="00AB7B94" w:rsidRDefault="009C0744" w:rsidP="00950E99">
      <w:pPr>
        <w:pStyle w:val="Anforderung"/>
      </w:pPr>
      <w:r>
        <w:t>Q10</w:t>
      </w:r>
      <w:r>
        <w:tab/>
      </w:r>
      <w:r w:rsidR="00950E99">
        <w:t xml:space="preserve">Die </w:t>
      </w:r>
      <w:r w:rsidR="00DF0F2A">
        <w:t>Software</w:t>
      </w:r>
      <w:r w:rsidR="00950E99">
        <w:t xml:space="preserve"> muss alle notwendigen Funktionen besitzen</w:t>
      </w:r>
      <w:r w:rsidR="00DF0F2A">
        <w:t xml:space="preserve"> und d</w:t>
      </w:r>
      <w:r w:rsidR="00950E99">
        <w:t>ie zugrunde liegenden Arbeitsabläufe im Sinne der Anforderungen adäquat unterstützen</w:t>
      </w:r>
      <w:r w:rsidR="00DF0F2A">
        <w:t>.</w:t>
      </w:r>
    </w:p>
    <w:p w:rsidR="00950E99" w:rsidRDefault="009C0744" w:rsidP="00DF0F2A">
      <w:pPr>
        <w:pStyle w:val="Anforderung"/>
      </w:pPr>
      <w:r>
        <w:t>Q20</w:t>
      </w:r>
      <w:r>
        <w:tab/>
      </w:r>
      <w:r w:rsidR="00950E99">
        <w:t xml:space="preserve">Die </w:t>
      </w:r>
      <w:r w:rsidR="00DF0F2A">
        <w:t xml:space="preserve">Software </w:t>
      </w:r>
      <w:r w:rsidR="00950E99">
        <w:t>muss die richtigen E</w:t>
      </w:r>
      <w:r w:rsidR="00DF0F2A">
        <w:t>rgebnisse (bei der Suche von Events, etc.) liefern.</w:t>
      </w:r>
    </w:p>
    <w:p w:rsidR="00FB2E03" w:rsidRDefault="00FB2E03" w:rsidP="00DF0F2A">
      <w:pPr>
        <w:pStyle w:val="Anforderung"/>
      </w:pPr>
      <w:r>
        <w:t>Q</w:t>
      </w:r>
      <w:r>
        <w:tab/>
        <w:t>Die Software muss bei gleichen Eingaben die gleichen Ergebnisse liefern.</w:t>
      </w:r>
    </w:p>
    <w:p w:rsidR="00DF0F2A" w:rsidRDefault="00950E99" w:rsidP="009C0744">
      <w:pPr>
        <w:pStyle w:val="Anforderung"/>
      </w:pPr>
      <w:r>
        <w:t>Q30</w:t>
      </w:r>
      <w:r>
        <w:tab/>
        <w:t xml:space="preserve">Die </w:t>
      </w:r>
      <w:r w:rsidR="00DF0F2A">
        <w:t xml:space="preserve">Software </w:t>
      </w:r>
      <w:r>
        <w:t xml:space="preserve">muss mit </w:t>
      </w:r>
      <w:r w:rsidR="00DF0F2A">
        <w:t>alle notwendigen, in seiner Umgebung existierenden</w:t>
      </w:r>
      <w:r>
        <w:t xml:space="preserve"> Anwendungen</w:t>
      </w:r>
      <w:r w:rsidR="00DF0F2A">
        <w:t xml:space="preserve"> bzw. Systemen</w:t>
      </w:r>
      <w:r>
        <w:t xml:space="preserve"> </w:t>
      </w:r>
      <w:r w:rsidR="00DF0F2A">
        <w:t>zusammenspielen können.</w:t>
      </w:r>
    </w:p>
    <w:p w:rsidR="009C0744" w:rsidRDefault="00DF0F2A" w:rsidP="009C0744">
      <w:pPr>
        <w:pStyle w:val="Anforderung"/>
      </w:pPr>
      <w:r>
        <w:t>Q40</w:t>
      </w:r>
      <w:r>
        <w:tab/>
        <w:t>Die Software muss unberechtigten Zugriff, sowohl versehentlich als auch vorsätzlich, auf Programme und Daten zu verhindern.</w:t>
      </w:r>
    </w:p>
    <w:p w:rsidR="00DF0F2A" w:rsidRDefault="00DF0F2A" w:rsidP="008A5954">
      <w:pPr>
        <w:pStyle w:val="Anforderung"/>
      </w:pPr>
      <w:r>
        <w:t>Q50</w:t>
      </w:r>
      <w:r>
        <w:tab/>
        <w:t>Die Software muss anwendungsspezifische Normen oder Vereinbarungen oder gesetzliche Bestimmungen und ähnliche Vorschriften erfüllen.</w:t>
      </w:r>
    </w:p>
    <w:p w:rsidR="009E18B3" w:rsidRDefault="008D7CA3" w:rsidP="008A5954">
      <w:pPr>
        <w:pStyle w:val="berschrift3"/>
      </w:pPr>
      <w:bookmarkStart w:id="24" w:name="_Toc320112457"/>
      <w:r>
        <w:t>Zuverlässigkeit</w:t>
      </w:r>
      <w:bookmarkEnd w:id="24"/>
    </w:p>
    <w:p w:rsidR="00CA7BCE" w:rsidRPr="00CA7BCE" w:rsidRDefault="00CA7BCE" w:rsidP="00CA7BCE">
      <w:r>
        <w:t>Auf das Merkmal Zuverlässigkeit wird die größte Wertschätzung gelegt.</w:t>
      </w:r>
    </w:p>
    <w:p w:rsidR="008A096E" w:rsidRDefault="00494F1D" w:rsidP="008A096E">
      <w:pPr>
        <w:pStyle w:val="Anforderung"/>
      </w:pPr>
      <w:r>
        <w:t>Q6</w:t>
      </w:r>
      <w:r w:rsidR="008A096E">
        <w:t>0</w:t>
      </w:r>
      <w:r w:rsidR="008A096E">
        <w:tab/>
      </w:r>
      <w:r>
        <w:t>Die Software muss besonders zuverlässig</w:t>
      </w:r>
      <w:r w:rsidR="008A5954">
        <w:t xml:space="preserve"> und robust</w:t>
      </w:r>
      <w:r>
        <w:t xml:space="preserve"> sein, d.h. </w:t>
      </w:r>
      <w:r w:rsidR="009E18B3">
        <w:t>auf die Fähigkeit, das notwendige Leistungsniveau zu erreichen bzw. zu bewahren wird größten Wert gelegt.</w:t>
      </w:r>
    </w:p>
    <w:p w:rsidR="009E18B3" w:rsidRDefault="009E18B3" w:rsidP="008A096E">
      <w:pPr>
        <w:pStyle w:val="Anforderung"/>
      </w:pPr>
      <w:r>
        <w:t>Q70</w:t>
      </w:r>
      <w:r>
        <w:tab/>
        <w:t>Die Software muss eine normale Reife besitzen. Häufiges Versagen bzw. Fehlzustände sind nicht erwünscht.</w:t>
      </w:r>
    </w:p>
    <w:p w:rsidR="009E18B3" w:rsidRDefault="009E18B3" w:rsidP="008A096E">
      <w:pPr>
        <w:pStyle w:val="Anforderung"/>
      </w:pPr>
      <w:r>
        <w:t>Q80</w:t>
      </w:r>
      <w:r>
        <w:tab/>
        <w:t>Die Software</w:t>
      </w:r>
      <w:r w:rsidRPr="009E18B3">
        <w:t xml:space="preserve"> </w:t>
      </w:r>
      <w:r>
        <w:t>muss das Leistungsniveau bei Software-Fehlern, sowie bei fehlerhafter menschlicher Benutzung oder Nicht-Einhaltung der spezifizierten Schnittstelle bewahren.</w:t>
      </w:r>
    </w:p>
    <w:p w:rsidR="009E18B3" w:rsidRDefault="009E18B3" w:rsidP="008A096E">
      <w:pPr>
        <w:pStyle w:val="Anforderung"/>
      </w:pPr>
      <w:r>
        <w:t>Q90</w:t>
      </w:r>
      <w:r>
        <w:tab/>
        <w:t>Die Software muss im Rahmen eines Tages nach einem Versagen oder Ausfall wiederhergestellt sein, d.h. das ursprüngliche Leistungsniveau erreichen. Dabei müssen die direkt betroffenen Daten</w:t>
      </w:r>
      <w:r w:rsidR="00F65A1E">
        <w:t xml:space="preserve"> unbedingt wiedergewonnen werden.</w:t>
      </w:r>
    </w:p>
    <w:p w:rsidR="008D7CA3" w:rsidRDefault="008D7CA3" w:rsidP="008A096E">
      <w:pPr>
        <w:pStyle w:val="berschrift3"/>
      </w:pPr>
      <w:bookmarkStart w:id="25" w:name="_Toc320112458"/>
      <w:r>
        <w:t>Benutzbarkeit</w:t>
      </w:r>
      <w:bookmarkEnd w:id="25"/>
    </w:p>
    <w:p w:rsidR="007269AC" w:rsidRPr="007269AC" w:rsidRDefault="007269AC" w:rsidP="007269AC">
      <w:r>
        <w:t>Nach der Zuverlässigkeit hat das Merkmal Benutzbarkeit</w:t>
      </w:r>
      <w:r w:rsidR="00CA7BCE">
        <w:t xml:space="preserve"> </w:t>
      </w:r>
      <w:r>
        <w:t>die zweitgrößte Wertschätzung.</w:t>
      </w:r>
    </w:p>
    <w:p w:rsidR="007269AC" w:rsidRDefault="00F65A1E" w:rsidP="006A6765">
      <w:pPr>
        <w:pStyle w:val="Anforderung"/>
        <w:jc w:val="both"/>
      </w:pPr>
      <w:r>
        <w:t>Q100</w:t>
      </w:r>
      <w:r>
        <w:tab/>
        <w:t>Die Software muss ohne großen Aufwand und</w:t>
      </w:r>
      <w:r w:rsidR="007269AC">
        <w:t xml:space="preserve"> absolut unkompliziert benutzbar sein. Benutzereingaben müssen sich auf das Notwendigste beschränken, flexibel anzugeben und frühzeitig auf Plausibilität prüfbar sein. Die von der Software gelieferten Ergebnisse müssen übersichtlich und strukturiert ausgegeben werden, einfach zu interpretieren, sowie von Benutzer flexibel gestaltbar </w:t>
      </w:r>
      <w:r w:rsidR="00CA7BCE">
        <w:t>sein.</w:t>
      </w:r>
    </w:p>
    <w:p w:rsidR="007269AC" w:rsidRDefault="007269AC" w:rsidP="00D53149">
      <w:pPr>
        <w:pStyle w:val="Anforderung"/>
      </w:pPr>
      <w:r>
        <w:t>Q110</w:t>
      </w:r>
      <w:r>
        <w:tab/>
        <w:t>Die Software muss klar und einfach</w:t>
      </w:r>
      <w:r w:rsidR="00F65A1E">
        <w:t xml:space="preserve"> zu verstehen</w:t>
      </w:r>
      <w:r>
        <w:t xml:space="preserve"> und damit </w:t>
      </w:r>
      <w:r w:rsidR="00F65A1E">
        <w:t>schnell zu erlernen</w:t>
      </w:r>
      <w:r>
        <w:t xml:space="preserve"> sein.</w:t>
      </w:r>
    </w:p>
    <w:p w:rsidR="00D53149" w:rsidRDefault="007269AC" w:rsidP="00D53149">
      <w:pPr>
        <w:pStyle w:val="Anforderung"/>
      </w:pPr>
      <w:r>
        <w:t>Q120</w:t>
      </w:r>
      <w:r>
        <w:tab/>
        <w:t>Von der Software ha</w:t>
      </w:r>
      <w:r w:rsidR="00D53149">
        <w:t>t eine gewisse Attraktivität auszugehen.</w:t>
      </w:r>
    </w:p>
    <w:p w:rsidR="007269AC" w:rsidRDefault="00CA7BCE" w:rsidP="00CA7BCE">
      <w:pPr>
        <w:pStyle w:val="Anforderung"/>
      </w:pPr>
      <w:r>
        <w:t>Q130</w:t>
      </w:r>
      <w:r>
        <w:tab/>
        <w:t>Die Software muss in Bezug auf B</w:t>
      </w:r>
      <w:r w:rsidRPr="00CA7BCE">
        <w:t>edienung</w:t>
      </w:r>
      <w:r>
        <w:t>sfehlern, falschen Eingabedaten, etc. sehr robust und zuverlässig benutzbar sein. Hierfür müssen auch die Fehlermeldungen verständlich sein.</w:t>
      </w:r>
    </w:p>
    <w:p w:rsidR="008D7CA3" w:rsidRDefault="008D7CA3" w:rsidP="008A096E">
      <w:pPr>
        <w:pStyle w:val="berschrift3"/>
      </w:pPr>
      <w:bookmarkStart w:id="26" w:name="_Ref318533611"/>
      <w:bookmarkStart w:id="27" w:name="_Ref318533614"/>
      <w:bookmarkStart w:id="28" w:name="_Toc320112459"/>
      <w:r>
        <w:lastRenderedPageBreak/>
        <w:t>Effizienz</w:t>
      </w:r>
      <w:bookmarkEnd w:id="26"/>
      <w:bookmarkEnd w:id="27"/>
      <w:bookmarkEnd w:id="28"/>
    </w:p>
    <w:p w:rsidR="008D7CA3" w:rsidRDefault="00F65A1E" w:rsidP="009C0744">
      <w:pPr>
        <w:pStyle w:val="Anforderung"/>
      </w:pPr>
      <w:r>
        <w:t>Q1</w:t>
      </w:r>
      <w:r w:rsidR="00CA7BCE">
        <w:t>4</w:t>
      </w:r>
      <w:r>
        <w:t>0</w:t>
      </w:r>
      <w:r>
        <w:tab/>
        <w:t xml:space="preserve">Die Software </w:t>
      </w:r>
      <w:r w:rsidR="008A5954">
        <w:t>muss</w:t>
      </w:r>
      <w:r>
        <w:t xml:space="preserve"> im </w:t>
      </w:r>
      <w:r w:rsidR="008A5954">
        <w:t>besonderen</w:t>
      </w:r>
      <w:r>
        <w:t xml:space="preserve"> Maße effizient sein. Für die Erfüllung der geforderten Funktionalitäten </w:t>
      </w:r>
      <w:r w:rsidR="008A5954">
        <w:t>muss</w:t>
      </w:r>
      <w:r>
        <w:t xml:space="preserve"> möglichst wenig Zeit benötigt und aufgewendet werden</w:t>
      </w:r>
      <w:r w:rsidR="008A5954">
        <w:t>. Die Antwort auf einen Klick eines Benutzers muss recht schnell, d.h. mit einer möglichst kurzen Wartezeit erfolgen.</w:t>
      </w:r>
    </w:p>
    <w:p w:rsidR="008D7CA3" w:rsidRDefault="008D7CA3" w:rsidP="008A096E">
      <w:pPr>
        <w:pStyle w:val="berschrift3"/>
      </w:pPr>
      <w:bookmarkStart w:id="29" w:name="_Toc320112460"/>
      <w:r>
        <w:t>Wartbarkeit</w:t>
      </w:r>
      <w:bookmarkEnd w:id="29"/>
    </w:p>
    <w:p w:rsidR="00F65A1E" w:rsidRDefault="00F65A1E" w:rsidP="008A5954">
      <w:pPr>
        <w:pStyle w:val="Anforderung"/>
      </w:pPr>
      <w:r>
        <w:t>Q1</w:t>
      </w:r>
      <w:r w:rsidR="00CA7BCE">
        <w:t>5</w:t>
      </w:r>
      <w:r>
        <w:t>0</w:t>
      </w:r>
      <w:r>
        <w:tab/>
        <w:t>Die Software muss leicht zu warten und für zukünftige Erweiterungen ohne großen Aufwand modifizierbar</w:t>
      </w:r>
      <w:r w:rsidR="008A5954">
        <w:t xml:space="preserve"> bzw. änderbar</w:t>
      </w:r>
      <w:r>
        <w:t xml:space="preserve"> </w:t>
      </w:r>
      <w:r w:rsidR="008A5954">
        <w:t>sein, um möglichst schnell auf Trends und Neuerungen reagieren zu können.</w:t>
      </w:r>
    </w:p>
    <w:p w:rsidR="008D7CA3" w:rsidRDefault="008D7CA3" w:rsidP="008A096E">
      <w:pPr>
        <w:pStyle w:val="berschrift3"/>
      </w:pPr>
      <w:bookmarkStart w:id="30" w:name="_Toc320112461"/>
      <w:r>
        <w:t>Portabilität</w:t>
      </w:r>
      <w:bookmarkEnd w:id="30"/>
    </w:p>
    <w:p w:rsidR="008D7CA3" w:rsidRDefault="008A5954" w:rsidP="008A5954">
      <w:pPr>
        <w:pStyle w:val="Anforderung"/>
      </w:pPr>
      <w:r>
        <w:t>Q1</w:t>
      </w:r>
      <w:r w:rsidR="00CA7BCE">
        <w:t>6</w:t>
      </w:r>
      <w:r>
        <w:t>0</w:t>
      </w:r>
      <w:r>
        <w:tab/>
        <w:t>Die Software muss zu einer relationalen Datenbank kompatibel sein, aber auch die Anbindung an weitere Datenbankkomponenten erlauben.</w:t>
      </w:r>
    </w:p>
    <w:p w:rsidR="008A5954" w:rsidRDefault="008A5954" w:rsidP="008A5954">
      <w:pPr>
        <w:pStyle w:val="Anforderung"/>
      </w:pPr>
      <w:r>
        <w:t>Q1</w:t>
      </w:r>
      <w:r w:rsidR="00CA7BCE">
        <w:t>7</w:t>
      </w:r>
      <w:r>
        <w:t>0</w:t>
      </w:r>
      <w:r>
        <w:tab/>
        <w:t>Die Software muss mit jedem aktuellen Browser bedienbar sein.</w:t>
      </w:r>
    </w:p>
    <w:p w:rsidR="008A096E" w:rsidRDefault="008A096E" w:rsidP="008A096E">
      <w:pPr>
        <w:pStyle w:val="berschrift2"/>
      </w:pPr>
      <w:bookmarkStart w:id="31" w:name="_Toc320112462"/>
      <w:r>
        <w:t>Gebrauchstauglichkeit</w:t>
      </w:r>
      <w:bookmarkEnd w:id="31"/>
    </w:p>
    <w:p w:rsidR="008A096E" w:rsidRDefault="008A096E" w:rsidP="008A096E">
      <w:pPr>
        <w:pStyle w:val="berschrift3"/>
      </w:pPr>
      <w:bookmarkStart w:id="32" w:name="_Toc320112463"/>
      <w:r>
        <w:t>Effektivität</w:t>
      </w:r>
      <w:bookmarkEnd w:id="32"/>
    </w:p>
    <w:p w:rsidR="008A096E" w:rsidRDefault="00D53149" w:rsidP="008A096E">
      <w:r>
        <w:t>Die Software muss den Benutzer effektiv bei der Erledigung seiner Aufgaben unterstützen, d.h. diesem ermöglichen die Aufgaben genau, korrekt und vollständig zu erledigen.</w:t>
      </w:r>
    </w:p>
    <w:p w:rsidR="008A096E" w:rsidRDefault="008A096E" w:rsidP="008A096E">
      <w:pPr>
        <w:pStyle w:val="berschrift3"/>
      </w:pPr>
      <w:bookmarkStart w:id="33" w:name="_Toc320112464"/>
      <w:r>
        <w:t>Produktivität</w:t>
      </w:r>
      <w:bookmarkEnd w:id="33"/>
    </w:p>
    <w:p w:rsidR="008A096E" w:rsidRDefault="00D53149" w:rsidP="008A096E">
      <w:r>
        <w:t>Die Software muss dem Benutzer unter möglichst geringem Zeitaufwand seine Aufgaben erledigen lassen.</w:t>
      </w:r>
    </w:p>
    <w:p w:rsidR="008A096E" w:rsidRDefault="008A096E" w:rsidP="008A096E">
      <w:pPr>
        <w:pStyle w:val="berschrift3"/>
      </w:pPr>
      <w:bookmarkStart w:id="34" w:name="_Toc320112465"/>
      <w:r>
        <w:t>Sicherheit</w:t>
      </w:r>
      <w:bookmarkEnd w:id="34"/>
    </w:p>
    <w:p w:rsidR="008A096E" w:rsidRDefault="00D53149" w:rsidP="008A096E">
      <w:r>
        <w:t xml:space="preserve">Die Software muss vor allem im Rahmen der Datenhaltung sicher sein und </w:t>
      </w:r>
      <w:r w:rsidRPr="00D53149">
        <w:t>unberechtigten Zugriff, sowohl versehentlich als auch vorsätzlich, auf Programme und Daten verhindern.</w:t>
      </w:r>
    </w:p>
    <w:p w:rsidR="008A096E" w:rsidRDefault="008A096E" w:rsidP="008A096E">
      <w:pPr>
        <w:pStyle w:val="berschrift3"/>
      </w:pPr>
      <w:bookmarkStart w:id="35" w:name="_Toc320112466"/>
      <w:r>
        <w:t>Zufriedenheit</w:t>
      </w:r>
      <w:bookmarkEnd w:id="35"/>
    </w:p>
    <w:p w:rsidR="001F0675" w:rsidRDefault="001F0675" w:rsidP="008A096E">
      <w:r>
        <w:t>Die Software muss den Benutzer bei seiner Aufgabenerledigung zufriedenstellend unterstützen, d.h. es muss der benötigte Funktionsumfang unter der Berücksichtigung von einer hohen Zuverlässigkeit bzw. Robustheit und der einfachen Benutzbarkeit gegeben sein.</w:t>
      </w:r>
    </w:p>
    <w:p w:rsidR="00494F1D" w:rsidRDefault="00494F1D" w:rsidP="009C0744">
      <w:pPr>
        <w:pStyle w:val="Anforderung"/>
      </w:pPr>
    </w:p>
    <w:p w:rsidR="00AB7B94" w:rsidRDefault="00AB7B94" w:rsidP="00AB7B94">
      <w:pPr>
        <w:pStyle w:val="berschrift2"/>
      </w:pPr>
      <w:bookmarkStart w:id="36" w:name="_Toc320112467"/>
      <w:r>
        <w:t>Technische Anforderungen</w:t>
      </w:r>
      <w:bookmarkEnd w:id="36"/>
    </w:p>
    <w:p w:rsidR="008A096E" w:rsidRDefault="008A096E" w:rsidP="008A096E">
      <w:pPr>
        <w:pStyle w:val="berschrift3"/>
      </w:pPr>
      <w:bookmarkStart w:id="37" w:name="_Toc320112468"/>
      <w:commentRangeStart w:id="38"/>
      <w:r>
        <w:t>Einsatzumgebung</w:t>
      </w:r>
      <w:bookmarkEnd w:id="37"/>
    </w:p>
    <w:p w:rsidR="001E1D6F" w:rsidRDefault="001E1D6F" w:rsidP="00AB7B9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 xml:space="preserve">Aufbau der einzelnen Seiten bzw. der Dialoge einheitlich sein muss. </w:t>
      </w:r>
      <w:r>
        <w:t>Die Software muss mit jedem aktuellen Browser bedienbar sein</w:t>
      </w:r>
    </w:p>
    <w:p w:rsidR="008A096E" w:rsidRDefault="008A096E" w:rsidP="008A096E">
      <w:pPr>
        <w:pStyle w:val="berschrift3"/>
      </w:pPr>
      <w:bookmarkStart w:id="39" w:name="_Toc320112469"/>
      <w:r>
        <w:t>Entwicklungsumgebung</w:t>
      </w:r>
      <w:bookmarkEnd w:id="39"/>
    </w:p>
    <w:p w:rsidR="00006428" w:rsidRDefault="001E1D6F" w:rsidP="00006428">
      <w:r>
        <w:t xml:space="preserve">Das System ist komponentenbasiert zu entwickeln und als Implementierungssprache ist Java vorzusehen. </w:t>
      </w:r>
      <w:r>
        <w:rPr>
          <w:szCs w:val="22"/>
        </w:rPr>
        <w:t>Die Dokumentation der einzelnen Klassen und Methoden muss direkt im Quellcode erfolgen.</w:t>
      </w:r>
    </w:p>
    <w:p w:rsidR="001E1D6F" w:rsidRDefault="001E1D6F" w:rsidP="00006428">
      <w:r>
        <w:t>TODO…</w:t>
      </w:r>
    </w:p>
    <w:commentRangeEnd w:id="38"/>
    <w:p w:rsidR="000C3766" w:rsidRPr="00006428" w:rsidRDefault="006A6765" w:rsidP="000C3766">
      <w:r>
        <w:rPr>
          <w:rStyle w:val="Kommentarzeichen"/>
        </w:rPr>
        <w:commentReference w:id="38"/>
      </w:r>
    </w:p>
    <w:p w:rsidR="00AB7B94" w:rsidRDefault="00AB7B94" w:rsidP="00AB7B94">
      <w:pPr>
        <w:pStyle w:val="berschrift1"/>
      </w:pPr>
      <w:bookmarkStart w:id="40" w:name="_Toc320112470"/>
      <w:r>
        <w:lastRenderedPageBreak/>
        <w:t>Lieferumfang</w:t>
      </w:r>
      <w:bookmarkEnd w:id="40"/>
    </w:p>
    <w:p w:rsidR="00FD23E2" w:rsidRDefault="00FD23E2" w:rsidP="00FD23E2"/>
    <w:p w:rsidR="00FD23E2" w:rsidRDefault="008A096E" w:rsidP="008A096E">
      <w:pPr>
        <w:pStyle w:val="berschrift2"/>
      </w:pPr>
      <w:bookmarkStart w:id="41" w:name="_Toc320112471"/>
      <w:r>
        <w:t>Ausführbare Programme</w:t>
      </w:r>
      <w:bookmarkEnd w:id="41"/>
    </w:p>
    <w:p w:rsidR="008A096E" w:rsidRDefault="008A096E" w:rsidP="00FD23E2"/>
    <w:p w:rsidR="008A096E" w:rsidRDefault="008A096E" w:rsidP="008A096E">
      <w:pPr>
        <w:pStyle w:val="berschrift2"/>
      </w:pPr>
      <w:bookmarkStart w:id="42" w:name="_Toc320112472"/>
      <w:r>
        <w:t>Quellcode</w:t>
      </w:r>
      <w:bookmarkEnd w:id="42"/>
    </w:p>
    <w:p w:rsidR="008A096E" w:rsidRDefault="008A096E" w:rsidP="00FD23E2"/>
    <w:p w:rsidR="008A096E" w:rsidRDefault="008A096E" w:rsidP="008A096E">
      <w:pPr>
        <w:pStyle w:val="berschrift2"/>
      </w:pPr>
      <w:bookmarkStart w:id="43" w:name="_Toc320112473"/>
      <w:r>
        <w:t>Dokumentation</w:t>
      </w:r>
      <w:bookmarkEnd w:id="43"/>
    </w:p>
    <w:p w:rsidR="008A096E" w:rsidRPr="008A096E" w:rsidRDefault="008A096E" w:rsidP="008A096E"/>
    <w:p w:rsidR="008A096E" w:rsidRDefault="008A096E" w:rsidP="008A096E">
      <w:pPr>
        <w:pStyle w:val="berschrift2"/>
      </w:pPr>
      <w:bookmarkStart w:id="44" w:name="_Toc320112474"/>
      <w:r>
        <w:t>Daten</w:t>
      </w:r>
      <w:bookmarkEnd w:id="44"/>
    </w:p>
    <w:p w:rsidR="008A096E" w:rsidRDefault="008A096E" w:rsidP="00FD23E2"/>
    <w:p w:rsidR="008A096E" w:rsidRPr="00FD23E2" w:rsidRDefault="008A096E" w:rsidP="00FD23E2"/>
    <w:p w:rsidR="00AB7B94" w:rsidRDefault="00AB7B94" w:rsidP="00AB7B94">
      <w:pPr>
        <w:pStyle w:val="berschrift1"/>
      </w:pPr>
      <w:bookmarkStart w:id="45" w:name="_Toc320112475"/>
      <w:r>
        <w:t>Abnahmekriterien</w:t>
      </w:r>
      <w:bookmarkEnd w:id="45"/>
    </w:p>
    <w:p w:rsidR="00FD23E2" w:rsidRDefault="00FD23E2" w:rsidP="00FD23E2"/>
    <w:p w:rsidR="00CE4FB3" w:rsidRDefault="00CE4FB3" w:rsidP="00CE4FB3">
      <w:pPr>
        <w:pStyle w:val="berschrift2"/>
      </w:pPr>
      <w:bookmarkStart w:id="46" w:name="_Toc320112476"/>
      <w:r>
        <w:t>Allgemein</w:t>
      </w:r>
      <w:bookmarkEnd w:id="46"/>
    </w:p>
    <w:p w:rsidR="00CE4FB3" w:rsidRDefault="00CE4FB3" w:rsidP="00FD23E2"/>
    <w:p w:rsidR="00A9738E" w:rsidRDefault="00A9738E" w:rsidP="00A9738E">
      <w:pPr>
        <w:pStyle w:val="berschrift2"/>
      </w:pPr>
      <w:bookmarkStart w:id="47" w:name="_Toc320112477"/>
      <w:r>
        <w:t>Abnahmetestfälle</w:t>
      </w:r>
      <w:bookmarkEnd w:id="47"/>
    </w:p>
    <w:p w:rsidR="00A9738E" w:rsidRDefault="00A9738E" w:rsidP="00A9738E">
      <w:pPr>
        <w:pStyle w:val="berschrift3"/>
      </w:pPr>
      <w:bookmarkStart w:id="48" w:name="_Toc320112478"/>
      <w:r>
        <w:t>Testfälle zu den Funktionsbereichen</w:t>
      </w:r>
      <w:bookmarkEnd w:id="48"/>
    </w:p>
    <w:p w:rsidR="00A9738E" w:rsidRPr="00006428" w:rsidRDefault="00A9738E" w:rsidP="00A9738E">
      <w:pPr>
        <w:pStyle w:val="Anforderung"/>
        <w:rPr>
          <w:b/>
          <w:bCs/>
        </w:rPr>
      </w:pPr>
      <w:r w:rsidRPr="00006428">
        <w:rPr>
          <w:b/>
          <w:bCs/>
        </w:rPr>
        <w:t>Testfälle</w:t>
      </w:r>
      <w:r>
        <w:rPr>
          <w:b/>
          <w:bCs/>
        </w:rPr>
        <w:t xml:space="preserve"> zu </w:t>
      </w:r>
      <w:r w:rsidR="00674E83">
        <w:rPr>
          <w:b/>
          <w:bCs/>
        </w:rPr>
        <w:fldChar w:fldCharType="begin"/>
      </w:r>
      <w:r>
        <w:rPr>
          <w:b/>
          <w:bCs/>
        </w:rPr>
        <w:instrText xml:space="preserve"> REF _Ref318533236 \r \h </w:instrText>
      </w:r>
      <w:r w:rsidR="00674E83">
        <w:rPr>
          <w:b/>
          <w:bCs/>
        </w:rPr>
      </w:r>
      <w:r w:rsidR="00674E83">
        <w:rPr>
          <w:b/>
          <w:bCs/>
        </w:rPr>
        <w:fldChar w:fldCharType="separate"/>
      </w:r>
      <w:r>
        <w:rPr>
          <w:b/>
          <w:bCs/>
        </w:rPr>
        <w:t>II.a.1</w:t>
      </w:r>
      <w:r w:rsidR="00674E83">
        <w:rPr>
          <w:b/>
          <w:bCs/>
        </w:rPr>
        <w:fldChar w:fldCharType="end"/>
      </w:r>
      <w:r>
        <w:rPr>
          <w:b/>
          <w:bCs/>
        </w:rPr>
        <w:t xml:space="preserve"> </w:t>
      </w:r>
      <w:r w:rsidR="00674E83">
        <w:rPr>
          <w:b/>
          <w:bCs/>
        </w:rPr>
        <w:fldChar w:fldCharType="begin"/>
      </w:r>
      <w:r>
        <w:rPr>
          <w:b/>
          <w:bCs/>
        </w:rPr>
        <w:instrText xml:space="preserve"> REF _Ref318533236 \h </w:instrText>
      </w:r>
      <w:r w:rsidR="00674E83">
        <w:rPr>
          <w:b/>
          <w:bCs/>
        </w:rPr>
      </w:r>
      <w:r w:rsidR="00674E83">
        <w:rPr>
          <w:b/>
          <w:bCs/>
        </w:rPr>
        <w:fldChar w:fldCharType="separate"/>
      </w:r>
      <w:r>
        <w:t>Funktionsbereich 1</w:t>
      </w:r>
      <w:r w:rsidR="00674E83">
        <w:rPr>
          <w:b/>
          <w:bCs/>
        </w:rPr>
        <w:fldChar w:fldCharType="end"/>
      </w:r>
    </w:p>
    <w:p w:rsidR="00A9738E" w:rsidRDefault="00A9738E" w:rsidP="00A9738E">
      <w:pPr>
        <w:pStyle w:val="Anforderung"/>
      </w:pPr>
      <w:r>
        <w:t>T10</w:t>
      </w:r>
      <w:r>
        <w:tab/>
      </w:r>
    </w:p>
    <w:p w:rsidR="00A9738E" w:rsidRDefault="00A9738E" w:rsidP="00A9738E">
      <w:pPr>
        <w:pStyle w:val="Anforderung"/>
      </w:pPr>
      <w:r>
        <w:t>T20</w:t>
      </w:r>
      <w:r>
        <w:tab/>
      </w:r>
    </w:p>
    <w:p w:rsidR="00A9738E" w:rsidRDefault="00A9738E" w:rsidP="00A9738E">
      <w:pPr>
        <w:rPr>
          <w:b/>
          <w:bCs/>
        </w:rPr>
      </w:pPr>
      <w:r w:rsidRPr="00006428">
        <w:rPr>
          <w:b/>
          <w:bCs/>
        </w:rPr>
        <w:t>Testfälle</w:t>
      </w:r>
      <w:r>
        <w:rPr>
          <w:b/>
          <w:bCs/>
        </w:rPr>
        <w:t xml:space="preserve"> zu </w:t>
      </w:r>
      <w:r w:rsidR="00674E83">
        <w:rPr>
          <w:b/>
          <w:bCs/>
        </w:rPr>
        <w:fldChar w:fldCharType="begin"/>
      </w:r>
      <w:r>
        <w:rPr>
          <w:b/>
          <w:bCs/>
        </w:rPr>
        <w:instrText xml:space="preserve"> REF _Ref318533449 \r \h </w:instrText>
      </w:r>
      <w:r w:rsidR="00674E83">
        <w:rPr>
          <w:b/>
          <w:bCs/>
        </w:rPr>
      </w:r>
      <w:r w:rsidR="00674E83">
        <w:rPr>
          <w:b/>
          <w:bCs/>
        </w:rPr>
        <w:fldChar w:fldCharType="separate"/>
      </w:r>
      <w:r>
        <w:rPr>
          <w:b/>
          <w:bCs/>
        </w:rPr>
        <w:t>II.a.2</w:t>
      </w:r>
      <w:r w:rsidR="00674E83">
        <w:rPr>
          <w:b/>
          <w:bCs/>
        </w:rPr>
        <w:fldChar w:fldCharType="end"/>
      </w:r>
      <w:r>
        <w:rPr>
          <w:b/>
          <w:bCs/>
        </w:rPr>
        <w:t xml:space="preserve"> </w:t>
      </w:r>
      <w:r w:rsidR="00674E83">
        <w:rPr>
          <w:b/>
          <w:bCs/>
        </w:rPr>
        <w:fldChar w:fldCharType="begin"/>
      </w:r>
      <w:r>
        <w:rPr>
          <w:b/>
          <w:bCs/>
        </w:rPr>
        <w:instrText xml:space="preserve"> REF _Ref318533449 \h </w:instrText>
      </w:r>
      <w:r w:rsidR="00674E83">
        <w:rPr>
          <w:b/>
          <w:bCs/>
        </w:rPr>
      </w:r>
      <w:r w:rsidR="00674E83">
        <w:rPr>
          <w:b/>
          <w:bCs/>
        </w:rPr>
        <w:fldChar w:fldCharType="separate"/>
      </w:r>
      <w:r>
        <w:t>Funktionsbereich 2</w:t>
      </w:r>
      <w:r w:rsidR="00674E83">
        <w:rPr>
          <w:b/>
          <w:bCs/>
        </w:rPr>
        <w:fldChar w:fldCharType="end"/>
      </w:r>
    </w:p>
    <w:p w:rsidR="00A9738E" w:rsidRDefault="00A9738E" w:rsidP="00A9738E">
      <w:pPr>
        <w:pStyle w:val="Anforderung"/>
      </w:pPr>
      <w:r>
        <w:t>T30</w:t>
      </w:r>
      <w:r>
        <w:tab/>
      </w:r>
    </w:p>
    <w:p w:rsidR="00A9738E" w:rsidRDefault="00A9738E" w:rsidP="00A9738E">
      <w:pPr>
        <w:rPr>
          <w:b/>
          <w:bCs/>
        </w:rPr>
      </w:pPr>
      <w:r>
        <w:rPr>
          <w:b/>
          <w:bCs/>
        </w:rPr>
        <w:t>…</w:t>
      </w:r>
    </w:p>
    <w:p w:rsidR="00A9738E" w:rsidRDefault="00A9738E" w:rsidP="00A9738E"/>
    <w:p w:rsidR="00A9738E" w:rsidRDefault="00A9738E" w:rsidP="00A9738E">
      <w:pPr>
        <w:pStyle w:val="berschrift3"/>
      </w:pPr>
      <w:bookmarkStart w:id="49" w:name="_Toc320112479"/>
      <w:r>
        <w:t>Testfälle zu Qualitätsvorgaben</w:t>
      </w:r>
      <w:bookmarkEnd w:id="49"/>
    </w:p>
    <w:p w:rsidR="00A9738E" w:rsidRPr="00006428" w:rsidRDefault="00A9738E" w:rsidP="00A9738E">
      <w:pPr>
        <w:pStyle w:val="Anforderung"/>
        <w:rPr>
          <w:b/>
          <w:bCs/>
        </w:rPr>
      </w:pPr>
      <w:r w:rsidRPr="00006428">
        <w:rPr>
          <w:b/>
          <w:bCs/>
        </w:rPr>
        <w:t>Testfälle</w:t>
      </w:r>
      <w:r>
        <w:rPr>
          <w:b/>
          <w:bCs/>
        </w:rPr>
        <w:t xml:space="preserve"> zu </w:t>
      </w:r>
      <w:r w:rsidR="00674E83">
        <w:rPr>
          <w:b/>
          <w:bCs/>
        </w:rPr>
        <w:fldChar w:fldCharType="begin"/>
      </w:r>
      <w:r>
        <w:rPr>
          <w:b/>
          <w:bCs/>
        </w:rPr>
        <w:instrText xml:space="preserve"> REF _Ref318533533 \r \h </w:instrText>
      </w:r>
      <w:r w:rsidR="00674E83">
        <w:rPr>
          <w:b/>
          <w:bCs/>
        </w:rPr>
      </w:r>
      <w:r w:rsidR="00674E83">
        <w:rPr>
          <w:b/>
          <w:bCs/>
        </w:rPr>
        <w:fldChar w:fldCharType="separate"/>
      </w:r>
      <w:r>
        <w:rPr>
          <w:b/>
          <w:bCs/>
        </w:rPr>
        <w:t>III.a.1</w:t>
      </w:r>
      <w:r w:rsidR="00674E83">
        <w:rPr>
          <w:b/>
          <w:bCs/>
        </w:rPr>
        <w:fldChar w:fldCharType="end"/>
      </w:r>
      <w:r>
        <w:rPr>
          <w:b/>
          <w:bCs/>
        </w:rPr>
        <w:t xml:space="preserve"> </w:t>
      </w:r>
      <w:r w:rsidR="00674E83">
        <w:rPr>
          <w:b/>
          <w:bCs/>
        </w:rPr>
        <w:fldChar w:fldCharType="begin"/>
      </w:r>
      <w:r>
        <w:rPr>
          <w:b/>
          <w:bCs/>
        </w:rPr>
        <w:instrText xml:space="preserve"> REF _Ref318533520 \h </w:instrText>
      </w:r>
      <w:r w:rsidR="00674E83">
        <w:rPr>
          <w:b/>
          <w:bCs/>
        </w:rPr>
      </w:r>
      <w:r w:rsidR="00674E83">
        <w:rPr>
          <w:b/>
          <w:bCs/>
        </w:rPr>
        <w:fldChar w:fldCharType="separate"/>
      </w:r>
      <w:r>
        <w:t>Funktionalität</w:t>
      </w:r>
      <w:r w:rsidR="00674E83">
        <w:rPr>
          <w:b/>
          <w:bCs/>
        </w:rPr>
        <w:fldChar w:fldCharType="end"/>
      </w:r>
    </w:p>
    <w:p w:rsidR="00A9738E" w:rsidRDefault="00A9738E" w:rsidP="00A9738E">
      <w:pPr>
        <w:pStyle w:val="Anforderung"/>
      </w:pPr>
      <w:r>
        <w:t>T100</w:t>
      </w:r>
      <w:r>
        <w:tab/>
      </w:r>
    </w:p>
    <w:p w:rsidR="00A9738E" w:rsidRDefault="00A9738E" w:rsidP="00A9738E">
      <w:pPr>
        <w:pStyle w:val="Anforderung"/>
      </w:pPr>
      <w:r>
        <w:t>T110</w:t>
      </w:r>
      <w:r>
        <w:tab/>
      </w:r>
    </w:p>
    <w:p w:rsidR="00A9738E" w:rsidRDefault="00A9738E" w:rsidP="00A9738E">
      <w:pPr>
        <w:pStyle w:val="Anforderung"/>
      </w:pPr>
      <w:r>
        <w:t>…</w:t>
      </w:r>
    </w:p>
    <w:p w:rsidR="00A9738E" w:rsidRDefault="00A9738E" w:rsidP="00A9738E">
      <w:pPr>
        <w:rPr>
          <w:b/>
          <w:bCs/>
        </w:rPr>
      </w:pPr>
      <w:r w:rsidRPr="00006428">
        <w:rPr>
          <w:b/>
          <w:bCs/>
        </w:rPr>
        <w:t>Testfälle</w:t>
      </w:r>
      <w:r>
        <w:rPr>
          <w:b/>
          <w:bCs/>
        </w:rPr>
        <w:t xml:space="preserve"> zu </w:t>
      </w:r>
      <w:r w:rsidR="00674E83">
        <w:rPr>
          <w:b/>
          <w:bCs/>
        </w:rPr>
        <w:fldChar w:fldCharType="begin"/>
      </w:r>
      <w:r>
        <w:rPr>
          <w:b/>
          <w:bCs/>
        </w:rPr>
        <w:instrText xml:space="preserve"> REF _Ref318533611 \r \h </w:instrText>
      </w:r>
      <w:r w:rsidR="00674E83">
        <w:rPr>
          <w:b/>
          <w:bCs/>
        </w:rPr>
      </w:r>
      <w:r w:rsidR="00674E83">
        <w:rPr>
          <w:b/>
          <w:bCs/>
        </w:rPr>
        <w:fldChar w:fldCharType="separate"/>
      </w:r>
      <w:r>
        <w:rPr>
          <w:b/>
          <w:bCs/>
        </w:rPr>
        <w:t>III.a.4</w:t>
      </w:r>
      <w:r w:rsidR="00674E83">
        <w:rPr>
          <w:b/>
          <w:bCs/>
        </w:rPr>
        <w:fldChar w:fldCharType="end"/>
      </w:r>
      <w:r>
        <w:rPr>
          <w:b/>
          <w:bCs/>
        </w:rPr>
        <w:t xml:space="preserve"> </w:t>
      </w:r>
      <w:r w:rsidR="00674E83">
        <w:rPr>
          <w:b/>
          <w:bCs/>
        </w:rPr>
        <w:fldChar w:fldCharType="begin"/>
      </w:r>
      <w:r>
        <w:rPr>
          <w:b/>
          <w:bCs/>
        </w:rPr>
        <w:instrText xml:space="preserve"> REF _Ref318533614 \h </w:instrText>
      </w:r>
      <w:r w:rsidR="00674E83">
        <w:rPr>
          <w:b/>
          <w:bCs/>
        </w:rPr>
      </w:r>
      <w:r w:rsidR="00674E83">
        <w:rPr>
          <w:b/>
          <w:bCs/>
        </w:rPr>
        <w:fldChar w:fldCharType="separate"/>
      </w:r>
      <w:r>
        <w:t>Effizienz</w:t>
      </w:r>
      <w:r w:rsidR="00674E83">
        <w:rPr>
          <w:b/>
          <w:bCs/>
        </w:rPr>
        <w:fldChar w:fldCharType="end"/>
      </w:r>
      <w:r>
        <w:rPr>
          <w:b/>
          <w:bCs/>
        </w:rPr>
        <w:t xml:space="preserve"> </w:t>
      </w:r>
    </w:p>
    <w:p w:rsidR="00A9738E" w:rsidRDefault="00A9738E" w:rsidP="00A9738E">
      <w:pPr>
        <w:pStyle w:val="Anforderung"/>
      </w:pPr>
      <w:r>
        <w:t>T120</w:t>
      </w:r>
      <w:r>
        <w:tab/>
      </w:r>
    </w:p>
    <w:p w:rsidR="00A9738E" w:rsidRDefault="00A9738E" w:rsidP="00A9738E">
      <w:pPr>
        <w:rPr>
          <w:b/>
          <w:bCs/>
        </w:rPr>
      </w:pPr>
      <w:r>
        <w:rPr>
          <w:b/>
          <w:bCs/>
        </w:rPr>
        <w:t>…</w:t>
      </w:r>
    </w:p>
    <w:p w:rsidR="00A9738E" w:rsidRPr="00006428" w:rsidRDefault="00A9738E" w:rsidP="00A9738E"/>
    <w:p w:rsidR="00FD23E2" w:rsidRPr="00FD23E2" w:rsidRDefault="00FD23E2" w:rsidP="00FD23E2"/>
    <w:p w:rsidR="00477EAF" w:rsidRDefault="00AB7B94" w:rsidP="00AB7B94">
      <w:pPr>
        <w:pStyle w:val="berschrift1"/>
      </w:pPr>
      <w:bookmarkStart w:id="50" w:name="_Toc320112480"/>
      <w:r>
        <w:lastRenderedPageBreak/>
        <w:t>Anhänge</w:t>
      </w:r>
      <w:bookmarkEnd w:id="50"/>
    </w:p>
    <w:p w:rsidR="00FD23E2" w:rsidRDefault="00FD23E2" w:rsidP="00FD23E2"/>
    <w:p w:rsidR="00FD23E2" w:rsidRDefault="008A096E" w:rsidP="008A096E">
      <w:pPr>
        <w:pStyle w:val="berschrift2"/>
      </w:pPr>
      <w:bookmarkStart w:id="51" w:name="_Toc320112481"/>
      <w:r>
        <w:t>Glossar</w:t>
      </w:r>
      <w:bookmarkEnd w:id="51"/>
      <w:r w:rsidR="00072182">
        <w:t xml:space="preserve"> (in eigenes Dokument auslagern)</w:t>
      </w:r>
    </w:p>
    <w:tbl>
      <w:tblPr>
        <w:tblStyle w:val="Tabellengitternetz"/>
        <w:tblW w:w="0" w:type="auto"/>
        <w:tblLook w:val="00BF"/>
      </w:tblPr>
      <w:tblGrid>
        <w:gridCol w:w="2518"/>
        <w:gridCol w:w="4961"/>
        <w:gridCol w:w="1733"/>
      </w:tblGrid>
      <w:tr w:rsidR="004421C8">
        <w:tc>
          <w:tcPr>
            <w:tcW w:w="2518" w:type="dxa"/>
            <w:shd w:val="clear" w:color="auto" w:fill="E0E0E0"/>
          </w:tcPr>
          <w:p w:rsidR="004421C8" w:rsidRDefault="004421C8" w:rsidP="00FD23E2">
            <w:r>
              <w:t>Begriff</w:t>
            </w:r>
          </w:p>
        </w:tc>
        <w:tc>
          <w:tcPr>
            <w:tcW w:w="4961" w:type="dxa"/>
            <w:shd w:val="clear" w:color="auto" w:fill="E0E0E0"/>
          </w:tcPr>
          <w:p w:rsidR="004421C8" w:rsidRDefault="004421C8" w:rsidP="00FD23E2">
            <w:r>
              <w:t>Definition</w:t>
            </w:r>
          </w:p>
        </w:tc>
        <w:tc>
          <w:tcPr>
            <w:tcW w:w="1733" w:type="dxa"/>
            <w:shd w:val="clear" w:color="auto" w:fill="E0E0E0"/>
          </w:tcPr>
          <w:p w:rsidR="004421C8" w:rsidRDefault="004421C8" w:rsidP="004421C8">
            <w:r>
              <w:t>Ersteller/Datum</w:t>
            </w:r>
          </w:p>
        </w:tc>
      </w:tr>
      <w:tr w:rsidR="004421C8">
        <w:tc>
          <w:tcPr>
            <w:tcW w:w="2518" w:type="dxa"/>
          </w:tcPr>
          <w:p w:rsidR="004421C8" w:rsidRDefault="004421C8" w:rsidP="00FD23E2"/>
        </w:tc>
        <w:tc>
          <w:tcPr>
            <w:tcW w:w="4961" w:type="dxa"/>
          </w:tcPr>
          <w:p w:rsidR="004421C8" w:rsidRDefault="004421C8" w:rsidP="00FD23E2"/>
        </w:tc>
        <w:tc>
          <w:tcPr>
            <w:tcW w:w="1733" w:type="dxa"/>
          </w:tcPr>
          <w:p w:rsidR="004421C8" w:rsidRDefault="004421C8" w:rsidP="00FD23E2"/>
        </w:tc>
      </w:tr>
      <w:tr w:rsidR="004421C8">
        <w:tc>
          <w:tcPr>
            <w:tcW w:w="2518" w:type="dxa"/>
          </w:tcPr>
          <w:p w:rsidR="004421C8" w:rsidRDefault="004421C8" w:rsidP="00FD23E2"/>
        </w:tc>
        <w:tc>
          <w:tcPr>
            <w:tcW w:w="4961" w:type="dxa"/>
          </w:tcPr>
          <w:p w:rsidR="004421C8" w:rsidRDefault="004421C8" w:rsidP="00FD23E2"/>
        </w:tc>
        <w:tc>
          <w:tcPr>
            <w:tcW w:w="1733" w:type="dxa"/>
          </w:tcPr>
          <w:p w:rsidR="004421C8" w:rsidRDefault="004421C8" w:rsidP="00FD23E2"/>
        </w:tc>
      </w:tr>
      <w:tr w:rsidR="004421C8">
        <w:tc>
          <w:tcPr>
            <w:tcW w:w="2518" w:type="dxa"/>
          </w:tcPr>
          <w:p w:rsidR="004421C8" w:rsidRDefault="004421C8" w:rsidP="00FD23E2"/>
        </w:tc>
        <w:tc>
          <w:tcPr>
            <w:tcW w:w="4961" w:type="dxa"/>
          </w:tcPr>
          <w:p w:rsidR="004421C8" w:rsidRDefault="004421C8" w:rsidP="00FD23E2"/>
        </w:tc>
        <w:tc>
          <w:tcPr>
            <w:tcW w:w="1733" w:type="dxa"/>
          </w:tcPr>
          <w:p w:rsidR="004421C8" w:rsidRDefault="004421C8" w:rsidP="00FD23E2"/>
        </w:tc>
      </w:tr>
      <w:tr w:rsidR="004421C8">
        <w:tc>
          <w:tcPr>
            <w:tcW w:w="2518" w:type="dxa"/>
          </w:tcPr>
          <w:p w:rsidR="004421C8" w:rsidRDefault="004421C8" w:rsidP="00FD23E2"/>
        </w:tc>
        <w:tc>
          <w:tcPr>
            <w:tcW w:w="4961" w:type="dxa"/>
          </w:tcPr>
          <w:p w:rsidR="004421C8" w:rsidRDefault="004421C8" w:rsidP="00FD23E2"/>
        </w:tc>
        <w:tc>
          <w:tcPr>
            <w:tcW w:w="1733" w:type="dxa"/>
          </w:tcPr>
          <w:p w:rsidR="004421C8" w:rsidRDefault="004421C8" w:rsidP="00FD23E2"/>
        </w:tc>
      </w:tr>
    </w:tbl>
    <w:p w:rsidR="008A096E" w:rsidRDefault="008A096E" w:rsidP="00FD23E2"/>
    <w:p w:rsidR="008A096E" w:rsidRDefault="008A096E" w:rsidP="008A096E">
      <w:pPr>
        <w:pStyle w:val="berschrift2"/>
      </w:pPr>
      <w:bookmarkStart w:id="52" w:name="_Toc320112482"/>
      <w:r>
        <w:t>Referenzierte Dokumente</w:t>
      </w:r>
      <w:bookmarkEnd w:id="52"/>
    </w:p>
    <w:p w:rsidR="00D93B4A" w:rsidRPr="00D93B4A" w:rsidRDefault="00D93B4A" w:rsidP="00D93B4A"/>
    <w:p w:rsidR="004421C8" w:rsidRDefault="004421C8" w:rsidP="004421C8">
      <w:pPr>
        <w:pStyle w:val="Anforderung"/>
        <w:tabs>
          <w:tab w:val="clear" w:pos="709"/>
        </w:tabs>
        <w:spacing w:before="0" w:after="0"/>
      </w:pPr>
      <w:r>
        <w:t xml:space="preserve">[Winter 2010] Mario Winter: Fortgeschrittene Softwaretechnologie LE2 Anforderungsermittlung und Systemspezifikation. Lehrbrief im Verbundstudium, </w:t>
      </w:r>
      <w:proofErr w:type="spellStart"/>
      <w:r>
        <w:t>IfV</w:t>
      </w:r>
      <w:proofErr w:type="spellEnd"/>
      <w:r>
        <w:t xml:space="preserve"> NRW, Hagen, 2009</w:t>
      </w:r>
    </w:p>
    <w:p w:rsidR="004421C8" w:rsidRPr="008A096E" w:rsidRDefault="004421C8" w:rsidP="004421C8">
      <w:pPr>
        <w:ind w:left="709" w:hanging="709"/>
      </w:pPr>
    </w:p>
    <w:sectPr w:rsidR="004421C8" w:rsidRPr="008A096E" w:rsidSect="00D3131F">
      <w:headerReference w:type="default" r:id="rId8"/>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 w:author="Alexander" w:date="2012-03-21T17:36:00Z" w:initials="A">
    <w:p w:rsidR="006A6765" w:rsidRDefault="006A6765">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F79" w:rsidRDefault="00DE0F79">
      <w:r>
        <w:separator/>
      </w:r>
    </w:p>
  </w:endnote>
  <w:endnote w:type="continuationSeparator" w:id="0">
    <w:p w:rsidR="00DE0F79" w:rsidRDefault="00DE0F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F79" w:rsidRDefault="00DE0F79">
      <w:r>
        <w:separator/>
      </w:r>
    </w:p>
  </w:footnote>
  <w:footnote w:type="continuationSeparator" w:id="0">
    <w:p w:rsidR="00DE0F79" w:rsidRDefault="00DE0F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766" w:rsidRDefault="000C3766">
    <w:pPr>
      <w:pStyle w:val="Kopfzeile"/>
    </w:pPr>
    <w:r>
      <w:t>Lastenheft</w:t>
    </w:r>
    <w:r>
      <w:tab/>
    </w:r>
    <w:proofErr w:type="spellStart"/>
    <w:r>
      <w:t>Eventalizer</w:t>
    </w:r>
    <w:proofErr w:type="spellEnd"/>
    <w:r>
      <w:tab/>
    </w:r>
    <w:r w:rsidR="00674E83">
      <w:rPr>
        <w:rStyle w:val="Seitenzahl"/>
      </w:rPr>
      <w:fldChar w:fldCharType="begin"/>
    </w:r>
    <w:r>
      <w:rPr>
        <w:rStyle w:val="Seitenzahl"/>
      </w:rPr>
      <w:instrText xml:space="preserve"> PAGE </w:instrText>
    </w:r>
    <w:r w:rsidR="00674E83">
      <w:rPr>
        <w:rStyle w:val="Seitenzahl"/>
      </w:rPr>
      <w:fldChar w:fldCharType="separate"/>
    </w:r>
    <w:r w:rsidR="009F3C85">
      <w:rPr>
        <w:rStyle w:val="Seitenzahl"/>
        <w:noProof/>
      </w:rPr>
      <w:t>9</w:t>
    </w:r>
    <w:r w:rsidR="00674E83">
      <w:rPr>
        <w:rStyle w:val="Seitenzahl"/>
      </w:rPr>
      <w:fldChar w:fldCharType="end"/>
    </w:r>
    <w:r>
      <w:rPr>
        <w:rStyle w:val="Seitenzahl"/>
      </w:rPr>
      <w:t>/</w:t>
    </w:r>
    <w:r w:rsidR="00674E83">
      <w:rPr>
        <w:rStyle w:val="Seitenzahl"/>
      </w:rPr>
      <w:fldChar w:fldCharType="begin"/>
    </w:r>
    <w:r>
      <w:rPr>
        <w:rStyle w:val="Seitenzahl"/>
      </w:rPr>
      <w:instrText xml:space="preserve"> NUMPAGES </w:instrText>
    </w:r>
    <w:r w:rsidR="00674E83">
      <w:rPr>
        <w:rStyle w:val="Seitenzahl"/>
      </w:rPr>
      <w:fldChar w:fldCharType="separate"/>
    </w:r>
    <w:r w:rsidR="009F3C85">
      <w:rPr>
        <w:rStyle w:val="Seitenzahl"/>
        <w:noProof/>
      </w:rPr>
      <w:t>10</w:t>
    </w:r>
    <w:r w:rsidR="00674E83">
      <w:rPr>
        <w:rStyle w:val="Seitenzahl"/>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510240"/>
    <w:multiLevelType w:val="multilevel"/>
    <w:tmpl w:val="098E061A"/>
    <w:lvl w:ilvl="0">
      <w:start w:val="1"/>
      <w:numFmt w:val="upperRoman"/>
      <w:lvlText w:val="%1"/>
      <w:lvlJc w:val="left"/>
      <w:pPr>
        <w:tabs>
          <w:tab w:val="num" w:pos="432"/>
        </w:tabs>
        <w:ind w:left="432" w:hanging="432"/>
      </w:pPr>
      <w:rPr>
        <w:rFonts w:hint="default"/>
        <w:b/>
        <w:i w:val="0"/>
        <w:sz w:val="28"/>
        <w:szCs w:val="28"/>
      </w:rPr>
    </w:lvl>
    <w:lvl w:ilvl="1">
      <w:start w:val="1"/>
      <w:numFmt w:val="decimal"/>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487527F"/>
    <w:multiLevelType w:val="multilevel"/>
    <w:tmpl w:val="1326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470C3"/>
    <w:multiLevelType w:val="multilevel"/>
    <w:tmpl w:val="771C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EB171E"/>
    <w:multiLevelType w:val="multilevel"/>
    <w:tmpl w:val="DE7032DA"/>
    <w:lvl w:ilvl="0">
      <w:start w:val="1"/>
      <w:numFmt w:val="upperRoman"/>
      <w:pStyle w:val="berschrift1"/>
      <w:lvlText w:val="%1"/>
      <w:lvlJc w:val="left"/>
      <w:pPr>
        <w:tabs>
          <w:tab w:val="num" w:pos="432"/>
        </w:tabs>
        <w:ind w:left="432" w:hanging="432"/>
      </w:pPr>
      <w:rPr>
        <w:rFonts w:hint="default"/>
        <w:b/>
        <w:i w:val="0"/>
        <w:sz w:val="28"/>
        <w:szCs w:val="28"/>
      </w:rPr>
    </w:lvl>
    <w:lvl w:ilvl="1">
      <w:start w:val="1"/>
      <w:numFmt w:val="lowerLetter"/>
      <w:pStyle w:val="berschrift2"/>
      <w:lvlText w:val="%1.%2"/>
      <w:lvlJc w:val="left"/>
      <w:pPr>
        <w:tabs>
          <w:tab w:val="num" w:pos="576"/>
        </w:tabs>
        <w:ind w:left="576" w:hanging="576"/>
      </w:pPr>
      <w:rPr>
        <w:rFonts w:hint="default"/>
        <w:b/>
        <w:i w:val="0"/>
        <w:sz w:val="28"/>
        <w:szCs w:val="28"/>
      </w:rPr>
    </w:lvl>
    <w:lvl w:ilvl="2">
      <w:start w:val="1"/>
      <w:numFmt w:val="decimal"/>
      <w:pStyle w:val="berschrift3"/>
      <w:lvlText w:val="%1.%2.%3"/>
      <w:lvlJc w:val="left"/>
      <w:pPr>
        <w:tabs>
          <w:tab w:val="num" w:pos="720"/>
        </w:tabs>
        <w:ind w:left="720" w:hanging="720"/>
      </w:pPr>
      <w:rPr>
        <w:rFonts w:hint="default"/>
        <w:sz w:val="24"/>
        <w:szCs w:val="24"/>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nsid w:val="4E735B69"/>
    <w:multiLevelType w:val="hybridMultilevel"/>
    <w:tmpl w:val="E3FE0700"/>
    <w:lvl w:ilvl="0" w:tplc="CE6EEFCC">
      <w:start w:val="1"/>
      <w:numFmt w:val="bullet"/>
      <w:pStyle w:val="ModulbeschreibungListe"/>
      <w:lvlText w:val="o"/>
      <w:lvlJc w:val="left"/>
      <w:pPr>
        <w:tabs>
          <w:tab w:val="num" w:pos="360"/>
        </w:tabs>
        <w:ind w:left="360" w:hanging="360"/>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4E9B5D1B"/>
    <w:multiLevelType w:val="hybridMultilevel"/>
    <w:tmpl w:val="20302D12"/>
    <w:lvl w:ilvl="0" w:tplc="9F389D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4"/>
  </w:num>
  <w:num w:numId="14">
    <w:abstractNumId w:val="1"/>
  </w:num>
  <w:num w:numId="15">
    <w:abstractNumId w:val="0"/>
  </w:num>
  <w:num w:numId="16">
    <w:abstractNumId w:val="2"/>
  </w:num>
  <w:num w:numId="17">
    <w:abstractNumId w:val="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262360"/>
    <w:rsid w:val="000006BB"/>
    <w:rsid w:val="00006428"/>
    <w:rsid w:val="00027BC1"/>
    <w:rsid w:val="00072182"/>
    <w:rsid w:val="000A1B89"/>
    <w:rsid w:val="000B26C6"/>
    <w:rsid w:val="000C3766"/>
    <w:rsid w:val="000D0330"/>
    <w:rsid w:val="000D384C"/>
    <w:rsid w:val="000E6819"/>
    <w:rsid w:val="001050AA"/>
    <w:rsid w:val="0013761E"/>
    <w:rsid w:val="001518ED"/>
    <w:rsid w:val="00193AE9"/>
    <w:rsid w:val="001D6B6D"/>
    <w:rsid w:val="001E1D6F"/>
    <w:rsid w:val="001F0675"/>
    <w:rsid w:val="001F2512"/>
    <w:rsid w:val="00210125"/>
    <w:rsid w:val="00262360"/>
    <w:rsid w:val="00294006"/>
    <w:rsid w:val="002940A2"/>
    <w:rsid w:val="002A4579"/>
    <w:rsid w:val="002A6C0B"/>
    <w:rsid w:val="003D32AE"/>
    <w:rsid w:val="00405B41"/>
    <w:rsid w:val="00411CAE"/>
    <w:rsid w:val="00432868"/>
    <w:rsid w:val="004421C8"/>
    <w:rsid w:val="00477EAF"/>
    <w:rsid w:val="00494F1D"/>
    <w:rsid w:val="004A0DEB"/>
    <w:rsid w:val="00512C77"/>
    <w:rsid w:val="005878D3"/>
    <w:rsid w:val="00596377"/>
    <w:rsid w:val="005C6A60"/>
    <w:rsid w:val="00616632"/>
    <w:rsid w:val="006223FC"/>
    <w:rsid w:val="00634D0F"/>
    <w:rsid w:val="00641CB8"/>
    <w:rsid w:val="00674E83"/>
    <w:rsid w:val="006A6765"/>
    <w:rsid w:val="006B4A1C"/>
    <w:rsid w:val="006C2175"/>
    <w:rsid w:val="006D14C7"/>
    <w:rsid w:val="00721E75"/>
    <w:rsid w:val="007269AC"/>
    <w:rsid w:val="007418EA"/>
    <w:rsid w:val="00752A74"/>
    <w:rsid w:val="007633BC"/>
    <w:rsid w:val="007674BD"/>
    <w:rsid w:val="007D2434"/>
    <w:rsid w:val="007D53E1"/>
    <w:rsid w:val="00825A91"/>
    <w:rsid w:val="00873AA5"/>
    <w:rsid w:val="008A096E"/>
    <w:rsid w:val="008A5954"/>
    <w:rsid w:val="008D7CA3"/>
    <w:rsid w:val="00911B5D"/>
    <w:rsid w:val="00950E99"/>
    <w:rsid w:val="009960B0"/>
    <w:rsid w:val="009B4E88"/>
    <w:rsid w:val="009C0744"/>
    <w:rsid w:val="009E18B3"/>
    <w:rsid w:val="009F3C85"/>
    <w:rsid w:val="00A2371B"/>
    <w:rsid w:val="00A3086D"/>
    <w:rsid w:val="00A9738E"/>
    <w:rsid w:val="00AA2FB3"/>
    <w:rsid w:val="00AB7B94"/>
    <w:rsid w:val="00AB7DAC"/>
    <w:rsid w:val="00AC2D18"/>
    <w:rsid w:val="00AF590D"/>
    <w:rsid w:val="00B07604"/>
    <w:rsid w:val="00B139EB"/>
    <w:rsid w:val="00B42E6C"/>
    <w:rsid w:val="00BD245A"/>
    <w:rsid w:val="00C363A7"/>
    <w:rsid w:val="00C6756C"/>
    <w:rsid w:val="00CA7BCE"/>
    <w:rsid w:val="00CB4D7B"/>
    <w:rsid w:val="00CE4FB3"/>
    <w:rsid w:val="00CF45E1"/>
    <w:rsid w:val="00D3131F"/>
    <w:rsid w:val="00D42061"/>
    <w:rsid w:val="00D53149"/>
    <w:rsid w:val="00D93B4A"/>
    <w:rsid w:val="00D96F4F"/>
    <w:rsid w:val="00DA1A0E"/>
    <w:rsid w:val="00DA27A5"/>
    <w:rsid w:val="00DB6C5C"/>
    <w:rsid w:val="00DD0AA4"/>
    <w:rsid w:val="00DD501D"/>
    <w:rsid w:val="00DD5DCE"/>
    <w:rsid w:val="00DE0F79"/>
    <w:rsid w:val="00DE5952"/>
    <w:rsid w:val="00DE6E89"/>
    <w:rsid w:val="00DF0F2A"/>
    <w:rsid w:val="00DF2F44"/>
    <w:rsid w:val="00E177BE"/>
    <w:rsid w:val="00E44E5D"/>
    <w:rsid w:val="00EB776C"/>
    <w:rsid w:val="00EC1116"/>
    <w:rsid w:val="00F15CA5"/>
    <w:rsid w:val="00F172B7"/>
    <w:rsid w:val="00F65A1E"/>
    <w:rsid w:val="00FB2778"/>
    <w:rsid w:val="00FB2E03"/>
    <w:rsid w:val="00FD23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7B94"/>
    <w:rPr>
      <w:rFonts w:ascii="Arial" w:hAnsi="Arial"/>
      <w:sz w:val="22"/>
      <w:szCs w:val="24"/>
    </w:rPr>
  </w:style>
  <w:style w:type="paragraph" w:styleId="berschrift1">
    <w:name w:val="heading 1"/>
    <w:basedOn w:val="Standard"/>
    <w:next w:val="Standard"/>
    <w:qFormat/>
    <w:rsid w:val="00AB7B94"/>
    <w:pPr>
      <w:keepNext/>
      <w:numPr>
        <w:numId w:val="13"/>
      </w:numPr>
      <w:spacing w:before="240" w:after="60"/>
      <w:outlineLvl w:val="0"/>
    </w:pPr>
    <w:rPr>
      <w:rFonts w:cs="Arial"/>
      <w:b/>
      <w:bCs/>
      <w:kern w:val="32"/>
      <w:sz w:val="32"/>
      <w:szCs w:val="32"/>
    </w:rPr>
  </w:style>
  <w:style w:type="paragraph" w:styleId="berschrift2">
    <w:name w:val="heading 2"/>
    <w:basedOn w:val="Standard"/>
    <w:next w:val="Standard"/>
    <w:qFormat/>
    <w:rsid w:val="00AB7B94"/>
    <w:pPr>
      <w:keepNext/>
      <w:numPr>
        <w:ilvl w:val="1"/>
        <w:numId w:val="13"/>
      </w:numPr>
      <w:spacing w:before="240" w:after="60"/>
      <w:outlineLvl w:val="1"/>
    </w:pPr>
    <w:rPr>
      <w:rFonts w:cs="Arial"/>
      <w:b/>
      <w:bCs/>
      <w:i/>
      <w:iCs/>
      <w:sz w:val="28"/>
      <w:szCs w:val="28"/>
    </w:rPr>
  </w:style>
  <w:style w:type="paragraph" w:styleId="berschrift3">
    <w:name w:val="heading 3"/>
    <w:basedOn w:val="Standard"/>
    <w:next w:val="Standard"/>
    <w:qFormat/>
    <w:rsid w:val="00AB7B94"/>
    <w:pPr>
      <w:keepNext/>
      <w:numPr>
        <w:ilvl w:val="2"/>
        <w:numId w:val="13"/>
      </w:numPr>
      <w:spacing w:before="240" w:after="60"/>
      <w:outlineLvl w:val="2"/>
    </w:pPr>
    <w:rPr>
      <w:rFonts w:cs="Arial"/>
      <w:b/>
      <w:bCs/>
      <w:sz w:val="26"/>
      <w:szCs w:val="26"/>
    </w:rPr>
  </w:style>
  <w:style w:type="paragraph" w:styleId="berschrift4">
    <w:name w:val="heading 4"/>
    <w:basedOn w:val="Standard"/>
    <w:next w:val="Standard"/>
    <w:qFormat/>
    <w:rsid w:val="00AB7B94"/>
    <w:pPr>
      <w:keepNext/>
      <w:numPr>
        <w:ilvl w:val="3"/>
        <w:numId w:val="13"/>
      </w:numPr>
      <w:spacing w:before="240" w:after="60"/>
      <w:outlineLvl w:val="3"/>
    </w:pPr>
    <w:rPr>
      <w:b/>
      <w:bCs/>
      <w:sz w:val="28"/>
      <w:szCs w:val="28"/>
    </w:rPr>
  </w:style>
  <w:style w:type="paragraph" w:styleId="berschrift5">
    <w:name w:val="heading 5"/>
    <w:basedOn w:val="Standard"/>
    <w:next w:val="Standard"/>
    <w:qFormat/>
    <w:rsid w:val="00AB7B94"/>
    <w:pPr>
      <w:numPr>
        <w:ilvl w:val="4"/>
        <w:numId w:val="13"/>
      </w:numPr>
      <w:spacing w:before="240" w:after="60"/>
      <w:outlineLvl w:val="4"/>
    </w:pPr>
    <w:rPr>
      <w:b/>
      <w:bCs/>
      <w:i/>
      <w:iCs/>
      <w:sz w:val="26"/>
      <w:szCs w:val="26"/>
    </w:rPr>
  </w:style>
  <w:style w:type="paragraph" w:styleId="berschrift6">
    <w:name w:val="heading 6"/>
    <w:basedOn w:val="Standard"/>
    <w:next w:val="Standard"/>
    <w:qFormat/>
    <w:rsid w:val="00AB7B94"/>
    <w:pPr>
      <w:numPr>
        <w:ilvl w:val="5"/>
        <w:numId w:val="13"/>
      </w:numPr>
      <w:spacing w:before="240" w:after="60"/>
      <w:outlineLvl w:val="5"/>
    </w:pPr>
    <w:rPr>
      <w:b/>
      <w:bCs/>
      <w:szCs w:val="22"/>
    </w:rPr>
  </w:style>
  <w:style w:type="paragraph" w:styleId="berschrift7">
    <w:name w:val="heading 7"/>
    <w:basedOn w:val="Standard"/>
    <w:next w:val="Standard"/>
    <w:qFormat/>
    <w:rsid w:val="00AB7B94"/>
    <w:pPr>
      <w:numPr>
        <w:ilvl w:val="6"/>
        <w:numId w:val="13"/>
      </w:numPr>
      <w:spacing w:before="240" w:after="60"/>
      <w:outlineLvl w:val="6"/>
    </w:pPr>
  </w:style>
  <w:style w:type="paragraph" w:styleId="berschrift8">
    <w:name w:val="heading 8"/>
    <w:basedOn w:val="Standard"/>
    <w:next w:val="Standard"/>
    <w:qFormat/>
    <w:rsid w:val="00AB7B94"/>
    <w:pPr>
      <w:numPr>
        <w:ilvl w:val="7"/>
        <w:numId w:val="13"/>
      </w:numPr>
      <w:spacing w:before="240" w:after="60"/>
      <w:outlineLvl w:val="7"/>
    </w:pPr>
    <w:rPr>
      <w:i/>
      <w:iCs/>
    </w:rPr>
  </w:style>
  <w:style w:type="paragraph" w:styleId="berschrift9">
    <w:name w:val="heading 9"/>
    <w:basedOn w:val="Standard"/>
    <w:next w:val="Standard"/>
    <w:qFormat/>
    <w:rsid w:val="00AB7B94"/>
    <w:pPr>
      <w:numPr>
        <w:ilvl w:val="8"/>
        <w:numId w:val="1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odulbeschreibung">
    <w:name w:val="Modulbeschreibung"/>
    <w:basedOn w:val="Standard"/>
    <w:rsid w:val="000D384C"/>
    <w:pPr>
      <w:spacing w:before="120" w:after="120"/>
    </w:pPr>
    <w:rPr>
      <w:rFonts w:cs="Arial"/>
    </w:rPr>
  </w:style>
  <w:style w:type="paragraph" w:customStyle="1" w:styleId="ModulbeschreibungListe">
    <w:name w:val="ModulbeschreibungListe"/>
    <w:basedOn w:val="Modulbeschreibung"/>
    <w:rsid w:val="00B139EB"/>
    <w:pPr>
      <w:numPr>
        <w:numId w:val="12"/>
      </w:numPr>
    </w:pPr>
    <w:rPr>
      <w:szCs w:val="22"/>
    </w:rPr>
  </w:style>
  <w:style w:type="paragraph" w:customStyle="1" w:styleId="ModulbeschreibungKursiv">
    <w:name w:val="ModulbeschreibungKursiv"/>
    <w:basedOn w:val="Modulbeschreibung"/>
    <w:rsid w:val="000D384C"/>
    <w:rPr>
      <w:i/>
    </w:rPr>
  </w:style>
  <w:style w:type="paragraph" w:styleId="Titel">
    <w:name w:val="Title"/>
    <w:basedOn w:val="Standard"/>
    <w:qFormat/>
    <w:rsid w:val="00AB7B94"/>
    <w:pPr>
      <w:spacing w:before="240" w:after="60"/>
      <w:jc w:val="center"/>
      <w:outlineLvl w:val="0"/>
    </w:pPr>
    <w:rPr>
      <w:rFonts w:cs="Arial"/>
      <w:b/>
      <w:bCs/>
      <w:kern w:val="28"/>
      <w:sz w:val="32"/>
      <w:szCs w:val="32"/>
    </w:rPr>
  </w:style>
  <w:style w:type="table" w:styleId="Tabellengitternetz">
    <w:name w:val="Table Grid"/>
    <w:basedOn w:val="NormaleTabelle"/>
    <w:rsid w:val="00AB7B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forderung">
    <w:name w:val="Anforderung"/>
    <w:basedOn w:val="Standard"/>
    <w:rsid w:val="006D14C7"/>
    <w:pPr>
      <w:tabs>
        <w:tab w:val="left" w:pos="709"/>
      </w:tabs>
      <w:spacing w:before="120" w:after="120"/>
      <w:ind w:left="709" w:hanging="709"/>
    </w:pPr>
  </w:style>
  <w:style w:type="paragraph" w:styleId="Verzeichnis1">
    <w:name w:val="toc 1"/>
    <w:basedOn w:val="Standard"/>
    <w:next w:val="Standard"/>
    <w:autoRedefine/>
    <w:uiPriority w:val="39"/>
    <w:rsid w:val="009C0744"/>
  </w:style>
  <w:style w:type="paragraph" w:styleId="Verzeichnis2">
    <w:name w:val="toc 2"/>
    <w:basedOn w:val="Standard"/>
    <w:next w:val="Standard"/>
    <w:autoRedefine/>
    <w:uiPriority w:val="39"/>
    <w:rsid w:val="009C0744"/>
    <w:pPr>
      <w:ind w:left="220"/>
    </w:pPr>
  </w:style>
  <w:style w:type="character" w:styleId="Hyperlink">
    <w:name w:val="Hyperlink"/>
    <w:basedOn w:val="Absatz-Standardschriftart"/>
    <w:uiPriority w:val="99"/>
    <w:rsid w:val="009C0744"/>
    <w:rPr>
      <w:color w:val="0000FF"/>
      <w:u w:val="single"/>
    </w:rPr>
  </w:style>
  <w:style w:type="paragraph" w:styleId="Kopfzeile">
    <w:name w:val="header"/>
    <w:basedOn w:val="Standard"/>
    <w:rsid w:val="009C0744"/>
    <w:pPr>
      <w:tabs>
        <w:tab w:val="center" w:pos="4536"/>
        <w:tab w:val="right" w:pos="9072"/>
      </w:tabs>
    </w:pPr>
  </w:style>
  <w:style w:type="paragraph" w:styleId="Fuzeile">
    <w:name w:val="footer"/>
    <w:basedOn w:val="Standard"/>
    <w:rsid w:val="009C0744"/>
    <w:pPr>
      <w:tabs>
        <w:tab w:val="center" w:pos="4536"/>
        <w:tab w:val="right" w:pos="9072"/>
      </w:tabs>
    </w:pPr>
  </w:style>
  <w:style w:type="character" w:styleId="Seitenzahl">
    <w:name w:val="page number"/>
    <w:basedOn w:val="Absatz-Standardschriftart"/>
    <w:rsid w:val="009C0744"/>
  </w:style>
  <w:style w:type="paragraph" w:styleId="Verzeichnis3">
    <w:name w:val="toc 3"/>
    <w:basedOn w:val="Standard"/>
    <w:next w:val="Standard"/>
    <w:autoRedefine/>
    <w:uiPriority w:val="39"/>
    <w:rsid w:val="00CE4FB3"/>
    <w:pPr>
      <w:ind w:left="440"/>
    </w:pPr>
  </w:style>
  <w:style w:type="paragraph" w:styleId="Listenabsatz">
    <w:name w:val="List Paragraph"/>
    <w:basedOn w:val="Standard"/>
    <w:uiPriority w:val="34"/>
    <w:qFormat/>
    <w:rsid w:val="00DD5DCE"/>
    <w:pPr>
      <w:ind w:left="720"/>
      <w:contextualSpacing/>
    </w:pPr>
  </w:style>
  <w:style w:type="paragraph" w:customStyle="1" w:styleId="Default">
    <w:name w:val="Default"/>
    <w:rsid w:val="000C376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uiPriority w:val="99"/>
    <w:semiHidden/>
    <w:unhideWhenUsed/>
    <w:rsid w:val="0059637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377"/>
    <w:rPr>
      <w:rFonts w:ascii="Tahoma" w:hAnsi="Tahoma" w:cs="Tahoma"/>
      <w:sz w:val="16"/>
      <w:szCs w:val="16"/>
    </w:rPr>
  </w:style>
  <w:style w:type="character" w:styleId="Kommentarzeichen">
    <w:name w:val="annotation reference"/>
    <w:basedOn w:val="Absatz-Standardschriftart"/>
    <w:uiPriority w:val="99"/>
    <w:semiHidden/>
    <w:unhideWhenUsed/>
    <w:rsid w:val="006A6765"/>
    <w:rPr>
      <w:sz w:val="16"/>
      <w:szCs w:val="16"/>
    </w:rPr>
  </w:style>
  <w:style w:type="paragraph" w:styleId="Kommentartext">
    <w:name w:val="annotation text"/>
    <w:basedOn w:val="Standard"/>
    <w:link w:val="KommentartextZchn"/>
    <w:uiPriority w:val="99"/>
    <w:semiHidden/>
    <w:unhideWhenUsed/>
    <w:rsid w:val="006A6765"/>
    <w:rPr>
      <w:sz w:val="20"/>
      <w:szCs w:val="20"/>
    </w:rPr>
  </w:style>
  <w:style w:type="character" w:customStyle="1" w:styleId="KommentartextZchn">
    <w:name w:val="Kommentartext Zchn"/>
    <w:basedOn w:val="Absatz-Standardschriftart"/>
    <w:link w:val="Kommentartext"/>
    <w:uiPriority w:val="99"/>
    <w:semiHidden/>
    <w:rsid w:val="006A6765"/>
    <w:rPr>
      <w:rFonts w:ascii="Arial" w:hAnsi="Arial"/>
    </w:rPr>
  </w:style>
  <w:style w:type="paragraph" w:styleId="Kommentarthema">
    <w:name w:val="annotation subject"/>
    <w:basedOn w:val="Kommentartext"/>
    <w:next w:val="Kommentartext"/>
    <w:link w:val="KommentarthemaZchn"/>
    <w:uiPriority w:val="99"/>
    <w:semiHidden/>
    <w:unhideWhenUsed/>
    <w:rsid w:val="006A6765"/>
    <w:rPr>
      <w:b/>
      <w:bCs/>
    </w:rPr>
  </w:style>
  <w:style w:type="character" w:customStyle="1" w:styleId="KommentarthemaZchn">
    <w:name w:val="Kommentarthema Zchn"/>
    <w:basedOn w:val="KommentartextZchn"/>
    <w:link w:val="Kommentarthema"/>
    <w:uiPriority w:val="99"/>
    <w:semiHidden/>
    <w:rsid w:val="006A67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7B94"/>
    <w:rPr>
      <w:rFonts w:ascii="Arial" w:hAnsi="Arial"/>
      <w:sz w:val="22"/>
      <w:szCs w:val="24"/>
    </w:rPr>
  </w:style>
  <w:style w:type="paragraph" w:styleId="berschrift1">
    <w:name w:val="heading 1"/>
    <w:basedOn w:val="Standard"/>
    <w:next w:val="Standard"/>
    <w:qFormat/>
    <w:rsid w:val="00AB7B94"/>
    <w:pPr>
      <w:keepNext/>
      <w:numPr>
        <w:numId w:val="13"/>
      </w:numPr>
      <w:spacing w:before="240" w:after="60"/>
      <w:outlineLvl w:val="0"/>
    </w:pPr>
    <w:rPr>
      <w:rFonts w:cs="Arial"/>
      <w:b/>
      <w:bCs/>
      <w:kern w:val="32"/>
      <w:sz w:val="32"/>
      <w:szCs w:val="32"/>
    </w:rPr>
  </w:style>
  <w:style w:type="paragraph" w:styleId="berschrift2">
    <w:name w:val="heading 2"/>
    <w:basedOn w:val="Standard"/>
    <w:next w:val="Standard"/>
    <w:qFormat/>
    <w:rsid w:val="00AB7B94"/>
    <w:pPr>
      <w:keepNext/>
      <w:numPr>
        <w:ilvl w:val="1"/>
        <w:numId w:val="13"/>
      </w:numPr>
      <w:spacing w:before="240" w:after="60"/>
      <w:outlineLvl w:val="1"/>
    </w:pPr>
    <w:rPr>
      <w:rFonts w:cs="Arial"/>
      <w:b/>
      <w:bCs/>
      <w:i/>
      <w:iCs/>
      <w:sz w:val="28"/>
      <w:szCs w:val="28"/>
    </w:rPr>
  </w:style>
  <w:style w:type="paragraph" w:styleId="berschrift3">
    <w:name w:val="heading 3"/>
    <w:basedOn w:val="Standard"/>
    <w:next w:val="Standard"/>
    <w:qFormat/>
    <w:rsid w:val="00AB7B94"/>
    <w:pPr>
      <w:keepNext/>
      <w:numPr>
        <w:ilvl w:val="2"/>
        <w:numId w:val="13"/>
      </w:numPr>
      <w:spacing w:before="240" w:after="60"/>
      <w:outlineLvl w:val="2"/>
    </w:pPr>
    <w:rPr>
      <w:rFonts w:cs="Arial"/>
      <w:b/>
      <w:bCs/>
      <w:sz w:val="26"/>
      <w:szCs w:val="26"/>
    </w:rPr>
  </w:style>
  <w:style w:type="paragraph" w:styleId="berschrift4">
    <w:name w:val="heading 4"/>
    <w:basedOn w:val="Standard"/>
    <w:next w:val="Standard"/>
    <w:qFormat/>
    <w:rsid w:val="00AB7B94"/>
    <w:pPr>
      <w:keepNext/>
      <w:numPr>
        <w:ilvl w:val="3"/>
        <w:numId w:val="13"/>
      </w:numPr>
      <w:spacing w:before="240" w:after="60"/>
      <w:outlineLvl w:val="3"/>
    </w:pPr>
    <w:rPr>
      <w:b/>
      <w:bCs/>
      <w:sz w:val="28"/>
      <w:szCs w:val="28"/>
    </w:rPr>
  </w:style>
  <w:style w:type="paragraph" w:styleId="berschrift5">
    <w:name w:val="heading 5"/>
    <w:basedOn w:val="Standard"/>
    <w:next w:val="Standard"/>
    <w:qFormat/>
    <w:rsid w:val="00AB7B94"/>
    <w:pPr>
      <w:numPr>
        <w:ilvl w:val="4"/>
        <w:numId w:val="13"/>
      </w:numPr>
      <w:spacing w:before="240" w:after="60"/>
      <w:outlineLvl w:val="4"/>
    </w:pPr>
    <w:rPr>
      <w:b/>
      <w:bCs/>
      <w:i/>
      <w:iCs/>
      <w:sz w:val="26"/>
      <w:szCs w:val="26"/>
    </w:rPr>
  </w:style>
  <w:style w:type="paragraph" w:styleId="berschrift6">
    <w:name w:val="heading 6"/>
    <w:basedOn w:val="Standard"/>
    <w:next w:val="Standard"/>
    <w:qFormat/>
    <w:rsid w:val="00AB7B94"/>
    <w:pPr>
      <w:numPr>
        <w:ilvl w:val="5"/>
        <w:numId w:val="13"/>
      </w:numPr>
      <w:spacing w:before="240" w:after="60"/>
      <w:outlineLvl w:val="5"/>
    </w:pPr>
    <w:rPr>
      <w:b/>
      <w:bCs/>
      <w:szCs w:val="22"/>
    </w:rPr>
  </w:style>
  <w:style w:type="paragraph" w:styleId="berschrift7">
    <w:name w:val="heading 7"/>
    <w:basedOn w:val="Standard"/>
    <w:next w:val="Standard"/>
    <w:qFormat/>
    <w:rsid w:val="00AB7B94"/>
    <w:pPr>
      <w:numPr>
        <w:ilvl w:val="6"/>
        <w:numId w:val="13"/>
      </w:numPr>
      <w:spacing w:before="240" w:after="60"/>
      <w:outlineLvl w:val="6"/>
    </w:pPr>
  </w:style>
  <w:style w:type="paragraph" w:styleId="berschrift8">
    <w:name w:val="heading 8"/>
    <w:basedOn w:val="Standard"/>
    <w:next w:val="Standard"/>
    <w:qFormat/>
    <w:rsid w:val="00AB7B94"/>
    <w:pPr>
      <w:numPr>
        <w:ilvl w:val="7"/>
        <w:numId w:val="13"/>
      </w:numPr>
      <w:spacing w:before="240" w:after="60"/>
      <w:outlineLvl w:val="7"/>
    </w:pPr>
    <w:rPr>
      <w:i/>
      <w:iCs/>
    </w:rPr>
  </w:style>
  <w:style w:type="paragraph" w:styleId="berschrift9">
    <w:name w:val="heading 9"/>
    <w:basedOn w:val="Standard"/>
    <w:next w:val="Standard"/>
    <w:qFormat/>
    <w:rsid w:val="00AB7B94"/>
    <w:pPr>
      <w:numPr>
        <w:ilvl w:val="8"/>
        <w:numId w:val="1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odulbeschreibung">
    <w:name w:val="Modulbeschreibung"/>
    <w:basedOn w:val="Standard"/>
    <w:rsid w:val="000D384C"/>
    <w:pPr>
      <w:spacing w:before="120" w:after="120"/>
    </w:pPr>
    <w:rPr>
      <w:rFonts w:cs="Arial"/>
    </w:rPr>
  </w:style>
  <w:style w:type="paragraph" w:customStyle="1" w:styleId="ModulbeschreibungListe">
    <w:name w:val="ModulbeschreibungListe"/>
    <w:basedOn w:val="Modulbeschreibung"/>
    <w:rsid w:val="00B139EB"/>
    <w:pPr>
      <w:numPr>
        <w:numId w:val="12"/>
      </w:numPr>
    </w:pPr>
    <w:rPr>
      <w:szCs w:val="22"/>
    </w:rPr>
  </w:style>
  <w:style w:type="paragraph" w:customStyle="1" w:styleId="ModulbeschreibungKursiv">
    <w:name w:val="ModulbeschreibungKursiv"/>
    <w:basedOn w:val="Modulbeschreibung"/>
    <w:rsid w:val="000D384C"/>
    <w:rPr>
      <w:i/>
    </w:rPr>
  </w:style>
  <w:style w:type="paragraph" w:styleId="Titel">
    <w:name w:val="Title"/>
    <w:basedOn w:val="Standard"/>
    <w:qFormat/>
    <w:rsid w:val="00AB7B94"/>
    <w:pPr>
      <w:spacing w:before="240" w:after="60"/>
      <w:jc w:val="center"/>
      <w:outlineLvl w:val="0"/>
    </w:pPr>
    <w:rPr>
      <w:rFonts w:cs="Arial"/>
      <w:b/>
      <w:bCs/>
      <w:kern w:val="28"/>
      <w:sz w:val="32"/>
      <w:szCs w:val="32"/>
    </w:rPr>
  </w:style>
  <w:style w:type="table" w:styleId="Tabellenraster">
    <w:name w:val="Table Grid"/>
    <w:basedOn w:val="NormaleTabelle"/>
    <w:rsid w:val="00AB7B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forderung">
    <w:name w:val="Anforderung"/>
    <w:basedOn w:val="Standard"/>
    <w:rsid w:val="006D14C7"/>
    <w:pPr>
      <w:tabs>
        <w:tab w:val="left" w:pos="709"/>
      </w:tabs>
      <w:spacing w:before="120" w:after="120"/>
      <w:ind w:left="709" w:hanging="709"/>
    </w:pPr>
  </w:style>
  <w:style w:type="paragraph" w:styleId="Verzeichnis1">
    <w:name w:val="toc 1"/>
    <w:basedOn w:val="Standard"/>
    <w:next w:val="Standard"/>
    <w:autoRedefine/>
    <w:uiPriority w:val="39"/>
    <w:rsid w:val="009C0744"/>
  </w:style>
  <w:style w:type="paragraph" w:styleId="Verzeichnis2">
    <w:name w:val="toc 2"/>
    <w:basedOn w:val="Standard"/>
    <w:next w:val="Standard"/>
    <w:autoRedefine/>
    <w:uiPriority w:val="39"/>
    <w:rsid w:val="009C0744"/>
    <w:pPr>
      <w:ind w:left="220"/>
    </w:pPr>
  </w:style>
  <w:style w:type="character" w:styleId="Hyperlink">
    <w:name w:val="Hyperlink"/>
    <w:basedOn w:val="Absatz-Standardschriftart"/>
    <w:uiPriority w:val="99"/>
    <w:rsid w:val="009C0744"/>
    <w:rPr>
      <w:color w:val="0000FF"/>
      <w:u w:val="single"/>
    </w:rPr>
  </w:style>
  <w:style w:type="paragraph" w:styleId="Kopfzeile">
    <w:name w:val="header"/>
    <w:basedOn w:val="Standard"/>
    <w:rsid w:val="009C0744"/>
    <w:pPr>
      <w:tabs>
        <w:tab w:val="center" w:pos="4536"/>
        <w:tab w:val="right" w:pos="9072"/>
      </w:tabs>
    </w:pPr>
  </w:style>
  <w:style w:type="paragraph" w:styleId="Fuzeile">
    <w:name w:val="footer"/>
    <w:basedOn w:val="Standard"/>
    <w:rsid w:val="009C0744"/>
    <w:pPr>
      <w:tabs>
        <w:tab w:val="center" w:pos="4536"/>
        <w:tab w:val="right" w:pos="9072"/>
      </w:tabs>
    </w:pPr>
  </w:style>
  <w:style w:type="character" w:styleId="Seitenzahl">
    <w:name w:val="page number"/>
    <w:basedOn w:val="Absatz-Standardschriftart"/>
    <w:rsid w:val="009C0744"/>
  </w:style>
  <w:style w:type="paragraph" w:styleId="Verzeichnis3">
    <w:name w:val="toc 3"/>
    <w:basedOn w:val="Standard"/>
    <w:next w:val="Standard"/>
    <w:autoRedefine/>
    <w:uiPriority w:val="39"/>
    <w:rsid w:val="00CE4FB3"/>
    <w:pPr>
      <w:ind w:left="440"/>
    </w:pPr>
  </w:style>
  <w:style w:type="paragraph" w:styleId="Listenabsatz">
    <w:name w:val="List Paragraph"/>
    <w:basedOn w:val="Standard"/>
    <w:uiPriority w:val="34"/>
    <w:qFormat/>
    <w:rsid w:val="00DD5DCE"/>
    <w:pPr>
      <w:ind w:left="720"/>
      <w:contextualSpacing/>
    </w:pPr>
  </w:style>
  <w:style w:type="paragraph" w:customStyle="1" w:styleId="Default">
    <w:name w:val="Default"/>
    <w:rsid w:val="000C3766"/>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27315989">
      <w:bodyDiv w:val="1"/>
      <w:marLeft w:val="0"/>
      <w:marRight w:val="0"/>
      <w:marTop w:val="0"/>
      <w:marBottom w:val="0"/>
      <w:divBdr>
        <w:top w:val="none" w:sz="0" w:space="0" w:color="auto"/>
        <w:left w:val="none" w:sz="0" w:space="0" w:color="auto"/>
        <w:bottom w:val="none" w:sz="0" w:space="0" w:color="auto"/>
        <w:right w:val="none" w:sz="0" w:space="0" w:color="auto"/>
      </w:divBdr>
    </w:div>
    <w:div w:id="459809175">
      <w:bodyDiv w:val="1"/>
      <w:marLeft w:val="0"/>
      <w:marRight w:val="0"/>
      <w:marTop w:val="0"/>
      <w:marBottom w:val="0"/>
      <w:divBdr>
        <w:top w:val="none" w:sz="0" w:space="0" w:color="auto"/>
        <w:left w:val="none" w:sz="0" w:space="0" w:color="auto"/>
        <w:bottom w:val="none" w:sz="0" w:space="0" w:color="auto"/>
        <w:right w:val="none" w:sz="0" w:space="0" w:color="auto"/>
      </w:divBdr>
    </w:div>
    <w:div w:id="1058865534">
      <w:bodyDiv w:val="1"/>
      <w:marLeft w:val="0"/>
      <w:marRight w:val="0"/>
      <w:marTop w:val="0"/>
      <w:marBottom w:val="0"/>
      <w:divBdr>
        <w:top w:val="none" w:sz="0" w:space="0" w:color="auto"/>
        <w:left w:val="none" w:sz="0" w:space="0" w:color="auto"/>
        <w:bottom w:val="none" w:sz="0" w:space="0" w:color="auto"/>
        <w:right w:val="none" w:sz="0" w:space="0" w:color="auto"/>
      </w:divBdr>
    </w:div>
    <w:div w:id="1638874060">
      <w:bodyDiv w:val="1"/>
      <w:marLeft w:val="0"/>
      <w:marRight w:val="0"/>
      <w:marTop w:val="0"/>
      <w:marBottom w:val="0"/>
      <w:divBdr>
        <w:top w:val="none" w:sz="0" w:space="0" w:color="auto"/>
        <w:left w:val="none" w:sz="0" w:space="0" w:color="auto"/>
        <w:bottom w:val="none" w:sz="0" w:space="0" w:color="auto"/>
        <w:right w:val="none" w:sz="0" w:space="0" w:color="auto"/>
      </w:divBdr>
    </w:div>
    <w:div w:id="1686514651">
      <w:bodyDiv w:val="1"/>
      <w:marLeft w:val="0"/>
      <w:marRight w:val="0"/>
      <w:marTop w:val="0"/>
      <w:marBottom w:val="0"/>
      <w:divBdr>
        <w:top w:val="none" w:sz="0" w:space="0" w:color="auto"/>
        <w:left w:val="none" w:sz="0" w:space="0" w:color="auto"/>
        <w:bottom w:val="none" w:sz="0" w:space="0" w:color="auto"/>
        <w:right w:val="none" w:sz="0" w:space="0" w:color="auto"/>
      </w:divBdr>
    </w:div>
    <w:div w:id="1894586066">
      <w:bodyDiv w:val="1"/>
      <w:marLeft w:val="0"/>
      <w:marRight w:val="0"/>
      <w:marTop w:val="0"/>
      <w:marBottom w:val="0"/>
      <w:divBdr>
        <w:top w:val="none" w:sz="0" w:space="0" w:color="auto"/>
        <w:left w:val="none" w:sz="0" w:space="0" w:color="auto"/>
        <w:bottom w:val="none" w:sz="0" w:space="0" w:color="auto"/>
        <w:right w:val="none" w:sz="0" w:space="0" w:color="auto"/>
      </w:divBdr>
    </w:div>
    <w:div w:id="196477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1959</Words>
  <Characters>13245</Characters>
  <Application>Microsoft Office Word</Application>
  <DocSecurity>0</DocSecurity>
  <Lines>473</Lines>
  <Paragraphs>337</Paragraphs>
  <ScaleCrop>false</ScaleCrop>
  <HeadingPairs>
    <vt:vector size="2" baseType="variant">
      <vt:variant>
        <vt:lpstr>Titel</vt:lpstr>
      </vt:variant>
      <vt:variant>
        <vt:i4>1</vt:i4>
      </vt:variant>
    </vt:vector>
  </HeadingPairs>
  <TitlesOfParts>
    <vt:vector size="1" baseType="lpstr">
      <vt:lpstr>Lastenheft-Template</vt:lpstr>
    </vt:vector>
  </TitlesOfParts>
  <Company>FH Köln</Company>
  <LinksUpToDate>false</LinksUpToDate>
  <CharactersWithSpaces>14867</CharactersWithSpaces>
  <SharedDoc>false</SharedDoc>
  <HLinks>
    <vt:vector size="246" baseType="variant">
      <vt:variant>
        <vt:i4>1638449</vt:i4>
      </vt:variant>
      <vt:variant>
        <vt:i4>242</vt:i4>
      </vt:variant>
      <vt:variant>
        <vt:i4>0</vt:i4>
      </vt:variant>
      <vt:variant>
        <vt:i4>5</vt:i4>
      </vt:variant>
      <vt:variant>
        <vt:lpwstr/>
      </vt:variant>
      <vt:variant>
        <vt:lpwstr>_Toc318533990</vt:lpwstr>
      </vt:variant>
      <vt:variant>
        <vt:i4>1572913</vt:i4>
      </vt:variant>
      <vt:variant>
        <vt:i4>236</vt:i4>
      </vt:variant>
      <vt:variant>
        <vt:i4>0</vt:i4>
      </vt:variant>
      <vt:variant>
        <vt:i4>5</vt:i4>
      </vt:variant>
      <vt:variant>
        <vt:lpwstr/>
      </vt:variant>
      <vt:variant>
        <vt:lpwstr>_Toc318533989</vt:lpwstr>
      </vt:variant>
      <vt:variant>
        <vt:i4>1572913</vt:i4>
      </vt:variant>
      <vt:variant>
        <vt:i4>230</vt:i4>
      </vt:variant>
      <vt:variant>
        <vt:i4>0</vt:i4>
      </vt:variant>
      <vt:variant>
        <vt:i4>5</vt:i4>
      </vt:variant>
      <vt:variant>
        <vt:lpwstr/>
      </vt:variant>
      <vt:variant>
        <vt:lpwstr>_Toc318533988</vt:lpwstr>
      </vt:variant>
      <vt:variant>
        <vt:i4>1572913</vt:i4>
      </vt:variant>
      <vt:variant>
        <vt:i4>224</vt:i4>
      </vt:variant>
      <vt:variant>
        <vt:i4>0</vt:i4>
      </vt:variant>
      <vt:variant>
        <vt:i4>5</vt:i4>
      </vt:variant>
      <vt:variant>
        <vt:lpwstr/>
      </vt:variant>
      <vt:variant>
        <vt:lpwstr>_Toc318533987</vt:lpwstr>
      </vt:variant>
      <vt:variant>
        <vt:i4>1572913</vt:i4>
      </vt:variant>
      <vt:variant>
        <vt:i4>218</vt:i4>
      </vt:variant>
      <vt:variant>
        <vt:i4>0</vt:i4>
      </vt:variant>
      <vt:variant>
        <vt:i4>5</vt:i4>
      </vt:variant>
      <vt:variant>
        <vt:lpwstr/>
      </vt:variant>
      <vt:variant>
        <vt:lpwstr>_Toc318533986</vt:lpwstr>
      </vt:variant>
      <vt:variant>
        <vt:i4>1572913</vt:i4>
      </vt:variant>
      <vt:variant>
        <vt:i4>212</vt:i4>
      </vt:variant>
      <vt:variant>
        <vt:i4>0</vt:i4>
      </vt:variant>
      <vt:variant>
        <vt:i4>5</vt:i4>
      </vt:variant>
      <vt:variant>
        <vt:lpwstr/>
      </vt:variant>
      <vt:variant>
        <vt:lpwstr>_Toc318533985</vt:lpwstr>
      </vt:variant>
      <vt:variant>
        <vt:i4>1572913</vt:i4>
      </vt:variant>
      <vt:variant>
        <vt:i4>206</vt:i4>
      </vt:variant>
      <vt:variant>
        <vt:i4>0</vt:i4>
      </vt:variant>
      <vt:variant>
        <vt:i4>5</vt:i4>
      </vt:variant>
      <vt:variant>
        <vt:lpwstr/>
      </vt:variant>
      <vt:variant>
        <vt:lpwstr>_Toc318533984</vt:lpwstr>
      </vt:variant>
      <vt:variant>
        <vt:i4>1572913</vt:i4>
      </vt:variant>
      <vt:variant>
        <vt:i4>200</vt:i4>
      </vt:variant>
      <vt:variant>
        <vt:i4>0</vt:i4>
      </vt:variant>
      <vt:variant>
        <vt:i4>5</vt:i4>
      </vt:variant>
      <vt:variant>
        <vt:lpwstr/>
      </vt:variant>
      <vt:variant>
        <vt:lpwstr>_Toc318533983</vt:lpwstr>
      </vt:variant>
      <vt:variant>
        <vt:i4>1572913</vt:i4>
      </vt:variant>
      <vt:variant>
        <vt:i4>194</vt:i4>
      </vt:variant>
      <vt:variant>
        <vt:i4>0</vt:i4>
      </vt:variant>
      <vt:variant>
        <vt:i4>5</vt:i4>
      </vt:variant>
      <vt:variant>
        <vt:lpwstr/>
      </vt:variant>
      <vt:variant>
        <vt:lpwstr>_Toc318533982</vt:lpwstr>
      </vt:variant>
      <vt:variant>
        <vt:i4>1572913</vt:i4>
      </vt:variant>
      <vt:variant>
        <vt:i4>188</vt:i4>
      </vt:variant>
      <vt:variant>
        <vt:i4>0</vt:i4>
      </vt:variant>
      <vt:variant>
        <vt:i4>5</vt:i4>
      </vt:variant>
      <vt:variant>
        <vt:lpwstr/>
      </vt:variant>
      <vt:variant>
        <vt:lpwstr>_Toc318533981</vt:lpwstr>
      </vt:variant>
      <vt:variant>
        <vt:i4>1572913</vt:i4>
      </vt:variant>
      <vt:variant>
        <vt:i4>182</vt:i4>
      </vt:variant>
      <vt:variant>
        <vt:i4>0</vt:i4>
      </vt:variant>
      <vt:variant>
        <vt:i4>5</vt:i4>
      </vt:variant>
      <vt:variant>
        <vt:lpwstr/>
      </vt:variant>
      <vt:variant>
        <vt:lpwstr>_Toc318533980</vt:lpwstr>
      </vt:variant>
      <vt:variant>
        <vt:i4>1507377</vt:i4>
      </vt:variant>
      <vt:variant>
        <vt:i4>176</vt:i4>
      </vt:variant>
      <vt:variant>
        <vt:i4>0</vt:i4>
      </vt:variant>
      <vt:variant>
        <vt:i4>5</vt:i4>
      </vt:variant>
      <vt:variant>
        <vt:lpwstr/>
      </vt:variant>
      <vt:variant>
        <vt:lpwstr>_Toc318533979</vt:lpwstr>
      </vt:variant>
      <vt:variant>
        <vt:i4>1507377</vt:i4>
      </vt:variant>
      <vt:variant>
        <vt:i4>170</vt:i4>
      </vt:variant>
      <vt:variant>
        <vt:i4>0</vt:i4>
      </vt:variant>
      <vt:variant>
        <vt:i4>5</vt:i4>
      </vt:variant>
      <vt:variant>
        <vt:lpwstr/>
      </vt:variant>
      <vt:variant>
        <vt:lpwstr>_Toc318533978</vt:lpwstr>
      </vt:variant>
      <vt:variant>
        <vt:i4>1507377</vt:i4>
      </vt:variant>
      <vt:variant>
        <vt:i4>164</vt:i4>
      </vt:variant>
      <vt:variant>
        <vt:i4>0</vt:i4>
      </vt:variant>
      <vt:variant>
        <vt:i4>5</vt:i4>
      </vt:variant>
      <vt:variant>
        <vt:lpwstr/>
      </vt:variant>
      <vt:variant>
        <vt:lpwstr>_Toc318533977</vt:lpwstr>
      </vt:variant>
      <vt:variant>
        <vt:i4>1507377</vt:i4>
      </vt:variant>
      <vt:variant>
        <vt:i4>158</vt:i4>
      </vt:variant>
      <vt:variant>
        <vt:i4>0</vt:i4>
      </vt:variant>
      <vt:variant>
        <vt:i4>5</vt:i4>
      </vt:variant>
      <vt:variant>
        <vt:lpwstr/>
      </vt:variant>
      <vt:variant>
        <vt:lpwstr>_Toc318533976</vt:lpwstr>
      </vt:variant>
      <vt:variant>
        <vt:i4>1507377</vt:i4>
      </vt:variant>
      <vt:variant>
        <vt:i4>152</vt:i4>
      </vt:variant>
      <vt:variant>
        <vt:i4>0</vt:i4>
      </vt:variant>
      <vt:variant>
        <vt:i4>5</vt:i4>
      </vt:variant>
      <vt:variant>
        <vt:lpwstr/>
      </vt:variant>
      <vt:variant>
        <vt:lpwstr>_Toc318533975</vt:lpwstr>
      </vt:variant>
      <vt:variant>
        <vt:i4>1507377</vt:i4>
      </vt:variant>
      <vt:variant>
        <vt:i4>146</vt:i4>
      </vt:variant>
      <vt:variant>
        <vt:i4>0</vt:i4>
      </vt:variant>
      <vt:variant>
        <vt:i4>5</vt:i4>
      </vt:variant>
      <vt:variant>
        <vt:lpwstr/>
      </vt:variant>
      <vt:variant>
        <vt:lpwstr>_Toc318533974</vt:lpwstr>
      </vt:variant>
      <vt:variant>
        <vt:i4>1507377</vt:i4>
      </vt:variant>
      <vt:variant>
        <vt:i4>140</vt:i4>
      </vt:variant>
      <vt:variant>
        <vt:i4>0</vt:i4>
      </vt:variant>
      <vt:variant>
        <vt:i4>5</vt:i4>
      </vt:variant>
      <vt:variant>
        <vt:lpwstr/>
      </vt:variant>
      <vt:variant>
        <vt:lpwstr>_Toc318533973</vt:lpwstr>
      </vt:variant>
      <vt:variant>
        <vt:i4>1507377</vt:i4>
      </vt:variant>
      <vt:variant>
        <vt:i4>134</vt:i4>
      </vt:variant>
      <vt:variant>
        <vt:i4>0</vt:i4>
      </vt:variant>
      <vt:variant>
        <vt:i4>5</vt:i4>
      </vt:variant>
      <vt:variant>
        <vt:lpwstr/>
      </vt:variant>
      <vt:variant>
        <vt:lpwstr>_Toc318533972</vt:lpwstr>
      </vt:variant>
      <vt:variant>
        <vt:i4>1507377</vt:i4>
      </vt:variant>
      <vt:variant>
        <vt:i4>128</vt:i4>
      </vt:variant>
      <vt:variant>
        <vt:i4>0</vt:i4>
      </vt:variant>
      <vt:variant>
        <vt:i4>5</vt:i4>
      </vt:variant>
      <vt:variant>
        <vt:lpwstr/>
      </vt:variant>
      <vt:variant>
        <vt:lpwstr>_Toc318533971</vt:lpwstr>
      </vt:variant>
      <vt:variant>
        <vt:i4>1507377</vt:i4>
      </vt:variant>
      <vt:variant>
        <vt:i4>122</vt:i4>
      </vt:variant>
      <vt:variant>
        <vt:i4>0</vt:i4>
      </vt:variant>
      <vt:variant>
        <vt:i4>5</vt:i4>
      </vt:variant>
      <vt:variant>
        <vt:lpwstr/>
      </vt:variant>
      <vt:variant>
        <vt:lpwstr>_Toc318533970</vt:lpwstr>
      </vt:variant>
      <vt:variant>
        <vt:i4>1441841</vt:i4>
      </vt:variant>
      <vt:variant>
        <vt:i4>116</vt:i4>
      </vt:variant>
      <vt:variant>
        <vt:i4>0</vt:i4>
      </vt:variant>
      <vt:variant>
        <vt:i4>5</vt:i4>
      </vt:variant>
      <vt:variant>
        <vt:lpwstr/>
      </vt:variant>
      <vt:variant>
        <vt:lpwstr>_Toc318533969</vt:lpwstr>
      </vt:variant>
      <vt:variant>
        <vt:i4>1441841</vt:i4>
      </vt:variant>
      <vt:variant>
        <vt:i4>110</vt:i4>
      </vt:variant>
      <vt:variant>
        <vt:i4>0</vt:i4>
      </vt:variant>
      <vt:variant>
        <vt:i4>5</vt:i4>
      </vt:variant>
      <vt:variant>
        <vt:lpwstr/>
      </vt:variant>
      <vt:variant>
        <vt:lpwstr>_Toc318533968</vt:lpwstr>
      </vt:variant>
      <vt:variant>
        <vt:i4>1441841</vt:i4>
      </vt:variant>
      <vt:variant>
        <vt:i4>104</vt:i4>
      </vt:variant>
      <vt:variant>
        <vt:i4>0</vt:i4>
      </vt:variant>
      <vt:variant>
        <vt:i4>5</vt:i4>
      </vt:variant>
      <vt:variant>
        <vt:lpwstr/>
      </vt:variant>
      <vt:variant>
        <vt:lpwstr>_Toc318533967</vt:lpwstr>
      </vt:variant>
      <vt:variant>
        <vt:i4>1441841</vt:i4>
      </vt:variant>
      <vt:variant>
        <vt:i4>98</vt:i4>
      </vt:variant>
      <vt:variant>
        <vt:i4>0</vt:i4>
      </vt:variant>
      <vt:variant>
        <vt:i4>5</vt:i4>
      </vt:variant>
      <vt:variant>
        <vt:lpwstr/>
      </vt:variant>
      <vt:variant>
        <vt:lpwstr>_Toc318533966</vt:lpwstr>
      </vt:variant>
      <vt:variant>
        <vt:i4>1441841</vt:i4>
      </vt:variant>
      <vt:variant>
        <vt:i4>92</vt:i4>
      </vt:variant>
      <vt:variant>
        <vt:i4>0</vt:i4>
      </vt:variant>
      <vt:variant>
        <vt:i4>5</vt:i4>
      </vt:variant>
      <vt:variant>
        <vt:lpwstr/>
      </vt:variant>
      <vt:variant>
        <vt:lpwstr>_Toc318533965</vt:lpwstr>
      </vt:variant>
      <vt:variant>
        <vt:i4>1441841</vt:i4>
      </vt:variant>
      <vt:variant>
        <vt:i4>86</vt:i4>
      </vt:variant>
      <vt:variant>
        <vt:i4>0</vt:i4>
      </vt:variant>
      <vt:variant>
        <vt:i4>5</vt:i4>
      </vt:variant>
      <vt:variant>
        <vt:lpwstr/>
      </vt:variant>
      <vt:variant>
        <vt:lpwstr>_Toc318533964</vt:lpwstr>
      </vt:variant>
      <vt:variant>
        <vt:i4>1441841</vt:i4>
      </vt:variant>
      <vt:variant>
        <vt:i4>80</vt:i4>
      </vt:variant>
      <vt:variant>
        <vt:i4>0</vt:i4>
      </vt:variant>
      <vt:variant>
        <vt:i4>5</vt:i4>
      </vt:variant>
      <vt:variant>
        <vt:lpwstr/>
      </vt:variant>
      <vt:variant>
        <vt:lpwstr>_Toc318533963</vt:lpwstr>
      </vt:variant>
      <vt:variant>
        <vt:i4>1441841</vt:i4>
      </vt:variant>
      <vt:variant>
        <vt:i4>74</vt:i4>
      </vt:variant>
      <vt:variant>
        <vt:i4>0</vt:i4>
      </vt:variant>
      <vt:variant>
        <vt:i4>5</vt:i4>
      </vt:variant>
      <vt:variant>
        <vt:lpwstr/>
      </vt:variant>
      <vt:variant>
        <vt:lpwstr>_Toc318533962</vt:lpwstr>
      </vt:variant>
      <vt:variant>
        <vt:i4>1441841</vt:i4>
      </vt:variant>
      <vt:variant>
        <vt:i4>68</vt:i4>
      </vt:variant>
      <vt:variant>
        <vt:i4>0</vt:i4>
      </vt:variant>
      <vt:variant>
        <vt:i4>5</vt:i4>
      </vt:variant>
      <vt:variant>
        <vt:lpwstr/>
      </vt:variant>
      <vt:variant>
        <vt:lpwstr>_Toc318533961</vt:lpwstr>
      </vt:variant>
      <vt:variant>
        <vt:i4>1441841</vt:i4>
      </vt:variant>
      <vt:variant>
        <vt:i4>62</vt:i4>
      </vt:variant>
      <vt:variant>
        <vt:i4>0</vt:i4>
      </vt:variant>
      <vt:variant>
        <vt:i4>5</vt:i4>
      </vt:variant>
      <vt:variant>
        <vt:lpwstr/>
      </vt:variant>
      <vt:variant>
        <vt:lpwstr>_Toc318533960</vt:lpwstr>
      </vt:variant>
      <vt:variant>
        <vt:i4>1376305</vt:i4>
      </vt:variant>
      <vt:variant>
        <vt:i4>56</vt:i4>
      </vt:variant>
      <vt:variant>
        <vt:i4>0</vt:i4>
      </vt:variant>
      <vt:variant>
        <vt:i4>5</vt:i4>
      </vt:variant>
      <vt:variant>
        <vt:lpwstr/>
      </vt:variant>
      <vt:variant>
        <vt:lpwstr>_Toc318533959</vt:lpwstr>
      </vt:variant>
      <vt:variant>
        <vt:i4>1376305</vt:i4>
      </vt:variant>
      <vt:variant>
        <vt:i4>50</vt:i4>
      </vt:variant>
      <vt:variant>
        <vt:i4>0</vt:i4>
      </vt:variant>
      <vt:variant>
        <vt:i4>5</vt:i4>
      </vt:variant>
      <vt:variant>
        <vt:lpwstr/>
      </vt:variant>
      <vt:variant>
        <vt:lpwstr>_Toc318533958</vt:lpwstr>
      </vt:variant>
      <vt:variant>
        <vt:i4>1376305</vt:i4>
      </vt:variant>
      <vt:variant>
        <vt:i4>44</vt:i4>
      </vt:variant>
      <vt:variant>
        <vt:i4>0</vt:i4>
      </vt:variant>
      <vt:variant>
        <vt:i4>5</vt:i4>
      </vt:variant>
      <vt:variant>
        <vt:lpwstr/>
      </vt:variant>
      <vt:variant>
        <vt:lpwstr>_Toc318533957</vt:lpwstr>
      </vt:variant>
      <vt:variant>
        <vt:i4>1376305</vt:i4>
      </vt:variant>
      <vt:variant>
        <vt:i4>38</vt:i4>
      </vt:variant>
      <vt:variant>
        <vt:i4>0</vt:i4>
      </vt:variant>
      <vt:variant>
        <vt:i4>5</vt:i4>
      </vt:variant>
      <vt:variant>
        <vt:lpwstr/>
      </vt:variant>
      <vt:variant>
        <vt:lpwstr>_Toc318533956</vt:lpwstr>
      </vt:variant>
      <vt:variant>
        <vt:i4>1376305</vt:i4>
      </vt:variant>
      <vt:variant>
        <vt:i4>32</vt:i4>
      </vt:variant>
      <vt:variant>
        <vt:i4>0</vt:i4>
      </vt:variant>
      <vt:variant>
        <vt:i4>5</vt:i4>
      </vt:variant>
      <vt:variant>
        <vt:lpwstr/>
      </vt:variant>
      <vt:variant>
        <vt:lpwstr>_Toc318533955</vt:lpwstr>
      </vt:variant>
      <vt:variant>
        <vt:i4>1376305</vt:i4>
      </vt:variant>
      <vt:variant>
        <vt:i4>26</vt:i4>
      </vt:variant>
      <vt:variant>
        <vt:i4>0</vt:i4>
      </vt:variant>
      <vt:variant>
        <vt:i4>5</vt:i4>
      </vt:variant>
      <vt:variant>
        <vt:lpwstr/>
      </vt:variant>
      <vt:variant>
        <vt:lpwstr>_Toc318533954</vt:lpwstr>
      </vt:variant>
      <vt:variant>
        <vt:i4>1376305</vt:i4>
      </vt:variant>
      <vt:variant>
        <vt:i4>20</vt:i4>
      </vt:variant>
      <vt:variant>
        <vt:i4>0</vt:i4>
      </vt:variant>
      <vt:variant>
        <vt:i4>5</vt:i4>
      </vt:variant>
      <vt:variant>
        <vt:lpwstr/>
      </vt:variant>
      <vt:variant>
        <vt:lpwstr>_Toc318533953</vt:lpwstr>
      </vt:variant>
      <vt:variant>
        <vt:i4>1376305</vt:i4>
      </vt:variant>
      <vt:variant>
        <vt:i4>14</vt:i4>
      </vt:variant>
      <vt:variant>
        <vt:i4>0</vt:i4>
      </vt:variant>
      <vt:variant>
        <vt:i4>5</vt:i4>
      </vt:variant>
      <vt:variant>
        <vt:lpwstr/>
      </vt:variant>
      <vt:variant>
        <vt:lpwstr>_Toc318533952</vt:lpwstr>
      </vt:variant>
      <vt:variant>
        <vt:i4>1376305</vt:i4>
      </vt:variant>
      <vt:variant>
        <vt:i4>8</vt:i4>
      </vt:variant>
      <vt:variant>
        <vt:i4>0</vt:i4>
      </vt:variant>
      <vt:variant>
        <vt:i4>5</vt:i4>
      </vt:variant>
      <vt:variant>
        <vt:lpwstr/>
      </vt:variant>
      <vt:variant>
        <vt:lpwstr>_Toc318533951</vt:lpwstr>
      </vt:variant>
      <vt:variant>
        <vt:i4>1376305</vt:i4>
      </vt:variant>
      <vt:variant>
        <vt:i4>2</vt:i4>
      </vt:variant>
      <vt:variant>
        <vt:i4>0</vt:i4>
      </vt:variant>
      <vt:variant>
        <vt:i4>5</vt:i4>
      </vt:variant>
      <vt:variant>
        <vt:lpwstr/>
      </vt:variant>
      <vt:variant>
        <vt:lpwstr>_Toc318533950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Lastenheft-Template</dc:title>
  <dc:creator>Mario Winter</dc:creator>
  <cp:lastModifiedBy>Alexander</cp:lastModifiedBy>
  <cp:revision>8</cp:revision>
  <dcterms:created xsi:type="dcterms:W3CDTF">2012-03-20T21:54:00Z</dcterms:created>
  <dcterms:modified xsi:type="dcterms:W3CDTF">2012-03-21T16:36:00Z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0B5YN_tIwa7UgdlU1R2N5NlJTazJNdHctWFpFY3Z0UQ</vt:lpwstr>
  </property>
  <property fmtid="{D5CDD505-2E9C-101B-9397-08002B2CF9AE}" pid="4" name="Google.Documents.RevisionId">
    <vt:lpwstr>10464121261801084735</vt:lpwstr>
  </property>
  <property fmtid="{D5CDD505-2E9C-101B-9397-08002B2CF9AE}" pid="5" name="Google.Documents.PreviousRevisionId">
    <vt:lpwstr>07143987504971334334</vt:lpwstr>
  </property>
  <property fmtid="{D5CDD505-2E9C-101B-9397-08002B2CF9AE}" pid="6" name="Google.Documents.PluginVersion">
    <vt:lpwstr>2.0.2662.553</vt:lpwstr>
  </property>
  <property fmtid="{D5CDD505-2E9C-101B-9397-08002B2CF9AE}" pid="7" name="Google.Documents.MergeIncapabilityFlags">
    <vt:i4>2</vt:i4>
  </property>
</Properties>
</file>