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1EE73A36" w:rsidR="004E70A6" w:rsidRPr="004E70A6" w:rsidRDefault="00D95746" w:rsidP="004E70A6">
      <w:pPr>
        <w:pStyle w:val="NoSpacing"/>
        <w:shd w:val="pct25" w:color="auto" w:fill="auto"/>
        <w:jc w:val="center"/>
        <w:rPr>
          <w:rFonts w:ascii="Tahoma" w:hAnsi="Tahoma" w:cs="Tahoma"/>
          <w:b/>
          <w:bCs/>
        </w:rPr>
      </w:pPr>
      <w:r>
        <w:rPr>
          <w:rFonts w:ascii="Tahoma" w:hAnsi="Tahoma" w:cs="Tahoma"/>
          <w:b/>
          <w:bCs/>
        </w:rPr>
        <w:t>Queue</w:t>
      </w:r>
      <w:r w:rsidR="0066666D" w:rsidRPr="0066666D">
        <w:rPr>
          <w:rFonts w:ascii="Tahoma" w:hAnsi="Tahoma" w:cs="Tahoma"/>
          <w:b/>
          <w:bCs/>
        </w:rPr>
        <w:t>s</w:t>
      </w:r>
    </w:p>
    <w:p w14:paraId="298CB613" w14:textId="77777777" w:rsidR="004E70A6" w:rsidRPr="001727B6" w:rsidRDefault="004E70A6" w:rsidP="004E70A6">
      <w:pPr>
        <w:pStyle w:val="NoSpacing"/>
        <w:jc w:val="center"/>
        <w:rPr>
          <w:rFonts w:ascii="Tahoma" w:hAnsi="Tahoma" w:cs="Tahoma"/>
          <w:sz w:val="10"/>
          <w:szCs w:val="10"/>
        </w:rPr>
      </w:pPr>
    </w:p>
    <w:p w14:paraId="028099D9" w14:textId="023705EF"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D95746">
        <w:rPr>
          <w:rFonts w:ascii="Tahoma" w:hAnsi="Tahoma" w:cs="Tahoma"/>
          <w:sz w:val="20"/>
          <w:szCs w:val="20"/>
        </w:rPr>
        <w:t>8</w:t>
      </w:r>
      <w:r w:rsidRPr="00C45FB2">
        <w:rPr>
          <w:rFonts w:ascii="Tahoma" w:hAnsi="Tahoma" w:cs="Tahoma"/>
          <w:sz w:val="20"/>
          <w:szCs w:val="20"/>
        </w:rPr>
        <w:t xml:space="preserve">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52A0CF01"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C25A4A">
        <w:rPr>
          <w:rFonts w:ascii="Tahoma" w:hAnsi="Tahoma" w:cs="Tahoma"/>
          <w:b/>
          <w:bCs/>
        </w:rPr>
        <w:t xml:space="preserve">Dequeue </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3ADDA933" w:rsidR="008D78BC" w:rsidRPr="00C60FD1" w:rsidRDefault="00F847BD" w:rsidP="008D78BC">
            <w:pPr>
              <w:pStyle w:val="NoSpacing"/>
              <w:rPr>
                <w:rFonts w:ascii="Tahoma" w:hAnsi="Tahoma" w:cs="Tahoma"/>
                <w:sz w:val="20"/>
                <w:szCs w:val="20"/>
              </w:rPr>
            </w:pPr>
            <w:r>
              <w:rPr>
                <w:rFonts w:ascii="Tahoma" w:hAnsi="Tahoma" w:cs="Tahoma"/>
                <w:sz w:val="20"/>
                <w:szCs w:val="20"/>
              </w:rPr>
              <w:t>T</w:t>
            </w:r>
            <w:r w:rsidR="001920C0">
              <w:rPr>
                <w:rFonts w:ascii="Tahoma" w:hAnsi="Tahoma" w:cs="Tahoma"/>
                <w:sz w:val="20"/>
                <w:szCs w:val="20"/>
              </w:rPr>
              <w:t>o “pop” an item from the front of a queue is to “dequeue” it. To “enqueue” is to “add” an item to the rear of a queue (or, in a priority queue, in the correct position in the queue).</w:t>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1FB4BF98"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5E25F4" w:rsidRPr="005E25F4">
        <w:rPr>
          <w:rFonts w:ascii="Tahoma" w:hAnsi="Tahoma" w:cs="Tahoma"/>
          <w:b/>
          <w:bCs/>
        </w:rPr>
        <w:t>FIFO order</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6FEE2A14" w:rsidR="008D78BC" w:rsidRPr="00C60FD1" w:rsidRDefault="001920C0" w:rsidP="000A10BE">
            <w:pPr>
              <w:pStyle w:val="NoSpacing"/>
              <w:rPr>
                <w:rFonts w:ascii="Tahoma" w:hAnsi="Tahoma" w:cs="Tahoma"/>
                <w:sz w:val="20"/>
                <w:szCs w:val="20"/>
              </w:rPr>
            </w:pPr>
            <w:r>
              <w:rPr>
                <w:rFonts w:ascii="Tahoma" w:hAnsi="Tahoma" w:cs="Tahoma"/>
                <w:sz w:val="20"/>
                <w:szCs w:val="20"/>
              </w:rPr>
              <w:t xml:space="preserve">“First In, First Out” refers to the defining protocol of a queue, namely, that items that are inserted first into a queue (or, items that are inserted first and with the highest priority in a queue) will always be in the front of a queue. Items inserted last (and/or with the lowest priority) will always be in the rear of a queue, etc. </w:t>
            </w: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0693E7DC"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C25A4A">
        <w:rPr>
          <w:rFonts w:ascii="Tahoma" w:hAnsi="Tahoma" w:cs="Tahoma"/>
          <w:b/>
          <w:bCs/>
        </w:rPr>
        <w:t>Linked Queue</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04E1306D" w14:textId="77777777" w:rsidR="001920C0" w:rsidRDefault="001920C0" w:rsidP="000A10BE">
            <w:pPr>
              <w:pStyle w:val="NoSpacing"/>
              <w:rPr>
                <w:rFonts w:ascii="Tahoma" w:hAnsi="Tahoma" w:cs="Tahoma"/>
                <w:sz w:val="20"/>
                <w:szCs w:val="20"/>
              </w:rPr>
            </w:pPr>
            <w:r>
              <w:rPr>
                <w:rFonts w:ascii="Tahoma" w:hAnsi="Tahoma" w:cs="Tahoma"/>
                <w:sz w:val="20"/>
                <w:szCs w:val="20"/>
              </w:rPr>
              <w:t xml:space="preserve">A linked queue is a linked based implementation of queue wherein the front of the queue is represented by a “front” node, whose “next” pointer references the next item (node) in a queue, and so forth until the final node, which has a “rear” pointer. </w:t>
            </w:r>
          </w:p>
          <w:p w14:paraId="276A7402" w14:textId="77777777" w:rsidR="001920C0" w:rsidRDefault="001920C0" w:rsidP="000A10BE">
            <w:pPr>
              <w:pStyle w:val="NoSpacing"/>
              <w:rPr>
                <w:rFonts w:ascii="Tahoma" w:hAnsi="Tahoma" w:cs="Tahoma"/>
                <w:sz w:val="20"/>
                <w:szCs w:val="20"/>
              </w:rPr>
            </w:pPr>
          </w:p>
          <w:p w14:paraId="6805CD4F" w14:textId="608F890D" w:rsidR="008D78BC" w:rsidRDefault="001920C0" w:rsidP="000A10BE">
            <w:pPr>
              <w:pStyle w:val="NoSpacing"/>
              <w:rPr>
                <w:rFonts w:ascii="Tahoma" w:hAnsi="Tahoma" w:cs="Tahoma"/>
                <w:sz w:val="20"/>
                <w:szCs w:val="20"/>
              </w:rPr>
            </w:pPr>
            <w:r>
              <w:rPr>
                <w:rFonts w:ascii="Tahoma" w:hAnsi="Tahoma" w:cs="Tahoma"/>
                <w:sz w:val="20"/>
                <w:szCs w:val="20"/>
              </w:rPr>
              <w:t>When accessing the linked queue via a “peek” operation, the data in the front node is always returned, and when mutating the linked queue via a “pop” operation (or, a ‘dequeue`), the front node data is returned and the reference (</w:t>
            </w:r>
            <w:proofErr w:type="spellStart"/>
            <w:r>
              <w:rPr>
                <w:rFonts w:ascii="Tahoma" w:hAnsi="Tahoma" w:cs="Tahoma"/>
                <w:sz w:val="20"/>
                <w:szCs w:val="20"/>
              </w:rPr>
              <w:t>self.front</w:t>
            </w:r>
            <w:proofErr w:type="spellEnd"/>
            <w:r>
              <w:rPr>
                <w:rFonts w:ascii="Tahoma" w:hAnsi="Tahoma" w:cs="Tahoma"/>
                <w:sz w:val="20"/>
                <w:szCs w:val="20"/>
              </w:rPr>
              <w:t>) is set to it’s “next” pointer (</w:t>
            </w:r>
            <w:proofErr w:type="spellStart"/>
            <w:r>
              <w:rPr>
                <w:rFonts w:ascii="Tahoma" w:hAnsi="Tahoma" w:cs="Tahoma"/>
                <w:sz w:val="20"/>
                <w:szCs w:val="20"/>
              </w:rPr>
              <w:t>self.front</w:t>
            </w:r>
            <w:proofErr w:type="spellEnd"/>
            <w:r>
              <w:rPr>
                <w:rFonts w:ascii="Tahoma" w:hAnsi="Tahoma" w:cs="Tahoma"/>
                <w:sz w:val="20"/>
                <w:szCs w:val="20"/>
              </w:rPr>
              <w:t xml:space="preserve"> = </w:t>
            </w:r>
            <w:proofErr w:type="spellStart"/>
            <w:r>
              <w:rPr>
                <w:rFonts w:ascii="Tahoma" w:hAnsi="Tahoma" w:cs="Tahoma"/>
                <w:sz w:val="20"/>
                <w:szCs w:val="20"/>
              </w:rPr>
              <w:t>self.front.next</w:t>
            </w:r>
            <w:proofErr w:type="spellEnd"/>
            <w:r>
              <w:rPr>
                <w:rFonts w:ascii="Tahoma" w:hAnsi="Tahoma" w:cs="Tahoma"/>
                <w:sz w:val="20"/>
                <w:szCs w:val="20"/>
              </w:rPr>
              <w:t xml:space="preserve">), which removes the front item from the queue. </w:t>
            </w:r>
          </w:p>
          <w:p w14:paraId="7D89936E" w14:textId="21E9EFC1" w:rsidR="001920C0" w:rsidRDefault="001920C0" w:rsidP="000A10BE">
            <w:pPr>
              <w:pStyle w:val="NoSpacing"/>
              <w:rPr>
                <w:rFonts w:ascii="Tahoma" w:hAnsi="Tahoma" w:cs="Tahoma"/>
                <w:sz w:val="20"/>
                <w:szCs w:val="20"/>
              </w:rPr>
            </w:pPr>
          </w:p>
          <w:p w14:paraId="269F7E48" w14:textId="591C9C64" w:rsidR="001920C0" w:rsidRPr="00C60FD1" w:rsidRDefault="001920C0" w:rsidP="000A10BE">
            <w:pPr>
              <w:pStyle w:val="NoSpacing"/>
              <w:rPr>
                <w:rFonts w:ascii="Tahoma" w:hAnsi="Tahoma" w:cs="Tahoma"/>
                <w:sz w:val="20"/>
                <w:szCs w:val="20"/>
              </w:rPr>
            </w:pPr>
            <w:r>
              <w:rPr>
                <w:rFonts w:ascii="Tahoma" w:hAnsi="Tahoma" w:cs="Tahoma"/>
                <w:sz w:val="20"/>
                <w:szCs w:val="20"/>
              </w:rPr>
              <w:t>“Adding” a new node to a linked queue involves creating a new node and setting the `</w:t>
            </w:r>
            <w:proofErr w:type="spellStart"/>
            <w:r>
              <w:rPr>
                <w:rFonts w:ascii="Tahoma" w:hAnsi="Tahoma" w:cs="Tahoma"/>
                <w:sz w:val="20"/>
                <w:szCs w:val="20"/>
              </w:rPr>
              <w:t>self.rear.next</w:t>
            </w:r>
            <w:proofErr w:type="spellEnd"/>
            <w:r>
              <w:rPr>
                <w:rFonts w:ascii="Tahoma" w:hAnsi="Tahoma" w:cs="Tahoma"/>
                <w:sz w:val="20"/>
                <w:szCs w:val="20"/>
              </w:rPr>
              <w:t xml:space="preserve">` pointer to the new node, essentially adding the new item to the end of the queue. </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33A74835"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953938" w:rsidRPr="00953938">
        <w:rPr>
          <w:rFonts w:ascii="Tahoma" w:hAnsi="Tahoma" w:cs="Tahoma"/>
          <w:b/>
          <w:bCs/>
        </w:rPr>
        <w:t>Priority Queues</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20F5D37D" w:rsidR="008D78BC" w:rsidRDefault="00FE51B3" w:rsidP="000A10BE">
            <w:pPr>
              <w:pStyle w:val="NoSpacing"/>
              <w:rPr>
                <w:rFonts w:ascii="Tahoma" w:hAnsi="Tahoma" w:cs="Tahoma"/>
                <w:sz w:val="20"/>
                <w:szCs w:val="20"/>
              </w:rPr>
            </w:pPr>
            <w:r>
              <w:rPr>
                <w:rFonts w:ascii="Tahoma" w:hAnsi="Tahoma" w:cs="Tahoma"/>
                <w:sz w:val="20"/>
                <w:szCs w:val="20"/>
              </w:rPr>
              <w:t>A priority queue follows all of the protocols of a regular queue, with the introduction of a “comparable” class of items to be added to the queue. These “comparable” items have a comparable “priority” property (defined by the __</w:t>
            </w:r>
            <w:proofErr w:type="spellStart"/>
            <w:r>
              <w:rPr>
                <w:rFonts w:ascii="Tahoma" w:hAnsi="Tahoma" w:cs="Tahoma"/>
                <w:sz w:val="20"/>
                <w:szCs w:val="20"/>
              </w:rPr>
              <w:t>lt</w:t>
            </w:r>
            <w:proofErr w:type="spellEnd"/>
            <w:r>
              <w:rPr>
                <w:rFonts w:ascii="Tahoma" w:hAnsi="Tahoma" w:cs="Tahoma"/>
                <w:sz w:val="20"/>
                <w:szCs w:val="20"/>
              </w:rPr>
              <w:t xml:space="preserve">__ and __le__ special methods), and their position in a queue is determined by their level of priority. </w:t>
            </w:r>
          </w:p>
          <w:p w14:paraId="11BF2360" w14:textId="6CBCDFDB" w:rsidR="00FE51B3" w:rsidRDefault="00FE51B3" w:rsidP="000A10BE">
            <w:pPr>
              <w:pStyle w:val="NoSpacing"/>
              <w:rPr>
                <w:rFonts w:ascii="Tahoma" w:hAnsi="Tahoma" w:cs="Tahoma"/>
                <w:sz w:val="20"/>
                <w:szCs w:val="20"/>
              </w:rPr>
            </w:pPr>
          </w:p>
          <w:p w14:paraId="24E4C76D" w14:textId="2EC44626" w:rsidR="00FE51B3" w:rsidRPr="00C60FD1" w:rsidRDefault="00FE51B3" w:rsidP="000A10BE">
            <w:pPr>
              <w:pStyle w:val="NoSpacing"/>
              <w:rPr>
                <w:rFonts w:ascii="Tahoma" w:hAnsi="Tahoma" w:cs="Tahoma"/>
                <w:sz w:val="20"/>
                <w:szCs w:val="20"/>
              </w:rPr>
            </w:pPr>
            <w:r>
              <w:rPr>
                <w:rFonts w:ascii="Tahoma" w:hAnsi="Tahoma" w:cs="Tahoma"/>
                <w:sz w:val="20"/>
                <w:szCs w:val="20"/>
              </w:rPr>
              <w:t xml:space="preserve">Items of equal priority are added according to the FIFO principle, while items of unequal priority are inserted after items of greater priority, etc. </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76EADA20"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5E25F4">
        <w:rPr>
          <w:rFonts w:ascii="Tahoma" w:hAnsi="Tahoma" w:cs="Tahoma"/>
          <w:b/>
          <w:bCs/>
        </w:rPr>
        <w:t>R</w:t>
      </w:r>
      <w:r w:rsidR="005E25F4" w:rsidRPr="005E25F4">
        <w:rPr>
          <w:rFonts w:ascii="Tahoma" w:hAnsi="Tahoma" w:cs="Tahoma"/>
          <w:b/>
          <w:bCs/>
        </w:rPr>
        <w:t>ound</w:t>
      </w:r>
      <w:r w:rsidR="005E25F4">
        <w:rPr>
          <w:rFonts w:ascii="Tahoma" w:hAnsi="Tahoma" w:cs="Tahoma"/>
          <w:b/>
          <w:bCs/>
        </w:rPr>
        <w:t xml:space="preserve"> </w:t>
      </w:r>
      <w:r w:rsidR="005E25F4" w:rsidRPr="005E25F4">
        <w:rPr>
          <w:rFonts w:ascii="Tahoma" w:hAnsi="Tahoma" w:cs="Tahoma"/>
          <w:b/>
          <w:bCs/>
        </w:rPr>
        <w:t>-</w:t>
      </w:r>
      <w:r w:rsidR="005E25F4">
        <w:rPr>
          <w:rFonts w:ascii="Tahoma" w:hAnsi="Tahoma" w:cs="Tahoma"/>
          <w:b/>
          <w:bCs/>
        </w:rPr>
        <w:t xml:space="preserve"> R</w:t>
      </w:r>
      <w:r w:rsidR="005E25F4" w:rsidRPr="005E25F4">
        <w:rPr>
          <w:rFonts w:ascii="Tahoma" w:hAnsi="Tahoma" w:cs="Tahoma"/>
          <w:b/>
          <w:bCs/>
        </w:rPr>
        <w:t xml:space="preserve">obin CPU </w:t>
      </w:r>
      <w:r w:rsidR="005E25F4">
        <w:rPr>
          <w:rFonts w:ascii="Tahoma" w:hAnsi="Tahoma" w:cs="Tahoma"/>
          <w:b/>
          <w:bCs/>
        </w:rPr>
        <w:t>S</w:t>
      </w:r>
      <w:r w:rsidR="005E25F4" w:rsidRPr="005E25F4">
        <w:rPr>
          <w:rFonts w:ascii="Tahoma" w:hAnsi="Tahoma" w:cs="Tahoma"/>
          <w:b/>
          <w:bCs/>
        </w:rPr>
        <w:t>cheduling</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08195D17" w:rsidR="008D78BC" w:rsidRPr="00C60FD1" w:rsidRDefault="00FE51B3" w:rsidP="000A10BE">
            <w:pPr>
              <w:pStyle w:val="NoSpacing"/>
              <w:rPr>
                <w:rFonts w:ascii="Tahoma" w:hAnsi="Tahoma" w:cs="Tahoma"/>
                <w:sz w:val="20"/>
                <w:szCs w:val="20"/>
              </w:rPr>
            </w:pPr>
            <w:r>
              <w:rPr>
                <w:rFonts w:ascii="Tahoma" w:hAnsi="Tahoma" w:cs="Tahoma"/>
                <w:sz w:val="20"/>
                <w:szCs w:val="20"/>
              </w:rPr>
              <w:t xml:space="preserve">Round Robin CPU scheduling is a process that makes use of a priority queue to allocate slices of CPU to certain process based on their priority and order of arrival. Some processes take higher priority than others (e.g., processes that take very little time to compute or are expected by the user to execute quickly, e.g., keyboard and mouse inputs) while long-lasting, background processes get smaller, more infrequent slices of CPU.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3ECA1880" w14:textId="7A9DE16B" w:rsidR="00D95746" w:rsidRDefault="00FE51B3" w:rsidP="00D95746">
      <w:pPr>
        <w:pStyle w:val="NoSpacing"/>
        <w:rPr>
          <w:rFonts w:ascii="Tahoma" w:hAnsi="Tahoma" w:cs="Tahoma"/>
        </w:rPr>
      </w:pPr>
      <w:r>
        <w:rPr>
          <w:rFonts w:ascii="Tahoma" w:hAnsi="Tahoma" w:cs="Tahoma"/>
          <w:b/>
          <w:bCs/>
        </w:rPr>
        <w:t>TRUE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D95746" w:rsidRPr="00D95746">
        <w:rPr>
          <w:rFonts w:ascii="Tahoma" w:hAnsi="Tahoma" w:cs="Tahoma"/>
        </w:rPr>
        <w:t>Queues are linear collections.</w:t>
      </w:r>
    </w:p>
    <w:p w14:paraId="0DD02837" w14:textId="395D35E1" w:rsidR="00EF3E8D" w:rsidRDefault="00EF3E8D" w:rsidP="00EF3E8D">
      <w:pPr>
        <w:pStyle w:val="NoSpacing"/>
        <w:rPr>
          <w:rFonts w:ascii="Tahoma" w:hAnsi="Tahoma" w:cs="Tahoma"/>
        </w:rPr>
      </w:pPr>
      <w:r>
        <w:rPr>
          <w:rFonts w:ascii="Tahoma" w:hAnsi="Tahoma" w:cs="Tahoma"/>
        </w:rPr>
        <w:t xml:space="preserve"> </w:t>
      </w:r>
    </w:p>
    <w:p w14:paraId="47E8BD73" w14:textId="77777777" w:rsidR="00EF3E8D" w:rsidRDefault="00EF3E8D" w:rsidP="00EF3E8D">
      <w:pPr>
        <w:pStyle w:val="NoSpacing"/>
        <w:rPr>
          <w:rFonts w:ascii="Tahoma" w:hAnsi="Tahoma" w:cs="Tahoma"/>
        </w:rPr>
      </w:pPr>
    </w:p>
    <w:p w14:paraId="662CEEB1" w14:textId="79B3867B" w:rsidR="00EF3E8D" w:rsidRDefault="00FE51B3" w:rsidP="00EF3E8D">
      <w:pPr>
        <w:pStyle w:val="NoSpacing"/>
        <w:rPr>
          <w:rFonts w:ascii="Tahoma" w:hAnsi="Tahoma" w:cs="Tahoma"/>
        </w:rPr>
      </w:pPr>
      <w:r>
        <w:rPr>
          <w:rFonts w:ascii="Tahoma" w:hAnsi="Tahoma" w:cs="Tahoma"/>
          <w:b/>
          <w:bCs/>
        </w:rPr>
        <w:t xml:space="preserve">???     </w:t>
      </w:r>
      <w:r w:rsidR="00EF3E8D" w:rsidRPr="00764980">
        <w:rPr>
          <w:rFonts w:ascii="Tahoma" w:hAnsi="Tahoma" w:cs="Tahoma"/>
          <w:b/>
          <w:bCs/>
        </w:rPr>
        <w:t>(</w:t>
      </w:r>
      <w:r w:rsidR="00EF3E8D">
        <w:rPr>
          <w:rFonts w:ascii="Tahoma" w:hAnsi="Tahoma" w:cs="Tahoma"/>
          <w:b/>
          <w:bCs/>
        </w:rPr>
        <w:t>2</w:t>
      </w:r>
      <w:r w:rsidR="00EF3E8D" w:rsidRPr="00764980">
        <w:rPr>
          <w:rFonts w:ascii="Tahoma" w:hAnsi="Tahoma" w:cs="Tahoma"/>
          <w:b/>
          <w:bCs/>
        </w:rPr>
        <w:t>)</w:t>
      </w:r>
      <w:r w:rsidR="00EF3E8D">
        <w:rPr>
          <w:rFonts w:ascii="Tahoma" w:hAnsi="Tahoma" w:cs="Tahoma"/>
        </w:rPr>
        <w:tab/>
      </w:r>
      <w:r w:rsidR="00D95746" w:rsidRPr="00D95746">
        <w:rPr>
          <w:rFonts w:ascii="Tahoma" w:hAnsi="Tahoma" w:cs="Tahoma"/>
        </w:rPr>
        <w:t xml:space="preserve">The two fundamental operations supported by queues are pop and </w:t>
      </w:r>
    </w:p>
    <w:p w14:paraId="62B2ACEC" w14:textId="49AE7ECF" w:rsidR="00EF3E8D" w:rsidRPr="00FE51B3" w:rsidRDefault="00FE51B3" w:rsidP="00EF3E8D">
      <w:pPr>
        <w:pStyle w:val="NoSpacing"/>
        <w:rPr>
          <w:rFonts w:ascii="Tahoma" w:hAnsi="Tahoma" w:cs="Tahoma"/>
          <w:b/>
          <w:bCs/>
        </w:rPr>
      </w:pPr>
      <w:r>
        <w:rPr>
          <w:rFonts w:ascii="Tahoma" w:hAnsi="Tahoma" w:cs="Tahoma"/>
        </w:rPr>
        <w:tab/>
      </w:r>
      <w:r>
        <w:rPr>
          <w:rFonts w:ascii="Tahoma" w:hAnsi="Tahoma" w:cs="Tahoma"/>
        </w:rPr>
        <w:tab/>
      </w:r>
      <w:r>
        <w:rPr>
          <w:rFonts w:ascii="Tahoma" w:hAnsi="Tahoma" w:cs="Tahoma"/>
          <w:b/>
          <w:bCs/>
        </w:rPr>
        <w:t>TYPO, missing second operation (I assume it is “add”)</w:t>
      </w:r>
    </w:p>
    <w:p w14:paraId="5F1B9FD0" w14:textId="77777777" w:rsidR="00EF3E8D" w:rsidRDefault="00EF3E8D" w:rsidP="00EF3E8D">
      <w:pPr>
        <w:pStyle w:val="NoSpacing"/>
        <w:rPr>
          <w:rFonts w:ascii="Tahoma" w:hAnsi="Tahoma" w:cs="Tahoma"/>
        </w:rPr>
      </w:pPr>
    </w:p>
    <w:p w14:paraId="11518760" w14:textId="3A00FB34" w:rsidR="00D95746" w:rsidRPr="00FE51B3" w:rsidRDefault="00FE51B3" w:rsidP="00D95746">
      <w:pPr>
        <w:pStyle w:val="NoSpacing"/>
        <w:rPr>
          <w:rFonts w:ascii="Tahoma" w:hAnsi="Tahoma" w:cs="Tahoma"/>
          <w:b/>
          <w:bCs/>
        </w:rPr>
      </w:pPr>
      <w:r>
        <w:rPr>
          <w:rFonts w:ascii="Tahoma" w:hAnsi="Tahoma" w:cs="Tahoma"/>
          <w:b/>
          <w:bCs/>
        </w:rPr>
        <w:t>FALSE</w:t>
      </w:r>
      <w:r w:rsidR="00EF3E8D">
        <w:rPr>
          <w:rFonts w:ascii="Tahoma" w:hAnsi="Tahoma" w:cs="Tahoma"/>
        </w:rPr>
        <w:tab/>
      </w:r>
      <w:r w:rsidR="00EF3E8D" w:rsidRPr="00764980">
        <w:rPr>
          <w:rFonts w:ascii="Tahoma" w:hAnsi="Tahoma" w:cs="Tahoma"/>
          <w:b/>
          <w:bCs/>
        </w:rPr>
        <w:t>(</w:t>
      </w:r>
      <w:r w:rsidR="00EF3E8D">
        <w:rPr>
          <w:rFonts w:ascii="Tahoma" w:hAnsi="Tahoma" w:cs="Tahoma"/>
          <w:b/>
          <w:bCs/>
        </w:rPr>
        <w:t>3</w:t>
      </w:r>
      <w:r w:rsidR="00EF3E8D" w:rsidRPr="00764980">
        <w:rPr>
          <w:rFonts w:ascii="Tahoma" w:hAnsi="Tahoma" w:cs="Tahoma"/>
          <w:b/>
          <w:bCs/>
        </w:rPr>
        <w:t>)</w:t>
      </w:r>
      <w:r w:rsidR="00EF3E8D">
        <w:rPr>
          <w:rFonts w:ascii="Tahoma" w:hAnsi="Tahoma" w:cs="Tahoma"/>
        </w:rPr>
        <w:tab/>
      </w:r>
      <w:r w:rsidR="00D95746" w:rsidRPr="00D95746">
        <w:rPr>
          <w:rFonts w:ascii="Tahoma" w:hAnsi="Tahoma" w:cs="Tahoma"/>
        </w:rPr>
        <w:t xml:space="preserve">The peek operation on a queue returns the item at the back of the queue </w:t>
      </w:r>
      <w:r w:rsidR="00EF3E8D">
        <w:rPr>
          <w:rFonts w:ascii="Tahoma" w:hAnsi="Tahoma" w:cs="Tahoma"/>
        </w:rPr>
        <w:tab/>
      </w:r>
      <w:r w:rsidR="00EF3E8D">
        <w:rPr>
          <w:rFonts w:ascii="Tahoma" w:hAnsi="Tahoma" w:cs="Tahoma"/>
        </w:rPr>
        <w:tab/>
      </w:r>
      <w:r w:rsidR="00D95746" w:rsidRPr="00D95746">
        <w:rPr>
          <w:rFonts w:ascii="Tahoma" w:hAnsi="Tahoma" w:cs="Tahoma"/>
        </w:rPr>
        <w:t>without removing it.</w:t>
      </w:r>
      <w:r>
        <w:rPr>
          <w:rFonts w:ascii="Tahoma" w:hAnsi="Tahoma" w:cs="Tahoma"/>
        </w:rPr>
        <w:br/>
      </w:r>
      <w:r>
        <w:rPr>
          <w:rFonts w:ascii="Tahoma" w:hAnsi="Tahoma" w:cs="Tahoma"/>
        </w:rPr>
        <w:tab/>
      </w:r>
      <w:r>
        <w:rPr>
          <w:rFonts w:ascii="Tahoma" w:hAnsi="Tahoma" w:cs="Tahoma"/>
        </w:rPr>
        <w:tab/>
      </w:r>
      <w:r>
        <w:rPr>
          <w:rFonts w:ascii="Tahoma" w:hAnsi="Tahoma" w:cs="Tahoma"/>
          <w:b/>
          <w:bCs/>
        </w:rPr>
        <w:t>Returns item from front</w:t>
      </w:r>
    </w:p>
    <w:p w14:paraId="5E7DE467" w14:textId="77777777" w:rsidR="00EF3E8D" w:rsidRDefault="00EF3E8D" w:rsidP="00D95746">
      <w:pPr>
        <w:pStyle w:val="NoSpacing"/>
        <w:rPr>
          <w:rFonts w:ascii="Tahoma" w:hAnsi="Tahoma" w:cs="Tahoma"/>
        </w:rPr>
      </w:pPr>
    </w:p>
    <w:p w14:paraId="740C74FF" w14:textId="586D4337" w:rsidR="00D95746" w:rsidRPr="00D95746" w:rsidRDefault="00FE51B3" w:rsidP="00EF3E8D">
      <w:pPr>
        <w:pStyle w:val="NoSpacing"/>
        <w:rPr>
          <w:rFonts w:ascii="Tahoma" w:hAnsi="Tahoma" w:cs="Tahoma"/>
        </w:rPr>
      </w:pPr>
      <w:r>
        <w:rPr>
          <w:rFonts w:ascii="Tahoma" w:hAnsi="Tahoma" w:cs="Tahoma"/>
          <w:b/>
          <w:bCs/>
        </w:rPr>
        <w:t>TRUE</w:t>
      </w:r>
      <w:r w:rsidR="00EF3E8D">
        <w:rPr>
          <w:rFonts w:ascii="Tahoma" w:hAnsi="Tahoma" w:cs="Tahoma"/>
        </w:rPr>
        <w:tab/>
      </w:r>
      <w:r w:rsidR="00EF3E8D" w:rsidRPr="00764980">
        <w:rPr>
          <w:rFonts w:ascii="Tahoma" w:hAnsi="Tahoma" w:cs="Tahoma"/>
          <w:b/>
          <w:bCs/>
        </w:rPr>
        <w:t>(</w:t>
      </w:r>
      <w:r w:rsidR="00EF3E8D">
        <w:rPr>
          <w:rFonts w:ascii="Tahoma" w:hAnsi="Tahoma" w:cs="Tahoma"/>
          <w:b/>
          <w:bCs/>
        </w:rPr>
        <w:t>4</w:t>
      </w:r>
      <w:r w:rsidR="00EF3E8D" w:rsidRPr="00764980">
        <w:rPr>
          <w:rFonts w:ascii="Tahoma" w:hAnsi="Tahoma" w:cs="Tahoma"/>
          <w:b/>
          <w:bCs/>
        </w:rPr>
        <w:t>)</w:t>
      </w:r>
      <w:r w:rsidR="00EF3E8D">
        <w:rPr>
          <w:rFonts w:ascii="Tahoma" w:hAnsi="Tahoma" w:cs="Tahoma"/>
        </w:rPr>
        <w:tab/>
      </w:r>
      <w:r w:rsidR="00D95746" w:rsidRPr="00D95746">
        <w:rPr>
          <w:rFonts w:ascii="Tahoma" w:hAnsi="Tahoma" w:cs="Tahoma"/>
        </w:rPr>
        <w:t xml:space="preserve">The array implementation of a queue must access items at the logical </w:t>
      </w:r>
      <w:r w:rsidR="00EF3E8D">
        <w:rPr>
          <w:rFonts w:ascii="Tahoma" w:hAnsi="Tahoma" w:cs="Tahoma"/>
        </w:rPr>
        <w:tab/>
      </w:r>
      <w:r w:rsidR="00EF3E8D">
        <w:rPr>
          <w:rFonts w:ascii="Tahoma" w:hAnsi="Tahoma" w:cs="Tahoma"/>
        </w:rPr>
        <w:tab/>
      </w:r>
      <w:r w:rsidR="00EF3E8D">
        <w:rPr>
          <w:rFonts w:ascii="Tahoma" w:hAnsi="Tahoma" w:cs="Tahoma"/>
        </w:rPr>
        <w:tab/>
      </w:r>
      <w:r w:rsidR="00D95746" w:rsidRPr="00D95746">
        <w:rPr>
          <w:rFonts w:ascii="Tahoma" w:hAnsi="Tahoma" w:cs="Tahoma"/>
        </w:rPr>
        <w:t>beginning and the logical end.</w:t>
      </w:r>
    </w:p>
    <w:p w14:paraId="16557E1A" w14:textId="77777777" w:rsidR="00EF3E8D" w:rsidRDefault="00EF3E8D" w:rsidP="00EF3E8D">
      <w:pPr>
        <w:pStyle w:val="NoSpacing"/>
        <w:rPr>
          <w:rFonts w:ascii="Tahoma" w:hAnsi="Tahoma" w:cs="Tahoma"/>
        </w:rPr>
      </w:pPr>
    </w:p>
    <w:p w14:paraId="22C04E3D" w14:textId="048B8068" w:rsidR="00D95746" w:rsidRPr="00D95746" w:rsidRDefault="00FE51B3" w:rsidP="00EF3E8D">
      <w:pPr>
        <w:pStyle w:val="NoSpacing"/>
        <w:rPr>
          <w:rFonts w:ascii="Tahoma" w:hAnsi="Tahoma" w:cs="Tahoma"/>
        </w:rPr>
      </w:pPr>
      <w:r w:rsidRPr="00FE51B3">
        <w:rPr>
          <w:rFonts w:ascii="Tahoma" w:hAnsi="Tahoma" w:cs="Tahoma"/>
          <w:b/>
          <w:bCs/>
        </w:rPr>
        <w:t>FALSE</w:t>
      </w:r>
      <w:r w:rsidR="00EF3E8D">
        <w:rPr>
          <w:rFonts w:ascii="Tahoma" w:hAnsi="Tahoma" w:cs="Tahoma"/>
        </w:rPr>
        <w:tab/>
      </w:r>
      <w:r w:rsidR="00EF3E8D" w:rsidRPr="00764980">
        <w:rPr>
          <w:rFonts w:ascii="Tahoma" w:hAnsi="Tahoma" w:cs="Tahoma"/>
          <w:b/>
          <w:bCs/>
        </w:rPr>
        <w:t>(</w:t>
      </w:r>
      <w:r w:rsidR="00EF3E8D">
        <w:rPr>
          <w:rFonts w:ascii="Tahoma" w:hAnsi="Tahoma" w:cs="Tahoma"/>
          <w:b/>
          <w:bCs/>
        </w:rPr>
        <w:t>5</w:t>
      </w:r>
      <w:r w:rsidR="00EF3E8D" w:rsidRPr="00764980">
        <w:rPr>
          <w:rFonts w:ascii="Tahoma" w:hAnsi="Tahoma" w:cs="Tahoma"/>
          <w:b/>
          <w:bCs/>
        </w:rPr>
        <w:t>)</w:t>
      </w:r>
      <w:r w:rsidR="00EF3E8D">
        <w:rPr>
          <w:rFonts w:ascii="Tahoma" w:hAnsi="Tahoma" w:cs="Tahoma"/>
        </w:rPr>
        <w:tab/>
      </w:r>
      <w:r w:rsidR="00D95746" w:rsidRPr="00D95746">
        <w:rPr>
          <w:rFonts w:ascii="Tahoma" w:hAnsi="Tahoma" w:cs="Tahoma"/>
        </w:rPr>
        <w:t xml:space="preserve">When using a circular array implementation for a queue, during the add </w:t>
      </w:r>
      <w:r w:rsidR="00EF3E8D">
        <w:rPr>
          <w:rFonts w:ascii="Tahoma" w:hAnsi="Tahoma" w:cs="Tahoma"/>
        </w:rPr>
        <w:tab/>
      </w:r>
      <w:r w:rsidR="00EF3E8D">
        <w:rPr>
          <w:rFonts w:ascii="Tahoma" w:hAnsi="Tahoma" w:cs="Tahoma"/>
        </w:rPr>
        <w:tab/>
      </w:r>
      <w:r w:rsidR="00EF3E8D">
        <w:rPr>
          <w:rFonts w:ascii="Tahoma" w:hAnsi="Tahoma" w:cs="Tahoma"/>
        </w:rPr>
        <w:tab/>
      </w:r>
      <w:r w:rsidR="00D95746" w:rsidRPr="00D95746">
        <w:rPr>
          <w:rFonts w:ascii="Tahoma" w:hAnsi="Tahoma" w:cs="Tahoma"/>
        </w:rPr>
        <w:t>operation, the front pointer moves ahead of the rear pointer.</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3D09CE75" w:rsidR="00764980" w:rsidRDefault="00035B3A" w:rsidP="004E70A6">
      <w:pPr>
        <w:pStyle w:val="NoSpacing"/>
        <w:rPr>
          <w:rFonts w:ascii="Tahoma" w:hAnsi="Tahoma" w:cs="Tahoma"/>
        </w:rPr>
      </w:pPr>
      <w:r>
        <w:rPr>
          <w:rFonts w:ascii="Tahoma" w:hAnsi="Tahoma" w:cs="Tahoma"/>
        </w:rPr>
        <w:lastRenderedPageBreak/>
        <w:tab/>
      </w:r>
      <w:r w:rsidR="00764980">
        <w:rPr>
          <w:rFonts w:ascii="Tahoma" w:hAnsi="Tahoma" w:cs="Tahoma"/>
        </w:rPr>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1EF09F16" w14:textId="206AA57D" w:rsidR="00D95746" w:rsidRPr="00D95746" w:rsidRDefault="00B241C0" w:rsidP="00D95746">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sidR="00EF3E8D">
        <w:rPr>
          <w:rFonts w:ascii="Tahoma" w:hAnsi="Tahoma" w:cs="Tahoma"/>
          <w:b/>
          <w:bCs/>
        </w:rPr>
        <w:tab/>
      </w:r>
      <w:r w:rsidR="00D95746" w:rsidRPr="00D95746">
        <w:rPr>
          <w:rFonts w:ascii="Tahoma" w:hAnsi="Tahoma" w:cs="Tahoma"/>
        </w:rPr>
        <w:t>What type of collection is a queue?</w:t>
      </w:r>
    </w:p>
    <w:p w14:paraId="0FE29346" w14:textId="77777777" w:rsidR="004E76A2" w:rsidRDefault="00D95746" w:rsidP="00D95746">
      <w:pPr>
        <w:pStyle w:val="NoSpacing"/>
        <w:rPr>
          <w:rFonts w:ascii="Tahoma" w:hAnsi="Tahoma" w:cs="Tahoma"/>
        </w:rPr>
      </w:pPr>
      <w:r w:rsidRPr="00D95746">
        <w:rPr>
          <w:rFonts w:ascii="Tahoma" w:hAnsi="Tahoma" w:cs="Tahoma"/>
        </w:rPr>
        <w:t xml:space="preserve"> </w:t>
      </w:r>
      <w:r w:rsidRPr="00D95746">
        <w:rPr>
          <w:rFonts w:ascii="Tahoma" w:hAnsi="Tahoma" w:cs="Tahoma"/>
        </w:rPr>
        <w:tab/>
      </w:r>
    </w:p>
    <w:p w14:paraId="64068582" w14:textId="6C0F79B2" w:rsidR="00D95746" w:rsidRDefault="004E76A2" w:rsidP="00D95746">
      <w:pPr>
        <w:pStyle w:val="NoSpacing"/>
        <w:rPr>
          <w:rFonts w:ascii="Tahoma" w:hAnsi="Tahoma" w:cs="Tahoma"/>
        </w:rPr>
      </w:pPr>
      <w:r w:rsidRPr="00FE51B3">
        <w:rPr>
          <w:rFonts w:ascii="Tahoma" w:hAnsi="Tahoma" w:cs="Tahoma"/>
          <w:b/>
          <w:bCs/>
        </w:rPr>
        <w:tab/>
      </w:r>
      <w:r w:rsidR="00EF3E8D" w:rsidRPr="00FE51B3">
        <w:rPr>
          <w:rFonts w:ascii="Tahoma" w:hAnsi="Tahoma" w:cs="Tahoma"/>
          <w:b/>
          <w:bCs/>
        </w:rPr>
        <w:t>(</w:t>
      </w:r>
      <w:r w:rsidR="00D95746" w:rsidRPr="00FE51B3">
        <w:rPr>
          <w:rFonts w:ascii="Tahoma" w:hAnsi="Tahoma" w:cs="Tahoma"/>
          <w:b/>
          <w:bCs/>
        </w:rPr>
        <w:t>a</w:t>
      </w:r>
      <w:r w:rsidR="00EF3E8D" w:rsidRPr="00FE51B3">
        <w:rPr>
          <w:rFonts w:ascii="Tahoma" w:hAnsi="Tahoma" w:cs="Tahoma"/>
          <w:b/>
          <w:bCs/>
        </w:rPr>
        <w:t>)</w:t>
      </w:r>
      <w:r w:rsidR="00D95746" w:rsidRPr="00FE51B3">
        <w:rPr>
          <w:rFonts w:ascii="Tahoma" w:hAnsi="Tahoma" w:cs="Tahoma"/>
          <w:b/>
          <w:bCs/>
        </w:rPr>
        <w:t xml:space="preserve"> </w:t>
      </w:r>
      <w:r w:rsidR="00D95746" w:rsidRPr="00FE51B3">
        <w:rPr>
          <w:rFonts w:ascii="Tahoma" w:hAnsi="Tahoma" w:cs="Tahoma"/>
          <w:b/>
          <w:bCs/>
        </w:rPr>
        <w:tab/>
        <w:t>linear</w:t>
      </w:r>
      <w:r w:rsidR="00EF3E8D" w:rsidRPr="00FE51B3">
        <w:rPr>
          <w:rFonts w:ascii="Tahoma" w:hAnsi="Tahoma" w:cs="Tahoma"/>
          <w:b/>
          <w:bCs/>
        </w:rPr>
        <w:tab/>
      </w:r>
      <w:r w:rsidR="00EF3E8D">
        <w:rPr>
          <w:rFonts w:ascii="Tahoma" w:hAnsi="Tahoma" w:cs="Tahoma"/>
        </w:rPr>
        <w:tab/>
      </w:r>
      <w:r w:rsidR="00EF3E8D">
        <w:rPr>
          <w:rFonts w:ascii="Tahoma" w:hAnsi="Tahoma" w:cs="Tahoma"/>
        </w:rPr>
        <w:tab/>
        <w:t>(</w:t>
      </w:r>
      <w:r w:rsidR="00D95746" w:rsidRPr="00D95746">
        <w:rPr>
          <w:rFonts w:ascii="Tahoma" w:hAnsi="Tahoma" w:cs="Tahoma"/>
        </w:rPr>
        <w:t>b</w:t>
      </w:r>
      <w:r w:rsidR="00EF3E8D">
        <w:rPr>
          <w:rFonts w:ascii="Tahoma" w:hAnsi="Tahoma" w:cs="Tahoma"/>
        </w:rPr>
        <w:t>)</w:t>
      </w:r>
      <w:r w:rsidR="00D95746" w:rsidRPr="00D95746">
        <w:rPr>
          <w:rFonts w:ascii="Tahoma" w:hAnsi="Tahoma" w:cs="Tahoma"/>
        </w:rPr>
        <w:t xml:space="preserve"> </w:t>
      </w:r>
      <w:r w:rsidR="00D95746" w:rsidRPr="00D95746">
        <w:rPr>
          <w:rFonts w:ascii="Tahoma" w:hAnsi="Tahoma" w:cs="Tahoma"/>
        </w:rPr>
        <w:tab/>
        <w:t>parallel</w:t>
      </w:r>
    </w:p>
    <w:p w14:paraId="28BC9C06" w14:textId="77777777" w:rsidR="00EF3E8D" w:rsidRPr="00EF3E8D" w:rsidRDefault="00EF3E8D" w:rsidP="00D95746">
      <w:pPr>
        <w:pStyle w:val="NoSpacing"/>
        <w:rPr>
          <w:rFonts w:ascii="Tahoma" w:hAnsi="Tahoma" w:cs="Tahoma"/>
          <w:sz w:val="2"/>
          <w:szCs w:val="2"/>
        </w:rPr>
      </w:pPr>
    </w:p>
    <w:p w14:paraId="5C338CDD" w14:textId="427BFD0F" w:rsidR="00D95746" w:rsidRPr="00D95746" w:rsidRDefault="00D95746" w:rsidP="00D95746">
      <w:pPr>
        <w:pStyle w:val="NoSpacing"/>
        <w:rPr>
          <w:rFonts w:ascii="Tahoma" w:hAnsi="Tahoma" w:cs="Tahoma"/>
        </w:rPr>
      </w:pPr>
      <w:r w:rsidRPr="00D95746">
        <w:rPr>
          <w:rFonts w:ascii="Tahoma" w:hAnsi="Tahoma" w:cs="Tahoma"/>
        </w:rPr>
        <w:t xml:space="preserve"> </w:t>
      </w:r>
      <w:r w:rsidRPr="00D95746">
        <w:rPr>
          <w:rFonts w:ascii="Tahoma" w:hAnsi="Tahoma" w:cs="Tahoma"/>
        </w:rPr>
        <w:tab/>
      </w:r>
      <w:r w:rsidR="00EF3E8D">
        <w:rPr>
          <w:rFonts w:ascii="Tahoma" w:hAnsi="Tahoma" w:cs="Tahoma"/>
        </w:rPr>
        <w:t>(</w:t>
      </w:r>
      <w:r w:rsidRPr="00D95746">
        <w:rPr>
          <w:rFonts w:ascii="Tahoma" w:hAnsi="Tahoma" w:cs="Tahoma"/>
        </w:rPr>
        <w:t>c</w:t>
      </w:r>
      <w:r w:rsidR="00EF3E8D">
        <w:rPr>
          <w:rFonts w:ascii="Tahoma" w:hAnsi="Tahoma" w:cs="Tahoma"/>
        </w:rPr>
        <w:t>)</w:t>
      </w:r>
      <w:r w:rsidRPr="00D95746">
        <w:rPr>
          <w:rFonts w:ascii="Tahoma" w:hAnsi="Tahoma" w:cs="Tahoma"/>
        </w:rPr>
        <w:t xml:space="preserve"> </w:t>
      </w:r>
      <w:r w:rsidRPr="00D95746">
        <w:rPr>
          <w:rFonts w:ascii="Tahoma" w:hAnsi="Tahoma" w:cs="Tahoma"/>
        </w:rPr>
        <w:tab/>
        <w:t>random</w:t>
      </w:r>
      <w:r w:rsidR="00EF3E8D">
        <w:rPr>
          <w:rFonts w:ascii="Tahoma" w:hAnsi="Tahoma" w:cs="Tahoma"/>
        </w:rPr>
        <w:tab/>
      </w:r>
      <w:r w:rsidR="00EF3E8D">
        <w:rPr>
          <w:rFonts w:ascii="Tahoma" w:hAnsi="Tahoma" w:cs="Tahoma"/>
        </w:rPr>
        <w:tab/>
        <w:t>(</w:t>
      </w:r>
      <w:r w:rsidRPr="00D95746">
        <w:rPr>
          <w:rFonts w:ascii="Tahoma" w:hAnsi="Tahoma" w:cs="Tahoma"/>
        </w:rPr>
        <w:t>d</w:t>
      </w:r>
      <w:r w:rsidR="00EF3E8D">
        <w:rPr>
          <w:rFonts w:ascii="Tahoma" w:hAnsi="Tahoma" w:cs="Tahoma"/>
        </w:rPr>
        <w:t>)</w:t>
      </w:r>
      <w:r w:rsidRPr="00D95746">
        <w:rPr>
          <w:rFonts w:ascii="Tahoma" w:hAnsi="Tahoma" w:cs="Tahoma"/>
        </w:rPr>
        <w:t xml:space="preserve"> </w:t>
      </w:r>
      <w:r w:rsidRPr="00D95746">
        <w:rPr>
          <w:rFonts w:ascii="Tahoma" w:hAnsi="Tahoma" w:cs="Tahoma"/>
        </w:rPr>
        <w:tab/>
        <w:t>geometric</w:t>
      </w:r>
    </w:p>
    <w:p w14:paraId="1AE8BB3A" w14:textId="77777777" w:rsidR="00D95746" w:rsidRPr="00D95746" w:rsidRDefault="00D95746" w:rsidP="00D95746">
      <w:pPr>
        <w:pStyle w:val="NoSpacing"/>
        <w:rPr>
          <w:rFonts w:ascii="Tahoma" w:hAnsi="Tahoma" w:cs="Tahoma"/>
        </w:rPr>
      </w:pPr>
    </w:p>
    <w:p w14:paraId="6D635F3B" w14:textId="5B083679" w:rsidR="00D95746" w:rsidRPr="00D95746" w:rsidRDefault="004E76A2" w:rsidP="00D95746">
      <w:pPr>
        <w:pStyle w:val="NoSpacing"/>
        <w:rPr>
          <w:rFonts w:ascii="Tahoma" w:hAnsi="Tahoma" w:cs="Tahoma"/>
        </w:rPr>
      </w:pPr>
      <w:r w:rsidRPr="00764980">
        <w:rPr>
          <w:rFonts w:ascii="Tahoma" w:hAnsi="Tahoma" w:cs="Tahoma"/>
          <w:b/>
          <w:bCs/>
        </w:rPr>
        <w:t>(</w:t>
      </w:r>
      <w:r>
        <w:rPr>
          <w:rFonts w:ascii="Tahoma" w:hAnsi="Tahoma" w:cs="Tahoma"/>
          <w:b/>
          <w:bCs/>
        </w:rPr>
        <w:t>2</w:t>
      </w:r>
      <w:r w:rsidRPr="00764980">
        <w:rPr>
          <w:rFonts w:ascii="Tahoma" w:hAnsi="Tahoma" w:cs="Tahoma"/>
          <w:b/>
          <w:bCs/>
        </w:rPr>
        <w:t>)</w:t>
      </w:r>
      <w:r>
        <w:rPr>
          <w:rFonts w:ascii="Tahoma" w:hAnsi="Tahoma" w:cs="Tahoma"/>
        </w:rPr>
        <w:tab/>
      </w:r>
      <w:r w:rsidR="00D95746" w:rsidRPr="00D95746">
        <w:rPr>
          <w:rFonts w:ascii="Tahoma" w:hAnsi="Tahoma" w:cs="Tahoma"/>
        </w:rPr>
        <w:t>Which protocol is supported by queues?</w:t>
      </w:r>
    </w:p>
    <w:p w14:paraId="6F821F19" w14:textId="77777777" w:rsidR="00EF3E8D" w:rsidRDefault="00D95746" w:rsidP="00EF3E8D">
      <w:pPr>
        <w:pStyle w:val="NoSpacing"/>
        <w:rPr>
          <w:rFonts w:ascii="Tahoma" w:hAnsi="Tahoma" w:cs="Tahoma"/>
        </w:rPr>
      </w:pPr>
      <w:r w:rsidRPr="00D95746">
        <w:rPr>
          <w:rFonts w:ascii="Tahoma" w:hAnsi="Tahoma" w:cs="Tahoma"/>
        </w:rPr>
        <w:t xml:space="preserve"> </w:t>
      </w:r>
      <w:r w:rsidRPr="00D95746">
        <w:rPr>
          <w:rFonts w:ascii="Tahoma" w:hAnsi="Tahoma" w:cs="Tahoma"/>
        </w:rPr>
        <w:tab/>
      </w:r>
    </w:p>
    <w:p w14:paraId="51DC08E3" w14:textId="23D3C1F5" w:rsidR="00D95746" w:rsidRPr="00D95746" w:rsidRDefault="00EF3E8D" w:rsidP="00D95746">
      <w:pPr>
        <w:pStyle w:val="NoSpacing"/>
        <w:rPr>
          <w:rFonts w:ascii="Tahoma" w:hAnsi="Tahoma" w:cs="Tahoma"/>
        </w:rPr>
      </w:pPr>
      <w:r>
        <w:rPr>
          <w:rFonts w:ascii="Tahoma" w:hAnsi="Tahoma" w:cs="Tahoma"/>
        </w:rPr>
        <w:tab/>
        <w:t>(</w:t>
      </w:r>
      <w:r w:rsidRPr="00D95746">
        <w:rPr>
          <w:rFonts w:ascii="Tahoma" w:hAnsi="Tahoma" w:cs="Tahoma"/>
        </w:rPr>
        <w:t>a</w:t>
      </w:r>
      <w:r>
        <w:rPr>
          <w:rFonts w:ascii="Tahoma" w:hAnsi="Tahoma" w:cs="Tahoma"/>
        </w:rPr>
        <w:t>)</w:t>
      </w:r>
      <w:r w:rsidRPr="00D95746">
        <w:rPr>
          <w:rFonts w:ascii="Tahoma" w:hAnsi="Tahoma" w:cs="Tahoma"/>
        </w:rPr>
        <w:t xml:space="preserve"> </w:t>
      </w:r>
      <w:r w:rsidRPr="00D95746">
        <w:rPr>
          <w:rFonts w:ascii="Tahoma" w:hAnsi="Tahoma" w:cs="Tahoma"/>
        </w:rPr>
        <w:tab/>
      </w:r>
      <w:r w:rsidR="00D95746" w:rsidRPr="00D95746">
        <w:rPr>
          <w:rFonts w:ascii="Tahoma" w:hAnsi="Tahoma" w:cs="Tahoma"/>
        </w:rPr>
        <w:t>last</w:t>
      </w:r>
      <w:r>
        <w:rPr>
          <w:rFonts w:ascii="Tahoma" w:hAnsi="Tahoma" w:cs="Tahoma"/>
        </w:rPr>
        <w:t xml:space="preserve"> </w:t>
      </w:r>
      <w:r w:rsidR="00D95746" w:rsidRPr="00D95746">
        <w:rPr>
          <w:rFonts w:ascii="Tahoma" w:hAnsi="Tahoma" w:cs="Tahoma"/>
        </w:rPr>
        <w:t>-</w:t>
      </w:r>
      <w:r>
        <w:rPr>
          <w:rFonts w:ascii="Tahoma" w:hAnsi="Tahoma" w:cs="Tahoma"/>
        </w:rPr>
        <w:t xml:space="preserve"> </w:t>
      </w:r>
      <w:r w:rsidR="00D95746" w:rsidRPr="00D95746">
        <w:rPr>
          <w:rFonts w:ascii="Tahoma" w:hAnsi="Tahoma" w:cs="Tahoma"/>
        </w:rPr>
        <w:t>in first</w:t>
      </w:r>
      <w:r>
        <w:rPr>
          <w:rFonts w:ascii="Tahoma" w:hAnsi="Tahoma" w:cs="Tahoma"/>
        </w:rPr>
        <w:t xml:space="preserve"> </w:t>
      </w:r>
      <w:r w:rsidR="00D95746" w:rsidRPr="00D95746">
        <w:rPr>
          <w:rFonts w:ascii="Tahoma" w:hAnsi="Tahoma" w:cs="Tahoma"/>
        </w:rPr>
        <w:t>-</w:t>
      </w:r>
      <w:r>
        <w:rPr>
          <w:rFonts w:ascii="Tahoma" w:hAnsi="Tahoma" w:cs="Tahoma"/>
        </w:rPr>
        <w:t xml:space="preserve"> </w:t>
      </w:r>
      <w:r w:rsidR="00D95746" w:rsidRPr="00D95746">
        <w:rPr>
          <w:rFonts w:ascii="Tahoma" w:hAnsi="Tahoma" w:cs="Tahoma"/>
        </w:rPr>
        <w:t>out</w:t>
      </w:r>
      <w:r w:rsidR="004923DB">
        <w:rPr>
          <w:rFonts w:ascii="Tahoma" w:hAnsi="Tahoma" w:cs="Tahoma"/>
        </w:rPr>
        <w:tab/>
      </w:r>
      <w:r>
        <w:rPr>
          <w:rFonts w:ascii="Tahoma" w:hAnsi="Tahoma" w:cs="Tahoma"/>
        </w:rPr>
        <w:t>(</w:t>
      </w:r>
      <w:r w:rsidRPr="00D95746">
        <w:rPr>
          <w:rFonts w:ascii="Tahoma" w:hAnsi="Tahoma" w:cs="Tahoma"/>
        </w:rPr>
        <w:t>b</w:t>
      </w:r>
      <w:r>
        <w:rPr>
          <w:rFonts w:ascii="Tahoma" w:hAnsi="Tahoma" w:cs="Tahoma"/>
        </w:rPr>
        <w:t>)</w:t>
      </w:r>
      <w:r w:rsidRPr="00D95746">
        <w:rPr>
          <w:rFonts w:ascii="Tahoma" w:hAnsi="Tahoma" w:cs="Tahoma"/>
        </w:rPr>
        <w:t xml:space="preserve"> </w:t>
      </w:r>
      <w:r w:rsidRPr="00D95746">
        <w:rPr>
          <w:rFonts w:ascii="Tahoma" w:hAnsi="Tahoma" w:cs="Tahoma"/>
        </w:rPr>
        <w:tab/>
      </w:r>
      <w:r w:rsidR="00D95746" w:rsidRPr="00D95746">
        <w:rPr>
          <w:rFonts w:ascii="Tahoma" w:hAnsi="Tahoma" w:cs="Tahoma"/>
        </w:rPr>
        <w:t>last</w:t>
      </w:r>
      <w:r>
        <w:rPr>
          <w:rFonts w:ascii="Tahoma" w:hAnsi="Tahoma" w:cs="Tahoma"/>
        </w:rPr>
        <w:t xml:space="preserve"> </w:t>
      </w:r>
      <w:r w:rsidR="00D95746" w:rsidRPr="00D95746">
        <w:rPr>
          <w:rFonts w:ascii="Tahoma" w:hAnsi="Tahoma" w:cs="Tahoma"/>
        </w:rPr>
        <w:t>-</w:t>
      </w:r>
      <w:r>
        <w:rPr>
          <w:rFonts w:ascii="Tahoma" w:hAnsi="Tahoma" w:cs="Tahoma"/>
        </w:rPr>
        <w:t xml:space="preserve"> </w:t>
      </w:r>
      <w:r w:rsidR="00D95746" w:rsidRPr="00D95746">
        <w:rPr>
          <w:rFonts w:ascii="Tahoma" w:hAnsi="Tahoma" w:cs="Tahoma"/>
        </w:rPr>
        <w:t>in last</w:t>
      </w:r>
      <w:r>
        <w:rPr>
          <w:rFonts w:ascii="Tahoma" w:hAnsi="Tahoma" w:cs="Tahoma"/>
        </w:rPr>
        <w:t xml:space="preserve"> </w:t>
      </w:r>
      <w:r w:rsidR="00D95746" w:rsidRPr="00D95746">
        <w:rPr>
          <w:rFonts w:ascii="Tahoma" w:hAnsi="Tahoma" w:cs="Tahoma"/>
        </w:rPr>
        <w:t>-</w:t>
      </w:r>
      <w:r>
        <w:rPr>
          <w:rFonts w:ascii="Tahoma" w:hAnsi="Tahoma" w:cs="Tahoma"/>
        </w:rPr>
        <w:t xml:space="preserve"> </w:t>
      </w:r>
      <w:r w:rsidR="00D95746" w:rsidRPr="00D95746">
        <w:rPr>
          <w:rFonts w:ascii="Tahoma" w:hAnsi="Tahoma" w:cs="Tahoma"/>
        </w:rPr>
        <w:t>out</w:t>
      </w:r>
    </w:p>
    <w:p w14:paraId="47854132" w14:textId="77777777" w:rsidR="004923DB" w:rsidRPr="004923DB" w:rsidRDefault="00D95746" w:rsidP="00D95746">
      <w:pPr>
        <w:pStyle w:val="NoSpacing"/>
        <w:rPr>
          <w:rFonts w:ascii="Tahoma" w:hAnsi="Tahoma" w:cs="Tahoma"/>
          <w:sz w:val="2"/>
          <w:szCs w:val="2"/>
        </w:rPr>
      </w:pPr>
      <w:r w:rsidRPr="004923DB">
        <w:rPr>
          <w:rFonts w:ascii="Tahoma" w:hAnsi="Tahoma" w:cs="Tahoma"/>
          <w:sz w:val="2"/>
          <w:szCs w:val="2"/>
        </w:rPr>
        <w:t xml:space="preserve"> </w:t>
      </w:r>
    </w:p>
    <w:p w14:paraId="2318E957" w14:textId="63A4E22A" w:rsidR="00D95746" w:rsidRPr="00D95746" w:rsidRDefault="00D95746" w:rsidP="00D95746">
      <w:pPr>
        <w:pStyle w:val="NoSpacing"/>
        <w:rPr>
          <w:rFonts w:ascii="Tahoma" w:hAnsi="Tahoma" w:cs="Tahoma"/>
        </w:rPr>
      </w:pPr>
      <w:r w:rsidRPr="00D95746">
        <w:rPr>
          <w:rFonts w:ascii="Tahoma" w:hAnsi="Tahoma" w:cs="Tahoma"/>
        </w:rPr>
        <w:tab/>
      </w:r>
      <w:r w:rsidR="00EF3E8D" w:rsidRPr="00FE51B3">
        <w:rPr>
          <w:rFonts w:ascii="Tahoma" w:hAnsi="Tahoma" w:cs="Tahoma"/>
          <w:b/>
          <w:bCs/>
        </w:rPr>
        <w:t xml:space="preserve">(c) </w:t>
      </w:r>
      <w:r w:rsidR="00EF3E8D" w:rsidRPr="00FE51B3">
        <w:rPr>
          <w:rFonts w:ascii="Tahoma" w:hAnsi="Tahoma" w:cs="Tahoma"/>
          <w:b/>
          <w:bCs/>
        </w:rPr>
        <w:tab/>
      </w:r>
      <w:r w:rsidRPr="00FE51B3">
        <w:rPr>
          <w:rFonts w:ascii="Tahoma" w:hAnsi="Tahoma" w:cs="Tahoma"/>
          <w:b/>
          <w:bCs/>
        </w:rPr>
        <w:t>first</w:t>
      </w:r>
      <w:r w:rsidR="00EF3E8D" w:rsidRPr="00FE51B3">
        <w:rPr>
          <w:rFonts w:ascii="Tahoma" w:hAnsi="Tahoma" w:cs="Tahoma"/>
          <w:b/>
          <w:bCs/>
        </w:rPr>
        <w:t xml:space="preserve"> </w:t>
      </w:r>
      <w:r w:rsidRPr="00FE51B3">
        <w:rPr>
          <w:rFonts w:ascii="Tahoma" w:hAnsi="Tahoma" w:cs="Tahoma"/>
          <w:b/>
          <w:bCs/>
        </w:rPr>
        <w:t>-</w:t>
      </w:r>
      <w:r w:rsidR="00EF3E8D" w:rsidRPr="00FE51B3">
        <w:rPr>
          <w:rFonts w:ascii="Tahoma" w:hAnsi="Tahoma" w:cs="Tahoma"/>
          <w:b/>
          <w:bCs/>
        </w:rPr>
        <w:t xml:space="preserve"> </w:t>
      </w:r>
      <w:r w:rsidRPr="00FE51B3">
        <w:rPr>
          <w:rFonts w:ascii="Tahoma" w:hAnsi="Tahoma" w:cs="Tahoma"/>
          <w:b/>
          <w:bCs/>
        </w:rPr>
        <w:t>in first</w:t>
      </w:r>
      <w:r w:rsidR="00EF3E8D" w:rsidRPr="00FE51B3">
        <w:rPr>
          <w:rFonts w:ascii="Tahoma" w:hAnsi="Tahoma" w:cs="Tahoma"/>
          <w:b/>
          <w:bCs/>
        </w:rPr>
        <w:t xml:space="preserve"> </w:t>
      </w:r>
      <w:r w:rsidRPr="00FE51B3">
        <w:rPr>
          <w:rFonts w:ascii="Tahoma" w:hAnsi="Tahoma" w:cs="Tahoma"/>
          <w:b/>
          <w:bCs/>
        </w:rPr>
        <w:t>-</w:t>
      </w:r>
      <w:r w:rsidR="00EF3E8D" w:rsidRPr="00FE51B3">
        <w:rPr>
          <w:rFonts w:ascii="Tahoma" w:hAnsi="Tahoma" w:cs="Tahoma"/>
          <w:b/>
          <w:bCs/>
        </w:rPr>
        <w:t xml:space="preserve"> </w:t>
      </w:r>
      <w:r w:rsidRPr="00FE51B3">
        <w:rPr>
          <w:rFonts w:ascii="Tahoma" w:hAnsi="Tahoma" w:cs="Tahoma"/>
          <w:b/>
          <w:bCs/>
        </w:rPr>
        <w:t>out</w:t>
      </w:r>
      <w:r w:rsidR="004923DB">
        <w:rPr>
          <w:rFonts w:ascii="Tahoma" w:hAnsi="Tahoma" w:cs="Tahoma"/>
        </w:rPr>
        <w:tab/>
      </w:r>
      <w:r w:rsidR="00EF3E8D">
        <w:rPr>
          <w:rFonts w:ascii="Tahoma" w:hAnsi="Tahoma" w:cs="Tahoma"/>
        </w:rPr>
        <w:t>(</w:t>
      </w:r>
      <w:r w:rsidR="00EF3E8D" w:rsidRPr="00D95746">
        <w:rPr>
          <w:rFonts w:ascii="Tahoma" w:hAnsi="Tahoma" w:cs="Tahoma"/>
        </w:rPr>
        <w:t>d</w:t>
      </w:r>
      <w:r w:rsidR="00EF3E8D">
        <w:rPr>
          <w:rFonts w:ascii="Tahoma" w:hAnsi="Tahoma" w:cs="Tahoma"/>
        </w:rPr>
        <w:t>)</w:t>
      </w:r>
      <w:r w:rsidR="00EF3E8D" w:rsidRPr="00D95746">
        <w:rPr>
          <w:rFonts w:ascii="Tahoma" w:hAnsi="Tahoma" w:cs="Tahoma"/>
        </w:rPr>
        <w:t xml:space="preserve"> </w:t>
      </w:r>
      <w:r w:rsidR="00EF3E8D" w:rsidRPr="00D95746">
        <w:rPr>
          <w:rFonts w:ascii="Tahoma" w:hAnsi="Tahoma" w:cs="Tahoma"/>
        </w:rPr>
        <w:tab/>
      </w:r>
      <w:r w:rsidRPr="00D95746">
        <w:rPr>
          <w:rFonts w:ascii="Tahoma" w:hAnsi="Tahoma" w:cs="Tahoma"/>
        </w:rPr>
        <w:t>first</w:t>
      </w:r>
      <w:r w:rsidR="00EF3E8D">
        <w:rPr>
          <w:rFonts w:ascii="Tahoma" w:hAnsi="Tahoma" w:cs="Tahoma"/>
        </w:rPr>
        <w:t xml:space="preserve"> </w:t>
      </w:r>
      <w:r w:rsidRPr="00D95746">
        <w:rPr>
          <w:rFonts w:ascii="Tahoma" w:hAnsi="Tahoma" w:cs="Tahoma"/>
        </w:rPr>
        <w:t>-</w:t>
      </w:r>
      <w:r w:rsidR="00EF3E8D">
        <w:rPr>
          <w:rFonts w:ascii="Tahoma" w:hAnsi="Tahoma" w:cs="Tahoma"/>
        </w:rPr>
        <w:t xml:space="preserve"> </w:t>
      </w:r>
      <w:r w:rsidRPr="00D95746">
        <w:rPr>
          <w:rFonts w:ascii="Tahoma" w:hAnsi="Tahoma" w:cs="Tahoma"/>
        </w:rPr>
        <w:t>in last</w:t>
      </w:r>
      <w:r w:rsidR="00EF3E8D">
        <w:rPr>
          <w:rFonts w:ascii="Tahoma" w:hAnsi="Tahoma" w:cs="Tahoma"/>
        </w:rPr>
        <w:t xml:space="preserve"> </w:t>
      </w:r>
      <w:r w:rsidRPr="00D95746">
        <w:rPr>
          <w:rFonts w:ascii="Tahoma" w:hAnsi="Tahoma" w:cs="Tahoma"/>
        </w:rPr>
        <w:t>-</w:t>
      </w:r>
      <w:r w:rsidR="00EF3E8D">
        <w:rPr>
          <w:rFonts w:ascii="Tahoma" w:hAnsi="Tahoma" w:cs="Tahoma"/>
        </w:rPr>
        <w:t xml:space="preserve"> </w:t>
      </w:r>
      <w:r w:rsidRPr="00D95746">
        <w:rPr>
          <w:rFonts w:ascii="Tahoma" w:hAnsi="Tahoma" w:cs="Tahoma"/>
        </w:rPr>
        <w:t>out</w:t>
      </w:r>
    </w:p>
    <w:p w14:paraId="64F8B682" w14:textId="77777777" w:rsidR="004E76A2" w:rsidRDefault="004E76A2" w:rsidP="00D95746">
      <w:pPr>
        <w:pStyle w:val="NoSpacing"/>
        <w:rPr>
          <w:rFonts w:ascii="Tahoma" w:hAnsi="Tahoma" w:cs="Tahoma"/>
        </w:rPr>
      </w:pPr>
    </w:p>
    <w:p w14:paraId="6C917ADA" w14:textId="2D236CCA" w:rsidR="00D95746" w:rsidRPr="00D95746" w:rsidRDefault="004E76A2" w:rsidP="00D95746">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rPr>
        <w:tab/>
      </w:r>
      <w:r w:rsidR="00D95746" w:rsidRPr="00D95746">
        <w:rPr>
          <w:rFonts w:ascii="Tahoma" w:hAnsi="Tahoma" w:cs="Tahoma"/>
        </w:rPr>
        <w:t>Which of the following is true about a standard queue?</w:t>
      </w:r>
    </w:p>
    <w:p w14:paraId="66EEC011" w14:textId="77777777" w:rsidR="00EF3E8D" w:rsidRDefault="00D95746" w:rsidP="00EF3E8D">
      <w:pPr>
        <w:pStyle w:val="NoSpacing"/>
        <w:rPr>
          <w:rFonts w:ascii="Tahoma" w:hAnsi="Tahoma" w:cs="Tahoma"/>
        </w:rPr>
      </w:pPr>
      <w:r w:rsidRPr="00D95746">
        <w:rPr>
          <w:rFonts w:ascii="Tahoma" w:hAnsi="Tahoma" w:cs="Tahoma"/>
        </w:rPr>
        <w:t xml:space="preserve"> </w:t>
      </w:r>
      <w:r w:rsidRPr="00D95746">
        <w:rPr>
          <w:rFonts w:ascii="Tahoma" w:hAnsi="Tahoma" w:cs="Tahoma"/>
        </w:rPr>
        <w:tab/>
      </w:r>
    </w:p>
    <w:p w14:paraId="2422F72E" w14:textId="704B4482" w:rsidR="00D95746" w:rsidRPr="00D95746" w:rsidRDefault="00EF3E8D" w:rsidP="00EF3E8D">
      <w:pPr>
        <w:pStyle w:val="NoSpacing"/>
        <w:rPr>
          <w:rFonts w:ascii="Tahoma" w:hAnsi="Tahoma" w:cs="Tahoma"/>
        </w:rPr>
      </w:pPr>
      <w:r>
        <w:rPr>
          <w:rFonts w:ascii="Tahoma" w:hAnsi="Tahoma" w:cs="Tahoma"/>
        </w:rPr>
        <w:tab/>
        <w:t>(</w:t>
      </w:r>
      <w:r w:rsidRPr="00D95746">
        <w:rPr>
          <w:rFonts w:ascii="Tahoma" w:hAnsi="Tahoma" w:cs="Tahoma"/>
        </w:rPr>
        <w:t>a</w:t>
      </w:r>
      <w:r>
        <w:rPr>
          <w:rFonts w:ascii="Tahoma" w:hAnsi="Tahoma" w:cs="Tahoma"/>
        </w:rPr>
        <w:t>)</w:t>
      </w:r>
      <w:r w:rsidRPr="00D95746">
        <w:rPr>
          <w:rFonts w:ascii="Tahoma" w:hAnsi="Tahoma" w:cs="Tahoma"/>
        </w:rPr>
        <w:t xml:space="preserve"> </w:t>
      </w:r>
      <w:r w:rsidRPr="00D95746">
        <w:rPr>
          <w:rFonts w:ascii="Tahoma" w:hAnsi="Tahoma" w:cs="Tahoma"/>
        </w:rPr>
        <w:tab/>
      </w:r>
      <w:r w:rsidR="00D95746" w:rsidRPr="00D95746">
        <w:rPr>
          <w:rFonts w:ascii="Tahoma" w:hAnsi="Tahoma" w:cs="Tahoma"/>
        </w:rPr>
        <w:t>the item that has been waiting the shortest is popped next</w:t>
      </w:r>
    </w:p>
    <w:p w14:paraId="6C716E75" w14:textId="5E02636F" w:rsidR="00D95746" w:rsidRPr="00D95746" w:rsidRDefault="00D95746" w:rsidP="00D95746">
      <w:pPr>
        <w:pStyle w:val="NoSpacing"/>
        <w:rPr>
          <w:rFonts w:ascii="Tahoma" w:hAnsi="Tahoma" w:cs="Tahoma"/>
        </w:rPr>
      </w:pPr>
      <w:r w:rsidRPr="00D95746">
        <w:rPr>
          <w:rFonts w:ascii="Tahoma" w:hAnsi="Tahoma" w:cs="Tahoma"/>
        </w:rPr>
        <w:t xml:space="preserve"> </w:t>
      </w:r>
      <w:r w:rsidRPr="00D95746">
        <w:rPr>
          <w:rFonts w:ascii="Tahoma" w:hAnsi="Tahoma" w:cs="Tahoma"/>
        </w:rPr>
        <w:tab/>
      </w:r>
      <w:r w:rsidR="00EF3E8D">
        <w:rPr>
          <w:rFonts w:ascii="Tahoma" w:hAnsi="Tahoma" w:cs="Tahoma"/>
        </w:rPr>
        <w:t>(</w:t>
      </w:r>
      <w:r w:rsidR="00EF3E8D" w:rsidRPr="00D95746">
        <w:rPr>
          <w:rFonts w:ascii="Tahoma" w:hAnsi="Tahoma" w:cs="Tahoma"/>
        </w:rPr>
        <w:t>b</w:t>
      </w:r>
      <w:r w:rsidR="00EF3E8D">
        <w:rPr>
          <w:rFonts w:ascii="Tahoma" w:hAnsi="Tahoma" w:cs="Tahoma"/>
        </w:rPr>
        <w:t>)</w:t>
      </w:r>
      <w:r w:rsidR="00EF3E8D" w:rsidRPr="00D95746">
        <w:rPr>
          <w:rFonts w:ascii="Tahoma" w:hAnsi="Tahoma" w:cs="Tahoma"/>
        </w:rPr>
        <w:t xml:space="preserve"> </w:t>
      </w:r>
      <w:r w:rsidR="00EF3E8D" w:rsidRPr="00D95746">
        <w:rPr>
          <w:rFonts w:ascii="Tahoma" w:hAnsi="Tahoma" w:cs="Tahoma"/>
        </w:rPr>
        <w:tab/>
      </w:r>
      <w:r w:rsidRPr="00D95746">
        <w:rPr>
          <w:rFonts w:ascii="Tahoma" w:hAnsi="Tahoma" w:cs="Tahoma"/>
        </w:rPr>
        <w:t>the items are popped in LIFO order</w:t>
      </w:r>
    </w:p>
    <w:p w14:paraId="56A77B09" w14:textId="2E113BFC" w:rsidR="00D95746" w:rsidRPr="00FE51B3" w:rsidRDefault="00D95746" w:rsidP="00D95746">
      <w:pPr>
        <w:pStyle w:val="NoSpacing"/>
        <w:rPr>
          <w:rFonts w:ascii="Tahoma" w:hAnsi="Tahoma" w:cs="Tahoma"/>
          <w:b/>
          <w:bCs/>
        </w:rPr>
      </w:pPr>
      <w:r w:rsidRPr="00D95746">
        <w:rPr>
          <w:rFonts w:ascii="Tahoma" w:hAnsi="Tahoma" w:cs="Tahoma"/>
        </w:rPr>
        <w:t xml:space="preserve"> </w:t>
      </w:r>
      <w:r w:rsidRPr="00D95746">
        <w:rPr>
          <w:rFonts w:ascii="Tahoma" w:hAnsi="Tahoma" w:cs="Tahoma"/>
        </w:rPr>
        <w:tab/>
      </w:r>
      <w:r w:rsidR="00EF3E8D" w:rsidRPr="00FE51B3">
        <w:rPr>
          <w:rFonts w:ascii="Tahoma" w:hAnsi="Tahoma" w:cs="Tahoma"/>
          <w:b/>
          <w:bCs/>
        </w:rPr>
        <w:t xml:space="preserve">(c) </w:t>
      </w:r>
      <w:r w:rsidR="00EF3E8D" w:rsidRPr="00FE51B3">
        <w:rPr>
          <w:rFonts w:ascii="Tahoma" w:hAnsi="Tahoma" w:cs="Tahoma"/>
          <w:b/>
          <w:bCs/>
        </w:rPr>
        <w:tab/>
      </w:r>
      <w:r w:rsidRPr="00FE51B3">
        <w:rPr>
          <w:rFonts w:ascii="Tahoma" w:hAnsi="Tahoma" w:cs="Tahoma"/>
          <w:b/>
          <w:bCs/>
        </w:rPr>
        <w:t>the item that has been waiting the longest is popped next</w:t>
      </w:r>
    </w:p>
    <w:p w14:paraId="7227DDE9" w14:textId="788C7248" w:rsidR="00D95746" w:rsidRPr="00D95746" w:rsidRDefault="00D95746" w:rsidP="00D95746">
      <w:pPr>
        <w:pStyle w:val="NoSpacing"/>
        <w:rPr>
          <w:rFonts w:ascii="Tahoma" w:hAnsi="Tahoma" w:cs="Tahoma"/>
        </w:rPr>
      </w:pPr>
      <w:r w:rsidRPr="00D95746">
        <w:rPr>
          <w:rFonts w:ascii="Tahoma" w:hAnsi="Tahoma" w:cs="Tahoma"/>
        </w:rPr>
        <w:t xml:space="preserve"> </w:t>
      </w:r>
      <w:r w:rsidRPr="00D95746">
        <w:rPr>
          <w:rFonts w:ascii="Tahoma" w:hAnsi="Tahoma" w:cs="Tahoma"/>
        </w:rPr>
        <w:tab/>
      </w:r>
      <w:r w:rsidR="00EF3E8D">
        <w:rPr>
          <w:rFonts w:ascii="Tahoma" w:hAnsi="Tahoma" w:cs="Tahoma"/>
        </w:rPr>
        <w:t>(</w:t>
      </w:r>
      <w:r w:rsidR="00EF3E8D" w:rsidRPr="00D95746">
        <w:rPr>
          <w:rFonts w:ascii="Tahoma" w:hAnsi="Tahoma" w:cs="Tahoma"/>
        </w:rPr>
        <w:t>d</w:t>
      </w:r>
      <w:r w:rsidR="00EF3E8D">
        <w:rPr>
          <w:rFonts w:ascii="Tahoma" w:hAnsi="Tahoma" w:cs="Tahoma"/>
        </w:rPr>
        <w:t>)</w:t>
      </w:r>
      <w:r w:rsidR="00EF3E8D" w:rsidRPr="00D95746">
        <w:rPr>
          <w:rFonts w:ascii="Tahoma" w:hAnsi="Tahoma" w:cs="Tahoma"/>
        </w:rPr>
        <w:t xml:space="preserve"> </w:t>
      </w:r>
      <w:r w:rsidR="00EF3E8D" w:rsidRPr="00D95746">
        <w:rPr>
          <w:rFonts w:ascii="Tahoma" w:hAnsi="Tahoma" w:cs="Tahoma"/>
        </w:rPr>
        <w:tab/>
      </w:r>
      <w:r w:rsidRPr="00D95746">
        <w:rPr>
          <w:rFonts w:ascii="Tahoma" w:hAnsi="Tahoma" w:cs="Tahoma"/>
        </w:rPr>
        <w:t>removals are done from the rear of the queue</w:t>
      </w:r>
    </w:p>
    <w:p w14:paraId="49E11692" w14:textId="431154A1" w:rsidR="00D95746" w:rsidRPr="00D95746" w:rsidRDefault="00D95746" w:rsidP="00D95746">
      <w:pPr>
        <w:pStyle w:val="NoSpacing"/>
        <w:rPr>
          <w:rFonts w:ascii="Tahoma" w:hAnsi="Tahoma" w:cs="Tahoma"/>
        </w:rPr>
      </w:pPr>
    </w:p>
    <w:p w14:paraId="76DC4051" w14:textId="584EB14B" w:rsidR="00D95746" w:rsidRPr="00D95746" w:rsidRDefault="004E76A2" w:rsidP="004E76A2">
      <w:pPr>
        <w:pStyle w:val="NoSpacing"/>
        <w:rPr>
          <w:rFonts w:ascii="Tahoma" w:hAnsi="Tahoma" w:cs="Tahoma"/>
        </w:rPr>
      </w:pPr>
      <w:r w:rsidRPr="00764980">
        <w:rPr>
          <w:rFonts w:ascii="Tahoma" w:hAnsi="Tahoma" w:cs="Tahoma"/>
          <w:b/>
          <w:bCs/>
        </w:rPr>
        <w:t>(</w:t>
      </w:r>
      <w:r>
        <w:rPr>
          <w:rFonts w:ascii="Tahoma" w:hAnsi="Tahoma" w:cs="Tahoma"/>
          <w:b/>
          <w:bCs/>
        </w:rPr>
        <w:t>4</w:t>
      </w:r>
      <w:r w:rsidRPr="00764980">
        <w:rPr>
          <w:rFonts w:ascii="Tahoma" w:hAnsi="Tahoma" w:cs="Tahoma"/>
          <w:b/>
          <w:bCs/>
        </w:rPr>
        <w:t>)</w:t>
      </w:r>
      <w:r>
        <w:rPr>
          <w:rFonts w:ascii="Tahoma" w:hAnsi="Tahoma" w:cs="Tahoma"/>
        </w:rPr>
        <w:tab/>
      </w:r>
      <w:r w:rsidR="00D95746" w:rsidRPr="00D95746">
        <w:rPr>
          <w:rFonts w:ascii="Tahoma" w:hAnsi="Tahoma" w:cs="Tahoma"/>
        </w:rPr>
        <w:t>Which of the following is NOT true of a priority queue?</w:t>
      </w:r>
    </w:p>
    <w:p w14:paraId="3ED4B397" w14:textId="77777777" w:rsidR="00EF3E8D" w:rsidRDefault="00D95746" w:rsidP="00EF3E8D">
      <w:pPr>
        <w:pStyle w:val="NoSpacing"/>
        <w:rPr>
          <w:rFonts w:ascii="Tahoma" w:hAnsi="Tahoma" w:cs="Tahoma"/>
        </w:rPr>
      </w:pPr>
      <w:r w:rsidRPr="00D95746">
        <w:rPr>
          <w:rFonts w:ascii="Tahoma" w:hAnsi="Tahoma" w:cs="Tahoma"/>
        </w:rPr>
        <w:t xml:space="preserve"> </w:t>
      </w:r>
      <w:r w:rsidRPr="00D95746">
        <w:rPr>
          <w:rFonts w:ascii="Tahoma" w:hAnsi="Tahoma" w:cs="Tahoma"/>
        </w:rPr>
        <w:tab/>
      </w:r>
    </w:p>
    <w:p w14:paraId="7A9C4DD2" w14:textId="54953C2C" w:rsidR="00D95746" w:rsidRPr="00D95746" w:rsidRDefault="00EF3E8D" w:rsidP="00EF3E8D">
      <w:pPr>
        <w:pStyle w:val="NoSpacing"/>
        <w:rPr>
          <w:rFonts w:ascii="Tahoma" w:hAnsi="Tahoma" w:cs="Tahoma"/>
        </w:rPr>
      </w:pPr>
      <w:r>
        <w:rPr>
          <w:rFonts w:ascii="Tahoma" w:hAnsi="Tahoma" w:cs="Tahoma"/>
        </w:rPr>
        <w:tab/>
        <w:t>(</w:t>
      </w:r>
      <w:r w:rsidRPr="00D95746">
        <w:rPr>
          <w:rFonts w:ascii="Tahoma" w:hAnsi="Tahoma" w:cs="Tahoma"/>
        </w:rPr>
        <w:t>a</w:t>
      </w:r>
      <w:r>
        <w:rPr>
          <w:rFonts w:ascii="Tahoma" w:hAnsi="Tahoma" w:cs="Tahoma"/>
        </w:rPr>
        <w:t>)</w:t>
      </w:r>
      <w:r w:rsidRPr="00D95746">
        <w:rPr>
          <w:rFonts w:ascii="Tahoma" w:hAnsi="Tahoma" w:cs="Tahoma"/>
        </w:rPr>
        <w:t xml:space="preserve"> </w:t>
      </w:r>
      <w:r w:rsidRPr="00D95746">
        <w:rPr>
          <w:rFonts w:ascii="Tahoma" w:hAnsi="Tahoma" w:cs="Tahoma"/>
        </w:rPr>
        <w:tab/>
      </w:r>
      <w:r w:rsidR="00D95746" w:rsidRPr="00D95746">
        <w:rPr>
          <w:rFonts w:ascii="Tahoma" w:hAnsi="Tahoma" w:cs="Tahoma"/>
        </w:rPr>
        <w:t>higher</w:t>
      </w:r>
      <w:r>
        <w:rPr>
          <w:rFonts w:ascii="Tahoma" w:hAnsi="Tahoma" w:cs="Tahoma"/>
        </w:rPr>
        <w:t xml:space="preserve"> </w:t>
      </w:r>
      <w:r w:rsidR="00D95746" w:rsidRPr="00D95746">
        <w:rPr>
          <w:rFonts w:ascii="Tahoma" w:hAnsi="Tahoma" w:cs="Tahoma"/>
        </w:rPr>
        <w:t>-</w:t>
      </w:r>
      <w:r>
        <w:rPr>
          <w:rFonts w:ascii="Tahoma" w:hAnsi="Tahoma" w:cs="Tahoma"/>
        </w:rPr>
        <w:t xml:space="preserve"> </w:t>
      </w:r>
      <w:r w:rsidR="00D95746" w:rsidRPr="00D95746">
        <w:rPr>
          <w:rFonts w:ascii="Tahoma" w:hAnsi="Tahoma" w:cs="Tahoma"/>
        </w:rPr>
        <w:t>priority items are popped before those of lower priority</w:t>
      </w:r>
    </w:p>
    <w:p w14:paraId="59626ECB" w14:textId="466CB551" w:rsidR="00D95746" w:rsidRPr="00FE51B3" w:rsidRDefault="00D95746" w:rsidP="00D95746">
      <w:pPr>
        <w:pStyle w:val="NoSpacing"/>
        <w:rPr>
          <w:rFonts w:ascii="Tahoma" w:hAnsi="Tahoma" w:cs="Tahoma"/>
          <w:b/>
          <w:bCs/>
        </w:rPr>
      </w:pPr>
      <w:r w:rsidRPr="00D95746">
        <w:rPr>
          <w:rFonts w:ascii="Tahoma" w:hAnsi="Tahoma" w:cs="Tahoma"/>
        </w:rPr>
        <w:t xml:space="preserve"> </w:t>
      </w:r>
      <w:r w:rsidRPr="00D95746">
        <w:rPr>
          <w:rFonts w:ascii="Tahoma" w:hAnsi="Tahoma" w:cs="Tahoma"/>
        </w:rPr>
        <w:tab/>
      </w:r>
      <w:r w:rsidR="00EF3E8D" w:rsidRPr="00FE51B3">
        <w:rPr>
          <w:rFonts w:ascii="Tahoma" w:hAnsi="Tahoma" w:cs="Tahoma"/>
          <w:b/>
          <w:bCs/>
        </w:rPr>
        <w:t xml:space="preserve">(b) </w:t>
      </w:r>
      <w:r w:rsidR="00EF3E8D" w:rsidRPr="00FE51B3">
        <w:rPr>
          <w:rFonts w:ascii="Tahoma" w:hAnsi="Tahoma" w:cs="Tahoma"/>
          <w:b/>
          <w:bCs/>
        </w:rPr>
        <w:tab/>
      </w:r>
      <w:r w:rsidRPr="00FE51B3">
        <w:rPr>
          <w:rFonts w:ascii="Tahoma" w:hAnsi="Tahoma" w:cs="Tahoma"/>
          <w:b/>
          <w:bCs/>
        </w:rPr>
        <w:t>items of equal priority are popped in LIFO order</w:t>
      </w:r>
    </w:p>
    <w:p w14:paraId="3041452D" w14:textId="684CAC42" w:rsidR="00D95746" w:rsidRPr="00D95746" w:rsidRDefault="00D95746" w:rsidP="00D95746">
      <w:pPr>
        <w:pStyle w:val="NoSpacing"/>
        <w:rPr>
          <w:rFonts w:ascii="Tahoma" w:hAnsi="Tahoma" w:cs="Tahoma"/>
        </w:rPr>
      </w:pPr>
      <w:r w:rsidRPr="00D95746">
        <w:rPr>
          <w:rFonts w:ascii="Tahoma" w:hAnsi="Tahoma" w:cs="Tahoma"/>
        </w:rPr>
        <w:t xml:space="preserve"> </w:t>
      </w:r>
      <w:r w:rsidRPr="00D95746">
        <w:rPr>
          <w:rFonts w:ascii="Tahoma" w:hAnsi="Tahoma" w:cs="Tahoma"/>
        </w:rPr>
        <w:tab/>
      </w:r>
      <w:r w:rsidR="00EF3E8D">
        <w:rPr>
          <w:rFonts w:ascii="Tahoma" w:hAnsi="Tahoma" w:cs="Tahoma"/>
        </w:rPr>
        <w:t>(c)</w:t>
      </w:r>
      <w:r w:rsidR="00EF3E8D" w:rsidRPr="00D95746">
        <w:rPr>
          <w:rFonts w:ascii="Tahoma" w:hAnsi="Tahoma" w:cs="Tahoma"/>
        </w:rPr>
        <w:t xml:space="preserve"> </w:t>
      </w:r>
      <w:r w:rsidR="00EF3E8D" w:rsidRPr="00D95746">
        <w:rPr>
          <w:rFonts w:ascii="Tahoma" w:hAnsi="Tahoma" w:cs="Tahoma"/>
        </w:rPr>
        <w:tab/>
      </w:r>
      <w:r w:rsidRPr="00D95746">
        <w:rPr>
          <w:rFonts w:ascii="Tahoma" w:hAnsi="Tahoma" w:cs="Tahoma"/>
        </w:rPr>
        <w:t>items of equal priority are popped according to which item arrived first</w:t>
      </w:r>
    </w:p>
    <w:p w14:paraId="5307AA9C" w14:textId="5ABA04F2" w:rsidR="00D95746" w:rsidRPr="00D95746" w:rsidRDefault="00D95746" w:rsidP="00D95746">
      <w:pPr>
        <w:pStyle w:val="NoSpacing"/>
        <w:rPr>
          <w:rFonts w:ascii="Tahoma" w:hAnsi="Tahoma" w:cs="Tahoma"/>
        </w:rPr>
      </w:pPr>
      <w:r w:rsidRPr="00D95746">
        <w:rPr>
          <w:rFonts w:ascii="Tahoma" w:hAnsi="Tahoma" w:cs="Tahoma"/>
        </w:rPr>
        <w:t xml:space="preserve"> </w:t>
      </w:r>
      <w:r w:rsidRPr="00D95746">
        <w:rPr>
          <w:rFonts w:ascii="Tahoma" w:hAnsi="Tahoma" w:cs="Tahoma"/>
        </w:rPr>
        <w:tab/>
      </w:r>
      <w:r w:rsidR="00EF3E8D">
        <w:rPr>
          <w:rFonts w:ascii="Tahoma" w:hAnsi="Tahoma" w:cs="Tahoma"/>
        </w:rPr>
        <w:t>(</w:t>
      </w:r>
      <w:r w:rsidR="00EF3E8D" w:rsidRPr="00D95746">
        <w:rPr>
          <w:rFonts w:ascii="Tahoma" w:hAnsi="Tahoma" w:cs="Tahoma"/>
        </w:rPr>
        <w:t>d</w:t>
      </w:r>
      <w:r w:rsidR="00EF3E8D">
        <w:rPr>
          <w:rFonts w:ascii="Tahoma" w:hAnsi="Tahoma" w:cs="Tahoma"/>
        </w:rPr>
        <w:t>)</w:t>
      </w:r>
      <w:r w:rsidR="00EF3E8D" w:rsidRPr="00D95746">
        <w:rPr>
          <w:rFonts w:ascii="Tahoma" w:hAnsi="Tahoma" w:cs="Tahoma"/>
        </w:rPr>
        <w:t xml:space="preserve"> </w:t>
      </w:r>
      <w:r w:rsidR="00EF3E8D" w:rsidRPr="00D95746">
        <w:rPr>
          <w:rFonts w:ascii="Tahoma" w:hAnsi="Tahoma" w:cs="Tahoma"/>
        </w:rPr>
        <w:tab/>
      </w:r>
      <w:r w:rsidRPr="00D95746">
        <w:rPr>
          <w:rFonts w:ascii="Tahoma" w:hAnsi="Tahoma" w:cs="Tahoma"/>
        </w:rPr>
        <w:t>higher</w:t>
      </w:r>
      <w:r w:rsidR="00EF3E8D">
        <w:rPr>
          <w:rFonts w:ascii="Tahoma" w:hAnsi="Tahoma" w:cs="Tahoma"/>
        </w:rPr>
        <w:t xml:space="preserve"> </w:t>
      </w:r>
      <w:r w:rsidRPr="00D95746">
        <w:rPr>
          <w:rFonts w:ascii="Tahoma" w:hAnsi="Tahoma" w:cs="Tahoma"/>
        </w:rPr>
        <w:t>-</w:t>
      </w:r>
      <w:r w:rsidR="00EF3E8D">
        <w:rPr>
          <w:rFonts w:ascii="Tahoma" w:hAnsi="Tahoma" w:cs="Tahoma"/>
        </w:rPr>
        <w:t xml:space="preserve"> </w:t>
      </w:r>
      <w:r w:rsidRPr="00D95746">
        <w:rPr>
          <w:rFonts w:ascii="Tahoma" w:hAnsi="Tahoma" w:cs="Tahoma"/>
        </w:rPr>
        <w:t>priority items can jump ahead of lower</w:t>
      </w:r>
      <w:r w:rsidR="00EF3E8D">
        <w:rPr>
          <w:rFonts w:ascii="Tahoma" w:hAnsi="Tahoma" w:cs="Tahoma"/>
        </w:rPr>
        <w:t xml:space="preserve"> </w:t>
      </w:r>
      <w:r w:rsidRPr="00D95746">
        <w:rPr>
          <w:rFonts w:ascii="Tahoma" w:hAnsi="Tahoma" w:cs="Tahoma"/>
        </w:rPr>
        <w:t>-</w:t>
      </w:r>
      <w:r w:rsidR="00EF3E8D">
        <w:rPr>
          <w:rFonts w:ascii="Tahoma" w:hAnsi="Tahoma" w:cs="Tahoma"/>
        </w:rPr>
        <w:t xml:space="preserve"> </w:t>
      </w:r>
      <w:r w:rsidRPr="00D95746">
        <w:rPr>
          <w:rFonts w:ascii="Tahoma" w:hAnsi="Tahoma" w:cs="Tahoma"/>
        </w:rPr>
        <w:t>priority items</w:t>
      </w:r>
    </w:p>
    <w:p w14:paraId="0D31B9C6" w14:textId="5AA505EC" w:rsidR="00D95746" w:rsidRPr="00D95746" w:rsidRDefault="00EF3E8D" w:rsidP="00D95746">
      <w:pPr>
        <w:pStyle w:val="NoSpacing"/>
        <w:rPr>
          <w:rFonts w:ascii="Tahoma" w:hAnsi="Tahoma" w:cs="Tahoma"/>
        </w:rPr>
      </w:pPr>
      <w:r>
        <w:rPr>
          <w:rFonts w:ascii="Tahoma" w:hAnsi="Tahoma" w:cs="Tahoma"/>
        </w:rPr>
        <w:t xml:space="preserve"> </w:t>
      </w:r>
    </w:p>
    <w:p w14:paraId="3E63A051" w14:textId="155C8604" w:rsidR="00D95746" w:rsidRPr="00D95746" w:rsidRDefault="004E76A2" w:rsidP="004E76A2">
      <w:pPr>
        <w:pStyle w:val="NoSpacing"/>
        <w:rPr>
          <w:rFonts w:ascii="Tahoma" w:hAnsi="Tahoma" w:cs="Tahoma"/>
        </w:rPr>
      </w:pPr>
      <w:r w:rsidRPr="00764980">
        <w:rPr>
          <w:rFonts w:ascii="Tahoma" w:hAnsi="Tahoma" w:cs="Tahoma"/>
          <w:b/>
          <w:bCs/>
        </w:rPr>
        <w:t>(</w:t>
      </w:r>
      <w:r>
        <w:rPr>
          <w:rFonts w:ascii="Tahoma" w:hAnsi="Tahoma" w:cs="Tahoma"/>
          <w:b/>
          <w:bCs/>
        </w:rPr>
        <w:t>5</w:t>
      </w:r>
      <w:r w:rsidRPr="00764980">
        <w:rPr>
          <w:rFonts w:ascii="Tahoma" w:hAnsi="Tahoma" w:cs="Tahoma"/>
          <w:b/>
          <w:bCs/>
        </w:rPr>
        <w:t>)</w:t>
      </w:r>
      <w:r>
        <w:rPr>
          <w:rFonts w:ascii="Tahoma" w:hAnsi="Tahoma" w:cs="Tahoma"/>
        </w:rPr>
        <w:tab/>
      </w:r>
      <w:r w:rsidR="00D95746" w:rsidRPr="00D95746">
        <w:rPr>
          <w:rFonts w:ascii="Tahoma" w:hAnsi="Tahoma" w:cs="Tahoma"/>
        </w:rPr>
        <w:t xml:space="preserve">How would you use a Python list method to remove and return an item at the </w:t>
      </w:r>
      <w:r w:rsidR="004923DB">
        <w:rPr>
          <w:rFonts w:ascii="Tahoma" w:hAnsi="Tahoma" w:cs="Tahoma"/>
        </w:rPr>
        <w:tab/>
      </w:r>
      <w:r w:rsidR="00D95746" w:rsidRPr="00D95746">
        <w:rPr>
          <w:rFonts w:ascii="Tahoma" w:hAnsi="Tahoma" w:cs="Tahoma"/>
        </w:rPr>
        <w:t>front of the queue?</w:t>
      </w:r>
    </w:p>
    <w:p w14:paraId="7B71C5D4" w14:textId="77777777" w:rsidR="00EF3E8D" w:rsidRDefault="00D95746" w:rsidP="00EF3E8D">
      <w:pPr>
        <w:pStyle w:val="NoSpacing"/>
        <w:rPr>
          <w:rFonts w:ascii="Tahoma" w:hAnsi="Tahoma" w:cs="Tahoma"/>
        </w:rPr>
      </w:pPr>
      <w:r w:rsidRPr="00D95746">
        <w:rPr>
          <w:rFonts w:ascii="Tahoma" w:hAnsi="Tahoma" w:cs="Tahoma"/>
        </w:rPr>
        <w:t xml:space="preserve"> </w:t>
      </w:r>
      <w:r w:rsidRPr="00D95746">
        <w:rPr>
          <w:rFonts w:ascii="Tahoma" w:hAnsi="Tahoma" w:cs="Tahoma"/>
        </w:rPr>
        <w:tab/>
      </w:r>
    </w:p>
    <w:p w14:paraId="11E0AD94" w14:textId="631DE196" w:rsidR="00D95746" w:rsidRPr="00D95746" w:rsidRDefault="00EF3E8D" w:rsidP="00D95746">
      <w:pPr>
        <w:pStyle w:val="NoSpacing"/>
        <w:rPr>
          <w:rFonts w:ascii="Tahoma" w:hAnsi="Tahoma" w:cs="Tahoma"/>
        </w:rPr>
      </w:pPr>
      <w:r>
        <w:rPr>
          <w:rFonts w:ascii="Tahoma" w:hAnsi="Tahoma" w:cs="Tahoma"/>
        </w:rPr>
        <w:tab/>
        <w:t>(</w:t>
      </w:r>
      <w:r w:rsidRPr="00D95746">
        <w:rPr>
          <w:rFonts w:ascii="Tahoma" w:hAnsi="Tahoma" w:cs="Tahoma"/>
        </w:rPr>
        <w:t>a</w:t>
      </w:r>
      <w:r>
        <w:rPr>
          <w:rFonts w:ascii="Tahoma" w:hAnsi="Tahoma" w:cs="Tahoma"/>
        </w:rPr>
        <w:t>)</w:t>
      </w:r>
      <w:r w:rsidRPr="00D95746">
        <w:rPr>
          <w:rFonts w:ascii="Tahoma" w:hAnsi="Tahoma" w:cs="Tahoma"/>
        </w:rPr>
        <w:t xml:space="preserve"> </w:t>
      </w:r>
      <w:r w:rsidRPr="00D95746">
        <w:rPr>
          <w:rFonts w:ascii="Tahoma" w:hAnsi="Tahoma" w:cs="Tahoma"/>
        </w:rPr>
        <w:tab/>
      </w:r>
      <w:r w:rsidR="00D95746" w:rsidRPr="00D95746">
        <w:rPr>
          <w:rFonts w:ascii="Tahoma" w:hAnsi="Tahoma" w:cs="Tahoma"/>
        </w:rPr>
        <w:t>peek(</w:t>
      </w:r>
      <w:proofErr w:type="spellStart"/>
      <w:r w:rsidR="00D95746" w:rsidRPr="00D95746">
        <w:rPr>
          <w:rFonts w:ascii="Tahoma" w:hAnsi="Tahoma" w:cs="Tahoma"/>
        </w:rPr>
        <w:t>len</w:t>
      </w:r>
      <w:proofErr w:type="spellEnd"/>
      <w:r w:rsidR="00D95746" w:rsidRPr="00D95746">
        <w:rPr>
          <w:rFonts w:ascii="Tahoma" w:hAnsi="Tahoma" w:cs="Tahoma"/>
        </w:rPr>
        <w:t>(queue)-1)</w:t>
      </w:r>
      <w:r w:rsidR="004923DB">
        <w:rPr>
          <w:rFonts w:ascii="Tahoma" w:hAnsi="Tahoma" w:cs="Tahoma"/>
        </w:rPr>
        <w:tab/>
      </w:r>
      <w:r w:rsidR="004923DB">
        <w:rPr>
          <w:rFonts w:ascii="Tahoma" w:hAnsi="Tahoma" w:cs="Tahoma"/>
        </w:rPr>
        <w:tab/>
      </w:r>
      <w:r>
        <w:rPr>
          <w:rFonts w:ascii="Tahoma" w:hAnsi="Tahoma" w:cs="Tahoma"/>
        </w:rPr>
        <w:t>(</w:t>
      </w:r>
      <w:r w:rsidRPr="00D95746">
        <w:rPr>
          <w:rFonts w:ascii="Tahoma" w:hAnsi="Tahoma" w:cs="Tahoma"/>
        </w:rPr>
        <w:t>b</w:t>
      </w:r>
      <w:r>
        <w:rPr>
          <w:rFonts w:ascii="Tahoma" w:hAnsi="Tahoma" w:cs="Tahoma"/>
        </w:rPr>
        <w:t>)</w:t>
      </w:r>
      <w:r w:rsidRPr="00D95746">
        <w:rPr>
          <w:rFonts w:ascii="Tahoma" w:hAnsi="Tahoma" w:cs="Tahoma"/>
        </w:rPr>
        <w:t xml:space="preserve"> </w:t>
      </w:r>
      <w:r w:rsidRPr="00D95746">
        <w:rPr>
          <w:rFonts w:ascii="Tahoma" w:hAnsi="Tahoma" w:cs="Tahoma"/>
        </w:rPr>
        <w:tab/>
      </w:r>
      <w:r w:rsidR="00D95746" w:rsidRPr="00D95746">
        <w:rPr>
          <w:rFonts w:ascii="Tahoma" w:hAnsi="Tahoma" w:cs="Tahoma"/>
        </w:rPr>
        <w:t>peek(1)</w:t>
      </w:r>
    </w:p>
    <w:p w14:paraId="2CC6D423" w14:textId="77777777" w:rsidR="004923DB" w:rsidRPr="004923DB" w:rsidRDefault="00D95746" w:rsidP="00D95746">
      <w:pPr>
        <w:pStyle w:val="NoSpacing"/>
        <w:rPr>
          <w:rFonts w:ascii="Tahoma" w:hAnsi="Tahoma" w:cs="Tahoma"/>
          <w:sz w:val="2"/>
          <w:szCs w:val="2"/>
        </w:rPr>
      </w:pPr>
      <w:r w:rsidRPr="004923DB">
        <w:rPr>
          <w:rFonts w:ascii="Tahoma" w:hAnsi="Tahoma" w:cs="Tahoma"/>
          <w:sz w:val="2"/>
          <w:szCs w:val="2"/>
        </w:rPr>
        <w:t xml:space="preserve"> </w:t>
      </w:r>
    </w:p>
    <w:p w14:paraId="1F379A7C" w14:textId="04C5A13A" w:rsidR="00D95746" w:rsidRPr="00D95746" w:rsidRDefault="00D95746" w:rsidP="00D95746">
      <w:pPr>
        <w:pStyle w:val="NoSpacing"/>
        <w:rPr>
          <w:rFonts w:ascii="Tahoma" w:hAnsi="Tahoma" w:cs="Tahoma"/>
        </w:rPr>
      </w:pPr>
      <w:r w:rsidRPr="00D95746">
        <w:rPr>
          <w:rFonts w:ascii="Tahoma" w:hAnsi="Tahoma" w:cs="Tahoma"/>
        </w:rPr>
        <w:tab/>
      </w:r>
      <w:r w:rsidR="00EF3E8D" w:rsidRPr="00AB3C9C">
        <w:rPr>
          <w:rFonts w:ascii="Tahoma" w:hAnsi="Tahoma" w:cs="Tahoma"/>
        </w:rPr>
        <w:t xml:space="preserve">(c) </w:t>
      </w:r>
      <w:r w:rsidR="00EF3E8D" w:rsidRPr="00AB3C9C">
        <w:rPr>
          <w:rFonts w:ascii="Tahoma" w:hAnsi="Tahoma" w:cs="Tahoma"/>
        </w:rPr>
        <w:tab/>
      </w:r>
      <w:r w:rsidRPr="00AB3C9C">
        <w:rPr>
          <w:rFonts w:ascii="Tahoma" w:hAnsi="Tahoma" w:cs="Tahoma"/>
        </w:rPr>
        <w:t>pop(</w:t>
      </w:r>
      <w:proofErr w:type="spellStart"/>
      <w:r w:rsidRPr="00AB3C9C">
        <w:rPr>
          <w:rFonts w:ascii="Tahoma" w:hAnsi="Tahoma" w:cs="Tahoma"/>
        </w:rPr>
        <w:t>len</w:t>
      </w:r>
      <w:proofErr w:type="spellEnd"/>
      <w:r w:rsidRPr="00AB3C9C">
        <w:rPr>
          <w:rFonts w:ascii="Tahoma" w:hAnsi="Tahoma" w:cs="Tahoma"/>
        </w:rPr>
        <w:t>(queue)-1)</w:t>
      </w:r>
      <w:r w:rsidR="004923DB" w:rsidRPr="00AB3C9C">
        <w:rPr>
          <w:rFonts w:ascii="Tahoma" w:hAnsi="Tahoma" w:cs="Tahoma"/>
        </w:rPr>
        <w:tab/>
      </w:r>
      <w:r w:rsidR="004923DB">
        <w:rPr>
          <w:rFonts w:ascii="Tahoma" w:hAnsi="Tahoma" w:cs="Tahoma"/>
        </w:rPr>
        <w:tab/>
      </w:r>
      <w:r w:rsidR="00EF3E8D" w:rsidRPr="00AB3C9C">
        <w:rPr>
          <w:rFonts w:ascii="Tahoma" w:hAnsi="Tahoma" w:cs="Tahoma"/>
          <w:b/>
          <w:bCs/>
        </w:rPr>
        <w:t xml:space="preserve">(d) </w:t>
      </w:r>
      <w:r w:rsidR="00EF3E8D" w:rsidRPr="00AB3C9C">
        <w:rPr>
          <w:rFonts w:ascii="Tahoma" w:hAnsi="Tahoma" w:cs="Tahoma"/>
          <w:b/>
          <w:bCs/>
        </w:rPr>
        <w:tab/>
      </w:r>
      <w:r w:rsidRPr="00AB3C9C">
        <w:rPr>
          <w:rFonts w:ascii="Tahoma" w:hAnsi="Tahoma" w:cs="Tahoma"/>
          <w:b/>
          <w:bCs/>
        </w:rPr>
        <w:t>pop(0)</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77777777" w:rsidR="00654A91" w:rsidRDefault="00654A91" w:rsidP="0058292E">
      <w:pPr>
        <w:pStyle w:val="NoSpacing"/>
        <w:rPr>
          <w:rFonts w:ascii="Tahoma" w:hAnsi="Tahoma" w:cs="Tahoma"/>
          <w:b/>
          <w:bCs/>
        </w:rPr>
      </w:pPr>
    </w:p>
    <w:p w14:paraId="70FA4339" w14:textId="08C42DDB" w:rsidR="004E76A2" w:rsidRPr="00D95746" w:rsidRDefault="00B241C0" w:rsidP="004E76A2">
      <w:pPr>
        <w:pStyle w:val="NoSpacing"/>
        <w:rPr>
          <w:rFonts w:ascii="Tahoma" w:hAnsi="Tahoma" w:cs="Tahoma"/>
        </w:rPr>
      </w:pPr>
      <w:r>
        <w:rPr>
          <w:rFonts w:ascii="Tahoma" w:hAnsi="Tahoma" w:cs="Tahoma"/>
          <w:b/>
          <w:bCs/>
        </w:rPr>
        <w:t>(1)</w:t>
      </w:r>
      <w:r>
        <w:rPr>
          <w:rFonts w:ascii="Tahoma" w:hAnsi="Tahoma" w:cs="Tahoma"/>
        </w:rPr>
        <w:tab/>
      </w:r>
      <w:r w:rsidR="004E76A2" w:rsidRPr="00D95746">
        <w:rPr>
          <w:rFonts w:ascii="Tahoma" w:hAnsi="Tahoma" w:cs="Tahoma"/>
        </w:rPr>
        <w:t xml:space="preserve">What is the returned value and the state of the queue after the operation is </w:t>
      </w:r>
      <w:r w:rsidR="00B75347">
        <w:rPr>
          <w:rFonts w:ascii="Tahoma" w:hAnsi="Tahoma" w:cs="Tahoma"/>
        </w:rPr>
        <w:tab/>
      </w:r>
      <w:r w:rsidR="004E76A2" w:rsidRPr="00D95746">
        <w:rPr>
          <w:rFonts w:ascii="Tahoma" w:hAnsi="Tahoma" w:cs="Tahoma"/>
        </w:rPr>
        <w:t>executed?</w:t>
      </w:r>
    </w:p>
    <w:p w14:paraId="04374C3C" w14:textId="77777777" w:rsidR="00B75347" w:rsidRPr="00373CAA" w:rsidRDefault="00B75347" w:rsidP="004E76A2">
      <w:pPr>
        <w:pStyle w:val="NoSpacing"/>
        <w:rPr>
          <w:rFonts w:ascii="Tahoma" w:hAnsi="Tahoma" w:cs="Tahoma"/>
          <w:sz w:val="10"/>
          <w:szCs w:val="10"/>
        </w:rPr>
      </w:pPr>
    </w:p>
    <w:p w14:paraId="4BF1D133" w14:textId="1382FA53" w:rsidR="004E76A2" w:rsidRPr="00D95746" w:rsidRDefault="00B75347" w:rsidP="004E76A2">
      <w:pPr>
        <w:pStyle w:val="NoSpacing"/>
        <w:rPr>
          <w:rFonts w:ascii="Tahoma" w:hAnsi="Tahoma" w:cs="Tahoma"/>
        </w:rPr>
      </w:pPr>
      <w:r>
        <w:rPr>
          <w:rFonts w:ascii="Tahoma" w:hAnsi="Tahoma" w:cs="Tahoma"/>
        </w:rPr>
        <w:tab/>
      </w:r>
      <w:r>
        <w:rPr>
          <w:rFonts w:ascii="Tahoma" w:hAnsi="Tahoma" w:cs="Tahoma"/>
        </w:rPr>
        <w:tab/>
      </w:r>
      <w:r w:rsidR="004E76A2" w:rsidRPr="00D95746">
        <w:rPr>
          <w:rFonts w:ascii="Tahoma" w:hAnsi="Tahoma" w:cs="Tahoma"/>
        </w:rPr>
        <w:t>Current queue state:</w:t>
      </w:r>
      <w:r>
        <w:rPr>
          <w:rFonts w:ascii="Tahoma" w:hAnsi="Tahoma" w:cs="Tahoma"/>
        </w:rPr>
        <w:tab/>
      </w:r>
      <w:r w:rsidR="004E76A2" w:rsidRPr="00792183">
        <w:rPr>
          <w:rFonts w:ascii="Tahoma" w:hAnsi="Tahoma" w:cs="Tahoma"/>
          <w:b/>
          <w:bCs/>
        </w:rPr>
        <w:t>x a z b</w:t>
      </w:r>
    </w:p>
    <w:p w14:paraId="66A9843D" w14:textId="77777777" w:rsidR="00B75347" w:rsidRPr="00373CAA" w:rsidRDefault="00B75347" w:rsidP="004E76A2">
      <w:pPr>
        <w:pStyle w:val="NoSpacing"/>
        <w:rPr>
          <w:rFonts w:ascii="Tahoma" w:hAnsi="Tahoma" w:cs="Tahoma"/>
          <w:sz w:val="10"/>
          <w:szCs w:val="10"/>
        </w:rPr>
      </w:pPr>
      <w:r>
        <w:rPr>
          <w:rFonts w:ascii="Tahoma" w:hAnsi="Tahoma" w:cs="Tahoma"/>
        </w:rPr>
        <w:tab/>
      </w:r>
      <w:r>
        <w:rPr>
          <w:rFonts w:ascii="Tahoma" w:hAnsi="Tahoma" w:cs="Tahoma"/>
        </w:rPr>
        <w:tab/>
      </w:r>
    </w:p>
    <w:p w14:paraId="16F37629" w14:textId="76C9DB03" w:rsidR="004E76A2" w:rsidRDefault="00B75347" w:rsidP="004E76A2">
      <w:pPr>
        <w:pStyle w:val="NoSpacing"/>
        <w:rPr>
          <w:rFonts w:ascii="Tahoma" w:hAnsi="Tahoma" w:cs="Tahoma"/>
          <w:b/>
          <w:bCs/>
        </w:rPr>
      </w:pPr>
      <w:r>
        <w:rPr>
          <w:rFonts w:ascii="Tahoma" w:hAnsi="Tahoma" w:cs="Tahoma"/>
        </w:rPr>
        <w:tab/>
      </w:r>
      <w:r>
        <w:rPr>
          <w:rFonts w:ascii="Tahoma" w:hAnsi="Tahoma" w:cs="Tahoma"/>
        </w:rPr>
        <w:tab/>
        <w:t>Operation:</w:t>
      </w:r>
      <w:r>
        <w:rPr>
          <w:rFonts w:ascii="Tahoma" w:hAnsi="Tahoma" w:cs="Tahoma"/>
        </w:rPr>
        <w:tab/>
      </w:r>
      <w:r>
        <w:rPr>
          <w:rFonts w:ascii="Tahoma" w:hAnsi="Tahoma" w:cs="Tahoma"/>
        </w:rPr>
        <w:tab/>
      </w:r>
      <w:proofErr w:type="spellStart"/>
      <w:r w:rsidR="004E76A2" w:rsidRPr="00792183">
        <w:rPr>
          <w:rFonts w:ascii="Tahoma" w:hAnsi="Tahoma" w:cs="Tahoma"/>
          <w:b/>
          <w:bCs/>
        </w:rPr>
        <w:t>q.peek</w:t>
      </w:r>
      <w:proofErr w:type="spellEnd"/>
      <w:r w:rsidR="004E76A2" w:rsidRPr="00792183">
        <w:rPr>
          <w:rFonts w:ascii="Tahoma" w:hAnsi="Tahoma" w:cs="Tahoma"/>
          <w:b/>
          <w:bCs/>
        </w:rPr>
        <w:t>()</w:t>
      </w:r>
    </w:p>
    <w:p w14:paraId="38E3FC00" w14:textId="5578F7EC" w:rsidR="00FE51B3" w:rsidRDefault="00FE51B3" w:rsidP="004E76A2">
      <w:pPr>
        <w:pStyle w:val="NoSpacing"/>
        <w:rPr>
          <w:rFonts w:ascii="Tahoma" w:hAnsi="Tahoma" w:cs="Tahoma"/>
          <w:b/>
          <w:bCs/>
        </w:rPr>
      </w:pPr>
      <w:r>
        <w:rPr>
          <w:rFonts w:ascii="Tahoma" w:hAnsi="Tahoma" w:cs="Tahoma"/>
          <w:b/>
          <w:bCs/>
        </w:rPr>
        <w:tab/>
      </w:r>
      <w:r>
        <w:rPr>
          <w:rFonts w:ascii="Tahoma" w:hAnsi="Tahoma" w:cs="Tahoma"/>
          <w:b/>
          <w:bCs/>
        </w:rPr>
        <w:tab/>
      </w:r>
    </w:p>
    <w:p w14:paraId="1CCC0023" w14:textId="42A5EE68" w:rsidR="00FE51B3" w:rsidRDefault="00FE51B3" w:rsidP="004E76A2">
      <w:pPr>
        <w:pStyle w:val="NoSpacing"/>
        <w:rPr>
          <w:rFonts w:ascii="Tahoma" w:hAnsi="Tahoma" w:cs="Tahoma"/>
          <w:b/>
          <w:bCs/>
        </w:rPr>
      </w:pPr>
      <w:r>
        <w:rPr>
          <w:rFonts w:ascii="Tahoma" w:hAnsi="Tahoma" w:cs="Tahoma"/>
        </w:rPr>
        <w:tab/>
      </w:r>
      <w:r>
        <w:rPr>
          <w:rFonts w:ascii="Tahoma" w:hAnsi="Tahoma" w:cs="Tahoma"/>
        </w:rPr>
        <w:tab/>
      </w:r>
      <w:r>
        <w:rPr>
          <w:rFonts w:ascii="Tahoma" w:hAnsi="Tahoma" w:cs="Tahoma"/>
          <w:b/>
          <w:bCs/>
        </w:rPr>
        <w:t xml:space="preserve">RETURNS: </w:t>
      </w:r>
      <w:r w:rsidR="001D5540">
        <w:rPr>
          <w:rFonts w:ascii="Tahoma" w:hAnsi="Tahoma" w:cs="Tahoma"/>
          <w:b/>
          <w:bCs/>
        </w:rPr>
        <w:t>x</w:t>
      </w:r>
    </w:p>
    <w:p w14:paraId="17FEC3F6" w14:textId="400CC3EF" w:rsidR="00FE51B3" w:rsidRPr="00FE51B3" w:rsidRDefault="00FE51B3" w:rsidP="004E76A2">
      <w:pPr>
        <w:pStyle w:val="NoSpacing"/>
        <w:rPr>
          <w:rFonts w:ascii="Tahoma" w:hAnsi="Tahoma" w:cs="Tahoma"/>
          <w:b/>
          <w:bCs/>
        </w:rPr>
      </w:pPr>
      <w:r>
        <w:rPr>
          <w:rFonts w:ascii="Tahoma" w:hAnsi="Tahoma" w:cs="Tahoma"/>
          <w:b/>
          <w:bCs/>
        </w:rPr>
        <w:tab/>
      </w:r>
      <w:r>
        <w:rPr>
          <w:rFonts w:ascii="Tahoma" w:hAnsi="Tahoma" w:cs="Tahoma"/>
          <w:b/>
          <w:bCs/>
        </w:rPr>
        <w:tab/>
        <w:t>STATE: x a z b</w:t>
      </w:r>
    </w:p>
    <w:p w14:paraId="1508B433" w14:textId="77777777" w:rsidR="004E76A2" w:rsidRPr="00D95746" w:rsidRDefault="004E76A2" w:rsidP="004E76A2">
      <w:pPr>
        <w:pStyle w:val="NoSpacing"/>
        <w:rPr>
          <w:rFonts w:ascii="Tahoma" w:hAnsi="Tahoma" w:cs="Tahoma"/>
        </w:rPr>
      </w:pPr>
      <w:r w:rsidRPr="00D95746">
        <w:rPr>
          <w:rFonts w:ascii="Tahoma" w:hAnsi="Tahoma" w:cs="Tahoma"/>
        </w:rPr>
        <w:t xml:space="preserve"> </w:t>
      </w:r>
    </w:p>
    <w:p w14:paraId="6F6AE429" w14:textId="6D8DBA74" w:rsidR="004E76A2" w:rsidRDefault="00B75347" w:rsidP="004E76A2">
      <w:pPr>
        <w:pStyle w:val="NoSpacing"/>
        <w:rPr>
          <w:rFonts w:ascii="Tahoma" w:hAnsi="Tahoma" w:cs="Tahoma"/>
        </w:rPr>
      </w:pPr>
      <w:r>
        <w:rPr>
          <w:rFonts w:ascii="Tahoma" w:hAnsi="Tahoma" w:cs="Tahoma"/>
          <w:b/>
          <w:bCs/>
        </w:rPr>
        <w:t>(2)</w:t>
      </w:r>
      <w:r>
        <w:rPr>
          <w:rFonts w:ascii="Tahoma" w:hAnsi="Tahoma" w:cs="Tahoma"/>
        </w:rPr>
        <w:tab/>
      </w:r>
      <w:r w:rsidR="004E76A2" w:rsidRPr="00D95746">
        <w:rPr>
          <w:rFonts w:ascii="Tahoma" w:hAnsi="Tahoma" w:cs="Tahoma"/>
        </w:rPr>
        <w:t xml:space="preserve">In the following code for the add method for a linked queue implementation, </w:t>
      </w:r>
      <w:r>
        <w:rPr>
          <w:rFonts w:ascii="Tahoma" w:hAnsi="Tahoma" w:cs="Tahoma"/>
        </w:rPr>
        <w:tab/>
      </w:r>
      <w:r w:rsidR="004E76A2" w:rsidRPr="00D95746">
        <w:rPr>
          <w:rFonts w:ascii="Tahoma" w:hAnsi="Tahoma" w:cs="Tahoma"/>
        </w:rPr>
        <w:t>what is the missing code?</w:t>
      </w:r>
    </w:p>
    <w:p w14:paraId="3692D924" w14:textId="77777777" w:rsidR="00B75347" w:rsidRPr="00373CAA" w:rsidRDefault="00B75347" w:rsidP="004E76A2">
      <w:pPr>
        <w:pStyle w:val="NoSpacing"/>
        <w:rPr>
          <w:rFonts w:ascii="Tahoma" w:hAnsi="Tahoma" w:cs="Tahoma"/>
          <w:sz w:val="10"/>
          <w:szCs w:val="10"/>
        </w:rPr>
      </w:pPr>
    </w:p>
    <w:p w14:paraId="056AD532" w14:textId="2A1D3FD6" w:rsidR="00B75347" w:rsidRPr="00B75347" w:rsidRDefault="00B75347" w:rsidP="00B75347">
      <w:pPr>
        <w:autoSpaceDE w:val="0"/>
        <w:autoSpaceDN w:val="0"/>
        <w:adjustRightInd w:val="0"/>
        <w:rPr>
          <w:rFonts w:ascii="Consolas" w:hAnsi="Consolas" w:cs="Consolas"/>
          <w:b/>
          <w:bCs/>
          <w:color w:val="000000"/>
        </w:rPr>
      </w:pPr>
      <w:r>
        <w:rPr>
          <w:rFonts w:ascii="Consolas" w:hAnsi="Consolas" w:cs="Consolas"/>
          <w:color w:val="0000FF"/>
          <w:sz w:val="19"/>
          <w:szCs w:val="19"/>
        </w:rPr>
        <w:tab/>
      </w:r>
      <w:r w:rsidRPr="00B75347">
        <w:rPr>
          <w:rFonts w:ascii="Consolas" w:hAnsi="Consolas" w:cs="Consolas"/>
          <w:b/>
          <w:bCs/>
          <w:color w:val="0000FF"/>
        </w:rPr>
        <w:t>def</w:t>
      </w:r>
      <w:r w:rsidRPr="00B75347">
        <w:rPr>
          <w:rFonts w:ascii="Consolas" w:hAnsi="Consolas" w:cs="Consolas"/>
          <w:b/>
          <w:bCs/>
          <w:color w:val="000000"/>
        </w:rPr>
        <w:t xml:space="preserve"> add(</w:t>
      </w:r>
      <w:r w:rsidRPr="00B75347">
        <w:rPr>
          <w:rFonts w:ascii="Consolas" w:hAnsi="Consolas" w:cs="Consolas"/>
          <w:b/>
          <w:bCs/>
          <w:color w:val="808080"/>
        </w:rPr>
        <w:t>self</w:t>
      </w:r>
      <w:r w:rsidRPr="00B75347">
        <w:rPr>
          <w:rFonts w:ascii="Consolas" w:hAnsi="Consolas" w:cs="Consolas"/>
          <w:b/>
          <w:bCs/>
          <w:color w:val="000000"/>
        </w:rPr>
        <w:t xml:space="preserve">, </w:t>
      </w:r>
      <w:proofErr w:type="spellStart"/>
      <w:r w:rsidRPr="00B75347">
        <w:rPr>
          <w:rFonts w:ascii="Consolas" w:hAnsi="Consolas" w:cs="Consolas"/>
          <w:b/>
          <w:bCs/>
          <w:color w:val="808080"/>
        </w:rPr>
        <w:t>newItem</w:t>
      </w:r>
      <w:proofErr w:type="spellEnd"/>
      <w:r w:rsidRPr="00B75347">
        <w:rPr>
          <w:rFonts w:ascii="Consolas" w:hAnsi="Consolas" w:cs="Consolas"/>
          <w:b/>
          <w:bCs/>
          <w:color w:val="000000"/>
        </w:rPr>
        <w:t>) :</w:t>
      </w:r>
    </w:p>
    <w:p w14:paraId="6E818BF8" w14:textId="3E261E17" w:rsidR="00B75347" w:rsidRP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lastRenderedPageBreak/>
        <w:tab/>
        <w:t xml:space="preserve">    </w:t>
      </w:r>
      <w:proofErr w:type="spellStart"/>
      <w:r w:rsidRPr="00B75347">
        <w:rPr>
          <w:rFonts w:ascii="Consolas" w:hAnsi="Consolas" w:cs="Consolas"/>
          <w:b/>
          <w:bCs/>
          <w:color w:val="000000"/>
        </w:rPr>
        <w:t>newNode</w:t>
      </w:r>
      <w:proofErr w:type="spellEnd"/>
      <w:r w:rsidRPr="00B75347">
        <w:rPr>
          <w:rFonts w:ascii="Consolas" w:hAnsi="Consolas" w:cs="Consolas"/>
          <w:b/>
          <w:bCs/>
          <w:color w:val="000000"/>
        </w:rPr>
        <w:t xml:space="preserve"> = Node(</w:t>
      </w:r>
      <w:proofErr w:type="spellStart"/>
      <w:r w:rsidRPr="00B75347">
        <w:rPr>
          <w:rFonts w:ascii="Consolas" w:hAnsi="Consolas" w:cs="Consolas"/>
          <w:b/>
          <w:bCs/>
          <w:color w:val="808080"/>
        </w:rPr>
        <w:t>newItem</w:t>
      </w:r>
      <w:proofErr w:type="spellEnd"/>
      <w:r w:rsidRPr="00B75347">
        <w:rPr>
          <w:rFonts w:ascii="Consolas" w:hAnsi="Consolas" w:cs="Consolas"/>
          <w:b/>
          <w:bCs/>
          <w:color w:val="000000"/>
        </w:rPr>
        <w:t xml:space="preserve">, </w:t>
      </w:r>
      <w:r w:rsidRPr="00B75347">
        <w:rPr>
          <w:rFonts w:ascii="Consolas" w:hAnsi="Consolas" w:cs="Consolas"/>
          <w:b/>
          <w:bCs/>
          <w:color w:val="0000FF"/>
        </w:rPr>
        <w:t>None</w:t>
      </w:r>
      <w:r w:rsidRPr="00B75347">
        <w:rPr>
          <w:rFonts w:ascii="Consolas" w:hAnsi="Consolas" w:cs="Consolas"/>
          <w:b/>
          <w:bCs/>
          <w:color w:val="000000"/>
        </w:rPr>
        <w:t>)</w:t>
      </w:r>
    </w:p>
    <w:p w14:paraId="7AE39AC2" w14:textId="2B717A96" w:rsidR="00B75347" w:rsidRP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tab/>
        <w:t xml:space="preserve">    </w:t>
      </w:r>
      <w:r w:rsidRPr="00B75347">
        <w:rPr>
          <w:rFonts w:ascii="Consolas" w:hAnsi="Consolas" w:cs="Consolas"/>
          <w:b/>
          <w:bCs/>
          <w:color w:val="0000FF"/>
        </w:rPr>
        <w:t>if</w:t>
      </w:r>
      <w:r w:rsidRPr="00B75347">
        <w:rPr>
          <w:rFonts w:ascii="Consolas" w:hAnsi="Consolas" w:cs="Consolas"/>
          <w:b/>
          <w:bCs/>
          <w:color w:val="000000"/>
        </w:rPr>
        <w:t xml:space="preserve"> </w:t>
      </w:r>
      <w:proofErr w:type="spellStart"/>
      <w:r w:rsidRPr="00B75347">
        <w:rPr>
          <w:rFonts w:ascii="Consolas" w:hAnsi="Consolas" w:cs="Consolas"/>
          <w:b/>
          <w:bCs/>
          <w:color w:val="808080"/>
        </w:rPr>
        <w:t>self</w:t>
      </w:r>
      <w:r w:rsidRPr="00B75347">
        <w:rPr>
          <w:rFonts w:ascii="Consolas" w:hAnsi="Consolas" w:cs="Consolas"/>
          <w:b/>
          <w:bCs/>
          <w:color w:val="000000"/>
        </w:rPr>
        <w:t>.isEmpty</w:t>
      </w:r>
      <w:proofErr w:type="spellEnd"/>
      <w:r w:rsidRPr="00B75347">
        <w:rPr>
          <w:rFonts w:ascii="Consolas" w:hAnsi="Consolas" w:cs="Consolas"/>
          <w:b/>
          <w:bCs/>
          <w:color w:val="000000"/>
        </w:rPr>
        <w:t>()</w:t>
      </w:r>
      <w:r>
        <w:rPr>
          <w:rFonts w:ascii="Consolas" w:hAnsi="Consolas" w:cs="Consolas"/>
          <w:b/>
          <w:bCs/>
          <w:color w:val="000000"/>
        </w:rPr>
        <w:t xml:space="preserve"> </w:t>
      </w:r>
      <w:r w:rsidRPr="00B75347">
        <w:rPr>
          <w:rFonts w:ascii="Consolas" w:hAnsi="Consolas" w:cs="Consolas"/>
          <w:b/>
          <w:bCs/>
          <w:color w:val="000000"/>
        </w:rPr>
        <w:t>:</w:t>
      </w:r>
    </w:p>
    <w:p w14:paraId="08B4F373" w14:textId="2DD15489" w:rsidR="00B75347" w:rsidRP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tab/>
        <w:t xml:space="preserve">        </w:t>
      </w:r>
      <w:proofErr w:type="spellStart"/>
      <w:r w:rsidRPr="00B75347">
        <w:rPr>
          <w:rFonts w:ascii="Consolas" w:hAnsi="Consolas" w:cs="Consolas"/>
          <w:b/>
          <w:bCs/>
          <w:color w:val="808080"/>
        </w:rPr>
        <w:t>self</w:t>
      </w:r>
      <w:r w:rsidRPr="00B75347">
        <w:rPr>
          <w:rFonts w:ascii="Consolas" w:hAnsi="Consolas" w:cs="Consolas"/>
          <w:b/>
          <w:bCs/>
          <w:color w:val="000000"/>
        </w:rPr>
        <w:t>.front</w:t>
      </w:r>
      <w:proofErr w:type="spellEnd"/>
      <w:r w:rsidRPr="00B75347">
        <w:rPr>
          <w:rFonts w:ascii="Consolas" w:hAnsi="Consolas" w:cs="Consolas"/>
          <w:b/>
          <w:bCs/>
          <w:color w:val="000000"/>
        </w:rPr>
        <w:t xml:space="preserve"> = </w:t>
      </w:r>
      <w:proofErr w:type="spellStart"/>
      <w:r w:rsidRPr="00B75347">
        <w:rPr>
          <w:rFonts w:ascii="Consolas" w:hAnsi="Consolas" w:cs="Consolas"/>
          <w:b/>
          <w:bCs/>
          <w:color w:val="000000"/>
        </w:rPr>
        <w:t>newNode</w:t>
      </w:r>
      <w:proofErr w:type="spellEnd"/>
    </w:p>
    <w:p w14:paraId="20EC36B4" w14:textId="65EF6137" w:rsidR="00B75347" w:rsidRP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tab/>
        <w:t xml:space="preserve">    </w:t>
      </w:r>
      <w:r w:rsidRPr="00B75347">
        <w:rPr>
          <w:rFonts w:ascii="Consolas" w:hAnsi="Consolas" w:cs="Consolas"/>
          <w:b/>
          <w:bCs/>
          <w:color w:val="0000FF"/>
        </w:rPr>
        <w:t>else</w:t>
      </w:r>
      <w:r>
        <w:rPr>
          <w:rFonts w:ascii="Consolas" w:hAnsi="Consolas" w:cs="Consolas"/>
          <w:b/>
          <w:bCs/>
          <w:color w:val="0000FF"/>
        </w:rPr>
        <w:t xml:space="preserve"> </w:t>
      </w:r>
      <w:r w:rsidRPr="00B75347">
        <w:rPr>
          <w:rFonts w:ascii="Consolas" w:hAnsi="Consolas" w:cs="Consolas"/>
          <w:b/>
          <w:bCs/>
          <w:color w:val="000000"/>
        </w:rPr>
        <w:t>:</w:t>
      </w:r>
    </w:p>
    <w:p w14:paraId="20FB6C83" w14:textId="09073A86" w:rsidR="00B75347" w:rsidRP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tab/>
      </w:r>
      <w:r>
        <w:rPr>
          <w:rFonts w:ascii="Consolas" w:hAnsi="Consolas" w:cs="Consolas"/>
          <w:b/>
          <w:bCs/>
          <w:color w:val="000000"/>
        </w:rPr>
        <w:t xml:space="preserve">        </w:t>
      </w:r>
      <w:proofErr w:type="spellStart"/>
      <w:r w:rsidRPr="00B75347">
        <w:rPr>
          <w:rFonts w:ascii="Consolas" w:hAnsi="Consolas" w:cs="Consolas"/>
          <w:b/>
          <w:bCs/>
          <w:color w:val="808080"/>
        </w:rPr>
        <w:t>self</w:t>
      </w:r>
      <w:r w:rsidRPr="00B75347">
        <w:rPr>
          <w:rFonts w:ascii="Consolas" w:hAnsi="Consolas" w:cs="Consolas"/>
          <w:b/>
          <w:bCs/>
          <w:color w:val="000000"/>
        </w:rPr>
        <w:t>.rear.next</w:t>
      </w:r>
      <w:proofErr w:type="spellEnd"/>
      <w:r w:rsidRPr="00B75347">
        <w:rPr>
          <w:rFonts w:ascii="Consolas" w:hAnsi="Consolas" w:cs="Consolas"/>
          <w:b/>
          <w:bCs/>
          <w:color w:val="000000"/>
        </w:rPr>
        <w:t xml:space="preserve"> = </w:t>
      </w:r>
      <w:proofErr w:type="spellStart"/>
      <w:r w:rsidRPr="00B75347">
        <w:rPr>
          <w:rFonts w:ascii="Consolas" w:hAnsi="Consolas" w:cs="Consolas"/>
          <w:b/>
          <w:bCs/>
          <w:color w:val="000000"/>
        </w:rPr>
        <w:t>newNode</w:t>
      </w:r>
      <w:proofErr w:type="spellEnd"/>
    </w:p>
    <w:p w14:paraId="687E9E40" w14:textId="0EFF0CEF" w:rsidR="00B75347" w:rsidRP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tab/>
      </w:r>
      <w:r>
        <w:rPr>
          <w:rFonts w:ascii="Consolas" w:hAnsi="Consolas" w:cs="Consolas"/>
          <w:b/>
          <w:bCs/>
          <w:color w:val="000000"/>
        </w:rPr>
        <w:t xml:space="preserve">        </w:t>
      </w:r>
      <w:r w:rsidRPr="00B75347">
        <w:rPr>
          <w:rFonts w:ascii="Consolas" w:hAnsi="Consolas" w:cs="Consolas"/>
          <w:b/>
          <w:bCs/>
          <w:color w:val="008000"/>
        </w:rPr>
        <w:t># &lt;missing code&gt;</w:t>
      </w:r>
    </w:p>
    <w:p w14:paraId="5C89F416" w14:textId="0CC5B950" w:rsidR="00B75347" w:rsidRDefault="00B75347" w:rsidP="00B75347">
      <w:pPr>
        <w:autoSpaceDE w:val="0"/>
        <w:autoSpaceDN w:val="0"/>
        <w:adjustRightInd w:val="0"/>
        <w:rPr>
          <w:rFonts w:ascii="Consolas" w:hAnsi="Consolas" w:cs="Consolas"/>
          <w:b/>
          <w:bCs/>
          <w:color w:val="000000"/>
        </w:rPr>
      </w:pPr>
      <w:r w:rsidRPr="00B75347">
        <w:rPr>
          <w:rFonts w:ascii="Consolas" w:hAnsi="Consolas" w:cs="Consolas"/>
          <w:b/>
          <w:bCs/>
          <w:color w:val="000000"/>
        </w:rPr>
        <w:tab/>
        <w:t xml:space="preserve">    </w:t>
      </w:r>
      <w:proofErr w:type="spellStart"/>
      <w:r w:rsidRPr="00B75347">
        <w:rPr>
          <w:rFonts w:ascii="Consolas" w:hAnsi="Consolas" w:cs="Consolas"/>
          <w:b/>
          <w:bCs/>
          <w:color w:val="808080"/>
        </w:rPr>
        <w:t>self</w:t>
      </w:r>
      <w:r w:rsidRPr="00B75347">
        <w:rPr>
          <w:rFonts w:ascii="Consolas" w:hAnsi="Consolas" w:cs="Consolas"/>
          <w:b/>
          <w:bCs/>
          <w:color w:val="000000"/>
        </w:rPr>
        <w:t>.size</w:t>
      </w:r>
      <w:proofErr w:type="spellEnd"/>
      <w:r w:rsidRPr="00B75347">
        <w:rPr>
          <w:rFonts w:ascii="Consolas" w:hAnsi="Consolas" w:cs="Consolas"/>
          <w:b/>
          <w:bCs/>
          <w:color w:val="000000"/>
        </w:rPr>
        <w:t xml:space="preserve"> += 1</w:t>
      </w:r>
    </w:p>
    <w:p w14:paraId="1862EEE8" w14:textId="2B02BA80" w:rsidR="001D5540" w:rsidRDefault="001D5540" w:rsidP="00B75347">
      <w:pPr>
        <w:autoSpaceDE w:val="0"/>
        <w:autoSpaceDN w:val="0"/>
        <w:adjustRightInd w:val="0"/>
        <w:rPr>
          <w:rFonts w:ascii="Consolas" w:hAnsi="Consolas" w:cs="Consolas"/>
          <w:b/>
          <w:bCs/>
          <w:color w:val="000000"/>
        </w:rPr>
      </w:pPr>
    </w:p>
    <w:p w14:paraId="22B97BC5" w14:textId="189ABF91" w:rsidR="001D5540" w:rsidRPr="001D5540" w:rsidRDefault="001D5540" w:rsidP="00B75347">
      <w:pPr>
        <w:autoSpaceDE w:val="0"/>
        <w:autoSpaceDN w:val="0"/>
        <w:adjustRightInd w:val="0"/>
        <w:rPr>
          <w:rFonts w:ascii="Consolas" w:hAnsi="Consolas" w:cs="Consolas"/>
          <w:b/>
          <w:bCs/>
          <w:color w:val="000000"/>
        </w:rPr>
      </w:pPr>
      <w:r>
        <w:rPr>
          <w:rFonts w:ascii="Consolas" w:hAnsi="Consolas" w:cs="Consolas"/>
          <w:b/>
          <w:bCs/>
          <w:color w:val="000000"/>
        </w:rPr>
        <w:t xml:space="preserve">COPY / PASTE from ADD method from my implementation of a </w:t>
      </w:r>
      <w:proofErr w:type="spellStart"/>
      <w:r>
        <w:rPr>
          <w:rFonts w:ascii="Consolas" w:hAnsi="Consolas" w:cs="Consolas"/>
          <w:b/>
          <w:bCs/>
          <w:color w:val="000000"/>
        </w:rPr>
        <w:t>LinkedQueue</w:t>
      </w:r>
      <w:proofErr w:type="spellEnd"/>
      <w:r>
        <w:rPr>
          <w:rFonts w:ascii="Consolas" w:hAnsi="Consolas" w:cs="Consolas"/>
          <w:b/>
          <w:bCs/>
          <w:color w:val="000000"/>
        </w:rPr>
        <w:t xml:space="preserve"> class, following Lambert’s example (the snippet above is missing the “</w:t>
      </w:r>
      <w:proofErr w:type="spellStart"/>
      <w:r>
        <w:rPr>
          <w:rFonts w:ascii="Consolas" w:hAnsi="Consolas" w:cs="Consolas"/>
          <w:b/>
          <w:bCs/>
          <w:color w:val="000000"/>
        </w:rPr>
        <w:t>self.rear</w:t>
      </w:r>
      <w:proofErr w:type="spellEnd"/>
      <w:r>
        <w:rPr>
          <w:rFonts w:ascii="Consolas" w:hAnsi="Consolas" w:cs="Consolas"/>
          <w:b/>
          <w:bCs/>
          <w:color w:val="000000"/>
        </w:rPr>
        <w:t xml:space="preserve"> = </w:t>
      </w:r>
      <w:proofErr w:type="spellStart"/>
      <w:r>
        <w:rPr>
          <w:rFonts w:ascii="Consolas" w:hAnsi="Consolas" w:cs="Consolas"/>
          <w:b/>
          <w:bCs/>
          <w:color w:val="000000"/>
        </w:rPr>
        <w:t>newNode</w:t>
      </w:r>
      <w:proofErr w:type="spellEnd"/>
      <w:r>
        <w:rPr>
          <w:rFonts w:ascii="Consolas" w:hAnsi="Consolas" w:cs="Consolas"/>
          <w:b/>
          <w:bCs/>
          <w:color w:val="000000"/>
        </w:rPr>
        <w:t>” line):</w:t>
      </w:r>
    </w:p>
    <w:p w14:paraId="4B495C8F" w14:textId="5870B0A4" w:rsidR="001D5540" w:rsidRDefault="001D5540" w:rsidP="00B75347">
      <w:pPr>
        <w:autoSpaceDE w:val="0"/>
        <w:autoSpaceDN w:val="0"/>
        <w:adjustRightInd w:val="0"/>
        <w:rPr>
          <w:rFonts w:ascii="Consolas" w:hAnsi="Consolas" w:cs="Consolas"/>
          <w:b/>
          <w:bCs/>
          <w:color w:val="000000"/>
        </w:rPr>
      </w:pPr>
    </w:p>
    <w:p w14:paraId="49720B42"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r w:rsidRPr="001D5540">
        <w:rPr>
          <w:rFonts w:ascii="Menlo" w:hAnsi="Menlo" w:cs="Menlo"/>
          <w:color w:val="C678DD"/>
          <w:sz w:val="18"/>
          <w:szCs w:val="18"/>
        </w:rPr>
        <w:t>def</w:t>
      </w:r>
      <w:r w:rsidRPr="001D5540">
        <w:rPr>
          <w:rFonts w:ascii="Menlo" w:hAnsi="Menlo" w:cs="Menlo"/>
          <w:color w:val="ABB2BF"/>
          <w:sz w:val="18"/>
          <w:szCs w:val="18"/>
        </w:rPr>
        <w:t xml:space="preserve"> </w:t>
      </w:r>
      <w:r w:rsidRPr="001D5540">
        <w:rPr>
          <w:rFonts w:ascii="Menlo" w:hAnsi="Menlo" w:cs="Menlo"/>
          <w:color w:val="61AFEF"/>
          <w:sz w:val="18"/>
          <w:szCs w:val="18"/>
        </w:rPr>
        <w:t>add</w:t>
      </w:r>
      <w:r w:rsidRPr="001D5540">
        <w:rPr>
          <w:rFonts w:ascii="Menlo" w:hAnsi="Menlo" w:cs="Menlo"/>
          <w:color w:val="ABB2BF"/>
          <w:sz w:val="18"/>
          <w:szCs w:val="18"/>
        </w:rPr>
        <w:t>(</w:t>
      </w:r>
      <w:r w:rsidRPr="001D5540">
        <w:rPr>
          <w:rFonts w:ascii="Menlo" w:hAnsi="Menlo" w:cs="Menlo"/>
          <w:i/>
          <w:iCs/>
          <w:color w:val="E5C07B"/>
          <w:sz w:val="18"/>
          <w:szCs w:val="18"/>
        </w:rPr>
        <w:t>self</w:t>
      </w:r>
      <w:r w:rsidRPr="001D5540">
        <w:rPr>
          <w:rFonts w:ascii="Menlo" w:hAnsi="Menlo" w:cs="Menlo"/>
          <w:color w:val="ABB2BF"/>
          <w:sz w:val="18"/>
          <w:szCs w:val="18"/>
        </w:rPr>
        <w:t xml:space="preserve">, </w:t>
      </w:r>
      <w:proofErr w:type="spellStart"/>
      <w:r w:rsidRPr="001D5540">
        <w:rPr>
          <w:rFonts w:ascii="Menlo" w:hAnsi="Menlo" w:cs="Menlo"/>
          <w:i/>
          <w:iCs/>
          <w:color w:val="E06C75"/>
          <w:sz w:val="18"/>
          <w:szCs w:val="18"/>
        </w:rPr>
        <w:t>newItem</w:t>
      </w:r>
      <w:proofErr w:type="spellEnd"/>
      <w:r w:rsidRPr="001D5540">
        <w:rPr>
          <w:rFonts w:ascii="Menlo" w:hAnsi="Menlo" w:cs="Menlo"/>
          <w:color w:val="ABB2BF"/>
          <w:sz w:val="18"/>
          <w:szCs w:val="18"/>
        </w:rPr>
        <w:t>):</w:t>
      </w:r>
    </w:p>
    <w:p w14:paraId="3726B746"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proofErr w:type="spellStart"/>
      <w:r w:rsidRPr="001D5540">
        <w:rPr>
          <w:rFonts w:ascii="Menlo" w:hAnsi="Menlo" w:cs="Menlo"/>
          <w:color w:val="E06C75"/>
          <w:sz w:val="18"/>
          <w:szCs w:val="18"/>
        </w:rPr>
        <w:t>newNode</w:t>
      </w:r>
      <w:proofErr w:type="spellEnd"/>
      <w:r w:rsidRPr="001D5540">
        <w:rPr>
          <w:rFonts w:ascii="Menlo" w:hAnsi="Menlo" w:cs="Menlo"/>
          <w:color w:val="ABB2BF"/>
          <w:sz w:val="18"/>
          <w:szCs w:val="18"/>
        </w:rPr>
        <w:t xml:space="preserve"> </w:t>
      </w:r>
      <w:r w:rsidRPr="001D5540">
        <w:rPr>
          <w:rFonts w:ascii="Menlo" w:hAnsi="Menlo" w:cs="Menlo"/>
          <w:color w:val="56B6C2"/>
          <w:sz w:val="18"/>
          <w:szCs w:val="18"/>
        </w:rPr>
        <w:t>=</w:t>
      </w:r>
      <w:r w:rsidRPr="001D5540">
        <w:rPr>
          <w:rFonts w:ascii="Menlo" w:hAnsi="Menlo" w:cs="Menlo"/>
          <w:color w:val="ABB2BF"/>
          <w:sz w:val="18"/>
          <w:szCs w:val="18"/>
        </w:rPr>
        <w:t xml:space="preserve"> </w:t>
      </w:r>
      <w:r w:rsidRPr="001D5540">
        <w:rPr>
          <w:rFonts w:ascii="Menlo" w:hAnsi="Menlo" w:cs="Menlo"/>
          <w:color w:val="E5C07B"/>
          <w:sz w:val="18"/>
          <w:szCs w:val="18"/>
        </w:rPr>
        <w:t>Node</w:t>
      </w:r>
      <w:r w:rsidRPr="001D5540">
        <w:rPr>
          <w:rFonts w:ascii="Menlo" w:hAnsi="Menlo" w:cs="Menlo"/>
          <w:color w:val="ABB2BF"/>
          <w:sz w:val="18"/>
          <w:szCs w:val="18"/>
        </w:rPr>
        <w:t>(</w:t>
      </w:r>
      <w:proofErr w:type="spellStart"/>
      <w:r w:rsidRPr="001D5540">
        <w:rPr>
          <w:rFonts w:ascii="Menlo" w:hAnsi="Menlo" w:cs="Menlo"/>
          <w:i/>
          <w:iCs/>
          <w:color w:val="E06C75"/>
          <w:sz w:val="18"/>
          <w:szCs w:val="18"/>
        </w:rPr>
        <w:t>newItem</w:t>
      </w:r>
      <w:proofErr w:type="spellEnd"/>
      <w:r w:rsidRPr="001D5540">
        <w:rPr>
          <w:rFonts w:ascii="Menlo" w:hAnsi="Menlo" w:cs="Menlo"/>
          <w:color w:val="ABB2BF"/>
          <w:sz w:val="18"/>
          <w:szCs w:val="18"/>
        </w:rPr>
        <w:t xml:space="preserve">, </w:t>
      </w:r>
      <w:r w:rsidRPr="001D5540">
        <w:rPr>
          <w:rFonts w:ascii="Menlo" w:hAnsi="Menlo" w:cs="Menlo"/>
          <w:color w:val="D19A66"/>
          <w:sz w:val="18"/>
          <w:szCs w:val="18"/>
        </w:rPr>
        <w:t>None</w:t>
      </w:r>
      <w:r w:rsidRPr="001D5540">
        <w:rPr>
          <w:rFonts w:ascii="Menlo" w:hAnsi="Menlo" w:cs="Menlo"/>
          <w:color w:val="ABB2BF"/>
          <w:sz w:val="18"/>
          <w:szCs w:val="18"/>
        </w:rPr>
        <w:t>)</w:t>
      </w:r>
    </w:p>
    <w:p w14:paraId="6351B92A"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r w:rsidRPr="001D5540">
        <w:rPr>
          <w:rFonts w:ascii="Menlo" w:hAnsi="Menlo" w:cs="Menlo"/>
          <w:i/>
          <w:iCs/>
          <w:color w:val="C678DD"/>
          <w:sz w:val="18"/>
          <w:szCs w:val="18"/>
        </w:rPr>
        <w:t>if</w:t>
      </w:r>
      <w:r w:rsidRPr="001D5540">
        <w:rPr>
          <w:rFonts w:ascii="Menlo" w:hAnsi="Menlo" w:cs="Menlo"/>
          <w:color w:val="ABB2BF"/>
          <w:sz w:val="18"/>
          <w:szCs w:val="18"/>
        </w:rPr>
        <w:t xml:space="preserve"> </w:t>
      </w:r>
      <w:proofErr w:type="spellStart"/>
      <w:r w:rsidRPr="001D5540">
        <w:rPr>
          <w:rFonts w:ascii="Menlo" w:hAnsi="Menlo" w:cs="Menlo"/>
          <w:i/>
          <w:iCs/>
          <w:color w:val="E5C07B"/>
          <w:sz w:val="18"/>
          <w:szCs w:val="18"/>
        </w:rPr>
        <w:t>self</w:t>
      </w:r>
      <w:r w:rsidRPr="001D5540">
        <w:rPr>
          <w:rFonts w:ascii="Menlo" w:hAnsi="Menlo" w:cs="Menlo"/>
          <w:color w:val="ABB2BF"/>
          <w:sz w:val="18"/>
          <w:szCs w:val="18"/>
        </w:rPr>
        <w:t>.</w:t>
      </w:r>
      <w:r w:rsidRPr="001D5540">
        <w:rPr>
          <w:rFonts w:ascii="Menlo" w:hAnsi="Menlo" w:cs="Menlo"/>
          <w:color w:val="61AFEF"/>
          <w:sz w:val="18"/>
          <w:szCs w:val="18"/>
        </w:rPr>
        <w:t>isEmpty</w:t>
      </w:r>
      <w:proofErr w:type="spellEnd"/>
      <w:r w:rsidRPr="001D5540">
        <w:rPr>
          <w:rFonts w:ascii="Menlo" w:hAnsi="Menlo" w:cs="Menlo"/>
          <w:color w:val="ABB2BF"/>
          <w:sz w:val="18"/>
          <w:szCs w:val="18"/>
        </w:rPr>
        <w:t>():</w:t>
      </w:r>
    </w:p>
    <w:p w14:paraId="51397E10"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proofErr w:type="spellStart"/>
      <w:r w:rsidRPr="001D5540">
        <w:rPr>
          <w:rFonts w:ascii="Menlo" w:hAnsi="Menlo" w:cs="Menlo"/>
          <w:i/>
          <w:iCs/>
          <w:color w:val="E5C07B"/>
          <w:sz w:val="18"/>
          <w:szCs w:val="18"/>
        </w:rPr>
        <w:t>self</w:t>
      </w:r>
      <w:r w:rsidRPr="001D5540">
        <w:rPr>
          <w:rFonts w:ascii="Menlo" w:hAnsi="Menlo" w:cs="Menlo"/>
          <w:color w:val="ABB2BF"/>
          <w:sz w:val="18"/>
          <w:szCs w:val="18"/>
        </w:rPr>
        <w:t>.</w:t>
      </w:r>
      <w:r w:rsidRPr="001D5540">
        <w:rPr>
          <w:rFonts w:ascii="Menlo" w:hAnsi="Menlo" w:cs="Menlo"/>
          <w:color w:val="E06C75"/>
          <w:sz w:val="18"/>
          <w:szCs w:val="18"/>
        </w:rPr>
        <w:t>front</w:t>
      </w:r>
      <w:proofErr w:type="spellEnd"/>
      <w:r w:rsidRPr="001D5540">
        <w:rPr>
          <w:rFonts w:ascii="Menlo" w:hAnsi="Menlo" w:cs="Menlo"/>
          <w:color w:val="ABB2BF"/>
          <w:sz w:val="18"/>
          <w:szCs w:val="18"/>
        </w:rPr>
        <w:t xml:space="preserve"> </w:t>
      </w:r>
      <w:r w:rsidRPr="001D5540">
        <w:rPr>
          <w:rFonts w:ascii="Menlo" w:hAnsi="Menlo" w:cs="Menlo"/>
          <w:color w:val="56B6C2"/>
          <w:sz w:val="18"/>
          <w:szCs w:val="18"/>
        </w:rPr>
        <w:t>=</w:t>
      </w:r>
      <w:r w:rsidRPr="001D5540">
        <w:rPr>
          <w:rFonts w:ascii="Menlo" w:hAnsi="Menlo" w:cs="Menlo"/>
          <w:color w:val="ABB2BF"/>
          <w:sz w:val="18"/>
          <w:szCs w:val="18"/>
        </w:rPr>
        <w:t xml:space="preserve"> </w:t>
      </w:r>
      <w:proofErr w:type="spellStart"/>
      <w:r w:rsidRPr="001D5540">
        <w:rPr>
          <w:rFonts w:ascii="Menlo" w:hAnsi="Menlo" w:cs="Menlo"/>
          <w:color w:val="E06C75"/>
          <w:sz w:val="18"/>
          <w:szCs w:val="18"/>
        </w:rPr>
        <w:t>newNode</w:t>
      </w:r>
      <w:proofErr w:type="spellEnd"/>
    </w:p>
    <w:p w14:paraId="25A604AE"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r w:rsidRPr="001D5540">
        <w:rPr>
          <w:rFonts w:ascii="Menlo" w:hAnsi="Menlo" w:cs="Menlo"/>
          <w:i/>
          <w:iCs/>
          <w:color w:val="C678DD"/>
          <w:sz w:val="18"/>
          <w:szCs w:val="18"/>
        </w:rPr>
        <w:t>else</w:t>
      </w:r>
      <w:r w:rsidRPr="001D5540">
        <w:rPr>
          <w:rFonts w:ascii="Menlo" w:hAnsi="Menlo" w:cs="Menlo"/>
          <w:color w:val="ABB2BF"/>
          <w:sz w:val="18"/>
          <w:szCs w:val="18"/>
        </w:rPr>
        <w:t>:</w:t>
      </w:r>
    </w:p>
    <w:p w14:paraId="6D0E4B05"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proofErr w:type="spellStart"/>
      <w:r w:rsidRPr="001D5540">
        <w:rPr>
          <w:rFonts w:ascii="Menlo" w:hAnsi="Menlo" w:cs="Menlo"/>
          <w:i/>
          <w:iCs/>
          <w:color w:val="E5C07B"/>
          <w:sz w:val="18"/>
          <w:szCs w:val="18"/>
        </w:rPr>
        <w:t>self</w:t>
      </w:r>
      <w:r w:rsidRPr="001D5540">
        <w:rPr>
          <w:rFonts w:ascii="Menlo" w:hAnsi="Menlo" w:cs="Menlo"/>
          <w:color w:val="ABB2BF"/>
          <w:sz w:val="18"/>
          <w:szCs w:val="18"/>
        </w:rPr>
        <w:t>.</w:t>
      </w:r>
      <w:r w:rsidRPr="001D5540">
        <w:rPr>
          <w:rFonts w:ascii="Menlo" w:hAnsi="Menlo" w:cs="Menlo"/>
          <w:color w:val="E06C75"/>
          <w:sz w:val="18"/>
          <w:szCs w:val="18"/>
        </w:rPr>
        <w:t>rear</w:t>
      </w:r>
      <w:r w:rsidRPr="001D5540">
        <w:rPr>
          <w:rFonts w:ascii="Menlo" w:hAnsi="Menlo" w:cs="Menlo"/>
          <w:color w:val="ABB2BF"/>
          <w:sz w:val="18"/>
          <w:szCs w:val="18"/>
        </w:rPr>
        <w:t>.</w:t>
      </w:r>
      <w:r w:rsidRPr="001D5540">
        <w:rPr>
          <w:rFonts w:ascii="Menlo" w:hAnsi="Menlo" w:cs="Menlo"/>
          <w:color w:val="E06C75"/>
          <w:sz w:val="18"/>
          <w:szCs w:val="18"/>
        </w:rPr>
        <w:t>next</w:t>
      </w:r>
      <w:proofErr w:type="spellEnd"/>
      <w:r w:rsidRPr="001D5540">
        <w:rPr>
          <w:rFonts w:ascii="Menlo" w:hAnsi="Menlo" w:cs="Menlo"/>
          <w:color w:val="ABB2BF"/>
          <w:sz w:val="18"/>
          <w:szCs w:val="18"/>
        </w:rPr>
        <w:t xml:space="preserve"> </w:t>
      </w:r>
      <w:r w:rsidRPr="001D5540">
        <w:rPr>
          <w:rFonts w:ascii="Menlo" w:hAnsi="Menlo" w:cs="Menlo"/>
          <w:color w:val="56B6C2"/>
          <w:sz w:val="18"/>
          <w:szCs w:val="18"/>
        </w:rPr>
        <w:t>=</w:t>
      </w:r>
      <w:r w:rsidRPr="001D5540">
        <w:rPr>
          <w:rFonts w:ascii="Menlo" w:hAnsi="Menlo" w:cs="Menlo"/>
          <w:color w:val="ABB2BF"/>
          <w:sz w:val="18"/>
          <w:szCs w:val="18"/>
        </w:rPr>
        <w:t xml:space="preserve"> </w:t>
      </w:r>
      <w:proofErr w:type="spellStart"/>
      <w:r w:rsidRPr="001D5540">
        <w:rPr>
          <w:rFonts w:ascii="Menlo" w:hAnsi="Menlo" w:cs="Menlo"/>
          <w:color w:val="E06C75"/>
          <w:sz w:val="18"/>
          <w:szCs w:val="18"/>
        </w:rPr>
        <w:t>newNode</w:t>
      </w:r>
      <w:proofErr w:type="spellEnd"/>
    </w:p>
    <w:p w14:paraId="5860E76A"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proofErr w:type="spellStart"/>
      <w:r w:rsidRPr="001D5540">
        <w:rPr>
          <w:rFonts w:ascii="Menlo" w:hAnsi="Menlo" w:cs="Menlo"/>
          <w:i/>
          <w:iCs/>
          <w:color w:val="E5C07B"/>
          <w:sz w:val="18"/>
          <w:szCs w:val="18"/>
        </w:rPr>
        <w:t>self</w:t>
      </w:r>
      <w:r w:rsidRPr="001D5540">
        <w:rPr>
          <w:rFonts w:ascii="Menlo" w:hAnsi="Menlo" w:cs="Menlo"/>
          <w:color w:val="ABB2BF"/>
          <w:sz w:val="18"/>
          <w:szCs w:val="18"/>
        </w:rPr>
        <w:t>.</w:t>
      </w:r>
      <w:r w:rsidRPr="001D5540">
        <w:rPr>
          <w:rFonts w:ascii="Menlo" w:hAnsi="Menlo" w:cs="Menlo"/>
          <w:color w:val="E06C75"/>
          <w:sz w:val="18"/>
          <w:szCs w:val="18"/>
        </w:rPr>
        <w:t>rear</w:t>
      </w:r>
      <w:proofErr w:type="spellEnd"/>
      <w:r w:rsidRPr="001D5540">
        <w:rPr>
          <w:rFonts w:ascii="Menlo" w:hAnsi="Menlo" w:cs="Menlo"/>
          <w:color w:val="ABB2BF"/>
          <w:sz w:val="18"/>
          <w:szCs w:val="18"/>
        </w:rPr>
        <w:t xml:space="preserve"> </w:t>
      </w:r>
      <w:r w:rsidRPr="001D5540">
        <w:rPr>
          <w:rFonts w:ascii="Menlo" w:hAnsi="Menlo" w:cs="Menlo"/>
          <w:color w:val="56B6C2"/>
          <w:sz w:val="18"/>
          <w:szCs w:val="18"/>
        </w:rPr>
        <w:t>=</w:t>
      </w:r>
      <w:r w:rsidRPr="001D5540">
        <w:rPr>
          <w:rFonts w:ascii="Menlo" w:hAnsi="Menlo" w:cs="Menlo"/>
          <w:color w:val="ABB2BF"/>
          <w:sz w:val="18"/>
          <w:szCs w:val="18"/>
        </w:rPr>
        <w:t xml:space="preserve"> </w:t>
      </w:r>
      <w:proofErr w:type="spellStart"/>
      <w:r w:rsidRPr="001D5540">
        <w:rPr>
          <w:rFonts w:ascii="Menlo" w:hAnsi="Menlo" w:cs="Menlo"/>
          <w:color w:val="E06C75"/>
          <w:sz w:val="18"/>
          <w:szCs w:val="18"/>
        </w:rPr>
        <w:t>newNode</w:t>
      </w:r>
      <w:proofErr w:type="spellEnd"/>
    </w:p>
    <w:p w14:paraId="189ABD3B" w14:textId="77777777" w:rsidR="001D5540" w:rsidRPr="001D5540" w:rsidRDefault="001D5540" w:rsidP="001D5540">
      <w:pPr>
        <w:shd w:val="clear" w:color="auto" w:fill="282C34"/>
        <w:spacing w:line="270" w:lineRule="atLeast"/>
        <w:rPr>
          <w:rFonts w:ascii="Menlo" w:hAnsi="Menlo" w:cs="Menlo"/>
          <w:color w:val="ABB2BF"/>
          <w:sz w:val="18"/>
          <w:szCs w:val="18"/>
        </w:rPr>
      </w:pPr>
      <w:r w:rsidRPr="001D5540">
        <w:rPr>
          <w:rFonts w:ascii="Menlo" w:hAnsi="Menlo" w:cs="Menlo"/>
          <w:color w:val="ABB2BF"/>
          <w:sz w:val="18"/>
          <w:szCs w:val="18"/>
        </w:rPr>
        <w:t xml:space="preserve">        </w:t>
      </w:r>
      <w:proofErr w:type="spellStart"/>
      <w:r w:rsidRPr="001D5540">
        <w:rPr>
          <w:rFonts w:ascii="Menlo" w:hAnsi="Menlo" w:cs="Menlo"/>
          <w:i/>
          <w:iCs/>
          <w:color w:val="E5C07B"/>
          <w:sz w:val="18"/>
          <w:szCs w:val="18"/>
        </w:rPr>
        <w:t>self</w:t>
      </w:r>
      <w:r w:rsidRPr="001D5540">
        <w:rPr>
          <w:rFonts w:ascii="Menlo" w:hAnsi="Menlo" w:cs="Menlo"/>
          <w:color w:val="ABB2BF"/>
          <w:sz w:val="18"/>
          <w:szCs w:val="18"/>
        </w:rPr>
        <w:t>.</w:t>
      </w:r>
      <w:r w:rsidRPr="001D5540">
        <w:rPr>
          <w:rFonts w:ascii="Menlo" w:hAnsi="Menlo" w:cs="Menlo"/>
          <w:color w:val="E06C75"/>
          <w:sz w:val="18"/>
          <w:szCs w:val="18"/>
        </w:rPr>
        <w:t>size</w:t>
      </w:r>
      <w:proofErr w:type="spellEnd"/>
      <w:r w:rsidRPr="001D5540">
        <w:rPr>
          <w:rFonts w:ascii="Menlo" w:hAnsi="Menlo" w:cs="Menlo"/>
          <w:color w:val="ABB2BF"/>
          <w:sz w:val="18"/>
          <w:szCs w:val="18"/>
        </w:rPr>
        <w:t xml:space="preserve"> </w:t>
      </w:r>
      <w:r w:rsidRPr="001D5540">
        <w:rPr>
          <w:rFonts w:ascii="Menlo" w:hAnsi="Menlo" w:cs="Menlo"/>
          <w:color w:val="56B6C2"/>
          <w:sz w:val="18"/>
          <w:szCs w:val="18"/>
        </w:rPr>
        <w:t>+=</w:t>
      </w:r>
      <w:r w:rsidRPr="001D5540">
        <w:rPr>
          <w:rFonts w:ascii="Menlo" w:hAnsi="Menlo" w:cs="Menlo"/>
          <w:color w:val="ABB2BF"/>
          <w:sz w:val="18"/>
          <w:szCs w:val="18"/>
        </w:rPr>
        <w:t xml:space="preserve"> </w:t>
      </w:r>
      <w:r w:rsidRPr="001D5540">
        <w:rPr>
          <w:rFonts w:ascii="Menlo" w:hAnsi="Menlo" w:cs="Menlo"/>
          <w:color w:val="D19A66"/>
          <w:sz w:val="18"/>
          <w:szCs w:val="18"/>
        </w:rPr>
        <w:t>1</w:t>
      </w:r>
    </w:p>
    <w:p w14:paraId="7635637C" w14:textId="77777777" w:rsidR="001D5540" w:rsidRDefault="001D5540" w:rsidP="00B75347">
      <w:pPr>
        <w:autoSpaceDE w:val="0"/>
        <w:autoSpaceDN w:val="0"/>
        <w:adjustRightInd w:val="0"/>
        <w:rPr>
          <w:rFonts w:ascii="Consolas" w:hAnsi="Consolas" w:cs="Consolas"/>
          <w:color w:val="000000"/>
          <w:sz w:val="19"/>
          <w:szCs w:val="19"/>
        </w:rPr>
      </w:pPr>
    </w:p>
    <w:p w14:paraId="3A59EF96" w14:textId="454F11CE" w:rsidR="004E76A2" w:rsidRPr="00D95746" w:rsidRDefault="004E76A2" w:rsidP="004E76A2">
      <w:pPr>
        <w:pStyle w:val="NoSpacing"/>
        <w:rPr>
          <w:rFonts w:ascii="Tahoma" w:hAnsi="Tahoma" w:cs="Tahoma"/>
        </w:rPr>
      </w:pPr>
    </w:p>
    <w:p w14:paraId="0134C259" w14:textId="2D3AA585" w:rsidR="004E76A2" w:rsidRPr="00D95746" w:rsidRDefault="004E76A2" w:rsidP="00B75347">
      <w:pPr>
        <w:pStyle w:val="NoSpacing"/>
        <w:rPr>
          <w:rFonts w:ascii="Tahoma" w:hAnsi="Tahoma" w:cs="Tahoma"/>
        </w:rPr>
      </w:pPr>
      <w:r w:rsidRPr="00D95746">
        <w:rPr>
          <w:rFonts w:ascii="Tahoma" w:hAnsi="Tahoma" w:cs="Tahoma"/>
        </w:rPr>
        <w:t xml:space="preserve"> </w:t>
      </w:r>
      <w:r w:rsidRPr="00D95746">
        <w:rPr>
          <w:rFonts w:ascii="Tahoma" w:hAnsi="Tahoma" w:cs="Tahoma"/>
        </w:rPr>
        <w:tab/>
      </w:r>
    </w:p>
    <w:p w14:paraId="601086A7" w14:textId="03B3C996" w:rsidR="004E76A2" w:rsidRDefault="00B75347" w:rsidP="00B75347">
      <w:pPr>
        <w:pStyle w:val="NoSpacing"/>
        <w:rPr>
          <w:rFonts w:ascii="Tahoma" w:hAnsi="Tahoma" w:cs="Tahoma"/>
        </w:rPr>
      </w:pPr>
      <w:r>
        <w:rPr>
          <w:rFonts w:ascii="Tahoma" w:hAnsi="Tahoma" w:cs="Tahoma"/>
          <w:b/>
          <w:bCs/>
        </w:rPr>
        <w:t>(3)</w:t>
      </w:r>
      <w:r>
        <w:rPr>
          <w:rFonts w:ascii="Tahoma" w:hAnsi="Tahoma" w:cs="Tahoma"/>
          <w:b/>
          <w:bCs/>
        </w:rPr>
        <w:tab/>
      </w:r>
      <w:r w:rsidRPr="00B75347">
        <w:rPr>
          <w:rFonts w:ascii="Tahoma" w:hAnsi="Tahoma" w:cs="Tahoma"/>
        </w:rPr>
        <w:t>A stack s</w:t>
      </w:r>
      <w:r w:rsidR="00F02677">
        <w:rPr>
          <w:rFonts w:ascii="Tahoma" w:hAnsi="Tahoma" w:cs="Tahoma"/>
        </w:rPr>
        <w:t xml:space="preserve"> </w:t>
      </w:r>
      <w:r w:rsidRPr="00B75347">
        <w:rPr>
          <w:rFonts w:ascii="Tahoma" w:hAnsi="Tahoma" w:cs="Tahoma"/>
        </w:rPr>
        <w:t>, a queue q</w:t>
      </w:r>
      <w:r w:rsidR="00F02677">
        <w:rPr>
          <w:rFonts w:ascii="Tahoma" w:hAnsi="Tahoma" w:cs="Tahoma"/>
        </w:rPr>
        <w:t xml:space="preserve"> </w:t>
      </w:r>
      <w:r w:rsidRPr="00B75347">
        <w:rPr>
          <w:rFonts w:ascii="Tahoma" w:hAnsi="Tahoma" w:cs="Tahoma"/>
        </w:rPr>
        <w:t xml:space="preserve">, and a max value priority queue p each have a single </w:t>
      </w:r>
      <w:r w:rsidR="00F02677">
        <w:rPr>
          <w:rFonts w:ascii="Tahoma" w:hAnsi="Tahoma" w:cs="Tahoma"/>
        </w:rPr>
        <w:t xml:space="preserve">value </w:t>
      </w:r>
      <w:r w:rsidR="00F02677">
        <w:rPr>
          <w:rFonts w:ascii="Tahoma" w:hAnsi="Tahoma" w:cs="Tahoma"/>
        </w:rPr>
        <w:tab/>
        <w:t xml:space="preserve">of </w:t>
      </w:r>
      <w:r w:rsidRPr="00B75347">
        <w:rPr>
          <w:rFonts w:ascii="Tahoma" w:hAnsi="Tahoma" w:cs="Tahoma"/>
        </w:rPr>
        <w:t xml:space="preserve">3 in them. </w:t>
      </w:r>
      <w:r w:rsidR="00F02677">
        <w:rPr>
          <w:rFonts w:ascii="Tahoma" w:hAnsi="Tahoma" w:cs="Tahoma"/>
        </w:rPr>
        <w:t xml:space="preserve"> Then,</w:t>
      </w:r>
      <w:r w:rsidRPr="00B75347">
        <w:rPr>
          <w:rFonts w:ascii="Tahoma" w:hAnsi="Tahoma" w:cs="Tahoma"/>
        </w:rPr>
        <w:t xml:space="preserve"> </w:t>
      </w:r>
      <w:r w:rsidR="00792183">
        <w:rPr>
          <w:rFonts w:ascii="Tahoma" w:hAnsi="Tahoma" w:cs="Tahoma"/>
        </w:rPr>
        <w:t xml:space="preserve">the operations </w:t>
      </w:r>
      <w:proofErr w:type="spellStart"/>
      <w:r w:rsidRPr="00B75347">
        <w:rPr>
          <w:rFonts w:ascii="Tahoma" w:hAnsi="Tahoma" w:cs="Tahoma"/>
        </w:rPr>
        <w:t>s.push</w:t>
      </w:r>
      <w:proofErr w:type="spellEnd"/>
      <w:r w:rsidRPr="00B75347">
        <w:rPr>
          <w:rFonts w:ascii="Tahoma" w:hAnsi="Tahoma" w:cs="Tahoma"/>
        </w:rPr>
        <w:t>(4)</w:t>
      </w:r>
      <w:r w:rsidR="00F02677">
        <w:rPr>
          <w:rFonts w:ascii="Tahoma" w:hAnsi="Tahoma" w:cs="Tahoma"/>
        </w:rPr>
        <w:t xml:space="preserve"> </w:t>
      </w:r>
      <w:r w:rsidRPr="00B75347">
        <w:rPr>
          <w:rFonts w:ascii="Tahoma" w:hAnsi="Tahoma" w:cs="Tahoma"/>
        </w:rPr>
        <w:t xml:space="preserve">, </w:t>
      </w:r>
      <w:proofErr w:type="spellStart"/>
      <w:r w:rsidRPr="00B75347">
        <w:rPr>
          <w:rFonts w:ascii="Tahoma" w:hAnsi="Tahoma" w:cs="Tahoma"/>
        </w:rPr>
        <w:t>q.push</w:t>
      </w:r>
      <w:proofErr w:type="spellEnd"/>
      <w:r w:rsidRPr="00B75347">
        <w:rPr>
          <w:rFonts w:ascii="Tahoma" w:hAnsi="Tahoma" w:cs="Tahoma"/>
        </w:rPr>
        <w:t xml:space="preserve">(4) and </w:t>
      </w:r>
      <w:proofErr w:type="spellStart"/>
      <w:r w:rsidRPr="00B75347">
        <w:rPr>
          <w:rFonts w:ascii="Tahoma" w:hAnsi="Tahoma" w:cs="Tahoma"/>
        </w:rPr>
        <w:t>p.push</w:t>
      </w:r>
      <w:proofErr w:type="spellEnd"/>
      <w:r w:rsidRPr="00B75347">
        <w:rPr>
          <w:rFonts w:ascii="Tahoma" w:hAnsi="Tahoma" w:cs="Tahoma"/>
        </w:rPr>
        <w:t xml:space="preserve">(4) are </w:t>
      </w:r>
      <w:r w:rsidR="00792183">
        <w:rPr>
          <w:rFonts w:ascii="Tahoma" w:hAnsi="Tahoma" w:cs="Tahoma"/>
        </w:rPr>
        <w:tab/>
      </w:r>
      <w:r w:rsidRPr="00B75347">
        <w:rPr>
          <w:rFonts w:ascii="Tahoma" w:hAnsi="Tahoma" w:cs="Tahoma"/>
        </w:rPr>
        <w:t>executed.</w:t>
      </w:r>
      <w:r w:rsidR="00792183">
        <w:rPr>
          <w:rFonts w:ascii="Tahoma" w:hAnsi="Tahoma" w:cs="Tahoma"/>
        </w:rPr>
        <w:t xml:space="preserve">  </w:t>
      </w:r>
      <w:r w:rsidRPr="00B75347">
        <w:rPr>
          <w:rFonts w:ascii="Tahoma" w:hAnsi="Tahoma" w:cs="Tahoma"/>
        </w:rPr>
        <w:t xml:space="preserve">What </w:t>
      </w:r>
      <w:r w:rsidR="00792183">
        <w:rPr>
          <w:rFonts w:ascii="Tahoma" w:hAnsi="Tahoma" w:cs="Tahoma"/>
        </w:rPr>
        <w:t>would be</w:t>
      </w:r>
      <w:r w:rsidRPr="00B75347">
        <w:rPr>
          <w:rFonts w:ascii="Tahoma" w:hAnsi="Tahoma" w:cs="Tahoma"/>
        </w:rPr>
        <w:t xml:space="preserve"> the triple (</w:t>
      </w:r>
      <w:r w:rsidR="00792183">
        <w:rPr>
          <w:rFonts w:ascii="Tahoma" w:hAnsi="Tahoma" w:cs="Tahoma"/>
        </w:rPr>
        <w:t xml:space="preserve"> </w:t>
      </w:r>
      <w:proofErr w:type="spellStart"/>
      <w:r w:rsidRPr="00B75347">
        <w:rPr>
          <w:rFonts w:ascii="Tahoma" w:hAnsi="Tahoma" w:cs="Tahoma"/>
        </w:rPr>
        <w:t>s.pop</w:t>
      </w:r>
      <w:proofErr w:type="spellEnd"/>
      <w:r w:rsidRPr="00B75347">
        <w:rPr>
          <w:rFonts w:ascii="Tahoma" w:hAnsi="Tahoma" w:cs="Tahoma"/>
        </w:rPr>
        <w:t>()</w:t>
      </w:r>
      <w:r w:rsidR="00792183">
        <w:rPr>
          <w:rFonts w:ascii="Tahoma" w:hAnsi="Tahoma" w:cs="Tahoma"/>
        </w:rPr>
        <w:t xml:space="preserve"> </w:t>
      </w:r>
      <w:r w:rsidRPr="00B75347">
        <w:rPr>
          <w:rFonts w:ascii="Tahoma" w:hAnsi="Tahoma" w:cs="Tahoma"/>
        </w:rPr>
        <w:t xml:space="preserve">, </w:t>
      </w:r>
      <w:proofErr w:type="spellStart"/>
      <w:r w:rsidRPr="00B75347">
        <w:rPr>
          <w:rFonts w:ascii="Tahoma" w:hAnsi="Tahoma" w:cs="Tahoma"/>
        </w:rPr>
        <w:t>q.pop</w:t>
      </w:r>
      <w:proofErr w:type="spellEnd"/>
      <w:r w:rsidRPr="00B75347">
        <w:rPr>
          <w:rFonts w:ascii="Tahoma" w:hAnsi="Tahoma" w:cs="Tahoma"/>
        </w:rPr>
        <w:t>()</w:t>
      </w:r>
      <w:r w:rsidR="00792183">
        <w:rPr>
          <w:rFonts w:ascii="Tahoma" w:hAnsi="Tahoma" w:cs="Tahoma"/>
        </w:rPr>
        <w:t xml:space="preserve"> </w:t>
      </w:r>
      <w:r w:rsidRPr="00B75347">
        <w:rPr>
          <w:rFonts w:ascii="Tahoma" w:hAnsi="Tahoma" w:cs="Tahoma"/>
        </w:rPr>
        <w:t xml:space="preserve">, </w:t>
      </w:r>
      <w:proofErr w:type="spellStart"/>
      <w:r w:rsidRPr="00B75347">
        <w:rPr>
          <w:rFonts w:ascii="Tahoma" w:hAnsi="Tahoma" w:cs="Tahoma"/>
        </w:rPr>
        <w:t>p.pop</w:t>
      </w:r>
      <w:proofErr w:type="spellEnd"/>
      <w:r w:rsidRPr="00B75347">
        <w:rPr>
          <w:rFonts w:ascii="Tahoma" w:hAnsi="Tahoma" w:cs="Tahoma"/>
        </w:rPr>
        <w:t>()</w:t>
      </w:r>
      <w:r w:rsidR="00792183">
        <w:rPr>
          <w:rFonts w:ascii="Tahoma" w:hAnsi="Tahoma" w:cs="Tahoma"/>
        </w:rPr>
        <w:t xml:space="preserve"> </w:t>
      </w:r>
      <w:r w:rsidRPr="00B75347">
        <w:rPr>
          <w:rFonts w:ascii="Tahoma" w:hAnsi="Tahoma" w:cs="Tahoma"/>
        </w:rPr>
        <w:t>)</w:t>
      </w:r>
      <w:r w:rsidR="00792183">
        <w:rPr>
          <w:rFonts w:ascii="Tahoma" w:hAnsi="Tahoma" w:cs="Tahoma"/>
        </w:rPr>
        <w:t xml:space="preserve"> </w:t>
      </w:r>
      <w:r w:rsidRPr="00B75347">
        <w:rPr>
          <w:rFonts w:ascii="Tahoma" w:hAnsi="Tahoma" w:cs="Tahoma"/>
        </w:rPr>
        <w:t>?</w:t>
      </w:r>
    </w:p>
    <w:p w14:paraId="234943E7" w14:textId="4CBEC88A" w:rsidR="001D5540" w:rsidRDefault="001D5540" w:rsidP="00B75347">
      <w:pPr>
        <w:pStyle w:val="NoSpacing"/>
        <w:rPr>
          <w:rFonts w:ascii="Tahoma" w:hAnsi="Tahoma" w:cs="Tahoma"/>
        </w:rPr>
      </w:pPr>
    </w:p>
    <w:p w14:paraId="4E2024E2" w14:textId="74B67C8F" w:rsidR="001D5540" w:rsidRDefault="001D5540" w:rsidP="00B75347">
      <w:pPr>
        <w:pStyle w:val="NoSpacing"/>
        <w:rPr>
          <w:rFonts w:ascii="Tahoma" w:hAnsi="Tahoma" w:cs="Tahoma"/>
          <w:b/>
          <w:bCs/>
        </w:rPr>
      </w:pPr>
      <w:r>
        <w:rPr>
          <w:rFonts w:ascii="Tahoma" w:hAnsi="Tahoma" w:cs="Tahoma"/>
        </w:rPr>
        <w:tab/>
      </w:r>
      <w:proofErr w:type="spellStart"/>
      <w:r>
        <w:rPr>
          <w:rFonts w:ascii="Tahoma" w:hAnsi="Tahoma" w:cs="Tahoma"/>
          <w:b/>
          <w:bCs/>
        </w:rPr>
        <w:t>s.pop</w:t>
      </w:r>
      <w:proofErr w:type="spellEnd"/>
      <w:r>
        <w:rPr>
          <w:rFonts w:ascii="Tahoma" w:hAnsi="Tahoma" w:cs="Tahoma"/>
          <w:b/>
          <w:bCs/>
        </w:rPr>
        <w:t xml:space="preserve">() would return: 4 </w:t>
      </w:r>
    </w:p>
    <w:p w14:paraId="17D57609" w14:textId="3DFB053E" w:rsidR="001D5540" w:rsidRDefault="001D5540" w:rsidP="00B75347">
      <w:pPr>
        <w:pStyle w:val="NoSpacing"/>
        <w:rPr>
          <w:rFonts w:ascii="Tahoma" w:hAnsi="Tahoma" w:cs="Tahoma"/>
          <w:b/>
          <w:bCs/>
        </w:rPr>
      </w:pPr>
      <w:r>
        <w:rPr>
          <w:rFonts w:ascii="Tahoma" w:hAnsi="Tahoma" w:cs="Tahoma"/>
          <w:b/>
          <w:bCs/>
        </w:rPr>
        <w:tab/>
      </w:r>
      <w:proofErr w:type="spellStart"/>
      <w:r>
        <w:rPr>
          <w:rFonts w:ascii="Tahoma" w:hAnsi="Tahoma" w:cs="Tahoma"/>
          <w:b/>
          <w:bCs/>
        </w:rPr>
        <w:t>q.pop</w:t>
      </w:r>
      <w:proofErr w:type="spellEnd"/>
      <w:r>
        <w:rPr>
          <w:rFonts w:ascii="Tahoma" w:hAnsi="Tahoma" w:cs="Tahoma"/>
          <w:b/>
          <w:bCs/>
        </w:rPr>
        <w:t>() would return: 3</w:t>
      </w:r>
    </w:p>
    <w:p w14:paraId="6204E3E7" w14:textId="4A2E400E" w:rsidR="001D5540" w:rsidRPr="001D5540" w:rsidRDefault="001D5540" w:rsidP="00B75347">
      <w:pPr>
        <w:pStyle w:val="NoSpacing"/>
        <w:rPr>
          <w:rFonts w:ascii="Tahoma" w:hAnsi="Tahoma" w:cs="Tahoma"/>
          <w:b/>
          <w:bCs/>
        </w:rPr>
      </w:pPr>
      <w:r>
        <w:rPr>
          <w:rFonts w:ascii="Tahoma" w:hAnsi="Tahoma" w:cs="Tahoma"/>
          <w:b/>
          <w:bCs/>
        </w:rPr>
        <w:tab/>
      </w:r>
      <w:proofErr w:type="spellStart"/>
      <w:r>
        <w:rPr>
          <w:rFonts w:ascii="Tahoma" w:hAnsi="Tahoma" w:cs="Tahoma"/>
          <w:b/>
          <w:bCs/>
        </w:rPr>
        <w:t>p.pop</w:t>
      </w:r>
      <w:proofErr w:type="spellEnd"/>
      <w:r>
        <w:rPr>
          <w:rFonts w:ascii="Tahoma" w:hAnsi="Tahoma" w:cs="Tahoma"/>
          <w:b/>
          <w:bCs/>
        </w:rPr>
        <w:t>() would return: 4 (assuming that “max value priority queue” assigns priority in descending, rather than ascending, order)</w:t>
      </w:r>
    </w:p>
    <w:p w14:paraId="750AA8F4" w14:textId="5E275FE6" w:rsidR="004E76A2" w:rsidRDefault="004E76A2" w:rsidP="004E76A2">
      <w:pPr>
        <w:pStyle w:val="NoSpacing"/>
        <w:rPr>
          <w:rFonts w:ascii="Tahoma" w:hAnsi="Tahoma" w:cs="Tahoma"/>
        </w:rPr>
      </w:pPr>
    </w:p>
    <w:p w14:paraId="2796DA04" w14:textId="4A2B70D4" w:rsidR="00B75347" w:rsidRDefault="00B75347" w:rsidP="004E76A2">
      <w:pPr>
        <w:pStyle w:val="NoSpacing"/>
        <w:rPr>
          <w:rFonts w:ascii="Tahoma" w:hAnsi="Tahoma" w:cs="Tahoma"/>
        </w:rPr>
      </w:pPr>
    </w:p>
    <w:p w14:paraId="2FD83714" w14:textId="0D1E767C" w:rsidR="00630D9D" w:rsidRPr="00AF1A77" w:rsidRDefault="00792183" w:rsidP="00630D9D">
      <w:pPr>
        <w:pStyle w:val="NoSpacing"/>
        <w:rPr>
          <w:rFonts w:ascii="Tahoma" w:hAnsi="Tahoma" w:cs="Tahoma"/>
        </w:rPr>
      </w:pPr>
      <w:r>
        <w:rPr>
          <w:rFonts w:ascii="Tahoma" w:hAnsi="Tahoma" w:cs="Tahoma"/>
          <w:b/>
          <w:bCs/>
        </w:rPr>
        <w:t>(4)</w:t>
      </w:r>
      <w:r>
        <w:rPr>
          <w:rFonts w:ascii="Tahoma" w:hAnsi="Tahoma" w:cs="Tahoma"/>
          <w:b/>
          <w:bCs/>
        </w:rPr>
        <w:tab/>
      </w:r>
      <w:r w:rsidR="00630D9D" w:rsidRPr="00AF1A77">
        <w:rPr>
          <w:rFonts w:ascii="Tahoma" w:hAnsi="Tahoma" w:cs="Tahoma"/>
        </w:rPr>
        <w:t>Consider the following operation</w:t>
      </w:r>
      <w:r w:rsidR="00373CAA">
        <w:rPr>
          <w:rFonts w:ascii="Tahoma" w:hAnsi="Tahoma" w:cs="Tahoma"/>
        </w:rPr>
        <w:t>s</w:t>
      </w:r>
      <w:r w:rsidR="00630D9D" w:rsidRPr="00AF1A77">
        <w:rPr>
          <w:rFonts w:ascii="Tahoma" w:hAnsi="Tahoma" w:cs="Tahoma"/>
        </w:rPr>
        <w:t xml:space="preserve"> performed on a </w:t>
      </w:r>
      <w:r w:rsidR="00630D9D" w:rsidRPr="001D5540">
        <w:rPr>
          <w:rFonts w:ascii="Tahoma" w:hAnsi="Tahoma" w:cs="Tahoma"/>
          <w:b/>
          <w:bCs/>
        </w:rPr>
        <w:t xml:space="preserve">stack </w:t>
      </w:r>
      <w:r w:rsidR="00630D9D" w:rsidRPr="00AF1A77">
        <w:rPr>
          <w:rFonts w:ascii="Tahoma" w:hAnsi="Tahoma" w:cs="Tahoma"/>
        </w:rPr>
        <w:t>of size 5</w:t>
      </w:r>
      <w:r w:rsidR="00241FD8">
        <w:rPr>
          <w:rFonts w:ascii="Tahoma" w:hAnsi="Tahoma" w:cs="Tahoma"/>
        </w:rPr>
        <w:t xml:space="preserve"> </w:t>
      </w:r>
      <w:r w:rsidR="00630D9D" w:rsidRPr="00AF1A77">
        <w:rPr>
          <w:rFonts w:ascii="Tahoma" w:hAnsi="Tahoma" w:cs="Tahoma"/>
        </w:rPr>
        <w:t>.</w:t>
      </w:r>
    </w:p>
    <w:p w14:paraId="1A488203" w14:textId="77777777" w:rsidR="00373CAA" w:rsidRPr="00373CAA" w:rsidRDefault="00373CAA" w:rsidP="00630D9D">
      <w:pPr>
        <w:pStyle w:val="NoSpacing"/>
        <w:rPr>
          <w:rFonts w:ascii="Tahoma" w:hAnsi="Tahoma" w:cs="Tahoma"/>
          <w:sz w:val="10"/>
          <w:szCs w:val="10"/>
        </w:rPr>
      </w:pPr>
    </w:p>
    <w:p w14:paraId="14C5BB88" w14:textId="0AE5B2D1" w:rsidR="00630D9D" w:rsidRDefault="00630D9D" w:rsidP="00373CAA">
      <w:pPr>
        <w:pStyle w:val="NoSpacing"/>
        <w:ind w:left="720" w:firstLine="720"/>
        <w:rPr>
          <w:rFonts w:ascii="Tahoma" w:hAnsi="Tahoma" w:cs="Tahoma"/>
        </w:rPr>
      </w:pPr>
      <w:r w:rsidRPr="00AF1A77">
        <w:rPr>
          <w:rFonts w:ascii="Tahoma" w:hAnsi="Tahoma" w:cs="Tahoma"/>
        </w:rPr>
        <w:t>Push(1)</w:t>
      </w:r>
    </w:p>
    <w:p w14:paraId="61417B13" w14:textId="77777777" w:rsidR="00373CAA"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Pop()</w:t>
      </w:r>
    </w:p>
    <w:p w14:paraId="48F97036" w14:textId="1C3E400A" w:rsidR="00630D9D"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Push(2)</w:t>
      </w:r>
    </w:p>
    <w:p w14:paraId="1223FA67" w14:textId="55545D98" w:rsidR="00630D9D"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Push(3)</w:t>
      </w:r>
    </w:p>
    <w:p w14:paraId="1CCA0831" w14:textId="77777777" w:rsidR="00373CAA"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Pop()</w:t>
      </w:r>
    </w:p>
    <w:p w14:paraId="41017A13" w14:textId="77777777" w:rsidR="00373CAA" w:rsidRDefault="00373CAA" w:rsidP="00373CAA">
      <w:pPr>
        <w:pStyle w:val="NoSpacing"/>
        <w:ind w:firstLine="720"/>
        <w:rPr>
          <w:rFonts w:ascii="Tahoma" w:hAnsi="Tahoma" w:cs="Tahoma"/>
        </w:rPr>
      </w:pPr>
      <w:r>
        <w:rPr>
          <w:rFonts w:ascii="Tahoma" w:hAnsi="Tahoma" w:cs="Tahoma"/>
        </w:rPr>
        <w:tab/>
      </w:r>
      <w:r w:rsidR="00630D9D" w:rsidRPr="00AF1A77">
        <w:rPr>
          <w:rFonts w:ascii="Tahoma" w:hAnsi="Tahoma" w:cs="Tahoma"/>
        </w:rPr>
        <w:t>Push(4)</w:t>
      </w:r>
    </w:p>
    <w:p w14:paraId="1E4E99E5" w14:textId="40DBEE82" w:rsidR="00630D9D"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Pop()</w:t>
      </w:r>
    </w:p>
    <w:p w14:paraId="722D07E2" w14:textId="535E0E53" w:rsidR="00630D9D"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Pop()</w:t>
      </w:r>
    </w:p>
    <w:p w14:paraId="08A7B468" w14:textId="072E98C0" w:rsidR="00630D9D" w:rsidRPr="00AF1A77" w:rsidRDefault="00373CAA" w:rsidP="00630D9D">
      <w:pPr>
        <w:pStyle w:val="NoSpacing"/>
        <w:rPr>
          <w:rFonts w:ascii="Tahoma" w:hAnsi="Tahoma" w:cs="Tahoma"/>
        </w:rPr>
      </w:pPr>
      <w:r>
        <w:rPr>
          <w:rFonts w:ascii="Tahoma" w:hAnsi="Tahoma" w:cs="Tahoma"/>
        </w:rPr>
        <w:tab/>
      </w:r>
      <w:r>
        <w:rPr>
          <w:rFonts w:ascii="Tahoma" w:hAnsi="Tahoma" w:cs="Tahoma"/>
        </w:rPr>
        <w:tab/>
      </w:r>
      <w:r w:rsidR="00630D9D" w:rsidRPr="00AF1A77">
        <w:rPr>
          <w:rFonts w:ascii="Tahoma" w:hAnsi="Tahoma" w:cs="Tahoma"/>
        </w:rPr>
        <w:t>Push(5)</w:t>
      </w:r>
    </w:p>
    <w:p w14:paraId="24C0A17F" w14:textId="77777777" w:rsidR="00630D9D" w:rsidRPr="00241FD8" w:rsidRDefault="00630D9D" w:rsidP="00630D9D">
      <w:pPr>
        <w:pStyle w:val="NoSpacing"/>
        <w:rPr>
          <w:rFonts w:ascii="Tahoma" w:hAnsi="Tahoma" w:cs="Tahoma"/>
          <w:sz w:val="10"/>
          <w:szCs w:val="10"/>
        </w:rPr>
      </w:pPr>
    </w:p>
    <w:p w14:paraId="7F945C7D" w14:textId="48DB99A2" w:rsidR="00B75347" w:rsidRPr="00AF1A77" w:rsidRDefault="00241FD8" w:rsidP="00630D9D">
      <w:pPr>
        <w:pStyle w:val="NoSpacing"/>
        <w:rPr>
          <w:rFonts w:ascii="Tahoma" w:hAnsi="Tahoma" w:cs="Tahoma"/>
        </w:rPr>
      </w:pPr>
      <w:r>
        <w:rPr>
          <w:rFonts w:ascii="Tahoma" w:hAnsi="Tahoma" w:cs="Tahoma"/>
        </w:rPr>
        <w:tab/>
      </w:r>
      <w:r w:rsidR="00630D9D" w:rsidRPr="00AF1A77">
        <w:rPr>
          <w:rFonts w:ascii="Tahoma" w:hAnsi="Tahoma" w:cs="Tahoma"/>
        </w:rPr>
        <w:t>After the completion of all operation</w:t>
      </w:r>
      <w:r w:rsidR="00373CAA">
        <w:rPr>
          <w:rFonts w:ascii="Tahoma" w:hAnsi="Tahoma" w:cs="Tahoma"/>
        </w:rPr>
        <w:t>s</w:t>
      </w:r>
      <w:r w:rsidR="00630D9D" w:rsidRPr="00AF1A77">
        <w:rPr>
          <w:rFonts w:ascii="Tahoma" w:hAnsi="Tahoma" w:cs="Tahoma"/>
        </w:rPr>
        <w:t xml:space="preserve">, the number of elements present on stack </w:t>
      </w:r>
      <w:r>
        <w:rPr>
          <w:rFonts w:ascii="Tahoma" w:hAnsi="Tahoma" w:cs="Tahoma"/>
        </w:rPr>
        <w:tab/>
        <w:t xml:space="preserve">is  </w:t>
      </w:r>
      <w:r w:rsidR="001D5540">
        <w:rPr>
          <w:rFonts w:ascii="Tahoma" w:hAnsi="Tahoma" w:cs="Tahoma"/>
          <w:b/>
          <w:bCs/>
        </w:rPr>
        <w:t>1</w:t>
      </w:r>
      <w:r>
        <w:rPr>
          <w:rFonts w:ascii="Tahoma" w:hAnsi="Tahoma" w:cs="Tahoma"/>
        </w:rPr>
        <w:t>.</w:t>
      </w:r>
    </w:p>
    <w:p w14:paraId="29BB7222" w14:textId="77777777" w:rsidR="00E46837" w:rsidRPr="00D95746" w:rsidRDefault="00E46837" w:rsidP="00792183">
      <w:pPr>
        <w:pStyle w:val="NoSpacing"/>
        <w:rPr>
          <w:rFonts w:ascii="Tahoma" w:hAnsi="Tahoma" w:cs="Tahoma"/>
        </w:rPr>
      </w:pPr>
    </w:p>
    <w:p w14:paraId="6EA9E44F" w14:textId="1D1D35FA" w:rsidR="00630D9D" w:rsidRDefault="00792183" w:rsidP="00630D9D">
      <w:pPr>
        <w:pStyle w:val="NoSpacing"/>
        <w:ind w:left="720" w:hanging="720"/>
        <w:rPr>
          <w:rFonts w:ascii="Tahoma" w:hAnsi="Tahoma" w:cs="Tahoma"/>
        </w:rPr>
      </w:pPr>
      <w:r>
        <w:rPr>
          <w:rFonts w:ascii="Tahoma" w:hAnsi="Tahoma" w:cs="Tahoma"/>
          <w:b/>
          <w:bCs/>
        </w:rPr>
        <w:t>(5)</w:t>
      </w:r>
      <w:r>
        <w:rPr>
          <w:rFonts w:ascii="Tahoma" w:hAnsi="Tahoma" w:cs="Tahoma"/>
          <w:b/>
          <w:bCs/>
        </w:rPr>
        <w:tab/>
      </w:r>
      <w:r w:rsidR="00630D9D" w:rsidRPr="00630D9D">
        <w:rPr>
          <w:rFonts w:ascii="Tahoma" w:hAnsi="Tahoma" w:cs="Tahoma"/>
        </w:rPr>
        <w:t>Consider the sample program below which uses a list to demonstrate a queue implementation.</w:t>
      </w:r>
      <w:r w:rsidR="00241FD8">
        <w:rPr>
          <w:rFonts w:ascii="Tahoma" w:hAnsi="Tahoma" w:cs="Tahoma"/>
        </w:rPr>
        <w:t xml:space="preserve">  </w:t>
      </w:r>
      <w:r w:rsidR="00630D9D">
        <w:rPr>
          <w:rFonts w:ascii="Tahoma" w:hAnsi="Tahoma" w:cs="Tahoma"/>
        </w:rPr>
        <w:t>Using this sample program, design a simple simulation of a Supermarket Checkout System with the following actions.</w:t>
      </w:r>
    </w:p>
    <w:p w14:paraId="12E39597" w14:textId="3FEE751B" w:rsidR="00996C90" w:rsidRPr="00241FD8" w:rsidRDefault="00996C90" w:rsidP="00630D9D">
      <w:pPr>
        <w:pStyle w:val="NoSpacing"/>
        <w:ind w:left="720" w:hanging="720"/>
        <w:rPr>
          <w:rFonts w:ascii="Tahoma" w:hAnsi="Tahoma" w:cs="Tahoma"/>
          <w:sz w:val="10"/>
          <w:szCs w:val="10"/>
        </w:rPr>
      </w:pPr>
    </w:p>
    <w:p w14:paraId="3A0F6FF0" w14:textId="04AC88AC" w:rsidR="00996C90" w:rsidRDefault="00996C90" w:rsidP="00630D9D">
      <w:pPr>
        <w:pStyle w:val="NoSpacing"/>
        <w:ind w:left="720" w:hanging="720"/>
        <w:rPr>
          <w:rFonts w:ascii="Tahoma" w:hAnsi="Tahoma" w:cs="Tahoma"/>
        </w:rPr>
      </w:pPr>
      <w:r>
        <w:rPr>
          <w:rFonts w:ascii="Tahoma" w:hAnsi="Tahoma" w:cs="Tahoma"/>
        </w:rPr>
        <w:tab/>
      </w:r>
      <w:r w:rsidR="00241FD8">
        <w:rPr>
          <w:rFonts w:ascii="Tahoma" w:hAnsi="Tahoma" w:cs="Tahoma"/>
        </w:rPr>
        <w:tab/>
      </w:r>
      <w:r>
        <w:rPr>
          <w:rFonts w:ascii="Tahoma" w:hAnsi="Tahoma" w:cs="Tahoma"/>
        </w:rPr>
        <w:t>Set the size of the list to 6 .</w:t>
      </w:r>
    </w:p>
    <w:p w14:paraId="247C8842" w14:textId="588406A5" w:rsidR="00996C90" w:rsidRPr="00241FD8" w:rsidRDefault="00996C90" w:rsidP="00630D9D">
      <w:pPr>
        <w:pStyle w:val="NoSpacing"/>
        <w:ind w:left="720" w:hanging="720"/>
        <w:rPr>
          <w:rFonts w:ascii="Tahoma" w:hAnsi="Tahoma" w:cs="Tahoma"/>
          <w:sz w:val="10"/>
          <w:szCs w:val="10"/>
        </w:rPr>
      </w:pPr>
    </w:p>
    <w:p w14:paraId="5BFFCA65" w14:textId="6A03E195" w:rsidR="00996C90" w:rsidRDefault="00241FD8" w:rsidP="00630D9D">
      <w:pPr>
        <w:pStyle w:val="NoSpacing"/>
        <w:ind w:left="720" w:hanging="720"/>
        <w:rPr>
          <w:rFonts w:ascii="Tahoma" w:hAnsi="Tahoma" w:cs="Tahoma"/>
        </w:rPr>
      </w:pPr>
      <w:r>
        <w:rPr>
          <w:rFonts w:ascii="Tahoma" w:hAnsi="Tahoma" w:cs="Tahoma"/>
        </w:rPr>
        <w:tab/>
      </w:r>
      <w:r w:rsidR="00996C90">
        <w:rPr>
          <w:rFonts w:ascii="Tahoma" w:hAnsi="Tahoma" w:cs="Tahoma"/>
        </w:rPr>
        <w:tab/>
        <w:t>Enqueue customer Jake</w:t>
      </w:r>
    </w:p>
    <w:p w14:paraId="5CC7A2F5" w14:textId="71C379D3" w:rsidR="00996C90" w:rsidRPr="00241FD8" w:rsidRDefault="00996C90" w:rsidP="00630D9D">
      <w:pPr>
        <w:pStyle w:val="NoSpacing"/>
        <w:ind w:left="720" w:hanging="720"/>
        <w:rPr>
          <w:rFonts w:ascii="Tahoma" w:hAnsi="Tahoma" w:cs="Tahoma"/>
          <w:sz w:val="10"/>
          <w:szCs w:val="10"/>
        </w:rPr>
      </w:pPr>
    </w:p>
    <w:p w14:paraId="73259846" w14:textId="31F20CB0" w:rsidR="00996C90" w:rsidRDefault="00241FD8" w:rsidP="00630D9D">
      <w:pPr>
        <w:pStyle w:val="NoSpacing"/>
        <w:ind w:left="720" w:hanging="720"/>
        <w:rPr>
          <w:rFonts w:ascii="Tahoma" w:hAnsi="Tahoma" w:cs="Tahoma"/>
        </w:rPr>
      </w:pPr>
      <w:r>
        <w:rPr>
          <w:rFonts w:ascii="Tahoma" w:hAnsi="Tahoma" w:cs="Tahoma"/>
        </w:rPr>
        <w:tab/>
      </w:r>
      <w:r w:rsidR="00996C90">
        <w:rPr>
          <w:rFonts w:ascii="Tahoma" w:hAnsi="Tahoma" w:cs="Tahoma"/>
        </w:rPr>
        <w:tab/>
        <w:t>Enqueue customer Jill</w:t>
      </w:r>
    </w:p>
    <w:p w14:paraId="4BF66F49" w14:textId="48181BC9" w:rsidR="00996C90" w:rsidRPr="00241FD8" w:rsidRDefault="00996C90" w:rsidP="00630D9D">
      <w:pPr>
        <w:pStyle w:val="NoSpacing"/>
        <w:ind w:left="720" w:hanging="720"/>
        <w:rPr>
          <w:rFonts w:ascii="Tahoma" w:hAnsi="Tahoma" w:cs="Tahoma"/>
          <w:sz w:val="10"/>
          <w:szCs w:val="10"/>
        </w:rPr>
      </w:pPr>
    </w:p>
    <w:p w14:paraId="5FEEC6CF" w14:textId="2DDD8392" w:rsidR="00996C90" w:rsidRDefault="00241FD8" w:rsidP="00630D9D">
      <w:pPr>
        <w:pStyle w:val="NoSpacing"/>
        <w:ind w:left="720" w:hanging="720"/>
        <w:rPr>
          <w:rFonts w:ascii="Tahoma" w:hAnsi="Tahoma" w:cs="Tahoma"/>
        </w:rPr>
      </w:pPr>
      <w:r>
        <w:rPr>
          <w:rFonts w:ascii="Tahoma" w:hAnsi="Tahoma" w:cs="Tahoma"/>
        </w:rPr>
        <w:tab/>
      </w:r>
      <w:r w:rsidR="00996C90">
        <w:rPr>
          <w:rFonts w:ascii="Tahoma" w:hAnsi="Tahoma" w:cs="Tahoma"/>
        </w:rPr>
        <w:tab/>
        <w:t>Dequeue a customer</w:t>
      </w:r>
    </w:p>
    <w:p w14:paraId="3AC9D8AC" w14:textId="1E596C08" w:rsidR="00996C90" w:rsidRPr="00241FD8" w:rsidRDefault="00996C90" w:rsidP="00630D9D">
      <w:pPr>
        <w:pStyle w:val="NoSpacing"/>
        <w:ind w:left="720" w:hanging="720"/>
        <w:rPr>
          <w:rFonts w:ascii="Tahoma" w:hAnsi="Tahoma" w:cs="Tahoma"/>
          <w:sz w:val="10"/>
          <w:szCs w:val="10"/>
        </w:rPr>
      </w:pPr>
    </w:p>
    <w:p w14:paraId="6792200F" w14:textId="260D4465" w:rsidR="00996C90" w:rsidRDefault="00241FD8" w:rsidP="00630D9D">
      <w:pPr>
        <w:pStyle w:val="NoSpacing"/>
        <w:ind w:left="720" w:hanging="720"/>
        <w:rPr>
          <w:rFonts w:ascii="Tahoma" w:hAnsi="Tahoma" w:cs="Tahoma"/>
        </w:rPr>
      </w:pPr>
      <w:r>
        <w:rPr>
          <w:rFonts w:ascii="Tahoma" w:hAnsi="Tahoma" w:cs="Tahoma"/>
        </w:rPr>
        <w:tab/>
      </w:r>
      <w:r w:rsidR="00996C90">
        <w:rPr>
          <w:rFonts w:ascii="Tahoma" w:hAnsi="Tahoma" w:cs="Tahoma"/>
        </w:rPr>
        <w:tab/>
        <w:t>Enqueue customer Iris</w:t>
      </w:r>
    </w:p>
    <w:p w14:paraId="63CF0CC9" w14:textId="192A729C" w:rsidR="00996C90" w:rsidRPr="00241FD8" w:rsidRDefault="00996C90" w:rsidP="00630D9D">
      <w:pPr>
        <w:pStyle w:val="NoSpacing"/>
        <w:ind w:left="720" w:hanging="720"/>
        <w:rPr>
          <w:rFonts w:ascii="Tahoma" w:hAnsi="Tahoma" w:cs="Tahoma"/>
          <w:sz w:val="10"/>
          <w:szCs w:val="10"/>
        </w:rPr>
      </w:pPr>
    </w:p>
    <w:p w14:paraId="0C7B7A41" w14:textId="23289619" w:rsidR="00996C90" w:rsidRDefault="00241FD8" w:rsidP="00630D9D">
      <w:pPr>
        <w:pStyle w:val="NoSpacing"/>
        <w:ind w:left="720" w:hanging="720"/>
        <w:rPr>
          <w:rFonts w:ascii="Tahoma" w:hAnsi="Tahoma" w:cs="Tahoma"/>
        </w:rPr>
      </w:pPr>
      <w:r>
        <w:rPr>
          <w:rFonts w:ascii="Tahoma" w:hAnsi="Tahoma" w:cs="Tahoma"/>
        </w:rPr>
        <w:tab/>
      </w:r>
      <w:r w:rsidR="00996C90">
        <w:rPr>
          <w:rFonts w:ascii="Tahoma" w:hAnsi="Tahoma" w:cs="Tahoma"/>
        </w:rPr>
        <w:tab/>
        <w:t>Dequeue a customer</w:t>
      </w:r>
    </w:p>
    <w:p w14:paraId="60ED7E38" w14:textId="77777777" w:rsidR="00241FD8" w:rsidRPr="00241FD8" w:rsidRDefault="00241FD8" w:rsidP="00241FD8">
      <w:pPr>
        <w:pStyle w:val="NoSpacing"/>
        <w:ind w:left="720" w:hanging="720"/>
        <w:rPr>
          <w:rFonts w:ascii="Tahoma" w:hAnsi="Tahoma" w:cs="Tahoma"/>
          <w:sz w:val="10"/>
          <w:szCs w:val="10"/>
        </w:rPr>
      </w:pPr>
    </w:p>
    <w:p w14:paraId="12100263" w14:textId="09429D22" w:rsidR="00241FD8" w:rsidRDefault="00241FD8" w:rsidP="00241FD8">
      <w:pPr>
        <w:pStyle w:val="NoSpacing"/>
        <w:ind w:left="720" w:hanging="720"/>
        <w:rPr>
          <w:rFonts w:ascii="Tahoma" w:hAnsi="Tahoma" w:cs="Tahoma"/>
        </w:rPr>
      </w:pPr>
      <w:r>
        <w:rPr>
          <w:rFonts w:ascii="Tahoma" w:hAnsi="Tahoma" w:cs="Tahoma"/>
        </w:rPr>
        <w:tab/>
      </w:r>
      <w:r>
        <w:rPr>
          <w:rFonts w:ascii="Tahoma" w:hAnsi="Tahoma" w:cs="Tahoma"/>
        </w:rPr>
        <w:tab/>
        <w:t>Enqueue customer David</w:t>
      </w:r>
    </w:p>
    <w:p w14:paraId="3FD8F325" w14:textId="00F4BB6C" w:rsidR="00241FD8" w:rsidRPr="00241FD8" w:rsidRDefault="00241FD8" w:rsidP="00630D9D">
      <w:pPr>
        <w:pStyle w:val="NoSpacing"/>
        <w:ind w:left="720" w:hanging="720"/>
        <w:rPr>
          <w:rFonts w:ascii="Tahoma" w:hAnsi="Tahoma" w:cs="Tahoma"/>
          <w:sz w:val="10"/>
          <w:szCs w:val="10"/>
        </w:rPr>
      </w:pPr>
    </w:p>
    <w:p w14:paraId="47C6BDB4" w14:textId="0228A700" w:rsidR="00241FD8" w:rsidRDefault="00241FD8" w:rsidP="00630D9D">
      <w:pPr>
        <w:pStyle w:val="NoSpacing"/>
        <w:ind w:left="720" w:hanging="720"/>
        <w:rPr>
          <w:rFonts w:ascii="Tahoma" w:hAnsi="Tahoma" w:cs="Tahoma"/>
          <w:b/>
          <w:bCs/>
        </w:rPr>
      </w:pPr>
      <w:r>
        <w:rPr>
          <w:rFonts w:ascii="Tahoma" w:hAnsi="Tahoma" w:cs="Tahoma"/>
        </w:rPr>
        <w:tab/>
      </w:r>
      <w:r>
        <w:rPr>
          <w:rFonts w:ascii="Tahoma" w:hAnsi="Tahoma" w:cs="Tahoma"/>
        </w:rPr>
        <w:tab/>
        <w:t>Verify the size of the queue</w:t>
      </w:r>
      <w:r>
        <w:rPr>
          <w:rFonts w:ascii="Tahoma" w:hAnsi="Tahoma" w:cs="Tahoma"/>
        </w:rPr>
        <w:tab/>
      </w:r>
    </w:p>
    <w:p w14:paraId="261E55B8" w14:textId="6C9B6C09" w:rsidR="00630D9D" w:rsidRPr="00241FD8" w:rsidRDefault="00630D9D" w:rsidP="00630D9D">
      <w:pPr>
        <w:pStyle w:val="NoSpacing"/>
        <w:ind w:left="720" w:hanging="720"/>
        <w:rPr>
          <w:rFonts w:ascii="Tahoma" w:hAnsi="Tahoma" w:cs="Tahoma"/>
          <w:b/>
          <w:bCs/>
          <w:sz w:val="10"/>
          <w:szCs w:val="10"/>
        </w:rPr>
      </w:pPr>
    </w:p>
    <w:p w14:paraId="218C8897" w14:textId="3A2FD672" w:rsidR="00241FD8" w:rsidRPr="00241FD8" w:rsidRDefault="00241FD8" w:rsidP="00630D9D">
      <w:pPr>
        <w:pStyle w:val="NoSpacing"/>
        <w:ind w:left="720" w:hanging="720"/>
        <w:rPr>
          <w:rFonts w:ascii="Tahoma" w:hAnsi="Tahoma" w:cs="Tahoma"/>
        </w:rPr>
      </w:pPr>
      <w:r>
        <w:rPr>
          <w:rFonts w:ascii="Tahoma" w:hAnsi="Tahoma" w:cs="Tahoma"/>
          <w:b/>
          <w:bCs/>
        </w:rPr>
        <w:tab/>
      </w:r>
      <w:r>
        <w:rPr>
          <w:rFonts w:ascii="Tahoma" w:hAnsi="Tahoma" w:cs="Tahoma"/>
          <w:b/>
          <w:bCs/>
        </w:rPr>
        <w:tab/>
      </w:r>
      <w:r w:rsidRPr="00241FD8">
        <w:rPr>
          <w:rFonts w:ascii="Tahoma" w:hAnsi="Tahoma" w:cs="Tahoma"/>
        </w:rPr>
        <w:t>Determine the customer at the front of the queue</w:t>
      </w:r>
    </w:p>
    <w:p w14:paraId="1556E9A6" w14:textId="424E3901" w:rsidR="00E46837" w:rsidRDefault="00E46837" w:rsidP="00792183">
      <w:pPr>
        <w:pStyle w:val="NoSpacing"/>
        <w:rPr>
          <w:rFonts w:ascii="Tahoma" w:hAnsi="Tahoma" w:cs="Tahoma"/>
          <w:b/>
          <w:bCs/>
        </w:rPr>
      </w:pPr>
    </w:p>
    <w:tbl>
      <w:tblPr>
        <w:tblStyle w:val="TableGrid"/>
        <w:tblW w:w="0" w:type="auto"/>
        <w:tblLook w:val="04A0" w:firstRow="1" w:lastRow="0" w:firstColumn="1" w:lastColumn="0" w:noHBand="0" w:noVBand="1"/>
      </w:tblPr>
      <w:tblGrid>
        <w:gridCol w:w="8630"/>
      </w:tblGrid>
      <w:tr w:rsidR="00E46837" w14:paraId="468A12D3" w14:textId="77777777" w:rsidTr="00E46837">
        <w:tc>
          <w:tcPr>
            <w:tcW w:w="8630" w:type="dxa"/>
          </w:tcPr>
          <w:p w14:paraId="33BB17BE" w14:textId="77777777" w:rsidR="00E46837" w:rsidRPr="00241FD8" w:rsidRDefault="00E46837" w:rsidP="00E46837">
            <w:pPr>
              <w:autoSpaceDE w:val="0"/>
              <w:autoSpaceDN w:val="0"/>
              <w:adjustRightInd w:val="0"/>
              <w:rPr>
                <w:rFonts w:ascii="Consolas" w:hAnsi="Consolas" w:cs="Consolas"/>
                <w:color w:val="000000"/>
                <w:sz w:val="10"/>
                <w:szCs w:val="10"/>
              </w:rPr>
            </w:pPr>
          </w:p>
          <w:p w14:paraId="7F90A7BC" w14:textId="614546F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8000"/>
              </w:rPr>
              <w:t># program to demonstrate a queue implementation</w:t>
            </w:r>
            <w:r w:rsidR="00241FD8">
              <w:rPr>
                <w:rFonts w:ascii="Consolas" w:hAnsi="Consolas" w:cs="Consolas"/>
                <w:b/>
                <w:bCs/>
                <w:color w:val="008000"/>
              </w:rPr>
              <w:t xml:space="preserve"> </w:t>
            </w:r>
            <w:r w:rsidRPr="00E46837">
              <w:rPr>
                <w:rFonts w:ascii="Consolas" w:hAnsi="Consolas" w:cs="Consolas"/>
                <w:b/>
                <w:bCs/>
                <w:color w:val="008000"/>
              </w:rPr>
              <w:t>using a list</w:t>
            </w:r>
          </w:p>
          <w:p w14:paraId="6B7FC66A"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 xml:space="preserve"> </w:t>
            </w:r>
          </w:p>
          <w:p w14:paraId="1FEBB8BC"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8000"/>
              </w:rPr>
              <w:t># initialize the queue</w:t>
            </w:r>
          </w:p>
          <w:p w14:paraId="311AD140"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queue = []</w:t>
            </w:r>
          </w:p>
          <w:p w14:paraId="6CDA4CA1"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 xml:space="preserve"> </w:t>
            </w:r>
          </w:p>
          <w:p w14:paraId="0DBAA82A"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8000"/>
              </w:rPr>
              <w:t># enqueue elements to the queue</w:t>
            </w:r>
          </w:p>
          <w:p w14:paraId="4CD2077B" w14:textId="77777777" w:rsidR="00E46837" w:rsidRPr="00E46837" w:rsidRDefault="00E46837" w:rsidP="00E46837">
            <w:pPr>
              <w:autoSpaceDE w:val="0"/>
              <w:autoSpaceDN w:val="0"/>
              <w:adjustRightInd w:val="0"/>
              <w:rPr>
                <w:rFonts w:ascii="Consolas" w:hAnsi="Consolas" w:cs="Consolas"/>
                <w:b/>
                <w:bCs/>
                <w:color w:val="000000"/>
              </w:rPr>
            </w:pPr>
            <w:proofErr w:type="spellStart"/>
            <w:r w:rsidRPr="00E46837">
              <w:rPr>
                <w:rFonts w:ascii="Consolas" w:hAnsi="Consolas" w:cs="Consolas"/>
                <w:b/>
                <w:bCs/>
                <w:color w:val="000000"/>
              </w:rPr>
              <w:t>queue.append</w:t>
            </w:r>
            <w:proofErr w:type="spellEnd"/>
            <w:r w:rsidRPr="00E46837">
              <w:rPr>
                <w:rFonts w:ascii="Consolas" w:hAnsi="Consolas" w:cs="Consolas"/>
                <w:b/>
                <w:bCs/>
                <w:color w:val="000000"/>
              </w:rPr>
              <w:t>(</w:t>
            </w:r>
            <w:r w:rsidRPr="00E46837">
              <w:rPr>
                <w:rFonts w:ascii="Consolas" w:hAnsi="Consolas" w:cs="Consolas"/>
                <w:b/>
                <w:bCs/>
                <w:color w:val="A31515"/>
              </w:rPr>
              <w:t>"a"</w:t>
            </w:r>
            <w:r w:rsidRPr="00E46837">
              <w:rPr>
                <w:rFonts w:ascii="Consolas" w:hAnsi="Consolas" w:cs="Consolas"/>
                <w:b/>
                <w:bCs/>
                <w:color w:val="000000"/>
              </w:rPr>
              <w:t>)</w:t>
            </w:r>
          </w:p>
          <w:p w14:paraId="3075EAAD" w14:textId="77777777" w:rsidR="00E46837" w:rsidRPr="00E46837" w:rsidRDefault="00E46837" w:rsidP="00E46837">
            <w:pPr>
              <w:autoSpaceDE w:val="0"/>
              <w:autoSpaceDN w:val="0"/>
              <w:adjustRightInd w:val="0"/>
              <w:rPr>
                <w:rFonts w:ascii="Consolas" w:hAnsi="Consolas" w:cs="Consolas"/>
                <w:b/>
                <w:bCs/>
                <w:color w:val="000000"/>
              </w:rPr>
            </w:pPr>
            <w:proofErr w:type="spellStart"/>
            <w:r w:rsidRPr="00E46837">
              <w:rPr>
                <w:rFonts w:ascii="Consolas" w:hAnsi="Consolas" w:cs="Consolas"/>
                <w:b/>
                <w:bCs/>
                <w:color w:val="000000"/>
              </w:rPr>
              <w:t>queue.append</w:t>
            </w:r>
            <w:proofErr w:type="spellEnd"/>
            <w:r w:rsidRPr="00E46837">
              <w:rPr>
                <w:rFonts w:ascii="Consolas" w:hAnsi="Consolas" w:cs="Consolas"/>
                <w:b/>
                <w:bCs/>
                <w:color w:val="000000"/>
              </w:rPr>
              <w:t>(</w:t>
            </w:r>
            <w:r w:rsidRPr="00E46837">
              <w:rPr>
                <w:rFonts w:ascii="Consolas" w:hAnsi="Consolas" w:cs="Consolas"/>
                <w:b/>
                <w:bCs/>
                <w:color w:val="A31515"/>
              </w:rPr>
              <w:t>"b"</w:t>
            </w:r>
            <w:r w:rsidRPr="00E46837">
              <w:rPr>
                <w:rFonts w:ascii="Consolas" w:hAnsi="Consolas" w:cs="Consolas"/>
                <w:b/>
                <w:bCs/>
                <w:color w:val="000000"/>
              </w:rPr>
              <w:t>)</w:t>
            </w:r>
          </w:p>
          <w:p w14:paraId="36B8C564" w14:textId="77777777" w:rsidR="00E46837" w:rsidRPr="00E46837" w:rsidRDefault="00E46837" w:rsidP="00E46837">
            <w:pPr>
              <w:autoSpaceDE w:val="0"/>
              <w:autoSpaceDN w:val="0"/>
              <w:adjustRightInd w:val="0"/>
              <w:rPr>
                <w:rFonts w:ascii="Consolas" w:hAnsi="Consolas" w:cs="Consolas"/>
                <w:b/>
                <w:bCs/>
                <w:color w:val="000000"/>
              </w:rPr>
            </w:pPr>
            <w:proofErr w:type="spellStart"/>
            <w:r w:rsidRPr="00E46837">
              <w:rPr>
                <w:rFonts w:ascii="Consolas" w:hAnsi="Consolas" w:cs="Consolas"/>
                <w:b/>
                <w:bCs/>
                <w:color w:val="000000"/>
              </w:rPr>
              <w:t>queue.append</w:t>
            </w:r>
            <w:proofErr w:type="spellEnd"/>
            <w:r w:rsidRPr="00E46837">
              <w:rPr>
                <w:rFonts w:ascii="Consolas" w:hAnsi="Consolas" w:cs="Consolas"/>
                <w:b/>
                <w:bCs/>
                <w:color w:val="000000"/>
              </w:rPr>
              <w:t>(</w:t>
            </w:r>
            <w:r w:rsidRPr="00E46837">
              <w:rPr>
                <w:rFonts w:ascii="Consolas" w:hAnsi="Consolas" w:cs="Consolas"/>
                <w:b/>
                <w:bCs/>
                <w:color w:val="A31515"/>
              </w:rPr>
              <w:t>"c"</w:t>
            </w:r>
            <w:r w:rsidRPr="00E46837">
              <w:rPr>
                <w:rFonts w:ascii="Consolas" w:hAnsi="Consolas" w:cs="Consolas"/>
                <w:b/>
                <w:bCs/>
                <w:color w:val="000000"/>
              </w:rPr>
              <w:t>)</w:t>
            </w:r>
          </w:p>
          <w:p w14:paraId="69795F4C"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 xml:space="preserve"> </w:t>
            </w:r>
          </w:p>
          <w:p w14:paraId="7049DBDF"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w:t>
            </w:r>
            <w:r w:rsidRPr="00E46837">
              <w:rPr>
                <w:rFonts w:ascii="Consolas" w:hAnsi="Consolas" w:cs="Consolas"/>
                <w:b/>
                <w:bCs/>
                <w:color w:val="A31515"/>
              </w:rPr>
              <w:t>"The initial queue"</w:t>
            </w:r>
            <w:r w:rsidRPr="00E46837">
              <w:rPr>
                <w:rFonts w:ascii="Consolas" w:hAnsi="Consolas" w:cs="Consolas"/>
                <w:b/>
                <w:bCs/>
                <w:color w:val="000000"/>
              </w:rPr>
              <w:t>)</w:t>
            </w:r>
          </w:p>
          <w:p w14:paraId="5C84DE1D"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(queue)</w:t>
            </w:r>
          </w:p>
          <w:p w14:paraId="7049F226"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 xml:space="preserve"> </w:t>
            </w:r>
          </w:p>
          <w:p w14:paraId="5FDB800F"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8000"/>
              </w:rPr>
              <w:t># remove elements from the queue</w:t>
            </w:r>
          </w:p>
          <w:p w14:paraId="02CC9ACA"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w:t>
            </w:r>
            <w:r w:rsidRPr="00E46837">
              <w:rPr>
                <w:rFonts w:ascii="Consolas" w:hAnsi="Consolas" w:cs="Consolas"/>
                <w:b/>
                <w:bCs/>
                <w:color w:val="A31515"/>
              </w:rPr>
              <w:t>"\</w:t>
            </w:r>
            <w:proofErr w:type="spellStart"/>
            <w:r w:rsidRPr="00E46837">
              <w:rPr>
                <w:rFonts w:ascii="Consolas" w:hAnsi="Consolas" w:cs="Consolas"/>
                <w:b/>
                <w:bCs/>
                <w:color w:val="A31515"/>
              </w:rPr>
              <w:t>nElements</w:t>
            </w:r>
            <w:proofErr w:type="spellEnd"/>
            <w:r w:rsidRPr="00E46837">
              <w:rPr>
                <w:rFonts w:ascii="Consolas" w:hAnsi="Consolas" w:cs="Consolas"/>
                <w:b/>
                <w:bCs/>
                <w:color w:val="A31515"/>
              </w:rPr>
              <w:t xml:space="preserve"> dequeued from the queue"</w:t>
            </w:r>
            <w:r w:rsidRPr="00E46837">
              <w:rPr>
                <w:rFonts w:ascii="Consolas" w:hAnsi="Consolas" w:cs="Consolas"/>
                <w:b/>
                <w:bCs/>
                <w:color w:val="000000"/>
              </w:rPr>
              <w:t>)</w:t>
            </w:r>
          </w:p>
          <w:p w14:paraId="7E5AFAF7"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w:t>
            </w:r>
            <w:proofErr w:type="spellStart"/>
            <w:r w:rsidRPr="00E46837">
              <w:rPr>
                <w:rFonts w:ascii="Consolas" w:hAnsi="Consolas" w:cs="Consolas"/>
                <w:b/>
                <w:bCs/>
                <w:color w:val="000000"/>
              </w:rPr>
              <w:t>queue.pop</w:t>
            </w:r>
            <w:proofErr w:type="spellEnd"/>
            <w:r w:rsidRPr="00E46837">
              <w:rPr>
                <w:rFonts w:ascii="Consolas" w:hAnsi="Consolas" w:cs="Consolas"/>
                <w:b/>
                <w:bCs/>
                <w:color w:val="000000"/>
              </w:rPr>
              <w:t>(0))</w:t>
            </w:r>
          </w:p>
          <w:p w14:paraId="035ACFCC"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w:t>
            </w:r>
            <w:proofErr w:type="spellStart"/>
            <w:r w:rsidRPr="00E46837">
              <w:rPr>
                <w:rFonts w:ascii="Consolas" w:hAnsi="Consolas" w:cs="Consolas"/>
                <w:b/>
                <w:bCs/>
                <w:color w:val="000000"/>
              </w:rPr>
              <w:t>queue.pop</w:t>
            </w:r>
            <w:proofErr w:type="spellEnd"/>
            <w:r w:rsidRPr="00E46837">
              <w:rPr>
                <w:rFonts w:ascii="Consolas" w:hAnsi="Consolas" w:cs="Consolas"/>
                <w:b/>
                <w:bCs/>
                <w:color w:val="000000"/>
              </w:rPr>
              <w:t>(0))</w:t>
            </w:r>
          </w:p>
          <w:p w14:paraId="4DE2651A"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w:t>
            </w:r>
            <w:proofErr w:type="spellStart"/>
            <w:r w:rsidRPr="00E46837">
              <w:rPr>
                <w:rFonts w:ascii="Consolas" w:hAnsi="Consolas" w:cs="Consolas"/>
                <w:b/>
                <w:bCs/>
                <w:color w:val="000000"/>
              </w:rPr>
              <w:t>queue.pop</w:t>
            </w:r>
            <w:proofErr w:type="spellEnd"/>
            <w:r w:rsidRPr="00E46837">
              <w:rPr>
                <w:rFonts w:ascii="Consolas" w:hAnsi="Consolas" w:cs="Consolas"/>
                <w:b/>
                <w:bCs/>
                <w:color w:val="000000"/>
              </w:rPr>
              <w:t>(0))</w:t>
            </w:r>
          </w:p>
          <w:p w14:paraId="014D85CB"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 xml:space="preserve"> </w:t>
            </w:r>
          </w:p>
          <w:p w14:paraId="16126D14"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w:t>
            </w:r>
            <w:r w:rsidRPr="00E46837">
              <w:rPr>
                <w:rFonts w:ascii="Consolas" w:hAnsi="Consolas" w:cs="Consolas"/>
                <w:b/>
                <w:bCs/>
                <w:color w:val="A31515"/>
              </w:rPr>
              <w:t>"\</w:t>
            </w:r>
            <w:proofErr w:type="spellStart"/>
            <w:r w:rsidRPr="00E46837">
              <w:rPr>
                <w:rFonts w:ascii="Consolas" w:hAnsi="Consolas" w:cs="Consolas"/>
                <w:b/>
                <w:bCs/>
                <w:color w:val="A31515"/>
              </w:rPr>
              <w:t>nThe</w:t>
            </w:r>
            <w:proofErr w:type="spellEnd"/>
            <w:r w:rsidRPr="00E46837">
              <w:rPr>
                <w:rFonts w:ascii="Consolas" w:hAnsi="Consolas" w:cs="Consolas"/>
                <w:b/>
                <w:bCs/>
                <w:color w:val="A31515"/>
              </w:rPr>
              <w:t xml:space="preserve"> Queue after elements have been dequeued"</w:t>
            </w:r>
            <w:r w:rsidRPr="00E46837">
              <w:rPr>
                <w:rFonts w:ascii="Consolas" w:hAnsi="Consolas" w:cs="Consolas"/>
                <w:b/>
                <w:bCs/>
                <w:color w:val="000000"/>
              </w:rPr>
              <w:t>)</w:t>
            </w:r>
          </w:p>
          <w:p w14:paraId="5BEF51CF"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print (queue)</w:t>
            </w:r>
          </w:p>
          <w:p w14:paraId="07226ABA"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0000"/>
              </w:rPr>
              <w:t xml:space="preserve"> </w:t>
            </w:r>
          </w:p>
          <w:p w14:paraId="4E650862"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8000"/>
              </w:rPr>
              <w:t># print (</w:t>
            </w:r>
            <w:proofErr w:type="spellStart"/>
            <w:r w:rsidRPr="00E46837">
              <w:rPr>
                <w:rFonts w:ascii="Consolas" w:hAnsi="Consolas" w:cs="Consolas"/>
                <w:b/>
                <w:bCs/>
                <w:color w:val="008000"/>
              </w:rPr>
              <w:t>queue.pop</w:t>
            </w:r>
            <w:proofErr w:type="spellEnd"/>
            <w:r w:rsidRPr="00E46837">
              <w:rPr>
                <w:rFonts w:ascii="Consolas" w:hAnsi="Consolas" w:cs="Consolas"/>
                <w:b/>
                <w:bCs/>
                <w:color w:val="008000"/>
              </w:rPr>
              <w:t>(0))</w:t>
            </w:r>
          </w:p>
          <w:p w14:paraId="14FF74E4" w14:textId="77777777" w:rsidR="00E46837" w:rsidRPr="00E46837" w:rsidRDefault="00E46837" w:rsidP="00E46837">
            <w:pPr>
              <w:autoSpaceDE w:val="0"/>
              <w:autoSpaceDN w:val="0"/>
              <w:adjustRightInd w:val="0"/>
              <w:rPr>
                <w:rFonts w:ascii="Consolas" w:hAnsi="Consolas" w:cs="Consolas"/>
                <w:b/>
                <w:bCs/>
                <w:color w:val="000000"/>
              </w:rPr>
            </w:pPr>
            <w:r w:rsidRPr="00E46837">
              <w:rPr>
                <w:rFonts w:ascii="Consolas" w:hAnsi="Consolas" w:cs="Consolas"/>
                <w:b/>
                <w:bCs/>
                <w:color w:val="008000"/>
              </w:rPr>
              <w:t xml:space="preserve"># oops - this will raise an </w:t>
            </w:r>
            <w:proofErr w:type="spellStart"/>
            <w:r w:rsidRPr="00E46837">
              <w:rPr>
                <w:rFonts w:ascii="Consolas" w:hAnsi="Consolas" w:cs="Consolas"/>
                <w:b/>
                <w:bCs/>
                <w:color w:val="008000"/>
              </w:rPr>
              <w:t>IndexError</w:t>
            </w:r>
            <w:proofErr w:type="spellEnd"/>
          </w:p>
          <w:p w14:paraId="3F0C57B6" w14:textId="273407C7" w:rsidR="00E46837" w:rsidRPr="00E46837" w:rsidRDefault="00E46837" w:rsidP="00E46837">
            <w:pPr>
              <w:pStyle w:val="NoSpacing"/>
              <w:rPr>
                <w:rFonts w:ascii="Tahoma" w:hAnsi="Tahoma" w:cs="Tahoma"/>
                <w:b/>
                <w:bCs/>
                <w:sz w:val="24"/>
                <w:szCs w:val="24"/>
              </w:rPr>
            </w:pPr>
            <w:r w:rsidRPr="00E46837">
              <w:rPr>
                <w:rFonts w:ascii="Consolas" w:hAnsi="Consolas" w:cs="Consolas"/>
                <w:b/>
                <w:bCs/>
                <w:color w:val="008000"/>
                <w:sz w:val="24"/>
                <w:szCs w:val="24"/>
              </w:rPr>
              <w:t># since the queue is now empty</w:t>
            </w:r>
          </w:p>
          <w:p w14:paraId="42E0D64D" w14:textId="578DBD47" w:rsidR="00E46837" w:rsidRPr="00241FD8" w:rsidRDefault="00E46837" w:rsidP="00792183">
            <w:pPr>
              <w:pStyle w:val="NoSpacing"/>
              <w:rPr>
                <w:rFonts w:ascii="Tahoma" w:hAnsi="Tahoma" w:cs="Tahoma"/>
                <w:b/>
                <w:bCs/>
                <w:sz w:val="10"/>
                <w:szCs w:val="10"/>
              </w:rPr>
            </w:pPr>
          </w:p>
        </w:tc>
      </w:tr>
    </w:tbl>
    <w:p w14:paraId="4DEDC1F1" w14:textId="73F665A4" w:rsidR="00E46837" w:rsidRDefault="00E46837" w:rsidP="00241FD8">
      <w:pPr>
        <w:pStyle w:val="NoSpacing"/>
        <w:rPr>
          <w:rFonts w:ascii="Tahoma" w:hAnsi="Tahoma" w:cs="Tahoma"/>
          <w:b/>
          <w:bCs/>
        </w:rPr>
      </w:pPr>
    </w:p>
    <w:p w14:paraId="4EA64D3F" w14:textId="5CEE4FB6" w:rsidR="000E5D9F" w:rsidRDefault="000E5D9F" w:rsidP="00241FD8">
      <w:pPr>
        <w:pStyle w:val="NoSpacing"/>
        <w:rPr>
          <w:rFonts w:ascii="Tahoma" w:hAnsi="Tahoma" w:cs="Tahoma"/>
          <w:b/>
          <w:bCs/>
        </w:rPr>
      </w:pPr>
    </w:p>
    <w:p w14:paraId="3D74F38D" w14:textId="4AB03A6B" w:rsidR="000E5D9F" w:rsidRDefault="000E5D9F" w:rsidP="00241FD8">
      <w:pPr>
        <w:pStyle w:val="NoSpacing"/>
        <w:rPr>
          <w:rFonts w:ascii="Tahoma" w:hAnsi="Tahoma" w:cs="Tahoma"/>
          <w:b/>
          <w:bCs/>
        </w:rPr>
      </w:pPr>
    </w:p>
    <w:p w14:paraId="65BDFEAC" w14:textId="44E00A97" w:rsidR="000E5D9F" w:rsidRDefault="000E5D9F" w:rsidP="00241FD8">
      <w:pPr>
        <w:pStyle w:val="NoSpacing"/>
        <w:rPr>
          <w:rFonts w:ascii="Tahoma" w:hAnsi="Tahoma" w:cs="Tahoma"/>
          <w:b/>
          <w:bCs/>
        </w:rPr>
      </w:pPr>
    </w:p>
    <w:p w14:paraId="69659EB7"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initialize the queue</w:t>
      </w:r>
    </w:p>
    <w:p w14:paraId="7A86C32B"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color w:val="E06C75"/>
          <w:sz w:val="18"/>
          <w:szCs w:val="18"/>
        </w:rPr>
        <w:t>queue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1EFA5005" w14:textId="77777777" w:rsidR="000E5D9F" w:rsidRDefault="000E5D9F" w:rsidP="000E5D9F">
      <w:pPr>
        <w:shd w:val="clear" w:color="auto" w:fill="282C34"/>
        <w:spacing w:line="270" w:lineRule="atLeast"/>
        <w:rPr>
          <w:rFonts w:ascii="Menlo" w:hAnsi="Menlo" w:cs="Menlo"/>
          <w:color w:val="ABB2BF"/>
          <w:sz w:val="18"/>
          <w:szCs w:val="18"/>
        </w:rPr>
      </w:pPr>
    </w:p>
    <w:p w14:paraId="03DC8BFD"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Enqueue customer Jake</w:t>
      </w:r>
    </w:p>
    <w:p w14:paraId="3EF316EB" w14:textId="77777777" w:rsidR="000E5D9F" w:rsidRDefault="000E5D9F" w:rsidP="000E5D9F">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queue</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98C379"/>
          <w:sz w:val="18"/>
          <w:szCs w:val="18"/>
        </w:rPr>
        <w:t>"Jake"</w:t>
      </w:r>
      <w:r>
        <w:rPr>
          <w:rFonts w:ascii="Menlo" w:hAnsi="Menlo" w:cs="Menlo"/>
          <w:color w:val="ABB2BF"/>
          <w:sz w:val="18"/>
          <w:szCs w:val="18"/>
        </w:rPr>
        <w:t>)</w:t>
      </w:r>
    </w:p>
    <w:p w14:paraId="0EC2FD15" w14:textId="77777777" w:rsidR="000E5D9F" w:rsidRDefault="000E5D9F" w:rsidP="000E5D9F">
      <w:pPr>
        <w:shd w:val="clear" w:color="auto" w:fill="282C34"/>
        <w:spacing w:line="270" w:lineRule="atLeast"/>
        <w:rPr>
          <w:rFonts w:ascii="Menlo" w:hAnsi="Menlo" w:cs="Menlo"/>
          <w:color w:val="ABB2BF"/>
          <w:sz w:val="18"/>
          <w:szCs w:val="18"/>
        </w:rPr>
      </w:pPr>
    </w:p>
    <w:p w14:paraId="6973BB95"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Enqueue customer Jill</w:t>
      </w:r>
    </w:p>
    <w:p w14:paraId="17F042BC" w14:textId="77777777" w:rsidR="000E5D9F" w:rsidRDefault="000E5D9F" w:rsidP="000E5D9F">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queue</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98C379"/>
          <w:sz w:val="18"/>
          <w:szCs w:val="18"/>
        </w:rPr>
        <w:t>"Jill"</w:t>
      </w:r>
      <w:r>
        <w:rPr>
          <w:rFonts w:ascii="Menlo" w:hAnsi="Menlo" w:cs="Menlo"/>
          <w:color w:val="ABB2BF"/>
          <w:sz w:val="18"/>
          <w:szCs w:val="18"/>
        </w:rPr>
        <w:t>)</w:t>
      </w:r>
    </w:p>
    <w:p w14:paraId="773CE695"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Dequeue a customer</w:t>
      </w:r>
    </w:p>
    <w:p w14:paraId="7666DC7C" w14:textId="77777777" w:rsidR="000E5D9F" w:rsidRDefault="000E5D9F" w:rsidP="000E5D9F">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queue</w:t>
      </w:r>
      <w:r>
        <w:rPr>
          <w:rFonts w:ascii="Menlo" w:hAnsi="Menlo" w:cs="Menlo"/>
          <w:color w:val="ABB2BF"/>
          <w:sz w:val="18"/>
          <w:szCs w:val="18"/>
        </w:rPr>
        <w:t>.</w:t>
      </w:r>
      <w:r>
        <w:rPr>
          <w:rFonts w:ascii="Menlo" w:hAnsi="Menlo" w:cs="Menlo"/>
          <w:color w:val="61AFEF"/>
          <w:sz w:val="18"/>
          <w:szCs w:val="18"/>
        </w:rPr>
        <w:t>pop</w:t>
      </w:r>
      <w:proofErr w:type="spellEnd"/>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w:t>
      </w:r>
    </w:p>
    <w:p w14:paraId="632572B6"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Enqueue customer Iris</w:t>
      </w:r>
    </w:p>
    <w:p w14:paraId="2EAE9F16" w14:textId="77777777" w:rsidR="000E5D9F" w:rsidRDefault="000E5D9F" w:rsidP="000E5D9F">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queue</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98C379"/>
          <w:sz w:val="18"/>
          <w:szCs w:val="18"/>
        </w:rPr>
        <w:t>"Iris"</w:t>
      </w:r>
      <w:r>
        <w:rPr>
          <w:rFonts w:ascii="Menlo" w:hAnsi="Menlo" w:cs="Menlo"/>
          <w:color w:val="ABB2BF"/>
          <w:sz w:val="18"/>
          <w:szCs w:val="18"/>
        </w:rPr>
        <w:t>)</w:t>
      </w:r>
    </w:p>
    <w:p w14:paraId="7C19E934"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Dequeue a customer</w:t>
      </w:r>
    </w:p>
    <w:p w14:paraId="09146468" w14:textId="77777777" w:rsidR="000E5D9F" w:rsidRDefault="000E5D9F" w:rsidP="000E5D9F">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queue</w:t>
      </w:r>
      <w:r>
        <w:rPr>
          <w:rFonts w:ascii="Menlo" w:hAnsi="Menlo" w:cs="Menlo"/>
          <w:color w:val="ABB2BF"/>
          <w:sz w:val="18"/>
          <w:szCs w:val="18"/>
        </w:rPr>
        <w:t>.</w:t>
      </w:r>
      <w:r>
        <w:rPr>
          <w:rFonts w:ascii="Menlo" w:hAnsi="Menlo" w:cs="Menlo"/>
          <w:color w:val="61AFEF"/>
          <w:sz w:val="18"/>
          <w:szCs w:val="18"/>
        </w:rPr>
        <w:t>pop</w:t>
      </w:r>
      <w:proofErr w:type="spellEnd"/>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w:t>
      </w:r>
    </w:p>
    <w:p w14:paraId="6E5CAEA3"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Enqueue customer David</w:t>
      </w:r>
    </w:p>
    <w:p w14:paraId="74A4A0A4" w14:textId="77777777" w:rsidR="000E5D9F" w:rsidRDefault="000E5D9F" w:rsidP="000E5D9F">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queue</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98C379"/>
          <w:sz w:val="18"/>
          <w:szCs w:val="18"/>
        </w:rPr>
        <w:t>"David"</w:t>
      </w:r>
      <w:r>
        <w:rPr>
          <w:rFonts w:ascii="Menlo" w:hAnsi="Menlo" w:cs="Menlo"/>
          <w:color w:val="ABB2BF"/>
          <w:sz w:val="18"/>
          <w:szCs w:val="18"/>
        </w:rPr>
        <w:t>)</w:t>
      </w:r>
    </w:p>
    <w:p w14:paraId="6AB3B67A"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Verify the size of the queue, returns True</w:t>
      </w:r>
    </w:p>
    <w:p w14:paraId="0B6C4CC0"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61AFEF"/>
          <w:sz w:val="18"/>
          <w:szCs w:val="18"/>
        </w:rPr>
        <w:t>len</w:t>
      </w:r>
      <w:proofErr w:type="spellEnd"/>
      <w:r>
        <w:rPr>
          <w:rFonts w:ascii="Menlo" w:hAnsi="Menlo" w:cs="Menlo"/>
          <w:color w:val="ABB2BF"/>
          <w:sz w:val="18"/>
          <w:szCs w:val="18"/>
        </w:rPr>
        <w:t>(</w:t>
      </w:r>
      <w:r>
        <w:rPr>
          <w:rFonts w:ascii="Menlo" w:hAnsi="Menlo" w:cs="Menlo"/>
          <w:color w:val="E06C75"/>
          <w:sz w:val="18"/>
          <w:szCs w:val="18"/>
        </w:rPr>
        <w:t>queue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w:t>
      </w:r>
    </w:p>
    <w:p w14:paraId="54C920D7"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Determine the customer at the front of the queue, returns True</w:t>
      </w:r>
    </w:p>
    <w:p w14:paraId="42FDAFB2" w14:textId="77777777" w:rsidR="000E5D9F" w:rsidRDefault="000E5D9F" w:rsidP="000E5D9F">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r>
        <w:rPr>
          <w:rFonts w:ascii="Menlo" w:hAnsi="Menlo" w:cs="Menlo"/>
          <w:color w:val="E06C75"/>
          <w:sz w:val="18"/>
          <w:szCs w:val="18"/>
        </w:rPr>
        <w:t>queue</w:t>
      </w:r>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"Iris"</w:t>
      </w:r>
      <w:r>
        <w:rPr>
          <w:rFonts w:ascii="Menlo" w:hAnsi="Menlo" w:cs="Menlo"/>
          <w:color w:val="ABB2BF"/>
          <w:sz w:val="18"/>
          <w:szCs w:val="18"/>
        </w:rPr>
        <w:t>)</w:t>
      </w:r>
    </w:p>
    <w:p w14:paraId="6203113B" w14:textId="77777777" w:rsidR="000E5D9F" w:rsidRDefault="000E5D9F" w:rsidP="00241FD8">
      <w:pPr>
        <w:pStyle w:val="NoSpacing"/>
        <w:rPr>
          <w:rFonts w:ascii="Tahoma" w:hAnsi="Tahoma" w:cs="Tahoma"/>
          <w:b/>
          <w:bCs/>
        </w:rPr>
      </w:pPr>
    </w:p>
    <w:sectPr w:rsidR="000E5D9F" w:rsidSect="004E70A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84D17" w14:textId="77777777" w:rsidR="002542BF" w:rsidRDefault="002542BF" w:rsidP="004E70A6">
      <w:r>
        <w:separator/>
      </w:r>
    </w:p>
  </w:endnote>
  <w:endnote w:type="continuationSeparator" w:id="0">
    <w:p w14:paraId="602AE4A9" w14:textId="77777777" w:rsidR="002542BF" w:rsidRDefault="002542BF" w:rsidP="004E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9F334" w14:textId="77777777" w:rsidR="002542BF" w:rsidRDefault="002542BF" w:rsidP="004E70A6">
      <w:r>
        <w:separator/>
      </w:r>
    </w:p>
  </w:footnote>
  <w:footnote w:type="continuationSeparator" w:id="0">
    <w:p w14:paraId="0ABF38BC" w14:textId="77777777" w:rsidR="002542BF" w:rsidRDefault="002542BF" w:rsidP="004E7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2155"/>
      <w:gridCol w:w="3870"/>
      <w:gridCol w:w="2605"/>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1365BBAB"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D95746">
            <w:rPr>
              <w:rFonts w:ascii="Tahoma" w:hAnsi="Tahoma" w:cs="Tahoma"/>
              <w:b/>
              <w:bCs/>
              <w:sz w:val="26"/>
              <w:szCs w:val="26"/>
            </w:rPr>
            <w:t>6</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31B8F83E"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420C4C60"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5B3A"/>
    <w:rsid w:val="00046B1B"/>
    <w:rsid w:val="000708DF"/>
    <w:rsid w:val="0008004E"/>
    <w:rsid w:val="00084726"/>
    <w:rsid w:val="000A0E89"/>
    <w:rsid w:val="000A2A1D"/>
    <w:rsid w:val="000D3A33"/>
    <w:rsid w:val="000E091A"/>
    <w:rsid w:val="000E09CB"/>
    <w:rsid w:val="000E5D9F"/>
    <w:rsid w:val="000F33FA"/>
    <w:rsid w:val="000F372B"/>
    <w:rsid w:val="001047EB"/>
    <w:rsid w:val="00123B4A"/>
    <w:rsid w:val="001345EB"/>
    <w:rsid w:val="00145D5E"/>
    <w:rsid w:val="00163F65"/>
    <w:rsid w:val="00167FD4"/>
    <w:rsid w:val="001727B6"/>
    <w:rsid w:val="001920C0"/>
    <w:rsid w:val="001B5F4B"/>
    <w:rsid w:val="001B7693"/>
    <w:rsid w:val="001D5540"/>
    <w:rsid w:val="0021181A"/>
    <w:rsid w:val="00221C98"/>
    <w:rsid w:val="00241EDB"/>
    <w:rsid w:val="00241FD8"/>
    <w:rsid w:val="002542BF"/>
    <w:rsid w:val="0026781D"/>
    <w:rsid w:val="002711C5"/>
    <w:rsid w:val="002969A5"/>
    <w:rsid w:val="002C65C0"/>
    <w:rsid w:val="002C7194"/>
    <w:rsid w:val="002D56AA"/>
    <w:rsid w:val="002E58EB"/>
    <w:rsid w:val="00304534"/>
    <w:rsid w:val="00366EAD"/>
    <w:rsid w:val="00373CAA"/>
    <w:rsid w:val="003C3487"/>
    <w:rsid w:val="003D70A2"/>
    <w:rsid w:val="004237DF"/>
    <w:rsid w:val="00440C81"/>
    <w:rsid w:val="00464C4E"/>
    <w:rsid w:val="00467A98"/>
    <w:rsid w:val="0048762A"/>
    <w:rsid w:val="004923DB"/>
    <w:rsid w:val="004A7063"/>
    <w:rsid w:val="004C56A3"/>
    <w:rsid w:val="004E70A6"/>
    <w:rsid w:val="004E76A2"/>
    <w:rsid w:val="00543A01"/>
    <w:rsid w:val="005456DB"/>
    <w:rsid w:val="005634A5"/>
    <w:rsid w:val="0058292E"/>
    <w:rsid w:val="005C5653"/>
    <w:rsid w:val="005D6261"/>
    <w:rsid w:val="005E25F4"/>
    <w:rsid w:val="005F096F"/>
    <w:rsid w:val="00630D9D"/>
    <w:rsid w:val="00635913"/>
    <w:rsid w:val="00654A91"/>
    <w:rsid w:val="0065737B"/>
    <w:rsid w:val="00665DBF"/>
    <w:rsid w:val="0066666D"/>
    <w:rsid w:val="006D6512"/>
    <w:rsid w:val="006E27CB"/>
    <w:rsid w:val="006E3EC9"/>
    <w:rsid w:val="006F01FD"/>
    <w:rsid w:val="006F3B53"/>
    <w:rsid w:val="00745897"/>
    <w:rsid w:val="00764980"/>
    <w:rsid w:val="0077642A"/>
    <w:rsid w:val="00790CCF"/>
    <w:rsid w:val="00792183"/>
    <w:rsid w:val="007B3B99"/>
    <w:rsid w:val="007D050F"/>
    <w:rsid w:val="008173B5"/>
    <w:rsid w:val="00830847"/>
    <w:rsid w:val="0085788F"/>
    <w:rsid w:val="00866B9D"/>
    <w:rsid w:val="00867C91"/>
    <w:rsid w:val="008747B6"/>
    <w:rsid w:val="00882BEC"/>
    <w:rsid w:val="0089484B"/>
    <w:rsid w:val="00894A24"/>
    <w:rsid w:val="008B325B"/>
    <w:rsid w:val="008D78BC"/>
    <w:rsid w:val="00953938"/>
    <w:rsid w:val="00956CCF"/>
    <w:rsid w:val="0096038D"/>
    <w:rsid w:val="00980582"/>
    <w:rsid w:val="00996C90"/>
    <w:rsid w:val="009A4992"/>
    <w:rsid w:val="009A543C"/>
    <w:rsid w:val="00A53223"/>
    <w:rsid w:val="00A6217A"/>
    <w:rsid w:val="00A727C1"/>
    <w:rsid w:val="00AA0E1A"/>
    <w:rsid w:val="00AB3C9C"/>
    <w:rsid w:val="00AB46C0"/>
    <w:rsid w:val="00AB78EF"/>
    <w:rsid w:val="00AD0B00"/>
    <w:rsid w:val="00AF1A77"/>
    <w:rsid w:val="00AF57BB"/>
    <w:rsid w:val="00B241C0"/>
    <w:rsid w:val="00B37A5B"/>
    <w:rsid w:val="00B75347"/>
    <w:rsid w:val="00BB502C"/>
    <w:rsid w:val="00C159B8"/>
    <w:rsid w:val="00C25A4A"/>
    <w:rsid w:val="00C45FB2"/>
    <w:rsid w:val="00C57DCB"/>
    <w:rsid w:val="00C60FD1"/>
    <w:rsid w:val="00C81716"/>
    <w:rsid w:val="00C86A86"/>
    <w:rsid w:val="00C87D84"/>
    <w:rsid w:val="00C95CB0"/>
    <w:rsid w:val="00CA2F29"/>
    <w:rsid w:val="00CC1B9F"/>
    <w:rsid w:val="00CC3145"/>
    <w:rsid w:val="00CF6F39"/>
    <w:rsid w:val="00D37A80"/>
    <w:rsid w:val="00D45BB0"/>
    <w:rsid w:val="00D46F61"/>
    <w:rsid w:val="00D63ED1"/>
    <w:rsid w:val="00D95746"/>
    <w:rsid w:val="00DB0BB4"/>
    <w:rsid w:val="00DB3694"/>
    <w:rsid w:val="00DF18A7"/>
    <w:rsid w:val="00E35057"/>
    <w:rsid w:val="00E46837"/>
    <w:rsid w:val="00E666AD"/>
    <w:rsid w:val="00EA0912"/>
    <w:rsid w:val="00EC631A"/>
    <w:rsid w:val="00EF3E8D"/>
    <w:rsid w:val="00F02677"/>
    <w:rsid w:val="00F45A2F"/>
    <w:rsid w:val="00F54003"/>
    <w:rsid w:val="00F57657"/>
    <w:rsid w:val="00F601AA"/>
    <w:rsid w:val="00F64F2F"/>
    <w:rsid w:val="00F847BD"/>
    <w:rsid w:val="00F84CD2"/>
    <w:rsid w:val="00FC2444"/>
    <w:rsid w:val="00FE0CE4"/>
    <w:rsid w:val="00FE51B3"/>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D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101490511">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418095333">
      <w:bodyDiv w:val="1"/>
      <w:marLeft w:val="0"/>
      <w:marRight w:val="0"/>
      <w:marTop w:val="0"/>
      <w:marBottom w:val="0"/>
      <w:divBdr>
        <w:top w:val="none" w:sz="0" w:space="0" w:color="auto"/>
        <w:left w:val="none" w:sz="0" w:space="0" w:color="auto"/>
        <w:bottom w:val="none" w:sz="0" w:space="0" w:color="auto"/>
        <w:right w:val="none" w:sz="0" w:space="0" w:color="auto"/>
      </w:divBdr>
      <w:divsChild>
        <w:div w:id="195507653">
          <w:marLeft w:val="0"/>
          <w:marRight w:val="0"/>
          <w:marTop w:val="0"/>
          <w:marBottom w:val="0"/>
          <w:divBdr>
            <w:top w:val="none" w:sz="0" w:space="0" w:color="auto"/>
            <w:left w:val="none" w:sz="0" w:space="0" w:color="auto"/>
            <w:bottom w:val="none" w:sz="0" w:space="0" w:color="auto"/>
            <w:right w:val="none" w:sz="0" w:space="0" w:color="auto"/>
          </w:divBdr>
          <w:divsChild>
            <w:div w:id="17128197">
              <w:marLeft w:val="0"/>
              <w:marRight w:val="0"/>
              <w:marTop w:val="0"/>
              <w:marBottom w:val="0"/>
              <w:divBdr>
                <w:top w:val="none" w:sz="0" w:space="0" w:color="auto"/>
                <w:left w:val="none" w:sz="0" w:space="0" w:color="auto"/>
                <w:bottom w:val="none" w:sz="0" w:space="0" w:color="auto"/>
                <w:right w:val="none" w:sz="0" w:space="0" w:color="auto"/>
              </w:divBdr>
            </w:div>
            <w:div w:id="1805661312">
              <w:marLeft w:val="0"/>
              <w:marRight w:val="0"/>
              <w:marTop w:val="0"/>
              <w:marBottom w:val="0"/>
              <w:divBdr>
                <w:top w:val="none" w:sz="0" w:space="0" w:color="auto"/>
                <w:left w:val="none" w:sz="0" w:space="0" w:color="auto"/>
                <w:bottom w:val="none" w:sz="0" w:space="0" w:color="auto"/>
                <w:right w:val="none" w:sz="0" w:space="0" w:color="auto"/>
              </w:divBdr>
            </w:div>
            <w:div w:id="484779903">
              <w:marLeft w:val="0"/>
              <w:marRight w:val="0"/>
              <w:marTop w:val="0"/>
              <w:marBottom w:val="0"/>
              <w:divBdr>
                <w:top w:val="none" w:sz="0" w:space="0" w:color="auto"/>
                <w:left w:val="none" w:sz="0" w:space="0" w:color="auto"/>
                <w:bottom w:val="none" w:sz="0" w:space="0" w:color="auto"/>
                <w:right w:val="none" w:sz="0" w:space="0" w:color="auto"/>
              </w:divBdr>
            </w:div>
            <w:div w:id="1357124461">
              <w:marLeft w:val="0"/>
              <w:marRight w:val="0"/>
              <w:marTop w:val="0"/>
              <w:marBottom w:val="0"/>
              <w:divBdr>
                <w:top w:val="none" w:sz="0" w:space="0" w:color="auto"/>
                <w:left w:val="none" w:sz="0" w:space="0" w:color="auto"/>
                <w:bottom w:val="none" w:sz="0" w:space="0" w:color="auto"/>
                <w:right w:val="none" w:sz="0" w:space="0" w:color="auto"/>
              </w:divBdr>
            </w:div>
            <w:div w:id="1280647815">
              <w:marLeft w:val="0"/>
              <w:marRight w:val="0"/>
              <w:marTop w:val="0"/>
              <w:marBottom w:val="0"/>
              <w:divBdr>
                <w:top w:val="none" w:sz="0" w:space="0" w:color="auto"/>
                <w:left w:val="none" w:sz="0" w:space="0" w:color="auto"/>
                <w:bottom w:val="none" w:sz="0" w:space="0" w:color="auto"/>
                <w:right w:val="none" w:sz="0" w:space="0" w:color="auto"/>
              </w:divBdr>
            </w:div>
            <w:div w:id="629818944">
              <w:marLeft w:val="0"/>
              <w:marRight w:val="0"/>
              <w:marTop w:val="0"/>
              <w:marBottom w:val="0"/>
              <w:divBdr>
                <w:top w:val="none" w:sz="0" w:space="0" w:color="auto"/>
                <w:left w:val="none" w:sz="0" w:space="0" w:color="auto"/>
                <w:bottom w:val="none" w:sz="0" w:space="0" w:color="auto"/>
                <w:right w:val="none" w:sz="0" w:space="0" w:color="auto"/>
              </w:divBdr>
            </w:div>
            <w:div w:id="837498438">
              <w:marLeft w:val="0"/>
              <w:marRight w:val="0"/>
              <w:marTop w:val="0"/>
              <w:marBottom w:val="0"/>
              <w:divBdr>
                <w:top w:val="none" w:sz="0" w:space="0" w:color="auto"/>
                <w:left w:val="none" w:sz="0" w:space="0" w:color="auto"/>
                <w:bottom w:val="none" w:sz="0" w:space="0" w:color="auto"/>
                <w:right w:val="none" w:sz="0" w:space="0" w:color="auto"/>
              </w:divBdr>
            </w:div>
            <w:div w:id="814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720203111">
      <w:bodyDiv w:val="1"/>
      <w:marLeft w:val="0"/>
      <w:marRight w:val="0"/>
      <w:marTop w:val="0"/>
      <w:marBottom w:val="0"/>
      <w:divBdr>
        <w:top w:val="none" w:sz="0" w:space="0" w:color="auto"/>
        <w:left w:val="none" w:sz="0" w:space="0" w:color="auto"/>
        <w:bottom w:val="none" w:sz="0" w:space="0" w:color="auto"/>
        <w:right w:val="none" w:sz="0" w:space="0" w:color="auto"/>
      </w:divBdr>
      <w:divsChild>
        <w:div w:id="572012220">
          <w:marLeft w:val="0"/>
          <w:marRight w:val="0"/>
          <w:marTop w:val="0"/>
          <w:marBottom w:val="0"/>
          <w:divBdr>
            <w:top w:val="none" w:sz="0" w:space="0" w:color="auto"/>
            <w:left w:val="none" w:sz="0" w:space="0" w:color="auto"/>
            <w:bottom w:val="none" w:sz="0" w:space="0" w:color="auto"/>
            <w:right w:val="none" w:sz="0" w:space="0" w:color="auto"/>
          </w:divBdr>
          <w:divsChild>
            <w:div w:id="885067402">
              <w:marLeft w:val="0"/>
              <w:marRight w:val="0"/>
              <w:marTop w:val="0"/>
              <w:marBottom w:val="0"/>
              <w:divBdr>
                <w:top w:val="none" w:sz="0" w:space="0" w:color="auto"/>
                <w:left w:val="none" w:sz="0" w:space="0" w:color="auto"/>
                <w:bottom w:val="none" w:sz="0" w:space="0" w:color="auto"/>
                <w:right w:val="none" w:sz="0" w:space="0" w:color="auto"/>
              </w:divBdr>
            </w:div>
            <w:div w:id="1361933956">
              <w:marLeft w:val="0"/>
              <w:marRight w:val="0"/>
              <w:marTop w:val="0"/>
              <w:marBottom w:val="0"/>
              <w:divBdr>
                <w:top w:val="none" w:sz="0" w:space="0" w:color="auto"/>
                <w:left w:val="none" w:sz="0" w:space="0" w:color="auto"/>
                <w:bottom w:val="none" w:sz="0" w:space="0" w:color="auto"/>
                <w:right w:val="none" w:sz="0" w:space="0" w:color="auto"/>
              </w:divBdr>
            </w:div>
            <w:div w:id="1487743635">
              <w:marLeft w:val="0"/>
              <w:marRight w:val="0"/>
              <w:marTop w:val="0"/>
              <w:marBottom w:val="0"/>
              <w:divBdr>
                <w:top w:val="none" w:sz="0" w:space="0" w:color="auto"/>
                <w:left w:val="none" w:sz="0" w:space="0" w:color="auto"/>
                <w:bottom w:val="none" w:sz="0" w:space="0" w:color="auto"/>
                <w:right w:val="none" w:sz="0" w:space="0" w:color="auto"/>
              </w:divBdr>
            </w:div>
            <w:div w:id="1467501677">
              <w:marLeft w:val="0"/>
              <w:marRight w:val="0"/>
              <w:marTop w:val="0"/>
              <w:marBottom w:val="0"/>
              <w:divBdr>
                <w:top w:val="none" w:sz="0" w:space="0" w:color="auto"/>
                <w:left w:val="none" w:sz="0" w:space="0" w:color="auto"/>
                <w:bottom w:val="none" w:sz="0" w:space="0" w:color="auto"/>
                <w:right w:val="none" w:sz="0" w:space="0" w:color="auto"/>
              </w:divBdr>
            </w:div>
            <w:div w:id="367531104">
              <w:marLeft w:val="0"/>
              <w:marRight w:val="0"/>
              <w:marTop w:val="0"/>
              <w:marBottom w:val="0"/>
              <w:divBdr>
                <w:top w:val="none" w:sz="0" w:space="0" w:color="auto"/>
                <w:left w:val="none" w:sz="0" w:space="0" w:color="auto"/>
                <w:bottom w:val="none" w:sz="0" w:space="0" w:color="auto"/>
                <w:right w:val="none" w:sz="0" w:space="0" w:color="auto"/>
              </w:divBdr>
            </w:div>
            <w:div w:id="769589980">
              <w:marLeft w:val="0"/>
              <w:marRight w:val="0"/>
              <w:marTop w:val="0"/>
              <w:marBottom w:val="0"/>
              <w:divBdr>
                <w:top w:val="none" w:sz="0" w:space="0" w:color="auto"/>
                <w:left w:val="none" w:sz="0" w:space="0" w:color="auto"/>
                <w:bottom w:val="none" w:sz="0" w:space="0" w:color="auto"/>
                <w:right w:val="none" w:sz="0" w:space="0" w:color="auto"/>
              </w:divBdr>
            </w:div>
            <w:div w:id="897088035">
              <w:marLeft w:val="0"/>
              <w:marRight w:val="0"/>
              <w:marTop w:val="0"/>
              <w:marBottom w:val="0"/>
              <w:divBdr>
                <w:top w:val="none" w:sz="0" w:space="0" w:color="auto"/>
                <w:left w:val="none" w:sz="0" w:space="0" w:color="auto"/>
                <w:bottom w:val="none" w:sz="0" w:space="0" w:color="auto"/>
                <w:right w:val="none" w:sz="0" w:space="0" w:color="auto"/>
              </w:divBdr>
            </w:div>
            <w:div w:id="895045248">
              <w:marLeft w:val="0"/>
              <w:marRight w:val="0"/>
              <w:marTop w:val="0"/>
              <w:marBottom w:val="0"/>
              <w:divBdr>
                <w:top w:val="none" w:sz="0" w:space="0" w:color="auto"/>
                <w:left w:val="none" w:sz="0" w:space="0" w:color="auto"/>
                <w:bottom w:val="none" w:sz="0" w:space="0" w:color="auto"/>
                <w:right w:val="none" w:sz="0" w:space="0" w:color="auto"/>
              </w:divBdr>
            </w:div>
            <w:div w:id="356590672">
              <w:marLeft w:val="0"/>
              <w:marRight w:val="0"/>
              <w:marTop w:val="0"/>
              <w:marBottom w:val="0"/>
              <w:divBdr>
                <w:top w:val="none" w:sz="0" w:space="0" w:color="auto"/>
                <w:left w:val="none" w:sz="0" w:space="0" w:color="auto"/>
                <w:bottom w:val="none" w:sz="0" w:space="0" w:color="auto"/>
                <w:right w:val="none" w:sz="0" w:space="0" w:color="auto"/>
              </w:divBdr>
            </w:div>
            <w:div w:id="606698590">
              <w:marLeft w:val="0"/>
              <w:marRight w:val="0"/>
              <w:marTop w:val="0"/>
              <w:marBottom w:val="0"/>
              <w:divBdr>
                <w:top w:val="none" w:sz="0" w:space="0" w:color="auto"/>
                <w:left w:val="none" w:sz="0" w:space="0" w:color="auto"/>
                <w:bottom w:val="none" w:sz="0" w:space="0" w:color="auto"/>
                <w:right w:val="none" w:sz="0" w:space="0" w:color="auto"/>
              </w:divBdr>
            </w:div>
            <w:div w:id="1056127172">
              <w:marLeft w:val="0"/>
              <w:marRight w:val="0"/>
              <w:marTop w:val="0"/>
              <w:marBottom w:val="0"/>
              <w:divBdr>
                <w:top w:val="none" w:sz="0" w:space="0" w:color="auto"/>
                <w:left w:val="none" w:sz="0" w:space="0" w:color="auto"/>
                <w:bottom w:val="none" w:sz="0" w:space="0" w:color="auto"/>
                <w:right w:val="none" w:sz="0" w:space="0" w:color="auto"/>
              </w:divBdr>
            </w:div>
            <w:div w:id="1507136705">
              <w:marLeft w:val="0"/>
              <w:marRight w:val="0"/>
              <w:marTop w:val="0"/>
              <w:marBottom w:val="0"/>
              <w:divBdr>
                <w:top w:val="none" w:sz="0" w:space="0" w:color="auto"/>
                <w:left w:val="none" w:sz="0" w:space="0" w:color="auto"/>
                <w:bottom w:val="none" w:sz="0" w:space="0" w:color="auto"/>
                <w:right w:val="none" w:sz="0" w:space="0" w:color="auto"/>
              </w:divBdr>
            </w:div>
            <w:div w:id="764152398">
              <w:marLeft w:val="0"/>
              <w:marRight w:val="0"/>
              <w:marTop w:val="0"/>
              <w:marBottom w:val="0"/>
              <w:divBdr>
                <w:top w:val="none" w:sz="0" w:space="0" w:color="auto"/>
                <w:left w:val="none" w:sz="0" w:space="0" w:color="auto"/>
                <w:bottom w:val="none" w:sz="0" w:space="0" w:color="auto"/>
                <w:right w:val="none" w:sz="0" w:space="0" w:color="auto"/>
              </w:divBdr>
            </w:div>
            <w:div w:id="1353724238">
              <w:marLeft w:val="0"/>
              <w:marRight w:val="0"/>
              <w:marTop w:val="0"/>
              <w:marBottom w:val="0"/>
              <w:divBdr>
                <w:top w:val="none" w:sz="0" w:space="0" w:color="auto"/>
                <w:left w:val="none" w:sz="0" w:space="0" w:color="auto"/>
                <w:bottom w:val="none" w:sz="0" w:space="0" w:color="auto"/>
                <w:right w:val="none" w:sz="0" w:space="0" w:color="auto"/>
              </w:divBdr>
            </w:div>
            <w:div w:id="345791562">
              <w:marLeft w:val="0"/>
              <w:marRight w:val="0"/>
              <w:marTop w:val="0"/>
              <w:marBottom w:val="0"/>
              <w:divBdr>
                <w:top w:val="none" w:sz="0" w:space="0" w:color="auto"/>
                <w:left w:val="none" w:sz="0" w:space="0" w:color="auto"/>
                <w:bottom w:val="none" w:sz="0" w:space="0" w:color="auto"/>
                <w:right w:val="none" w:sz="0" w:space="0" w:color="auto"/>
              </w:divBdr>
            </w:div>
            <w:div w:id="656691530">
              <w:marLeft w:val="0"/>
              <w:marRight w:val="0"/>
              <w:marTop w:val="0"/>
              <w:marBottom w:val="0"/>
              <w:divBdr>
                <w:top w:val="none" w:sz="0" w:space="0" w:color="auto"/>
                <w:left w:val="none" w:sz="0" w:space="0" w:color="auto"/>
                <w:bottom w:val="none" w:sz="0" w:space="0" w:color="auto"/>
                <w:right w:val="none" w:sz="0" w:space="0" w:color="auto"/>
              </w:divBdr>
            </w:div>
            <w:div w:id="744256526">
              <w:marLeft w:val="0"/>
              <w:marRight w:val="0"/>
              <w:marTop w:val="0"/>
              <w:marBottom w:val="0"/>
              <w:divBdr>
                <w:top w:val="none" w:sz="0" w:space="0" w:color="auto"/>
                <w:left w:val="none" w:sz="0" w:space="0" w:color="auto"/>
                <w:bottom w:val="none" w:sz="0" w:space="0" w:color="auto"/>
                <w:right w:val="none" w:sz="0" w:space="0" w:color="auto"/>
              </w:divBdr>
            </w:div>
            <w:div w:id="20326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2021-07-06T20:01:00Z</dcterms:created>
  <dcterms:modified xsi:type="dcterms:W3CDTF">2021-07-06T20:01:00Z</dcterms:modified>
</cp:coreProperties>
</file>