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0C0" w:rsidRDefault="00467774" w:rsidP="00905064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Учредитель - </w:t>
      </w:r>
      <w:r w:rsidRPr="00467774">
        <w:rPr>
          <w:rFonts w:ascii="Times New Roman" w:eastAsia="Calibri" w:hAnsi="Times New Roman" w:cs="Times New Roman"/>
          <w:sz w:val="28"/>
          <w:szCs w:val="28"/>
        </w:rPr>
        <w:t>федеральн</w:t>
      </w:r>
      <w:r>
        <w:rPr>
          <w:rFonts w:ascii="Times New Roman" w:eastAsia="Calibri" w:hAnsi="Times New Roman" w:cs="Times New Roman"/>
          <w:sz w:val="28"/>
          <w:szCs w:val="28"/>
        </w:rPr>
        <w:t>ое</w:t>
      </w:r>
      <w:r w:rsidRPr="00467774">
        <w:rPr>
          <w:rFonts w:ascii="Times New Roman" w:eastAsia="Calibri" w:hAnsi="Times New Roman" w:cs="Times New Roman"/>
          <w:sz w:val="28"/>
          <w:szCs w:val="28"/>
        </w:rPr>
        <w:t xml:space="preserve"> государственно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46777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67774">
        <w:rPr>
          <w:rFonts w:ascii="Times New Roman" w:eastAsia="Calibri" w:hAnsi="Times New Roman" w:cs="Times New Roman"/>
          <w:sz w:val="28"/>
          <w:szCs w:val="28"/>
        </w:rPr>
        <w:t>автономн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proofErr w:type="spellEnd"/>
      <w:r w:rsidRPr="00467774">
        <w:rPr>
          <w:rFonts w:ascii="Times New Roman" w:eastAsia="Calibri" w:hAnsi="Times New Roman" w:cs="Times New Roman"/>
          <w:sz w:val="28"/>
          <w:szCs w:val="28"/>
        </w:rPr>
        <w:t xml:space="preserve"> образовательн</w:t>
      </w:r>
      <w:r>
        <w:rPr>
          <w:rFonts w:ascii="Times New Roman" w:eastAsia="Calibri" w:hAnsi="Times New Roman" w:cs="Times New Roman"/>
          <w:sz w:val="28"/>
          <w:szCs w:val="28"/>
        </w:rPr>
        <w:t>ое</w:t>
      </w:r>
      <w:r w:rsidRPr="00467774">
        <w:rPr>
          <w:rFonts w:ascii="Times New Roman" w:eastAsia="Calibri" w:hAnsi="Times New Roman" w:cs="Times New Roman"/>
          <w:sz w:val="28"/>
          <w:szCs w:val="28"/>
        </w:rPr>
        <w:t xml:space="preserve"> учреждени</w:t>
      </w:r>
      <w:r>
        <w:rPr>
          <w:rFonts w:ascii="Times New Roman" w:eastAsia="Calibri" w:hAnsi="Times New Roman" w:cs="Times New Roman"/>
          <w:sz w:val="28"/>
          <w:szCs w:val="28"/>
        </w:rPr>
        <w:t>е</w:t>
      </w:r>
      <w:r w:rsidRPr="00467774">
        <w:rPr>
          <w:rFonts w:ascii="Times New Roman" w:eastAsia="Calibri" w:hAnsi="Times New Roman" w:cs="Times New Roman"/>
          <w:sz w:val="28"/>
          <w:szCs w:val="28"/>
        </w:rPr>
        <w:t xml:space="preserve"> высшего образования «Белгородский государственный национальный исследовательский университет» (НИУ «</w:t>
      </w:r>
      <w:proofErr w:type="spellStart"/>
      <w:r w:rsidRPr="00467774">
        <w:rPr>
          <w:rFonts w:ascii="Times New Roman" w:eastAsia="Calibri" w:hAnsi="Times New Roman" w:cs="Times New Roman"/>
          <w:sz w:val="28"/>
          <w:szCs w:val="28"/>
        </w:rPr>
        <w:t>БелГУ</w:t>
      </w:r>
      <w:proofErr w:type="spellEnd"/>
      <w:r w:rsidRPr="00467774">
        <w:rPr>
          <w:rFonts w:ascii="Times New Roman" w:eastAsia="Calibri" w:hAnsi="Times New Roman" w:cs="Times New Roman"/>
          <w:sz w:val="28"/>
          <w:szCs w:val="28"/>
        </w:rPr>
        <w:t>»)</w: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722E04">
        <w:rPr>
          <w:rFonts w:ascii="Times New Roman" w:eastAsia="Calibri" w:hAnsi="Times New Roman" w:cs="Times New Roman"/>
          <w:sz w:val="28"/>
          <w:szCs w:val="28"/>
        </w:rPr>
        <w:t>адрес: г. Белгород, ул. Победы, 85; т</w:t>
      </w:r>
      <w:r w:rsidR="00722E04" w:rsidRPr="00722E04">
        <w:rPr>
          <w:rFonts w:ascii="Times New Roman" w:eastAsia="Calibri" w:hAnsi="Times New Roman" w:cs="Times New Roman"/>
          <w:sz w:val="28"/>
          <w:szCs w:val="28"/>
        </w:rPr>
        <w:t>ел: (4722) 30-12-11</w:t>
      </w:r>
      <w:r w:rsidR="00722E04">
        <w:rPr>
          <w:rFonts w:ascii="Times New Roman" w:eastAsia="Calibri" w:hAnsi="Times New Roman" w:cs="Times New Roman"/>
          <w:sz w:val="28"/>
          <w:szCs w:val="28"/>
        </w:rPr>
        <w:t>.</w:t>
      </w:r>
    </w:p>
    <w:p w:rsidR="00722E04" w:rsidRPr="00722E04" w:rsidRDefault="00722E04" w:rsidP="00722E0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2E04">
        <w:rPr>
          <w:rFonts w:ascii="Times New Roman" w:hAnsi="Times New Roman" w:cs="Times New Roman"/>
          <w:b/>
          <w:sz w:val="28"/>
          <w:szCs w:val="28"/>
        </w:rPr>
        <w:t>Министерство здравоохранения Белгородской области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а</w:t>
      </w:r>
      <w:r w:rsidRPr="00B326E2">
        <w:rPr>
          <w:rFonts w:ascii="Times New Roman" w:hAnsi="Times New Roman" w:cs="Times New Roman"/>
          <w:sz w:val="28"/>
          <w:szCs w:val="28"/>
        </w:rPr>
        <w:t xml:space="preserve">дрес: </w:t>
      </w:r>
      <w:r w:rsidR="00806E6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806E6C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326E2">
        <w:rPr>
          <w:rFonts w:ascii="Times New Roman" w:hAnsi="Times New Roman" w:cs="Times New Roman"/>
          <w:sz w:val="28"/>
          <w:szCs w:val="28"/>
        </w:rPr>
        <w:t>г. Белгород, Народный бульвар, д. 31 А</w:t>
      </w:r>
      <w:r w:rsidR="00806E6C">
        <w:rPr>
          <w:rFonts w:ascii="Times New Roman" w:hAnsi="Times New Roman" w:cs="Times New Roman"/>
          <w:sz w:val="28"/>
          <w:szCs w:val="28"/>
        </w:rPr>
        <w:t>;</w:t>
      </w:r>
      <w:r w:rsidRPr="00B326E2">
        <w:rPr>
          <w:rFonts w:ascii="Times New Roman" w:hAnsi="Times New Roman" w:cs="Times New Roman"/>
          <w:sz w:val="28"/>
          <w:szCs w:val="28"/>
        </w:rPr>
        <w:t xml:space="preserve"> тел.: +7(4722) 23-58-56</w:t>
      </w:r>
      <w:r w:rsidR="00806E6C">
        <w:rPr>
          <w:rFonts w:ascii="Times New Roman" w:hAnsi="Times New Roman" w:cs="Times New Roman"/>
          <w:sz w:val="28"/>
          <w:szCs w:val="28"/>
        </w:rPr>
        <w:t>.</w:t>
      </w:r>
    </w:p>
    <w:p w:rsidR="00722E04" w:rsidRPr="00B326E2" w:rsidRDefault="00722E04" w:rsidP="00722E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14"/>
          <w:szCs w:val="28"/>
        </w:rPr>
      </w:pPr>
    </w:p>
    <w:p w:rsidR="00722E04" w:rsidRPr="00806E6C" w:rsidRDefault="00722E04" w:rsidP="00806E6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2E04">
        <w:rPr>
          <w:rFonts w:ascii="Times New Roman" w:hAnsi="Times New Roman" w:cs="Times New Roman"/>
          <w:b/>
          <w:sz w:val="28"/>
          <w:szCs w:val="28"/>
        </w:rPr>
        <w:t>Территориальный орган Росздравнадзора по Белгородской области</w:t>
      </w:r>
      <w:r w:rsidR="00806E6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806E6C" w:rsidRPr="00806E6C">
        <w:rPr>
          <w:rFonts w:ascii="Times New Roman" w:hAnsi="Times New Roman" w:cs="Times New Roman"/>
          <w:sz w:val="28"/>
          <w:szCs w:val="28"/>
        </w:rPr>
        <w:t>а</w:t>
      </w:r>
      <w:r w:rsidRPr="00B326E2">
        <w:rPr>
          <w:rFonts w:ascii="Times New Roman" w:hAnsi="Times New Roman" w:cs="Times New Roman"/>
          <w:sz w:val="28"/>
          <w:szCs w:val="28"/>
        </w:rPr>
        <w:t>дрес: г</w:t>
      </w:r>
      <w:r w:rsidR="00806E6C">
        <w:rPr>
          <w:rFonts w:ascii="Times New Roman" w:hAnsi="Times New Roman" w:cs="Times New Roman"/>
          <w:sz w:val="28"/>
          <w:szCs w:val="28"/>
        </w:rPr>
        <w:t>. Белгород, ул. Мичурина, д. 56;</w:t>
      </w:r>
      <w:r w:rsidRPr="00B326E2">
        <w:rPr>
          <w:rFonts w:ascii="Times New Roman" w:hAnsi="Times New Roman" w:cs="Times New Roman"/>
          <w:sz w:val="28"/>
          <w:szCs w:val="28"/>
        </w:rPr>
        <w:t xml:space="preserve"> тел.: +7(4722) 31-05-11 </w:t>
      </w:r>
    </w:p>
    <w:p w:rsidR="00722E04" w:rsidRPr="00B326E2" w:rsidRDefault="00722E04" w:rsidP="00722E0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16"/>
          <w:szCs w:val="28"/>
        </w:rPr>
      </w:pPr>
    </w:p>
    <w:p w:rsidR="00722E04" w:rsidRDefault="00722E04" w:rsidP="00806E6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E04">
        <w:rPr>
          <w:rFonts w:ascii="Times New Roman" w:hAnsi="Times New Roman" w:cs="Times New Roman"/>
          <w:b/>
          <w:sz w:val="28"/>
          <w:szCs w:val="28"/>
        </w:rPr>
        <w:t>Управление Федеральной службы по надзору в сфере защиты прав потребителей и благополучия человека по Белгородской области</w:t>
      </w:r>
      <w:r w:rsidR="00806E6C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gramStart"/>
      <w:r w:rsidR="00806E6C" w:rsidRPr="00806E6C">
        <w:rPr>
          <w:rFonts w:ascii="Times New Roman" w:hAnsi="Times New Roman" w:cs="Times New Roman"/>
          <w:sz w:val="28"/>
          <w:szCs w:val="28"/>
        </w:rPr>
        <w:t>а</w:t>
      </w:r>
      <w:r w:rsidRPr="00B326E2">
        <w:rPr>
          <w:rFonts w:ascii="Times New Roman" w:hAnsi="Times New Roman" w:cs="Times New Roman"/>
          <w:sz w:val="28"/>
          <w:szCs w:val="28"/>
        </w:rPr>
        <w:t xml:space="preserve">дрес: </w:t>
      </w:r>
      <w:r w:rsidR="00806E6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806E6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326E2">
        <w:rPr>
          <w:rFonts w:ascii="Times New Roman" w:hAnsi="Times New Roman" w:cs="Times New Roman"/>
          <w:sz w:val="28"/>
          <w:szCs w:val="28"/>
        </w:rPr>
        <w:t>г. Белгород, у</w:t>
      </w:r>
      <w:r w:rsidR="00806E6C">
        <w:rPr>
          <w:rFonts w:ascii="Times New Roman" w:hAnsi="Times New Roman" w:cs="Times New Roman"/>
          <w:sz w:val="28"/>
          <w:szCs w:val="28"/>
        </w:rPr>
        <w:t xml:space="preserve">л. </w:t>
      </w:r>
      <w:proofErr w:type="spellStart"/>
      <w:r w:rsidR="00806E6C">
        <w:rPr>
          <w:rFonts w:ascii="Times New Roman" w:hAnsi="Times New Roman" w:cs="Times New Roman"/>
          <w:sz w:val="28"/>
          <w:szCs w:val="28"/>
        </w:rPr>
        <w:t>Железнякова</w:t>
      </w:r>
      <w:proofErr w:type="spellEnd"/>
      <w:r w:rsidR="00806E6C">
        <w:rPr>
          <w:rFonts w:ascii="Times New Roman" w:hAnsi="Times New Roman" w:cs="Times New Roman"/>
          <w:sz w:val="28"/>
          <w:szCs w:val="28"/>
        </w:rPr>
        <w:t>, д. 2;</w:t>
      </w:r>
      <w:r w:rsidRPr="00B326E2">
        <w:rPr>
          <w:rFonts w:ascii="Times New Roman" w:hAnsi="Times New Roman" w:cs="Times New Roman"/>
          <w:sz w:val="28"/>
          <w:szCs w:val="28"/>
        </w:rPr>
        <w:t xml:space="preserve"> тел.: +7(4722) 34-03-16 </w:t>
      </w:r>
    </w:p>
    <w:p w:rsidR="00806E6C" w:rsidRPr="00806E6C" w:rsidRDefault="00806E6C" w:rsidP="00806E6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22E04" w:rsidRPr="00806E6C" w:rsidRDefault="00806E6C" w:rsidP="00806E6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E6C">
        <w:rPr>
          <w:rFonts w:ascii="Times New Roman" w:hAnsi="Times New Roman" w:cs="Times New Roman"/>
          <w:b/>
          <w:sz w:val="28"/>
          <w:szCs w:val="28"/>
        </w:rPr>
        <w:t xml:space="preserve">Территориальный фонд обязательного медицинского страхования </w:t>
      </w:r>
      <w:r>
        <w:rPr>
          <w:rFonts w:ascii="Times New Roman" w:hAnsi="Times New Roman" w:cs="Times New Roman"/>
          <w:b/>
          <w:sz w:val="28"/>
          <w:szCs w:val="28"/>
        </w:rPr>
        <w:t>Б</w:t>
      </w:r>
      <w:r w:rsidRPr="00806E6C">
        <w:rPr>
          <w:rFonts w:ascii="Times New Roman" w:hAnsi="Times New Roman" w:cs="Times New Roman"/>
          <w:b/>
          <w:sz w:val="28"/>
          <w:szCs w:val="28"/>
        </w:rPr>
        <w:t>елгородской области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адрес: </w:t>
      </w:r>
      <w:r w:rsidRPr="00806E6C">
        <w:rPr>
          <w:rFonts w:ascii="Times New Roman" w:hAnsi="Times New Roman" w:cs="Times New Roman"/>
          <w:sz w:val="28"/>
          <w:szCs w:val="28"/>
        </w:rPr>
        <w:t>г. Бел</w:t>
      </w:r>
      <w:r>
        <w:rPr>
          <w:rFonts w:ascii="Times New Roman" w:hAnsi="Times New Roman" w:cs="Times New Roman"/>
          <w:sz w:val="28"/>
          <w:szCs w:val="28"/>
        </w:rPr>
        <w:t xml:space="preserve">город, ул. Народный бульвар,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55;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06E6C">
        <w:rPr>
          <w:rFonts w:ascii="Times New Roman" w:hAnsi="Times New Roman" w:cs="Times New Roman"/>
          <w:sz w:val="28"/>
          <w:szCs w:val="28"/>
        </w:rPr>
        <w:t>тел.</w:t>
      </w:r>
      <w:r>
        <w:rPr>
          <w:rFonts w:ascii="Times New Roman" w:hAnsi="Times New Roman" w:cs="Times New Roman"/>
          <w:sz w:val="28"/>
          <w:szCs w:val="28"/>
        </w:rPr>
        <w:t>: +7</w:t>
      </w:r>
      <w:r w:rsidRPr="00806E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06E6C">
        <w:rPr>
          <w:rFonts w:ascii="Times New Roman" w:hAnsi="Times New Roman" w:cs="Times New Roman"/>
          <w:sz w:val="28"/>
          <w:szCs w:val="28"/>
        </w:rPr>
        <w:t>4722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06E6C">
        <w:rPr>
          <w:rFonts w:ascii="Times New Roman" w:hAnsi="Times New Roman" w:cs="Times New Roman"/>
          <w:sz w:val="28"/>
          <w:szCs w:val="28"/>
        </w:rPr>
        <w:t xml:space="preserve"> 27-67-22</w:t>
      </w:r>
    </w:p>
    <w:p w:rsidR="000D00C0" w:rsidRDefault="000D00C0" w:rsidP="006D545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D00C0" w:rsidRDefault="000D00C0" w:rsidP="006D545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6195F" w:rsidRDefault="00B6195F" w:rsidP="0090506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6195F" w:rsidSect="00B326E2">
      <w:pgSz w:w="11906" w:h="16838"/>
      <w:pgMar w:top="1135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4263E"/>
    <w:multiLevelType w:val="hybridMultilevel"/>
    <w:tmpl w:val="A3CE8B5C"/>
    <w:lvl w:ilvl="0" w:tplc="D59C3B56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F26EA8"/>
    <w:multiLevelType w:val="hybridMultilevel"/>
    <w:tmpl w:val="C7C20D94"/>
    <w:lvl w:ilvl="0" w:tplc="D59C3B56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7507E"/>
    <w:multiLevelType w:val="hybridMultilevel"/>
    <w:tmpl w:val="7E62E2DE"/>
    <w:lvl w:ilvl="0" w:tplc="D59C3B56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B2A48D6"/>
    <w:multiLevelType w:val="hybridMultilevel"/>
    <w:tmpl w:val="496282BE"/>
    <w:lvl w:ilvl="0" w:tplc="32960688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3B"/>
    <w:rsid w:val="000B03DF"/>
    <w:rsid w:val="000D00C0"/>
    <w:rsid w:val="00161E68"/>
    <w:rsid w:val="001F7E1A"/>
    <w:rsid w:val="002B4F36"/>
    <w:rsid w:val="002E59AA"/>
    <w:rsid w:val="0032738D"/>
    <w:rsid w:val="003A7055"/>
    <w:rsid w:val="003B121A"/>
    <w:rsid w:val="003E5BCB"/>
    <w:rsid w:val="0046678B"/>
    <w:rsid w:val="00467774"/>
    <w:rsid w:val="00486FD2"/>
    <w:rsid w:val="005E1427"/>
    <w:rsid w:val="00610796"/>
    <w:rsid w:val="00617A3B"/>
    <w:rsid w:val="0067116D"/>
    <w:rsid w:val="006D5451"/>
    <w:rsid w:val="006E650C"/>
    <w:rsid w:val="00722E04"/>
    <w:rsid w:val="0072317D"/>
    <w:rsid w:val="00780CD0"/>
    <w:rsid w:val="00806E6C"/>
    <w:rsid w:val="0083053B"/>
    <w:rsid w:val="00905064"/>
    <w:rsid w:val="009533D2"/>
    <w:rsid w:val="009727A4"/>
    <w:rsid w:val="009D5EA6"/>
    <w:rsid w:val="009F05C7"/>
    <w:rsid w:val="009F208C"/>
    <w:rsid w:val="00B32355"/>
    <w:rsid w:val="00B326E2"/>
    <w:rsid w:val="00B6195F"/>
    <w:rsid w:val="00B8055C"/>
    <w:rsid w:val="00BB0FEE"/>
    <w:rsid w:val="00C11E43"/>
    <w:rsid w:val="00C3532A"/>
    <w:rsid w:val="00C37F77"/>
    <w:rsid w:val="00C947DD"/>
    <w:rsid w:val="00CA7FBC"/>
    <w:rsid w:val="00CF3471"/>
    <w:rsid w:val="00D72949"/>
    <w:rsid w:val="00DD233E"/>
    <w:rsid w:val="00E058D3"/>
    <w:rsid w:val="00EA02D0"/>
    <w:rsid w:val="00EE3B0A"/>
    <w:rsid w:val="00F070DA"/>
    <w:rsid w:val="00F8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BA18"/>
  <w15:chartTrackingRefBased/>
  <w15:docId w15:val="{FD1FFDAB-6EC9-4877-8254-9CC5CEBB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116D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B03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03DF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C35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6E650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467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1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2023-12-20T12:04:00Z</cp:lastPrinted>
  <dcterms:created xsi:type="dcterms:W3CDTF">2024-02-14T15:52:00Z</dcterms:created>
  <dcterms:modified xsi:type="dcterms:W3CDTF">2024-02-14T15:52:00Z</dcterms:modified>
</cp:coreProperties>
</file>