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CU16-Modificar Libro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CU16-Modificar Libro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Editar los datos del libro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ya debió de haber iniciado sesión.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datos del libro cambian en la base de datos.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Básico: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administrador ya logueado le da click en el botón de editar en la tabla de libros en la fila del libro que se quiere editar.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modal con los datos precargados en los campos.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modifica los datos que se presentan en los campos.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da click en el botón de guardar.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éxito en un modal.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cierra modal y se actualizan lo datos en la tabla.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administrador ya logueado le da click en el botón de editar en la tabla de libros en la fila del libro que quiere editar.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muestra un modal con los datos precargados en los campos.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administrador modifica los datos que se presentan en los campos.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administrador da click en el botón de cancelar.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cierra el modal y los datos en la tabla no tienen cambio alguno.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