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o8vujz2oj37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0.000000000002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73.1439046746106"/>
        <w:gridCol w:w="4523.4280476626955"/>
        <w:gridCol w:w="4523.4280476626955"/>
        <w:tblGridChange w:id="0">
          <w:tblGrid>
            <w:gridCol w:w="573.1439046746106"/>
            <w:gridCol w:w="4523.4280476626955"/>
            <w:gridCol w:w="4523.428047662695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Gestão dos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Será cadastrado no sistema os contratos feitos com os clientes, podendo serem visualizados pelos usuários a qualquer momento.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Auto-preenchimento dos dados no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Puxar para os campos solicitados no contrato os dados dos cadastros dos clientes.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Integração Financeiro e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As informações do financeiro como contas a pagar, contas a receber, encargos entre outros,  devem aparecer na agenda do financeiro, separada por status da cobrança que são identificadas por cores.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profissionais/prestadores de serviço.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cadastro dos funcionários e prestadores de serviço da empresa, onde terá armazenado os dados dos mesmos, sendo possível adicionar ou excluir um colaborador da empresa.</w:t>
            </w:r>
          </w:p>
        </w:tc>
      </w:tr>
      <w:tr>
        <w:trPr>
          <w:trHeight w:val="19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Gestão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cadastro dos fornecedores da empresa, onde terá armazenado os dados dos mesmos, sendo possível adicionar ou excluir um fornecedor da empresa.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Gestão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Através do cadastro de usuários,será possível definir os tipos de usuários e atribuir o perfil de acesso que cada um terá no sistema.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Gestão dos perfis de acesso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controle dos perfis de acessos do sistema deverá ficar sob responsabilidade do administrador do sistema. Cada perfil de acesso terá contido nele as permissões de visualização, alteração e exclusão das informações do sistema.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Inserção de eventos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Os usuários poderão cadastrar um evento na agenda, para isso, será necessário especificar qual o cliente contratante do serviço, associar o contrato feito, informar a data, horário e endereço.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Agenda inteligente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Na agenda os eventos só poderão serem cadastrados caso o dia/horário estejam disponíveis e também para funcionários/fotógrafos que não tenham outro evento no mesmo horário.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 calendário é a principal funcionalidade das agendas, nele conterá as informações financeiras, os, serviços a serem realizados, escalas, agendamentos com clientes, etc..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entre agendas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 agenda do financeiro,, deve se comunicar e estar na agenda geral.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Balanço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Contará com relatório com filtros, permitindo trazer as informações desejadas.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clientes a cobrar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Na agenda financeira, permitirá a identificação dos clientes que devem ser cobrados ou estão inadimplentes em determinada data.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Contas a receber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Na agenda financeira, permitirá a identificação das contas a receber em determinada data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Contas a pagar/encargos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Na agenda financeira, permitirá a identificação das despesas e custos a pagar em determinada data.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Programação de pagamentos futuros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Dentro da agenda financeira, será possível cadastrar um pagamento futuro, uma despesa que a empresa terá em uma data.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agenda do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Agenda do financeiro deverá ser controlada pelo administrador e pelo responsável pela área financeira, onde somentes esses terão permissão para alteração.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Calendário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do financeiro no calendário devem ser separados por status, identificado por cores.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vendas/vendedores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de vendas passadas, com filtros de período, classificadas por vendedores.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cada vendedor/cliente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 cada venda realizada, terá associada a ela o vendedor que a conclui e o cliente.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Permitirá o acompanhamento das vendas, sendo possível também gerar relatórios individuais por vendedor. A visualização deve ser controlada, se o usuário for um vendedor ele só poderá ver o seu relatório.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Anexo do contrato de trabalho e de fornecedores.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 cadastro de funcionários/prestadores de serviço e também no cadastro de fornecedores, será possível anexar o contrato feito com eles..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Segmentação de mailing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 sistema contará com uma área de segmentação, onde através dos filtros informados retornará os clientes e suas informações, isso será usado para contatá-los novamente e oferecer novos serviços.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rápida de contratos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Na agenda, quando cadastrado um evento para um cliente, terá associado também o contrato feito, onde será permitido a visualização do contrato.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alterações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Cada informação alterada no cadastro de clientes, ficará registrada em um log, identificando o usuário responsável pela a alteração e a data e horário em que foi feita.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Agenda colorida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 agenda terá cores para a identificação de prioridades.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Restrição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 agenda terá um controle de alteração onde somente quem criou o item e o administrador podem realizar alterações.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Conta ADM responsável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uma conta do administrador do sistema, em que seja possível o controle, todas as informações, usuários e acessos.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Inserção automática na agenda após gerar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Após a criação e finalização do contrato, será criado o evento na agenda com as informações necessárias dos clientes e dos eventos.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eventos agendados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Cada evento agendado deverá ter uma descrição, associado nela o cliente, o número do contrato, local e data do evento.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origem da venda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Cada venda terá na sua descrição a sua origem, onde será identificado por onde o cliente foi captado, se pelo instagram, facabook, icasei, casamentos.com.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Segurança na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Além dos perfis de acesso que serão associados a cada usuário o sistema terá também um rotina de backup, onde copiará as informações do sistema e armazenará em outro lugar, evitando perda das informações.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Exibir alertas e lembretes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 exibição de alerta dos itens criados nas agendas para o usuário que criou ou está envolvido na atividade.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Gestão dos Itens de venda, produtos 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Deverá ter um registro dos produtos e serviços fornecidos, com as informações do mesmo: valor, descrição, tipo de evento que se destina.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fases da venda que os clientes se encontram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Cada vendedor visualizará na agenda a fase da venda que se encontra os clientes que estão atendendo: conversação, reunião, fechamento e motivo do fechamento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gráficos com indicadores financeiros.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 sistema contará em sua área financeira com gráficos que permitirá a visualização de indicadores financeiros.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Direcionar para site de emissão de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 gerenciamento dos contratos o sistema terá um link que direcionará para o site da receita federal, onde é feito a emissão de nota fiscal.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movimentação financeira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histórico, como um extrato bancário, das movimentações financeiras feitas no período solicitado.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Exibição das formas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registro das formas de pagamento aceitas pela empresa,que serão associadas na hora da venda e na geração do contrato.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Agenda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 agenda deve ser de fácil entendimento, somente com as informações necessária dos eventos, clientes e informações financeiras.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(Descrição)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Sjwo/2GWPV95qEkg+NtljhJpw==">AMUW2mUAvnHXt8BevyBrzYM3VRhbNHQQFU1U9b9KXG67yGghW6VcGgCFj8oOgS+fhzr/RSDSY/04e02/8qe5mIoK0QQNEpCWLy0f8e3T1xCxpzXral7oLCPQDyiEoFRkL7l8jr+Zng//Mf36lvwvPVr0MuUwbfHJG0uQBLpwnlpct2yiqamvpnOI6hM0YXoNabMmmDdKzhIE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