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909" w:rsidRPr="003E7909" w:rsidRDefault="003E7909" w:rsidP="003E7909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26"/>
          <w:szCs w:val="26"/>
        </w:rPr>
        <w:drawing>
          <wp:inline distT="0" distB="0" distL="0" distR="0">
            <wp:extent cx="17183735" cy="6971030"/>
            <wp:effectExtent l="19050" t="0" r="0" b="0"/>
            <wp:docPr id="1" name="图片 1" descr="http://7xo6kd.com1.z0.glb.clouddn.com/upload-ueditor-image-20170209-14866050945740678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70209-148660509457406784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735" cy="697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909" w:rsidRPr="003E7909" w:rsidRDefault="003E7909" w:rsidP="003E790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 </w:t>
      </w:r>
    </w:p>
    <w:p w:rsidR="003E7909" w:rsidRPr="003E7909" w:rsidRDefault="003E7909" w:rsidP="003E790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 </w:t>
      </w:r>
    </w:p>
    <w:p w:rsidR="003E7909" w:rsidRPr="003E7909" w:rsidRDefault="003E7909" w:rsidP="003E790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OVS 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的数据流向都是由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Flow 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规则控制的，今天我们就来分析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VxLAN 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的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Flow 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规则。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提个醒：这可能是本教程最烧脑的一节，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let's rock it !</w:t>
      </w:r>
    </w:p>
    <w:p w:rsidR="003E7909" w:rsidRPr="003E7909" w:rsidRDefault="003E7909" w:rsidP="003E790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3E7909" w:rsidRPr="003E7909" w:rsidRDefault="003E7909" w:rsidP="003E790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下面分析控制节点上的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flow rule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，计算节点类似。</w:t>
      </w:r>
    </w:p>
    <w:p w:rsidR="003E7909" w:rsidRPr="003E7909" w:rsidRDefault="003E7909" w:rsidP="003E7909">
      <w:pPr>
        <w:widowControl/>
        <w:shd w:val="clear" w:color="auto" w:fill="FFFFFF"/>
        <w:jc w:val="left"/>
        <w:outlineLvl w:val="5"/>
        <w:rPr>
          <w:rFonts w:ascii="Helvetica" w:eastAsia="宋体" w:hAnsi="Helvetica" w:cs="Helvetica"/>
          <w:color w:val="232323"/>
          <w:kern w:val="0"/>
          <w:sz w:val="30"/>
          <w:szCs w:val="30"/>
        </w:rPr>
      </w:pPr>
    </w:p>
    <w:p w:rsidR="003E7909" w:rsidRPr="003E7909" w:rsidRDefault="003E7909" w:rsidP="003E7909">
      <w:pPr>
        <w:widowControl/>
        <w:shd w:val="clear" w:color="auto" w:fill="FFFFFF"/>
        <w:jc w:val="left"/>
        <w:outlineLvl w:val="5"/>
        <w:rPr>
          <w:rFonts w:ascii="Helvetica" w:eastAsia="宋体" w:hAnsi="Helvetica" w:cs="Helvetica"/>
          <w:color w:val="232323"/>
          <w:kern w:val="0"/>
          <w:sz w:val="30"/>
          <w:szCs w:val="30"/>
        </w:rPr>
      </w:pPr>
      <w:r w:rsidRPr="003E7909">
        <w:rPr>
          <w:rFonts w:ascii="Helvetica" w:eastAsia="宋体" w:hAnsi="Helvetica" w:cs="Helvetica"/>
          <w:b/>
          <w:bCs/>
          <w:color w:val="232323"/>
          <w:kern w:val="0"/>
          <w:sz w:val="45"/>
        </w:rPr>
        <w:t xml:space="preserve">br-int </w:t>
      </w:r>
      <w:r w:rsidRPr="003E7909">
        <w:rPr>
          <w:rFonts w:ascii="Helvetica" w:eastAsia="宋体" w:hAnsi="Helvetica" w:cs="Helvetica"/>
          <w:b/>
          <w:bCs/>
          <w:color w:val="232323"/>
          <w:kern w:val="0"/>
          <w:sz w:val="45"/>
        </w:rPr>
        <w:t>的</w:t>
      </w:r>
      <w:r w:rsidRPr="003E7909">
        <w:rPr>
          <w:rFonts w:ascii="Helvetica" w:eastAsia="宋体" w:hAnsi="Helvetica" w:cs="Helvetica"/>
          <w:b/>
          <w:bCs/>
          <w:color w:val="232323"/>
          <w:kern w:val="0"/>
          <w:sz w:val="45"/>
        </w:rPr>
        <w:t xml:space="preserve"> flow rule</w:t>
      </w:r>
    </w:p>
    <w:p w:rsidR="003E7909" w:rsidRPr="003E7909" w:rsidRDefault="003E7909" w:rsidP="003E7909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12741910" cy="1258570"/>
            <wp:effectExtent l="19050" t="0" r="2540" b="0"/>
            <wp:docPr id="2" name="图片 2" descr="http://7xo6kd.com1.z0.glb.clouddn.com/upload-ueditor-image-20170209-14866050947140498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70209-148660509471404986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1910" cy="125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909" w:rsidRPr="003E7909" w:rsidRDefault="003E7909" w:rsidP="003E790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br-int 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的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rule 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看上去虽然多，其实逻辑很简单，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br-int 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被当作一个二层交换机，其重要的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rule 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是下面这条：</w:t>
      </w:r>
    </w:p>
    <w:p w:rsidR="003E7909" w:rsidRPr="003E7909" w:rsidRDefault="003E7909" w:rsidP="003E7909">
      <w:pPr>
        <w:widowControl/>
        <w:shd w:val="clear" w:color="auto" w:fill="FFFFFF"/>
        <w:ind w:left="720" w:right="720"/>
        <w:jc w:val="left"/>
        <w:rPr>
          <w:rFonts w:ascii="微软雅黑" w:eastAsia="微软雅黑" w:hAnsi="微软雅黑" w:cs="宋体"/>
          <w:color w:val="777777"/>
          <w:kern w:val="0"/>
          <w:sz w:val="28"/>
          <w:szCs w:val="28"/>
        </w:rPr>
      </w:pPr>
      <w:r w:rsidRPr="003E7909"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  <w:t>cookie=0xaaa0e760a7848ec3, duration=52798.625s, table=0, n_packets=143, n_bytes=14594, idle_age=9415, priority=0 actions=</w:t>
      </w:r>
      <w:r w:rsidRPr="003E7909">
        <w:rPr>
          <w:rFonts w:ascii="微软雅黑" w:eastAsia="微软雅黑" w:hAnsi="微软雅黑" w:cs="宋体" w:hint="eastAsia"/>
          <w:b/>
          <w:bCs/>
          <w:color w:val="C00000"/>
          <w:kern w:val="0"/>
          <w:sz w:val="28"/>
        </w:rPr>
        <w:t>NORMAL</w:t>
      </w:r>
    </w:p>
    <w:p w:rsidR="003E7909" w:rsidRPr="003E7909" w:rsidRDefault="003E7909" w:rsidP="003E7909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232323"/>
          <w:kern w:val="0"/>
          <w:sz w:val="27"/>
          <w:szCs w:val="27"/>
        </w:rPr>
      </w:pP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此规则的含义是：根据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vlan 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和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mac 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进行转发。</w:t>
      </w:r>
    </w:p>
    <w:p w:rsidR="003E7909" w:rsidRPr="003E7909" w:rsidRDefault="003E7909" w:rsidP="003E790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3E7909" w:rsidRPr="003E7909" w:rsidRDefault="003E7909" w:rsidP="003E7909">
      <w:pPr>
        <w:widowControl/>
        <w:shd w:val="clear" w:color="auto" w:fill="FFFFFF"/>
        <w:jc w:val="left"/>
        <w:outlineLvl w:val="5"/>
        <w:rPr>
          <w:rFonts w:ascii="Helvetica" w:eastAsia="宋体" w:hAnsi="Helvetica" w:cs="Helvetica"/>
          <w:color w:val="232323"/>
          <w:kern w:val="0"/>
          <w:sz w:val="30"/>
          <w:szCs w:val="30"/>
        </w:rPr>
      </w:pPr>
      <w:r w:rsidRPr="003E7909">
        <w:rPr>
          <w:rFonts w:ascii="Helvetica" w:eastAsia="宋体" w:hAnsi="Helvetica" w:cs="Helvetica"/>
          <w:b/>
          <w:bCs/>
          <w:color w:val="232323"/>
          <w:kern w:val="0"/>
          <w:sz w:val="45"/>
        </w:rPr>
        <w:t xml:space="preserve">br-tun </w:t>
      </w:r>
      <w:r w:rsidRPr="003E7909">
        <w:rPr>
          <w:rFonts w:ascii="Helvetica" w:eastAsia="宋体" w:hAnsi="Helvetica" w:cs="Helvetica"/>
          <w:b/>
          <w:bCs/>
          <w:color w:val="232323"/>
          <w:kern w:val="0"/>
          <w:sz w:val="45"/>
        </w:rPr>
        <w:t>的</w:t>
      </w:r>
      <w:r w:rsidRPr="003E7909">
        <w:rPr>
          <w:rFonts w:ascii="Helvetica" w:eastAsia="宋体" w:hAnsi="Helvetica" w:cs="Helvetica"/>
          <w:b/>
          <w:bCs/>
          <w:color w:val="232323"/>
          <w:kern w:val="0"/>
          <w:sz w:val="45"/>
        </w:rPr>
        <w:t xml:space="preserve"> flow rule</w:t>
      </w:r>
    </w:p>
    <w:p w:rsidR="003E7909" w:rsidRPr="003E7909" w:rsidRDefault="003E7909" w:rsidP="003E7909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12219940" cy="2885440"/>
            <wp:effectExtent l="19050" t="0" r="0" b="0"/>
            <wp:docPr id="3" name="图片 3" descr="http://7xo6kd.com1.z0.glb.clouddn.com/upload-ueditor-image-20170209-14866050948710164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70209-148660509487101647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9940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909" w:rsidRPr="003E7909" w:rsidRDefault="003E7909" w:rsidP="003E790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这些才是真正处理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VXLAN 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数据包的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rule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，流程如下：</w:t>
      </w:r>
    </w:p>
    <w:p w:rsidR="003E7909" w:rsidRPr="003E7909" w:rsidRDefault="003E7909" w:rsidP="003E790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18881725" cy="11068050"/>
            <wp:effectExtent l="19050" t="0" r="0" b="0"/>
            <wp:docPr id="4" name="图片 4" descr="f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1725" cy="1106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909" w:rsidRPr="003E7909" w:rsidRDefault="003E7909" w:rsidP="003E790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上图各方块中的数字对应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rule 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中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table 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的序号，比如编号为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0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的方块对应下面三条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rule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。</w:t>
      </w:r>
    </w:p>
    <w:p w:rsidR="003E7909" w:rsidRPr="003E7909" w:rsidRDefault="003E7909" w:rsidP="003E790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3E7909" w:rsidRPr="003E7909" w:rsidRDefault="003E7909" w:rsidP="003E790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E7909">
        <w:rPr>
          <w:rFonts w:ascii="Helvetica" w:eastAsia="宋体" w:hAnsi="Helvetica" w:cs="Helvetica"/>
          <w:b/>
          <w:bCs/>
          <w:color w:val="232323"/>
          <w:kern w:val="0"/>
          <w:sz w:val="37"/>
        </w:rPr>
        <w:t>table 0</w:t>
      </w:r>
    </w:p>
    <w:p w:rsidR="003E7909" w:rsidRPr="003E7909" w:rsidRDefault="003E7909" w:rsidP="003E7909">
      <w:pPr>
        <w:widowControl/>
        <w:shd w:val="clear" w:color="auto" w:fill="FFFFFF"/>
        <w:spacing w:after="280"/>
        <w:ind w:left="720" w:right="720"/>
        <w:jc w:val="left"/>
        <w:rPr>
          <w:rFonts w:ascii="微软雅黑" w:eastAsia="微软雅黑" w:hAnsi="微软雅黑" w:cs="宋体"/>
          <w:color w:val="777777"/>
          <w:kern w:val="0"/>
          <w:sz w:val="28"/>
          <w:szCs w:val="28"/>
        </w:rPr>
      </w:pPr>
      <w:r w:rsidRPr="003E7909"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  <w:t>cookie=0xaaa0e760a7848ec3, duration=76707.867s, </w:t>
      </w:r>
      <w:r w:rsidRPr="003E7909">
        <w:rPr>
          <w:rFonts w:ascii="微软雅黑" w:eastAsia="微软雅黑" w:hAnsi="微软雅黑" w:cs="宋体" w:hint="eastAsia"/>
          <w:b/>
          <w:bCs/>
          <w:color w:val="C00000"/>
          <w:kern w:val="0"/>
          <w:sz w:val="28"/>
        </w:rPr>
        <w:t>table=0</w:t>
      </w:r>
      <w:r w:rsidRPr="003E7909"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  <w:t>, n_packets=70, n_bytes=6600, idle_age=33324, hard_age=65534, priority=1,in_port=1 actions=resubmit(,2)</w:t>
      </w:r>
    </w:p>
    <w:p w:rsidR="003E7909" w:rsidRPr="003E7909" w:rsidRDefault="003E7909" w:rsidP="003E7909">
      <w:pPr>
        <w:widowControl/>
        <w:shd w:val="clear" w:color="auto" w:fill="FFFFFF"/>
        <w:spacing w:after="280"/>
        <w:ind w:left="720" w:right="720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3E7909"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  <w:t>cookie=0xaaa0e760a7848ec3, duration=76543.287s, </w:t>
      </w:r>
      <w:r w:rsidRPr="003E7909">
        <w:rPr>
          <w:rFonts w:ascii="微软雅黑" w:eastAsia="微软雅黑" w:hAnsi="微软雅黑" w:cs="宋体" w:hint="eastAsia"/>
          <w:b/>
          <w:bCs/>
          <w:color w:val="C00000"/>
          <w:kern w:val="0"/>
          <w:sz w:val="28"/>
        </w:rPr>
        <w:t>table=0</w:t>
      </w:r>
      <w:r w:rsidRPr="003E7909"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  <w:t>, n_packets=56, n_bytes=4948, idle_age=33324, hard_age=65534, priority=1,in_port=2 actions=resubmit(,4)</w:t>
      </w:r>
    </w:p>
    <w:p w:rsidR="003E7909" w:rsidRPr="003E7909" w:rsidRDefault="003E7909" w:rsidP="003E7909">
      <w:pPr>
        <w:widowControl/>
        <w:shd w:val="clear" w:color="auto" w:fill="FFFFFF"/>
        <w:ind w:left="720" w:right="720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3E7909"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  <w:t>cookie=0xaaa0e760a7848ec3, duration=76707.867s, </w:t>
      </w:r>
      <w:r w:rsidRPr="003E7909">
        <w:rPr>
          <w:rFonts w:ascii="微软雅黑" w:eastAsia="微软雅黑" w:hAnsi="微软雅黑" w:cs="宋体" w:hint="eastAsia"/>
          <w:b/>
          <w:bCs/>
          <w:color w:val="C00000"/>
          <w:kern w:val="0"/>
          <w:sz w:val="28"/>
        </w:rPr>
        <w:t>table=0</w:t>
      </w:r>
      <w:r w:rsidRPr="003E7909"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  <w:t>, n_packets=0, n_bytes=0, idle_age=65534, hard_age=65534, priority=0 actions=drop</w:t>
      </w:r>
    </w:p>
    <w:p w:rsidR="003E7909" w:rsidRPr="003E7909" w:rsidRDefault="003E7909" w:rsidP="003E7909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232323"/>
          <w:kern w:val="0"/>
          <w:sz w:val="27"/>
          <w:szCs w:val="27"/>
        </w:rPr>
      </w:pP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结合如下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port 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编号：</w:t>
      </w:r>
    </w:p>
    <w:p w:rsidR="003E7909" w:rsidRPr="003E7909" w:rsidRDefault="003E7909" w:rsidP="003E790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4001770" cy="2399030"/>
            <wp:effectExtent l="19050" t="0" r="0" b="0"/>
            <wp:docPr id="5" name="图片 5" descr="http://7xo6kd.com1.z0.glb.clouddn.com/upload-ueditor-image-20170209-1486605095118077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70209-148660509511807705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239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909" w:rsidRPr="003E7909" w:rsidRDefault="003E7909" w:rsidP="003E790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table 0 flow rule 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的含义为：</w:t>
      </w:r>
    </w:p>
    <w:p w:rsidR="003E7909" w:rsidRPr="003E7909" w:rsidRDefault="003E7909" w:rsidP="003E7909">
      <w:pPr>
        <w:widowControl/>
        <w:numPr>
          <w:ilvl w:val="0"/>
          <w:numId w:val="1"/>
        </w:numPr>
        <w:shd w:val="clear" w:color="auto" w:fill="FFFFFF"/>
        <w:ind w:firstLine="0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3E790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从 port 1（patch-int）进来的包，扔给 table 2 处理：actions=resubmit(,2)</w:t>
      </w:r>
    </w:p>
    <w:p w:rsidR="003E7909" w:rsidRPr="003E7909" w:rsidRDefault="003E7909" w:rsidP="003E7909">
      <w:pPr>
        <w:widowControl/>
        <w:numPr>
          <w:ilvl w:val="0"/>
          <w:numId w:val="1"/>
        </w:numPr>
        <w:shd w:val="clear" w:color="auto" w:fill="FFFFFF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3E790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从 port 2（vxlan-a642100b）进来的包，扔给 table 4 处理：actions=resubmit(,4)</w:t>
      </w:r>
    </w:p>
    <w:p w:rsidR="003E7909" w:rsidRPr="003E7909" w:rsidRDefault="003E7909" w:rsidP="003E7909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232323"/>
          <w:kern w:val="0"/>
          <w:sz w:val="27"/>
          <w:szCs w:val="27"/>
        </w:rPr>
      </w:pP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即第一条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rule 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处理来自内部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br-int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（这上面挂载着所有的网络服务，包括路由、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DHCP 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等）的数据；第二条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rule 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处理来自外部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VXLAN 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隧道的数据。</w:t>
      </w:r>
    </w:p>
    <w:p w:rsidR="003E7909" w:rsidRPr="003E7909" w:rsidRDefault="003E7909" w:rsidP="003E790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3E7909" w:rsidRPr="003E7909" w:rsidRDefault="003E7909" w:rsidP="003E790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E7909">
        <w:rPr>
          <w:rFonts w:ascii="Helvetica" w:eastAsia="宋体" w:hAnsi="Helvetica" w:cs="Helvetica"/>
          <w:b/>
          <w:bCs/>
          <w:color w:val="232323"/>
          <w:kern w:val="0"/>
          <w:sz w:val="37"/>
        </w:rPr>
        <w:t>table 4</w:t>
      </w:r>
    </w:p>
    <w:p w:rsidR="003E7909" w:rsidRPr="003E7909" w:rsidRDefault="003E7909" w:rsidP="003E7909">
      <w:pPr>
        <w:widowControl/>
        <w:shd w:val="clear" w:color="auto" w:fill="FFFFFF"/>
        <w:ind w:left="720" w:right="720"/>
        <w:jc w:val="left"/>
        <w:rPr>
          <w:rFonts w:ascii="微软雅黑" w:eastAsia="微软雅黑" w:hAnsi="微软雅黑" w:cs="宋体"/>
          <w:color w:val="777777"/>
          <w:kern w:val="0"/>
          <w:sz w:val="28"/>
          <w:szCs w:val="28"/>
        </w:rPr>
      </w:pPr>
      <w:r w:rsidRPr="003E7909"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  <w:t>cookie=0xaaa0e760a7848ec3, duration=76647.039s, </w:t>
      </w:r>
      <w:r w:rsidRPr="003E7909">
        <w:rPr>
          <w:rFonts w:ascii="微软雅黑" w:eastAsia="微软雅黑" w:hAnsi="微软雅黑" w:cs="宋体" w:hint="eastAsia"/>
          <w:b/>
          <w:bCs/>
          <w:color w:val="C00000"/>
          <w:kern w:val="0"/>
          <w:sz w:val="28"/>
        </w:rPr>
        <w:t>table=4</w:t>
      </w:r>
      <w:r w:rsidRPr="003E7909"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  <w:t>, n_packets=56, n_bytes=4948, idle_age=33324, hard_age=65534, priority=1,tun_id=0x64 actions=mod_vlan_vid:1,resubmit(,10)</w:t>
      </w:r>
    </w:p>
    <w:p w:rsidR="003E7909" w:rsidRPr="003E7909" w:rsidRDefault="003E7909" w:rsidP="003E7909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232323"/>
          <w:kern w:val="0"/>
          <w:sz w:val="27"/>
          <w:szCs w:val="27"/>
        </w:rPr>
      </w:pP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table 4 flow rule 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的含义为：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如果数据包的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VXLAN tunnel ID 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为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100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（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tun_id=0x64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），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action 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是添加内部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VLAN ID 1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（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tag=1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），然后扔给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table 10 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去学习。</w:t>
      </w:r>
    </w:p>
    <w:p w:rsidR="003E7909" w:rsidRPr="003E7909" w:rsidRDefault="003E7909" w:rsidP="003E790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3E7909" w:rsidRPr="003E7909" w:rsidRDefault="003E7909" w:rsidP="003E790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E7909">
        <w:rPr>
          <w:rFonts w:ascii="Helvetica" w:eastAsia="宋体" w:hAnsi="Helvetica" w:cs="Helvetica"/>
          <w:b/>
          <w:bCs/>
          <w:color w:val="232323"/>
          <w:kern w:val="0"/>
          <w:sz w:val="37"/>
        </w:rPr>
        <w:t>table 10</w:t>
      </w:r>
    </w:p>
    <w:p w:rsidR="003E7909" w:rsidRPr="003E7909" w:rsidRDefault="003E7909" w:rsidP="003E7909">
      <w:pPr>
        <w:widowControl/>
        <w:shd w:val="clear" w:color="auto" w:fill="FFFFFF"/>
        <w:ind w:left="720" w:right="720"/>
        <w:jc w:val="left"/>
        <w:rPr>
          <w:rFonts w:ascii="微软雅黑" w:eastAsia="微软雅黑" w:hAnsi="微软雅黑" w:cs="宋体"/>
          <w:color w:val="777777"/>
          <w:kern w:val="0"/>
          <w:sz w:val="28"/>
          <w:szCs w:val="28"/>
        </w:rPr>
      </w:pPr>
      <w:r w:rsidRPr="003E7909"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  <w:t>cookie=0xaaa0e760a7848ec3, duration=76707.865s, </w:t>
      </w:r>
      <w:r w:rsidRPr="003E7909">
        <w:rPr>
          <w:rFonts w:ascii="微软雅黑" w:eastAsia="微软雅黑" w:hAnsi="微软雅黑" w:cs="宋体" w:hint="eastAsia"/>
          <w:b/>
          <w:bCs/>
          <w:color w:val="C00000"/>
          <w:kern w:val="0"/>
          <w:sz w:val="28"/>
        </w:rPr>
        <w:t>table=10</w:t>
      </w:r>
      <w:r w:rsidRPr="003E7909"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  <w:t>, n_packets=56, n_bytes=4948, idle_age=33324, hard_age=65534, priority=1 actions=learn(table=20,hard_timeout=300,priority=1,cookie=0xaaa0e760a7848ec3,NXM_OF_VLAN_TCI[0..11],NXM_OF_ETH_DST[]=NXM_OF_ETH_SRC[],load:0-&gt;NXM_OF_VLAN_TCI[],load:NXM_NX_TUN_ID[]-&gt;NXM_NX_TUN_ID[],output:NXM_OF_IN_PORT[]),output:1</w:t>
      </w:r>
    </w:p>
    <w:p w:rsidR="003E7909" w:rsidRPr="003E7909" w:rsidRDefault="003E7909" w:rsidP="003E7909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232323"/>
          <w:kern w:val="0"/>
          <w:sz w:val="27"/>
          <w:szCs w:val="27"/>
        </w:rPr>
      </w:pP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table 10 flow rule 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的含义为：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学习外部（从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tunnel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）进来的包，往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table 20 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中添加对返程包的正常转发规则，然后从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port 1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（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patch-int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）扔给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br-int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。</w:t>
      </w:r>
    </w:p>
    <w:p w:rsidR="003E7909" w:rsidRPr="003E7909" w:rsidRDefault="003E7909" w:rsidP="003E790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3E7909" w:rsidRPr="003E7909" w:rsidRDefault="003E7909" w:rsidP="003E790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rule 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中下面的内容为学习规则，这里就不详细讨论了。</w:t>
      </w:r>
    </w:p>
    <w:p w:rsidR="003E7909" w:rsidRPr="003E7909" w:rsidRDefault="003E7909" w:rsidP="003E7909">
      <w:pPr>
        <w:widowControl/>
        <w:shd w:val="clear" w:color="auto" w:fill="FFFFFF"/>
        <w:ind w:left="720" w:right="720"/>
        <w:jc w:val="left"/>
        <w:rPr>
          <w:rFonts w:ascii="微软雅黑" w:eastAsia="微软雅黑" w:hAnsi="微软雅黑" w:cs="宋体"/>
          <w:color w:val="777777"/>
          <w:kern w:val="0"/>
          <w:sz w:val="28"/>
          <w:szCs w:val="28"/>
        </w:rPr>
      </w:pPr>
      <w:r w:rsidRPr="003E7909"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  <w:t>NXM_OF_VLAN_TCI[0..11],NXM_OF_ETH_DST[]=NXM_OF_ETH_SRC[],load:0-&gt;NXM_OF_VLAN_TCI[],load:NXM_NX_TUN_ID[]-&gt;NXM_NX_TUN_ID[],output:NXM_OF_IN_PORT[]</w:t>
      </w:r>
    </w:p>
    <w:p w:rsidR="003E7909" w:rsidRPr="003E7909" w:rsidRDefault="003E7909" w:rsidP="003E7909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232323"/>
          <w:kern w:val="0"/>
          <w:sz w:val="27"/>
          <w:szCs w:val="27"/>
        </w:rPr>
      </w:pPr>
      <w:r w:rsidRPr="003E7909">
        <w:rPr>
          <w:rFonts w:ascii="Helvetica" w:eastAsia="宋体" w:hAnsi="Helvetica" w:cs="Helvetica"/>
          <w:b/>
          <w:bCs/>
          <w:color w:val="232323"/>
          <w:kern w:val="0"/>
          <w:sz w:val="37"/>
        </w:rPr>
        <w:t>table 2</w:t>
      </w:r>
    </w:p>
    <w:p w:rsidR="003E7909" w:rsidRPr="003E7909" w:rsidRDefault="003E7909" w:rsidP="003E7909">
      <w:pPr>
        <w:widowControl/>
        <w:shd w:val="clear" w:color="auto" w:fill="FFFFFF"/>
        <w:spacing w:after="280"/>
        <w:ind w:left="720" w:right="720"/>
        <w:jc w:val="left"/>
        <w:rPr>
          <w:rFonts w:ascii="微软雅黑" w:eastAsia="微软雅黑" w:hAnsi="微软雅黑" w:cs="宋体"/>
          <w:color w:val="777777"/>
          <w:kern w:val="0"/>
          <w:sz w:val="28"/>
          <w:szCs w:val="28"/>
        </w:rPr>
      </w:pPr>
      <w:r w:rsidRPr="003E7909"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  <w:t>cookie=0xaaa0e760a7848ec3, duration=76707.866s, </w:t>
      </w:r>
      <w:r w:rsidRPr="003E7909">
        <w:rPr>
          <w:rFonts w:ascii="微软雅黑" w:eastAsia="微软雅黑" w:hAnsi="微软雅黑" w:cs="宋体" w:hint="eastAsia"/>
          <w:b/>
          <w:bCs/>
          <w:color w:val="C00000"/>
          <w:kern w:val="0"/>
          <w:sz w:val="28"/>
        </w:rPr>
        <w:t>table=2</w:t>
      </w:r>
      <w:r w:rsidRPr="003E7909"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  <w:t>, n_packets=28, n_bytes=3180, idle_age=33324, hard_age=65534, priority=0,dl_dst=00:00:00:00:00:00/01:00:00:00:00:00 actions=resubmit(,20)</w:t>
      </w:r>
    </w:p>
    <w:p w:rsidR="003E7909" w:rsidRPr="003E7909" w:rsidRDefault="003E7909" w:rsidP="003E7909">
      <w:pPr>
        <w:widowControl/>
        <w:shd w:val="clear" w:color="auto" w:fill="FFFFFF"/>
        <w:ind w:left="720" w:right="720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3E7909"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  <w:t>cookie=0xaaa0e760a7848ec3, duration=76707.866s, </w:t>
      </w:r>
      <w:r w:rsidRPr="003E7909">
        <w:rPr>
          <w:rFonts w:ascii="微软雅黑" w:eastAsia="微软雅黑" w:hAnsi="微软雅黑" w:cs="宋体" w:hint="eastAsia"/>
          <w:b/>
          <w:bCs/>
          <w:color w:val="C00000"/>
          <w:kern w:val="0"/>
          <w:sz w:val="28"/>
        </w:rPr>
        <w:t>table=2</w:t>
      </w:r>
      <w:r w:rsidRPr="003E7909"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  <w:t>, n_packets=42, n_bytes=3420, idle_age=33379, hard_age=65534, priority=0,dl_dst=01:00:00:00:00:00/01:00:00:00:00:00 actions=resubmit(,22)</w:t>
      </w:r>
    </w:p>
    <w:p w:rsidR="003E7909" w:rsidRPr="003E7909" w:rsidRDefault="003E7909" w:rsidP="003E7909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232323"/>
          <w:kern w:val="0"/>
          <w:sz w:val="27"/>
          <w:szCs w:val="27"/>
        </w:rPr>
      </w:pP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table 2 flow rule 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的含义为：</w:t>
      </w:r>
    </w:p>
    <w:p w:rsidR="003E7909" w:rsidRPr="003E7909" w:rsidRDefault="003E7909" w:rsidP="003E7909">
      <w:pPr>
        <w:widowControl/>
        <w:numPr>
          <w:ilvl w:val="0"/>
          <w:numId w:val="2"/>
        </w:numPr>
        <w:shd w:val="clear" w:color="auto" w:fill="FFFFFF"/>
        <w:ind w:firstLine="0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3E790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br-int 发过来数据如果是单播包，扔给 table 20 处理：resubmit(,20)</w:t>
      </w:r>
    </w:p>
    <w:p w:rsidR="003E7909" w:rsidRPr="003E7909" w:rsidRDefault="003E7909" w:rsidP="003E7909">
      <w:pPr>
        <w:widowControl/>
        <w:numPr>
          <w:ilvl w:val="0"/>
          <w:numId w:val="2"/>
        </w:numPr>
        <w:shd w:val="clear" w:color="auto" w:fill="FFFFFF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3E790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br-int 发过来数据如果是多播或广播包，扔 table 22 处理：resubmit(,22)</w:t>
      </w:r>
    </w:p>
    <w:p w:rsidR="003E7909" w:rsidRPr="003E7909" w:rsidRDefault="003E7909" w:rsidP="003E7909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232323"/>
          <w:kern w:val="0"/>
          <w:sz w:val="27"/>
          <w:szCs w:val="27"/>
        </w:rPr>
      </w:pPr>
      <w:r w:rsidRPr="003E7909">
        <w:rPr>
          <w:rFonts w:ascii="Helvetica" w:eastAsia="宋体" w:hAnsi="Helvetica" w:cs="Helvetica"/>
          <w:b/>
          <w:bCs/>
          <w:color w:val="232323"/>
          <w:kern w:val="0"/>
          <w:sz w:val="37"/>
        </w:rPr>
        <w:t>table 20</w:t>
      </w:r>
    </w:p>
    <w:p w:rsidR="003E7909" w:rsidRPr="003E7909" w:rsidRDefault="003E7909" w:rsidP="003E7909">
      <w:pPr>
        <w:widowControl/>
        <w:shd w:val="clear" w:color="auto" w:fill="FFFFFF"/>
        <w:spacing w:after="280"/>
        <w:ind w:left="720" w:right="720"/>
        <w:jc w:val="left"/>
        <w:rPr>
          <w:rFonts w:ascii="微软雅黑" w:eastAsia="微软雅黑" w:hAnsi="微软雅黑" w:cs="宋体"/>
          <w:color w:val="777777"/>
          <w:kern w:val="0"/>
          <w:sz w:val="28"/>
          <w:szCs w:val="28"/>
        </w:rPr>
      </w:pPr>
      <w:r w:rsidRPr="003E7909"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  <w:t>cookie=0xaaa0e760a7848ec3, duration=76543.287s, </w:t>
      </w:r>
      <w:r w:rsidRPr="003E7909">
        <w:rPr>
          <w:rFonts w:ascii="微软雅黑" w:eastAsia="微软雅黑" w:hAnsi="微软雅黑" w:cs="宋体" w:hint="eastAsia"/>
          <w:b/>
          <w:bCs/>
          <w:color w:val="C00000"/>
          <w:kern w:val="0"/>
          <w:sz w:val="28"/>
        </w:rPr>
        <w:t>table=20</w:t>
      </w:r>
      <w:r w:rsidRPr="003E7909"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  <w:t>, n_packets=28, n_bytes=3180, idle_age=33324, hard_age=65534, priority=2,dl_vlan=1,dl_dst=fa:16:3e:fd:8a:ed actions=strip_vlan,set_tunnel:0x64,output:2</w:t>
      </w:r>
    </w:p>
    <w:p w:rsidR="003E7909" w:rsidRPr="003E7909" w:rsidRDefault="003E7909" w:rsidP="003E7909">
      <w:pPr>
        <w:widowControl/>
        <w:shd w:val="clear" w:color="auto" w:fill="FFFFFF"/>
        <w:ind w:left="720" w:right="720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3E7909"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  <w:t>cookie=0xaaa0e760a7848ec3, duration=76707.865s, </w:t>
      </w:r>
      <w:r w:rsidRPr="003E7909">
        <w:rPr>
          <w:rFonts w:ascii="微软雅黑" w:eastAsia="微软雅黑" w:hAnsi="微软雅黑" w:cs="宋体" w:hint="eastAsia"/>
          <w:b/>
          <w:bCs/>
          <w:color w:val="C00000"/>
          <w:kern w:val="0"/>
          <w:sz w:val="28"/>
        </w:rPr>
        <w:t>table=20</w:t>
      </w:r>
      <w:r w:rsidRPr="003E7909"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  <w:t>, n_packets=0, n_bytes=0, idle_age=65534, hard_age=65534, priority=0 actions=resubmit(,22)</w:t>
      </w:r>
    </w:p>
    <w:p w:rsidR="003E7909" w:rsidRPr="003E7909" w:rsidRDefault="003E7909" w:rsidP="003E7909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232323"/>
          <w:kern w:val="0"/>
          <w:sz w:val="27"/>
          <w:szCs w:val="27"/>
        </w:rPr>
      </w:pP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table 20 flow rule 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的含义为：</w:t>
      </w:r>
    </w:p>
    <w:p w:rsidR="003E7909" w:rsidRPr="003E7909" w:rsidRDefault="003E7909" w:rsidP="003E7909">
      <w:pPr>
        <w:widowControl/>
        <w:numPr>
          <w:ilvl w:val="0"/>
          <w:numId w:val="3"/>
        </w:numPr>
        <w:shd w:val="clear" w:color="auto" w:fill="FFFFFF"/>
        <w:ind w:firstLine="0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3E790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第一条规则就是 table 10 学习来的结果。内部 VLAN 号为 1（tag=1），目标 MAC 是 fa:16:3e:fd:8a:ed（virros-vm2）的数据包，即发送给 virros-vm2 的包，action 是去掉 VLAN 号，添加 VXLAN tunnel ID 100(十六进制 0x64)，并从 port 2 (tunnel 端口 vxlan-a642100b) 发出。</w:t>
      </w:r>
    </w:p>
    <w:p w:rsidR="003E7909" w:rsidRPr="003E7909" w:rsidRDefault="003E7909" w:rsidP="003E7909">
      <w:pPr>
        <w:widowControl/>
        <w:numPr>
          <w:ilvl w:val="0"/>
          <w:numId w:val="3"/>
        </w:numPr>
        <w:shd w:val="clear" w:color="auto" w:fill="FFFFFF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3E790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对于没学习到规则的数据包，则扔给 table 22 处理。</w:t>
      </w:r>
    </w:p>
    <w:p w:rsidR="003E7909" w:rsidRPr="003E7909" w:rsidRDefault="003E7909" w:rsidP="003E7909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232323"/>
          <w:kern w:val="0"/>
          <w:sz w:val="27"/>
          <w:szCs w:val="27"/>
        </w:rPr>
      </w:pPr>
      <w:r w:rsidRPr="003E7909">
        <w:rPr>
          <w:rFonts w:ascii="Helvetica" w:eastAsia="宋体" w:hAnsi="Helvetica" w:cs="Helvetica"/>
          <w:b/>
          <w:bCs/>
          <w:color w:val="232323"/>
          <w:kern w:val="0"/>
          <w:sz w:val="37"/>
        </w:rPr>
        <w:t>table 22</w:t>
      </w:r>
    </w:p>
    <w:p w:rsidR="003E7909" w:rsidRPr="003E7909" w:rsidRDefault="003E7909" w:rsidP="003E7909">
      <w:pPr>
        <w:widowControl/>
        <w:shd w:val="clear" w:color="auto" w:fill="FFFFFF"/>
        <w:spacing w:after="280"/>
        <w:ind w:left="720" w:right="720"/>
        <w:jc w:val="left"/>
        <w:rPr>
          <w:rFonts w:ascii="微软雅黑" w:eastAsia="微软雅黑" w:hAnsi="微软雅黑" w:cs="宋体"/>
          <w:color w:val="777777"/>
          <w:kern w:val="0"/>
          <w:sz w:val="28"/>
          <w:szCs w:val="28"/>
        </w:rPr>
      </w:pPr>
      <w:r w:rsidRPr="003E7909"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  <w:t>cookie=0xaaa0e760a7848ec3, duration=76543.282s, </w:t>
      </w:r>
      <w:r w:rsidRPr="003E7909">
        <w:rPr>
          <w:rFonts w:ascii="微软雅黑" w:eastAsia="微软雅黑" w:hAnsi="微软雅黑" w:cs="宋体" w:hint="eastAsia"/>
          <w:b/>
          <w:bCs/>
          <w:color w:val="C00000"/>
          <w:kern w:val="0"/>
          <w:sz w:val="28"/>
        </w:rPr>
        <w:t>table=22</w:t>
      </w:r>
      <w:r w:rsidRPr="003E7909"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  <w:t>, n_packets=2, n_bytes=84, idle_age=33379, hard_age=65534, dl_vlan=1 actions=strip_vlan,set_tunnel:0x64,output:2</w:t>
      </w:r>
    </w:p>
    <w:p w:rsidR="003E7909" w:rsidRPr="003E7909" w:rsidRDefault="003E7909" w:rsidP="003E7909">
      <w:pPr>
        <w:widowControl/>
        <w:shd w:val="clear" w:color="auto" w:fill="FFFFFF"/>
        <w:ind w:left="720" w:right="720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3E7909"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  <w:t>cookie=0xaaa0e760a7848ec3, duration=76707.82s, </w:t>
      </w:r>
      <w:r w:rsidRPr="003E7909">
        <w:rPr>
          <w:rFonts w:ascii="微软雅黑" w:eastAsia="微软雅黑" w:hAnsi="微软雅黑" w:cs="宋体" w:hint="eastAsia"/>
          <w:b/>
          <w:bCs/>
          <w:color w:val="C00000"/>
          <w:kern w:val="0"/>
          <w:sz w:val="28"/>
        </w:rPr>
        <w:t>table=22</w:t>
      </w:r>
      <w:r w:rsidRPr="003E7909"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  <w:t>, n_packets=40, n_bytes=3336, idle_age=65534, hard_age=65534, priority=0 actions=drop</w:t>
      </w:r>
    </w:p>
    <w:p w:rsidR="003E7909" w:rsidRPr="003E7909" w:rsidRDefault="003E7909" w:rsidP="003E7909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232323"/>
          <w:kern w:val="0"/>
          <w:sz w:val="27"/>
          <w:szCs w:val="27"/>
        </w:rPr>
      </w:pP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table 22 flow rule 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的含义为：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如果数据包的内部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VLAN 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号为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1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（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tag=1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），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action 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是去掉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VLAN 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号，添加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VXLAN tunnel ID 100(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十六进制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0x64)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，并从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port 2 (tunnel 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端口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vxlan-a642100b) 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发出。</w:t>
      </w:r>
    </w:p>
    <w:p w:rsidR="003E7909" w:rsidRPr="003E7909" w:rsidRDefault="003E7909" w:rsidP="003E7909">
      <w:pPr>
        <w:widowControl/>
        <w:shd w:val="clear" w:color="auto" w:fill="FFFFFF"/>
        <w:jc w:val="left"/>
        <w:outlineLvl w:val="4"/>
        <w:rPr>
          <w:rFonts w:ascii="Helvetica" w:eastAsia="宋体" w:hAnsi="Helvetica" w:cs="Helvetica"/>
          <w:color w:val="232323"/>
          <w:kern w:val="0"/>
          <w:sz w:val="30"/>
          <w:szCs w:val="30"/>
        </w:rPr>
      </w:pPr>
    </w:p>
    <w:p w:rsidR="003E7909" w:rsidRPr="003E7909" w:rsidRDefault="003E7909" w:rsidP="003E7909">
      <w:pPr>
        <w:widowControl/>
        <w:shd w:val="clear" w:color="auto" w:fill="FFFFFF"/>
        <w:jc w:val="left"/>
        <w:outlineLvl w:val="4"/>
        <w:rPr>
          <w:rFonts w:ascii="Helvetica" w:eastAsia="宋体" w:hAnsi="Helvetica" w:cs="Helvetica"/>
          <w:color w:val="232323"/>
          <w:kern w:val="0"/>
          <w:sz w:val="30"/>
          <w:szCs w:val="30"/>
        </w:rPr>
      </w:pPr>
      <w:r w:rsidRPr="003E7909">
        <w:rPr>
          <w:rFonts w:ascii="Helvetica" w:eastAsia="宋体" w:hAnsi="Helvetica" w:cs="Helvetica"/>
          <w:b/>
          <w:bCs/>
          <w:color w:val="232323"/>
          <w:kern w:val="0"/>
          <w:sz w:val="45"/>
        </w:rPr>
        <w:t xml:space="preserve">VXLAN </w:t>
      </w:r>
      <w:r w:rsidRPr="003E7909">
        <w:rPr>
          <w:rFonts w:ascii="Helvetica" w:eastAsia="宋体" w:hAnsi="Helvetica" w:cs="Helvetica"/>
          <w:b/>
          <w:bCs/>
          <w:color w:val="232323"/>
          <w:kern w:val="0"/>
          <w:sz w:val="45"/>
        </w:rPr>
        <w:t>的路由和</w:t>
      </w:r>
      <w:r w:rsidRPr="003E7909">
        <w:rPr>
          <w:rFonts w:ascii="Helvetica" w:eastAsia="宋体" w:hAnsi="Helvetica" w:cs="Helvetica"/>
          <w:b/>
          <w:bCs/>
          <w:color w:val="232323"/>
          <w:kern w:val="0"/>
          <w:sz w:val="45"/>
        </w:rPr>
        <w:t xml:space="preserve"> floating IP </w:t>
      </w:r>
      <w:r w:rsidRPr="003E7909">
        <w:rPr>
          <w:rFonts w:ascii="Helvetica" w:eastAsia="宋体" w:hAnsi="Helvetica" w:cs="Helvetica"/>
          <w:b/>
          <w:bCs/>
          <w:color w:val="232323"/>
          <w:kern w:val="0"/>
          <w:sz w:val="45"/>
        </w:rPr>
        <w:t>支持</w:t>
      </w:r>
    </w:p>
    <w:p w:rsidR="003E7909" w:rsidRPr="003E7909" w:rsidRDefault="003E7909" w:rsidP="003E7909">
      <w:pPr>
        <w:widowControl/>
        <w:shd w:val="clear" w:color="auto" w:fill="FFFFFF"/>
        <w:jc w:val="left"/>
        <w:outlineLvl w:val="4"/>
        <w:rPr>
          <w:rFonts w:ascii="Helvetica" w:eastAsia="宋体" w:hAnsi="Helvetica" w:cs="Helvetica"/>
          <w:color w:val="232323"/>
          <w:kern w:val="0"/>
          <w:sz w:val="30"/>
          <w:szCs w:val="30"/>
        </w:rPr>
      </w:pPr>
    </w:p>
    <w:p w:rsidR="003E7909" w:rsidRPr="003E7909" w:rsidRDefault="003E7909" w:rsidP="003E7909">
      <w:pPr>
        <w:widowControl/>
        <w:shd w:val="clear" w:color="auto" w:fill="FFFFFF"/>
        <w:jc w:val="left"/>
        <w:outlineLvl w:val="4"/>
        <w:rPr>
          <w:rFonts w:ascii="Helvetica" w:eastAsia="宋体" w:hAnsi="Helvetica" w:cs="Helvetica"/>
          <w:color w:val="232323"/>
          <w:kern w:val="0"/>
          <w:sz w:val="30"/>
          <w:szCs w:val="30"/>
        </w:rPr>
      </w:pPr>
      <w:r w:rsidRPr="003E7909">
        <w:rPr>
          <w:rFonts w:ascii="Helvetica" w:eastAsia="宋体" w:hAnsi="Helvetica" w:cs="Helvetica"/>
          <w:color w:val="232323"/>
          <w:kern w:val="0"/>
          <w:sz w:val="30"/>
          <w:szCs w:val="30"/>
        </w:rPr>
        <w:t>对于多</w:t>
      </w:r>
      <w:r w:rsidRPr="003E7909">
        <w:rPr>
          <w:rFonts w:ascii="Helvetica" w:eastAsia="宋体" w:hAnsi="Helvetica" w:cs="Helvetica"/>
          <w:color w:val="232323"/>
          <w:kern w:val="0"/>
          <w:sz w:val="30"/>
          <w:szCs w:val="30"/>
        </w:rPr>
        <w:t xml:space="preserve"> VXLAN </w:t>
      </w:r>
      <w:r w:rsidRPr="003E7909">
        <w:rPr>
          <w:rFonts w:ascii="Helvetica" w:eastAsia="宋体" w:hAnsi="Helvetica" w:cs="Helvetica"/>
          <w:color w:val="232323"/>
          <w:kern w:val="0"/>
          <w:sz w:val="30"/>
          <w:szCs w:val="30"/>
        </w:rPr>
        <w:t>之间的</w:t>
      </w:r>
      <w:r w:rsidRPr="003E7909">
        <w:rPr>
          <w:rFonts w:ascii="Helvetica" w:eastAsia="宋体" w:hAnsi="Helvetica" w:cs="Helvetica"/>
          <w:color w:val="232323"/>
          <w:kern w:val="0"/>
          <w:sz w:val="30"/>
          <w:szCs w:val="30"/>
        </w:rPr>
        <w:t xml:space="preserve"> routing </w:t>
      </w:r>
      <w:r w:rsidRPr="003E7909">
        <w:rPr>
          <w:rFonts w:ascii="Helvetica" w:eastAsia="宋体" w:hAnsi="Helvetica" w:cs="Helvetica"/>
          <w:color w:val="232323"/>
          <w:kern w:val="0"/>
          <w:sz w:val="30"/>
          <w:szCs w:val="30"/>
        </w:rPr>
        <w:t>以及</w:t>
      </w:r>
      <w:r w:rsidRPr="003E7909">
        <w:rPr>
          <w:rFonts w:ascii="Helvetica" w:eastAsia="宋体" w:hAnsi="Helvetica" w:cs="Helvetica"/>
          <w:color w:val="232323"/>
          <w:kern w:val="0"/>
          <w:sz w:val="30"/>
          <w:szCs w:val="30"/>
        </w:rPr>
        <w:t xml:space="preserve"> floating IP</w:t>
      </w:r>
      <w:r w:rsidRPr="003E7909">
        <w:rPr>
          <w:rFonts w:ascii="Helvetica" w:eastAsia="宋体" w:hAnsi="Helvetica" w:cs="Helvetica"/>
          <w:color w:val="232323"/>
          <w:kern w:val="0"/>
          <w:sz w:val="30"/>
          <w:szCs w:val="30"/>
        </w:rPr>
        <w:t>，实现方式与</w:t>
      </w:r>
      <w:r w:rsidRPr="003E7909">
        <w:rPr>
          <w:rFonts w:ascii="Helvetica" w:eastAsia="宋体" w:hAnsi="Helvetica" w:cs="Helvetica"/>
          <w:color w:val="232323"/>
          <w:kern w:val="0"/>
          <w:sz w:val="30"/>
          <w:szCs w:val="30"/>
        </w:rPr>
        <w:t xml:space="preserve"> vlan </w:t>
      </w:r>
      <w:r w:rsidRPr="003E7909">
        <w:rPr>
          <w:rFonts w:ascii="Helvetica" w:eastAsia="宋体" w:hAnsi="Helvetica" w:cs="Helvetica"/>
          <w:color w:val="232323"/>
          <w:kern w:val="0"/>
          <w:sz w:val="30"/>
          <w:szCs w:val="30"/>
        </w:rPr>
        <w:t>非常类似，这里不再赘述，请参看前面</w:t>
      </w:r>
      <w:r w:rsidRPr="003E7909">
        <w:rPr>
          <w:rFonts w:ascii="Helvetica" w:eastAsia="宋体" w:hAnsi="Helvetica" w:cs="Helvetica"/>
          <w:color w:val="232323"/>
          <w:kern w:val="0"/>
          <w:sz w:val="30"/>
          <w:szCs w:val="30"/>
        </w:rPr>
        <w:t xml:space="preserve"> vlan </w:t>
      </w:r>
      <w:r w:rsidRPr="003E7909">
        <w:rPr>
          <w:rFonts w:ascii="Helvetica" w:eastAsia="宋体" w:hAnsi="Helvetica" w:cs="Helvetica"/>
          <w:color w:val="232323"/>
          <w:kern w:val="0"/>
          <w:sz w:val="30"/>
          <w:szCs w:val="30"/>
        </w:rPr>
        <w:t>相关章节。</w:t>
      </w:r>
    </w:p>
    <w:p w:rsidR="003E7909" w:rsidRPr="003E7909" w:rsidRDefault="003E7909" w:rsidP="003E7909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r w:rsidRPr="003E7909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</w:rPr>
        <w:t>总结</w:t>
      </w:r>
    </w:p>
    <w:p w:rsidR="003E7909" w:rsidRPr="003E7909" w:rsidRDefault="003E7909" w:rsidP="003E7909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232323"/>
          <w:kern w:val="0"/>
          <w:sz w:val="27"/>
          <w:szCs w:val="27"/>
        </w:rPr>
      </w:pP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本章重点讨论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Neutron 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的架构，并通过分析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Linux Bridge 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和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Open vSwitch 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两个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mechnism driver 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的技术细节，实践了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local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，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flat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，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vlan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，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vxlan 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四种网络类型，同时也讨论了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routing 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以及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floating IP 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的实现细节。</w:t>
      </w:r>
    </w:p>
    <w:p w:rsidR="003E7909" w:rsidRPr="003E7909" w:rsidRDefault="003E7909" w:rsidP="003E790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3E7909" w:rsidRPr="003E7909" w:rsidRDefault="003E7909" w:rsidP="003E790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Linux Bridge 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和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Open vSwitch 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都支持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Securet Group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，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Firewall as a Service 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，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Load Balancing as a Service 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等高级功能，其实现方式也大致相同。</w:t>
      </w:r>
    </w:p>
    <w:p w:rsidR="003E7909" w:rsidRPr="003E7909" w:rsidRDefault="003E7909" w:rsidP="003E790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3E7909" w:rsidRPr="003E7909" w:rsidRDefault="003E7909" w:rsidP="003E790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通过本章的学习，大家应该能够掌握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Neutron 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的理论知识并应用到实践部署中。</w:t>
      </w:r>
    </w:p>
    <w:p w:rsidR="003E7909" w:rsidRPr="003E7909" w:rsidRDefault="003E7909" w:rsidP="003E790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3E7909" w:rsidRPr="003E7909" w:rsidRDefault="003E7909" w:rsidP="003E790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到这里，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OpenStack 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的核心技术全部讨论完了，下一次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CloudMan </w:t>
      </w:r>
      <w:r w:rsidRPr="003E7909">
        <w:rPr>
          <w:rFonts w:ascii="Helvetica" w:eastAsia="宋体" w:hAnsi="Helvetica" w:cs="Helvetica"/>
          <w:color w:val="232323"/>
          <w:kern w:val="0"/>
          <w:sz w:val="27"/>
          <w:szCs w:val="27"/>
        </w:rPr>
        <w:t>会带着大家回顾一下这些知识，给大家一些深入学习的建议，同时也会谈谈对后续新教程的一些想法。</w:t>
      </w:r>
    </w:p>
    <w:p w:rsidR="00BC71F6" w:rsidRPr="003E7909" w:rsidRDefault="00BC71F6"/>
    <w:sectPr w:rsidR="00BC71F6" w:rsidRPr="003E7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71F6" w:rsidRDefault="00BC71F6" w:rsidP="003E7909">
      <w:r>
        <w:separator/>
      </w:r>
    </w:p>
  </w:endnote>
  <w:endnote w:type="continuationSeparator" w:id="1">
    <w:p w:rsidR="00BC71F6" w:rsidRDefault="00BC71F6" w:rsidP="003E79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71F6" w:rsidRDefault="00BC71F6" w:rsidP="003E7909">
      <w:r>
        <w:separator/>
      </w:r>
    </w:p>
  </w:footnote>
  <w:footnote w:type="continuationSeparator" w:id="1">
    <w:p w:rsidR="00BC71F6" w:rsidRDefault="00BC71F6" w:rsidP="003E79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073935"/>
    <w:multiLevelType w:val="multilevel"/>
    <w:tmpl w:val="B9383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1213B1"/>
    <w:multiLevelType w:val="multilevel"/>
    <w:tmpl w:val="20CED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CF2A8B"/>
    <w:multiLevelType w:val="multilevel"/>
    <w:tmpl w:val="89E6B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7909"/>
    <w:rsid w:val="003E7909"/>
    <w:rsid w:val="00BC7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E790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3E790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3E7909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79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79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79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790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E790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3E7909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3E7909"/>
    <w:rPr>
      <w:rFonts w:ascii="宋体" w:eastAsia="宋体" w:hAnsi="宋体" w:cs="宋体"/>
      <w:b/>
      <w:bCs/>
      <w:kern w:val="0"/>
      <w:sz w:val="15"/>
      <w:szCs w:val="15"/>
    </w:rPr>
  </w:style>
  <w:style w:type="paragraph" w:styleId="a5">
    <w:name w:val="Normal (Web)"/>
    <w:basedOn w:val="a"/>
    <w:uiPriority w:val="99"/>
    <w:semiHidden/>
    <w:unhideWhenUsed/>
    <w:rsid w:val="003E79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E7909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3E790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E79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28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8916">
          <w:blockQuote w:val="1"/>
          <w:marLeft w:val="720"/>
          <w:marRight w:val="720"/>
          <w:marTop w:val="281"/>
          <w:marBottom w:val="281"/>
          <w:divBdr>
            <w:top w:val="none" w:sz="0" w:space="0" w:color="auto"/>
            <w:left w:val="single" w:sz="36" w:space="14" w:color="DDDDDD"/>
            <w:bottom w:val="none" w:sz="0" w:space="0" w:color="auto"/>
            <w:right w:val="none" w:sz="0" w:space="14" w:color="auto"/>
          </w:divBdr>
        </w:div>
        <w:div w:id="1284650413">
          <w:blockQuote w:val="1"/>
          <w:marLeft w:val="720"/>
          <w:marRight w:val="720"/>
          <w:marTop w:val="281"/>
          <w:marBottom w:val="281"/>
          <w:divBdr>
            <w:top w:val="none" w:sz="0" w:space="0" w:color="auto"/>
            <w:left w:val="single" w:sz="36" w:space="14" w:color="DDDDDD"/>
            <w:bottom w:val="none" w:sz="0" w:space="0" w:color="auto"/>
            <w:right w:val="none" w:sz="0" w:space="14" w:color="auto"/>
          </w:divBdr>
        </w:div>
        <w:div w:id="399333422">
          <w:blockQuote w:val="1"/>
          <w:marLeft w:val="720"/>
          <w:marRight w:val="720"/>
          <w:marTop w:val="281"/>
          <w:marBottom w:val="281"/>
          <w:divBdr>
            <w:top w:val="none" w:sz="0" w:space="0" w:color="auto"/>
            <w:left w:val="single" w:sz="36" w:space="14" w:color="DDDDDD"/>
            <w:bottom w:val="none" w:sz="0" w:space="0" w:color="auto"/>
            <w:right w:val="none" w:sz="0" w:space="14" w:color="auto"/>
          </w:divBdr>
        </w:div>
        <w:div w:id="246381465">
          <w:blockQuote w:val="1"/>
          <w:marLeft w:val="720"/>
          <w:marRight w:val="720"/>
          <w:marTop w:val="281"/>
          <w:marBottom w:val="281"/>
          <w:divBdr>
            <w:top w:val="none" w:sz="0" w:space="0" w:color="auto"/>
            <w:left w:val="single" w:sz="36" w:space="14" w:color="DDDDDD"/>
            <w:bottom w:val="none" w:sz="0" w:space="0" w:color="auto"/>
            <w:right w:val="none" w:sz="0" w:space="14" w:color="auto"/>
          </w:divBdr>
        </w:div>
        <w:div w:id="1389382824">
          <w:blockQuote w:val="1"/>
          <w:marLeft w:val="720"/>
          <w:marRight w:val="720"/>
          <w:marTop w:val="281"/>
          <w:marBottom w:val="281"/>
          <w:divBdr>
            <w:top w:val="none" w:sz="0" w:space="0" w:color="auto"/>
            <w:left w:val="single" w:sz="36" w:space="14" w:color="DDDDDD"/>
            <w:bottom w:val="none" w:sz="0" w:space="0" w:color="auto"/>
            <w:right w:val="none" w:sz="0" w:space="14" w:color="auto"/>
          </w:divBdr>
        </w:div>
        <w:div w:id="1798986684">
          <w:blockQuote w:val="1"/>
          <w:marLeft w:val="720"/>
          <w:marRight w:val="720"/>
          <w:marTop w:val="281"/>
          <w:marBottom w:val="281"/>
          <w:divBdr>
            <w:top w:val="none" w:sz="0" w:space="0" w:color="auto"/>
            <w:left w:val="single" w:sz="36" w:space="14" w:color="DDDDDD"/>
            <w:bottom w:val="none" w:sz="0" w:space="0" w:color="auto"/>
            <w:right w:val="none" w:sz="0" w:space="14" w:color="auto"/>
          </w:divBdr>
        </w:div>
        <w:div w:id="2144156592">
          <w:blockQuote w:val="1"/>
          <w:marLeft w:val="720"/>
          <w:marRight w:val="720"/>
          <w:marTop w:val="281"/>
          <w:marBottom w:val="281"/>
          <w:divBdr>
            <w:top w:val="none" w:sz="0" w:space="0" w:color="auto"/>
            <w:left w:val="single" w:sz="36" w:space="14" w:color="DDDDDD"/>
            <w:bottom w:val="none" w:sz="0" w:space="0" w:color="auto"/>
            <w:right w:val="none" w:sz="0" w:space="14" w:color="auto"/>
          </w:divBdr>
        </w:div>
        <w:div w:id="265700164">
          <w:blockQuote w:val="1"/>
          <w:marLeft w:val="720"/>
          <w:marRight w:val="720"/>
          <w:marTop w:val="281"/>
          <w:marBottom w:val="281"/>
          <w:divBdr>
            <w:top w:val="none" w:sz="0" w:space="0" w:color="auto"/>
            <w:left w:val="single" w:sz="36" w:space="14" w:color="DDDDDD"/>
            <w:bottom w:val="none" w:sz="0" w:space="0" w:color="auto"/>
            <w:right w:val="none" w:sz="0" w:space="14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630</Words>
  <Characters>3595</Characters>
  <Application>Microsoft Office Word</Application>
  <DocSecurity>0</DocSecurity>
  <Lines>29</Lines>
  <Paragraphs>8</Paragraphs>
  <ScaleCrop>false</ScaleCrop>
  <Company>Microsoft</Company>
  <LinksUpToDate>false</LinksUpToDate>
  <CharactersWithSpaces>4217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2018-04-02T06:33:00Z</dcterms:created>
  <dcterms:modified xsi:type="dcterms:W3CDTF">2018-04-02T06:33:00Z</dcterms:modified>
</cp:coreProperties>
</file>